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Estudo de caso – Farmácia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objetivo do sistema é atender uma pequena farmácia do município de Guarulhos. Na farmácia, são vendidos medicamentos e produtos de higiene pessoal. Neste local, trabalham funcionários que são supervisionados por pelo menos um farmacêutico presente, que os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orientam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na venda de medicamentos.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ada funcionário é identificado pelo seu CPF, sendo também necessário informar seu RG, nome, sexo, data de nascimento e endereço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caso do funcionário ser um farmacêutico é identificado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pelo seu número de conduta (CRF). </w:t>
      </w:r>
    </w:p>
    <w:p w:rsidR="00000000" w:rsidDel="00000000" w:rsidP="00000000" w:rsidRDefault="00000000" w:rsidRPr="00000000" w14:paraId="0000000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produtos possuem: categoria, que pode ser Medicamentos Isentos de Prescrição (MIPs) ou Higiene Pessoal e Cosméticos (HPC), código, preço, data de validade, marca, quantidade disponível em estoque e um fornecedor. </w:t>
      </w:r>
    </w:p>
    <w:p w:rsidR="00000000" w:rsidDel="00000000" w:rsidP="00000000" w:rsidRDefault="00000000" w:rsidRPr="00000000" w14:paraId="0000000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É fundamental conhecer os dados dos clientes que já tenham frequentado o local, visando facilitar o atendimento. Sobre cada cliente é necessário informar seu CPF, nome, sexo, telefone, endereço e se possui plano de saúde para obter descontos. 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Especificações:</w:t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funcionário atende um ou mais clientes;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farmacêutico pode supervisionar um ou mais funcionários, para orientá-los durante a venda de medicamentos e oferecer um serviço melhor aos clientes;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clientes que possuírem plano de saúde ganham um desconto em suas compras;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são classificados por categorias e possuem data de validade;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contratados no mínimo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funcionários, incluindo o farmacêutico;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compras devem ser registradas, possuindo quantidade, data de compra, valor e tipo de pagamento;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estoque de produtos armazena somente valores inteiros, referente à quantidade disponível e é necessário para controle e organização;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armazena os produtos e mantém os dados de clientes e funcionários; </w:t>
      </w:r>
    </w:p>
    <w:p w:rsidR="00000000" w:rsidDel="00000000" w:rsidP="00000000" w:rsidRDefault="00000000" w:rsidRPr="00000000" w14:paraId="00000011">
      <w:pPr>
        <w:spacing w:after="0" w:line="360" w:lineRule="auto"/>
        <w:ind w:firstLine="62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62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Descrição dos atributos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far_funcionario: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func_nome: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do funcionário;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func_rg: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do RG do funcionário;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func_cpf: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do CPF do funcionário;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func_localizacao: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atributo composto: rua, número, bairro, cep;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func_sexo: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será registrado o sexo do funcionário, masculino ou feminino;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func_dtnascimento: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 do funcionário.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far_farmaceutico: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farma_crf: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será registrado o número de identificação do farmacêutico;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far_produto: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prod_codigo: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código do produto;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prod_marca: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registro da marca do produto;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prod_dtvalidade: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registro da data de vencimento do produto;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prod_preco: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onde será inserido o valor que o produto é vendido;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prod_fornecedor: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fornecedor que distribui 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prod_estoque: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produtos disponível no estoque;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prod_categoria: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categoria do produto, exemplo: produtos de higiene pessoal, medicamentos.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far_cliente: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clie_nome: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do cliente;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clie_rg: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do RG do cliente;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clie_cpf: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 do CPF do cliente;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clie_localizacao: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atributo composto: rua, número, bairro, cep;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clie_sexo: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sexo do cliente, masculino ou feminino;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planosaude: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nele será registrado o código do plano de saúde, podendo ser um atributo nulo, pois o cliente pode não possuir;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clie_desconto: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desconto que o cliente irá receber no caso de ter plano de saúde, podendo ser um atributo nulo, pois se o cliente não possuir plano, não terá o desconto;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clie_tel: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 de telefone para contato com o cliente.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far_compra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numNF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da nota fiscal da compra;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compra_data: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em que a compra foi realizada;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compra_valor: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total da compra;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compra_pag: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pagamento da compra.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compra_qtd: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itens da compra;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clie_cpf: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 do cliente que realizou a compra (chave estrangeira);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func_cpf: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 do funcionário que atendeu (chave estrangeira);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pag_codi: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 atributo que faz referência a tabela far_pagamento, nele será registrado o código do pagamento (chave estrangeira).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06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7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0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4CB7"/>
    <w:pPr>
      <w:spacing w:after="200" w:line="27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A4C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X06y8IANuIDvRiaV5Imhu5HfQ==">AMUW2mXRgFU1zAPrfK/pRiqZbhGngW+RGsmcioaQ78v9eVrf0f/gKIku6grDJQkdt4Osa77uySyv4gU//9WQKxmCdYJ/ehAXH9QgjpGOKAAAKn1tta66lhl1rCrmMZ4Sg61PPBlkgVuo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2020-12-19T02:31:00Z</dcterms:created>
  <dc:creator>Débora Miyake</dc:creator>
</cp:coreProperties>
</file>