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Propuesta del Proyecto Database Nexus: replicacion de datos entre bases de datos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Nexus: replicacion de datos entre bases de datos, Tacna,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Presentado por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Equipo Database Nexus - EPIS (SI783-2026-I)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Cargo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Equipo de analisis y desarrollo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</w:tr>
    </w:tbl>
    <w:p>
      <w:pPr>
        <w:pStyle w:val="Heading1"/>
      </w:pPr>
      <w:r>
        <w:t>Resumen Ejecutivo</w:t>
      </w:r>
    </w:p>
    <w:p>
      <w:pPr>
        <w:jc w:val="both"/>
      </w:pPr>
      <w:r>
        <w:t>La propuesta plantea desarrollar Database Nexus, una plataforma web para replicar datos entre bases heterogeneas usadas por pymes peruanas. El sistema permitira reducir reprocesos manuales, mejorar la trazabilidad y disponer de informacion actualizada para reportes operativos.</w:t>
      </w:r>
    </w:p>
    <w:p>
      <w:pPr>
        <w:pStyle w:val="Heading1"/>
      </w:pPr>
      <w:r>
        <w:t>Ficha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Nombre del Proyecto propuesto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Nexus: replicacion de datos entre bases de datos, Tacna, 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Proposito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Automatizar la replicacion controlada entre bases de datos para consolidar informacion operativa.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Resultados esperados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Aplicacion web funcional, API segura, replicacion por lotes, monitoreo y documentacion de esquemas.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Poblacion objetivo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Pymes comerciales, areas TI, analistas y estudiantes que requieren integracion de datos.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Monto de inversion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 12,980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Duracion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meses</w:t>
            </w:r>
          </w:p>
        </w:tc>
      </w:tr>
    </w:tbl>
    <w:p>
      <w:pPr>
        <w:pStyle w:val="Heading1"/>
      </w:pPr>
      <w:r>
        <w:t>Justificacion</w:t>
      </w:r>
    </w:p>
    <w:p>
      <w:pPr>
        <w:jc w:val="both"/>
      </w:pPr>
      <w:r>
        <w:t>En Tacna y otras regiones del Peru, empresas comerciales y de servicios suelen operar con sistemas independientes. La falta de integracion genera costos ocultos por horas de consolidacion, errores de digitacion y baja oportunidad en reportes. Una solucion web de alcance moderado es una alternativa realista frente a herramientas empresariales costosas.</w:t>
      </w:r>
    </w:p>
    <w:p>
      <w:pPr>
        <w:jc w:val="both"/>
      </w:pPr>
      <w:r>
        <w:t>El proyecto tambien tiene valor academico porque integra analisis de requerimientos, seguridad, arquitectura web, bases de datos y evaluacion de factibilidad. La propuesta permite demostrar una solucion aplicable al contexto regional sin sobredimensionar infraestructura ni costos.</w:t>
      </w:r>
    </w:p>
    <w:p>
      <w:pPr>
        <w:pStyle w:val="Heading1"/>
      </w:pPr>
      <w:r>
        <w:t>Objetivos</w:t>
      </w:r>
    </w:p>
    <w:p>
      <w:pPr>
        <w:pStyle w:val="ListBullet"/>
      </w:pPr>
      <w:r>
        <w:t>Implementar autenticacion y aislamiento multiusuario.</w:t>
      </w:r>
    </w:p>
    <w:p>
      <w:pPr>
        <w:pStyle w:val="ListBullet"/>
      </w:pPr>
      <w:r>
        <w:t>Permitir conexiones seguras hacia motores de bases de datos comunes.</w:t>
      </w:r>
    </w:p>
    <w:p>
      <w:pPr>
        <w:pStyle w:val="ListBullet"/>
      </w:pPr>
      <w:r>
        <w:t>Ejecutar replicaciones configurables y monitoreadas.</w:t>
      </w:r>
    </w:p>
    <w:p>
      <w:pPr>
        <w:pStyle w:val="ListBullet"/>
      </w:pPr>
      <w:r>
        <w:t>Documentar esquemas y facilitar comparaciones basicas.</w:t>
      </w:r>
    </w:p>
    <w:p>
      <w:pPr>
        <w:pStyle w:val="ListBullet"/>
      </w:pPr>
      <w:r>
        <w:t>Validar el sistema con escenarios representativos de una pyme peruana.</w:t>
      </w:r>
    </w:p>
    <w:p>
      <w:pPr>
        <w:pStyle w:val="Heading1"/>
      </w:pPr>
      <w:r>
        <w:t>Cronograma referencial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Fase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Periodo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Entregable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Analisis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Marzo 2026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Vision, factibilidad y SRS.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Diseno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Abril 2026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Arquitectura y prototipo navegable.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Construccion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Mayo 2026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Backend, frontend y replicacion basica.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Junio 2026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QA, documentacion e informe final.</w:t>
            </w:r>
          </w:p>
        </w:tc>
      </w:tr>
    </w:tbl>
    <w:p>
      <w:pPr>
        <w:pStyle w:val="Heading1"/>
      </w:pPr>
      <w:r>
        <w:t>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Monto S/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Personal de desarrollo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10,000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Servicios cloud y dominios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1,300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Pruebas e infraestructura temporal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Costos generales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12,980</w:t>
            </w:r>
          </w:p>
        </w:tc>
      </w:tr>
    </w:tbl>
    <w:p>
      <w:pPr>
        <w:pStyle w:val="Heading1"/>
      </w:pPr>
      <w:r>
        <w:t>Resultados esperados</w:t>
      </w:r>
    </w:p>
    <w:p>
      <w:pPr>
        <w:pStyle w:val="ListBullet"/>
      </w:pPr>
      <w:r>
        <w:t>Sistema web desplegable.</w:t>
      </w:r>
    </w:p>
    <w:p>
      <w:pPr>
        <w:pStyle w:val="ListBullet"/>
      </w:pPr>
      <w:r>
        <w:t>Documentos academicos completos.</w:t>
      </w:r>
    </w:p>
    <w:p>
      <w:pPr>
        <w:pStyle w:val="ListBullet"/>
      </w:pPr>
      <w:r>
        <w:t>Pruebas de replicacion con datos de muestra.</w:t>
      </w:r>
    </w:p>
    <w:p>
      <w:pPr>
        <w:pStyle w:val="ListBullet"/>
      </w:pPr>
      <w:r>
        <w:t>Manual breve para usuario tecnico.</w:t>
      </w:r>
    </w:p>
    <w:p>
      <w:pPr>
        <w:pStyle w:val="ListBullet"/>
      </w:pPr>
      <w:r>
        <w:t>Recomendaciones para continuidad del proyecto.</w:t>
      </w:r>
    </w:p>
    <w:p>
      <w:pPr>
        <w:pStyle w:val="Heading1"/>
      </w:pPr>
      <w:r>
        <w:t>Alcance y limites</w:t>
      </w:r>
    </w:p>
    <w:p>
      <w:pPr>
        <w:jc w:val="both"/>
      </w:pPr>
      <w:r>
        <w:t>El alcance cubre un piloto funcional con autenticacion, configuracion, replicacion por lotes y monitoreo. No se compromete alta disponibilidad empresarial, replicacion en tiempo real exact-once ni conectividad con sistemas que no puedan exponerse de forma segura al backend.</w:t>
      </w:r>
    </w:p>
    <w:p>
      <w:pPr>
        <w:pStyle w:val="Heading1"/>
      </w:pPr>
      <w:r>
        <w:t>Criterios de exito</w:t>
      </w:r>
    </w:p>
    <w:p>
      <w:pPr>
        <w:pStyle w:val="ListBullet"/>
      </w:pPr>
      <w:r>
        <w:t>Replicar una tabla de prueba entre dos motores soportados.</w:t>
      </w:r>
    </w:p>
    <w:p>
      <w:pPr>
        <w:pStyle w:val="ListBullet"/>
      </w:pPr>
      <w:r>
        <w:t>Mantener credenciales cifradas y ocultas en respuestas del API.</w:t>
      </w:r>
    </w:p>
    <w:p>
      <w:pPr>
        <w:pStyle w:val="ListBullet"/>
      </w:pPr>
      <w:r>
        <w:t>Registrar progreso y errores durante una ejecucion.</w:t>
      </w:r>
    </w:p>
    <w:p>
      <w:pPr>
        <w:pStyle w:val="ListBullet"/>
      </w:pPr>
      <w:r>
        <w:t>Permitir que un usuario tecnico complete una configuracion basica con capacitacion breve.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Propuesta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