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496" w:rsidRDefault="00503880" w:rsidP="00503880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503880">
        <w:rPr>
          <w:rFonts w:ascii="Comic Sans MS" w:hAnsi="Comic Sans MS"/>
          <w:b/>
          <w:sz w:val="24"/>
          <w:szCs w:val="24"/>
          <w:u w:val="single"/>
        </w:rPr>
        <w:t>Decimals Answers</w:t>
      </w:r>
    </w:p>
    <w:p w:rsidR="00503880" w:rsidRDefault="00503880" w:rsidP="00503880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503880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163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£8.88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720.8 miles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2.66cm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No, he can make 566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£760.44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No, he is lifting 44kg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£32.44</w:t>
      </w:r>
    </w:p>
    <w:p w:rsidR="00661BB4" w:rsidRP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95.68m</w:t>
      </w:r>
      <w:r w:rsidRPr="00661BB4">
        <w:rPr>
          <w:rFonts w:ascii="Comic Sans MS" w:hAnsi="Comic Sans MS"/>
          <w:sz w:val="24"/>
          <w:szCs w:val="24"/>
          <w:vertAlign w:val="superscript"/>
        </w:rPr>
        <w:t>2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50 times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£3559.49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They weigh 5.4 tonnes, so no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145 more times</w:t>
      </w:r>
    </w:p>
    <w:p w:rsidR="00661BB4" w:rsidRDefault="00661BB4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28.48 tonnes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£246.05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211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9.92m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9911.62 square yards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23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£15.41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No, they will get 73.71 runs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3.4 ounces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£4899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23</w:t>
      </w:r>
    </w:p>
    <w:p w:rsidR="00AC0B9E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4.802 tonnes</w:t>
      </w:r>
    </w:p>
    <w:p w:rsidR="00661BB4" w:rsidRPr="00503880" w:rsidRDefault="00AC0B9E" w:rsidP="00503880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£556.80</w:t>
      </w:r>
      <w:r w:rsidR="00661BB4">
        <w:rPr>
          <w:rFonts w:ascii="Comic Sans MS" w:hAnsi="Comic Sans MS"/>
          <w:sz w:val="24"/>
          <w:szCs w:val="24"/>
        </w:rPr>
        <w:t xml:space="preserve"> </w:t>
      </w:r>
    </w:p>
    <w:sectPr w:rsidR="00661BB4" w:rsidRPr="00503880" w:rsidSect="00FC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47644"/>
    <w:multiLevelType w:val="hybridMultilevel"/>
    <w:tmpl w:val="72049A8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3880"/>
    <w:rsid w:val="00503880"/>
    <w:rsid w:val="00661BB4"/>
    <w:rsid w:val="00AC0B9E"/>
    <w:rsid w:val="00FC2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8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263</Characters>
  <Application>Microsoft Office Word</Application>
  <DocSecurity>0</DocSecurity>
  <Lines>2</Lines>
  <Paragraphs>1</Paragraphs>
  <ScaleCrop>false</ScaleCrop>
  <Company>Tuxford School</Company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cwray</dc:creator>
  <cp:keywords/>
  <dc:description/>
  <cp:lastModifiedBy>cwray</cp:lastModifiedBy>
  <cp:revision>3</cp:revision>
  <dcterms:created xsi:type="dcterms:W3CDTF">2013-01-21T10:23:00Z</dcterms:created>
  <dcterms:modified xsi:type="dcterms:W3CDTF">2013-01-21T10:34:00Z</dcterms:modified>
</cp:coreProperties>
</file>