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0"/>
        <w:gridCol w:w="1940"/>
        <w:gridCol w:w="1940"/>
        <w:gridCol w:w="1940"/>
        <w:gridCol w:w="1940"/>
        <w:gridCol w:w="1944"/>
      </w:tblGrid>
      <w:tr w:rsidR="00C32968" w:rsidRPr="00C32968" w14:paraId="3C99BDE9" w14:textId="77777777" w:rsidTr="00C32968">
        <w:trPr>
          <w:trHeight w:val="446"/>
          <w:jc w:val="center"/>
        </w:trPr>
        <w:tc>
          <w:tcPr>
            <w:tcW w:w="11644" w:type="dxa"/>
            <w:gridSpan w:val="6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70848D" w14:textId="77777777" w:rsidR="0076318F" w:rsidRPr="00C32968" w:rsidRDefault="00C32968" w:rsidP="00C32968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My M&amp;M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</w:rPr>
              <w:t>’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 Data</w:t>
            </w:r>
          </w:p>
        </w:tc>
      </w:tr>
      <w:tr w:rsidR="00C32968" w:rsidRPr="00C32968" w14:paraId="19CF537B" w14:textId="77777777" w:rsidTr="00C32968">
        <w:trPr>
          <w:trHeight w:val="695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175F52" w14:textId="77777777" w:rsidR="0076318F" w:rsidRPr="00C32968" w:rsidRDefault="0076318F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B0B82A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Amount of colored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95E1FA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Total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0AE891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Fraction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88FE14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884BC3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Percent</w:t>
            </w:r>
          </w:p>
        </w:tc>
      </w:tr>
      <w:tr w:rsidR="00C32968" w:rsidRPr="00C32968" w14:paraId="568E5DDF" w14:textId="77777777" w:rsidTr="00C32968">
        <w:trPr>
          <w:trHeight w:val="366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C24EC7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Yellow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5511D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189B48D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47309C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20A0D7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C765F2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EC8E9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73EF9043" w14:textId="77777777" w:rsidTr="00C32968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B41BF0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Red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A09D8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02C9227D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3CB6FA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447D0D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7E193D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9B17D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2D897F30" w14:textId="77777777" w:rsidTr="00C32968">
        <w:trPr>
          <w:trHeight w:val="29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7E5AC4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Green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6CF7E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1970406D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645CB5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454DB0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25327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FCAD1A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570E47D1" w14:textId="77777777" w:rsidTr="00C32968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E110FC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Blue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553E07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4039925F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11BDA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867620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6E943F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A20EF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2A570D06" w14:textId="77777777" w:rsidTr="00C32968">
        <w:trPr>
          <w:trHeight w:val="36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E5F258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Orange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8EF681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38939937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9B178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C9FDF2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FECFA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31846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52C7A8E2" w14:textId="77777777" w:rsidTr="00C32968">
        <w:trPr>
          <w:trHeight w:val="150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B5F9E" w14:textId="77777777" w:rsidR="0076318F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Brown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01255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1CBC09DE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34BF5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15ECB0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26115B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747560" w14:textId="77777777"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14:paraId="50A6CB1B" w14:textId="77777777" w:rsidR="00CA07B4" w:rsidRDefault="00CA07B4"/>
    <w:p w14:paraId="29CA9EF4" w14:textId="77777777" w:rsidR="00C32968" w:rsidRDefault="00C32968"/>
    <w:p w14:paraId="5D40CFCE" w14:textId="77777777" w:rsidR="00C32968" w:rsidRDefault="00C32968"/>
    <w:p w14:paraId="1A70F186" w14:textId="77777777" w:rsidR="00C32968" w:rsidRDefault="00C32968"/>
    <w:p w14:paraId="79EE536E" w14:textId="77777777" w:rsidR="00C32968" w:rsidRDefault="00C32968"/>
    <w:tbl>
      <w:tblPr>
        <w:tblW w:w="11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0"/>
        <w:gridCol w:w="1940"/>
        <w:gridCol w:w="1940"/>
        <w:gridCol w:w="1940"/>
        <w:gridCol w:w="1940"/>
        <w:gridCol w:w="1944"/>
      </w:tblGrid>
      <w:tr w:rsidR="00C32968" w:rsidRPr="00C32968" w14:paraId="6F586DDE" w14:textId="77777777" w:rsidTr="00A208D2">
        <w:trPr>
          <w:trHeight w:val="446"/>
          <w:jc w:val="center"/>
        </w:trPr>
        <w:tc>
          <w:tcPr>
            <w:tcW w:w="11644" w:type="dxa"/>
            <w:gridSpan w:val="6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03942D" w14:textId="77777777" w:rsidR="00C32968" w:rsidRPr="00C32968" w:rsidRDefault="00C32968" w:rsidP="00A208D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My M&amp;M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</w:rPr>
              <w:t>’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 Data</w:t>
            </w:r>
          </w:p>
        </w:tc>
      </w:tr>
      <w:tr w:rsidR="00C32968" w:rsidRPr="00C32968" w14:paraId="4BE27D15" w14:textId="77777777" w:rsidTr="00A208D2">
        <w:trPr>
          <w:trHeight w:val="695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7BD09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DFCE8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Amount of colored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DC3822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Total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240C0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Fraction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5ADBC4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DDC1F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Percent</w:t>
            </w:r>
          </w:p>
        </w:tc>
      </w:tr>
      <w:tr w:rsidR="00C32968" w:rsidRPr="00C32968" w14:paraId="35FF2C2E" w14:textId="77777777" w:rsidTr="00A208D2">
        <w:trPr>
          <w:trHeight w:val="366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E5772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Yellow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18FBEB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39853DAA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B6DB0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CBC4FE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5105C4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56DA3E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1029E3FA" w14:textId="77777777" w:rsidTr="00A208D2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4EA84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Red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9A2472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29753143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EF96F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EF0A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E2DA43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DBFA9C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5737717F" w14:textId="77777777" w:rsidTr="00A208D2">
        <w:trPr>
          <w:trHeight w:val="29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1BB53A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Green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044FE1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7C79547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AA1818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6B39D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6E73E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31EBFF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0A5AB7D9" w14:textId="77777777" w:rsidTr="00A208D2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A0981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Blue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1B50B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4BF42E7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A71E56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43AF4C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A8B95F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C4548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653EDD1C" w14:textId="77777777" w:rsidTr="00A208D2">
        <w:trPr>
          <w:trHeight w:val="36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BA765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Orange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61A3EF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06DAE44A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74A3E8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C0B78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4D6B04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0F626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14:paraId="5C87C582" w14:textId="77777777" w:rsidTr="00A208D2">
        <w:trPr>
          <w:trHeight w:val="150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57741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Brown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ACCAA9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14:paraId="4AE78B43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D66953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9362C7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414D06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4CC20" w14:textId="77777777"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14:paraId="5FB0FCEB" w14:textId="77777777" w:rsidR="00C32968" w:rsidRDefault="00C32968"/>
    <w:sectPr w:rsidR="00C32968" w:rsidSect="00C3296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968"/>
    <w:rsid w:val="00625220"/>
    <w:rsid w:val="0076318F"/>
    <w:rsid w:val="00C32968"/>
    <w:rsid w:val="00C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26E5D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5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9C7499-CCE0-524B-BAD4-7C42227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Macintosh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E4093549</dc:creator>
  <cp:keywords/>
  <dc:description/>
  <cp:lastModifiedBy>SUMMERS Brad [Baldivis Secondary College]</cp:lastModifiedBy>
  <cp:revision>2</cp:revision>
  <dcterms:created xsi:type="dcterms:W3CDTF">2018-11-25T13:52:00Z</dcterms:created>
  <dcterms:modified xsi:type="dcterms:W3CDTF">2018-11-25T13:52:00Z</dcterms:modified>
</cp:coreProperties>
</file>