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6AFA" w14:textId="59B096D7" w:rsidR="008F0D57" w:rsidRDefault="00053B8D" w:rsidP="008F0D57">
      <w:pPr>
        <w:jc w:val="center"/>
        <w:rPr>
          <w:rFonts w:ascii="Times New Roman" w:hAnsi="Times New Roman" w:cs="Times New Roman"/>
          <w:sz w:val="48"/>
          <w:szCs w:val="48"/>
        </w:rPr>
      </w:pPr>
      <w:r w:rsidRPr="00053B8D">
        <w:rPr>
          <w:rFonts w:ascii="Times New Roman" w:hAnsi="Times New Roman" w:cs="Times New Roman"/>
          <w:sz w:val="48"/>
          <w:szCs w:val="48"/>
        </w:rPr>
        <w:t>A</w:t>
      </w:r>
      <w:r w:rsidR="008F0D57">
        <w:rPr>
          <w:rFonts w:ascii="Times New Roman" w:hAnsi="Times New Roman" w:cs="Times New Roman"/>
          <w:sz w:val="48"/>
          <w:szCs w:val="48"/>
        </w:rPr>
        <w:t>ccident</w:t>
      </w:r>
      <w:r w:rsidRPr="00053B8D">
        <w:rPr>
          <w:rFonts w:ascii="Times New Roman" w:hAnsi="Times New Roman" w:cs="Times New Roman"/>
          <w:sz w:val="48"/>
          <w:szCs w:val="48"/>
        </w:rPr>
        <w:t xml:space="preserve"> A</w:t>
      </w:r>
      <w:r w:rsidR="008F0D57">
        <w:rPr>
          <w:rFonts w:ascii="Times New Roman" w:hAnsi="Times New Roman" w:cs="Times New Roman"/>
          <w:sz w:val="48"/>
          <w:szCs w:val="48"/>
        </w:rPr>
        <w:t>nalysis</w:t>
      </w:r>
      <w:r w:rsidRPr="00053B8D">
        <w:rPr>
          <w:rFonts w:ascii="Times New Roman" w:hAnsi="Times New Roman" w:cs="Times New Roman"/>
          <w:sz w:val="48"/>
          <w:szCs w:val="48"/>
        </w:rPr>
        <w:t xml:space="preserve"> </w:t>
      </w:r>
      <w:r w:rsidR="008F0D57">
        <w:rPr>
          <w:rFonts w:ascii="Times New Roman" w:hAnsi="Times New Roman" w:cs="Times New Roman"/>
          <w:sz w:val="48"/>
          <w:szCs w:val="48"/>
        </w:rPr>
        <w:t>using</w:t>
      </w:r>
      <w:r w:rsidRPr="00053B8D">
        <w:rPr>
          <w:rFonts w:ascii="Times New Roman" w:hAnsi="Times New Roman" w:cs="Times New Roman"/>
          <w:sz w:val="48"/>
          <w:szCs w:val="48"/>
        </w:rPr>
        <w:t xml:space="preserve"> GIS </w:t>
      </w:r>
      <w:r w:rsidR="008F0D57">
        <w:rPr>
          <w:rFonts w:ascii="Times New Roman" w:hAnsi="Times New Roman" w:cs="Times New Roman"/>
          <w:sz w:val="48"/>
          <w:szCs w:val="48"/>
        </w:rPr>
        <w:t>tools</w:t>
      </w:r>
    </w:p>
    <w:p w14:paraId="0FB1C939" w14:textId="77777777" w:rsidR="008F0D57" w:rsidRDefault="008F0D57" w:rsidP="008505A5">
      <w:pPr>
        <w:spacing w:after="0"/>
      </w:pPr>
    </w:p>
    <w:p w14:paraId="313A53B3" w14:textId="5729AD34" w:rsidR="008F0D57" w:rsidRDefault="008F0D57" w:rsidP="008505A5">
      <w:pPr>
        <w:spacing w:after="0"/>
        <w:sectPr w:rsidR="008F0D57">
          <w:headerReference w:type="default" r:id="rId8"/>
          <w:footerReference w:type="default" r:id="rId9"/>
          <w:pgSz w:w="11906" w:h="16838"/>
          <w:pgMar w:top="1440" w:right="1440" w:bottom="1440" w:left="1440" w:header="708" w:footer="708" w:gutter="0"/>
          <w:cols w:space="708"/>
          <w:docGrid w:linePitch="360"/>
        </w:sectPr>
      </w:pPr>
    </w:p>
    <w:p w14:paraId="6C072D59" w14:textId="328148A7" w:rsidR="00E34F24" w:rsidRPr="008F0D57" w:rsidRDefault="008F0D57" w:rsidP="008F0D57">
      <w:pPr>
        <w:spacing w:after="0"/>
        <w:jc w:val="center"/>
        <w:rPr>
          <w:rFonts w:ascii="Times New Roman" w:hAnsi="Times New Roman" w:cs="Times New Roman"/>
          <w:sz w:val="18"/>
          <w:szCs w:val="18"/>
        </w:rPr>
      </w:pPr>
      <w:r w:rsidRPr="008F0D57">
        <w:rPr>
          <w:rFonts w:ascii="Times New Roman" w:hAnsi="Times New Roman" w:cs="Times New Roman"/>
          <w:sz w:val="18"/>
          <w:szCs w:val="18"/>
        </w:rPr>
        <w:t>Vishwaradhya</w:t>
      </w:r>
    </w:p>
    <w:p w14:paraId="0DD37990" w14:textId="683E80A5" w:rsidR="008505A5" w:rsidRPr="008F0D57" w:rsidRDefault="008F0D57" w:rsidP="008F0D57">
      <w:pPr>
        <w:spacing w:after="0"/>
        <w:jc w:val="center"/>
        <w:rPr>
          <w:rFonts w:ascii="Times New Roman" w:hAnsi="Times New Roman" w:cs="Times New Roman"/>
          <w:sz w:val="18"/>
          <w:szCs w:val="18"/>
        </w:rPr>
      </w:pPr>
      <w:r w:rsidRPr="008F0D57">
        <w:rPr>
          <w:rFonts w:ascii="Times New Roman" w:hAnsi="Times New Roman" w:cs="Times New Roman"/>
          <w:sz w:val="18"/>
          <w:szCs w:val="18"/>
        </w:rPr>
        <w:t>1nt21ec173.vishwaradhya@nmit.ac.in</w:t>
      </w:r>
    </w:p>
    <w:p w14:paraId="6A6108EA" w14:textId="7478E38B" w:rsidR="008505A5" w:rsidRPr="008F0D57" w:rsidRDefault="008F0D57" w:rsidP="008F0D57">
      <w:pPr>
        <w:spacing w:after="0"/>
        <w:jc w:val="center"/>
        <w:rPr>
          <w:rFonts w:ascii="Times New Roman" w:hAnsi="Times New Roman" w:cs="Times New Roman"/>
          <w:sz w:val="18"/>
          <w:szCs w:val="18"/>
        </w:rPr>
      </w:pPr>
      <w:r w:rsidRPr="008F0D57">
        <w:rPr>
          <w:rFonts w:ascii="Times New Roman" w:hAnsi="Times New Roman" w:cs="Times New Roman"/>
          <w:sz w:val="18"/>
          <w:szCs w:val="18"/>
        </w:rPr>
        <w:t>Shraddha Muragi</w:t>
      </w:r>
    </w:p>
    <w:p w14:paraId="279FF76A" w14:textId="51F8B273" w:rsidR="008505A5" w:rsidRPr="008F0D57" w:rsidRDefault="008F0D57" w:rsidP="008F0D57">
      <w:pPr>
        <w:spacing w:after="0"/>
        <w:jc w:val="center"/>
        <w:rPr>
          <w:rFonts w:ascii="Times New Roman" w:hAnsi="Times New Roman" w:cs="Times New Roman"/>
          <w:sz w:val="18"/>
          <w:szCs w:val="18"/>
        </w:rPr>
      </w:pPr>
      <w:r w:rsidRPr="008F0D57">
        <w:rPr>
          <w:rFonts w:ascii="Times New Roman" w:hAnsi="Times New Roman" w:cs="Times New Roman"/>
          <w:sz w:val="18"/>
          <w:szCs w:val="18"/>
        </w:rPr>
        <w:t>1nt21ec138.shraddha@nmit.ac.in</w:t>
      </w:r>
    </w:p>
    <w:p w14:paraId="13F321AA" w14:textId="77777777" w:rsidR="008F0D57" w:rsidRPr="008F0D57" w:rsidRDefault="008F0D57" w:rsidP="008F0D57">
      <w:pPr>
        <w:spacing w:after="0"/>
        <w:rPr>
          <w:rFonts w:ascii="Times New Roman" w:hAnsi="Times New Roman" w:cs="Times New Roman"/>
          <w:sz w:val="18"/>
          <w:szCs w:val="18"/>
        </w:rPr>
      </w:pPr>
    </w:p>
    <w:p w14:paraId="3EE36165" w14:textId="3B324E50" w:rsidR="008505A5" w:rsidRPr="008F0D57" w:rsidRDefault="008F0D57" w:rsidP="008F0D57">
      <w:pPr>
        <w:spacing w:after="0"/>
        <w:jc w:val="center"/>
        <w:rPr>
          <w:rFonts w:ascii="Times New Roman" w:hAnsi="Times New Roman" w:cs="Times New Roman"/>
          <w:sz w:val="18"/>
          <w:szCs w:val="18"/>
        </w:rPr>
      </w:pPr>
      <w:r w:rsidRPr="008F0D57">
        <w:rPr>
          <w:rFonts w:ascii="Times New Roman" w:hAnsi="Times New Roman" w:cs="Times New Roman"/>
          <w:sz w:val="18"/>
          <w:szCs w:val="18"/>
        </w:rPr>
        <w:t>Vidhi Mathur</w:t>
      </w:r>
    </w:p>
    <w:p w14:paraId="25A9D6F1" w14:textId="08FBFA77" w:rsidR="008505A5" w:rsidRPr="008F0D57" w:rsidRDefault="008F0D57" w:rsidP="008F0D57">
      <w:pPr>
        <w:spacing w:after="0"/>
        <w:jc w:val="center"/>
        <w:rPr>
          <w:rFonts w:ascii="Times New Roman" w:hAnsi="Times New Roman" w:cs="Times New Roman"/>
          <w:sz w:val="18"/>
          <w:szCs w:val="18"/>
        </w:rPr>
        <w:sectPr w:rsidR="008505A5" w:rsidRPr="008F0D57" w:rsidSect="008505A5">
          <w:type w:val="continuous"/>
          <w:pgSz w:w="11906" w:h="16838"/>
          <w:pgMar w:top="1440" w:right="1440" w:bottom="1440" w:left="1440" w:header="708" w:footer="708" w:gutter="0"/>
          <w:cols w:num="3" w:space="708"/>
          <w:docGrid w:linePitch="360"/>
        </w:sectPr>
      </w:pPr>
      <w:r w:rsidRPr="008F0D57">
        <w:rPr>
          <w:rFonts w:ascii="Times New Roman" w:hAnsi="Times New Roman" w:cs="Times New Roman"/>
          <w:sz w:val="18"/>
          <w:szCs w:val="18"/>
        </w:rPr>
        <w:t>1nt21ec170.vidhi@nmit.ac.in</w:t>
      </w:r>
    </w:p>
    <w:p w14:paraId="004E5A02" w14:textId="26B007F0" w:rsidR="008505A5" w:rsidRDefault="008505A5" w:rsidP="008505A5">
      <w:pPr>
        <w:rPr>
          <w:rFonts w:ascii="Times New Roman" w:hAnsi="Times New Roman" w:cs="Times New Roman"/>
          <w:sz w:val="18"/>
          <w:szCs w:val="18"/>
        </w:rPr>
      </w:pPr>
    </w:p>
    <w:p w14:paraId="7F6878BC" w14:textId="77777777" w:rsidR="008F0D57" w:rsidRPr="008F0D57" w:rsidRDefault="008F0D57" w:rsidP="008505A5">
      <w:pPr>
        <w:rPr>
          <w:rFonts w:ascii="Times New Roman" w:hAnsi="Times New Roman" w:cs="Times New Roman"/>
          <w:sz w:val="18"/>
          <w:szCs w:val="18"/>
        </w:rPr>
        <w:sectPr w:rsidR="008F0D57" w:rsidRPr="008F0D57" w:rsidSect="008505A5">
          <w:type w:val="continuous"/>
          <w:pgSz w:w="11906" w:h="16838"/>
          <w:pgMar w:top="1440" w:right="1440" w:bottom="1440" w:left="1440" w:header="708" w:footer="708" w:gutter="0"/>
          <w:cols w:space="708"/>
          <w:docGrid w:linePitch="360"/>
        </w:sectPr>
      </w:pPr>
    </w:p>
    <w:p w14:paraId="51F27122" w14:textId="479F3D3D" w:rsidR="00CB0226" w:rsidRPr="008F0D57" w:rsidRDefault="008505A5" w:rsidP="008F0D57">
      <w:pPr>
        <w:spacing w:after="0" w:line="240" w:lineRule="auto"/>
        <w:jc w:val="center"/>
        <w:rPr>
          <w:rFonts w:ascii="Times New Roman" w:hAnsi="Times New Roman" w:cs="Times New Roman"/>
          <w:sz w:val="18"/>
          <w:szCs w:val="18"/>
        </w:rPr>
      </w:pPr>
      <w:r w:rsidRPr="008F0D57">
        <w:rPr>
          <w:rFonts w:ascii="Times New Roman" w:hAnsi="Times New Roman" w:cs="Times New Roman"/>
          <w:sz w:val="18"/>
          <w:szCs w:val="18"/>
        </w:rPr>
        <w:t>Institution Mentor</w:t>
      </w:r>
    </w:p>
    <w:p w14:paraId="4DF76DE7" w14:textId="5875AFEB" w:rsidR="008505A5" w:rsidRPr="008F0D57" w:rsidRDefault="008F0D57" w:rsidP="008F0D57">
      <w:pPr>
        <w:spacing w:after="0" w:line="240" w:lineRule="auto"/>
        <w:jc w:val="center"/>
        <w:rPr>
          <w:rFonts w:ascii="Times New Roman" w:hAnsi="Times New Roman" w:cs="Times New Roman"/>
          <w:sz w:val="18"/>
          <w:szCs w:val="18"/>
        </w:rPr>
      </w:pPr>
      <w:proofErr w:type="spellStart"/>
      <w:r w:rsidRPr="008F0D57">
        <w:rPr>
          <w:rFonts w:ascii="Times New Roman" w:hAnsi="Times New Roman" w:cs="Times New Roman"/>
          <w:sz w:val="18"/>
          <w:szCs w:val="18"/>
        </w:rPr>
        <w:t>Dr.</w:t>
      </w:r>
      <w:proofErr w:type="spellEnd"/>
      <w:r w:rsidRPr="008F0D57">
        <w:rPr>
          <w:rFonts w:ascii="Times New Roman" w:hAnsi="Times New Roman" w:cs="Times New Roman"/>
          <w:sz w:val="18"/>
          <w:szCs w:val="18"/>
        </w:rPr>
        <w:t xml:space="preserve"> Rajesh N</w:t>
      </w:r>
    </w:p>
    <w:p w14:paraId="2F4E28C0" w14:textId="6B3FC2F8" w:rsidR="008F0D57" w:rsidRPr="008F0D57" w:rsidRDefault="008F0D57" w:rsidP="008505A5">
      <w:pPr>
        <w:jc w:val="center"/>
        <w:rPr>
          <w:rFonts w:ascii="Times New Roman" w:hAnsi="Times New Roman" w:cs="Times New Roman"/>
          <w:sz w:val="18"/>
          <w:szCs w:val="18"/>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3FB91D86" wp14:editId="644669E9">
                <wp:simplePos x="0" y="0"/>
                <wp:positionH relativeFrom="column">
                  <wp:posOffset>15240</wp:posOffset>
                </wp:positionH>
                <wp:positionV relativeFrom="paragraph">
                  <wp:posOffset>175260</wp:posOffset>
                </wp:positionV>
                <wp:extent cx="6027420" cy="53340"/>
                <wp:effectExtent l="0" t="0" r="30480" b="22860"/>
                <wp:wrapNone/>
                <wp:docPr id="463838178" name="Straight Connector 1"/>
                <wp:cNvGraphicFramePr/>
                <a:graphic xmlns:a="http://schemas.openxmlformats.org/drawingml/2006/main">
                  <a:graphicData uri="http://schemas.microsoft.com/office/word/2010/wordprocessingShape">
                    <wps:wsp>
                      <wps:cNvCnPr/>
                      <wps:spPr>
                        <a:xfrm flipV="1">
                          <a:off x="0" y="0"/>
                          <a:ext cx="6027420" cy="53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1A41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13.8pt" to="475.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" strokecolor="black [3200]" strokeweight=".5pt">
                <v:stroke joinstyle="miter"/>
              </v:line>
            </w:pict>
          </mc:Fallback>
        </mc:AlternateContent>
      </w:r>
    </w:p>
    <w:p w14:paraId="1F91DE7E" w14:textId="77777777" w:rsidR="008F0D57" w:rsidRDefault="008505A5" w:rsidP="008F0D57">
      <w:pPr>
        <w:spacing w:after="0"/>
        <w:jc w:val="center"/>
        <w:rPr>
          <w:rFonts w:ascii="Times New Roman" w:hAnsi="Times New Roman" w:cs="Times New Roman"/>
          <w:sz w:val="18"/>
          <w:szCs w:val="18"/>
        </w:rPr>
      </w:pPr>
      <w:r w:rsidRPr="008F0D57">
        <w:rPr>
          <w:rFonts w:ascii="Times New Roman" w:hAnsi="Times New Roman" w:cs="Times New Roman"/>
          <w:sz w:val="18"/>
          <w:szCs w:val="18"/>
        </w:rPr>
        <w:t>Industry Mentor</w:t>
      </w:r>
    </w:p>
    <w:p w14:paraId="65ECBEE1" w14:textId="171519F7" w:rsidR="008505A5" w:rsidRPr="008F0D57" w:rsidRDefault="008F0D57" w:rsidP="008F0D57">
      <w:pPr>
        <w:spacing w:after="0"/>
        <w:jc w:val="center"/>
        <w:rPr>
          <w:rFonts w:ascii="Times New Roman" w:hAnsi="Times New Roman" w:cs="Times New Roman"/>
          <w:sz w:val="18"/>
          <w:szCs w:val="18"/>
        </w:rPr>
        <w:sectPr w:rsidR="008505A5" w:rsidRPr="008F0D57" w:rsidSect="008505A5">
          <w:type w:val="continuous"/>
          <w:pgSz w:w="11906" w:h="16838"/>
          <w:pgMar w:top="1440" w:right="1440" w:bottom="1440" w:left="1440" w:header="708" w:footer="708" w:gutter="0"/>
          <w:cols w:num="2" w:space="708"/>
          <w:docGrid w:linePitch="360"/>
        </w:sectPr>
      </w:pPr>
      <w:r w:rsidRPr="008F0D57">
        <w:rPr>
          <w:rFonts w:ascii="Times New Roman" w:hAnsi="Times New Roman" w:cs="Times New Roman"/>
          <w:sz w:val="18"/>
          <w:szCs w:val="18"/>
        </w:rPr>
        <w:t>Abhishek Nandy</w:t>
      </w:r>
    </w:p>
    <w:p w14:paraId="5F4EEA86" w14:textId="77777777" w:rsidR="008F0D57" w:rsidRDefault="008F0D57" w:rsidP="008E7BAA">
      <w:pPr>
        <w:rPr>
          <w:rFonts w:ascii="Times New Roman" w:hAnsi="Times New Roman" w:cs="Times New Roman"/>
          <w:sz w:val="20"/>
          <w:szCs w:val="20"/>
        </w:rPr>
      </w:pPr>
    </w:p>
    <w:p w14:paraId="699C22DB" w14:textId="280F3845" w:rsidR="008E7BAA" w:rsidRDefault="008E7BAA" w:rsidP="008505A5">
      <w:pPr>
        <w:pStyle w:val="Heading2"/>
      </w:pPr>
      <w:r w:rsidRPr="008E7BAA">
        <w:t>Project analysis</w:t>
      </w:r>
    </w:p>
    <w:p w14:paraId="1624BB17" w14:textId="77777777" w:rsidR="008F0D57" w:rsidRDefault="008F0D57" w:rsidP="008F0D57"/>
    <w:p w14:paraId="2875D7C2" w14:textId="631E22AA" w:rsidR="008F0D57" w:rsidRDefault="008E7BAA" w:rsidP="008F0D57">
      <w:pPr>
        <w:rPr>
          <w:rFonts w:ascii="Times New Roman" w:hAnsi="Times New Roman" w:cs="Times New Roman"/>
          <w:sz w:val="20"/>
          <w:szCs w:val="20"/>
        </w:rPr>
      </w:pPr>
      <w:r w:rsidRPr="008E7BAA">
        <w:rPr>
          <w:rFonts w:ascii="Times New Roman" w:hAnsi="Times New Roman" w:cs="Times New Roman"/>
          <w:sz w:val="20"/>
          <w:szCs w:val="20"/>
        </w:rPr>
        <w:t>Road traffic is considered as one of the negative factors that hinder the economic development of developing countries due to the great losses that cause economic and social concerns. Traffic safety is an important factor in the development of sustainable transport and plays an important role. Today, the main effects of modern road transport are the damage, injury and death that occur in accidents. The success of traffic safety and road development depends on accurate and reliable traffic accident data analysis. This study examines the incidence of traffic accidents on 3 highways, NH 47 Gandhipuram to Avinashi, NH-209 Gandhipuram to Annur, and NH 67 Gandipuram to Mettupalayam in the Coimbatore area.</w:t>
      </w:r>
      <w:r>
        <w:rPr>
          <w:rFonts w:ascii="Times New Roman" w:hAnsi="Times New Roman" w:cs="Times New Roman"/>
          <w:sz w:val="20"/>
          <w:szCs w:val="20"/>
        </w:rPr>
        <w:t xml:space="preserve"> </w:t>
      </w:r>
      <w:r w:rsidRPr="008E7BAA">
        <w:rPr>
          <w:rFonts w:ascii="Times New Roman" w:hAnsi="Times New Roman" w:cs="Times New Roman"/>
          <w:sz w:val="20"/>
          <w:szCs w:val="20"/>
        </w:rPr>
        <w:t>It also discussed the application of ArcGIS software to identify high-risk areas and highway safety areas. As a result of the treatment of these unexpected areas (black spots), the incidence of accidents will decrease</w:t>
      </w:r>
      <w:r w:rsidR="008F0D57">
        <w:rPr>
          <w:rFonts w:ascii="Times New Roman" w:hAnsi="Times New Roman" w:cs="Times New Roman"/>
          <w:sz w:val="20"/>
          <w:szCs w:val="20"/>
        </w:rPr>
        <w:t>.</w:t>
      </w:r>
    </w:p>
    <w:p w14:paraId="0EA664C1" w14:textId="77777777" w:rsidR="008F0D57" w:rsidRDefault="008F0D57" w:rsidP="008F0D57">
      <w:pPr>
        <w:rPr>
          <w:rFonts w:ascii="Times New Roman" w:hAnsi="Times New Roman" w:cs="Times New Roman"/>
          <w:sz w:val="20"/>
          <w:szCs w:val="20"/>
        </w:rPr>
      </w:pPr>
    </w:p>
    <w:p w14:paraId="141F8102" w14:textId="5DE800DC" w:rsidR="008E7BAA" w:rsidRDefault="008E7BAA" w:rsidP="008F0D57">
      <w:pPr>
        <w:pStyle w:val="Heading2"/>
      </w:pPr>
      <w:r w:rsidRPr="008E7BAA">
        <w:t>Introduction</w:t>
      </w:r>
    </w:p>
    <w:p w14:paraId="5A2C0F89" w14:textId="77777777" w:rsidR="008F0D57" w:rsidRDefault="008F0D57" w:rsidP="00053B8D">
      <w:pPr>
        <w:rPr>
          <w:rFonts w:ascii="Times New Roman" w:hAnsi="Times New Roman" w:cs="Times New Roman"/>
          <w:sz w:val="20"/>
          <w:szCs w:val="20"/>
        </w:rPr>
      </w:pPr>
    </w:p>
    <w:p w14:paraId="71D7B94B" w14:textId="1A2A0C71" w:rsidR="008E7BAA" w:rsidRDefault="008E7BAA" w:rsidP="00053B8D">
      <w:pPr>
        <w:rPr>
          <w:rFonts w:ascii="Times New Roman" w:hAnsi="Times New Roman" w:cs="Times New Roman"/>
          <w:sz w:val="20"/>
          <w:szCs w:val="20"/>
        </w:rPr>
      </w:pPr>
      <w:r w:rsidRPr="008E7BAA">
        <w:rPr>
          <w:rFonts w:ascii="Times New Roman" w:hAnsi="Times New Roman" w:cs="Times New Roman"/>
          <w:sz w:val="20"/>
          <w:szCs w:val="20"/>
        </w:rPr>
        <w:t>Methodologies for predicting accidents have been widely adopted</w:t>
      </w:r>
      <w:r>
        <w:rPr>
          <w:rFonts w:ascii="Times New Roman" w:hAnsi="Times New Roman" w:cs="Times New Roman"/>
          <w:sz w:val="20"/>
          <w:szCs w:val="20"/>
        </w:rPr>
        <w:t xml:space="preserve"> </w:t>
      </w:r>
      <w:r w:rsidRPr="008E7BAA">
        <w:rPr>
          <w:rFonts w:ascii="Times New Roman" w:hAnsi="Times New Roman" w:cs="Times New Roman"/>
          <w:sz w:val="20"/>
          <w:szCs w:val="20"/>
        </w:rPr>
        <w:t>studied in the past. Prediction models are mostly causative</w:t>
      </w:r>
      <w:r>
        <w:rPr>
          <w:rFonts w:ascii="Times New Roman" w:hAnsi="Times New Roman" w:cs="Times New Roman"/>
          <w:sz w:val="20"/>
          <w:szCs w:val="20"/>
        </w:rPr>
        <w:t xml:space="preserve"> </w:t>
      </w:r>
      <w:r w:rsidRPr="008E7BAA">
        <w:rPr>
          <w:rFonts w:ascii="Times New Roman" w:hAnsi="Times New Roman" w:cs="Times New Roman"/>
          <w:sz w:val="20"/>
          <w:szCs w:val="20"/>
        </w:rPr>
        <w:t>types where the number of accidents is taken as a function</w:t>
      </w:r>
      <w:r>
        <w:rPr>
          <w:rFonts w:ascii="Times New Roman" w:hAnsi="Times New Roman" w:cs="Times New Roman"/>
          <w:sz w:val="20"/>
          <w:szCs w:val="20"/>
        </w:rPr>
        <w:t xml:space="preserve"> </w:t>
      </w:r>
      <w:r w:rsidRPr="008E7BAA">
        <w:rPr>
          <w:rFonts w:ascii="Times New Roman" w:hAnsi="Times New Roman" w:cs="Times New Roman"/>
          <w:sz w:val="20"/>
          <w:szCs w:val="20"/>
        </w:rPr>
        <w:t>number of independent variables. They were there recently</w:t>
      </w:r>
      <w:r>
        <w:rPr>
          <w:rFonts w:ascii="Times New Roman" w:hAnsi="Times New Roman" w:cs="Times New Roman"/>
          <w:sz w:val="20"/>
          <w:szCs w:val="20"/>
        </w:rPr>
        <w:t xml:space="preserve"> </w:t>
      </w:r>
      <w:r w:rsidRPr="008E7BAA">
        <w:rPr>
          <w:rFonts w:ascii="Times New Roman" w:hAnsi="Times New Roman" w:cs="Times New Roman"/>
          <w:sz w:val="20"/>
          <w:szCs w:val="20"/>
        </w:rPr>
        <w:t>a study to identify accident prone locations using fuzzy a</w:t>
      </w:r>
      <w:r>
        <w:rPr>
          <w:rFonts w:ascii="Times New Roman" w:hAnsi="Times New Roman" w:cs="Times New Roman"/>
          <w:sz w:val="20"/>
          <w:szCs w:val="20"/>
        </w:rPr>
        <w:t xml:space="preserve"> </w:t>
      </w:r>
      <w:r w:rsidRPr="008E7BAA">
        <w:rPr>
          <w:rFonts w:ascii="Times New Roman" w:hAnsi="Times New Roman" w:cs="Times New Roman"/>
          <w:sz w:val="20"/>
          <w:szCs w:val="20"/>
        </w:rPr>
        <w:t>neural network classifier approaches. However, such methods</w:t>
      </w:r>
      <w:r>
        <w:rPr>
          <w:rFonts w:ascii="Times New Roman" w:hAnsi="Times New Roman" w:cs="Times New Roman"/>
          <w:sz w:val="20"/>
          <w:szCs w:val="20"/>
        </w:rPr>
        <w:t xml:space="preserve"> </w:t>
      </w:r>
      <w:r w:rsidRPr="008E7BAA">
        <w:rPr>
          <w:rFonts w:ascii="Times New Roman" w:hAnsi="Times New Roman" w:cs="Times New Roman"/>
          <w:sz w:val="20"/>
          <w:szCs w:val="20"/>
        </w:rPr>
        <w:t>are highly dependent on traffic flow data such as the average day</w:t>
      </w:r>
      <w:r>
        <w:rPr>
          <w:rFonts w:ascii="Times New Roman" w:hAnsi="Times New Roman" w:cs="Times New Roman"/>
          <w:sz w:val="20"/>
          <w:szCs w:val="20"/>
        </w:rPr>
        <w:t xml:space="preserve">. </w:t>
      </w:r>
      <w:r w:rsidRPr="008E7BAA">
        <w:rPr>
          <w:rFonts w:ascii="Times New Roman" w:hAnsi="Times New Roman" w:cs="Times New Roman"/>
          <w:sz w:val="20"/>
          <w:szCs w:val="20"/>
        </w:rPr>
        <w:t>Traffic and data collected by the traffic police from</w:t>
      </w:r>
      <w:r>
        <w:rPr>
          <w:rFonts w:ascii="Times New Roman" w:hAnsi="Times New Roman" w:cs="Times New Roman"/>
          <w:sz w:val="20"/>
          <w:szCs w:val="20"/>
        </w:rPr>
        <w:t xml:space="preserve"> </w:t>
      </w:r>
      <w:r w:rsidRPr="008E7BAA">
        <w:rPr>
          <w:rFonts w:ascii="Times New Roman" w:hAnsi="Times New Roman" w:cs="Times New Roman"/>
          <w:sz w:val="20"/>
          <w:szCs w:val="20"/>
        </w:rPr>
        <w:t>accident sites. However, traffic flow data is rarely available</w:t>
      </w:r>
      <w:r>
        <w:rPr>
          <w:rFonts w:ascii="Times New Roman" w:hAnsi="Times New Roman" w:cs="Times New Roman"/>
          <w:sz w:val="20"/>
          <w:szCs w:val="20"/>
        </w:rPr>
        <w:t xml:space="preserve"> </w:t>
      </w:r>
      <w:r w:rsidRPr="008E7BAA">
        <w:rPr>
          <w:rFonts w:ascii="Times New Roman" w:hAnsi="Times New Roman" w:cs="Times New Roman"/>
          <w:sz w:val="20"/>
          <w:szCs w:val="20"/>
        </w:rPr>
        <w:t>sufficient quantity or precision to justify these regressions</w:t>
      </w:r>
      <w:r>
        <w:rPr>
          <w:rFonts w:ascii="Times New Roman" w:hAnsi="Times New Roman" w:cs="Times New Roman"/>
          <w:sz w:val="20"/>
          <w:szCs w:val="20"/>
        </w:rPr>
        <w:t xml:space="preserve"> </w:t>
      </w:r>
      <w:r w:rsidRPr="008E7BAA">
        <w:rPr>
          <w:rFonts w:ascii="Times New Roman" w:hAnsi="Times New Roman" w:cs="Times New Roman"/>
          <w:sz w:val="20"/>
          <w:szCs w:val="20"/>
        </w:rPr>
        <w:t>approaches. In addition, the traffic police may not be able to</w:t>
      </w:r>
      <w:r>
        <w:rPr>
          <w:rFonts w:ascii="Times New Roman" w:hAnsi="Times New Roman" w:cs="Times New Roman"/>
          <w:sz w:val="20"/>
          <w:szCs w:val="20"/>
        </w:rPr>
        <w:t xml:space="preserve"> </w:t>
      </w:r>
      <w:r w:rsidRPr="008E7BAA">
        <w:rPr>
          <w:rFonts w:ascii="Times New Roman" w:hAnsi="Times New Roman" w:cs="Times New Roman"/>
          <w:sz w:val="20"/>
          <w:szCs w:val="20"/>
        </w:rPr>
        <w:t>collect all the necessary data needed to perform the analysis</w:t>
      </w:r>
      <w:r>
        <w:rPr>
          <w:rFonts w:ascii="Times New Roman" w:hAnsi="Times New Roman" w:cs="Times New Roman"/>
          <w:sz w:val="20"/>
          <w:szCs w:val="20"/>
        </w:rPr>
        <w:t xml:space="preserve"> </w:t>
      </w:r>
      <w:r w:rsidRPr="008E7BAA">
        <w:rPr>
          <w:rFonts w:ascii="Times New Roman" w:hAnsi="Times New Roman" w:cs="Times New Roman"/>
          <w:sz w:val="20"/>
          <w:szCs w:val="20"/>
        </w:rPr>
        <w:t>using that data. Considering all the factors mentioned above, it is necessary to develop a model that can help in forecasting</w:t>
      </w:r>
      <w:r>
        <w:rPr>
          <w:rFonts w:ascii="Times New Roman" w:hAnsi="Times New Roman" w:cs="Times New Roman"/>
          <w:sz w:val="20"/>
          <w:szCs w:val="20"/>
        </w:rPr>
        <w:t xml:space="preserve">. </w:t>
      </w:r>
      <w:r w:rsidRPr="008E7BAA">
        <w:rPr>
          <w:rFonts w:ascii="Times New Roman" w:hAnsi="Times New Roman" w:cs="Times New Roman"/>
          <w:sz w:val="20"/>
          <w:szCs w:val="20"/>
        </w:rPr>
        <w:t>Risk zone on the given road network. This article describes a model developed to identify black spots on roads using a kernel</w:t>
      </w:r>
      <w:r>
        <w:rPr>
          <w:rFonts w:ascii="Times New Roman" w:hAnsi="Times New Roman" w:cs="Times New Roman"/>
          <w:sz w:val="20"/>
          <w:szCs w:val="20"/>
        </w:rPr>
        <w:t xml:space="preserve"> </w:t>
      </w:r>
      <w:r w:rsidRPr="008E7BAA">
        <w:rPr>
          <w:rFonts w:ascii="Times New Roman" w:hAnsi="Times New Roman" w:cs="Times New Roman"/>
          <w:sz w:val="20"/>
          <w:szCs w:val="20"/>
        </w:rPr>
        <w:t>and Overlay analysis in GIS. GIS is location-based information</w:t>
      </w:r>
      <w:r>
        <w:rPr>
          <w:rFonts w:ascii="Times New Roman" w:hAnsi="Times New Roman" w:cs="Times New Roman"/>
          <w:sz w:val="20"/>
          <w:szCs w:val="20"/>
        </w:rPr>
        <w:t xml:space="preserve"> </w:t>
      </w:r>
      <w:r w:rsidRPr="008E7BAA">
        <w:rPr>
          <w:rFonts w:ascii="Times New Roman" w:hAnsi="Times New Roman" w:cs="Times New Roman"/>
          <w:sz w:val="20"/>
          <w:szCs w:val="20"/>
        </w:rPr>
        <w:t>analyze spatial and non-spatial data. Therefore, the model for</w:t>
      </w:r>
      <w:r>
        <w:rPr>
          <w:rFonts w:ascii="Times New Roman" w:hAnsi="Times New Roman" w:cs="Times New Roman"/>
          <w:sz w:val="20"/>
          <w:szCs w:val="20"/>
        </w:rPr>
        <w:t xml:space="preserve"> </w:t>
      </w:r>
      <w:r w:rsidRPr="008E7BAA">
        <w:rPr>
          <w:rFonts w:ascii="Times New Roman" w:hAnsi="Times New Roman" w:cs="Times New Roman"/>
          <w:sz w:val="20"/>
          <w:szCs w:val="20"/>
        </w:rPr>
        <w:t>identifying the scene of an accident on the roads can be easy</w:t>
      </w:r>
      <w:r>
        <w:rPr>
          <w:rFonts w:ascii="Times New Roman" w:hAnsi="Times New Roman" w:cs="Times New Roman"/>
          <w:sz w:val="20"/>
          <w:szCs w:val="20"/>
        </w:rPr>
        <w:t xml:space="preserve"> </w:t>
      </w:r>
      <w:r w:rsidRPr="008E7BAA">
        <w:rPr>
          <w:rFonts w:ascii="Times New Roman" w:hAnsi="Times New Roman" w:cs="Times New Roman"/>
          <w:sz w:val="20"/>
          <w:szCs w:val="20"/>
        </w:rPr>
        <w:t>integrated using GIS.</w:t>
      </w:r>
    </w:p>
    <w:p w14:paraId="58791848" w14:textId="77777777" w:rsidR="008E7BAA" w:rsidRDefault="008E7BAA" w:rsidP="00053B8D">
      <w:pPr>
        <w:rPr>
          <w:rFonts w:ascii="Times New Roman" w:hAnsi="Times New Roman" w:cs="Times New Roman"/>
          <w:sz w:val="20"/>
          <w:szCs w:val="20"/>
        </w:rPr>
      </w:pPr>
    </w:p>
    <w:p w14:paraId="6728A668" w14:textId="4CBADBE8" w:rsidR="008F0D57" w:rsidRDefault="008E7BAA" w:rsidP="000B3FA2">
      <w:pPr>
        <w:pStyle w:val="Heading4"/>
      </w:pPr>
      <w:r w:rsidRPr="008E7BAA">
        <w:t xml:space="preserve">Study </w:t>
      </w:r>
      <w:r w:rsidR="008F0D57">
        <w:t>A</w:t>
      </w:r>
      <w:r w:rsidRPr="008E7BAA">
        <w:t>rea</w:t>
      </w:r>
      <w:r>
        <w:t>:</w:t>
      </w:r>
    </w:p>
    <w:p w14:paraId="00CFDB58" w14:textId="2734AF22" w:rsidR="002401DA" w:rsidRDefault="008E7BAA" w:rsidP="002401DA">
      <w:pPr>
        <w:rPr>
          <w:rFonts w:ascii="Times New Roman" w:hAnsi="Times New Roman" w:cs="Times New Roman"/>
          <w:sz w:val="20"/>
          <w:szCs w:val="20"/>
        </w:rPr>
      </w:pPr>
      <w:r w:rsidRPr="008E7BAA">
        <w:rPr>
          <w:rFonts w:ascii="Times New Roman" w:hAnsi="Times New Roman" w:cs="Times New Roman"/>
          <w:sz w:val="20"/>
          <w:szCs w:val="20"/>
        </w:rPr>
        <w:t>Coimbatore is the second upcoming smart city in India and is</w:t>
      </w:r>
      <w:r>
        <w:rPr>
          <w:rFonts w:ascii="Times New Roman" w:hAnsi="Times New Roman" w:cs="Times New Roman"/>
          <w:sz w:val="20"/>
          <w:szCs w:val="20"/>
        </w:rPr>
        <w:t xml:space="preserve"> </w:t>
      </w:r>
      <w:r w:rsidRPr="008E7BAA">
        <w:rPr>
          <w:rFonts w:ascii="Times New Roman" w:hAnsi="Times New Roman" w:cs="Times New Roman"/>
          <w:sz w:val="20"/>
          <w:szCs w:val="20"/>
        </w:rPr>
        <w:t>called the Manchester of South India. Longitude</w:t>
      </w:r>
      <w:r>
        <w:rPr>
          <w:rFonts w:ascii="Times New Roman" w:hAnsi="Times New Roman" w:cs="Times New Roman"/>
          <w:sz w:val="20"/>
          <w:szCs w:val="20"/>
        </w:rPr>
        <w:t xml:space="preserve"> </w:t>
      </w:r>
      <w:r w:rsidRPr="008E7BAA">
        <w:rPr>
          <w:rFonts w:ascii="Times New Roman" w:hAnsi="Times New Roman" w:cs="Times New Roman"/>
          <w:sz w:val="20"/>
          <w:szCs w:val="20"/>
        </w:rPr>
        <w:t>Coimbatore lies between 76.65 decimal degrees to 77.29 decimal places</w:t>
      </w:r>
      <w:r>
        <w:rPr>
          <w:rFonts w:ascii="Times New Roman" w:hAnsi="Times New Roman" w:cs="Times New Roman"/>
          <w:sz w:val="20"/>
          <w:szCs w:val="20"/>
        </w:rPr>
        <w:t xml:space="preserve"> </w:t>
      </w:r>
      <w:r w:rsidRPr="008E7BAA">
        <w:rPr>
          <w:rFonts w:ascii="Times New Roman" w:hAnsi="Times New Roman" w:cs="Times New Roman"/>
          <w:sz w:val="20"/>
          <w:szCs w:val="20"/>
        </w:rPr>
        <w:t>degrees. Latitude lies between 10.22 decimal degrees-11.4</w:t>
      </w:r>
      <w:r>
        <w:rPr>
          <w:rFonts w:ascii="Times New Roman" w:hAnsi="Times New Roman" w:cs="Times New Roman"/>
          <w:sz w:val="20"/>
          <w:szCs w:val="20"/>
        </w:rPr>
        <w:t xml:space="preserve">1 </w:t>
      </w:r>
      <w:r w:rsidRPr="008E7BAA">
        <w:rPr>
          <w:rFonts w:ascii="Times New Roman" w:hAnsi="Times New Roman" w:cs="Times New Roman"/>
          <w:sz w:val="20"/>
          <w:szCs w:val="20"/>
        </w:rPr>
        <w:t>decimal degrees. The total area of ​​Coimbatore is 471 sq</w:t>
      </w:r>
      <w:r>
        <w:rPr>
          <w:rFonts w:ascii="Times New Roman" w:hAnsi="Times New Roman" w:cs="Times New Roman"/>
          <w:sz w:val="20"/>
          <w:szCs w:val="20"/>
        </w:rPr>
        <w:t xml:space="preserve">uare </w:t>
      </w:r>
      <w:r w:rsidR="002401DA">
        <w:rPr>
          <w:rFonts w:ascii="Times New Roman" w:hAnsi="Times New Roman" w:cs="Times New Roman"/>
          <w:sz w:val="20"/>
          <w:szCs w:val="20"/>
        </w:rPr>
        <w:t>k</w:t>
      </w:r>
      <w:r w:rsidR="002401DA" w:rsidRPr="008E7BAA">
        <w:rPr>
          <w:rFonts w:ascii="Times New Roman" w:hAnsi="Times New Roman" w:cs="Times New Roman"/>
          <w:sz w:val="20"/>
          <w:szCs w:val="20"/>
        </w:rPr>
        <w:t>ilometres</w:t>
      </w:r>
      <w:r w:rsidRPr="008E7BAA">
        <w:rPr>
          <w:rFonts w:ascii="Times New Roman" w:hAnsi="Times New Roman" w:cs="Times New Roman"/>
          <w:sz w:val="20"/>
          <w:szCs w:val="20"/>
        </w:rPr>
        <w:t xml:space="preserve"> (Figure 1).</w:t>
      </w:r>
      <w:r w:rsidR="002401DA" w:rsidRPr="002401DA">
        <w:rPr>
          <w:rFonts w:ascii="Times New Roman" w:hAnsi="Times New Roman" w:cs="Times New Roman"/>
          <w:sz w:val="20"/>
          <w:szCs w:val="20"/>
        </w:rPr>
        <w:t xml:space="preserve"> </w:t>
      </w:r>
      <w:r w:rsidR="002401DA" w:rsidRPr="00053B8D">
        <w:rPr>
          <w:rFonts w:ascii="Times New Roman" w:hAnsi="Times New Roman" w:cs="Times New Roman"/>
          <w:sz w:val="20"/>
          <w:szCs w:val="20"/>
        </w:rPr>
        <w:t>Coimbatore Corporation has eight blocks, One Corporation,</w:t>
      </w:r>
      <w:r w:rsidR="002401DA">
        <w:rPr>
          <w:rFonts w:ascii="Times New Roman" w:hAnsi="Times New Roman" w:cs="Times New Roman"/>
          <w:sz w:val="20"/>
          <w:szCs w:val="20"/>
        </w:rPr>
        <w:t xml:space="preserve"> </w:t>
      </w:r>
      <w:r w:rsidR="002401DA" w:rsidRPr="00053B8D">
        <w:rPr>
          <w:rFonts w:ascii="Times New Roman" w:hAnsi="Times New Roman" w:cs="Times New Roman"/>
          <w:sz w:val="20"/>
          <w:szCs w:val="20"/>
        </w:rPr>
        <w:t>228 Village Panchayats, 44 Town Panchayats and 6</w:t>
      </w:r>
      <w:r w:rsidR="002401DA">
        <w:rPr>
          <w:rFonts w:ascii="Times New Roman" w:hAnsi="Times New Roman" w:cs="Times New Roman"/>
          <w:sz w:val="20"/>
          <w:szCs w:val="20"/>
        </w:rPr>
        <w:t xml:space="preserve"> </w:t>
      </w:r>
      <w:r w:rsidR="002401DA" w:rsidRPr="00053B8D">
        <w:rPr>
          <w:rFonts w:ascii="Times New Roman" w:hAnsi="Times New Roman" w:cs="Times New Roman"/>
          <w:sz w:val="20"/>
          <w:szCs w:val="20"/>
        </w:rPr>
        <w:t>Municipality. The percentage of population in Coimbatore is</w:t>
      </w:r>
      <w:r w:rsidR="002401DA">
        <w:rPr>
          <w:rFonts w:ascii="Times New Roman" w:hAnsi="Times New Roman" w:cs="Times New Roman"/>
          <w:sz w:val="20"/>
          <w:szCs w:val="20"/>
        </w:rPr>
        <w:t xml:space="preserve"> </w:t>
      </w:r>
      <w:r w:rsidR="002401DA" w:rsidRPr="00053B8D">
        <w:rPr>
          <w:rFonts w:ascii="Times New Roman" w:hAnsi="Times New Roman" w:cs="Times New Roman"/>
          <w:sz w:val="20"/>
          <w:szCs w:val="20"/>
        </w:rPr>
        <w:t>89.23. Population density is higher in urban and semi-urban areas</w:t>
      </w:r>
      <w:r w:rsidR="002401DA">
        <w:rPr>
          <w:rFonts w:ascii="Times New Roman" w:hAnsi="Times New Roman" w:cs="Times New Roman"/>
          <w:sz w:val="20"/>
          <w:szCs w:val="20"/>
        </w:rPr>
        <w:t xml:space="preserve"> </w:t>
      </w:r>
      <w:r w:rsidR="002401DA" w:rsidRPr="00053B8D">
        <w:rPr>
          <w:rFonts w:ascii="Times New Roman" w:hAnsi="Times New Roman" w:cs="Times New Roman"/>
          <w:sz w:val="20"/>
          <w:szCs w:val="20"/>
        </w:rPr>
        <w:t xml:space="preserve">urban areas compared to rural areas </w:t>
      </w:r>
      <w:proofErr w:type="gramStart"/>
      <w:r w:rsidR="002401DA" w:rsidRPr="00053B8D">
        <w:rPr>
          <w:rFonts w:ascii="Times New Roman" w:hAnsi="Times New Roman" w:cs="Times New Roman"/>
          <w:sz w:val="20"/>
          <w:szCs w:val="20"/>
        </w:rPr>
        <w:t>i.e.</w:t>
      </w:r>
      <w:proofErr w:type="gramEnd"/>
      <w:r w:rsidR="002401DA" w:rsidRPr="00053B8D">
        <w:rPr>
          <w:rFonts w:ascii="Times New Roman" w:hAnsi="Times New Roman" w:cs="Times New Roman"/>
          <w:sz w:val="20"/>
          <w:szCs w:val="20"/>
        </w:rPr>
        <w:t xml:space="preserve"> villages</w:t>
      </w:r>
      <w:r w:rsidR="002401DA">
        <w:rPr>
          <w:rFonts w:ascii="Times New Roman" w:hAnsi="Times New Roman" w:cs="Times New Roman"/>
          <w:sz w:val="20"/>
          <w:szCs w:val="20"/>
        </w:rPr>
        <w:t xml:space="preserve"> </w:t>
      </w:r>
      <w:r w:rsidR="002401DA" w:rsidRPr="00053B8D">
        <w:rPr>
          <w:rFonts w:ascii="Times New Roman" w:hAnsi="Times New Roman" w:cs="Times New Roman"/>
          <w:sz w:val="20"/>
          <w:szCs w:val="20"/>
        </w:rPr>
        <w:t>Panchayats. There are four national highways that connect</w:t>
      </w:r>
      <w:r w:rsidR="002401DA">
        <w:rPr>
          <w:rFonts w:ascii="Times New Roman" w:hAnsi="Times New Roman" w:cs="Times New Roman"/>
          <w:sz w:val="20"/>
          <w:szCs w:val="20"/>
        </w:rPr>
        <w:t xml:space="preserve"> </w:t>
      </w:r>
      <w:r w:rsidR="002401DA" w:rsidRPr="00053B8D">
        <w:rPr>
          <w:rFonts w:ascii="Times New Roman" w:hAnsi="Times New Roman" w:cs="Times New Roman"/>
          <w:sz w:val="20"/>
          <w:szCs w:val="20"/>
        </w:rPr>
        <w:t>three states (Tamil Nadu, Kerala, Karnataka). NH roads are</w:t>
      </w:r>
      <w:r w:rsidR="002401DA">
        <w:rPr>
          <w:rFonts w:ascii="Times New Roman" w:hAnsi="Times New Roman" w:cs="Times New Roman"/>
          <w:sz w:val="20"/>
          <w:szCs w:val="20"/>
        </w:rPr>
        <w:t xml:space="preserve"> </w:t>
      </w:r>
      <w:r w:rsidR="002401DA" w:rsidRPr="00053B8D">
        <w:rPr>
          <w:rFonts w:ascii="Times New Roman" w:hAnsi="Times New Roman" w:cs="Times New Roman"/>
          <w:sz w:val="20"/>
          <w:szCs w:val="20"/>
        </w:rPr>
        <w:t>designed for people to walk through the city resulting in a heavy traffic jam.</w:t>
      </w:r>
    </w:p>
    <w:p w14:paraId="0E8CE406" w14:textId="22EE89F1" w:rsidR="000B3FA2" w:rsidRDefault="002401DA" w:rsidP="002401DA">
      <w:pPr>
        <w:jc w:val="center"/>
        <w:rPr>
          <w:rFonts w:ascii="Times New Roman" w:hAnsi="Times New Roman" w:cs="Times New Roman"/>
          <w:sz w:val="20"/>
          <w:szCs w:val="20"/>
        </w:rPr>
      </w:pPr>
      <w:r w:rsidRPr="008E7BAA">
        <w:rPr>
          <w:rFonts w:ascii="Times New Roman" w:hAnsi="Times New Roman" w:cs="Times New Roman"/>
          <w:noProof/>
          <w:sz w:val="20"/>
          <w:szCs w:val="20"/>
        </w:rPr>
        <w:lastRenderedPageBreak/>
        <w:drawing>
          <wp:inline distT="0" distB="0" distL="0" distR="0" wp14:anchorId="342E9607" wp14:editId="7A3E5C36">
            <wp:extent cx="2293044" cy="3035300"/>
            <wp:effectExtent l="19050" t="19050" r="12065" b="12700"/>
            <wp:docPr id="92167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78761" name=""/>
                    <pic:cNvPicPr/>
                  </pic:nvPicPr>
                  <pic:blipFill>
                    <a:blip r:embed="rId10"/>
                    <a:stretch>
                      <a:fillRect/>
                    </a:stretch>
                  </pic:blipFill>
                  <pic:spPr>
                    <a:xfrm>
                      <a:off x="0" y="0"/>
                      <a:ext cx="2338322" cy="3095235"/>
                    </a:xfrm>
                    <a:prstGeom prst="rect">
                      <a:avLst/>
                    </a:prstGeom>
                    <a:ln>
                      <a:solidFill>
                        <a:schemeClr val="tx1"/>
                      </a:solidFill>
                    </a:ln>
                  </pic:spPr>
                </pic:pic>
              </a:graphicData>
            </a:graphic>
          </wp:inline>
        </w:drawing>
      </w:r>
    </w:p>
    <w:p w14:paraId="5A8C330B" w14:textId="744162B8" w:rsidR="00DF65B7" w:rsidRDefault="00DF65B7" w:rsidP="002401DA">
      <w:pPr>
        <w:jc w:val="center"/>
        <w:rPr>
          <w:rFonts w:ascii="Times New Roman" w:hAnsi="Times New Roman" w:cs="Times New Roman"/>
          <w:sz w:val="20"/>
          <w:szCs w:val="20"/>
        </w:rPr>
      </w:pPr>
      <w:r>
        <w:rPr>
          <w:rFonts w:ascii="Times New Roman" w:hAnsi="Times New Roman" w:cs="Times New Roman"/>
          <w:sz w:val="20"/>
          <w:szCs w:val="20"/>
        </w:rPr>
        <w:t>Fig. 1. Study area</w:t>
      </w:r>
    </w:p>
    <w:p w14:paraId="4BF007DA" w14:textId="77777777" w:rsidR="008F0D57" w:rsidRDefault="008F0D57" w:rsidP="008F0D57">
      <w:pPr>
        <w:rPr>
          <w:rFonts w:ascii="Times New Roman" w:hAnsi="Times New Roman" w:cs="Times New Roman"/>
          <w:sz w:val="20"/>
          <w:szCs w:val="20"/>
        </w:rPr>
      </w:pPr>
    </w:p>
    <w:p w14:paraId="2FEB2FC0" w14:textId="1ABC7763" w:rsidR="00053B8D" w:rsidRDefault="00053B8D" w:rsidP="008F0D57">
      <w:pPr>
        <w:pStyle w:val="Heading2"/>
      </w:pPr>
      <w:r w:rsidRPr="00053B8D">
        <w:t>Methodology</w:t>
      </w:r>
    </w:p>
    <w:p w14:paraId="7A322CFB" w14:textId="77777777" w:rsidR="008F0D57" w:rsidRPr="008F0D57" w:rsidRDefault="008F0D57" w:rsidP="008F0D57"/>
    <w:p w14:paraId="75873902" w14:textId="5FA3091F" w:rsidR="00730C72" w:rsidRPr="00053B8D" w:rsidRDefault="00053B8D" w:rsidP="00053B8D">
      <w:pPr>
        <w:rPr>
          <w:rFonts w:ascii="Times New Roman" w:hAnsi="Times New Roman" w:cs="Times New Roman"/>
          <w:sz w:val="20"/>
          <w:szCs w:val="20"/>
        </w:rPr>
      </w:pPr>
      <w:r w:rsidRPr="00053B8D">
        <w:rPr>
          <w:rFonts w:ascii="Times New Roman" w:hAnsi="Times New Roman" w:cs="Times New Roman"/>
          <w:sz w:val="20"/>
          <w:szCs w:val="20"/>
        </w:rPr>
        <w:t>The step-by-step procedure is explained below</w:t>
      </w:r>
      <w:r w:rsidR="008F0D57">
        <w:rPr>
          <w:rFonts w:ascii="Times New Roman" w:hAnsi="Times New Roman" w:cs="Times New Roman"/>
          <w:sz w:val="20"/>
          <w:szCs w:val="20"/>
        </w:rPr>
        <w:t>:</w:t>
      </w:r>
    </w:p>
    <w:p w14:paraId="7731B3CE" w14:textId="77777777" w:rsidR="00053B8D" w:rsidRPr="00053B8D" w:rsidRDefault="00053B8D" w:rsidP="008505A5">
      <w:pPr>
        <w:pStyle w:val="Heading3"/>
      </w:pPr>
      <w:r w:rsidRPr="00053B8D">
        <w:t>Data Collection</w:t>
      </w:r>
    </w:p>
    <w:p w14:paraId="2B9C2236" w14:textId="1FB20AE6" w:rsidR="00053B8D" w:rsidRPr="00053B8D" w:rsidRDefault="00053B8D" w:rsidP="00053B8D">
      <w:pPr>
        <w:rPr>
          <w:rFonts w:ascii="Times New Roman" w:hAnsi="Times New Roman" w:cs="Times New Roman"/>
          <w:sz w:val="20"/>
          <w:szCs w:val="20"/>
        </w:rPr>
      </w:pPr>
      <w:r w:rsidRPr="00053B8D">
        <w:rPr>
          <w:rFonts w:ascii="Times New Roman" w:hAnsi="Times New Roman" w:cs="Times New Roman"/>
          <w:sz w:val="20"/>
          <w:szCs w:val="20"/>
        </w:rPr>
        <w:t>To identify accident-prone zones and traffic jams,</w:t>
      </w:r>
      <w:r>
        <w:rPr>
          <w:rFonts w:ascii="Times New Roman" w:hAnsi="Times New Roman" w:cs="Times New Roman"/>
          <w:sz w:val="20"/>
          <w:szCs w:val="20"/>
        </w:rPr>
        <w:t xml:space="preserve"> </w:t>
      </w:r>
      <w:r w:rsidRPr="00053B8D">
        <w:rPr>
          <w:rFonts w:ascii="Times New Roman" w:hAnsi="Times New Roman" w:cs="Times New Roman"/>
          <w:sz w:val="20"/>
          <w:szCs w:val="20"/>
        </w:rPr>
        <w:t>data is collected from relevant departments. Data is</w:t>
      </w:r>
      <w:r>
        <w:rPr>
          <w:rFonts w:ascii="Times New Roman" w:hAnsi="Times New Roman" w:cs="Times New Roman"/>
          <w:sz w:val="20"/>
          <w:szCs w:val="20"/>
        </w:rPr>
        <w:t xml:space="preserve"> </w:t>
      </w:r>
      <w:r w:rsidRPr="00053B8D">
        <w:rPr>
          <w:rFonts w:ascii="Times New Roman" w:hAnsi="Times New Roman" w:cs="Times New Roman"/>
          <w:sz w:val="20"/>
          <w:szCs w:val="20"/>
        </w:rPr>
        <w:t>divided into two, i.e. spatial and non-spatial data.</w:t>
      </w:r>
    </w:p>
    <w:p w14:paraId="1FD92DF0" w14:textId="64CF85DE" w:rsidR="00053B8D" w:rsidRPr="008F0D57" w:rsidRDefault="00053B8D" w:rsidP="00021D77">
      <w:pPr>
        <w:pStyle w:val="Heading1"/>
      </w:pPr>
      <w:r w:rsidRPr="00053B8D">
        <w:t>S</w:t>
      </w:r>
      <w:r w:rsidR="008F0D57">
        <w:t>patial Data</w:t>
      </w:r>
    </w:p>
    <w:p w14:paraId="7E13C32E" w14:textId="3FEF5DC8" w:rsidR="00053B8D" w:rsidRPr="00053B8D" w:rsidRDefault="00053B8D" w:rsidP="00053B8D">
      <w:pPr>
        <w:rPr>
          <w:rFonts w:ascii="Times New Roman" w:hAnsi="Times New Roman" w:cs="Times New Roman"/>
          <w:sz w:val="20"/>
          <w:szCs w:val="20"/>
        </w:rPr>
      </w:pPr>
      <w:r w:rsidRPr="00053B8D">
        <w:rPr>
          <w:rFonts w:ascii="Times New Roman" w:hAnsi="Times New Roman" w:cs="Times New Roman"/>
          <w:sz w:val="20"/>
          <w:szCs w:val="20"/>
        </w:rPr>
        <w:t>Spatial data provides accurate geometric information such as</w:t>
      </w:r>
      <w:r>
        <w:rPr>
          <w:rFonts w:ascii="Times New Roman" w:hAnsi="Times New Roman" w:cs="Times New Roman"/>
          <w:sz w:val="20"/>
          <w:szCs w:val="20"/>
        </w:rPr>
        <w:t xml:space="preserve"> </w:t>
      </w:r>
      <w:r w:rsidRPr="00053B8D">
        <w:rPr>
          <w:rFonts w:ascii="Times New Roman" w:hAnsi="Times New Roman" w:cs="Times New Roman"/>
          <w:sz w:val="20"/>
          <w:szCs w:val="20"/>
        </w:rPr>
        <w:t>location, boundary extent and road network.</w:t>
      </w:r>
      <w:r>
        <w:rPr>
          <w:rFonts w:ascii="Times New Roman" w:hAnsi="Times New Roman" w:cs="Times New Roman"/>
          <w:sz w:val="20"/>
          <w:szCs w:val="20"/>
        </w:rPr>
        <w:t xml:space="preserve"> </w:t>
      </w:r>
      <w:r w:rsidRPr="00053B8D">
        <w:rPr>
          <w:rFonts w:ascii="Times New Roman" w:hAnsi="Times New Roman" w:cs="Times New Roman"/>
          <w:sz w:val="20"/>
          <w:szCs w:val="20"/>
        </w:rPr>
        <w:t>The map (OSM) was obtained from the Survey of India, Updated taluk</w:t>
      </w:r>
      <w:r>
        <w:rPr>
          <w:rFonts w:ascii="Times New Roman" w:hAnsi="Times New Roman" w:cs="Times New Roman"/>
          <w:sz w:val="20"/>
          <w:szCs w:val="20"/>
        </w:rPr>
        <w:t xml:space="preserve"> </w:t>
      </w:r>
      <w:r w:rsidRPr="00053B8D">
        <w:rPr>
          <w:rFonts w:ascii="Times New Roman" w:hAnsi="Times New Roman" w:cs="Times New Roman"/>
          <w:sz w:val="20"/>
          <w:szCs w:val="20"/>
        </w:rPr>
        <w:t>the map was obtained from the Survey and Settlement Department and</w:t>
      </w:r>
      <w:r>
        <w:rPr>
          <w:rFonts w:ascii="Times New Roman" w:hAnsi="Times New Roman" w:cs="Times New Roman"/>
          <w:sz w:val="20"/>
          <w:szCs w:val="20"/>
        </w:rPr>
        <w:t xml:space="preserve"> </w:t>
      </w:r>
      <w:r w:rsidRPr="00053B8D">
        <w:rPr>
          <w:rFonts w:ascii="Times New Roman" w:hAnsi="Times New Roman" w:cs="Times New Roman"/>
          <w:sz w:val="20"/>
          <w:szCs w:val="20"/>
        </w:rPr>
        <w:t>the road network map was obtained from the Ministry of Roads.</w:t>
      </w:r>
    </w:p>
    <w:p w14:paraId="5733B9D0" w14:textId="2A1DACBE" w:rsidR="00053B8D" w:rsidRPr="00053B8D" w:rsidRDefault="00053B8D" w:rsidP="00021D77">
      <w:pPr>
        <w:pStyle w:val="Heading1"/>
      </w:pPr>
      <w:r w:rsidRPr="00053B8D">
        <w:t>Non-</w:t>
      </w:r>
      <w:r w:rsidR="008F0D57">
        <w:t>S</w:t>
      </w:r>
      <w:r w:rsidRPr="00053B8D">
        <w:t>patial data</w:t>
      </w:r>
    </w:p>
    <w:p w14:paraId="4C4D5378" w14:textId="0CA1CCCC" w:rsidR="00730C72" w:rsidRPr="00053B8D" w:rsidRDefault="00053B8D" w:rsidP="00730C72">
      <w:pPr>
        <w:spacing w:after="360"/>
        <w:rPr>
          <w:rFonts w:ascii="Times New Roman" w:hAnsi="Times New Roman" w:cs="Times New Roman"/>
          <w:sz w:val="20"/>
          <w:szCs w:val="20"/>
        </w:rPr>
      </w:pPr>
      <w:r w:rsidRPr="00053B8D">
        <w:rPr>
          <w:rFonts w:ascii="Times New Roman" w:hAnsi="Times New Roman" w:cs="Times New Roman"/>
          <w:sz w:val="20"/>
          <w:szCs w:val="20"/>
        </w:rPr>
        <w:t>Information available on spatial data is called non-spatial data. Details of the accident include the date of the accident,</w:t>
      </w:r>
      <w:r>
        <w:rPr>
          <w:rFonts w:ascii="Times New Roman" w:hAnsi="Times New Roman" w:cs="Times New Roman"/>
          <w:sz w:val="20"/>
          <w:szCs w:val="20"/>
        </w:rPr>
        <w:t xml:space="preserve"> </w:t>
      </w:r>
      <w:r w:rsidRPr="00053B8D">
        <w:rPr>
          <w:rFonts w:ascii="Times New Roman" w:hAnsi="Times New Roman" w:cs="Times New Roman"/>
          <w:sz w:val="20"/>
          <w:szCs w:val="20"/>
        </w:rPr>
        <w:t>Time, type of accidents, vehicles involved, gender, license</w:t>
      </w:r>
      <w:r>
        <w:rPr>
          <w:rFonts w:ascii="Times New Roman" w:hAnsi="Times New Roman" w:cs="Times New Roman"/>
          <w:sz w:val="20"/>
          <w:szCs w:val="20"/>
        </w:rPr>
        <w:t xml:space="preserve"> </w:t>
      </w:r>
      <w:r w:rsidRPr="00053B8D">
        <w:rPr>
          <w:rFonts w:ascii="Times New Roman" w:hAnsi="Times New Roman" w:cs="Times New Roman"/>
          <w:sz w:val="20"/>
          <w:szCs w:val="20"/>
        </w:rPr>
        <w:t xml:space="preserve">or </w:t>
      </w:r>
      <w:r w:rsidR="008F0D57" w:rsidRPr="00053B8D">
        <w:rPr>
          <w:rFonts w:ascii="Times New Roman" w:hAnsi="Times New Roman" w:cs="Times New Roman"/>
          <w:sz w:val="20"/>
          <w:szCs w:val="20"/>
        </w:rPr>
        <w:t>Non-Licensed</w:t>
      </w:r>
      <w:r w:rsidRPr="00053B8D">
        <w:rPr>
          <w:rFonts w:ascii="Times New Roman" w:hAnsi="Times New Roman" w:cs="Times New Roman"/>
          <w:sz w:val="20"/>
          <w:szCs w:val="20"/>
        </w:rPr>
        <w:t>, Drunk and drive etc. These details were</w:t>
      </w:r>
      <w:r>
        <w:rPr>
          <w:rFonts w:ascii="Times New Roman" w:hAnsi="Times New Roman" w:cs="Times New Roman"/>
          <w:sz w:val="20"/>
          <w:szCs w:val="20"/>
        </w:rPr>
        <w:t xml:space="preserve"> </w:t>
      </w:r>
      <w:r w:rsidRPr="00053B8D">
        <w:rPr>
          <w:rFonts w:ascii="Times New Roman" w:hAnsi="Times New Roman" w:cs="Times New Roman"/>
          <w:sz w:val="20"/>
          <w:szCs w:val="20"/>
        </w:rPr>
        <w:t>collected from Police Commissionerate Coimbatore. The</w:t>
      </w:r>
      <w:r>
        <w:rPr>
          <w:rFonts w:ascii="Times New Roman" w:hAnsi="Times New Roman" w:cs="Times New Roman"/>
          <w:sz w:val="20"/>
          <w:szCs w:val="20"/>
        </w:rPr>
        <w:t xml:space="preserve"> </w:t>
      </w:r>
      <w:r w:rsidRPr="00053B8D">
        <w:rPr>
          <w:rFonts w:ascii="Times New Roman" w:hAnsi="Times New Roman" w:cs="Times New Roman"/>
          <w:sz w:val="20"/>
          <w:szCs w:val="20"/>
        </w:rPr>
        <w:t>Bus stop details such as route and bus number were obtained</w:t>
      </w:r>
      <w:r>
        <w:rPr>
          <w:rFonts w:ascii="Times New Roman" w:hAnsi="Times New Roman" w:cs="Times New Roman"/>
          <w:sz w:val="20"/>
          <w:szCs w:val="20"/>
        </w:rPr>
        <w:t xml:space="preserve"> </w:t>
      </w:r>
      <w:r w:rsidRPr="00053B8D">
        <w:rPr>
          <w:rFonts w:ascii="Times New Roman" w:hAnsi="Times New Roman" w:cs="Times New Roman"/>
          <w:sz w:val="20"/>
          <w:szCs w:val="20"/>
        </w:rPr>
        <w:t>by Coimbatore transport Corporation. HOSPITAL</w:t>
      </w:r>
      <w:r>
        <w:rPr>
          <w:rFonts w:ascii="Times New Roman" w:hAnsi="Times New Roman" w:cs="Times New Roman"/>
          <w:sz w:val="20"/>
          <w:szCs w:val="20"/>
        </w:rPr>
        <w:t xml:space="preserve"> </w:t>
      </w:r>
      <w:r w:rsidRPr="00053B8D">
        <w:rPr>
          <w:rFonts w:ascii="Times New Roman" w:hAnsi="Times New Roman" w:cs="Times New Roman"/>
          <w:sz w:val="20"/>
          <w:szCs w:val="20"/>
        </w:rPr>
        <w:t>Information was collected from Coimbatore Health</w:t>
      </w:r>
      <w:r>
        <w:rPr>
          <w:rFonts w:ascii="Times New Roman" w:hAnsi="Times New Roman" w:cs="Times New Roman"/>
          <w:sz w:val="20"/>
          <w:szCs w:val="20"/>
        </w:rPr>
        <w:t xml:space="preserve"> </w:t>
      </w:r>
      <w:r w:rsidRPr="00053B8D">
        <w:rPr>
          <w:rFonts w:ascii="Times New Roman" w:hAnsi="Times New Roman" w:cs="Times New Roman"/>
          <w:sz w:val="20"/>
          <w:szCs w:val="20"/>
        </w:rPr>
        <w:t>Department.</w:t>
      </w:r>
    </w:p>
    <w:p w14:paraId="38FE0EBB" w14:textId="77777777" w:rsidR="00053B8D" w:rsidRPr="00053B8D" w:rsidRDefault="00053B8D" w:rsidP="00913DD2">
      <w:pPr>
        <w:pStyle w:val="Heading3"/>
      </w:pPr>
      <w:r w:rsidRPr="00053B8D">
        <w:t>Data processing</w:t>
      </w:r>
    </w:p>
    <w:p w14:paraId="4376D329" w14:textId="4E8CB7A1" w:rsidR="008F0D57" w:rsidRPr="00053B8D" w:rsidRDefault="00053B8D" w:rsidP="00053B8D">
      <w:pPr>
        <w:rPr>
          <w:rFonts w:ascii="Times New Roman" w:hAnsi="Times New Roman" w:cs="Times New Roman"/>
          <w:sz w:val="20"/>
          <w:szCs w:val="20"/>
        </w:rPr>
      </w:pPr>
      <w:r w:rsidRPr="00053B8D">
        <w:rPr>
          <w:rFonts w:ascii="Times New Roman" w:hAnsi="Times New Roman" w:cs="Times New Roman"/>
          <w:sz w:val="20"/>
          <w:szCs w:val="20"/>
        </w:rPr>
        <w:t>Ground Control Points (GCPs) were collected with the help of</w:t>
      </w:r>
      <w:r>
        <w:rPr>
          <w:rFonts w:ascii="Times New Roman" w:hAnsi="Times New Roman" w:cs="Times New Roman"/>
          <w:sz w:val="20"/>
          <w:szCs w:val="20"/>
        </w:rPr>
        <w:t xml:space="preserve"> </w:t>
      </w:r>
      <w:r w:rsidRPr="00053B8D">
        <w:rPr>
          <w:rFonts w:ascii="Times New Roman" w:hAnsi="Times New Roman" w:cs="Times New Roman"/>
          <w:sz w:val="20"/>
          <w:szCs w:val="20"/>
        </w:rPr>
        <w:t>handheld GPS in WGS1984 datum. The scene of the accident</w:t>
      </w:r>
      <w:r>
        <w:rPr>
          <w:rFonts w:ascii="Times New Roman" w:hAnsi="Times New Roman" w:cs="Times New Roman"/>
          <w:sz w:val="20"/>
          <w:szCs w:val="20"/>
        </w:rPr>
        <w:t xml:space="preserve"> </w:t>
      </w:r>
      <w:r w:rsidRPr="00053B8D">
        <w:rPr>
          <w:rFonts w:ascii="Times New Roman" w:hAnsi="Times New Roman" w:cs="Times New Roman"/>
          <w:sz w:val="20"/>
          <w:szCs w:val="20"/>
        </w:rPr>
        <w:t>locations are converted to shapefiles using ArcGIS software.</w:t>
      </w:r>
      <w:r>
        <w:rPr>
          <w:rFonts w:ascii="Times New Roman" w:hAnsi="Times New Roman" w:cs="Times New Roman"/>
          <w:sz w:val="20"/>
          <w:szCs w:val="20"/>
        </w:rPr>
        <w:t xml:space="preserve"> </w:t>
      </w:r>
      <w:r w:rsidRPr="00053B8D">
        <w:rPr>
          <w:rFonts w:ascii="Times New Roman" w:hAnsi="Times New Roman" w:cs="Times New Roman"/>
          <w:sz w:val="20"/>
          <w:szCs w:val="20"/>
        </w:rPr>
        <w:t>Accident data has been added as attribute data. OS maps</w:t>
      </w:r>
      <w:r>
        <w:rPr>
          <w:rFonts w:ascii="Times New Roman" w:hAnsi="Times New Roman" w:cs="Times New Roman"/>
          <w:sz w:val="20"/>
          <w:szCs w:val="20"/>
        </w:rPr>
        <w:t xml:space="preserve"> </w:t>
      </w:r>
      <w:r w:rsidRPr="00053B8D">
        <w:rPr>
          <w:rFonts w:ascii="Times New Roman" w:hAnsi="Times New Roman" w:cs="Times New Roman"/>
          <w:sz w:val="20"/>
          <w:szCs w:val="20"/>
        </w:rPr>
        <w:t>were georeferenced using the given location. All OSM maps</w:t>
      </w:r>
      <w:r>
        <w:rPr>
          <w:rFonts w:ascii="Times New Roman" w:hAnsi="Times New Roman" w:cs="Times New Roman"/>
          <w:sz w:val="20"/>
          <w:szCs w:val="20"/>
        </w:rPr>
        <w:t xml:space="preserve">, </w:t>
      </w:r>
      <w:r w:rsidRPr="00053B8D">
        <w:rPr>
          <w:rFonts w:ascii="Times New Roman" w:hAnsi="Times New Roman" w:cs="Times New Roman"/>
          <w:sz w:val="20"/>
          <w:szCs w:val="20"/>
        </w:rPr>
        <w:t>they were mosaic into a single map. Updated taluk and road</w:t>
      </w:r>
      <w:r>
        <w:rPr>
          <w:rFonts w:ascii="Times New Roman" w:hAnsi="Times New Roman" w:cs="Times New Roman"/>
          <w:sz w:val="20"/>
          <w:szCs w:val="20"/>
        </w:rPr>
        <w:t xml:space="preserve"> </w:t>
      </w:r>
      <w:r w:rsidRPr="00053B8D">
        <w:rPr>
          <w:rFonts w:ascii="Times New Roman" w:hAnsi="Times New Roman" w:cs="Times New Roman"/>
          <w:sz w:val="20"/>
          <w:szCs w:val="20"/>
        </w:rPr>
        <w:t>the network map was georeferenced using georeferenced</w:t>
      </w:r>
      <w:r>
        <w:rPr>
          <w:rFonts w:ascii="Times New Roman" w:hAnsi="Times New Roman" w:cs="Times New Roman"/>
          <w:sz w:val="20"/>
          <w:szCs w:val="20"/>
        </w:rPr>
        <w:t xml:space="preserve"> </w:t>
      </w:r>
      <w:r w:rsidRPr="00053B8D">
        <w:rPr>
          <w:rFonts w:ascii="Times New Roman" w:hAnsi="Times New Roman" w:cs="Times New Roman"/>
          <w:sz w:val="20"/>
          <w:szCs w:val="20"/>
        </w:rPr>
        <w:t>OSM to identify the current taluk and road network. Digitized</w:t>
      </w:r>
      <w:r>
        <w:rPr>
          <w:rFonts w:ascii="Times New Roman" w:hAnsi="Times New Roman" w:cs="Times New Roman"/>
          <w:sz w:val="20"/>
          <w:szCs w:val="20"/>
        </w:rPr>
        <w:t xml:space="preserve"> </w:t>
      </w:r>
      <w:r w:rsidRPr="00053B8D">
        <w:rPr>
          <w:rFonts w:ascii="Times New Roman" w:hAnsi="Times New Roman" w:cs="Times New Roman"/>
          <w:sz w:val="20"/>
          <w:szCs w:val="20"/>
        </w:rPr>
        <w:t>method is used to extract vector data from the underlying raster</w:t>
      </w:r>
      <w:r>
        <w:rPr>
          <w:rFonts w:ascii="Times New Roman" w:hAnsi="Times New Roman" w:cs="Times New Roman"/>
          <w:sz w:val="20"/>
          <w:szCs w:val="20"/>
        </w:rPr>
        <w:t xml:space="preserve"> </w:t>
      </w:r>
      <w:r w:rsidRPr="00053B8D">
        <w:rPr>
          <w:rFonts w:ascii="Times New Roman" w:hAnsi="Times New Roman" w:cs="Times New Roman"/>
          <w:sz w:val="20"/>
          <w:szCs w:val="20"/>
        </w:rPr>
        <w:t>data. The extracted layers are district boundaries, taluk boundaries,</w:t>
      </w:r>
      <w:r>
        <w:rPr>
          <w:rFonts w:ascii="Times New Roman" w:hAnsi="Times New Roman" w:cs="Times New Roman"/>
          <w:sz w:val="20"/>
          <w:szCs w:val="20"/>
        </w:rPr>
        <w:t xml:space="preserve"> </w:t>
      </w:r>
      <w:r w:rsidRPr="00053B8D">
        <w:rPr>
          <w:rFonts w:ascii="Times New Roman" w:hAnsi="Times New Roman" w:cs="Times New Roman"/>
          <w:sz w:val="20"/>
          <w:szCs w:val="20"/>
        </w:rPr>
        <w:t>National Highway, National Highway, Main District Highway,</w:t>
      </w:r>
      <w:r>
        <w:rPr>
          <w:rFonts w:ascii="Times New Roman" w:hAnsi="Times New Roman" w:cs="Times New Roman"/>
          <w:sz w:val="20"/>
          <w:szCs w:val="20"/>
        </w:rPr>
        <w:t xml:space="preserve"> </w:t>
      </w:r>
      <w:r w:rsidRPr="00053B8D">
        <w:rPr>
          <w:rFonts w:ascii="Times New Roman" w:hAnsi="Times New Roman" w:cs="Times New Roman"/>
          <w:sz w:val="20"/>
          <w:szCs w:val="20"/>
        </w:rPr>
        <w:t>Railway line, reserved forest and lakes. These layers were</w:t>
      </w:r>
      <w:r>
        <w:rPr>
          <w:rFonts w:ascii="Times New Roman" w:hAnsi="Times New Roman" w:cs="Times New Roman"/>
          <w:sz w:val="20"/>
          <w:szCs w:val="20"/>
        </w:rPr>
        <w:t xml:space="preserve"> </w:t>
      </w:r>
      <w:r w:rsidRPr="00053B8D">
        <w:rPr>
          <w:rFonts w:ascii="Times New Roman" w:hAnsi="Times New Roman" w:cs="Times New Roman"/>
          <w:sz w:val="20"/>
          <w:szCs w:val="20"/>
        </w:rPr>
        <w:t>saved as shapefiles. These extracted and generated layers are</w:t>
      </w:r>
      <w:r>
        <w:rPr>
          <w:rFonts w:ascii="Times New Roman" w:hAnsi="Times New Roman" w:cs="Times New Roman"/>
          <w:sz w:val="20"/>
          <w:szCs w:val="20"/>
        </w:rPr>
        <w:t xml:space="preserve"> </w:t>
      </w:r>
      <w:r w:rsidRPr="00053B8D">
        <w:rPr>
          <w:rFonts w:ascii="Times New Roman" w:hAnsi="Times New Roman" w:cs="Times New Roman"/>
          <w:sz w:val="20"/>
          <w:szCs w:val="20"/>
        </w:rPr>
        <w:t>added to the geographic database</w:t>
      </w:r>
      <w:r w:rsidR="00730C72">
        <w:rPr>
          <w:rFonts w:ascii="Times New Roman" w:hAnsi="Times New Roman" w:cs="Times New Roman"/>
          <w:sz w:val="20"/>
          <w:szCs w:val="20"/>
        </w:rPr>
        <w:t>.</w:t>
      </w:r>
    </w:p>
    <w:p w14:paraId="4EC4A059" w14:textId="77777777" w:rsidR="00053B8D" w:rsidRDefault="00053B8D" w:rsidP="00913DD2">
      <w:pPr>
        <w:pStyle w:val="Heading2"/>
      </w:pPr>
      <w:r w:rsidRPr="00053B8D">
        <w:lastRenderedPageBreak/>
        <w:t>Analysis and results</w:t>
      </w:r>
    </w:p>
    <w:p w14:paraId="78206F95" w14:textId="77777777" w:rsidR="00135A7D" w:rsidRPr="00135A7D" w:rsidRDefault="00135A7D" w:rsidP="00135A7D"/>
    <w:p w14:paraId="415E74AC" w14:textId="1079DE84" w:rsidR="00135A7D" w:rsidRDefault="00053B8D" w:rsidP="00021D77">
      <w:pPr>
        <w:pStyle w:val="Heading6"/>
      </w:pPr>
      <w:r w:rsidRPr="00053B8D">
        <w:t xml:space="preserve">Buffer </w:t>
      </w:r>
      <w:r w:rsidR="00021D77">
        <w:t>A</w:t>
      </w:r>
      <w:r w:rsidRPr="00053B8D">
        <w:t>nalysis</w:t>
      </w:r>
    </w:p>
    <w:p w14:paraId="7196079F" w14:textId="77777777" w:rsidR="00730C72" w:rsidRPr="00730C72" w:rsidRDefault="00730C72" w:rsidP="00730C72">
      <w:pPr>
        <w:spacing w:after="0"/>
      </w:pPr>
    </w:p>
    <w:p w14:paraId="43A42065" w14:textId="4891E16D" w:rsidR="008E7BAA" w:rsidRDefault="00053B8D" w:rsidP="00053B8D">
      <w:pPr>
        <w:rPr>
          <w:rFonts w:ascii="Times New Roman" w:hAnsi="Times New Roman" w:cs="Times New Roman"/>
          <w:sz w:val="20"/>
          <w:szCs w:val="20"/>
        </w:rPr>
      </w:pPr>
      <w:r w:rsidRPr="00053B8D">
        <w:rPr>
          <w:rFonts w:ascii="Times New Roman" w:hAnsi="Times New Roman" w:cs="Times New Roman"/>
          <w:sz w:val="20"/>
          <w:szCs w:val="20"/>
        </w:rPr>
        <w:t>Buffer analysis was used to create the buffer polygon</w:t>
      </w:r>
      <w:r>
        <w:rPr>
          <w:rFonts w:ascii="Times New Roman" w:hAnsi="Times New Roman" w:cs="Times New Roman"/>
          <w:sz w:val="20"/>
          <w:szCs w:val="20"/>
        </w:rPr>
        <w:t xml:space="preserve"> </w:t>
      </w:r>
      <w:r w:rsidR="00021D77">
        <w:rPr>
          <w:rFonts w:ascii="Times New Roman" w:hAnsi="Times New Roman" w:cs="Times New Roman"/>
          <w:sz w:val="20"/>
          <w:szCs w:val="20"/>
        </w:rPr>
        <w:t xml:space="preserve">to </w:t>
      </w:r>
      <w:r w:rsidRPr="00053B8D">
        <w:rPr>
          <w:rFonts w:ascii="Times New Roman" w:hAnsi="Times New Roman" w:cs="Times New Roman"/>
          <w:sz w:val="20"/>
          <w:szCs w:val="20"/>
        </w:rPr>
        <w:t>find the scene of the accident and its surroundings. Location of bus stops</w:t>
      </w:r>
      <w:r>
        <w:rPr>
          <w:rFonts w:ascii="Times New Roman" w:hAnsi="Times New Roman" w:cs="Times New Roman"/>
          <w:sz w:val="20"/>
          <w:szCs w:val="20"/>
        </w:rPr>
        <w:t xml:space="preserve"> </w:t>
      </w:r>
      <w:r w:rsidRPr="00053B8D">
        <w:rPr>
          <w:rFonts w:ascii="Times New Roman" w:hAnsi="Times New Roman" w:cs="Times New Roman"/>
          <w:sz w:val="20"/>
          <w:szCs w:val="20"/>
        </w:rPr>
        <w:t>were limited to</w:t>
      </w:r>
      <w:r>
        <w:rPr>
          <w:rFonts w:ascii="Times New Roman" w:hAnsi="Times New Roman" w:cs="Times New Roman"/>
          <w:sz w:val="20"/>
          <w:szCs w:val="20"/>
        </w:rPr>
        <w:t xml:space="preserve"> </w:t>
      </w:r>
      <w:r w:rsidRPr="00053B8D">
        <w:rPr>
          <w:rFonts w:ascii="Times New Roman" w:hAnsi="Times New Roman" w:cs="Times New Roman"/>
          <w:sz w:val="20"/>
          <w:szCs w:val="20"/>
        </w:rPr>
        <w:t>a radius of 500 m with reference to the accident site.</w:t>
      </w:r>
      <w:r>
        <w:rPr>
          <w:rFonts w:ascii="Times New Roman" w:hAnsi="Times New Roman" w:cs="Times New Roman"/>
          <w:sz w:val="20"/>
          <w:szCs w:val="20"/>
        </w:rPr>
        <w:t xml:space="preserve"> </w:t>
      </w:r>
      <w:r w:rsidRPr="00053B8D">
        <w:rPr>
          <w:rFonts w:ascii="Times New Roman" w:hAnsi="Times New Roman" w:cs="Times New Roman"/>
          <w:sz w:val="20"/>
          <w:szCs w:val="20"/>
        </w:rPr>
        <w:t>When the accident location overlaps the buffer radius,</w:t>
      </w:r>
      <w:r>
        <w:rPr>
          <w:rFonts w:ascii="Times New Roman" w:hAnsi="Times New Roman" w:cs="Times New Roman"/>
          <w:sz w:val="20"/>
          <w:szCs w:val="20"/>
        </w:rPr>
        <w:t xml:space="preserve"> </w:t>
      </w:r>
      <w:r w:rsidRPr="00053B8D">
        <w:rPr>
          <w:rFonts w:ascii="Times New Roman" w:hAnsi="Times New Roman" w:cs="Times New Roman"/>
          <w:sz w:val="20"/>
          <w:szCs w:val="20"/>
        </w:rPr>
        <w:t>bus stops were removed to minimize the accident</w:t>
      </w:r>
      <w:r>
        <w:rPr>
          <w:rFonts w:ascii="Times New Roman" w:hAnsi="Times New Roman" w:cs="Times New Roman"/>
          <w:sz w:val="20"/>
          <w:szCs w:val="20"/>
        </w:rPr>
        <w:t xml:space="preserve"> </w:t>
      </w:r>
      <w:r w:rsidRPr="00053B8D">
        <w:rPr>
          <w:rFonts w:ascii="Times New Roman" w:hAnsi="Times New Roman" w:cs="Times New Roman"/>
          <w:sz w:val="20"/>
          <w:szCs w:val="20"/>
        </w:rPr>
        <w:t xml:space="preserve">overload. </w:t>
      </w:r>
    </w:p>
    <w:p w14:paraId="4FF906F3" w14:textId="0007DA1B" w:rsidR="00135A7D" w:rsidRPr="00021D77" w:rsidRDefault="00A30F82" w:rsidP="00730C72">
      <w:pPr>
        <w:pStyle w:val="Heading4"/>
      </w:pPr>
      <w:r w:rsidRPr="00021D77">
        <w:t xml:space="preserve">Accident </w:t>
      </w:r>
      <w:r w:rsidR="00021D77" w:rsidRPr="00021D77">
        <w:t>S</w:t>
      </w:r>
      <w:r w:rsidRPr="00021D77">
        <w:t>pot</w:t>
      </w:r>
    </w:p>
    <w:p w14:paraId="41C99C15" w14:textId="6E75974F" w:rsidR="00021D77" w:rsidRDefault="00A30F82" w:rsidP="00A30F82">
      <w:pPr>
        <w:rPr>
          <w:rFonts w:ascii="Times New Roman" w:hAnsi="Times New Roman" w:cs="Times New Roman"/>
          <w:sz w:val="20"/>
          <w:szCs w:val="20"/>
        </w:rPr>
      </w:pPr>
      <w:r w:rsidRPr="00A30F82">
        <w:rPr>
          <w:rFonts w:ascii="Times New Roman" w:hAnsi="Times New Roman" w:cs="Times New Roman"/>
          <w:sz w:val="20"/>
          <w:szCs w:val="20"/>
        </w:rPr>
        <w:t>Accident locations are visualized by an accident overlay</w:t>
      </w:r>
      <w:r>
        <w:rPr>
          <w:rFonts w:ascii="Times New Roman" w:hAnsi="Times New Roman" w:cs="Times New Roman"/>
          <w:sz w:val="20"/>
          <w:szCs w:val="20"/>
        </w:rPr>
        <w:t xml:space="preserve"> </w:t>
      </w:r>
      <w:r w:rsidRPr="00A30F82">
        <w:rPr>
          <w:rFonts w:ascii="Times New Roman" w:hAnsi="Times New Roman" w:cs="Times New Roman"/>
          <w:sz w:val="20"/>
          <w:szCs w:val="20"/>
        </w:rPr>
        <w:t>place by the state highway. Figure 2 shows</w:t>
      </w:r>
      <w:r>
        <w:rPr>
          <w:rFonts w:ascii="Times New Roman" w:hAnsi="Times New Roman" w:cs="Times New Roman"/>
          <w:sz w:val="20"/>
          <w:szCs w:val="20"/>
        </w:rPr>
        <w:t xml:space="preserve"> </w:t>
      </w:r>
      <w:r w:rsidRPr="00A30F82">
        <w:rPr>
          <w:rFonts w:ascii="Times New Roman" w:hAnsi="Times New Roman" w:cs="Times New Roman"/>
          <w:sz w:val="20"/>
          <w:szCs w:val="20"/>
        </w:rPr>
        <w:t>different types of accidents (safe, injury and death)</w:t>
      </w:r>
      <w:r>
        <w:rPr>
          <w:rFonts w:ascii="Times New Roman" w:hAnsi="Times New Roman" w:cs="Times New Roman"/>
          <w:sz w:val="20"/>
          <w:szCs w:val="20"/>
        </w:rPr>
        <w:t xml:space="preserve"> </w:t>
      </w:r>
      <w:r w:rsidRPr="00A30F82">
        <w:rPr>
          <w:rFonts w:ascii="Times New Roman" w:hAnsi="Times New Roman" w:cs="Times New Roman"/>
          <w:sz w:val="20"/>
          <w:szCs w:val="20"/>
        </w:rPr>
        <w:t>with respective years.</w:t>
      </w:r>
    </w:p>
    <w:p w14:paraId="73C94CC7" w14:textId="06CC6A7A" w:rsidR="00A30F82" w:rsidRDefault="00A30F82" w:rsidP="00021D77">
      <w:pPr>
        <w:rPr>
          <w:rFonts w:ascii="Times New Roman" w:hAnsi="Times New Roman" w:cs="Times New Roman"/>
          <w:sz w:val="20"/>
          <w:szCs w:val="20"/>
        </w:rPr>
      </w:pPr>
      <w:r w:rsidRPr="00A30F82">
        <w:rPr>
          <w:rFonts w:ascii="Times New Roman" w:hAnsi="Times New Roman" w:cs="Times New Roman"/>
          <w:noProof/>
          <w:sz w:val="20"/>
          <w:szCs w:val="20"/>
        </w:rPr>
        <w:drawing>
          <wp:inline distT="0" distB="0" distL="0" distR="0" wp14:anchorId="11F1BF79" wp14:editId="250ADE3C">
            <wp:extent cx="2561164" cy="1520190"/>
            <wp:effectExtent l="19050" t="19050" r="10795" b="22860"/>
            <wp:docPr id="92579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94277" name=""/>
                    <pic:cNvPicPr/>
                  </pic:nvPicPr>
                  <pic:blipFill>
                    <a:blip r:embed="rId11"/>
                    <a:stretch>
                      <a:fillRect/>
                    </a:stretch>
                  </pic:blipFill>
                  <pic:spPr>
                    <a:xfrm>
                      <a:off x="0" y="0"/>
                      <a:ext cx="2569354" cy="1525051"/>
                    </a:xfrm>
                    <a:prstGeom prst="rect">
                      <a:avLst/>
                    </a:prstGeom>
                    <a:ln>
                      <a:solidFill>
                        <a:schemeClr val="tx1"/>
                      </a:solidFill>
                    </a:ln>
                  </pic:spPr>
                </pic:pic>
              </a:graphicData>
            </a:graphic>
          </wp:inline>
        </w:drawing>
      </w:r>
      <w:r w:rsidR="00021D77">
        <w:rPr>
          <w:rFonts w:ascii="Times New Roman" w:hAnsi="Times New Roman" w:cs="Times New Roman"/>
          <w:sz w:val="20"/>
          <w:szCs w:val="20"/>
        </w:rPr>
        <w:t xml:space="preserve">                 </w:t>
      </w:r>
      <w:r w:rsidR="00021D77" w:rsidRPr="00A30F82">
        <w:rPr>
          <w:rFonts w:ascii="Times New Roman" w:hAnsi="Times New Roman" w:cs="Times New Roman"/>
          <w:noProof/>
          <w:sz w:val="20"/>
          <w:szCs w:val="20"/>
        </w:rPr>
        <w:drawing>
          <wp:inline distT="0" distB="0" distL="0" distR="0" wp14:anchorId="0B40C3F8" wp14:editId="691C8AF4">
            <wp:extent cx="2613960" cy="1573530"/>
            <wp:effectExtent l="19050" t="19050" r="15240" b="26670"/>
            <wp:docPr id="103682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26483" name=""/>
                    <pic:cNvPicPr/>
                  </pic:nvPicPr>
                  <pic:blipFill>
                    <a:blip r:embed="rId12"/>
                    <a:stretch>
                      <a:fillRect/>
                    </a:stretch>
                  </pic:blipFill>
                  <pic:spPr>
                    <a:xfrm>
                      <a:off x="0" y="0"/>
                      <a:ext cx="2637708" cy="1587825"/>
                    </a:xfrm>
                    <a:prstGeom prst="rect">
                      <a:avLst/>
                    </a:prstGeom>
                    <a:ln>
                      <a:solidFill>
                        <a:schemeClr val="tx1"/>
                      </a:solidFill>
                    </a:ln>
                  </pic:spPr>
                </pic:pic>
              </a:graphicData>
            </a:graphic>
          </wp:inline>
        </w:drawing>
      </w:r>
    </w:p>
    <w:p w14:paraId="565A8194" w14:textId="63FBEDBE" w:rsidR="00021D77" w:rsidRDefault="00DF65B7" w:rsidP="00021D77">
      <w:pPr>
        <w:jc w:val="center"/>
        <w:rPr>
          <w:rFonts w:ascii="Times New Roman" w:hAnsi="Times New Roman" w:cs="Times New Roman"/>
          <w:sz w:val="20"/>
          <w:szCs w:val="20"/>
        </w:rPr>
      </w:pPr>
      <w:r>
        <w:rPr>
          <w:rFonts w:ascii="Times New Roman" w:hAnsi="Times New Roman" w:cs="Times New Roman"/>
          <w:sz w:val="20"/>
          <w:szCs w:val="20"/>
        </w:rPr>
        <w:t>Fig. 2. Graph showing the variation of type of accident</w:t>
      </w:r>
      <w:r w:rsidR="00021D77">
        <w:rPr>
          <w:rFonts w:ascii="Times New Roman" w:hAnsi="Times New Roman" w:cs="Times New Roman"/>
          <w:sz w:val="20"/>
          <w:szCs w:val="20"/>
        </w:rPr>
        <w:t xml:space="preserve">      Fig. 3. Graph showing the variation of type of vehicle</w:t>
      </w:r>
    </w:p>
    <w:p w14:paraId="1DD2BAAF" w14:textId="77777777" w:rsidR="00730C72" w:rsidRDefault="00730C72" w:rsidP="00021D77">
      <w:pPr>
        <w:jc w:val="center"/>
        <w:rPr>
          <w:rFonts w:ascii="Times New Roman" w:hAnsi="Times New Roman" w:cs="Times New Roman"/>
          <w:sz w:val="20"/>
          <w:szCs w:val="20"/>
        </w:rPr>
      </w:pPr>
    </w:p>
    <w:p w14:paraId="0B9168C6" w14:textId="4CD4248B" w:rsidR="00021D77" w:rsidRDefault="00A30F82" w:rsidP="00730C72">
      <w:pPr>
        <w:pStyle w:val="Heading4"/>
      </w:pPr>
      <w:r>
        <w:t>Accident hotspots</w:t>
      </w:r>
    </w:p>
    <w:p w14:paraId="4C749BD5" w14:textId="71600449" w:rsidR="00A30F82" w:rsidRDefault="00A30F82" w:rsidP="00A30F82">
      <w:pPr>
        <w:rPr>
          <w:rFonts w:ascii="Times New Roman" w:hAnsi="Times New Roman" w:cs="Times New Roman"/>
          <w:sz w:val="20"/>
          <w:szCs w:val="20"/>
        </w:rPr>
      </w:pPr>
      <w:r w:rsidRPr="00A30F82">
        <w:rPr>
          <w:rFonts w:ascii="Times New Roman" w:hAnsi="Times New Roman" w:cs="Times New Roman"/>
          <w:sz w:val="20"/>
          <w:szCs w:val="20"/>
        </w:rPr>
        <w:t>Accident hotspots are divided into three categories based on</w:t>
      </w:r>
      <w:r>
        <w:rPr>
          <w:rFonts w:ascii="Times New Roman" w:hAnsi="Times New Roman" w:cs="Times New Roman"/>
          <w:sz w:val="20"/>
          <w:szCs w:val="20"/>
        </w:rPr>
        <w:t xml:space="preserve"> </w:t>
      </w:r>
      <w:r w:rsidRPr="00A30F82">
        <w:rPr>
          <w:rFonts w:ascii="Times New Roman" w:hAnsi="Times New Roman" w:cs="Times New Roman"/>
          <w:sz w:val="20"/>
          <w:szCs w:val="20"/>
        </w:rPr>
        <w:t>a rank-based analysis system. Base rank depends on</w:t>
      </w:r>
      <w:r>
        <w:rPr>
          <w:rFonts w:ascii="Times New Roman" w:hAnsi="Times New Roman" w:cs="Times New Roman"/>
          <w:sz w:val="20"/>
          <w:szCs w:val="20"/>
        </w:rPr>
        <w:t xml:space="preserve"> </w:t>
      </w:r>
      <w:r w:rsidRPr="00A30F82">
        <w:rPr>
          <w:rFonts w:ascii="Times New Roman" w:hAnsi="Times New Roman" w:cs="Times New Roman"/>
          <w:sz w:val="20"/>
          <w:szCs w:val="20"/>
        </w:rPr>
        <w:t>different samples. Figure 3 shows the vehicle variants</w:t>
      </w:r>
      <w:r>
        <w:rPr>
          <w:rFonts w:ascii="Times New Roman" w:hAnsi="Times New Roman" w:cs="Times New Roman"/>
          <w:sz w:val="20"/>
          <w:szCs w:val="20"/>
        </w:rPr>
        <w:t xml:space="preserve"> </w:t>
      </w:r>
      <w:r w:rsidRPr="00A30F82">
        <w:rPr>
          <w:rFonts w:ascii="Times New Roman" w:hAnsi="Times New Roman" w:cs="Times New Roman"/>
          <w:sz w:val="20"/>
          <w:szCs w:val="20"/>
        </w:rPr>
        <w:t>connected to the hot spot area. Figure 4 shows the type</w:t>
      </w:r>
      <w:r>
        <w:rPr>
          <w:rFonts w:ascii="Times New Roman" w:hAnsi="Times New Roman" w:cs="Times New Roman"/>
          <w:sz w:val="20"/>
          <w:szCs w:val="20"/>
        </w:rPr>
        <w:t xml:space="preserve"> </w:t>
      </w:r>
      <w:r w:rsidRPr="00A30F82">
        <w:rPr>
          <w:rFonts w:ascii="Times New Roman" w:hAnsi="Times New Roman" w:cs="Times New Roman"/>
          <w:sz w:val="20"/>
          <w:szCs w:val="20"/>
        </w:rPr>
        <w:t>of vehicles involved in the event with respect to years</w:t>
      </w:r>
      <w:r>
        <w:rPr>
          <w:rFonts w:ascii="Times New Roman" w:hAnsi="Times New Roman" w:cs="Times New Roman"/>
          <w:sz w:val="20"/>
          <w:szCs w:val="20"/>
        </w:rPr>
        <w:t>.</w:t>
      </w:r>
    </w:p>
    <w:p w14:paraId="5A726815" w14:textId="77777777" w:rsidR="00021D77" w:rsidRDefault="00021D77" w:rsidP="00021D77">
      <w:pPr>
        <w:jc w:val="center"/>
        <w:rPr>
          <w:rFonts w:ascii="Times New Roman" w:hAnsi="Times New Roman" w:cs="Times New Roman"/>
          <w:sz w:val="20"/>
          <w:szCs w:val="20"/>
        </w:rPr>
      </w:pPr>
      <w:r w:rsidRPr="00A30F82">
        <w:rPr>
          <w:rFonts w:ascii="Times New Roman" w:hAnsi="Times New Roman" w:cs="Times New Roman"/>
          <w:noProof/>
          <w:sz w:val="20"/>
          <w:szCs w:val="20"/>
        </w:rPr>
        <w:drawing>
          <wp:inline distT="0" distB="0" distL="0" distR="0" wp14:anchorId="42B2688D" wp14:editId="4866C978">
            <wp:extent cx="2630912" cy="1596390"/>
            <wp:effectExtent l="19050" t="19050" r="17145" b="22860"/>
            <wp:docPr id="74887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71873" name=""/>
                    <pic:cNvPicPr/>
                  </pic:nvPicPr>
                  <pic:blipFill>
                    <a:blip r:embed="rId13"/>
                    <a:stretch>
                      <a:fillRect/>
                    </a:stretch>
                  </pic:blipFill>
                  <pic:spPr>
                    <a:xfrm>
                      <a:off x="0" y="0"/>
                      <a:ext cx="2645856" cy="1605458"/>
                    </a:xfrm>
                    <a:prstGeom prst="rect">
                      <a:avLst/>
                    </a:prstGeom>
                    <a:ln>
                      <a:solidFill>
                        <a:schemeClr val="tx1"/>
                      </a:solidFill>
                    </a:ln>
                  </pic:spPr>
                </pic:pic>
              </a:graphicData>
            </a:graphic>
          </wp:inline>
        </w:drawing>
      </w:r>
      <w:r>
        <w:rPr>
          <w:rFonts w:ascii="Times New Roman" w:hAnsi="Times New Roman" w:cs="Times New Roman"/>
          <w:sz w:val="20"/>
          <w:szCs w:val="20"/>
        </w:rPr>
        <w:t xml:space="preserve"> </w:t>
      </w:r>
    </w:p>
    <w:p w14:paraId="16F08683" w14:textId="627BCA46" w:rsidR="00DF65B7" w:rsidRDefault="00021D77" w:rsidP="00021D77">
      <w:pPr>
        <w:jc w:val="center"/>
        <w:rPr>
          <w:rFonts w:ascii="Times New Roman" w:hAnsi="Times New Roman" w:cs="Times New Roman"/>
          <w:sz w:val="20"/>
          <w:szCs w:val="20"/>
        </w:rPr>
      </w:pPr>
      <w:r>
        <w:rPr>
          <w:rFonts w:ascii="Times New Roman" w:hAnsi="Times New Roman" w:cs="Times New Roman"/>
          <w:sz w:val="20"/>
          <w:szCs w:val="20"/>
        </w:rPr>
        <w:t>Fig. 4. Graph showing type of accident in hotspot area</w:t>
      </w:r>
    </w:p>
    <w:p w14:paraId="0800AF88" w14:textId="77777777" w:rsidR="00730C72" w:rsidRDefault="00730C72" w:rsidP="00021D77">
      <w:pPr>
        <w:jc w:val="center"/>
        <w:rPr>
          <w:rFonts w:ascii="Times New Roman" w:hAnsi="Times New Roman" w:cs="Times New Roman"/>
          <w:sz w:val="20"/>
          <w:szCs w:val="20"/>
        </w:rPr>
      </w:pPr>
    </w:p>
    <w:p w14:paraId="70F47F03" w14:textId="769978C8" w:rsidR="00DF65B7" w:rsidRDefault="00DF65B7" w:rsidP="000B3FA2">
      <w:pPr>
        <w:pStyle w:val="Heading6"/>
      </w:pPr>
      <w:r w:rsidRPr="00DF65B7">
        <w:t xml:space="preserve">Kernel density </w:t>
      </w:r>
      <w:r w:rsidR="000B3FA2">
        <w:t>A</w:t>
      </w:r>
      <w:r w:rsidRPr="00DF65B7">
        <w:t>nalysis</w:t>
      </w:r>
    </w:p>
    <w:p w14:paraId="15B36B55" w14:textId="77777777" w:rsidR="00730C72" w:rsidRPr="00730C72" w:rsidRDefault="00730C72" w:rsidP="00730C72">
      <w:pPr>
        <w:spacing w:after="0"/>
      </w:pPr>
    </w:p>
    <w:p w14:paraId="03491579" w14:textId="14FB1E39" w:rsidR="00021D77" w:rsidRDefault="00021D77" w:rsidP="00021D77">
      <w:pPr>
        <w:spacing w:after="0"/>
        <w:rPr>
          <w:rFonts w:ascii="Times New Roman" w:hAnsi="Times New Roman" w:cs="Times New Roman"/>
          <w:sz w:val="20"/>
          <w:szCs w:val="20"/>
        </w:rPr>
        <w:sectPr w:rsidR="00021D77" w:rsidSect="00537107">
          <w:headerReference w:type="default" r:id="rId14"/>
          <w:footerReference w:type="default" r:id="rId15"/>
          <w:type w:val="continuous"/>
          <w:pgSz w:w="11906" w:h="16838"/>
          <w:pgMar w:top="1440" w:right="1440" w:bottom="1440" w:left="1440" w:header="708" w:footer="708" w:gutter="0"/>
          <w:cols w:space="709"/>
          <w:docGrid w:linePitch="360"/>
        </w:sectPr>
      </w:pPr>
    </w:p>
    <w:p w14:paraId="5610CC72" w14:textId="77777777" w:rsidR="00021D77" w:rsidRDefault="00DF65B7" w:rsidP="00CB0226">
      <w:pPr>
        <w:rPr>
          <w:rFonts w:ascii="Times New Roman" w:hAnsi="Times New Roman" w:cs="Times New Roman"/>
          <w:noProof/>
          <w:sz w:val="20"/>
          <w:szCs w:val="20"/>
        </w:rPr>
      </w:pPr>
      <w:r w:rsidRPr="00DF65B7">
        <w:rPr>
          <w:rFonts w:ascii="Times New Roman" w:hAnsi="Times New Roman" w:cs="Times New Roman"/>
          <w:sz w:val="20"/>
          <w:szCs w:val="20"/>
        </w:rPr>
        <w:t>Kernel density analysis is used to find the probability of an accident</w:t>
      </w:r>
      <w:r>
        <w:rPr>
          <w:rFonts w:ascii="Times New Roman" w:hAnsi="Times New Roman" w:cs="Times New Roman"/>
          <w:sz w:val="20"/>
          <w:szCs w:val="20"/>
        </w:rPr>
        <w:t xml:space="preserve"> </w:t>
      </w:r>
      <w:r w:rsidRPr="00DF65B7">
        <w:rPr>
          <w:rFonts w:ascii="Times New Roman" w:hAnsi="Times New Roman" w:cs="Times New Roman"/>
          <w:sz w:val="20"/>
          <w:szCs w:val="20"/>
        </w:rPr>
        <w:t>zone using information about the active scene of the accident. Probability</w:t>
      </w:r>
      <w:r>
        <w:rPr>
          <w:rFonts w:ascii="Times New Roman" w:hAnsi="Times New Roman" w:cs="Times New Roman"/>
          <w:sz w:val="20"/>
          <w:szCs w:val="20"/>
        </w:rPr>
        <w:t xml:space="preserve"> </w:t>
      </w:r>
      <w:r w:rsidRPr="00DF65B7">
        <w:rPr>
          <w:rFonts w:ascii="Times New Roman" w:hAnsi="Times New Roman" w:cs="Times New Roman"/>
          <w:sz w:val="20"/>
          <w:szCs w:val="20"/>
        </w:rPr>
        <w:t>zones are divided into high, medium and low. Will appear</w:t>
      </w:r>
      <w:r>
        <w:rPr>
          <w:rFonts w:ascii="Times New Roman" w:hAnsi="Times New Roman" w:cs="Times New Roman"/>
          <w:sz w:val="20"/>
          <w:szCs w:val="20"/>
        </w:rPr>
        <w:t xml:space="preserve"> </w:t>
      </w:r>
      <w:r w:rsidRPr="00DF65B7">
        <w:rPr>
          <w:rFonts w:ascii="Times New Roman" w:hAnsi="Times New Roman" w:cs="Times New Roman"/>
          <w:sz w:val="20"/>
          <w:szCs w:val="20"/>
        </w:rPr>
        <w:t>danger zone in red (Figures 5 and 6).</w:t>
      </w:r>
      <w:r w:rsidR="00021D77" w:rsidRPr="00021D77">
        <w:rPr>
          <w:rFonts w:ascii="Times New Roman" w:hAnsi="Times New Roman" w:cs="Times New Roman"/>
          <w:noProof/>
          <w:sz w:val="20"/>
          <w:szCs w:val="20"/>
        </w:rPr>
        <w:t xml:space="preserve"> </w:t>
      </w:r>
    </w:p>
    <w:p w14:paraId="6FD90A95" w14:textId="77777777" w:rsidR="00537107" w:rsidRDefault="00537107" w:rsidP="00CB0226">
      <w:pPr>
        <w:rPr>
          <w:rFonts w:ascii="Times New Roman" w:hAnsi="Times New Roman" w:cs="Times New Roman"/>
          <w:noProof/>
          <w:sz w:val="20"/>
          <w:szCs w:val="20"/>
        </w:rPr>
        <w:sectPr w:rsidR="00537107" w:rsidSect="00537107">
          <w:type w:val="continuous"/>
          <w:pgSz w:w="11906" w:h="16838"/>
          <w:pgMar w:top="1440" w:right="1440" w:bottom="1440" w:left="1440" w:header="708" w:footer="708" w:gutter="0"/>
          <w:cols w:space="709"/>
          <w:docGrid w:linePitch="360"/>
        </w:sectPr>
      </w:pPr>
    </w:p>
    <w:p w14:paraId="032E9270" w14:textId="77777777" w:rsidR="00021D77" w:rsidRDefault="00021D77" w:rsidP="00CB0226">
      <w:pPr>
        <w:rPr>
          <w:rFonts w:ascii="Times New Roman" w:hAnsi="Times New Roman" w:cs="Times New Roman"/>
          <w:noProof/>
          <w:sz w:val="20"/>
          <w:szCs w:val="20"/>
        </w:rPr>
      </w:pPr>
    </w:p>
    <w:p w14:paraId="5CE25013" w14:textId="6401CD07" w:rsidR="00730C72" w:rsidRDefault="00730C72" w:rsidP="00537107">
      <w:pPr>
        <w:jc w:val="center"/>
        <w:rPr>
          <w:rFonts w:ascii="Times New Roman" w:hAnsi="Times New Roman" w:cs="Times New Roman"/>
          <w:sz w:val="20"/>
          <w:szCs w:val="20"/>
        </w:rPr>
      </w:pPr>
      <w:r w:rsidRPr="00DF65B7">
        <w:rPr>
          <w:rFonts w:ascii="Times New Roman" w:hAnsi="Times New Roman" w:cs="Times New Roman"/>
          <w:noProof/>
          <w:sz w:val="20"/>
          <w:szCs w:val="20"/>
        </w:rPr>
        <w:lastRenderedPageBreak/>
        <w:drawing>
          <wp:inline distT="0" distB="0" distL="0" distR="0" wp14:anchorId="7C67AF23" wp14:editId="367A844F">
            <wp:extent cx="2594610" cy="2870835"/>
            <wp:effectExtent l="19050" t="19050" r="15240" b="24765"/>
            <wp:docPr id="58546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67157" name=""/>
                    <pic:cNvPicPr/>
                  </pic:nvPicPr>
                  <pic:blipFill>
                    <a:blip r:embed="rId16"/>
                    <a:stretch>
                      <a:fillRect/>
                    </a:stretch>
                  </pic:blipFill>
                  <pic:spPr>
                    <a:xfrm>
                      <a:off x="0" y="0"/>
                      <a:ext cx="2622433" cy="2901620"/>
                    </a:xfrm>
                    <a:prstGeom prst="rect">
                      <a:avLst/>
                    </a:prstGeom>
                    <a:ln>
                      <a:solidFill>
                        <a:schemeClr val="tx1"/>
                      </a:solidFill>
                    </a:ln>
                  </pic:spPr>
                </pic:pic>
              </a:graphicData>
            </a:graphic>
          </wp:inline>
        </w:drawing>
      </w:r>
      <w:r w:rsidR="00021D77">
        <w:rPr>
          <w:rFonts w:ascii="Times New Roman" w:hAnsi="Times New Roman" w:cs="Times New Roman"/>
          <w:sz w:val="20"/>
          <w:szCs w:val="20"/>
        </w:rPr>
        <w:t>Fig. 5. Kernel density analysis</w:t>
      </w:r>
    </w:p>
    <w:p w14:paraId="5AED4916" w14:textId="77777777" w:rsidR="00537107" w:rsidRDefault="00537107" w:rsidP="00730C72">
      <w:pPr>
        <w:jc w:val="left"/>
        <w:rPr>
          <w:rFonts w:ascii="Times New Roman" w:hAnsi="Times New Roman" w:cs="Times New Roman"/>
          <w:sz w:val="20"/>
          <w:szCs w:val="20"/>
        </w:rPr>
      </w:pPr>
    </w:p>
    <w:p w14:paraId="582E8D44" w14:textId="77777777" w:rsidR="00537107" w:rsidRDefault="00537107" w:rsidP="00730C72">
      <w:pPr>
        <w:jc w:val="left"/>
        <w:rPr>
          <w:rFonts w:ascii="Times New Roman" w:hAnsi="Times New Roman" w:cs="Times New Roman"/>
          <w:sz w:val="20"/>
          <w:szCs w:val="20"/>
        </w:rPr>
      </w:pPr>
    </w:p>
    <w:p w14:paraId="05C64497" w14:textId="68E945FB" w:rsidR="00021D77" w:rsidRDefault="00730C72" w:rsidP="00730C72">
      <w:pPr>
        <w:jc w:val="left"/>
        <w:rPr>
          <w:rFonts w:ascii="Times New Roman" w:hAnsi="Times New Roman" w:cs="Times New Roman"/>
          <w:sz w:val="20"/>
          <w:szCs w:val="20"/>
        </w:rPr>
      </w:pPr>
      <w:r w:rsidRPr="00DF65B7">
        <w:rPr>
          <w:rFonts w:ascii="Times New Roman" w:hAnsi="Times New Roman" w:cs="Times New Roman"/>
          <w:noProof/>
          <w:sz w:val="20"/>
          <w:szCs w:val="20"/>
        </w:rPr>
        <w:drawing>
          <wp:inline distT="0" distB="0" distL="0" distR="0" wp14:anchorId="1D760C2E" wp14:editId="2811B40A">
            <wp:extent cx="2887576" cy="1802130"/>
            <wp:effectExtent l="19050" t="19050" r="27305" b="26670"/>
            <wp:docPr id="67732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26210" name=""/>
                    <pic:cNvPicPr/>
                  </pic:nvPicPr>
                  <pic:blipFill>
                    <a:blip r:embed="rId17"/>
                    <a:stretch>
                      <a:fillRect/>
                    </a:stretch>
                  </pic:blipFill>
                  <pic:spPr>
                    <a:xfrm>
                      <a:off x="0" y="0"/>
                      <a:ext cx="2918647" cy="1821521"/>
                    </a:xfrm>
                    <a:prstGeom prst="rect">
                      <a:avLst/>
                    </a:prstGeom>
                    <a:ln>
                      <a:solidFill>
                        <a:schemeClr val="tx1"/>
                      </a:solidFill>
                    </a:ln>
                  </pic:spPr>
                </pic:pic>
              </a:graphicData>
            </a:graphic>
          </wp:inline>
        </w:drawing>
      </w:r>
    </w:p>
    <w:p w14:paraId="2588898B" w14:textId="3A59EF86" w:rsidR="00730C72" w:rsidRDefault="00537107" w:rsidP="00537107">
      <w:pPr>
        <w:jc w:val="center"/>
        <w:rPr>
          <w:rFonts w:ascii="Times New Roman" w:hAnsi="Times New Roman" w:cs="Times New Roman"/>
          <w:sz w:val="20"/>
          <w:szCs w:val="20"/>
        </w:rPr>
      </w:pPr>
      <w:r>
        <w:rPr>
          <w:rFonts w:ascii="Times New Roman" w:hAnsi="Times New Roman" w:cs="Times New Roman"/>
          <w:sz w:val="20"/>
          <w:szCs w:val="20"/>
        </w:rPr>
        <w:t xml:space="preserve">            </w:t>
      </w:r>
      <w:r w:rsidR="00730C72">
        <w:rPr>
          <w:rFonts w:ascii="Times New Roman" w:hAnsi="Times New Roman" w:cs="Times New Roman"/>
          <w:sz w:val="20"/>
          <w:szCs w:val="20"/>
        </w:rPr>
        <w:t>Fig. 6. Graph variation of kernel density analysis</w:t>
      </w:r>
    </w:p>
    <w:p w14:paraId="25C978E8" w14:textId="1A417997" w:rsidR="00730C72" w:rsidRDefault="00730C72" w:rsidP="00021D77">
      <w:pPr>
        <w:jc w:val="center"/>
        <w:rPr>
          <w:rFonts w:ascii="Times New Roman" w:hAnsi="Times New Roman" w:cs="Times New Roman"/>
          <w:sz w:val="20"/>
          <w:szCs w:val="20"/>
        </w:rPr>
        <w:sectPr w:rsidR="00730C72" w:rsidSect="00537107">
          <w:type w:val="continuous"/>
          <w:pgSz w:w="11906" w:h="16838"/>
          <w:pgMar w:top="1440" w:right="1440" w:bottom="1440" w:left="1440" w:header="708" w:footer="708" w:gutter="0"/>
          <w:cols w:num="2" w:space="709"/>
          <w:docGrid w:linePitch="360"/>
        </w:sectPr>
      </w:pPr>
    </w:p>
    <w:p w14:paraId="571AB986" w14:textId="1A74E419" w:rsidR="00021D77" w:rsidRDefault="00021D77" w:rsidP="00021D77">
      <w:pPr>
        <w:jc w:val="left"/>
        <w:rPr>
          <w:rFonts w:ascii="Times New Roman" w:hAnsi="Times New Roman" w:cs="Times New Roman"/>
          <w:sz w:val="20"/>
          <w:szCs w:val="20"/>
        </w:rPr>
      </w:pPr>
    </w:p>
    <w:p w14:paraId="06F8BA1D" w14:textId="146FCC85" w:rsidR="00DF65B7" w:rsidRDefault="00DF65B7" w:rsidP="000B3FA2">
      <w:pPr>
        <w:pStyle w:val="Heading4"/>
      </w:pPr>
      <w:r w:rsidRPr="000B3FA2">
        <w:t xml:space="preserve">Health </w:t>
      </w:r>
      <w:r w:rsidR="000B3FA2" w:rsidRPr="000B3FA2">
        <w:t>I</w:t>
      </w:r>
      <w:r w:rsidRPr="000B3FA2">
        <w:t>nformation</w:t>
      </w:r>
    </w:p>
    <w:p w14:paraId="600EF25E" w14:textId="5D548183" w:rsidR="00DF65B7" w:rsidRDefault="00DF65B7" w:rsidP="00DF65B7">
      <w:pPr>
        <w:rPr>
          <w:rFonts w:ascii="Times New Roman" w:hAnsi="Times New Roman" w:cs="Times New Roman"/>
          <w:sz w:val="20"/>
          <w:szCs w:val="20"/>
        </w:rPr>
      </w:pPr>
      <w:r w:rsidRPr="00DF65B7">
        <w:rPr>
          <w:rFonts w:ascii="Times New Roman" w:hAnsi="Times New Roman" w:cs="Times New Roman"/>
          <w:sz w:val="20"/>
          <w:szCs w:val="20"/>
        </w:rPr>
        <w:t>GIS analysis will also display multispecialty</w:t>
      </w:r>
      <w:r>
        <w:rPr>
          <w:rFonts w:ascii="Times New Roman" w:hAnsi="Times New Roman" w:cs="Times New Roman"/>
          <w:sz w:val="20"/>
          <w:szCs w:val="20"/>
        </w:rPr>
        <w:t xml:space="preserve"> </w:t>
      </w:r>
      <w:r w:rsidRPr="00DF65B7">
        <w:rPr>
          <w:rFonts w:ascii="Times New Roman" w:hAnsi="Times New Roman" w:cs="Times New Roman"/>
          <w:sz w:val="20"/>
          <w:szCs w:val="20"/>
        </w:rPr>
        <w:t>hospital near the accident site. This information can be</w:t>
      </w:r>
      <w:r>
        <w:rPr>
          <w:rFonts w:ascii="Times New Roman" w:hAnsi="Times New Roman" w:cs="Times New Roman"/>
          <w:sz w:val="20"/>
          <w:szCs w:val="20"/>
        </w:rPr>
        <w:t xml:space="preserve"> </w:t>
      </w:r>
      <w:r w:rsidRPr="00DF65B7">
        <w:rPr>
          <w:rFonts w:ascii="Times New Roman" w:hAnsi="Times New Roman" w:cs="Times New Roman"/>
          <w:sz w:val="20"/>
          <w:szCs w:val="20"/>
        </w:rPr>
        <w:t>used to find the distance between the accident site and</w:t>
      </w:r>
      <w:r>
        <w:rPr>
          <w:rFonts w:ascii="Times New Roman" w:hAnsi="Times New Roman" w:cs="Times New Roman"/>
          <w:sz w:val="20"/>
          <w:szCs w:val="20"/>
        </w:rPr>
        <w:t xml:space="preserve"> </w:t>
      </w:r>
      <w:r w:rsidRPr="00DF65B7">
        <w:rPr>
          <w:rFonts w:ascii="Times New Roman" w:hAnsi="Times New Roman" w:cs="Times New Roman"/>
          <w:sz w:val="20"/>
          <w:szCs w:val="20"/>
        </w:rPr>
        <w:t>multispecialty hospital. Travel time can also b</w:t>
      </w:r>
      <w:r>
        <w:rPr>
          <w:rFonts w:ascii="Times New Roman" w:hAnsi="Times New Roman" w:cs="Times New Roman"/>
          <w:sz w:val="20"/>
          <w:szCs w:val="20"/>
        </w:rPr>
        <w:t xml:space="preserve">e </w:t>
      </w:r>
      <w:r w:rsidRPr="00DF65B7">
        <w:rPr>
          <w:rFonts w:ascii="Times New Roman" w:hAnsi="Times New Roman" w:cs="Times New Roman"/>
          <w:sz w:val="20"/>
          <w:szCs w:val="20"/>
        </w:rPr>
        <w:t>determined.</w:t>
      </w:r>
    </w:p>
    <w:p w14:paraId="14A90375" w14:textId="75267978" w:rsidR="00DF65B7" w:rsidRDefault="00DF65B7" w:rsidP="000B3FA2">
      <w:pPr>
        <w:pStyle w:val="Heading4"/>
      </w:pPr>
      <w:r w:rsidRPr="00DF65B7">
        <w:t>Police Jurisdiction</w:t>
      </w:r>
    </w:p>
    <w:p w14:paraId="251C1363" w14:textId="2D6F5E3C" w:rsidR="00DE5D38" w:rsidRDefault="00DF65B7" w:rsidP="00DE5D38">
      <w:pPr>
        <w:rPr>
          <w:rFonts w:ascii="Times New Roman" w:hAnsi="Times New Roman" w:cs="Times New Roman"/>
          <w:sz w:val="20"/>
          <w:szCs w:val="20"/>
        </w:rPr>
      </w:pPr>
      <w:r w:rsidRPr="00DF65B7">
        <w:rPr>
          <w:rFonts w:ascii="Times New Roman" w:hAnsi="Times New Roman" w:cs="Times New Roman"/>
          <w:sz w:val="20"/>
          <w:szCs w:val="20"/>
        </w:rPr>
        <w:t>An analysis was also carried out to determine the accident sites which</w:t>
      </w:r>
      <w:r>
        <w:rPr>
          <w:rFonts w:ascii="Times New Roman" w:hAnsi="Times New Roman" w:cs="Times New Roman"/>
          <w:sz w:val="20"/>
          <w:szCs w:val="20"/>
        </w:rPr>
        <w:t xml:space="preserve"> </w:t>
      </w:r>
      <w:r w:rsidRPr="00DF65B7">
        <w:rPr>
          <w:rFonts w:ascii="Times New Roman" w:hAnsi="Times New Roman" w:cs="Times New Roman"/>
          <w:sz w:val="20"/>
          <w:szCs w:val="20"/>
        </w:rPr>
        <w:t>they fall under the jurisdiction of a specific police station</w:t>
      </w:r>
      <w:r>
        <w:rPr>
          <w:rFonts w:ascii="Times New Roman" w:hAnsi="Times New Roman" w:cs="Times New Roman"/>
          <w:sz w:val="20"/>
          <w:szCs w:val="20"/>
        </w:rPr>
        <w:t>.</w:t>
      </w:r>
    </w:p>
    <w:p w14:paraId="7EABEDC1" w14:textId="77777777" w:rsidR="000B3FA2" w:rsidRDefault="000B3FA2" w:rsidP="000B3FA2">
      <w:pPr>
        <w:spacing w:after="120"/>
        <w:rPr>
          <w:rFonts w:ascii="Times New Roman" w:hAnsi="Times New Roman" w:cs="Times New Roman"/>
          <w:sz w:val="20"/>
          <w:szCs w:val="20"/>
        </w:rPr>
      </w:pPr>
    </w:p>
    <w:p w14:paraId="77D20C8E" w14:textId="6A9AADBC" w:rsidR="00CB0226" w:rsidRDefault="00DE5D38" w:rsidP="000B3FA2">
      <w:pPr>
        <w:pStyle w:val="Heading6"/>
      </w:pPr>
      <w:r w:rsidRPr="00DE5D38">
        <w:t>Overlap analysis</w:t>
      </w:r>
      <w:r>
        <w:t>:</w:t>
      </w:r>
    </w:p>
    <w:p w14:paraId="67940EB5" w14:textId="77777777" w:rsidR="000B3FA2" w:rsidRPr="000B3FA2" w:rsidRDefault="000B3FA2" w:rsidP="000B3FA2">
      <w:pPr>
        <w:spacing w:after="0"/>
      </w:pPr>
    </w:p>
    <w:p w14:paraId="105A604E" w14:textId="77777777" w:rsidR="00537107" w:rsidRDefault="00DE5D38" w:rsidP="00CB0226">
      <w:pPr>
        <w:rPr>
          <w:rFonts w:ascii="Times New Roman" w:hAnsi="Times New Roman" w:cs="Times New Roman"/>
          <w:sz w:val="20"/>
          <w:szCs w:val="20"/>
        </w:rPr>
      </w:pPr>
      <w:r w:rsidRPr="00DE5D38">
        <w:rPr>
          <w:rFonts w:ascii="Times New Roman" w:hAnsi="Times New Roman" w:cs="Times New Roman"/>
          <w:sz w:val="20"/>
          <w:szCs w:val="20"/>
        </w:rPr>
        <w:t>Overlap analysis is a group of methods used in</w:t>
      </w:r>
      <w:r>
        <w:rPr>
          <w:rFonts w:ascii="Times New Roman" w:hAnsi="Times New Roman" w:cs="Times New Roman"/>
          <w:sz w:val="20"/>
          <w:szCs w:val="20"/>
        </w:rPr>
        <w:t xml:space="preserve"> </w:t>
      </w:r>
      <w:r w:rsidRPr="00DE5D38">
        <w:rPr>
          <w:rFonts w:ascii="Times New Roman" w:hAnsi="Times New Roman" w:cs="Times New Roman"/>
          <w:sz w:val="20"/>
          <w:szCs w:val="20"/>
        </w:rPr>
        <w:t>optimal site selection or suitability modeling. It's a technique</w:t>
      </w:r>
      <w:r>
        <w:rPr>
          <w:rFonts w:ascii="Times New Roman" w:hAnsi="Times New Roman" w:cs="Times New Roman"/>
          <w:sz w:val="20"/>
          <w:szCs w:val="20"/>
        </w:rPr>
        <w:t xml:space="preserve"> </w:t>
      </w:r>
      <w:r w:rsidRPr="00DE5D38">
        <w:rPr>
          <w:rFonts w:ascii="Times New Roman" w:hAnsi="Times New Roman" w:cs="Times New Roman"/>
          <w:sz w:val="20"/>
          <w:szCs w:val="20"/>
        </w:rPr>
        <w:t>for the application of a common scale of values ​​to diverse and</w:t>
      </w:r>
      <w:r>
        <w:rPr>
          <w:rFonts w:ascii="Times New Roman" w:hAnsi="Times New Roman" w:cs="Times New Roman"/>
          <w:sz w:val="20"/>
          <w:szCs w:val="20"/>
        </w:rPr>
        <w:t xml:space="preserve"> </w:t>
      </w:r>
      <w:r w:rsidRPr="00DE5D38">
        <w:rPr>
          <w:rFonts w:ascii="Times New Roman" w:hAnsi="Times New Roman" w:cs="Times New Roman"/>
          <w:sz w:val="20"/>
          <w:szCs w:val="20"/>
        </w:rPr>
        <w:t>various inputs to create an integrated analysis.</w:t>
      </w:r>
    </w:p>
    <w:p w14:paraId="404A82D9" w14:textId="77777777" w:rsidR="00537107" w:rsidRDefault="00537107" w:rsidP="00B21AA0">
      <w:pPr>
        <w:spacing w:after="0"/>
        <w:rPr>
          <w:rFonts w:ascii="Times New Roman" w:hAnsi="Times New Roman" w:cs="Times New Roman"/>
          <w:sz w:val="20"/>
          <w:szCs w:val="20"/>
        </w:rPr>
      </w:pPr>
    </w:p>
    <w:p w14:paraId="31CD879F" w14:textId="228DF609" w:rsidR="00537107" w:rsidRDefault="00537107" w:rsidP="00537107">
      <w:pPr>
        <w:pStyle w:val="Heading4"/>
      </w:pPr>
      <w:r>
        <w:t>Weighted sum</w:t>
      </w:r>
    </w:p>
    <w:p w14:paraId="42E8429E" w14:textId="5DD6F694" w:rsidR="00913DD2" w:rsidRDefault="00DE5D38" w:rsidP="00CB0226">
      <w:pPr>
        <w:rPr>
          <w:rFonts w:ascii="Times New Roman" w:hAnsi="Times New Roman" w:cs="Times New Roman"/>
          <w:sz w:val="20"/>
          <w:szCs w:val="20"/>
        </w:rPr>
      </w:pPr>
      <w:r>
        <w:rPr>
          <w:rFonts w:ascii="Times New Roman" w:hAnsi="Times New Roman" w:cs="Times New Roman"/>
          <w:sz w:val="20"/>
          <w:szCs w:val="20"/>
        </w:rPr>
        <w:t xml:space="preserve"> </w:t>
      </w:r>
      <w:r w:rsidRPr="00DE5D38">
        <w:rPr>
          <w:rFonts w:ascii="Times New Roman" w:hAnsi="Times New Roman" w:cs="Times New Roman"/>
          <w:sz w:val="20"/>
          <w:szCs w:val="20"/>
        </w:rPr>
        <w:t>A weighted sum overlap analysis follows the same general steps</w:t>
      </w:r>
      <w:r>
        <w:rPr>
          <w:rFonts w:ascii="Times New Roman" w:hAnsi="Times New Roman" w:cs="Times New Roman"/>
          <w:sz w:val="20"/>
          <w:szCs w:val="20"/>
        </w:rPr>
        <w:t xml:space="preserve"> </w:t>
      </w:r>
      <w:r w:rsidRPr="00DE5D38">
        <w:rPr>
          <w:rFonts w:ascii="Times New Roman" w:hAnsi="Times New Roman" w:cs="Times New Roman"/>
          <w:sz w:val="20"/>
          <w:szCs w:val="20"/>
        </w:rPr>
        <w:t xml:space="preserve">overlay analyzes described above. Using </w:t>
      </w:r>
      <w:r>
        <w:rPr>
          <w:rFonts w:ascii="Times New Roman" w:hAnsi="Times New Roman" w:cs="Times New Roman"/>
          <w:sz w:val="20"/>
          <w:szCs w:val="20"/>
        </w:rPr>
        <w:t>t</w:t>
      </w:r>
      <w:r w:rsidRPr="00DE5D38">
        <w:rPr>
          <w:rFonts w:ascii="Times New Roman" w:hAnsi="Times New Roman" w:cs="Times New Roman"/>
          <w:sz w:val="20"/>
          <w:szCs w:val="20"/>
        </w:rPr>
        <w:t>he Sum tool, supplemented by other Spatial Analyst tools, an</w:t>
      </w:r>
      <w:r>
        <w:rPr>
          <w:rFonts w:ascii="Times New Roman" w:hAnsi="Times New Roman" w:cs="Times New Roman"/>
          <w:sz w:val="20"/>
          <w:szCs w:val="20"/>
        </w:rPr>
        <w:t xml:space="preserve"> </w:t>
      </w:r>
      <w:r w:rsidRPr="00DE5D38">
        <w:rPr>
          <w:rFonts w:ascii="Times New Roman" w:hAnsi="Times New Roman" w:cs="Times New Roman"/>
          <w:sz w:val="20"/>
          <w:szCs w:val="20"/>
        </w:rPr>
        <w:t>additive overlay analysis can be implemented. Values ​​for</w:t>
      </w:r>
      <w:r>
        <w:rPr>
          <w:rFonts w:ascii="Times New Roman" w:hAnsi="Times New Roman" w:cs="Times New Roman"/>
          <w:sz w:val="20"/>
          <w:szCs w:val="20"/>
        </w:rPr>
        <w:t xml:space="preserve"> </w:t>
      </w:r>
      <w:r w:rsidRPr="00DE5D38">
        <w:rPr>
          <w:rFonts w:ascii="Times New Roman" w:hAnsi="Times New Roman" w:cs="Times New Roman"/>
          <w:sz w:val="20"/>
          <w:szCs w:val="20"/>
        </w:rPr>
        <w:t>input layers must be reclassified before use</w:t>
      </w:r>
      <w:r>
        <w:rPr>
          <w:rFonts w:ascii="Times New Roman" w:hAnsi="Times New Roman" w:cs="Times New Roman"/>
          <w:sz w:val="20"/>
          <w:szCs w:val="20"/>
        </w:rPr>
        <w:t xml:space="preserve"> </w:t>
      </w:r>
      <w:r w:rsidRPr="00DE5D38">
        <w:rPr>
          <w:rFonts w:ascii="Times New Roman" w:hAnsi="Times New Roman" w:cs="Times New Roman"/>
          <w:sz w:val="20"/>
          <w:szCs w:val="20"/>
        </w:rPr>
        <w:t>weighted sum tool. Unlike the weights in the weighted</w:t>
      </w:r>
      <w:r>
        <w:rPr>
          <w:rFonts w:ascii="Times New Roman" w:hAnsi="Times New Roman" w:cs="Times New Roman"/>
          <w:sz w:val="20"/>
          <w:szCs w:val="20"/>
        </w:rPr>
        <w:t xml:space="preserve"> </w:t>
      </w:r>
      <w:r w:rsidRPr="00DE5D38">
        <w:rPr>
          <w:rFonts w:ascii="Times New Roman" w:hAnsi="Times New Roman" w:cs="Times New Roman"/>
          <w:sz w:val="20"/>
          <w:szCs w:val="20"/>
        </w:rPr>
        <w:t>Overlay tool, weights assigned to input rasters ca</w:t>
      </w:r>
      <w:r>
        <w:rPr>
          <w:rFonts w:ascii="Times New Roman" w:hAnsi="Times New Roman" w:cs="Times New Roman"/>
          <w:sz w:val="20"/>
          <w:szCs w:val="20"/>
        </w:rPr>
        <w:t xml:space="preserve">n </w:t>
      </w:r>
      <w:r w:rsidRPr="00DE5D38">
        <w:rPr>
          <w:rFonts w:ascii="Times New Roman" w:hAnsi="Times New Roman" w:cs="Times New Roman"/>
          <w:sz w:val="20"/>
          <w:szCs w:val="20"/>
        </w:rPr>
        <w:t>be</w:t>
      </w:r>
      <w:r>
        <w:rPr>
          <w:rFonts w:ascii="Times New Roman" w:hAnsi="Times New Roman" w:cs="Times New Roman"/>
          <w:sz w:val="20"/>
          <w:szCs w:val="20"/>
        </w:rPr>
        <w:t xml:space="preserve"> </w:t>
      </w:r>
      <w:r w:rsidRPr="00DE5D38">
        <w:rPr>
          <w:rFonts w:ascii="Times New Roman" w:hAnsi="Times New Roman" w:cs="Times New Roman"/>
          <w:sz w:val="20"/>
          <w:szCs w:val="20"/>
        </w:rPr>
        <w:t>any value and need not be added to a specific amount. When</w:t>
      </w:r>
      <w:r>
        <w:rPr>
          <w:rFonts w:ascii="Times New Roman" w:hAnsi="Times New Roman" w:cs="Times New Roman"/>
          <w:sz w:val="20"/>
          <w:szCs w:val="20"/>
        </w:rPr>
        <w:t xml:space="preserve"> </w:t>
      </w:r>
      <w:r w:rsidRPr="00DE5D38">
        <w:rPr>
          <w:rFonts w:ascii="Times New Roman" w:hAnsi="Times New Roman" w:cs="Times New Roman"/>
          <w:sz w:val="20"/>
          <w:szCs w:val="20"/>
        </w:rPr>
        <w:t>addition of input rasters, output values ​​of the weighted sum tool</w:t>
      </w:r>
      <w:r>
        <w:rPr>
          <w:rFonts w:ascii="Times New Roman" w:hAnsi="Times New Roman" w:cs="Times New Roman"/>
          <w:sz w:val="20"/>
          <w:szCs w:val="20"/>
        </w:rPr>
        <w:t xml:space="preserve"> </w:t>
      </w:r>
      <w:r w:rsidRPr="00DE5D38">
        <w:rPr>
          <w:rFonts w:ascii="Times New Roman" w:hAnsi="Times New Roman" w:cs="Times New Roman"/>
          <w:sz w:val="20"/>
          <w:szCs w:val="20"/>
        </w:rPr>
        <w:t>are the direct result of addition multiplying each</w:t>
      </w:r>
      <w:r>
        <w:rPr>
          <w:rFonts w:ascii="Times New Roman" w:hAnsi="Times New Roman" w:cs="Times New Roman"/>
          <w:sz w:val="20"/>
          <w:szCs w:val="20"/>
        </w:rPr>
        <w:t xml:space="preserve"> </w:t>
      </w:r>
      <w:r w:rsidRPr="00DE5D38">
        <w:rPr>
          <w:rFonts w:ascii="Times New Roman" w:hAnsi="Times New Roman" w:cs="Times New Roman"/>
          <w:sz w:val="20"/>
          <w:szCs w:val="20"/>
        </w:rPr>
        <w:t>value using scales. Unlike the weighted overlay, the values ​​are</w:t>
      </w:r>
      <w:r>
        <w:rPr>
          <w:rFonts w:ascii="Times New Roman" w:hAnsi="Times New Roman" w:cs="Times New Roman"/>
          <w:sz w:val="20"/>
          <w:szCs w:val="20"/>
        </w:rPr>
        <w:t xml:space="preserve"> </w:t>
      </w:r>
      <w:r w:rsidRPr="00DE5D38">
        <w:rPr>
          <w:rFonts w:ascii="Times New Roman" w:hAnsi="Times New Roman" w:cs="Times New Roman"/>
          <w:sz w:val="20"/>
          <w:szCs w:val="20"/>
        </w:rPr>
        <w:t>is not changed back to the defined scale; therefore it preserves</w:t>
      </w:r>
      <w:r>
        <w:rPr>
          <w:rFonts w:ascii="Times New Roman" w:hAnsi="Times New Roman" w:cs="Times New Roman"/>
          <w:sz w:val="20"/>
          <w:szCs w:val="20"/>
        </w:rPr>
        <w:t xml:space="preserve"> </w:t>
      </w:r>
      <w:r w:rsidRPr="00DE5D38">
        <w:rPr>
          <w:rFonts w:ascii="Times New Roman" w:hAnsi="Times New Roman" w:cs="Times New Roman"/>
          <w:sz w:val="20"/>
          <w:szCs w:val="20"/>
        </w:rPr>
        <w:t>attribute resolution of the values ​​specified in the model.</w:t>
      </w:r>
      <w:r>
        <w:rPr>
          <w:rFonts w:ascii="Times New Roman" w:hAnsi="Times New Roman" w:cs="Times New Roman"/>
          <w:sz w:val="20"/>
          <w:szCs w:val="20"/>
        </w:rPr>
        <w:t xml:space="preserve"> </w:t>
      </w:r>
      <w:r w:rsidRPr="00DE5D38">
        <w:rPr>
          <w:rFonts w:ascii="Times New Roman" w:hAnsi="Times New Roman" w:cs="Times New Roman"/>
          <w:sz w:val="20"/>
          <w:szCs w:val="20"/>
        </w:rPr>
        <w:t>The weighted sum assumes that more favorable factors result</w:t>
      </w:r>
      <w:r>
        <w:rPr>
          <w:rFonts w:ascii="Times New Roman" w:hAnsi="Times New Roman" w:cs="Times New Roman"/>
          <w:sz w:val="20"/>
          <w:szCs w:val="20"/>
        </w:rPr>
        <w:t xml:space="preserve"> </w:t>
      </w:r>
      <w:r w:rsidRPr="00DE5D38">
        <w:rPr>
          <w:rFonts w:ascii="Times New Roman" w:hAnsi="Times New Roman" w:cs="Times New Roman"/>
          <w:sz w:val="20"/>
          <w:szCs w:val="20"/>
        </w:rPr>
        <w:t>higher values ​​in the resulting output</w:t>
      </w:r>
      <w:r w:rsidR="003A1107">
        <w:rPr>
          <w:rFonts w:ascii="Times New Roman" w:hAnsi="Times New Roman" w:cs="Times New Roman"/>
          <w:sz w:val="20"/>
          <w:szCs w:val="20"/>
        </w:rPr>
        <w:t xml:space="preserve"> </w:t>
      </w:r>
      <w:r w:rsidRPr="00DE5D38">
        <w:rPr>
          <w:rFonts w:ascii="Times New Roman" w:hAnsi="Times New Roman" w:cs="Times New Roman"/>
          <w:sz w:val="20"/>
          <w:szCs w:val="20"/>
        </w:rPr>
        <w:t>raster,</w:t>
      </w:r>
      <w:r w:rsidR="00913DD2">
        <w:rPr>
          <w:rFonts w:ascii="Times New Roman" w:hAnsi="Times New Roman" w:cs="Times New Roman"/>
          <w:sz w:val="20"/>
          <w:szCs w:val="20"/>
        </w:rPr>
        <w:t xml:space="preserve"> </w:t>
      </w:r>
      <w:r w:rsidRPr="00DE5D38">
        <w:rPr>
          <w:rFonts w:ascii="Times New Roman" w:hAnsi="Times New Roman" w:cs="Times New Roman"/>
          <w:sz w:val="20"/>
          <w:szCs w:val="20"/>
        </w:rPr>
        <w:t>thus identifying</w:t>
      </w:r>
      <w:r>
        <w:rPr>
          <w:rFonts w:ascii="Times New Roman" w:hAnsi="Times New Roman" w:cs="Times New Roman"/>
          <w:sz w:val="20"/>
          <w:szCs w:val="20"/>
        </w:rPr>
        <w:t xml:space="preserve"> </w:t>
      </w:r>
      <w:r w:rsidRPr="00DE5D38">
        <w:rPr>
          <w:rFonts w:ascii="Times New Roman" w:hAnsi="Times New Roman" w:cs="Times New Roman"/>
          <w:sz w:val="20"/>
          <w:szCs w:val="20"/>
        </w:rPr>
        <w:t xml:space="preserve">these places are the </w:t>
      </w:r>
      <w:proofErr w:type="gramStart"/>
      <w:r w:rsidRPr="00DE5D38">
        <w:rPr>
          <w:rFonts w:ascii="Times New Roman" w:hAnsi="Times New Roman" w:cs="Times New Roman"/>
          <w:sz w:val="20"/>
          <w:szCs w:val="20"/>
        </w:rPr>
        <w:t>bes</w:t>
      </w:r>
      <w:r w:rsidR="00190156">
        <w:rPr>
          <w:rFonts w:ascii="Times New Roman" w:hAnsi="Times New Roman" w:cs="Times New Roman"/>
          <w:sz w:val="20"/>
          <w:szCs w:val="20"/>
        </w:rPr>
        <w:t>t</w:t>
      </w:r>
      <w:r w:rsidR="00537107">
        <w:rPr>
          <w:rFonts w:ascii="Times New Roman" w:hAnsi="Times New Roman" w:cs="Times New Roman"/>
          <w:sz w:val="20"/>
          <w:szCs w:val="20"/>
        </w:rPr>
        <w:t>(</w:t>
      </w:r>
      <w:proofErr w:type="gramEnd"/>
      <w:r w:rsidR="00537107">
        <w:rPr>
          <w:rFonts w:ascii="Times New Roman" w:hAnsi="Times New Roman" w:cs="Times New Roman"/>
          <w:sz w:val="20"/>
          <w:szCs w:val="20"/>
        </w:rPr>
        <w:t>Figure 7)</w:t>
      </w:r>
      <w:r w:rsidR="00B21AA0">
        <w:rPr>
          <w:rFonts w:ascii="Times New Roman" w:hAnsi="Times New Roman" w:cs="Times New Roman"/>
          <w:sz w:val="20"/>
          <w:szCs w:val="20"/>
        </w:rPr>
        <w:t>.</w:t>
      </w:r>
    </w:p>
    <w:p w14:paraId="542A287E" w14:textId="77777777" w:rsidR="00B21AA0" w:rsidRDefault="00B21AA0" w:rsidP="00B21AA0">
      <w:pPr>
        <w:spacing w:after="0"/>
        <w:rPr>
          <w:rFonts w:ascii="Times New Roman" w:hAnsi="Times New Roman" w:cs="Times New Roman"/>
          <w:sz w:val="20"/>
          <w:szCs w:val="20"/>
        </w:rPr>
      </w:pPr>
    </w:p>
    <w:p w14:paraId="4500C277" w14:textId="77777777" w:rsidR="00B21AA0" w:rsidRPr="00DE5D38" w:rsidRDefault="00B21AA0" w:rsidP="00B21AA0">
      <w:pPr>
        <w:pStyle w:val="Heading4"/>
      </w:pPr>
      <w:r w:rsidRPr="00DE5D38">
        <w:t>Web Information System</w:t>
      </w:r>
    </w:p>
    <w:p w14:paraId="493128D8" w14:textId="77777777" w:rsidR="00B21AA0" w:rsidRDefault="00B21AA0" w:rsidP="00B21AA0">
      <w:pPr>
        <w:rPr>
          <w:rFonts w:ascii="Times New Roman" w:hAnsi="Times New Roman" w:cs="Times New Roman"/>
          <w:sz w:val="20"/>
          <w:szCs w:val="20"/>
        </w:rPr>
      </w:pPr>
      <w:r w:rsidRPr="00DE5D38">
        <w:rPr>
          <w:rFonts w:ascii="Times New Roman" w:hAnsi="Times New Roman" w:cs="Times New Roman"/>
          <w:sz w:val="20"/>
          <w:szCs w:val="20"/>
        </w:rPr>
        <w:t>The following information is placed on the website for the future</w:t>
      </w:r>
      <w:r>
        <w:rPr>
          <w:rFonts w:ascii="Times New Roman" w:hAnsi="Times New Roman" w:cs="Times New Roman"/>
          <w:sz w:val="20"/>
          <w:szCs w:val="20"/>
        </w:rPr>
        <w:t xml:space="preserve"> </w:t>
      </w:r>
      <w:r w:rsidRPr="00DE5D38">
        <w:rPr>
          <w:rFonts w:ascii="Times New Roman" w:hAnsi="Times New Roman" w:cs="Times New Roman"/>
          <w:sz w:val="20"/>
          <w:szCs w:val="20"/>
        </w:rPr>
        <w:t>update and appear user-friendly to public users. The</w:t>
      </w:r>
      <w:r>
        <w:rPr>
          <w:rFonts w:ascii="Times New Roman" w:hAnsi="Times New Roman" w:cs="Times New Roman"/>
          <w:sz w:val="20"/>
          <w:szCs w:val="20"/>
        </w:rPr>
        <w:t xml:space="preserve"> </w:t>
      </w:r>
      <w:r w:rsidRPr="00DE5D38">
        <w:rPr>
          <w:rFonts w:ascii="Times New Roman" w:hAnsi="Times New Roman" w:cs="Times New Roman"/>
          <w:sz w:val="20"/>
          <w:szCs w:val="20"/>
        </w:rPr>
        <w:t xml:space="preserve">link is </w:t>
      </w:r>
      <w:hyperlink r:id="rId18" w:history="1">
        <w:r w:rsidRPr="00C61CB0">
          <w:rPr>
            <w:rStyle w:val="Hyperlink"/>
            <w:rFonts w:ascii="Times New Roman" w:hAnsi="Times New Roman" w:cs="Times New Roman"/>
            <w:sz w:val="20"/>
            <w:szCs w:val="20"/>
          </w:rPr>
          <w:t>www.aiscbe.in</w:t>
        </w:r>
      </w:hyperlink>
    </w:p>
    <w:p w14:paraId="7DF8C998" w14:textId="77777777" w:rsidR="00B21AA0" w:rsidRPr="00DE5D38" w:rsidRDefault="00B21AA0" w:rsidP="00B21AA0">
      <w:pPr>
        <w:rPr>
          <w:rFonts w:ascii="Times New Roman" w:hAnsi="Times New Roman" w:cs="Times New Roman"/>
          <w:sz w:val="20"/>
          <w:szCs w:val="20"/>
        </w:rPr>
      </w:pPr>
    </w:p>
    <w:p w14:paraId="1A3D8414" w14:textId="77777777" w:rsidR="00B21AA0" w:rsidRDefault="00B21AA0" w:rsidP="00CB0226">
      <w:pPr>
        <w:rPr>
          <w:rFonts w:ascii="Times New Roman" w:hAnsi="Times New Roman" w:cs="Times New Roman"/>
          <w:sz w:val="20"/>
          <w:szCs w:val="20"/>
        </w:rPr>
      </w:pPr>
    </w:p>
    <w:p w14:paraId="116BA12F" w14:textId="77777777" w:rsidR="00537107" w:rsidRDefault="00537107" w:rsidP="00CB0226">
      <w:pPr>
        <w:rPr>
          <w:rFonts w:ascii="Times New Roman" w:hAnsi="Times New Roman" w:cs="Times New Roman"/>
          <w:sz w:val="20"/>
          <w:szCs w:val="20"/>
        </w:rPr>
      </w:pPr>
    </w:p>
    <w:p w14:paraId="1FAFCB52" w14:textId="4EC3A6F1" w:rsidR="00DE5D38" w:rsidRDefault="00DE5D38" w:rsidP="00913DD2">
      <w:pPr>
        <w:jc w:val="center"/>
        <w:rPr>
          <w:rFonts w:ascii="Times New Roman" w:hAnsi="Times New Roman" w:cs="Times New Roman"/>
          <w:sz w:val="20"/>
          <w:szCs w:val="20"/>
        </w:rPr>
      </w:pPr>
      <w:r w:rsidRPr="00DE5D38">
        <w:rPr>
          <w:rFonts w:ascii="Times New Roman" w:hAnsi="Times New Roman" w:cs="Times New Roman"/>
          <w:noProof/>
          <w:sz w:val="20"/>
          <w:szCs w:val="20"/>
        </w:rPr>
        <w:drawing>
          <wp:inline distT="0" distB="0" distL="0" distR="0" wp14:anchorId="3398E95E" wp14:editId="352A81E9">
            <wp:extent cx="4938971" cy="2358390"/>
            <wp:effectExtent l="19050" t="19050" r="14605" b="22860"/>
            <wp:docPr id="71481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14610" name=""/>
                    <pic:cNvPicPr/>
                  </pic:nvPicPr>
                  <pic:blipFill>
                    <a:blip r:embed="rId19"/>
                    <a:stretch>
                      <a:fillRect/>
                    </a:stretch>
                  </pic:blipFill>
                  <pic:spPr>
                    <a:xfrm>
                      <a:off x="0" y="0"/>
                      <a:ext cx="4979483" cy="2377735"/>
                    </a:xfrm>
                    <a:prstGeom prst="rect">
                      <a:avLst/>
                    </a:prstGeom>
                    <a:ln>
                      <a:solidFill>
                        <a:schemeClr val="tx1"/>
                      </a:solidFill>
                    </a:ln>
                  </pic:spPr>
                </pic:pic>
              </a:graphicData>
            </a:graphic>
          </wp:inline>
        </w:drawing>
      </w:r>
    </w:p>
    <w:p w14:paraId="7605210E" w14:textId="77777777" w:rsidR="00DE5D38" w:rsidRDefault="00DE5D38" w:rsidP="00DE5D38">
      <w:pPr>
        <w:jc w:val="center"/>
        <w:rPr>
          <w:rFonts w:ascii="Times New Roman" w:hAnsi="Times New Roman" w:cs="Times New Roman"/>
          <w:sz w:val="20"/>
          <w:szCs w:val="20"/>
        </w:rPr>
        <w:sectPr w:rsidR="00DE5D38" w:rsidSect="00537107">
          <w:type w:val="continuous"/>
          <w:pgSz w:w="11906" w:h="16838"/>
          <w:pgMar w:top="1440" w:right="1440" w:bottom="1440" w:left="1440" w:header="708" w:footer="708" w:gutter="0"/>
          <w:cols w:space="709"/>
          <w:docGrid w:linePitch="360"/>
        </w:sectPr>
      </w:pPr>
    </w:p>
    <w:p w14:paraId="7FCA1CAA" w14:textId="71F90FCE" w:rsidR="00DE5D38" w:rsidRDefault="00DE5D38" w:rsidP="000B3FA2">
      <w:pPr>
        <w:jc w:val="center"/>
        <w:rPr>
          <w:rFonts w:ascii="Times New Roman" w:hAnsi="Times New Roman" w:cs="Times New Roman"/>
          <w:sz w:val="20"/>
          <w:szCs w:val="20"/>
        </w:rPr>
        <w:sectPr w:rsidR="00DE5D38" w:rsidSect="00537107">
          <w:type w:val="continuous"/>
          <w:pgSz w:w="11906" w:h="16838"/>
          <w:pgMar w:top="1440" w:right="1440" w:bottom="1440" w:left="1440" w:header="708" w:footer="708" w:gutter="0"/>
          <w:cols w:space="709"/>
          <w:docGrid w:linePitch="360"/>
        </w:sectPr>
      </w:pPr>
      <w:r>
        <w:rPr>
          <w:rFonts w:ascii="Times New Roman" w:hAnsi="Times New Roman" w:cs="Times New Roman"/>
          <w:sz w:val="20"/>
          <w:szCs w:val="20"/>
        </w:rPr>
        <w:t>Fig.7. Weighted overlay analysis</w:t>
      </w:r>
    </w:p>
    <w:p w14:paraId="0BECA3DB" w14:textId="77777777" w:rsidR="00DE5D38" w:rsidRDefault="00DE5D38" w:rsidP="00DE5D38">
      <w:pPr>
        <w:rPr>
          <w:rFonts w:ascii="Times New Roman" w:hAnsi="Times New Roman" w:cs="Times New Roman"/>
          <w:sz w:val="20"/>
          <w:szCs w:val="20"/>
        </w:rPr>
      </w:pPr>
    </w:p>
    <w:p w14:paraId="0FF2E825" w14:textId="77777777" w:rsidR="00DE5D38" w:rsidRDefault="00DE5D38" w:rsidP="000B3FA2">
      <w:pPr>
        <w:pStyle w:val="Heading2"/>
      </w:pPr>
      <w:r w:rsidRPr="00DE5D38">
        <w:t>Conclusion</w:t>
      </w:r>
    </w:p>
    <w:p w14:paraId="14444E35" w14:textId="77777777" w:rsidR="000B3FA2" w:rsidRPr="000B3FA2" w:rsidRDefault="000B3FA2" w:rsidP="000B3FA2"/>
    <w:p w14:paraId="68485D24" w14:textId="2CA3CE8F" w:rsidR="00DE5D38" w:rsidRPr="00DE5D38" w:rsidRDefault="00DE5D38" w:rsidP="00DE5D38">
      <w:pPr>
        <w:rPr>
          <w:rFonts w:ascii="Times New Roman" w:hAnsi="Times New Roman" w:cs="Times New Roman"/>
          <w:sz w:val="20"/>
          <w:szCs w:val="20"/>
        </w:rPr>
      </w:pPr>
      <w:r w:rsidRPr="00DE5D38">
        <w:rPr>
          <w:rFonts w:ascii="Times New Roman" w:hAnsi="Times New Roman" w:cs="Times New Roman"/>
          <w:sz w:val="20"/>
          <w:szCs w:val="20"/>
        </w:rPr>
        <w:t>The study was an attempt to find out the most vulnerable</w:t>
      </w:r>
      <w:r>
        <w:rPr>
          <w:rFonts w:ascii="Times New Roman" w:hAnsi="Times New Roman" w:cs="Times New Roman"/>
          <w:sz w:val="20"/>
          <w:szCs w:val="20"/>
        </w:rPr>
        <w:t xml:space="preserve"> </w:t>
      </w:r>
      <w:r w:rsidRPr="00DE5D38">
        <w:rPr>
          <w:rFonts w:ascii="Times New Roman" w:hAnsi="Times New Roman" w:cs="Times New Roman"/>
          <w:sz w:val="20"/>
          <w:szCs w:val="20"/>
        </w:rPr>
        <w:t>accident sites or black spots in Coimbatore districts</w:t>
      </w:r>
      <w:r>
        <w:rPr>
          <w:rFonts w:ascii="Times New Roman" w:hAnsi="Times New Roman" w:cs="Times New Roman"/>
          <w:sz w:val="20"/>
          <w:szCs w:val="20"/>
        </w:rPr>
        <w:t xml:space="preserve"> </w:t>
      </w:r>
      <w:r w:rsidRPr="00DE5D38">
        <w:rPr>
          <w:rFonts w:ascii="Times New Roman" w:hAnsi="Times New Roman" w:cs="Times New Roman"/>
          <w:sz w:val="20"/>
          <w:szCs w:val="20"/>
        </w:rPr>
        <w:t>using GIS. Method of weighted overlay analysis</w:t>
      </w:r>
      <w:r>
        <w:rPr>
          <w:rFonts w:ascii="Times New Roman" w:hAnsi="Times New Roman" w:cs="Times New Roman"/>
          <w:sz w:val="20"/>
          <w:szCs w:val="20"/>
        </w:rPr>
        <w:t xml:space="preserve"> </w:t>
      </w:r>
      <w:r w:rsidRPr="00DE5D38">
        <w:rPr>
          <w:rFonts w:ascii="Times New Roman" w:hAnsi="Times New Roman" w:cs="Times New Roman"/>
          <w:sz w:val="20"/>
          <w:szCs w:val="20"/>
        </w:rPr>
        <w:t>was used to assess accident sites. Based on the analysis</w:t>
      </w:r>
      <w:r>
        <w:rPr>
          <w:rFonts w:ascii="Times New Roman" w:hAnsi="Times New Roman" w:cs="Times New Roman"/>
          <w:sz w:val="20"/>
          <w:szCs w:val="20"/>
        </w:rPr>
        <w:t xml:space="preserve"> </w:t>
      </w:r>
      <w:r w:rsidRPr="00DE5D38">
        <w:rPr>
          <w:rFonts w:ascii="Times New Roman" w:hAnsi="Times New Roman" w:cs="Times New Roman"/>
          <w:sz w:val="20"/>
          <w:szCs w:val="20"/>
        </w:rPr>
        <w:t>Periyanayakampalayam, Sarcarsamakulam, Thondamuthur,</w:t>
      </w:r>
      <w:r>
        <w:rPr>
          <w:rFonts w:ascii="Times New Roman" w:hAnsi="Times New Roman" w:cs="Times New Roman"/>
          <w:sz w:val="20"/>
          <w:szCs w:val="20"/>
        </w:rPr>
        <w:t xml:space="preserve"> </w:t>
      </w:r>
      <w:r w:rsidRPr="00DE5D38">
        <w:rPr>
          <w:rFonts w:ascii="Times New Roman" w:hAnsi="Times New Roman" w:cs="Times New Roman"/>
          <w:sz w:val="20"/>
          <w:szCs w:val="20"/>
        </w:rPr>
        <w:t>Madukkari and sulur were identified as the most vulnerable</w:t>
      </w:r>
      <w:r>
        <w:rPr>
          <w:rFonts w:ascii="Times New Roman" w:hAnsi="Times New Roman" w:cs="Times New Roman"/>
          <w:sz w:val="20"/>
          <w:szCs w:val="20"/>
        </w:rPr>
        <w:t xml:space="preserve"> </w:t>
      </w:r>
      <w:r w:rsidRPr="00DE5D38">
        <w:rPr>
          <w:rFonts w:ascii="Times New Roman" w:hAnsi="Times New Roman" w:cs="Times New Roman"/>
          <w:sz w:val="20"/>
          <w:szCs w:val="20"/>
        </w:rPr>
        <w:t xml:space="preserve">places of accidents and proposed a </w:t>
      </w:r>
      <w:r w:rsidR="00CB0226" w:rsidRPr="00DE5D38">
        <w:rPr>
          <w:rFonts w:ascii="Times New Roman" w:hAnsi="Times New Roman" w:cs="Times New Roman"/>
          <w:sz w:val="20"/>
          <w:szCs w:val="20"/>
        </w:rPr>
        <w:t>possible alternative or</w:t>
      </w:r>
      <w:r w:rsidR="00CB0226">
        <w:rPr>
          <w:rFonts w:ascii="Times New Roman" w:hAnsi="Times New Roman" w:cs="Times New Roman"/>
          <w:sz w:val="20"/>
          <w:szCs w:val="20"/>
        </w:rPr>
        <w:t xml:space="preserve"> </w:t>
      </w:r>
      <w:r w:rsidR="00CB0226" w:rsidRPr="00DE5D38">
        <w:rPr>
          <w:rFonts w:ascii="Times New Roman" w:hAnsi="Times New Roman" w:cs="Times New Roman"/>
          <w:sz w:val="20"/>
          <w:szCs w:val="20"/>
        </w:rPr>
        <w:t>corrective measure</w:t>
      </w:r>
      <w:r w:rsidRPr="00DE5D38">
        <w:rPr>
          <w:rFonts w:ascii="Times New Roman" w:hAnsi="Times New Roman" w:cs="Times New Roman"/>
          <w:sz w:val="20"/>
          <w:szCs w:val="20"/>
        </w:rPr>
        <w:t xml:space="preserve"> to improve the transport system these places from which the decision maker </w:t>
      </w:r>
      <w:r w:rsidR="00190156">
        <w:rPr>
          <w:rFonts w:ascii="Times New Roman" w:hAnsi="Times New Roman" w:cs="Times New Roman"/>
          <w:sz w:val="20"/>
          <w:szCs w:val="20"/>
        </w:rPr>
        <w:t xml:space="preserve">we </w:t>
      </w:r>
      <w:r w:rsidRPr="00DE5D38">
        <w:rPr>
          <w:rFonts w:ascii="Times New Roman" w:hAnsi="Times New Roman" w:cs="Times New Roman"/>
          <w:sz w:val="20"/>
          <w:szCs w:val="20"/>
        </w:rPr>
        <w:t>can choose</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appropriate measure for the location. The method was found to be</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provided sufficient effectiveness in identifying black spots</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secondary data are available.</w:t>
      </w:r>
    </w:p>
    <w:p w14:paraId="28293484" w14:textId="77777777" w:rsidR="00190156" w:rsidRDefault="00190156" w:rsidP="00DE5D38">
      <w:pPr>
        <w:rPr>
          <w:rFonts w:ascii="Times New Roman" w:hAnsi="Times New Roman" w:cs="Times New Roman"/>
          <w:sz w:val="20"/>
          <w:szCs w:val="20"/>
        </w:rPr>
      </w:pPr>
    </w:p>
    <w:p w14:paraId="3B2A26CA" w14:textId="349DE364" w:rsidR="00DE5D38" w:rsidRDefault="00DE5D38" w:rsidP="000B3FA2">
      <w:pPr>
        <w:pStyle w:val="Heading2"/>
      </w:pPr>
      <w:r w:rsidRPr="00DE5D38">
        <w:t>Reference</w:t>
      </w:r>
      <w:r w:rsidR="00190156">
        <w:t>s</w:t>
      </w:r>
    </w:p>
    <w:p w14:paraId="5DCF6CBE" w14:textId="77777777" w:rsidR="000B3FA2" w:rsidRPr="000B3FA2" w:rsidRDefault="000B3FA2" w:rsidP="000B3FA2"/>
    <w:p w14:paraId="33765D2E" w14:textId="77777777" w:rsidR="00CB0226" w:rsidRDefault="00DE5D38" w:rsidP="000B3FA2">
      <w:pPr>
        <w:spacing w:after="80"/>
        <w:rPr>
          <w:rFonts w:ascii="Times New Roman" w:hAnsi="Times New Roman" w:cs="Times New Roman"/>
          <w:sz w:val="20"/>
          <w:szCs w:val="20"/>
        </w:rPr>
      </w:pPr>
      <w:r w:rsidRPr="00DE5D38">
        <w:rPr>
          <w:rFonts w:ascii="Times New Roman" w:hAnsi="Times New Roman" w:cs="Times New Roman"/>
          <w:sz w:val="20"/>
          <w:szCs w:val="20"/>
        </w:rPr>
        <w:t>1. Yalcin G, Duzgun HS. Spatial analysis of two-</w:t>
      </w:r>
      <w:r w:rsidR="00CB0226" w:rsidRPr="00DE5D38">
        <w:rPr>
          <w:rFonts w:ascii="Times New Roman" w:hAnsi="Times New Roman" w:cs="Times New Roman"/>
          <w:sz w:val="20"/>
          <w:szCs w:val="20"/>
        </w:rPr>
        <w:t>wheelers Traffic</w:t>
      </w:r>
      <w:r w:rsidRPr="00DE5D38">
        <w:rPr>
          <w:rFonts w:ascii="Times New Roman" w:hAnsi="Times New Roman" w:cs="Times New Roman"/>
          <w:sz w:val="20"/>
          <w:szCs w:val="20"/>
        </w:rPr>
        <w:t xml:space="preserve"> accidents: Osmaniye in Turkey. KSCE J</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Civil Eng 2015; 7: 2225-2232.</w:t>
      </w:r>
    </w:p>
    <w:p w14:paraId="0FD8FDFC" w14:textId="5EE17B1C" w:rsidR="00DE5D38" w:rsidRPr="00DE5D38" w:rsidRDefault="00DE5D38" w:rsidP="000B3FA2">
      <w:pPr>
        <w:spacing w:after="80"/>
        <w:rPr>
          <w:rFonts w:ascii="Times New Roman" w:hAnsi="Times New Roman" w:cs="Times New Roman"/>
          <w:sz w:val="20"/>
          <w:szCs w:val="20"/>
        </w:rPr>
      </w:pPr>
      <w:r w:rsidRPr="00DE5D38">
        <w:rPr>
          <w:rFonts w:ascii="Times New Roman" w:hAnsi="Times New Roman" w:cs="Times New Roman"/>
          <w:sz w:val="20"/>
          <w:szCs w:val="20"/>
        </w:rPr>
        <w:t>2. Cairda KJ, Johnstonb AK, Chelsea R, Willness</w:t>
      </w:r>
      <w:r w:rsidR="00CB0226">
        <w:rPr>
          <w:rFonts w:ascii="Times New Roman" w:hAnsi="Times New Roman" w:cs="Times New Roman"/>
          <w:sz w:val="20"/>
          <w:szCs w:val="20"/>
        </w:rPr>
        <w:t>+</w:t>
      </w:r>
      <w:r w:rsidRPr="00DE5D38">
        <w:rPr>
          <w:rFonts w:ascii="Times New Roman" w:hAnsi="Times New Roman" w:cs="Times New Roman"/>
          <w:sz w:val="20"/>
          <w:szCs w:val="20"/>
        </w:rPr>
        <w:t xml:space="preserve"> C, Asbridge</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DM, Steele P. A meta-analysis of the effects of text messaging on</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management. Accident Anal Prevent 71: 311-318.</w:t>
      </w:r>
    </w:p>
    <w:p w14:paraId="5D066EB2" w14:textId="3A80BA2F" w:rsidR="00DE5D38" w:rsidRPr="00DE5D38" w:rsidRDefault="00DE5D38" w:rsidP="000B3FA2">
      <w:pPr>
        <w:spacing w:after="80"/>
        <w:rPr>
          <w:rFonts w:ascii="Times New Roman" w:hAnsi="Times New Roman" w:cs="Times New Roman"/>
          <w:sz w:val="20"/>
          <w:szCs w:val="20"/>
        </w:rPr>
      </w:pPr>
      <w:r w:rsidRPr="00DE5D38">
        <w:rPr>
          <w:rFonts w:ascii="Times New Roman" w:hAnsi="Times New Roman" w:cs="Times New Roman"/>
          <w:sz w:val="20"/>
          <w:szCs w:val="20"/>
        </w:rPr>
        <w:t>3. Jonasson KJ, Rootzén H. Internal verification of near misses</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in naturalistic studies of driving: Próběžná a</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multidimensional approach. Accident Anal Prevent 62: 102-109.</w:t>
      </w:r>
    </w:p>
    <w:p w14:paraId="1B99760E" w14:textId="7A20D8EC" w:rsidR="00DE5D38" w:rsidRPr="00DE5D38" w:rsidRDefault="00DE5D38" w:rsidP="000B3FA2">
      <w:pPr>
        <w:spacing w:after="80"/>
        <w:rPr>
          <w:rFonts w:ascii="Times New Roman" w:hAnsi="Times New Roman" w:cs="Times New Roman"/>
          <w:sz w:val="20"/>
          <w:szCs w:val="20"/>
        </w:rPr>
      </w:pPr>
      <w:r w:rsidRPr="00DE5D38">
        <w:rPr>
          <w:rFonts w:ascii="Times New Roman" w:hAnsi="Times New Roman" w:cs="Times New Roman"/>
          <w:sz w:val="20"/>
          <w:szCs w:val="20"/>
        </w:rPr>
        <w:t>4. Sorate RR, Kulkarni RP, Bobade SU, Patil MS, Talathi</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AM, Sayyad IY, Apte SV. Accident identification Black</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Places on National Highway 4 (New Katraj Tunnel to</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Chandani Chowk). IOSR J Mech Civil Eng 2015; 12:</w:t>
      </w:r>
      <w:r w:rsidR="00190156">
        <w:rPr>
          <w:rFonts w:ascii="Times New Roman" w:hAnsi="Times New Roman" w:cs="Times New Roman"/>
          <w:sz w:val="20"/>
          <w:szCs w:val="20"/>
        </w:rPr>
        <w:t>6</w:t>
      </w:r>
      <w:r w:rsidRPr="00DE5D38">
        <w:rPr>
          <w:rFonts w:ascii="Times New Roman" w:hAnsi="Times New Roman" w:cs="Times New Roman"/>
          <w:sz w:val="20"/>
          <w:szCs w:val="20"/>
        </w:rPr>
        <w:t>1-67.</w:t>
      </w:r>
    </w:p>
    <w:p w14:paraId="341DB093" w14:textId="0F141D62" w:rsidR="00DE5D38" w:rsidRPr="00DE5D38" w:rsidRDefault="00DE5D38" w:rsidP="000B3FA2">
      <w:pPr>
        <w:spacing w:after="80"/>
        <w:rPr>
          <w:rFonts w:ascii="Times New Roman" w:hAnsi="Times New Roman" w:cs="Times New Roman"/>
          <w:sz w:val="20"/>
          <w:szCs w:val="20"/>
        </w:rPr>
      </w:pPr>
      <w:r w:rsidRPr="00DE5D38">
        <w:rPr>
          <w:rFonts w:ascii="Times New Roman" w:hAnsi="Times New Roman" w:cs="Times New Roman"/>
          <w:sz w:val="20"/>
          <w:szCs w:val="20"/>
        </w:rPr>
        <w:t>5. Dholia P, Shinkar P. Identification of the accident prone</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The case study of Rajkot city is spread over an urban area. Int J</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Sci Res Develop 2016; 4: 1722-1725.</w:t>
      </w:r>
    </w:p>
    <w:p w14:paraId="03FC9D8B" w14:textId="45F8C35A" w:rsidR="00DE5D38" w:rsidRDefault="00DE5D38" w:rsidP="000B3FA2">
      <w:pPr>
        <w:spacing w:after="80"/>
        <w:jc w:val="left"/>
        <w:rPr>
          <w:rFonts w:ascii="Times New Roman" w:hAnsi="Times New Roman" w:cs="Times New Roman"/>
          <w:sz w:val="20"/>
          <w:szCs w:val="20"/>
        </w:rPr>
      </w:pPr>
      <w:r w:rsidRPr="00DE5D38">
        <w:rPr>
          <w:rFonts w:ascii="Times New Roman" w:hAnsi="Times New Roman" w:cs="Times New Roman"/>
          <w:sz w:val="20"/>
          <w:szCs w:val="20"/>
        </w:rPr>
        <w:t>6. Kumar DM, Arun J, Pradeep R. Vehicle speed monitoring</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System for safe driving and minimization of accidents on the stomach</w:t>
      </w:r>
      <w:r w:rsidR="00190156">
        <w:rPr>
          <w:rFonts w:ascii="Times New Roman" w:hAnsi="Times New Roman" w:cs="Times New Roman"/>
          <w:sz w:val="20"/>
          <w:szCs w:val="20"/>
        </w:rPr>
        <w:t xml:space="preserve"> </w:t>
      </w:r>
      <w:r w:rsidRPr="00DE5D38">
        <w:rPr>
          <w:rFonts w:ascii="Times New Roman" w:hAnsi="Times New Roman" w:cs="Times New Roman"/>
          <w:sz w:val="20"/>
          <w:szCs w:val="20"/>
        </w:rPr>
        <w:t>Flat. Int J Res Electric Eng 2016; 3: 2349-2503</w:t>
      </w:r>
    </w:p>
    <w:p w14:paraId="7C98F8ED" w14:textId="77777777" w:rsidR="00DE5D38" w:rsidRDefault="00DE5D38" w:rsidP="00DE5D38">
      <w:pPr>
        <w:jc w:val="center"/>
        <w:rPr>
          <w:rFonts w:ascii="Times New Roman" w:hAnsi="Times New Roman" w:cs="Times New Roman"/>
          <w:sz w:val="20"/>
          <w:szCs w:val="20"/>
        </w:rPr>
        <w:sectPr w:rsidR="00DE5D38" w:rsidSect="00537107">
          <w:type w:val="continuous"/>
          <w:pgSz w:w="11906" w:h="16838"/>
          <w:pgMar w:top="1440" w:right="1440" w:bottom="1440" w:left="1440" w:header="708" w:footer="708" w:gutter="0"/>
          <w:cols w:space="709"/>
          <w:docGrid w:linePitch="360"/>
        </w:sectPr>
      </w:pPr>
    </w:p>
    <w:p w14:paraId="31D612B8" w14:textId="77777777" w:rsidR="00DE5D38" w:rsidRPr="00053B8D" w:rsidRDefault="00DE5D38" w:rsidP="00DE5D38">
      <w:pPr>
        <w:jc w:val="center"/>
        <w:rPr>
          <w:rFonts w:ascii="Times New Roman" w:hAnsi="Times New Roman" w:cs="Times New Roman"/>
          <w:sz w:val="20"/>
          <w:szCs w:val="20"/>
        </w:rPr>
      </w:pPr>
    </w:p>
    <w:sectPr w:rsidR="00DE5D38" w:rsidRPr="00053B8D" w:rsidSect="00537107">
      <w:type w:val="continuous"/>
      <w:pgSz w:w="11906" w:h="16838"/>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12E39" w14:textId="77777777" w:rsidR="003E0472" w:rsidRDefault="003E0472" w:rsidP="00E34F24">
      <w:pPr>
        <w:spacing w:after="0" w:line="240" w:lineRule="auto"/>
      </w:pPr>
      <w:r>
        <w:separator/>
      </w:r>
    </w:p>
  </w:endnote>
  <w:endnote w:type="continuationSeparator" w:id="0">
    <w:p w14:paraId="300368F4" w14:textId="77777777" w:rsidR="003E0472" w:rsidRDefault="003E0472" w:rsidP="00E34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4DD7" w14:textId="4585C232" w:rsidR="008505A5" w:rsidRDefault="008505A5" w:rsidP="008505A5">
    <w:pPr>
      <w:pStyle w:val="Footer"/>
      <w:jc w:val="left"/>
    </w:pPr>
    <w:r>
      <w:tab/>
    </w:r>
    <w:r>
      <w:tab/>
    </w:r>
    <w:sdt>
      <w:sdtPr>
        <w:id w:val="16179427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60E96D" w14:textId="77777777" w:rsidR="008505A5" w:rsidRDefault="00850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511F" w14:textId="5E8E7B64" w:rsidR="00913DD2" w:rsidRDefault="00913DD2" w:rsidP="00913DD2">
    <w:pPr>
      <w:pStyle w:val="Footer"/>
      <w:jc w:val="right"/>
    </w:pPr>
    <w:r>
      <w:tab/>
    </w:r>
    <w:sdt>
      <w:sdtPr>
        <w:id w:val="-19096058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6B8E74E" w14:textId="77777777" w:rsidR="00913DD2" w:rsidRDefault="00913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9C179" w14:textId="77777777" w:rsidR="003E0472" w:rsidRDefault="003E0472" w:rsidP="00E34F24">
      <w:pPr>
        <w:spacing w:after="0" w:line="240" w:lineRule="auto"/>
      </w:pPr>
      <w:r>
        <w:separator/>
      </w:r>
    </w:p>
  </w:footnote>
  <w:footnote w:type="continuationSeparator" w:id="0">
    <w:p w14:paraId="30A9B62A" w14:textId="77777777" w:rsidR="003E0472" w:rsidRDefault="003E0472" w:rsidP="00E34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BAE0" w14:textId="7F53A933" w:rsidR="00E34F24" w:rsidRPr="008F0D57" w:rsidRDefault="00E34F24" w:rsidP="008F0D57">
    <w:pPr>
      <w:jc w:val="left"/>
      <w:rPr>
        <w:rFonts w:ascii="Times New Roman" w:hAnsi="Times New Roman" w:cs="Times New Roman"/>
        <w:i/>
        <w:iCs/>
        <w:sz w:val="24"/>
        <w:szCs w:val="24"/>
      </w:rPr>
    </w:pPr>
    <w:r w:rsidRPr="008F0D57">
      <w:rPr>
        <w:rFonts w:ascii="Times New Roman" w:hAnsi="Times New Roman" w:cs="Times New Roman"/>
        <w:i/>
        <w:iCs/>
        <w:sz w:val="32"/>
        <w:szCs w:val="32"/>
      </w:rPr>
      <w:t>I</w:t>
    </w:r>
    <w:r w:rsidR="008F0D57" w:rsidRPr="008F0D57">
      <w:rPr>
        <w:rFonts w:ascii="Times New Roman" w:hAnsi="Times New Roman" w:cs="Times New Roman"/>
        <w:i/>
        <w:iCs/>
        <w:sz w:val="32"/>
        <w:szCs w:val="32"/>
      </w:rPr>
      <w:t>ntel Unnati Industrial Training</w:t>
    </w:r>
    <w:r w:rsidR="008F0D57" w:rsidRPr="008F0D57">
      <w:rPr>
        <w:rFonts w:ascii="Times New Roman" w:hAnsi="Times New Roman" w:cs="Times New Roman"/>
        <w:i/>
        <w:iCs/>
        <w:sz w:val="24"/>
        <w:szCs w:val="24"/>
      </w:rPr>
      <w:tab/>
    </w:r>
    <w:r w:rsidR="008F0D57" w:rsidRPr="008F0D57">
      <w:rPr>
        <w:rFonts w:ascii="Times New Roman" w:hAnsi="Times New Roman" w:cs="Times New Roman"/>
        <w:i/>
        <w:iCs/>
        <w:sz w:val="24"/>
        <w:szCs w:val="24"/>
      </w:rPr>
      <w:tab/>
    </w:r>
    <w:r w:rsidR="008F0D57" w:rsidRPr="008F0D57">
      <w:rPr>
        <w:rFonts w:ascii="Times New Roman" w:hAnsi="Times New Roman" w:cs="Times New Roman"/>
        <w:i/>
        <w:iCs/>
        <w:sz w:val="24"/>
        <w:szCs w:val="24"/>
      </w:rPr>
      <w:tab/>
    </w:r>
    <w:r w:rsidR="008F0D57">
      <w:rPr>
        <w:rFonts w:ascii="Times New Roman" w:hAnsi="Times New Roman" w:cs="Times New Roman"/>
        <w:i/>
        <w:iCs/>
        <w:sz w:val="24"/>
        <w:szCs w:val="24"/>
      </w:rPr>
      <w:tab/>
    </w:r>
    <w:r w:rsidR="008F0D57">
      <w:rPr>
        <w:rFonts w:ascii="Times New Roman" w:hAnsi="Times New Roman" w:cs="Times New Roman"/>
        <w:i/>
        <w:iCs/>
        <w:sz w:val="24"/>
        <w:szCs w:val="24"/>
      </w:rPr>
      <w:tab/>
    </w:r>
    <w:r w:rsidR="008505A5" w:rsidRPr="008F0D57">
      <w:rPr>
        <w:rFonts w:ascii="Times New Roman" w:hAnsi="Times New Roman" w:cs="Times New Roman"/>
        <w:i/>
        <w:iCs/>
        <w:sz w:val="32"/>
        <w:szCs w:val="32"/>
      </w:rPr>
      <w:t>Team Circuits</w:t>
    </w:r>
  </w:p>
  <w:p w14:paraId="5C2018B9" w14:textId="77777777" w:rsidR="00E34F24" w:rsidRPr="00E34F24" w:rsidRDefault="00E34F24">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DA91" w14:textId="77777777" w:rsidR="00913DD2" w:rsidRPr="00913DD2" w:rsidRDefault="00913DD2" w:rsidP="0091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558"/>
    <w:multiLevelType w:val="hybridMultilevel"/>
    <w:tmpl w:val="63BEFC5C"/>
    <w:lvl w:ilvl="0" w:tplc="FE220766">
      <w:start w:val="1"/>
      <w:numFmt w:val="bullet"/>
      <w:pStyle w:val="Heading6"/>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D1104"/>
    <w:multiLevelType w:val="hybridMultilevel"/>
    <w:tmpl w:val="3EF49AE8"/>
    <w:lvl w:ilvl="0" w:tplc="241E17B4">
      <w:start w:val="1"/>
      <w:numFmt w:val="upperLetter"/>
      <w:pStyle w:val="Heading3"/>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FB3701"/>
    <w:multiLevelType w:val="hybridMultilevel"/>
    <w:tmpl w:val="E9A05832"/>
    <w:lvl w:ilvl="0" w:tplc="DC0E9770">
      <w:start w:val="1"/>
      <w:numFmt w:val="lowerRoman"/>
      <w:pStyle w:val="Heading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A827FC"/>
    <w:multiLevelType w:val="hybridMultilevel"/>
    <w:tmpl w:val="EAB6EEB4"/>
    <w:lvl w:ilvl="0" w:tplc="1D9658B8">
      <w:start w:val="1"/>
      <w:numFmt w:val="bullet"/>
      <w:pStyle w:val="Heading4"/>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9A31FF"/>
    <w:multiLevelType w:val="hybridMultilevel"/>
    <w:tmpl w:val="6C94FCFE"/>
    <w:lvl w:ilvl="0" w:tplc="5D64489A">
      <w:start w:val="1"/>
      <w:numFmt w:val="lowerRoman"/>
      <w:lvlText w:val="%1."/>
      <w:lvlJc w:val="right"/>
      <w:pPr>
        <w:ind w:left="360" w:hanging="360"/>
      </w:pPr>
    </w:lvl>
    <w:lvl w:ilvl="1" w:tplc="9454C38C">
      <w:start w:val="1"/>
      <w:numFmt w:val="lowerLetter"/>
      <w:lvlText w:val="%2."/>
      <w:lvlJc w:val="left"/>
      <w:pPr>
        <w:ind w:left="1080" w:hanging="360"/>
      </w:pPr>
    </w:lvl>
    <w:lvl w:ilvl="2" w:tplc="81DEBCCE">
      <w:start w:val="1"/>
      <w:numFmt w:val="lowerRoman"/>
      <w:lvlText w:val="%3."/>
      <w:lvlJc w:val="right"/>
      <w:pPr>
        <w:ind w:left="1800" w:hanging="180"/>
      </w:pPr>
    </w:lvl>
    <w:lvl w:ilvl="3" w:tplc="6206F038">
      <w:start w:val="1"/>
      <w:numFmt w:val="decimal"/>
      <w:lvlText w:val="%4."/>
      <w:lvlJc w:val="left"/>
      <w:pPr>
        <w:ind w:left="2520" w:hanging="360"/>
      </w:pPr>
    </w:lvl>
    <w:lvl w:ilvl="4" w:tplc="6A6E7A60">
      <w:start w:val="1"/>
      <w:numFmt w:val="lowerLetter"/>
      <w:lvlText w:val="%5."/>
      <w:lvlJc w:val="left"/>
      <w:pPr>
        <w:ind w:left="3240" w:hanging="360"/>
      </w:pPr>
    </w:lvl>
    <w:lvl w:ilvl="5" w:tplc="9B36E6BC">
      <w:start w:val="1"/>
      <w:numFmt w:val="lowerRoman"/>
      <w:lvlText w:val="%6."/>
      <w:lvlJc w:val="right"/>
      <w:pPr>
        <w:ind w:left="3960" w:hanging="180"/>
      </w:pPr>
    </w:lvl>
    <w:lvl w:ilvl="6" w:tplc="152A34AC">
      <w:start w:val="1"/>
      <w:numFmt w:val="decimal"/>
      <w:lvlText w:val="%7."/>
      <w:lvlJc w:val="left"/>
      <w:pPr>
        <w:ind w:left="4680" w:hanging="360"/>
      </w:pPr>
    </w:lvl>
    <w:lvl w:ilvl="7" w:tplc="259C32EE">
      <w:start w:val="1"/>
      <w:numFmt w:val="lowerLetter"/>
      <w:lvlText w:val="%8."/>
      <w:lvlJc w:val="left"/>
      <w:pPr>
        <w:ind w:left="5400" w:hanging="360"/>
      </w:pPr>
    </w:lvl>
    <w:lvl w:ilvl="8" w:tplc="0E0AF0CA">
      <w:start w:val="1"/>
      <w:numFmt w:val="lowerRoman"/>
      <w:lvlText w:val="%9."/>
      <w:lvlJc w:val="right"/>
      <w:pPr>
        <w:ind w:left="6120" w:hanging="180"/>
      </w:pPr>
    </w:lvl>
  </w:abstractNum>
  <w:abstractNum w:abstractNumId="5" w15:restartNumberingAfterBreak="0">
    <w:nsid w:val="42131718"/>
    <w:multiLevelType w:val="hybridMultilevel"/>
    <w:tmpl w:val="A6DCDB3E"/>
    <w:lvl w:ilvl="0" w:tplc="56CC5920">
      <w:start w:val="1"/>
      <w:numFmt w:val="decimal"/>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4F757F"/>
    <w:multiLevelType w:val="hybridMultilevel"/>
    <w:tmpl w:val="AF7238B2"/>
    <w:lvl w:ilvl="0" w:tplc="7E04E7B8">
      <w:start w:val="1"/>
      <w:numFmt w:val="upperRoman"/>
      <w:pStyle w:val="Heading5"/>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38028257">
    <w:abstractNumId w:val="5"/>
  </w:num>
  <w:num w:numId="2" w16cid:durableId="1247422629">
    <w:abstractNumId w:val="1"/>
  </w:num>
  <w:num w:numId="3" w16cid:durableId="657660850">
    <w:abstractNumId w:val="3"/>
  </w:num>
  <w:num w:numId="4" w16cid:durableId="619536268">
    <w:abstractNumId w:val="4"/>
  </w:num>
  <w:num w:numId="5" w16cid:durableId="1158302497">
    <w:abstractNumId w:val="6"/>
  </w:num>
  <w:num w:numId="6" w16cid:durableId="698090179">
    <w:abstractNumId w:val="2"/>
  </w:num>
  <w:num w:numId="7" w16cid:durableId="389958497">
    <w:abstractNumId w:val="0"/>
  </w:num>
  <w:num w:numId="8" w16cid:durableId="153133715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AA"/>
    <w:rsid w:val="00005781"/>
    <w:rsid w:val="00021D77"/>
    <w:rsid w:val="00053B8D"/>
    <w:rsid w:val="000B3FA2"/>
    <w:rsid w:val="000E6F3A"/>
    <w:rsid w:val="00135A7D"/>
    <w:rsid w:val="00190156"/>
    <w:rsid w:val="002401DA"/>
    <w:rsid w:val="003A1107"/>
    <w:rsid w:val="003E0472"/>
    <w:rsid w:val="00514203"/>
    <w:rsid w:val="00537107"/>
    <w:rsid w:val="007240AB"/>
    <w:rsid w:val="00730C72"/>
    <w:rsid w:val="008505A5"/>
    <w:rsid w:val="008E7BAA"/>
    <w:rsid w:val="008F0D57"/>
    <w:rsid w:val="00913DD2"/>
    <w:rsid w:val="00A101C3"/>
    <w:rsid w:val="00A30F82"/>
    <w:rsid w:val="00AC1B44"/>
    <w:rsid w:val="00B21AA0"/>
    <w:rsid w:val="00CB0226"/>
    <w:rsid w:val="00DE5D38"/>
    <w:rsid w:val="00DF65B7"/>
    <w:rsid w:val="00E34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D608F"/>
  <w15:chartTrackingRefBased/>
  <w15:docId w15:val="{E011FE6F-65F3-402C-89B7-7942605B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5A5"/>
    <w:pPr>
      <w:jc w:val="both"/>
    </w:pPr>
  </w:style>
  <w:style w:type="paragraph" w:styleId="Heading1">
    <w:name w:val="heading 1"/>
    <w:basedOn w:val="Normal"/>
    <w:next w:val="Normal"/>
    <w:link w:val="Heading1Char"/>
    <w:autoRedefine/>
    <w:uiPriority w:val="9"/>
    <w:qFormat/>
    <w:rsid w:val="00021D77"/>
    <w:pPr>
      <w:keepNext/>
      <w:keepLines/>
      <w:numPr>
        <w:numId w:val="6"/>
      </w:numPr>
      <w:spacing w:before="240" w:after="0"/>
      <w:ind w:right="-113"/>
      <w:outlineLvl w:val="0"/>
    </w:pPr>
    <w:rPr>
      <w:rFonts w:asciiTheme="majorHAnsi" w:eastAsiaTheme="majorEastAsia" w:hAnsiTheme="majorHAnsi" w:cstheme="majorBidi"/>
      <w:i/>
      <w:iCs/>
      <w:color w:val="2F5496" w:themeColor="accent1" w:themeShade="BF"/>
      <w:sz w:val="24"/>
      <w:szCs w:val="28"/>
    </w:rPr>
  </w:style>
  <w:style w:type="paragraph" w:styleId="Heading2">
    <w:name w:val="heading 2"/>
    <w:basedOn w:val="Normal"/>
    <w:next w:val="Normal"/>
    <w:link w:val="Heading2Char"/>
    <w:autoRedefine/>
    <w:uiPriority w:val="9"/>
    <w:unhideWhenUsed/>
    <w:qFormat/>
    <w:rsid w:val="008505A5"/>
    <w:pPr>
      <w:keepNext/>
      <w:keepLines/>
      <w:numPr>
        <w:numId w:val="1"/>
      </w:numPr>
      <w:spacing w:before="40" w:after="0"/>
      <w:jc w:val="center"/>
      <w:outlineLvl w:val="1"/>
    </w:pPr>
    <w:rPr>
      <w:rFonts w:ascii="Times New Roman" w:eastAsiaTheme="majorEastAsia" w:hAnsi="Times New Roman" w:cstheme="majorBidi"/>
      <w:b/>
      <w:caps/>
      <w:color w:val="2F5496" w:themeColor="accent1" w:themeShade="BF"/>
      <w:sz w:val="28"/>
      <w:szCs w:val="26"/>
    </w:rPr>
  </w:style>
  <w:style w:type="paragraph" w:styleId="Heading3">
    <w:name w:val="heading 3"/>
    <w:next w:val="Normal"/>
    <w:link w:val="Heading3Char"/>
    <w:autoRedefine/>
    <w:uiPriority w:val="9"/>
    <w:unhideWhenUsed/>
    <w:qFormat/>
    <w:rsid w:val="00913DD2"/>
    <w:pPr>
      <w:numPr>
        <w:numId w:val="2"/>
      </w:numPr>
      <w:outlineLvl w:val="2"/>
    </w:pPr>
    <w:rPr>
      <w:rFonts w:ascii="Times New Roman" w:eastAsiaTheme="majorEastAsia" w:hAnsi="Times New Roman" w:cstheme="majorBidi"/>
      <w:caps/>
      <w:color w:val="1F3763" w:themeColor="accent1" w:themeShade="7F"/>
      <w:sz w:val="24"/>
      <w:szCs w:val="24"/>
    </w:rPr>
  </w:style>
  <w:style w:type="paragraph" w:styleId="Heading4">
    <w:name w:val="heading 4"/>
    <w:basedOn w:val="Normal"/>
    <w:next w:val="Normal"/>
    <w:link w:val="Heading4Char"/>
    <w:autoRedefine/>
    <w:uiPriority w:val="9"/>
    <w:unhideWhenUsed/>
    <w:qFormat/>
    <w:rsid w:val="000B3FA2"/>
    <w:pPr>
      <w:keepNext/>
      <w:keepLines/>
      <w:numPr>
        <w:numId w:val="3"/>
      </w:numPr>
      <w:spacing w:before="40" w:after="0"/>
      <w:outlineLvl w:val="3"/>
    </w:pPr>
    <w:rPr>
      <w:rFonts w:ascii="Times New Roman" w:eastAsiaTheme="majorEastAsia" w:hAnsi="Times New Roman" w:cstheme="majorBidi"/>
      <w:i/>
      <w:iCs/>
      <w:color w:val="4472C4" w:themeColor="accent1"/>
      <w:sz w:val="24"/>
      <w:szCs w:val="20"/>
    </w:rPr>
  </w:style>
  <w:style w:type="paragraph" w:styleId="Heading5">
    <w:name w:val="heading 5"/>
    <w:basedOn w:val="Heading3"/>
    <w:next w:val="Normal"/>
    <w:link w:val="Heading5Char"/>
    <w:autoRedefine/>
    <w:uiPriority w:val="9"/>
    <w:unhideWhenUsed/>
    <w:qFormat/>
    <w:rsid w:val="008F0D57"/>
    <w:pPr>
      <w:numPr>
        <w:numId w:val="5"/>
      </w:numPr>
      <w:outlineLvl w:val="4"/>
    </w:pPr>
  </w:style>
  <w:style w:type="paragraph" w:styleId="Heading6">
    <w:name w:val="heading 6"/>
    <w:basedOn w:val="Normal"/>
    <w:next w:val="Normal"/>
    <w:link w:val="Heading6Char"/>
    <w:autoRedefine/>
    <w:uiPriority w:val="9"/>
    <w:unhideWhenUsed/>
    <w:qFormat/>
    <w:rsid w:val="00021D77"/>
    <w:pPr>
      <w:keepNext/>
      <w:keepLines/>
      <w:numPr>
        <w:numId w:val="7"/>
      </w:numPr>
      <w:spacing w:before="40" w:after="0"/>
      <w:ind w:left="360"/>
      <w:outlineLvl w:val="5"/>
    </w:pPr>
    <w:rPr>
      <w:rFonts w:asciiTheme="majorHAnsi" w:eastAsiaTheme="majorEastAsia" w:hAnsiTheme="majorHAnsi"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F24"/>
  </w:style>
  <w:style w:type="paragraph" w:styleId="Footer">
    <w:name w:val="footer"/>
    <w:basedOn w:val="Normal"/>
    <w:link w:val="FooterChar"/>
    <w:uiPriority w:val="99"/>
    <w:unhideWhenUsed/>
    <w:rsid w:val="00E34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F24"/>
  </w:style>
  <w:style w:type="character" w:customStyle="1" w:styleId="Heading2Char">
    <w:name w:val="Heading 2 Char"/>
    <w:basedOn w:val="DefaultParagraphFont"/>
    <w:link w:val="Heading2"/>
    <w:uiPriority w:val="9"/>
    <w:rsid w:val="008505A5"/>
    <w:rPr>
      <w:rFonts w:ascii="Times New Roman" w:eastAsiaTheme="majorEastAsia" w:hAnsi="Times New Roman" w:cstheme="majorBidi"/>
      <w:b/>
      <w:caps/>
      <w:color w:val="2F5496" w:themeColor="accent1" w:themeShade="BF"/>
      <w:sz w:val="28"/>
      <w:szCs w:val="26"/>
    </w:rPr>
  </w:style>
  <w:style w:type="character" w:customStyle="1" w:styleId="Heading1Char">
    <w:name w:val="Heading 1 Char"/>
    <w:basedOn w:val="DefaultParagraphFont"/>
    <w:link w:val="Heading1"/>
    <w:uiPriority w:val="9"/>
    <w:rsid w:val="00021D77"/>
    <w:rPr>
      <w:rFonts w:asciiTheme="majorHAnsi" w:eastAsiaTheme="majorEastAsia" w:hAnsiTheme="majorHAnsi" w:cstheme="majorBidi"/>
      <w:i/>
      <w:iCs/>
      <w:color w:val="2F5496" w:themeColor="accent1" w:themeShade="BF"/>
      <w:sz w:val="24"/>
      <w:szCs w:val="28"/>
    </w:rPr>
  </w:style>
  <w:style w:type="character" w:customStyle="1" w:styleId="Heading3Char">
    <w:name w:val="Heading 3 Char"/>
    <w:basedOn w:val="DefaultParagraphFont"/>
    <w:link w:val="Heading3"/>
    <w:uiPriority w:val="9"/>
    <w:rsid w:val="008505A5"/>
    <w:rPr>
      <w:rFonts w:ascii="Times New Roman" w:eastAsiaTheme="majorEastAsia" w:hAnsi="Times New Roman" w:cstheme="majorBidi"/>
      <w:caps/>
      <w:color w:val="1F3763" w:themeColor="accent1" w:themeShade="7F"/>
      <w:sz w:val="24"/>
      <w:szCs w:val="24"/>
    </w:rPr>
  </w:style>
  <w:style w:type="character" w:customStyle="1" w:styleId="Heading4Char">
    <w:name w:val="Heading 4 Char"/>
    <w:basedOn w:val="DefaultParagraphFont"/>
    <w:link w:val="Heading4"/>
    <w:uiPriority w:val="9"/>
    <w:rsid w:val="000B3FA2"/>
    <w:rPr>
      <w:rFonts w:ascii="Times New Roman" w:eastAsiaTheme="majorEastAsia" w:hAnsi="Times New Roman" w:cstheme="majorBidi"/>
      <w:i/>
      <w:iCs/>
      <w:color w:val="4472C4" w:themeColor="accent1"/>
      <w:sz w:val="24"/>
      <w:szCs w:val="20"/>
    </w:rPr>
  </w:style>
  <w:style w:type="character" w:customStyle="1" w:styleId="Heading5Char">
    <w:name w:val="Heading 5 Char"/>
    <w:basedOn w:val="DefaultParagraphFont"/>
    <w:link w:val="Heading5"/>
    <w:uiPriority w:val="9"/>
    <w:rsid w:val="008F0D57"/>
    <w:rPr>
      <w:rFonts w:ascii="Times New Roman" w:eastAsiaTheme="majorEastAsia" w:hAnsi="Times New Roman" w:cstheme="majorBidi"/>
      <w:caps/>
      <w:color w:val="1F3763" w:themeColor="accent1" w:themeShade="7F"/>
      <w:sz w:val="24"/>
      <w:szCs w:val="24"/>
    </w:rPr>
  </w:style>
  <w:style w:type="character" w:customStyle="1" w:styleId="Heading6Char">
    <w:name w:val="Heading 6 Char"/>
    <w:basedOn w:val="DefaultParagraphFont"/>
    <w:link w:val="Heading6"/>
    <w:uiPriority w:val="9"/>
    <w:rsid w:val="00021D77"/>
    <w:rPr>
      <w:rFonts w:asciiTheme="majorHAnsi" w:eastAsiaTheme="majorEastAsia" w:hAnsiTheme="majorHAnsi" w:cstheme="majorBidi"/>
      <w:color w:val="1F3763" w:themeColor="accent1" w:themeShade="7F"/>
      <w:sz w:val="28"/>
    </w:rPr>
  </w:style>
  <w:style w:type="character" w:styleId="Hyperlink">
    <w:name w:val="Hyperlink"/>
    <w:basedOn w:val="DefaultParagraphFont"/>
    <w:uiPriority w:val="99"/>
    <w:unhideWhenUsed/>
    <w:rsid w:val="000B3FA2"/>
    <w:rPr>
      <w:color w:val="0563C1" w:themeColor="hyperlink"/>
      <w:u w:val="single"/>
    </w:rPr>
  </w:style>
  <w:style w:type="character" w:styleId="UnresolvedMention">
    <w:name w:val="Unresolved Mention"/>
    <w:basedOn w:val="DefaultParagraphFont"/>
    <w:uiPriority w:val="99"/>
    <w:semiHidden/>
    <w:unhideWhenUsed/>
    <w:rsid w:val="000B3FA2"/>
    <w:rPr>
      <w:color w:val="605E5C"/>
      <w:shd w:val="clear" w:color="auto" w:fill="E1DFDD"/>
    </w:rPr>
  </w:style>
  <w:style w:type="paragraph" w:styleId="NoSpacing">
    <w:name w:val="No Spacing"/>
    <w:uiPriority w:val="1"/>
    <w:qFormat/>
    <w:rsid w:val="00537107"/>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aiscbe.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8BBDB-E889-4697-A195-ECC74BAA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muragi</dc:creator>
  <cp:keywords/>
  <dc:description/>
  <cp:lastModifiedBy>shraddha muragi</cp:lastModifiedBy>
  <cp:revision>23</cp:revision>
  <dcterms:created xsi:type="dcterms:W3CDTF">2023-07-14T17:12:00Z</dcterms:created>
  <dcterms:modified xsi:type="dcterms:W3CDTF">2023-07-14T18:24:00Z</dcterms:modified>
</cp:coreProperties>
</file>