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D2" w:rsidRPr="000766D2" w:rsidRDefault="000766D2" w:rsidP="009E6719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4803830</wp:posOffset>
            </wp:positionH>
            <wp:positionV relativeFrom="paragraph">
              <wp:posOffset>-860038</wp:posOffset>
            </wp:positionV>
            <wp:extent cx="1630018" cy="389614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18" cy="38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6D2">
        <w:rPr>
          <w:rFonts w:ascii="Times New Roman" w:hAnsi="Times New Roman" w:cs="Times New Roman"/>
          <w:b/>
          <w:sz w:val="24"/>
          <w:lang w:val="en-US"/>
        </w:rPr>
        <w:t xml:space="preserve">1º </w:t>
      </w:r>
      <w:r w:rsidR="00285071">
        <w:rPr>
          <w:rFonts w:ascii="Times New Roman" w:hAnsi="Times New Roman" w:cs="Times New Roman"/>
          <w:b/>
          <w:sz w:val="24"/>
          <w:lang w:val="en-US"/>
        </w:rPr>
        <w:t>DAM</w:t>
      </w:r>
      <w:r w:rsidRPr="000766D2">
        <w:rPr>
          <w:rFonts w:ascii="Times New Roman" w:hAnsi="Times New Roman" w:cs="Times New Roman"/>
          <w:b/>
          <w:sz w:val="24"/>
          <w:lang w:val="en-US"/>
        </w:rPr>
        <w:t xml:space="preserve"> - TECHNICAL ENGLISH </w:t>
      </w:r>
    </w:p>
    <w:p w:rsidR="000766D2" w:rsidRDefault="000766D2" w:rsidP="009E6719">
      <w:pPr>
        <w:spacing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766D2">
        <w:rPr>
          <w:rFonts w:ascii="Times New Roman" w:hAnsi="Times New Roman" w:cs="Times New Roman"/>
          <w:b/>
          <w:sz w:val="24"/>
          <w:lang w:val="en-US"/>
        </w:rPr>
        <w:t xml:space="preserve">Unit </w:t>
      </w:r>
      <w:r w:rsidR="00285071">
        <w:rPr>
          <w:rFonts w:ascii="Times New Roman" w:hAnsi="Times New Roman" w:cs="Times New Roman"/>
          <w:b/>
          <w:sz w:val="24"/>
          <w:lang w:val="en-US"/>
        </w:rPr>
        <w:t>1A</w:t>
      </w:r>
    </w:p>
    <w:p w:rsidR="006146E7" w:rsidRPr="000766D2" w:rsidRDefault="000766D2" w:rsidP="009E671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0766D2">
        <w:rPr>
          <w:rFonts w:ascii="Times New Roman" w:hAnsi="Times New Roman" w:cs="Times New Roman"/>
          <w:b/>
          <w:i/>
          <w:sz w:val="24"/>
          <w:lang w:val="en-US"/>
        </w:rPr>
        <w:t>Activities</w:t>
      </w:r>
    </w:p>
    <w:p w:rsidR="00683B34" w:rsidRDefault="000766D2" w:rsidP="00C261A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r w:rsidR="00C261AC">
        <w:rPr>
          <w:rFonts w:ascii="Times New Roman" w:hAnsi="Times New Roman" w:cs="Times New Roman"/>
          <w:sz w:val="24"/>
          <w:lang w:val="en-US"/>
        </w:rPr>
        <w:t>Complete the table with the missing information. There may be more than one correct answer.</w:t>
      </w:r>
    </w:p>
    <w:tbl>
      <w:tblPr>
        <w:tblStyle w:val="Tablaconcuadrcula"/>
        <w:tblW w:w="0" w:type="auto"/>
        <w:tblLook w:val="04A0"/>
      </w:tblPr>
      <w:tblGrid>
        <w:gridCol w:w="2093"/>
        <w:gridCol w:w="2693"/>
        <w:gridCol w:w="3858"/>
      </w:tblGrid>
      <w:tr w:rsidR="00C261AC" w:rsidRPr="00C261AC" w:rsidTr="00C261AC">
        <w:trPr>
          <w:trHeight w:val="414"/>
        </w:trPr>
        <w:tc>
          <w:tcPr>
            <w:tcW w:w="2093" w:type="dxa"/>
            <w:vAlign w:val="center"/>
          </w:tcPr>
          <w:p w:rsidR="00C261AC" w:rsidRPr="00C261AC" w:rsidRDefault="00C261AC" w:rsidP="00C261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261AC">
              <w:rPr>
                <w:rFonts w:ascii="Times New Roman" w:hAnsi="Times New Roman" w:cs="Times New Roman"/>
                <w:b/>
                <w:lang w:val="en-US"/>
              </w:rPr>
              <w:t>User</w:t>
            </w:r>
          </w:p>
        </w:tc>
        <w:tc>
          <w:tcPr>
            <w:tcW w:w="2693" w:type="dxa"/>
            <w:vAlign w:val="center"/>
          </w:tcPr>
          <w:p w:rsidR="00C261AC" w:rsidRPr="00C261AC" w:rsidRDefault="00C261AC" w:rsidP="00C261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261AC">
              <w:rPr>
                <w:rFonts w:ascii="Times New Roman" w:hAnsi="Times New Roman" w:cs="Times New Roman"/>
                <w:b/>
                <w:lang w:val="en-US"/>
              </w:rPr>
              <w:t>Type of computer</w:t>
            </w:r>
          </w:p>
        </w:tc>
        <w:tc>
          <w:tcPr>
            <w:tcW w:w="3858" w:type="dxa"/>
            <w:vAlign w:val="center"/>
          </w:tcPr>
          <w:p w:rsidR="00C261AC" w:rsidRPr="00C261AC" w:rsidRDefault="00C261AC" w:rsidP="00C261A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261AC">
              <w:rPr>
                <w:rFonts w:ascii="Times New Roman" w:hAnsi="Times New Roman" w:cs="Times New Roman"/>
                <w:b/>
                <w:lang w:val="en-US"/>
              </w:rPr>
              <w:t>Use</w:t>
            </w:r>
          </w:p>
        </w:tc>
      </w:tr>
      <w:tr w:rsidR="00C261AC" w:rsidRPr="000262BF" w:rsidTr="00C261AC">
        <w:trPr>
          <w:trHeight w:val="987"/>
        </w:trPr>
        <w:tc>
          <w:tcPr>
            <w:tcW w:w="20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8" w:type="dxa"/>
            <w:vAlign w:val="center"/>
          </w:tcPr>
          <w:p w:rsidR="00C261AC" w:rsidRPr="00C261AC" w:rsidRDefault="00C261AC" w:rsidP="00C261A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61AC">
              <w:rPr>
                <w:rFonts w:ascii="Times New Roman" w:hAnsi="Times New Roman" w:cs="Times New Roman"/>
                <w:lang w:val="en-US"/>
              </w:rPr>
              <w:t xml:space="preserve">Keep in touch with his office, receive calls, </w:t>
            </w:r>
            <w:proofErr w:type="gramStart"/>
            <w:r w:rsidRPr="00C261AC">
              <w:rPr>
                <w:rFonts w:ascii="Times New Roman" w:hAnsi="Times New Roman" w:cs="Times New Roman"/>
                <w:lang w:val="en-US"/>
              </w:rPr>
              <w:t>send</w:t>
            </w:r>
            <w:proofErr w:type="gramEnd"/>
            <w:r w:rsidRPr="00C261AC">
              <w:rPr>
                <w:rFonts w:ascii="Times New Roman" w:hAnsi="Times New Roman" w:cs="Times New Roman"/>
                <w:lang w:val="en-US"/>
              </w:rPr>
              <w:t xml:space="preserve"> orders and budgets.</w:t>
            </w:r>
          </w:p>
        </w:tc>
      </w:tr>
      <w:tr w:rsidR="00C261AC" w:rsidRPr="00C261AC" w:rsidTr="00C261AC">
        <w:trPr>
          <w:trHeight w:val="986"/>
        </w:trPr>
        <w:tc>
          <w:tcPr>
            <w:tcW w:w="20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  <w:r w:rsidRPr="00C261AC">
              <w:rPr>
                <w:rFonts w:ascii="Times New Roman" w:hAnsi="Times New Roman" w:cs="Times New Roman"/>
                <w:lang w:val="en-US"/>
              </w:rPr>
              <w:t>Graphic artist</w:t>
            </w:r>
          </w:p>
        </w:tc>
        <w:tc>
          <w:tcPr>
            <w:tcW w:w="26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8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1AC" w:rsidRPr="000262BF" w:rsidTr="00C261AC">
        <w:trPr>
          <w:trHeight w:val="1114"/>
        </w:trPr>
        <w:tc>
          <w:tcPr>
            <w:tcW w:w="20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8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  <w:r w:rsidRPr="00C261AC">
              <w:rPr>
                <w:rFonts w:ascii="Times New Roman" w:hAnsi="Times New Roman" w:cs="Times New Roman"/>
                <w:lang w:val="en-US"/>
              </w:rPr>
              <w:t>Perform highly-detailed climate calculations</w:t>
            </w:r>
          </w:p>
        </w:tc>
      </w:tr>
      <w:tr w:rsidR="00C261AC" w:rsidRPr="00C261AC" w:rsidTr="00C261AC">
        <w:trPr>
          <w:trHeight w:val="1130"/>
        </w:trPr>
        <w:tc>
          <w:tcPr>
            <w:tcW w:w="20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  <w:r w:rsidRPr="00C261AC">
              <w:rPr>
                <w:rFonts w:ascii="Times New Roman" w:hAnsi="Times New Roman" w:cs="Times New Roman"/>
                <w:lang w:val="en-US"/>
              </w:rPr>
              <w:t>Student</w:t>
            </w:r>
          </w:p>
        </w:tc>
        <w:tc>
          <w:tcPr>
            <w:tcW w:w="26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  <w:r w:rsidRPr="00C261AC">
              <w:rPr>
                <w:rFonts w:ascii="Times New Roman" w:hAnsi="Times New Roman" w:cs="Times New Roman"/>
                <w:lang w:val="en-US"/>
              </w:rPr>
              <w:t>Desktop computer</w:t>
            </w:r>
          </w:p>
        </w:tc>
        <w:tc>
          <w:tcPr>
            <w:tcW w:w="3858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61AC" w:rsidRPr="000262BF" w:rsidTr="00C261AC">
        <w:trPr>
          <w:trHeight w:val="1685"/>
        </w:trPr>
        <w:tc>
          <w:tcPr>
            <w:tcW w:w="20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8" w:type="dxa"/>
            <w:vAlign w:val="center"/>
          </w:tcPr>
          <w:p w:rsidR="00C261AC" w:rsidRPr="00C261AC" w:rsidRDefault="00C261AC" w:rsidP="00C261AC">
            <w:pPr>
              <w:rPr>
                <w:rFonts w:ascii="Times New Roman" w:hAnsi="Times New Roman" w:cs="Times New Roman"/>
                <w:lang w:val="en-US"/>
              </w:rPr>
            </w:pPr>
            <w:r w:rsidRPr="00C261AC">
              <w:rPr>
                <w:rFonts w:ascii="Times New Roman" w:hAnsi="Times New Roman" w:cs="Times New Roman"/>
                <w:lang w:val="en-US"/>
              </w:rPr>
              <w:t>Host large databases of customers accounts which can be easily accessed by any ATM (Automated Teller Machine) nationally or worldwide</w:t>
            </w:r>
          </w:p>
        </w:tc>
      </w:tr>
    </w:tbl>
    <w:p w:rsidR="00C261AC" w:rsidRDefault="00C261AC" w:rsidP="00C261A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C261AC" w:rsidRDefault="00C261AC" w:rsidP="00C261A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Read the following statements. What </w:t>
      </w:r>
      <w:r>
        <w:rPr>
          <w:rFonts w:ascii="Times New Roman" w:hAnsi="Times New Roman" w:cs="Times New Roman"/>
          <w:b/>
          <w:sz w:val="24"/>
          <w:lang w:val="en-US"/>
        </w:rPr>
        <w:t>type</w:t>
      </w:r>
      <w:r w:rsidRPr="00C261AC">
        <w:rPr>
          <w:rFonts w:ascii="Times New Roman" w:hAnsi="Times New Roman" w:cs="Times New Roman"/>
          <w:b/>
          <w:sz w:val="24"/>
          <w:lang w:val="en-US"/>
        </w:rPr>
        <w:t xml:space="preserve"> of computer</w:t>
      </w:r>
      <w:r>
        <w:rPr>
          <w:rFonts w:ascii="Times New Roman" w:hAnsi="Times New Roman" w:cs="Times New Roman"/>
          <w:sz w:val="24"/>
          <w:lang w:val="en-US"/>
        </w:rPr>
        <w:t xml:space="preserve"> does each one refer to?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It is the fastest computer in the world performing complex mathematical calculations. 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is for individual use but it is faster and more capable than a personal computer.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is intended for home or recreational use and it is not portable.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combines a cell phone with a hand-held computer, typically offering Internet access, data storage, e-mail capability, etc.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is worn by a user, including clothing, watches, glasses, shoes and similar items.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is a hybrid between a personal digital assistant and a notebook PC.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is potable but it doesn’t fit into the palm of your hand.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C261AC">
        <w:rPr>
          <w:rFonts w:ascii="Times New Roman" w:hAnsi="Times New Roman" w:cs="Times New Roman"/>
          <w:sz w:val="24"/>
          <w:lang w:val="en-US"/>
        </w:rPr>
        <w:t>It can handle thousands of connected users simultaneously and can storage large amounts of data.</w:t>
      </w:r>
    </w:p>
    <w:p w:rsidR="00C261AC" w:rsidRDefault="00C261AC" w:rsidP="00C261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  <w:sectPr w:rsidR="00C261AC" w:rsidSect="00C261AC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261AC" w:rsidRDefault="00C261AC" w:rsidP="00C261A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4811782</wp:posOffset>
            </wp:positionH>
            <wp:positionV relativeFrom="paragraph">
              <wp:posOffset>-867989</wp:posOffset>
            </wp:positionV>
            <wp:extent cx="1630017" cy="389613"/>
            <wp:effectExtent l="0" t="0" r="0" b="0"/>
            <wp:wrapNone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17" cy="38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en-US"/>
        </w:rPr>
        <w:t xml:space="preserve">3. Read these comments posted on an online computer shop. Complete the sentences with the correct names of the </w:t>
      </w:r>
      <w:r w:rsidRPr="00C261AC">
        <w:rPr>
          <w:rFonts w:ascii="Times New Roman" w:hAnsi="Times New Roman" w:cs="Times New Roman"/>
          <w:b/>
          <w:sz w:val="24"/>
          <w:lang w:val="en-US"/>
        </w:rPr>
        <w:t>peripherals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you’ve always wanted an inkjet ___________________________ with stylish good looks, I strongly recommend the HP 120 All-in-One.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Buying the 550 ___________________________ is a simple way to improve the way you video chat with your loved ones.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 can choose the wired Z4000 ___________________________ with customizable keys, and an integrated palm rest or the wireless Z7000 model with LED battery life indicator, and ergonomic laser mouse.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24-inch Dell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UltraSharp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___________________________ is perfect for gamers because of its crisp display, built-in speakers and headphone jack.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its ergonomic design and compatibility with Windows and Mac alike, the H400 Touch ___________________________ is a versatile choice for left- and right-handed users regardless of which operating system they use.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Bluewire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720 ___________________________ is the perfect solution for making VoIP or Bluetooth calls with your PC or mobile phone in an office.</w:t>
      </w:r>
    </w:p>
    <w:p w:rsidR="00C261AC" w:rsidRDefault="00C261AC" w:rsidP="00C261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you are looking for an affordable PC ___________________________ plus subwoofer system, the DH-Micro 5.1 won’t disappoint you. It delivers outstanding sound quality for such a compact package.</w:t>
      </w:r>
    </w:p>
    <w:p w:rsidR="000262BF" w:rsidRDefault="000262BF" w:rsidP="000262B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262BF" w:rsidRPr="000262BF" w:rsidRDefault="000262BF" w:rsidP="000262B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0D4805">
        <w:rPr>
          <w:rFonts w:ascii="Times New Roman" w:hAnsi="Times New Roman" w:cs="Times New Roman"/>
          <w:b/>
          <w:sz w:val="24"/>
          <w:lang w:val="en-US"/>
        </w:rPr>
        <w:t xml:space="preserve">Complete this and </w:t>
      </w:r>
      <w:r>
        <w:rPr>
          <w:rFonts w:ascii="Times New Roman" w:hAnsi="Times New Roman" w:cs="Times New Roman"/>
          <w:b/>
          <w:sz w:val="24"/>
          <w:lang w:val="en-US"/>
        </w:rPr>
        <w:t xml:space="preserve">attach it to the task in Florida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Oberta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br/>
      </w:r>
      <w:r w:rsidRPr="000D4805">
        <w:rPr>
          <w:rFonts w:ascii="Times New Roman" w:hAnsi="Times New Roman" w:cs="Times New Roman"/>
          <w:b/>
          <w:sz w:val="24"/>
          <w:u w:val="single"/>
          <w:lang w:val="en-US"/>
        </w:rPr>
        <w:t xml:space="preserve">before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  <w:lang w:val="en-US"/>
        </w:rPr>
        <w:t>Friday 20</w:t>
      </w:r>
      <w:r w:rsidRPr="00822980">
        <w:rPr>
          <w:rFonts w:ascii="Times New Roman" w:hAnsi="Times New Roman" w:cs="Times New Roman"/>
          <w:b/>
          <w:sz w:val="24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24"/>
          <w:u w:val="single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September</w:t>
      </w:r>
      <w:r w:rsidRPr="000D4805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at 23: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55</w:t>
      </w:r>
      <w:r w:rsidRPr="000D4805">
        <w:rPr>
          <w:rFonts w:ascii="Times New Roman" w:hAnsi="Times New Roman" w:cs="Times New Roman"/>
          <w:b/>
          <w:sz w:val="24"/>
          <w:u w:val="single"/>
          <w:lang w:val="en-US"/>
        </w:rPr>
        <w:t>, pleas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e</w:t>
      </w:r>
    </w:p>
    <w:sectPr w:rsidR="000262BF" w:rsidRPr="000262BF" w:rsidSect="00C261AC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719" w:rsidRDefault="009E6719" w:rsidP="009E6719">
      <w:pPr>
        <w:spacing w:after="0" w:line="240" w:lineRule="auto"/>
      </w:pPr>
      <w:r>
        <w:separator/>
      </w:r>
    </w:p>
  </w:endnote>
  <w:endnote w:type="continuationSeparator" w:id="1">
    <w:p w:rsidR="009E6719" w:rsidRDefault="009E6719" w:rsidP="009E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719" w:rsidRDefault="009E6719" w:rsidP="009E6719">
      <w:pPr>
        <w:spacing w:after="0" w:line="240" w:lineRule="auto"/>
      </w:pPr>
      <w:r>
        <w:separator/>
      </w:r>
    </w:p>
  </w:footnote>
  <w:footnote w:type="continuationSeparator" w:id="1">
    <w:p w:rsidR="009E6719" w:rsidRDefault="009E6719" w:rsidP="009E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719" w:rsidRPr="009E6719" w:rsidRDefault="009E6719" w:rsidP="009E6719">
    <w:pPr>
      <w:pStyle w:val="Encabezado"/>
      <w:spacing w:line="276" w:lineRule="auto"/>
      <w:rPr>
        <w:rFonts w:ascii="Times New Roman" w:hAnsi="Times New Roman" w:cs="Times New Roman"/>
        <w:sz w:val="24"/>
      </w:rPr>
    </w:pPr>
    <w:proofErr w:type="spellStart"/>
    <w:r w:rsidRPr="009E6719">
      <w:rPr>
        <w:rFonts w:ascii="Times New Roman" w:hAnsi="Times New Roman" w:cs="Times New Roman"/>
        <w:sz w:val="24"/>
      </w:rPr>
      <w:t>Name</w:t>
    </w:r>
    <w:proofErr w:type="spellEnd"/>
    <w:r w:rsidRPr="009E6719">
      <w:rPr>
        <w:rFonts w:ascii="Times New Roman" w:hAnsi="Times New Roman" w:cs="Times New Roman"/>
        <w:sz w:val="24"/>
      </w:rPr>
      <w:t>:</w:t>
    </w:r>
  </w:p>
  <w:p w:rsidR="009E6719" w:rsidRPr="009E6719" w:rsidRDefault="009E6719" w:rsidP="009E6719">
    <w:pPr>
      <w:pStyle w:val="Encabezado"/>
      <w:spacing w:line="276" w:lineRule="auto"/>
      <w:rPr>
        <w:rFonts w:ascii="Times New Roman" w:hAnsi="Times New Roman" w:cs="Times New Roman"/>
        <w:sz w:val="24"/>
      </w:rPr>
    </w:pPr>
    <w:proofErr w:type="spellStart"/>
    <w:r w:rsidRPr="009E6719">
      <w:rPr>
        <w:rFonts w:ascii="Times New Roman" w:hAnsi="Times New Roman" w:cs="Times New Roman"/>
        <w:sz w:val="24"/>
      </w:rPr>
      <w:t>Surname</w:t>
    </w:r>
    <w:proofErr w:type="spellEnd"/>
    <w:r w:rsidRPr="009E6719">
      <w:rPr>
        <w:rFonts w:ascii="Times New Roman" w:hAnsi="Times New Roman" w:cs="Times New Roman"/>
        <w:sz w:val="24"/>
      </w:rPr>
      <w:t xml:space="preserve">: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1AC" w:rsidRPr="00C261AC" w:rsidRDefault="00C261AC" w:rsidP="00C261AC">
    <w:pPr>
      <w:pStyle w:val="Encabezado"/>
    </w:pPr>
    <w:r w:rsidRPr="00C261AC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B15"/>
    <w:multiLevelType w:val="hybridMultilevel"/>
    <w:tmpl w:val="A6CA18F2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211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17A61"/>
    <w:multiLevelType w:val="hybridMultilevel"/>
    <w:tmpl w:val="4824E84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D4E39"/>
    <w:multiLevelType w:val="hybridMultilevel"/>
    <w:tmpl w:val="4ABA38B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23612"/>
    <w:multiLevelType w:val="hybridMultilevel"/>
    <w:tmpl w:val="34DA000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4377F"/>
    <w:multiLevelType w:val="hybridMultilevel"/>
    <w:tmpl w:val="A7888EE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12C42"/>
    <w:multiLevelType w:val="hybridMultilevel"/>
    <w:tmpl w:val="2530F5C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70DD7"/>
    <w:multiLevelType w:val="hybridMultilevel"/>
    <w:tmpl w:val="320E948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6D2"/>
    <w:rsid w:val="000262BF"/>
    <w:rsid w:val="000766D2"/>
    <w:rsid w:val="00285071"/>
    <w:rsid w:val="003022AB"/>
    <w:rsid w:val="00403406"/>
    <w:rsid w:val="00421272"/>
    <w:rsid w:val="004D25E9"/>
    <w:rsid w:val="00511764"/>
    <w:rsid w:val="005A54AD"/>
    <w:rsid w:val="006146E7"/>
    <w:rsid w:val="00683B34"/>
    <w:rsid w:val="009E6719"/>
    <w:rsid w:val="00B704BA"/>
    <w:rsid w:val="00BD1473"/>
    <w:rsid w:val="00C2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6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6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6719"/>
  </w:style>
  <w:style w:type="paragraph" w:styleId="Piedepgina">
    <w:name w:val="footer"/>
    <w:basedOn w:val="Normal"/>
    <w:link w:val="PiedepginaCar"/>
    <w:uiPriority w:val="99"/>
    <w:semiHidden/>
    <w:unhideWhenUsed/>
    <w:rsid w:val="009E6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6719"/>
  </w:style>
  <w:style w:type="paragraph" w:styleId="Prrafodelista">
    <w:name w:val="List Paragraph"/>
    <w:basedOn w:val="Normal"/>
    <w:uiPriority w:val="34"/>
    <w:qFormat/>
    <w:rsid w:val="00683B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61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2019-09-12T15:39:00Z</dcterms:created>
  <dcterms:modified xsi:type="dcterms:W3CDTF">2019-09-15T07:20:00Z</dcterms:modified>
</cp:coreProperties>
</file>