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144BA3">
      <w:pPr>
        <w:pStyle w:val="6"/>
        <w:spacing w:line="259" w:lineRule="auto"/>
      </w:pPr>
      <w:r>
        <w:t>Project Design Phase Problem</w:t>
      </w:r>
      <w:r>
        <w:rPr>
          <w:spacing w:val="-14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Solution</w:t>
      </w:r>
      <w:r>
        <w:rPr>
          <w:spacing w:val="-13"/>
        </w:rPr>
        <w:t xml:space="preserve"> </w:t>
      </w:r>
      <w:r>
        <w:t>Fit</w:t>
      </w:r>
      <w:r>
        <w:rPr>
          <w:spacing w:val="-14"/>
        </w:rPr>
        <w:t xml:space="preserve"> </w:t>
      </w:r>
      <w:r>
        <w:t>Template</w:t>
      </w:r>
    </w:p>
    <w:p w14:paraId="132DCBA3">
      <w:pPr>
        <w:pStyle w:val="5"/>
        <w:spacing w:before="28"/>
        <w:ind w:left="0"/>
        <w:rPr>
          <w:b/>
          <w:sz w:val="20"/>
        </w:rPr>
      </w:pPr>
    </w:p>
    <w:tbl>
      <w:tblPr>
        <w:tblStyle w:val="4"/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20"/>
      </w:tblGrid>
      <w:tr w14:paraId="08DAB09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 w14:paraId="39AD0257">
            <w:pPr>
              <w:pStyle w:val="9"/>
              <w:spacing w:before="12" w:line="22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20" w:type="dxa"/>
          </w:tcPr>
          <w:p w14:paraId="2A7CAE53">
            <w:pPr>
              <w:pStyle w:val="9"/>
              <w:spacing w:before="12" w:line="228" w:lineRule="exact"/>
              <w:ind w:left="109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2025</w:t>
            </w:r>
          </w:p>
        </w:tc>
      </w:tr>
      <w:tr w14:paraId="7987F67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4500" w:type="dxa"/>
          </w:tcPr>
          <w:p w14:paraId="0EA0AB76">
            <w:pPr>
              <w:pStyle w:val="9"/>
              <w:spacing w:before="15"/>
              <w:rPr>
                <w:sz w:val="22"/>
              </w:rPr>
            </w:pPr>
            <w:r>
              <w:rPr>
                <w:spacing w:val="-4"/>
                <w:sz w:val="22"/>
              </w:rPr>
              <w:t>Team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20" w:type="dxa"/>
          </w:tcPr>
          <w:p w14:paraId="2973F956">
            <w:pPr>
              <w:pStyle w:val="9"/>
              <w:spacing w:before="211"/>
              <w:ind w:left="109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pacing w:val="-2"/>
                <w:sz w:val="20"/>
              </w:rPr>
              <w:t>LTVIP2025TMID34546</w:t>
            </w:r>
          </w:p>
        </w:tc>
      </w:tr>
      <w:tr w14:paraId="655DE79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4500" w:type="dxa"/>
          </w:tcPr>
          <w:p w14:paraId="65FE5B06">
            <w:pPr>
              <w:pStyle w:val="9"/>
              <w:spacing w:before="14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20" w:type="dxa"/>
          </w:tcPr>
          <w:p w14:paraId="31FD342B">
            <w:pPr>
              <w:pStyle w:val="9"/>
              <w:spacing w:before="0" w:line="260" w:lineRule="atLeast"/>
              <w:ind w:left="109"/>
              <w:rPr>
                <w:rFonts w:ascii="Arial MT"/>
                <w:sz w:val="23"/>
              </w:rPr>
            </w:pPr>
            <w:r>
              <w:rPr>
                <w:rFonts w:hint="default" w:ascii="Arial MT"/>
                <w:color w:val="34465C"/>
                <w:sz w:val="23"/>
                <w:lang w:val="en-IN"/>
              </w:rPr>
              <w:t>Pattern sense:</w:t>
            </w:r>
            <w:bookmarkStart w:id="0" w:name="_GoBack"/>
            <w:bookmarkEnd w:id="0"/>
            <w:r>
              <w:rPr>
                <w:rFonts w:ascii="Arial MT"/>
                <w:color w:val="34465C"/>
                <w:sz w:val="23"/>
              </w:rPr>
              <w:t>Classifying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Fabric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Patterns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using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 xml:space="preserve">Deep </w:t>
            </w:r>
            <w:r>
              <w:rPr>
                <w:rFonts w:ascii="Arial MT"/>
                <w:color w:val="34465C"/>
                <w:spacing w:val="-2"/>
                <w:sz w:val="23"/>
              </w:rPr>
              <w:t>Learning</w:t>
            </w:r>
          </w:p>
        </w:tc>
      </w:tr>
      <w:tr w14:paraId="2B17098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4500" w:type="dxa"/>
          </w:tcPr>
          <w:p w14:paraId="6E9CF5CC">
            <w:pPr>
              <w:pStyle w:val="9"/>
              <w:spacing w:line="242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20" w:type="dxa"/>
          </w:tcPr>
          <w:p w14:paraId="58CE72D8">
            <w:pPr>
              <w:pStyle w:val="9"/>
              <w:spacing w:line="242" w:lineRule="exact"/>
              <w:ind w:left="109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 w14:paraId="33B78BB5">
      <w:pPr>
        <w:pStyle w:val="5"/>
        <w:spacing w:before="159"/>
        <w:ind w:left="0"/>
        <w:rPr>
          <w:b/>
          <w:sz w:val="24"/>
        </w:rPr>
      </w:pPr>
    </w:p>
    <w:p w14:paraId="611A289A">
      <w:pPr>
        <w:pStyle w:val="2"/>
      </w:pPr>
      <w:r>
        <w:t>Problem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rPr>
          <w:spacing w:val="-2"/>
        </w:rPr>
        <w:t>Template:</w:t>
      </w:r>
    </w:p>
    <w:p w14:paraId="624865E5">
      <w:pPr>
        <w:pStyle w:val="5"/>
        <w:spacing w:line="400" w:lineRule="auto"/>
      </w:pPr>
      <w:r>
        <w:t>In the textile industry, accurately identifying and classifying fabric patterns is a major challenge. Manual</w:t>
      </w:r>
      <w:r>
        <w:rPr>
          <w:spacing w:val="-7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time-consuming,</w:t>
      </w:r>
      <w:r>
        <w:rPr>
          <w:spacing w:val="-7"/>
        </w:rPr>
        <w:t xml:space="preserve"> </w:t>
      </w:r>
      <w:r>
        <w:t>error-prone,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inefficient—especially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dealing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 wide range of traditional and modern designs. Existing automated solutions often lack precision and do not generalize well across fabric types.</w:t>
      </w:r>
    </w:p>
    <w:p w14:paraId="7AFFF5C1">
      <w:pPr>
        <w:pStyle w:val="2"/>
        <w:spacing w:before="5"/>
      </w:pPr>
      <w:r>
        <w:t>Who</w:t>
      </w:r>
      <w:r>
        <w:rPr>
          <w:spacing w:val="-5"/>
        </w:rPr>
        <w:t xml:space="preserve"> </w:t>
      </w:r>
      <w:r>
        <w:t>faces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problem?</w:t>
      </w:r>
    </w:p>
    <w:p w14:paraId="636C6E5B">
      <w:pPr>
        <w:pStyle w:val="8"/>
        <w:numPr>
          <w:ilvl w:val="0"/>
          <w:numId w:val="1"/>
        </w:numPr>
        <w:tabs>
          <w:tab w:val="left" w:pos="216"/>
        </w:tabs>
        <w:spacing w:before="182" w:after="0" w:line="240" w:lineRule="auto"/>
        <w:ind w:left="216" w:right="0" w:hanging="193"/>
        <w:jc w:val="left"/>
        <w:rPr>
          <w:sz w:val="22"/>
        </w:rPr>
      </w:pPr>
      <w:r>
        <w:rPr>
          <w:sz w:val="22"/>
        </w:rPr>
        <w:t>Fabric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designers</w:t>
      </w:r>
    </w:p>
    <w:p w14:paraId="01F08074">
      <w:pPr>
        <w:pStyle w:val="8"/>
        <w:numPr>
          <w:ilvl w:val="0"/>
          <w:numId w:val="1"/>
        </w:numPr>
        <w:tabs>
          <w:tab w:val="left" w:pos="216"/>
        </w:tabs>
        <w:spacing w:before="181" w:after="0" w:line="240" w:lineRule="auto"/>
        <w:ind w:left="216" w:right="0" w:hanging="193"/>
        <w:jc w:val="left"/>
        <w:rPr>
          <w:sz w:val="22"/>
        </w:rPr>
      </w:pPr>
      <w:r>
        <w:rPr>
          <w:sz w:val="22"/>
        </w:rPr>
        <w:t>Quality</w:t>
      </w:r>
      <w:r>
        <w:rPr>
          <w:spacing w:val="-10"/>
          <w:sz w:val="22"/>
        </w:rPr>
        <w:t xml:space="preserve"> </w:t>
      </w:r>
      <w:r>
        <w:rPr>
          <w:sz w:val="22"/>
        </w:rPr>
        <w:t>control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teams</w:t>
      </w:r>
    </w:p>
    <w:p w14:paraId="4CAE9824">
      <w:pPr>
        <w:pStyle w:val="8"/>
        <w:numPr>
          <w:ilvl w:val="0"/>
          <w:numId w:val="1"/>
        </w:numPr>
        <w:tabs>
          <w:tab w:val="left" w:pos="216"/>
        </w:tabs>
        <w:spacing w:before="181" w:after="0" w:line="240" w:lineRule="auto"/>
        <w:ind w:left="216" w:right="0" w:hanging="193"/>
        <w:jc w:val="left"/>
        <w:rPr>
          <w:sz w:val="22"/>
        </w:rPr>
      </w:pPr>
      <w:r>
        <w:rPr>
          <w:spacing w:val="-2"/>
          <w:sz w:val="22"/>
        </w:rPr>
        <w:t>Textile</w:t>
      </w:r>
      <w:r>
        <w:rPr>
          <w:sz w:val="22"/>
        </w:rPr>
        <w:t xml:space="preserve"> </w:t>
      </w:r>
      <w:r>
        <w:rPr>
          <w:spacing w:val="-2"/>
          <w:sz w:val="22"/>
        </w:rPr>
        <w:t>manufacturers</w:t>
      </w:r>
      <w:r>
        <w:rPr>
          <w:sz w:val="22"/>
        </w:rPr>
        <w:t xml:space="preserve"> </w:t>
      </w:r>
      <w:r>
        <w:rPr>
          <w:spacing w:val="-2"/>
          <w:sz w:val="22"/>
        </w:rPr>
        <w:t>and</w:t>
      </w:r>
      <w:r>
        <w:rPr>
          <w:sz w:val="22"/>
        </w:rPr>
        <w:t xml:space="preserve"> </w:t>
      </w:r>
      <w:r>
        <w:rPr>
          <w:spacing w:val="-2"/>
          <w:sz w:val="22"/>
        </w:rPr>
        <w:t>production</w:t>
      </w:r>
      <w:r>
        <w:rPr>
          <w:sz w:val="22"/>
        </w:rPr>
        <w:t xml:space="preserve"> </w:t>
      </w:r>
      <w:r>
        <w:rPr>
          <w:spacing w:val="-2"/>
          <w:sz w:val="22"/>
        </w:rPr>
        <w:t>supervisors</w:t>
      </w:r>
    </w:p>
    <w:p w14:paraId="718C1022">
      <w:pPr>
        <w:pStyle w:val="2"/>
        <w:spacing w:before="182"/>
      </w:pPr>
      <w:r>
        <w:t>Current</w:t>
      </w:r>
      <w:r>
        <w:rPr>
          <w:spacing w:val="-11"/>
        </w:rPr>
        <w:t xml:space="preserve"> </w:t>
      </w:r>
      <w:r>
        <w:t>scenario</w:t>
      </w:r>
      <w:r>
        <w:rPr>
          <w:spacing w:val="-8"/>
        </w:rPr>
        <w:t xml:space="preserve"> </w:t>
      </w:r>
      <w:r>
        <w:t>(without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2"/>
        </w:rPr>
        <w:t>solution):</w:t>
      </w:r>
    </w:p>
    <w:p w14:paraId="0BB6D71E">
      <w:pPr>
        <w:pStyle w:val="8"/>
        <w:numPr>
          <w:ilvl w:val="0"/>
          <w:numId w:val="1"/>
        </w:numPr>
        <w:tabs>
          <w:tab w:val="left" w:pos="216"/>
        </w:tabs>
        <w:spacing w:before="181" w:after="0" w:line="240" w:lineRule="auto"/>
        <w:ind w:left="216" w:right="0" w:hanging="193"/>
        <w:jc w:val="left"/>
        <w:rPr>
          <w:sz w:val="22"/>
        </w:rPr>
      </w:pPr>
      <w:r>
        <w:rPr>
          <w:sz w:val="22"/>
        </w:rPr>
        <w:t>Reliance</w:t>
      </w:r>
      <w:r>
        <w:rPr>
          <w:spacing w:val="-9"/>
          <w:sz w:val="22"/>
        </w:rPr>
        <w:t xml:space="preserve"> </w:t>
      </w:r>
      <w:r>
        <w:rPr>
          <w:sz w:val="22"/>
        </w:rPr>
        <w:t>on</w:t>
      </w:r>
      <w:r>
        <w:rPr>
          <w:spacing w:val="-6"/>
          <w:sz w:val="22"/>
        </w:rPr>
        <w:t xml:space="preserve"> </w:t>
      </w:r>
      <w:r>
        <w:rPr>
          <w:sz w:val="22"/>
        </w:rPr>
        <w:t>human</w:t>
      </w:r>
      <w:r>
        <w:rPr>
          <w:spacing w:val="-7"/>
          <w:sz w:val="22"/>
        </w:rPr>
        <w:t xml:space="preserve"> </w:t>
      </w:r>
      <w:r>
        <w:rPr>
          <w:sz w:val="22"/>
        </w:rPr>
        <w:t>inspection,</w:t>
      </w:r>
      <w:r>
        <w:rPr>
          <w:spacing w:val="-6"/>
          <w:sz w:val="22"/>
        </w:rPr>
        <w:t xml:space="preserve"> </w:t>
      </w:r>
      <w:r>
        <w:rPr>
          <w:sz w:val="22"/>
        </w:rPr>
        <w:t>which</w:t>
      </w:r>
      <w:r>
        <w:rPr>
          <w:spacing w:val="-6"/>
          <w:sz w:val="22"/>
        </w:rPr>
        <w:t xml:space="preserve"> </w:t>
      </w:r>
      <w:r>
        <w:rPr>
          <w:sz w:val="22"/>
        </w:rPr>
        <w:t>is</w:t>
      </w:r>
      <w:r>
        <w:rPr>
          <w:spacing w:val="-7"/>
          <w:sz w:val="22"/>
        </w:rPr>
        <w:t xml:space="preserve"> </w:t>
      </w:r>
      <w:r>
        <w:rPr>
          <w:sz w:val="22"/>
        </w:rPr>
        <w:t>subjective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inconsistent</w:t>
      </w:r>
    </w:p>
    <w:p w14:paraId="4B93F934">
      <w:pPr>
        <w:pStyle w:val="8"/>
        <w:numPr>
          <w:ilvl w:val="0"/>
          <w:numId w:val="1"/>
        </w:numPr>
        <w:tabs>
          <w:tab w:val="left" w:pos="216"/>
        </w:tabs>
        <w:spacing w:before="181" w:after="0" w:line="240" w:lineRule="auto"/>
        <w:ind w:left="216" w:right="0" w:hanging="193"/>
        <w:jc w:val="left"/>
        <w:rPr>
          <w:sz w:val="22"/>
        </w:rPr>
      </w:pPr>
      <w:r>
        <w:rPr>
          <w:sz w:val="22"/>
        </w:rPr>
        <w:t>Limited</w:t>
      </w:r>
      <w:r>
        <w:rPr>
          <w:spacing w:val="-9"/>
          <w:sz w:val="22"/>
        </w:rPr>
        <w:t xml:space="preserve"> </w:t>
      </w:r>
      <w:r>
        <w:rPr>
          <w:sz w:val="22"/>
        </w:rPr>
        <w:t>use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7"/>
          <w:sz w:val="22"/>
        </w:rPr>
        <w:t xml:space="preserve"> </w:t>
      </w:r>
      <w:r>
        <w:rPr>
          <w:sz w:val="22"/>
        </w:rPr>
        <w:t>automation</w:t>
      </w:r>
      <w:r>
        <w:rPr>
          <w:spacing w:val="-6"/>
          <w:sz w:val="22"/>
        </w:rPr>
        <w:t xml:space="preserve"> </w:t>
      </w:r>
      <w:r>
        <w:rPr>
          <w:sz w:val="22"/>
        </w:rPr>
        <w:t>or</w:t>
      </w:r>
      <w:r>
        <w:rPr>
          <w:spacing w:val="-7"/>
          <w:sz w:val="22"/>
        </w:rPr>
        <w:t xml:space="preserve"> </w:t>
      </w:r>
      <w:r>
        <w:rPr>
          <w:sz w:val="22"/>
        </w:rPr>
        <w:t>outdated</w:t>
      </w:r>
      <w:r>
        <w:rPr>
          <w:spacing w:val="-6"/>
          <w:sz w:val="22"/>
        </w:rPr>
        <w:t xml:space="preserve"> </w:t>
      </w:r>
      <w:r>
        <w:rPr>
          <w:sz w:val="22"/>
        </w:rPr>
        <w:t>models</w:t>
      </w:r>
      <w:r>
        <w:rPr>
          <w:spacing w:val="-7"/>
          <w:sz w:val="22"/>
        </w:rPr>
        <w:t xml:space="preserve"> </w:t>
      </w:r>
      <w:r>
        <w:rPr>
          <w:sz w:val="22"/>
        </w:rPr>
        <w:t>with</w:t>
      </w:r>
      <w:r>
        <w:rPr>
          <w:spacing w:val="-6"/>
          <w:sz w:val="22"/>
        </w:rPr>
        <w:t xml:space="preserve"> </w:t>
      </w:r>
      <w:r>
        <w:rPr>
          <w:sz w:val="22"/>
        </w:rPr>
        <w:t>poor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accuracy</w:t>
      </w:r>
    </w:p>
    <w:p w14:paraId="63B98263">
      <w:pPr>
        <w:pStyle w:val="8"/>
        <w:numPr>
          <w:ilvl w:val="0"/>
          <w:numId w:val="1"/>
        </w:numPr>
        <w:tabs>
          <w:tab w:val="left" w:pos="216"/>
        </w:tabs>
        <w:spacing w:before="181" w:after="0" w:line="240" w:lineRule="auto"/>
        <w:ind w:left="216" w:right="0" w:hanging="193"/>
        <w:jc w:val="left"/>
        <w:rPr>
          <w:sz w:val="22"/>
        </w:rPr>
      </w:pPr>
      <w:r>
        <w:rPr>
          <w:sz w:val="22"/>
        </w:rPr>
        <w:t>Lack</w:t>
      </w:r>
      <w:r>
        <w:rPr>
          <w:spacing w:val="-8"/>
          <w:sz w:val="22"/>
        </w:rPr>
        <w:t xml:space="preserve"> </w:t>
      </w:r>
      <w:r>
        <w:rPr>
          <w:sz w:val="22"/>
        </w:rPr>
        <w:t>of</w:t>
      </w:r>
      <w:r>
        <w:rPr>
          <w:spacing w:val="-8"/>
          <w:sz w:val="22"/>
        </w:rPr>
        <w:t xml:space="preserve"> </w:t>
      </w:r>
      <w:r>
        <w:rPr>
          <w:sz w:val="22"/>
        </w:rPr>
        <w:t>confidence</w:t>
      </w:r>
      <w:r>
        <w:rPr>
          <w:spacing w:val="-8"/>
          <w:sz w:val="22"/>
        </w:rPr>
        <w:t xml:space="preserve"> </w:t>
      </w:r>
      <w:r>
        <w:rPr>
          <w:sz w:val="22"/>
        </w:rPr>
        <w:t>scores</w:t>
      </w:r>
      <w:r>
        <w:rPr>
          <w:spacing w:val="-8"/>
          <w:sz w:val="22"/>
        </w:rPr>
        <w:t xml:space="preserve"> </w:t>
      </w:r>
      <w:r>
        <w:rPr>
          <w:sz w:val="22"/>
        </w:rPr>
        <w:t>or</w:t>
      </w:r>
      <w:r>
        <w:rPr>
          <w:spacing w:val="-8"/>
          <w:sz w:val="22"/>
        </w:rPr>
        <w:t xml:space="preserve"> </w:t>
      </w:r>
      <w:r>
        <w:rPr>
          <w:sz w:val="22"/>
        </w:rPr>
        <w:t>transparent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classification</w:t>
      </w:r>
    </w:p>
    <w:p w14:paraId="73EFE919">
      <w:pPr>
        <w:pStyle w:val="8"/>
        <w:numPr>
          <w:ilvl w:val="0"/>
          <w:numId w:val="1"/>
        </w:numPr>
        <w:tabs>
          <w:tab w:val="left" w:pos="216"/>
        </w:tabs>
        <w:spacing w:before="182" w:after="0" w:line="240" w:lineRule="auto"/>
        <w:ind w:left="216" w:right="0" w:hanging="193"/>
        <w:jc w:val="left"/>
        <w:rPr>
          <w:sz w:val="22"/>
        </w:rPr>
      </w:pPr>
      <w:r>
        <w:rPr>
          <w:sz w:val="22"/>
        </w:rPr>
        <w:t>Difficulty</w:t>
      </w:r>
      <w:r>
        <w:rPr>
          <w:spacing w:val="-10"/>
          <w:sz w:val="22"/>
        </w:rPr>
        <w:t xml:space="preserve"> </w:t>
      </w:r>
      <w:r>
        <w:rPr>
          <w:sz w:val="22"/>
        </w:rPr>
        <w:t>in</w:t>
      </w:r>
      <w:r>
        <w:rPr>
          <w:spacing w:val="-8"/>
          <w:sz w:val="22"/>
        </w:rPr>
        <w:t xml:space="preserve"> </w:t>
      </w:r>
      <w:r>
        <w:rPr>
          <w:sz w:val="22"/>
        </w:rPr>
        <w:t>processing</w:t>
      </w:r>
      <w:r>
        <w:rPr>
          <w:spacing w:val="-8"/>
          <w:sz w:val="22"/>
        </w:rPr>
        <w:t xml:space="preserve"> </w:t>
      </w:r>
      <w:r>
        <w:rPr>
          <w:sz w:val="22"/>
        </w:rPr>
        <w:t>large</w:t>
      </w:r>
      <w:r>
        <w:rPr>
          <w:spacing w:val="-8"/>
          <w:sz w:val="22"/>
        </w:rPr>
        <w:t xml:space="preserve"> </w:t>
      </w:r>
      <w:r>
        <w:rPr>
          <w:sz w:val="22"/>
        </w:rPr>
        <w:t>volumes</w:t>
      </w:r>
      <w:r>
        <w:rPr>
          <w:spacing w:val="-8"/>
          <w:sz w:val="22"/>
        </w:rPr>
        <w:t xml:space="preserve"> </w:t>
      </w:r>
      <w:r>
        <w:rPr>
          <w:sz w:val="22"/>
        </w:rPr>
        <w:t>of</w:t>
      </w:r>
      <w:r>
        <w:rPr>
          <w:spacing w:val="-8"/>
          <w:sz w:val="22"/>
        </w:rPr>
        <w:t xml:space="preserve"> </w:t>
      </w:r>
      <w:r>
        <w:rPr>
          <w:sz w:val="22"/>
        </w:rPr>
        <w:t>fabric</w:t>
      </w:r>
      <w:r>
        <w:rPr>
          <w:spacing w:val="-8"/>
          <w:sz w:val="22"/>
        </w:rPr>
        <w:t xml:space="preserve"> </w:t>
      </w:r>
      <w:r>
        <w:rPr>
          <w:sz w:val="22"/>
        </w:rPr>
        <w:t>samples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quickly</w:t>
      </w:r>
    </w:p>
    <w:p w14:paraId="4B6789CF">
      <w:pPr>
        <w:pStyle w:val="2"/>
        <w:spacing w:before="181"/>
      </w:pPr>
      <w:r>
        <w:rPr>
          <w:spacing w:val="-2"/>
        </w:rPr>
        <w:t>Purpose:</w:t>
      </w:r>
    </w:p>
    <w:p w14:paraId="12FB2139">
      <w:pPr>
        <w:pStyle w:val="5"/>
        <w:spacing w:before="179" w:line="400" w:lineRule="auto"/>
      </w:pPr>
      <w:r>
        <w:rPr>
          <w:rFonts w:ascii="MS PGothic" w:hAnsi="MS PGothic"/>
        </w:rPr>
        <w:t>☑</w:t>
      </w:r>
      <w:r>
        <w:rPr>
          <w:rFonts w:ascii="MS PGothic" w:hAnsi="MS PGothic"/>
          <w:spacing w:val="-1"/>
        </w:rPr>
        <w:t xml:space="preserve"> </w:t>
      </w:r>
      <w:r>
        <w:t>Solve</w:t>
      </w:r>
      <w:r>
        <w:rPr>
          <w:spacing w:val="-6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fabric</w:t>
      </w:r>
      <w:r>
        <w:rPr>
          <w:spacing w:val="-6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fits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textile</w:t>
      </w:r>
      <w:r>
        <w:rPr>
          <w:spacing w:val="-6"/>
        </w:rPr>
        <w:t xml:space="preserve"> </w:t>
      </w:r>
      <w:r>
        <w:t xml:space="preserve">industry </w:t>
      </w:r>
      <w:r>
        <w:rPr>
          <w:spacing w:val="-2"/>
        </w:rPr>
        <w:t>professionals.</w:t>
      </w:r>
    </w:p>
    <w:p w14:paraId="168E8851">
      <w:pPr>
        <w:pStyle w:val="5"/>
        <w:spacing w:before="0" w:line="400" w:lineRule="auto"/>
      </w:pPr>
      <w:r>
        <w:rPr>
          <w:rFonts w:ascii="MS PGothic" w:hAnsi="MS PGothic"/>
        </w:rPr>
        <w:t>☑</w:t>
      </w:r>
      <w:r>
        <w:rPr>
          <w:rFonts w:ascii="MS PGothic" w:hAnsi="MS PGothic"/>
          <w:spacing w:val="-2"/>
        </w:rPr>
        <w:t xml:space="preserve"> </w:t>
      </w:r>
      <w:r>
        <w:t>Succeed</w:t>
      </w:r>
      <w:r>
        <w:rPr>
          <w:spacing w:val="-6"/>
        </w:rPr>
        <w:t xml:space="preserve"> </w:t>
      </w:r>
      <w:r>
        <w:t>faster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tapping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learning’s</w:t>
      </w:r>
      <w:r>
        <w:rPr>
          <w:spacing w:val="-6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datasets</w:t>
      </w:r>
      <w:r>
        <w:rPr>
          <w:spacing w:val="-6"/>
        </w:rPr>
        <w:t xml:space="preserve"> </w:t>
      </w:r>
      <w:r>
        <w:t xml:space="preserve">and </w:t>
      </w:r>
      <w:r>
        <w:rPr>
          <w:spacing w:val="-2"/>
        </w:rPr>
        <w:t>variations.</w:t>
      </w:r>
    </w:p>
    <w:p w14:paraId="61A16AB4">
      <w:pPr>
        <w:pStyle w:val="5"/>
        <w:spacing w:before="0" w:line="281" w:lineRule="exact"/>
      </w:pPr>
      <w:r>
        <w:rPr>
          <w:rFonts w:ascii="MS PGothic" w:hAnsi="MS PGothic"/>
        </w:rPr>
        <w:t>☑</w:t>
      </w:r>
      <w:r>
        <w:rPr>
          <w:rFonts w:ascii="MS PGothic" w:hAnsi="MS PGothic"/>
          <w:spacing w:val="-6"/>
        </w:rPr>
        <w:t xml:space="preserve"> </w:t>
      </w:r>
      <w:r>
        <w:t>Sharpen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model’s</w:t>
      </w:r>
      <w:r>
        <w:rPr>
          <w:spacing w:val="-8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usability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labels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confidence</w:t>
      </w:r>
      <w:r>
        <w:rPr>
          <w:spacing w:val="-7"/>
        </w:rPr>
        <w:t xml:space="preserve"> </w:t>
      </w:r>
      <w:r>
        <w:rPr>
          <w:spacing w:val="-2"/>
        </w:rPr>
        <w:t>scores.</w:t>
      </w:r>
    </w:p>
    <w:p w14:paraId="5BFF633C">
      <w:pPr>
        <w:pStyle w:val="5"/>
        <w:spacing w:before="186" w:line="400" w:lineRule="auto"/>
      </w:pPr>
      <w:r>
        <w:rPr>
          <w:rFonts w:ascii="MS PGothic" w:hAnsi="MS PGothic"/>
        </w:rPr>
        <w:t>☑</w:t>
      </w:r>
      <w:r>
        <w:rPr>
          <w:rFonts w:ascii="MS PGothic" w:hAnsi="MS PGothic"/>
          <w:spacing w:val="-3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efficiency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production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checks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automating</w:t>
      </w:r>
      <w:r>
        <w:rPr>
          <w:spacing w:val="-7"/>
        </w:rPr>
        <w:t xml:space="preserve"> </w:t>
      </w:r>
      <w:r>
        <w:t>repetitive</w:t>
      </w:r>
      <w:r>
        <w:rPr>
          <w:spacing w:val="-7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 xml:space="preserve">recognition </w:t>
      </w:r>
      <w:r>
        <w:rPr>
          <w:spacing w:val="-2"/>
        </w:rPr>
        <w:t>tasks.</w:t>
      </w:r>
    </w:p>
    <w:p w14:paraId="26AE1D82">
      <w:pPr>
        <w:pStyle w:val="5"/>
        <w:spacing w:before="0" w:line="281" w:lineRule="exact"/>
      </w:pPr>
      <w:r>
        <w:rPr>
          <w:rFonts w:ascii="MS PGothic" w:hAnsi="MS PGothic"/>
        </w:rPr>
        <w:t>☑</w:t>
      </w:r>
      <w:r>
        <w:rPr>
          <w:rFonts w:ascii="MS PGothic" w:hAnsi="MS PGothic"/>
          <w:spacing w:val="-6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challenges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reliable,</w:t>
      </w:r>
      <w:r>
        <w:rPr>
          <w:spacing w:val="-8"/>
        </w:rPr>
        <w:t xml:space="preserve"> </w:t>
      </w:r>
      <w:r>
        <w:t>scalable</w:t>
      </w:r>
      <w:r>
        <w:rPr>
          <w:spacing w:val="-7"/>
        </w:rPr>
        <w:t xml:space="preserve"> </w:t>
      </w:r>
      <w:r>
        <w:rPr>
          <w:spacing w:val="-2"/>
        </w:rPr>
        <w:t>solution</w:t>
      </w:r>
    </w:p>
    <w:p w14:paraId="4B5C6968">
      <w:pPr>
        <w:pStyle w:val="5"/>
        <w:spacing w:after="0" w:line="281" w:lineRule="exact"/>
        <w:sectPr>
          <w:type w:val="continuous"/>
          <w:pgSz w:w="11920" w:h="16840"/>
          <w:pgMar w:top="820" w:right="1417" w:bottom="280" w:left="1417" w:header="720" w:footer="720" w:gutter="0"/>
          <w:cols w:space="720" w:num="1"/>
        </w:sectPr>
      </w:pPr>
    </w:p>
    <w:p w14:paraId="0523319F">
      <w:pPr>
        <w:pStyle w:val="2"/>
        <w:spacing w:before="35"/>
      </w:pPr>
      <w:r>
        <w:rPr>
          <w:spacing w:val="-2"/>
        </w:rPr>
        <w:t>Template:</w:t>
      </w:r>
    </w:p>
    <w:p w14:paraId="6B572DE7">
      <w:pPr>
        <w:pStyle w:val="5"/>
        <w:spacing w:before="0"/>
        <w:ind w:left="0"/>
        <w:rPr>
          <w:b/>
          <w:sz w:val="15"/>
        </w:rPr>
      </w:pPr>
      <w:r>
        <w:rPr>
          <w:b/>
          <w:sz w:val="15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131445</wp:posOffset>
            </wp:positionV>
            <wp:extent cx="5511165" cy="3448050"/>
            <wp:effectExtent l="0" t="0" r="0" b="0"/>
            <wp:wrapTopAndBottom/>
            <wp:docPr id="1" name="Image 1" descr="Calenda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alendar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149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6492C">
      <w:pPr>
        <w:pStyle w:val="5"/>
        <w:spacing w:before="225"/>
      </w:pPr>
      <w:r>
        <w:rPr>
          <w:spacing w:val="-2"/>
        </w:rPr>
        <w:t>References:</w:t>
      </w:r>
    </w:p>
    <w:p w14:paraId="7650BEE1">
      <w:pPr>
        <w:pStyle w:val="8"/>
        <w:numPr>
          <w:ilvl w:val="0"/>
          <w:numId w:val="2"/>
        </w:numPr>
        <w:tabs>
          <w:tab w:val="left" w:pos="741"/>
        </w:tabs>
        <w:spacing w:before="181" w:after="0" w:line="240" w:lineRule="auto"/>
        <w:ind w:left="741" w:right="0" w:hanging="358"/>
        <w:jc w:val="left"/>
        <w:rPr>
          <w:sz w:val="22"/>
        </w:rPr>
      </w:pPr>
      <w:r>
        <w:fldChar w:fldCharType="begin"/>
      </w:r>
      <w:r>
        <w:instrText xml:space="preserve"> HYPERLINK "https://www.ideahackers.network/problem-solution-fit-canvas/" \h </w:instrText>
      </w:r>
      <w:r>
        <w:fldChar w:fldCharType="separate"/>
      </w:r>
      <w:r>
        <w:rPr>
          <w:color w:val="0462C1"/>
          <w:spacing w:val="-2"/>
          <w:sz w:val="22"/>
          <w:u w:val="thick" w:color="0462C1"/>
        </w:rPr>
        <w:t>https://www.ideahackers.network/problem-solution-fit-canvas/</w:t>
      </w:r>
      <w:r>
        <w:rPr>
          <w:color w:val="0462C1"/>
          <w:spacing w:val="-2"/>
          <w:sz w:val="22"/>
          <w:u w:val="thick" w:color="0462C1"/>
        </w:rPr>
        <w:fldChar w:fldCharType="end"/>
      </w:r>
    </w:p>
    <w:p w14:paraId="7919CB1C">
      <w:pPr>
        <w:pStyle w:val="8"/>
        <w:numPr>
          <w:ilvl w:val="0"/>
          <w:numId w:val="2"/>
        </w:numPr>
        <w:tabs>
          <w:tab w:val="left" w:pos="741"/>
        </w:tabs>
        <w:spacing w:before="22" w:after="0" w:line="240" w:lineRule="auto"/>
        <w:ind w:left="741" w:right="0" w:hanging="358"/>
        <w:jc w:val="left"/>
        <w:rPr>
          <w:sz w:val="22"/>
        </w:rPr>
      </w:pPr>
      <w:r>
        <w:fldChar w:fldCharType="begin"/>
      </w:r>
      <w:r>
        <w:instrText xml:space="preserve"> HYPERLINK "https://medium.com/%40epicantus/problem-solution-fit-canvas-aa3dd59cb4fe" \h </w:instrText>
      </w:r>
      <w:r>
        <w:fldChar w:fldCharType="separate"/>
      </w:r>
      <w:r>
        <w:rPr>
          <w:color w:val="0462C1"/>
          <w:spacing w:val="-2"/>
          <w:sz w:val="22"/>
          <w:u w:val="thick" w:color="0462C1"/>
        </w:rPr>
        <w:t>https://medium.com/@epicantus/problem-solution-fit-canvas-aa3dd59cb4fe</w:t>
      </w:r>
      <w:r>
        <w:rPr>
          <w:color w:val="0462C1"/>
          <w:spacing w:val="-2"/>
          <w:sz w:val="22"/>
          <w:u w:val="thick" w:color="0462C1"/>
        </w:rPr>
        <w:fldChar w:fldCharType="end"/>
      </w:r>
    </w:p>
    <w:sectPr>
      <w:pgSz w:w="11920" w:h="16840"/>
      <w:pgMar w:top="82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216" w:hanging="194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06" w:hanging="1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93" w:hanging="1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79" w:hanging="1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66" w:hanging="1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53" w:hanging="1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39" w:hanging="1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26" w:hanging="1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12" w:hanging="19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E0F01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81"/>
      <w:ind w:left="23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35"/>
      <w:ind w:left="2945" w:right="2684" w:firstLine="55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81"/>
      <w:ind w:left="216" w:hanging="193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9"/>
      <w:ind w:left="9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2025-06-28T07:48:00Z</dcterms:created>
  <dc:creator>byman</dc:creator>
  <cp:lastModifiedBy>5406 Yojana</cp:lastModifiedBy>
  <dcterms:modified xsi:type="dcterms:W3CDTF">2025-06-28T07:49:06Z</dcterms:modified>
  <dc:title>Copy of Problem - Solution Fit Template v1.docx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383E28A9817C490AA31F202463E37002_12</vt:lpwstr>
  </property>
</Properties>
</file>