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2438" w14:textId="77777777" w:rsidR="006E5CD5" w:rsidRDefault="006E5CD5" w:rsidP="00EC51A9">
      <w:pPr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</w:p>
    <w:p w14:paraId="2460934C" w14:textId="37620A18" w:rsidR="006E5CD5" w:rsidRDefault="006E5CD5" w:rsidP="00EC51A9">
      <w:pPr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  <w:r w:rsidRPr="006E5CD5">
        <w:rPr>
          <w:rFonts w:ascii="Book Antiqua" w:hAnsi="Book Antiqua" w:cs="Times New Roman"/>
          <w:b/>
          <w:bCs/>
          <w:sz w:val="24"/>
          <w:szCs w:val="24"/>
        </w:rPr>
        <w:t>ICS15</w:t>
      </w:r>
      <w:r>
        <w:rPr>
          <w:rFonts w:ascii="Book Antiqua" w:hAnsi="Book Antiqua" w:cs="Times New Roman"/>
          <w:b/>
          <w:bCs/>
          <w:sz w:val="24"/>
          <w:szCs w:val="24"/>
        </w:rPr>
        <w:t>11 – Web Application Development Lab</w:t>
      </w:r>
    </w:p>
    <w:p w14:paraId="345DC3E1" w14:textId="77777777" w:rsidR="006E5CD5" w:rsidRDefault="006E5CD5" w:rsidP="00EC51A9">
      <w:pPr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</w:p>
    <w:p w14:paraId="22B0C118" w14:textId="42287014" w:rsidR="00BB5793" w:rsidRPr="00EC51A9" w:rsidRDefault="00BB5793" w:rsidP="00EC51A9">
      <w:pPr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  <w:r w:rsidRPr="00EC51A9">
        <w:rPr>
          <w:rFonts w:ascii="Book Antiqua" w:hAnsi="Book Antiqua" w:cs="Times New Roman"/>
          <w:b/>
          <w:bCs/>
          <w:sz w:val="24"/>
          <w:szCs w:val="24"/>
        </w:rPr>
        <w:t>Exercise-3</w:t>
      </w:r>
      <w:r w:rsidR="00EC51A9" w:rsidRPr="00EC51A9">
        <w:rPr>
          <w:rFonts w:ascii="Book Antiqua" w:hAnsi="Book Antiqua" w:cs="Times New Roman"/>
          <w:b/>
          <w:bCs/>
          <w:sz w:val="24"/>
          <w:szCs w:val="24"/>
        </w:rPr>
        <w:t xml:space="preserve">: </w:t>
      </w:r>
      <w:r w:rsidRPr="00EC51A9">
        <w:rPr>
          <w:rFonts w:ascii="Book Antiqua" w:hAnsi="Book Antiqua" w:cs="Times New Roman"/>
          <w:b/>
          <w:bCs/>
          <w:sz w:val="24"/>
          <w:szCs w:val="24"/>
        </w:rPr>
        <w:t>Implement</w:t>
      </w:r>
      <w:r w:rsidR="00900927" w:rsidRPr="00EC51A9">
        <w:rPr>
          <w:rFonts w:ascii="Book Antiqua" w:hAnsi="Book Antiqua" w:cs="Times New Roman"/>
          <w:b/>
          <w:bCs/>
          <w:sz w:val="24"/>
          <w:szCs w:val="24"/>
        </w:rPr>
        <w:t>ation of Bingo Game</w:t>
      </w:r>
      <w:r w:rsidRPr="00EC51A9">
        <w:rPr>
          <w:rFonts w:ascii="Book Antiqua" w:hAnsi="Book Antiqua" w:cs="Times New Roman"/>
          <w:b/>
          <w:bCs/>
          <w:sz w:val="24"/>
          <w:szCs w:val="24"/>
        </w:rPr>
        <w:t xml:space="preserve"> using Java Script</w:t>
      </w:r>
    </w:p>
    <w:p w14:paraId="5DA3F0F4" w14:textId="77777777" w:rsidR="00B82170" w:rsidRPr="00B82170" w:rsidRDefault="00B82170" w:rsidP="00B82170">
      <w:pPr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</w:p>
    <w:p w14:paraId="7C56F3C8" w14:textId="1EA41C31" w:rsidR="00BB5793" w:rsidRPr="00EC51A9" w:rsidRDefault="00BB5793" w:rsidP="00B82170">
      <w:pPr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Develop a two-player Bingo game. Your implementation should follow the game mechanics demonstrated in the provided reference animation</w:t>
      </w:r>
      <w:r w:rsidR="00331101"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below</w:t>
      </w: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  <w:r w:rsidR="00EC51A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C51A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ab/>
      </w:r>
      <w:r w:rsidR="00EC51A9" w:rsidRPr="00EC51A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[CO1, K3]</w:t>
      </w:r>
    </w:p>
    <w:p w14:paraId="79BA571B" w14:textId="77777777" w:rsidR="00FD05E7" w:rsidRDefault="00FD05E7" w:rsidP="00B82170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ED34900" w14:textId="0E1C9630" w:rsidR="00BB5793" w:rsidRPr="00B82170" w:rsidRDefault="00BB5793" w:rsidP="00B82170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Instructions:</w:t>
      </w:r>
    </w:p>
    <w:p w14:paraId="7AA45CE3" w14:textId="77777777" w:rsidR="00BB5793" w:rsidRPr="00B82170" w:rsidRDefault="00BB5793" w:rsidP="00B82170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Game Setup:</w:t>
      </w:r>
    </w:p>
    <w:p w14:paraId="0E8C7325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The game should display two Bingo cards, one for each player.</w:t>
      </w:r>
    </w:p>
    <w:p w14:paraId="3D29FD87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Each card should contain a 5x5 grid filled with random numbers between 1 and 25.</w:t>
      </w:r>
    </w:p>
    <w:p w14:paraId="0EEFE888" w14:textId="77777777" w:rsidR="00BB5793" w:rsidRPr="00B82170" w:rsidRDefault="00BB5793" w:rsidP="00B82170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Game Mechanics:</w:t>
      </w:r>
    </w:p>
    <w:p w14:paraId="24B85DA2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 "Start" button should initialize the game by generating the Bingo cards.</w:t>
      </w:r>
    </w:p>
    <w:p w14:paraId="4FECDA7B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 "Reset" button should clear the game and allow a fresh start.</w:t>
      </w:r>
    </w:p>
    <w:p w14:paraId="4C86773A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Players take turns entering a number between 1 and 25.</w:t>
      </w:r>
    </w:p>
    <w:p w14:paraId="5D98BE0A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The entered number should be marked on both players’ cards if present.</w:t>
      </w:r>
    </w:p>
    <w:p w14:paraId="47BF7AE5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 "Mark" button should highlight the entered number on the respective cards.</w:t>
      </w:r>
    </w:p>
    <w:p w14:paraId="17DA874C" w14:textId="77777777" w:rsidR="00BB5793" w:rsidRPr="00B82170" w:rsidRDefault="00BB5793" w:rsidP="00B82170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Winning Condition:</w:t>
      </w:r>
    </w:p>
    <w:p w14:paraId="35853BDD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The game should check for a winning condition where a player gets a full row, column, or diagonal marked.</w:t>
      </w:r>
    </w:p>
    <w:p w14:paraId="53564B2D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a message announcing the winner when a player achieves Bingo.</w:t>
      </w:r>
    </w:p>
    <w:p w14:paraId="308ED889" w14:textId="77777777" w:rsidR="00BB5793" w:rsidRPr="00B82170" w:rsidRDefault="00BB5793" w:rsidP="00B82170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User Interface:</w:t>
      </w:r>
    </w:p>
    <w:p w14:paraId="7315DBC7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Design a visually clear and interactive interface.</w:t>
      </w:r>
    </w:p>
    <w:p w14:paraId="289D6398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Buttons and input fields should be properly aligned and responsive.</w:t>
      </w:r>
    </w:p>
    <w:p w14:paraId="39029343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or styles to indicate marked numbers and a winning state.</w:t>
      </w:r>
    </w:p>
    <w:p w14:paraId="32D85166" w14:textId="77777777" w:rsidR="00BB5793" w:rsidRPr="00B82170" w:rsidRDefault="00BB5793" w:rsidP="00B82170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Bonus (Optional):</w:t>
      </w:r>
    </w:p>
    <w:p w14:paraId="2FB78AA6" w14:textId="77777777" w:rsidR="00BB5793" w:rsidRPr="00B82170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Implement an AI opponent that marks numbers automatically based on a random selection.</w:t>
      </w:r>
    </w:p>
    <w:p w14:paraId="5309E3D2" w14:textId="18B55BFC" w:rsidR="003E6C98" w:rsidRDefault="00BB5793" w:rsidP="00B82170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B82170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Add sound effects or animations to enhance user experience.</w:t>
      </w:r>
    </w:p>
    <w:p w14:paraId="2A2E475A" w14:textId="77777777" w:rsidR="0097238B" w:rsidRPr="00B82170" w:rsidRDefault="0097238B" w:rsidP="0097238B">
      <w:pPr>
        <w:spacing w:after="0" w:line="240" w:lineRule="auto"/>
        <w:ind w:left="1440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77228577" w14:textId="4283B624" w:rsidR="003E6C98" w:rsidRPr="00B82170" w:rsidRDefault="003E6C98" w:rsidP="00B82170">
      <w:pPr>
        <w:pStyle w:val="NormalWeb"/>
        <w:spacing w:before="0" w:beforeAutospacing="0" w:after="0" w:afterAutospacing="0"/>
        <w:jc w:val="center"/>
        <w:rPr>
          <w:rFonts w:ascii="Book Antiqua" w:hAnsi="Book Antiqua"/>
        </w:rPr>
      </w:pPr>
      <w:r w:rsidRPr="00B82170">
        <w:rPr>
          <w:rFonts w:ascii="Book Antiqua" w:hAnsi="Book Antiqua"/>
          <w:noProof/>
        </w:rPr>
        <w:drawing>
          <wp:inline distT="0" distB="0" distL="0" distR="0" wp14:anchorId="5D573F41" wp14:editId="018E8208">
            <wp:extent cx="4089400" cy="1881124"/>
            <wp:effectExtent l="0" t="0" r="6350" b="5080"/>
            <wp:docPr id="1418261363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1363" name="Picture 1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642" cy="188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C98" w:rsidRPr="00B82170" w:rsidSect="00B8217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43728"/>
    <w:multiLevelType w:val="multilevel"/>
    <w:tmpl w:val="8BA8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88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98"/>
    <w:rsid w:val="00331101"/>
    <w:rsid w:val="003E6C98"/>
    <w:rsid w:val="006923EA"/>
    <w:rsid w:val="006E5CD5"/>
    <w:rsid w:val="00707EED"/>
    <w:rsid w:val="00900927"/>
    <w:rsid w:val="0097238B"/>
    <w:rsid w:val="00B82170"/>
    <w:rsid w:val="00BB5793"/>
    <w:rsid w:val="00D62631"/>
    <w:rsid w:val="00EC51A9"/>
    <w:rsid w:val="00FD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0420"/>
  <w15:chartTrackingRefBased/>
  <w15:docId w15:val="{F37EB4A9-016C-4032-8F35-7A2B1660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57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4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SAKALI RAGHAVENDRA KUMAR</dc:creator>
  <cp:keywords/>
  <dc:description/>
  <cp:lastModifiedBy>sharan ramesh</cp:lastModifiedBy>
  <cp:revision>9</cp:revision>
  <dcterms:created xsi:type="dcterms:W3CDTF">2025-03-11T08:01:00Z</dcterms:created>
  <dcterms:modified xsi:type="dcterms:W3CDTF">2026-08-01T16:26:00Z</dcterms:modified>
</cp:coreProperties>
</file>