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95D" w:rsidRDefault="0050695D" w:rsidP="0050695D">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IBM NAAN MUDHALVAN</w:t>
      </w:r>
    </w:p>
    <w:p w:rsidR="0050695D" w:rsidRDefault="0050695D" w:rsidP="0050695D">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SKILL UP</w:t>
      </w:r>
    </w:p>
    <w:p w:rsidR="0050695D" w:rsidRPr="008369EF" w:rsidRDefault="0050695D" w:rsidP="0050695D">
      <w:pPr>
        <w:spacing w:line="360" w:lineRule="auto"/>
        <w:rPr>
          <w:rFonts w:ascii="Times New Roman" w:hAnsi="Times New Roman" w:cs="Times New Roman"/>
          <w:b/>
          <w:sz w:val="32"/>
          <w:szCs w:val="32"/>
        </w:rPr>
      </w:pPr>
    </w:p>
    <w:p w:rsidR="0050695D" w:rsidRDefault="0050695D" w:rsidP="0050695D">
      <w:pPr>
        <w:spacing w:line="360" w:lineRule="auto"/>
        <w:rPr>
          <w:rFonts w:ascii="Times New Roman" w:hAnsi="Times New Roman" w:cs="Times New Roman"/>
          <w:b/>
          <w:sz w:val="40"/>
          <w:szCs w:val="40"/>
        </w:rPr>
      </w:pPr>
      <w:r w:rsidRPr="0019221C">
        <w:rPr>
          <w:rFonts w:ascii="Times New Roman" w:hAnsi="Times New Roman" w:cs="Times New Roman"/>
          <w:b/>
          <w:sz w:val="40"/>
          <w:szCs w:val="40"/>
        </w:rPr>
        <w:t>PROJECT TITLE</w:t>
      </w:r>
      <w:r>
        <w:rPr>
          <w:rFonts w:ascii="Times New Roman" w:hAnsi="Times New Roman" w:cs="Times New Roman"/>
          <w:b/>
          <w:sz w:val="40"/>
          <w:szCs w:val="40"/>
        </w:rPr>
        <w:t xml:space="preserve">: </w:t>
      </w:r>
    </w:p>
    <w:p w:rsidR="0050695D" w:rsidRPr="0019221C" w:rsidRDefault="0050695D" w:rsidP="0050695D">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SMART WATER MANAGEMENT </w:t>
      </w:r>
      <w:r w:rsidRPr="0019221C">
        <w:rPr>
          <w:rFonts w:ascii="Times New Roman" w:hAnsi="Times New Roman" w:cs="Times New Roman"/>
          <w:b/>
          <w:sz w:val="40"/>
          <w:szCs w:val="40"/>
        </w:rPr>
        <w:t>SYSTEM</w:t>
      </w:r>
    </w:p>
    <w:p w:rsidR="0050695D" w:rsidRPr="008369EF" w:rsidRDefault="0050695D" w:rsidP="0050695D">
      <w:pPr>
        <w:spacing w:line="360" w:lineRule="auto"/>
        <w:jc w:val="both"/>
        <w:rPr>
          <w:rFonts w:ascii="Times New Roman" w:hAnsi="Times New Roman" w:cs="Times New Roman"/>
          <w:b/>
          <w:sz w:val="36"/>
          <w:szCs w:val="36"/>
        </w:rPr>
      </w:pPr>
    </w:p>
    <w:p w:rsidR="0050695D" w:rsidRDefault="0050695D" w:rsidP="0050695D">
      <w:pPr>
        <w:spacing w:line="360" w:lineRule="auto"/>
        <w:jc w:val="both"/>
        <w:rPr>
          <w:rFonts w:ascii="Times New Roman" w:hAnsi="Times New Roman" w:cs="Times New Roman"/>
          <w:b/>
          <w:sz w:val="40"/>
          <w:szCs w:val="40"/>
        </w:rPr>
      </w:pPr>
      <w:r>
        <w:rPr>
          <w:rFonts w:ascii="Times New Roman" w:hAnsi="Times New Roman" w:cs="Times New Roman"/>
          <w:b/>
          <w:sz w:val="40"/>
          <w:szCs w:val="40"/>
        </w:rPr>
        <w:t xml:space="preserve">COLLEGE: </w:t>
      </w:r>
      <w:r w:rsidRPr="00240C5D">
        <w:rPr>
          <w:rFonts w:ascii="Times New Roman" w:hAnsi="Times New Roman" w:cs="Times New Roman"/>
          <w:b/>
          <w:sz w:val="40"/>
          <w:szCs w:val="40"/>
        </w:rPr>
        <w:t>PERI INSTITUTE OF TECHNOLOGY</w:t>
      </w:r>
    </w:p>
    <w:p w:rsidR="0050695D" w:rsidRPr="008369EF" w:rsidRDefault="0050695D" w:rsidP="0050695D">
      <w:pPr>
        <w:spacing w:line="360" w:lineRule="auto"/>
        <w:jc w:val="center"/>
        <w:rPr>
          <w:rFonts w:ascii="Times New Roman" w:hAnsi="Times New Roman" w:cs="Times New Roman"/>
          <w:b/>
          <w:sz w:val="36"/>
          <w:szCs w:val="36"/>
        </w:rPr>
      </w:pPr>
    </w:p>
    <w:p w:rsidR="0050695D" w:rsidRDefault="0050695D" w:rsidP="0050695D">
      <w:pPr>
        <w:spacing w:line="360" w:lineRule="auto"/>
        <w:rPr>
          <w:rFonts w:ascii="Times New Roman" w:hAnsi="Times New Roman" w:cs="Times New Roman"/>
          <w:b/>
          <w:sz w:val="40"/>
          <w:szCs w:val="40"/>
        </w:rPr>
      </w:pPr>
      <w:r>
        <w:rPr>
          <w:rFonts w:ascii="Times New Roman" w:hAnsi="Times New Roman" w:cs="Times New Roman"/>
          <w:b/>
          <w:sz w:val="40"/>
          <w:szCs w:val="40"/>
        </w:rPr>
        <w:t>DEPT: ELECTRONICS AND COMMUNICATION ENGINEERING</w:t>
      </w:r>
    </w:p>
    <w:p w:rsidR="0050695D" w:rsidRPr="008369EF" w:rsidRDefault="0050695D" w:rsidP="0050695D">
      <w:pPr>
        <w:spacing w:line="360" w:lineRule="auto"/>
        <w:jc w:val="both"/>
        <w:rPr>
          <w:rFonts w:ascii="Times New Roman" w:hAnsi="Times New Roman" w:cs="Times New Roman"/>
          <w:b/>
          <w:sz w:val="32"/>
          <w:szCs w:val="32"/>
        </w:rPr>
      </w:pPr>
    </w:p>
    <w:p w:rsidR="0050695D" w:rsidRDefault="0050695D" w:rsidP="0050695D">
      <w:pPr>
        <w:spacing w:line="360" w:lineRule="auto"/>
        <w:jc w:val="both"/>
        <w:rPr>
          <w:rFonts w:ascii="Times New Roman" w:hAnsi="Times New Roman" w:cs="Times New Roman"/>
          <w:b/>
          <w:sz w:val="40"/>
          <w:szCs w:val="40"/>
        </w:rPr>
      </w:pPr>
      <w:r>
        <w:rPr>
          <w:rFonts w:ascii="Times New Roman" w:hAnsi="Times New Roman" w:cs="Times New Roman"/>
          <w:b/>
          <w:sz w:val="40"/>
          <w:szCs w:val="40"/>
        </w:rPr>
        <w:t>DOMAIN</w:t>
      </w:r>
      <w:r w:rsidRPr="00240C5D">
        <w:rPr>
          <w:rFonts w:ascii="Times New Roman" w:hAnsi="Times New Roman" w:cs="Times New Roman"/>
          <w:b/>
          <w:sz w:val="40"/>
          <w:szCs w:val="40"/>
        </w:rPr>
        <w:t>: INTERNET OF THINGS (IOT)</w:t>
      </w:r>
    </w:p>
    <w:p w:rsidR="0050695D" w:rsidRPr="008369EF" w:rsidRDefault="0050695D" w:rsidP="0050695D">
      <w:pPr>
        <w:spacing w:line="360" w:lineRule="auto"/>
        <w:jc w:val="both"/>
        <w:rPr>
          <w:rFonts w:ascii="Times New Roman" w:hAnsi="Times New Roman" w:cs="Times New Roman"/>
          <w:b/>
          <w:sz w:val="40"/>
          <w:szCs w:val="40"/>
        </w:rPr>
      </w:pPr>
    </w:p>
    <w:p w:rsidR="0050695D" w:rsidRPr="00240C5D" w:rsidRDefault="0050695D" w:rsidP="0050695D">
      <w:pPr>
        <w:spacing w:line="360" w:lineRule="auto"/>
        <w:jc w:val="both"/>
        <w:rPr>
          <w:rFonts w:ascii="Times New Roman" w:hAnsi="Times New Roman" w:cs="Times New Roman"/>
          <w:b/>
          <w:sz w:val="40"/>
          <w:szCs w:val="40"/>
        </w:rPr>
      </w:pPr>
      <w:r w:rsidRPr="00240C5D">
        <w:rPr>
          <w:rFonts w:ascii="Times New Roman" w:hAnsi="Times New Roman" w:cs="Times New Roman"/>
          <w:b/>
          <w:sz w:val="40"/>
          <w:szCs w:val="40"/>
        </w:rPr>
        <w:t xml:space="preserve">Submitted </w:t>
      </w:r>
      <w:proofErr w:type="gramStart"/>
      <w:r w:rsidRPr="00240C5D">
        <w:rPr>
          <w:rFonts w:ascii="Times New Roman" w:hAnsi="Times New Roman" w:cs="Times New Roman"/>
          <w:b/>
          <w:sz w:val="40"/>
          <w:szCs w:val="40"/>
        </w:rPr>
        <w:t>By</w:t>
      </w:r>
      <w:r w:rsidR="002774DF">
        <w:rPr>
          <w:rFonts w:ascii="Times New Roman" w:hAnsi="Times New Roman" w:cs="Times New Roman"/>
          <w:b/>
          <w:sz w:val="40"/>
          <w:szCs w:val="40"/>
        </w:rPr>
        <w:t xml:space="preserve"> :</w:t>
      </w:r>
      <w:proofErr w:type="gramEnd"/>
    </w:p>
    <w:p w:rsidR="0079412D" w:rsidRDefault="0050695D" w:rsidP="0050695D">
      <w:pPr>
        <w:spacing w:line="360" w:lineRule="auto"/>
        <w:rPr>
          <w:rFonts w:ascii="Times New Roman" w:hAnsi="Times New Roman" w:cs="Times New Roman"/>
          <w:b/>
          <w:sz w:val="40"/>
          <w:szCs w:val="40"/>
        </w:rPr>
      </w:pPr>
      <w:r w:rsidRPr="00240C5D">
        <w:rPr>
          <w:rFonts w:ascii="Times New Roman" w:hAnsi="Times New Roman" w:cs="Times New Roman"/>
          <w:b/>
          <w:sz w:val="40"/>
          <w:szCs w:val="40"/>
        </w:rPr>
        <w:t>VIJAYA SRI Y   (</w:t>
      </w:r>
      <w:r>
        <w:rPr>
          <w:rFonts w:ascii="Times New Roman" w:hAnsi="Times New Roman" w:cs="Times New Roman"/>
          <w:b/>
          <w:sz w:val="40"/>
          <w:szCs w:val="40"/>
        </w:rPr>
        <w:t>au</w:t>
      </w:r>
      <w:r w:rsidRPr="00240C5D">
        <w:rPr>
          <w:rFonts w:ascii="Times New Roman" w:hAnsi="Times New Roman" w:cs="Times New Roman"/>
          <w:b/>
          <w:sz w:val="40"/>
          <w:szCs w:val="40"/>
        </w:rPr>
        <w:t>411521106060)</w:t>
      </w:r>
    </w:p>
    <w:p w:rsidR="0079412D" w:rsidRDefault="0079412D">
      <w:pPr>
        <w:rPr>
          <w:sz w:val="20"/>
          <w:szCs w:val="20"/>
        </w:rPr>
      </w:pPr>
      <w:r w:rsidRPr="0079412D">
        <w:rPr>
          <w:noProof/>
        </w:rPr>
        <w:lastRenderedPageBreak/>
        <w:drawing>
          <wp:inline distT="0" distB="0" distL="0" distR="0">
            <wp:extent cx="5943600" cy="3779520"/>
            <wp:effectExtent l="19050" t="0" r="0" b="0"/>
            <wp:docPr id="3" name="Picture 2" descr="smart-water-manage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water-management-diagram.jpg"/>
                    <pic:cNvPicPr/>
                  </pic:nvPicPr>
                  <pic:blipFill>
                    <a:blip r:embed="rId5"/>
                    <a:stretch>
                      <a:fillRect/>
                    </a:stretch>
                  </pic:blipFill>
                  <pic:spPr>
                    <a:xfrm>
                      <a:off x="0" y="0"/>
                      <a:ext cx="5943600" cy="3779520"/>
                    </a:xfrm>
                    <a:prstGeom prst="rect">
                      <a:avLst/>
                    </a:prstGeom>
                  </pic:spPr>
                </pic:pic>
              </a:graphicData>
            </a:graphic>
          </wp:inline>
        </w:drawing>
      </w:r>
    </w:p>
    <w:p w:rsidR="0079412D" w:rsidRPr="0079412D" w:rsidRDefault="0079412D">
      <w:pPr>
        <w:rPr>
          <w:sz w:val="20"/>
          <w:szCs w:val="20"/>
        </w:rPr>
      </w:pPr>
    </w:p>
    <w:p w:rsidR="0079412D" w:rsidRPr="00605270" w:rsidRDefault="00FD37B8" w:rsidP="0079412D">
      <w:pPr>
        <w:spacing w:line="360" w:lineRule="auto"/>
        <w:jc w:val="both"/>
        <w:rPr>
          <w:rFonts w:ascii="Times New Roman" w:hAnsi="Times New Roman" w:cs="Times New Roman"/>
          <w:b/>
          <w:sz w:val="40"/>
          <w:szCs w:val="40"/>
          <w:u w:val="single"/>
        </w:rPr>
      </w:pPr>
      <w:r w:rsidRPr="00605270">
        <w:rPr>
          <w:rFonts w:ascii="Times New Roman" w:hAnsi="Times New Roman" w:cs="Times New Roman"/>
          <w:b/>
          <w:sz w:val="40"/>
          <w:szCs w:val="40"/>
          <w:u w:val="single"/>
        </w:rPr>
        <w:t>PHASE-3</w:t>
      </w:r>
      <w:r w:rsidR="0079412D" w:rsidRPr="00605270">
        <w:rPr>
          <w:rFonts w:ascii="Times New Roman" w:hAnsi="Times New Roman" w:cs="Times New Roman"/>
          <w:b/>
          <w:sz w:val="40"/>
          <w:szCs w:val="40"/>
          <w:u w:val="single"/>
        </w:rPr>
        <w:t>:</w:t>
      </w:r>
    </w:p>
    <w:p w:rsidR="0079412D" w:rsidRPr="00FD37B8" w:rsidRDefault="0079412D" w:rsidP="00FD37B8">
      <w:pPr>
        <w:pStyle w:val="ListParagraph"/>
        <w:numPr>
          <w:ilvl w:val="1"/>
          <w:numId w:val="21"/>
        </w:numPr>
        <w:spacing w:line="360" w:lineRule="auto"/>
        <w:jc w:val="both"/>
        <w:rPr>
          <w:rFonts w:ascii="Times New Roman" w:hAnsi="Times New Roman" w:cs="Times New Roman"/>
          <w:b/>
          <w:sz w:val="40"/>
          <w:szCs w:val="40"/>
        </w:rPr>
      </w:pPr>
      <w:r w:rsidRPr="00FD37B8">
        <w:rPr>
          <w:rFonts w:ascii="Times New Roman" w:hAnsi="Times New Roman" w:cs="Times New Roman"/>
          <w:b/>
          <w:sz w:val="40"/>
          <w:szCs w:val="40"/>
        </w:rPr>
        <w:t>Introduction:</w:t>
      </w:r>
    </w:p>
    <w:p w:rsidR="0079412D" w:rsidRPr="00605270" w:rsidRDefault="0079412D" w:rsidP="00605270">
      <w:pPr>
        <w:pStyle w:val="ListParagraph"/>
        <w:numPr>
          <w:ilvl w:val="0"/>
          <w:numId w:val="2"/>
        </w:numPr>
        <w:spacing w:line="360" w:lineRule="auto"/>
        <w:jc w:val="both"/>
        <w:rPr>
          <w:rFonts w:ascii="Times New Roman" w:hAnsi="Times New Roman" w:cs="Times New Roman"/>
          <w:b/>
          <w:sz w:val="40"/>
          <w:szCs w:val="40"/>
        </w:rPr>
      </w:pPr>
      <w:r w:rsidRPr="0079412D">
        <w:rPr>
          <w:rFonts w:ascii="Times New Roman" w:hAnsi="Times New Roman" w:cs="Times New Roman"/>
          <w:sz w:val="28"/>
          <w:szCs w:val="28"/>
        </w:rPr>
        <w:t xml:space="preserve">Currently drinking water is very prized for all the humans. In recent times water levels are very low and water in the lakes </w:t>
      </w:r>
      <w:proofErr w:type="gramStart"/>
      <w:r w:rsidRPr="0079412D">
        <w:rPr>
          <w:rFonts w:ascii="Times New Roman" w:hAnsi="Times New Roman" w:cs="Times New Roman"/>
          <w:sz w:val="28"/>
          <w:szCs w:val="28"/>
        </w:rPr>
        <w:t>are</w:t>
      </w:r>
      <w:proofErr w:type="gramEnd"/>
      <w:r w:rsidRPr="0079412D">
        <w:rPr>
          <w:rFonts w:ascii="Times New Roman" w:hAnsi="Times New Roman" w:cs="Times New Roman"/>
          <w:sz w:val="28"/>
          <w:szCs w:val="28"/>
        </w:rPr>
        <w:t xml:space="preserve"> going down. So </w:t>
      </w:r>
      <w:proofErr w:type="spellStart"/>
      <w:proofErr w:type="gramStart"/>
      <w:r w:rsidRPr="0079412D">
        <w:rPr>
          <w:rFonts w:ascii="Times New Roman" w:hAnsi="Times New Roman" w:cs="Times New Roman"/>
          <w:sz w:val="28"/>
          <w:szCs w:val="28"/>
        </w:rPr>
        <w:t>its</w:t>
      </w:r>
      <w:proofErr w:type="spellEnd"/>
      <w:proofErr w:type="gramEnd"/>
      <w:r w:rsidRPr="0079412D">
        <w:rPr>
          <w:rFonts w:ascii="Times New Roman" w:hAnsi="Times New Roman" w:cs="Times New Roman"/>
          <w:sz w:val="28"/>
          <w:szCs w:val="28"/>
        </w:rPr>
        <w:t xml:space="preserve"> too important to find the solution for water monitoring &amp; control system. IoT is a solution. In recent days, development in computing and electronics technologies have triggere</w:t>
      </w:r>
      <w:r w:rsidR="00FD37B8">
        <w:rPr>
          <w:rFonts w:ascii="Times New Roman" w:hAnsi="Times New Roman" w:cs="Times New Roman"/>
          <w:sz w:val="28"/>
          <w:szCs w:val="28"/>
        </w:rPr>
        <w:t xml:space="preserve">d Internet of Things </w:t>
      </w:r>
      <w:proofErr w:type="spellStart"/>
      <w:r w:rsidR="00FD37B8">
        <w:rPr>
          <w:rFonts w:ascii="Times New Roman" w:hAnsi="Times New Roman" w:cs="Times New Roman"/>
          <w:sz w:val="28"/>
          <w:szCs w:val="28"/>
        </w:rPr>
        <w:t>technology.</w:t>
      </w:r>
      <w:r w:rsidRPr="0079412D">
        <w:rPr>
          <w:rFonts w:ascii="Times New Roman" w:hAnsi="Times New Roman" w:cs="Times New Roman"/>
          <w:sz w:val="28"/>
          <w:szCs w:val="28"/>
        </w:rPr>
        <w:t>This</w:t>
      </w:r>
      <w:proofErr w:type="spellEnd"/>
      <w:r w:rsidRPr="0079412D">
        <w:rPr>
          <w:rFonts w:ascii="Times New Roman" w:hAnsi="Times New Roman" w:cs="Times New Roman"/>
          <w:sz w:val="28"/>
          <w:szCs w:val="28"/>
        </w:rPr>
        <w:t xml:space="preserve"> paper present a low cost water monitoring system, which is a solution for the water wastage and water quality. Microcontrollers and sensors are used for that system.</w:t>
      </w:r>
    </w:p>
    <w:p w:rsidR="00605270" w:rsidRPr="00605270" w:rsidRDefault="00605270" w:rsidP="00605270">
      <w:pPr>
        <w:pStyle w:val="ListParagraph"/>
        <w:spacing w:line="360" w:lineRule="auto"/>
        <w:jc w:val="both"/>
        <w:rPr>
          <w:rFonts w:ascii="Times New Roman" w:hAnsi="Times New Roman" w:cs="Times New Roman"/>
          <w:b/>
          <w:sz w:val="40"/>
          <w:szCs w:val="40"/>
        </w:rPr>
      </w:pPr>
    </w:p>
    <w:p w:rsidR="000D284F" w:rsidRPr="005C6071" w:rsidRDefault="00FD37B8" w:rsidP="005C6071">
      <w:pPr>
        <w:pStyle w:val="ListParagraph"/>
        <w:numPr>
          <w:ilvl w:val="1"/>
          <w:numId w:val="21"/>
        </w:numPr>
        <w:spacing w:line="360" w:lineRule="auto"/>
        <w:jc w:val="both"/>
        <w:rPr>
          <w:rFonts w:ascii="Times New Roman" w:hAnsi="Times New Roman" w:cs="Times New Roman"/>
          <w:b/>
          <w:sz w:val="40"/>
          <w:szCs w:val="40"/>
        </w:rPr>
      </w:pPr>
      <w:r w:rsidRPr="005C6071">
        <w:rPr>
          <w:rFonts w:ascii="Times New Roman" w:hAnsi="Times New Roman" w:cs="Times New Roman"/>
          <w:b/>
          <w:sz w:val="40"/>
          <w:szCs w:val="40"/>
        </w:rPr>
        <w:lastRenderedPageBreak/>
        <w:t>Outline of this Project</w:t>
      </w:r>
      <w:r w:rsidR="000D284F" w:rsidRPr="005C6071">
        <w:rPr>
          <w:rFonts w:ascii="Times New Roman" w:hAnsi="Times New Roman" w:cs="Times New Roman"/>
          <w:b/>
          <w:sz w:val="40"/>
          <w:szCs w:val="40"/>
        </w:rPr>
        <w:t>:</w:t>
      </w:r>
    </w:p>
    <w:p w:rsidR="00551CDA" w:rsidRPr="00551CDA" w:rsidRDefault="005C6071" w:rsidP="00551CDA">
      <w:pPr>
        <w:pStyle w:val="ListParagraph"/>
        <w:numPr>
          <w:ilvl w:val="0"/>
          <w:numId w:val="23"/>
        </w:numPr>
        <w:spacing w:line="360" w:lineRule="auto"/>
        <w:jc w:val="both"/>
        <w:rPr>
          <w:rFonts w:ascii="Times New Roman" w:hAnsi="Times New Roman" w:cs="Times New Roman"/>
          <w:sz w:val="28"/>
          <w:szCs w:val="28"/>
        </w:rPr>
      </w:pPr>
      <w:r w:rsidRPr="005C6071">
        <w:rPr>
          <w:rFonts w:ascii="Times New Roman" w:hAnsi="Times New Roman" w:cs="Times New Roman"/>
          <w:sz w:val="28"/>
          <w:szCs w:val="28"/>
          <w:shd w:val="clear" w:color="auto" w:fill="F7F7F8"/>
        </w:rPr>
        <w:t>This project aims to create a smart water management system using IoT technology. It will employ sensors, microcontrollers, and cloud platforms to monitor water resources efficiently. Users will have a user-friendly interface for monitoring and control, ensuring better water management</w:t>
      </w:r>
      <w:r>
        <w:rPr>
          <w:rFonts w:ascii="Times New Roman" w:hAnsi="Times New Roman" w:cs="Times New Roman"/>
          <w:sz w:val="28"/>
          <w:szCs w:val="28"/>
          <w:shd w:val="clear" w:color="auto" w:fill="F7F7F8"/>
        </w:rPr>
        <w:t>.</w:t>
      </w:r>
    </w:p>
    <w:p w:rsidR="00551CDA" w:rsidRPr="00551CDA" w:rsidRDefault="00551CDA" w:rsidP="00551CDA">
      <w:pPr>
        <w:pStyle w:val="ListParagraph"/>
        <w:spacing w:line="360" w:lineRule="auto"/>
        <w:ind w:left="1245"/>
        <w:jc w:val="both"/>
        <w:rPr>
          <w:rFonts w:ascii="Times New Roman" w:hAnsi="Times New Roman" w:cs="Times New Roman"/>
          <w:sz w:val="28"/>
          <w:szCs w:val="28"/>
        </w:rPr>
      </w:pPr>
    </w:p>
    <w:p w:rsidR="00551CDA" w:rsidRDefault="00551CDA" w:rsidP="00551CDA">
      <w:pPr>
        <w:pStyle w:val="ListParagraph"/>
        <w:numPr>
          <w:ilvl w:val="1"/>
          <w:numId w:val="21"/>
        </w:numPr>
        <w:spacing w:line="360" w:lineRule="auto"/>
        <w:jc w:val="both"/>
        <w:rPr>
          <w:rFonts w:ascii="Times New Roman" w:hAnsi="Times New Roman" w:cs="Times New Roman"/>
          <w:b/>
          <w:sz w:val="40"/>
          <w:szCs w:val="40"/>
        </w:rPr>
      </w:pPr>
      <w:r>
        <w:rPr>
          <w:rFonts w:ascii="Times New Roman" w:hAnsi="Times New Roman" w:cs="Times New Roman"/>
          <w:b/>
          <w:sz w:val="40"/>
          <w:szCs w:val="40"/>
        </w:rPr>
        <w:t>Sensor Configuration</w:t>
      </w:r>
      <w:r w:rsidRPr="005C6071">
        <w:rPr>
          <w:rFonts w:ascii="Times New Roman" w:hAnsi="Times New Roman" w:cs="Times New Roman"/>
          <w:b/>
          <w:sz w:val="40"/>
          <w:szCs w:val="40"/>
        </w:rPr>
        <w:t>:</w:t>
      </w:r>
    </w:p>
    <w:p w:rsidR="00551CDA" w:rsidRPr="00551CDA" w:rsidRDefault="00551CDA" w:rsidP="00551CDA">
      <w:pPr>
        <w:pStyle w:val="ListParagraph"/>
        <w:numPr>
          <w:ilvl w:val="0"/>
          <w:numId w:val="23"/>
        </w:numPr>
        <w:spacing w:line="360" w:lineRule="auto"/>
        <w:jc w:val="both"/>
        <w:rPr>
          <w:rFonts w:ascii="Times New Roman" w:hAnsi="Times New Roman" w:cs="Times New Roman"/>
          <w:sz w:val="28"/>
          <w:szCs w:val="28"/>
        </w:rPr>
      </w:pPr>
      <w:r w:rsidRPr="00551CDA">
        <w:rPr>
          <w:rFonts w:ascii="Times New Roman" w:hAnsi="Times New Roman" w:cs="Times New Roman"/>
          <w:sz w:val="28"/>
          <w:szCs w:val="28"/>
        </w:rPr>
        <w:t>Setting up sensors is a critical part of an IoT-based smart water management system. The type and configuration of sensors will depen</w:t>
      </w:r>
      <w:r>
        <w:rPr>
          <w:rFonts w:ascii="Times New Roman" w:hAnsi="Times New Roman" w:cs="Times New Roman"/>
          <w:sz w:val="28"/>
          <w:szCs w:val="28"/>
        </w:rPr>
        <w:t>d on the specific parameters we</w:t>
      </w:r>
      <w:r w:rsidRPr="00551CDA">
        <w:rPr>
          <w:rFonts w:ascii="Times New Roman" w:hAnsi="Times New Roman" w:cs="Times New Roman"/>
          <w:sz w:val="28"/>
          <w:szCs w:val="28"/>
        </w:rPr>
        <w:t xml:space="preserve"> want to monitor (e.g., water level, quality, temperature). Here's a basic guideline for sensor configuration:</w:t>
      </w:r>
    </w:p>
    <w:p w:rsidR="00551CDA" w:rsidRPr="00551CDA" w:rsidRDefault="00551CDA" w:rsidP="00551CDA">
      <w:pPr>
        <w:pStyle w:val="ListParagraph"/>
        <w:spacing w:line="360" w:lineRule="auto"/>
        <w:jc w:val="both"/>
        <w:rPr>
          <w:rFonts w:ascii="Times New Roman" w:hAnsi="Times New Roman" w:cs="Times New Roman"/>
          <w:sz w:val="28"/>
          <w:szCs w:val="28"/>
        </w:rPr>
      </w:pPr>
    </w:p>
    <w:p w:rsidR="00551CDA" w:rsidRPr="00551CDA" w:rsidRDefault="00551CDA" w:rsidP="00551CDA">
      <w:pPr>
        <w:pStyle w:val="ListParagraph"/>
        <w:spacing w:line="360" w:lineRule="auto"/>
        <w:jc w:val="both"/>
        <w:rPr>
          <w:rFonts w:ascii="Times New Roman" w:hAnsi="Times New Roman" w:cs="Times New Roman"/>
          <w:b/>
          <w:sz w:val="28"/>
          <w:szCs w:val="28"/>
        </w:rPr>
      </w:pPr>
      <w:r w:rsidRPr="00551CDA">
        <w:rPr>
          <w:rFonts w:ascii="Times New Roman" w:hAnsi="Times New Roman" w:cs="Times New Roman"/>
          <w:b/>
          <w:sz w:val="28"/>
          <w:szCs w:val="28"/>
        </w:rPr>
        <w:t>1. Selecting Sensors:</w:t>
      </w:r>
    </w:p>
    <w:p w:rsidR="00551CDA" w:rsidRPr="00551CDA" w:rsidRDefault="00551CDA" w:rsidP="00551CDA">
      <w:pPr>
        <w:pStyle w:val="ListParagraph"/>
        <w:numPr>
          <w:ilvl w:val="0"/>
          <w:numId w:val="23"/>
        </w:numPr>
        <w:spacing w:line="360" w:lineRule="auto"/>
        <w:jc w:val="both"/>
        <w:rPr>
          <w:rFonts w:ascii="Times New Roman" w:hAnsi="Times New Roman" w:cs="Times New Roman"/>
          <w:sz w:val="28"/>
          <w:szCs w:val="28"/>
        </w:rPr>
      </w:pPr>
      <w:r w:rsidRPr="006A67DE">
        <w:rPr>
          <w:rFonts w:ascii="Times New Roman" w:hAnsi="Times New Roman" w:cs="Times New Roman"/>
          <w:sz w:val="28"/>
          <w:szCs w:val="28"/>
          <w:u w:val="single"/>
        </w:rPr>
        <w:t>Water Level Sensors</w:t>
      </w:r>
      <w:r w:rsidRPr="00551CDA">
        <w:rPr>
          <w:rFonts w:ascii="Times New Roman" w:hAnsi="Times New Roman" w:cs="Times New Roman"/>
          <w:sz w:val="28"/>
          <w:szCs w:val="28"/>
        </w:rPr>
        <w:t>:</w:t>
      </w:r>
    </w:p>
    <w:p w:rsidR="00551CDA" w:rsidRPr="00551CDA" w:rsidRDefault="006A67DE" w:rsidP="00551CDA">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51CDA" w:rsidRPr="00551CDA">
        <w:rPr>
          <w:rFonts w:ascii="Times New Roman" w:hAnsi="Times New Roman" w:cs="Times New Roman"/>
          <w:sz w:val="28"/>
          <w:szCs w:val="28"/>
        </w:rPr>
        <w:t>- Ultrasonic Sensors: Measure water level by emitting sound waves and calculating the time taken for the echo to return.</w:t>
      </w:r>
    </w:p>
    <w:p w:rsidR="00551CDA" w:rsidRPr="00551CDA" w:rsidRDefault="006A67DE" w:rsidP="00551CDA">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51CDA" w:rsidRPr="00551CDA">
        <w:rPr>
          <w:rFonts w:ascii="Times New Roman" w:hAnsi="Times New Roman" w:cs="Times New Roman"/>
          <w:sz w:val="28"/>
          <w:szCs w:val="28"/>
        </w:rPr>
        <w:t>- Pressure Sensors: Determine water level based on the pressure exerted by the water column.</w:t>
      </w:r>
    </w:p>
    <w:p w:rsidR="00551CDA" w:rsidRPr="00551CDA" w:rsidRDefault="00551CDA" w:rsidP="00551CDA">
      <w:pPr>
        <w:pStyle w:val="ListParagraph"/>
        <w:spacing w:line="360" w:lineRule="auto"/>
        <w:jc w:val="both"/>
        <w:rPr>
          <w:rFonts w:ascii="Times New Roman" w:hAnsi="Times New Roman" w:cs="Times New Roman"/>
          <w:sz w:val="28"/>
          <w:szCs w:val="28"/>
        </w:rPr>
      </w:pPr>
    </w:p>
    <w:p w:rsidR="00551CDA" w:rsidRPr="00551CDA" w:rsidRDefault="00551CDA" w:rsidP="006A67DE">
      <w:pPr>
        <w:pStyle w:val="ListParagraph"/>
        <w:numPr>
          <w:ilvl w:val="0"/>
          <w:numId w:val="23"/>
        </w:numPr>
        <w:spacing w:line="360" w:lineRule="auto"/>
        <w:jc w:val="both"/>
        <w:rPr>
          <w:rFonts w:ascii="Times New Roman" w:hAnsi="Times New Roman" w:cs="Times New Roman"/>
          <w:sz w:val="28"/>
          <w:szCs w:val="28"/>
        </w:rPr>
      </w:pPr>
      <w:r w:rsidRPr="006A67DE">
        <w:rPr>
          <w:rFonts w:ascii="Times New Roman" w:hAnsi="Times New Roman" w:cs="Times New Roman"/>
          <w:sz w:val="28"/>
          <w:szCs w:val="28"/>
          <w:u w:val="single"/>
        </w:rPr>
        <w:t>Water Quality Sensors</w:t>
      </w:r>
      <w:r w:rsidRPr="00551CDA">
        <w:rPr>
          <w:rFonts w:ascii="Times New Roman" w:hAnsi="Times New Roman" w:cs="Times New Roman"/>
          <w:sz w:val="28"/>
          <w:szCs w:val="28"/>
        </w:rPr>
        <w:t>:</w:t>
      </w:r>
    </w:p>
    <w:p w:rsidR="00551CDA" w:rsidRPr="00551CDA" w:rsidRDefault="006A67DE" w:rsidP="00551CDA">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51CDA" w:rsidRPr="00551CDA">
        <w:rPr>
          <w:rFonts w:ascii="Times New Roman" w:hAnsi="Times New Roman" w:cs="Times New Roman"/>
          <w:sz w:val="28"/>
          <w:szCs w:val="28"/>
        </w:rPr>
        <w:t xml:space="preserve">- </w:t>
      </w:r>
      <w:proofErr w:type="gramStart"/>
      <w:r w:rsidR="00551CDA" w:rsidRPr="00551CDA">
        <w:rPr>
          <w:rFonts w:ascii="Times New Roman" w:hAnsi="Times New Roman" w:cs="Times New Roman"/>
          <w:sz w:val="28"/>
          <w:szCs w:val="28"/>
        </w:rPr>
        <w:t>pH</w:t>
      </w:r>
      <w:proofErr w:type="gramEnd"/>
      <w:r w:rsidR="00551CDA" w:rsidRPr="00551CDA">
        <w:rPr>
          <w:rFonts w:ascii="Times New Roman" w:hAnsi="Times New Roman" w:cs="Times New Roman"/>
          <w:sz w:val="28"/>
          <w:szCs w:val="28"/>
        </w:rPr>
        <w:t xml:space="preserve"> Sensors: Measure the pH level of the water, indicating its acidity or alkalinity.</w:t>
      </w:r>
    </w:p>
    <w:p w:rsidR="00551CDA" w:rsidRPr="00551CDA" w:rsidRDefault="006A67DE" w:rsidP="00551CDA">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51CDA" w:rsidRPr="00551CDA">
        <w:rPr>
          <w:rFonts w:ascii="Times New Roman" w:hAnsi="Times New Roman" w:cs="Times New Roman"/>
          <w:sz w:val="28"/>
          <w:szCs w:val="28"/>
        </w:rPr>
        <w:t>- TDS (Total Dissolved Solids) Sensors: Indicate the concentration of dissolved substances in water.</w:t>
      </w:r>
    </w:p>
    <w:p w:rsidR="00551CDA" w:rsidRDefault="006A67DE" w:rsidP="006A67DE">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51CDA" w:rsidRPr="00551CDA">
        <w:rPr>
          <w:rFonts w:ascii="Times New Roman" w:hAnsi="Times New Roman" w:cs="Times New Roman"/>
          <w:sz w:val="28"/>
          <w:szCs w:val="28"/>
        </w:rPr>
        <w:t>- Turbidity Sensors: Determine water clarity by measuring the scattering and absorption of light.</w:t>
      </w:r>
    </w:p>
    <w:p w:rsidR="006A67DE" w:rsidRPr="006A67DE" w:rsidRDefault="006A67DE" w:rsidP="006A67DE">
      <w:pPr>
        <w:pStyle w:val="ListParagraph"/>
        <w:spacing w:line="360" w:lineRule="auto"/>
        <w:jc w:val="both"/>
        <w:rPr>
          <w:rFonts w:ascii="Times New Roman" w:hAnsi="Times New Roman" w:cs="Times New Roman"/>
          <w:sz w:val="28"/>
          <w:szCs w:val="28"/>
        </w:rPr>
      </w:pPr>
    </w:p>
    <w:p w:rsidR="00551CDA" w:rsidRPr="006A67DE" w:rsidRDefault="00551CDA" w:rsidP="006A67DE">
      <w:pPr>
        <w:pStyle w:val="ListParagraph"/>
        <w:numPr>
          <w:ilvl w:val="0"/>
          <w:numId w:val="23"/>
        </w:numPr>
        <w:spacing w:line="360" w:lineRule="auto"/>
        <w:jc w:val="both"/>
        <w:rPr>
          <w:rFonts w:ascii="Times New Roman" w:hAnsi="Times New Roman" w:cs="Times New Roman"/>
          <w:sz w:val="28"/>
          <w:szCs w:val="28"/>
          <w:u w:val="single"/>
        </w:rPr>
      </w:pPr>
      <w:r w:rsidRPr="006A67DE">
        <w:rPr>
          <w:rFonts w:ascii="Times New Roman" w:hAnsi="Times New Roman" w:cs="Times New Roman"/>
          <w:sz w:val="28"/>
          <w:szCs w:val="28"/>
          <w:u w:val="single"/>
        </w:rPr>
        <w:t>Flow Sensors:</w:t>
      </w:r>
    </w:p>
    <w:p w:rsidR="00551CDA" w:rsidRPr="00551CDA" w:rsidRDefault="006A67DE" w:rsidP="00551CDA">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51CDA" w:rsidRPr="00551CDA">
        <w:rPr>
          <w:rFonts w:ascii="Times New Roman" w:hAnsi="Times New Roman" w:cs="Times New Roman"/>
          <w:sz w:val="28"/>
          <w:szCs w:val="28"/>
        </w:rPr>
        <w:t>- Turbine Flow Meters: Measure flow rate by counting the revolutions of a turbine.</w:t>
      </w:r>
    </w:p>
    <w:p w:rsidR="00551CDA" w:rsidRDefault="006A67DE" w:rsidP="006A67DE">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51CDA" w:rsidRPr="00551CDA">
        <w:rPr>
          <w:rFonts w:ascii="Times New Roman" w:hAnsi="Times New Roman" w:cs="Times New Roman"/>
          <w:sz w:val="28"/>
          <w:szCs w:val="28"/>
        </w:rPr>
        <w:t>- Magnetic Flow Meters: Determine flow rate based on electromagnetic induction.</w:t>
      </w:r>
    </w:p>
    <w:p w:rsidR="006A67DE" w:rsidRPr="006A67DE" w:rsidRDefault="006A67DE" w:rsidP="006A67DE">
      <w:pPr>
        <w:pStyle w:val="ListParagraph"/>
        <w:spacing w:line="360" w:lineRule="auto"/>
        <w:jc w:val="both"/>
        <w:rPr>
          <w:rFonts w:ascii="Times New Roman" w:hAnsi="Times New Roman" w:cs="Times New Roman"/>
          <w:sz w:val="28"/>
          <w:szCs w:val="28"/>
        </w:rPr>
      </w:pPr>
    </w:p>
    <w:p w:rsidR="00551CDA" w:rsidRPr="006A67DE" w:rsidRDefault="006A67DE" w:rsidP="006A67DE">
      <w:pPr>
        <w:pStyle w:val="ListParagraph"/>
        <w:spacing w:line="360" w:lineRule="auto"/>
        <w:jc w:val="both"/>
        <w:rPr>
          <w:rFonts w:ascii="Times New Roman" w:hAnsi="Times New Roman" w:cs="Times New Roman"/>
          <w:b/>
          <w:sz w:val="28"/>
          <w:szCs w:val="28"/>
        </w:rPr>
      </w:pPr>
      <w:r w:rsidRPr="006A67DE">
        <w:rPr>
          <w:rFonts w:ascii="Times New Roman" w:hAnsi="Times New Roman" w:cs="Times New Roman"/>
          <w:b/>
          <w:sz w:val="28"/>
          <w:szCs w:val="28"/>
        </w:rPr>
        <w:t>2. Sensor Placement:</w:t>
      </w:r>
    </w:p>
    <w:p w:rsidR="00551CDA" w:rsidRPr="006A67DE" w:rsidRDefault="00551CDA" w:rsidP="006A67DE">
      <w:pPr>
        <w:pStyle w:val="ListParagraph"/>
        <w:numPr>
          <w:ilvl w:val="0"/>
          <w:numId w:val="23"/>
        </w:numPr>
        <w:spacing w:line="360" w:lineRule="auto"/>
        <w:jc w:val="both"/>
        <w:rPr>
          <w:rFonts w:ascii="Times New Roman" w:hAnsi="Times New Roman" w:cs="Times New Roman"/>
          <w:sz w:val="28"/>
          <w:szCs w:val="28"/>
          <w:u w:val="single"/>
        </w:rPr>
      </w:pPr>
      <w:r w:rsidRPr="006A67DE">
        <w:rPr>
          <w:rFonts w:ascii="Times New Roman" w:hAnsi="Times New Roman" w:cs="Times New Roman"/>
          <w:sz w:val="28"/>
          <w:szCs w:val="28"/>
          <w:u w:val="single"/>
        </w:rPr>
        <w:t>Water Level Sensors:</w:t>
      </w:r>
    </w:p>
    <w:p w:rsidR="00551CDA" w:rsidRPr="00551CDA" w:rsidRDefault="00551CDA" w:rsidP="00551CDA">
      <w:pPr>
        <w:pStyle w:val="ListParagraph"/>
        <w:spacing w:line="360" w:lineRule="auto"/>
        <w:jc w:val="both"/>
        <w:rPr>
          <w:rFonts w:ascii="Times New Roman" w:hAnsi="Times New Roman" w:cs="Times New Roman"/>
          <w:sz w:val="28"/>
          <w:szCs w:val="28"/>
        </w:rPr>
      </w:pPr>
      <w:r w:rsidRPr="00551CDA">
        <w:rPr>
          <w:rFonts w:ascii="Times New Roman" w:hAnsi="Times New Roman" w:cs="Times New Roman"/>
          <w:sz w:val="28"/>
          <w:szCs w:val="28"/>
        </w:rPr>
        <w:t>- Place at different depths if monitoring water levels in a tank, reservoir, or well.</w:t>
      </w:r>
    </w:p>
    <w:p w:rsidR="00551CDA" w:rsidRPr="00551CDA" w:rsidRDefault="00551CDA" w:rsidP="00551CDA">
      <w:pPr>
        <w:pStyle w:val="ListParagraph"/>
        <w:spacing w:line="360" w:lineRule="auto"/>
        <w:jc w:val="both"/>
        <w:rPr>
          <w:rFonts w:ascii="Times New Roman" w:hAnsi="Times New Roman" w:cs="Times New Roman"/>
          <w:sz w:val="28"/>
          <w:szCs w:val="28"/>
        </w:rPr>
      </w:pPr>
      <w:r w:rsidRPr="00551CDA">
        <w:rPr>
          <w:rFonts w:ascii="Times New Roman" w:hAnsi="Times New Roman" w:cs="Times New Roman"/>
          <w:sz w:val="28"/>
          <w:szCs w:val="28"/>
        </w:rPr>
        <w:t>- Ensure sensors are submerged and positioned to avoid obstructions.</w:t>
      </w:r>
    </w:p>
    <w:p w:rsidR="00551CDA" w:rsidRPr="00551CDA" w:rsidRDefault="00551CDA" w:rsidP="00551CDA">
      <w:pPr>
        <w:pStyle w:val="ListParagraph"/>
        <w:spacing w:line="360" w:lineRule="auto"/>
        <w:jc w:val="both"/>
        <w:rPr>
          <w:rFonts w:ascii="Times New Roman" w:hAnsi="Times New Roman" w:cs="Times New Roman"/>
          <w:sz w:val="28"/>
          <w:szCs w:val="28"/>
        </w:rPr>
      </w:pPr>
    </w:p>
    <w:p w:rsidR="00551CDA" w:rsidRPr="006A67DE" w:rsidRDefault="00551CDA" w:rsidP="006A67DE">
      <w:pPr>
        <w:pStyle w:val="ListParagraph"/>
        <w:numPr>
          <w:ilvl w:val="0"/>
          <w:numId w:val="23"/>
        </w:numPr>
        <w:spacing w:line="360" w:lineRule="auto"/>
        <w:jc w:val="both"/>
        <w:rPr>
          <w:rFonts w:ascii="Times New Roman" w:hAnsi="Times New Roman" w:cs="Times New Roman"/>
          <w:sz w:val="28"/>
          <w:szCs w:val="28"/>
          <w:u w:val="single"/>
        </w:rPr>
      </w:pPr>
      <w:r w:rsidRPr="006A67DE">
        <w:rPr>
          <w:rFonts w:ascii="Times New Roman" w:hAnsi="Times New Roman" w:cs="Times New Roman"/>
          <w:sz w:val="28"/>
          <w:szCs w:val="28"/>
          <w:u w:val="single"/>
        </w:rPr>
        <w:t>Water Quality Sensors:</w:t>
      </w:r>
    </w:p>
    <w:p w:rsidR="006A67DE" w:rsidRDefault="00551CDA" w:rsidP="006A67DE">
      <w:pPr>
        <w:pStyle w:val="ListParagraph"/>
        <w:spacing w:line="360" w:lineRule="auto"/>
        <w:jc w:val="both"/>
        <w:rPr>
          <w:rFonts w:ascii="Times New Roman" w:hAnsi="Times New Roman" w:cs="Times New Roman"/>
          <w:sz w:val="28"/>
          <w:szCs w:val="28"/>
        </w:rPr>
      </w:pPr>
      <w:r w:rsidRPr="00551CDA">
        <w:rPr>
          <w:rFonts w:ascii="Times New Roman" w:hAnsi="Times New Roman" w:cs="Times New Roman"/>
          <w:sz w:val="28"/>
          <w:szCs w:val="28"/>
        </w:rPr>
        <w:t>- Place at points where water quality is a concern (e.g., input and output points of treatment plants, near potential sources of pollution).</w:t>
      </w:r>
    </w:p>
    <w:p w:rsidR="006A67DE" w:rsidRPr="006A67DE" w:rsidRDefault="006A67DE" w:rsidP="006A67DE">
      <w:pPr>
        <w:pStyle w:val="ListParagraph"/>
        <w:spacing w:line="360" w:lineRule="auto"/>
        <w:jc w:val="both"/>
        <w:rPr>
          <w:rFonts w:ascii="Times New Roman" w:hAnsi="Times New Roman" w:cs="Times New Roman"/>
          <w:sz w:val="28"/>
          <w:szCs w:val="28"/>
        </w:rPr>
      </w:pPr>
    </w:p>
    <w:p w:rsidR="00551CDA" w:rsidRPr="006A67DE" w:rsidRDefault="00551CDA" w:rsidP="006A67DE">
      <w:pPr>
        <w:pStyle w:val="ListParagraph"/>
        <w:numPr>
          <w:ilvl w:val="0"/>
          <w:numId w:val="23"/>
        </w:numPr>
        <w:spacing w:line="360" w:lineRule="auto"/>
        <w:jc w:val="both"/>
        <w:rPr>
          <w:rFonts w:ascii="Times New Roman" w:hAnsi="Times New Roman" w:cs="Times New Roman"/>
          <w:sz w:val="28"/>
          <w:szCs w:val="28"/>
          <w:u w:val="single"/>
        </w:rPr>
      </w:pPr>
      <w:r w:rsidRPr="006A67DE">
        <w:rPr>
          <w:rFonts w:ascii="Times New Roman" w:hAnsi="Times New Roman" w:cs="Times New Roman"/>
          <w:sz w:val="28"/>
          <w:szCs w:val="28"/>
          <w:u w:val="single"/>
        </w:rPr>
        <w:t>Flow Sensors:</w:t>
      </w:r>
    </w:p>
    <w:p w:rsidR="006A67DE" w:rsidRDefault="00551CDA" w:rsidP="006A67DE">
      <w:pPr>
        <w:pStyle w:val="ListParagraph"/>
        <w:spacing w:line="360" w:lineRule="auto"/>
        <w:jc w:val="both"/>
        <w:rPr>
          <w:rFonts w:ascii="Times New Roman" w:hAnsi="Times New Roman" w:cs="Times New Roman"/>
          <w:sz w:val="28"/>
          <w:szCs w:val="28"/>
        </w:rPr>
      </w:pPr>
      <w:r w:rsidRPr="00551CDA">
        <w:rPr>
          <w:rFonts w:ascii="Times New Roman" w:hAnsi="Times New Roman" w:cs="Times New Roman"/>
          <w:sz w:val="28"/>
          <w:szCs w:val="28"/>
        </w:rPr>
        <w:t>- Install in the flow path of water, ensuring proper orientation for accurate measurements.</w:t>
      </w:r>
    </w:p>
    <w:p w:rsidR="006A67DE" w:rsidRDefault="006A67DE" w:rsidP="006A67DE">
      <w:pPr>
        <w:pStyle w:val="ListParagraph"/>
        <w:spacing w:line="360" w:lineRule="auto"/>
        <w:jc w:val="both"/>
        <w:rPr>
          <w:rFonts w:ascii="Times New Roman" w:hAnsi="Times New Roman" w:cs="Times New Roman"/>
          <w:sz w:val="28"/>
          <w:szCs w:val="28"/>
        </w:rPr>
      </w:pPr>
    </w:p>
    <w:p w:rsidR="00551CDA" w:rsidRPr="006A67DE" w:rsidRDefault="006A67DE" w:rsidP="006A67DE">
      <w:pPr>
        <w:pStyle w:val="ListParagraph"/>
        <w:spacing w:line="360" w:lineRule="auto"/>
        <w:jc w:val="both"/>
        <w:rPr>
          <w:rFonts w:ascii="Times New Roman" w:hAnsi="Times New Roman" w:cs="Times New Roman"/>
          <w:sz w:val="28"/>
          <w:szCs w:val="28"/>
        </w:rPr>
      </w:pPr>
      <w:r w:rsidRPr="006A67DE">
        <w:rPr>
          <w:rFonts w:ascii="Times New Roman" w:hAnsi="Times New Roman" w:cs="Times New Roman"/>
          <w:b/>
          <w:sz w:val="28"/>
          <w:szCs w:val="28"/>
        </w:rPr>
        <w:t xml:space="preserve">3. </w:t>
      </w:r>
      <w:r w:rsidR="00551CDA" w:rsidRPr="006A67DE">
        <w:rPr>
          <w:rFonts w:ascii="Times New Roman" w:hAnsi="Times New Roman" w:cs="Times New Roman"/>
          <w:b/>
          <w:sz w:val="28"/>
          <w:szCs w:val="28"/>
        </w:rPr>
        <w:t>Int</w:t>
      </w:r>
      <w:r w:rsidRPr="006A67DE">
        <w:rPr>
          <w:rFonts w:ascii="Times New Roman" w:hAnsi="Times New Roman" w:cs="Times New Roman"/>
          <w:b/>
          <w:sz w:val="28"/>
          <w:szCs w:val="28"/>
        </w:rPr>
        <w:t>egration with Microcontroller:</w:t>
      </w:r>
    </w:p>
    <w:p w:rsidR="00605270" w:rsidRPr="00551CDA" w:rsidRDefault="00551CDA" w:rsidP="006A67DE">
      <w:pPr>
        <w:pStyle w:val="ListParagraph"/>
        <w:spacing w:line="360" w:lineRule="auto"/>
        <w:jc w:val="both"/>
        <w:rPr>
          <w:rFonts w:ascii="Times New Roman" w:hAnsi="Times New Roman" w:cs="Times New Roman"/>
          <w:sz w:val="28"/>
          <w:szCs w:val="28"/>
        </w:rPr>
      </w:pPr>
      <w:r w:rsidRPr="00551CDA">
        <w:rPr>
          <w:rFonts w:ascii="Times New Roman" w:hAnsi="Times New Roman" w:cs="Times New Roman"/>
          <w:sz w:val="28"/>
          <w:szCs w:val="28"/>
        </w:rPr>
        <w:t>- Interface the sensors with your chosen microcontroller board using the appropriate pins and communication protocols (e.g., I2C, UART, analog/digital input).</w:t>
      </w:r>
    </w:p>
    <w:p w:rsidR="00A24D5A" w:rsidRPr="00A24D5A" w:rsidRDefault="0052699A" w:rsidP="005C6071">
      <w:pPr>
        <w:pStyle w:val="ListParagraph"/>
        <w:numPr>
          <w:ilvl w:val="1"/>
          <w:numId w:val="21"/>
        </w:numPr>
        <w:spacing w:before="240" w:line="360" w:lineRule="auto"/>
        <w:jc w:val="both"/>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lastRenderedPageBreak/>
        <w:t>Step by Step Procedure</w:t>
      </w:r>
      <w:r w:rsidR="00A24D5A" w:rsidRPr="00A24D5A">
        <w:rPr>
          <w:rFonts w:ascii="Times New Roman" w:hAnsi="Times New Roman" w:cs="Times New Roman"/>
          <w:b/>
          <w:sz w:val="40"/>
          <w:szCs w:val="40"/>
          <w:shd w:val="clear" w:color="auto" w:fill="FFFFFF"/>
        </w:rPr>
        <w:t>:</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b/>
          <w:sz w:val="28"/>
          <w:szCs w:val="28"/>
          <w:u w:val="single"/>
        </w:rPr>
        <w:t>Step 1:</w:t>
      </w:r>
      <w:r w:rsidRPr="0052699A">
        <w:rPr>
          <w:rFonts w:ascii="Times New Roman" w:hAnsi="Times New Roman" w:cs="Times New Roman"/>
          <w:sz w:val="28"/>
          <w:szCs w:val="28"/>
        </w:rPr>
        <w:t xml:space="preserve"> </w:t>
      </w:r>
      <w:r w:rsidRPr="0052699A">
        <w:rPr>
          <w:rFonts w:ascii="Times New Roman" w:hAnsi="Times New Roman" w:cs="Times New Roman"/>
          <w:b/>
          <w:sz w:val="28"/>
          <w:szCs w:val="28"/>
        </w:rPr>
        <w:t xml:space="preserve">Gather Hardware and Set </w:t>
      </w:r>
      <w:proofErr w:type="gramStart"/>
      <w:r w:rsidRPr="0052699A">
        <w:rPr>
          <w:rFonts w:ascii="Times New Roman" w:hAnsi="Times New Roman" w:cs="Times New Roman"/>
          <w:b/>
          <w:sz w:val="28"/>
          <w:szCs w:val="28"/>
        </w:rPr>
        <w:t>Up</w:t>
      </w:r>
      <w:proofErr w:type="gramEnd"/>
      <w:r w:rsidRPr="0052699A">
        <w:rPr>
          <w:rFonts w:ascii="Times New Roman" w:hAnsi="Times New Roman" w:cs="Times New Roman"/>
          <w:b/>
          <w:sz w:val="28"/>
          <w:szCs w:val="28"/>
        </w:rPr>
        <w:t xml:space="preserve"> Smart Meters</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Acquire the necessary hardware, including ESP32 microcontrollers, smart water meters, and IoT sensors.</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Install the smart water meters at the water outlets in the parks and gardens.</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b/>
          <w:sz w:val="28"/>
          <w:szCs w:val="28"/>
          <w:u w:val="single"/>
        </w:rPr>
        <w:t>Step 2:</w:t>
      </w:r>
      <w:r w:rsidRPr="0052699A">
        <w:rPr>
          <w:rFonts w:ascii="Times New Roman" w:hAnsi="Times New Roman" w:cs="Times New Roman"/>
          <w:sz w:val="28"/>
          <w:szCs w:val="28"/>
        </w:rPr>
        <w:t xml:space="preserve"> </w:t>
      </w:r>
      <w:r w:rsidRPr="0052699A">
        <w:rPr>
          <w:rFonts w:ascii="Times New Roman" w:hAnsi="Times New Roman" w:cs="Times New Roman"/>
          <w:b/>
          <w:sz w:val="28"/>
          <w:szCs w:val="28"/>
        </w:rPr>
        <w:t>Configure the ESP32</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 xml:space="preserve">Program the ESP32 microcontrollers to interface with the smart water meters and IoT sensors. Use the Arduino IDE, </w:t>
      </w:r>
      <w:proofErr w:type="spellStart"/>
      <w:r w:rsidRPr="0052699A">
        <w:rPr>
          <w:rFonts w:ascii="Times New Roman" w:hAnsi="Times New Roman" w:cs="Times New Roman"/>
          <w:sz w:val="28"/>
          <w:szCs w:val="28"/>
        </w:rPr>
        <w:t>PlatformIO</w:t>
      </w:r>
      <w:proofErr w:type="spellEnd"/>
      <w:r w:rsidRPr="0052699A">
        <w:rPr>
          <w:rFonts w:ascii="Times New Roman" w:hAnsi="Times New Roman" w:cs="Times New Roman"/>
          <w:sz w:val="28"/>
          <w:szCs w:val="28"/>
        </w:rPr>
        <w:t>, or your preferred development environment.</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 xml:space="preserve">Integrate the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library into your ESP32 code to enable communication with the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platform. Make sure to use the unique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Auth Token for your project.</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b/>
          <w:sz w:val="28"/>
          <w:szCs w:val="28"/>
          <w:u w:val="single"/>
        </w:rPr>
        <w:t>Step 3</w:t>
      </w:r>
      <w:r w:rsidRPr="0052699A">
        <w:rPr>
          <w:rFonts w:ascii="Times New Roman" w:hAnsi="Times New Roman" w:cs="Times New Roman"/>
          <w:sz w:val="28"/>
          <w:szCs w:val="28"/>
        </w:rPr>
        <w:t xml:space="preserve">: </w:t>
      </w:r>
      <w:r w:rsidRPr="0052699A">
        <w:rPr>
          <w:rFonts w:ascii="Times New Roman" w:hAnsi="Times New Roman" w:cs="Times New Roman"/>
          <w:b/>
          <w:sz w:val="28"/>
          <w:szCs w:val="28"/>
        </w:rPr>
        <w:t>Set Up IoT Sensors</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Attach IoT sensors to the smart water meters to monitor relevant data, such as water flow rates, temperature, and humidity. Configure these sensors to provide data to the ESP32.</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b/>
          <w:sz w:val="28"/>
          <w:szCs w:val="28"/>
          <w:u w:val="single"/>
        </w:rPr>
        <w:t>Step 4:</w:t>
      </w:r>
      <w:r w:rsidRPr="0052699A">
        <w:rPr>
          <w:rFonts w:ascii="Times New Roman" w:hAnsi="Times New Roman" w:cs="Times New Roman"/>
          <w:sz w:val="28"/>
          <w:szCs w:val="28"/>
        </w:rPr>
        <w:t xml:space="preserve"> </w:t>
      </w:r>
      <w:r w:rsidRPr="0052699A">
        <w:rPr>
          <w:rFonts w:ascii="Times New Roman" w:hAnsi="Times New Roman" w:cs="Times New Roman"/>
          <w:b/>
          <w:sz w:val="28"/>
          <w:szCs w:val="28"/>
        </w:rPr>
        <w:t>Establish Internet Connectivity</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Set up a Wi-Fi network in the parks and gardens to ensure the ESP32 processors can connect to the internet.</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b/>
          <w:sz w:val="28"/>
          <w:szCs w:val="28"/>
          <w:u w:val="single"/>
        </w:rPr>
        <w:t>Step 5</w:t>
      </w:r>
      <w:r w:rsidRPr="0052699A">
        <w:rPr>
          <w:rFonts w:ascii="Times New Roman" w:hAnsi="Times New Roman" w:cs="Times New Roman"/>
          <w:sz w:val="28"/>
          <w:szCs w:val="28"/>
        </w:rPr>
        <w:t xml:space="preserve">: </w:t>
      </w:r>
      <w:r w:rsidRPr="0052699A">
        <w:rPr>
          <w:rFonts w:ascii="Times New Roman" w:hAnsi="Times New Roman" w:cs="Times New Roman"/>
          <w:b/>
          <w:sz w:val="28"/>
          <w:szCs w:val="28"/>
        </w:rPr>
        <w:t xml:space="preserve">Develop the </w:t>
      </w:r>
      <w:proofErr w:type="spellStart"/>
      <w:r w:rsidRPr="0052699A">
        <w:rPr>
          <w:rFonts w:ascii="Times New Roman" w:hAnsi="Times New Roman" w:cs="Times New Roman"/>
          <w:b/>
          <w:sz w:val="28"/>
          <w:szCs w:val="28"/>
        </w:rPr>
        <w:t>Blynk</w:t>
      </w:r>
      <w:proofErr w:type="spellEnd"/>
      <w:r w:rsidRPr="0052699A">
        <w:rPr>
          <w:rFonts w:ascii="Times New Roman" w:hAnsi="Times New Roman" w:cs="Times New Roman"/>
          <w:b/>
          <w:sz w:val="28"/>
          <w:szCs w:val="28"/>
        </w:rPr>
        <w:t xml:space="preserve"> Interface</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lastRenderedPageBreak/>
        <w:t>•</w:t>
      </w:r>
      <w:r w:rsidRPr="0052699A">
        <w:rPr>
          <w:rFonts w:ascii="Times New Roman" w:hAnsi="Times New Roman" w:cs="Times New Roman"/>
          <w:sz w:val="28"/>
          <w:szCs w:val="28"/>
        </w:rPr>
        <w:tab/>
        <w:t xml:space="preserve">Create a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project in the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app builder that will serve as the public platform for displaying water consumption data.</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 xml:space="preserve">Design a user-friendly interface within the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app, using widgets to visualize data, such as gauges, graphs, and labels.</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b/>
          <w:sz w:val="28"/>
          <w:szCs w:val="28"/>
          <w:u w:val="single"/>
        </w:rPr>
        <w:t>Step 6:</w:t>
      </w:r>
      <w:r w:rsidRPr="0052699A">
        <w:rPr>
          <w:rFonts w:ascii="Times New Roman" w:hAnsi="Times New Roman" w:cs="Times New Roman"/>
          <w:b/>
          <w:sz w:val="28"/>
          <w:szCs w:val="28"/>
        </w:rPr>
        <w:t xml:space="preserve"> Send Data to </w:t>
      </w:r>
      <w:proofErr w:type="spellStart"/>
      <w:r w:rsidRPr="0052699A">
        <w:rPr>
          <w:rFonts w:ascii="Times New Roman" w:hAnsi="Times New Roman" w:cs="Times New Roman"/>
          <w:b/>
          <w:sz w:val="28"/>
          <w:szCs w:val="28"/>
        </w:rPr>
        <w:t>Blynk</w:t>
      </w:r>
      <w:proofErr w:type="spellEnd"/>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Modify your ESP32 code to periodically collect data from the sensors and smart meters.</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 xml:space="preserve">Use the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library to send this data to the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project you created. Ensure the data is properly formatted and transmitted using the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Auth Token.</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b/>
          <w:sz w:val="28"/>
          <w:szCs w:val="28"/>
          <w:u w:val="single"/>
        </w:rPr>
        <w:t>Step 7:</w:t>
      </w:r>
      <w:r w:rsidRPr="0052699A">
        <w:rPr>
          <w:rFonts w:ascii="Times New Roman" w:hAnsi="Times New Roman" w:cs="Times New Roman"/>
          <w:sz w:val="28"/>
          <w:szCs w:val="28"/>
        </w:rPr>
        <w:t xml:space="preserve"> </w:t>
      </w:r>
      <w:r w:rsidRPr="0052699A">
        <w:rPr>
          <w:rFonts w:ascii="Times New Roman" w:hAnsi="Times New Roman" w:cs="Times New Roman"/>
          <w:b/>
          <w:sz w:val="28"/>
          <w:szCs w:val="28"/>
        </w:rPr>
        <w:t>Data Storage and Processing</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Set up a cloud-based or on-premises server to receive, process, and store the data from the ESP32s. You can use platforms like AWS, Azure, or Google Cloud for this purpose.</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b/>
          <w:sz w:val="28"/>
          <w:szCs w:val="28"/>
          <w:u w:val="single"/>
        </w:rPr>
        <w:t>Step 8:</w:t>
      </w:r>
      <w:r w:rsidRPr="0052699A">
        <w:rPr>
          <w:rFonts w:ascii="Times New Roman" w:hAnsi="Times New Roman" w:cs="Times New Roman"/>
          <w:sz w:val="28"/>
          <w:szCs w:val="28"/>
        </w:rPr>
        <w:t xml:space="preserve"> </w:t>
      </w:r>
      <w:r w:rsidRPr="0052699A">
        <w:rPr>
          <w:rFonts w:ascii="Times New Roman" w:hAnsi="Times New Roman" w:cs="Times New Roman"/>
          <w:b/>
          <w:sz w:val="28"/>
          <w:szCs w:val="28"/>
        </w:rPr>
        <w:t>User Awareness and Engagement</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 xml:space="preserve">Launch an awareness campaign to promote the public platform. Encourage users to access the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app to view real-time water consumption data and learn about water conservation efforts.</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 xml:space="preserve">Configure notifications and alerts within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to engage users when unusual water consumption patterns are detected.</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b/>
          <w:sz w:val="28"/>
          <w:szCs w:val="28"/>
          <w:u w:val="single"/>
        </w:rPr>
        <w:t>Step 9:</w:t>
      </w:r>
      <w:r w:rsidRPr="0052699A">
        <w:rPr>
          <w:rFonts w:ascii="Times New Roman" w:hAnsi="Times New Roman" w:cs="Times New Roman"/>
          <w:sz w:val="28"/>
          <w:szCs w:val="28"/>
        </w:rPr>
        <w:t xml:space="preserve"> </w:t>
      </w:r>
      <w:r w:rsidRPr="0052699A">
        <w:rPr>
          <w:rFonts w:ascii="Times New Roman" w:hAnsi="Times New Roman" w:cs="Times New Roman"/>
          <w:b/>
          <w:sz w:val="28"/>
          <w:szCs w:val="28"/>
        </w:rPr>
        <w:t>Monitor and Maintain</w:t>
      </w:r>
    </w:p>
    <w:p w:rsidR="0052699A" w:rsidRPr="0052699A" w:rsidRDefault="0052699A" w:rsidP="0052699A">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t>•</w:t>
      </w:r>
      <w:r w:rsidRPr="0052699A">
        <w:rPr>
          <w:rFonts w:ascii="Times New Roman" w:hAnsi="Times New Roman" w:cs="Times New Roman"/>
          <w:sz w:val="28"/>
          <w:szCs w:val="28"/>
        </w:rPr>
        <w:tab/>
        <w:t>Continuously monitor the system's performance and the accuracy of the data. Make necessary adjustments and conduct regular maintenance.</w:t>
      </w:r>
    </w:p>
    <w:p w:rsidR="00605270" w:rsidRPr="00605270" w:rsidRDefault="0052699A" w:rsidP="00605270">
      <w:pPr>
        <w:spacing w:line="360" w:lineRule="auto"/>
        <w:jc w:val="both"/>
        <w:rPr>
          <w:rFonts w:ascii="Times New Roman" w:hAnsi="Times New Roman" w:cs="Times New Roman"/>
          <w:sz w:val="28"/>
          <w:szCs w:val="28"/>
        </w:rPr>
      </w:pPr>
      <w:r w:rsidRPr="0052699A">
        <w:rPr>
          <w:rFonts w:ascii="Times New Roman" w:hAnsi="Times New Roman" w:cs="Times New Roman"/>
          <w:sz w:val="28"/>
          <w:szCs w:val="28"/>
        </w:rPr>
        <w:lastRenderedPageBreak/>
        <w:t>•</w:t>
      </w:r>
      <w:r w:rsidRPr="0052699A">
        <w:rPr>
          <w:rFonts w:ascii="Times New Roman" w:hAnsi="Times New Roman" w:cs="Times New Roman"/>
          <w:sz w:val="28"/>
          <w:szCs w:val="28"/>
        </w:rPr>
        <w:tab/>
        <w:t xml:space="preserve">Update the </w:t>
      </w:r>
      <w:proofErr w:type="spellStart"/>
      <w:r w:rsidRPr="0052699A">
        <w:rPr>
          <w:rFonts w:ascii="Times New Roman" w:hAnsi="Times New Roman" w:cs="Times New Roman"/>
          <w:sz w:val="28"/>
          <w:szCs w:val="28"/>
        </w:rPr>
        <w:t>Blynk</w:t>
      </w:r>
      <w:proofErr w:type="spellEnd"/>
      <w:r w:rsidRPr="0052699A">
        <w:rPr>
          <w:rFonts w:ascii="Times New Roman" w:hAnsi="Times New Roman" w:cs="Times New Roman"/>
          <w:sz w:val="28"/>
          <w:szCs w:val="28"/>
        </w:rPr>
        <w:t xml:space="preserve"> project interface and the ESP32 code as needed to improve the system's functionality.</w:t>
      </w:r>
    </w:p>
    <w:p w:rsidR="00395918" w:rsidRDefault="00395918" w:rsidP="00395918">
      <w:pPr>
        <w:pStyle w:val="ListParagraph"/>
        <w:numPr>
          <w:ilvl w:val="1"/>
          <w:numId w:val="21"/>
        </w:numPr>
        <w:spacing w:line="360" w:lineRule="auto"/>
        <w:rPr>
          <w:rFonts w:ascii="Times New Roman" w:hAnsi="Times New Roman" w:cs="Times New Roman"/>
          <w:b/>
          <w:sz w:val="40"/>
          <w:szCs w:val="40"/>
        </w:rPr>
      </w:pPr>
      <w:proofErr w:type="spellStart"/>
      <w:r>
        <w:rPr>
          <w:rFonts w:ascii="Times New Roman" w:hAnsi="Times New Roman" w:cs="Times New Roman"/>
          <w:b/>
          <w:sz w:val="40"/>
          <w:szCs w:val="40"/>
        </w:rPr>
        <w:t>Blynk</w:t>
      </w:r>
      <w:proofErr w:type="spellEnd"/>
      <w:r>
        <w:rPr>
          <w:rFonts w:ascii="Times New Roman" w:hAnsi="Times New Roman" w:cs="Times New Roman"/>
          <w:b/>
          <w:sz w:val="40"/>
          <w:szCs w:val="40"/>
        </w:rPr>
        <w:t xml:space="preserve"> Interface:</w:t>
      </w:r>
      <w:r>
        <w:rPr>
          <w:noProof/>
        </w:rPr>
        <w:drawing>
          <wp:inline distT="0" distB="0" distL="0" distR="0">
            <wp:extent cx="6237574" cy="2228850"/>
            <wp:effectExtent l="19050" t="0" r="0" b="0"/>
            <wp:docPr id="9" name="Picture 8" descr="WhatsApp Image 2023-10-17 at 9.03.1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9.03.13 PM (1).jpeg"/>
                    <pic:cNvPicPr/>
                  </pic:nvPicPr>
                  <pic:blipFill>
                    <a:blip r:embed="rId6"/>
                    <a:srcRect t="48380" b="35532"/>
                    <a:stretch>
                      <a:fillRect/>
                    </a:stretch>
                  </pic:blipFill>
                  <pic:spPr>
                    <a:xfrm>
                      <a:off x="0" y="0"/>
                      <a:ext cx="6239109" cy="2229399"/>
                    </a:xfrm>
                    <a:prstGeom prst="rect">
                      <a:avLst/>
                    </a:prstGeom>
                  </pic:spPr>
                </pic:pic>
              </a:graphicData>
            </a:graphic>
          </wp:inline>
        </w:drawing>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 xml:space="preserve">Create a </w:t>
      </w:r>
      <w:proofErr w:type="spellStart"/>
      <w:r w:rsidRPr="00395918">
        <w:rPr>
          <w:rFonts w:ascii="Times New Roman" w:hAnsi="Times New Roman" w:cs="Times New Roman"/>
          <w:b/>
          <w:sz w:val="28"/>
          <w:szCs w:val="28"/>
        </w:rPr>
        <w:t>Blynk</w:t>
      </w:r>
      <w:proofErr w:type="spellEnd"/>
      <w:r w:rsidRPr="00395918">
        <w:rPr>
          <w:rFonts w:ascii="Times New Roman" w:hAnsi="Times New Roman" w:cs="Times New Roman"/>
          <w:b/>
          <w:sz w:val="28"/>
          <w:szCs w:val="28"/>
        </w:rPr>
        <w:t xml:space="preserve"> Account:</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r>
      <w:proofErr w:type="gramStart"/>
      <w:r w:rsidRPr="00395918">
        <w:rPr>
          <w:rFonts w:ascii="Times New Roman" w:hAnsi="Times New Roman" w:cs="Times New Roman"/>
          <w:sz w:val="28"/>
          <w:szCs w:val="28"/>
        </w:rPr>
        <w:t xml:space="preserve">If you haven't already, start by creating an account on the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platform.</w:t>
      </w:r>
      <w:proofErr w:type="gramEnd"/>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 xml:space="preserve">Create a </w:t>
      </w:r>
      <w:proofErr w:type="spellStart"/>
      <w:r w:rsidRPr="00395918">
        <w:rPr>
          <w:rFonts w:ascii="Times New Roman" w:hAnsi="Times New Roman" w:cs="Times New Roman"/>
          <w:b/>
          <w:sz w:val="28"/>
          <w:szCs w:val="28"/>
        </w:rPr>
        <w:t>Blynk</w:t>
      </w:r>
      <w:proofErr w:type="spellEnd"/>
      <w:r w:rsidRPr="00395918">
        <w:rPr>
          <w:rFonts w:ascii="Times New Roman" w:hAnsi="Times New Roman" w:cs="Times New Roman"/>
          <w:b/>
          <w:sz w:val="28"/>
          <w:szCs w:val="28"/>
        </w:rPr>
        <w:t xml:space="preserve"> Project:</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After logging in, create a new project within your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account.</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Select Hardware Model:</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In your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project settings, choose the hardware model you'll be using. For an ESP32, you can select "ESP32 Dev Board" or a similar option.</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b/>
          <w:sz w:val="28"/>
          <w:szCs w:val="28"/>
        </w:rPr>
        <w:t xml:space="preserve">Generate </w:t>
      </w:r>
      <w:proofErr w:type="spellStart"/>
      <w:r w:rsidRPr="00395918">
        <w:rPr>
          <w:rFonts w:ascii="Times New Roman" w:hAnsi="Times New Roman" w:cs="Times New Roman"/>
          <w:b/>
          <w:sz w:val="28"/>
          <w:szCs w:val="28"/>
        </w:rPr>
        <w:t>Blynk</w:t>
      </w:r>
      <w:proofErr w:type="spellEnd"/>
      <w:r w:rsidRPr="00395918">
        <w:rPr>
          <w:rFonts w:ascii="Times New Roman" w:hAnsi="Times New Roman" w:cs="Times New Roman"/>
          <w:b/>
          <w:sz w:val="28"/>
          <w:szCs w:val="28"/>
        </w:rPr>
        <w:t xml:space="preserve"> Auth Token</w:t>
      </w:r>
      <w:r w:rsidRPr="00395918">
        <w:rPr>
          <w:rFonts w:ascii="Times New Roman" w:hAnsi="Times New Roman" w:cs="Times New Roman"/>
          <w:sz w:val="28"/>
          <w:szCs w:val="28"/>
        </w:rPr>
        <w:t>:</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Each project will have a unique authentication token. Click on the "Device Info" button to generate a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Auth Token for your project. You'll need this token to connect your hardware to the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project.</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Add Widgets:</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Customize your project by adding widgets.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offers a variety of widgets to choose from, including buttons, sliders, graphs, displays, and </w:t>
      </w:r>
      <w:r w:rsidRPr="00395918">
        <w:rPr>
          <w:rFonts w:ascii="Times New Roman" w:hAnsi="Times New Roman" w:cs="Times New Roman"/>
          <w:sz w:val="28"/>
          <w:szCs w:val="28"/>
        </w:rPr>
        <w:lastRenderedPageBreak/>
        <w:t>more. Each widget serves a specific purpose, such as displaying data or controlling devices.</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Configure Widgets:</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Configure each widget according to your project's requirements. This includes setting the widget type, pin, data range, labels, and more. Widgets are linked to your hardware's pins, so they should match your ESP32 pin configuration.</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Design the User Interface:</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Use the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app builder to design the user interface. Drag and drop widgets onto the canvas, arrange them as desired, and set their properties.</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Set Data Frequency and Widgets Behavior:</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Define how often data should be updated for widgets that display information. Widgets like graphs can be configured to display historical data. Buttons and sliders can control hardware devices.</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Write Code for Hardware:</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In your ESP32 or hardware's code, incorporate the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library. Use your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Auth Token to establish a connection between your hardware and the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project. Configure your code to send data to the specified pins that correspond to the widgets in your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project.</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Test Your Project:</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Upload the code to your hardware and monitor the data and control functions through the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app. Ensure that the data is being received and that the widgets function as expected.</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Fine-Tune and Iterate:</w:t>
      </w:r>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Refine your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interface as needed. You can modify the widget settings or layout to better suit your project's requirements. Iterate and test until the interface aligns with your project's goals.</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lastRenderedPageBreak/>
        <w:t xml:space="preserve">Public </w:t>
      </w:r>
      <w:proofErr w:type="gramStart"/>
      <w:r w:rsidRPr="00395918">
        <w:rPr>
          <w:rFonts w:ascii="Times New Roman" w:hAnsi="Times New Roman" w:cs="Times New Roman"/>
          <w:b/>
          <w:sz w:val="28"/>
          <w:szCs w:val="28"/>
        </w:rPr>
        <w:t>Access :</w:t>
      </w:r>
      <w:proofErr w:type="gramEnd"/>
    </w:p>
    <w:p w:rsidR="00395918" w:rsidRPr="00395918" w:rsidRDefault="00395918" w:rsidP="00395918">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If your project is intended for public access, you can share your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project by making it accessible with a QR code or a unique link. Users can download the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app and access your project by scanning the QR code or clicking the link.</w:t>
      </w:r>
    </w:p>
    <w:p w:rsidR="00395918" w:rsidRPr="00395918" w:rsidRDefault="00395918" w:rsidP="00395918">
      <w:pPr>
        <w:pStyle w:val="ListParagraph"/>
        <w:spacing w:line="360" w:lineRule="auto"/>
        <w:rPr>
          <w:rFonts w:ascii="Times New Roman" w:hAnsi="Times New Roman" w:cs="Times New Roman"/>
          <w:b/>
          <w:sz w:val="28"/>
          <w:szCs w:val="28"/>
        </w:rPr>
      </w:pPr>
      <w:r w:rsidRPr="00395918">
        <w:rPr>
          <w:rFonts w:ascii="Times New Roman" w:hAnsi="Times New Roman" w:cs="Times New Roman"/>
          <w:b/>
          <w:sz w:val="28"/>
          <w:szCs w:val="28"/>
        </w:rPr>
        <w:t>Secure Your Project (if needed):</w:t>
      </w:r>
    </w:p>
    <w:p w:rsidR="00395918" w:rsidRPr="00605270" w:rsidRDefault="00395918" w:rsidP="00605270">
      <w:pPr>
        <w:pStyle w:val="ListParagraph"/>
        <w:spacing w:line="360" w:lineRule="auto"/>
        <w:rPr>
          <w:rFonts w:ascii="Times New Roman" w:hAnsi="Times New Roman" w:cs="Times New Roman"/>
          <w:sz w:val="28"/>
          <w:szCs w:val="28"/>
        </w:rPr>
      </w:pPr>
      <w:r w:rsidRPr="00395918">
        <w:rPr>
          <w:rFonts w:ascii="Times New Roman" w:hAnsi="Times New Roman" w:cs="Times New Roman"/>
          <w:sz w:val="28"/>
          <w:szCs w:val="28"/>
        </w:rPr>
        <w:tab/>
        <w:t xml:space="preserve">If your project deals with sensitive data, ensure data security and access control by setting up appropriate security measures within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w:t>
      </w:r>
    </w:p>
    <w:p w:rsidR="00395918" w:rsidRPr="00395918" w:rsidRDefault="00395918" w:rsidP="00605270">
      <w:pPr>
        <w:pStyle w:val="ListParagraph"/>
        <w:numPr>
          <w:ilvl w:val="0"/>
          <w:numId w:val="23"/>
        </w:numPr>
        <w:spacing w:line="360" w:lineRule="auto"/>
        <w:rPr>
          <w:rFonts w:ascii="Times New Roman" w:hAnsi="Times New Roman" w:cs="Times New Roman"/>
          <w:sz w:val="28"/>
          <w:szCs w:val="28"/>
        </w:rPr>
      </w:pPr>
      <w:r w:rsidRPr="00395918">
        <w:rPr>
          <w:rFonts w:ascii="Times New Roman" w:hAnsi="Times New Roman" w:cs="Times New Roman"/>
          <w:sz w:val="28"/>
          <w:szCs w:val="28"/>
        </w:rPr>
        <w:t xml:space="preserve">After creating this </w:t>
      </w:r>
      <w:proofErr w:type="spellStart"/>
      <w:r w:rsidRPr="00395918">
        <w:rPr>
          <w:rFonts w:ascii="Times New Roman" w:hAnsi="Times New Roman" w:cs="Times New Roman"/>
          <w:sz w:val="28"/>
          <w:szCs w:val="28"/>
        </w:rPr>
        <w:t>Blynk</w:t>
      </w:r>
      <w:proofErr w:type="spellEnd"/>
      <w:r w:rsidRPr="00395918">
        <w:rPr>
          <w:rFonts w:ascii="Times New Roman" w:hAnsi="Times New Roman" w:cs="Times New Roman"/>
          <w:sz w:val="28"/>
          <w:szCs w:val="28"/>
        </w:rPr>
        <w:t xml:space="preserve"> interface we are going to spread it to public use and make sure they are aware of it</w:t>
      </w:r>
      <w:r>
        <w:rPr>
          <w:rFonts w:ascii="Times New Roman" w:hAnsi="Times New Roman" w:cs="Times New Roman"/>
          <w:sz w:val="28"/>
          <w:szCs w:val="28"/>
        </w:rPr>
        <w:t>.</w:t>
      </w:r>
    </w:p>
    <w:p w:rsidR="00395918" w:rsidRPr="00395918" w:rsidRDefault="00395918" w:rsidP="00395918">
      <w:pPr>
        <w:pStyle w:val="ListParagraph"/>
        <w:spacing w:line="360" w:lineRule="auto"/>
        <w:rPr>
          <w:rFonts w:ascii="Times New Roman" w:hAnsi="Times New Roman" w:cs="Times New Roman"/>
          <w:sz w:val="28"/>
          <w:szCs w:val="28"/>
        </w:rPr>
      </w:pPr>
    </w:p>
    <w:p w:rsidR="001B130A" w:rsidRDefault="001B130A" w:rsidP="00395918">
      <w:pPr>
        <w:pStyle w:val="ListParagraph"/>
        <w:numPr>
          <w:ilvl w:val="1"/>
          <w:numId w:val="21"/>
        </w:numPr>
        <w:spacing w:line="360" w:lineRule="auto"/>
        <w:rPr>
          <w:rFonts w:ascii="Times New Roman" w:hAnsi="Times New Roman" w:cs="Times New Roman"/>
          <w:b/>
          <w:sz w:val="40"/>
          <w:szCs w:val="40"/>
        </w:rPr>
      </w:pPr>
      <w:r>
        <w:rPr>
          <w:rFonts w:ascii="Times New Roman" w:hAnsi="Times New Roman" w:cs="Times New Roman"/>
          <w:b/>
          <w:sz w:val="40"/>
          <w:szCs w:val="40"/>
        </w:rPr>
        <w:t>Python Script:</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Import necessary libraries</w:t>
      </w:r>
    </w:p>
    <w:p w:rsidR="001B130A" w:rsidRPr="001B130A" w:rsidRDefault="001B130A" w:rsidP="001B130A">
      <w:pPr>
        <w:pStyle w:val="ListParagraph"/>
        <w:spacing w:line="360" w:lineRule="auto"/>
        <w:rPr>
          <w:rFonts w:ascii="Times New Roman" w:hAnsi="Times New Roman" w:cs="Times New Roman"/>
          <w:sz w:val="28"/>
          <w:szCs w:val="28"/>
        </w:rPr>
      </w:pPr>
      <w:proofErr w:type="gramStart"/>
      <w:r w:rsidRPr="001B130A">
        <w:rPr>
          <w:rFonts w:ascii="Times New Roman" w:hAnsi="Times New Roman" w:cs="Times New Roman"/>
          <w:sz w:val="28"/>
          <w:szCs w:val="28"/>
        </w:rPr>
        <w:t>import</w:t>
      </w:r>
      <w:proofErr w:type="gramEnd"/>
      <w:r w:rsidRPr="001B130A">
        <w:rPr>
          <w:rFonts w:ascii="Times New Roman" w:hAnsi="Times New Roman" w:cs="Times New Roman"/>
          <w:sz w:val="28"/>
          <w:szCs w:val="28"/>
        </w:rPr>
        <w:t xml:space="preserve"> time</w:t>
      </w:r>
    </w:p>
    <w:p w:rsidR="001B130A" w:rsidRPr="001B130A" w:rsidRDefault="001B130A" w:rsidP="001B130A">
      <w:pPr>
        <w:pStyle w:val="ListParagraph"/>
        <w:spacing w:line="360" w:lineRule="auto"/>
        <w:rPr>
          <w:rFonts w:ascii="Times New Roman" w:hAnsi="Times New Roman" w:cs="Times New Roman"/>
          <w:sz w:val="28"/>
          <w:szCs w:val="28"/>
        </w:rPr>
      </w:pPr>
      <w:proofErr w:type="gramStart"/>
      <w:r w:rsidRPr="001B130A">
        <w:rPr>
          <w:rFonts w:ascii="Times New Roman" w:hAnsi="Times New Roman" w:cs="Times New Roman"/>
          <w:sz w:val="28"/>
          <w:szCs w:val="28"/>
        </w:rPr>
        <w:t>import</w:t>
      </w:r>
      <w:proofErr w:type="gramEnd"/>
      <w:r w:rsidRPr="001B130A">
        <w:rPr>
          <w:rFonts w:ascii="Times New Roman" w:hAnsi="Times New Roman" w:cs="Times New Roman"/>
          <w:sz w:val="28"/>
          <w:szCs w:val="28"/>
        </w:rPr>
        <w:t xml:space="preserve"> random</w:t>
      </w:r>
    </w:p>
    <w:p w:rsidR="001B130A" w:rsidRPr="001B130A" w:rsidRDefault="001B130A" w:rsidP="001B130A">
      <w:pPr>
        <w:pStyle w:val="ListParagraph"/>
        <w:spacing w:line="360" w:lineRule="auto"/>
        <w:rPr>
          <w:rFonts w:ascii="Times New Roman" w:hAnsi="Times New Roman" w:cs="Times New Roman"/>
          <w:sz w:val="28"/>
          <w:szCs w:val="28"/>
        </w:rPr>
      </w:pPr>
      <w:proofErr w:type="gramStart"/>
      <w:r w:rsidRPr="001B130A">
        <w:rPr>
          <w:rFonts w:ascii="Times New Roman" w:hAnsi="Times New Roman" w:cs="Times New Roman"/>
          <w:sz w:val="28"/>
          <w:szCs w:val="28"/>
        </w:rPr>
        <w:t>import</w:t>
      </w:r>
      <w:proofErr w:type="gramEnd"/>
      <w:r w:rsidRPr="001B130A">
        <w:rPr>
          <w:rFonts w:ascii="Times New Roman" w:hAnsi="Times New Roman" w:cs="Times New Roman"/>
          <w:sz w:val="28"/>
          <w:szCs w:val="28"/>
        </w:rPr>
        <w:t xml:space="preserve"> requests  # For HTTP requests</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Define the URL and authentication credentials for the data-sharing platform</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BASE_URL = "http://your_data_platform.com/api/endpoint"</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API_KEY = "</w:t>
      </w:r>
      <w:proofErr w:type="spellStart"/>
      <w:r w:rsidRPr="001B130A">
        <w:rPr>
          <w:rFonts w:ascii="Times New Roman" w:hAnsi="Times New Roman" w:cs="Times New Roman"/>
          <w:sz w:val="28"/>
          <w:szCs w:val="28"/>
        </w:rPr>
        <w:t>your_api_key</w:t>
      </w:r>
      <w:proofErr w:type="spellEnd"/>
      <w:r w:rsidRPr="001B130A">
        <w:rPr>
          <w:rFonts w:ascii="Times New Roman" w:hAnsi="Times New Roman" w:cs="Times New Roman"/>
          <w:sz w:val="28"/>
          <w:szCs w:val="28"/>
        </w:rPr>
        <w:t>"</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proofErr w:type="gramStart"/>
      <w:r w:rsidRPr="001B130A">
        <w:rPr>
          <w:rFonts w:ascii="Times New Roman" w:hAnsi="Times New Roman" w:cs="Times New Roman"/>
          <w:sz w:val="28"/>
          <w:szCs w:val="28"/>
        </w:rPr>
        <w:t>def</w:t>
      </w:r>
      <w:proofErr w:type="gramEnd"/>
      <w:r w:rsidRPr="001B130A">
        <w:rPr>
          <w:rFonts w:ascii="Times New Roman" w:hAnsi="Times New Roman" w:cs="Times New Roman"/>
          <w:sz w:val="28"/>
          <w:szCs w:val="28"/>
        </w:rPr>
        <w:t xml:space="preserve"> </w:t>
      </w:r>
      <w:proofErr w:type="spellStart"/>
      <w:r w:rsidRPr="001B130A">
        <w:rPr>
          <w:rFonts w:ascii="Times New Roman" w:hAnsi="Times New Roman" w:cs="Times New Roman"/>
          <w:sz w:val="28"/>
          <w:szCs w:val="28"/>
        </w:rPr>
        <w:t>read_water_consumption</w:t>
      </w:r>
      <w:proofErr w:type="spellEnd"/>
      <w:r w:rsidRPr="001B130A">
        <w:rPr>
          <w:rFonts w:ascii="Times New Roman" w:hAnsi="Times New Roman" w:cs="Times New Roman"/>
          <w:sz w:val="28"/>
          <w:szCs w:val="28"/>
        </w:rPr>
        <w:t>():</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 </w:t>
      </w:r>
      <w:proofErr w:type="gramStart"/>
      <w:r w:rsidRPr="001B130A">
        <w:rPr>
          <w:rFonts w:ascii="Times New Roman" w:hAnsi="Times New Roman" w:cs="Times New Roman"/>
          <w:sz w:val="28"/>
          <w:szCs w:val="28"/>
        </w:rPr>
        <w:t>Simulated</w:t>
      </w:r>
      <w:proofErr w:type="gramEnd"/>
      <w:r w:rsidRPr="001B130A">
        <w:rPr>
          <w:rFonts w:ascii="Times New Roman" w:hAnsi="Times New Roman" w:cs="Times New Roman"/>
          <w:sz w:val="28"/>
          <w:szCs w:val="28"/>
        </w:rPr>
        <w:t xml:space="preserve"> function to read water consumption from the sensor</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return</w:t>
      </w:r>
      <w:proofErr w:type="gramEnd"/>
      <w:r w:rsidRPr="001B130A">
        <w:rPr>
          <w:rFonts w:ascii="Times New Roman" w:hAnsi="Times New Roman" w:cs="Times New Roman"/>
          <w:sz w:val="28"/>
          <w:szCs w:val="28"/>
        </w:rPr>
        <w:t xml:space="preserve"> </w:t>
      </w:r>
      <w:proofErr w:type="spellStart"/>
      <w:r w:rsidRPr="001B130A">
        <w:rPr>
          <w:rFonts w:ascii="Times New Roman" w:hAnsi="Times New Roman" w:cs="Times New Roman"/>
          <w:sz w:val="28"/>
          <w:szCs w:val="28"/>
        </w:rPr>
        <w:t>random.uniform</w:t>
      </w:r>
      <w:proofErr w:type="spellEnd"/>
      <w:r w:rsidRPr="001B130A">
        <w:rPr>
          <w:rFonts w:ascii="Times New Roman" w:hAnsi="Times New Roman" w:cs="Times New Roman"/>
          <w:sz w:val="28"/>
          <w:szCs w:val="28"/>
        </w:rPr>
        <w:t>(1, 10)  # Adjust this based on your actual sensor data</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proofErr w:type="gramStart"/>
      <w:r w:rsidRPr="001B130A">
        <w:rPr>
          <w:rFonts w:ascii="Times New Roman" w:hAnsi="Times New Roman" w:cs="Times New Roman"/>
          <w:sz w:val="28"/>
          <w:szCs w:val="28"/>
        </w:rPr>
        <w:t>def</w:t>
      </w:r>
      <w:proofErr w:type="gramEnd"/>
      <w:r w:rsidRPr="001B130A">
        <w:rPr>
          <w:rFonts w:ascii="Times New Roman" w:hAnsi="Times New Roman" w:cs="Times New Roman"/>
          <w:sz w:val="28"/>
          <w:szCs w:val="28"/>
        </w:rPr>
        <w:t xml:space="preserve"> </w:t>
      </w:r>
      <w:proofErr w:type="spellStart"/>
      <w:r w:rsidRPr="001B130A">
        <w:rPr>
          <w:rFonts w:ascii="Times New Roman" w:hAnsi="Times New Roman" w:cs="Times New Roman"/>
          <w:sz w:val="28"/>
          <w:szCs w:val="28"/>
        </w:rPr>
        <w:t>send_data_to_platform</w:t>
      </w:r>
      <w:proofErr w:type="spellEnd"/>
      <w:r w:rsidRPr="001B130A">
        <w:rPr>
          <w:rFonts w:ascii="Times New Roman" w:hAnsi="Times New Roman" w:cs="Times New Roman"/>
          <w:sz w:val="28"/>
          <w:szCs w:val="28"/>
        </w:rPr>
        <w:t>(consumption):</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 </w:t>
      </w:r>
      <w:proofErr w:type="gramStart"/>
      <w:r w:rsidRPr="001B130A">
        <w:rPr>
          <w:rFonts w:ascii="Times New Roman" w:hAnsi="Times New Roman" w:cs="Times New Roman"/>
          <w:sz w:val="28"/>
          <w:szCs w:val="28"/>
        </w:rPr>
        <w:t>Prepare</w:t>
      </w:r>
      <w:proofErr w:type="gramEnd"/>
      <w:r w:rsidRPr="001B130A">
        <w:rPr>
          <w:rFonts w:ascii="Times New Roman" w:hAnsi="Times New Roman" w:cs="Times New Roman"/>
          <w:sz w:val="28"/>
          <w:szCs w:val="28"/>
        </w:rPr>
        <w:t xml:space="preserve"> data payload</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data</w:t>
      </w:r>
      <w:proofErr w:type="gramEnd"/>
      <w:r w:rsidRPr="001B130A">
        <w:rPr>
          <w:rFonts w:ascii="Times New Roman" w:hAnsi="Times New Roman" w:cs="Times New Roman"/>
          <w:sz w:val="28"/>
          <w:szCs w:val="28"/>
        </w:rPr>
        <w:t xml:space="preserve"> = {"</w:t>
      </w:r>
      <w:proofErr w:type="spellStart"/>
      <w:r w:rsidRPr="001B130A">
        <w:rPr>
          <w:rFonts w:ascii="Times New Roman" w:hAnsi="Times New Roman" w:cs="Times New Roman"/>
          <w:sz w:val="28"/>
          <w:szCs w:val="28"/>
        </w:rPr>
        <w:t>water_consumption</w:t>
      </w:r>
      <w:proofErr w:type="spellEnd"/>
      <w:r w:rsidRPr="001B130A">
        <w:rPr>
          <w:rFonts w:ascii="Times New Roman" w:hAnsi="Times New Roman" w:cs="Times New Roman"/>
          <w:sz w:val="28"/>
          <w:szCs w:val="28"/>
        </w:rPr>
        <w:t>": consumption}</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 Add any additional data fields if required</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 Set headers and authentication</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headers</w:t>
      </w:r>
      <w:proofErr w:type="gramEnd"/>
      <w:r w:rsidRPr="001B130A">
        <w:rPr>
          <w:rFonts w:ascii="Times New Roman" w:hAnsi="Times New Roman" w:cs="Times New Roman"/>
          <w:sz w:val="28"/>
          <w:szCs w:val="28"/>
        </w:rPr>
        <w:t xml:space="preserve"> = {</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"Content-Type": "application/</w:t>
      </w:r>
      <w:proofErr w:type="spellStart"/>
      <w:r w:rsidRPr="001B130A">
        <w:rPr>
          <w:rFonts w:ascii="Times New Roman" w:hAnsi="Times New Roman" w:cs="Times New Roman"/>
          <w:sz w:val="28"/>
          <w:szCs w:val="28"/>
        </w:rPr>
        <w:t>json</w:t>
      </w:r>
      <w:proofErr w:type="spellEnd"/>
      <w:r w:rsidRPr="001B130A">
        <w:rPr>
          <w:rFonts w:ascii="Times New Roman" w:hAnsi="Times New Roman" w:cs="Times New Roman"/>
          <w:sz w:val="28"/>
          <w:szCs w:val="28"/>
        </w:rPr>
        <w:t>",</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"Authorization": </w:t>
      </w:r>
      <w:proofErr w:type="spellStart"/>
      <w:r w:rsidRPr="001B130A">
        <w:rPr>
          <w:rFonts w:ascii="Times New Roman" w:hAnsi="Times New Roman" w:cs="Times New Roman"/>
          <w:sz w:val="28"/>
          <w:szCs w:val="28"/>
        </w:rPr>
        <w:t>f"Bearer</w:t>
      </w:r>
      <w:proofErr w:type="spellEnd"/>
      <w:r w:rsidRPr="001B130A">
        <w:rPr>
          <w:rFonts w:ascii="Times New Roman" w:hAnsi="Times New Roman" w:cs="Times New Roman"/>
          <w:sz w:val="28"/>
          <w:szCs w:val="28"/>
        </w:rPr>
        <w:t xml:space="preserve"> {API_KEY}"</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 Make the HTTP request</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response</w:t>
      </w:r>
      <w:proofErr w:type="gramEnd"/>
      <w:r w:rsidRPr="001B130A">
        <w:rPr>
          <w:rFonts w:ascii="Times New Roman" w:hAnsi="Times New Roman" w:cs="Times New Roman"/>
          <w:sz w:val="28"/>
          <w:szCs w:val="28"/>
        </w:rPr>
        <w:t xml:space="preserve"> = requests.post(BASE_URL, </w:t>
      </w:r>
      <w:proofErr w:type="spellStart"/>
      <w:r w:rsidRPr="001B130A">
        <w:rPr>
          <w:rFonts w:ascii="Times New Roman" w:hAnsi="Times New Roman" w:cs="Times New Roman"/>
          <w:sz w:val="28"/>
          <w:szCs w:val="28"/>
        </w:rPr>
        <w:t>json</w:t>
      </w:r>
      <w:proofErr w:type="spellEnd"/>
      <w:r w:rsidRPr="001B130A">
        <w:rPr>
          <w:rFonts w:ascii="Times New Roman" w:hAnsi="Times New Roman" w:cs="Times New Roman"/>
          <w:sz w:val="28"/>
          <w:szCs w:val="28"/>
        </w:rPr>
        <w:t>=data, headers=headers)</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 Check if the request was successful</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if</w:t>
      </w:r>
      <w:proofErr w:type="gramEnd"/>
      <w:r w:rsidRPr="001B130A">
        <w:rPr>
          <w:rFonts w:ascii="Times New Roman" w:hAnsi="Times New Roman" w:cs="Times New Roman"/>
          <w:sz w:val="28"/>
          <w:szCs w:val="28"/>
        </w:rPr>
        <w:t xml:space="preserve"> </w:t>
      </w:r>
      <w:proofErr w:type="spellStart"/>
      <w:r w:rsidRPr="001B130A">
        <w:rPr>
          <w:rFonts w:ascii="Times New Roman" w:hAnsi="Times New Roman" w:cs="Times New Roman"/>
          <w:sz w:val="28"/>
          <w:szCs w:val="28"/>
        </w:rPr>
        <w:t>response.status_code</w:t>
      </w:r>
      <w:proofErr w:type="spellEnd"/>
      <w:r w:rsidRPr="001B130A">
        <w:rPr>
          <w:rFonts w:ascii="Times New Roman" w:hAnsi="Times New Roman" w:cs="Times New Roman"/>
          <w:sz w:val="28"/>
          <w:szCs w:val="28"/>
        </w:rPr>
        <w:t xml:space="preserve"> == 200:</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print(</w:t>
      </w:r>
      <w:proofErr w:type="gramEnd"/>
      <w:r w:rsidRPr="001B130A">
        <w:rPr>
          <w:rFonts w:ascii="Times New Roman" w:hAnsi="Times New Roman" w:cs="Times New Roman"/>
          <w:sz w:val="28"/>
          <w:szCs w:val="28"/>
        </w:rPr>
        <w:t>"Data sent successfully!")</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else</w:t>
      </w:r>
      <w:proofErr w:type="gramEnd"/>
      <w:r w:rsidRPr="001B130A">
        <w:rPr>
          <w:rFonts w:ascii="Times New Roman" w:hAnsi="Times New Roman" w:cs="Times New Roman"/>
          <w:sz w:val="28"/>
          <w:szCs w:val="28"/>
        </w:rPr>
        <w:t>:</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print(</w:t>
      </w:r>
      <w:proofErr w:type="spellStart"/>
      <w:proofErr w:type="gramEnd"/>
      <w:r w:rsidRPr="001B130A">
        <w:rPr>
          <w:rFonts w:ascii="Times New Roman" w:hAnsi="Times New Roman" w:cs="Times New Roman"/>
          <w:sz w:val="28"/>
          <w:szCs w:val="28"/>
        </w:rPr>
        <w:t>f"Error</w:t>
      </w:r>
      <w:proofErr w:type="spellEnd"/>
      <w:r w:rsidRPr="001B130A">
        <w:rPr>
          <w:rFonts w:ascii="Times New Roman" w:hAnsi="Times New Roman" w:cs="Times New Roman"/>
          <w:sz w:val="28"/>
          <w:szCs w:val="28"/>
        </w:rPr>
        <w:t xml:space="preserve"> sending data. Status code: {</w:t>
      </w:r>
      <w:proofErr w:type="spellStart"/>
      <w:r w:rsidRPr="001B130A">
        <w:rPr>
          <w:rFonts w:ascii="Times New Roman" w:hAnsi="Times New Roman" w:cs="Times New Roman"/>
          <w:sz w:val="28"/>
          <w:szCs w:val="28"/>
        </w:rPr>
        <w:t>response.status_code</w:t>
      </w:r>
      <w:proofErr w:type="spellEnd"/>
      <w:r w:rsidRPr="001B130A">
        <w:rPr>
          <w:rFonts w:ascii="Times New Roman" w:hAnsi="Times New Roman" w:cs="Times New Roman"/>
          <w:sz w:val="28"/>
          <w:szCs w:val="28"/>
        </w:rPr>
        <w:t>}")</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proofErr w:type="gramStart"/>
      <w:r w:rsidRPr="001B130A">
        <w:rPr>
          <w:rFonts w:ascii="Times New Roman" w:hAnsi="Times New Roman" w:cs="Times New Roman"/>
          <w:sz w:val="28"/>
          <w:szCs w:val="28"/>
        </w:rPr>
        <w:t>if</w:t>
      </w:r>
      <w:proofErr w:type="gramEnd"/>
      <w:r w:rsidRPr="001B130A">
        <w:rPr>
          <w:rFonts w:ascii="Times New Roman" w:hAnsi="Times New Roman" w:cs="Times New Roman"/>
          <w:sz w:val="28"/>
          <w:szCs w:val="28"/>
        </w:rPr>
        <w:t xml:space="preserve"> __name__ == "__main__":</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while</w:t>
      </w:r>
      <w:proofErr w:type="gramEnd"/>
      <w:r w:rsidRPr="001B130A">
        <w:rPr>
          <w:rFonts w:ascii="Times New Roman" w:hAnsi="Times New Roman" w:cs="Times New Roman"/>
          <w:sz w:val="28"/>
          <w:szCs w:val="28"/>
        </w:rPr>
        <w:t xml:space="preserve"> True:</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 Read water consumption data</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gramStart"/>
      <w:r w:rsidRPr="001B130A">
        <w:rPr>
          <w:rFonts w:ascii="Times New Roman" w:hAnsi="Times New Roman" w:cs="Times New Roman"/>
          <w:sz w:val="28"/>
          <w:szCs w:val="28"/>
        </w:rPr>
        <w:t>consumption</w:t>
      </w:r>
      <w:proofErr w:type="gramEnd"/>
      <w:r w:rsidRPr="001B130A">
        <w:rPr>
          <w:rFonts w:ascii="Times New Roman" w:hAnsi="Times New Roman" w:cs="Times New Roman"/>
          <w:sz w:val="28"/>
          <w:szCs w:val="28"/>
        </w:rPr>
        <w:t xml:space="preserve"> = </w:t>
      </w:r>
      <w:proofErr w:type="spellStart"/>
      <w:r w:rsidRPr="001B130A">
        <w:rPr>
          <w:rFonts w:ascii="Times New Roman" w:hAnsi="Times New Roman" w:cs="Times New Roman"/>
          <w:sz w:val="28"/>
          <w:szCs w:val="28"/>
        </w:rPr>
        <w:t>read_water_consumption</w:t>
      </w:r>
      <w:proofErr w:type="spellEnd"/>
      <w:r w:rsidRPr="001B130A">
        <w:rPr>
          <w:rFonts w:ascii="Times New Roman" w:hAnsi="Times New Roman" w:cs="Times New Roman"/>
          <w:sz w:val="28"/>
          <w:szCs w:val="28"/>
        </w:rPr>
        <w:t>()</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lastRenderedPageBreak/>
        <w:t xml:space="preserve">        # Send data to the data-sharing platform</w:t>
      </w: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spellStart"/>
      <w:r w:rsidRPr="001B130A">
        <w:rPr>
          <w:rFonts w:ascii="Times New Roman" w:hAnsi="Times New Roman" w:cs="Times New Roman"/>
          <w:sz w:val="28"/>
          <w:szCs w:val="28"/>
        </w:rPr>
        <w:t>send_data_to_</w:t>
      </w:r>
      <w:proofErr w:type="gramStart"/>
      <w:r w:rsidRPr="001B130A">
        <w:rPr>
          <w:rFonts w:ascii="Times New Roman" w:hAnsi="Times New Roman" w:cs="Times New Roman"/>
          <w:sz w:val="28"/>
          <w:szCs w:val="28"/>
        </w:rPr>
        <w:t>platform</w:t>
      </w:r>
      <w:proofErr w:type="spellEnd"/>
      <w:r w:rsidRPr="001B130A">
        <w:rPr>
          <w:rFonts w:ascii="Times New Roman" w:hAnsi="Times New Roman" w:cs="Times New Roman"/>
          <w:sz w:val="28"/>
          <w:szCs w:val="28"/>
        </w:rPr>
        <w:t>(</w:t>
      </w:r>
      <w:proofErr w:type="gramEnd"/>
      <w:r w:rsidRPr="001B130A">
        <w:rPr>
          <w:rFonts w:ascii="Times New Roman" w:hAnsi="Times New Roman" w:cs="Times New Roman"/>
          <w:sz w:val="28"/>
          <w:szCs w:val="28"/>
        </w:rPr>
        <w:t>consumption)</w:t>
      </w:r>
    </w:p>
    <w:p w:rsidR="001B130A" w:rsidRPr="001B130A" w:rsidRDefault="001B130A" w:rsidP="001B130A">
      <w:pPr>
        <w:pStyle w:val="ListParagraph"/>
        <w:spacing w:line="360" w:lineRule="auto"/>
        <w:rPr>
          <w:rFonts w:ascii="Times New Roman" w:hAnsi="Times New Roman" w:cs="Times New Roman"/>
          <w:sz w:val="28"/>
          <w:szCs w:val="28"/>
        </w:rPr>
      </w:pPr>
    </w:p>
    <w:p w:rsidR="001B130A" w:rsidRPr="001B130A" w:rsidRDefault="001B130A" w:rsidP="001B130A">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 Adjust the time interval based on your requirements</w:t>
      </w:r>
    </w:p>
    <w:p w:rsidR="00395918" w:rsidRDefault="001B130A" w:rsidP="00605270">
      <w:pPr>
        <w:pStyle w:val="ListParagraph"/>
        <w:spacing w:line="360" w:lineRule="auto"/>
        <w:rPr>
          <w:rFonts w:ascii="Times New Roman" w:hAnsi="Times New Roman" w:cs="Times New Roman"/>
          <w:sz w:val="28"/>
          <w:szCs w:val="28"/>
        </w:rPr>
      </w:pPr>
      <w:r w:rsidRPr="001B130A">
        <w:rPr>
          <w:rFonts w:ascii="Times New Roman" w:hAnsi="Times New Roman" w:cs="Times New Roman"/>
          <w:sz w:val="28"/>
          <w:szCs w:val="28"/>
        </w:rPr>
        <w:t xml:space="preserve">        </w:t>
      </w:r>
      <w:proofErr w:type="spellStart"/>
      <w:proofErr w:type="gramStart"/>
      <w:r w:rsidRPr="001B130A">
        <w:rPr>
          <w:rFonts w:ascii="Times New Roman" w:hAnsi="Times New Roman" w:cs="Times New Roman"/>
          <w:sz w:val="28"/>
          <w:szCs w:val="28"/>
        </w:rPr>
        <w:t>time.sleep</w:t>
      </w:r>
      <w:proofErr w:type="spellEnd"/>
      <w:r w:rsidRPr="001B130A">
        <w:rPr>
          <w:rFonts w:ascii="Times New Roman" w:hAnsi="Times New Roman" w:cs="Times New Roman"/>
          <w:sz w:val="28"/>
          <w:szCs w:val="28"/>
        </w:rPr>
        <w:t>(</w:t>
      </w:r>
      <w:proofErr w:type="gramEnd"/>
      <w:r w:rsidRPr="001B130A">
        <w:rPr>
          <w:rFonts w:ascii="Times New Roman" w:hAnsi="Times New Roman" w:cs="Times New Roman"/>
          <w:sz w:val="28"/>
          <w:szCs w:val="28"/>
        </w:rPr>
        <w:t>60)  # Send data every 60 seconds</w:t>
      </w:r>
    </w:p>
    <w:p w:rsidR="00605270" w:rsidRPr="00605270" w:rsidRDefault="00605270" w:rsidP="00605270">
      <w:pPr>
        <w:pStyle w:val="ListParagraph"/>
        <w:spacing w:line="360" w:lineRule="auto"/>
        <w:rPr>
          <w:rFonts w:ascii="Times New Roman" w:hAnsi="Times New Roman" w:cs="Times New Roman"/>
          <w:sz w:val="28"/>
          <w:szCs w:val="28"/>
        </w:rPr>
      </w:pPr>
    </w:p>
    <w:p w:rsidR="00395918" w:rsidRDefault="001B130A" w:rsidP="00395918">
      <w:pPr>
        <w:pStyle w:val="ListParagraph"/>
        <w:numPr>
          <w:ilvl w:val="1"/>
          <w:numId w:val="21"/>
        </w:numPr>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r w:rsidR="00605270">
        <w:rPr>
          <w:rFonts w:ascii="Times New Roman" w:hAnsi="Times New Roman" w:cs="Times New Roman"/>
          <w:b/>
          <w:sz w:val="40"/>
          <w:szCs w:val="40"/>
        </w:rPr>
        <w:t>Conclusion:</w:t>
      </w:r>
    </w:p>
    <w:p w:rsidR="00395918" w:rsidRPr="00395918" w:rsidRDefault="00395918" w:rsidP="00395918">
      <w:pPr>
        <w:pStyle w:val="Subtitle"/>
        <w:numPr>
          <w:ilvl w:val="0"/>
          <w:numId w:val="23"/>
        </w:numPr>
        <w:spacing w:line="360" w:lineRule="auto"/>
        <w:rPr>
          <w:rStyle w:val="IntenseReference"/>
          <w:rFonts w:ascii="Times New Roman" w:hAnsi="Times New Roman" w:cs="Times New Roman"/>
          <w:b w:val="0"/>
          <w:bCs w:val="0"/>
          <w:i w:val="0"/>
          <w:smallCaps w:val="0"/>
          <w:color w:val="000000" w:themeColor="text1"/>
          <w:spacing w:val="15"/>
          <w:sz w:val="28"/>
          <w:szCs w:val="28"/>
          <w:u w:val="none"/>
        </w:rPr>
      </w:pPr>
      <w:r w:rsidRPr="00395918">
        <w:rPr>
          <w:rStyle w:val="SubtleEmphasis"/>
          <w:rFonts w:ascii="Times New Roman" w:hAnsi="Times New Roman" w:cs="Times New Roman"/>
          <w:color w:val="000000" w:themeColor="text1"/>
          <w:sz w:val="28"/>
          <w:szCs w:val="28"/>
        </w:rPr>
        <w:t>Smart water management, enabled by IoT technology, revolutionizes how we monitor and conserve water. It provides real-time data, improves environmental sustainability, enhances public health, and strengthens communities. Ongoing collaboration, innovation, and investment are essential for a sustainable water future.</w:t>
      </w:r>
    </w:p>
    <w:sectPr w:rsidR="00395918" w:rsidRPr="00395918" w:rsidSect="00446D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F6D"/>
    <w:multiLevelType w:val="hybridMultilevel"/>
    <w:tmpl w:val="CCE4E978"/>
    <w:lvl w:ilvl="0" w:tplc="88CA44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0C4698"/>
    <w:multiLevelType w:val="hybridMultilevel"/>
    <w:tmpl w:val="2110BBF0"/>
    <w:lvl w:ilvl="0" w:tplc="04090001">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2065B9"/>
    <w:multiLevelType w:val="hybridMultilevel"/>
    <w:tmpl w:val="82162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D9601F"/>
    <w:multiLevelType w:val="hybridMultilevel"/>
    <w:tmpl w:val="8550D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97134B"/>
    <w:multiLevelType w:val="hybridMultilevel"/>
    <w:tmpl w:val="9F24D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0E5D77"/>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6">
    <w:nsid w:val="0E197730"/>
    <w:multiLevelType w:val="hybridMultilevel"/>
    <w:tmpl w:val="8884D6D8"/>
    <w:lvl w:ilvl="0" w:tplc="E4505970">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556FA"/>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8">
    <w:nsid w:val="17A41E05"/>
    <w:multiLevelType w:val="hybridMultilevel"/>
    <w:tmpl w:val="14928E34"/>
    <w:lvl w:ilvl="0" w:tplc="51EE95E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7E27DEE"/>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10">
    <w:nsid w:val="18CD16B8"/>
    <w:multiLevelType w:val="hybridMultilevel"/>
    <w:tmpl w:val="E87EC068"/>
    <w:lvl w:ilvl="0" w:tplc="4B1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9A16A1"/>
    <w:multiLevelType w:val="hybridMultilevel"/>
    <w:tmpl w:val="8A94C6C6"/>
    <w:lvl w:ilvl="0" w:tplc="24040C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D0362"/>
    <w:multiLevelType w:val="hybridMultilevel"/>
    <w:tmpl w:val="C65C6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073558D"/>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14">
    <w:nsid w:val="391A47C8"/>
    <w:multiLevelType w:val="hybridMultilevel"/>
    <w:tmpl w:val="31B8DCB0"/>
    <w:lvl w:ilvl="0" w:tplc="FE4648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A470383"/>
    <w:multiLevelType w:val="hybridMultilevel"/>
    <w:tmpl w:val="7616BA02"/>
    <w:lvl w:ilvl="0" w:tplc="84A8C01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369669E"/>
    <w:multiLevelType w:val="hybridMultilevel"/>
    <w:tmpl w:val="8BF00DDA"/>
    <w:lvl w:ilvl="0" w:tplc="7604E79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39A1AAC"/>
    <w:multiLevelType w:val="hybridMultilevel"/>
    <w:tmpl w:val="55FC0878"/>
    <w:lvl w:ilvl="0" w:tplc="A302F32A">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9E1D99"/>
    <w:multiLevelType w:val="hybridMultilevel"/>
    <w:tmpl w:val="7AF47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E2909"/>
    <w:multiLevelType w:val="multilevel"/>
    <w:tmpl w:val="423A31A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b/>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nsid w:val="4E653868"/>
    <w:multiLevelType w:val="multilevel"/>
    <w:tmpl w:val="7D04A27C"/>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nsid w:val="55C524EB"/>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22">
    <w:nsid w:val="588A77CF"/>
    <w:multiLevelType w:val="hybridMultilevel"/>
    <w:tmpl w:val="D668F5B6"/>
    <w:lvl w:ilvl="0" w:tplc="DA162A5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F714BC5"/>
    <w:multiLevelType w:val="hybridMultilevel"/>
    <w:tmpl w:val="148CC5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0E73D03"/>
    <w:multiLevelType w:val="hybridMultilevel"/>
    <w:tmpl w:val="F2D0D0D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5">
    <w:nsid w:val="61A002FE"/>
    <w:multiLevelType w:val="hybridMultilevel"/>
    <w:tmpl w:val="FAE6F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7773B"/>
    <w:multiLevelType w:val="hybridMultilevel"/>
    <w:tmpl w:val="19ECFC82"/>
    <w:lvl w:ilvl="0" w:tplc="8DEE709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254564"/>
    <w:multiLevelType w:val="hybridMultilevel"/>
    <w:tmpl w:val="AC0E18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2A203A2"/>
    <w:multiLevelType w:val="multilevel"/>
    <w:tmpl w:val="1E8C3A00"/>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74900EC6"/>
    <w:multiLevelType w:val="hybridMultilevel"/>
    <w:tmpl w:val="17440A52"/>
    <w:lvl w:ilvl="0" w:tplc="C5EC7AB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8F94D16"/>
    <w:multiLevelType w:val="hybridMultilevel"/>
    <w:tmpl w:val="08B6758A"/>
    <w:lvl w:ilvl="0" w:tplc="EA04622E">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num w:numId="1">
    <w:abstractNumId w:val="19"/>
  </w:num>
  <w:num w:numId="2">
    <w:abstractNumId w:val="11"/>
  </w:num>
  <w:num w:numId="3">
    <w:abstractNumId w:val="27"/>
  </w:num>
  <w:num w:numId="4">
    <w:abstractNumId w:val="4"/>
  </w:num>
  <w:num w:numId="5">
    <w:abstractNumId w:val="18"/>
  </w:num>
  <w:num w:numId="6">
    <w:abstractNumId w:val="20"/>
  </w:num>
  <w:num w:numId="7">
    <w:abstractNumId w:val="12"/>
  </w:num>
  <w:num w:numId="8">
    <w:abstractNumId w:val="14"/>
  </w:num>
  <w:num w:numId="9">
    <w:abstractNumId w:val="10"/>
  </w:num>
  <w:num w:numId="10">
    <w:abstractNumId w:val="0"/>
  </w:num>
  <w:num w:numId="11">
    <w:abstractNumId w:val="17"/>
  </w:num>
  <w:num w:numId="12">
    <w:abstractNumId w:val="8"/>
  </w:num>
  <w:num w:numId="13">
    <w:abstractNumId w:val="29"/>
  </w:num>
  <w:num w:numId="14">
    <w:abstractNumId w:val="3"/>
  </w:num>
  <w:num w:numId="15">
    <w:abstractNumId w:val="16"/>
  </w:num>
  <w:num w:numId="16">
    <w:abstractNumId w:val="22"/>
  </w:num>
  <w:num w:numId="17">
    <w:abstractNumId w:val="6"/>
  </w:num>
  <w:num w:numId="18">
    <w:abstractNumId w:val="15"/>
  </w:num>
  <w:num w:numId="19">
    <w:abstractNumId w:val="26"/>
  </w:num>
  <w:num w:numId="20">
    <w:abstractNumId w:val="1"/>
  </w:num>
  <w:num w:numId="21">
    <w:abstractNumId w:val="28"/>
  </w:num>
  <w:num w:numId="22">
    <w:abstractNumId w:val="23"/>
  </w:num>
  <w:num w:numId="23">
    <w:abstractNumId w:val="24"/>
  </w:num>
  <w:num w:numId="24">
    <w:abstractNumId w:val="30"/>
  </w:num>
  <w:num w:numId="25">
    <w:abstractNumId w:val="7"/>
  </w:num>
  <w:num w:numId="26">
    <w:abstractNumId w:val="5"/>
  </w:num>
  <w:num w:numId="27">
    <w:abstractNumId w:val="13"/>
  </w:num>
  <w:num w:numId="28">
    <w:abstractNumId w:val="21"/>
  </w:num>
  <w:num w:numId="29">
    <w:abstractNumId w:val="9"/>
  </w:num>
  <w:num w:numId="30">
    <w:abstractNumId w:val="25"/>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412D"/>
    <w:rsid w:val="000D284F"/>
    <w:rsid w:val="00156978"/>
    <w:rsid w:val="001B130A"/>
    <w:rsid w:val="002774DF"/>
    <w:rsid w:val="002D1F98"/>
    <w:rsid w:val="003346FD"/>
    <w:rsid w:val="00395918"/>
    <w:rsid w:val="00430215"/>
    <w:rsid w:val="00446DDE"/>
    <w:rsid w:val="0050695D"/>
    <w:rsid w:val="0052699A"/>
    <w:rsid w:val="00551CDA"/>
    <w:rsid w:val="005C6071"/>
    <w:rsid w:val="00605270"/>
    <w:rsid w:val="006A67DE"/>
    <w:rsid w:val="0079412D"/>
    <w:rsid w:val="007D60D0"/>
    <w:rsid w:val="00A24D5A"/>
    <w:rsid w:val="00FD3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12D"/>
    <w:rPr>
      <w:rFonts w:ascii="Tahoma" w:hAnsi="Tahoma" w:cs="Tahoma"/>
      <w:sz w:val="16"/>
      <w:szCs w:val="16"/>
    </w:rPr>
  </w:style>
  <w:style w:type="paragraph" w:styleId="ListParagraph">
    <w:name w:val="List Paragraph"/>
    <w:basedOn w:val="Normal"/>
    <w:uiPriority w:val="34"/>
    <w:qFormat/>
    <w:rsid w:val="0079412D"/>
    <w:pPr>
      <w:ind w:left="720"/>
      <w:contextualSpacing/>
    </w:pPr>
    <w:rPr>
      <w:rFonts w:eastAsiaTheme="minorHAnsi"/>
    </w:rPr>
  </w:style>
  <w:style w:type="character" w:styleId="Hyperlink">
    <w:name w:val="Hyperlink"/>
    <w:basedOn w:val="DefaultParagraphFont"/>
    <w:uiPriority w:val="99"/>
    <w:semiHidden/>
    <w:unhideWhenUsed/>
    <w:rsid w:val="007D60D0"/>
    <w:rPr>
      <w:color w:val="0000FF"/>
      <w:u w:val="single"/>
    </w:rPr>
  </w:style>
  <w:style w:type="paragraph" w:styleId="Subtitle">
    <w:name w:val="Subtitle"/>
    <w:basedOn w:val="Normal"/>
    <w:next w:val="Normal"/>
    <w:link w:val="SubtitleChar"/>
    <w:uiPriority w:val="11"/>
    <w:qFormat/>
    <w:rsid w:val="003959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5918"/>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395918"/>
    <w:rPr>
      <w:b/>
      <w:bCs/>
      <w:smallCaps/>
      <w:color w:val="C0504D" w:themeColor="accent2"/>
      <w:spacing w:val="5"/>
      <w:u w:val="single"/>
    </w:rPr>
  </w:style>
  <w:style w:type="character" w:styleId="SubtleEmphasis">
    <w:name w:val="Subtle Emphasis"/>
    <w:basedOn w:val="DefaultParagraphFont"/>
    <w:uiPriority w:val="19"/>
    <w:qFormat/>
    <w:rsid w:val="00395918"/>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703595560">
      <w:bodyDiv w:val="1"/>
      <w:marLeft w:val="0"/>
      <w:marRight w:val="0"/>
      <w:marTop w:val="0"/>
      <w:marBottom w:val="0"/>
      <w:divBdr>
        <w:top w:val="none" w:sz="0" w:space="0" w:color="auto"/>
        <w:left w:val="none" w:sz="0" w:space="0" w:color="auto"/>
        <w:bottom w:val="none" w:sz="0" w:space="0" w:color="auto"/>
        <w:right w:val="none" w:sz="0" w:space="0" w:color="auto"/>
      </w:divBdr>
      <w:divsChild>
        <w:div w:id="382027288">
          <w:marLeft w:val="0"/>
          <w:marRight w:val="0"/>
          <w:marTop w:val="0"/>
          <w:marBottom w:val="0"/>
          <w:divBdr>
            <w:top w:val="single" w:sz="2" w:space="0" w:color="auto"/>
            <w:left w:val="single" w:sz="2" w:space="0" w:color="auto"/>
            <w:bottom w:val="single" w:sz="6" w:space="0" w:color="auto"/>
            <w:right w:val="single" w:sz="2" w:space="0" w:color="auto"/>
          </w:divBdr>
          <w:divsChild>
            <w:div w:id="168921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446976">
                  <w:marLeft w:val="0"/>
                  <w:marRight w:val="0"/>
                  <w:marTop w:val="0"/>
                  <w:marBottom w:val="0"/>
                  <w:divBdr>
                    <w:top w:val="single" w:sz="2" w:space="0" w:color="D9D9E3"/>
                    <w:left w:val="single" w:sz="2" w:space="0" w:color="D9D9E3"/>
                    <w:bottom w:val="single" w:sz="2" w:space="0" w:color="D9D9E3"/>
                    <w:right w:val="single" w:sz="2" w:space="0" w:color="D9D9E3"/>
                  </w:divBdr>
                  <w:divsChild>
                    <w:div w:id="1148396742">
                      <w:marLeft w:val="0"/>
                      <w:marRight w:val="0"/>
                      <w:marTop w:val="0"/>
                      <w:marBottom w:val="0"/>
                      <w:divBdr>
                        <w:top w:val="single" w:sz="2" w:space="0" w:color="D9D9E3"/>
                        <w:left w:val="single" w:sz="2" w:space="0" w:color="D9D9E3"/>
                        <w:bottom w:val="single" w:sz="2" w:space="0" w:color="D9D9E3"/>
                        <w:right w:val="single" w:sz="2" w:space="0" w:color="D9D9E3"/>
                      </w:divBdr>
                      <w:divsChild>
                        <w:div w:id="1345398648">
                          <w:marLeft w:val="0"/>
                          <w:marRight w:val="0"/>
                          <w:marTop w:val="0"/>
                          <w:marBottom w:val="0"/>
                          <w:divBdr>
                            <w:top w:val="single" w:sz="2" w:space="0" w:color="D9D9E3"/>
                            <w:left w:val="single" w:sz="2" w:space="0" w:color="D9D9E3"/>
                            <w:bottom w:val="single" w:sz="2" w:space="0" w:color="D9D9E3"/>
                            <w:right w:val="single" w:sz="2" w:space="0" w:color="D9D9E3"/>
                          </w:divBdr>
                          <w:divsChild>
                            <w:div w:id="1406075216">
                              <w:marLeft w:val="0"/>
                              <w:marRight w:val="0"/>
                              <w:marTop w:val="0"/>
                              <w:marBottom w:val="0"/>
                              <w:divBdr>
                                <w:top w:val="single" w:sz="2" w:space="0" w:color="D9D9E3"/>
                                <w:left w:val="single" w:sz="2" w:space="0" w:color="D9D9E3"/>
                                <w:bottom w:val="single" w:sz="2" w:space="0" w:color="D9D9E3"/>
                                <w:right w:val="single" w:sz="2" w:space="0" w:color="D9D9E3"/>
                              </w:divBdr>
                              <w:divsChild>
                                <w:div w:id="835459663">
                                  <w:marLeft w:val="0"/>
                                  <w:marRight w:val="0"/>
                                  <w:marTop w:val="0"/>
                                  <w:marBottom w:val="0"/>
                                  <w:divBdr>
                                    <w:top w:val="single" w:sz="2" w:space="0" w:color="D9D9E3"/>
                                    <w:left w:val="single" w:sz="2" w:space="0" w:color="D9D9E3"/>
                                    <w:bottom w:val="single" w:sz="2" w:space="0" w:color="D9D9E3"/>
                                    <w:right w:val="single" w:sz="2" w:space="0" w:color="D9D9E3"/>
                                  </w:divBdr>
                                  <w:divsChild>
                                    <w:div w:id="193963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11</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9</cp:revision>
  <dcterms:created xsi:type="dcterms:W3CDTF">2023-10-11T15:49:00Z</dcterms:created>
  <dcterms:modified xsi:type="dcterms:W3CDTF">2023-10-31T15:33:00Z</dcterms:modified>
</cp:coreProperties>
</file>