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749/019-Т</w:t>
      </w:r>
    </w:p>
    <w:p>
      <w:r>
        <w:t>г. Новосибирск 20.09.2026</w:t>
      </w:r>
    </w:p>
    <w:p>
      <w:r>
        <w:t>Заказчик: ООО "Модельный заказчик 019"</w:t>
      </w:r>
    </w:p>
    <w:p>
      <w:r>
        <w:t>Исполнитель: ИП Модельный Исполнитель 019</w:t>
      </w:r>
    </w:p>
    <w:p>
      <w:r>
        <w:t>Предмет договора: модельные услуги.</w:t>
      </w:r>
    </w:p>
    <w:p>
      <w:r>
        <w:t>Общая сумма договора составляет 73 000,29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