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24E151" w:rsidR="00CC32B6" w:rsidRDefault="00702670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Войнич Ясон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 Jason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4969E6E9" w:rsidR="005A673C" w:rsidRPr="005A673C" w:rsidRDefault="00702670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12 января 1802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Еленой Жилко</w:t>
      </w:r>
      <w:r w:rsidR="000C1D0A" w:rsidRPr="000C1D0A">
        <w:rPr>
          <w:rFonts w:ascii="Times New Roman" w:hAnsi="Times New Roman" w:cs="Times New Roman"/>
          <w:sz w:val="24"/>
          <w:szCs w:val="24"/>
        </w:rPr>
        <w:t xml:space="preserve"> </w:t>
      </w:r>
      <w:r w:rsidR="005A673C">
        <w:rPr>
          <w:rFonts w:ascii="Times New Roman" w:hAnsi="Times New Roman" w:cs="Times New Roman"/>
          <w:sz w:val="24"/>
          <w:szCs w:val="24"/>
        </w:rPr>
        <w:t>с деревни Недаль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7F71E" w14:textId="77777777" w:rsidR="00702670" w:rsidRPr="00702670" w:rsidRDefault="005A673C" w:rsidP="0070267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702670" w:rsidRPr="0070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702670" w:rsidRPr="007026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="00702670" w:rsidRPr="0070267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02670" w:rsidRPr="007026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501456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90A4D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F6F48" wp14:editId="6E7CEC47">
            <wp:extent cx="5940425" cy="1462881"/>
            <wp:effectExtent l="0" t="0" r="3175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E465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52C7EA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1802 года. Метрическая запись о венчании.</w:t>
      </w:r>
    </w:p>
    <w:p w14:paraId="66CC31F3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A51E3B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7026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Jason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 молодой, с деревни Пустомстиж.</w:t>
      </w:r>
    </w:p>
    <w:p w14:paraId="538586F0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Недаль.</w:t>
      </w:r>
    </w:p>
    <w:p w14:paraId="4496864B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AAD4AB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Szutowski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AD93C3" w14:textId="77777777" w:rsidR="00702670" w:rsidRPr="00702670" w:rsidRDefault="00702670" w:rsidP="00702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67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070A9269" w:rsidR="005A673C" w:rsidRDefault="005A673C" w:rsidP="007026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6176C0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0267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2022-08-29T06:20:00Z</dcterms:modified>
</cp:coreProperties>
</file>