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FC1D47" w:rsidR="00CC32B6" w:rsidRDefault="007C7AB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Захаревич </w:t>
      </w:r>
      <w:r w:rsidR="00A03BD5">
        <w:rPr>
          <w:rFonts w:ascii="Times New Roman" w:hAnsi="Times New Roman" w:cs="Times New Roman"/>
          <w:b/>
          <w:bCs/>
          <w:sz w:val="24"/>
          <w:szCs w:val="24"/>
        </w:rPr>
        <w:t xml:space="preserve">(Шпет) </w:t>
      </w:r>
      <w:r w:rsidR="001D3B85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A03BD5">
        <w:rPr>
          <w:rFonts w:ascii="Times New Roman" w:hAnsi="Times New Roman" w:cs="Times New Roman"/>
          <w:b/>
          <w:bCs/>
          <w:sz w:val="24"/>
          <w:szCs w:val="24"/>
        </w:rPr>
        <w:t>, Марута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</w:t>
      </w:r>
      <w:r w:rsidR="001D3B8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A03BD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(Szpetowna)</w:t>
      </w:r>
      <w:r w:rsidRPr="007C7A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3B8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A03BD5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Maruta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9E3B09" w14:textId="5E169825" w:rsidR="00A03BD5" w:rsidRDefault="00A03B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 января 1798 года – венчание с </w:t>
      </w:r>
      <w:r>
        <w:rPr>
          <w:rFonts w:ascii="Times New Roman" w:hAnsi="Times New Roman" w:cs="Times New Roman"/>
          <w:sz w:val="24"/>
          <w:szCs w:val="24"/>
        </w:rPr>
        <w:t>Прокопом Захаревичем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Дедиловичи (НИАБ 136-13-920, лист 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5B4BCA56" w:rsidR="00CC32B6" w:rsidRPr="00756583" w:rsidRDefault="00462CE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</w:t>
      </w:r>
      <w:r w:rsidR="007C7AB9">
        <w:rPr>
          <w:rFonts w:ascii="Times New Roman" w:hAnsi="Times New Roman" w:cs="Times New Roman"/>
          <w:sz w:val="24"/>
          <w:szCs w:val="24"/>
        </w:rPr>
        <w:t>мая 1802</w:t>
      </w:r>
      <w:r>
        <w:rPr>
          <w:rFonts w:ascii="Times New Roman" w:hAnsi="Times New Roman" w:cs="Times New Roman"/>
          <w:sz w:val="24"/>
          <w:szCs w:val="24"/>
        </w:rPr>
        <w:t xml:space="preserve"> года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7C7AB9">
        <w:rPr>
          <w:rFonts w:ascii="Times New Roman" w:hAnsi="Times New Roman" w:cs="Times New Roman"/>
          <w:sz w:val="24"/>
          <w:szCs w:val="24"/>
        </w:rPr>
        <w:t>Агнешки Домицели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7C7AB9">
        <w:rPr>
          <w:rFonts w:ascii="Times New Roman" w:hAnsi="Times New Roman" w:cs="Times New Roman"/>
          <w:sz w:val="24"/>
          <w:szCs w:val="24"/>
        </w:rPr>
        <w:t>46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C7A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C7A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493ED94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F5469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D62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5об.</w:t>
      </w:r>
      <w:r w:rsidRPr="009D62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№7/1798</w:t>
      </w:r>
      <w:r w:rsidRPr="009D6232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9D623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361AF5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B5088A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62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524CAE" wp14:editId="475498A3">
            <wp:extent cx="5940425" cy="1939268"/>
            <wp:effectExtent l="0" t="0" r="3175" b="4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6050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1CB028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623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1798 года. Метрическая запись о венчании.</w:t>
      </w:r>
    </w:p>
    <w:p w14:paraId="249ED93B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007915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23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Zacharewicz</w:t>
      </w:r>
      <w:r w:rsidRPr="009D6232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D6232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Prakop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Дедиловичи.</w:t>
      </w:r>
    </w:p>
    <w:p w14:paraId="163213DE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Szpetowna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Дедиловичи.</w:t>
      </w:r>
    </w:p>
    <w:p w14:paraId="1A30DB3B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572705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80DAB0" w14:textId="77777777" w:rsidR="00A03BD5" w:rsidRPr="009D6232" w:rsidRDefault="00A03BD5" w:rsidP="00A03B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623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623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A0E299E" w14:textId="77777777" w:rsidR="00A03BD5" w:rsidRDefault="00A03B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1A776" w14:textId="77777777" w:rsidR="007C7AB9" w:rsidRPr="007C7AB9" w:rsidRDefault="007A3B47" w:rsidP="007C7AB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462C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C7AB9" w:rsidRPr="007C7A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46об. </w:t>
      </w:r>
      <w:r w:rsidR="007C7AB9" w:rsidRPr="007C7A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C7AB9" w:rsidRPr="007C7AB9">
        <w:rPr>
          <w:rFonts w:ascii="Times New Roman" w:hAnsi="Times New Roman" w:cs="Times New Roman"/>
          <w:b/>
          <w:sz w:val="24"/>
          <w:szCs w:val="24"/>
        </w:rPr>
        <w:t>16</w:t>
      </w:r>
      <w:r w:rsidR="007C7AB9" w:rsidRPr="007C7AB9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7C7AB9" w:rsidRPr="007C7A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C7AB9" w:rsidRPr="007C7AB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521847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A67C2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B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AFE9C2" wp14:editId="0EA7785E">
            <wp:extent cx="5940425" cy="1371528"/>
            <wp:effectExtent l="0" t="0" r="3175" b="63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6301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1FBEC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мая 1802 года. Метрическая запись о крещении.</w:t>
      </w:r>
    </w:p>
    <w:p w14:paraId="0E6A6F6B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117D1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Zacharewiczowna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Agnieszka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Domicella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703B6C63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 Prokop –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BA0C66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Zacharewiczowa Marjana –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7A7767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434375CC" w14:textId="77777777" w:rsidR="007C7AB9" w:rsidRPr="007C7AB9" w:rsidRDefault="007C7AB9" w:rsidP="007C7AB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anko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7C7AB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E0AE29D" w14:textId="77777777" w:rsidR="007C7AB9" w:rsidRPr="007C7AB9" w:rsidRDefault="007C7AB9" w:rsidP="007C7AB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B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C7AB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7AB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C7AB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C7AB9">
        <w:rPr>
          <w:rFonts w:ascii="Times New Roman" w:hAnsi="Times New Roman" w:cs="Times New Roman"/>
          <w:sz w:val="24"/>
          <w:szCs w:val="24"/>
        </w:rPr>
        <w:t>.</w:t>
      </w:r>
    </w:p>
    <w:p w14:paraId="21100203" w14:textId="52A449CC" w:rsidR="00462CED" w:rsidRPr="00462CED" w:rsidRDefault="00462CED" w:rsidP="00462CE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29E595" w14:textId="77777777" w:rsidR="00462CED" w:rsidRPr="00462CED" w:rsidRDefault="00462CED" w:rsidP="00462C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D3B85"/>
    <w:rsid w:val="00462CED"/>
    <w:rsid w:val="007A3B47"/>
    <w:rsid w:val="007B7CDC"/>
    <w:rsid w:val="007C7AB9"/>
    <w:rsid w:val="00A03BD5"/>
    <w:rsid w:val="00B07C42"/>
    <w:rsid w:val="00B24971"/>
    <w:rsid w:val="00B75F14"/>
    <w:rsid w:val="00BD4F45"/>
    <w:rsid w:val="00C958D0"/>
    <w:rsid w:val="00CC32B6"/>
    <w:rsid w:val="00D44E91"/>
    <w:rsid w:val="00E07B69"/>
    <w:rsid w:val="00E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2022-08-27T06:33:00Z</dcterms:modified>
</cp:coreProperties>
</file>