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CEAF072" w:rsidR="00CC32B6" w:rsidRDefault="00FD637D" w:rsidP="006049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Шапелевич </w:t>
      </w:r>
      <w:r w:rsidR="00FB4CD9">
        <w:rPr>
          <w:rFonts w:ascii="Times New Roman" w:hAnsi="Times New Roman" w:cs="Times New Roman"/>
          <w:b/>
          <w:bCs/>
          <w:sz w:val="24"/>
          <w:szCs w:val="24"/>
        </w:rPr>
        <w:t>Базыль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</w:t>
      </w:r>
      <w:r w:rsidR="00FB4CD9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lewicz</w:t>
      </w:r>
      <w:r w:rsidRPr="00FB4C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4CD9">
        <w:rPr>
          <w:rFonts w:ascii="Times New Roman" w:hAnsi="Times New Roman" w:cs="Times New Roman"/>
          <w:b/>
          <w:bCs/>
          <w:sz w:val="24"/>
          <w:szCs w:val="24"/>
          <w:lang w:val="pl-PL"/>
        </w:rPr>
        <w:t>Bazyli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049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92121B" w14:textId="2910D47B" w:rsidR="00D64756" w:rsidRDefault="00FB4CD9" w:rsidP="00087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75908"/>
      <w:bookmarkStart w:id="1" w:name="_Hlk109754834"/>
      <w:r>
        <w:rPr>
          <w:rFonts w:ascii="Times New Roman" w:hAnsi="Times New Roman" w:cs="Times New Roman"/>
          <w:sz w:val="24"/>
          <w:szCs w:val="24"/>
        </w:rPr>
        <w:t>26 октября 1807 г – крещение дочери Анастасии</w:t>
      </w:r>
      <w:r w:rsidR="00D647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D64756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6</w:t>
      </w:r>
      <w:r w:rsidR="00D64756">
        <w:rPr>
          <w:rFonts w:ascii="Times New Roman" w:hAnsi="Times New Roman" w:cs="Times New Roman"/>
          <w:sz w:val="24"/>
          <w:szCs w:val="24"/>
        </w:rPr>
        <w:t xml:space="preserve">об, </w:t>
      </w:r>
      <w:r w:rsidR="00D647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D647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647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D647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64756"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D64756">
        <w:rPr>
          <w:rFonts w:ascii="Times New Roman" w:hAnsi="Times New Roman" w:cs="Times New Roman"/>
          <w:sz w:val="24"/>
          <w:szCs w:val="24"/>
        </w:rPr>
        <w:t>.</w:t>
      </w:r>
      <w:bookmarkEnd w:id="0"/>
    </w:p>
    <w:bookmarkEnd w:id="1"/>
    <w:p w14:paraId="0C5B9BFD" w14:textId="1E628267" w:rsidR="00BD4F45" w:rsidRDefault="00BD4F45" w:rsidP="00087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9D1DB7" w14:textId="0B1A0E3A" w:rsidR="00FB4CD9" w:rsidRPr="00FB4CD9" w:rsidRDefault="00D64756" w:rsidP="00FB4CD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B4C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FB4CD9"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FB4CD9"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№22/1807</w:t>
      </w:r>
      <w:r w:rsidR="00FB4CD9" w:rsidRPr="00FB4CD9">
        <w:rPr>
          <w:rFonts w:ascii="Times New Roman" w:hAnsi="Times New Roman" w:cs="Times New Roman"/>
          <w:b/>
          <w:sz w:val="24"/>
          <w:szCs w:val="24"/>
        </w:rPr>
        <w:t>-р</w:t>
      </w:r>
      <w:r w:rsidR="00FB4CD9"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89D70A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B6124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C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6A7725" wp14:editId="5D697F4F">
            <wp:extent cx="5940425" cy="2233295"/>
            <wp:effectExtent l="0" t="0" r="317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78FF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09D17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CD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октября</w:t>
      </w:r>
      <w:r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F3735A6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20748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32AE373D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Bazyli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89F015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Dorotha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CC3610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Czierach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342D4E4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35EDD079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3F2081F0" w14:textId="7F637AC9" w:rsidR="00996C5E" w:rsidRPr="00996C5E" w:rsidRDefault="00996C5E" w:rsidP="00FB4C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96C5E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7382"/>
    <w:rsid w:val="002C3505"/>
    <w:rsid w:val="002E4A6B"/>
    <w:rsid w:val="00604931"/>
    <w:rsid w:val="006178C6"/>
    <w:rsid w:val="006E76D5"/>
    <w:rsid w:val="007B7CDC"/>
    <w:rsid w:val="007D7D33"/>
    <w:rsid w:val="008623EA"/>
    <w:rsid w:val="00903A52"/>
    <w:rsid w:val="00996C5E"/>
    <w:rsid w:val="00A87E8A"/>
    <w:rsid w:val="00B75F14"/>
    <w:rsid w:val="00BD4F45"/>
    <w:rsid w:val="00CC32B6"/>
    <w:rsid w:val="00D13715"/>
    <w:rsid w:val="00D44E91"/>
    <w:rsid w:val="00D64756"/>
    <w:rsid w:val="00FB0DCF"/>
    <w:rsid w:val="00FB4CD9"/>
    <w:rsid w:val="00FD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2023-01-20T07:06:00Z</dcterms:modified>
</cp:coreProperties>
</file>