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158227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5171">
        <w:rPr>
          <w:rFonts w:ascii="Times New Roman" w:hAnsi="Times New Roman" w:cs="Times New Roman"/>
          <w:b/>
          <w:bCs/>
          <w:sz w:val="24"/>
          <w:szCs w:val="24"/>
        </w:rPr>
        <w:t>Прузына</w:t>
      </w:r>
      <w:proofErr w:type="spellEnd"/>
      <w:r w:rsidR="00DF4E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DF4E31">
        <w:rPr>
          <w:rFonts w:ascii="Times New Roman" w:hAnsi="Times New Roman" w:cs="Times New Roman"/>
          <w:b/>
          <w:bCs/>
          <w:sz w:val="24"/>
          <w:szCs w:val="24"/>
        </w:rPr>
        <w:t>Ефрозына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2C517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5171">
        <w:rPr>
          <w:rFonts w:ascii="Times New Roman" w:hAnsi="Times New Roman" w:cs="Times New Roman"/>
          <w:b/>
          <w:bCs/>
          <w:sz w:val="24"/>
          <w:szCs w:val="24"/>
          <w:lang w:val="pl-PL"/>
        </w:rPr>
        <w:t>Pruzyna</w:t>
      </w:r>
      <w:r w:rsidR="00DF4E31">
        <w:rPr>
          <w:rFonts w:ascii="Times New Roman" w:hAnsi="Times New Roman" w:cs="Times New Roman"/>
          <w:b/>
          <w:bCs/>
          <w:sz w:val="24"/>
          <w:szCs w:val="24"/>
          <w:lang w:val="pl-PL"/>
        </w:rPr>
        <w:t>, Eufrozyna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0E9F4" w14:textId="47F365D6" w:rsidR="007A391A" w:rsidRPr="00756583" w:rsidRDefault="007A391A" w:rsidP="007A3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ноября 1813 г – крещение сына Филипа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41D50F" w14:textId="77777777" w:rsidR="00DF4E31" w:rsidRPr="00756583" w:rsidRDefault="00DF4E31" w:rsidP="00DF4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сентября 1818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DD08" w14:textId="210517A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7A39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7A391A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7A39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A39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0C2869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77404D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A39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FEDBCA" wp14:editId="4742B87D">
            <wp:extent cx="5940425" cy="1063133"/>
            <wp:effectExtent l="0" t="0" r="3175" b="381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A2FE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7B95A8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1813 года. Метрическая запись о крещении.</w:t>
      </w:r>
    </w:p>
    <w:p w14:paraId="1A292E64" w14:textId="77777777" w:rsidR="007A391A" w:rsidRPr="007A391A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E57C6F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6E37A73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Władysław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DD7C98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Pruzyna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01C5DD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105F77" w14:textId="77777777" w:rsidR="007A391A" w:rsidRPr="007A391A" w:rsidRDefault="007A391A" w:rsidP="007A39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Zofija – 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A39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2B2A33" w14:textId="77777777" w:rsidR="007A391A" w:rsidRPr="00DF4E31" w:rsidRDefault="007A391A" w:rsidP="007A39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A39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F4E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A39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F4E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7A39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F4E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676F83" w14:textId="77777777" w:rsidR="00E42C5D" w:rsidRPr="00DF4E31" w:rsidRDefault="00E42C5D" w:rsidP="00E42C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965F2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4E3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674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74D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Pr="00674DF3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674D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4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8E994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95BC7E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74DF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6BECB6" wp14:editId="3464EE04">
            <wp:extent cx="5940425" cy="738798"/>
            <wp:effectExtent l="0" t="0" r="3175" b="4445"/>
            <wp:docPr id="754" name="Рисунок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C91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BC3265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сентября 1818 года. Метрическая запись о крещении.</w:t>
      </w:r>
    </w:p>
    <w:p w14:paraId="1BE61D9E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0AF077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CB7FCAA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Władyś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4F420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Eufrozyna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65ED2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A0670B" w14:textId="77777777" w:rsidR="00DF4E31" w:rsidRPr="00674DF3" w:rsidRDefault="00DF4E31" w:rsidP="00DF4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Jwanjwska Karolina – 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4D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9DF926" w14:textId="77777777" w:rsidR="00DF4E31" w:rsidRPr="00674DF3" w:rsidRDefault="00DF4E31" w:rsidP="00DF4E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DF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74D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4DF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74DF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101DEF"/>
    <w:rsid w:val="00140B4A"/>
    <w:rsid w:val="00244A2B"/>
    <w:rsid w:val="002968AC"/>
    <w:rsid w:val="002C4234"/>
    <w:rsid w:val="002C5171"/>
    <w:rsid w:val="00341E2A"/>
    <w:rsid w:val="00397ABA"/>
    <w:rsid w:val="003D6A36"/>
    <w:rsid w:val="00463CBD"/>
    <w:rsid w:val="00610F07"/>
    <w:rsid w:val="007A391A"/>
    <w:rsid w:val="007B7CDC"/>
    <w:rsid w:val="007E428D"/>
    <w:rsid w:val="00804311"/>
    <w:rsid w:val="00880F15"/>
    <w:rsid w:val="00B75F14"/>
    <w:rsid w:val="00BD4F45"/>
    <w:rsid w:val="00C54BCC"/>
    <w:rsid w:val="00CC32B6"/>
    <w:rsid w:val="00D44E91"/>
    <w:rsid w:val="00DF4E3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2022-08-12T15:44:00Z</dcterms:modified>
</cp:coreProperties>
</file>