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4E0B24" w:rsidR="00CC32B6" w:rsidRDefault="000735D4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Рубочка </w:t>
      </w:r>
      <w:r w:rsidR="000D0B43">
        <w:rPr>
          <w:rFonts w:ascii="Times New Roman" w:hAnsi="Times New Roman" w:cs="Times New Roman"/>
          <w:b/>
          <w:bCs/>
          <w:sz w:val="24"/>
          <w:szCs w:val="24"/>
        </w:rPr>
        <w:t>Элизабета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Ruboczk</w:t>
      </w:r>
      <w:r w:rsidR="000D0B4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D0B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0B43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2BD28464" w:rsidR="00045D03" w:rsidRPr="00756583" w:rsidRDefault="000735D4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19 сентября 1802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Мартина</w:t>
      </w:r>
      <w:r w:rsidR="00045D03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45D0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C6632" w:rsidRPr="008C66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45D0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81D36" w14:textId="12825961" w:rsidR="000735D4" w:rsidRPr="000735D4" w:rsidRDefault="00F333E2" w:rsidP="000735D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735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735D4" w:rsidRPr="000735D4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0735D4" w:rsidRPr="000735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№31/1802</w:t>
      </w:r>
      <w:r w:rsidR="000735D4" w:rsidRPr="000735D4">
        <w:rPr>
          <w:rFonts w:ascii="Times New Roman" w:hAnsi="Times New Roman" w:cs="Times New Roman"/>
          <w:b/>
          <w:sz w:val="24"/>
          <w:szCs w:val="24"/>
        </w:rPr>
        <w:t>-р</w:t>
      </w:r>
      <w:r w:rsidR="000735D4" w:rsidRPr="000735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25980E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471917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0154FC" wp14:editId="5F26310B">
            <wp:extent cx="5940425" cy="653415"/>
            <wp:effectExtent l="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768C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C2C7FA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5D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19 сентября</w:t>
      </w:r>
      <w:r w:rsidRPr="000735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687EAA0B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4E5B3C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F0EF492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Nicolay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BC974D4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zkowa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A93E984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7725A93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Czeplajowa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909895B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735D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735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35D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735D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1375B2E" w14:textId="1DE71445" w:rsidR="00045D03" w:rsidRPr="00F333E2" w:rsidRDefault="00045D03" w:rsidP="000735D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0735D4"/>
    <w:rsid w:val="000D0B43"/>
    <w:rsid w:val="002C3505"/>
    <w:rsid w:val="004660FF"/>
    <w:rsid w:val="004F6EF3"/>
    <w:rsid w:val="00721BFC"/>
    <w:rsid w:val="00751338"/>
    <w:rsid w:val="007B7CDC"/>
    <w:rsid w:val="008C6632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2022-12-28T03:03:00Z</dcterms:modified>
</cp:coreProperties>
</file>