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1CA" w:rsidRPr="00BE5615" w:rsidRDefault="004A71CA" w:rsidP="008A36BD">
      <w:pPr>
        <w:spacing w:before="120" w:after="0" w:line="240" w:lineRule="auto"/>
        <w:jc w:val="center"/>
      </w:pPr>
      <w:r w:rsidRPr="00BE5615">
        <w:t>СОГЛАСИЕ</w:t>
      </w:r>
      <w:r w:rsidRPr="00BE5615">
        <w:br/>
        <w:t>посетителя сайта на обработку персональных данных</w:t>
      </w:r>
    </w:p>
    <w:p w:rsidR="004A71CA" w:rsidRPr="00BE5615" w:rsidRDefault="004A71CA" w:rsidP="008A36BD">
      <w:pPr>
        <w:spacing w:before="120" w:after="0" w:line="240" w:lineRule="auto"/>
      </w:pPr>
    </w:p>
    <w:p w:rsidR="004A71CA" w:rsidRPr="000014A1" w:rsidRDefault="004A71CA" w:rsidP="00706030">
      <w:pPr>
        <w:numPr>
          <w:ilvl w:val="0"/>
          <w:numId w:val="1"/>
        </w:numPr>
        <w:tabs>
          <w:tab w:val="left" w:pos="426"/>
        </w:tabs>
        <w:spacing w:before="120" w:after="0" w:line="240" w:lineRule="auto"/>
        <w:jc w:val="both"/>
      </w:pPr>
      <w:r w:rsidRPr="00BE5615">
        <w:t xml:space="preserve">Выражаю </w:t>
      </w:r>
      <w:r w:rsidR="00AB14DF">
        <w:t>ООО «МАРИС ГРУПП»</w:t>
      </w:r>
      <w:r w:rsidR="00924618" w:rsidRPr="00924618">
        <w:t xml:space="preserve"> </w:t>
      </w:r>
      <w:r w:rsidRPr="00BE5615">
        <w:t xml:space="preserve">(ИНН </w:t>
      </w:r>
      <w:r w:rsidR="00AB14DF">
        <w:t>7719498469</w:t>
      </w:r>
      <w:r w:rsidRPr="00BE5615">
        <w:t xml:space="preserve">, юридический адрес: </w:t>
      </w:r>
      <w:r w:rsidR="00706030" w:rsidRPr="00706030">
        <w:t xml:space="preserve">107023, город Москва, Семёновский переулок, дом 15, </w:t>
      </w:r>
      <w:proofErr w:type="spellStart"/>
      <w:r w:rsidR="00706030" w:rsidRPr="00706030">
        <w:t>эт</w:t>
      </w:r>
      <w:proofErr w:type="spellEnd"/>
      <w:r w:rsidR="00706030" w:rsidRPr="00706030">
        <w:t xml:space="preserve"> 8 </w:t>
      </w:r>
      <w:proofErr w:type="spellStart"/>
      <w:r w:rsidR="00706030" w:rsidRPr="00706030">
        <w:t>пом</w:t>
      </w:r>
      <w:proofErr w:type="spellEnd"/>
      <w:r w:rsidR="00706030" w:rsidRPr="00706030">
        <w:t xml:space="preserve"> I ком 8</w:t>
      </w:r>
      <w:r w:rsidRPr="00BE5615">
        <w:t xml:space="preserve">) и его представителям, </w:t>
      </w:r>
      <w:r w:rsidRPr="00BE5615">
        <w:rPr>
          <w:rStyle w:val="grame"/>
        </w:rPr>
        <w:t xml:space="preserve">свое согласие </w:t>
      </w:r>
      <w:r w:rsidRPr="00BE5615">
        <w:t xml:space="preserve">на автоматизированную и неавтоматизированную </w:t>
      </w:r>
      <w:r w:rsidRPr="00BE5615">
        <w:rPr>
          <w:rStyle w:val="grame"/>
        </w:rPr>
        <w:t>обработку моих персональных данных, включая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следующих моих персональных данных, переданных мною лично</w:t>
      </w:r>
      <w:r w:rsidRPr="00BE5615">
        <w:t xml:space="preserve">, в </w:t>
      </w:r>
      <w:proofErr w:type="spellStart"/>
      <w:r w:rsidRPr="00BE5615">
        <w:t>т.ч</w:t>
      </w:r>
      <w:proofErr w:type="spellEnd"/>
      <w:r w:rsidRPr="00BE5615">
        <w:t xml:space="preserve">. с использованием интернет-сервисов </w:t>
      </w:r>
      <w:proofErr w:type="spellStart"/>
      <w:r w:rsidRPr="00BE5615">
        <w:t>G</w:t>
      </w:r>
      <w:r>
        <w:t>oogle</w:t>
      </w:r>
      <w:proofErr w:type="spellEnd"/>
      <w:r>
        <w:t xml:space="preserve"> </w:t>
      </w:r>
      <w:r>
        <w:rPr>
          <w:lang w:val="en-US"/>
        </w:rPr>
        <w:t>A</w:t>
      </w:r>
      <w:proofErr w:type="spellStart"/>
      <w:r w:rsidRPr="00BE5615">
        <w:t>nalytics</w:t>
      </w:r>
      <w:proofErr w:type="spellEnd"/>
      <w:r w:rsidRPr="00BE5615">
        <w:t xml:space="preserve">, </w:t>
      </w:r>
      <w:proofErr w:type="spellStart"/>
      <w:r w:rsidRPr="00BE5615">
        <w:t>Яндекс.Метрика</w:t>
      </w:r>
      <w:proofErr w:type="spellEnd"/>
      <w:r w:rsidRPr="00BE5615">
        <w:t>:</w:t>
      </w:r>
    </w:p>
    <w:p w:rsidR="004A71CA" w:rsidRPr="00BE5615" w:rsidRDefault="004A71CA" w:rsidP="008A36BD">
      <w:pPr>
        <w:numPr>
          <w:ilvl w:val="1"/>
          <w:numId w:val="1"/>
        </w:numPr>
        <w:tabs>
          <w:tab w:val="left" w:pos="567"/>
          <w:tab w:val="left" w:pos="1134"/>
        </w:tabs>
        <w:spacing w:after="0" w:line="240" w:lineRule="auto"/>
        <w:ind w:left="0" w:firstLine="0"/>
        <w:jc w:val="both"/>
      </w:pPr>
      <w:r>
        <w:t>фамилия, имя, отчество;</w:t>
      </w:r>
    </w:p>
    <w:p w:rsidR="004A71CA" w:rsidRPr="00BE5615" w:rsidRDefault="004A71CA" w:rsidP="008A36BD">
      <w:pPr>
        <w:numPr>
          <w:ilvl w:val="1"/>
          <w:numId w:val="1"/>
        </w:numPr>
        <w:tabs>
          <w:tab w:val="left" w:pos="567"/>
          <w:tab w:val="left" w:pos="1134"/>
        </w:tabs>
        <w:spacing w:after="0" w:line="240" w:lineRule="auto"/>
        <w:ind w:left="0" w:firstLine="0"/>
        <w:jc w:val="both"/>
      </w:pPr>
      <w:r w:rsidRPr="00BE5615">
        <w:rPr>
          <w:rStyle w:val="grame"/>
        </w:rPr>
        <w:t xml:space="preserve">адрес места жительства (по паспорту, фактический); </w:t>
      </w:r>
    </w:p>
    <w:p w:rsidR="004A71CA" w:rsidRPr="00BE5615" w:rsidRDefault="004A71CA" w:rsidP="008A36BD">
      <w:pPr>
        <w:numPr>
          <w:ilvl w:val="1"/>
          <w:numId w:val="1"/>
        </w:numPr>
        <w:tabs>
          <w:tab w:val="left" w:pos="567"/>
          <w:tab w:val="left" w:pos="1134"/>
        </w:tabs>
        <w:spacing w:after="0" w:line="240" w:lineRule="auto"/>
        <w:ind w:left="0" w:firstLine="0"/>
        <w:jc w:val="both"/>
      </w:pPr>
      <w:r w:rsidRPr="00BE5615">
        <w:t>пол;</w:t>
      </w:r>
    </w:p>
    <w:p w:rsidR="004A71CA" w:rsidRPr="00BE5615" w:rsidRDefault="004A71CA" w:rsidP="008A36BD">
      <w:pPr>
        <w:numPr>
          <w:ilvl w:val="1"/>
          <w:numId w:val="1"/>
        </w:numPr>
        <w:tabs>
          <w:tab w:val="left" w:pos="567"/>
          <w:tab w:val="left" w:pos="1134"/>
        </w:tabs>
        <w:spacing w:after="0" w:line="240" w:lineRule="auto"/>
        <w:ind w:left="0" w:firstLine="0"/>
        <w:jc w:val="both"/>
      </w:pPr>
      <w:r w:rsidRPr="00BE5615">
        <w:t>возраст;</w:t>
      </w:r>
    </w:p>
    <w:p w:rsidR="004A71CA" w:rsidRPr="00BE5615" w:rsidRDefault="004A71CA" w:rsidP="008A36BD">
      <w:pPr>
        <w:numPr>
          <w:ilvl w:val="1"/>
          <w:numId w:val="1"/>
        </w:numPr>
        <w:tabs>
          <w:tab w:val="left" w:pos="567"/>
          <w:tab w:val="left" w:pos="1134"/>
        </w:tabs>
        <w:spacing w:after="0" w:line="240" w:lineRule="auto"/>
        <w:ind w:left="0" w:firstLine="0"/>
        <w:jc w:val="both"/>
      </w:pPr>
      <w:r w:rsidRPr="00BE5615">
        <w:rPr>
          <w:rStyle w:val="grame"/>
        </w:rPr>
        <w:t>номер телефона (домашний/ сотовый);</w:t>
      </w:r>
      <w:r w:rsidRPr="000014A1">
        <w:rPr>
          <w:rStyle w:val="grame"/>
        </w:rPr>
        <w:t xml:space="preserve"> </w:t>
      </w:r>
    </w:p>
    <w:p w:rsidR="004A71CA" w:rsidRPr="00BE5615" w:rsidRDefault="004A71CA" w:rsidP="008A36BD">
      <w:pPr>
        <w:numPr>
          <w:ilvl w:val="1"/>
          <w:numId w:val="1"/>
        </w:numPr>
        <w:tabs>
          <w:tab w:val="left" w:pos="567"/>
          <w:tab w:val="left" w:pos="1134"/>
        </w:tabs>
        <w:spacing w:after="0" w:line="240" w:lineRule="auto"/>
        <w:ind w:left="0" w:firstLine="0"/>
        <w:jc w:val="both"/>
      </w:pPr>
      <w:r w:rsidRPr="00BE5615">
        <w:t>условия заказа в случае его оформления;</w:t>
      </w:r>
    </w:p>
    <w:p w:rsidR="004A71CA" w:rsidRPr="00BE5615" w:rsidRDefault="004A71CA" w:rsidP="008A36BD">
      <w:pPr>
        <w:numPr>
          <w:ilvl w:val="1"/>
          <w:numId w:val="1"/>
        </w:numPr>
        <w:tabs>
          <w:tab w:val="left" w:pos="567"/>
          <w:tab w:val="left" w:pos="1134"/>
        </w:tabs>
        <w:spacing w:after="0" w:line="240" w:lineRule="auto"/>
        <w:ind w:left="0" w:firstLine="0"/>
        <w:jc w:val="both"/>
      </w:pPr>
      <w:r>
        <w:t>источник захода на сайт</w:t>
      </w:r>
      <w:r w:rsidRPr="0031066E">
        <w:t xml:space="preserve"> </w:t>
      </w:r>
      <w:proofErr w:type="spellStart"/>
      <w:r w:rsidR="00706030">
        <w:rPr>
          <w:lang w:val="en-US"/>
        </w:rPr>
        <w:t>marisgrupp</w:t>
      </w:r>
      <w:proofErr w:type="spellEnd"/>
      <w:r w:rsidR="00706030" w:rsidRPr="00706030">
        <w:t>.</w:t>
      </w:r>
      <w:proofErr w:type="spellStart"/>
      <w:r w:rsidR="00706030">
        <w:rPr>
          <w:lang w:val="en-US"/>
        </w:rPr>
        <w:t>ru</w:t>
      </w:r>
      <w:proofErr w:type="spellEnd"/>
      <w:r w:rsidR="00924618" w:rsidRPr="00924618">
        <w:t xml:space="preserve"> </w:t>
      </w:r>
      <w:r>
        <w:t>(далее – сайт</w:t>
      </w:r>
      <w:r w:rsidRPr="00BE5615">
        <w:t>) и информация поискового или рекламного запроса;</w:t>
      </w:r>
    </w:p>
    <w:p w:rsidR="004A71CA" w:rsidRPr="00BE5615" w:rsidRDefault="004A71CA" w:rsidP="008A36BD">
      <w:pPr>
        <w:numPr>
          <w:ilvl w:val="1"/>
          <w:numId w:val="1"/>
        </w:numPr>
        <w:tabs>
          <w:tab w:val="left" w:pos="426"/>
          <w:tab w:val="left" w:pos="851"/>
        </w:tabs>
        <w:spacing w:after="0" w:line="240" w:lineRule="auto"/>
        <w:ind w:left="0" w:firstLine="0"/>
        <w:jc w:val="both"/>
      </w:pPr>
      <w:r w:rsidRPr="00BE5615">
        <w:t xml:space="preserve">данные о пользовательском устройстве (среди которых разрешение, версия и другие атрибуты, характеризуемые пользовательское устройство, IP-адрес); </w:t>
      </w:r>
    </w:p>
    <w:p w:rsidR="004A71CA" w:rsidRPr="00BE5615" w:rsidRDefault="004A71CA" w:rsidP="008A36BD">
      <w:pPr>
        <w:numPr>
          <w:ilvl w:val="1"/>
          <w:numId w:val="1"/>
        </w:numPr>
        <w:tabs>
          <w:tab w:val="left" w:pos="426"/>
          <w:tab w:val="left" w:pos="851"/>
        </w:tabs>
        <w:spacing w:after="0" w:line="240" w:lineRule="auto"/>
        <w:ind w:left="0" w:firstLine="0"/>
        <w:jc w:val="both"/>
      </w:pPr>
      <w:r w:rsidRPr="00BE5615">
        <w:t>информация о браузере пользователя (или иной программе, с помощью которой осуществляется доступ в сеть Интернет), технические характеристики оборудования и программного обеспечения, используемых пользователем;</w:t>
      </w:r>
    </w:p>
    <w:p w:rsidR="004A71CA" w:rsidRPr="00BE5615" w:rsidRDefault="004A71CA" w:rsidP="008A36BD">
      <w:pPr>
        <w:numPr>
          <w:ilvl w:val="1"/>
          <w:numId w:val="1"/>
        </w:numPr>
        <w:tabs>
          <w:tab w:val="left" w:pos="426"/>
          <w:tab w:val="left" w:pos="851"/>
        </w:tabs>
        <w:spacing w:after="0" w:line="240" w:lineRule="auto"/>
        <w:ind w:left="0" w:firstLine="0"/>
        <w:jc w:val="both"/>
      </w:pPr>
      <w:r w:rsidRPr="00BE5615">
        <w:t>дата и время доступа;</w:t>
      </w:r>
    </w:p>
    <w:p w:rsidR="004A71CA" w:rsidRPr="00BE5615" w:rsidRDefault="004A71CA" w:rsidP="008A36BD">
      <w:pPr>
        <w:numPr>
          <w:ilvl w:val="1"/>
          <w:numId w:val="1"/>
        </w:numPr>
        <w:tabs>
          <w:tab w:val="left" w:pos="426"/>
          <w:tab w:val="left" w:pos="851"/>
        </w:tabs>
        <w:spacing w:after="0" w:line="240" w:lineRule="auto"/>
        <w:ind w:left="0" w:firstLine="0"/>
        <w:jc w:val="both"/>
      </w:pPr>
      <w:r w:rsidRPr="00BE5615">
        <w:t>пользовательские клики, просмотры страниц, заполнения полей, показы и просмотры баннеров и видео;</w:t>
      </w:r>
    </w:p>
    <w:p w:rsidR="004A71CA" w:rsidRPr="00BE5615" w:rsidRDefault="004A71CA" w:rsidP="008A36BD">
      <w:pPr>
        <w:numPr>
          <w:ilvl w:val="1"/>
          <w:numId w:val="1"/>
        </w:numPr>
        <w:tabs>
          <w:tab w:val="left" w:pos="426"/>
          <w:tab w:val="left" w:pos="851"/>
        </w:tabs>
        <w:spacing w:after="0" w:line="240" w:lineRule="auto"/>
        <w:ind w:left="0" w:firstLine="0"/>
        <w:jc w:val="both"/>
      </w:pPr>
      <w:r w:rsidRPr="00BE5615">
        <w:t>данные, характеризующие аудиторные сегменты;</w:t>
      </w:r>
    </w:p>
    <w:p w:rsidR="004A71CA" w:rsidRPr="00BE5615" w:rsidRDefault="004A71CA" w:rsidP="008A36BD">
      <w:pPr>
        <w:numPr>
          <w:ilvl w:val="1"/>
          <w:numId w:val="1"/>
        </w:numPr>
        <w:tabs>
          <w:tab w:val="left" w:pos="426"/>
          <w:tab w:val="left" w:pos="851"/>
        </w:tabs>
        <w:spacing w:after="0" w:line="240" w:lineRule="auto"/>
        <w:ind w:left="0" w:firstLine="0"/>
        <w:jc w:val="both"/>
      </w:pPr>
      <w:r w:rsidRPr="00BE5615">
        <w:t>параметры сессии;</w:t>
      </w:r>
    </w:p>
    <w:p w:rsidR="004A71CA" w:rsidRPr="00BE5615" w:rsidRDefault="004A71CA" w:rsidP="008A36BD">
      <w:pPr>
        <w:numPr>
          <w:ilvl w:val="1"/>
          <w:numId w:val="1"/>
        </w:numPr>
        <w:tabs>
          <w:tab w:val="left" w:pos="426"/>
          <w:tab w:val="left" w:pos="851"/>
        </w:tabs>
        <w:spacing w:after="0" w:line="240" w:lineRule="auto"/>
        <w:ind w:left="0" w:firstLine="0"/>
        <w:jc w:val="both"/>
      </w:pPr>
      <w:r w:rsidRPr="00BE5615">
        <w:t>данные о времени посещения;</w:t>
      </w:r>
    </w:p>
    <w:p w:rsidR="004A71CA" w:rsidRPr="00BE5615" w:rsidRDefault="004A71CA" w:rsidP="008A36BD">
      <w:pPr>
        <w:numPr>
          <w:ilvl w:val="1"/>
          <w:numId w:val="1"/>
        </w:numPr>
        <w:tabs>
          <w:tab w:val="left" w:pos="426"/>
          <w:tab w:val="left" w:pos="851"/>
        </w:tabs>
        <w:spacing w:after="0" w:line="240" w:lineRule="auto"/>
        <w:ind w:left="0" w:firstLine="0"/>
        <w:jc w:val="both"/>
      </w:pPr>
      <w:r w:rsidRPr="00BE5615">
        <w:t xml:space="preserve">идентификатор пользователя, хранимый в </w:t>
      </w:r>
      <w:proofErr w:type="spellStart"/>
      <w:r w:rsidRPr="00BE5615">
        <w:t>cookie</w:t>
      </w:r>
      <w:proofErr w:type="spellEnd"/>
      <w:r w:rsidRPr="00BE5615">
        <w:t>.</w:t>
      </w:r>
    </w:p>
    <w:p w:rsidR="004A71CA" w:rsidRPr="00BE5615" w:rsidRDefault="00706030" w:rsidP="008A36BD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>
        <w:t>ООО «МАРИС ГРУПП»</w:t>
      </w:r>
      <w:r w:rsidR="004A71CA" w:rsidRPr="00BE5615">
        <w:t xml:space="preserve"> может обрабатывать мои персональные данные в следующих целях: </w:t>
      </w:r>
    </w:p>
    <w:p w:rsidR="004A71CA" w:rsidRPr="00BE5615" w:rsidRDefault="004A71CA" w:rsidP="008A36BD">
      <w:pPr>
        <w:numPr>
          <w:ilvl w:val="1"/>
          <w:numId w:val="1"/>
        </w:numPr>
        <w:tabs>
          <w:tab w:val="left" w:pos="426"/>
          <w:tab w:val="left" w:pos="1134"/>
        </w:tabs>
        <w:spacing w:after="0" w:line="240" w:lineRule="auto"/>
        <w:ind w:left="0" w:firstLine="0"/>
        <w:jc w:val="both"/>
      </w:pPr>
      <w:r w:rsidRPr="00BE5615">
        <w:t>идентификации пользователей (посетителей) сайта;</w:t>
      </w:r>
    </w:p>
    <w:p w:rsidR="004A71CA" w:rsidRPr="00BE5615" w:rsidRDefault="004A71CA" w:rsidP="008A36BD">
      <w:pPr>
        <w:numPr>
          <w:ilvl w:val="1"/>
          <w:numId w:val="1"/>
        </w:numPr>
        <w:tabs>
          <w:tab w:val="left" w:pos="426"/>
          <w:tab w:val="left" w:pos="1134"/>
        </w:tabs>
        <w:spacing w:after="0" w:line="240" w:lineRule="auto"/>
        <w:ind w:left="0" w:firstLine="0"/>
        <w:jc w:val="both"/>
      </w:pPr>
      <w:bookmarkStart w:id="0" w:name="_Hlk484533033"/>
      <w:r w:rsidRPr="00BE5615">
        <w:t>связи со мной, в том числе направление уведомлений, запросов и информации, касающи</w:t>
      </w:r>
      <w:r>
        <w:t>хся использования сайта</w:t>
      </w:r>
      <w:r w:rsidRPr="00BE5615">
        <w:t>, исполнения соглашений и договоров, а также обработки запросов и заявок от меня</w:t>
      </w:r>
      <w:bookmarkEnd w:id="0"/>
      <w:r w:rsidRPr="00BE5615">
        <w:t>.</w:t>
      </w:r>
    </w:p>
    <w:p w:rsidR="004A71CA" w:rsidRPr="00BE5615" w:rsidRDefault="004A71CA" w:rsidP="008A36BD">
      <w:pPr>
        <w:numPr>
          <w:ilvl w:val="1"/>
          <w:numId w:val="1"/>
        </w:numPr>
        <w:tabs>
          <w:tab w:val="left" w:pos="426"/>
          <w:tab w:val="left" w:pos="1134"/>
        </w:tabs>
        <w:spacing w:after="0" w:line="240" w:lineRule="auto"/>
        <w:ind w:left="0" w:firstLine="0"/>
        <w:jc w:val="both"/>
      </w:pPr>
      <w:r w:rsidRPr="00BE5615">
        <w:t xml:space="preserve">обезличивания персональных данных для получения обезличенных статистических данных, которые передаются третьему лицу для проведения исследований, выполнения работ или оказания услуг по поручению </w:t>
      </w:r>
      <w:r>
        <w:t>компании</w:t>
      </w:r>
      <w:r w:rsidRPr="00BE5615">
        <w:t>.</w:t>
      </w:r>
    </w:p>
    <w:p w:rsidR="004A71CA" w:rsidRPr="00BE5615" w:rsidRDefault="004A71CA" w:rsidP="008A36BD">
      <w:pPr>
        <w:numPr>
          <w:ilvl w:val="0"/>
          <w:numId w:val="1"/>
        </w:numPr>
        <w:tabs>
          <w:tab w:val="left" w:pos="426"/>
          <w:tab w:val="left" w:pos="993"/>
        </w:tabs>
        <w:spacing w:after="0" w:line="240" w:lineRule="auto"/>
        <w:ind w:left="0" w:firstLine="0"/>
        <w:jc w:val="both"/>
      </w:pPr>
      <w:r w:rsidRPr="00BE5615">
        <w:rPr>
          <w:rStyle w:val="grame"/>
        </w:rPr>
        <w:t>Обработка (на бумажных носителях; в информационных системах персональных данных и без использования средств автоматизации, а также смешанным способом) магазину моих персональных данных должна осуществляться в соответствии с требованиями Федерального закона от 27.07.2006г. № 152-ФЗ «О персональных данных», Политикой об обработке персональных данных»</w:t>
      </w:r>
      <w:r>
        <w:rPr>
          <w:rStyle w:val="grame"/>
        </w:rPr>
        <w:t xml:space="preserve"> от 01.07.2017</w:t>
      </w:r>
    </w:p>
    <w:p w:rsidR="004A71CA" w:rsidRPr="00BE5615" w:rsidRDefault="004A71CA" w:rsidP="008A36BD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</w:pPr>
      <w:r w:rsidRPr="00BE5615">
        <w:t xml:space="preserve">Также даю свое согласие на предоставление </w:t>
      </w:r>
      <w:r w:rsidR="00706030">
        <w:t>ООО «МАРИС ГРУПП»</w:t>
      </w:r>
      <w:r w:rsidRPr="00BE5615">
        <w:t xml:space="preserve"> моих персональных данных как посетителя сайта агентствам, с которыми сотрудничает </w:t>
      </w:r>
      <w:r>
        <w:t>компания</w:t>
      </w:r>
      <w:r w:rsidRPr="00BE5615">
        <w:t xml:space="preserve">. </w:t>
      </w:r>
      <w:r w:rsidR="00706030">
        <w:t>ООО «МАРИС ГРУПП»</w:t>
      </w:r>
      <w:r w:rsidRPr="00BE5615">
        <w:t xml:space="preserve"> вправе осуществлять обработку моих персональных данных следующими способами: сбор, запись, систематизация, накопление, хранение, обновление, изменение, использование, передача (распространение, предоставление, доступ).</w:t>
      </w:r>
    </w:p>
    <w:p w:rsidR="004A71CA" w:rsidRPr="00BE5615" w:rsidRDefault="004A71CA" w:rsidP="008A36BD">
      <w:pPr>
        <w:numPr>
          <w:ilvl w:val="0"/>
          <w:numId w:val="1"/>
        </w:numPr>
        <w:tabs>
          <w:tab w:val="left" w:pos="426"/>
        </w:tabs>
        <w:spacing w:before="120" w:after="0" w:line="240" w:lineRule="auto"/>
        <w:ind w:left="0" w:firstLine="0"/>
        <w:jc w:val="both"/>
      </w:pPr>
      <w:r w:rsidRPr="00BE5615">
        <w:lastRenderedPageBreak/>
        <w:t>Настоящее согласие, в том числе на передачу персональных данных третьей стороне в соответствии с п. 4 настоящего согласия, вступает в силу с момента моего перехода на сайт и действует до дня отзыва в письменной форме.</w:t>
      </w:r>
    </w:p>
    <w:p w:rsidR="004A71CA" w:rsidRPr="00BE5615" w:rsidRDefault="004A71CA" w:rsidP="00924618">
      <w:pPr>
        <w:numPr>
          <w:ilvl w:val="0"/>
          <w:numId w:val="1"/>
        </w:numPr>
        <w:tabs>
          <w:tab w:val="left" w:pos="426"/>
        </w:tabs>
        <w:spacing w:before="120" w:after="0" w:line="240" w:lineRule="auto"/>
        <w:jc w:val="both"/>
      </w:pPr>
      <w:r w:rsidRPr="00BE5615">
        <w:t xml:space="preserve">Настоящее согласие может быть отозвано письменным заявлением на </w:t>
      </w:r>
      <w:r w:rsidRPr="00BE5615">
        <w:rPr>
          <w:lang w:val="en-US"/>
        </w:rPr>
        <w:t>e</w:t>
      </w:r>
      <w:r w:rsidRPr="00BE5615">
        <w:t>-</w:t>
      </w:r>
      <w:r w:rsidRPr="00BE5615">
        <w:rPr>
          <w:lang w:val="en-US"/>
        </w:rPr>
        <w:t>mail</w:t>
      </w:r>
      <w:r w:rsidRPr="00BE5615">
        <w:t>:</w:t>
      </w:r>
      <w:r>
        <w:t xml:space="preserve"> </w:t>
      </w:r>
      <w:r w:rsidR="00424E94">
        <w:rPr>
          <w:lang w:val="en-US"/>
        </w:rPr>
        <w:t>marisgrupp</w:t>
      </w:r>
      <w:r w:rsidR="00424E94" w:rsidRPr="00424E94">
        <w:t>@</w:t>
      </w:r>
      <w:r w:rsidR="00424E94">
        <w:rPr>
          <w:lang w:val="en-US"/>
        </w:rPr>
        <w:t>yandex</w:t>
      </w:r>
      <w:r w:rsidR="00424E94" w:rsidRPr="00424E94">
        <w:t>.</w:t>
      </w:r>
      <w:r w:rsidR="00424E94">
        <w:rPr>
          <w:lang w:val="en-US"/>
        </w:rPr>
        <w:t>ru</w:t>
      </w:r>
      <w:bookmarkStart w:id="1" w:name="_GoBack"/>
      <w:bookmarkEnd w:id="1"/>
    </w:p>
    <w:p w:rsidR="004A71CA" w:rsidRDefault="004A71CA" w:rsidP="008A36BD"/>
    <w:p w:rsidR="004A71CA" w:rsidRDefault="004A71CA"/>
    <w:sectPr w:rsidR="004A71CA" w:rsidSect="00080978">
      <w:pgSz w:w="11906" w:h="16838"/>
      <w:pgMar w:top="851" w:right="850" w:bottom="1134" w:left="1701" w:header="708" w:footer="708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09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28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BD"/>
    <w:rsid w:val="000014A1"/>
    <w:rsid w:val="00080978"/>
    <w:rsid w:val="002D60A6"/>
    <w:rsid w:val="0031066E"/>
    <w:rsid w:val="00316987"/>
    <w:rsid w:val="0041113B"/>
    <w:rsid w:val="00424E94"/>
    <w:rsid w:val="004A71CA"/>
    <w:rsid w:val="004B516F"/>
    <w:rsid w:val="006D488D"/>
    <w:rsid w:val="00706030"/>
    <w:rsid w:val="008A36BD"/>
    <w:rsid w:val="00924618"/>
    <w:rsid w:val="00AB14DF"/>
    <w:rsid w:val="00BE5615"/>
    <w:rsid w:val="00C0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0A4950"/>
  <w15:docId w15:val="{914FDB44-4D42-4D09-935A-1CE7F8E7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6BD"/>
    <w:pPr>
      <w:suppressAutoHyphens/>
      <w:spacing w:after="200" w:line="276" w:lineRule="auto"/>
    </w:pPr>
    <w:rPr>
      <w:rFonts w:ascii="Times New Roman" w:hAnsi="Times New Roman"/>
      <w:kern w:val="1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me">
    <w:name w:val="grame"/>
    <w:uiPriority w:val="99"/>
    <w:rsid w:val="008A36BD"/>
  </w:style>
  <w:style w:type="character" w:styleId="a3">
    <w:name w:val="Hyperlink"/>
    <w:uiPriority w:val="99"/>
    <w:rsid w:val="008A36BD"/>
    <w:rPr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RePack by Diakov</cp:lastModifiedBy>
  <cp:revision>2</cp:revision>
  <dcterms:created xsi:type="dcterms:W3CDTF">2020-04-20T12:58:00Z</dcterms:created>
  <dcterms:modified xsi:type="dcterms:W3CDTF">2020-04-20T12:58:00Z</dcterms:modified>
</cp:coreProperties>
</file>