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240" w:after="120"/>
        <w:rPr>
          <w:lang w:val="en-US"/>
        </w:rPr>
      </w:pPr>
      <w:r>
        <w:rPr>
          <w:rFonts w:eastAsia="Roboto" w:cs="Roboto" w:ascii="Roboto" w:hAnsi="Roboto"/>
          <w:b/>
          <w:bCs/>
          <w:i w:val="false"/>
          <w:caps w:val="false"/>
          <w:smallCaps w:val="false"/>
          <w:color w:val="000000"/>
          <w:spacing w:val="0"/>
          <w:sz w:val="36"/>
          <w:szCs w:val="36"/>
        </w:rPr>
        <w:t>ПРОТОКОЛ МОЗГОВОГО ШТУРМА</w:t>
      </w:r>
    </w:p>
    <w:p>
      <w:pPr>
        <w:pStyle w:val="Heading2"/>
        <w:spacing w:before="240" w:after="120"/>
        <w:rPr>
          <w:lang w:val="en-US"/>
        </w:rPr>
      </w:pPr>
      <w:r>
        <w:rPr>
          <w:rFonts w:eastAsia="Roboto" w:cs="Roboto" w:ascii="Roboto" w:hAnsi="Roboto"/>
          <w:b/>
          <w:bCs/>
          <w:i w:val="false"/>
          <w:caps w:val="false"/>
          <w:smallCaps w:val="false"/>
          <w:color w:val="000000"/>
          <w:spacing w:val="0"/>
          <w:sz w:val="36"/>
          <w:szCs w:val="36"/>
        </w:rPr>
        <w:t>1. Цели мозгового штурма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Сгенерировать бизнес-требования (высокоуровневые цели системы).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Определить роли пользователей и описать их текущие проблемы (ситуация «as is»).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Сформулировать потребности каждой роли и их возможные действия в новой системе (ситуация «to be»).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Выявить проблемные зоны («белые пятна») – вопросы, требующие дополнительного анализа.</w:t>
      </w:r>
    </w:p>
    <w:p>
      <w:pPr>
        <w:pStyle w:val="Heading3"/>
        <w:spacing w:before="240" w:after="120"/>
        <w:rPr>
          <w:lang w:val="en-US"/>
        </w:rPr>
      </w:pPr>
      <w:r>
        <w:rPr>
          <w:rFonts w:eastAsia="Roboto" w:cs="Roboto" w:ascii="Roboto" w:hAnsi="Roboto"/>
          <w:b/>
          <w:bCs/>
          <w:i w:val="false"/>
          <w:caps w:val="false"/>
          <w:smallCaps w:val="false"/>
          <w:color w:val="000000"/>
          <w:spacing w:val="0"/>
          <w:sz w:val="36"/>
          <w:szCs w:val="36"/>
        </w:rPr>
        <w:t>Предложения для формирования бизнес-требований</w:t>
      </w:r>
    </w:p>
    <w:p>
      <w:pPr>
        <w:pStyle w:val="Heading1"/>
        <w:spacing w:before="240" w:after="120"/>
        <w:rPr>
          <w:lang w:val="en-US"/>
        </w:rPr>
      </w:pPr>
      <w:r>
        <w:rPr/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3000"/>
        <w:gridCol w:w="6026"/>
      </w:tblGrid>
      <w:tr>
        <w:trPr>
          <w:tblHeader w:val="true"/>
          <w:trHeight w:val="114" w:hRule="atLeast"/>
        </w:trPr>
        <w:tc>
          <w:tcPr>
            <w:tcW w:w="3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spacing w:lineRule="atLeast" w:line="375"/>
              <w:ind w:hanging="0" w:left="0" w:right="0"/>
              <w:jc w:val="left"/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/>
            </w:r>
          </w:p>
        </w:tc>
        <w:tc>
          <w:tcPr>
            <w:tcW w:w="60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r>
          </w:p>
        </w:tc>
      </w:tr>
      <w:tr>
        <w:trPr/>
        <w:tc>
          <w:tcPr>
            <w:tcW w:w="3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Делопроизводитель</w:t>
            </w:r>
          </w:p>
        </w:tc>
        <w:tc>
          <w:tcPr>
            <w:tcW w:w="60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bartcata</w:t>
            </w:r>
          </w:p>
        </w:tc>
      </w:tr>
      <w:tr>
        <w:trPr/>
        <w:tc>
          <w:tcPr>
            <w:tcW w:w="3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Цели блока</w:t>
            </w:r>
          </w:p>
        </w:tc>
        <w:tc>
          <w:tcPr>
            <w:tcW w:w="60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Собрать идеи о бизнес</w:t>
              <w:noBreakHyphen/>
              <w:t>целях, которые должна достичь система.</w:t>
            </w:r>
          </w:p>
        </w:tc>
      </w:tr>
      <w:tr>
        <w:trPr/>
        <w:tc>
          <w:tcPr>
            <w:tcW w:w="3000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Проблемы, которые решаются</w:t>
            </w:r>
          </w:p>
        </w:tc>
        <w:tc>
          <w:tcPr>
            <w:tcW w:w="6026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Отсутствие работающей системы доставки.</w:t>
              <w:br/>
              <w:t>• Ручная обработка заказов занимает много времени.</w:t>
              <w:br/>
              <w:t>• Высокая конкуренция на рынке доставки.</w:t>
              <w:br/>
              <w:t>• Сложно привлекать магазины</w:t>
              <w:noBreakHyphen/>
              <w:t>партнёры.</w:t>
              <w:br/>
              <w:t>• Нет опыта в логистике и управлении курьерами.</w:t>
              <w:br/>
              <w:t>• Большой объём ручного ввода данных.</w:t>
              <w:br/>
              <w:t>• Заказы поступают в разном формате.</w:t>
              <w:br/>
              <w:t>• Трудно систематизировать заказы из разных источников.</w:t>
              <w:br/>
              <w:t>• Высокая нагрузка в пиковые часы.</w:t>
              <w:br/>
              <w:t>• Неравномерное распределение заказов.</w:t>
              <w:br/>
              <w:t>• Мобильное приложение может быть нестабильным.</w:t>
              <w:br/>
              <w:t>• Сложно распределять заказы равномерно.</w:t>
              <w:br/>
              <w:t>• Срочные заказы требуют ручного вмешательства.</w:t>
              <w:br/>
              <w:t>• Нет единого реестра пользователей.</w:t>
              <w:br/>
              <w:t>• Курьеры могут иметь избыточные права.</w:t>
              <w:br/>
              <w:t>• Бывшие курьеры могут сохранить доступ.</w:t>
              <w:br/>
              <w:t>• Нет аудита действий в системе.</w:t>
              <w:br/>
              <w:t>• Данные поступают с задержкой.</w:t>
              <w:br/>
              <w:t>• Ошибки в данных о заказах.</w:t>
              <w:br/>
              <w:t>• Несовместимость форматов данных.</w:t>
              <w:br/>
              <w:t>• Нет единого стандарта обмена данными.</w:t>
              <w:br/>
              <w:t>• Клиенты жалуются на задержки доставки.</w:t>
              <w:br/>
              <w:t>• Сложно интегрироваться с новой системой.</w:t>
              <w:br/>
              <w:t>• Непонятно, как передавать заказы в систему.</w:t>
              <w:br/>
              <w:t>• Доставка задерживается.</w:t>
              <w:br/>
              <w:t>• Товар может повредиться при доставке.</w:t>
              <w:br/>
              <w:t>• Курьер не звонит перед приездом.</w:t>
              <w:br/>
              <w:t>• Не могу дозвониться до службы доставки.</w:t>
              <w:br/>
              <w:t>• Скорость обработки заказов.</w:t>
              <w:br/>
              <w:t>• Сложно обеспечить отказоустойчивость.</w:t>
              <w:br/>
              <w:t>• Риск утечки данных.</w:t>
              <w:br/>
              <w:t>• Бухгалтерская система имеет устаревшие API.</w:t>
              <w:br/>
              <w:t>• Система может не соответствовать требованиям регуляторов.</w:t>
              <w:br/>
              <w:t>• Нет автоматической генерации отчётов.</w:t>
              <w:br/>
              <w:t>• Сложно проверить соблюдение норм.</w:t>
            </w:r>
          </w:p>
        </w:tc>
      </w:tr>
    </w:tbl>
    <w:p>
      <w:pPr>
        <w:pStyle w:val="BodyText"/>
        <w:spacing w:before="240" w:after="120"/>
        <w:rPr>
          <w:lang w:val="en-US"/>
        </w:rPr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Предложения и идеи (бизнес-требования), сформулированные на основе решений: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Внедрение системы автоматизирует все процессы доставки.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Автоматизация обработки заказов позволяет масштабироваться.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Система предоставляет аналитику 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(отчеты)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 для принятия стратегических решений.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Единый стандарт приёма заказов упрощает подключение новых партнёров.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Система помогает оптимально распределять заказы и управлять курьерами.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Оператор вводит данные в систему; интерфейс ускоряет ввод.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Все заказы хранятся в единой базе с единой структурой.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Часть заказов поступает через автоматические интеграции.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Курьер видит все доступные заказы и выбирает удобные.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Курьер самостоятельно бронирует заказы через приложение.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Система строит маршрут до точки выдачи и до клиента.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Оптимизированное приложение с офлайн</w:t>
        <w:noBreakHyphen/>
        <w:t>режимом и синхронизацией.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 личном кабинете отображается начисленная оплата.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Диспетчер видит все заказы и загруженность курьеров в реальном времени.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Система предлагает оптимальное распределение, диспетчер утверждает.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Диспетчер может переназначить заказ в пару кликов.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Встроенный чат или уведомления для срочных задач.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Единый реестр пользователей в системе.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Система ролей и прав доступа (RBAC).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Мгновенная блокировка доступа через администрирование.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Система ведёт журнал всех действий пользователей.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Данные передаются автоматически в реальном времени.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Автоматический расчёт оплаты на основе точных данных о доставках.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Разработан адаптер для синхронизации с существующей бухгалтерской системой.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Унифицированный формат данных для всех поставщиков.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Предоставлены API, личный кабинет или интеграция через оператора.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Поставщик получает статусы доставок в реальном времени.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Предоставлены API документация и техподдержка.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Описаны все способы передачи: API, личный кабинет, оператор.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Оптимизация маршрутов сокращает время доставки.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Контроль качества на всех этапах; курьер фиксирует состояние.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Клиент видит статус доставки в реальном времени.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Система уведомляет клиента о приближении курьера; есть контакты.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Единый контакт</w:t>
        <w:noBreakHyphen/>
        <w:t>центр с интеграцией в систему; онлайн</w:t>
        <w:noBreakHyphen/>
        <w:t>чат.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Оптимизация кода и БД, кэширование, балансировка нагрузки.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Резервирование, автоматическое восстановление, мониторинг.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Шифрование, защита от несанкционированного доступа.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Разработка адаптера для устаревших API бухгалтерской системы.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Оптимизация приложения, офлайн</w:t>
        <w:noBreakHyphen/>
        <w:t>режим, синхронизация.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Система разрабатывается с учётом требований регуляторов.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Отчёты генерируются автоматически по установленной форме.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Все заказы фиксируются в системе с полными данными.</w:t>
      </w:r>
    </w:p>
    <w:p>
      <w:pPr>
        <w:pStyle w:val="Heading3"/>
        <w:rPr/>
      </w:pP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Предложения по ролям пользователей системы, их проблемы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as is</w:t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558"/>
        <w:gridCol w:w="6468"/>
      </w:tblGrid>
      <w:tr>
        <w:trPr>
          <w:tblHeader w:val="true"/>
        </w:trPr>
        <w:tc>
          <w:tcPr>
            <w:tcW w:w="2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Ведущий</w:t>
            </w:r>
          </w:p>
        </w:tc>
        <w:tc>
          <w:tcPr>
            <w:tcW w:w="64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Bartcata, barbacla</w:t>
            </w:r>
          </w:p>
        </w:tc>
      </w:tr>
      <w:tr>
        <w:trPr/>
        <w:tc>
          <w:tcPr>
            <w:tcW w:w="2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Делопроизводитель</w:t>
            </w:r>
          </w:p>
        </w:tc>
        <w:tc>
          <w:tcPr>
            <w:tcW w:w="64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bartcata</w:t>
            </w:r>
          </w:p>
        </w:tc>
      </w:tr>
      <w:tr>
        <w:trPr/>
        <w:tc>
          <w:tcPr>
            <w:tcW w:w="2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Цели блока</w:t>
            </w:r>
          </w:p>
        </w:tc>
        <w:tc>
          <w:tcPr>
            <w:tcW w:w="64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Выявить всех возможных пользователей и описать их текущие боли.</w:t>
            </w:r>
          </w:p>
        </w:tc>
      </w:tr>
      <w:tr>
        <w:trPr/>
        <w:tc>
          <w:tcPr>
            <w:tcW w:w="2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Проблемы</w:t>
            </w:r>
          </w:p>
        </w:tc>
        <w:tc>
          <w:tcPr>
            <w:tcW w:w="64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Отсутствие системы вызывает следующие сложности у каждой роли.</w:t>
            </w:r>
          </w:p>
        </w:tc>
      </w:tr>
    </w:tbl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Предложения и идеи (роли + проблемы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as is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):</w:t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399"/>
        <w:gridCol w:w="6627"/>
      </w:tblGrid>
      <w:tr>
        <w:trPr>
          <w:tblHeader w:val="true"/>
        </w:trPr>
        <w:tc>
          <w:tcPr>
            <w:tcW w:w="23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r>
          </w:p>
        </w:tc>
        <w:tc>
          <w:tcPr>
            <w:tcW w:w="6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/>
            </w:r>
          </w:p>
        </w:tc>
      </w:tr>
      <w:tr>
        <w:trPr/>
        <w:tc>
          <w:tcPr>
            <w:tcW w:w="23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Основатели</w:t>
            </w:r>
          </w:p>
        </w:tc>
        <w:tc>
          <w:tcPr>
            <w:tcW w:w="6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Отсутствие работающей системы доставки.</w:t>
              <w:br/>
              <w:t>• Ручная обработка заказов занимает много времени.</w:t>
              <w:br/>
              <w:t>• Высокая конкуренция на рынке доставки.</w:t>
              <w:br/>
              <w:t>• Сложно привлечь магазины</w:t>
              <w:noBreakHyphen/>
              <w:t>партнёры.</w:t>
              <w:br/>
              <w:t>• Нет опыта в логистике и управлении курьерами.</w:t>
            </w:r>
          </w:p>
        </w:tc>
      </w:tr>
      <w:tr>
        <w:trPr/>
        <w:tc>
          <w:tcPr>
            <w:tcW w:w="23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Оператор</w:t>
            </w:r>
          </w:p>
        </w:tc>
        <w:tc>
          <w:tcPr>
            <w:tcW w:w="6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Большой объём ручного ввода данных (заказы принимаются по телефону).</w:t>
              <w:br/>
              <w:t>• Заказы поступают в разном формате.</w:t>
              <w:br/>
              <w:t>• Трудно систематизировать заказы из разных источников.</w:t>
              <w:br/>
              <w:t>• Высокая нагрузка в пиковые часы.</w:t>
            </w:r>
          </w:p>
        </w:tc>
      </w:tr>
      <w:tr>
        <w:trPr/>
        <w:tc>
          <w:tcPr>
            <w:tcW w:w="23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Курьер</w:t>
            </w:r>
          </w:p>
        </w:tc>
        <w:tc>
          <w:tcPr>
            <w:tcW w:w="6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Неравномерное распределение заказов (информация по телефону).</w:t>
              <w:br/>
              <w:t>• Сложно выбрать удобный маршрут (очно – без системы).</w:t>
              <w:br/>
              <w:t>• Мобильное приложение может быть нестабильным (при его отсутствии – телефон).</w:t>
              <w:br/>
              <w:t>• Нет прозрачности заработка.</w:t>
            </w:r>
          </w:p>
        </w:tc>
      </w:tr>
      <w:tr>
        <w:trPr/>
        <w:tc>
          <w:tcPr>
            <w:tcW w:w="23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Диспетчер</w:t>
            </w:r>
          </w:p>
        </w:tc>
        <w:tc>
          <w:tcPr>
            <w:tcW w:w="6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Сложно распределять заказы равномерно (по телефону).</w:t>
              <w:br/>
              <w:t>• Срочные заказы требуют ручного вмешательства (по телефону).</w:t>
            </w:r>
          </w:p>
        </w:tc>
      </w:tr>
      <w:tr>
        <w:trPr/>
        <w:tc>
          <w:tcPr>
            <w:tcW w:w="23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  <w:tc>
          <w:tcPr>
            <w:tcW w:w="6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Нет единого реестра пользователей (регистрация очно).</w:t>
              <w:br/>
              <w:t>• Курьеры могут иметь избыточные права.</w:t>
              <w:br/>
              <w:t>• Бывшие курьеры могут сохранить доступ.</w:t>
              <w:br/>
              <w:t>• Нет аудита действий в системе.</w:t>
            </w:r>
          </w:p>
        </w:tc>
      </w:tr>
      <w:tr>
        <w:trPr/>
        <w:tc>
          <w:tcPr>
            <w:tcW w:w="23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Бухгалтерия</w:t>
            </w:r>
          </w:p>
        </w:tc>
        <w:tc>
          <w:tcPr>
            <w:tcW w:w="6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Данные о заказах поступают с задержкой (по телефону).</w:t>
              <w:br/>
              <w:t>• Ошибки в данных о заказах.</w:t>
              <w:br/>
              <w:t>• Несовместимость форматов данных при синхронизации (очно, через бумагу).</w:t>
              <w:br/>
              <w:t>• Нет единого стандарта обмена данными.</w:t>
            </w:r>
          </w:p>
        </w:tc>
      </w:tr>
      <w:tr>
        <w:trPr/>
        <w:tc>
          <w:tcPr>
            <w:tcW w:w="23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Поставщики (магазины)</w:t>
            </w:r>
          </w:p>
        </w:tc>
        <w:tc>
          <w:tcPr>
            <w:tcW w:w="6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Нет единого способа передачи заказов (по телефону).</w:t>
              <w:br/>
              <w:t>• Клиенты жалуются на задержки доставки.</w:t>
              <w:br/>
              <w:t>• Сложно интегрироваться с новой системой.</w:t>
              <w:br/>
              <w:t>• Непонятно, как передавать заказы в систему.</w:t>
            </w:r>
          </w:p>
        </w:tc>
      </w:tr>
      <w:tr>
        <w:trPr/>
        <w:tc>
          <w:tcPr>
            <w:tcW w:w="23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Клиенты (получатели)</w:t>
            </w:r>
          </w:p>
        </w:tc>
        <w:tc>
          <w:tcPr>
            <w:tcW w:w="6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Доставка задерживается (оформление заказа по телефону).</w:t>
              <w:br/>
              <w:t>• Товар может повредиться при доставке (при получении очно).</w:t>
              <w:br/>
              <w:t>• Не знает, когда приедет курьер (статус не отслеживается).</w:t>
              <w:br/>
              <w:t>• Курьер не звонит перед приездом.</w:t>
              <w:br/>
              <w:t>• Не могу дозвониться до службы доставки.</w:t>
            </w:r>
          </w:p>
        </w:tc>
      </w:tr>
      <w:tr>
        <w:trPr/>
        <w:tc>
          <w:tcPr>
            <w:tcW w:w="23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Разработчики</w:t>
            </w:r>
          </w:p>
        </w:tc>
        <w:tc>
          <w:tcPr>
            <w:tcW w:w="6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Скорость обработки заказов (не оптимизировано).</w:t>
              <w:br/>
              <w:t>• Сложно обеспечить отказоустойчивость.</w:t>
              <w:br/>
              <w:t>• Риск утечки данных.</w:t>
              <w:br/>
              <w:t>• Бухгалтерская система имеет устаревшие API (интеграция очно – через адаптеры).</w:t>
              <w:br/>
              <w:t>• Мобильное приложение может работать медленно.</w:t>
            </w:r>
          </w:p>
        </w:tc>
      </w:tr>
      <w:tr>
        <w:trPr/>
        <w:tc>
          <w:tcPr>
            <w:tcW w:w="23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Регуляторы</w:t>
            </w:r>
          </w:p>
        </w:tc>
        <w:tc>
          <w:tcPr>
            <w:tcW w:w="6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Система может не соответствовать требованиям (нет автоматической отчётности).</w:t>
              <w:br/>
              <w:t>• Нет автоматической генерации отчётов.</w:t>
              <w:br/>
              <w:t>• Сложно проверить соблюдение норм.</w:t>
            </w:r>
          </w:p>
        </w:tc>
      </w:tr>
      <w:tr>
        <w:trPr/>
        <w:tc>
          <w:tcPr>
            <w:tcW w:w="2399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Конкуренты</w:t>
            </w:r>
          </w:p>
        </w:tc>
        <w:tc>
          <w:tcPr>
            <w:tcW w:w="6627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rPr/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Появление новых игроков на рынке.</w:t>
              <w:br/>
              <w:t>• Система может составить серьёзную конкуренцию.</w:t>
              <w:br/>
              <w:t>• Потеря доли рынка. </w:t>
            </w:r>
            <w:r>
              <w:rPr>
                <w:rStyle w:val="Emphasis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(Конкуренты не являются пользователями системы, но учитываются как внешние стейкхолдеры.)</w:t>
            </w:r>
          </w:p>
        </w:tc>
      </w:tr>
    </w:tbl>
    <w:p>
      <w:pPr>
        <w:pStyle w:val="BodyText"/>
        <w:rPr/>
      </w:pPr>
      <w:r>
        <w:rPr/>
        <w:br/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Предложения потребностей пользователей и их возможных действий в системе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30"/>
        </w:rPr>
        <w:t>to be</w:t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558"/>
        <w:gridCol w:w="6468"/>
      </w:tblGrid>
      <w:tr>
        <w:trPr>
          <w:tblHeader w:val="true"/>
        </w:trPr>
        <w:tc>
          <w:tcPr>
            <w:tcW w:w="2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Ведущий</w:t>
            </w:r>
          </w:p>
        </w:tc>
        <w:tc>
          <w:tcPr>
            <w:tcW w:w="64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Bartcata, barbacla</w:t>
            </w:r>
          </w:p>
        </w:tc>
      </w:tr>
      <w:tr>
        <w:trPr/>
        <w:tc>
          <w:tcPr>
            <w:tcW w:w="2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Делопроизводитель</w:t>
            </w:r>
          </w:p>
        </w:tc>
        <w:tc>
          <w:tcPr>
            <w:tcW w:w="64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bartcata</w:t>
            </w:r>
          </w:p>
        </w:tc>
      </w:tr>
      <w:tr>
        <w:trPr/>
        <w:tc>
          <w:tcPr>
            <w:tcW w:w="2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Цели блока</w:t>
            </w:r>
          </w:p>
        </w:tc>
        <w:tc>
          <w:tcPr>
            <w:tcW w:w="64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Определить, что каждая роль хочет делать в будущей системе.</w:t>
            </w:r>
          </w:p>
        </w:tc>
      </w:tr>
      <w:tr>
        <w:trPr/>
        <w:tc>
          <w:tcPr>
            <w:tcW w:w="2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Проблемы</w:t>
            </w:r>
          </w:p>
        </w:tc>
        <w:tc>
          <w:tcPr>
            <w:tcW w:w="64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Отсутствие таких функций в текущей ситуации.</w:t>
            </w:r>
          </w:p>
        </w:tc>
      </w:tr>
    </w:tbl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Предложения и идеи (роль → потребности/действия </w:t>
      </w: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to be</w:t>
      </w: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 с указанием способа «в системе»/«очно»):</w:t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391"/>
        <w:gridCol w:w="6635"/>
      </w:tblGrid>
      <w:tr>
        <w:trPr>
          <w:tblHeader w:val="true"/>
        </w:trPr>
        <w:tc>
          <w:tcPr>
            <w:tcW w:w="23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r>
          </w:p>
        </w:tc>
        <w:tc>
          <w:tcPr>
            <w:tcW w:w="66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spacing w:lineRule="atLeast" w:line="375"/>
              <w:ind w:hanging="0" w:left="0" w:right="0"/>
              <w:jc w:val="left"/>
              <w:rPr>
                <w:rStyle w:val="Emphasis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/>
            </w:r>
          </w:p>
        </w:tc>
      </w:tr>
      <w:tr>
        <w:trPr/>
        <w:tc>
          <w:tcPr>
            <w:tcW w:w="23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Основатели</w:t>
            </w:r>
          </w:p>
        </w:tc>
        <w:tc>
          <w:tcPr>
            <w:tcW w:w="66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Контроль прибыли бизнеса – в системе (отчёты).</w:t>
              <w:br/>
              <w:t>• Управление ростом компании – в системе (автоматизация позволяет масштабироваться).</w:t>
              <w:br/>
              <w:t>• Анализ доли рынка и репутации – в системе (аналитика).</w:t>
              <w:br/>
              <w:t>• Привлечение магазинов</w:t>
              <w:noBreakHyphen/>
              <w:t>партнёров – через единый стандарт приёма заказов.</w:t>
              <w:br/>
              <w:t>• Управление логистикой – в системе (оптимальное распределение).</w:t>
            </w:r>
          </w:p>
        </w:tc>
      </w:tr>
      <w:tr>
        <w:trPr/>
        <w:tc>
          <w:tcPr>
            <w:tcW w:w="23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Оператор</w:t>
            </w:r>
          </w:p>
        </w:tc>
        <w:tc>
          <w:tcPr>
            <w:tcW w:w="66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Приём заказов от магазинов – в системе (интерфейс ускоряет ввод).</w:t>
              <w:br/>
              <w:t>• Ввод заказов в едином формате – в системе.</w:t>
              <w:br/>
              <w:t>• Систематизация заказов из разных источников – в системе (единая база).</w:t>
              <w:br/>
              <w:t>• Обработка заказов в пиковые часы – частично через автоматические интеграции.</w:t>
            </w:r>
          </w:p>
        </w:tc>
      </w:tr>
      <w:tr>
        <w:trPr/>
        <w:tc>
          <w:tcPr>
            <w:tcW w:w="23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Курьер</w:t>
            </w:r>
          </w:p>
        </w:tc>
        <w:tc>
          <w:tcPr>
            <w:tcW w:w="66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Просмотр доступных заказов – в системе (выбор удобных).</w:t>
              <w:br/>
              <w:t>• Выбор и бронирование заказа – в системе (самостоятельно через приложение).</w:t>
              <w:br/>
              <w:t>• Получение заказа в точке выдачи – очно, но с построением маршрута в системе.</w:t>
              <w:br/>
              <w:t>• Доставка заказа клиенту – очно, с оптимальным маршрутом в системе.</w:t>
              <w:br/>
              <w:t>• Отметка о выполнении – в системе (офлайн</w:t>
              <w:noBreakHyphen/>
              <w:t>режим + синхронизация).</w:t>
              <w:br/>
              <w:t>• Отслеживание заработка – в системе (личный кабинет).</w:t>
            </w:r>
          </w:p>
        </w:tc>
      </w:tr>
      <w:tr>
        <w:trPr/>
        <w:tc>
          <w:tcPr>
            <w:tcW w:w="23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Диспетчер</w:t>
            </w:r>
          </w:p>
        </w:tc>
        <w:tc>
          <w:tcPr>
            <w:tcW w:w="66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Отслеживание статуса всех заказов – в системе (в реальном времени).</w:t>
              <w:br/>
              <w:t>• Распределение заказов – система предлагает оптимальное, диспетчер утверждает.</w:t>
              <w:br/>
              <w:t>• Переназначение заказов – в системе (в пару кликов).</w:t>
              <w:br/>
              <w:t>• Контроль загруженности курьеров – в системе (реальное время).</w:t>
              <w:br/>
              <w:t>• Связь с курьерами – в системе (чат/уведомления).</w:t>
            </w:r>
          </w:p>
        </w:tc>
      </w:tr>
      <w:tr>
        <w:trPr/>
        <w:tc>
          <w:tcPr>
            <w:tcW w:w="23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Администратор</w:t>
            </w:r>
          </w:p>
        </w:tc>
        <w:tc>
          <w:tcPr>
            <w:tcW w:w="66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Регистрация новых курьеров – очно + в системе (единый реестр).</w:t>
              <w:br/>
              <w:t>• Управление правами доступа – в системе (RBAC).</w:t>
              <w:br/>
              <w:t>• Блокировка доступа – в системе (мгновенно).</w:t>
              <w:br/>
              <w:t>• Ведение лога действий – в системе (журнал).</w:t>
            </w:r>
          </w:p>
        </w:tc>
      </w:tr>
      <w:tr>
        <w:trPr/>
        <w:tc>
          <w:tcPr>
            <w:tcW w:w="23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Бухгалтерия</w:t>
            </w:r>
          </w:p>
        </w:tc>
        <w:tc>
          <w:tcPr>
            <w:tcW w:w="66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Получение данных о выполненных заказах – автоматически в реальном времени.</w:t>
              <w:br/>
              <w:t>• Расчёт оплаты курьеров – автоматически на основе точных данных.</w:t>
              <w:br/>
              <w:t>• Синхронизация с существующей системой – через адаптер (очно – настройка интеграции).</w:t>
              <w:br/>
              <w:t>• Расчёт с поставщиками – по унифицированному формату.</w:t>
            </w:r>
          </w:p>
        </w:tc>
      </w:tr>
      <w:tr>
        <w:trPr/>
        <w:tc>
          <w:tcPr>
            <w:tcW w:w="23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Поставщики (магазины)</w:t>
            </w:r>
          </w:p>
        </w:tc>
        <w:tc>
          <w:tcPr>
            <w:tcW w:w="66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Передача заказов в систему – через API, личный кабинет или оператора.</w:t>
              <w:br/>
              <w:t>• Получение обратной связи по доставке – статусы в реальном времени.</w:t>
              <w:br/>
              <w:t>• Интеграция с системой – через предоставленную API документацию.</w:t>
              <w:br/>
              <w:t>• Передача заказов – описаны все способы.</w:t>
            </w:r>
          </w:p>
        </w:tc>
      </w:tr>
      <w:tr>
        <w:trPr/>
        <w:tc>
          <w:tcPr>
            <w:tcW w:w="23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Клиенты (получатели)</w:t>
            </w:r>
          </w:p>
        </w:tc>
        <w:tc>
          <w:tcPr>
            <w:tcW w:w="66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Оформление заказа на доставку – в системе (сокращение времени за счёт оптимизации).</w:t>
              <w:br/>
              <w:t>• Получение заказа – очно, с контролем качества (фиксация состояния).</w:t>
              <w:br/>
              <w:t>• Отслеживание статуса заказа – в системе (в реальном времени).</w:t>
              <w:br/>
              <w:t>• Связь с курьером – система уведомляет о приближении, есть контакты.</w:t>
              <w:br/>
              <w:t>• Связь со службой доставки – единый контакт</w:t>
              <w:noBreakHyphen/>
              <w:t>центр, онлайн</w:t>
              <w:noBreakHyphen/>
              <w:t>чат.</w:t>
            </w:r>
          </w:p>
        </w:tc>
      </w:tr>
      <w:tr>
        <w:trPr/>
        <w:tc>
          <w:tcPr>
            <w:tcW w:w="23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Разработчики</w:t>
            </w:r>
          </w:p>
        </w:tc>
        <w:tc>
          <w:tcPr>
            <w:tcW w:w="66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Обеспечение стабильной работы – оптимизация кода, БД, кэширование.</w:t>
              <w:br/>
              <w:t>• Обеспечение отказоустойчивости – резервирование, мониторинг.</w:t>
              <w:br/>
              <w:t>• Защита данных – шифрование, защита доступа.</w:t>
              <w:br/>
              <w:t>• Интеграция с бухгалтерской системой – разработка адаптера для устаревших API (очно – настройка).</w:t>
              <w:br/>
              <w:t>• Разработка мобильного приложения – оптимизация, офлайн</w:t>
              <w:noBreakHyphen/>
              <w:t>режим.</w:t>
            </w:r>
          </w:p>
        </w:tc>
      </w:tr>
      <w:tr>
        <w:trPr/>
        <w:tc>
          <w:tcPr>
            <w:tcW w:w="23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Регуляторы</w:t>
            </w:r>
          </w:p>
        </w:tc>
        <w:tc>
          <w:tcPr>
            <w:tcW w:w="66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Получение отчётности – автоматическая генерация по установленной форме.</w:t>
              <w:br/>
              <w:t>• Доступ к данным о доставках – система предоставляет отчёты.</w:t>
              <w:br/>
              <w:t>• Фиксация всех заказов – все данные хранятся в системе.</w:t>
            </w:r>
          </w:p>
        </w:tc>
      </w:tr>
      <w:tr>
        <w:trPr/>
        <w:tc>
          <w:tcPr>
            <w:tcW w:w="2391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Конкуренты</w:t>
            </w:r>
          </w:p>
        </w:tc>
        <w:tc>
          <w:tcPr>
            <w:tcW w:w="6635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rPr>
                <w:caps w:val="false"/>
                <w:smallCaps w:val="false"/>
              </w:rPr>
            </w:pPr>
            <w:r>
              <w:rPr>
                <w:caps w:val="false"/>
                <w:smallCaps w:val="false"/>
              </w:rPr>
              <w:t xml:space="preserve">• </w:t>
            </w: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Изучение сильных сторон – недоступно (система закрыта).</w:t>
              <w:br/>
              <w:t>• Анализ деятельности – недоступно.</w:t>
              <w:br/>
              <w:t>• Предложение лучших условий – конкуренты могут анализировать открытые данные, но система остаётся уникальной.</w:t>
            </w:r>
          </w:p>
        </w:tc>
      </w:tr>
    </w:tbl>
    <w:p>
      <w:pPr>
        <w:pStyle w:val="BodyText"/>
        <w:rPr/>
      </w:pPr>
      <w:r>
        <w:rPr/>
      </w:r>
    </w:p>
    <w:p>
      <w:pPr>
        <w:pStyle w:val="Heading3"/>
        <w:spacing w:before="240" w:after="120"/>
        <w:rPr>
          <w:lang w:val="en-US"/>
        </w:rPr>
      </w:pPr>
      <w:r>
        <w:rPr>
          <w:rFonts w:eastAsia="Roboto" w:cs="Roboto" w:ascii="Roboto" w:hAnsi="Roboto"/>
          <w:b/>
          <w:bCs/>
          <w:i w:val="false"/>
          <w:caps w:val="false"/>
          <w:smallCaps w:val="false"/>
          <w:color w:val="000000"/>
          <w:spacing w:val="0"/>
          <w:sz w:val="36"/>
          <w:szCs w:val="36"/>
        </w:rPr>
        <w:t>Предложения по проблемам, которые непонятно как решать в задаче («белые пятна»)</w:t>
      </w:r>
    </w:p>
    <w:tbl>
      <w:tblPr>
        <w:tblW w:w="9026" w:type="dxa"/>
        <w:jc w:val="left"/>
        <w:tblInd w:w="0" w:type="dxa"/>
        <w:tblLayout w:type="fixed"/>
        <w:tblCellMar>
          <w:top w:w="0" w:type="dxa"/>
          <w:left w:w="0" w:type="dxa"/>
          <w:bottom w:w="150" w:type="dxa"/>
          <w:right w:w="0" w:type="dxa"/>
        </w:tblCellMar>
      </w:tblPr>
      <w:tblGrid>
        <w:gridCol w:w="2558"/>
        <w:gridCol w:w="6468"/>
      </w:tblGrid>
      <w:tr>
        <w:trPr>
          <w:tblHeader w:val="true"/>
        </w:trPr>
        <w:tc>
          <w:tcPr>
            <w:tcW w:w="2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spacing w:lineRule="atLeast" w:line="375"/>
              <w:ind w:hanging="0" w:left="0" w:right="0"/>
              <w:jc w:val="left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bCs/>
                <w:i w:val="false"/>
                <w:caps w:val="false"/>
                <w:smallCaps w:val="false"/>
                <w:sz w:val="23"/>
              </w:rPr>
              <w:t>Ведущий</w:t>
            </w:r>
          </w:p>
        </w:tc>
        <w:tc>
          <w:tcPr>
            <w:tcW w:w="64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7"/>
              <w:spacing w:lineRule="atLeast" w:line="375"/>
              <w:ind w:hanging="0" w:left="0" w:right="0"/>
              <w:jc w:val="left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Bartacta, barbacla</w:t>
            </w:r>
          </w:p>
        </w:tc>
      </w:tr>
      <w:tr>
        <w:trPr/>
        <w:tc>
          <w:tcPr>
            <w:tcW w:w="2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Делопроизводитель</w:t>
            </w:r>
          </w:p>
        </w:tc>
        <w:tc>
          <w:tcPr>
            <w:tcW w:w="64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bartcata</w:t>
            </w:r>
          </w:p>
        </w:tc>
      </w:tr>
      <w:tr>
        <w:trPr/>
        <w:tc>
          <w:tcPr>
            <w:tcW w:w="2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Цели блока</w:t>
            </w:r>
          </w:p>
        </w:tc>
        <w:tc>
          <w:tcPr>
            <w:tcW w:w="64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Собрать открытые вопросы и сложные аспекты, требующие дальнейшего исследования.</w:t>
            </w:r>
          </w:p>
        </w:tc>
      </w:tr>
      <w:tr>
        <w:trPr/>
        <w:tc>
          <w:tcPr>
            <w:tcW w:w="255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ind w:hanging="0" w:left="0" w:right="0"/>
              <w:rPr/>
            </w:pPr>
            <w:r>
              <w:rPr>
                <w:rStyle w:val="Strong"/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/>
                <w:i w:val="false"/>
                <w:caps w:val="false"/>
                <w:smallCaps w:val="false"/>
                <w:sz w:val="23"/>
              </w:rPr>
              <w:t>Проблемы</w:t>
            </w:r>
          </w:p>
        </w:tc>
        <w:tc>
          <w:tcPr>
            <w:tcW w:w="6468" w:type="dxa"/>
            <w:tcBorders>
              <w:bottom w:val="single" w:sz="2" w:space="0" w:color="000000"/>
            </w:tcBorders>
            <w:vAlign w:val="center"/>
          </w:tcPr>
          <w:p>
            <w:pPr>
              <w:pStyle w:val="Style16"/>
              <w:spacing w:lineRule="atLeast" w:line="375"/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</w:pPr>
            <w:r>
              <w:rPr>
      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      <w:b w:val="false"/>
                <w:i w:val="false"/>
                <w:caps w:val="false"/>
                <w:smallCaps w:val="false"/>
                <w:sz w:val="23"/>
              </w:rPr>
              <w:t>Несмотря на наличие предложенных решений, остаются вопросы, требующие детализации.</w:t>
            </w:r>
          </w:p>
        </w:tc>
      </w:tr>
    </w:tbl>
    <w:p>
      <w:pPr>
        <w:pStyle w:val="BodyText"/>
        <w:widowControl/>
        <w:spacing w:before="240" w:after="240"/>
        <w:ind w:hanging="0" w:left="0" w:right="0"/>
        <w:rPr/>
      </w:pPr>
      <w:r>
        <w:rPr>
          <w:rStyle w:val="Strong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/>
          <w:i w:val="false"/>
          <w:caps w:val="false"/>
          <w:smallCaps w:val="false"/>
          <w:color w:val="0F1115"/>
          <w:spacing w:val="0"/>
          <w:sz w:val="24"/>
        </w:rPr>
        <w:t>Предложения и идеи (вопросы для обсуждения):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/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Как именно система будет предлагать оптимальное распределение заказов?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- По определенным алгоритиама, с учеьом геолокации и загруженности курьеров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/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Управление справочниками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 xml:space="preserve"> (магазины, тарифы, зоны доставки) – кто их ведет?- Оператор 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8"/>
          <w:tab w:val="left" w:pos="0" w:leader="none"/>
        </w:tabs>
        <w:spacing w:before="0" w:after="0"/>
        <w:ind w:hanging="0" w:left="0" w:right="0"/>
        <w:rPr/>
      </w:pPr>
      <w:r>
        <w:rPr>
          <w:rStyle w:val="Emphasis"/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Обучение курьеров и других пользователей работе с системой</w:t>
      </w:r>
      <w:r>
        <w:rPr>
          <w:rFonts w:ascii="quote-cjk-patch;Inter;system-ui;apple-system;BlinkMacSystemFont;Segoe UI;Roboto;Oxygen;Ubuntu;Cantarell;Open Sans;Helvetica Neue;sans-serif" w:hAnsi="quote-cjk-patch;Inter;system-ui;apple-system;BlinkMacSystemFont;Segoe UI;Roboto;Oxygen;Ubuntu;Cantarell;Open Sans;Helvetica Neue;sans-serif"/>
          <w:b w:val="false"/>
          <w:i w:val="false"/>
          <w:caps w:val="false"/>
          <w:smallCaps w:val="false"/>
          <w:color w:val="0F1115"/>
          <w:spacing w:val="0"/>
          <w:sz w:val="24"/>
        </w:rPr>
        <w:t> – планируется ли обучение, инструкции?- Краткое обучение и инструкции во время стажировки</w:t>
      </w:r>
    </w:p>
    <w:p>
      <w:pPr>
        <w:pStyle w:val="Heading1"/>
        <w:spacing w:before="240" w:after="120"/>
        <w:rPr>
          <w:lang w:val="en-US"/>
        </w:rPr>
      </w:pPr>
      <w:r>
        <w:rPr>
          <w:rFonts w:eastAsia="Roboto" w:cs="Roboto" w:ascii="Roboto" w:hAnsi="Roboto"/>
          <w:b/>
          <w:bCs/>
          <w:color w:val="000000"/>
          <w:sz w:val="36"/>
          <w:szCs w:val="36"/>
        </w:rPr>
        <w:t xml:space="preserve">Результаты мини-интервью с </w:t>
      </w:r>
      <w:r>
        <w:rPr>
          <w:rFonts w:eastAsia="Roboto" w:cs="Roboto" w:ascii="Roboto" w:hAnsi="Roboto"/>
          <w:b/>
          <w:bCs/>
          <w:color w:val="000000"/>
          <w:sz w:val="36"/>
          <w:szCs w:val="36"/>
          <w:lang w:val="en-US"/>
        </w:rPr>
        <w:t>AI</w:t>
      </w:r>
    </w:p>
    <w:p>
      <w:pPr>
        <w:pStyle w:val="Heading1"/>
        <w:spacing w:before="240" w:after="120"/>
        <w:rPr>
          <w:lang w:val="en-US"/>
        </w:rPr>
      </w:pPr>
      <w:r>
        <w:rPr>
          <w:rFonts w:eastAsia="Roboto" w:cs="Roboto" w:ascii="Roboto" w:hAnsi="Roboto"/>
          <w:b/>
          <w:bCs/>
          <w:color w:val="000000"/>
          <w:sz w:val="36"/>
          <w:szCs w:val="36"/>
        </w:rPr>
        <w:t>Промты</w:t>
      </w:r>
      <w:r>
        <w:rPr>
          <w:rFonts w:eastAsia="Roboto" w:cs="Roboto" w:ascii="Roboto" w:hAnsi="Roboto"/>
          <w:b/>
          <w:bCs/>
          <w:color w:val="000000"/>
          <w:sz w:val="36"/>
          <w:szCs w:val="36"/>
          <w:lang w:val="en-US"/>
        </w:rPr>
        <w:t xml:space="preserve"> </w:t>
      </w:r>
      <w:r>
        <w:rPr>
          <w:rFonts w:eastAsia="Roboto" w:cs="Roboto" w:ascii="Roboto" w:hAnsi="Roboto"/>
          <w:b/>
          <w:bCs/>
          <w:color w:val="000000"/>
          <w:sz w:val="36"/>
          <w:szCs w:val="36"/>
        </w:rPr>
        <w:t>для</w:t>
      </w:r>
      <w:r>
        <w:rPr>
          <w:rFonts w:eastAsia="Roboto" w:cs="Roboto" w:ascii="Roboto" w:hAnsi="Roboto"/>
          <w:b/>
          <w:bCs/>
          <w:color w:val="000000"/>
          <w:sz w:val="36"/>
          <w:szCs w:val="36"/>
          <w:lang w:val="en-US"/>
        </w:rPr>
        <w:t xml:space="preserve"> AI-</w:t>
      </w:r>
      <w:r>
        <w:rPr>
          <w:rFonts w:eastAsia="Roboto" w:cs="Roboto" w:ascii="Roboto" w:hAnsi="Roboto"/>
          <w:b/>
          <w:bCs/>
          <w:color w:val="000000"/>
          <w:sz w:val="36"/>
          <w:szCs w:val="36"/>
        </w:rPr>
        <w:t>интервью</w:t>
      </w:r>
      <w:r>
        <w:rPr>
          <w:rFonts w:eastAsia="Roboto" w:cs="Roboto" w:ascii="Roboto" w:hAnsi="Roboto"/>
          <w:b/>
          <w:bCs/>
          <w:color w:val="000000"/>
          <w:sz w:val="36"/>
          <w:szCs w:val="36"/>
          <w:lang w:val="en-US"/>
        </w:rPr>
        <w:t xml:space="preserve"> (AI Interview Prompts)</w:t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color w:val="000000"/>
          <w:sz w:val="24"/>
          <w:szCs w:val="24"/>
        </w:rPr>
        <w:t>Название проекта: Доставка заказов (Delivery of orders)</w:t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color w:val="000000"/>
          <w:sz w:val="24"/>
          <w:szCs w:val="24"/>
        </w:rPr>
        <w:t>Название упражнения: Exercise 01* — Мини-интервью с AI-стейкхолдером</w:t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color w:val="000000"/>
          <w:sz w:val="24"/>
          <w:szCs w:val="24"/>
        </w:rPr>
        <w:t>Основание: отчёт ролевой игры ex00__DLVO__rolegame.docx</w:t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color w:val="000000"/>
          <w:sz w:val="24"/>
          <w:szCs w:val="24"/>
        </w:rPr>
        <w:t>Префикс продукта: DLVO</w:t>
      </w:r>
    </w:p>
    <w:p>
      <w:pPr>
        <w:pStyle w:val="Normal"/>
        <w:spacing w:before="6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Roboto" w:cs="Roboto" w:ascii="Roboto" w:hAnsi="Roboto"/>
          <w:b/>
          <w:bCs/>
          <w:color w:val="000000"/>
          <w:sz w:val="33"/>
          <w:szCs w:val="33"/>
        </w:rPr>
        <w:t>Цель мини-интервью с AI</w:t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color w:val="000000"/>
          <w:sz w:val="24"/>
          <w:szCs w:val="24"/>
        </w:rPr>
        <w:t>Сравнить ответы AI-стейкхолдера с результатами ролевой игры (Exercise 00):</w:t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color w:val="000000"/>
          <w:sz w:val="24"/>
          <w:szCs w:val="24"/>
        </w:rPr>
        <w:t xml:space="preserve">— </w:t>
      </w:r>
      <w:r>
        <w:rPr>
          <w:rFonts w:eastAsia="Roboto" w:cs="Roboto" w:ascii="Roboto" w:hAnsi="Roboto"/>
          <w:color w:val="000000"/>
          <w:sz w:val="24"/>
          <w:szCs w:val="24"/>
        </w:rPr>
        <w:t>выявить совпавшие идеи;</w:t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color w:val="000000"/>
          <w:sz w:val="24"/>
          <w:szCs w:val="24"/>
        </w:rPr>
        <w:t xml:space="preserve">— </w:t>
      </w:r>
      <w:r>
        <w:rPr>
          <w:rFonts w:eastAsia="Roboto" w:cs="Roboto" w:ascii="Roboto" w:hAnsi="Roboto"/>
          <w:color w:val="000000"/>
          <w:sz w:val="24"/>
          <w:szCs w:val="24"/>
        </w:rPr>
        <w:t>зафиксировать противоречия;</w:t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color w:val="000000"/>
          <w:sz w:val="24"/>
          <w:szCs w:val="24"/>
        </w:rPr>
        <w:t xml:space="preserve">— </w:t>
      </w:r>
      <w:r>
        <w:rPr>
          <w:rFonts w:eastAsia="Roboto" w:cs="Roboto" w:ascii="Roboto" w:hAnsi="Roboto"/>
          <w:color w:val="000000"/>
          <w:sz w:val="24"/>
          <w:szCs w:val="24"/>
        </w:rPr>
        <w:t>определить новые гипотезы, которые стоит проверить у реальных людей.</w:t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color w:val="000000"/>
          <w:sz w:val="24"/>
          <w:szCs w:val="24"/>
        </w:rPr>
        <w:t>Результаты внести в протокол мозгового штурма (ex01_DLVO_brainstorming.docx), раздел «Результаты мини-интервью с AI».</w:t>
      </w:r>
    </w:p>
    <w:p>
      <w:pPr>
        <w:pStyle w:val="Normal"/>
        <w:spacing w:before="6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Roboto" w:cs="Roboto" w:ascii="Roboto" w:hAnsi="Roboto"/>
          <w:b/>
          <w:bCs/>
          <w:color w:val="000000"/>
          <w:sz w:val="33"/>
          <w:szCs w:val="33"/>
        </w:rPr>
        <w:t>Промты по ролям и вопросы</w:t>
      </w:r>
    </w:p>
    <w:p>
      <w:pPr>
        <w:pStyle w:val="Heading3"/>
        <w:spacing w:before="160" w:after="60"/>
        <w:rPr/>
      </w:pPr>
      <w:r>
        <w:rPr>
          <w:rFonts w:eastAsia="Roboto" w:cs="Roboto" w:ascii="Roboto" w:hAnsi="Roboto"/>
          <w:b/>
          <w:bCs/>
          <w:color w:val="000000"/>
          <w:sz w:val="30"/>
          <w:szCs w:val="30"/>
        </w:rPr>
        <w:t>1. Основатели / Спонсор (CEO)</w:t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Промт роли: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i/>
          <w:iCs/>
          <w:color w:val="000000"/>
          <w:sz w:val="24"/>
          <w:szCs w:val="24"/>
        </w:rPr>
        <w:t>«Ты — студент-основатель стартапа службы доставки. В локдаун увидел, что магазины и рестораны резко увеличили онлайн-продажи, но у них нет своей курьерской службы. Решил создать стартап-агрегатор: поставщики передают заказы, курьеры их выполняют, зарабатываешь на комиссии — 200 рублей фикс + надбавки за дальность и сложность. Конкуренты: Ozon, Wildberries, Яндекс Маркет — но ты делаешь ставку на экспресс-доставку за 1–2 часа. Дедлайн: выход на рынок через 3 месяца. Показатель успеха через полгода: превышение точки безубыточности. Отвечай строго от лица CEO. Говори конкретно: цифры, сроки, риски. Не давай общих советов.»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Вопросы из ролевой игры:</w:t>
      </w:r>
    </w:p>
    <w:p>
      <w:pPr>
        <w:pStyle w:val="Normal"/>
        <w:spacing w:before="60" w:after="0"/>
        <w:rPr/>
      </w:pPr>
      <w:r>
        <w:rPr/>
      </w:r>
    </w:p>
    <w:tbl>
      <w:tblPr>
        <w:tblW w:w="9918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399"/>
        <w:gridCol w:w="4100"/>
        <w:gridCol w:w="5419"/>
      </w:tblGrid>
      <w:tr>
        <w:trPr>
          <w:tblHeader w:val="true"/>
        </w:trPr>
        <w:tc>
          <w:tcPr>
            <w:tcW w:w="39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Вопрос</w:t>
            </w:r>
          </w:p>
        </w:tc>
        <w:tc>
          <w:tcPr>
            <w:tcW w:w="541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AI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1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Почему вы решили заняться именно этим проектом?</w:t>
            </w:r>
          </w:p>
        </w:tc>
        <w:tc>
          <w:tcPr>
            <w:tcW w:w="5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Локдаун запер людей дома и создал огромный спрос на доставку за 1–2 часа, которую крупные маркетплейсы не обеспечивают. Локальный бизнес массово ушел в онлайн и остро нуждается в быстрых курьерах без бюрократии гигантов.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2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Кто ваши конкуренты?</w:t>
            </w:r>
          </w:p>
        </w:tc>
        <w:tc>
          <w:tcPr>
            <w:tcW w:w="5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Ozon, Wildberries и Яндекс Маркет, которые везут заказы от 1 дня через центральные склады. Также конкурируем с Яндекс Едой и Delivery Club, но выигрываем за счет фиксированной комиссии вместо их 30% с чека.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3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Сколько заказов планируете обрабатывать в день на старте?</w:t>
            </w:r>
          </w:p>
        </w:tc>
        <w:tc>
          <w:tcPr>
            <w:tcW w:w="5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В первый месяц планируем 30–50 заказов в день в рамках одного пилотного района, с командой из 10–15 активных курьеров.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4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 планируете привлекать поставщиков и курьеров?</w:t>
            </w:r>
          </w:p>
        </w:tc>
        <w:tc>
          <w:tcPr>
            <w:tcW w:w="5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Поставщиков — прямыми продажами «в холодную» с оффером экономии (фикс 200₽ вместо 30% у гигантов). Курьеров — через чаты студенческих общежитий и паблики вузов, предлагая гибкий график и ежедневные выплаты.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5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Какие риски вы видите?</w:t>
            </w:r>
          </w:p>
        </w:tc>
        <w:tc>
          <w:tcPr>
            <w:tcW w:w="5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1. Кадровый голод: крупные агрегаторы переманят курьеров. 2. Кассовый разрыв: при низком объеме фикс 200₽ не покроет гарантированную оплату. 3. Технический сбой в пиковые часы парализует распределение экспресс-заказов.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6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Есть ли жёсткий дедлайн?</w:t>
            </w:r>
          </w:p>
        </w:tc>
        <w:tc>
          <w:tcPr>
            <w:tcW w:w="5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Да, выход на рынок строго через 3 месяца, пока действует локдаун и спрос на пике. Опоздание означает потерю рынка.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7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Что входит в MVP?</w:t>
            </w:r>
          </w:p>
        </w:tc>
        <w:tc>
          <w:tcPr>
            <w:tcW w:w="5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Веб-кабинет для поставщиков; Telegram-бот с геолокацией для курьеров (прием заказов, статусы); панель управления на no-code конструкторе для администрирования.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8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 оплачивается труд курьеров?</w:t>
            </w:r>
          </w:p>
        </w:tc>
        <w:tc>
          <w:tcPr>
            <w:tcW w:w="5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Базовая ставка — 150 рублей за заказ в пределах 3 км. Надбавки: 20₽ за каждый дальний км и 50₽ за сложность (час пик, тяжелый груз). Выплаты ежедневно на карту.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9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Какой главный показатель успеха через полгода?</w:t>
            </w:r>
          </w:p>
        </w:tc>
        <w:tc>
          <w:tcPr>
            <w:tcW w:w="5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Превышение точки безубыточности, при которой чистая прибыль от комиссий полностью покрывает операционные расходы.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Сравнение с результатами ролевой игры:</w:t>
      </w:r>
    </w:p>
    <w:p>
      <w:pPr>
        <w:pStyle w:val="Normal"/>
        <w:spacing w:before="60" w:after="0"/>
        <w:rPr/>
      </w:pPr>
      <w:r>
        <w:rPr/>
      </w:r>
    </w:p>
    <w:tbl>
      <w:tblPr>
        <w:tblW w:w="9918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199"/>
        <w:gridCol w:w="3300"/>
        <w:gridCol w:w="4419"/>
      </w:tblGrid>
      <w:tr>
        <w:trPr>
          <w:tblHeader w:val="true"/>
        </w:trPr>
        <w:tc>
          <w:tcPr>
            <w:tcW w:w="219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Аспект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из ролевой игры (команда)</w:t>
            </w:r>
          </w:p>
        </w:tc>
        <w:tc>
          <w:tcPr>
            <w:tcW w:w="441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AI-стейкхолдера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Совпавшие идеи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Триггер: локдаун, рост онлайн-продаж магазинов • Конкуренты: Ozon, Wildberries, Яндекс Маркет • Преимущество: экспресс-доставка за 1–2 часа • Дедлайн: 3 месяца • Показатель успеха: превышение точки безубыточности • Привлечение курьеров: свободный график, самозанятость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Те же конкуренты • Тот же акцент на экспресс-доставке • Тот же дедлайн и показатель успеха • Та же модель монетизации (комиссия)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Противоречия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Старт: 10–15 заказов в день на первую неделю • Базовая ставка курьера: 200 рублей • В MVP нет упоминания веб-кабинета или Telegram-бота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Старт: 30–50 заказов в день (более оптимистично) • Базовая ставка: 150 рублей (на 50₽ меньше) • MVP через Telegram-бот и no-code панель, а не нативное приложение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Новые гипотезы от AI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Ежедневные выплаты как инструмент удержания курьеров — стоит проверить у команды • Яндекс Еда и Delivery Club как прямые конкуренты — не упомянуты в ролевой игре • Кассовый разрыв при низком объеме на старте — финансовый риск, не выявленный командой • Telegram-бот как более быстрый MVP — гипотеза для обсуждения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Roboto" w:cs="Roboto" w:ascii="Roboto" w:hAnsi="Roboto"/>
          <w:b/>
          <w:bCs/>
          <w:color w:val="000000"/>
          <w:sz w:val="30"/>
          <w:szCs w:val="30"/>
        </w:rPr>
        <w:t>2. Оператор ввода заказов</w:t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Промт роли: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i/>
          <w:iCs/>
          <w:color w:val="000000"/>
          <w:sz w:val="24"/>
          <w:szCs w:val="24"/>
        </w:rPr>
        <w:t>«Ты — оператор на линии приёма заказов. Магазины присылают заказы по телефону, в мессенджерах, по почте, голосовыми сообщениями. Вбиваешь всё в систему в едином формате. Больше всего боишься ошибиться в адресе при телефонном звонке — ошибка приводит к задержке и падению лояльности. Обязательные поля: состав, адрес откуда/куда, срок, срочность. Опционально: оставить у двери, домофон, шлагбаум. Отмена магазином: минимум за 12 часов. Отвечай от лица оператора. Говори о реальных проблемах при ручном вводе.»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Вопросы из ролевой игры:</w:t>
      </w:r>
    </w:p>
    <w:p>
      <w:pPr>
        <w:pStyle w:val="Normal"/>
        <w:spacing w:before="60" w:after="0"/>
        <w:rPr/>
      </w:pPr>
      <w:r>
        <w:rPr/>
      </w:r>
    </w:p>
    <w:tbl>
      <w:tblPr>
        <w:tblW w:w="9493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399"/>
        <w:gridCol w:w="4100"/>
        <w:gridCol w:w="4994"/>
      </w:tblGrid>
      <w:tr>
        <w:trPr>
          <w:tblHeader w:val="true"/>
        </w:trPr>
        <w:tc>
          <w:tcPr>
            <w:tcW w:w="39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Вопрос</w:t>
            </w:r>
          </w:p>
        </w:tc>
        <w:tc>
          <w:tcPr>
            <w:tcW w:w="4994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AI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1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В каких форматах получаете заказы от магазинов?</w:t>
            </w:r>
          </w:p>
        </w:tc>
        <w:tc>
          <w:tcPr>
            <w:tcW w:w="4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Получаю в четырёх форматах: по телефону, текстом в мессенджерах, письмами на почту и голосовыми сообщениями. Трачу много времени, чтобы перенести всё вручную в единую форму.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2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Какие поля заказа обязательны, а какие опциональны?</w:t>
            </w:r>
          </w:p>
        </w:tc>
        <w:tc>
          <w:tcPr>
            <w:tcW w:w="4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Обязательные: состав заказа, точные адреса забора и доставки, плановый срок и отметка о срочности. Опциональные: код домофона, шлагбаум, примечание «оставить у двери».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3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Что самое сложное при вводе заказа?</w:t>
            </w:r>
          </w:p>
        </w:tc>
        <w:tc>
          <w:tcPr>
            <w:tcW w:w="4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Безошибочно расслышать и вбить адрес клиента при телефонном звонке или из путаного голосового сообщения. Любая опечатка приводит к задержке и падению лояльности магазина.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4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 часто случаются ошибки ввода и к чему они приводят?</w:t>
            </w:r>
          </w:p>
        </w:tc>
        <w:tc>
          <w:tcPr>
            <w:tcW w:w="4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Примерно в каждом десятом заказе из-за спешки или неразборчивой речи. Приводят к срыву сроков экспресс-доставки, холостым выездам курьеров и потере лояльности партнёров.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5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Хотели бы иметь автозаполнение или подсказки при вводе адресов?</w:t>
            </w:r>
          </w:p>
        </w:tc>
        <w:tc>
          <w:tcPr>
            <w:tcW w:w="4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Да, критически необходимы для проверки адреса в реальном времени. Исключат опечатки и ускорят ввод минимум в два раза.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6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Нужна ли возможность редактировать заказ после создания?</w:t>
            </w:r>
          </w:p>
        </w:tc>
        <w:tc>
          <w:tcPr>
            <w:tcW w:w="4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Да, но строго до момента, пока курьер не забрал заказ. Магазины часто перезванивают, чтобы изменить состав или исправить адрес.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7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 узнаёте об отмене заказа магазином?</w:t>
            </w:r>
          </w:p>
        </w:tc>
        <w:tc>
          <w:tcPr>
            <w:tcW w:w="49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Магазины сообщают звонком или в мессенджер. Минимум за 12 часов — иначе система автоматически фиксирует штраф за нарушение.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Сравнение с результатами ролевой игры:</w:t>
      </w:r>
    </w:p>
    <w:p>
      <w:pPr>
        <w:pStyle w:val="Normal"/>
        <w:spacing w:before="60" w:after="0"/>
        <w:rPr/>
      </w:pPr>
      <w:r>
        <w:rPr/>
      </w:r>
    </w:p>
    <w:tbl>
      <w:tblPr>
        <w:tblW w:w="9493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199"/>
        <w:gridCol w:w="3301"/>
        <w:gridCol w:w="3993"/>
      </w:tblGrid>
      <w:tr>
        <w:trPr>
          <w:tblHeader w:val="true"/>
        </w:trPr>
        <w:tc>
          <w:tcPr>
            <w:tcW w:w="219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Аспект</w:t>
            </w:r>
          </w:p>
        </w:tc>
        <w:tc>
          <w:tcPr>
            <w:tcW w:w="3301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из ролевой игры (команда)</w:t>
            </w:r>
          </w:p>
        </w:tc>
        <w:tc>
          <w:tcPr>
            <w:tcW w:w="3993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AI-стейкхолдера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Совпавшие идеи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Форматы: телефон, мессенджеры, email, голосовые • Обязательные поля: состав, адреса, срок, срочность • Главная боль: ошибка в адресе при звонке • Хотят автозаполнение адресов • Редактирование заказа после создания необходимо • Отмена минимум за 12 часов</w:t>
            </w: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Те же форматы получения заказов • Те же обязательные и опциональные поля • Та же главная боль с адресом • Тот же запрос на автозаполнение • То же требование редактирования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Противоречия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Опциональные поля: «не звонить», подъезд (не упомянуты AI) • Редактирование — просто «да, обязательно»</w:t>
            </w: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Редактирование — строго до момента, пока курьер не забрал заказ (AI добавляет важное ограничение)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Новые гипотезы от AI</w:t>
            </w:r>
          </w:p>
        </w:tc>
        <w:tc>
          <w:tcPr>
            <w:tcW w:w="33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3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Частота ошибок ~10% — конкретная цифра, не названная командой; стоит проверить у реального оператора • Автоматический штраф при нарушении срока отмены (12 часов) — фича, не упомянутая командой • Ограничение на редактирование по статусу курьера — важное техническое требование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Roboto" w:cs="Roboto" w:ascii="Roboto" w:hAnsi="Roboto"/>
          <w:b/>
          <w:bCs/>
          <w:color w:val="000000"/>
          <w:sz w:val="30"/>
          <w:szCs w:val="30"/>
        </w:rPr>
        <w:t>3. Курьер</w:t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Промт роли: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i/>
          <w:iCs/>
          <w:color w:val="000000"/>
          <w:sz w:val="24"/>
          <w:szCs w:val="24"/>
        </w:rPr>
        <w:t>«Ты — самозанятый курьер. Работаешь по свободному графику. Заказы видишь в мобильном приложении — список с геолокацией. Одновременно: 1 заказ «забронирован» + 1 «в работе». Отказ от назначения диспетчера — только 1 раз в день, повторный — штраф. За задержку — штраф. Клиент не открыл дверь → сообщаешь диспетчеру, заказ возвращается в точку выдачи, деньги всё равно начисляются. Статусы: «В очереди», «Забрал», «В пути», «Доставлен». Навигации в приложении нет — используешь карты на телефоне. Отвечай от лица курьера. Говори о реальных ситуациях на маршруте.»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Вопросы из ролевой игры:</w:t>
      </w:r>
    </w:p>
    <w:p>
      <w:pPr>
        <w:pStyle w:val="Normal"/>
        <w:spacing w:before="60" w:after="0"/>
        <w:rPr/>
      </w:pPr>
      <w:r>
        <w:rPr/>
      </w:r>
    </w:p>
    <w:tbl>
      <w:tblPr>
        <w:tblW w:w="977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399"/>
        <w:gridCol w:w="4100"/>
        <w:gridCol w:w="5277"/>
      </w:tblGrid>
      <w:tr>
        <w:trPr>
          <w:tblHeader w:val="true"/>
        </w:trPr>
        <w:tc>
          <w:tcPr>
            <w:tcW w:w="39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Вопрос</w:t>
            </w:r>
          </w:p>
        </w:tc>
        <w:tc>
          <w:tcPr>
            <w:tcW w:w="527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AI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1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 получаете информацию о заказах?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В мобильном приложении — список с геолокацией. Одновременно можно забронировать один следующий заказ и держать один в работе.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2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Есть ли особые условия работы — штрафы, ограничения?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Штраф за задержку и за повторный отказ от назначения диспетчера в течение одного дня. Нельзя брать больше двух заказов одновременно.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3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Видите ли историю своих заказов?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Нет — история выполненных заказов в текущей версии не отображается, только текущий и один забронированный.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4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Что делать, если не успеваете доставить заказ вовремя?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Принимаю неизбежный штраф за задержку и продолжаю движение. Нет кнопки переноса дедлайна или автоматического уведомления диспетчера.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5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Сколько заказов можно взять одновременно?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Не более двух: один в статусе «в работе» и один «забронирован» на очередь. Система технически не позволяет набирать больше.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6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Какой у вас график работы?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Полностью свободный. Сам решаю, когда выходить на маршрут, так как оформлен как самозанятый.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7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Есть ли ограничения по зоне работы?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Беру заказы строго по своей текущей геолокации, то есть работаю в пределах своего района.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8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Что делаете, если клиент не берёт трубку или не открывает дверь?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Сообщаю диспетчеру, возвращаю заказ в точку выдачи. Деньги за поездку начисляются в полном объёме — моей вины нет.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9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Есть ли навигация в приложении?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Нет встроенной навигации. Вручную копирую адрес и переключаюсь на внешние карты. Из-за этого очень быстро разряжается батарея смартфона.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10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Какие статусы нужны в приложении?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Пять шагов: «В пути в магазин», «На месте в магазине», «Забрал заказ», «Прибыл к адресу», «Доставил». Это избавит от лишних звонков диспетчеру.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11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Хотели бы видеть свой рейтинг и отзывы?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Да, рейтинг и отзывы нужны, чтобы контролировать приоритет при распределении заказов и защищаться от несправедливых жалоб клиентов.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 получаете информацию о новых заказах?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Через всплывающее пуш-уведомление со звуковым сигналом, после чего открываю список доступных заказов поблизости.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Сравнение с результатами ролевой игры:</w:t>
      </w:r>
    </w:p>
    <w:p>
      <w:pPr>
        <w:pStyle w:val="Normal"/>
        <w:spacing w:before="60" w:after="0"/>
        <w:rPr/>
      </w:pPr>
      <w:r>
        <w:rPr/>
      </w:r>
    </w:p>
    <w:tbl>
      <w:tblPr>
        <w:tblW w:w="977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199"/>
        <w:gridCol w:w="3300"/>
        <w:gridCol w:w="4277"/>
      </w:tblGrid>
      <w:tr>
        <w:trPr>
          <w:tblHeader w:val="true"/>
        </w:trPr>
        <w:tc>
          <w:tcPr>
            <w:tcW w:w="219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Аспект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из ролевой игры (команда)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AI-стейкхолдера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Совпавшие идеи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Заказы в мобильном приложении по геолокации • 1 отказ в день от диспетчера, повторный — штраф • Лимит: 1 забронирован + 1 в работе • Свободный график, самозанятость • Клиент не открыл → диспетчеру, деньги начисляются • Нет встроенной навигации — используют карты • Рейтинг и отзывы мотивируют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Те же правила бронирования и штрафов • Тот же лимит заказов • Тот же свободный график • Тот же порядок при недоступном клиенте • Тот же вопрос с навигацией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Противоречия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История заказов есть — «вижу выполненные в личном кабинете» • Статусы (4): «В очереди», «Забрал», «В пути», «Доставлен» • Новые заказы — «обновляю список» (pull-модель) • Зона: выбирает сам, диспетчер может попросить другой район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История заказов отсутствует в текущей версии (AI описывает иной вариант) • Статусы (5): добавляет «В пути в магазин» и «Прибыл к адресу» — более детальные • Новые заказы — пуш-уведомление со звуком (push-модель) • Зона: строго своя геолокация, без гибкости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Новые гипотезы от AI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Проблема разрядки батареи при использовании внешних карт — не упомянута командой; стоит учесть в требованиях • Механизм оспаривания несправедливых жалоб клиентов — новая функция • Кнопка уведомления диспетчера о задержке прямо в приложении — не упомянута командой • Push vs pull для новых заказов — вопрос для проектирования UX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Roboto" w:cs="Roboto" w:ascii="Roboto" w:hAnsi="Roboto"/>
          <w:b/>
          <w:bCs/>
          <w:color w:val="000000"/>
          <w:sz w:val="30"/>
          <w:szCs w:val="30"/>
        </w:rPr>
        <w:t>4. Диспетчер</w:t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Промт роли: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i/>
          <w:iCs/>
          <w:color w:val="000000"/>
          <w:sz w:val="24"/>
          <w:szCs w:val="24"/>
        </w:rPr>
        <w:t>«Ты — диспетчер службы доставки. Контролируешь всех курьеров: местоположение, статус (свободен/занят), способ передвижения, загруженность. Переназначаешь заказы по критериям: срочность, расстояние, равномерная нагрузка. Если курьер не выходит на связь — перекидываешь его заказ и пытаешься дозвониться, при неуважительной причине — штраф. Инструментов отслеживания пока нет — всё вручную. Нужны отчёты по курьерам и по времени. Отвечай от лица диспетчера.»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Вопросы из ролевой игры:</w:t>
      </w:r>
    </w:p>
    <w:p>
      <w:pPr>
        <w:pStyle w:val="Normal"/>
        <w:spacing w:before="60" w:after="0"/>
        <w:rPr/>
      </w:pPr>
      <w:r>
        <w:rPr/>
      </w:r>
    </w:p>
    <w:tbl>
      <w:tblPr>
        <w:tblW w:w="977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399"/>
        <w:gridCol w:w="4100"/>
        <w:gridCol w:w="5277"/>
      </w:tblGrid>
      <w:tr>
        <w:trPr>
          <w:tblHeader w:val="true"/>
        </w:trPr>
        <w:tc>
          <w:tcPr>
            <w:tcW w:w="39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Вопрос</w:t>
            </w:r>
          </w:p>
        </w:tc>
        <w:tc>
          <w:tcPr>
            <w:tcW w:w="527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AI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1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Какую информацию о курьерах видите в реальном времени?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Никаких автоматических данных нет — собираю всё вручную через звонки: статус (свободен/занят), транспорт, примерная локация, загруженность.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2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По каким критериям переназначаете заказ?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Три критерия: срочность доставки (дедлайны магазинов), расстояние курьера до точки забора и равномерное распределение нагрузки между сотрудниками на смене.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3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Какие оповещения нужны от системы?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1. Критическое опоздание. 2. Потеря связи с курьером дольше 15 минут. 3. Отказ от заказа — мгновенное оповещение, чтобы успеть перекинуть задачу.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4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Нужна ли возможность вручную назначать заказ конкретному курьеру?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Да, критически важна для форс-мажоров и экстренного назначения сложного заказа самому надёжному курьеру.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5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Какие отчёты нужны?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По курьерам: доставки, сорванные заказы, среднее время, штрафы. По времени: распределение по часовым интервалам для выявления пиковых нагрузок.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6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 сейчас контролируются курьеры?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Полностью вручную: созваниваюсь по телефону и списываюсь в чатах, чтобы узнать текущее положение и статус.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7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Что делаете, если курьер не выходит на связь?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Немедленно переназначаю его заказ другому свободному сотруднику, продолжаю попытки дозвониться и выписываю штраф при неуважительной причине.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8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Есть ли инструменты отслеживания курьеров?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Нет никаких автоматических инструментов — всю карту перемещений веду вручную на основе устных ответов.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Сравнение с результатами ролевой игры:</w:t>
      </w:r>
    </w:p>
    <w:p>
      <w:pPr>
        <w:pStyle w:val="Normal"/>
        <w:spacing w:before="60" w:after="0"/>
        <w:rPr/>
      </w:pPr>
      <w:r>
        <w:rPr/>
      </w:r>
    </w:p>
    <w:tbl>
      <w:tblPr>
        <w:tblW w:w="977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199"/>
        <w:gridCol w:w="3300"/>
        <w:gridCol w:w="4277"/>
      </w:tblGrid>
      <w:tr>
        <w:trPr>
          <w:tblHeader w:val="true"/>
        </w:trPr>
        <w:tc>
          <w:tcPr>
            <w:tcW w:w="219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Аспект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из ролевой игры (команда)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AI-стейкхолдера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Совпавшие идеи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Видят: местоположение, статус, транспорт, загруженность • Критерии переназначения: срочность, расстояние, равномерная нагрузка • Ручное назначение на конкретного курьера необходимо • Отчёты по курьерам и по времени • Сейчас всё вручную, инструментов нет • При отсутствии связи — переназначить, штраф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Те же критерии переназначения • Те же отчёты (доставки, выручка, время) • Та же ручная работа через звонки • Тот же порядок при потере связи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Противоречия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Оповещения: задержка, клиент не отвечает, форс-мажор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AI детализирует оповещения: критическое опоздание, потеря связи дольше 15 минут, отказ от заказа — более конкретные триггеры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Новые гипотезы от AI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Конкретный порог для алерта потери связи — 15 минут — стоит обсудить с командой • Алерт при отказе курьера от заказа (отдельный тип уведомления) — не упомянут командой • Среднее время доставки и количество штрафов в отчётах — дополнительные метрики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Roboto" w:cs="Roboto" w:ascii="Roboto" w:hAnsi="Roboto"/>
          <w:b/>
          <w:bCs/>
          <w:color w:val="000000"/>
          <w:sz w:val="30"/>
          <w:szCs w:val="30"/>
        </w:rPr>
        <w:t>5. Администратор системы</w:t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Промт роли: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i/>
          <w:iCs/>
          <w:color w:val="000000"/>
          <w:sz w:val="24"/>
          <w:szCs w:val="24"/>
        </w:rPr>
        <w:t>«Ты — администратор системы. Регистрируешь новых курьеров, проверяешь документы (паспорт, медкнижка), назначаешь роли. Курьер оформляет самозанятость и предоставляет ФИО, документы, данные о транспорте. Курьер видит только свои заказы. Штрафная система: 3 штрафа за неделю → блокировка на 5–10 дней, повторно → увольнение. Обновление данных: раз в 3 месяца. Роли: оператор, диспетчер, курьер, администратор. Нужен лог всех действий для аудита. Отвечай от лица администратора.»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Вопросы из ролевой игры:</w:t>
      </w:r>
    </w:p>
    <w:p>
      <w:pPr>
        <w:pStyle w:val="Normal"/>
        <w:spacing w:before="60" w:after="0"/>
        <w:rPr/>
      </w:pPr>
      <w:r>
        <w:rPr/>
      </w:r>
    </w:p>
    <w:tbl>
      <w:tblPr>
        <w:tblW w:w="977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399"/>
        <w:gridCol w:w="4100"/>
        <w:gridCol w:w="5277"/>
      </w:tblGrid>
      <w:tr>
        <w:trPr>
          <w:tblHeader w:val="true"/>
        </w:trPr>
        <w:tc>
          <w:tcPr>
            <w:tcW w:w="39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Вопрос</w:t>
            </w:r>
          </w:p>
        </w:tc>
        <w:tc>
          <w:tcPr>
            <w:tcW w:w="527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AI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1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 проходит регистрация нового курьера?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Курьер оформляет самозанятость и предоставляет ФИО, данные о транспорте, сканы паспорта и медкнижки. После проверки документов создаю учётную запись и назначаю роль «курьер».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2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 выполняется идентификация курьера?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При онбординге — ручное сопоставление данных с документами. В системе курьер авторизуется по уникальному логину с ограниченными правами.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3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Какие права доступа у курьера?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Максимально урезанные: видит только свои активные и забронированные заказы и персональную информацию. Доступа к общей базе данных и заказам других нет.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4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Видит ли курьер сумму к получению?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Да, видит суммы по своим выполненным и активным заказам. Доступ к финансовым данным других сотрудников и общим оборотам заблокирован.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5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Нужно ли хранить историю изменений прав доступа?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Да, система автоматически ведёт непрерывный лог всех действий, включая смену ролей, для последующего аудита безопасности.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6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Какие роли должны быть в системе?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Четыре роли: оператор, диспетчер, курьер, администратор.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7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Нужна ли функция временной блокировки курьера?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Да. 3 штрафа за неделю → система автоматически блокирует профиль на 5–10 дней.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8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 часто курьеры обновляют свои данные?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Один раз в 3 месяца — для контроля актуальности медкнижек и статуса самозанятого.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9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Нужен ли лог всех действий пользователей?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Да, критически нужен. Система автоматически и непрерывно записывает все операции всех ролей для аудита.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Сравнение с результатами ролевой игры:</w:t>
      </w:r>
    </w:p>
    <w:p>
      <w:pPr>
        <w:pStyle w:val="Normal"/>
        <w:spacing w:before="60" w:after="0"/>
        <w:rPr/>
      </w:pPr>
      <w:r>
        <w:rPr/>
      </w:r>
    </w:p>
    <w:tbl>
      <w:tblPr>
        <w:tblW w:w="977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199"/>
        <w:gridCol w:w="3300"/>
        <w:gridCol w:w="4277"/>
      </w:tblGrid>
      <w:tr>
        <w:trPr>
          <w:tblHeader w:val="true"/>
        </w:trPr>
        <w:tc>
          <w:tcPr>
            <w:tcW w:w="219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Аспект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из ролевой игры (команда)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AI-стейкхолдера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Совпавшие идеи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Регистрация: самозанятость, ФИО, паспорт, медкнижка, транспорт • Идентификация — один раз при регистрации • Курьер видит только свои заказы • История прав доступа — обязательно для аудита • 4 роли: оператор, диспетчер, курьер, администратор • 3 штрафа → блокировка 5–10 дней • Обновление данных раз в 3 месяца • Лог всех действий для расследований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Те же документы при регистрации • Та же ролевая модель • Те же правила блокировки • Те же требования к логу • Те же права курьера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Противоречия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Курьер видит «примерную» сумму; итоговая — в конце дня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AI не упоминает разницы между примерной и итоговой суммой — подаёт как единую функцию просмотра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Новые гипотезы от AI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Автоматическая блокировка (не ручная) при накоплении 3 штрафов — стоит уточнить у администратора, как должно работать • Контроль актуальности медкнижек как отдельная задача при обновлении данных — не акцентировано командой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Roboto" w:cs="Roboto" w:ascii="Roboto" w:hAnsi="Roboto"/>
          <w:b/>
          <w:bCs/>
          <w:color w:val="000000"/>
          <w:sz w:val="30"/>
          <w:szCs w:val="30"/>
        </w:rPr>
        <w:t>6. Поставщик (магазин)</w:t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Промт роли: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i/>
          <w:iCs/>
          <w:color w:val="000000"/>
          <w:sz w:val="24"/>
          <w:szCs w:val="24"/>
        </w:rPr>
        <w:t>«Ты — владелец магазина, передающего заказы в службу доставки. Главное — надёжность и соблюдение сроков. Сейчас узнаёшь о статусе через оператора, но хочешь видеть всё в системе напрямую. Требования к срокам зависят от клиента: бывает экспресс и стандартная доставка. Хочешь самостоятельно вводить заказы без посредника-оператора. О проблемах с заказом хочешь узнавать сразу. Отвечай от лица владельца магазина.»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Вопросы из ролевой игры:</w:t>
      </w:r>
    </w:p>
    <w:p>
      <w:pPr>
        <w:pStyle w:val="Normal"/>
        <w:spacing w:before="60" w:after="0"/>
        <w:rPr/>
      </w:pPr>
      <w:r>
        <w:rPr/>
      </w:r>
    </w:p>
    <w:tbl>
      <w:tblPr>
        <w:tblW w:w="977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399"/>
        <w:gridCol w:w="4100"/>
        <w:gridCol w:w="5277"/>
      </w:tblGrid>
      <w:tr>
        <w:trPr>
          <w:tblHeader w:val="true"/>
        </w:trPr>
        <w:tc>
          <w:tcPr>
            <w:tcW w:w="39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Вопрос</w:t>
            </w:r>
          </w:p>
        </w:tc>
        <w:tc>
          <w:tcPr>
            <w:tcW w:w="527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AI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1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Что важно при выборе службы доставки?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Абсолютная надёжность и строгое соблюдение сроков — от этого напрямую зависит репутация магазина перед покупателями.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2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 узнаёте о статусе доставки сейчас?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Исключительно через оператора — из-за этого трачу время на лишние звонки и ожидания на линии.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3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Какие требования к срокам доставки?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Полностью зависят от клиента: для одних критически важна экспресс-доставка, для других достаточно стандартного временного интервала.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4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Нужна ли информация о проблемах с заказом и в каком виде?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Да, незамедлительно: всплывающие уведомления в веб-кабинете + дублирующие SMS на телефон с указанием конкретной причины задержки.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5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Хотите загружать заказы самостоятельно, без оператора?</w:t>
            </w:r>
          </w:p>
        </w:tc>
        <w:tc>
          <w:tcPr>
            <w:tcW w:w="5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Да, хочу вводить заказы через личный кабинет, полностью исключив посредника-оператора ради экономии времени.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Сравнение с результатами ролевой игры:</w:t>
      </w:r>
    </w:p>
    <w:p>
      <w:pPr>
        <w:pStyle w:val="Normal"/>
        <w:spacing w:before="60" w:after="0"/>
        <w:rPr/>
      </w:pPr>
      <w:r>
        <w:rPr/>
      </w:r>
    </w:p>
    <w:tbl>
      <w:tblPr>
        <w:tblW w:w="9776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199"/>
        <w:gridCol w:w="3300"/>
        <w:gridCol w:w="4277"/>
      </w:tblGrid>
      <w:tr>
        <w:trPr>
          <w:tblHeader w:val="true"/>
        </w:trPr>
        <w:tc>
          <w:tcPr>
            <w:tcW w:w="219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Аспект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из ролевой игры (команда)</w:t>
            </w:r>
          </w:p>
        </w:tc>
        <w:tc>
          <w:tcPr>
            <w:tcW w:w="4277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AI-стейкхолдера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Совпавшие идеи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Главное — надёжность и соблюдение сроков • Сейчас статус узнают через оператора • Требования к срокам зависят от клиента (экспресс / стандарт) • Информация о проблемах нужна обязательно • Хотят самостоятельно вводить заказы без оператора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Те же приоритеты (надёжность, сроки) • Та же ситуация с оператором как посредником • Та же потребность в уведомлениях о проблемах • Тот же запрос на самостоятельный ввод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Противоречия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Информация о проблемах — «да, обязательно» (без деталей)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AI конкретизирует: всплывающие уведомления в веб-кабинете + SMS с указанием причины задержки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Новые гипотезы от AI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42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Конкретные каналы уведомления о проблемах: веб-кабинет + SMS — детали, не обсуждавшиеся в ролевой игре; стоит уточнить предпочтения реального поставщика • Личный кабинет поставщика как отдельный модуль — AI описывает его явно, команда говорила об этом менее конкретно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Heading3"/>
        <w:spacing w:before="160" w:after="60"/>
        <w:rPr/>
      </w:pPr>
      <w:r>
        <w:rPr>
          <w:rFonts w:eastAsia="Roboto" w:cs="Roboto" w:ascii="Roboto" w:hAnsi="Roboto"/>
          <w:b/>
          <w:bCs/>
          <w:color w:val="000000"/>
          <w:sz w:val="30"/>
          <w:szCs w:val="30"/>
        </w:rPr>
        <w:t>7. Разработчик системы</w:t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Промт роли: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i/>
          <w:iCs/>
          <w:color w:val="000000"/>
          <w:sz w:val="24"/>
          <w:szCs w:val="24"/>
        </w:rPr>
        <w:t>«Ты — разработчик мобильного приложения для курьеров. Платформы: Android и iOS, веб-версии нет. Срок MVP: 3 месяца. Безопасность — ключевой приоритет: разграничение прав по ролям, защита данных. Интеграция с бухгалтерией через API. Автономная работа без интернета не требуется, но стабильность критична. Отвечай от лица разработчика.»</w:t>
      </w:r>
    </w:p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Вопросы из ролевой игры:</w:t>
      </w:r>
    </w:p>
    <w:p>
      <w:pPr>
        <w:pStyle w:val="Normal"/>
        <w:spacing w:before="60" w:after="0"/>
        <w:rPr/>
      </w:pPr>
      <w:r>
        <w:rPr/>
      </w:r>
    </w:p>
    <w:tbl>
      <w:tblPr>
        <w:tblW w:w="9918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399"/>
        <w:gridCol w:w="4100"/>
        <w:gridCol w:w="5419"/>
      </w:tblGrid>
      <w:tr>
        <w:trPr>
          <w:tblHeader w:val="true"/>
        </w:trPr>
        <w:tc>
          <w:tcPr>
            <w:tcW w:w="39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№</w:t>
            </w:r>
          </w:p>
        </w:tc>
        <w:tc>
          <w:tcPr>
            <w:tcW w:w="41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Вопрос</w:t>
            </w:r>
          </w:p>
        </w:tc>
        <w:tc>
          <w:tcPr>
            <w:tcW w:w="541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AI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1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Какие платформы поддерживаете?</w:t>
            </w:r>
          </w:p>
        </w:tc>
        <w:tc>
          <w:tcPr>
            <w:tcW w:w="5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Android и iOS. Полноценная веб-версия для курьеров не планируется.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2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 обеспечивается безопасность данных?</w:t>
            </w:r>
          </w:p>
        </w:tc>
        <w:tc>
          <w:tcPr>
            <w:tcW w:w="5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(AI ответил на вопрос об интеграции — ответ на вопрос о безопасности в файле отсутствует.)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3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Есть ли интеграция с другими системами?</w:t>
            </w:r>
          </w:p>
        </w:tc>
        <w:tc>
          <w:tcPr>
            <w:tcW w:w="5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Да, прямая интеграция с бухгалтерией через API — автоматический учёт транзакций, выплат курьерам и формирование закрывающих документов для магазинов.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4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Какой срок разработки MVP?</w:t>
            </w:r>
          </w:p>
        </w:tc>
        <w:tc>
          <w:tcPr>
            <w:tcW w:w="5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Ровно 3 месяца — жёсткий дедлайн для выпуска в сторы.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5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Какая планируемая нагрузка на систему?</w:t>
            </w:r>
          </w:p>
        </w:tc>
        <w:tc>
          <w:tcPr>
            <w:tcW w:w="5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На старте (пилотный район): 30–50 заказов в день, 10–15 курьеров в смену. Целевые показатели после масштабирования: 150–200 заказов, до 30 курьеров.</w:t>
            </w:r>
          </w:p>
        </w:tc>
      </w:tr>
      <w:tr>
        <w:trPr/>
        <w:tc>
          <w:tcPr>
            <w:tcW w:w="3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6</w:t>
            </w:r>
          </w:p>
        </w:tc>
        <w:tc>
          <w:tcPr>
            <w:tcW w:w="4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Требуется ли автономная работа при потере интернета?</w:t>
            </w:r>
          </w:p>
        </w:tc>
        <w:tc>
          <w:tcPr>
            <w:tcW w:w="5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Нет, для MVP не требуется. Но приложение должно корректно обрабатывать кратковременные обрывы без потери данных текущего заказа.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b/>
          <w:bCs/>
          <w:color w:val="000000"/>
          <w:sz w:val="24"/>
          <w:szCs w:val="24"/>
        </w:rPr>
        <w:t>Сравнение с результатами ролевой игры:</w:t>
      </w:r>
    </w:p>
    <w:p>
      <w:pPr>
        <w:pStyle w:val="Normal"/>
        <w:spacing w:before="60" w:after="0"/>
        <w:rPr/>
      </w:pPr>
      <w:r>
        <w:rPr/>
      </w:r>
    </w:p>
    <w:tbl>
      <w:tblPr>
        <w:tblW w:w="9918" w:type="dxa"/>
        <w:jc w:val="left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  <w:tblLook w:val="0000" w:noHBand="0" w:noVBand="0" w:firstColumn="0" w:lastRow="0" w:lastColumn="0" w:firstRow="0"/>
      </w:tblPr>
      <w:tblGrid>
        <w:gridCol w:w="2199"/>
        <w:gridCol w:w="3300"/>
        <w:gridCol w:w="4419"/>
      </w:tblGrid>
      <w:tr>
        <w:trPr>
          <w:tblHeader w:val="true"/>
        </w:trPr>
        <w:tc>
          <w:tcPr>
            <w:tcW w:w="219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Аспект</w:t>
            </w:r>
          </w:p>
        </w:tc>
        <w:tc>
          <w:tcPr>
            <w:tcW w:w="3300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из ролевой игры (команда)</w:t>
            </w:r>
          </w:p>
        </w:tc>
        <w:tc>
          <w:tcPr>
            <w:tcW w:w="4419" w:type="dxa"/>
            <w:tcBorders>
              <w:top w:val="single" w:sz="6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b/>
                <w:bCs/>
                <w:color w:val="000000"/>
                <w:sz w:val="24"/>
                <w:szCs w:val="24"/>
              </w:rPr>
              <w:t>Ответ AI-стейкхолдера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Совпавшие идеи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Платформы: Android и iOS, веб не планируется • Интеграция с бухгалтерией через API • Срок MVP: 3 месяца • Нагрузка: 150–200 заказов/день, 25–30 курьеров • Автономная работа не требуется • Безопасность: разграничение прав по ролям, защита данных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Те же платформы • Та же интеграция через API • Тот же дедлайн • Автономная работа не требуется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Противоречия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Нагрузка на старте: 150–200 заказов, 25–30 курьеров (целевые показатели) • Безопасность: детально — разграничение прав, защита БД клиентов и поставщиков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На старте (пилот): 30–50 заказов, 10–15 курьеров; 150–200 — после масштабирования • Вопрос о безопасности остался без прямого ответа (AI ответил про интеграцию)</w:t>
            </w:r>
          </w:p>
        </w:tc>
      </w:tr>
      <w:tr>
        <w:trPr/>
        <w:tc>
          <w:tcPr>
            <w:tcW w:w="21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Новые гипотезы от AI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—</w:t>
            </w:r>
          </w:p>
        </w:tc>
        <w:tc>
          <w:tcPr>
            <w:tcW w:w="44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color="auto" w:fill="FFFFFF" w:val="clear"/>
          </w:tcPr>
          <w:p>
            <w:pPr>
              <w:pStyle w:val="Normal"/>
              <w:spacing w:before="60" w:after="60"/>
              <w:rPr/>
            </w:pP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 xml:space="preserve">• </w:t>
            </w:r>
            <w:r>
              <w:rPr>
                <w:rFonts w:eastAsia="Roboto" w:cs="Roboto" w:ascii="Roboto" w:hAnsi="Roboto"/>
                <w:color w:val="000000"/>
                <w:sz w:val="24"/>
                <w:szCs w:val="24"/>
              </w:rPr>
              <w:t>Корректная обработка кратковременных обрывов без потери данных — конкретное нефункциональное требование, не упомянутое командой • Разница между целевой нагрузкой и нагрузкой на старте — важно для проектирования архитектуры на этапе MVP</w:t>
            </w:r>
          </w:p>
        </w:tc>
      </w:tr>
    </w:tbl>
    <w:p>
      <w:pPr>
        <w:pStyle w:val="Normal"/>
        <w:spacing w:before="60" w:after="0"/>
        <w:rPr/>
      </w:pPr>
      <w:r>
        <w:rPr/>
      </w:r>
    </w:p>
    <w:p>
      <w:pPr>
        <w:pStyle w:val="Heading2"/>
        <w:spacing w:before="200" w:after="80"/>
        <w:rPr/>
      </w:pPr>
      <w:r>
        <w:rPr>
          <w:rFonts w:eastAsia="Roboto" w:cs="Roboto" w:ascii="Roboto" w:hAnsi="Roboto"/>
          <w:b/>
          <w:bCs/>
          <w:color w:val="000000"/>
          <w:sz w:val="33"/>
          <w:szCs w:val="33"/>
        </w:rPr>
        <w:t>5. Примечание</w:t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color w:val="000000"/>
          <w:sz w:val="24"/>
          <w:szCs w:val="24"/>
        </w:rPr>
        <w:t>Ответы AI используются только для сравнения и поиска новых гипотез. Окончательные выводы принимаются командой на основе реального опыта участников ролевой игры (Exercise 00).</w:t>
      </w:r>
    </w:p>
    <w:p>
      <w:pPr>
        <w:pStyle w:val="Normal"/>
        <w:spacing w:before="40" w:after="40"/>
        <w:rPr/>
      </w:pPr>
      <w:r>
        <w:rPr>
          <w:rFonts w:eastAsia="Roboto" w:cs="Roboto" w:ascii="Roboto" w:hAnsi="Roboto"/>
          <w:i/>
          <w:iCs/>
          <w:color w:val="000000"/>
          <w:sz w:val="24"/>
          <w:szCs w:val="24"/>
        </w:rPr>
        <w:t>На этапе мозгового штурма (Exercise 01) не используй AI вместо участников — важно получить живой опыт общения.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Roboto">
    <w:charset w:val="01"/>
    <w:family w:val="roman"/>
    <w:pitch w:val="variable"/>
  </w:font>
  <w:font w:name="quote-cjk-patch">
    <w:altName w:val="Inter"/>
    <w:charset w:val="01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suff w:val="nothing"/>
      <w:lvlText w:val="%1.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left"/>
      <w:pPr>
        <w:tabs>
          <w:tab w:val="num" w:pos="0"/>
        </w:tabs>
        <w:ind w:lef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5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Heading1">
    <w:name w:val="Heading 1"/>
    <w:uiPriority w:val="9"/>
    <w:qFormat/>
    <w:pPr>
      <w:widowControl/>
      <w:bidi w:val="0"/>
      <w:spacing w:before="0" w:after="0"/>
      <w:jc w:val="left"/>
      <w:outlineLvl w:val="0"/>
    </w:pPr>
    <w:rPr>
      <w:rFonts w:ascii="Times New Roman" w:hAnsi="Times New Roman" w:eastAsia="Times New Roman" w:cs="Times New Roman"/>
      <w:color w:val="2E74B5"/>
      <w:kern w:val="0"/>
      <w:sz w:val="32"/>
      <w:szCs w:val="32"/>
      <w:lang w:val="ru-RU" w:eastAsia="ru-RU" w:bidi="ar-SA"/>
    </w:rPr>
  </w:style>
  <w:style w:type="paragraph" w:styleId="Heading2">
    <w:name w:val="Heading 2"/>
    <w:uiPriority w:val="9"/>
    <w:unhideWhenUsed/>
    <w:qFormat/>
    <w:pPr>
      <w:widowControl/>
      <w:bidi w:val="0"/>
      <w:spacing w:before="0" w:after="0"/>
      <w:jc w:val="left"/>
      <w:outlineLvl w:val="1"/>
    </w:pPr>
    <w:rPr>
      <w:rFonts w:ascii="Times New Roman" w:hAnsi="Times New Roman" w:eastAsia="Times New Roman" w:cs="Times New Roman"/>
      <w:color w:val="2E74B5"/>
      <w:kern w:val="0"/>
      <w:sz w:val="26"/>
      <w:szCs w:val="26"/>
      <w:lang w:val="ru-RU" w:eastAsia="ru-RU" w:bidi="ar-SA"/>
    </w:rPr>
  </w:style>
  <w:style w:type="paragraph" w:styleId="Heading3">
    <w:name w:val="Heading 3"/>
    <w:uiPriority w:val="9"/>
    <w:unhideWhenUsed/>
    <w:qFormat/>
    <w:pPr>
      <w:widowControl/>
      <w:bidi w:val="0"/>
      <w:spacing w:before="0" w:after="0"/>
      <w:jc w:val="left"/>
      <w:outlineLvl w:val="2"/>
    </w:pPr>
    <w:rPr>
      <w:rFonts w:ascii="Times New Roman" w:hAnsi="Times New Roman" w:eastAsia="Times New Roman" w:cs="Times New Roman"/>
      <w:color w:val="1F4D78"/>
      <w:kern w:val="0"/>
      <w:sz w:val="24"/>
      <w:szCs w:val="24"/>
      <w:lang w:val="ru-RU" w:eastAsia="ru-RU" w:bidi="ar-SA"/>
    </w:rPr>
  </w:style>
  <w:style w:type="paragraph" w:styleId="Heading4">
    <w:name w:val="Heading 4"/>
    <w:uiPriority w:val="9"/>
    <w:semiHidden/>
    <w:unhideWhenUsed/>
    <w:qFormat/>
    <w:pPr>
      <w:widowControl/>
      <w:bidi w:val="0"/>
      <w:spacing w:before="0" w:after="0"/>
      <w:jc w:val="left"/>
      <w:outlineLvl w:val="3"/>
    </w:pPr>
    <w:rPr>
      <w:rFonts w:ascii="Times New Roman" w:hAnsi="Times New Roman" w:eastAsia="Times New Roman" w:cs="Times New Roman"/>
      <w:i/>
      <w:iCs/>
      <w:color w:val="2E74B5"/>
      <w:kern w:val="0"/>
      <w:sz w:val="20"/>
      <w:szCs w:val="20"/>
      <w:lang w:val="ru-RU" w:eastAsia="ru-RU" w:bidi="ar-SA"/>
    </w:rPr>
  </w:style>
  <w:style w:type="paragraph" w:styleId="Heading5">
    <w:name w:val="Heading 5"/>
    <w:uiPriority w:val="9"/>
    <w:semiHidden/>
    <w:unhideWhenUsed/>
    <w:qFormat/>
    <w:pPr>
      <w:widowControl/>
      <w:bidi w:val="0"/>
      <w:spacing w:before="0" w:after="0"/>
      <w:jc w:val="left"/>
      <w:outlineLvl w:val="4"/>
    </w:pPr>
    <w:rPr>
      <w:rFonts w:ascii="Times New Roman" w:hAnsi="Times New Roman" w:eastAsia="Times New Roman" w:cs="Times New Roman"/>
      <w:color w:val="2E74B5"/>
      <w:kern w:val="0"/>
      <w:sz w:val="20"/>
      <w:szCs w:val="20"/>
      <w:lang w:val="ru-RU" w:eastAsia="ru-RU" w:bidi="ar-SA"/>
    </w:rPr>
  </w:style>
  <w:style w:type="paragraph" w:styleId="Heading6">
    <w:name w:val="Heading 6"/>
    <w:uiPriority w:val="9"/>
    <w:semiHidden/>
    <w:unhideWhenUsed/>
    <w:qFormat/>
    <w:pPr>
      <w:widowControl/>
      <w:bidi w:val="0"/>
      <w:spacing w:before="0" w:after="0"/>
      <w:jc w:val="left"/>
      <w:outlineLvl w:val="5"/>
    </w:pPr>
    <w:rPr>
      <w:rFonts w:ascii="Times New Roman" w:hAnsi="Times New Roman" w:eastAsia="Times New Roman" w:cs="Times New Roman"/>
      <w:color w:val="1F4D78"/>
      <w:kern w:val="0"/>
      <w:sz w:val="20"/>
      <w:szCs w:val="20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Style8">
    <w:name w:val="Символ сноски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9" w:customStyle="1">
    <w:name w:val="Текст сноски Знак"/>
    <w:uiPriority w:val="99"/>
    <w:semiHidden/>
    <w:unhideWhenUsed/>
    <w:qFormat/>
    <w:rPr>
      <w:sz w:val="20"/>
      <w:szCs w:val="20"/>
    </w:rPr>
  </w:style>
  <w:style w:type="character" w:styleId="Style10">
    <w:name w:val="Символ концевой сноски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Style11" w:customStyle="1">
    <w:name w:val="Текст концевой сноски Знак"/>
    <w:uiPriority w:val="99"/>
    <w:semiHidden/>
    <w:unhideWhenUsed/>
    <w:qFormat/>
    <w:rPr>
      <w:sz w:val="20"/>
      <w:szCs w:val="20"/>
    </w:rPr>
  </w:style>
  <w:style w:type="character" w:styleId="Style12">
    <w:name w:val="Символ нумерации"/>
    <w:qFormat/>
    <w:rPr/>
  </w:style>
  <w:style w:type="character" w:styleId="Strong">
    <w:name w:val="Strong"/>
    <w:qFormat/>
    <w:rPr>
      <w:b/>
      <w:bCs/>
    </w:rPr>
  </w:style>
  <w:style w:type="character" w:styleId="Style13">
    <w:name w:val="Маркеры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Style14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Style15">
    <w:name w:val="Указатель"/>
    <w:basedOn w:val="Normal"/>
    <w:qFormat/>
    <w:pPr>
      <w:suppressLineNumbers/>
    </w:pPr>
    <w:rPr>
      <w:rFonts w:cs="Noto Sans Devanagari"/>
    </w:rPr>
  </w:style>
  <w:style w:type="paragraph" w:styleId="Title">
    <w:name w:val="Title"/>
    <w:uiPriority w:val="10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56"/>
      <w:szCs w:val="56"/>
      <w:lang w:val="ru-RU" w:eastAsia="ru-RU" w:bidi="ar-SA"/>
    </w:rPr>
  </w:style>
  <w:style w:type="paragraph" w:styleId="1" w:customStyle="1">
    <w:name w:val="Строгий1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b/>
      <w:bCs/>
      <w:color w:val="auto"/>
      <w:kern w:val="0"/>
      <w:sz w:val="20"/>
      <w:szCs w:val="20"/>
      <w:lang w:val="ru-RU" w:eastAsia="ru-RU" w:bidi="ar-SA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FootnoteText">
    <w:name w:val="Footnote Text"/>
    <w:link w:val="Style9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EndnoteText">
    <w:name w:val="Endnote Text"/>
    <w:link w:val="Style11"/>
    <w:uiPriority w:val="99"/>
    <w:semiHidden/>
    <w:unhideWhenUsed/>
    <w:pPr>
      <w:widowControl/>
      <w:bidi w:val="0"/>
      <w:spacing w:before="0" w:after="0"/>
      <w:jc w:val="left"/>
    </w:pPr>
    <w:rPr>
      <w:rFonts w:ascii="Times New Roman" w:hAnsi="Times New Roman" w:eastAsia="Times New Roman" w:cs="Times New Roman"/>
      <w:color w:val="auto"/>
      <w:kern w:val="0"/>
      <w:sz w:val="20"/>
      <w:szCs w:val="20"/>
      <w:lang w:val="ru-RU" w:eastAsia="ru-RU" w:bidi="ar-SA"/>
    </w:rPr>
  </w:style>
  <w:style w:type="paragraph" w:styleId="Style16">
    <w:name w:val="Содержимое таблицы"/>
    <w:basedOn w:val="Normal"/>
    <w:qFormat/>
    <w:pPr>
      <w:widowControl w:val="false"/>
      <w:suppressLineNumbers/>
    </w:pPr>
    <w:rPr/>
  </w:style>
  <w:style w:type="paragraph" w:styleId="Style17">
    <w:name w:val="Заголовок таблицы"/>
    <w:basedOn w:val="Style16"/>
    <w:qFormat/>
    <w:pPr>
      <w:suppressLineNumbers/>
      <w:jc w:val="center"/>
    </w:pPr>
    <w:rPr>
      <w:b/>
      <w:bCs/>
    </w:rPr>
  </w:style>
  <w:style w:type="paragraph" w:styleId="Style18">
    <w:name w:val="Горизонтальная линия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Style19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Application>LibreOffice/24.2.7.2$Linux_X86_64 LibreOffice_project/420$Build-2</Application>
  <AppVersion>15.0000</AppVersion>
  <Pages>25</Pages>
  <Words>4710</Words>
  <Characters>29086</Characters>
  <CharactersWithSpaces>33417</CharactersWithSpaces>
  <Paragraphs>457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2026-07-23T10:43:00Z</dcterms:created>
  <dc:creator>Un-named</dc:creator>
  <dc:description/>
  <dc:language>ru-RU</dc:language>
  <cp:lastModifiedBy/>
  <dcterms:modified xsi:type="dcterms:W3CDTF">2026-07-24T14:57:30Z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