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ABE8" w14:textId="77777777" w:rsidR="00FC50DF" w:rsidRDefault="00FC50DF" w:rsidP="00FC50DF">
      <w:pPr>
        <w:spacing w:after="0" w:line="276" w:lineRule="auto"/>
        <w:jc w:val="center"/>
      </w:pPr>
      <w:r>
        <w:t>Учреждение образования</w:t>
      </w:r>
    </w:p>
    <w:p w14:paraId="00D9C537" w14:textId="77777777" w:rsidR="00FC50DF" w:rsidRDefault="00FC50DF" w:rsidP="00FC50DF">
      <w:pPr>
        <w:spacing w:after="0" w:line="276" w:lineRule="auto"/>
        <w:jc w:val="center"/>
      </w:pPr>
    </w:p>
    <w:p w14:paraId="3D6F91F8" w14:textId="77777777" w:rsidR="00FC50DF" w:rsidRDefault="00FC50DF" w:rsidP="00FC50DF">
      <w:pPr>
        <w:spacing w:after="0" w:line="276" w:lineRule="auto"/>
        <w:jc w:val="center"/>
      </w:pPr>
      <w:r>
        <w:t>«БЕЛОРУССКИЙ ГОСУДАРСТВЕННЫЙ ТЕХНОЛОГИЧЕСКИЙ УНИВЕРСИТЕТ»</w:t>
      </w:r>
    </w:p>
    <w:p w14:paraId="7C3F9967" w14:textId="77777777" w:rsidR="00FC50DF" w:rsidRDefault="00FC50DF" w:rsidP="00FC50DF">
      <w:pPr>
        <w:spacing w:after="0" w:line="276" w:lineRule="auto"/>
        <w:jc w:val="center"/>
      </w:pPr>
    </w:p>
    <w:p w14:paraId="2EED0692" w14:textId="77777777" w:rsidR="00FC50DF" w:rsidRDefault="00FC50DF" w:rsidP="00FC50DF">
      <w:pPr>
        <w:spacing w:after="0" w:line="276" w:lineRule="auto"/>
        <w:jc w:val="center"/>
      </w:pPr>
    </w:p>
    <w:p w14:paraId="5621D625" w14:textId="77777777" w:rsidR="00FC50DF" w:rsidRDefault="00FC50DF" w:rsidP="00FC50DF">
      <w:pPr>
        <w:spacing w:after="0" w:line="276" w:lineRule="auto"/>
        <w:jc w:val="center"/>
      </w:pPr>
    </w:p>
    <w:p w14:paraId="6B2131BD" w14:textId="77777777" w:rsidR="00FC50DF" w:rsidRDefault="00FC50DF" w:rsidP="00FC50DF">
      <w:pPr>
        <w:spacing w:after="0" w:line="276" w:lineRule="auto"/>
        <w:jc w:val="center"/>
      </w:pPr>
    </w:p>
    <w:p w14:paraId="737E19DE" w14:textId="77777777" w:rsidR="00FC50DF" w:rsidRDefault="00FC50DF" w:rsidP="00FC50DF">
      <w:pPr>
        <w:spacing w:after="0" w:line="276" w:lineRule="auto"/>
        <w:jc w:val="center"/>
      </w:pPr>
    </w:p>
    <w:p w14:paraId="47B33D61" w14:textId="77777777" w:rsidR="00FC50DF" w:rsidRDefault="00FC50DF" w:rsidP="00FC50DF">
      <w:pPr>
        <w:spacing w:after="0" w:line="276" w:lineRule="auto"/>
        <w:jc w:val="center"/>
      </w:pPr>
    </w:p>
    <w:p w14:paraId="42468316" w14:textId="77777777" w:rsidR="00FC50DF" w:rsidRDefault="00FC50DF" w:rsidP="00FC50DF">
      <w:pPr>
        <w:spacing w:after="0" w:line="276" w:lineRule="auto"/>
        <w:jc w:val="center"/>
      </w:pPr>
    </w:p>
    <w:p w14:paraId="261FBC75" w14:textId="77777777" w:rsidR="00FC50DF" w:rsidRDefault="00FC50DF" w:rsidP="00FC50DF">
      <w:pPr>
        <w:spacing w:after="0" w:line="276" w:lineRule="auto"/>
        <w:jc w:val="center"/>
      </w:pPr>
    </w:p>
    <w:p w14:paraId="2A8DA9B3" w14:textId="77777777" w:rsidR="00FC50DF" w:rsidRDefault="00FC50DF" w:rsidP="00FC50DF">
      <w:pPr>
        <w:spacing w:after="0" w:line="276" w:lineRule="auto"/>
        <w:jc w:val="center"/>
      </w:pPr>
    </w:p>
    <w:p w14:paraId="17B3FFA9" w14:textId="77777777" w:rsidR="00FC50DF" w:rsidRDefault="00FC50DF" w:rsidP="00FC50DF">
      <w:pPr>
        <w:spacing w:after="0" w:line="276" w:lineRule="auto"/>
        <w:jc w:val="center"/>
      </w:pPr>
      <w:r>
        <w:t>Отчёт по дисциплине:</w:t>
      </w:r>
    </w:p>
    <w:p w14:paraId="6F63C2BE" w14:textId="77777777" w:rsidR="00FC50DF" w:rsidRDefault="00FC50DF" w:rsidP="00FC50DF">
      <w:pPr>
        <w:spacing w:after="0" w:line="276" w:lineRule="auto"/>
        <w:jc w:val="center"/>
      </w:pPr>
      <w:r>
        <w:t>«Введение в разработку программного обеспечения»</w:t>
      </w:r>
    </w:p>
    <w:p w14:paraId="6132F6BF" w14:textId="77777777" w:rsidR="00FC50DF" w:rsidRDefault="00FC50DF" w:rsidP="00FC50DF">
      <w:pPr>
        <w:spacing w:after="0" w:line="276" w:lineRule="auto"/>
        <w:jc w:val="center"/>
      </w:pPr>
    </w:p>
    <w:p w14:paraId="7B30E3CF" w14:textId="77777777" w:rsidR="00FC50DF" w:rsidRDefault="00FC50DF" w:rsidP="00FC50DF">
      <w:pPr>
        <w:spacing w:after="0" w:line="276" w:lineRule="auto"/>
        <w:jc w:val="center"/>
      </w:pPr>
    </w:p>
    <w:p w14:paraId="1DA08805" w14:textId="77777777" w:rsidR="00FC50DF" w:rsidRDefault="00FC50DF" w:rsidP="00FC50DF">
      <w:pPr>
        <w:spacing w:after="0" w:line="276" w:lineRule="auto"/>
        <w:jc w:val="center"/>
      </w:pPr>
    </w:p>
    <w:p w14:paraId="328ED932" w14:textId="77777777" w:rsidR="00FC50DF" w:rsidRDefault="00FC50DF" w:rsidP="00FC50DF">
      <w:pPr>
        <w:spacing w:after="0"/>
        <w:jc w:val="center"/>
      </w:pPr>
    </w:p>
    <w:p w14:paraId="2D2F218A" w14:textId="77777777" w:rsidR="00FC50DF" w:rsidRDefault="00FC50DF" w:rsidP="00FC50DF">
      <w:pPr>
        <w:spacing w:after="0"/>
        <w:jc w:val="center"/>
      </w:pPr>
    </w:p>
    <w:p w14:paraId="042684D3" w14:textId="77777777" w:rsidR="00FC50DF" w:rsidRDefault="00FC50DF" w:rsidP="00FC50DF">
      <w:pPr>
        <w:tabs>
          <w:tab w:val="left" w:pos="8000"/>
        </w:tabs>
      </w:pPr>
      <w:r>
        <w:tab/>
      </w:r>
    </w:p>
    <w:p w14:paraId="54C25663" w14:textId="77777777" w:rsidR="00FC50DF" w:rsidRDefault="00FC50DF" w:rsidP="00FC50DF">
      <w:pPr>
        <w:tabs>
          <w:tab w:val="left" w:pos="8000"/>
        </w:tabs>
        <w:spacing w:line="276" w:lineRule="auto"/>
        <w:jc w:val="right"/>
      </w:pPr>
      <w:r>
        <w:t xml:space="preserve">Студент: </w:t>
      </w:r>
      <w:proofErr w:type="spellStart"/>
      <w:r>
        <w:t>Вазюра</w:t>
      </w:r>
      <w:proofErr w:type="spellEnd"/>
      <w:r>
        <w:t xml:space="preserve"> А.И.</w:t>
      </w:r>
    </w:p>
    <w:p w14:paraId="3E78F599" w14:textId="77777777" w:rsidR="00FC50DF" w:rsidRDefault="00FC50DF" w:rsidP="00FC50DF">
      <w:pPr>
        <w:tabs>
          <w:tab w:val="left" w:pos="8000"/>
        </w:tabs>
        <w:spacing w:line="276" w:lineRule="auto"/>
        <w:jc w:val="right"/>
      </w:pPr>
      <w:r>
        <w:t>ФИТ 1 курс 2 группа</w:t>
      </w:r>
    </w:p>
    <w:p w14:paraId="4172BC0F" w14:textId="77777777" w:rsidR="00FC50DF" w:rsidRDefault="00FC50DF" w:rsidP="00FC50DF">
      <w:pPr>
        <w:tabs>
          <w:tab w:val="left" w:pos="8000"/>
        </w:tabs>
        <w:spacing w:line="276" w:lineRule="auto"/>
        <w:jc w:val="right"/>
      </w:pPr>
      <w:r>
        <w:t>Преподаватель: Лыкова Ю.Д.</w:t>
      </w:r>
    </w:p>
    <w:p w14:paraId="69A55E3E" w14:textId="77777777" w:rsidR="00FC50DF" w:rsidRDefault="00FC50DF" w:rsidP="00FC50DF">
      <w:pPr>
        <w:tabs>
          <w:tab w:val="left" w:pos="8000"/>
        </w:tabs>
        <w:spacing w:line="276" w:lineRule="auto"/>
        <w:jc w:val="center"/>
      </w:pPr>
    </w:p>
    <w:p w14:paraId="081D65B7" w14:textId="77777777" w:rsidR="00FC50DF" w:rsidRPr="004B58E1" w:rsidRDefault="00FC50DF" w:rsidP="00FC50DF"/>
    <w:p w14:paraId="6AD3D440" w14:textId="77777777" w:rsidR="00FC50DF" w:rsidRPr="004B58E1" w:rsidRDefault="00FC50DF" w:rsidP="00FC50DF"/>
    <w:p w14:paraId="5B8292FC" w14:textId="77777777" w:rsidR="00FC50DF" w:rsidRPr="004B58E1" w:rsidRDefault="00FC50DF" w:rsidP="00FC50DF"/>
    <w:p w14:paraId="11F0E377" w14:textId="77777777" w:rsidR="00F12C76" w:rsidRDefault="00F12C76" w:rsidP="006C0B77">
      <w:pPr>
        <w:spacing w:after="0"/>
        <w:ind w:firstLine="709"/>
        <w:jc w:val="both"/>
      </w:pPr>
    </w:p>
    <w:p w14:paraId="29CA2AEF" w14:textId="77777777" w:rsidR="00FC50DF" w:rsidRDefault="00FC50DF" w:rsidP="006C0B77">
      <w:pPr>
        <w:spacing w:after="0"/>
        <w:ind w:firstLine="709"/>
        <w:jc w:val="both"/>
      </w:pPr>
    </w:p>
    <w:p w14:paraId="1ACA5312" w14:textId="77777777" w:rsidR="00FC50DF" w:rsidRDefault="00FC50DF" w:rsidP="006C0B77">
      <w:pPr>
        <w:spacing w:after="0"/>
        <w:ind w:firstLine="709"/>
        <w:jc w:val="both"/>
      </w:pPr>
    </w:p>
    <w:p w14:paraId="11B178AD" w14:textId="77777777" w:rsidR="00FC50DF" w:rsidRDefault="00FC50DF" w:rsidP="006C0B77">
      <w:pPr>
        <w:spacing w:after="0"/>
        <w:ind w:firstLine="709"/>
        <w:jc w:val="both"/>
      </w:pPr>
    </w:p>
    <w:p w14:paraId="253560CF" w14:textId="77777777" w:rsidR="00FC50DF" w:rsidRDefault="00FC50DF" w:rsidP="006C0B77">
      <w:pPr>
        <w:spacing w:after="0"/>
        <w:ind w:firstLine="709"/>
        <w:jc w:val="both"/>
      </w:pPr>
    </w:p>
    <w:p w14:paraId="3AAA4246" w14:textId="77777777" w:rsidR="00FC50DF" w:rsidRDefault="00FC50DF" w:rsidP="006C0B77">
      <w:pPr>
        <w:spacing w:after="0"/>
        <w:ind w:firstLine="709"/>
        <w:jc w:val="both"/>
      </w:pPr>
    </w:p>
    <w:p w14:paraId="6787F0E5" w14:textId="77777777" w:rsidR="00FC50DF" w:rsidRDefault="00FC50DF" w:rsidP="006C0B77">
      <w:pPr>
        <w:spacing w:after="0"/>
        <w:ind w:firstLine="709"/>
        <w:jc w:val="both"/>
      </w:pPr>
    </w:p>
    <w:p w14:paraId="34A2EF5E" w14:textId="77777777" w:rsidR="00FC50DF" w:rsidRDefault="00FC50DF" w:rsidP="006C0B77">
      <w:pPr>
        <w:spacing w:after="0"/>
        <w:ind w:firstLine="709"/>
        <w:jc w:val="both"/>
      </w:pPr>
    </w:p>
    <w:p w14:paraId="067C6EE9" w14:textId="77777777" w:rsidR="00FC50DF" w:rsidRDefault="00FC50DF" w:rsidP="006C0B77">
      <w:pPr>
        <w:spacing w:after="0"/>
        <w:ind w:firstLine="709"/>
        <w:jc w:val="both"/>
      </w:pPr>
    </w:p>
    <w:p w14:paraId="140217B4" w14:textId="091C862D" w:rsidR="00FC50DF" w:rsidRDefault="00FC50DF" w:rsidP="00FC50DF">
      <w:pPr>
        <w:spacing w:after="0"/>
        <w:ind w:firstLine="709"/>
      </w:pPr>
      <w:r>
        <w:lastRenderedPageBreak/>
        <w:t>Ответы на вопросы по лабораторной 5(отладка) учебного предмета ВРПО.</w:t>
      </w:r>
    </w:p>
    <w:p w14:paraId="068365BE" w14:textId="77777777" w:rsidR="00FC50DF" w:rsidRDefault="00FC50DF" w:rsidP="00FC50DF">
      <w:pPr>
        <w:spacing w:after="0"/>
        <w:ind w:firstLine="709"/>
      </w:pPr>
    </w:p>
    <w:p w14:paraId="0CA4F847" w14:textId="77777777" w:rsidR="00FC50DF" w:rsidRDefault="00FC50DF" w:rsidP="00FC50DF">
      <w:pPr>
        <w:spacing w:after="0"/>
        <w:ind w:firstLine="709"/>
      </w:pPr>
    </w:p>
    <w:p w14:paraId="2BF7A646" w14:textId="77777777" w:rsidR="00FC50DF" w:rsidRDefault="00FC50DF" w:rsidP="00FC50DF">
      <w:pPr>
        <w:spacing w:after="0"/>
        <w:ind w:firstLine="709"/>
      </w:pPr>
    </w:p>
    <w:p w14:paraId="19A1519C" w14:textId="77777777" w:rsidR="00FC50DF" w:rsidRDefault="00FC50DF" w:rsidP="00FC50DF">
      <w:pPr>
        <w:spacing w:after="0" w:line="276" w:lineRule="auto"/>
        <w:ind w:firstLine="709"/>
      </w:pPr>
    </w:p>
    <w:p w14:paraId="62606B92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1. Назначение отладчика VC++</w:t>
      </w:r>
    </w:p>
    <w:p w14:paraId="280B9995" w14:textId="77777777" w:rsidR="00FC50DF" w:rsidRDefault="00FC50DF" w:rsidP="00FC50DF">
      <w:pPr>
        <w:spacing w:after="0" w:line="276" w:lineRule="auto"/>
        <w:ind w:firstLine="709"/>
      </w:pPr>
      <w:r w:rsidRPr="00FC50DF">
        <w:t>Обнаружение и устранение ошибок в программе путём пошагового анализа её выполнения.</w:t>
      </w:r>
    </w:p>
    <w:p w14:paraId="524FF22B" w14:textId="77777777" w:rsidR="00FC50DF" w:rsidRPr="00FC50DF" w:rsidRDefault="00FC50DF" w:rsidP="00FC50DF">
      <w:pPr>
        <w:spacing w:after="0" w:line="276" w:lineRule="auto"/>
        <w:ind w:firstLine="709"/>
      </w:pPr>
    </w:p>
    <w:p w14:paraId="600F9EED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2. Основные возможности отладчика VC++</w:t>
      </w:r>
    </w:p>
    <w:p w14:paraId="5250D3F8" w14:textId="77777777" w:rsidR="00FC50DF" w:rsidRPr="00FC50DF" w:rsidRDefault="00FC50DF" w:rsidP="00FC50DF">
      <w:pPr>
        <w:numPr>
          <w:ilvl w:val="0"/>
          <w:numId w:val="1"/>
        </w:numPr>
        <w:spacing w:after="0" w:line="276" w:lineRule="auto"/>
      </w:pPr>
      <w:r w:rsidRPr="00FC50DF">
        <w:t>Пошаговое выполнение кода</w:t>
      </w:r>
    </w:p>
    <w:p w14:paraId="01E0C430" w14:textId="77777777" w:rsidR="00FC50DF" w:rsidRPr="00FC50DF" w:rsidRDefault="00FC50DF" w:rsidP="00FC50DF">
      <w:pPr>
        <w:numPr>
          <w:ilvl w:val="0"/>
          <w:numId w:val="1"/>
        </w:numPr>
        <w:spacing w:after="0" w:line="276" w:lineRule="auto"/>
      </w:pPr>
      <w:r w:rsidRPr="00FC50DF">
        <w:t>Установка точек останова</w:t>
      </w:r>
    </w:p>
    <w:p w14:paraId="26D318EA" w14:textId="77777777" w:rsidR="00FC50DF" w:rsidRPr="00FC50DF" w:rsidRDefault="00FC50DF" w:rsidP="00FC50DF">
      <w:pPr>
        <w:numPr>
          <w:ilvl w:val="0"/>
          <w:numId w:val="1"/>
        </w:numPr>
        <w:spacing w:after="0" w:line="276" w:lineRule="auto"/>
      </w:pPr>
      <w:r w:rsidRPr="00FC50DF">
        <w:t>Просмотр значений переменных</w:t>
      </w:r>
    </w:p>
    <w:p w14:paraId="0B6F9AAF" w14:textId="77777777" w:rsidR="00FC50DF" w:rsidRPr="00FC50DF" w:rsidRDefault="00FC50DF" w:rsidP="00FC50DF">
      <w:pPr>
        <w:numPr>
          <w:ilvl w:val="0"/>
          <w:numId w:val="1"/>
        </w:numPr>
        <w:spacing w:after="0" w:line="276" w:lineRule="auto"/>
      </w:pPr>
      <w:r w:rsidRPr="00FC50DF">
        <w:t>Работа с памятью, регистрами, стеком</w:t>
      </w:r>
    </w:p>
    <w:p w14:paraId="538DF59A" w14:textId="77777777" w:rsidR="00FC50DF" w:rsidRDefault="00FC50DF" w:rsidP="00FC50DF">
      <w:pPr>
        <w:pStyle w:val="a7"/>
        <w:numPr>
          <w:ilvl w:val="0"/>
          <w:numId w:val="1"/>
        </w:numPr>
        <w:spacing w:after="0" w:line="276" w:lineRule="auto"/>
      </w:pPr>
      <w:r w:rsidRPr="00FC50DF">
        <w:t>Отображение дизассемблированного кода</w:t>
      </w:r>
    </w:p>
    <w:p w14:paraId="4501F277" w14:textId="77777777" w:rsidR="00FC50DF" w:rsidRPr="00FC50DF" w:rsidRDefault="00FC50DF" w:rsidP="00FC50DF">
      <w:pPr>
        <w:spacing w:after="0" w:line="276" w:lineRule="auto"/>
        <w:ind w:left="360"/>
      </w:pPr>
    </w:p>
    <w:p w14:paraId="08140079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3. Что такое точка останова?</w:t>
      </w:r>
    </w:p>
    <w:p w14:paraId="0262C82D" w14:textId="77777777" w:rsidR="00FC50DF" w:rsidRDefault="00FC50DF" w:rsidP="00FC50DF">
      <w:pPr>
        <w:spacing w:after="0" w:line="276" w:lineRule="auto"/>
        <w:ind w:firstLine="709"/>
      </w:pPr>
      <w:r w:rsidRPr="00FC50DF">
        <w:t>Метка в коде, при достижении которой выполнение программы приостанавливается.</w:t>
      </w:r>
    </w:p>
    <w:p w14:paraId="30A20ABA" w14:textId="77777777" w:rsidR="00FC50DF" w:rsidRPr="00FC50DF" w:rsidRDefault="00FC50DF" w:rsidP="00FC50DF">
      <w:pPr>
        <w:spacing w:after="0" w:line="276" w:lineRule="auto"/>
        <w:ind w:firstLine="709"/>
      </w:pPr>
    </w:p>
    <w:p w14:paraId="22A60BE4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4. Способы установки точек останова</w:t>
      </w:r>
    </w:p>
    <w:p w14:paraId="5722DD61" w14:textId="77777777" w:rsidR="00FC50DF" w:rsidRPr="00FC50DF" w:rsidRDefault="00FC50DF" w:rsidP="00FC50DF">
      <w:pPr>
        <w:numPr>
          <w:ilvl w:val="0"/>
          <w:numId w:val="2"/>
        </w:numPr>
        <w:spacing w:after="0" w:line="276" w:lineRule="auto"/>
      </w:pPr>
      <w:r w:rsidRPr="00FC50DF">
        <w:t>Щелчок слева от строки кода</w:t>
      </w:r>
    </w:p>
    <w:p w14:paraId="6F93C1E1" w14:textId="77777777" w:rsidR="00FC50DF" w:rsidRPr="00FC50DF" w:rsidRDefault="00FC50DF" w:rsidP="00FC50DF">
      <w:pPr>
        <w:numPr>
          <w:ilvl w:val="0"/>
          <w:numId w:val="2"/>
        </w:numPr>
        <w:spacing w:after="0" w:line="276" w:lineRule="auto"/>
      </w:pPr>
      <w:r w:rsidRPr="00FC50DF">
        <w:t>Горячая клавиша F9</w:t>
      </w:r>
    </w:p>
    <w:p w14:paraId="1281C74F" w14:textId="77777777" w:rsidR="00FC50DF" w:rsidRDefault="00FC50DF" w:rsidP="00FC50DF">
      <w:pPr>
        <w:pStyle w:val="a7"/>
        <w:numPr>
          <w:ilvl w:val="0"/>
          <w:numId w:val="2"/>
        </w:numPr>
        <w:spacing w:after="0" w:line="276" w:lineRule="auto"/>
      </w:pPr>
      <w:r w:rsidRPr="00FC50DF">
        <w:t xml:space="preserve">Через контекстное меню или окно </w:t>
      </w:r>
      <w:proofErr w:type="spellStart"/>
      <w:r w:rsidRPr="00FC50DF">
        <w:t>Breakpoints</w:t>
      </w:r>
      <w:proofErr w:type="spellEnd"/>
    </w:p>
    <w:p w14:paraId="1F347FC8" w14:textId="77777777" w:rsidR="00FC50DF" w:rsidRPr="00FC50DF" w:rsidRDefault="00FC50DF" w:rsidP="00FC50DF">
      <w:pPr>
        <w:spacing w:after="0" w:line="276" w:lineRule="auto"/>
        <w:ind w:left="360"/>
      </w:pPr>
    </w:p>
    <w:p w14:paraId="17C7CAD6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5. Способы запуска отладчика</w:t>
      </w:r>
    </w:p>
    <w:p w14:paraId="66BD42DD" w14:textId="77777777" w:rsidR="00FC50DF" w:rsidRPr="00FC50DF" w:rsidRDefault="00FC50DF" w:rsidP="00FC50DF">
      <w:pPr>
        <w:numPr>
          <w:ilvl w:val="0"/>
          <w:numId w:val="3"/>
        </w:numPr>
        <w:spacing w:after="0" w:line="276" w:lineRule="auto"/>
      </w:pPr>
      <w:r w:rsidRPr="00FC50DF">
        <w:t xml:space="preserve">F5 (Start </w:t>
      </w:r>
      <w:proofErr w:type="spellStart"/>
      <w:r w:rsidRPr="00FC50DF">
        <w:t>Debugging</w:t>
      </w:r>
      <w:proofErr w:type="spellEnd"/>
      <w:r w:rsidRPr="00FC50DF">
        <w:t>)</w:t>
      </w:r>
    </w:p>
    <w:p w14:paraId="05BB114C" w14:textId="77777777" w:rsidR="00FC50DF" w:rsidRPr="00FC50DF" w:rsidRDefault="00FC50DF" w:rsidP="00FC50DF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FC50DF">
        <w:rPr>
          <w:lang w:val="en-US"/>
        </w:rPr>
        <w:t>Ctrl+F5 (Start Without Debugging)</w:t>
      </w:r>
    </w:p>
    <w:p w14:paraId="7493517F" w14:textId="110E43A5" w:rsidR="00FC50DF" w:rsidRDefault="00FC50DF" w:rsidP="00FC50DF">
      <w:pPr>
        <w:pStyle w:val="a7"/>
        <w:numPr>
          <w:ilvl w:val="0"/>
          <w:numId w:val="3"/>
        </w:numPr>
        <w:spacing w:after="0" w:line="276" w:lineRule="auto"/>
      </w:pPr>
      <w:r w:rsidRPr="00FC50DF">
        <w:t>Через</w:t>
      </w:r>
      <w:r w:rsidRPr="00FC50DF">
        <w:rPr>
          <w:lang w:val="en-US"/>
        </w:rPr>
        <w:t xml:space="preserve"> </w:t>
      </w:r>
      <w:r w:rsidRPr="00FC50DF">
        <w:t>меню</w:t>
      </w:r>
      <w:r w:rsidRPr="00FC50DF">
        <w:rPr>
          <w:lang w:val="en-US"/>
        </w:rPr>
        <w:t xml:space="preserve"> Debug → Start Debugging</w:t>
      </w:r>
    </w:p>
    <w:p w14:paraId="25FEE6B6" w14:textId="77777777" w:rsidR="00FC50DF" w:rsidRPr="00FC50DF" w:rsidRDefault="00FC50DF" w:rsidP="00FC50DF">
      <w:pPr>
        <w:spacing w:after="0" w:line="276" w:lineRule="auto"/>
        <w:ind w:left="360"/>
      </w:pPr>
    </w:p>
    <w:p w14:paraId="52AA5A84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6. Основные возможности управления режимами отладки</w:t>
      </w:r>
    </w:p>
    <w:p w14:paraId="6C5F4AA6" w14:textId="77777777" w:rsidR="00FC50DF" w:rsidRPr="00FC50DF" w:rsidRDefault="00FC50DF" w:rsidP="00FC50DF">
      <w:pPr>
        <w:numPr>
          <w:ilvl w:val="0"/>
          <w:numId w:val="4"/>
        </w:numPr>
        <w:spacing w:after="0" w:line="276" w:lineRule="auto"/>
      </w:pPr>
      <w:r w:rsidRPr="00FC50DF">
        <w:t>Пошаговое выполнение (F10/F11)</w:t>
      </w:r>
    </w:p>
    <w:p w14:paraId="1EBFB433" w14:textId="77777777" w:rsidR="00FC50DF" w:rsidRPr="00FC50DF" w:rsidRDefault="00FC50DF" w:rsidP="00FC50DF">
      <w:pPr>
        <w:numPr>
          <w:ilvl w:val="0"/>
          <w:numId w:val="4"/>
        </w:numPr>
        <w:spacing w:after="0" w:line="276" w:lineRule="auto"/>
      </w:pPr>
      <w:r w:rsidRPr="00FC50DF">
        <w:t>Продолжение (F5)</w:t>
      </w:r>
    </w:p>
    <w:p w14:paraId="3B70BF9A" w14:textId="77777777" w:rsidR="00FC50DF" w:rsidRPr="00FC50DF" w:rsidRDefault="00FC50DF" w:rsidP="00FC50DF">
      <w:pPr>
        <w:numPr>
          <w:ilvl w:val="0"/>
          <w:numId w:val="4"/>
        </w:numPr>
        <w:spacing w:after="0" w:line="276" w:lineRule="auto"/>
      </w:pPr>
      <w:r w:rsidRPr="00FC50DF">
        <w:t>Выход из функции (Shift+F11)</w:t>
      </w:r>
    </w:p>
    <w:p w14:paraId="6F733DD3" w14:textId="77777777" w:rsidR="00FC50DF" w:rsidRDefault="00FC50DF" w:rsidP="00FC50DF">
      <w:pPr>
        <w:pStyle w:val="a7"/>
        <w:numPr>
          <w:ilvl w:val="0"/>
          <w:numId w:val="4"/>
        </w:numPr>
        <w:spacing w:after="0" w:line="276" w:lineRule="auto"/>
      </w:pPr>
      <w:r w:rsidRPr="00FC50DF">
        <w:t>Установка/удаление точек останова</w:t>
      </w:r>
    </w:p>
    <w:p w14:paraId="0C0A64C8" w14:textId="77777777" w:rsidR="00FC50DF" w:rsidRPr="00FC50DF" w:rsidRDefault="00FC50DF" w:rsidP="00FC50DF">
      <w:pPr>
        <w:spacing w:after="0" w:line="276" w:lineRule="auto"/>
        <w:ind w:left="360"/>
      </w:pPr>
    </w:p>
    <w:p w14:paraId="3317C169" w14:textId="7777777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7. Способы отображения значений переменных</w:t>
      </w:r>
    </w:p>
    <w:p w14:paraId="3163B96E" w14:textId="77777777" w:rsidR="00FC50DF" w:rsidRPr="00FC50DF" w:rsidRDefault="00FC50DF" w:rsidP="00FC50DF">
      <w:pPr>
        <w:numPr>
          <w:ilvl w:val="0"/>
          <w:numId w:val="5"/>
        </w:numPr>
        <w:spacing w:after="0" w:line="276" w:lineRule="auto"/>
      </w:pPr>
      <w:r w:rsidRPr="00FC50DF">
        <w:t xml:space="preserve">Окно </w:t>
      </w:r>
      <w:proofErr w:type="spellStart"/>
      <w:r w:rsidRPr="00FC50DF">
        <w:t>Locals</w:t>
      </w:r>
      <w:proofErr w:type="spellEnd"/>
      <w:r w:rsidRPr="00FC50DF">
        <w:t xml:space="preserve"> (Локальные)</w:t>
      </w:r>
    </w:p>
    <w:p w14:paraId="59CD7418" w14:textId="77777777" w:rsidR="00FC50DF" w:rsidRPr="00FC50DF" w:rsidRDefault="00FC50DF" w:rsidP="00FC50DF">
      <w:pPr>
        <w:numPr>
          <w:ilvl w:val="0"/>
          <w:numId w:val="5"/>
        </w:numPr>
        <w:spacing w:after="0" w:line="276" w:lineRule="auto"/>
      </w:pPr>
      <w:r w:rsidRPr="00FC50DF">
        <w:t>Окно Watch (Контрольные значения)</w:t>
      </w:r>
    </w:p>
    <w:p w14:paraId="39EBB355" w14:textId="77777777" w:rsidR="00FC50DF" w:rsidRPr="00FC50DF" w:rsidRDefault="00FC50DF" w:rsidP="00FC50DF">
      <w:pPr>
        <w:numPr>
          <w:ilvl w:val="0"/>
          <w:numId w:val="5"/>
        </w:numPr>
        <w:spacing w:after="0" w:line="276" w:lineRule="auto"/>
      </w:pPr>
      <w:r w:rsidRPr="00FC50DF">
        <w:lastRenderedPageBreak/>
        <w:t xml:space="preserve">Окно </w:t>
      </w:r>
      <w:proofErr w:type="spellStart"/>
      <w:r w:rsidRPr="00FC50DF">
        <w:t>Autos</w:t>
      </w:r>
      <w:proofErr w:type="spellEnd"/>
      <w:r w:rsidRPr="00FC50DF">
        <w:t xml:space="preserve"> (Видимые)</w:t>
      </w:r>
    </w:p>
    <w:p w14:paraId="224B8BF6" w14:textId="77777777" w:rsidR="00FC50DF" w:rsidRPr="00FC50DF" w:rsidRDefault="00FC50DF" w:rsidP="00FC50DF">
      <w:pPr>
        <w:numPr>
          <w:ilvl w:val="0"/>
          <w:numId w:val="5"/>
        </w:numPr>
        <w:spacing w:after="0" w:line="276" w:lineRule="auto"/>
      </w:pPr>
      <w:r w:rsidRPr="00FC50DF">
        <w:t>Наведение мыши на переменную</w:t>
      </w:r>
    </w:p>
    <w:p w14:paraId="47452C2A" w14:textId="636D8227" w:rsidR="00FC50DF" w:rsidRPr="00FC50DF" w:rsidRDefault="00FC50DF" w:rsidP="00FC50DF">
      <w:pPr>
        <w:numPr>
          <w:ilvl w:val="0"/>
          <w:numId w:val="5"/>
        </w:numPr>
        <w:spacing w:after="0" w:line="276" w:lineRule="auto"/>
      </w:pPr>
      <w:r w:rsidRPr="00FC50DF">
        <w:t>Окно Memory</w:t>
      </w:r>
      <w:r>
        <w:t xml:space="preserve">    </w:t>
      </w:r>
    </w:p>
    <w:p w14:paraId="230FEE2C" w14:textId="77777777" w:rsidR="00FC50DF" w:rsidRDefault="00FC50DF" w:rsidP="00FC50DF">
      <w:pPr>
        <w:spacing w:after="0" w:line="276" w:lineRule="auto"/>
        <w:ind w:firstLine="709"/>
        <w:rPr>
          <w:b/>
          <w:bCs/>
        </w:rPr>
      </w:pPr>
    </w:p>
    <w:p w14:paraId="43BC3241" w14:textId="7B2705A1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 xml:space="preserve">8. Назначение отладочных окон </w:t>
      </w:r>
      <w:proofErr w:type="spellStart"/>
      <w:r w:rsidRPr="00FC50DF">
        <w:rPr>
          <w:b/>
          <w:bCs/>
        </w:rPr>
        <w:t>Debuggerа</w:t>
      </w:r>
      <w:proofErr w:type="spellEnd"/>
    </w:p>
    <w:p w14:paraId="25E0D024" w14:textId="77777777" w:rsidR="00FC50DF" w:rsidRPr="00FC50DF" w:rsidRDefault="00FC50DF" w:rsidP="00FC50DF">
      <w:pPr>
        <w:spacing w:after="0" w:line="276" w:lineRule="auto"/>
        <w:ind w:firstLine="709"/>
      </w:pPr>
      <w:r w:rsidRPr="00FC50DF">
        <w:t>Показ текущих значений переменных, состояния памяти, стеков вызовов, регистров, дизассемблированного кода.</w:t>
      </w:r>
    </w:p>
    <w:p w14:paraId="2BEA8CFD" w14:textId="77777777" w:rsidR="00FC50DF" w:rsidRDefault="00FC50DF" w:rsidP="00FC50DF">
      <w:pPr>
        <w:spacing w:after="0" w:line="276" w:lineRule="auto"/>
        <w:ind w:firstLine="709"/>
        <w:rPr>
          <w:b/>
          <w:bCs/>
        </w:rPr>
      </w:pPr>
    </w:p>
    <w:p w14:paraId="3C9DB777" w14:textId="3530CB0D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9. Для каких целей используется окно памяти?</w:t>
      </w:r>
    </w:p>
    <w:p w14:paraId="09942787" w14:textId="77777777" w:rsidR="00FC50DF" w:rsidRPr="00FC50DF" w:rsidRDefault="00FC50DF" w:rsidP="00FC50DF">
      <w:pPr>
        <w:spacing w:after="0" w:line="276" w:lineRule="auto"/>
        <w:ind w:firstLine="709"/>
      </w:pPr>
      <w:r w:rsidRPr="00FC50DF">
        <w:t>Просмотр содержимого оперативной памяти по конкретным адресам или переменным.</w:t>
      </w:r>
    </w:p>
    <w:p w14:paraId="19AF4CDD" w14:textId="77777777" w:rsidR="00FC50DF" w:rsidRDefault="00FC50DF" w:rsidP="00FC50DF">
      <w:pPr>
        <w:spacing w:after="0" w:line="276" w:lineRule="auto"/>
        <w:ind w:firstLine="709"/>
        <w:rPr>
          <w:b/>
          <w:bCs/>
        </w:rPr>
      </w:pPr>
    </w:p>
    <w:p w14:paraId="13BD0A9C" w14:textId="602F8287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10. Для каких целей используется окно регистров?</w:t>
      </w:r>
    </w:p>
    <w:p w14:paraId="564CCEB9" w14:textId="77777777" w:rsidR="00FC50DF" w:rsidRPr="00FC50DF" w:rsidRDefault="00FC50DF" w:rsidP="00FC50DF">
      <w:pPr>
        <w:spacing w:after="0" w:line="276" w:lineRule="auto"/>
        <w:ind w:firstLine="709"/>
      </w:pPr>
      <w:r w:rsidRPr="00FC50DF">
        <w:t>Отображение значений регистров процессора во время выполнения программы.</w:t>
      </w:r>
    </w:p>
    <w:p w14:paraId="10E72B46" w14:textId="77777777" w:rsidR="00FC50DF" w:rsidRDefault="00FC50DF" w:rsidP="00FC50DF">
      <w:pPr>
        <w:spacing w:after="0" w:line="276" w:lineRule="auto"/>
        <w:ind w:firstLine="709"/>
        <w:rPr>
          <w:b/>
          <w:bCs/>
        </w:rPr>
      </w:pPr>
    </w:p>
    <w:p w14:paraId="5BA3770E" w14:textId="75246943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11. Для каких целей используется окно дизассемблированного кода?</w:t>
      </w:r>
    </w:p>
    <w:p w14:paraId="291B4AD9" w14:textId="77777777" w:rsidR="00FC50DF" w:rsidRPr="00FC50DF" w:rsidRDefault="00FC50DF" w:rsidP="00FC50DF">
      <w:pPr>
        <w:spacing w:after="0" w:line="276" w:lineRule="auto"/>
        <w:ind w:firstLine="709"/>
      </w:pPr>
      <w:r w:rsidRPr="00FC50DF">
        <w:t>Анализ машинных инструкций, особенно при отсутствии исходного кода.</w:t>
      </w:r>
    </w:p>
    <w:p w14:paraId="6B7FABFB" w14:textId="77777777" w:rsidR="00FC50DF" w:rsidRDefault="00FC50DF" w:rsidP="00FC50DF">
      <w:pPr>
        <w:spacing w:after="0" w:line="276" w:lineRule="auto"/>
        <w:ind w:firstLine="709"/>
        <w:rPr>
          <w:b/>
          <w:bCs/>
        </w:rPr>
      </w:pPr>
    </w:p>
    <w:p w14:paraId="17133CDA" w14:textId="0F73E0B1" w:rsidR="00FC50DF" w:rsidRPr="00FC50DF" w:rsidRDefault="00FC50DF" w:rsidP="00FC50DF">
      <w:pPr>
        <w:spacing w:after="0" w:line="276" w:lineRule="auto"/>
        <w:ind w:firstLine="709"/>
        <w:rPr>
          <w:b/>
          <w:bCs/>
        </w:rPr>
      </w:pPr>
      <w:r w:rsidRPr="00FC50DF">
        <w:rPr>
          <w:b/>
          <w:bCs/>
        </w:rPr>
        <w:t>12. Что отражается в окне дизассемблированного кода?</w:t>
      </w:r>
    </w:p>
    <w:p w14:paraId="58123EC0" w14:textId="77777777" w:rsidR="00FC50DF" w:rsidRPr="00FC50DF" w:rsidRDefault="00FC50DF" w:rsidP="00FC50DF">
      <w:pPr>
        <w:spacing w:after="0" w:line="276" w:lineRule="auto"/>
        <w:ind w:firstLine="709"/>
      </w:pPr>
      <w:r w:rsidRPr="00FC50DF">
        <w:t>Низкоуровневые инструкции процессора, соответствующие текущему участку выполнения программы.</w:t>
      </w:r>
    </w:p>
    <w:p w14:paraId="4F274742" w14:textId="77777777" w:rsidR="006E7D88" w:rsidRP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Задание 4</w:t>
      </w:r>
    </w:p>
    <w:p w14:paraId="30E59CD3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 w:rsidRPr="006A6D2B">
        <w:rPr>
          <w:sz w:val="24"/>
          <w:szCs w:val="24"/>
        </w:rPr>
        <w:t>Просмотреть/изменить значение некоторой переменной в памяти</w:t>
      </w:r>
    </w:p>
    <w:p w14:paraId="73BE0911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5C6EB6C7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1E66D5D3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6A25B7D9" w14:textId="77777777" w:rsidR="006E7D88" w:rsidRDefault="006E7D88" w:rsidP="006E7D88">
      <w:pPr>
        <w:spacing w:after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ДО изменения</w:t>
      </w:r>
      <w:r>
        <w:rPr>
          <w:sz w:val="24"/>
          <w:szCs w:val="24"/>
        </w:rPr>
        <w:br/>
      </w:r>
      <w:r w:rsidRPr="00CA657A">
        <w:rPr>
          <w:noProof/>
          <w:sz w:val="24"/>
          <w:szCs w:val="24"/>
        </w:rPr>
        <w:drawing>
          <wp:inline distT="0" distB="0" distL="0" distR="0" wp14:anchorId="5E6CD62A" wp14:editId="1060FC34">
            <wp:extent cx="5940425" cy="2288540"/>
            <wp:effectExtent l="0" t="0" r="3175" b="0"/>
            <wp:docPr id="185746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1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После</w:t>
      </w:r>
    </w:p>
    <w:p w14:paraId="440AE283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 w:rsidRPr="00CA657A">
        <w:rPr>
          <w:noProof/>
          <w:sz w:val="24"/>
          <w:szCs w:val="24"/>
          <w:lang w:val="en-US"/>
        </w:rPr>
        <w:drawing>
          <wp:inline distT="0" distB="0" distL="0" distR="0" wp14:anchorId="73B8136E" wp14:editId="77CE5A2B">
            <wp:extent cx="5940425" cy="2395220"/>
            <wp:effectExtent l="0" t="0" r="3175" b="5080"/>
            <wp:docPr id="208081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5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</w:rPr>
        <w:t>Вывод</w:t>
      </w:r>
    </w:p>
    <w:p w14:paraId="70A09DE5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 w:rsidRPr="00CA657A">
        <w:rPr>
          <w:noProof/>
          <w:sz w:val="24"/>
          <w:szCs w:val="24"/>
        </w:rPr>
        <w:drawing>
          <wp:inline distT="0" distB="0" distL="0" distR="0" wp14:anchorId="42662386" wp14:editId="636DA7EA">
            <wp:extent cx="5940425" cy="827405"/>
            <wp:effectExtent l="0" t="0" r="3175" b="0"/>
            <wp:docPr id="49343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1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004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2262D3F7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446A5D88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3F930A17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06F6EC7A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49DAA8CF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648AF8A5" w14:textId="77777777" w:rsidR="006E7D88" w:rsidRPr="005037C2" w:rsidRDefault="006E7D88" w:rsidP="006E7D88">
      <w:pPr>
        <w:spacing w:after="0"/>
        <w:jc w:val="center"/>
        <w:rPr>
          <w:sz w:val="24"/>
          <w:szCs w:val="24"/>
          <w:lang w:val="en-US"/>
        </w:rPr>
      </w:pPr>
    </w:p>
    <w:p w14:paraId="4271BDEA" w14:textId="77777777" w:rsidR="006E7D88" w:rsidRPr="005037C2" w:rsidRDefault="006E7D88" w:rsidP="006E7D88">
      <w:pPr>
        <w:spacing w:after="0"/>
        <w:jc w:val="center"/>
        <w:rPr>
          <w:sz w:val="24"/>
          <w:szCs w:val="24"/>
          <w:lang w:val="en-US"/>
        </w:rPr>
      </w:pPr>
    </w:p>
    <w:p w14:paraId="208F8A09" w14:textId="77777777" w:rsidR="006E7D88" w:rsidRPr="00CA657A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Меняю вручную </w:t>
      </w:r>
      <w:r>
        <w:rPr>
          <w:sz w:val="24"/>
          <w:szCs w:val="24"/>
          <w:lang w:val="en-US"/>
        </w:rPr>
        <w:t>parm</w:t>
      </w:r>
      <w:r w:rsidRPr="00CA657A">
        <w:rPr>
          <w:sz w:val="24"/>
          <w:szCs w:val="24"/>
        </w:rPr>
        <w:t>2</w:t>
      </w:r>
    </w:p>
    <w:p w14:paraId="3DAF2E72" w14:textId="77777777" w:rsidR="006E7D88" w:rsidRDefault="006E7D88" w:rsidP="006E7D88">
      <w:pPr>
        <w:spacing w:after="0"/>
        <w:jc w:val="center"/>
        <w:rPr>
          <w:sz w:val="24"/>
          <w:szCs w:val="24"/>
          <w:lang w:val="en-US"/>
        </w:rPr>
      </w:pPr>
      <w:r w:rsidRPr="00CA657A">
        <w:rPr>
          <w:noProof/>
          <w:sz w:val="24"/>
          <w:szCs w:val="24"/>
        </w:rPr>
        <w:lastRenderedPageBreak/>
        <w:drawing>
          <wp:inline distT="0" distB="0" distL="0" distR="0" wp14:anchorId="00CFACDB" wp14:editId="3A26EFCD">
            <wp:extent cx="5940425" cy="2782570"/>
            <wp:effectExtent l="0" t="0" r="3175" b="0"/>
            <wp:docPr id="78923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A794" w14:textId="77777777" w:rsidR="006E7D88" w:rsidRPr="004536EB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Вывод(</w:t>
      </w:r>
      <w:proofErr w:type="gramEnd"/>
      <w:r>
        <w:rPr>
          <w:sz w:val="24"/>
          <w:szCs w:val="24"/>
        </w:rPr>
        <w:t xml:space="preserve">В коде </w:t>
      </w:r>
      <w:r>
        <w:rPr>
          <w:sz w:val="24"/>
          <w:szCs w:val="24"/>
          <w:lang w:val="en-US"/>
        </w:rPr>
        <w:t>parm</w:t>
      </w:r>
      <w:r w:rsidRPr="00CA657A">
        <w:rPr>
          <w:sz w:val="24"/>
          <w:szCs w:val="24"/>
        </w:rPr>
        <w:t>1/2=5,</w:t>
      </w:r>
      <w:r>
        <w:rPr>
          <w:sz w:val="24"/>
          <w:szCs w:val="24"/>
        </w:rPr>
        <w:t xml:space="preserve"> но </w:t>
      </w:r>
      <w:r>
        <w:rPr>
          <w:sz w:val="24"/>
          <w:szCs w:val="24"/>
          <w:lang w:val="en-US"/>
        </w:rPr>
        <w:t>parm</w:t>
      </w:r>
      <w:r w:rsidRPr="00CA657A">
        <w:rPr>
          <w:sz w:val="24"/>
          <w:szCs w:val="24"/>
        </w:rPr>
        <w:t>2</w:t>
      </w:r>
      <w:r>
        <w:rPr>
          <w:sz w:val="24"/>
          <w:szCs w:val="24"/>
        </w:rPr>
        <w:t xml:space="preserve"> осталось 9</w:t>
      </w:r>
      <w:r w:rsidRPr="00CA657A">
        <w:rPr>
          <w:sz w:val="24"/>
          <w:szCs w:val="24"/>
        </w:rPr>
        <w:t>)</w:t>
      </w:r>
      <w:r>
        <w:rPr>
          <w:sz w:val="24"/>
          <w:szCs w:val="24"/>
        </w:rPr>
        <w:br/>
      </w:r>
      <w:r w:rsidRPr="00CA657A">
        <w:rPr>
          <w:noProof/>
          <w:sz w:val="24"/>
          <w:szCs w:val="24"/>
        </w:rPr>
        <w:drawing>
          <wp:inline distT="0" distB="0" distL="0" distR="0" wp14:anchorId="02CA65B1" wp14:editId="29ABEA8E">
            <wp:extent cx="5940425" cy="4035425"/>
            <wp:effectExtent l="0" t="0" r="3175" b="3175"/>
            <wp:docPr id="80068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4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7C4A9C46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555A1C85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7D04F427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42177434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18D1C86F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4303001F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65288F22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6007FE71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2DB90EE4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2F7D1280" w14:textId="77777777" w:rsidR="006E7D88" w:rsidRPr="00ED6777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Задание 5</w:t>
      </w:r>
      <w:r>
        <w:rPr>
          <w:sz w:val="24"/>
          <w:szCs w:val="24"/>
        </w:rPr>
        <w:br/>
      </w:r>
      <w:r w:rsidRPr="00ED6777">
        <w:rPr>
          <w:sz w:val="24"/>
          <w:szCs w:val="24"/>
        </w:rPr>
        <w:t>Выполнить просмотр стека вызовов на нескольких итерациях цикла</w:t>
      </w:r>
    </w:p>
    <w:p w14:paraId="6C3B91E3" w14:textId="77777777" w:rsidR="006E7D88" w:rsidRPr="00ED6777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Изначально функций в стеке нет.</w:t>
      </w:r>
    </w:p>
    <w:p w14:paraId="4458A60E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 w:rsidRPr="00ED6777">
        <w:rPr>
          <w:noProof/>
          <w:sz w:val="24"/>
          <w:szCs w:val="24"/>
        </w:rPr>
        <w:drawing>
          <wp:inline distT="0" distB="0" distL="0" distR="0" wp14:anchorId="4352065B" wp14:editId="3CCAA774">
            <wp:extent cx="5940425" cy="2617470"/>
            <wp:effectExtent l="0" t="0" r="3175" b="0"/>
            <wp:docPr id="23247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6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32D7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1B962E16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При заходе в функцию она появляется в стеке</w:t>
      </w:r>
      <w:r>
        <w:rPr>
          <w:sz w:val="24"/>
          <w:szCs w:val="24"/>
        </w:rPr>
        <w:br/>
      </w:r>
      <w:r w:rsidRPr="00ED6777">
        <w:rPr>
          <w:noProof/>
          <w:sz w:val="24"/>
          <w:szCs w:val="24"/>
        </w:rPr>
        <w:drawing>
          <wp:inline distT="0" distB="0" distL="0" distR="0" wp14:anchorId="4586D12D" wp14:editId="6013827D">
            <wp:extent cx="5940425" cy="2633345"/>
            <wp:effectExtent l="0" t="0" r="3175" b="0"/>
            <wp:docPr id="70200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BC82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2BB6C21C" w14:textId="77777777" w:rsidR="006E7D88" w:rsidRP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При выходе она исчезает из стека</w:t>
      </w:r>
      <w:r>
        <w:rPr>
          <w:sz w:val="24"/>
          <w:szCs w:val="24"/>
        </w:rPr>
        <w:br/>
      </w:r>
      <w:r w:rsidRPr="00ED6777">
        <w:rPr>
          <w:noProof/>
          <w:sz w:val="24"/>
          <w:szCs w:val="24"/>
        </w:rPr>
        <w:drawing>
          <wp:inline distT="0" distB="0" distL="0" distR="0" wp14:anchorId="6781D8C3" wp14:editId="7B65AB7F">
            <wp:extent cx="5940425" cy="2669540"/>
            <wp:effectExtent l="0" t="0" r="3175" b="0"/>
            <wp:docPr id="92937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81D1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При увеличении итерации поведение стека никак не меняется</w:t>
      </w:r>
      <w:r>
        <w:rPr>
          <w:sz w:val="24"/>
          <w:szCs w:val="24"/>
        </w:rPr>
        <w:br/>
      </w:r>
      <w:r w:rsidRPr="000F3D2B">
        <w:rPr>
          <w:noProof/>
          <w:sz w:val="24"/>
          <w:szCs w:val="24"/>
        </w:rPr>
        <w:drawing>
          <wp:inline distT="0" distB="0" distL="0" distR="0" wp14:anchorId="06710E3E" wp14:editId="3A3C119A">
            <wp:extent cx="5940425" cy="3338195"/>
            <wp:effectExtent l="0" t="0" r="3175" b="0"/>
            <wp:docPr id="168473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30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A00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1A0CD25B" w14:textId="77777777" w:rsidR="006E7D88" w:rsidRDefault="006E7D88" w:rsidP="006E7D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Задание 6</w:t>
      </w:r>
      <w:r>
        <w:rPr>
          <w:sz w:val="24"/>
          <w:szCs w:val="24"/>
        </w:rPr>
        <w:br/>
      </w:r>
      <w:r w:rsidRPr="001C0099">
        <w:rPr>
          <w:sz w:val="24"/>
          <w:szCs w:val="24"/>
        </w:rPr>
        <w:t>Дизассемблированный код</w:t>
      </w:r>
      <w:r>
        <w:rPr>
          <w:sz w:val="24"/>
          <w:szCs w:val="24"/>
        </w:rPr>
        <w:br/>
      </w:r>
      <w:r w:rsidRPr="001C0099">
        <w:rPr>
          <w:noProof/>
          <w:sz w:val="24"/>
          <w:szCs w:val="24"/>
        </w:rPr>
        <w:drawing>
          <wp:inline distT="0" distB="0" distL="0" distR="0" wp14:anchorId="2D7C19D0" wp14:editId="0CF70460">
            <wp:extent cx="5940425" cy="4613275"/>
            <wp:effectExtent l="0" t="0" r="3175" b="0"/>
            <wp:docPr id="97127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A660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7671AF5A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026100EB" w14:textId="77777777" w:rsidR="006E7D88" w:rsidRDefault="006E7D88" w:rsidP="006E7D88">
      <w:pPr>
        <w:spacing w:after="0"/>
        <w:jc w:val="center"/>
        <w:rPr>
          <w:sz w:val="24"/>
          <w:szCs w:val="24"/>
        </w:rPr>
      </w:pPr>
    </w:p>
    <w:p w14:paraId="7BE00659" w14:textId="77777777" w:rsidR="00FC50DF" w:rsidRPr="00FC50DF" w:rsidRDefault="00FC50DF" w:rsidP="006E7D88">
      <w:pPr>
        <w:spacing w:before="100" w:beforeAutospacing="1" w:after="100" w:afterAutospacing="1"/>
      </w:pPr>
    </w:p>
    <w:sectPr w:rsidR="00FC50DF" w:rsidRPr="00FC50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97F"/>
    <w:multiLevelType w:val="multilevel"/>
    <w:tmpl w:val="DC9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85D5B"/>
    <w:multiLevelType w:val="multilevel"/>
    <w:tmpl w:val="634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153DF"/>
    <w:multiLevelType w:val="multilevel"/>
    <w:tmpl w:val="97D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95384"/>
    <w:multiLevelType w:val="multilevel"/>
    <w:tmpl w:val="6D6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324C0"/>
    <w:multiLevelType w:val="multilevel"/>
    <w:tmpl w:val="332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55045">
    <w:abstractNumId w:val="0"/>
  </w:num>
  <w:num w:numId="2" w16cid:durableId="952326566">
    <w:abstractNumId w:val="1"/>
  </w:num>
  <w:num w:numId="3" w16cid:durableId="764620378">
    <w:abstractNumId w:val="3"/>
  </w:num>
  <w:num w:numId="4" w16cid:durableId="107821378">
    <w:abstractNumId w:val="4"/>
  </w:num>
  <w:num w:numId="5" w16cid:durableId="1328707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DF"/>
    <w:rsid w:val="004B58E1"/>
    <w:rsid w:val="006C0B77"/>
    <w:rsid w:val="006E7D88"/>
    <w:rsid w:val="008242FF"/>
    <w:rsid w:val="00870751"/>
    <w:rsid w:val="00922C48"/>
    <w:rsid w:val="00B55E92"/>
    <w:rsid w:val="00B56279"/>
    <w:rsid w:val="00B915B7"/>
    <w:rsid w:val="00BE2C60"/>
    <w:rsid w:val="00D72AD2"/>
    <w:rsid w:val="00EA59DF"/>
    <w:rsid w:val="00EE4070"/>
    <w:rsid w:val="00F12C76"/>
    <w:rsid w:val="00F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6491"/>
  <w15:chartTrackingRefBased/>
  <w15:docId w15:val="{BB278133-A258-414D-92E1-48675A83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0D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0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0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0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0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0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0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0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0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0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0D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50D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50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50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50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50D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50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0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0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50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0D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0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0D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50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2025-12-01T08:17:00Z</dcterms:created>
  <dcterms:modified xsi:type="dcterms:W3CDTF">2025-12-03T12:36:00Z</dcterms:modified>
</cp:coreProperties>
</file>