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sz w:val="20"/>
        </w:rPr>
        <w:tab/>
        <w:t>NOTA.1.1-2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τοῦ κακῶς π̣ρ̣άτ-|τειν] γ̣έγραπτα̣[ι </w:t>
      </w:r>
      <w:r>
        <w:rPr>
          <w:rFonts w:ascii="Times" w:hAnsi="Times"/>
        </w:rPr>
        <w:t xml:space="preserve"> 7</w:t>
      </w:r>
      <w:r w:rsidRPr="007F2847">
        <w:rPr>
          <w:rFonts w:ascii="KadmosU" w:hAnsi="KadmosU"/>
        </w:rPr>
        <w:t xml:space="preserve"> τὴ]ν 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πρα]γμάτων  </w:t>
      </w:r>
      <w:r>
        <w:rPr>
          <w:rFonts w:ascii="Times" w:hAnsi="Times"/>
          <w:sz w:val="20"/>
        </w:rPr>
        <w:tab/>
        <w:t>NOTA.5.1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πρα</w:t>
      </w:r>
      <w:r>
        <w:rPr>
          <w:rFonts w:ascii="Times" w:hAnsi="Times"/>
        </w:rPr>
        <w:t>?</w:t>
      </w:r>
      <w:r w:rsidRPr="007F2847">
        <w:rPr>
          <w:rFonts w:ascii="KadmosU" w:hAnsi="KadmosU"/>
        </w:rPr>
        <w:t xml:space="preserve">]ττόμ̣ενον 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μ</w:t>
      </w:r>
      <w:r>
        <w:rPr>
          <w:rFonts w:ascii="Times" w:hAnsi="Times"/>
        </w:rPr>
        <w:t>?</w:t>
      </w:r>
      <w:r w:rsidRPr="007F2847">
        <w:rPr>
          <w:rFonts w:ascii="KadmosU" w:hAnsi="KadmosU"/>
        </w:rPr>
        <w:t xml:space="preserve">]αν̣ίας εἶνα[ι 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δύν[αμιν  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πε]ριποιοῦντα </w:t>
      </w:r>
      <w:r>
        <w:rPr>
          <w:rFonts w:ascii="Times" w:hAnsi="Times"/>
        </w:rPr>
        <w:t xml:space="preserve"> *O</w:t>
      </w:r>
      <w:r w:rsidRPr="007F2847">
        <w:rPr>
          <w:rFonts w:ascii="KadmosU" w:hAnsi="KadmosU"/>
        </w:rPr>
        <w:t xml:space="preserve"> πε]ριποιοῦντα[ς  </w:t>
      </w:r>
      <w:r>
        <w:rPr>
          <w:rFonts w:ascii="Times" w:hAnsi="Times"/>
          <w:sz w:val="20"/>
        </w:rPr>
        <w:tab/>
        <w:t>NOTA.3.5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ἀν- </w:t>
      </w:r>
      <w:r>
        <w:rPr>
          <w:rFonts w:ascii="Times" w:hAnsi="Times"/>
          <w:sz w:val="20"/>
        </w:rPr>
        <w:tab/>
        <w:t>NOTA.4.1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πρὸς τοὺς ἀναγκαιότα-|τα </w:t>
      </w:r>
      <w:r>
        <w:rPr>
          <w:rFonts w:ascii="Times" w:hAnsi="Times"/>
        </w:rPr>
        <w:t>?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  <w:sz w:val="20"/>
        </w:rPr>
        <w:tab/>
        <w:t>NOTA.8.1-2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κακων </w:t>
      </w:r>
      <w:r>
        <w:rPr>
          <w:rFonts w:ascii="Times" w:hAnsi="Times"/>
        </w:rPr>
        <w:t xml:space="preserve"> ( V</w:t>
      </w:r>
      <w:r w:rsidRPr="007F2847">
        <w:rPr>
          <w:rFonts w:ascii="KadmosU" w:hAnsi="KadmosU"/>
        </w:rPr>
        <w:t>.</w:t>
      </w:r>
      <w:r>
        <w:rPr>
          <w:rFonts w:ascii="Times" w:hAnsi="Times"/>
        </w:rPr>
        <w:t xml:space="preserve"> 16</w:t>
      </w:r>
      <w:r w:rsidRPr="007F2847">
        <w:rPr>
          <w:rFonts w:ascii="KadmosU" w:hAnsi="KadmosU"/>
        </w:rPr>
        <w:t xml:space="preserve">  </w:t>
      </w:r>
      <w:r>
        <w:rPr>
          <w:rFonts w:ascii="Times" w:hAnsi="Times"/>
          <w:sz w:val="20"/>
        </w:rPr>
        <w:tab/>
        <w:t>NOTA.9.1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θρώπων  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τ]αῖς ἀνατρεπο-|ύσαις</w:t>
      </w:r>
      <w:r>
        <w:rPr>
          <w:rFonts w:ascii="Times" w:hAnsi="Times"/>
        </w:rPr>
        <w:t>?</w:t>
      </w:r>
      <w:r w:rsidRPr="007F2847">
        <w:rPr>
          <w:rFonts w:ascii="KadmosU" w:hAnsi="KadmosU"/>
        </w:rPr>
        <w:t xml:space="preserve">] </w:t>
      </w:r>
      <w:r>
        <w:rPr>
          <w:rFonts w:ascii="Times" w:hAnsi="Times"/>
          <w:sz w:val="20"/>
        </w:rPr>
        <w:tab/>
        <w:t>NOTA.9.2-3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τὴ]ν διάθεσιν </w:t>
      </w:r>
      <w:r>
        <w:rPr>
          <w:rFonts w:ascii="Times" w:hAnsi="Times"/>
        </w:rPr>
        <w:t xml:space="preserve"> 3 E 5 182) </w:t>
      </w:r>
      <w:r w:rsidRPr="007F2847">
        <w:rPr>
          <w:rFonts w:ascii="KadmosU" w:hAnsi="KadmosU"/>
        </w:rPr>
        <w:t xml:space="preserve">  </w:t>
      </w:r>
      <w:r>
        <w:rPr>
          <w:rFonts w:ascii="Times" w:hAnsi="Times"/>
          <w:sz w:val="20"/>
        </w:rPr>
        <w:tab/>
        <w:t>NOTA.9.3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ἐπ]ιχαιρεκ[...  </w:t>
      </w:r>
      <w:r>
        <w:rPr>
          <w:rFonts w:ascii="Times" w:hAnsi="Times"/>
          <w:sz w:val="20"/>
        </w:rPr>
        <w:tab/>
        <w:t>TEXTUS.6.1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μοχθηρὰ π̣ράτ τειν</w:t>
      </w:r>
      <w:r>
        <w:rPr>
          <w:rFonts w:ascii="Times" w:hAnsi="Times"/>
        </w:rPr>
        <w:t>?</w:t>
      </w:r>
      <w:r w:rsidRPr="007F2847">
        <w:rPr>
          <w:rFonts w:ascii="KadmosU" w:hAnsi="KadmosU"/>
        </w:rPr>
        <w:t xml:space="preserve">]  </w:t>
      </w:r>
      <w:r>
        <w:rPr>
          <w:rFonts w:ascii="Times" w:hAnsi="Times"/>
          <w:sz w:val="20"/>
        </w:rPr>
        <w:tab/>
        <w:t>TEXTUS.6.4-5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τῶν βλαβε-ρῶν</w:t>
      </w:r>
      <w:r>
        <w:rPr>
          <w:rFonts w:ascii="Times" w:hAnsi="Times"/>
        </w:rPr>
        <w:t>?</w:t>
      </w:r>
      <w:r w:rsidRPr="007F2847">
        <w:rPr>
          <w:rFonts w:ascii="KadmosU" w:hAnsi="KadmosU"/>
        </w:rPr>
        <w:t xml:space="preserve">] </w:t>
      </w:r>
      <w:r>
        <w:rPr>
          <w:rFonts w:ascii="Times" w:hAnsi="Times"/>
          <w:sz w:val="20"/>
        </w:rPr>
        <w:tab/>
        <w:t>TEXTUS.7.1-2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τ]ο̣ῖς ἀγ̣νο̣οῦσιν̣ </w:t>
      </w:r>
      <w:r>
        <w:rPr>
          <w:rFonts w:ascii="Times" w:hAnsi="Times"/>
          <w:sz w:val="20"/>
        </w:rPr>
        <w:tab/>
        <w:t>TEXTUS.7.3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φιλο|σόφ|οις  </w:t>
      </w:r>
      <w:r>
        <w:rPr>
          <w:rFonts w:ascii="Times" w:hAnsi="Times"/>
          <w:sz w:val="20"/>
        </w:rPr>
        <w:tab/>
        <w:t>TEXTUS.7.5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τε κατὰ τὰς τῶν ἀξίων </w:t>
      </w:r>
      <w:r>
        <w:rPr>
          <w:rFonts w:ascii="Times" w:hAnsi="Times"/>
          <w:sz w:val="20"/>
        </w:rPr>
        <w:tab/>
        <w:t>TEXTUS.10.1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εὐτυχεῖν Ε</w:t>
      </w:r>
      <w:r>
        <w:rPr>
          <w:rFonts w:ascii="Times" w:hAnsi="Times"/>
          <w:position w:val="6"/>
          <w:sz w:val="20"/>
        </w:rPr>
        <w:t>#99</w:t>
      </w:r>
      <w:r w:rsidRPr="007F2847">
        <w:rPr>
          <w:rFonts w:ascii="KadmosU" w:hAnsi="KadmosU"/>
        </w:rPr>
        <w:t>ΗΜΕΝ̣ΑΙ</w:t>
      </w:r>
      <w:r w:rsidRPr="007F2847">
        <w:rPr>
          <w:rFonts w:ascii="Lucida Grande" w:hAnsi="Lucida Grande"/>
        </w:rPr>
        <w:t>Ϲ</w:t>
      </w:r>
      <w:r w:rsidRPr="007F2847">
        <w:rPr>
          <w:rFonts w:ascii="KadmosU" w:hAnsi="KadmosU"/>
        </w:rPr>
        <w:t xml:space="preserve"> καὶ  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χαίρειν κ̣[α]τὰ τὰς τῶν ἐ-  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πιτη̣δεί[ω]ν δυστ[υχ]εῖν 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κακο̣π̣ραγίας </w:t>
      </w:r>
      <w:r>
        <w:rPr>
          <w:rFonts w:ascii="Times" w:hAnsi="Times"/>
          <w:sz w:val="20"/>
        </w:rPr>
        <w:tab/>
        <w:t>TEXTUS.10.5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     οἱ δ[ὲ </w:t>
      </w:r>
      <w:r>
        <w:rPr>
          <w:rFonts w:ascii="Times" w:hAnsi="Times"/>
          <w:sz w:val="20"/>
        </w:rPr>
        <w:tab/>
        <w:t>TEXTUS.12.1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π̣ο̣[λ]λ̣οὶ κἂν ὅ̣μ[ως δι]ειλημ-  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μένως, ἀλλὰ [περι]πτῶσαι 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ἐφ' αὑτοὺ̣ς 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χοὔτως εἰ καὶ γαργ̣αλισμὸν  </w:t>
      </w:r>
      <w:r>
        <w:rPr>
          <w:rFonts w:ascii="Times" w:hAnsi="Times"/>
          <w:sz w:val="20"/>
        </w:rPr>
        <w:tab/>
        <w:t>TEXTUS.13.1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ἔχει τινα  ̣ ̣ ̣ ̣ ̣ [ο]ὕτ[ω μ]ὲν ὁ- 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ρᾶτ(αι) βλ̣ά̣βη̣ς̣ ἀπαλ[λα]γ̣ὴν  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     οὐκ ἂν ἐν- </w:t>
      </w:r>
      <w:r>
        <w:rPr>
          <w:rFonts w:ascii="Times" w:hAnsi="Times"/>
          <w:sz w:val="20"/>
        </w:rPr>
        <w:tab/>
        <w:t>TEXTUS.14.1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π̣ίπτ̣οιμ̣εν ε[ἰ]ς τ[ὸ] κα- </w:t>
      </w:r>
      <w:r>
        <w:rPr>
          <w:rFonts w:ascii="Times" w:hAnsi="Times"/>
          <w:sz w:val="20"/>
        </w:rPr>
        <w:tab/>
        <w:t>TEXTUS.14.3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λούμ(ε̣νον̣) πάθος [ἐ]π̣ι-  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χαιρε[κ](ακ̣)[ία](ς)  </w:t>
      </w:r>
      <w:r>
        <w:rPr>
          <w:rFonts w:ascii="Times" w:hAnsi="Times"/>
          <w:sz w:val="20"/>
        </w:rPr>
        <w:tab/>
        <w:t>TEXTUS.14.5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̣ ̣ ̣ ̣ ̣ π]αρ[ὰ κ]υρίας δό- </w:t>
      </w:r>
      <w:r>
        <w:rPr>
          <w:rFonts w:ascii="Times" w:hAnsi="Times"/>
          <w:sz w:val="20"/>
        </w:rPr>
        <w:tab/>
        <w:t>TEXTUS.16.1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ξας</w:t>
      </w:r>
      <w:r>
        <w:rPr>
          <w:rFonts w:ascii="Times" w:hAnsi="Times"/>
        </w:rPr>
        <w:t>?</w:t>
      </w:r>
      <w:r w:rsidRPr="007F2847">
        <w:rPr>
          <w:rFonts w:ascii="KadmosU" w:hAnsi="KadmosU"/>
        </w:rPr>
        <w:t xml:space="preserve"> καὶ  ̣ ̣ ̣ ̣ ̣ ̣ ̣ ̣ ̣ ̣  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̣ ̣ ̣ ̣ ̣ ̣ ̣ ̣ κακὸν ἐπει- 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δήπε̣ρ ἀ[ν τὸ] νοητόν ἐσ- 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τ[ι]  ̣ ̣ ̣ ̣ ̣ ̣ ̣ ̣ ̣ ̣ κακῶς </w:t>
      </w:r>
      <w:r>
        <w:rPr>
          <w:rFonts w:ascii="Times" w:hAnsi="Times"/>
          <w:sz w:val="20"/>
        </w:rPr>
        <w:tab/>
        <w:t>TEXTUS.16.5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δύ[να</w:t>
      </w:r>
      <w:r>
        <w:rPr>
          <w:rFonts w:ascii="Times" w:hAnsi="Times"/>
        </w:rPr>
        <w:t>?</w:t>
      </w:r>
      <w:r w:rsidRPr="007F2847">
        <w:rPr>
          <w:rFonts w:ascii="KadmosU" w:hAnsi="KadmosU"/>
        </w:rPr>
        <w:t>]ται</w:t>
      </w:r>
      <w:r>
        <w:rPr>
          <w:rFonts w:ascii="Times" w:hAnsi="Times"/>
        </w:rPr>
        <w:t>?</w:t>
      </w:r>
      <w:r w:rsidRPr="007F2847">
        <w:rPr>
          <w:rFonts w:ascii="KadmosU" w:hAnsi="KadmosU"/>
        </w:rPr>
        <w:t xml:space="preserve"> μὲν οὖν οἱ σπου- δα[ῖ](οι κα)[ὶ</w:t>
      </w:r>
      <w:r>
        <w:rPr>
          <w:rFonts w:ascii="Times" w:hAnsi="Times"/>
        </w:rPr>
        <w:t>?</w:t>
      </w:r>
      <w:r w:rsidRPr="007F2847">
        <w:rPr>
          <w:rFonts w:ascii="KadmosU" w:hAnsi="KadmosU"/>
        </w:rPr>
        <w:t xml:space="preserve">] πρ[ὸ]ς ΥΟΥΕ ἑαυτοὺς φ(υ- </w:t>
      </w:r>
      <w:r>
        <w:rPr>
          <w:rFonts w:ascii="Times" w:hAnsi="Times"/>
          <w:sz w:val="20"/>
        </w:rPr>
        <w:tab/>
        <w:t>NOTA.13.4-7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σιο)[λογ ̣ ̣ ̣ ̣ ̣ |. Η φύσ[ις</w:t>
      </w:r>
      <w:r>
        <w:rPr>
          <w:rFonts w:ascii="Times" w:hAnsi="Times"/>
        </w:rPr>
        <w:t>?</w:t>
      </w:r>
      <w:r w:rsidRPr="007F2847">
        <w:rPr>
          <w:rFonts w:ascii="KadmosU" w:hAnsi="KadmosU"/>
        </w:rPr>
        <w:t xml:space="preserve"> κ]αὶ</w:t>
      </w:r>
      <w:r>
        <w:rPr>
          <w:rFonts w:ascii="Times" w:hAnsi="Times"/>
        </w:rPr>
        <w:t>?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  <w:sz w:val="20"/>
        </w:rPr>
        <w:tab/>
        <w:t>NOTA.13.8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περὶ ταύτης  </w:t>
      </w:r>
      <w:r>
        <w:rPr>
          <w:rFonts w:ascii="Times" w:hAnsi="Times"/>
          <w:sz w:val="20"/>
        </w:rPr>
        <w:tab/>
        <w:t>NOTA.14.1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καὶ μνη̣- μ̣ον̣[εύο]υσ[ι</w:t>
      </w:r>
      <w:r>
        <w:rPr>
          <w:rFonts w:ascii="Times" w:hAnsi="Times"/>
        </w:rPr>
        <w:t>?</w:t>
      </w:r>
      <w:r w:rsidRPr="007F2847">
        <w:rPr>
          <w:rFonts w:ascii="KadmosU" w:hAnsi="KadmosU"/>
        </w:rPr>
        <w:t xml:space="preserve">   </w:t>
      </w:r>
      <w:r>
        <w:rPr>
          <w:rFonts w:ascii="Times" w:hAnsi="Times"/>
          <w:sz w:val="20"/>
        </w:rPr>
        <w:tab/>
        <w:t>NOTA.14.2-3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(</w:t>
      </w:r>
      <w:r w:rsidRPr="007F2847">
        <w:rPr>
          <w:rFonts w:ascii="Lucida Grande" w:hAnsi="Lucida Grande"/>
        </w:rPr>
        <w:t>Ϲ</w:t>
      </w:r>
      <w:r w:rsidRPr="007F2847">
        <w:rPr>
          <w:rFonts w:ascii="KadmosU" w:hAnsi="KadmosU"/>
        </w:rPr>
        <w:t xml:space="preserve">ΩΝΕΑΝΕΙ στο̣χαστικὸν  </w:t>
      </w:r>
      <w:r>
        <w:rPr>
          <w:rFonts w:ascii="Times" w:hAnsi="Times"/>
          <w:sz w:val="20"/>
        </w:rPr>
        <w:tab/>
        <w:t>TEXT US.17.1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ἐξ[ῆν </w:t>
      </w:r>
      <w:r>
        <w:rPr>
          <w:rFonts w:ascii="Times" w:hAnsi="Times"/>
        </w:rPr>
        <w:t>?</w:t>
      </w:r>
      <w:r w:rsidRPr="007F2847">
        <w:rPr>
          <w:rFonts w:ascii="KadmosU" w:hAnsi="KadmosU"/>
        </w:rPr>
        <w:t xml:space="preserve">] ̣ ̣ ̣ ̣ ̣ΩΜΕΝ προχεί- 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ρω[ι] δὲ καὶ τὰ[ς] αἰτίας ΕΚ  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lastRenderedPageBreak/>
        <w:t>Τ</w:t>
      </w:r>
      <w:r>
        <w:rPr>
          <w:rFonts w:ascii="Times" w:hAnsi="Times"/>
        </w:rPr>
        <w:t>?</w:t>
      </w:r>
      <w:r w:rsidRPr="007F2847">
        <w:rPr>
          <w:rFonts w:ascii="KadmosU" w:hAnsi="KadmosU"/>
        </w:rPr>
        <w:t xml:space="preserve">ΘΟΝ ἀεὶ δι' ἃς ἐπιχαιρεκα- 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κοῦσιν ἀνθρώπ̣οις Λ</w:t>
      </w:r>
      <w:r>
        <w:rPr>
          <w:rFonts w:ascii="Times" w:hAnsi="Times"/>
        </w:rPr>
        <w:t>?</w:t>
      </w:r>
      <w:r w:rsidRPr="007F2847">
        <w:rPr>
          <w:rFonts w:ascii="KadmosU" w:hAnsi="KadmosU"/>
        </w:rPr>
        <w:t xml:space="preserve">ΕΙΔΟ̣Ν̣  </w:t>
      </w:r>
      <w:r>
        <w:rPr>
          <w:rFonts w:ascii="Times" w:hAnsi="Times"/>
          <w:sz w:val="20"/>
        </w:rPr>
        <w:tab/>
        <w:t>TEXT US.17.5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̣ ̣ΕΤΑ</w:t>
      </w:r>
      <w:r w:rsidRPr="007F2847">
        <w:rPr>
          <w:rFonts w:ascii="Lucida Grande" w:hAnsi="Lucida Grande"/>
        </w:rPr>
        <w:t>Ϲ</w:t>
      </w:r>
      <w:r w:rsidRPr="007F2847">
        <w:rPr>
          <w:rFonts w:ascii="KadmosU" w:hAnsi="KadmosU"/>
        </w:rPr>
        <w:t xml:space="preserve"> αὐτ[οῖς </w:t>
      </w:r>
      <w:r>
        <w:rPr>
          <w:rFonts w:ascii="Times" w:hAnsi="Times"/>
        </w:rPr>
        <w:t>?</w:t>
      </w:r>
      <w:r w:rsidRPr="007F2847">
        <w:rPr>
          <w:rFonts w:ascii="KadmosU" w:hAnsi="KadmosU"/>
        </w:rPr>
        <w:t xml:space="preserve">] εἶναι συνβε- </w:t>
      </w:r>
      <w:r>
        <w:rPr>
          <w:rFonts w:ascii="Times" w:hAnsi="Times"/>
          <w:sz w:val="20"/>
        </w:rPr>
        <w:tab/>
        <w:t>TEXT US.17.5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βηκ]ό̣ταις δ̣ι' ἃς φθονοῦσ̣ιν  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νομίζομεν ἀδύ[νατ]ον εἶ-  </w:t>
      </w:r>
      <w:r>
        <w:rPr>
          <w:rFonts w:ascii="Times" w:hAnsi="Times"/>
          <w:sz w:val="20"/>
        </w:rPr>
        <w:tab/>
        <w:t>TEXT US.18.1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ναι κακοῖς περιπεσεῖσθαι 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τισιν ἢ μὴ πολλ[οῖ]ς κα[ὶ] συν- 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έγεσιν ἐνθυμητέον δὲ καὶ  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δ</w:t>
      </w:r>
      <w:r>
        <w:rPr>
          <w:rFonts w:ascii="Times" w:hAnsi="Times"/>
        </w:rPr>
        <w:t>?</w:t>
      </w:r>
      <w:r w:rsidRPr="007F2847">
        <w:rPr>
          <w:rFonts w:ascii="KadmosU" w:hAnsi="KadmosU"/>
        </w:rPr>
        <w:t xml:space="preserve">]ιότι πολλὰ τῶν ἀγαθ̣ῶν  </w:t>
      </w:r>
      <w:r>
        <w:rPr>
          <w:rFonts w:ascii="Times" w:hAnsi="Times"/>
          <w:sz w:val="20"/>
        </w:rPr>
        <w:tab/>
        <w:t>TEXT US.18.5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ἐὰ</w:t>
      </w:r>
      <w:r>
        <w:rPr>
          <w:rFonts w:ascii="Times" w:hAnsi="Times"/>
        </w:rPr>
        <w:t>?</w:t>
      </w:r>
      <w:r w:rsidRPr="007F2847">
        <w:rPr>
          <w:rFonts w:ascii="KadmosU" w:hAnsi="KadmosU"/>
        </w:rPr>
        <w:t xml:space="preserve">]ν στερητ[ῆι] τις ὠφέλη̣- </w:t>
      </w:r>
      <w:r>
        <w:rPr>
          <w:rFonts w:ascii="Times" w:hAnsi="Times"/>
          <w:sz w:val="20"/>
        </w:rPr>
        <w:tab/>
        <w:t>TEXT US.18.5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μα π̣ολλοῖς [ἐ]ν καὶ τῆι π̣όλει 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κοιν̣ῶς ἐν ἡ[μῖν </w:t>
      </w:r>
      <w:r>
        <w:rPr>
          <w:rFonts w:ascii="Times" w:hAnsi="Times"/>
        </w:rPr>
        <w:t>?</w:t>
      </w:r>
      <w:r w:rsidRPr="007F2847">
        <w:rPr>
          <w:rFonts w:ascii="KadmosU" w:hAnsi="KadmosU"/>
        </w:rPr>
        <w:t xml:space="preserve"> α]ὐτοὶ περι- 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ειλἡ̣μμεθ[α] ̣ ̣ ̣ ̣ ̣ ̣ΔΔΕΚΑ  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στησόμεθα τοῦ πρό [τ]ι- </w:t>
      </w:r>
      <w:r>
        <w:rPr>
          <w:rFonts w:ascii="Times" w:hAnsi="Times"/>
          <w:sz w:val="20"/>
        </w:rPr>
        <w:tab/>
        <w:t>TEXT US.19.1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νων ἐπιχαιρεκακε[ῖ]σ-  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θαι. μετάγειν ἐξέσται 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κᾶν τᾶλλα βουλώμεθα 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τ[ὰ π]ερὶ ἐκείνου προβλή- </w:t>
      </w:r>
      <w:r>
        <w:rPr>
          <w:rFonts w:ascii="Times" w:hAnsi="Times"/>
          <w:sz w:val="20"/>
        </w:rPr>
        <w:tab/>
        <w:t>TEXT US.19.5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μ̣α̣τα διοικονομεῖν·  </w:t>
      </w:r>
      <w:r>
        <w:rPr>
          <w:rFonts w:ascii="Times" w:hAnsi="Times"/>
          <w:sz w:val="20"/>
        </w:rPr>
        <w:tab/>
        <w:t>TEXT US.19.5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ΤΑΙ</w:t>
      </w:r>
      <w:r w:rsidRPr="007F2847">
        <w:rPr>
          <w:rFonts w:ascii="Lucida Grande" w:hAnsi="Lucida Grande"/>
        </w:rPr>
        <w:t>Ϲ</w:t>
      </w:r>
      <w:r w:rsidRPr="007F2847">
        <w:rPr>
          <w:rFonts w:ascii="KadmosU" w:hAnsi="KadmosU"/>
        </w:rPr>
        <w:t xml:space="preserve">ΔΑΝΕΙ τὸν περὶ 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τῆς] ἐ[πι]χ̣αιρεκ̣α̣κ̣[ία]ς ΛΟ  </w:t>
      </w:r>
    </w:p>
    <w:p w:rsidR="00C36E5E" w:rsidRPr="007F2847" w:rsidRDefault="00C36E5E" w:rsidP="00C36E5E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̣ ̣ ̣ΕΠΗΛΘΕΙ ̣ ̣ ̣ΝΔ ̣Ε   </w:t>
      </w:r>
    </w:p>
    <w:p w:rsidR="00C36E5E" w:rsidRDefault="00C36E5E" w:rsidP="00C36E5E">
      <w:pPr>
        <w:tabs>
          <w:tab w:val="right" w:pos="9360"/>
        </w:tabs>
        <w:rPr>
          <w:rFonts w:ascii="Times" w:hAnsi="Times"/>
          <w:sz w:val="20"/>
        </w:rPr>
      </w:pPr>
    </w:p>
    <w:p w:rsidR="00C36E5E" w:rsidRDefault="00C36E5E" w:rsidP="00C36E5E">
      <w:pPr>
        <w:tabs>
          <w:tab w:val="right" w:pos="9360"/>
        </w:tabs>
        <w:rPr>
          <w:rFonts w:ascii="Times" w:hAnsi="Times"/>
          <w:sz w:val="20"/>
        </w:rPr>
      </w:pPr>
    </w:p>
    <w:p w:rsidR="00C36E5E" w:rsidRDefault="00C36E5E" w:rsidP="00C36E5E">
      <w:pPr>
        <w:tabs>
          <w:tab w:val="right" w:pos="9360"/>
        </w:tabs>
        <w:rPr>
          <w:rFonts w:ascii="Times" w:hAnsi="Times"/>
          <w:sz w:val="20"/>
        </w:rPr>
      </w:pPr>
    </w:p>
    <w:p w:rsidR="00C36E5E" w:rsidRDefault="00C36E5E" w:rsidP="00C36E5E">
      <w:pPr>
        <w:tabs>
          <w:tab w:val="right" w:pos="9360"/>
        </w:tabs>
        <w:rPr>
          <w:rFonts w:ascii="Times" w:hAnsi="Times"/>
          <w:sz w:val="20"/>
        </w:rPr>
      </w:pPr>
    </w:p>
    <w:p w:rsidR="00C36E5E" w:rsidRDefault="00C36E5E" w:rsidP="00C36E5E">
      <w:pPr>
        <w:tabs>
          <w:tab w:val="right" w:pos="9360"/>
        </w:tabs>
        <w:rPr>
          <w:rFonts w:ascii="Times" w:hAnsi="Times"/>
          <w:sz w:val="20"/>
        </w:rPr>
      </w:pPr>
    </w:p>
    <w:p w:rsidR="00C36E5E" w:rsidRPr="004135B4" w:rsidRDefault="00C36E5E" w:rsidP="00C36E5E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sz w:val="20"/>
        </w:rPr>
        <w:tab/>
      </w:r>
      <w:r w:rsidRPr="004135B4">
        <w:rPr>
          <w:rFonts w:ascii="KadmosU" w:hAnsi="KadmosU"/>
        </w:rPr>
        <w:t xml:space="preserve"> </w:t>
      </w:r>
    </w:p>
    <w:p w:rsidR="00E42E96" w:rsidRDefault="00C36E5E">
      <w:bookmarkStart w:id="0" w:name="_GoBack"/>
      <w:bookmarkEnd w:id="0"/>
    </w:p>
    <w:sectPr w:rsidR="00E42E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dmos">
    <w:altName w:val="Vusillus Old Face"/>
    <w:charset w:val="00"/>
    <w:family w:val="auto"/>
    <w:pitch w:val="variable"/>
    <w:sig w:usb0="03000000" w:usb1="00000000" w:usb2="00000000" w:usb3="00000000" w:csb0="00000001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3AFF" w:usb1="C0007841" w:usb2="00000009" w:usb3="00000000" w:csb0="000001FF" w:csb1="00000000"/>
  </w:font>
  <w:font w:name="KadmosU">
    <w:panose1 w:val="01000000000000000000"/>
    <w:charset w:val="00"/>
    <w:family w:val="auto"/>
    <w:pitch w:val="variable"/>
    <w:sig w:usb0="C00000EF" w:usb1="1000E0EA" w:usb2="00000000" w:usb3="00000000" w:csb0="0000000B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5E"/>
    <w:rsid w:val="007469E2"/>
    <w:rsid w:val="00A619A9"/>
    <w:rsid w:val="00C3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847E71-F2D3-4142-AC51-FE1D3441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36E5E"/>
    <w:pPr>
      <w:spacing w:after="0" w:line="240" w:lineRule="auto"/>
    </w:pPr>
    <w:rPr>
      <w:rFonts w:ascii="Kadmos" w:eastAsia="Times New Roman" w:hAnsi="Kadmos" w:cs="Geneva"/>
      <w:sz w:val="24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Rechenzentrum der Universität Würzburg</Company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</dc:creator>
  <cp:keywords/>
  <dc:description/>
  <cp:lastModifiedBy>Ego</cp:lastModifiedBy>
  <cp:revision>1</cp:revision>
  <dcterms:created xsi:type="dcterms:W3CDTF">2015-05-10T13:16:00Z</dcterms:created>
  <dcterms:modified xsi:type="dcterms:W3CDTF">2015-05-10T13:17:00Z</dcterms:modified>
</cp:coreProperties>
</file>