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69A9" w:rsidRDefault="00423D0C" w:rsidP="00423D0C">
      <w:pPr>
        <w:jc w:val="center"/>
        <w:rPr>
          <w:sz w:val="72"/>
        </w:rPr>
      </w:pPr>
      <w:r w:rsidRPr="00423D0C">
        <w:rPr>
          <w:sz w:val="72"/>
        </w:rPr>
        <w:t>COLINHA DO SLIDE</w:t>
      </w:r>
    </w:p>
    <w:p w:rsidR="00423D0C" w:rsidRDefault="00423D0C" w:rsidP="00423D0C">
      <w:pPr>
        <w:jc w:val="center"/>
        <w:rPr>
          <w:sz w:val="72"/>
        </w:rPr>
      </w:pPr>
    </w:p>
    <w:p w:rsidR="00423D0C" w:rsidRDefault="00423D0C" w:rsidP="00423D0C">
      <w:pPr>
        <w:jc w:val="center"/>
        <w:rPr>
          <w:sz w:val="56"/>
        </w:rPr>
      </w:pPr>
      <w:r w:rsidRPr="00423D0C">
        <w:rPr>
          <w:sz w:val="56"/>
        </w:rPr>
        <w:t>Slide 1</w:t>
      </w:r>
    </w:p>
    <w:p w:rsidR="00423D0C" w:rsidRPr="00423D0C" w:rsidRDefault="00423D0C" w:rsidP="00423D0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36"/>
          <w:szCs w:val="22"/>
        </w:rPr>
      </w:pPr>
      <w:r>
        <w:rPr>
          <w:rFonts w:ascii="Arial" w:hAnsi="Arial" w:cs="Arial"/>
          <w:color w:val="000000"/>
          <w:sz w:val="40"/>
        </w:rPr>
        <w:t>R</w:t>
      </w:r>
      <w:r w:rsidRPr="00423D0C">
        <w:rPr>
          <w:rFonts w:ascii="Arial" w:hAnsi="Arial" w:cs="Arial"/>
          <w:color w:val="000000"/>
          <w:sz w:val="40"/>
        </w:rPr>
        <w:t>edução do tempo de trabalho, otimização de performance, acesso à informação facilitado, eficiência, segurança, baixa taxa de erros, etc.</w:t>
      </w:r>
    </w:p>
    <w:p w:rsidR="00423D0C" w:rsidRPr="00423D0C" w:rsidRDefault="00423D0C" w:rsidP="00423D0C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40"/>
        </w:rPr>
      </w:pPr>
      <w:r w:rsidRPr="00423D0C">
        <w:rPr>
          <w:rFonts w:ascii="Arial" w:hAnsi="Arial" w:cs="Arial"/>
          <w:color w:val="000000"/>
          <w:sz w:val="40"/>
        </w:rPr>
        <w:t xml:space="preserve">Evitar filas, diminuir o trabalho </w:t>
      </w:r>
      <w:bookmarkStart w:id="0" w:name="_GoBack"/>
      <w:bookmarkEnd w:id="0"/>
      <w:r w:rsidRPr="00423D0C">
        <w:rPr>
          <w:rFonts w:ascii="Arial" w:hAnsi="Arial" w:cs="Arial"/>
          <w:color w:val="000000"/>
          <w:sz w:val="40"/>
        </w:rPr>
        <w:t>manual, diminuir o tempo de espera, evitar falhas(que podem causar prejuízos)</w:t>
      </w:r>
    </w:p>
    <w:p w:rsidR="00423D0C" w:rsidRDefault="00423D0C" w:rsidP="00423D0C">
      <w:pPr>
        <w:jc w:val="center"/>
        <w:rPr>
          <w:sz w:val="56"/>
        </w:rPr>
      </w:pPr>
    </w:p>
    <w:p w:rsidR="00423D0C" w:rsidRDefault="00423D0C" w:rsidP="00423D0C">
      <w:pPr>
        <w:jc w:val="center"/>
        <w:rPr>
          <w:sz w:val="56"/>
        </w:rPr>
      </w:pPr>
      <w:r>
        <w:rPr>
          <w:sz w:val="56"/>
        </w:rPr>
        <w:t>Slide 2</w:t>
      </w:r>
    </w:p>
    <w:p w:rsidR="00423D0C" w:rsidRPr="00423D0C" w:rsidRDefault="00423D0C" w:rsidP="00423D0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40"/>
          <w:szCs w:val="22"/>
        </w:rPr>
      </w:pPr>
      <w:r w:rsidRPr="00423D0C">
        <w:rPr>
          <w:rFonts w:ascii="Arial" w:hAnsi="Arial" w:cs="Arial"/>
          <w:color w:val="000000"/>
          <w:sz w:val="40"/>
          <w:szCs w:val="22"/>
        </w:rPr>
        <w:t>ao invés de fornecer a matrícula, o aluno apenas colocaria o dedo no leitor e o funcionário ficaria encarregado de finalizar a venda.</w:t>
      </w:r>
    </w:p>
    <w:p w:rsidR="00423D0C" w:rsidRPr="00423D0C" w:rsidRDefault="00423D0C" w:rsidP="00423D0C">
      <w:pPr>
        <w:jc w:val="center"/>
        <w:rPr>
          <w:sz w:val="56"/>
        </w:rPr>
      </w:pPr>
    </w:p>
    <w:sectPr w:rsidR="00423D0C" w:rsidRPr="00423D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21EAE"/>
    <w:multiLevelType w:val="multilevel"/>
    <w:tmpl w:val="7D2A1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7813E0"/>
    <w:multiLevelType w:val="multilevel"/>
    <w:tmpl w:val="6E149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D0C"/>
    <w:rsid w:val="001A3335"/>
    <w:rsid w:val="00423D0C"/>
    <w:rsid w:val="005204A8"/>
    <w:rsid w:val="0062749A"/>
    <w:rsid w:val="00C64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662B3"/>
  <w15:chartTrackingRefBased/>
  <w15:docId w15:val="{E86D39BF-4545-46C4-8A68-9D0A687FE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23D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621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19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355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</dc:creator>
  <cp:keywords/>
  <dc:description/>
  <cp:lastModifiedBy>Vinicius</cp:lastModifiedBy>
  <cp:revision>1</cp:revision>
  <dcterms:created xsi:type="dcterms:W3CDTF">2017-12-14T23:31:00Z</dcterms:created>
  <dcterms:modified xsi:type="dcterms:W3CDTF">2017-12-14T23:33:00Z</dcterms:modified>
</cp:coreProperties>
</file>