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AC345" w14:textId="77777777" w:rsidR="009A1B8C" w:rsidRPr="003216B5" w:rsidRDefault="009A1B8C">
      <w:pPr>
        <w:rPr>
          <w:rFonts w:ascii="Tahoma" w:hAnsi="Tahoma" w:cs="Tahoma"/>
          <w:sz w:val="28"/>
          <w:szCs w:val="28"/>
        </w:rPr>
      </w:pPr>
    </w:p>
    <w:p w14:paraId="1372CC82" w14:textId="1A7F536C" w:rsidR="00695571" w:rsidRPr="003216B5" w:rsidRDefault="00F66FC7" w:rsidP="00325276">
      <w:pPr>
        <w:jc w:val="center"/>
        <w:rPr>
          <w:rFonts w:ascii="Tahoma" w:hAnsi="Tahoma" w:cs="Tahoma"/>
          <w:b/>
          <w:bCs/>
          <w:color w:val="FF0000"/>
          <w:sz w:val="28"/>
          <w:szCs w:val="28"/>
        </w:rPr>
      </w:pPr>
      <w:r w:rsidRPr="003216B5">
        <w:rPr>
          <w:rFonts w:ascii="Tahoma" w:hAnsi="Tahoma" w:cs="Tahoma"/>
          <w:b/>
          <w:bCs/>
          <w:color w:val="FF0000"/>
          <w:sz w:val="28"/>
          <w:szCs w:val="28"/>
        </w:rPr>
        <w:t xml:space="preserve">Project </w:t>
      </w:r>
      <w:r w:rsidR="00325276" w:rsidRPr="003216B5">
        <w:rPr>
          <w:rFonts w:ascii="Tahoma" w:hAnsi="Tahoma" w:cs="Tahoma"/>
          <w:b/>
          <w:bCs/>
          <w:color w:val="FF0000"/>
          <w:sz w:val="28"/>
          <w:szCs w:val="28"/>
        </w:rPr>
        <w:t>2:</w:t>
      </w:r>
      <w:r w:rsidRPr="003216B5">
        <w:rPr>
          <w:rFonts w:ascii="Tahoma" w:hAnsi="Tahoma" w:cs="Tahoma"/>
          <w:b/>
          <w:bCs/>
          <w:color w:val="FF0000"/>
          <w:sz w:val="28"/>
          <w:szCs w:val="28"/>
        </w:rPr>
        <w:t xml:space="preserve"> </w:t>
      </w:r>
      <w:r w:rsidR="00325276" w:rsidRPr="003216B5">
        <w:rPr>
          <w:rFonts w:ascii="Tahoma" w:hAnsi="Tahoma" w:cs="Tahoma"/>
          <w:b/>
          <w:bCs/>
          <w:color w:val="FF0000"/>
          <w:sz w:val="28"/>
          <w:szCs w:val="28"/>
        </w:rPr>
        <w:t>Space Rate</w:t>
      </w:r>
    </w:p>
    <w:p w14:paraId="17D9F67B" w14:textId="5A4EEE57" w:rsidR="00325276" w:rsidRPr="003216B5" w:rsidRDefault="00325276" w:rsidP="00325276">
      <w:pPr>
        <w:rPr>
          <w:rFonts w:ascii="Tahoma" w:hAnsi="Tahoma" w:cs="Tahoma"/>
          <w:b/>
          <w:bCs/>
          <w:color w:val="000000" w:themeColor="text1"/>
          <w:sz w:val="28"/>
          <w:szCs w:val="28"/>
        </w:rPr>
      </w:pPr>
      <w:r w:rsidRPr="003216B5">
        <w:rPr>
          <w:rFonts w:ascii="Tahoma" w:hAnsi="Tahoma" w:cs="Tahoma"/>
          <w:b/>
          <w:bCs/>
          <w:color w:val="000000" w:themeColor="text1"/>
          <w:sz w:val="28"/>
          <w:szCs w:val="28"/>
        </w:rPr>
        <w:t>Ship Layout:</w:t>
      </w:r>
      <w:r w:rsidRPr="003216B5">
        <w:rPr>
          <w:rFonts w:ascii="Tahoma" w:hAnsi="Tahoma" w:cs="Tahoma"/>
          <w:b/>
          <w:bCs/>
          <w:color w:val="000000" w:themeColor="text1"/>
          <w:sz w:val="28"/>
          <w:szCs w:val="28"/>
        </w:rPr>
        <w:br/>
      </w:r>
      <w:r w:rsidRPr="003216B5">
        <w:rPr>
          <w:rFonts w:ascii="Tahoma" w:hAnsi="Tahoma" w:cs="Tahoma"/>
          <w:b/>
          <w:bCs/>
          <w:color w:val="000000" w:themeColor="text1"/>
          <w:sz w:val="28"/>
          <w:szCs w:val="28"/>
        </w:rPr>
        <w:br/>
        <w:t>For the Ship layout (Grid) I have use different symbol for each thing.</w:t>
      </w:r>
      <w:r w:rsidRPr="003216B5">
        <w:rPr>
          <w:rFonts w:ascii="Tahoma" w:hAnsi="Tahoma" w:cs="Tahoma"/>
          <w:b/>
          <w:bCs/>
          <w:color w:val="000000" w:themeColor="text1"/>
          <w:sz w:val="28"/>
          <w:szCs w:val="28"/>
        </w:rPr>
        <w:br/>
      </w:r>
      <w:r w:rsidRPr="003216B5">
        <w:rPr>
          <w:rFonts w:ascii="Tahoma" w:hAnsi="Tahoma" w:cs="Tahoma"/>
          <w:b/>
          <w:bCs/>
          <w:color w:val="000000" w:themeColor="text1"/>
          <w:sz w:val="28"/>
          <w:szCs w:val="28"/>
        </w:rPr>
        <w:br/>
        <w:t xml:space="preserve">1. </w:t>
      </w:r>
      <w:r w:rsidRPr="003216B5">
        <w:rPr>
          <w:rFonts w:ascii="Tahoma" w:hAnsi="Tahoma" w:cs="Tahoma"/>
          <w:b/>
          <w:bCs/>
          <w:color w:val="000000" w:themeColor="text1"/>
          <w:sz w:val="28"/>
          <w:szCs w:val="28"/>
        </w:rPr>
        <w:t>1</w:t>
      </w:r>
      <w:r w:rsidRPr="003216B5">
        <w:rPr>
          <w:rFonts w:ascii="Tahoma" w:hAnsi="Tahoma" w:cs="Tahoma"/>
          <w:b/>
          <w:bCs/>
          <w:color w:val="000000" w:themeColor="text1"/>
          <w:sz w:val="28"/>
          <w:szCs w:val="28"/>
        </w:rPr>
        <w:t xml:space="preserve"> - For the indicate block cell in ship</w:t>
      </w:r>
    </w:p>
    <w:p w14:paraId="1FD1985D" w14:textId="0BCF119D" w:rsidR="00325276" w:rsidRPr="003216B5" w:rsidRDefault="00325276" w:rsidP="00325276">
      <w:pPr>
        <w:rPr>
          <w:rFonts w:ascii="Tahoma" w:hAnsi="Tahoma" w:cs="Tahoma"/>
          <w:b/>
          <w:bCs/>
          <w:color w:val="000000" w:themeColor="text1"/>
          <w:sz w:val="28"/>
          <w:szCs w:val="28"/>
        </w:rPr>
      </w:pPr>
      <w:r w:rsidRPr="003216B5">
        <w:rPr>
          <w:rFonts w:ascii="Tahoma" w:hAnsi="Tahoma" w:cs="Tahoma"/>
          <w:b/>
          <w:bCs/>
          <w:color w:val="000000" w:themeColor="text1"/>
          <w:sz w:val="28"/>
          <w:szCs w:val="28"/>
        </w:rPr>
        <w:t xml:space="preserve">2. </w:t>
      </w:r>
      <w:r w:rsidRPr="003216B5">
        <w:rPr>
          <w:rFonts w:ascii="Tahoma" w:hAnsi="Tahoma" w:cs="Tahoma"/>
          <w:b/>
          <w:bCs/>
          <w:color w:val="000000" w:themeColor="text1"/>
          <w:sz w:val="28"/>
          <w:szCs w:val="28"/>
        </w:rPr>
        <w:t>0</w:t>
      </w:r>
      <w:r w:rsidRPr="003216B5">
        <w:rPr>
          <w:rFonts w:ascii="Tahoma" w:hAnsi="Tahoma" w:cs="Tahoma"/>
          <w:b/>
          <w:bCs/>
          <w:color w:val="000000" w:themeColor="text1"/>
          <w:sz w:val="28"/>
          <w:szCs w:val="28"/>
        </w:rPr>
        <w:t xml:space="preserve"> - For the indicate open cell in ship</w:t>
      </w:r>
    </w:p>
    <w:p w14:paraId="2DAD6B41" w14:textId="77777777" w:rsidR="00325276" w:rsidRPr="003216B5" w:rsidRDefault="00325276" w:rsidP="00325276">
      <w:pPr>
        <w:rPr>
          <w:rFonts w:ascii="Tahoma" w:hAnsi="Tahoma" w:cs="Tahoma"/>
          <w:b/>
          <w:bCs/>
          <w:color w:val="000000" w:themeColor="text1"/>
          <w:sz w:val="28"/>
          <w:szCs w:val="28"/>
        </w:rPr>
      </w:pPr>
    </w:p>
    <w:p w14:paraId="0247A6F8" w14:textId="4A19026A" w:rsidR="00325276" w:rsidRPr="003216B5" w:rsidRDefault="00325276" w:rsidP="00325276">
      <w:pPr>
        <w:jc w:val="center"/>
        <w:rPr>
          <w:rFonts w:ascii="Tahoma" w:hAnsi="Tahoma" w:cs="Tahoma"/>
          <w:b/>
          <w:bCs/>
          <w:color w:val="000000" w:themeColor="text1"/>
          <w:sz w:val="28"/>
          <w:szCs w:val="28"/>
        </w:rPr>
      </w:pPr>
      <w:r w:rsidRPr="003216B5">
        <w:rPr>
          <w:rFonts w:ascii="Tahoma" w:hAnsi="Tahoma" w:cs="Tahoma"/>
          <w:b/>
          <w:bCs/>
          <w:noProof/>
          <w:color w:val="000000" w:themeColor="text1"/>
          <w:sz w:val="28"/>
          <w:szCs w:val="28"/>
        </w:rPr>
        <w:drawing>
          <wp:inline distT="0" distB="0" distL="0" distR="0" wp14:anchorId="3C7E754C" wp14:editId="01B0D2FC">
            <wp:extent cx="4565885" cy="5537485"/>
            <wp:effectExtent l="0" t="0" r="6350" b="6350"/>
            <wp:docPr id="728148575" name="Picture 1" descr="A screen 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48575" name="Picture 1" descr="A screen shot of a computer screen"/>
                    <pic:cNvPicPr/>
                  </pic:nvPicPr>
                  <pic:blipFill>
                    <a:blip r:embed="rId8">
                      <a:extLst>
                        <a:ext uri="{28A0092B-C50C-407E-A947-70E740481C1C}">
                          <a14:useLocalDpi xmlns:a14="http://schemas.microsoft.com/office/drawing/2010/main" val="0"/>
                        </a:ext>
                      </a:extLst>
                    </a:blip>
                    <a:stretch>
                      <a:fillRect/>
                    </a:stretch>
                  </pic:blipFill>
                  <pic:spPr>
                    <a:xfrm>
                      <a:off x="0" y="0"/>
                      <a:ext cx="4565885" cy="5537485"/>
                    </a:xfrm>
                    <a:prstGeom prst="rect">
                      <a:avLst/>
                    </a:prstGeom>
                  </pic:spPr>
                </pic:pic>
              </a:graphicData>
            </a:graphic>
          </wp:inline>
        </w:drawing>
      </w:r>
    </w:p>
    <w:p w14:paraId="0420150F" w14:textId="77777777" w:rsidR="00325276" w:rsidRPr="003216B5" w:rsidRDefault="00325276" w:rsidP="00325276">
      <w:pPr>
        <w:jc w:val="center"/>
        <w:rPr>
          <w:rFonts w:ascii="Tahoma" w:hAnsi="Tahoma" w:cs="Tahoma"/>
          <w:b/>
          <w:bCs/>
          <w:color w:val="000000" w:themeColor="text1"/>
          <w:sz w:val="28"/>
          <w:szCs w:val="28"/>
        </w:rPr>
      </w:pPr>
    </w:p>
    <w:p w14:paraId="65A141CB" w14:textId="77777777" w:rsidR="003216B5" w:rsidRDefault="003216B5" w:rsidP="00325276">
      <w:pPr>
        <w:rPr>
          <w:rFonts w:ascii="Tahoma" w:hAnsi="Tahoma" w:cs="Tahoma"/>
          <w:b/>
          <w:bCs/>
          <w:color w:val="000000" w:themeColor="text1"/>
          <w:sz w:val="28"/>
          <w:szCs w:val="28"/>
        </w:rPr>
      </w:pPr>
    </w:p>
    <w:p w14:paraId="42CB6B73" w14:textId="77777777" w:rsidR="003216B5" w:rsidRDefault="003216B5" w:rsidP="00325276">
      <w:pPr>
        <w:rPr>
          <w:rFonts w:ascii="Tahoma" w:hAnsi="Tahoma" w:cs="Tahoma"/>
          <w:b/>
          <w:bCs/>
          <w:color w:val="000000" w:themeColor="text1"/>
          <w:sz w:val="28"/>
          <w:szCs w:val="28"/>
        </w:rPr>
      </w:pPr>
    </w:p>
    <w:p w14:paraId="06FE0CF8" w14:textId="77777777" w:rsidR="003216B5" w:rsidRDefault="003216B5" w:rsidP="00325276">
      <w:pPr>
        <w:rPr>
          <w:rFonts w:ascii="Tahoma" w:hAnsi="Tahoma" w:cs="Tahoma"/>
          <w:b/>
          <w:bCs/>
          <w:color w:val="000000" w:themeColor="text1"/>
          <w:sz w:val="28"/>
          <w:szCs w:val="28"/>
        </w:rPr>
      </w:pPr>
    </w:p>
    <w:p w14:paraId="412A2687" w14:textId="123499D4" w:rsidR="00325276" w:rsidRPr="003216B5" w:rsidRDefault="001041A0" w:rsidP="00325276">
      <w:pPr>
        <w:rPr>
          <w:rFonts w:ascii="Tahoma" w:hAnsi="Tahoma" w:cs="Tahoma"/>
          <w:b/>
          <w:bCs/>
          <w:color w:val="000000" w:themeColor="text1"/>
          <w:sz w:val="28"/>
          <w:szCs w:val="28"/>
        </w:rPr>
      </w:pPr>
      <w:r w:rsidRPr="003216B5">
        <w:rPr>
          <w:rFonts w:ascii="Tahoma" w:hAnsi="Tahoma" w:cs="Tahoma"/>
          <w:b/>
          <w:bCs/>
          <w:color w:val="000000" w:themeColor="text1"/>
          <w:sz w:val="28"/>
          <w:szCs w:val="28"/>
        </w:rPr>
        <w:lastRenderedPageBreak/>
        <w:t>Updating Space Rat Knowledge Base (Stationary Rat)</w:t>
      </w:r>
    </w:p>
    <w:p w14:paraId="2CF07B9E" w14:textId="77777777" w:rsidR="001041A0" w:rsidRPr="003216B5" w:rsidRDefault="001041A0" w:rsidP="001041A0">
      <w:pPr>
        <w:pStyle w:val="BodyText"/>
        <w:spacing w:before="247" w:line="247" w:lineRule="auto"/>
        <w:ind w:right="136"/>
        <w:jc w:val="both"/>
        <w:rPr>
          <w:sz w:val="28"/>
          <w:szCs w:val="28"/>
        </w:rPr>
      </w:pPr>
      <w:r w:rsidRPr="003216B5">
        <w:rPr>
          <w:sz w:val="28"/>
          <w:szCs w:val="28"/>
        </w:rPr>
        <w:t>The</w:t>
      </w:r>
      <w:r w:rsidRPr="003216B5">
        <w:rPr>
          <w:spacing w:val="-9"/>
          <w:sz w:val="28"/>
          <w:szCs w:val="28"/>
        </w:rPr>
        <w:t xml:space="preserve"> </w:t>
      </w:r>
      <w:r w:rsidRPr="003216B5">
        <w:rPr>
          <w:sz w:val="28"/>
          <w:szCs w:val="28"/>
        </w:rPr>
        <w:t>rat</w:t>
      </w:r>
      <w:r w:rsidRPr="003216B5">
        <w:rPr>
          <w:spacing w:val="-9"/>
          <w:sz w:val="28"/>
          <w:szCs w:val="28"/>
        </w:rPr>
        <w:t xml:space="preserve"> </w:t>
      </w:r>
      <w:r w:rsidRPr="003216B5">
        <w:rPr>
          <w:sz w:val="28"/>
          <w:szCs w:val="28"/>
        </w:rPr>
        <w:t>knowledge</w:t>
      </w:r>
      <w:r w:rsidRPr="003216B5">
        <w:rPr>
          <w:spacing w:val="-9"/>
          <w:sz w:val="28"/>
          <w:szCs w:val="28"/>
        </w:rPr>
        <w:t xml:space="preserve"> </w:t>
      </w:r>
      <w:r w:rsidRPr="003216B5">
        <w:rPr>
          <w:sz w:val="28"/>
          <w:szCs w:val="28"/>
        </w:rPr>
        <w:t>base</w:t>
      </w:r>
      <w:r w:rsidRPr="003216B5">
        <w:rPr>
          <w:spacing w:val="-9"/>
          <w:sz w:val="28"/>
          <w:szCs w:val="28"/>
        </w:rPr>
        <w:t xml:space="preserve"> </w:t>
      </w:r>
      <w:r w:rsidRPr="003216B5">
        <w:rPr>
          <w:sz w:val="28"/>
          <w:szCs w:val="28"/>
        </w:rPr>
        <w:t>is</w:t>
      </w:r>
      <w:r w:rsidRPr="003216B5">
        <w:rPr>
          <w:spacing w:val="-9"/>
          <w:sz w:val="28"/>
          <w:szCs w:val="28"/>
        </w:rPr>
        <w:t xml:space="preserve"> </w:t>
      </w:r>
      <w:r w:rsidRPr="003216B5">
        <w:rPr>
          <w:sz w:val="28"/>
          <w:szCs w:val="28"/>
        </w:rPr>
        <w:t>a</w:t>
      </w:r>
      <w:r w:rsidRPr="003216B5">
        <w:rPr>
          <w:spacing w:val="-9"/>
          <w:sz w:val="28"/>
          <w:szCs w:val="28"/>
        </w:rPr>
        <w:t xml:space="preserve"> </w:t>
      </w:r>
      <w:r w:rsidRPr="003216B5">
        <w:rPr>
          <w:sz w:val="28"/>
          <w:szCs w:val="28"/>
        </w:rPr>
        <w:t>dictionary</w:t>
      </w:r>
      <w:r w:rsidRPr="003216B5">
        <w:rPr>
          <w:spacing w:val="-9"/>
          <w:sz w:val="28"/>
          <w:szCs w:val="28"/>
        </w:rPr>
        <w:t xml:space="preserve"> </w:t>
      </w:r>
      <w:r w:rsidRPr="003216B5">
        <w:rPr>
          <w:sz w:val="28"/>
          <w:szCs w:val="28"/>
        </w:rPr>
        <w:t>of</w:t>
      </w:r>
      <w:r w:rsidRPr="003216B5">
        <w:rPr>
          <w:spacing w:val="-9"/>
          <w:sz w:val="28"/>
          <w:szCs w:val="28"/>
        </w:rPr>
        <w:t xml:space="preserve"> </w:t>
      </w:r>
      <w:r w:rsidRPr="003216B5">
        <w:rPr>
          <w:sz w:val="28"/>
          <w:szCs w:val="28"/>
        </w:rPr>
        <w:t>open</w:t>
      </w:r>
      <w:r w:rsidRPr="003216B5">
        <w:rPr>
          <w:spacing w:val="-9"/>
          <w:sz w:val="28"/>
          <w:szCs w:val="28"/>
        </w:rPr>
        <w:t xml:space="preserve"> </w:t>
      </w:r>
      <w:r w:rsidRPr="003216B5">
        <w:rPr>
          <w:sz w:val="28"/>
          <w:szCs w:val="28"/>
        </w:rPr>
        <w:t>cells</w:t>
      </w:r>
      <w:r w:rsidRPr="003216B5">
        <w:rPr>
          <w:spacing w:val="-9"/>
          <w:sz w:val="28"/>
          <w:szCs w:val="28"/>
        </w:rPr>
        <w:t xml:space="preserve"> </w:t>
      </w:r>
      <w:r w:rsidRPr="003216B5">
        <w:rPr>
          <w:sz w:val="28"/>
          <w:szCs w:val="28"/>
        </w:rPr>
        <w:t>as</w:t>
      </w:r>
      <w:r w:rsidRPr="003216B5">
        <w:rPr>
          <w:spacing w:val="-9"/>
          <w:sz w:val="28"/>
          <w:szCs w:val="28"/>
        </w:rPr>
        <w:t xml:space="preserve"> </w:t>
      </w:r>
      <w:r w:rsidRPr="003216B5">
        <w:rPr>
          <w:sz w:val="28"/>
          <w:szCs w:val="28"/>
        </w:rPr>
        <w:t>keys</w:t>
      </w:r>
      <w:r w:rsidRPr="003216B5">
        <w:rPr>
          <w:spacing w:val="-9"/>
          <w:sz w:val="28"/>
          <w:szCs w:val="28"/>
        </w:rPr>
        <w:t xml:space="preserve"> </w:t>
      </w:r>
      <w:r w:rsidRPr="003216B5">
        <w:rPr>
          <w:sz w:val="28"/>
          <w:szCs w:val="28"/>
        </w:rPr>
        <w:t>and</w:t>
      </w:r>
      <w:r w:rsidRPr="003216B5">
        <w:rPr>
          <w:spacing w:val="-9"/>
          <w:sz w:val="28"/>
          <w:szCs w:val="28"/>
        </w:rPr>
        <w:t xml:space="preserve"> </w:t>
      </w:r>
      <w:r w:rsidRPr="003216B5">
        <w:rPr>
          <w:sz w:val="28"/>
          <w:szCs w:val="28"/>
        </w:rPr>
        <w:t>the</w:t>
      </w:r>
      <w:r w:rsidRPr="003216B5">
        <w:rPr>
          <w:spacing w:val="-9"/>
          <w:sz w:val="28"/>
          <w:szCs w:val="28"/>
        </w:rPr>
        <w:t xml:space="preserve"> </w:t>
      </w:r>
      <w:r w:rsidRPr="003216B5">
        <w:rPr>
          <w:sz w:val="28"/>
          <w:szCs w:val="28"/>
        </w:rPr>
        <w:t>values</w:t>
      </w:r>
      <w:r w:rsidRPr="003216B5">
        <w:rPr>
          <w:spacing w:val="-9"/>
          <w:sz w:val="28"/>
          <w:szCs w:val="28"/>
        </w:rPr>
        <w:t xml:space="preserve"> </w:t>
      </w:r>
      <w:r w:rsidRPr="003216B5">
        <w:rPr>
          <w:sz w:val="28"/>
          <w:szCs w:val="28"/>
        </w:rPr>
        <w:t>are</w:t>
      </w:r>
      <w:r w:rsidRPr="003216B5">
        <w:rPr>
          <w:spacing w:val="-9"/>
          <w:sz w:val="28"/>
          <w:szCs w:val="28"/>
        </w:rPr>
        <w:t xml:space="preserve"> </w:t>
      </w:r>
      <w:r w:rsidRPr="003216B5">
        <w:rPr>
          <w:sz w:val="28"/>
          <w:szCs w:val="28"/>
        </w:rPr>
        <w:t>probabilities of</w:t>
      </w:r>
      <w:r w:rsidRPr="003216B5">
        <w:rPr>
          <w:spacing w:val="-12"/>
          <w:sz w:val="28"/>
          <w:szCs w:val="28"/>
        </w:rPr>
        <w:t xml:space="preserve"> </w:t>
      </w:r>
      <w:r w:rsidRPr="003216B5">
        <w:rPr>
          <w:sz w:val="28"/>
          <w:szCs w:val="28"/>
        </w:rPr>
        <w:t>having</w:t>
      </w:r>
      <w:r w:rsidRPr="003216B5">
        <w:rPr>
          <w:spacing w:val="-12"/>
          <w:sz w:val="28"/>
          <w:szCs w:val="28"/>
        </w:rPr>
        <w:t xml:space="preserve"> </w:t>
      </w:r>
      <w:r w:rsidRPr="003216B5">
        <w:rPr>
          <w:sz w:val="28"/>
          <w:szCs w:val="28"/>
        </w:rPr>
        <w:t>a</w:t>
      </w:r>
      <w:r w:rsidRPr="003216B5">
        <w:rPr>
          <w:spacing w:val="-12"/>
          <w:sz w:val="28"/>
          <w:szCs w:val="28"/>
        </w:rPr>
        <w:t xml:space="preserve"> </w:t>
      </w:r>
      <w:r w:rsidRPr="003216B5">
        <w:rPr>
          <w:sz w:val="28"/>
          <w:szCs w:val="28"/>
        </w:rPr>
        <w:t>rat</w:t>
      </w:r>
      <w:r w:rsidRPr="003216B5">
        <w:rPr>
          <w:spacing w:val="-12"/>
          <w:sz w:val="28"/>
          <w:szCs w:val="28"/>
        </w:rPr>
        <w:t xml:space="preserve"> </w:t>
      </w:r>
      <w:r w:rsidRPr="003216B5">
        <w:rPr>
          <w:sz w:val="28"/>
          <w:szCs w:val="28"/>
        </w:rPr>
        <w:t>in</w:t>
      </w:r>
      <w:r w:rsidRPr="003216B5">
        <w:rPr>
          <w:spacing w:val="-12"/>
          <w:sz w:val="28"/>
          <w:szCs w:val="28"/>
        </w:rPr>
        <w:t xml:space="preserve"> </w:t>
      </w:r>
      <w:r w:rsidRPr="003216B5">
        <w:rPr>
          <w:sz w:val="28"/>
          <w:szCs w:val="28"/>
        </w:rPr>
        <w:t>that</w:t>
      </w:r>
      <w:r w:rsidRPr="003216B5">
        <w:rPr>
          <w:spacing w:val="-12"/>
          <w:sz w:val="28"/>
          <w:szCs w:val="28"/>
        </w:rPr>
        <w:t xml:space="preserve"> </w:t>
      </w:r>
      <w:r w:rsidRPr="003216B5">
        <w:rPr>
          <w:sz w:val="28"/>
          <w:szCs w:val="28"/>
        </w:rPr>
        <w:t>open</w:t>
      </w:r>
      <w:r w:rsidRPr="003216B5">
        <w:rPr>
          <w:spacing w:val="-12"/>
          <w:sz w:val="28"/>
          <w:szCs w:val="28"/>
        </w:rPr>
        <w:t xml:space="preserve"> </w:t>
      </w:r>
      <w:r w:rsidRPr="003216B5">
        <w:rPr>
          <w:sz w:val="28"/>
          <w:szCs w:val="28"/>
        </w:rPr>
        <w:t>cell.</w:t>
      </w:r>
      <w:r w:rsidRPr="003216B5">
        <w:rPr>
          <w:spacing w:val="22"/>
          <w:sz w:val="28"/>
          <w:szCs w:val="28"/>
        </w:rPr>
        <w:t xml:space="preserve"> </w:t>
      </w:r>
      <w:r w:rsidRPr="003216B5">
        <w:rPr>
          <w:sz w:val="28"/>
          <w:szCs w:val="28"/>
        </w:rPr>
        <w:t>The</w:t>
      </w:r>
      <w:r w:rsidRPr="003216B5">
        <w:rPr>
          <w:spacing w:val="-12"/>
          <w:sz w:val="28"/>
          <w:szCs w:val="28"/>
        </w:rPr>
        <w:t xml:space="preserve"> </w:t>
      </w:r>
      <w:r w:rsidRPr="003216B5">
        <w:rPr>
          <w:sz w:val="28"/>
          <w:szCs w:val="28"/>
        </w:rPr>
        <w:t>rat</w:t>
      </w:r>
      <w:r w:rsidRPr="003216B5">
        <w:rPr>
          <w:spacing w:val="-12"/>
          <w:sz w:val="28"/>
          <w:szCs w:val="28"/>
        </w:rPr>
        <w:t xml:space="preserve"> </w:t>
      </w:r>
      <w:r w:rsidRPr="003216B5">
        <w:rPr>
          <w:sz w:val="28"/>
          <w:szCs w:val="28"/>
        </w:rPr>
        <w:t>knowledge</w:t>
      </w:r>
      <w:r w:rsidRPr="003216B5">
        <w:rPr>
          <w:spacing w:val="-12"/>
          <w:sz w:val="28"/>
          <w:szCs w:val="28"/>
        </w:rPr>
        <w:t xml:space="preserve"> </w:t>
      </w:r>
      <w:r w:rsidRPr="003216B5">
        <w:rPr>
          <w:sz w:val="28"/>
          <w:szCs w:val="28"/>
        </w:rPr>
        <w:t>base</w:t>
      </w:r>
      <w:r w:rsidRPr="003216B5">
        <w:rPr>
          <w:spacing w:val="-12"/>
          <w:sz w:val="28"/>
          <w:szCs w:val="28"/>
        </w:rPr>
        <w:t xml:space="preserve"> </w:t>
      </w:r>
      <w:r w:rsidRPr="003216B5">
        <w:rPr>
          <w:sz w:val="28"/>
          <w:szCs w:val="28"/>
        </w:rPr>
        <w:t>is</w:t>
      </w:r>
      <w:r w:rsidRPr="003216B5">
        <w:rPr>
          <w:spacing w:val="-12"/>
          <w:sz w:val="28"/>
          <w:szCs w:val="28"/>
        </w:rPr>
        <w:t xml:space="preserve"> </w:t>
      </w:r>
      <w:r w:rsidRPr="003216B5">
        <w:rPr>
          <w:sz w:val="28"/>
          <w:szCs w:val="28"/>
        </w:rPr>
        <w:t>initialized</w:t>
      </w:r>
      <w:r w:rsidRPr="003216B5">
        <w:rPr>
          <w:spacing w:val="-12"/>
          <w:sz w:val="28"/>
          <w:szCs w:val="28"/>
        </w:rPr>
        <w:t xml:space="preserve"> </w:t>
      </w:r>
      <w:r w:rsidRPr="003216B5">
        <w:rPr>
          <w:sz w:val="28"/>
          <w:szCs w:val="28"/>
        </w:rPr>
        <w:t>and</w:t>
      </w:r>
      <w:r w:rsidRPr="003216B5">
        <w:rPr>
          <w:spacing w:val="-12"/>
          <w:sz w:val="28"/>
          <w:szCs w:val="28"/>
        </w:rPr>
        <w:t xml:space="preserve"> </w:t>
      </w:r>
      <w:r w:rsidRPr="003216B5">
        <w:rPr>
          <w:sz w:val="28"/>
          <w:szCs w:val="28"/>
        </w:rPr>
        <w:t>updated</w:t>
      </w:r>
      <w:r w:rsidRPr="003216B5">
        <w:rPr>
          <w:spacing w:val="-12"/>
          <w:sz w:val="28"/>
          <w:szCs w:val="28"/>
        </w:rPr>
        <w:t xml:space="preserve"> </w:t>
      </w:r>
      <w:r w:rsidRPr="003216B5">
        <w:rPr>
          <w:sz w:val="28"/>
          <w:szCs w:val="28"/>
        </w:rPr>
        <w:t>using</w:t>
      </w:r>
      <w:r w:rsidRPr="003216B5">
        <w:rPr>
          <w:spacing w:val="-12"/>
          <w:sz w:val="28"/>
          <w:szCs w:val="28"/>
        </w:rPr>
        <w:t xml:space="preserve"> </w:t>
      </w:r>
      <w:r w:rsidRPr="003216B5">
        <w:rPr>
          <w:sz w:val="28"/>
          <w:szCs w:val="28"/>
        </w:rPr>
        <w:t>the following steps:</w:t>
      </w:r>
    </w:p>
    <w:p w14:paraId="20C31B31" w14:textId="77777777" w:rsidR="001041A0" w:rsidRPr="003216B5" w:rsidRDefault="001041A0" w:rsidP="001041A0">
      <w:pPr>
        <w:pStyle w:val="BodyText"/>
        <w:spacing w:before="10"/>
        <w:rPr>
          <w:sz w:val="28"/>
          <w:szCs w:val="28"/>
        </w:rPr>
      </w:pPr>
    </w:p>
    <w:p w14:paraId="77F6E284" w14:textId="77777777" w:rsidR="001041A0" w:rsidRPr="003216B5" w:rsidRDefault="001041A0" w:rsidP="001041A0">
      <w:pPr>
        <w:pStyle w:val="BodyText"/>
        <w:spacing w:before="1" w:line="247" w:lineRule="auto"/>
        <w:ind w:right="140" w:firstLine="351"/>
        <w:jc w:val="both"/>
        <w:rPr>
          <w:sz w:val="28"/>
          <w:szCs w:val="28"/>
        </w:rPr>
      </w:pPr>
      <w:r w:rsidRPr="003216B5">
        <w:rPr>
          <w:b/>
          <w:sz w:val="28"/>
          <w:szCs w:val="28"/>
        </w:rPr>
        <w:t>Step 1:</w:t>
      </w:r>
      <w:r w:rsidRPr="003216B5">
        <w:rPr>
          <w:b/>
          <w:spacing w:val="31"/>
          <w:sz w:val="28"/>
          <w:szCs w:val="28"/>
        </w:rPr>
        <w:t xml:space="preserve"> </w:t>
      </w:r>
      <w:r w:rsidRPr="003216B5">
        <w:rPr>
          <w:b/>
          <w:sz w:val="28"/>
          <w:szCs w:val="28"/>
        </w:rPr>
        <w:t>Initialization</w:t>
      </w:r>
      <w:r w:rsidRPr="003216B5">
        <w:rPr>
          <w:b/>
          <w:spacing w:val="-1"/>
          <w:sz w:val="28"/>
          <w:szCs w:val="28"/>
        </w:rPr>
        <w:t xml:space="preserve"> </w:t>
      </w:r>
      <w:r w:rsidRPr="003216B5">
        <w:rPr>
          <w:sz w:val="28"/>
          <w:szCs w:val="28"/>
        </w:rPr>
        <w:t>At</w:t>
      </w:r>
      <w:r w:rsidRPr="003216B5">
        <w:rPr>
          <w:spacing w:val="-9"/>
          <w:sz w:val="28"/>
          <w:szCs w:val="28"/>
        </w:rPr>
        <w:t xml:space="preserve"> </w:t>
      </w:r>
      <w:r w:rsidRPr="003216B5">
        <w:rPr>
          <w:sz w:val="28"/>
          <w:szCs w:val="28"/>
        </w:rPr>
        <w:t>first,</w:t>
      </w:r>
      <w:r w:rsidRPr="003216B5">
        <w:rPr>
          <w:spacing w:val="-7"/>
          <w:sz w:val="28"/>
          <w:szCs w:val="28"/>
        </w:rPr>
        <w:t xml:space="preserve"> </w:t>
      </w:r>
      <w:r w:rsidRPr="003216B5">
        <w:rPr>
          <w:sz w:val="28"/>
          <w:szCs w:val="28"/>
        </w:rPr>
        <w:t>the</w:t>
      </w:r>
      <w:r w:rsidRPr="003216B5">
        <w:rPr>
          <w:spacing w:val="-9"/>
          <w:sz w:val="28"/>
          <w:szCs w:val="28"/>
        </w:rPr>
        <w:t xml:space="preserve"> </w:t>
      </w:r>
      <w:r w:rsidRPr="003216B5">
        <w:rPr>
          <w:sz w:val="28"/>
          <w:szCs w:val="28"/>
        </w:rPr>
        <w:t>rat</w:t>
      </w:r>
      <w:r w:rsidRPr="003216B5">
        <w:rPr>
          <w:spacing w:val="-9"/>
          <w:sz w:val="28"/>
          <w:szCs w:val="28"/>
        </w:rPr>
        <w:t xml:space="preserve"> </w:t>
      </w:r>
      <w:r w:rsidRPr="003216B5">
        <w:rPr>
          <w:sz w:val="28"/>
          <w:szCs w:val="28"/>
        </w:rPr>
        <w:t>knowledge</w:t>
      </w:r>
      <w:r w:rsidRPr="003216B5">
        <w:rPr>
          <w:spacing w:val="-9"/>
          <w:sz w:val="28"/>
          <w:szCs w:val="28"/>
        </w:rPr>
        <w:t xml:space="preserve"> </w:t>
      </w:r>
      <w:r w:rsidRPr="003216B5">
        <w:rPr>
          <w:sz w:val="28"/>
          <w:szCs w:val="28"/>
        </w:rPr>
        <w:t>base</w:t>
      </w:r>
      <w:r w:rsidRPr="003216B5">
        <w:rPr>
          <w:spacing w:val="-9"/>
          <w:sz w:val="28"/>
          <w:szCs w:val="28"/>
        </w:rPr>
        <w:t xml:space="preserve"> </w:t>
      </w:r>
      <w:r w:rsidRPr="003216B5">
        <w:rPr>
          <w:sz w:val="28"/>
          <w:szCs w:val="28"/>
        </w:rPr>
        <w:t>is</w:t>
      </w:r>
      <w:r w:rsidRPr="003216B5">
        <w:rPr>
          <w:spacing w:val="-9"/>
          <w:sz w:val="28"/>
          <w:szCs w:val="28"/>
        </w:rPr>
        <w:t xml:space="preserve"> </w:t>
      </w:r>
      <w:r w:rsidRPr="003216B5">
        <w:rPr>
          <w:sz w:val="28"/>
          <w:szCs w:val="28"/>
        </w:rPr>
        <w:t>initialized</w:t>
      </w:r>
      <w:r w:rsidRPr="003216B5">
        <w:rPr>
          <w:spacing w:val="-9"/>
          <w:sz w:val="28"/>
          <w:szCs w:val="28"/>
        </w:rPr>
        <w:t xml:space="preserve"> </w:t>
      </w:r>
      <w:r w:rsidRPr="003216B5">
        <w:rPr>
          <w:sz w:val="28"/>
          <w:szCs w:val="28"/>
        </w:rPr>
        <w:t>with</w:t>
      </w:r>
      <w:r w:rsidRPr="003216B5">
        <w:rPr>
          <w:spacing w:val="-9"/>
          <w:sz w:val="28"/>
          <w:szCs w:val="28"/>
        </w:rPr>
        <w:t xml:space="preserve"> </w:t>
      </w:r>
      <w:r w:rsidRPr="003216B5">
        <w:rPr>
          <w:sz w:val="28"/>
          <w:szCs w:val="28"/>
        </w:rPr>
        <w:t>all</w:t>
      </w:r>
      <w:r w:rsidRPr="003216B5">
        <w:rPr>
          <w:spacing w:val="-9"/>
          <w:sz w:val="28"/>
          <w:szCs w:val="28"/>
        </w:rPr>
        <w:t xml:space="preserve"> </w:t>
      </w:r>
      <w:r w:rsidRPr="003216B5">
        <w:rPr>
          <w:sz w:val="28"/>
          <w:szCs w:val="28"/>
        </w:rPr>
        <w:t>the</w:t>
      </w:r>
      <w:r w:rsidRPr="003216B5">
        <w:rPr>
          <w:spacing w:val="-9"/>
          <w:sz w:val="28"/>
          <w:szCs w:val="28"/>
        </w:rPr>
        <w:t xml:space="preserve"> </w:t>
      </w:r>
      <w:r w:rsidRPr="003216B5">
        <w:rPr>
          <w:sz w:val="28"/>
          <w:szCs w:val="28"/>
        </w:rPr>
        <w:t>open</w:t>
      </w:r>
      <w:r w:rsidRPr="003216B5">
        <w:rPr>
          <w:spacing w:val="-9"/>
          <w:sz w:val="28"/>
          <w:szCs w:val="28"/>
        </w:rPr>
        <w:t xml:space="preserve"> </w:t>
      </w:r>
      <w:r w:rsidRPr="003216B5">
        <w:rPr>
          <w:sz w:val="28"/>
          <w:szCs w:val="28"/>
        </w:rPr>
        <w:t xml:space="preserve">cells </w:t>
      </w:r>
      <w:r w:rsidRPr="003216B5">
        <w:rPr>
          <w:spacing w:val="-2"/>
          <w:sz w:val="28"/>
          <w:szCs w:val="28"/>
        </w:rPr>
        <w:t>having</w:t>
      </w:r>
      <w:r w:rsidRPr="003216B5">
        <w:rPr>
          <w:spacing w:val="-16"/>
          <w:sz w:val="28"/>
          <w:szCs w:val="28"/>
        </w:rPr>
        <w:t xml:space="preserve"> </w:t>
      </w:r>
      <w:r w:rsidRPr="003216B5">
        <w:rPr>
          <w:spacing w:val="-2"/>
          <w:sz w:val="28"/>
          <w:szCs w:val="28"/>
        </w:rPr>
        <w:t>an</w:t>
      </w:r>
      <w:r w:rsidRPr="003216B5">
        <w:rPr>
          <w:spacing w:val="-16"/>
          <w:sz w:val="28"/>
          <w:szCs w:val="28"/>
        </w:rPr>
        <w:t xml:space="preserve"> </w:t>
      </w:r>
      <w:r w:rsidRPr="003216B5">
        <w:rPr>
          <w:spacing w:val="-2"/>
          <w:sz w:val="28"/>
          <w:szCs w:val="28"/>
        </w:rPr>
        <w:t>equal</w:t>
      </w:r>
      <w:r w:rsidRPr="003216B5">
        <w:rPr>
          <w:spacing w:val="-16"/>
          <w:sz w:val="28"/>
          <w:szCs w:val="28"/>
        </w:rPr>
        <w:t xml:space="preserve"> </w:t>
      </w:r>
      <w:r w:rsidRPr="003216B5">
        <w:rPr>
          <w:spacing w:val="-2"/>
          <w:sz w:val="28"/>
          <w:szCs w:val="28"/>
        </w:rPr>
        <w:t>probability</w:t>
      </w:r>
      <w:r w:rsidRPr="003216B5">
        <w:rPr>
          <w:spacing w:val="-16"/>
          <w:sz w:val="28"/>
          <w:szCs w:val="28"/>
        </w:rPr>
        <w:t xml:space="preserve"> </w:t>
      </w:r>
      <w:r w:rsidRPr="003216B5">
        <w:rPr>
          <w:spacing w:val="-2"/>
          <w:sz w:val="28"/>
          <w:szCs w:val="28"/>
        </w:rPr>
        <w:t>of</w:t>
      </w:r>
      <w:r w:rsidRPr="003216B5">
        <w:rPr>
          <w:spacing w:val="-16"/>
          <w:sz w:val="28"/>
          <w:szCs w:val="28"/>
        </w:rPr>
        <w:t xml:space="preserve"> </w:t>
      </w:r>
      <w:r w:rsidRPr="003216B5">
        <w:rPr>
          <w:spacing w:val="-2"/>
          <w:sz w:val="28"/>
          <w:szCs w:val="28"/>
        </w:rPr>
        <w:t>having</w:t>
      </w:r>
      <w:r w:rsidRPr="003216B5">
        <w:rPr>
          <w:spacing w:val="-16"/>
          <w:sz w:val="28"/>
          <w:szCs w:val="28"/>
        </w:rPr>
        <w:t xml:space="preserve"> </w:t>
      </w:r>
      <w:r w:rsidRPr="003216B5">
        <w:rPr>
          <w:spacing w:val="-2"/>
          <w:sz w:val="28"/>
          <w:szCs w:val="28"/>
        </w:rPr>
        <w:t>a</w:t>
      </w:r>
      <w:r w:rsidRPr="003216B5">
        <w:rPr>
          <w:spacing w:val="-16"/>
          <w:sz w:val="28"/>
          <w:szCs w:val="28"/>
        </w:rPr>
        <w:t xml:space="preserve"> </w:t>
      </w:r>
      <w:r w:rsidRPr="003216B5">
        <w:rPr>
          <w:spacing w:val="-2"/>
          <w:sz w:val="28"/>
          <w:szCs w:val="28"/>
        </w:rPr>
        <w:t>rat.</w:t>
      </w:r>
      <w:r w:rsidRPr="003216B5">
        <w:rPr>
          <w:spacing w:val="5"/>
          <w:sz w:val="28"/>
          <w:szCs w:val="28"/>
        </w:rPr>
        <w:t xml:space="preserve"> </w:t>
      </w:r>
      <w:r w:rsidRPr="003216B5">
        <w:rPr>
          <w:spacing w:val="-2"/>
          <w:sz w:val="28"/>
          <w:szCs w:val="28"/>
        </w:rPr>
        <w:t>The</w:t>
      </w:r>
      <w:r w:rsidRPr="003216B5">
        <w:rPr>
          <w:spacing w:val="-16"/>
          <w:sz w:val="28"/>
          <w:szCs w:val="28"/>
        </w:rPr>
        <w:t xml:space="preserve"> </w:t>
      </w:r>
      <w:r w:rsidRPr="003216B5">
        <w:rPr>
          <w:spacing w:val="-2"/>
          <w:sz w:val="28"/>
          <w:szCs w:val="28"/>
        </w:rPr>
        <w:t>probability</w:t>
      </w:r>
      <w:r w:rsidRPr="003216B5">
        <w:rPr>
          <w:spacing w:val="-16"/>
          <w:sz w:val="28"/>
          <w:szCs w:val="28"/>
        </w:rPr>
        <w:t xml:space="preserve"> </w:t>
      </w:r>
      <w:r w:rsidRPr="003216B5">
        <w:rPr>
          <w:spacing w:val="-2"/>
          <w:sz w:val="28"/>
          <w:szCs w:val="28"/>
        </w:rPr>
        <w:t>distribution</w:t>
      </w:r>
      <w:r w:rsidRPr="003216B5">
        <w:rPr>
          <w:spacing w:val="-16"/>
          <w:sz w:val="28"/>
          <w:szCs w:val="28"/>
        </w:rPr>
        <w:t xml:space="preserve"> </w:t>
      </w:r>
      <w:r w:rsidRPr="003216B5">
        <w:rPr>
          <w:spacing w:val="-2"/>
          <w:sz w:val="28"/>
          <w:szCs w:val="28"/>
        </w:rPr>
        <w:t>is</w:t>
      </w:r>
      <w:r w:rsidRPr="003216B5">
        <w:rPr>
          <w:spacing w:val="-16"/>
          <w:sz w:val="28"/>
          <w:szCs w:val="28"/>
        </w:rPr>
        <w:t xml:space="preserve"> </w:t>
      </w:r>
      <w:r w:rsidRPr="003216B5">
        <w:rPr>
          <w:spacing w:val="-2"/>
          <w:sz w:val="28"/>
          <w:szCs w:val="28"/>
        </w:rPr>
        <w:t>initialized</w:t>
      </w:r>
      <w:r w:rsidRPr="003216B5">
        <w:rPr>
          <w:spacing w:val="-16"/>
          <w:sz w:val="28"/>
          <w:szCs w:val="28"/>
        </w:rPr>
        <w:t xml:space="preserve"> </w:t>
      </w:r>
      <w:r w:rsidRPr="003216B5">
        <w:rPr>
          <w:spacing w:val="-2"/>
          <w:sz w:val="28"/>
          <w:szCs w:val="28"/>
        </w:rPr>
        <w:t>as</w:t>
      </w:r>
      <w:r w:rsidRPr="003216B5">
        <w:rPr>
          <w:spacing w:val="-16"/>
          <w:sz w:val="28"/>
          <w:szCs w:val="28"/>
        </w:rPr>
        <w:t xml:space="preserve"> </w:t>
      </w:r>
      <w:r w:rsidRPr="003216B5">
        <w:rPr>
          <w:spacing w:val="-2"/>
          <w:sz w:val="28"/>
          <w:szCs w:val="28"/>
        </w:rPr>
        <w:t>follows:</w:t>
      </w:r>
    </w:p>
    <w:p w14:paraId="31A68E4D" w14:textId="360DF19B" w:rsidR="001041A0" w:rsidRPr="003216B5" w:rsidRDefault="001041A0" w:rsidP="00325276">
      <w:pPr>
        <w:rPr>
          <w:rFonts w:ascii="Tahoma" w:hAnsi="Tahoma" w:cs="Tahoma"/>
          <w:color w:val="000000" w:themeColor="text1"/>
          <w:sz w:val="28"/>
          <w:szCs w:val="28"/>
        </w:rPr>
      </w:pPr>
      <w:r w:rsidRPr="003216B5">
        <w:rPr>
          <w:rFonts w:ascii="Tahoma" w:hAnsi="Tahoma" w:cs="Tahoma"/>
          <w:color w:val="000000" w:themeColor="text1"/>
          <w:sz w:val="28"/>
          <w:szCs w:val="28"/>
        </w:rPr>
        <w:t xml:space="preserve"> </w:t>
      </w:r>
    </w:p>
    <w:p w14:paraId="5C166B36" w14:textId="2F069656" w:rsidR="001041A0" w:rsidRPr="003216B5" w:rsidRDefault="001041A0" w:rsidP="00325276">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P</m:t>
          </m:r>
          <m:d>
            <m:dPr>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e>
          </m:d>
          <m:r>
            <w:rPr>
              <w:rFonts w:ascii="Cambria Math" w:hAnsi="Cambria Math" w:cs="Tahoma"/>
              <w:color w:val="000000" w:themeColor="text1"/>
              <w:sz w:val="28"/>
              <w:szCs w:val="28"/>
            </w:rPr>
            <m:t>=</m:t>
          </m:r>
          <m:f>
            <m:fPr>
              <m:ctrlPr>
                <w:rPr>
                  <w:rFonts w:ascii="Cambria Math" w:hAnsi="Cambria Math" w:cs="Tahoma"/>
                  <w:i/>
                  <w:color w:val="000000" w:themeColor="text1"/>
                  <w:sz w:val="28"/>
                  <w:szCs w:val="28"/>
                </w:rPr>
              </m:ctrlPr>
            </m:fPr>
            <m:num>
              <m:r>
                <w:rPr>
                  <w:rFonts w:ascii="Cambria Math" w:hAnsi="Cambria Math" w:cs="Tahoma"/>
                  <w:color w:val="000000" w:themeColor="text1"/>
                  <w:sz w:val="28"/>
                  <w:szCs w:val="28"/>
                </w:rPr>
                <m:t>1</m:t>
              </m:r>
            </m:num>
            <m:den>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N</m:t>
                  </m:r>
                </m:e>
                <m:sub>
                  <m:r>
                    <w:rPr>
                      <w:rFonts w:ascii="Cambria Math" w:hAnsi="Cambria Math" w:cs="Tahoma"/>
                      <w:color w:val="000000" w:themeColor="text1"/>
                      <w:sz w:val="28"/>
                      <w:szCs w:val="28"/>
                    </w:rPr>
                    <m:t>opencells</m:t>
                  </m:r>
                </m:sub>
              </m:sSub>
            </m:den>
          </m:f>
          <m:r>
            <w:rPr>
              <w:rFonts w:ascii="Cambria Math" w:hAnsi="Cambria Math" w:cs="Tahoma"/>
              <w:color w:val="000000" w:themeColor="text1"/>
              <w:sz w:val="28"/>
              <w:szCs w:val="28"/>
            </w:rPr>
            <m:t xml:space="preserve">  ∀ Li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opencells</m:t>
              </m:r>
            </m:sub>
          </m:sSub>
        </m:oMath>
      </m:oMathPara>
    </w:p>
    <w:p w14:paraId="008367D4" w14:textId="3546C5C8" w:rsidR="001041A0" w:rsidRPr="003216B5" w:rsidRDefault="001041A0" w:rsidP="00325276">
      <w:pPr>
        <w:rPr>
          <w:rFonts w:ascii="Tahoma" w:eastAsiaTheme="minorEastAsia" w:hAnsi="Tahoma" w:cs="Tahoma"/>
          <w:color w:val="000000" w:themeColor="text1"/>
          <w:sz w:val="28"/>
          <w:szCs w:val="28"/>
        </w:rPr>
      </w:pPr>
      <w:r w:rsidRPr="003216B5">
        <w:rPr>
          <w:rFonts w:ascii="Tahoma" w:eastAsiaTheme="minorEastAsia" w:hAnsi="Tahoma" w:cs="Tahoma"/>
          <w:color w:val="000000" w:themeColor="text1"/>
          <w:sz w:val="28"/>
          <w:szCs w:val="28"/>
        </w:rPr>
        <w:t>Where N</w:t>
      </w:r>
      <w:r w:rsidRPr="003216B5">
        <w:rPr>
          <w:rFonts w:ascii="Tahoma" w:eastAsiaTheme="minorEastAsia" w:hAnsi="Tahoma" w:cs="Tahoma"/>
          <w:color w:val="000000" w:themeColor="text1"/>
          <w:sz w:val="28"/>
          <w:szCs w:val="28"/>
          <w:vertAlign w:val="subscript"/>
        </w:rPr>
        <w:t>opencells</w:t>
      </w:r>
      <w:r w:rsidRPr="003216B5">
        <w:rPr>
          <w:rFonts w:ascii="Tahoma" w:eastAsiaTheme="minorEastAsia" w:hAnsi="Tahoma" w:cs="Tahoma"/>
          <w:color w:val="000000" w:themeColor="text1"/>
          <w:sz w:val="28"/>
          <w:szCs w:val="28"/>
        </w:rPr>
        <w:t xml:space="preserve"> is the total number of the open cells.</w:t>
      </w:r>
    </w:p>
    <w:p w14:paraId="7E19CE6A" w14:textId="3AB5AFF8" w:rsidR="001041A0" w:rsidRPr="003216B5" w:rsidRDefault="001041A0" w:rsidP="001041A0">
      <w:pPr>
        <w:spacing w:line="247" w:lineRule="auto"/>
        <w:ind w:right="136" w:firstLine="351"/>
        <w:jc w:val="both"/>
        <w:rPr>
          <w:rFonts w:ascii="Tahoma" w:hAnsi="Tahoma" w:cs="Tahoma"/>
          <w:sz w:val="28"/>
          <w:szCs w:val="28"/>
        </w:rPr>
      </w:pPr>
      <w:r w:rsidRPr="003216B5">
        <w:rPr>
          <w:rFonts w:ascii="Tahoma" w:hAnsi="Tahoma" w:cs="Tahoma"/>
          <w:b/>
          <w:sz w:val="28"/>
          <w:szCs w:val="28"/>
        </w:rPr>
        <w:t>Step</w:t>
      </w:r>
      <w:r w:rsidRPr="003216B5">
        <w:rPr>
          <w:rFonts w:ascii="Tahoma" w:hAnsi="Tahoma" w:cs="Tahoma"/>
          <w:b/>
          <w:spacing w:val="-17"/>
          <w:sz w:val="28"/>
          <w:szCs w:val="28"/>
        </w:rPr>
        <w:t xml:space="preserve"> </w:t>
      </w:r>
      <w:r w:rsidRPr="003216B5">
        <w:rPr>
          <w:rFonts w:ascii="Tahoma" w:hAnsi="Tahoma" w:cs="Tahoma"/>
          <w:b/>
          <w:sz w:val="28"/>
          <w:szCs w:val="28"/>
        </w:rPr>
        <w:t>2:</w:t>
      </w:r>
      <w:r w:rsidRPr="003216B5">
        <w:rPr>
          <w:rFonts w:ascii="Tahoma" w:hAnsi="Tahoma" w:cs="Tahoma"/>
          <w:b/>
          <w:spacing w:val="-17"/>
          <w:sz w:val="28"/>
          <w:szCs w:val="28"/>
        </w:rPr>
        <w:t xml:space="preserve"> </w:t>
      </w:r>
      <w:r w:rsidRPr="003216B5">
        <w:rPr>
          <w:rFonts w:ascii="Tahoma" w:hAnsi="Tahoma" w:cs="Tahoma"/>
          <w:b/>
          <w:sz w:val="28"/>
          <w:szCs w:val="28"/>
        </w:rPr>
        <w:t>Update</w:t>
      </w:r>
      <w:r w:rsidRPr="003216B5">
        <w:rPr>
          <w:rFonts w:ascii="Tahoma" w:hAnsi="Tahoma" w:cs="Tahoma"/>
          <w:b/>
          <w:spacing w:val="-16"/>
          <w:sz w:val="28"/>
          <w:szCs w:val="28"/>
        </w:rPr>
        <w:t xml:space="preserve"> </w:t>
      </w:r>
      <w:r w:rsidRPr="003216B5">
        <w:rPr>
          <w:rFonts w:ascii="Tahoma" w:hAnsi="Tahoma" w:cs="Tahoma"/>
          <w:b/>
          <w:sz w:val="28"/>
          <w:szCs w:val="28"/>
        </w:rPr>
        <w:t>space</w:t>
      </w:r>
      <w:r w:rsidRPr="003216B5">
        <w:rPr>
          <w:rFonts w:ascii="Tahoma" w:hAnsi="Tahoma" w:cs="Tahoma"/>
          <w:b/>
          <w:spacing w:val="-17"/>
          <w:sz w:val="28"/>
          <w:szCs w:val="28"/>
        </w:rPr>
        <w:t xml:space="preserve"> </w:t>
      </w:r>
      <w:r w:rsidRPr="003216B5">
        <w:rPr>
          <w:rFonts w:ascii="Tahoma" w:hAnsi="Tahoma" w:cs="Tahoma"/>
          <w:b/>
          <w:sz w:val="28"/>
          <w:szCs w:val="28"/>
        </w:rPr>
        <w:t>rat</w:t>
      </w:r>
      <w:r w:rsidRPr="003216B5">
        <w:rPr>
          <w:rFonts w:ascii="Tahoma" w:hAnsi="Tahoma" w:cs="Tahoma"/>
          <w:b/>
          <w:spacing w:val="-17"/>
          <w:sz w:val="28"/>
          <w:szCs w:val="28"/>
        </w:rPr>
        <w:t xml:space="preserve"> </w:t>
      </w:r>
      <w:r w:rsidRPr="003216B5">
        <w:rPr>
          <w:rFonts w:ascii="Tahoma" w:hAnsi="Tahoma" w:cs="Tahoma"/>
          <w:b/>
          <w:sz w:val="28"/>
          <w:szCs w:val="28"/>
        </w:rPr>
        <w:t>knowledge</w:t>
      </w:r>
      <w:r w:rsidRPr="003216B5">
        <w:rPr>
          <w:rFonts w:ascii="Tahoma" w:hAnsi="Tahoma" w:cs="Tahoma"/>
          <w:b/>
          <w:spacing w:val="-17"/>
          <w:sz w:val="28"/>
          <w:szCs w:val="28"/>
        </w:rPr>
        <w:t xml:space="preserve"> </w:t>
      </w:r>
      <w:r w:rsidRPr="003216B5">
        <w:rPr>
          <w:rFonts w:ascii="Tahoma" w:hAnsi="Tahoma" w:cs="Tahoma"/>
          <w:b/>
          <w:sz w:val="28"/>
          <w:szCs w:val="28"/>
        </w:rPr>
        <w:t>base</w:t>
      </w:r>
      <w:r w:rsidRPr="003216B5">
        <w:rPr>
          <w:rFonts w:ascii="Tahoma" w:hAnsi="Tahoma" w:cs="Tahoma"/>
          <w:b/>
          <w:spacing w:val="-16"/>
          <w:sz w:val="28"/>
          <w:szCs w:val="28"/>
        </w:rPr>
        <w:t xml:space="preserve"> </w:t>
      </w:r>
      <w:r w:rsidRPr="003216B5">
        <w:rPr>
          <w:rFonts w:ascii="Tahoma" w:hAnsi="Tahoma" w:cs="Tahoma"/>
          <w:b/>
          <w:sz w:val="28"/>
          <w:szCs w:val="28"/>
        </w:rPr>
        <w:t>based</w:t>
      </w:r>
      <w:r w:rsidRPr="003216B5">
        <w:rPr>
          <w:rFonts w:ascii="Tahoma" w:hAnsi="Tahoma" w:cs="Tahoma"/>
          <w:b/>
          <w:spacing w:val="-17"/>
          <w:sz w:val="28"/>
          <w:szCs w:val="28"/>
        </w:rPr>
        <w:t xml:space="preserve"> </w:t>
      </w:r>
      <w:r w:rsidRPr="003216B5">
        <w:rPr>
          <w:rFonts w:ascii="Tahoma" w:hAnsi="Tahoma" w:cs="Tahoma"/>
          <w:b/>
          <w:sz w:val="28"/>
          <w:szCs w:val="28"/>
        </w:rPr>
        <w:t>on</w:t>
      </w:r>
      <w:r w:rsidRPr="003216B5">
        <w:rPr>
          <w:rFonts w:ascii="Tahoma" w:hAnsi="Tahoma" w:cs="Tahoma"/>
          <w:b/>
          <w:spacing w:val="-17"/>
          <w:sz w:val="28"/>
          <w:szCs w:val="28"/>
        </w:rPr>
        <w:t xml:space="preserve"> </w:t>
      </w:r>
      <w:r w:rsidRPr="003216B5">
        <w:rPr>
          <w:rFonts w:ascii="Tahoma" w:hAnsi="Tahoma" w:cs="Tahoma"/>
          <w:b/>
          <w:sz w:val="28"/>
          <w:szCs w:val="28"/>
        </w:rPr>
        <w:t>rat</w:t>
      </w:r>
      <w:r w:rsidRPr="003216B5">
        <w:rPr>
          <w:rFonts w:ascii="Tahoma" w:hAnsi="Tahoma" w:cs="Tahoma"/>
          <w:b/>
          <w:spacing w:val="-16"/>
          <w:sz w:val="28"/>
          <w:szCs w:val="28"/>
        </w:rPr>
        <w:t xml:space="preserve"> </w:t>
      </w:r>
      <w:r w:rsidRPr="003216B5">
        <w:rPr>
          <w:rFonts w:ascii="Tahoma" w:hAnsi="Tahoma" w:cs="Tahoma"/>
          <w:b/>
          <w:sz w:val="28"/>
          <w:szCs w:val="28"/>
        </w:rPr>
        <w:t>found</w:t>
      </w:r>
      <w:r w:rsidRPr="003216B5">
        <w:rPr>
          <w:rFonts w:ascii="Tahoma" w:hAnsi="Tahoma" w:cs="Tahoma"/>
          <w:b/>
          <w:spacing w:val="-17"/>
          <w:sz w:val="28"/>
          <w:szCs w:val="28"/>
        </w:rPr>
        <w:t xml:space="preserve"> </w:t>
      </w:r>
      <w:r w:rsidRPr="003216B5">
        <w:rPr>
          <w:rFonts w:ascii="Tahoma" w:hAnsi="Tahoma" w:cs="Tahoma"/>
          <w:b/>
          <w:sz w:val="28"/>
          <w:szCs w:val="28"/>
        </w:rPr>
        <w:t>or</w:t>
      </w:r>
      <w:r w:rsidRPr="003216B5">
        <w:rPr>
          <w:rFonts w:ascii="Tahoma" w:hAnsi="Tahoma" w:cs="Tahoma"/>
          <w:b/>
          <w:spacing w:val="-17"/>
          <w:sz w:val="28"/>
          <w:szCs w:val="28"/>
        </w:rPr>
        <w:t xml:space="preserve"> </w:t>
      </w:r>
      <w:r w:rsidRPr="003216B5">
        <w:rPr>
          <w:rFonts w:ascii="Tahoma" w:hAnsi="Tahoma" w:cs="Tahoma"/>
          <w:b/>
          <w:sz w:val="28"/>
          <w:szCs w:val="28"/>
        </w:rPr>
        <w:t>not</w:t>
      </w:r>
      <w:r w:rsidRPr="003216B5">
        <w:rPr>
          <w:rFonts w:ascii="Tahoma" w:hAnsi="Tahoma" w:cs="Tahoma"/>
          <w:b/>
          <w:spacing w:val="-16"/>
          <w:sz w:val="28"/>
          <w:szCs w:val="28"/>
        </w:rPr>
        <w:t xml:space="preserve"> </w:t>
      </w:r>
      <w:r w:rsidRPr="003216B5">
        <w:rPr>
          <w:rFonts w:ascii="Tahoma" w:hAnsi="Tahoma" w:cs="Tahoma"/>
          <w:b/>
          <w:sz w:val="28"/>
          <w:szCs w:val="28"/>
        </w:rPr>
        <w:t>found</w:t>
      </w:r>
      <w:r w:rsidRPr="003216B5">
        <w:rPr>
          <w:rFonts w:ascii="Tahoma" w:hAnsi="Tahoma" w:cs="Tahoma"/>
          <w:b/>
          <w:spacing w:val="-17"/>
          <w:sz w:val="28"/>
          <w:szCs w:val="28"/>
        </w:rPr>
        <w:t xml:space="preserve"> </w:t>
      </w:r>
      <w:r w:rsidRPr="003216B5">
        <w:rPr>
          <w:rFonts w:ascii="Tahoma" w:hAnsi="Tahoma" w:cs="Tahoma"/>
          <w:sz w:val="28"/>
          <w:szCs w:val="28"/>
        </w:rPr>
        <w:t>Then,</w:t>
      </w:r>
      <w:r w:rsidRPr="003216B5">
        <w:rPr>
          <w:rFonts w:ascii="Tahoma" w:hAnsi="Tahoma" w:cs="Tahoma"/>
          <w:spacing w:val="-19"/>
          <w:sz w:val="28"/>
          <w:szCs w:val="28"/>
        </w:rPr>
        <w:t xml:space="preserve"> </w:t>
      </w:r>
      <w:r w:rsidRPr="003216B5">
        <w:rPr>
          <w:rFonts w:ascii="Tahoma" w:hAnsi="Tahoma" w:cs="Tahoma"/>
          <w:sz w:val="28"/>
          <w:szCs w:val="28"/>
        </w:rPr>
        <w:t>the bot</w:t>
      </w:r>
      <w:r w:rsidRPr="003216B5">
        <w:rPr>
          <w:rFonts w:ascii="Tahoma" w:hAnsi="Tahoma" w:cs="Tahoma"/>
          <w:spacing w:val="-11"/>
          <w:sz w:val="28"/>
          <w:szCs w:val="28"/>
        </w:rPr>
        <w:t xml:space="preserve"> </w:t>
      </w:r>
      <w:r w:rsidRPr="003216B5">
        <w:rPr>
          <w:rFonts w:ascii="Tahoma" w:hAnsi="Tahoma" w:cs="Tahoma"/>
          <w:sz w:val="28"/>
          <w:szCs w:val="28"/>
        </w:rPr>
        <w:t>checks</w:t>
      </w:r>
      <w:r w:rsidRPr="003216B5">
        <w:rPr>
          <w:rFonts w:ascii="Tahoma" w:hAnsi="Tahoma" w:cs="Tahoma"/>
          <w:spacing w:val="-11"/>
          <w:sz w:val="28"/>
          <w:szCs w:val="28"/>
        </w:rPr>
        <w:t xml:space="preserve"> </w:t>
      </w:r>
      <w:r w:rsidRPr="003216B5">
        <w:rPr>
          <w:rFonts w:ascii="Tahoma" w:hAnsi="Tahoma" w:cs="Tahoma"/>
          <w:sz w:val="28"/>
          <w:szCs w:val="28"/>
        </w:rPr>
        <w:t>to</w:t>
      </w:r>
      <w:r w:rsidRPr="003216B5">
        <w:rPr>
          <w:rFonts w:ascii="Tahoma" w:hAnsi="Tahoma" w:cs="Tahoma"/>
          <w:spacing w:val="-11"/>
          <w:sz w:val="28"/>
          <w:szCs w:val="28"/>
        </w:rPr>
        <w:t xml:space="preserve"> </w:t>
      </w:r>
      <w:r w:rsidRPr="003216B5">
        <w:rPr>
          <w:rFonts w:ascii="Tahoma" w:hAnsi="Tahoma" w:cs="Tahoma"/>
          <w:sz w:val="28"/>
          <w:szCs w:val="28"/>
        </w:rPr>
        <w:t>see</w:t>
      </w:r>
      <w:r w:rsidRPr="003216B5">
        <w:rPr>
          <w:rFonts w:ascii="Tahoma" w:hAnsi="Tahoma" w:cs="Tahoma"/>
          <w:spacing w:val="-11"/>
          <w:sz w:val="28"/>
          <w:szCs w:val="28"/>
        </w:rPr>
        <w:t xml:space="preserve"> </w:t>
      </w:r>
      <w:r w:rsidRPr="003216B5">
        <w:rPr>
          <w:rFonts w:ascii="Tahoma" w:hAnsi="Tahoma" w:cs="Tahoma"/>
          <w:sz w:val="28"/>
          <w:szCs w:val="28"/>
        </w:rPr>
        <w:t>if</w:t>
      </w:r>
      <w:r w:rsidRPr="003216B5">
        <w:rPr>
          <w:rFonts w:ascii="Tahoma" w:hAnsi="Tahoma" w:cs="Tahoma"/>
          <w:spacing w:val="-11"/>
          <w:sz w:val="28"/>
          <w:szCs w:val="28"/>
        </w:rPr>
        <w:t xml:space="preserve"> </w:t>
      </w:r>
      <w:r w:rsidRPr="003216B5">
        <w:rPr>
          <w:rFonts w:ascii="Tahoma" w:hAnsi="Tahoma" w:cs="Tahoma"/>
          <w:sz w:val="28"/>
          <w:szCs w:val="28"/>
        </w:rPr>
        <w:t>there’s</w:t>
      </w:r>
      <w:r w:rsidRPr="003216B5">
        <w:rPr>
          <w:rFonts w:ascii="Tahoma" w:hAnsi="Tahoma" w:cs="Tahoma"/>
          <w:spacing w:val="-11"/>
          <w:sz w:val="28"/>
          <w:szCs w:val="28"/>
        </w:rPr>
        <w:t xml:space="preserve"> </w:t>
      </w:r>
      <w:r w:rsidRPr="003216B5">
        <w:rPr>
          <w:rFonts w:ascii="Tahoma" w:hAnsi="Tahoma" w:cs="Tahoma"/>
          <w:sz w:val="28"/>
          <w:szCs w:val="28"/>
        </w:rPr>
        <w:t>a</w:t>
      </w:r>
      <w:r w:rsidRPr="003216B5">
        <w:rPr>
          <w:rFonts w:ascii="Tahoma" w:hAnsi="Tahoma" w:cs="Tahoma"/>
          <w:spacing w:val="-11"/>
          <w:sz w:val="28"/>
          <w:szCs w:val="28"/>
        </w:rPr>
        <w:t xml:space="preserve"> </w:t>
      </w:r>
      <w:r w:rsidRPr="003216B5">
        <w:rPr>
          <w:rFonts w:ascii="Tahoma" w:hAnsi="Tahoma" w:cs="Tahoma"/>
          <w:sz w:val="28"/>
          <w:szCs w:val="28"/>
        </w:rPr>
        <w:t>rat</w:t>
      </w:r>
      <w:r w:rsidRPr="003216B5">
        <w:rPr>
          <w:rFonts w:ascii="Tahoma" w:hAnsi="Tahoma" w:cs="Tahoma"/>
          <w:spacing w:val="-11"/>
          <w:sz w:val="28"/>
          <w:szCs w:val="28"/>
        </w:rPr>
        <w:t xml:space="preserve"> </w:t>
      </w:r>
      <w:r w:rsidRPr="003216B5">
        <w:rPr>
          <w:rFonts w:ascii="Tahoma" w:hAnsi="Tahoma" w:cs="Tahoma"/>
          <w:sz w:val="28"/>
          <w:szCs w:val="28"/>
        </w:rPr>
        <w:t>in</w:t>
      </w:r>
      <w:r w:rsidRPr="003216B5">
        <w:rPr>
          <w:rFonts w:ascii="Tahoma" w:hAnsi="Tahoma" w:cs="Tahoma"/>
          <w:spacing w:val="-11"/>
          <w:sz w:val="28"/>
          <w:szCs w:val="28"/>
        </w:rPr>
        <w:t xml:space="preserve"> </w:t>
      </w:r>
      <w:r w:rsidRPr="003216B5">
        <w:rPr>
          <w:rFonts w:ascii="Tahoma" w:hAnsi="Tahoma" w:cs="Tahoma"/>
          <w:sz w:val="28"/>
          <w:szCs w:val="28"/>
        </w:rPr>
        <w:t>the</w:t>
      </w:r>
      <w:r w:rsidRPr="003216B5">
        <w:rPr>
          <w:rFonts w:ascii="Tahoma" w:hAnsi="Tahoma" w:cs="Tahoma"/>
          <w:spacing w:val="-11"/>
          <w:sz w:val="28"/>
          <w:szCs w:val="28"/>
        </w:rPr>
        <w:t xml:space="preserve"> </w:t>
      </w:r>
      <w:r w:rsidRPr="003216B5">
        <w:rPr>
          <w:rFonts w:ascii="Tahoma" w:hAnsi="Tahoma" w:cs="Tahoma"/>
          <w:sz w:val="28"/>
          <w:szCs w:val="28"/>
        </w:rPr>
        <w:t>bot’s</w:t>
      </w:r>
      <w:r w:rsidRPr="003216B5">
        <w:rPr>
          <w:rFonts w:ascii="Tahoma" w:hAnsi="Tahoma" w:cs="Tahoma"/>
          <w:spacing w:val="-11"/>
          <w:sz w:val="28"/>
          <w:szCs w:val="28"/>
        </w:rPr>
        <w:t xml:space="preserve"> </w:t>
      </w:r>
      <w:r w:rsidRPr="003216B5">
        <w:rPr>
          <w:rFonts w:ascii="Tahoma" w:hAnsi="Tahoma" w:cs="Tahoma"/>
          <w:sz w:val="28"/>
          <w:szCs w:val="28"/>
        </w:rPr>
        <w:t>current</w:t>
      </w:r>
      <w:r w:rsidRPr="003216B5">
        <w:rPr>
          <w:rFonts w:ascii="Tahoma" w:hAnsi="Tahoma" w:cs="Tahoma"/>
          <w:spacing w:val="-11"/>
          <w:sz w:val="28"/>
          <w:szCs w:val="28"/>
        </w:rPr>
        <w:t xml:space="preserve"> </w:t>
      </w:r>
      <w:r w:rsidRPr="003216B5">
        <w:rPr>
          <w:rFonts w:ascii="Tahoma" w:hAnsi="Tahoma" w:cs="Tahoma"/>
          <w:sz w:val="28"/>
          <w:szCs w:val="28"/>
        </w:rPr>
        <w:t>location.</w:t>
      </w:r>
      <w:r w:rsidRPr="003216B5">
        <w:rPr>
          <w:rFonts w:ascii="Tahoma" w:hAnsi="Tahoma" w:cs="Tahoma"/>
          <w:spacing w:val="14"/>
          <w:sz w:val="28"/>
          <w:szCs w:val="28"/>
        </w:rPr>
        <w:t xml:space="preserve"> </w:t>
      </w:r>
      <w:r w:rsidRPr="003216B5">
        <w:rPr>
          <w:rFonts w:ascii="Tahoma" w:hAnsi="Tahoma" w:cs="Tahoma"/>
          <w:sz w:val="28"/>
          <w:szCs w:val="28"/>
        </w:rPr>
        <w:t>If</w:t>
      </w:r>
      <w:r w:rsidRPr="003216B5">
        <w:rPr>
          <w:rFonts w:ascii="Tahoma" w:hAnsi="Tahoma" w:cs="Tahoma"/>
          <w:spacing w:val="-11"/>
          <w:sz w:val="28"/>
          <w:szCs w:val="28"/>
        </w:rPr>
        <w:t xml:space="preserve"> </w:t>
      </w:r>
      <w:r w:rsidRPr="003216B5">
        <w:rPr>
          <w:rFonts w:ascii="Tahoma" w:hAnsi="Tahoma" w:cs="Tahoma"/>
          <w:sz w:val="28"/>
          <w:szCs w:val="28"/>
        </w:rPr>
        <w:t>the</w:t>
      </w:r>
      <w:r w:rsidRPr="003216B5">
        <w:rPr>
          <w:rFonts w:ascii="Tahoma" w:hAnsi="Tahoma" w:cs="Tahoma"/>
          <w:spacing w:val="-11"/>
          <w:sz w:val="28"/>
          <w:szCs w:val="28"/>
        </w:rPr>
        <w:t xml:space="preserve"> </w:t>
      </w:r>
      <w:r w:rsidRPr="003216B5">
        <w:rPr>
          <w:rFonts w:ascii="Tahoma" w:hAnsi="Tahoma" w:cs="Tahoma"/>
          <w:sz w:val="28"/>
          <w:szCs w:val="28"/>
        </w:rPr>
        <w:t>bot</w:t>
      </w:r>
      <w:r w:rsidRPr="003216B5">
        <w:rPr>
          <w:rFonts w:ascii="Tahoma" w:hAnsi="Tahoma" w:cs="Tahoma"/>
          <w:spacing w:val="-11"/>
          <w:sz w:val="28"/>
          <w:szCs w:val="28"/>
        </w:rPr>
        <w:t xml:space="preserve"> </w:t>
      </w:r>
      <w:r w:rsidRPr="003216B5">
        <w:rPr>
          <w:rFonts w:ascii="Tahoma" w:hAnsi="Tahoma" w:cs="Tahoma"/>
          <w:sz w:val="28"/>
          <w:szCs w:val="28"/>
        </w:rPr>
        <w:t>does</w:t>
      </w:r>
      <w:r w:rsidRPr="003216B5">
        <w:rPr>
          <w:rFonts w:ascii="Tahoma" w:hAnsi="Tahoma" w:cs="Tahoma"/>
          <w:spacing w:val="-11"/>
          <w:sz w:val="28"/>
          <w:szCs w:val="28"/>
        </w:rPr>
        <w:t xml:space="preserve"> </w:t>
      </w:r>
      <w:r w:rsidRPr="003216B5">
        <w:rPr>
          <w:rFonts w:ascii="Tahoma" w:hAnsi="Tahoma" w:cs="Tahoma"/>
          <w:sz w:val="28"/>
          <w:szCs w:val="28"/>
        </w:rPr>
        <w:t>not</w:t>
      </w:r>
      <w:r w:rsidRPr="003216B5">
        <w:rPr>
          <w:rFonts w:ascii="Tahoma" w:hAnsi="Tahoma" w:cs="Tahoma"/>
          <w:spacing w:val="-11"/>
          <w:sz w:val="28"/>
          <w:szCs w:val="28"/>
        </w:rPr>
        <w:t xml:space="preserve"> </w:t>
      </w:r>
      <w:r w:rsidRPr="003216B5">
        <w:rPr>
          <w:rFonts w:ascii="Tahoma" w:hAnsi="Tahoma" w:cs="Tahoma"/>
          <w:sz w:val="28"/>
          <w:szCs w:val="28"/>
        </w:rPr>
        <w:t>find</w:t>
      </w:r>
      <w:r w:rsidRPr="003216B5">
        <w:rPr>
          <w:rFonts w:ascii="Tahoma" w:hAnsi="Tahoma" w:cs="Tahoma"/>
          <w:spacing w:val="-11"/>
          <w:sz w:val="28"/>
          <w:szCs w:val="28"/>
        </w:rPr>
        <w:t xml:space="preserve"> </w:t>
      </w:r>
      <w:r w:rsidRPr="003216B5">
        <w:rPr>
          <w:rFonts w:ascii="Tahoma" w:hAnsi="Tahoma" w:cs="Tahoma"/>
          <w:sz w:val="28"/>
          <w:szCs w:val="28"/>
        </w:rPr>
        <w:t>the</w:t>
      </w:r>
      <w:r w:rsidRPr="003216B5">
        <w:rPr>
          <w:rFonts w:ascii="Tahoma" w:hAnsi="Tahoma" w:cs="Tahoma"/>
          <w:spacing w:val="-11"/>
          <w:sz w:val="28"/>
          <w:szCs w:val="28"/>
        </w:rPr>
        <w:t xml:space="preserve"> </w:t>
      </w:r>
      <w:r w:rsidRPr="003216B5">
        <w:rPr>
          <w:rFonts w:ascii="Tahoma" w:hAnsi="Tahoma" w:cs="Tahoma"/>
          <w:sz w:val="28"/>
          <w:szCs w:val="28"/>
        </w:rPr>
        <w:t>rat in</w:t>
      </w:r>
      <w:r w:rsidRPr="003216B5">
        <w:rPr>
          <w:rFonts w:ascii="Tahoma" w:hAnsi="Tahoma" w:cs="Tahoma"/>
          <w:spacing w:val="-14"/>
          <w:sz w:val="28"/>
          <w:szCs w:val="28"/>
        </w:rPr>
        <w:t xml:space="preserve"> </w:t>
      </w:r>
      <w:r w:rsidRPr="003216B5">
        <w:rPr>
          <w:rFonts w:ascii="Tahoma" w:hAnsi="Tahoma" w:cs="Tahoma"/>
          <w:sz w:val="28"/>
          <w:szCs w:val="28"/>
        </w:rPr>
        <w:t>it’s</w:t>
      </w:r>
      <w:r w:rsidRPr="003216B5">
        <w:rPr>
          <w:rFonts w:ascii="Tahoma" w:hAnsi="Tahoma" w:cs="Tahoma"/>
          <w:spacing w:val="-14"/>
          <w:sz w:val="28"/>
          <w:szCs w:val="28"/>
        </w:rPr>
        <w:t xml:space="preserve"> </w:t>
      </w:r>
      <w:r w:rsidRPr="003216B5">
        <w:rPr>
          <w:rFonts w:ascii="Tahoma" w:hAnsi="Tahoma" w:cs="Tahoma"/>
          <w:sz w:val="28"/>
          <w:szCs w:val="28"/>
        </w:rPr>
        <w:t>current</w:t>
      </w:r>
      <w:r w:rsidRPr="003216B5">
        <w:rPr>
          <w:rFonts w:ascii="Tahoma" w:hAnsi="Tahoma" w:cs="Tahoma"/>
          <w:spacing w:val="-14"/>
          <w:sz w:val="28"/>
          <w:szCs w:val="28"/>
        </w:rPr>
        <w:t xml:space="preserve"> </w:t>
      </w:r>
      <w:r w:rsidRPr="003216B5">
        <w:rPr>
          <w:rFonts w:ascii="Tahoma" w:hAnsi="Tahoma" w:cs="Tahoma"/>
          <w:sz w:val="28"/>
          <w:szCs w:val="28"/>
        </w:rPr>
        <w:t>location</w:t>
      </w:r>
      <w:r w:rsidRPr="003216B5">
        <w:rPr>
          <w:rFonts w:ascii="Tahoma" w:hAnsi="Tahoma" w:cs="Tahoma"/>
          <w:spacing w:val="-14"/>
          <w:sz w:val="28"/>
          <w:szCs w:val="28"/>
        </w:rPr>
        <w:t xml:space="preserve"> </w:t>
      </w:r>
      <w:r w:rsidRPr="003216B5">
        <w:rPr>
          <w:rFonts w:ascii="Tahoma" w:hAnsi="Tahoma" w:cs="Tahoma"/>
          <w:sz w:val="28"/>
          <w:szCs w:val="28"/>
        </w:rPr>
        <w:t>the</w:t>
      </w:r>
      <w:r w:rsidRPr="003216B5">
        <w:rPr>
          <w:rFonts w:ascii="Tahoma" w:hAnsi="Tahoma" w:cs="Tahoma"/>
          <w:spacing w:val="-14"/>
          <w:sz w:val="28"/>
          <w:szCs w:val="28"/>
        </w:rPr>
        <w:t xml:space="preserve"> </w:t>
      </w:r>
      <w:r w:rsidRPr="003216B5">
        <w:rPr>
          <w:rFonts w:ascii="Tahoma" w:hAnsi="Tahoma" w:cs="Tahoma"/>
          <w:sz w:val="28"/>
          <w:szCs w:val="28"/>
        </w:rPr>
        <w:t>probability</w:t>
      </w:r>
      <w:r w:rsidRPr="003216B5">
        <w:rPr>
          <w:rFonts w:ascii="Tahoma" w:hAnsi="Tahoma" w:cs="Tahoma"/>
          <w:spacing w:val="-14"/>
          <w:sz w:val="28"/>
          <w:szCs w:val="28"/>
        </w:rPr>
        <w:t xml:space="preserve"> </w:t>
      </w:r>
      <w:r w:rsidRPr="003216B5">
        <w:rPr>
          <w:rFonts w:ascii="Tahoma" w:hAnsi="Tahoma" w:cs="Tahoma"/>
          <w:sz w:val="28"/>
          <w:szCs w:val="28"/>
        </w:rPr>
        <w:t>of</w:t>
      </w:r>
      <w:r w:rsidRPr="003216B5">
        <w:rPr>
          <w:rFonts w:ascii="Tahoma" w:hAnsi="Tahoma" w:cs="Tahoma"/>
          <w:spacing w:val="-14"/>
          <w:sz w:val="28"/>
          <w:szCs w:val="28"/>
        </w:rPr>
        <w:t xml:space="preserve"> </w:t>
      </w:r>
      <w:r w:rsidRPr="003216B5">
        <w:rPr>
          <w:rFonts w:ascii="Tahoma" w:hAnsi="Tahoma" w:cs="Tahoma"/>
          <w:sz w:val="28"/>
          <w:szCs w:val="28"/>
        </w:rPr>
        <w:t>having</w:t>
      </w:r>
      <w:r w:rsidRPr="003216B5">
        <w:rPr>
          <w:rFonts w:ascii="Tahoma" w:hAnsi="Tahoma" w:cs="Tahoma"/>
          <w:spacing w:val="-14"/>
          <w:sz w:val="28"/>
          <w:szCs w:val="28"/>
        </w:rPr>
        <w:t xml:space="preserve"> </w:t>
      </w:r>
      <w:r w:rsidRPr="003216B5">
        <w:rPr>
          <w:rFonts w:ascii="Tahoma" w:hAnsi="Tahoma" w:cs="Tahoma"/>
          <w:sz w:val="28"/>
          <w:szCs w:val="28"/>
        </w:rPr>
        <w:t>a</w:t>
      </w:r>
      <w:r w:rsidRPr="003216B5">
        <w:rPr>
          <w:rFonts w:ascii="Tahoma" w:hAnsi="Tahoma" w:cs="Tahoma"/>
          <w:spacing w:val="-14"/>
          <w:sz w:val="28"/>
          <w:szCs w:val="28"/>
        </w:rPr>
        <w:t xml:space="preserve"> </w:t>
      </w:r>
      <w:r w:rsidRPr="003216B5">
        <w:rPr>
          <w:rFonts w:ascii="Tahoma" w:hAnsi="Tahoma" w:cs="Tahoma"/>
          <w:sz w:val="28"/>
          <w:szCs w:val="28"/>
        </w:rPr>
        <w:t>rat</w:t>
      </w:r>
      <w:r w:rsidRPr="003216B5">
        <w:rPr>
          <w:rFonts w:ascii="Tahoma" w:hAnsi="Tahoma" w:cs="Tahoma"/>
          <w:spacing w:val="-14"/>
          <w:sz w:val="28"/>
          <w:szCs w:val="28"/>
        </w:rPr>
        <w:t xml:space="preserve"> </w:t>
      </w:r>
      <w:r w:rsidRPr="003216B5">
        <w:rPr>
          <w:rFonts w:ascii="Tahoma" w:hAnsi="Tahoma" w:cs="Tahoma"/>
          <w:sz w:val="28"/>
          <w:szCs w:val="28"/>
        </w:rPr>
        <w:t>in</w:t>
      </w:r>
      <w:r w:rsidRPr="003216B5">
        <w:rPr>
          <w:rFonts w:ascii="Tahoma" w:hAnsi="Tahoma" w:cs="Tahoma"/>
          <w:spacing w:val="-14"/>
          <w:sz w:val="28"/>
          <w:szCs w:val="28"/>
        </w:rPr>
        <w:t xml:space="preserve"> </w:t>
      </w:r>
      <w:r w:rsidRPr="003216B5">
        <w:rPr>
          <w:rFonts w:ascii="Tahoma" w:hAnsi="Tahoma" w:cs="Tahoma"/>
          <w:sz w:val="28"/>
          <w:szCs w:val="28"/>
        </w:rPr>
        <w:t>that</w:t>
      </w:r>
      <w:r w:rsidRPr="003216B5">
        <w:rPr>
          <w:rFonts w:ascii="Tahoma" w:hAnsi="Tahoma" w:cs="Tahoma"/>
          <w:spacing w:val="-14"/>
          <w:sz w:val="28"/>
          <w:szCs w:val="28"/>
        </w:rPr>
        <w:t xml:space="preserve"> </w:t>
      </w:r>
      <w:r w:rsidRPr="003216B5">
        <w:rPr>
          <w:rFonts w:ascii="Tahoma" w:hAnsi="Tahoma" w:cs="Tahoma"/>
          <w:sz w:val="28"/>
          <w:szCs w:val="28"/>
        </w:rPr>
        <w:t>cell</w:t>
      </w:r>
      <w:r w:rsidRPr="003216B5">
        <w:rPr>
          <w:rFonts w:ascii="Tahoma" w:hAnsi="Tahoma" w:cs="Tahoma"/>
          <w:spacing w:val="-14"/>
          <w:sz w:val="28"/>
          <w:szCs w:val="28"/>
        </w:rPr>
        <w:t xml:space="preserve"> </w:t>
      </w:r>
      <w:r w:rsidRPr="003216B5">
        <w:rPr>
          <w:rFonts w:ascii="Tahoma" w:hAnsi="Tahoma" w:cs="Tahoma"/>
          <w:sz w:val="28"/>
          <w:szCs w:val="28"/>
        </w:rPr>
        <w:t>is</w:t>
      </w:r>
      <w:r w:rsidRPr="003216B5">
        <w:rPr>
          <w:rFonts w:ascii="Tahoma" w:hAnsi="Tahoma" w:cs="Tahoma"/>
          <w:spacing w:val="-14"/>
          <w:sz w:val="28"/>
          <w:szCs w:val="28"/>
        </w:rPr>
        <w:t xml:space="preserve"> </w:t>
      </w:r>
      <w:r w:rsidRPr="003216B5">
        <w:rPr>
          <w:rFonts w:ascii="Tahoma" w:hAnsi="Tahoma" w:cs="Tahoma"/>
          <w:sz w:val="28"/>
          <w:szCs w:val="28"/>
        </w:rPr>
        <w:t>set</w:t>
      </w:r>
      <w:r w:rsidRPr="003216B5">
        <w:rPr>
          <w:rFonts w:ascii="Tahoma" w:hAnsi="Tahoma" w:cs="Tahoma"/>
          <w:spacing w:val="-14"/>
          <w:sz w:val="28"/>
          <w:szCs w:val="28"/>
        </w:rPr>
        <w:t xml:space="preserve"> </w:t>
      </w:r>
      <w:r w:rsidRPr="003216B5">
        <w:rPr>
          <w:rFonts w:ascii="Tahoma" w:hAnsi="Tahoma" w:cs="Tahoma"/>
          <w:sz w:val="28"/>
          <w:szCs w:val="28"/>
        </w:rPr>
        <w:t>to</w:t>
      </w:r>
      <w:r w:rsidRPr="003216B5">
        <w:rPr>
          <w:rFonts w:ascii="Tahoma" w:hAnsi="Tahoma" w:cs="Tahoma"/>
          <w:spacing w:val="-14"/>
          <w:sz w:val="28"/>
          <w:szCs w:val="28"/>
        </w:rPr>
        <w:t xml:space="preserve"> </w:t>
      </w:r>
      <w:r w:rsidRPr="003216B5">
        <w:rPr>
          <w:rFonts w:ascii="Tahoma" w:hAnsi="Tahoma" w:cs="Tahoma"/>
          <w:sz w:val="28"/>
          <w:szCs w:val="28"/>
        </w:rPr>
        <w:t>0</w:t>
      </w:r>
      <w:r w:rsidRPr="003216B5">
        <w:rPr>
          <w:rFonts w:ascii="Tahoma" w:hAnsi="Tahoma" w:cs="Tahoma"/>
          <w:spacing w:val="-14"/>
          <w:sz w:val="28"/>
          <w:szCs w:val="28"/>
        </w:rPr>
        <w:t xml:space="preserve"> </w:t>
      </w:r>
      <w:r w:rsidRPr="003216B5">
        <w:rPr>
          <w:rFonts w:ascii="Tahoma" w:hAnsi="Tahoma" w:cs="Tahoma"/>
          <w:sz w:val="28"/>
          <w:szCs w:val="28"/>
        </w:rPr>
        <w:t>and</w:t>
      </w:r>
      <w:r w:rsidRPr="003216B5">
        <w:rPr>
          <w:rFonts w:ascii="Tahoma" w:hAnsi="Tahoma" w:cs="Tahoma"/>
          <w:spacing w:val="-14"/>
          <w:sz w:val="28"/>
          <w:szCs w:val="28"/>
        </w:rPr>
        <w:t xml:space="preserve"> </w:t>
      </w:r>
      <w:r w:rsidRPr="003216B5">
        <w:rPr>
          <w:rFonts w:ascii="Tahoma" w:hAnsi="Tahoma" w:cs="Tahoma"/>
          <w:sz w:val="28"/>
          <w:szCs w:val="28"/>
        </w:rPr>
        <w:t>the</w:t>
      </w:r>
      <w:r w:rsidRPr="003216B5">
        <w:rPr>
          <w:rFonts w:ascii="Tahoma" w:hAnsi="Tahoma" w:cs="Tahoma"/>
          <w:spacing w:val="-14"/>
          <w:sz w:val="28"/>
          <w:szCs w:val="28"/>
        </w:rPr>
        <w:t xml:space="preserve"> </w:t>
      </w:r>
      <w:r w:rsidRPr="003216B5">
        <w:rPr>
          <w:rFonts w:ascii="Tahoma" w:hAnsi="Tahoma" w:cs="Tahoma"/>
          <w:sz w:val="28"/>
          <w:szCs w:val="28"/>
        </w:rPr>
        <w:t>probability distribution</w:t>
      </w:r>
      <w:r w:rsidRPr="003216B5">
        <w:rPr>
          <w:rFonts w:ascii="Tahoma" w:hAnsi="Tahoma" w:cs="Tahoma"/>
          <w:spacing w:val="-19"/>
          <w:sz w:val="28"/>
          <w:szCs w:val="28"/>
        </w:rPr>
        <w:t xml:space="preserve"> </w:t>
      </w:r>
      <w:r w:rsidRPr="003216B5">
        <w:rPr>
          <w:rFonts w:ascii="Tahoma" w:hAnsi="Tahoma" w:cs="Tahoma"/>
          <w:sz w:val="28"/>
          <w:szCs w:val="28"/>
        </w:rPr>
        <w:t>of</w:t>
      </w:r>
      <w:r w:rsidRPr="003216B5">
        <w:rPr>
          <w:rFonts w:ascii="Tahoma" w:hAnsi="Tahoma" w:cs="Tahoma"/>
          <w:spacing w:val="-19"/>
          <w:sz w:val="28"/>
          <w:szCs w:val="28"/>
        </w:rPr>
        <w:t xml:space="preserve"> </w:t>
      </w:r>
      <w:r w:rsidRPr="003216B5">
        <w:rPr>
          <w:rFonts w:ascii="Tahoma" w:hAnsi="Tahoma" w:cs="Tahoma"/>
          <w:sz w:val="28"/>
          <w:szCs w:val="28"/>
        </w:rPr>
        <w:t>rat</w:t>
      </w:r>
      <w:r w:rsidRPr="003216B5">
        <w:rPr>
          <w:rFonts w:ascii="Tahoma" w:hAnsi="Tahoma" w:cs="Tahoma"/>
          <w:spacing w:val="-19"/>
          <w:sz w:val="28"/>
          <w:szCs w:val="28"/>
        </w:rPr>
        <w:t xml:space="preserve"> </w:t>
      </w:r>
      <w:r w:rsidRPr="003216B5">
        <w:rPr>
          <w:rFonts w:ascii="Tahoma" w:hAnsi="Tahoma" w:cs="Tahoma"/>
          <w:sz w:val="28"/>
          <w:szCs w:val="28"/>
        </w:rPr>
        <w:t>knowledge</w:t>
      </w:r>
      <w:r w:rsidRPr="003216B5">
        <w:rPr>
          <w:rFonts w:ascii="Tahoma" w:hAnsi="Tahoma" w:cs="Tahoma"/>
          <w:spacing w:val="-18"/>
          <w:sz w:val="28"/>
          <w:szCs w:val="28"/>
        </w:rPr>
        <w:t xml:space="preserve"> </w:t>
      </w:r>
      <w:r w:rsidRPr="003216B5">
        <w:rPr>
          <w:rFonts w:ascii="Tahoma" w:hAnsi="Tahoma" w:cs="Tahoma"/>
          <w:sz w:val="28"/>
          <w:szCs w:val="28"/>
        </w:rPr>
        <w:t>base</w:t>
      </w:r>
      <w:r w:rsidRPr="003216B5">
        <w:rPr>
          <w:rFonts w:ascii="Tahoma" w:hAnsi="Tahoma" w:cs="Tahoma"/>
          <w:spacing w:val="-19"/>
          <w:sz w:val="28"/>
          <w:szCs w:val="28"/>
        </w:rPr>
        <w:t xml:space="preserve"> </w:t>
      </w:r>
      <w:r w:rsidRPr="003216B5">
        <w:rPr>
          <w:rFonts w:ascii="Tahoma" w:hAnsi="Tahoma" w:cs="Tahoma"/>
          <w:sz w:val="28"/>
          <w:szCs w:val="28"/>
        </w:rPr>
        <w:t>is</w:t>
      </w:r>
      <w:r w:rsidRPr="003216B5">
        <w:rPr>
          <w:rFonts w:ascii="Tahoma" w:hAnsi="Tahoma" w:cs="Tahoma"/>
          <w:spacing w:val="-19"/>
          <w:sz w:val="28"/>
          <w:szCs w:val="28"/>
        </w:rPr>
        <w:t xml:space="preserve"> </w:t>
      </w:r>
      <w:r w:rsidRPr="003216B5">
        <w:rPr>
          <w:rFonts w:ascii="Tahoma" w:hAnsi="Tahoma" w:cs="Tahoma"/>
          <w:sz w:val="28"/>
          <w:szCs w:val="28"/>
        </w:rPr>
        <w:t>updated</w:t>
      </w:r>
      <w:r w:rsidRPr="003216B5">
        <w:rPr>
          <w:rFonts w:ascii="Tahoma" w:hAnsi="Tahoma" w:cs="Tahoma"/>
          <w:spacing w:val="-19"/>
          <w:sz w:val="28"/>
          <w:szCs w:val="28"/>
        </w:rPr>
        <w:t xml:space="preserve"> </w:t>
      </w:r>
      <w:r w:rsidRPr="003216B5">
        <w:rPr>
          <w:rFonts w:ascii="Tahoma" w:hAnsi="Tahoma" w:cs="Tahoma"/>
          <w:sz w:val="28"/>
          <w:szCs w:val="28"/>
        </w:rPr>
        <w:t>as</w:t>
      </w:r>
      <w:r w:rsidRPr="003216B5">
        <w:rPr>
          <w:rFonts w:ascii="Tahoma" w:hAnsi="Tahoma" w:cs="Tahoma"/>
          <w:spacing w:val="-18"/>
          <w:sz w:val="28"/>
          <w:szCs w:val="28"/>
        </w:rPr>
        <w:t xml:space="preserve"> </w:t>
      </w:r>
      <w:r w:rsidRPr="003216B5">
        <w:rPr>
          <w:rFonts w:ascii="Tahoma" w:hAnsi="Tahoma" w:cs="Tahoma"/>
          <w:sz w:val="28"/>
          <w:szCs w:val="28"/>
        </w:rPr>
        <w:t>follows:</w:t>
      </w:r>
    </w:p>
    <w:p w14:paraId="7B686627" w14:textId="59AB5F56" w:rsidR="00325276" w:rsidRPr="003216B5" w:rsidRDefault="001041A0" w:rsidP="00325276">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P</m:t>
          </m:r>
          <m:d>
            <m:dPr>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e>
          </m:d>
          <m:r>
            <w:rPr>
              <w:rFonts w:ascii="Cambria Math" w:hAnsi="Cambria Math" w:cs="Tahoma"/>
              <w:color w:val="000000" w:themeColor="text1"/>
              <w:sz w:val="28"/>
              <w:szCs w:val="28"/>
            </w:rPr>
            <m:t>=</m:t>
          </m:r>
          <m:r>
            <w:rPr>
              <w:rFonts w:ascii="Cambria Math" w:hAnsi="Cambria Math" w:cs="Tahoma"/>
              <w:color w:val="000000" w:themeColor="text1"/>
              <w:sz w:val="28"/>
              <w:szCs w:val="28"/>
            </w:rPr>
            <m:t>0</m:t>
          </m:r>
        </m:oMath>
      </m:oMathPara>
    </w:p>
    <w:p w14:paraId="3179A519" w14:textId="66293A85" w:rsidR="001041A0" w:rsidRPr="003216B5" w:rsidRDefault="001041A0" w:rsidP="00325276">
      <w:pPr>
        <w:rPr>
          <w:rFonts w:ascii="Tahoma" w:eastAsiaTheme="minorEastAsia" w:hAnsi="Tahoma" w:cs="Tahoma"/>
          <w:color w:val="000000" w:themeColor="text1"/>
          <w:sz w:val="28"/>
          <w:szCs w:val="28"/>
        </w:rPr>
      </w:pPr>
      <w:r w:rsidRPr="003216B5">
        <w:rPr>
          <w:rFonts w:ascii="Tahoma" w:eastAsiaTheme="minorEastAsia" w:hAnsi="Tahoma" w:cs="Tahoma"/>
          <w:color w:val="000000" w:themeColor="text1"/>
          <w:sz w:val="28"/>
          <w:szCs w:val="28"/>
        </w:rPr>
        <w:t>For all Locations L</w:t>
      </w:r>
      <w:r w:rsidRPr="003216B5">
        <w:rPr>
          <w:rFonts w:ascii="Tahoma" w:eastAsiaTheme="minorEastAsia" w:hAnsi="Tahoma" w:cs="Tahoma"/>
          <w:color w:val="000000" w:themeColor="text1"/>
          <w:sz w:val="28"/>
          <w:szCs w:val="28"/>
          <w:vertAlign w:val="subscript"/>
        </w:rPr>
        <w:t xml:space="preserve">i </w:t>
      </w:r>
      <w:r w:rsidRPr="003216B5">
        <w:rPr>
          <w:rFonts w:ascii="Tahoma" w:eastAsiaTheme="minorEastAsia" w:hAnsi="Tahoma" w:cs="Tahoma"/>
          <w:color w:val="000000" w:themeColor="text1"/>
          <w:sz w:val="28"/>
          <w:szCs w:val="28"/>
        </w:rPr>
        <w:t>in L except L</w:t>
      </w:r>
      <w:r w:rsidRPr="003216B5">
        <w:rPr>
          <w:rFonts w:ascii="Tahoma" w:eastAsiaTheme="minorEastAsia" w:hAnsi="Tahoma" w:cs="Tahoma"/>
          <w:color w:val="000000" w:themeColor="text1"/>
          <w:sz w:val="28"/>
          <w:szCs w:val="28"/>
          <w:vertAlign w:val="subscript"/>
        </w:rPr>
        <w:t>bot</w:t>
      </w:r>
      <w:r w:rsidRPr="003216B5">
        <w:rPr>
          <w:rFonts w:ascii="Tahoma" w:eastAsiaTheme="minorEastAsia" w:hAnsi="Tahoma" w:cs="Tahoma"/>
          <w:color w:val="000000" w:themeColor="text1"/>
          <w:sz w:val="28"/>
          <w:szCs w:val="28"/>
        </w:rPr>
        <w:t xml:space="preserve"> :</w:t>
      </w:r>
    </w:p>
    <w:p w14:paraId="4A87309C" w14:textId="3823176F" w:rsidR="001041A0" w:rsidRPr="003216B5" w:rsidRDefault="001041A0" w:rsidP="003216B5">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P</m:t>
          </m:r>
          <m:r>
            <w:rPr>
              <w:rFonts w:ascii="Cambria Math" w:hAnsi="Cambria Math" w:cs="Tahoma"/>
              <w:color w:val="000000" w:themeColor="text1"/>
              <w:sz w:val="28"/>
              <w:szCs w:val="28"/>
            </w:rPr>
            <m:t xml:space="preserve"> 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 </m:t>
          </m:r>
          <m:d>
            <m:dPr>
              <m:begChr m:val="|"/>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 rat not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bot</m:t>
                  </m:r>
                </m:sub>
              </m:sSub>
              <m:r>
                <w:rPr>
                  <w:rFonts w:ascii="Cambria Math" w:hAnsi="Cambria Math" w:cs="Tahoma"/>
                  <w:color w:val="000000" w:themeColor="text1"/>
                  <w:sz w:val="28"/>
                  <w:szCs w:val="28"/>
                </w:rPr>
                <m:t xml:space="preserve"> </m:t>
              </m:r>
            </m:e>
          </m:d>
          <m:r>
            <w:rPr>
              <w:rFonts w:ascii="Cambria Math" w:hAnsi="Cambria Math" w:cs="Tahoma"/>
              <w:color w:val="000000" w:themeColor="text1"/>
              <w:sz w:val="28"/>
              <w:szCs w:val="28"/>
            </w:rPr>
            <m:t>=P</m:t>
          </m:r>
          <m:d>
            <m:dPr>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e>
          </m:d>
          <m:r>
            <w:rPr>
              <w:rFonts w:ascii="Cambria Math" w:hAnsi="Cambria Math" w:cs="Tahoma"/>
              <w:color w:val="000000" w:themeColor="text1"/>
              <w:sz w:val="28"/>
              <w:szCs w:val="28"/>
            </w:rPr>
            <m:t>*P</m:t>
          </m:r>
          <m:d>
            <m:dPr>
              <m:endChr m:val="|"/>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rat not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bot</m:t>
                  </m:r>
                </m:sub>
              </m:sSub>
            </m:e>
          </m:d>
          <m:r>
            <w:rPr>
              <w:rFonts w:ascii="Cambria Math" w:hAnsi="Cambria Math" w:cs="Tahoma"/>
              <w:color w:val="000000" w:themeColor="text1"/>
              <w:sz w:val="28"/>
              <w:szCs w:val="28"/>
            </w:rPr>
            <m:t xml:space="preserve"> 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m:t>
          </m:r>
        </m:oMath>
      </m:oMathPara>
    </w:p>
    <w:p w14:paraId="2D2BB88F" w14:textId="77777777" w:rsidR="009C27EB" w:rsidRPr="009C27EB" w:rsidRDefault="009C27EB" w:rsidP="009C27EB">
      <w:pPr>
        <w:widowControl w:val="0"/>
        <w:autoSpaceDE w:val="0"/>
        <w:autoSpaceDN w:val="0"/>
        <w:spacing w:before="110" w:after="0" w:line="240" w:lineRule="auto"/>
        <w:ind w:left="352"/>
        <w:outlineLvl w:val="2"/>
        <w:rPr>
          <w:rFonts w:ascii="Tahoma" w:eastAsia="Arial" w:hAnsi="Tahoma" w:cs="Tahoma"/>
          <w:b/>
          <w:bCs/>
          <w:kern w:val="0"/>
          <w:sz w:val="28"/>
          <w:szCs w:val="28"/>
          <w14:ligatures w14:val="none"/>
        </w:rPr>
      </w:pPr>
      <w:r w:rsidRPr="009C27EB">
        <w:rPr>
          <w:rFonts w:ascii="Tahoma" w:eastAsia="Arial" w:hAnsi="Tahoma" w:cs="Tahoma"/>
          <w:b/>
          <w:bCs/>
          <w:spacing w:val="-4"/>
          <w:kern w:val="0"/>
          <w:sz w:val="28"/>
          <w:szCs w:val="28"/>
          <w14:ligatures w14:val="none"/>
        </w:rPr>
        <w:t>Step</w:t>
      </w:r>
      <w:r w:rsidRPr="009C27EB">
        <w:rPr>
          <w:rFonts w:ascii="Tahoma" w:eastAsia="Arial" w:hAnsi="Tahoma" w:cs="Tahoma"/>
          <w:b/>
          <w:bCs/>
          <w:spacing w:val="-11"/>
          <w:kern w:val="0"/>
          <w:sz w:val="28"/>
          <w:szCs w:val="28"/>
          <w14:ligatures w14:val="none"/>
        </w:rPr>
        <w:t xml:space="preserve"> </w:t>
      </w:r>
      <w:r w:rsidRPr="009C27EB">
        <w:rPr>
          <w:rFonts w:ascii="Tahoma" w:eastAsia="Arial" w:hAnsi="Tahoma" w:cs="Tahoma"/>
          <w:b/>
          <w:bCs/>
          <w:spacing w:val="-4"/>
          <w:kern w:val="0"/>
          <w:sz w:val="28"/>
          <w:szCs w:val="28"/>
          <w14:ligatures w14:val="none"/>
        </w:rPr>
        <w:t>3:</w:t>
      </w:r>
      <w:r w:rsidRPr="009C27EB">
        <w:rPr>
          <w:rFonts w:ascii="Tahoma" w:eastAsia="Arial" w:hAnsi="Tahoma" w:cs="Tahoma"/>
          <w:b/>
          <w:bCs/>
          <w:spacing w:val="7"/>
          <w:kern w:val="0"/>
          <w:sz w:val="28"/>
          <w:szCs w:val="28"/>
          <w14:ligatures w14:val="none"/>
        </w:rPr>
        <w:t xml:space="preserve"> </w:t>
      </w:r>
      <w:r w:rsidRPr="009C27EB">
        <w:rPr>
          <w:rFonts w:ascii="Tahoma" w:eastAsia="Arial" w:hAnsi="Tahoma" w:cs="Tahoma"/>
          <w:b/>
          <w:bCs/>
          <w:spacing w:val="-4"/>
          <w:kern w:val="0"/>
          <w:sz w:val="28"/>
          <w:szCs w:val="28"/>
          <w14:ligatures w14:val="none"/>
        </w:rPr>
        <w:t>Update</w:t>
      </w:r>
      <w:r w:rsidRPr="009C27EB">
        <w:rPr>
          <w:rFonts w:ascii="Tahoma" w:eastAsia="Arial" w:hAnsi="Tahoma" w:cs="Tahoma"/>
          <w:b/>
          <w:bCs/>
          <w:spacing w:val="-10"/>
          <w:kern w:val="0"/>
          <w:sz w:val="28"/>
          <w:szCs w:val="28"/>
          <w14:ligatures w14:val="none"/>
        </w:rPr>
        <w:t xml:space="preserve"> </w:t>
      </w:r>
      <w:r w:rsidRPr="009C27EB">
        <w:rPr>
          <w:rFonts w:ascii="Tahoma" w:eastAsia="Arial" w:hAnsi="Tahoma" w:cs="Tahoma"/>
          <w:b/>
          <w:bCs/>
          <w:spacing w:val="-4"/>
          <w:kern w:val="0"/>
          <w:sz w:val="28"/>
          <w:szCs w:val="28"/>
          <w14:ligatures w14:val="none"/>
        </w:rPr>
        <w:t>space</w:t>
      </w:r>
      <w:r w:rsidRPr="009C27EB">
        <w:rPr>
          <w:rFonts w:ascii="Tahoma" w:eastAsia="Arial" w:hAnsi="Tahoma" w:cs="Tahoma"/>
          <w:b/>
          <w:bCs/>
          <w:spacing w:val="-11"/>
          <w:kern w:val="0"/>
          <w:sz w:val="28"/>
          <w:szCs w:val="28"/>
          <w14:ligatures w14:val="none"/>
        </w:rPr>
        <w:t xml:space="preserve"> </w:t>
      </w:r>
      <w:r w:rsidRPr="009C27EB">
        <w:rPr>
          <w:rFonts w:ascii="Tahoma" w:eastAsia="Arial" w:hAnsi="Tahoma" w:cs="Tahoma"/>
          <w:b/>
          <w:bCs/>
          <w:spacing w:val="-4"/>
          <w:kern w:val="0"/>
          <w:sz w:val="28"/>
          <w:szCs w:val="28"/>
          <w14:ligatures w14:val="none"/>
        </w:rPr>
        <w:t>rat</w:t>
      </w:r>
      <w:r w:rsidRPr="009C27EB">
        <w:rPr>
          <w:rFonts w:ascii="Tahoma" w:eastAsia="Arial" w:hAnsi="Tahoma" w:cs="Tahoma"/>
          <w:b/>
          <w:bCs/>
          <w:spacing w:val="-11"/>
          <w:kern w:val="0"/>
          <w:sz w:val="28"/>
          <w:szCs w:val="28"/>
          <w14:ligatures w14:val="none"/>
        </w:rPr>
        <w:t xml:space="preserve"> </w:t>
      </w:r>
      <w:r w:rsidRPr="009C27EB">
        <w:rPr>
          <w:rFonts w:ascii="Tahoma" w:eastAsia="Arial" w:hAnsi="Tahoma" w:cs="Tahoma"/>
          <w:b/>
          <w:bCs/>
          <w:spacing w:val="-4"/>
          <w:kern w:val="0"/>
          <w:sz w:val="28"/>
          <w:szCs w:val="28"/>
          <w14:ligatures w14:val="none"/>
        </w:rPr>
        <w:t>knowledge</w:t>
      </w:r>
      <w:r w:rsidRPr="009C27EB">
        <w:rPr>
          <w:rFonts w:ascii="Tahoma" w:eastAsia="Arial" w:hAnsi="Tahoma" w:cs="Tahoma"/>
          <w:b/>
          <w:bCs/>
          <w:spacing w:val="-11"/>
          <w:kern w:val="0"/>
          <w:sz w:val="28"/>
          <w:szCs w:val="28"/>
          <w14:ligatures w14:val="none"/>
        </w:rPr>
        <w:t xml:space="preserve"> </w:t>
      </w:r>
      <w:r w:rsidRPr="009C27EB">
        <w:rPr>
          <w:rFonts w:ascii="Tahoma" w:eastAsia="Arial" w:hAnsi="Tahoma" w:cs="Tahoma"/>
          <w:b/>
          <w:bCs/>
          <w:spacing w:val="-4"/>
          <w:kern w:val="0"/>
          <w:sz w:val="28"/>
          <w:szCs w:val="28"/>
          <w14:ligatures w14:val="none"/>
        </w:rPr>
        <w:t>base</w:t>
      </w:r>
      <w:r w:rsidRPr="009C27EB">
        <w:rPr>
          <w:rFonts w:ascii="Tahoma" w:eastAsia="Arial" w:hAnsi="Tahoma" w:cs="Tahoma"/>
          <w:b/>
          <w:bCs/>
          <w:spacing w:val="-10"/>
          <w:kern w:val="0"/>
          <w:sz w:val="28"/>
          <w:szCs w:val="28"/>
          <w14:ligatures w14:val="none"/>
        </w:rPr>
        <w:t xml:space="preserve"> </w:t>
      </w:r>
      <w:r w:rsidRPr="009C27EB">
        <w:rPr>
          <w:rFonts w:ascii="Tahoma" w:eastAsia="Arial" w:hAnsi="Tahoma" w:cs="Tahoma"/>
          <w:b/>
          <w:bCs/>
          <w:spacing w:val="-4"/>
          <w:kern w:val="0"/>
          <w:sz w:val="28"/>
          <w:szCs w:val="28"/>
          <w14:ligatures w14:val="none"/>
        </w:rPr>
        <w:t>based</w:t>
      </w:r>
      <w:r w:rsidRPr="009C27EB">
        <w:rPr>
          <w:rFonts w:ascii="Tahoma" w:eastAsia="Arial" w:hAnsi="Tahoma" w:cs="Tahoma"/>
          <w:b/>
          <w:bCs/>
          <w:spacing w:val="-11"/>
          <w:kern w:val="0"/>
          <w:sz w:val="28"/>
          <w:szCs w:val="28"/>
          <w14:ligatures w14:val="none"/>
        </w:rPr>
        <w:t xml:space="preserve"> </w:t>
      </w:r>
      <w:r w:rsidRPr="009C27EB">
        <w:rPr>
          <w:rFonts w:ascii="Tahoma" w:eastAsia="Arial" w:hAnsi="Tahoma" w:cs="Tahoma"/>
          <w:b/>
          <w:bCs/>
          <w:spacing w:val="-4"/>
          <w:kern w:val="0"/>
          <w:sz w:val="28"/>
          <w:szCs w:val="28"/>
          <w14:ligatures w14:val="none"/>
        </w:rPr>
        <w:t>on</w:t>
      </w:r>
      <w:r w:rsidRPr="009C27EB">
        <w:rPr>
          <w:rFonts w:ascii="Tahoma" w:eastAsia="Arial" w:hAnsi="Tahoma" w:cs="Tahoma"/>
          <w:b/>
          <w:bCs/>
          <w:spacing w:val="-11"/>
          <w:kern w:val="0"/>
          <w:sz w:val="28"/>
          <w:szCs w:val="28"/>
          <w14:ligatures w14:val="none"/>
        </w:rPr>
        <w:t xml:space="preserve"> </w:t>
      </w:r>
      <w:r w:rsidRPr="009C27EB">
        <w:rPr>
          <w:rFonts w:ascii="Tahoma" w:eastAsia="Arial" w:hAnsi="Tahoma" w:cs="Tahoma"/>
          <w:b/>
          <w:bCs/>
          <w:spacing w:val="-4"/>
          <w:kern w:val="0"/>
          <w:sz w:val="28"/>
          <w:szCs w:val="28"/>
          <w14:ligatures w14:val="none"/>
        </w:rPr>
        <w:t>ping</w:t>
      </w:r>
      <w:r w:rsidRPr="009C27EB">
        <w:rPr>
          <w:rFonts w:ascii="Tahoma" w:eastAsia="Arial" w:hAnsi="Tahoma" w:cs="Tahoma"/>
          <w:b/>
          <w:bCs/>
          <w:spacing w:val="-10"/>
          <w:kern w:val="0"/>
          <w:sz w:val="28"/>
          <w:szCs w:val="28"/>
          <w14:ligatures w14:val="none"/>
        </w:rPr>
        <w:t xml:space="preserve"> </w:t>
      </w:r>
      <w:r w:rsidRPr="009C27EB">
        <w:rPr>
          <w:rFonts w:ascii="Tahoma" w:eastAsia="Arial" w:hAnsi="Tahoma" w:cs="Tahoma"/>
          <w:b/>
          <w:bCs/>
          <w:spacing w:val="-4"/>
          <w:kern w:val="0"/>
          <w:sz w:val="28"/>
          <w:szCs w:val="28"/>
          <w14:ligatures w14:val="none"/>
        </w:rPr>
        <w:t>or</w:t>
      </w:r>
      <w:r w:rsidRPr="009C27EB">
        <w:rPr>
          <w:rFonts w:ascii="Tahoma" w:eastAsia="Arial" w:hAnsi="Tahoma" w:cs="Tahoma"/>
          <w:b/>
          <w:bCs/>
          <w:spacing w:val="-11"/>
          <w:kern w:val="0"/>
          <w:sz w:val="28"/>
          <w:szCs w:val="28"/>
          <w14:ligatures w14:val="none"/>
        </w:rPr>
        <w:t xml:space="preserve"> </w:t>
      </w:r>
      <w:r w:rsidRPr="009C27EB">
        <w:rPr>
          <w:rFonts w:ascii="Tahoma" w:eastAsia="Arial" w:hAnsi="Tahoma" w:cs="Tahoma"/>
          <w:b/>
          <w:bCs/>
          <w:spacing w:val="-4"/>
          <w:kern w:val="0"/>
          <w:sz w:val="28"/>
          <w:szCs w:val="28"/>
          <w14:ligatures w14:val="none"/>
        </w:rPr>
        <w:t>no</w:t>
      </w:r>
      <w:r w:rsidRPr="009C27EB">
        <w:rPr>
          <w:rFonts w:ascii="Tahoma" w:eastAsia="Arial" w:hAnsi="Tahoma" w:cs="Tahoma"/>
          <w:b/>
          <w:bCs/>
          <w:spacing w:val="-11"/>
          <w:kern w:val="0"/>
          <w:sz w:val="28"/>
          <w:szCs w:val="28"/>
          <w14:ligatures w14:val="none"/>
        </w:rPr>
        <w:t xml:space="preserve"> </w:t>
      </w:r>
      <w:r w:rsidRPr="009C27EB">
        <w:rPr>
          <w:rFonts w:ascii="Tahoma" w:eastAsia="Arial" w:hAnsi="Tahoma" w:cs="Tahoma"/>
          <w:b/>
          <w:bCs/>
          <w:spacing w:val="-4"/>
          <w:kern w:val="0"/>
          <w:sz w:val="28"/>
          <w:szCs w:val="28"/>
          <w14:ligatures w14:val="none"/>
        </w:rPr>
        <w:t>ping</w:t>
      </w:r>
    </w:p>
    <w:p w14:paraId="0154202B" w14:textId="77777777" w:rsidR="009C27EB" w:rsidRPr="003216B5" w:rsidRDefault="009C27EB" w:rsidP="009C27EB">
      <w:pPr>
        <w:widowControl w:val="0"/>
        <w:autoSpaceDE w:val="0"/>
        <w:autoSpaceDN w:val="0"/>
        <w:spacing w:before="8" w:after="0" w:line="247" w:lineRule="auto"/>
        <w:ind w:right="139"/>
        <w:jc w:val="both"/>
        <w:rPr>
          <w:rFonts w:ascii="Tahoma" w:eastAsia="Tahoma" w:hAnsi="Tahoma" w:cs="Tahoma"/>
          <w:kern w:val="0"/>
          <w:sz w:val="28"/>
          <w:szCs w:val="28"/>
          <w14:ligatures w14:val="none"/>
        </w:rPr>
      </w:pPr>
      <w:r w:rsidRPr="009C27EB">
        <w:rPr>
          <w:rFonts w:ascii="Tahoma" w:eastAsia="Tahoma" w:hAnsi="Tahoma" w:cs="Tahoma"/>
          <w:kern w:val="0"/>
          <w:sz w:val="28"/>
          <w:szCs w:val="28"/>
          <w14:ligatures w14:val="none"/>
        </w:rPr>
        <w:t>The</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bot</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then</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uses</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the</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space</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rat</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detector</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to</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listen</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for</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a</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ping.</w:t>
      </w:r>
      <w:r w:rsidRPr="009C27EB">
        <w:rPr>
          <w:rFonts w:ascii="Tahoma" w:eastAsia="Tahoma" w:hAnsi="Tahoma" w:cs="Tahoma"/>
          <w:spacing w:val="7"/>
          <w:kern w:val="0"/>
          <w:sz w:val="28"/>
          <w:szCs w:val="28"/>
          <w14:ligatures w14:val="none"/>
        </w:rPr>
        <w:t xml:space="preserve"> </w:t>
      </w:r>
      <w:r w:rsidRPr="009C27EB">
        <w:rPr>
          <w:rFonts w:ascii="Tahoma" w:eastAsia="Tahoma" w:hAnsi="Tahoma" w:cs="Tahoma"/>
          <w:kern w:val="0"/>
          <w:sz w:val="28"/>
          <w:szCs w:val="28"/>
          <w14:ligatures w14:val="none"/>
        </w:rPr>
        <w:t>Depending</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on</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whether</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a</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ping</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 xml:space="preserve">is </w:t>
      </w:r>
      <w:r w:rsidRPr="009C27EB">
        <w:rPr>
          <w:rFonts w:ascii="Tahoma" w:eastAsia="Tahoma" w:hAnsi="Tahoma" w:cs="Tahoma"/>
          <w:spacing w:val="-2"/>
          <w:kern w:val="0"/>
          <w:sz w:val="28"/>
          <w:szCs w:val="28"/>
          <w14:ligatures w14:val="none"/>
        </w:rPr>
        <w:t>heard</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or</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not,</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the</w:t>
      </w:r>
      <w:r w:rsidRPr="009C27EB">
        <w:rPr>
          <w:rFonts w:ascii="Tahoma" w:eastAsia="Tahoma" w:hAnsi="Tahoma" w:cs="Tahoma"/>
          <w:spacing w:val="-16"/>
          <w:kern w:val="0"/>
          <w:sz w:val="28"/>
          <w:szCs w:val="28"/>
          <w14:ligatures w14:val="none"/>
        </w:rPr>
        <w:t xml:space="preserve"> </w:t>
      </w:r>
      <w:r w:rsidRPr="009C27EB">
        <w:rPr>
          <w:rFonts w:ascii="Tahoma" w:eastAsia="Tahoma" w:hAnsi="Tahoma" w:cs="Tahoma"/>
          <w:spacing w:val="-2"/>
          <w:kern w:val="0"/>
          <w:sz w:val="28"/>
          <w:szCs w:val="28"/>
          <w14:ligatures w14:val="none"/>
        </w:rPr>
        <w:t>probabilities</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in</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the</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rat</w:t>
      </w:r>
      <w:r w:rsidRPr="009C27EB">
        <w:rPr>
          <w:rFonts w:ascii="Tahoma" w:eastAsia="Tahoma" w:hAnsi="Tahoma" w:cs="Tahoma"/>
          <w:spacing w:val="-16"/>
          <w:kern w:val="0"/>
          <w:sz w:val="28"/>
          <w:szCs w:val="28"/>
          <w14:ligatures w14:val="none"/>
        </w:rPr>
        <w:t xml:space="preserve"> </w:t>
      </w:r>
      <w:r w:rsidRPr="009C27EB">
        <w:rPr>
          <w:rFonts w:ascii="Tahoma" w:eastAsia="Tahoma" w:hAnsi="Tahoma" w:cs="Tahoma"/>
          <w:spacing w:val="-2"/>
          <w:kern w:val="0"/>
          <w:sz w:val="28"/>
          <w:szCs w:val="28"/>
          <w14:ligatures w14:val="none"/>
        </w:rPr>
        <w:t>knowledge</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base</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are</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updated</w:t>
      </w:r>
      <w:r w:rsidRPr="009C27EB">
        <w:rPr>
          <w:rFonts w:ascii="Tahoma" w:eastAsia="Tahoma" w:hAnsi="Tahoma" w:cs="Tahoma"/>
          <w:spacing w:val="-16"/>
          <w:kern w:val="0"/>
          <w:sz w:val="28"/>
          <w:szCs w:val="28"/>
          <w14:ligatures w14:val="none"/>
        </w:rPr>
        <w:t xml:space="preserve"> </w:t>
      </w:r>
      <w:r w:rsidRPr="009C27EB">
        <w:rPr>
          <w:rFonts w:ascii="Tahoma" w:eastAsia="Tahoma" w:hAnsi="Tahoma" w:cs="Tahoma"/>
          <w:spacing w:val="-2"/>
          <w:kern w:val="0"/>
          <w:sz w:val="28"/>
          <w:szCs w:val="28"/>
          <w14:ligatures w14:val="none"/>
        </w:rPr>
        <w:t>using</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Bayesian</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 xml:space="preserve">inference </w:t>
      </w:r>
      <w:r w:rsidRPr="009C27EB">
        <w:rPr>
          <w:rFonts w:ascii="Tahoma" w:eastAsia="Tahoma" w:hAnsi="Tahoma" w:cs="Tahoma"/>
          <w:kern w:val="0"/>
          <w:sz w:val="28"/>
          <w:szCs w:val="28"/>
          <w14:ligatures w14:val="none"/>
        </w:rPr>
        <w:t>as follows:</w:t>
      </w:r>
    </w:p>
    <w:p w14:paraId="3EA6FD7C" w14:textId="77777777" w:rsidR="009C27EB" w:rsidRPr="003216B5" w:rsidRDefault="009C27EB" w:rsidP="009C27EB">
      <w:pPr>
        <w:widowControl w:val="0"/>
        <w:autoSpaceDE w:val="0"/>
        <w:autoSpaceDN w:val="0"/>
        <w:spacing w:before="8" w:after="0" w:line="247" w:lineRule="auto"/>
        <w:ind w:right="139"/>
        <w:jc w:val="both"/>
        <w:rPr>
          <w:rFonts w:ascii="Tahoma" w:eastAsia="Tahoma" w:hAnsi="Tahoma" w:cs="Tahoma"/>
          <w:kern w:val="0"/>
          <w:sz w:val="28"/>
          <w:szCs w:val="28"/>
          <w14:ligatures w14:val="none"/>
        </w:rPr>
      </w:pPr>
    </w:p>
    <w:p w14:paraId="5D9CA815" w14:textId="3590E149" w:rsidR="009C27EB" w:rsidRPr="003216B5" w:rsidRDefault="009C27EB" w:rsidP="009C27EB">
      <w:pPr>
        <w:widowControl w:val="0"/>
        <w:autoSpaceDE w:val="0"/>
        <w:autoSpaceDN w:val="0"/>
        <w:spacing w:before="8" w:after="0" w:line="247" w:lineRule="auto"/>
        <w:ind w:right="139"/>
        <w:jc w:val="both"/>
        <w:rPr>
          <w:rFonts w:ascii="Tahoma" w:eastAsia="Tahoma" w:hAnsi="Tahoma" w:cs="Tahoma"/>
          <w:b/>
          <w:bCs/>
          <w:kern w:val="0"/>
          <w:sz w:val="28"/>
          <w:szCs w:val="28"/>
          <w14:ligatures w14:val="none"/>
        </w:rPr>
      </w:pPr>
      <w:r w:rsidRPr="003216B5">
        <w:rPr>
          <w:rFonts w:ascii="Tahoma" w:eastAsia="Tahoma" w:hAnsi="Tahoma" w:cs="Tahoma"/>
          <w:b/>
          <w:bCs/>
          <w:kern w:val="0"/>
          <w:sz w:val="28"/>
          <w:szCs w:val="28"/>
          <w14:ligatures w14:val="none"/>
        </w:rPr>
        <w:t>If the bot hears a ping:</w:t>
      </w:r>
    </w:p>
    <w:p w14:paraId="1362B969" w14:textId="77777777" w:rsidR="009C27EB" w:rsidRPr="009C27EB" w:rsidRDefault="009C27EB" w:rsidP="009C27EB">
      <w:pPr>
        <w:widowControl w:val="0"/>
        <w:autoSpaceDE w:val="0"/>
        <w:autoSpaceDN w:val="0"/>
        <w:spacing w:before="14" w:after="0" w:line="240" w:lineRule="auto"/>
        <w:rPr>
          <w:rFonts w:ascii="Tahoma" w:eastAsia="Tahoma" w:hAnsi="Tahoma" w:cs="Tahoma"/>
          <w:kern w:val="0"/>
          <w:sz w:val="28"/>
          <w:szCs w:val="28"/>
          <w14:ligatures w14:val="none"/>
        </w:rPr>
      </w:pPr>
    </w:p>
    <w:p w14:paraId="636A990E" w14:textId="63DF3110" w:rsidR="009C27EB" w:rsidRPr="003216B5" w:rsidRDefault="009C27EB" w:rsidP="009C27EB">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P</m:t>
          </m:r>
          <m:d>
            <m:dPr>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  | ping=1 </m:t>
              </m:r>
            </m:e>
          </m:d>
          <m:r>
            <w:rPr>
              <w:rFonts w:ascii="Cambria Math" w:hAnsi="Cambria Math" w:cs="Tahoma"/>
              <w:color w:val="000000" w:themeColor="text1"/>
              <w:sz w:val="28"/>
              <w:szCs w:val="28"/>
            </w:rPr>
            <m:t>=</m:t>
          </m:r>
          <m:f>
            <m:fPr>
              <m:ctrlPr>
                <w:rPr>
                  <w:rFonts w:ascii="Cambria Math" w:hAnsi="Cambria Math" w:cs="Tahoma"/>
                  <w:i/>
                  <w:color w:val="000000" w:themeColor="text1"/>
                  <w:sz w:val="28"/>
                  <w:szCs w:val="28"/>
                </w:rPr>
              </m:ctrlPr>
            </m:fPr>
            <m:num>
              <m:r>
                <w:rPr>
                  <w:rFonts w:ascii="Cambria Math" w:hAnsi="Cambria Math" w:cs="Tahoma"/>
                  <w:color w:val="000000" w:themeColor="text1"/>
                  <w:sz w:val="28"/>
                  <w:szCs w:val="28"/>
                </w:rPr>
                <m:t>P</m:t>
              </m:r>
              <m:d>
                <m:dPr>
                  <m:endChr m:val="|"/>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ping=1 </m:t>
                  </m:r>
                </m:e>
              </m:d>
              <m:r>
                <w:rPr>
                  <w:rFonts w:ascii="Cambria Math" w:hAnsi="Cambria Math" w:cs="Tahoma"/>
                  <w:color w:val="000000" w:themeColor="text1"/>
                  <w:sz w:val="28"/>
                  <w:szCs w:val="28"/>
                </w:rPr>
                <m:t xml:space="preserve"> 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)P(rat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m:t>
              </m:r>
            </m:num>
            <m:den>
              <m:r>
                <w:rPr>
                  <w:rFonts w:ascii="Cambria Math" w:hAnsi="Cambria Math" w:cs="Tahoma"/>
                  <w:color w:val="000000" w:themeColor="text1"/>
                  <w:sz w:val="28"/>
                  <w:szCs w:val="28"/>
                </w:rPr>
                <m:t>P(ping=1)</m:t>
              </m:r>
              <m:r>
                <w:rPr>
                  <w:rFonts w:ascii="Cambria Math" w:hAnsi="Cambria Math" w:cs="Tahoma"/>
                  <w:color w:val="000000" w:themeColor="text1"/>
                  <w:sz w:val="28"/>
                  <w:szCs w:val="28"/>
                </w:rPr>
                <m:t xml:space="preserve"> </m:t>
              </m:r>
            </m:den>
          </m:f>
          <m:r>
            <w:rPr>
              <w:rFonts w:ascii="Cambria Math" w:hAnsi="Cambria Math" w:cs="Tahoma"/>
              <w:color w:val="000000" w:themeColor="text1"/>
              <w:sz w:val="28"/>
              <w:szCs w:val="28"/>
            </w:rPr>
            <m:t xml:space="preserve"> </m:t>
          </m:r>
        </m:oMath>
      </m:oMathPara>
    </w:p>
    <w:p w14:paraId="6C3F1FB2" w14:textId="77777777" w:rsidR="001041A0" w:rsidRPr="003216B5" w:rsidRDefault="009C27EB" w:rsidP="009C27EB">
      <w:pPr>
        <w:pStyle w:val="BodyText"/>
        <w:rPr>
          <w:b/>
          <w:bCs/>
          <w:spacing w:val="-11"/>
          <w:sz w:val="28"/>
          <w:szCs w:val="28"/>
        </w:rPr>
      </w:pPr>
      <w:r w:rsidRPr="003216B5">
        <w:rPr>
          <w:b/>
          <w:bCs/>
          <w:sz w:val="28"/>
          <w:szCs w:val="28"/>
        </w:rPr>
        <w:t>If</w:t>
      </w:r>
      <w:r w:rsidRPr="003216B5">
        <w:rPr>
          <w:b/>
          <w:bCs/>
          <w:spacing w:val="-3"/>
          <w:sz w:val="28"/>
          <w:szCs w:val="28"/>
        </w:rPr>
        <w:t xml:space="preserve"> </w:t>
      </w:r>
      <w:r w:rsidRPr="003216B5">
        <w:rPr>
          <w:b/>
          <w:bCs/>
          <w:sz w:val="28"/>
          <w:szCs w:val="28"/>
        </w:rPr>
        <w:t>the</w:t>
      </w:r>
      <w:r w:rsidRPr="003216B5">
        <w:rPr>
          <w:b/>
          <w:bCs/>
          <w:spacing w:val="-2"/>
          <w:sz w:val="28"/>
          <w:szCs w:val="28"/>
        </w:rPr>
        <w:t xml:space="preserve"> </w:t>
      </w:r>
      <w:r w:rsidRPr="003216B5">
        <w:rPr>
          <w:b/>
          <w:bCs/>
          <w:sz w:val="28"/>
          <w:szCs w:val="28"/>
        </w:rPr>
        <w:t>bot</w:t>
      </w:r>
      <w:r w:rsidRPr="003216B5">
        <w:rPr>
          <w:b/>
          <w:bCs/>
          <w:spacing w:val="-3"/>
          <w:sz w:val="28"/>
          <w:szCs w:val="28"/>
        </w:rPr>
        <w:t xml:space="preserve"> </w:t>
      </w:r>
      <w:r w:rsidRPr="003216B5">
        <w:rPr>
          <w:b/>
          <w:bCs/>
          <w:spacing w:val="-3"/>
          <w:sz w:val="28"/>
          <w:szCs w:val="28"/>
        </w:rPr>
        <w:t xml:space="preserve">does not </w:t>
      </w:r>
      <w:r w:rsidRPr="003216B5">
        <w:rPr>
          <w:b/>
          <w:bCs/>
          <w:sz w:val="28"/>
          <w:szCs w:val="28"/>
        </w:rPr>
        <w:t>hear</w:t>
      </w:r>
      <w:r w:rsidRPr="003216B5">
        <w:rPr>
          <w:b/>
          <w:bCs/>
          <w:spacing w:val="-2"/>
          <w:sz w:val="28"/>
          <w:szCs w:val="28"/>
        </w:rPr>
        <w:t xml:space="preserve"> </w:t>
      </w:r>
      <w:r w:rsidRPr="003216B5">
        <w:rPr>
          <w:b/>
          <w:bCs/>
          <w:sz w:val="28"/>
          <w:szCs w:val="28"/>
        </w:rPr>
        <w:t>a</w:t>
      </w:r>
      <w:r w:rsidRPr="003216B5">
        <w:rPr>
          <w:b/>
          <w:bCs/>
          <w:spacing w:val="-2"/>
          <w:sz w:val="28"/>
          <w:szCs w:val="28"/>
        </w:rPr>
        <w:t xml:space="preserve"> </w:t>
      </w:r>
      <w:r w:rsidRPr="003216B5">
        <w:rPr>
          <w:b/>
          <w:bCs/>
          <w:spacing w:val="-11"/>
          <w:sz w:val="28"/>
          <w:szCs w:val="28"/>
        </w:rPr>
        <w:t>ping:</w:t>
      </w:r>
    </w:p>
    <w:p w14:paraId="10649982" w14:textId="77777777" w:rsidR="009C27EB" w:rsidRPr="003216B5" w:rsidRDefault="009C27EB" w:rsidP="009C27EB">
      <w:pPr>
        <w:pStyle w:val="BodyText"/>
        <w:rPr>
          <w:spacing w:val="-11"/>
          <w:sz w:val="28"/>
          <w:szCs w:val="28"/>
        </w:rPr>
      </w:pPr>
    </w:p>
    <w:p w14:paraId="085E3967" w14:textId="77777777" w:rsidR="009C27EB" w:rsidRPr="003216B5" w:rsidRDefault="009C27EB" w:rsidP="009C27EB">
      <w:pPr>
        <w:pStyle w:val="BodyText"/>
        <w:rPr>
          <w:spacing w:val="-11"/>
          <w:sz w:val="28"/>
          <w:szCs w:val="28"/>
        </w:rPr>
      </w:pPr>
    </w:p>
    <w:p w14:paraId="21CCCFF4" w14:textId="354BA6C4" w:rsidR="009C27EB" w:rsidRPr="003216B5" w:rsidRDefault="009C27EB" w:rsidP="009C27EB">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P</m:t>
          </m:r>
          <m:d>
            <m:dPr>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  | ping=</m:t>
              </m:r>
              <m:r>
                <w:rPr>
                  <w:rFonts w:ascii="Cambria Math" w:hAnsi="Cambria Math" w:cs="Tahoma"/>
                  <w:color w:val="000000" w:themeColor="text1"/>
                  <w:sz w:val="28"/>
                  <w:szCs w:val="28"/>
                </w:rPr>
                <m:t>0</m:t>
              </m:r>
              <m:r>
                <w:rPr>
                  <w:rFonts w:ascii="Cambria Math" w:hAnsi="Cambria Math" w:cs="Tahoma"/>
                  <w:color w:val="000000" w:themeColor="text1"/>
                  <w:sz w:val="28"/>
                  <w:szCs w:val="28"/>
                </w:rPr>
                <m:t xml:space="preserve"> </m:t>
              </m:r>
            </m:e>
          </m:d>
          <m:r>
            <w:rPr>
              <w:rFonts w:ascii="Cambria Math" w:hAnsi="Cambria Math" w:cs="Tahoma"/>
              <w:color w:val="000000" w:themeColor="text1"/>
              <w:sz w:val="28"/>
              <w:szCs w:val="28"/>
            </w:rPr>
            <m:t>=</m:t>
          </m:r>
          <m:f>
            <m:fPr>
              <m:ctrlPr>
                <w:rPr>
                  <w:rFonts w:ascii="Cambria Math" w:hAnsi="Cambria Math" w:cs="Tahoma"/>
                  <w:i/>
                  <w:color w:val="000000" w:themeColor="text1"/>
                  <w:sz w:val="28"/>
                  <w:szCs w:val="28"/>
                </w:rPr>
              </m:ctrlPr>
            </m:fPr>
            <m:num>
              <m:r>
                <w:rPr>
                  <w:rFonts w:ascii="Cambria Math" w:hAnsi="Cambria Math" w:cs="Tahoma"/>
                  <w:color w:val="000000" w:themeColor="text1"/>
                  <w:sz w:val="28"/>
                  <w:szCs w:val="28"/>
                </w:rPr>
                <m:t>P</m:t>
              </m:r>
              <m:d>
                <m:dPr>
                  <m:endChr m:val="|"/>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ping=</m:t>
                  </m:r>
                  <m:r>
                    <w:rPr>
                      <w:rFonts w:ascii="Cambria Math" w:hAnsi="Cambria Math" w:cs="Tahoma"/>
                      <w:color w:val="000000" w:themeColor="text1"/>
                      <w:sz w:val="28"/>
                      <w:szCs w:val="28"/>
                    </w:rPr>
                    <m:t>0</m:t>
                  </m:r>
                  <m:r>
                    <w:rPr>
                      <w:rFonts w:ascii="Cambria Math" w:hAnsi="Cambria Math" w:cs="Tahoma"/>
                      <w:color w:val="000000" w:themeColor="text1"/>
                      <w:sz w:val="28"/>
                      <w:szCs w:val="28"/>
                    </w:rPr>
                    <m:t xml:space="preserve"> </m:t>
                  </m:r>
                </m:e>
              </m:d>
              <m:r>
                <w:rPr>
                  <w:rFonts w:ascii="Cambria Math" w:hAnsi="Cambria Math" w:cs="Tahoma"/>
                  <w:color w:val="000000" w:themeColor="text1"/>
                  <w:sz w:val="28"/>
                  <w:szCs w:val="28"/>
                </w:rPr>
                <m:t xml:space="preserve"> rat in </m:t>
              </m:r>
              <w:bookmarkStart w:id="0" w:name="_Hlk195018848"/>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w:bookmarkEnd w:id="0"/>
              <m:r>
                <w:rPr>
                  <w:rFonts w:ascii="Cambria Math" w:hAnsi="Cambria Math" w:cs="Tahoma"/>
                  <w:color w:val="000000" w:themeColor="text1"/>
                  <w:sz w:val="28"/>
                  <w:szCs w:val="28"/>
                </w:rPr>
                <m:t xml:space="preserve">)P(rat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m:t>
              </m:r>
            </m:num>
            <m:den>
              <m:r>
                <w:rPr>
                  <w:rFonts w:ascii="Cambria Math" w:hAnsi="Cambria Math" w:cs="Tahoma"/>
                  <w:color w:val="000000" w:themeColor="text1"/>
                  <w:sz w:val="28"/>
                  <w:szCs w:val="28"/>
                </w:rPr>
                <m:t>P(ping=</m:t>
              </m:r>
              <m:r>
                <w:rPr>
                  <w:rFonts w:ascii="Cambria Math" w:hAnsi="Cambria Math" w:cs="Tahoma"/>
                  <w:color w:val="000000" w:themeColor="text1"/>
                  <w:sz w:val="28"/>
                  <w:szCs w:val="28"/>
                </w:rPr>
                <m:t>0</m:t>
              </m:r>
              <m:r>
                <w:rPr>
                  <w:rFonts w:ascii="Cambria Math" w:hAnsi="Cambria Math" w:cs="Tahoma"/>
                  <w:color w:val="000000" w:themeColor="text1"/>
                  <w:sz w:val="28"/>
                  <w:szCs w:val="28"/>
                </w:rPr>
                <m:t xml:space="preserve">) </m:t>
              </m:r>
            </m:den>
          </m:f>
          <m:r>
            <w:rPr>
              <w:rFonts w:ascii="Cambria Math" w:hAnsi="Cambria Math" w:cs="Tahoma"/>
              <w:color w:val="000000" w:themeColor="text1"/>
              <w:sz w:val="28"/>
              <w:szCs w:val="28"/>
            </w:rPr>
            <m:t xml:space="preserve"> </m:t>
          </m:r>
        </m:oMath>
      </m:oMathPara>
    </w:p>
    <w:p w14:paraId="6EBCBE38" w14:textId="77777777" w:rsidR="009C27EB" w:rsidRPr="003216B5" w:rsidRDefault="009C27EB" w:rsidP="009C27EB">
      <w:pPr>
        <w:pStyle w:val="BodyText"/>
        <w:rPr>
          <w:sz w:val="28"/>
          <w:szCs w:val="28"/>
        </w:rPr>
      </w:pPr>
    </w:p>
    <w:p w14:paraId="6D7EF055" w14:textId="49255280" w:rsidR="001B07EE" w:rsidRPr="003216B5" w:rsidRDefault="009C27EB" w:rsidP="009C27EB">
      <w:pPr>
        <w:pStyle w:val="BodyText"/>
        <w:jc w:val="both"/>
        <w:rPr>
          <w:sz w:val="28"/>
          <w:szCs w:val="28"/>
        </w:rPr>
      </w:pPr>
      <w:r w:rsidRPr="003216B5">
        <w:rPr>
          <w:sz w:val="28"/>
          <w:szCs w:val="28"/>
        </w:rPr>
        <w:t xml:space="preserve">Here, </w:t>
      </w:r>
      <w:r w:rsidR="001B07EE" w:rsidRPr="003216B5">
        <w:rPr>
          <w:sz w:val="28"/>
          <w:szCs w:val="28"/>
        </w:rPr>
        <w:t>we</w:t>
      </w:r>
      <w:r w:rsidRPr="003216B5">
        <w:rPr>
          <w:sz w:val="28"/>
          <w:szCs w:val="28"/>
        </w:rPr>
        <w:t xml:space="preserve"> can </w:t>
      </w:r>
      <w:r w:rsidR="001B07EE" w:rsidRPr="003216B5">
        <w:rPr>
          <w:sz w:val="28"/>
          <w:szCs w:val="28"/>
        </w:rPr>
        <w:t>see</w:t>
      </w:r>
      <w:r w:rsidRPr="003216B5">
        <w:rPr>
          <w:sz w:val="28"/>
          <w:szCs w:val="28"/>
        </w:rPr>
        <w:t xml:space="preserve"> that probability of receiving a ping or not receiving </w:t>
      </w:r>
      <w:r w:rsidR="001B07EE" w:rsidRPr="003216B5">
        <w:rPr>
          <w:sz w:val="28"/>
          <w:szCs w:val="28"/>
        </w:rPr>
        <w:t>a</w:t>
      </w:r>
      <w:r w:rsidRPr="003216B5">
        <w:rPr>
          <w:sz w:val="28"/>
          <w:szCs w:val="28"/>
        </w:rPr>
        <w:t xml:space="preserve"> </w:t>
      </w:r>
      <w:r w:rsidR="001B07EE" w:rsidRPr="003216B5">
        <w:rPr>
          <w:sz w:val="28"/>
          <w:szCs w:val="28"/>
        </w:rPr>
        <w:t>p</w:t>
      </w:r>
      <w:r w:rsidRPr="003216B5">
        <w:rPr>
          <w:sz w:val="28"/>
          <w:szCs w:val="28"/>
        </w:rPr>
        <w:t>ing that the rat is in lo</w:t>
      </w:r>
      <w:r w:rsidR="001B07EE" w:rsidRPr="003216B5">
        <w:rPr>
          <w:sz w:val="28"/>
          <w:szCs w:val="28"/>
        </w:rPr>
        <w:t>cation L</w:t>
      </w:r>
      <w:r w:rsidR="001B07EE" w:rsidRPr="003216B5">
        <w:rPr>
          <w:sz w:val="28"/>
          <w:szCs w:val="28"/>
          <w:vertAlign w:val="subscript"/>
        </w:rPr>
        <w:t>i</w:t>
      </w:r>
      <w:r w:rsidR="001B07EE" w:rsidRPr="003216B5">
        <w:rPr>
          <w:sz w:val="28"/>
          <w:szCs w:val="28"/>
        </w:rPr>
        <w:t xml:space="preserve"> is calculated using a </w:t>
      </w:r>
    </w:p>
    <w:p w14:paraId="61D38837" w14:textId="77777777" w:rsidR="003216B5" w:rsidRDefault="003216B5" w:rsidP="009C27EB">
      <w:pPr>
        <w:pStyle w:val="BodyText"/>
        <w:jc w:val="both"/>
        <w:rPr>
          <w:sz w:val="28"/>
          <w:szCs w:val="28"/>
        </w:rPr>
      </w:pPr>
    </w:p>
    <w:p w14:paraId="083B9041" w14:textId="77777777" w:rsidR="003216B5" w:rsidRDefault="003216B5" w:rsidP="009C27EB">
      <w:pPr>
        <w:pStyle w:val="BodyText"/>
        <w:jc w:val="both"/>
        <w:rPr>
          <w:sz w:val="28"/>
          <w:szCs w:val="28"/>
        </w:rPr>
      </w:pPr>
    </w:p>
    <w:p w14:paraId="27E057B8" w14:textId="77777777" w:rsidR="003216B5" w:rsidRDefault="003216B5" w:rsidP="009C27EB">
      <w:pPr>
        <w:pStyle w:val="BodyText"/>
        <w:jc w:val="both"/>
        <w:rPr>
          <w:sz w:val="28"/>
          <w:szCs w:val="28"/>
        </w:rPr>
      </w:pPr>
    </w:p>
    <w:p w14:paraId="4CF94764" w14:textId="77777777" w:rsidR="003216B5" w:rsidRDefault="003216B5" w:rsidP="009C27EB">
      <w:pPr>
        <w:pStyle w:val="BodyText"/>
        <w:jc w:val="both"/>
        <w:rPr>
          <w:sz w:val="28"/>
          <w:szCs w:val="28"/>
        </w:rPr>
      </w:pPr>
    </w:p>
    <w:p w14:paraId="22C14425" w14:textId="6491EB35" w:rsidR="001B07EE" w:rsidRPr="003216B5" w:rsidRDefault="001B07EE" w:rsidP="009C27EB">
      <w:pPr>
        <w:pStyle w:val="BodyText"/>
        <w:jc w:val="both"/>
        <w:rPr>
          <w:sz w:val="28"/>
          <w:szCs w:val="28"/>
        </w:rPr>
      </w:pPr>
      <w:r w:rsidRPr="003216B5">
        <w:rPr>
          <w:sz w:val="28"/>
          <w:szCs w:val="28"/>
        </w:rPr>
        <w:t xml:space="preserve">(As follow: </w:t>
      </w:r>
    </w:p>
    <w:p w14:paraId="49344B84" w14:textId="77777777" w:rsidR="001B07EE" w:rsidRPr="003216B5" w:rsidRDefault="001B07EE" w:rsidP="009C27EB">
      <w:pPr>
        <w:pStyle w:val="BodyText"/>
        <w:jc w:val="both"/>
        <w:rPr>
          <w:sz w:val="28"/>
          <w:szCs w:val="28"/>
        </w:rPr>
      </w:pPr>
    </w:p>
    <w:p w14:paraId="4F0AD518" w14:textId="1388C6D1" w:rsidR="001B07EE" w:rsidRPr="003216B5" w:rsidRDefault="001B07EE" w:rsidP="001B07EE">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P</m:t>
          </m:r>
          <m:d>
            <m:dPr>
              <m:endChr m:val="|"/>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ping=1 </m:t>
              </m:r>
            </m:e>
          </m:d>
          <m:r>
            <w:rPr>
              <w:rFonts w:ascii="Cambria Math" w:hAnsi="Cambria Math" w:cs="Tahoma"/>
              <w:color w:val="000000" w:themeColor="text1"/>
              <w:sz w:val="28"/>
              <w:szCs w:val="28"/>
            </w:rPr>
            <m:t xml:space="preserve"> </m:t>
          </m:r>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m:t>
          </m:r>
          <m:r>
            <w:rPr>
              <w:rFonts w:ascii="Cambria Math" w:hAnsi="Cambria Math" w:cs="Tahoma"/>
              <w:color w:val="000000" w:themeColor="text1"/>
              <w:sz w:val="28"/>
              <w:szCs w:val="28"/>
            </w:rPr>
            <m:t>=</m:t>
          </m:r>
          <m:r>
            <w:rPr>
              <w:rFonts w:ascii="Cambria Math" w:hAnsi="Cambria Math" w:cs="Tahoma"/>
              <w:color w:val="000000" w:themeColor="text1"/>
              <w:sz w:val="28"/>
              <w:szCs w:val="28"/>
            </w:rPr>
            <m:t xml:space="preserve"> </m:t>
          </m:r>
          <m:r>
            <w:rPr>
              <w:rFonts w:ascii="Cambria Math" w:hAnsi="Cambria Math" w:cs="Tahoma"/>
              <w:color w:val="000000" w:themeColor="text1"/>
              <w:sz w:val="28"/>
              <w:szCs w:val="28"/>
            </w:rPr>
            <m:t xml:space="preserve"> </m:t>
          </m:r>
          <m:sSup>
            <m:sSupPr>
              <m:ctrlPr>
                <w:rPr>
                  <w:rFonts w:ascii="Cambria Math" w:hAnsi="Cambria Math" w:cs="Tahoma"/>
                  <w:i/>
                  <w:color w:val="000000" w:themeColor="text1"/>
                  <w:sz w:val="28"/>
                  <w:szCs w:val="28"/>
                </w:rPr>
              </m:ctrlPr>
            </m:sSupPr>
            <m:e>
              <m:r>
                <w:rPr>
                  <w:rFonts w:ascii="Cambria Math" w:hAnsi="Cambria Math" w:cs="Tahoma"/>
                  <w:color w:val="000000" w:themeColor="text1"/>
                  <w:sz w:val="28"/>
                  <w:szCs w:val="28"/>
                </w:rPr>
                <m:t>e</m:t>
              </m:r>
            </m:e>
            <m:sup>
              <m:r>
                <m:rPr>
                  <m:sty m:val="p"/>
                </m:rPr>
                <w:rPr>
                  <w:rFonts w:ascii="Cambria Math" w:hAnsi="Cambria Math" w:cs="Tahoma"/>
                  <w:vertAlign w:val="superscript"/>
                </w:rPr>
                <m:t>-</m:t>
              </m:r>
              <m:r>
                <w:rPr>
                  <w:rFonts w:ascii="Cambria Math" w:hAnsi="Cambria Math" w:cs="Tahoma"/>
                  <w:vertAlign w:val="superscript"/>
                </w:rPr>
                <m:t>α</m:t>
              </m:r>
              <m:r>
                <m:rPr>
                  <m:sty m:val="p"/>
                </m:rPr>
                <w:rPr>
                  <w:rFonts w:ascii="Cambria Math" w:hAnsi="Cambria Math" w:cs="Tahoma"/>
                  <w:vertAlign w:val="superscript"/>
                </w:rPr>
                <m:t>(</m:t>
              </m:r>
              <m:r>
                <w:rPr>
                  <w:rFonts w:ascii="Cambria Math" w:hAnsi="Cambria Math" w:cs="Tahoma"/>
                  <w:vertAlign w:val="superscript"/>
                </w:rPr>
                <m:t>d</m:t>
              </m:r>
              <m:r>
                <m:rPr>
                  <m:sty m:val="p"/>
                </m:rPr>
                <w:rPr>
                  <w:rFonts w:ascii="Cambria Math" w:hAnsi="Cambria Math" w:cs="Tahoma"/>
                  <w:vertAlign w:val="superscript"/>
                </w:rPr>
                <m:t>(</m:t>
              </m:r>
              <m:r>
                <w:rPr>
                  <w:rFonts w:ascii="Cambria Math" w:hAnsi="Cambria Math" w:cs="Tahoma"/>
                  <w:vertAlign w:val="superscript"/>
                </w:rPr>
                <m:t>i,j</m:t>
              </m:r>
              <m:r>
                <m:rPr>
                  <m:sty m:val="p"/>
                </m:rPr>
                <w:rPr>
                  <w:rFonts w:ascii="Cambria Math" w:hAnsi="Cambria Math" w:cs="Tahoma"/>
                  <w:vertAlign w:val="superscript"/>
                </w:rPr>
                <m:t>)-1)</m:t>
              </m:r>
              <m:r>
                <m:rPr>
                  <m:sty m:val="p"/>
                </m:rPr>
                <w:rPr>
                  <w:rFonts w:ascii="Cambria Math" w:hAnsi="Cambria Math" w:cs="Tahoma"/>
                </w:rPr>
                <m:t xml:space="preserve"> </m:t>
              </m:r>
            </m:sup>
          </m:sSup>
        </m:oMath>
      </m:oMathPara>
    </w:p>
    <w:p w14:paraId="5E274E50" w14:textId="21EBAE58" w:rsidR="001B07EE" w:rsidRPr="003216B5" w:rsidRDefault="0072433E" w:rsidP="0072433E">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P</m:t>
          </m:r>
          <m:d>
            <m:dPr>
              <m:endChr m:val="|"/>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ping=</m:t>
              </m:r>
              <m:r>
                <w:rPr>
                  <w:rFonts w:ascii="Cambria Math" w:hAnsi="Cambria Math" w:cs="Tahoma"/>
                  <w:color w:val="000000" w:themeColor="text1"/>
                  <w:sz w:val="28"/>
                  <w:szCs w:val="28"/>
                </w:rPr>
                <m:t>0</m:t>
              </m:r>
              <m:r>
                <w:rPr>
                  <w:rFonts w:ascii="Cambria Math" w:hAnsi="Cambria Math" w:cs="Tahoma"/>
                  <w:color w:val="000000" w:themeColor="text1"/>
                  <w:sz w:val="28"/>
                  <w:szCs w:val="28"/>
                </w:rPr>
                <m:t xml:space="preserve"> </m:t>
              </m:r>
            </m:e>
          </m:d>
          <m:r>
            <w:rPr>
              <w:rFonts w:ascii="Cambria Math" w:hAnsi="Cambria Math" w:cs="Tahoma"/>
              <w:color w:val="000000" w:themeColor="text1"/>
              <w:sz w:val="28"/>
              <w:szCs w:val="28"/>
            </w:rPr>
            <m:t xml:space="preserve"> 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 </m:t>
          </m:r>
          <m:r>
            <w:rPr>
              <w:rFonts w:ascii="Cambria Math" w:hAnsi="Cambria Math" w:cs="Tahoma"/>
              <w:color w:val="000000" w:themeColor="text1"/>
              <w:sz w:val="28"/>
              <w:szCs w:val="28"/>
            </w:rPr>
            <m:t>1-</m:t>
          </m:r>
          <m:r>
            <w:rPr>
              <w:rFonts w:ascii="Cambria Math" w:hAnsi="Cambria Math" w:cs="Tahoma"/>
              <w:color w:val="000000" w:themeColor="text1"/>
              <w:sz w:val="28"/>
              <w:szCs w:val="28"/>
            </w:rPr>
            <m:t xml:space="preserve"> </m:t>
          </m:r>
          <m:sSup>
            <m:sSupPr>
              <m:ctrlPr>
                <w:rPr>
                  <w:rFonts w:ascii="Cambria Math" w:hAnsi="Cambria Math" w:cs="Tahoma"/>
                  <w:i/>
                  <w:color w:val="000000" w:themeColor="text1"/>
                  <w:sz w:val="28"/>
                  <w:szCs w:val="28"/>
                </w:rPr>
              </m:ctrlPr>
            </m:sSupPr>
            <m:e>
              <m:r>
                <w:rPr>
                  <w:rFonts w:ascii="Cambria Math" w:hAnsi="Cambria Math" w:cs="Tahoma"/>
                  <w:color w:val="000000" w:themeColor="text1"/>
                  <w:sz w:val="28"/>
                  <w:szCs w:val="28"/>
                </w:rPr>
                <m:t>e</m:t>
              </m:r>
            </m:e>
            <m:sup>
              <m:r>
                <m:rPr>
                  <m:sty m:val="p"/>
                </m:rPr>
                <w:rPr>
                  <w:rFonts w:ascii="Cambria Math" w:hAnsi="Cambria Math" w:cs="Tahoma"/>
                  <w:vertAlign w:val="superscript"/>
                </w:rPr>
                <m:t>-</m:t>
              </m:r>
              <m:r>
                <w:rPr>
                  <w:rFonts w:ascii="Cambria Math" w:hAnsi="Cambria Math" w:cs="Tahoma"/>
                  <w:vertAlign w:val="superscript"/>
                </w:rPr>
                <m:t>α</m:t>
              </m:r>
              <m:r>
                <m:rPr>
                  <m:sty m:val="p"/>
                </m:rPr>
                <w:rPr>
                  <w:rFonts w:ascii="Cambria Math" w:hAnsi="Cambria Math" w:cs="Tahoma"/>
                  <w:vertAlign w:val="superscript"/>
                </w:rPr>
                <m:t>(</m:t>
              </m:r>
              <m:r>
                <w:rPr>
                  <w:rFonts w:ascii="Cambria Math" w:hAnsi="Cambria Math" w:cs="Tahoma"/>
                  <w:vertAlign w:val="superscript"/>
                </w:rPr>
                <m:t>d</m:t>
              </m:r>
              <m:r>
                <m:rPr>
                  <m:sty m:val="p"/>
                </m:rPr>
                <w:rPr>
                  <w:rFonts w:ascii="Cambria Math" w:hAnsi="Cambria Math" w:cs="Tahoma"/>
                  <w:vertAlign w:val="superscript"/>
                </w:rPr>
                <m:t>(</m:t>
              </m:r>
              <m:r>
                <w:rPr>
                  <w:rFonts w:ascii="Cambria Math" w:hAnsi="Cambria Math" w:cs="Tahoma"/>
                  <w:vertAlign w:val="superscript"/>
                </w:rPr>
                <m:t>i,j</m:t>
              </m:r>
              <m:r>
                <m:rPr>
                  <m:sty m:val="p"/>
                </m:rPr>
                <w:rPr>
                  <w:rFonts w:ascii="Cambria Math" w:hAnsi="Cambria Math" w:cs="Tahoma"/>
                  <w:vertAlign w:val="superscript"/>
                </w:rPr>
                <m:t>)-1)</m:t>
              </m:r>
              <m:r>
                <m:rPr>
                  <m:sty m:val="p"/>
                </m:rPr>
                <w:rPr>
                  <w:rFonts w:ascii="Cambria Math" w:hAnsi="Cambria Math" w:cs="Tahoma"/>
                </w:rPr>
                <m:t xml:space="preserve"> </m:t>
              </m:r>
            </m:sup>
          </m:sSup>
        </m:oMath>
      </m:oMathPara>
    </w:p>
    <w:p w14:paraId="3F629475" w14:textId="77777777" w:rsidR="009C27EB" w:rsidRPr="003216B5" w:rsidRDefault="001B07EE" w:rsidP="009C27EB">
      <w:pPr>
        <w:pStyle w:val="BodyText"/>
        <w:jc w:val="both"/>
        <w:rPr>
          <w:sz w:val="28"/>
          <w:szCs w:val="28"/>
        </w:rPr>
      </w:pPr>
      <w:r w:rsidRPr="003216B5">
        <w:rPr>
          <w:sz w:val="28"/>
          <w:szCs w:val="28"/>
        </w:rPr>
        <w:t>)</w:t>
      </w:r>
    </w:p>
    <w:p w14:paraId="6D5746CA" w14:textId="77777777" w:rsidR="0072433E" w:rsidRPr="003216B5" w:rsidRDefault="0072433E" w:rsidP="009C27EB">
      <w:pPr>
        <w:pStyle w:val="BodyText"/>
        <w:jc w:val="both"/>
        <w:rPr>
          <w:sz w:val="28"/>
          <w:szCs w:val="28"/>
        </w:rPr>
      </w:pPr>
    </w:p>
    <w:p w14:paraId="63CCA72C" w14:textId="77777777" w:rsidR="0072433E" w:rsidRPr="003216B5" w:rsidRDefault="0072433E" w:rsidP="009C27EB">
      <w:pPr>
        <w:pStyle w:val="BodyText"/>
        <w:jc w:val="both"/>
        <w:rPr>
          <w:sz w:val="28"/>
          <w:szCs w:val="28"/>
        </w:rPr>
      </w:pPr>
    </w:p>
    <w:p w14:paraId="7DDAB9BC" w14:textId="710AECFE" w:rsidR="0072433E" w:rsidRPr="003216B5" w:rsidRDefault="0072433E" w:rsidP="009C27EB">
      <w:pPr>
        <w:pStyle w:val="BodyText"/>
        <w:jc w:val="both"/>
        <w:rPr>
          <w:sz w:val="28"/>
          <w:szCs w:val="28"/>
        </w:rPr>
      </w:pPr>
      <w:r w:rsidRPr="003216B5">
        <w:rPr>
          <w:sz w:val="28"/>
          <w:szCs w:val="28"/>
        </w:rPr>
        <w:t xml:space="preserve">The normalization factor in terms of Bayesian </w:t>
      </w:r>
      <w:r w:rsidR="00A80182" w:rsidRPr="003216B5">
        <w:rPr>
          <w:sz w:val="28"/>
          <w:szCs w:val="28"/>
        </w:rPr>
        <w:t>inference,</w:t>
      </w:r>
      <w:r w:rsidRPr="003216B5">
        <w:rPr>
          <w:sz w:val="28"/>
          <w:szCs w:val="28"/>
        </w:rPr>
        <w:t xml:space="preserve"> </w:t>
      </w:r>
      <w:r w:rsidR="00A80182" w:rsidRPr="003216B5">
        <w:rPr>
          <w:sz w:val="28"/>
          <w:szCs w:val="28"/>
        </w:rPr>
        <w:t>P (</w:t>
      </w:r>
      <w:r w:rsidRPr="003216B5">
        <w:rPr>
          <w:sz w:val="28"/>
          <w:szCs w:val="28"/>
        </w:rPr>
        <w:t>ping = 1) is calculated as follows:</w:t>
      </w:r>
    </w:p>
    <w:p w14:paraId="680CDBE6" w14:textId="77777777" w:rsidR="0072433E" w:rsidRPr="003216B5" w:rsidRDefault="0072433E" w:rsidP="009C27EB">
      <w:pPr>
        <w:pStyle w:val="BodyText"/>
        <w:jc w:val="both"/>
        <w:rPr>
          <w:sz w:val="28"/>
          <w:szCs w:val="28"/>
        </w:rPr>
      </w:pPr>
    </w:p>
    <w:p w14:paraId="600BD75B" w14:textId="64E92E14" w:rsidR="0072433E" w:rsidRPr="003216B5" w:rsidRDefault="00A80182" w:rsidP="0072433E">
      <w:pPr>
        <w:rPr>
          <w:rFonts w:ascii="Tahoma" w:eastAsiaTheme="minorEastAsia" w:hAnsi="Tahoma" w:cs="Tahoma"/>
          <w:color w:val="000000" w:themeColor="text1"/>
          <w:sz w:val="28"/>
          <w:szCs w:val="28"/>
        </w:rPr>
      </w:pPr>
      <m:oMathPara>
        <m:oMath>
          <m:r>
            <w:rPr>
              <w:rFonts w:ascii="Cambria Math" w:eastAsiaTheme="minorEastAsia" w:hAnsi="Cambria Math" w:cs="Tahoma"/>
              <w:color w:val="000000" w:themeColor="text1"/>
              <w:sz w:val="28"/>
              <w:szCs w:val="28"/>
            </w:rPr>
            <m:t>P</m:t>
          </m:r>
          <m:d>
            <m:dPr>
              <m:ctrlPr>
                <w:rPr>
                  <w:rFonts w:ascii="Cambria Math" w:eastAsiaTheme="minorEastAsia" w:hAnsi="Cambria Math" w:cs="Tahoma"/>
                  <w:i/>
                  <w:color w:val="000000" w:themeColor="text1"/>
                  <w:sz w:val="28"/>
                  <w:szCs w:val="28"/>
                </w:rPr>
              </m:ctrlPr>
            </m:dPr>
            <m:e>
              <m:r>
                <w:rPr>
                  <w:rFonts w:ascii="Cambria Math" w:eastAsiaTheme="minorEastAsia" w:hAnsi="Cambria Math" w:cs="Tahoma"/>
                  <w:color w:val="000000" w:themeColor="text1"/>
                  <w:sz w:val="28"/>
                  <w:szCs w:val="28"/>
                </w:rPr>
                <m:t>ping=1</m:t>
              </m:r>
            </m:e>
          </m:d>
          <m:r>
            <w:rPr>
              <w:rFonts w:ascii="Cambria Math" w:eastAsiaTheme="minorEastAsia" w:hAnsi="Cambria Math" w:cs="Tahoma"/>
              <w:color w:val="000000" w:themeColor="text1"/>
              <w:sz w:val="28"/>
              <w:szCs w:val="28"/>
            </w:rPr>
            <m:t>=</m:t>
          </m:r>
          <m:nary>
            <m:naryPr>
              <m:chr m:val="∑"/>
              <m:limLoc m:val="undOvr"/>
              <m:supHide m:val="1"/>
              <m:ctrlPr>
                <w:rPr>
                  <w:rFonts w:ascii="Cambria Math" w:eastAsiaTheme="minorEastAsia" w:hAnsi="Cambria Math" w:cs="Tahoma"/>
                  <w:i/>
                  <w:color w:val="000000" w:themeColor="text1"/>
                  <w:sz w:val="28"/>
                  <w:szCs w:val="28"/>
                </w:rPr>
              </m:ctrlPr>
            </m:naryPr>
            <m:sub>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sub>
            <m:sup/>
            <m:e>
              <m:r>
                <w:rPr>
                  <w:rFonts w:ascii="Cambria Math" w:eastAsiaTheme="minorEastAsia" w:hAnsi="Cambria Math" w:cs="Tahoma"/>
                  <w:color w:val="000000" w:themeColor="text1"/>
                  <w:sz w:val="28"/>
                  <w:szCs w:val="28"/>
                </w:rPr>
                <m:t>P</m:t>
              </m:r>
              <m:d>
                <m:dPr>
                  <m:endChr m:val="|"/>
                  <m:ctrlPr>
                    <w:rPr>
                      <w:rFonts w:ascii="Cambria Math" w:eastAsiaTheme="minorEastAsia" w:hAnsi="Cambria Math" w:cs="Tahoma"/>
                      <w:i/>
                      <w:color w:val="000000" w:themeColor="text1"/>
                      <w:sz w:val="28"/>
                      <w:szCs w:val="28"/>
                    </w:rPr>
                  </m:ctrlPr>
                </m:dPr>
                <m:e>
                  <m:r>
                    <w:rPr>
                      <w:rFonts w:ascii="Cambria Math" w:eastAsiaTheme="minorEastAsia" w:hAnsi="Cambria Math" w:cs="Tahoma"/>
                      <w:color w:val="000000" w:themeColor="text1"/>
                      <w:sz w:val="28"/>
                      <w:szCs w:val="28"/>
                    </w:rPr>
                    <m:t xml:space="preserve">ping=1 </m:t>
                  </m:r>
                </m:e>
              </m:d>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 xml:space="preserve"> </m:t>
                  </m:r>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eastAsiaTheme="minorEastAsia" w:hAnsi="Cambria Math" w:cs="Tahoma"/>
                  <w:color w:val="000000" w:themeColor="text1"/>
                  <w:sz w:val="28"/>
                  <w:szCs w:val="28"/>
                </w:rPr>
                <m:t xml:space="preserve">) P (rat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eastAsiaTheme="minorEastAsia" w:hAnsi="Cambria Math" w:cs="Tahoma"/>
                  <w:color w:val="000000" w:themeColor="text1"/>
                  <w:sz w:val="28"/>
                  <w:szCs w:val="28"/>
                </w:rPr>
                <m:t>)</m:t>
              </m:r>
            </m:e>
          </m:nary>
          <m:r>
            <w:rPr>
              <w:rFonts w:ascii="Cambria Math" w:eastAsiaTheme="minorEastAsia" w:hAnsi="Cambria Math" w:cs="Tahoma"/>
              <w:color w:val="000000" w:themeColor="text1"/>
              <w:sz w:val="28"/>
              <w:szCs w:val="28"/>
            </w:rPr>
            <m:t xml:space="preserve"> </m:t>
          </m:r>
        </m:oMath>
      </m:oMathPara>
    </w:p>
    <w:p w14:paraId="7534A900" w14:textId="77777777" w:rsidR="0072433E" w:rsidRPr="003216B5" w:rsidRDefault="0072433E" w:rsidP="009C27EB">
      <w:pPr>
        <w:pStyle w:val="BodyText"/>
        <w:jc w:val="both"/>
        <w:rPr>
          <w:sz w:val="28"/>
          <w:szCs w:val="28"/>
        </w:rPr>
      </w:pPr>
    </w:p>
    <w:p w14:paraId="6587ECB4" w14:textId="77777777" w:rsidR="00A80182" w:rsidRPr="003216B5" w:rsidRDefault="00A80182" w:rsidP="009C27EB">
      <w:pPr>
        <w:pStyle w:val="BodyText"/>
        <w:jc w:val="both"/>
        <w:rPr>
          <w:color w:val="000000" w:themeColor="text1"/>
          <w:sz w:val="28"/>
          <w:szCs w:val="28"/>
        </w:rPr>
      </w:pPr>
      <w:r w:rsidRPr="003216B5">
        <w:rPr>
          <w:sz w:val="28"/>
          <w:szCs w:val="28"/>
        </w:rPr>
        <w:t xml:space="preserve">Similarly,  </w:t>
      </w:r>
      <m:oMath>
        <m:r>
          <w:rPr>
            <w:rFonts w:ascii="Cambria Math" w:hAnsi="Cambria Math"/>
            <w:sz w:val="28"/>
            <w:szCs w:val="28"/>
          </w:rPr>
          <m:t>P</m:t>
        </m:r>
        <m:d>
          <m:dPr>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ping</m:t>
            </m:r>
            <m:r>
              <w:rPr>
                <w:rFonts w:ascii="Cambria Math" w:eastAsiaTheme="minorEastAsia" w:hAnsi="Cambria Math"/>
                <w:color w:val="000000" w:themeColor="text1"/>
                <w:sz w:val="28"/>
                <w:szCs w:val="28"/>
              </w:rPr>
              <m:t>=</m:t>
            </m:r>
            <m:r>
              <w:rPr>
                <w:rFonts w:ascii="Cambria Math" w:eastAsiaTheme="minorEastAsia" w:hAnsi="Cambria Math"/>
                <w:color w:val="000000" w:themeColor="text1"/>
                <w:sz w:val="28"/>
                <w:szCs w:val="28"/>
              </w:rPr>
              <m:t>0</m:t>
            </m:r>
          </m:e>
        </m:d>
        <m:r>
          <w:rPr>
            <w:rFonts w:ascii="Cambria Math" w:eastAsiaTheme="minorEastAsia" w:hAnsi="Cambria Math"/>
            <w:color w:val="000000" w:themeColor="text1"/>
            <w:sz w:val="28"/>
            <w:szCs w:val="28"/>
          </w:rPr>
          <m:t xml:space="preserve"> </m:t>
        </m:r>
      </m:oMath>
      <w:r w:rsidRPr="003216B5">
        <w:rPr>
          <w:color w:val="000000" w:themeColor="text1"/>
          <w:sz w:val="28"/>
          <w:szCs w:val="28"/>
        </w:rPr>
        <w:t>is calculated as follows:</w:t>
      </w:r>
    </w:p>
    <w:p w14:paraId="0B686758" w14:textId="77777777" w:rsidR="00A80182" w:rsidRPr="003216B5" w:rsidRDefault="00A80182" w:rsidP="009C27EB">
      <w:pPr>
        <w:pStyle w:val="BodyText"/>
        <w:jc w:val="both"/>
        <w:rPr>
          <w:color w:val="000000" w:themeColor="text1"/>
          <w:sz w:val="28"/>
          <w:szCs w:val="28"/>
        </w:rPr>
      </w:pPr>
    </w:p>
    <w:p w14:paraId="1D8DFF42" w14:textId="77777777" w:rsidR="00A80182" w:rsidRPr="003216B5" w:rsidRDefault="00A80182" w:rsidP="009C27EB">
      <w:pPr>
        <w:pStyle w:val="BodyText"/>
        <w:jc w:val="both"/>
        <w:rPr>
          <w:color w:val="000000" w:themeColor="text1"/>
          <w:sz w:val="28"/>
          <w:szCs w:val="28"/>
        </w:rPr>
      </w:pPr>
      <m:oMathPara>
        <m:oMath>
          <m:r>
            <w:rPr>
              <w:rFonts w:ascii="Cambria Math" w:eastAsiaTheme="minorEastAsia" w:hAnsi="Cambria Math"/>
              <w:color w:val="000000" w:themeColor="text1"/>
              <w:sz w:val="28"/>
              <w:szCs w:val="28"/>
            </w:rPr>
            <m:t>P</m:t>
          </m:r>
          <m:d>
            <m:dPr>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ping=</m:t>
              </m:r>
              <m:r>
                <w:rPr>
                  <w:rFonts w:ascii="Cambria Math" w:eastAsiaTheme="minorEastAsia" w:hAnsi="Cambria Math"/>
                  <w:color w:val="000000" w:themeColor="text1"/>
                  <w:sz w:val="28"/>
                  <w:szCs w:val="28"/>
                </w:rPr>
                <m:t>0</m:t>
              </m:r>
            </m:e>
          </m:d>
          <m:r>
            <w:rPr>
              <w:rFonts w:ascii="Cambria Math" w:eastAsiaTheme="minorEastAsia" w:hAnsi="Cambria Math"/>
              <w:color w:val="000000" w:themeColor="text1"/>
              <w:sz w:val="28"/>
              <w:szCs w:val="28"/>
            </w:rPr>
            <m:t>=1-P(ping=1)</m:t>
          </m:r>
        </m:oMath>
      </m:oMathPara>
    </w:p>
    <w:p w14:paraId="1BE6F2FD" w14:textId="77777777" w:rsidR="00A80182" w:rsidRPr="003216B5" w:rsidRDefault="00A80182" w:rsidP="009C27EB">
      <w:pPr>
        <w:pStyle w:val="BodyText"/>
        <w:jc w:val="both"/>
        <w:rPr>
          <w:color w:val="000000" w:themeColor="text1"/>
          <w:sz w:val="28"/>
          <w:szCs w:val="28"/>
        </w:rPr>
      </w:pPr>
    </w:p>
    <w:p w14:paraId="330F7A36" w14:textId="16B03D14" w:rsidR="00A80182" w:rsidRPr="003216B5" w:rsidRDefault="00A80182" w:rsidP="009C27EB">
      <w:pPr>
        <w:pStyle w:val="BodyText"/>
        <w:jc w:val="both"/>
        <w:rPr>
          <w:color w:val="000000" w:themeColor="text1"/>
          <w:kern w:val="2"/>
          <w:sz w:val="28"/>
          <w:szCs w:val="28"/>
          <w14:ligatures w14:val="standardContextual"/>
        </w:rPr>
      </w:pPr>
      <w:r w:rsidRPr="003216B5">
        <w:rPr>
          <w:color w:val="000000" w:themeColor="text1"/>
          <w:sz w:val="28"/>
          <w:szCs w:val="28"/>
        </w:rPr>
        <w:t xml:space="preserve">The prior probability,  </w:t>
      </w:r>
      <m:oMath>
        <m:r>
          <w:rPr>
            <w:rFonts w:ascii="Cambria Math" w:eastAsiaTheme="minorEastAsia" w:hAnsi="Cambria Math"/>
            <w:color w:val="000000" w:themeColor="text1"/>
            <w:sz w:val="28"/>
            <w:szCs w:val="28"/>
          </w:rPr>
          <m:t>P</m:t>
        </m:r>
        <m:d>
          <m:dPr>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 xml:space="preserve">rat in </m:t>
            </m:r>
            <m:sSub>
              <m:sSubPr>
                <m:ctrlPr>
                  <w:rPr>
                    <w:rFonts w:ascii="Cambria Math" w:eastAsiaTheme="minorHAnsi" w:hAnsi="Cambria Math"/>
                    <w:i/>
                    <w:color w:val="000000" w:themeColor="text1"/>
                    <w:kern w:val="2"/>
                    <w:sz w:val="28"/>
                    <w:szCs w:val="28"/>
                    <w14:ligatures w14:val="standardContextual"/>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i</m:t>
                </m:r>
              </m:sub>
            </m:sSub>
          </m:e>
        </m:d>
      </m:oMath>
      <w:r w:rsidRPr="003216B5">
        <w:rPr>
          <w:color w:val="000000" w:themeColor="text1"/>
          <w:sz w:val="28"/>
          <w:szCs w:val="28"/>
        </w:rPr>
        <w:t xml:space="preserve"> is the probability of the rat being found in the cell  </w:t>
      </w:r>
      <m:oMath>
        <m:sSub>
          <m:sSubPr>
            <m:ctrlPr>
              <w:rPr>
                <w:rFonts w:ascii="Cambria Math" w:eastAsiaTheme="minorHAnsi" w:hAnsi="Cambria Math"/>
                <w:i/>
                <w:color w:val="000000" w:themeColor="text1"/>
                <w:kern w:val="2"/>
                <w:sz w:val="28"/>
                <w:szCs w:val="28"/>
                <w14:ligatures w14:val="standardContextual"/>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i</m:t>
            </m:r>
          </m:sub>
        </m:sSub>
      </m:oMath>
      <w:r w:rsidRPr="003216B5">
        <w:rPr>
          <w:color w:val="000000" w:themeColor="text1"/>
          <w:kern w:val="2"/>
          <w:sz w:val="28"/>
          <w:szCs w:val="28"/>
          <w14:ligatures w14:val="standardContextual"/>
        </w:rPr>
        <w:t xml:space="preserve"> which can be obtained from the space rat knowledge base.</w:t>
      </w:r>
    </w:p>
    <w:p w14:paraId="33F9E1F9" w14:textId="77777777" w:rsidR="00A80182" w:rsidRPr="003216B5" w:rsidRDefault="00A80182" w:rsidP="009C27EB">
      <w:pPr>
        <w:pStyle w:val="BodyText"/>
        <w:jc w:val="both"/>
        <w:rPr>
          <w:sz w:val="28"/>
          <w:szCs w:val="28"/>
        </w:rPr>
      </w:pPr>
    </w:p>
    <w:p w14:paraId="211FB723" w14:textId="347B2E1A" w:rsidR="003216B5" w:rsidRPr="003216B5" w:rsidRDefault="00A80182" w:rsidP="009C27EB">
      <w:pPr>
        <w:pStyle w:val="BodyText"/>
        <w:jc w:val="both"/>
        <w:rPr>
          <w:sz w:val="28"/>
          <w:szCs w:val="28"/>
        </w:rPr>
      </w:pPr>
      <w:r w:rsidRPr="003216B5">
        <w:rPr>
          <w:sz w:val="28"/>
          <w:szCs w:val="28"/>
        </w:rPr>
        <w:t>Using the Bayesian inference the space rat knowledge base is updated based on whether a ping is received or not.</w:t>
      </w:r>
    </w:p>
    <w:p w14:paraId="597BFF35" w14:textId="77777777" w:rsidR="003216B5" w:rsidRPr="003216B5" w:rsidRDefault="003216B5" w:rsidP="009C27EB">
      <w:pPr>
        <w:pStyle w:val="BodyText"/>
        <w:jc w:val="both"/>
        <w:rPr>
          <w:sz w:val="28"/>
          <w:szCs w:val="28"/>
        </w:rPr>
      </w:pPr>
    </w:p>
    <w:p w14:paraId="7F30C028" w14:textId="0078C71C" w:rsidR="003216B5" w:rsidRPr="003216B5" w:rsidRDefault="003216B5" w:rsidP="003216B5">
      <w:pPr>
        <w:pStyle w:val="BodyText"/>
        <w:ind w:firstLine="720"/>
        <w:jc w:val="both"/>
        <w:rPr>
          <w:sz w:val="28"/>
          <w:szCs w:val="28"/>
        </w:rPr>
      </w:pPr>
      <w:r w:rsidRPr="009C27EB">
        <w:rPr>
          <w:rFonts w:eastAsia="Arial"/>
          <w:b/>
          <w:bCs/>
          <w:spacing w:val="-4"/>
          <w:sz w:val="28"/>
          <w:szCs w:val="28"/>
        </w:rPr>
        <w:t>Step</w:t>
      </w:r>
      <w:r w:rsidRPr="009C27EB">
        <w:rPr>
          <w:rFonts w:eastAsia="Arial"/>
          <w:b/>
          <w:bCs/>
          <w:spacing w:val="-11"/>
          <w:sz w:val="28"/>
          <w:szCs w:val="28"/>
        </w:rPr>
        <w:t xml:space="preserve"> </w:t>
      </w:r>
      <w:r>
        <w:rPr>
          <w:rFonts w:eastAsia="Arial"/>
          <w:b/>
          <w:bCs/>
          <w:spacing w:val="-4"/>
          <w:sz w:val="28"/>
          <w:szCs w:val="28"/>
        </w:rPr>
        <w:t>4</w:t>
      </w:r>
      <w:r w:rsidRPr="009C27EB">
        <w:rPr>
          <w:rFonts w:eastAsia="Arial"/>
          <w:b/>
          <w:bCs/>
          <w:spacing w:val="-4"/>
          <w:sz w:val="28"/>
          <w:szCs w:val="28"/>
        </w:rPr>
        <w:t>:</w:t>
      </w:r>
      <w:r w:rsidRPr="009C27EB">
        <w:rPr>
          <w:rFonts w:eastAsia="Arial"/>
          <w:b/>
          <w:bCs/>
          <w:spacing w:val="7"/>
          <w:sz w:val="28"/>
          <w:szCs w:val="28"/>
        </w:rPr>
        <w:t xml:space="preserve"> </w:t>
      </w:r>
      <w:r w:rsidRPr="003216B5">
        <w:rPr>
          <w:sz w:val="28"/>
          <w:szCs w:val="28"/>
        </w:rPr>
        <w:t xml:space="preserve">Move towards the cell with the highest probability The bot starts moving </w:t>
      </w:r>
      <w:r w:rsidRPr="003216B5">
        <w:rPr>
          <w:sz w:val="28"/>
          <w:szCs w:val="28"/>
        </w:rPr>
        <w:t>towards</w:t>
      </w:r>
      <w:r w:rsidRPr="003216B5">
        <w:rPr>
          <w:sz w:val="28"/>
          <w:szCs w:val="28"/>
        </w:rPr>
        <w:t xml:space="preserve"> the cell that has the highest probability in the space rat knowledge base.</w:t>
      </w:r>
    </w:p>
    <w:p w14:paraId="0CFF7436" w14:textId="77777777" w:rsidR="003216B5" w:rsidRDefault="003216B5" w:rsidP="003216B5">
      <w:pPr>
        <w:pStyle w:val="BodyText"/>
        <w:jc w:val="both"/>
        <w:rPr>
          <w:sz w:val="28"/>
          <w:szCs w:val="28"/>
        </w:rPr>
      </w:pPr>
      <w:r w:rsidRPr="003216B5">
        <w:rPr>
          <w:sz w:val="28"/>
          <w:szCs w:val="28"/>
        </w:rPr>
        <w:t>The bot continues step 2, 3, and 4 until the rat is caught.</w:t>
      </w:r>
    </w:p>
    <w:p w14:paraId="640CB9D3" w14:textId="77777777" w:rsidR="003216B5" w:rsidRDefault="003216B5" w:rsidP="003216B5">
      <w:pPr>
        <w:pStyle w:val="BodyText"/>
        <w:jc w:val="both"/>
        <w:rPr>
          <w:sz w:val="28"/>
          <w:szCs w:val="28"/>
        </w:rPr>
      </w:pPr>
    </w:p>
    <w:p w14:paraId="103BCED5" w14:textId="77777777" w:rsidR="003216B5" w:rsidRDefault="003216B5" w:rsidP="003216B5">
      <w:pPr>
        <w:pStyle w:val="BodyText"/>
        <w:jc w:val="both"/>
        <w:rPr>
          <w:sz w:val="28"/>
          <w:szCs w:val="28"/>
        </w:rPr>
      </w:pPr>
    </w:p>
    <w:p w14:paraId="66584591" w14:textId="77777777" w:rsidR="003216B5" w:rsidRDefault="003216B5" w:rsidP="003216B5">
      <w:pPr>
        <w:pStyle w:val="BodyText"/>
        <w:jc w:val="both"/>
        <w:rPr>
          <w:b/>
          <w:bCs/>
          <w:sz w:val="32"/>
          <w:szCs w:val="32"/>
        </w:rPr>
      </w:pPr>
      <w:r w:rsidRPr="003216B5">
        <w:rPr>
          <w:b/>
          <w:bCs/>
          <w:sz w:val="32"/>
          <w:szCs w:val="32"/>
        </w:rPr>
        <w:t>Design and Algorithm: Baseline Bot</w:t>
      </w:r>
    </w:p>
    <w:p w14:paraId="5D332129" w14:textId="77777777" w:rsidR="003216B5" w:rsidRDefault="003216B5" w:rsidP="003216B5">
      <w:pPr>
        <w:pStyle w:val="BodyText"/>
        <w:jc w:val="both"/>
        <w:rPr>
          <w:b/>
          <w:bCs/>
          <w:sz w:val="32"/>
          <w:szCs w:val="32"/>
        </w:rPr>
      </w:pPr>
    </w:p>
    <w:p w14:paraId="60C5B77F" w14:textId="61ADBB51" w:rsidR="003216B5" w:rsidRDefault="00A9265A" w:rsidP="003216B5">
      <w:pPr>
        <w:pStyle w:val="BodyText"/>
        <w:jc w:val="both"/>
        <w:rPr>
          <w:sz w:val="28"/>
          <w:szCs w:val="28"/>
        </w:rPr>
      </w:pPr>
      <w:r>
        <w:rPr>
          <w:sz w:val="28"/>
          <w:szCs w:val="28"/>
        </w:rPr>
        <w:t>As instructed,</w:t>
      </w:r>
      <w:r w:rsidR="003216B5">
        <w:rPr>
          <w:sz w:val="28"/>
          <w:szCs w:val="28"/>
        </w:rPr>
        <w:t xml:space="preserve"> the baseline bot works in two phase</w:t>
      </w:r>
      <w:r>
        <w:rPr>
          <w:sz w:val="28"/>
          <w:szCs w:val="28"/>
        </w:rPr>
        <w:t>s:</w:t>
      </w:r>
    </w:p>
    <w:p w14:paraId="27285BC2" w14:textId="77777777" w:rsidR="00A9265A" w:rsidRDefault="00A9265A" w:rsidP="003216B5">
      <w:pPr>
        <w:pStyle w:val="BodyText"/>
        <w:jc w:val="both"/>
        <w:rPr>
          <w:sz w:val="28"/>
          <w:szCs w:val="28"/>
        </w:rPr>
      </w:pPr>
    </w:p>
    <w:p w14:paraId="696F9FC6" w14:textId="76BB9D7F" w:rsidR="00A9265A" w:rsidRDefault="00A9265A" w:rsidP="003216B5">
      <w:pPr>
        <w:pStyle w:val="BodyText"/>
        <w:jc w:val="both"/>
        <w:rPr>
          <w:sz w:val="28"/>
          <w:szCs w:val="28"/>
        </w:rPr>
      </w:pPr>
      <w:r>
        <w:rPr>
          <w:sz w:val="28"/>
          <w:szCs w:val="28"/>
        </w:rPr>
        <w:t>Phase 1: Identify where the bot is</w:t>
      </w:r>
    </w:p>
    <w:p w14:paraId="1BEB7908" w14:textId="77777777" w:rsidR="00A9265A" w:rsidRDefault="00A9265A" w:rsidP="003216B5">
      <w:pPr>
        <w:pStyle w:val="BodyText"/>
        <w:jc w:val="both"/>
        <w:rPr>
          <w:sz w:val="28"/>
          <w:szCs w:val="28"/>
        </w:rPr>
      </w:pPr>
    </w:p>
    <w:p w14:paraId="26996B8D" w14:textId="77777777" w:rsidR="00A9265A" w:rsidRDefault="00A9265A" w:rsidP="003216B5">
      <w:pPr>
        <w:pStyle w:val="BodyText"/>
        <w:jc w:val="both"/>
        <w:rPr>
          <w:sz w:val="28"/>
          <w:szCs w:val="28"/>
        </w:rPr>
      </w:pPr>
      <w:r>
        <w:rPr>
          <w:sz w:val="28"/>
          <w:szCs w:val="28"/>
        </w:rPr>
        <w:t>Phase 2: Track the Space rat</w:t>
      </w:r>
    </w:p>
    <w:p w14:paraId="67CD189D" w14:textId="77777777" w:rsidR="00A9265A" w:rsidRDefault="00A9265A" w:rsidP="003216B5">
      <w:pPr>
        <w:pStyle w:val="BodyText"/>
        <w:jc w:val="both"/>
        <w:rPr>
          <w:sz w:val="28"/>
          <w:szCs w:val="28"/>
        </w:rPr>
      </w:pPr>
    </w:p>
    <w:p w14:paraId="33985631" w14:textId="77777777" w:rsidR="00A9265A" w:rsidRDefault="00A9265A" w:rsidP="003216B5">
      <w:pPr>
        <w:pStyle w:val="BodyText"/>
        <w:jc w:val="both"/>
        <w:rPr>
          <w:sz w:val="28"/>
          <w:szCs w:val="28"/>
        </w:rPr>
      </w:pPr>
    </w:p>
    <w:p w14:paraId="114001C4" w14:textId="77777777" w:rsidR="00A9265A" w:rsidRDefault="00A9265A" w:rsidP="003216B5">
      <w:pPr>
        <w:pStyle w:val="BodyText"/>
        <w:jc w:val="both"/>
        <w:rPr>
          <w:sz w:val="28"/>
          <w:szCs w:val="28"/>
        </w:rPr>
      </w:pPr>
    </w:p>
    <w:p w14:paraId="45D0D896" w14:textId="77777777" w:rsidR="00A9265A" w:rsidRDefault="00A9265A" w:rsidP="003216B5">
      <w:pPr>
        <w:pStyle w:val="BodyText"/>
        <w:jc w:val="both"/>
        <w:rPr>
          <w:sz w:val="28"/>
          <w:szCs w:val="28"/>
        </w:rPr>
      </w:pPr>
    </w:p>
    <w:p w14:paraId="5DCD2B11" w14:textId="77777777" w:rsidR="00A9265A" w:rsidRDefault="00A9265A" w:rsidP="003216B5">
      <w:pPr>
        <w:pStyle w:val="BodyText"/>
        <w:jc w:val="both"/>
        <w:rPr>
          <w:sz w:val="28"/>
          <w:szCs w:val="28"/>
        </w:rPr>
      </w:pPr>
    </w:p>
    <w:p w14:paraId="6F0C2030" w14:textId="77777777" w:rsidR="00A9265A" w:rsidRDefault="00A9265A" w:rsidP="003216B5">
      <w:pPr>
        <w:pStyle w:val="BodyText"/>
        <w:jc w:val="both"/>
        <w:rPr>
          <w:sz w:val="28"/>
          <w:szCs w:val="28"/>
        </w:rPr>
      </w:pPr>
    </w:p>
    <w:p w14:paraId="73AA208C" w14:textId="77777777" w:rsidR="00A9265A" w:rsidRDefault="00A9265A" w:rsidP="003216B5">
      <w:pPr>
        <w:pStyle w:val="BodyText"/>
        <w:jc w:val="both"/>
        <w:rPr>
          <w:sz w:val="28"/>
          <w:szCs w:val="28"/>
        </w:rPr>
      </w:pPr>
    </w:p>
    <w:p w14:paraId="5AB909AA" w14:textId="77777777" w:rsidR="00A9265A" w:rsidRDefault="00A9265A" w:rsidP="003216B5">
      <w:pPr>
        <w:pStyle w:val="BodyText"/>
        <w:jc w:val="both"/>
        <w:rPr>
          <w:b/>
          <w:bCs/>
          <w:sz w:val="28"/>
          <w:szCs w:val="28"/>
        </w:rPr>
      </w:pPr>
      <w:r w:rsidRPr="00A9265A">
        <w:rPr>
          <w:b/>
          <w:bCs/>
          <w:sz w:val="28"/>
          <w:szCs w:val="28"/>
        </w:rPr>
        <w:t xml:space="preserve">Phase 1: Bot Localization </w:t>
      </w:r>
    </w:p>
    <w:p w14:paraId="6E28D843" w14:textId="2AC828C8" w:rsidR="00A9265A" w:rsidRDefault="00A9265A" w:rsidP="003216B5">
      <w:pPr>
        <w:pStyle w:val="BodyText"/>
        <w:jc w:val="both"/>
        <w:rPr>
          <w:b/>
          <w:bCs/>
          <w:sz w:val="28"/>
          <w:szCs w:val="28"/>
        </w:rPr>
      </w:pPr>
    </w:p>
    <w:p w14:paraId="391D96EC" w14:textId="01C05987" w:rsidR="00A9265A" w:rsidRDefault="00A9265A" w:rsidP="00A9265A">
      <w:pPr>
        <w:pStyle w:val="BodyText"/>
        <w:numPr>
          <w:ilvl w:val="0"/>
          <w:numId w:val="3"/>
        </w:numPr>
        <w:jc w:val="both"/>
        <w:rPr>
          <w:sz w:val="28"/>
          <w:szCs w:val="28"/>
        </w:rPr>
      </w:pPr>
      <w:r w:rsidRPr="00A9265A">
        <w:rPr>
          <w:b/>
          <w:bCs/>
          <w:sz w:val="28"/>
          <w:szCs w:val="28"/>
        </w:rPr>
        <w:t>Initialize Knowledge Base (KB):</w:t>
      </w:r>
      <w:r>
        <w:rPr>
          <w:b/>
          <w:bCs/>
          <w:sz w:val="28"/>
          <w:szCs w:val="28"/>
        </w:rPr>
        <w:t xml:space="preserve"> </w:t>
      </w:r>
      <w:r>
        <w:rPr>
          <w:sz w:val="28"/>
          <w:szCs w:val="28"/>
        </w:rPr>
        <w:t>Create an Initial bot knowledge base with all open cells as possible locations for the bot.</w:t>
      </w:r>
    </w:p>
    <w:p w14:paraId="062CDA53" w14:textId="6D9A7197" w:rsidR="00A9265A" w:rsidRDefault="00A9265A" w:rsidP="00A9265A">
      <w:pPr>
        <w:pStyle w:val="BodyText"/>
        <w:numPr>
          <w:ilvl w:val="0"/>
          <w:numId w:val="3"/>
        </w:numPr>
        <w:jc w:val="both"/>
        <w:rPr>
          <w:sz w:val="28"/>
          <w:szCs w:val="28"/>
        </w:rPr>
      </w:pPr>
      <w:r>
        <w:rPr>
          <w:b/>
          <w:bCs/>
          <w:sz w:val="28"/>
          <w:szCs w:val="28"/>
        </w:rPr>
        <w:t>Sense Blocked Neighbors:</w:t>
      </w:r>
      <w:r>
        <w:rPr>
          <w:sz w:val="28"/>
          <w:szCs w:val="28"/>
        </w:rPr>
        <w:t xml:space="preserve"> Sense how many of the eight neighboring cells are currently blocked.</w:t>
      </w:r>
    </w:p>
    <w:p w14:paraId="22853369" w14:textId="55825C42" w:rsidR="00A9265A" w:rsidRDefault="00A9265A" w:rsidP="00A9265A">
      <w:pPr>
        <w:pStyle w:val="BodyText"/>
        <w:numPr>
          <w:ilvl w:val="0"/>
          <w:numId w:val="3"/>
        </w:numPr>
        <w:jc w:val="both"/>
        <w:rPr>
          <w:sz w:val="28"/>
          <w:szCs w:val="28"/>
        </w:rPr>
      </w:pPr>
      <w:r>
        <w:rPr>
          <w:b/>
          <w:bCs/>
          <w:sz w:val="28"/>
          <w:szCs w:val="28"/>
        </w:rPr>
        <w:t xml:space="preserve">Rule out </w:t>
      </w:r>
      <w:r w:rsidR="00713BD3">
        <w:rPr>
          <w:b/>
          <w:bCs/>
          <w:sz w:val="28"/>
          <w:szCs w:val="28"/>
        </w:rPr>
        <w:t>Location:</w:t>
      </w:r>
      <w:r>
        <w:rPr>
          <w:sz w:val="28"/>
          <w:szCs w:val="28"/>
        </w:rPr>
        <w:t xml:space="preserve"> Update the bot knowledge base by ruling out location that do not match the sensed value.</w:t>
      </w:r>
    </w:p>
    <w:p w14:paraId="243BF64B" w14:textId="77777777" w:rsidR="00A9265A" w:rsidRDefault="00A9265A" w:rsidP="00A9265A">
      <w:pPr>
        <w:pStyle w:val="BodyText"/>
        <w:numPr>
          <w:ilvl w:val="0"/>
          <w:numId w:val="3"/>
        </w:numPr>
        <w:jc w:val="both"/>
        <w:rPr>
          <w:sz w:val="28"/>
          <w:szCs w:val="28"/>
        </w:rPr>
      </w:pPr>
      <w:r>
        <w:rPr>
          <w:b/>
          <w:bCs/>
          <w:sz w:val="28"/>
          <w:szCs w:val="28"/>
        </w:rPr>
        <w:t>Find Common Direction</w:t>
      </w:r>
      <w:r>
        <w:rPr>
          <w:sz w:val="28"/>
          <w:szCs w:val="28"/>
        </w:rPr>
        <w:t>: Identify the direction that is most commonly open among the remining possible locations in the knowledge base. Select the direction that has the highest count of opening cells. However, if there are more than one such direction, the bot selects one at random.</w:t>
      </w:r>
    </w:p>
    <w:p w14:paraId="681E1161" w14:textId="613A1C95" w:rsidR="00A9265A" w:rsidRDefault="00A9265A" w:rsidP="005B628F">
      <w:pPr>
        <w:pStyle w:val="BodyText"/>
        <w:numPr>
          <w:ilvl w:val="0"/>
          <w:numId w:val="3"/>
        </w:numPr>
        <w:jc w:val="both"/>
        <w:rPr>
          <w:sz w:val="28"/>
          <w:szCs w:val="28"/>
        </w:rPr>
      </w:pPr>
      <w:r>
        <w:rPr>
          <w:b/>
          <w:bCs/>
          <w:sz w:val="28"/>
          <w:szCs w:val="28"/>
        </w:rPr>
        <w:t xml:space="preserve">Attempt to </w:t>
      </w:r>
      <w:r w:rsidR="00713BD3">
        <w:rPr>
          <w:b/>
          <w:bCs/>
          <w:sz w:val="28"/>
          <w:szCs w:val="28"/>
        </w:rPr>
        <w:t>Move:</w:t>
      </w:r>
      <w:r>
        <w:rPr>
          <w:sz w:val="28"/>
          <w:szCs w:val="28"/>
        </w:rPr>
        <w:t xml:space="preserve"> Attempt to move to most common direction.</w:t>
      </w:r>
    </w:p>
    <w:p w14:paraId="42D3819F" w14:textId="77777777" w:rsidR="005B628F" w:rsidRDefault="005B628F" w:rsidP="005B628F">
      <w:pPr>
        <w:pStyle w:val="BodyText"/>
        <w:numPr>
          <w:ilvl w:val="0"/>
          <w:numId w:val="3"/>
        </w:numPr>
        <w:jc w:val="both"/>
        <w:rPr>
          <w:sz w:val="28"/>
          <w:szCs w:val="28"/>
        </w:rPr>
      </w:pPr>
      <w:r>
        <w:rPr>
          <w:b/>
          <w:bCs/>
          <w:sz w:val="28"/>
          <w:szCs w:val="28"/>
        </w:rPr>
        <w:t>Update Knowledge base based on attempted move</w:t>
      </w:r>
      <w:r w:rsidRPr="005B628F">
        <w:rPr>
          <w:sz w:val="28"/>
          <w:szCs w:val="28"/>
        </w:rPr>
        <w:t>:</w:t>
      </w:r>
      <w:r>
        <w:rPr>
          <w:sz w:val="28"/>
          <w:szCs w:val="28"/>
        </w:rPr>
        <w:t xml:space="preserve"> If the move is successful, rule out all location where the move was blocked. If unsuccessful, rule out all the locations where the move was not blocked.</w:t>
      </w:r>
    </w:p>
    <w:p w14:paraId="1E70F82B" w14:textId="77777777" w:rsidR="005B628F" w:rsidRDefault="005B628F" w:rsidP="005B628F">
      <w:pPr>
        <w:pStyle w:val="BodyText"/>
        <w:jc w:val="both"/>
        <w:rPr>
          <w:sz w:val="28"/>
          <w:szCs w:val="28"/>
        </w:rPr>
      </w:pPr>
    </w:p>
    <w:p w14:paraId="05EC41B0" w14:textId="43F97BBB" w:rsidR="005B628F" w:rsidRDefault="005B628F" w:rsidP="005B628F">
      <w:pPr>
        <w:pStyle w:val="BodyText"/>
        <w:jc w:val="both"/>
        <w:rPr>
          <w:sz w:val="28"/>
          <w:szCs w:val="28"/>
        </w:rPr>
      </w:pPr>
      <w:r>
        <w:rPr>
          <w:sz w:val="28"/>
          <w:szCs w:val="28"/>
        </w:rPr>
        <w:t>The bot keeps repeating step 2,3,4,5 and 6 until only one possible location remains in knowledge base which is the bot location.</w:t>
      </w:r>
    </w:p>
    <w:p w14:paraId="5F40E2EB" w14:textId="77777777" w:rsidR="005B628F" w:rsidRDefault="005B628F" w:rsidP="005B628F">
      <w:pPr>
        <w:pStyle w:val="BodyText"/>
        <w:jc w:val="both"/>
        <w:rPr>
          <w:sz w:val="28"/>
          <w:szCs w:val="28"/>
        </w:rPr>
      </w:pPr>
    </w:p>
    <w:p w14:paraId="50983700" w14:textId="77777777" w:rsidR="005B628F" w:rsidRDefault="005B628F" w:rsidP="005B628F">
      <w:pPr>
        <w:pStyle w:val="BodyText"/>
        <w:jc w:val="both"/>
        <w:rPr>
          <w:b/>
          <w:bCs/>
          <w:sz w:val="28"/>
          <w:szCs w:val="28"/>
        </w:rPr>
      </w:pPr>
      <w:r w:rsidRPr="00A9265A">
        <w:rPr>
          <w:b/>
          <w:bCs/>
          <w:sz w:val="28"/>
          <w:szCs w:val="28"/>
        </w:rPr>
        <w:t xml:space="preserve">Phase </w:t>
      </w:r>
      <w:r>
        <w:rPr>
          <w:b/>
          <w:bCs/>
          <w:sz w:val="28"/>
          <w:szCs w:val="28"/>
        </w:rPr>
        <w:t>2</w:t>
      </w:r>
      <w:r w:rsidRPr="00A9265A">
        <w:rPr>
          <w:b/>
          <w:bCs/>
          <w:sz w:val="28"/>
          <w:szCs w:val="28"/>
        </w:rPr>
        <w:t xml:space="preserve">: </w:t>
      </w:r>
      <w:r>
        <w:rPr>
          <w:b/>
          <w:bCs/>
          <w:sz w:val="28"/>
          <w:szCs w:val="28"/>
        </w:rPr>
        <w:t>Space Rat Tracking</w:t>
      </w:r>
    </w:p>
    <w:p w14:paraId="20DC9DC1" w14:textId="77777777" w:rsidR="005B628F" w:rsidRDefault="005B628F" w:rsidP="005B628F">
      <w:pPr>
        <w:pStyle w:val="BodyText"/>
        <w:jc w:val="both"/>
        <w:rPr>
          <w:b/>
          <w:bCs/>
          <w:sz w:val="28"/>
          <w:szCs w:val="28"/>
        </w:rPr>
      </w:pPr>
    </w:p>
    <w:p w14:paraId="456B0369" w14:textId="77777777" w:rsidR="005B628F" w:rsidRPr="005B628F" w:rsidRDefault="005B628F" w:rsidP="005B628F">
      <w:pPr>
        <w:pStyle w:val="BodyText"/>
        <w:numPr>
          <w:ilvl w:val="0"/>
          <w:numId w:val="4"/>
        </w:numPr>
        <w:jc w:val="both"/>
        <w:rPr>
          <w:b/>
          <w:bCs/>
          <w:sz w:val="28"/>
          <w:szCs w:val="28"/>
        </w:rPr>
      </w:pPr>
      <w:r>
        <w:rPr>
          <w:b/>
          <w:bCs/>
          <w:sz w:val="28"/>
          <w:szCs w:val="28"/>
        </w:rPr>
        <w:t xml:space="preserve">Initialize rat knowledge base (Rat KB): </w:t>
      </w:r>
      <w:r>
        <w:rPr>
          <w:sz w:val="28"/>
          <w:szCs w:val="28"/>
        </w:rPr>
        <w:t>Create an initial rat knowledge by initializing the probability of the rat’s position to be equal across all open cells.</w:t>
      </w:r>
    </w:p>
    <w:p w14:paraId="50E47B24" w14:textId="77777777" w:rsidR="005B628F" w:rsidRDefault="005B628F" w:rsidP="005B628F">
      <w:pPr>
        <w:pStyle w:val="BodyText"/>
        <w:numPr>
          <w:ilvl w:val="0"/>
          <w:numId w:val="4"/>
        </w:numPr>
        <w:jc w:val="both"/>
        <w:rPr>
          <w:b/>
          <w:bCs/>
          <w:sz w:val="28"/>
          <w:szCs w:val="28"/>
        </w:rPr>
      </w:pPr>
      <w:r>
        <w:rPr>
          <w:b/>
          <w:bCs/>
          <w:sz w:val="28"/>
          <w:szCs w:val="28"/>
        </w:rPr>
        <w:t xml:space="preserve">Use Space rat detector: </w:t>
      </w:r>
    </w:p>
    <w:p w14:paraId="4ACBFD69" w14:textId="77777777" w:rsidR="005B628F" w:rsidRPr="005B628F" w:rsidRDefault="005B628F" w:rsidP="005B628F">
      <w:pPr>
        <w:pStyle w:val="BodyText"/>
        <w:numPr>
          <w:ilvl w:val="1"/>
          <w:numId w:val="4"/>
        </w:numPr>
        <w:jc w:val="both"/>
        <w:rPr>
          <w:b/>
          <w:bCs/>
          <w:sz w:val="28"/>
          <w:szCs w:val="28"/>
        </w:rPr>
      </w:pPr>
      <w:r>
        <w:rPr>
          <w:sz w:val="28"/>
          <w:szCs w:val="28"/>
        </w:rPr>
        <w:t>Use the space rat detector to listen for a ping</w:t>
      </w:r>
    </w:p>
    <w:p w14:paraId="251E8D74" w14:textId="77777777" w:rsidR="006B64DE" w:rsidRPr="006B64DE" w:rsidRDefault="005B628F" w:rsidP="006B64DE">
      <w:pPr>
        <w:pStyle w:val="BodyText"/>
        <w:numPr>
          <w:ilvl w:val="1"/>
          <w:numId w:val="4"/>
        </w:numPr>
        <w:jc w:val="both"/>
        <w:rPr>
          <w:b/>
          <w:bCs/>
          <w:sz w:val="28"/>
          <w:szCs w:val="28"/>
        </w:rPr>
      </w:pPr>
      <w:r>
        <w:rPr>
          <w:sz w:val="28"/>
          <w:szCs w:val="28"/>
        </w:rPr>
        <w:t>Update the rat knowledge base based on ping or no ping as mentioned above.</w:t>
      </w:r>
    </w:p>
    <w:p w14:paraId="61AB5429" w14:textId="2A76B832" w:rsidR="006B64DE" w:rsidRDefault="006B64DE" w:rsidP="006B64DE">
      <w:pPr>
        <w:pStyle w:val="BodyText"/>
        <w:jc w:val="both"/>
        <w:rPr>
          <w:b/>
          <w:bCs/>
          <w:sz w:val="28"/>
          <w:szCs w:val="28"/>
        </w:rPr>
      </w:pPr>
      <w:r>
        <w:rPr>
          <w:sz w:val="28"/>
          <w:szCs w:val="28"/>
        </w:rPr>
        <w:t xml:space="preserve">     </w:t>
      </w:r>
      <w:r>
        <w:rPr>
          <w:b/>
          <w:bCs/>
          <w:sz w:val="28"/>
          <w:szCs w:val="28"/>
        </w:rPr>
        <w:t>3.Move towards the rat:</w:t>
      </w:r>
    </w:p>
    <w:p w14:paraId="4E3E8BB7" w14:textId="37B4ED31" w:rsidR="006B64DE" w:rsidRPr="005B628F" w:rsidRDefault="006B64DE" w:rsidP="006B64DE">
      <w:pPr>
        <w:pStyle w:val="BodyText"/>
        <w:numPr>
          <w:ilvl w:val="0"/>
          <w:numId w:val="5"/>
        </w:numPr>
        <w:jc w:val="both"/>
        <w:rPr>
          <w:b/>
          <w:bCs/>
          <w:sz w:val="28"/>
          <w:szCs w:val="28"/>
        </w:rPr>
      </w:pPr>
      <w:r>
        <w:rPr>
          <w:sz w:val="28"/>
          <w:szCs w:val="28"/>
        </w:rPr>
        <w:t>Move towards the cell with the highest probability in the rat knowledge base.</w:t>
      </w:r>
    </w:p>
    <w:p w14:paraId="121E354D" w14:textId="77777777" w:rsidR="006B64DE" w:rsidRPr="006B64DE" w:rsidRDefault="006B64DE" w:rsidP="006B64DE">
      <w:pPr>
        <w:pStyle w:val="BodyText"/>
        <w:numPr>
          <w:ilvl w:val="0"/>
          <w:numId w:val="5"/>
        </w:numPr>
        <w:jc w:val="both"/>
        <w:rPr>
          <w:b/>
          <w:bCs/>
          <w:sz w:val="28"/>
          <w:szCs w:val="28"/>
        </w:rPr>
      </w:pPr>
      <w:r>
        <w:rPr>
          <w:sz w:val="28"/>
          <w:szCs w:val="28"/>
        </w:rPr>
        <w:t>Update the bot’s position and increment the movement count</w:t>
      </w:r>
      <w:r>
        <w:rPr>
          <w:sz w:val="28"/>
          <w:szCs w:val="28"/>
        </w:rPr>
        <w:t>.</w:t>
      </w:r>
    </w:p>
    <w:p w14:paraId="58A29C9F" w14:textId="45B898CD" w:rsidR="006B64DE" w:rsidRDefault="006B64DE" w:rsidP="006B64DE">
      <w:pPr>
        <w:pStyle w:val="BodyText"/>
        <w:ind w:left="360"/>
        <w:jc w:val="both"/>
        <w:rPr>
          <w:sz w:val="28"/>
          <w:szCs w:val="28"/>
        </w:rPr>
      </w:pPr>
      <w:r w:rsidRPr="006B64DE">
        <w:rPr>
          <w:b/>
          <w:bCs/>
          <w:sz w:val="28"/>
          <w:szCs w:val="28"/>
        </w:rPr>
        <w:t>4.</w:t>
      </w:r>
      <w:r>
        <w:rPr>
          <w:sz w:val="28"/>
          <w:szCs w:val="28"/>
        </w:rPr>
        <w:t>Continue 2 and 3 in alternating time steps until the rat is caught.</w:t>
      </w:r>
    </w:p>
    <w:p w14:paraId="61471F25" w14:textId="77777777" w:rsidR="006B64DE" w:rsidRDefault="006B64DE" w:rsidP="006B64DE">
      <w:pPr>
        <w:pStyle w:val="BodyText"/>
        <w:ind w:left="360"/>
        <w:jc w:val="both"/>
        <w:rPr>
          <w:b/>
          <w:bCs/>
          <w:sz w:val="28"/>
          <w:szCs w:val="28"/>
        </w:rPr>
      </w:pPr>
    </w:p>
    <w:p w14:paraId="46E4F017" w14:textId="77777777" w:rsidR="00B3721F" w:rsidRDefault="00B3721F" w:rsidP="00B3721F">
      <w:pPr>
        <w:pStyle w:val="BodyText"/>
        <w:jc w:val="both"/>
        <w:rPr>
          <w:b/>
          <w:bCs/>
          <w:sz w:val="36"/>
          <w:szCs w:val="36"/>
        </w:rPr>
      </w:pPr>
      <w:r w:rsidRPr="00B3721F">
        <w:rPr>
          <w:b/>
          <w:bCs/>
          <w:sz w:val="36"/>
          <w:szCs w:val="36"/>
        </w:rPr>
        <w:t>Design and Evaluation of My Test Bots</w:t>
      </w:r>
    </w:p>
    <w:p w14:paraId="521DDF4D" w14:textId="77777777" w:rsidR="00B3721F" w:rsidRPr="00B3721F" w:rsidRDefault="00B3721F" w:rsidP="00B3721F">
      <w:pPr>
        <w:pStyle w:val="BodyText"/>
        <w:jc w:val="both"/>
        <w:rPr>
          <w:b/>
          <w:bCs/>
          <w:sz w:val="36"/>
          <w:szCs w:val="36"/>
        </w:rPr>
      </w:pPr>
    </w:p>
    <w:p w14:paraId="0BCBF95F" w14:textId="718DFFFC" w:rsidR="00B3721F" w:rsidRDefault="00B3721F" w:rsidP="00B3721F">
      <w:pPr>
        <w:pStyle w:val="BodyText"/>
        <w:jc w:val="both"/>
        <w:rPr>
          <w:sz w:val="28"/>
          <w:szCs w:val="28"/>
        </w:rPr>
      </w:pPr>
      <w:r w:rsidRPr="00B3721F">
        <w:rPr>
          <w:sz w:val="28"/>
          <w:szCs w:val="28"/>
        </w:rPr>
        <w:t>First, for our choice of our optimized bot I developed a preliminary test bot, Test Bot 1, from our Baseline Bot where instead of trying to hear a ping and travel in other time steps I decided to listen for a ping for some threshold, unless α = 0 since the probability is zero regardless of distance between the bot and the rat. For our Test Bot 1, I have defined the threshold as equal to some number of pings ρ. For the sake of experiment, I have chosen 20</w:t>
      </w:r>
      <w:r>
        <w:rPr>
          <w:sz w:val="28"/>
          <w:szCs w:val="28"/>
        </w:rPr>
        <w:t>0</w:t>
      </w:r>
      <w:r w:rsidRPr="00B3721F">
        <w:rPr>
          <w:sz w:val="28"/>
          <w:szCs w:val="28"/>
        </w:rPr>
        <w:t xml:space="preserve"> ship configurations and placed our bot and rat randomly in different empty cells. For various values of α spread evenly between 0 </w:t>
      </w:r>
      <w:r w:rsidRPr="00B3721F">
        <w:rPr>
          <w:sz w:val="28"/>
          <w:szCs w:val="28"/>
        </w:rPr>
        <w:lastRenderedPageBreak/>
        <w:t xml:space="preserve">and </w:t>
      </w:r>
      <w:r>
        <w:rPr>
          <w:sz w:val="28"/>
          <w:szCs w:val="28"/>
        </w:rPr>
        <w:t>0.5</w:t>
      </w:r>
      <w:r w:rsidRPr="00B3721F">
        <w:rPr>
          <w:sz w:val="28"/>
          <w:szCs w:val="28"/>
        </w:rPr>
        <w:t>, I simulated both the Baseline Bot and Test Bot 1. Figure below illustrates the performance of both Test Bot 1 and Baseline Bot for various values of α when ρ = 100. Performance in Baseline Bot worsens in as α rises, reaching a peak of poor performance at about 0.</w:t>
      </w:r>
      <w:r>
        <w:rPr>
          <w:sz w:val="28"/>
          <w:szCs w:val="28"/>
        </w:rPr>
        <w:t>2</w:t>
      </w:r>
      <w:r w:rsidRPr="00B3721F">
        <w:rPr>
          <w:sz w:val="28"/>
          <w:szCs w:val="28"/>
        </w:rPr>
        <w:t xml:space="preserve">, with some recovery as α reaches </w:t>
      </w:r>
      <w:r>
        <w:rPr>
          <w:sz w:val="28"/>
          <w:szCs w:val="28"/>
        </w:rPr>
        <w:t>0.5</w:t>
      </w:r>
      <w:r w:rsidRPr="00B3721F">
        <w:rPr>
          <w:sz w:val="28"/>
          <w:szCs w:val="28"/>
        </w:rPr>
        <w:t xml:space="preserve">. Here, we can observe that our Test Bot 1 is on average taking fewer time steps on average over various ship layouts to locate its own position and catch the rat. Test Bot 1 demonstrates greater efficacy in reducing the amount of total steps taken over time relative to Baseline Bot, particularly at the mid to high alpha values. Test Bot 1 is always better than the Baseline Bot's performance, particularly </w:t>
      </w:r>
      <w:r w:rsidRPr="00B3721F">
        <w:rPr>
          <w:sz w:val="28"/>
          <w:szCs w:val="28"/>
        </w:rPr>
        <w:t>considering</w:t>
      </w:r>
      <w:r w:rsidRPr="00B3721F">
        <w:rPr>
          <w:sz w:val="28"/>
          <w:szCs w:val="28"/>
        </w:rPr>
        <w:t xml:space="preserve"> the low to mid-level alpha values (0.2–0.5). Such a finding validates enhanced efficiency and resilience over the Baseline Bot.</w:t>
      </w:r>
    </w:p>
    <w:p w14:paraId="14DE4AAC" w14:textId="62C1C43F" w:rsidR="00B3721F" w:rsidRPr="00B3721F" w:rsidRDefault="00B3721F" w:rsidP="00B3721F">
      <w:pPr>
        <w:pStyle w:val="BodyText"/>
        <w:jc w:val="both"/>
        <w:rPr>
          <w:sz w:val="28"/>
          <w:szCs w:val="28"/>
        </w:rPr>
      </w:pPr>
      <w:r>
        <w:rPr>
          <w:noProof/>
          <w:sz w:val="28"/>
          <w:szCs w:val="28"/>
          <w14:ligatures w14:val="standardContextual"/>
        </w:rPr>
        <w:drawing>
          <wp:inline distT="0" distB="0" distL="0" distR="0" wp14:anchorId="3E928445" wp14:editId="71BA13D6">
            <wp:extent cx="6648450" cy="3989070"/>
            <wp:effectExtent l="0" t="0" r="0" b="0"/>
            <wp:docPr id="444756739" name="Picture 2"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56739" name="Picture 2" descr="A graph with blue and orange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648450" cy="3989070"/>
                    </a:xfrm>
                    <a:prstGeom prst="rect">
                      <a:avLst/>
                    </a:prstGeom>
                  </pic:spPr>
                </pic:pic>
              </a:graphicData>
            </a:graphic>
          </wp:inline>
        </w:drawing>
      </w:r>
    </w:p>
    <w:p w14:paraId="39CEFC36" w14:textId="439A13FD" w:rsidR="006B64DE" w:rsidRPr="00B3721F" w:rsidRDefault="006B64DE" w:rsidP="006B64DE">
      <w:pPr>
        <w:pStyle w:val="BodyText"/>
        <w:jc w:val="both"/>
        <w:rPr>
          <w:sz w:val="28"/>
          <w:szCs w:val="28"/>
        </w:rPr>
      </w:pPr>
      <w:r w:rsidRPr="00B3721F">
        <w:rPr>
          <w:sz w:val="28"/>
          <w:szCs w:val="28"/>
        </w:rPr>
        <w:tab/>
      </w:r>
      <w:r w:rsidRPr="00B3721F">
        <w:rPr>
          <w:sz w:val="28"/>
          <w:szCs w:val="28"/>
        </w:rPr>
        <w:tab/>
      </w:r>
    </w:p>
    <w:p w14:paraId="7DBA5302" w14:textId="77777777" w:rsidR="006B64DE" w:rsidRDefault="006B64DE" w:rsidP="006B64DE">
      <w:pPr>
        <w:pStyle w:val="BodyText"/>
        <w:jc w:val="both"/>
        <w:rPr>
          <w:b/>
          <w:bCs/>
          <w:sz w:val="28"/>
          <w:szCs w:val="28"/>
        </w:rPr>
      </w:pPr>
    </w:p>
    <w:p w14:paraId="626C9D1B" w14:textId="6B815523" w:rsidR="00CD13C2" w:rsidRPr="00CD13C2" w:rsidRDefault="00CD13C2" w:rsidP="00CD13C2">
      <w:pPr>
        <w:pStyle w:val="BodyText"/>
        <w:jc w:val="both"/>
        <w:rPr>
          <w:sz w:val="28"/>
          <w:szCs w:val="28"/>
        </w:rPr>
      </w:pPr>
      <w:r w:rsidRPr="00CD13C2">
        <w:rPr>
          <w:sz w:val="28"/>
          <w:szCs w:val="28"/>
        </w:rPr>
        <w:t>Since both Baseline Bot and Test Bot 1 follow the same strategy in Phase 1, i.e., to first identify their respective locations by using alternate time steps to determine the state of the neighboring eight cells in terms of blockage, the total number of time steps required for correct location identification remains the same. So, we consider the average moves needed to trap the rat and the frequency of usage of the Space Rat Detector. By considering the average motions required to catch the rat and the average usage of space rat detector from Figure, we see that although the total counts of time steps required have decreased in our Test Bot 1 for larger values of α (0.</w:t>
      </w:r>
      <w:r>
        <w:rPr>
          <w:sz w:val="28"/>
          <w:szCs w:val="28"/>
        </w:rPr>
        <w:t>4</w:t>
      </w:r>
      <w:r w:rsidRPr="00CD13C2">
        <w:rPr>
          <w:sz w:val="28"/>
          <w:szCs w:val="28"/>
        </w:rPr>
        <w:t>-1.</w:t>
      </w:r>
      <w:r>
        <w:rPr>
          <w:sz w:val="28"/>
          <w:szCs w:val="28"/>
        </w:rPr>
        <w:t>5</w:t>
      </w:r>
      <w:r w:rsidRPr="00CD13C2">
        <w:rPr>
          <w:sz w:val="28"/>
          <w:szCs w:val="28"/>
        </w:rPr>
        <w:t>); however, the quantity of movements needed has risen substantially, even in instances where the frequency of space rat detection is considerably reduced.</w:t>
      </w:r>
    </w:p>
    <w:p w14:paraId="6D9D1F9F" w14:textId="25FD54AE" w:rsidR="005B628F" w:rsidRDefault="00CD13C2" w:rsidP="00CD13C2">
      <w:pPr>
        <w:pStyle w:val="BodyText"/>
        <w:jc w:val="both"/>
        <w:rPr>
          <w:sz w:val="28"/>
          <w:szCs w:val="28"/>
        </w:rPr>
      </w:pPr>
      <w:r w:rsidRPr="00CD13C2">
        <w:rPr>
          <w:sz w:val="28"/>
          <w:szCs w:val="28"/>
        </w:rPr>
        <w:t>We can conclude from here that for higher value of α (0</w:t>
      </w:r>
      <w:r>
        <w:rPr>
          <w:sz w:val="28"/>
          <w:szCs w:val="28"/>
        </w:rPr>
        <w:t>.5 and it can be more if value increase</w:t>
      </w:r>
      <w:r w:rsidRPr="00CD13C2">
        <w:rPr>
          <w:sz w:val="28"/>
          <w:szCs w:val="28"/>
        </w:rPr>
        <w:t xml:space="preserve">) Baseline Bot when the probability of hearing a ping is very low, the bot makes fewer moves when it keeps listening and moving compared to listening for ρ </w:t>
      </w:r>
      <w:r w:rsidRPr="00CD13C2">
        <w:rPr>
          <w:sz w:val="28"/>
          <w:szCs w:val="28"/>
        </w:rPr>
        <w:lastRenderedPageBreak/>
        <w:t xml:space="preserve">time steps and then moving. However, since on average the Test Bot 1 is requiring less time steps we can consider that the employed time steps to listen for the pings might not be an overhead for larger α values. However, Test Bot 1 has much steadier and lower movement counts for </w:t>
      </w:r>
      <w:r w:rsidRPr="00CD13C2">
        <w:rPr>
          <w:sz w:val="28"/>
          <w:szCs w:val="28"/>
        </w:rPr>
        <w:t>most of</w:t>
      </w:r>
      <w:r w:rsidRPr="00CD13C2">
        <w:rPr>
          <w:sz w:val="28"/>
          <w:szCs w:val="28"/>
        </w:rPr>
        <w:t xml:space="preserve"> the values of α, especially from 0.</w:t>
      </w:r>
      <w:r>
        <w:rPr>
          <w:sz w:val="28"/>
          <w:szCs w:val="28"/>
        </w:rPr>
        <w:t>06</w:t>
      </w:r>
      <w:r w:rsidRPr="00CD13C2">
        <w:rPr>
          <w:sz w:val="28"/>
          <w:szCs w:val="28"/>
        </w:rPr>
        <w:t xml:space="preserve"> up to 0.</w:t>
      </w:r>
      <w:r>
        <w:rPr>
          <w:sz w:val="28"/>
          <w:szCs w:val="28"/>
        </w:rPr>
        <w:t>3</w:t>
      </w:r>
      <w:r w:rsidRPr="00CD13C2">
        <w:rPr>
          <w:sz w:val="28"/>
          <w:szCs w:val="28"/>
        </w:rPr>
        <w:t>. Thus, Test Bot 1 has a clear advantage in reducing movements, revealing better strategies for navigation and localization. In the next experimentation, I varied ρ values from 0 to 200. Figure illustrates the average total time steps taken by the bots to localize themselves and capture the rat. Some interesting observations can be observed in this respect. For ρ = 150 the Test Bot seems to perform better than most of the Test Bots on average for α = 0.01 to 0.</w:t>
      </w:r>
      <w:r>
        <w:rPr>
          <w:sz w:val="28"/>
          <w:szCs w:val="28"/>
        </w:rPr>
        <w:t>0</w:t>
      </w:r>
      <w:r w:rsidRPr="00CD13C2">
        <w:rPr>
          <w:sz w:val="28"/>
          <w:szCs w:val="28"/>
        </w:rPr>
        <w:t>2. For α = 0.</w:t>
      </w:r>
      <w:r>
        <w:rPr>
          <w:sz w:val="28"/>
          <w:szCs w:val="28"/>
        </w:rPr>
        <w:t>0</w:t>
      </w:r>
      <w:r w:rsidRPr="00CD13C2">
        <w:rPr>
          <w:sz w:val="28"/>
          <w:szCs w:val="28"/>
        </w:rPr>
        <w:t>3 to 0.</w:t>
      </w:r>
      <w:r>
        <w:rPr>
          <w:sz w:val="28"/>
          <w:szCs w:val="28"/>
        </w:rPr>
        <w:t>5</w:t>
      </w:r>
      <w:r w:rsidRPr="00CD13C2">
        <w:rPr>
          <w:sz w:val="28"/>
          <w:szCs w:val="28"/>
        </w:rPr>
        <w:t xml:space="preserve"> Test Bot seems to perform better for ρ = 200. But as α rises as the probability falls exponentially listening for the ping seems to have no impact and thus adds the time step unnecessarily. Consequently, it is observed that after the value of α exceeds 0.</w:t>
      </w:r>
      <w:r>
        <w:rPr>
          <w:sz w:val="28"/>
          <w:szCs w:val="28"/>
        </w:rPr>
        <w:t>4</w:t>
      </w:r>
      <w:r w:rsidRPr="00CD13C2">
        <w:rPr>
          <w:sz w:val="28"/>
          <w:szCs w:val="28"/>
        </w:rPr>
        <w:t>, the best performance is by the Test Bot with ρ = 0.</w:t>
      </w:r>
    </w:p>
    <w:p w14:paraId="40979318" w14:textId="77777777" w:rsidR="00CD13C2" w:rsidRDefault="00CD13C2" w:rsidP="00CD13C2">
      <w:pPr>
        <w:pStyle w:val="BodyText"/>
        <w:jc w:val="both"/>
        <w:rPr>
          <w:sz w:val="28"/>
          <w:szCs w:val="28"/>
        </w:rPr>
      </w:pPr>
    </w:p>
    <w:p w14:paraId="2A0788DA" w14:textId="43D26200" w:rsidR="00CD13C2" w:rsidRDefault="00CD13C2" w:rsidP="00CD13C2">
      <w:pPr>
        <w:pStyle w:val="BodyText"/>
        <w:jc w:val="both"/>
        <w:rPr>
          <w:sz w:val="28"/>
          <w:szCs w:val="28"/>
        </w:rPr>
      </w:pPr>
      <w:r>
        <w:rPr>
          <w:noProof/>
          <w:sz w:val="28"/>
          <w:szCs w:val="28"/>
          <w14:ligatures w14:val="standardContextual"/>
        </w:rPr>
        <w:drawing>
          <wp:inline distT="0" distB="0" distL="0" distR="0" wp14:anchorId="7906825F" wp14:editId="03FFA636">
            <wp:extent cx="6648450" cy="3989070"/>
            <wp:effectExtent l="0" t="0" r="0" b="0"/>
            <wp:docPr id="1024395176" name="Picture 3" descr="A graph with a line and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95176" name="Picture 3" descr="A graph with a line and a line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48450" cy="3989070"/>
                    </a:xfrm>
                    <a:prstGeom prst="rect">
                      <a:avLst/>
                    </a:prstGeom>
                  </pic:spPr>
                </pic:pic>
              </a:graphicData>
            </a:graphic>
          </wp:inline>
        </w:drawing>
      </w:r>
    </w:p>
    <w:p w14:paraId="596863FA" w14:textId="77777777" w:rsidR="005B628F" w:rsidRDefault="005B628F" w:rsidP="005B628F">
      <w:pPr>
        <w:pStyle w:val="BodyText"/>
        <w:jc w:val="both"/>
        <w:rPr>
          <w:sz w:val="28"/>
          <w:szCs w:val="28"/>
        </w:rPr>
      </w:pPr>
    </w:p>
    <w:p w14:paraId="16BB802A" w14:textId="77777777" w:rsidR="005B628F" w:rsidRDefault="005B628F" w:rsidP="005B628F">
      <w:pPr>
        <w:pStyle w:val="BodyText"/>
        <w:jc w:val="both"/>
        <w:rPr>
          <w:sz w:val="28"/>
          <w:szCs w:val="28"/>
        </w:rPr>
      </w:pPr>
    </w:p>
    <w:p w14:paraId="3F60BE84" w14:textId="698F53F1" w:rsidR="005B628F" w:rsidRPr="005B628F" w:rsidRDefault="005B628F" w:rsidP="005B628F">
      <w:pPr>
        <w:pStyle w:val="BodyText"/>
        <w:jc w:val="both"/>
        <w:rPr>
          <w:sz w:val="28"/>
          <w:szCs w:val="28"/>
        </w:rPr>
        <w:sectPr w:rsidR="005B628F" w:rsidRPr="005B628F" w:rsidSect="00713BD3">
          <w:headerReference w:type="even" r:id="rId11"/>
          <w:headerReference w:type="default" r:id="rId12"/>
          <w:footerReference w:type="even" r:id="rId13"/>
          <w:footerReference w:type="default" r:id="rId14"/>
          <w:headerReference w:type="first" r:id="rId15"/>
          <w:footerReference w:type="first" r:id="rId16"/>
          <w:pgSz w:w="11910" w:h="16840"/>
          <w:pgMar w:top="720" w:right="720" w:bottom="720" w:left="720" w:header="0" w:footer="520" w:gutter="0"/>
          <w:pgNumType w:start="2"/>
          <w:cols w:space="720"/>
          <w:titlePg/>
          <w:docGrid w:linePitch="326"/>
        </w:sectPr>
      </w:pPr>
    </w:p>
    <w:p w14:paraId="5998744E" w14:textId="6E36EC5E" w:rsidR="00325276" w:rsidRPr="003216B5" w:rsidRDefault="00325276" w:rsidP="001041A0">
      <w:pPr>
        <w:jc w:val="center"/>
        <w:rPr>
          <w:rFonts w:ascii="Tahoma" w:hAnsi="Tahoma" w:cs="Tahoma"/>
          <w:b/>
          <w:bCs/>
          <w:color w:val="FF0000"/>
          <w:sz w:val="28"/>
          <w:szCs w:val="28"/>
        </w:rPr>
      </w:pPr>
    </w:p>
    <w:p w14:paraId="0B32561E" w14:textId="77777777" w:rsidR="00325276" w:rsidRPr="003216B5" w:rsidRDefault="00325276" w:rsidP="00325276">
      <w:pPr>
        <w:jc w:val="center"/>
        <w:rPr>
          <w:rFonts w:ascii="Tahoma" w:hAnsi="Tahoma" w:cs="Tahoma"/>
          <w:color w:val="000000" w:themeColor="text1"/>
          <w:sz w:val="28"/>
          <w:szCs w:val="28"/>
        </w:rPr>
      </w:pPr>
    </w:p>
    <w:p w14:paraId="0D6CC703" w14:textId="77777777" w:rsidR="00695571" w:rsidRPr="003216B5" w:rsidRDefault="00695571" w:rsidP="00695571">
      <w:pPr>
        <w:tabs>
          <w:tab w:val="left" w:pos="3360"/>
        </w:tabs>
        <w:jc w:val="both"/>
        <w:rPr>
          <w:rFonts w:ascii="Tahoma" w:hAnsi="Tahoma" w:cs="Tahoma"/>
          <w:sz w:val="28"/>
          <w:szCs w:val="28"/>
        </w:rPr>
      </w:pPr>
    </w:p>
    <w:sectPr w:rsidR="00695571" w:rsidRPr="003216B5" w:rsidSect="00F270C2">
      <w:headerReference w:type="default" r:id="rId17"/>
      <w:footerReference w:type="default" r:id="rId18"/>
      <w:headerReference w:type="first" r:id="rId19"/>
      <w:footerReference w:type="first" r:id="rId20"/>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B061D" w14:textId="77777777" w:rsidR="00BF14C8" w:rsidRDefault="00BF14C8" w:rsidP="00F66FC7">
      <w:pPr>
        <w:spacing w:after="0" w:line="240" w:lineRule="auto"/>
      </w:pPr>
      <w:r>
        <w:separator/>
      </w:r>
    </w:p>
  </w:endnote>
  <w:endnote w:type="continuationSeparator" w:id="0">
    <w:p w14:paraId="05FC148D" w14:textId="77777777" w:rsidR="00BF14C8" w:rsidRDefault="00BF14C8" w:rsidP="00F66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92C3A" w14:textId="77777777" w:rsidR="00713BD3" w:rsidRDefault="00713B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78E4C" w14:textId="6AA45505" w:rsidR="001041A0" w:rsidRDefault="001041A0">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84676" w14:textId="77777777" w:rsidR="00713BD3" w:rsidRDefault="00713B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775DA" w14:textId="77777777" w:rsidR="00F270C2" w:rsidRDefault="00F270C2">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87F4AE8" w14:textId="77777777" w:rsidR="00F270C2" w:rsidRDefault="00F270C2">
    <w:pPr>
      <w:pStyle w:val="Footer"/>
    </w:pPr>
  </w:p>
  <w:p w14:paraId="125CD52D" w14:textId="77777777" w:rsidR="00000000" w:rsidRDefault="0000000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F66FC7" w14:paraId="197AA766" w14:textId="77777777">
      <w:trPr>
        <w:trHeight w:hRule="exact" w:val="115"/>
        <w:jc w:val="center"/>
      </w:trPr>
      <w:tc>
        <w:tcPr>
          <w:tcW w:w="4686" w:type="dxa"/>
          <w:shd w:val="clear" w:color="auto" w:fill="156082" w:themeFill="accent1"/>
          <w:tcMar>
            <w:top w:w="0" w:type="dxa"/>
            <w:bottom w:w="0" w:type="dxa"/>
          </w:tcMar>
        </w:tcPr>
        <w:p w14:paraId="4FBD34E6" w14:textId="77777777" w:rsidR="00F66FC7" w:rsidRDefault="00F66FC7">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28A33D7D" w14:textId="77777777" w:rsidR="00F66FC7" w:rsidRDefault="00F66FC7">
          <w:pPr>
            <w:pStyle w:val="Header"/>
            <w:tabs>
              <w:tab w:val="clear" w:pos="4680"/>
              <w:tab w:val="clear" w:pos="9360"/>
            </w:tabs>
            <w:jc w:val="right"/>
            <w:rPr>
              <w:caps/>
              <w:sz w:val="18"/>
            </w:rPr>
          </w:pPr>
        </w:p>
      </w:tc>
    </w:tr>
    <w:tr w:rsidR="00F66FC7" w14:paraId="1B096502" w14:textId="77777777">
      <w:trPr>
        <w:jc w:val="center"/>
      </w:trPr>
      <w:sdt>
        <w:sdtPr>
          <w:rPr>
            <w:caps/>
            <w:color w:val="808080" w:themeColor="background1" w:themeShade="80"/>
            <w:sz w:val="18"/>
            <w:szCs w:val="18"/>
          </w:rPr>
          <w:alias w:val="Author"/>
          <w:tag w:val=""/>
          <w:id w:val="1534151868"/>
          <w:placeholder>
            <w:docPart w:val="ACE62E999AB64FD9A91221F215987C9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174B65F" w14:textId="10DEB8A1" w:rsidR="00F66FC7" w:rsidRDefault="00F66FC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Vinit Mepani</w:t>
              </w:r>
            </w:p>
          </w:tc>
        </w:sdtContent>
      </w:sdt>
      <w:tc>
        <w:tcPr>
          <w:tcW w:w="4674" w:type="dxa"/>
          <w:shd w:val="clear" w:color="auto" w:fill="auto"/>
          <w:vAlign w:val="center"/>
        </w:tcPr>
        <w:p w14:paraId="45850479" w14:textId="77777777" w:rsidR="00F66FC7" w:rsidRDefault="00F66FC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D1F34F8" w14:textId="77777777" w:rsidR="00F66FC7" w:rsidRDefault="00F66FC7">
    <w:pPr>
      <w:pStyle w:val="Footer"/>
    </w:pPr>
  </w:p>
  <w:p w14:paraId="367A91E3"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8C758" w14:textId="77777777" w:rsidR="00BF14C8" w:rsidRDefault="00BF14C8" w:rsidP="00F66FC7">
      <w:pPr>
        <w:spacing w:after="0" w:line="240" w:lineRule="auto"/>
      </w:pPr>
      <w:r>
        <w:separator/>
      </w:r>
    </w:p>
  </w:footnote>
  <w:footnote w:type="continuationSeparator" w:id="0">
    <w:p w14:paraId="6255157E" w14:textId="77777777" w:rsidR="00BF14C8" w:rsidRDefault="00BF14C8" w:rsidP="00F66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BA5DB" w14:textId="77777777" w:rsidR="00713BD3" w:rsidRDefault="00713B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A7B9E" w14:textId="77777777" w:rsidR="00713BD3" w:rsidRDefault="00713B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D1EDE" w14:textId="56D3D2A8" w:rsidR="00713BD3" w:rsidRDefault="00713BD3">
    <w:pPr>
      <w:pStyle w:val="Header"/>
    </w:pPr>
    <w:r>
      <w:t>CS</w:t>
    </w:r>
    <w:r>
      <w:rPr>
        <w:spacing w:val="-12"/>
      </w:rPr>
      <w:t xml:space="preserve"> </w:t>
    </w:r>
    <w:r>
      <w:t>520:</w:t>
    </w:r>
    <w:r>
      <w:rPr>
        <w:spacing w:val="10"/>
      </w:rPr>
      <w:t xml:space="preserve"> </w:t>
    </w:r>
    <w:r>
      <w:t>Introduction</w:t>
    </w:r>
    <w:r>
      <w:rPr>
        <w:spacing w:val="-11"/>
      </w:rPr>
      <w:t xml:space="preserve"> </w:t>
    </w:r>
    <w:r>
      <w:t>to</w:t>
    </w:r>
    <w:r>
      <w:rPr>
        <w:spacing w:val="-11"/>
      </w:rPr>
      <w:t xml:space="preserve"> </w:t>
    </w:r>
    <w:r>
      <w:t>Artificial</w:t>
    </w:r>
    <w:r>
      <w:rPr>
        <w:spacing w:val="-11"/>
      </w:rPr>
      <w:t xml:space="preserve"> </w:t>
    </w:r>
    <w:r>
      <w:rPr>
        <w:spacing w:val="-2"/>
      </w:rPr>
      <w:t>Intelligence</w:t>
    </w:r>
    <w:r>
      <w:rPr>
        <w:spacing w:val="-2"/>
      </w:rPr>
      <w:t xml:space="preserve">                                                     </w:t>
    </w:r>
    <w:r w:rsidR="00BE17F6">
      <w:rPr>
        <w:spacing w:val="-2"/>
      </w:rPr>
      <w:t xml:space="preserve">                       </w:t>
    </w:r>
    <w:r>
      <w:rPr>
        <w:spacing w:val="-2"/>
      </w:rPr>
      <w:t>Vinit Mepani (vm759)</w:t>
    </w:r>
    <w:r>
      <w:rPr>
        <w:spacing w:val="-2"/>
      </w:rPr>
      <w:br/>
    </w:r>
    <w:r>
      <w:rPr>
        <w:spacing w:val="-2"/>
      </w:rPr>
      <w:tab/>
      <w:t xml:space="preserve">                                                                                                                                  </w:t>
    </w:r>
    <w:r w:rsidR="00BE17F6">
      <w:rPr>
        <w:spacing w:val="-2"/>
      </w:rPr>
      <w:t xml:space="preserve">                                           </w:t>
    </w:r>
    <w:r>
      <w:rPr>
        <w:spacing w:val="-2"/>
      </w:rPr>
      <w:t xml:space="preserve">Ellysha Fatima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F08AC" w14:textId="422D8FE6" w:rsidR="00000000" w:rsidRPr="003216B5" w:rsidRDefault="00000000" w:rsidP="003216B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B980B" w14:textId="5249F798" w:rsidR="00F66FC7" w:rsidRDefault="00F66FC7">
    <w:pPr>
      <w:pStyle w:val="Header"/>
    </w:pPr>
    <w:r w:rsidRPr="00F66FC7">
      <w:t>CS 520: Introduction to Artificial Intelligence</w:t>
    </w:r>
    <w:r>
      <w:t xml:space="preserve">                                                                                             Project 1 Report</w:t>
    </w:r>
  </w:p>
  <w:p w14:paraId="0CD19C3D"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6C5B4C"/>
    <w:multiLevelType w:val="hybridMultilevel"/>
    <w:tmpl w:val="06AE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C36A2"/>
    <w:multiLevelType w:val="hybridMultilevel"/>
    <w:tmpl w:val="06AE7A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F15A93"/>
    <w:multiLevelType w:val="hybridMultilevel"/>
    <w:tmpl w:val="E4C04C94"/>
    <w:lvl w:ilvl="0" w:tplc="7B083D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F6653"/>
    <w:multiLevelType w:val="hybridMultilevel"/>
    <w:tmpl w:val="8BFCDE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99C2D08"/>
    <w:multiLevelType w:val="hybridMultilevel"/>
    <w:tmpl w:val="617A1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131861">
    <w:abstractNumId w:val="0"/>
  </w:num>
  <w:num w:numId="2" w16cid:durableId="495540303">
    <w:abstractNumId w:val="1"/>
  </w:num>
  <w:num w:numId="3" w16cid:durableId="1800609645">
    <w:abstractNumId w:val="2"/>
  </w:num>
  <w:num w:numId="4" w16cid:durableId="329333671">
    <w:abstractNumId w:val="4"/>
  </w:num>
  <w:num w:numId="5" w16cid:durableId="521013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C7"/>
    <w:rsid w:val="00016588"/>
    <w:rsid w:val="000774D5"/>
    <w:rsid w:val="000B7528"/>
    <w:rsid w:val="000C68EC"/>
    <w:rsid w:val="001041A0"/>
    <w:rsid w:val="001A06E9"/>
    <w:rsid w:val="001B07EE"/>
    <w:rsid w:val="00222B82"/>
    <w:rsid w:val="003216B5"/>
    <w:rsid w:val="00325276"/>
    <w:rsid w:val="00413561"/>
    <w:rsid w:val="00484CC4"/>
    <w:rsid w:val="004C33C6"/>
    <w:rsid w:val="00563192"/>
    <w:rsid w:val="0057345D"/>
    <w:rsid w:val="00597545"/>
    <w:rsid w:val="005B628F"/>
    <w:rsid w:val="00695571"/>
    <w:rsid w:val="006B64DE"/>
    <w:rsid w:val="00713BD3"/>
    <w:rsid w:val="00723417"/>
    <w:rsid w:val="0072433E"/>
    <w:rsid w:val="0072502E"/>
    <w:rsid w:val="00760238"/>
    <w:rsid w:val="007A409A"/>
    <w:rsid w:val="007D702A"/>
    <w:rsid w:val="007D71B8"/>
    <w:rsid w:val="00855213"/>
    <w:rsid w:val="008802EE"/>
    <w:rsid w:val="00880BE8"/>
    <w:rsid w:val="008971A0"/>
    <w:rsid w:val="008C6F9C"/>
    <w:rsid w:val="009267FB"/>
    <w:rsid w:val="009A1B8C"/>
    <w:rsid w:val="009C27EB"/>
    <w:rsid w:val="00A10C22"/>
    <w:rsid w:val="00A346C5"/>
    <w:rsid w:val="00A80182"/>
    <w:rsid w:val="00A9265A"/>
    <w:rsid w:val="00AA4C5D"/>
    <w:rsid w:val="00B245E8"/>
    <w:rsid w:val="00B3721F"/>
    <w:rsid w:val="00B562E6"/>
    <w:rsid w:val="00BE17F6"/>
    <w:rsid w:val="00BF14C8"/>
    <w:rsid w:val="00CD13C2"/>
    <w:rsid w:val="00CE3475"/>
    <w:rsid w:val="00E27052"/>
    <w:rsid w:val="00E920B9"/>
    <w:rsid w:val="00EE2D7C"/>
    <w:rsid w:val="00F270C2"/>
    <w:rsid w:val="00F61E83"/>
    <w:rsid w:val="00F66FC7"/>
    <w:rsid w:val="00FA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EF63D"/>
  <w15:chartTrackingRefBased/>
  <w15:docId w15:val="{355AF1F5-7A24-4CEE-8912-0A1B7895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6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FC7"/>
    <w:rPr>
      <w:rFonts w:eastAsiaTheme="majorEastAsia" w:cstheme="majorBidi"/>
      <w:color w:val="272727" w:themeColor="text1" w:themeTint="D8"/>
    </w:rPr>
  </w:style>
  <w:style w:type="paragraph" w:styleId="Title">
    <w:name w:val="Title"/>
    <w:basedOn w:val="Normal"/>
    <w:next w:val="Normal"/>
    <w:link w:val="TitleChar"/>
    <w:uiPriority w:val="10"/>
    <w:qFormat/>
    <w:rsid w:val="00F66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FC7"/>
    <w:pPr>
      <w:spacing w:before="160"/>
      <w:jc w:val="center"/>
    </w:pPr>
    <w:rPr>
      <w:i/>
      <w:iCs/>
      <w:color w:val="404040" w:themeColor="text1" w:themeTint="BF"/>
    </w:rPr>
  </w:style>
  <w:style w:type="character" w:customStyle="1" w:styleId="QuoteChar">
    <w:name w:val="Quote Char"/>
    <w:basedOn w:val="DefaultParagraphFont"/>
    <w:link w:val="Quote"/>
    <w:uiPriority w:val="29"/>
    <w:rsid w:val="00F66FC7"/>
    <w:rPr>
      <w:i/>
      <w:iCs/>
      <w:color w:val="404040" w:themeColor="text1" w:themeTint="BF"/>
    </w:rPr>
  </w:style>
  <w:style w:type="paragraph" w:styleId="ListParagraph">
    <w:name w:val="List Paragraph"/>
    <w:basedOn w:val="Normal"/>
    <w:uiPriority w:val="34"/>
    <w:qFormat/>
    <w:rsid w:val="00F66FC7"/>
    <w:pPr>
      <w:ind w:left="720"/>
      <w:contextualSpacing/>
    </w:pPr>
  </w:style>
  <w:style w:type="character" w:styleId="IntenseEmphasis">
    <w:name w:val="Intense Emphasis"/>
    <w:basedOn w:val="DefaultParagraphFont"/>
    <w:uiPriority w:val="21"/>
    <w:qFormat/>
    <w:rsid w:val="00F66FC7"/>
    <w:rPr>
      <w:i/>
      <w:iCs/>
      <w:color w:val="0F4761" w:themeColor="accent1" w:themeShade="BF"/>
    </w:rPr>
  </w:style>
  <w:style w:type="paragraph" w:styleId="IntenseQuote">
    <w:name w:val="Intense Quote"/>
    <w:basedOn w:val="Normal"/>
    <w:next w:val="Normal"/>
    <w:link w:val="IntenseQuoteChar"/>
    <w:uiPriority w:val="30"/>
    <w:qFormat/>
    <w:rsid w:val="00F66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FC7"/>
    <w:rPr>
      <w:i/>
      <w:iCs/>
      <w:color w:val="0F4761" w:themeColor="accent1" w:themeShade="BF"/>
    </w:rPr>
  </w:style>
  <w:style w:type="character" w:styleId="IntenseReference">
    <w:name w:val="Intense Reference"/>
    <w:basedOn w:val="DefaultParagraphFont"/>
    <w:uiPriority w:val="32"/>
    <w:qFormat/>
    <w:rsid w:val="00F66FC7"/>
    <w:rPr>
      <w:b/>
      <w:bCs/>
      <w:smallCaps/>
      <w:color w:val="0F4761" w:themeColor="accent1" w:themeShade="BF"/>
      <w:spacing w:val="5"/>
    </w:rPr>
  </w:style>
  <w:style w:type="paragraph" w:styleId="Header">
    <w:name w:val="header"/>
    <w:basedOn w:val="Normal"/>
    <w:link w:val="HeaderChar"/>
    <w:uiPriority w:val="99"/>
    <w:unhideWhenUsed/>
    <w:rsid w:val="00F66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FC7"/>
  </w:style>
  <w:style w:type="paragraph" w:styleId="Footer">
    <w:name w:val="footer"/>
    <w:basedOn w:val="Normal"/>
    <w:link w:val="FooterChar"/>
    <w:uiPriority w:val="99"/>
    <w:unhideWhenUsed/>
    <w:rsid w:val="00F66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FC7"/>
  </w:style>
  <w:style w:type="paragraph" w:styleId="BodyText">
    <w:name w:val="Body Text"/>
    <w:basedOn w:val="Normal"/>
    <w:link w:val="BodyTextChar"/>
    <w:uiPriority w:val="1"/>
    <w:qFormat/>
    <w:rsid w:val="001041A0"/>
    <w:pPr>
      <w:widowControl w:val="0"/>
      <w:autoSpaceDE w:val="0"/>
      <w:autoSpaceDN w:val="0"/>
      <w:spacing w:after="0" w:line="240" w:lineRule="auto"/>
    </w:pPr>
    <w:rPr>
      <w:rFonts w:ascii="Tahoma" w:eastAsia="Tahoma" w:hAnsi="Tahoma" w:cs="Tahoma"/>
      <w:kern w:val="0"/>
      <w14:ligatures w14:val="none"/>
    </w:rPr>
  </w:style>
  <w:style w:type="character" w:customStyle="1" w:styleId="BodyTextChar">
    <w:name w:val="Body Text Char"/>
    <w:basedOn w:val="DefaultParagraphFont"/>
    <w:link w:val="BodyText"/>
    <w:uiPriority w:val="1"/>
    <w:rsid w:val="001041A0"/>
    <w:rPr>
      <w:rFonts w:ascii="Tahoma" w:eastAsia="Tahoma" w:hAnsi="Tahoma" w:cs="Tahoma"/>
      <w:kern w:val="0"/>
      <w14:ligatures w14:val="none"/>
    </w:rPr>
  </w:style>
  <w:style w:type="character" w:styleId="PlaceholderText">
    <w:name w:val="Placeholder Text"/>
    <w:basedOn w:val="DefaultParagraphFont"/>
    <w:uiPriority w:val="99"/>
    <w:semiHidden/>
    <w:rsid w:val="001041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934725">
      <w:bodyDiv w:val="1"/>
      <w:marLeft w:val="0"/>
      <w:marRight w:val="0"/>
      <w:marTop w:val="0"/>
      <w:marBottom w:val="0"/>
      <w:divBdr>
        <w:top w:val="none" w:sz="0" w:space="0" w:color="auto"/>
        <w:left w:val="none" w:sz="0" w:space="0" w:color="auto"/>
        <w:bottom w:val="none" w:sz="0" w:space="0" w:color="auto"/>
        <w:right w:val="none" w:sz="0" w:space="0" w:color="auto"/>
      </w:divBdr>
      <w:divsChild>
        <w:div w:id="1124497977">
          <w:marLeft w:val="0"/>
          <w:marRight w:val="0"/>
          <w:marTop w:val="0"/>
          <w:marBottom w:val="0"/>
          <w:divBdr>
            <w:top w:val="none" w:sz="0" w:space="0" w:color="auto"/>
            <w:left w:val="none" w:sz="0" w:space="0" w:color="auto"/>
            <w:bottom w:val="none" w:sz="0" w:space="0" w:color="auto"/>
            <w:right w:val="none" w:sz="0" w:space="0" w:color="auto"/>
          </w:divBdr>
          <w:divsChild>
            <w:div w:id="1408500029">
              <w:marLeft w:val="0"/>
              <w:marRight w:val="0"/>
              <w:marTop w:val="0"/>
              <w:marBottom w:val="0"/>
              <w:divBdr>
                <w:top w:val="none" w:sz="0" w:space="0" w:color="auto"/>
                <w:left w:val="none" w:sz="0" w:space="0" w:color="auto"/>
                <w:bottom w:val="none" w:sz="0" w:space="0" w:color="auto"/>
                <w:right w:val="none" w:sz="0" w:space="0" w:color="auto"/>
              </w:divBdr>
            </w:div>
            <w:div w:id="336084455">
              <w:marLeft w:val="0"/>
              <w:marRight w:val="0"/>
              <w:marTop w:val="0"/>
              <w:marBottom w:val="0"/>
              <w:divBdr>
                <w:top w:val="none" w:sz="0" w:space="0" w:color="auto"/>
                <w:left w:val="none" w:sz="0" w:space="0" w:color="auto"/>
                <w:bottom w:val="none" w:sz="0" w:space="0" w:color="auto"/>
                <w:right w:val="none" w:sz="0" w:space="0" w:color="auto"/>
              </w:divBdr>
            </w:div>
            <w:div w:id="1720780142">
              <w:marLeft w:val="0"/>
              <w:marRight w:val="0"/>
              <w:marTop w:val="0"/>
              <w:marBottom w:val="0"/>
              <w:divBdr>
                <w:top w:val="none" w:sz="0" w:space="0" w:color="auto"/>
                <w:left w:val="none" w:sz="0" w:space="0" w:color="auto"/>
                <w:bottom w:val="none" w:sz="0" w:space="0" w:color="auto"/>
                <w:right w:val="none" w:sz="0" w:space="0" w:color="auto"/>
              </w:divBdr>
            </w:div>
            <w:div w:id="16888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8872">
      <w:bodyDiv w:val="1"/>
      <w:marLeft w:val="0"/>
      <w:marRight w:val="0"/>
      <w:marTop w:val="0"/>
      <w:marBottom w:val="0"/>
      <w:divBdr>
        <w:top w:val="none" w:sz="0" w:space="0" w:color="auto"/>
        <w:left w:val="none" w:sz="0" w:space="0" w:color="auto"/>
        <w:bottom w:val="none" w:sz="0" w:space="0" w:color="auto"/>
        <w:right w:val="none" w:sz="0" w:space="0" w:color="auto"/>
      </w:divBdr>
    </w:div>
    <w:div w:id="1748071967">
      <w:bodyDiv w:val="1"/>
      <w:marLeft w:val="0"/>
      <w:marRight w:val="0"/>
      <w:marTop w:val="0"/>
      <w:marBottom w:val="0"/>
      <w:divBdr>
        <w:top w:val="none" w:sz="0" w:space="0" w:color="auto"/>
        <w:left w:val="none" w:sz="0" w:space="0" w:color="auto"/>
        <w:bottom w:val="none" w:sz="0" w:space="0" w:color="auto"/>
        <w:right w:val="none" w:sz="0" w:space="0" w:color="auto"/>
      </w:divBdr>
      <w:divsChild>
        <w:div w:id="1779834034">
          <w:marLeft w:val="0"/>
          <w:marRight w:val="0"/>
          <w:marTop w:val="0"/>
          <w:marBottom w:val="0"/>
          <w:divBdr>
            <w:top w:val="none" w:sz="0" w:space="0" w:color="auto"/>
            <w:left w:val="none" w:sz="0" w:space="0" w:color="auto"/>
            <w:bottom w:val="none" w:sz="0" w:space="0" w:color="auto"/>
            <w:right w:val="none" w:sz="0" w:space="0" w:color="auto"/>
          </w:divBdr>
          <w:divsChild>
            <w:div w:id="1332758124">
              <w:marLeft w:val="0"/>
              <w:marRight w:val="0"/>
              <w:marTop w:val="0"/>
              <w:marBottom w:val="0"/>
              <w:divBdr>
                <w:top w:val="none" w:sz="0" w:space="0" w:color="auto"/>
                <w:left w:val="none" w:sz="0" w:space="0" w:color="auto"/>
                <w:bottom w:val="none" w:sz="0" w:space="0" w:color="auto"/>
                <w:right w:val="none" w:sz="0" w:space="0" w:color="auto"/>
              </w:divBdr>
            </w:div>
            <w:div w:id="1093477859">
              <w:marLeft w:val="0"/>
              <w:marRight w:val="0"/>
              <w:marTop w:val="0"/>
              <w:marBottom w:val="0"/>
              <w:divBdr>
                <w:top w:val="none" w:sz="0" w:space="0" w:color="auto"/>
                <w:left w:val="none" w:sz="0" w:space="0" w:color="auto"/>
                <w:bottom w:val="none" w:sz="0" w:space="0" w:color="auto"/>
                <w:right w:val="none" w:sz="0" w:space="0" w:color="auto"/>
              </w:divBdr>
            </w:div>
            <w:div w:id="268050479">
              <w:marLeft w:val="0"/>
              <w:marRight w:val="0"/>
              <w:marTop w:val="0"/>
              <w:marBottom w:val="0"/>
              <w:divBdr>
                <w:top w:val="none" w:sz="0" w:space="0" w:color="auto"/>
                <w:left w:val="none" w:sz="0" w:space="0" w:color="auto"/>
                <w:bottom w:val="none" w:sz="0" w:space="0" w:color="auto"/>
                <w:right w:val="none" w:sz="0" w:space="0" w:color="auto"/>
              </w:divBdr>
            </w:div>
            <w:div w:id="13028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E62E999AB64FD9A91221F215987C97"/>
        <w:category>
          <w:name w:val="General"/>
          <w:gallery w:val="placeholder"/>
        </w:category>
        <w:types>
          <w:type w:val="bbPlcHdr"/>
        </w:types>
        <w:behaviors>
          <w:behavior w:val="content"/>
        </w:behaviors>
        <w:guid w:val="{32FF4490-4C81-438D-B592-2CCB55BC0ECD}"/>
      </w:docPartPr>
      <w:docPartBody>
        <w:p w:rsidR="00632CDD" w:rsidRDefault="006442F8" w:rsidP="006442F8">
          <w:pPr>
            <w:pStyle w:val="ACE62E999AB64FD9A91221F215987C9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F8"/>
    <w:rsid w:val="00035903"/>
    <w:rsid w:val="004C33C6"/>
    <w:rsid w:val="005352E2"/>
    <w:rsid w:val="00563192"/>
    <w:rsid w:val="006257AA"/>
    <w:rsid w:val="00632CDD"/>
    <w:rsid w:val="006442F8"/>
    <w:rsid w:val="00723417"/>
    <w:rsid w:val="008741DF"/>
    <w:rsid w:val="00884572"/>
    <w:rsid w:val="008C6F9C"/>
    <w:rsid w:val="009D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2E2"/>
    <w:rPr>
      <w:color w:val="666666"/>
    </w:rPr>
  </w:style>
  <w:style w:type="paragraph" w:customStyle="1" w:styleId="ACE62E999AB64FD9A91221F215987C97">
    <w:name w:val="ACE62E999AB64FD9A91221F215987C97"/>
    <w:rsid w:val="006442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8B4C9-3B21-4AF0-BE2E-58BD271DB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Mepani</dc:creator>
  <cp:keywords/>
  <dc:description/>
  <cp:lastModifiedBy>Vinit Mepani</cp:lastModifiedBy>
  <cp:revision>5</cp:revision>
  <cp:lastPrinted>2025-03-08T07:51:00Z</cp:lastPrinted>
  <dcterms:created xsi:type="dcterms:W3CDTF">2025-04-08T15:55:00Z</dcterms:created>
  <dcterms:modified xsi:type="dcterms:W3CDTF">2025-04-08T21:07:00Z</dcterms:modified>
</cp:coreProperties>
</file>