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C018" w14:textId="17D48712" w:rsidR="00BB3388" w:rsidRPr="00BB3388" w:rsidRDefault="00886796" w:rsidP="005B5D9C">
      <w:pPr>
        <w:pStyle w:val="Heading2"/>
      </w:pPr>
      <w:r>
        <w:t xml:space="preserve"> </w:t>
      </w:r>
      <w:r w:rsidR="000749A1">
        <w:t xml:space="preserve"> </w:t>
      </w:r>
      <w:r w:rsidR="00810E6E">
        <w:t xml:space="preserve"> </w:t>
      </w:r>
      <w:r w:rsidR="00263BA6">
        <w:t>Website Traffic Analysis</w:t>
      </w:r>
    </w:p>
    <w:p w14:paraId="18474E62" w14:textId="77777777" w:rsidR="006D4EE4" w:rsidRDefault="006D4EE4" w:rsidP="00BB3388">
      <w:pPr>
        <w:rPr>
          <w:rFonts w:ascii="Algerian" w:hAnsi="Algerian" w:cs="Times New Roman"/>
          <w:sz w:val="36"/>
          <w:szCs w:val="36"/>
        </w:rPr>
      </w:pPr>
      <w:r>
        <w:rPr>
          <w:rFonts w:ascii="Algerian" w:hAnsi="Algerian" w:cs="Times New Roman"/>
          <w:sz w:val="36"/>
          <w:szCs w:val="36"/>
        </w:rPr>
        <w:t xml:space="preserve">            </w:t>
      </w:r>
    </w:p>
    <w:p w14:paraId="46412419" w14:textId="4FA157CF" w:rsidR="00BB3388" w:rsidRPr="006D4EE4" w:rsidRDefault="006D4EE4" w:rsidP="00BB3388">
      <w:pPr>
        <w:rPr>
          <w:rFonts w:ascii="Algerian" w:hAnsi="Algerian" w:cs="Times New Roman"/>
          <w:sz w:val="36"/>
          <w:szCs w:val="36"/>
        </w:rPr>
      </w:pPr>
      <w:r>
        <w:rPr>
          <w:rFonts w:ascii="Algerian" w:hAnsi="Algerian" w:cs="Times New Roman"/>
          <w:sz w:val="36"/>
          <w:szCs w:val="36"/>
        </w:rPr>
        <w:t xml:space="preserve">             PROJECT: Website traffic analysis( PHASE 3)</w:t>
      </w:r>
    </w:p>
    <w:p w14:paraId="2436A13D" w14:textId="77777777" w:rsidR="00BB3388" w:rsidRDefault="00BB3388" w:rsidP="00BB3388">
      <w:pPr>
        <w:rPr>
          <w:rFonts w:ascii="Times New Roman" w:hAnsi="Times New Roman" w:cs="Times New Roman"/>
        </w:rPr>
      </w:pPr>
    </w:p>
    <w:p w14:paraId="5ED45F80"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3024" w:tblpY="153"/>
        <w:tblW w:w="0" w:type="auto"/>
        <w:tblLook w:val="04A0" w:firstRow="1" w:lastRow="0" w:firstColumn="1" w:lastColumn="0" w:noHBand="0" w:noVBand="1"/>
      </w:tblPr>
      <w:tblGrid>
        <w:gridCol w:w="601"/>
        <w:gridCol w:w="3827"/>
      </w:tblGrid>
      <w:tr w:rsidR="00BB3388" w:rsidRPr="00BB3388" w14:paraId="5704A82F" w14:textId="77777777" w:rsidTr="00357259">
        <w:tc>
          <w:tcPr>
            <w:tcW w:w="601" w:type="dxa"/>
          </w:tcPr>
          <w:p w14:paraId="14609023"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1</w:t>
            </w:r>
          </w:p>
        </w:tc>
        <w:tc>
          <w:tcPr>
            <w:tcW w:w="3827" w:type="dxa"/>
          </w:tcPr>
          <w:p w14:paraId="57865200"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06C39290" w14:textId="77777777" w:rsidTr="00357259">
        <w:tc>
          <w:tcPr>
            <w:tcW w:w="601" w:type="dxa"/>
          </w:tcPr>
          <w:p w14:paraId="68B4F946"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2</w:t>
            </w:r>
          </w:p>
        </w:tc>
        <w:tc>
          <w:tcPr>
            <w:tcW w:w="3827" w:type="dxa"/>
          </w:tcPr>
          <w:p w14:paraId="01CBE958"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493E5D86" w14:textId="77777777" w:rsidTr="00357259">
        <w:tc>
          <w:tcPr>
            <w:tcW w:w="601" w:type="dxa"/>
          </w:tcPr>
          <w:p w14:paraId="17DA5DA2"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3</w:t>
            </w:r>
          </w:p>
        </w:tc>
        <w:tc>
          <w:tcPr>
            <w:tcW w:w="3827" w:type="dxa"/>
          </w:tcPr>
          <w:p w14:paraId="2F46C69E"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396995AE" w14:textId="77777777" w:rsidTr="00357259">
        <w:tc>
          <w:tcPr>
            <w:tcW w:w="601" w:type="dxa"/>
          </w:tcPr>
          <w:p w14:paraId="7896AFC3" w14:textId="11B7B064"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3.1</w:t>
            </w:r>
          </w:p>
        </w:tc>
        <w:tc>
          <w:tcPr>
            <w:tcW w:w="3827" w:type="dxa"/>
          </w:tcPr>
          <w:p w14:paraId="47E1B856"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68670EA1" w14:textId="77777777" w:rsidTr="00357259">
        <w:tc>
          <w:tcPr>
            <w:tcW w:w="601" w:type="dxa"/>
          </w:tcPr>
          <w:p w14:paraId="22A01745" w14:textId="674928E7"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3.2</w:t>
            </w:r>
          </w:p>
        </w:tc>
        <w:tc>
          <w:tcPr>
            <w:tcW w:w="3827" w:type="dxa"/>
          </w:tcPr>
          <w:p w14:paraId="72A96A7C" w14:textId="4CB86BCA" w:rsidR="00BB3388" w:rsidRPr="00BB3388" w:rsidRDefault="00BB3388" w:rsidP="00357259">
            <w:pPr>
              <w:jc w:val="both"/>
              <w:rPr>
                <w:rFonts w:ascii="Times New Roman" w:hAnsi="Times New Roman" w:cs="Times New Roman"/>
              </w:rPr>
            </w:pPr>
            <w:r w:rsidRPr="00BB3388">
              <w:rPr>
                <w:rFonts w:ascii="Times New Roman" w:hAnsi="Times New Roman" w:cs="Times New Roman"/>
              </w:rPr>
              <w:t>Data Preprocess</w:t>
            </w:r>
          </w:p>
        </w:tc>
      </w:tr>
      <w:tr w:rsidR="00BB3388" w:rsidRPr="00BB3388" w14:paraId="18D2A889" w14:textId="77777777" w:rsidTr="00357259">
        <w:tc>
          <w:tcPr>
            <w:tcW w:w="601" w:type="dxa"/>
          </w:tcPr>
          <w:p w14:paraId="54A932CB" w14:textId="7B12FB3F"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3.3</w:t>
            </w:r>
          </w:p>
        </w:tc>
        <w:tc>
          <w:tcPr>
            <w:tcW w:w="3827" w:type="dxa"/>
          </w:tcPr>
          <w:p w14:paraId="7A0E7CB2"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58FC659F" w14:textId="77777777" w:rsidTr="00357259">
        <w:tc>
          <w:tcPr>
            <w:tcW w:w="601" w:type="dxa"/>
          </w:tcPr>
          <w:p w14:paraId="64984A96" w14:textId="31D45CDC"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3.4</w:t>
            </w:r>
          </w:p>
        </w:tc>
        <w:tc>
          <w:tcPr>
            <w:tcW w:w="3827" w:type="dxa"/>
          </w:tcPr>
          <w:p w14:paraId="41724CE3" w14:textId="77777777" w:rsidR="00BB3388" w:rsidRPr="00BB3388" w:rsidRDefault="00BB3388" w:rsidP="00357259">
            <w:pPr>
              <w:jc w:val="both"/>
              <w:rPr>
                <w:rFonts w:ascii="Times New Roman" w:hAnsi="Times New Roman" w:cs="Times New Roman"/>
              </w:rPr>
            </w:pPr>
            <w:r w:rsidRPr="00BB3388">
              <w:rPr>
                <w:rFonts w:ascii="Times New Roman" w:hAnsi="Times New Roman" w:cs="Times New Roman"/>
              </w:rPr>
              <w:t>Geographic Analysis</w:t>
            </w:r>
          </w:p>
        </w:tc>
      </w:tr>
      <w:tr w:rsidR="00BB3388" w:rsidRPr="00BB3388" w14:paraId="3AAC1729" w14:textId="77777777" w:rsidTr="00357259">
        <w:tc>
          <w:tcPr>
            <w:tcW w:w="601" w:type="dxa"/>
          </w:tcPr>
          <w:p w14:paraId="65D377B3" w14:textId="5460494B"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3.5</w:t>
            </w:r>
          </w:p>
        </w:tc>
        <w:tc>
          <w:tcPr>
            <w:tcW w:w="3827" w:type="dxa"/>
          </w:tcPr>
          <w:p w14:paraId="7CA4004A" w14:textId="6CB7D7F2" w:rsidR="00BB3388" w:rsidRPr="00BB3388" w:rsidRDefault="00357259" w:rsidP="00357259">
            <w:pPr>
              <w:jc w:val="both"/>
              <w:rPr>
                <w:rFonts w:ascii="Times New Roman" w:hAnsi="Times New Roman" w:cs="Times New Roman"/>
              </w:rPr>
            </w:pPr>
            <w:r w:rsidRPr="00357259">
              <w:rPr>
                <w:rFonts w:ascii="Times New Roman" w:hAnsi="Times New Roman" w:cs="Times New Roman"/>
              </w:rPr>
              <w:t>User Behavior Modeling</w:t>
            </w:r>
          </w:p>
        </w:tc>
      </w:tr>
      <w:tr w:rsidR="00BB3388" w:rsidRPr="00BB3388" w14:paraId="00012F63" w14:textId="77777777" w:rsidTr="00357259">
        <w:tc>
          <w:tcPr>
            <w:tcW w:w="601" w:type="dxa"/>
          </w:tcPr>
          <w:p w14:paraId="77015888" w14:textId="559B886D"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3.6</w:t>
            </w:r>
          </w:p>
        </w:tc>
        <w:tc>
          <w:tcPr>
            <w:tcW w:w="3827" w:type="dxa"/>
          </w:tcPr>
          <w:p w14:paraId="09AE550B" w14:textId="06E7F574" w:rsidR="00BB3388" w:rsidRPr="00BB3388" w:rsidRDefault="00357259" w:rsidP="00357259">
            <w:pPr>
              <w:jc w:val="both"/>
              <w:rPr>
                <w:rFonts w:ascii="Times New Roman" w:hAnsi="Times New Roman" w:cs="Times New Roman"/>
              </w:rPr>
            </w:pPr>
            <w:r w:rsidRPr="00357259">
              <w:rPr>
                <w:rFonts w:ascii="Times New Roman" w:hAnsi="Times New Roman" w:cs="Times New Roman"/>
              </w:rPr>
              <w:t>Predictive Analytics</w:t>
            </w:r>
          </w:p>
        </w:tc>
      </w:tr>
      <w:tr w:rsidR="00BB3388" w:rsidRPr="00BB3388" w14:paraId="417E97D1" w14:textId="77777777" w:rsidTr="00357259">
        <w:tc>
          <w:tcPr>
            <w:tcW w:w="601" w:type="dxa"/>
          </w:tcPr>
          <w:p w14:paraId="488398C5" w14:textId="4E67FC24" w:rsidR="00BB3388" w:rsidRPr="00BB3388" w:rsidRDefault="00BE5238" w:rsidP="00357259">
            <w:pPr>
              <w:jc w:val="both"/>
              <w:rPr>
                <w:rFonts w:ascii="Times New Roman" w:hAnsi="Times New Roman" w:cs="Times New Roman"/>
              </w:rPr>
            </w:pPr>
            <w:r>
              <w:rPr>
                <w:rFonts w:ascii="Times New Roman" w:hAnsi="Times New Roman" w:cs="Times New Roman"/>
              </w:rPr>
              <w:t xml:space="preserve">  </w:t>
            </w:r>
            <w:r w:rsidR="00BB3388" w:rsidRPr="00BB3388">
              <w:rPr>
                <w:rFonts w:ascii="Times New Roman" w:hAnsi="Times New Roman" w:cs="Times New Roman"/>
              </w:rPr>
              <w:t>3.7</w:t>
            </w:r>
          </w:p>
        </w:tc>
        <w:tc>
          <w:tcPr>
            <w:tcW w:w="3827" w:type="dxa"/>
          </w:tcPr>
          <w:p w14:paraId="7B88930F" w14:textId="54FB4EE9" w:rsidR="00BB3388" w:rsidRPr="00BB3388" w:rsidRDefault="00357259" w:rsidP="00357259">
            <w:pPr>
              <w:jc w:val="both"/>
              <w:rPr>
                <w:rFonts w:ascii="Times New Roman" w:hAnsi="Times New Roman" w:cs="Times New Roman"/>
              </w:rPr>
            </w:pPr>
            <w:r w:rsidRPr="00357259">
              <w:rPr>
                <w:rFonts w:ascii="Times New Roman" w:hAnsi="Times New Roman" w:cs="Times New Roman"/>
              </w:rPr>
              <w:t>Continuous Improvement</w:t>
            </w:r>
          </w:p>
        </w:tc>
      </w:tr>
      <w:tr w:rsidR="00357259" w14:paraId="1C0BBDC3" w14:textId="3E291F92" w:rsidTr="00357259">
        <w:tblPrEx>
          <w:tblLook w:val="0000" w:firstRow="0" w:lastRow="0" w:firstColumn="0" w:lastColumn="0" w:noHBand="0" w:noVBand="0"/>
        </w:tblPrEx>
        <w:trPr>
          <w:trHeight w:val="351"/>
        </w:trPr>
        <w:tc>
          <w:tcPr>
            <w:tcW w:w="601" w:type="dxa"/>
          </w:tcPr>
          <w:p w14:paraId="1FB273A8" w14:textId="6E47A045" w:rsidR="00357259" w:rsidRDefault="00BE5238" w:rsidP="00357259">
            <w:pPr>
              <w:rPr>
                <w:rFonts w:ascii="Times New Roman" w:hAnsi="Times New Roman" w:cs="Times New Roman"/>
              </w:rPr>
            </w:pPr>
            <w:r>
              <w:rPr>
                <w:rFonts w:ascii="Times New Roman" w:hAnsi="Times New Roman" w:cs="Times New Roman"/>
              </w:rPr>
              <w:t>4</w:t>
            </w:r>
          </w:p>
        </w:tc>
        <w:tc>
          <w:tcPr>
            <w:tcW w:w="3827" w:type="dxa"/>
          </w:tcPr>
          <w:p w14:paraId="4AACF1D0" w14:textId="7AC94A78" w:rsidR="00357259" w:rsidRDefault="00357259" w:rsidP="00357259">
            <w:pPr>
              <w:rPr>
                <w:rFonts w:ascii="Times New Roman" w:hAnsi="Times New Roman" w:cs="Times New Roman"/>
              </w:rPr>
            </w:pPr>
            <w:r>
              <w:rPr>
                <w:rFonts w:ascii="Times New Roman" w:hAnsi="Times New Roman" w:cs="Times New Roman"/>
              </w:rPr>
              <w:t>Conclusion</w:t>
            </w:r>
          </w:p>
        </w:tc>
      </w:tr>
    </w:tbl>
    <w:p w14:paraId="410D4B2E" w14:textId="2E08BFB7" w:rsidR="00BB3388" w:rsidRDefault="007C4A93" w:rsidP="00BB3388">
      <w:pPr>
        <w:rPr>
          <w:rFonts w:ascii="Times New Roman" w:hAnsi="Times New Roman" w:cs="Times New Roman"/>
        </w:rPr>
      </w:pPr>
      <w:r>
        <w:rPr>
          <w:rFonts w:ascii="Times New Roman" w:hAnsi="Times New Roman" w:cs="Times New Roman"/>
        </w:rPr>
        <w:t xml:space="preserve"> </w:t>
      </w:r>
    </w:p>
    <w:p w14:paraId="3609F981" w14:textId="77777777" w:rsidR="00BB3388" w:rsidRDefault="00BB3388" w:rsidP="00BB3388">
      <w:pPr>
        <w:rPr>
          <w:rFonts w:ascii="Times New Roman" w:hAnsi="Times New Roman" w:cs="Times New Roman"/>
        </w:rPr>
      </w:pPr>
    </w:p>
    <w:p w14:paraId="37B5A2E1" w14:textId="77777777" w:rsidR="00BB3388" w:rsidRDefault="00BB3388" w:rsidP="00BB3388">
      <w:pPr>
        <w:rPr>
          <w:rFonts w:ascii="Times New Roman" w:hAnsi="Times New Roman" w:cs="Times New Roman"/>
        </w:rPr>
      </w:pPr>
    </w:p>
    <w:p w14:paraId="4E36637C" w14:textId="77777777" w:rsidR="00BB3388" w:rsidRDefault="00BB3388" w:rsidP="00BB3388">
      <w:pPr>
        <w:rPr>
          <w:rFonts w:ascii="Times New Roman" w:hAnsi="Times New Roman" w:cs="Times New Roman"/>
        </w:rPr>
      </w:pPr>
    </w:p>
    <w:p w14:paraId="17936C68" w14:textId="77777777" w:rsidR="00BB3388" w:rsidRDefault="00BB3388" w:rsidP="00BB3388">
      <w:pPr>
        <w:rPr>
          <w:rFonts w:ascii="Times New Roman" w:hAnsi="Times New Roman" w:cs="Times New Roman"/>
        </w:rPr>
      </w:pPr>
    </w:p>
    <w:p w14:paraId="0DB29BE4" w14:textId="77777777" w:rsidR="00BB3388" w:rsidRDefault="00BB3388" w:rsidP="00BB3388">
      <w:pPr>
        <w:rPr>
          <w:rFonts w:ascii="Times New Roman" w:hAnsi="Times New Roman" w:cs="Times New Roman"/>
        </w:rPr>
      </w:pPr>
    </w:p>
    <w:p w14:paraId="18131F98" w14:textId="77777777" w:rsidR="00BB3388" w:rsidRDefault="00BB3388" w:rsidP="00BB3388">
      <w:pPr>
        <w:rPr>
          <w:rFonts w:ascii="Times New Roman" w:hAnsi="Times New Roman" w:cs="Times New Roman"/>
        </w:rPr>
      </w:pPr>
    </w:p>
    <w:p w14:paraId="30AFD2AD" w14:textId="77777777" w:rsidR="00BB3388" w:rsidRDefault="00BB3388" w:rsidP="00BB3388">
      <w:pPr>
        <w:rPr>
          <w:rFonts w:ascii="Times New Roman" w:hAnsi="Times New Roman" w:cs="Times New Roman"/>
        </w:rPr>
      </w:pPr>
    </w:p>
    <w:p w14:paraId="6432031F" w14:textId="77777777" w:rsidR="00BB3388" w:rsidRDefault="00BB3388" w:rsidP="00BB3388">
      <w:pPr>
        <w:rPr>
          <w:rFonts w:ascii="Times New Roman" w:hAnsi="Times New Roman" w:cs="Times New Roman"/>
        </w:rPr>
      </w:pPr>
    </w:p>
    <w:p w14:paraId="6DAEB904"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61DC2407" w14:textId="7CAA0F00" w:rsidR="00AD1EEA" w:rsidRPr="00200257" w:rsidRDefault="00357259" w:rsidP="00BB3388">
      <w:pPr>
        <w:rPr>
          <w:rFonts w:ascii="Times New Roman" w:hAnsi="Times New Roman" w:cs="Times New Roman"/>
          <w:sz w:val="24"/>
          <w:szCs w:val="24"/>
        </w:rPr>
      </w:pPr>
      <w:r w:rsidRPr="00357259">
        <w:rPr>
          <w:rFonts w:ascii="Times New Roman" w:hAnsi="Times New Roman" w:cs="Times New Roman"/>
          <w:sz w:val="24"/>
          <w:szCs w:val="24"/>
        </w:rPr>
        <w:t>This document delves into the comprehensive strategies employed in the "Predicting Future Traffic Trends and User Behavior Patterns" project. Predicting future traffic trends and understanding user behavior are pivotal in optimizing traffic management and digital platform performance. Through innovative methodologies, this project seeks to provide actionable insights for stakeholders.</w:t>
      </w:r>
    </w:p>
    <w:p w14:paraId="50327899"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0809CD7B" w14:textId="1DBE6FE0" w:rsidR="00BB3388" w:rsidRPr="00B76364" w:rsidRDefault="00357259" w:rsidP="00B76364">
      <w:pPr>
        <w:jc w:val="both"/>
        <w:rPr>
          <w:rFonts w:ascii="Times New Roman" w:hAnsi="Times New Roman" w:cs="Times New Roman"/>
          <w:sz w:val="24"/>
        </w:rPr>
      </w:pPr>
      <w:r w:rsidRPr="00357259">
        <w:rPr>
          <w:rFonts w:ascii="Times New Roman" w:hAnsi="Times New Roman" w:cs="Times New Roman"/>
          <w:sz w:val="24"/>
        </w:rPr>
        <w:t>Predicting future traffic trends and user behavior patterns is a multifaceted challenge influenced by various factors. This project's core objective is to develop a system that utilizes machine learning models to address this challenge effectively, providing predictive insights to inform decisionmaking</w:t>
      </w:r>
    </w:p>
    <w:p w14:paraId="7B1C98C2" w14:textId="77777777"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36900FF0" w14:textId="77777777" w:rsidR="00AD1EEA" w:rsidRPr="00BB3388" w:rsidRDefault="00AD1EEA" w:rsidP="00BB3388">
      <w:pPr>
        <w:rPr>
          <w:rFonts w:ascii="Times New Roman" w:hAnsi="Times New Roman" w:cs="Times New Roman"/>
          <w:b/>
          <w:sz w:val="30"/>
          <w:szCs w:val="30"/>
        </w:rPr>
      </w:pPr>
    </w:p>
    <w:p w14:paraId="131D49B5"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3B55DE00" w14:textId="5F57BFE6" w:rsidR="00357259" w:rsidRPr="00357259" w:rsidRDefault="00357259" w:rsidP="00357259">
      <w:pPr>
        <w:jc w:val="both"/>
        <w:rPr>
          <w:rFonts w:ascii="Times New Roman" w:hAnsi="Times New Roman" w:cs="Times New Roman"/>
        </w:rPr>
      </w:pPr>
      <w:r w:rsidRPr="00357259">
        <w:rPr>
          <w:rFonts w:ascii="Times New Roman" w:hAnsi="Times New Roman" w:cs="Times New Roman"/>
        </w:rPr>
        <w:t>Innovation: Comprehensive Data Gathering</w:t>
      </w:r>
    </w:p>
    <w:p w14:paraId="68328455" w14:textId="4469B3B8" w:rsidR="00357259" w:rsidRPr="00357259" w:rsidRDefault="00357259" w:rsidP="00357259">
      <w:pPr>
        <w:jc w:val="both"/>
        <w:rPr>
          <w:rFonts w:ascii="Times New Roman" w:hAnsi="Times New Roman" w:cs="Times New Roman"/>
        </w:rPr>
      </w:pPr>
      <w:r w:rsidRPr="00357259">
        <w:rPr>
          <w:rFonts w:ascii="Times New Roman" w:hAnsi="Times New Roman" w:cs="Times New Roman"/>
        </w:rPr>
        <w:t>Implement advanced data collection techniques, including web scraping, API integration, and data enrichment, to gather diverse datasets encompassing traffic data and user interactions.</w:t>
      </w:r>
    </w:p>
    <w:p w14:paraId="750BA504" w14:textId="26207987" w:rsidR="00357259" w:rsidRPr="00357259" w:rsidRDefault="00357259" w:rsidP="00357259">
      <w:pPr>
        <w:jc w:val="both"/>
        <w:rPr>
          <w:rFonts w:ascii="Times New Roman" w:hAnsi="Times New Roman" w:cs="Times New Roman"/>
        </w:rPr>
      </w:pPr>
      <w:r w:rsidRPr="00357259">
        <w:rPr>
          <w:rFonts w:ascii="Times New Roman" w:hAnsi="Times New Roman" w:cs="Times New Roman"/>
        </w:rPr>
        <w:t>Apply innovative feature engineering techniques to extract meaningful insights from structured and unstructured data sources.</w:t>
      </w:r>
    </w:p>
    <w:p w14:paraId="62A908FD" w14:textId="77777777" w:rsidR="00BB3388" w:rsidRPr="00BB3388" w:rsidRDefault="00BB3388" w:rsidP="00357259">
      <w:pPr>
        <w:jc w:val="both"/>
        <w:rPr>
          <w:rFonts w:ascii="Times New Roman" w:hAnsi="Times New Roman" w:cs="Times New Roman"/>
        </w:rPr>
      </w:pPr>
    </w:p>
    <w:p w14:paraId="09CAC0CF" w14:textId="1B19DE0E"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 Data Preprocess</w:t>
      </w:r>
    </w:p>
    <w:p w14:paraId="1D75F4CC" w14:textId="77777777" w:rsidR="00357259" w:rsidRPr="00357259" w:rsidRDefault="00357259" w:rsidP="00357259">
      <w:pPr>
        <w:jc w:val="both"/>
        <w:rPr>
          <w:rFonts w:ascii="Times New Roman" w:hAnsi="Times New Roman" w:cs="Times New Roman"/>
          <w:sz w:val="24"/>
          <w:szCs w:val="24"/>
        </w:rPr>
      </w:pPr>
      <w:r w:rsidRPr="00357259">
        <w:rPr>
          <w:rFonts w:ascii="Times New Roman" w:hAnsi="Times New Roman" w:cs="Times New Roman"/>
          <w:sz w:val="24"/>
          <w:szCs w:val="24"/>
        </w:rPr>
        <w:t>Innovation: Data Cleansing and Transformation</w:t>
      </w:r>
    </w:p>
    <w:p w14:paraId="58411916" w14:textId="58AF1CD1" w:rsidR="00357259" w:rsidRDefault="00357259" w:rsidP="00357259">
      <w:pPr>
        <w:jc w:val="both"/>
        <w:rPr>
          <w:rFonts w:ascii="Times New Roman" w:hAnsi="Times New Roman" w:cs="Times New Roman"/>
          <w:sz w:val="24"/>
          <w:szCs w:val="24"/>
        </w:rPr>
      </w:pPr>
      <w:r w:rsidRPr="00357259">
        <w:rPr>
          <w:rFonts w:ascii="Times New Roman" w:hAnsi="Times New Roman" w:cs="Times New Roman"/>
          <w:sz w:val="24"/>
          <w:szCs w:val="24"/>
        </w:rPr>
        <w:t>Implement data cleansing and transformation procedures to handle missing values, out</w:t>
      </w:r>
      <w:r>
        <w:rPr>
          <w:rFonts w:ascii="Times New Roman" w:hAnsi="Times New Roman" w:cs="Times New Roman"/>
          <w:sz w:val="24"/>
          <w:szCs w:val="24"/>
        </w:rPr>
        <w:t>liers, and data quality issues.</w:t>
      </w:r>
    </w:p>
    <w:p w14:paraId="1F20E528" w14:textId="07EE33AD" w:rsidR="00AD1EEA" w:rsidRPr="00357259" w:rsidRDefault="00357259" w:rsidP="00357259">
      <w:pPr>
        <w:jc w:val="both"/>
        <w:rPr>
          <w:rFonts w:ascii="Times New Roman" w:hAnsi="Times New Roman" w:cs="Times New Roman"/>
          <w:sz w:val="24"/>
          <w:szCs w:val="24"/>
        </w:rPr>
      </w:pPr>
      <w:r w:rsidRPr="00357259">
        <w:rPr>
          <w:rFonts w:ascii="Times New Roman" w:hAnsi="Times New Roman" w:cs="Times New Roman"/>
          <w:sz w:val="24"/>
          <w:szCs w:val="24"/>
        </w:rPr>
        <w:lastRenderedPageBreak/>
        <w:t xml:space="preserve"> Utilize natural language processing (NLP) and text analytics for textual data preprocessing, enabling sentiment analysis and topic modeling.</w:t>
      </w:r>
    </w:p>
    <w:p w14:paraId="20B0B966"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0C1DD9FC" w14:textId="4CDC570D" w:rsidR="00357259" w:rsidRPr="00357259" w:rsidRDefault="00357259" w:rsidP="00BE5238">
      <w:pPr>
        <w:jc w:val="both"/>
        <w:rPr>
          <w:rFonts w:ascii="Times New Roman" w:hAnsi="Times New Roman" w:cs="Times New Roman"/>
          <w:sz w:val="24"/>
          <w:szCs w:val="24"/>
        </w:rPr>
      </w:pPr>
      <w:r w:rsidRPr="00357259">
        <w:rPr>
          <w:rFonts w:ascii="Times New Roman" w:hAnsi="Times New Roman" w:cs="Times New Roman"/>
          <w:sz w:val="24"/>
          <w:szCs w:val="24"/>
        </w:rPr>
        <w:t>Innovation: Hybrid Models</w:t>
      </w:r>
    </w:p>
    <w:p w14:paraId="704057B5" w14:textId="5FBD1CC6" w:rsidR="00357259" w:rsidRPr="00357259" w:rsidRDefault="00357259" w:rsidP="00BE5238">
      <w:pPr>
        <w:jc w:val="both"/>
        <w:rPr>
          <w:rFonts w:ascii="Times New Roman" w:hAnsi="Times New Roman" w:cs="Times New Roman"/>
          <w:sz w:val="24"/>
          <w:szCs w:val="24"/>
        </w:rPr>
      </w:pPr>
      <w:r w:rsidRPr="00357259">
        <w:rPr>
          <w:rFonts w:ascii="Times New Roman" w:hAnsi="Times New Roman" w:cs="Times New Roman"/>
          <w:sz w:val="24"/>
          <w:szCs w:val="24"/>
        </w:rPr>
        <w:t>Employ a combination of traditional machine learning models (e.g., regression, classification) and deep learning models (e.g., neural networks) to predict traffic trends and user behavior.</w:t>
      </w:r>
    </w:p>
    <w:p w14:paraId="4CF4AC37" w14:textId="7505C09A" w:rsidR="00AD1EEA" w:rsidRPr="00AF3A7F" w:rsidRDefault="00357259" w:rsidP="00BE5238">
      <w:pPr>
        <w:jc w:val="both"/>
        <w:rPr>
          <w:rFonts w:ascii="Times New Roman" w:hAnsi="Times New Roman" w:cs="Times New Roman"/>
          <w:sz w:val="24"/>
          <w:szCs w:val="24"/>
        </w:rPr>
      </w:pPr>
      <w:r w:rsidRPr="00357259">
        <w:rPr>
          <w:rFonts w:ascii="Times New Roman" w:hAnsi="Times New Roman" w:cs="Times New Roman"/>
          <w:sz w:val="24"/>
          <w:szCs w:val="24"/>
        </w:rPr>
        <w:t>Develop hybrid models that leverage the strengths of both traditional and deep learning approaches for enhanced predictive accuracy.</w:t>
      </w:r>
    </w:p>
    <w:p w14:paraId="7A15576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3.4. Geographic Analysis</w:t>
      </w:r>
    </w:p>
    <w:p w14:paraId="3BF26CB8" w14:textId="78BACAA1" w:rsidR="00357259" w:rsidRPr="00357259" w:rsidRDefault="00357259" w:rsidP="00BE5238">
      <w:pPr>
        <w:jc w:val="both"/>
        <w:rPr>
          <w:rFonts w:ascii="Times New Roman" w:hAnsi="Times New Roman" w:cs="Times New Roman"/>
          <w:sz w:val="24"/>
        </w:rPr>
      </w:pPr>
      <w:r w:rsidRPr="00357259">
        <w:rPr>
          <w:rFonts w:ascii="Times New Roman" w:hAnsi="Times New Roman" w:cs="Times New Roman"/>
          <w:sz w:val="24"/>
        </w:rPr>
        <w:t>Innovation: Geospatial Insights</w:t>
      </w:r>
    </w:p>
    <w:p w14:paraId="5E41ABFA" w14:textId="30FC77E7" w:rsidR="00357259" w:rsidRPr="00357259" w:rsidRDefault="00357259" w:rsidP="00BE5238">
      <w:pPr>
        <w:jc w:val="both"/>
        <w:rPr>
          <w:rFonts w:ascii="Times New Roman" w:hAnsi="Times New Roman" w:cs="Times New Roman"/>
          <w:sz w:val="24"/>
        </w:rPr>
      </w:pPr>
      <w:r w:rsidRPr="00357259">
        <w:rPr>
          <w:rFonts w:ascii="Times New Roman" w:hAnsi="Times New Roman" w:cs="Times New Roman"/>
          <w:sz w:val="24"/>
        </w:rPr>
        <w:t>Integrate geospatial analysis to gain insights into the geographic patterns of traffic trends and user behavior.</w:t>
      </w:r>
    </w:p>
    <w:p w14:paraId="6B76DE25" w14:textId="6090A4AB" w:rsidR="00AD1EEA" w:rsidRDefault="00357259" w:rsidP="00BE5238">
      <w:pPr>
        <w:jc w:val="both"/>
        <w:rPr>
          <w:rFonts w:ascii="Times New Roman" w:hAnsi="Times New Roman" w:cs="Times New Roman"/>
          <w:sz w:val="24"/>
        </w:rPr>
      </w:pPr>
      <w:r w:rsidRPr="00357259">
        <w:rPr>
          <w:rFonts w:ascii="Times New Roman" w:hAnsi="Times New Roman" w:cs="Times New Roman"/>
          <w:sz w:val="24"/>
        </w:rPr>
        <w:t>Implement innovative spatial visualization techniques, such as heatmaps and geospatial clustering, to identify spatial trends.</w:t>
      </w:r>
    </w:p>
    <w:p w14:paraId="50E506F8" w14:textId="1DC308E5" w:rsidR="00BB3388" w:rsidRPr="00AD1EEA" w:rsidRDefault="00BB3388" w:rsidP="00AD1EEA">
      <w:pPr>
        <w:jc w:val="both"/>
        <w:rPr>
          <w:rFonts w:ascii="Times New Roman" w:hAnsi="Times New Roman" w:cs="Times New Roman"/>
          <w:sz w:val="24"/>
        </w:rPr>
      </w:pPr>
      <w:r w:rsidRPr="00BB3388">
        <w:rPr>
          <w:rFonts w:ascii="Times New Roman" w:hAnsi="Times New Roman" w:cs="Times New Roman"/>
          <w:b/>
          <w:sz w:val="26"/>
          <w:szCs w:val="26"/>
        </w:rPr>
        <w:t>3.5</w:t>
      </w:r>
      <w:r w:rsidR="00357259" w:rsidRPr="00357259">
        <w:t xml:space="preserve"> </w:t>
      </w:r>
      <w:r w:rsidR="00357259" w:rsidRPr="00357259">
        <w:rPr>
          <w:rFonts w:ascii="Times New Roman" w:hAnsi="Times New Roman" w:cs="Times New Roman"/>
          <w:b/>
          <w:sz w:val="26"/>
          <w:szCs w:val="26"/>
        </w:rPr>
        <w:t>User Behavior Modeling</w:t>
      </w:r>
    </w:p>
    <w:p w14:paraId="1D987D1F" w14:textId="280A2677" w:rsidR="00357259" w:rsidRPr="00357259" w:rsidRDefault="00357259" w:rsidP="00BE5238">
      <w:pPr>
        <w:jc w:val="both"/>
        <w:rPr>
          <w:rFonts w:ascii="Times New Roman" w:hAnsi="Times New Roman" w:cs="Times New Roman"/>
        </w:rPr>
      </w:pPr>
      <w:r w:rsidRPr="00357259">
        <w:rPr>
          <w:rFonts w:ascii="Times New Roman" w:hAnsi="Times New Roman" w:cs="Times New Roman"/>
        </w:rPr>
        <w:t>Innovation: Sequence Analysis</w:t>
      </w:r>
    </w:p>
    <w:p w14:paraId="7E04D584" w14:textId="28725DC0" w:rsidR="00357259" w:rsidRPr="00357259" w:rsidRDefault="00357259" w:rsidP="00BE5238">
      <w:pPr>
        <w:jc w:val="both"/>
        <w:rPr>
          <w:rFonts w:ascii="Times New Roman" w:hAnsi="Times New Roman" w:cs="Times New Roman"/>
        </w:rPr>
      </w:pPr>
      <w:r w:rsidRPr="00357259">
        <w:rPr>
          <w:rFonts w:ascii="Times New Roman" w:hAnsi="Times New Roman" w:cs="Times New Roman"/>
        </w:rPr>
        <w:t>Utilize sequence modeling techniques, including recurrent neural networks (RNNs) and hidden Markov models (HMMs), to model and predict user behavior patterns.</w:t>
      </w:r>
    </w:p>
    <w:p w14:paraId="7DB023AA" w14:textId="46836345" w:rsidR="00BB3388" w:rsidRPr="00BB3388" w:rsidRDefault="00357259" w:rsidP="00BE5238">
      <w:pPr>
        <w:jc w:val="both"/>
        <w:rPr>
          <w:rFonts w:ascii="Times New Roman" w:hAnsi="Times New Roman" w:cs="Times New Roman"/>
        </w:rPr>
      </w:pPr>
      <w:r w:rsidRPr="00357259">
        <w:rPr>
          <w:rFonts w:ascii="Times New Roman" w:hAnsi="Times New Roman" w:cs="Times New Roman"/>
        </w:rPr>
        <w:t>Analyze user journeys, session durations, and entry/exit points for improved user experience.</w:t>
      </w:r>
    </w:p>
    <w:p w14:paraId="3943E315" w14:textId="62D6526B" w:rsidR="009F67C7" w:rsidRPr="009F67C7" w:rsidRDefault="00BB3388" w:rsidP="009F67C7">
      <w:pPr>
        <w:rPr>
          <w:rFonts w:ascii="Times New Roman" w:hAnsi="Times New Roman" w:cs="Times New Roman"/>
          <w:b/>
          <w:sz w:val="26"/>
          <w:szCs w:val="26"/>
        </w:rPr>
      </w:pPr>
      <w:r w:rsidRPr="00BB3388">
        <w:rPr>
          <w:rFonts w:ascii="Times New Roman" w:hAnsi="Times New Roman" w:cs="Times New Roman"/>
          <w:b/>
          <w:sz w:val="26"/>
          <w:szCs w:val="26"/>
        </w:rPr>
        <w:t xml:space="preserve">3.6. </w:t>
      </w:r>
      <w:r w:rsidR="00357259" w:rsidRPr="00357259">
        <w:rPr>
          <w:rFonts w:ascii="Times New Roman" w:hAnsi="Times New Roman" w:cs="Times New Roman"/>
          <w:b/>
          <w:sz w:val="26"/>
          <w:szCs w:val="26"/>
        </w:rPr>
        <w:t>Predictive Analytics</w:t>
      </w:r>
    </w:p>
    <w:p w14:paraId="77BE4950" w14:textId="398423B6" w:rsidR="00357259" w:rsidRPr="00357259" w:rsidRDefault="00357259" w:rsidP="00BE5238">
      <w:pPr>
        <w:jc w:val="both"/>
        <w:rPr>
          <w:rFonts w:ascii="Times New Roman" w:hAnsi="Times New Roman" w:cs="Times New Roman"/>
          <w:bCs/>
          <w:sz w:val="24"/>
          <w:szCs w:val="24"/>
        </w:rPr>
      </w:pPr>
      <w:r w:rsidRPr="00357259">
        <w:rPr>
          <w:rFonts w:ascii="Times New Roman" w:hAnsi="Times New Roman" w:cs="Times New Roman"/>
          <w:bCs/>
          <w:sz w:val="24"/>
          <w:szCs w:val="24"/>
        </w:rPr>
        <w:t>Innovation: Forecasting and Anomaly Detection</w:t>
      </w:r>
    </w:p>
    <w:p w14:paraId="5A0F84E3" w14:textId="1D5AC833" w:rsidR="00357259" w:rsidRPr="00357259" w:rsidRDefault="00357259" w:rsidP="00BE5238">
      <w:pPr>
        <w:jc w:val="both"/>
        <w:rPr>
          <w:rFonts w:ascii="Times New Roman" w:hAnsi="Times New Roman" w:cs="Times New Roman"/>
          <w:bCs/>
          <w:sz w:val="24"/>
          <w:szCs w:val="24"/>
        </w:rPr>
      </w:pPr>
      <w:r w:rsidRPr="00357259">
        <w:rPr>
          <w:rFonts w:ascii="Times New Roman" w:hAnsi="Times New Roman" w:cs="Times New Roman"/>
          <w:bCs/>
          <w:sz w:val="24"/>
          <w:szCs w:val="24"/>
        </w:rPr>
        <w:t>Develop predictive models for forecasting traffic trends and user behavior.</w:t>
      </w:r>
    </w:p>
    <w:p w14:paraId="69552EB6" w14:textId="3EBF0027" w:rsidR="00BB3388" w:rsidRDefault="00357259" w:rsidP="00BE5238">
      <w:pPr>
        <w:jc w:val="both"/>
        <w:rPr>
          <w:rFonts w:ascii="Times New Roman" w:hAnsi="Times New Roman" w:cs="Times New Roman"/>
          <w:bCs/>
          <w:sz w:val="24"/>
          <w:szCs w:val="24"/>
        </w:rPr>
      </w:pPr>
      <w:r w:rsidRPr="00357259">
        <w:rPr>
          <w:rFonts w:ascii="Times New Roman" w:hAnsi="Times New Roman" w:cs="Times New Roman"/>
          <w:bCs/>
          <w:sz w:val="24"/>
          <w:szCs w:val="24"/>
        </w:rPr>
        <w:t>Implement anomaly detection techniques to identify unusual patterns that may require immediate attention.</w:t>
      </w:r>
      <w:r w:rsidR="009F67C7" w:rsidRPr="009F67C7">
        <w:rPr>
          <w:rFonts w:ascii="Times New Roman" w:hAnsi="Times New Roman" w:cs="Times New Roman"/>
          <w:bCs/>
          <w:sz w:val="24"/>
          <w:szCs w:val="24"/>
        </w:rPr>
        <w:t>.</w:t>
      </w:r>
    </w:p>
    <w:p w14:paraId="761A548C" w14:textId="77777777" w:rsidR="00AD1EEA" w:rsidRPr="009F67C7" w:rsidRDefault="00AD1EEA" w:rsidP="009F67C7">
      <w:pPr>
        <w:rPr>
          <w:rFonts w:ascii="Times New Roman" w:hAnsi="Times New Roman" w:cs="Times New Roman"/>
          <w:bCs/>
          <w:sz w:val="24"/>
          <w:szCs w:val="24"/>
        </w:rPr>
      </w:pPr>
    </w:p>
    <w:p w14:paraId="3907F0EC" w14:textId="0BBDADD5" w:rsidR="00BB3388" w:rsidRPr="00357259" w:rsidRDefault="00BB3388" w:rsidP="00357259">
      <w:pPr>
        <w:rPr>
          <w:rFonts w:ascii="Times New Roman" w:hAnsi="Times New Roman" w:cs="Times New Roman"/>
          <w:b/>
          <w:sz w:val="26"/>
          <w:szCs w:val="26"/>
        </w:rPr>
      </w:pPr>
      <w:r w:rsidRPr="00BB3388">
        <w:rPr>
          <w:rFonts w:ascii="Times New Roman" w:hAnsi="Times New Roman" w:cs="Times New Roman"/>
          <w:b/>
          <w:sz w:val="26"/>
          <w:szCs w:val="26"/>
        </w:rPr>
        <w:t xml:space="preserve">3.7. </w:t>
      </w:r>
      <w:r w:rsidR="00357259" w:rsidRPr="00357259">
        <w:rPr>
          <w:rFonts w:ascii="Times New Roman" w:hAnsi="Times New Roman" w:cs="Times New Roman"/>
          <w:b/>
          <w:sz w:val="26"/>
          <w:szCs w:val="26"/>
        </w:rPr>
        <w:t>Continuous Improvement</w:t>
      </w:r>
    </w:p>
    <w:p w14:paraId="15B99110" w14:textId="068FDF3F" w:rsidR="00357259" w:rsidRPr="00357259" w:rsidRDefault="00357259" w:rsidP="00BE5238">
      <w:pPr>
        <w:jc w:val="both"/>
        <w:rPr>
          <w:rFonts w:ascii="Times New Roman" w:hAnsi="Times New Roman" w:cs="Times New Roman"/>
          <w:sz w:val="24"/>
        </w:rPr>
      </w:pPr>
      <w:r w:rsidRPr="00357259">
        <w:rPr>
          <w:rFonts w:ascii="Times New Roman" w:hAnsi="Times New Roman" w:cs="Times New Roman"/>
          <w:sz w:val="24"/>
        </w:rPr>
        <w:t>Innovation: Realtime Monitoring and Feedback Loop</w:t>
      </w:r>
    </w:p>
    <w:p w14:paraId="0AFEC398" w14:textId="5874166D" w:rsidR="00357259" w:rsidRPr="00357259" w:rsidRDefault="00357259" w:rsidP="00BE5238">
      <w:pPr>
        <w:jc w:val="both"/>
        <w:rPr>
          <w:rFonts w:ascii="Times New Roman" w:hAnsi="Times New Roman" w:cs="Times New Roman"/>
          <w:sz w:val="24"/>
        </w:rPr>
      </w:pPr>
      <w:r w:rsidRPr="00357259">
        <w:rPr>
          <w:rFonts w:ascii="Times New Roman" w:hAnsi="Times New Roman" w:cs="Times New Roman"/>
          <w:sz w:val="24"/>
        </w:rPr>
        <w:t>Create realtime monitoring dashboards that provide instant updates on traffic trends and user behavior.</w:t>
      </w:r>
    </w:p>
    <w:p w14:paraId="6AA25B35" w14:textId="788D49AE" w:rsidR="00357259" w:rsidRPr="00357259" w:rsidRDefault="00357259" w:rsidP="00BE5238">
      <w:pPr>
        <w:jc w:val="both"/>
        <w:rPr>
          <w:rFonts w:ascii="Times New Roman" w:hAnsi="Times New Roman" w:cs="Times New Roman"/>
          <w:sz w:val="24"/>
        </w:rPr>
      </w:pPr>
      <w:r w:rsidRPr="00357259">
        <w:rPr>
          <w:rFonts w:ascii="Times New Roman" w:hAnsi="Times New Roman" w:cs="Times New Roman"/>
          <w:sz w:val="24"/>
        </w:rPr>
        <w:t>Establish a feedback loop to continuously improve models based on new data and changing user preferences.</w:t>
      </w:r>
    </w:p>
    <w:p w14:paraId="27075F46" w14:textId="77777777" w:rsidR="0073050C" w:rsidRDefault="0073050C" w:rsidP="00C358BA">
      <w:pPr>
        <w:rPr>
          <w:rFonts w:ascii="Times New Roman" w:hAnsi="Times New Roman" w:cs="Times New Roman"/>
          <w:sz w:val="24"/>
        </w:rPr>
      </w:pPr>
    </w:p>
    <w:p w14:paraId="5A68CDC9" w14:textId="604B2DF8" w:rsidR="0073050C" w:rsidRDefault="009905BB" w:rsidP="00C358BA">
      <w:pPr>
        <w:rPr>
          <w:rFonts w:ascii="Times New Roman" w:hAnsi="Times New Roman" w:cs="Times New Roman"/>
          <w:sz w:val="24"/>
        </w:rPr>
      </w:pPr>
      <w:r>
        <w:rPr>
          <w:noProof/>
          <w:lang w:eastAsia="en-IN"/>
        </w:rPr>
        <w:lastRenderedPageBreak/>
        <w:drawing>
          <wp:inline distT="0" distB="0" distL="0" distR="0" wp14:anchorId="3F2F682C" wp14:editId="2401882C">
            <wp:extent cx="6645910" cy="3613785"/>
            <wp:effectExtent l="0" t="0" r="2540" b="5715"/>
            <wp:docPr id="175115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54451" name=""/>
                    <pic:cNvPicPr/>
                  </pic:nvPicPr>
                  <pic:blipFill>
                    <a:blip r:embed="rId6"/>
                    <a:stretch>
                      <a:fillRect/>
                    </a:stretch>
                  </pic:blipFill>
                  <pic:spPr>
                    <a:xfrm>
                      <a:off x="0" y="0"/>
                      <a:ext cx="6645910" cy="3613785"/>
                    </a:xfrm>
                    <a:prstGeom prst="rect">
                      <a:avLst/>
                    </a:prstGeom>
                  </pic:spPr>
                </pic:pic>
              </a:graphicData>
            </a:graphic>
          </wp:inline>
        </w:drawing>
      </w:r>
    </w:p>
    <w:p w14:paraId="29C9BEFA" w14:textId="51AB9946" w:rsidR="00784D5F" w:rsidRPr="00C358BA" w:rsidRDefault="00784D5F" w:rsidP="00C358BA">
      <w:pPr>
        <w:rPr>
          <w:rFonts w:ascii="Times New Roman" w:hAnsi="Times New Roman" w:cs="Times New Roman"/>
          <w:sz w:val="24"/>
        </w:rPr>
      </w:pPr>
    </w:p>
    <w:p w14:paraId="41298A8E" w14:textId="7F80176F" w:rsidR="004D3EBC" w:rsidRDefault="004D3EBC" w:rsidP="00593235">
      <w:pPr>
        <w:rPr>
          <w:rFonts w:ascii="Times New Roman" w:hAnsi="Times New Roman" w:cs="Times New Roman"/>
        </w:rPr>
      </w:pPr>
    </w:p>
    <w:p w14:paraId="4F677B1C" w14:textId="1D37EA48" w:rsidR="004D3EBC" w:rsidRDefault="004D3EBC" w:rsidP="00BB3388">
      <w:pPr>
        <w:rPr>
          <w:rFonts w:ascii="Times New Roman" w:hAnsi="Times New Roman" w:cs="Times New Roman"/>
        </w:rPr>
      </w:pPr>
    </w:p>
    <w:p w14:paraId="25CFFF68"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4. Conclusion</w:t>
      </w:r>
    </w:p>
    <w:p w14:paraId="12BB6CB1" w14:textId="77777777" w:rsidR="009905BB" w:rsidRDefault="009905BB" w:rsidP="009905BB">
      <w:pPr>
        <w:rPr>
          <w:rFonts w:ascii="Times New Roman" w:hAnsi="Times New Roman" w:cs="Times New Roman"/>
          <w:sz w:val="24"/>
          <w:szCs w:val="24"/>
        </w:rPr>
      </w:pPr>
      <w:r w:rsidRPr="00C648A1">
        <w:rPr>
          <w:rFonts w:ascii="Times New Roman" w:hAnsi="Times New Roman" w:cs="Times New Roman"/>
          <w:sz w:val="24"/>
          <w:szCs w:val="24"/>
        </w:rPr>
        <w:t>In conclusion, the integration of continuous learning into machine learning models for predicting future traffic trends and user behavior patterns is paramount in addressing the dynamic nature of these domains.In the realm of user behavior prediction, streamlined data collection, incremental model updates, real-time personalization, A/B testing, feedback loops, dynamic user clustering, privacy considerations, and regular model audits empower digital services to deliver tailored and relevant experiences to users, fostering engagement and satisfaction.</w:t>
      </w:r>
    </w:p>
    <w:p w14:paraId="73ED7F3A" w14:textId="77777777" w:rsidR="003E1595" w:rsidRDefault="003E1595" w:rsidP="009905BB">
      <w:pPr>
        <w:rPr>
          <w:rFonts w:ascii="Times New Roman" w:hAnsi="Times New Roman" w:cs="Times New Roman"/>
          <w:sz w:val="24"/>
          <w:szCs w:val="24"/>
        </w:rPr>
      </w:pPr>
    </w:p>
    <w:p w14:paraId="481B4BEF" w14:textId="01D3C883" w:rsidR="003E1595" w:rsidRPr="00794144" w:rsidRDefault="003E1595" w:rsidP="009905BB">
      <w:pPr>
        <w:rPr>
          <w:rFonts w:ascii="Times New Roman" w:hAnsi="Times New Roman" w:cs="Times New Roman"/>
          <w:b/>
          <w:bCs/>
          <w:sz w:val="24"/>
          <w:szCs w:val="24"/>
        </w:rPr>
      </w:pPr>
    </w:p>
    <w:p w14:paraId="127982FF" w14:textId="73040223" w:rsidR="00794144" w:rsidRPr="00794144" w:rsidRDefault="00794144" w:rsidP="009905BB">
      <w:pPr>
        <w:rPr>
          <w:rFonts w:ascii="Times New Roman" w:hAnsi="Times New Roman" w:cs="Times New Roman"/>
          <w:sz w:val="24"/>
          <w:szCs w:val="24"/>
        </w:rPr>
      </w:pPr>
      <w:r>
        <w:rPr>
          <w:rFonts w:ascii="Times New Roman" w:hAnsi="Times New Roman" w:cs="Times New Roman"/>
          <w:sz w:val="24"/>
          <w:szCs w:val="24"/>
        </w:rPr>
        <w:t xml:space="preserve">  </w:t>
      </w:r>
    </w:p>
    <w:p w14:paraId="28524B50" w14:textId="69D1B63B" w:rsidR="000241A3" w:rsidRPr="009F67C7" w:rsidRDefault="000241A3" w:rsidP="00BE5238">
      <w:pPr>
        <w:rPr>
          <w:rFonts w:ascii="Times New Roman" w:hAnsi="Times New Roman" w:cs="Times New Roman"/>
          <w:sz w:val="24"/>
          <w:szCs w:val="24"/>
        </w:rPr>
      </w:pPr>
    </w:p>
    <w:sectPr w:rsidR="000241A3" w:rsidRPr="009F67C7" w:rsidSect="006C2C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983B" w14:textId="77777777" w:rsidR="005804DB" w:rsidRDefault="005804DB" w:rsidP="006C2CA1">
      <w:pPr>
        <w:spacing w:after="0" w:line="240" w:lineRule="auto"/>
      </w:pPr>
      <w:r>
        <w:separator/>
      </w:r>
    </w:p>
  </w:endnote>
  <w:endnote w:type="continuationSeparator" w:id="0">
    <w:p w14:paraId="13DDAFA7" w14:textId="77777777" w:rsidR="005804DB" w:rsidRDefault="005804DB" w:rsidP="006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EC97" w14:textId="77777777" w:rsidR="005804DB" w:rsidRDefault="005804DB" w:rsidP="006C2CA1">
      <w:pPr>
        <w:spacing w:after="0" w:line="240" w:lineRule="auto"/>
      </w:pPr>
      <w:r>
        <w:separator/>
      </w:r>
    </w:p>
  </w:footnote>
  <w:footnote w:type="continuationSeparator" w:id="0">
    <w:p w14:paraId="2E0D3539" w14:textId="77777777" w:rsidR="005804DB" w:rsidRDefault="005804DB" w:rsidP="006C2C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11697"/>
    <w:rsid w:val="000241A3"/>
    <w:rsid w:val="000749A1"/>
    <w:rsid w:val="001575C1"/>
    <w:rsid w:val="00197736"/>
    <w:rsid w:val="00200257"/>
    <w:rsid w:val="002048E7"/>
    <w:rsid w:val="002611D8"/>
    <w:rsid w:val="00263BA6"/>
    <w:rsid w:val="002D1F6D"/>
    <w:rsid w:val="00357259"/>
    <w:rsid w:val="003E1595"/>
    <w:rsid w:val="004702A8"/>
    <w:rsid w:val="00473BD1"/>
    <w:rsid w:val="004D3EBC"/>
    <w:rsid w:val="004F75BD"/>
    <w:rsid w:val="00537422"/>
    <w:rsid w:val="005804DB"/>
    <w:rsid w:val="00593235"/>
    <w:rsid w:val="005B5D9C"/>
    <w:rsid w:val="005F3A01"/>
    <w:rsid w:val="0062445A"/>
    <w:rsid w:val="006A51C0"/>
    <w:rsid w:val="006C2CA1"/>
    <w:rsid w:val="006D4EE4"/>
    <w:rsid w:val="00706ED8"/>
    <w:rsid w:val="0073050C"/>
    <w:rsid w:val="00784D5F"/>
    <w:rsid w:val="00794144"/>
    <w:rsid w:val="007C4A93"/>
    <w:rsid w:val="00810E6E"/>
    <w:rsid w:val="00867C38"/>
    <w:rsid w:val="00886796"/>
    <w:rsid w:val="009905BB"/>
    <w:rsid w:val="009F67C7"/>
    <w:rsid w:val="00A55424"/>
    <w:rsid w:val="00AC0B6A"/>
    <w:rsid w:val="00AD1EEA"/>
    <w:rsid w:val="00AF3A7F"/>
    <w:rsid w:val="00AF576D"/>
    <w:rsid w:val="00B76364"/>
    <w:rsid w:val="00BB3388"/>
    <w:rsid w:val="00BE5238"/>
    <w:rsid w:val="00BE671F"/>
    <w:rsid w:val="00BF7883"/>
    <w:rsid w:val="00C03B22"/>
    <w:rsid w:val="00C150B1"/>
    <w:rsid w:val="00C358BA"/>
    <w:rsid w:val="00C53A14"/>
    <w:rsid w:val="00CA403A"/>
    <w:rsid w:val="00CF162C"/>
    <w:rsid w:val="00D91C97"/>
    <w:rsid w:val="00DC41C3"/>
    <w:rsid w:val="00DE3E13"/>
    <w:rsid w:val="00F23A9F"/>
    <w:rsid w:val="00F81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19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B5D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 w:type="character" w:customStyle="1" w:styleId="Heading2Char">
    <w:name w:val="Heading 2 Char"/>
    <w:basedOn w:val="DefaultParagraphFont"/>
    <w:link w:val="Heading2"/>
    <w:uiPriority w:val="9"/>
    <w:rsid w:val="005B5D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90291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Yuva luv</cp:lastModifiedBy>
  <cp:revision>14</cp:revision>
  <dcterms:created xsi:type="dcterms:W3CDTF">2023-10-10T10:21:00Z</dcterms:created>
  <dcterms:modified xsi:type="dcterms:W3CDTF">2023-10-18T13:08:00Z</dcterms:modified>
</cp:coreProperties>
</file>