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F885" w14:textId="3E4C0033" w:rsidR="00ED6F5A" w:rsidRDefault="002C7643">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w:t>
      </w:r>
    </w:p>
    <w:p w14:paraId="012656BF" w14:textId="4FBD782F" w:rsidR="002C7643" w:rsidRDefault="002C764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down the null hypothesis (H0) and alternative hypothesis (H1) for the following scenario: You believe that people spend more time on Instagram than on YouTube </w:t>
      </w:r>
      <w:proofErr w:type="gram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2665F1" w14:textId="77777777" w:rsidR="002C7643" w:rsidRDefault="002C764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74CD4" w14:textId="65776CD8" w:rsidR="002C7643" w:rsidRDefault="002C7643">
      <w:pPr>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7643">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and Alternative </w:t>
      </w:r>
      <w:proofErr w:type="gramStart"/>
      <w:r w:rsidRPr="002C7643">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Hypothesis</w:t>
      </w:r>
      <w:r w:rsidRPr="002C7643">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C7643">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110D3A" w14:textId="58563864" w:rsidR="002C7643" w:rsidRDefault="002C764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believe that people spend more time on Instagram than on YouTube daily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2160A9" w14:textId="77777777" w:rsidR="002C7643" w:rsidRDefault="002C764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D66A4" w14:textId="77777777" w:rsidR="002C7643" w:rsidRPr="002C7643" w:rsidRDefault="002C7643" w:rsidP="002C7643">
      <w:pPr>
        <w:pStyle w:val="ListParagraph"/>
        <w:numPr>
          <w:ilvl w:val="0"/>
          <w:numId w:val="2"/>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Hypothesis (H₀):</w:t>
      </w:r>
      <w:r w:rsidRPr="002C7643">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DF1DAE" w14:textId="0B1E0968" w:rsidR="002C7643" w:rsidRDefault="002C7643" w:rsidP="002C7643">
      <w:pPr>
        <w:ind w:left="36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spend the same amount of time on Instagram and YouTube daily.</w:t>
      </w: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H₀: </w:t>
      </w:r>
      <w:proofErr w:type="spellStart"/>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μInstagram</w:t>
      </w:r>
      <w:proofErr w:type="spellEnd"/>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μYouTube</w:t>
      </w:r>
      <w:proofErr w:type="spellEnd"/>
    </w:p>
    <w:p w14:paraId="37D97840" w14:textId="77777777" w:rsidR="002C7643" w:rsidRDefault="002C764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B8671" w14:textId="77777777" w:rsidR="002C7643" w:rsidRPr="002C7643" w:rsidRDefault="002C7643" w:rsidP="002C7643">
      <w:pPr>
        <w:pStyle w:val="ListParagraph"/>
        <w:numPr>
          <w:ilvl w:val="0"/>
          <w:numId w:val="3"/>
        </w:num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Hypothesis (H₁):</w:t>
      </w:r>
    </w:p>
    <w:p w14:paraId="030C5662" w14:textId="51826B93" w:rsidR="002C7643" w:rsidRPr="002C7643" w:rsidRDefault="002C7643" w:rsidP="002C764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spend more time on Instagram than on YouTube daily.</w:t>
      </w: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H₁: </w:t>
      </w:r>
      <w:proofErr w:type="spellStart"/>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μInstagram</w:t>
      </w:r>
      <w:proofErr w:type="spellEnd"/>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proofErr w:type="spellStart"/>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μYouTube</w:t>
      </w:r>
      <w:proofErr w:type="spell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5AA7AD" w14:textId="77777777" w:rsidR="002C7643" w:rsidRPr="002C7643" w:rsidRDefault="002C7643" w:rsidP="002C7643">
      <w:pPr>
        <w:ind w:firstLine="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a </w:t>
      </w:r>
      <w:r w:rsidRPr="002C764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one-tailed test</w:t>
      </w: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74D5A5"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F4578A"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FB41D"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1DF09"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D065B9"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04C423"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B2F9F"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FD561"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EACBA4" w14:textId="77777777" w:rsidR="002C7643" w:rsidRDefault="002C7643">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241CBD" w14:textId="649109F2" w:rsidR="002C7643" w:rsidRDefault="002C7643">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 </w:t>
      </w:r>
    </w:p>
    <w:p w14:paraId="07E56B81" w14:textId="527D1489" w:rsidR="002C7643" w:rsidRDefault="002C764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the data: Group A (users shown a new Zomato home page) had an average order value of ₹350 from 30 users, and Group B (old home page) had an average order value of ₹320 from 30 users. Assume both groups have a standard deviation of ₹50. Calculate the p-value using a two-sample t-test (you may use Python, R, or an online calculator), and decide whether to accept or reject the null hypothesis at a 0.05 significance </w:t>
      </w:r>
      <w:proofErr w:type="gram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level.&lt;</w:t>
      </w:r>
      <w:proofErr w:type="spellStart"/>
      <w:proofErr w:type="gram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&gt;&lt;strong&gt;Hint:&lt;/strong&gt; Use </w:t>
      </w:r>
      <w:proofErr w:type="spellStart"/>
      <w:proofErr w:type="gram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scipy.stats</w:t>
      </w:r>
      <w:proofErr w:type="gram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.ttest_ind</w:t>
      </w:r>
      <w:proofErr w:type="spell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Python or any online t-test calculator if you are not comfortable with </w:t>
      </w:r>
      <w:proofErr w:type="gram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2C76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A8C2470" w14:textId="77777777" w:rsid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F3167" w14:textId="4E735B8E" w:rsidR="00D4305F" w:rsidRPr="00D4305F" w:rsidRDefault="00D4305F" w:rsidP="00D4305F">
      <w:pPr>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A (New Zomato Home Page):</w:t>
      </w:r>
    </w:p>
    <w:p w14:paraId="018729BE" w14:textId="77777777" w:rsidR="00D4305F" w:rsidRPr="00D4305F" w:rsidRDefault="00D4305F" w:rsidP="00D4305F">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 ₹350</w:t>
      </w:r>
    </w:p>
    <w:p w14:paraId="39591206" w14:textId="77777777" w:rsidR="00D4305F" w:rsidRPr="00D4305F" w:rsidRDefault="00D4305F" w:rsidP="00D4305F">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Deviation = ₹50</w:t>
      </w:r>
    </w:p>
    <w:p w14:paraId="29154C45" w14:textId="77777777" w:rsidR="00D4305F" w:rsidRPr="00D4305F" w:rsidRDefault="00D4305F" w:rsidP="00D4305F">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Size = 30</w:t>
      </w:r>
    </w:p>
    <w:p w14:paraId="311BBB13" w14:textId="77777777" w:rsidR="00D4305F" w:rsidRPr="00D4305F" w:rsidRDefault="00D4305F" w:rsidP="00D4305F">
      <w:pPr>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 (Old Zomato Home Page):</w:t>
      </w:r>
    </w:p>
    <w:p w14:paraId="0FE490BC" w14:textId="77777777" w:rsidR="00D4305F" w:rsidRPr="00D4305F" w:rsidRDefault="00D4305F" w:rsidP="00D4305F">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 ₹320</w:t>
      </w:r>
    </w:p>
    <w:p w14:paraId="4E91450D" w14:textId="77777777" w:rsidR="00D4305F" w:rsidRPr="00D4305F" w:rsidRDefault="00D4305F" w:rsidP="00D4305F">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Deviation = ₹50</w:t>
      </w:r>
    </w:p>
    <w:p w14:paraId="3612EBE0" w14:textId="77777777" w:rsidR="00D4305F" w:rsidRDefault="00D4305F" w:rsidP="00D4305F">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Size = 30</w:t>
      </w:r>
    </w:p>
    <w:p w14:paraId="23F7DCF4" w14:textId="77777777" w:rsid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FFF87" w14:textId="76EE0A03" w:rsid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Hypotheses</w:t>
      </w: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E2694E" w14:textId="077E740F"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H₀ (Null Hypothesis): There is no significant difference between the average order values of Group A and Group B.</w:t>
      </w:r>
    </w:p>
    <w:p w14:paraId="45EEBEAF" w14:textId="2738420C"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H₁ (Alternative Hypothesis): There is a significant difference between the average order values of Group A and Group B.</w:t>
      </w:r>
    </w:p>
    <w:p w14:paraId="7316283F" w14:textId="3E30809D" w:rsid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a two-tailed test.</w:t>
      </w:r>
    </w:p>
    <w:p w14:paraId="01D7B06E" w14:textId="77777777" w:rsid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7BD2D" w14:textId="77777777" w:rsid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2BF35" w14:textId="67E465CF" w:rsid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Calculate t-</w:t>
      </w:r>
      <w:proofErr w:type="gramStart"/>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w:t>
      </w:r>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024B74" w14:textId="342EFE96" w:rsidR="00D4305F" w:rsidRPr="00D4305F" w:rsidRDefault="00D4305F" w:rsidP="00D4305F">
      <w:pPr>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 (X₁ - X₂) / √[(s₁²/n₁) + (s₂²/n₂)]</w:t>
      </w:r>
    </w:p>
    <w:p w14:paraId="55907A42"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 (350 - 320) / √[(50²/30) + (50²/30)]</w:t>
      </w:r>
    </w:p>
    <w:p w14:paraId="22AF0C72"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 30 / </w:t>
      </w:r>
      <w:proofErr w:type="gramStart"/>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2500/30 + 2500/30]</w:t>
      </w:r>
    </w:p>
    <w:p w14:paraId="307D3C6B"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 30 / </w:t>
      </w:r>
      <w:proofErr w:type="gramStart"/>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83.33 + 83.33]</w:t>
      </w:r>
    </w:p>
    <w:p w14:paraId="4F83A7E4"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 30 / √166.66</w:t>
      </w:r>
    </w:p>
    <w:p w14:paraId="08CCB990"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 30 / 12.91</w:t>
      </w:r>
    </w:p>
    <w:p w14:paraId="201F52B5" w14:textId="77777777" w:rsidR="00D4305F" w:rsidRDefault="00D4305F" w:rsidP="00D4305F">
      <w:pPr>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 2.324</w:t>
      </w:r>
    </w:p>
    <w:p w14:paraId="0AF1352F" w14:textId="77777777" w:rsidR="00D4305F" w:rsidRDefault="00D4305F" w:rsidP="00D4305F">
      <w:pPr>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172C24" w14:textId="662CE277" w:rsidR="00D4305F" w:rsidRP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Degrees of </w:t>
      </w:r>
      <w:proofErr w:type="gramStart"/>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Freedom</w:t>
      </w:r>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9E7EFF"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two independent samples:</w:t>
      </w:r>
    </w:p>
    <w:p w14:paraId="687B0335"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n₁ + n₂ - 2</w:t>
      </w:r>
    </w:p>
    <w:p w14:paraId="5236EAC9"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30 + 30 - 2</w:t>
      </w:r>
    </w:p>
    <w:p w14:paraId="1FD9F564" w14:textId="77777777" w:rsidR="00D4305F" w:rsidRPr="00D4305F" w:rsidRDefault="00D4305F" w:rsidP="00D4305F">
      <w:pPr>
        <w:rPr>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4305F">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D4305F">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58</w:t>
      </w:r>
    </w:p>
    <w:p w14:paraId="02E46988" w14:textId="77777777" w:rsid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F4A90" w14:textId="79391FE4" w:rsid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gramStart"/>
      <w:r w:rsidRPr="00D4305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56F31B"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two-tailed t-test with:</w:t>
      </w:r>
    </w:p>
    <w:p w14:paraId="1FB90EAE"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 2.324</w:t>
      </w: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58</w:t>
      </w:r>
    </w:p>
    <w:p w14:paraId="3403B4F2" w14:textId="77777777" w:rsidR="00D4305F" w:rsidRDefault="00D4305F" w:rsidP="00D4305F">
      <w:pPr>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p-value = 0.024</w:t>
      </w:r>
    </w:p>
    <w:p w14:paraId="27B90BE3" w14:textId="77777777" w:rsidR="00D4305F" w:rsidRDefault="00D4305F" w:rsidP="00D4305F">
      <w:pPr>
        <w:rPr>
          <w:b/>
          <w:bCs/>
          <w:color w:val="538135" w:themeColor="accent6"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8BFAF" w14:textId="641AA509" w:rsidR="00D4305F" w:rsidRP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4305F">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w:t>
      </w:r>
      <w:r w:rsidRPr="00D4305F">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709E8459"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Significance level (α) = 0.05</w:t>
      </w:r>
    </w:p>
    <w:p w14:paraId="49EAB7C3" w14:textId="77777777"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0.024 &lt; 0.05</w:t>
      </w:r>
    </w:p>
    <w:p w14:paraId="4C98A162" w14:textId="30345BA4" w:rsidR="00D4305F" w:rsidRPr="00D4305F"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0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r w:rsidRPr="00D4305F">
        <w:rPr>
          <w:b/>
          <w:bCs/>
          <w:color w:val="004E9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 the null hypothesis (H₀)</w:t>
      </w:r>
      <w:r w:rsidRPr="00D4305F">
        <w:rPr>
          <w:color w:val="004E9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66033C"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sym w:font="Wingdings" w:char="F0E0"/>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scipy.stats</w:t>
      </w:r>
      <w:proofErr w:type="spellEnd"/>
      <w:proofErr w:type="gram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ttest_ind_from_stats</w:t>
      </w:r>
      <w:proofErr w:type="spellEnd"/>
    </w:p>
    <w:p w14:paraId="5E96DDC7" w14:textId="0AB1E38E"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t_stat</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p_value</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ttest_ind_from_</w:t>
      </w:r>
      <w:proofErr w:type="gram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stats</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CC6F1FC" w14:textId="7C530B24"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mean1=350,</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std1=50,</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nobs1=30,</w:t>
      </w:r>
    </w:p>
    <w:p w14:paraId="573E3074" w14:textId="628DFDEB"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mean2=320,</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std2=50,</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nobs2=30</w:t>
      </w:r>
    </w:p>
    <w:p w14:paraId="2E136CC0" w14:textId="59A34ED2"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3FC7F5"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w:t>
      </w:r>
      <w:proofErr w:type="spellStart"/>
      <w:proofErr w:type="gram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t_stat</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E6E369" w14:textId="340068F5"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2BCE5052" wp14:editId="46157491">
            <wp:simplePos x="0" y="0"/>
            <wp:positionH relativeFrom="page">
              <wp:align>left</wp:align>
            </wp:positionH>
            <wp:positionV relativeFrom="paragraph">
              <wp:posOffset>739140</wp:posOffset>
            </wp:positionV>
            <wp:extent cx="7155180" cy="2822575"/>
            <wp:effectExtent l="152400" t="152400" r="369570" b="358775"/>
            <wp:wrapTight wrapText="bothSides">
              <wp:wrapPolygon edited="0">
                <wp:start x="230" y="-1166"/>
                <wp:lineTo x="-460" y="-875"/>
                <wp:lineTo x="-403" y="22596"/>
                <wp:lineTo x="518" y="23908"/>
                <wp:lineTo x="575" y="24200"/>
                <wp:lineTo x="21623" y="24200"/>
                <wp:lineTo x="21681" y="23908"/>
                <wp:lineTo x="22543" y="22596"/>
                <wp:lineTo x="22658" y="20118"/>
                <wp:lineTo x="22658" y="1458"/>
                <wp:lineTo x="21968" y="-729"/>
                <wp:lineTo x="21911" y="-1166"/>
                <wp:lineTo x="230" y="-1166"/>
              </wp:wrapPolygon>
            </wp:wrapTight>
            <wp:docPr id="154470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6664" name=""/>
                    <pic:cNvPicPr/>
                  </pic:nvPicPr>
                  <pic:blipFill>
                    <a:blip r:embed="rId5">
                      <a:extLst>
                        <a:ext uri="{28A0092B-C50C-407E-A947-70E740481C1C}">
                          <a14:useLocalDpi xmlns:a14="http://schemas.microsoft.com/office/drawing/2010/main" val="0"/>
                        </a:ext>
                      </a:extLst>
                    </a:blip>
                    <a:stretch>
                      <a:fillRect/>
                    </a:stretch>
                  </pic:blipFill>
                  <pic:spPr>
                    <a:xfrm>
                      <a:off x="0" y="0"/>
                      <a:ext cx="7155180" cy="2822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roofErr w:type="spellStart"/>
      <w:proofErr w:type="gram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p_value</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285A90" w14:textId="14D7C07E"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C702D" w14:textId="2FED616A"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 is statistically significant evidence that the new Zomato home page results in a different average order value. Since the new page has the higher mean (₹350 vs ₹320), the result supports the idea that the new page improves average order value.</w:t>
      </w:r>
    </w:p>
    <w:p w14:paraId="6998FA6D" w14:textId="5AB5EB60"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172F88" w14:textId="23AF1215" w:rsidR="00D4305F" w:rsidRPr="00D65C04" w:rsidRDefault="00D4305F" w:rsidP="00D4305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B9ACF6" w14:textId="77777777" w:rsidR="00D4305F" w:rsidRPr="00D4305F" w:rsidRDefault="00D4305F" w:rsidP="00D4305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A2E66" w14:textId="7145393A" w:rsidR="002C7643" w:rsidRDefault="00D65C04">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w:t>
      </w:r>
    </w:p>
    <w:p w14:paraId="38E19D74" w14:textId="44FD9403" w:rsidR="00D65C04" w:rsidRDefault="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Pick any feature from your </w:t>
      </w:r>
      <w:proofErr w:type="spell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favorite</w:t>
      </w:r>
      <w:proofErr w:type="spellEnd"/>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 (like the new dark mode in WhatsApp or a redesigned payment button in Paytm) and describe how you would set up an A/B test for it. Clearly state what your control and variant groups would be, what metric you would measure, and what your null and alternative hypotheses </w:t>
      </w:r>
      <w:proofErr w:type="gram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513025" w14:textId="77777777" w:rsidR="00D65C04" w:rsidRDefault="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EAC9EC"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Dark Mode design in WhatsApp.</w:t>
      </w:r>
    </w:p>
    <w:p w14:paraId="1E515FCB"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Group (A):</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continue using the existing/default WhatsApp interface.</w:t>
      </w:r>
    </w:p>
    <w:p w14:paraId="32D4A84B"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Variant Group (B):</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receive the new Dark Mode design.</w:t>
      </w:r>
    </w:p>
    <w:p w14:paraId="2B726F62"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9166B" w14:textId="54C54A6A"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would measure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active usage time</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engagement</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such as the average time users spend on WhatsApp per day.</w:t>
      </w:r>
    </w:p>
    <w:p w14:paraId="7A7FB6A0"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F2DE51"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Hypothesis (H₀):</w:t>
      </w:r>
      <w:r w:rsidRPr="00D65C04">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new Dark Mode does not change average user engagement.</w:t>
      </w:r>
    </w:p>
    <w:p w14:paraId="74477B66"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Hypothesis (H₁):</w:t>
      </w:r>
      <w:r w:rsidRPr="00D65C04">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new Dark Mode increases average user engagement.</w:t>
      </w:r>
    </w:p>
    <w:p w14:paraId="129FCC47"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1BF0E" w14:textId="7B016502"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would randomly divide users into the two groups, run the test for a fixed period, and compare the metric between the control and variant groups. If the p-value is below 0.05, I would reject H₀ and consider the new design statistically significant.</w:t>
      </w:r>
    </w:p>
    <w:p w14:paraId="0554A786"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59F7C"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63706"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A30C8" w14:textId="13524C56" w:rsidR="00D65C04" w:rsidRDefault="00D65C04" w:rsidP="00D65C04">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w:t>
      </w:r>
    </w:p>
    <w:p w14:paraId="62156724" w14:textId="097F91A1"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Suppose you run an A/B test for a new 'Add to Wishlist' button design on Flipkart. Out of 1000 users, 520 clicked the new button versus 480 who clicked the old button. Without doing detailed calculations, explain if this difference is likely to be significant or just due to chance. Briefly explain how the p-value helps you </w:t>
      </w:r>
      <w:proofErr w:type="gramStart"/>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decide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096D33"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4EEEE" w14:textId="77777777" w:rsidR="00D65C04" w:rsidRPr="00D65C04" w:rsidRDefault="00D65C04" w:rsidP="00D65C04">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button clicks =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9F04A4" w14:textId="77777777" w:rsidR="00D65C04" w:rsidRPr="00D65C04" w:rsidRDefault="00D65C04" w:rsidP="00D65C04">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Old button clicks =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480</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81DBDF" w14:textId="77777777" w:rsidR="00D65C04" w:rsidRPr="00D65C04" w:rsidRDefault="00D65C04" w:rsidP="00D65C04">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B4ECF9" w14:textId="49464B50"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520 − 480 = 40 users</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percentage points</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BBD2DB" w14:textId="77777777" w:rsid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2A880" w14:textId="3BBB1D6A"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Although the new button has more clicks,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difference is not necessarily statistically significant</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1000 users, a difference of 40 could reasonably occur due to random chance.</w:t>
      </w:r>
    </w:p>
    <w:p w14:paraId="33A1BEC9"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8BC0A" w14:textId="77777777" w:rsidR="00D65C04" w:rsidRPr="00D65C04" w:rsidRDefault="00D65C04" w:rsidP="00D65C04">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p-value &lt; 0.05</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statistically significant → reject H₀ </w:t>
      </w:r>
    </w:p>
    <w:p w14:paraId="1962CB63" w14:textId="77777777" w:rsidR="00D65C04" w:rsidRPr="00D65C04" w:rsidRDefault="00D65C04" w:rsidP="00D65C04">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p-value ≥ 0.05</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not statistically significant → fail to reject H₀ </w:t>
      </w:r>
    </w:p>
    <w:p w14:paraId="7E216343" w14:textId="77777777" w:rsidR="00D65C04" w:rsidRPr="00D65C04" w:rsidRDefault="00D65C04" w:rsidP="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these numbers, the p-value would be around </w:t>
      </w:r>
      <w:r w:rsidRPr="00D65C0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0.20</w:t>
      </w:r>
      <w:r w:rsidRPr="00D65C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is greater than 0.05.</w:t>
      </w:r>
    </w:p>
    <w:p w14:paraId="4507C9F6" w14:textId="77777777" w:rsidR="00D65C04" w:rsidRDefault="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BEC6FC" w14:textId="77777777" w:rsidR="00C47C4E" w:rsidRPr="00C47C4E" w:rsidRDefault="00C47C4E" w:rsidP="00C47C4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7C4E">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C47C4E">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47C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difference is </w:t>
      </w:r>
      <w:r w:rsidRPr="00C47C4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likely due to chance rather than a statistically significant improvement</w:t>
      </w:r>
      <w:r w:rsidRPr="00C47C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would </w:t>
      </w:r>
      <w:r w:rsidRPr="00C47C4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reject the null hypothesis</w:t>
      </w:r>
      <w:r w:rsidRPr="00C47C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this result.</w:t>
      </w:r>
    </w:p>
    <w:p w14:paraId="1B0C790B" w14:textId="77777777" w:rsidR="00D65C04" w:rsidRPr="00D65C04" w:rsidRDefault="00D65C0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65C04" w:rsidRPr="00D65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BDD"/>
    <w:multiLevelType w:val="multilevel"/>
    <w:tmpl w:val="8C9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75243"/>
    <w:multiLevelType w:val="multilevel"/>
    <w:tmpl w:val="260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C3F02"/>
    <w:multiLevelType w:val="multilevel"/>
    <w:tmpl w:val="C52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36DD3"/>
    <w:multiLevelType w:val="multilevel"/>
    <w:tmpl w:val="6262A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C6A25"/>
    <w:multiLevelType w:val="multilevel"/>
    <w:tmpl w:val="05248A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B48EB"/>
    <w:multiLevelType w:val="multilevel"/>
    <w:tmpl w:val="416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4004C"/>
    <w:multiLevelType w:val="hybridMultilevel"/>
    <w:tmpl w:val="218AF4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3D69ED"/>
    <w:multiLevelType w:val="hybridMultilevel"/>
    <w:tmpl w:val="02C21E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E5FE3"/>
    <w:multiLevelType w:val="multilevel"/>
    <w:tmpl w:val="BF8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A4967"/>
    <w:multiLevelType w:val="multilevel"/>
    <w:tmpl w:val="6B7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262FE"/>
    <w:multiLevelType w:val="multilevel"/>
    <w:tmpl w:val="C98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17057">
    <w:abstractNumId w:val="2"/>
  </w:num>
  <w:num w:numId="2" w16cid:durableId="303589731">
    <w:abstractNumId w:val="7"/>
  </w:num>
  <w:num w:numId="3" w16cid:durableId="971327500">
    <w:abstractNumId w:val="6"/>
  </w:num>
  <w:num w:numId="4" w16cid:durableId="917985322">
    <w:abstractNumId w:val="1"/>
  </w:num>
  <w:num w:numId="5" w16cid:durableId="1504053532">
    <w:abstractNumId w:val="10"/>
  </w:num>
  <w:num w:numId="6" w16cid:durableId="1568953054">
    <w:abstractNumId w:val="8"/>
  </w:num>
  <w:num w:numId="7" w16cid:durableId="1101686104">
    <w:abstractNumId w:val="9"/>
  </w:num>
  <w:num w:numId="8" w16cid:durableId="531112712">
    <w:abstractNumId w:val="5"/>
  </w:num>
  <w:num w:numId="9" w16cid:durableId="1356077380">
    <w:abstractNumId w:val="4"/>
  </w:num>
  <w:num w:numId="10" w16cid:durableId="983655819">
    <w:abstractNumId w:val="0"/>
  </w:num>
  <w:num w:numId="11" w16cid:durableId="375469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F1"/>
    <w:rsid w:val="0000292D"/>
    <w:rsid w:val="002C7643"/>
    <w:rsid w:val="00C47C4E"/>
    <w:rsid w:val="00D4305F"/>
    <w:rsid w:val="00D65C04"/>
    <w:rsid w:val="00DF57F1"/>
    <w:rsid w:val="00ED6F5A"/>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C796"/>
  <w15:chartTrackingRefBased/>
  <w15:docId w15:val="{62F44A16-9200-4CF2-9A10-EF8551CE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F1"/>
    <w:rPr>
      <w:rFonts w:eastAsiaTheme="majorEastAsia" w:cstheme="majorBidi"/>
      <w:color w:val="272727" w:themeColor="text1" w:themeTint="D8"/>
    </w:rPr>
  </w:style>
  <w:style w:type="paragraph" w:styleId="Title">
    <w:name w:val="Title"/>
    <w:basedOn w:val="Normal"/>
    <w:next w:val="Normal"/>
    <w:link w:val="TitleChar"/>
    <w:uiPriority w:val="10"/>
    <w:qFormat/>
    <w:rsid w:val="00DF5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7F1"/>
    <w:pPr>
      <w:spacing w:before="160"/>
      <w:jc w:val="center"/>
    </w:pPr>
    <w:rPr>
      <w:i/>
      <w:iCs/>
      <w:color w:val="404040" w:themeColor="text1" w:themeTint="BF"/>
    </w:rPr>
  </w:style>
  <w:style w:type="character" w:customStyle="1" w:styleId="QuoteChar">
    <w:name w:val="Quote Char"/>
    <w:basedOn w:val="DefaultParagraphFont"/>
    <w:link w:val="Quote"/>
    <w:uiPriority w:val="29"/>
    <w:rsid w:val="00DF57F1"/>
    <w:rPr>
      <w:i/>
      <w:iCs/>
      <w:color w:val="404040" w:themeColor="text1" w:themeTint="BF"/>
    </w:rPr>
  </w:style>
  <w:style w:type="paragraph" w:styleId="ListParagraph">
    <w:name w:val="List Paragraph"/>
    <w:basedOn w:val="Normal"/>
    <w:uiPriority w:val="34"/>
    <w:qFormat/>
    <w:rsid w:val="00DF57F1"/>
    <w:pPr>
      <w:ind w:left="720"/>
      <w:contextualSpacing/>
    </w:pPr>
  </w:style>
  <w:style w:type="character" w:styleId="IntenseEmphasis">
    <w:name w:val="Intense Emphasis"/>
    <w:basedOn w:val="DefaultParagraphFont"/>
    <w:uiPriority w:val="21"/>
    <w:qFormat/>
    <w:rsid w:val="00DF57F1"/>
    <w:rPr>
      <w:i/>
      <w:iCs/>
      <w:color w:val="2F5496" w:themeColor="accent1" w:themeShade="BF"/>
    </w:rPr>
  </w:style>
  <w:style w:type="paragraph" w:styleId="IntenseQuote">
    <w:name w:val="Intense Quote"/>
    <w:basedOn w:val="Normal"/>
    <w:next w:val="Normal"/>
    <w:link w:val="IntenseQuoteChar"/>
    <w:uiPriority w:val="30"/>
    <w:qFormat/>
    <w:rsid w:val="00DF5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7F1"/>
    <w:rPr>
      <w:i/>
      <w:iCs/>
      <w:color w:val="2F5496" w:themeColor="accent1" w:themeShade="BF"/>
    </w:rPr>
  </w:style>
  <w:style w:type="character" w:styleId="IntenseReference">
    <w:name w:val="Intense Reference"/>
    <w:basedOn w:val="DefaultParagraphFont"/>
    <w:uiPriority w:val="32"/>
    <w:qFormat/>
    <w:rsid w:val="00DF57F1"/>
    <w:rPr>
      <w:b/>
      <w:bCs/>
      <w:smallCaps/>
      <w:color w:val="2F5496" w:themeColor="accent1" w:themeShade="BF"/>
      <w:spacing w:val="5"/>
    </w:rPr>
  </w:style>
  <w:style w:type="table" w:styleId="TableGrid">
    <w:name w:val="Table Grid"/>
    <w:basedOn w:val="TableNormal"/>
    <w:uiPriority w:val="39"/>
    <w:rsid w:val="002C7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C76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2</cp:revision>
  <dcterms:created xsi:type="dcterms:W3CDTF">2026-09-11T15:09:00Z</dcterms:created>
  <dcterms:modified xsi:type="dcterms:W3CDTF">2026-09-11T15:41:00Z</dcterms:modified>
</cp:coreProperties>
</file>