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BECCA" w14:textId="5EDA22D5" w:rsidR="008D26EB" w:rsidRPr="008D26EB" w:rsidRDefault="008D26EB" w:rsidP="008D26EB">
      <w:pPr>
        <w:spacing w:before="100" w:beforeAutospacing="1" w:after="100" w:afterAutospacing="1" w:line="240" w:lineRule="auto"/>
        <w:rPr>
          <w:rFonts w:ascii="Times New Roman" w:eastAsia="Times New Roman" w:hAnsi="Times New Roman" w:cs="Times New Roman"/>
          <w:kern w:val="0"/>
          <w14:ligatures w14:val="none"/>
        </w:rPr>
      </w:pPr>
      <w:r w:rsidRPr="008D26EB">
        <w:rPr>
          <w:rFonts w:ascii="Times New Roman" w:eastAsia="Times New Roman" w:hAnsi="Times New Roman" w:cs="Times New Roman"/>
          <w:b/>
          <w:bCs/>
          <w:kern w:val="0"/>
          <w14:ligatures w14:val="none"/>
        </w:rPr>
        <w:t>Date:</w:t>
      </w:r>
      <w:r w:rsidRPr="008D26EB">
        <w:rPr>
          <w:rFonts w:ascii="Times New Roman" w:eastAsia="Times New Roman" w:hAnsi="Times New Roman" w:cs="Times New Roman"/>
          <w:kern w:val="0"/>
          <w14:ligatures w14:val="none"/>
        </w:rPr>
        <w:t xml:space="preserve"> [Insert Today’s Date]</w:t>
      </w:r>
      <w:r w:rsidRPr="008D26EB">
        <w:rPr>
          <w:rFonts w:ascii="Times New Roman" w:eastAsia="Times New Roman" w:hAnsi="Times New Roman" w:cs="Times New Roman"/>
          <w:kern w:val="0"/>
          <w14:ligatures w14:val="none"/>
        </w:rPr>
        <w:br/>
      </w:r>
      <w:r w:rsidRPr="008D26EB">
        <w:rPr>
          <w:rFonts w:ascii="Times New Roman" w:eastAsia="Times New Roman" w:hAnsi="Times New Roman" w:cs="Times New Roman"/>
          <w:b/>
          <w:bCs/>
          <w:kern w:val="0"/>
          <w14:ligatures w14:val="none"/>
        </w:rPr>
        <w:t>Your Name:</w:t>
      </w:r>
      <w:r w:rsidRPr="008D26EB">
        <w:rPr>
          <w:rFonts w:ascii="Times New Roman" w:eastAsia="Times New Roman" w:hAnsi="Times New Roman" w:cs="Times New Roman"/>
          <w:kern w:val="0"/>
          <w14:ligatures w14:val="none"/>
        </w:rPr>
        <w:t xml:space="preserve"> Dr. Maxim A. </w:t>
      </w:r>
      <w:proofErr w:type="spellStart"/>
      <w:r w:rsidRPr="008D26EB">
        <w:rPr>
          <w:rFonts w:ascii="Times New Roman" w:eastAsia="Times New Roman" w:hAnsi="Times New Roman" w:cs="Times New Roman"/>
          <w:kern w:val="0"/>
          <w14:ligatures w14:val="none"/>
        </w:rPr>
        <w:t>Dulebenets</w:t>
      </w:r>
      <w:proofErr w:type="spellEnd"/>
      <w:r w:rsidRPr="008D26EB">
        <w:rPr>
          <w:rFonts w:ascii="Times New Roman" w:eastAsia="Times New Roman" w:hAnsi="Times New Roman" w:cs="Times New Roman"/>
          <w:kern w:val="0"/>
          <w14:ligatures w14:val="none"/>
        </w:rPr>
        <w:br/>
      </w:r>
      <w:r w:rsidRPr="008D26EB">
        <w:rPr>
          <w:rFonts w:ascii="Times New Roman" w:eastAsia="Times New Roman" w:hAnsi="Times New Roman" w:cs="Times New Roman"/>
          <w:b/>
          <w:bCs/>
          <w:kern w:val="0"/>
          <w14:ligatures w14:val="none"/>
        </w:rPr>
        <w:t>Telephone:</w:t>
      </w:r>
      <w:r w:rsidRPr="008D26EB">
        <w:rPr>
          <w:rFonts w:ascii="Times New Roman" w:eastAsia="Times New Roman" w:hAnsi="Times New Roman" w:cs="Times New Roman"/>
          <w:kern w:val="0"/>
          <w14:ligatures w14:val="none"/>
        </w:rPr>
        <w:t xml:space="preserve"> </w:t>
      </w:r>
      <w:r>
        <w:rPr>
          <w:rFonts w:ascii="Bitter" w:hAnsi="Bitter"/>
          <w:color w:val="212121"/>
          <w:sz w:val="22"/>
          <w:szCs w:val="22"/>
        </w:rPr>
        <w:t>+1(850)-410-6621</w:t>
      </w:r>
      <w:r w:rsidRPr="008D26EB">
        <w:rPr>
          <w:rFonts w:ascii="Times New Roman" w:eastAsia="Times New Roman" w:hAnsi="Times New Roman" w:cs="Times New Roman"/>
          <w:kern w:val="0"/>
          <w14:ligatures w14:val="none"/>
        </w:rPr>
        <w:br/>
      </w:r>
      <w:r w:rsidRPr="008D26EB">
        <w:rPr>
          <w:rFonts w:ascii="Times New Roman" w:eastAsia="Times New Roman" w:hAnsi="Times New Roman" w:cs="Times New Roman"/>
          <w:b/>
          <w:bCs/>
          <w:kern w:val="0"/>
          <w14:ligatures w14:val="none"/>
        </w:rPr>
        <w:t>Fax:</w:t>
      </w:r>
      <w:r w:rsidRPr="008D26EB">
        <w:rPr>
          <w:rFonts w:ascii="Times New Roman" w:eastAsia="Times New Roman" w:hAnsi="Times New Roman" w:cs="Times New Roman"/>
          <w:kern w:val="0"/>
          <w14:ligatures w14:val="none"/>
        </w:rPr>
        <w:t xml:space="preserve"> [Insert Fax Number]</w:t>
      </w:r>
      <w:r w:rsidRPr="008D26EB">
        <w:rPr>
          <w:rFonts w:ascii="Times New Roman" w:eastAsia="Times New Roman" w:hAnsi="Times New Roman" w:cs="Times New Roman"/>
          <w:kern w:val="0"/>
          <w14:ligatures w14:val="none"/>
        </w:rPr>
        <w:br/>
      </w:r>
      <w:r w:rsidRPr="008D26EB">
        <w:rPr>
          <w:rFonts w:ascii="Times New Roman" w:eastAsia="Times New Roman" w:hAnsi="Times New Roman" w:cs="Times New Roman"/>
          <w:b/>
          <w:bCs/>
          <w:kern w:val="0"/>
          <w14:ligatures w14:val="none"/>
        </w:rPr>
        <w:t>Email:</w:t>
      </w:r>
      <w:r w:rsidRPr="008D26EB">
        <w:rPr>
          <w:rFonts w:ascii="Times New Roman" w:eastAsia="Times New Roman" w:hAnsi="Times New Roman" w:cs="Times New Roman"/>
          <w:kern w:val="0"/>
          <w14:ligatures w14:val="none"/>
        </w:rPr>
        <w:t xml:space="preserve"> </w:t>
      </w:r>
      <w:r>
        <w:rPr>
          <w:rFonts w:ascii="Bitter" w:hAnsi="Bitter"/>
          <w:color w:val="212121"/>
          <w:sz w:val="22"/>
          <w:szCs w:val="22"/>
        </w:rPr>
        <w:t>mdulebenets@eng.famu.fsu.edu</w:t>
      </w:r>
      <w:r w:rsidRPr="008D26EB">
        <w:rPr>
          <w:rFonts w:ascii="Times New Roman" w:eastAsia="Times New Roman" w:hAnsi="Times New Roman" w:cs="Times New Roman"/>
          <w:kern w:val="0"/>
          <w14:ligatures w14:val="none"/>
        </w:rPr>
        <w:br/>
      </w:r>
      <w:r w:rsidRPr="008D26EB">
        <w:rPr>
          <w:rFonts w:ascii="Times New Roman" w:eastAsia="Times New Roman" w:hAnsi="Times New Roman" w:cs="Times New Roman"/>
          <w:b/>
          <w:bCs/>
          <w:kern w:val="0"/>
          <w14:ligatures w14:val="none"/>
        </w:rPr>
        <w:t>URL:</w:t>
      </w:r>
      <w:r w:rsidRPr="008D26EB">
        <w:rPr>
          <w:rFonts w:ascii="Times New Roman" w:eastAsia="Times New Roman" w:hAnsi="Times New Roman" w:cs="Times New Roman"/>
          <w:kern w:val="0"/>
          <w14:ligatures w14:val="none"/>
        </w:rPr>
        <w:t xml:space="preserve"> </w:t>
      </w:r>
      <w:hyperlink r:id="rId4" w:history="1">
        <w:r w:rsidRPr="008D26EB">
          <w:rPr>
            <w:rFonts w:ascii="Times New Roman" w:eastAsia="Times New Roman" w:hAnsi="Times New Roman" w:cs="Times New Roman"/>
            <w:color w:val="0000FF"/>
            <w:kern w:val="0"/>
            <w:u w:val="single"/>
            <w14:ligatures w14:val="none"/>
          </w:rPr>
          <w:t>https://sites.google.com/site/maximdulebenets/home</w:t>
        </w:r>
      </w:hyperlink>
    </w:p>
    <w:p w14:paraId="2577D1EF" w14:textId="77777777" w:rsidR="008D26EB" w:rsidRPr="008D26EB" w:rsidRDefault="008D26EB" w:rsidP="008D26EB">
      <w:pPr>
        <w:spacing w:before="100" w:beforeAutospacing="1" w:after="100" w:afterAutospacing="1" w:line="240" w:lineRule="auto"/>
        <w:rPr>
          <w:rFonts w:ascii="Times New Roman" w:eastAsia="Times New Roman" w:hAnsi="Times New Roman" w:cs="Times New Roman"/>
          <w:kern w:val="0"/>
          <w14:ligatures w14:val="none"/>
        </w:rPr>
      </w:pPr>
      <w:r w:rsidRPr="008D26EB">
        <w:rPr>
          <w:rFonts w:ascii="Times New Roman" w:eastAsia="Times New Roman" w:hAnsi="Times New Roman" w:cs="Times New Roman"/>
          <w:b/>
          <w:bCs/>
          <w:kern w:val="0"/>
          <w14:ligatures w14:val="none"/>
        </w:rPr>
        <w:t>What is the best way to reach you:</w:t>
      </w:r>
      <w:r w:rsidRPr="008D26EB">
        <w:rPr>
          <w:rFonts w:ascii="Times New Roman" w:eastAsia="Times New Roman" w:hAnsi="Times New Roman" w:cs="Times New Roman"/>
          <w:kern w:val="0"/>
          <w14:ligatures w14:val="none"/>
        </w:rPr>
        <w:t xml:space="preserve"> Email</w:t>
      </w:r>
    </w:p>
    <w:p w14:paraId="00BD7B6B" w14:textId="77777777" w:rsidR="008D26EB" w:rsidRPr="008D26EB" w:rsidRDefault="008D26EB" w:rsidP="008D26EB">
      <w:pPr>
        <w:spacing w:before="100" w:beforeAutospacing="1" w:after="100" w:afterAutospacing="1" w:line="240" w:lineRule="auto"/>
        <w:rPr>
          <w:rFonts w:ascii="Times New Roman" w:eastAsia="Times New Roman" w:hAnsi="Times New Roman" w:cs="Times New Roman"/>
          <w:kern w:val="0"/>
          <w14:ligatures w14:val="none"/>
        </w:rPr>
      </w:pPr>
      <w:r w:rsidRPr="008D26EB">
        <w:rPr>
          <w:rFonts w:ascii="Times New Roman" w:eastAsia="Times New Roman" w:hAnsi="Times New Roman" w:cs="Times New Roman"/>
          <w:b/>
          <w:bCs/>
          <w:kern w:val="0"/>
          <w14:ligatures w14:val="none"/>
        </w:rPr>
        <w:t>Your Employer and Job Title:</w:t>
      </w:r>
      <w:r w:rsidRPr="008D26EB">
        <w:rPr>
          <w:rFonts w:ascii="Times New Roman" w:eastAsia="Times New Roman" w:hAnsi="Times New Roman" w:cs="Times New Roman"/>
          <w:kern w:val="0"/>
          <w14:ligatures w14:val="none"/>
        </w:rPr>
        <w:br/>
        <w:t>Florida A&amp;M University – Florida State University College of Engineering</w:t>
      </w:r>
      <w:r w:rsidRPr="008D26EB">
        <w:rPr>
          <w:rFonts w:ascii="Times New Roman" w:eastAsia="Times New Roman" w:hAnsi="Times New Roman" w:cs="Times New Roman"/>
          <w:kern w:val="0"/>
          <w14:ligatures w14:val="none"/>
        </w:rPr>
        <w:br/>
        <w:t>Associate Professor and Graduate Program Director</w:t>
      </w:r>
      <w:r w:rsidRPr="008D26EB">
        <w:rPr>
          <w:rFonts w:ascii="Times New Roman" w:eastAsia="Times New Roman" w:hAnsi="Times New Roman" w:cs="Times New Roman"/>
          <w:kern w:val="0"/>
          <w14:ligatures w14:val="none"/>
        </w:rPr>
        <w:br/>
        <w:t>Department of Civil &amp; Environmental Engineering</w:t>
      </w:r>
    </w:p>
    <w:p w14:paraId="00347731" w14:textId="77777777" w:rsidR="008D26EB" w:rsidRPr="008D26EB" w:rsidRDefault="008D26EB" w:rsidP="008D26EB">
      <w:pPr>
        <w:spacing w:before="100" w:beforeAutospacing="1" w:after="100" w:afterAutospacing="1" w:line="240" w:lineRule="auto"/>
        <w:rPr>
          <w:rFonts w:ascii="Times New Roman" w:eastAsia="Times New Roman" w:hAnsi="Times New Roman" w:cs="Times New Roman"/>
          <w:kern w:val="0"/>
          <w14:ligatures w14:val="none"/>
        </w:rPr>
      </w:pPr>
      <w:r w:rsidRPr="008D26EB">
        <w:rPr>
          <w:rFonts w:ascii="Times New Roman" w:eastAsia="Times New Roman" w:hAnsi="Times New Roman" w:cs="Times New Roman"/>
          <w:b/>
          <w:bCs/>
          <w:kern w:val="0"/>
          <w14:ligatures w14:val="none"/>
        </w:rPr>
        <w:t>Brief description of your job duties or profession:</w:t>
      </w:r>
      <w:r w:rsidRPr="008D26EB">
        <w:rPr>
          <w:rFonts w:ascii="Times New Roman" w:eastAsia="Times New Roman" w:hAnsi="Times New Roman" w:cs="Times New Roman"/>
          <w:kern w:val="0"/>
          <w14:ligatures w14:val="none"/>
        </w:rPr>
        <w:br/>
        <w:t>I lead and conduct interdisciplinary research in transportation systems, logistics, operations research, and optimization. I direct federally and state-funded research projects, teach undergraduate and graduate courses, and mentor students and early-career researchers. I also serve as a reviewer and editorial board member for numerous journals and actively contribute to several Transportation Research Board committees.</w:t>
      </w:r>
    </w:p>
    <w:p w14:paraId="77CD3292" w14:textId="77777777" w:rsidR="008D26EB" w:rsidRPr="008D26EB" w:rsidRDefault="008D26EB" w:rsidP="008D26EB">
      <w:pPr>
        <w:spacing w:before="100" w:beforeAutospacing="1" w:after="100" w:afterAutospacing="1" w:line="240" w:lineRule="auto"/>
        <w:rPr>
          <w:rFonts w:ascii="Times New Roman" w:eastAsia="Times New Roman" w:hAnsi="Times New Roman" w:cs="Times New Roman"/>
          <w:kern w:val="0"/>
          <w14:ligatures w14:val="none"/>
        </w:rPr>
      </w:pPr>
      <w:r w:rsidRPr="008D26EB">
        <w:rPr>
          <w:rFonts w:ascii="Times New Roman" w:eastAsia="Times New Roman" w:hAnsi="Times New Roman" w:cs="Times New Roman"/>
          <w:b/>
          <w:bCs/>
          <w:kern w:val="0"/>
          <w14:ligatures w14:val="none"/>
        </w:rPr>
        <w:t>What is your field of expertise / specialty?</w:t>
      </w:r>
      <w:r w:rsidRPr="008D26EB">
        <w:rPr>
          <w:rFonts w:ascii="Times New Roman" w:eastAsia="Times New Roman" w:hAnsi="Times New Roman" w:cs="Times New Roman"/>
          <w:kern w:val="0"/>
          <w14:ligatures w14:val="none"/>
        </w:rPr>
        <w:br/>
        <w:t>Transportation Engineering, Operations Research, Freight Logistics, Simulation Modeling, and Optimization Algorithms</w:t>
      </w:r>
    </w:p>
    <w:p w14:paraId="1619F0FB" w14:textId="77777777" w:rsidR="008D26EB" w:rsidRPr="008D26EB" w:rsidRDefault="008D26EB" w:rsidP="008D26EB">
      <w:pPr>
        <w:spacing w:before="100" w:beforeAutospacing="1" w:after="100" w:afterAutospacing="1" w:line="240" w:lineRule="auto"/>
        <w:rPr>
          <w:rFonts w:ascii="Times New Roman" w:eastAsia="Times New Roman" w:hAnsi="Times New Roman" w:cs="Times New Roman"/>
          <w:kern w:val="0"/>
          <w14:ligatures w14:val="none"/>
        </w:rPr>
      </w:pPr>
      <w:r w:rsidRPr="008D26EB">
        <w:rPr>
          <w:rFonts w:ascii="Times New Roman" w:eastAsia="Times New Roman" w:hAnsi="Times New Roman" w:cs="Times New Roman"/>
          <w:b/>
          <w:bCs/>
          <w:kern w:val="0"/>
          <w14:ligatures w14:val="none"/>
        </w:rPr>
        <w:t xml:space="preserve">For how long </w:t>
      </w:r>
      <w:proofErr w:type="gramStart"/>
      <w:r w:rsidRPr="008D26EB">
        <w:rPr>
          <w:rFonts w:ascii="Times New Roman" w:eastAsia="Times New Roman" w:hAnsi="Times New Roman" w:cs="Times New Roman"/>
          <w:b/>
          <w:bCs/>
          <w:kern w:val="0"/>
          <w14:ligatures w14:val="none"/>
        </w:rPr>
        <w:t>have you</w:t>
      </w:r>
      <w:proofErr w:type="gramEnd"/>
      <w:r w:rsidRPr="008D26EB">
        <w:rPr>
          <w:rFonts w:ascii="Times New Roman" w:eastAsia="Times New Roman" w:hAnsi="Times New Roman" w:cs="Times New Roman"/>
          <w:b/>
          <w:bCs/>
          <w:kern w:val="0"/>
          <w14:ligatures w14:val="none"/>
        </w:rPr>
        <w:t xml:space="preserve"> been working in this field?</w:t>
      </w:r>
      <w:r w:rsidRPr="008D26EB">
        <w:rPr>
          <w:rFonts w:ascii="Times New Roman" w:eastAsia="Times New Roman" w:hAnsi="Times New Roman" w:cs="Times New Roman"/>
          <w:kern w:val="0"/>
          <w14:ligatures w14:val="none"/>
        </w:rPr>
        <w:br/>
        <w:t>Approximately 17 years, since 2006</w:t>
      </w:r>
    </w:p>
    <w:p w14:paraId="7C3E8467" w14:textId="77777777" w:rsidR="008D26EB" w:rsidRPr="008D26EB" w:rsidRDefault="008D26EB" w:rsidP="008D26EB">
      <w:pPr>
        <w:spacing w:before="100" w:beforeAutospacing="1" w:after="100" w:afterAutospacing="1" w:line="240" w:lineRule="auto"/>
        <w:rPr>
          <w:rFonts w:ascii="Times New Roman" w:eastAsia="Times New Roman" w:hAnsi="Times New Roman" w:cs="Times New Roman"/>
          <w:kern w:val="0"/>
          <w14:ligatures w14:val="none"/>
        </w:rPr>
      </w:pPr>
      <w:r w:rsidRPr="008D26EB">
        <w:rPr>
          <w:rFonts w:ascii="Times New Roman" w:eastAsia="Times New Roman" w:hAnsi="Times New Roman" w:cs="Times New Roman"/>
          <w:b/>
          <w:bCs/>
          <w:kern w:val="0"/>
          <w14:ligatures w14:val="none"/>
        </w:rPr>
        <w:t>When and where did you first meet or come to know Foreign National (month/year)?</w:t>
      </w:r>
      <w:r w:rsidRPr="008D26EB">
        <w:rPr>
          <w:rFonts w:ascii="Times New Roman" w:eastAsia="Times New Roman" w:hAnsi="Times New Roman" w:cs="Times New Roman"/>
          <w:kern w:val="0"/>
          <w14:ligatures w14:val="none"/>
        </w:rPr>
        <w:br/>
        <w:t>While I have not worked directly with the Foreign National, I became familiar with his work through published research in early 2021. I have cited his Caltrans- and CSULB-funded research in my own work on Florida’s transportation systems.</w:t>
      </w:r>
    </w:p>
    <w:p w14:paraId="056A5E9B" w14:textId="77777777" w:rsidR="008D26EB" w:rsidRPr="008D26EB" w:rsidRDefault="008D26EB" w:rsidP="008D26EB">
      <w:pPr>
        <w:spacing w:before="100" w:beforeAutospacing="1" w:after="100" w:afterAutospacing="1" w:line="240" w:lineRule="auto"/>
        <w:rPr>
          <w:rFonts w:ascii="Times New Roman" w:eastAsia="Times New Roman" w:hAnsi="Times New Roman" w:cs="Times New Roman"/>
          <w:kern w:val="0"/>
          <w14:ligatures w14:val="none"/>
        </w:rPr>
      </w:pPr>
      <w:r w:rsidRPr="008D26EB">
        <w:rPr>
          <w:rFonts w:ascii="Times New Roman" w:eastAsia="Times New Roman" w:hAnsi="Times New Roman" w:cs="Times New Roman"/>
          <w:b/>
          <w:bCs/>
          <w:kern w:val="0"/>
          <w14:ligatures w14:val="none"/>
        </w:rPr>
        <w:t>What was your role at the event, occasion or company where you met?</w:t>
      </w:r>
      <w:r w:rsidRPr="008D26EB">
        <w:rPr>
          <w:rFonts w:ascii="Times New Roman" w:eastAsia="Times New Roman" w:hAnsi="Times New Roman" w:cs="Times New Roman"/>
          <w:kern w:val="0"/>
          <w14:ligatures w14:val="none"/>
        </w:rPr>
        <w:br/>
        <w:t>Not applicable. This is an independent expert evaluation based on reviewing his published work.</w:t>
      </w:r>
    </w:p>
    <w:p w14:paraId="5CBC0519" w14:textId="77777777" w:rsidR="008D26EB" w:rsidRPr="008D26EB" w:rsidRDefault="008D26EB" w:rsidP="008D26EB">
      <w:pPr>
        <w:spacing w:before="100" w:beforeAutospacing="1" w:after="100" w:afterAutospacing="1" w:line="240" w:lineRule="auto"/>
        <w:rPr>
          <w:rFonts w:ascii="Times New Roman" w:eastAsia="Times New Roman" w:hAnsi="Times New Roman" w:cs="Times New Roman"/>
          <w:kern w:val="0"/>
          <w14:ligatures w14:val="none"/>
        </w:rPr>
      </w:pPr>
      <w:r w:rsidRPr="008D26EB">
        <w:rPr>
          <w:rFonts w:ascii="Times New Roman" w:eastAsia="Times New Roman" w:hAnsi="Times New Roman" w:cs="Times New Roman"/>
          <w:b/>
          <w:bCs/>
          <w:kern w:val="0"/>
          <w14:ligatures w14:val="none"/>
        </w:rPr>
        <w:t>Discuss the other instances / occasions that you have had to meet or work with Foreign National:</w:t>
      </w:r>
      <w:r w:rsidRPr="008D26EB">
        <w:rPr>
          <w:rFonts w:ascii="Times New Roman" w:eastAsia="Times New Roman" w:hAnsi="Times New Roman" w:cs="Times New Roman"/>
          <w:kern w:val="0"/>
          <w14:ligatures w14:val="none"/>
        </w:rPr>
        <w:br/>
        <w:t>I have not personally collaborated with the Foreign National, but I have evaluated his research publications related to intelligent transportation systems, AI-assisted mobility, and crowdsourcing strategies for public transit. His work has informed aspects of our freight network modeling and equity studies in Florida.</w:t>
      </w:r>
    </w:p>
    <w:p w14:paraId="341C710A" w14:textId="77777777" w:rsidR="008D26EB" w:rsidRPr="008D26EB" w:rsidRDefault="008D26EB" w:rsidP="008D26EB">
      <w:pPr>
        <w:spacing w:before="100" w:beforeAutospacing="1" w:after="100" w:afterAutospacing="1" w:line="240" w:lineRule="auto"/>
        <w:rPr>
          <w:rFonts w:ascii="Times New Roman" w:eastAsia="Times New Roman" w:hAnsi="Times New Roman" w:cs="Times New Roman"/>
          <w:kern w:val="0"/>
          <w14:ligatures w14:val="none"/>
        </w:rPr>
      </w:pPr>
      <w:r w:rsidRPr="008D26EB">
        <w:rPr>
          <w:rFonts w:ascii="Times New Roman" w:eastAsia="Times New Roman" w:hAnsi="Times New Roman" w:cs="Times New Roman"/>
          <w:b/>
          <w:bCs/>
          <w:kern w:val="0"/>
          <w14:ligatures w14:val="none"/>
        </w:rPr>
        <w:t>What would you say is Foreign National’s greatest contribution(s) to the field?</w:t>
      </w:r>
      <w:r w:rsidRPr="008D26EB">
        <w:rPr>
          <w:rFonts w:ascii="Times New Roman" w:eastAsia="Times New Roman" w:hAnsi="Times New Roman" w:cs="Times New Roman"/>
          <w:kern w:val="0"/>
          <w14:ligatures w14:val="none"/>
        </w:rPr>
        <w:br/>
        <w:t xml:space="preserve">He has demonstrated a unique ability to blend civil engineering with advanced technologies such as artificial intelligence, automation, and blockchain. His work on optimizing transportation </w:t>
      </w:r>
      <w:r w:rsidRPr="008D26EB">
        <w:rPr>
          <w:rFonts w:ascii="Times New Roman" w:eastAsia="Times New Roman" w:hAnsi="Times New Roman" w:cs="Times New Roman"/>
          <w:kern w:val="0"/>
          <w14:ligatures w14:val="none"/>
        </w:rPr>
        <w:lastRenderedPageBreak/>
        <w:t>access for underserved populations and automating freight mobility analysis has influenced public-sector research and infrastructure strategy.</w:t>
      </w:r>
    </w:p>
    <w:p w14:paraId="4229681F" w14:textId="77777777" w:rsidR="008D26EB" w:rsidRPr="008D26EB" w:rsidRDefault="008D26EB" w:rsidP="008D26EB">
      <w:pPr>
        <w:spacing w:before="100" w:beforeAutospacing="1" w:after="100" w:afterAutospacing="1" w:line="240" w:lineRule="auto"/>
        <w:rPr>
          <w:rFonts w:ascii="Times New Roman" w:eastAsia="Times New Roman" w:hAnsi="Times New Roman" w:cs="Times New Roman"/>
          <w:kern w:val="0"/>
          <w14:ligatures w14:val="none"/>
        </w:rPr>
      </w:pPr>
      <w:r w:rsidRPr="008D26EB">
        <w:rPr>
          <w:rFonts w:ascii="Times New Roman" w:eastAsia="Times New Roman" w:hAnsi="Times New Roman" w:cs="Times New Roman"/>
          <w:b/>
          <w:bCs/>
          <w:kern w:val="0"/>
          <w14:ligatures w14:val="none"/>
        </w:rPr>
        <w:t>What is the significance of this contribution(s)?</w:t>
      </w:r>
      <w:r w:rsidRPr="008D26EB">
        <w:rPr>
          <w:rFonts w:ascii="Times New Roman" w:eastAsia="Times New Roman" w:hAnsi="Times New Roman" w:cs="Times New Roman"/>
          <w:kern w:val="0"/>
          <w14:ligatures w14:val="none"/>
        </w:rPr>
        <w:br/>
        <w:t>The relevance is both academic and practical. His methods provide scalable solutions for public agencies to better plan, simulate, and evaluate investments in transportation systems—particularly under equity and social distancing constraints. The fact that his work has been cited in state-level research beyond California highlights its broader national impact.</w:t>
      </w:r>
    </w:p>
    <w:p w14:paraId="498C3EC9" w14:textId="77777777" w:rsidR="008D26EB" w:rsidRPr="008D26EB" w:rsidRDefault="008D26EB" w:rsidP="008D26EB">
      <w:pPr>
        <w:spacing w:before="100" w:beforeAutospacing="1" w:after="100" w:afterAutospacing="1" w:line="240" w:lineRule="auto"/>
        <w:rPr>
          <w:rFonts w:ascii="Times New Roman" w:eastAsia="Times New Roman" w:hAnsi="Times New Roman" w:cs="Times New Roman"/>
          <w:kern w:val="0"/>
          <w14:ligatures w14:val="none"/>
        </w:rPr>
      </w:pPr>
      <w:r w:rsidRPr="008D26EB">
        <w:rPr>
          <w:rFonts w:ascii="Times New Roman" w:eastAsia="Times New Roman" w:hAnsi="Times New Roman" w:cs="Times New Roman"/>
          <w:b/>
          <w:bCs/>
          <w:kern w:val="0"/>
          <w14:ligatures w14:val="none"/>
        </w:rPr>
        <w:t>Has the Foreign National performed in a leading or critical role for organizations or establishments?</w:t>
      </w:r>
      <w:r w:rsidRPr="008D26EB">
        <w:rPr>
          <w:rFonts w:ascii="Times New Roman" w:eastAsia="Times New Roman" w:hAnsi="Times New Roman" w:cs="Times New Roman"/>
          <w:kern w:val="0"/>
          <w14:ligatures w14:val="none"/>
        </w:rPr>
        <w:br/>
        <w:t>Based on the outputs of his projects and their impact, it’s clear he held a critical role in implementing and driving research innovations for California’s Department of Transportation. His work was not limited to execution—it contributed intellectually and technically to the direction of publicly funded programs.</w:t>
      </w:r>
    </w:p>
    <w:p w14:paraId="24517079" w14:textId="0DDACC69" w:rsidR="008D26EB" w:rsidRPr="008D26EB" w:rsidRDefault="008D26EB" w:rsidP="008D26EB">
      <w:pPr>
        <w:spacing w:before="100" w:beforeAutospacing="1" w:after="100" w:afterAutospacing="1" w:line="240" w:lineRule="auto"/>
        <w:rPr>
          <w:rFonts w:ascii="Times New Roman" w:eastAsia="Times New Roman" w:hAnsi="Times New Roman" w:cs="Times New Roman"/>
          <w:kern w:val="0"/>
          <w14:ligatures w14:val="none"/>
        </w:rPr>
      </w:pPr>
      <w:r w:rsidRPr="008D26EB">
        <w:rPr>
          <w:rFonts w:ascii="Times New Roman" w:eastAsia="Times New Roman" w:hAnsi="Times New Roman" w:cs="Times New Roman"/>
          <w:b/>
          <w:bCs/>
          <w:kern w:val="0"/>
          <w14:ligatures w14:val="none"/>
        </w:rPr>
        <w:t>Has the Foreign National served as a judge of the work of others?</w:t>
      </w:r>
      <w:r w:rsidRPr="008D26EB">
        <w:rPr>
          <w:rFonts w:ascii="Times New Roman" w:eastAsia="Times New Roman" w:hAnsi="Times New Roman" w:cs="Times New Roman"/>
          <w:kern w:val="0"/>
          <w14:ligatures w14:val="none"/>
        </w:rPr>
        <w:br/>
        <w:t xml:space="preserve">Yes. Based on public records and his résumé, </w:t>
      </w:r>
      <w:r>
        <w:t>he</w:t>
      </w:r>
      <w:r>
        <w:t xml:space="preserve"> has served in multiple roles where he was responsible for evaluating the work of peers and emerging professionals. Notably, he has reviewed technical papers for prestigious machine learning conferences such as </w:t>
      </w:r>
      <w:proofErr w:type="spellStart"/>
      <w:r>
        <w:rPr>
          <w:rStyle w:val="Strong"/>
        </w:rPr>
        <w:t>NeurIPS</w:t>
      </w:r>
      <w:proofErr w:type="spellEnd"/>
      <w:r>
        <w:rPr>
          <w:rStyle w:val="Strong"/>
        </w:rPr>
        <w:t xml:space="preserve"> (Conference on Neural Information Processing Systems)</w:t>
      </w:r>
      <w:r>
        <w:t xml:space="preserve"> and </w:t>
      </w:r>
      <w:r>
        <w:rPr>
          <w:rStyle w:val="Strong"/>
        </w:rPr>
        <w:t>ICLR (International Conference on Learning Representations)</w:t>
      </w:r>
      <w:r>
        <w:t xml:space="preserve">—both highly selective venues recognized worldwide. Additionally, he has evaluated applications for </w:t>
      </w:r>
      <w:r>
        <w:rPr>
          <w:rStyle w:val="Strong"/>
        </w:rPr>
        <w:t>IEEE Senior Member</w:t>
      </w:r>
      <w:r>
        <w:t xml:space="preserve"> elevation, which involves assessing candidates' technical accomplishments and professional standing. Beyond formal reviewing, he has served as a mentor and judge in several university-level hackathons and innovation competitions, including events involving postdoctoral researchers, graduate students, and industry professionals. These roles collectively reflect the high level of trust placed in his judgment and expertise by the broader scientific and engineering community.</w:t>
      </w:r>
    </w:p>
    <w:p w14:paraId="6354A86C" w14:textId="77777777" w:rsidR="008D26EB" w:rsidRPr="008D26EB" w:rsidRDefault="008D26EB" w:rsidP="008D26EB">
      <w:pPr>
        <w:spacing w:before="100" w:beforeAutospacing="1" w:after="100" w:afterAutospacing="1" w:line="240" w:lineRule="auto"/>
        <w:rPr>
          <w:rFonts w:ascii="Times New Roman" w:eastAsia="Times New Roman" w:hAnsi="Times New Roman" w:cs="Times New Roman"/>
          <w:kern w:val="0"/>
          <w14:ligatures w14:val="none"/>
        </w:rPr>
      </w:pPr>
      <w:r w:rsidRPr="008D26EB">
        <w:rPr>
          <w:rFonts w:ascii="Times New Roman" w:eastAsia="Times New Roman" w:hAnsi="Times New Roman" w:cs="Times New Roman"/>
          <w:b/>
          <w:bCs/>
          <w:kern w:val="0"/>
          <w14:ligatures w14:val="none"/>
        </w:rPr>
        <w:t>The immigration regulations require that we provide evidence that the beneficiary (“green card” applicant”) is “one of that small percentage who has arisen to the very top of the field of endeavor,” and who has “sustained national or international acclaim or achievements” that are recognized by others in the field. Given this requirement, what words would you use to describe Foreign National’s place in the field?</w:t>
      </w:r>
      <w:r w:rsidRPr="008D26EB">
        <w:rPr>
          <w:rFonts w:ascii="Times New Roman" w:eastAsia="Times New Roman" w:hAnsi="Times New Roman" w:cs="Times New Roman"/>
          <w:kern w:val="0"/>
          <w14:ligatures w14:val="none"/>
        </w:rPr>
        <w:br/>
        <w:t>He is clearly among the top emerging contributors at the intersection of AI and transportation planning. His work has not only been funded by prestigious public agencies but also cited internationally and used to support similar research efforts across multiple U.S. states. He brings rare interdisciplinary depth to a field where that is both needed and hard to find.</w:t>
      </w:r>
    </w:p>
    <w:p w14:paraId="4B3D467B" w14:textId="1DE08B06" w:rsidR="001A571C" w:rsidRPr="008D26EB" w:rsidRDefault="008D26EB" w:rsidP="008D26EB">
      <w:pPr>
        <w:spacing w:before="100" w:beforeAutospacing="1" w:after="100" w:afterAutospacing="1" w:line="240" w:lineRule="auto"/>
        <w:rPr>
          <w:rFonts w:ascii="Times New Roman" w:eastAsia="Times New Roman" w:hAnsi="Times New Roman" w:cs="Times New Roman"/>
          <w:kern w:val="0"/>
          <w14:ligatures w14:val="none"/>
        </w:rPr>
      </w:pPr>
      <w:r w:rsidRPr="008D26EB">
        <w:rPr>
          <w:rFonts w:ascii="Times New Roman" w:eastAsia="Times New Roman" w:hAnsi="Times New Roman" w:cs="Times New Roman"/>
          <w:b/>
          <w:bCs/>
          <w:kern w:val="0"/>
          <w14:ligatures w14:val="none"/>
        </w:rPr>
        <w:t>Please use this space for any additional comments or information:</w:t>
      </w:r>
      <w:r w:rsidRPr="008D26EB">
        <w:rPr>
          <w:rFonts w:ascii="Times New Roman" w:eastAsia="Times New Roman" w:hAnsi="Times New Roman" w:cs="Times New Roman"/>
          <w:kern w:val="0"/>
          <w14:ligatures w14:val="none"/>
        </w:rPr>
        <w:br/>
        <w:t>Transportation research is becoming increasingly data-driven and computational. Foreign National has anticipated this shift and developed tools that not only align with academic goals but are deployable for policy evaluation. His expertise in AI, programming, and infrastructure modeling puts him in a category that is difficult to replicate in the current U.S. talent market.</w:t>
      </w:r>
    </w:p>
    <w:sectPr w:rsidR="001A571C" w:rsidRPr="008D26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Bitter">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6EB"/>
    <w:rsid w:val="001A571C"/>
    <w:rsid w:val="0022305D"/>
    <w:rsid w:val="00580D27"/>
    <w:rsid w:val="005F2D99"/>
    <w:rsid w:val="008D26EB"/>
    <w:rsid w:val="00EB1A1B"/>
    <w:rsid w:val="00F67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E7412"/>
  <w15:chartTrackingRefBased/>
  <w15:docId w15:val="{2E2A7567-8A26-814C-8832-BF5AECE20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6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6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6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6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6EB"/>
    <w:rPr>
      <w:rFonts w:eastAsiaTheme="majorEastAsia" w:cstheme="majorBidi"/>
      <w:color w:val="272727" w:themeColor="text1" w:themeTint="D8"/>
    </w:rPr>
  </w:style>
  <w:style w:type="paragraph" w:styleId="Title">
    <w:name w:val="Title"/>
    <w:basedOn w:val="Normal"/>
    <w:next w:val="Normal"/>
    <w:link w:val="TitleChar"/>
    <w:uiPriority w:val="10"/>
    <w:qFormat/>
    <w:rsid w:val="008D2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6EB"/>
    <w:pPr>
      <w:spacing w:before="160"/>
      <w:jc w:val="center"/>
    </w:pPr>
    <w:rPr>
      <w:i/>
      <w:iCs/>
      <w:color w:val="404040" w:themeColor="text1" w:themeTint="BF"/>
    </w:rPr>
  </w:style>
  <w:style w:type="character" w:customStyle="1" w:styleId="QuoteChar">
    <w:name w:val="Quote Char"/>
    <w:basedOn w:val="DefaultParagraphFont"/>
    <w:link w:val="Quote"/>
    <w:uiPriority w:val="29"/>
    <w:rsid w:val="008D26EB"/>
    <w:rPr>
      <w:i/>
      <w:iCs/>
      <w:color w:val="404040" w:themeColor="text1" w:themeTint="BF"/>
    </w:rPr>
  </w:style>
  <w:style w:type="paragraph" w:styleId="ListParagraph">
    <w:name w:val="List Paragraph"/>
    <w:basedOn w:val="Normal"/>
    <w:uiPriority w:val="34"/>
    <w:qFormat/>
    <w:rsid w:val="008D26EB"/>
    <w:pPr>
      <w:ind w:left="720"/>
      <w:contextualSpacing/>
    </w:pPr>
  </w:style>
  <w:style w:type="character" w:styleId="IntenseEmphasis">
    <w:name w:val="Intense Emphasis"/>
    <w:basedOn w:val="DefaultParagraphFont"/>
    <w:uiPriority w:val="21"/>
    <w:qFormat/>
    <w:rsid w:val="008D26EB"/>
    <w:rPr>
      <w:i/>
      <w:iCs/>
      <w:color w:val="0F4761" w:themeColor="accent1" w:themeShade="BF"/>
    </w:rPr>
  </w:style>
  <w:style w:type="paragraph" w:styleId="IntenseQuote">
    <w:name w:val="Intense Quote"/>
    <w:basedOn w:val="Normal"/>
    <w:next w:val="Normal"/>
    <w:link w:val="IntenseQuoteChar"/>
    <w:uiPriority w:val="30"/>
    <w:qFormat/>
    <w:rsid w:val="008D2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6EB"/>
    <w:rPr>
      <w:i/>
      <w:iCs/>
      <w:color w:val="0F4761" w:themeColor="accent1" w:themeShade="BF"/>
    </w:rPr>
  </w:style>
  <w:style w:type="character" w:styleId="IntenseReference">
    <w:name w:val="Intense Reference"/>
    <w:basedOn w:val="DefaultParagraphFont"/>
    <w:uiPriority w:val="32"/>
    <w:qFormat/>
    <w:rsid w:val="008D26EB"/>
    <w:rPr>
      <w:b/>
      <w:bCs/>
      <w:smallCaps/>
      <w:color w:val="0F4761" w:themeColor="accent1" w:themeShade="BF"/>
      <w:spacing w:val="5"/>
    </w:rPr>
  </w:style>
  <w:style w:type="paragraph" w:styleId="NormalWeb">
    <w:name w:val="Normal (Web)"/>
    <w:basedOn w:val="Normal"/>
    <w:uiPriority w:val="99"/>
    <w:semiHidden/>
    <w:unhideWhenUsed/>
    <w:rsid w:val="008D26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D26EB"/>
    <w:rPr>
      <w:b/>
      <w:bCs/>
    </w:rPr>
  </w:style>
  <w:style w:type="character" w:styleId="Hyperlink">
    <w:name w:val="Hyperlink"/>
    <w:basedOn w:val="DefaultParagraphFont"/>
    <w:uiPriority w:val="99"/>
    <w:semiHidden/>
    <w:unhideWhenUsed/>
    <w:rsid w:val="008D26E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272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tes.google.com/site/maximdulebenets/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844</Words>
  <Characters>4812</Characters>
  <Application>Microsoft Office Word</Application>
  <DocSecurity>0</DocSecurity>
  <Lines>40</Lines>
  <Paragraphs>11</Paragraphs>
  <ScaleCrop>false</ScaleCrop>
  <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Mishra, Vivek Kumar Kumar</dc:creator>
  <cp:keywords/>
  <dc:description/>
  <cp:lastModifiedBy>Mishra, Vivek Kumar Kumar</cp:lastModifiedBy>
  <cp:revision>1</cp:revision>
  <dcterms:created xsi:type="dcterms:W3CDTF">2025-07-09T03:26:00Z</dcterms:created>
  <dcterms:modified xsi:type="dcterms:W3CDTF">2025-07-09T03:33:00Z</dcterms:modified>
</cp:coreProperties>
</file>