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0516" w14:textId="38C371BE" w:rsidR="002A2BCC" w:rsidRPr="008040D6" w:rsidRDefault="00000000">
      <w:pPr>
        <w:jc w:val="center"/>
        <w:rPr>
          <w:rFonts w:ascii="Cavolini" w:eastAsia="Lobster" w:hAnsi="Cavolini" w:cs="Cavolini"/>
          <w:sz w:val="50"/>
          <w:szCs w:val="50"/>
        </w:rPr>
      </w:pPr>
      <w:r w:rsidRPr="008040D6">
        <w:rPr>
          <w:rFonts w:ascii="Cavolini" w:eastAsia="Lobster" w:hAnsi="Cavolini" w:cs="Cavolini"/>
          <w:sz w:val="50"/>
          <w:szCs w:val="50"/>
        </w:rPr>
        <w:t>Experimen</w:t>
      </w:r>
      <w:r w:rsidR="008040D6">
        <w:rPr>
          <w:rFonts w:ascii="Cavolini" w:eastAsia="Lobster" w:hAnsi="Cavolini" w:cs="Cavolini"/>
          <w:sz w:val="50"/>
          <w:szCs w:val="50"/>
        </w:rPr>
        <w:t>t-3</w:t>
      </w:r>
    </w:p>
    <w:p w14:paraId="1D16E108" w14:textId="77777777" w:rsidR="002A2BCC" w:rsidRDefault="002A2BCC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11C3A0B0" w14:textId="605EC1F0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Student Name: </w:t>
      </w:r>
      <w:proofErr w:type="spellStart"/>
      <w:r w:rsidR="00023522">
        <w:rPr>
          <w:rFonts w:ascii="Times New Roman" w:eastAsia="Times New Roman" w:hAnsi="Times New Roman" w:cs="Times New Roman"/>
          <w:sz w:val="28"/>
          <w:szCs w:val="28"/>
        </w:rPr>
        <w:t>Balumuri</w:t>
      </w:r>
      <w:proofErr w:type="spellEnd"/>
      <w:r w:rsidR="00023522">
        <w:rPr>
          <w:rFonts w:ascii="Times New Roman" w:eastAsia="Times New Roman" w:hAnsi="Times New Roman" w:cs="Times New Roman"/>
          <w:sz w:val="28"/>
          <w:szCs w:val="28"/>
        </w:rPr>
        <w:t xml:space="preserve"> Vivek </w:t>
      </w:r>
      <w:proofErr w:type="spellStart"/>
      <w:r w:rsidR="00023522">
        <w:rPr>
          <w:rFonts w:ascii="Times New Roman" w:eastAsia="Times New Roman" w:hAnsi="Times New Roman" w:cs="Times New Roman"/>
          <w:sz w:val="28"/>
          <w:szCs w:val="28"/>
        </w:rPr>
        <w:t>Gowd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235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UID: 24BAI700</w:t>
      </w:r>
      <w:r w:rsidR="00023522">
        <w:rPr>
          <w:rFonts w:ascii="Times New Roman" w:eastAsia="Times New Roman" w:hAnsi="Times New Roman" w:cs="Times New Roman"/>
          <w:sz w:val="28"/>
          <w:szCs w:val="28"/>
        </w:rPr>
        <w:t>01</w:t>
      </w:r>
    </w:p>
    <w:p w14:paraId="18F83CEF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Branch: CSE - AIML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Section/Group: 24AIT_KRG G1</w:t>
      </w:r>
    </w:p>
    <w:p w14:paraId="06464AC2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Semester: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Date of Performance: 28/1/26</w:t>
      </w:r>
    </w:p>
    <w:p w14:paraId="51AEB537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Subject Name: DBMS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Subject Code: 24CSH-298</w:t>
      </w:r>
    </w:p>
    <w:p w14:paraId="366AD66C" w14:textId="77777777" w:rsidR="002A2BCC" w:rsidRDefault="002A2BC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BB0C61A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6"/>
          <w:szCs w:val="36"/>
        </w:rPr>
        <w:t>Aim</w:t>
      </w:r>
    </w:p>
    <w:p w14:paraId="07AC9742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03338138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2hf4tdm8krov" w:colFirst="0" w:colLast="0"/>
      <w:bookmarkEnd w:id="0"/>
      <w:r>
        <w:rPr>
          <w:b/>
          <w:bCs/>
          <w:sz w:val="36"/>
          <w:szCs w:val="36"/>
        </w:rPr>
        <w:t>Software Requirements</w:t>
      </w:r>
    </w:p>
    <w:p w14:paraId="69F0E455" w14:textId="77777777" w:rsidR="002A2BC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Management System:</w:t>
      </w:r>
    </w:p>
    <w:p w14:paraId="59748A6A" w14:textId="77777777" w:rsidR="002A2BC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</w:p>
    <w:p w14:paraId="66EEE6D0" w14:textId="77777777" w:rsidR="002A2BC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Oracle</w:t>
      </w:r>
    </w:p>
    <w:p w14:paraId="76199F63" w14:textId="77777777" w:rsidR="002A2BC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Administration Tool:</w:t>
      </w:r>
    </w:p>
    <w:p w14:paraId="50049366" w14:textId="77777777" w:rsidR="002A2BC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pgAdmin</w:t>
      </w:r>
      <w:proofErr w:type="spellEnd"/>
    </w:p>
    <w:p w14:paraId="5A978266" w14:textId="77777777" w:rsidR="002A2BCC" w:rsidRDefault="002A2BCC"/>
    <w:p w14:paraId="017274CD" w14:textId="77777777" w:rsidR="002A2BC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scc8fhfatx83" w:colFirst="0" w:colLast="0"/>
      <w:bookmarkEnd w:id="1"/>
      <w:r>
        <w:rPr>
          <w:b/>
          <w:bCs/>
          <w:color w:val="000000"/>
          <w:sz w:val="36"/>
          <w:szCs w:val="36"/>
        </w:rPr>
        <w:t>Objectives</w:t>
      </w:r>
    </w:p>
    <w:p w14:paraId="1EF7859C" w14:textId="77777777" w:rsidR="002A2B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bookmarkStart w:id="2" w:name="_txs2zm4lh38m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create a simple PL/SQL program demonstrating Declaration Section and Execution Section.</w:t>
      </w:r>
    </w:p>
    <w:p w14:paraId="18CD80CD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33dqu6u8wjib" w:colFirst="0" w:colLast="0"/>
      <w:bookmarkEnd w:id="3"/>
      <w:r>
        <w:rPr>
          <w:b/>
          <w:bCs/>
          <w:sz w:val="36"/>
          <w:szCs w:val="36"/>
        </w:rPr>
        <w:t>Problem Statement</w:t>
      </w:r>
    </w:p>
    <w:p w14:paraId="1ED2F042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1D57E384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Declaration Section (DECLARE)</w:t>
      </w:r>
    </w:p>
    <w:p w14:paraId="4FBFFE61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Variables are declared and initialized:</w:t>
      </w:r>
    </w:p>
    <w:p w14:paraId="138EB302" w14:textId="77777777" w:rsidR="002A2B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Cardo" w:eastAsia="Cardo" w:hAnsi="Cardo" w:cs="Cardo"/>
          <w:color w:val="000000"/>
          <w:sz w:val="28"/>
          <w:szCs w:val="28"/>
        </w:rPr>
        <w:t>emp_id</w:t>
      </w:r>
      <w:proofErr w:type="spellEnd"/>
      <w:r>
        <w:rPr>
          <w:rFonts w:ascii="Cardo" w:eastAsia="Cardo" w:hAnsi="Cardo" w:cs="Cardo"/>
          <w:color w:val="000000"/>
          <w:sz w:val="28"/>
          <w:szCs w:val="28"/>
        </w:rPr>
        <w:t xml:space="preserve"> → Employee ID</w:t>
      </w:r>
    </w:p>
    <w:p w14:paraId="647614C3" w14:textId="77777777" w:rsidR="002A2B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Cardo" w:eastAsia="Cardo" w:hAnsi="Cardo" w:cs="Cardo"/>
          <w:color w:val="000000"/>
          <w:sz w:val="28"/>
          <w:szCs w:val="28"/>
        </w:rPr>
        <w:t>emp_name</w:t>
      </w:r>
      <w:proofErr w:type="spellEnd"/>
      <w:r>
        <w:rPr>
          <w:rFonts w:ascii="Cardo" w:eastAsia="Cardo" w:hAnsi="Cardo" w:cs="Cardo"/>
          <w:color w:val="000000"/>
          <w:sz w:val="28"/>
          <w:szCs w:val="28"/>
        </w:rPr>
        <w:t xml:space="preserve"> → Employee Name</w:t>
      </w:r>
    </w:p>
    <w:p w14:paraId="21077028" w14:textId="77777777" w:rsidR="002A2B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Cardo" w:eastAsia="Cardo" w:hAnsi="Cardo" w:cs="Cardo"/>
          <w:color w:val="000000"/>
          <w:sz w:val="28"/>
          <w:szCs w:val="28"/>
        </w:rPr>
        <w:lastRenderedPageBreak/>
        <w:t>emp_salary</w:t>
      </w:r>
      <w:proofErr w:type="spellEnd"/>
      <w:r>
        <w:rPr>
          <w:rFonts w:ascii="Cardo" w:eastAsia="Cardo" w:hAnsi="Cardo" w:cs="Cardo"/>
          <w:color w:val="000000"/>
          <w:sz w:val="28"/>
          <w:szCs w:val="28"/>
        </w:rPr>
        <w:t xml:space="preserve"> → Employee Salary</w:t>
      </w:r>
    </w:p>
    <w:p w14:paraId="356676EA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Execution Section (BEGIN ... END)</w:t>
      </w:r>
    </w:p>
    <w:p w14:paraId="36ECB451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DBMS_OUTPUT.PUT_LINE is used to display output.</w:t>
      </w:r>
    </w:p>
    <w:p w14:paraId="31CE61F1" w14:textId="77777777" w:rsidR="002A2BCC" w:rsidRDefault="002A2BC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901E36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14E3D849" w14:textId="77777777" w:rsidR="002A2B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Block Structuring: Designed a foundational PL/SQL block consisting of a Declaration section for memory allocation and an Execution section for logic processing.</w:t>
      </w:r>
    </w:p>
    <w:p w14:paraId="03ED13C2" w14:textId="77777777" w:rsidR="002A2B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Variable Initialization: Defined and assigned static values to organizational variables, including Employee ID, Name, and Salary, to simulate a single-record data environment.</w:t>
      </w:r>
    </w:p>
    <w:p w14:paraId="391BA589" w14:textId="77777777" w:rsidR="002A2B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Computational Logic: Integrated an arithmetic operation within the block to calculate the House Rent Allowance (HRA) at 40% of the base salary.</w:t>
      </w:r>
    </w:p>
    <w:p w14:paraId="74AA4B1D" w14:textId="77777777" w:rsidR="002A2B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Conditional Processing: Implemented a selection structure using an IF-ELSE statement to evaluate tax liability based on the defined salary threshold.</w:t>
      </w:r>
    </w:p>
    <w:p w14:paraId="44108947" w14:textId="77777777" w:rsidR="002A2B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Output Orchestration: Utilized the DBMS_OUTPUT.PUT_LINE procedure to format and display the processed information in the console.</w:t>
      </w:r>
    </w:p>
    <w:p w14:paraId="496F3871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AD5241D" w14:textId="77777777" w:rsidR="002A2BCC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1. Setup and Preparation</w:t>
      </w:r>
    </w:p>
    <w:p w14:paraId="6DD736F0" w14:textId="77777777" w:rsidR="002A2BCC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Establish Connection: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Open your Database Administration Tool (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) and establish a connection to your PostgreSQL database environment.</w:t>
      </w:r>
    </w:p>
    <w:p w14:paraId="74637D2F" w14:textId="77777777" w:rsidR="002A2BCC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Identify Goal: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Confirm the goal is to create a foundational PL/SQL block demonstrating declaration, execution, and output.</w:t>
      </w:r>
    </w:p>
    <w:p w14:paraId="27C678C6" w14:textId="77777777" w:rsidR="002A2BCC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2. Block Implementation: Declaration Section</w:t>
      </w:r>
    </w:p>
    <w:p w14:paraId="041411C9" w14:textId="77777777" w:rsidR="002A2BCC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Begin Block Structuring: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Initiate the procedural block with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DO $$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END $$;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structure, and the core PL/SQL block with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DECLARE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BEGIN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keywords.</w:t>
      </w:r>
    </w:p>
    <w:p w14:paraId="10FAF4EF" w14:textId="77777777" w:rsidR="002A2BCC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Reserve Memory: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Within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DECLARE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section, define and reserve memory for the required variables:</w:t>
      </w:r>
    </w:p>
    <w:p w14:paraId="06932F0C" w14:textId="77777777" w:rsidR="002A2BCC" w:rsidRDefault="00000000">
      <w:pPr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emp_id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(INT)</w:t>
      </w:r>
    </w:p>
    <w:p w14:paraId="57809801" w14:textId="77777777" w:rsidR="002A2BCC" w:rsidRDefault="00000000">
      <w:pPr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emp_name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(VARCHAR)</w:t>
      </w:r>
    </w:p>
    <w:p w14:paraId="7B54447D" w14:textId="77777777" w:rsidR="002A2BCC" w:rsidRDefault="00000000">
      <w:pPr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lastRenderedPageBreak/>
        <w:t>emp_salary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(NUMERIC)</w:t>
      </w:r>
    </w:p>
    <w:p w14:paraId="6AD45F5A" w14:textId="77777777" w:rsidR="002A2BCC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Variable Initialization: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Assign static initial values to simulate a single-record data environment, for example:</w:t>
      </w:r>
    </w:p>
    <w:p w14:paraId="705AE7EB" w14:textId="77777777" w:rsidR="002A2BCC" w:rsidRDefault="00000000">
      <w:pPr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</w:t>
      </w:r>
      <w:proofErr w:type="gram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id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= 101</w:t>
      </w:r>
    </w:p>
    <w:p w14:paraId="6A8015AF" w14:textId="77777777" w:rsidR="002A2BCC" w:rsidRDefault="00000000">
      <w:pPr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</w:t>
      </w:r>
      <w:proofErr w:type="gram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name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= 'THOMAS'</w:t>
      </w:r>
    </w:p>
    <w:p w14:paraId="4ECCC965" w14:textId="77777777" w:rsidR="002A2BCC" w:rsidRDefault="00000000">
      <w:pPr>
        <w:numPr>
          <w:ilvl w:val="1"/>
          <w:numId w:val="7"/>
        </w:numPr>
        <w:spacing w:after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</w:t>
      </w:r>
      <w:proofErr w:type="gram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salary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= 25000</w:t>
      </w:r>
    </w:p>
    <w:p w14:paraId="2156F3F8" w14:textId="77777777" w:rsidR="002A2BCC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3. Execution Logic and Output</w:t>
      </w:r>
    </w:p>
    <w:p w14:paraId="1FDA477D" w14:textId="77777777" w:rsidR="002A2BCC" w:rsidRDefault="00000000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Start Execution: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Begin the execution part of the code after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BEGIN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keyword.</w:t>
      </w:r>
    </w:p>
    <w:p w14:paraId="13F54A73" w14:textId="77777777" w:rsidR="002A2BCC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Display Primary Details: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Utilize the built-in output procedure (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RAISE NOTICE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in PostgreSQL's DO block, which is analogous to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DBMS_OUTPUT.PUT_LINE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) to display the primary employee details: ID, Name, and Salary.</w:t>
      </w:r>
    </w:p>
    <w:p w14:paraId="4435CE8E" w14:textId="77777777" w:rsidR="002A2BCC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Perform Calculation: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Integrate an arithmetic operation to calculate a derived value, such as the House Rent Allowance (HRA) at 40% of the base salary: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 xml:space="preserve">(0.40 * </w:t>
      </w: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emp_salary</w:t>
      </w:r>
      <w:proofErr w:type="spellEnd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)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. Display this calculated value.</w:t>
      </w:r>
    </w:p>
    <w:p w14:paraId="5F4200F0" w14:textId="77777777" w:rsidR="002A2BCC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Implement Conditional Logic: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Apply a selection structure (an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IF-ELSE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statement) to evaluate a tax liability condition:</w:t>
      </w:r>
    </w:p>
    <w:p w14:paraId="022AF1D9" w14:textId="77777777" w:rsidR="002A2BCC" w:rsidRDefault="00000000">
      <w:pPr>
        <w:numPr>
          <w:ilvl w:val="1"/>
          <w:numId w:val="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Check if </w:t>
      </w:r>
      <w:proofErr w:type="spellStart"/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emp_salary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is greater than a defined threshold (e.g., 60,000).</w:t>
      </w:r>
    </w:p>
    <w:p w14:paraId="448CD292" w14:textId="77777777" w:rsidR="002A2BCC" w:rsidRDefault="00000000">
      <w:pPr>
        <w:numPr>
          <w:ilvl w:val="1"/>
          <w:numId w:val="9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Define the output path for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TRUE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condition: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RAISE NOTICE 'YOU NEED TO PAY TAX'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14:paraId="6977027B" w14:textId="77777777" w:rsidR="002A2BCC" w:rsidRDefault="00000000">
      <w:pPr>
        <w:numPr>
          <w:ilvl w:val="1"/>
          <w:numId w:val="9"/>
        </w:numPr>
        <w:spacing w:after="36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Define the output path for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FALSE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condition: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RAISE NOTICE 'YOU DO NOT HAVE TO PAY TAX'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14:paraId="15A7188E" w14:textId="77777777" w:rsidR="002A2BCC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4. Execution and Verification</w:t>
      </w:r>
    </w:p>
    <w:p w14:paraId="4665BA54" w14:textId="77777777" w:rsidR="002A2BCC" w:rsidRDefault="0000000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Finalize and Execute: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Conclude the block with the </w:t>
      </w:r>
      <w:r>
        <w:rPr>
          <w:rFonts w:ascii="Times New Roman" w:eastAsia="Times New Roman" w:hAnsi="Times New Roman" w:cs="Times New Roman"/>
          <w:color w:val="444746"/>
          <w:sz w:val="28"/>
          <w:szCs w:val="28"/>
          <w:shd w:val="clear" w:color="auto" w:fill="DDE3EA"/>
        </w:rPr>
        <w:t>END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keyword and execute the entire script to trigger the PL/SQL engine.</w:t>
      </w:r>
    </w:p>
    <w:p w14:paraId="47AA11F1" w14:textId="77777777" w:rsidR="002A2BCC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Verify Output: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Check the console output against manual calculations to ensure:</w:t>
      </w:r>
    </w:p>
    <w:p w14:paraId="627F13D4" w14:textId="77777777" w:rsidR="002A2BC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All variable values were correctly displayed.</w:t>
      </w:r>
    </w:p>
    <w:p w14:paraId="40289E95" w14:textId="77777777" w:rsidR="002A2BC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The HRA calculation is accurate.</w:t>
      </w:r>
    </w:p>
    <w:p w14:paraId="7158898D" w14:textId="77777777" w:rsidR="002A2BC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The conditional logic resulted in the correct tax status message for the assigned salary.</w:t>
      </w:r>
    </w:p>
    <w:p w14:paraId="6CA1D4BD" w14:textId="77777777" w:rsidR="002A2BCC" w:rsidRDefault="002A2BCC">
      <w:pPr>
        <w:numPr>
          <w:ilvl w:val="0"/>
          <w:numId w:val="1"/>
        </w:numPr>
      </w:pPr>
    </w:p>
    <w:p w14:paraId="176B53DE" w14:textId="77777777" w:rsidR="002A2BCC" w:rsidRDefault="002A2BC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0B7D3335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Input/Output Analysis</w:t>
      </w:r>
    </w:p>
    <w:p w14:paraId="5D223DA3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SQL Input Queries</w:t>
      </w:r>
    </w:p>
    <w:p w14:paraId="05A377B3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 $$</w:t>
      </w:r>
    </w:p>
    <w:p w14:paraId="6B33CD90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DECLARE</w:t>
      </w:r>
    </w:p>
    <w:p w14:paraId="3D620EB7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101;</w:t>
      </w:r>
      <w:proofErr w:type="gramEnd"/>
    </w:p>
    <w:p w14:paraId="75DB50A1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 'THOMAS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';</w:t>
      </w:r>
      <w:proofErr w:type="gramEnd"/>
    </w:p>
    <w:p w14:paraId="79B11BA2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emp_salary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NUMERIC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25000;</w:t>
      </w:r>
      <w:proofErr w:type="gramEnd"/>
    </w:p>
    <w:p w14:paraId="1A7E0C77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14:paraId="70B0F962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RAISE NOTICE 'EMPLOYEE ID: %',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505C21BB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RAISE NOTICE 'EMPLOYEE NAME: %',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7986E9F5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RAISE NOTICE 'SALARY: RS. %',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salary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47CA52D7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RAISE NOTICE 'HOUSE RENT ALLOWANCE: RS. %', (0.40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emp_salary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);</w:t>
      </w:r>
      <w:proofErr w:type="gramEnd"/>
    </w:p>
    <w:p w14:paraId="37D8DF3E" w14:textId="77777777" w:rsidR="002A2BCC" w:rsidRDefault="002A2BCC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F91EE6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emp_salary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60000 THEN</w:t>
      </w:r>
    </w:p>
    <w:p w14:paraId="11231B13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RAISE NOTICE 'YOU NEED TO PAY TAX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';</w:t>
      </w:r>
      <w:proofErr w:type="gramEnd"/>
    </w:p>
    <w:p w14:paraId="0AD26041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43C34181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RAISE NOTICE 'YOU DO NOT HAVE TO PAY TAX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';</w:t>
      </w:r>
      <w:proofErr w:type="gramEnd"/>
    </w:p>
    <w:p w14:paraId="34B4CBEE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END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IF;</w:t>
      </w:r>
      <w:proofErr w:type="gramEnd"/>
    </w:p>
    <w:p w14:paraId="170029AD" w14:textId="77777777" w:rsidR="002A2BC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 $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$;</w:t>
      </w:r>
      <w:proofErr w:type="gramEnd"/>
    </w:p>
    <w:p w14:paraId="7C4B9EDF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7C1AC6B9" w14:textId="4D00E3EE" w:rsidR="002A2BCC" w:rsidRDefault="00023522">
      <w:r w:rsidRPr="00023522">
        <w:lastRenderedPageBreak/>
        <w:drawing>
          <wp:inline distT="0" distB="0" distL="0" distR="0" wp14:anchorId="36350E68" wp14:editId="6E27CC6E">
            <wp:extent cx="5943600" cy="2651760"/>
            <wp:effectExtent l="0" t="0" r="0" b="0"/>
            <wp:docPr id="12816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1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ED6" w14:textId="4C72CD95" w:rsidR="002A2BCC" w:rsidRDefault="008040D6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8040D6">
        <w:rPr>
          <w:b/>
          <w:bCs/>
          <w:sz w:val="36"/>
          <w:szCs w:val="36"/>
        </w:rPr>
        <w:drawing>
          <wp:inline distT="0" distB="0" distL="0" distR="0" wp14:anchorId="6B45AE9C" wp14:editId="0F0ABAF3">
            <wp:extent cx="5943600" cy="1978660"/>
            <wp:effectExtent l="0" t="0" r="0" b="2540"/>
            <wp:docPr id="13691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634F" w14:textId="77777777" w:rsidR="002A2BC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Input/Output Analysis Table</w:t>
      </w:r>
    </w:p>
    <w:p w14:paraId="5B08B70C" w14:textId="77777777" w:rsidR="002A2BCC" w:rsidRDefault="002A2BC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32"/>
          <w:szCs w:val="32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2BCC" w14:paraId="5DB30410" w14:textId="77777777">
        <w:trPr>
          <w:trHeight w:val="78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302E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Section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5956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Element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FF32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Value / Description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21E3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Result / Expected Output</w:t>
            </w:r>
          </w:p>
        </w:tc>
      </w:tr>
      <w:tr w:rsidR="002A2BCC" w14:paraId="31F4288F" w14:textId="77777777">
        <w:trPr>
          <w:trHeight w:val="10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CABB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Input (Declaration Section)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3781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emp_id</w:t>
            </w:r>
            <w:proofErr w:type="spellEnd"/>
            <w:r>
              <w:rPr>
                <w:color w:val="000000"/>
              </w:rPr>
              <w:t xml:space="preserve"> (INT)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4C52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101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B464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1508557386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N/A</w:t>
                </w:r>
              </w:sdtContent>
            </w:sdt>
          </w:p>
        </w:tc>
      </w:tr>
      <w:tr w:rsidR="002A2BCC" w14:paraId="5214CB95" w14:textId="77777777">
        <w:trPr>
          <w:trHeight w:val="51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D3AE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C354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emp_name</w:t>
            </w:r>
            <w:proofErr w:type="spellEnd"/>
            <w:r>
              <w:rPr>
                <w:color w:val="000000"/>
              </w:rPr>
              <w:t xml:space="preserve"> (VARCHAR)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56F1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'THOMAS'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24D4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359770680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N/A</w:t>
                </w:r>
              </w:sdtContent>
            </w:sdt>
          </w:p>
        </w:tc>
      </w:tr>
      <w:tr w:rsidR="002A2BCC" w14:paraId="179DEC9F" w14:textId="77777777">
        <w:trPr>
          <w:trHeight w:val="51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E2A2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099C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emp_salary</w:t>
            </w:r>
            <w:proofErr w:type="spellEnd"/>
            <w:r>
              <w:rPr>
                <w:color w:val="000000"/>
              </w:rPr>
              <w:t xml:space="preserve"> (NUMERIC)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69EAE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25000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7777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2078503284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N/A</w:t>
                </w:r>
              </w:sdtContent>
            </w:sdt>
          </w:p>
        </w:tc>
      </w:tr>
      <w:tr w:rsidR="002A2BCC" w14:paraId="7A43C27C" w14:textId="77777777">
        <w:trPr>
          <w:trHeight w:val="10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41D1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Process (Execution Section)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AF4B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HRA Calculation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84D8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 xml:space="preserve">0.40 *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emp_salary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3FF0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1125306511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0.40 * 25000 = 10000</w:t>
                </w:r>
              </w:sdtContent>
            </w:sdt>
          </w:p>
        </w:tc>
      </w:tr>
      <w:tr w:rsidR="002A2BCC" w14:paraId="026584A3" w14:textId="77777777">
        <w:trPr>
          <w:trHeight w:val="78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0942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E657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Conditional Check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8EBE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emp_salary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&gt; 60000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E185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787649085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25000 &gt; 60000 is FALSE</w:t>
                </w:r>
              </w:sdtContent>
            </w:sdt>
          </w:p>
        </w:tc>
      </w:tr>
      <w:tr w:rsidR="002A2BCC" w14:paraId="022CE1F1" w14:textId="77777777">
        <w:trPr>
          <w:trHeight w:val="10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021D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Output (Execution Section)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BC0C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Employee 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FAF5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RAISE NOTICE 'EMPLOYEE ID: 101'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550F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101444311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EMPLOYEE ID: 101</w:t>
                </w:r>
              </w:sdtContent>
            </w:sdt>
          </w:p>
        </w:tc>
      </w:tr>
      <w:tr w:rsidR="002A2BCC" w14:paraId="25BDCF19" w14:textId="77777777">
        <w:trPr>
          <w:trHeight w:val="90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8497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4482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Employee Name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3427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RAISE NOTICE 'EMPLOYEE NAME: THOMAS'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78A2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1948680899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EMPLOYEE NAME: THOMAS</w:t>
                </w:r>
              </w:sdtContent>
            </w:sdt>
          </w:p>
        </w:tc>
      </w:tr>
      <w:tr w:rsidR="002A2BCC" w14:paraId="142E946A" w14:textId="77777777">
        <w:trPr>
          <w:trHeight w:val="6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A973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A9E6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Salary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9F9F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RAISE NOTICE 'SALARY: RS. 25000'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39AE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1188402587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SALARY: RS. 25000</w:t>
                </w:r>
              </w:sdtContent>
            </w:sdt>
          </w:p>
        </w:tc>
      </w:tr>
      <w:tr w:rsidR="002A2BCC" w14:paraId="44ABF624" w14:textId="77777777">
        <w:trPr>
          <w:trHeight w:val="10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75EE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19FB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House Rent Allowance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88F2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RAISE NOTICE 'HOUSE RENT ALLOWANCE: RS. 10000'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B928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-343341144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HOUSE RENT ALLOWANCE: RS. 10000</w:t>
                </w:r>
              </w:sdtContent>
            </w:sdt>
          </w:p>
        </w:tc>
      </w:tr>
      <w:tr w:rsidR="002A2BCC" w14:paraId="543314F5" w14:textId="77777777">
        <w:trPr>
          <w:trHeight w:val="78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AF47" w14:textId="77777777" w:rsidR="002A2BCC" w:rsidRDefault="002A2B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F55C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Tax Status Message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979A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Executes the </w:t>
            </w:r>
            <w:r>
              <w:rPr>
                <w:rFonts w:ascii="Roboto Mono" w:eastAsia="Roboto Mono" w:hAnsi="Roboto Mono" w:cs="Roboto Mono"/>
                <w:color w:val="188038"/>
              </w:rPr>
              <w:t>ELSE</w:t>
            </w:r>
            <w:r>
              <w:rPr>
                <w:color w:val="000000"/>
              </w:rPr>
              <w:t xml:space="preserve"> block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A5DF" w14:textId="77777777" w:rsidR="002A2B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alias w:val="Result / Expected Output"/>
                <w:id w:val="-655493775"/>
                <w:dropDownList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>
                  <w:t>YOU DO NOT HAVE TO PAY TAX</w:t>
                </w:r>
              </w:sdtContent>
            </w:sdt>
          </w:p>
        </w:tc>
      </w:tr>
    </w:tbl>
    <w:p w14:paraId="46B7D6A4" w14:textId="77777777" w:rsidR="002A2BCC" w:rsidRDefault="002A2BCC">
      <w:pPr>
        <w:pBdr>
          <w:top w:val="nil"/>
          <w:left w:val="nil"/>
          <w:bottom w:val="nil"/>
          <w:right w:val="nil"/>
          <w:between w:val="nil"/>
        </w:pBdr>
      </w:pPr>
    </w:p>
    <w:p w14:paraId="15B2310A" w14:textId="77777777" w:rsidR="002A2BCC" w:rsidRDefault="0000000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70100FD7" w14:textId="77777777" w:rsidR="002A2B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bookmarkStart w:id="4" w:name="_yji3jtvhhlyq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Understanding the fundamental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organisation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PL/SQL declaration and execution sections.</w:t>
      </w:r>
    </w:p>
    <w:p w14:paraId="333CA8B0" w14:textId="77777777" w:rsidR="002A2B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Learnt to declare,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initialise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and use different data types within a procedural block.</w:t>
      </w:r>
    </w:p>
    <w:p w14:paraId="39202BE6" w14:textId="77777777" w:rsidR="002A2B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Implementing conditional branching and basic arithmetic operations to process data dynamically.</w:t>
      </w:r>
    </w:p>
    <w:p w14:paraId="2240E6BB" w14:textId="77777777" w:rsidR="002A2B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Utilising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built-in procedures to format and display calculated results to the user.</w:t>
      </w:r>
    </w:p>
    <w:sectPr w:rsidR="002A2B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B60D75B-1558-469E-B36D-8538A0A51D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96AD5C22-C04B-4A81-A173-D287F35996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  <w:embedRegular r:id="rId3" w:fontKey="{2225BA9D-9365-4048-A3B0-A30C6A2387E6}"/>
  </w:font>
  <w:font w:name="Lobster">
    <w:charset w:val="00"/>
    <w:family w:val="auto"/>
    <w:pitch w:val="variable"/>
    <w:sig w:usb0="20000207" w:usb1="00000001" w:usb2="00000000" w:usb3="00000000" w:csb0="00000197" w:csb1="00000000"/>
    <w:embedRegular r:id="rId4" w:fontKey="{FE190981-3BF6-4084-97A6-06C7AC603444}"/>
  </w:font>
  <w:font w:name="Cardo">
    <w:altName w:val="Calibri"/>
    <w:charset w:val="00"/>
    <w:family w:val="auto"/>
    <w:pitch w:val="default"/>
    <w:embedRegular r:id="rId5" w:fontKey="{9D15C7D7-2283-4998-9A89-5EA661DC355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EA4741DE-77DF-4B3E-9492-7690A2E8F9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C8F3CF2-0827-451F-A0A5-36484683D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CC642BD-6993-4691-8CD2-53C1D506B2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0C1"/>
    <w:multiLevelType w:val="multilevel"/>
    <w:tmpl w:val="92924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46189B"/>
    <w:multiLevelType w:val="multilevel"/>
    <w:tmpl w:val="6AA8145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0A89"/>
    <w:multiLevelType w:val="multilevel"/>
    <w:tmpl w:val="D206E5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8D354C"/>
    <w:multiLevelType w:val="multilevel"/>
    <w:tmpl w:val="C0283A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FE56E4"/>
    <w:multiLevelType w:val="multilevel"/>
    <w:tmpl w:val="4A9830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DA4547"/>
    <w:multiLevelType w:val="multilevel"/>
    <w:tmpl w:val="DE7A921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6032AC"/>
    <w:multiLevelType w:val="multilevel"/>
    <w:tmpl w:val="3AF416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496CEF"/>
    <w:multiLevelType w:val="multilevel"/>
    <w:tmpl w:val="BA82B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F2509CC"/>
    <w:multiLevelType w:val="multilevel"/>
    <w:tmpl w:val="224AE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10580619">
    <w:abstractNumId w:val="5"/>
  </w:num>
  <w:num w:numId="2" w16cid:durableId="2070178784">
    <w:abstractNumId w:val="2"/>
  </w:num>
  <w:num w:numId="3" w16cid:durableId="2015840151">
    <w:abstractNumId w:val="8"/>
  </w:num>
  <w:num w:numId="4" w16cid:durableId="2140801025">
    <w:abstractNumId w:val="7"/>
  </w:num>
  <w:num w:numId="5" w16cid:durableId="1026445486">
    <w:abstractNumId w:val="0"/>
  </w:num>
  <w:num w:numId="6" w16cid:durableId="1737583191">
    <w:abstractNumId w:val="4"/>
  </w:num>
  <w:num w:numId="7" w16cid:durableId="172689197">
    <w:abstractNumId w:val="3"/>
  </w:num>
  <w:num w:numId="8" w16cid:durableId="91166081">
    <w:abstractNumId w:val="1"/>
  </w:num>
  <w:num w:numId="9" w16cid:durableId="1526943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CC"/>
    <w:rsid w:val="00023522"/>
    <w:rsid w:val="001401B1"/>
    <w:rsid w:val="002A2BCC"/>
    <w:rsid w:val="0080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8798"/>
  <w15:docId w15:val="{F6C0D943-E076-4436-80D6-058DDD0A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BALUMURI VIVEK GOWD</cp:lastModifiedBy>
  <cp:revision>2</cp:revision>
  <cp:lastPrinted>2026-01-28T18:18:00Z</cp:lastPrinted>
  <dcterms:created xsi:type="dcterms:W3CDTF">2026-01-28T18:19:00Z</dcterms:created>
  <dcterms:modified xsi:type="dcterms:W3CDTF">2026-01-28T18:19:00Z</dcterms:modified>
</cp:coreProperties>
</file>