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1FB25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0D3AC7">
        <w:rPr>
          <w:rFonts w:ascii="Tahoma" w:hAnsi="Tahoma" w:cs="Tahoma"/>
          <w:b/>
          <w:color w:val="0F243E"/>
          <w:sz w:val="32"/>
          <w:szCs w:val="32"/>
        </w:rPr>
        <w:t>07</w:t>
      </w:r>
    </w:p>
    <w:p w14:paraId="364C6CF2" w14:textId="77777777" w:rsidR="000D3AC7" w:rsidRDefault="000D3AC7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CFC43BA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64BEF8CE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0D5BE68F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19A8A8C2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43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3644"/>
        <w:gridCol w:w="3819"/>
        <w:gridCol w:w="6284"/>
      </w:tblGrid>
      <w:tr w:rsidR="000D3AC7" w14:paraId="3CE3263E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65EE5C7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33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1A1F230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3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CD4EEAF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57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FD581D8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0D3AC7" w14:paraId="7AD69B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3EEC37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5F8F611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pit</w:t>
            </w:r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0495DD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pt</w:t>
            </w:r>
            <w:proofErr w:type="spellEnd"/>
            <w:proofErr w:type="gramEnd"/>
          </w:p>
        </w:tc>
        <w:tc>
          <w:tcPr>
            <w:tcW w:w="576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9F5EECA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0D3AC7" w14:paraId="421F24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1332C7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98FB6A9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spot</w:t>
            </w:r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95F5E58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Pot</w:t>
            </w:r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AB30DA3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0D3AC7" w14:paraId="59042B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FD54B69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4BAC5EC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spate</w:t>
            </w:r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C47D337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peat</w:t>
            </w:r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A7EAEC9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0D3AC7" w14:paraId="64FFA9B3" w14:textId="77777777">
        <w:tblPrEx>
          <w:tblCellMar>
            <w:top w:w="0" w:type="dxa"/>
            <w:bottom w:w="0" w:type="dxa"/>
          </w:tblCellMar>
        </w:tblPrEx>
        <w:tc>
          <w:tcPr>
            <w:tcW w:w="58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00AE528" w14:textId="77777777" w:rsidR="000D3AC7" w:rsidRDefault="000D3AC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33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05FA50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bCs/>
                <w:color w:val="0B5AB2"/>
                <w:sz w:val="30"/>
                <w:szCs w:val="30"/>
              </w:rPr>
              <w:t>respite</w:t>
            </w:r>
            <w:proofErr w:type="gramEnd"/>
          </w:p>
        </w:tc>
        <w:tc>
          <w:tcPr>
            <w:tcW w:w="3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9608D2E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part</w:t>
            </w:r>
            <w:proofErr w:type="gramEnd"/>
          </w:p>
        </w:tc>
        <w:tc>
          <w:tcPr>
            <w:tcW w:w="576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814E771" w14:textId="77777777" w:rsidR="000D3AC7" w:rsidRDefault="000D3AC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3F1E1517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001BDDC3" w14:textId="77777777" w:rsidR="000D3AC7" w:rsidRDefault="000D3AC7" w:rsidP="000D3AC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4817437A" w14:textId="77777777" w:rsidR="000D3AC7" w:rsidRDefault="000D3AC7" w:rsidP="000D3AC7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Alex </w:t>
      </w:r>
      <w:proofErr w:type="spellStart"/>
      <w:r>
        <w:rPr>
          <w:rFonts w:ascii="Calibri" w:eastAsiaTheme="minorHAnsi" w:hAnsi="Calibri" w:cs="Calibri"/>
          <w:color w:val="2A4B7E"/>
          <w:sz w:val="32"/>
          <w:szCs w:val="32"/>
        </w:rPr>
        <w:t>Khatilov</w:t>
      </w:r>
      <w:bookmarkStart w:id="0" w:name="_GoBack"/>
      <w:bookmarkEnd w:id="0"/>
      <w:proofErr w:type="spellEnd"/>
    </w:p>
    <w:p w14:paraId="3F847DA8" w14:textId="77777777" w:rsidR="00EC4054" w:rsidRPr="000349AA" w:rsidRDefault="00EC4054" w:rsidP="000349AA"/>
    <w:sectPr w:rsidR="00EC4054" w:rsidRPr="000349AA" w:rsidSect="000D3AC7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17132" w14:textId="77777777" w:rsidR="002A0169" w:rsidRDefault="002A0169" w:rsidP="00D0088B">
      <w:r>
        <w:separator/>
      </w:r>
    </w:p>
  </w:endnote>
  <w:endnote w:type="continuationSeparator" w:id="0">
    <w:p w14:paraId="7DEE69CF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11B7B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A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7FF2B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57231" w14:textId="77777777" w:rsidR="002A0169" w:rsidRDefault="002A0169" w:rsidP="00D0088B">
      <w:r>
        <w:separator/>
      </w:r>
    </w:p>
  </w:footnote>
  <w:footnote w:type="continuationSeparator" w:id="0">
    <w:p w14:paraId="55E8D893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0D3AC7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B6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2013-06-09T04:45:00Z</dcterms:modified>
</cp:coreProperties>
</file>