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45B5" w14:textId="2877B693" w:rsidR="00C23D89" w:rsidRPr="00DE7DE6" w:rsidRDefault="007F246C" w:rsidP="00DE7DE6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Договор ренты № </w:t>
      </w:r>
      <w:r w:rsidR="00CE53C9" w:rsidRPr="00CE53C9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CE53C9" w:rsidRPr="00CE53C9">
        <w:rPr>
          <w:rFonts w:ascii="Times New Roman" w:hAnsi="Times New Roman" w:cs="Times New Roman"/>
          <w:b/>
          <w:sz w:val="24"/>
          <w:szCs w:val="24"/>
        </w:rPr>
        <w:t>nomer_dogovora</w:t>
      </w:r>
      <w:proofErr w:type="spellEnd"/>
      <w:r w:rsidR="00CE53C9" w:rsidRPr="00CE53C9">
        <w:rPr>
          <w:rFonts w:ascii="Times New Roman" w:hAnsi="Times New Roman" w:cs="Times New Roman"/>
          <w:b/>
          <w:sz w:val="24"/>
          <w:szCs w:val="24"/>
        </w:rPr>
        <w:t>}}</w:t>
      </w:r>
    </w:p>
    <w:p w14:paraId="5EBD7A4E" w14:textId="77777777" w:rsidR="00CE53C9" w:rsidRDefault="00CE53C9" w:rsidP="00DE7DE6">
      <w:pPr>
        <w:pStyle w:val="a8"/>
        <w:ind w:left="778" w:firstLine="63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E53C9">
        <w:rPr>
          <w:rFonts w:ascii="Times New Roman" w:hAnsi="Times New Roman" w:cs="Times New Roman"/>
          <w:sz w:val="24"/>
          <w:szCs w:val="24"/>
        </w:rPr>
        <w:t xml:space="preserve">г.{{ </w:t>
      </w:r>
      <w:proofErr w:type="spellStart"/>
      <w:r w:rsidRPr="00CE53C9">
        <w:rPr>
          <w:rFonts w:ascii="Times New Roman" w:hAnsi="Times New Roman" w:cs="Times New Roman"/>
          <w:sz w:val="24"/>
          <w:szCs w:val="24"/>
        </w:rPr>
        <w:t>gorod</w:t>
      </w:r>
      <w:proofErr w:type="spellEnd"/>
      <w:proofErr w:type="gramEnd"/>
      <w:r w:rsidRPr="00CE53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53C9">
        <w:rPr>
          <w:rFonts w:ascii="Times New Roman" w:hAnsi="Times New Roman" w:cs="Times New Roman"/>
          <w:sz w:val="24"/>
          <w:szCs w:val="24"/>
        </w:rPr>
        <w:t xml:space="preserve">}}   </w:t>
      </w:r>
      <w:proofErr w:type="gramEnd"/>
      <w:r w:rsidRPr="00CE53C9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proofErr w:type="gramStart"/>
      <w:r w:rsidRPr="00CE53C9">
        <w:rPr>
          <w:rFonts w:ascii="Times New Roman" w:hAnsi="Times New Roman" w:cs="Times New Roman"/>
          <w:sz w:val="24"/>
          <w:szCs w:val="24"/>
        </w:rPr>
        <w:t xml:space="preserve">   «{{ </w:t>
      </w:r>
      <w:proofErr w:type="spellStart"/>
      <w:r w:rsidRPr="00CE53C9">
        <w:rPr>
          <w:rFonts w:ascii="Times New Roman" w:hAnsi="Times New Roman" w:cs="Times New Roman"/>
          <w:sz w:val="24"/>
          <w:szCs w:val="24"/>
        </w:rPr>
        <w:t>den</w:t>
      </w:r>
      <w:proofErr w:type="spellEnd"/>
      <w:proofErr w:type="gramEnd"/>
      <w:r w:rsidRPr="00CE53C9">
        <w:rPr>
          <w:rFonts w:ascii="Times New Roman" w:hAnsi="Times New Roman" w:cs="Times New Roman"/>
          <w:sz w:val="24"/>
          <w:szCs w:val="24"/>
        </w:rPr>
        <w:t xml:space="preserve"> }</w:t>
      </w:r>
      <w:proofErr w:type="gramStart"/>
      <w:r w:rsidRPr="00CE53C9">
        <w:rPr>
          <w:rFonts w:ascii="Times New Roman" w:hAnsi="Times New Roman" w:cs="Times New Roman"/>
          <w:sz w:val="24"/>
          <w:szCs w:val="24"/>
        </w:rPr>
        <w:t xml:space="preserve">}»{{ </w:t>
      </w:r>
      <w:proofErr w:type="spellStart"/>
      <w:r w:rsidRPr="00CE53C9">
        <w:rPr>
          <w:rFonts w:ascii="Times New Roman" w:hAnsi="Times New Roman" w:cs="Times New Roman"/>
          <w:sz w:val="24"/>
          <w:szCs w:val="24"/>
        </w:rPr>
        <w:t>mesyac</w:t>
      </w:r>
      <w:proofErr w:type="spellEnd"/>
      <w:proofErr w:type="gramEnd"/>
      <w:r w:rsidRPr="00CE53C9">
        <w:rPr>
          <w:rFonts w:ascii="Times New Roman" w:hAnsi="Times New Roman" w:cs="Times New Roman"/>
          <w:sz w:val="24"/>
          <w:szCs w:val="24"/>
        </w:rPr>
        <w:t xml:space="preserve"> }} </w:t>
      </w:r>
      <w:proofErr w:type="gramStart"/>
      <w:r w:rsidRPr="00CE53C9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CE53C9">
        <w:rPr>
          <w:rFonts w:ascii="Times New Roman" w:hAnsi="Times New Roman" w:cs="Times New Roman"/>
          <w:sz w:val="24"/>
          <w:szCs w:val="24"/>
        </w:rPr>
        <w:t>god</w:t>
      </w:r>
      <w:proofErr w:type="spellEnd"/>
      <w:proofErr w:type="gramEnd"/>
      <w:r w:rsidRPr="00CE53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53C9">
        <w:rPr>
          <w:rFonts w:ascii="Times New Roman" w:hAnsi="Times New Roman" w:cs="Times New Roman"/>
          <w:sz w:val="24"/>
          <w:szCs w:val="24"/>
        </w:rPr>
        <w:t>}}</w:t>
      </w:r>
      <w:proofErr w:type="spellStart"/>
      <w:r w:rsidRPr="00CE53C9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Pr="00CE53C9">
        <w:rPr>
          <w:rFonts w:ascii="Times New Roman" w:hAnsi="Times New Roman" w:cs="Times New Roman"/>
          <w:sz w:val="24"/>
          <w:szCs w:val="24"/>
        </w:rPr>
        <w:t>.</w:t>
      </w:r>
      <w:r w:rsidR="007F246C">
        <w:rPr>
          <w:rFonts w:ascii="Times New Roman" w:hAnsi="Times New Roman" w:cs="Times New Roman"/>
          <w:sz w:val="24"/>
          <w:szCs w:val="24"/>
        </w:rPr>
        <w:t>граждан</w:t>
      </w:r>
      <w:proofErr w:type="spellEnd"/>
      <w:r w:rsidR="007F246C">
        <w:rPr>
          <w:rFonts w:ascii="Times New Roman" w:hAnsi="Times New Roman" w:cs="Times New Roman"/>
          <w:sz w:val="24"/>
          <w:szCs w:val="24"/>
        </w:rPr>
        <w:t xml:space="preserve">__ </w:t>
      </w:r>
    </w:p>
    <w:p w14:paraId="5FF9901C" w14:textId="77777777" w:rsidR="00CE53C9" w:rsidRDefault="00CE53C9" w:rsidP="00DE7DE6">
      <w:pPr>
        <w:pStyle w:val="a8"/>
        <w:ind w:left="778" w:firstLine="637"/>
        <w:jc w:val="both"/>
        <w:rPr>
          <w:rFonts w:ascii="Times New Roman" w:hAnsi="Times New Roman" w:cs="Times New Roman"/>
          <w:sz w:val="24"/>
          <w:szCs w:val="24"/>
        </w:rPr>
      </w:pPr>
    </w:p>
    <w:p w14:paraId="57DE8547" w14:textId="02C2019C" w:rsidR="001A6867" w:rsidRPr="001A6867" w:rsidRDefault="001A6867" w:rsidP="001A6867">
      <w:pPr>
        <w:pStyle w:val="a8"/>
        <w:ind w:left="778" w:firstLine="637"/>
        <w:jc w:val="both"/>
        <w:rPr>
          <w:rFonts w:ascii="Times New Roman" w:hAnsi="Times New Roman" w:cs="Times New Roman"/>
          <w:sz w:val="24"/>
          <w:szCs w:val="24"/>
        </w:rPr>
      </w:pPr>
      <w:r w:rsidRPr="001A6867">
        <w:rPr>
          <w:rFonts w:ascii="Times New Roman" w:hAnsi="Times New Roman" w:cs="Times New Roman"/>
          <w:sz w:val="24"/>
          <w:szCs w:val="24"/>
        </w:rPr>
        <w:t>граждан{{ pol_poluchatel_renty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Pr="001A6867"/>
      <w:bookmarkStart w:id="0" w:name="_Hlk231475822"/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bookmarkEnd w:id="0"/>
      <w:r w:rsidRPr="001A6867">
        <w:rPr>
          <w:rFonts w:ascii="Times New Roman" w:hAnsi="Times New Roman" w:cs="Times New Roman"/>
          <w:sz w:val="24"/>
          <w:szCs w:val="24"/>
        </w:rPr>
        <w:t xml:space="preserve"> {{ fio_poluchatel_renty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Pr="001A6867"/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Pr="001A6867">
        <w:rPr>
          <w:rFonts w:ascii="Times New Roman" w:hAnsi="Times New Roman" w:cs="Times New Roman"/>
          <w:sz w:val="24"/>
          <w:szCs w:val="24"/>
        </w:rPr>
        <w:t xml:space="preserve"> (Ф.И.О. гражданина), «{{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den_rozhd_</w:t>
      </w:r>
      <w:r w:rsidR="00BD5AEE" w:rsidRPr="00BD5AEE">
        <w:rPr>
          <w:rFonts w:ascii="Times New Roman" w:hAnsi="Times New Roman" w:cs="Times New Roman"/>
          <w:sz w:val="24"/>
          <w:szCs w:val="24"/>
        </w:rPr>
        <w:t>poluchatel_renty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231478760"/>
      <w:r w:rsidRPr="001A6867">
        <w:rPr>
          <w:rFonts w:ascii="Times New Roman" w:hAnsi="Times New Roman" w:cs="Times New Roman"/>
          <w:sz w:val="24"/>
          <w:szCs w:val="24"/>
        </w:rPr>
        <w:t xml:space="preserve">}}»{{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mesyac_rozhd_</w:t>
      </w:r>
      <w:r w:rsidR="00BD5AEE" w:rsidRPr="00BD5AEE">
        <w:rPr>
          <w:rFonts w:ascii="Times New Roman" w:hAnsi="Times New Roman" w:cs="Times New Roman"/>
          <w:sz w:val="24"/>
          <w:szCs w:val="24"/>
        </w:rPr>
        <w:t>poluchatel_renty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{{ god_rozhd_poluchatel_renty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bookmarkEnd w:id="1"/>
      <w:r w:rsidRPr="001A6867">
        <w:rPr>
          <w:rFonts w:ascii="Times New Roman" w:hAnsi="Times New Roman" w:cs="Times New Roman"/>
          <w:sz w:val="24"/>
          <w:szCs w:val="24"/>
        </w:rPr>
        <w:t xml:space="preserve"> года рождения, место рождения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mesto_rozhd_</w:t>
      </w:r>
      <w:r w:rsidR="00BD5AEE" w:rsidRPr="00BD5AEE">
        <w:rPr>
          <w:rFonts w:ascii="Times New Roman" w:hAnsi="Times New Roman" w:cs="Times New Roman"/>
          <w:sz w:val="24"/>
          <w:szCs w:val="24"/>
        </w:rPr>
        <w:t>poluchatel_renty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}}, пол {{ pol_poluchatel_renty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="00BD5AEE" w:rsidRPr="00BD5AEE">
        <w:rPr>
          <w:rFonts w:ascii="Times New Roman" w:hAnsi="Times New Roman" w:cs="Times New Roman"/>
          <w:sz w:val="24"/>
          <w:szCs w:val="24"/>
        </w:rPr>
      </w:r>
      <w:r w:rsidRPr="001A6867">
        <w:rPr>
          <w:rFonts w:ascii="Times New Roman" w:hAnsi="Times New Roman" w:cs="Times New Roman"/>
          <w:sz w:val="24"/>
          <w:szCs w:val="24"/>
        </w:rPr>
        <w:t xml:space="preserve">, паспорт РФ серия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pasport_seriya_</w:t>
      </w:r>
      <w:r w:rsidR="00BD5AEE" w:rsidRPr="00BD5AEE">
        <w:rPr>
          <w:rFonts w:ascii="Times New Roman" w:hAnsi="Times New Roman" w:cs="Times New Roman"/>
          <w:sz w:val="24"/>
          <w:szCs w:val="24"/>
        </w:rPr>
        <w:t>poluchatel_renty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номер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pasport_nomer_</w:t>
      </w:r>
      <w:r w:rsidR="00BD5AEE" w:rsidRPr="00BD5AEE">
        <w:rPr>
          <w:rFonts w:ascii="Times New Roman" w:hAnsi="Times New Roman" w:cs="Times New Roman"/>
          <w:sz w:val="24"/>
          <w:szCs w:val="24"/>
        </w:rPr>
        <w:t>poluchatel_renty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выдан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pasport_vidan_</w:t>
      </w:r>
      <w:r w:rsidR="00BD5AEE" w:rsidRPr="00BD5AEE">
        <w:rPr>
          <w:rFonts w:ascii="Times New Roman" w:hAnsi="Times New Roman" w:cs="Times New Roman"/>
          <w:sz w:val="24"/>
          <w:szCs w:val="24"/>
        </w:rPr>
        <w:t>poluchatel_renty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код подразделения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pasport_kod_</w:t>
      </w:r>
      <w:r w:rsidR="00BD5AEE" w:rsidRPr="00BD5AEE">
        <w:rPr>
          <w:rFonts w:ascii="Times New Roman" w:hAnsi="Times New Roman" w:cs="Times New Roman"/>
          <w:sz w:val="24"/>
          <w:szCs w:val="24"/>
        </w:rPr>
        <w:t>poluchatel_renty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}}, зарегистрирован{{ okonch_poluchatel_renty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="00BD5AEE" w:rsidRPr="00BD5AEE">
        <w:rPr>
          <w:rFonts w:ascii="Times New Roman" w:hAnsi="Times New Roman" w:cs="Times New Roman"/>
          <w:sz w:val="24"/>
          <w:szCs w:val="24"/>
        </w:rPr>
      </w:r>
      <w:r w:rsidRPr="001A6867">
        <w:rPr>
          <w:rFonts w:ascii="Times New Roman" w:hAnsi="Times New Roman" w:cs="Times New Roman"/>
          <w:sz w:val="24"/>
          <w:szCs w:val="24"/>
        </w:rPr>
        <w:t xml:space="preserve"> по адресу: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adres_</w:t>
      </w:r>
      <w:r w:rsidR="00BD5AEE" w:rsidRPr="00BD5AEE">
        <w:rPr>
          <w:rFonts w:ascii="Times New Roman" w:hAnsi="Times New Roman" w:cs="Times New Roman"/>
          <w:sz w:val="24"/>
          <w:szCs w:val="24"/>
        </w:rPr>
        <w:t>poluchatel_renty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}}, именуем{{ okonch_im_poluchatel_renty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в дальнейшем «</w:t>
      </w:r>
      <w:r w:rsidR="00BD5AEE">
        <w:rPr>
          <w:rFonts w:ascii="Times New Roman" w:hAnsi="Times New Roman" w:cs="Times New Roman"/>
          <w:sz w:val="24"/>
          <w:szCs w:val="24"/>
        </w:rPr>
        <w:t>Получатель ренты</w:t>
      </w:r>
      <w:r w:rsidRPr="001A6867">
        <w:rPr>
          <w:rFonts w:ascii="Times New Roman" w:hAnsi="Times New Roman" w:cs="Times New Roman"/>
          <w:sz w:val="24"/>
          <w:szCs w:val="24"/>
        </w:rPr>
        <w:t xml:space="preserve">» , с одной стороны и </w:t>
      </w:r>
    </w:p>
    <w:p w14:paraId="4075E7CF" w14:textId="6FDEACE2" w:rsidR="007F246C" w:rsidRPr="00DE7DE6" w:rsidRDefault="001A6867" w:rsidP="00C96D91">
      <w:pPr>
        <w:pStyle w:val="a8"/>
        <w:ind w:left="778" w:firstLine="637"/>
        <w:jc w:val="both"/>
        <w:rPr>
          <w:rFonts w:ascii="Times New Roman" w:hAnsi="Times New Roman" w:cs="Times New Roman"/>
          <w:sz w:val="24"/>
          <w:szCs w:val="24"/>
        </w:rPr>
      </w:pPr>
      <w:r w:rsidRPr="001A6867">
        <w:rPr>
          <w:rFonts w:ascii="Times New Roman" w:hAnsi="Times New Roman" w:cs="Times New Roman"/>
          <w:sz w:val="24"/>
          <w:szCs w:val="24"/>
        </w:rPr>
        <w:t>граждан{{ pol_platelschik_renty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{{ fio_platelschik_renty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(Ф.И.О. гражданина), «{{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den_rozhd_</w:t>
      </w:r>
      <w:r w:rsidR="00BD5AEE" w:rsidRPr="00BD5AEE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}}»</w:t>
      </w:r>
      <w:r w:rsidR="00475C73">
        <w:rPr>
          <w:rFonts w:ascii="Times New Roman" w:hAnsi="Times New Roman" w:cs="Times New Roman"/>
          <w:sz w:val="24"/>
          <w:szCs w:val="24"/>
        </w:rPr>
        <w:t xml:space="preserve"> </w:t>
      </w:r>
      <w:r w:rsidRPr="001A6867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mesyac_rozhd_</w:t>
      </w:r>
      <w:r w:rsidR="00BD5AEE" w:rsidRPr="00BD5AEE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{{ god_rozhd_platelschik_renty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года рождения, место рождения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mesto_rozhd_</w:t>
      </w:r>
      <w:r w:rsidR="00BD5AEE" w:rsidRPr="00BD5AEE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}}, пол {{ pol_platelschik_renty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>, паспорт РФ серия {{ pasport_seriya_platelschik_renty }}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</w:r>
      <w:r w:rsidR="00BD5AEE" w:rsidRPr="00BD5AEE"/>
      <w:proofErr w:type="spellStart"/>
      <w:r w:rsidR="00BD5AEE" w:rsidRPr="00BD5AEE">
        <w:rPr>
          <w:rFonts w:ascii="Times New Roman" w:hAnsi="Times New Roman" w:cs="Times New Roman"/>
          <w:sz w:val="24"/>
          <w:szCs w:val="24"/>
        </w:rPr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номер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pasport_nomer_</w:t>
      </w:r>
      <w:r w:rsidR="00BD5AEE" w:rsidRPr="00BD5AEE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выдан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pasport_vidan_</w:t>
      </w:r>
      <w:r w:rsidR="00BD5AEE" w:rsidRPr="00BD5AEE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код подразделения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pasport_kod_</w:t>
      </w:r>
      <w:r w:rsidR="00C96D91" w:rsidRPr="00C96D91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}}, зарегистрирован</w:t>
      </w:r>
      <w:r w:rsidR="00475C73">
        <w:rPr>
          <w:rFonts w:ascii="Times New Roman" w:hAnsi="Times New Roman" w:cs="Times New Roman"/>
          <w:sz w:val="24"/>
          <w:szCs w:val="24"/>
        </w:rPr>
        <w:t xml:space="preserve"> </w:t>
      </w:r>
      <w:r w:rsidRPr="001A6867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okonch_</w:t>
      </w:r>
      <w:r w:rsidR="00C96D91" w:rsidRPr="00C96D91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по адресу: 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adres_</w:t>
      </w:r>
      <w:r w:rsidR="00C96D91" w:rsidRPr="00C96D91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}}, именуем</w:t>
      </w:r>
      <w:r w:rsidR="00475C73">
        <w:rPr>
          <w:rFonts w:ascii="Times New Roman" w:hAnsi="Times New Roman" w:cs="Times New Roman"/>
          <w:sz w:val="24"/>
          <w:szCs w:val="24"/>
        </w:rPr>
        <w:t xml:space="preserve"> </w:t>
      </w:r>
      <w:r w:rsidRPr="001A6867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1A6867">
        <w:rPr>
          <w:rFonts w:ascii="Times New Roman" w:hAnsi="Times New Roman" w:cs="Times New Roman"/>
          <w:sz w:val="24"/>
          <w:szCs w:val="24"/>
        </w:rPr>
        <w:t>okonch_im_</w:t>
      </w:r>
      <w:r w:rsidR="00C96D91" w:rsidRPr="00C96D91">
        <w:rPr>
          <w:rFonts w:ascii="Times New Roman" w:hAnsi="Times New Roman" w:cs="Times New Roman"/>
          <w:sz w:val="24"/>
          <w:szCs w:val="24"/>
        </w:rPr>
        <w:t>platelschik_renty</w:t>
      </w:r>
      <w:proofErr w:type="spellEnd"/>
      <w:r w:rsidRPr="001A6867">
        <w:rPr>
          <w:rFonts w:ascii="Times New Roman" w:hAnsi="Times New Roman" w:cs="Times New Roman"/>
          <w:sz w:val="24"/>
          <w:szCs w:val="24"/>
        </w:rPr>
        <w:t xml:space="preserve"> }} в дальнейшем «</w:t>
      </w:r>
      <w:r w:rsidR="00C96D91">
        <w:rPr>
          <w:rFonts w:ascii="Times New Roman" w:hAnsi="Times New Roman" w:cs="Times New Roman"/>
          <w:sz w:val="24"/>
          <w:szCs w:val="24"/>
        </w:rPr>
        <w:t>Плательщик ренты</w:t>
      </w:r>
      <w:r w:rsidRPr="001A6867">
        <w:rPr>
          <w:rFonts w:ascii="Times New Roman" w:hAnsi="Times New Roman" w:cs="Times New Roman"/>
          <w:sz w:val="24"/>
          <w:szCs w:val="24"/>
        </w:rPr>
        <w:t xml:space="preserve">» , с другой стороны, совместно именуемые «Стороны», </w:t>
      </w:r>
      <w:r w:rsidR="007F246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064ABC7B" w14:textId="70067E41" w:rsidR="007F246C" w:rsidRPr="00DE7DE6" w:rsidRDefault="007F246C" w:rsidP="00DE7DE6">
      <w:pPr>
        <w:pStyle w:val="a7"/>
        <w:numPr>
          <w:ilvl w:val="0"/>
          <w:numId w:val="2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7C2D6AB6" w14:textId="19427666" w:rsidR="007F246C" w:rsidRPr="00DE7DE6" w:rsidRDefault="007F246C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Получатель ренты передает Плательщику ренты в собственность квартиру, принадлежащую ему на праве собственности на основании </w:t>
      </w:r>
      <w:r w:rsidR="00C96D91" w:rsidRPr="00C96D91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C96D91" w:rsidRPr="00C96D91">
        <w:rPr>
          <w:rFonts w:ascii="Times New Roman" w:hAnsi="Times New Roman" w:cs="Times New Roman"/>
          <w:sz w:val="24"/>
          <w:szCs w:val="24"/>
        </w:rPr>
        <w:t>osnovanie_prava</w:t>
      </w:r>
      <w:proofErr w:type="spellEnd"/>
      <w:r w:rsidR="00C96D91" w:rsidRPr="00C96D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что подтверждается Свидетельством о государственной регистрации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svid_nomer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 от 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svid_data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года/Выпиской из Единого государственного реестра недвижимости, выданным/ой Управлением Федеральной службы государственной регистрации, кадастра и картографии по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rosreestr_region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о чем в Едином государственном реестре недвижимости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data_zapisi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 w:rsidR="005B5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года сделана запись регистрации №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nomer_zapisi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кадастровый (или условный) номер (Приложение №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nomer_pril_kv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), расположенную на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etazh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 этаже жилого дома по адресу: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adres_kvartiry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общей площадью</w:t>
      </w:r>
      <w:r w:rsidR="005B52E6">
        <w:rPr>
          <w:rFonts w:ascii="Times New Roman" w:hAnsi="Times New Roman" w:cs="Times New Roman"/>
          <w:sz w:val="24"/>
          <w:szCs w:val="24"/>
        </w:rPr>
        <w:t xml:space="preserve">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obshaya_ploshhad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 w:rsidR="005B5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кв. м, состоящую из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kolichestvo_komnat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 w:rsidR="005B5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комнат жилой площадью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zhilaya_ploshhad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кв. м, с кадастровым номером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kadastrovyj_nomer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(далее по тексту - Квартира), а Плательщик ренты обязуется выплачивать Получателю ренты платежи в порядке и в сроки, указанные в настоящем Договоре, до конца жизни Получателя ренты (пожизненно).</w:t>
      </w:r>
    </w:p>
    <w:p w14:paraId="7563B283" w14:textId="5A916D19" w:rsidR="008C782E" w:rsidRPr="00DE7DE6" w:rsidRDefault="00674DB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настоящего Договора подтверждают в присутствии нотариуса,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0CC44919" w14:textId="112D1F12" w:rsidR="00234C78" w:rsidRPr="00DE7DE6" w:rsidRDefault="00234C78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Получатель ренты уведомляет Плательщика ренты о том, что на момент подписания настоящего Договора в Квартире никто не зарегистрирован (вариант:  зарегистрированы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pol_zaregistrirovannykh_lits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 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fio_zaregistrirovannykh_lits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</w:t>
      </w:r>
      <w:r w:rsidR="005B52E6" w:rsidRPr="005B52E6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«{{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den_rozhd_zaregistrirovannykh_lits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}}»</w:t>
      </w:r>
      <w:r w:rsidR="00647765">
        <w:rPr>
          <w:rFonts w:ascii="Times New Roman" w:hAnsi="Times New Roman" w:cs="Times New Roman"/>
          <w:sz w:val="24"/>
          <w:szCs w:val="24"/>
        </w:rPr>
        <w:t xml:space="preserve"> 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mesyac_rozhd_zaregistrirovannykh_lits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}} {{ </w:t>
      </w:r>
      <w:proofErr w:type="spellStart"/>
      <w:r w:rsidR="005B52E6" w:rsidRPr="005B52E6">
        <w:rPr>
          <w:rFonts w:ascii="Times New Roman" w:hAnsi="Times New Roman" w:cs="Times New Roman"/>
          <w:sz w:val="24"/>
          <w:szCs w:val="24"/>
        </w:rPr>
        <w:t>god_rozhd_zaregistrirovannykh_lits</w:t>
      </w:r>
      <w:proofErr w:type="spellEnd"/>
      <w:r w:rsidR="005B52E6" w:rsidRPr="005B52E6">
        <w:rPr>
          <w:rFonts w:ascii="Times New Roman" w:hAnsi="Times New Roman" w:cs="Times New Roman"/>
          <w:sz w:val="24"/>
          <w:szCs w:val="24"/>
        </w:rPr>
        <w:t xml:space="preserve"> }}</w:t>
      </w:r>
      <w:r w:rsidR="005B52E6" w:rsidRPr="005B5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(необходимо указать ФИО и даты рождения зарегистрированных лиц).</w:t>
      </w:r>
    </w:p>
    <w:p w14:paraId="61350126" w14:textId="37FE07E7" w:rsidR="00674DBF" w:rsidRPr="00DE7DE6" w:rsidRDefault="00674DB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расходы на нотариальное удостоверение настоящего Договора, а также на государственную регистрацию перехода права собственности на Квартиру оплачиваются Плательщиком ренты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79EA11" w14:textId="77777777" w:rsidR="00674DBF" w:rsidRPr="00DE7DE6" w:rsidRDefault="00674DBF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157127" w14:textId="2781EAC8" w:rsidR="00691085" w:rsidRPr="00DE7DE6" w:rsidRDefault="00691085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Цена Договора</w:t>
      </w:r>
    </w:p>
    <w:p w14:paraId="02A2E35A" w14:textId="70C612C7" w:rsidR="00691085" w:rsidRPr="00DE7DE6" w:rsidRDefault="0069108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Квартира передается Плательщику ренты за </w:t>
      </w:r>
      <w:proofErr w:type="gramStart"/>
      <w:r w:rsidR="001330D6" w:rsidRPr="001330D6">
        <w:rPr>
          <w:rFonts w:ascii="Times New Roman" w:hAnsi="Times New Roman" w:cs="Times New Roman"/>
          <w:sz w:val="24"/>
          <w:szCs w:val="24"/>
        </w:rPr>
        <w:t>{{</w:t>
      </w:r>
      <w:r w:rsidR="00133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0D6" w:rsidRPr="001330D6">
        <w:rPr>
          <w:rFonts w:ascii="Times New Roman" w:hAnsi="Times New Roman" w:cs="Times New Roman"/>
          <w:sz w:val="24"/>
          <w:szCs w:val="24"/>
        </w:rPr>
        <w:t>summa</w:t>
      </w:r>
      <w:proofErr w:type="gramEnd"/>
      <w:r w:rsidR="001330D6" w:rsidRPr="001330D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1330D6" w:rsidRPr="001330D6">
        <w:rPr>
          <w:rFonts w:ascii="Times New Roman" w:hAnsi="Times New Roman" w:cs="Times New Roman"/>
          <w:sz w:val="24"/>
          <w:szCs w:val="24"/>
        </w:rPr>
        <w:t>rubli</w:t>
      </w:r>
      <w:proofErr w:type="spellEnd"/>
      <w:r w:rsidR="001330D6">
        <w:rPr>
          <w:rFonts w:ascii="Times New Roman" w:hAnsi="Times New Roman" w:cs="Times New Roman"/>
          <w:sz w:val="24"/>
          <w:szCs w:val="24"/>
        </w:rPr>
        <w:t xml:space="preserve"> </w:t>
      </w:r>
      <w:r w:rsidR="001330D6" w:rsidRPr="001330D6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="001330D6" w:rsidRPr="001330D6">
        <w:rPr>
          <w:rFonts w:ascii="Times New Roman" w:hAnsi="Times New Roman" w:cs="Times New Roman"/>
          <w:sz w:val="24"/>
          <w:szCs w:val="24"/>
        </w:rPr>
        <w:t>}</w:t>
      </w:r>
      <w:r w:rsidR="001330D6" w:rsidRPr="001330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330D6" w:rsidRPr="001330D6">
        <w:rPr>
          <w:rFonts w:ascii="Times New Roman" w:hAnsi="Times New Roman" w:cs="Times New Roman"/>
          <w:sz w:val="24"/>
          <w:szCs w:val="24"/>
        </w:rPr>
        <w:t>{{</w:t>
      </w:r>
      <w:r w:rsidR="00133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0D6" w:rsidRPr="001330D6">
        <w:rPr>
          <w:rFonts w:ascii="Times New Roman" w:hAnsi="Times New Roman" w:cs="Times New Roman"/>
          <w:sz w:val="24"/>
          <w:szCs w:val="24"/>
        </w:rPr>
        <w:t>kopeyki</w:t>
      </w:r>
      <w:proofErr w:type="spellEnd"/>
      <w:proofErr w:type="gramEnd"/>
      <w:r w:rsidR="001330D6">
        <w:rPr>
          <w:rFonts w:ascii="Times New Roman" w:hAnsi="Times New Roman" w:cs="Times New Roman"/>
          <w:sz w:val="24"/>
          <w:szCs w:val="24"/>
        </w:rPr>
        <w:t xml:space="preserve"> </w:t>
      </w:r>
      <w:r w:rsidR="001330D6" w:rsidRPr="001330D6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) рублей. Плательщик ренты обязуется передать указанную сумму в день подписания Договора путем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перечисления ее на счет Получателя ренты, указанный в настоящем Договоре. </w:t>
      </w:r>
      <w:r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иное, вариант: бесплатно).</w:t>
      </w:r>
    </w:p>
    <w:p w14:paraId="3DF8A2AD" w14:textId="6C6DD8D0" w:rsidR="00691085" w:rsidRPr="00DE7DE6" w:rsidRDefault="0069108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Ежемесячная </w:t>
      </w:r>
      <w:r>
        <w:rPr>
          <w:rFonts w:ascii="Times New Roman" w:hAnsi="Times New Roman" w:cs="Times New Roman"/>
          <w:i/>
          <w:sz w:val="24"/>
          <w:szCs w:val="24"/>
        </w:rPr>
        <w:t>(вариант: ежеквартальная, ежегодная)</w:t>
      </w:r>
      <w:r>
        <w:rPr>
          <w:rFonts w:ascii="Times New Roman" w:hAnsi="Times New Roman" w:cs="Times New Roman"/>
          <w:sz w:val="24"/>
          <w:szCs w:val="24"/>
        </w:rPr>
        <w:t xml:space="preserve"> рентная плата составляет </w:t>
      </w:r>
      <w:proofErr w:type="gramStart"/>
      <w:r w:rsidR="001330D6" w:rsidRPr="001330D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1330D6" w:rsidRPr="001330D6">
        <w:rPr>
          <w:rFonts w:ascii="Times New Roman" w:hAnsi="Times New Roman" w:cs="Times New Roman"/>
          <w:sz w:val="24"/>
          <w:szCs w:val="24"/>
        </w:rPr>
        <w:t>summa</w:t>
      </w:r>
      <w:proofErr w:type="spellEnd"/>
      <w:proofErr w:type="gramEnd"/>
      <w:r w:rsidR="001330D6" w:rsidRPr="001330D6">
        <w:rPr>
          <w:rFonts w:ascii="Times New Roman" w:hAnsi="Times New Roman" w:cs="Times New Roman"/>
          <w:sz w:val="24"/>
          <w:szCs w:val="24"/>
        </w:rPr>
        <w:t>_}} (</w:t>
      </w:r>
      <w:proofErr w:type="gramStart"/>
      <w:r w:rsidR="001330D6" w:rsidRPr="001330D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1330D6" w:rsidRPr="001330D6">
        <w:rPr>
          <w:rFonts w:ascii="Times New Roman" w:hAnsi="Times New Roman" w:cs="Times New Roman"/>
          <w:sz w:val="24"/>
          <w:szCs w:val="24"/>
        </w:rPr>
        <w:t>kopeyki</w:t>
      </w:r>
      <w:proofErr w:type="spellEnd"/>
      <w:proofErr w:type="gramEnd"/>
      <w:r w:rsidR="001330D6" w:rsidRPr="001330D6">
        <w:rPr>
          <w:rFonts w:ascii="Times New Roman" w:hAnsi="Times New Roman" w:cs="Times New Roman"/>
          <w:sz w:val="24"/>
          <w:szCs w:val="24"/>
        </w:rPr>
        <w:t xml:space="preserve"> }})</w:t>
      </w:r>
      <w:r w:rsidR="001330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рублей. Рентная плата выплачивается </w:t>
      </w:r>
      <w:proofErr w:type="gramStart"/>
      <w:r w:rsidR="001330D6" w:rsidRPr="001330D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1330D6" w:rsidRPr="001330D6">
        <w:rPr>
          <w:rFonts w:ascii="Times New Roman" w:hAnsi="Times New Roman" w:cs="Times New Roman"/>
          <w:sz w:val="24"/>
          <w:szCs w:val="24"/>
        </w:rPr>
        <w:t>chisla</w:t>
      </w:r>
      <w:proofErr w:type="spellEnd"/>
      <w:proofErr w:type="gramEnd"/>
      <w:r w:rsidR="001330D6">
        <w:rPr>
          <w:rFonts w:ascii="Times New Roman" w:hAnsi="Times New Roman" w:cs="Times New Roman"/>
          <w:sz w:val="24"/>
          <w:szCs w:val="24"/>
        </w:rPr>
        <w:t xml:space="preserve"> </w:t>
      </w:r>
      <w:r w:rsidR="001330D6" w:rsidRPr="001330D6">
        <w:rPr>
          <w:rFonts w:ascii="Times New Roman" w:hAnsi="Times New Roman" w:cs="Times New Roman"/>
          <w:sz w:val="24"/>
          <w:szCs w:val="24"/>
        </w:rPr>
        <w:t xml:space="preserve">}} </w:t>
      </w:r>
      <w:r>
        <w:rPr>
          <w:rFonts w:ascii="Times New Roman" w:hAnsi="Times New Roman" w:cs="Times New Roman"/>
          <w:sz w:val="24"/>
          <w:szCs w:val="24"/>
        </w:rPr>
        <w:t xml:space="preserve">числа каждого месяца путем перечисления на счет Получателя ренты, указанный в настоящем Договоре до конца жизни Получателя ренты. </w:t>
      </w:r>
      <w:r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306E415D" w14:textId="278004B4" w:rsidR="00DE7DE6" w:rsidRPr="00DE7DE6" w:rsidRDefault="0069108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Плательщик ренты также обязуется оплатить ритуальные услуги, в которые входит стоимость гроба, захоронения и иные расходы, по ценам, которые будут действовать на момент смерти Получателя ренты. </w:t>
      </w:r>
      <w:r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65768B97" w14:textId="6DC657A9" w:rsidR="00691085" w:rsidRPr="00DE7DE6" w:rsidRDefault="00691085" w:rsidP="00DE7DE6">
      <w:pPr>
        <w:pStyle w:val="a8"/>
        <w:jc w:val="center"/>
        <w:rPr>
          <w:rFonts w:ascii="Times New Roman" w:hAnsi="Times New Roman" w:cs="Times New Roman"/>
          <w:b/>
          <w:sz w:val="24"/>
        </w:rPr>
      </w:pPr>
      <w:r>
        <w:br w:type="page"/>
      </w:r>
    </w:p>
    <w:p w14:paraId="3ED3F529" w14:textId="77777777" w:rsidR="00691085" w:rsidRPr="00DE7DE6" w:rsidRDefault="00691085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Права и обязанности Сторон</w:t>
      </w:r>
    </w:p>
    <w:p w14:paraId="0FD5FFEB" w14:textId="27E3EB4B" w:rsidR="003749C5" w:rsidRPr="00DE7DE6" w:rsidRDefault="003749C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Плательщик ренты обязан:</w:t>
      </w:r>
    </w:p>
    <w:p w14:paraId="1FC7889B" w14:textId="536AE45F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Передать сумму, указанную в п.2.1. настоящего Договора, нотариально заверив передачу денежных средств.</w:t>
      </w:r>
    </w:p>
    <w:p w14:paraId="44D0588F" w14:textId="7A4A147D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Своевременно выплачивать рентную плату в размере, указанном в настоящем Договоре.</w:t>
      </w:r>
    </w:p>
    <w:p w14:paraId="07E22CE9" w14:textId="4D55109B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проживать в Квартире до смерти Получателя ренты.</w:t>
      </w:r>
    </w:p>
    <w:p w14:paraId="0AE19AA6" w14:textId="74669994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регистрироваться в Квартире без согласия Получателя ренты.</w:t>
      </w:r>
    </w:p>
    <w:p w14:paraId="0BF68808" w14:textId="191276DC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Пожизненно сохранить за Получателем ренты право проживания в Квартире.</w:t>
      </w:r>
    </w:p>
    <w:p w14:paraId="0BCD5774" w14:textId="3093928A" w:rsidR="003749C5" w:rsidRPr="00DE7DE6" w:rsidRDefault="003749C5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Плательщик ренты вправе:</w:t>
      </w:r>
    </w:p>
    <w:p w14:paraId="5FA0A7A0" w14:textId="286987C9" w:rsidR="003749C5" w:rsidRPr="00DE7DE6" w:rsidRDefault="003749C5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Досрочно выплачивать сумму ренты, указанную в п.2.2. настоящего Договора как за один период, так и за несколько периодов одновременно.</w:t>
      </w:r>
    </w:p>
    <w:p w14:paraId="314B7E97" w14:textId="367BD324" w:rsidR="0052692F" w:rsidRPr="00DE7DE6" w:rsidRDefault="0052692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Получатель ренты обязан:</w:t>
      </w:r>
    </w:p>
    <w:p w14:paraId="38443C0D" w14:textId="0E51E64E" w:rsidR="0052692F" w:rsidRPr="00DE7DE6" w:rsidRDefault="0052692F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="001330D6">
        <w:rPr>
          <w:rFonts w:ascii="Times New Roman" w:hAnsi="Times New Roman" w:cs="Times New Roman"/>
          <w:sz w:val="24"/>
          <w:szCs w:val="24"/>
        </w:rPr>
        <w:t>осуществлять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30D6">
        <w:rPr>
          <w:rFonts w:ascii="Times New Roman" w:hAnsi="Times New Roman" w:cs="Times New Roman"/>
          <w:sz w:val="24"/>
          <w:szCs w:val="24"/>
        </w:rPr>
        <w:t>Квартире регистрацию третьих</w:t>
      </w:r>
      <w:r>
        <w:rPr>
          <w:rFonts w:ascii="Times New Roman" w:hAnsi="Times New Roman" w:cs="Times New Roman"/>
          <w:sz w:val="24"/>
          <w:szCs w:val="24"/>
        </w:rPr>
        <w:t xml:space="preserve"> лиц без согласия Плательщика ренты.</w:t>
      </w:r>
    </w:p>
    <w:p w14:paraId="2CC0865B" w14:textId="4271F7A9" w:rsidR="0052692F" w:rsidRPr="00DE7DE6" w:rsidRDefault="0052692F" w:rsidP="00DE7DE6">
      <w:pPr>
        <w:pStyle w:val="a8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Предупредить Плательщика ренты о скрытых недостатках передаваемой Квартиры.</w:t>
      </w:r>
    </w:p>
    <w:p w14:paraId="70EF1D68" w14:textId="2936D86D" w:rsidR="0052692F" w:rsidRPr="00DE7DE6" w:rsidRDefault="0052692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Случайная гибель или случайное повреждение Квартиры не освобождает Плательщика ренты от обязательств, предусмотренных настоящим Договором. </w:t>
      </w:r>
    </w:p>
    <w:p w14:paraId="20482282" w14:textId="381992C2" w:rsidR="0052692F" w:rsidRPr="00DE7DE6" w:rsidRDefault="0052692F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Обязанности Плательщика ренты прекращаются с момента смерти Получателя ренты.</w:t>
      </w:r>
    </w:p>
    <w:p w14:paraId="0A60954B" w14:textId="77777777" w:rsidR="0052692F" w:rsidRPr="00DE7DE6" w:rsidRDefault="0052692F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4C1D56" w14:textId="12FB936D" w:rsidR="0052692F" w:rsidRPr="00DE7DE6" w:rsidRDefault="0052692F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Ответственность Сторон. Форс-мажор</w:t>
      </w:r>
    </w:p>
    <w:p w14:paraId="210E43D6" w14:textId="481FE90E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расторжения настоящего Договора по причине существенного нарушения Плательщиком ренты своих обязательств по настоящему Договору каждая Сторона обязана возвратить другой Стороне все полученное по сделке, кроме рентных платежей.</w:t>
      </w:r>
    </w:p>
    <w:p w14:paraId="3B4D292E" w14:textId="403BDF4B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расторжения настоящего Договора по вине Получателя ренты, Получатель ренты обязуется возместить Плательщику ренты все расходы, понесенные им по настоящему Договору.</w:t>
      </w:r>
    </w:p>
    <w:p w14:paraId="1A31ABA5" w14:textId="370D29AD" w:rsidR="00FE1D7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договоренности Сторон существенным нарушением Плательщиком ренты его обязательств по настоящему Договору является неуплата Плательщиком ренты рентных платежей более </w:t>
      </w:r>
      <w:proofErr w:type="gramStart"/>
      <w:r w:rsidR="00D644BA" w:rsidRPr="00D644BA">
        <w:rPr>
          <w:rFonts w:ascii="Times New Roman" w:hAnsi="Times New Roman" w:cs="Times New Roman"/>
          <w:sz w:val="24"/>
          <w:szCs w:val="24"/>
        </w:rPr>
        <w:t>{{</w:t>
      </w:r>
      <w:r w:rsidR="00D64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4BA" w:rsidRPr="00D644BA">
        <w:rPr>
          <w:rFonts w:ascii="Times New Roman" w:hAnsi="Times New Roman" w:cs="Times New Roman"/>
          <w:sz w:val="24"/>
          <w:szCs w:val="24"/>
        </w:rPr>
        <w:t>kolichestvo</w:t>
      </w:r>
      <w:proofErr w:type="gramEnd"/>
      <w:r w:rsidR="00D644BA" w:rsidRPr="00D644B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D644BA" w:rsidRPr="00D644BA">
        <w:rPr>
          <w:rFonts w:ascii="Times New Roman" w:hAnsi="Times New Roman" w:cs="Times New Roman"/>
          <w:sz w:val="24"/>
          <w:szCs w:val="24"/>
        </w:rPr>
        <w:t>mesyatsev</w:t>
      </w:r>
      <w:proofErr w:type="spellEnd"/>
      <w:r w:rsidR="00D644BA">
        <w:rPr>
          <w:rFonts w:ascii="Times New Roman" w:hAnsi="Times New Roman" w:cs="Times New Roman"/>
          <w:sz w:val="24"/>
          <w:szCs w:val="24"/>
        </w:rPr>
        <w:t xml:space="preserve"> </w:t>
      </w:r>
      <w:r w:rsidR="00D644BA" w:rsidRPr="00D644BA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="00D644BA" w:rsidRPr="00D644BA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месяцев. </w:t>
      </w:r>
    </w:p>
    <w:p w14:paraId="7E929BEC" w14:textId="48FF82C8" w:rsidR="00EF0134" w:rsidRPr="00DE7DE6" w:rsidRDefault="00EF0134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просрочку выплаты ренты Плательщик ее уплачивает Получателю ренты </w:t>
      </w:r>
      <w:r w:rsidR="001330D6">
        <w:rPr>
          <w:rFonts w:ascii="Times New Roman" w:hAnsi="Times New Roman" w:cs="Times New Roman"/>
          <w:sz w:val="24"/>
          <w:szCs w:val="24"/>
        </w:rPr>
        <w:t>пени в</w:t>
      </w:r>
      <w:r>
        <w:rPr>
          <w:rFonts w:ascii="Times New Roman" w:hAnsi="Times New Roman" w:cs="Times New Roman"/>
          <w:sz w:val="24"/>
          <w:szCs w:val="24"/>
        </w:rPr>
        <w:t xml:space="preserve"> размере ___% от неуплаченной или несвоевременно уплаченной суммы за каждый день </w:t>
      </w:r>
      <w:r w:rsidR="001330D6">
        <w:rPr>
          <w:rFonts w:ascii="Times New Roman" w:hAnsi="Times New Roman" w:cs="Times New Roman"/>
          <w:sz w:val="24"/>
          <w:szCs w:val="24"/>
        </w:rPr>
        <w:t>просрочки выплаты</w:t>
      </w:r>
      <w:r>
        <w:rPr>
          <w:rFonts w:ascii="Times New Roman" w:hAnsi="Times New Roman" w:cs="Times New Roman"/>
          <w:sz w:val="24"/>
          <w:szCs w:val="24"/>
        </w:rPr>
        <w:t xml:space="preserve"> ренты.</w:t>
      </w:r>
    </w:p>
    <w:p w14:paraId="5974BBC5" w14:textId="19D00AD2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всех других случаях неисполнения обязательств по Договору Стороны несут ответственность в соответствии с действующим законодательством Российской Федерации.</w:t>
      </w:r>
    </w:p>
    <w:p w14:paraId="6E546B53" w14:textId="0930378E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Стороны не могли ни предвидеть, ни предотвратить разумными мерами. Изменение рыночной конъюнктуры, а также иные экономические факторы (за исключением блокады и эмбарго) к таким событиям не относятся.</w:t>
      </w:r>
    </w:p>
    <w:p w14:paraId="37A64B89" w14:textId="53F21583" w:rsidR="0052692F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наступлении и прекращении указанных в п. 4.6. Договора обстоятельств Сторона по Договору, для которой создалась невозможность исполнения ее обязательств по Договору, должна незамедлительно известить об этом другую Сторону в письменной форме.</w:t>
      </w:r>
    </w:p>
    <w:p w14:paraId="01AC8E55" w14:textId="77777777" w:rsidR="00F0135B" w:rsidRPr="00DE7DE6" w:rsidRDefault="00F0135B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DCF1E6" w14:textId="585379E3" w:rsidR="00F0135B" w:rsidRPr="00DE7DE6" w:rsidRDefault="00F0135B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5E38E60A" w14:textId="703C5214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вступает в силу с момента нотариального удостоверения и подписания его Сторонами и действует до момента окончания исполнения Сторонами своих обязательств по нему либо до досрочного расторжения Договора.</w:t>
      </w:r>
    </w:p>
    <w:p w14:paraId="47DDE42D" w14:textId="77061473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момента государственной регистрации перехода права собственности по настоящему Договору в</w:t>
      </w:r>
      <w:r w:rsidR="00797FE1" w:rsidRPr="00797FE1">
        <w:t xml:space="preserve"> </w:t>
      </w:r>
      <w:r w:rsidR="00797FE1" w:rsidRPr="00797FE1">
        <w:t>{{</w:t>
      </w:r>
      <w:r w:rsidR="00797FE1">
        <w:t xml:space="preserve"> </w:t>
      </w:r>
      <w:proofErr w:type="spellStart"/>
      <w:r w:rsidR="00797FE1" w:rsidRPr="00797FE1">
        <w:rPr>
          <w:rFonts w:ascii="Times New Roman" w:hAnsi="Times New Roman" w:cs="Times New Roman"/>
          <w:sz w:val="24"/>
          <w:szCs w:val="24"/>
        </w:rPr>
        <w:t>rosreestr</w:t>
      </w:r>
      <w:proofErr w:type="spellEnd"/>
      <w:r w:rsidR="00797FE1">
        <w:rPr>
          <w:rFonts w:ascii="Times New Roman" w:hAnsi="Times New Roman" w:cs="Times New Roman"/>
          <w:sz w:val="24"/>
          <w:szCs w:val="24"/>
        </w:rPr>
        <w:t xml:space="preserve"> </w:t>
      </w:r>
      <w:r w:rsidR="00797FE1" w:rsidRPr="00797FE1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Плательщик ренты приобретает право собственности на Квартиру и принимает на себя обязанности по уплате налогов на недвижимость в отношении этой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квартиры, расходы по ее содержанию и сохранению, осуществляет за свой счет ее ремонт и эксплуатацию, а также участвует соразмерно с занимаемой площадью в расходах, связанных с техническим обслуживанием и ремонтом, в том числе и капитальным, всей квартиры и дома, в котором она находится. </w:t>
      </w:r>
      <w:r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26876452" w14:textId="7B3A4941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момента регистрации перехода права собственности настоящий Договор, а также права Получателя ренты по нему и возникающее право залога обременяют указанную в настоящем Договоре Квартиру и возникшее на нее право собственности, совершение всех разрешенных законом сделок с этой квартирой, а именно ее отчуждение, передача в залог, передача во владение или пользование квартирой третьим лицам или иное обременение правами третьих лиц, возможны только с предварительного письменного согласия Получателя ренты, при этом в случае отчуждения Квартиры все обязательства по настоящему Договору переходят на нового приобретателя Квартиры.</w:t>
      </w:r>
    </w:p>
    <w:p w14:paraId="33206CB1" w14:textId="06192DFD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всем вопросам, не урегулированным Договором, Стороны руководствуются действующим законодательством Российской Федерации.</w:t>
      </w:r>
    </w:p>
    <w:p w14:paraId="7DF6800A" w14:textId="0F0601A1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споры, которые могут возникнуть из Договора или в связи с ним, подлежат урегулированию в первую очередь путем переговоров. В случае если Стороны не достигнут согласия, споры разрешаются в судебном порядке.</w:t>
      </w:r>
    </w:p>
    <w:p w14:paraId="749AF33F" w14:textId="7479323C" w:rsidR="005E7AE8" w:rsidRPr="00DE7DE6" w:rsidRDefault="005E7AE8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Договор составлен в 4 (четырех) экземплярах, имеющих равную юридическую силу, один из которых находится у нотариуса, второй – в органе регистрации прав, третий – у Плательщика ренты, четвертый – у Получателя ренты. </w:t>
      </w:r>
    </w:p>
    <w:p w14:paraId="77729C36" w14:textId="68892334" w:rsidR="00F0135B" w:rsidRPr="00DE7DE6" w:rsidRDefault="00F0135B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Переход права собственности на Квартиру, передаваемую по настоящему Договору, подлежит государственной регистрации в установленном законом порядке.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5EAA128D" w14:textId="72755BBD" w:rsidR="00F0135B" w:rsidRPr="00DE7DE6" w:rsidRDefault="005E7AE8" w:rsidP="00DE7DE6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3D968A62" w14:textId="527BC138" w:rsidR="00F0135B" w:rsidRPr="00DE7DE6" w:rsidRDefault="005E7AE8" w:rsidP="00DE7DE6">
      <w:pPr>
        <w:pStyle w:val="a8"/>
        <w:ind w:left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______________________</w:t>
      </w:r>
    </w:p>
    <w:p w14:paraId="5347B64E" w14:textId="7D41E502" w:rsidR="00F0135B" w:rsidRPr="00DE7DE6" w:rsidRDefault="005E7AE8" w:rsidP="00DE7DE6">
      <w:pPr>
        <w:pStyle w:val="a8"/>
        <w:ind w:left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______________________.</w:t>
      </w:r>
    </w:p>
    <w:p w14:paraId="0129ACF9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DD8FBE" w14:textId="3BD706D1" w:rsidR="005E7AE8" w:rsidRPr="00DE7DE6" w:rsidRDefault="005E7AE8" w:rsidP="00DE7DE6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Реквизиты и подписи Сторон</w:t>
      </w:r>
    </w:p>
    <w:p w14:paraId="6CE04A35" w14:textId="77777777" w:rsidR="005E7AE8" w:rsidRPr="00DE7DE6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8BC4EB" w14:textId="77777777" w:rsidR="005E7AE8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Получатель ренты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Плательщик ренты: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623F5C" w:rsidRPr="00623F5C" w14:paraId="40B439F1" w14:textId="77777777" w:rsidTr="00623F5C">
        <w:tc>
          <w:tcPr>
            <w:tcW w:w="5094" w:type="dxa"/>
          </w:tcPr>
          <w:p w14:paraId="63A268E8" w14:textId="1B5D9281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31485555"/>
            <w:proofErr w:type="gram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fio_poluchatel_renty }}</w:t>
            </w:r>
            <w:proofErr w:type="spell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proofErr w:type="gram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.)</w:t>
            </w:r>
          </w:p>
          <w:p w14:paraId="48CC8606" w14:textId="5523BED4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adres_poluchatel_renty }}</w:t>
            </w:r>
            <w:proofErr w:type="spell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proofErr w:type="gram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693E7A14" w14:textId="6FCA24C5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Паспортные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серия</w:t>
            </w:r>
          </w:p>
          <w:p w14:paraId="1CDE52AB" w14:textId="38F18577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pasport_seriya_poluchatel_renty }}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8163833" w14:textId="030B69A7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pasport_nomer_poluchatel_renty }}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2776BA58" w14:textId="77777777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pasport_vidan_poluchatel_renty }}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0D79631" w14:textId="2E9D3D80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подразделения</w:t>
            </w:r>
          </w:p>
          <w:p w14:paraId="39A98F92" w14:textId="38BB8FF5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pasport_kod_poluchatel_renty }}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38F5AF9A" w14:textId="799D5C19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623F5C">
              <w:rPr>
                <w:lang w:val="en-US"/>
              </w:rPr>
              <w:t xml:space="preserve"> </w:t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telefon_poluchatel_renty }}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 w:rsidRPr="00623F5C">
              <w:rPr>
                <w:lang w:val="en-US"/>
              </w:rPr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45E7F70" w14:textId="614D1E88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электронной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почты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84BB304" w14:textId="669928BC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_poluchatel_</w:t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renty</w:t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3D3F9B6" w14:textId="0E61E4E3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Счет</w:t>
            </w:r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</w:t>
            </w:r>
            <w:proofErr w:type="gramEnd"/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_poluchatel_renty</w:t>
            </w:r>
            <w:proofErr w:type="spellEnd"/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  <w:bookmarkEnd w:id="2"/>
          </w:p>
        </w:tc>
        <w:tc>
          <w:tcPr>
            <w:tcW w:w="5094" w:type="dxa"/>
          </w:tcPr>
          <w:p w14:paraId="6E589F25" w14:textId="4FE88013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fio_platelschik_renty }}</w:t>
            </w:r>
            <w:proofErr w:type="spell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proofErr w:type="gram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.)</w:t>
            </w:r>
          </w:p>
          <w:p w14:paraId="58DE2D99" w14:textId="341D92FF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adres_platelschik_renty }}</w:t>
            </w:r>
            <w:proofErr w:type="spellStart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proofErr w:type="gram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797FE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5E883ACB" w14:textId="77777777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Паспортные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серия</w:t>
            </w:r>
          </w:p>
          <w:p w14:paraId="2B447363" w14:textId="4CE9131D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pasport_seriya_platelschik_renty }}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="00E55BF0">
              <w:rPr>
                <w:rFonts w:ascii="Times New Roman" w:hAnsi="Times New Roman" w:cs="Times New Roman"/>
                <w:sz w:val="24"/>
                <w:szCs w:val="24"/>
              </w:rPr>
            </w:r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7C0B572E" w14:textId="5E872871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pasport_nomer_platelschik_renty }}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5A1C8515" w14:textId="372D22E0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pasport_vidan_platelschik_renty }}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="00E55BF0" w:rsidRPr="00475C73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32A5CC2" w14:textId="77777777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7FE1">
              <w:rPr>
                <w:rFonts w:ascii="Times New Roman" w:hAnsi="Times New Roman" w:cs="Times New Roman"/>
                <w:sz w:val="24"/>
                <w:szCs w:val="24"/>
              </w:rPr>
              <w:t>подразделения</w:t>
            </w:r>
          </w:p>
          <w:p w14:paraId="5B35480E" w14:textId="6209B7A8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pasport</w:t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_kod_</w:t>
            </w:r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platelschik_</w:t>
            </w:r>
            <w:proofErr w:type="gram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renty</w:t>
            </w:r>
            <w:proofErr w:type="spell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61A292A" w14:textId="3261789C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623F5C">
              <w:rPr>
                <w:lang w:val="en-US"/>
              </w:rPr>
              <w:t xml:space="preserve"> </w:t>
            </w: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telefon</w:t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platelschik_</w:t>
            </w:r>
            <w:proofErr w:type="gram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renty</w:t>
            </w:r>
            <w:proofErr w:type="spell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54A9EF32" w14:textId="77777777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электронной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почты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2AF59814" w14:textId="179A02FB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platelschik_</w:t>
            </w:r>
            <w:proofErr w:type="gramStart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renty</w:t>
            </w:r>
            <w:proofErr w:type="spell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proofErr w:type="gramEnd"/>
            <w:r w:rsidRPr="00623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461F7ABB" w14:textId="5F261411" w:rsidR="00623F5C" w:rsidRPr="00623F5C" w:rsidRDefault="00623F5C" w:rsidP="00623F5C">
            <w:pPr>
              <w:pStyle w:val="a8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Счет</w:t>
            </w:r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</w:t>
            </w:r>
            <w:proofErr w:type="gramEnd"/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platelschik_renty</w:t>
            </w:r>
            <w:proofErr w:type="spellEnd"/>
            <w:r w:rsidR="00E55BF0" w:rsidRPr="00E55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1C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</w:tbl>
    <w:p w14:paraId="23B7888B" w14:textId="77777777" w:rsidR="00623F5C" w:rsidRPr="00623F5C" w:rsidRDefault="00623F5C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895FF9" w14:textId="77777777" w:rsidR="00623F5C" w:rsidRPr="00623F5C" w:rsidRDefault="00623F5C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4AE7A" w14:textId="77777777" w:rsidR="00084D33" w:rsidRPr="00E55BF0" w:rsidRDefault="00084D33" w:rsidP="00623F5C">
      <w:pPr>
        <w:pStyle w:val="a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8EE83F" w14:textId="77777777" w:rsidR="00084D33" w:rsidRPr="00623F5C" w:rsidRDefault="00084D33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7C53E8" w14:textId="77777777" w:rsidR="005E7AE8" w:rsidRPr="006E1C0D" w:rsidRDefault="005E7AE8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ABC831" w14:textId="2CE206AC" w:rsidR="00F0135B" w:rsidRPr="00E55BF0" w:rsidRDefault="00F0135B" w:rsidP="00DE7DE6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0135B" w:rsidRPr="00E55BF0" w:rsidSect="00DE7DE6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00F5" w14:textId="77777777" w:rsidR="00F813B1" w:rsidRDefault="00F813B1" w:rsidP="00333359">
      <w:pPr>
        <w:spacing w:after="0" w:line="240" w:lineRule="auto"/>
      </w:pPr>
      <w:r>
        <w:separator/>
      </w:r>
    </w:p>
  </w:endnote>
  <w:endnote w:type="continuationSeparator" w:id="0">
    <w:p w14:paraId="2AB82F29" w14:textId="77777777" w:rsidR="00F813B1" w:rsidRDefault="00F813B1" w:rsidP="0033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3E15" w14:textId="77777777" w:rsidR="00F813B1" w:rsidRDefault="00F813B1" w:rsidP="00333359">
      <w:pPr>
        <w:spacing w:after="0" w:line="240" w:lineRule="auto"/>
      </w:pPr>
      <w:r>
        <w:separator/>
      </w:r>
    </w:p>
  </w:footnote>
  <w:footnote w:type="continuationSeparator" w:id="0">
    <w:p w14:paraId="4A813F51" w14:textId="77777777" w:rsidR="00F813B1" w:rsidRDefault="00F813B1" w:rsidP="00333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08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5B08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DF5974"/>
    <w:multiLevelType w:val="hybridMultilevel"/>
    <w:tmpl w:val="40A69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51467"/>
    <w:multiLevelType w:val="multilevel"/>
    <w:tmpl w:val="C5D89A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414858922">
    <w:abstractNumId w:val="2"/>
  </w:num>
  <w:num w:numId="2" w16cid:durableId="1368021766">
    <w:abstractNumId w:val="1"/>
  </w:num>
  <w:num w:numId="3" w16cid:durableId="76169777">
    <w:abstractNumId w:val="3"/>
  </w:num>
  <w:num w:numId="4" w16cid:durableId="157466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B9"/>
    <w:rsid w:val="00084D33"/>
    <w:rsid w:val="001330D6"/>
    <w:rsid w:val="001751A8"/>
    <w:rsid w:val="001A0168"/>
    <w:rsid w:val="001A6867"/>
    <w:rsid w:val="00234C78"/>
    <w:rsid w:val="00294751"/>
    <w:rsid w:val="003100B9"/>
    <w:rsid w:val="00324E85"/>
    <w:rsid w:val="00333359"/>
    <w:rsid w:val="003749C5"/>
    <w:rsid w:val="00475C73"/>
    <w:rsid w:val="005042D7"/>
    <w:rsid w:val="0052692F"/>
    <w:rsid w:val="00533DB3"/>
    <w:rsid w:val="005B52E6"/>
    <w:rsid w:val="005E7AE8"/>
    <w:rsid w:val="00623F5C"/>
    <w:rsid w:val="00647765"/>
    <w:rsid w:val="00674DBF"/>
    <w:rsid w:val="00691085"/>
    <w:rsid w:val="006E1C0D"/>
    <w:rsid w:val="00770A58"/>
    <w:rsid w:val="00797FE1"/>
    <w:rsid w:val="007F246C"/>
    <w:rsid w:val="008C782E"/>
    <w:rsid w:val="00901DD3"/>
    <w:rsid w:val="00992AD8"/>
    <w:rsid w:val="009B58D2"/>
    <w:rsid w:val="009D1346"/>
    <w:rsid w:val="00A567D6"/>
    <w:rsid w:val="00AB2E8A"/>
    <w:rsid w:val="00B35F02"/>
    <w:rsid w:val="00BD5AEE"/>
    <w:rsid w:val="00BF030F"/>
    <w:rsid w:val="00C01A19"/>
    <w:rsid w:val="00C23D89"/>
    <w:rsid w:val="00C96D91"/>
    <w:rsid w:val="00CE53C9"/>
    <w:rsid w:val="00CE5A22"/>
    <w:rsid w:val="00D644BA"/>
    <w:rsid w:val="00D77D59"/>
    <w:rsid w:val="00DE7DE6"/>
    <w:rsid w:val="00E43E0C"/>
    <w:rsid w:val="00E55BF0"/>
    <w:rsid w:val="00EF0134"/>
    <w:rsid w:val="00F0135B"/>
    <w:rsid w:val="00F600C2"/>
    <w:rsid w:val="00F813B1"/>
    <w:rsid w:val="00FE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BB5EF"/>
  <w15:chartTrackingRefBased/>
  <w15:docId w15:val="{01949184-9F5F-48F0-BF25-BCD6B50D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List Paragraph"/>
    <w:basedOn w:val="a"/>
    <w:uiPriority w:val="34"/>
    <w:qFormat/>
    <w:rsid w:val="007F246C"/>
    <w:pPr>
      <w:ind w:left="720"/>
      <w:contextualSpacing/>
    </w:pPr>
  </w:style>
  <w:style w:type="paragraph" w:styleId="a8">
    <w:name w:val="No Spacing"/>
    <w:uiPriority w:val="1"/>
    <w:qFormat/>
    <w:rsid w:val="00674DBF"/>
    <w:pPr>
      <w:spacing w:after="0" w:line="240" w:lineRule="auto"/>
    </w:pPr>
  </w:style>
  <w:style w:type="character" w:styleId="a9">
    <w:name w:val="annotation reference"/>
    <w:basedOn w:val="a0"/>
    <w:uiPriority w:val="99"/>
    <w:semiHidden/>
    <w:unhideWhenUsed/>
    <w:rsid w:val="009B58D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B58D2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9B58D2"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B58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B58D2"/>
    <w:rPr>
      <w:rFonts w:ascii="Segoe UI" w:hAnsi="Segoe UI" w:cs="Segoe UI"/>
      <w:sz w:val="18"/>
      <w:szCs w:val="18"/>
    </w:rPr>
  </w:style>
  <w:style w:type="paragraph" w:styleId="ae">
    <w:name w:val="footnote text"/>
    <w:basedOn w:val="a"/>
    <w:link w:val="af"/>
    <w:uiPriority w:val="99"/>
    <w:semiHidden/>
    <w:unhideWhenUsed/>
    <w:rsid w:val="00333359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333359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333359"/>
    <w:rPr>
      <w:vertAlign w:val="superscript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234C78"/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234C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42072-39E6-4DB2-8390-023B29E61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Рыбникова Мария Андреевна</dc:creator>
  <cp:keywords/>
  <dc:description/>
  <cp:lastModifiedBy>Admin</cp:lastModifiedBy>
  <cp:revision>9</cp:revision>
  <dcterms:created xsi:type="dcterms:W3CDTF">2026-06-04T14:30:00Z</dcterms:created>
  <dcterms:modified xsi:type="dcterms:W3CDTF">2026-06-04T14:44:00Z</dcterms:modified>
</cp:coreProperties>
</file>