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50EA9" w14:textId="44C54BC2" w:rsidR="00E172B8" w:rsidRPr="006F0EEE" w:rsidRDefault="006F0EEE" w:rsidP="006F0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EEE">
        <w:rPr>
          <w:rFonts w:ascii="Times New Roman" w:hAnsi="Times New Roman" w:cs="Times New Roman"/>
          <w:b/>
          <w:bCs/>
          <w:sz w:val="28"/>
          <w:szCs w:val="28"/>
        </w:rPr>
        <w:t>Білет №3</w:t>
      </w:r>
    </w:p>
    <w:p w14:paraId="5FF82DDD" w14:textId="4F044FB3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</w:p>
    <w:p w14:paraId="02822A82" w14:textId="77777777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Конекціоністський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підхід до побудови систем ШІ.</w:t>
      </w:r>
    </w:p>
    <w:p w14:paraId="73726CC0" w14:textId="38160AA6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Штучний нейрон. Функція активації. Структура ШНМ.</w:t>
      </w:r>
      <w:r w:rsidRPr="006F0EEE">
        <w:rPr>
          <w:rFonts w:ascii="Times New Roman" w:hAnsi="Times New Roman" w:cs="Times New Roman"/>
          <w:sz w:val="28"/>
          <w:szCs w:val="28"/>
        </w:rPr>
        <w:cr/>
      </w:r>
    </w:p>
    <w:p w14:paraId="74FAA3A3" w14:textId="331B5B94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 xml:space="preserve"> </w:t>
      </w:r>
      <w:r w:rsidRPr="006F0E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— важливі для зберігання і обробки даних у системах штучного інтелекту, особливо за допомогою бібліотеки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в Python.</w:t>
      </w:r>
    </w:p>
    <w:p w14:paraId="4E64A145" w14:textId="25D33494" w:rsidR="006F0EEE" w:rsidRPr="006F0EEE" w:rsidRDefault="006F0EEE" w:rsidP="006F0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Штучний нейрон і функції активації — основні компоненти нейронних мереж. Штучні нейрони імітують роботу біологічних нейронів, використовуючи ваги для обробки вхідних сигналів і функції активації для передачі результатів.</w:t>
      </w:r>
    </w:p>
    <w:p w14:paraId="058BB40E" w14:textId="7CEB0FE5" w:rsidR="006F0EEE" w:rsidRDefault="006F0EEE" w:rsidP="006F0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Структура ІНММ — інтеграція нейронних мереж і мікроелектроніки для підвищення ефективності обчислень, що наслідує принципи роботи людського мозку.</w:t>
      </w:r>
    </w:p>
    <w:p w14:paraId="0F60A9FC" w14:textId="77777777" w:rsidR="00CC277E" w:rsidRDefault="00CC277E" w:rsidP="00CC277E">
      <w:pPr>
        <w:rPr>
          <w:rFonts w:ascii="Times New Roman" w:hAnsi="Times New Roman" w:cs="Times New Roman"/>
          <w:sz w:val="28"/>
          <w:szCs w:val="28"/>
        </w:rPr>
      </w:pPr>
    </w:p>
    <w:p w14:paraId="4AB8A4AE" w14:textId="161A70A8" w:rsidR="00CC277E" w:rsidRPr="00CC277E" w:rsidRDefault="00CC277E" w:rsidP="00CC277E">
      <w:pPr>
        <w:rPr>
          <w:rFonts w:ascii="Times New Roman" w:hAnsi="Times New Roman" w:cs="Times New Roman"/>
          <w:sz w:val="28"/>
          <w:szCs w:val="28"/>
        </w:rPr>
      </w:pPr>
      <w:r w:rsidRPr="00CC277E">
        <w:rPr>
          <w:rFonts w:ascii="Times New Roman" w:hAnsi="Times New Roman" w:cs="Times New Roman"/>
          <w:sz w:val="28"/>
          <w:szCs w:val="28"/>
        </w:rPr>
        <w:t>2 Мережі довгої короткочасної пам’яті. Сфери використання. Принцип</w:t>
      </w:r>
    </w:p>
    <w:p w14:paraId="60CDC298" w14:textId="660E118B" w:rsidR="00CC277E" w:rsidRDefault="00CC277E" w:rsidP="00CC277E">
      <w:pPr>
        <w:rPr>
          <w:rFonts w:ascii="Times New Roman" w:hAnsi="Times New Roman" w:cs="Times New Roman"/>
          <w:sz w:val="28"/>
          <w:szCs w:val="28"/>
        </w:rPr>
      </w:pPr>
      <w:r w:rsidRPr="00CC277E">
        <w:rPr>
          <w:rFonts w:ascii="Times New Roman" w:hAnsi="Times New Roman" w:cs="Times New Roman"/>
          <w:sz w:val="28"/>
          <w:szCs w:val="28"/>
        </w:rPr>
        <w:t xml:space="preserve">роботи функції уваги </w:t>
      </w:r>
      <w:proofErr w:type="spellStart"/>
      <w:r w:rsidRPr="00CC277E">
        <w:rPr>
          <w:rFonts w:ascii="Times New Roman" w:hAnsi="Times New Roman" w:cs="Times New Roman"/>
          <w:sz w:val="28"/>
          <w:szCs w:val="28"/>
        </w:rPr>
        <w:t>Луонга</w:t>
      </w:r>
      <w:proofErr w:type="spellEnd"/>
      <w:r w:rsidRPr="00CC277E">
        <w:rPr>
          <w:rFonts w:ascii="Times New Roman" w:hAnsi="Times New Roman" w:cs="Times New Roman"/>
          <w:sz w:val="28"/>
          <w:szCs w:val="28"/>
        </w:rPr>
        <w:t>.</w:t>
      </w:r>
    </w:p>
    <w:p w14:paraId="44C3F975" w14:textId="77777777" w:rsidR="00CC277E" w:rsidRPr="006F0EEE" w:rsidRDefault="00CC277E" w:rsidP="00CC277E">
      <w:pPr>
        <w:rPr>
          <w:rFonts w:ascii="Times New Roman" w:hAnsi="Times New Roman" w:cs="Times New Roman"/>
          <w:sz w:val="28"/>
          <w:szCs w:val="28"/>
        </w:rPr>
      </w:pPr>
    </w:p>
    <w:p w14:paraId="11DB86B2" w14:textId="3E4E40A0" w:rsidR="00CC277E" w:rsidRDefault="00CC277E" w:rsidP="00CC277E">
      <w:pPr>
        <w:rPr>
          <w:rFonts w:ascii="Times New Roman" w:hAnsi="Times New Roman" w:cs="Times New Roman"/>
          <w:sz w:val="28"/>
          <w:szCs w:val="28"/>
        </w:rPr>
      </w:pPr>
      <w:r w:rsidRPr="00CC277E">
        <w:rPr>
          <w:rFonts w:ascii="Times New Roman" w:hAnsi="Times New Roman" w:cs="Times New Roman"/>
          <w:sz w:val="28"/>
          <w:szCs w:val="28"/>
        </w:rPr>
        <w:t>Мережі довгої короткочасної пам’яті (LSTM):</w:t>
      </w:r>
    </w:p>
    <w:p w14:paraId="5B12001B" w14:textId="77777777" w:rsidR="00CC277E" w:rsidRPr="00CC277E" w:rsidRDefault="00CC277E" w:rsidP="00CC277E">
      <w:pPr>
        <w:rPr>
          <w:rFonts w:ascii="Times New Roman" w:hAnsi="Times New Roman" w:cs="Times New Roman"/>
          <w:sz w:val="28"/>
          <w:szCs w:val="28"/>
        </w:rPr>
      </w:pPr>
    </w:p>
    <w:p w14:paraId="6246489C" w14:textId="03D89FC6" w:rsidR="00CC277E" w:rsidRPr="00CC277E" w:rsidRDefault="00CC277E" w:rsidP="00CC277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77E">
        <w:rPr>
          <w:rFonts w:ascii="Times New Roman" w:hAnsi="Times New Roman" w:cs="Times New Roman"/>
          <w:sz w:val="28"/>
          <w:szCs w:val="28"/>
        </w:rPr>
        <w:t>Принцип роботи: LSTM — це спеціалізований тип рекурентної нейронної мережі, здатний вчитися від довготривалих залежностей у даних. Вони містять "ворота" (вхідні, забування, вихідні), які регулюють потік інформації, дозволяючи мережі зберігати або відкидати інформацію.</w:t>
      </w:r>
    </w:p>
    <w:p w14:paraId="1F66A8CB" w14:textId="5C9AFEAC" w:rsidR="00CC277E" w:rsidRDefault="00CC277E" w:rsidP="00CC277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77E">
        <w:rPr>
          <w:rFonts w:ascii="Times New Roman" w:hAnsi="Times New Roman" w:cs="Times New Roman"/>
          <w:sz w:val="28"/>
          <w:szCs w:val="28"/>
        </w:rPr>
        <w:t xml:space="preserve">Сфери використання: LSTM широко використовуються в областях, що вимагають аналізу послідовних даних, таких як </w:t>
      </w:r>
      <w:proofErr w:type="spellStart"/>
      <w:r w:rsidRPr="00CC277E">
        <w:rPr>
          <w:rFonts w:ascii="Times New Roman" w:hAnsi="Times New Roman" w:cs="Times New Roman"/>
          <w:sz w:val="28"/>
          <w:szCs w:val="28"/>
        </w:rPr>
        <w:t>мовне</w:t>
      </w:r>
      <w:proofErr w:type="spellEnd"/>
      <w:r w:rsidRPr="00CC277E">
        <w:rPr>
          <w:rFonts w:ascii="Times New Roman" w:hAnsi="Times New Roman" w:cs="Times New Roman"/>
          <w:sz w:val="28"/>
          <w:szCs w:val="28"/>
        </w:rPr>
        <w:t xml:space="preserve"> розпізнавання, генерація тексту, прогнозування часових рядів, і навіть у музичній композиції.</w:t>
      </w:r>
    </w:p>
    <w:p w14:paraId="4128F7C8" w14:textId="5BB691B1" w:rsidR="00CC277E" w:rsidRDefault="00CC277E" w:rsidP="00CC277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6000B92" w14:textId="4AC89277" w:rsidR="00CC277E" w:rsidRDefault="00CC277E" w:rsidP="00CC277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A7C270" w14:textId="77777777" w:rsidR="00CC277E" w:rsidRPr="00CC277E" w:rsidRDefault="00CC277E" w:rsidP="00CC277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DFAD957" w14:textId="3DDB090C" w:rsidR="00CC277E" w:rsidRDefault="00CC277E" w:rsidP="00CC277E">
      <w:pPr>
        <w:rPr>
          <w:rFonts w:ascii="Times New Roman" w:hAnsi="Times New Roman" w:cs="Times New Roman"/>
          <w:sz w:val="28"/>
          <w:szCs w:val="28"/>
        </w:rPr>
      </w:pPr>
      <w:r w:rsidRPr="00CC277E">
        <w:rPr>
          <w:rFonts w:ascii="Times New Roman" w:hAnsi="Times New Roman" w:cs="Times New Roman"/>
          <w:sz w:val="28"/>
          <w:szCs w:val="28"/>
        </w:rPr>
        <w:lastRenderedPageBreak/>
        <w:t xml:space="preserve">Функція уваги </w:t>
      </w:r>
      <w:proofErr w:type="spellStart"/>
      <w:r w:rsidRPr="00CC277E">
        <w:rPr>
          <w:rFonts w:ascii="Times New Roman" w:hAnsi="Times New Roman" w:cs="Times New Roman"/>
          <w:sz w:val="28"/>
          <w:szCs w:val="28"/>
        </w:rPr>
        <w:t>Луонга</w:t>
      </w:r>
      <w:proofErr w:type="spellEnd"/>
      <w:r w:rsidRPr="00CC277E">
        <w:rPr>
          <w:rFonts w:ascii="Times New Roman" w:hAnsi="Times New Roman" w:cs="Times New Roman"/>
          <w:sz w:val="28"/>
          <w:szCs w:val="28"/>
        </w:rPr>
        <w:t>:</w:t>
      </w:r>
    </w:p>
    <w:p w14:paraId="16F6DA58" w14:textId="77777777" w:rsidR="00CC277E" w:rsidRPr="00CC277E" w:rsidRDefault="00CC277E" w:rsidP="00CC277E">
      <w:pPr>
        <w:rPr>
          <w:rFonts w:ascii="Times New Roman" w:hAnsi="Times New Roman" w:cs="Times New Roman"/>
          <w:sz w:val="28"/>
          <w:szCs w:val="28"/>
        </w:rPr>
      </w:pPr>
    </w:p>
    <w:p w14:paraId="323284C9" w14:textId="1723124D" w:rsidR="006F0EEE" w:rsidRDefault="00CC277E" w:rsidP="00CC277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77E">
        <w:rPr>
          <w:rFonts w:ascii="Times New Roman" w:hAnsi="Times New Roman" w:cs="Times New Roman"/>
          <w:sz w:val="28"/>
          <w:szCs w:val="28"/>
        </w:rPr>
        <w:t xml:space="preserve">Принцип роботи: Функція уваги </w:t>
      </w:r>
      <w:proofErr w:type="spellStart"/>
      <w:r w:rsidRPr="00CC277E">
        <w:rPr>
          <w:rFonts w:ascii="Times New Roman" w:hAnsi="Times New Roman" w:cs="Times New Roman"/>
          <w:sz w:val="28"/>
          <w:szCs w:val="28"/>
        </w:rPr>
        <w:t>Луонга</w:t>
      </w:r>
      <w:proofErr w:type="spellEnd"/>
      <w:r w:rsidRPr="00CC277E">
        <w:rPr>
          <w:rFonts w:ascii="Times New Roman" w:hAnsi="Times New Roman" w:cs="Times New Roman"/>
          <w:sz w:val="28"/>
          <w:szCs w:val="28"/>
        </w:rPr>
        <w:t xml:space="preserve"> — це механізм у моделях машинного перекладу, що дозволяє моделі </w:t>
      </w:r>
      <w:proofErr w:type="spellStart"/>
      <w:r w:rsidRPr="00CC277E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CC277E">
        <w:rPr>
          <w:rFonts w:ascii="Times New Roman" w:hAnsi="Times New Roman" w:cs="Times New Roman"/>
          <w:sz w:val="28"/>
          <w:szCs w:val="28"/>
        </w:rPr>
        <w:t xml:space="preserve"> концентруватися на різних частинах вхідної послідовності під час генерації виходу. Це покращує якість перекладу, оскільки модель може вибірково зосереджуватися на інформації, що є найбільш релевантною для поточного слова чи фрази, яку генерує.</w:t>
      </w:r>
    </w:p>
    <w:p w14:paraId="3781CD85" w14:textId="77777777" w:rsidR="00CC277E" w:rsidRPr="006F0EEE" w:rsidRDefault="00CC277E" w:rsidP="00CC277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C753D10" w14:textId="140D50B8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3 Блок обговорення. Тематика згідно з зображеним нижче</w:t>
      </w:r>
    </w:p>
    <w:p w14:paraId="40A3583F" w14:textId="13C0B126" w:rsidR="006F0EEE" w:rsidRPr="006F0EEE" w:rsidRDefault="006F0EEE" w:rsidP="006F0EEE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4D0A6" wp14:editId="75D5523C">
            <wp:extent cx="3486637" cy="3562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144" w14:textId="09B62DFA" w:rsidR="006F0EEE" w:rsidRDefault="006F0EE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E8E50" w14:textId="22765946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4B8D79" w14:textId="3A7F39E4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CBEFD" w14:textId="5897BD9C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1F15F" w14:textId="72A5B255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76B80" w14:textId="6CA3FAD1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A24A6" w14:textId="77777777" w:rsidR="00CC277E" w:rsidRPr="006F0EE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6CB68" w14:textId="527952A2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lastRenderedPageBreak/>
        <w:t xml:space="preserve">На зображенні 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F0EEE">
        <w:rPr>
          <w:rFonts w:ascii="Times New Roman" w:hAnsi="Times New Roman" w:cs="Times New Roman"/>
          <w:sz w:val="28"/>
          <w:szCs w:val="28"/>
        </w:rPr>
        <w:t xml:space="preserve"> бачи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6F0EEE">
        <w:rPr>
          <w:rFonts w:ascii="Times New Roman" w:hAnsi="Times New Roman" w:cs="Times New Roman"/>
          <w:sz w:val="28"/>
          <w:szCs w:val="28"/>
        </w:rPr>
        <w:t xml:space="preserve"> структуру мережі ANFIS (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Neuro-Fuzzy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Inference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System). ANFIS — це форма адаптивної системи, яка поєднує принципи нечіткої логіки з нейронними мережами, забезпечуючи можливість навчання системи на основі даних. Ось як вона працює:</w:t>
      </w:r>
    </w:p>
    <w:p w14:paraId="52461CC9" w14:textId="77777777" w:rsidR="006F0EEE" w:rsidRPr="006F0EEE" w:rsidRDefault="006F0EEE" w:rsidP="006F0E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Вхідні дані (x1, x2, x3, ...) - це змінні, які вводяться в систему для обробки.</w:t>
      </w:r>
    </w:p>
    <w:p w14:paraId="66CB3A36" w14:textId="77777777" w:rsidR="006F0EEE" w:rsidRPr="006F0EEE" w:rsidRDefault="006F0EEE" w:rsidP="006F0E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Нейрони вхідного шару (позначені як N) - ці нейрони безпосередньо приймають вхідні сигнали та передають їх на наступний шар без змін.</w:t>
      </w:r>
    </w:p>
    <w:p w14:paraId="1D8518BD" w14:textId="77777777" w:rsidR="006F0EEE" w:rsidRPr="006F0EEE" w:rsidRDefault="006F0EEE" w:rsidP="006F0E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Функції приналежності (f1, f2, ... f12) - використовуються для оцінки ступеня, з яким вхідні дані відповідають певним нечітким множинам; вони визначають, наскільки кожен вхідний параметр "підходить" до кожної категорії.</w:t>
      </w:r>
    </w:p>
    <w:p w14:paraId="1612CC73" w14:textId="77777777" w:rsidR="006F0EEE" w:rsidRPr="006F0EEE" w:rsidRDefault="006F0EEE" w:rsidP="006F0E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Правила (проміжний шар) - кожен вузол в цьому шарі виконує функцію, що враховує вхідні приналежності та об'єднує їх згідно з логікою нечітких правил.</w:t>
      </w:r>
    </w:p>
    <w:p w14:paraId="6A3A1DAF" w14:textId="77777777" w:rsidR="006F0EEE" w:rsidRPr="006F0EEE" w:rsidRDefault="006F0EEE" w:rsidP="006F0E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0EEE">
        <w:rPr>
          <w:rFonts w:ascii="Times New Roman" w:hAnsi="Times New Roman" w:cs="Times New Roman"/>
          <w:sz w:val="28"/>
          <w:szCs w:val="28"/>
        </w:rPr>
        <w:t>Сумаційні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нейрони (вихідні N) -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агрегують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виходи з правил і формують один або декілька виходів, що можуть бути в подальшому нормалізовані.</w:t>
      </w:r>
    </w:p>
    <w:p w14:paraId="5291AE78" w14:textId="77777777" w:rsidR="006F0EEE" w:rsidRPr="006F0EEE" w:rsidRDefault="006F0EEE" w:rsidP="006F0E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Вихід Y - кінцевий результат обробки, що являє собою виведене значення на основі вхідних даних та налаштувань правил.</w:t>
      </w:r>
    </w:p>
    <w:p w14:paraId="39DF2103" w14:textId="77777777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Де використовується ANFIS: ANFIS широко застосовується у сферах, де потрібно управління складними системами, такими як робототехніка, прогнозування часових рядів, фінансове моделювання, медицина та екологічне моделювання. Система ефективна в задачах, де необхідно апроксимувати нелінійні функції високої складності, забезпечуючи високу точність та адаптивність до змін у вхідних даних.</w:t>
      </w:r>
    </w:p>
    <w:p w14:paraId="14AC9F66" w14:textId="70BCF6E7" w:rsidR="006F0EEE" w:rsidRDefault="006F0EE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8ECC3" w14:textId="1A7FBD99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9585F" w14:textId="62DFFA6B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6C6C5" w14:textId="44543C9F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67D6B" w14:textId="04267407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DD149" w14:textId="77777777" w:rsidR="00CC277E" w:rsidRDefault="00CC277E" w:rsidP="006F0E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58D66" w14:textId="77777777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lastRenderedPageBreak/>
        <w:t xml:space="preserve">1 Використовуючи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класифікатор на</w:t>
      </w:r>
    </w:p>
    <w:p w14:paraId="2DFE75F8" w14:textId="77777777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 xml:space="preserve">основі нейронної мережі. Для навчання використовуйте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F0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EEE">
        <w:rPr>
          <w:rFonts w:ascii="Times New Roman" w:hAnsi="Times New Roman" w:cs="Times New Roman"/>
          <w:sz w:val="28"/>
          <w:szCs w:val="28"/>
        </w:rPr>
        <w:t>iris.data</w:t>
      </w:r>
      <w:proofErr w:type="spellEnd"/>
    </w:p>
    <w:p w14:paraId="7DAD7D42" w14:textId="6B7AA734" w:rsid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  <w:r w:rsidRPr="006F0EEE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783004">
          <w:rPr>
            <w:rStyle w:val="a3"/>
            <w:rFonts w:ascii="Times New Roman" w:hAnsi="Times New Roman" w:cs="Times New Roman"/>
            <w:sz w:val="28"/>
            <w:szCs w:val="28"/>
          </w:rPr>
          <w:t>https://archive.ics.uci.edu/ml/datasets/iris</w:t>
        </w:r>
      </w:hyperlink>
      <w:r w:rsidRPr="006F0EEE">
        <w:rPr>
          <w:rFonts w:ascii="Times New Roman" w:hAnsi="Times New Roman" w:cs="Times New Roman"/>
          <w:sz w:val="28"/>
          <w:szCs w:val="28"/>
        </w:rPr>
        <w:t>)</w:t>
      </w:r>
    </w:p>
    <w:p w14:paraId="57B25F86" w14:textId="52C0E7C1" w:rsid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</w:p>
    <w:p w14:paraId="4D87A5CA" w14:textId="67F00594" w:rsidR="006F0EEE" w:rsidRDefault="006F0EEE" w:rsidP="006F0EEE">
      <w:pPr>
        <w:rPr>
          <w:rFonts w:ascii="Times New Roman" w:hAnsi="Times New Roman" w:cs="Times New Roman"/>
          <w:sz w:val="28"/>
          <w:szCs w:val="28"/>
        </w:rPr>
      </w:pPr>
    </w:p>
    <w:p w14:paraId="7E44988B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numpy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np</w:t>
      </w:r>
      <w:proofErr w:type="spellEnd"/>
    </w:p>
    <w:p w14:paraId="289CFCBE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pandas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pd</w:t>
      </w:r>
      <w:proofErr w:type="spellEnd"/>
    </w:p>
    <w:p w14:paraId="2998BC66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tf</w:t>
      </w:r>
      <w:proofErr w:type="spellEnd"/>
    </w:p>
    <w:p w14:paraId="63805172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.keras.models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Sequential</w:t>
      </w:r>
      <w:proofErr w:type="spellEnd"/>
    </w:p>
    <w:p w14:paraId="4CC16BB0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.keras.layers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</w:p>
    <w:p w14:paraId="334D20A5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sklearn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model_selection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train_test_split</w:t>
      </w:r>
      <w:proofErr w:type="spellEnd"/>
    </w:p>
    <w:p w14:paraId="30EA2E63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sklearn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preprocessing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LabelEncoder</w:t>
      </w:r>
      <w:proofErr w:type="spellEnd"/>
    </w:p>
    <w:p w14:paraId="23025AA4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sklearn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preprocessing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StandardScaler</w:t>
      </w:r>
      <w:proofErr w:type="spellEnd"/>
    </w:p>
    <w:p w14:paraId="2C5C14C7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395EFE8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url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"https://archive.ics.uci.edu/ml/machine-learning-databases/iris/iris.data"</w:t>
      </w:r>
    </w:p>
    <w:p w14:paraId="0A217A6A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columns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sepal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length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sepal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petal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length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petal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class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4161F3E6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iris_data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pd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6F0E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read_csv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url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names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columns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5D68BA7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2B88259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X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iris_data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iloc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[:, :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2B6D73C3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iris_data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iloc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[:,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20FEDB2E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C2B374B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encoder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LabelEncoder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50F5324E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y_encoded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encoder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6F0E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fit_transform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997B020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B4CBB00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train_test_split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6F0EE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X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y_encoded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test_size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0.2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random_state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42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9AEE71C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E4FD9B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scaler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StandardScaler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4CE1F461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X_train_scaled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scaler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6F0E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fit_transform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3691B9C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X_test_scaled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scaler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6F0E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transform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254F881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0CE359E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Sequential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([</w:t>
      </w:r>
    </w:p>
    <w:p w14:paraId="11EBD68D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relu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input_shape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,)),  </w:t>
      </w:r>
    </w:p>
    <w:p w14:paraId="1F92A522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relu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  </w:t>
      </w:r>
    </w:p>
    <w:p w14:paraId="57D5CEE2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softmax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 </w:t>
      </w:r>
    </w:p>
    <w:p w14:paraId="406EA385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6F8402F9" w14:textId="77777777" w:rsidR="006F0EEE" w:rsidRPr="006F0EEE" w:rsidRDefault="006F0EEE" w:rsidP="006F0E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6730C9C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.compile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optimizer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adam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loss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sparse_categorical_crossentropy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metrics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accuracy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76B783C7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9475197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.fit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X_train_scaled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epochs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batch_size</w:t>
      </w:r>
      <w:proofErr w:type="spellEnd"/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0120810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CC318C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lastRenderedPageBreak/>
        <w:t>loss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accuracy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F0E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.evaluate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X_test_scaled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A957245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F0E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proofErr w:type="spellEnd"/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6F0EE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'Test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accuracy</w:t>
      </w:r>
      <w:proofErr w:type="spellEnd"/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r w:rsidRPr="006F0EE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6F0E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accuracy</w:t>
      </w:r>
      <w:r w:rsidRPr="006F0EE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:.3f}</w:t>
      </w:r>
      <w:r w:rsidRPr="006F0E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6F0EE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24D9390" w14:textId="77777777" w:rsidR="006F0EEE" w:rsidRPr="006F0EEE" w:rsidRDefault="006F0EEE" w:rsidP="006F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E12FEBD" w14:textId="5522D4A0" w:rsidR="006F0EEE" w:rsidRDefault="006F0EEE" w:rsidP="006F0EE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443EBBF" w14:textId="36014DCA" w:rsidR="006F0EEE" w:rsidRPr="006F0EEE" w:rsidRDefault="006F0EEE" w:rsidP="006F0EE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F0EEE"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578120F4" wp14:editId="2899F965">
            <wp:extent cx="5210175" cy="165608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EEE" w:rsidRPr="006F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2FBD"/>
    <w:multiLevelType w:val="multilevel"/>
    <w:tmpl w:val="6930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C3"/>
    <w:rsid w:val="006F0EEE"/>
    <w:rsid w:val="00BF19C3"/>
    <w:rsid w:val="00CC277E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8975"/>
  <w15:chartTrackingRefBased/>
  <w15:docId w15:val="{C0D2ED56-AC5D-48C8-91E7-44203AD8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E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0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3</cp:revision>
  <dcterms:created xsi:type="dcterms:W3CDTF">2024-12-20T06:28:00Z</dcterms:created>
  <dcterms:modified xsi:type="dcterms:W3CDTF">2024-12-20T06:37:00Z</dcterms:modified>
</cp:coreProperties>
</file>