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07383" w14:textId="77777777" w:rsidR="00D263C1" w:rsidRDefault="00D831BB" w:rsidP="00D831BB">
      <w:pPr>
        <w:spacing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MANIPULAÇÃO DE ARQUIVO </w:t>
      </w:r>
      <w:r w:rsidR="000F121D">
        <w:rPr>
          <w:rFonts w:ascii="Arial" w:hAnsi="Arial" w:cs="Arial"/>
        </w:rPr>
        <w:t>FÍSICO</w:t>
      </w:r>
      <w:r w:rsidR="000F121D" w:rsidRPr="00A72C3F">
        <w:rPr>
          <w:rFonts w:ascii="Arial" w:hAnsi="Arial" w:cs="Arial"/>
        </w:rPr>
        <w:t xml:space="preserve"> </w:t>
      </w:r>
      <w:r w:rsidR="0022412B" w:rsidRPr="00A72C3F">
        <w:rPr>
          <w:rFonts w:ascii="Arial" w:hAnsi="Arial" w:cs="Arial"/>
        </w:rPr>
        <w:t>(</w:t>
      </w:r>
      <w:r w:rsidR="0022412B">
        <w:rPr>
          <w:rFonts w:ascii="Arial" w:hAnsi="Arial" w:cs="Arial"/>
        </w:rPr>
        <w:t>DESENVOLVER</w:t>
      </w:r>
      <w:r>
        <w:rPr>
          <w:rFonts w:ascii="Arial" w:hAnsi="Arial" w:cs="Arial"/>
        </w:rPr>
        <w:t xml:space="preserve"> </w:t>
      </w:r>
      <w:r w:rsidR="00817671">
        <w:rPr>
          <w:rFonts w:ascii="Arial" w:hAnsi="Arial" w:cs="Arial"/>
        </w:rPr>
        <w:t xml:space="preserve">EM </w:t>
      </w:r>
      <w:r w:rsidR="00817671" w:rsidRPr="00A72C3F">
        <w:rPr>
          <w:rFonts w:ascii="Arial" w:hAnsi="Arial" w:cs="Arial"/>
        </w:rPr>
        <w:t>JAVA</w:t>
      </w:r>
      <w:r w:rsidR="000F121D">
        <w:rPr>
          <w:rFonts w:ascii="Arial" w:hAnsi="Arial" w:cs="Arial"/>
        </w:rPr>
        <w:t>)</w:t>
      </w:r>
    </w:p>
    <w:p w14:paraId="5E13D05E" w14:textId="77777777" w:rsidR="00D263C1" w:rsidRDefault="00D263C1" w:rsidP="00D831BB">
      <w:pPr>
        <w:spacing w:after="240"/>
        <w:jc w:val="both"/>
        <w:rPr>
          <w:rFonts w:ascii="Arial" w:hAnsi="Arial" w:cs="Arial"/>
        </w:rPr>
      </w:pPr>
    </w:p>
    <w:p w14:paraId="4ADF06E8" w14:textId="2D4C2AD4" w:rsidR="00D831BB" w:rsidRPr="00A72C3F" w:rsidRDefault="00D831BB" w:rsidP="00D831BB">
      <w:pPr>
        <w:spacing w:after="240"/>
        <w:jc w:val="both"/>
        <w:rPr>
          <w:rFonts w:ascii="Arial" w:hAnsi="Arial" w:cs="Arial"/>
        </w:rPr>
      </w:pPr>
      <w:r w:rsidRPr="00A72C3F">
        <w:rPr>
          <w:rFonts w:ascii="Arial" w:hAnsi="Arial" w:cs="Arial"/>
        </w:rPr>
        <w:t xml:space="preserve">  </w:t>
      </w:r>
    </w:p>
    <w:p w14:paraId="6E496427" w14:textId="2DAB16D9" w:rsidR="00047547" w:rsidRDefault="00047547" w:rsidP="000F121D">
      <w:pPr>
        <w:spacing w:after="240"/>
      </w:pPr>
      <w:r>
        <w:t>CAIXA ELETRÔNICO</w:t>
      </w:r>
      <w:r w:rsidR="00D263C1">
        <w:t xml:space="preserve"> </w:t>
      </w:r>
      <w:r w:rsidR="00D65341">
        <w:t>(SAQUES</w:t>
      </w:r>
      <w:r w:rsidR="00D263C1">
        <w:t xml:space="preserve"> E CONTROLES)</w:t>
      </w:r>
    </w:p>
    <w:p w14:paraId="10942C60" w14:textId="77777777" w:rsidR="00047547" w:rsidRDefault="00047547" w:rsidP="00047547">
      <w:pPr>
        <w:numPr>
          <w:ilvl w:val="0"/>
          <w:numId w:val="10"/>
        </w:numPr>
        <w:spacing w:after="240" w:line="240" w:lineRule="auto"/>
      </w:pPr>
      <w:r>
        <w:t>Criar um menu de opções:</w:t>
      </w:r>
      <w:r>
        <w:br/>
        <w:t>Menu Principal</w:t>
      </w:r>
      <w:r>
        <w:br/>
        <w:t>1 – Carregar Notas</w:t>
      </w:r>
      <w:r>
        <w:br/>
        <w:t>2 – Retirar Notas</w:t>
      </w:r>
      <w:r>
        <w:br/>
        <w:t>3 – Estatística</w:t>
      </w:r>
      <w:r>
        <w:br/>
        <w:t>9 – Fim</w:t>
      </w:r>
    </w:p>
    <w:p w14:paraId="1F770A43" w14:textId="0C7151AD" w:rsidR="00047547" w:rsidRDefault="00047547" w:rsidP="00047547">
      <w:pPr>
        <w:numPr>
          <w:ilvl w:val="1"/>
          <w:numId w:val="10"/>
        </w:numPr>
        <w:spacing w:after="240" w:line="240" w:lineRule="auto"/>
      </w:pPr>
      <w:r>
        <w:t>Carregar a quantidade</w:t>
      </w:r>
      <w:r w:rsidR="00E76114">
        <w:t>:</w:t>
      </w:r>
      <w:r>
        <w:t xml:space="preserve"> </w:t>
      </w:r>
      <w:r w:rsidR="00271482">
        <w:t xml:space="preserve">100 cédulas </w:t>
      </w:r>
      <w:r>
        <w:t xml:space="preserve">de </w:t>
      </w:r>
      <w:r w:rsidR="002E3504">
        <w:t>notas</w:t>
      </w:r>
      <w:r>
        <w:t xml:space="preserve"> em uma área da memória com </w:t>
      </w:r>
      <w:r w:rsidR="001C4E50">
        <w:t>7</w:t>
      </w:r>
      <w:r>
        <w:t xml:space="preserve"> ocorrências.</w:t>
      </w:r>
    </w:p>
    <w:p w14:paraId="34D16656" w14:textId="081F0F5F" w:rsidR="00047547" w:rsidRDefault="00047547" w:rsidP="00047547">
      <w:pPr>
        <w:numPr>
          <w:ilvl w:val="1"/>
          <w:numId w:val="10"/>
        </w:numPr>
        <w:spacing w:after="240" w:line="240" w:lineRule="auto"/>
      </w:pPr>
      <w:r>
        <w:t>Solicitar que o cliente faça a retirada de valores obedecendo o critério d</w:t>
      </w:r>
      <w:r w:rsidR="007B2097">
        <w:t>a</w:t>
      </w:r>
      <w:r>
        <w:t xml:space="preserve"> maior p</w:t>
      </w:r>
      <w:r w:rsidR="00764E2C">
        <w:t>ara a</w:t>
      </w:r>
      <w:r>
        <w:t xml:space="preserve"> menor</w:t>
      </w:r>
      <w:r w:rsidR="00764E2C">
        <w:t xml:space="preserve"> nota</w:t>
      </w:r>
      <w:r>
        <w:t>.</w:t>
      </w:r>
    </w:p>
    <w:p w14:paraId="35872412" w14:textId="506DCB21" w:rsidR="002C63B4" w:rsidRDefault="00047547" w:rsidP="00047547">
      <w:pPr>
        <w:numPr>
          <w:ilvl w:val="1"/>
          <w:numId w:val="10"/>
        </w:numPr>
        <w:spacing w:after="240" w:line="240" w:lineRule="auto"/>
      </w:pPr>
      <w:r>
        <w:t>Caso não tenha o valor da maior cédula, disponibilizar a próxima</w:t>
      </w:r>
      <w:r w:rsidR="002C63B4">
        <w:t xml:space="preserve"> nota maior</w:t>
      </w:r>
      <w:r w:rsidR="00F0189C">
        <w:t>.</w:t>
      </w:r>
    </w:p>
    <w:p w14:paraId="286330AB" w14:textId="1EE58390" w:rsidR="00F959E8" w:rsidRDefault="00F959E8" w:rsidP="00F959E8">
      <w:pPr>
        <w:numPr>
          <w:ilvl w:val="1"/>
          <w:numId w:val="10"/>
        </w:numPr>
        <w:spacing w:after="240" w:line="240" w:lineRule="auto"/>
      </w:pPr>
      <w:r>
        <w:t>Solicitar até 100 retiradas ou não haver mais notas disponíveis no caixa.</w:t>
      </w:r>
    </w:p>
    <w:p w14:paraId="06142D41" w14:textId="699007BF" w:rsidR="008606BD" w:rsidRDefault="008606BD" w:rsidP="008606BD">
      <w:pPr>
        <w:numPr>
          <w:ilvl w:val="1"/>
          <w:numId w:val="10"/>
        </w:numPr>
        <w:spacing w:after="240" w:line="240" w:lineRule="auto"/>
      </w:pPr>
      <w:r>
        <w:t>No final, exibir a estatística e gravar em arquivo: “Resumo.txt”, com:</w:t>
      </w:r>
    </w:p>
    <w:p w14:paraId="09366B3D" w14:textId="0808E058" w:rsidR="00AD6E4E" w:rsidRDefault="00AD6E4E" w:rsidP="008606BD">
      <w:pPr>
        <w:numPr>
          <w:ilvl w:val="2"/>
          <w:numId w:val="10"/>
        </w:numPr>
        <w:spacing w:after="0" w:line="240" w:lineRule="auto"/>
        <w:ind w:left="1225" w:hanging="505"/>
      </w:pPr>
      <w:r>
        <w:t xml:space="preserve"> Valor total inicial antes dos saques;</w:t>
      </w:r>
      <w:r w:rsidR="008606BD">
        <w:t xml:space="preserve"> </w:t>
      </w:r>
    </w:p>
    <w:p w14:paraId="4F18D40E" w14:textId="789805B5" w:rsidR="008606BD" w:rsidRDefault="007A1C68" w:rsidP="008606BD">
      <w:pPr>
        <w:numPr>
          <w:ilvl w:val="2"/>
          <w:numId w:val="10"/>
        </w:numPr>
        <w:spacing w:after="0" w:line="240" w:lineRule="auto"/>
        <w:ind w:left="1225" w:hanging="505"/>
      </w:pPr>
      <w:r>
        <w:t xml:space="preserve"> </w:t>
      </w:r>
      <w:r w:rsidR="008606BD">
        <w:t>A média dos saques;</w:t>
      </w:r>
    </w:p>
    <w:p w14:paraId="068BF4D5" w14:textId="77777777" w:rsidR="008606BD" w:rsidRDefault="008606BD" w:rsidP="008606BD">
      <w:pPr>
        <w:numPr>
          <w:ilvl w:val="2"/>
          <w:numId w:val="10"/>
        </w:numPr>
        <w:spacing w:after="0" w:line="240" w:lineRule="auto"/>
        <w:ind w:left="1225" w:hanging="505"/>
      </w:pPr>
      <w:r>
        <w:t xml:space="preserve"> Valor total dos saques;</w:t>
      </w:r>
    </w:p>
    <w:p w14:paraId="4FAA7264" w14:textId="558615E8" w:rsidR="008606BD" w:rsidRDefault="008606BD" w:rsidP="008606BD">
      <w:pPr>
        <w:numPr>
          <w:ilvl w:val="2"/>
          <w:numId w:val="10"/>
        </w:numPr>
        <w:spacing w:after="0" w:line="240" w:lineRule="auto"/>
        <w:ind w:left="1225" w:hanging="505"/>
      </w:pPr>
      <w:r>
        <w:t xml:space="preserve"> Quantidade de saques;</w:t>
      </w:r>
    </w:p>
    <w:p w14:paraId="14035839" w14:textId="623B69E2" w:rsidR="008606BD" w:rsidRDefault="008606BD" w:rsidP="008606BD">
      <w:pPr>
        <w:numPr>
          <w:ilvl w:val="2"/>
          <w:numId w:val="10"/>
        </w:numPr>
        <w:spacing w:after="0" w:line="240" w:lineRule="auto"/>
        <w:ind w:left="1225" w:hanging="505"/>
      </w:pPr>
      <w:r>
        <w:t xml:space="preserve"> Valor total das sobras do caixa;</w:t>
      </w:r>
    </w:p>
    <w:p w14:paraId="1C59DFF1" w14:textId="77777777" w:rsidR="006473FC" w:rsidRDefault="006473FC" w:rsidP="006473FC">
      <w:pPr>
        <w:spacing w:after="0" w:line="240" w:lineRule="auto"/>
        <w:ind w:left="1225"/>
      </w:pPr>
    </w:p>
    <w:p w14:paraId="0DA0D4B2" w14:textId="6E0C5DEB" w:rsidR="00494FFB" w:rsidRDefault="00494FFB" w:rsidP="00494FFB">
      <w:pPr>
        <w:spacing w:after="0" w:line="240" w:lineRule="auto"/>
        <w:ind w:left="1225"/>
      </w:pPr>
    </w:p>
    <w:p w14:paraId="6B7BF57B" w14:textId="4C086082" w:rsidR="00494FFB" w:rsidRPr="00494FFB" w:rsidRDefault="00494FFB" w:rsidP="00813956">
      <w:pPr>
        <w:spacing w:after="0" w:line="240" w:lineRule="auto"/>
        <w:ind w:left="284"/>
        <w:rPr>
          <w:sz w:val="40"/>
          <w:szCs w:val="40"/>
        </w:rPr>
      </w:pPr>
      <w:r w:rsidRPr="00494FFB">
        <w:rPr>
          <w:sz w:val="40"/>
          <w:szCs w:val="40"/>
        </w:rPr>
        <w:t>Consistência do valor de en</w:t>
      </w:r>
      <w:r w:rsidR="00C6288B">
        <w:rPr>
          <w:sz w:val="40"/>
          <w:szCs w:val="40"/>
        </w:rPr>
        <w:t>trada para o saque</w:t>
      </w:r>
    </w:p>
    <w:p w14:paraId="0C2865B9" w14:textId="77777777" w:rsidR="008606BD" w:rsidRDefault="008606BD" w:rsidP="008606BD">
      <w:pPr>
        <w:spacing w:after="0" w:line="240" w:lineRule="auto"/>
        <w:ind w:left="1225"/>
      </w:pPr>
    </w:p>
    <w:p w14:paraId="5CF22DDD" w14:textId="0281B993" w:rsidR="006E3AC2" w:rsidRDefault="006E3AC2" w:rsidP="00047547">
      <w:pPr>
        <w:numPr>
          <w:ilvl w:val="1"/>
          <w:numId w:val="10"/>
        </w:numPr>
        <w:spacing w:after="240" w:line="240" w:lineRule="auto"/>
      </w:pPr>
      <w:r>
        <w:t xml:space="preserve">Após a solicitação do valor verificar: </w:t>
      </w:r>
    </w:p>
    <w:p w14:paraId="78433C50" w14:textId="481EB8AF" w:rsidR="0081360D" w:rsidRDefault="006E3AC2" w:rsidP="0081360D">
      <w:pPr>
        <w:pStyle w:val="PargrafodaLista"/>
        <w:numPr>
          <w:ilvl w:val="2"/>
          <w:numId w:val="12"/>
        </w:numPr>
        <w:spacing w:after="240" w:line="240" w:lineRule="auto"/>
      </w:pPr>
      <w:r>
        <w:t>Valor não pode ser negativo</w:t>
      </w:r>
      <w:r w:rsidR="009B4968">
        <w:t xml:space="preserve"> e r$ 3,00</w:t>
      </w:r>
      <w:r>
        <w:t>;</w:t>
      </w:r>
    </w:p>
    <w:p w14:paraId="6C36E8EC" w14:textId="7AEBD08E" w:rsidR="006E3AC2" w:rsidRDefault="006E3AC2" w:rsidP="0081360D">
      <w:pPr>
        <w:pStyle w:val="PargrafodaLista"/>
        <w:numPr>
          <w:ilvl w:val="2"/>
          <w:numId w:val="12"/>
        </w:numPr>
        <w:spacing w:after="240" w:line="240" w:lineRule="auto"/>
      </w:pPr>
      <w:r>
        <w:t>Menor valor possível é r$ 2,00 e maior será de r$ 3.000,00</w:t>
      </w:r>
    </w:p>
    <w:p w14:paraId="43ACCECC" w14:textId="4DD8D195" w:rsidR="00305C49" w:rsidRDefault="00305C49" w:rsidP="0081360D">
      <w:pPr>
        <w:pStyle w:val="PargrafodaLista"/>
        <w:numPr>
          <w:ilvl w:val="2"/>
          <w:numId w:val="12"/>
        </w:numPr>
        <w:spacing w:after="240" w:line="240" w:lineRule="auto"/>
      </w:pPr>
      <w:r>
        <w:t>Emitir mensagem “VALOR SOLICITADO INVÁLIDO”</w:t>
      </w:r>
    </w:p>
    <w:p w14:paraId="6DD31175" w14:textId="78F1CC25" w:rsidR="00047547" w:rsidRDefault="002C63B4" w:rsidP="00047547">
      <w:pPr>
        <w:numPr>
          <w:ilvl w:val="1"/>
          <w:numId w:val="10"/>
        </w:numPr>
        <w:spacing w:after="240" w:line="240" w:lineRule="auto"/>
      </w:pPr>
      <w:r>
        <w:t>Caso o valor solicitado não correspond</w:t>
      </w:r>
      <w:r w:rsidR="008D4E48">
        <w:t>a</w:t>
      </w:r>
      <w:r>
        <w:t xml:space="preserve"> as notas a serem ofertadas, emitir mensagem “VALOR SOLICITADO NÃO PODE SER SACADO” e mostrar quais cédulas estão disponíveis.</w:t>
      </w:r>
    </w:p>
    <w:p w14:paraId="5551A452" w14:textId="2D87A6FA" w:rsidR="00047547" w:rsidRDefault="00047547" w:rsidP="00047547">
      <w:pPr>
        <w:numPr>
          <w:ilvl w:val="1"/>
          <w:numId w:val="10"/>
        </w:numPr>
        <w:spacing w:after="240" w:line="240" w:lineRule="auto"/>
      </w:pPr>
      <w:r>
        <w:t>Se o valor a ser solicitado for maior que o saldo total do caixa, enviar a mensagem “EXCEDEU O LIMITE DO CAIXA”.</w:t>
      </w:r>
    </w:p>
    <w:p w14:paraId="481D87F5" w14:textId="41FECD3B" w:rsidR="00CC3197" w:rsidRDefault="00CC3197" w:rsidP="00047547">
      <w:pPr>
        <w:numPr>
          <w:ilvl w:val="1"/>
          <w:numId w:val="10"/>
        </w:numPr>
        <w:spacing w:after="240" w:line="240" w:lineRule="auto"/>
      </w:pPr>
      <w:r>
        <w:t>Para todas as situações de consistência solicitar para que se possa fazer novo saque.</w:t>
      </w:r>
    </w:p>
    <w:p w14:paraId="67142493" w14:textId="53E60616" w:rsidR="00087A99" w:rsidRDefault="00087A99" w:rsidP="00087A99">
      <w:pPr>
        <w:spacing w:after="240" w:line="240" w:lineRule="auto"/>
        <w:ind w:left="792"/>
      </w:pPr>
    </w:p>
    <w:p w14:paraId="3A8461D8" w14:textId="03AA6BDF" w:rsidR="00305269" w:rsidRDefault="00305269" w:rsidP="00087A99">
      <w:pPr>
        <w:spacing w:after="240" w:line="240" w:lineRule="auto"/>
        <w:ind w:left="792"/>
      </w:pPr>
    </w:p>
    <w:p w14:paraId="3BF8F9AB" w14:textId="77777777" w:rsidR="00305269" w:rsidRDefault="00305269" w:rsidP="00087A99">
      <w:pPr>
        <w:spacing w:after="240" w:line="240" w:lineRule="auto"/>
        <w:ind w:left="792"/>
      </w:pPr>
    </w:p>
    <w:tbl>
      <w:tblPr>
        <w:tblpPr w:leftFromText="141" w:rightFromText="141" w:horzAnchor="page" w:tblpX="4595" w:tblpY="4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9"/>
        <w:gridCol w:w="708"/>
        <w:gridCol w:w="574"/>
        <w:gridCol w:w="599"/>
        <w:gridCol w:w="583"/>
        <w:gridCol w:w="549"/>
        <w:gridCol w:w="574"/>
      </w:tblGrid>
      <w:tr w:rsidR="00087A99" w14:paraId="485AA715" w14:textId="76B705C9" w:rsidTr="00305269">
        <w:trPr>
          <w:trHeight w:val="333"/>
        </w:trPr>
        <w:tc>
          <w:tcPr>
            <w:tcW w:w="749" w:type="dxa"/>
          </w:tcPr>
          <w:p w14:paraId="7251D4B9" w14:textId="095F5E50" w:rsidR="00087A99" w:rsidRDefault="00087A99" w:rsidP="00305269">
            <w:pPr>
              <w:spacing w:after="240" w:line="240" w:lineRule="auto"/>
            </w:pPr>
            <w:r>
              <w:t xml:space="preserve">   0</w:t>
            </w:r>
          </w:p>
        </w:tc>
        <w:tc>
          <w:tcPr>
            <w:tcW w:w="708" w:type="dxa"/>
          </w:tcPr>
          <w:p w14:paraId="50A70912" w14:textId="2EEEE8DA" w:rsidR="00087A99" w:rsidRDefault="00087A99" w:rsidP="00305269">
            <w:pPr>
              <w:spacing w:after="240" w:line="240" w:lineRule="auto"/>
            </w:pPr>
            <w:r>
              <w:t xml:space="preserve">   1</w:t>
            </w:r>
          </w:p>
        </w:tc>
        <w:tc>
          <w:tcPr>
            <w:tcW w:w="574" w:type="dxa"/>
          </w:tcPr>
          <w:p w14:paraId="46C6DCE4" w14:textId="55435587" w:rsidR="00087A99" w:rsidRDefault="00087A99" w:rsidP="00305269">
            <w:pPr>
              <w:spacing w:after="240" w:line="240" w:lineRule="auto"/>
            </w:pPr>
            <w:r>
              <w:t xml:space="preserve">  2</w:t>
            </w:r>
          </w:p>
        </w:tc>
        <w:tc>
          <w:tcPr>
            <w:tcW w:w="599" w:type="dxa"/>
          </w:tcPr>
          <w:p w14:paraId="5A39C532" w14:textId="68CDAE40" w:rsidR="00087A99" w:rsidRDefault="00087A99" w:rsidP="00305269">
            <w:pPr>
              <w:spacing w:after="240" w:line="240" w:lineRule="auto"/>
            </w:pPr>
            <w:r>
              <w:t xml:space="preserve">  3</w:t>
            </w:r>
          </w:p>
        </w:tc>
        <w:tc>
          <w:tcPr>
            <w:tcW w:w="583" w:type="dxa"/>
          </w:tcPr>
          <w:p w14:paraId="2546324F" w14:textId="6AFC2883" w:rsidR="00087A99" w:rsidRDefault="00087A99" w:rsidP="00305269">
            <w:pPr>
              <w:spacing w:after="240" w:line="240" w:lineRule="auto"/>
            </w:pPr>
            <w:r>
              <w:t xml:space="preserve">  4</w:t>
            </w:r>
          </w:p>
        </w:tc>
        <w:tc>
          <w:tcPr>
            <w:tcW w:w="549" w:type="dxa"/>
          </w:tcPr>
          <w:p w14:paraId="3052C73E" w14:textId="4E666505" w:rsidR="00087A99" w:rsidRDefault="00087A99" w:rsidP="00305269">
            <w:pPr>
              <w:spacing w:after="240" w:line="240" w:lineRule="auto"/>
            </w:pPr>
            <w:r>
              <w:t xml:space="preserve">  5</w:t>
            </w:r>
          </w:p>
        </w:tc>
        <w:tc>
          <w:tcPr>
            <w:tcW w:w="574" w:type="dxa"/>
          </w:tcPr>
          <w:p w14:paraId="085F7760" w14:textId="618F7191" w:rsidR="00087A99" w:rsidRDefault="00087A99" w:rsidP="00305269">
            <w:pPr>
              <w:spacing w:after="240" w:line="240" w:lineRule="auto"/>
            </w:pPr>
            <w:r>
              <w:t xml:space="preserve">  6</w:t>
            </w:r>
          </w:p>
        </w:tc>
      </w:tr>
      <w:tr w:rsidR="00087A99" w14:paraId="44E9041E" w14:textId="5ABA8FC7" w:rsidTr="00305269">
        <w:trPr>
          <w:trHeight w:val="375"/>
        </w:trPr>
        <w:tc>
          <w:tcPr>
            <w:tcW w:w="749" w:type="dxa"/>
          </w:tcPr>
          <w:p w14:paraId="234C65C5" w14:textId="43ABB872" w:rsidR="00087A99" w:rsidRDefault="00CF61DD" w:rsidP="00305269">
            <w:pPr>
              <w:spacing w:after="240" w:line="240" w:lineRule="auto"/>
            </w:pPr>
            <w:r>
              <w:t xml:space="preserve"> </w:t>
            </w:r>
            <w:r w:rsidR="00305269">
              <w:t xml:space="preserve"> </w:t>
            </w:r>
            <w:r>
              <w:t>100</w:t>
            </w:r>
          </w:p>
        </w:tc>
        <w:tc>
          <w:tcPr>
            <w:tcW w:w="708" w:type="dxa"/>
          </w:tcPr>
          <w:p w14:paraId="715C5341" w14:textId="664C2DD3" w:rsidR="00087A99" w:rsidRDefault="00CF61DD" w:rsidP="00305269">
            <w:pPr>
              <w:spacing w:after="240" w:line="240" w:lineRule="auto"/>
            </w:pPr>
            <w:r>
              <w:t xml:space="preserve"> 100</w:t>
            </w:r>
          </w:p>
        </w:tc>
        <w:tc>
          <w:tcPr>
            <w:tcW w:w="574" w:type="dxa"/>
          </w:tcPr>
          <w:p w14:paraId="4B47FADE" w14:textId="29C07743" w:rsidR="00087A99" w:rsidRDefault="00CF61DD" w:rsidP="00305269">
            <w:pPr>
              <w:spacing w:after="240" w:line="240" w:lineRule="auto"/>
            </w:pPr>
            <w:r>
              <w:t xml:space="preserve"> </w:t>
            </w:r>
            <w:r w:rsidR="003C4C7D">
              <w:t>100</w:t>
            </w:r>
          </w:p>
        </w:tc>
        <w:tc>
          <w:tcPr>
            <w:tcW w:w="599" w:type="dxa"/>
          </w:tcPr>
          <w:p w14:paraId="42192A8A" w14:textId="35F3A5F8" w:rsidR="00087A99" w:rsidRDefault="00305269" w:rsidP="00305269">
            <w:pPr>
              <w:spacing w:after="240" w:line="240" w:lineRule="auto"/>
            </w:pPr>
            <w:r>
              <w:t xml:space="preserve"> </w:t>
            </w:r>
            <w:r w:rsidR="003C4C7D">
              <w:t>100</w:t>
            </w:r>
          </w:p>
        </w:tc>
        <w:tc>
          <w:tcPr>
            <w:tcW w:w="583" w:type="dxa"/>
          </w:tcPr>
          <w:p w14:paraId="77BADC6A" w14:textId="7B3D14E9" w:rsidR="00087A99" w:rsidRDefault="00305269" w:rsidP="00305269">
            <w:pPr>
              <w:spacing w:after="240" w:line="240" w:lineRule="auto"/>
            </w:pPr>
            <w:r>
              <w:t xml:space="preserve"> </w:t>
            </w:r>
            <w:r w:rsidR="003C4C7D">
              <w:t>100</w:t>
            </w:r>
          </w:p>
        </w:tc>
        <w:tc>
          <w:tcPr>
            <w:tcW w:w="549" w:type="dxa"/>
          </w:tcPr>
          <w:p w14:paraId="6F983998" w14:textId="74292AEA" w:rsidR="00087A99" w:rsidRDefault="00CF61DD" w:rsidP="00305269">
            <w:pPr>
              <w:spacing w:after="240" w:line="240" w:lineRule="auto"/>
            </w:pPr>
            <w:r>
              <w:t xml:space="preserve"> 100</w:t>
            </w:r>
          </w:p>
        </w:tc>
        <w:tc>
          <w:tcPr>
            <w:tcW w:w="574" w:type="dxa"/>
          </w:tcPr>
          <w:p w14:paraId="55EE058C" w14:textId="04EBC343" w:rsidR="00087A99" w:rsidRDefault="00CF61DD" w:rsidP="00305269">
            <w:pPr>
              <w:spacing w:after="240" w:line="240" w:lineRule="auto"/>
            </w:pPr>
            <w:r>
              <w:t xml:space="preserve"> 100</w:t>
            </w:r>
          </w:p>
        </w:tc>
      </w:tr>
    </w:tbl>
    <w:p w14:paraId="5331FC25" w14:textId="598EDCAD" w:rsidR="00087A99" w:rsidRDefault="00087A99" w:rsidP="00087A99">
      <w:pPr>
        <w:spacing w:after="240" w:line="240" w:lineRule="auto"/>
        <w:ind w:left="792"/>
      </w:pPr>
    </w:p>
    <w:p w14:paraId="792AC145" w14:textId="77777777" w:rsidR="00305269" w:rsidRDefault="00305269" w:rsidP="00087A99">
      <w:pPr>
        <w:spacing w:after="240" w:line="240" w:lineRule="auto"/>
        <w:ind w:left="792"/>
      </w:pPr>
    </w:p>
    <w:p w14:paraId="1CE8FD0A" w14:textId="77777777" w:rsidR="00305269" w:rsidRDefault="00305269" w:rsidP="00087A99">
      <w:pPr>
        <w:spacing w:after="240" w:line="240" w:lineRule="auto"/>
        <w:ind w:left="792"/>
      </w:pPr>
    </w:p>
    <w:p w14:paraId="58B4C498" w14:textId="65EC614D" w:rsidR="00305269" w:rsidRDefault="00305269" w:rsidP="00087A99">
      <w:pPr>
        <w:spacing w:after="240" w:line="240" w:lineRule="auto"/>
        <w:ind w:left="792"/>
      </w:pPr>
      <w:r>
        <w:t>Referência de valor r$         2           5           10        20       50     100      200</w:t>
      </w:r>
    </w:p>
    <w:p w14:paraId="23E39F70" w14:textId="77777777" w:rsidR="006518F6" w:rsidRDefault="006518F6" w:rsidP="00087A99">
      <w:pPr>
        <w:spacing w:after="240" w:line="240" w:lineRule="auto"/>
        <w:ind w:left="792"/>
      </w:pPr>
      <w:r>
        <w:t xml:space="preserve">Saque r$ 75,00 </w:t>
      </w:r>
      <w:r>
        <w:sym w:font="Wingdings" w:char="F0E0"/>
      </w:r>
      <w:r>
        <w:t xml:space="preserve"> 1 nota de 50,00, 1 nota de 20,00 e 1 nota de 5,00</w:t>
      </w:r>
    </w:p>
    <w:p w14:paraId="343D002D" w14:textId="181030BD" w:rsidR="006518F6" w:rsidRDefault="006518F6" w:rsidP="006518F6">
      <w:pPr>
        <w:spacing w:after="240" w:line="240" w:lineRule="auto"/>
        <w:ind w:left="792"/>
      </w:pPr>
      <w:r>
        <w:t xml:space="preserve">Saque r$ 115,00 </w:t>
      </w:r>
      <w:r>
        <w:sym w:font="Wingdings" w:char="F0E0"/>
      </w:r>
      <w:r>
        <w:t xml:space="preserve"> 1 nota de 100,00, 1 nota de 10,00 e 1 nota de 5,00</w:t>
      </w:r>
    </w:p>
    <w:p w14:paraId="5922C74C" w14:textId="37D04F61" w:rsidR="006518F6" w:rsidRDefault="006518F6" w:rsidP="006518F6">
      <w:pPr>
        <w:spacing w:after="240" w:line="240" w:lineRule="auto"/>
        <w:ind w:left="792"/>
      </w:pPr>
      <w:r>
        <w:t xml:space="preserve">Saque r$ 11,00 </w:t>
      </w:r>
      <w:r>
        <w:sym w:font="Wingdings" w:char="F0E0"/>
      </w:r>
      <w:r>
        <w:t xml:space="preserve"> 1 nota de 5,00 e 3 notas de 2,00</w:t>
      </w:r>
    </w:p>
    <w:p w14:paraId="1A178AA5" w14:textId="374D6025" w:rsidR="00AE3A92" w:rsidRDefault="00AE3A92" w:rsidP="00AE3A92">
      <w:pPr>
        <w:spacing w:after="240" w:line="240" w:lineRule="auto"/>
        <w:ind w:left="792"/>
      </w:pPr>
      <w:r>
        <w:t xml:space="preserve">Saque r$ 53,00 </w:t>
      </w:r>
      <w:r>
        <w:sym w:font="Wingdings" w:char="F0E0"/>
      </w:r>
      <w:r>
        <w:t xml:space="preserve"> 2 notas de 20,00 e 1 nota de 5, 4 notas de 2,00</w:t>
      </w:r>
    </w:p>
    <w:p w14:paraId="4D8218C6" w14:textId="77777777" w:rsidR="00AE3A92" w:rsidRDefault="00AE3A92" w:rsidP="006518F6">
      <w:pPr>
        <w:spacing w:after="240" w:line="240" w:lineRule="auto"/>
        <w:ind w:left="792"/>
      </w:pPr>
    </w:p>
    <w:p w14:paraId="5BE74F9C" w14:textId="233C7F03" w:rsidR="00305269" w:rsidRDefault="00305269" w:rsidP="00087A99">
      <w:pPr>
        <w:spacing w:after="240" w:line="240" w:lineRule="auto"/>
        <w:ind w:left="792"/>
      </w:pPr>
    </w:p>
    <w:p w14:paraId="558B2F15" w14:textId="5509237B" w:rsidR="00047547" w:rsidRDefault="00047547" w:rsidP="00047547">
      <w:pPr>
        <w:spacing w:after="240"/>
        <w:ind w:left="1272"/>
      </w:pPr>
    </w:p>
    <w:p w14:paraId="5AA3140D" w14:textId="3D4525EB" w:rsidR="006C1A30" w:rsidRDefault="006C1A30" w:rsidP="00047547">
      <w:pPr>
        <w:spacing w:after="240"/>
        <w:ind w:left="1272"/>
      </w:pPr>
    </w:p>
    <w:p w14:paraId="20CC7121" w14:textId="5E1CC0C6" w:rsidR="006C1A30" w:rsidRDefault="006C1A30" w:rsidP="00047547">
      <w:pPr>
        <w:spacing w:after="240"/>
        <w:ind w:left="1272"/>
      </w:pPr>
    </w:p>
    <w:p w14:paraId="101C5834" w14:textId="2A70886D" w:rsidR="006C1A30" w:rsidRDefault="006C1A30" w:rsidP="00047547">
      <w:pPr>
        <w:spacing w:after="240"/>
        <w:ind w:left="1272"/>
      </w:pPr>
    </w:p>
    <w:sectPr w:rsidR="006C1A30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4765A26"/>
    <w:multiLevelType w:val="hybridMultilevel"/>
    <w:tmpl w:val="A6B27B90"/>
    <w:lvl w:ilvl="0" w:tplc="5F8AA642">
      <w:start w:val="1"/>
      <w:numFmt w:val="decimal"/>
      <w:lvlText w:val="(%1)"/>
      <w:lvlJc w:val="left"/>
      <w:pPr>
        <w:ind w:left="12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4CFA61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" w15:restartNumberingAfterBreak="0">
    <w:nsid w:val="773B52B1"/>
    <w:multiLevelType w:val="hybridMultilevel"/>
    <w:tmpl w:val="368E36A8"/>
    <w:lvl w:ilvl="0" w:tplc="04160017">
      <w:start w:val="1"/>
      <w:numFmt w:val="lowerLetter"/>
      <w:lvlText w:val="%1)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782043DE"/>
    <w:multiLevelType w:val="multilevel"/>
    <w:tmpl w:val="DD10352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3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440"/>
      </w:pPr>
      <w:rPr>
        <w:rFonts w:hint="default"/>
      </w:rPr>
    </w:lvl>
  </w:abstractNum>
  <w:num w:numId="1" w16cid:durableId="1921408780">
    <w:abstractNumId w:val="3"/>
  </w:num>
  <w:num w:numId="2" w16cid:durableId="2037267172">
    <w:abstractNumId w:val="5"/>
  </w:num>
  <w:num w:numId="3" w16cid:durableId="269163786">
    <w:abstractNumId w:val="4"/>
  </w:num>
  <w:num w:numId="4" w16cid:durableId="509494533">
    <w:abstractNumId w:val="6"/>
  </w:num>
  <w:num w:numId="5" w16cid:durableId="1257982072">
    <w:abstractNumId w:val="7"/>
  </w:num>
  <w:num w:numId="6" w16cid:durableId="692609472">
    <w:abstractNumId w:val="9"/>
  </w:num>
  <w:num w:numId="7" w16cid:durableId="598682713">
    <w:abstractNumId w:val="0"/>
  </w:num>
  <w:num w:numId="8" w16cid:durableId="398942266">
    <w:abstractNumId w:val="1"/>
  </w:num>
  <w:num w:numId="9" w16cid:durableId="2114931521">
    <w:abstractNumId w:val="2"/>
  </w:num>
  <w:num w:numId="10" w16cid:durableId="1371880283">
    <w:abstractNumId w:val="8"/>
  </w:num>
  <w:num w:numId="11" w16cid:durableId="376243093">
    <w:abstractNumId w:val="10"/>
  </w:num>
  <w:num w:numId="12" w16cid:durableId="336006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05F58"/>
    <w:rsid w:val="00016A59"/>
    <w:rsid w:val="00025DE2"/>
    <w:rsid w:val="0004446D"/>
    <w:rsid w:val="00047547"/>
    <w:rsid w:val="00052578"/>
    <w:rsid w:val="00087A99"/>
    <w:rsid w:val="000A29A7"/>
    <w:rsid w:val="000E40AF"/>
    <w:rsid w:val="000F121D"/>
    <w:rsid w:val="00123DBC"/>
    <w:rsid w:val="0013502B"/>
    <w:rsid w:val="00151CE8"/>
    <w:rsid w:val="001C4E50"/>
    <w:rsid w:val="001C75B8"/>
    <w:rsid w:val="0022412B"/>
    <w:rsid w:val="00252C83"/>
    <w:rsid w:val="00271482"/>
    <w:rsid w:val="00291A6E"/>
    <w:rsid w:val="002C63B4"/>
    <w:rsid w:val="002E3504"/>
    <w:rsid w:val="00305269"/>
    <w:rsid w:val="00305C49"/>
    <w:rsid w:val="00327F3C"/>
    <w:rsid w:val="003558BC"/>
    <w:rsid w:val="0039192F"/>
    <w:rsid w:val="003C4C7D"/>
    <w:rsid w:val="00455115"/>
    <w:rsid w:val="0046062C"/>
    <w:rsid w:val="0048112F"/>
    <w:rsid w:val="00494FFB"/>
    <w:rsid w:val="004F0035"/>
    <w:rsid w:val="004F0186"/>
    <w:rsid w:val="0050185D"/>
    <w:rsid w:val="00512714"/>
    <w:rsid w:val="00521725"/>
    <w:rsid w:val="0057184C"/>
    <w:rsid w:val="00604DC2"/>
    <w:rsid w:val="006473FC"/>
    <w:rsid w:val="006518F6"/>
    <w:rsid w:val="00692AF1"/>
    <w:rsid w:val="006C1A30"/>
    <w:rsid w:val="006D1F72"/>
    <w:rsid w:val="006E3AC2"/>
    <w:rsid w:val="00700971"/>
    <w:rsid w:val="00723AF4"/>
    <w:rsid w:val="007615E1"/>
    <w:rsid w:val="00764E2C"/>
    <w:rsid w:val="007A1C68"/>
    <w:rsid w:val="007B2097"/>
    <w:rsid w:val="007D6031"/>
    <w:rsid w:val="007F3A6D"/>
    <w:rsid w:val="007F7B0E"/>
    <w:rsid w:val="0081360D"/>
    <w:rsid w:val="00813956"/>
    <w:rsid w:val="00814D3C"/>
    <w:rsid w:val="00817671"/>
    <w:rsid w:val="008606BD"/>
    <w:rsid w:val="0086520C"/>
    <w:rsid w:val="008D3A6A"/>
    <w:rsid w:val="008D4E48"/>
    <w:rsid w:val="008F4DFE"/>
    <w:rsid w:val="00924624"/>
    <w:rsid w:val="00930330"/>
    <w:rsid w:val="009731D1"/>
    <w:rsid w:val="009B4968"/>
    <w:rsid w:val="00A0081F"/>
    <w:rsid w:val="00A36B80"/>
    <w:rsid w:val="00A5188D"/>
    <w:rsid w:val="00AD6E4E"/>
    <w:rsid w:val="00AD7BDA"/>
    <w:rsid w:val="00AE3A92"/>
    <w:rsid w:val="00B13D6C"/>
    <w:rsid w:val="00B33C6D"/>
    <w:rsid w:val="00B367DB"/>
    <w:rsid w:val="00B56690"/>
    <w:rsid w:val="00B83E16"/>
    <w:rsid w:val="00BC6B74"/>
    <w:rsid w:val="00BF1F19"/>
    <w:rsid w:val="00C26ABB"/>
    <w:rsid w:val="00C6288B"/>
    <w:rsid w:val="00CC3197"/>
    <w:rsid w:val="00CF61DD"/>
    <w:rsid w:val="00D05047"/>
    <w:rsid w:val="00D227AA"/>
    <w:rsid w:val="00D23143"/>
    <w:rsid w:val="00D263C1"/>
    <w:rsid w:val="00D65341"/>
    <w:rsid w:val="00D831BB"/>
    <w:rsid w:val="00D92E4C"/>
    <w:rsid w:val="00DB6EF7"/>
    <w:rsid w:val="00DC0186"/>
    <w:rsid w:val="00DD5AFE"/>
    <w:rsid w:val="00E04537"/>
    <w:rsid w:val="00E04AB0"/>
    <w:rsid w:val="00E11552"/>
    <w:rsid w:val="00E27236"/>
    <w:rsid w:val="00E67EA7"/>
    <w:rsid w:val="00E76114"/>
    <w:rsid w:val="00EB1E74"/>
    <w:rsid w:val="00EC2A84"/>
    <w:rsid w:val="00F0189C"/>
    <w:rsid w:val="00F17096"/>
    <w:rsid w:val="00F9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A9A"/>
  <w15:docId w15:val="{4C96D8F3-126D-4338-A8EB-8D47BD9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6E3AC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E3AC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E3AC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E3AC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E3A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24593-35F9-449E-933C-461BBEF9E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RICARDO SATOSHI OYAKAWA</cp:lastModifiedBy>
  <cp:revision>5</cp:revision>
  <dcterms:created xsi:type="dcterms:W3CDTF">2023-05-18T15:41:00Z</dcterms:created>
  <dcterms:modified xsi:type="dcterms:W3CDTF">2023-05-18T15:42:00Z</dcterms:modified>
</cp:coreProperties>
</file>