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военного положения</w:t>
      </w:r>
    </w:p>
    <w:p>
      <w:pPr>
        <w:spacing w:before="0" w:after="0" w:line="240" w:lineRule="auto"/>
        <w:jc w:val="both"/>
      </w:pPr>
      <w:r>
        <w:t>https://forum.majestic-rp.ru/threads/pravila-voyennogo-polozheniya.7524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Oliver Bonder Дата: 03.04.2020 в 19:07</w:t>
      </w:r>
    </w:p>
    <w:p>
      <w:pPr>
        <w:spacing w:before="0" w:after="0" w:line="240" w:lineRule="auto"/>
        <w:jc w:val="both"/>
      </w:pPr>
      <w:r>
        <w:t>1.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Режим военного положения вводится лидером Government, после публикации IC документации.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IC документацией является дело, в котором зафиксированы основные IC нарушения от игроков различных криминальных организаций / семей, в деле не должно быть грамматических ошибок, а так же нарушений правил сервера. Дело должно быть одобрено главным куратором гос. структур и ГА.</w:t>
      </w:r>
    </w:p>
    <w:p>
      <w:pPr>
        <w:spacing w:before="0" w:after="0" w:line="240" w:lineRule="auto"/>
        <w:jc w:val="both"/>
      </w:pPr>
      <w:r>
        <w:t>1.2 Военное положение объявляется лишь по веским IC причинам.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1.3</w:t>
      </w:r>
    </w:p>
    <w:p>
      <w:pPr>
        <w:spacing w:before="0" w:after="0" w:line="240" w:lineRule="auto"/>
        <w:jc w:val="both"/>
      </w:pPr>
      <w:r>
        <w:t>Военное положение вводится максимум на 12 часов.</w:t>
      </w:r>
    </w:p>
    <w:p>
      <w:pPr>
        <w:spacing w:before="0" w:after="0" w:line="240" w:lineRule="auto"/>
        <w:jc w:val="both"/>
      </w:pPr>
      <w:r>
        <w:t>1.4</w:t>
      </w:r>
    </w:p>
    <w:p>
      <w:pPr>
        <w:spacing w:before="0" w:after="0" w:line="240" w:lineRule="auto"/>
        <w:jc w:val="both"/>
      </w:pPr>
      <w:r>
        <w:t>Разрешено вводить военное положение во время массовых беспорядков, террористических актах и иных веских IC причин.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данное ВП отличает от военного положения вводимое на отдельные территории, это кратковременное оцепление небольшого участка, на котором происходят массовые беспорядки, террористические акты и другие мероприятия, вводимое для устранения данных проблем.</w:t>
      </w:r>
    </w:p>
    <w:p>
      <w:pPr>
        <w:spacing w:before="0" w:after="0" w:line="240" w:lineRule="auto"/>
        <w:jc w:val="both"/>
      </w:pPr>
      <w:r>
        <w:t>1.5</w:t>
      </w:r>
    </w:p>
    <w:p>
      <w:pPr>
        <w:spacing w:before="0" w:after="0" w:line="240" w:lineRule="auto"/>
        <w:jc w:val="both"/>
      </w:pPr>
      <w:r>
        <w:t>При военном положении распространяются все общие правила сервера.</w:t>
      </w:r>
    </w:p>
    <w:p>
      <w:pPr>
        <w:spacing w:before="0" w:after="0" w:line="240" w:lineRule="auto"/>
        <w:jc w:val="both"/>
      </w:pPr>
      <w:r>
        <w:t>1.6</w:t>
      </w:r>
    </w:p>
    <w:p>
      <w:pPr>
        <w:spacing w:before="0" w:after="0" w:line="240" w:lineRule="auto"/>
        <w:jc w:val="both"/>
      </w:pPr>
      <w:r>
        <w:t>Запрещен таран перекрытия.</w:t>
      </w:r>
    </w:p>
    <w:p>
      <w:pPr>
        <w:spacing w:before="0" w:after="0" w:line="240" w:lineRule="auto"/>
        <w:jc w:val="both"/>
      </w:pPr>
      <w:r>
        <w:t>| Demorgan 15 - 35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Insurgent, riot2 и другая тяжелая бронированная спец. техника.</w:t>
      </w:r>
    </w:p>
    <w:p>
      <w:pPr>
        <w:spacing w:before="0" w:after="0" w:line="240" w:lineRule="auto"/>
        <w:jc w:val="both"/>
      </w:pPr>
      <w:r>
        <w:t>1.7 Запрещен респавн фракционной техники.</w:t>
      </w:r>
    </w:p>
    <w:p>
      <w:pPr>
        <w:spacing w:before="0" w:after="0" w:line="240" w:lineRule="auto"/>
        <w:jc w:val="both"/>
      </w:pPr>
      <w:r>
        <w:t>| WARN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куратора фракции.</w:t>
      </w:r>
    </w:p>
    <w:p>
      <w:pPr>
        <w:spacing w:before="0" w:after="0" w:line="240" w:lineRule="auto"/>
        <w:jc w:val="both"/>
      </w:pPr>
      <w:r>
        <w:t>1.8 До окончания военного положения запрещено устраивать капты.</w:t>
      </w:r>
    </w:p>
    <w:p>
      <w:pPr>
        <w:spacing w:before="0" w:after="0" w:line="240" w:lineRule="auto"/>
        <w:jc w:val="both"/>
      </w:pPr>
      <w:r>
        <w:t>| Demorgan 90 минут всем участникам / Выговор лидеру.</w:t>
      </w:r>
    </w:p>
    <w:p>
      <w:pPr>
        <w:spacing w:before="0" w:after="0" w:line="240" w:lineRule="auto"/>
        <w:jc w:val="both"/>
      </w:pPr>
      <w:r>
        <w:t>2. Правила для государственных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1 Разрешено устанавливать блокпосты на въездах/выездах с территории военного положения.</w:t>
      </w:r>
    </w:p>
    <w:p>
      <w:pPr>
        <w:spacing w:before="0" w:after="0" w:line="240" w:lineRule="auto"/>
        <w:jc w:val="both"/>
      </w:pPr>
      <w:r>
        <w:t>2.2 Использовать огнестрельное оружие разрешено только силовым государственным структурам - FIB/LSPD/LSSD/SANG/USSS.</w:t>
      </w:r>
    </w:p>
    <w:p>
      <w:pPr>
        <w:spacing w:before="0" w:after="0" w:line="240" w:lineRule="auto"/>
        <w:jc w:val="both"/>
      </w:pPr>
      <w:r>
        <w:t>| Demorgan 45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сотрудникам EMS/WN/Government запрещено участвовать в перестрелках.</w:t>
      </w:r>
    </w:p>
    <w:p>
      <w:pPr>
        <w:spacing w:before="0" w:after="0" w:line="240" w:lineRule="auto"/>
        <w:jc w:val="both"/>
      </w:pPr>
      <w:r>
        <w:t>2.3 Губернатору/министрам и старшим рангам Government запрещено присутствовать на территории военного положения.</w:t>
      </w:r>
    </w:p>
    <w:p>
      <w:pPr>
        <w:spacing w:before="0" w:after="0" w:line="240" w:lineRule="auto"/>
        <w:jc w:val="both"/>
      </w:pPr>
      <w:r>
        <w:t>| WARN /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начало и конец военного положения.</w:t>
      </w:r>
    </w:p>
    <w:p>
      <w:pPr>
        <w:spacing w:before="0" w:after="0" w:line="240" w:lineRule="auto"/>
        <w:jc w:val="both"/>
      </w:pPr>
      <w:r>
        <w:t>2.4 Силовым государственным структурам, на территории военного положения необходимо установить штаб.</w:t>
      </w:r>
    </w:p>
    <w:p>
      <w:pPr>
        <w:spacing w:before="0" w:after="0" w:line="240" w:lineRule="auto"/>
        <w:jc w:val="both"/>
      </w:pPr>
      <w:r>
        <w:t>2.5 Во время военного положения, запрещено совершать рейды на криминальные организации на которые нет никаких расследований/открытых дел.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расследование / открытое дело - официальный IC документ, в котором есть все необходимые доказательства, с соответствующими РП отыгровками.</w:t>
      </w:r>
    </w:p>
    <w:p>
      <w:pPr>
        <w:spacing w:before="0" w:after="0" w:line="240" w:lineRule="auto"/>
        <w:jc w:val="both"/>
      </w:pPr>
      <w:r>
        <w:t>2.6 Рейд на респаун любой криминальной организации могут проводиться не чаще, чем один раз в час.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2.7 Материал, который будет заснят во время рейдов можно использовать для дальнейшего рассекречивания криминальной организации.</w:t>
      </w:r>
    </w:p>
    <w:p>
      <w:pPr>
        <w:spacing w:before="0" w:after="0" w:line="240" w:lineRule="auto"/>
        <w:jc w:val="both"/>
      </w:pPr>
      <w:r>
        <w:t>2.8 По окончанию военного положения, государственным структурам необходимо покинуть территорию в течение часа.</w:t>
      </w:r>
    </w:p>
    <w:p>
      <w:pPr>
        <w:spacing w:before="0" w:after="0" w:line="240" w:lineRule="auto"/>
        <w:jc w:val="both"/>
      </w:pPr>
      <w:r>
        <w:t>| Demorgan 15 минут.</w:t>
      </w:r>
    </w:p>
    <w:p>
      <w:pPr>
        <w:spacing w:before="0" w:after="0" w:line="240" w:lineRule="auto"/>
        <w:jc w:val="both"/>
      </w:pPr>
      <w:r>
        <w:t>2.9 Главнокомандующим на данном мероприятии являются старшие ранги FIB, все операции и само военное положение происходит под их контролем.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2.10 Сотрудники государственных структур имеют право останавливать любых подозрительных граждан с целью проверки.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люди в масках, люди с оружием, скопление людей.</w:t>
      </w:r>
    </w:p>
    <w:p>
      <w:pPr>
        <w:spacing w:before="0" w:after="0" w:line="240" w:lineRule="auto"/>
        <w:jc w:val="both"/>
      </w:pPr>
      <w:r>
        <w:t>3. Правила для криминальных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Разрешено объединение криминальных организаций / семей для противостояния государственным структурам.</w:t>
      </w:r>
    </w:p>
    <w:p>
      <w:pPr>
        <w:spacing w:before="0" w:after="0" w:line="240" w:lineRule="auto"/>
        <w:jc w:val="both"/>
      </w:pPr>
      <w:r>
        <w:t>Примечания:</w:t>
      </w:r>
    </w:p>
    <w:p>
      <w:pPr>
        <w:spacing w:before="0" w:after="0" w:line="240" w:lineRule="auto"/>
        <w:jc w:val="both"/>
      </w:pPr>
      <w:r>
        <w:t>все объединения должны происходить IC путем.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3.2 Запрещено уходить на респауны фракций / семей во время погони/перестрелки.</w:t>
      </w:r>
    </w:p>
    <w:p>
      <w:pPr>
        <w:spacing w:before="0" w:after="0" w:line="240" w:lineRule="auto"/>
        <w:jc w:val="both"/>
      </w:pPr>
      <w:r>
        <w:t>| Ban 2 дня.</w:t>
      </w:r>
    </w:p>
    <w:p>
      <w:pPr>
        <w:spacing w:before="0" w:after="0" w:line="240" w:lineRule="auto"/>
        <w:jc w:val="both"/>
      </w:pPr>
      <w:r>
        <w:t>3.3 Запрещено во время военного положения совершать нападения на остров Кайо-Перико/территории Форта-Занкудо</w:t>
      </w:r>
    </w:p>
    <w:p>
      <w:pPr>
        <w:spacing w:before="0" w:after="0" w:line="240" w:lineRule="auto"/>
        <w:jc w:val="both"/>
      </w:pPr>
      <w:r>
        <w:t>| Demorgan 90 минут всем участникам / Выговор лидеру + изъятие предметов.</w:t>
      </w:r>
    </w:p>
    <w:p>
      <w:pPr>
        <w:spacing w:before="0" w:after="0" w:line="240" w:lineRule="auto"/>
        <w:jc w:val="both"/>
      </w:pPr>
      <w:r>
        <w:t>Автор: appolo Дата: 06.04.2026 в 00:20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2. Военное положение вводится на определенную территорию, которая указывается в IC документации.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определенной территорией является не более 4 районов штата.</w:t>
      </w:r>
    </w:p>
    <w:p>
      <w:pPr>
        <w:spacing w:before="0" w:after="0" w:line="240" w:lineRule="auto"/>
        <w:jc w:val="both"/>
      </w:pPr>
      <w:r>
        <w:t>[Пункт правил удален]</w:t>
      </w:r>
    </w:p>
    <w:p>
      <w:pPr>
        <w:spacing w:before="0" w:after="0" w:line="240" w:lineRule="auto"/>
        <w:jc w:val="both"/>
      </w:pPr>
      <w:r>
        <w:t>Изменена нумерация в разделе 1.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