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BỘ CÔNG THƯƠNG</w:t>
      </w:r>
    </w:p>
    <w:p>
      <w:pPr>
        <w:spacing w:after="0" w:line="240" w:lineRule="auto"/>
        <w:jc w:val="center"/>
        <w:rPr>
          <w:rFonts w:ascii="Times New Roman" w:hAnsi="Times New Roman" w:cs="Times New Roman"/>
          <w:sz w:val="26"/>
          <w:szCs w:val="26"/>
        </w:rPr>
      </w:pPr>
      <w:r>
        <w:rPr>
          <w:rFonts w:ascii="Times New Roman" w:hAnsi="Times New Roman" w:cs="Times New Roman"/>
          <w:b/>
          <w:sz w:val="26"/>
          <w:szCs w:val="26"/>
          <w:u w:val="single"/>
        </w:rPr>
        <w:t>TRƯỜNG ĐẠI HỌC CÔNG NGHIỆP TP.HCM</w:t>
      </w:r>
    </w:p>
    <w:p>
      <w:pPr>
        <w:spacing w:after="0" w:line="240" w:lineRule="auto"/>
        <w:rPr>
          <w:rFonts w:ascii="Times New Roman" w:hAnsi="Times New Roman" w:cs="Times New Roman"/>
          <w:sz w:val="26"/>
          <w:szCs w:val="26"/>
        </w:rPr>
      </w:pPr>
    </w:p>
    <w:p>
      <w:pPr>
        <w:spacing w:after="0" w:line="240" w:lineRule="auto"/>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 xml:space="preserve"> PHIẾU CHẤM ĐIỂM BÀI TẬP LỚN</w:t>
      </w:r>
    </w:p>
    <w:p>
      <w:pPr>
        <w:spacing w:after="0" w:line="240" w:lineRule="auto"/>
        <w:rPr>
          <w:rFonts w:ascii="Times New Roman" w:hAnsi="Times New Roman" w:cs="Times New Roman"/>
          <w:b/>
          <w:sz w:val="26"/>
          <w:szCs w:val="26"/>
        </w:rPr>
      </w:pPr>
      <w:r>
        <w:rPr>
          <w:rFonts w:ascii="Times New Roman" w:hAnsi="Times New Roman" w:cs="Times New Roman"/>
          <w:b/>
          <w:sz w:val="26"/>
          <w:szCs w:val="26"/>
        </w:rPr>
        <w:t>A. Thông Tin Học Phần</w:t>
      </w:r>
    </w:p>
    <w:p>
      <w:pPr>
        <w:spacing w:after="0" w:line="240" w:lineRule="auto"/>
        <w:rPr>
          <w:rFonts w:ascii="Times New Roman" w:hAnsi="Times New Roman" w:cs="Times New Roman"/>
          <w:sz w:val="26"/>
          <w:szCs w:val="26"/>
        </w:rPr>
      </w:pPr>
      <w:r>
        <w:rPr>
          <w:rFonts w:ascii="Times New Roman" w:hAnsi="Times New Roman" w:cs="Times New Roman"/>
          <w:sz w:val="26"/>
          <w:szCs w:val="26"/>
        </w:rPr>
        <w:t>- Tên học phần: Hệ thống và công nghệ web (HK2 20</w:t>
      </w:r>
      <w:r>
        <w:rPr>
          <w:rFonts w:hint="default" w:ascii="Times New Roman" w:hAnsi="Times New Roman" w:cs="Times New Roman"/>
          <w:sz w:val="26"/>
          <w:szCs w:val="26"/>
          <w:lang w:val="en-US"/>
        </w:rPr>
        <w:t>21</w:t>
      </w:r>
      <w:r>
        <w:rPr>
          <w:rFonts w:ascii="Times New Roman" w:hAnsi="Times New Roman" w:cs="Times New Roman"/>
          <w:sz w:val="26"/>
          <w:szCs w:val="26"/>
        </w:rPr>
        <w:t>-20</w:t>
      </w:r>
      <w:r>
        <w:rPr>
          <w:rFonts w:hint="default" w:ascii="Times New Roman" w:hAnsi="Times New Roman" w:cs="Times New Roman"/>
          <w:sz w:val="26"/>
          <w:szCs w:val="26"/>
          <w:lang w:val="en-US"/>
        </w:rPr>
        <w:t>22</w:t>
      </w:r>
      <w:r>
        <w:rPr>
          <w:rFonts w:ascii="Times New Roman" w:hAnsi="Times New Roman" w:cs="Times New Roman"/>
          <w:sz w:val="26"/>
          <w:szCs w:val="26"/>
        </w:rPr>
        <w:t xml:space="preserve">) Lớp: </w:t>
      </w:r>
      <w:r>
        <w:rPr>
          <w:rFonts w:hint="default" w:ascii="Times New Roman" w:hAnsi="Times New Roman" w:eastAsia="Tahoma" w:cs="Times New Roman"/>
          <w:i w:val="0"/>
          <w:iCs w:val="0"/>
          <w:caps w:val="0"/>
          <w:color w:val="auto"/>
          <w:spacing w:val="0"/>
          <w:sz w:val="26"/>
          <w:szCs w:val="26"/>
          <w:shd w:val="clear" w:color="auto" w:fill="auto"/>
        </w:rPr>
        <w:t>DHCNTT16C</w:t>
      </w:r>
    </w:p>
    <w:p>
      <w:pPr>
        <w:spacing w:after="0" w:line="240" w:lineRule="auto"/>
        <w:rPr>
          <w:rFonts w:ascii="Times New Roman" w:hAnsi="Times New Roman" w:cs="Times New Roman" w:eastAsiaTheme="minorEastAsia"/>
          <w:b w:val="0"/>
          <w:bCs w:val="0"/>
          <w:color w:val="000000" w:themeColor="text1"/>
          <w:sz w:val="26"/>
          <w:szCs w:val="26"/>
          <w14:textFill>
            <w14:solidFill>
              <w14:schemeClr w14:val="tx1"/>
            </w14:solidFill>
          </w14:textFill>
        </w:rPr>
      </w:pPr>
      <w:r>
        <w:rPr>
          <w:rFonts w:ascii="Times New Roman" w:hAnsi="Times New Roman" w:cs="Times New Roman"/>
          <w:sz w:val="26"/>
          <w:szCs w:val="26"/>
        </w:rPr>
        <w:t>- Tên đề tài</w:t>
      </w:r>
      <w:r>
        <w:rPr>
          <w:rFonts w:ascii="Times New Roman" w:hAnsi="Times New Roman" w:cs="Times New Roman"/>
          <w:b w:val="0"/>
          <w:bCs w:val="0"/>
          <w:sz w:val="26"/>
          <w:szCs w:val="26"/>
        </w:rPr>
        <w:t>:</w:t>
      </w:r>
      <w:r>
        <w:rPr>
          <w:rFonts w:ascii="Times New Roman" w:hAnsi="Times New Roman" w:cs="Times New Roman"/>
          <w:b w:val="0"/>
          <w:bCs w:val="0"/>
          <w:sz w:val="26"/>
          <w:szCs w:val="26"/>
        </w:rPr>
        <w:t xml:space="preserve"> </w:t>
      </w:r>
      <w:r>
        <w:rPr>
          <w:rFonts w:ascii="Times New Roman" w:hAnsi="Times New Roman" w:cs="Times New Roman" w:eastAsiaTheme="minorEastAsia"/>
          <w:b w:val="0"/>
          <w:bCs w:val="0"/>
          <w:color w:val="000000" w:themeColor="text1"/>
          <w:sz w:val="26"/>
          <w:szCs w:val="26"/>
          <w14:textFill>
            <w14:solidFill>
              <w14:schemeClr w14:val="tx1"/>
            </w14:solidFill>
          </w14:textFill>
        </w:rPr>
        <w:t>WEB GIỚI THIỆU, BÁN PHỤ KIỆN, ĐIỆN THOẠI TRỰC TUYẾN</w:t>
      </w:r>
    </w:p>
    <w:p>
      <w:pPr>
        <w:spacing w:after="0" w:line="240" w:lineRule="auto"/>
        <w:ind w:right="-630"/>
        <w:rPr>
          <w:rFonts w:ascii="Times New Roman" w:hAnsi="Times New Roman" w:cs="Times New Roman"/>
          <w:sz w:val="26"/>
          <w:szCs w:val="26"/>
        </w:rPr>
      </w:pPr>
      <w:r>
        <w:rPr>
          <w:rFonts w:ascii="Times New Roman" w:hAnsi="Times New Roman" w:cs="Times New Roman"/>
          <w:sz w:val="26"/>
          <w:szCs w:val="26"/>
        </w:rPr>
        <w:t xml:space="preserve">- Tên Sinh viên: </w:t>
      </w:r>
      <w:r>
        <w:rPr>
          <w:rFonts w:hint="default" w:ascii="Times New Roman" w:hAnsi="Times New Roman" w:cs="Times New Roman"/>
          <w:sz w:val="26"/>
          <w:szCs w:val="26"/>
          <w:lang w:val="en-US"/>
        </w:rPr>
        <w:t xml:space="preserve">Vương Minh Tuấn </w:t>
      </w:r>
      <w:r>
        <w:rPr>
          <w:rFonts w:ascii="Times New Roman" w:hAnsi="Times New Roman" w:cs="Times New Roman"/>
          <w:sz w:val="26"/>
          <w:szCs w:val="26"/>
        </w:rPr>
        <w:t>………………………………Ký Tên:  .…………...</w:t>
      </w:r>
      <w:bookmarkStart w:id="0" w:name="_GoBack"/>
      <w:bookmarkEnd w:id="0"/>
    </w:p>
    <w:p>
      <w:pPr>
        <w:spacing w:after="0" w:line="240" w:lineRule="auto"/>
        <w:rPr>
          <w:rFonts w:ascii="Times New Roman" w:hAnsi="Times New Roman" w:cs="Times New Roman"/>
          <w:b/>
          <w:sz w:val="26"/>
          <w:szCs w:val="26"/>
        </w:rPr>
      </w:pPr>
      <w:r>
        <w:rPr>
          <w:rFonts w:ascii="Times New Roman" w:hAnsi="Times New Roman" w:cs="Times New Roman"/>
          <w:b/>
          <w:sz w:val="26"/>
          <w:szCs w:val="26"/>
        </w:rPr>
        <w:t>B. Phiếu Điểm Đánh Giá</w:t>
      </w:r>
    </w:p>
    <w:tbl>
      <w:tblPr>
        <w:tblStyle w:val="4"/>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715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r>
              <w:rPr>
                <w:rFonts w:ascii="Times New Roman" w:hAnsi="Times New Roman" w:eastAsia="SimSun" w:cs="Times New Roman"/>
                <w:b/>
                <w:sz w:val="26"/>
                <w:szCs w:val="26"/>
              </w:rPr>
              <w:t>#</w:t>
            </w:r>
          </w:p>
        </w:tc>
        <w:tc>
          <w:tcPr>
            <w:tcW w:w="7153" w:type="dxa"/>
            <w:tcBorders>
              <w:top w:val="single" w:color="auto" w:sz="4" w:space="0"/>
              <w:left w:val="single" w:color="auto" w:sz="4" w:space="0"/>
              <w:right w:val="single" w:color="auto" w:sz="4" w:space="0"/>
            </w:tcBorders>
          </w:tcPr>
          <w:p>
            <w:pPr>
              <w:spacing w:after="0" w:line="240" w:lineRule="auto"/>
              <w:jc w:val="center"/>
              <w:rPr>
                <w:rFonts w:ascii="Times New Roman" w:hAnsi="Times New Roman" w:eastAsia="SimSun" w:cs="Times New Roman"/>
                <w:b/>
                <w:sz w:val="26"/>
                <w:szCs w:val="26"/>
              </w:rPr>
            </w:pPr>
            <w:r>
              <w:rPr>
                <w:rFonts w:ascii="Times New Roman" w:hAnsi="Times New Roman" w:eastAsia="SimSun" w:cs="Times New Roman"/>
                <w:b/>
                <w:sz w:val="26"/>
                <w:szCs w:val="26"/>
              </w:rPr>
              <w:t>Nội Dung Đánh Giá</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SimSun" w:cs="Times New Roman"/>
                <w:b/>
                <w:sz w:val="26"/>
                <w:szCs w:val="26"/>
              </w:rPr>
            </w:pPr>
            <w:r>
              <w:rPr>
                <w:rFonts w:ascii="Times New Roman" w:hAnsi="Times New Roman" w:eastAsia="SimSun" w:cs="Times New Roman"/>
                <w:b/>
                <w:sz w:val="26"/>
                <w:szCs w:val="26"/>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1</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Viết tài liệu báo cáo rõ ràng theo quy định (Đúng cấu trúc, đầy đủ nội dung, trích dẫn, tài liệu tham khảo theo yêu cầu).</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(0.0 điểm) trình bày tài liệu chưa đầy đủ theo quy định.</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trình bày đầy đủ theo quy định nhưng còn thiếu sót về cấu trúc, định dạng, nội dung.</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Trình bày tài liệu rõ ràng theo quy định (đúng cấu trúc, đầy đủ nội dung, trích dẫn, tài liệu tham khảo theo yêu cầu) nhưng còn một vài sai sót về định dạng, lỗi chính tả.</w:t>
            </w:r>
          </w:p>
          <w:p>
            <w:pPr>
              <w:pStyle w:val="5"/>
              <w:numPr>
                <w:ilvl w:val="0"/>
                <w:numId w:val="1"/>
              </w:num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(1.0 điểm) Đúng cấu trúc tài liệu báo cáo</w:t>
            </w:r>
          </w:p>
          <w:p>
            <w:pPr>
              <w:pStyle w:val="5"/>
              <w:numPr>
                <w:ilvl w:val="0"/>
                <w:numId w:val="1"/>
              </w:num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(0.5 điểm) Mô tả chính xác nội dung chức năng website</w:t>
            </w:r>
          </w:p>
          <w:p>
            <w:pPr>
              <w:pStyle w:val="5"/>
              <w:numPr>
                <w:ilvl w:val="0"/>
                <w:numId w:val="1"/>
              </w:num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(0.5 điểm) Sitemap đúng với hiện thực</w:t>
            </w:r>
          </w:p>
          <w:p>
            <w:pPr>
              <w:pStyle w:val="5"/>
              <w:numPr>
                <w:ilvl w:val="0"/>
                <w:numId w:val="1"/>
              </w:num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(0.5 điểm) Trích dẫn nội dung chính xác</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Trình bày tài liệu rõ ràng theo quy định, không sai sót</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2</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Thiết kế website</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Layout chung (layout css hoặc bootrap grid system đạt điểm tối đa)</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Menu css hoặc bootrap menu</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Giao diện thân thiện</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3</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Hiện thực các chức năng của website</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chủ (logo, form đăng nhập, form tìm kiếm)</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(1.0 điểm) trang đăng ký thành viên website (có kiểm tra dữ liệu nhập bằng javascript, jquery, khi đăng ký thành công, hiển thị thông tin cần đăng ký)</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giới thiệu website do các thành viên thực hiện</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danh sách các sản phẩm/ tin tức theo loại</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chi tiết của từng sản phẩm/ tin tức</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sitemap</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4</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(1.5 điểm) Trả lời các câu hỏi liên quan</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jc w:val="right"/>
              <w:rPr>
                <w:rFonts w:ascii="Times New Roman" w:hAnsi="Times New Roman" w:eastAsia="SimSun" w:cs="Times New Roman"/>
                <w:b/>
                <w:sz w:val="26"/>
                <w:szCs w:val="26"/>
              </w:rPr>
            </w:pPr>
            <w:r>
              <w:rPr>
                <w:rFonts w:ascii="Times New Roman" w:hAnsi="Times New Roman" w:eastAsia="SimSun" w:cs="Times New Roman"/>
                <w:b/>
                <w:sz w:val="26"/>
                <w:szCs w:val="26"/>
              </w:rPr>
              <w:t>Tổng Điểm:</w:t>
            </w:r>
          </w:p>
        </w:tc>
        <w:tc>
          <w:tcPr>
            <w:tcW w:w="170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bl>
    <w:p>
      <w:pPr>
        <w:spacing w:after="0" w:line="240" w:lineRule="auto"/>
        <w:rPr>
          <w:rFonts w:ascii="Times New Roman" w:hAnsi="Times New Roman" w:cs="Times New Roman"/>
          <w:sz w:val="26"/>
          <w:szCs w:val="26"/>
        </w:rPr>
      </w:pPr>
    </w:p>
    <w:p>
      <w:pPr>
        <w:rPr>
          <w:rFonts w:ascii="Times New Roman" w:hAnsi="Times New Roman" w:cs="Times New Roman"/>
          <w:sz w:val="26"/>
          <w:szCs w:val="26"/>
        </w:rPr>
      </w:pPr>
    </w:p>
    <w:sectPr>
      <w:pgSz w:w="12240" w:h="15840"/>
      <w:pgMar w:top="1134" w:right="567" w:bottom="851"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8C740D"/>
    <w:multiLevelType w:val="multilevel"/>
    <w:tmpl w:val="2E8C740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59"/>
    <w:rsid w:val="000A0763"/>
    <w:rsid w:val="00287AA8"/>
    <w:rsid w:val="004A0159"/>
    <w:rsid w:val="00547A3C"/>
    <w:rsid w:val="00595550"/>
    <w:rsid w:val="008A430A"/>
    <w:rsid w:val="00B41276"/>
    <w:rsid w:val="00BE328D"/>
    <w:rsid w:val="00D65DC5"/>
    <w:rsid w:val="00D97A88"/>
    <w:rsid w:val="3DE03CA7"/>
    <w:rsid w:val="6091085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rPr>
      <w:rFonts w:ascii="Times New Roman" w:hAnsi="Times New Roman" w:eastAsia="SimSu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284</Words>
  <Characters>1621</Characters>
  <Lines>13</Lines>
  <Paragraphs>3</Paragraphs>
  <TotalTime>41</TotalTime>
  <ScaleCrop>false</ScaleCrop>
  <LinksUpToDate>false</LinksUpToDate>
  <CharactersWithSpaces>1902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2019-05-16T04:36:00Z</dcterms:created>
  <dc:creator>Đặng Văn Thuận</dc:creator>
  <cp:lastModifiedBy>JunTuann</cp:lastModifiedBy>
  <dcterms:modified xsi:type="dcterms:W3CDTF">2022-04-18T04:48:02Z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1A5A647BCBA64D7B95341F2002E203CA</vt:lpwstr>
  </property>
</Properties>
</file>