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390" w:rsidRPr="00596EE2" w:rsidRDefault="002B6390" w:rsidP="002B639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t xml:space="preserve">SCHOOL INTERVIEW/DISCUSSION GUIDE </w:t>
      </w: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NAWAMPITI SEED SECONDARY SCHOOL</w:t>
      </w:r>
    </w:p>
    <w:p w:rsidR="002B6390" w:rsidRDefault="002B6390" w:rsidP="002B639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20"/>
        <w:gridCol w:w="6107"/>
        <w:gridCol w:w="2528"/>
      </w:tblGrid>
      <w:tr w:rsidR="002B6390" w:rsidRPr="00A51241" w:rsidTr="00720FA8">
        <w:tc>
          <w:tcPr>
            <w:tcW w:w="720" w:type="dxa"/>
          </w:tcPr>
          <w:p w:rsidR="002B6390" w:rsidRPr="00C53C00" w:rsidRDefault="002B6390" w:rsidP="00720FA8">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2B6390" w:rsidRPr="00C53C00" w:rsidRDefault="002B6390" w:rsidP="00720FA8">
            <w:pPr>
              <w:jc w:val="both"/>
              <w:rPr>
                <w:rFonts w:ascii="Times New Roman" w:hAnsi="Times New Roman" w:cs="Times New Roman"/>
                <w:sz w:val="24"/>
                <w:szCs w:val="24"/>
              </w:rPr>
            </w:pPr>
            <w:r>
              <w:rPr>
                <w:rFonts w:ascii="Times New Roman" w:hAnsi="Times New Roman" w:cs="Times New Roman"/>
                <w:sz w:val="24"/>
                <w:szCs w:val="24"/>
              </w:rPr>
              <w:t>Does the Facility have</w:t>
            </w:r>
            <w:r w:rsidRPr="00C53C00">
              <w:rPr>
                <w:rFonts w:ascii="Times New Roman" w:hAnsi="Times New Roman" w:cs="Times New Roman"/>
                <w:sz w:val="24"/>
                <w:szCs w:val="24"/>
              </w:rPr>
              <w:t xml:space="preserve"> a record of all assets provided under UgIFT. </w:t>
            </w:r>
          </w:p>
          <w:p w:rsidR="002B6390" w:rsidRPr="00C53C00" w:rsidRDefault="002B6390" w:rsidP="00720FA8">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2B6390" w:rsidRPr="004E6C5E" w:rsidRDefault="002B6390" w:rsidP="002B6390">
            <w:pPr>
              <w:pStyle w:val="ListParagraph"/>
              <w:numPr>
                <w:ilvl w:val="0"/>
                <w:numId w:val="6"/>
              </w:numPr>
              <w:jc w:val="both"/>
              <w:rPr>
                <w:rFonts w:ascii="Times New Roman" w:hAnsi="Times New Roman" w:cs="Times New Roman"/>
                <w:sz w:val="24"/>
                <w:szCs w:val="24"/>
              </w:rPr>
            </w:pPr>
            <w:r w:rsidRPr="004E6C5E">
              <w:rPr>
                <w:rFonts w:ascii="Times New Roman" w:hAnsi="Times New Roman" w:cs="Times New Roman"/>
                <w:sz w:val="24"/>
                <w:szCs w:val="24"/>
              </w:rPr>
              <w:t>YES (The head teacher noted them in a note book)</w:t>
            </w:r>
          </w:p>
        </w:tc>
      </w:tr>
      <w:tr w:rsidR="002B6390" w:rsidRPr="00A51241" w:rsidTr="00720FA8">
        <w:tc>
          <w:tcPr>
            <w:tcW w:w="720" w:type="dxa"/>
          </w:tcPr>
          <w:p w:rsidR="002B6390" w:rsidRPr="00A51241" w:rsidRDefault="002B6390" w:rsidP="00720FA8">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2B6390" w:rsidRPr="00A51241" w:rsidRDefault="002B6390" w:rsidP="00720FA8">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2B6390" w:rsidRPr="00A51241" w:rsidRDefault="002B6390" w:rsidP="00720FA8">
            <w:pPr>
              <w:jc w:val="both"/>
              <w:rPr>
                <w:rFonts w:ascii="Times New Roman" w:hAnsi="Times New Roman" w:cs="Times New Roman"/>
                <w:sz w:val="24"/>
                <w:szCs w:val="24"/>
              </w:rPr>
            </w:pPr>
          </w:p>
        </w:tc>
      </w:tr>
    </w:tbl>
    <w:p w:rsidR="002B6390" w:rsidRDefault="002B6390" w:rsidP="002B639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2B6390" w:rsidRPr="00A51241" w:rsidTr="00720FA8">
        <w:tc>
          <w:tcPr>
            <w:tcW w:w="720" w:type="dxa"/>
          </w:tcPr>
          <w:p w:rsidR="002B6390" w:rsidRDefault="002B6390" w:rsidP="00720FA8">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2B6390" w:rsidRDefault="002B6390" w:rsidP="00720FA8">
            <w:pPr>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p w:rsidR="002B6390" w:rsidRPr="004E6C5E" w:rsidRDefault="002B6390" w:rsidP="00720FA8">
            <w:pPr>
              <w:jc w:val="both"/>
              <w:rPr>
                <w:rFonts w:ascii="Times New Roman" w:hAnsi="Times New Roman" w:cs="Times New Roman"/>
                <w:sz w:val="24"/>
                <w:szCs w:val="24"/>
              </w:rPr>
            </w:pPr>
          </w:p>
          <w:p w:rsidR="002B6390" w:rsidRPr="004E6C5E" w:rsidRDefault="002B6390" w:rsidP="002B6390">
            <w:pPr>
              <w:pStyle w:val="ListParagraph"/>
              <w:numPr>
                <w:ilvl w:val="0"/>
                <w:numId w:val="6"/>
              </w:numPr>
              <w:jc w:val="both"/>
              <w:rPr>
                <w:rFonts w:ascii="Times New Roman" w:hAnsi="Times New Roman" w:cs="Times New Roman"/>
                <w:sz w:val="24"/>
                <w:szCs w:val="24"/>
              </w:rPr>
            </w:pPr>
            <w:r w:rsidRPr="004E6C5E">
              <w:rPr>
                <w:rFonts w:ascii="Times New Roman" w:hAnsi="Times New Roman" w:cs="Times New Roman"/>
                <w:sz w:val="24"/>
                <w:szCs w:val="24"/>
              </w:rPr>
              <w:t>Through the capitation grant the facility only maintains minor repair, services and replacement. For example they fix broken furniture and also replace or buy more new ones</w:t>
            </w:r>
          </w:p>
        </w:tc>
      </w:tr>
    </w:tbl>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2B6390" w:rsidRPr="00A51241" w:rsidTr="00720FA8">
        <w:tc>
          <w:tcPr>
            <w:tcW w:w="702" w:type="dxa"/>
          </w:tcPr>
          <w:p w:rsidR="002B6390" w:rsidRDefault="002B6390" w:rsidP="00720FA8">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2B6390" w:rsidRDefault="002B6390" w:rsidP="00720FA8">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2B6390" w:rsidRDefault="002B6390" w:rsidP="00720FA8">
            <w:pPr>
              <w:jc w:val="both"/>
              <w:rPr>
                <w:rFonts w:ascii="Times New Roman" w:hAnsi="Times New Roman" w:cs="Times New Roman"/>
                <w:sz w:val="24"/>
                <w:szCs w:val="24"/>
              </w:rPr>
            </w:pPr>
          </w:p>
          <w:p w:rsidR="002B6390" w:rsidRDefault="002B6390" w:rsidP="00720FA8">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p w:rsidR="002B6390" w:rsidRPr="004E6C5E" w:rsidRDefault="002B6390" w:rsidP="002B639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Most of the equipement supplied at Nawampiti seed secondary school are working and still in good condition</w:t>
            </w:r>
          </w:p>
        </w:tc>
        <w:tc>
          <w:tcPr>
            <w:tcW w:w="2309" w:type="dxa"/>
          </w:tcPr>
          <w:p w:rsidR="002B6390" w:rsidRDefault="002B6390" w:rsidP="00720FA8">
            <w:pPr>
              <w:jc w:val="both"/>
              <w:rPr>
                <w:rFonts w:ascii="Times New Roman" w:hAnsi="Times New Roman" w:cs="Times New Roman"/>
                <w:sz w:val="24"/>
                <w:szCs w:val="24"/>
              </w:rPr>
            </w:pPr>
            <w:r>
              <w:rPr>
                <w:rFonts w:ascii="Times New Roman" w:hAnsi="Times New Roman" w:cs="Times New Roman"/>
                <w:sz w:val="24"/>
                <w:szCs w:val="24"/>
              </w:rPr>
              <w:t>Yes</w:t>
            </w:r>
          </w:p>
          <w:p w:rsidR="002B6390" w:rsidRPr="00C53C00" w:rsidRDefault="002B6390" w:rsidP="00720FA8">
            <w:pPr>
              <w:jc w:val="both"/>
              <w:rPr>
                <w:rFonts w:ascii="Times New Roman" w:hAnsi="Times New Roman" w:cs="Times New Roman"/>
                <w:sz w:val="24"/>
                <w:szCs w:val="24"/>
              </w:rPr>
            </w:pPr>
          </w:p>
        </w:tc>
      </w:tr>
    </w:tbl>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3510"/>
      </w:tblGrid>
      <w:tr w:rsidR="002B6390" w:rsidRPr="00A51241" w:rsidTr="00720FA8">
        <w:tc>
          <w:tcPr>
            <w:tcW w:w="701" w:type="dxa"/>
          </w:tcPr>
          <w:p w:rsidR="002B6390" w:rsidRDefault="002B6390" w:rsidP="00720FA8">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2B6390" w:rsidRPr="00C53C00" w:rsidRDefault="002B6390" w:rsidP="00720FA8">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2B6390" w:rsidRDefault="002B6390" w:rsidP="00720FA8">
            <w:pPr>
              <w:jc w:val="both"/>
              <w:rPr>
                <w:rFonts w:ascii="Times New Roman" w:hAnsi="Times New Roman" w:cs="Times New Roman"/>
                <w:b/>
                <w:sz w:val="24"/>
                <w:szCs w:val="24"/>
              </w:rPr>
            </w:pPr>
            <w:r w:rsidRPr="002D127A">
              <w:rPr>
                <w:rFonts w:ascii="Times New Roman" w:hAnsi="Times New Roman" w:cs="Times New Roman"/>
                <w:b/>
                <w:sz w:val="24"/>
                <w:szCs w:val="24"/>
              </w:rPr>
              <w:t>BENEFITS</w:t>
            </w:r>
          </w:p>
          <w:p w:rsidR="002B6390" w:rsidRPr="002D127A" w:rsidRDefault="002B6390" w:rsidP="002B6390">
            <w:pPr>
              <w:pStyle w:val="ListParagraph"/>
              <w:numPr>
                <w:ilvl w:val="0"/>
                <w:numId w:val="6"/>
              </w:numPr>
              <w:jc w:val="both"/>
              <w:rPr>
                <w:rFonts w:ascii="Times New Roman" w:hAnsi="Times New Roman" w:cs="Times New Roman"/>
                <w:sz w:val="24"/>
                <w:szCs w:val="24"/>
              </w:rPr>
            </w:pPr>
            <w:r w:rsidRPr="002D127A">
              <w:rPr>
                <w:rFonts w:ascii="Arial Narrow" w:eastAsia="Times New Roman" w:hAnsi="Arial Narrow" w:cs="Calibri"/>
                <w:color w:val="000000"/>
                <w:sz w:val="24"/>
                <w:szCs w:val="24"/>
              </w:rPr>
              <w:t xml:space="preserve">The </w:t>
            </w:r>
            <w:r>
              <w:rPr>
                <w:rFonts w:ascii="Arial Narrow" w:eastAsia="Times New Roman" w:hAnsi="Arial Narrow" w:cs="Calibri"/>
                <w:color w:val="000000"/>
                <w:sz w:val="24"/>
                <w:szCs w:val="24"/>
              </w:rPr>
              <w:t>assets supplied by UgiFT have contributed to illiteracy eradication in luuka district</w:t>
            </w:r>
          </w:p>
          <w:p w:rsidR="002B6390" w:rsidRPr="002D127A" w:rsidRDefault="002B6390" w:rsidP="002B6390">
            <w:pPr>
              <w:pStyle w:val="ListParagraph"/>
              <w:numPr>
                <w:ilvl w:val="0"/>
                <w:numId w:val="6"/>
              </w:numPr>
              <w:jc w:val="both"/>
              <w:rPr>
                <w:rFonts w:ascii="Times New Roman" w:hAnsi="Times New Roman" w:cs="Times New Roman"/>
                <w:sz w:val="24"/>
                <w:szCs w:val="24"/>
              </w:rPr>
            </w:pPr>
            <w:r>
              <w:rPr>
                <w:rFonts w:ascii="Arial Narrow" w:eastAsia="Times New Roman" w:hAnsi="Arial Narrow" w:cs="Calibri"/>
                <w:color w:val="000000"/>
                <w:sz w:val="24"/>
                <w:szCs w:val="24"/>
              </w:rPr>
              <w:t xml:space="preserve">Employment opportunities to the staff and non-staff </w:t>
            </w:r>
          </w:p>
          <w:p w:rsidR="002B6390" w:rsidRDefault="002B6390" w:rsidP="00720FA8">
            <w:pPr>
              <w:jc w:val="both"/>
              <w:rPr>
                <w:rFonts w:ascii="Times New Roman" w:hAnsi="Times New Roman" w:cs="Times New Roman"/>
                <w:sz w:val="24"/>
                <w:szCs w:val="24"/>
              </w:rPr>
            </w:pPr>
          </w:p>
          <w:p w:rsidR="002B6390" w:rsidRDefault="002B6390" w:rsidP="00720FA8">
            <w:pPr>
              <w:jc w:val="both"/>
              <w:rPr>
                <w:rFonts w:ascii="Times New Roman" w:hAnsi="Times New Roman" w:cs="Times New Roman"/>
                <w:b/>
                <w:sz w:val="24"/>
                <w:szCs w:val="24"/>
              </w:rPr>
            </w:pPr>
            <w:r w:rsidRPr="002D127A">
              <w:rPr>
                <w:rFonts w:ascii="Times New Roman" w:hAnsi="Times New Roman" w:cs="Times New Roman"/>
                <w:b/>
                <w:sz w:val="24"/>
                <w:szCs w:val="24"/>
              </w:rPr>
              <w:t>CHALLENGES</w:t>
            </w:r>
          </w:p>
          <w:p w:rsidR="002B6390" w:rsidRDefault="002B6390" w:rsidP="00720FA8">
            <w:pPr>
              <w:jc w:val="both"/>
              <w:rPr>
                <w:rFonts w:ascii="Times New Roman" w:hAnsi="Times New Roman" w:cs="Times New Roman"/>
                <w:b/>
                <w:sz w:val="24"/>
                <w:szCs w:val="24"/>
              </w:rPr>
            </w:pPr>
          </w:p>
          <w:p w:rsidR="002B6390" w:rsidRPr="00396667" w:rsidRDefault="002B6390" w:rsidP="002B6390">
            <w:pPr>
              <w:pStyle w:val="ListParagraph"/>
              <w:numPr>
                <w:ilvl w:val="0"/>
                <w:numId w:val="7"/>
              </w:numPr>
              <w:jc w:val="both"/>
              <w:rPr>
                <w:rFonts w:ascii="Times New Roman" w:hAnsi="Times New Roman" w:cs="Times New Roman"/>
                <w:b/>
                <w:sz w:val="24"/>
                <w:szCs w:val="24"/>
              </w:rPr>
            </w:pPr>
            <w:r w:rsidRPr="00396667">
              <w:rPr>
                <w:rFonts w:ascii="Times New Roman" w:hAnsi="Times New Roman" w:cs="Times New Roman"/>
                <w:sz w:val="24"/>
                <w:szCs w:val="24"/>
              </w:rPr>
              <w:t>Incomplete playing ground</w:t>
            </w:r>
          </w:p>
          <w:p w:rsidR="002B6390" w:rsidRPr="00396667" w:rsidRDefault="002B6390" w:rsidP="002B6390">
            <w:pPr>
              <w:pStyle w:val="ListParagraph"/>
              <w:numPr>
                <w:ilvl w:val="0"/>
                <w:numId w:val="7"/>
              </w:numPr>
              <w:jc w:val="both"/>
              <w:rPr>
                <w:rFonts w:ascii="Times New Roman" w:hAnsi="Times New Roman" w:cs="Times New Roman"/>
                <w:b/>
                <w:sz w:val="24"/>
                <w:szCs w:val="24"/>
              </w:rPr>
            </w:pPr>
            <w:r>
              <w:rPr>
                <w:rFonts w:ascii="Times New Roman" w:hAnsi="Times New Roman" w:cs="Times New Roman"/>
                <w:sz w:val="24"/>
                <w:szCs w:val="24"/>
              </w:rPr>
              <w:t>Lack of commuters (no ICT equipment received apart )</w:t>
            </w:r>
          </w:p>
          <w:p w:rsidR="002B6390" w:rsidRPr="00396667" w:rsidRDefault="002B6390" w:rsidP="002B6390">
            <w:pPr>
              <w:pStyle w:val="ListParagraph"/>
              <w:numPr>
                <w:ilvl w:val="0"/>
                <w:numId w:val="7"/>
              </w:numPr>
              <w:jc w:val="both"/>
              <w:rPr>
                <w:rFonts w:ascii="Times New Roman" w:hAnsi="Times New Roman" w:cs="Times New Roman"/>
                <w:b/>
                <w:sz w:val="24"/>
                <w:szCs w:val="24"/>
              </w:rPr>
            </w:pPr>
            <w:r>
              <w:rPr>
                <w:rFonts w:ascii="Times New Roman" w:hAnsi="Times New Roman" w:cs="Times New Roman"/>
                <w:sz w:val="24"/>
                <w:szCs w:val="24"/>
              </w:rPr>
              <w:t>Inadequate lab equipment and reagents</w:t>
            </w:r>
          </w:p>
          <w:p w:rsidR="002B6390" w:rsidRPr="00396667" w:rsidRDefault="002B6390" w:rsidP="002B6390">
            <w:pPr>
              <w:pStyle w:val="ListParagraph"/>
              <w:numPr>
                <w:ilvl w:val="0"/>
                <w:numId w:val="7"/>
              </w:numPr>
              <w:jc w:val="both"/>
              <w:rPr>
                <w:rFonts w:ascii="Times New Roman" w:hAnsi="Times New Roman" w:cs="Times New Roman"/>
                <w:b/>
                <w:sz w:val="24"/>
                <w:szCs w:val="24"/>
              </w:rPr>
            </w:pPr>
            <w:r>
              <w:rPr>
                <w:rFonts w:ascii="Times New Roman" w:hAnsi="Times New Roman" w:cs="Times New Roman"/>
                <w:sz w:val="24"/>
                <w:szCs w:val="24"/>
              </w:rPr>
              <w:t>No fence. The facility is surrounded by sugar cane plantations</w:t>
            </w:r>
          </w:p>
          <w:p w:rsidR="002B6390" w:rsidRPr="00071612" w:rsidRDefault="002B6390" w:rsidP="002B6390">
            <w:pPr>
              <w:pStyle w:val="ListParagraph"/>
              <w:numPr>
                <w:ilvl w:val="0"/>
                <w:numId w:val="7"/>
              </w:numPr>
              <w:jc w:val="both"/>
              <w:rPr>
                <w:rFonts w:ascii="Times New Roman" w:hAnsi="Times New Roman" w:cs="Times New Roman"/>
                <w:b/>
                <w:sz w:val="24"/>
                <w:szCs w:val="24"/>
              </w:rPr>
            </w:pPr>
            <w:r>
              <w:rPr>
                <w:rFonts w:ascii="Times New Roman" w:hAnsi="Times New Roman" w:cs="Times New Roman"/>
                <w:sz w:val="24"/>
                <w:szCs w:val="24"/>
              </w:rPr>
              <w:t>No water source at the facility</w:t>
            </w:r>
          </w:p>
          <w:p w:rsidR="002B6390" w:rsidRPr="00071612" w:rsidRDefault="002B6390" w:rsidP="002B6390">
            <w:pPr>
              <w:pStyle w:val="ListParagraph"/>
              <w:numPr>
                <w:ilvl w:val="0"/>
                <w:numId w:val="7"/>
              </w:numPr>
              <w:jc w:val="both"/>
              <w:rPr>
                <w:rFonts w:ascii="Times New Roman" w:hAnsi="Times New Roman" w:cs="Times New Roman"/>
                <w:b/>
                <w:sz w:val="24"/>
                <w:szCs w:val="24"/>
              </w:rPr>
            </w:pPr>
            <w:r>
              <w:rPr>
                <w:rFonts w:ascii="Times New Roman" w:hAnsi="Times New Roman" w:cs="Times New Roman"/>
                <w:sz w:val="24"/>
                <w:szCs w:val="24"/>
              </w:rPr>
              <w:t>Inadequate staff</w:t>
            </w:r>
          </w:p>
          <w:p w:rsidR="002B6390" w:rsidRPr="00071612" w:rsidRDefault="002B6390" w:rsidP="002B6390">
            <w:pPr>
              <w:pStyle w:val="ListParagraph"/>
              <w:numPr>
                <w:ilvl w:val="0"/>
                <w:numId w:val="7"/>
              </w:numPr>
              <w:jc w:val="both"/>
              <w:rPr>
                <w:rFonts w:ascii="Times New Roman" w:hAnsi="Times New Roman" w:cs="Times New Roman"/>
                <w:b/>
                <w:sz w:val="24"/>
                <w:szCs w:val="24"/>
              </w:rPr>
            </w:pPr>
            <w:r>
              <w:rPr>
                <w:rFonts w:ascii="Times New Roman" w:hAnsi="Times New Roman" w:cs="Times New Roman"/>
                <w:sz w:val="24"/>
                <w:szCs w:val="24"/>
              </w:rPr>
              <w:lastRenderedPageBreak/>
              <w:t>Inadequate staff quarters</w:t>
            </w:r>
          </w:p>
          <w:p w:rsidR="002B6390" w:rsidRPr="00071612" w:rsidRDefault="002B6390" w:rsidP="002B6390">
            <w:pPr>
              <w:pStyle w:val="ListParagraph"/>
              <w:numPr>
                <w:ilvl w:val="0"/>
                <w:numId w:val="7"/>
              </w:numPr>
              <w:jc w:val="both"/>
              <w:rPr>
                <w:rFonts w:ascii="Times New Roman" w:hAnsi="Times New Roman" w:cs="Times New Roman"/>
                <w:b/>
                <w:sz w:val="24"/>
                <w:szCs w:val="24"/>
              </w:rPr>
            </w:pPr>
            <w:r>
              <w:rPr>
                <w:rFonts w:ascii="Times New Roman" w:hAnsi="Times New Roman" w:cs="Times New Roman"/>
                <w:sz w:val="24"/>
                <w:szCs w:val="24"/>
              </w:rPr>
              <w:t>No school kitchen put in place besides the staff quarters kitchen</w:t>
            </w:r>
          </w:p>
          <w:p w:rsidR="002B6390" w:rsidRPr="00396667" w:rsidRDefault="002B6390" w:rsidP="002B6390">
            <w:pPr>
              <w:pStyle w:val="ListParagraph"/>
              <w:numPr>
                <w:ilvl w:val="0"/>
                <w:numId w:val="7"/>
              </w:numPr>
              <w:jc w:val="both"/>
              <w:rPr>
                <w:rFonts w:ascii="Times New Roman" w:hAnsi="Times New Roman" w:cs="Times New Roman"/>
                <w:b/>
                <w:sz w:val="24"/>
                <w:szCs w:val="24"/>
              </w:rPr>
            </w:pPr>
            <w:r>
              <w:rPr>
                <w:rFonts w:ascii="Times New Roman" w:hAnsi="Times New Roman" w:cs="Times New Roman"/>
                <w:sz w:val="24"/>
                <w:szCs w:val="24"/>
              </w:rPr>
              <w:t>Inadequate text books</w:t>
            </w:r>
          </w:p>
          <w:p w:rsidR="002B6390" w:rsidRDefault="002B6390" w:rsidP="00720FA8">
            <w:pPr>
              <w:pStyle w:val="ListParagraph"/>
              <w:jc w:val="both"/>
              <w:rPr>
                <w:rFonts w:ascii="Times New Roman" w:hAnsi="Times New Roman" w:cs="Times New Roman"/>
                <w:sz w:val="24"/>
                <w:szCs w:val="24"/>
              </w:rPr>
            </w:pPr>
          </w:p>
          <w:p w:rsidR="002B6390" w:rsidRDefault="002B6390" w:rsidP="00720FA8">
            <w:pPr>
              <w:pStyle w:val="ListParagraph"/>
              <w:jc w:val="both"/>
              <w:rPr>
                <w:rFonts w:ascii="Times New Roman" w:hAnsi="Times New Roman" w:cs="Times New Roman"/>
                <w:sz w:val="24"/>
                <w:szCs w:val="24"/>
              </w:rPr>
            </w:pPr>
          </w:p>
          <w:p w:rsidR="002B6390" w:rsidRDefault="002B6390" w:rsidP="00720FA8">
            <w:pPr>
              <w:pStyle w:val="ListParagraph"/>
              <w:jc w:val="both"/>
              <w:rPr>
                <w:rFonts w:ascii="Times New Roman" w:hAnsi="Times New Roman" w:cs="Times New Roman"/>
                <w:b/>
                <w:sz w:val="24"/>
                <w:szCs w:val="24"/>
              </w:rPr>
            </w:pPr>
            <w:r w:rsidRPr="00396667">
              <w:rPr>
                <w:rFonts w:ascii="Times New Roman" w:hAnsi="Times New Roman" w:cs="Times New Roman"/>
                <w:b/>
                <w:sz w:val="24"/>
                <w:szCs w:val="24"/>
              </w:rPr>
              <w:t>RECOMMENDATIONS</w:t>
            </w:r>
          </w:p>
          <w:p w:rsidR="002B6390" w:rsidRDefault="002B6390" w:rsidP="00720FA8">
            <w:pPr>
              <w:pStyle w:val="ListParagraph"/>
              <w:jc w:val="both"/>
              <w:rPr>
                <w:rFonts w:ascii="Times New Roman" w:hAnsi="Times New Roman" w:cs="Times New Roman"/>
                <w:sz w:val="24"/>
                <w:szCs w:val="24"/>
              </w:rPr>
            </w:pPr>
          </w:p>
          <w:p w:rsidR="002B6390" w:rsidRDefault="002B6390" w:rsidP="002B6390">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Consider providing the facility with the necessary ICT equipment</w:t>
            </w:r>
          </w:p>
          <w:p w:rsidR="002B6390" w:rsidRDefault="002B6390" w:rsidP="002B6390">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Fence the facility </w:t>
            </w:r>
          </w:p>
          <w:p w:rsidR="002B6390" w:rsidRDefault="002B6390" w:rsidP="002B6390">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Supply more lab equipment to the facility</w:t>
            </w:r>
          </w:p>
          <w:p w:rsidR="002B6390" w:rsidRDefault="002B6390" w:rsidP="002B6390">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Complete the school playing ground to facilitate CBC</w:t>
            </w:r>
          </w:p>
          <w:p w:rsidR="002B6390" w:rsidRDefault="002B6390" w:rsidP="002B6390">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Consider putting a water source at the facility</w:t>
            </w:r>
          </w:p>
          <w:p w:rsidR="002B6390" w:rsidRDefault="002B6390" w:rsidP="002B6390">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Supply text books to the facility</w:t>
            </w:r>
          </w:p>
          <w:p w:rsidR="002B6390" w:rsidRDefault="002B6390" w:rsidP="002B6390">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Consider building a school kitchen for the school</w:t>
            </w:r>
          </w:p>
          <w:p w:rsidR="002B6390" w:rsidRPr="00396667" w:rsidRDefault="002B6390" w:rsidP="00720FA8">
            <w:pPr>
              <w:pStyle w:val="ListParagraph"/>
              <w:jc w:val="both"/>
              <w:rPr>
                <w:rFonts w:ascii="Times New Roman" w:hAnsi="Times New Roman" w:cs="Times New Roman"/>
                <w:sz w:val="24"/>
                <w:szCs w:val="24"/>
              </w:rPr>
            </w:pPr>
          </w:p>
          <w:p w:rsidR="002B6390" w:rsidRDefault="002B6390" w:rsidP="00720FA8">
            <w:pPr>
              <w:jc w:val="both"/>
              <w:rPr>
                <w:rFonts w:ascii="Times New Roman" w:hAnsi="Times New Roman" w:cs="Times New Roman"/>
                <w:sz w:val="24"/>
                <w:szCs w:val="24"/>
              </w:rPr>
            </w:pPr>
          </w:p>
          <w:p w:rsidR="002B6390" w:rsidRDefault="002B6390" w:rsidP="00720FA8">
            <w:pPr>
              <w:jc w:val="both"/>
              <w:rPr>
                <w:rFonts w:ascii="Times New Roman" w:hAnsi="Times New Roman" w:cs="Times New Roman"/>
                <w:sz w:val="24"/>
                <w:szCs w:val="24"/>
              </w:rPr>
            </w:pPr>
          </w:p>
          <w:p w:rsidR="002B6390" w:rsidRDefault="002B6390" w:rsidP="00720FA8">
            <w:pPr>
              <w:jc w:val="both"/>
              <w:rPr>
                <w:rFonts w:ascii="Times New Roman" w:hAnsi="Times New Roman" w:cs="Times New Roman"/>
                <w:sz w:val="24"/>
                <w:szCs w:val="24"/>
              </w:rPr>
            </w:pPr>
          </w:p>
          <w:p w:rsidR="002B6390" w:rsidRPr="002D127A" w:rsidRDefault="002B6390" w:rsidP="00720FA8">
            <w:pPr>
              <w:jc w:val="both"/>
              <w:rPr>
                <w:rFonts w:ascii="Times New Roman" w:hAnsi="Times New Roman" w:cs="Times New Roman"/>
                <w:sz w:val="24"/>
                <w:szCs w:val="24"/>
              </w:rPr>
            </w:pPr>
          </w:p>
        </w:tc>
      </w:tr>
    </w:tbl>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sectPr w:rsidR="002B6390" w:rsidSect="0022591A">
          <w:pgSz w:w="16838" w:h="11906" w:orient="landscape" w:code="9"/>
          <w:pgMar w:top="1440" w:right="1440" w:bottom="1440" w:left="1440" w:header="720" w:footer="720" w:gutter="0"/>
          <w:cols w:space="720"/>
          <w:docGrid w:linePitch="360"/>
        </w:sectPr>
      </w:pPr>
    </w:p>
    <w:p w:rsidR="002B6390" w:rsidRPr="00596EE2" w:rsidRDefault="002B6390" w:rsidP="002B6390">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2B6390" w:rsidRPr="00486032" w:rsidRDefault="002B6390" w:rsidP="002B639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2B6390" w:rsidRDefault="002B6390" w:rsidP="002B6390">
      <w:pPr>
        <w:spacing w:after="0" w:line="240" w:lineRule="auto"/>
        <w:jc w:val="both"/>
        <w:rPr>
          <w:rFonts w:ascii="Arial Narrow" w:eastAsia="MS Gothic" w:hAnsi="Arial Narrow"/>
          <w:b/>
          <w:bCs/>
          <w:color w:val="082A75"/>
          <w:sz w:val="24"/>
          <w:szCs w:val="24"/>
        </w:rPr>
      </w:pPr>
    </w:p>
    <w:p w:rsidR="002B6390" w:rsidRPr="00486032"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LUUKA DISTRICT</w:t>
      </w:r>
    </w:p>
    <w:p w:rsidR="002B6390" w:rsidRDefault="002B6390" w:rsidP="002B6390">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r>
        <w:rPr>
          <w:rFonts w:ascii="Arial Narrow" w:eastAsia="MS Gothic" w:hAnsi="Arial Narrow"/>
          <w:b/>
          <w:bCs/>
          <w:color w:val="082A75"/>
          <w:sz w:val="24"/>
          <w:szCs w:val="24"/>
        </w:rPr>
        <w:t>SCHOOL : NAWAMPITI SEED SS</w:t>
      </w:r>
    </w:p>
    <w:p w:rsidR="002B6390" w:rsidRDefault="002B6390" w:rsidP="002B6390">
      <w:pPr>
        <w:spacing w:after="0" w:line="240" w:lineRule="auto"/>
        <w:jc w:val="both"/>
        <w:rPr>
          <w:rFonts w:ascii="Arial Narrow" w:eastAsia="MS Gothic" w:hAnsi="Arial Narrow"/>
          <w:b/>
          <w:bCs/>
          <w:color w:val="082A75"/>
          <w:sz w:val="24"/>
          <w:szCs w:val="24"/>
        </w:rPr>
      </w:pPr>
    </w:p>
    <w:tbl>
      <w:tblPr>
        <w:tblW w:w="16487" w:type="dxa"/>
        <w:jc w:val="center"/>
        <w:tblLook w:val="04A0" w:firstRow="1" w:lastRow="0" w:firstColumn="1" w:lastColumn="0" w:noHBand="0" w:noVBand="1"/>
      </w:tblPr>
      <w:tblGrid>
        <w:gridCol w:w="1288"/>
        <w:gridCol w:w="1310"/>
        <w:gridCol w:w="1299"/>
        <w:gridCol w:w="916"/>
        <w:gridCol w:w="1160"/>
        <w:gridCol w:w="643"/>
        <w:gridCol w:w="917"/>
        <w:gridCol w:w="1387"/>
        <w:gridCol w:w="1273"/>
        <w:gridCol w:w="654"/>
        <w:gridCol w:w="742"/>
        <w:gridCol w:w="785"/>
        <w:gridCol w:w="1716"/>
        <w:gridCol w:w="2397"/>
      </w:tblGrid>
      <w:tr w:rsidR="002B6390" w:rsidRPr="00325D93" w:rsidTr="00720FA8">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1299" w:type="dxa"/>
            <w:tcBorders>
              <w:top w:val="single" w:sz="8" w:space="0" w:color="auto"/>
              <w:left w:val="nil"/>
              <w:bottom w:val="single" w:sz="8" w:space="0" w:color="auto"/>
              <w:right w:val="single" w:sz="4" w:space="0" w:color="auto"/>
            </w:tcBorders>
            <w:shd w:val="clear" w:color="000000" w:fill="ACB9CA"/>
            <w:hideMark/>
          </w:tcPr>
          <w:p w:rsidR="002B6390" w:rsidRDefault="002B6390" w:rsidP="00720FA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w:t>
            </w:r>
            <w:bookmarkStart w:id="0" w:name="_GoBack"/>
            <w:bookmarkEnd w:id="0"/>
            <w:r w:rsidRPr="00325D93">
              <w:rPr>
                <w:rFonts w:ascii="Arial Narrow" w:eastAsia="Times New Roman" w:hAnsi="Arial Narrow" w:cs="Calibri"/>
                <w:b/>
                <w:bCs/>
                <w:color w:val="000000"/>
                <w:sz w:val="24"/>
                <w:szCs w:val="24"/>
              </w:rPr>
              <w:t>s</w:t>
            </w:r>
          </w:p>
        </w:tc>
        <w:tc>
          <w:tcPr>
            <w:tcW w:w="116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School Desks,</w:t>
            </w:r>
          </w:p>
        </w:tc>
        <w:tc>
          <w:tcPr>
            <w:tcW w:w="131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Brown wooden with  black metallic stands and a shelve for books </w:t>
            </w:r>
          </w:p>
        </w:tc>
        <w:tc>
          <w:tcPr>
            <w:tcW w:w="916"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NWP SS/007</w:t>
            </w:r>
          </w:p>
          <w:p w:rsidR="002B6390"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Good and in use</w:t>
            </w: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 receive , 118 verified and in use</w:t>
            </w: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Default="002B6390" w:rsidP="00720FA8">
            <w:pPr>
              <w:tabs>
                <w:tab w:val="left" w:pos="825"/>
              </w:tabs>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Office Chairs</w:t>
            </w:r>
          </w:p>
        </w:tc>
        <w:tc>
          <w:tcPr>
            <w:tcW w:w="131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soft seatr with 4 metallic black stands</w:t>
            </w:r>
          </w:p>
        </w:tc>
        <w:tc>
          <w:tcPr>
            <w:tcW w:w="916"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Not engraved</w:t>
            </w:r>
          </w:p>
        </w:tc>
        <w:tc>
          <w:tcPr>
            <w:tcW w:w="64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34 received, 33 verified and in use</w:t>
            </w: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Laboratory stools</w:t>
            </w:r>
          </w:p>
        </w:tc>
        <w:tc>
          <w:tcPr>
            <w:tcW w:w="131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wooden hard seat with 4 black metallic stands</w:t>
            </w:r>
          </w:p>
        </w:tc>
        <w:tc>
          <w:tcPr>
            <w:tcW w:w="916"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NWP SS/023</w:t>
            </w:r>
          </w:p>
        </w:tc>
        <w:tc>
          <w:tcPr>
            <w:tcW w:w="64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in use</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But some broken</w:t>
            </w: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123 received and 116 verified and in use</w:t>
            </w: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5B9BD5" w:themeColor="accent1"/>
                <w:sz w:val="24"/>
                <w:szCs w:val="24"/>
              </w:rPr>
              <w:t xml:space="preserve"> </w:t>
            </w:r>
            <w:r>
              <w:rPr>
                <w:rFonts w:ascii="Arial Narrow" w:eastAsia="MS Gothic" w:hAnsi="Arial Narrow"/>
                <w:b/>
                <w:bCs/>
                <w:color w:val="002060"/>
                <w:sz w:val="24"/>
                <w:szCs w:val="24"/>
              </w:rPr>
              <w:t>Book    shelves</w:t>
            </w:r>
          </w:p>
        </w:tc>
        <w:tc>
          <w:tcPr>
            <w:tcW w:w="131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in nature, wall </w:t>
            </w:r>
            <w:r>
              <w:rPr>
                <w:rFonts w:ascii="Arial Narrow" w:eastAsia="Times New Roman" w:hAnsi="Arial Narrow" w:cs="Calibri"/>
                <w:color w:val="000000"/>
                <w:sz w:val="24"/>
                <w:szCs w:val="24"/>
              </w:rPr>
              <w:lastRenderedPageBreak/>
              <w:t>mounted with gray metals while others are built on the wall with compatibles</w:t>
            </w:r>
          </w:p>
        </w:tc>
        <w:tc>
          <w:tcPr>
            <w:tcW w:w="916"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Not engraved</w:t>
            </w:r>
          </w:p>
        </w:tc>
        <w:tc>
          <w:tcPr>
            <w:tcW w:w="64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 received and verified. Placed in each class</w:t>
            </w: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0000"/>
                <w:sz w:val="24"/>
                <w:szCs w:val="24"/>
              </w:rPr>
              <w:lastRenderedPageBreak/>
              <w:t xml:space="preserve"> </w:t>
            </w:r>
            <w:r>
              <w:rPr>
                <w:rFonts w:ascii="Arial Narrow" w:eastAsia="Times New Roman" w:hAnsi="Arial Narrow" w:cs="Calibri"/>
                <w:b/>
                <w:bCs/>
                <w:color w:val="5B9BD5" w:themeColor="accent1"/>
                <w:sz w:val="24"/>
                <w:szCs w:val="24"/>
              </w:rPr>
              <w:t xml:space="preserve"> </w:t>
            </w:r>
            <w:r>
              <w:rPr>
                <w:rFonts w:ascii="Arial Narrow" w:eastAsia="Times New Roman" w:hAnsi="Arial Narrow" w:cs="Calibri"/>
                <w:b/>
                <w:bCs/>
                <w:color w:val="002060"/>
                <w:sz w:val="24"/>
                <w:szCs w:val="24"/>
              </w:rPr>
              <w:t xml:space="preserve"> Leaners </w:t>
            </w:r>
          </w:p>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 xml:space="preserve">   Chair</w:t>
            </w:r>
          </w:p>
        </w:tc>
        <w:tc>
          <w:tcPr>
            <w:tcW w:w="131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single sitter square woolen chair with 4 metallic </w:t>
            </w:r>
          </w:p>
        </w:tc>
        <w:tc>
          <w:tcPr>
            <w:tcW w:w="916"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NWP SS/076</w:t>
            </w:r>
          </w:p>
        </w:tc>
        <w:tc>
          <w:tcPr>
            <w:tcW w:w="64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Most of them in </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since the school</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is still new</w:t>
            </w: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169 received and 162 verified</w:t>
            </w: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1448"/>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Office</w:t>
            </w:r>
          </w:p>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table</w:t>
            </w:r>
          </w:p>
        </w:tc>
        <w:tc>
          <w:tcPr>
            <w:tcW w:w="131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Wide wooden  brown table with a cabinet</w:t>
            </w:r>
          </w:p>
        </w:tc>
        <w:tc>
          <w:tcPr>
            <w:tcW w:w="916"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Not engraved</w:t>
            </w:r>
          </w:p>
        </w:tc>
        <w:tc>
          <w:tcPr>
            <w:tcW w:w="64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Microphone </w:t>
            </w: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Thin membrane at the top that vibrates when you speak</w:t>
            </w: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16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bl>
    <w:p w:rsidR="002B6390" w:rsidRDefault="002B6390" w:rsidP="002B6390">
      <w:pPr>
        <w:spacing w:after="0" w:line="240" w:lineRule="auto"/>
        <w:jc w:val="center"/>
        <w:rPr>
          <w:rFonts w:ascii="Arial Narrow" w:eastAsia="MS Gothic" w:hAnsi="Arial Narrow"/>
          <w:b/>
          <w:bCs/>
          <w:color w:val="082A75"/>
          <w:sz w:val="32"/>
          <w:szCs w:val="32"/>
        </w:rPr>
      </w:pPr>
    </w:p>
    <w:p w:rsidR="002B6390" w:rsidRDefault="002B6390" w:rsidP="002B6390">
      <w:pPr>
        <w:spacing w:after="0" w:line="240" w:lineRule="auto"/>
        <w:jc w:val="center"/>
        <w:rPr>
          <w:rFonts w:ascii="Arial Narrow" w:eastAsia="MS Gothic" w:hAnsi="Arial Narrow"/>
          <w:b/>
          <w:bCs/>
          <w:color w:val="082A75"/>
          <w:sz w:val="32"/>
          <w:szCs w:val="32"/>
        </w:rPr>
      </w:pPr>
    </w:p>
    <w:p w:rsidR="002B6390" w:rsidRDefault="002B6390" w:rsidP="002B6390">
      <w:pPr>
        <w:spacing w:after="0" w:line="240" w:lineRule="auto"/>
        <w:jc w:val="center"/>
        <w:rPr>
          <w:rFonts w:ascii="Arial Narrow" w:eastAsia="MS Gothic" w:hAnsi="Arial Narrow"/>
          <w:b/>
          <w:bCs/>
          <w:color w:val="082A75"/>
          <w:sz w:val="32"/>
          <w:szCs w:val="32"/>
        </w:rPr>
      </w:pPr>
    </w:p>
    <w:p w:rsidR="002B6390" w:rsidRDefault="002B6390" w:rsidP="002B6390">
      <w:pPr>
        <w:spacing w:after="0" w:line="240" w:lineRule="auto"/>
        <w:jc w:val="center"/>
        <w:rPr>
          <w:rFonts w:ascii="Arial Narrow" w:eastAsia="MS Gothic" w:hAnsi="Arial Narrow"/>
          <w:b/>
          <w:bCs/>
          <w:color w:val="082A75"/>
          <w:sz w:val="32"/>
          <w:szCs w:val="32"/>
        </w:rPr>
      </w:pPr>
    </w:p>
    <w:p w:rsidR="002B6390" w:rsidRPr="00596EE2" w:rsidRDefault="002B6390" w:rsidP="002B6390">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t>ICT ITEMS TO VERIFY</w:t>
      </w:r>
    </w:p>
    <w:p w:rsidR="002B6390" w:rsidRDefault="002B6390" w:rsidP="002B639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2B6390" w:rsidRPr="00486032"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 LUUKA DISTRICT</w:t>
      </w:r>
      <w:r w:rsidRPr="00486032">
        <w:rPr>
          <w:rFonts w:ascii="Arial Narrow" w:eastAsia="MS Gothic" w:hAnsi="Arial Narrow"/>
          <w:b/>
          <w:bCs/>
          <w:color w:val="082A75"/>
          <w:sz w:val="24"/>
          <w:szCs w:val="24"/>
        </w:rPr>
        <w:t xml:space="preserve"> </w:t>
      </w:r>
    </w:p>
    <w:p w:rsidR="002B6390" w:rsidRDefault="002B6390" w:rsidP="002B639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w:t>
      </w:r>
      <w:r w:rsidRPr="00486032">
        <w:rPr>
          <w:rFonts w:ascii="Arial Narrow" w:eastAsia="MS Gothic" w:hAnsi="Arial Narrow"/>
          <w:b/>
          <w:bCs/>
          <w:color w:val="082A75"/>
          <w:sz w:val="24"/>
          <w:szCs w:val="24"/>
        </w:rPr>
        <w:t xml:space="preserve">ame of </w:t>
      </w:r>
      <w:r>
        <w:rPr>
          <w:rFonts w:ascii="Arial Narrow" w:eastAsia="MS Gothic" w:hAnsi="Arial Narrow"/>
          <w:b/>
          <w:bCs/>
          <w:color w:val="082A75"/>
          <w:sz w:val="24"/>
          <w:szCs w:val="24"/>
        </w:rPr>
        <w:t>SCHOOL: NAWAMPITI SEED SS</w:t>
      </w:r>
    </w:p>
    <w:p w:rsidR="002B6390" w:rsidRDefault="002B6390" w:rsidP="002B6390">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2B6390" w:rsidRPr="00325D93" w:rsidTr="00720FA8">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lastRenderedPageBreak/>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Default="002B6390" w:rsidP="00720FA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6390" w:rsidRPr="00325D93" w:rsidTr="00720FA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2B6390" w:rsidRPr="00BA7C33" w:rsidRDefault="002B6390" w:rsidP="00720FA8">
            <w:pPr>
              <w:spacing w:after="0" w:line="240" w:lineRule="auto"/>
              <w:jc w:val="center"/>
              <w:rPr>
                <w:rFonts w:ascii="Arial Narrow" w:eastAsia="Times New Roman" w:hAnsi="Arial Narrow" w:cs="Calibri"/>
                <w:b/>
                <w:color w:val="000000"/>
                <w:sz w:val="24"/>
                <w:szCs w:val="24"/>
              </w:rPr>
            </w:pPr>
            <w:r w:rsidRPr="00BA7C33">
              <w:rPr>
                <w:rFonts w:ascii="Arial Narrow" w:eastAsia="Times New Roman" w:hAnsi="Arial Narrow" w:cs="Calibri"/>
                <w:b/>
                <w:color w:val="000000"/>
                <w:sz w:val="24"/>
                <w:szCs w:val="24"/>
              </w:rPr>
              <w:t>The school did not receive any ICT equipment</w:t>
            </w:r>
          </w:p>
        </w:tc>
      </w:tr>
      <w:tr w:rsidR="002B6390" w:rsidRPr="00325D93" w:rsidTr="00720FA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2B6390" w:rsidRPr="00325D93" w:rsidRDefault="002B6390" w:rsidP="00720FA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r>
    </w:tbl>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Pr="00596EE2" w:rsidRDefault="002B6390" w:rsidP="002B6390">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2B6390" w:rsidRDefault="002B6390" w:rsidP="002B639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rsidR="002B6390" w:rsidRPr="00486032" w:rsidRDefault="002B6390" w:rsidP="002B6390">
      <w:pPr>
        <w:spacing w:after="0" w:line="240" w:lineRule="auto"/>
        <w:jc w:val="both"/>
        <w:rPr>
          <w:rFonts w:ascii="Arial Narrow" w:eastAsia="MS Gothic" w:hAnsi="Arial Narrow"/>
          <w:b/>
          <w:bCs/>
          <w:color w:val="082A75"/>
          <w:sz w:val="24"/>
          <w:szCs w:val="24"/>
        </w:rPr>
      </w:pPr>
    </w:p>
    <w:p w:rsidR="002B6390" w:rsidRDefault="002B6390" w:rsidP="002B6390">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 LUUKA DISTRICT</w:t>
      </w:r>
    </w:p>
    <w:p w:rsidR="002B6390" w:rsidRDefault="002B6390" w:rsidP="002B6390">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 : NAWAMPITI SEED SS</w:t>
      </w:r>
    </w:p>
    <w:p w:rsidR="002B6390" w:rsidRDefault="002B6390" w:rsidP="002B6390">
      <w:pPr>
        <w:spacing w:after="0" w:line="240" w:lineRule="auto"/>
        <w:jc w:val="both"/>
        <w:rPr>
          <w:rFonts w:ascii="Arial Narrow" w:eastAsia="MS Gothic" w:hAnsi="Arial Narrow"/>
          <w:b/>
          <w:bCs/>
          <w:color w:val="082A75"/>
          <w:sz w:val="24"/>
          <w:szCs w:val="24"/>
        </w:rPr>
      </w:pPr>
    </w:p>
    <w:tbl>
      <w:tblPr>
        <w:tblW w:w="14660" w:type="dxa"/>
        <w:jc w:val="center"/>
        <w:tblLayout w:type="fixed"/>
        <w:tblLook w:val="04A0" w:firstRow="1" w:lastRow="0" w:firstColumn="1" w:lastColumn="0" w:noHBand="0" w:noVBand="1"/>
      </w:tblPr>
      <w:tblGrid>
        <w:gridCol w:w="1181"/>
        <w:gridCol w:w="1419"/>
        <w:gridCol w:w="1440"/>
        <w:gridCol w:w="900"/>
        <w:gridCol w:w="1080"/>
        <w:gridCol w:w="540"/>
        <w:gridCol w:w="900"/>
        <w:gridCol w:w="900"/>
        <w:gridCol w:w="1261"/>
        <w:gridCol w:w="540"/>
        <w:gridCol w:w="449"/>
        <w:gridCol w:w="720"/>
        <w:gridCol w:w="1080"/>
        <w:gridCol w:w="2250"/>
      </w:tblGrid>
      <w:tr w:rsidR="002B6390" w:rsidRPr="00325D93" w:rsidTr="00720FA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1440" w:type="dxa"/>
            <w:tcBorders>
              <w:top w:val="single" w:sz="8" w:space="0" w:color="auto"/>
              <w:left w:val="nil"/>
              <w:bottom w:val="single" w:sz="8" w:space="0" w:color="auto"/>
              <w:right w:val="single" w:sz="4" w:space="0" w:color="auto"/>
            </w:tcBorders>
            <w:shd w:val="clear" w:color="000000" w:fill="ACB9CA"/>
            <w:hideMark/>
          </w:tcPr>
          <w:p w:rsidR="002B6390" w:rsidRDefault="002B6390" w:rsidP="00720FA8">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61"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54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449"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2B6390" w:rsidRPr="00325D93" w:rsidRDefault="002B6390" w:rsidP="00720FA8">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Classroom block</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in color with white glasses and ventilators and a lightening conductor on top of the roof</w:t>
            </w: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pPr>
            <w:r>
              <w:rPr>
                <w:rFonts w:ascii="Arial Narrow" w:eastAsia="Times New Roman" w:hAnsi="Arial Narrow" w:cs="Calibri"/>
                <w:color w:val="000000"/>
                <w:sz w:val="24"/>
                <w:szCs w:val="24"/>
              </w:rPr>
              <w:t xml:space="preserve">  </w:t>
            </w:r>
            <w:r>
              <w:t>Engraved</w:t>
            </w:r>
          </w:p>
          <w:p w:rsidR="002B6390" w:rsidRDefault="002B6390" w:rsidP="00720FA8">
            <w:pPr>
              <w:spacing w:after="0" w:line="240" w:lineRule="auto"/>
              <w:jc w:val="center"/>
            </w:pPr>
            <w:r>
              <w:t xml:space="preserve">S.1, S.2 </w:t>
            </w: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150,805,175</w:t>
            </w: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2250" w:type="dxa"/>
            <w:tcBorders>
              <w:top w:val="nil"/>
              <w:left w:val="nil"/>
              <w:bottom w:val="single" w:sz="4" w:space="0" w:color="auto"/>
              <w:right w:val="single" w:sz="8"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b/>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b/>
                <w:color w:val="000000"/>
                <w:sz w:val="24"/>
                <w:szCs w:val="24"/>
              </w:rPr>
              <w:t>The following were verified.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Three classroom blocks with two partitions each.</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main hall.</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computer lab.</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administration block</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science lab</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Administration block</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176,868,375</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 xml:space="preserve"> Fence</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built</w:t>
            </w:r>
          </w:p>
        </w:tc>
        <w:tc>
          <w:tcPr>
            <w:tcW w:w="2250" w:type="dxa"/>
            <w:tcBorders>
              <w:top w:val="nil"/>
              <w:left w:val="nil"/>
              <w:bottom w:val="single" w:sz="4" w:space="0" w:color="auto"/>
              <w:right w:val="single" w:sz="8" w:space="0" w:color="auto"/>
            </w:tcBorders>
            <w:shd w:val="clear" w:color="auto" w:fill="auto"/>
            <w:noWrap/>
            <w:hideMark/>
          </w:tcPr>
          <w:p w:rsidR="002B6390" w:rsidRDefault="002B6390" w:rsidP="00720F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 because it is not yet built</w:t>
            </w:r>
          </w:p>
          <w:p w:rsidR="002B6390" w:rsidRDefault="002B6390" w:rsidP="00720FA8">
            <w:pPr>
              <w:spacing w:after="0" w:line="240" w:lineRule="auto"/>
              <w:rPr>
                <w:rFonts w:ascii="Arial Narrow" w:eastAsia="Times New Roman" w:hAnsi="Arial Narrow" w:cs="Calibri"/>
                <w:color w:val="000000"/>
                <w:sz w:val="24"/>
                <w:szCs w:val="24"/>
              </w:rPr>
            </w:pP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lastRenderedPageBreak/>
              <w:t>Latrines</w:t>
            </w:r>
          </w:p>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4 stanced</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Colored  coffee brown with a private wall with 5 stances</w:t>
            </w: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40,671,500</w:t>
            </w: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seen verified.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for boys.</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for girls.</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for staff.</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3 on the staff quarters</w:t>
            </w:r>
          </w:p>
          <w:p w:rsidR="002B6390"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 xml:space="preserve">Science lab </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units block building painted coffee brown and yellow</w:t>
            </w: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“science lab”</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290,484875</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in use</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 latrines</w:t>
            </w:r>
          </w:p>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2 stances</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toilets each on every staff building painted coffee brown and yellow.</w:t>
            </w: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27,538,500</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in use</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Water tanks</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cylindrical in nature, put on the raised base</w:t>
            </w: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5,473,000</w:t>
            </w: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2250" w:type="dxa"/>
            <w:tcBorders>
              <w:top w:val="nil"/>
              <w:left w:val="nil"/>
              <w:bottom w:val="single" w:sz="4" w:space="0" w:color="auto"/>
              <w:right w:val="single" w:sz="8"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were verified.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on the administration block</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on the lab.</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lastRenderedPageBreak/>
              <w:t xml:space="preserve"> Kitchen Blocks</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in color with a smoke outlet</w:t>
            </w: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Built </w:t>
            </w:r>
          </w:p>
        </w:tc>
        <w:tc>
          <w:tcPr>
            <w:tcW w:w="2250" w:type="dxa"/>
            <w:tcBorders>
              <w:top w:val="nil"/>
              <w:left w:val="nil"/>
              <w:bottom w:val="single" w:sz="4" w:space="0" w:color="auto"/>
              <w:right w:val="single" w:sz="8"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2B6390" w:rsidRDefault="002B6390" w:rsidP="00720FA8">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2B6390"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2B6390" w:rsidRDefault="002B6390" w:rsidP="00720FA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quarters</w:t>
            </w:r>
          </w:p>
        </w:tc>
        <w:tc>
          <w:tcPr>
            <w:tcW w:w="1419"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blocks of 2 units  Coffee brown and yellow in color with 2 rooms on each </w:t>
            </w:r>
          </w:p>
        </w:tc>
        <w:tc>
          <w:tcPr>
            <w:tcW w:w="90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ROOM 1 AND 2</w:t>
            </w:r>
          </w:p>
        </w:tc>
        <w:tc>
          <w:tcPr>
            <w:tcW w:w="54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162,8889,250</w:t>
            </w:r>
          </w:p>
        </w:tc>
        <w:tc>
          <w:tcPr>
            <w:tcW w:w="54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single" w:sz="4" w:space="0" w:color="auto"/>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received, </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kitchen</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Coffee brown and yellow in color with a smoke outlet  </w:t>
            </w: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42,056,375</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nil"/>
              <w:left w:val="nil"/>
              <w:bottom w:val="single" w:sz="4" w:space="0" w:color="auto"/>
              <w:right w:val="single" w:sz="8"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received, </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 xml:space="preserve">ICT Library </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Coffee brown and yellow in color</w:t>
            </w: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Engraved </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library</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399,002,750</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in use</w:t>
            </w:r>
          </w:p>
        </w:tc>
      </w:tr>
      <w:tr w:rsidR="002B6390" w:rsidRPr="00325D93" w:rsidTr="00720FA8">
        <w:trPr>
          <w:trHeight w:val="7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latrines</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Colored  coffee brown with a private wall with 2 </w:t>
            </w:r>
            <w:r>
              <w:rPr>
                <w:rFonts w:ascii="Arial Narrow" w:eastAsia="Times New Roman" w:hAnsi="Arial Narrow" w:cs="Calibri"/>
                <w:color w:val="000000"/>
                <w:sz w:val="24"/>
                <w:szCs w:val="24"/>
              </w:rPr>
              <w:lastRenderedPageBreak/>
              <w:t>stances and 2 bathrooms.</w:t>
            </w: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STAFF LATRINES</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27,538,500</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nil"/>
              <w:left w:val="nil"/>
              <w:bottom w:val="single" w:sz="4" w:space="0" w:color="auto"/>
              <w:right w:val="single" w:sz="8"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and verified, in use</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lastRenderedPageBreak/>
              <w:t>Sports field/playing ground</w:t>
            </w: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grass , no goal posts and no standard measurement</w:t>
            </w: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50,000,000</w:t>
            </w: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done</w:t>
            </w:r>
          </w:p>
        </w:tc>
        <w:tc>
          <w:tcPr>
            <w:tcW w:w="2250" w:type="dxa"/>
            <w:tcBorders>
              <w:top w:val="nil"/>
              <w:left w:val="nil"/>
              <w:bottom w:val="single" w:sz="4" w:space="0" w:color="auto"/>
              <w:right w:val="single" w:sz="8"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done</w:t>
            </w: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Default="002B6390" w:rsidP="00720FA8">
            <w:pPr>
              <w:spacing w:after="0" w:line="240" w:lineRule="auto"/>
              <w:jc w:val="both"/>
              <w:rPr>
                <w:rFonts w:ascii="Arial Narrow" w:eastAsia="Times New Roman" w:hAnsi="Arial Narrow" w:cs="Calibri"/>
                <w:b/>
                <w:bCs/>
                <w:color w:val="002060"/>
                <w:sz w:val="24"/>
                <w:szCs w:val="24"/>
              </w:rPr>
            </w:pPr>
          </w:p>
          <w:p w:rsidR="002B6390" w:rsidRDefault="002B6390" w:rsidP="00720FA8">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2B6390" w:rsidRDefault="002B6390" w:rsidP="00720FA8">
            <w:pPr>
              <w:spacing w:after="0" w:line="240" w:lineRule="auto"/>
              <w:jc w:val="center"/>
              <w:rPr>
                <w:rFonts w:ascii="Arial Narrow" w:eastAsia="Times New Roman" w:hAnsi="Arial Narrow" w:cs="Calibri"/>
                <w:color w:val="000000"/>
                <w:sz w:val="24"/>
                <w:szCs w:val="24"/>
              </w:rPr>
            </w:pPr>
          </w:p>
        </w:tc>
      </w:tr>
      <w:tr w:rsidR="002B6390" w:rsidRPr="00325D93" w:rsidTr="00720FA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2B6390" w:rsidRPr="00C06551" w:rsidRDefault="002B6390" w:rsidP="00720FA8">
            <w:pPr>
              <w:spacing w:after="0" w:line="240" w:lineRule="auto"/>
              <w:jc w:val="both"/>
              <w:rPr>
                <w:rFonts w:ascii="Arial Narrow" w:eastAsia="Times New Roman" w:hAnsi="Arial Narrow" w:cs="Calibri"/>
                <w:b/>
                <w:color w:val="000000"/>
                <w:sz w:val="24"/>
                <w:szCs w:val="24"/>
              </w:rPr>
            </w:pPr>
            <w:r>
              <w:rPr>
                <w:rFonts w:ascii="Arial Narrow" w:eastAsia="Times New Roman" w:hAnsi="Arial Narrow" w:cs="Calibri"/>
                <w:b/>
                <w:color w:val="000000"/>
                <w:sz w:val="24"/>
                <w:szCs w:val="24"/>
              </w:rPr>
              <w:t xml:space="preserve">  </w:t>
            </w:r>
            <w:r w:rsidRPr="00C06551">
              <w:rPr>
                <w:rFonts w:ascii="Arial Narrow" w:eastAsia="Times New Roman" w:hAnsi="Arial Narrow" w:cs="Calibri"/>
                <w:b/>
                <w:color w:val="000000"/>
                <w:sz w:val="24"/>
                <w:szCs w:val="24"/>
              </w:rPr>
              <w:t>Hall</w:t>
            </w:r>
          </w:p>
        </w:tc>
        <w:tc>
          <w:tcPr>
            <w:tcW w:w="141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painted long block</w:t>
            </w:r>
          </w:p>
        </w:tc>
        <w:tc>
          <w:tcPr>
            <w:tcW w:w="90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Engraved </w:t>
            </w:r>
            <w:r>
              <w:rPr>
                <w:rFonts w:ascii="Arial Narrow" w:eastAsia="Times New Roman" w:hAnsi="Arial Narrow" w:cs="Calibri"/>
                <w:color w:val="000000"/>
                <w:sz w:val="24"/>
                <w:szCs w:val="24"/>
              </w:rPr>
              <w:br/>
              <w:t>“main hall”</w:t>
            </w:r>
          </w:p>
        </w:tc>
        <w:tc>
          <w:tcPr>
            <w:tcW w:w="54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261"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276,013,375</w:t>
            </w:r>
          </w:p>
        </w:tc>
        <w:tc>
          <w:tcPr>
            <w:tcW w:w="54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449"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tcPr>
          <w:p w:rsidR="002B6390" w:rsidRPr="00325D93" w:rsidRDefault="002B6390" w:rsidP="00720FA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in use</w:t>
            </w:r>
          </w:p>
        </w:tc>
      </w:tr>
    </w:tbl>
    <w:p w:rsidR="002B6390" w:rsidRDefault="002B6390" w:rsidP="002B6390">
      <w:pPr>
        <w:spacing w:after="0" w:line="240" w:lineRule="auto"/>
        <w:jc w:val="both"/>
        <w:rPr>
          <w:rFonts w:ascii="Arial Narrow" w:eastAsia="MS Gothic" w:hAnsi="Arial Narrow"/>
          <w:b/>
          <w:bCs/>
          <w:color w:val="082A75"/>
          <w:sz w:val="24"/>
          <w:szCs w:val="24"/>
        </w:rPr>
      </w:pPr>
    </w:p>
    <w:p w:rsidR="002B6390" w:rsidRPr="00BC178D" w:rsidRDefault="002B6390" w:rsidP="002B6390">
      <w:pPr>
        <w:pStyle w:val="Heading1"/>
        <w:jc w:val="center"/>
      </w:pPr>
      <w:r w:rsidRPr="00BC178D">
        <w:lastRenderedPageBreak/>
        <w:t>ASSET VERIFICATION BRIEF REPORT</w:t>
      </w:r>
    </w:p>
    <w:p w:rsidR="002B6390" w:rsidRPr="00BC178D" w:rsidRDefault="002B6390" w:rsidP="002B6390">
      <w:pPr>
        <w:pStyle w:val="Heading1"/>
        <w:jc w:val="center"/>
      </w:pPr>
      <w:r w:rsidRPr="00BC178D">
        <w:t>FACILITY : NAWAMPITI SSS,</w:t>
      </w:r>
    </w:p>
    <w:p w:rsidR="002B6390" w:rsidRPr="00BC178D" w:rsidRDefault="002B6390" w:rsidP="002B6390">
      <w:pPr>
        <w:pStyle w:val="Heading1"/>
        <w:jc w:val="center"/>
      </w:pPr>
      <w:r w:rsidRPr="00BC178D">
        <w:t xml:space="preserve">CONDUCTED BY </w:t>
      </w:r>
    </w:p>
    <w:p w:rsidR="002B6390" w:rsidRPr="00BC178D" w:rsidRDefault="002B6390" w:rsidP="002B6390">
      <w:pPr>
        <w:pStyle w:val="Heading1"/>
        <w:jc w:val="center"/>
      </w:pPr>
      <w:r w:rsidRPr="00BC178D">
        <w:t>WANDERA SOLOMON AND KIYUBA SALIMU</w:t>
      </w:r>
    </w:p>
    <w:p w:rsidR="002B6390" w:rsidRPr="00BC178D" w:rsidRDefault="002B6390" w:rsidP="002B6390">
      <w:pPr>
        <w:pStyle w:val="Heading2"/>
        <w:jc w:val="both"/>
        <w:rPr>
          <w:sz w:val="28"/>
          <w:szCs w:val="28"/>
        </w:rPr>
      </w:pPr>
      <w:r w:rsidRPr="00BC178D">
        <w:rPr>
          <w:sz w:val="28"/>
          <w:szCs w:val="28"/>
        </w:rPr>
        <w:t>Introduction.</w:t>
      </w:r>
    </w:p>
    <w:p w:rsidR="002B6390" w:rsidRPr="00BC178D" w:rsidRDefault="002B6390" w:rsidP="002B6390">
      <w:pPr>
        <w:jc w:val="both"/>
        <w:rPr>
          <w:sz w:val="28"/>
          <w:szCs w:val="28"/>
        </w:rPr>
      </w:pPr>
    </w:p>
    <w:p w:rsidR="002B6390" w:rsidRPr="00BC178D" w:rsidRDefault="002B6390" w:rsidP="002B6390">
      <w:pPr>
        <w:jc w:val="both"/>
        <w:rPr>
          <w:sz w:val="28"/>
          <w:szCs w:val="28"/>
        </w:rPr>
      </w:pPr>
      <w:r w:rsidRPr="00BC178D">
        <w:rPr>
          <w:sz w:val="28"/>
          <w:szCs w:val="28"/>
        </w:rPr>
        <w:t xml:space="preserve">This brief report presents the findings of the physical asset verification exercise conducted at : NAWAMPITI SSS. The team was warmly welcomed by the    Head Teacher (NAWAMPITI SSS)  who was the focal person in this exercise (  </w:t>
      </w:r>
    </w:p>
    <w:p w:rsidR="002B6390" w:rsidRPr="00BC178D" w:rsidRDefault="002B6390" w:rsidP="002B6390">
      <w:pPr>
        <w:pStyle w:val="Heading2"/>
        <w:jc w:val="both"/>
        <w:rPr>
          <w:sz w:val="28"/>
          <w:szCs w:val="28"/>
        </w:rPr>
      </w:pPr>
      <w:r w:rsidRPr="00BC178D">
        <w:rPr>
          <w:sz w:val="28"/>
          <w:szCs w:val="28"/>
        </w:rPr>
        <w:t>Findings.</w:t>
      </w:r>
    </w:p>
    <w:p w:rsidR="002B6390" w:rsidRPr="00BC178D" w:rsidRDefault="002B6390" w:rsidP="002B6390">
      <w:pPr>
        <w:jc w:val="both"/>
        <w:rPr>
          <w:sz w:val="28"/>
          <w:szCs w:val="28"/>
        </w:rPr>
      </w:pPr>
    </w:p>
    <w:p w:rsidR="002B6390" w:rsidRPr="00BC178D" w:rsidRDefault="002B6390" w:rsidP="002B6390">
      <w:pPr>
        <w:pStyle w:val="ListParagraph"/>
        <w:numPr>
          <w:ilvl w:val="0"/>
          <w:numId w:val="13"/>
        </w:numPr>
        <w:jc w:val="both"/>
        <w:rPr>
          <w:sz w:val="28"/>
          <w:szCs w:val="28"/>
        </w:rPr>
      </w:pPr>
      <w:r w:rsidRPr="00BC178D">
        <w:rPr>
          <w:sz w:val="28"/>
          <w:szCs w:val="28"/>
        </w:rPr>
        <w:t>The facility did not receive and does not have ICT equipments</w:t>
      </w:r>
    </w:p>
    <w:p w:rsidR="002B6390" w:rsidRPr="00BC178D" w:rsidRDefault="002B6390" w:rsidP="002B6390">
      <w:pPr>
        <w:pStyle w:val="ListParagraph"/>
        <w:numPr>
          <w:ilvl w:val="0"/>
          <w:numId w:val="13"/>
        </w:numPr>
        <w:jc w:val="both"/>
        <w:rPr>
          <w:sz w:val="28"/>
          <w:szCs w:val="28"/>
        </w:rPr>
      </w:pPr>
      <w:r w:rsidRPr="00BC178D">
        <w:rPr>
          <w:sz w:val="28"/>
          <w:szCs w:val="28"/>
        </w:rPr>
        <w:t xml:space="preserve">Key assets including , furniture and buildings were physically verified and found present </w:t>
      </w:r>
    </w:p>
    <w:p w:rsidR="002B6390" w:rsidRPr="00BC178D" w:rsidRDefault="002B6390" w:rsidP="002B6390">
      <w:pPr>
        <w:pStyle w:val="ListParagraph"/>
        <w:numPr>
          <w:ilvl w:val="0"/>
          <w:numId w:val="13"/>
        </w:numPr>
        <w:jc w:val="both"/>
        <w:rPr>
          <w:sz w:val="28"/>
          <w:szCs w:val="28"/>
        </w:rPr>
      </w:pPr>
      <w:r w:rsidRPr="00BC178D">
        <w:rPr>
          <w:sz w:val="28"/>
          <w:szCs w:val="28"/>
        </w:rPr>
        <w:t>Most of the assets are not engraved</w:t>
      </w:r>
    </w:p>
    <w:p w:rsidR="002B6390" w:rsidRPr="00BC178D" w:rsidRDefault="002B6390" w:rsidP="002B6390">
      <w:pPr>
        <w:pStyle w:val="ListParagraph"/>
        <w:numPr>
          <w:ilvl w:val="0"/>
          <w:numId w:val="13"/>
        </w:numPr>
        <w:jc w:val="both"/>
        <w:rPr>
          <w:sz w:val="28"/>
          <w:szCs w:val="28"/>
        </w:rPr>
      </w:pPr>
      <w:r w:rsidRPr="00BC178D">
        <w:rPr>
          <w:sz w:val="28"/>
          <w:szCs w:val="28"/>
        </w:rPr>
        <w:t xml:space="preserve">All the items were found to be functional and in good physical condition. </w:t>
      </w:r>
    </w:p>
    <w:p w:rsidR="002B6390" w:rsidRPr="00BC178D" w:rsidRDefault="002B6390" w:rsidP="002B6390">
      <w:pPr>
        <w:pStyle w:val="ListParagraph"/>
        <w:numPr>
          <w:ilvl w:val="0"/>
          <w:numId w:val="9"/>
        </w:numPr>
        <w:jc w:val="both"/>
        <w:rPr>
          <w:sz w:val="28"/>
          <w:szCs w:val="28"/>
        </w:rPr>
      </w:pPr>
      <w:r w:rsidRPr="00BC178D">
        <w:rPr>
          <w:sz w:val="28"/>
          <w:szCs w:val="28"/>
        </w:rPr>
        <w:t xml:space="preserve">The playing ground is not yet done </w:t>
      </w:r>
    </w:p>
    <w:p w:rsidR="002B6390" w:rsidRPr="00BC178D" w:rsidRDefault="002B6390" w:rsidP="002B6390">
      <w:pPr>
        <w:pStyle w:val="ListParagraph"/>
        <w:jc w:val="both"/>
        <w:rPr>
          <w:sz w:val="28"/>
          <w:szCs w:val="28"/>
        </w:rPr>
      </w:pPr>
    </w:p>
    <w:p w:rsidR="002B6390" w:rsidRPr="00BC178D" w:rsidRDefault="002B6390" w:rsidP="002B6390">
      <w:pPr>
        <w:pStyle w:val="ListParagraph"/>
        <w:jc w:val="both"/>
        <w:rPr>
          <w:sz w:val="28"/>
          <w:szCs w:val="28"/>
        </w:rPr>
      </w:pPr>
    </w:p>
    <w:p w:rsidR="002B6390" w:rsidRPr="00BC178D" w:rsidRDefault="002B6390" w:rsidP="002B6390">
      <w:pPr>
        <w:pStyle w:val="ListParagraph"/>
        <w:jc w:val="both"/>
        <w:rPr>
          <w:sz w:val="28"/>
          <w:szCs w:val="28"/>
        </w:rPr>
      </w:pPr>
    </w:p>
    <w:p w:rsidR="002B6390" w:rsidRPr="00BC178D" w:rsidRDefault="002B6390" w:rsidP="002B6390">
      <w:pPr>
        <w:pStyle w:val="ListParagraph"/>
        <w:jc w:val="both"/>
        <w:rPr>
          <w:sz w:val="28"/>
          <w:szCs w:val="28"/>
        </w:rPr>
      </w:pPr>
    </w:p>
    <w:p w:rsidR="002B6390" w:rsidRPr="00BC178D" w:rsidRDefault="002B6390" w:rsidP="002B6390">
      <w:pPr>
        <w:pStyle w:val="ListParagraph"/>
        <w:jc w:val="both"/>
        <w:rPr>
          <w:sz w:val="28"/>
          <w:szCs w:val="28"/>
        </w:rPr>
      </w:pPr>
      <w:r w:rsidRPr="00BC178D">
        <w:rPr>
          <w:b/>
          <w:sz w:val="28"/>
          <w:szCs w:val="28"/>
        </w:rPr>
        <w:t>Challenges</w:t>
      </w:r>
      <w:r w:rsidRPr="00BC178D">
        <w:rPr>
          <w:sz w:val="28"/>
          <w:szCs w:val="28"/>
        </w:rPr>
        <w:t>.</w:t>
      </w:r>
    </w:p>
    <w:p w:rsidR="002B6390" w:rsidRPr="00BC178D" w:rsidRDefault="002B6390" w:rsidP="002B6390">
      <w:pPr>
        <w:pStyle w:val="ListParagraph"/>
        <w:numPr>
          <w:ilvl w:val="0"/>
          <w:numId w:val="14"/>
        </w:numPr>
        <w:jc w:val="both"/>
        <w:rPr>
          <w:sz w:val="28"/>
          <w:szCs w:val="28"/>
        </w:rPr>
      </w:pPr>
      <w:r w:rsidRPr="00BC178D">
        <w:rPr>
          <w:sz w:val="28"/>
          <w:szCs w:val="28"/>
        </w:rPr>
        <w:lastRenderedPageBreak/>
        <w:t>The facility lacks ICT equipment like computers</w:t>
      </w:r>
    </w:p>
    <w:p w:rsidR="002B6390" w:rsidRPr="00BC178D" w:rsidRDefault="002B6390" w:rsidP="002B6390">
      <w:pPr>
        <w:pStyle w:val="ListParagraph"/>
        <w:numPr>
          <w:ilvl w:val="0"/>
          <w:numId w:val="14"/>
        </w:numPr>
        <w:jc w:val="both"/>
        <w:rPr>
          <w:sz w:val="28"/>
          <w:szCs w:val="28"/>
        </w:rPr>
      </w:pPr>
      <w:r w:rsidRPr="00BC178D">
        <w:rPr>
          <w:sz w:val="28"/>
          <w:szCs w:val="28"/>
        </w:rPr>
        <w:t>Most assets were not engraved thus making the verification exercise very hard because we could not establish whether some equipment that we were verifying were for UGift Or not.</w:t>
      </w:r>
    </w:p>
    <w:p w:rsidR="002B6390" w:rsidRPr="00BC178D" w:rsidRDefault="002B6390" w:rsidP="002B6390">
      <w:pPr>
        <w:pStyle w:val="ListParagraph"/>
        <w:numPr>
          <w:ilvl w:val="0"/>
          <w:numId w:val="14"/>
        </w:numPr>
        <w:jc w:val="both"/>
        <w:rPr>
          <w:sz w:val="28"/>
          <w:szCs w:val="28"/>
        </w:rPr>
      </w:pPr>
      <w:r w:rsidRPr="00BC178D">
        <w:rPr>
          <w:sz w:val="28"/>
          <w:szCs w:val="28"/>
        </w:rPr>
        <w:t xml:space="preserve"> No fence</w:t>
      </w:r>
    </w:p>
    <w:p w:rsidR="002B6390" w:rsidRPr="00BC178D" w:rsidRDefault="002B6390" w:rsidP="002B6390">
      <w:pPr>
        <w:pStyle w:val="ListParagraph"/>
        <w:numPr>
          <w:ilvl w:val="0"/>
          <w:numId w:val="14"/>
        </w:numPr>
        <w:jc w:val="both"/>
        <w:rPr>
          <w:sz w:val="28"/>
          <w:szCs w:val="28"/>
        </w:rPr>
      </w:pPr>
      <w:r w:rsidRPr="00BC178D">
        <w:rPr>
          <w:sz w:val="28"/>
          <w:szCs w:val="28"/>
        </w:rPr>
        <w:t xml:space="preserve">The facility has inadequate accommodation for staff </w:t>
      </w:r>
    </w:p>
    <w:p w:rsidR="002B6390" w:rsidRPr="00BC178D" w:rsidRDefault="002B6390" w:rsidP="002B6390">
      <w:pPr>
        <w:pStyle w:val="ListParagraph"/>
        <w:numPr>
          <w:ilvl w:val="0"/>
          <w:numId w:val="14"/>
        </w:numPr>
        <w:jc w:val="both"/>
        <w:rPr>
          <w:sz w:val="28"/>
          <w:szCs w:val="28"/>
        </w:rPr>
      </w:pPr>
      <w:r w:rsidRPr="00BC178D">
        <w:rPr>
          <w:sz w:val="28"/>
          <w:szCs w:val="28"/>
        </w:rPr>
        <w:t>The facility has no pitch to conduct the new CBC</w:t>
      </w:r>
    </w:p>
    <w:p w:rsidR="002B6390" w:rsidRPr="00BC178D" w:rsidRDefault="002B6390" w:rsidP="002B6390">
      <w:pPr>
        <w:pStyle w:val="ListParagraph"/>
        <w:jc w:val="both"/>
        <w:rPr>
          <w:sz w:val="28"/>
          <w:szCs w:val="28"/>
        </w:rPr>
      </w:pPr>
    </w:p>
    <w:p w:rsidR="002B6390" w:rsidRPr="00BC178D" w:rsidRDefault="002B6390" w:rsidP="002B6390">
      <w:pPr>
        <w:pStyle w:val="Heading2"/>
        <w:spacing w:before="0" w:after="160"/>
        <w:ind w:left="810"/>
        <w:jc w:val="both"/>
        <w:rPr>
          <w:sz w:val="28"/>
          <w:szCs w:val="28"/>
        </w:rPr>
      </w:pPr>
      <w:r w:rsidRPr="00BC178D">
        <w:rPr>
          <w:sz w:val="28"/>
          <w:szCs w:val="28"/>
        </w:rPr>
        <w:t>Recommendation</w:t>
      </w:r>
    </w:p>
    <w:p w:rsidR="002B6390" w:rsidRPr="00BC178D" w:rsidRDefault="002B6390" w:rsidP="002B6390">
      <w:pPr>
        <w:pStyle w:val="Heading2"/>
        <w:numPr>
          <w:ilvl w:val="0"/>
          <w:numId w:val="11"/>
        </w:numPr>
        <w:spacing w:before="0" w:after="160"/>
        <w:jc w:val="both"/>
        <w:rPr>
          <w:b/>
          <w:sz w:val="28"/>
          <w:szCs w:val="28"/>
        </w:rPr>
      </w:pPr>
      <w:r w:rsidRPr="00BC178D">
        <w:rPr>
          <w:sz w:val="28"/>
          <w:szCs w:val="28"/>
        </w:rPr>
        <w:t xml:space="preserve">Consider providing ICT equipment </w:t>
      </w:r>
    </w:p>
    <w:p w:rsidR="002B6390" w:rsidRPr="00BC178D" w:rsidRDefault="002B6390" w:rsidP="002B6390">
      <w:pPr>
        <w:pStyle w:val="Heading2"/>
        <w:numPr>
          <w:ilvl w:val="0"/>
          <w:numId w:val="11"/>
        </w:numPr>
        <w:spacing w:before="0" w:after="160"/>
        <w:jc w:val="both"/>
        <w:rPr>
          <w:sz w:val="28"/>
          <w:szCs w:val="28"/>
        </w:rPr>
      </w:pPr>
      <w:r w:rsidRPr="00BC178D">
        <w:rPr>
          <w:sz w:val="28"/>
          <w:szCs w:val="28"/>
        </w:rPr>
        <w:t xml:space="preserve">Construct additional staff quarters to accommodate and retain critical staff  </w:t>
      </w:r>
    </w:p>
    <w:p w:rsidR="002B6390" w:rsidRPr="00BC178D" w:rsidRDefault="002B6390" w:rsidP="002B6390">
      <w:pPr>
        <w:pStyle w:val="ListParagraph"/>
        <w:numPr>
          <w:ilvl w:val="0"/>
          <w:numId w:val="11"/>
        </w:numPr>
        <w:jc w:val="both"/>
        <w:rPr>
          <w:sz w:val="28"/>
          <w:szCs w:val="28"/>
        </w:rPr>
      </w:pPr>
      <w:r w:rsidRPr="00BC178D">
        <w:rPr>
          <w:sz w:val="28"/>
          <w:szCs w:val="28"/>
        </w:rPr>
        <w:t xml:space="preserve"> Provide a water source .</w:t>
      </w:r>
    </w:p>
    <w:p w:rsidR="002B6390" w:rsidRPr="00BC178D" w:rsidRDefault="002B6390" w:rsidP="002B6390">
      <w:pPr>
        <w:pStyle w:val="ListParagraph"/>
        <w:numPr>
          <w:ilvl w:val="0"/>
          <w:numId w:val="11"/>
        </w:numPr>
        <w:jc w:val="both"/>
        <w:rPr>
          <w:sz w:val="28"/>
          <w:szCs w:val="28"/>
        </w:rPr>
      </w:pPr>
      <w:r w:rsidRPr="00BC178D">
        <w:rPr>
          <w:sz w:val="28"/>
          <w:szCs w:val="28"/>
        </w:rPr>
        <w:t>Fence the facility</w:t>
      </w:r>
    </w:p>
    <w:p w:rsidR="002B6390" w:rsidRPr="00BC178D" w:rsidRDefault="002B6390" w:rsidP="002B6390">
      <w:pPr>
        <w:pStyle w:val="ListParagraph"/>
        <w:numPr>
          <w:ilvl w:val="0"/>
          <w:numId w:val="11"/>
        </w:numPr>
        <w:jc w:val="both"/>
        <w:rPr>
          <w:sz w:val="28"/>
          <w:szCs w:val="28"/>
        </w:rPr>
      </w:pPr>
      <w:r w:rsidRPr="00BC178D">
        <w:rPr>
          <w:sz w:val="28"/>
          <w:szCs w:val="28"/>
        </w:rPr>
        <w:t>Complete the playing ground for better CBC implementation</w:t>
      </w:r>
    </w:p>
    <w:p w:rsidR="002B6390" w:rsidRPr="00BC178D" w:rsidRDefault="002B6390" w:rsidP="002B6390">
      <w:pPr>
        <w:pStyle w:val="ListParagraph"/>
        <w:jc w:val="both"/>
        <w:rPr>
          <w:sz w:val="28"/>
          <w:szCs w:val="28"/>
        </w:rPr>
      </w:pPr>
    </w:p>
    <w:p w:rsidR="002B6390" w:rsidRPr="00BC178D" w:rsidRDefault="002B6390" w:rsidP="002B6390">
      <w:pPr>
        <w:pStyle w:val="ListParagraph"/>
        <w:jc w:val="both"/>
        <w:rPr>
          <w:sz w:val="28"/>
          <w:szCs w:val="28"/>
        </w:rPr>
      </w:pPr>
    </w:p>
    <w:p w:rsidR="002B6390" w:rsidRPr="00BC178D" w:rsidRDefault="002B6390" w:rsidP="002B6390">
      <w:pPr>
        <w:pStyle w:val="ListParagraph"/>
        <w:jc w:val="both"/>
        <w:rPr>
          <w:sz w:val="28"/>
          <w:szCs w:val="28"/>
        </w:rPr>
      </w:pPr>
    </w:p>
    <w:p w:rsidR="002B6390" w:rsidRPr="00BC178D" w:rsidRDefault="002B6390" w:rsidP="002B6390">
      <w:pPr>
        <w:pStyle w:val="Heading2"/>
        <w:spacing w:before="0" w:after="160"/>
        <w:jc w:val="both"/>
        <w:rPr>
          <w:sz w:val="28"/>
          <w:szCs w:val="28"/>
        </w:rPr>
      </w:pPr>
      <w:r w:rsidRPr="00BC178D">
        <w:rPr>
          <w:sz w:val="28"/>
          <w:szCs w:val="28"/>
        </w:rPr>
        <w:t>Conclusion.</w:t>
      </w:r>
    </w:p>
    <w:p w:rsidR="002B6390" w:rsidRPr="00BC178D" w:rsidRDefault="002B6390" w:rsidP="002B6390">
      <w:pPr>
        <w:pStyle w:val="ListParagraph"/>
        <w:numPr>
          <w:ilvl w:val="0"/>
          <w:numId w:val="12"/>
        </w:numPr>
        <w:jc w:val="both"/>
        <w:rPr>
          <w:sz w:val="28"/>
          <w:szCs w:val="28"/>
        </w:rPr>
      </w:pPr>
      <w:r w:rsidRPr="00BC178D">
        <w:rPr>
          <w:sz w:val="28"/>
          <w:szCs w:val="28"/>
        </w:rPr>
        <w:t>The asset verification exercise was successfully completed. All critical  assets were verified, are functional, in good condition though most of them were not engraved</w:t>
      </w:r>
    </w:p>
    <w:p w:rsidR="002B6390" w:rsidRPr="00BC178D" w:rsidRDefault="002B6390" w:rsidP="002B6390">
      <w:pPr>
        <w:pStyle w:val="ListParagraph"/>
        <w:numPr>
          <w:ilvl w:val="0"/>
          <w:numId w:val="12"/>
        </w:numPr>
        <w:jc w:val="both"/>
        <w:rPr>
          <w:sz w:val="28"/>
          <w:szCs w:val="28"/>
        </w:rPr>
      </w:pPr>
      <w:r w:rsidRPr="00BC178D">
        <w:rPr>
          <w:sz w:val="28"/>
          <w:szCs w:val="28"/>
        </w:rPr>
        <w:t xml:space="preserve"> . Addressing the lack of pitch issue, supplying ICT equipment at the Nawampiti  sss     are the two high priority challenges and if addressed, they will greatly improve service delivery   at Nawampiti  sss.</w:t>
      </w:r>
    </w:p>
    <w:p w:rsidR="002B6390" w:rsidRPr="00EF0438" w:rsidRDefault="002B6390" w:rsidP="002B6390">
      <w:pPr>
        <w:spacing w:after="0" w:line="240" w:lineRule="auto"/>
        <w:jc w:val="both"/>
        <w:rPr>
          <w:rFonts w:ascii="Arial Narrow" w:eastAsia="MS Gothic" w:hAnsi="Arial Narrow"/>
          <w:b/>
          <w:bCs/>
          <w:color w:val="082A75"/>
          <w:sz w:val="28"/>
          <w:szCs w:val="24"/>
        </w:rPr>
        <w:sectPr w:rsidR="002B6390" w:rsidRPr="00EF0438" w:rsidSect="003B62A0">
          <w:pgSz w:w="16838" w:h="11906" w:orient="landscape" w:code="9"/>
          <w:pgMar w:top="1440" w:right="1440" w:bottom="1440" w:left="1440" w:header="720" w:footer="720" w:gutter="0"/>
          <w:cols w:space="720"/>
          <w:docGrid w:linePitch="360"/>
        </w:sectPr>
      </w:pPr>
    </w:p>
    <w:p w:rsidR="002B6390" w:rsidRDefault="002B6390" w:rsidP="002B6390">
      <w:pPr>
        <w:spacing w:after="0" w:line="240" w:lineRule="auto"/>
        <w:jc w:val="both"/>
        <w:rPr>
          <w:rFonts w:ascii="Arial Narrow" w:eastAsia="MS Gothic" w:hAnsi="Arial Narrow"/>
          <w:b/>
          <w:bCs/>
          <w:color w:val="082A75"/>
          <w:sz w:val="24"/>
          <w:szCs w:val="24"/>
        </w:rPr>
      </w:pPr>
    </w:p>
    <w:p w:rsidR="002B6390" w:rsidRPr="005E4112" w:rsidRDefault="002B6390" w:rsidP="002B6390">
      <w:pPr>
        <w:pStyle w:val="Heading3"/>
        <w:rPr>
          <w:color w:val="auto"/>
        </w:rPr>
      </w:pPr>
      <w:r>
        <w:rPr>
          <w:color w:val="auto"/>
        </w:rPr>
        <w:t>NAWAMPITI</w:t>
      </w:r>
      <w:r w:rsidRPr="005E4112">
        <w:rPr>
          <w:color w:val="auto"/>
        </w:rPr>
        <w:t xml:space="preserve"> SEED SECONDARY SCHOOL</w:t>
      </w:r>
    </w:p>
    <w:p w:rsidR="002B6390" w:rsidRPr="005E4112" w:rsidRDefault="002B6390" w:rsidP="002B6390">
      <w:pPr>
        <w:pStyle w:val="Heading3"/>
        <w:rPr>
          <w:color w:val="auto"/>
        </w:rPr>
      </w:pPr>
      <w:r w:rsidRPr="005E4112">
        <w:rPr>
          <w:color w:val="auto"/>
        </w:rPr>
        <w:t>PhysicalVerification Pictures.</w:t>
      </w:r>
    </w:p>
    <w:p w:rsidR="002B6390" w:rsidRDefault="002B6390" w:rsidP="002B6390">
      <w:pPr>
        <w:spacing w:line="240" w:lineRule="auto"/>
        <w:jc w:val="both"/>
        <w:rPr>
          <w:color w:val="000000"/>
          <w:szCs w:val="24"/>
        </w:rPr>
      </w:pPr>
    </w:p>
    <w:p w:rsidR="002B6390" w:rsidRDefault="002B6390" w:rsidP="002B6390">
      <w:pPr>
        <w:spacing w:line="240" w:lineRule="auto"/>
        <w:jc w:val="both"/>
        <w:rPr>
          <w:b/>
          <w:sz w:val="24"/>
          <w:szCs w:val="24"/>
          <w:lang w:val="en-GB" w:eastAsia="zh-CN"/>
        </w:rPr>
      </w:pPr>
      <w:r w:rsidRPr="00F86F51">
        <w:rPr>
          <w:sz w:val="24"/>
          <w:szCs w:val="24"/>
          <w:lang w:eastAsia="zh-CN"/>
        </w:rPr>
        <w:t>The table below illustrates some physical status of the verified assets with photographic evidence</w:t>
      </w:r>
      <w:r>
        <w:rPr>
          <w:sz w:val="24"/>
          <w:szCs w:val="24"/>
          <w:lang w:val="en-GB" w:eastAsia="zh-CN"/>
        </w:rPr>
        <w:t xml:space="preserve"> for     </w:t>
      </w:r>
      <w:r w:rsidRPr="00DA042B">
        <w:rPr>
          <w:b/>
        </w:rPr>
        <w:t>NAWAMPITI S</w:t>
      </w:r>
      <w:r w:rsidRPr="00246739">
        <w:rPr>
          <w:b/>
          <w:sz w:val="24"/>
          <w:szCs w:val="24"/>
          <w:lang w:val="en-GB" w:eastAsia="zh-CN"/>
        </w:rPr>
        <w:t xml:space="preserve"> SEED SECONDARY SCHOOL</w:t>
      </w:r>
    </w:p>
    <w:p w:rsidR="002B6390" w:rsidRPr="00F86F51" w:rsidRDefault="002B6390" w:rsidP="002B6390">
      <w:pPr>
        <w:spacing w:line="240" w:lineRule="auto"/>
        <w:jc w:val="both"/>
        <w:rPr>
          <w:sz w:val="24"/>
          <w:szCs w:val="24"/>
          <w:lang w:val="en-GB" w:eastAsia="zh-CN"/>
        </w:rPr>
      </w:pPr>
    </w:p>
    <w:p w:rsidR="002B6390" w:rsidRDefault="002B6390" w:rsidP="002B6390">
      <w:pPr>
        <w:pStyle w:val="Caption"/>
        <w:keepNext/>
        <w:spacing w:after="0"/>
        <w:rPr>
          <w:rFonts w:ascii="Times New Roman" w:hAnsi="Times New Roman"/>
          <w:sz w:val="24"/>
          <w:szCs w:val="24"/>
        </w:rPr>
      </w:pPr>
      <w:bookmarkStart w:id="1" w:name="_Toc213687010"/>
      <w:r>
        <w:rPr>
          <w:rFonts w:ascii="Times New Roman" w:hAnsi="Times New Roman"/>
          <w:sz w:val="24"/>
          <w:szCs w:val="24"/>
        </w:rPr>
        <w:t xml:space="preserve">  </w:t>
      </w:r>
      <w:r>
        <w:rPr>
          <w:rFonts w:ascii="Times New Roman" w:hAnsi="Times New Roman"/>
          <w:sz w:val="24"/>
          <w:szCs w:val="24"/>
          <w:u w:val="single"/>
        </w:rPr>
        <w:t xml:space="preserve">Physical verification photos </w:t>
      </w:r>
      <w:bookmarkEnd w:id="1"/>
      <w:r>
        <w:rPr>
          <w:rFonts w:ascii="Times New Roman" w:hAnsi="Times New Roman"/>
          <w:sz w:val="24"/>
          <w:szCs w:val="24"/>
        </w:rPr>
        <w:t xml:space="preserve"> </w:t>
      </w:r>
    </w:p>
    <w:p w:rsidR="002B6390" w:rsidRPr="005E4112" w:rsidRDefault="002B6390" w:rsidP="002B6390">
      <w:pPr>
        <w:rPr>
          <w:lang w:val="en-GB"/>
        </w:rPr>
      </w:pPr>
    </w:p>
    <w:tbl>
      <w:tblPr>
        <w:tblW w:w="9198" w:type="dxa"/>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ayout w:type="fixed"/>
        <w:tblLook w:val="04A0" w:firstRow="1" w:lastRow="0" w:firstColumn="1" w:lastColumn="0" w:noHBand="0" w:noVBand="1"/>
      </w:tblPr>
      <w:tblGrid>
        <w:gridCol w:w="1921"/>
        <w:gridCol w:w="7277"/>
      </w:tblGrid>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vAlign w:val="center"/>
            <w:hideMark/>
          </w:tcPr>
          <w:p w:rsidR="002B6390" w:rsidRDefault="002B6390" w:rsidP="00720FA8">
            <w:pPr>
              <w:spacing w:line="240" w:lineRule="auto"/>
              <w:jc w:val="center"/>
              <w:rPr>
                <w:b/>
                <w:bCs/>
                <w:szCs w:val="24"/>
                <w:lang w:eastAsia="zh-CN"/>
              </w:rPr>
            </w:pPr>
          </w:p>
          <w:p w:rsidR="002B6390" w:rsidRDefault="002B6390" w:rsidP="00720FA8">
            <w:pPr>
              <w:spacing w:line="240" w:lineRule="auto"/>
              <w:jc w:val="center"/>
              <w:rPr>
                <w:b/>
                <w:bCs/>
                <w:szCs w:val="24"/>
                <w:lang w:eastAsia="zh-CN"/>
              </w:rPr>
            </w:pPr>
          </w:p>
          <w:p w:rsidR="002B6390" w:rsidRPr="005E4112" w:rsidRDefault="002B6390" w:rsidP="00720FA8">
            <w:pPr>
              <w:spacing w:line="240" w:lineRule="auto"/>
              <w:jc w:val="center"/>
              <w:rPr>
                <w:rFonts w:ascii="Times New Roman" w:hAnsi="Times New Roman"/>
                <w:b/>
                <w:bCs/>
                <w:sz w:val="24"/>
                <w:szCs w:val="24"/>
                <w:lang w:eastAsia="zh-CN"/>
              </w:rPr>
            </w:pPr>
            <w:r>
              <w:rPr>
                <w:b/>
                <w:bCs/>
                <w:sz w:val="24"/>
                <w:szCs w:val="24"/>
                <w:lang w:eastAsia="zh-CN"/>
              </w:rPr>
              <w:t>NAWAMPITI  SSS SIGN  MAIN BLOCK</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2B6390" w:rsidRDefault="002B6390" w:rsidP="00720FA8">
            <w:pPr>
              <w:spacing w:before="120" w:after="120" w:line="240" w:lineRule="auto"/>
              <w:jc w:val="center"/>
            </w:pPr>
            <w:r>
              <w:rPr>
                <w:noProof/>
              </w:rPr>
              <w:drawing>
                <wp:inline distT="0" distB="0" distL="0" distR="0" wp14:anchorId="7BCD746A" wp14:editId="13F81121">
                  <wp:extent cx="4483735" cy="33629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3011_279.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Pr="005E4112" w:rsidRDefault="002B6390" w:rsidP="00720FA8">
            <w:pPr>
              <w:spacing w:line="240" w:lineRule="auto"/>
              <w:rPr>
                <w:b/>
                <w:szCs w:val="24"/>
                <w:lang w:eastAsia="zh-CN"/>
              </w:rPr>
            </w:pPr>
            <w:r>
              <w:rPr>
                <w:b/>
                <w:szCs w:val="24"/>
                <w:lang w:eastAsia="zh-CN"/>
              </w:rPr>
              <w:t>MAIN HALL</w:t>
            </w:r>
          </w:p>
          <w:p w:rsidR="002B6390" w:rsidRDefault="002B6390" w:rsidP="00720FA8">
            <w:pPr>
              <w:spacing w:line="240" w:lineRule="auto"/>
              <w:jc w:val="center"/>
              <w:rPr>
                <w:szCs w:val="24"/>
                <w:lang w:eastAsia="zh-CN"/>
              </w:rPr>
            </w:pPr>
          </w:p>
          <w:p w:rsidR="002B6390" w:rsidRDefault="002B6390" w:rsidP="00720FA8">
            <w:pPr>
              <w:spacing w:line="240" w:lineRule="auto"/>
              <w:jc w:val="center"/>
              <w:rPr>
                <w:szCs w:val="24"/>
                <w:lang w:eastAsia="zh-CN"/>
              </w:rPr>
            </w:pPr>
          </w:p>
          <w:p w:rsidR="002B6390" w:rsidRPr="005D1424" w:rsidRDefault="002B6390" w:rsidP="00720FA8">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2B6390" w:rsidRDefault="002B6390" w:rsidP="00720FA8">
            <w:pPr>
              <w:spacing w:before="120" w:after="120" w:line="240" w:lineRule="auto"/>
              <w:jc w:val="center"/>
              <w:rPr>
                <w:b/>
                <w:noProof/>
                <w:szCs w:val="24"/>
              </w:rPr>
            </w:pPr>
            <w:r>
              <w:rPr>
                <w:b/>
                <w:noProof/>
                <w:szCs w:val="24"/>
              </w:rPr>
              <w:drawing>
                <wp:inline distT="0" distB="0" distL="0" distR="0" wp14:anchorId="2EB5D3F7" wp14:editId="10916E52">
                  <wp:extent cx="4483735" cy="33629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2758_755.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Pr="005D1424" w:rsidRDefault="002B6390" w:rsidP="00720FA8">
            <w:pPr>
              <w:spacing w:line="240" w:lineRule="auto"/>
              <w:rPr>
                <w:szCs w:val="24"/>
                <w:lang w:eastAsia="zh-CN"/>
              </w:rPr>
            </w:pPr>
            <w:r>
              <w:rPr>
                <w:b/>
                <w:szCs w:val="24"/>
                <w:lang w:eastAsia="zh-CN"/>
              </w:rPr>
              <w:t>CLASSROOMS</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jc w:val="center"/>
              <w:rPr>
                <w:b/>
                <w:noProof/>
                <w:szCs w:val="24"/>
              </w:rPr>
            </w:pPr>
            <w:r>
              <w:rPr>
                <w:b/>
                <w:noProof/>
                <w:szCs w:val="24"/>
              </w:rPr>
              <w:drawing>
                <wp:inline distT="0" distB="0" distL="0" distR="0" wp14:anchorId="3641ED1F" wp14:editId="1A3293FB">
                  <wp:extent cx="4483735" cy="33629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2708_78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Pr="00AB12F0" w:rsidRDefault="002B6390" w:rsidP="00720FA8">
            <w:pPr>
              <w:spacing w:line="240" w:lineRule="auto"/>
              <w:rPr>
                <w:b/>
                <w:szCs w:val="24"/>
                <w:lang w:eastAsia="zh-CN"/>
              </w:rPr>
            </w:pPr>
            <w:r w:rsidRPr="00AB12F0">
              <w:rPr>
                <w:b/>
                <w:szCs w:val="24"/>
                <w:lang w:eastAsia="zh-CN"/>
              </w:rPr>
              <w:t>LIBRARY</w:t>
            </w:r>
          </w:p>
          <w:p w:rsidR="002B6390" w:rsidRDefault="002B6390" w:rsidP="00720FA8">
            <w:pPr>
              <w:spacing w:line="240" w:lineRule="auto"/>
              <w:jc w:val="center"/>
              <w:rPr>
                <w:szCs w:val="24"/>
                <w:lang w:eastAsia="zh-CN"/>
              </w:rPr>
            </w:pPr>
            <w:r w:rsidRPr="00AB12F0">
              <w:rPr>
                <w:b/>
                <w:szCs w:val="24"/>
                <w:lang w:eastAsia="zh-CN"/>
              </w:rPr>
              <w:t>ENGRAVED”LIBRARY”</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jc w:val="center"/>
              <w:rPr>
                <w:b/>
                <w:noProof/>
                <w:szCs w:val="24"/>
              </w:rPr>
            </w:pPr>
            <w:r>
              <w:rPr>
                <w:b/>
                <w:noProof/>
                <w:szCs w:val="24"/>
              </w:rPr>
              <w:drawing>
                <wp:inline distT="0" distB="0" distL="0" distR="0" wp14:anchorId="2163D63B" wp14:editId="0E1E6B4E">
                  <wp:extent cx="4483735" cy="336296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2852_07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Pr="005E4112" w:rsidRDefault="002B6390" w:rsidP="00720FA8">
            <w:pPr>
              <w:spacing w:line="240" w:lineRule="auto"/>
              <w:rPr>
                <w:b/>
                <w:szCs w:val="24"/>
                <w:lang w:eastAsia="zh-CN"/>
              </w:rPr>
            </w:pPr>
            <w:r>
              <w:rPr>
                <w:b/>
                <w:szCs w:val="24"/>
                <w:lang w:eastAsia="zh-CN"/>
              </w:rPr>
              <w:t xml:space="preserve">COMPUTER LAB </w:t>
            </w:r>
          </w:p>
          <w:p w:rsidR="002B6390" w:rsidRDefault="002B6390" w:rsidP="00720FA8">
            <w:pPr>
              <w:spacing w:line="240" w:lineRule="auto"/>
              <w:jc w:val="center"/>
              <w:rPr>
                <w:szCs w:val="24"/>
                <w:lang w:eastAsia="zh-CN"/>
              </w:rPr>
            </w:pPr>
          </w:p>
          <w:p w:rsidR="002B6390" w:rsidRDefault="002B6390" w:rsidP="00720FA8">
            <w:pPr>
              <w:spacing w:line="240" w:lineRule="auto"/>
              <w:jc w:val="center"/>
              <w:rPr>
                <w:szCs w:val="24"/>
                <w:lang w:eastAsia="zh-CN"/>
              </w:rPr>
            </w:pPr>
          </w:p>
          <w:p w:rsidR="002B6390" w:rsidRDefault="002B6390" w:rsidP="00720FA8">
            <w:pPr>
              <w:spacing w:line="240" w:lineRule="auto"/>
              <w:jc w:val="center"/>
              <w:rPr>
                <w:szCs w:val="24"/>
                <w:lang w:eastAsia="zh-CN"/>
              </w:rPr>
            </w:pPr>
          </w:p>
          <w:p w:rsidR="002B6390" w:rsidRDefault="002B6390" w:rsidP="00720FA8">
            <w:pPr>
              <w:spacing w:line="240" w:lineRule="auto"/>
              <w:jc w:val="center"/>
              <w:rPr>
                <w:szCs w:val="24"/>
                <w:lang w:eastAsia="zh-CN"/>
              </w:rPr>
            </w:pPr>
          </w:p>
          <w:p w:rsidR="002B6390" w:rsidRDefault="002B6390" w:rsidP="00720FA8">
            <w:pPr>
              <w:spacing w:line="240" w:lineRule="auto"/>
              <w:jc w:val="center"/>
              <w:rPr>
                <w:szCs w:val="24"/>
                <w:lang w:eastAsia="zh-CN"/>
              </w:rPr>
            </w:pPr>
            <w:r>
              <w:rPr>
                <w:szCs w:val="24"/>
                <w:lang w:eastAsia="zh-CN"/>
              </w:rPr>
              <w:t xml:space="preserve"> </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jc w:val="center"/>
              <w:rPr>
                <w:b/>
                <w:noProof/>
                <w:szCs w:val="24"/>
              </w:rPr>
            </w:pPr>
            <w:r>
              <w:rPr>
                <w:b/>
                <w:noProof/>
                <w:szCs w:val="24"/>
              </w:rPr>
              <w:drawing>
                <wp:inline distT="0" distB="0" distL="0" distR="0" wp14:anchorId="400748F5" wp14:editId="7286ACA0">
                  <wp:extent cx="4483735" cy="3362960"/>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3308_607.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r w:rsidRPr="00C21F2A">
              <w:rPr>
                <w:b/>
                <w:szCs w:val="24"/>
                <w:lang w:eastAsia="zh-CN"/>
              </w:rPr>
              <w:t>STAFF QUARTERS SECTION</w:t>
            </w:r>
          </w:p>
          <w:p w:rsidR="002B6390" w:rsidRPr="00C21F2A" w:rsidRDefault="002B6390" w:rsidP="00720FA8">
            <w:pPr>
              <w:spacing w:line="240" w:lineRule="auto"/>
              <w:jc w:val="center"/>
              <w:rPr>
                <w:b/>
                <w:szCs w:val="24"/>
                <w:lang w:eastAsia="zh-CN"/>
              </w:rPr>
            </w:pPr>
            <w:r>
              <w:rPr>
                <w:b/>
                <w:szCs w:val="24"/>
                <w:lang w:eastAsia="zh-CN"/>
              </w:rPr>
              <w:t>3 STAFF BLOOCKS WITH 2 ROOMS ON EACH</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Pr="00624D93" w:rsidRDefault="002B6390" w:rsidP="00720FA8">
            <w:pPr>
              <w:spacing w:before="120" w:after="120" w:line="240" w:lineRule="auto"/>
              <w:jc w:val="center"/>
              <w:rPr>
                <w:b/>
                <w:noProof/>
                <w:szCs w:val="24"/>
              </w:rPr>
            </w:pPr>
            <w:r>
              <w:rPr>
                <w:b/>
                <w:noProof/>
                <w:szCs w:val="24"/>
              </w:rPr>
              <w:drawing>
                <wp:inline distT="0" distB="0" distL="0" distR="0" wp14:anchorId="33997D39" wp14:editId="2265BA5E">
                  <wp:extent cx="4483735" cy="3362960"/>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3808_54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Pr="00C21F2A" w:rsidRDefault="002B6390" w:rsidP="00720FA8">
            <w:pPr>
              <w:spacing w:line="240" w:lineRule="auto"/>
              <w:rPr>
                <w:b/>
                <w:szCs w:val="24"/>
                <w:lang w:eastAsia="zh-CN"/>
              </w:rPr>
            </w:pPr>
            <w:r w:rsidRPr="00C21F2A">
              <w:rPr>
                <w:b/>
                <w:szCs w:val="24"/>
                <w:lang w:eastAsia="zh-CN"/>
              </w:rPr>
              <w:t>STAFF BUILDING</w:t>
            </w: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szCs w:val="24"/>
                <w:lang w:eastAsia="zh-CN"/>
              </w:rPr>
            </w:pPr>
            <w:r>
              <w:rPr>
                <w:b/>
                <w:szCs w:val="24"/>
                <w:lang w:eastAsia="zh-CN"/>
              </w:rPr>
              <w:t xml:space="preserve"> </w:t>
            </w:r>
          </w:p>
          <w:p w:rsidR="002B6390" w:rsidRDefault="002B6390" w:rsidP="00720FA8">
            <w:pPr>
              <w:spacing w:line="240" w:lineRule="auto"/>
              <w:jc w:val="center"/>
              <w:rPr>
                <w:szCs w:val="24"/>
                <w:lang w:eastAsia="zh-CN"/>
              </w:rPr>
            </w:pPr>
          </w:p>
          <w:p w:rsidR="002B6390" w:rsidRDefault="002B6390" w:rsidP="00720FA8">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Pr="00624D93" w:rsidRDefault="002B6390" w:rsidP="00720FA8">
            <w:pPr>
              <w:spacing w:before="120" w:after="120" w:line="240" w:lineRule="auto"/>
              <w:jc w:val="center"/>
              <w:rPr>
                <w:b/>
                <w:noProof/>
                <w:szCs w:val="24"/>
              </w:rPr>
            </w:pPr>
            <w:r>
              <w:rPr>
                <w:b/>
                <w:noProof/>
                <w:szCs w:val="24"/>
              </w:rPr>
              <w:drawing>
                <wp:inline distT="0" distB="0" distL="0" distR="0" wp14:anchorId="33AB66A4" wp14:editId="518D67C9">
                  <wp:extent cx="4483735" cy="3362960"/>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3759_057.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r>
              <w:rPr>
                <w:b/>
                <w:szCs w:val="24"/>
                <w:lang w:eastAsia="zh-CN"/>
              </w:rPr>
              <w:t>STAFF KITCHEN</w:t>
            </w:r>
          </w:p>
          <w:p w:rsidR="002B6390" w:rsidRDefault="002B6390" w:rsidP="00720FA8">
            <w:pPr>
              <w:spacing w:line="240" w:lineRule="auto"/>
              <w:jc w:val="center"/>
              <w:rPr>
                <w:b/>
                <w:szCs w:val="24"/>
                <w:lang w:eastAsia="zh-CN"/>
              </w:rPr>
            </w:pPr>
            <w:r>
              <w:rPr>
                <w:b/>
                <w:szCs w:val="24"/>
                <w:lang w:eastAsia="zh-CN"/>
              </w:rPr>
              <w:t xml:space="preserve"> </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jc w:val="center"/>
              <w:rPr>
                <w:b/>
                <w:noProof/>
                <w:szCs w:val="24"/>
              </w:rPr>
            </w:pPr>
            <w:r>
              <w:rPr>
                <w:b/>
                <w:noProof/>
                <w:szCs w:val="24"/>
              </w:rPr>
              <w:drawing>
                <wp:inline distT="0" distB="0" distL="0" distR="0" wp14:anchorId="38D36B6D" wp14:editId="21CD1389">
                  <wp:extent cx="4483735" cy="336296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3733_79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jc w:val="center"/>
              <w:rPr>
                <w:szCs w:val="24"/>
                <w:lang w:eastAsia="zh-CN"/>
              </w:rPr>
            </w:pPr>
          </w:p>
          <w:p w:rsidR="002B6390" w:rsidRDefault="002B6390" w:rsidP="00720FA8">
            <w:pPr>
              <w:spacing w:line="240" w:lineRule="auto"/>
              <w:jc w:val="center"/>
              <w:rPr>
                <w:szCs w:val="24"/>
                <w:lang w:eastAsia="zh-CN"/>
              </w:rPr>
            </w:pPr>
          </w:p>
          <w:p w:rsidR="002B6390" w:rsidRDefault="002B6390" w:rsidP="00720FA8">
            <w:pPr>
              <w:spacing w:line="240" w:lineRule="auto"/>
              <w:jc w:val="center"/>
              <w:rPr>
                <w:szCs w:val="24"/>
                <w:lang w:eastAsia="zh-CN"/>
              </w:rPr>
            </w:pPr>
          </w:p>
          <w:p w:rsidR="002B6390" w:rsidRDefault="002B6390" w:rsidP="00720FA8">
            <w:pPr>
              <w:spacing w:line="240" w:lineRule="auto"/>
              <w:jc w:val="center"/>
              <w:rPr>
                <w:b/>
                <w:szCs w:val="24"/>
                <w:lang w:eastAsia="zh-CN"/>
              </w:rPr>
            </w:pPr>
            <w:r>
              <w:rPr>
                <w:b/>
                <w:szCs w:val="24"/>
                <w:lang w:eastAsia="zh-CN"/>
              </w:rPr>
              <w:t xml:space="preserve">STAFF LATRINES </w:t>
            </w:r>
          </w:p>
          <w:p w:rsidR="002B6390" w:rsidRPr="00C21F2A" w:rsidRDefault="002B6390" w:rsidP="00720FA8">
            <w:pPr>
              <w:spacing w:line="240" w:lineRule="auto"/>
              <w:jc w:val="center"/>
              <w:rPr>
                <w:b/>
                <w:szCs w:val="24"/>
                <w:lang w:eastAsia="zh-CN"/>
              </w:rPr>
            </w:pPr>
            <w:r>
              <w:rPr>
                <w:b/>
                <w:szCs w:val="24"/>
                <w:lang w:eastAsia="zh-CN"/>
              </w:rPr>
              <w:t xml:space="preserve">ENGRAVED </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rPr>
                <w:b/>
                <w:noProof/>
                <w:szCs w:val="24"/>
              </w:rPr>
            </w:pPr>
            <w:r>
              <w:rPr>
                <w:b/>
                <w:noProof/>
                <w:szCs w:val="24"/>
              </w:rPr>
              <w:drawing>
                <wp:inline distT="0" distB="0" distL="0" distR="0" wp14:anchorId="53732790" wp14:editId="03C1B361">
                  <wp:extent cx="4483735" cy="3362960"/>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2508_56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76"/>
        </w:trPr>
        <w:tc>
          <w:tcPr>
            <w:tcW w:w="1921" w:type="dxa"/>
            <w:tcBorders>
              <w:top w:val="double" w:sz="6" w:space="0" w:color="215868"/>
              <w:left w:val="double" w:sz="6" w:space="0" w:color="215868"/>
              <w:bottom w:val="double" w:sz="6" w:space="0" w:color="215868"/>
              <w:right w:val="double" w:sz="6" w:space="0" w:color="215868"/>
            </w:tcBorders>
            <w:hideMark/>
          </w:tcPr>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r>
              <w:rPr>
                <w:b/>
                <w:szCs w:val="24"/>
                <w:lang w:eastAsia="zh-CN"/>
              </w:rPr>
              <w:t>LATRINES FOR THE DISABLED</w:t>
            </w: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r>
              <w:rPr>
                <w:b/>
                <w:szCs w:val="24"/>
                <w:lang w:eastAsia="zh-CN"/>
              </w:rPr>
              <w:t xml:space="preserve"> </w:t>
            </w:r>
            <w:r w:rsidRPr="005E4112">
              <w:rPr>
                <w:b/>
                <w:szCs w:val="24"/>
                <w:lang w:eastAsia="zh-CN"/>
              </w:rPr>
              <w:t xml:space="preserve"> </w:t>
            </w:r>
          </w:p>
          <w:p w:rsidR="002B6390" w:rsidRDefault="002B6390" w:rsidP="00720FA8">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2B6390" w:rsidRDefault="002B6390" w:rsidP="00720FA8">
            <w:pPr>
              <w:spacing w:before="120" w:after="120" w:line="240" w:lineRule="auto"/>
              <w:rPr>
                <w:b/>
                <w:noProof/>
                <w:szCs w:val="24"/>
              </w:rPr>
            </w:pPr>
            <w:r>
              <w:rPr>
                <w:b/>
                <w:noProof/>
                <w:szCs w:val="24"/>
              </w:rPr>
              <w:drawing>
                <wp:inline distT="0" distB="0" distL="0" distR="0" wp14:anchorId="390B5194" wp14:editId="02455D3B">
                  <wp:extent cx="4483735" cy="5978525"/>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2427_68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3735" cy="5978525"/>
                          </a:xfrm>
                          <a:prstGeom prst="rect">
                            <a:avLst/>
                          </a:prstGeom>
                        </pic:spPr>
                      </pic:pic>
                    </a:graphicData>
                  </a:graphic>
                </wp:inline>
              </w:drawing>
            </w:r>
          </w:p>
        </w:tc>
      </w:tr>
      <w:tr w:rsidR="002B6390" w:rsidTr="00720FA8">
        <w:trPr>
          <w:trHeight w:val="76"/>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r>
              <w:rPr>
                <w:b/>
                <w:szCs w:val="24"/>
                <w:lang w:eastAsia="zh-CN"/>
              </w:rPr>
              <w:t>STUDENT LATRINES WITH 4 STANCES</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rPr>
                <w:b/>
                <w:noProof/>
                <w:szCs w:val="24"/>
              </w:rPr>
            </w:pPr>
            <w:r>
              <w:rPr>
                <w:b/>
                <w:noProof/>
                <w:szCs w:val="24"/>
              </w:rPr>
              <w:drawing>
                <wp:inline distT="0" distB="0" distL="0" distR="0" wp14:anchorId="3A165855" wp14:editId="06477BB1">
                  <wp:extent cx="4483735" cy="3362960"/>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2443_80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76"/>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p>
          <w:p w:rsidR="002B6390" w:rsidRDefault="002B6390" w:rsidP="00720FA8">
            <w:pPr>
              <w:spacing w:line="240" w:lineRule="auto"/>
              <w:rPr>
                <w:b/>
                <w:szCs w:val="24"/>
                <w:lang w:eastAsia="zh-CN"/>
              </w:rPr>
            </w:pPr>
            <w:r>
              <w:rPr>
                <w:b/>
                <w:szCs w:val="24"/>
                <w:lang w:eastAsia="zh-CN"/>
              </w:rPr>
              <w:t>INBUILT WALL CUPBOARDS</w:t>
            </w:r>
          </w:p>
          <w:p w:rsidR="002B6390" w:rsidRDefault="002B6390" w:rsidP="00720FA8">
            <w:pPr>
              <w:spacing w:line="240" w:lineRule="auto"/>
              <w:rPr>
                <w:b/>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jc w:val="center"/>
              <w:rPr>
                <w:b/>
                <w:noProof/>
                <w:szCs w:val="24"/>
              </w:rPr>
            </w:pPr>
            <w:r>
              <w:rPr>
                <w:b/>
                <w:noProof/>
                <w:szCs w:val="24"/>
              </w:rPr>
              <w:drawing>
                <wp:inline distT="0" distB="0" distL="0" distR="0" wp14:anchorId="7F60F25D" wp14:editId="453EDB69">
                  <wp:extent cx="4483735" cy="597852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1733_80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83735" cy="5978525"/>
                          </a:xfrm>
                          <a:prstGeom prst="rect">
                            <a:avLst/>
                          </a:prstGeom>
                        </pic:spPr>
                      </pic:pic>
                    </a:graphicData>
                  </a:graphic>
                </wp:inline>
              </w:drawing>
            </w:r>
          </w:p>
        </w:tc>
      </w:tr>
      <w:tr w:rsidR="002B6390" w:rsidTr="00720FA8">
        <w:trPr>
          <w:trHeight w:val="6433"/>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Pr="005A5677" w:rsidRDefault="002B6390" w:rsidP="00720FA8">
            <w:pPr>
              <w:spacing w:line="240" w:lineRule="auto"/>
              <w:jc w:val="center"/>
              <w:rPr>
                <w:b/>
                <w:szCs w:val="24"/>
                <w:lang w:eastAsia="zh-CN"/>
              </w:rPr>
            </w:pPr>
            <w:r w:rsidRPr="005A5677">
              <w:rPr>
                <w:b/>
                <w:szCs w:val="24"/>
                <w:lang w:eastAsia="zh-CN"/>
              </w:rPr>
              <w:t xml:space="preserve">WELL ENGRAVED </w:t>
            </w:r>
          </w:p>
          <w:p w:rsidR="002B6390" w:rsidRPr="005D1424" w:rsidRDefault="002B6390" w:rsidP="00720FA8">
            <w:pPr>
              <w:spacing w:line="240" w:lineRule="auto"/>
              <w:jc w:val="center"/>
              <w:rPr>
                <w:szCs w:val="24"/>
                <w:lang w:eastAsia="zh-CN"/>
              </w:rPr>
            </w:pPr>
            <w:r w:rsidRPr="005A5677">
              <w:rPr>
                <w:b/>
                <w:szCs w:val="24"/>
                <w:lang w:eastAsia="zh-CN"/>
              </w:rPr>
              <w:t>SINGLE SEATER CHAIRS</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jc w:val="center"/>
              <w:rPr>
                <w:b/>
                <w:noProof/>
                <w:szCs w:val="24"/>
              </w:rPr>
            </w:pPr>
            <w:r>
              <w:rPr>
                <w:b/>
                <w:noProof/>
                <w:szCs w:val="24"/>
              </w:rPr>
              <w:drawing>
                <wp:inline distT="0" distB="0" distL="0" distR="0" wp14:anchorId="17742E47" wp14:editId="5F20192E">
                  <wp:extent cx="4483735" cy="5978525"/>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1756_830.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3735" cy="5978525"/>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2B6390" w:rsidRDefault="002B6390" w:rsidP="00720FA8">
            <w:pPr>
              <w:spacing w:line="240" w:lineRule="auto"/>
              <w:jc w:val="center"/>
              <w:rPr>
                <w:szCs w:val="24"/>
                <w:lang w:eastAsia="zh-CN"/>
              </w:rPr>
            </w:pPr>
          </w:p>
          <w:p w:rsidR="002B6390" w:rsidRDefault="002B6390" w:rsidP="00720FA8">
            <w:pPr>
              <w:spacing w:line="240" w:lineRule="auto"/>
              <w:jc w:val="center"/>
              <w:rPr>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r>
              <w:rPr>
                <w:b/>
                <w:szCs w:val="24"/>
                <w:lang w:eastAsia="zh-CN"/>
              </w:rPr>
              <w:t>ENGRAVED DESKS</w:t>
            </w:r>
          </w:p>
          <w:p w:rsidR="002B6390" w:rsidRPr="005E4112" w:rsidRDefault="002B6390" w:rsidP="00720FA8">
            <w:pPr>
              <w:spacing w:line="240" w:lineRule="auto"/>
              <w:jc w:val="center"/>
              <w:rPr>
                <w:b/>
                <w:szCs w:val="24"/>
                <w:lang w:eastAsia="zh-CN"/>
              </w:rPr>
            </w:pPr>
            <w:r>
              <w:rPr>
                <w:b/>
                <w:szCs w:val="24"/>
                <w:lang w:eastAsia="zh-CN"/>
              </w:rPr>
              <w:t xml:space="preserve"> </w:t>
            </w:r>
          </w:p>
          <w:p w:rsidR="002B6390" w:rsidRDefault="002B6390" w:rsidP="00720FA8">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2B6390" w:rsidRDefault="002B6390" w:rsidP="00720FA8">
            <w:pPr>
              <w:spacing w:before="120" w:after="120" w:line="240" w:lineRule="auto"/>
              <w:jc w:val="center"/>
              <w:rPr>
                <w:b/>
                <w:noProof/>
                <w:szCs w:val="24"/>
              </w:rPr>
            </w:pPr>
            <w:r>
              <w:rPr>
                <w:b/>
                <w:noProof/>
                <w:szCs w:val="24"/>
              </w:rPr>
              <w:drawing>
                <wp:inline distT="0" distB="0" distL="0" distR="0" wp14:anchorId="6D72ED2C" wp14:editId="6D01ADAA">
                  <wp:extent cx="4483735" cy="5978525"/>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1911_69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83735" cy="5978525"/>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Pr="005A5677" w:rsidRDefault="002B6390" w:rsidP="00720FA8">
            <w:pPr>
              <w:spacing w:line="240" w:lineRule="auto"/>
              <w:rPr>
                <w:b/>
                <w:szCs w:val="24"/>
                <w:lang w:eastAsia="zh-CN"/>
              </w:rPr>
            </w:pPr>
            <w:r w:rsidRPr="005A5677">
              <w:rPr>
                <w:b/>
                <w:szCs w:val="24"/>
                <w:lang w:eastAsia="zh-CN"/>
              </w:rPr>
              <w:t>LAB TABLES</w:t>
            </w:r>
          </w:p>
          <w:p w:rsidR="002B6390" w:rsidRPr="005A5677" w:rsidRDefault="002B6390" w:rsidP="00720FA8">
            <w:pPr>
              <w:spacing w:line="240" w:lineRule="auto"/>
              <w:rPr>
                <w:b/>
                <w:szCs w:val="24"/>
                <w:lang w:eastAsia="zh-CN"/>
              </w:rPr>
            </w:pPr>
            <w:r w:rsidRPr="005A5677">
              <w:rPr>
                <w:b/>
                <w:szCs w:val="24"/>
                <w:lang w:eastAsia="zh-CN"/>
              </w:rPr>
              <w:t>NOT  ENGRAVED</w:t>
            </w:r>
          </w:p>
          <w:p w:rsidR="002B6390" w:rsidRDefault="002B6390" w:rsidP="00720FA8">
            <w:pPr>
              <w:spacing w:line="240" w:lineRule="auto"/>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jc w:val="center"/>
              <w:rPr>
                <w:b/>
                <w:noProof/>
                <w:szCs w:val="24"/>
              </w:rPr>
            </w:pPr>
            <w:r>
              <w:rPr>
                <w:b/>
                <w:noProof/>
                <w:szCs w:val="24"/>
              </w:rPr>
              <w:drawing>
                <wp:inline distT="0" distB="0" distL="0" distR="0" wp14:anchorId="7470362F" wp14:editId="0FDBAAC7">
                  <wp:extent cx="4483735" cy="5978525"/>
                  <wp:effectExtent l="0" t="0" r="0"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2039_003.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3735" cy="5978525"/>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Pr="005A5677" w:rsidRDefault="002B6390" w:rsidP="00720FA8">
            <w:pPr>
              <w:spacing w:line="240" w:lineRule="auto"/>
              <w:rPr>
                <w:b/>
                <w:szCs w:val="24"/>
                <w:lang w:eastAsia="zh-CN"/>
              </w:rPr>
            </w:pPr>
            <w:r w:rsidRPr="005A5677">
              <w:rPr>
                <w:b/>
                <w:szCs w:val="24"/>
                <w:lang w:eastAsia="zh-CN"/>
              </w:rPr>
              <w:t>WALL SHELVES IN EACH CLASS</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jc w:val="center"/>
              <w:rPr>
                <w:b/>
                <w:noProof/>
                <w:szCs w:val="24"/>
              </w:rPr>
            </w:pPr>
            <w:r>
              <w:rPr>
                <w:b/>
                <w:noProof/>
                <w:szCs w:val="24"/>
              </w:rPr>
              <w:drawing>
                <wp:inline distT="0" distB="0" distL="0" distR="0" wp14:anchorId="793357F3" wp14:editId="41C2064E">
                  <wp:extent cx="4114654" cy="5486400"/>
                  <wp:effectExtent l="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1925_654.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14654" cy="548640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Pr="005A5677" w:rsidRDefault="002B6390" w:rsidP="00720FA8">
            <w:pPr>
              <w:spacing w:line="240" w:lineRule="auto"/>
              <w:rPr>
                <w:b/>
                <w:szCs w:val="24"/>
                <w:lang w:eastAsia="zh-CN"/>
              </w:rPr>
            </w:pPr>
            <w:r w:rsidRPr="005A5677">
              <w:rPr>
                <w:b/>
                <w:szCs w:val="24"/>
                <w:lang w:eastAsia="zh-CN"/>
              </w:rPr>
              <w:t>SMALL TANK RAISED ON METALLIC STANDS</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rPr>
                <w:b/>
                <w:noProof/>
                <w:szCs w:val="24"/>
              </w:rPr>
            </w:pPr>
            <w:r>
              <w:rPr>
                <w:b/>
                <w:noProof/>
                <w:szCs w:val="24"/>
              </w:rPr>
              <w:drawing>
                <wp:inline distT="0" distB="0" distL="0" distR="0" wp14:anchorId="4B78B015" wp14:editId="7007F5FC">
                  <wp:extent cx="4483735" cy="5978525"/>
                  <wp:effectExtent l="0" t="0" r="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4140_07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3735" cy="5978525"/>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p>
          <w:p w:rsidR="002B6390" w:rsidRDefault="002B6390" w:rsidP="00720FA8">
            <w:pPr>
              <w:spacing w:line="240" w:lineRule="auto"/>
              <w:rPr>
                <w:szCs w:val="24"/>
                <w:lang w:eastAsia="zh-CN"/>
              </w:rPr>
            </w:pPr>
            <w:r w:rsidRPr="00FA44E6">
              <w:rPr>
                <w:b/>
                <w:szCs w:val="24"/>
                <w:lang w:eastAsia="zh-CN"/>
              </w:rPr>
              <w:t>SCHOOL KITCHEN</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rPr>
                <w:b/>
                <w:noProof/>
                <w:szCs w:val="24"/>
              </w:rPr>
            </w:pPr>
            <w:r>
              <w:rPr>
                <w:b/>
                <w:noProof/>
                <w:szCs w:val="24"/>
              </w:rPr>
              <w:drawing>
                <wp:inline distT="0" distB="0" distL="0" distR="0" wp14:anchorId="7C74B503" wp14:editId="245126A8">
                  <wp:extent cx="4483735" cy="33629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2949_223.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p>
          <w:p w:rsidR="002B6390" w:rsidRDefault="002B6390" w:rsidP="00720FA8">
            <w:pPr>
              <w:spacing w:line="240" w:lineRule="auto"/>
              <w:jc w:val="center"/>
              <w:rPr>
                <w:b/>
                <w:szCs w:val="24"/>
                <w:lang w:eastAsia="zh-CN"/>
              </w:rPr>
            </w:pPr>
            <w:r>
              <w:rPr>
                <w:b/>
                <w:szCs w:val="24"/>
                <w:lang w:eastAsia="zh-CN"/>
              </w:rPr>
              <w:t>50,000,000M Pitch</w:t>
            </w:r>
          </w:p>
          <w:p w:rsidR="002B6390" w:rsidRPr="00096C0E" w:rsidRDefault="002B6390" w:rsidP="00720FA8">
            <w:pPr>
              <w:spacing w:line="240" w:lineRule="auto"/>
              <w:jc w:val="center"/>
              <w:rPr>
                <w:b/>
                <w:szCs w:val="24"/>
                <w:lang w:eastAsia="zh-CN"/>
              </w:rPr>
            </w:pPr>
            <w:r>
              <w:rPr>
                <w:b/>
                <w:szCs w:val="24"/>
                <w:lang w:eastAsia="zh-CN"/>
              </w:rPr>
              <w:t>WITH NO GRASS,GOAL POSTS, STANDARD MEASUREMENTS</w:t>
            </w: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rPr>
                <w:b/>
                <w:noProof/>
                <w:szCs w:val="24"/>
              </w:rPr>
            </w:pPr>
            <w:r>
              <w:rPr>
                <w:b/>
                <w:noProof/>
                <w:szCs w:val="24"/>
              </w:rPr>
              <w:drawing>
                <wp:inline distT="0" distB="0" distL="0" distR="0" wp14:anchorId="5844CA87" wp14:editId="621A9287">
                  <wp:extent cx="4483735" cy="3362960"/>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3543_478.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2B6390" w:rsidTr="00720FA8">
        <w:trPr>
          <w:trHeight w:val="102"/>
        </w:trPr>
        <w:tc>
          <w:tcPr>
            <w:tcW w:w="1921" w:type="dxa"/>
            <w:tcBorders>
              <w:top w:val="double" w:sz="6" w:space="0" w:color="215868"/>
              <w:left w:val="double" w:sz="6" w:space="0" w:color="215868"/>
              <w:bottom w:val="double" w:sz="6" w:space="0" w:color="215868"/>
              <w:right w:val="double" w:sz="6" w:space="0" w:color="215868"/>
            </w:tcBorders>
          </w:tcPr>
          <w:p w:rsidR="002B6390" w:rsidRPr="005E4112" w:rsidRDefault="002B6390" w:rsidP="00720FA8">
            <w:pPr>
              <w:spacing w:line="240" w:lineRule="auto"/>
              <w:rPr>
                <w:b/>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2B6390" w:rsidRDefault="002B6390" w:rsidP="00720FA8">
            <w:pPr>
              <w:spacing w:before="120" w:after="120" w:line="240" w:lineRule="auto"/>
              <w:rPr>
                <w:b/>
                <w:noProof/>
                <w:szCs w:val="24"/>
              </w:rPr>
            </w:pPr>
            <w:r>
              <w:rPr>
                <w:b/>
                <w:noProof/>
                <w:szCs w:val="24"/>
              </w:rPr>
              <w:drawing>
                <wp:inline distT="0" distB="0" distL="0" distR="0" wp14:anchorId="30743E0E" wp14:editId="767D5FF9">
                  <wp:extent cx="4483735" cy="3362960"/>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33602_385.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bl>
    <w:p w:rsidR="002B6390" w:rsidRDefault="002B6390" w:rsidP="002B6390"/>
    <w:p w:rsidR="000278B6" w:rsidRDefault="000278B6"/>
    <w:sectPr w:rsidR="000278B6" w:rsidSect="003B62A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D7F7"/>
      </v:shape>
    </w:pict>
  </w:numPicBullet>
  <w:abstractNum w:abstractNumId="0" w15:restartNumberingAfterBreak="0">
    <w:nsid w:val="02D25AF7"/>
    <w:multiLevelType w:val="hybridMultilevel"/>
    <w:tmpl w:val="0E1C9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97629"/>
    <w:multiLevelType w:val="hybridMultilevel"/>
    <w:tmpl w:val="B0B0E1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733556"/>
    <w:multiLevelType w:val="hybridMultilevel"/>
    <w:tmpl w:val="B9E06E6E"/>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38420590"/>
    <w:multiLevelType w:val="hybridMultilevel"/>
    <w:tmpl w:val="1D92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6B7F38"/>
    <w:multiLevelType w:val="hybridMultilevel"/>
    <w:tmpl w:val="A042AE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B30456"/>
    <w:multiLevelType w:val="hybridMultilevel"/>
    <w:tmpl w:val="1A3817D4"/>
    <w:lvl w:ilvl="0" w:tplc="D3AB03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4B399C"/>
    <w:multiLevelType w:val="hybridMultilevel"/>
    <w:tmpl w:val="B94C21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AE67E8"/>
    <w:multiLevelType w:val="hybridMultilevel"/>
    <w:tmpl w:val="3DFC61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6F0801"/>
    <w:multiLevelType w:val="hybridMultilevel"/>
    <w:tmpl w:val="7A347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F36306"/>
    <w:multiLevelType w:val="hybridMultilevel"/>
    <w:tmpl w:val="69402F2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2F441C"/>
    <w:multiLevelType w:val="hybridMultilevel"/>
    <w:tmpl w:val="84EAA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397CDC"/>
    <w:multiLevelType w:val="hybridMultilevel"/>
    <w:tmpl w:val="90DCB8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3"/>
  </w:num>
  <w:num w:numId="4">
    <w:abstractNumId w:val="12"/>
  </w:num>
  <w:num w:numId="5">
    <w:abstractNumId w:val="13"/>
  </w:num>
  <w:num w:numId="6">
    <w:abstractNumId w:val="9"/>
  </w:num>
  <w:num w:numId="7">
    <w:abstractNumId w:val="6"/>
  </w:num>
  <w:num w:numId="8">
    <w:abstractNumId w:val="10"/>
  </w:num>
  <w:num w:numId="9">
    <w:abstractNumId w:val="8"/>
  </w:num>
  <w:num w:numId="10">
    <w:abstractNumId w:val="4"/>
  </w:num>
  <w:num w:numId="11">
    <w:abstractNumId w:val="2"/>
  </w:num>
  <w:num w:numId="12">
    <w:abstractNumId w:val="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390"/>
    <w:rsid w:val="000278B6"/>
    <w:rsid w:val="002B6390"/>
    <w:rsid w:val="008C2F25"/>
    <w:rsid w:val="009645C2"/>
    <w:rsid w:val="00DD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5F6F47-A2CF-45BF-ADDE-89F52EDC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6390"/>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semiHidden/>
    <w:unhideWhenUsed/>
    <w:qFormat/>
    <w:rsid w:val="00DD6A0B"/>
    <w:pPr>
      <w:outlineLvl w:val="9"/>
    </w:pPr>
  </w:style>
  <w:style w:type="character" w:styleId="Hyperlink">
    <w:name w:val="Hyperlink"/>
    <w:aliases w:val="TOC ADB"/>
    <w:uiPriority w:val="99"/>
    <w:qFormat/>
    <w:rsid w:val="002B6390"/>
    <w:rPr>
      <w:color w:val="0000FF"/>
      <w:u w:val="single"/>
    </w:rPr>
  </w:style>
  <w:style w:type="paragraph" w:customStyle="1" w:styleId="Preparedfor">
    <w:name w:val="Prepared for"/>
    <w:basedOn w:val="Normal"/>
    <w:qFormat/>
    <w:rsid w:val="002B63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2B6390"/>
    <w:pPr>
      <w:ind w:left="720"/>
      <w:contextualSpacing/>
    </w:pPr>
  </w:style>
  <w:style w:type="table" w:styleId="TableGrid">
    <w:name w:val="Table Grid"/>
    <w:basedOn w:val="TableNormal"/>
    <w:uiPriority w:val="39"/>
    <w:rsid w:val="002B6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B63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390"/>
    <w:rPr>
      <w:rFonts w:ascii="Tahoma" w:hAnsi="Tahoma" w:cs="Tahoma"/>
      <w:sz w:val="16"/>
      <w:szCs w:val="16"/>
    </w:rPr>
  </w:style>
  <w:style w:type="paragraph" w:styleId="Header">
    <w:name w:val="header"/>
    <w:basedOn w:val="Normal"/>
    <w:link w:val="HeaderChar"/>
    <w:uiPriority w:val="99"/>
    <w:unhideWhenUsed/>
    <w:rsid w:val="002B63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390"/>
  </w:style>
  <w:style w:type="paragraph" w:styleId="Footer">
    <w:name w:val="footer"/>
    <w:basedOn w:val="Normal"/>
    <w:link w:val="FooterChar"/>
    <w:uiPriority w:val="99"/>
    <w:unhideWhenUsed/>
    <w:rsid w:val="002B6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1</cp:revision>
  <dcterms:created xsi:type="dcterms:W3CDTF">2026-09-09T05:50:00Z</dcterms:created>
  <dcterms:modified xsi:type="dcterms:W3CDTF">2026-09-09T05:53:00Z</dcterms:modified>
</cp:coreProperties>
</file>