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70E" w:rsidRPr="006F40C2" w:rsidRDefault="00662172" w:rsidP="004808C7">
      <w:pPr>
        <w:rPr>
          <w:rFonts w:ascii="Cambria" w:hAnsi="Cambria" w:cs="Calibri"/>
          <w:b/>
        </w:rPr>
      </w:pPr>
      <w:r>
        <w:rPr>
          <w:rFonts w:ascii="Cambria" w:hAnsi="Cambria" w:cs="Calibri"/>
          <w:b/>
        </w:rPr>
        <w:t>SD211 TP Logistic Regression</w:t>
      </w:r>
    </w:p>
    <w:p w:rsidR="004808C7" w:rsidRPr="006F40C2" w:rsidRDefault="004808C7" w:rsidP="004808C7">
      <w:pPr>
        <w:rPr>
          <w:rFonts w:ascii="Cambria" w:hAnsi="Cambria" w:cs="Calibri"/>
          <w:b/>
        </w:rPr>
      </w:pPr>
      <w:r w:rsidRPr="006F40C2">
        <w:rPr>
          <w:rFonts w:ascii="Cambria" w:hAnsi="Cambria" w:cs="Calibri"/>
          <w:b/>
        </w:rPr>
        <w:t>WEI CHEN</w:t>
      </w:r>
    </w:p>
    <w:p w:rsidR="004808C7" w:rsidRDefault="00B87DF6" w:rsidP="004808C7">
      <w:pPr>
        <w:rPr>
          <w:rFonts w:ascii="Cambria" w:hAnsi="Cambria" w:cs="Calibri"/>
          <w:b/>
        </w:rPr>
      </w:pPr>
      <w:r w:rsidRPr="00E9368A">
        <w:rPr>
          <w:rFonts w:ascii="Cambria" w:hAnsi="Cambria" w:cs="Calibri"/>
          <w:b/>
        </w:rPr>
        <w:t>weichen@w</w:t>
      </w:r>
      <w:bookmarkStart w:id="0" w:name="_GoBack"/>
      <w:bookmarkEnd w:id="0"/>
      <w:r w:rsidRPr="00E9368A">
        <w:rPr>
          <w:rFonts w:ascii="Cambria" w:hAnsi="Cambria" w:cs="Calibri"/>
          <w:b/>
        </w:rPr>
        <w:t>hu.edu.cn</w:t>
      </w:r>
    </w:p>
    <w:p w:rsidR="00B87DF6" w:rsidRPr="006F40C2" w:rsidRDefault="00B87DF6" w:rsidP="004808C7">
      <w:pPr>
        <w:rPr>
          <w:rFonts w:ascii="Cambria" w:hAnsi="Cambria" w:cs="Calibri"/>
          <w:b/>
        </w:rPr>
      </w:pPr>
    </w:p>
    <w:p w:rsidR="0056097F" w:rsidRPr="00F449AC" w:rsidRDefault="0056097F" w:rsidP="0056097F">
      <w:pPr>
        <w:pStyle w:val="1"/>
        <w:numPr>
          <w:ilvl w:val="0"/>
          <w:numId w:val="5"/>
        </w:numPr>
        <w:spacing w:before="0" w:after="120"/>
        <w:ind w:left="426"/>
        <w:jc w:val="both"/>
        <w:rPr>
          <w:rFonts w:ascii="Cambria" w:hAnsi="Cambria" w:cs="Calibri"/>
          <w:b/>
          <w:szCs w:val="22"/>
        </w:rPr>
      </w:pPr>
      <w:r>
        <w:rPr>
          <w:rFonts w:ascii="Cambria" w:hAnsi="Cambria" w:cs="Calibri"/>
          <w:b/>
          <w:szCs w:val="22"/>
        </w:rPr>
        <w:t>Import</w:t>
      </w:r>
    </w:p>
    <w:p w:rsidR="0056097F" w:rsidRPr="0056097F" w:rsidRDefault="0056097F" w:rsidP="0056097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56097F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import</w:t>
      </w:r>
      <w:r w:rsidRPr="005609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Pr="0056097F">
        <w:rPr>
          <w:rFonts w:ascii="Courier New" w:hAnsi="Courier New" w:cs="Courier New"/>
          <w:b/>
          <w:color w:val="0070C0"/>
          <w:sz w:val="18"/>
          <w:szCs w:val="18"/>
        </w:rPr>
        <w:t>cervicalcancerutils</w:t>
      </w:r>
      <w:r w:rsidRPr="0056097F">
        <w:rPr>
          <w:rFonts w:ascii="Courier New" w:hAnsi="Courier New" w:cs="Courier New"/>
          <w:color w:val="0070C0"/>
          <w:sz w:val="18"/>
          <w:szCs w:val="18"/>
        </w:rPr>
        <w:t xml:space="preserve"> </w:t>
      </w:r>
      <w:r w:rsidRPr="0056097F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as</w:t>
      </w:r>
      <w:r w:rsidRPr="0056097F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Pr="0056097F">
        <w:rPr>
          <w:rFonts w:ascii="Courier New" w:hAnsi="Courier New" w:cs="Courier New"/>
          <w:b/>
          <w:color w:val="0070C0"/>
          <w:sz w:val="18"/>
          <w:szCs w:val="18"/>
        </w:rPr>
        <w:t>cancer</w:t>
      </w:r>
    </w:p>
    <w:p w:rsidR="0056097F" w:rsidRPr="0056097F" w:rsidRDefault="0056097F" w:rsidP="0056097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56097F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import</w:t>
      </w:r>
      <w:r w:rsidRPr="0056097F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Pr="0056097F">
        <w:rPr>
          <w:rFonts w:ascii="Courier New" w:hAnsi="Courier New" w:cs="Courier New"/>
          <w:b/>
          <w:color w:val="0070C0"/>
          <w:sz w:val="18"/>
          <w:szCs w:val="18"/>
        </w:rPr>
        <w:t>numpy</w:t>
      </w:r>
      <w:r w:rsidRPr="0056097F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Pr="0056097F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as</w:t>
      </w:r>
      <w:r w:rsidRPr="0056097F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Pr="0056097F">
        <w:rPr>
          <w:rFonts w:ascii="Courier New" w:hAnsi="Courier New" w:cs="Courier New"/>
          <w:b/>
          <w:color w:val="0070C0"/>
          <w:sz w:val="18"/>
          <w:szCs w:val="18"/>
        </w:rPr>
        <w:t>np</w:t>
      </w:r>
    </w:p>
    <w:p w:rsidR="0056097F" w:rsidRPr="0056097F" w:rsidRDefault="0056097F" w:rsidP="0056097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56097F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from</w:t>
      </w:r>
      <w:r w:rsidRPr="0056097F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Pr="0056097F">
        <w:rPr>
          <w:rFonts w:ascii="Courier New" w:hAnsi="Courier New" w:cs="Courier New"/>
          <w:b/>
          <w:color w:val="0070C0"/>
          <w:sz w:val="18"/>
          <w:szCs w:val="18"/>
        </w:rPr>
        <w:t>scipy.optimize</w:t>
      </w:r>
      <w:r w:rsidRPr="0056097F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Pr="0056097F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import</w:t>
      </w:r>
      <w:r w:rsidRPr="0056097F">
        <w:rPr>
          <w:rFonts w:ascii="Courier New" w:hAnsi="Courier New" w:cs="Courier New"/>
          <w:color w:val="333333"/>
          <w:sz w:val="18"/>
          <w:szCs w:val="18"/>
        </w:rPr>
        <w:t xml:space="preserve"> check_grad, line_search</w:t>
      </w:r>
    </w:p>
    <w:p w:rsidR="0056097F" w:rsidRDefault="0056097F" w:rsidP="0056097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b/>
          <w:color w:val="0070C0"/>
          <w:sz w:val="18"/>
          <w:szCs w:val="18"/>
        </w:rPr>
      </w:pPr>
      <w:r w:rsidRPr="0056097F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import</w:t>
      </w:r>
      <w:r w:rsidRPr="0056097F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Pr="00E5797C">
        <w:rPr>
          <w:rFonts w:ascii="Courier New" w:hAnsi="Courier New" w:cs="Courier New"/>
          <w:b/>
          <w:color w:val="0070C0"/>
          <w:sz w:val="18"/>
          <w:szCs w:val="18"/>
        </w:rPr>
        <w:t>matplotlib.pyplot</w:t>
      </w:r>
      <w:r w:rsidRPr="0056097F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Pr="0056097F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as</w:t>
      </w:r>
      <w:r w:rsidRPr="0056097F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Pr="0056097F">
        <w:rPr>
          <w:rFonts w:ascii="Courier New" w:hAnsi="Courier New" w:cs="Courier New"/>
          <w:b/>
          <w:color w:val="0070C0"/>
          <w:sz w:val="18"/>
          <w:szCs w:val="18"/>
        </w:rPr>
        <w:t>plt</w:t>
      </w:r>
    </w:p>
    <w:p w:rsidR="0015316F" w:rsidRDefault="0056097F" w:rsidP="0056097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  <w:sectPr w:rsidR="0015316F" w:rsidSect="00BB1886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 w:rsidRPr="0056097F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from</w:t>
      </w:r>
      <w:r w:rsidRPr="0056097F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Pr="0056097F">
        <w:rPr>
          <w:rFonts w:ascii="Courier New" w:hAnsi="Courier New" w:cs="Courier New"/>
          <w:b/>
          <w:color w:val="0070C0"/>
          <w:sz w:val="18"/>
          <w:szCs w:val="18"/>
        </w:rPr>
        <w:t>pywt</w:t>
      </w:r>
      <w:r w:rsidRPr="0056097F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Pr="0056097F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import</w:t>
      </w:r>
      <w:r w:rsidRPr="0056097F">
        <w:rPr>
          <w:rFonts w:ascii="Courier New" w:hAnsi="Courier New" w:cs="Courier New"/>
          <w:color w:val="333333"/>
          <w:sz w:val="18"/>
          <w:szCs w:val="18"/>
        </w:rPr>
        <w:t xml:space="preserve"> threshold</w:t>
      </w:r>
    </w:p>
    <w:p w:rsidR="0015316F" w:rsidRPr="0015316F" w:rsidRDefault="0015316F" w:rsidP="0015316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15316F">
        <w:rPr>
          <w:rFonts w:ascii="Courier New" w:hAnsi="Courier New" w:cs="Courier New"/>
          <w:color w:val="333333"/>
          <w:sz w:val="18"/>
          <w:szCs w:val="18"/>
        </w:rPr>
        <w:lastRenderedPageBreak/>
        <w:t xml:space="preserve">filename = </w:t>
      </w:r>
      <w:r w:rsidRPr="0015316F">
        <w:rPr>
          <w:rFonts w:ascii="Courier New" w:hAnsi="Courier New" w:cs="Courier New"/>
          <w:color w:val="C00000"/>
          <w:sz w:val="18"/>
          <w:szCs w:val="18"/>
        </w:rPr>
        <w:t>'riskfactorscervicalcancer.csv'</w:t>
      </w:r>
    </w:p>
    <w:p w:rsidR="0015316F" w:rsidRPr="0015316F" w:rsidRDefault="0015316F" w:rsidP="0015316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15316F">
        <w:rPr>
          <w:rFonts w:ascii="Courier New" w:hAnsi="Courier New" w:cs="Courier New"/>
          <w:color w:val="333333"/>
          <w:sz w:val="18"/>
          <w:szCs w:val="18"/>
        </w:rPr>
        <w:t>X, y=cancer.load_cervical_cancer(filename)</w:t>
      </w:r>
    </w:p>
    <w:p w:rsidR="0056097F" w:rsidRPr="0056097F" w:rsidRDefault="0015316F" w:rsidP="0056097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15316F">
        <w:rPr>
          <w:rFonts w:ascii="Courier New" w:hAnsi="Courier New" w:cs="Courier New"/>
          <w:color w:val="333333"/>
          <w:sz w:val="18"/>
          <w:szCs w:val="18"/>
        </w:rPr>
        <w:t>n,p=X.shape</w:t>
      </w:r>
    </w:p>
    <w:p w:rsidR="00B87DF6" w:rsidRDefault="00B87DF6" w:rsidP="00B87DF6">
      <w:pPr>
        <w:pStyle w:val="1"/>
        <w:spacing w:before="0" w:after="120"/>
        <w:ind w:left="425"/>
        <w:jc w:val="both"/>
        <w:rPr>
          <w:rFonts w:ascii="Cambria" w:hAnsi="Cambria" w:cs="Calibri"/>
          <w:b/>
          <w:szCs w:val="22"/>
        </w:rPr>
      </w:pPr>
    </w:p>
    <w:p w:rsidR="004808C7" w:rsidRPr="00F449AC" w:rsidRDefault="000D6976" w:rsidP="004808C7">
      <w:pPr>
        <w:pStyle w:val="1"/>
        <w:numPr>
          <w:ilvl w:val="0"/>
          <w:numId w:val="1"/>
        </w:numPr>
        <w:spacing w:before="0" w:after="120"/>
        <w:ind w:left="425" w:hanging="425"/>
        <w:jc w:val="both"/>
        <w:rPr>
          <w:rFonts w:ascii="Cambria" w:hAnsi="Cambria" w:cs="Calibri"/>
          <w:b/>
          <w:szCs w:val="22"/>
        </w:rPr>
      </w:pPr>
      <w:r>
        <w:rPr>
          <w:rFonts w:ascii="Cambria" w:hAnsi="Cambria" w:cs="Calibri"/>
          <w:b/>
          <w:szCs w:val="22"/>
        </w:rPr>
        <w:t>Tikhonov Regularisation</w:t>
      </w:r>
    </w:p>
    <w:p w:rsidR="004808C7" w:rsidRDefault="004808C7" w:rsidP="004808C7">
      <w:pPr>
        <w:jc w:val="both"/>
        <w:rPr>
          <w:rFonts w:ascii="Cambria" w:hAnsi="Cambria" w:cs="Calibri"/>
          <w:b/>
        </w:rPr>
      </w:pPr>
      <w:r w:rsidRPr="004808C7">
        <w:rPr>
          <w:rFonts w:ascii="Cambria" w:hAnsi="Cambria" w:cs="Calibri"/>
          <w:b/>
        </w:rPr>
        <w:t xml:space="preserve">Question 1.1 </w:t>
      </w:r>
      <w:r w:rsidR="000D6976">
        <w:rPr>
          <w:rFonts w:ascii="Cambria" w:hAnsi="Cambria" w:cs="Calibri"/>
          <w:b/>
        </w:rPr>
        <w:t>Gradient, Hessian Matrix</w:t>
      </w:r>
    </w:p>
    <w:p w:rsidR="004808C7" w:rsidRPr="00620F8F" w:rsidRDefault="00F4637C" w:rsidP="004808C7">
      <w:pPr>
        <w:jc w:val="both"/>
        <w:rPr>
          <w:rFonts w:ascii="Cambria" w:hAnsi="Cambria" w:cs="Calibri"/>
          <w:i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f</m:t>
              </m:r>
            </m:e>
            <m:sub>
              <m:r>
                <w:rPr>
                  <w:rFonts w:ascii="Cambria Math" w:hAnsi="Cambria Math" w:cs="Calibri"/>
                </w:rPr>
                <m:t>1</m:t>
              </m:r>
            </m:sub>
          </m:sSub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1</m:t>
              </m:r>
            </m:num>
            <m:den>
              <m:r>
                <w:rPr>
                  <w:rFonts w:ascii="Cambria Math" w:hAnsi="Cambria Math" w:cs="Calibri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i=1</m:t>
              </m:r>
            </m:sub>
            <m:sup>
              <m:r>
                <w:rPr>
                  <w:rFonts w:ascii="Cambria Math" w:hAnsi="Cambria Math" w:cs="Calibri"/>
                </w:rPr>
                <m:t>n</m:t>
              </m:r>
            </m:sup>
            <m:e>
              <m:r>
                <w:rPr>
                  <w:rFonts w:ascii="Cambria Math" w:hAnsi="Cambria Math" w:cs="Calibri"/>
                </w:rPr>
                <m:t>log⁡(1+exp⁡(-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</w:rPr>
                <m:t>(</m:t>
              </m:r>
              <m:sSubSup>
                <m:sSubSupPr>
                  <m:ctrlPr>
                    <w:rPr>
                      <w:rFonts w:ascii="Cambria Math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i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T</m:t>
                  </m:r>
                </m:sup>
              </m:sSubSup>
              <m:r>
                <w:rPr>
                  <w:rFonts w:ascii="Cambria Math" w:hAnsi="Cambria Math" w:cs="Calibri"/>
                </w:rPr>
                <m:t>w+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w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0</m:t>
                  </m:r>
                </m:sub>
              </m:sSub>
              <m:r>
                <w:rPr>
                  <w:rFonts w:ascii="Cambria Math" w:hAnsi="Cambria Math" w:cs="Calibri"/>
                </w:rPr>
                <m:t>)))</m:t>
              </m:r>
            </m:e>
          </m:nary>
          <m:r>
            <w:rPr>
              <w:rFonts w:ascii="Cambria Math" w:hAnsi="Cambria Math" w:cs="Calibri"/>
            </w:rPr>
            <m:t>+</m:t>
          </m:r>
          <m:f>
            <m:f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Calibri"/>
                  <w:color w:val="000000"/>
                </w:rPr>
                <m:t>ρ</m:t>
              </m:r>
            </m:num>
            <m:den>
              <m:r>
                <w:rPr>
                  <w:rFonts w:ascii="Cambria Math" w:hAnsi="Cambria Math" w:cs="Calibri"/>
                  <w:color w:val="000000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0000"/>
                    </w:rPr>
                    <m:t>w</m:t>
                  </m:r>
                </m:e>
              </m:d>
            </m:e>
            <m:sub>
              <m:r>
                <w:rPr>
                  <w:rFonts w:ascii="Cambria Math" w:hAnsi="Cambria Math" w:cs="Calibri"/>
                  <w:color w:val="000000"/>
                </w:rPr>
                <m:t>2</m:t>
              </m:r>
            </m:sub>
            <m:sup>
              <m:r>
                <w:rPr>
                  <w:rFonts w:ascii="Cambria Math" w:hAnsi="Cambria Math" w:cs="Calibri"/>
                  <w:color w:val="000000"/>
                </w:rPr>
                <m:t>2</m:t>
              </m:r>
            </m:sup>
          </m:sSubSup>
        </m:oMath>
      </m:oMathPara>
    </w:p>
    <w:p w:rsidR="00620F8F" w:rsidRDefault="00620F8F" w:rsidP="004808C7">
      <w:pPr>
        <w:jc w:val="both"/>
        <w:rPr>
          <w:rFonts w:ascii="Cambria" w:hAnsi="Cambria" w:cs="Calibri"/>
        </w:rPr>
      </w:pPr>
      <w:r>
        <w:rPr>
          <w:rFonts w:ascii="Cambria" w:hAnsi="Cambria" w:cs="Calibri"/>
          <w:color w:val="000000"/>
        </w:rPr>
        <w:t xml:space="preserve">Note </w:t>
      </w:r>
      <m:oMath>
        <m:acc>
          <m:accPr>
            <m:chr m:val="̅"/>
            <m:ctrlPr>
              <w:rPr>
                <w:rFonts w:ascii="Cambria Math" w:hAnsi="Cambria Math" w:cs="Calibri"/>
                <w:color w:val="000000"/>
              </w:rPr>
            </m:ctrlPr>
          </m:accPr>
          <m:e>
            <m:r>
              <w:rPr>
                <w:rFonts w:ascii="Cambria Math" w:hAnsi="Cambria Math" w:cs="Calibri"/>
                <w:color w:val="000000"/>
              </w:rPr>
              <m:t>w</m:t>
            </m:r>
          </m:e>
        </m:acc>
        <m:r>
          <w:rPr>
            <w:rFonts w:ascii="Cambria Math" w:hAnsi="Cambria Math" w:cs="Calibri"/>
            <w:color w:val="000000"/>
          </w:rPr>
          <m:t>=(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Calibri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w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0</m:t>
                  </m:r>
                </m:sub>
              </m:sSub>
            </m:e>
          </m:mr>
          <m:mr>
            <m:e>
              <m:r>
                <w:rPr>
                  <w:rFonts w:ascii="Cambria Math" w:hAnsi="Cambria Math" w:cs="Calibri"/>
                  <w:color w:val="000000"/>
                </w:rPr>
                <m:t>w</m:t>
              </m:r>
            </m:e>
          </m:mr>
        </m:m>
        <m:r>
          <w:rPr>
            <w:rFonts w:ascii="Cambria Math" w:hAnsi="Cambria Math" w:cs="Calibri"/>
            <w:color w:val="000000"/>
          </w:rPr>
          <m:t>)</m:t>
        </m:r>
      </m:oMath>
      <w:r>
        <w:rPr>
          <w:rFonts w:ascii="Cambria" w:hAnsi="Cambria" w:cs="Calibri"/>
          <w:color w:val="000000"/>
        </w:rPr>
        <w:t xml:space="preserve">, </w:t>
      </w:r>
      <m:oMath>
        <m:sSubSup>
          <m:sSubSupPr>
            <m:ctrlPr>
              <w:rPr>
                <w:rFonts w:ascii="Cambria Math" w:hAnsi="Cambria Math" w:cs="Calibri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Calibri"/>
                    <w:i/>
                  </w:rPr>
                </m:ctrlPr>
              </m:accPr>
              <m:e>
                <m:r>
                  <w:rPr>
                    <w:rFonts w:ascii="Cambria Math" w:hAnsi="Cambria Math" w:cs="Calibri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Calibri"/>
              </w:rPr>
              <m:t>i</m:t>
            </m:r>
          </m:sub>
          <m:sup>
            <m:r>
              <w:rPr>
                <w:rFonts w:ascii="Cambria Math" w:hAnsi="Cambria Math" w:cs="Calibri"/>
              </w:rPr>
              <m:t>T</m:t>
            </m:r>
          </m:sup>
        </m:sSubSup>
        <m:r>
          <w:rPr>
            <w:rFonts w:ascii="Cambria Math" w:hAnsi="Cambria Math" w:cs="Calibri"/>
          </w:rPr>
          <m:t>=[1,</m:t>
        </m:r>
        <m:sSubSup>
          <m:sSubSupPr>
            <m:ctrlPr>
              <w:rPr>
                <w:rFonts w:ascii="Cambria Math" w:hAnsi="Cambria Math" w:cs="Calibri"/>
                <w:i/>
              </w:rPr>
            </m:ctrlPr>
          </m:sSubSup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  <m:sup>
            <m:r>
              <w:rPr>
                <w:rFonts w:ascii="Cambria Math" w:hAnsi="Cambria Math" w:cs="Calibri"/>
              </w:rPr>
              <m:t>T</m:t>
            </m:r>
          </m:sup>
        </m:sSubSup>
        <m:r>
          <w:rPr>
            <w:rFonts w:ascii="Cambria Math" w:hAnsi="Cambria Math" w:cs="Calibri"/>
          </w:rPr>
          <m:t>]</m:t>
        </m:r>
      </m:oMath>
      <w:r>
        <w:rPr>
          <w:rFonts w:ascii="Cambria" w:hAnsi="Cambria" w:cs="Calibri"/>
        </w:rPr>
        <w:t xml:space="preserve"> and </w:t>
      </w:r>
      <m:oMath>
        <m:r>
          <m:rPr>
            <m:sty m:val="p"/>
          </m:rPr>
          <w:rPr>
            <w:rFonts w:ascii="Cambria Math" w:hAnsi="Cambria Math" w:cs="Calibri"/>
          </w:rPr>
          <m:t>s=[0,1,…,1]</m:t>
        </m:r>
      </m:oMath>
      <w:r>
        <w:rPr>
          <w:rFonts w:ascii="Cambria" w:hAnsi="Cambria" w:cs="Calibri"/>
        </w:rPr>
        <w:t>, then we can rewrite the objective function as</w:t>
      </w:r>
    </w:p>
    <w:p w:rsidR="00620F8F" w:rsidRPr="003A0CDE" w:rsidRDefault="00F4637C" w:rsidP="004808C7">
      <w:pPr>
        <w:jc w:val="both"/>
        <w:rPr>
          <w:rFonts w:ascii="Cambria" w:hAnsi="Cambria" w:cs="Calibri"/>
          <w:i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f</m:t>
              </m:r>
            </m:e>
            <m:sub>
              <m:r>
                <w:rPr>
                  <w:rFonts w:ascii="Cambria Math" w:hAnsi="Cambria Math" w:cs="Calibri"/>
                </w:rPr>
                <m:t>1</m:t>
              </m:r>
            </m:sub>
          </m:sSub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1</m:t>
              </m:r>
            </m:num>
            <m:den>
              <m:r>
                <w:rPr>
                  <w:rFonts w:ascii="Cambria Math" w:hAnsi="Cambria Math" w:cs="Calibri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i=1</m:t>
              </m:r>
            </m:sub>
            <m:sup>
              <m:r>
                <w:rPr>
                  <w:rFonts w:ascii="Cambria Math" w:hAnsi="Cambria Math" w:cs="Calibri"/>
                </w:rPr>
                <m:t>n</m:t>
              </m:r>
            </m:sup>
            <m:e>
              <m:r>
                <w:rPr>
                  <w:rFonts w:ascii="Cambria Math" w:hAnsi="Cambria Math" w:cs="Calibri"/>
                </w:rPr>
                <m:t>log⁡(1+</m:t>
              </m:r>
              <m:func>
                <m:funcPr>
                  <m:ctrlPr>
                    <w:rPr>
                      <w:rFonts w:ascii="Cambria Math" w:hAnsi="Cambria Math" w:cs="Calibri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Calibri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</w:rPr>
                            <m:t>T</m:t>
                          </m:r>
                        </m:sup>
                      </m:sSubSup>
                      <m:acc>
                        <m:accPr>
                          <m:chr m:val="̅"/>
                          <m:ctrlPr>
                            <w:rPr>
                              <w:rFonts w:ascii="Cambria Math" w:hAnsi="Cambria Math" w:cs="Calibri"/>
                              <w:color w:val="0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</w:rPr>
                            <m:t>w</m:t>
                          </m:r>
                        </m:e>
                      </m:acc>
                    </m:e>
                  </m:d>
                </m:e>
              </m:func>
              <m:r>
                <w:rPr>
                  <w:rFonts w:ascii="Cambria Math" w:hAnsi="Cambria Math" w:cs="Calibri"/>
                </w:rPr>
                <m:t>)</m:t>
              </m:r>
            </m:e>
          </m:nary>
          <m:r>
            <w:rPr>
              <w:rFonts w:ascii="Cambria Math" w:hAnsi="Cambria Math" w:cs="Calibri"/>
            </w:rPr>
            <m:t>+</m:t>
          </m:r>
          <m:f>
            <m:f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Calibri"/>
                  <w:color w:val="000000"/>
                </w:rPr>
                <m:t>ρ</m:t>
              </m:r>
            </m:num>
            <m:den>
              <m:r>
                <w:rPr>
                  <w:rFonts w:ascii="Cambria Math" w:hAnsi="Cambria Math" w:cs="Calibri"/>
                  <w:color w:val="000000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0000"/>
                    </w:rPr>
                    <m:t>s∘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w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 w:cs="Calibri"/>
                  <w:color w:val="000000"/>
                </w:rPr>
                <m:t>2</m:t>
              </m:r>
            </m:sub>
            <m:sup>
              <m:r>
                <w:rPr>
                  <w:rFonts w:ascii="Cambria Math" w:hAnsi="Cambria Math" w:cs="Calibri"/>
                  <w:color w:val="000000"/>
                </w:rPr>
                <m:t>2</m:t>
              </m:r>
            </m:sup>
          </m:sSubSup>
        </m:oMath>
      </m:oMathPara>
    </w:p>
    <w:p w:rsidR="00DB66E2" w:rsidRPr="00DB66E2" w:rsidRDefault="00F4637C" w:rsidP="004808C7">
      <w:pPr>
        <w:jc w:val="both"/>
        <w:rPr>
          <w:rFonts w:ascii="Cambria" w:hAnsi="Cambria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</w:rPr>
                <m:t>∇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Calibri"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color w:val="000000"/>
                    </w:rPr>
                    <m:t>w</m:t>
                  </m:r>
                </m:e>
              </m:acc>
            </m:sub>
          </m:sSub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f</m:t>
              </m:r>
            </m:e>
            <m:sub>
              <m:r>
                <w:rPr>
                  <w:rFonts w:ascii="Cambria Math" w:hAnsi="Cambria Math" w:cs="Calibri"/>
                </w:rPr>
                <m:t>1</m:t>
              </m:r>
            </m:sub>
          </m:sSub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1</m:t>
              </m:r>
            </m:num>
            <m:den>
              <m:r>
                <w:rPr>
                  <w:rFonts w:ascii="Cambria Math" w:hAnsi="Cambria Math" w:cs="Calibri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i=1</m:t>
              </m:r>
            </m:sub>
            <m:sup>
              <m:r>
                <w:rPr>
                  <w:rFonts w:ascii="Cambria Math" w:hAnsi="Cambria Math" w:cs="Calibri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Calibri"/>
                        </w:rPr>
                        <m:t>T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Calibri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i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alibri"/>
                                </w:rPr>
                                <m:t>T</m:t>
                              </m:r>
                            </m:sup>
                          </m:sSubSup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w</m:t>
                              </m:r>
                            </m:e>
                          </m:acc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="Calibri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Calibri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i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alibri"/>
                                </w:rPr>
                                <m:t>T</m:t>
                              </m:r>
                            </m:sup>
                          </m:sSubSup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w</m:t>
                              </m:r>
                            </m:e>
                          </m:acc>
                        </m:e>
                      </m:d>
                    </m:e>
                  </m:func>
                </m:den>
              </m:f>
            </m:e>
          </m:nary>
          <m:r>
            <w:rPr>
              <w:rFonts w:ascii="Cambria Math" w:hAnsi="Cambria Math" w:cs="Calibri"/>
            </w:rPr>
            <m:t>+</m:t>
          </m:r>
          <m:r>
            <w:rPr>
              <w:rFonts w:ascii="Cambria Math" w:hAnsi="Cambria Math" w:cs="Calibri"/>
              <w:color w:val="000000"/>
            </w:rPr>
            <m:t>ρ(s∘</m:t>
          </m:r>
          <m:acc>
            <m:accPr>
              <m:chr m:val="̅"/>
              <m:ctrlPr>
                <w:rPr>
                  <w:rFonts w:ascii="Cambria Math" w:hAnsi="Cambria Math" w:cs="Calibri"/>
                  <w:color w:val="000000"/>
                </w:rPr>
              </m:ctrlPr>
            </m:accPr>
            <m:e>
              <m:r>
                <w:rPr>
                  <w:rFonts w:ascii="Cambria Math" w:hAnsi="Cambria Math" w:cs="Calibri"/>
                  <w:color w:val="000000"/>
                </w:rPr>
                <m:t>w</m:t>
              </m:r>
            </m:e>
          </m:acc>
          <m:r>
            <w:rPr>
              <w:rFonts w:ascii="Cambria Math" w:hAnsi="Cambria Math" w:cs="Calibri"/>
              <w:color w:val="000000"/>
            </w:rPr>
            <m:t>)</m:t>
          </m:r>
        </m:oMath>
      </m:oMathPara>
    </w:p>
    <w:p w:rsidR="00DB66E2" w:rsidRPr="00760BDC" w:rsidRDefault="00DB66E2" w:rsidP="00DB66E2">
      <w:pPr>
        <w:jc w:val="both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 xml:space="preserve">And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f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>(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w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  <m:r>
          <w:rPr>
            <w:rFonts w:ascii="Cambria Math" w:hAnsi="Cambria Math" w:cs="Calibri"/>
          </w:rPr>
          <m:t>,w)</m:t>
        </m:r>
      </m:oMath>
      <w:r>
        <w:rPr>
          <w:rFonts w:ascii="Cambria" w:hAnsi="Cambria" w:cs="Calibri"/>
          <w:color w:val="000000"/>
        </w:rPr>
        <w:t xml:space="preserve"> is twice differentiable, and we calculate its Hessian matrix</w:t>
      </w:r>
    </w:p>
    <w:p w:rsidR="00DB66E2" w:rsidRPr="00BB578F" w:rsidRDefault="00DB66E2" w:rsidP="00DB66E2">
      <w:pPr>
        <w:jc w:val="both"/>
        <w:rPr>
          <w:rFonts w:ascii="Cambria" w:hAnsi="Cambria" w:cs="Calibri"/>
          <w:color w:val="000000"/>
        </w:rPr>
      </w:pPr>
      <m:oMathPara>
        <m:oMath>
          <m:r>
            <w:rPr>
              <w:rFonts w:ascii="Cambria Math" w:hAnsi="Cambria Math" w:cs="Calibri"/>
              <w:color w:val="000000"/>
            </w:rPr>
            <m:t>Hessian=</m:t>
          </m:r>
          <m:sSup>
            <m:sSup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∇</m:t>
              </m:r>
            </m:e>
            <m:sup>
              <m:r>
                <w:rPr>
                  <w:rFonts w:ascii="Cambria Math" w:hAnsi="Cambria Math" w:cs="Calibri"/>
                  <w:color w:val="000000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f</m:t>
              </m:r>
            </m:e>
            <m:sub>
              <m:r>
                <w:rPr>
                  <w:rFonts w:ascii="Cambria Math" w:hAnsi="Cambria Math" w:cs="Calibri"/>
                </w:rPr>
                <m:t>1</m:t>
              </m:r>
            </m:sub>
          </m:sSub>
          <m:r>
            <w:rPr>
              <w:rFonts w:ascii="Cambria Math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1</m:t>
              </m:r>
            </m:num>
            <m:den>
              <m:r>
                <w:rPr>
                  <w:rFonts w:ascii="Cambria Math" w:hAnsi="Cambria Math" w:cs="Calibri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i=1</m:t>
              </m:r>
            </m:sub>
            <m:sup>
              <m:r>
                <w:rPr>
                  <w:rFonts w:ascii="Cambria Math" w:hAnsi="Cambria Math" w:cs="Calibri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Calibri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Calibri"/>
                        </w:rPr>
                        <m:t>T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Calibri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i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alibri"/>
                                </w:rPr>
                                <m:t>T</m:t>
                              </m:r>
                            </m:sup>
                          </m:sSubSup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w</m:t>
                              </m:r>
                            </m:e>
                          </m:acc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[1+</m:t>
                      </m:r>
                      <m:func>
                        <m:func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="Calibri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i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T</m:t>
                                  </m:r>
                                </m:sup>
                              </m:sSubSup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w</m:t>
                                  </m:r>
                                </m:e>
                              </m:acc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Calibri"/>
                        </w:rPr>
                        <m:t>]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Calibri"/>
            </w:rPr>
            <m:t>+ρ</m:t>
          </m:r>
          <m:sSub>
            <m:sSub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</w:rPr>
                <m:t>I</m:t>
              </m:r>
            </m:e>
            <m:sub>
              <m:r>
                <w:rPr>
                  <w:rFonts w:ascii="Cambria Math" w:hAnsi="Cambria Math" w:cs="Calibri"/>
                  <w:color w:val="000000"/>
                </w:rPr>
                <m:t>s</m:t>
              </m:r>
            </m:sub>
          </m:sSub>
        </m:oMath>
      </m:oMathPara>
    </w:p>
    <w:p w:rsidR="00BB578F" w:rsidRPr="00CE25F7" w:rsidRDefault="00BB578F" w:rsidP="00DB66E2">
      <w:pPr>
        <w:jc w:val="both"/>
        <w:rPr>
          <w:rFonts w:ascii="Cambria" w:eastAsiaTheme="minorEastAsia" w:hAnsi="Cambria" w:cs="Calibri"/>
          <w:color w:val="000000"/>
        </w:rPr>
      </w:pPr>
      <m:oMathPara>
        <m:oMath>
          <m:r>
            <w:rPr>
              <w:rFonts w:ascii="Cambria Math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1</m:t>
              </m:r>
            </m:num>
            <m:den>
              <m:r>
                <w:rPr>
                  <w:rFonts w:ascii="Cambria Math" w:hAnsi="Cambria Math" w:cs="Calibri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A</m:t>
              </m:r>
            </m:e>
            <m:sup>
              <m:r>
                <w:rPr>
                  <w:rFonts w:ascii="Cambria Math" w:hAnsi="Cambria Math" w:cs="Calibri"/>
                </w:rPr>
                <m:t>T</m:t>
              </m:r>
            </m:sup>
          </m:sSup>
          <m:r>
            <w:rPr>
              <w:rFonts w:ascii="Cambria Math" w:hAnsi="Cambria Math" w:cs="Calibri"/>
            </w:rPr>
            <m:t>A+ρ</m:t>
          </m:r>
          <m:sSub>
            <m:sSub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</w:rPr>
                <m:t>I</m:t>
              </m:r>
            </m:e>
            <m:sub>
              <m:r>
                <w:rPr>
                  <w:rFonts w:ascii="Cambria Math" w:hAnsi="Cambria Math" w:cs="Calibri"/>
                  <w:color w:val="000000"/>
                </w:rPr>
                <m:t>s</m:t>
              </m:r>
            </m:sub>
          </m:sSub>
        </m:oMath>
      </m:oMathPara>
    </w:p>
    <w:p w:rsidR="00D9415C" w:rsidRPr="00EC209A" w:rsidRDefault="00EC209A" w:rsidP="004808C7">
      <w:pPr>
        <w:jc w:val="both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 xml:space="preserve">where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  <m: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y</m:t>
                </m:r>
              </m:e>
              <m:sub>
                <m:r>
                  <w:rPr>
                    <w:rFonts w:ascii="Cambria Math" w:hAnsi="Cambria Math" w:cs="Calibri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r>
                  <w:rPr>
                    <w:rFonts w:ascii="Cambria Math" w:hAnsi="Cambria Math" w:cs="Calibri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Calibri"/>
                          </w:rPr>
                          <m:t>T</m:t>
                        </m:r>
                      </m:sup>
                    </m:sSubSup>
                    <m:acc>
                      <m:accPr>
                        <m:chr m:val="̅"/>
                        <m:ctrlPr>
                          <w:rPr>
                            <w:rFonts w:ascii="Cambria Math" w:hAnsi="Cambria Math" w:cs="Calibri"/>
                            <w:color w:val="00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w</m:t>
                        </m:r>
                      </m:e>
                    </m:acc>
                  </m:e>
                </m:d>
              </m:e>
            </m:func>
          </m:num>
          <m:den>
            <m:r>
              <w:rPr>
                <w:rFonts w:ascii="Cambria Math" w:hAnsi="Cambria Math" w:cs="Calibri"/>
              </w:rPr>
              <m:t>1+</m:t>
            </m:r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r>
                  <w:rPr>
                    <w:rFonts w:ascii="Cambria Math" w:hAnsi="Cambria Math" w:cs="Calibri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Calibri"/>
                          </w:rPr>
                          <m:t>T</m:t>
                        </m:r>
                      </m:sup>
                    </m:sSubSup>
                    <m:acc>
                      <m:accPr>
                        <m:chr m:val="̅"/>
                        <m:ctrlPr>
                          <w:rPr>
                            <w:rFonts w:ascii="Cambria Math" w:hAnsi="Cambria Math" w:cs="Calibri"/>
                            <w:color w:val="00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w</m:t>
                        </m:r>
                      </m:e>
                    </m:acc>
                  </m:e>
                </m:d>
              </m:e>
            </m:func>
          </m:den>
        </m:f>
        <m:sSub>
          <m:sSubPr>
            <m:ctrlPr>
              <w:rPr>
                <w:rFonts w:ascii="Cambria Math" w:hAnsi="Cambria Math" w:cs="Calibri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Calibri"/>
                    <w:i/>
                  </w:rPr>
                </m:ctrlPr>
              </m:accPr>
              <m:e>
                <m:r>
                  <w:rPr>
                    <w:rFonts w:ascii="Cambria Math" w:hAnsi="Cambria Math" w:cs="Calibri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Calibri"/>
              </w:rPr>
              <m:t>i</m:t>
            </m:r>
          </m:sub>
        </m:sSub>
      </m:oMath>
      <w:r>
        <w:rPr>
          <w:rFonts w:ascii="Cambria" w:hAnsi="Cambria" w:cs="Calibri"/>
        </w:rPr>
        <w:t xml:space="preserve"> and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hAnsi="Cambria Math" w:cs="Calibri"/>
                <w:color w:val="000000"/>
              </w:rPr>
              <m:t>I</m:t>
            </m:r>
          </m:e>
          <m:sub>
            <m:r>
              <w:rPr>
                <w:rFonts w:ascii="Cambria Math" w:hAnsi="Cambria Math" w:cs="Calibri"/>
                <w:color w:val="000000"/>
              </w:rPr>
              <m:t>s</m:t>
            </m:r>
          </m:sub>
        </m:sSub>
        <m:r>
          <w:rPr>
            <w:rFonts w:ascii="Cambria Math" w:hAnsi="Cambria Math" w:cs="Calibri"/>
            <w:color w:val="000000"/>
          </w:rPr>
          <m:t>=diag(s)</m:t>
        </m:r>
      </m:oMath>
    </w:p>
    <w:p w:rsidR="00654441" w:rsidRDefault="00EC209A" w:rsidP="00654441">
      <w:pPr>
        <w:jc w:val="both"/>
        <w:rPr>
          <w:rFonts w:ascii="Cambria" w:eastAsiaTheme="minorEastAsia" w:hAnsi="Cambria" w:cs="Calibri"/>
          <w:color w:val="000000"/>
        </w:rPr>
      </w:pPr>
      <w:r>
        <w:rPr>
          <w:rFonts w:ascii="Cambria" w:hAnsi="Cambria" w:cs="Calibri"/>
        </w:rPr>
        <w:t xml:space="preserve">This matrix </w:t>
      </w:r>
      <w:r w:rsidR="00654441">
        <w:rPr>
          <w:rFonts w:ascii="Cambria" w:hAnsi="Cambria" w:cs="Calibri"/>
        </w:rPr>
        <w:t xml:space="preserve">is definitely positive, </w:t>
      </w:r>
      <w:r>
        <w:rPr>
          <w:rFonts w:ascii="Cambria" w:hAnsi="Cambria" w:cs="Calibri"/>
        </w:rPr>
        <w:t>so</w:t>
      </w:r>
      <w:r w:rsidR="00654441">
        <w:rPr>
          <w:rFonts w:ascii="Cambria" w:eastAsiaTheme="minorEastAsia" w:hAnsi="Cambria" w:cs="Calibri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f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>(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w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  <m:r>
          <w:rPr>
            <w:rFonts w:ascii="Cambria Math" w:hAnsi="Cambria Math" w:cs="Calibri"/>
          </w:rPr>
          <m:t>,w)</m:t>
        </m:r>
      </m:oMath>
      <w:r w:rsidR="00654441">
        <w:rPr>
          <w:rFonts w:ascii="Cambria" w:hAnsi="Cambria" w:cs="Calibri"/>
          <w:color w:val="000000"/>
        </w:rPr>
        <w:t xml:space="preserve"> </w:t>
      </w:r>
      <w:r w:rsidR="00654441">
        <w:rPr>
          <w:rFonts w:ascii="Cambria" w:eastAsiaTheme="minorEastAsia" w:hAnsi="Cambria" w:cs="Calibri"/>
          <w:color w:val="000000"/>
        </w:rPr>
        <w:t>is convex.</w:t>
      </w:r>
    </w:p>
    <w:p w:rsidR="0015316F" w:rsidRPr="0015316F" w:rsidRDefault="0015316F" w:rsidP="0015316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15316F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def</w:t>
      </w:r>
      <w:r w:rsidRPr="0015316F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Pr="00B835BF">
        <w:rPr>
          <w:rFonts w:ascii="Courier New" w:hAnsi="Courier New" w:cs="Courier New"/>
          <w:color w:val="0070C0"/>
          <w:sz w:val="18"/>
          <w:szCs w:val="18"/>
        </w:rPr>
        <w:t>tikhonov</w:t>
      </w:r>
      <w:r w:rsidRPr="0015316F">
        <w:rPr>
          <w:rFonts w:ascii="Courier New" w:hAnsi="Courier New" w:cs="Courier New"/>
          <w:color w:val="333333"/>
          <w:sz w:val="18"/>
          <w:szCs w:val="18"/>
        </w:rPr>
        <w:t>(X, y, w0w):</w:t>
      </w:r>
    </w:p>
    <w:p w:rsidR="0015316F" w:rsidRPr="0015316F" w:rsidRDefault="0015316F" w:rsidP="0015316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15316F">
        <w:rPr>
          <w:rFonts w:ascii="Courier New" w:hAnsi="Courier New" w:cs="Courier New"/>
          <w:color w:val="333333"/>
          <w:sz w:val="18"/>
          <w:szCs w:val="18"/>
        </w:rPr>
        <w:t xml:space="preserve">    val=0</w:t>
      </w:r>
    </w:p>
    <w:p w:rsidR="0015316F" w:rsidRPr="0015316F" w:rsidRDefault="0015316F" w:rsidP="0015316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15316F">
        <w:rPr>
          <w:rFonts w:ascii="Courier New" w:hAnsi="Courier New" w:cs="Courier New"/>
          <w:color w:val="333333"/>
          <w:sz w:val="18"/>
          <w:szCs w:val="18"/>
        </w:rPr>
        <w:t xml:space="preserve">    grad_w=0</w:t>
      </w:r>
    </w:p>
    <w:p w:rsidR="0015316F" w:rsidRPr="0015316F" w:rsidRDefault="0015316F" w:rsidP="0015316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15316F">
        <w:rPr>
          <w:rFonts w:ascii="Courier New" w:hAnsi="Courier New" w:cs="Courier New"/>
          <w:color w:val="333333"/>
          <w:sz w:val="18"/>
          <w:szCs w:val="18"/>
        </w:rPr>
        <w:t xml:space="preserve">    grad2_w=np.zeros((p+1,p+1))</w:t>
      </w:r>
    </w:p>
    <w:p w:rsidR="0015316F" w:rsidRPr="0015316F" w:rsidRDefault="0015316F" w:rsidP="0015316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15316F">
        <w:rPr>
          <w:rFonts w:ascii="Courier New" w:hAnsi="Courier New" w:cs="Courier New"/>
          <w:color w:val="333333"/>
          <w:sz w:val="18"/>
          <w:szCs w:val="18"/>
        </w:rPr>
        <w:t xml:space="preserve">    </w:t>
      </w:r>
      <w:r w:rsidRPr="0015316F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for</w:t>
      </w:r>
      <w:r w:rsidRPr="0015316F">
        <w:rPr>
          <w:rFonts w:ascii="Courier New" w:hAnsi="Courier New" w:cs="Courier New"/>
          <w:color w:val="333333"/>
          <w:sz w:val="18"/>
          <w:szCs w:val="18"/>
        </w:rPr>
        <w:t xml:space="preserve"> i in </w:t>
      </w:r>
      <w:r w:rsidRPr="0015316F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range</w:t>
      </w:r>
      <w:r w:rsidRPr="0015316F">
        <w:rPr>
          <w:rFonts w:ascii="Courier New" w:hAnsi="Courier New" w:cs="Courier New"/>
          <w:color w:val="333333"/>
          <w:sz w:val="18"/>
          <w:szCs w:val="18"/>
        </w:rPr>
        <w:t>(n):</w:t>
      </w:r>
    </w:p>
    <w:p w:rsidR="0015316F" w:rsidRPr="0015316F" w:rsidRDefault="0015316F" w:rsidP="0015316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15316F">
        <w:rPr>
          <w:rFonts w:ascii="Courier New" w:hAnsi="Courier New" w:cs="Courier New"/>
          <w:color w:val="333333"/>
          <w:sz w:val="18"/>
          <w:szCs w:val="18"/>
        </w:rPr>
        <w:t xml:space="preserve">        x=np.insert(X[i,:],0,1).reshape(p+1,1)</w:t>
      </w:r>
    </w:p>
    <w:p w:rsidR="0015316F" w:rsidRPr="0015316F" w:rsidRDefault="0015316F" w:rsidP="0015316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15316F">
        <w:rPr>
          <w:rFonts w:ascii="Courier New" w:hAnsi="Courier New" w:cs="Courier New"/>
          <w:color w:val="333333"/>
          <w:sz w:val="18"/>
          <w:szCs w:val="18"/>
        </w:rPr>
        <w:t xml:space="preserve">        s=np.ones(p+1)</w:t>
      </w:r>
    </w:p>
    <w:p w:rsidR="0015316F" w:rsidRPr="0015316F" w:rsidRDefault="0015316F" w:rsidP="0015316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15316F">
        <w:rPr>
          <w:rFonts w:ascii="Courier New" w:hAnsi="Courier New" w:cs="Courier New"/>
          <w:color w:val="333333"/>
          <w:sz w:val="18"/>
          <w:szCs w:val="18"/>
        </w:rPr>
        <w:t xml:space="preserve">        s[0]=0</w:t>
      </w:r>
    </w:p>
    <w:p w:rsidR="0015316F" w:rsidRPr="0015316F" w:rsidRDefault="0015316F" w:rsidP="0015316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15316F">
        <w:rPr>
          <w:rFonts w:ascii="Courier New" w:hAnsi="Courier New" w:cs="Courier New"/>
          <w:color w:val="333333"/>
          <w:sz w:val="18"/>
          <w:szCs w:val="18"/>
        </w:rPr>
        <w:lastRenderedPageBreak/>
        <w:t xml:space="preserve">        Is=np.diag(s)</w:t>
      </w:r>
    </w:p>
    <w:p w:rsidR="0015316F" w:rsidRPr="0015316F" w:rsidRDefault="0015316F" w:rsidP="0015316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15316F">
        <w:rPr>
          <w:rFonts w:ascii="Courier New" w:hAnsi="Courier New" w:cs="Courier New"/>
          <w:color w:val="333333"/>
          <w:sz w:val="18"/>
          <w:szCs w:val="18"/>
        </w:rPr>
        <w:t xml:space="preserve">        z = np.exp(-y[i]*x.T.dot(w0w)[0])</w:t>
      </w:r>
    </w:p>
    <w:p w:rsidR="0015316F" w:rsidRPr="0015316F" w:rsidRDefault="0015316F" w:rsidP="0015316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15316F">
        <w:rPr>
          <w:rFonts w:ascii="Courier New" w:hAnsi="Courier New" w:cs="Courier New"/>
          <w:color w:val="333333"/>
          <w:sz w:val="18"/>
          <w:szCs w:val="18"/>
        </w:rPr>
        <w:t xml:space="preserve">        val=val+1/n*np.log(1+z)+1/n*rho/2*np.sum((s*w0w)**2)</w:t>
      </w:r>
    </w:p>
    <w:p w:rsidR="0015316F" w:rsidRPr="0015316F" w:rsidRDefault="0015316F" w:rsidP="0015316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15316F">
        <w:rPr>
          <w:rFonts w:ascii="Courier New" w:hAnsi="Courier New" w:cs="Courier New"/>
          <w:color w:val="333333"/>
          <w:sz w:val="18"/>
          <w:szCs w:val="18"/>
        </w:rPr>
        <w:t xml:space="preserve">        grad_w=grad_w+1/n*(-y[i]*x.T[0])*z/(1+z)+1/n*rho*(s*w0w)</w:t>
      </w:r>
    </w:p>
    <w:p w:rsidR="0015316F" w:rsidRPr="0015316F" w:rsidRDefault="0015316F" w:rsidP="0015316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15316F">
        <w:rPr>
          <w:rFonts w:ascii="Courier New" w:hAnsi="Courier New" w:cs="Courier New"/>
          <w:color w:val="333333"/>
          <w:sz w:val="18"/>
          <w:szCs w:val="18"/>
        </w:rPr>
        <w:t xml:space="preserve">        grad2_w=grad2_w+1/n*y[i]**2 * (x.dot(x.T)) * z / (1+z)**2 + 1/n*rho*Is</w:t>
      </w:r>
    </w:p>
    <w:p w:rsidR="0015316F" w:rsidRPr="0015316F" w:rsidRDefault="0015316F" w:rsidP="0015316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15316F">
        <w:rPr>
          <w:rFonts w:ascii="Courier New" w:hAnsi="Courier New" w:cs="Courier New"/>
          <w:color w:val="333333"/>
          <w:sz w:val="18"/>
          <w:szCs w:val="18"/>
        </w:rPr>
        <w:t xml:space="preserve">    </w:t>
      </w:r>
      <w:r w:rsidRPr="0015316F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return</w:t>
      </w:r>
      <w:r w:rsidRPr="0015316F">
        <w:rPr>
          <w:rFonts w:ascii="Courier New" w:hAnsi="Courier New" w:cs="Courier New"/>
          <w:color w:val="333333"/>
          <w:sz w:val="18"/>
          <w:szCs w:val="18"/>
        </w:rPr>
        <w:t xml:space="preserve"> val, grad_w, grad2_w</w:t>
      </w:r>
    </w:p>
    <w:p w:rsidR="00A13D87" w:rsidRPr="004808C7" w:rsidRDefault="00A13D87" w:rsidP="004808C7">
      <w:pPr>
        <w:jc w:val="both"/>
        <w:rPr>
          <w:rFonts w:ascii="Cambria" w:hAnsi="Cambria" w:cs="Calibri"/>
        </w:rPr>
      </w:pPr>
    </w:p>
    <w:p w:rsidR="004808C7" w:rsidRDefault="00656D87" w:rsidP="00656D87">
      <w:pPr>
        <w:jc w:val="both"/>
        <w:rPr>
          <w:rFonts w:ascii="Cambria" w:hAnsi="Cambria" w:cs="Calibri"/>
          <w:b/>
        </w:rPr>
      </w:pPr>
      <w:r>
        <w:rPr>
          <w:rFonts w:ascii="Cambria" w:hAnsi="Cambria" w:cs="Calibri"/>
          <w:b/>
        </w:rPr>
        <w:t xml:space="preserve">Question </w:t>
      </w:r>
      <w:r w:rsidR="004808C7" w:rsidRPr="004808C7">
        <w:rPr>
          <w:rFonts w:ascii="Cambria" w:hAnsi="Cambria" w:cs="Calibri"/>
          <w:b/>
        </w:rPr>
        <w:t xml:space="preserve">1.2 </w:t>
      </w:r>
      <w:r w:rsidR="0066034E">
        <w:rPr>
          <w:rFonts w:ascii="Cambria" w:hAnsi="Cambria" w:cs="Calibri"/>
          <w:b/>
        </w:rPr>
        <w:t>check_grad</w:t>
      </w:r>
    </w:p>
    <w:p w:rsidR="00455D3C" w:rsidRDefault="00455D3C" w:rsidP="00455D3C">
      <w:pPr>
        <w:jc w:val="both"/>
        <w:rPr>
          <w:rFonts w:ascii="Courier New" w:hAnsi="Courier New" w:cs="Courier New"/>
          <w:color w:val="000000"/>
        </w:rPr>
      </w:pPr>
      <w:r>
        <w:rPr>
          <w:rFonts w:ascii="Cambria" w:hAnsi="Cambria" w:cs="Calibri"/>
          <w:color w:val="000000"/>
        </w:rPr>
        <w:t xml:space="preserve">We want to verify the function defined above is correct, with the help of the function </w:t>
      </w:r>
      <w:r w:rsidRPr="00B9770E">
        <w:rPr>
          <w:rFonts w:ascii="Courier New" w:hAnsi="Courier New" w:cs="Courier New"/>
          <w:color w:val="000000"/>
        </w:rPr>
        <w:t>scipy.optimize.check_grad</w:t>
      </w:r>
      <w:r>
        <w:rPr>
          <w:rFonts w:ascii="Courier New" w:hAnsi="Courier New" w:cs="Courier New"/>
          <w:color w:val="000000"/>
        </w:rPr>
        <w:t>.</w:t>
      </w:r>
    </w:p>
    <w:p w:rsidR="00B15A4B" w:rsidRPr="00B15A4B" w:rsidRDefault="00B15A4B" w:rsidP="00B15A4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B15A4B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def</w:t>
      </w:r>
      <w:r w:rsidRPr="00B15A4B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Pr="00B15A4B">
        <w:rPr>
          <w:rFonts w:ascii="Courier New" w:hAnsi="Courier New" w:cs="Courier New"/>
          <w:color w:val="0070C0"/>
          <w:sz w:val="18"/>
          <w:szCs w:val="18"/>
        </w:rPr>
        <w:t>f1</w:t>
      </w:r>
      <w:r w:rsidRPr="00B15A4B">
        <w:rPr>
          <w:rFonts w:ascii="Courier New" w:hAnsi="Courier New" w:cs="Courier New"/>
          <w:color w:val="333333"/>
          <w:sz w:val="18"/>
          <w:szCs w:val="18"/>
        </w:rPr>
        <w:t>(w0w):</w:t>
      </w:r>
    </w:p>
    <w:p w:rsidR="00B15A4B" w:rsidRPr="00B15A4B" w:rsidRDefault="00B15A4B" w:rsidP="00B15A4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B15A4B">
        <w:rPr>
          <w:rFonts w:ascii="Courier New" w:hAnsi="Courier New" w:cs="Courier New"/>
          <w:color w:val="333333"/>
          <w:sz w:val="18"/>
          <w:szCs w:val="18"/>
        </w:rPr>
        <w:t xml:space="preserve">    </w:t>
      </w:r>
      <w:r w:rsidRPr="00B15A4B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return</w:t>
      </w:r>
      <w:r w:rsidRPr="00B15A4B">
        <w:rPr>
          <w:rFonts w:ascii="Courier New" w:hAnsi="Courier New" w:cs="Courier New"/>
          <w:color w:val="333333"/>
          <w:sz w:val="18"/>
          <w:szCs w:val="18"/>
        </w:rPr>
        <w:t xml:space="preserve"> tikhonov(X, y, w0w)[0]</w:t>
      </w:r>
    </w:p>
    <w:p w:rsidR="00B15A4B" w:rsidRPr="00B15A4B" w:rsidRDefault="00B15A4B" w:rsidP="00B15A4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</w:p>
    <w:p w:rsidR="00B15A4B" w:rsidRDefault="00B15A4B" w:rsidP="00B15A4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B15A4B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def</w:t>
      </w:r>
      <w:r w:rsidRPr="00B15A4B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Pr="00B15A4B">
        <w:rPr>
          <w:rFonts w:ascii="Courier New" w:hAnsi="Courier New" w:cs="Courier New"/>
          <w:color w:val="0070C0"/>
          <w:sz w:val="18"/>
          <w:szCs w:val="18"/>
        </w:rPr>
        <w:t>grad</w:t>
      </w:r>
      <w:r w:rsidRPr="00B15A4B">
        <w:rPr>
          <w:rFonts w:ascii="Courier New" w:hAnsi="Courier New" w:cs="Courier New"/>
          <w:color w:val="333333"/>
          <w:sz w:val="18"/>
          <w:szCs w:val="18"/>
        </w:rPr>
        <w:t>(w0w):</w:t>
      </w:r>
    </w:p>
    <w:p w:rsidR="00B15A4B" w:rsidRDefault="00B15A4B" w:rsidP="00B15A4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  <w:sectPr w:rsidR="00B15A4B" w:rsidSect="00BB1886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 w:rsidRPr="00B15A4B">
        <w:rPr>
          <w:rFonts w:ascii="Courier New" w:hAnsi="Courier New" w:cs="Courier New"/>
          <w:color w:val="333333"/>
          <w:sz w:val="18"/>
          <w:szCs w:val="18"/>
        </w:rPr>
        <w:t xml:space="preserve">    </w:t>
      </w:r>
      <w:r w:rsidRPr="00B15A4B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return</w:t>
      </w:r>
      <w:r w:rsidRPr="00B15A4B">
        <w:rPr>
          <w:rFonts w:ascii="Courier New" w:hAnsi="Courier New" w:cs="Courier New"/>
          <w:color w:val="333333"/>
          <w:sz w:val="18"/>
          <w:szCs w:val="18"/>
        </w:rPr>
        <w:t xml:space="preserve"> tikhonov(X, y, w0w)[1]</w:t>
      </w:r>
    </w:p>
    <w:p w:rsidR="00B15A4B" w:rsidRPr="00B15A4B" w:rsidRDefault="00B15A4B" w:rsidP="00B15A4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B15A4B">
        <w:rPr>
          <w:rFonts w:ascii="Courier New" w:hAnsi="Courier New" w:cs="Courier New"/>
          <w:color w:val="333333"/>
          <w:sz w:val="18"/>
          <w:szCs w:val="18"/>
        </w:rPr>
        <w:lastRenderedPageBreak/>
        <w:t>rho=1/n</w:t>
      </w:r>
    </w:p>
    <w:p w:rsidR="00B15A4B" w:rsidRPr="00B15A4B" w:rsidRDefault="00B15A4B" w:rsidP="00B15A4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B15A4B">
        <w:rPr>
          <w:rFonts w:ascii="Courier New" w:hAnsi="Courier New" w:cs="Courier New"/>
          <w:color w:val="333333"/>
          <w:sz w:val="18"/>
          <w:szCs w:val="18"/>
        </w:rPr>
        <w:t>w0w=np.random.rand(p+1)</w:t>
      </w:r>
    </w:p>
    <w:p w:rsidR="00B15A4B" w:rsidRPr="00B15A4B" w:rsidRDefault="00B15A4B" w:rsidP="00B15A4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500770">
        <w:rPr>
          <w:rFonts w:ascii="Courier New" w:hAnsi="Courier New" w:cs="Courier New"/>
          <w:color w:val="538135" w:themeColor="accent6" w:themeShade="BF"/>
          <w:sz w:val="18"/>
          <w:szCs w:val="18"/>
        </w:rPr>
        <w:t>print</w:t>
      </w:r>
      <w:r w:rsidRPr="00B15A4B">
        <w:rPr>
          <w:rFonts w:ascii="Courier New" w:hAnsi="Courier New" w:cs="Courier New"/>
          <w:color w:val="333333"/>
          <w:sz w:val="18"/>
          <w:szCs w:val="18"/>
        </w:rPr>
        <w:t>(check_grad(f1, grad, w0w, epsilon=1e-6))</w:t>
      </w:r>
    </w:p>
    <w:p w:rsidR="00924608" w:rsidRPr="006F06C9" w:rsidRDefault="00924608" w:rsidP="00924608">
      <w:pPr>
        <w:jc w:val="both"/>
        <w:rPr>
          <w:rFonts w:ascii="Cambria" w:hAnsi="Cambria" w:cs="Calibri"/>
        </w:rPr>
      </w:pPr>
      <w:r w:rsidRPr="006F06C9">
        <w:rPr>
          <w:rFonts w:ascii="Cambria" w:hAnsi="Cambria" w:cs="Calibri"/>
        </w:rPr>
        <w:t xml:space="preserve">This function will return the 2-norm of the difference between </w:t>
      </w:r>
      <w:r w:rsidR="007A12F5">
        <w:rPr>
          <w:rFonts w:ascii="Courier New" w:hAnsi="Courier New" w:cs="Courier New"/>
        </w:rPr>
        <w:t>grad(w0w</w:t>
      </w:r>
      <w:r w:rsidRPr="006F06C9">
        <w:rPr>
          <w:rFonts w:ascii="Courier New" w:hAnsi="Courier New" w:cs="Courier New"/>
        </w:rPr>
        <w:t>)</w:t>
      </w:r>
      <w:r w:rsidRPr="006F06C9">
        <w:rPr>
          <w:rFonts w:ascii="Cambria" w:hAnsi="Cambria" w:cs="Calibri"/>
        </w:rPr>
        <w:t xml:space="preserve"> and the finite difference approximation of </w:t>
      </w:r>
      <w:r w:rsidRPr="006F06C9">
        <w:rPr>
          <w:rFonts w:ascii="Cambria" w:hAnsi="Cambria" w:cs="Calibri"/>
          <w:i/>
          <w:iCs/>
        </w:rPr>
        <w:t xml:space="preserve">grad </w:t>
      </w:r>
      <w:r w:rsidRPr="006F06C9">
        <w:rPr>
          <w:rFonts w:ascii="Cambria" w:hAnsi="Cambria" w:cs="Calibri"/>
        </w:rPr>
        <w:t xml:space="preserve">using </w:t>
      </w:r>
      <w:r w:rsidR="007A12F5">
        <w:rPr>
          <w:rFonts w:ascii="Courier New" w:hAnsi="Courier New" w:cs="Courier New"/>
        </w:rPr>
        <w:t>f1</w:t>
      </w:r>
      <w:r w:rsidRPr="006F06C9">
        <w:rPr>
          <w:rFonts w:ascii="Cambria" w:hAnsi="Cambria" w:cs="Calibri"/>
        </w:rPr>
        <w:t xml:space="preserve">. The result we obtain is </w:t>
      </w:r>
    </w:p>
    <w:p w:rsidR="009D4CCA" w:rsidRDefault="009D4CCA" w:rsidP="009D4CCA">
      <w:pPr>
        <w:jc w:val="center"/>
        <w:rPr>
          <w:rFonts w:ascii="Courier New" w:hAnsi="Courier New" w:cs="Courier New"/>
          <w:color w:val="000000"/>
          <w:szCs w:val="18"/>
        </w:rPr>
      </w:pPr>
      <w:r w:rsidRPr="009D4CCA">
        <w:rPr>
          <w:rFonts w:ascii="Courier New" w:hAnsi="Courier New" w:cs="Courier New"/>
          <w:color w:val="000000"/>
          <w:szCs w:val="18"/>
        </w:rPr>
        <w:t>1.60841462877e-07</w:t>
      </w:r>
    </w:p>
    <w:p w:rsidR="00924608" w:rsidRPr="000443CB" w:rsidRDefault="00924608" w:rsidP="00924608">
      <w:pPr>
        <w:jc w:val="both"/>
        <w:rPr>
          <w:rFonts w:ascii="Cambria" w:hAnsi="Cambria" w:cs="Courier New"/>
          <w:color w:val="000000"/>
          <w:sz w:val="28"/>
          <w:szCs w:val="18"/>
        </w:rPr>
      </w:pPr>
      <w:r>
        <w:rPr>
          <w:rFonts w:ascii="Cambria" w:hAnsi="Cambria" w:cs="Courier New"/>
          <w:color w:val="000000"/>
          <w:szCs w:val="18"/>
        </w:rPr>
        <w:t xml:space="preserve">This difference is small enough, </w:t>
      </w:r>
      <w:r w:rsidR="009D4CCA">
        <w:rPr>
          <w:rFonts w:ascii="Cambria" w:hAnsi="Cambria" w:cs="Courier New"/>
          <w:color w:val="000000"/>
          <w:szCs w:val="18"/>
        </w:rPr>
        <w:t>which indicates the gradient of w</w:t>
      </w:r>
      <w:r w:rsidRPr="000443CB">
        <w:rPr>
          <w:rFonts w:ascii="Cambria" w:hAnsi="Cambria" w:cs="Courier New"/>
          <w:color w:val="000000"/>
          <w:szCs w:val="18"/>
        </w:rPr>
        <w:t xml:space="preserve"> calculated by function </w:t>
      </w:r>
      <w:r w:rsidR="00EF6E74">
        <w:rPr>
          <w:rFonts w:ascii="Courier New" w:hAnsi="Courier New" w:cs="Courier New"/>
          <w:color w:val="000000"/>
          <w:szCs w:val="18"/>
        </w:rPr>
        <w:t>grad</w:t>
      </w:r>
      <w:r w:rsidRPr="000443CB">
        <w:rPr>
          <w:rFonts w:ascii="Cambria" w:hAnsi="Cambria" w:cs="Courier New"/>
          <w:color w:val="000000"/>
          <w:szCs w:val="18"/>
        </w:rPr>
        <w:t xml:space="preserve"> is verified.</w:t>
      </w:r>
    </w:p>
    <w:p w:rsidR="004808C7" w:rsidRPr="004808C7" w:rsidRDefault="004808C7" w:rsidP="004808C7">
      <w:pPr>
        <w:jc w:val="both"/>
        <w:rPr>
          <w:rFonts w:ascii="Cambria" w:hAnsi="Cambria" w:cs="Calibri"/>
          <w:b/>
          <w:color w:val="000000"/>
        </w:rPr>
      </w:pPr>
    </w:p>
    <w:p w:rsidR="004808C7" w:rsidRDefault="00BB1886" w:rsidP="004808C7">
      <w:pPr>
        <w:jc w:val="both"/>
        <w:rPr>
          <w:rFonts w:ascii="Cambria" w:hAnsi="Cambria" w:cs="Calibri"/>
          <w:b/>
          <w:color w:val="000000"/>
        </w:rPr>
      </w:pPr>
      <w:r w:rsidRPr="004808C7">
        <w:rPr>
          <w:rFonts w:ascii="Cambria" w:hAnsi="Cambria" w:cs="Calibri"/>
          <w:b/>
        </w:rPr>
        <w:t xml:space="preserve">Question </w:t>
      </w:r>
      <w:r w:rsidR="004808C7" w:rsidRPr="004808C7">
        <w:rPr>
          <w:rFonts w:ascii="Cambria" w:hAnsi="Cambria" w:cs="Calibri"/>
          <w:b/>
          <w:color w:val="000000"/>
        </w:rPr>
        <w:t xml:space="preserve">1.3 </w:t>
      </w:r>
      <w:r w:rsidR="00754970">
        <w:rPr>
          <w:rFonts w:ascii="Cambria" w:hAnsi="Cambria" w:cs="Calibri"/>
          <w:b/>
          <w:color w:val="000000"/>
        </w:rPr>
        <w:t>Newton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7E85" w:rsidTr="00612124">
        <w:tc>
          <w:tcPr>
            <w:tcW w:w="8296" w:type="dxa"/>
          </w:tcPr>
          <w:p w:rsidR="00057E85" w:rsidRDefault="00F4637C" w:rsidP="00CB60BF">
            <w:pPr>
              <w:jc w:val="both"/>
              <w:rPr>
                <w:rFonts w:ascii="Cambria" w:hAnsi="Cambria" w:cs="Calibri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Calibri"/>
                            <w:color w:val="00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w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Calibri"/>
                        <w:color w:val="000000"/>
                      </w:rPr>
                      <m:t>(k+1)</m:t>
                    </m:r>
                  </m:sup>
                </m:sSup>
                <m:r>
                  <w:rPr>
                    <w:rFonts w:ascii="Cambria Math" w:hAnsi="Cambria Math" w:cs="Calibri"/>
                    <w:color w:val="00000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Calibri"/>
                            <w:color w:val="00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w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Calibri"/>
                        <w:color w:val="000000"/>
                      </w:rPr>
                      <m:t>(k)</m:t>
                    </m:r>
                  </m:sup>
                </m:sSup>
                <m:r>
                  <w:rPr>
                    <w:rFonts w:ascii="Cambria Math" w:hAnsi="Cambria Math" w:cs="Calibri"/>
                    <w:color w:val="00000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000000"/>
                              </w:rPr>
                              <m:t>∇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  <w:color w:val="00000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color w:val="000000"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Calibri"/>
                                        <w:color w:val="00000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color w:val="000000"/>
                                      </w:rPr>
                                      <m:t>w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color w:val="00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color w:val="000000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  <w:color w:val="000000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Calibri"/>
                            <w:color w:val="00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w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hAnsi="Cambria Math" w:cs="Calibri"/>
                    <w:color w:val="000000"/>
                  </w:rPr>
                  <m:t>)</m:t>
                </m:r>
              </m:oMath>
            </m:oMathPara>
          </w:p>
        </w:tc>
      </w:tr>
    </w:tbl>
    <w:p w:rsidR="00F4637C" w:rsidRDefault="00F4637C" w:rsidP="00F4637C">
      <w:pPr>
        <w:jc w:val="both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 xml:space="preserve">We fix the initial point as </w:t>
      </w:r>
      <m:oMath>
        <m:d>
          <m:dPr>
            <m:ctrlPr>
              <w:rPr>
                <w:rFonts w:ascii="Cambria Math" w:hAnsi="Cambria Math" w:cs="Calibri"/>
                <w:i/>
                <w:color w:val="000000"/>
              </w:rPr>
            </m:ctrlPr>
          </m:dPr>
          <m:e>
            <m:sSubSup>
              <m:sSubSupPr>
                <m:ctrlPr>
                  <w:rPr>
                    <w:rFonts w:ascii="Cambria Math" w:hAnsi="Cambria Math" w:cs="Calibri"/>
                    <w:i/>
                  </w:rPr>
                </m:ctrlPr>
              </m:sSubSupPr>
              <m:e>
                <m:r>
                  <w:rPr>
                    <w:rFonts w:ascii="Cambria Math" w:hAnsi="Cambria Math" w:cs="Calibri"/>
                  </w:rPr>
                  <m:t>w</m:t>
                </m:r>
              </m:e>
              <m:sub>
                <m:r>
                  <w:rPr>
                    <w:rFonts w:ascii="Cambria Math" w:hAnsi="Cambria Math" w:cs="Calibri"/>
                  </w:rPr>
                  <m:t>0</m:t>
                </m:r>
              </m:sub>
              <m:sup>
                <m:r>
                  <w:rPr>
                    <w:rFonts w:ascii="Cambria Math" w:hAnsi="Cambria Math" w:cs="Calibri"/>
                  </w:rPr>
                  <m:t>0</m:t>
                </m:r>
              </m:sup>
            </m:sSubSup>
            <m:r>
              <w:rPr>
                <w:rFonts w:ascii="Cambria Math" w:hAnsi="Cambria Math" w:cs="Calibri"/>
              </w:rPr>
              <m:t>,</m:t>
            </m:r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w</m:t>
                </m:r>
              </m:e>
              <m:sup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hAnsi="Cambria Math" w:cs="Calibri"/>
            <w:color w:val="000000"/>
          </w:rPr>
          <m:t>=0</m:t>
        </m:r>
      </m:oMath>
      <w:r>
        <w:rPr>
          <w:rFonts w:ascii="Cambria" w:hAnsi="Cambria" w:cs="Calibri"/>
          <w:color w:val="000000"/>
        </w:rPr>
        <w:t xml:space="preserve">, and propose the stop condition as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Calibri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="Calibri"/>
                    <w:color w:val="000000"/>
                    <w:lang w:val="fr-FR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alibri"/>
                        <w:i/>
                        <w:color w:val="000000"/>
                        <w:lang w:val="fr-FR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w</m:t>
                        </m:r>
                      </m:e>
                    </m:acc>
                  </m:e>
                </m:d>
              </m:e>
            </m:d>
          </m:e>
          <m:sub>
            <m:r>
              <w:rPr>
                <w:rFonts w:ascii="Cambria Math" w:hAnsi="Cambria Math" w:cs="Calibri"/>
                <w:color w:val="000000"/>
              </w:rPr>
              <m:t>2</m:t>
            </m:r>
          </m:sub>
        </m:sSub>
        <m:r>
          <w:rPr>
            <w:rFonts w:ascii="Cambria Math" w:hAnsi="Cambria Math" w:cs="Calibri"/>
            <w:color w:val="000000"/>
          </w:rPr>
          <m:t>≤</m:t>
        </m:r>
        <m:sSup>
          <m:sSupPr>
            <m:ctrlPr>
              <w:rPr>
                <w:rFonts w:ascii="Cambria Math" w:hAnsi="Cambria Math" w:cs="Calibri"/>
                <w:i/>
                <w:color w:val="000000"/>
              </w:rPr>
            </m:ctrlPr>
          </m:sSupPr>
          <m:e>
            <m:r>
              <w:rPr>
                <w:rFonts w:ascii="Cambria Math" w:hAnsi="Cambria Math" w:cs="Calibri"/>
                <w:color w:val="000000"/>
              </w:rPr>
              <m:t>10</m:t>
            </m:r>
          </m:e>
          <m:sup>
            <m:r>
              <w:rPr>
                <w:rFonts w:ascii="Cambria Math" w:hAnsi="Cambria Math" w:cs="Calibri"/>
                <w:color w:val="000000"/>
              </w:rPr>
              <m:t>-10</m:t>
            </m:r>
          </m:sup>
        </m:sSup>
      </m:oMath>
      <w:r>
        <w:rPr>
          <w:rFonts w:ascii="Cambria" w:hAnsi="Cambria" w:cs="Calibri"/>
          <w:color w:val="000000"/>
        </w:rPr>
        <w:t>.</w:t>
      </w:r>
    </w:p>
    <w:p w:rsidR="006C03E4" w:rsidRPr="006C03E4" w:rsidRDefault="006C03E4" w:rsidP="006C03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6C03E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def</w:t>
      </w:r>
      <w:r w:rsidRPr="006C03E4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Pr="006C03E4">
        <w:rPr>
          <w:rFonts w:ascii="Courier New" w:hAnsi="Courier New" w:cs="Courier New"/>
          <w:color w:val="0070C0"/>
          <w:sz w:val="18"/>
          <w:szCs w:val="18"/>
        </w:rPr>
        <w:t>newton</w:t>
      </w:r>
      <w:r w:rsidRPr="006C03E4">
        <w:rPr>
          <w:rFonts w:ascii="Courier New" w:hAnsi="Courier New" w:cs="Courier New"/>
          <w:color w:val="333333"/>
          <w:sz w:val="18"/>
          <w:szCs w:val="18"/>
        </w:rPr>
        <w:t>(w0w,epsilon):</w:t>
      </w:r>
    </w:p>
    <w:p w:rsidR="006C03E4" w:rsidRPr="006C03E4" w:rsidRDefault="006C03E4" w:rsidP="006C03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6C03E4">
        <w:rPr>
          <w:rFonts w:ascii="Courier New" w:hAnsi="Courier New" w:cs="Courier New"/>
          <w:color w:val="333333"/>
          <w:sz w:val="18"/>
          <w:szCs w:val="18"/>
        </w:rPr>
        <w:t xml:space="preserve">    gradient=tikhonov(X, y, w0w)[1]</w:t>
      </w:r>
    </w:p>
    <w:p w:rsidR="006C03E4" w:rsidRPr="006C03E4" w:rsidRDefault="006C03E4" w:rsidP="006C03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6C03E4">
        <w:rPr>
          <w:rFonts w:ascii="Courier New" w:hAnsi="Courier New" w:cs="Courier New"/>
          <w:color w:val="333333"/>
          <w:sz w:val="18"/>
          <w:szCs w:val="18"/>
        </w:rPr>
        <w:t xml:space="preserve">    G=list([])</w:t>
      </w:r>
    </w:p>
    <w:p w:rsidR="006C03E4" w:rsidRPr="006C03E4" w:rsidRDefault="006C03E4" w:rsidP="006C03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6C03E4">
        <w:rPr>
          <w:rFonts w:ascii="Courier New" w:hAnsi="Courier New" w:cs="Courier New"/>
          <w:color w:val="333333"/>
          <w:sz w:val="18"/>
          <w:szCs w:val="18"/>
        </w:rPr>
        <w:t xml:space="preserve">    </w:t>
      </w:r>
      <w:r w:rsidRPr="006C03E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while</w:t>
      </w:r>
      <w:r w:rsidRPr="006C03E4">
        <w:rPr>
          <w:rFonts w:ascii="Courier New" w:hAnsi="Courier New" w:cs="Courier New"/>
          <w:color w:val="333333"/>
          <w:sz w:val="18"/>
          <w:szCs w:val="18"/>
        </w:rPr>
        <w:t xml:space="preserve"> np.sqrt(np.sum(gradient**2))&gt;=epsilon:</w:t>
      </w:r>
    </w:p>
    <w:p w:rsidR="006C03E4" w:rsidRPr="006C03E4" w:rsidRDefault="006C03E4" w:rsidP="006C03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6C03E4">
        <w:rPr>
          <w:rFonts w:ascii="Courier New" w:hAnsi="Courier New" w:cs="Courier New"/>
          <w:color w:val="333333"/>
          <w:sz w:val="18"/>
          <w:szCs w:val="18"/>
        </w:rPr>
        <w:t xml:space="preserve">        gamma=np.linalg.inv(tikhonov(X, y, w0w)[2])</w:t>
      </w:r>
    </w:p>
    <w:p w:rsidR="006C03E4" w:rsidRPr="006C03E4" w:rsidRDefault="006C03E4" w:rsidP="006C03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6C03E4">
        <w:rPr>
          <w:rFonts w:ascii="Courier New" w:hAnsi="Courier New" w:cs="Courier New"/>
          <w:color w:val="333333"/>
          <w:sz w:val="18"/>
          <w:szCs w:val="18"/>
        </w:rPr>
        <w:t xml:space="preserve">        w0w=w0w-gamma.dot(gradient)</w:t>
      </w:r>
    </w:p>
    <w:p w:rsidR="006C03E4" w:rsidRPr="006C03E4" w:rsidRDefault="006C03E4" w:rsidP="006C03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6C03E4">
        <w:rPr>
          <w:rFonts w:ascii="Courier New" w:hAnsi="Courier New" w:cs="Courier New"/>
          <w:color w:val="333333"/>
          <w:sz w:val="18"/>
          <w:szCs w:val="18"/>
        </w:rPr>
        <w:t xml:space="preserve">        gradient=tikhonov(X, y, w0w)[1]</w:t>
      </w:r>
    </w:p>
    <w:p w:rsidR="006C03E4" w:rsidRPr="006C03E4" w:rsidRDefault="006C03E4" w:rsidP="006C03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6C03E4">
        <w:rPr>
          <w:rFonts w:ascii="Courier New" w:hAnsi="Courier New" w:cs="Courier New"/>
          <w:color w:val="333333"/>
          <w:sz w:val="18"/>
          <w:szCs w:val="18"/>
        </w:rPr>
        <w:t xml:space="preserve">        G.append(np.log10(np.sqrt(np.sum(gradient**2))))</w:t>
      </w:r>
    </w:p>
    <w:p w:rsidR="006C03E4" w:rsidRDefault="006C03E4" w:rsidP="006C03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ind w:firstLine="420"/>
        <w:rPr>
          <w:rFonts w:ascii="Courier New" w:hAnsi="Courier New" w:cs="Courier New"/>
          <w:color w:val="333333"/>
          <w:sz w:val="18"/>
          <w:szCs w:val="18"/>
        </w:rPr>
      </w:pPr>
      <w:r w:rsidRPr="006C03E4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return</w:t>
      </w:r>
      <w:r w:rsidRPr="006C03E4">
        <w:rPr>
          <w:rFonts w:ascii="Courier New" w:hAnsi="Courier New" w:cs="Courier New"/>
          <w:color w:val="333333"/>
          <w:sz w:val="18"/>
          <w:szCs w:val="18"/>
        </w:rPr>
        <w:t xml:space="preserve"> w0w, G</w:t>
      </w:r>
    </w:p>
    <w:p w:rsidR="006C03E4" w:rsidRDefault="006C03E4" w:rsidP="006C03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  <w:sectPr w:rsidR="006C03E4" w:rsidSect="00BB1886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6C03E4" w:rsidRPr="006C03E4" w:rsidRDefault="006C03E4" w:rsidP="006C03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6C03E4">
        <w:rPr>
          <w:rFonts w:ascii="Courier New" w:hAnsi="Courier New" w:cs="Courier New"/>
          <w:color w:val="333333"/>
          <w:sz w:val="18"/>
          <w:szCs w:val="18"/>
        </w:rPr>
        <w:lastRenderedPageBreak/>
        <w:t>epsilon=1e-10</w:t>
      </w:r>
    </w:p>
    <w:p w:rsidR="006C03E4" w:rsidRPr="006C03E4" w:rsidRDefault="006C03E4" w:rsidP="006C03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6C03E4">
        <w:rPr>
          <w:rFonts w:ascii="Courier New" w:hAnsi="Courier New" w:cs="Courier New"/>
          <w:color w:val="333333"/>
          <w:sz w:val="18"/>
          <w:szCs w:val="18"/>
        </w:rPr>
        <w:lastRenderedPageBreak/>
        <w:t>rho=1/n</w:t>
      </w:r>
    </w:p>
    <w:p w:rsidR="006C03E4" w:rsidRPr="006C03E4" w:rsidRDefault="006C03E4" w:rsidP="006C03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6C03E4">
        <w:rPr>
          <w:rFonts w:ascii="Courier New" w:hAnsi="Courier New" w:cs="Courier New"/>
          <w:color w:val="333333"/>
          <w:sz w:val="18"/>
          <w:szCs w:val="18"/>
        </w:rPr>
        <w:t>w0w=np.zeros(p+1)</w:t>
      </w:r>
    </w:p>
    <w:p w:rsidR="006C03E4" w:rsidRPr="006C03E4" w:rsidRDefault="006C03E4" w:rsidP="006C03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6C03E4">
        <w:rPr>
          <w:rFonts w:ascii="Courier New" w:hAnsi="Courier New" w:cs="Courier New"/>
          <w:color w:val="333333"/>
          <w:sz w:val="18"/>
          <w:szCs w:val="18"/>
        </w:rPr>
        <w:t>w0w_opt,G=newton(w0w,epsilon)</w:t>
      </w:r>
    </w:p>
    <w:p w:rsidR="006C03E4" w:rsidRPr="006C03E4" w:rsidRDefault="006C03E4" w:rsidP="006C03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</w:p>
    <w:p w:rsidR="006C03E4" w:rsidRPr="006C03E4" w:rsidRDefault="006C03E4" w:rsidP="006C03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6C03E4">
        <w:rPr>
          <w:rFonts w:ascii="Courier New" w:hAnsi="Courier New" w:cs="Courier New"/>
          <w:color w:val="333333"/>
          <w:sz w:val="18"/>
          <w:szCs w:val="18"/>
        </w:rPr>
        <w:t>plt.figure()</w:t>
      </w:r>
    </w:p>
    <w:p w:rsidR="006C03E4" w:rsidRPr="006C03E4" w:rsidRDefault="006C03E4" w:rsidP="006C03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6C03E4">
        <w:rPr>
          <w:rFonts w:ascii="Courier New" w:hAnsi="Courier New" w:cs="Courier New"/>
          <w:color w:val="333333"/>
          <w:sz w:val="18"/>
          <w:szCs w:val="18"/>
        </w:rPr>
        <w:t>plt.plot(G,</w:t>
      </w:r>
      <w:r w:rsidRPr="006C03E4">
        <w:rPr>
          <w:rFonts w:ascii="Courier New" w:hAnsi="Courier New" w:cs="Courier New"/>
          <w:color w:val="C00000"/>
          <w:sz w:val="18"/>
          <w:szCs w:val="18"/>
        </w:rPr>
        <w:t>'--o'</w:t>
      </w:r>
      <w:r w:rsidRPr="006C03E4">
        <w:rPr>
          <w:rFonts w:ascii="Courier New" w:hAnsi="Courier New" w:cs="Courier New"/>
          <w:color w:val="333333"/>
          <w:sz w:val="18"/>
          <w:szCs w:val="18"/>
        </w:rPr>
        <w:t>)</w:t>
      </w:r>
    </w:p>
    <w:p w:rsidR="006C03E4" w:rsidRPr="006C03E4" w:rsidRDefault="006C03E4" w:rsidP="006C03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6C03E4">
        <w:rPr>
          <w:rFonts w:ascii="Courier New" w:hAnsi="Courier New" w:cs="Courier New"/>
          <w:color w:val="333333"/>
          <w:sz w:val="18"/>
          <w:szCs w:val="18"/>
        </w:rPr>
        <w:t>plt.xlabel(</w:t>
      </w:r>
      <w:r w:rsidRPr="006C03E4">
        <w:rPr>
          <w:rFonts w:ascii="Courier New" w:hAnsi="Courier New" w:cs="Courier New"/>
          <w:color w:val="C00000"/>
          <w:sz w:val="18"/>
          <w:szCs w:val="18"/>
        </w:rPr>
        <w:t>'iteration'</w:t>
      </w:r>
      <w:r w:rsidRPr="006C03E4">
        <w:rPr>
          <w:rFonts w:ascii="Courier New" w:hAnsi="Courier New" w:cs="Courier New"/>
          <w:color w:val="333333"/>
          <w:sz w:val="18"/>
          <w:szCs w:val="18"/>
        </w:rPr>
        <w:t>)</w:t>
      </w:r>
    </w:p>
    <w:p w:rsidR="006C03E4" w:rsidRPr="006C03E4" w:rsidRDefault="006C03E4" w:rsidP="006C03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6C03E4">
        <w:rPr>
          <w:rFonts w:ascii="Courier New" w:hAnsi="Courier New" w:cs="Courier New"/>
          <w:color w:val="333333"/>
          <w:sz w:val="18"/>
          <w:szCs w:val="18"/>
        </w:rPr>
        <w:t>plt.ylabel(</w:t>
      </w:r>
      <w:r w:rsidRPr="006C03E4">
        <w:rPr>
          <w:rFonts w:ascii="Courier New" w:hAnsi="Courier New" w:cs="Courier New"/>
          <w:color w:val="C00000"/>
          <w:sz w:val="18"/>
          <w:szCs w:val="18"/>
        </w:rPr>
        <w:t>'logarithmic</w:t>
      </w:r>
      <w:r w:rsidRPr="006C03E4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Pr="006C03E4">
        <w:rPr>
          <w:rFonts w:ascii="Courier New" w:hAnsi="Courier New" w:cs="Courier New"/>
          <w:color w:val="C00000"/>
          <w:sz w:val="18"/>
          <w:szCs w:val="18"/>
        </w:rPr>
        <w:t>2-norm of grad_w'</w:t>
      </w:r>
      <w:r w:rsidRPr="006C03E4">
        <w:rPr>
          <w:rFonts w:ascii="Courier New" w:hAnsi="Courier New" w:cs="Courier New"/>
          <w:color w:val="333333"/>
          <w:sz w:val="18"/>
          <w:szCs w:val="18"/>
        </w:rPr>
        <w:t>)</w:t>
      </w:r>
    </w:p>
    <w:p w:rsidR="006C03E4" w:rsidRPr="006C03E4" w:rsidRDefault="006C03E4" w:rsidP="006C03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6C03E4">
        <w:rPr>
          <w:rFonts w:ascii="Courier New" w:hAnsi="Courier New" w:cs="Courier New"/>
          <w:color w:val="333333"/>
          <w:sz w:val="18"/>
          <w:szCs w:val="18"/>
        </w:rPr>
        <w:t>plt.grid()</w:t>
      </w:r>
    </w:p>
    <w:p w:rsidR="006C03E4" w:rsidRPr="006C03E4" w:rsidRDefault="006C03E4" w:rsidP="006C03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6C03E4">
        <w:rPr>
          <w:rFonts w:ascii="Courier New" w:hAnsi="Courier New" w:cs="Courier New"/>
          <w:color w:val="333333"/>
          <w:sz w:val="18"/>
          <w:szCs w:val="18"/>
        </w:rPr>
        <w:t>plt.show()</w:t>
      </w:r>
    </w:p>
    <w:p w:rsidR="00B95FFE" w:rsidRDefault="00642468" w:rsidP="000400C2">
      <w:pPr>
        <w:jc w:val="center"/>
        <w:rPr>
          <w:rFonts w:ascii="Cambria" w:hAnsi="Cambria" w:cs="Calibri"/>
          <w:color w:val="000000"/>
        </w:rPr>
      </w:pPr>
      <w:r w:rsidRPr="00642468">
        <w:rPr>
          <w:rFonts w:ascii="Cambria" w:hAnsi="Cambria" w:cs="Calibri"/>
          <w:noProof/>
          <w:color w:val="000000"/>
        </w:rPr>
        <w:drawing>
          <wp:inline distT="0" distB="0" distL="0" distR="0" wp14:anchorId="74E365E9" wp14:editId="52C98AC3">
            <wp:extent cx="3894699" cy="2691238"/>
            <wp:effectExtent l="0" t="0" r="0" b="0"/>
            <wp:docPr id="9" name="图片 9" descr="C:\Users\Win7-Wei\Desktop\travaux pratiques\SD211 TP2\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7-Wei\Desktop\travaux pratiques\SD211 TP2\1.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208" cy="269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0C2" w:rsidRDefault="000400C2" w:rsidP="000400C2">
      <w:pPr>
        <w:jc w:val="center"/>
        <w:rPr>
          <w:rFonts w:ascii="Cambria" w:hAnsi="Cambria" w:cs="Calibri"/>
          <w:color w:val="000000"/>
        </w:rPr>
      </w:pPr>
      <w:r w:rsidRPr="00F3530F">
        <w:rPr>
          <w:rFonts w:ascii="Cambria" w:hAnsi="Cambria" w:cs="Calibri"/>
          <w:color w:val="000000"/>
        </w:rPr>
        <w:t>Figure.</w:t>
      </w:r>
      <w:r>
        <w:rPr>
          <w:rFonts w:ascii="Cambria" w:hAnsi="Cambria" w:cs="Calibri"/>
          <w:color w:val="000000"/>
        </w:rPr>
        <w:t xml:space="preserve"> Evolution of</w:t>
      </w:r>
      <w:r w:rsidRPr="00F3530F">
        <w:rPr>
          <w:rFonts w:ascii="Cambria" w:hAnsi="Cambria" w:cs="Calibri"/>
          <w:color w:val="000000"/>
        </w:rPr>
        <w:t xml:space="preserve"> </w:t>
      </w:r>
      <m:oMath>
        <m:r>
          <w:rPr>
            <w:rFonts w:ascii="Cambria Math" w:hAnsi="Cambria Math" w:cs="Calibri"/>
            <w:color w:val="000000"/>
            <w:lang w:val="fr-FR"/>
          </w:rPr>
          <m:t>lg</m:t>
        </m:r>
        <m:sSub>
          <m:sSubPr>
            <m:ctrlPr>
              <w:rPr>
                <w:rFonts w:ascii="Cambria Math" w:hAnsi="Cambria Math" w:cs="Calibri"/>
                <w:i/>
                <w:color w:val="00000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Calibri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="Calibri"/>
                    <w:color w:val="000000"/>
                    <w:lang w:val="fr-FR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alibri"/>
                        <w:i/>
                        <w:color w:val="000000"/>
                        <w:lang w:val="fr-FR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w</m:t>
                        </m:r>
                      </m:e>
                    </m:acc>
                  </m:e>
                </m:d>
              </m:e>
            </m:d>
          </m:e>
          <m:sub>
            <m:r>
              <w:rPr>
                <w:rFonts w:ascii="Cambria Math" w:hAnsi="Cambria Math" w:cs="Calibri"/>
                <w:color w:val="000000"/>
              </w:rPr>
              <m:t>2</m:t>
            </m:r>
          </m:sub>
        </m:sSub>
      </m:oMath>
    </w:p>
    <w:p w:rsidR="00BA128E" w:rsidRDefault="00BA128E" w:rsidP="000400C2">
      <w:pPr>
        <w:jc w:val="center"/>
        <w:rPr>
          <w:rFonts w:ascii="Cambria" w:hAnsi="Cambria" w:cs="Calibri"/>
          <w:color w:val="000000"/>
        </w:rPr>
      </w:pPr>
    </w:p>
    <w:p w:rsidR="0051211A" w:rsidRDefault="00B95FFE" w:rsidP="00B95FFE">
      <w:pPr>
        <w:jc w:val="both"/>
        <w:rPr>
          <w:rFonts w:ascii="Cambria" w:hAnsi="Cambria" w:cs="Calibri"/>
          <w:b/>
          <w:color w:val="000000"/>
        </w:rPr>
      </w:pPr>
      <w:r w:rsidRPr="004808C7">
        <w:rPr>
          <w:rFonts w:ascii="Cambria" w:hAnsi="Cambria" w:cs="Calibri"/>
          <w:b/>
        </w:rPr>
        <w:t xml:space="preserve">Question </w:t>
      </w:r>
      <w:r>
        <w:rPr>
          <w:rFonts w:ascii="Cambria" w:hAnsi="Cambria" w:cs="Calibri"/>
          <w:b/>
          <w:color w:val="000000"/>
        </w:rPr>
        <w:t>1.</w:t>
      </w:r>
      <w:r w:rsidR="007560A5">
        <w:rPr>
          <w:rFonts w:ascii="Cambria" w:hAnsi="Cambria" w:cs="Calibri"/>
          <w:b/>
          <w:color w:val="000000"/>
        </w:rPr>
        <w:t>4</w:t>
      </w:r>
      <w:r w:rsidRPr="004808C7">
        <w:rPr>
          <w:rFonts w:ascii="Cambria" w:hAnsi="Cambria" w:cs="Calibri"/>
          <w:b/>
          <w:color w:val="000000"/>
        </w:rPr>
        <w:t xml:space="preserve"> </w:t>
      </w:r>
      <w:r>
        <w:rPr>
          <w:rFonts w:ascii="Cambria" w:hAnsi="Cambria" w:cs="Calibri"/>
          <w:b/>
          <w:color w:val="000000"/>
        </w:rPr>
        <w:t>Newton Method</w:t>
      </w:r>
    </w:p>
    <w:p w:rsidR="001D0D9D" w:rsidRPr="0051211A" w:rsidRDefault="0051211A" w:rsidP="00B95FFE">
      <w:pPr>
        <w:jc w:val="both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 xml:space="preserve">If we take the initial point </w:t>
      </w:r>
      <w:r>
        <w:rPr>
          <w:rFonts w:ascii="Cambria" w:hAnsi="Cambria" w:cs="Calibri"/>
          <w:color w:val="000000"/>
        </w:rPr>
        <w:t xml:space="preserve">as </w:t>
      </w:r>
      <m:oMath>
        <m:d>
          <m:dPr>
            <m:ctrlPr>
              <w:rPr>
                <w:rFonts w:ascii="Cambria Math" w:hAnsi="Cambria Math" w:cs="Calibri"/>
                <w:i/>
                <w:color w:val="000000"/>
              </w:rPr>
            </m:ctrlPr>
          </m:dPr>
          <m:e>
            <m:sSubSup>
              <m:sSubSupPr>
                <m:ctrlPr>
                  <w:rPr>
                    <w:rFonts w:ascii="Cambria Math" w:hAnsi="Cambria Math" w:cs="Calibri"/>
                    <w:i/>
                  </w:rPr>
                </m:ctrlPr>
              </m:sSubSupPr>
              <m:e>
                <m:r>
                  <w:rPr>
                    <w:rFonts w:ascii="Cambria Math" w:hAnsi="Cambria Math" w:cs="Calibri"/>
                  </w:rPr>
                  <m:t>w</m:t>
                </m:r>
              </m:e>
              <m:sub>
                <m:r>
                  <w:rPr>
                    <w:rFonts w:ascii="Cambria Math" w:hAnsi="Cambria Math" w:cs="Calibri"/>
                  </w:rPr>
                  <m:t>0</m:t>
                </m:r>
              </m:sub>
              <m:sup>
                <m:r>
                  <w:rPr>
                    <w:rFonts w:ascii="Cambria Math" w:hAnsi="Cambria Math" w:cs="Calibri"/>
                  </w:rPr>
                  <m:t>0</m:t>
                </m:r>
              </m:sup>
            </m:sSubSup>
            <m:r>
              <w:rPr>
                <w:rFonts w:ascii="Cambria Math" w:hAnsi="Cambria Math" w:cs="Calibri"/>
              </w:rPr>
              <m:t>,</m:t>
            </m:r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w</m:t>
                </m:r>
              </m:e>
              <m:sup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hAnsi="Cambria Math" w:cs="Calibri"/>
            <w:color w:val="000000"/>
          </w:rPr>
          <m:t>=</m:t>
        </m:r>
        <m:r>
          <w:rPr>
            <w:rFonts w:ascii="Cambria Math" w:hAnsi="Cambria Math" w:cs="Calibri"/>
            <w:color w:val="000000"/>
          </w:rPr>
          <m:t>0.3e</m:t>
        </m:r>
      </m:oMath>
      <w:r>
        <w:rPr>
          <w:rFonts w:ascii="Cambria" w:hAnsi="Cambria" w:cs="Calibri"/>
          <w:color w:val="000000"/>
        </w:rPr>
        <w:t>, we will find the algorithm doesn’t converge.</w:t>
      </w:r>
    </w:p>
    <w:p w:rsidR="00E62B5B" w:rsidRDefault="0051211A" w:rsidP="004808C7">
      <w:pPr>
        <w:jc w:val="both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Because o</w:t>
      </w:r>
      <w:r w:rsidR="00F4637C">
        <w:rPr>
          <w:rFonts w:ascii="Cambria" w:hAnsi="Cambria" w:cs="Calibri"/>
          <w:color w:val="000000"/>
        </w:rPr>
        <w:t>ne of the condition to ensure the convergence of Newton method is that t</w:t>
      </w:r>
      <w:r w:rsidR="00E62B5B">
        <w:rPr>
          <w:rFonts w:ascii="Cambria" w:hAnsi="Cambria" w:cs="Calibri"/>
          <w:color w:val="000000"/>
        </w:rPr>
        <w:t xml:space="preserve">he initial point should be chosen close enough to a local minimum </w:t>
      </w:r>
      <m:oMath>
        <m:sSup>
          <m:sSupPr>
            <m:ctrlPr>
              <w:rPr>
                <w:rFonts w:ascii="Cambria Math" w:hAnsi="Cambria Math" w:cs="Calibri"/>
                <w:i/>
                <w:color w:val="000000"/>
              </w:rPr>
            </m:ctrlPr>
          </m:sSupPr>
          <m:e>
            <m:r>
              <w:rPr>
                <w:rFonts w:ascii="Cambria Math" w:hAnsi="Cambria Math" w:cs="Calibri"/>
                <w:color w:val="000000"/>
              </w:rPr>
              <m:t>x</m:t>
            </m:r>
          </m:e>
          <m:sup>
            <m:r>
              <w:rPr>
                <w:rFonts w:ascii="Cambria Math" w:hAnsi="Cambria Math" w:cs="Calibri"/>
                <w:color w:val="000000"/>
              </w:rPr>
              <m:t>*</m:t>
            </m:r>
          </m:sup>
        </m:sSup>
      </m:oMath>
      <w:r w:rsidR="00F4637C">
        <w:rPr>
          <w:rFonts w:ascii="Cambria" w:hAnsi="Cambria" w:cs="Calibri"/>
          <w:color w:val="000000"/>
        </w:rPr>
        <w:t>.</w:t>
      </w:r>
    </w:p>
    <w:p w:rsidR="00F4637C" w:rsidRDefault="003126C6" w:rsidP="004808C7">
      <w:pPr>
        <w:jc w:val="both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We verify that</w:t>
      </w:r>
    </w:p>
    <w:p w:rsidR="003126C6" w:rsidRPr="0051211A" w:rsidRDefault="003126C6" w:rsidP="004808C7">
      <w:pPr>
        <w:jc w:val="both"/>
        <w:rPr>
          <w:rFonts w:ascii="Cambria" w:hAnsi="Cambria" w:cs="Calibri"/>
          <w:color w:val="000000"/>
        </w:rPr>
      </w:pPr>
      <m:oMathPara>
        <m:oMath>
          <m:sSubSup>
            <m:sSubSup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000000"/>
                          <w:lang w:val="fr-F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color w:val="00000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alibri"/>
                                  <w:i/>
                                  <w:color w:val="00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w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Calibri"/>
                              <w:color w:val="00000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  <w:color w:val="000000"/>
                        </w:rPr>
                        <m:t>-0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 w:cs="Calibri"/>
                  <w:color w:val="000000"/>
                </w:rPr>
                <m:t>2</m:t>
              </m:r>
            </m:sub>
            <m:sup>
              <m:r>
                <w:rPr>
                  <w:rFonts w:ascii="Cambria Math" w:hAnsi="Cambria Math" w:cs="Calibri"/>
                  <w:color w:val="000000"/>
                </w:rPr>
                <m:t>2</m:t>
              </m:r>
            </m:sup>
          </m:sSubSup>
          <m:r>
            <w:rPr>
              <w:rFonts w:ascii="Cambria Math" w:hAnsi="Cambria Math" w:cs="Calibri"/>
              <w:color w:val="000000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color w:val="000000"/>
            </w:rPr>
            <m:t>2.39</m:t>
          </m:r>
        </m:oMath>
      </m:oMathPara>
    </w:p>
    <w:p w:rsidR="007930A0" w:rsidRPr="0051211A" w:rsidRDefault="007930A0" w:rsidP="007930A0">
      <w:pPr>
        <w:jc w:val="both"/>
        <w:rPr>
          <w:rFonts w:ascii="Cambria" w:hAnsi="Cambria" w:cs="Calibri"/>
          <w:color w:val="000000"/>
        </w:rPr>
      </w:pPr>
      <m:oMathPara>
        <m:oMath>
          <m:sSubSup>
            <m:sSubSup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000000"/>
                          <w:lang w:val="fr-F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color w:val="00000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alibri"/>
                                  <w:i/>
                                  <w:color w:val="00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w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Calibri"/>
                              <w:color w:val="00000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  <w:color w:val="000000"/>
                        </w:rPr>
                        <m:t>-</m:t>
                      </m:r>
                      <m:r>
                        <w:rPr>
                          <w:rFonts w:ascii="Cambria Math" w:hAnsi="Cambria Math" w:cs="Calibri"/>
                          <w:color w:val="000000"/>
                        </w:rPr>
                        <m:t>0.3e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 w:cs="Calibri"/>
                  <w:color w:val="000000"/>
                </w:rPr>
                <m:t>2</m:t>
              </m:r>
            </m:sub>
            <m:sup>
              <m:r>
                <w:rPr>
                  <w:rFonts w:ascii="Cambria Math" w:hAnsi="Cambria Math" w:cs="Calibri"/>
                  <w:color w:val="000000"/>
                </w:rPr>
                <m:t>2</m:t>
              </m:r>
            </m:sup>
          </m:sSubSup>
          <m:r>
            <w:rPr>
              <w:rFonts w:ascii="Cambria Math" w:hAnsi="Cambria Math" w:cs="Calibri"/>
              <w:color w:val="000000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color w:val="000000"/>
            </w:rPr>
            <m:t>3.19</m:t>
          </m:r>
        </m:oMath>
      </m:oMathPara>
    </w:p>
    <w:p w:rsidR="007930A0" w:rsidRDefault="0051211A" w:rsidP="004808C7">
      <w:pPr>
        <w:jc w:val="both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 xml:space="preserve">So we conclude that </w:t>
      </w:r>
      <m:oMath>
        <m:r>
          <w:rPr>
            <w:rFonts w:ascii="Cambria Math" w:hAnsi="Cambria Math" w:cs="Calibri"/>
            <w:color w:val="000000"/>
          </w:rPr>
          <m:t>0.3e</m:t>
        </m:r>
      </m:oMath>
      <w:r>
        <w:rPr>
          <w:rFonts w:ascii="Cambria" w:hAnsi="Cambria" w:cs="Calibri"/>
          <w:color w:val="000000"/>
        </w:rPr>
        <w:t xml:space="preserve"> is too far from the minimum </w:t>
      </w:r>
      <m:oMath>
        <m:sSup>
          <m:sSupPr>
            <m:ctrlPr>
              <w:rPr>
                <w:rFonts w:ascii="Cambria Math" w:hAnsi="Cambria Math" w:cs="Calibri"/>
                <w:i/>
                <w:color w:val="00000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Calibri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 w:cs="Calibri"/>
                    <w:color w:val="000000"/>
                  </w:rPr>
                  <m:t>w</m:t>
                </m:r>
              </m:e>
            </m:acc>
          </m:e>
          <m:sup>
            <m:r>
              <w:rPr>
                <w:rFonts w:ascii="Cambria Math" w:hAnsi="Cambria Math" w:cs="Calibri"/>
                <w:color w:val="000000"/>
              </w:rPr>
              <m:t>*</m:t>
            </m:r>
          </m:sup>
        </m:sSup>
      </m:oMath>
      <w:r>
        <w:rPr>
          <w:rFonts w:ascii="Cambria" w:hAnsi="Cambria" w:cs="Calibri"/>
          <w:color w:val="000000"/>
        </w:rPr>
        <w:t>, which doesn’t ensure the convergence.</w:t>
      </w:r>
    </w:p>
    <w:p w:rsidR="003126C6" w:rsidRDefault="003126C6" w:rsidP="004808C7">
      <w:pPr>
        <w:jc w:val="both"/>
        <w:rPr>
          <w:rFonts w:ascii="Cambria" w:hAnsi="Cambria" w:cs="Calibri"/>
          <w:color w:val="000000"/>
        </w:rPr>
      </w:pPr>
    </w:p>
    <w:p w:rsidR="0089301A" w:rsidRDefault="0089301A" w:rsidP="0089301A">
      <w:pPr>
        <w:jc w:val="both"/>
        <w:rPr>
          <w:rFonts w:ascii="Cambria" w:hAnsi="Cambria" w:cs="Calibri"/>
          <w:b/>
          <w:color w:val="000000"/>
        </w:rPr>
      </w:pPr>
      <w:r w:rsidRPr="004808C7">
        <w:rPr>
          <w:rFonts w:ascii="Cambria" w:hAnsi="Cambria" w:cs="Calibri"/>
          <w:b/>
        </w:rPr>
        <w:t xml:space="preserve">Question </w:t>
      </w:r>
      <w:r>
        <w:rPr>
          <w:rFonts w:ascii="Cambria" w:hAnsi="Cambria" w:cs="Calibri"/>
          <w:b/>
          <w:color w:val="000000"/>
        </w:rPr>
        <w:t>1.5</w:t>
      </w:r>
      <w:r w:rsidRPr="004808C7">
        <w:rPr>
          <w:rFonts w:ascii="Cambria" w:hAnsi="Cambria" w:cs="Calibri"/>
          <w:b/>
          <w:color w:val="000000"/>
        </w:rPr>
        <w:t xml:space="preserve"> </w:t>
      </w:r>
      <w:r>
        <w:rPr>
          <w:rFonts w:ascii="Cambria" w:hAnsi="Cambria" w:cs="Calibri"/>
          <w:b/>
          <w:color w:val="000000"/>
        </w:rPr>
        <w:t>Line Search</w:t>
      </w:r>
    </w:p>
    <w:p w:rsidR="005B7D66" w:rsidRDefault="005B7D66" w:rsidP="005B7D66">
      <w:pPr>
        <w:jc w:val="both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 xml:space="preserve">The idea of line search is to choose the pace </w:t>
      </w:r>
      <m:oMath>
        <m:sSub>
          <m:sSubPr>
            <m:ctrlPr>
              <w:rPr>
                <w:rFonts w:ascii="Cambria Math" w:hAnsi="Cambria Math" w:cs="Calibri"/>
                <w:color w:val="000000"/>
              </w:rPr>
            </m:ctrlPr>
          </m:sSubPr>
          <m:e>
            <m:r>
              <w:rPr>
                <w:rFonts w:ascii="Cambria Math" w:hAnsi="Cambria Math" w:cs="Calibri"/>
                <w:color w:val="000000"/>
              </w:rPr>
              <m:t>γ</m:t>
            </m:r>
          </m:e>
          <m:sub>
            <m:r>
              <w:rPr>
                <w:rFonts w:ascii="Cambria Math" w:hAnsi="Cambria Math" w:cs="Calibri"/>
                <w:color w:val="000000"/>
              </w:rPr>
              <m:t>k</m:t>
            </m:r>
          </m:sub>
        </m:sSub>
      </m:oMath>
      <w:r>
        <w:rPr>
          <w:rFonts w:ascii="Cambria" w:hAnsi="Cambria" w:cs="Calibri"/>
          <w:color w:val="000000"/>
        </w:rPr>
        <w:t xml:space="preserve"> adaptively using local information. </w:t>
      </w:r>
      <w:r w:rsidR="00042D03">
        <w:rPr>
          <w:rFonts w:ascii="Cambria" w:hAnsi="Cambria" w:cs="Calibri"/>
          <w:color w:val="000000"/>
        </w:rPr>
        <w:t>To apply the</w:t>
      </w:r>
      <w:r>
        <w:rPr>
          <w:rFonts w:ascii="Cambria" w:hAnsi="Cambria" w:cs="Calibri"/>
          <w:color w:val="000000"/>
        </w:rPr>
        <w:t xml:space="preserve"> line search </w:t>
      </w:r>
      <w:r w:rsidR="00042D03">
        <w:rPr>
          <w:rFonts w:ascii="Cambria" w:hAnsi="Cambria" w:cs="Calibri"/>
          <w:color w:val="000000"/>
        </w:rPr>
        <w:t xml:space="preserve">to Newton method, </w:t>
      </w:r>
      <w:r>
        <w:rPr>
          <w:rFonts w:ascii="Cambria" w:hAnsi="Cambria" w:cs="Calibri"/>
          <w:color w:val="000000"/>
        </w:rPr>
        <w:t>we take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7D66" w:rsidTr="00612124">
        <w:tc>
          <w:tcPr>
            <w:tcW w:w="8296" w:type="dxa"/>
          </w:tcPr>
          <w:p w:rsidR="005B7D66" w:rsidRPr="000D3943" w:rsidRDefault="00F4637C" w:rsidP="00612124">
            <w:pPr>
              <w:jc w:val="both"/>
              <w:rPr>
                <w:rFonts w:ascii="Cambria" w:hAnsi="Cambria" w:cs="Calibri"/>
                <w:b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argmin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γ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Calibri"/>
                            <w:color w:val="00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w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hAnsi="Cambria Math" w:cs="Calibri"/>
                    <w:color w:val="000000"/>
                  </w:rPr>
                  <m:t>-γ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000000"/>
                              </w:rPr>
                              <m:t>∇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  <w:color w:val="00000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color w:val="000000"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Calibri"/>
                                        <w:color w:val="00000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color w:val="000000"/>
                                      </w:rPr>
                                      <m:t>w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color w:val="00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color w:val="000000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  <w:color w:val="000000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Calibri"/>
                            <w:color w:val="00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w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hAnsi="Cambria Math" w:cs="Calibri"/>
                    <w:color w:val="000000"/>
                  </w:rPr>
                  <m:t>)</m:t>
                </m:r>
                <m:r>
                  <w:rPr>
                    <w:rFonts w:ascii="Cambria Math" w:hAnsi="Cambria Math" w:cs="Calibri"/>
                    <w:color w:val="000000"/>
                  </w:rPr>
                  <m:t>)</m:t>
                </m:r>
              </m:oMath>
            </m:oMathPara>
          </w:p>
        </w:tc>
      </w:tr>
    </w:tbl>
    <w:p w:rsidR="0089301A" w:rsidRDefault="008F772C" w:rsidP="004808C7">
      <w:pPr>
        <w:jc w:val="both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In Armijo’s line search, we choose the pace length in each step as</w:t>
      </w:r>
    </w:p>
    <w:p w:rsidR="008F772C" w:rsidRDefault="00F4637C" w:rsidP="004808C7">
      <w:pPr>
        <w:jc w:val="both"/>
        <w:rPr>
          <w:rFonts w:ascii="Cambria" w:hAnsi="Cambria" w:cs="Calibri"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Calibri"/>
                  <w:color w:val="000000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</w:rPr>
                <m:t>γ</m:t>
              </m:r>
            </m:e>
            <m:sub>
              <m:r>
                <w:rPr>
                  <w:rFonts w:ascii="Cambria Math" w:hAnsi="Cambria Math" w:cs="Calibri"/>
                  <w:color w:val="000000"/>
                </w:rPr>
                <m:t>k</m:t>
              </m:r>
            </m:sub>
          </m:sSub>
          <m:r>
            <w:rPr>
              <w:rFonts w:ascii="Cambria Math" w:hAnsi="Cambria Math" w:cs="Calibri"/>
              <w:color w:val="000000"/>
            </w:rPr>
            <m:t>=b</m:t>
          </m:r>
          <m:sSup>
            <m:sSup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Calibri"/>
                  <w:color w:val="000000"/>
                </w:rPr>
                <m:t>a</m:t>
              </m:r>
            </m:e>
            <m:sup>
              <m:r>
                <w:rPr>
                  <w:rFonts w:ascii="Cambria Math" w:hAnsi="Cambria Math" w:cs="Calibri"/>
                  <w:color w:val="000000"/>
                </w:rPr>
                <m:t>l</m:t>
              </m:r>
            </m:sup>
          </m:sSup>
        </m:oMath>
      </m:oMathPara>
    </w:p>
    <w:p w:rsidR="005B7D66" w:rsidRDefault="008F772C" w:rsidP="004808C7">
      <w:pPr>
        <w:jc w:val="both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 xml:space="preserve">where </w:t>
      </w:r>
      <m:oMath>
        <m:r>
          <w:rPr>
            <w:rFonts w:ascii="Cambria Math" w:hAnsi="Cambria Math" w:cs="Calibri"/>
            <w:color w:val="000000"/>
          </w:rPr>
          <m:t>a∈</m:t>
        </m:r>
        <m:d>
          <m:dPr>
            <m:ctrlPr>
              <w:rPr>
                <w:rFonts w:ascii="Cambria Math" w:hAnsi="Cambria Math" w:cs="Calibri"/>
                <w:i/>
                <w:color w:val="000000"/>
              </w:rPr>
            </m:ctrlPr>
          </m:dPr>
          <m:e>
            <m:r>
              <w:rPr>
                <w:rFonts w:ascii="Cambria Math" w:hAnsi="Cambria Math" w:cs="Calibri"/>
                <w:color w:val="000000"/>
              </w:rPr>
              <m:t>0,1</m:t>
            </m:r>
          </m:e>
        </m:d>
        <m:r>
          <w:rPr>
            <w:rFonts w:ascii="Cambria Math" w:hAnsi="Cambria Math" w:cs="Calibri"/>
            <w:color w:val="000000"/>
          </w:rPr>
          <m:t>, b&gt;0</m:t>
        </m:r>
      </m:oMath>
      <w:r>
        <w:rPr>
          <w:rFonts w:ascii="Cambria" w:hAnsi="Cambria" w:cs="Calibri"/>
          <w:color w:val="000000"/>
        </w:rPr>
        <w:t xml:space="preserve"> and l is the smallest nonnegative integer such that</w:t>
      </w:r>
    </w:p>
    <w:p w:rsidR="005B7D66" w:rsidRDefault="00F4637C" w:rsidP="004808C7">
      <w:pPr>
        <w:jc w:val="both"/>
        <w:rPr>
          <w:rFonts w:ascii="Cambria" w:hAnsi="Cambria" w:cs="Calibri"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f</m:t>
              </m:r>
            </m:e>
            <m:sub>
              <m:r>
                <w:rPr>
                  <w:rFonts w:ascii="Cambria Math" w:hAnsi="Cambria Math" w:cs="Calibri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hAnsi="Cambria Math" w:cs="Calibri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0000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alibri"/>
                          <w:color w:val="000000"/>
                        </w:rPr>
                        <m:t>l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Calibri"/>
            </w:rPr>
            <m:t>≤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f</m:t>
              </m:r>
            </m:e>
            <m:sub>
              <m:r>
                <w:rPr>
                  <w:rFonts w:ascii="Cambria Math" w:hAnsi="Cambria Math" w:cs="Calibri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w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Calibri"/>
            </w:rPr>
            <m:t>+β</m:t>
          </m:r>
          <m:d>
            <m:dPr>
              <m:begChr m:val="〈"/>
              <m:endChr m:val="〉"/>
              <m:ctrlPr>
                <w:rPr>
                  <w:rFonts w:ascii="Cambria Math" w:hAnsi="Cambria Math" w:cs="Calibr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color w:val="000000"/>
                            </w:rPr>
                            <m:t>∇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  <w:color w:val="000000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color w:val="00000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color w:val="00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Calibri"/>
                      <w:color w:val="000000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∇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f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color w:val="000000"/>
                </w:rPr>
                <m:t>(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w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 w:cs="Calibri"/>
                  <w:color w:val="000000"/>
                </w:rPr>
                <m:t>)</m:t>
              </m:r>
              <m:r>
                <w:rPr>
                  <w:rFonts w:ascii="Cambria Math" w:hAnsi="Cambria Math" w:cs="Calibri"/>
                </w:rPr>
                <m:t>,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hAnsi="Cambria Math" w:cs="Calibri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0000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alibri"/>
                          <w:color w:val="000000"/>
                        </w:rPr>
                        <m:t>l</m:t>
                      </m:r>
                    </m:sup>
                  </m:sSup>
                </m:e>
              </m:d>
              <m:r>
                <w:rPr>
                  <w:rFonts w:ascii="Cambria Math" w:hAnsi="Cambria Math" w:cs="Calibri"/>
                </w:rPr>
                <m:t>-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w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k</m:t>
                      </m:r>
                    </m:e>
                  </m:d>
                </m:sup>
              </m:sSup>
            </m:e>
          </m:d>
        </m:oMath>
      </m:oMathPara>
    </w:p>
    <w:p w:rsidR="00746395" w:rsidRDefault="00A92E3D" w:rsidP="001D0D9D">
      <w:pPr>
        <w:jc w:val="both"/>
        <w:rPr>
          <w:rFonts w:ascii="Cambria" w:hAnsi="Cambria" w:cs="Calibri"/>
        </w:rPr>
      </w:pPr>
      <w:r>
        <w:rPr>
          <w:rFonts w:ascii="Cambria" w:hAnsi="Cambria" w:cs="Calibri"/>
          <w:color w:val="000000"/>
        </w:rPr>
        <w:t xml:space="preserve">Basically, the </w:t>
      </w:r>
      <w:r w:rsidR="002F540F">
        <w:rPr>
          <w:rFonts w:ascii="Cambria" w:hAnsi="Cambria" w:cs="Calibri"/>
          <w:color w:val="000000"/>
        </w:rPr>
        <w:t>larger</w:t>
      </w:r>
      <w:r>
        <w:rPr>
          <w:rFonts w:ascii="Cambria" w:hAnsi="Cambria" w:cs="Calibri"/>
          <w:color w:val="000000"/>
        </w:rPr>
        <w:t xml:space="preserve"> </w:t>
      </w:r>
      <m:oMath>
        <m:r>
          <w:rPr>
            <w:rFonts w:ascii="Cambria Math" w:hAnsi="Cambria Math" w:cs="Calibri"/>
          </w:rPr>
          <m:t>β</m:t>
        </m:r>
      </m:oMath>
      <w:r w:rsidR="002F540F">
        <w:rPr>
          <w:rFonts w:ascii="Cambria" w:hAnsi="Cambria" w:cs="Calibri"/>
        </w:rPr>
        <w:t xml:space="preserve"> is, the larger </w:t>
      </w:r>
      <m:oMath>
        <m:r>
          <w:rPr>
            <w:rFonts w:ascii="Cambria Math" w:hAnsi="Cambria Math" w:cs="Calibri"/>
            <w:color w:val="000000"/>
          </w:rPr>
          <m:t>γ</m:t>
        </m:r>
      </m:oMath>
      <w:r w:rsidR="002F540F">
        <w:rPr>
          <w:rFonts w:ascii="Cambria" w:hAnsi="Cambria" w:cs="Calibri"/>
          <w:color w:val="000000"/>
        </w:rPr>
        <w:t xml:space="preserve"> will be; b determines the </w:t>
      </w:r>
      <w:r w:rsidR="006364B5">
        <w:rPr>
          <w:rFonts w:ascii="Cambria" w:hAnsi="Cambria" w:cs="Calibri"/>
          <w:color w:val="000000"/>
        </w:rPr>
        <w:t>maximum pace length;</w:t>
      </w:r>
      <w:r w:rsidR="002F540F">
        <w:rPr>
          <w:rFonts w:ascii="Cambria" w:hAnsi="Cambria" w:cs="Calibri"/>
          <w:color w:val="000000"/>
        </w:rPr>
        <w:t xml:space="preserve"> </w:t>
      </w:r>
      <m:oMath>
        <m:r>
          <w:rPr>
            <w:rFonts w:ascii="Cambria Math" w:hAnsi="Cambria Math" w:cs="Calibri"/>
            <w:color w:val="000000"/>
          </w:rPr>
          <m:t>a</m:t>
        </m:r>
      </m:oMath>
      <w:r w:rsidR="002F540F">
        <w:rPr>
          <w:rFonts w:ascii="Cambria" w:hAnsi="Cambria" w:cs="Calibri"/>
          <w:color w:val="000000"/>
        </w:rPr>
        <w:t xml:space="preserve"> controls the number of levels of pace length. The following two figures show the roles of </w:t>
      </w:r>
      <m:oMath>
        <m:r>
          <w:rPr>
            <w:rFonts w:ascii="Cambria Math" w:hAnsi="Cambria Math" w:cs="Calibri"/>
          </w:rPr>
          <m:t>β</m:t>
        </m:r>
      </m:oMath>
      <w:r w:rsidR="002F540F">
        <w:rPr>
          <w:rFonts w:ascii="Cambria" w:hAnsi="Cambria" w:cs="Calibri"/>
        </w:rPr>
        <w:t xml:space="preserve"> and </w:t>
      </w:r>
      <w:r w:rsidR="002F540F" w:rsidRPr="002F540F">
        <w:rPr>
          <w:rFonts w:ascii="Cambria" w:hAnsi="Cambria" w:cs="Calibri"/>
          <w:i/>
        </w:rPr>
        <w:t>a</w:t>
      </w:r>
      <w:r w:rsidR="002F540F">
        <w:rPr>
          <w:rFonts w:ascii="Cambria" w:hAnsi="Cambria" w:cs="Calibri"/>
        </w:rPr>
        <w:t>.</w:t>
      </w:r>
    </w:p>
    <w:p w:rsidR="002737DA" w:rsidRDefault="00164E1B" w:rsidP="002737DA">
      <w:pPr>
        <w:jc w:val="center"/>
        <w:rPr>
          <w:rFonts w:ascii="Cambria" w:hAnsi="Cambria" w:cs="Calibri"/>
          <w:b/>
          <w:color w:val="000000"/>
        </w:rPr>
      </w:pPr>
      <w:r w:rsidRPr="00164E1B">
        <w:rPr>
          <w:rFonts w:ascii="Cambria" w:hAnsi="Cambria" w:cs="Calibri"/>
          <w:b/>
          <w:noProof/>
          <w:color w:val="000000"/>
        </w:rPr>
        <w:drawing>
          <wp:inline distT="0" distB="0" distL="0" distR="0" wp14:anchorId="18DD4311" wp14:editId="7B62B00D">
            <wp:extent cx="3874847" cy="2713736"/>
            <wp:effectExtent l="0" t="0" r="0" b="0"/>
            <wp:docPr id="5" name="图片 5" descr="C:\Users\Win7-Wei\Desktop\travaux pratiques\SD211 TP2\1.5b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7-Wei\Desktop\travaux pratiques\SD211 TP2\1.5bet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74" cy="2717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7DA" w:rsidRPr="002737DA" w:rsidRDefault="002737DA" w:rsidP="002737DA">
      <w:pPr>
        <w:jc w:val="center"/>
        <w:rPr>
          <w:rFonts w:ascii="Cambria" w:hAnsi="Cambria" w:cs="Calibri"/>
          <w:color w:val="000000"/>
        </w:rPr>
      </w:pPr>
      <w:r w:rsidRPr="002737DA">
        <w:rPr>
          <w:rFonts w:ascii="Cambria" w:hAnsi="Cambria" w:cs="Calibri"/>
          <w:color w:val="000000"/>
        </w:rPr>
        <w:t>Figure</w:t>
      </w:r>
      <w:r>
        <w:rPr>
          <w:rFonts w:ascii="Cambria" w:hAnsi="Cambria" w:cs="Calibri"/>
          <w:color w:val="000000"/>
        </w:rPr>
        <w:t xml:space="preserve">. The larger </w:t>
      </w:r>
      <m:oMath>
        <m:r>
          <w:rPr>
            <w:rFonts w:ascii="Cambria Math" w:hAnsi="Cambria Math" w:cs="Calibri"/>
          </w:rPr>
          <m:t>β</m:t>
        </m:r>
      </m:oMath>
      <w:r>
        <w:rPr>
          <w:rFonts w:ascii="Cambria" w:hAnsi="Cambria" w:cs="Calibri"/>
        </w:rPr>
        <w:t xml:space="preserve"> is, the more possible </w:t>
      </w:r>
      <m:oMath>
        <m:r>
          <w:rPr>
            <w:rFonts w:ascii="Cambria Math" w:hAnsi="Cambria Math" w:cs="Calibri"/>
            <w:color w:val="000000"/>
          </w:rPr>
          <m:t>γ</m:t>
        </m:r>
      </m:oMath>
      <w:r>
        <w:rPr>
          <w:rFonts w:ascii="Cambria" w:hAnsi="Cambria" w:cs="Calibri"/>
          <w:color w:val="000000"/>
        </w:rPr>
        <w:t xml:space="preserve"> is selected as large value</w:t>
      </w:r>
    </w:p>
    <w:p w:rsidR="002F540F" w:rsidRDefault="00164E1B" w:rsidP="002210E1">
      <w:pPr>
        <w:jc w:val="center"/>
        <w:rPr>
          <w:rFonts w:ascii="Cambria" w:hAnsi="Cambria" w:cs="Calibri"/>
          <w:b/>
          <w:color w:val="000000"/>
        </w:rPr>
      </w:pPr>
      <w:r w:rsidRPr="00164E1B">
        <w:rPr>
          <w:rFonts w:ascii="Cambria" w:hAnsi="Cambria" w:cs="Calibri"/>
          <w:b/>
          <w:noProof/>
          <w:color w:val="000000"/>
        </w:rPr>
        <w:drawing>
          <wp:inline distT="0" distB="0" distL="0" distR="0" wp14:anchorId="1408CA80" wp14:editId="304D5A02">
            <wp:extent cx="3935578" cy="2756269"/>
            <wp:effectExtent l="0" t="0" r="8255" b="0"/>
            <wp:docPr id="6" name="图片 6" descr="C:\Users\Win7-Wei\Desktop\travaux pratiques\SD211 TP2\1.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7-Wei\Desktop\travaux pratiques\SD211 TP2\1.5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901" cy="276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0E1" w:rsidRPr="002737DA" w:rsidRDefault="002210E1" w:rsidP="002210E1">
      <w:pPr>
        <w:jc w:val="center"/>
        <w:rPr>
          <w:rFonts w:ascii="Cambria" w:hAnsi="Cambria" w:cs="Calibri"/>
          <w:color w:val="000000"/>
        </w:rPr>
      </w:pPr>
      <w:r w:rsidRPr="002737DA">
        <w:rPr>
          <w:rFonts w:ascii="Cambria" w:hAnsi="Cambria" w:cs="Calibri"/>
          <w:color w:val="000000"/>
        </w:rPr>
        <w:t>Figure</w:t>
      </w:r>
      <w:r>
        <w:rPr>
          <w:rFonts w:ascii="Cambria" w:hAnsi="Cambria" w:cs="Calibri"/>
          <w:color w:val="000000"/>
        </w:rPr>
        <w:t xml:space="preserve">. The smaller </w:t>
      </w:r>
      <m:oMath>
        <m:r>
          <w:rPr>
            <w:rFonts w:ascii="Cambria Math" w:hAnsi="Cambria Math" w:cs="Calibri"/>
            <w:color w:val="000000"/>
          </w:rPr>
          <m:t>a</m:t>
        </m:r>
      </m:oMath>
      <w:r>
        <w:rPr>
          <w:rFonts w:ascii="Cambria" w:hAnsi="Cambria" w:cs="Calibri"/>
        </w:rPr>
        <w:t xml:space="preserve"> is, the more possible </w:t>
      </w:r>
      <m:oMath>
        <m:r>
          <w:rPr>
            <w:rFonts w:ascii="Cambria Math" w:hAnsi="Cambria Math" w:cs="Calibri"/>
            <w:color w:val="000000"/>
          </w:rPr>
          <m:t>γ</m:t>
        </m:r>
      </m:oMath>
      <w:r>
        <w:rPr>
          <w:rFonts w:ascii="Cambria" w:hAnsi="Cambria" w:cs="Calibri"/>
          <w:color w:val="000000"/>
        </w:rPr>
        <w:t xml:space="preserve"> is selected as large value</w:t>
      </w:r>
    </w:p>
    <w:p w:rsidR="005B2BE9" w:rsidRDefault="005B2BE9" w:rsidP="001B0061">
      <w:pPr>
        <w:rPr>
          <w:rFonts w:ascii="Cambria" w:hAnsi="Cambria" w:cs="Calibri"/>
          <w:color w:val="000000"/>
        </w:rPr>
      </w:pPr>
    </w:p>
    <w:p w:rsidR="002210E1" w:rsidRDefault="001B0061" w:rsidP="001B0061">
      <w:pPr>
        <w:rPr>
          <w:rFonts w:ascii="Cambria" w:hAnsi="Cambria" w:cs="Calibri"/>
        </w:rPr>
      </w:pPr>
      <w:r w:rsidRPr="00F3530F">
        <w:rPr>
          <w:rFonts w:ascii="Cambria" w:hAnsi="Cambria" w:cs="Calibri"/>
          <w:color w:val="000000"/>
        </w:rPr>
        <w:t xml:space="preserve">In order to let the algorithm converge as fast as possible, we select </w:t>
      </w:r>
      <m:oMath>
        <m:r>
          <w:rPr>
            <w:rFonts w:ascii="Cambria Math" w:hAnsi="Cambria Math" w:cs="Calibri"/>
          </w:rPr>
          <m:t>β=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10</m:t>
            </m:r>
          </m:e>
          <m:sup>
            <m:r>
              <w:rPr>
                <w:rFonts w:ascii="Cambria Math" w:hAnsi="Cambria Math" w:cs="Calibri"/>
              </w:rPr>
              <m:t>-</m:t>
            </m:r>
            <m:r>
              <w:rPr>
                <w:rFonts w:ascii="Cambria Math" w:hAnsi="Cambria Math" w:cs="Calibri"/>
              </w:rPr>
              <m:t>3</m:t>
            </m:r>
          </m:sup>
        </m:sSup>
        <m:r>
          <w:rPr>
            <w:rFonts w:ascii="Cambria Math" w:hAnsi="Cambria Math" w:cs="Calibri"/>
          </w:rPr>
          <m:t>, b=</m:t>
        </m:r>
        <m:r>
          <w:rPr>
            <w:rFonts w:ascii="Cambria Math" w:hAnsi="Cambria Math" w:cs="Calibri"/>
          </w:rPr>
          <m:t>2</m:t>
        </m:r>
        <m:r>
          <w:rPr>
            <w:rFonts w:ascii="Cambria Math" w:hAnsi="Cambria Math" w:cs="Calibri"/>
          </w:rPr>
          <m:t>, a=0.5</m:t>
        </m:r>
      </m:oMath>
      <w:r w:rsidR="00F3530F" w:rsidRPr="00F3530F">
        <w:rPr>
          <w:rFonts w:ascii="Cambria" w:hAnsi="Cambria" w:cs="Calibri"/>
        </w:rPr>
        <w:t>.</w:t>
      </w:r>
      <w:r w:rsidR="003B7A54">
        <w:rPr>
          <w:rFonts w:ascii="Cambria" w:hAnsi="Cambria" w:cs="Calibri"/>
        </w:rPr>
        <w:t xml:space="preserve"> </w:t>
      </w:r>
    </w:p>
    <w:p w:rsidR="006E3F75" w:rsidRPr="006E3F75" w:rsidRDefault="006E3F75" w:rsidP="006E3F7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6E3F75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def</w:t>
      </w:r>
      <w:r w:rsidRPr="006E3F75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Pr="006E3F75">
        <w:rPr>
          <w:rFonts w:ascii="Courier New" w:hAnsi="Courier New" w:cs="Courier New"/>
          <w:color w:val="0070C0"/>
          <w:sz w:val="18"/>
          <w:szCs w:val="18"/>
        </w:rPr>
        <w:t>linesearch</w:t>
      </w:r>
      <w:r w:rsidRPr="006E3F75">
        <w:rPr>
          <w:rFonts w:ascii="Courier New" w:hAnsi="Courier New" w:cs="Courier New"/>
          <w:color w:val="333333"/>
          <w:sz w:val="18"/>
          <w:szCs w:val="18"/>
        </w:rPr>
        <w:t>(f,grad,w0w):</w:t>
      </w:r>
    </w:p>
    <w:p w:rsidR="006E3F75" w:rsidRPr="006E3F75" w:rsidRDefault="006E3F75" w:rsidP="006E3F7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6E3F75">
        <w:rPr>
          <w:rFonts w:ascii="Courier New" w:hAnsi="Courier New" w:cs="Courier New"/>
          <w:color w:val="333333"/>
          <w:sz w:val="18"/>
          <w:szCs w:val="18"/>
        </w:rPr>
        <w:t xml:space="preserve">    a=0.5</w:t>
      </w:r>
    </w:p>
    <w:p w:rsidR="006E3F75" w:rsidRPr="006E3F75" w:rsidRDefault="006E3F75" w:rsidP="006E3F7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6E3F75">
        <w:rPr>
          <w:rFonts w:ascii="Courier New" w:hAnsi="Courier New" w:cs="Courier New"/>
          <w:color w:val="333333"/>
          <w:sz w:val="18"/>
          <w:szCs w:val="18"/>
        </w:rPr>
        <w:t xml:space="preserve">    b=2</w:t>
      </w:r>
    </w:p>
    <w:p w:rsidR="006E3F75" w:rsidRPr="006E3F75" w:rsidRDefault="006E3F75" w:rsidP="006E3F7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6E3F75">
        <w:rPr>
          <w:rFonts w:ascii="Courier New" w:hAnsi="Courier New" w:cs="Courier New"/>
          <w:color w:val="333333"/>
          <w:sz w:val="18"/>
          <w:szCs w:val="18"/>
        </w:rPr>
        <w:t xml:space="preserve">    beta=1e-3</w:t>
      </w:r>
    </w:p>
    <w:p w:rsidR="006E3F75" w:rsidRPr="006E3F75" w:rsidRDefault="006E3F75" w:rsidP="006E3F7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6E3F75">
        <w:rPr>
          <w:rFonts w:ascii="Courier New" w:hAnsi="Courier New" w:cs="Courier New"/>
          <w:color w:val="333333"/>
          <w:sz w:val="18"/>
          <w:szCs w:val="18"/>
        </w:rPr>
        <w:t xml:space="preserve">    l=0</w:t>
      </w:r>
    </w:p>
    <w:p w:rsidR="006E3F75" w:rsidRPr="006E3F75" w:rsidRDefault="006E3F75" w:rsidP="006E3F7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6E3F75">
        <w:rPr>
          <w:rFonts w:ascii="Courier New" w:hAnsi="Courier New" w:cs="Courier New"/>
          <w:color w:val="333333"/>
          <w:sz w:val="18"/>
          <w:szCs w:val="18"/>
        </w:rPr>
        <w:t xml:space="preserve">    direction=np.linalg.inv(tikhonov(X, y, w0w)[2]).dot(tikhonov(X, y, w0w)[1])</w:t>
      </w:r>
    </w:p>
    <w:p w:rsidR="006E3F75" w:rsidRPr="006E3F75" w:rsidRDefault="006E3F75" w:rsidP="006E3F7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6E3F75">
        <w:rPr>
          <w:rFonts w:ascii="Courier New" w:hAnsi="Courier New" w:cs="Courier New"/>
          <w:color w:val="333333"/>
          <w:sz w:val="18"/>
          <w:szCs w:val="18"/>
        </w:rPr>
        <w:lastRenderedPageBreak/>
        <w:t xml:space="preserve">    w0wplus=w0w-b*a**l*direction</w:t>
      </w:r>
    </w:p>
    <w:p w:rsidR="006E3F75" w:rsidRPr="006E3F75" w:rsidRDefault="006E3F75" w:rsidP="006E3F7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6E3F75">
        <w:rPr>
          <w:rFonts w:ascii="Courier New" w:hAnsi="Courier New" w:cs="Courier New"/>
          <w:color w:val="333333"/>
          <w:sz w:val="18"/>
          <w:szCs w:val="18"/>
        </w:rPr>
        <w:t xml:space="preserve">    </w:t>
      </w:r>
      <w:r w:rsidRPr="006E3F75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while</w:t>
      </w:r>
      <w:r w:rsidRPr="006E3F75">
        <w:rPr>
          <w:rFonts w:ascii="Courier New" w:hAnsi="Courier New" w:cs="Courier New"/>
          <w:color w:val="333333"/>
          <w:sz w:val="18"/>
          <w:szCs w:val="18"/>
        </w:rPr>
        <w:t xml:space="preserve"> f(w0wplus)&gt;f(w0w)+beta*direction.dot(w0wplus-w0w):</w:t>
      </w:r>
    </w:p>
    <w:p w:rsidR="006E3F75" w:rsidRPr="006E3F75" w:rsidRDefault="006E3F75" w:rsidP="006E3F7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6E3F75">
        <w:rPr>
          <w:rFonts w:ascii="Courier New" w:hAnsi="Courier New" w:cs="Courier New"/>
          <w:color w:val="333333"/>
          <w:sz w:val="18"/>
          <w:szCs w:val="18"/>
        </w:rPr>
        <w:t xml:space="preserve">        l=l+1</w:t>
      </w:r>
    </w:p>
    <w:p w:rsidR="006E3F75" w:rsidRPr="006E3F75" w:rsidRDefault="006E3F75" w:rsidP="006E3F7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6E3F75">
        <w:rPr>
          <w:rFonts w:ascii="Courier New" w:hAnsi="Courier New" w:cs="Courier New"/>
          <w:color w:val="333333"/>
          <w:sz w:val="18"/>
          <w:szCs w:val="18"/>
        </w:rPr>
        <w:t xml:space="preserve">        w0wplus=w0w-b*a**l*direction</w:t>
      </w:r>
    </w:p>
    <w:p w:rsidR="006E3F75" w:rsidRPr="006E3F75" w:rsidRDefault="006E3F75" w:rsidP="006E3F7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6E3F75">
        <w:rPr>
          <w:rFonts w:ascii="Courier New" w:hAnsi="Courier New" w:cs="Courier New"/>
          <w:color w:val="333333"/>
          <w:sz w:val="18"/>
          <w:szCs w:val="18"/>
        </w:rPr>
        <w:t xml:space="preserve">    gamma=b*a**l</w:t>
      </w:r>
    </w:p>
    <w:p w:rsidR="006E3F75" w:rsidRDefault="006E3F75" w:rsidP="006E3F7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  <w:sectPr w:rsidR="006E3F75" w:rsidSect="00BB1886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 w:rsidRPr="006E3F75">
        <w:rPr>
          <w:rFonts w:ascii="Courier New" w:hAnsi="Courier New" w:cs="Courier New"/>
          <w:color w:val="333333"/>
          <w:sz w:val="18"/>
          <w:szCs w:val="18"/>
        </w:rPr>
        <w:t xml:space="preserve">    </w:t>
      </w:r>
      <w:r w:rsidRPr="006E3F75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return</w:t>
      </w:r>
      <w:r w:rsidRPr="006E3F75">
        <w:rPr>
          <w:rFonts w:ascii="Courier New" w:hAnsi="Courier New" w:cs="Courier New"/>
          <w:color w:val="333333"/>
          <w:sz w:val="18"/>
          <w:szCs w:val="18"/>
        </w:rPr>
        <w:t xml:space="preserve"> gamma</w:t>
      </w:r>
    </w:p>
    <w:p w:rsidR="006E3F75" w:rsidRPr="006E3F75" w:rsidRDefault="006E3F75" w:rsidP="006E3F7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6E3F75">
        <w:rPr>
          <w:rFonts w:ascii="Courier New" w:hAnsi="Courier New" w:cs="Courier New"/>
          <w:color w:val="333333"/>
          <w:sz w:val="18"/>
          <w:szCs w:val="18"/>
        </w:rPr>
        <w:lastRenderedPageBreak/>
        <w:t>epsilon=1e-10</w:t>
      </w:r>
    </w:p>
    <w:p w:rsidR="006E3F75" w:rsidRPr="006E3F75" w:rsidRDefault="006E3F75" w:rsidP="006E3F7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6E3F75">
        <w:rPr>
          <w:rFonts w:ascii="Courier New" w:hAnsi="Courier New" w:cs="Courier New"/>
          <w:color w:val="333333"/>
          <w:sz w:val="18"/>
          <w:szCs w:val="18"/>
        </w:rPr>
        <w:t>w0w=np.zeros(p+1)</w:t>
      </w:r>
    </w:p>
    <w:p w:rsidR="006E3F75" w:rsidRPr="006E3F75" w:rsidRDefault="006E3F75" w:rsidP="006E3F7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6E3F75">
        <w:rPr>
          <w:rFonts w:ascii="Courier New" w:hAnsi="Courier New" w:cs="Courier New"/>
          <w:color w:val="333333"/>
          <w:sz w:val="18"/>
          <w:szCs w:val="18"/>
        </w:rPr>
        <w:t>gradient=grad(w0w)</w:t>
      </w:r>
    </w:p>
    <w:p w:rsidR="006E3F75" w:rsidRPr="006E3F75" w:rsidRDefault="006E3F75" w:rsidP="006E3F7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6E3F75">
        <w:rPr>
          <w:rFonts w:ascii="Courier New" w:hAnsi="Courier New" w:cs="Courier New"/>
          <w:color w:val="333333"/>
          <w:sz w:val="18"/>
          <w:szCs w:val="18"/>
        </w:rPr>
        <w:t>G=list([])</w:t>
      </w:r>
    </w:p>
    <w:p w:rsidR="006E3F75" w:rsidRPr="006E3F75" w:rsidRDefault="006E3F75" w:rsidP="006E3F7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CB67F2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while</w:t>
      </w:r>
      <w:r w:rsidRPr="006E3F75">
        <w:rPr>
          <w:rFonts w:ascii="Courier New" w:hAnsi="Courier New" w:cs="Courier New"/>
          <w:color w:val="333333"/>
          <w:sz w:val="18"/>
          <w:szCs w:val="18"/>
        </w:rPr>
        <w:t xml:space="preserve"> np.sqrt(np.sum(gradient**2))&gt;=epsilon:</w:t>
      </w:r>
    </w:p>
    <w:p w:rsidR="006E3F75" w:rsidRPr="006E3F75" w:rsidRDefault="006E3F75" w:rsidP="006E3F7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6E3F75">
        <w:rPr>
          <w:rFonts w:ascii="Courier New" w:hAnsi="Courier New" w:cs="Courier New"/>
          <w:color w:val="333333"/>
          <w:sz w:val="18"/>
          <w:szCs w:val="18"/>
        </w:rPr>
        <w:t xml:space="preserve">    gamma=linesearch(f1,grad,w0w)</w:t>
      </w:r>
    </w:p>
    <w:p w:rsidR="006E3F75" w:rsidRPr="006E3F75" w:rsidRDefault="006E3F75" w:rsidP="006E3F7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6E3F75">
        <w:rPr>
          <w:rFonts w:ascii="Courier New" w:hAnsi="Courier New" w:cs="Courier New"/>
          <w:color w:val="333333"/>
          <w:sz w:val="18"/>
          <w:szCs w:val="18"/>
        </w:rPr>
        <w:t xml:space="preserve">    direction=np.linalg.inv(tikhonov(X, y, w0w)[2]).dot(gradient)</w:t>
      </w:r>
    </w:p>
    <w:p w:rsidR="006E3F75" w:rsidRPr="006E3F75" w:rsidRDefault="006E3F75" w:rsidP="006E3F7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6E3F75">
        <w:rPr>
          <w:rFonts w:ascii="Courier New" w:hAnsi="Courier New" w:cs="Courier New"/>
          <w:color w:val="333333"/>
          <w:sz w:val="18"/>
          <w:szCs w:val="18"/>
        </w:rPr>
        <w:t xml:space="preserve">    w0w=w0w-gamma*direction</w:t>
      </w:r>
    </w:p>
    <w:p w:rsidR="006E3F75" w:rsidRPr="006E3F75" w:rsidRDefault="006E3F75" w:rsidP="006E3F7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6E3F75">
        <w:rPr>
          <w:rFonts w:ascii="Courier New" w:hAnsi="Courier New" w:cs="Courier New"/>
          <w:color w:val="333333"/>
          <w:sz w:val="18"/>
          <w:szCs w:val="18"/>
        </w:rPr>
        <w:t xml:space="preserve">    gradient=grad(w0w)</w:t>
      </w:r>
    </w:p>
    <w:p w:rsidR="006E3F75" w:rsidRPr="006E3F75" w:rsidRDefault="006E3F75" w:rsidP="006E3F7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6E3F75">
        <w:rPr>
          <w:rFonts w:ascii="Courier New" w:hAnsi="Courier New" w:cs="Courier New"/>
          <w:color w:val="333333"/>
          <w:sz w:val="18"/>
          <w:szCs w:val="18"/>
        </w:rPr>
        <w:t xml:space="preserve">    G.append(np.log10(np.sqrt(np.sum(gradient**2))))</w:t>
      </w:r>
    </w:p>
    <w:p w:rsidR="006E3F75" w:rsidRPr="006E3F75" w:rsidRDefault="006E3F75" w:rsidP="006E3F7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6E3F75">
        <w:rPr>
          <w:rFonts w:ascii="Courier New" w:hAnsi="Courier New" w:cs="Courier New"/>
          <w:color w:val="333333"/>
          <w:sz w:val="18"/>
          <w:szCs w:val="18"/>
        </w:rPr>
        <w:t>w0w_opt=w0w</w:t>
      </w:r>
    </w:p>
    <w:p w:rsidR="006E3F75" w:rsidRPr="006E3F75" w:rsidRDefault="006E3F75" w:rsidP="006E3F7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</w:p>
    <w:p w:rsidR="006E3F75" w:rsidRPr="006E3F75" w:rsidRDefault="006E3F75" w:rsidP="006E3F7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6E3F75">
        <w:rPr>
          <w:rFonts w:ascii="Courier New" w:hAnsi="Courier New" w:cs="Courier New"/>
          <w:color w:val="333333"/>
          <w:sz w:val="18"/>
          <w:szCs w:val="18"/>
        </w:rPr>
        <w:t>plt.figure()</w:t>
      </w:r>
    </w:p>
    <w:p w:rsidR="006E3F75" w:rsidRPr="006E3F75" w:rsidRDefault="006E3F75" w:rsidP="006E3F7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6E3F75">
        <w:rPr>
          <w:rFonts w:ascii="Courier New" w:hAnsi="Courier New" w:cs="Courier New"/>
          <w:color w:val="333333"/>
          <w:sz w:val="18"/>
          <w:szCs w:val="18"/>
        </w:rPr>
        <w:t>plt.plot(G,</w:t>
      </w:r>
      <w:r w:rsidRPr="006E3F75">
        <w:rPr>
          <w:rFonts w:ascii="Courier New" w:hAnsi="Courier New" w:cs="Courier New"/>
          <w:color w:val="C00000"/>
          <w:sz w:val="18"/>
          <w:szCs w:val="18"/>
        </w:rPr>
        <w:t>'--o'</w:t>
      </w:r>
      <w:r w:rsidRPr="006E3F75">
        <w:rPr>
          <w:rFonts w:ascii="Courier New" w:hAnsi="Courier New" w:cs="Courier New"/>
          <w:color w:val="333333"/>
          <w:sz w:val="18"/>
          <w:szCs w:val="18"/>
        </w:rPr>
        <w:t>)</w:t>
      </w:r>
    </w:p>
    <w:p w:rsidR="006E3F75" w:rsidRPr="006E3F75" w:rsidRDefault="006E3F75" w:rsidP="006E3F7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6E3F75">
        <w:rPr>
          <w:rFonts w:ascii="Courier New" w:hAnsi="Courier New" w:cs="Courier New"/>
          <w:color w:val="333333"/>
          <w:sz w:val="18"/>
          <w:szCs w:val="18"/>
        </w:rPr>
        <w:t>plt.xlabel(</w:t>
      </w:r>
      <w:r w:rsidRPr="006E3F75">
        <w:rPr>
          <w:rFonts w:ascii="Courier New" w:hAnsi="Courier New" w:cs="Courier New"/>
          <w:color w:val="C00000"/>
          <w:sz w:val="18"/>
          <w:szCs w:val="18"/>
        </w:rPr>
        <w:t>'iteration'</w:t>
      </w:r>
      <w:r w:rsidRPr="006E3F75">
        <w:rPr>
          <w:rFonts w:ascii="Courier New" w:hAnsi="Courier New" w:cs="Courier New"/>
          <w:color w:val="333333"/>
          <w:sz w:val="18"/>
          <w:szCs w:val="18"/>
        </w:rPr>
        <w:t>)</w:t>
      </w:r>
    </w:p>
    <w:p w:rsidR="006E3F75" w:rsidRPr="006E3F75" w:rsidRDefault="006E3F75" w:rsidP="006E3F7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6E3F75">
        <w:rPr>
          <w:rFonts w:ascii="Courier New" w:hAnsi="Courier New" w:cs="Courier New"/>
          <w:color w:val="333333"/>
          <w:sz w:val="18"/>
          <w:szCs w:val="18"/>
        </w:rPr>
        <w:t>plt.ylabel(</w:t>
      </w:r>
      <w:r w:rsidRPr="006E3F75">
        <w:rPr>
          <w:rFonts w:ascii="Courier New" w:hAnsi="Courier New" w:cs="Courier New"/>
          <w:color w:val="C00000"/>
          <w:sz w:val="18"/>
          <w:szCs w:val="18"/>
        </w:rPr>
        <w:t>'logarithmic 2-norm of grad_w'</w:t>
      </w:r>
      <w:r w:rsidRPr="006E3F75">
        <w:rPr>
          <w:rFonts w:ascii="Courier New" w:hAnsi="Courier New" w:cs="Courier New"/>
          <w:color w:val="333333"/>
          <w:sz w:val="18"/>
          <w:szCs w:val="18"/>
        </w:rPr>
        <w:t>)</w:t>
      </w:r>
    </w:p>
    <w:p w:rsidR="006E3F75" w:rsidRPr="006E3F75" w:rsidRDefault="006E3F75" w:rsidP="006E3F7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6E3F75">
        <w:rPr>
          <w:rFonts w:ascii="Courier New" w:hAnsi="Courier New" w:cs="Courier New"/>
          <w:color w:val="333333"/>
          <w:sz w:val="18"/>
          <w:szCs w:val="18"/>
        </w:rPr>
        <w:t>plt.grid()</w:t>
      </w:r>
    </w:p>
    <w:p w:rsidR="006E3F75" w:rsidRPr="006E3F75" w:rsidRDefault="006E3F75" w:rsidP="006E3F7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6E3F75">
        <w:rPr>
          <w:rFonts w:ascii="Courier New" w:hAnsi="Courier New" w:cs="Courier New"/>
          <w:color w:val="333333"/>
          <w:sz w:val="18"/>
          <w:szCs w:val="18"/>
        </w:rPr>
        <w:t>plt.show()</w:t>
      </w:r>
    </w:p>
    <w:p w:rsidR="00F3530F" w:rsidRDefault="00502E91" w:rsidP="00F3530F">
      <w:pPr>
        <w:jc w:val="center"/>
        <w:rPr>
          <w:rFonts w:ascii="Cambria" w:hAnsi="Cambria" w:cs="Calibri"/>
          <w:color w:val="000000"/>
        </w:rPr>
      </w:pPr>
      <w:r w:rsidRPr="00502E91">
        <w:rPr>
          <w:rFonts w:ascii="Cambria" w:hAnsi="Cambria" w:cs="Calibri"/>
          <w:noProof/>
          <w:color w:val="000000"/>
        </w:rPr>
        <w:drawing>
          <wp:inline distT="0" distB="0" distL="0" distR="0" wp14:anchorId="2282B979" wp14:editId="0C121A05">
            <wp:extent cx="4006344" cy="2770496"/>
            <wp:effectExtent l="0" t="0" r="0" b="0"/>
            <wp:docPr id="8" name="图片 8" descr="C:\Users\Win7-Wei\Desktop\travaux pratiques\SD211 TP2\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7-Wei\Desktop\travaux pratiques\SD211 TP2\1.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741" cy="2777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30F" w:rsidRDefault="00F3530F" w:rsidP="00F3530F">
      <w:pPr>
        <w:jc w:val="center"/>
        <w:rPr>
          <w:rFonts w:ascii="Cambria" w:hAnsi="Cambria" w:cs="Calibri"/>
        </w:rPr>
      </w:pPr>
      <w:r w:rsidRPr="00F3530F">
        <w:rPr>
          <w:rFonts w:ascii="Cambria" w:hAnsi="Cambria" w:cs="Calibri"/>
          <w:color w:val="000000"/>
        </w:rPr>
        <w:t>Figure.</w:t>
      </w:r>
      <w:r>
        <w:rPr>
          <w:rFonts w:ascii="Cambria" w:hAnsi="Cambria" w:cs="Calibri"/>
          <w:color w:val="000000"/>
        </w:rPr>
        <w:t xml:space="preserve"> Evolution of</w:t>
      </w:r>
      <w:r w:rsidRPr="00F3530F">
        <w:rPr>
          <w:rFonts w:ascii="Cambria" w:hAnsi="Cambria" w:cs="Calibri"/>
          <w:color w:val="000000"/>
        </w:rPr>
        <w:t xml:space="preserve"> </w:t>
      </w:r>
      <m:oMath>
        <m:r>
          <w:rPr>
            <w:rFonts w:ascii="Cambria Math" w:hAnsi="Cambria Math" w:cs="Calibri"/>
            <w:color w:val="000000"/>
            <w:lang w:val="fr-FR"/>
          </w:rPr>
          <m:t>lg</m:t>
        </m:r>
        <m:sSub>
          <m:sSubPr>
            <m:ctrlPr>
              <w:rPr>
                <w:rFonts w:ascii="Cambria Math" w:hAnsi="Cambria Math" w:cs="Calibri"/>
                <w:i/>
                <w:color w:val="00000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Calibri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="Calibri"/>
                    <w:color w:val="000000"/>
                    <w:lang w:val="fr-FR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alibri"/>
                        <w:i/>
                        <w:color w:val="000000"/>
                        <w:lang w:val="fr-FR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w</m:t>
                        </m:r>
                      </m:e>
                    </m:acc>
                  </m:e>
                </m:d>
              </m:e>
            </m:d>
          </m:e>
          <m:sub>
            <m:r>
              <w:rPr>
                <w:rFonts w:ascii="Cambria Math" w:hAnsi="Cambria Math" w:cs="Calibri"/>
                <w:color w:val="000000"/>
              </w:rPr>
              <m:t>2</m:t>
            </m:r>
          </m:sub>
        </m:sSub>
      </m:oMath>
      <w:r w:rsidRPr="00F3530F">
        <w:rPr>
          <w:rFonts w:ascii="Cambria" w:hAnsi="Cambria" w:cs="Calibri"/>
          <w:color w:val="000000"/>
        </w:rPr>
        <w:t xml:space="preserve"> </w:t>
      </w:r>
      <w:r>
        <w:rPr>
          <w:rFonts w:ascii="Cambria" w:hAnsi="Cambria" w:cs="Calibri"/>
          <w:color w:val="000000"/>
        </w:rPr>
        <w:t>with</w:t>
      </w:r>
      <w:r>
        <w:rPr>
          <w:rFonts w:ascii="Cambria" w:hAnsi="Cambria" w:cs="Calibri"/>
        </w:rPr>
        <w:t xml:space="preserve"> </w:t>
      </w:r>
      <m:oMath>
        <m:r>
          <w:rPr>
            <w:rFonts w:ascii="Cambria Math" w:hAnsi="Cambria Math" w:cs="Calibri"/>
          </w:rPr>
          <m:t>β=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10</m:t>
            </m:r>
          </m:e>
          <m:sup>
            <m:r>
              <w:rPr>
                <w:rFonts w:ascii="Cambria Math" w:hAnsi="Cambria Math" w:cs="Calibri"/>
              </w:rPr>
              <m:t>-3</m:t>
            </m:r>
          </m:sup>
        </m:sSup>
        <m:r>
          <w:rPr>
            <w:rFonts w:ascii="Cambria Math" w:hAnsi="Cambria Math" w:cs="Calibri"/>
          </w:rPr>
          <m:t>, b</m:t>
        </m:r>
        <m:r>
          <w:rPr>
            <w:rFonts w:ascii="Cambria Math" w:hAnsi="Cambria Math" w:cs="Calibri"/>
          </w:rPr>
          <m:t>=2</m:t>
        </m:r>
        <m:r>
          <w:rPr>
            <w:rFonts w:ascii="Cambria Math" w:hAnsi="Cambria Math" w:cs="Calibri"/>
          </w:rPr>
          <m:t xml:space="preserve">, a=0.5, </m:t>
        </m:r>
        <m:r>
          <w:rPr>
            <w:rFonts w:ascii="Cambria Math" w:eastAsiaTheme="minorEastAsia" w:hAnsi="Cambria Math" w:cs="Calibri"/>
            <w:color w:val="000000"/>
          </w:rPr>
          <m:t>ϵ=</m:t>
        </m:r>
        <m:sSup>
          <m:sSupPr>
            <m:ctrlPr>
              <w:rPr>
                <w:rFonts w:ascii="Cambria Math" w:eastAsiaTheme="minorEastAsia" w:hAnsi="Cambria Math" w:cs="Calibri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Calibri"/>
                <w:color w:val="000000"/>
              </w:rPr>
              <m:t>10</m:t>
            </m:r>
          </m:e>
          <m:sup>
            <m:r>
              <w:rPr>
                <w:rFonts w:ascii="Cambria Math" w:eastAsiaTheme="minorEastAsia" w:hAnsi="Cambria Math" w:cs="Calibri"/>
                <w:color w:val="000000"/>
              </w:rPr>
              <m:t>-</m:t>
            </m:r>
            <m:r>
              <w:rPr>
                <w:rFonts w:ascii="Cambria Math" w:eastAsiaTheme="minorEastAsia" w:hAnsi="Cambria Math" w:cs="Calibri"/>
                <w:color w:val="000000"/>
              </w:rPr>
              <m:t>10</m:t>
            </m:r>
          </m:sup>
        </m:sSup>
      </m:oMath>
      <w:r w:rsidRPr="00F3530F">
        <w:rPr>
          <w:rFonts w:ascii="Cambria" w:hAnsi="Cambria" w:cs="Calibri"/>
        </w:rPr>
        <w:t>.</w:t>
      </w:r>
    </w:p>
    <w:p w:rsidR="001D0D9D" w:rsidRPr="00502E91" w:rsidRDefault="001D0D9D" w:rsidP="00F3530F">
      <w:pPr>
        <w:jc w:val="center"/>
        <w:rPr>
          <w:rFonts w:ascii="Cambria" w:eastAsiaTheme="minorEastAsia" w:hAnsi="Cambria" w:cs="Calibri" w:hint="eastAsia"/>
        </w:rPr>
      </w:pPr>
      <m:oMath>
        <m:r>
          <w:rPr>
            <w:rFonts w:ascii="Cambria Math" w:hAnsi="Cambria Math" w:cs="Calibri"/>
            <w:color w:val="000000"/>
            <w:lang w:val="fr-FR"/>
          </w:rPr>
          <m:t>lg</m:t>
        </m:r>
        <m:sSub>
          <m:sSubPr>
            <m:ctrlPr>
              <w:rPr>
                <w:rFonts w:ascii="Cambria Math" w:hAnsi="Cambria Math" w:cs="Calibri"/>
                <w:i/>
                <w:color w:val="00000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Calibri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="Calibri"/>
                    <w:color w:val="000000"/>
                    <w:lang w:val="fr-FR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alibri"/>
                        <w:i/>
                        <w:color w:val="000000"/>
                        <w:lang w:val="fr-FR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w</m:t>
                        </m:r>
                      </m:e>
                    </m:acc>
                  </m:e>
                </m:d>
              </m:e>
            </m:d>
          </m:e>
          <m:sub>
            <m:r>
              <w:rPr>
                <w:rFonts w:ascii="Cambria Math" w:hAnsi="Cambria Math" w:cs="Calibri"/>
                <w:color w:val="000000"/>
              </w:rPr>
              <m:t>2</m:t>
            </m:r>
          </m:sub>
        </m:sSub>
      </m:oMath>
      <w:r>
        <w:rPr>
          <w:rFonts w:ascii="Cambria" w:hAnsi="Cambria" w:cs="Calibri"/>
          <w:color w:val="000000"/>
        </w:rPr>
        <w:t xml:space="preserve"> converges to </w:t>
      </w:r>
      <m:oMath>
        <m:sSup>
          <m:sSupPr>
            <m:ctrlPr>
              <w:rPr>
                <w:rFonts w:ascii="Cambria Math" w:eastAsiaTheme="minorEastAsia" w:hAnsi="Cambria Math" w:cs="Calibri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Calibri"/>
                <w:color w:val="000000"/>
              </w:rPr>
              <m:t>10</m:t>
            </m:r>
          </m:e>
          <m:sup>
            <m:r>
              <w:rPr>
                <w:rFonts w:ascii="Cambria Math" w:eastAsiaTheme="minorEastAsia" w:hAnsi="Cambria Math" w:cs="Calibri"/>
                <w:color w:val="000000"/>
              </w:rPr>
              <m:t>-10</m:t>
            </m:r>
          </m:sup>
        </m:sSup>
      </m:oMath>
      <w:r>
        <w:rPr>
          <w:rFonts w:ascii="Cambria" w:hAnsi="Cambria" w:cs="Calibri"/>
        </w:rPr>
        <w:t xml:space="preserve"> in 5 iterations.</w:t>
      </w:r>
    </w:p>
    <w:p w:rsidR="00F3530F" w:rsidRPr="00F3530F" w:rsidRDefault="00F3530F" w:rsidP="00F3530F">
      <w:pPr>
        <w:jc w:val="center"/>
        <w:rPr>
          <w:rFonts w:ascii="Cambria" w:hAnsi="Cambria" w:cs="Calibri"/>
          <w:color w:val="000000"/>
        </w:rPr>
      </w:pPr>
    </w:p>
    <w:p w:rsidR="005076F2" w:rsidRPr="00F449AC" w:rsidRDefault="00372548" w:rsidP="005076F2">
      <w:pPr>
        <w:pStyle w:val="1"/>
        <w:numPr>
          <w:ilvl w:val="0"/>
          <w:numId w:val="1"/>
        </w:numPr>
        <w:spacing w:before="0" w:after="120"/>
        <w:ind w:left="425" w:hanging="425"/>
        <w:jc w:val="both"/>
        <w:rPr>
          <w:rFonts w:ascii="Cambria" w:hAnsi="Cambria" w:cs="Calibri"/>
          <w:b/>
          <w:szCs w:val="22"/>
        </w:rPr>
      </w:pPr>
      <w:r>
        <w:rPr>
          <w:rFonts w:ascii="Cambria" w:hAnsi="Cambria" w:cs="Calibri" w:hint="eastAsia"/>
          <w:b/>
          <w:szCs w:val="22"/>
        </w:rPr>
        <w:t>Sp</w:t>
      </w:r>
      <w:r>
        <w:rPr>
          <w:rFonts w:ascii="Cambria" w:hAnsi="Cambria" w:cs="Calibri"/>
          <w:b/>
          <w:szCs w:val="22"/>
        </w:rPr>
        <w:t>arsity Regularisation</w:t>
      </w:r>
    </w:p>
    <w:p w:rsidR="005076F2" w:rsidRDefault="00BB1886" w:rsidP="005076F2">
      <w:pPr>
        <w:jc w:val="both"/>
        <w:rPr>
          <w:rFonts w:ascii="Cambria" w:hAnsi="Cambria" w:cs="Calibri"/>
          <w:b/>
        </w:rPr>
      </w:pPr>
      <w:r w:rsidRPr="004808C7">
        <w:rPr>
          <w:rFonts w:ascii="Cambria" w:hAnsi="Cambria" w:cs="Calibri"/>
          <w:b/>
        </w:rPr>
        <w:t xml:space="preserve">Question </w:t>
      </w:r>
      <w:r w:rsidR="005076F2">
        <w:rPr>
          <w:rFonts w:ascii="Cambria" w:hAnsi="Cambria" w:cs="Calibri"/>
          <w:b/>
          <w:color w:val="000000"/>
        </w:rPr>
        <w:t>2.1</w:t>
      </w:r>
      <w:r w:rsidR="005076F2" w:rsidRPr="005076F2">
        <w:rPr>
          <w:rFonts w:ascii="Cambria" w:hAnsi="Cambria" w:cs="Calibri"/>
          <w:b/>
          <w:color w:val="000000"/>
        </w:rPr>
        <w:t xml:space="preserve"> </w:t>
      </w:r>
      <w:r w:rsidR="00D52388">
        <w:rPr>
          <w:rFonts w:ascii="Cambria" w:hAnsi="Cambria" w:cs="Calibri"/>
          <w:b/>
        </w:rPr>
        <w:t>Gradient, Hessian Matrix</w:t>
      </w:r>
    </w:p>
    <w:p w:rsidR="00D52388" w:rsidRPr="006E02EA" w:rsidRDefault="00F4637C" w:rsidP="00D52388">
      <w:pPr>
        <w:jc w:val="both"/>
        <w:rPr>
          <w:rFonts w:ascii="Cambria" w:hAnsi="Cambria" w:cs="Calibri"/>
          <w:i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F</m:t>
              </m:r>
            </m:e>
            <m:sub>
              <m:r>
                <w:rPr>
                  <w:rFonts w:ascii="Cambria Math" w:hAnsi="Cambria Math" w:cs="Calibri"/>
                </w:rPr>
                <m:t>2</m:t>
              </m:r>
            </m:sub>
          </m:sSub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1</m:t>
              </m:r>
            </m:num>
            <m:den>
              <m:r>
                <w:rPr>
                  <w:rFonts w:ascii="Cambria Math" w:hAnsi="Cambria Math" w:cs="Calibri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i=1</m:t>
              </m:r>
            </m:sub>
            <m:sup>
              <m:r>
                <w:rPr>
                  <w:rFonts w:ascii="Cambria Math" w:hAnsi="Cambria Math" w:cs="Calibri"/>
                </w:rPr>
                <m:t>n</m:t>
              </m:r>
            </m:sup>
            <m:e>
              <m:r>
                <w:rPr>
                  <w:rFonts w:ascii="Cambria Math" w:hAnsi="Cambria Math" w:cs="Calibri"/>
                </w:rPr>
                <m:t>log⁡(1+exp⁡(-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</w:rPr>
                <m:t>(</m:t>
              </m:r>
              <m:sSubSup>
                <m:sSubSupPr>
                  <m:ctrlPr>
                    <w:rPr>
                      <w:rFonts w:ascii="Cambria Math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i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T</m:t>
                  </m:r>
                </m:sup>
              </m:sSubSup>
              <m:r>
                <w:rPr>
                  <w:rFonts w:ascii="Cambria Math" w:hAnsi="Cambria Math" w:cs="Calibri"/>
                </w:rPr>
                <m:t>w+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w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0</m:t>
                  </m:r>
                </m:sub>
              </m:sSub>
              <m:r>
                <w:rPr>
                  <w:rFonts w:ascii="Cambria Math" w:hAnsi="Cambria Math" w:cs="Calibri"/>
                </w:rPr>
                <m:t>)))</m:t>
              </m:r>
            </m:e>
          </m:nary>
          <m:r>
            <w:rPr>
              <w:rFonts w:ascii="Cambria Math" w:hAnsi="Cambria Math" w:cs="Calibri"/>
            </w:rPr>
            <m:t>+</m:t>
          </m:r>
          <m:r>
            <w:rPr>
              <w:rFonts w:ascii="Cambria Math" w:hAnsi="Cambria Math" w:cs="Calibri"/>
              <w:color w:val="000000"/>
            </w:rPr>
            <m:t>ρ</m:t>
          </m:r>
          <m:sSub>
            <m:sSub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0000"/>
                    </w:rPr>
                    <m:t>w</m:t>
                  </m:r>
                </m:e>
              </m:d>
            </m:e>
            <m:sub>
              <m:r>
                <w:rPr>
                  <w:rFonts w:ascii="Cambria Math" w:hAnsi="Cambria Math" w:cs="Calibri"/>
                  <w:color w:val="000000"/>
                </w:rPr>
                <m:t>1</m:t>
              </m:r>
            </m:sub>
          </m:sSub>
        </m:oMath>
      </m:oMathPara>
    </w:p>
    <w:p w:rsidR="00812233" w:rsidRPr="00812233" w:rsidRDefault="00F4637C" w:rsidP="00D52388">
      <w:pPr>
        <w:jc w:val="both"/>
        <w:rPr>
          <w:rFonts w:ascii="Cambria" w:hAnsi="Cambria" w:cs="Calibri"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</w:rPr>
                <m:t>∇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Calibri"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color w:val="000000"/>
                    </w:rPr>
                    <m:t>w</m:t>
                  </m:r>
                </m:e>
              </m:acc>
            </m:sub>
          </m:sSub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F</m:t>
              </m:r>
            </m:e>
            <m:sub>
              <m:r>
                <w:rPr>
                  <w:rFonts w:ascii="Cambria Math" w:hAnsi="Cambria Math" w:cs="Calibri"/>
                </w:rPr>
                <m:t>2</m:t>
              </m:r>
            </m:sub>
          </m:sSub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1</m:t>
              </m:r>
            </m:num>
            <m:den>
              <m:r>
                <w:rPr>
                  <w:rFonts w:ascii="Cambria Math" w:hAnsi="Cambria Math" w:cs="Calibri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i=1</m:t>
              </m:r>
            </m:sub>
            <m:sup>
              <m:r>
                <w:rPr>
                  <w:rFonts w:ascii="Cambria Math" w:hAnsi="Cambria Math" w:cs="Calibri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Calibri"/>
                        </w:rPr>
                        <m:t>T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Calibri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i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alibri"/>
                                </w:rPr>
                                <m:t>T</m:t>
                              </m:r>
                            </m:sup>
                          </m:sSubSup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w</m:t>
                              </m:r>
                            </m:e>
                          </m:acc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="Calibri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Calibri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i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alibri"/>
                                </w:rPr>
                                <m:t>T</m:t>
                              </m:r>
                            </m:sup>
                          </m:sSubSup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w</m:t>
                              </m:r>
                            </m:e>
                          </m:acc>
                        </m:e>
                      </m:d>
                    </m:e>
                  </m:func>
                </m:den>
              </m:f>
            </m:e>
          </m:nary>
          <m:r>
            <w:rPr>
              <w:rFonts w:ascii="Cambria Math" w:hAnsi="Cambria Math" w:cs="Calibri"/>
            </w:rPr>
            <m:t>+</m:t>
          </m:r>
          <m:r>
            <w:rPr>
              <w:rFonts w:ascii="Cambria Math" w:hAnsi="Cambria Math" w:cs="Calibri"/>
              <w:color w:val="000000"/>
            </w:rPr>
            <m:t>ρ∙sign(s∘</m:t>
          </m:r>
          <m:acc>
            <m:accPr>
              <m:chr m:val="̅"/>
              <m:ctrlPr>
                <w:rPr>
                  <w:rFonts w:ascii="Cambria Math" w:hAnsi="Cambria Math" w:cs="Calibri"/>
                  <w:color w:val="000000"/>
                </w:rPr>
              </m:ctrlPr>
            </m:accPr>
            <m:e>
              <m:r>
                <w:rPr>
                  <w:rFonts w:ascii="Cambria Math" w:hAnsi="Cambria Math" w:cs="Calibri"/>
                  <w:color w:val="000000"/>
                </w:rPr>
                <m:t>w</m:t>
              </m:r>
            </m:e>
          </m:acc>
          <m:r>
            <w:rPr>
              <w:rFonts w:ascii="Cambria Math" w:hAnsi="Cambria Math" w:cs="Calibri"/>
              <w:color w:val="000000"/>
            </w:rPr>
            <m:t>)</m:t>
          </m:r>
        </m:oMath>
      </m:oMathPara>
    </w:p>
    <w:p w:rsidR="007C40E7" w:rsidRDefault="008B3A95" w:rsidP="00D52388">
      <w:pPr>
        <w:jc w:val="both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w</w:t>
      </w:r>
      <w:r w:rsidR="00812233">
        <w:rPr>
          <w:rFonts w:ascii="Cambria" w:hAnsi="Cambria" w:cs="Calibri"/>
          <w:color w:val="000000"/>
        </w:rPr>
        <w:t xml:space="preserve">here </w:t>
      </w:r>
      <m:oMath>
        <m:r>
          <w:rPr>
            <w:rFonts w:ascii="Cambria Math" w:hAnsi="Cambria Math" w:cs="Calibri"/>
            <w:color w:val="000000"/>
          </w:rPr>
          <m:t>sign</m:t>
        </m:r>
        <m:d>
          <m:dPr>
            <m:ctrlPr>
              <w:rPr>
                <w:rFonts w:ascii="Cambria Math" w:hAnsi="Cambria Math" w:cs="Calibri"/>
                <w:i/>
                <w:color w:val="000000"/>
              </w:rPr>
            </m:ctrlPr>
          </m:dPr>
          <m:e>
            <m:r>
              <w:rPr>
                <w:rFonts w:ascii="Cambria Math" w:hAnsi="Cambria Math" w:cs="Calibri"/>
                <w:color w:val="000000"/>
              </w:rPr>
              <m:t>x</m:t>
            </m:r>
          </m:e>
        </m:d>
        <m:r>
          <w:rPr>
            <w:rFonts w:ascii="Cambria Math" w:hAnsi="Cambria Math" w:cs="Calibri"/>
            <w:color w:val="000000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  <w:color w:val="000000"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  <w:color w:val="000000"/>
                  </w:rPr>
                </m:ctrlPr>
              </m:eqArrPr>
              <m:e>
                <m:r>
                  <w:rPr>
                    <w:rFonts w:ascii="Cambria Math" w:hAnsi="Cambria Math" w:cs="Calibri"/>
                    <w:color w:val="000000"/>
                  </w:rPr>
                  <m:t>1,  &amp;x&gt;0</m:t>
                </m:r>
              </m:e>
              <m:e>
                <m:r>
                  <w:rPr>
                    <w:rFonts w:ascii="Cambria Math" w:hAnsi="Cambria Math" w:cs="Calibri"/>
                    <w:color w:val="000000"/>
                  </w:rPr>
                  <m:t>[-1,1],  &amp;x=0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hAnsi="Cambria Math" w:cs="Calibri"/>
                    <w:color w:val="000000"/>
                  </w:rPr>
                  <m:t>-1,  &amp;x&lt;0</m:t>
                </m:r>
              </m:e>
            </m:eqArr>
          </m:e>
        </m:d>
      </m:oMath>
    </w:p>
    <w:p w:rsidR="008A719F" w:rsidRDefault="007C40E7" w:rsidP="00D52388">
      <w:pPr>
        <w:jc w:val="both"/>
        <w:rPr>
          <w:rFonts w:ascii="Cambria" w:hAnsi="Cambria" w:cs="Calibri"/>
        </w:rPr>
      </w:pPr>
      <w:r>
        <w:rPr>
          <w:rFonts w:ascii="Cambria" w:hAnsi="Cambria" w:cs="Calibri"/>
          <w:color w:val="000000"/>
        </w:rPr>
        <w:t xml:space="preserve">Actually,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F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</m:oMath>
      <w:r>
        <w:rPr>
          <w:rFonts w:ascii="Cambria" w:hAnsi="Cambria" w:cs="Calibri"/>
        </w:rPr>
        <w:t xml:space="preserve"> is not </w:t>
      </w:r>
      <w:r w:rsidR="00C91DA2">
        <w:rPr>
          <w:rFonts w:ascii="Cambria" w:hAnsi="Cambria" w:cs="Calibri"/>
        </w:rPr>
        <w:t>differentiable</w:t>
      </w:r>
      <w:r>
        <w:rPr>
          <w:rFonts w:ascii="Cambria" w:hAnsi="Cambria" w:cs="Calibri"/>
        </w:rPr>
        <w:t xml:space="preserve"> at the point</w:t>
      </w:r>
      <w:r w:rsidR="008A719F">
        <w:rPr>
          <w:rFonts w:ascii="Cambria" w:hAnsi="Cambria" w:cs="Calibri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libri"/>
                <w:color w:val="000000"/>
              </w:rPr>
            </m:ctrlPr>
          </m:accPr>
          <m:e>
            <m:r>
              <w:rPr>
                <w:rFonts w:ascii="Cambria Math" w:hAnsi="Cambria Math" w:cs="Calibri"/>
                <w:color w:val="000000"/>
              </w:rPr>
              <m:t>w</m:t>
            </m:r>
          </m:e>
        </m:acc>
        <m:r>
          <w:rPr>
            <w:rFonts w:ascii="Cambria Math" w:hAnsi="Cambria Math" w:cs="Calibri"/>
            <w:color w:val="000000"/>
          </w:rPr>
          <m:t>=</m:t>
        </m:r>
        <m:r>
          <w:rPr>
            <w:rFonts w:ascii="Cambria Math" w:eastAsiaTheme="minorEastAsia" w:hAnsi="Cambria Math" w:cs="Calibri" w:hint="eastAsia"/>
            <w:color w:val="000000"/>
          </w:rPr>
          <m:t>0</m:t>
        </m:r>
      </m:oMath>
      <w:r w:rsidR="008A719F">
        <w:rPr>
          <w:rFonts w:ascii="Cambria" w:hAnsi="Cambria" w:cs="Calibri"/>
          <w:color w:val="000000"/>
        </w:rPr>
        <w:t xml:space="preserve">, so we calculate its </w:t>
      </w:r>
      <w:r w:rsidR="00C91DA2">
        <w:rPr>
          <w:rFonts w:ascii="Cambria" w:hAnsi="Cambria" w:cs="Calibri"/>
          <w:color w:val="000000"/>
        </w:rPr>
        <w:t>sub gradient</w:t>
      </w:r>
      <w:r w:rsidR="008A719F">
        <w:rPr>
          <w:rFonts w:ascii="Cambria" w:hAnsi="Cambria" w:cs="Calibri"/>
          <w:color w:val="000000"/>
        </w:rPr>
        <w:t xml:space="preserve"> instead.</w:t>
      </w:r>
    </w:p>
    <w:p w:rsidR="006E02EA" w:rsidRPr="007C40E7" w:rsidRDefault="008A719F" w:rsidP="00D52388">
      <w:pPr>
        <w:jc w:val="both"/>
        <w:rPr>
          <w:rFonts w:ascii="Cambria" w:hAnsi="Cambria" w:cs="Calibri"/>
          <w:color w:val="000000"/>
        </w:rPr>
      </w:pPr>
      <w:r>
        <w:rPr>
          <w:rFonts w:ascii="Cambria" w:hAnsi="Cambria" w:cs="Calibri"/>
        </w:rPr>
        <w:t>N</w:t>
      </w:r>
      <w:r w:rsidR="006E02EA">
        <w:rPr>
          <w:rFonts w:ascii="Cambria" w:hAnsi="Cambria" w:cs="Calibri"/>
          <w:color w:val="000000"/>
        </w:rPr>
        <w:t xml:space="preserve">ewton method requires that the objective function is three times continuously differentiable, however we can see that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hAnsi="Cambria Math" w:cs="Calibri"/>
                <w:color w:val="000000"/>
              </w:rPr>
              <m:t>∇</m:t>
            </m:r>
          </m:e>
          <m:sub>
            <m:acc>
              <m:accPr>
                <m:chr m:val="̅"/>
                <m:ctrlPr>
                  <w:rPr>
                    <w:rFonts w:ascii="Cambria Math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hAnsi="Cambria Math" w:cs="Calibri"/>
                    <w:color w:val="000000"/>
                  </w:rPr>
                  <m:t>w</m:t>
                </m:r>
              </m:e>
            </m:acc>
          </m:sub>
        </m:sSub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F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</m:oMath>
      <w:r w:rsidR="006E02EA">
        <w:rPr>
          <w:rFonts w:ascii="Cambria" w:hAnsi="Cambria" w:cs="Calibri"/>
        </w:rPr>
        <w:t xml:space="preserve"> is not differentiable at </w:t>
      </w:r>
      <m:oMath>
        <m:acc>
          <m:accPr>
            <m:chr m:val="̅"/>
            <m:ctrlPr>
              <w:rPr>
                <w:rFonts w:ascii="Cambria Math" w:hAnsi="Cambria Math" w:cs="Calibri"/>
                <w:color w:val="000000"/>
              </w:rPr>
            </m:ctrlPr>
          </m:accPr>
          <m:e>
            <m:r>
              <w:rPr>
                <w:rFonts w:ascii="Cambria Math" w:hAnsi="Cambria Math" w:cs="Calibri"/>
                <w:color w:val="000000"/>
              </w:rPr>
              <m:t>w</m:t>
            </m:r>
          </m:e>
        </m:acc>
        <m:r>
          <w:rPr>
            <w:rFonts w:ascii="Cambria Math" w:hAnsi="Cambria Math" w:cs="Calibri"/>
            <w:color w:val="000000"/>
          </w:rPr>
          <m:t>=</m:t>
        </m:r>
        <m:r>
          <w:rPr>
            <w:rFonts w:ascii="Cambria Math" w:eastAsiaTheme="minorEastAsia" w:hAnsi="Cambria Math" w:cs="Calibri" w:hint="eastAsia"/>
            <w:color w:val="000000"/>
          </w:rPr>
          <m:t>0</m:t>
        </m:r>
      </m:oMath>
      <w:r w:rsidR="006E02EA">
        <w:rPr>
          <w:rFonts w:asciiTheme="minorEastAsia" w:eastAsiaTheme="minorEastAsia" w:hAnsiTheme="minorEastAsia" w:cs="Calibri" w:hint="eastAsia"/>
          <w:color w:val="000000"/>
        </w:rPr>
        <w:t>.</w:t>
      </w:r>
      <w:r w:rsidR="006E02EA">
        <w:rPr>
          <w:rFonts w:ascii="Cambria" w:hAnsi="Cambria" w:cs="Calibri"/>
          <w:color w:val="000000"/>
        </w:rPr>
        <w:t>So Newton method cannot be applied to this case.</w:t>
      </w:r>
    </w:p>
    <w:p w:rsidR="00854F36" w:rsidRDefault="00854F36" w:rsidP="005076F2">
      <w:pPr>
        <w:rPr>
          <w:rFonts w:ascii="Cambria" w:hAnsi="Cambria" w:cs="Calibri"/>
          <w:color w:val="000000"/>
        </w:rPr>
      </w:pPr>
    </w:p>
    <w:p w:rsidR="00AB6CE5" w:rsidRPr="006E02EA" w:rsidRDefault="00BB1886" w:rsidP="0097079A">
      <w:pPr>
        <w:jc w:val="both"/>
        <w:rPr>
          <w:rFonts w:ascii="Cambria" w:hAnsi="Cambria" w:cs="Calibri"/>
          <w:b/>
          <w:color w:val="000000"/>
        </w:rPr>
      </w:pPr>
      <w:r w:rsidRPr="004808C7">
        <w:rPr>
          <w:rFonts w:ascii="Cambria" w:hAnsi="Cambria" w:cs="Calibri"/>
          <w:b/>
        </w:rPr>
        <w:t xml:space="preserve">Question </w:t>
      </w:r>
      <w:r w:rsidR="00854F36">
        <w:rPr>
          <w:rFonts w:ascii="Cambria" w:hAnsi="Cambria" w:cs="Calibri"/>
          <w:b/>
          <w:color w:val="000000"/>
        </w:rPr>
        <w:t>2.2</w:t>
      </w:r>
      <w:r w:rsidR="00854F36" w:rsidRPr="005076F2">
        <w:rPr>
          <w:rFonts w:ascii="Cambria" w:hAnsi="Cambria" w:cs="Calibri"/>
          <w:b/>
          <w:color w:val="000000"/>
        </w:rPr>
        <w:t xml:space="preserve"> </w:t>
      </w:r>
      <w:r w:rsidR="00AB6CE5">
        <w:rPr>
          <w:rFonts w:ascii="Cambria" w:hAnsi="Cambria" w:cs="Calibri"/>
          <w:b/>
          <w:color w:val="000000"/>
        </w:rPr>
        <w:t>Proximal Gradient Method</w:t>
      </w:r>
    </w:p>
    <w:p w:rsidR="00AB6CE5" w:rsidRDefault="00AB6CE5" w:rsidP="0097079A">
      <w:pPr>
        <w:jc w:val="both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 xml:space="preserve">Rewrite the objective function as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F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  <m:r>
          <w:rPr>
            <w:rFonts w:ascii="Cambria Math" w:hAnsi="Cambria Math" w:cs="Calibri"/>
          </w:rPr>
          <m:t>=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f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  <m:r>
          <w:rPr>
            <w:rFonts w:ascii="Cambria Math" w:hAnsi="Cambria Math" w:cs="Calibri"/>
          </w:rPr>
          <m:t>+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g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</m:oMath>
    </w:p>
    <w:p w:rsidR="00AB6CE5" w:rsidRDefault="002A2B9C" w:rsidP="0097079A">
      <w:pPr>
        <w:jc w:val="both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where</w:t>
      </w:r>
    </w:p>
    <w:p w:rsidR="002A2B9C" w:rsidRPr="00CE25F7" w:rsidRDefault="00F4637C" w:rsidP="0097079A">
      <w:pPr>
        <w:jc w:val="both"/>
        <w:rPr>
          <w:rFonts w:ascii="Cambria" w:hAnsi="Cambria" w:cs="Calibri"/>
          <w:i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f</m:t>
              </m:r>
            </m:e>
            <m:sub>
              <m:r>
                <w:rPr>
                  <w:rFonts w:ascii="Cambria Math" w:hAnsi="Cambria Math" w:cs="Calibri"/>
                </w:rPr>
                <m:t>2</m:t>
              </m:r>
            </m:sub>
          </m:sSub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1</m:t>
              </m:r>
            </m:num>
            <m:den>
              <m:r>
                <w:rPr>
                  <w:rFonts w:ascii="Cambria Math" w:hAnsi="Cambria Math" w:cs="Calibri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i=1</m:t>
              </m:r>
            </m:sub>
            <m:sup>
              <m:r>
                <w:rPr>
                  <w:rFonts w:ascii="Cambria Math" w:hAnsi="Cambria Math" w:cs="Calibri"/>
                </w:rPr>
                <m:t>n</m:t>
              </m:r>
            </m:sup>
            <m:e>
              <m:r>
                <w:rPr>
                  <w:rFonts w:ascii="Cambria Math" w:hAnsi="Cambria Math" w:cs="Calibri"/>
                </w:rPr>
                <m:t>log⁡(1+exp⁡(-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i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T</m:t>
                  </m:r>
                </m:sup>
              </m:sSubSup>
              <m:acc>
                <m:accPr>
                  <m:chr m:val="̅"/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color w:val="000000"/>
                    </w:rPr>
                    <m:t>w</m:t>
                  </m:r>
                </m:e>
              </m:acc>
              <m:r>
                <w:rPr>
                  <w:rFonts w:ascii="Cambria Math" w:hAnsi="Cambria Math" w:cs="Calibri"/>
                </w:rPr>
                <m:t>))</m:t>
              </m:r>
            </m:e>
          </m:nary>
        </m:oMath>
      </m:oMathPara>
    </w:p>
    <w:p w:rsidR="002A2B9C" w:rsidRPr="00CE25F7" w:rsidRDefault="002A2B9C" w:rsidP="0097079A">
      <w:pPr>
        <w:jc w:val="both"/>
        <w:rPr>
          <w:rFonts w:ascii="Cambria" w:hAnsi="Cambria" w:cs="Calibri"/>
        </w:rPr>
      </w:pPr>
      <w:r w:rsidRPr="00CE25F7">
        <w:rPr>
          <w:rFonts w:ascii="Cambria" w:hAnsi="Cambria" w:cs="Calibri"/>
        </w:rPr>
        <w:t>and</w:t>
      </w:r>
    </w:p>
    <w:p w:rsidR="002A2B9C" w:rsidRDefault="00F4637C" w:rsidP="0097079A">
      <w:pPr>
        <w:jc w:val="both"/>
        <w:rPr>
          <w:rFonts w:ascii="Cambria" w:hAnsi="Cambria" w:cs="Calibri"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g</m:t>
              </m:r>
            </m:e>
            <m:sub>
              <m:r>
                <w:rPr>
                  <w:rFonts w:ascii="Cambria Math" w:hAnsi="Cambria Math" w:cs="Calibri"/>
                </w:rPr>
                <m:t>2</m:t>
              </m:r>
            </m:sub>
          </m:sSub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  <w:color w:val="000000"/>
            </w:rPr>
            <m:t>ρ</m:t>
          </m:r>
          <m:sSub>
            <m:sSub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0000"/>
                    </w:rPr>
                    <m:t>w</m:t>
                  </m:r>
                </m:e>
              </m:d>
            </m:e>
            <m:sub>
              <m:r>
                <w:rPr>
                  <w:rFonts w:ascii="Cambria Math" w:hAnsi="Cambria Math" w:cs="Calibri"/>
                  <w:color w:val="000000"/>
                </w:rPr>
                <m:t>1</m:t>
              </m:r>
            </m:sub>
          </m:sSub>
        </m:oMath>
      </m:oMathPara>
    </w:p>
    <w:p w:rsidR="00AB6CE5" w:rsidRDefault="002A2B9C" w:rsidP="0097079A">
      <w:pPr>
        <w:jc w:val="both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The proximal gradient method is given by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2B9C" w:rsidTr="002A2B9C">
        <w:tc>
          <w:tcPr>
            <w:tcW w:w="8296" w:type="dxa"/>
          </w:tcPr>
          <w:p w:rsidR="002A2B9C" w:rsidRDefault="00F4637C" w:rsidP="0097079A">
            <w:pPr>
              <w:jc w:val="both"/>
              <w:rPr>
                <w:rFonts w:ascii="Cambria" w:hAnsi="Cambria" w:cs="Calibri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w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k+1</m:t>
                        </m:r>
                      </m:e>
                    </m:d>
                  </m:sup>
                </m:sSup>
                <m:r>
                  <w:rPr>
                    <w:rFonts w:ascii="Cambria Math" w:hAnsi="Cambria Math" w:cs="Calibri"/>
                    <w:color w:val="00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prox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Calibri"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Calibri"/>
                        <w:color w:val="00000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Calibri"/>
                    <w:color w:val="00000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w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hAnsi="Cambria Math" w:cs="Calibri"/>
                    <w:color w:val="00000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libri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libri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w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hAnsi="Cambria Math" w:cs="Calibri"/>
                    <w:color w:val="000000"/>
                  </w:rPr>
                  <m:t>))</m:t>
                </m:r>
              </m:oMath>
            </m:oMathPara>
          </w:p>
        </w:tc>
      </w:tr>
    </w:tbl>
    <w:p w:rsidR="006A4C4F" w:rsidRDefault="005F691F" w:rsidP="0097079A">
      <w:pPr>
        <w:jc w:val="both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Where</w:t>
      </w:r>
      <w:r w:rsidR="006A4C4F">
        <w:rPr>
          <w:rFonts w:ascii="Cambria" w:hAnsi="Cambria" w:cs="Calibri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hAnsi="Cambria Math" w:cs="Calibri"/>
                <w:color w:val="000000"/>
              </w:rPr>
              <m:t>prox</m:t>
            </m:r>
          </m:e>
          <m:sub>
            <m:sSub>
              <m:sSubPr>
                <m:ctrlPr>
                  <w:rPr>
                    <w:rFonts w:ascii="Cambria Math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/>
                  </w:rPr>
                  <m:t>γ</m:t>
                </m:r>
              </m:e>
              <m:sub>
                <m:r>
                  <w:rPr>
                    <w:rFonts w:ascii="Cambria Math" w:hAnsi="Cambria Math" w:cs="Calibri"/>
                    <w:color w:val="000000"/>
                  </w:rPr>
                  <m:t>k</m:t>
                </m:r>
              </m:sub>
            </m:sSub>
            <m:r>
              <w:rPr>
                <w:rFonts w:ascii="Cambria Math" w:hAnsi="Cambria Math" w:cs="Calibri"/>
                <w:color w:val="000000"/>
              </w:rPr>
              <m:t>,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g</m:t>
                </m:r>
              </m:e>
              <m:sub>
                <m:r>
                  <w:rPr>
                    <w:rFonts w:ascii="Cambria Math" w:hAnsi="Cambria Math" w:cs="Calibri"/>
                  </w:rPr>
                  <m:t>2</m:t>
                </m:r>
              </m:sub>
            </m:sSub>
          </m:sub>
        </m:sSub>
      </m:oMath>
      <w:r w:rsidR="006A4C4F">
        <w:rPr>
          <w:rFonts w:ascii="Cambria" w:hAnsi="Cambria" w:cs="Calibri"/>
          <w:color w:val="000000"/>
        </w:rPr>
        <w:t xml:space="preserve"> is called </w:t>
      </w:r>
      <w:r w:rsidR="006A4C4F" w:rsidRPr="006E02EA">
        <w:rPr>
          <w:rFonts w:ascii="Cambria" w:hAnsi="Cambria" w:cs="Calibri"/>
          <w:b/>
          <w:color w:val="000000"/>
        </w:rPr>
        <w:t>soft thresho</w:t>
      </w:r>
      <w:r w:rsidR="006E02EA">
        <w:rPr>
          <w:rFonts w:ascii="Cambria" w:hAnsi="Cambria" w:cs="Calibri"/>
          <w:b/>
          <w:color w:val="000000"/>
        </w:rPr>
        <w:t>lding</w:t>
      </w:r>
      <w:r w:rsidR="006A4C4F" w:rsidRPr="006E02EA">
        <w:rPr>
          <w:rFonts w:ascii="Cambria" w:hAnsi="Cambria" w:cs="Calibri"/>
          <w:b/>
          <w:color w:val="000000"/>
        </w:rPr>
        <w:t xml:space="preserve"> function</w:t>
      </w:r>
      <w:r w:rsidR="00942E85">
        <w:rPr>
          <w:rFonts w:ascii="Cambria" w:hAnsi="Cambria" w:cs="Calibri"/>
          <w:color w:val="000000"/>
        </w:rPr>
        <w:t xml:space="preserve"> which is </w:t>
      </w:r>
      <w:r w:rsidR="006E02EA">
        <w:rPr>
          <w:rFonts w:ascii="Cambria" w:hAnsi="Cambria" w:cs="Calibri"/>
          <w:color w:val="000000"/>
        </w:rPr>
        <w:t>defined by</w:t>
      </w:r>
    </w:p>
    <w:p w:rsidR="002A2B9C" w:rsidRDefault="00F4637C" w:rsidP="006A4C4F">
      <w:pPr>
        <w:jc w:val="center"/>
        <w:rPr>
          <w:rFonts w:ascii="Cambria" w:hAnsi="Cambria" w:cs="Calibri"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prox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Calibri"/>
                      <w:color w:val="00000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Calibri"/>
                  <w:color w:val="000000"/>
                </w:rPr>
                <m:t>(u)</m:t>
              </m:r>
            </m:e>
            <m:sub>
              <m:r>
                <w:rPr>
                  <w:rFonts w:ascii="Cambria Math" w:hAnsi="Cambria Math" w:cs="Calibri"/>
                  <w:color w:val="000000"/>
                </w:rPr>
                <m:t>i</m:t>
              </m:r>
            </m:sub>
          </m:sSub>
          <m:r>
            <w:rPr>
              <w:rFonts w:ascii="Cambria Math" w:hAnsi="Cambria Math" w:cs="Calibri"/>
              <w:color w:val="00000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Calibri"/>
                  <w:i/>
                  <w:color w:val="00000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  <w:color w:val="000000"/>
                    </w:rPr>
                    <m:t>-ρ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Calibri"/>
                      <w:color w:val="000000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  <w:color w:val="000000"/>
                    </w:rPr>
                    <m:t>&gt;ρ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Calibri"/>
                      <w:color w:val="000000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Calibri"/>
                      <w:color w:val="000000"/>
                    </w:rPr>
                    <m:t>0,  -ρ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Calibri"/>
                      <w:color w:val="000000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  <w:color w:val="000000"/>
                    </w:rPr>
                    <m:t>≤ρ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  <w:color w:val="000000"/>
                    </w:rPr>
                    <m:t>+ρ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Calibri"/>
                      <w:color w:val="000000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  <w:color w:val="000000"/>
                    </w:rPr>
                    <m:t>&lt;ρ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</w:rPr>
                        <m:t>k</m:t>
                      </m:r>
                    </m:sub>
                  </m:sSub>
                </m:e>
              </m:eqArr>
            </m:e>
          </m:d>
        </m:oMath>
      </m:oMathPara>
    </w:p>
    <w:p w:rsidR="007801CC" w:rsidRDefault="006E02EA" w:rsidP="007801CC">
      <w:pPr>
        <w:jc w:val="both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a</w:t>
      </w:r>
      <w:r w:rsidR="007801CC">
        <w:rPr>
          <w:rFonts w:ascii="Cambria" w:hAnsi="Cambria" w:cs="Calibri"/>
          <w:color w:val="000000"/>
        </w:rPr>
        <w:t>nd</w:t>
      </w:r>
      <w:r>
        <w:rPr>
          <w:rFonts w:ascii="Cambria" w:hAnsi="Cambria" w:cs="Calibri"/>
          <w:color w:val="000000"/>
        </w:rPr>
        <w:t xml:space="preserve"> the gradient of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f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</m:oMath>
    </w:p>
    <w:p w:rsidR="00AB6CE5" w:rsidRPr="006841CB" w:rsidRDefault="00F4637C" w:rsidP="0097079A">
      <w:pPr>
        <w:jc w:val="both"/>
        <w:rPr>
          <w:rFonts w:ascii="Cambria" w:hAnsi="Cambria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</w:rPr>
                <m:t>∇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Calibri"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color w:val="000000"/>
                    </w:rPr>
                    <m:t>w</m:t>
                  </m:r>
                </m:e>
              </m:acc>
            </m:sub>
          </m:sSub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f</m:t>
              </m:r>
            </m:e>
            <m:sub>
              <m:r>
                <w:rPr>
                  <w:rFonts w:ascii="Cambria Math" w:hAnsi="Cambria Math" w:cs="Calibri"/>
                </w:rPr>
                <m:t>2</m:t>
              </m:r>
            </m:sub>
          </m:sSub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1</m:t>
              </m:r>
            </m:num>
            <m:den>
              <m:r>
                <w:rPr>
                  <w:rFonts w:ascii="Cambria Math" w:hAnsi="Cambria Math" w:cs="Calibri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i=1</m:t>
              </m:r>
            </m:sub>
            <m:sup>
              <m:r>
                <w:rPr>
                  <w:rFonts w:ascii="Cambria Math" w:hAnsi="Cambria Math" w:cs="Calibri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Calibri"/>
                        </w:rPr>
                        <m:t>T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Calibri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i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alibri"/>
                                </w:rPr>
                                <m:t>T</m:t>
                              </m:r>
                            </m:sup>
                          </m:sSubSup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w</m:t>
                              </m:r>
                            </m:e>
                          </m:acc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="Calibri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Calibri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i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alibri"/>
                                </w:rPr>
                                <m:t>T</m:t>
                              </m:r>
                            </m:sup>
                          </m:sSubSup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w</m:t>
                              </m:r>
                            </m:e>
                          </m:acc>
                        </m:e>
                      </m:d>
                    </m:e>
                  </m:func>
                </m:den>
              </m:f>
            </m:e>
          </m:nary>
        </m:oMath>
      </m:oMathPara>
    </w:p>
    <w:p w:rsidR="006841CB" w:rsidRPr="006E02EA" w:rsidRDefault="006841CB" w:rsidP="0097079A">
      <w:pPr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 xml:space="preserve">The Hessian matrix of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F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</m:oMath>
    </w:p>
    <w:p w:rsidR="006E02EA" w:rsidRPr="00C13303" w:rsidRDefault="00F4637C" w:rsidP="0097079A">
      <w:pPr>
        <w:jc w:val="both"/>
        <w:rPr>
          <w:rFonts w:ascii="Cambria" w:hAnsi="Cambria" w:cs="Calibri"/>
          <w:color w:val="000000"/>
        </w:rPr>
      </w:pPr>
      <m:oMathPara>
        <m:oMath>
          <m:sSubSup>
            <m:sSubSupPr>
              <m:ctrlPr>
                <w:rPr>
                  <w:rFonts w:ascii="Cambria Math" w:hAnsi="Cambria Math" w:cs="Calibri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∇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Calibri"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color w:val="000000"/>
                    </w:rPr>
                    <m:t>w</m:t>
                  </m:r>
                </m:e>
              </m:acc>
            </m:sub>
            <m:sup>
              <m:r>
                <w:rPr>
                  <w:rFonts w:ascii="Cambria Math" w:hAnsi="Cambria Math" w:cs="Calibri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F</m:t>
              </m:r>
            </m:e>
            <m:sub>
              <m:r>
                <w:rPr>
                  <w:rFonts w:ascii="Cambria Math" w:hAnsi="Cambria Math" w:cs="Calibri"/>
                </w:rPr>
                <m:t>2</m:t>
              </m:r>
            </m:sub>
          </m:sSub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1</m:t>
              </m:r>
            </m:num>
            <m:den>
              <m:r>
                <w:rPr>
                  <w:rFonts w:ascii="Cambria Math" w:hAnsi="Cambria Math" w:cs="Calibri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i=1</m:t>
              </m:r>
            </m:sub>
            <m:sup>
              <m:r>
                <w:rPr>
                  <w:rFonts w:ascii="Cambria Math" w:hAnsi="Cambria Math" w:cs="Calibri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Calibri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Calibri"/>
                        </w:rPr>
                        <m:t>T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Calibri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i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alibri"/>
                                </w:rPr>
                                <m:t>T</m:t>
                              </m:r>
                            </m:sup>
                          </m:sSubSup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w</m:t>
                              </m:r>
                            </m:e>
                          </m:acc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[1+</m:t>
                      </m:r>
                      <m:func>
                        <m:func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="Calibri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i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T</m:t>
                                  </m:r>
                                </m:sup>
                              </m:sSubSup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w</m:t>
                                  </m:r>
                                </m:e>
                              </m:acc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Calibri"/>
                        </w:rPr>
                        <m:t>]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1</m:t>
              </m:r>
            </m:num>
            <m:den>
              <m:r>
                <w:rPr>
                  <w:rFonts w:ascii="Cambria Math" w:hAnsi="Cambria Math" w:cs="Calibri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A</m:t>
              </m:r>
            </m:e>
            <m:sup>
              <m:r>
                <w:rPr>
                  <w:rFonts w:ascii="Cambria Math" w:hAnsi="Cambria Math" w:cs="Calibri"/>
                </w:rPr>
                <m:t>T</m:t>
              </m:r>
            </m:sup>
          </m:sSup>
          <m:r>
            <w:rPr>
              <w:rFonts w:ascii="Cambria Math" w:hAnsi="Cambria Math" w:cs="Calibri"/>
            </w:rPr>
            <m:t>A</m:t>
          </m:r>
        </m:oMath>
      </m:oMathPara>
    </w:p>
    <w:p w:rsidR="0009195E" w:rsidRDefault="0009195E" w:rsidP="0097079A">
      <w:pPr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We have pr</w:t>
      </w:r>
      <w:r w:rsidR="006841CB">
        <w:rPr>
          <w:rFonts w:ascii="Cambria" w:hAnsi="Cambria" w:cs="Calibri"/>
        </w:rPr>
        <w:t xml:space="preserve">oved that </w:t>
      </w:r>
      <w:r w:rsidR="00C13303">
        <w:rPr>
          <w:rFonts w:ascii="Cambria" w:hAnsi="Cambria" w:cs="Calibri"/>
        </w:rPr>
        <w:t>this</w:t>
      </w:r>
      <w:r w:rsidR="006841CB">
        <w:rPr>
          <w:rFonts w:ascii="Cambria" w:hAnsi="Cambria" w:cs="Calibri"/>
        </w:rPr>
        <w:t xml:space="preserve"> matrix is</w:t>
      </w:r>
      <w:r>
        <w:rPr>
          <w:rFonts w:ascii="Cambria" w:hAnsi="Cambria" w:cs="Calibri"/>
        </w:rPr>
        <w:t xml:space="preserve"> positive definite, so the objective function is convex.</w:t>
      </w:r>
    </w:p>
    <w:p w:rsidR="00D737DA" w:rsidRPr="00B4204E" w:rsidRDefault="00D737DA" w:rsidP="00D737D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B4204E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def</w:t>
      </w:r>
      <w:r w:rsidRPr="00B4204E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Pr="00F97F7A">
        <w:rPr>
          <w:rFonts w:ascii="Courier New" w:hAnsi="Courier New" w:cs="Courier New"/>
          <w:color w:val="0070C0"/>
          <w:sz w:val="18"/>
          <w:szCs w:val="18"/>
        </w:rPr>
        <w:t>sparse</w:t>
      </w:r>
      <w:r w:rsidRPr="00B4204E">
        <w:rPr>
          <w:rFonts w:ascii="Courier New" w:hAnsi="Courier New" w:cs="Courier New"/>
          <w:color w:val="333333"/>
          <w:sz w:val="18"/>
          <w:szCs w:val="18"/>
        </w:rPr>
        <w:t>(X, y, w0w):</w:t>
      </w:r>
    </w:p>
    <w:p w:rsidR="00D737DA" w:rsidRPr="00B4204E" w:rsidRDefault="00D737DA" w:rsidP="00D737D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B4204E">
        <w:rPr>
          <w:rFonts w:ascii="Courier New" w:hAnsi="Courier New" w:cs="Courier New"/>
          <w:color w:val="333333"/>
          <w:sz w:val="18"/>
          <w:szCs w:val="18"/>
        </w:rPr>
        <w:t xml:space="preserve">    val=0</w:t>
      </w:r>
    </w:p>
    <w:p w:rsidR="00D737DA" w:rsidRPr="00B4204E" w:rsidRDefault="00D737DA" w:rsidP="00D737D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B4204E">
        <w:rPr>
          <w:rFonts w:ascii="Courier New" w:hAnsi="Courier New" w:cs="Courier New"/>
          <w:color w:val="333333"/>
          <w:sz w:val="18"/>
          <w:szCs w:val="18"/>
        </w:rPr>
        <w:t xml:space="preserve">    grad_w=0</w:t>
      </w:r>
    </w:p>
    <w:p w:rsidR="00D737DA" w:rsidRPr="00B4204E" w:rsidRDefault="00D737DA" w:rsidP="00D737D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B4204E">
        <w:rPr>
          <w:rFonts w:ascii="Courier New" w:hAnsi="Courier New" w:cs="Courier New"/>
          <w:color w:val="333333"/>
          <w:sz w:val="18"/>
          <w:szCs w:val="18"/>
        </w:rPr>
        <w:t xml:space="preserve">    </w:t>
      </w:r>
      <w:r w:rsidRPr="00B4204E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for</w:t>
      </w:r>
      <w:r w:rsidRPr="00B4204E">
        <w:rPr>
          <w:rFonts w:ascii="Courier New" w:hAnsi="Courier New" w:cs="Courier New"/>
          <w:color w:val="333333"/>
          <w:sz w:val="18"/>
          <w:szCs w:val="18"/>
        </w:rPr>
        <w:t xml:space="preserve"> i in range(n):</w:t>
      </w:r>
    </w:p>
    <w:p w:rsidR="00D737DA" w:rsidRPr="00B4204E" w:rsidRDefault="00D737DA" w:rsidP="00D737D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B4204E">
        <w:rPr>
          <w:rFonts w:ascii="Courier New" w:hAnsi="Courier New" w:cs="Courier New"/>
          <w:color w:val="333333"/>
          <w:sz w:val="18"/>
          <w:szCs w:val="18"/>
        </w:rPr>
        <w:t xml:space="preserve">        x=np.insert(X[i,:],0,1).reshape(p+1,1)</w:t>
      </w:r>
    </w:p>
    <w:p w:rsidR="00D737DA" w:rsidRPr="00B4204E" w:rsidRDefault="00D737DA" w:rsidP="00D737D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B4204E">
        <w:rPr>
          <w:rFonts w:ascii="Courier New" w:hAnsi="Courier New" w:cs="Courier New"/>
          <w:color w:val="333333"/>
          <w:sz w:val="18"/>
          <w:szCs w:val="18"/>
        </w:rPr>
        <w:t xml:space="preserve">        s=np.ones(p+1)</w:t>
      </w:r>
    </w:p>
    <w:p w:rsidR="00D737DA" w:rsidRPr="00B4204E" w:rsidRDefault="00D737DA" w:rsidP="00D737D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B4204E">
        <w:rPr>
          <w:rFonts w:ascii="Courier New" w:hAnsi="Courier New" w:cs="Courier New"/>
          <w:color w:val="333333"/>
          <w:sz w:val="18"/>
          <w:szCs w:val="18"/>
        </w:rPr>
        <w:t xml:space="preserve">        s[0]=0</w:t>
      </w:r>
    </w:p>
    <w:p w:rsidR="00D737DA" w:rsidRPr="00B4204E" w:rsidRDefault="00D737DA" w:rsidP="00D737D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B4204E">
        <w:rPr>
          <w:rFonts w:ascii="Courier New" w:hAnsi="Courier New" w:cs="Courier New"/>
          <w:color w:val="333333"/>
          <w:sz w:val="18"/>
          <w:szCs w:val="18"/>
        </w:rPr>
        <w:t xml:space="preserve">        z = np.exp(-y[i]*x.T.dot(w0w)[0])</w:t>
      </w:r>
    </w:p>
    <w:p w:rsidR="00D737DA" w:rsidRPr="00B4204E" w:rsidRDefault="00D737DA" w:rsidP="00D737D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B4204E">
        <w:rPr>
          <w:rFonts w:ascii="Courier New" w:hAnsi="Courier New" w:cs="Courier New"/>
          <w:color w:val="333333"/>
          <w:sz w:val="18"/>
          <w:szCs w:val="18"/>
        </w:rPr>
        <w:lastRenderedPageBreak/>
        <w:t xml:space="preserve">        val=val+1/n*np.log(1+z)</w:t>
      </w:r>
    </w:p>
    <w:p w:rsidR="00D737DA" w:rsidRPr="00B4204E" w:rsidRDefault="00D737DA" w:rsidP="00D737D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B4204E">
        <w:rPr>
          <w:rFonts w:ascii="Courier New" w:hAnsi="Courier New" w:cs="Courier New"/>
          <w:color w:val="333333"/>
          <w:sz w:val="18"/>
          <w:szCs w:val="18"/>
        </w:rPr>
        <w:t xml:space="preserve">        grad_w=grad_w+1/n*(-y[i]*x.T[0])*z/(1+z)</w:t>
      </w:r>
    </w:p>
    <w:p w:rsidR="00D737DA" w:rsidRPr="00B4204E" w:rsidRDefault="00D737DA" w:rsidP="00D737D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B4204E">
        <w:rPr>
          <w:rFonts w:ascii="Courier New" w:hAnsi="Courier New" w:cs="Courier New"/>
          <w:color w:val="333333"/>
          <w:sz w:val="18"/>
          <w:szCs w:val="18"/>
        </w:rPr>
        <w:t xml:space="preserve">    </w:t>
      </w:r>
      <w:r w:rsidRPr="00B4204E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return</w:t>
      </w:r>
      <w:r w:rsidRPr="00B4204E">
        <w:rPr>
          <w:rFonts w:ascii="Courier New" w:hAnsi="Courier New" w:cs="Courier New"/>
          <w:color w:val="333333"/>
          <w:sz w:val="18"/>
          <w:szCs w:val="18"/>
        </w:rPr>
        <w:t xml:space="preserve"> val, grad_w</w:t>
      </w:r>
    </w:p>
    <w:p w:rsidR="00B4204E" w:rsidRDefault="00B4204E" w:rsidP="00A92E3D">
      <w:pPr>
        <w:rPr>
          <w:rFonts w:ascii="Cambria" w:hAnsi="Cambria" w:cs="Courier New"/>
          <w:color w:val="000000"/>
          <w:szCs w:val="18"/>
        </w:rPr>
      </w:pPr>
    </w:p>
    <w:p w:rsidR="000B72EC" w:rsidRDefault="006F06C9" w:rsidP="006F06C9">
      <w:pPr>
        <w:jc w:val="both"/>
        <w:rPr>
          <w:rFonts w:ascii="Cambria" w:hAnsi="Cambria" w:cs="Calibri"/>
          <w:b/>
          <w:color w:val="000000"/>
        </w:rPr>
      </w:pPr>
      <w:r w:rsidRPr="004808C7">
        <w:rPr>
          <w:rFonts w:ascii="Cambria" w:hAnsi="Cambria" w:cs="Calibri"/>
          <w:b/>
        </w:rPr>
        <w:t xml:space="preserve">Question </w:t>
      </w:r>
      <w:r>
        <w:rPr>
          <w:rFonts w:ascii="Cambria" w:hAnsi="Cambria" w:cs="Calibri"/>
          <w:b/>
          <w:color w:val="000000"/>
        </w:rPr>
        <w:t>2.</w:t>
      </w:r>
      <w:r>
        <w:rPr>
          <w:rFonts w:ascii="Cambria" w:hAnsi="Cambria" w:cs="Calibri" w:hint="eastAsia"/>
          <w:b/>
          <w:color w:val="000000"/>
        </w:rPr>
        <w:t>3</w:t>
      </w:r>
      <w:r w:rsidR="006D5567">
        <w:rPr>
          <w:rFonts w:ascii="Cambria" w:hAnsi="Cambria" w:cs="Calibri"/>
          <w:b/>
          <w:color w:val="000000"/>
        </w:rPr>
        <w:t xml:space="preserve"> Proximal Gradient with Line Search</w:t>
      </w:r>
    </w:p>
    <w:p w:rsidR="00380F6D" w:rsidRPr="00380F6D" w:rsidRDefault="00380F6D" w:rsidP="006F06C9">
      <w:pPr>
        <w:jc w:val="both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When the divergence between the objective values in two iterations is small enough, we assume the algorithm converges.</w:t>
      </w:r>
      <w:r w:rsidR="00B052F6">
        <w:rPr>
          <w:rFonts w:ascii="Cambria" w:hAnsi="Cambria" w:cs="Calibri"/>
          <w:color w:val="000000"/>
        </w:rPr>
        <w:t xml:space="preserve"> And the principle of the algorithm is as follows: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D5567" w:rsidTr="009D4CCA">
        <w:tc>
          <w:tcPr>
            <w:tcW w:w="8296" w:type="dxa"/>
          </w:tcPr>
          <w:p w:rsidR="006D5567" w:rsidRDefault="006D5567" w:rsidP="009D4CCA">
            <w:pPr>
              <w:jc w:val="both"/>
              <w:rPr>
                <w:rFonts w:ascii="Cambria" w:eastAsiaTheme="minorEastAsia" w:hAnsi="Cambria" w:cs="Calibri"/>
                <w:color w:val="000000"/>
              </w:rPr>
            </w:pPr>
            <w:r>
              <w:rPr>
                <w:rFonts w:ascii="Cambria" w:eastAsiaTheme="minorEastAsia" w:hAnsi="Cambria" w:cs="Calibri"/>
                <w:color w:val="000000"/>
              </w:rPr>
              <w:t>Initialise</w:t>
            </w:r>
          </w:p>
          <w:p w:rsidR="006D5567" w:rsidRPr="00341390" w:rsidRDefault="006D5567" w:rsidP="009D4CCA">
            <w:pPr>
              <w:jc w:val="both"/>
              <w:rPr>
                <w:rFonts w:ascii="Cambria" w:eastAsiaTheme="minorEastAsia" w:hAnsi="Cambria" w:cs="Calibri"/>
                <w:color w:val="000000"/>
              </w:rPr>
            </w:pPr>
            <w:r>
              <w:rPr>
                <w:rFonts w:ascii="Cambria" w:eastAsiaTheme="minorEastAsia" w:hAnsi="Cambria" w:cs="Calibri"/>
                <w:color w:val="000000"/>
              </w:rPr>
              <w:tab/>
            </w:r>
            <m:oMath>
              <m:r>
                <w:rPr>
                  <w:rFonts w:ascii="Cambria Math" w:eastAsiaTheme="minorEastAsia" w:hAnsi="Cambria Math" w:cs="Calibri"/>
                  <w:color w:val="000000"/>
                </w:rPr>
                <m:t xml:space="preserve">k=0, </m:t>
              </m:r>
            </m:oMath>
          </w:p>
          <w:p w:rsidR="006D5567" w:rsidRPr="00341390" w:rsidRDefault="006D5567" w:rsidP="009D4CCA">
            <w:pPr>
              <w:jc w:val="both"/>
              <w:rPr>
                <w:rFonts w:ascii="Cambria" w:eastAsiaTheme="minorEastAsia" w:hAnsi="Cambria" w:cs="Calibri"/>
                <w:color w:val="000000"/>
              </w:rPr>
            </w:pPr>
            <w:r>
              <w:rPr>
                <w:rFonts w:ascii="Cambria" w:eastAsiaTheme="minorEastAsia" w:hAnsi="Cambria" w:cs="Calibri"/>
                <w:color w:val="000000"/>
              </w:rPr>
              <w:tab/>
            </w:r>
            <m:oMath>
              <m:sSubSup>
                <m:sSubSupPr>
                  <m:ctrlPr>
                    <w:rPr>
                      <w:rFonts w:ascii="Cambria Math" w:eastAsiaTheme="minorEastAsia" w:hAnsi="Cambria Math" w:cs="Calibri"/>
                      <w:color w:val="00000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libri"/>
                      <w:color w:val="00000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color w:val="000000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Calibri"/>
                      <w:color w:val="000000"/>
                    </w:rPr>
                    <m:t>(0)</m:t>
                  </m:r>
                </m:sup>
              </m:sSubSup>
              <m:r>
                <w:rPr>
                  <w:rFonts w:ascii="Cambria Math" w:eastAsiaTheme="minorEastAsia" w:hAnsi="Cambria Math" w:cs="Calibri"/>
                  <w:color w:val="000000"/>
                </w:rPr>
                <m:t>,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0</m:t>
                      </m:r>
                    </m:e>
                  </m:d>
                </m:sup>
              </m:sSup>
            </m:oMath>
            <w:r>
              <w:rPr>
                <w:rFonts w:ascii="Cambria" w:eastAsiaTheme="minorEastAsia" w:hAnsi="Cambria" w:cs="Calibri"/>
                <w:color w:val="000000"/>
              </w:rPr>
              <w:t>,</w:t>
            </w:r>
          </w:p>
          <w:p w:rsidR="006D5567" w:rsidRPr="00341390" w:rsidRDefault="006D5567" w:rsidP="009D4CCA">
            <w:pPr>
              <w:jc w:val="both"/>
              <w:rPr>
                <w:rFonts w:ascii="Cambria" w:eastAsiaTheme="minorEastAsia" w:hAnsi="Cambria" w:cs="Calibri"/>
                <w:i/>
                <w:color w:val="000000"/>
              </w:rPr>
            </w:pPr>
            <w:r>
              <w:rPr>
                <w:rFonts w:ascii="Cambria" w:eastAsiaTheme="minorEastAsia" w:hAnsi="Cambria" w:cs="Calibri"/>
                <w:color w:val="000000"/>
              </w:rPr>
              <w:tab/>
            </w:r>
            <m:oMath>
              <m:r>
                <w:rPr>
                  <w:rFonts w:ascii="Cambria Math" w:hAnsi="Cambria Math" w:cs="Calibri"/>
                  <w:color w:val="000000"/>
                </w:rPr>
                <m:t>ϵ</m:t>
              </m:r>
            </m:oMath>
          </w:p>
        </w:tc>
      </w:tr>
      <w:tr w:rsidR="006D5567" w:rsidTr="009D4CCA">
        <w:tc>
          <w:tcPr>
            <w:tcW w:w="8296" w:type="dxa"/>
          </w:tcPr>
          <w:p w:rsidR="006D5567" w:rsidRDefault="006D5567" w:rsidP="009D4CCA">
            <w:pPr>
              <w:jc w:val="both"/>
              <w:rPr>
                <w:rFonts w:ascii="Cambria" w:eastAsiaTheme="minorEastAsia" w:hAnsi="Cambria" w:cs="Calibri"/>
                <w:color w:val="000000"/>
              </w:rPr>
            </w:pPr>
            <w:r>
              <w:rPr>
                <w:rFonts w:ascii="Cambria" w:eastAsiaTheme="minorEastAsia" w:hAnsi="Cambria" w:cs="Calibri"/>
                <w:color w:val="000000"/>
              </w:rPr>
              <w:t>repeat</w:t>
            </w:r>
          </w:p>
          <w:p w:rsidR="006D5567" w:rsidRPr="00F00C27" w:rsidRDefault="006D5567" w:rsidP="009D4CCA">
            <w:pPr>
              <w:pStyle w:val="a5"/>
              <w:numPr>
                <w:ilvl w:val="0"/>
                <w:numId w:val="2"/>
              </w:numPr>
              <w:jc w:val="both"/>
              <w:rPr>
                <w:rFonts w:ascii="Cambria" w:eastAsiaTheme="minorEastAsia" w:hAnsi="Cambria" w:cs="Calibri"/>
                <w:color w:val="000000"/>
              </w:rPr>
            </w:pPr>
            <w:r>
              <w:rPr>
                <w:rFonts w:ascii="Cambria" w:eastAsiaTheme="minorEastAsia" w:hAnsi="Cambria" w:cs="Calibri"/>
                <w:color w:val="000000"/>
              </w:rPr>
              <w:t xml:space="preserve">choose </w:t>
            </w:r>
            <m:oMath>
              <m:sSub>
                <m:sSubPr>
                  <m:ctrlPr>
                    <w:rPr>
                      <w:rFonts w:ascii="Cambria Math" w:hAnsi="Cambria Math" w:cs="Calibri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k</m:t>
                  </m:r>
                </m:sub>
              </m:sSub>
              <m:r>
                <w:rPr>
                  <w:rFonts w:ascii="Cambria Math" w:hAnsi="Cambria Math" w:cs="Calibri"/>
                  <w:color w:val="000000"/>
                </w:rPr>
                <m:t>=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argmin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γ</m:t>
                  </m:r>
                </m:sub>
              </m:sSub>
              <m:r>
                <w:rPr>
                  <w:rFonts w:ascii="Cambria Math" w:hAnsi="Cambria Math" w:cs="Calibri"/>
                  <w:color w:val="00000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f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color w:val="000000"/>
                </w:rPr>
                <m:t>(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w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 w:cs="Calibri"/>
                  <w:color w:val="000000"/>
                </w:rPr>
                <m:t>-γ</m:t>
              </m:r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∇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f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color w:val="000000"/>
                </w:rPr>
                <m:t>(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w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 w:cs="Calibri"/>
                  <w:color w:val="000000"/>
                </w:rPr>
                <m:t>))</m:t>
              </m:r>
            </m:oMath>
          </w:p>
          <w:p w:rsidR="006D5567" w:rsidRDefault="00F4637C" w:rsidP="009D4CCA">
            <w:pPr>
              <w:pStyle w:val="a5"/>
              <w:numPr>
                <w:ilvl w:val="0"/>
                <w:numId w:val="2"/>
              </w:numPr>
              <w:jc w:val="both"/>
              <w:rPr>
                <w:rFonts w:ascii="Cambria" w:eastAsiaTheme="minorEastAsia" w:hAnsi="Cambria" w:cs="Calibri"/>
                <w:color w:val="000000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Calibri"/>
                      <w:color w:val="00000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libri"/>
                      <w:color w:val="00000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color w:val="000000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Calibri"/>
                      <w:color w:val="000000"/>
                    </w:rPr>
                    <m:t>(k+1)</m:t>
                  </m:r>
                </m:sup>
              </m:sSubSup>
              <m:r>
                <w:rPr>
                  <w:rFonts w:ascii="Cambria Math" w:hAnsi="Cambria Math" w:cs="Calibri"/>
                  <w:color w:val="000000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Calibri"/>
                      <w:color w:val="00000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libri"/>
                      <w:color w:val="00000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color w:val="000000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Calibri"/>
                      <w:color w:val="000000"/>
                    </w:rPr>
                    <m:t>(k)</m:t>
                  </m:r>
                </m:sup>
              </m:sSubSup>
              <m:r>
                <w:rPr>
                  <w:rFonts w:ascii="Cambria Math" w:hAnsi="Cambria Math" w:cs="Calibri"/>
                  <w:color w:val="000000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∇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f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 w:cs="Calibri"/>
                      <w:color w:val="00000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libri"/>
                      <w:color w:val="00000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color w:val="000000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Calibri"/>
                      <w:color w:val="000000"/>
                    </w:rPr>
                    <m:t>(k)</m:t>
                  </m:r>
                </m:sup>
              </m:sSubSup>
              <m:r>
                <w:rPr>
                  <w:rFonts w:ascii="Cambria Math" w:hAnsi="Cambria Math" w:cs="Calibri"/>
                  <w:color w:val="000000"/>
                </w:rPr>
                <m:t>)</m:t>
              </m:r>
            </m:oMath>
          </w:p>
          <w:p w:rsidR="00A1201B" w:rsidRPr="00A1201B" w:rsidRDefault="00F4637C" w:rsidP="009D4CCA">
            <w:pPr>
              <w:pStyle w:val="a5"/>
              <w:numPr>
                <w:ilvl w:val="0"/>
                <w:numId w:val="2"/>
              </w:numPr>
              <w:jc w:val="both"/>
              <w:rPr>
                <w:rFonts w:ascii="Cambria" w:eastAsiaTheme="minorEastAsia" w:hAnsi="Cambria" w:cs="Calibri"/>
                <w:color w:val="000000"/>
              </w:rPr>
            </w:pP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hAnsi="Cambria Math" w:cs="Calibri"/>
                  <w:color w:val="000000"/>
                </w:rPr>
                <m:t>=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prox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Calibri"/>
                      <w:color w:val="00000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w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color w:val="0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Calibri"/>
                      <w:color w:val="00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color w:val="00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e>
                  </m:d>
                </m:e>
              </m:d>
            </m:oMath>
          </w:p>
          <w:p w:rsidR="006D5567" w:rsidRPr="00DC6D6C" w:rsidRDefault="00DC6D6C" w:rsidP="009D4CCA">
            <w:pPr>
              <w:pStyle w:val="a5"/>
              <w:numPr>
                <w:ilvl w:val="0"/>
                <w:numId w:val="2"/>
              </w:numPr>
              <w:jc w:val="both"/>
              <w:rPr>
                <w:rFonts w:ascii="Cambria" w:eastAsiaTheme="minorEastAsia" w:hAnsi="Cambria" w:cs="Calibri"/>
                <w:i/>
                <w:color w:val="000000"/>
              </w:rPr>
            </w:pPr>
            <m:oMath>
              <m:r>
                <w:rPr>
                  <w:rFonts w:ascii="Cambria Math" w:eastAsiaTheme="minorEastAsia" w:hAnsi="Cambria Math" w:cs="Calibri"/>
                  <w:color w:val="000000"/>
                </w:rPr>
                <m:t>k=</m:t>
              </m:r>
              <m:r>
                <w:rPr>
                  <w:rFonts w:ascii="Cambria Math" w:eastAsiaTheme="minorEastAsia" w:hAnsi="Cambria Math" w:cs="Calibri" w:hint="eastAsia"/>
                  <w:color w:val="000000"/>
                </w:rPr>
                <m:t>k</m:t>
              </m:r>
              <m:r>
                <w:rPr>
                  <w:rFonts w:ascii="Cambria Math" w:eastAsiaTheme="minorEastAsia" w:hAnsi="Cambria Math" w:cs="Calibri"/>
                  <w:color w:val="000000"/>
                </w:rPr>
                <m:t>+1</m:t>
              </m:r>
            </m:oMath>
          </w:p>
        </w:tc>
      </w:tr>
      <w:tr w:rsidR="006D5567" w:rsidTr="009D4CCA">
        <w:tc>
          <w:tcPr>
            <w:tcW w:w="8296" w:type="dxa"/>
          </w:tcPr>
          <w:p w:rsidR="006D5567" w:rsidRDefault="006D5567" w:rsidP="009D4CCA">
            <w:pPr>
              <w:jc w:val="both"/>
              <w:rPr>
                <w:rFonts w:ascii="Cambria" w:eastAsiaTheme="minorEastAsia" w:hAnsi="Cambria" w:cs="Calibri"/>
                <w:color w:val="000000"/>
              </w:rPr>
            </w:pPr>
            <w:r>
              <w:rPr>
                <w:rFonts w:ascii="Cambria" w:eastAsiaTheme="minorEastAsia" w:hAnsi="Cambria" w:cs="Calibri"/>
                <w:color w:val="000000"/>
              </w:rPr>
              <w:t xml:space="preserve">until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Calibri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Calibri"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Calibri"/>
                              <w:color w:val="000000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libri"/>
                              <w:color w:val="00000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Calibri"/>
                              <w:color w:val="000000"/>
                            </w:rPr>
                            <m:t>(k+1)</m:t>
                          </m:r>
                        </m:sup>
                      </m:sSubSup>
                      <m:r>
                        <w:rPr>
                          <w:rFonts w:ascii="Cambria Math" w:hAnsi="Cambria Math" w:cs="Calibri"/>
                          <w:color w:val="000000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color w:val="00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k+1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 w:cs="Calibri"/>
                      <w:color w:val="00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Calibri"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Calibri"/>
                              <w:color w:val="000000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libri"/>
                              <w:color w:val="00000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Calibri"/>
                              <w:color w:val="000000"/>
                            </w:rPr>
                            <m:t>(k)</m:t>
                          </m:r>
                        </m:sup>
                      </m:sSubSup>
                      <m:r>
                        <w:rPr>
                          <w:rFonts w:ascii="Cambria Math" w:hAnsi="Cambria Math" w:cs="Calibri"/>
                          <w:color w:val="000000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color w:val="00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e>
              </m:d>
              <m:r>
                <w:rPr>
                  <w:rFonts w:ascii="Cambria Math" w:hAnsi="Cambria Math" w:cs="Calibri"/>
                  <w:color w:val="000000"/>
                </w:rPr>
                <m:t>&lt;</m:t>
              </m:r>
              <m:r>
                <w:rPr>
                  <w:rFonts w:ascii="Cambria Math" w:eastAsiaTheme="minorEastAsia" w:hAnsi="Cambria Math" w:cs="Calibri"/>
                  <w:color w:val="000000"/>
                </w:rPr>
                <m:t>ϵ</m:t>
              </m:r>
            </m:oMath>
          </w:p>
        </w:tc>
      </w:tr>
    </w:tbl>
    <w:p w:rsidR="00D01722" w:rsidRDefault="00D01722" w:rsidP="00D01722"/>
    <w:p w:rsidR="00D737DA" w:rsidRPr="00D737DA" w:rsidRDefault="00D737DA" w:rsidP="00D737D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D737DA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def</w:t>
      </w:r>
      <w:r w:rsidRPr="00D737DA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Pr="00094142">
        <w:rPr>
          <w:rFonts w:ascii="Courier New" w:hAnsi="Courier New" w:cs="Courier New"/>
          <w:color w:val="0070C0"/>
          <w:sz w:val="18"/>
          <w:szCs w:val="18"/>
        </w:rPr>
        <w:t>f2</w:t>
      </w:r>
      <w:r w:rsidRPr="00D737DA">
        <w:rPr>
          <w:rFonts w:ascii="Courier New" w:hAnsi="Courier New" w:cs="Courier New"/>
          <w:color w:val="333333"/>
          <w:sz w:val="18"/>
          <w:szCs w:val="18"/>
        </w:rPr>
        <w:t>(w0w):</w:t>
      </w:r>
    </w:p>
    <w:p w:rsidR="00D737DA" w:rsidRPr="00D737DA" w:rsidRDefault="00D737DA" w:rsidP="00D737D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D737DA">
        <w:rPr>
          <w:rFonts w:ascii="Courier New" w:hAnsi="Courier New" w:cs="Courier New"/>
          <w:color w:val="333333"/>
          <w:sz w:val="18"/>
          <w:szCs w:val="18"/>
        </w:rPr>
        <w:t xml:space="preserve">    </w:t>
      </w:r>
      <w:r w:rsidRPr="00F731B1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return</w:t>
      </w:r>
      <w:r w:rsidRPr="00D737DA">
        <w:rPr>
          <w:rFonts w:ascii="Courier New" w:hAnsi="Courier New" w:cs="Courier New"/>
          <w:color w:val="333333"/>
          <w:sz w:val="18"/>
          <w:szCs w:val="18"/>
        </w:rPr>
        <w:t xml:space="preserve"> sparse(X, y, w0w)[0]</w:t>
      </w:r>
    </w:p>
    <w:p w:rsidR="00D737DA" w:rsidRPr="00D737DA" w:rsidRDefault="00D737DA" w:rsidP="00D737D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</w:p>
    <w:p w:rsidR="00D737DA" w:rsidRPr="00D737DA" w:rsidRDefault="00D737DA" w:rsidP="00D737D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D737DA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def</w:t>
      </w:r>
      <w:r w:rsidRPr="00D737DA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Pr="00094142">
        <w:rPr>
          <w:rFonts w:ascii="Courier New" w:hAnsi="Courier New" w:cs="Courier New"/>
          <w:color w:val="0070C0"/>
          <w:sz w:val="18"/>
          <w:szCs w:val="18"/>
        </w:rPr>
        <w:t>F2</w:t>
      </w:r>
      <w:r w:rsidRPr="00D737DA">
        <w:rPr>
          <w:rFonts w:ascii="Courier New" w:hAnsi="Courier New" w:cs="Courier New"/>
          <w:color w:val="333333"/>
          <w:sz w:val="18"/>
          <w:szCs w:val="18"/>
        </w:rPr>
        <w:t>(w0w):</w:t>
      </w:r>
    </w:p>
    <w:p w:rsidR="00D737DA" w:rsidRPr="00D737DA" w:rsidRDefault="00D737DA" w:rsidP="00D737D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D737DA">
        <w:rPr>
          <w:rFonts w:ascii="Courier New" w:hAnsi="Courier New" w:cs="Courier New"/>
          <w:color w:val="333333"/>
          <w:sz w:val="18"/>
          <w:szCs w:val="18"/>
        </w:rPr>
        <w:t xml:space="preserve">    </w:t>
      </w:r>
      <w:r w:rsidRPr="00F731B1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return</w:t>
      </w:r>
      <w:r w:rsidRPr="00D737DA">
        <w:rPr>
          <w:rFonts w:ascii="Courier New" w:hAnsi="Courier New" w:cs="Courier New"/>
          <w:color w:val="333333"/>
          <w:sz w:val="18"/>
          <w:szCs w:val="18"/>
        </w:rPr>
        <w:t xml:space="preserve"> sparse(X, y, w0w)[0]+rho*np.linalg.norm(w0w[1:],1)</w:t>
      </w:r>
    </w:p>
    <w:p w:rsidR="00D737DA" w:rsidRPr="00D737DA" w:rsidRDefault="00D737DA" w:rsidP="00D737D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</w:p>
    <w:p w:rsidR="00D737DA" w:rsidRPr="00D737DA" w:rsidRDefault="00D737DA" w:rsidP="00D737D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D737DA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def</w:t>
      </w:r>
      <w:r w:rsidRPr="00D737DA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Pr="00094142">
        <w:rPr>
          <w:rFonts w:ascii="Courier New" w:hAnsi="Courier New" w:cs="Courier New"/>
          <w:color w:val="0070C0"/>
          <w:sz w:val="18"/>
          <w:szCs w:val="18"/>
        </w:rPr>
        <w:t>grad</w:t>
      </w:r>
      <w:r w:rsidRPr="00D737DA">
        <w:rPr>
          <w:rFonts w:ascii="Courier New" w:hAnsi="Courier New" w:cs="Courier New"/>
          <w:color w:val="333333"/>
          <w:sz w:val="18"/>
          <w:szCs w:val="18"/>
        </w:rPr>
        <w:t>(w0w):</w:t>
      </w:r>
    </w:p>
    <w:p w:rsidR="00D737DA" w:rsidRDefault="00D737DA" w:rsidP="00D737D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  <w:sectPr w:rsidR="00D737DA" w:rsidSect="00BB1886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 w:rsidRPr="00D737DA">
        <w:rPr>
          <w:rFonts w:ascii="Courier New" w:hAnsi="Courier New" w:cs="Courier New"/>
          <w:color w:val="333333"/>
          <w:sz w:val="18"/>
          <w:szCs w:val="18"/>
        </w:rPr>
        <w:t xml:space="preserve">    </w:t>
      </w:r>
      <w:r w:rsidRPr="00F731B1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return</w:t>
      </w:r>
      <w:r w:rsidRPr="00D737DA">
        <w:rPr>
          <w:rFonts w:ascii="Courier New" w:hAnsi="Courier New" w:cs="Courier New"/>
          <w:color w:val="333333"/>
          <w:sz w:val="18"/>
          <w:szCs w:val="18"/>
        </w:rPr>
        <w:t xml:space="preserve"> sparse(X, y, w0w)[1]</w:t>
      </w:r>
    </w:p>
    <w:p w:rsidR="00D737DA" w:rsidRPr="00D737DA" w:rsidRDefault="00D737DA" w:rsidP="00D737D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D737DA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lastRenderedPageBreak/>
        <w:t>def</w:t>
      </w:r>
      <w:r w:rsidRPr="00D737DA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Pr="00094142">
        <w:rPr>
          <w:rFonts w:ascii="Courier New" w:hAnsi="Courier New" w:cs="Courier New"/>
          <w:color w:val="0070C0"/>
          <w:sz w:val="18"/>
          <w:szCs w:val="18"/>
        </w:rPr>
        <w:t>proximal</w:t>
      </w:r>
      <w:r w:rsidRPr="00D737DA">
        <w:rPr>
          <w:rFonts w:ascii="Courier New" w:hAnsi="Courier New" w:cs="Courier New"/>
          <w:color w:val="333333"/>
          <w:sz w:val="18"/>
          <w:szCs w:val="18"/>
        </w:rPr>
        <w:t>(w0w,epsilon):</w:t>
      </w:r>
    </w:p>
    <w:p w:rsidR="00D737DA" w:rsidRPr="00D737DA" w:rsidRDefault="00D737DA" w:rsidP="00D737D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D737DA">
        <w:rPr>
          <w:rFonts w:ascii="Courier New" w:hAnsi="Courier New" w:cs="Courier New"/>
          <w:color w:val="333333"/>
          <w:sz w:val="18"/>
          <w:szCs w:val="18"/>
        </w:rPr>
        <w:t xml:space="preserve">    gradient=grad(w0w)</w:t>
      </w:r>
    </w:p>
    <w:p w:rsidR="00D737DA" w:rsidRPr="00D737DA" w:rsidRDefault="00D737DA" w:rsidP="00D737D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D737DA">
        <w:rPr>
          <w:rFonts w:ascii="Courier New" w:hAnsi="Courier New" w:cs="Courier New"/>
          <w:color w:val="333333"/>
          <w:sz w:val="18"/>
          <w:szCs w:val="18"/>
        </w:rPr>
        <w:t xml:space="preserve">    C=list([])</w:t>
      </w:r>
    </w:p>
    <w:p w:rsidR="00D737DA" w:rsidRPr="00D737DA" w:rsidRDefault="00D737DA" w:rsidP="00D737D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D737DA">
        <w:rPr>
          <w:rFonts w:ascii="Courier New" w:hAnsi="Courier New" w:cs="Courier New"/>
          <w:color w:val="333333"/>
          <w:sz w:val="18"/>
          <w:szCs w:val="18"/>
        </w:rPr>
        <w:t xml:space="preserve">    k=0</w:t>
      </w:r>
    </w:p>
    <w:p w:rsidR="00D737DA" w:rsidRPr="00D737DA" w:rsidRDefault="00D737DA" w:rsidP="00D737D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D737DA">
        <w:rPr>
          <w:rFonts w:ascii="Courier New" w:hAnsi="Courier New" w:cs="Courier New"/>
          <w:color w:val="333333"/>
          <w:sz w:val="18"/>
          <w:szCs w:val="18"/>
        </w:rPr>
        <w:t xml:space="preserve">    </w:t>
      </w:r>
      <w:r w:rsidRPr="00D737DA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while</w:t>
      </w:r>
      <w:r w:rsidRPr="00D737DA">
        <w:rPr>
          <w:rFonts w:ascii="Courier New" w:hAnsi="Courier New" w:cs="Courier New"/>
          <w:color w:val="333333"/>
          <w:sz w:val="18"/>
          <w:szCs w:val="18"/>
        </w:rPr>
        <w:t xml:space="preserve"> k&lt;2 or np.abs(C[-1]-C[-2])&gt;=epsilon:        </w:t>
      </w:r>
    </w:p>
    <w:p w:rsidR="00D737DA" w:rsidRPr="00D737DA" w:rsidRDefault="00D737DA" w:rsidP="00D737D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D737DA">
        <w:rPr>
          <w:rFonts w:ascii="Courier New" w:hAnsi="Courier New" w:cs="Courier New"/>
          <w:color w:val="333333"/>
          <w:sz w:val="18"/>
          <w:szCs w:val="18"/>
        </w:rPr>
        <w:t xml:space="preserve">        gamma=line_search(f2, grad, w0w, -grad(w0w) )[0]</w:t>
      </w:r>
    </w:p>
    <w:p w:rsidR="00D737DA" w:rsidRPr="00D737DA" w:rsidRDefault="00D737DA" w:rsidP="00D737D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D737DA">
        <w:rPr>
          <w:rFonts w:ascii="Courier New" w:hAnsi="Courier New" w:cs="Courier New"/>
          <w:color w:val="333333"/>
          <w:sz w:val="18"/>
          <w:szCs w:val="18"/>
        </w:rPr>
        <w:t xml:space="preserve">        w0w[0]=(w0w-gamma*gradient)[0]</w:t>
      </w:r>
    </w:p>
    <w:p w:rsidR="00D737DA" w:rsidRPr="00D737DA" w:rsidRDefault="00D737DA" w:rsidP="00D737D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D737DA">
        <w:rPr>
          <w:rFonts w:ascii="Courier New" w:hAnsi="Courier New" w:cs="Courier New"/>
          <w:color w:val="333333"/>
          <w:sz w:val="18"/>
          <w:szCs w:val="18"/>
        </w:rPr>
        <w:t xml:space="preserve">        w0w[1:]=threshold(w0w-gamma*gradient,rho*gamma, mode='soft')[1:]</w:t>
      </w:r>
    </w:p>
    <w:p w:rsidR="00D737DA" w:rsidRPr="00D737DA" w:rsidRDefault="00D737DA" w:rsidP="00D737D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D737DA">
        <w:rPr>
          <w:rFonts w:ascii="Courier New" w:hAnsi="Courier New" w:cs="Courier New"/>
          <w:color w:val="333333"/>
          <w:sz w:val="18"/>
          <w:szCs w:val="18"/>
        </w:rPr>
        <w:t xml:space="preserve">        gradient=grad(w0w)</w:t>
      </w:r>
    </w:p>
    <w:p w:rsidR="00D737DA" w:rsidRPr="00D737DA" w:rsidRDefault="00D737DA" w:rsidP="00D737D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D737DA">
        <w:rPr>
          <w:rFonts w:ascii="Courier New" w:hAnsi="Courier New" w:cs="Courier New"/>
          <w:color w:val="333333"/>
          <w:sz w:val="18"/>
          <w:szCs w:val="18"/>
        </w:rPr>
        <w:t xml:space="preserve">        C.append(F2(w0w))</w:t>
      </w:r>
    </w:p>
    <w:p w:rsidR="00D737DA" w:rsidRPr="00D737DA" w:rsidRDefault="00D737DA" w:rsidP="00D737D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D737DA">
        <w:rPr>
          <w:rFonts w:ascii="Courier New" w:hAnsi="Courier New" w:cs="Courier New"/>
          <w:color w:val="333333"/>
          <w:sz w:val="18"/>
          <w:szCs w:val="18"/>
        </w:rPr>
        <w:t xml:space="preserve">        k=k+1</w:t>
      </w:r>
    </w:p>
    <w:p w:rsidR="00D737DA" w:rsidRDefault="00D737DA" w:rsidP="00D737D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sectPr w:rsidR="00D737DA" w:rsidSect="00BB1886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 w:rsidRPr="00D737DA">
        <w:t xml:space="preserve">    </w:t>
      </w:r>
      <w:r w:rsidRPr="00D737DA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return</w:t>
      </w:r>
      <w:r w:rsidRPr="00D737DA">
        <w:t xml:space="preserve"> </w:t>
      </w:r>
      <w:r w:rsidRPr="00D737DA">
        <w:rPr>
          <w:rFonts w:ascii="Courier New" w:hAnsi="Courier New" w:cs="Courier New"/>
          <w:color w:val="333333"/>
          <w:sz w:val="18"/>
          <w:szCs w:val="18"/>
        </w:rPr>
        <w:t>w0w, C</w:t>
      </w:r>
    </w:p>
    <w:p w:rsidR="00D737DA" w:rsidRPr="00D737DA" w:rsidRDefault="00D737DA" w:rsidP="00D737D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D737DA">
        <w:rPr>
          <w:rFonts w:ascii="Courier New" w:hAnsi="Courier New" w:cs="Courier New"/>
          <w:color w:val="333333"/>
          <w:sz w:val="18"/>
          <w:szCs w:val="18"/>
        </w:rPr>
        <w:lastRenderedPageBreak/>
        <w:t>epsilon=1e-6</w:t>
      </w:r>
    </w:p>
    <w:p w:rsidR="00D737DA" w:rsidRPr="00D737DA" w:rsidRDefault="00D737DA" w:rsidP="00D737D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D737DA">
        <w:rPr>
          <w:rFonts w:ascii="Courier New" w:hAnsi="Courier New" w:cs="Courier New"/>
          <w:color w:val="333333"/>
          <w:sz w:val="18"/>
          <w:szCs w:val="18"/>
        </w:rPr>
        <w:t>w0w=np.zeros(p+1)</w:t>
      </w:r>
    </w:p>
    <w:p w:rsidR="00D737DA" w:rsidRPr="00D737DA" w:rsidRDefault="00D737DA" w:rsidP="00D737D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D737DA">
        <w:rPr>
          <w:rFonts w:ascii="Courier New" w:hAnsi="Courier New" w:cs="Courier New"/>
          <w:color w:val="333333"/>
          <w:sz w:val="18"/>
          <w:szCs w:val="18"/>
        </w:rPr>
        <w:t>rho=0.1</w:t>
      </w:r>
    </w:p>
    <w:p w:rsidR="00D737DA" w:rsidRPr="00D737DA" w:rsidRDefault="00D737DA" w:rsidP="00D737D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D737DA">
        <w:rPr>
          <w:rFonts w:ascii="Courier New" w:hAnsi="Courier New" w:cs="Courier New"/>
          <w:color w:val="333333"/>
          <w:sz w:val="18"/>
          <w:szCs w:val="18"/>
        </w:rPr>
        <w:t>w0w_opt,C=proximal(w0w,epsilon)</w:t>
      </w:r>
    </w:p>
    <w:p w:rsidR="00D737DA" w:rsidRPr="00D737DA" w:rsidRDefault="00D737DA" w:rsidP="00D737D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</w:p>
    <w:p w:rsidR="00D737DA" w:rsidRPr="00D737DA" w:rsidRDefault="00D737DA" w:rsidP="00D737D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D737DA">
        <w:rPr>
          <w:rFonts w:ascii="Courier New" w:hAnsi="Courier New" w:cs="Courier New"/>
          <w:color w:val="333333"/>
          <w:sz w:val="18"/>
          <w:szCs w:val="18"/>
        </w:rPr>
        <w:t>plt.figure()</w:t>
      </w:r>
    </w:p>
    <w:p w:rsidR="00D737DA" w:rsidRPr="00D737DA" w:rsidRDefault="00D737DA" w:rsidP="00D737D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D737DA">
        <w:rPr>
          <w:rFonts w:ascii="Courier New" w:hAnsi="Courier New" w:cs="Courier New"/>
          <w:color w:val="333333"/>
          <w:sz w:val="18"/>
          <w:szCs w:val="18"/>
        </w:rPr>
        <w:t>plt.plot(C,'--o')</w:t>
      </w:r>
    </w:p>
    <w:p w:rsidR="00D737DA" w:rsidRPr="00D737DA" w:rsidRDefault="00D737DA" w:rsidP="00D737D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D737DA">
        <w:rPr>
          <w:rFonts w:ascii="Courier New" w:hAnsi="Courier New" w:cs="Courier New"/>
          <w:color w:val="333333"/>
          <w:sz w:val="18"/>
          <w:szCs w:val="18"/>
        </w:rPr>
        <w:t>plt.xlabel('iteration')</w:t>
      </w:r>
    </w:p>
    <w:p w:rsidR="00D737DA" w:rsidRPr="00D737DA" w:rsidRDefault="00D737DA" w:rsidP="00D737D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D737DA">
        <w:rPr>
          <w:rFonts w:ascii="Courier New" w:hAnsi="Courier New" w:cs="Courier New"/>
          <w:color w:val="333333"/>
          <w:sz w:val="18"/>
          <w:szCs w:val="18"/>
        </w:rPr>
        <w:t>plt.ylabel('objective value')</w:t>
      </w:r>
    </w:p>
    <w:p w:rsidR="00D737DA" w:rsidRPr="00D737DA" w:rsidRDefault="00D737DA" w:rsidP="00D737D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D737DA">
        <w:rPr>
          <w:rFonts w:ascii="Courier New" w:hAnsi="Courier New" w:cs="Courier New"/>
          <w:color w:val="333333"/>
          <w:sz w:val="18"/>
          <w:szCs w:val="18"/>
        </w:rPr>
        <w:t>plt.grid()</w:t>
      </w:r>
    </w:p>
    <w:p w:rsidR="00D737DA" w:rsidRPr="00D737DA" w:rsidRDefault="00D737DA" w:rsidP="00D737D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D737DA">
        <w:rPr>
          <w:rFonts w:ascii="Courier New" w:hAnsi="Courier New" w:cs="Courier New"/>
          <w:color w:val="333333"/>
          <w:sz w:val="18"/>
          <w:szCs w:val="18"/>
        </w:rPr>
        <w:t>plt.show()</w:t>
      </w:r>
    </w:p>
    <w:p w:rsidR="006D5567" w:rsidRDefault="00E547CC" w:rsidP="00553586">
      <w:pPr>
        <w:jc w:val="center"/>
        <w:rPr>
          <w:rFonts w:ascii="Cambria" w:hAnsi="Cambria" w:cs="Calibri"/>
          <w:b/>
          <w:color w:val="000000"/>
        </w:rPr>
      </w:pPr>
      <w:r w:rsidRPr="00E547CC">
        <w:rPr>
          <w:rFonts w:ascii="Cambria" w:hAnsi="Cambria" w:cs="Calibri"/>
          <w:b/>
          <w:noProof/>
          <w:color w:val="000000"/>
        </w:rPr>
        <w:drawing>
          <wp:inline distT="0" distB="0" distL="0" distR="0" wp14:anchorId="2D7CFB19" wp14:editId="2EB9BA49">
            <wp:extent cx="4597879" cy="3067732"/>
            <wp:effectExtent l="0" t="0" r="0" b="0"/>
            <wp:docPr id="14" name="图片 14" descr="C:\Users\Win7-Wei\Desktop\travaux pratiques\SD211 TP2\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n7-Wei\Desktop\travaux pratiques\SD211 TP2\2.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584" cy="307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101" w:rsidRPr="00E64C4A" w:rsidRDefault="00FC4101" w:rsidP="00E64C4A">
      <w:pPr>
        <w:jc w:val="center"/>
        <w:rPr>
          <w:rFonts w:ascii="Cambria" w:hAnsi="Cambria" w:cs="Calibri"/>
        </w:rPr>
      </w:pPr>
      <w:r w:rsidRPr="00F3530F">
        <w:rPr>
          <w:rFonts w:ascii="Cambria" w:hAnsi="Cambria" w:cs="Calibri"/>
          <w:color w:val="000000"/>
        </w:rPr>
        <w:t>Figure.</w:t>
      </w:r>
      <w:r>
        <w:rPr>
          <w:rFonts w:ascii="Cambria" w:hAnsi="Cambria" w:cs="Calibri"/>
          <w:color w:val="000000"/>
        </w:rPr>
        <w:t xml:space="preserve"> Evolution of</w:t>
      </w:r>
      <w:r w:rsidRPr="00F3530F">
        <w:rPr>
          <w:rFonts w:ascii="Cambria" w:hAnsi="Cambria" w:cs="Calibri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  <w:lang w:val="fr-FR"/>
              </w:rPr>
            </m:ctrlPr>
          </m:sSubPr>
          <m:e>
            <m:r>
              <w:rPr>
                <w:rFonts w:ascii="Cambria Math" w:hAnsi="Cambria Math" w:cs="Calibri"/>
                <w:color w:val="000000"/>
                <w:lang w:val="fr-FR"/>
              </w:rPr>
              <m:t>F</m:t>
            </m:r>
          </m:e>
          <m:sub>
            <m:r>
              <w:rPr>
                <w:rFonts w:ascii="Cambria Math" w:hAnsi="Cambria Math" w:cs="Calibri"/>
                <w:color w:val="000000"/>
              </w:rPr>
              <m:t>2</m:t>
            </m:r>
          </m:sub>
        </m:sSub>
        <m:r>
          <w:rPr>
            <w:rFonts w:ascii="Cambria Math" w:hAnsi="Cambria Math" w:cs="Calibri"/>
            <w:color w:val="000000"/>
          </w:rPr>
          <m:t>(</m:t>
        </m:r>
        <m:acc>
          <m:accPr>
            <m:chr m:val="̅"/>
            <m:ctrlPr>
              <w:rPr>
                <w:rFonts w:ascii="Cambria Math" w:hAnsi="Cambria Math" w:cs="Calibri"/>
                <w:color w:val="000000"/>
              </w:rPr>
            </m:ctrlPr>
          </m:accPr>
          <m:e>
            <m:r>
              <w:rPr>
                <w:rFonts w:ascii="Cambria Math" w:hAnsi="Cambria Math" w:cs="Calibri"/>
                <w:color w:val="000000"/>
              </w:rPr>
              <m:t>w</m:t>
            </m:r>
          </m:e>
        </m:acc>
        <m:r>
          <w:rPr>
            <w:rFonts w:ascii="Cambria Math" w:hAnsi="Cambria Math" w:cs="Calibri"/>
            <w:color w:val="000000"/>
          </w:rPr>
          <m:t>)</m:t>
        </m:r>
      </m:oMath>
      <w:r w:rsidRPr="00F3530F">
        <w:rPr>
          <w:rFonts w:ascii="Cambria" w:hAnsi="Cambria" w:cs="Calibri"/>
          <w:color w:val="000000"/>
        </w:rPr>
        <w:t xml:space="preserve"> </w:t>
      </w:r>
      <w:r>
        <w:rPr>
          <w:rFonts w:ascii="Cambria" w:hAnsi="Cambria" w:cs="Calibri"/>
          <w:color w:val="000000"/>
        </w:rPr>
        <w:t>with</w:t>
      </w:r>
      <w:r>
        <w:rPr>
          <w:rFonts w:ascii="Cambria" w:hAnsi="Cambria" w:cs="Calibri"/>
        </w:rPr>
        <w:t xml:space="preserve"> </w:t>
      </w:r>
      <m:oMath>
        <m:r>
          <w:rPr>
            <w:rFonts w:ascii="Cambria Math" w:eastAsiaTheme="minorEastAsia" w:hAnsi="Cambria Math" w:cs="Calibri"/>
            <w:color w:val="000000"/>
          </w:rPr>
          <m:t>ϵ=</m:t>
        </m:r>
        <m:sSup>
          <m:sSupPr>
            <m:ctrlPr>
              <w:rPr>
                <w:rFonts w:ascii="Cambria Math" w:eastAsiaTheme="minorEastAsia" w:hAnsi="Cambria Math" w:cs="Calibri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Calibri"/>
                <w:color w:val="000000"/>
              </w:rPr>
              <m:t>10</m:t>
            </m:r>
          </m:e>
          <m:sup>
            <m:r>
              <w:rPr>
                <w:rFonts w:ascii="Cambria Math" w:eastAsiaTheme="minorEastAsia" w:hAnsi="Cambria Math" w:cs="Calibri"/>
                <w:color w:val="000000"/>
              </w:rPr>
              <m:t>-</m:t>
            </m:r>
            <m:r>
              <w:rPr>
                <w:rFonts w:ascii="Cambria Math" w:eastAsiaTheme="minorEastAsia" w:hAnsi="Cambria Math" w:cs="Calibri" w:hint="eastAsia"/>
                <w:color w:val="000000"/>
              </w:rPr>
              <m:t>6</m:t>
            </m:r>
          </m:sup>
        </m:sSup>
      </m:oMath>
      <w:r w:rsidRPr="00F3530F">
        <w:rPr>
          <w:rFonts w:ascii="Cambria" w:hAnsi="Cambria" w:cs="Calibri"/>
        </w:rPr>
        <w:t>.</w:t>
      </w:r>
    </w:p>
    <w:p w:rsidR="001F2A18" w:rsidRDefault="00681DE7" w:rsidP="00681DE7">
      <w:pPr>
        <w:jc w:val="center"/>
        <w:rPr>
          <w:rFonts w:ascii="Cambria" w:hAnsi="Cambria" w:cs="Calibri"/>
          <w:color w:val="000000"/>
          <w:sz w:val="28"/>
        </w:rPr>
      </w:pPr>
      <w:r w:rsidRPr="00681DE7">
        <w:rPr>
          <w:rFonts w:ascii="Cambria" w:hAnsi="Cambria" w:cs="Calibri"/>
          <w:noProof/>
          <w:color w:val="000000"/>
          <w:sz w:val="28"/>
        </w:rPr>
        <w:drawing>
          <wp:inline distT="0" distB="0" distL="0" distR="0" wp14:anchorId="262C51F2" wp14:editId="0D507913">
            <wp:extent cx="4345399" cy="2755733"/>
            <wp:effectExtent l="0" t="0" r="0" b="0"/>
            <wp:docPr id="2" name="图片 2" descr="C:\Users\Win7-Wei\Desktop\travaux pratiques\SD211 TP2\3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7-Wei\Desktop\travaux pratiques\SD211 TP2\3.2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536" cy="277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CF6" w:rsidRPr="009530A9" w:rsidRDefault="00313CF6" w:rsidP="00313CF6">
      <w:pPr>
        <w:jc w:val="center"/>
        <w:rPr>
          <w:rFonts w:ascii="Cambria" w:hAnsi="Cambria"/>
        </w:rPr>
      </w:pPr>
      <w:r w:rsidRPr="009530A9">
        <w:rPr>
          <w:rFonts w:ascii="Cambria" w:hAnsi="Cambria"/>
        </w:rPr>
        <w:lastRenderedPageBreak/>
        <w:t xml:space="preserve">Figure. Solution of </w:t>
      </w:r>
      <m:oMath>
        <m:acc>
          <m:accPr>
            <m:chr m:val="̅"/>
            <m:ctrlPr>
              <w:rPr>
                <w:rFonts w:ascii="Cambria Math" w:hAnsi="Cambria Math" w:cs="Calibri"/>
                <w:color w:val="000000"/>
              </w:rPr>
            </m:ctrlPr>
          </m:accPr>
          <m:e>
            <m:r>
              <w:rPr>
                <w:rFonts w:ascii="Cambria Math" w:hAnsi="Cambria Math" w:cs="Calibri"/>
                <w:color w:val="000000"/>
              </w:rPr>
              <m:t>w</m:t>
            </m:r>
          </m:e>
        </m:acc>
      </m:oMath>
      <w:r>
        <w:rPr>
          <w:rFonts w:ascii="Cambria" w:hAnsi="Cambria"/>
          <w:color w:val="000000"/>
        </w:rPr>
        <w:t xml:space="preserve"> with different sparsity level</w:t>
      </w:r>
    </w:p>
    <w:p w:rsidR="003B79BC" w:rsidRDefault="003B79BC" w:rsidP="00A4467E">
      <w:pPr>
        <w:rPr>
          <w:rFonts w:ascii="Cambria" w:hAnsi="Cambria" w:cs="Calibri"/>
          <w:color w:val="000000"/>
        </w:rPr>
      </w:pPr>
    </w:p>
    <w:p w:rsidR="00313CF6" w:rsidRDefault="00A4467E" w:rsidP="00A4467E">
      <w:pPr>
        <w:rPr>
          <w:rFonts w:ascii="Cambria" w:hAnsi="Cambria" w:cs="Calibri"/>
          <w:color w:val="000000"/>
        </w:rPr>
      </w:pPr>
      <w:r w:rsidRPr="00A4467E">
        <w:rPr>
          <w:rFonts w:ascii="Cambria" w:hAnsi="Cambria" w:cs="Calibri"/>
          <w:color w:val="000000"/>
        </w:rPr>
        <w:t xml:space="preserve">We find that </w:t>
      </w:r>
      <m:oMath>
        <m:sSub>
          <m:sSubPr>
            <m:ctrlPr>
              <w:rPr>
                <w:rFonts w:ascii="Cambria Math" w:hAnsi="Cambria Math" w:cs="Calibri"/>
                <w:color w:val="000000"/>
              </w:rPr>
            </m:ctrlPr>
          </m:sSubPr>
          <m:e>
            <m:r>
              <w:rPr>
                <w:rFonts w:ascii="Cambria Math" w:hAnsi="Cambria Math" w:cs="Calibri"/>
                <w:color w:val="000000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1</m:t>
            </m:r>
          </m:sub>
        </m:sSub>
      </m:oMath>
      <w:r w:rsidRPr="00A4467E">
        <w:rPr>
          <w:rFonts w:ascii="Cambria" w:hAnsi="Cambria" w:cs="Calibri"/>
          <w:color w:val="000000"/>
        </w:rPr>
        <w:t xml:space="preserve">-regularization will lead to sparse solution of </w:t>
      </w:r>
      <m:oMath>
        <m:acc>
          <m:accPr>
            <m:chr m:val="̅"/>
            <m:ctrlPr>
              <w:rPr>
                <w:rFonts w:ascii="Cambria Math" w:hAnsi="Cambria Math" w:cs="Calibri"/>
                <w:color w:val="000000"/>
              </w:rPr>
            </m:ctrlPr>
          </m:accPr>
          <m:e>
            <m:r>
              <w:rPr>
                <w:rFonts w:ascii="Cambria Math" w:hAnsi="Cambria Math" w:cs="Calibri"/>
                <w:color w:val="000000"/>
              </w:rPr>
              <m:t>w</m:t>
            </m:r>
          </m:e>
        </m:acc>
      </m:oMath>
      <w:r w:rsidRPr="00A4467E">
        <w:rPr>
          <w:rFonts w:ascii="Cambria" w:hAnsi="Cambria" w:cs="Calibri"/>
          <w:color w:val="000000"/>
        </w:rPr>
        <w:t xml:space="preserve">. the sparsity level is determined by </w:t>
      </w:r>
      <m:oMath>
        <m:r>
          <w:rPr>
            <w:rFonts w:ascii="Cambria Math" w:hAnsi="Cambria Math" w:cs="Calibri"/>
            <w:color w:val="000000"/>
          </w:rPr>
          <m:t>ρ</m:t>
        </m:r>
      </m:oMath>
      <w:r w:rsidRPr="00A4467E">
        <w:rPr>
          <w:rFonts w:ascii="Cambria" w:hAnsi="Cambria" w:cs="Calibri"/>
          <w:color w:val="000000"/>
        </w:rPr>
        <w:t xml:space="preserve">. Larger </w:t>
      </w:r>
      <m:oMath>
        <m:r>
          <w:rPr>
            <w:rFonts w:ascii="Cambria Math" w:hAnsi="Cambria Math" w:cs="Calibri"/>
            <w:color w:val="000000"/>
          </w:rPr>
          <m:t>ρ</m:t>
        </m:r>
      </m:oMath>
      <w:r w:rsidRPr="00A4467E">
        <w:rPr>
          <w:rFonts w:ascii="Cambria" w:hAnsi="Cambria" w:cs="Calibri"/>
          <w:color w:val="000000"/>
        </w:rPr>
        <w:t xml:space="preserve"> will lead to sparser </w:t>
      </w:r>
      <m:oMath>
        <m:acc>
          <m:accPr>
            <m:chr m:val="̅"/>
            <m:ctrlPr>
              <w:rPr>
                <w:rFonts w:ascii="Cambria Math" w:hAnsi="Cambria Math" w:cs="Calibri"/>
                <w:color w:val="000000"/>
              </w:rPr>
            </m:ctrlPr>
          </m:accPr>
          <m:e>
            <m:r>
              <w:rPr>
                <w:rFonts w:ascii="Cambria Math" w:hAnsi="Cambria Math" w:cs="Calibri"/>
                <w:color w:val="000000"/>
              </w:rPr>
              <m:t>w</m:t>
            </m:r>
          </m:e>
        </m:acc>
      </m:oMath>
      <w:r w:rsidRPr="00A4467E">
        <w:rPr>
          <w:rFonts w:ascii="Cambria" w:hAnsi="Cambria" w:cs="Calibri"/>
          <w:color w:val="000000"/>
        </w:rPr>
        <w:t>.</w:t>
      </w:r>
    </w:p>
    <w:p w:rsidR="00A4467E" w:rsidRPr="00A4467E" w:rsidRDefault="00A4467E" w:rsidP="00A4467E">
      <w:pPr>
        <w:rPr>
          <w:rFonts w:ascii="Cambria" w:hAnsi="Cambria" w:cs="Calibri"/>
          <w:color w:val="000000"/>
        </w:rPr>
      </w:pPr>
    </w:p>
    <w:p w:rsidR="00B70035" w:rsidRDefault="009A6F75" w:rsidP="006F06C9">
      <w:pPr>
        <w:pStyle w:val="1"/>
        <w:numPr>
          <w:ilvl w:val="0"/>
          <w:numId w:val="1"/>
        </w:numPr>
        <w:spacing w:before="0" w:after="120"/>
        <w:ind w:left="425" w:hanging="425"/>
        <w:jc w:val="both"/>
        <w:rPr>
          <w:rFonts w:ascii="Cambria" w:hAnsi="Cambria" w:cs="Calibri"/>
          <w:b/>
          <w:szCs w:val="22"/>
        </w:rPr>
      </w:pPr>
      <w:r>
        <w:rPr>
          <w:rFonts w:ascii="Cambria" w:hAnsi="Cambria" w:cs="Calibri"/>
          <w:b/>
          <w:szCs w:val="22"/>
        </w:rPr>
        <w:t>Comparison</w:t>
      </w:r>
    </w:p>
    <w:p w:rsidR="00183815" w:rsidRPr="00183815" w:rsidRDefault="00183815" w:rsidP="00183815">
      <w:pPr>
        <w:jc w:val="both"/>
        <w:rPr>
          <w:rFonts w:ascii="Cambria" w:hAnsi="Cambria" w:cs="Calibri"/>
          <w:b/>
          <w:color w:val="000000"/>
        </w:rPr>
      </w:pPr>
      <w:r w:rsidRPr="00183815">
        <w:rPr>
          <w:rFonts w:ascii="Cambria" w:hAnsi="Cambria" w:cs="Calibri"/>
          <w:b/>
        </w:rPr>
        <w:t xml:space="preserve">Question </w:t>
      </w:r>
      <w:r>
        <w:rPr>
          <w:rFonts w:ascii="Cambria" w:hAnsi="Cambria" w:cs="Calibri"/>
          <w:b/>
          <w:color w:val="000000"/>
        </w:rPr>
        <w:t>3.1</w:t>
      </w:r>
      <w:r w:rsidRPr="00183815">
        <w:rPr>
          <w:rFonts w:ascii="Cambria" w:hAnsi="Cambria" w:cs="Calibri"/>
          <w:b/>
          <w:color w:val="000000"/>
        </w:rPr>
        <w:t xml:space="preserve"> </w:t>
      </w:r>
      <w:r>
        <w:rPr>
          <w:rFonts w:ascii="Cambria" w:hAnsi="Cambria" w:cs="Calibri"/>
          <w:b/>
          <w:color w:val="000000"/>
        </w:rPr>
        <w:t>Property of the two optimisation problems</w:t>
      </w:r>
    </w:p>
    <w:p w:rsidR="00CF40E9" w:rsidRPr="00B81139" w:rsidRDefault="00CF40E9" w:rsidP="001F1EAF">
      <w:pPr>
        <w:pStyle w:val="a5"/>
        <w:numPr>
          <w:ilvl w:val="0"/>
          <w:numId w:val="4"/>
        </w:numPr>
        <w:rPr>
          <w:rFonts w:ascii="Cambria" w:hAnsi="Cambria"/>
          <w:b/>
        </w:rPr>
      </w:pPr>
      <w:r w:rsidRPr="00B81139">
        <w:rPr>
          <w:rFonts w:ascii="Cambria" w:hAnsi="Cambria"/>
          <w:b/>
        </w:rPr>
        <w:t>Sparsity promotion</w:t>
      </w:r>
    </w:p>
    <w:p w:rsidR="001F1EAF" w:rsidRPr="00A14896" w:rsidRDefault="001F1EAF" w:rsidP="00CF40E9">
      <w:pPr>
        <w:pStyle w:val="a5"/>
        <w:jc w:val="both"/>
        <w:rPr>
          <w:rFonts w:ascii="Cambria" w:hAnsi="Cambria" w:cs="Calibri"/>
          <w:color w:val="000000"/>
        </w:rPr>
      </w:pPr>
      <w:r w:rsidRPr="00A14896">
        <w:rPr>
          <w:rFonts w:ascii="Cambria" w:hAnsi="Cambria" w:cs="Calibri"/>
          <w:color w:val="000000"/>
        </w:rPr>
        <w:t xml:space="preserve">The main difference between </w:t>
      </w:r>
      <m:oMath>
        <m:sSub>
          <m:sSubPr>
            <m:ctrlPr>
              <w:rPr>
                <w:rFonts w:ascii="Cambria Math" w:hAnsi="Cambria Math" w:cs="Calibri"/>
                <w:color w:val="000000"/>
              </w:rPr>
            </m:ctrlPr>
          </m:sSubPr>
          <m:e>
            <m:r>
              <w:rPr>
                <w:rFonts w:ascii="Cambria Math" w:hAnsi="Cambria Math" w:cs="Calibri"/>
                <w:color w:val="000000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1</m:t>
            </m:r>
          </m:sub>
        </m:sSub>
      </m:oMath>
      <w:r w:rsidRPr="00A14896">
        <w:rPr>
          <w:rFonts w:ascii="Cambria" w:hAnsi="Cambria" w:cs="Calibri"/>
          <w:color w:val="000000"/>
        </w:rPr>
        <w:t xml:space="preserve"> and </w:t>
      </w:r>
      <m:oMath>
        <m:sSub>
          <m:sSubPr>
            <m:ctrlPr>
              <w:rPr>
                <w:rFonts w:ascii="Cambria Math" w:hAnsi="Cambria Math" w:cs="Calibri"/>
                <w:color w:val="000000"/>
              </w:rPr>
            </m:ctrlPr>
          </m:sSubPr>
          <m:e>
            <m:r>
              <w:rPr>
                <w:rFonts w:ascii="Cambria Math" w:hAnsi="Cambria Math" w:cs="Calibri"/>
                <w:color w:val="000000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2</m:t>
            </m:r>
          </m:sub>
        </m:sSub>
      </m:oMath>
      <w:r w:rsidRPr="00A14896">
        <w:rPr>
          <w:rFonts w:ascii="Cambria" w:hAnsi="Cambria" w:cs="Calibri"/>
          <w:color w:val="000000"/>
        </w:rPr>
        <w:t xml:space="preserve"> regularization is that </w:t>
      </w:r>
      <m:oMath>
        <m:sSub>
          <m:sSubPr>
            <m:ctrlPr>
              <w:rPr>
                <w:rFonts w:ascii="Cambria Math" w:hAnsi="Cambria Math" w:cs="Calibri"/>
                <w:color w:val="000000"/>
              </w:rPr>
            </m:ctrlPr>
          </m:sSubPr>
          <m:e>
            <m:r>
              <w:rPr>
                <w:rFonts w:ascii="Cambria Math" w:hAnsi="Cambria Math" w:cs="Calibri"/>
                <w:color w:val="000000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1</m:t>
            </m:r>
          </m:sub>
        </m:sSub>
      </m:oMath>
      <w:r w:rsidRPr="00A14896">
        <w:rPr>
          <w:rFonts w:ascii="Cambria" w:hAnsi="Cambria" w:cs="Calibri"/>
          <w:color w:val="000000"/>
        </w:rPr>
        <w:t xml:space="preserve"> can yield sparse models while </w:t>
      </w:r>
      <m:oMath>
        <m:sSub>
          <m:sSubPr>
            <m:ctrlPr>
              <w:rPr>
                <w:rFonts w:ascii="Cambria Math" w:hAnsi="Cambria Math" w:cs="Calibri"/>
                <w:color w:val="000000"/>
              </w:rPr>
            </m:ctrlPr>
          </m:sSubPr>
          <m:e>
            <m:r>
              <w:rPr>
                <w:rFonts w:ascii="Cambria Math" w:hAnsi="Cambria Math" w:cs="Calibri"/>
                <w:color w:val="000000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2</m:t>
            </m:r>
          </m:sub>
        </m:sSub>
      </m:oMath>
      <w:r w:rsidRPr="00A14896">
        <w:rPr>
          <w:rFonts w:ascii="Cambria" w:hAnsi="Cambria" w:cs="Calibri"/>
          <w:color w:val="000000"/>
        </w:rPr>
        <w:t xml:space="preserve"> doesn't. Sparse model is a great property to have when dealing with high-dimensional data</w:t>
      </w:r>
      <w:r w:rsidR="00CF40E9" w:rsidRPr="00A14896">
        <w:rPr>
          <w:rFonts w:ascii="Cambria" w:hAnsi="Cambria" w:cs="Calibri"/>
          <w:color w:val="000000"/>
        </w:rPr>
        <w:t>.</w:t>
      </w:r>
    </w:p>
    <w:p w:rsidR="00CF40E9" w:rsidRPr="00B81139" w:rsidRDefault="00CF40E9" w:rsidP="00A14896">
      <w:pPr>
        <w:pStyle w:val="a5"/>
        <w:numPr>
          <w:ilvl w:val="0"/>
          <w:numId w:val="4"/>
        </w:numPr>
        <w:jc w:val="both"/>
        <w:rPr>
          <w:rFonts w:ascii="Cambria" w:hAnsi="Cambria" w:cs="Calibri"/>
          <w:b/>
          <w:color w:val="000000"/>
        </w:rPr>
      </w:pPr>
      <w:r w:rsidRPr="00B81139">
        <w:rPr>
          <w:rFonts w:ascii="Cambria" w:hAnsi="Cambria" w:cs="Calibri"/>
          <w:b/>
          <w:color w:val="000000"/>
        </w:rPr>
        <w:t>Solution of the optimization problem</w:t>
      </w:r>
    </w:p>
    <w:p w:rsidR="00A14896" w:rsidRPr="00A14896" w:rsidRDefault="00F4637C" w:rsidP="00A14896">
      <w:pPr>
        <w:pStyle w:val="a5"/>
        <w:jc w:val="both"/>
        <w:rPr>
          <w:rFonts w:ascii="Cambria" w:hAnsi="Cambria" w:cs="Calibri"/>
          <w:color w:val="000000"/>
        </w:rPr>
      </w:pPr>
      <m:oMath>
        <m:sSub>
          <m:sSubPr>
            <m:ctrlPr>
              <w:rPr>
                <w:rFonts w:ascii="Cambria Math" w:hAnsi="Cambria Math" w:cs="Calibri"/>
                <w:color w:val="000000"/>
              </w:rPr>
            </m:ctrlPr>
          </m:sSubPr>
          <m:e>
            <m:r>
              <w:rPr>
                <w:rFonts w:ascii="Cambria Math" w:hAnsi="Cambria Math" w:cs="Calibri"/>
                <w:color w:val="000000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2</m:t>
            </m:r>
          </m:sub>
        </m:sSub>
      </m:oMath>
      <w:r w:rsidR="00CF40E9" w:rsidRPr="00A14896">
        <w:rPr>
          <w:rFonts w:ascii="Cambria" w:hAnsi="Cambria" w:cs="Calibri"/>
          <w:color w:val="000000"/>
        </w:rPr>
        <w:t xml:space="preserve">-regularized </w:t>
      </w:r>
      <w:r w:rsidR="00A14896" w:rsidRPr="00A14896">
        <w:rPr>
          <w:rFonts w:ascii="Cambria" w:hAnsi="Cambria" w:cs="Calibri"/>
          <w:color w:val="000000"/>
        </w:rPr>
        <w:t>objective</w:t>
      </w:r>
      <w:r w:rsidR="00CF40E9" w:rsidRPr="00A14896">
        <w:rPr>
          <w:rFonts w:ascii="Cambria" w:hAnsi="Cambria" w:cs="Calibri"/>
          <w:color w:val="000000"/>
        </w:rPr>
        <w:t xml:space="preserve"> function is smooth. The solution that minimizes the </w:t>
      </w:r>
      <w:r w:rsidR="00A14896" w:rsidRPr="00A14896">
        <w:rPr>
          <w:rFonts w:ascii="Cambria" w:hAnsi="Cambria" w:cs="Calibri"/>
          <w:color w:val="000000"/>
        </w:rPr>
        <w:t xml:space="preserve">objective function </w:t>
      </w:r>
      <w:r w:rsidR="00CF40E9" w:rsidRPr="00A14896">
        <w:rPr>
          <w:rFonts w:ascii="Cambria" w:hAnsi="Cambria" w:cs="Calibri"/>
          <w:color w:val="000000"/>
        </w:rPr>
        <w:t>is the stationary point (0-derivative point).</w:t>
      </w:r>
    </w:p>
    <w:p w:rsidR="00A14896" w:rsidRPr="00A14896" w:rsidRDefault="00A14896" w:rsidP="00A14896">
      <w:pPr>
        <w:pStyle w:val="a5"/>
        <w:jc w:val="both"/>
        <w:rPr>
          <w:rFonts w:ascii="Cambria" w:hAnsi="Cambria" w:cs="Calibri"/>
          <w:color w:val="000000"/>
        </w:rPr>
      </w:pPr>
      <w:r w:rsidRPr="00A14896">
        <w:rPr>
          <w:rFonts w:ascii="Cambria" w:hAnsi="Cambria" w:cs="Calibri"/>
          <w:color w:val="000000"/>
        </w:rPr>
        <w:t xml:space="preserve">However, </w:t>
      </w:r>
      <m:oMath>
        <m:sSub>
          <m:sSubPr>
            <m:ctrlPr>
              <w:rPr>
                <w:rFonts w:ascii="Cambria Math" w:hAnsi="Cambria Math" w:cs="Calibri"/>
                <w:color w:val="000000"/>
              </w:rPr>
            </m:ctrlPr>
          </m:sSubPr>
          <m:e>
            <m:r>
              <w:rPr>
                <w:rFonts w:ascii="Cambria Math" w:hAnsi="Cambria Math" w:cs="Calibri"/>
                <w:color w:val="000000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1</m:t>
            </m:r>
          </m:sub>
        </m:sSub>
      </m:oMath>
      <w:r w:rsidRPr="00A14896">
        <w:rPr>
          <w:rFonts w:ascii="Cambria" w:hAnsi="Cambria" w:cs="Calibri"/>
          <w:color w:val="000000"/>
        </w:rPr>
        <w:t>-regularized objective function is non-smooth. It's not differentiable at 0. The optimal solution of a function is either the point with 0-derivative or one of the irregularities (corners, kinks, etc.). So, it's possible that the optimal solution is 0 even if 0 isn't the stationary point.</w:t>
      </w:r>
    </w:p>
    <w:p w:rsidR="00CF40E9" w:rsidRPr="00B81139" w:rsidRDefault="00CF40E9" w:rsidP="00CF40E9">
      <w:pPr>
        <w:pStyle w:val="a5"/>
        <w:numPr>
          <w:ilvl w:val="0"/>
          <w:numId w:val="4"/>
        </w:numPr>
        <w:rPr>
          <w:rFonts w:ascii="Cambria" w:hAnsi="Cambria"/>
          <w:b/>
          <w:lang w:val="en"/>
        </w:rPr>
      </w:pPr>
      <w:r w:rsidRPr="00B81139">
        <w:rPr>
          <w:rFonts w:ascii="Cambria" w:hAnsi="Cambria"/>
          <w:b/>
          <w:lang w:val="en"/>
        </w:rPr>
        <w:t>Prediction error</w:t>
      </w:r>
    </w:p>
    <w:p w:rsidR="001F1EAF" w:rsidRPr="00F30412" w:rsidRDefault="001F1EAF" w:rsidP="00F30412">
      <w:pPr>
        <w:pStyle w:val="a5"/>
        <w:jc w:val="both"/>
        <w:rPr>
          <w:rFonts w:ascii="Cambria" w:hAnsi="Cambria" w:cs="Calibri"/>
          <w:color w:val="000000"/>
        </w:rPr>
      </w:pPr>
      <w:r w:rsidRPr="00A14896">
        <w:rPr>
          <w:rFonts w:ascii="Cambria" w:hAnsi="Cambria" w:cs="Calibri"/>
          <w:color w:val="000000"/>
        </w:rPr>
        <w:t xml:space="preserve">Typically </w:t>
      </w:r>
      <m:oMath>
        <m:sSub>
          <m:sSubPr>
            <m:ctrlPr>
              <w:rPr>
                <w:rFonts w:ascii="Cambria Math" w:hAnsi="Cambria Math" w:cs="Calibri"/>
                <w:color w:val="000000"/>
              </w:rPr>
            </m:ctrlPr>
          </m:sSubPr>
          <m:e>
            <m:r>
              <w:rPr>
                <w:rFonts w:ascii="Cambria Math" w:hAnsi="Cambria Math" w:cs="Calibri"/>
                <w:color w:val="000000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2</m:t>
            </m:r>
          </m:sub>
        </m:sSub>
      </m:oMath>
      <w:r w:rsidRPr="00A14896">
        <w:rPr>
          <w:rFonts w:ascii="Cambria" w:hAnsi="Cambria" w:cs="Calibri"/>
          <w:color w:val="000000"/>
        </w:rPr>
        <w:t xml:space="preserve"> </w:t>
      </w:r>
      <w:r w:rsidR="00CF40E9" w:rsidRPr="00A14896">
        <w:rPr>
          <w:rFonts w:ascii="Cambria" w:hAnsi="Cambria" w:cs="Calibri"/>
          <w:color w:val="000000"/>
        </w:rPr>
        <w:t>regularization</w:t>
      </w:r>
      <w:r w:rsidRPr="00A14896">
        <w:rPr>
          <w:rFonts w:ascii="Cambria" w:hAnsi="Cambria" w:cs="Calibri"/>
          <w:color w:val="000000"/>
        </w:rPr>
        <w:t xml:space="preserve"> </w:t>
      </w:r>
      <w:r w:rsidR="00CF40E9" w:rsidRPr="00A14896">
        <w:rPr>
          <w:rFonts w:ascii="Cambria" w:hAnsi="Cambria" w:cs="Calibri"/>
          <w:color w:val="000000"/>
        </w:rPr>
        <w:t>is</w:t>
      </w:r>
      <w:r w:rsidRPr="00A14896">
        <w:rPr>
          <w:rFonts w:ascii="Cambria" w:hAnsi="Cambria" w:cs="Calibri"/>
          <w:color w:val="000000"/>
        </w:rPr>
        <w:t xml:space="preserve"> much better for minimizing prediction error rather than </w:t>
      </w:r>
      <m:oMath>
        <m:sSub>
          <m:sSubPr>
            <m:ctrlPr>
              <w:rPr>
                <w:rFonts w:ascii="Cambria Math" w:hAnsi="Cambria Math" w:cs="Calibri"/>
                <w:color w:val="000000"/>
              </w:rPr>
            </m:ctrlPr>
          </m:sSubPr>
          <m:e>
            <m:r>
              <w:rPr>
                <w:rFonts w:ascii="Cambria Math" w:hAnsi="Cambria Math" w:cs="Calibri"/>
                <w:color w:val="000000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1</m:t>
            </m:r>
          </m:sub>
        </m:sSub>
      </m:oMath>
      <w:r w:rsidRPr="00A14896">
        <w:rPr>
          <w:rFonts w:ascii="Cambria" w:hAnsi="Cambria" w:cs="Calibri"/>
          <w:color w:val="000000"/>
        </w:rPr>
        <w:t xml:space="preserve"> </w:t>
      </w:r>
      <w:r w:rsidR="00681DE7">
        <w:rPr>
          <w:rFonts w:ascii="Cambria" w:hAnsi="Cambria" w:cs="Calibri"/>
          <w:color w:val="000000"/>
        </w:rPr>
        <w:t>regularization</w:t>
      </w:r>
      <w:r w:rsidRPr="00A14896">
        <w:rPr>
          <w:rFonts w:ascii="Cambria" w:hAnsi="Cambria" w:cs="Calibri"/>
          <w:color w:val="000000"/>
        </w:rPr>
        <w:t xml:space="preserve">. </w:t>
      </w:r>
      <w:r w:rsidR="0045395F">
        <w:rPr>
          <w:rFonts w:ascii="Cambria" w:hAnsi="Cambria" w:cs="Calibri"/>
          <w:color w:val="000000"/>
        </w:rPr>
        <w:t>Because</w:t>
      </w:r>
      <w:r w:rsidRPr="00A14896">
        <w:rPr>
          <w:rFonts w:ascii="Cambria" w:hAnsi="Cambria" w:cs="Calibri"/>
          <w:color w:val="000000"/>
        </w:rPr>
        <w:t xml:space="preserve"> when two predictors are highly correlated, </w:t>
      </w:r>
      <m:oMath>
        <m:sSub>
          <m:sSubPr>
            <m:ctrlPr>
              <w:rPr>
                <w:rFonts w:ascii="Cambria Math" w:hAnsi="Cambria Math" w:cs="Calibri"/>
                <w:color w:val="000000"/>
              </w:rPr>
            </m:ctrlPr>
          </m:sSubPr>
          <m:e>
            <m:r>
              <w:rPr>
                <w:rFonts w:ascii="Cambria Math" w:hAnsi="Cambria Math" w:cs="Calibri"/>
                <w:color w:val="000000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1</m:t>
            </m:r>
          </m:sub>
        </m:sSub>
      </m:oMath>
      <w:r w:rsidR="00A14896">
        <w:rPr>
          <w:rFonts w:ascii="Cambria" w:hAnsi="Cambria" w:cs="Calibri"/>
          <w:color w:val="000000"/>
        </w:rPr>
        <w:t xml:space="preserve"> regularization</w:t>
      </w:r>
      <w:r w:rsidRPr="00A14896">
        <w:rPr>
          <w:rFonts w:ascii="Cambria" w:hAnsi="Cambria" w:cs="Calibri"/>
          <w:color w:val="000000"/>
        </w:rPr>
        <w:t xml:space="preserve"> will simply pick one of the two predictors. In contrast, the </w:t>
      </w:r>
      <m:oMath>
        <m:sSub>
          <m:sSubPr>
            <m:ctrlPr>
              <w:rPr>
                <w:rFonts w:ascii="Cambria Math" w:hAnsi="Cambria Math" w:cs="Calibri"/>
                <w:color w:val="000000"/>
              </w:rPr>
            </m:ctrlPr>
          </m:sSubPr>
          <m:e>
            <m:r>
              <w:rPr>
                <w:rFonts w:ascii="Cambria Math" w:hAnsi="Cambria Math" w:cs="Calibri"/>
                <w:color w:val="000000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2</m:t>
            </m:r>
          </m:sub>
        </m:sSub>
      </m:oMath>
      <w:r w:rsidRPr="00A14896">
        <w:rPr>
          <w:rFonts w:ascii="Cambria" w:hAnsi="Cambria" w:cs="Calibri"/>
          <w:color w:val="000000"/>
        </w:rPr>
        <w:t xml:space="preserve"> </w:t>
      </w:r>
      <w:r w:rsidR="00A14896">
        <w:rPr>
          <w:rFonts w:ascii="Cambria" w:hAnsi="Cambria" w:cs="Calibri"/>
          <w:color w:val="000000"/>
        </w:rPr>
        <w:t>regularization</w:t>
      </w:r>
      <w:r w:rsidRPr="00A14896">
        <w:rPr>
          <w:rFonts w:ascii="Cambria" w:hAnsi="Cambria" w:cs="Calibri"/>
          <w:color w:val="000000"/>
        </w:rPr>
        <w:t xml:space="preserve"> will keep both of them and jointly shrink the corresponding coefficients a little bit.</w:t>
      </w:r>
    </w:p>
    <w:p w:rsidR="007B671E" w:rsidRDefault="007B671E" w:rsidP="00CF40E9">
      <w:pPr>
        <w:jc w:val="center"/>
        <w:rPr>
          <w:lang w:val="en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drawing>
          <wp:inline distT="0" distB="0" distL="0" distR="0" wp14:anchorId="63417E4E" wp14:editId="62975D36">
            <wp:extent cx="4122433" cy="2733675"/>
            <wp:effectExtent l="0" t="0" r="0" b="0"/>
            <wp:docPr id="10" name="图片 10" descr="https://qph.ec.quoracdn.net/main-qimg-2a88e2acc009fa4de3edeb51e683ca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qph.ec.quoracdn.net/main-qimg-2a88e2acc009fa4de3edeb51e683ca0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345" cy="274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412" w:rsidRDefault="00F30412" w:rsidP="00CF40E9">
      <w:pPr>
        <w:jc w:val="center"/>
        <w:rPr>
          <w:rFonts w:ascii="Cambria" w:hAnsi="Cambria" w:cs="Calibri"/>
          <w:color w:val="000000"/>
        </w:rPr>
      </w:pPr>
      <w:r>
        <w:rPr>
          <w:lang w:val="en"/>
        </w:rPr>
        <w:t xml:space="preserve">Figure. </w:t>
      </w:r>
      <m:oMath>
        <m:sSub>
          <m:sSubPr>
            <m:ctrlPr>
              <w:rPr>
                <w:rFonts w:ascii="Cambria Math" w:hAnsi="Cambria Math" w:cs="Calibri"/>
                <w:color w:val="000000"/>
              </w:rPr>
            </m:ctrlPr>
          </m:sSubPr>
          <m:e>
            <m:r>
              <w:rPr>
                <w:rFonts w:ascii="Cambria Math" w:hAnsi="Cambria Math" w:cs="Calibri"/>
                <w:color w:val="000000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1</m:t>
            </m:r>
          </m:sub>
        </m:sSub>
      </m:oMath>
      <w:r>
        <w:rPr>
          <w:rFonts w:ascii="Cambria" w:hAnsi="Cambria" w:cs="Calibri"/>
          <w:color w:val="000000"/>
        </w:rPr>
        <w:t xml:space="preserve"> regularization </w:t>
      </w:r>
      <w:r w:rsidR="00B81139">
        <w:rPr>
          <w:rFonts w:ascii="Cambria" w:hAnsi="Cambria" w:cs="Calibri"/>
          <w:color w:val="000000"/>
        </w:rPr>
        <w:t>leads to sparse solution, while</w:t>
      </w:r>
      <w:r>
        <w:rPr>
          <w:lang w:val="en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color w:val="000000"/>
              </w:rPr>
            </m:ctrlPr>
          </m:sSubPr>
          <m:e>
            <m:r>
              <w:rPr>
                <w:rFonts w:ascii="Cambria Math" w:hAnsi="Cambria Math" w:cs="Calibri"/>
                <w:color w:val="000000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2</m:t>
            </m:r>
          </m:sub>
        </m:sSub>
      </m:oMath>
      <w:r>
        <w:rPr>
          <w:rFonts w:ascii="Cambria" w:hAnsi="Cambria" w:cs="Calibri"/>
          <w:color w:val="000000"/>
        </w:rPr>
        <w:t xml:space="preserve"> regularization</w:t>
      </w:r>
      <w:r w:rsidR="004F56EB">
        <w:rPr>
          <w:rFonts w:ascii="Cambria" w:hAnsi="Cambria" w:cs="Calibri"/>
          <w:color w:val="000000"/>
        </w:rPr>
        <w:t xml:space="preserve"> doesn’t.</w:t>
      </w:r>
    </w:p>
    <w:p w:rsidR="00183815" w:rsidRDefault="00183815" w:rsidP="00CF40E9">
      <w:pPr>
        <w:jc w:val="center"/>
        <w:rPr>
          <w:rFonts w:ascii="Cambria" w:hAnsi="Cambria" w:cs="Calibri"/>
          <w:color w:val="000000"/>
        </w:rPr>
      </w:pPr>
    </w:p>
    <w:p w:rsidR="002532B7" w:rsidRDefault="00183815" w:rsidP="00183815">
      <w:pPr>
        <w:jc w:val="both"/>
        <w:rPr>
          <w:rFonts w:ascii="Cambria" w:hAnsi="Cambria" w:cs="Calibri"/>
          <w:b/>
          <w:color w:val="000000"/>
        </w:rPr>
      </w:pPr>
      <w:r w:rsidRPr="00183815">
        <w:rPr>
          <w:rFonts w:ascii="Cambria" w:hAnsi="Cambria" w:cs="Calibri"/>
          <w:b/>
        </w:rPr>
        <w:t xml:space="preserve">Question </w:t>
      </w:r>
      <w:r>
        <w:rPr>
          <w:rFonts w:ascii="Cambria" w:hAnsi="Cambria" w:cs="Calibri"/>
          <w:b/>
          <w:color w:val="000000"/>
        </w:rPr>
        <w:t>3.2</w:t>
      </w:r>
      <w:r w:rsidRPr="00183815">
        <w:rPr>
          <w:rFonts w:ascii="Cambria" w:hAnsi="Cambria" w:cs="Calibri"/>
          <w:b/>
          <w:color w:val="000000"/>
        </w:rPr>
        <w:t xml:space="preserve"> </w:t>
      </w:r>
      <w:r w:rsidR="00BD0982">
        <w:rPr>
          <w:rFonts w:ascii="Cambria" w:hAnsi="Cambria" w:cs="Calibri"/>
          <w:b/>
          <w:color w:val="000000"/>
        </w:rPr>
        <w:t>Solution resulted from</w:t>
      </w:r>
      <w:r>
        <w:rPr>
          <w:rFonts w:ascii="Cambria" w:hAnsi="Cambria" w:cs="Calibri"/>
          <w:b/>
          <w:color w:val="000000"/>
        </w:rPr>
        <w:t xml:space="preserve"> two types of regularisation</w:t>
      </w:r>
    </w:p>
    <w:p w:rsidR="002532B7" w:rsidRDefault="002532B7" w:rsidP="00183815">
      <w:pPr>
        <w:jc w:val="both"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 xml:space="preserve">We fix the regularisation parameter </w:t>
      </w:r>
      <m:oMath>
        <m:r>
          <w:rPr>
            <w:rFonts w:ascii="Cambria Math" w:hAnsi="Cambria Math" w:cs="Calibri"/>
            <w:color w:val="000000"/>
          </w:rPr>
          <m:t>ρ</m:t>
        </m:r>
      </m:oMath>
      <w:r>
        <w:rPr>
          <w:rFonts w:ascii="Cambria" w:hAnsi="Cambria" w:cs="Calibri"/>
          <w:color w:val="000000"/>
        </w:rPr>
        <w:t xml:space="preserve"> the same in two objective functions: </w:t>
      </w:r>
      <m:oMath>
        <m:r>
          <m:rPr>
            <m:sty m:val="bi"/>
          </m:rPr>
          <w:rPr>
            <w:rFonts w:ascii="Cambria Math" w:hAnsi="Cambria Math" w:cs="Calibri"/>
            <w:color w:val="000000"/>
          </w:rPr>
          <m:t>ρ=</m:t>
        </m:r>
        <m:f>
          <m:fPr>
            <m:ctrlPr>
              <w:rPr>
                <w:rFonts w:ascii="Cambria Math" w:hAnsi="Cambria Math" w:cs="Calibri"/>
                <w:b/>
                <w:i/>
                <w:color w:val="00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libri"/>
                <w:color w:val="00000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Calibri"/>
                <w:color w:val="000000"/>
              </w:rPr>
              <m:t>n</m:t>
            </m:r>
          </m:den>
        </m:f>
      </m:oMath>
      <w:r w:rsidR="00F83F8C" w:rsidRPr="005A5C4B">
        <w:rPr>
          <w:rFonts w:ascii="Cambria" w:hAnsi="Cambria" w:cs="Calibri"/>
          <w:b/>
          <w:color w:val="000000"/>
        </w:rPr>
        <w:t>.</w:t>
      </w:r>
      <w:r w:rsidR="00F83F8C">
        <w:rPr>
          <w:rFonts w:ascii="Cambria" w:hAnsi="Cambria" w:cs="Calibri"/>
          <w:color w:val="000000"/>
        </w:rPr>
        <w:t xml:space="preserve"> Then we obtain </w:t>
      </w:r>
      <w:r w:rsidR="00F67447">
        <w:rPr>
          <w:rFonts w:ascii="Cambria" w:hAnsi="Cambria" w:cs="Calibri"/>
          <w:color w:val="000000"/>
        </w:rPr>
        <w:t xml:space="preserve">the estimated </w:t>
      </w:r>
      <m:oMath>
        <m:acc>
          <m:accPr>
            <m:chr m:val="̅"/>
            <m:ctrlPr>
              <w:rPr>
                <w:rFonts w:ascii="Cambria Math" w:hAnsi="Cambria Math" w:cs="Calibri"/>
                <w:color w:val="000000"/>
              </w:rPr>
            </m:ctrlPr>
          </m:accPr>
          <m:e>
            <m:r>
              <w:rPr>
                <w:rFonts w:ascii="Cambria Math" w:hAnsi="Cambria Math" w:cs="Calibri"/>
                <w:color w:val="000000"/>
              </w:rPr>
              <m:t>w</m:t>
            </m:r>
          </m:e>
        </m:acc>
      </m:oMath>
      <w:r w:rsidR="00942E85">
        <w:rPr>
          <w:rFonts w:ascii="Cambria" w:hAnsi="Cambria" w:cs="Calibri"/>
          <w:color w:val="000000"/>
        </w:rPr>
        <w:t xml:space="preserve"> of two problems with different regularisations.</w:t>
      </w:r>
    </w:p>
    <w:p w:rsidR="00A82747" w:rsidRPr="00A82747" w:rsidRDefault="00A82747" w:rsidP="00A82747">
      <w:pPr>
        <w:spacing w:line="291" w:lineRule="atLeast"/>
        <w:jc w:val="right"/>
        <w:rPr>
          <w:rFonts w:ascii="Courier New" w:hAnsi="Courier New" w:cs="Courier New"/>
          <w:color w:val="000000"/>
          <w:sz w:val="21"/>
          <w:szCs w:val="21"/>
        </w:rPr>
      </w:pPr>
      <w:r w:rsidRPr="00A82747">
        <w:rPr>
          <w:rFonts w:ascii="Courier New" w:hAnsi="Courier New" w:cs="Courier New"/>
          <w:color w:val="000000"/>
          <w:sz w:val="21"/>
          <w:szCs w:val="21"/>
        </w:rPr>
        <w:t>]:</w:t>
      </w:r>
    </w:p>
    <w:p w:rsidR="00A82747" w:rsidRPr="00A82747" w:rsidRDefault="00A82747" w:rsidP="00A8274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A82747">
        <w:rPr>
          <w:rFonts w:ascii="Courier New" w:hAnsi="Courier New" w:cs="Courier New"/>
          <w:color w:val="333333"/>
          <w:sz w:val="18"/>
          <w:szCs w:val="18"/>
        </w:rPr>
        <w:t>plt.stem(r1,markerfmt=</w:t>
      </w:r>
      <w:r w:rsidRPr="00A82747">
        <w:rPr>
          <w:rFonts w:ascii="Courier New" w:hAnsi="Courier New" w:cs="Courier New"/>
          <w:color w:val="C00000"/>
          <w:sz w:val="18"/>
          <w:szCs w:val="18"/>
        </w:rPr>
        <w:t>'bo'</w:t>
      </w:r>
      <w:r w:rsidRPr="00A82747">
        <w:rPr>
          <w:rFonts w:ascii="Courier New" w:hAnsi="Courier New" w:cs="Courier New"/>
          <w:color w:val="333333"/>
          <w:sz w:val="18"/>
          <w:szCs w:val="18"/>
        </w:rPr>
        <w:t>,label=</w:t>
      </w:r>
      <w:r w:rsidRPr="00A82747">
        <w:rPr>
          <w:rFonts w:ascii="Courier New" w:hAnsi="Courier New" w:cs="Courier New"/>
          <w:color w:val="C00000"/>
          <w:sz w:val="18"/>
          <w:szCs w:val="18"/>
        </w:rPr>
        <w:t>'Tikhonov</w:t>
      </w:r>
      <w:r w:rsidRPr="00A82747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Pr="00A82747">
        <w:rPr>
          <w:rFonts w:ascii="Courier New" w:hAnsi="Courier New" w:cs="Courier New"/>
          <w:color w:val="C00000"/>
          <w:sz w:val="18"/>
          <w:szCs w:val="18"/>
        </w:rPr>
        <w:t>regularisation'</w:t>
      </w:r>
      <w:r w:rsidRPr="00A82747">
        <w:rPr>
          <w:rFonts w:ascii="Courier New" w:hAnsi="Courier New" w:cs="Courier New"/>
          <w:color w:val="333333"/>
          <w:sz w:val="18"/>
          <w:szCs w:val="18"/>
        </w:rPr>
        <w:t>)</w:t>
      </w:r>
    </w:p>
    <w:p w:rsidR="00A82747" w:rsidRPr="00A82747" w:rsidRDefault="00A82747" w:rsidP="00A8274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A82747">
        <w:rPr>
          <w:rFonts w:ascii="Courier New" w:hAnsi="Courier New" w:cs="Courier New"/>
          <w:color w:val="333333"/>
          <w:sz w:val="18"/>
          <w:szCs w:val="18"/>
        </w:rPr>
        <w:t>plt.stem(r2,markerfmt=</w:t>
      </w:r>
      <w:r w:rsidRPr="00A82747">
        <w:rPr>
          <w:rFonts w:ascii="Courier New" w:hAnsi="Courier New" w:cs="Courier New"/>
          <w:color w:val="C00000"/>
          <w:sz w:val="18"/>
          <w:szCs w:val="18"/>
        </w:rPr>
        <w:t>'ro'</w:t>
      </w:r>
      <w:r w:rsidRPr="00A82747">
        <w:rPr>
          <w:rFonts w:ascii="Courier New" w:hAnsi="Courier New" w:cs="Courier New"/>
          <w:color w:val="333333"/>
          <w:sz w:val="18"/>
          <w:szCs w:val="18"/>
        </w:rPr>
        <w:t>,label=</w:t>
      </w:r>
      <w:r w:rsidRPr="00A82747">
        <w:rPr>
          <w:rFonts w:ascii="Courier New" w:hAnsi="Courier New" w:cs="Courier New"/>
          <w:color w:val="C00000"/>
          <w:sz w:val="18"/>
          <w:szCs w:val="18"/>
        </w:rPr>
        <w:t>'Sparsity</w:t>
      </w:r>
      <w:r w:rsidRPr="00A82747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Pr="00A82747">
        <w:rPr>
          <w:rFonts w:ascii="Courier New" w:hAnsi="Courier New" w:cs="Courier New"/>
          <w:color w:val="C00000"/>
          <w:sz w:val="18"/>
          <w:szCs w:val="18"/>
        </w:rPr>
        <w:t>regularisation'</w:t>
      </w:r>
      <w:r w:rsidRPr="00A82747">
        <w:rPr>
          <w:rFonts w:ascii="Courier New" w:hAnsi="Courier New" w:cs="Courier New"/>
          <w:color w:val="333333"/>
          <w:sz w:val="18"/>
          <w:szCs w:val="18"/>
        </w:rPr>
        <w:t>)</w:t>
      </w:r>
    </w:p>
    <w:p w:rsidR="00A82747" w:rsidRPr="00A82747" w:rsidRDefault="00A82747" w:rsidP="00A8274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A82747">
        <w:rPr>
          <w:rFonts w:ascii="Courier New" w:hAnsi="Courier New" w:cs="Courier New"/>
          <w:color w:val="333333"/>
          <w:sz w:val="18"/>
          <w:szCs w:val="18"/>
        </w:rPr>
        <w:lastRenderedPageBreak/>
        <w:t>plt.grid()</w:t>
      </w:r>
    </w:p>
    <w:p w:rsidR="00A82747" w:rsidRPr="00A82747" w:rsidRDefault="00A82747" w:rsidP="00A8274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A82747">
        <w:rPr>
          <w:rFonts w:ascii="Courier New" w:hAnsi="Courier New" w:cs="Courier New"/>
          <w:color w:val="333333"/>
          <w:sz w:val="18"/>
          <w:szCs w:val="18"/>
        </w:rPr>
        <w:t>plt.legend(loc=2,fontsize=10)</w:t>
      </w:r>
    </w:p>
    <w:p w:rsidR="00A82747" w:rsidRPr="00A82747" w:rsidRDefault="00A82747" w:rsidP="00A8274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A82747">
        <w:rPr>
          <w:rFonts w:ascii="Courier New" w:hAnsi="Courier New" w:cs="Courier New"/>
          <w:color w:val="333333"/>
          <w:sz w:val="18"/>
          <w:szCs w:val="18"/>
        </w:rPr>
        <w:t>plt.ylabel(</w:t>
      </w:r>
      <w:r w:rsidRPr="00A82747">
        <w:rPr>
          <w:rFonts w:ascii="Courier New" w:hAnsi="Courier New" w:cs="Courier New"/>
          <w:color w:val="C00000"/>
          <w:sz w:val="18"/>
          <w:szCs w:val="18"/>
        </w:rPr>
        <w:t>'w'</w:t>
      </w:r>
      <w:r w:rsidRPr="00A82747">
        <w:rPr>
          <w:rFonts w:ascii="Courier New" w:hAnsi="Courier New" w:cs="Courier New"/>
          <w:color w:val="333333"/>
          <w:sz w:val="18"/>
          <w:szCs w:val="18"/>
        </w:rPr>
        <w:t>)</w:t>
      </w:r>
    </w:p>
    <w:p w:rsidR="00A82747" w:rsidRPr="00A82747" w:rsidRDefault="00A82747" w:rsidP="00A8274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A82747">
        <w:rPr>
          <w:rFonts w:ascii="Courier New" w:hAnsi="Courier New" w:cs="Courier New"/>
          <w:color w:val="333333"/>
          <w:sz w:val="18"/>
          <w:szCs w:val="18"/>
        </w:rPr>
        <w:t>plt.show()</w:t>
      </w:r>
    </w:p>
    <w:p w:rsidR="00A82747" w:rsidRPr="002532B7" w:rsidRDefault="00A82747" w:rsidP="00183815">
      <w:pPr>
        <w:jc w:val="both"/>
        <w:rPr>
          <w:rFonts w:ascii="Cambria" w:hAnsi="Cambria" w:cs="Calibri"/>
          <w:color w:val="000000"/>
        </w:rPr>
      </w:pPr>
    </w:p>
    <w:p w:rsidR="009A6F75" w:rsidRDefault="000B2412" w:rsidP="004F56EB">
      <w:pPr>
        <w:jc w:val="center"/>
      </w:pPr>
      <w:r w:rsidRPr="000B2412">
        <w:rPr>
          <w:noProof/>
        </w:rPr>
        <w:drawing>
          <wp:inline distT="0" distB="0" distL="0" distR="0" wp14:anchorId="63DFC984" wp14:editId="1B42B22F">
            <wp:extent cx="4438650" cy="2857394"/>
            <wp:effectExtent l="0" t="0" r="0" b="0"/>
            <wp:docPr id="3" name="图片 3" descr="C:\Users\Win7-Wei\Desktop\travaux pratiques\SD211 TP2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7-Wei\Desktop\travaux pratiques\SD211 TP2\3.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949" cy="286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6EB" w:rsidRPr="009530A9" w:rsidRDefault="004F56EB" w:rsidP="004F56EB">
      <w:pPr>
        <w:jc w:val="center"/>
        <w:rPr>
          <w:rFonts w:ascii="Cambria" w:hAnsi="Cambria"/>
        </w:rPr>
      </w:pPr>
      <w:r w:rsidRPr="009530A9">
        <w:rPr>
          <w:rFonts w:ascii="Cambria" w:hAnsi="Cambria"/>
        </w:rPr>
        <w:t xml:space="preserve">Figure. Solution of </w:t>
      </w:r>
      <m:oMath>
        <m:acc>
          <m:accPr>
            <m:chr m:val="̅"/>
            <m:ctrlPr>
              <w:rPr>
                <w:rFonts w:ascii="Cambria Math" w:hAnsi="Cambria Math" w:cs="Calibri"/>
                <w:color w:val="000000"/>
              </w:rPr>
            </m:ctrlPr>
          </m:accPr>
          <m:e>
            <m:r>
              <w:rPr>
                <w:rFonts w:ascii="Cambria Math" w:hAnsi="Cambria Math" w:cs="Calibri"/>
                <w:color w:val="000000"/>
              </w:rPr>
              <m:t>w</m:t>
            </m:r>
          </m:e>
        </m:acc>
      </m:oMath>
      <w:r w:rsidRPr="009530A9">
        <w:rPr>
          <w:rFonts w:ascii="Cambria" w:hAnsi="Cambria"/>
          <w:color w:val="000000"/>
        </w:rPr>
        <w:t xml:space="preserve"> </w:t>
      </w:r>
      <w:r w:rsidR="00BE5DF3">
        <w:rPr>
          <w:rFonts w:ascii="Cambria" w:hAnsi="Cambria"/>
          <w:color w:val="000000"/>
        </w:rPr>
        <w:t>of</w:t>
      </w:r>
      <w:r w:rsidRPr="009530A9">
        <w:rPr>
          <w:rFonts w:ascii="Cambria" w:hAnsi="Cambria"/>
          <w:color w:val="000000"/>
        </w:rPr>
        <w:t xml:space="preserve"> two optimisation problems</w:t>
      </w:r>
    </w:p>
    <w:p w:rsidR="00F17B62" w:rsidRDefault="00F17B62" w:rsidP="009A6F75">
      <w:pPr>
        <w:rPr>
          <w:rFonts w:ascii="Cambria" w:eastAsiaTheme="minorEastAsia" w:hAnsi="Cambria"/>
        </w:rPr>
      </w:pPr>
    </w:p>
    <w:p w:rsidR="002737DA" w:rsidRDefault="005A5C4B" w:rsidP="009A6F75">
      <w:pPr>
        <w:rPr>
          <w:rFonts w:ascii="Cambria" w:eastAsiaTheme="minorEastAsia" w:hAnsi="Cambria"/>
        </w:rPr>
      </w:pPr>
      <w:r>
        <w:rPr>
          <w:rFonts w:ascii="Cambria" w:eastAsiaTheme="minorEastAsia" w:hAnsi="Cambria" w:hint="eastAsia"/>
        </w:rPr>
        <w:t>In</w:t>
      </w:r>
      <w:r>
        <w:rPr>
          <w:rFonts w:ascii="Cambria" w:eastAsiaTheme="minorEastAsia" w:hAnsi="Cambria"/>
        </w:rPr>
        <w:t xml:space="preserve"> logistic regression,</w:t>
      </w:r>
    </w:p>
    <w:p w:rsidR="005A5C4B" w:rsidRPr="003A4087" w:rsidRDefault="005A5C4B" w:rsidP="009A6F75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1+exp(-</m:t>
              </m:r>
              <m:sSubSup>
                <m:sSubSupPr>
                  <m:ctrlPr>
                    <w:rPr>
                      <w:rFonts w:ascii="Cambria Math" w:hAnsi="Cambria Math" w:cs="Calibri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</w:rPr>
                    <m:t>i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T</m:t>
                  </m:r>
                </m:sup>
              </m:sSubSup>
              <m:acc>
                <m:accPr>
                  <m:chr m:val="̅"/>
                  <m:ctrlPr>
                    <w:rPr>
                      <w:rFonts w:ascii="Cambria Math" w:hAnsi="Cambria Math" w:cs="Calibri"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color w:val="000000"/>
                    </w:rPr>
                    <m:t>w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3A4087" w:rsidRDefault="003A4087" w:rsidP="009A6F75">
      <w:pPr>
        <w:rPr>
          <w:rFonts w:ascii="Cambria" w:hAnsi="Cambria"/>
          <w:color w:val="000000"/>
        </w:rPr>
      </w:pPr>
      <w:r>
        <w:rPr>
          <w:rFonts w:ascii="Cambria" w:hAnsi="Cambria"/>
        </w:rPr>
        <w:t xml:space="preserve">So we compute the probability based on </w:t>
      </w:r>
      <m:oMath>
        <m:acc>
          <m:accPr>
            <m:chr m:val="̅"/>
            <m:ctrlPr>
              <w:rPr>
                <w:rFonts w:ascii="Cambria Math" w:hAnsi="Cambria Math" w:cs="Calibri"/>
                <w:color w:val="000000"/>
              </w:rPr>
            </m:ctrlPr>
          </m:accPr>
          <m:e>
            <m:r>
              <w:rPr>
                <w:rFonts w:ascii="Cambria Math" w:hAnsi="Cambria Math" w:cs="Calibri"/>
                <w:color w:val="000000"/>
              </w:rPr>
              <m:t>w</m:t>
            </m:r>
          </m:e>
        </m:acc>
      </m:oMath>
      <w:r>
        <w:rPr>
          <w:rFonts w:ascii="Cambria" w:hAnsi="Cambria"/>
          <w:color w:val="000000"/>
        </w:rPr>
        <w:t xml:space="preserve"> we estimated from the two problems.</w:t>
      </w:r>
    </w:p>
    <w:p w:rsidR="00B43039" w:rsidRPr="00B43039" w:rsidRDefault="00B43039" w:rsidP="00B4303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  <w:lang w:val="fr-FR"/>
        </w:rPr>
      </w:pPr>
      <w:r w:rsidRPr="00B43039">
        <w:rPr>
          <w:rFonts w:ascii="Courier New" w:hAnsi="Courier New" w:cs="Courier New"/>
          <w:color w:val="333333"/>
          <w:sz w:val="18"/>
          <w:szCs w:val="18"/>
          <w:lang w:val="fr-FR"/>
        </w:rPr>
        <w:t>y_est1=np.zeros(n)</w:t>
      </w:r>
    </w:p>
    <w:p w:rsidR="00B43039" w:rsidRPr="00B43039" w:rsidRDefault="00B43039" w:rsidP="00B4303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  <w:lang w:val="fr-FR"/>
        </w:rPr>
      </w:pPr>
      <w:r w:rsidRPr="00B43039">
        <w:rPr>
          <w:rFonts w:ascii="Courier New" w:hAnsi="Courier New" w:cs="Courier New"/>
          <w:color w:val="333333"/>
          <w:sz w:val="18"/>
          <w:szCs w:val="18"/>
          <w:lang w:val="fr-FR"/>
        </w:rPr>
        <w:t>y_est2=np.zeros(n)</w:t>
      </w:r>
    </w:p>
    <w:p w:rsidR="00B43039" w:rsidRPr="00B43039" w:rsidRDefault="00B43039" w:rsidP="00B4303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B43039">
        <w:rPr>
          <w:rFonts w:ascii="Courier New" w:hAnsi="Courier New" w:cs="Courier New"/>
          <w:b/>
          <w:color w:val="538135" w:themeColor="accent6" w:themeShade="BF"/>
          <w:sz w:val="18"/>
          <w:szCs w:val="18"/>
        </w:rPr>
        <w:t>for</w:t>
      </w:r>
      <w:r w:rsidRPr="00B43039">
        <w:rPr>
          <w:rFonts w:ascii="Courier New" w:hAnsi="Courier New" w:cs="Courier New"/>
          <w:color w:val="333333"/>
          <w:sz w:val="18"/>
          <w:szCs w:val="18"/>
        </w:rPr>
        <w:t xml:space="preserve"> i in range(n):</w:t>
      </w:r>
    </w:p>
    <w:p w:rsidR="00B43039" w:rsidRPr="00B43039" w:rsidRDefault="00B43039" w:rsidP="00B4303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B43039">
        <w:rPr>
          <w:rFonts w:ascii="Courier New" w:hAnsi="Courier New" w:cs="Courier New"/>
          <w:color w:val="333333"/>
          <w:sz w:val="18"/>
          <w:szCs w:val="18"/>
        </w:rPr>
        <w:t xml:space="preserve">    x=np.insert(X[i,:],0,1).reshape(p+1,1)</w:t>
      </w:r>
    </w:p>
    <w:p w:rsidR="00B43039" w:rsidRPr="00B43039" w:rsidRDefault="00B43039" w:rsidP="00B4303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  <w:lang w:val="fr-FR"/>
        </w:rPr>
      </w:pPr>
      <w:r w:rsidRPr="00B43039">
        <w:rPr>
          <w:rFonts w:ascii="Courier New" w:hAnsi="Courier New" w:cs="Courier New"/>
          <w:color w:val="333333"/>
          <w:sz w:val="18"/>
          <w:szCs w:val="18"/>
        </w:rPr>
        <w:t xml:space="preserve">    </w:t>
      </w:r>
      <w:r w:rsidRPr="00B43039">
        <w:rPr>
          <w:rFonts w:ascii="Courier New" w:hAnsi="Courier New" w:cs="Courier New"/>
          <w:color w:val="333333"/>
          <w:sz w:val="18"/>
          <w:szCs w:val="18"/>
          <w:lang w:val="fr-FR"/>
        </w:rPr>
        <w:t>y_est1[i]=1/(1+np.exp(-x.T.dot(r1)))</w:t>
      </w:r>
    </w:p>
    <w:p w:rsidR="00B43039" w:rsidRPr="00B43039" w:rsidRDefault="00B43039" w:rsidP="00B4303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  <w:lang w:val="fr-FR"/>
        </w:rPr>
      </w:pPr>
      <w:r w:rsidRPr="00B43039">
        <w:rPr>
          <w:rFonts w:ascii="Courier New" w:hAnsi="Courier New" w:cs="Courier New"/>
          <w:color w:val="333333"/>
          <w:sz w:val="18"/>
          <w:szCs w:val="18"/>
          <w:lang w:val="fr-FR"/>
        </w:rPr>
        <w:t xml:space="preserve">    y_est2[i]=1/(1+np.exp(-x.T.dot(r2)))</w:t>
      </w:r>
    </w:p>
    <w:p w:rsidR="00B43039" w:rsidRPr="00B43039" w:rsidRDefault="00B43039" w:rsidP="00B4303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  <w:lang w:val="fr-FR"/>
        </w:rPr>
      </w:pPr>
      <w:r w:rsidRPr="00B43039">
        <w:rPr>
          <w:rFonts w:ascii="Courier New" w:hAnsi="Courier New" w:cs="Courier New"/>
          <w:color w:val="333333"/>
          <w:sz w:val="18"/>
          <w:szCs w:val="18"/>
          <w:lang w:val="fr-FR"/>
        </w:rPr>
        <w:t xml:space="preserve">    y_est0=y*0.5+0.5</w:t>
      </w:r>
    </w:p>
    <w:p w:rsidR="00B43039" w:rsidRPr="00B43039" w:rsidRDefault="00B43039" w:rsidP="00B4303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  <w:lang w:val="fr-FR"/>
        </w:rPr>
      </w:pPr>
      <w:r w:rsidRPr="00B43039">
        <w:rPr>
          <w:rFonts w:ascii="Courier New" w:hAnsi="Courier New" w:cs="Courier New"/>
          <w:color w:val="333333"/>
          <w:sz w:val="18"/>
          <w:szCs w:val="18"/>
          <w:lang w:val="fr-FR"/>
        </w:rPr>
        <w:t>plt.figure()</w:t>
      </w:r>
    </w:p>
    <w:p w:rsidR="00B43039" w:rsidRPr="00B43039" w:rsidRDefault="00B43039" w:rsidP="00B4303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  <w:lang w:val="fr-FR"/>
        </w:rPr>
      </w:pPr>
      <w:r w:rsidRPr="00B43039">
        <w:rPr>
          <w:rFonts w:ascii="Courier New" w:hAnsi="Courier New" w:cs="Courier New"/>
          <w:color w:val="333333"/>
          <w:sz w:val="18"/>
          <w:szCs w:val="18"/>
          <w:lang w:val="fr-FR"/>
        </w:rPr>
        <w:t>plt.scatter(range(n),y_est0,c='black')</w:t>
      </w:r>
    </w:p>
    <w:p w:rsidR="00B43039" w:rsidRDefault="00B43039" w:rsidP="00B4303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B43039">
        <w:rPr>
          <w:rFonts w:ascii="Courier New" w:hAnsi="Courier New" w:cs="Courier New"/>
          <w:color w:val="333333"/>
          <w:sz w:val="18"/>
          <w:szCs w:val="18"/>
        </w:rPr>
        <w:t>plt.scatter(range(n),y_est1,label=</w:t>
      </w:r>
      <w:r w:rsidRPr="00B43039">
        <w:rPr>
          <w:rFonts w:ascii="Courier New" w:hAnsi="Courier New" w:cs="Courier New"/>
          <w:color w:val="C00000"/>
          <w:sz w:val="18"/>
          <w:szCs w:val="18"/>
        </w:rPr>
        <w:t>'Tikhonov regularisation'</w:t>
      </w:r>
      <w:r w:rsidRPr="00B43039">
        <w:rPr>
          <w:rFonts w:ascii="Courier New" w:hAnsi="Courier New" w:cs="Courier New"/>
          <w:color w:val="333333"/>
          <w:sz w:val="18"/>
          <w:szCs w:val="18"/>
        </w:rPr>
        <w:t>)</w:t>
      </w:r>
    </w:p>
    <w:p w:rsidR="00B43039" w:rsidRPr="00B43039" w:rsidRDefault="00B43039" w:rsidP="00B4303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B43039">
        <w:rPr>
          <w:rFonts w:ascii="Courier New" w:hAnsi="Courier New" w:cs="Courier New"/>
          <w:color w:val="333333"/>
          <w:sz w:val="18"/>
          <w:szCs w:val="18"/>
        </w:rPr>
        <w:t>plt.scatter(range(n),y_est2,c='r',label=</w:t>
      </w:r>
      <w:r w:rsidRPr="00B43039">
        <w:rPr>
          <w:rFonts w:ascii="Courier New" w:hAnsi="Courier New" w:cs="Courier New"/>
          <w:color w:val="C00000"/>
          <w:sz w:val="18"/>
          <w:szCs w:val="18"/>
        </w:rPr>
        <w:t>'Sparsity regularisation'</w:t>
      </w:r>
      <w:r w:rsidRPr="00B43039">
        <w:rPr>
          <w:rFonts w:ascii="Courier New" w:hAnsi="Courier New" w:cs="Courier New"/>
          <w:color w:val="333333"/>
          <w:sz w:val="18"/>
          <w:szCs w:val="18"/>
        </w:rPr>
        <w:t>)</w:t>
      </w:r>
    </w:p>
    <w:p w:rsidR="00B43039" w:rsidRPr="00B43039" w:rsidRDefault="00B43039" w:rsidP="00B4303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B43039">
        <w:rPr>
          <w:rFonts w:ascii="Courier New" w:hAnsi="Courier New" w:cs="Courier New"/>
          <w:color w:val="333333"/>
          <w:sz w:val="18"/>
          <w:szCs w:val="18"/>
        </w:rPr>
        <w:t>plt.axhline(y=0.5,linestyle=</w:t>
      </w:r>
      <w:r w:rsidRPr="00B43039">
        <w:rPr>
          <w:rFonts w:ascii="Courier New" w:hAnsi="Courier New" w:cs="Courier New"/>
          <w:color w:val="C00000"/>
          <w:sz w:val="18"/>
          <w:szCs w:val="18"/>
        </w:rPr>
        <w:t>'--'</w:t>
      </w:r>
      <w:r w:rsidRPr="00B43039">
        <w:rPr>
          <w:rFonts w:ascii="Courier New" w:hAnsi="Courier New" w:cs="Courier New"/>
          <w:color w:val="333333"/>
          <w:sz w:val="18"/>
          <w:szCs w:val="18"/>
        </w:rPr>
        <w:t>,color=</w:t>
      </w:r>
      <w:r w:rsidRPr="00B43039">
        <w:rPr>
          <w:rFonts w:ascii="Courier New" w:hAnsi="Courier New" w:cs="Courier New"/>
          <w:color w:val="C00000"/>
          <w:sz w:val="18"/>
          <w:szCs w:val="18"/>
        </w:rPr>
        <w:t>'black'</w:t>
      </w:r>
      <w:r w:rsidRPr="00B43039">
        <w:rPr>
          <w:rFonts w:ascii="Courier New" w:hAnsi="Courier New" w:cs="Courier New"/>
          <w:color w:val="333333"/>
          <w:sz w:val="18"/>
          <w:szCs w:val="18"/>
        </w:rPr>
        <w:t>)</w:t>
      </w:r>
    </w:p>
    <w:p w:rsidR="00B43039" w:rsidRPr="00B43039" w:rsidRDefault="00B43039" w:rsidP="00B4303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B43039">
        <w:rPr>
          <w:rFonts w:ascii="Courier New" w:hAnsi="Courier New" w:cs="Courier New"/>
          <w:color w:val="333333"/>
          <w:sz w:val="18"/>
          <w:szCs w:val="18"/>
        </w:rPr>
        <w:t>plt.grid()</w:t>
      </w:r>
    </w:p>
    <w:p w:rsidR="00B43039" w:rsidRPr="00B43039" w:rsidRDefault="00B43039" w:rsidP="00B4303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B43039">
        <w:rPr>
          <w:rFonts w:ascii="Courier New" w:hAnsi="Courier New" w:cs="Courier New"/>
          <w:color w:val="333333"/>
          <w:sz w:val="18"/>
          <w:szCs w:val="18"/>
        </w:rPr>
        <w:t>plt.xlabel(</w:t>
      </w:r>
      <w:r w:rsidRPr="00B43039">
        <w:rPr>
          <w:rFonts w:ascii="Courier New" w:hAnsi="Courier New" w:cs="Courier New"/>
          <w:color w:val="C00000"/>
          <w:sz w:val="18"/>
          <w:szCs w:val="18"/>
        </w:rPr>
        <w:t>'i'</w:t>
      </w:r>
      <w:r w:rsidRPr="00B43039">
        <w:rPr>
          <w:rFonts w:ascii="Courier New" w:hAnsi="Courier New" w:cs="Courier New"/>
          <w:color w:val="333333"/>
          <w:sz w:val="18"/>
          <w:szCs w:val="18"/>
        </w:rPr>
        <w:t>)</w:t>
      </w:r>
    </w:p>
    <w:p w:rsidR="00B43039" w:rsidRPr="00B43039" w:rsidRDefault="00B43039" w:rsidP="00B4303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  <w:lang w:val="fr-FR"/>
        </w:rPr>
      </w:pPr>
      <w:r w:rsidRPr="00B43039">
        <w:rPr>
          <w:rFonts w:ascii="Courier New" w:hAnsi="Courier New" w:cs="Courier New"/>
          <w:color w:val="333333"/>
          <w:sz w:val="18"/>
          <w:szCs w:val="18"/>
          <w:lang w:val="fr-FR"/>
        </w:rPr>
        <w:t>plt.ylabel(</w:t>
      </w:r>
      <w:r w:rsidRPr="00B43039">
        <w:rPr>
          <w:rFonts w:ascii="Courier New" w:hAnsi="Courier New" w:cs="Courier New"/>
          <w:color w:val="C00000"/>
          <w:sz w:val="18"/>
          <w:szCs w:val="18"/>
        </w:rPr>
        <w:t>'p(y=1|X,w)'</w:t>
      </w:r>
      <w:r w:rsidRPr="00B43039">
        <w:rPr>
          <w:rFonts w:ascii="Courier New" w:hAnsi="Courier New" w:cs="Courier New"/>
          <w:color w:val="333333"/>
          <w:sz w:val="18"/>
          <w:szCs w:val="18"/>
          <w:lang w:val="fr-FR"/>
        </w:rPr>
        <w:t>)</w:t>
      </w:r>
    </w:p>
    <w:p w:rsidR="00B43039" w:rsidRPr="00B43039" w:rsidRDefault="00B43039" w:rsidP="00B4303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B43039">
        <w:rPr>
          <w:rFonts w:ascii="Courier New" w:hAnsi="Courier New" w:cs="Courier New"/>
          <w:color w:val="333333"/>
          <w:sz w:val="18"/>
          <w:szCs w:val="18"/>
        </w:rPr>
        <w:t>plt.legend(loc=1,fontsize=10)</w:t>
      </w:r>
    </w:p>
    <w:p w:rsidR="00B43039" w:rsidRPr="00B43039" w:rsidRDefault="00B43039" w:rsidP="00B4303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rPr>
          <w:rFonts w:ascii="Courier New" w:hAnsi="Courier New" w:cs="Courier New"/>
          <w:color w:val="333333"/>
          <w:sz w:val="18"/>
          <w:szCs w:val="18"/>
        </w:rPr>
      </w:pPr>
      <w:r w:rsidRPr="00B43039">
        <w:rPr>
          <w:rFonts w:ascii="Courier New" w:hAnsi="Courier New" w:cs="Courier New"/>
          <w:color w:val="333333"/>
          <w:sz w:val="18"/>
          <w:szCs w:val="18"/>
        </w:rPr>
        <w:lastRenderedPageBreak/>
        <w:t>plt.show()</w:t>
      </w:r>
    </w:p>
    <w:p w:rsidR="00B43039" w:rsidRPr="005A5C4B" w:rsidRDefault="00B43039" w:rsidP="009A6F75">
      <w:pPr>
        <w:rPr>
          <w:rFonts w:ascii="Cambria" w:hAnsi="Cambria"/>
        </w:rPr>
      </w:pPr>
    </w:p>
    <w:p w:rsidR="00A92E3D" w:rsidRDefault="00A92E3D" w:rsidP="004F56EB">
      <w:pPr>
        <w:jc w:val="center"/>
      </w:pPr>
      <w:r w:rsidRPr="00A92E3D">
        <w:rPr>
          <w:noProof/>
        </w:rPr>
        <w:drawing>
          <wp:inline distT="0" distB="0" distL="0" distR="0" wp14:anchorId="68BA77C2" wp14:editId="549140A4">
            <wp:extent cx="4514850" cy="3052323"/>
            <wp:effectExtent l="0" t="0" r="0" b="0"/>
            <wp:docPr id="11" name="图片 11" descr="C:\Users\Win7-Wei\Desktop\travaux pratiques\SD211 TP2\3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in7-Wei\Desktop\travaux pratiques\SD211 TP2\3.2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466" cy="305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6EB" w:rsidRDefault="004F56EB" w:rsidP="004F56EB">
      <w:pPr>
        <w:jc w:val="center"/>
        <w:rPr>
          <w:color w:val="000000"/>
        </w:rPr>
      </w:pPr>
      <w:r>
        <w:t xml:space="preserve">Figure. Estimated </w:t>
      </w:r>
      <m:oMath>
        <m:r>
          <w:rPr>
            <w:rFonts w:ascii="Cambria Math" w:hAnsi="Cambria Math"/>
          </w:rPr>
          <m:t>p(y=1|X)</m:t>
        </m:r>
      </m:oMath>
      <w:r>
        <w:t xml:space="preserve"> </w:t>
      </w:r>
      <w:r w:rsidR="00EA738D">
        <w:rPr>
          <w:color w:val="000000"/>
        </w:rPr>
        <w:t xml:space="preserve">of </w:t>
      </w:r>
      <w:r>
        <w:rPr>
          <w:color w:val="000000"/>
        </w:rPr>
        <w:t>two optimisation problems</w:t>
      </w:r>
    </w:p>
    <w:p w:rsidR="00CB3F3A" w:rsidRDefault="00CB3F3A" w:rsidP="004F56EB">
      <w:pPr>
        <w:jc w:val="center"/>
        <w:rPr>
          <w:color w:val="000000"/>
        </w:rPr>
      </w:pPr>
    </w:p>
    <w:p w:rsidR="004F56EB" w:rsidRPr="00281BD7" w:rsidRDefault="00281BD7" w:rsidP="00281BD7">
      <w:pPr>
        <w:jc w:val="both"/>
        <w:rPr>
          <w:rFonts w:ascii="Cambria" w:hAnsi="Cambria"/>
        </w:rPr>
      </w:pPr>
      <w:r w:rsidRPr="00281BD7">
        <w:rPr>
          <w:rFonts w:ascii="Cambria" w:eastAsiaTheme="minorEastAsia" w:hAnsi="Cambria"/>
          <w:color w:val="000000"/>
        </w:rPr>
        <w:t>We can conclude that both of this two regularizations will lead to a lot of prediction errors.</w:t>
      </w:r>
      <w:r>
        <w:rPr>
          <w:rFonts w:ascii="Cambria" w:eastAsiaTheme="minorEastAsia" w:hAnsi="Cambria"/>
          <w:color w:val="000000"/>
        </w:rPr>
        <w:t xml:space="preserve"> Regarding this, it is very possible that the data set is not linear separable.</w:t>
      </w:r>
    </w:p>
    <w:sectPr w:rsidR="004F56EB" w:rsidRPr="00281BD7" w:rsidSect="00BB1886">
      <w:type w:val="continuous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433" w:rsidRDefault="003D6433" w:rsidP="00D34508">
      <w:r>
        <w:separator/>
      </w:r>
    </w:p>
  </w:endnote>
  <w:endnote w:type="continuationSeparator" w:id="0">
    <w:p w:rsidR="003D6433" w:rsidRDefault="003D6433" w:rsidP="00D34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433" w:rsidRDefault="003D6433" w:rsidP="00D34508">
      <w:r>
        <w:separator/>
      </w:r>
    </w:p>
  </w:footnote>
  <w:footnote w:type="continuationSeparator" w:id="0">
    <w:p w:rsidR="003D6433" w:rsidRDefault="003D6433" w:rsidP="00D34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528CB"/>
    <w:multiLevelType w:val="hybridMultilevel"/>
    <w:tmpl w:val="5E2AD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813FE"/>
    <w:multiLevelType w:val="multilevel"/>
    <w:tmpl w:val="70AC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372E36"/>
    <w:multiLevelType w:val="hybridMultilevel"/>
    <w:tmpl w:val="8230D0AE"/>
    <w:lvl w:ilvl="0" w:tplc="799AA83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BC7108"/>
    <w:multiLevelType w:val="hybridMultilevel"/>
    <w:tmpl w:val="3E7A5C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0B5F42"/>
    <w:multiLevelType w:val="hybridMultilevel"/>
    <w:tmpl w:val="7952A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A05"/>
    <w:rsid w:val="000020F1"/>
    <w:rsid w:val="00002BC3"/>
    <w:rsid w:val="00003D2E"/>
    <w:rsid w:val="00013E0F"/>
    <w:rsid w:val="00015CC8"/>
    <w:rsid w:val="00037CFF"/>
    <w:rsid w:val="000400C2"/>
    <w:rsid w:val="00042D03"/>
    <w:rsid w:val="000443CB"/>
    <w:rsid w:val="00057E85"/>
    <w:rsid w:val="000610A2"/>
    <w:rsid w:val="000626EA"/>
    <w:rsid w:val="00063320"/>
    <w:rsid w:val="0006779A"/>
    <w:rsid w:val="00074BA8"/>
    <w:rsid w:val="0008025D"/>
    <w:rsid w:val="0009195E"/>
    <w:rsid w:val="000923A6"/>
    <w:rsid w:val="00094142"/>
    <w:rsid w:val="000A4D28"/>
    <w:rsid w:val="000A6171"/>
    <w:rsid w:val="000B0173"/>
    <w:rsid w:val="000B2412"/>
    <w:rsid w:val="000B72EC"/>
    <w:rsid w:val="000D1B9B"/>
    <w:rsid w:val="000D3943"/>
    <w:rsid w:val="000D5951"/>
    <w:rsid w:val="000D649B"/>
    <w:rsid w:val="000D6976"/>
    <w:rsid w:val="0010252A"/>
    <w:rsid w:val="00130B85"/>
    <w:rsid w:val="001434E9"/>
    <w:rsid w:val="0015316F"/>
    <w:rsid w:val="00164869"/>
    <w:rsid w:val="00164E1B"/>
    <w:rsid w:val="00165CBC"/>
    <w:rsid w:val="001673A3"/>
    <w:rsid w:val="0017760F"/>
    <w:rsid w:val="001776C3"/>
    <w:rsid w:val="00183815"/>
    <w:rsid w:val="00193395"/>
    <w:rsid w:val="001A4AE3"/>
    <w:rsid w:val="001A6028"/>
    <w:rsid w:val="001B0061"/>
    <w:rsid w:val="001B2112"/>
    <w:rsid w:val="001D0D9D"/>
    <w:rsid w:val="001E2C7C"/>
    <w:rsid w:val="001F1EAF"/>
    <w:rsid w:val="001F2114"/>
    <w:rsid w:val="001F2A18"/>
    <w:rsid w:val="0020551D"/>
    <w:rsid w:val="002100D8"/>
    <w:rsid w:val="00213C2F"/>
    <w:rsid w:val="002210E1"/>
    <w:rsid w:val="0022524C"/>
    <w:rsid w:val="002267C9"/>
    <w:rsid w:val="0023409A"/>
    <w:rsid w:val="002532B7"/>
    <w:rsid w:val="002611B7"/>
    <w:rsid w:val="00264657"/>
    <w:rsid w:val="002737DA"/>
    <w:rsid w:val="00281BD7"/>
    <w:rsid w:val="002A19D8"/>
    <w:rsid w:val="002A2B9C"/>
    <w:rsid w:val="002F271A"/>
    <w:rsid w:val="002F540F"/>
    <w:rsid w:val="003005F3"/>
    <w:rsid w:val="003126C6"/>
    <w:rsid w:val="00312881"/>
    <w:rsid w:val="00313CF6"/>
    <w:rsid w:val="00341390"/>
    <w:rsid w:val="0034473C"/>
    <w:rsid w:val="00352EB2"/>
    <w:rsid w:val="00372548"/>
    <w:rsid w:val="00373670"/>
    <w:rsid w:val="00380F6D"/>
    <w:rsid w:val="00383090"/>
    <w:rsid w:val="003A0CDE"/>
    <w:rsid w:val="003A4087"/>
    <w:rsid w:val="003B79BC"/>
    <w:rsid w:val="003B7A54"/>
    <w:rsid w:val="003D6433"/>
    <w:rsid w:val="003F5FF3"/>
    <w:rsid w:val="003F70B7"/>
    <w:rsid w:val="00411556"/>
    <w:rsid w:val="00432266"/>
    <w:rsid w:val="0045395F"/>
    <w:rsid w:val="0045408A"/>
    <w:rsid w:val="00455D3C"/>
    <w:rsid w:val="0047512B"/>
    <w:rsid w:val="004808C7"/>
    <w:rsid w:val="004860B9"/>
    <w:rsid w:val="004919A6"/>
    <w:rsid w:val="004A60AF"/>
    <w:rsid w:val="004A7BB9"/>
    <w:rsid w:val="004C51C1"/>
    <w:rsid w:val="004C70D4"/>
    <w:rsid w:val="004D0749"/>
    <w:rsid w:val="004D4387"/>
    <w:rsid w:val="004F479F"/>
    <w:rsid w:val="004F56EB"/>
    <w:rsid w:val="00500770"/>
    <w:rsid w:val="00502E91"/>
    <w:rsid w:val="005076F2"/>
    <w:rsid w:val="0051211A"/>
    <w:rsid w:val="005172CB"/>
    <w:rsid w:val="00531C05"/>
    <w:rsid w:val="00533A59"/>
    <w:rsid w:val="00542A61"/>
    <w:rsid w:val="00544E11"/>
    <w:rsid w:val="00553586"/>
    <w:rsid w:val="0056097F"/>
    <w:rsid w:val="00560EE9"/>
    <w:rsid w:val="00561F4E"/>
    <w:rsid w:val="0057115F"/>
    <w:rsid w:val="00574061"/>
    <w:rsid w:val="00581C1C"/>
    <w:rsid w:val="00596746"/>
    <w:rsid w:val="005A1DB9"/>
    <w:rsid w:val="005A5C4B"/>
    <w:rsid w:val="005B2BE9"/>
    <w:rsid w:val="005B7D66"/>
    <w:rsid w:val="005D2A05"/>
    <w:rsid w:val="005D3C62"/>
    <w:rsid w:val="005F691F"/>
    <w:rsid w:val="00612124"/>
    <w:rsid w:val="006152EA"/>
    <w:rsid w:val="00615B71"/>
    <w:rsid w:val="00620F8F"/>
    <w:rsid w:val="006364B5"/>
    <w:rsid w:val="0064220D"/>
    <w:rsid w:val="00642468"/>
    <w:rsid w:val="00654441"/>
    <w:rsid w:val="0065580E"/>
    <w:rsid w:val="00656D87"/>
    <w:rsid w:val="0066034E"/>
    <w:rsid w:val="00662172"/>
    <w:rsid w:val="006639D5"/>
    <w:rsid w:val="00667897"/>
    <w:rsid w:val="006817D6"/>
    <w:rsid w:val="00681DE7"/>
    <w:rsid w:val="006841CB"/>
    <w:rsid w:val="00697BAC"/>
    <w:rsid w:val="006A4803"/>
    <w:rsid w:val="006A4C4F"/>
    <w:rsid w:val="006A6252"/>
    <w:rsid w:val="006C03E4"/>
    <w:rsid w:val="006C1653"/>
    <w:rsid w:val="006D171F"/>
    <w:rsid w:val="006D1D32"/>
    <w:rsid w:val="006D4022"/>
    <w:rsid w:val="006D5567"/>
    <w:rsid w:val="006D744D"/>
    <w:rsid w:val="006E02EA"/>
    <w:rsid w:val="006E3F75"/>
    <w:rsid w:val="006F06C9"/>
    <w:rsid w:val="006F40C2"/>
    <w:rsid w:val="0071243F"/>
    <w:rsid w:val="00713E4A"/>
    <w:rsid w:val="0071787C"/>
    <w:rsid w:val="00726517"/>
    <w:rsid w:val="00735D40"/>
    <w:rsid w:val="007370BE"/>
    <w:rsid w:val="00746395"/>
    <w:rsid w:val="00754970"/>
    <w:rsid w:val="007560A5"/>
    <w:rsid w:val="00760BDC"/>
    <w:rsid w:val="0077319A"/>
    <w:rsid w:val="007801CC"/>
    <w:rsid w:val="007851D1"/>
    <w:rsid w:val="00786E43"/>
    <w:rsid w:val="007930A0"/>
    <w:rsid w:val="007972C8"/>
    <w:rsid w:val="007A12F5"/>
    <w:rsid w:val="007B1739"/>
    <w:rsid w:val="007B192D"/>
    <w:rsid w:val="007B671E"/>
    <w:rsid w:val="007C40E7"/>
    <w:rsid w:val="007C5FAE"/>
    <w:rsid w:val="007D59B1"/>
    <w:rsid w:val="007D717C"/>
    <w:rsid w:val="007F3C6B"/>
    <w:rsid w:val="00812233"/>
    <w:rsid w:val="00836446"/>
    <w:rsid w:val="0083717A"/>
    <w:rsid w:val="00842CA9"/>
    <w:rsid w:val="00854F36"/>
    <w:rsid w:val="00863082"/>
    <w:rsid w:val="008642EC"/>
    <w:rsid w:val="00871130"/>
    <w:rsid w:val="0089301A"/>
    <w:rsid w:val="00894FE4"/>
    <w:rsid w:val="008A00EE"/>
    <w:rsid w:val="008A5427"/>
    <w:rsid w:val="008A719F"/>
    <w:rsid w:val="008B3A95"/>
    <w:rsid w:val="008D3FB3"/>
    <w:rsid w:val="008D6F70"/>
    <w:rsid w:val="008F4230"/>
    <w:rsid w:val="008F772C"/>
    <w:rsid w:val="0090622D"/>
    <w:rsid w:val="00922267"/>
    <w:rsid w:val="00924608"/>
    <w:rsid w:val="00940234"/>
    <w:rsid w:val="009422CF"/>
    <w:rsid w:val="00942E85"/>
    <w:rsid w:val="009530A9"/>
    <w:rsid w:val="00964B8D"/>
    <w:rsid w:val="0097079A"/>
    <w:rsid w:val="009860DE"/>
    <w:rsid w:val="00994E61"/>
    <w:rsid w:val="009975B0"/>
    <w:rsid w:val="009A6F75"/>
    <w:rsid w:val="009A6F83"/>
    <w:rsid w:val="009C171E"/>
    <w:rsid w:val="009C4E53"/>
    <w:rsid w:val="009D0D01"/>
    <w:rsid w:val="009D4CCA"/>
    <w:rsid w:val="00A05C82"/>
    <w:rsid w:val="00A1201B"/>
    <w:rsid w:val="00A13D87"/>
    <w:rsid w:val="00A14896"/>
    <w:rsid w:val="00A15779"/>
    <w:rsid w:val="00A16FFC"/>
    <w:rsid w:val="00A274D8"/>
    <w:rsid w:val="00A339DE"/>
    <w:rsid w:val="00A4467E"/>
    <w:rsid w:val="00A628E6"/>
    <w:rsid w:val="00A66F45"/>
    <w:rsid w:val="00A774E7"/>
    <w:rsid w:val="00A82747"/>
    <w:rsid w:val="00A83C05"/>
    <w:rsid w:val="00A92A80"/>
    <w:rsid w:val="00A92E3D"/>
    <w:rsid w:val="00AB3957"/>
    <w:rsid w:val="00AB6CE5"/>
    <w:rsid w:val="00AC7DFD"/>
    <w:rsid w:val="00AD1E19"/>
    <w:rsid w:val="00AD217C"/>
    <w:rsid w:val="00AE28D9"/>
    <w:rsid w:val="00AE3131"/>
    <w:rsid w:val="00B017DF"/>
    <w:rsid w:val="00B052F6"/>
    <w:rsid w:val="00B15A4B"/>
    <w:rsid w:val="00B35099"/>
    <w:rsid w:val="00B4204E"/>
    <w:rsid w:val="00B43039"/>
    <w:rsid w:val="00B550F0"/>
    <w:rsid w:val="00B55BED"/>
    <w:rsid w:val="00B61281"/>
    <w:rsid w:val="00B64938"/>
    <w:rsid w:val="00B70035"/>
    <w:rsid w:val="00B81139"/>
    <w:rsid w:val="00B835BF"/>
    <w:rsid w:val="00B87DF6"/>
    <w:rsid w:val="00B9007B"/>
    <w:rsid w:val="00B95FFE"/>
    <w:rsid w:val="00B9770E"/>
    <w:rsid w:val="00BA128E"/>
    <w:rsid w:val="00BB1886"/>
    <w:rsid w:val="00BB578F"/>
    <w:rsid w:val="00BC22F8"/>
    <w:rsid w:val="00BC4067"/>
    <w:rsid w:val="00BD0982"/>
    <w:rsid w:val="00BD3A90"/>
    <w:rsid w:val="00BE5DF3"/>
    <w:rsid w:val="00C00632"/>
    <w:rsid w:val="00C03B58"/>
    <w:rsid w:val="00C0676B"/>
    <w:rsid w:val="00C110E8"/>
    <w:rsid w:val="00C13303"/>
    <w:rsid w:val="00C20B43"/>
    <w:rsid w:val="00C321CF"/>
    <w:rsid w:val="00C42AC8"/>
    <w:rsid w:val="00C46992"/>
    <w:rsid w:val="00C64729"/>
    <w:rsid w:val="00C66A18"/>
    <w:rsid w:val="00C75C63"/>
    <w:rsid w:val="00C8229F"/>
    <w:rsid w:val="00C91DA2"/>
    <w:rsid w:val="00C91FB3"/>
    <w:rsid w:val="00CA0F13"/>
    <w:rsid w:val="00CA5FB1"/>
    <w:rsid w:val="00CB3F3A"/>
    <w:rsid w:val="00CB5BBA"/>
    <w:rsid w:val="00CB60BF"/>
    <w:rsid w:val="00CB67F2"/>
    <w:rsid w:val="00CD1738"/>
    <w:rsid w:val="00CD2A27"/>
    <w:rsid w:val="00CD3879"/>
    <w:rsid w:val="00CE25F7"/>
    <w:rsid w:val="00CE3A73"/>
    <w:rsid w:val="00CF065D"/>
    <w:rsid w:val="00CF258B"/>
    <w:rsid w:val="00CF2F09"/>
    <w:rsid w:val="00CF40E9"/>
    <w:rsid w:val="00D01722"/>
    <w:rsid w:val="00D34508"/>
    <w:rsid w:val="00D360A3"/>
    <w:rsid w:val="00D37419"/>
    <w:rsid w:val="00D4223A"/>
    <w:rsid w:val="00D42D9D"/>
    <w:rsid w:val="00D46CDE"/>
    <w:rsid w:val="00D52388"/>
    <w:rsid w:val="00D54964"/>
    <w:rsid w:val="00D57908"/>
    <w:rsid w:val="00D609F5"/>
    <w:rsid w:val="00D679FC"/>
    <w:rsid w:val="00D73669"/>
    <w:rsid w:val="00D737DA"/>
    <w:rsid w:val="00D86B67"/>
    <w:rsid w:val="00D9415C"/>
    <w:rsid w:val="00DA4B42"/>
    <w:rsid w:val="00DB470F"/>
    <w:rsid w:val="00DB62EF"/>
    <w:rsid w:val="00DB66E2"/>
    <w:rsid w:val="00DC11FF"/>
    <w:rsid w:val="00DC3A12"/>
    <w:rsid w:val="00DC6D6C"/>
    <w:rsid w:val="00DC7622"/>
    <w:rsid w:val="00DD725E"/>
    <w:rsid w:val="00DE34D1"/>
    <w:rsid w:val="00DE4323"/>
    <w:rsid w:val="00E0048F"/>
    <w:rsid w:val="00E00680"/>
    <w:rsid w:val="00E06017"/>
    <w:rsid w:val="00E14BBC"/>
    <w:rsid w:val="00E31A3A"/>
    <w:rsid w:val="00E40784"/>
    <w:rsid w:val="00E41D0C"/>
    <w:rsid w:val="00E43033"/>
    <w:rsid w:val="00E51D85"/>
    <w:rsid w:val="00E547CC"/>
    <w:rsid w:val="00E55DF9"/>
    <w:rsid w:val="00E5797C"/>
    <w:rsid w:val="00E62B5B"/>
    <w:rsid w:val="00E636CA"/>
    <w:rsid w:val="00E64C4A"/>
    <w:rsid w:val="00E8685D"/>
    <w:rsid w:val="00E9368A"/>
    <w:rsid w:val="00EA738D"/>
    <w:rsid w:val="00EB0D91"/>
    <w:rsid w:val="00EB7150"/>
    <w:rsid w:val="00EC0E23"/>
    <w:rsid w:val="00EC209A"/>
    <w:rsid w:val="00EC4F63"/>
    <w:rsid w:val="00ED009F"/>
    <w:rsid w:val="00ED27A8"/>
    <w:rsid w:val="00ED2D8E"/>
    <w:rsid w:val="00EF11B8"/>
    <w:rsid w:val="00EF5D44"/>
    <w:rsid w:val="00EF6E74"/>
    <w:rsid w:val="00EF7565"/>
    <w:rsid w:val="00F00C27"/>
    <w:rsid w:val="00F0493F"/>
    <w:rsid w:val="00F14A80"/>
    <w:rsid w:val="00F17997"/>
    <w:rsid w:val="00F17B62"/>
    <w:rsid w:val="00F25A4C"/>
    <w:rsid w:val="00F26322"/>
    <w:rsid w:val="00F30412"/>
    <w:rsid w:val="00F3530F"/>
    <w:rsid w:val="00F4097F"/>
    <w:rsid w:val="00F449AC"/>
    <w:rsid w:val="00F45EAF"/>
    <w:rsid w:val="00F4637C"/>
    <w:rsid w:val="00F64FF0"/>
    <w:rsid w:val="00F67447"/>
    <w:rsid w:val="00F731B1"/>
    <w:rsid w:val="00F83F8C"/>
    <w:rsid w:val="00F951E5"/>
    <w:rsid w:val="00F97F7A"/>
    <w:rsid w:val="00FA55B2"/>
    <w:rsid w:val="00FB052D"/>
    <w:rsid w:val="00FB551F"/>
    <w:rsid w:val="00FB631D"/>
    <w:rsid w:val="00FC4101"/>
    <w:rsid w:val="00FD007E"/>
    <w:rsid w:val="00FD0522"/>
    <w:rsid w:val="00FD74CA"/>
    <w:rsid w:val="00FE2923"/>
    <w:rsid w:val="00FF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8E99A5-871A-497E-BF9F-99E9BA3E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D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808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08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gc">
    <w:name w:val="_tgc"/>
    <w:basedOn w:val="a0"/>
    <w:rsid w:val="004808C7"/>
  </w:style>
  <w:style w:type="table" w:styleId="a3">
    <w:name w:val="Table Grid"/>
    <w:basedOn w:val="a1"/>
    <w:uiPriority w:val="39"/>
    <w:rsid w:val="00480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808C7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656D87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/>
    </w:pPr>
    <w:rPr>
      <w:rFonts w:ascii="Courier New" w:hAnsi="Courier New" w:cs="Courier New"/>
      <w:color w:val="333333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656D87"/>
    <w:rPr>
      <w:rFonts w:ascii="Courier New" w:eastAsia="Times New Roman" w:hAnsi="Courier New" w:cs="Courier New"/>
      <w:color w:val="333333"/>
      <w:sz w:val="18"/>
      <w:szCs w:val="18"/>
      <w:shd w:val="clear" w:color="auto" w:fill="F5F5F5"/>
    </w:rPr>
  </w:style>
  <w:style w:type="character" w:customStyle="1" w:styleId="c12">
    <w:name w:val="c12"/>
    <w:basedOn w:val="a0"/>
    <w:rsid w:val="00656D87"/>
  </w:style>
  <w:style w:type="character" w:customStyle="1" w:styleId="nb2">
    <w:name w:val="nb2"/>
    <w:basedOn w:val="a0"/>
    <w:rsid w:val="00656D87"/>
  </w:style>
  <w:style w:type="character" w:customStyle="1" w:styleId="p">
    <w:name w:val="p"/>
    <w:basedOn w:val="a0"/>
    <w:rsid w:val="00656D87"/>
  </w:style>
  <w:style w:type="character" w:customStyle="1" w:styleId="n">
    <w:name w:val="n"/>
    <w:basedOn w:val="a0"/>
    <w:rsid w:val="00656D87"/>
  </w:style>
  <w:style w:type="character" w:customStyle="1" w:styleId="o2">
    <w:name w:val="o2"/>
    <w:basedOn w:val="a0"/>
    <w:rsid w:val="00656D87"/>
  </w:style>
  <w:style w:type="paragraph" w:styleId="a5">
    <w:name w:val="List Paragraph"/>
    <w:basedOn w:val="a"/>
    <w:uiPriority w:val="34"/>
    <w:qFormat/>
    <w:rsid w:val="00544E11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9D0D01"/>
    <w:rPr>
      <w:color w:val="808080"/>
    </w:rPr>
  </w:style>
  <w:style w:type="character" w:customStyle="1" w:styleId="mwe-math-mathml-inline">
    <w:name w:val="mwe-math-mathml-inline"/>
    <w:basedOn w:val="a0"/>
    <w:rsid w:val="00746395"/>
    <w:rPr>
      <w:sz w:val="28"/>
      <w:szCs w:val="28"/>
    </w:rPr>
  </w:style>
  <w:style w:type="character" w:customStyle="1" w:styleId="k2">
    <w:name w:val="k2"/>
    <w:basedOn w:val="a0"/>
    <w:rsid w:val="0097079A"/>
  </w:style>
  <w:style w:type="character" w:customStyle="1" w:styleId="nf2">
    <w:name w:val="nf2"/>
    <w:basedOn w:val="a0"/>
    <w:rsid w:val="0097079A"/>
  </w:style>
  <w:style w:type="character" w:customStyle="1" w:styleId="mi2">
    <w:name w:val="mi2"/>
    <w:basedOn w:val="a0"/>
    <w:rsid w:val="0097079A"/>
  </w:style>
  <w:style w:type="character" w:customStyle="1" w:styleId="mf2">
    <w:name w:val="mf2"/>
    <w:basedOn w:val="a0"/>
    <w:rsid w:val="0097079A"/>
  </w:style>
  <w:style w:type="character" w:styleId="a7">
    <w:name w:val="Emphasis"/>
    <w:basedOn w:val="a0"/>
    <w:uiPriority w:val="20"/>
    <w:qFormat/>
    <w:rsid w:val="006F06C9"/>
    <w:rPr>
      <w:i/>
      <w:iCs/>
    </w:rPr>
  </w:style>
  <w:style w:type="character" w:styleId="HTML0">
    <w:name w:val="HTML Typewriter"/>
    <w:basedOn w:val="a0"/>
    <w:uiPriority w:val="99"/>
    <w:semiHidden/>
    <w:unhideWhenUsed/>
    <w:rsid w:val="006F06C9"/>
    <w:rPr>
      <w:rFonts w:ascii="Lucida Console" w:eastAsia="Times New Roman" w:hAnsi="Lucida Console" w:cs="Courier New" w:hint="default"/>
      <w:color w:val="000000"/>
      <w:sz w:val="24"/>
      <w:szCs w:val="24"/>
      <w:shd w:val="clear" w:color="auto" w:fill="EEEEEE"/>
    </w:rPr>
  </w:style>
  <w:style w:type="character" w:customStyle="1" w:styleId="pre">
    <w:name w:val="pre"/>
    <w:basedOn w:val="a0"/>
    <w:rsid w:val="006F06C9"/>
  </w:style>
  <w:style w:type="character" w:customStyle="1" w:styleId="s12">
    <w:name w:val="s12"/>
    <w:basedOn w:val="a0"/>
    <w:rsid w:val="001F2A18"/>
  </w:style>
  <w:style w:type="paragraph" w:styleId="a8">
    <w:name w:val="header"/>
    <w:basedOn w:val="a"/>
    <w:link w:val="Char"/>
    <w:uiPriority w:val="99"/>
    <w:unhideWhenUsed/>
    <w:rsid w:val="00D34508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8"/>
    <w:uiPriority w:val="99"/>
    <w:rsid w:val="00D34508"/>
    <w:rPr>
      <w:rFonts w:ascii="Times New Roman" w:eastAsia="Times New Roman" w:hAnsi="Times New Roman" w:cs="Times New Roman"/>
      <w:sz w:val="24"/>
      <w:szCs w:val="24"/>
    </w:rPr>
  </w:style>
  <w:style w:type="paragraph" w:styleId="a9">
    <w:name w:val="footer"/>
    <w:basedOn w:val="a"/>
    <w:link w:val="Char0"/>
    <w:uiPriority w:val="99"/>
    <w:unhideWhenUsed/>
    <w:rsid w:val="00D34508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9"/>
    <w:uiPriority w:val="99"/>
    <w:rsid w:val="00D34508"/>
    <w:rPr>
      <w:rFonts w:ascii="Times New Roman" w:eastAsia="Times New Roman" w:hAnsi="Times New Roman" w:cs="Times New Roman"/>
      <w:sz w:val="24"/>
      <w:szCs w:val="24"/>
    </w:rPr>
  </w:style>
  <w:style w:type="character" w:customStyle="1" w:styleId="kc2">
    <w:name w:val="kc2"/>
    <w:basedOn w:val="a0"/>
    <w:rsid w:val="009A6F83"/>
  </w:style>
  <w:style w:type="character" w:customStyle="1" w:styleId="ow2">
    <w:name w:val="ow2"/>
    <w:basedOn w:val="a0"/>
    <w:rsid w:val="009A6F83"/>
  </w:style>
  <w:style w:type="character" w:customStyle="1" w:styleId="kn2">
    <w:name w:val="kn2"/>
    <w:basedOn w:val="a0"/>
    <w:rsid w:val="0056097F"/>
  </w:style>
  <w:style w:type="character" w:customStyle="1" w:styleId="nn2">
    <w:name w:val="nn2"/>
    <w:basedOn w:val="a0"/>
    <w:rsid w:val="00560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1755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6052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7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79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69866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2118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4071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9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75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1873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6118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3550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60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39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9108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5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4386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5752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9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0357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5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9541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1104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0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39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4775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59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5240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5887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3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5732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4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22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4520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73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4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003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1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0907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7342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2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65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08088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7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444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096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8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2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7973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7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33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8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9625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77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8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095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8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8583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2115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9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5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7581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3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8409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4681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12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21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18335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3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6696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1283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43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08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6637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6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7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3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7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93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1691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58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13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42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1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0180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050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46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3574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2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4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00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5686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74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87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43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8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8477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1890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3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03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5376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2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9329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991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85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73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0539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8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7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7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91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29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1902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47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2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478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3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563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7104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29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24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9614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9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1714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9081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6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38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1142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3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602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3260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6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80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2074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5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697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8886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54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42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8496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1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3129">
              <w:marLeft w:val="0"/>
              <w:marRight w:val="0"/>
              <w:marTop w:val="7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5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179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007526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99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51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98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50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63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937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082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674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570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4889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010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51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9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3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1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1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27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9617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72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87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85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6883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2098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4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39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6633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2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4000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1803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2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05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3170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1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348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10889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2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1386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6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1477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5429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6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38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4236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8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431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2316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54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7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8976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6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798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487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38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3368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6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4112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0042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87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31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77286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2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5703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6896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72260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2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3053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89735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66581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2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030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537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00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00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3072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6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705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1479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33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67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0121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8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13422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354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15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08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61579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7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1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27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82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0889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87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01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911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4225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387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17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0216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2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2387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9741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5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57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6942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2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3959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7407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5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44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7007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0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0829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8804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24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92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68494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278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435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4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4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61082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5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6460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576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8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0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7725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3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4731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3875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9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74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0971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2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822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0304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2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9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67819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7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689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9981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4636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4502D-9B18-4E82-9834-811471FE0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3707</TotalTime>
  <Pages>1</Pages>
  <Words>1750</Words>
  <Characters>9980</Characters>
  <Application>Microsoft Office Word</Application>
  <DocSecurity>0</DocSecurity>
  <Lines>83</Lines>
  <Paragraphs>23</Paragraphs>
  <ScaleCrop>false</ScaleCrop>
  <Company/>
  <LinksUpToDate>false</LinksUpToDate>
  <CharactersWithSpaces>11707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魏晨</dc:creator>
  <cp:keywords/>
  <dc:description/>
  <cp:lastModifiedBy>魏晨</cp:lastModifiedBy>
  <cp:revision>305</cp:revision>
  <cp:lastPrinted>2017-05-22T21:11:00Z</cp:lastPrinted>
  <dcterms:created xsi:type="dcterms:W3CDTF">2017-05-06T13:27:00Z</dcterms:created>
  <dcterms:modified xsi:type="dcterms:W3CDTF">2017-05-22T21:14:00Z</dcterms:modified>
</cp:coreProperties>
</file>