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B6D6" w14:textId="67697602" w:rsidR="000C6347" w:rsidRDefault="00F51D27">
      <w:r>
        <w:t xml:space="preserve">Take aways </w:t>
      </w:r>
    </w:p>
    <w:p w14:paraId="53E11FEA" w14:textId="7E923124" w:rsidR="00F51D27" w:rsidRDefault="00F51D27"/>
    <w:p w14:paraId="497429D0" w14:textId="0D1B3D04" w:rsidR="00F51D27" w:rsidRDefault="00F51D27">
      <w:r>
        <w:t xml:space="preserve">All Journalism that was attempted succeeded </w:t>
      </w:r>
      <w:r w:rsidR="001E48DA">
        <w:t>, lets do more of that.</w:t>
      </w:r>
    </w:p>
    <w:p w14:paraId="1D4F0805" w14:textId="236843AB" w:rsidR="001E48DA" w:rsidRDefault="001E48DA"/>
    <w:p w14:paraId="71F8B11D" w14:textId="6CAF9600" w:rsidR="001E48DA" w:rsidRDefault="001E48DA"/>
    <w:tbl>
      <w:tblPr>
        <w:tblW w:w="7837" w:type="dxa"/>
        <w:tblLook w:val="04A0" w:firstRow="1" w:lastRow="0" w:firstColumn="1" w:lastColumn="0" w:noHBand="0" w:noVBand="1"/>
      </w:tblPr>
      <w:tblGrid>
        <w:gridCol w:w="4698"/>
        <w:gridCol w:w="1429"/>
        <w:gridCol w:w="1431"/>
        <w:gridCol w:w="279"/>
      </w:tblGrid>
      <w:tr w:rsidR="001E48DA" w:rsidRPr="001E48DA" w14:paraId="2B58AD7E" w14:textId="77777777" w:rsidTr="001E48DA">
        <w:trPr>
          <w:trHeight w:val="489"/>
        </w:trPr>
        <w:tc>
          <w:tcPr>
            <w:tcW w:w="7837" w:type="dxa"/>
            <w:gridSpan w:val="4"/>
            <w:tcBorders>
              <w:top w:val="nil"/>
              <w:left w:val="nil"/>
              <w:bottom w:val="single" w:sz="12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2D33301" w14:textId="77777777" w:rsidR="001E48DA" w:rsidRPr="001E48DA" w:rsidRDefault="001E48DA" w:rsidP="001E4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1E48D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Analyzing Campaigns outcomes</w:t>
            </w:r>
          </w:p>
        </w:tc>
      </w:tr>
      <w:tr w:rsidR="001E48DA" w:rsidRPr="001E48DA" w14:paraId="2C548C13" w14:textId="77777777" w:rsidTr="001E48DA">
        <w:trPr>
          <w:trHeight w:val="437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85A1" w14:textId="668508AF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</w:t>
            </w: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avg of backers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3693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6B03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221D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8DA" w:rsidRPr="001E48DA" w14:paraId="265F5E41" w14:textId="77777777" w:rsidTr="001E48DA">
        <w:trPr>
          <w:trHeight w:val="402"/>
        </w:trPr>
        <w:tc>
          <w:tcPr>
            <w:tcW w:w="4698" w:type="dxa"/>
            <w:tcBorders>
              <w:top w:val="nil"/>
              <w:left w:val="nil"/>
              <w:bottom w:val="double" w:sz="6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428E9110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Goldilocks Zone</w:t>
            </w:r>
          </w:p>
        </w:tc>
        <w:tc>
          <w:tcPr>
            <w:tcW w:w="1429" w:type="dxa"/>
            <w:tcBorders>
              <w:top w:val="nil"/>
              <w:left w:val="nil"/>
              <w:bottom w:val="double" w:sz="6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725FFCAF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double" w:sz="6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676DB8A9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B98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1E48DA" w:rsidRPr="001E48DA" w14:paraId="360728CC" w14:textId="77777777" w:rsidTr="001E48DA">
        <w:trPr>
          <w:trHeight w:val="367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AFBD27" w14:textId="1BA0164F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Backer’s</w:t>
            </w: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count 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F85D54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214965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3,446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4E22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1E48DA" w:rsidRPr="001E48DA" w14:paraId="3E0F2484" w14:textId="77777777" w:rsidTr="001E48DA">
        <w:trPr>
          <w:trHeight w:val="367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B4E7A9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Goal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281828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B33A798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45,000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762C" w14:textId="77777777" w:rsidR="001E48DA" w:rsidRPr="001E48DA" w:rsidRDefault="001E48DA" w:rsidP="001E48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1E48DA" w:rsidRPr="001E48DA" w14:paraId="3F728D86" w14:textId="77777777" w:rsidTr="001E48DA">
        <w:trPr>
          <w:trHeight w:val="367"/>
        </w:trPr>
        <w:tc>
          <w:tcPr>
            <w:tcW w:w="755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8AE13" w14:textId="4B83FB33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This is solo based on goals and number of </w:t>
            </w:r>
            <w:r w:rsidRPr="001E48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backers</w:t>
            </w:r>
            <w:r w:rsidRPr="001E48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is where we should look to aim. 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EBBE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E48DA" w:rsidRPr="001E48DA" w14:paraId="63F26A93" w14:textId="77777777" w:rsidTr="001E48DA">
        <w:trPr>
          <w:trHeight w:val="367"/>
        </w:trPr>
        <w:tc>
          <w:tcPr>
            <w:tcW w:w="75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C1BAF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BF6B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8DA" w:rsidRPr="001E48DA" w14:paraId="525155CE" w14:textId="77777777" w:rsidTr="001E48DA">
        <w:trPr>
          <w:trHeight w:val="384"/>
        </w:trPr>
        <w:tc>
          <w:tcPr>
            <w:tcW w:w="75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F693C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08DA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8DA" w:rsidRPr="001E48DA" w14:paraId="5AF545EB" w14:textId="77777777" w:rsidTr="001E48DA">
        <w:trPr>
          <w:trHeight w:val="402"/>
        </w:trPr>
        <w:tc>
          <w:tcPr>
            <w:tcW w:w="755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5AC09" w14:textId="44657F7D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If the Goldilocks </w:t>
            </w: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Zone,</w:t>
            </w:r>
            <w:r w:rsidRPr="001E48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 outline here is meet we have a good chance of succeeding. Solid Metrics to grade consults on, as to how they are setting us up for success.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93D6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1E48DA" w:rsidRPr="001E48DA" w14:paraId="24EA4E3F" w14:textId="77777777" w:rsidTr="001E48DA">
        <w:trPr>
          <w:trHeight w:val="489"/>
        </w:trPr>
        <w:tc>
          <w:tcPr>
            <w:tcW w:w="75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825A9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7D58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8DA" w:rsidRPr="001E48DA" w14:paraId="43974EB1" w14:textId="77777777" w:rsidTr="001E48DA">
        <w:trPr>
          <w:trHeight w:val="437"/>
        </w:trPr>
        <w:tc>
          <w:tcPr>
            <w:tcW w:w="75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87FFB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A9C1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8DA" w:rsidRPr="001E48DA" w14:paraId="3DFD2316" w14:textId="77777777" w:rsidTr="001E48DA">
        <w:trPr>
          <w:trHeight w:val="384"/>
        </w:trPr>
        <w:tc>
          <w:tcPr>
            <w:tcW w:w="75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2C6A0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B84C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8DA" w:rsidRPr="001E48DA" w14:paraId="2EEA83C0" w14:textId="77777777" w:rsidTr="001E48DA">
        <w:trPr>
          <w:trHeight w:val="367"/>
        </w:trPr>
        <w:tc>
          <w:tcPr>
            <w:tcW w:w="75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7D6EA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9346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8DA" w:rsidRPr="001E48DA" w14:paraId="269F13C2" w14:textId="77777777" w:rsidTr="001E48DA">
        <w:trPr>
          <w:trHeight w:val="367"/>
        </w:trPr>
        <w:tc>
          <w:tcPr>
            <w:tcW w:w="755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D33BE" w14:textId="77777777" w:rsidR="001E48DA" w:rsidRPr="001E48DA" w:rsidRDefault="001E48DA" w:rsidP="001E48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E3D4" w14:textId="77777777" w:rsidR="001E48DA" w:rsidRPr="001E48DA" w:rsidRDefault="001E48DA" w:rsidP="001E4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1A7091" w14:textId="77777777" w:rsidR="001E48DA" w:rsidRDefault="001E48DA"/>
    <w:sectPr w:rsidR="001E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27"/>
    <w:rsid w:val="000C6347"/>
    <w:rsid w:val="001E48DA"/>
    <w:rsid w:val="00351F53"/>
    <w:rsid w:val="00F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0D39"/>
  <w15:chartTrackingRefBased/>
  <w15:docId w15:val="{C75C1C52-1D9E-4F93-9E2B-6EA3B938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Mills</dc:creator>
  <cp:keywords/>
  <dc:description/>
  <cp:lastModifiedBy>Matthew Mills</cp:lastModifiedBy>
  <cp:revision>2</cp:revision>
  <dcterms:created xsi:type="dcterms:W3CDTF">2022-06-28T20:05:00Z</dcterms:created>
  <dcterms:modified xsi:type="dcterms:W3CDTF">2022-06-28T20:05:00Z</dcterms:modified>
</cp:coreProperties>
</file>