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9BF7" w14:textId="139384C3" w:rsidR="00DE56C4" w:rsidRDefault="00763243">
      <w:r>
        <w:t>Personenkarte</w:t>
      </w:r>
    </w:p>
    <w:p w14:paraId="448D91DD" w14:textId="39D0FC47" w:rsidR="00763243" w:rsidRDefault="00763243">
      <w:r>
        <w:t>Chocolatier</w:t>
      </w:r>
    </w:p>
    <w:p w14:paraId="123C1587" w14:textId="39CC91C6" w:rsidR="00763243" w:rsidRDefault="001611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A210F8" wp14:editId="2DA17AB7">
                <wp:simplePos x="0" y="0"/>
                <wp:positionH relativeFrom="margin">
                  <wp:posOffset>-101600</wp:posOffset>
                </wp:positionH>
                <wp:positionV relativeFrom="paragraph">
                  <wp:posOffset>298450</wp:posOffset>
                </wp:positionV>
                <wp:extent cx="3486150" cy="1404620"/>
                <wp:effectExtent l="0" t="0" r="19050" b="2095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9AA04" w14:textId="14BB3563" w:rsidR="0016117D" w:rsidRDefault="00763243">
                            <w:r>
                              <w:t>Luca Dvorak, geboren 2002, ist seit der Gründung des Unternehmens als</w:t>
                            </w:r>
                            <w:r>
                              <w:t xml:space="preserve"> ausgebildeter und beurkundigter Chocolatier in der Konfiserie RCD tätig. Seine jahrelange Erfahrung sowie Auszeichnungen für spitzen Qualität </w:t>
                            </w:r>
                            <w:r w:rsidR="0016117D">
                              <w:t xml:space="preserve">in sämtlichen Konfiserien </w:t>
                            </w:r>
                            <w:r>
                              <w:t>zeichnen Ihn in unserem Unternehmen besonders aus</w:t>
                            </w:r>
                            <w:r w:rsidR="0016117D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A210F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8pt;margin-top:23.5pt;width:27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">
                <v:textbox style="mso-fit-shape-to-text:t">
                  <w:txbxContent>
                    <w:p w14:paraId="2049AA04" w14:textId="14BB3563" w:rsidR="0016117D" w:rsidRDefault="00763243">
                      <w:r>
                        <w:t>Luca Dvorak, geboren 2002, ist seit der Gründung des Unternehmens als</w:t>
                      </w:r>
                      <w:r>
                        <w:t xml:space="preserve"> ausgebildeter und beurkundigter Chocolatier in der Konfiserie RCD tätig. Seine jahrelange Erfahrung sowie Auszeichnungen für spitzen Qualität </w:t>
                      </w:r>
                      <w:r w:rsidR="0016117D">
                        <w:t xml:space="preserve">in sämtlichen Konfiserien </w:t>
                      </w:r>
                      <w:r>
                        <w:t>zeichnen Ihn in unserem Unternehmen besonders aus</w:t>
                      </w:r>
                      <w:r w:rsidR="0016117D"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3243">
        <w:t>Luca Dvorak</w:t>
      </w:r>
    </w:p>
    <w:p w14:paraId="34885872" w14:textId="5071D386" w:rsidR="00763243" w:rsidRDefault="00763243">
      <w:r>
        <w:t xml:space="preserve"> </w:t>
      </w:r>
    </w:p>
    <w:sectPr w:rsidR="0076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43"/>
    <w:rsid w:val="0016117D"/>
    <w:rsid w:val="00763243"/>
    <w:rsid w:val="00D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22C3"/>
  <w15:chartTrackingRefBased/>
  <w15:docId w15:val="{4AF94C9B-E7A4-4C99-9A7F-A6D87BDF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Wieland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Dvorak</dc:creator>
  <cp:keywords/>
  <dc:description/>
  <cp:lastModifiedBy>Luca Dvorak</cp:lastModifiedBy>
  <cp:revision>1</cp:revision>
  <dcterms:created xsi:type="dcterms:W3CDTF">2022-12-08T15:12:00Z</dcterms:created>
  <dcterms:modified xsi:type="dcterms:W3CDTF">2022-12-08T15:24:00Z</dcterms:modified>
</cp:coreProperties>
</file>