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0290142" w:rsidR="00721541" w:rsidRPr="00377397" w:rsidRDefault="00EB0135" w:rsidP="00EB013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164C0B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1</w:t>
      </w:r>
      <w:r w:rsidR="00834D18">
        <w:rPr>
          <w:rFonts w:ascii="Tahoma" w:hAnsi="Tahoma" w:cs="Tahoma"/>
          <w:b/>
          <w:bCs/>
          <w:color w:val="1F1F1F"/>
          <w:sz w:val="26"/>
          <w:szCs w:val="26"/>
        </w:rPr>
        <w:t>61/2026</w:t>
      </w:r>
    </w:p>
    <w:p w14:paraId="6236889F" w14:textId="7D5469EE" w:rsidR="000F49EA" w:rsidRPr="00EB0135" w:rsidRDefault="00834D18" w:rsidP="00834D18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53D5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02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01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74E85017" w14:textId="187FE4D4" w:rsidR="007B6E04" w:rsidRPr="00164C0B" w:rsidRDefault="007B6E04" w:rsidP="00164C0B">
      <w:pPr>
        <w:spacing w:before="100" w:beforeAutospacing="1" w:after="100" w:afterAutospacing="1"/>
        <w:ind w:left="-426"/>
        <w:rPr>
          <w:rFonts w:ascii="Tahoma" w:hAnsi="Tahoma" w:cs="Tahoma"/>
          <w:b/>
          <w:bCs/>
          <w:sz w:val="28"/>
          <w:szCs w:val="28"/>
        </w:rPr>
      </w:pPr>
      <w:r w:rsidRPr="00164C0B">
        <w:rPr>
          <w:rFonts w:ascii="Tahoma" w:hAnsi="Tahoma" w:cs="Tahoma"/>
          <w:b/>
          <w:bCs/>
          <w:sz w:val="28"/>
          <w:szCs w:val="28"/>
        </w:rPr>
        <w:t>Subject: Constitution of Procurement Team for the Institution</w:t>
      </w:r>
      <w:r w:rsidR="00164C0B" w:rsidRPr="00164C0B">
        <w:rPr>
          <w:rFonts w:ascii="Tahoma" w:hAnsi="Tahoma" w:cs="Tahoma"/>
          <w:b/>
          <w:bCs/>
          <w:sz w:val="28"/>
          <w:szCs w:val="28"/>
        </w:rPr>
        <w:t>.</w:t>
      </w:r>
    </w:p>
    <w:p w14:paraId="0F55887B" w14:textId="77777777" w:rsidR="007B6E04" w:rsidRPr="00164C0B" w:rsidRDefault="007B6E04" w:rsidP="00164C0B">
      <w:pPr>
        <w:spacing w:before="100" w:beforeAutospacing="1" w:after="100" w:afterAutospacing="1"/>
        <w:ind w:left="-426"/>
        <w:jc w:val="both"/>
        <w:rPr>
          <w:rFonts w:ascii="Tahoma" w:hAnsi="Tahoma" w:cs="Tahoma"/>
          <w:sz w:val="25"/>
          <w:szCs w:val="25"/>
        </w:rPr>
      </w:pPr>
      <w:r w:rsidRPr="00164C0B">
        <w:rPr>
          <w:rFonts w:ascii="Tahoma" w:hAnsi="Tahoma" w:cs="Tahoma"/>
          <w:sz w:val="25"/>
          <w:szCs w:val="25"/>
        </w:rPr>
        <w:t>In supersession of all previous orders issued on the subject, the following officers/officials are hereby constituted as the Procurement Team for the institution with immediate effect. The team shall be responsible for handling all procurement-related matters, including identification of requirements, preparation of specifications, floating of tenders/quotations, evaluation of bids, placement of supply orders, and ensuring timely procurement in accordance with the General Financial Rules (GFR), CVC guidelines, and other applicable rules/regulations of the Government.</w:t>
      </w:r>
    </w:p>
    <w:p w14:paraId="45FE0ACE" w14:textId="662F2BA4" w:rsidR="00164C0B" w:rsidRPr="00164C0B" w:rsidRDefault="007B6E04" w:rsidP="00164C0B">
      <w:pPr>
        <w:spacing w:before="100" w:beforeAutospacing="1" w:after="100" w:afterAutospacing="1"/>
        <w:ind w:left="-426"/>
        <w:jc w:val="both"/>
        <w:rPr>
          <w:rFonts w:ascii="Tahoma" w:hAnsi="Tahoma" w:cs="Tahoma"/>
          <w:sz w:val="25"/>
          <w:szCs w:val="25"/>
        </w:rPr>
      </w:pPr>
      <w:r w:rsidRPr="00164C0B">
        <w:rPr>
          <w:rFonts w:ascii="Tahoma" w:hAnsi="Tahoma" w:cs="Tahoma"/>
          <w:sz w:val="25"/>
          <w:szCs w:val="25"/>
        </w:rPr>
        <w:t xml:space="preserve">The Procurement Team shall be headed by </w:t>
      </w:r>
      <w:r w:rsidR="00757404" w:rsidRPr="00757404">
        <w:rPr>
          <w:rFonts w:ascii="Tahoma" w:hAnsi="Tahoma" w:cs="Tahoma"/>
          <w:sz w:val="25"/>
          <w:szCs w:val="25"/>
        </w:rPr>
        <w:t>Er</w:t>
      </w:r>
      <w:r w:rsidR="00757404">
        <w:rPr>
          <w:rFonts w:ascii="Tahoma" w:hAnsi="Tahoma" w:cs="Tahoma"/>
          <w:sz w:val="25"/>
          <w:szCs w:val="25"/>
        </w:rPr>
        <w:t xml:space="preserve">. </w:t>
      </w:r>
      <w:r w:rsidR="00757404" w:rsidRPr="00757404">
        <w:rPr>
          <w:rFonts w:ascii="Tahoma" w:hAnsi="Tahoma" w:cs="Tahoma"/>
          <w:sz w:val="25"/>
          <w:szCs w:val="25"/>
        </w:rPr>
        <w:t xml:space="preserve">Bilal Ahmad </w:t>
      </w:r>
      <w:proofErr w:type="gramStart"/>
      <w:r w:rsidR="00757404" w:rsidRPr="00757404">
        <w:rPr>
          <w:rFonts w:ascii="Tahoma" w:hAnsi="Tahoma" w:cs="Tahoma"/>
          <w:sz w:val="25"/>
          <w:szCs w:val="25"/>
        </w:rPr>
        <w:t>Bhat,HOD</w:t>
      </w:r>
      <w:proofErr w:type="gramEnd"/>
      <w:r w:rsidR="00757404" w:rsidRPr="00757404">
        <w:rPr>
          <w:rFonts w:ascii="Tahoma" w:hAnsi="Tahoma" w:cs="Tahoma"/>
          <w:sz w:val="25"/>
          <w:szCs w:val="25"/>
        </w:rPr>
        <w:t xml:space="preserve"> Leather Technology</w:t>
      </w:r>
      <w:r w:rsidRPr="00164C0B">
        <w:rPr>
          <w:rFonts w:ascii="Tahoma" w:hAnsi="Tahoma" w:cs="Tahoma"/>
          <w:sz w:val="25"/>
          <w:szCs w:val="25"/>
        </w:rPr>
        <w:t>.</w:t>
      </w:r>
    </w:p>
    <w:p w14:paraId="670FC6C6" w14:textId="592A1AD8" w:rsidR="00164C0B" w:rsidRPr="00164C0B" w:rsidRDefault="007B6E04" w:rsidP="00164C0B">
      <w:pPr>
        <w:spacing w:before="100" w:beforeAutospacing="1" w:after="100" w:afterAutospacing="1"/>
        <w:ind w:left="-426"/>
        <w:jc w:val="both"/>
        <w:rPr>
          <w:rFonts w:ascii="Tahoma" w:hAnsi="Tahoma" w:cs="Tahoma"/>
          <w:b/>
          <w:bCs/>
          <w:i/>
          <w:iCs/>
          <w:sz w:val="25"/>
          <w:szCs w:val="25"/>
        </w:rPr>
      </w:pPr>
      <w:r w:rsidRPr="00164C0B">
        <w:rPr>
          <w:rFonts w:ascii="Tahoma" w:hAnsi="Tahoma" w:cs="Tahoma"/>
          <w:b/>
          <w:bCs/>
          <w:i/>
          <w:iCs/>
          <w:sz w:val="25"/>
          <w:szCs w:val="25"/>
        </w:rPr>
        <w:t>Composition of the Team:</w:t>
      </w:r>
    </w:p>
    <w:tbl>
      <w:tblPr>
        <w:tblW w:w="8291" w:type="dxa"/>
        <w:tblLook w:val="04A0" w:firstRow="1" w:lastRow="0" w:firstColumn="1" w:lastColumn="0" w:noHBand="0" w:noVBand="1"/>
      </w:tblPr>
      <w:tblGrid>
        <w:gridCol w:w="960"/>
        <w:gridCol w:w="5131"/>
        <w:gridCol w:w="2200"/>
      </w:tblGrid>
      <w:tr w:rsidR="00164C0B" w:rsidRPr="00164C0B" w14:paraId="5E41A92D" w14:textId="77777777" w:rsidTr="00164C0B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6A3B2" w14:textId="77777777" w:rsidR="00164C0B" w:rsidRPr="00164C0B" w:rsidRDefault="00164C0B" w:rsidP="00164C0B">
            <w:pPr>
              <w:ind w:left="-426"/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164C0B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5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A6E1" w14:textId="2D0556A9" w:rsidR="00164C0B" w:rsidRPr="00164C0B" w:rsidRDefault="00164C0B" w:rsidP="00164C0B">
            <w:pPr>
              <w:ind w:left="-426"/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Name &amp; Designation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8B698" w14:textId="77777777" w:rsidR="00164C0B" w:rsidRPr="00164C0B" w:rsidRDefault="00164C0B" w:rsidP="00164C0B">
            <w:pPr>
              <w:ind w:left="-426"/>
              <w:jc w:val="center"/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b/>
                <w:bCs/>
                <w:color w:val="000000"/>
                <w:sz w:val="26"/>
                <w:szCs w:val="26"/>
              </w:rPr>
              <w:t>Role</w:t>
            </w:r>
          </w:p>
        </w:tc>
      </w:tr>
      <w:tr w:rsidR="00757404" w:rsidRPr="00164C0B" w14:paraId="23340477" w14:textId="77777777" w:rsidTr="00164C0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1D9B63" w14:textId="1D9C1FC6" w:rsidR="00757404" w:rsidRPr="00164C0B" w:rsidRDefault="00757404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1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F10A3" w14:textId="0E5F0A84" w:rsidR="00757404" w:rsidRPr="00164C0B" w:rsidRDefault="00757404" w:rsidP="00164C0B">
            <w:pPr>
              <w:ind w:left="64"/>
              <w:rPr>
                <w:rFonts w:ascii="Aptos Narrow" w:hAnsi="Aptos Narrow"/>
                <w:color w:val="000000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Aptos Narrow" w:hAnsi="Aptos Narrow"/>
                <w:color w:val="000000"/>
                <w:sz w:val="26"/>
                <w:szCs w:val="26"/>
              </w:rPr>
              <w:t>Er,Bilal</w:t>
            </w:r>
            <w:proofErr w:type="spellEnd"/>
            <w:proofErr w:type="gramEnd"/>
            <w:r>
              <w:rPr>
                <w:rFonts w:ascii="Aptos Narrow" w:hAnsi="Aptos Narrow"/>
                <w:color w:val="000000"/>
                <w:sz w:val="26"/>
                <w:szCs w:val="26"/>
              </w:rPr>
              <w:t xml:space="preserve"> Ahmad Bhat,HOD Leather Technology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E17CD" w14:textId="2A9DE0BE" w:rsidR="00757404" w:rsidRPr="00164C0B" w:rsidRDefault="00757404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>Chairperson</w:t>
            </w:r>
          </w:p>
        </w:tc>
      </w:tr>
      <w:tr w:rsidR="00164C0B" w:rsidRPr="00164C0B" w14:paraId="49CAAB32" w14:textId="77777777" w:rsidTr="00164C0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19E3" w14:textId="30636080" w:rsidR="00164C0B" w:rsidRPr="00164C0B" w:rsidRDefault="00A97FEE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2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1DA93" w14:textId="597592B4" w:rsidR="00164C0B" w:rsidRPr="00164C0B" w:rsidRDefault="00164C0B" w:rsidP="00164C0B">
            <w:pPr>
              <w:ind w:left="64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>Er. Tooba Shah, Foreman</w:t>
            </w:r>
            <w:r>
              <w:rPr>
                <w:rFonts w:ascii="Aptos Narrow" w:hAnsi="Aptos Narrow"/>
                <w:color w:val="000000"/>
                <w:sz w:val="26"/>
                <w:szCs w:val="26"/>
              </w:rPr>
              <w:t xml:space="preserve"> Workshop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33AF" w14:textId="503ACFAC" w:rsidR="00164C0B" w:rsidRPr="00164C0B" w:rsidRDefault="00757404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Member</w:t>
            </w:r>
          </w:p>
        </w:tc>
      </w:tr>
      <w:tr w:rsidR="00164C0B" w:rsidRPr="00164C0B" w14:paraId="252B87D7" w14:textId="77777777" w:rsidTr="00164C0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8948" w14:textId="26293B17" w:rsidR="00164C0B" w:rsidRPr="00164C0B" w:rsidRDefault="00A97FEE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3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937B" w14:textId="7ECC3E9F" w:rsidR="00164C0B" w:rsidRPr="00164C0B" w:rsidRDefault="00834D18" w:rsidP="00164C0B">
            <w:pPr>
              <w:ind w:left="64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>Er. Mohd Amin Wani, Lecturer-I Electrical Engg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A722" w14:textId="77777777" w:rsidR="00164C0B" w:rsidRPr="00164C0B" w:rsidRDefault="00164C0B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>Member</w:t>
            </w:r>
          </w:p>
        </w:tc>
      </w:tr>
      <w:tr w:rsidR="00164C0B" w:rsidRPr="00164C0B" w14:paraId="7ABE9689" w14:textId="77777777" w:rsidTr="00164C0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F755" w14:textId="429BCADD" w:rsidR="00164C0B" w:rsidRPr="00164C0B" w:rsidRDefault="00A97FEE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4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B4282" w14:textId="74BCA920" w:rsidR="00164C0B" w:rsidRPr="00164C0B" w:rsidRDefault="00834D18" w:rsidP="00164C0B">
            <w:pPr>
              <w:ind w:left="64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Mr. Abid Hussain, Accountant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4BC5" w14:textId="77777777" w:rsidR="00164C0B" w:rsidRPr="00164C0B" w:rsidRDefault="00164C0B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>Member</w:t>
            </w:r>
          </w:p>
        </w:tc>
      </w:tr>
      <w:tr w:rsidR="00164C0B" w:rsidRPr="00164C0B" w14:paraId="7F006DB1" w14:textId="77777777" w:rsidTr="00164C0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1FB07" w14:textId="52DA7CE0" w:rsidR="00164C0B" w:rsidRPr="00164C0B" w:rsidRDefault="00A97FEE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>
              <w:rPr>
                <w:rFonts w:ascii="Aptos Narrow" w:hAnsi="Aptos Narrow"/>
                <w:color w:val="000000"/>
                <w:sz w:val="26"/>
                <w:szCs w:val="26"/>
              </w:rPr>
              <w:t>5</w:t>
            </w:r>
          </w:p>
        </w:tc>
        <w:tc>
          <w:tcPr>
            <w:tcW w:w="5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84615" w14:textId="6A048024" w:rsidR="00164C0B" w:rsidRPr="00164C0B" w:rsidRDefault="00164C0B" w:rsidP="00164C0B">
            <w:pPr>
              <w:ind w:left="64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 xml:space="preserve">Mr. </w:t>
            </w:r>
            <w:r w:rsidR="00905484">
              <w:rPr>
                <w:rFonts w:ascii="Aptos Narrow" w:hAnsi="Aptos Narrow"/>
                <w:color w:val="000000"/>
                <w:sz w:val="26"/>
                <w:szCs w:val="26"/>
              </w:rPr>
              <w:t xml:space="preserve">Arif Ali </w:t>
            </w:r>
            <w:proofErr w:type="gramStart"/>
            <w:r w:rsidR="00905484">
              <w:rPr>
                <w:rFonts w:ascii="Aptos Narrow" w:hAnsi="Aptos Narrow"/>
                <w:color w:val="000000"/>
                <w:sz w:val="26"/>
                <w:szCs w:val="26"/>
              </w:rPr>
              <w:t>Zargar(</w:t>
            </w:r>
            <w:proofErr w:type="gramEnd"/>
            <w:r w:rsidR="00905484">
              <w:rPr>
                <w:rFonts w:ascii="Aptos Narrow" w:hAnsi="Aptos Narrow"/>
                <w:color w:val="000000"/>
                <w:sz w:val="26"/>
                <w:szCs w:val="26"/>
              </w:rPr>
              <w:t>WA)</w:t>
            </w:r>
            <w:r w:rsidR="00834D18">
              <w:rPr>
                <w:rFonts w:ascii="Aptos Narrow" w:hAnsi="Aptos Narrow"/>
                <w:color w:val="000000"/>
                <w:sz w:val="26"/>
                <w:szCs w:val="26"/>
              </w:rPr>
              <w:t xml:space="preserve">, </w:t>
            </w:r>
            <w:r w:rsidR="00905484">
              <w:rPr>
                <w:rFonts w:ascii="Aptos Narrow" w:hAnsi="Aptos Narrow"/>
                <w:color w:val="000000"/>
                <w:sz w:val="26"/>
                <w:szCs w:val="26"/>
              </w:rPr>
              <w:t>Accounts Section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58E49" w14:textId="77777777" w:rsidR="00164C0B" w:rsidRPr="00164C0B" w:rsidRDefault="00164C0B" w:rsidP="00164C0B">
            <w:pPr>
              <w:ind w:left="-426"/>
              <w:jc w:val="center"/>
              <w:rPr>
                <w:rFonts w:ascii="Aptos Narrow" w:hAnsi="Aptos Narrow"/>
                <w:color w:val="000000"/>
                <w:sz w:val="26"/>
                <w:szCs w:val="26"/>
              </w:rPr>
            </w:pPr>
            <w:r w:rsidRPr="00164C0B">
              <w:rPr>
                <w:rFonts w:ascii="Aptos Narrow" w:hAnsi="Aptos Narrow"/>
                <w:color w:val="000000"/>
                <w:sz w:val="26"/>
                <w:szCs w:val="26"/>
              </w:rPr>
              <w:t>Member</w:t>
            </w:r>
          </w:p>
        </w:tc>
      </w:tr>
    </w:tbl>
    <w:p w14:paraId="193DA0F1" w14:textId="77777777" w:rsidR="00164C0B" w:rsidRDefault="00164C0B" w:rsidP="00834D18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</w:p>
    <w:p w14:paraId="09A8DDF2" w14:textId="2FC47860" w:rsidR="00164C0B" w:rsidRDefault="00834D18" w:rsidP="00164C0B">
      <w:pPr>
        <w:spacing w:before="100" w:beforeAutospacing="1" w:after="100" w:afterAutospacing="1"/>
        <w:ind w:left="-426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5AF1F7" wp14:editId="0D1BC0DC">
            <wp:simplePos x="0" y="0"/>
            <wp:positionH relativeFrom="column">
              <wp:posOffset>3490457</wp:posOffset>
            </wp:positionH>
            <wp:positionV relativeFrom="paragraph">
              <wp:posOffset>493450</wp:posOffset>
            </wp:positionV>
            <wp:extent cx="1545590" cy="826770"/>
            <wp:effectExtent l="0" t="0" r="0" b="0"/>
            <wp:wrapTight wrapText="bothSides">
              <wp:wrapPolygon edited="0">
                <wp:start x="13045" y="0"/>
                <wp:lineTo x="8786" y="498"/>
                <wp:lineTo x="1864" y="5475"/>
                <wp:lineTo x="1864" y="8461"/>
                <wp:lineTo x="0" y="11945"/>
                <wp:lineTo x="0" y="13438"/>
                <wp:lineTo x="6656" y="16424"/>
                <wp:lineTo x="6656" y="20903"/>
                <wp:lineTo x="8253" y="20903"/>
                <wp:lineTo x="8519" y="20406"/>
                <wp:lineTo x="9850" y="16424"/>
                <wp:lineTo x="13045" y="9456"/>
                <wp:lineTo x="13045" y="8461"/>
                <wp:lineTo x="21298" y="5972"/>
                <wp:lineTo x="21298" y="1493"/>
                <wp:lineTo x="14376" y="0"/>
                <wp:lineTo x="13045" y="0"/>
              </wp:wrapPolygon>
            </wp:wrapTight>
            <wp:docPr id="110018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9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C0B" w:rsidRPr="00164C0B">
        <w:rPr>
          <w:rFonts w:ascii="Tahoma" w:hAnsi="Tahoma" w:cs="Tahoma"/>
          <w:sz w:val="25"/>
          <w:szCs w:val="25"/>
        </w:rPr>
        <w:t xml:space="preserve">All concerned are directed to extend full cooperation to the Procurement Team in </w:t>
      </w:r>
      <w:r w:rsidR="00164C0B">
        <w:rPr>
          <w:rFonts w:ascii="Tahoma" w:hAnsi="Tahoma" w:cs="Tahoma"/>
          <w:sz w:val="25"/>
          <w:szCs w:val="25"/>
        </w:rPr>
        <w:t xml:space="preserve">the </w:t>
      </w:r>
      <w:r w:rsidR="00164C0B" w:rsidRPr="00164C0B">
        <w:rPr>
          <w:rFonts w:ascii="Tahoma" w:hAnsi="Tahoma" w:cs="Tahoma"/>
          <w:sz w:val="25"/>
          <w:szCs w:val="25"/>
        </w:rPr>
        <w:t>discharge of its dutie</w:t>
      </w:r>
      <w:r w:rsidR="00164C0B">
        <w:rPr>
          <w:rFonts w:ascii="Tahoma" w:hAnsi="Tahoma" w:cs="Tahoma"/>
          <w:sz w:val="25"/>
          <w:szCs w:val="25"/>
        </w:rPr>
        <w:t>s.</w:t>
      </w:r>
    </w:p>
    <w:p w14:paraId="7424FA62" w14:textId="07697523" w:rsidR="00D72DDA" w:rsidRPr="00164C0B" w:rsidRDefault="00721541" w:rsidP="00164C0B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</w:t>
      </w:r>
    </w:p>
    <w:p w14:paraId="7900E740" w14:textId="11DB93DE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</w:t>
      </w:r>
      <w:r w:rsidR="00164C0B">
        <w:rPr>
          <w:rFonts w:ascii="Tahoma" w:hAnsi="Tahoma" w:cs="Tahoma"/>
          <w:color w:val="1F1F1F"/>
          <w:sz w:val="24"/>
          <w:szCs w:val="24"/>
        </w:rPr>
        <w:t>-26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/</w:t>
      </w:r>
      <w:r w:rsidR="00EB0135">
        <w:rPr>
          <w:rFonts w:ascii="Tahoma" w:hAnsi="Tahoma" w:cs="Tahoma"/>
          <w:color w:val="1F1F1F"/>
          <w:sz w:val="24"/>
          <w:szCs w:val="24"/>
        </w:rPr>
        <w:t>1</w:t>
      </w:r>
      <w:r w:rsidR="00834D18">
        <w:rPr>
          <w:rFonts w:ascii="Tahoma" w:hAnsi="Tahoma" w:cs="Tahoma"/>
          <w:color w:val="1F1F1F"/>
          <w:sz w:val="24"/>
          <w:szCs w:val="24"/>
        </w:rPr>
        <w:t>903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32B47F88" w14:textId="72105688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834D18">
        <w:rPr>
          <w:rFonts w:ascii="Tahoma" w:hAnsi="Tahoma" w:cs="Tahoma"/>
          <w:color w:val="1F1F1F"/>
          <w:sz w:val="24"/>
          <w:szCs w:val="24"/>
        </w:rPr>
        <w:t>02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834D18">
        <w:rPr>
          <w:rFonts w:ascii="Tahoma" w:hAnsi="Tahoma" w:cs="Tahoma"/>
          <w:color w:val="1F1F1F"/>
          <w:sz w:val="24"/>
          <w:szCs w:val="24"/>
        </w:rPr>
        <w:t>01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834D18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4A9A2131" w14:textId="77777777" w:rsidR="00EB0135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</w:p>
    <w:p w14:paraId="7750BE24" w14:textId="2F4F3298" w:rsidR="00766784" w:rsidRPr="00377397" w:rsidRDefault="00EB0135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72DDA"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F4A95E4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EB013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3775102E" w:rsidR="0076678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</w:t>
      </w:r>
      <w:r w:rsidR="00EB0135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4CF4228" w14:textId="77777777" w:rsidR="00834D18" w:rsidRDefault="00834D18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D38196B" w14:textId="77777777" w:rsidR="00834D18" w:rsidRDefault="00834D18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D31A780" w14:textId="093D938F" w:rsidR="00834D18" w:rsidRDefault="00834D18" w:rsidP="001D6552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7643D8D" w14:textId="2CEC8881" w:rsidR="00834D18" w:rsidRPr="001D6552" w:rsidRDefault="00834D18" w:rsidP="00377397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1D6552">
        <w:rPr>
          <w:rFonts w:ascii="Tahoma" w:hAnsi="Tahoma" w:cs="Tahoma"/>
          <w:color w:val="1F1F1F"/>
          <w:sz w:val="24"/>
          <w:szCs w:val="24"/>
        </w:rPr>
        <w:t xml:space="preserve">1.All </w:t>
      </w:r>
      <w:r w:rsidR="001D6552" w:rsidRPr="001D6552">
        <w:rPr>
          <w:rFonts w:ascii="Tahoma" w:hAnsi="Tahoma" w:cs="Tahoma"/>
          <w:color w:val="1F1F1F"/>
          <w:sz w:val="24"/>
          <w:szCs w:val="24"/>
        </w:rPr>
        <w:t>Concerned for information and Compliance.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0730A1BB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164C0B">
      <w:headerReference w:type="default" r:id="rId8"/>
      <w:footerReference w:type="default" r:id="rId9"/>
      <w:pgSz w:w="11906" w:h="16838"/>
      <w:pgMar w:top="900" w:right="707" w:bottom="10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8E262" w14:textId="77777777" w:rsidR="00182125" w:rsidRDefault="00182125">
      <w:r>
        <w:separator/>
      </w:r>
    </w:p>
  </w:endnote>
  <w:endnote w:type="continuationSeparator" w:id="0">
    <w:p w14:paraId="7816BEA6" w14:textId="77777777" w:rsidR="00182125" w:rsidRDefault="0018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CE31A" w14:textId="77777777" w:rsidR="00182125" w:rsidRDefault="00182125">
      <w:r>
        <w:separator/>
      </w:r>
    </w:p>
  </w:footnote>
  <w:footnote w:type="continuationSeparator" w:id="0">
    <w:p w14:paraId="6C2D9503" w14:textId="77777777" w:rsidR="00182125" w:rsidRDefault="00182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505BFDD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742559D9" w:rsidR="00C160EC" w:rsidRDefault="000E26A1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9AB172D">
          <wp:simplePos x="0" y="0"/>
          <wp:positionH relativeFrom="column">
            <wp:posOffset>-228600</wp:posOffset>
          </wp:positionH>
          <wp:positionV relativeFrom="page">
            <wp:posOffset>681789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53105996" name="Picture 17531059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625718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792">
    <w:abstractNumId w:val="9"/>
  </w:num>
  <w:num w:numId="2" w16cid:durableId="26570676">
    <w:abstractNumId w:val="7"/>
  </w:num>
  <w:num w:numId="3" w16cid:durableId="915669514">
    <w:abstractNumId w:val="6"/>
  </w:num>
  <w:num w:numId="4" w16cid:durableId="807167164">
    <w:abstractNumId w:val="5"/>
  </w:num>
  <w:num w:numId="5" w16cid:durableId="55596228">
    <w:abstractNumId w:val="4"/>
  </w:num>
  <w:num w:numId="6" w16cid:durableId="1570841337">
    <w:abstractNumId w:val="8"/>
  </w:num>
  <w:num w:numId="7" w16cid:durableId="1523543893">
    <w:abstractNumId w:val="3"/>
  </w:num>
  <w:num w:numId="8" w16cid:durableId="132870875">
    <w:abstractNumId w:val="2"/>
  </w:num>
  <w:num w:numId="9" w16cid:durableId="1280648303">
    <w:abstractNumId w:val="1"/>
  </w:num>
  <w:num w:numId="10" w16cid:durableId="1229029160">
    <w:abstractNumId w:val="0"/>
  </w:num>
  <w:num w:numId="11" w16cid:durableId="2098862422">
    <w:abstractNumId w:val="12"/>
  </w:num>
  <w:num w:numId="12" w16cid:durableId="857082655">
    <w:abstractNumId w:val="13"/>
  </w:num>
  <w:num w:numId="13" w16cid:durableId="1116872792">
    <w:abstractNumId w:val="11"/>
  </w:num>
  <w:num w:numId="14" w16cid:durableId="1789734720">
    <w:abstractNumId w:val="19"/>
  </w:num>
  <w:num w:numId="15" w16cid:durableId="33580322">
    <w:abstractNumId w:val="18"/>
  </w:num>
  <w:num w:numId="16" w16cid:durableId="1555578138">
    <w:abstractNumId w:val="16"/>
  </w:num>
  <w:num w:numId="17" w16cid:durableId="148635917">
    <w:abstractNumId w:val="14"/>
  </w:num>
  <w:num w:numId="18" w16cid:durableId="749472060">
    <w:abstractNumId w:val="21"/>
  </w:num>
  <w:num w:numId="19" w16cid:durableId="476727945">
    <w:abstractNumId w:val="20"/>
  </w:num>
  <w:num w:numId="20" w16cid:durableId="81533361">
    <w:abstractNumId w:val="15"/>
  </w:num>
  <w:num w:numId="21" w16cid:durableId="1017346724">
    <w:abstractNumId w:val="22"/>
  </w:num>
  <w:num w:numId="22" w16cid:durableId="1109081156">
    <w:abstractNumId w:val="10"/>
  </w:num>
  <w:num w:numId="23" w16cid:durableId="1812475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80219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2125"/>
    <w:rsid w:val="00187C33"/>
    <w:rsid w:val="001936B7"/>
    <w:rsid w:val="00196AB1"/>
    <w:rsid w:val="001A4DD9"/>
    <w:rsid w:val="001D6552"/>
    <w:rsid w:val="001E7EC2"/>
    <w:rsid w:val="001F1320"/>
    <w:rsid w:val="00201333"/>
    <w:rsid w:val="00210FA7"/>
    <w:rsid w:val="00215347"/>
    <w:rsid w:val="00216417"/>
    <w:rsid w:val="00255DCA"/>
    <w:rsid w:val="0026000E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C4F5A"/>
    <w:rsid w:val="006F0CCE"/>
    <w:rsid w:val="006F267E"/>
    <w:rsid w:val="0070544A"/>
    <w:rsid w:val="007152D7"/>
    <w:rsid w:val="00721541"/>
    <w:rsid w:val="00746C14"/>
    <w:rsid w:val="00757404"/>
    <w:rsid w:val="00766784"/>
    <w:rsid w:val="0078386D"/>
    <w:rsid w:val="007B6E04"/>
    <w:rsid w:val="007C2C59"/>
    <w:rsid w:val="007C3D10"/>
    <w:rsid w:val="007D357F"/>
    <w:rsid w:val="007F3B24"/>
    <w:rsid w:val="00801F23"/>
    <w:rsid w:val="00824813"/>
    <w:rsid w:val="00834D18"/>
    <w:rsid w:val="00837632"/>
    <w:rsid w:val="00844EB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A2075"/>
    <w:rsid w:val="009C600F"/>
    <w:rsid w:val="009D125F"/>
    <w:rsid w:val="009D29B4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97FEE"/>
    <w:rsid w:val="00AA2C77"/>
    <w:rsid w:val="00AC3FB9"/>
    <w:rsid w:val="00AC702A"/>
    <w:rsid w:val="00AD226F"/>
    <w:rsid w:val="00AD4F35"/>
    <w:rsid w:val="00AD5B0D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65F07"/>
    <w:rsid w:val="00D6651D"/>
    <w:rsid w:val="00D72DDA"/>
    <w:rsid w:val="00D92BB7"/>
    <w:rsid w:val="00DA6323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B0135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57850"/>
    <w:rsid w:val="00F622D1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2025-12-11T10:12:00Z</cp:lastPrinted>
  <dcterms:created xsi:type="dcterms:W3CDTF">2025-12-31T06:33:00Z</dcterms:created>
  <dcterms:modified xsi:type="dcterms:W3CDTF">2026-01-06T08:32:00Z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