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1929" w:rsidRDefault="00541929" w:rsidP="00857333">
      <w:pPr>
        <w:pStyle w:val="NormalWeb"/>
        <w:spacing w:after="0"/>
        <w:jc w:val="center"/>
        <w:rPr>
          <w:rFonts w:ascii="Franklin Gothic Book" w:hAnsi="Franklin Gothic Book"/>
          <w:color w:val="B84700"/>
          <w:sz w:val="72"/>
          <w:szCs w:val="72"/>
        </w:rPr>
      </w:pPr>
    </w:p>
    <w:p w:rsidR="00857333" w:rsidRDefault="001110DB" w:rsidP="00857333">
      <w:pPr>
        <w:pStyle w:val="NormalWeb"/>
        <w:spacing w:after="0"/>
        <w:jc w:val="center"/>
      </w:pPr>
      <w:r>
        <w:rPr>
          <w:rFonts w:ascii="Franklin Gothic Book" w:hAnsi="Franklin Gothic Book"/>
          <w:color w:val="B84700"/>
          <w:sz w:val="72"/>
          <w:szCs w:val="72"/>
        </w:rPr>
        <w:t>La gestion de stock</w:t>
      </w:r>
    </w:p>
    <w:p w:rsidR="00857333" w:rsidRDefault="00FC1E4E" w:rsidP="00857333">
      <w:pPr>
        <w:pStyle w:val="NormalWeb"/>
        <w:spacing w:after="0"/>
        <w:ind w:left="567"/>
        <w:jc w:val="center"/>
      </w:pPr>
      <w:r>
        <w:rPr>
          <w:rFonts w:ascii="Arial Narrow" w:hAnsi="Arial Narrow"/>
          <w:b/>
          <w:bCs/>
          <w:sz w:val="27"/>
          <w:szCs w:val="27"/>
        </w:rPr>
        <w:t>Mode opératoire PHASEO</w:t>
      </w:r>
    </w:p>
    <w:p w:rsidR="002D2A66" w:rsidRDefault="002D2A66"/>
    <w:p w:rsidR="00857333" w:rsidRDefault="00857333"/>
    <w:p w:rsidR="00741BBB" w:rsidRDefault="00741BBB" w:rsidP="00741BBB"/>
    <w:p w:rsidR="00741BBB" w:rsidRDefault="00741BBB" w:rsidP="00741BBB">
      <w:pPr>
        <w:ind w:left="1416" w:firstLine="708"/>
      </w:pPr>
      <w:r>
        <w:rPr>
          <w:noProof/>
          <w:lang w:eastAsia="fr-FR"/>
        </w:rPr>
        <w:drawing>
          <wp:inline distT="0" distB="0" distL="0" distR="0">
            <wp:extent cx="1544320" cy="1759585"/>
            <wp:effectExtent l="19050" t="0" r="0" b="0"/>
            <wp:docPr id="3" name="Image 88" descr="Boite Phaseo E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Boite Phaseo Eau"/>
                    <pic:cNvPicPr>
                      <a:picLocks noChangeAspect="1" noChangeArrowheads="1"/>
                    </pic:cNvPicPr>
                  </pic:nvPicPr>
                  <pic:blipFill>
                    <a:blip r:embed="rId8" cstate="print"/>
                    <a:srcRect/>
                    <a:stretch>
                      <a:fillRect/>
                    </a:stretch>
                  </pic:blipFill>
                  <pic:spPr bwMode="auto">
                    <a:xfrm>
                      <a:off x="0" y="0"/>
                      <a:ext cx="1544320" cy="1759585"/>
                    </a:xfrm>
                    <a:prstGeom prst="rect">
                      <a:avLst/>
                    </a:prstGeom>
                    <a:noFill/>
                    <a:ln w="9525">
                      <a:noFill/>
                      <a:miter lim="800000"/>
                      <a:headEnd/>
                      <a:tailEnd/>
                    </a:ln>
                  </pic:spPr>
                </pic:pic>
              </a:graphicData>
            </a:graphic>
          </wp:inline>
        </w:drawing>
      </w:r>
      <w:r>
        <w:rPr>
          <w:noProof/>
          <w:lang w:eastAsia="fr-FR"/>
        </w:rPr>
        <w:t xml:space="preserve">        </w:t>
      </w:r>
      <w:r>
        <w:rPr>
          <w:noProof/>
          <w:lang w:eastAsia="fr-FR"/>
        </w:rPr>
        <w:drawing>
          <wp:inline distT="0" distB="0" distL="0" distR="0">
            <wp:extent cx="1630680" cy="1854835"/>
            <wp:effectExtent l="0" t="0" r="0" b="0"/>
            <wp:docPr id="4" name="Image 89" descr="Boite_Phaseo_Dech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Boite_Phaseo_Dechets"/>
                    <pic:cNvPicPr>
                      <a:picLocks noChangeAspect="1" noChangeArrowheads="1"/>
                    </pic:cNvPicPr>
                  </pic:nvPicPr>
                  <pic:blipFill>
                    <a:blip r:embed="rId9" cstate="print"/>
                    <a:srcRect/>
                    <a:stretch>
                      <a:fillRect/>
                    </a:stretch>
                  </pic:blipFill>
                  <pic:spPr bwMode="auto">
                    <a:xfrm>
                      <a:off x="0" y="0"/>
                      <a:ext cx="1630680" cy="1854835"/>
                    </a:xfrm>
                    <a:prstGeom prst="rect">
                      <a:avLst/>
                    </a:prstGeom>
                    <a:noFill/>
                    <a:ln w="9525">
                      <a:noFill/>
                      <a:miter lim="800000"/>
                      <a:headEnd/>
                      <a:tailEnd/>
                    </a:ln>
                  </pic:spPr>
                </pic:pic>
              </a:graphicData>
            </a:graphic>
          </wp:inline>
        </w:drawing>
      </w:r>
    </w:p>
    <w:p w:rsidR="00741BBB" w:rsidRDefault="00741BBB" w:rsidP="00741BBB"/>
    <w:p w:rsidR="00741BBB" w:rsidRDefault="00741BBB" w:rsidP="00741BBB"/>
    <w:p w:rsidR="00741BBB" w:rsidRDefault="00741BBB" w:rsidP="00741BBB"/>
    <w:p w:rsidR="00857333" w:rsidRDefault="00857333" w:rsidP="00694EA8">
      <w:pPr>
        <w:ind w:left="1416" w:firstLine="708"/>
      </w:pPr>
    </w:p>
    <w:p w:rsidR="00857333" w:rsidRDefault="00857333" w:rsidP="00857333">
      <w:pPr>
        <w:ind w:left="708" w:firstLine="708"/>
      </w:pPr>
    </w:p>
    <w:p w:rsidR="00541929" w:rsidRDefault="00541929" w:rsidP="00857333">
      <w:pPr>
        <w:ind w:left="708" w:firstLine="708"/>
      </w:pPr>
    </w:p>
    <w:p w:rsidR="00BB3DBD" w:rsidRDefault="00BB3DBD" w:rsidP="00857333">
      <w:pPr>
        <w:ind w:left="708" w:firstLine="708"/>
      </w:pPr>
    </w:p>
    <w:p w:rsidR="00BB3DBD" w:rsidRDefault="00BB3DBD" w:rsidP="00857333">
      <w:pPr>
        <w:ind w:left="708" w:firstLine="708"/>
      </w:pPr>
    </w:p>
    <w:p w:rsidR="000E65D1" w:rsidRDefault="000E65D1" w:rsidP="00857333">
      <w:pPr>
        <w:ind w:left="708" w:right="1" w:firstLine="708"/>
      </w:pPr>
    </w:p>
    <w:p w:rsidR="00FF656B" w:rsidRDefault="00FF656B" w:rsidP="00857333">
      <w:pPr>
        <w:ind w:left="708" w:right="1" w:firstLine="708"/>
      </w:pPr>
    </w:p>
    <w:p w:rsidR="001110DB" w:rsidRDefault="001110DB">
      <w:r>
        <w:br w:type="page"/>
      </w:r>
    </w:p>
    <w:p w:rsidR="008E44F1" w:rsidRDefault="008E44F1" w:rsidP="00C53B69"/>
    <w:sdt>
      <w:sdtPr>
        <w:rPr>
          <w:b/>
          <w:bCs/>
          <w:i/>
          <w:color w:val="0070C0"/>
          <w:sz w:val="44"/>
        </w:rPr>
        <w:id w:val="245293816"/>
        <w:docPartObj>
          <w:docPartGallery w:val="Table of Contents"/>
          <w:docPartUnique/>
        </w:docPartObj>
      </w:sdtPr>
      <w:sdtEndPr>
        <w:rPr>
          <w:b w:val="0"/>
          <w:bCs w:val="0"/>
          <w:i w:val="0"/>
          <w:color w:val="auto"/>
          <w:sz w:val="22"/>
        </w:rPr>
      </w:sdtEndPr>
      <w:sdtContent>
        <w:p w:rsidR="008E44F1" w:rsidRPr="00172ECA" w:rsidRDefault="008E44F1" w:rsidP="002C541D">
          <w:pPr>
            <w:rPr>
              <w:i/>
              <w:color w:val="0070C0"/>
              <w:sz w:val="44"/>
            </w:rPr>
          </w:pPr>
          <w:r w:rsidRPr="00172ECA">
            <w:rPr>
              <w:i/>
              <w:color w:val="0070C0"/>
              <w:sz w:val="44"/>
            </w:rPr>
            <w:t>Sommaire</w:t>
          </w:r>
        </w:p>
        <w:p w:rsidR="001110DB" w:rsidRDefault="008249C2">
          <w:pPr>
            <w:pStyle w:val="TM1"/>
            <w:rPr>
              <w:rFonts w:eastAsiaTheme="minorEastAsia"/>
              <w:noProof/>
              <w:lang w:eastAsia="fr-FR"/>
            </w:rPr>
          </w:pPr>
          <w:r>
            <w:fldChar w:fldCharType="begin"/>
          </w:r>
          <w:r w:rsidR="008E44F1">
            <w:instrText xml:space="preserve"> TOC \o "1-3" \h \z \u </w:instrText>
          </w:r>
          <w:r>
            <w:fldChar w:fldCharType="separate"/>
          </w:r>
          <w:hyperlink w:anchor="_Toc131579884" w:history="1">
            <w:r w:rsidR="001110DB" w:rsidRPr="00B00ABC">
              <w:rPr>
                <w:rStyle w:val="Lienhypertexte"/>
                <w:noProof/>
              </w:rPr>
              <w:t>1.</w:t>
            </w:r>
            <w:r w:rsidR="001110DB">
              <w:rPr>
                <w:rFonts w:eastAsiaTheme="minorEastAsia"/>
                <w:noProof/>
                <w:lang w:eastAsia="fr-FR"/>
              </w:rPr>
              <w:tab/>
            </w:r>
            <w:r w:rsidR="001110DB" w:rsidRPr="00B00ABC">
              <w:rPr>
                <w:rStyle w:val="Lienhypertexte"/>
                <w:noProof/>
              </w:rPr>
              <w:t>Menus</w:t>
            </w:r>
            <w:r w:rsidR="001110DB">
              <w:rPr>
                <w:noProof/>
                <w:webHidden/>
              </w:rPr>
              <w:tab/>
            </w:r>
            <w:r w:rsidR="001110DB">
              <w:rPr>
                <w:noProof/>
                <w:webHidden/>
              </w:rPr>
              <w:fldChar w:fldCharType="begin"/>
            </w:r>
            <w:r w:rsidR="001110DB">
              <w:rPr>
                <w:noProof/>
                <w:webHidden/>
              </w:rPr>
              <w:instrText xml:space="preserve"> PAGEREF _Toc131579884 \h </w:instrText>
            </w:r>
            <w:r w:rsidR="001110DB">
              <w:rPr>
                <w:noProof/>
                <w:webHidden/>
              </w:rPr>
            </w:r>
            <w:r w:rsidR="001110DB">
              <w:rPr>
                <w:noProof/>
                <w:webHidden/>
              </w:rPr>
              <w:fldChar w:fldCharType="separate"/>
            </w:r>
            <w:r w:rsidR="001110DB">
              <w:rPr>
                <w:noProof/>
                <w:webHidden/>
              </w:rPr>
              <w:t>3</w:t>
            </w:r>
            <w:r w:rsidR="001110DB">
              <w:rPr>
                <w:noProof/>
                <w:webHidden/>
              </w:rPr>
              <w:fldChar w:fldCharType="end"/>
            </w:r>
          </w:hyperlink>
        </w:p>
        <w:p w:rsidR="001110DB" w:rsidRDefault="001110DB">
          <w:pPr>
            <w:pStyle w:val="TM1"/>
            <w:rPr>
              <w:rFonts w:eastAsiaTheme="minorEastAsia"/>
              <w:noProof/>
              <w:lang w:eastAsia="fr-FR"/>
            </w:rPr>
          </w:pPr>
          <w:hyperlink w:anchor="_Toc131579885" w:history="1">
            <w:r w:rsidRPr="00B00ABC">
              <w:rPr>
                <w:rStyle w:val="Lienhypertexte"/>
                <w:noProof/>
              </w:rPr>
              <w:t>2.</w:t>
            </w:r>
            <w:r>
              <w:rPr>
                <w:rFonts w:eastAsiaTheme="minorEastAsia"/>
                <w:noProof/>
                <w:lang w:eastAsia="fr-FR"/>
              </w:rPr>
              <w:tab/>
            </w:r>
            <w:r w:rsidRPr="00B00ABC">
              <w:rPr>
                <w:rStyle w:val="Lienhypertexte"/>
                <w:noProof/>
              </w:rPr>
              <w:t>Creation d’un fournisseur</w:t>
            </w:r>
            <w:r>
              <w:rPr>
                <w:noProof/>
                <w:webHidden/>
              </w:rPr>
              <w:tab/>
            </w:r>
            <w:r>
              <w:rPr>
                <w:noProof/>
                <w:webHidden/>
              </w:rPr>
              <w:fldChar w:fldCharType="begin"/>
            </w:r>
            <w:r>
              <w:rPr>
                <w:noProof/>
                <w:webHidden/>
              </w:rPr>
              <w:instrText xml:space="preserve"> PAGEREF _Toc131579885 \h </w:instrText>
            </w:r>
            <w:r>
              <w:rPr>
                <w:noProof/>
                <w:webHidden/>
              </w:rPr>
            </w:r>
            <w:r>
              <w:rPr>
                <w:noProof/>
                <w:webHidden/>
              </w:rPr>
              <w:fldChar w:fldCharType="separate"/>
            </w:r>
            <w:r>
              <w:rPr>
                <w:noProof/>
                <w:webHidden/>
              </w:rPr>
              <w:t>4</w:t>
            </w:r>
            <w:r>
              <w:rPr>
                <w:noProof/>
                <w:webHidden/>
              </w:rPr>
              <w:fldChar w:fldCharType="end"/>
            </w:r>
          </w:hyperlink>
        </w:p>
        <w:p w:rsidR="001110DB" w:rsidRDefault="001110DB">
          <w:pPr>
            <w:pStyle w:val="TM1"/>
            <w:rPr>
              <w:rFonts w:eastAsiaTheme="minorEastAsia"/>
              <w:noProof/>
              <w:lang w:eastAsia="fr-FR"/>
            </w:rPr>
          </w:pPr>
          <w:hyperlink w:anchor="_Toc131579886" w:history="1">
            <w:r w:rsidRPr="00B00ABC">
              <w:rPr>
                <w:rStyle w:val="Lienhypertexte"/>
                <w:noProof/>
              </w:rPr>
              <w:t>3.</w:t>
            </w:r>
            <w:r>
              <w:rPr>
                <w:rFonts w:eastAsiaTheme="minorEastAsia"/>
                <w:noProof/>
                <w:lang w:eastAsia="fr-FR"/>
              </w:rPr>
              <w:tab/>
            </w:r>
            <w:r w:rsidRPr="00B00ABC">
              <w:rPr>
                <w:rStyle w:val="Lienhypertexte"/>
                <w:noProof/>
              </w:rPr>
              <w:t>Déclaration d’un Magasin</w:t>
            </w:r>
            <w:r>
              <w:rPr>
                <w:noProof/>
                <w:webHidden/>
              </w:rPr>
              <w:tab/>
            </w:r>
            <w:r>
              <w:rPr>
                <w:noProof/>
                <w:webHidden/>
              </w:rPr>
              <w:fldChar w:fldCharType="begin"/>
            </w:r>
            <w:r>
              <w:rPr>
                <w:noProof/>
                <w:webHidden/>
              </w:rPr>
              <w:instrText xml:space="preserve"> PAGEREF _Toc131579886 \h </w:instrText>
            </w:r>
            <w:r>
              <w:rPr>
                <w:noProof/>
                <w:webHidden/>
              </w:rPr>
            </w:r>
            <w:r>
              <w:rPr>
                <w:noProof/>
                <w:webHidden/>
              </w:rPr>
              <w:fldChar w:fldCharType="separate"/>
            </w:r>
            <w:r>
              <w:rPr>
                <w:noProof/>
                <w:webHidden/>
              </w:rPr>
              <w:t>5</w:t>
            </w:r>
            <w:r>
              <w:rPr>
                <w:noProof/>
                <w:webHidden/>
              </w:rPr>
              <w:fldChar w:fldCharType="end"/>
            </w:r>
          </w:hyperlink>
        </w:p>
        <w:p w:rsidR="001110DB" w:rsidRDefault="001110DB">
          <w:pPr>
            <w:pStyle w:val="TM1"/>
            <w:rPr>
              <w:rFonts w:eastAsiaTheme="minorEastAsia"/>
              <w:noProof/>
              <w:lang w:eastAsia="fr-FR"/>
            </w:rPr>
          </w:pPr>
          <w:hyperlink w:anchor="_Toc131579887" w:history="1">
            <w:r w:rsidRPr="00B00ABC">
              <w:rPr>
                <w:rStyle w:val="Lienhypertexte"/>
                <w:noProof/>
              </w:rPr>
              <w:t>4.</w:t>
            </w:r>
            <w:r>
              <w:rPr>
                <w:rFonts w:eastAsiaTheme="minorEastAsia"/>
                <w:noProof/>
                <w:lang w:eastAsia="fr-FR"/>
              </w:rPr>
              <w:tab/>
            </w:r>
            <w:r w:rsidRPr="00B00ABC">
              <w:rPr>
                <w:rStyle w:val="Lienhypertexte"/>
                <w:noProof/>
              </w:rPr>
              <w:t>Creation et gestion d’une commande</w:t>
            </w:r>
            <w:r>
              <w:rPr>
                <w:noProof/>
                <w:webHidden/>
              </w:rPr>
              <w:tab/>
            </w:r>
            <w:r>
              <w:rPr>
                <w:noProof/>
                <w:webHidden/>
              </w:rPr>
              <w:fldChar w:fldCharType="begin"/>
            </w:r>
            <w:r>
              <w:rPr>
                <w:noProof/>
                <w:webHidden/>
              </w:rPr>
              <w:instrText xml:space="preserve"> PAGEREF _Toc131579887 \h </w:instrText>
            </w:r>
            <w:r>
              <w:rPr>
                <w:noProof/>
                <w:webHidden/>
              </w:rPr>
            </w:r>
            <w:r>
              <w:rPr>
                <w:noProof/>
                <w:webHidden/>
              </w:rPr>
              <w:fldChar w:fldCharType="separate"/>
            </w:r>
            <w:r>
              <w:rPr>
                <w:noProof/>
                <w:webHidden/>
              </w:rPr>
              <w:t>6</w:t>
            </w:r>
            <w:r>
              <w:rPr>
                <w:noProof/>
                <w:webHidden/>
              </w:rPr>
              <w:fldChar w:fldCharType="end"/>
            </w:r>
          </w:hyperlink>
        </w:p>
        <w:p w:rsidR="001110DB" w:rsidRDefault="001110DB">
          <w:pPr>
            <w:pStyle w:val="TM2"/>
            <w:tabs>
              <w:tab w:val="right" w:leader="dot" w:pos="10456"/>
            </w:tabs>
            <w:rPr>
              <w:rFonts w:eastAsiaTheme="minorEastAsia"/>
              <w:noProof/>
              <w:lang w:eastAsia="fr-FR"/>
            </w:rPr>
          </w:pPr>
          <w:hyperlink w:anchor="_Toc131579888" w:history="1">
            <w:r w:rsidRPr="00B00ABC">
              <w:rPr>
                <w:rStyle w:val="Lienhypertexte"/>
                <w:noProof/>
              </w:rPr>
              <w:t>Création</w:t>
            </w:r>
            <w:r>
              <w:rPr>
                <w:noProof/>
                <w:webHidden/>
              </w:rPr>
              <w:tab/>
            </w:r>
            <w:r>
              <w:rPr>
                <w:noProof/>
                <w:webHidden/>
              </w:rPr>
              <w:fldChar w:fldCharType="begin"/>
            </w:r>
            <w:r>
              <w:rPr>
                <w:noProof/>
                <w:webHidden/>
              </w:rPr>
              <w:instrText xml:space="preserve"> PAGEREF _Toc131579888 \h </w:instrText>
            </w:r>
            <w:r>
              <w:rPr>
                <w:noProof/>
                <w:webHidden/>
              </w:rPr>
            </w:r>
            <w:r>
              <w:rPr>
                <w:noProof/>
                <w:webHidden/>
              </w:rPr>
              <w:fldChar w:fldCharType="separate"/>
            </w:r>
            <w:r>
              <w:rPr>
                <w:noProof/>
                <w:webHidden/>
              </w:rPr>
              <w:t>6</w:t>
            </w:r>
            <w:r>
              <w:rPr>
                <w:noProof/>
                <w:webHidden/>
              </w:rPr>
              <w:fldChar w:fldCharType="end"/>
            </w:r>
          </w:hyperlink>
        </w:p>
        <w:p w:rsidR="001110DB" w:rsidRDefault="001110DB">
          <w:pPr>
            <w:pStyle w:val="TM2"/>
            <w:tabs>
              <w:tab w:val="right" w:leader="dot" w:pos="10456"/>
            </w:tabs>
            <w:rPr>
              <w:rFonts w:eastAsiaTheme="minorEastAsia"/>
              <w:noProof/>
              <w:lang w:eastAsia="fr-FR"/>
            </w:rPr>
          </w:pPr>
          <w:hyperlink w:anchor="_Toc131579889" w:history="1">
            <w:r w:rsidRPr="00B00ABC">
              <w:rPr>
                <w:rStyle w:val="Lienhypertexte"/>
                <w:noProof/>
              </w:rPr>
              <w:t>Recherche d’une commande</w:t>
            </w:r>
            <w:r>
              <w:rPr>
                <w:noProof/>
                <w:webHidden/>
              </w:rPr>
              <w:tab/>
            </w:r>
            <w:r>
              <w:rPr>
                <w:noProof/>
                <w:webHidden/>
              </w:rPr>
              <w:fldChar w:fldCharType="begin"/>
            </w:r>
            <w:r>
              <w:rPr>
                <w:noProof/>
                <w:webHidden/>
              </w:rPr>
              <w:instrText xml:space="preserve"> PAGEREF _Toc131579889 \h </w:instrText>
            </w:r>
            <w:r>
              <w:rPr>
                <w:noProof/>
                <w:webHidden/>
              </w:rPr>
            </w:r>
            <w:r>
              <w:rPr>
                <w:noProof/>
                <w:webHidden/>
              </w:rPr>
              <w:fldChar w:fldCharType="separate"/>
            </w:r>
            <w:r>
              <w:rPr>
                <w:noProof/>
                <w:webHidden/>
              </w:rPr>
              <w:t>8</w:t>
            </w:r>
            <w:r>
              <w:rPr>
                <w:noProof/>
                <w:webHidden/>
              </w:rPr>
              <w:fldChar w:fldCharType="end"/>
            </w:r>
          </w:hyperlink>
        </w:p>
        <w:p w:rsidR="001110DB" w:rsidRDefault="001110DB">
          <w:pPr>
            <w:pStyle w:val="TM2"/>
            <w:tabs>
              <w:tab w:val="right" w:leader="dot" w:pos="10456"/>
            </w:tabs>
            <w:rPr>
              <w:rFonts w:eastAsiaTheme="minorEastAsia"/>
              <w:noProof/>
              <w:lang w:eastAsia="fr-FR"/>
            </w:rPr>
          </w:pPr>
          <w:hyperlink w:anchor="_Toc131579890" w:history="1">
            <w:r w:rsidRPr="00B00ABC">
              <w:rPr>
                <w:rStyle w:val="Lienhypertexte"/>
                <w:noProof/>
              </w:rPr>
              <w:t>Déclaration d’une entrée</w:t>
            </w:r>
            <w:r>
              <w:rPr>
                <w:noProof/>
                <w:webHidden/>
              </w:rPr>
              <w:tab/>
            </w:r>
            <w:r>
              <w:rPr>
                <w:noProof/>
                <w:webHidden/>
              </w:rPr>
              <w:fldChar w:fldCharType="begin"/>
            </w:r>
            <w:r>
              <w:rPr>
                <w:noProof/>
                <w:webHidden/>
              </w:rPr>
              <w:instrText xml:space="preserve"> PAGEREF _Toc131579890 \h </w:instrText>
            </w:r>
            <w:r>
              <w:rPr>
                <w:noProof/>
                <w:webHidden/>
              </w:rPr>
            </w:r>
            <w:r>
              <w:rPr>
                <w:noProof/>
                <w:webHidden/>
              </w:rPr>
              <w:fldChar w:fldCharType="separate"/>
            </w:r>
            <w:r>
              <w:rPr>
                <w:noProof/>
                <w:webHidden/>
              </w:rPr>
              <w:t>9</w:t>
            </w:r>
            <w:r>
              <w:rPr>
                <w:noProof/>
                <w:webHidden/>
              </w:rPr>
              <w:fldChar w:fldCharType="end"/>
            </w:r>
          </w:hyperlink>
        </w:p>
        <w:p w:rsidR="001110DB" w:rsidRDefault="001110DB">
          <w:pPr>
            <w:pStyle w:val="TM1"/>
            <w:rPr>
              <w:rFonts w:eastAsiaTheme="minorEastAsia"/>
              <w:noProof/>
              <w:lang w:eastAsia="fr-FR"/>
            </w:rPr>
          </w:pPr>
          <w:hyperlink w:anchor="_Toc131579891" w:history="1">
            <w:r w:rsidRPr="00B00ABC">
              <w:rPr>
                <w:rStyle w:val="Lienhypertexte"/>
                <w:noProof/>
              </w:rPr>
              <w:t>5.</w:t>
            </w:r>
            <w:r>
              <w:rPr>
                <w:rFonts w:eastAsiaTheme="minorEastAsia"/>
                <w:noProof/>
                <w:lang w:eastAsia="fr-FR"/>
              </w:rPr>
              <w:tab/>
            </w:r>
            <w:r w:rsidRPr="00B00ABC">
              <w:rPr>
                <w:rStyle w:val="Lienhypertexte"/>
                <w:noProof/>
              </w:rPr>
              <w:t>Mouvements de stock et inventaire</w:t>
            </w:r>
            <w:r>
              <w:rPr>
                <w:noProof/>
                <w:webHidden/>
              </w:rPr>
              <w:tab/>
            </w:r>
            <w:r>
              <w:rPr>
                <w:noProof/>
                <w:webHidden/>
              </w:rPr>
              <w:fldChar w:fldCharType="begin"/>
            </w:r>
            <w:r>
              <w:rPr>
                <w:noProof/>
                <w:webHidden/>
              </w:rPr>
              <w:instrText xml:space="preserve"> PAGEREF _Toc131579891 \h </w:instrText>
            </w:r>
            <w:r>
              <w:rPr>
                <w:noProof/>
                <w:webHidden/>
              </w:rPr>
            </w:r>
            <w:r>
              <w:rPr>
                <w:noProof/>
                <w:webHidden/>
              </w:rPr>
              <w:fldChar w:fldCharType="separate"/>
            </w:r>
            <w:r>
              <w:rPr>
                <w:noProof/>
                <w:webHidden/>
              </w:rPr>
              <w:t>10</w:t>
            </w:r>
            <w:r>
              <w:rPr>
                <w:noProof/>
                <w:webHidden/>
              </w:rPr>
              <w:fldChar w:fldCharType="end"/>
            </w:r>
          </w:hyperlink>
        </w:p>
        <w:p w:rsidR="001110DB" w:rsidRDefault="001110DB">
          <w:pPr>
            <w:pStyle w:val="TM2"/>
            <w:tabs>
              <w:tab w:val="right" w:leader="dot" w:pos="10456"/>
            </w:tabs>
            <w:rPr>
              <w:rFonts w:eastAsiaTheme="minorEastAsia"/>
              <w:noProof/>
              <w:lang w:eastAsia="fr-FR"/>
            </w:rPr>
          </w:pPr>
          <w:hyperlink w:anchor="_Toc131579892" w:history="1">
            <w:r w:rsidRPr="00B00ABC">
              <w:rPr>
                <w:rStyle w:val="Lienhypertexte"/>
                <w:noProof/>
              </w:rPr>
              <w:t>Sortie de stock</w:t>
            </w:r>
            <w:r>
              <w:rPr>
                <w:noProof/>
                <w:webHidden/>
              </w:rPr>
              <w:tab/>
            </w:r>
            <w:r>
              <w:rPr>
                <w:noProof/>
                <w:webHidden/>
              </w:rPr>
              <w:fldChar w:fldCharType="begin"/>
            </w:r>
            <w:r>
              <w:rPr>
                <w:noProof/>
                <w:webHidden/>
              </w:rPr>
              <w:instrText xml:space="preserve"> PAGEREF _Toc131579892 \h </w:instrText>
            </w:r>
            <w:r>
              <w:rPr>
                <w:noProof/>
                <w:webHidden/>
              </w:rPr>
            </w:r>
            <w:r>
              <w:rPr>
                <w:noProof/>
                <w:webHidden/>
              </w:rPr>
              <w:fldChar w:fldCharType="separate"/>
            </w:r>
            <w:r>
              <w:rPr>
                <w:noProof/>
                <w:webHidden/>
              </w:rPr>
              <w:t>10</w:t>
            </w:r>
            <w:r>
              <w:rPr>
                <w:noProof/>
                <w:webHidden/>
              </w:rPr>
              <w:fldChar w:fldCharType="end"/>
            </w:r>
          </w:hyperlink>
        </w:p>
        <w:p w:rsidR="001110DB" w:rsidRDefault="001110DB">
          <w:pPr>
            <w:pStyle w:val="TM2"/>
            <w:tabs>
              <w:tab w:val="right" w:leader="dot" w:pos="10456"/>
            </w:tabs>
            <w:rPr>
              <w:rFonts w:eastAsiaTheme="minorEastAsia"/>
              <w:noProof/>
              <w:lang w:eastAsia="fr-FR"/>
            </w:rPr>
          </w:pPr>
          <w:hyperlink w:anchor="_Toc131579893" w:history="1">
            <w:r w:rsidRPr="00B00ABC">
              <w:rPr>
                <w:rStyle w:val="Lienhypertexte"/>
                <w:noProof/>
              </w:rPr>
              <w:t>Recherche des mouvements de stock</w:t>
            </w:r>
            <w:r>
              <w:rPr>
                <w:noProof/>
                <w:webHidden/>
              </w:rPr>
              <w:tab/>
            </w:r>
            <w:r>
              <w:rPr>
                <w:noProof/>
                <w:webHidden/>
              </w:rPr>
              <w:fldChar w:fldCharType="begin"/>
            </w:r>
            <w:r>
              <w:rPr>
                <w:noProof/>
                <w:webHidden/>
              </w:rPr>
              <w:instrText xml:space="preserve"> PAGEREF _Toc131579893 \h </w:instrText>
            </w:r>
            <w:r>
              <w:rPr>
                <w:noProof/>
                <w:webHidden/>
              </w:rPr>
            </w:r>
            <w:r>
              <w:rPr>
                <w:noProof/>
                <w:webHidden/>
              </w:rPr>
              <w:fldChar w:fldCharType="separate"/>
            </w:r>
            <w:r>
              <w:rPr>
                <w:noProof/>
                <w:webHidden/>
              </w:rPr>
              <w:t>11</w:t>
            </w:r>
            <w:r>
              <w:rPr>
                <w:noProof/>
                <w:webHidden/>
              </w:rPr>
              <w:fldChar w:fldCharType="end"/>
            </w:r>
          </w:hyperlink>
        </w:p>
        <w:p w:rsidR="001110DB" w:rsidRDefault="001110DB">
          <w:pPr>
            <w:pStyle w:val="TM2"/>
            <w:tabs>
              <w:tab w:val="right" w:leader="dot" w:pos="10456"/>
            </w:tabs>
            <w:rPr>
              <w:rFonts w:eastAsiaTheme="minorEastAsia"/>
              <w:noProof/>
              <w:lang w:eastAsia="fr-FR"/>
            </w:rPr>
          </w:pPr>
          <w:hyperlink w:anchor="_Toc131579894" w:history="1">
            <w:r w:rsidRPr="00B00ABC">
              <w:rPr>
                <w:rStyle w:val="Lienhypertexte"/>
                <w:noProof/>
              </w:rPr>
              <w:t>Etat des stocks</w:t>
            </w:r>
            <w:r>
              <w:rPr>
                <w:noProof/>
                <w:webHidden/>
              </w:rPr>
              <w:tab/>
            </w:r>
            <w:r>
              <w:rPr>
                <w:noProof/>
                <w:webHidden/>
              </w:rPr>
              <w:fldChar w:fldCharType="begin"/>
            </w:r>
            <w:r>
              <w:rPr>
                <w:noProof/>
                <w:webHidden/>
              </w:rPr>
              <w:instrText xml:space="preserve"> PAGEREF _Toc131579894 \h </w:instrText>
            </w:r>
            <w:r>
              <w:rPr>
                <w:noProof/>
                <w:webHidden/>
              </w:rPr>
            </w:r>
            <w:r>
              <w:rPr>
                <w:noProof/>
                <w:webHidden/>
              </w:rPr>
              <w:fldChar w:fldCharType="separate"/>
            </w:r>
            <w:r>
              <w:rPr>
                <w:noProof/>
                <w:webHidden/>
              </w:rPr>
              <w:t>12</w:t>
            </w:r>
            <w:r>
              <w:rPr>
                <w:noProof/>
                <w:webHidden/>
              </w:rPr>
              <w:fldChar w:fldCharType="end"/>
            </w:r>
          </w:hyperlink>
        </w:p>
        <w:p w:rsidR="001110DB" w:rsidRDefault="001110DB">
          <w:pPr>
            <w:pStyle w:val="TM1"/>
            <w:rPr>
              <w:rFonts w:eastAsiaTheme="minorEastAsia"/>
              <w:noProof/>
              <w:lang w:eastAsia="fr-FR"/>
            </w:rPr>
          </w:pPr>
          <w:hyperlink w:anchor="_Toc131579895" w:history="1">
            <w:r w:rsidRPr="00B00ABC">
              <w:rPr>
                <w:rStyle w:val="Lienhypertexte"/>
                <w:noProof/>
              </w:rPr>
              <w:t>6.</w:t>
            </w:r>
            <w:r>
              <w:rPr>
                <w:rFonts w:eastAsiaTheme="minorEastAsia"/>
                <w:noProof/>
                <w:lang w:eastAsia="fr-FR"/>
              </w:rPr>
              <w:tab/>
            </w:r>
            <w:r w:rsidRPr="00B00ABC">
              <w:rPr>
                <w:rStyle w:val="Lienhypertexte"/>
                <w:noProof/>
              </w:rPr>
              <w:t>Catalogue fournisseur</w:t>
            </w:r>
            <w:r>
              <w:rPr>
                <w:noProof/>
                <w:webHidden/>
              </w:rPr>
              <w:tab/>
            </w:r>
            <w:r>
              <w:rPr>
                <w:noProof/>
                <w:webHidden/>
              </w:rPr>
              <w:fldChar w:fldCharType="begin"/>
            </w:r>
            <w:r>
              <w:rPr>
                <w:noProof/>
                <w:webHidden/>
              </w:rPr>
              <w:instrText xml:space="preserve"> PAGEREF _Toc131579895 \h </w:instrText>
            </w:r>
            <w:r>
              <w:rPr>
                <w:noProof/>
                <w:webHidden/>
              </w:rPr>
            </w:r>
            <w:r>
              <w:rPr>
                <w:noProof/>
                <w:webHidden/>
              </w:rPr>
              <w:fldChar w:fldCharType="separate"/>
            </w:r>
            <w:r>
              <w:rPr>
                <w:noProof/>
                <w:webHidden/>
              </w:rPr>
              <w:t>13</w:t>
            </w:r>
            <w:r>
              <w:rPr>
                <w:noProof/>
                <w:webHidden/>
              </w:rPr>
              <w:fldChar w:fldCharType="end"/>
            </w:r>
          </w:hyperlink>
        </w:p>
        <w:p w:rsidR="001110DB" w:rsidRDefault="001110DB">
          <w:pPr>
            <w:pStyle w:val="TM2"/>
            <w:tabs>
              <w:tab w:val="right" w:leader="dot" w:pos="10456"/>
            </w:tabs>
            <w:rPr>
              <w:rFonts w:eastAsiaTheme="minorEastAsia"/>
              <w:noProof/>
              <w:lang w:eastAsia="fr-FR"/>
            </w:rPr>
          </w:pPr>
          <w:hyperlink w:anchor="_Toc131579896" w:history="1">
            <w:r w:rsidRPr="00B00ABC">
              <w:rPr>
                <w:rStyle w:val="Lienhypertexte"/>
                <w:noProof/>
              </w:rPr>
              <w:t>Déclaration automatique et catalogue</w:t>
            </w:r>
            <w:r>
              <w:rPr>
                <w:noProof/>
                <w:webHidden/>
              </w:rPr>
              <w:tab/>
            </w:r>
            <w:r>
              <w:rPr>
                <w:noProof/>
                <w:webHidden/>
              </w:rPr>
              <w:fldChar w:fldCharType="begin"/>
            </w:r>
            <w:r>
              <w:rPr>
                <w:noProof/>
                <w:webHidden/>
              </w:rPr>
              <w:instrText xml:space="preserve"> PAGEREF _Toc131579896 \h </w:instrText>
            </w:r>
            <w:r>
              <w:rPr>
                <w:noProof/>
                <w:webHidden/>
              </w:rPr>
            </w:r>
            <w:r>
              <w:rPr>
                <w:noProof/>
                <w:webHidden/>
              </w:rPr>
              <w:fldChar w:fldCharType="separate"/>
            </w:r>
            <w:r>
              <w:rPr>
                <w:noProof/>
                <w:webHidden/>
              </w:rPr>
              <w:t>13</w:t>
            </w:r>
            <w:r>
              <w:rPr>
                <w:noProof/>
                <w:webHidden/>
              </w:rPr>
              <w:fldChar w:fldCharType="end"/>
            </w:r>
          </w:hyperlink>
        </w:p>
        <w:p w:rsidR="001110DB" w:rsidRDefault="001110DB">
          <w:pPr>
            <w:pStyle w:val="TM2"/>
            <w:tabs>
              <w:tab w:val="right" w:leader="dot" w:pos="10456"/>
            </w:tabs>
            <w:rPr>
              <w:rFonts w:eastAsiaTheme="minorEastAsia"/>
              <w:noProof/>
              <w:lang w:eastAsia="fr-FR"/>
            </w:rPr>
          </w:pPr>
          <w:hyperlink w:anchor="_Toc131579897" w:history="1">
            <w:r w:rsidRPr="00B00ABC">
              <w:rPr>
                <w:rStyle w:val="Lienhypertexte"/>
                <w:noProof/>
              </w:rPr>
              <w:t>Modification du catalogue</w:t>
            </w:r>
            <w:r>
              <w:rPr>
                <w:noProof/>
                <w:webHidden/>
              </w:rPr>
              <w:tab/>
            </w:r>
            <w:r>
              <w:rPr>
                <w:noProof/>
                <w:webHidden/>
              </w:rPr>
              <w:fldChar w:fldCharType="begin"/>
            </w:r>
            <w:r>
              <w:rPr>
                <w:noProof/>
                <w:webHidden/>
              </w:rPr>
              <w:instrText xml:space="preserve"> PAGEREF _Toc131579897 \h </w:instrText>
            </w:r>
            <w:r>
              <w:rPr>
                <w:noProof/>
                <w:webHidden/>
              </w:rPr>
            </w:r>
            <w:r>
              <w:rPr>
                <w:noProof/>
                <w:webHidden/>
              </w:rPr>
              <w:fldChar w:fldCharType="separate"/>
            </w:r>
            <w:r>
              <w:rPr>
                <w:noProof/>
                <w:webHidden/>
              </w:rPr>
              <w:t>14</w:t>
            </w:r>
            <w:r>
              <w:rPr>
                <w:noProof/>
                <w:webHidden/>
              </w:rPr>
              <w:fldChar w:fldCharType="end"/>
            </w:r>
          </w:hyperlink>
        </w:p>
        <w:p w:rsidR="001110DB" w:rsidRDefault="001110DB">
          <w:pPr>
            <w:pStyle w:val="TM2"/>
            <w:tabs>
              <w:tab w:val="right" w:leader="dot" w:pos="10456"/>
            </w:tabs>
            <w:rPr>
              <w:rFonts w:eastAsiaTheme="minorEastAsia"/>
              <w:noProof/>
              <w:lang w:eastAsia="fr-FR"/>
            </w:rPr>
          </w:pPr>
          <w:hyperlink w:anchor="_Toc131579898" w:history="1">
            <w:r w:rsidRPr="00B00ABC">
              <w:rPr>
                <w:rStyle w:val="Lienhypertexte"/>
                <w:noProof/>
              </w:rPr>
              <w:t>Marché fournisseur</w:t>
            </w:r>
            <w:r>
              <w:rPr>
                <w:noProof/>
                <w:webHidden/>
              </w:rPr>
              <w:tab/>
            </w:r>
            <w:r>
              <w:rPr>
                <w:noProof/>
                <w:webHidden/>
              </w:rPr>
              <w:fldChar w:fldCharType="begin"/>
            </w:r>
            <w:r>
              <w:rPr>
                <w:noProof/>
                <w:webHidden/>
              </w:rPr>
              <w:instrText xml:space="preserve"> PAGEREF _Toc131579898 \h </w:instrText>
            </w:r>
            <w:r>
              <w:rPr>
                <w:noProof/>
                <w:webHidden/>
              </w:rPr>
            </w:r>
            <w:r>
              <w:rPr>
                <w:noProof/>
                <w:webHidden/>
              </w:rPr>
              <w:fldChar w:fldCharType="separate"/>
            </w:r>
            <w:r>
              <w:rPr>
                <w:noProof/>
                <w:webHidden/>
              </w:rPr>
              <w:t>14</w:t>
            </w:r>
            <w:r>
              <w:rPr>
                <w:noProof/>
                <w:webHidden/>
              </w:rPr>
              <w:fldChar w:fldCharType="end"/>
            </w:r>
          </w:hyperlink>
        </w:p>
        <w:p w:rsidR="008E44F1" w:rsidRDefault="008249C2">
          <w:r>
            <w:fldChar w:fldCharType="end"/>
          </w:r>
        </w:p>
      </w:sdtContent>
    </w:sdt>
    <w:p w:rsidR="008E44F1" w:rsidRDefault="008E44F1">
      <w:r>
        <w:br w:type="page"/>
      </w:r>
    </w:p>
    <w:p w:rsidR="00F8409A" w:rsidRDefault="00F8409A" w:rsidP="00A0219B">
      <w:pPr>
        <w:pStyle w:val="Titre1"/>
      </w:pPr>
      <w:bookmarkStart w:id="0" w:name="_Toc131579884"/>
      <w:r>
        <w:lastRenderedPageBreak/>
        <w:t>Menus</w:t>
      </w:r>
      <w:bookmarkEnd w:id="0"/>
    </w:p>
    <w:p w:rsidR="00F8409A" w:rsidRDefault="00F8409A" w:rsidP="00F8409A"/>
    <w:p w:rsidR="00F8409A" w:rsidRDefault="00F8409A" w:rsidP="00F8409A">
      <w:r>
        <w:rPr>
          <w:noProof/>
          <w:lang w:eastAsia="fr-FR"/>
        </w:rPr>
        <w:pict>
          <v:shapetype id="_x0000_t32" coordsize="21600,21600" o:spt="32" o:oned="t" path="m,l21600,21600e" filled="f">
            <v:path arrowok="t" fillok="f" o:connecttype="none"/>
            <o:lock v:ext="edit" shapetype="t"/>
          </v:shapetype>
          <v:shape id="_x0000_s1026" type="#_x0000_t32" style="position:absolute;margin-left:205.8pt;margin-top:204.7pt;width:170.5pt;height:60.45pt;flip:y;z-index:251658240" o:connectortype="straight">
            <v:stroke endarrow="block"/>
          </v:shape>
        </w:pict>
      </w:r>
      <w:r>
        <w:rPr>
          <w:noProof/>
          <w:lang w:eastAsia="fr-FR"/>
        </w:rPr>
        <w:drawing>
          <wp:inline distT="0" distB="0" distL="0" distR="0">
            <wp:extent cx="6645910" cy="3004195"/>
            <wp:effectExtent l="19050" t="0" r="254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srcRect/>
                    <a:stretch>
                      <a:fillRect/>
                    </a:stretch>
                  </pic:blipFill>
                  <pic:spPr bwMode="auto">
                    <a:xfrm>
                      <a:off x="0" y="0"/>
                      <a:ext cx="6645910" cy="3004195"/>
                    </a:xfrm>
                    <a:prstGeom prst="rect">
                      <a:avLst/>
                    </a:prstGeom>
                    <a:noFill/>
                    <a:ln w="9525">
                      <a:noFill/>
                      <a:miter lim="800000"/>
                      <a:headEnd/>
                      <a:tailEnd/>
                    </a:ln>
                  </pic:spPr>
                </pic:pic>
              </a:graphicData>
            </a:graphic>
          </wp:inline>
        </w:drawing>
      </w:r>
    </w:p>
    <w:p w:rsidR="00F8409A" w:rsidRDefault="00F8409A" w:rsidP="00F8409A">
      <w:r>
        <w:t>Les menus donne accès à :</w:t>
      </w:r>
    </w:p>
    <w:p w:rsidR="00F8409A" w:rsidRDefault="00F8409A" w:rsidP="00F8409A">
      <w:pPr>
        <w:pStyle w:val="Paragraphedeliste"/>
        <w:numPr>
          <w:ilvl w:val="0"/>
          <w:numId w:val="9"/>
        </w:numPr>
      </w:pPr>
      <w:r>
        <w:t>L’administration des stocks, c'est-à-dire la préparation des données permettant de faires des commandes et des transactions de stock</w:t>
      </w:r>
    </w:p>
    <w:p w:rsidR="00F8409A" w:rsidRDefault="00F8409A" w:rsidP="00F8409A">
      <w:pPr>
        <w:pStyle w:val="Paragraphedeliste"/>
        <w:numPr>
          <w:ilvl w:val="0"/>
          <w:numId w:val="8"/>
        </w:numPr>
      </w:pPr>
      <w:r>
        <w:t>La déclaration du ou des magasins</w:t>
      </w:r>
    </w:p>
    <w:p w:rsidR="00F8409A" w:rsidRDefault="00F8409A" w:rsidP="00F8409A">
      <w:pPr>
        <w:pStyle w:val="Paragraphedeliste"/>
        <w:numPr>
          <w:ilvl w:val="0"/>
          <w:numId w:val="8"/>
        </w:numPr>
      </w:pPr>
      <w:r>
        <w:t>La déclaration des fournisseurs</w:t>
      </w:r>
    </w:p>
    <w:p w:rsidR="00F8409A" w:rsidRDefault="00F8409A" w:rsidP="00F8409A">
      <w:pPr>
        <w:pStyle w:val="Paragraphedeliste"/>
        <w:numPr>
          <w:ilvl w:val="0"/>
          <w:numId w:val="8"/>
        </w:numPr>
      </w:pPr>
      <w:r>
        <w:t>La gestion des catalogues fournisseurs</w:t>
      </w:r>
    </w:p>
    <w:p w:rsidR="00F8409A" w:rsidRDefault="00F8409A" w:rsidP="00F8409A">
      <w:pPr>
        <w:pStyle w:val="Paragraphedeliste"/>
        <w:numPr>
          <w:ilvl w:val="0"/>
          <w:numId w:val="8"/>
        </w:numPr>
      </w:pPr>
      <w:r>
        <w:t>La définition des marchés</w:t>
      </w:r>
    </w:p>
    <w:p w:rsidR="00F8409A" w:rsidRDefault="00F8409A" w:rsidP="00F8409A">
      <w:pPr>
        <w:pStyle w:val="Paragraphedeliste"/>
        <w:ind w:left="1068"/>
      </w:pPr>
    </w:p>
    <w:p w:rsidR="00F8409A" w:rsidRDefault="00F8409A" w:rsidP="00F8409A">
      <w:pPr>
        <w:pStyle w:val="Paragraphedeliste"/>
        <w:numPr>
          <w:ilvl w:val="0"/>
          <w:numId w:val="9"/>
        </w:numPr>
      </w:pPr>
      <w:r>
        <w:t>L’exploitation de la gestion des stocks, c'est-à-dire la gestion :</w:t>
      </w:r>
    </w:p>
    <w:p w:rsidR="00F8409A" w:rsidRDefault="00F8409A" w:rsidP="00F8409A">
      <w:pPr>
        <w:pStyle w:val="Paragraphedeliste"/>
        <w:numPr>
          <w:ilvl w:val="0"/>
          <w:numId w:val="10"/>
        </w:numPr>
      </w:pPr>
      <w:r>
        <w:t xml:space="preserve">des commandes, </w:t>
      </w:r>
    </w:p>
    <w:p w:rsidR="00F8409A" w:rsidRDefault="00F8409A" w:rsidP="00F8409A">
      <w:pPr>
        <w:pStyle w:val="Paragraphedeliste"/>
        <w:numPr>
          <w:ilvl w:val="0"/>
          <w:numId w:val="10"/>
        </w:numPr>
      </w:pPr>
      <w:r>
        <w:t>des entrées,</w:t>
      </w:r>
    </w:p>
    <w:p w:rsidR="00F8409A" w:rsidRDefault="00F8409A" w:rsidP="00F8409A">
      <w:pPr>
        <w:pStyle w:val="Paragraphedeliste"/>
        <w:numPr>
          <w:ilvl w:val="0"/>
          <w:numId w:val="10"/>
        </w:numPr>
      </w:pPr>
      <w:r>
        <w:t>des sorties</w:t>
      </w:r>
    </w:p>
    <w:p w:rsidR="00F8409A" w:rsidRDefault="00F8409A" w:rsidP="00F8409A">
      <w:pPr>
        <w:pStyle w:val="Paragraphedeliste"/>
        <w:numPr>
          <w:ilvl w:val="0"/>
          <w:numId w:val="10"/>
        </w:numPr>
      </w:pPr>
      <w:r>
        <w:t>des inventaires ou corrections</w:t>
      </w:r>
    </w:p>
    <w:p w:rsidR="00F8409A" w:rsidRDefault="00F8409A" w:rsidP="00F8409A">
      <w:pPr>
        <w:pStyle w:val="Paragraphedeliste"/>
        <w:numPr>
          <w:ilvl w:val="0"/>
          <w:numId w:val="10"/>
        </w:numPr>
      </w:pPr>
      <w:r>
        <w:t>au contrôle des stocks</w:t>
      </w:r>
    </w:p>
    <w:p w:rsidR="00F8409A" w:rsidRDefault="00F8409A" w:rsidP="00F8409A">
      <w:r w:rsidRPr="00F8409A">
        <w:drawing>
          <wp:inline distT="0" distB="0" distL="0" distR="0">
            <wp:extent cx="3595418" cy="1710178"/>
            <wp:effectExtent l="19050" t="0" r="5032" b="0"/>
            <wp:docPr id="6"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srcRect/>
                    <a:stretch>
                      <a:fillRect/>
                    </a:stretch>
                  </pic:blipFill>
                  <pic:spPr bwMode="auto">
                    <a:xfrm>
                      <a:off x="0" y="0"/>
                      <a:ext cx="3596792" cy="1710832"/>
                    </a:xfrm>
                    <a:prstGeom prst="rect">
                      <a:avLst/>
                    </a:prstGeom>
                    <a:noFill/>
                    <a:ln w="9525">
                      <a:noFill/>
                      <a:miter lim="800000"/>
                      <a:headEnd/>
                      <a:tailEnd/>
                    </a:ln>
                  </pic:spPr>
                </pic:pic>
              </a:graphicData>
            </a:graphic>
          </wp:inline>
        </w:drawing>
      </w:r>
    </w:p>
    <w:p w:rsidR="00F8409A" w:rsidRDefault="00F8409A" w:rsidP="00F8409A"/>
    <w:p w:rsidR="00F8409A" w:rsidRDefault="00F8409A" w:rsidP="00F8409A"/>
    <w:p w:rsidR="00F8409A" w:rsidRDefault="00F8409A" w:rsidP="00F8409A"/>
    <w:p w:rsidR="00F8409A" w:rsidRDefault="00F8409A" w:rsidP="00F8409A">
      <w:r>
        <w:rPr>
          <w:noProof/>
          <w:lang w:eastAsia="fr-FR"/>
        </w:rPr>
        <w:drawing>
          <wp:inline distT="0" distB="0" distL="0" distR="0">
            <wp:extent cx="4225146" cy="2138263"/>
            <wp:effectExtent l="19050" t="0" r="3954"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srcRect/>
                    <a:stretch>
                      <a:fillRect/>
                    </a:stretch>
                  </pic:blipFill>
                  <pic:spPr bwMode="auto">
                    <a:xfrm>
                      <a:off x="0" y="0"/>
                      <a:ext cx="4224837" cy="2138107"/>
                    </a:xfrm>
                    <a:prstGeom prst="rect">
                      <a:avLst/>
                    </a:prstGeom>
                    <a:noFill/>
                    <a:ln w="9525">
                      <a:noFill/>
                      <a:miter lim="800000"/>
                      <a:headEnd/>
                      <a:tailEnd/>
                    </a:ln>
                  </pic:spPr>
                </pic:pic>
              </a:graphicData>
            </a:graphic>
          </wp:inline>
        </w:drawing>
      </w:r>
    </w:p>
    <w:p w:rsidR="002C541D" w:rsidRPr="00A0219B" w:rsidRDefault="00A0219B" w:rsidP="00A0219B">
      <w:pPr>
        <w:pStyle w:val="Titre1"/>
      </w:pPr>
      <w:bookmarkStart w:id="1" w:name="_Toc131579885"/>
      <w:r w:rsidRPr="00A0219B">
        <w:t>Creation d’un fournisseur</w:t>
      </w:r>
      <w:bookmarkEnd w:id="1"/>
    </w:p>
    <w:p w:rsidR="00A0219B" w:rsidRDefault="00A0219B" w:rsidP="00A0219B"/>
    <w:p w:rsidR="00F8409A" w:rsidRDefault="007F26AA" w:rsidP="00A0219B">
      <w:r>
        <w:rPr>
          <w:noProof/>
          <w:lang w:eastAsia="fr-FR"/>
        </w:rPr>
        <w:drawing>
          <wp:inline distT="0" distB="0" distL="0" distR="0">
            <wp:extent cx="3733441" cy="2655988"/>
            <wp:effectExtent l="19050" t="0" r="359"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a:srcRect/>
                    <a:stretch>
                      <a:fillRect/>
                    </a:stretch>
                  </pic:blipFill>
                  <pic:spPr bwMode="auto">
                    <a:xfrm>
                      <a:off x="0" y="0"/>
                      <a:ext cx="3738376" cy="2659498"/>
                    </a:xfrm>
                    <a:prstGeom prst="rect">
                      <a:avLst/>
                    </a:prstGeom>
                    <a:noFill/>
                    <a:ln w="9525">
                      <a:noFill/>
                      <a:miter lim="800000"/>
                      <a:headEnd/>
                      <a:tailEnd/>
                    </a:ln>
                  </pic:spPr>
                </pic:pic>
              </a:graphicData>
            </a:graphic>
          </wp:inline>
        </w:drawing>
      </w:r>
    </w:p>
    <w:p w:rsidR="007F26AA" w:rsidRDefault="007F26AA" w:rsidP="00A0219B">
      <w:r>
        <w:rPr>
          <w:noProof/>
          <w:lang w:eastAsia="fr-FR"/>
        </w:rPr>
        <w:pict>
          <v:shape id="_x0000_s1046" type="#_x0000_t32" style="position:absolute;margin-left:317.2pt;margin-top:66.1pt;width:33.9pt;height:16.3pt;flip:x y;z-index:251672576" o:connectortype="straight">
            <v:stroke endarrow="block"/>
          </v:shape>
        </w:pict>
      </w:r>
      <w:r>
        <w:rPr>
          <w:noProof/>
          <w:lang w:eastAsia="fr-FR"/>
        </w:rPr>
        <w:pict>
          <v:shape id="_x0000_s1045" type="#_x0000_t32" style="position:absolute;margin-left:282.55pt;margin-top:142.15pt;width:68.55pt;height:22.35pt;flip:x;z-index:251671552" o:connectortype="straight">
            <v:stroke endarrow="block"/>
          </v:shape>
        </w:pict>
      </w:r>
      <w:r>
        <w:rPr>
          <w:noProof/>
          <w:lang w:eastAsia="fr-FR"/>
        </w:rPr>
        <w:pict>
          <v:shapetype id="_x0000_t202" coordsize="21600,21600" o:spt="202" path="m,l,21600r21600,l21600,xe">
            <v:stroke joinstyle="miter"/>
            <v:path gradientshapeok="t" o:connecttype="rect"/>
          </v:shapetype>
          <v:shape id="_x0000_s1044" type="#_x0000_t202" style="position:absolute;margin-left:351.1pt;margin-top:130.65pt;width:182.25pt;height:48.85pt;z-index:251670528;mso-height-percent:200;mso-height-percent:200;mso-width-relative:margin;mso-height-relative:margin">
            <v:textbox style="mso-fit-shape-to-text:t">
              <w:txbxContent>
                <w:p w:rsidR="007F26AA" w:rsidRDefault="007F26AA" w:rsidP="007F26AA">
                  <w:r>
                    <w:t>Si la fiche n’existe pas, créer la fiche</w:t>
                  </w:r>
                </w:p>
              </w:txbxContent>
            </v:textbox>
          </v:shape>
        </w:pict>
      </w:r>
      <w:r>
        <w:rPr>
          <w:noProof/>
        </w:rPr>
        <w:pict>
          <v:shape id="_x0000_s1043" type="#_x0000_t202" style="position:absolute;margin-left:350.7pt;margin-top:55.2pt;width:182.25pt;height:48.85pt;z-index:251669504;mso-height-percent:200;mso-height-percent:200;mso-width-relative:margin;mso-height-relative:margin">
            <v:textbox style="mso-fit-shape-to-text:t">
              <w:txbxContent>
                <w:p w:rsidR="007F26AA" w:rsidRDefault="007F26AA">
                  <w:r>
                    <w:t>On vérifie que la fiche fournisseur n’existe pas dans la base</w:t>
                  </w:r>
                </w:p>
              </w:txbxContent>
            </v:textbox>
          </v:shape>
        </w:pict>
      </w:r>
      <w:r>
        <w:rPr>
          <w:noProof/>
          <w:lang w:eastAsia="fr-FR"/>
        </w:rPr>
        <w:drawing>
          <wp:inline distT="0" distB="0" distL="0" distR="0">
            <wp:extent cx="4221336" cy="2720886"/>
            <wp:effectExtent l="19050" t="0" r="7764" b="0"/>
            <wp:docPr id="1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4"/>
                    <a:srcRect/>
                    <a:stretch>
                      <a:fillRect/>
                    </a:stretch>
                  </pic:blipFill>
                  <pic:spPr bwMode="auto">
                    <a:xfrm>
                      <a:off x="0" y="0"/>
                      <a:ext cx="4222968" cy="2721938"/>
                    </a:xfrm>
                    <a:prstGeom prst="rect">
                      <a:avLst/>
                    </a:prstGeom>
                    <a:noFill/>
                    <a:ln w="9525">
                      <a:noFill/>
                      <a:miter lim="800000"/>
                      <a:headEnd/>
                      <a:tailEnd/>
                    </a:ln>
                  </pic:spPr>
                </pic:pic>
              </a:graphicData>
            </a:graphic>
          </wp:inline>
        </w:drawing>
      </w:r>
    </w:p>
    <w:p w:rsidR="007F26AA" w:rsidRDefault="007F26AA" w:rsidP="00A0219B"/>
    <w:p w:rsidR="007F26AA" w:rsidRDefault="007F26AA" w:rsidP="00A0219B"/>
    <w:p w:rsidR="007F26AA" w:rsidRDefault="007F26AA" w:rsidP="00A0219B">
      <w:r>
        <w:rPr>
          <w:noProof/>
          <w:lang w:eastAsia="fr-FR"/>
        </w:rPr>
        <w:pict>
          <v:shape id="_x0000_s1048" type="#_x0000_t32" style="position:absolute;margin-left:306.35pt;margin-top:246.95pt;width:38.75pt;height:26.45pt;flip:x;z-index:251674624" o:connectortype="straight">
            <v:stroke endarrow="block"/>
          </v:shape>
        </w:pict>
      </w:r>
      <w:r>
        <w:rPr>
          <w:noProof/>
          <w:lang w:eastAsia="fr-FR"/>
        </w:rPr>
        <w:pict>
          <v:shape id="_x0000_s1047" type="#_x0000_t202" style="position:absolute;margin-left:344.7pt;margin-top:206.05pt;width:182.25pt;height:33.4pt;z-index:251673600;mso-height-percent:200;mso-height-percent:200;mso-width-relative:margin;mso-height-relative:margin">
            <v:textbox style="mso-fit-shape-to-text:t">
              <w:txbxContent>
                <w:p w:rsidR="007F26AA" w:rsidRDefault="007F26AA" w:rsidP="007F26AA">
                  <w:r>
                    <w:t>Une fois la fiche interlocuteur créée,</w:t>
                  </w:r>
                </w:p>
                <w:p w:rsidR="007F26AA" w:rsidRDefault="007F26AA" w:rsidP="007F26AA">
                  <w:r>
                    <w:t>Faire « Ajouter »</w:t>
                  </w:r>
                </w:p>
              </w:txbxContent>
            </v:textbox>
          </v:shape>
        </w:pict>
      </w:r>
      <w:r>
        <w:rPr>
          <w:noProof/>
          <w:lang w:eastAsia="fr-FR"/>
        </w:rPr>
        <w:drawing>
          <wp:inline distT="0" distB="0" distL="0" distR="0">
            <wp:extent cx="4095750" cy="3665624"/>
            <wp:effectExtent l="19050" t="0" r="0" b="0"/>
            <wp:docPr id="30"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5"/>
                    <a:srcRect/>
                    <a:stretch>
                      <a:fillRect/>
                    </a:stretch>
                  </pic:blipFill>
                  <pic:spPr bwMode="auto">
                    <a:xfrm>
                      <a:off x="0" y="0"/>
                      <a:ext cx="4097334" cy="3667041"/>
                    </a:xfrm>
                    <a:prstGeom prst="rect">
                      <a:avLst/>
                    </a:prstGeom>
                    <a:noFill/>
                    <a:ln w="9525">
                      <a:noFill/>
                      <a:miter lim="800000"/>
                      <a:headEnd/>
                      <a:tailEnd/>
                    </a:ln>
                  </pic:spPr>
                </pic:pic>
              </a:graphicData>
            </a:graphic>
          </wp:inline>
        </w:drawing>
      </w:r>
    </w:p>
    <w:p w:rsidR="00A0219B" w:rsidRDefault="00A0219B" w:rsidP="00A0219B">
      <w:pPr>
        <w:pStyle w:val="Titre1"/>
      </w:pPr>
      <w:bookmarkStart w:id="2" w:name="_Toc131579886"/>
      <w:r w:rsidRPr="00A0219B">
        <w:t>Déclaration d’un Magasin</w:t>
      </w:r>
      <w:bookmarkEnd w:id="2"/>
    </w:p>
    <w:p w:rsidR="00C3781D" w:rsidRDefault="00C3781D" w:rsidP="00C3781D"/>
    <w:p w:rsidR="00C3781D" w:rsidRDefault="00C3781D" w:rsidP="00C3781D">
      <w:r>
        <w:rPr>
          <w:noProof/>
          <w:lang w:eastAsia="fr-FR"/>
        </w:rPr>
        <w:pict>
          <v:shape id="_x0000_s1050" type="#_x0000_t32" style="position:absolute;margin-left:171.85pt;margin-top:41.25pt;width:122.75pt;height:62.5pt;flip:x y;z-index:251676672" o:connectortype="straight">
            <v:stroke endarrow="block"/>
          </v:shape>
        </w:pict>
      </w:r>
      <w:r>
        <w:rPr>
          <w:noProof/>
          <w:lang w:eastAsia="fr-FR"/>
        </w:rPr>
        <w:pict>
          <v:shape id="_x0000_s1049" type="#_x0000_t202" style="position:absolute;margin-left:294.15pt;margin-top:65.95pt;width:182.25pt;height:58.85pt;z-index:251675648;mso-height-percent:200;mso-height-percent:200;mso-width-relative:margin;mso-height-relative:margin">
            <v:textbox style="mso-fit-shape-to-text:t">
              <w:txbxContent>
                <w:p w:rsidR="00C3781D" w:rsidRDefault="00C3781D" w:rsidP="00C3781D">
                  <w:r>
                    <w:t>Cliquer sur « utiliser ce magasin par défaut pour pré-remplir la zone magasin dans les recherche et dans les commandes</w:t>
                  </w:r>
                </w:p>
              </w:txbxContent>
            </v:textbox>
          </v:shape>
        </w:pict>
      </w:r>
      <w:r>
        <w:rPr>
          <w:noProof/>
          <w:lang w:eastAsia="fr-FR"/>
        </w:rPr>
        <w:drawing>
          <wp:inline distT="0" distB="0" distL="0" distR="0">
            <wp:extent cx="2922558" cy="3279124"/>
            <wp:effectExtent l="19050" t="0" r="0" b="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6"/>
                    <a:srcRect/>
                    <a:stretch>
                      <a:fillRect/>
                    </a:stretch>
                  </pic:blipFill>
                  <pic:spPr bwMode="auto">
                    <a:xfrm>
                      <a:off x="0" y="0"/>
                      <a:ext cx="2923793" cy="3280509"/>
                    </a:xfrm>
                    <a:prstGeom prst="rect">
                      <a:avLst/>
                    </a:prstGeom>
                    <a:noFill/>
                    <a:ln w="9525">
                      <a:noFill/>
                      <a:miter lim="800000"/>
                      <a:headEnd/>
                      <a:tailEnd/>
                    </a:ln>
                  </pic:spPr>
                </pic:pic>
              </a:graphicData>
            </a:graphic>
          </wp:inline>
        </w:drawing>
      </w:r>
    </w:p>
    <w:p w:rsidR="00C3781D" w:rsidRDefault="00C3781D" w:rsidP="00C3781D"/>
    <w:p w:rsidR="00C3781D" w:rsidRPr="00C3781D" w:rsidRDefault="00C3781D" w:rsidP="00C3781D"/>
    <w:p w:rsidR="007F26AA" w:rsidRDefault="007F26AA">
      <w:r>
        <w:br w:type="page"/>
      </w:r>
    </w:p>
    <w:p w:rsidR="002C541D" w:rsidRPr="002C541D" w:rsidRDefault="00A0219B" w:rsidP="00A0219B">
      <w:pPr>
        <w:pStyle w:val="Titre1"/>
      </w:pPr>
      <w:bookmarkStart w:id="3" w:name="_Toc131579887"/>
      <w:r>
        <w:lastRenderedPageBreak/>
        <w:t>Creation et gestion d’une commande</w:t>
      </w:r>
      <w:bookmarkEnd w:id="3"/>
    </w:p>
    <w:p w:rsidR="0016438C" w:rsidRDefault="00A0219B" w:rsidP="000D2EEC">
      <w:pPr>
        <w:pStyle w:val="Titre2"/>
        <w:ind w:left="720"/>
      </w:pPr>
      <w:bookmarkStart w:id="4" w:name="_Toc131579888"/>
      <w:r>
        <w:t>Création</w:t>
      </w:r>
      <w:bookmarkEnd w:id="4"/>
    </w:p>
    <w:p w:rsidR="007F26AA" w:rsidRDefault="007F26AA" w:rsidP="007F26AA">
      <w:r>
        <w:rPr>
          <w:noProof/>
          <w:lang w:eastAsia="fr-FR"/>
        </w:rPr>
        <w:drawing>
          <wp:inline distT="0" distB="0" distL="0" distR="0">
            <wp:extent cx="3517780" cy="1422582"/>
            <wp:effectExtent l="19050" t="0" r="6470" b="0"/>
            <wp:docPr id="9"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srcRect/>
                    <a:stretch>
                      <a:fillRect/>
                    </a:stretch>
                  </pic:blipFill>
                  <pic:spPr bwMode="auto">
                    <a:xfrm>
                      <a:off x="0" y="0"/>
                      <a:ext cx="3526453" cy="1426090"/>
                    </a:xfrm>
                    <a:prstGeom prst="rect">
                      <a:avLst/>
                    </a:prstGeom>
                    <a:noFill/>
                    <a:ln w="9525">
                      <a:noFill/>
                      <a:miter lim="800000"/>
                      <a:headEnd/>
                      <a:tailEnd/>
                    </a:ln>
                  </pic:spPr>
                </pic:pic>
              </a:graphicData>
            </a:graphic>
          </wp:inline>
        </w:drawing>
      </w:r>
    </w:p>
    <w:p w:rsidR="007F26AA" w:rsidRDefault="00C3781D" w:rsidP="007F26AA">
      <w:r>
        <w:rPr>
          <w:noProof/>
          <w:lang w:eastAsia="fr-FR"/>
        </w:rPr>
        <w:pict>
          <v:shape id="_x0000_s1051" type="#_x0000_t32" style="position:absolute;margin-left:338.25pt;margin-top:30.55pt;width:106pt;height:213.3pt;flip:y;z-index:251677696" o:connectortype="straight">
            <v:stroke endarrow="block"/>
          </v:shape>
        </w:pict>
      </w:r>
      <w:r>
        <w:rPr>
          <w:noProof/>
          <w:lang w:eastAsia="fr-FR"/>
        </w:rPr>
        <w:pict>
          <v:shape id="_x0000_s1035" type="#_x0000_t32" style="position:absolute;margin-left:69.95pt;margin-top:40.1pt;width:194.3pt;height:214.65pt;flip:y;z-index:251660288" o:connectortype="straight">
            <v:stroke endarrow="block"/>
          </v:shape>
        </w:pict>
      </w:r>
      <w:r>
        <w:rPr>
          <w:noProof/>
          <w:lang w:eastAsia="fr-FR"/>
        </w:rPr>
        <w:pict>
          <v:shape id="_x0000_s1037" type="#_x0000_t32" style="position:absolute;margin-left:64.55pt;margin-top:67.25pt;width:5.4pt;height:182.3pt;flip:x y;z-index:251662336" o:connectortype="straight">
            <v:stroke endarrow="block"/>
          </v:shape>
        </w:pict>
      </w:r>
      <w:r w:rsidR="007F26AA">
        <w:rPr>
          <w:noProof/>
          <w:lang w:eastAsia="fr-FR"/>
        </w:rPr>
        <w:drawing>
          <wp:inline distT="0" distB="0" distL="0" distR="0">
            <wp:extent cx="5898671" cy="1960499"/>
            <wp:effectExtent l="19050" t="0" r="6829" b="0"/>
            <wp:docPr id="11"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a:srcRect/>
                    <a:stretch>
                      <a:fillRect/>
                    </a:stretch>
                  </pic:blipFill>
                  <pic:spPr bwMode="auto">
                    <a:xfrm>
                      <a:off x="0" y="0"/>
                      <a:ext cx="5899985" cy="1960936"/>
                    </a:xfrm>
                    <a:prstGeom prst="rect">
                      <a:avLst/>
                    </a:prstGeom>
                    <a:noFill/>
                    <a:ln w="9525">
                      <a:noFill/>
                      <a:miter lim="800000"/>
                      <a:headEnd/>
                      <a:tailEnd/>
                    </a:ln>
                  </pic:spPr>
                </pic:pic>
              </a:graphicData>
            </a:graphic>
          </wp:inline>
        </w:drawing>
      </w:r>
    </w:p>
    <w:p w:rsidR="007F26AA" w:rsidRDefault="007F26AA" w:rsidP="00C3781D">
      <w:pPr>
        <w:ind w:left="2832" w:firstLine="708"/>
      </w:pPr>
      <w:r>
        <w:t xml:space="preserve">Champs de l’entête </w:t>
      </w:r>
    </w:p>
    <w:p w:rsidR="007F26AA" w:rsidRDefault="007F26AA" w:rsidP="007F26AA">
      <w:pPr>
        <w:pStyle w:val="Paragraphedeliste"/>
        <w:numPr>
          <w:ilvl w:val="0"/>
          <w:numId w:val="11"/>
        </w:numPr>
      </w:pPr>
      <w:r>
        <w:t>Description</w:t>
      </w:r>
    </w:p>
    <w:p w:rsidR="007F26AA" w:rsidRDefault="007F26AA" w:rsidP="007F26AA">
      <w:pPr>
        <w:pStyle w:val="Paragraphedeliste"/>
        <w:numPr>
          <w:ilvl w:val="0"/>
          <w:numId w:val="11"/>
        </w:numPr>
      </w:pPr>
      <w:r>
        <w:t>Date de validation</w:t>
      </w:r>
    </w:p>
    <w:p w:rsidR="007F26AA" w:rsidRDefault="007F26AA" w:rsidP="007F26AA">
      <w:pPr>
        <w:pStyle w:val="Paragraphedeliste"/>
        <w:numPr>
          <w:ilvl w:val="0"/>
          <w:numId w:val="11"/>
        </w:numPr>
      </w:pPr>
      <w:r>
        <w:t>Le fournisseur</w:t>
      </w:r>
    </w:p>
    <w:p w:rsidR="007F26AA" w:rsidRDefault="007F26AA" w:rsidP="007F26AA">
      <w:r>
        <w:t xml:space="preserve">Validation de la commande                                       </w:t>
      </w:r>
      <w:r w:rsidR="00C3781D">
        <w:t xml:space="preserve">                              </w:t>
      </w:r>
      <w:r>
        <w:t>Choix du fournisseur</w:t>
      </w:r>
    </w:p>
    <w:p w:rsidR="00C3781D" w:rsidRDefault="00C3781D" w:rsidP="007F26AA">
      <w:r>
        <w:t>Pour rechercher un article saisir dans libellé  «  COU+25 »</w:t>
      </w:r>
    </w:p>
    <w:p w:rsidR="00C3781D" w:rsidRDefault="00C3781D" w:rsidP="007F26AA">
      <w:r>
        <w:rPr>
          <w:noProof/>
          <w:lang w:eastAsia="fr-FR"/>
        </w:rPr>
        <w:pict>
          <v:shape id="_x0000_s1053" type="#_x0000_t32" style="position:absolute;margin-left:108pt;margin-top:144.5pt;width:208.7pt;height:4.75pt;flip:x y;z-index:251679744" o:connectortype="straight">
            <v:stroke endarrow="block"/>
          </v:shape>
        </w:pict>
      </w:r>
      <w:r>
        <w:rPr>
          <w:noProof/>
          <w:lang w:eastAsia="fr-FR"/>
        </w:rPr>
        <w:pict>
          <v:shape id="_x0000_s1052" type="#_x0000_t202" style="position:absolute;margin-left:316.3pt;margin-top:112.35pt;width:182.25pt;height:79.7pt;z-index:251678720;mso-height-percent:200;mso-height-percent:200;mso-width-relative:margin;mso-height-relative:margin">
            <v:textbox style="mso-fit-shape-to-text:t">
              <w:txbxContent>
                <w:p w:rsidR="00C3781D" w:rsidRDefault="00C3781D" w:rsidP="00C3781D">
                  <w:r>
                    <w:t xml:space="preserve">Choisir une ligne dans la liste proposée et faire « Entrée » </w:t>
                  </w:r>
                </w:p>
              </w:txbxContent>
            </v:textbox>
          </v:shape>
        </w:pict>
      </w:r>
      <w:r>
        <w:rPr>
          <w:noProof/>
          <w:lang w:eastAsia="fr-FR"/>
        </w:rPr>
        <w:drawing>
          <wp:inline distT="0" distB="0" distL="0" distR="0">
            <wp:extent cx="6645910" cy="1009094"/>
            <wp:effectExtent l="19050" t="0" r="2540" b="0"/>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9"/>
                    <a:srcRect/>
                    <a:stretch>
                      <a:fillRect/>
                    </a:stretch>
                  </pic:blipFill>
                  <pic:spPr bwMode="auto">
                    <a:xfrm>
                      <a:off x="0" y="0"/>
                      <a:ext cx="6645910" cy="1009094"/>
                    </a:xfrm>
                    <a:prstGeom prst="rect">
                      <a:avLst/>
                    </a:prstGeom>
                    <a:noFill/>
                    <a:ln w="9525">
                      <a:noFill/>
                      <a:miter lim="800000"/>
                      <a:headEnd/>
                      <a:tailEnd/>
                    </a:ln>
                  </pic:spPr>
                </pic:pic>
              </a:graphicData>
            </a:graphic>
          </wp:inline>
        </w:drawing>
      </w:r>
      <w:r>
        <w:rPr>
          <w:noProof/>
          <w:lang w:eastAsia="fr-FR"/>
        </w:rPr>
        <w:drawing>
          <wp:inline distT="0" distB="0" distL="0" distR="0">
            <wp:extent cx="3384296" cy="2027207"/>
            <wp:effectExtent l="19050" t="0" r="6604" b="0"/>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0"/>
                    <a:srcRect/>
                    <a:stretch>
                      <a:fillRect/>
                    </a:stretch>
                  </pic:blipFill>
                  <pic:spPr bwMode="auto">
                    <a:xfrm>
                      <a:off x="0" y="0"/>
                      <a:ext cx="3385274" cy="2027793"/>
                    </a:xfrm>
                    <a:prstGeom prst="rect">
                      <a:avLst/>
                    </a:prstGeom>
                    <a:noFill/>
                    <a:ln w="9525">
                      <a:noFill/>
                      <a:miter lim="800000"/>
                      <a:headEnd/>
                      <a:tailEnd/>
                    </a:ln>
                  </pic:spPr>
                </pic:pic>
              </a:graphicData>
            </a:graphic>
          </wp:inline>
        </w:drawing>
      </w:r>
    </w:p>
    <w:p w:rsidR="004D3A6F" w:rsidRDefault="004D3A6F" w:rsidP="007F26AA"/>
    <w:p w:rsidR="004D3A6F" w:rsidRDefault="004D3A6F" w:rsidP="007F26AA">
      <w:r>
        <w:t>Choix d’un article dans la liste arborescente (famille, catégorie, article)</w:t>
      </w:r>
    </w:p>
    <w:p w:rsidR="007F26AA" w:rsidRDefault="007F26AA" w:rsidP="007F26AA">
      <w:r>
        <w:rPr>
          <w:noProof/>
          <w:lang w:eastAsia="fr-FR"/>
        </w:rPr>
        <w:pict>
          <v:shape id="_x0000_s1041" type="#_x0000_t32" style="position:absolute;margin-left:122.25pt;margin-top:159.35pt;width:379.05pt;height:200.35pt;flip:y;z-index:251666432" o:connectortype="straight">
            <v:stroke endarrow="block"/>
          </v:shape>
        </w:pict>
      </w:r>
      <w:r>
        <w:rPr>
          <w:noProof/>
          <w:lang w:eastAsia="fr-FR"/>
        </w:rPr>
        <w:pict>
          <v:shape id="_x0000_s1040" type="#_x0000_t32" style="position:absolute;margin-left:152.85pt;margin-top:197.4pt;width:100.5pt;height:133.8pt;flip:y;z-index:251665408" o:connectortype="straight">
            <v:stroke endarrow="block"/>
          </v:shape>
        </w:pict>
      </w:r>
      <w:r>
        <w:rPr>
          <w:noProof/>
          <w:lang w:eastAsia="fr-FR"/>
        </w:rPr>
        <w:drawing>
          <wp:inline distT="0" distB="0" distL="0" distR="0">
            <wp:extent cx="6645910" cy="4036284"/>
            <wp:effectExtent l="19050" t="0" r="2540" b="0"/>
            <wp:docPr id="12"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a:srcRect/>
                    <a:stretch>
                      <a:fillRect/>
                    </a:stretch>
                  </pic:blipFill>
                  <pic:spPr bwMode="auto">
                    <a:xfrm>
                      <a:off x="0" y="0"/>
                      <a:ext cx="6645910" cy="4036284"/>
                    </a:xfrm>
                    <a:prstGeom prst="rect">
                      <a:avLst/>
                    </a:prstGeom>
                    <a:noFill/>
                    <a:ln w="9525">
                      <a:noFill/>
                      <a:miter lim="800000"/>
                      <a:headEnd/>
                      <a:tailEnd/>
                    </a:ln>
                  </pic:spPr>
                </pic:pic>
              </a:graphicData>
            </a:graphic>
          </wp:inline>
        </w:drawing>
      </w:r>
    </w:p>
    <w:p w:rsidR="007F26AA" w:rsidRDefault="007F26AA" w:rsidP="007F26AA">
      <w:r>
        <w:tab/>
        <w:t>Indication du prix d’achat</w:t>
      </w:r>
    </w:p>
    <w:p w:rsidR="007F26AA" w:rsidRDefault="007F26AA" w:rsidP="007F26AA">
      <w:pPr>
        <w:ind w:firstLine="708"/>
      </w:pPr>
      <w:r>
        <w:rPr>
          <w:noProof/>
          <w:lang w:eastAsia="fr-FR"/>
        </w:rPr>
        <w:pict>
          <v:shape id="_x0000_s1042" type="#_x0000_t32" style="position:absolute;left:0;text-align:left;margin-left:122.25pt;margin-top:13.25pt;width:0;height:40.75pt;z-index:251667456" o:connectortype="straight">
            <v:stroke endarrow="block"/>
          </v:shape>
        </w:pict>
      </w:r>
      <w:r>
        <w:t>Choix des articles</w:t>
      </w:r>
    </w:p>
    <w:p w:rsidR="007F26AA" w:rsidRDefault="00CD3EB7" w:rsidP="007F26AA">
      <w:r>
        <w:rPr>
          <w:noProof/>
          <w:lang w:eastAsia="fr-FR"/>
        </w:rPr>
        <w:pict>
          <v:shape id="_x0000_s1055" type="#_x0000_t32" style="position:absolute;margin-left:48.25pt;margin-top:97.55pt;width:256.6pt;height:16.85pt;flip:x;z-index:251681792" o:connectortype="straight">
            <v:stroke endarrow="block"/>
          </v:shape>
        </w:pict>
      </w:r>
      <w:r>
        <w:rPr>
          <w:noProof/>
          <w:lang w:eastAsia="fr-FR"/>
        </w:rPr>
        <w:pict>
          <v:shape id="_x0000_s1054" type="#_x0000_t202" style="position:absolute;margin-left:304.45pt;margin-top:80.6pt;width:182.25pt;height:48.85pt;z-index:251680768;mso-height-percent:200;mso-height-percent:200;mso-width-relative:margin;mso-height-relative:margin">
            <v:textbox style="mso-fit-shape-to-text:t">
              <w:txbxContent>
                <w:p w:rsidR="00CD3EB7" w:rsidRDefault="00CD3EB7" w:rsidP="00CD3EB7">
                  <w:r>
                    <w:t xml:space="preserve">Choix de 1 ou plusieurs articles </w:t>
                  </w:r>
                </w:p>
                <w:p w:rsidR="00CD3EB7" w:rsidRDefault="00CD3EB7" w:rsidP="00CD3EB7">
                  <w:r>
                    <w:t>Et « valider »</w:t>
                  </w:r>
                </w:p>
              </w:txbxContent>
            </v:textbox>
          </v:shape>
        </w:pict>
      </w:r>
      <w:r w:rsidR="007F26AA" w:rsidRPr="003F2D9B">
        <w:drawing>
          <wp:inline distT="0" distB="0" distL="0" distR="0">
            <wp:extent cx="3000195" cy="3712892"/>
            <wp:effectExtent l="19050" t="0" r="0" b="0"/>
            <wp:docPr id="14"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srcRect/>
                    <a:stretch>
                      <a:fillRect/>
                    </a:stretch>
                  </pic:blipFill>
                  <pic:spPr bwMode="auto">
                    <a:xfrm>
                      <a:off x="0" y="0"/>
                      <a:ext cx="3001509" cy="3714518"/>
                    </a:xfrm>
                    <a:prstGeom prst="rect">
                      <a:avLst/>
                    </a:prstGeom>
                    <a:noFill/>
                    <a:ln w="9525">
                      <a:noFill/>
                      <a:miter lim="800000"/>
                      <a:headEnd/>
                      <a:tailEnd/>
                    </a:ln>
                  </pic:spPr>
                </pic:pic>
              </a:graphicData>
            </a:graphic>
          </wp:inline>
        </w:drawing>
      </w:r>
    </w:p>
    <w:p w:rsidR="007F26AA" w:rsidRPr="007F26AA" w:rsidRDefault="007F26AA" w:rsidP="007F26AA"/>
    <w:p w:rsidR="008A3959" w:rsidRDefault="00A0219B" w:rsidP="000D2EEC">
      <w:pPr>
        <w:pStyle w:val="Titre2"/>
        <w:ind w:left="708"/>
      </w:pPr>
      <w:bookmarkStart w:id="5" w:name="_Toc131579889"/>
      <w:r>
        <w:t>Recherche d’une commande</w:t>
      </w:r>
      <w:bookmarkEnd w:id="5"/>
    </w:p>
    <w:p w:rsidR="00CA2FCD" w:rsidRDefault="00CC214A" w:rsidP="00CA2FCD">
      <w:r>
        <w:rPr>
          <w:noProof/>
          <w:lang w:eastAsia="fr-FR"/>
        </w:rPr>
        <w:drawing>
          <wp:inline distT="0" distB="0" distL="0" distR="0">
            <wp:extent cx="4287520" cy="2208530"/>
            <wp:effectExtent l="19050" t="0" r="0" b="0"/>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3"/>
                    <a:srcRect/>
                    <a:stretch>
                      <a:fillRect/>
                    </a:stretch>
                  </pic:blipFill>
                  <pic:spPr bwMode="auto">
                    <a:xfrm>
                      <a:off x="0" y="0"/>
                      <a:ext cx="4287520" cy="2208530"/>
                    </a:xfrm>
                    <a:prstGeom prst="rect">
                      <a:avLst/>
                    </a:prstGeom>
                    <a:noFill/>
                    <a:ln w="9525">
                      <a:noFill/>
                      <a:miter lim="800000"/>
                      <a:headEnd/>
                      <a:tailEnd/>
                    </a:ln>
                  </pic:spPr>
                </pic:pic>
              </a:graphicData>
            </a:graphic>
          </wp:inline>
        </w:drawing>
      </w:r>
    </w:p>
    <w:p w:rsidR="00CC214A" w:rsidRDefault="00CC214A" w:rsidP="00CA2FCD">
      <w:r>
        <w:rPr>
          <w:noProof/>
          <w:lang w:eastAsia="fr-FR"/>
        </w:rPr>
        <w:pict>
          <v:shape id="_x0000_s1057" type="#_x0000_t32" style="position:absolute;margin-left:223.45pt;margin-top:30pt;width:247.95pt;height:100.55pt;z-index:251683840" o:connectortype="straight">
            <v:stroke endarrow="block"/>
          </v:shape>
        </w:pict>
      </w:r>
      <w:r>
        <w:rPr>
          <w:noProof/>
          <w:lang w:eastAsia="fr-FR"/>
        </w:rPr>
        <w:pict>
          <v:shape id="_x0000_s1056" type="#_x0000_t32" style="position:absolute;margin-left:193.6pt;margin-top:30pt;width:19.7pt;height:38.05pt;z-index:251682816" o:connectortype="straight">
            <v:stroke endarrow="block"/>
          </v:shape>
        </w:pict>
      </w:r>
      <w:r>
        <w:t>L’écran de recherche permet de retrouver une commande en remplissant certains critères, ci-dessous on recherche les commandes validées et crées le 01 avril</w:t>
      </w:r>
    </w:p>
    <w:p w:rsidR="00CC214A" w:rsidRDefault="00CC214A" w:rsidP="00CA2FCD">
      <w:r>
        <w:rPr>
          <w:noProof/>
          <w:lang w:eastAsia="fr-FR"/>
        </w:rPr>
        <w:drawing>
          <wp:inline distT="0" distB="0" distL="0" distR="0">
            <wp:extent cx="6645910" cy="2070705"/>
            <wp:effectExtent l="19050" t="0" r="2540" b="0"/>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4"/>
                    <a:srcRect/>
                    <a:stretch>
                      <a:fillRect/>
                    </a:stretch>
                  </pic:blipFill>
                  <pic:spPr bwMode="auto">
                    <a:xfrm>
                      <a:off x="0" y="0"/>
                      <a:ext cx="6645910" cy="2070705"/>
                    </a:xfrm>
                    <a:prstGeom prst="rect">
                      <a:avLst/>
                    </a:prstGeom>
                    <a:noFill/>
                    <a:ln w="9525">
                      <a:noFill/>
                      <a:miter lim="800000"/>
                      <a:headEnd/>
                      <a:tailEnd/>
                    </a:ln>
                  </pic:spPr>
                </pic:pic>
              </a:graphicData>
            </a:graphic>
          </wp:inline>
        </w:drawing>
      </w:r>
    </w:p>
    <w:p w:rsidR="00CC214A" w:rsidRDefault="00CC214A" w:rsidP="00CA2FCD">
      <w:r>
        <w:rPr>
          <w:noProof/>
          <w:lang w:eastAsia="fr-FR"/>
        </w:rPr>
        <w:pict>
          <v:shape id="_x0000_s1059" type="#_x0000_t32" style="position:absolute;margin-left:213.3pt;margin-top:17.85pt;width:16.95pt;height:80.8pt;z-index:251685888" o:connectortype="straight">
            <v:stroke endarrow="block"/>
          </v:shape>
        </w:pict>
      </w:r>
      <w:r>
        <w:rPr>
          <w:noProof/>
          <w:lang w:eastAsia="fr-FR"/>
        </w:rPr>
        <w:pict>
          <v:shape id="_x0000_s1058" type="#_x0000_t32" style="position:absolute;margin-left:82.2pt;margin-top:14.45pt;width:131.1pt;height:84.2pt;flip:x;z-index:251684864" o:connectortype="straight">
            <v:stroke endarrow="block"/>
          </v:shape>
        </w:pict>
      </w:r>
      <w:r>
        <w:t>Ci-dessous, on se limite aux commandes d’un fournisseur</w:t>
      </w:r>
    </w:p>
    <w:p w:rsidR="00CC214A" w:rsidRDefault="00F44D7C" w:rsidP="00CA2FCD">
      <w:r>
        <w:rPr>
          <w:noProof/>
          <w:lang w:eastAsia="fr-FR"/>
        </w:rPr>
        <w:pict>
          <v:shape id="_x0000_s1062" type="#_x0000_t32" style="position:absolute;margin-left:16.3pt;margin-top:158.15pt;width:1.35pt;height:31.25pt;flip:y;z-index:251686912" o:connectortype="straight">
            <v:stroke endarrow="block"/>
          </v:shape>
        </w:pict>
      </w:r>
      <w:r w:rsidR="00CC214A">
        <w:rPr>
          <w:noProof/>
          <w:lang w:eastAsia="fr-FR"/>
        </w:rPr>
        <w:drawing>
          <wp:inline distT="0" distB="0" distL="0" distR="0">
            <wp:extent cx="6645910" cy="2251506"/>
            <wp:effectExtent l="19050" t="0" r="2540" b="0"/>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5"/>
                    <a:srcRect/>
                    <a:stretch>
                      <a:fillRect/>
                    </a:stretch>
                  </pic:blipFill>
                  <pic:spPr bwMode="auto">
                    <a:xfrm>
                      <a:off x="0" y="0"/>
                      <a:ext cx="6645910" cy="2251506"/>
                    </a:xfrm>
                    <a:prstGeom prst="rect">
                      <a:avLst/>
                    </a:prstGeom>
                    <a:noFill/>
                    <a:ln w="9525">
                      <a:noFill/>
                      <a:miter lim="800000"/>
                      <a:headEnd/>
                      <a:tailEnd/>
                    </a:ln>
                  </pic:spPr>
                </pic:pic>
              </a:graphicData>
            </a:graphic>
          </wp:inline>
        </w:drawing>
      </w:r>
    </w:p>
    <w:p w:rsidR="00F44D7C" w:rsidRDefault="00681D1D" w:rsidP="00F44D7C">
      <w:r>
        <w:t>clic</w:t>
      </w:r>
      <w:r w:rsidR="00F44D7C">
        <w:t xml:space="preserve"> pour ouvrir la fiche commande</w:t>
      </w:r>
      <w:r>
        <w:t>, ou double-clic sur la ligne</w:t>
      </w:r>
    </w:p>
    <w:p w:rsidR="00CC214A" w:rsidRPr="00CA2FCD" w:rsidRDefault="00CC214A" w:rsidP="00CA2FCD"/>
    <w:p w:rsidR="00A0219B" w:rsidRDefault="00A0219B" w:rsidP="000D2EEC">
      <w:pPr>
        <w:pStyle w:val="Titre2"/>
        <w:ind w:left="720"/>
      </w:pPr>
      <w:bookmarkStart w:id="6" w:name="_Toc131579890"/>
      <w:r>
        <w:lastRenderedPageBreak/>
        <w:t>Déclaration d’une entrée</w:t>
      </w:r>
      <w:bookmarkEnd w:id="6"/>
    </w:p>
    <w:p w:rsidR="00451051" w:rsidRDefault="00451051" w:rsidP="00451051">
      <w:pPr>
        <w:spacing w:after="100"/>
      </w:pPr>
      <w:r>
        <w:t>Il y a déjà eu des réceptions sur cette commande, la colonne reçu et soldé nous donne les indication</w:t>
      </w:r>
      <w:r w:rsidR="001110DB">
        <w:t>s</w:t>
      </w:r>
      <w:r>
        <w:t xml:space="preserve"> sur les quantités.</w:t>
      </w:r>
    </w:p>
    <w:p w:rsidR="00A0219B" w:rsidRDefault="00451051" w:rsidP="00451051">
      <w:pPr>
        <w:spacing w:after="100"/>
      </w:pPr>
      <w:r>
        <w:rPr>
          <w:noProof/>
          <w:lang w:eastAsia="fr-FR"/>
        </w:rPr>
        <w:pict>
          <v:shape id="_x0000_s1064" type="#_x0000_t32" style="position:absolute;margin-left:319.9pt;margin-top:348.85pt;width:15.65pt;height:34.65pt;flip:x;z-index:251688960" o:connectortype="straight">
            <v:stroke endarrow="block"/>
          </v:shape>
        </w:pict>
      </w:r>
      <w:r>
        <w:rPr>
          <w:noProof/>
          <w:lang w:eastAsia="fr-FR"/>
        </w:rPr>
        <w:pict>
          <v:shape id="_x0000_s1063" type="#_x0000_t32" style="position:absolute;margin-left:324.7pt;margin-top:24.6pt;width:78.1pt;height:317.2pt;z-index:251687936" o:connectortype="straight">
            <v:stroke endarrow="block"/>
          </v:shape>
        </w:pict>
      </w:r>
      <w:r>
        <w:t xml:space="preserve">Il est possible de consulter les différentes réceptions avec le bouton </w:t>
      </w:r>
      <w:r>
        <w:rPr>
          <w:noProof/>
          <w:lang w:eastAsia="fr-FR"/>
        </w:rPr>
        <w:drawing>
          <wp:inline distT="0" distB="0" distL="0" distR="0">
            <wp:extent cx="431165" cy="241300"/>
            <wp:effectExtent l="19050" t="0" r="6985" b="0"/>
            <wp:docPr id="58"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6"/>
                    <a:srcRect/>
                    <a:stretch>
                      <a:fillRect/>
                    </a:stretch>
                  </pic:blipFill>
                  <pic:spPr bwMode="auto">
                    <a:xfrm>
                      <a:off x="0" y="0"/>
                      <a:ext cx="431165" cy="241300"/>
                    </a:xfrm>
                    <a:prstGeom prst="rect">
                      <a:avLst/>
                    </a:prstGeom>
                    <a:noFill/>
                    <a:ln w="9525">
                      <a:noFill/>
                      <a:miter lim="800000"/>
                      <a:headEnd/>
                      <a:tailEnd/>
                    </a:ln>
                  </pic:spPr>
                </pic:pic>
              </a:graphicData>
            </a:graphic>
          </wp:inline>
        </w:drawing>
      </w:r>
      <w:r w:rsidR="00A0219B">
        <w:tab/>
      </w:r>
      <w:r w:rsidR="000E03EA">
        <w:rPr>
          <w:noProof/>
          <w:lang w:eastAsia="fr-FR"/>
        </w:rPr>
        <w:drawing>
          <wp:inline distT="0" distB="0" distL="0" distR="0">
            <wp:extent cx="6645910" cy="3976369"/>
            <wp:effectExtent l="19050" t="0" r="2540" b="0"/>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7"/>
                    <a:srcRect/>
                    <a:stretch>
                      <a:fillRect/>
                    </a:stretch>
                  </pic:blipFill>
                  <pic:spPr bwMode="auto">
                    <a:xfrm>
                      <a:off x="0" y="0"/>
                      <a:ext cx="6645910" cy="3976369"/>
                    </a:xfrm>
                    <a:prstGeom prst="rect">
                      <a:avLst/>
                    </a:prstGeom>
                    <a:noFill/>
                    <a:ln w="9525">
                      <a:noFill/>
                      <a:miter lim="800000"/>
                      <a:headEnd/>
                      <a:tailEnd/>
                    </a:ln>
                  </pic:spPr>
                </pic:pic>
              </a:graphicData>
            </a:graphic>
          </wp:inline>
        </w:drawing>
      </w:r>
    </w:p>
    <w:p w:rsidR="00451051" w:rsidRDefault="00451051"/>
    <w:p w:rsidR="00451051" w:rsidRDefault="00451051">
      <w:r>
        <w:rPr>
          <w:noProof/>
          <w:lang w:eastAsia="fr-FR"/>
        </w:rPr>
        <w:pict>
          <v:shape id="_x0000_s1065" type="#_x0000_t32" style="position:absolute;margin-left:381.05pt;margin-top:17.55pt;width:41.45pt;height:144.65pt;z-index:251689984" o:connectortype="straight">
            <v:stroke endarrow="block"/>
          </v:shape>
        </w:pict>
      </w:r>
      <w:r>
        <w:t>Déclaration d’une réception ou entrée, le logiciel présente le reste des pièces non reçues</w:t>
      </w:r>
    </w:p>
    <w:p w:rsidR="00451051" w:rsidRDefault="00451051">
      <w:r>
        <w:rPr>
          <w:noProof/>
          <w:lang w:eastAsia="fr-FR"/>
        </w:rPr>
        <w:drawing>
          <wp:inline distT="0" distB="0" distL="0" distR="0">
            <wp:extent cx="6645910" cy="2920814"/>
            <wp:effectExtent l="19050" t="0" r="2540" b="0"/>
            <wp:docPr id="6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8"/>
                    <a:srcRect/>
                    <a:stretch>
                      <a:fillRect/>
                    </a:stretch>
                  </pic:blipFill>
                  <pic:spPr bwMode="auto">
                    <a:xfrm>
                      <a:off x="0" y="0"/>
                      <a:ext cx="6645910" cy="2920814"/>
                    </a:xfrm>
                    <a:prstGeom prst="rect">
                      <a:avLst/>
                    </a:prstGeom>
                    <a:noFill/>
                    <a:ln w="9525">
                      <a:noFill/>
                      <a:miter lim="800000"/>
                      <a:headEnd/>
                      <a:tailEnd/>
                    </a:ln>
                  </pic:spPr>
                </pic:pic>
              </a:graphicData>
            </a:graphic>
          </wp:inline>
        </w:drawing>
      </w:r>
    </w:p>
    <w:p w:rsidR="00F91157" w:rsidRDefault="00F91157" w:rsidP="00F91157">
      <w:bookmarkStart w:id="7" w:name="OLE_LINK1"/>
      <w:bookmarkStart w:id="8" w:name="OLE_LINK2"/>
      <w:bookmarkStart w:id="9" w:name="OLE_LINK3"/>
    </w:p>
    <w:p w:rsidR="00A0219B" w:rsidRDefault="00A0219B" w:rsidP="00A0219B">
      <w:pPr>
        <w:pStyle w:val="Titre1"/>
      </w:pPr>
      <w:bookmarkStart w:id="10" w:name="_Toc131579891"/>
      <w:r>
        <w:lastRenderedPageBreak/>
        <w:t>Mouvements de stock et inventaire</w:t>
      </w:r>
      <w:bookmarkEnd w:id="10"/>
    </w:p>
    <w:p w:rsidR="00A0219B" w:rsidRDefault="00A0219B" w:rsidP="000D2EEC">
      <w:pPr>
        <w:pStyle w:val="Titre2"/>
        <w:ind w:left="0"/>
      </w:pPr>
      <w:r>
        <w:tab/>
      </w:r>
      <w:bookmarkStart w:id="11" w:name="_Toc131579892"/>
      <w:r>
        <w:t>Sortie de stock</w:t>
      </w:r>
      <w:bookmarkEnd w:id="11"/>
    </w:p>
    <w:p w:rsidR="0035444B" w:rsidRDefault="0035444B" w:rsidP="0035444B">
      <w:pPr>
        <w:ind w:firstLine="708"/>
      </w:pPr>
      <w:r>
        <w:rPr>
          <w:noProof/>
          <w:lang w:eastAsia="fr-FR"/>
        </w:rPr>
        <w:drawing>
          <wp:inline distT="0" distB="0" distL="0" distR="0">
            <wp:extent cx="3095085" cy="1768874"/>
            <wp:effectExtent l="19050" t="0" r="0" b="0"/>
            <wp:docPr id="64"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9"/>
                    <a:srcRect/>
                    <a:stretch>
                      <a:fillRect/>
                    </a:stretch>
                  </pic:blipFill>
                  <pic:spPr bwMode="auto">
                    <a:xfrm>
                      <a:off x="0" y="0"/>
                      <a:ext cx="3096650" cy="1769768"/>
                    </a:xfrm>
                    <a:prstGeom prst="rect">
                      <a:avLst/>
                    </a:prstGeom>
                    <a:noFill/>
                    <a:ln w="9525">
                      <a:noFill/>
                      <a:miter lim="800000"/>
                      <a:headEnd/>
                      <a:tailEnd/>
                    </a:ln>
                  </pic:spPr>
                </pic:pic>
              </a:graphicData>
            </a:graphic>
          </wp:inline>
        </w:drawing>
      </w:r>
    </w:p>
    <w:p w:rsidR="0035444B" w:rsidRDefault="0035444B" w:rsidP="0035444B">
      <w:pPr>
        <w:ind w:firstLine="708"/>
      </w:pPr>
    </w:p>
    <w:p w:rsidR="0035444B" w:rsidRDefault="0035444B" w:rsidP="0035444B">
      <w:pPr>
        <w:ind w:firstLine="708"/>
      </w:pPr>
      <w:r>
        <w:rPr>
          <w:noProof/>
          <w:lang w:eastAsia="fr-FR"/>
        </w:rPr>
        <w:pict>
          <v:shape id="_x0000_s1066" type="#_x0000_t32" style="position:absolute;left:0;text-align:left;margin-left:94.4pt;margin-top:15.9pt;width:199.05pt;height:144.7pt;flip:x;z-index:251691008" o:connectortype="straight">
            <v:stroke endarrow="block"/>
          </v:shape>
        </w:pict>
      </w:r>
      <w:r>
        <w:t>Saisie d’une ou plusieurs parties du libellé et touche « Entrée »</w:t>
      </w:r>
    </w:p>
    <w:p w:rsidR="0035444B" w:rsidRDefault="0035444B" w:rsidP="002D4C9C">
      <w:r>
        <w:rPr>
          <w:noProof/>
          <w:lang w:eastAsia="fr-FR"/>
        </w:rPr>
        <w:drawing>
          <wp:inline distT="0" distB="0" distL="0" distR="0">
            <wp:extent cx="6645910" cy="2404268"/>
            <wp:effectExtent l="19050" t="0" r="2540" b="0"/>
            <wp:docPr id="67" name="Imag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30"/>
                    <a:srcRect/>
                    <a:stretch>
                      <a:fillRect/>
                    </a:stretch>
                  </pic:blipFill>
                  <pic:spPr bwMode="auto">
                    <a:xfrm>
                      <a:off x="0" y="0"/>
                      <a:ext cx="6645910" cy="2404268"/>
                    </a:xfrm>
                    <a:prstGeom prst="rect">
                      <a:avLst/>
                    </a:prstGeom>
                    <a:noFill/>
                    <a:ln w="9525">
                      <a:noFill/>
                      <a:miter lim="800000"/>
                      <a:headEnd/>
                      <a:tailEnd/>
                    </a:ln>
                  </pic:spPr>
                </pic:pic>
              </a:graphicData>
            </a:graphic>
          </wp:inline>
        </w:drawing>
      </w:r>
    </w:p>
    <w:p w:rsidR="0035444B" w:rsidRDefault="002D4C9C" w:rsidP="0035444B">
      <w:pPr>
        <w:ind w:firstLine="708"/>
      </w:pPr>
      <w:r>
        <w:rPr>
          <w:noProof/>
          <w:lang w:eastAsia="fr-FR"/>
        </w:rPr>
        <w:pict>
          <v:shape id="_x0000_s1067" type="#_x0000_t32" style="position:absolute;left:0;text-align:left;margin-left:182.75pt;margin-top:18.05pt;width:322.6pt;height:128.35pt;z-index:251692032" o:connectortype="straight">
            <v:stroke endarrow="block"/>
          </v:shape>
        </w:pict>
      </w:r>
      <w:r w:rsidR="0035444B">
        <w:t>Ou appel de la liste classée des articles</w:t>
      </w:r>
    </w:p>
    <w:p w:rsidR="0035444B" w:rsidRPr="0035444B" w:rsidRDefault="0035444B" w:rsidP="002D4C9C">
      <w:r>
        <w:rPr>
          <w:noProof/>
          <w:lang w:eastAsia="fr-FR"/>
        </w:rPr>
        <w:drawing>
          <wp:inline distT="0" distB="0" distL="0" distR="0">
            <wp:extent cx="6645910" cy="2498596"/>
            <wp:effectExtent l="19050" t="0" r="2540" b="0"/>
            <wp:docPr id="70" name="Imag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31"/>
                    <a:srcRect/>
                    <a:stretch>
                      <a:fillRect/>
                    </a:stretch>
                  </pic:blipFill>
                  <pic:spPr bwMode="auto">
                    <a:xfrm>
                      <a:off x="0" y="0"/>
                      <a:ext cx="6645910" cy="2498596"/>
                    </a:xfrm>
                    <a:prstGeom prst="rect">
                      <a:avLst/>
                    </a:prstGeom>
                    <a:noFill/>
                    <a:ln w="9525">
                      <a:noFill/>
                      <a:miter lim="800000"/>
                      <a:headEnd/>
                      <a:tailEnd/>
                    </a:ln>
                  </pic:spPr>
                </pic:pic>
              </a:graphicData>
            </a:graphic>
          </wp:inline>
        </w:drawing>
      </w:r>
    </w:p>
    <w:p w:rsidR="00A0219B" w:rsidRDefault="00A0219B" w:rsidP="000D2EEC">
      <w:pPr>
        <w:pStyle w:val="Titre2"/>
        <w:ind w:left="0"/>
      </w:pPr>
      <w:r>
        <w:lastRenderedPageBreak/>
        <w:tab/>
      </w:r>
      <w:bookmarkStart w:id="12" w:name="_Toc131579893"/>
      <w:r>
        <w:t>Recherche de</w:t>
      </w:r>
      <w:r w:rsidR="00577CC8">
        <w:t>s</w:t>
      </w:r>
      <w:r>
        <w:t xml:space="preserve"> mouvement</w:t>
      </w:r>
      <w:r w:rsidR="00577CC8">
        <w:t>s de stock</w:t>
      </w:r>
      <w:bookmarkEnd w:id="12"/>
    </w:p>
    <w:p w:rsidR="00577CC8" w:rsidRDefault="00FC3D87" w:rsidP="00577CC8">
      <w:r>
        <w:rPr>
          <w:noProof/>
          <w:lang w:eastAsia="fr-FR"/>
        </w:rPr>
        <w:drawing>
          <wp:inline distT="0" distB="0" distL="0" distR="0">
            <wp:extent cx="3543659" cy="1716553"/>
            <wp:effectExtent l="19050" t="0" r="0" b="0"/>
            <wp:docPr id="73" name="Imag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32"/>
                    <a:srcRect/>
                    <a:stretch>
                      <a:fillRect/>
                    </a:stretch>
                  </pic:blipFill>
                  <pic:spPr bwMode="auto">
                    <a:xfrm>
                      <a:off x="0" y="0"/>
                      <a:ext cx="3546744" cy="1718047"/>
                    </a:xfrm>
                    <a:prstGeom prst="rect">
                      <a:avLst/>
                    </a:prstGeom>
                    <a:noFill/>
                    <a:ln w="9525">
                      <a:noFill/>
                      <a:miter lim="800000"/>
                      <a:headEnd/>
                      <a:tailEnd/>
                    </a:ln>
                  </pic:spPr>
                </pic:pic>
              </a:graphicData>
            </a:graphic>
          </wp:inline>
        </w:drawing>
      </w:r>
    </w:p>
    <w:p w:rsidR="00FC3D87" w:rsidRDefault="00FC3D87" w:rsidP="00577CC8"/>
    <w:p w:rsidR="00FC3D87" w:rsidRDefault="00FC3D87" w:rsidP="00577CC8">
      <w:r>
        <w:t>Utiliser les différents critères pour établir des bilans ou des recherches, ci-dessous les mouvements depuis le 01/04/2023.</w:t>
      </w:r>
    </w:p>
    <w:p w:rsidR="00FC3D87" w:rsidRDefault="00764FD4" w:rsidP="00577CC8">
      <w:r>
        <w:rPr>
          <w:noProof/>
          <w:lang w:eastAsia="fr-FR"/>
        </w:rPr>
        <w:pict>
          <v:shape id="_x0000_s1069" type="#_x0000_t32" style="position:absolute;margin-left:86.95pt;margin-top:128.4pt;width:19.7pt;height:95.75pt;flip:y;z-index:251694080" o:connectortype="straight">
            <v:stroke endarrow="block"/>
          </v:shape>
        </w:pict>
      </w:r>
      <w:r w:rsidR="00FC3D87">
        <w:rPr>
          <w:noProof/>
          <w:lang w:eastAsia="fr-FR"/>
        </w:rPr>
        <w:drawing>
          <wp:inline distT="0" distB="0" distL="0" distR="0">
            <wp:extent cx="6645910" cy="2699901"/>
            <wp:effectExtent l="19050" t="0" r="2540" b="0"/>
            <wp:docPr id="76" name="Imag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33"/>
                    <a:srcRect/>
                    <a:stretch>
                      <a:fillRect/>
                    </a:stretch>
                  </pic:blipFill>
                  <pic:spPr bwMode="auto">
                    <a:xfrm>
                      <a:off x="0" y="0"/>
                      <a:ext cx="6645910" cy="2699901"/>
                    </a:xfrm>
                    <a:prstGeom prst="rect">
                      <a:avLst/>
                    </a:prstGeom>
                    <a:noFill/>
                    <a:ln w="9525">
                      <a:noFill/>
                      <a:miter lim="800000"/>
                      <a:headEnd/>
                      <a:tailEnd/>
                    </a:ln>
                  </pic:spPr>
                </pic:pic>
              </a:graphicData>
            </a:graphic>
          </wp:inline>
        </w:drawing>
      </w:r>
    </w:p>
    <w:p w:rsidR="00FC3D87" w:rsidRDefault="00764FD4" w:rsidP="00577CC8">
      <w:r>
        <w:t>Possibilité de trier par date avec clic sur l’entête de la colonne</w:t>
      </w:r>
    </w:p>
    <w:p w:rsidR="00FC3D87" w:rsidRDefault="00FC3D87" w:rsidP="00577CC8">
      <w:r>
        <w:rPr>
          <w:noProof/>
          <w:lang w:eastAsia="fr-FR"/>
        </w:rPr>
        <w:pict>
          <v:shape id="_x0000_s1068" type="#_x0000_t32" style="position:absolute;margin-left:302.95pt;margin-top:16.3pt;width:69.3pt;height:73.35pt;z-index:251693056" o:connectortype="straight">
            <v:stroke endarrow="block"/>
          </v:shape>
        </w:pict>
      </w:r>
      <w:r>
        <w:t>Filtre sur le type de mouvement, sur le code article , sur une période</w:t>
      </w:r>
    </w:p>
    <w:p w:rsidR="00FC3D87" w:rsidRDefault="00FC3D87" w:rsidP="00577CC8">
      <w:r>
        <w:rPr>
          <w:noProof/>
          <w:lang w:eastAsia="fr-FR"/>
        </w:rPr>
        <w:drawing>
          <wp:inline distT="0" distB="0" distL="0" distR="0">
            <wp:extent cx="6645910" cy="2012841"/>
            <wp:effectExtent l="19050" t="0" r="2540" b="0"/>
            <wp:docPr id="79" name="Imag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34"/>
                    <a:srcRect/>
                    <a:stretch>
                      <a:fillRect/>
                    </a:stretch>
                  </pic:blipFill>
                  <pic:spPr bwMode="auto">
                    <a:xfrm>
                      <a:off x="0" y="0"/>
                      <a:ext cx="6645910" cy="2012841"/>
                    </a:xfrm>
                    <a:prstGeom prst="rect">
                      <a:avLst/>
                    </a:prstGeom>
                    <a:noFill/>
                    <a:ln w="9525">
                      <a:noFill/>
                      <a:miter lim="800000"/>
                      <a:headEnd/>
                      <a:tailEnd/>
                    </a:ln>
                  </pic:spPr>
                </pic:pic>
              </a:graphicData>
            </a:graphic>
          </wp:inline>
        </w:drawing>
      </w:r>
    </w:p>
    <w:p w:rsidR="00577CC8" w:rsidRPr="00577CC8" w:rsidRDefault="00614D6F" w:rsidP="00577CC8">
      <w:r>
        <w:t>Double clic sur la ligne pour avoir le détail sur l’ensemble des entrées</w:t>
      </w:r>
    </w:p>
    <w:p w:rsidR="00A0219B" w:rsidRDefault="00A0219B" w:rsidP="000D2EEC">
      <w:pPr>
        <w:pStyle w:val="Titre2"/>
        <w:ind w:left="0"/>
      </w:pPr>
      <w:r>
        <w:lastRenderedPageBreak/>
        <w:tab/>
      </w:r>
      <w:bookmarkStart w:id="13" w:name="_Toc131579894"/>
      <w:r>
        <w:t>Etat des stock</w:t>
      </w:r>
      <w:r w:rsidR="000D2EEC">
        <w:t>s</w:t>
      </w:r>
      <w:bookmarkEnd w:id="13"/>
    </w:p>
    <w:p w:rsidR="00A0219B" w:rsidRDefault="00A0219B" w:rsidP="00A0219B"/>
    <w:p w:rsidR="00690716" w:rsidRDefault="00690716" w:rsidP="00A0219B">
      <w:r>
        <w:t>Possibilité comme sur tous les écrans de recherche de positionner des filtres (critères de recherche)</w:t>
      </w:r>
    </w:p>
    <w:p w:rsidR="00690716" w:rsidRDefault="001F2982" w:rsidP="00A0219B">
      <w:r>
        <w:rPr>
          <w:noProof/>
          <w:lang w:eastAsia="fr-FR"/>
        </w:rPr>
        <w:pict>
          <v:shape id="_x0000_s1070" type="#_x0000_t32" style="position:absolute;margin-left:121.6pt;margin-top:135.5pt;width:2.7pt;height:31.25pt;flip:x;z-index:251695104" o:connectortype="straight">
            <v:stroke endarrow="block"/>
          </v:shape>
        </w:pict>
      </w:r>
      <w:r w:rsidR="00690716">
        <w:rPr>
          <w:noProof/>
          <w:lang w:eastAsia="fr-FR"/>
        </w:rPr>
        <w:drawing>
          <wp:inline distT="0" distB="0" distL="0" distR="0">
            <wp:extent cx="6645910" cy="1956374"/>
            <wp:effectExtent l="19050" t="0" r="2540" b="0"/>
            <wp:docPr id="82" name="Imag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35"/>
                    <a:srcRect/>
                    <a:stretch>
                      <a:fillRect/>
                    </a:stretch>
                  </pic:blipFill>
                  <pic:spPr bwMode="auto">
                    <a:xfrm>
                      <a:off x="0" y="0"/>
                      <a:ext cx="6645910" cy="1956374"/>
                    </a:xfrm>
                    <a:prstGeom prst="rect">
                      <a:avLst/>
                    </a:prstGeom>
                    <a:noFill/>
                    <a:ln w="9525">
                      <a:noFill/>
                      <a:miter lim="800000"/>
                      <a:headEnd/>
                      <a:tailEnd/>
                    </a:ln>
                  </pic:spPr>
                </pic:pic>
              </a:graphicData>
            </a:graphic>
          </wp:inline>
        </w:drawing>
      </w:r>
    </w:p>
    <w:p w:rsidR="00690716" w:rsidRDefault="001F2982" w:rsidP="00A0219B">
      <w:r>
        <w:rPr>
          <w:noProof/>
          <w:lang w:eastAsia="fr-FR"/>
        </w:rPr>
        <w:pict>
          <v:shape id="_x0000_s1072" type="#_x0000_t32" style="position:absolute;margin-left:266.25pt;margin-top:347.8pt;width:76.75pt;height:48.2pt;flip:x y;z-index:251697152" o:connectortype="straight">
            <v:stroke endarrow="block"/>
          </v:shape>
        </w:pict>
      </w:r>
      <w:r>
        <w:rPr>
          <w:noProof/>
          <w:lang w:eastAsia="fr-FR"/>
        </w:rPr>
        <w:pict>
          <v:shape id="_x0000_s1071" type="#_x0000_t32" style="position:absolute;margin-left:19.7pt;margin-top:266.95pt;width:3.4pt;height:101.2pt;flip:x y;z-index:251696128" o:connectortype="straight">
            <v:stroke endarrow="block"/>
          </v:shape>
        </w:pict>
      </w:r>
      <w:r>
        <w:rPr>
          <w:noProof/>
          <w:lang w:eastAsia="fr-FR"/>
        </w:rPr>
        <w:drawing>
          <wp:inline distT="0" distB="0" distL="0" distR="0">
            <wp:extent cx="6645910" cy="4531203"/>
            <wp:effectExtent l="19050" t="0" r="2540" b="0"/>
            <wp:docPr id="85" name="Imag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36"/>
                    <a:srcRect/>
                    <a:stretch>
                      <a:fillRect/>
                    </a:stretch>
                  </pic:blipFill>
                  <pic:spPr bwMode="auto">
                    <a:xfrm>
                      <a:off x="0" y="0"/>
                      <a:ext cx="6645910" cy="4531203"/>
                    </a:xfrm>
                    <a:prstGeom prst="rect">
                      <a:avLst/>
                    </a:prstGeom>
                    <a:noFill/>
                    <a:ln w="9525">
                      <a:noFill/>
                      <a:miter lim="800000"/>
                      <a:headEnd/>
                      <a:tailEnd/>
                    </a:ln>
                  </pic:spPr>
                </pic:pic>
              </a:graphicData>
            </a:graphic>
          </wp:inline>
        </w:drawing>
      </w:r>
    </w:p>
    <w:p w:rsidR="001F2982" w:rsidRDefault="001F2982" w:rsidP="00A0219B">
      <w:r>
        <w:t>Le clic sur le bouton donne la liste des mouvements pour l’article</w:t>
      </w:r>
    </w:p>
    <w:p w:rsidR="001F2982" w:rsidRDefault="001F2982" w:rsidP="00A0219B">
      <w:r>
        <w:t>Le bouton « Changer les stocks d’alerte » permet de modifier les seuils d’alerte pour un ou plusieurs articles.</w:t>
      </w:r>
    </w:p>
    <w:p w:rsidR="00AE4DA3" w:rsidRDefault="00AE4DA3" w:rsidP="00A0219B"/>
    <w:p w:rsidR="00AE4DA3" w:rsidRDefault="00AE4DA3" w:rsidP="00A0219B">
      <w:r>
        <w:rPr>
          <w:noProof/>
          <w:lang w:eastAsia="fr-FR"/>
        </w:rPr>
        <w:lastRenderedPageBreak/>
        <w:pict>
          <v:shape id="_x0000_s1074" type="#_x0000_t32" style="position:absolute;margin-left:55.7pt;margin-top:145.35pt;width:16.3pt;height:150.8pt;flip:y;z-index:251699200" o:connectortype="straight">
            <v:stroke endarrow="block"/>
          </v:shape>
        </w:pict>
      </w:r>
      <w:r>
        <w:rPr>
          <w:noProof/>
          <w:lang w:eastAsia="fr-FR"/>
        </w:rPr>
        <w:pict>
          <v:shape id="_x0000_s1073" type="#_x0000_t32" style="position:absolute;margin-left:242.5pt;margin-top:236.4pt;width:80.8pt;height:101.2pt;flip:y;z-index:251698176" o:connectortype="straight">
            <v:stroke endarrow="block"/>
          </v:shape>
        </w:pict>
      </w:r>
      <w:r>
        <w:rPr>
          <w:noProof/>
          <w:lang w:eastAsia="fr-FR"/>
        </w:rPr>
        <w:drawing>
          <wp:inline distT="0" distB="0" distL="0" distR="0">
            <wp:extent cx="6645910" cy="3591914"/>
            <wp:effectExtent l="19050" t="0" r="2540" b="0"/>
            <wp:docPr id="88" name="Imag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37"/>
                    <a:srcRect/>
                    <a:stretch>
                      <a:fillRect/>
                    </a:stretch>
                  </pic:blipFill>
                  <pic:spPr bwMode="auto">
                    <a:xfrm>
                      <a:off x="0" y="0"/>
                      <a:ext cx="6645910" cy="3591914"/>
                    </a:xfrm>
                    <a:prstGeom prst="rect">
                      <a:avLst/>
                    </a:prstGeom>
                    <a:noFill/>
                    <a:ln w="9525">
                      <a:noFill/>
                      <a:miter lim="800000"/>
                      <a:headEnd/>
                      <a:tailEnd/>
                    </a:ln>
                  </pic:spPr>
                </pic:pic>
              </a:graphicData>
            </a:graphic>
          </wp:inline>
        </w:drawing>
      </w:r>
    </w:p>
    <w:p w:rsidR="001F2982" w:rsidRDefault="00AE4DA3" w:rsidP="00A0219B">
      <w:r>
        <w:t>La multi-sélection se fait en gardant la touche CTRL appuyée et en cliquant sur les lignes concernées par la modification.</w:t>
      </w:r>
    </w:p>
    <w:p w:rsidR="00AE4DA3" w:rsidRDefault="00AE4DA3" w:rsidP="00A0219B">
      <w:r>
        <w:t>Il suffit ensuite de positionner les seuils d’alerte, maximum et minimum.</w:t>
      </w:r>
    </w:p>
    <w:p w:rsidR="001F2982" w:rsidRDefault="001F2982" w:rsidP="00A0219B"/>
    <w:p w:rsidR="00E5553D" w:rsidRDefault="00E5553D" w:rsidP="00E5553D">
      <w:pPr>
        <w:pStyle w:val="Titre1"/>
      </w:pPr>
      <w:bookmarkStart w:id="14" w:name="_Toc131579895"/>
      <w:r>
        <w:t>Catalogue fournisseur</w:t>
      </w:r>
      <w:bookmarkEnd w:id="14"/>
    </w:p>
    <w:p w:rsidR="00E5553D" w:rsidRDefault="00E5553D" w:rsidP="00E5553D"/>
    <w:p w:rsidR="00E5553D" w:rsidRDefault="00E5553D" w:rsidP="00E5553D">
      <w:pPr>
        <w:pStyle w:val="Titre2"/>
        <w:ind w:left="708"/>
      </w:pPr>
      <w:bookmarkStart w:id="15" w:name="_Toc131579896"/>
      <w:r>
        <w:t>Déclaration automatique</w:t>
      </w:r>
      <w:r w:rsidR="00B71A22">
        <w:t xml:space="preserve"> et catalogue</w:t>
      </w:r>
      <w:bookmarkEnd w:id="15"/>
    </w:p>
    <w:p w:rsidR="00B71A22" w:rsidRDefault="00B71A22" w:rsidP="00B71A22">
      <w:r>
        <w:t>Les articles saisis dans une commande sont automatiquement insérés dans le catalogue fournisseur avec le prix de la commande. Le prix est conservé pour la prochaine commande, mais peut être modifié dans le catalogue.</w:t>
      </w:r>
    </w:p>
    <w:p w:rsidR="00B71A22" w:rsidRPr="00B71A22" w:rsidRDefault="00B71A22" w:rsidP="00B71A22">
      <w:r>
        <w:rPr>
          <w:noProof/>
          <w:lang w:eastAsia="fr-FR"/>
        </w:rPr>
        <w:drawing>
          <wp:inline distT="0" distB="0" distL="0" distR="0">
            <wp:extent cx="3379758" cy="2422472"/>
            <wp:effectExtent l="19050" t="0" r="0" b="0"/>
            <wp:docPr id="91" name="Imag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38"/>
                    <a:srcRect/>
                    <a:stretch>
                      <a:fillRect/>
                    </a:stretch>
                  </pic:blipFill>
                  <pic:spPr bwMode="auto">
                    <a:xfrm>
                      <a:off x="0" y="0"/>
                      <a:ext cx="3381058" cy="2423404"/>
                    </a:xfrm>
                    <a:prstGeom prst="rect">
                      <a:avLst/>
                    </a:prstGeom>
                    <a:noFill/>
                    <a:ln w="9525">
                      <a:noFill/>
                      <a:miter lim="800000"/>
                      <a:headEnd/>
                      <a:tailEnd/>
                    </a:ln>
                  </pic:spPr>
                </pic:pic>
              </a:graphicData>
            </a:graphic>
          </wp:inline>
        </w:drawing>
      </w:r>
    </w:p>
    <w:p w:rsidR="00E5553D" w:rsidRDefault="00E5553D" w:rsidP="00E5553D">
      <w:pPr>
        <w:pStyle w:val="Titre2"/>
        <w:ind w:left="708"/>
      </w:pPr>
      <w:bookmarkStart w:id="16" w:name="_Toc131579897"/>
      <w:r>
        <w:lastRenderedPageBreak/>
        <w:t xml:space="preserve">Modification </w:t>
      </w:r>
      <w:r w:rsidR="00DE1A8F">
        <w:t>du catalogue</w:t>
      </w:r>
      <w:bookmarkEnd w:id="16"/>
    </w:p>
    <w:p w:rsidR="00DE1A8F" w:rsidRPr="00DE1A8F" w:rsidRDefault="00DE1A8F" w:rsidP="00DE1A8F">
      <w:r>
        <w:rPr>
          <w:noProof/>
          <w:lang w:eastAsia="fr-FR"/>
        </w:rPr>
        <w:pict>
          <v:shape id="_x0000_s1075" type="#_x0000_t32" style="position:absolute;margin-left:54.35pt;margin-top:17.9pt;width:65.2pt;height:27.15pt;z-index:251700224" o:connectortype="straight">
            <v:stroke endarrow="block"/>
          </v:shape>
        </w:pict>
      </w:r>
      <w:r>
        <w:t>Choix du fournisseur</w:t>
      </w:r>
    </w:p>
    <w:p w:rsidR="00DE1A8F" w:rsidRDefault="00DE1A8F" w:rsidP="00DE1A8F">
      <w:r>
        <w:rPr>
          <w:noProof/>
          <w:lang w:eastAsia="fr-FR"/>
        </w:rPr>
        <w:drawing>
          <wp:inline distT="0" distB="0" distL="0" distR="0">
            <wp:extent cx="6645910" cy="1655553"/>
            <wp:effectExtent l="19050" t="0" r="2540" b="0"/>
            <wp:docPr id="94" name="Imag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39"/>
                    <a:srcRect/>
                    <a:stretch>
                      <a:fillRect/>
                    </a:stretch>
                  </pic:blipFill>
                  <pic:spPr bwMode="auto">
                    <a:xfrm>
                      <a:off x="0" y="0"/>
                      <a:ext cx="6645910" cy="1655553"/>
                    </a:xfrm>
                    <a:prstGeom prst="rect">
                      <a:avLst/>
                    </a:prstGeom>
                    <a:noFill/>
                    <a:ln w="9525">
                      <a:noFill/>
                      <a:miter lim="800000"/>
                      <a:headEnd/>
                      <a:tailEnd/>
                    </a:ln>
                  </pic:spPr>
                </pic:pic>
              </a:graphicData>
            </a:graphic>
          </wp:inline>
        </w:drawing>
      </w:r>
    </w:p>
    <w:p w:rsidR="00DE1A8F" w:rsidRDefault="00DE1A8F" w:rsidP="00DE1A8F">
      <w:r>
        <w:rPr>
          <w:noProof/>
          <w:lang w:eastAsia="fr-FR"/>
        </w:rPr>
        <w:pict>
          <v:shape id="_x0000_s1077" type="#_x0000_t32" style="position:absolute;margin-left:116.15pt;margin-top:16.5pt;width:220.75pt;height:53.65pt;z-index:251702272" o:connectortype="straight">
            <v:stroke endarrow="block"/>
          </v:shape>
        </w:pict>
      </w:r>
      <w:r>
        <w:t xml:space="preserve">Modification et validation :  </w:t>
      </w:r>
    </w:p>
    <w:p w:rsidR="00DE1A8F" w:rsidRDefault="00DE1A8F" w:rsidP="00DE1A8F">
      <w:r>
        <w:rPr>
          <w:noProof/>
          <w:lang w:eastAsia="fr-FR"/>
        </w:rPr>
        <w:drawing>
          <wp:inline distT="0" distB="0" distL="0" distR="0">
            <wp:extent cx="6645910" cy="1014676"/>
            <wp:effectExtent l="19050" t="0" r="2540" b="0"/>
            <wp:docPr id="100" name="Imag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40"/>
                    <a:srcRect/>
                    <a:stretch>
                      <a:fillRect/>
                    </a:stretch>
                  </pic:blipFill>
                  <pic:spPr bwMode="auto">
                    <a:xfrm>
                      <a:off x="0" y="0"/>
                      <a:ext cx="6645910" cy="1014676"/>
                    </a:xfrm>
                    <a:prstGeom prst="rect">
                      <a:avLst/>
                    </a:prstGeom>
                    <a:noFill/>
                    <a:ln w="9525">
                      <a:noFill/>
                      <a:miter lim="800000"/>
                      <a:headEnd/>
                      <a:tailEnd/>
                    </a:ln>
                  </pic:spPr>
                </pic:pic>
              </a:graphicData>
            </a:graphic>
          </wp:inline>
        </w:drawing>
      </w:r>
    </w:p>
    <w:p w:rsidR="00DE1A8F" w:rsidRDefault="00DE1A8F" w:rsidP="00DE1A8F">
      <w:r>
        <w:rPr>
          <w:noProof/>
          <w:lang w:eastAsia="fr-FR"/>
        </w:rPr>
        <w:pict>
          <v:shape id="_x0000_s1076" type="#_x0000_t32" style="position:absolute;margin-left:389.2pt;margin-top:17.35pt;width:101.9pt;height:84.05pt;z-index:251701248" o:connectortype="straight">
            <v:stroke endarrow="block"/>
          </v:shape>
        </w:pict>
      </w:r>
      <w:r>
        <w:t>Quand une zone est modifiée, le bouton apparait sur la ligne pour valider la modification</w:t>
      </w:r>
    </w:p>
    <w:p w:rsidR="00DE1A8F" w:rsidRDefault="00642CF3" w:rsidP="00DE1A8F">
      <w:r>
        <w:rPr>
          <w:noProof/>
          <w:lang w:eastAsia="fr-FR"/>
        </w:rPr>
        <w:pict>
          <v:shape id="_x0000_s1080" type="#_x0000_t32" style="position:absolute;margin-left:272.4pt;margin-top:81.55pt;width:166.4pt;height:107.6pt;flip:x y;z-index:251706368" o:connectortype="straight">
            <v:stroke endarrow="block"/>
          </v:shape>
        </w:pict>
      </w:r>
      <w:r w:rsidR="00DE1A8F">
        <w:rPr>
          <w:noProof/>
          <w:lang w:eastAsia="fr-FR"/>
        </w:rPr>
        <w:drawing>
          <wp:inline distT="0" distB="0" distL="0" distR="0">
            <wp:extent cx="6645910" cy="1602175"/>
            <wp:effectExtent l="19050" t="0" r="2540" b="0"/>
            <wp:docPr id="103" name="Imag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41"/>
                    <a:srcRect/>
                    <a:stretch>
                      <a:fillRect/>
                    </a:stretch>
                  </pic:blipFill>
                  <pic:spPr bwMode="auto">
                    <a:xfrm>
                      <a:off x="0" y="0"/>
                      <a:ext cx="6645910" cy="1602175"/>
                    </a:xfrm>
                    <a:prstGeom prst="rect">
                      <a:avLst/>
                    </a:prstGeom>
                    <a:noFill/>
                    <a:ln w="9525">
                      <a:noFill/>
                      <a:miter lim="800000"/>
                      <a:headEnd/>
                      <a:tailEnd/>
                    </a:ln>
                  </pic:spPr>
                </pic:pic>
              </a:graphicData>
            </a:graphic>
          </wp:inline>
        </w:drawing>
      </w:r>
    </w:p>
    <w:p w:rsidR="00E5553D" w:rsidRPr="00A0219B" w:rsidRDefault="00E5553D" w:rsidP="00E5553D">
      <w:pPr>
        <w:pStyle w:val="Titre2"/>
        <w:ind w:left="708"/>
      </w:pPr>
      <w:bookmarkStart w:id="17" w:name="_Toc131579898"/>
      <w:r>
        <w:t>Marché fournisseur</w:t>
      </w:r>
      <w:bookmarkEnd w:id="17"/>
    </w:p>
    <w:p w:rsidR="00A0219B" w:rsidRDefault="00642CF3" w:rsidP="00642CF3">
      <w:r>
        <w:rPr>
          <w:noProof/>
          <w:lang w:eastAsia="fr-FR"/>
        </w:rPr>
        <w:pict>
          <v:shape id="_x0000_s1079" type="#_x0000_t32" style="position:absolute;margin-left:54.35pt;margin-top:128.4pt;width:374.95pt;height:88.95pt;flip:x;z-index:251705344" o:connectortype="straight">
            <v:stroke endarrow="block"/>
          </v:shape>
        </w:pict>
      </w:r>
      <w:r>
        <w:rPr>
          <w:noProof/>
        </w:rPr>
        <w:pict>
          <v:shape id="_x0000_s1078" type="#_x0000_t202" style="position:absolute;margin-left:413.9pt;margin-top:26.1pt;width:126.1pt;height:151.9pt;z-index:251704320;mso-width-relative:margin;mso-height-relative:margin">
            <v:textbox>
              <w:txbxContent>
                <w:p w:rsidR="00642CF3" w:rsidRDefault="00642CF3">
                  <w:r>
                    <w:t>Mettre un article dans le marché</w:t>
                  </w:r>
                </w:p>
                <w:p w:rsidR="00642CF3" w:rsidRDefault="00642CF3"/>
                <w:p w:rsidR="00642CF3" w:rsidRDefault="00642CF3">
                  <w:r>
                    <w:t>Créer un nouveau marché</w:t>
                  </w:r>
                </w:p>
              </w:txbxContent>
            </v:textbox>
          </v:shape>
        </w:pict>
      </w:r>
      <w:r>
        <w:rPr>
          <w:noProof/>
          <w:lang w:eastAsia="fr-FR"/>
        </w:rPr>
        <w:drawing>
          <wp:inline distT="0" distB="0" distL="0" distR="0">
            <wp:extent cx="5051182" cy="2881222"/>
            <wp:effectExtent l="19050" t="0" r="0" b="0"/>
            <wp:docPr id="106" name="Imag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42"/>
                    <a:srcRect/>
                    <a:stretch>
                      <a:fillRect/>
                    </a:stretch>
                  </pic:blipFill>
                  <pic:spPr bwMode="auto">
                    <a:xfrm>
                      <a:off x="0" y="0"/>
                      <a:ext cx="5069049" cy="2891413"/>
                    </a:xfrm>
                    <a:prstGeom prst="rect">
                      <a:avLst/>
                    </a:prstGeom>
                    <a:noFill/>
                    <a:ln w="9525">
                      <a:noFill/>
                      <a:miter lim="800000"/>
                      <a:headEnd/>
                      <a:tailEnd/>
                    </a:ln>
                  </pic:spPr>
                </pic:pic>
              </a:graphicData>
            </a:graphic>
          </wp:inline>
        </w:drawing>
      </w:r>
      <w:bookmarkEnd w:id="7"/>
      <w:bookmarkEnd w:id="8"/>
      <w:bookmarkEnd w:id="9"/>
    </w:p>
    <w:sectPr w:rsidR="00A0219B" w:rsidSect="00155FB6">
      <w:footerReference w:type="default" r:id="rId43"/>
      <w:pgSz w:w="11906" w:h="16838"/>
      <w:pgMar w:top="720" w:right="720" w:bottom="720" w:left="720" w:header="284" w:footer="845"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864F3" w:rsidRDefault="00F864F3" w:rsidP="000E65D1">
      <w:pPr>
        <w:spacing w:after="0" w:line="240" w:lineRule="auto"/>
      </w:pPr>
      <w:r>
        <w:separator/>
      </w:r>
    </w:p>
  </w:endnote>
  <w:endnote w:type="continuationSeparator" w:id="1">
    <w:p w:rsidR="00F864F3" w:rsidRDefault="00F864F3" w:rsidP="000E65D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Franklin Gothic Book">
    <w:panose1 w:val="020B05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E65D1" w:rsidRDefault="008249C2" w:rsidP="000E65D1">
    <w:pPr>
      <w:pStyle w:val="Pieddepage"/>
    </w:pPr>
    <w:r>
      <w:rPr>
        <w:noProof/>
        <w:lang w:eastAsia="fr-FR"/>
      </w:rPr>
      <w:pict>
        <v:shapetype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_x0000_s3075" type="#_x0000_t65" style="position:absolute;margin-left:-23.05pt;margin-top:14.05pt;width:29pt;height:21.6pt;z-index:251658240;mso-position-horizontal-relative:right-margin-area;mso-position-vertical-relative:bottom-margin-area" o:allowincell="f" adj="14135" strokecolor="gray [1629]" strokeweight=".25pt">
          <v:textbox style="mso-next-textbox:#_x0000_s3075">
            <w:txbxContent>
              <w:p w:rsidR="00A867CE" w:rsidRDefault="008249C2" w:rsidP="00A867CE">
                <w:pPr>
                  <w:jc w:val="center"/>
                </w:pPr>
                <w:fldSimple w:instr=" PAGE    \* MERGEFORMAT ">
                  <w:r w:rsidR="001110DB" w:rsidRPr="001110DB">
                    <w:rPr>
                      <w:noProof/>
                      <w:sz w:val="16"/>
                      <w:szCs w:val="16"/>
                    </w:rPr>
                    <w:t>14</w:t>
                  </w:r>
                </w:fldSimple>
              </w:p>
            </w:txbxContent>
          </v:textbox>
          <w10:wrap anchorx="page" anchory="page"/>
        </v:shape>
      </w:pict>
    </w:r>
    <w:r w:rsidR="000E65D1">
      <w:rPr>
        <w:noProof/>
        <w:lang w:eastAsia="fr-FR"/>
      </w:rPr>
      <w:drawing>
        <wp:inline distT="0" distB="0" distL="0" distR="0">
          <wp:extent cx="520065" cy="400050"/>
          <wp:effectExtent l="19050" t="0" r="0" b="0"/>
          <wp:docPr id="2" name="Image 2" descr="D:\Sources\Version en cours\Graphique\icones\JBA-Soft\jba-soft78x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Sources\Version en cours\Graphique\icones\JBA-Soft\jba-soft78x60.jpg"/>
                  <pic:cNvPicPr>
                    <a:picLocks noChangeAspect="1" noChangeArrowheads="1"/>
                  </pic:cNvPicPr>
                </pic:nvPicPr>
                <pic:blipFill>
                  <a:blip r:embed="rId1"/>
                  <a:srcRect/>
                  <a:stretch>
                    <a:fillRect/>
                  </a:stretch>
                </pic:blipFill>
                <pic:spPr bwMode="auto">
                  <a:xfrm>
                    <a:off x="0" y="0"/>
                    <a:ext cx="520065" cy="400050"/>
                  </a:xfrm>
                  <a:prstGeom prst="rect">
                    <a:avLst/>
                  </a:prstGeom>
                  <a:noFill/>
                  <a:ln w="9525">
                    <a:noFill/>
                    <a:miter lim="800000"/>
                    <a:headEnd/>
                    <a:tailEnd/>
                  </a:ln>
                </pic:spPr>
              </pic:pic>
            </a:graphicData>
          </a:graphic>
        </wp:inline>
      </w:drawing>
    </w:r>
    <w:r w:rsidR="000E65D1">
      <w:t xml:space="preserve">    </w:t>
    </w:r>
    <w:r w:rsidR="0018366F">
      <w:t xml:space="preserve">      </w:t>
    </w:r>
    <w:r w:rsidR="000E65D1">
      <w:t xml:space="preserve">         Document confidentiel                         Propriété exclusive de JBA-Soft</w:t>
    </w:r>
    <w:r w:rsidR="00A867CE">
      <w:t xml:space="preserve">       </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864F3" w:rsidRDefault="00F864F3" w:rsidP="000E65D1">
      <w:pPr>
        <w:spacing w:after="0" w:line="240" w:lineRule="auto"/>
      </w:pPr>
      <w:r>
        <w:separator/>
      </w:r>
    </w:p>
  </w:footnote>
  <w:footnote w:type="continuationSeparator" w:id="1">
    <w:p w:rsidR="00F864F3" w:rsidRDefault="00F864F3" w:rsidP="000E65D1">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C51335"/>
    <w:multiLevelType w:val="hybridMultilevel"/>
    <w:tmpl w:val="2D240EA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103201D6"/>
    <w:multiLevelType w:val="hybridMultilevel"/>
    <w:tmpl w:val="2D44E3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1E846FE5"/>
    <w:multiLevelType w:val="hybridMultilevel"/>
    <w:tmpl w:val="1A8246A8"/>
    <w:lvl w:ilvl="0" w:tplc="0670637A">
      <w:start w:val="1"/>
      <w:numFmt w:val="decimal"/>
      <w:pStyle w:val="Titre1"/>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27CC0955"/>
    <w:multiLevelType w:val="hybridMultilevel"/>
    <w:tmpl w:val="508C72B4"/>
    <w:lvl w:ilvl="0" w:tplc="040C000D">
      <w:start w:val="1"/>
      <w:numFmt w:val="bullet"/>
      <w:lvlText w:val=""/>
      <w:lvlJc w:val="left"/>
      <w:pPr>
        <w:ind w:left="4260" w:hanging="360"/>
      </w:pPr>
      <w:rPr>
        <w:rFonts w:ascii="Wingdings" w:hAnsi="Wingdings" w:hint="default"/>
      </w:rPr>
    </w:lvl>
    <w:lvl w:ilvl="1" w:tplc="040C0003" w:tentative="1">
      <w:start w:val="1"/>
      <w:numFmt w:val="bullet"/>
      <w:lvlText w:val="o"/>
      <w:lvlJc w:val="left"/>
      <w:pPr>
        <w:ind w:left="4980" w:hanging="360"/>
      </w:pPr>
      <w:rPr>
        <w:rFonts w:ascii="Courier New" w:hAnsi="Courier New" w:cs="Courier New" w:hint="default"/>
      </w:rPr>
    </w:lvl>
    <w:lvl w:ilvl="2" w:tplc="040C0005" w:tentative="1">
      <w:start w:val="1"/>
      <w:numFmt w:val="bullet"/>
      <w:lvlText w:val=""/>
      <w:lvlJc w:val="left"/>
      <w:pPr>
        <w:ind w:left="5700" w:hanging="360"/>
      </w:pPr>
      <w:rPr>
        <w:rFonts w:ascii="Wingdings" w:hAnsi="Wingdings" w:hint="default"/>
      </w:rPr>
    </w:lvl>
    <w:lvl w:ilvl="3" w:tplc="040C0001" w:tentative="1">
      <w:start w:val="1"/>
      <w:numFmt w:val="bullet"/>
      <w:lvlText w:val=""/>
      <w:lvlJc w:val="left"/>
      <w:pPr>
        <w:ind w:left="6420" w:hanging="360"/>
      </w:pPr>
      <w:rPr>
        <w:rFonts w:ascii="Symbol" w:hAnsi="Symbol" w:hint="default"/>
      </w:rPr>
    </w:lvl>
    <w:lvl w:ilvl="4" w:tplc="040C0003" w:tentative="1">
      <w:start w:val="1"/>
      <w:numFmt w:val="bullet"/>
      <w:lvlText w:val="o"/>
      <w:lvlJc w:val="left"/>
      <w:pPr>
        <w:ind w:left="7140" w:hanging="360"/>
      </w:pPr>
      <w:rPr>
        <w:rFonts w:ascii="Courier New" w:hAnsi="Courier New" w:cs="Courier New" w:hint="default"/>
      </w:rPr>
    </w:lvl>
    <w:lvl w:ilvl="5" w:tplc="040C0005" w:tentative="1">
      <w:start w:val="1"/>
      <w:numFmt w:val="bullet"/>
      <w:lvlText w:val=""/>
      <w:lvlJc w:val="left"/>
      <w:pPr>
        <w:ind w:left="7860" w:hanging="360"/>
      </w:pPr>
      <w:rPr>
        <w:rFonts w:ascii="Wingdings" w:hAnsi="Wingdings" w:hint="default"/>
      </w:rPr>
    </w:lvl>
    <w:lvl w:ilvl="6" w:tplc="040C0001" w:tentative="1">
      <w:start w:val="1"/>
      <w:numFmt w:val="bullet"/>
      <w:lvlText w:val=""/>
      <w:lvlJc w:val="left"/>
      <w:pPr>
        <w:ind w:left="8580" w:hanging="360"/>
      </w:pPr>
      <w:rPr>
        <w:rFonts w:ascii="Symbol" w:hAnsi="Symbol" w:hint="default"/>
      </w:rPr>
    </w:lvl>
    <w:lvl w:ilvl="7" w:tplc="040C0003" w:tentative="1">
      <w:start w:val="1"/>
      <w:numFmt w:val="bullet"/>
      <w:lvlText w:val="o"/>
      <w:lvlJc w:val="left"/>
      <w:pPr>
        <w:ind w:left="9300" w:hanging="360"/>
      </w:pPr>
      <w:rPr>
        <w:rFonts w:ascii="Courier New" w:hAnsi="Courier New" w:cs="Courier New" w:hint="default"/>
      </w:rPr>
    </w:lvl>
    <w:lvl w:ilvl="8" w:tplc="040C0005" w:tentative="1">
      <w:start w:val="1"/>
      <w:numFmt w:val="bullet"/>
      <w:lvlText w:val=""/>
      <w:lvlJc w:val="left"/>
      <w:pPr>
        <w:ind w:left="10020" w:hanging="360"/>
      </w:pPr>
      <w:rPr>
        <w:rFonts w:ascii="Wingdings" w:hAnsi="Wingdings" w:hint="default"/>
      </w:rPr>
    </w:lvl>
  </w:abstractNum>
  <w:abstractNum w:abstractNumId="4">
    <w:nsid w:val="31512834"/>
    <w:multiLevelType w:val="hybridMultilevel"/>
    <w:tmpl w:val="33A2374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378B1FFA"/>
    <w:multiLevelType w:val="hybridMultilevel"/>
    <w:tmpl w:val="F490C5E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nsid w:val="43BB15E0"/>
    <w:multiLevelType w:val="hybridMultilevel"/>
    <w:tmpl w:val="D1A8A1BC"/>
    <w:lvl w:ilvl="0" w:tplc="040C000D">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7">
    <w:nsid w:val="483B4E24"/>
    <w:multiLevelType w:val="hybridMultilevel"/>
    <w:tmpl w:val="BB16ABFC"/>
    <w:lvl w:ilvl="0" w:tplc="040C000D">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8">
    <w:nsid w:val="5614157B"/>
    <w:multiLevelType w:val="hybridMultilevel"/>
    <w:tmpl w:val="6AE0800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5D6C3016"/>
    <w:multiLevelType w:val="hybridMultilevel"/>
    <w:tmpl w:val="3B1855E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5E7A30F1"/>
    <w:multiLevelType w:val="hybridMultilevel"/>
    <w:tmpl w:val="AA8E8D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0"/>
  </w:num>
  <w:num w:numId="2">
    <w:abstractNumId w:val="2"/>
  </w:num>
  <w:num w:numId="3">
    <w:abstractNumId w:val="1"/>
  </w:num>
  <w:num w:numId="4">
    <w:abstractNumId w:val="0"/>
  </w:num>
  <w:num w:numId="5">
    <w:abstractNumId w:val="8"/>
  </w:num>
  <w:num w:numId="6">
    <w:abstractNumId w:val="5"/>
  </w:num>
  <w:num w:numId="7">
    <w:abstractNumId w:val="4"/>
  </w:num>
  <w:num w:numId="8">
    <w:abstractNumId w:val="7"/>
  </w:num>
  <w:num w:numId="9">
    <w:abstractNumId w:val="9"/>
  </w:num>
  <w:num w:numId="10">
    <w:abstractNumId w:val="6"/>
  </w:num>
  <w:num w:numId="11">
    <w:abstractNumId w:val="3"/>
  </w:num>
  <w:num w:numId="12">
    <w:abstractNumId w:val="2"/>
    <w:lvlOverride w:ilvl="0">
      <w:startOverride w:val="1"/>
    </w:lvlOverride>
  </w:num>
  <w:numIdMacAtCleanup w:val="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08"/>
  <w:hyphenationZone w:val="425"/>
  <w:drawingGridHorizontalSpacing w:val="110"/>
  <w:displayHorizontalDrawingGridEvery w:val="2"/>
  <w:characterSpacingControl w:val="doNotCompress"/>
  <w:hdrShapeDefaults>
    <o:shapedefaults v:ext="edit" spidmax="32770"/>
    <o:shapelayout v:ext="edit">
      <o:idmap v:ext="edit" data="3"/>
    </o:shapelayout>
  </w:hdrShapeDefaults>
  <w:footnotePr>
    <w:footnote w:id="0"/>
    <w:footnote w:id="1"/>
  </w:footnotePr>
  <w:endnotePr>
    <w:endnote w:id="0"/>
    <w:endnote w:id="1"/>
  </w:endnotePr>
  <w:compat/>
  <w:rsids>
    <w:rsidRoot w:val="008A5BFA"/>
    <w:rsid w:val="00017FB6"/>
    <w:rsid w:val="00036085"/>
    <w:rsid w:val="000429D8"/>
    <w:rsid w:val="00053DDC"/>
    <w:rsid w:val="000817A1"/>
    <w:rsid w:val="000C1D69"/>
    <w:rsid w:val="000D2EEC"/>
    <w:rsid w:val="000D3277"/>
    <w:rsid w:val="000E03EA"/>
    <w:rsid w:val="000E65D1"/>
    <w:rsid w:val="0010668E"/>
    <w:rsid w:val="001110DB"/>
    <w:rsid w:val="00113A61"/>
    <w:rsid w:val="0012202B"/>
    <w:rsid w:val="00136E5A"/>
    <w:rsid w:val="00155FB6"/>
    <w:rsid w:val="0016438C"/>
    <w:rsid w:val="00172ECA"/>
    <w:rsid w:val="0018366F"/>
    <w:rsid w:val="001A2FA8"/>
    <w:rsid w:val="001F2982"/>
    <w:rsid w:val="00216CAC"/>
    <w:rsid w:val="00254AD3"/>
    <w:rsid w:val="00271493"/>
    <w:rsid w:val="002835A0"/>
    <w:rsid w:val="00296320"/>
    <w:rsid w:val="002A2F22"/>
    <w:rsid w:val="002A58CD"/>
    <w:rsid w:val="002A58E2"/>
    <w:rsid w:val="002C0634"/>
    <w:rsid w:val="002C541D"/>
    <w:rsid w:val="002C623D"/>
    <w:rsid w:val="002D2A66"/>
    <w:rsid w:val="002D4C9C"/>
    <w:rsid w:val="003021BD"/>
    <w:rsid w:val="0031321F"/>
    <w:rsid w:val="00331DF5"/>
    <w:rsid w:val="00340035"/>
    <w:rsid w:val="00343FC6"/>
    <w:rsid w:val="0035074C"/>
    <w:rsid w:val="0035444B"/>
    <w:rsid w:val="003808C0"/>
    <w:rsid w:val="003A319C"/>
    <w:rsid w:val="003A79BA"/>
    <w:rsid w:val="003A7E8B"/>
    <w:rsid w:val="003E75BA"/>
    <w:rsid w:val="003F2D9B"/>
    <w:rsid w:val="004114E7"/>
    <w:rsid w:val="0043412C"/>
    <w:rsid w:val="00442EF4"/>
    <w:rsid w:val="00447181"/>
    <w:rsid w:val="00451051"/>
    <w:rsid w:val="00451AA7"/>
    <w:rsid w:val="00454518"/>
    <w:rsid w:val="00467194"/>
    <w:rsid w:val="00475889"/>
    <w:rsid w:val="004A64F5"/>
    <w:rsid w:val="004B327B"/>
    <w:rsid w:val="004C178E"/>
    <w:rsid w:val="004D355E"/>
    <w:rsid w:val="004D3A6F"/>
    <w:rsid w:val="004F4AF9"/>
    <w:rsid w:val="004F4DCB"/>
    <w:rsid w:val="00524A2D"/>
    <w:rsid w:val="00541929"/>
    <w:rsid w:val="0054628C"/>
    <w:rsid w:val="00554003"/>
    <w:rsid w:val="00577CC8"/>
    <w:rsid w:val="00581E85"/>
    <w:rsid w:val="0059555F"/>
    <w:rsid w:val="005A1A28"/>
    <w:rsid w:val="005D7131"/>
    <w:rsid w:val="005F57FA"/>
    <w:rsid w:val="005F58F9"/>
    <w:rsid w:val="006146DC"/>
    <w:rsid w:val="00614D6F"/>
    <w:rsid w:val="00642CF3"/>
    <w:rsid w:val="006453ED"/>
    <w:rsid w:val="00681D1D"/>
    <w:rsid w:val="00682E8B"/>
    <w:rsid w:val="00685D52"/>
    <w:rsid w:val="00690716"/>
    <w:rsid w:val="00694EA8"/>
    <w:rsid w:val="006C56FB"/>
    <w:rsid w:val="006D529E"/>
    <w:rsid w:val="006D658C"/>
    <w:rsid w:val="006E4CF8"/>
    <w:rsid w:val="007231C5"/>
    <w:rsid w:val="0072572C"/>
    <w:rsid w:val="007301CA"/>
    <w:rsid w:val="00741BBB"/>
    <w:rsid w:val="007515BF"/>
    <w:rsid w:val="00764FD4"/>
    <w:rsid w:val="00773031"/>
    <w:rsid w:val="0078270E"/>
    <w:rsid w:val="0078768C"/>
    <w:rsid w:val="00795743"/>
    <w:rsid w:val="007961BA"/>
    <w:rsid w:val="007E3A5F"/>
    <w:rsid w:val="007F26AA"/>
    <w:rsid w:val="007F766D"/>
    <w:rsid w:val="00804299"/>
    <w:rsid w:val="008249C2"/>
    <w:rsid w:val="00843CEB"/>
    <w:rsid w:val="00857333"/>
    <w:rsid w:val="008A3959"/>
    <w:rsid w:val="008A5BFA"/>
    <w:rsid w:val="008C3640"/>
    <w:rsid w:val="008E44F1"/>
    <w:rsid w:val="0097482B"/>
    <w:rsid w:val="00977B57"/>
    <w:rsid w:val="009851D8"/>
    <w:rsid w:val="009E61CA"/>
    <w:rsid w:val="009F07A7"/>
    <w:rsid w:val="009F0CBE"/>
    <w:rsid w:val="00A0219B"/>
    <w:rsid w:val="00A203D9"/>
    <w:rsid w:val="00A23320"/>
    <w:rsid w:val="00A23F97"/>
    <w:rsid w:val="00A330D5"/>
    <w:rsid w:val="00A37A5C"/>
    <w:rsid w:val="00A44160"/>
    <w:rsid w:val="00A867CE"/>
    <w:rsid w:val="00A9502B"/>
    <w:rsid w:val="00AD05CC"/>
    <w:rsid w:val="00AD6BD2"/>
    <w:rsid w:val="00AE4A99"/>
    <w:rsid w:val="00AE4DA3"/>
    <w:rsid w:val="00B0377C"/>
    <w:rsid w:val="00B132D8"/>
    <w:rsid w:val="00B41542"/>
    <w:rsid w:val="00B71A22"/>
    <w:rsid w:val="00BB0D33"/>
    <w:rsid w:val="00BB3DBD"/>
    <w:rsid w:val="00BB433A"/>
    <w:rsid w:val="00BB5500"/>
    <w:rsid w:val="00BC4A18"/>
    <w:rsid w:val="00BD0B69"/>
    <w:rsid w:val="00BF6D2A"/>
    <w:rsid w:val="00C04E89"/>
    <w:rsid w:val="00C3781D"/>
    <w:rsid w:val="00C53462"/>
    <w:rsid w:val="00C53B69"/>
    <w:rsid w:val="00C970AA"/>
    <w:rsid w:val="00CA2FCD"/>
    <w:rsid w:val="00CB39F5"/>
    <w:rsid w:val="00CB63BC"/>
    <w:rsid w:val="00CC214A"/>
    <w:rsid w:val="00CD3EB7"/>
    <w:rsid w:val="00CD5BDC"/>
    <w:rsid w:val="00D4766E"/>
    <w:rsid w:val="00D50DF2"/>
    <w:rsid w:val="00D70582"/>
    <w:rsid w:val="00D76388"/>
    <w:rsid w:val="00D96E81"/>
    <w:rsid w:val="00DE1A8F"/>
    <w:rsid w:val="00E5553D"/>
    <w:rsid w:val="00E64754"/>
    <w:rsid w:val="00E75875"/>
    <w:rsid w:val="00E75EB0"/>
    <w:rsid w:val="00EB339A"/>
    <w:rsid w:val="00EE1B2A"/>
    <w:rsid w:val="00F03630"/>
    <w:rsid w:val="00F35DE4"/>
    <w:rsid w:val="00F40AEC"/>
    <w:rsid w:val="00F44D7C"/>
    <w:rsid w:val="00F7074C"/>
    <w:rsid w:val="00F8409A"/>
    <w:rsid w:val="00F864F3"/>
    <w:rsid w:val="00F91157"/>
    <w:rsid w:val="00F9669E"/>
    <w:rsid w:val="00FA152F"/>
    <w:rsid w:val="00FC1E4E"/>
    <w:rsid w:val="00FC3D87"/>
    <w:rsid w:val="00FD112A"/>
    <w:rsid w:val="00FD5615"/>
    <w:rsid w:val="00FE2FD8"/>
    <w:rsid w:val="00FE4B73"/>
    <w:rsid w:val="00FE55DA"/>
    <w:rsid w:val="00FF656B"/>
    <w:rsid w:val="00FF7926"/>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32770"/>
    <o:shapelayout v:ext="edit">
      <o:idmap v:ext="edit" data="1"/>
      <o:rules v:ext="edit">
        <o:r id="V:Rule2" type="connector" idref="#_x0000_s1026"/>
        <o:r id="V:Rule19" type="connector" idref="#_x0000_s1035"/>
        <o:r id="V:Rule21" type="connector" idref="#_x0000_s1037"/>
        <o:r id="V:Rule24" type="connector" idref="#_x0000_s1040"/>
        <o:r id="V:Rule25" type="connector" idref="#_x0000_s1041"/>
        <o:r id="V:Rule26" type="connector" idref="#_x0000_s1042"/>
        <o:r id="V:Rule28" type="connector" idref="#_x0000_s1045"/>
        <o:r id="V:Rule30" type="connector" idref="#_x0000_s1046"/>
        <o:r id="V:Rule32" type="connector" idref="#_x0000_s1048"/>
        <o:r id="V:Rule34" type="connector" idref="#_x0000_s1050"/>
        <o:r id="V:Rule36" type="connector" idref="#_x0000_s1051"/>
        <o:r id="V:Rule38" type="connector" idref="#_x0000_s1053"/>
        <o:r id="V:Rule40" type="connector" idref="#_x0000_s1055"/>
        <o:r id="V:Rule42" type="connector" idref="#_x0000_s1056"/>
        <o:r id="V:Rule44" type="connector" idref="#_x0000_s1057"/>
        <o:r id="V:Rule46" type="connector" idref="#_x0000_s1058"/>
        <o:r id="V:Rule48" type="connector" idref="#_x0000_s1059"/>
        <o:r id="V:Rule52" type="connector" idref="#_x0000_s1062"/>
        <o:r id="V:Rule54" type="connector" idref="#_x0000_s1063"/>
        <o:r id="V:Rule56" type="connector" idref="#_x0000_s1064"/>
        <o:r id="V:Rule58" type="connector" idref="#_x0000_s1065"/>
        <o:r id="V:Rule60" type="connector" idref="#_x0000_s1066"/>
        <o:r id="V:Rule62" type="connector" idref="#_x0000_s1067"/>
        <o:r id="V:Rule64" type="connector" idref="#_x0000_s1068"/>
        <o:r id="V:Rule66" type="connector" idref="#_x0000_s1069"/>
        <o:r id="V:Rule68" type="connector" idref="#_x0000_s1070"/>
        <o:r id="V:Rule70" type="connector" idref="#_x0000_s1071"/>
        <o:r id="V:Rule72" type="connector" idref="#_x0000_s1072"/>
        <o:r id="V:Rule74" type="connector" idref="#_x0000_s1073"/>
        <o:r id="V:Rule76" type="connector" idref="#_x0000_s1074"/>
        <o:r id="V:Rule78" type="connector" idref="#_x0000_s1075"/>
        <o:r id="V:Rule80" type="connector" idref="#_x0000_s1076"/>
        <o:r id="V:Rule82" type="connector" idref="#_x0000_s1077"/>
        <o:r id="V:Rule84" type="connector" idref="#_x0000_s1079"/>
        <o:r id="V:Rule86" type="connector" idref="#_x0000_s1080"/>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D2A66"/>
  </w:style>
  <w:style w:type="paragraph" w:styleId="Titre1">
    <w:name w:val="heading 1"/>
    <w:basedOn w:val="Normal"/>
    <w:next w:val="Normal"/>
    <w:link w:val="Titre1Car"/>
    <w:uiPriority w:val="9"/>
    <w:qFormat/>
    <w:rsid w:val="002C541D"/>
    <w:pPr>
      <w:keepNext/>
      <w:keepLines/>
      <w:numPr>
        <w:numId w:val="2"/>
      </w:numPr>
      <w:spacing w:before="480" w:after="0" w:line="240" w:lineRule="auto"/>
      <w:outlineLvl w:val="0"/>
    </w:pPr>
    <w:rPr>
      <w:rFonts w:asciiTheme="majorHAnsi" w:eastAsiaTheme="majorEastAsia" w:hAnsiTheme="majorHAnsi" w:cstheme="majorBidi"/>
      <w:b/>
      <w:bCs/>
      <w:color w:val="F79646" w:themeColor="accent6"/>
      <w:sz w:val="36"/>
      <w:szCs w:val="28"/>
      <w:u w:val="single"/>
    </w:rPr>
  </w:style>
  <w:style w:type="paragraph" w:styleId="Titre2">
    <w:name w:val="heading 2"/>
    <w:basedOn w:val="Normal"/>
    <w:next w:val="Normal"/>
    <w:link w:val="Titre2Car"/>
    <w:uiPriority w:val="9"/>
    <w:unhideWhenUsed/>
    <w:qFormat/>
    <w:rsid w:val="00CB39F5"/>
    <w:pPr>
      <w:keepNext/>
      <w:keepLines/>
      <w:spacing w:before="200" w:after="120"/>
      <w:ind w:left="1080"/>
      <w:outlineLvl w:val="1"/>
    </w:pPr>
    <w:rPr>
      <w:rFonts w:asciiTheme="majorHAnsi" w:eastAsiaTheme="majorEastAsia" w:hAnsiTheme="majorHAnsi" w:cstheme="majorBidi"/>
      <w:b/>
      <w:bCs/>
      <w:color w:val="F79646" w:themeColor="accent6"/>
      <w:sz w:val="28"/>
      <w:szCs w:val="24"/>
    </w:rPr>
  </w:style>
  <w:style w:type="paragraph" w:styleId="Titre3">
    <w:name w:val="heading 3"/>
    <w:basedOn w:val="Normal"/>
    <w:next w:val="Normal"/>
    <w:link w:val="Titre3Car"/>
    <w:uiPriority w:val="9"/>
    <w:unhideWhenUsed/>
    <w:qFormat/>
    <w:rsid w:val="000D3277"/>
    <w:pPr>
      <w:keepNext/>
      <w:keepLines/>
      <w:spacing w:before="200" w:after="0"/>
      <w:ind w:left="708"/>
      <w:outlineLvl w:val="2"/>
    </w:pPr>
    <w:rPr>
      <w:rFonts w:asciiTheme="majorHAnsi" w:eastAsiaTheme="majorEastAsia" w:hAnsiTheme="majorHAnsi" w:cstheme="majorBidi"/>
      <w:b/>
      <w:bCs/>
      <w:i/>
      <w:color w:val="F79646" w:themeColor="accent6"/>
      <w:sz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unhideWhenUsed/>
    <w:rsid w:val="00857333"/>
    <w:pPr>
      <w:spacing w:before="100" w:beforeAutospacing="1" w:after="119" w:line="240" w:lineRule="auto"/>
    </w:pPr>
    <w:rPr>
      <w:rFonts w:ascii="Times New Roman" w:eastAsia="Times New Roman" w:hAnsi="Times New Roman" w:cs="Times New Roman"/>
      <w:sz w:val="24"/>
      <w:szCs w:val="24"/>
      <w:lang w:eastAsia="fr-FR"/>
    </w:rPr>
  </w:style>
  <w:style w:type="paragraph" w:styleId="Textedebulles">
    <w:name w:val="Balloon Text"/>
    <w:basedOn w:val="Normal"/>
    <w:link w:val="TextedebullesCar"/>
    <w:uiPriority w:val="99"/>
    <w:semiHidden/>
    <w:unhideWhenUsed/>
    <w:rsid w:val="00857333"/>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857333"/>
    <w:rPr>
      <w:rFonts w:ascii="Tahoma" w:hAnsi="Tahoma" w:cs="Tahoma"/>
      <w:sz w:val="16"/>
      <w:szCs w:val="16"/>
    </w:rPr>
  </w:style>
  <w:style w:type="paragraph" w:styleId="En-tte">
    <w:name w:val="header"/>
    <w:basedOn w:val="Normal"/>
    <w:link w:val="En-tteCar"/>
    <w:uiPriority w:val="99"/>
    <w:semiHidden/>
    <w:unhideWhenUsed/>
    <w:rsid w:val="000E65D1"/>
    <w:pPr>
      <w:tabs>
        <w:tab w:val="center" w:pos="4536"/>
        <w:tab w:val="right" w:pos="9072"/>
      </w:tabs>
      <w:spacing w:after="0" w:line="240" w:lineRule="auto"/>
    </w:pPr>
  </w:style>
  <w:style w:type="character" w:customStyle="1" w:styleId="En-tteCar">
    <w:name w:val="En-tête Car"/>
    <w:basedOn w:val="Policepardfaut"/>
    <w:link w:val="En-tte"/>
    <w:uiPriority w:val="99"/>
    <w:semiHidden/>
    <w:rsid w:val="000E65D1"/>
  </w:style>
  <w:style w:type="paragraph" w:styleId="Pieddepage">
    <w:name w:val="footer"/>
    <w:basedOn w:val="Normal"/>
    <w:link w:val="PieddepageCar"/>
    <w:uiPriority w:val="99"/>
    <w:semiHidden/>
    <w:unhideWhenUsed/>
    <w:rsid w:val="000E65D1"/>
    <w:pPr>
      <w:tabs>
        <w:tab w:val="center" w:pos="4536"/>
        <w:tab w:val="right" w:pos="9072"/>
      </w:tabs>
      <w:spacing w:after="0" w:line="240" w:lineRule="auto"/>
    </w:pPr>
  </w:style>
  <w:style w:type="character" w:customStyle="1" w:styleId="PieddepageCar">
    <w:name w:val="Pied de page Car"/>
    <w:basedOn w:val="Policepardfaut"/>
    <w:link w:val="Pieddepage"/>
    <w:uiPriority w:val="99"/>
    <w:semiHidden/>
    <w:rsid w:val="000E65D1"/>
  </w:style>
  <w:style w:type="character" w:customStyle="1" w:styleId="Titre1Car">
    <w:name w:val="Titre 1 Car"/>
    <w:basedOn w:val="Policepardfaut"/>
    <w:link w:val="Titre1"/>
    <w:uiPriority w:val="9"/>
    <w:rsid w:val="002C541D"/>
    <w:rPr>
      <w:rFonts w:asciiTheme="majorHAnsi" w:eastAsiaTheme="majorEastAsia" w:hAnsiTheme="majorHAnsi" w:cstheme="majorBidi"/>
      <w:b/>
      <w:bCs/>
      <w:color w:val="F79646" w:themeColor="accent6"/>
      <w:sz w:val="36"/>
      <w:szCs w:val="28"/>
      <w:u w:val="single"/>
    </w:rPr>
  </w:style>
  <w:style w:type="character" w:customStyle="1" w:styleId="Titre2Car">
    <w:name w:val="Titre 2 Car"/>
    <w:basedOn w:val="Policepardfaut"/>
    <w:link w:val="Titre2"/>
    <w:uiPriority w:val="9"/>
    <w:rsid w:val="00CB39F5"/>
    <w:rPr>
      <w:rFonts w:asciiTheme="majorHAnsi" w:eastAsiaTheme="majorEastAsia" w:hAnsiTheme="majorHAnsi" w:cstheme="majorBidi"/>
      <w:b/>
      <w:bCs/>
      <w:color w:val="F79646" w:themeColor="accent6"/>
      <w:sz w:val="28"/>
      <w:szCs w:val="24"/>
    </w:rPr>
  </w:style>
  <w:style w:type="character" w:customStyle="1" w:styleId="Titre3Car">
    <w:name w:val="Titre 3 Car"/>
    <w:basedOn w:val="Policepardfaut"/>
    <w:link w:val="Titre3"/>
    <w:uiPriority w:val="9"/>
    <w:rsid w:val="000D3277"/>
    <w:rPr>
      <w:rFonts w:asciiTheme="majorHAnsi" w:eastAsiaTheme="majorEastAsia" w:hAnsiTheme="majorHAnsi" w:cstheme="majorBidi"/>
      <w:b/>
      <w:bCs/>
      <w:i/>
      <w:color w:val="F79646" w:themeColor="accent6"/>
      <w:sz w:val="24"/>
    </w:rPr>
  </w:style>
  <w:style w:type="paragraph" w:styleId="En-ttedetabledesmatires">
    <w:name w:val="TOC Heading"/>
    <w:basedOn w:val="Titre1"/>
    <w:next w:val="Normal"/>
    <w:uiPriority w:val="39"/>
    <w:unhideWhenUsed/>
    <w:qFormat/>
    <w:rsid w:val="008E44F1"/>
    <w:pPr>
      <w:spacing w:line="276" w:lineRule="auto"/>
      <w:outlineLvl w:val="9"/>
    </w:pPr>
    <w:rPr>
      <w:color w:val="365F91" w:themeColor="accent1" w:themeShade="BF"/>
      <w:sz w:val="28"/>
    </w:rPr>
  </w:style>
  <w:style w:type="paragraph" w:styleId="TM1">
    <w:name w:val="toc 1"/>
    <w:basedOn w:val="Normal"/>
    <w:next w:val="Normal"/>
    <w:autoRedefine/>
    <w:uiPriority w:val="39"/>
    <w:unhideWhenUsed/>
    <w:rsid w:val="007961BA"/>
    <w:pPr>
      <w:tabs>
        <w:tab w:val="left" w:pos="440"/>
        <w:tab w:val="right" w:leader="dot" w:pos="10456"/>
      </w:tabs>
      <w:spacing w:before="240" w:after="120"/>
    </w:pPr>
  </w:style>
  <w:style w:type="paragraph" w:styleId="TM2">
    <w:name w:val="toc 2"/>
    <w:basedOn w:val="Normal"/>
    <w:next w:val="Normal"/>
    <w:autoRedefine/>
    <w:uiPriority w:val="39"/>
    <w:unhideWhenUsed/>
    <w:rsid w:val="008E44F1"/>
    <w:pPr>
      <w:spacing w:after="100"/>
      <w:ind w:left="220"/>
    </w:pPr>
  </w:style>
  <w:style w:type="character" w:styleId="Lienhypertexte">
    <w:name w:val="Hyperlink"/>
    <w:basedOn w:val="Policepardfaut"/>
    <w:uiPriority w:val="99"/>
    <w:unhideWhenUsed/>
    <w:rsid w:val="008E44F1"/>
    <w:rPr>
      <w:color w:val="0000FF" w:themeColor="hyperlink"/>
      <w:u w:val="single"/>
    </w:rPr>
  </w:style>
  <w:style w:type="paragraph" w:styleId="TM3">
    <w:name w:val="toc 3"/>
    <w:basedOn w:val="Normal"/>
    <w:next w:val="Normal"/>
    <w:autoRedefine/>
    <w:uiPriority w:val="39"/>
    <w:unhideWhenUsed/>
    <w:rsid w:val="000C1D69"/>
    <w:pPr>
      <w:spacing w:after="100"/>
      <w:ind w:left="440"/>
    </w:pPr>
  </w:style>
  <w:style w:type="table" w:styleId="Grilledutableau">
    <w:name w:val="Table Grid"/>
    <w:basedOn w:val="TableauNormal"/>
    <w:uiPriority w:val="59"/>
    <w:rsid w:val="00FC1E4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aragraphedeliste">
    <w:name w:val="List Paragraph"/>
    <w:basedOn w:val="Normal"/>
    <w:uiPriority w:val="34"/>
    <w:qFormat/>
    <w:rsid w:val="00A37A5C"/>
    <w:pPr>
      <w:ind w:left="720"/>
      <w:contextualSpacing/>
    </w:pPr>
  </w:style>
  <w:style w:type="paragraph" w:styleId="Sous-titre">
    <w:name w:val="Subtitle"/>
    <w:basedOn w:val="Normal"/>
    <w:next w:val="Normal"/>
    <w:link w:val="Sous-titreCar"/>
    <w:uiPriority w:val="11"/>
    <w:qFormat/>
    <w:rsid w:val="00741BBB"/>
    <w:pPr>
      <w:numPr>
        <w:ilvl w:val="1"/>
      </w:numPr>
      <w:spacing w:after="0"/>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741BBB"/>
    <w:rPr>
      <w:rFonts w:asciiTheme="majorHAnsi" w:eastAsiaTheme="majorEastAsia" w:hAnsiTheme="majorHAnsi" w:cstheme="majorBidi"/>
      <w:i/>
      <w:iCs/>
      <w:color w:val="4F81BD" w:themeColor="accent1"/>
      <w:spacing w:val="15"/>
      <w:sz w:val="24"/>
      <w:szCs w:val="24"/>
    </w:rPr>
  </w:style>
</w:styles>
</file>

<file path=word/webSettings.xml><?xml version="1.0" encoding="utf-8"?>
<w:webSettings xmlns:r="http://schemas.openxmlformats.org/officeDocument/2006/relationships" xmlns:w="http://schemas.openxmlformats.org/wordprocessingml/2006/main">
  <w:divs>
    <w:div w:id="19821030">
      <w:bodyDiv w:val="1"/>
      <w:marLeft w:val="0"/>
      <w:marRight w:val="0"/>
      <w:marTop w:val="0"/>
      <w:marBottom w:val="0"/>
      <w:divBdr>
        <w:top w:val="none" w:sz="0" w:space="0" w:color="auto"/>
        <w:left w:val="none" w:sz="0" w:space="0" w:color="auto"/>
        <w:bottom w:val="none" w:sz="0" w:space="0" w:color="auto"/>
        <w:right w:val="none" w:sz="0" w:space="0" w:color="auto"/>
      </w:divBdr>
    </w:div>
    <w:div w:id="177044855">
      <w:bodyDiv w:val="1"/>
      <w:marLeft w:val="0"/>
      <w:marRight w:val="0"/>
      <w:marTop w:val="0"/>
      <w:marBottom w:val="0"/>
      <w:divBdr>
        <w:top w:val="none" w:sz="0" w:space="0" w:color="auto"/>
        <w:left w:val="none" w:sz="0" w:space="0" w:color="auto"/>
        <w:bottom w:val="none" w:sz="0" w:space="0" w:color="auto"/>
        <w:right w:val="none" w:sz="0" w:space="0" w:color="auto"/>
      </w:divBdr>
    </w:div>
    <w:div w:id="314187642">
      <w:bodyDiv w:val="1"/>
      <w:marLeft w:val="0"/>
      <w:marRight w:val="0"/>
      <w:marTop w:val="0"/>
      <w:marBottom w:val="0"/>
      <w:divBdr>
        <w:top w:val="none" w:sz="0" w:space="0" w:color="auto"/>
        <w:left w:val="none" w:sz="0" w:space="0" w:color="auto"/>
        <w:bottom w:val="none" w:sz="0" w:space="0" w:color="auto"/>
        <w:right w:val="none" w:sz="0" w:space="0" w:color="auto"/>
      </w:divBdr>
    </w:div>
    <w:div w:id="366680544">
      <w:bodyDiv w:val="1"/>
      <w:marLeft w:val="0"/>
      <w:marRight w:val="0"/>
      <w:marTop w:val="0"/>
      <w:marBottom w:val="0"/>
      <w:divBdr>
        <w:top w:val="none" w:sz="0" w:space="0" w:color="auto"/>
        <w:left w:val="none" w:sz="0" w:space="0" w:color="auto"/>
        <w:bottom w:val="none" w:sz="0" w:space="0" w:color="auto"/>
        <w:right w:val="none" w:sz="0" w:space="0" w:color="auto"/>
      </w:divBdr>
    </w:div>
    <w:div w:id="388846532">
      <w:bodyDiv w:val="1"/>
      <w:marLeft w:val="0"/>
      <w:marRight w:val="0"/>
      <w:marTop w:val="0"/>
      <w:marBottom w:val="0"/>
      <w:divBdr>
        <w:top w:val="none" w:sz="0" w:space="0" w:color="auto"/>
        <w:left w:val="none" w:sz="0" w:space="0" w:color="auto"/>
        <w:bottom w:val="none" w:sz="0" w:space="0" w:color="auto"/>
        <w:right w:val="none" w:sz="0" w:space="0" w:color="auto"/>
      </w:divBdr>
    </w:div>
    <w:div w:id="407071872">
      <w:bodyDiv w:val="1"/>
      <w:marLeft w:val="0"/>
      <w:marRight w:val="0"/>
      <w:marTop w:val="0"/>
      <w:marBottom w:val="0"/>
      <w:divBdr>
        <w:top w:val="none" w:sz="0" w:space="0" w:color="auto"/>
        <w:left w:val="none" w:sz="0" w:space="0" w:color="auto"/>
        <w:bottom w:val="none" w:sz="0" w:space="0" w:color="auto"/>
        <w:right w:val="none" w:sz="0" w:space="0" w:color="auto"/>
      </w:divBdr>
    </w:div>
    <w:div w:id="1075203417">
      <w:bodyDiv w:val="1"/>
      <w:marLeft w:val="0"/>
      <w:marRight w:val="0"/>
      <w:marTop w:val="0"/>
      <w:marBottom w:val="0"/>
      <w:divBdr>
        <w:top w:val="none" w:sz="0" w:space="0" w:color="auto"/>
        <w:left w:val="none" w:sz="0" w:space="0" w:color="auto"/>
        <w:bottom w:val="none" w:sz="0" w:space="0" w:color="auto"/>
        <w:right w:val="none" w:sz="0" w:space="0" w:color="auto"/>
      </w:divBdr>
    </w:div>
    <w:div w:id="1105535152">
      <w:bodyDiv w:val="1"/>
      <w:marLeft w:val="0"/>
      <w:marRight w:val="0"/>
      <w:marTop w:val="0"/>
      <w:marBottom w:val="0"/>
      <w:divBdr>
        <w:top w:val="none" w:sz="0" w:space="0" w:color="auto"/>
        <w:left w:val="none" w:sz="0" w:space="0" w:color="auto"/>
        <w:bottom w:val="none" w:sz="0" w:space="0" w:color="auto"/>
        <w:right w:val="none" w:sz="0" w:space="0" w:color="auto"/>
      </w:divBdr>
    </w:div>
    <w:div w:id="1452017756">
      <w:bodyDiv w:val="1"/>
      <w:marLeft w:val="0"/>
      <w:marRight w:val="0"/>
      <w:marTop w:val="0"/>
      <w:marBottom w:val="0"/>
      <w:divBdr>
        <w:top w:val="none" w:sz="0" w:space="0" w:color="auto"/>
        <w:left w:val="none" w:sz="0" w:space="0" w:color="auto"/>
        <w:bottom w:val="none" w:sz="0" w:space="0" w:color="auto"/>
        <w:right w:val="none" w:sz="0" w:space="0" w:color="auto"/>
      </w:divBdr>
    </w:div>
    <w:div w:id="1556045771">
      <w:bodyDiv w:val="1"/>
      <w:marLeft w:val="0"/>
      <w:marRight w:val="0"/>
      <w:marTop w:val="0"/>
      <w:marBottom w:val="0"/>
      <w:divBdr>
        <w:top w:val="none" w:sz="0" w:space="0" w:color="auto"/>
        <w:left w:val="none" w:sz="0" w:space="0" w:color="auto"/>
        <w:bottom w:val="none" w:sz="0" w:space="0" w:color="auto"/>
        <w:right w:val="none" w:sz="0" w:space="0" w:color="auto"/>
      </w:divBdr>
    </w:div>
    <w:div w:id="1875998884">
      <w:bodyDiv w:val="1"/>
      <w:marLeft w:val="0"/>
      <w:marRight w:val="0"/>
      <w:marTop w:val="0"/>
      <w:marBottom w:val="0"/>
      <w:divBdr>
        <w:top w:val="none" w:sz="0" w:space="0" w:color="auto"/>
        <w:left w:val="none" w:sz="0" w:space="0" w:color="auto"/>
        <w:bottom w:val="none" w:sz="0" w:space="0" w:color="auto"/>
        <w:right w:val="none" w:sz="0" w:space="0" w:color="auto"/>
      </w:divBdr>
    </w:div>
    <w:div w:id="1953706841">
      <w:bodyDiv w:val="1"/>
      <w:marLeft w:val="0"/>
      <w:marRight w:val="0"/>
      <w:marTop w:val="0"/>
      <w:marBottom w:val="0"/>
      <w:divBdr>
        <w:top w:val="none" w:sz="0" w:space="0" w:color="auto"/>
        <w:left w:val="none" w:sz="0" w:space="0" w:color="auto"/>
        <w:bottom w:val="none" w:sz="0" w:space="0" w:color="auto"/>
        <w:right w:val="none" w:sz="0" w:space="0" w:color="auto"/>
      </w:divBdr>
    </w:div>
    <w:div w:id="1970044311">
      <w:bodyDiv w:val="1"/>
      <w:marLeft w:val="0"/>
      <w:marRight w:val="0"/>
      <w:marTop w:val="0"/>
      <w:marBottom w:val="0"/>
      <w:divBdr>
        <w:top w:val="none" w:sz="0" w:space="0" w:color="auto"/>
        <w:left w:val="none" w:sz="0" w:space="0" w:color="auto"/>
        <w:bottom w:val="none" w:sz="0" w:space="0" w:color="auto"/>
        <w:right w:val="none" w:sz="0" w:space="0" w:color="auto"/>
      </w:divBdr>
    </w:div>
    <w:div w:id="2000427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6.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Franklin Gothic Book">
    <w:panose1 w:val="020B05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revisionView w:markup="0" w:comments="0" w:insDel="0" w:formatting="0" w:inkAnnotations="0"/>
  <w:defaultTabStop w:val="708"/>
  <w:hyphenationZone w:val="425"/>
  <w:characterSpacingControl w:val="doNotCompress"/>
  <w:compat>
    <w:useFELayout/>
  </w:compat>
  <w:rsids>
    <w:rsidRoot w:val="00E91EEF"/>
    <w:rsid w:val="006241BD"/>
    <w:rsid w:val="00E91EEF"/>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CD393DBD63C748AAB914288513736E02">
    <w:name w:val="CD393DBD63C748AAB914288513736E02"/>
    <w:rsid w:val="00E91EEF"/>
  </w:style>
  <w:style w:type="paragraph" w:customStyle="1" w:styleId="F37757534B1C4BB7AF1C4905188B205A">
    <w:name w:val="F37757534B1C4BB7AF1C4905188B205A"/>
    <w:rsid w:val="00E91EEF"/>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350348-85EC-4A06-A529-4C0F1C1902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2563</TotalTime>
  <Pages>14</Pages>
  <Words>711</Words>
  <Characters>3915</Characters>
  <Application>Microsoft Office Word</Application>
  <DocSecurity>0</DocSecurity>
  <Lines>32</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4617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Julien DUVAL</dc:creator>
  <cp:lastModifiedBy>Antoine</cp:lastModifiedBy>
  <cp:revision>70</cp:revision>
  <cp:lastPrinted>2015-06-02T09:51:00Z</cp:lastPrinted>
  <dcterms:created xsi:type="dcterms:W3CDTF">2012-03-13T13:59:00Z</dcterms:created>
  <dcterms:modified xsi:type="dcterms:W3CDTF">2023-04-05T07:38:00Z</dcterms:modified>
</cp:coreProperties>
</file>