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01"/>
        </w:rPr>
      </w:pPr>
    </w:p>
    <w:p>
      <w:pPr>
        <w:pStyle w:val="BodyText"/>
        <w:rPr>
          <w:rFonts w:ascii="Times New Roman"/>
          <w:sz w:val="101"/>
        </w:rPr>
      </w:pPr>
    </w:p>
    <w:p>
      <w:pPr>
        <w:pStyle w:val="BodyText"/>
        <w:rPr>
          <w:rFonts w:ascii="Times New Roman"/>
          <w:sz w:val="101"/>
        </w:rPr>
      </w:pPr>
    </w:p>
    <w:p>
      <w:pPr>
        <w:pStyle w:val="BodyText"/>
        <w:rPr>
          <w:rFonts w:ascii="Times New Roman"/>
          <w:sz w:val="101"/>
        </w:rPr>
      </w:pPr>
    </w:p>
    <w:p>
      <w:pPr>
        <w:pStyle w:val="BodyText"/>
        <w:rPr>
          <w:rFonts w:ascii="Times New Roman"/>
          <w:sz w:val="101"/>
        </w:rPr>
      </w:pPr>
    </w:p>
    <w:p>
      <w:pPr>
        <w:pStyle w:val="BodyText"/>
        <w:spacing w:before="972"/>
        <w:rPr>
          <w:rFonts w:ascii="Times New Roman"/>
          <w:sz w:val="101"/>
        </w:rPr>
      </w:pPr>
    </w:p>
    <w:p>
      <w:pPr>
        <w:spacing w:before="0"/>
        <w:ind w:left="5174" w:right="0" w:firstLine="0"/>
        <w:jc w:val="left"/>
        <w:rPr>
          <w:sz w:val="101"/>
        </w:rPr>
      </w:pPr>
      <w:r>
        <w:rPr>
          <w:color w:val="2A2A2A"/>
          <w:spacing w:val="-2"/>
          <w:w w:val="80"/>
          <w:sz w:val="101"/>
        </w:rPr>
        <w:t>DIGESTIVO</w:t>
      </w: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1612391</wp:posOffset>
                </wp:positionH>
                <wp:positionV relativeFrom="paragraph">
                  <wp:posOffset>290950</wp:posOffset>
                </wp:positionV>
                <wp:extent cx="49657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 h="0">
                              <a:moveTo>
                                <a:pt x="0" y="0"/>
                              </a:moveTo>
                              <a:lnTo>
                                <a:pt x="4965192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8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959999pt;margin-top:22.909521pt;width:391pt;height:.1pt;mso-position-horizontal-relative:page;mso-position-vertical-relative:paragraph;z-index:-15728640;mso-wrap-distance-left:0;mso-wrap-distance-right:0" id="docshape1" coordorigin="2539,458" coordsize="7820,0" path="m2539,458l10358,458e" filled="false" stroked="true" strokeweight="5.04pt" strokecolor="#38383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2224" w:right="1952"/>
        <w:jc w:val="center"/>
      </w:pPr>
      <w:r>
        <w:rPr>
          <w:spacing w:val="-5"/>
        </w:rPr>
        <w:t>129</w:t>
      </w:r>
    </w:p>
    <w:p>
      <w:pPr>
        <w:pStyle w:val="BodyText"/>
        <w:spacing w:after="0"/>
        <w:jc w:val="center"/>
        <w:sectPr>
          <w:footerReference w:type="default" r:id="rId5"/>
          <w:type w:val="continuous"/>
          <w:pgSz w:w="11910" w:h="16840"/>
          <w:pgMar w:header="0" w:footer="0" w:top="1920" w:bottom="280" w:left="141" w:right="141"/>
          <w:pgNumType w:start="129"/>
        </w:sectPr>
      </w:pPr>
    </w:p>
    <w:p>
      <w:pPr>
        <w:pStyle w:val="BodyText"/>
        <w:ind w:left="147"/>
        <w:rPr>
          <w:sz w:val="20"/>
        </w:rPr>
      </w:pPr>
      <w:r>
        <w:rPr>
          <w:sz w:val="20"/>
        </w:rPr>
        <w:drawing>
          <wp:inline distT="0" distB="0" distL="0" distR="0">
            <wp:extent cx="7055795" cy="802233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5795" cy="802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0" w:top="160" w:bottom="280" w:left="141" w:right="141"/>
        </w:sectPr>
      </w:pPr>
    </w:p>
    <w:p>
      <w:pPr>
        <w:pStyle w:val="Heading3"/>
        <w:ind w:left="2761"/>
      </w:pPr>
      <w:r>
        <w:rPr>
          <w:w w:val="105"/>
        </w:rPr>
        <w:t>Sistema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Digestivo</w:t>
      </w:r>
    </w:p>
    <w:p>
      <w:pPr>
        <w:pStyle w:val="BodyText"/>
        <w:spacing w:line="254" w:lineRule="auto" w:before="279"/>
        <w:ind w:left="2392" w:right="2110" w:firstLine="718"/>
        <w:jc w:val="both"/>
        <w:rPr>
          <w:sz w:val="21"/>
        </w:rPr>
      </w:pPr>
      <w:r>
        <w:rPr>
          <w:spacing w:val="-2"/>
          <w:w w:val="90"/>
        </w:rPr>
        <w:t>0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sistema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digestivo</w:t>
      </w:r>
      <w:r>
        <w:rPr>
          <w:spacing w:val="-2"/>
          <w:w w:val="90"/>
        </w:rPr>
        <w:t> vai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muilo</w:t>
      </w:r>
      <w:r>
        <w:rPr>
          <w:spacing w:val="-2"/>
          <w:w w:val="90"/>
        </w:rPr>
        <w:t> além</w:t>
      </w:r>
      <w:r>
        <w:rPr>
          <w:spacing w:val="-2"/>
          <w:w w:val="90"/>
        </w:rPr>
        <w:t> da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digestão</w:t>
      </w:r>
      <w:r>
        <w:rPr>
          <w:spacing w:val="-2"/>
          <w:w w:val="90"/>
        </w:rPr>
        <w:t> mecânica</w:t>
      </w:r>
      <w:r>
        <w:rPr>
          <w:spacing w:val="-2"/>
          <w:w w:val="90"/>
        </w:rPr>
        <w:t> 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enzimática</w:t>
      </w:r>
      <w:r>
        <w:rPr>
          <w:spacing w:val="-2"/>
          <w:w w:val="90"/>
        </w:rPr>
        <w:t> dos </w:t>
      </w:r>
      <w:r>
        <w:rPr>
          <w:w w:val="80"/>
        </w:rPr>
        <w:t>alimentos: ele está diretamente</w:t>
      </w:r>
      <w:r>
        <w:rPr/>
        <w:t> </w:t>
      </w:r>
      <w:r>
        <w:rPr>
          <w:w w:val="80"/>
        </w:rPr>
        <w:t>ligado</w:t>
      </w:r>
      <w:r>
        <w:rPr/>
        <w:t> </w:t>
      </w:r>
      <w:r>
        <w:rPr>
          <w:w w:val="80"/>
        </w:rPr>
        <w:t>ao sistema imune, </w:t>
      </w:r>
      <w:r>
        <w:rPr>
          <w:color w:val="1C1C1C"/>
          <w:w w:val="80"/>
        </w:rPr>
        <w:t>à </w:t>
      </w:r>
      <w:r>
        <w:rPr>
          <w:w w:val="80"/>
        </w:rPr>
        <w:t>sinalização</w:t>
      </w:r>
      <w:r>
        <w:rPr/>
        <w:t> </w:t>
      </w:r>
      <w:r>
        <w:rPr>
          <w:w w:val="80"/>
        </w:rPr>
        <w:t>inflamatória</w:t>
      </w:r>
      <w:r>
        <w:rPr/>
        <w:t> </w:t>
      </w:r>
      <w:r>
        <w:rPr>
          <w:w w:val="80"/>
        </w:rPr>
        <w:t>e ao </w:t>
      </w:r>
      <w:r>
        <w:rPr>
          <w:w w:val="90"/>
          <w:sz w:val="21"/>
        </w:rPr>
        <w:t>eixo intestino-cérebro.</w:t>
      </w:r>
    </w:p>
    <w:p>
      <w:pPr>
        <w:pStyle w:val="BodyText"/>
        <w:spacing w:line="256" w:lineRule="auto"/>
        <w:ind w:left="2386" w:right="2113" w:firstLine="710"/>
        <w:jc w:val="both"/>
      </w:pPr>
      <w:r>
        <w:rPr>
          <w:color w:val="111111"/>
          <w:w w:val="80"/>
        </w:rPr>
        <w:t>Na</w:t>
      </w:r>
      <w:r>
        <w:rPr>
          <w:color w:val="111111"/>
          <w:spacing w:val="-4"/>
          <w:w w:val="80"/>
        </w:rPr>
        <w:t> </w:t>
      </w:r>
      <w:r>
        <w:rPr>
          <w:w w:val="80"/>
        </w:rPr>
        <w:t>abordagem</w:t>
      </w:r>
      <w:r>
        <w:rPr>
          <w:spacing w:val="7"/>
        </w:rPr>
        <w:t> </w:t>
      </w:r>
      <w:r>
        <w:rPr>
          <w:w w:val="80"/>
        </w:rPr>
        <w:t>funcional</w:t>
      </w:r>
      <w:r>
        <w:rPr>
          <w:spacing w:val="-3"/>
          <w:w w:val="80"/>
        </w:rPr>
        <w:t> </w:t>
      </w:r>
      <w:r>
        <w:rPr>
          <w:w w:val="80"/>
        </w:rPr>
        <w:t>integrativa,</w:t>
      </w:r>
      <w:r>
        <w:rPr/>
        <w:t> </w:t>
      </w:r>
      <w:r>
        <w:rPr>
          <w:w w:val="80"/>
        </w:rPr>
        <w:t>a</w:t>
      </w:r>
      <w:r>
        <w:rPr>
          <w:spacing w:val="-1"/>
          <w:w w:val="80"/>
        </w:rPr>
        <w:t> </w:t>
      </w:r>
      <w:r>
        <w:rPr>
          <w:w w:val="80"/>
        </w:rPr>
        <w:t>avaliação</w:t>
      </w:r>
      <w:r>
        <w:rPr/>
        <w:t> </w:t>
      </w:r>
      <w:r>
        <w:rPr>
          <w:w w:val="80"/>
        </w:rPr>
        <w:t>do</w:t>
      </w:r>
      <w:r>
        <w:rPr>
          <w:spacing w:val="-2"/>
          <w:w w:val="80"/>
        </w:rPr>
        <w:t> </w:t>
      </w:r>
      <w:r>
        <w:rPr>
          <w:w w:val="80"/>
        </w:rPr>
        <w:t>trato digestivo</w:t>
      </w:r>
      <w:r>
        <w:rPr>
          <w:spacing w:val="-1"/>
        </w:rPr>
        <w:t> </w:t>
      </w:r>
      <w:r>
        <w:rPr>
          <w:w w:val="80"/>
        </w:rPr>
        <w:t>visa</w:t>
      </w:r>
      <w:r>
        <w:rPr>
          <w:spacing w:val="-4"/>
          <w:w w:val="80"/>
        </w:rPr>
        <w:t> </w:t>
      </w:r>
      <w:r>
        <w:rPr>
          <w:w w:val="80"/>
        </w:rPr>
        <w:t>identificar </w:t>
      </w:r>
      <w:r>
        <w:rPr>
          <w:w w:val="90"/>
        </w:rPr>
        <w:t>desequilíbrios</w:t>
      </w:r>
      <w:r>
        <w:rPr>
          <w:spacing w:val="-9"/>
          <w:w w:val="90"/>
        </w:rPr>
        <w:t> </w:t>
      </w:r>
      <w:r>
        <w:rPr>
          <w:w w:val="90"/>
        </w:rPr>
        <w:t>funcionais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impa‹ztani</w:t>
      </w:r>
      <w:r>
        <w:rPr>
          <w:w w:val="90"/>
        </w:rPr>
        <w:t> na</w:t>
      </w:r>
      <w:r>
        <w:rPr>
          <w:spacing w:val="-5"/>
          <w:w w:val="90"/>
        </w:rPr>
        <w:t> </w:t>
      </w:r>
      <w:r>
        <w:rPr>
          <w:w w:val="90"/>
        </w:rPr>
        <w:t>absorção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nutrientes,</w:t>
      </w:r>
      <w:r>
        <w:rPr>
          <w:spacing w:val="-3"/>
          <w:w w:val="90"/>
        </w:rPr>
        <w:t> </w:t>
      </w:r>
      <w:r>
        <w:rPr>
          <w:w w:val="90"/>
        </w:rPr>
        <w:t>detoxificação </w:t>
      </w:r>
      <w:r>
        <w:rPr>
          <w:w w:val="85"/>
        </w:rPr>
        <w:t>hepática,</w:t>
      </w:r>
      <w:r>
        <w:rPr>
          <w:spacing w:val="-6"/>
          <w:w w:val="85"/>
        </w:rPr>
        <w:t> </w:t>
      </w:r>
      <w:r>
        <w:rPr>
          <w:w w:val="85"/>
        </w:rPr>
        <w:t>microbiota,</w:t>
      </w:r>
      <w:r>
        <w:rPr/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permeabilidade</w:t>
      </w:r>
      <w:r>
        <w:rPr>
          <w:spacing w:val="-12"/>
          <w:w w:val="85"/>
        </w:rPr>
        <w:t> </w:t>
      </w:r>
      <w:r>
        <w:rPr>
          <w:w w:val="85"/>
        </w:rPr>
        <w:t>intestinal.</w:t>
      </w:r>
    </w:p>
    <w:p>
      <w:pPr>
        <w:pStyle w:val="BodyText"/>
        <w:spacing w:line="240" w:lineRule="exact"/>
        <w:ind w:left="3096"/>
        <w:jc w:val="both"/>
      </w:pPr>
      <w:r>
        <w:rPr>
          <w:w w:val="80"/>
        </w:rPr>
        <w:t>É</w:t>
      </w:r>
      <w:r>
        <w:rPr/>
        <w:t> </w:t>
      </w:r>
      <w:r>
        <w:rPr>
          <w:w w:val="80"/>
        </w:rPr>
        <w:t>essencial</w:t>
      </w:r>
      <w:r>
        <w:rPr>
          <w:spacing w:val="11"/>
        </w:rPr>
        <w:t> </w:t>
      </w:r>
      <w:r>
        <w:rPr>
          <w:w w:val="80"/>
        </w:rPr>
        <w:t>entender</w:t>
      </w:r>
      <w:r>
        <w:rPr>
          <w:spacing w:val="18"/>
        </w:rPr>
        <w:t> </w:t>
      </w:r>
      <w:r>
        <w:rPr>
          <w:w w:val="80"/>
        </w:rPr>
        <w:t>esse</w:t>
      </w:r>
      <w:r>
        <w:rPr>
          <w:spacing w:val="9"/>
        </w:rPr>
        <w:t> </w:t>
      </w:r>
      <w:r>
        <w:rPr>
          <w:w w:val="80"/>
        </w:rPr>
        <w:t>sistema</w:t>
      </w:r>
      <w:r>
        <w:rPr>
          <w:spacing w:val="19"/>
        </w:rPr>
        <w:t> </w:t>
      </w:r>
      <w:r>
        <w:rPr>
          <w:w w:val="80"/>
        </w:rPr>
        <w:t>como</w:t>
      </w:r>
      <w:r>
        <w:rPr>
          <w:spacing w:val="15"/>
        </w:rPr>
        <w:t> </w:t>
      </w:r>
      <w:r>
        <w:rPr>
          <w:w w:val="80"/>
        </w:rPr>
        <w:t>uma</w:t>
      </w:r>
      <w:r>
        <w:rPr/>
        <w:t> </w:t>
      </w:r>
      <w:r>
        <w:rPr>
          <w:w w:val="80"/>
        </w:rPr>
        <w:t>interface</w:t>
      </w:r>
      <w:r>
        <w:rPr>
          <w:spacing w:val="22"/>
        </w:rPr>
        <w:t> </w:t>
      </w:r>
      <w:r>
        <w:rPr>
          <w:w w:val="80"/>
        </w:rPr>
        <w:t>de</w:t>
      </w:r>
      <w:r>
        <w:rPr>
          <w:spacing w:val="13"/>
        </w:rPr>
        <w:t> </w:t>
      </w:r>
      <w:r>
        <w:rPr>
          <w:w w:val="80"/>
        </w:rPr>
        <w:t>comunicação</w:t>
      </w:r>
      <w:r>
        <w:rPr>
          <w:spacing w:val="38"/>
        </w:rPr>
        <w:t> </w:t>
      </w:r>
      <w:r>
        <w:rPr>
          <w:spacing w:val="-2"/>
          <w:w w:val="80"/>
        </w:rPr>
        <w:t>entre</w:t>
      </w:r>
    </w:p>
    <w:p>
      <w:pPr>
        <w:spacing w:before="30"/>
        <w:ind w:left="2392" w:right="0" w:firstLine="0"/>
        <w:jc w:val="both"/>
        <w:rPr>
          <w:sz w:val="21"/>
        </w:rPr>
      </w:pPr>
      <w:r>
        <w:rPr>
          <w:w w:val="85"/>
          <w:sz w:val="21"/>
        </w:rPr>
        <w:t>corpo,</w:t>
      </w:r>
      <w:r>
        <w:rPr>
          <w:spacing w:val="-5"/>
          <w:sz w:val="21"/>
        </w:rPr>
        <w:t> </w:t>
      </w:r>
      <w:r>
        <w:rPr>
          <w:w w:val="85"/>
          <w:sz w:val="21"/>
        </w:rPr>
        <w:t>mente</w:t>
      </w:r>
      <w:r>
        <w:rPr>
          <w:spacing w:val="-5"/>
          <w:sz w:val="21"/>
        </w:rPr>
        <w:t> </w:t>
      </w:r>
      <w:r>
        <w:rPr>
          <w:w w:val="85"/>
          <w:sz w:val="21"/>
        </w:rPr>
        <w:t>e</w:t>
      </w:r>
      <w:r>
        <w:rPr>
          <w:spacing w:val="-6"/>
          <w:sz w:val="21"/>
        </w:rPr>
        <w:t> </w:t>
      </w:r>
      <w:r>
        <w:rPr>
          <w:spacing w:val="-2"/>
          <w:w w:val="85"/>
          <w:sz w:val="21"/>
        </w:rPr>
        <w:t>ambiente</w:t>
      </w:r>
    </w:p>
    <w:p>
      <w:pPr>
        <w:pStyle w:val="BodyText"/>
        <w:spacing w:before="203"/>
        <w:rPr>
          <w:sz w:val="21"/>
        </w:rPr>
      </w:pPr>
    </w:p>
    <w:p>
      <w:pPr>
        <w:pStyle w:val="Heading4"/>
        <w:ind w:left="2765"/>
      </w:pPr>
      <w:r>
        <w:rPr/>
        <w:t>Sintomas</w:t>
      </w:r>
      <w:r>
        <w:rPr>
          <w:spacing w:val="22"/>
        </w:rPr>
        <w:t> </w:t>
      </w:r>
      <w:r>
        <w:rPr>
          <w:spacing w:val="-2"/>
        </w:rPr>
        <w:t>Gastrointestinais</w:t>
      </w:r>
    </w:p>
    <w:p>
      <w:pPr>
        <w:spacing w:line="288" w:lineRule="exact" w:before="98"/>
        <w:ind w:left="3119" w:right="0" w:firstLine="0"/>
        <w:jc w:val="both"/>
        <w:rPr>
          <w:rFonts w:ascii="Calibri" w:hAnsi="Calibri"/>
          <w:sz w:val="25"/>
        </w:rPr>
      </w:pPr>
      <w:r>
        <w:rPr>
          <w:rFonts w:ascii="Calibri" w:hAnsi="Calibri"/>
          <w:w w:val="80"/>
          <w:sz w:val="25"/>
        </w:rPr>
        <w:t>Sintomas</w:t>
      </w:r>
      <w:r>
        <w:rPr>
          <w:rFonts w:ascii="Calibri" w:hAnsi="Calibri"/>
          <w:spacing w:val="27"/>
          <w:sz w:val="25"/>
        </w:rPr>
        <w:t> </w:t>
      </w:r>
      <w:r>
        <w:rPr>
          <w:rFonts w:ascii="Calibri" w:hAnsi="Calibri"/>
          <w:w w:val="80"/>
          <w:sz w:val="25"/>
        </w:rPr>
        <w:t>como</w:t>
      </w:r>
      <w:r>
        <w:rPr>
          <w:rFonts w:ascii="Calibri" w:hAnsi="Calibri"/>
          <w:spacing w:val="19"/>
          <w:sz w:val="25"/>
        </w:rPr>
        <w:t> </w:t>
      </w:r>
      <w:r>
        <w:rPr>
          <w:rFonts w:ascii="Calibri" w:hAnsi="Calibri"/>
          <w:w w:val="80"/>
          <w:sz w:val="25"/>
        </w:rPr>
        <w:t>refluxo,</w:t>
      </w:r>
      <w:r>
        <w:rPr>
          <w:rFonts w:ascii="Calibri" w:hAnsi="Calibri"/>
          <w:spacing w:val="26"/>
          <w:sz w:val="25"/>
        </w:rPr>
        <w:t> </w:t>
      </w:r>
      <w:r>
        <w:rPr>
          <w:rFonts w:ascii="Calibri" w:hAnsi="Calibri"/>
          <w:w w:val="80"/>
          <w:sz w:val="25"/>
        </w:rPr>
        <w:t>constipação,</w:t>
      </w:r>
      <w:r>
        <w:rPr>
          <w:rFonts w:ascii="Calibri" w:hAnsi="Calibri"/>
          <w:spacing w:val="35"/>
          <w:sz w:val="25"/>
        </w:rPr>
        <w:t> </w:t>
      </w:r>
      <w:r>
        <w:rPr>
          <w:rFonts w:ascii="Calibri" w:hAnsi="Calibri"/>
          <w:w w:val="80"/>
          <w:sz w:val="25"/>
        </w:rPr>
        <w:t>diarreia,</w:t>
      </w:r>
      <w:r>
        <w:rPr>
          <w:rFonts w:ascii="Calibri" w:hAnsi="Calibri"/>
          <w:spacing w:val="29"/>
          <w:sz w:val="25"/>
        </w:rPr>
        <w:t> </w:t>
      </w:r>
      <w:r>
        <w:rPr>
          <w:rFonts w:ascii="Calibri" w:hAnsi="Calibri"/>
          <w:w w:val="80"/>
          <w:sz w:val="25"/>
        </w:rPr>
        <w:t>gases,</w:t>
      </w:r>
      <w:r>
        <w:rPr>
          <w:rFonts w:ascii="Calibri" w:hAnsi="Calibri"/>
          <w:spacing w:val="17"/>
          <w:sz w:val="25"/>
        </w:rPr>
        <w:t> </w:t>
      </w:r>
      <w:r>
        <w:rPr>
          <w:rFonts w:ascii="Calibri" w:hAnsi="Calibri"/>
          <w:w w:val="80"/>
          <w:sz w:val="25"/>
        </w:rPr>
        <w:t>inchado</w:t>
      </w:r>
      <w:r>
        <w:rPr>
          <w:rFonts w:ascii="Calibri" w:hAnsi="Calibri"/>
          <w:spacing w:val="22"/>
          <w:sz w:val="25"/>
        </w:rPr>
        <w:t> </w:t>
      </w:r>
      <w:r>
        <w:rPr>
          <w:rFonts w:ascii="Calibri" w:hAnsi="Calibri"/>
          <w:w w:val="80"/>
          <w:sz w:val="25"/>
        </w:rPr>
        <w:t>e</w:t>
      </w:r>
      <w:r>
        <w:rPr>
          <w:rFonts w:ascii="Calibri" w:hAnsi="Calibri"/>
          <w:spacing w:val="6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desconforto</w:t>
      </w:r>
    </w:p>
    <w:p>
      <w:pPr>
        <w:spacing w:line="263" w:lineRule="exact" w:before="0"/>
        <w:ind w:left="2398" w:right="0" w:firstLine="0"/>
        <w:jc w:val="both"/>
        <w:rPr>
          <w:sz w:val="25"/>
        </w:rPr>
      </w:pPr>
      <w:r>
        <w:rPr>
          <w:w w:val="70"/>
          <w:sz w:val="25"/>
        </w:rPr>
        <w:t>abdominal</w:t>
      </w:r>
      <w:r>
        <w:rPr>
          <w:sz w:val="25"/>
        </w:rPr>
        <w:t> </w:t>
      </w:r>
      <w:r>
        <w:rPr>
          <w:w w:val="70"/>
          <w:sz w:val="25"/>
        </w:rPr>
        <w:t>são</w:t>
      </w:r>
      <w:r>
        <w:rPr>
          <w:spacing w:val="-16"/>
          <w:sz w:val="25"/>
        </w:rPr>
        <w:t> </w:t>
      </w:r>
      <w:r>
        <w:rPr>
          <w:w w:val="70"/>
          <w:sz w:val="25"/>
        </w:rPr>
        <w:t>sinais</w:t>
      </w:r>
      <w:r>
        <w:rPr>
          <w:spacing w:val="3"/>
          <w:sz w:val="25"/>
        </w:rPr>
        <w:t> </w:t>
      </w:r>
      <w:r>
        <w:rPr>
          <w:w w:val="70"/>
          <w:sz w:val="25"/>
        </w:rPr>
        <w:t>de</w:t>
      </w:r>
      <w:r>
        <w:rPr>
          <w:spacing w:val="-11"/>
          <w:sz w:val="25"/>
        </w:rPr>
        <w:t> </w:t>
      </w:r>
      <w:r>
        <w:rPr>
          <w:w w:val="70"/>
          <w:sz w:val="25"/>
        </w:rPr>
        <w:t>alerta</w:t>
      </w:r>
      <w:r>
        <w:rPr>
          <w:spacing w:val="-15"/>
          <w:sz w:val="25"/>
        </w:rPr>
        <w:t> </w:t>
      </w:r>
      <w:r>
        <w:rPr>
          <w:w w:val="70"/>
          <w:sz w:val="25"/>
        </w:rPr>
        <w:t>para</w:t>
      </w:r>
      <w:r>
        <w:rPr>
          <w:spacing w:val="-3"/>
          <w:sz w:val="25"/>
        </w:rPr>
        <w:t> </w:t>
      </w:r>
      <w:r>
        <w:rPr>
          <w:w w:val="70"/>
          <w:sz w:val="25"/>
        </w:rPr>
        <w:t>desequilíbrio</w:t>
      </w:r>
      <w:r>
        <w:rPr>
          <w:spacing w:val="6"/>
          <w:sz w:val="25"/>
        </w:rPr>
        <w:t> </w:t>
      </w:r>
      <w:r>
        <w:rPr>
          <w:w w:val="70"/>
          <w:sz w:val="25"/>
        </w:rPr>
        <w:t>da</w:t>
      </w:r>
      <w:r>
        <w:rPr>
          <w:spacing w:val="-13"/>
          <w:sz w:val="25"/>
        </w:rPr>
        <w:t> </w:t>
      </w:r>
      <w:r>
        <w:rPr>
          <w:w w:val="70"/>
          <w:sz w:val="25"/>
        </w:rPr>
        <w:t>função</w:t>
      </w:r>
      <w:r>
        <w:rPr>
          <w:spacing w:val="-9"/>
          <w:sz w:val="25"/>
        </w:rPr>
        <w:t> </w:t>
      </w:r>
      <w:r>
        <w:rPr>
          <w:spacing w:val="-2"/>
          <w:w w:val="70"/>
          <w:sz w:val="25"/>
        </w:rPr>
        <w:t>digestiva.</w:t>
      </w:r>
    </w:p>
    <w:p>
      <w:pPr>
        <w:spacing w:line="216" w:lineRule="auto" w:before="16"/>
        <w:ind w:left="2398" w:right="2127" w:firstLine="715"/>
        <w:jc w:val="both"/>
        <w:rPr>
          <w:sz w:val="25"/>
        </w:rPr>
      </w:pPr>
      <w:r>
        <w:rPr>
          <w:w w:val="70"/>
          <w:sz w:val="25"/>
        </w:rPr>
        <w:t>Aqui,</w:t>
      </w:r>
      <w:r>
        <w:rPr>
          <w:spacing w:val="-13"/>
          <w:sz w:val="25"/>
        </w:rPr>
        <w:t> </w:t>
      </w:r>
      <w:r>
        <w:rPr>
          <w:w w:val="70"/>
          <w:sz w:val="25"/>
        </w:rPr>
        <w:t>eles</w:t>
      </w:r>
      <w:r>
        <w:rPr>
          <w:sz w:val="25"/>
        </w:rPr>
        <w:t> </w:t>
      </w:r>
      <w:r>
        <w:rPr>
          <w:w w:val="70"/>
          <w:sz w:val="25"/>
        </w:rPr>
        <w:t>sáo</w:t>
      </w:r>
      <w:r>
        <w:rPr>
          <w:spacing w:val="-17"/>
          <w:sz w:val="25"/>
        </w:rPr>
        <w:t> </w:t>
      </w:r>
      <w:r>
        <w:rPr>
          <w:w w:val="70"/>
          <w:sz w:val="25"/>
        </w:rPr>
        <w:t>investigados</w:t>
      </w:r>
      <w:r>
        <w:rPr>
          <w:sz w:val="25"/>
        </w:rPr>
        <w:t> </w:t>
      </w:r>
      <w:r>
        <w:rPr>
          <w:w w:val="70"/>
          <w:sz w:val="25"/>
        </w:rPr>
        <w:t>como</w:t>
      </w:r>
      <w:r>
        <w:rPr>
          <w:spacing w:val="-4"/>
          <w:sz w:val="25"/>
        </w:rPr>
        <w:t> </w:t>
      </w:r>
      <w:r>
        <w:rPr>
          <w:w w:val="70"/>
          <w:sz w:val="25"/>
        </w:rPr>
        <w:t>reflexo</w:t>
      </w:r>
      <w:r>
        <w:rPr>
          <w:spacing w:val="-2"/>
          <w:sz w:val="25"/>
        </w:rPr>
        <w:t> </w:t>
      </w:r>
      <w:r>
        <w:rPr>
          <w:w w:val="70"/>
          <w:sz w:val="25"/>
        </w:rPr>
        <w:t>de</w:t>
      </w:r>
      <w:r>
        <w:rPr>
          <w:spacing w:val="-4"/>
          <w:sz w:val="25"/>
        </w:rPr>
        <w:t> </w:t>
      </w:r>
      <w:r>
        <w:rPr>
          <w:w w:val="70"/>
          <w:sz w:val="25"/>
        </w:rPr>
        <w:t>alterações</w:t>
      </w:r>
      <w:r>
        <w:rPr>
          <w:sz w:val="25"/>
        </w:rPr>
        <w:t> </w:t>
      </w:r>
      <w:r>
        <w:rPr>
          <w:w w:val="70"/>
          <w:sz w:val="25"/>
        </w:rPr>
        <w:t>na</w:t>
      </w:r>
      <w:r>
        <w:rPr>
          <w:spacing w:val="-18"/>
          <w:sz w:val="25"/>
        </w:rPr>
        <w:t> </w:t>
      </w:r>
      <w:r>
        <w:rPr>
          <w:w w:val="70"/>
          <w:sz w:val="25"/>
        </w:rPr>
        <w:t>microbiota,</w:t>
      </w:r>
      <w:r>
        <w:rPr>
          <w:sz w:val="25"/>
        </w:rPr>
        <w:t> </w:t>
      </w:r>
      <w:r>
        <w:rPr>
          <w:w w:val="70"/>
          <w:sz w:val="25"/>
        </w:rPr>
        <w:t>disbiose, </w:t>
      </w:r>
      <w:r>
        <w:rPr>
          <w:spacing w:val="-2"/>
          <w:w w:val="75"/>
          <w:sz w:val="25"/>
        </w:rPr>
        <w:t>hipocloridria,</w:t>
      </w:r>
      <w:r>
        <w:rPr>
          <w:spacing w:val="-4"/>
          <w:w w:val="75"/>
          <w:sz w:val="25"/>
        </w:rPr>
        <w:t> </w:t>
      </w:r>
      <w:r>
        <w:rPr>
          <w:spacing w:val="-2"/>
          <w:w w:val="75"/>
          <w:sz w:val="25"/>
        </w:rPr>
        <w:t>intoIerânc!as</w:t>
      </w:r>
      <w:r>
        <w:rPr>
          <w:sz w:val="25"/>
        </w:rPr>
        <w:t> </w:t>
      </w:r>
      <w:r>
        <w:rPr>
          <w:spacing w:val="-2"/>
          <w:w w:val="75"/>
          <w:sz w:val="25"/>
        </w:rPr>
        <w:t>alimentares</w:t>
      </w:r>
      <w:r>
        <w:rPr>
          <w:sz w:val="25"/>
        </w:rPr>
        <w:t> </w:t>
      </w:r>
      <w:r>
        <w:rPr>
          <w:spacing w:val="-2"/>
          <w:w w:val="75"/>
          <w:sz w:val="25"/>
        </w:rPr>
        <w:t>e</w:t>
      </w:r>
      <w:r>
        <w:rPr>
          <w:spacing w:val="-4"/>
          <w:w w:val="75"/>
          <w:sz w:val="25"/>
        </w:rPr>
        <w:t> </w:t>
      </w:r>
      <w:r>
        <w:rPr>
          <w:spacing w:val="-2"/>
          <w:w w:val="75"/>
          <w:sz w:val="25"/>
        </w:rPr>
        <w:t>infamação</w:t>
      </w:r>
      <w:r>
        <w:rPr>
          <w:spacing w:val="-3"/>
          <w:sz w:val="25"/>
        </w:rPr>
        <w:t> </w:t>
      </w:r>
      <w:r>
        <w:rPr>
          <w:spacing w:val="-2"/>
          <w:w w:val="75"/>
          <w:sz w:val="25"/>
        </w:rPr>
        <w:t>intestinal.</w:t>
      </w:r>
    </w:p>
    <w:p>
      <w:pPr>
        <w:pStyle w:val="BodyText"/>
        <w:spacing w:before="19"/>
        <w:rPr>
          <w:sz w:val="25"/>
        </w:rPr>
      </w:pPr>
    </w:p>
    <w:p>
      <w:pPr>
        <w:spacing w:before="0"/>
        <w:ind w:left="2410" w:right="0" w:firstLine="0"/>
        <w:jc w:val="left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10"/>
          <w:sz w:val="23"/>
        </w:rPr>
        <w:t>Explicação</w:t>
      </w:r>
      <w:r>
        <w:rPr>
          <w:rFonts w:ascii="Times New Roman" w:hAnsi="Times New Roman"/>
          <w:spacing w:val="-6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dos</w:t>
      </w:r>
      <w:r>
        <w:rPr>
          <w:rFonts w:ascii="Times New Roman" w:hAnsi="Times New Roman"/>
          <w:spacing w:val="-8"/>
          <w:w w:val="110"/>
          <w:sz w:val="23"/>
        </w:rPr>
        <w:t> </w:t>
      </w:r>
      <w:r>
        <w:rPr>
          <w:rFonts w:ascii="Times New Roman" w:hAnsi="Times New Roman"/>
          <w:spacing w:val="-2"/>
          <w:w w:val="110"/>
          <w:sz w:val="23"/>
        </w:rPr>
        <w:t>Resultados:</w:t>
      </w:r>
    </w:p>
    <w:p>
      <w:pPr>
        <w:pStyle w:val="BodyText"/>
        <w:spacing w:line="249" w:lineRule="auto" w:before="155"/>
        <w:ind w:left="2400" w:right="2115" w:hanging="3"/>
        <w:jc w:val="both"/>
      </w:pPr>
      <w:r>
        <w:rPr>
          <w:w w:val="90"/>
        </w:rPr>
        <w:t>Refluxo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Hipocloridria:</w:t>
      </w:r>
      <w:r>
        <w:rPr>
          <w:spacing w:val="-9"/>
          <w:w w:val="90"/>
        </w:rPr>
        <w:t> </w:t>
      </w:r>
      <w:r>
        <w:rPr>
          <w:w w:val="90"/>
        </w:rPr>
        <w:t>Muitas</w:t>
      </w:r>
      <w:r>
        <w:rPr>
          <w:spacing w:val="-9"/>
          <w:w w:val="90"/>
        </w:rPr>
        <w:t> </w:t>
      </w:r>
      <w:r>
        <w:rPr>
          <w:w w:val="90"/>
        </w:rPr>
        <w:t>vezes</w:t>
      </w:r>
      <w:r>
        <w:rPr>
          <w:spacing w:val="-9"/>
          <w:w w:val="90"/>
        </w:rPr>
        <w:t> </w:t>
      </w:r>
      <w:r>
        <w:rPr>
          <w:w w:val="90"/>
        </w:rPr>
        <w:t>confundido</w:t>
      </w:r>
      <w:r>
        <w:rPr>
          <w:spacing w:val="-5"/>
          <w:w w:val="90"/>
        </w:rPr>
        <w:t> </w:t>
      </w:r>
      <w:r>
        <w:rPr>
          <w:w w:val="90"/>
        </w:rPr>
        <w:t>com</w:t>
      </w:r>
      <w:r>
        <w:rPr>
          <w:spacing w:val="-6"/>
          <w:w w:val="90"/>
        </w:rPr>
        <w:t> </w:t>
      </w:r>
      <w:r>
        <w:rPr>
          <w:w w:val="90"/>
        </w:rPr>
        <w:t>excesso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ácido,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refluxo </w:t>
      </w:r>
      <w:r>
        <w:rPr>
          <w:w w:val="80"/>
        </w:rPr>
        <w:t>pode estar relacionado</w:t>
      </w:r>
      <w:r>
        <w:rPr/>
        <w:t> </w:t>
      </w:r>
      <w:r>
        <w:rPr>
          <w:w w:val="80"/>
        </w:rPr>
        <w:t>à baixa pr0duçáo</w:t>
      </w:r>
      <w:r>
        <w:rPr/>
        <w:t> </w:t>
      </w:r>
      <w:r>
        <w:rPr>
          <w:w w:val="80"/>
        </w:rPr>
        <w:t>de ãcido clorídrico,</w:t>
      </w:r>
      <w:r>
        <w:rPr/>
        <w:t> </w:t>
      </w:r>
      <w:r>
        <w:rPr>
          <w:w w:val="80"/>
        </w:rPr>
        <w:t>comprometendo</w:t>
      </w:r>
      <w:r>
        <w:rPr>
          <w:spacing w:val="30"/>
        </w:rPr>
        <w:t> </w:t>
      </w:r>
      <w:r>
        <w:rPr>
          <w:w w:val="80"/>
        </w:rPr>
        <w:t>a</w:t>
      </w:r>
      <w:r>
        <w:rPr>
          <w:spacing w:val="-2"/>
          <w:w w:val="80"/>
        </w:rPr>
        <w:t> </w:t>
      </w:r>
      <w:r>
        <w:rPr>
          <w:w w:val="80"/>
        </w:rPr>
        <w:t>digestáo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proteínas</w:t>
      </w:r>
      <w:r>
        <w:rPr/>
        <w:t> </w:t>
      </w:r>
      <w:r>
        <w:rPr>
          <w:spacing w:val="-2"/>
          <w:w w:val="85"/>
        </w:rPr>
        <w:t>e ativando</w:t>
      </w:r>
      <w:r>
        <w:rPr/>
        <w:t> </w:t>
      </w:r>
      <w:r>
        <w:rPr>
          <w:spacing w:val="-2"/>
          <w:w w:val="85"/>
        </w:rPr>
        <w:t>mecanismos</w:t>
      </w:r>
      <w:r>
        <w:rPr/>
        <w:t> </w:t>
      </w:r>
      <w:r>
        <w:rPr>
          <w:spacing w:val="-2"/>
          <w:w w:val="85"/>
        </w:rPr>
        <w:t>compensatórios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que causam queimação.</w:t>
      </w:r>
    </w:p>
    <w:p>
      <w:pPr>
        <w:pStyle w:val="BodyText"/>
        <w:spacing w:before="51"/>
      </w:pPr>
    </w:p>
    <w:p>
      <w:pPr>
        <w:spacing w:line="249" w:lineRule="auto" w:before="0"/>
        <w:ind w:left="2407" w:right="2082" w:hanging="3"/>
        <w:jc w:val="both"/>
        <w:rPr>
          <w:rFonts w:ascii="Calibri" w:hAnsi="Calibri"/>
          <w:sz w:val="20"/>
        </w:rPr>
      </w:pPr>
      <w:r>
        <w:rPr>
          <w:rFonts w:ascii="Calibri" w:hAnsi="Calibri"/>
          <w:sz w:val="21"/>
        </w:rPr>
        <w:t>Constipação: Pode ser consequência de desidrataçáo, disbiose, baixa ingestão de fibras ou disfunção do nexo vago. Eslá associada a aumento da toxicidade por </w:t>
      </w:r>
      <w:r>
        <w:rPr>
          <w:rFonts w:ascii="Calibri" w:hAnsi="Calibri"/>
          <w:sz w:val="20"/>
        </w:rPr>
        <w:t>reabsorção de tcxinas.</w:t>
      </w:r>
    </w:p>
    <w:p>
      <w:pPr>
        <w:pStyle w:val="BodyText"/>
        <w:spacing w:before="35"/>
        <w:rPr>
          <w:rFonts w:ascii="Calibri"/>
          <w:sz w:val="21"/>
        </w:rPr>
      </w:pPr>
    </w:p>
    <w:p>
      <w:pPr>
        <w:spacing w:before="0"/>
        <w:ind w:left="2407" w:right="2081" w:hanging="3"/>
        <w:jc w:val="both"/>
        <w:rPr>
          <w:sz w:val="23"/>
        </w:rPr>
      </w:pPr>
      <w:r>
        <w:rPr>
          <w:w w:val="85"/>
          <w:sz w:val="23"/>
        </w:rPr>
        <w:t>Diarreia</w:t>
      </w:r>
      <w:r>
        <w:rPr>
          <w:w w:val="85"/>
          <w:sz w:val="23"/>
        </w:rPr>
        <w:t> Crônica:</w:t>
      </w:r>
      <w:r>
        <w:rPr>
          <w:w w:val="85"/>
          <w:sz w:val="23"/>
        </w:rPr>
        <w:t> Frequentemente</w:t>
      </w:r>
      <w:r>
        <w:rPr>
          <w:w w:val="85"/>
          <w:sz w:val="23"/>
        </w:rPr>
        <w:t> relacionada</w:t>
      </w:r>
      <w:r>
        <w:rPr>
          <w:sz w:val="23"/>
        </w:rPr>
        <w:t> </w:t>
      </w:r>
      <w:r>
        <w:rPr>
          <w:w w:val="85"/>
          <w:sz w:val="23"/>
        </w:rPr>
        <w:t>a</w:t>
      </w:r>
      <w:r>
        <w:rPr>
          <w:w w:val="85"/>
          <w:sz w:val="23"/>
        </w:rPr>
        <w:t> disbiose,</w:t>
      </w:r>
      <w:r>
        <w:rPr>
          <w:w w:val="85"/>
          <w:sz w:val="23"/>
        </w:rPr>
        <w:t> intolerâncias, SIB0</w:t>
      </w:r>
      <w:r>
        <w:rPr>
          <w:w w:val="85"/>
          <w:sz w:val="23"/>
        </w:rPr>
        <w:t> ou </w:t>
      </w:r>
      <w:r>
        <w:rPr>
          <w:spacing w:val="-2"/>
          <w:w w:val="85"/>
          <w:sz w:val="23"/>
        </w:rPr>
        <w:t>resposta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imune</w:t>
      </w:r>
      <w:r>
        <w:rPr>
          <w:spacing w:val="-4"/>
          <w:w w:val="85"/>
          <w:sz w:val="23"/>
        </w:rPr>
        <w:t> </w:t>
      </w:r>
      <w:r>
        <w:rPr>
          <w:spacing w:val="-2"/>
          <w:w w:val="85"/>
          <w:sz w:val="23"/>
        </w:rPr>
        <w:t>exacerbada.</w:t>
      </w:r>
    </w:p>
    <w:p>
      <w:pPr>
        <w:pStyle w:val="BodyText"/>
        <w:spacing w:before="28"/>
        <w:rPr>
          <w:sz w:val="23"/>
        </w:rPr>
      </w:pPr>
    </w:p>
    <w:p>
      <w:pPr>
        <w:spacing w:before="1"/>
        <w:ind w:left="2413" w:right="0" w:firstLine="0"/>
        <w:jc w:val="left"/>
        <w:rPr>
          <w:rFonts w:ascii="Times New Roman" w:hAnsi="Times New Roman"/>
          <w:sz w:val="23"/>
        </w:rPr>
      </w:pPr>
      <w:r>
        <w:rPr>
          <w:rFonts w:ascii="Times New Roman" w:hAnsi="Times New Roman"/>
          <w:spacing w:val="-2"/>
          <w:w w:val="110"/>
          <w:sz w:val="23"/>
        </w:rPr>
        <w:t>Correlações:</w:t>
      </w:r>
    </w:p>
    <w:p>
      <w:pPr>
        <w:pStyle w:val="Heading7"/>
        <w:numPr>
          <w:ilvl w:val="0"/>
          <w:numId w:val="1"/>
        </w:numPr>
        <w:tabs>
          <w:tab w:pos="3126" w:val="left" w:leader="none"/>
        </w:tabs>
        <w:spacing w:line="240" w:lineRule="auto" w:before="111" w:after="0"/>
        <w:ind w:left="3126" w:right="0" w:hanging="350"/>
        <w:jc w:val="left"/>
        <w:rPr>
          <w:color w:val="383838"/>
        </w:rPr>
      </w:pPr>
      <w:r>
        <w:rPr>
          <w:w w:val="70"/>
        </w:rPr>
        <w:t>Investigação</w:t>
      </w:r>
      <w:r>
        <w:rPr>
          <w:spacing w:val="27"/>
        </w:rPr>
        <w:t> </w:t>
      </w:r>
      <w:r>
        <w:rPr>
          <w:w w:val="70"/>
        </w:rPr>
        <w:t>de</w:t>
      </w:r>
      <w:r>
        <w:rPr>
          <w:spacing w:val="-18"/>
        </w:rPr>
        <w:t> </w:t>
      </w:r>
      <w:r>
        <w:rPr>
          <w:w w:val="70"/>
        </w:rPr>
        <w:t>hipocloridria,</w:t>
      </w:r>
      <w:r>
        <w:rPr>
          <w:spacing w:val="-20"/>
        </w:rPr>
        <w:t> </w:t>
      </w:r>
      <w:r>
        <w:rPr>
          <w:w w:val="70"/>
        </w:rPr>
        <w:t>pH</w:t>
      </w:r>
      <w:r>
        <w:rPr>
          <w:spacing w:val="-3"/>
        </w:rPr>
        <w:t> </w:t>
      </w:r>
      <w:r>
        <w:rPr>
          <w:w w:val="70"/>
        </w:rPr>
        <w:t>gástrico</w:t>
      </w:r>
      <w:r>
        <w:rPr>
          <w:spacing w:val="4"/>
        </w:rPr>
        <w:t> </w:t>
      </w:r>
      <w:r>
        <w:rPr>
          <w:w w:val="70"/>
        </w:rPr>
        <w:t>e</w:t>
      </w:r>
      <w:r>
        <w:rPr>
          <w:spacing w:val="-12"/>
        </w:rPr>
        <w:t> </w:t>
      </w:r>
      <w:r>
        <w:rPr>
          <w:w w:val="70"/>
        </w:rPr>
        <w:t>enzimas</w:t>
      </w:r>
      <w:r>
        <w:rPr>
          <w:spacing w:val="2"/>
        </w:rPr>
        <w:t> </w:t>
      </w:r>
      <w:r>
        <w:rPr>
          <w:spacing w:val="-2"/>
          <w:w w:val="70"/>
        </w:rPr>
        <w:t>digestivas.</w:t>
      </w:r>
    </w:p>
    <w:p>
      <w:pPr>
        <w:pStyle w:val="ListParagraph"/>
        <w:numPr>
          <w:ilvl w:val="0"/>
          <w:numId w:val="1"/>
        </w:numPr>
        <w:tabs>
          <w:tab w:pos="3124" w:val="left" w:leader="none"/>
        </w:tabs>
        <w:spacing w:line="251" w:lineRule="exact" w:before="281" w:after="0"/>
        <w:ind w:left="3124" w:right="0" w:hanging="347"/>
        <w:jc w:val="left"/>
        <w:rPr>
          <w:color w:val="3B3B3B"/>
          <w:sz w:val="22"/>
        </w:rPr>
      </w:pPr>
      <w:r>
        <w:rPr>
          <w:w w:val="80"/>
          <w:sz w:val="22"/>
        </w:rPr>
        <w:t>Utilização</w:t>
      </w:r>
      <w:r>
        <w:rPr>
          <w:spacing w:val="6"/>
          <w:sz w:val="22"/>
        </w:rPr>
        <w:t> </w:t>
      </w:r>
      <w:r>
        <w:rPr>
          <w:w w:val="80"/>
          <w:sz w:val="22"/>
        </w:rPr>
        <w:t>de</w:t>
      </w:r>
      <w:r>
        <w:rPr>
          <w:spacing w:val="-4"/>
          <w:sz w:val="22"/>
        </w:rPr>
        <w:t> </w:t>
      </w:r>
      <w:r>
        <w:rPr>
          <w:w w:val="80"/>
          <w:sz w:val="22"/>
        </w:rPr>
        <w:t>fitoterápicos</w:t>
      </w:r>
      <w:r>
        <w:rPr>
          <w:spacing w:val="4"/>
          <w:sz w:val="22"/>
        </w:rPr>
        <w:t> </w:t>
      </w:r>
      <w:r>
        <w:rPr>
          <w:w w:val="80"/>
          <w:sz w:val="22"/>
        </w:rPr>
        <w:t>e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suplementos</w:t>
      </w:r>
      <w:r>
        <w:rPr>
          <w:spacing w:val="23"/>
          <w:sz w:val="22"/>
        </w:rPr>
        <w:t> </w:t>
      </w:r>
      <w:r>
        <w:rPr>
          <w:w w:val="80"/>
          <w:sz w:val="22"/>
        </w:rPr>
        <w:t>como</w:t>
      </w:r>
      <w:r>
        <w:rPr>
          <w:spacing w:val="-4"/>
          <w:sz w:val="22"/>
        </w:rPr>
        <w:t> </w:t>
      </w:r>
      <w:r>
        <w:rPr>
          <w:w w:val="80"/>
          <w:sz w:val="22"/>
        </w:rPr>
        <w:t>betaina</w:t>
      </w:r>
      <w:r>
        <w:rPr>
          <w:spacing w:val="-6"/>
          <w:sz w:val="22"/>
        </w:rPr>
        <w:t> </w:t>
      </w:r>
      <w:r>
        <w:rPr>
          <w:w w:val="80"/>
          <w:sz w:val="22"/>
        </w:rPr>
        <w:t>HCI,</w:t>
      </w:r>
      <w:r>
        <w:rPr>
          <w:spacing w:val="-8"/>
          <w:sz w:val="22"/>
        </w:rPr>
        <w:t> </w:t>
      </w:r>
      <w:r>
        <w:rPr>
          <w:w w:val="80"/>
          <w:sz w:val="22"/>
        </w:rPr>
        <w:t>enzimas</w:t>
      </w:r>
      <w:r>
        <w:rPr>
          <w:spacing w:val="13"/>
          <w:sz w:val="22"/>
        </w:rPr>
        <w:t> </w:t>
      </w:r>
      <w:r>
        <w:rPr>
          <w:spacing w:val="-2"/>
          <w:w w:val="80"/>
          <w:sz w:val="22"/>
        </w:rPr>
        <w:t>digestivas</w:t>
      </w:r>
    </w:p>
    <w:p>
      <w:pPr>
        <w:spacing w:line="263" w:lineRule="exact" w:before="0"/>
        <w:ind w:left="3133" w:right="0" w:firstLine="0"/>
        <w:jc w:val="both"/>
        <w:rPr>
          <w:sz w:val="23"/>
        </w:rPr>
      </w:pPr>
      <w:r>
        <w:rPr>
          <w:w w:val="75"/>
          <w:sz w:val="23"/>
        </w:rPr>
        <w:t>e</w:t>
      </w:r>
      <w:r>
        <w:rPr>
          <w:spacing w:val="-9"/>
          <w:sz w:val="23"/>
        </w:rPr>
        <w:t> </w:t>
      </w:r>
      <w:r>
        <w:rPr>
          <w:w w:val="75"/>
          <w:sz w:val="23"/>
        </w:rPr>
        <w:t>L-</w:t>
      </w:r>
      <w:r>
        <w:rPr>
          <w:spacing w:val="-2"/>
          <w:w w:val="75"/>
          <w:sz w:val="23"/>
        </w:rPr>
        <w:t>glutamina.</w:t>
      </w:r>
    </w:p>
    <w:p>
      <w:pPr>
        <w:pStyle w:val="BodyText"/>
        <w:rPr>
          <w:sz w:val="23"/>
        </w:rPr>
      </w:pPr>
    </w:p>
    <w:p>
      <w:pPr>
        <w:pStyle w:val="BodyText"/>
        <w:spacing w:before="28"/>
        <w:rPr>
          <w:sz w:val="23"/>
        </w:rPr>
      </w:pPr>
    </w:p>
    <w:p>
      <w:pPr>
        <w:spacing w:before="0"/>
        <w:ind w:left="336" w:right="0" w:firstLine="0"/>
        <w:jc w:val="center"/>
        <w:rPr>
          <w:rFonts w:ascii="Consolas"/>
          <w:sz w:val="21"/>
        </w:rPr>
      </w:pPr>
      <w:r>
        <w:rPr>
          <w:rFonts w:ascii="Consolas"/>
          <w:spacing w:val="-5"/>
          <w:sz w:val="21"/>
        </w:rPr>
        <w:t>131</w:t>
      </w:r>
    </w:p>
    <w:p>
      <w:pPr>
        <w:spacing w:after="0"/>
        <w:jc w:val="center"/>
        <w:rPr>
          <w:rFonts w:ascii="Consolas"/>
          <w:sz w:val="21"/>
        </w:rPr>
        <w:sectPr>
          <w:pgSz w:w="11910" w:h="16840"/>
          <w:pgMar w:header="0" w:footer="0" w:top="1020" w:bottom="280" w:left="141" w:right="141"/>
        </w:sectPr>
      </w:pPr>
    </w:p>
    <w:p>
      <w:pPr>
        <w:pStyle w:val="ListParagraph"/>
        <w:numPr>
          <w:ilvl w:val="0"/>
          <w:numId w:val="2"/>
        </w:numPr>
        <w:tabs>
          <w:tab w:pos="3175" w:val="left" w:leader="none"/>
          <w:tab w:pos="3181" w:val="left" w:leader="none"/>
        </w:tabs>
        <w:spacing w:line="237" w:lineRule="auto" w:before="38" w:after="0"/>
        <w:ind w:left="3175" w:right="2043" w:hanging="357"/>
        <w:jc w:val="left"/>
        <w:rPr>
          <w:rFonts w:ascii="Calibri" w:hAnsi="Calibri"/>
          <w:sz w:val="22"/>
        </w:rPr>
      </w:pPr>
      <w:r>
        <w:rPr>
          <w:rFonts w:ascii="Calibri" w:hAnsi="Calibri"/>
          <w:w w:val="90"/>
          <w:sz w:val="22"/>
        </w:rPr>
        <w:t>Avaliação</w:t>
      </w:r>
      <w:r>
        <w:rPr>
          <w:rFonts w:ascii="Calibri" w:hAnsi="Calibri"/>
          <w:spacing w:val="40"/>
          <w:sz w:val="22"/>
        </w:rPr>
        <w:t> </w:t>
      </w:r>
      <w:r>
        <w:rPr>
          <w:rFonts w:ascii="Calibri" w:hAnsi="Calibri"/>
          <w:w w:val="90"/>
          <w:sz w:val="22"/>
        </w:rPr>
        <w:t>da</w:t>
      </w:r>
      <w:r>
        <w:rPr>
          <w:rFonts w:ascii="Calibri" w:hAnsi="Calibri"/>
          <w:spacing w:val="18"/>
          <w:sz w:val="22"/>
        </w:rPr>
        <w:t> </w:t>
      </w:r>
      <w:r>
        <w:rPr>
          <w:rFonts w:ascii="Calibri" w:hAnsi="Calibri"/>
          <w:w w:val="90"/>
          <w:sz w:val="22"/>
        </w:rPr>
        <w:t>relação</w:t>
      </w:r>
      <w:r>
        <w:rPr>
          <w:rFonts w:ascii="Calibri" w:hAnsi="Calibri"/>
          <w:spacing w:val="35"/>
          <w:sz w:val="22"/>
        </w:rPr>
        <w:t> </w:t>
      </w:r>
      <w:r>
        <w:rPr>
          <w:rFonts w:ascii="Calibri" w:hAnsi="Calibri"/>
          <w:w w:val="90"/>
          <w:sz w:val="22"/>
        </w:rPr>
        <w:t>8ntre</w:t>
      </w:r>
      <w:r>
        <w:rPr>
          <w:rFonts w:ascii="Calibri" w:hAnsi="Calibri"/>
          <w:spacing w:val="36"/>
          <w:sz w:val="22"/>
        </w:rPr>
        <w:t> </w:t>
      </w:r>
      <w:r>
        <w:rPr>
          <w:rFonts w:ascii="Calibri" w:hAnsi="Calibri"/>
          <w:w w:val="90"/>
          <w:sz w:val="22"/>
        </w:rPr>
        <w:t>sintomas</w:t>
      </w:r>
      <w:r>
        <w:rPr>
          <w:rFonts w:ascii="Calibri" w:hAnsi="Calibri"/>
          <w:spacing w:val="37"/>
          <w:sz w:val="22"/>
        </w:rPr>
        <w:t> </w:t>
      </w:r>
      <w:r>
        <w:rPr>
          <w:rFonts w:ascii="Calibri" w:hAnsi="Calibri"/>
          <w:w w:val="90"/>
          <w:sz w:val="22"/>
        </w:rPr>
        <w:t>intestinais</w:t>
      </w:r>
      <w:r>
        <w:rPr>
          <w:rFonts w:ascii="Calibri" w:hAnsi="Calibri"/>
          <w:spacing w:val="40"/>
          <w:sz w:val="22"/>
        </w:rPr>
        <w:t> </w:t>
      </w:r>
      <w:r>
        <w:rPr>
          <w:rFonts w:ascii="Calibri" w:hAnsi="Calibri"/>
          <w:w w:val="90"/>
          <w:sz w:val="22"/>
        </w:rPr>
        <w:t>e</w:t>
      </w:r>
      <w:r>
        <w:rPr>
          <w:rFonts w:ascii="Calibri" w:hAnsi="Calibri"/>
          <w:spacing w:val="26"/>
          <w:sz w:val="22"/>
        </w:rPr>
        <w:t> </w:t>
      </w:r>
      <w:r>
        <w:rPr>
          <w:rFonts w:ascii="Calibri" w:hAnsi="Calibri"/>
          <w:w w:val="90"/>
          <w:sz w:val="22"/>
        </w:rPr>
        <w:t>alterações</w:t>
      </w:r>
      <w:r>
        <w:rPr>
          <w:rFonts w:ascii="Calibri" w:hAnsi="Calibri"/>
          <w:spacing w:val="40"/>
          <w:sz w:val="22"/>
        </w:rPr>
        <w:t> </w:t>
      </w:r>
      <w:r>
        <w:rPr>
          <w:rFonts w:ascii="Calibri" w:hAnsi="Calibri"/>
          <w:w w:val="90"/>
          <w:sz w:val="22"/>
        </w:rPr>
        <w:t>emocionais</w:t>
      </w:r>
      <w:r>
        <w:rPr>
          <w:rFonts w:ascii="Calibri" w:hAnsi="Calibri"/>
          <w:spacing w:val="38"/>
          <w:sz w:val="22"/>
        </w:rPr>
        <w:t> </w:t>
      </w:r>
      <w:r>
        <w:rPr>
          <w:rFonts w:ascii="Calibri" w:hAnsi="Calibri"/>
          <w:w w:val="90"/>
          <w:sz w:val="22"/>
        </w:rPr>
        <w:t>ou </w:t>
      </w:r>
      <w:r>
        <w:rPr>
          <w:rFonts w:ascii="Calibri" w:hAnsi="Calibri"/>
          <w:spacing w:val="-2"/>
          <w:sz w:val="22"/>
        </w:rPr>
        <w:t>alimentares.</w:t>
      </w:r>
    </w:p>
    <w:p>
      <w:pPr>
        <w:pStyle w:val="BodyText"/>
        <w:spacing w:before="37"/>
        <w:rPr>
          <w:rFonts w:ascii="Calibri"/>
        </w:rPr>
      </w:pPr>
    </w:p>
    <w:p>
      <w:pPr>
        <w:pStyle w:val="BodyText"/>
        <w:ind w:left="2457"/>
        <w:rPr>
          <w:rFonts w:ascii="Times New Roman"/>
        </w:rPr>
      </w:pPr>
      <w:r>
        <w:rPr>
          <w:rFonts w:ascii="Times New Roman"/>
        </w:rPr>
        <w:t>O</w:t>
      </w:r>
      <w:r>
        <w:rPr>
          <w:rFonts w:ascii="Times New Roman"/>
          <w:spacing w:val="31"/>
        </w:rPr>
        <w:t> </w:t>
      </w:r>
      <w:r>
        <w:rPr>
          <w:rFonts w:ascii="Times New Roman"/>
        </w:rPr>
        <w:t>que</w:t>
      </w:r>
      <w:r>
        <w:rPr>
          <w:rFonts w:ascii="Times New Roman"/>
          <w:spacing w:val="64"/>
        </w:rPr>
        <w:t> </w:t>
      </w:r>
      <w:r>
        <w:rPr>
          <w:rFonts w:ascii="Times New Roman"/>
          <w:spacing w:val="-2"/>
        </w:rPr>
        <w:t>questionar:</w:t>
      </w:r>
    </w:p>
    <w:p>
      <w:pPr>
        <w:pStyle w:val="Heading7"/>
        <w:numPr>
          <w:ilvl w:val="0"/>
          <w:numId w:val="2"/>
        </w:numPr>
        <w:tabs>
          <w:tab w:pos="3188" w:val="left" w:leader="none"/>
        </w:tabs>
        <w:spacing w:line="291" w:lineRule="exact" w:before="110" w:after="0"/>
        <w:ind w:left="3188" w:right="0" w:hanging="372"/>
        <w:jc w:val="left"/>
        <w:rPr>
          <w:rFonts w:ascii="Calibri" w:hAnsi="Calibri"/>
        </w:rPr>
      </w:pPr>
      <w:r>
        <w:rPr>
          <w:rFonts w:ascii="Calibri" w:hAnsi="Calibri"/>
          <w:spacing w:val="-2"/>
          <w:w w:val="80"/>
        </w:rPr>
        <w:t>Você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2"/>
          <w:w w:val="80"/>
        </w:rPr>
        <w:t>costuma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2"/>
          <w:w w:val="80"/>
        </w:rPr>
        <w:t>sentir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80"/>
        </w:rPr>
        <w:t>azia,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2"/>
          <w:w w:val="80"/>
        </w:rPr>
        <w:t>queimação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  <w:spacing w:val="-2"/>
          <w:w w:val="80"/>
        </w:rPr>
        <w:t>ou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  <w:spacing w:val="-2"/>
          <w:w w:val="80"/>
        </w:rPr>
        <w:t>rogurgitação</w:t>
      </w:r>
      <w:r>
        <w:rPr>
          <w:rFonts w:ascii="Calibri" w:hAnsi="Calibri"/>
          <w:spacing w:val="4"/>
        </w:rPr>
        <w:t> </w:t>
      </w:r>
      <w:r>
        <w:rPr>
          <w:rFonts w:ascii="Calibri" w:hAnsi="Calibri"/>
          <w:spacing w:val="-2"/>
          <w:w w:val="80"/>
        </w:rPr>
        <w:t>após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  <w:spacing w:val="-2"/>
          <w:w w:val="80"/>
        </w:rPr>
        <w:t>as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  <w:w w:val="80"/>
        </w:rPr>
        <w:t>refeições?</w:t>
      </w:r>
    </w:p>
    <w:p>
      <w:pPr>
        <w:spacing w:line="263" w:lineRule="exact" w:before="0"/>
        <w:ind w:left="2832" w:right="0" w:firstLine="0"/>
        <w:jc w:val="left"/>
        <w:rPr>
          <w:i/>
          <w:sz w:val="25"/>
        </w:rPr>
      </w:pPr>
      <w:r>
        <w:rPr>
          <w:i/>
          <w:w w:val="75"/>
          <w:sz w:val="25"/>
        </w:rPr>
        <w:t>—+Pode</w:t>
      </w:r>
      <w:r>
        <w:rPr>
          <w:i/>
          <w:spacing w:val="27"/>
          <w:sz w:val="25"/>
        </w:rPr>
        <w:t> </w:t>
      </w:r>
      <w:r>
        <w:rPr>
          <w:i/>
          <w:w w:val="75"/>
          <w:sz w:val="25"/>
        </w:rPr>
        <w:t>ii›dicar</w:t>
      </w:r>
      <w:r>
        <w:rPr>
          <w:i/>
          <w:spacing w:val="25"/>
          <w:sz w:val="25"/>
        </w:rPr>
        <w:t> </w:t>
      </w:r>
      <w:r>
        <w:rPr>
          <w:i/>
          <w:w w:val="75"/>
          <w:sz w:val="25"/>
        </w:rPr>
        <w:t>refluxo</w:t>
      </w:r>
      <w:r>
        <w:rPr>
          <w:i/>
          <w:spacing w:val="22"/>
          <w:sz w:val="25"/>
        </w:rPr>
        <w:t> </w:t>
      </w:r>
      <w:r>
        <w:rPr>
          <w:i/>
          <w:w w:val="75"/>
          <w:sz w:val="25"/>
        </w:rPr>
        <w:t>relacionado</w:t>
      </w:r>
      <w:r>
        <w:rPr>
          <w:i/>
          <w:spacing w:val="28"/>
          <w:sz w:val="25"/>
        </w:rPr>
        <w:t> </w:t>
      </w:r>
      <w:r>
        <w:rPr>
          <w:i/>
          <w:w w:val="75"/>
          <w:sz w:val="25"/>
        </w:rPr>
        <w:t>à</w:t>
      </w:r>
      <w:r>
        <w:rPr>
          <w:i/>
          <w:spacing w:val="16"/>
          <w:sz w:val="25"/>
        </w:rPr>
        <w:t> </w:t>
      </w:r>
      <w:r>
        <w:rPr>
          <w:i/>
          <w:w w:val="75"/>
          <w:sz w:val="25"/>
        </w:rPr>
        <w:t>hipocloridria</w:t>
      </w:r>
      <w:r>
        <w:rPr>
          <w:i/>
          <w:spacing w:val="34"/>
          <w:sz w:val="25"/>
        </w:rPr>
        <w:t> </w:t>
      </w:r>
      <w:r>
        <w:rPr>
          <w:i/>
          <w:w w:val="75"/>
          <w:sz w:val="25"/>
        </w:rPr>
        <w:t>ou</w:t>
      </w:r>
      <w:r>
        <w:rPr>
          <w:i/>
          <w:spacing w:val="14"/>
          <w:sz w:val="25"/>
        </w:rPr>
        <w:t> </w:t>
      </w:r>
      <w:r>
        <w:rPr>
          <w:i/>
          <w:w w:val="75"/>
          <w:sz w:val="25"/>
        </w:rPr>
        <w:t>disínnçào</w:t>
      </w:r>
      <w:r>
        <w:rPr>
          <w:i/>
          <w:spacing w:val="29"/>
          <w:sz w:val="25"/>
        </w:rPr>
        <w:t> </w:t>
      </w:r>
      <w:r>
        <w:rPr>
          <w:i/>
          <w:w w:val="75"/>
          <w:sz w:val="25"/>
        </w:rPr>
        <w:t>do</w:t>
      </w:r>
      <w:r>
        <w:rPr>
          <w:i/>
          <w:spacing w:val="17"/>
          <w:sz w:val="25"/>
        </w:rPr>
        <w:t> </w:t>
      </w:r>
      <w:r>
        <w:rPr>
          <w:i/>
          <w:spacing w:val="-2"/>
          <w:w w:val="75"/>
          <w:sz w:val="25"/>
        </w:rPr>
        <w:t>esíii›cter</w:t>
      </w:r>
    </w:p>
    <w:p>
      <w:pPr>
        <w:pStyle w:val="Heading7"/>
        <w:spacing w:line="277" w:lineRule="exact"/>
        <w:ind w:left="2830"/>
      </w:pPr>
      <w:r>
        <w:rPr>
          <w:w w:val="70"/>
        </w:rPr>
        <w:t>esofãgtco</w:t>
      </w:r>
      <w:r>
        <w:rPr>
          <w:spacing w:val="-3"/>
          <w:w w:val="80"/>
        </w:rPr>
        <w:t> </w:t>
      </w:r>
      <w:r>
        <w:rPr>
          <w:spacing w:val="-2"/>
          <w:w w:val="80"/>
        </w:rPr>
        <w:t>inferior.</w:t>
      </w:r>
    </w:p>
    <w:p>
      <w:pPr>
        <w:pStyle w:val="BodyText"/>
        <w:spacing w:before="5"/>
        <w:rPr>
          <w:sz w:val="25"/>
        </w:rPr>
      </w:pPr>
    </w:p>
    <w:p>
      <w:pPr>
        <w:pStyle w:val="ListParagraph"/>
        <w:numPr>
          <w:ilvl w:val="0"/>
          <w:numId w:val="2"/>
        </w:numPr>
        <w:tabs>
          <w:tab w:pos="3175" w:val="left" w:leader="none"/>
        </w:tabs>
        <w:spacing w:line="220" w:lineRule="auto" w:before="0" w:after="0"/>
        <w:ind w:left="3175" w:right="2054" w:hanging="365"/>
        <w:jc w:val="left"/>
        <w:rPr>
          <w:rFonts w:ascii="Calibri" w:hAnsi="Calibri"/>
          <w:color w:val="1C1C1C"/>
          <w:sz w:val="23"/>
        </w:rPr>
      </w:pPr>
      <w:r>
        <w:rPr>
          <w:rFonts w:ascii="Calibri" w:hAnsi="Calibri"/>
          <w:spacing w:val="-2"/>
          <w:w w:val="90"/>
          <w:sz w:val="23"/>
        </w:rPr>
        <w:t>Como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está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</w:t>
      </w:r>
      <w:r>
        <w:rPr>
          <w:rFonts w:ascii="Calibri" w:hAnsi="Calibri"/>
          <w:spacing w:val="-3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frequência</w:t>
      </w:r>
      <w:r>
        <w:rPr>
          <w:rFonts w:ascii="Calibri" w:hAnsi="Calibri"/>
          <w:spacing w:val="8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das</w:t>
      </w:r>
      <w:r>
        <w:rPr>
          <w:rFonts w:ascii="Calibri" w:hAnsi="Calibri"/>
          <w:spacing w:val="1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suas</w:t>
      </w:r>
      <w:r>
        <w:rPr>
          <w:rFonts w:ascii="Calibri" w:hAnsi="Calibri"/>
          <w:spacing w:val="9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evan.uações?</w:t>
      </w:r>
      <w:r>
        <w:rPr>
          <w:rFonts w:ascii="Calibri" w:hAnsi="Calibri"/>
          <w:spacing w:val="28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Tem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dificuldade</w:t>
      </w:r>
      <w:r>
        <w:rPr>
          <w:rFonts w:ascii="Calibri" w:hAnsi="Calibri"/>
          <w:spacing w:val="12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ou urgência </w:t>
      </w:r>
      <w:r>
        <w:rPr>
          <w:rFonts w:ascii="Calibri" w:hAnsi="Calibri"/>
          <w:sz w:val="23"/>
        </w:rPr>
        <w:t>para</w:t>
      </w:r>
      <w:r>
        <w:rPr>
          <w:rFonts w:ascii="Calibri" w:hAnsi="Calibri"/>
          <w:spacing w:val="-13"/>
          <w:sz w:val="23"/>
        </w:rPr>
        <w:t> </w:t>
      </w:r>
      <w:r>
        <w:rPr>
          <w:rFonts w:ascii="Calibri" w:hAnsi="Calibri"/>
          <w:sz w:val="23"/>
        </w:rPr>
        <w:t>evacuar?</w:t>
      </w:r>
    </w:p>
    <w:p>
      <w:pPr>
        <w:spacing w:before="19"/>
        <w:ind w:left="2821" w:right="2017" w:firstLine="224"/>
        <w:jc w:val="left"/>
        <w:rPr>
          <w:i/>
          <w:sz w:val="22"/>
        </w:rPr>
      </w:pPr>
      <w:r>
        <w:rPr>
          <w:i/>
          <w:w w:val="80"/>
          <w:sz w:val="22"/>
        </w:rPr>
        <w:t>Permite</w:t>
      </w:r>
      <w:r>
        <w:rPr>
          <w:i/>
          <w:sz w:val="22"/>
        </w:rPr>
        <w:t> </w:t>
      </w:r>
      <w:r>
        <w:rPr>
          <w:i/>
          <w:w w:val="80"/>
          <w:sz w:val="22"/>
        </w:rPr>
        <w:t>inve.•tigar</w:t>
      </w:r>
      <w:r>
        <w:rPr>
          <w:i/>
          <w:sz w:val="22"/>
        </w:rPr>
        <w:t> </w:t>
      </w:r>
      <w:r>
        <w:rPr>
          <w:i/>
          <w:w w:val="80"/>
          <w:sz w:val="22"/>
        </w:rPr>
        <w:t>consti</w:t>
      </w:r>
      <w:r>
        <w:rPr>
          <w:i/>
          <w:spacing w:val="40"/>
          <w:sz w:val="22"/>
        </w:rPr>
        <w:t> </w:t>
      </w:r>
      <w:r>
        <w:rPr>
          <w:i/>
          <w:w w:val="80"/>
          <w:sz w:val="22"/>
        </w:rPr>
        <w:t>açáo, </w:t>
      </w:r>
      <w:r>
        <w:rPr>
          <w:w w:val="80"/>
          <w:sz w:val="22"/>
        </w:rPr>
        <w:t>d/arreia</w:t>
      </w:r>
      <w:r>
        <w:rPr>
          <w:spacing w:val="-2"/>
          <w:w w:val="80"/>
          <w:sz w:val="22"/>
        </w:rPr>
        <w:t> </w:t>
      </w:r>
      <w:r>
        <w:rPr>
          <w:i/>
          <w:w w:val="80"/>
          <w:sz w:val="22"/>
        </w:rPr>
        <w:t>ou alternância eiilie </w:t>
      </w:r>
      <w:r>
        <w:rPr>
          <w:w w:val="80"/>
          <w:sz w:val="22"/>
        </w:rPr>
        <w:t>an›ôos, s‹/ger//›Jo </w:t>
      </w:r>
      <w:r>
        <w:rPr>
          <w:i/>
          <w:w w:val="80"/>
          <w:sz w:val="22"/>
        </w:rPr>
        <w:t>Sll</w:t>
      </w:r>
      <w:r>
        <w:rPr>
          <w:i/>
          <w:w w:val="80"/>
          <w:sz w:val="22"/>
        </w:rPr>
        <w:t> </w:t>
      </w:r>
      <w:r>
        <w:rPr>
          <w:i/>
          <w:w w:val="90"/>
          <w:sz w:val="22"/>
        </w:rPr>
        <w:t>ou disbiose.</w:t>
      </w:r>
    </w:p>
    <w:p>
      <w:pPr>
        <w:pStyle w:val="BodyText"/>
        <w:spacing w:before="47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3177" w:val="left" w:leader="none"/>
        </w:tabs>
        <w:spacing w:line="244" w:lineRule="auto" w:before="0" w:after="0"/>
        <w:ind w:left="3177" w:right="2051" w:hanging="357"/>
        <w:jc w:val="left"/>
        <w:rPr>
          <w:color w:val="343434"/>
          <w:sz w:val="22"/>
        </w:rPr>
      </w:pPr>
      <w:r>
        <w:rPr>
          <w:w w:val="85"/>
          <w:sz w:val="22"/>
        </w:rPr>
        <w:t>Você</w:t>
      </w:r>
      <w:r>
        <w:rPr>
          <w:spacing w:val="29"/>
          <w:sz w:val="22"/>
        </w:rPr>
        <w:t> </w:t>
      </w:r>
      <w:r>
        <w:rPr>
          <w:w w:val="85"/>
          <w:sz w:val="22"/>
        </w:rPr>
        <w:t>percebe</w:t>
      </w:r>
      <w:r>
        <w:rPr>
          <w:spacing w:val="37"/>
          <w:sz w:val="22"/>
        </w:rPr>
        <w:t> </w:t>
      </w:r>
      <w:r>
        <w:rPr>
          <w:w w:val="85"/>
          <w:sz w:val="22"/>
        </w:rPr>
        <w:t>distensão</w:t>
      </w:r>
      <w:r>
        <w:rPr>
          <w:spacing w:val="40"/>
          <w:sz w:val="22"/>
        </w:rPr>
        <w:t> </w:t>
      </w:r>
      <w:r>
        <w:rPr>
          <w:w w:val="85"/>
          <w:sz w:val="22"/>
        </w:rPr>
        <w:t>abdominal,</w:t>
      </w:r>
      <w:r>
        <w:rPr>
          <w:spacing w:val="40"/>
          <w:sz w:val="22"/>
        </w:rPr>
        <w:t> </w:t>
      </w:r>
      <w:r>
        <w:rPr>
          <w:w w:val="85"/>
          <w:sz w:val="22"/>
        </w:rPr>
        <w:t>gases</w:t>
      </w:r>
      <w:r>
        <w:rPr>
          <w:spacing w:val="38"/>
          <w:sz w:val="22"/>
        </w:rPr>
        <w:t> </w:t>
      </w:r>
      <w:r>
        <w:rPr>
          <w:w w:val="85"/>
          <w:sz w:val="22"/>
        </w:rPr>
        <w:t>em</w:t>
      </w:r>
      <w:r>
        <w:rPr>
          <w:spacing w:val="31"/>
          <w:sz w:val="22"/>
        </w:rPr>
        <w:t> </w:t>
      </w:r>
      <w:r>
        <w:rPr>
          <w:w w:val="85"/>
          <w:sz w:val="22"/>
        </w:rPr>
        <w:t>excesso</w:t>
      </w:r>
      <w:r>
        <w:rPr>
          <w:spacing w:val="35"/>
          <w:sz w:val="22"/>
        </w:rPr>
        <w:t> </w:t>
      </w:r>
      <w:r>
        <w:rPr>
          <w:w w:val="85"/>
          <w:sz w:val="22"/>
        </w:rPr>
        <w:t>ou</w:t>
      </w:r>
      <w:r>
        <w:rPr>
          <w:spacing w:val="29"/>
          <w:sz w:val="22"/>
        </w:rPr>
        <w:t> </w:t>
      </w:r>
      <w:r>
        <w:rPr>
          <w:w w:val="85"/>
          <w:sz w:val="22"/>
        </w:rPr>
        <w:t>sensação</w:t>
      </w:r>
      <w:r>
        <w:rPr>
          <w:spacing w:val="40"/>
          <w:sz w:val="22"/>
        </w:rPr>
        <w:t> </w:t>
      </w:r>
      <w:r>
        <w:rPr>
          <w:w w:val="85"/>
          <w:sz w:val="22"/>
        </w:rPr>
        <w:t>de </w:t>
      </w:r>
      <w:r>
        <w:rPr>
          <w:spacing w:val="-2"/>
          <w:w w:val="90"/>
          <w:sz w:val="22"/>
        </w:rPr>
        <w:t>estufamento?</w:t>
      </w:r>
    </w:p>
    <w:p>
      <w:pPr>
        <w:pStyle w:val="ListParagraph"/>
        <w:numPr>
          <w:ilvl w:val="0"/>
          <w:numId w:val="3"/>
        </w:numPr>
        <w:tabs>
          <w:tab w:pos="3046" w:val="left" w:leader="none"/>
        </w:tabs>
        <w:spacing w:line="240" w:lineRule="auto" w:before="24" w:after="0"/>
        <w:ind w:left="3046" w:right="0" w:hanging="385"/>
        <w:jc w:val="left"/>
        <w:rPr>
          <w:sz w:val="22"/>
        </w:rPr>
      </w:pPr>
      <w:r>
        <w:rPr>
          <w:i/>
          <w:w w:val="80"/>
          <w:sz w:val="22"/>
        </w:rPr>
        <w:t>Pode</w:t>
      </w:r>
      <w:r>
        <w:rPr>
          <w:i/>
          <w:spacing w:val="-10"/>
          <w:sz w:val="22"/>
        </w:rPr>
        <w:t> </w:t>
      </w:r>
      <w:r>
        <w:rPr>
          <w:i/>
          <w:w w:val="80"/>
          <w:sz w:val="22"/>
        </w:rPr>
        <w:t>apontar</w:t>
      </w:r>
      <w:r>
        <w:rPr>
          <w:i/>
          <w:spacing w:val="-2"/>
          <w:sz w:val="22"/>
        </w:rPr>
        <w:t> </w:t>
      </w:r>
      <w:r>
        <w:rPr>
          <w:i/>
          <w:w w:val="80"/>
          <w:sz w:val="22"/>
        </w:rPr>
        <w:t>fermentdÇáo</w:t>
      </w:r>
      <w:r>
        <w:rPr>
          <w:i/>
          <w:spacing w:val="-4"/>
          <w:sz w:val="22"/>
        </w:rPr>
        <w:t> </w:t>
      </w:r>
      <w:r>
        <w:rPr>
          <w:i/>
          <w:w w:val="80"/>
          <w:sz w:val="22"/>
        </w:rPr>
        <w:t>excessiva,</w:t>
      </w:r>
      <w:r>
        <w:rPr>
          <w:i/>
          <w:spacing w:val="1"/>
          <w:sz w:val="22"/>
        </w:rPr>
        <w:t> </w:t>
      </w:r>
      <w:r>
        <w:rPr>
          <w:i/>
          <w:w w:val="80"/>
          <w:sz w:val="22"/>
        </w:rPr>
        <w:t>disbiose</w:t>
      </w:r>
      <w:r>
        <w:rPr>
          <w:i/>
          <w:spacing w:val="-1"/>
          <w:sz w:val="22"/>
        </w:rPr>
        <w:t> </w:t>
      </w:r>
      <w:r>
        <w:rPr>
          <w:i/>
          <w:w w:val="80"/>
          <w:sz w:val="22"/>
        </w:rPr>
        <w:t>ou</w:t>
      </w:r>
      <w:r>
        <w:rPr>
          <w:i/>
          <w:spacing w:val="-7"/>
          <w:sz w:val="22"/>
        </w:rPr>
        <w:t> </w:t>
      </w:r>
      <w:r>
        <w:rPr>
          <w:i/>
          <w:w w:val="80"/>
          <w:sz w:val="22"/>
        </w:rPr>
        <w:t>iíilola.râhcias</w:t>
      </w:r>
      <w:r>
        <w:rPr>
          <w:i/>
          <w:spacing w:val="-4"/>
          <w:w w:val="80"/>
          <w:sz w:val="22"/>
        </w:rPr>
        <w:t> </w:t>
      </w:r>
      <w:r>
        <w:rPr>
          <w:i/>
          <w:spacing w:val="-2"/>
          <w:w w:val="80"/>
          <w:sz w:val="22"/>
        </w:rPr>
        <w:t>alimentares.</w:t>
      </w:r>
    </w:p>
    <w:p>
      <w:pPr>
        <w:pStyle w:val="BodyText"/>
        <w:spacing w:before="29"/>
        <w:rPr>
          <w:i/>
        </w:rPr>
      </w:pPr>
    </w:p>
    <w:p>
      <w:pPr>
        <w:pStyle w:val="ListParagraph"/>
        <w:numPr>
          <w:ilvl w:val="1"/>
          <w:numId w:val="3"/>
        </w:numPr>
        <w:tabs>
          <w:tab w:pos="3177" w:val="left" w:leader="none"/>
        </w:tabs>
        <w:spacing w:line="279" w:lineRule="exact" w:before="0" w:after="0"/>
        <w:ind w:left="3177" w:right="0" w:hanging="367"/>
        <w:jc w:val="left"/>
        <w:rPr>
          <w:rFonts w:ascii="Calibri" w:hAnsi="Calibri"/>
          <w:color w:val="2F2F2F"/>
          <w:sz w:val="23"/>
        </w:rPr>
      </w:pPr>
      <w:r>
        <w:rPr>
          <w:rFonts w:ascii="Calibri" w:hAnsi="Calibri"/>
          <w:w w:val="85"/>
          <w:sz w:val="23"/>
        </w:rPr>
        <w:t>Sente-se</w:t>
      </w:r>
      <w:r>
        <w:rPr>
          <w:rFonts w:ascii="Calibri" w:hAnsi="Calibri"/>
          <w:spacing w:val="9"/>
          <w:sz w:val="23"/>
        </w:rPr>
        <w:t> </w:t>
      </w:r>
      <w:r>
        <w:rPr>
          <w:rFonts w:ascii="Calibri" w:hAnsi="Calibri"/>
          <w:w w:val="85"/>
          <w:sz w:val="23"/>
        </w:rPr>
        <w:t>cansado</w:t>
      </w:r>
      <w:r>
        <w:rPr>
          <w:rFonts w:ascii="Calibri" w:hAnsi="Calibri"/>
          <w:spacing w:val="18"/>
          <w:sz w:val="23"/>
        </w:rPr>
        <w:t> </w:t>
      </w:r>
      <w:r>
        <w:rPr>
          <w:rFonts w:ascii="Calibri" w:hAnsi="Calibri"/>
          <w:w w:val="85"/>
          <w:sz w:val="23"/>
        </w:rPr>
        <w:t>após</w:t>
      </w:r>
      <w:r>
        <w:rPr>
          <w:rFonts w:ascii="Calibri" w:hAnsi="Calibri"/>
          <w:spacing w:val="10"/>
          <w:sz w:val="23"/>
        </w:rPr>
        <w:t> </w:t>
      </w:r>
      <w:r>
        <w:rPr>
          <w:rFonts w:ascii="Calibri" w:hAnsi="Calibri"/>
          <w:w w:val="85"/>
          <w:sz w:val="23"/>
        </w:rPr>
        <w:t>comer</w:t>
      </w:r>
      <w:r>
        <w:rPr>
          <w:rFonts w:ascii="Calibri" w:hAnsi="Calibri"/>
          <w:spacing w:val="-1"/>
          <w:sz w:val="23"/>
        </w:rPr>
        <w:t> </w:t>
      </w:r>
      <w:r>
        <w:rPr>
          <w:rFonts w:ascii="Calibri" w:hAnsi="Calibri"/>
          <w:w w:val="85"/>
          <w:sz w:val="23"/>
        </w:rPr>
        <w:t>ou</w:t>
      </w:r>
      <w:r>
        <w:rPr>
          <w:rFonts w:ascii="Calibri" w:hAnsi="Calibri"/>
          <w:spacing w:val="-2"/>
          <w:sz w:val="23"/>
        </w:rPr>
        <w:t> </w:t>
      </w:r>
      <w:r>
        <w:rPr>
          <w:rFonts w:ascii="Calibri" w:hAnsi="Calibri"/>
          <w:w w:val="85"/>
          <w:sz w:val="23"/>
        </w:rPr>
        <w:t>com</w:t>
      </w:r>
      <w:r>
        <w:rPr>
          <w:rFonts w:ascii="Calibri" w:hAnsi="Calibri"/>
          <w:spacing w:val="12"/>
          <w:sz w:val="23"/>
        </w:rPr>
        <w:t> </w:t>
      </w:r>
      <w:r>
        <w:rPr>
          <w:rFonts w:ascii="Calibri" w:hAnsi="Calibri"/>
          <w:w w:val="85"/>
          <w:sz w:val="23"/>
        </w:rPr>
        <w:t>sonolência</w:t>
      </w:r>
      <w:r>
        <w:rPr>
          <w:rFonts w:ascii="Calibri" w:hAnsi="Calibri"/>
          <w:spacing w:val="14"/>
          <w:sz w:val="23"/>
        </w:rPr>
        <w:t> </w:t>
      </w:r>
      <w:r>
        <w:rPr>
          <w:rFonts w:ascii="Calibri" w:hAnsi="Calibri"/>
          <w:spacing w:val="-2"/>
          <w:w w:val="85"/>
          <w:sz w:val="23"/>
        </w:rPr>
        <w:t>digestiva?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263" w:lineRule="exact" w:before="0" w:after="0"/>
        <w:ind w:left="731" w:right="0" w:hanging="390"/>
        <w:jc w:val="center"/>
        <w:rPr>
          <w:sz w:val="23"/>
        </w:rPr>
      </w:pPr>
      <w:r>
        <w:rPr>
          <w:w w:val="75"/>
          <w:sz w:val="23"/>
        </w:rPr>
        <w:t>Supere</w:t>
      </w:r>
      <w:r>
        <w:rPr>
          <w:spacing w:val="11"/>
          <w:sz w:val="23"/>
        </w:rPr>
        <w:t> </w:t>
      </w:r>
      <w:r>
        <w:rPr>
          <w:i/>
          <w:w w:val="75"/>
          <w:sz w:val="23"/>
        </w:rPr>
        <w:t>n</w:t>
      </w:r>
      <w:r>
        <w:rPr>
          <w:i/>
          <w:spacing w:val="-9"/>
          <w:sz w:val="23"/>
        </w:rPr>
        <w:t> </w:t>
      </w:r>
      <w:r>
        <w:rPr>
          <w:i/>
          <w:w w:val="75"/>
          <w:sz w:val="23"/>
        </w:rPr>
        <w:t>à</w:t>
      </w:r>
      <w:r>
        <w:rPr>
          <w:i/>
          <w:spacing w:val="-3"/>
          <w:sz w:val="23"/>
        </w:rPr>
        <w:t> </w:t>
      </w:r>
      <w:r>
        <w:rPr>
          <w:i/>
          <w:w w:val="75"/>
          <w:sz w:val="23"/>
        </w:rPr>
        <w:t>digestào,</w:t>
      </w:r>
      <w:r>
        <w:rPr>
          <w:i/>
          <w:spacing w:val="19"/>
          <w:sz w:val="23"/>
        </w:rPr>
        <w:t> </w:t>
      </w:r>
      <w:r>
        <w:rPr>
          <w:i/>
          <w:w w:val="75"/>
          <w:sz w:val="23"/>
        </w:rPr>
        <w:t>hipocloiidria</w:t>
      </w:r>
      <w:r>
        <w:rPr>
          <w:i/>
          <w:spacing w:val="23"/>
          <w:sz w:val="23"/>
        </w:rPr>
        <w:t> </w:t>
      </w:r>
      <w:r>
        <w:rPr>
          <w:i/>
          <w:w w:val="75"/>
          <w:sz w:val="23"/>
        </w:rPr>
        <w:t>ou</w:t>
      </w:r>
      <w:r>
        <w:rPr>
          <w:i/>
          <w:spacing w:val="2"/>
          <w:sz w:val="23"/>
        </w:rPr>
        <w:t> </w:t>
      </w:r>
      <w:r>
        <w:rPr>
          <w:i/>
          <w:w w:val="75"/>
          <w:sz w:val="23"/>
        </w:rPr>
        <w:t>sobrecarga</w:t>
      </w:r>
      <w:r>
        <w:rPr>
          <w:i/>
          <w:spacing w:val="16"/>
          <w:sz w:val="23"/>
        </w:rPr>
        <w:t> </w:t>
      </w:r>
      <w:r>
        <w:rPr>
          <w:i/>
          <w:w w:val="75"/>
          <w:sz w:val="23"/>
        </w:rPr>
        <w:t>do</w:t>
      </w:r>
      <w:r>
        <w:rPr>
          <w:i/>
          <w:spacing w:val="-2"/>
          <w:sz w:val="23"/>
        </w:rPr>
        <w:t> </w:t>
      </w:r>
      <w:r>
        <w:rPr>
          <w:i/>
          <w:w w:val="75"/>
          <w:sz w:val="23"/>
        </w:rPr>
        <w:t>sistema</w:t>
      </w:r>
      <w:r>
        <w:rPr>
          <w:i/>
          <w:spacing w:val="7"/>
          <w:sz w:val="23"/>
        </w:rPr>
        <w:t> </w:t>
      </w:r>
      <w:r>
        <w:rPr>
          <w:i/>
          <w:w w:val="75"/>
          <w:sz w:val="23"/>
        </w:rPr>
        <w:t>nervoso</w:t>
      </w:r>
      <w:r>
        <w:rPr>
          <w:i/>
          <w:spacing w:val="11"/>
          <w:sz w:val="23"/>
        </w:rPr>
        <w:t> </w:t>
      </w:r>
      <w:r>
        <w:rPr>
          <w:i/>
          <w:spacing w:val="-2"/>
          <w:w w:val="75"/>
          <w:sz w:val="23"/>
        </w:rPr>
        <w:t>ei›târico.</w:t>
      </w:r>
    </w:p>
    <w:p>
      <w:pPr>
        <w:pStyle w:val="BodyText"/>
        <w:spacing w:before="15"/>
        <w:rPr>
          <w:i/>
          <w:sz w:val="23"/>
        </w:rPr>
      </w:pPr>
    </w:p>
    <w:p>
      <w:pPr>
        <w:pStyle w:val="ListParagraph"/>
        <w:numPr>
          <w:ilvl w:val="1"/>
          <w:numId w:val="3"/>
        </w:numPr>
        <w:tabs>
          <w:tab w:pos="3165" w:val="left" w:leader="none"/>
        </w:tabs>
        <w:spacing w:line="275" w:lineRule="exact" w:before="0" w:after="0"/>
        <w:ind w:left="3165" w:right="0" w:hanging="355"/>
        <w:jc w:val="left"/>
        <w:rPr>
          <w:rFonts w:ascii="Calibri" w:hAnsi="Calibri"/>
          <w:color w:val="212121"/>
          <w:sz w:val="23"/>
        </w:rPr>
      </w:pPr>
      <w:r>
        <w:rPr>
          <w:rFonts w:ascii="Calibri" w:hAnsi="Calibri"/>
          <w:w w:val="85"/>
          <w:sz w:val="23"/>
        </w:rPr>
        <w:t>Houve</w:t>
      </w:r>
      <w:r>
        <w:rPr>
          <w:rFonts w:ascii="Calibri" w:hAnsi="Calibri"/>
          <w:spacing w:val="22"/>
          <w:sz w:val="23"/>
        </w:rPr>
        <w:t> </w:t>
      </w:r>
      <w:r>
        <w:rPr>
          <w:rFonts w:ascii="Calibri" w:hAnsi="Calibri"/>
          <w:w w:val="85"/>
          <w:sz w:val="23"/>
        </w:rPr>
        <w:t>alguma</w:t>
      </w:r>
      <w:r>
        <w:rPr>
          <w:rFonts w:ascii="Calibri" w:hAnsi="Calibri"/>
          <w:spacing w:val="7"/>
          <w:sz w:val="23"/>
        </w:rPr>
        <w:t> </w:t>
      </w:r>
      <w:r>
        <w:rPr>
          <w:rFonts w:ascii="Calibri" w:hAnsi="Calibri"/>
          <w:w w:val="85"/>
          <w:sz w:val="23"/>
        </w:rPr>
        <w:t>mudancp</w:t>
      </w:r>
      <w:r>
        <w:rPr>
          <w:rFonts w:ascii="Calibri" w:hAnsi="Calibri"/>
          <w:spacing w:val="19"/>
          <w:sz w:val="23"/>
        </w:rPr>
        <w:t> </w:t>
      </w:r>
      <w:r>
        <w:rPr>
          <w:rFonts w:ascii="Calibri" w:hAnsi="Calibri"/>
          <w:w w:val="85"/>
          <w:sz w:val="23"/>
        </w:rPr>
        <w:t>recente</w:t>
      </w:r>
      <w:r>
        <w:rPr>
          <w:rFonts w:ascii="Calibri" w:hAnsi="Calibri"/>
          <w:spacing w:val="15"/>
          <w:sz w:val="23"/>
        </w:rPr>
        <w:t> </w:t>
      </w:r>
      <w:r>
        <w:rPr>
          <w:rFonts w:ascii="Calibri" w:hAnsi="Calibri"/>
          <w:w w:val="85"/>
          <w:sz w:val="23"/>
        </w:rPr>
        <w:t>no</w:t>
      </w:r>
      <w:r>
        <w:rPr>
          <w:rFonts w:ascii="Calibri" w:hAnsi="Calibri"/>
          <w:spacing w:val="8"/>
          <w:sz w:val="23"/>
        </w:rPr>
        <w:t> </w:t>
      </w:r>
      <w:r>
        <w:rPr>
          <w:rFonts w:ascii="Calibri" w:hAnsi="Calibri"/>
          <w:w w:val="85"/>
          <w:sz w:val="23"/>
        </w:rPr>
        <w:t>seu</w:t>
      </w:r>
      <w:r>
        <w:rPr>
          <w:rFonts w:ascii="Calibri" w:hAnsi="Calibri"/>
          <w:spacing w:val="8"/>
          <w:sz w:val="23"/>
        </w:rPr>
        <w:t> </w:t>
      </w:r>
      <w:r>
        <w:rPr>
          <w:rFonts w:ascii="Calibri" w:hAnsi="Calibri"/>
          <w:w w:val="85"/>
          <w:sz w:val="23"/>
        </w:rPr>
        <w:t>hábito</w:t>
      </w:r>
      <w:r>
        <w:rPr>
          <w:rFonts w:ascii="Calibri" w:hAnsi="Calibri"/>
          <w:spacing w:val="11"/>
          <w:sz w:val="23"/>
        </w:rPr>
        <w:t> </w:t>
      </w:r>
      <w:r>
        <w:rPr>
          <w:rFonts w:ascii="Calibri" w:hAnsi="Calibri"/>
          <w:w w:val="85"/>
          <w:sz w:val="23"/>
        </w:rPr>
        <w:t>inlestinal</w:t>
      </w:r>
      <w:r>
        <w:rPr>
          <w:rFonts w:ascii="Calibri" w:hAnsi="Calibri"/>
          <w:spacing w:val="22"/>
          <w:sz w:val="23"/>
        </w:rPr>
        <w:t> </w:t>
      </w:r>
      <w:r>
        <w:rPr>
          <w:rFonts w:ascii="Calibri" w:hAnsi="Calibri"/>
          <w:w w:val="85"/>
          <w:sz w:val="23"/>
        </w:rPr>
        <w:t>ou</w:t>
      </w:r>
      <w:r>
        <w:rPr>
          <w:rFonts w:ascii="Calibri" w:hAnsi="Calibri"/>
          <w:spacing w:val="9"/>
          <w:sz w:val="23"/>
        </w:rPr>
        <w:t> </w:t>
      </w:r>
      <w:r>
        <w:rPr>
          <w:rFonts w:ascii="Calibri" w:hAnsi="Calibri"/>
          <w:w w:val="85"/>
          <w:sz w:val="23"/>
        </w:rPr>
        <w:t>na</w:t>
      </w:r>
      <w:r>
        <w:rPr>
          <w:rFonts w:ascii="Calibri" w:hAnsi="Calibri"/>
          <w:spacing w:val="7"/>
          <w:sz w:val="23"/>
        </w:rPr>
        <w:t> </w:t>
      </w:r>
      <w:r>
        <w:rPr>
          <w:rFonts w:ascii="Calibri" w:hAnsi="Calibri"/>
          <w:w w:val="85"/>
          <w:sz w:val="23"/>
        </w:rPr>
        <w:t>aparência</w:t>
      </w:r>
      <w:r>
        <w:rPr>
          <w:rFonts w:ascii="Calibri" w:hAnsi="Calibri"/>
          <w:spacing w:val="26"/>
          <w:sz w:val="23"/>
        </w:rPr>
        <w:t> </w:t>
      </w:r>
      <w:r>
        <w:rPr>
          <w:rFonts w:ascii="Calibri" w:hAnsi="Calibri"/>
          <w:spacing w:val="-5"/>
          <w:w w:val="85"/>
          <w:sz w:val="23"/>
        </w:rPr>
        <w:t>das</w:t>
      </w:r>
    </w:p>
    <w:p>
      <w:pPr>
        <w:pStyle w:val="BodyText"/>
        <w:spacing w:line="263" w:lineRule="exact"/>
        <w:ind w:left="3174"/>
        <w:rPr>
          <w:rFonts w:ascii="Calibri"/>
        </w:rPr>
      </w:pPr>
      <w:r>
        <w:rPr>
          <w:rFonts w:ascii="Calibri"/>
          <w:spacing w:val="-2"/>
        </w:rPr>
        <w:t>fezes?</w:t>
      </w:r>
    </w:p>
    <w:p>
      <w:pPr>
        <w:spacing w:before="18"/>
        <w:ind w:left="2458" w:right="0" w:firstLine="0"/>
        <w:jc w:val="left"/>
        <w:rPr>
          <w:i/>
          <w:sz w:val="21"/>
        </w:rPr>
      </w:pPr>
      <w:r>
        <w:rPr>
          <w:i/>
          <w:spacing w:val="-2"/>
          <w:w w:val="90"/>
          <w:sz w:val="21"/>
        </w:rPr>
        <w:t>—•Mudai›ças</w:t>
      </w:r>
      <w:r>
        <w:rPr>
          <w:i/>
          <w:spacing w:val="26"/>
          <w:sz w:val="21"/>
        </w:rPr>
        <w:t> </w:t>
      </w:r>
      <w:r>
        <w:rPr>
          <w:i/>
          <w:spacing w:val="-2"/>
          <w:w w:val="90"/>
          <w:sz w:val="21"/>
        </w:rPr>
        <w:t>abruptas</w:t>
      </w:r>
      <w:r>
        <w:rPr>
          <w:i/>
          <w:spacing w:val="25"/>
          <w:sz w:val="21"/>
        </w:rPr>
        <w:t> </w:t>
      </w:r>
      <w:r>
        <w:rPr>
          <w:i/>
          <w:spacing w:val="-2"/>
          <w:w w:val="90"/>
          <w:sz w:val="21"/>
        </w:rPr>
        <w:t>sâo</w:t>
      </w:r>
      <w:r>
        <w:rPr>
          <w:i/>
          <w:spacing w:val="13"/>
          <w:sz w:val="21"/>
        </w:rPr>
        <w:t> </w:t>
      </w:r>
      <w:r>
        <w:rPr>
          <w:spacing w:val="-2"/>
          <w:w w:val="90"/>
          <w:sz w:val="21"/>
        </w:rPr>
        <w:t>sinais</w:t>
      </w:r>
      <w:r>
        <w:rPr>
          <w:spacing w:val="14"/>
          <w:sz w:val="21"/>
        </w:rPr>
        <w:t> </w:t>
      </w:r>
      <w:r>
        <w:rPr>
          <w:i/>
          <w:spacing w:val="-2"/>
          <w:w w:val="90"/>
          <w:sz w:val="21"/>
        </w:rPr>
        <w:t>de</w:t>
      </w:r>
      <w:r>
        <w:rPr>
          <w:i/>
          <w:spacing w:val="15"/>
          <w:sz w:val="21"/>
        </w:rPr>
        <w:t> </w:t>
      </w:r>
      <w:r>
        <w:rPr>
          <w:i/>
          <w:spacing w:val="-2"/>
          <w:w w:val="90"/>
          <w:sz w:val="21"/>
        </w:rPr>
        <w:t>alerta</w:t>
      </w:r>
      <w:r>
        <w:rPr>
          <w:i/>
          <w:spacing w:val="4"/>
          <w:sz w:val="21"/>
        </w:rPr>
        <w:t> </w:t>
      </w:r>
      <w:r>
        <w:rPr>
          <w:spacing w:val="-2"/>
          <w:w w:val="90"/>
          <w:sz w:val="21"/>
        </w:rPr>
        <w:t>para</w:t>
      </w:r>
      <w:r>
        <w:rPr>
          <w:spacing w:val="11"/>
          <w:sz w:val="21"/>
        </w:rPr>
        <w:t> </w:t>
      </w:r>
      <w:r>
        <w:rPr>
          <w:i/>
          <w:spacing w:val="-2"/>
          <w:w w:val="90"/>
          <w:sz w:val="21"/>
        </w:rPr>
        <w:t>iii</w:t>
      </w:r>
      <w:r>
        <w:rPr>
          <w:i/>
          <w:spacing w:val="-28"/>
          <w:w w:val="90"/>
          <w:sz w:val="21"/>
        </w:rPr>
        <w:t> </w:t>
      </w:r>
      <w:r>
        <w:rPr>
          <w:i/>
          <w:spacing w:val="-2"/>
          <w:w w:val="90"/>
          <w:sz w:val="21"/>
        </w:rPr>
        <w:t>fe‹cão,</w:t>
      </w:r>
      <w:r>
        <w:rPr>
          <w:i/>
          <w:spacing w:val="20"/>
          <w:sz w:val="21"/>
        </w:rPr>
        <w:t> </w:t>
      </w:r>
      <w:r>
        <w:rPr>
          <w:i/>
          <w:spacing w:val="-2"/>
          <w:w w:val="90"/>
          <w:sz w:val="21"/>
        </w:rPr>
        <w:t>inflamaçào</w:t>
      </w:r>
      <w:r>
        <w:rPr>
          <w:i/>
          <w:spacing w:val="18"/>
          <w:sz w:val="21"/>
        </w:rPr>
        <w:t> </w:t>
      </w:r>
      <w:r>
        <w:rPr>
          <w:i/>
          <w:spacing w:val="-2"/>
          <w:w w:val="90"/>
          <w:sz w:val="21"/>
        </w:rPr>
        <w:t>ou</w:t>
      </w:r>
      <w:r>
        <w:rPr>
          <w:i/>
          <w:spacing w:val="15"/>
          <w:sz w:val="21"/>
        </w:rPr>
        <w:t> </w:t>
      </w:r>
      <w:r>
        <w:rPr>
          <w:i/>
          <w:spacing w:val="-2"/>
          <w:w w:val="90"/>
          <w:sz w:val="21"/>
        </w:rPr>
        <w:t>reatividade</w:t>
      </w:r>
    </w:p>
    <w:p>
      <w:pPr>
        <w:spacing w:before="17"/>
        <w:ind w:left="2457" w:right="0" w:firstLine="0"/>
        <w:jc w:val="left"/>
        <w:rPr>
          <w:sz w:val="21"/>
        </w:rPr>
      </w:pPr>
      <w:r>
        <w:rPr>
          <w:spacing w:val="-2"/>
          <w:w w:val="85"/>
          <w:sz w:val="21"/>
        </w:rPr>
        <w:t>a/Queimar.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5"/>
        <w:rPr>
          <w:sz w:val="21"/>
        </w:rPr>
      </w:pPr>
    </w:p>
    <w:p>
      <w:pPr>
        <w:pStyle w:val="Heading5"/>
        <w:ind w:left="2817"/>
      </w:pPr>
      <w:r>
        <w:rPr>
          <w:spacing w:val="-8"/>
        </w:rPr>
        <w:t>Função</w:t>
      </w:r>
      <w:r>
        <w:rPr>
          <w:spacing w:val="-11"/>
        </w:rPr>
        <w:t> </w:t>
      </w:r>
      <w:r>
        <w:rPr>
          <w:spacing w:val="-8"/>
        </w:rPr>
        <w:t>Hepática</w:t>
      </w:r>
      <w:r>
        <w:rPr>
          <w:spacing w:val="-7"/>
        </w:rPr>
        <w:t> </w:t>
      </w:r>
      <w:r>
        <w:rPr>
          <w:color w:val="0C0C0C"/>
          <w:spacing w:val="-8"/>
        </w:rPr>
        <w:t>e</w:t>
      </w:r>
      <w:r>
        <w:rPr>
          <w:color w:val="0C0C0C"/>
          <w:spacing w:val="-11"/>
        </w:rPr>
        <w:t> </w:t>
      </w:r>
      <w:r>
        <w:rPr>
          <w:spacing w:val="-8"/>
        </w:rPr>
        <w:t>Biliar</w:t>
      </w:r>
    </w:p>
    <w:p>
      <w:pPr>
        <w:pStyle w:val="BodyText"/>
        <w:spacing w:line="232" w:lineRule="auto" w:before="150"/>
        <w:ind w:left="2441" w:right="2058" w:firstLine="718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saúde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hepática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biliar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é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avaliada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forma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integrada,</w:t>
      </w:r>
      <w:r>
        <w:rPr>
          <w:rFonts w:ascii="Calibri" w:hAnsi="Calibri"/>
          <w:spacing w:val="9"/>
        </w:rPr>
        <w:t> </w:t>
      </w:r>
      <w:r>
        <w:rPr>
          <w:rFonts w:ascii="Calibri" w:hAnsi="Calibri"/>
          <w:w w:val="90"/>
        </w:rPr>
        <w:t>considerando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seu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papel </w:t>
      </w:r>
      <w:r>
        <w:rPr>
          <w:rFonts w:ascii="Calibri" w:hAnsi="Calibri"/>
          <w:spacing w:val="-2"/>
          <w:w w:val="90"/>
        </w:rPr>
        <w:t>na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detoxÍfi0açáo,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spacing w:val="-2"/>
          <w:w w:val="90"/>
        </w:rPr>
        <w:t>metabolizaçáo</w:t>
      </w:r>
      <w:r>
        <w:rPr>
          <w:rFonts w:ascii="Calibri" w:hAnsi="Calibri"/>
          <w:spacing w:val="10"/>
        </w:rPr>
        <w:t> </w:t>
      </w:r>
      <w:r>
        <w:rPr>
          <w:rFonts w:ascii="Calibri" w:hAnsi="Calibri"/>
          <w:spacing w:val="-2"/>
          <w:w w:val="90"/>
        </w:rPr>
        <w:t>de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hormônios,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emulsificaçáo</w:t>
      </w:r>
      <w:r>
        <w:rPr>
          <w:rFonts w:ascii="Calibri" w:hAnsi="Calibri"/>
          <w:spacing w:val="14"/>
        </w:rPr>
        <w:t> </w:t>
      </w:r>
      <w:r>
        <w:rPr>
          <w:rFonts w:ascii="Calibri" w:hAnsi="Calibri"/>
          <w:spacing w:val="-2"/>
          <w:w w:val="90"/>
        </w:rPr>
        <w:t>de gorduras </w:t>
      </w:r>
      <w:r>
        <w:rPr>
          <w:rFonts w:ascii="Calibri" w:hAnsi="Calibri"/>
          <w:color w:val="131313"/>
          <w:spacing w:val="-2"/>
          <w:w w:val="90"/>
        </w:rPr>
        <w:t>e</w:t>
      </w:r>
      <w:r>
        <w:rPr>
          <w:rFonts w:ascii="Calibri" w:hAnsi="Calibri"/>
          <w:color w:val="131313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regulação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do </w:t>
      </w:r>
      <w:r>
        <w:rPr>
          <w:rFonts w:ascii="Calibri" w:hAnsi="Calibri"/>
          <w:spacing w:val="-2"/>
        </w:rPr>
        <w:t>colesterol.</w:t>
      </w:r>
    </w:p>
    <w:p>
      <w:pPr>
        <w:pStyle w:val="BodyText"/>
        <w:spacing w:line="232" w:lineRule="auto" w:before="10"/>
        <w:ind w:left="2455" w:right="2069" w:firstLine="712"/>
        <w:jc w:val="both"/>
        <w:rPr>
          <w:rFonts w:ascii="Calibri" w:hAnsi="Calibri"/>
        </w:rPr>
      </w:pPr>
      <w:r>
        <w:rPr>
          <w:rFonts w:ascii="Calibri" w:hAnsi="Calibri"/>
          <w:w w:val="95"/>
        </w:rPr>
        <w:t>Atenção</w:t>
      </w:r>
      <w:r>
        <w:rPr>
          <w:rFonts w:ascii="Calibri" w:hAnsi="Calibri"/>
          <w:w w:val="95"/>
        </w:rPr>
        <w:t> para</w:t>
      </w:r>
      <w:r>
        <w:rPr>
          <w:rFonts w:ascii="Calibri" w:hAnsi="Calibri"/>
          <w:w w:val="95"/>
        </w:rPr>
        <w:t> fatores</w:t>
      </w:r>
      <w:r>
        <w:rPr>
          <w:rFonts w:ascii="Calibri" w:hAnsi="Calibri"/>
          <w:w w:val="95"/>
        </w:rPr>
        <w:t> ambientais,</w:t>
      </w:r>
      <w:r>
        <w:rPr>
          <w:rFonts w:ascii="Calibri" w:hAnsi="Calibri"/>
          <w:w w:val="95"/>
        </w:rPr>
        <w:t> alimentares</w:t>
      </w:r>
      <w:r>
        <w:rPr>
          <w:rFonts w:ascii="Calibri" w:hAnsi="Calibri"/>
          <w:w w:val="95"/>
        </w:rPr>
        <w:t> e</w:t>
      </w:r>
      <w:r>
        <w:rPr>
          <w:rFonts w:ascii="Calibri" w:hAnsi="Calibri"/>
          <w:w w:val="95"/>
        </w:rPr>
        <w:t> hormonais,</w:t>
      </w:r>
      <w:r>
        <w:rPr>
          <w:rFonts w:ascii="Calibri" w:hAnsi="Calibri"/>
          <w:w w:val="95"/>
        </w:rPr>
        <w:t> que</w:t>
      </w:r>
      <w:r>
        <w:rPr>
          <w:rFonts w:ascii="Calibri" w:hAnsi="Calibri"/>
          <w:w w:val="95"/>
        </w:rPr>
        <w:t> afetam diretamente</w:t>
      </w:r>
      <w:r>
        <w:rPr>
          <w:rFonts w:ascii="Calibri" w:hAnsi="Calibri"/>
          <w:spacing w:val="22"/>
        </w:rPr>
        <w:t> </w:t>
      </w:r>
      <w:r>
        <w:rPr>
          <w:rFonts w:ascii="Calibri" w:hAnsi="Calibri"/>
          <w:w w:val="95"/>
        </w:rPr>
        <w:t>essa</w:t>
      </w:r>
      <w:r>
        <w:rPr>
          <w:rFonts w:ascii="Calibri" w:hAnsi="Calibri"/>
          <w:spacing w:val="-12"/>
          <w:w w:val="95"/>
        </w:rPr>
        <w:t> </w:t>
      </w:r>
      <w:r>
        <w:rPr>
          <w:rFonts w:ascii="Calibri" w:hAnsi="Calibri"/>
          <w:w w:val="95"/>
        </w:rPr>
        <w:t>função.</w:t>
      </w:r>
    </w:p>
    <w:p>
      <w:pPr>
        <w:pStyle w:val="BodyText"/>
        <w:spacing w:before="36"/>
        <w:rPr>
          <w:rFonts w:ascii="Calibri"/>
        </w:rPr>
      </w:pPr>
    </w:p>
    <w:p>
      <w:pPr>
        <w:pStyle w:val="BodyText"/>
        <w:spacing w:before="1"/>
        <w:ind w:left="2453"/>
        <w:rPr>
          <w:rFonts w:ascii="Times New Roman" w:hAnsi="Times New Roman"/>
        </w:rPr>
      </w:pPr>
      <w:r>
        <w:rPr>
          <w:rFonts w:ascii="Times New Roman" w:hAnsi="Times New Roman"/>
          <w:w w:val="115"/>
        </w:rPr>
        <w:t>Explicação</w:t>
      </w:r>
      <w:r>
        <w:rPr>
          <w:rFonts w:ascii="Times New Roman" w:hAnsi="Times New Roman"/>
          <w:spacing w:val="-1"/>
          <w:w w:val="115"/>
        </w:rPr>
        <w:t> </w:t>
      </w:r>
      <w:r>
        <w:rPr>
          <w:rFonts w:ascii="Times New Roman" w:hAnsi="Times New Roman"/>
          <w:w w:val="115"/>
        </w:rPr>
        <w:t>dos</w:t>
      </w:r>
      <w:r>
        <w:rPr>
          <w:rFonts w:ascii="Times New Roman" w:hAnsi="Times New Roman"/>
          <w:spacing w:val="-5"/>
          <w:w w:val="115"/>
        </w:rPr>
        <w:t> </w:t>
      </w:r>
      <w:r>
        <w:rPr>
          <w:rFonts w:ascii="Times New Roman" w:hAnsi="Times New Roman"/>
          <w:spacing w:val="-2"/>
          <w:w w:val="115"/>
        </w:rPr>
        <w:t>Resultados:</w:t>
      </w:r>
    </w:p>
    <w:p>
      <w:pPr>
        <w:pStyle w:val="BodyText"/>
        <w:spacing w:line="244" w:lineRule="auto" w:before="156"/>
        <w:ind w:left="2450" w:right="2017" w:firstLine="4"/>
      </w:pPr>
      <w:r>
        <w:rPr>
          <w:w w:val="85"/>
        </w:rPr>
        <w:t>Esteatose</w:t>
      </w:r>
      <w:r>
        <w:rPr>
          <w:spacing w:val="40"/>
        </w:rPr>
        <w:t> </w:t>
      </w:r>
      <w:r>
        <w:rPr>
          <w:w w:val="85"/>
        </w:rPr>
        <w:t>Hepática:</w:t>
      </w:r>
      <w:r>
        <w:rPr>
          <w:spacing w:val="30"/>
        </w:rPr>
        <w:t> </w:t>
      </w:r>
      <w:r>
        <w:rPr>
          <w:w w:val="85"/>
        </w:rPr>
        <w:t>Um</w:t>
      </w:r>
      <w:r>
        <w:rPr>
          <w:spacing w:val="28"/>
        </w:rPr>
        <w:t> </w:t>
      </w:r>
      <w:r>
        <w:rPr>
          <w:w w:val="85"/>
        </w:rPr>
        <w:t>reflexo</w:t>
      </w:r>
      <w:r>
        <w:rPr>
          <w:spacing w:val="33"/>
        </w:rPr>
        <w:t> </w:t>
      </w:r>
      <w:r>
        <w:rPr>
          <w:w w:val="85"/>
        </w:rPr>
        <w:t>de</w:t>
      </w:r>
      <w:r>
        <w:rPr/>
        <w:t> </w:t>
      </w:r>
      <w:r>
        <w:rPr>
          <w:w w:val="85"/>
        </w:rPr>
        <w:t>desequilíbrio</w:t>
      </w:r>
      <w:r>
        <w:rPr>
          <w:spacing w:val="37"/>
        </w:rPr>
        <w:t> </w:t>
      </w:r>
      <w:r>
        <w:rPr>
          <w:w w:val="85"/>
        </w:rPr>
        <w:t>metabólico,</w:t>
      </w:r>
      <w:r>
        <w:rPr>
          <w:spacing w:val="38"/>
        </w:rPr>
        <w:t> </w:t>
      </w:r>
      <w:r>
        <w:rPr>
          <w:w w:val="85"/>
        </w:rPr>
        <w:t>estresse</w:t>
      </w:r>
      <w:r>
        <w:rPr>
          <w:spacing w:val="34"/>
        </w:rPr>
        <w:t> </w:t>
      </w:r>
      <w:r>
        <w:rPr>
          <w:w w:val="85"/>
        </w:rPr>
        <w:t>oxidalivo</w:t>
      </w:r>
      <w:r>
        <w:rPr>
          <w:spacing w:val="32"/>
        </w:rPr>
        <w:t> </w:t>
      </w:r>
      <w:r>
        <w:rPr>
          <w:w w:val="85"/>
        </w:rPr>
        <w:t>e </w:t>
      </w:r>
      <w:r>
        <w:rPr>
          <w:spacing w:val="-2"/>
          <w:w w:val="85"/>
        </w:rPr>
        <w:t>inflamação</w:t>
      </w:r>
      <w:r>
        <w:rPr/>
        <w:t> </w:t>
      </w:r>
      <w:r>
        <w:rPr>
          <w:spacing w:val="-2"/>
          <w:w w:val="85"/>
        </w:rPr>
        <w:t>crônica.</w:t>
      </w:r>
      <w:r>
        <w:rPr>
          <w:spacing w:val="16"/>
        </w:rPr>
        <w:t> </w:t>
      </w:r>
      <w:r>
        <w:rPr>
          <w:spacing w:val="-2"/>
          <w:w w:val="85"/>
        </w:rPr>
        <w:t>Avalia-se perfil lipidico, insulina, transaminases</w:t>
      </w:r>
      <w:r>
        <w:rPr/>
        <w:t> </w:t>
      </w:r>
      <w:r>
        <w:rPr>
          <w:spacing w:val="-2"/>
          <w:w w:val="85"/>
        </w:rPr>
        <w:t>e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ferfitina.</w:t>
      </w:r>
    </w:p>
    <w:p>
      <w:pPr>
        <w:pStyle w:val="BodyText"/>
        <w:spacing w:before="70"/>
      </w:pPr>
    </w:p>
    <w:p>
      <w:pPr>
        <w:pStyle w:val="BodyText"/>
        <w:ind w:left="425"/>
        <w:jc w:val="center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1773935</wp:posOffset>
                </wp:positionH>
                <wp:positionV relativeFrom="paragraph">
                  <wp:posOffset>64789</wp:posOffset>
                </wp:positionV>
                <wp:extent cx="530860" cy="51244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30860" cy="512445"/>
                          <a:chExt cx="530860" cy="51244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1" cy="512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1" cy="512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679993pt;margin-top:5.1015pt;width:41.8pt;height:40.35pt;mso-position-horizontal-relative:page;mso-position-vertical-relative:paragraph;z-index:15729152" id="docshapegroup2" coordorigin="2794,102" coordsize="836,807">
                <v:shape style="position:absolute;left:2793;top:102;width:836;height:807" type="#_x0000_t75" id="docshape3" stroked="false">
                  <v:imagedata r:id="rId7" o:title=""/>
                </v:shape>
                <v:shape style="position:absolute;left:2793;top:102;width:836;height:807" type="#_x0000_t75" id="docshape4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</w:rPr>
        <w:t>132</w:t>
      </w:r>
    </w:p>
    <w:p>
      <w:pPr>
        <w:pStyle w:val="BodyText"/>
        <w:spacing w:after="0"/>
        <w:jc w:val="center"/>
        <w:rPr>
          <w:rFonts w:ascii="Calibri"/>
        </w:rPr>
        <w:sectPr>
          <w:pgSz w:w="11910" w:h="16840"/>
          <w:pgMar w:header="0" w:footer="0" w:top="900" w:bottom="280" w:left="141" w:right="141"/>
        </w:sectPr>
      </w:pPr>
    </w:p>
    <w:p>
      <w:pPr>
        <w:spacing w:line="244" w:lineRule="auto" w:before="35"/>
        <w:ind w:left="2465" w:right="2024" w:hanging="5"/>
        <w:jc w:val="both"/>
        <w:rPr>
          <w:sz w:val="22"/>
        </w:rPr>
      </w:pPr>
      <w:r>
        <w:rPr>
          <w:rFonts w:ascii="Calibri" w:hAnsi="Calibri"/>
          <w:w w:val="90"/>
          <w:sz w:val="23"/>
        </w:rPr>
        <w:t>Disfunção Biliar: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Dificuldade de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digerir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alimentos gordurosos, fezes</w:t>
      </w:r>
      <w:r>
        <w:rPr>
          <w:rFonts w:ascii="Calibri" w:hAnsi="Calibri"/>
          <w:spacing w:val="-3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claras, núuseas e </w:t>
      </w:r>
      <w:r>
        <w:rPr>
          <w:w w:val="85"/>
          <w:sz w:val="21"/>
        </w:rPr>
        <w:t>dor no quadrante superior podem indicar estase biliar, comuns</w:t>
      </w:r>
      <w:r>
        <w:rPr>
          <w:sz w:val="21"/>
        </w:rPr>
        <w:t> </w:t>
      </w:r>
      <w:r>
        <w:rPr>
          <w:w w:val="85"/>
          <w:sz w:val="21"/>
        </w:rPr>
        <w:t>em disbiose, uso irônico </w:t>
      </w:r>
      <w:r>
        <w:rPr>
          <w:w w:val="85"/>
          <w:sz w:val="22"/>
        </w:rPr>
        <w:t>de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medicamentos</w:t>
      </w:r>
      <w:r>
        <w:rPr>
          <w:spacing w:val="14"/>
          <w:sz w:val="22"/>
        </w:rPr>
        <w:t> </w:t>
      </w:r>
      <w:r>
        <w:rPr>
          <w:w w:val="85"/>
          <w:sz w:val="22"/>
        </w:rPr>
        <w:t>ou dietas pobres em fibras.</w:t>
      </w:r>
    </w:p>
    <w:p>
      <w:pPr>
        <w:spacing w:before="26"/>
        <w:ind w:left="2464" w:right="2024" w:hanging="4"/>
        <w:jc w:val="both"/>
        <w:rPr>
          <w:sz w:val="23"/>
        </w:rPr>
      </w:pPr>
      <w:r>
        <w:rPr>
          <w:w w:val="85"/>
          <w:sz w:val="23"/>
        </w:rPr>
        <w:t>Hepatite</w:t>
      </w:r>
      <w:r>
        <w:rPr>
          <w:spacing w:val="-2"/>
          <w:w w:val="85"/>
          <w:sz w:val="23"/>
        </w:rPr>
        <w:t> </w:t>
      </w:r>
      <w:r>
        <w:rPr>
          <w:w w:val="85"/>
          <w:sz w:val="23"/>
        </w:rPr>
        <w:t>Tóxica:</w:t>
      </w:r>
      <w:r>
        <w:rPr>
          <w:w w:val="85"/>
          <w:sz w:val="23"/>
        </w:rPr>
        <w:t> Associada</w:t>
      </w:r>
      <w:r>
        <w:rPr>
          <w:w w:val="85"/>
          <w:sz w:val="23"/>
        </w:rPr>
        <w:t> a</w:t>
      </w:r>
      <w:r>
        <w:rPr>
          <w:w w:val="85"/>
          <w:sz w:val="23"/>
        </w:rPr>
        <w:t> e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.posição</w:t>
      </w:r>
      <w:r>
        <w:rPr>
          <w:sz w:val="23"/>
        </w:rPr>
        <w:t> </w:t>
      </w:r>
      <w:r>
        <w:rPr>
          <w:w w:val="85"/>
          <w:sz w:val="23"/>
        </w:rPr>
        <w:t>a</w:t>
      </w:r>
      <w:r>
        <w:rPr>
          <w:w w:val="85"/>
          <w:sz w:val="23"/>
        </w:rPr>
        <w:t> medicamentos,</w:t>
      </w:r>
      <w:r>
        <w:rPr>
          <w:sz w:val="23"/>
        </w:rPr>
        <w:t> </w:t>
      </w:r>
      <w:r>
        <w:rPr>
          <w:w w:val="85"/>
          <w:sz w:val="23"/>
        </w:rPr>
        <w:t>agrotóxicos,</w:t>
      </w:r>
      <w:r>
        <w:rPr>
          <w:sz w:val="23"/>
        </w:rPr>
        <w:t> </w:t>
      </w:r>
      <w:r>
        <w:rPr>
          <w:w w:val="85"/>
          <w:sz w:val="23"/>
        </w:rPr>
        <w:t>álcool</w:t>
      </w:r>
      <w:r>
        <w:rPr>
          <w:w w:val="85"/>
          <w:sz w:val="23"/>
        </w:rPr>
        <w:t> ou infecções virais.</w:t>
      </w:r>
    </w:p>
    <w:p>
      <w:pPr>
        <w:pStyle w:val="BodyText"/>
        <w:spacing w:before="27"/>
        <w:rPr>
          <w:sz w:val="23"/>
        </w:rPr>
      </w:pPr>
    </w:p>
    <w:p>
      <w:pPr>
        <w:spacing w:before="0"/>
        <w:ind w:left="2470" w:right="0" w:firstLine="0"/>
        <w:jc w:val="left"/>
        <w:rPr>
          <w:rFonts w:ascii="Book Antiqua" w:hAnsi="Book Antiqua"/>
          <w:sz w:val="24"/>
        </w:rPr>
      </w:pPr>
      <w:r>
        <w:rPr>
          <w:rFonts w:ascii="Book Antiqua" w:hAnsi="Book Antiqua"/>
          <w:spacing w:val="-2"/>
          <w:sz w:val="24"/>
        </w:rPr>
        <w:t>Correlações:</w:t>
      </w:r>
    </w:p>
    <w:p>
      <w:pPr>
        <w:pStyle w:val="ListParagraph"/>
        <w:numPr>
          <w:ilvl w:val="1"/>
          <w:numId w:val="3"/>
        </w:numPr>
        <w:tabs>
          <w:tab w:pos="3186" w:val="left" w:leader="none"/>
          <w:tab w:pos="3188" w:val="left" w:leader="none"/>
        </w:tabs>
        <w:spacing w:line="218" w:lineRule="auto" w:before="128" w:after="0"/>
        <w:ind w:left="3188" w:right="2041" w:hanging="365"/>
        <w:jc w:val="left"/>
        <w:rPr>
          <w:rFonts w:ascii="Calibri" w:hAnsi="Calibri"/>
          <w:color w:val="343434"/>
          <w:sz w:val="24"/>
        </w:rPr>
      </w:pPr>
      <w:r>
        <w:rPr>
          <w:rFonts w:ascii="Calibri" w:hAnsi="Calibri"/>
          <w:w w:val="80"/>
          <w:sz w:val="24"/>
        </w:rPr>
        <w:t>Uso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de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compostos</w:t>
      </w:r>
      <w:r>
        <w:rPr>
          <w:rFonts w:ascii="Calibri" w:hAnsi="Calibri"/>
          <w:spacing w:val="40"/>
          <w:sz w:val="24"/>
        </w:rPr>
        <w:t> </w:t>
      </w:r>
      <w:r>
        <w:rPr>
          <w:rFonts w:ascii="Calibri" w:hAnsi="Calibri"/>
          <w:w w:val="80"/>
          <w:sz w:val="24"/>
        </w:rPr>
        <w:t>hepatoprotetores</w:t>
      </w:r>
      <w:r>
        <w:rPr>
          <w:rFonts w:ascii="Calibri" w:hAnsi="Calibri"/>
          <w:spacing w:val="31"/>
          <w:sz w:val="24"/>
        </w:rPr>
        <w:t> </w:t>
      </w:r>
      <w:r>
        <w:rPr>
          <w:rFonts w:ascii="Calibri" w:hAnsi="Calibri"/>
          <w:w w:val="80"/>
          <w:sz w:val="24"/>
        </w:rPr>
        <w:t>como</w:t>
      </w:r>
      <w:r>
        <w:rPr>
          <w:rFonts w:ascii="Calibri" w:hAnsi="Calibri"/>
          <w:spacing w:val="36"/>
          <w:sz w:val="24"/>
        </w:rPr>
        <w:t> </w:t>
      </w:r>
      <w:r>
        <w:rPr>
          <w:rFonts w:ascii="Calibri" w:hAnsi="Calibri"/>
          <w:w w:val="80"/>
          <w:sz w:val="24"/>
        </w:rPr>
        <w:t>silimarina,</w:t>
      </w:r>
      <w:r>
        <w:rPr>
          <w:rFonts w:ascii="Calibri" w:hAnsi="Calibri"/>
          <w:spacing w:val="39"/>
          <w:sz w:val="24"/>
        </w:rPr>
        <w:t> </w:t>
      </w:r>
      <w:r>
        <w:rPr>
          <w:rFonts w:ascii="Calibri" w:hAnsi="Calibri"/>
          <w:w w:val="80"/>
          <w:sz w:val="24"/>
        </w:rPr>
        <w:t>N-acetilc!steina,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colina, </w:t>
      </w:r>
      <w:r>
        <w:rPr>
          <w:rFonts w:ascii="Calibri" w:hAnsi="Calibri"/>
          <w:spacing w:val="-2"/>
          <w:w w:val="90"/>
          <w:sz w:val="24"/>
        </w:rPr>
        <w:t>taurina</w:t>
      </w:r>
      <w:r>
        <w:rPr>
          <w:rFonts w:ascii="Calibri" w:hAnsi="Calibri"/>
          <w:spacing w:val="-7"/>
          <w:w w:val="90"/>
          <w:sz w:val="24"/>
        </w:rPr>
        <w:t> </w:t>
      </w:r>
      <w:r>
        <w:rPr>
          <w:rFonts w:ascii="Calibri" w:hAnsi="Calibri"/>
          <w:spacing w:val="-2"/>
          <w:w w:val="90"/>
          <w:sz w:val="24"/>
        </w:rPr>
        <w:t>e</w:t>
      </w:r>
      <w:r>
        <w:rPr>
          <w:rFonts w:ascii="Calibri" w:hAnsi="Calibri"/>
          <w:spacing w:val="-6"/>
          <w:w w:val="90"/>
          <w:sz w:val="24"/>
        </w:rPr>
        <w:t> </w:t>
      </w:r>
      <w:r>
        <w:rPr>
          <w:rFonts w:ascii="Calibri" w:hAnsi="Calibri"/>
          <w:spacing w:val="-2"/>
          <w:w w:val="90"/>
          <w:sz w:val="24"/>
        </w:rPr>
        <w:t>antioxidantes.</w:t>
      </w:r>
    </w:p>
    <w:p>
      <w:pPr>
        <w:pStyle w:val="ListParagraph"/>
        <w:numPr>
          <w:ilvl w:val="1"/>
          <w:numId w:val="3"/>
        </w:numPr>
        <w:tabs>
          <w:tab w:pos="3179" w:val="left" w:leader="none"/>
        </w:tabs>
        <w:spacing w:line="248" w:lineRule="exact" w:before="0" w:after="0"/>
        <w:ind w:left="3179" w:right="0" w:hanging="355"/>
        <w:jc w:val="left"/>
        <w:rPr>
          <w:rFonts w:ascii="Calibri" w:hAnsi="Calibri"/>
          <w:color w:val="424242"/>
          <w:sz w:val="24"/>
        </w:rPr>
      </w:pPr>
      <w:r>
        <w:rPr>
          <w:rFonts w:ascii="Calibri" w:hAnsi="Calibri"/>
          <w:w w:val="80"/>
          <w:sz w:val="24"/>
        </w:rPr>
        <w:t>Estimulação</w:t>
      </w:r>
      <w:r>
        <w:rPr>
          <w:rFonts w:ascii="Calibri" w:hAnsi="Calibri"/>
          <w:spacing w:val="9"/>
          <w:sz w:val="24"/>
        </w:rPr>
        <w:t> </w:t>
      </w:r>
      <w:r>
        <w:rPr>
          <w:rFonts w:ascii="Calibri" w:hAnsi="Calibri"/>
          <w:w w:val="80"/>
          <w:sz w:val="24"/>
        </w:rPr>
        <w:t>da</w:t>
      </w:r>
      <w:r>
        <w:rPr>
          <w:rFonts w:ascii="Calibri" w:hAnsi="Calibri"/>
          <w:spacing w:val="-4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produção</w:t>
      </w:r>
      <w:r>
        <w:rPr>
          <w:rFonts w:ascii="Calibri" w:hAnsi="Calibri"/>
          <w:spacing w:val="12"/>
          <w:sz w:val="24"/>
        </w:rPr>
        <w:t> </w:t>
      </w:r>
      <w:r>
        <w:rPr>
          <w:rFonts w:ascii="Calibri" w:hAnsi="Calibri"/>
          <w:w w:val="80"/>
          <w:sz w:val="24"/>
        </w:rPr>
        <w:t>e</w:t>
      </w:r>
      <w:r>
        <w:rPr>
          <w:rFonts w:ascii="Calibri" w:hAnsi="Calibri"/>
          <w:spacing w:val="-12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fluxo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w w:val="80"/>
          <w:sz w:val="24"/>
        </w:rPr>
        <w:t>biliar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w w:val="80"/>
          <w:sz w:val="24"/>
        </w:rPr>
        <w:t>com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w w:val="80"/>
          <w:sz w:val="24"/>
        </w:rPr>
        <w:t>filoterápicos</w:t>
      </w:r>
      <w:r>
        <w:rPr>
          <w:rFonts w:ascii="Calibri" w:hAnsi="Calibri"/>
          <w:spacing w:val="15"/>
          <w:sz w:val="24"/>
        </w:rPr>
        <w:t> </w:t>
      </w:r>
      <w:r>
        <w:rPr>
          <w:rFonts w:ascii="Calibri" w:hAnsi="Calibri"/>
          <w:w w:val="80"/>
          <w:sz w:val="24"/>
        </w:rPr>
        <w:t>colagogos</w:t>
      </w:r>
      <w:r>
        <w:rPr>
          <w:rFonts w:ascii="Calibri" w:hAnsi="Calibri"/>
          <w:spacing w:val="5"/>
          <w:sz w:val="24"/>
        </w:rPr>
        <w:t> </w:t>
      </w:r>
      <w:r>
        <w:rPr>
          <w:rFonts w:ascii="Calibri" w:hAnsi="Calibri"/>
          <w:w w:val="80"/>
          <w:sz w:val="24"/>
        </w:rPr>
        <w:t>e</w:t>
      </w:r>
      <w:r>
        <w:rPr>
          <w:rFonts w:ascii="Calibri" w:hAnsi="Calibri"/>
          <w:spacing w:val="-10"/>
          <w:w w:val="80"/>
          <w:sz w:val="24"/>
        </w:rPr>
        <w:t> </w:t>
      </w:r>
      <w:r>
        <w:rPr>
          <w:rFonts w:ascii="Calibri" w:hAnsi="Calibri"/>
          <w:spacing w:val="-2"/>
          <w:w w:val="80"/>
          <w:sz w:val="24"/>
        </w:rPr>
        <w:t>coleréticos.</w:t>
      </w:r>
    </w:p>
    <w:p>
      <w:pPr>
        <w:pStyle w:val="ListParagraph"/>
        <w:numPr>
          <w:ilvl w:val="1"/>
          <w:numId w:val="3"/>
        </w:numPr>
        <w:tabs>
          <w:tab w:pos="3188" w:val="left" w:leader="none"/>
        </w:tabs>
        <w:spacing w:line="276" w:lineRule="exact" w:before="0" w:after="0"/>
        <w:ind w:left="3188" w:right="0" w:hanging="364"/>
        <w:jc w:val="left"/>
        <w:rPr>
          <w:rFonts w:ascii="Calibri" w:hAnsi="Calibri"/>
          <w:color w:val="232323"/>
          <w:sz w:val="24"/>
        </w:rPr>
      </w:pPr>
      <w:r>
        <w:rPr>
          <w:rFonts w:ascii="Calibri" w:hAnsi="Calibri"/>
          <w:w w:val="80"/>
          <w:sz w:val="24"/>
        </w:rPr>
        <w:t>Avaliação</w:t>
      </w:r>
      <w:r>
        <w:rPr>
          <w:rFonts w:ascii="Calibri" w:hAnsi="Calibri"/>
          <w:spacing w:val="18"/>
          <w:sz w:val="24"/>
        </w:rPr>
        <w:t> </w:t>
      </w:r>
      <w:r>
        <w:rPr>
          <w:rFonts w:ascii="Calibri" w:hAnsi="Calibri"/>
          <w:w w:val="80"/>
          <w:sz w:val="24"/>
        </w:rPr>
        <w:t>funcional</w:t>
      </w:r>
      <w:r>
        <w:rPr>
          <w:rFonts w:ascii="Calibri" w:hAnsi="Calibri"/>
          <w:spacing w:val="15"/>
          <w:sz w:val="24"/>
        </w:rPr>
        <w:t> </w:t>
      </w:r>
      <w:r>
        <w:rPr>
          <w:rFonts w:ascii="Calibri" w:hAnsi="Calibri"/>
          <w:w w:val="80"/>
          <w:sz w:val="24"/>
        </w:rPr>
        <w:t>da</w:t>
      </w:r>
      <w:r>
        <w:rPr>
          <w:rFonts w:ascii="Calibri" w:hAnsi="Calibri"/>
          <w:spacing w:val="5"/>
          <w:sz w:val="24"/>
        </w:rPr>
        <w:t> </w:t>
      </w:r>
      <w:r>
        <w:rPr>
          <w:rFonts w:ascii="Calibri" w:hAnsi="Calibri"/>
          <w:w w:val="80"/>
          <w:sz w:val="24"/>
        </w:rPr>
        <w:t>fase</w:t>
      </w:r>
      <w:r>
        <w:rPr>
          <w:rFonts w:ascii="Calibri" w:hAnsi="Calibri"/>
          <w:spacing w:val="11"/>
          <w:sz w:val="24"/>
        </w:rPr>
        <w:t> </w:t>
      </w:r>
      <w:r>
        <w:rPr>
          <w:rFonts w:ascii="Calibri" w:hAnsi="Calibri"/>
          <w:w w:val="80"/>
          <w:sz w:val="24"/>
        </w:rPr>
        <w:t>I</w:t>
      </w:r>
      <w:r>
        <w:rPr>
          <w:rFonts w:ascii="Calibri" w:hAnsi="Calibri"/>
          <w:spacing w:val="7"/>
          <w:sz w:val="24"/>
        </w:rPr>
        <w:t> </w:t>
      </w:r>
      <w:r>
        <w:rPr>
          <w:rFonts w:ascii="Calibri" w:hAnsi="Calibri"/>
          <w:w w:val="80"/>
          <w:sz w:val="24"/>
        </w:rPr>
        <w:t>e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w w:val="80"/>
          <w:sz w:val="24"/>
        </w:rPr>
        <w:t>II</w:t>
      </w:r>
      <w:r>
        <w:rPr>
          <w:rFonts w:ascii="Calibri" w:hAnsi="Calibri"/>
          <w:spacing w:val="3"/>
          <w:sz w:val="24"/>
        </w:rPr>
        <w:t> </w:t>
      </w:r>
      <w:r>
        <w:rPr>
          <w:rFonts w:ascii="Calibri" w:hAnsi="Calibri"/>
          <w:w w:val="80"/>
          <w:sz w:val="24"/>
        </w:rPr>
        <w:t>de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w w:val="80"/>
          <w:sz w:val="24"/>
        </w:rPr>
        <w:t>de*toxificação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pacing w:val="-2"/>
          <w:w w:val="80"/>
          <w:sz w:val="24"/>
        </w:rPr>
        <w:t>hepática,</w:t>
      </w:r>
    </w:p>
    <w:p>
      <w:pPr>
        <w:spacing w:before="273"/>
        <w:ind w:left="2471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2D2D2D"/>
          <w:w w:val="105"/>
          <w:sz w:val="24"/>
        </w:rPr>
        <w:t>O</w:t>
      </w:r>
      <w:r>
        <w:rPr>
          <w:rFonts w:ascii="Times New Roman"/>
          <w:color w:val="2D2D2D"/>
          <w:spacing w:val="3"/>
          <w:w w:val="105"/>
          <w:sz w:val="24"/>
        </w:rPr>
        <w:t> </w:t>
      </w:r>
      <w:r>
        <w:rPr>
          <w:rFonts w:ascii="Times New Roman"/>
          <w:w w:val="105"/>
          <w:sz w:val="24"/>
        </w:rPr>
        <w:t>que</w:t>
      </w:r>
      <w:r>
        <w:rPr>
          <w:rFonts w:ascii="Times New Roman"/>
          <w:spacing w:val="7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questionar:</w:t>
      </w:r>
    </w:p>
    <w:p>
      <w:pPr>
        <w:pStyle w:val="ListParagraph"/>
        <w:numPr>
          <w:ilvl w:val="1"/>
          <w:numId w:val="3"/>
        </w:numPr>
        <w:tabs>
          <w:tab w:pos="3196" w:val="left" w:leader="none"/>
        </w:tabs>
        <w:spacing w:line="265" w:lineRule="exact" w:before="142" w:after="0"/>
        <w:ind w:left="3196" w:right="0" w:hanging="370"/>
        <w:jc w:val="left"/>
        <w:rPr>
          <w:rFonts w:ascii="Calibri" w:hAnsi="Calibri"/>
          <w:color w:val="383838"/>
          <w:sz w:val="22"/>
        </w:rPr>
      </w:pPr>
      <w:r>
        <w:rPr>
          <w:rFonts w:ascii="Calibri" w:hAnsi="Calibri"/>
          <w:spacing w:val="-2"/>
          <w:w w:val="90"/>
          <w:sz w:val="22"/>
        </w:rPr>
        <w:t>Você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sente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nóu*ea,</w:t>
      </w:r>
      <w:r>
        <w:rPr>
          <w:rFonts w:ascii="Calibri" w:hAnsi="Calibri"/>
          <w:spacing w:val="6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dor</w:t>
      </w:r>
      <w:r>
        <w:rPr>
          <w:rFonts w:ascii="Calibri" w:hAnsi="Calibri"/>
          <w:spacing w:val="-5"/>
          <w:w w:val="90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no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Iado</w:t>
      </w:r>
      <w:r>
        <w:rPr>
          <w:rFonts w:ascii="Calibri" w:hAnsi="Calibri"/>
          <w:spacing w:val="-4"/>
          <w:w w:val="90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direito</w:t>
      </w:r>
      <w:r>
        <w:rPr>
          <w:rFonts w:ascii="Calibri" w:hAnsi="Calibri"/>
          <w:spacing w:val="3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do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abdônien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ou</w:t>
      </w:r>
      <w:r>
        <w:rPr>
          <w:rFonts w:ascii="Calibri" w:hAnsi="Calibri"/>
          <w:spacing w:val="-5"/>
          <w:w w:val="90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desconforto</w:t>
      </w:r>
      <w:r>
        <w:rPr>
          <w:rFonts w:ascii="Calibri" w:hAnsi="Calibri"/>
          <w:spacing w:val="8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após</w:t>
      </w:r>
      <w:r>
        <w:rPr>
          <w:rFonts w:ascii="Calibri" w:hAnsi="Calibri"/>
          <w:spacing w:val="3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comer</w:t>
      </w:r>
    </w:p>
    <w:p>
      <w:pPr>
        <w:pStyle w:val="BodyText"/>
        <w:spacing w:line="250" w:lineRule="exact"/>
        <w:ind w:left="3191"/>
      </w:pPr>
      <w:r>
        <w:rPr>
          <w:w w:val="80"/>
        </w:rPr>
        <w:t>alimentos</w:t>
      </w:r>
      <w:r>
        <w:rPr>
          <w:spacing w:val="14"/>
        </w:rPr>
        <w:t> </w:t>
      </w:r>
      <w:r>
        <w:rPr>
          <w:spacing w:val="-2"/>
          <w:w w:val="85"/>
        </w:rPr>
        <w:t>gordurosos?</w:t>
      </w:r>
    </w:p>
    <w:p>
      <w:pPr>
        <w:pStyle w:val="ListParagraph"/>
        <w:numPr>
          <w:ilvl w:val="0"/>
          <w:numId w:val="3"/>
        </w:numPr>
        <w:tabs>
          <w:tab w:pos="3060" w:val="left" w:leader="none"/>
        </w:tabs>
        <w:spacing w:line="240" w:lineRule="auto" w:before="13" w:after="0"/>
        <w:ind w:left="3060" w:right="0" w:hanging="377"/>
        <w:jc w:val="left"/>
        <w:rPr>
          <w:sz w:val="22"/>
        </w:rPr>
      </w:pPr>
      <w:r>
        <w:rPr>
          <w:i/>
          <w:w w:val="80"/>
          <w:sz w:val="22"/>
        </w:rPr>
        <w:t>Pode</w:t>
      </w:r>
      <w:r>
        <w:rPr>
          <w:i/>
          <w:spacing w:val="-3"/>
          <w:w w:val="80"/>
          <w:sz w:val="22"/>
        </w:rPr>
        <w:t> </w:t>
      </w:r>
      <w:r>
        <w:rPr>
          <w:i/>
          <w:w w:val="80"/>
          <w:sz w:val="22"/>
        </w:rPr>
        <w:t>i/›di.dar</w:t>
      </w:r>
      <w:r>
        <w:rPr>
          <w:i/>
          <w:spacing w:val="9"/>
          <w:sz w:val="22"/>
        </w:rPr>
        <w:t> </w:t>
      </w:r>
      <w:r>
        <w:rPr>
          <w:w w:val="80"/>
          <w:sz w:val="22"/>
        </w:rPr>
        <w:t>esfase</w:t>
      </w:r>
      <w:r>
        <w:rPr>
          <w:spacing w:val="-1"/>
          <w:sz w:val="22"/>
        </w:rPr>
        <w:t> </w:t>
      </w:r>
      <w:r>
        <w:rPr>
          <w:w w:val="80"/>
          <w:sz w:val="22"/>
        </w:rPr>
        <w:t>ói/iar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ou</w:t>
      </w:r>
      <w:r>
        <w:rPr>
          <w:spacing w:val="-15"/>
          <w:w w:val="80"/>
          <w:sz w:val="22"/>
        </w:rPr>
        <w:t> </w:t>
      </w:r>
      <w:r>
        <w:rPr>
          <w:i/>
          <w:w w:val="80"/>
          <w:sz w:val="22"/>
        </w:rPr>
        <w:t>baixa</w:t>
      </w:r>
      <w:r>
        <w:rPr>
          <w:i/>
          <w:spacing w:val="-4"/>
          <w:w w:val="80"/>
          <w:sz w:val="22"/>
        </w:rPr>
        <w:t> </w:t>
      </w:r>
      <w:r>
        <w:rPr>
          <w:w w:val="80"/>
          <w:sz w:val="22"/>
        </w:rPr>
        <w:t>produção</w:t>
      </w:r>
      <w:r>
        <w:rPr>
          <w:spacing w:val="-4"/>
          <w:sz w:val="22"/>
        </w:rPr>
        <w:t> </w:t>
      </w:r>
      <w:r>
        <w:rPr>
          <w:i/>
          <w:w w:val="80"/>
          <w:sz w:val="22"/>
        </w:rPr>
        <w:t>de</w:t>
      </w:r>
      <w:r>
        <w:rPr>
          <w:i/>
          <w:spacing w:val="-5"/>
          <w:sz w:val="22"/>
        </w:rPr>
        <w:t> </w:t>
      </w:r>
      <w:r>
        <w:rPr>
          <w:i/>
          <w:spacing w:val="-2"/>
          <w:w w:val="80"/>
          <w:sz w:val="22"/>
        </w:rPr>
        <w:t>bile.</w:t>
      </w:r>
    </w:p>
    <w:p>
      <w:pPr>
        <w:pStyle w:val="BodyText"/>
        <w:spacing w:before="23"/>
        <w:rPr>
          <w:i/>
        </w:rPr>
      </w:pPr>
    </w:p>
    <w:p>
      <w:pPr>
        <w:pStyle w:val="ListParagraph"/>
        <w:numPr>
          <w:ilvl w:val="1"/>
          <w:numId w:val="3"/>
        </w:numPr>
        <w:tabs>
          <w:tab w:pos="3194" w:val="left" w:leader="none"/>
        </w:tabs>
        <w:spacing w:line="270" w:lineRule="exact" w:before="1" w:after="0"/>
        <w:ind w:left="3194" w:right="0" w:hanging="354"/>
        <w:jc w:val="left"/>
        <w:rPr>
          <w:rFonts w:ascii="Times New Roman" w:hAnsi="Times New Roman"/>
          <w:color w:val="282828"/>
          <w:sz w:val="24"/>
        </w:rPr>
      </w:pPr>
      <w:r>
        <w:rPr>
          <w:rFonts w:ascii="Times New Roman" w:hAnsi="Times New Roman"/>
          <w:spacing w:val="-2"/>
          <w:w w:val="85"/>
          <w:sz w:val="24"/>
        </w:rPr>
        <w:t>Já</w:t>
      </w:r>
      <w:r>
        <w:rPr>
          <w:rFonts w:ascii="Times New Roman" w:hAnsi="Times New Roman"/>
          <w:spacing w:val="-4"/>
          <w:w w:val="85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foi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diagnosticado</w:t>
      </w:r>
      <w:r>
        <w:rPr>
          <w:rFonts w:ascii="Times New Roman" w:hAnsi="Times New Roman"/>
          <w:spacing w:val="11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com</w:t>
      </w:r>
      <w:r>
        <w:rPr>
          <w:rFonts w:ascii="Times New Roman" w:hAnsi="Times New Roman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gordura</w:t>
      </w:r>
      <w:r>
        <w:rPr>
          <w:rFonts w:ascii="Times New Roman" w:hAnsi="Times New Roman"/>
          <w:spacing w:val="16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no</w:t>
      </w:r>
      <w:r>
        <w:rPr>
          <w:rFonts w:ascii="Times New Roman" w:hAnsi="Times New Roman"/>
          <w:spacing w:val="-4"/>
          <w:w w:val="85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fígado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(esteatose</w:t>
      </w:r>
      <w:r>
        <w:rPr>
          <w:rFonts w:ascii="Times New Roman" w:hAnsi="Times New Roman"/>
          <w:spacing w:val="8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hepática)†</w:t>
      </w:r>
    </w:p>
    <w:p>
      <w:pPr>
        <w:spacing w:line="282" w:lineRule="exact" w:before="0"/>
        <w:ind w:left="3061" w:right="0" w:firstLine="0"/>
        <w:jc w:val="left"/>
        <w:rPr>
          <w:rFonts w:ascii="Times New Roman" w:hAnsi="Times New Roman"/>
          <w:i/>
          <w:sz w:val="25"/>
        </w:rPr>
      </w:pPr>
      <w:r>
        <w:rPr>
          <w:rFonts w:ascii="Times New Roman" w:hAnsi="Times New Roman"/>
          <w:w w:val="75"/>
          <w:sz w:val="25"/>
        </w:rPr>
        <w:t>Silva/iza</w:t>
      </w:r>
      <w:r>
        <w:rPr>
          <w:rFonts w:ascii="Times New Roman" w:hAnsi="Times New Roman"/>
          <w:spacing w:val="-3"/>
          <w:sz w:val="25"/>
        </w:rPr>
        <w:t> </w:t>
      </w:r>
      <w:r>
        <w:rPr>
          <w:rFonts w:ascii="Times New Roman" w:hAnsi="Times New Roman"/>
          <w:i/>
          <w:w w:val="75"/>
          <w:sz w:val="25"/>
        </w:rPr>
        <w:t>desequilíbrio</w:t>
      </w:r>
      <w:r>
        <w:rPr>
          <w:rFonts w:ascii="Times New Roman" w:hAnsi="Times New Roman"/>
          <w:i/>
          <w:spacing w:val="8"/>
          <w:sz w:val="25"/>
        </w:rPr>
        <w:t> </w:t>
      </w:r>
      <w:r>
        <w:rPr>
          <w:rFonts w:ascii="Times New Roman" w:hAnsi="Times New Roman"/>
          <w:i/>
          <w:w w:val="75"/>
          <w:sz w:val="25"/>
        </w:rPr>
        <w:t>me.tabôIiuo,</w:t>
      </w:r>
      <w:r>
        <w:rPr>
          <w:rFonts w:ascii="Times New Roman" w:hAnsi="Times New Roman"/>
          <w:i/>
          <w:spacing w:val="5"/>
          <w:sz w:val="25"/>
        </w:rPr>
        <w:t> </w:t>
      </w:r>
      <w:r>
        <w:rPr>
          <w:rFonts w:ascii="Times New Roman" w:hAnsi="Times New Roman"/>
          <w:i/>
          <w:w w:val="75"/>
          <w:sz w:val="25"/>
        </w:rPr>
        <w:t>resistência</w:t>
      </w:r>
      <w:r>
        <w:rPr>
          <w:rFonts w:ascii="Times New Roman" w:hAnsi="Times New Roman"/>
          <w:i/>
          <w:spacing w:val="12"/>
          <w:sz w:val="25"/>
        </w:rPr>
        <w:t> </w:t>
      </w:r>
      <w:r>
        <w:rPr>
          <w:rFonts w:ascii="Times New Roman" w:hAnsi="Times New Roman"/>
          <w:i/>
          <w:w w:val="75"/>
          <w:sz w:val="25"/>
        </w:rPr>
        <w:t>à</w:t>
      </w:r>
      <w:r>
        <w:rPr>
          <w:rFonts w:ascii="Times New Roman" w:hAnsi="Times New Roman"/>
          <w:i/>
          <w:spacing w:val="-15"/>
          <w:sz w:val="25"/>
        </w:rPr>
        <w:t> </w:t>
      </w:r>
      <w:r>
        <w:rPr>
          <w:rFonts w:ascii="Times New Roman" w:hAnsi="Times New Roman"/>
          <w:i/>
          <w:w w:val="75"/>
          <w:sz w:val="25"/>
        </w:rPr>
        <w:t>it›suIina</w:t>
      </w:r>
      <w:r>
        <w:rPr>
          <w:rFonts w:ascii="Times New Roman" w:hAnsi="Times New Roman"/>
          <w:i/>
          <w:spacing w:val="-4"/>
          <w:sz w:val="25"/>
        </w:rPr>
        <w:t> </w:t>
      </w:r>
      <w:r>
        <w:rPr>
          <w:rFonts w:ascii="Times New Roman" w:hAnsi="Times New Roman"/>
          <w:i/>
          <w:w w:val="75"/>
          <w:sz w:val="25"/>
        </w:rPr>
        <w:t>e</w:t>
      </w:r>
      <w:r>
        <w:rPr>
          <w:rFonts w:ascii="Times New Roman" w:hAnsi="Times New Roman"/>
          <w:i/>
          <w:spacing w:val="-4"/>
          <w:w w:val="75"/>
          <w:sz w:val="25"/>
        </w:rPr>
        <w:t> </w:t>
      </w:r>
      <w:r>
        <w:rPr>
          <w:rFonts w:ascii="Times New Roman" w:hAnsi="Times New Roman"/>
          <w:i/>
          <w:w w:val="75"/>
          <w:sz w:val="25"/>
        </w:rPr>
        <w:t>inílaniaçâo</w:t>
      </w:r>
      <w:r>
        <w:rPr>
          <w:rFonts w:ascii="Times New Roman" w:hAnsi="Times New Roman"/>
          <w:i/>
          <w:spacing w:val="2"/>
          <w:sz w:val="25"/>
        </w:rPr>
        <w:t> </w:t>
      </w:r>
      <w:r>
        <w:rPr>
          <w:rFonts w:ascii="Times New Roman" w:hAnsi="Times New Roman"/>
          <w:i/>
          <w:spacing w:val="-2"/>
          <w:w w:val="75"/>
          <w:sz w:val="25"/>
        </w:rPr>
        <w:t>he.pâtica.</w:t>
      </w:r>
    </w:p>
    <w:p>
      <w:pPr>
        <w:pStyle w:val="ListParagraph"/>
        <w:numPr>
          <w:ilvl w:val="1"/>
          <w:numId w:val="3"/>
        </w:numPr>
        <w:tabs>
          <w:tab w:pos="3195" w:val="left" w:leader="none"/>
        </w:tabs>
        <w:spacing w:line="286" w:lineRule="exact" w:before="264" w:after="0"/>
        <w:ind w:left="3195" w:right="0" w:hanging="364"/>
        <w:jc w:val="left"/>
        <w:rPr>
          <w:rFonts w:ascii="Calibri" w:hAnsi="Calibri"/>
          <w:color w:val="313131"/>
          <w:sz w:val="24"/>
        </w:rPr>
      </w:pPr>
      <w:r>
        <w:rPr>
          <w:rFonts w:ascii="Calibri" w:hAnsi="Calibri"/>
          <w:spacing w:val="-2"/>
          <w:w w:val="85"/>
          <w:sz w:val="24"/>
        </w:rPr>
        <w:t>Você</w:t>
      </w:r>
      <w:r>
        <w:rPr>
          <w:rFonts w:ascii="Calibri" w:hAnsi="Calibri"/>
          <w:spacing w:val="-9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sente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gosto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amargo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na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boca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pela</w:t>
      </w:r>
      <w:r>
        <w:rPr>
          <w:rFonts w:ascii="Calibri" w:hAnsi="Calibri"/>
          <w:spacing w:val="-9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manhã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ou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apôs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refeições?</w:t>
      </w:r>
    </w:p>
    <w:p>
      <w:pPr>
        <w:spacing w:line="269" w:lineRule="exact" w:before="0"/>
        <w:ind w:left="3083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80"/>
          <w:sz w:val="24"/>
        </w:rPr>
        <w:t>Pode</w:t>
      </w:r>
      <w:r>
        <w:rPr>
          <w:rFonts w:ascii="Times New Roman" w:hAnsi="Times New Roman"/>
          <w:i/>
          <w:spacing w:val="-3"/>
          <w:w w:val="80"/>
          <w:sz w:val="24"/>
        </w:rPr>
        <w:t> </w:t>
      </w:r>
      <w:r>
        <w:rPr>
          <w:rFonts w:ascii="Times New Roman" w:hAnsi="Times New Roman"/>
          <w:i/>
          <w:w w:val="80"/>
          <w:sz w:val="24"/>
        </w:rPr>
        <w:t>rcíletir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w w:val="80"/>
          <w:sz w:val="24"/>
        </w:rPr>
        <w:t>rede.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w w:val="80"/>
          <w:sz w:val="24"/>
        </w:rPr>
        <w:t>o</w:t>
      </w:r>
      <w:r>
        <w:rPr>
          <w:rFonts w:ascii="Times New Roman" w:hAnsi="Times New Roman"/>
          <w:spacing w:val="-3"/>
          <w:w w:val="80"/>
          <w:sz w:val="24"/>
        </w:rPr>
        <w:t> </w:t>
      </w:r>
      <w:r>
        <w:rPr>
          <w:rFonts w:ascii="Times New Roman" w:hAnsi="Times New Roman"/>
          <w:i/>
          <w:w w:val="80"/>
          <w:sz w:val="24"/>
        </w:rPr>
        <w:t>biliar</w:t>
      </w:r>
      <w:r>
        <w:rPr>
          <w:rFonts w:ascii="Times New Roman" w:hAnsi="Times New Roman"/>
          <w:i/>
          <w:spacing w:val="-3"/>
          <w:w w:val="80"/>
          <w:sz w:val="24"/>
        </w:rPr>
        <w:t> </w:t>
      </w:r>
      <w:r>
        <w:rPr>
          <w:rFonts w:ascii="Times New Roman" w:hAnsi="Times New Roman"/>
          <w:i/>
          <w:w w:val="80"/>
          <w:sz w:val="24"/>
        </w:rPr>
        <w:t>ou</w:t>
      </w:r>
      <w:r>
        <w:rPr>
          <w:rFonts w:ascii="Times New Roman" w:hAnsi="Times New Roman"/>
          <w:i/>
          <w:spacing w:val="-3"/>
          <w:w w:val="80"/>
          <w:sz w:val="24"/>
        </w:rPr>
        <w:t> </w:t>
      </w:r>
      <w:r>
        <w:rPr>
          <w:rFonts w:ascii="Times New Roman" w:hAnsi="Times New Roman"/>
          <w:i/>
          <w:w w:val="80"/>
          <w:sz w:val="24"/>
        </w:rPr>
        <w:t>sobrecarga</w:t>
      </w:r>
      <w:r>
        <w:rPr>
          <w:rFonts w:ascii="Times New Roman" w:hAnsi="Times New Roman"/>
          <w:i/>
          <w:sz w:val="24"/>
        </w:rPr>
        <w:t> </w:t>
      </w:r>
      <w:r>
        <w:rPr>
          <w:rFonts w:ascii="Times New Roman" w:hAnsi="Times New Roman"/>
          <w:i/>
          <w:spacing w:val="-2"/>
          <w:w w:val="80"/>
          <w:sz w:val="24"/>
        </w:rPr>
        <w:t>he.pàtica.</w:t>
      </w:r>
    </w:p>
    <w:p>
      <w:pPr>
        <w:pStyle w:val="ListParagraph"/>
        <w:numPr>
          <w:ilvl w:val="1"/>
          <w:numId w:val="3"/>
        </w:numPr>
        <w:tabs>
          <w:tab w:pos="3202" w:val="left" w:leader="none"/>
        </w:tabs>
        <w:spacing w:line="286" w:lineRule="exact" w:before="267" w:after="0"/>
        <w:ind w:left="3202" w:right="0" w:hanging="371"/>
        <w:jc w:val="left"/>
        <w:rPr>
          <w:rFonts w:ascii="Calibri" w:hAnsi="Calibri"/>
          <w:color w:val="383838"/>
          <w:sz w:val="24"/>
        </w:rPr>
      </w:pPr>
      <w:r>
        <w:rPr>
          <w:rFonts w:ascii="Calibri" w:hAnsi="Calibri"/>
          <w:w w:val="80"/>
          <w:sz w:val="24"/>
        </w:rPr>
        <w:t>Você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w w:val="80"/>
          <w:sz w:val="24"/>
        </w:rPr>
        <w:t>usa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w w:val="80"/>
          <w:sz w:val="24"/>
        </w:rPr>
        <w:t>ou</w:t>
      </w:r>
      <w:r>
        <w:rPr>
          <w:rFonts w:ascii="Calibri" w:hAnsi="Calibri"/>
          <w:spacing w:val="4"/>
          <w:sz w:val="24"/>
        </w:rPr>
        <w:t> </w:t>
      </w:r>
      <w:r>
        <w:rPr>
          <w:rFonts w:ascii="Calibri" w:hAnsi="Calibri"/>
          <w:w w:val="80"/>
          <w:sz w:val="24"/>
        </w:rPr>
        <w:t>já</w:t>
      </w:r>
      <w:r>
        <w:rPr>
          <w:rFonts w:ascii="Calibri" w:hAnsi="Calibri"/>
          <w:spacing w:val="-7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usou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w w:val="80"/>
          <w:sz w:val="24"/>
        </w:rPr>
        <w:t>med!canJentos</w:t>
      </w:r>
      <w:r>
        <w:rPr>
          <w:rFonts w:ascii="Calibri" w:hAnsi="Calibri"/>
          <w:spacing w:val="26"/>
          <w:sz w:val="24"/>
        </w:rPr>
        <w:t> </w:t>
      </w:r>
      <w:r>
        <w:rPr>
          <w:rFonts w:ascii="Calibri" w:hAnsi="Calibri"/>
          <w:w w:val="80"/>
          <w:sz w:val="24"/>
        </w:rPr>
        <w:t>por</w:t>
      </w:r>
      <w:r>
        <w:rPr>
          <w:rFonts w:ascii="Calibri" w:hAnsi="Calibri"/>
          <w:spacing w:val="3"/>
          <w:sz w:val="24"/>
        </w:rPr>
        <w:t> </w:t>
      </w:r>
      <w:r>
        <w:rPr>
          <w:rFonts w:ascii="Calibri" w:hAnsi="Calibri"/>
          <w:w w:val="80"/>
          <w:sz w:val="24"/>
        </w:rPr>
        <w:t>longos</w:t>
      </w:r>
      <w:r>
        <w:rPr>
          <w:rFonts w:ascii="Calibri" w:hAnsi="Calibri"/>
          <w:spacing w:val="12"/>
          <w:sz w:val="24"/>
        </w:rPr>
        <w:t> </w:t>
      </w:r>
      <w:r>
        <w:rPr>
          <w:rFonts w:ascii="Calibri" w:hAnsi="Calibri"/>
          <w:spacing w:val="-2"/>
          <w:w w:val="80"/>
          <w:sz w:val="24"/>
        </w:rPr>
        <w:t>períodos?</w:t>
      </w:r>
    </w:p>
    <w:p>
      <w:pPr>
        <w:spacing w:line="269" w:lineRule="exact" w:before="0"/>
        <w:ind w:left="2850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w w:val="80"/>
          <w:sz w:val="24"/>
        </w:rPr>
        <w:t>mlrnportarite</w:t>
      </w:r>
      <w:r>
        <w:rPr>
          <w:rFonts w:ascii="Times New Roman"/>
          <w:i/>
          <w:spacing w:val="23"/>
          <w:sz w:val="24"/>
        </w:rPr>
        <w:t> </w:t>
      </w:r>
      <w:r>
        <w:rPr>
          <w:rFonts w:ascii="Times New Roman"/>
          <w:w w:val="80"/>
          <w:sz w:val="24"/>
        </w:rPr>
        <w:t>para</w:t>
      </w:r>
      <w:r>
        <w:rPr>
          <w:rFonts w:ascii="Times New Roman"/>
          <w:spacing w:val="11"/>
          <w:sz w:val="24"/>
        </w:rPr>
        <w:t> </w:t>
      </w:r>
      <w:r>
        <w:rPr>
          <w:rFonts w:ascii="Times New Roman"/>
          <w:i/>
          <w:w w:val="80"/>
          <w:sz w:val="24"/>
        </w:rPr>
        <w:t>avaliar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w w:val="80"/>
          <w:sz w:val="24"/>
        </w:rPr>
        <w:t>hepat</w:t>
      </w:r>
      <w:r>
        <w:rPr>
          <w:rFonts w:ascii="Times New Roman"/>
          <w:i/>
          <w:spacing w:val="55"/>
          <w:sz w:val="24"/>
        </w:rPr>
        <w:t> </w:t>
      </w:r>
      <w:r>
        <w:rPr>
          <w:rFonts w:ascii="Times New Roman"/>
          <w:i/>
          <w:w w:val="80"/>
          <w:sz w:val="24"/>
        </w:rPr>
        <w:t>toxii.Idade</w:t>
      </w:r>
      <w:r>
        <w:rPr>
          <w:rFonts w:ascii="Times New Roman"/>
          <w:i/>
          <w:spacing w:val="21"/>
          <w:sz w:val="24"/>
        </w:rPr>
        <w:t> </w:t>
      </w:r>
      <w:r>
        <w:rPr>
          <w:rFonts w:ascii="Times New Roman"/>
          <w:i/>
          <w:w w:val="80"/>
          <w:sz w:val="24"/>
        </w:rPr>
        <w:t>e</w:t>
      </w:r>
      <w:r>
        <w:rPr>
          <w:rFonts w:ascii="Times New Roman"/>
          <w:i/>
          <w:spacing w:val="-4"/>
          <w:sz w:val="24"/>
        </w:rPr>
        <w:t> </w:t>
      </w:r>
      <w:r>
        <w:rPr>
          <w:rFonts w:ascii="Times New Roman"/>
          <w:i/>
          <w:w w:val="80"/>
          <w:sz w:val="24"/>
        </w:rPr>
        <w:t>necessidade</w:t>
      </w:r>
      <w:r>
        <w:rPr>
          <w:rFonts w:ascii="Times New Roman"/>
          <w:i/>
          <w:spacing w:val="30"/>
          <w:sz w:val="24"/>
        </w:rPr>
        <w:t> </w:t>
      </w:r>
      <w:r>
        <w:rPr>
          <w:rFonts w:ascii="Times New Roman"/>
          <w:i/>
          <w:w w:val="80"/>
          <w:sz w:val="24"/>
        </w:rPr>
        <w:t>de</w:t>
      </w:r>
      <w:r>
        <w:rPr>
          <w:rFonts w:ascii="Times New Roman"/>
          <w:i/>
          <w:spacing w:val="-3"/>
          <w:sz w:val="24"/>
        </w:rPr>
        <w:t> </w:t>
      </w:r>
      <w:r>
        <w:rPr>
          <w:rFonts w:ascii="Times New Roman"/>
          <w:i/>
          <w:w w:val="80"/>
          <w:sz w:val="24"/>
        </w:rPr>
        <w:t>suporte</w:t>
      </w:r>
      <w:r>
        <w:rPr>
          <w:rFonts w:ascii="Times New Roman"/>
          <w:i/>
          <w:spacing w:val="19"/>
          <w:sz w:val="24"/>
        </w:rPr>
        <w:t> </w:t>
      </w:r>
      <w:r>
        <w:rPr>
          <w:rFonts w:ascii="Times New Roman"/>
          <w:i/>
          <w:spacing w:val="-2"/>
          <w:w w:val="80"/>
          <w:sz w:val="24"/>
        </w:rPr>
        <w:t>detox.</w:t>
      </w:r>
    </w:p>
    <w:p>
      <w:pPr>
        <w:pStyle w:val="BodyText"/>
        <w:spacing w:before="16"/>
        <w:rPr>
          <w:rFonts w:ascii="Times New Roman"/>
          <w:i/>
          <w:sz w:val="24"/>
        </w:rPr>
      </w:pPr>
    </w:p>
    <w:p>
      <w:pPr>
        <w:pStyle w:val="ListParagraph"/>
        <w:numPr>
          <w:ilvl w:val="1"/>
          <w:numId w:val="3"/>
        </w:numPr>
        <w:tabs>
          <w:tab w:pos="3199" w:val="left" w:leader="none"/>
          <w:tab w:pos="3206" w:val="left" w:leader="none"/>
        </w:tabs>
        <w:spacing w:line="249" w:lineRule="auto" w:before="0" w:after="0"/>
        <w:ind w:left="3199" w:right="2039" w:hanging="350"/>
        <w:jc w:val="left"/>
        <w:rPr>
          <w:rFonts w:ascii="Times New Roman" w:hAnsi="Times New Roman"/>
          <w:color w:val="242424"/>
          <w:sz w:val="21"/>
        </w:rPr>
      </w:pPr>
      <w:r>
        <w:rPr>
          <w:rFonts w:ascii="Times New Roman" w:hAnsi="Times New Roman"/>
          <w:spacing w:val="-2"/>
          <w:sz w:val="21"/>
        </w:rPr>
        <w:t>Como</w:t>
      </w:r>
      <w:r>
        <w:rPr>
          <w:rFonts w:ascii="Times New Roman" w:hAnsi="Times New Roman"/>
          <w:sz w:val="21"/>
        </w:rPr>
        <w:t> </w:t>
      </w:r>
      <w:r>
        <w:rPr>
          <w:rFonts w:ascii="Times New Roman" w:hAnsi="Times New Roman"/>
          <w:spacing w:val="-2"/>
          <w:sz w:val="21"/>
        </w:rPr>
        <w:t>é</w:t>
      </w:r>
      <w:r>
        <w:rPr>
          <w:rFonts w:ascii="Times New Roman" w:hAnsi="Times New Roman"/>
          <w:spacing w:val="7"/>
          <w:sz w:val="21"/>
        </w:rPr>
        <w:t> </w:t>
      </w:r>
      <w:r>
        <w:rPr>
          <w:rFonts w:ascii="Times New Roman" w:hAnsi="Times New Roman"/>
          <w:spacing w:val="-2"/>
          <w:sz w:val="21"/>
        </w:rPr>
        <w:t>sua</w:t>
      </w:r>
      <w:r>
        <w:rPr>
          <w:rFonts w:ascii="Times New Roman" w:hAnsi="Times New Roman"/>
          <w:spacing w:val="2"/>
          <w:sz w:val="21"/>
        </w:rPr>
        <w:t> </w:t>
      </w:r>
      <w:r>
        <w:rPr>
          <w:rFonts w:ascii="Times New Roman" w:hAnsi="Times New Roman"/>
          <w:spacing w:val="-2"/>
          <w:sz w:val="21"/>
        </w:rPr>
        <w:t>tolerância</w:t>
      </w:r>
      <w:r>
        <w:rPr>
          <w:rFonts w:ascii="Times New Roman" w:hAnsi="Times New Roman"/>
          <w:spacing w:val="12"/>
          <w:sz w:val="21"/>
        </w:rPr>
        <w:t> </w:t>
      </w:r>
      <w:r>
        <w:rPr>
          <w:rFonts w:ascii="Times New Roman" w:hAnsi="Times New Roman"/>
          <w:spacing w:val="-2"/>
          <w:sz w:val="21"/>
        </w:rPr>
        <w:t>a suplementos</w:t>
      </w:r>
      <w:r>
        <w:rPr>
          <w:rFonts w:ascii="Times New Roman" w:hAnsi="Times New Roman"/>
          <w:spacing w:val="10"/>
          <w:sz w:val="21"/>
        </w:rPr>
        <w:t> </w:t>
      </w:r>
      <w:r>
        <w:rPr>
          <w:rFonts w:ascii="Times New Roman" w:hAnsi="Times New Roman"/>
          <w:spacing w:val="-2"/>
          <w:sz w:val="21"/>
        </w:rPr>
        <w:t>ou fitoterápicos? Sente-se</w:t>
      </w:r>
      <w:r>
        <w:rPr>
          <w:rFonts w:ascii="Times New Roman" w:hAnsi="Times New Roman"/>
          <w:sz w:val="21"/>
        </w:rPr>
        <w:t> </w:t>
      </w:r>
      <w:r>
        <w:rPr>
          <w:rFonts w:ascii="Times New Roman" w:hAnsi="Times New Roman"/>
          <w:spacing w:val="-2"/>
          <w:sz w:val="21"/>
        </w:rPr>
        <w:t>"intoxicado" </w:t>
      </w:r>
      <w:r>
        <w:rPr>
          <w:rFonts w:ascii="Times New Roman" w:hAnsi="Times New Roman"/>
          <w:sz w:val="21"/>
        </w:rPr>
        <w:t>com facilidade?</w:t>
      </w:r>
    </w:p>
    <w:p>
      <w:pPr>
        <w:spacing w:before="31"/>
        <w:ind w:left="2322" w:right="0" w:firstLine="0"/>
        <w:jc w:val="left"/>
        <w:rPr>
          <w:rFonts w:ascii="Times New Roman" w:hAnsi="Times New Roman"/>
          <w:i/>
          <w:sz w:val="21"/>
        </w:rPr>
      </w:pPr>
      <w:r>
        <w:rPr>
          <w:rFonts w:ascii="Times New Roman" w:hAnsi="Times New Roman"/>
          <w:spacing w:val="-4"/>
          <w:sz w:val="21"/>
        </w:rPr>
        <w:t>—</w:t>
      </w:r>
      <w:r>
        <w:rPr>
          <w:rFonts w:ascii="Times New Roman" w:hAnsi="Times New Roman"/>
          <w:spacing w:val="55"/>
          <w:w w:val="150"/>
          <w:sz w:val="21"/>
        </w:rPr>
        <w:t> </w:t>
      </w:r>
      <w:r>
        <w:rPr>
          <w:rFonts w:ascii="Times New Roman" w:hAnsi="Times New Roman"/>
          <w:spacing w:val="-4"/>
          <w:sz w:val="21"/>
        </w:rPr>
        <w:t>Sugere</w:t>
      </w:r>
      <w:r>
        <w:rPr>
          <w:rFonts w:ascii="Times New Roman" w:hAnsi="Times New Roman"/>
          <w:spacing w:val="5"/>
          <w:sz w:val="21"/>
        </w:rPr>
        <w:t> </w:t>
      </w:r>
      <w:r>
        <w:rPr>
          <w:rFonts w:ascii="Times New Roman" w:hAnsi="Times New Roman"/>
          <w:i/>
          <w:spacing w:val="-4"/>
          <w:sz w:val="21"/>
        </w:rPr>
        <w:t>Iei›tidâo nas</w:t>
      </w:r>
      <w:r>
        <w:rPr>
          <w:rFonts w:ascii="Times New Roman" w:hAnsi="Times New Roman"/>
          <w:i/>
          <w:spacing w:val="-10"/>
          <w:sz w:val="21"/>
        </w:rPr>
        <w:t> </w:t>
      </w:r>
      <w:r>
        <w:rPr>
          <w:rFonts w:ascii="Times New Roman" w:hAnsi="Times New Roman"/>
          <w:spacing w:val="-4"/>
          <w:sz w:val="21"/>
        </w:rPr>
        <w:t>fases</w:t>
      </w:r>
      <w:r>
        <w:rPr>
          <w:rFonts w:ascii="Times New Roman" w:hAnsi="Times New Roman"/>
          <w:sz w:val="21"/>
        </w:rPr>
        <w:t> </w:t>
      </w:r>
      <w:r>
        <w:rPr>
          <w:rFonts w:ascii="Times New Roman" w:hAnsi="Times New Roman"/>
          <w:spacing w:val="-4"/>
          <w:sz w:val="21"/>
        </w:rPr>
        <w:t>/</w:t>
      </w:r>
      <w:r>
        <w:rPr>
          <w:rFonts w:ascii="Times New Roman" w:hAnsi="Times New Roman"/>
          <w:spacing w:val="-9"/>
          <w:sz w:val="21"/>
        </w:rPr>
        <w:t> </w:t>
      </w:r>
      <w:r>
        <w:rPr>
          <w:rFonts w:ascii="Times New Roman" w:hAnsi="Times New Roman"/>
          <w:i/>
          <w:spacing w:val="-4"/>
          <w:sz w:val="21"/>
        </w:rPr>
        <w:t>e</w:t>
      </w:r>
      <w:r>
        <w:rPr>
          <w:rFonts w:ascii="Times New Roman" w:hAnsi="Times New Roman"/>
          <w:i/>
          <w:spacing w:val="-9"/>
          <w:sz w:val="21"/>
        </w:rPr>
        <w:t> </w:t>
      </w:r>
      <w:r>
        <w:rPr>
          <w:rFonts w:ascii="Times New Roman" w:hAnsi="Times New Roman"/>
          <w:i/>
          <w:spacing w:val="-4"/>
          <w:sz w:val="21"/>
        </w:rPr>
        <w:t>ll</w:t>
      </w:r>
      <w:r>
        <w:rPr>
          <w:rFonts w:ascii="Times New Roman" w:hAnsi="Times New Roman"/>
          <w:i/>
          <w:spacing w:val="-2"/>
          <w:sz w:val="21"/>
        </w:rPr>
        <w:t> </w:t>
      </w:r>
      <w:r>
        <w:rPr>
          <w:rFonts w:ascii="Times New Roman" w:hAnsi="Times New Roman"/>
          <w:i/>
          <w:spacing w:val="-4"/>
          <w:sz w:val="21"/>
        </w:rPr>
        <w:t>da</w:t>
      </w:r>
      <w:r>
        <w:rPr>
          <w:rFonts w:ascii="Times New Roman" w:hAnsi="Times New Roman"/>
          <w:i/>
          <w:sz w:val="21"/>
        </w:rPr>
        <w:t> </w:t>
      </w:r>
      <w:r>
        <w:rPr>
          <w:rFonts w:ascii="Times New Roman" w:hAnsi="Times New Roman"/>
          <w:i/>
          <w:spacing w:val="-4"/>
          <w:sz w:val="21"/>
        </w:rPr>
        <w:t>destoxiTicaçâo</w:t>
      </w:r>
      <w:r>
        <w:rPr>
          <w:rFonts w:ascii="Times New Roman" w:hAnsi="Times New Roman"/>
          <w:i/>
          <w:spacing w:val="-9"/>
          <w:sz w:val="21"/>
        </w:rPr>
        <w:t> </w:t>
      </w:r>
      <w:r>
        <w:rPr>
          <w:rFonts w:ascii="Times New Roman" w:hAnsi="Times New Roman"/>
          <w:i/>
          <w:spacing w:val="-4"/>
          <w:sz w:val="21"/>
        </w:rPr>
        <w:t>hepâ!ica.</w:t>
      </w:r>
    </w:p>
    <w:p>
      <w:pPr>
        <w:pStyle w:val="BodyText"/>
        <w:rPr>
          <w:rFonts w:ascii="Times New Roman"/>
          <w:i/>
          <w:sz w:val="21"/>
        </w:rPr>
      </w:pPr>
    </w:p>
    <w:p>
      <w:pPr>
        <w:pStyle w:val="BodyText"/>
        <w:spacing w:before="234"/>
        <w:rPr>
          <w:rFonts w:ascii="Times New Roman"/>
          <w:i/>
          <w:sz w:val="21"/>
        </w:rPr>
      </w:pPr>
    </w:p>
    <w:p>
      <w:pPr>
        <w:pStyle w:val="Heading4"/>
        <w:ind w:left="2849"/>
      </w:pPr>
      <w:r>
        <w:rPr/>
        <w:t>Avaliação</w:t>
      </w:r>
      <w:r>
        <w:rPr>
          <w:spacing w:val="28"/>
        </w:rPr>
        <w:t> </w:t>
      </w:r>
      <w:r>
        <w:rPr/>
        <w:t>de</w:t>
      </w:r>
      <w:r>
        <w:rPr>
          <w:spacing w:val="9"/>
        </w:rPr>
        <w:t> </w:t>
      </w:r>
      <w:r>
        <w:rPr/>
        <w:t>Intolerâncias</w:t>
      </w:r>
      <w:r>
        <w:rPr>
          <w:spacing w:val="32"/>
        </w:rPr>
        <w:t> </w:t>
      </w:r>
      <w:r>
        <w:rPr>
          <w:spacing w:val="-2"/>
        </w:rPr>
        <w:t>Digestivas</w:t>
      </w:r>
    </w:p>
    <w:p>
      <w:pPr>
        <w:spacing w:line="249" w:lineRule="auto" w:before="147"/>
        <w:ind w:left="2471" w:right="2017" w:firstLine="728"/>
        <w:jc w:val="lef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lntolerâncias</w:t>
      </w:r>
      <w:r>
        <w:rPr>
          <w:rFonts w:ascii="Times New Roman" w:hAnsi="Times New Roman"/>
          <w:spacing w:val="63"/>
          <w:sz w:val="21"/>
        </w:rPr>
        <w:t> </w:t>
      </w:r>
      <w:r>
        <w:rPr>
          <w:rFonts w:ascii="Times New Roman" w:hAnsi="Times New Roman"/>
          <w:sz w:val="21"/>
        </w:rPr>
        <w:t>sáo</w:t>
      </w:r>
      <w:r>
        <w:rPr>
          <w:rFonts w:ascii="Times New Roman" w:hAnsi="Times New Roman"/>
          <w:spacing w:val="66"/>
          <w:sz w:val="21"/>
        </w:rPr>
        <w:t> </w:t>
      </w:r>
      <w:r>
        <w:rPr>
          <w:rFonts w:ascii="Times New Roman" w:hAnsi="Times New Roman"/>
          <w:sz w:val="21"/>
        </w:rPr>
        <w:t>respostas</w:t>
      </w:r>
      <w:r>
        <w:rPr>
          <w:rFonts w:ascii="Times New Roman" w:hAnsi="Times New Roman"/>
          <w:spacing w:val="77"/>
          <w:sz w:val="21"/>
        </w:rPr>
        <w:t> </w:t>
      </w:r>
      <w:r>
        <w:rPr>
          <w:rFonts w:ascii="Times New Roman" w:hAnsi="Times New Roman"/>
          <w:sz w:val="21"/>
        </w:rPr>
        <w:t>não</w:t>
      </w:r>
      <w:r>
        <w:rPr>
          <w:rFonts w:ascii="Times New Roman" w:hAnsi="Times New Roman"/>
          <w:spacing w:val="57"/>
          <w:sz w:val="21"/>
        </w:rPr>
        <w:t> </w:t>
      </w:r>
      <w:r>
        <w:rPr>
          <w:rFonts w:ascii="Times New Roman" w:hAnsi="Times New Roman"/>
          <w:sz w:val="21"/>
        </w:rPr>
        <w:t>imunes,</w:t>
      </w:r>
      <w:r>
        <w:rPr>
          <w:rFonts w:ascii="Times New Roman" w:hAnsi="Times New Roman"/>
          <w:spacing w:val="77"/>
          <w:sz w:val="21"/>
        </w:rPr>
        <w:t> </w:t>
      </w:r>
      <w:r>
        <w:rPr>
          <w:rFonts w:ascii="Times New Roman" w:hAnsi="Times New Roman"/>
          <w:sz w:val="21"/>
        </w:rPr>
        <w:t>mas</w:t>
      </w:r>
      <w:r>
        <w:rPr>
          <w:rFonts w:ascii="Times New Roman" w:hAnsi="Times New Roman"/>
          <w:spacing w:val="62"/>
          <w:sz w:val="21"/>
        </w:rPr>
        <w:t> </w:t>
      </w:r>
      <w:r>
        <w:rPr>
          <w:rFonts w:ascii="Times New Roman" w:hAnsi="Times New Roman"/>
          <w:sz w:val="21"/>
        </w:rPr>
        <w:t>que</w:t>
      </w:r>
      <w:r>
        <w:rPr>
          <w:rFonts w:ascii="Times New Roman" w:hAnsi="Times New Roman"/>
          <w:spacing w:val="40"/>
          <w:sz w:val="21"/>
        </w:rPr>
        <w:t> </w:t>
      </w:r>
      <w:r>
        <w:rPr>
          <w:rFonts w:ascii="Times New Roman" w:hAnsi="Times New Roman"/>
          <w:sz w:val="21"/>
        </w:rPr>
        <w:t>envolvem</w:t>
      </w:r>
      <w:r>
        <w:rPr>
          <w:rFonts w:ascii="Times New Roman" w:hAnsi="Times New Roman"/>
          <w:spacing w:val="78"/>
          <w:sz w:val="21"/>
        </w:rPr>
        <w:t> </w:t>
      </w:r>
      <w:r>
        <w:rPr>
          <w:rFonts w:ascii="Times New Roman" w:hAnsi="Times New Roman"/>
          <w:sz w:val="21"/>
        </w:rPr>
        <w:t>alterações funcionais enzimáticas ou</w:t>
      </w:r>
      <w:r>
        <w:rPr>
          <w:rFonts w:ascii="Times New Roman" w:hAnsi="Times New Roman"/>
          <w:spacing w:val="-7"/>
          <w:sz w:val="21"/>
        </w:rPr>
        <w:t> </w:t>
      </w:r>
      <w:r>
        <w:rPr>
          <w:rFonts w:ascii="Times New Roman" w:hAnsi="Times New Roman"/>
          <w:sz w:val="21"/>
        </w:rPr>
        <w:t>lermentativas.</w:t>
      </w: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rPr>
          <w:rFonts w:ascii="Times New Roman"/>
          <w:sz w:val="21"/>
        </w:rPr>
      </w:pPr>
    </w:p>
    <w:p>
      <w:pPr>
        <w:pStyle w:val="BodyText"/>
        <w:spacing w:before="5"/>
        <w:rPr>
          <w:rFonts w:ascii="Times New Roman"/>
          <w:sz w:val="21"/>
        </w:rPr>
      </w:pPr>
    </w:p>
    <w:p>
      <w:pPr>
        <w:pStyle w:val="BodyText"/>
        <w:ind w:left="466"/>
        <w:jc w:val="center"/>
        <w:rPr>
          <w:rFonts w:ascii="Consolas"/>
        </w:rPr>
      </w:pPr>
      <w:r>
        <w:rPr>
          <w:rFonts w:ascii="Consolas"/>
          <w:spacing w:val="-5"/>
        </w:rPr>
        <w:t>133</w:t>
      </w:r>
    </w:p>
    <w:p>
      <w:pPr>
        <w:pStyle w:val="BodyText"/>
        <w:spacing w:after="0"/>
        <w:jc w:val="center"/>
        <w:rPr>
          <w:rFonts w:ascii="Consolas"/>
        </w:rPr>
        <w:sectPr>
          <w:pgSz w:w="11910" w:h="16840"/>
          <w:pgMar w:header="0" w:footer="0" w:top="920" w:bottom="280" w:left="141" w:right="141"/>
        </w:sectPr>
      </w:pPr>
    </w:p>
    <w:p>
      <w:pPr>
        <w:spacing w:before="80"/>
        <w:ind w:left="2385" w:right="2017" w:firstLine="703"/>
        <w:jc w:val="left"/>
        <w:rPr>
          <w:sz w:val="23"/>
        </w:rPr>
      </w:pPr>
      <w:r>
        <w:rPr>
          <w:w w:val="80"/>
          <w:sz w:val="23"/>
        </w:rPr>
        <w:t>Podem</w:t>
      </w:r>
      <w:r>
        <w:rPr>
          <w:sz w:val="23"/>
        </w:rPr>
        <w:t> </w:t>
      </w:r>
      <w:r>
        <w:rPr>
          <w:w w:val="80"/>
          <w:sz w:val="23"/>
        </w:rPr>
        <w:t>estar</w:t>
      </w:r>
      <w:r>
        <w:rPr>
          <w:sz w:val="23"/>
        </w:rPr>
        <w:t> </w:t>
      </w:r>
      <w:r>
        <w:rPr>
          <w:w w:val="80"/>
          <w:sz w:val="23"/>
        </w:rPr>
        <w:t>relacionadas</w:t>
      </w:r>
      <w:r>
        <w:rPr>
          <w:spacing w:val="19"/>
          <w:sz w:val="23"/>
        </w:rPr>
        <w:t> </w:t>
      </w:r>
      <w:r>
        <w:rPr>
          <w:w w:val="80"/>
          <w:sz w:val="23"/>
        </w:rPr>
        <w:t>à</w:t>
      </w:r>
      <w:r>
        <w:rPr>
          <w:sz w:val="23"/>
        </w:rPr>
        <w:t> </w:t>
      </w:r>
      <w:r>
        <w:rPr>
          <w:w w:val="80"/>
          <w:sz w:val="23"/>
        </w:rPr>
        <w:t>microbiota,</w:t>
      </w:r>
      <w:r>
        <w:rPr>
          <w:spacing w:val="22"/>
          <w:sz w:val="23"/>
        </w:rPr>
        <w:t> </w:t>
      </w:r>
      <w:r>
        <w:rPr>
          <w:w w:val="80"/>
          <w:sz w:val="23"/>
        </w:rPr>
        <w:t>à</w:t>
      </w:r>
      <w:r>
        <w:rPr>
          <w:sz w:val="23"/>
        </w:rPr>
        <w:t> </w:t>
      </w:r>
      <w:r>
        <w:rPr>
          <w:w w:val="80"/>
          <w:sz w:val="23"/>
        </w:rPr>
        <w:t>pefnieabilidade intestinal</w:t>
      </w:r>
      <w:r>
        <w:rPr>
          <w:spacing w:val="15"/>
          <w:sz w:val="23"/>
        </w:rPr>
        <w:t> </w:t>
      </w:r>
      <w:r>
        <w:rPr>
          <w:w w:val="80"/>
          <w:sz w:val="23"/>
        </w:rPr>
        <w:t>ou</w:t>
      </w:r>
      <w:r>
        <w:rPr>
          <w:sz w:val="23"/>
        </w:rPr>
        <w:t> </w:t>
      </w:r>
      <w:r>
        <w:rPr>
          <w:w w:val="80"/>
          <w:sz w:val="23"/>
        </w:rPr>
        <w:t>à</w:t>
      </w:r>
      <w:r>
        <w:rPr>
          <w:sz w:val="23"/>
        </w:rPr>
        <w:t> </w:t>
      </w:r>
      <w:r>
        <w:rPr>
          <w:w w:val="80"/>
          <w:sz w:val="23"/>
        </w:rPr>
        <w:t>má </w:t>
      </w:r>
      <w:r>
        <w:rPr>
          <w:spacing w:val="-2"/>
          <w:w w:val="85"/>
          <w:sz w:val="23"/>
        </w:rPr>
        <w:t>absorção</w:t>
      </w:r>
      <w:r>
        <w:rPr>
          <w:spacing w:val="-8"/>
          <w:sz w:val="23"/>
        </w:rPr>
        <w:t> </w:t>
      </w:r>
      <w:r>
        <w:rPr>
          <w:spacing w:val="-2"/>
          <w:w w:val="85"/>
          <w:sz w:val="23"/>
        </w:rPr>
        <w:t>de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carboidratos.</w:t>
      </w:r>
    </w:p>
    <w:p>
      <w:pPr>
        <w:pStyle w:val="BodyText"/>
        <w:spacing w:before="43"/>
        <w:rPr>
          <w:sz w:val="23"/>
        </w:rPr>
      </w:pPr>
    </w:p>
    <w:p>
      <w:pPr>
        <w:spacing w:before="0"/>
        <w:ind w:left="2388" w:right="0" w:firstLine="0"/>
        <w:jc w:val="left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10"/>
          <w:sz w:val="23"/>
        </w:rPr>
        <w:t>Explicação</w:t>
      </w:r>
      <w:r>
        <w:rPr>
          <w:rFonts w:ascii="Times New Roman" w:hAnsi="Times New Roman"/>
          <w:spacing w:val="-3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dos</w:t>
      </w:r>
      <w:r>
        <w:rPr>
          <w:rFonts w:ascii="Times New Roman" w:hAnsi="Times New Roman"/>
          <w:spacing w:val="-10"/>
          <w:w w:val="110"/>
          <w:sz w:val="23"/>
        </w:rPr>
        <w:t> </w:t>
      </w:r>
      <w:r>
        <w:rPr>
          <w:rFonts w:ascii="Times New Roman" w:hAnsi="Times New Roman"/>
          <w:spacing w:val="-2"/>
          <w:w w:val="110"/>
          <w:sz w:val="23"/>
        </w:rPr>
        <w:t>Resultados:</w:t>
      </w:r>
    </w:p>
    <w:p>
      <w:pPr>
        <w:spacing w:line="261" w:lineRule="auto" w:before="145"/>
        <w:ind w:left="2379" w:right="2140" w:hanging="3"/>
        <w:jc w:val="both"/>
        <w:rPr>
          <w:sz w:val="21"/>
        </w:rPr>
      </w:pPr>
      <w:r>
        <w:rPr>
          <w:w w:val="85"/>
          <w:sz w:val="23"/>
        </w:rPr>
        <w:t>Lactose</w:t>
      </w:r>
      <w:r>
        <w:rPr>
          <w:sz w:val="23"/>
        </w:rPr>
        <w:t> </w:t>
      </w:r>
      <w:r>
        <w:rPr>
          <w:w w:val="85"/>
          <w:sz w:val="23"/>
        </w:rPr>
        <w:t>e Frutose:</w:t>
      </w:r>
      <w:r>
        <w:rPr>
          <w:w w:val="85"/>
          <w:sz w:val="23"/>
        </w:rPr>
        <w:t> Falta de enzimas</w:t>
      </w:r>
      <w:r>
        <w:rPr>
          <w:w w:val="85"/>
          <w:sz w:val="23"/>
        </w:rPr>
        <w:t> como lactase ou frutase leva</w:t>
      </w:r>
      <w:r>
        <w:rPr>
          <w:w w:val="85"/>
          <w:sz w:val="23"/>
        </w:rPr>
        <w:t> à fermentaçáo </w:t>
      </w:r>
      <w:r>
        <w:rPr>
          <w:w w:val="90"/>
          <w:sz w:val="21"/>
        </w:rPr>
        <w:t>intestinal,</w:t>
      </w:r>
      <w:r>
        <w:rPr>
          <w:w w:val="90"/>
          <w:sz w:val="21"/>
        </w:rPr>
        <w:t> com</w:t>
      </w:r>
      <w:r>
        <w:rPr>
          <w:w w:val="90"/>
          <w:sz w:val="21"/>
        </w:rPr>
        <w:t> formação</w:t>
      </w:r>
      <w:r>
        <w:rPr>
          <w:w w:val="90"/>
          <w:sz w:val="21"/>
        </w:rPr>
        <w:t> de</w:t>
      </w:r>
      <w:r>
        <w:rPr>
          <w:w w:val="90"/>
          <w:sz w:val="21"/>
        </w:rPr>
        <w:t> gases,</w:t>
      </w:r>
      <w:r>
        <w:rPr>
          <w:w w:val="90"/>
          <w:sz w:val="21"/>
        </w:rPr>
        <w:t> distensáo</w:t>
      </w:r>
      <w:r>
        <w:rPr>
          <w:w w:val="90"/>
          <w:sz w:val="21"/>
        </w:rPr>
        <w:t> abdominal</w:t>
      </w:r>
      <w:r>
        <w:rPr>
          <w:w w:val="90"/>
          <w:sz w:val="21"/>
        </w:rPr>
        <w:t> e</w:t>
      </w:r>
      <w:r>
        <w:rPr>
          <w:w w:val="90"/>
          <w:sz w:val="21"/>
        </w:rPr>
        <w:t> alt8rações</w:t>
      </w:r>
      <w:r>
        <w:rPr>
          <w:w w:val="90"/>
          <w:sz w:val="21"/>
        </w:rPr>
        <w:t> do</w:t>
      </w:r>
      <w:r>
        <w:rPr>
          <w:w w:val="90"/>
          <w:sz w:val="21"/>
        </w:rPr>
        <w:t> trânsito </w:t>
      </w:r>
      <w:r>
        <w:rPr>
          <w:spacing w:val="-2"/>
          <w:w w:val="90"/>
          <w:sz w:val="21"/>
        </w:rPr>
        <w:t>intestinal.</w:t>
      </w:r>
    </w:p>
    <w:p>
      <w:pPr>
        <w:spacing w:line="252" w:lineRule="auto" w:before="13"/>
        <w:ind w:left="2385" w:right="2121" w:hanging="10"/>
        <w:jc w:val="both"/>
        <w:rPr>
          <w:sz w:val="22"/>
        </w:rPr>
      </w:pPr>
      <w:r>
        <w:rPr>
          <w:w w:val="85"/>
          <w:sz w:val="23"/>
        </w:rPr>
        <w:t>Sensibilidade</w:t>
      </w:r>
      <w:r>
        <w:rPr>
          <w:sz w:val="23"/>
        </w:rPr>
        <w:t> </w:t>
      </w:r>
      <w:r>
        <w:rPr>
          <w:w w:val="85"/>
          <w:sz w:val="23"/>
        </w:rPr>
        <w:t>a</w:t>
      </w:r>
      <w:r>
        <w:rPr>
          <w:spacing w:val="-1"/>
          <w:w w:val="85"/>
          <w:sz w:val="23"/>
        </w:rPr>
        <w:t> </w:t>
      </w:r>
      <w:r>
        <w:rPr>
          <w:w w:val="85"/>
          <w:sz w:val="23"/>
        </w:rPr>
        <w:t>Glúten e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Doença Celíaca: A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sensibilidade</w:t>
      </w:r>
      <w:r>
        <w:rPr>
          <w:sz w:val="23"/>
        </w:rPr>
        <w:t> </w:t>
      </w:r>
      <w:r>
        <w:rPr>
          <w:w w:val="85"/>
          <w:sz w:val="23"/>
        </w:rPr>
        <w:t>ao glúten pode ocorrer </w:t>
      </w:r>
      <w:r>
        <w:rPr>
          <w:spacing w:val="-2"/>
          <w:w w:val="85"/>
          <w:sz w:val="22"/>
        </w:rPr>
        <w:t>sem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sorologia</w:t>
      </w:r>
      <w:r>
        <w:rPr>
          <w:spacing w:val="-4"/>
          <w:sz w:val="22"/>
        </w:rPr>
        <w:t> </w:t>
      </w:r>
      <w:r>
        <w:rPr>
          <w:spacing w:val="-2"/>
          <w:w w:val="85"/>
          <w:sz w:val="22"/>
        </w:rPr>
        <w:t>positiva, mas com sintomas</w:t>
      </w:r>
      <w:r>
        <w:rPr>
          <w:sz w:val="22"/>
        </w:rPr>
        <w:t> </w:t>
      </w:r>
      <w:r>
        <w:rPr>
          <w:spacing w:val="-2"/>
          <w:w w:val="85"/>
          <w:sz w:val="22"/>
        </w:rPr>
        <w:t>funcionais</w:t>
      </w:r>
      <w:r>
        <w:rPr>
          <w:spacing w:val="-2"/>
          <w:sz w:val="22"/>
        </w:rPr>
        <w:t> </w:t>
      </w:r>
      <w:r>
        <w:rPr>
          <w:spacing w:val="-2"/>
          <w:w w:val="85"/>
          <w:sz w:val="22"/>
        </w:rPr>
        <w:t>significativos.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A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doença celiaca</w:t>
      </w:r>
      <w:r>
        <w:rPr>
          <w:spacing w:val="-2"/>
          <w:sz w:val="22"/>
        </w:rPr>
        <w:t> </w:t>
      </w:r>
      <w:r>
        <w:rPr>
          <w:spacing w:val="-2"/>
          <w:w w:val="85"/>
          <w:sz w:val="22"/>
        </w:rPr>
        <w:t>é </w:t>
      </w:r>
      <w:r>
        <w:rPr>
          <w:w w:val="85"/>
          <w:sz w:val="22"/>
        </w:rPr>
        <w:t>autoimune 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requer exclusão rigorosa.</w:t>
      </w:r>
    </w:p>
    <w:p>
      <w:pPr>
        <w:pStyle w:val="BodyText"/>
        <w:spacing w:line="259" w:lineRule="auto" w:before="21"/>
        <w:ind w:left="2378" w:right="2121" w:firstLine="3"/>
        <w:jc w:val="both"/>
      </w:pPr>
      <w:r>
        <w:rPr>
          <w:w w:val="85"/>
        </w:rPr>
        <w:t>Outros FODMAPs:</w:t>
      </w:r>
      <w:r>
        <w:rPr>
          <w:spacing w:val="-1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f8rmentação</w:t>
      </w:r>
      <w:r>
        <w:rPr/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certos</w:t>
      </w:r>
      <w:r>
        <w:rPr>
          <w:spacing w:val="-3"/>
          <w:w w:val="85"/>
        </w:rPr>
        <w:t> </w:t>
      </w:r>
      <w:r>
        <w:rPr>
          <w:w w:val="85"/>
        </w:rPr>
        <w:t>polissac:arideos</w:t>
      </w:r>
      <w:r>
        <w:rPr>
          <w:spacing w:val="-7"/>
          <w:w w:val="85"/>
        </w:rPr>
        <w:t> </w:t>
      </w:r>
      <w:r>
        <w:rPr>
          <w:w w:val="85"/>
        </w:rPr>
        <w:t>pode</w:t>
      </w:r>
      <w:r>
        <w:rPr>
          <w:spacing w:val="-3"/>
          <w:w w:val="85"/>
        </w:rPr>
        <w:t> </w:t>
      </w:r>
      <w:r>
        <w:rPr>
          <w:w w:val="85"/>
        </w:rPr>
        <w:t>estar</w:t>
      </w:r>
      <w:r>
        <w:rPr>
          <w:spacing w:val="-1"/>
          <w:w w:val="85"/>
        </w:rPr>
        <w:t> </w:t>
      </w:r>
      <w:r>
        <w:rPr>
          <w:w w:val="85"/>
        </w:rPr>
        <w:t>ligada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Sll</w:t>
      </w:r>
      <w:r>
        <w:rPr>
          <w:spacing w:val="-3"/>
          <w:w w:val="85"/>
        </w:rPr>
        <w:t> </w:t>
      </w:r>
      <w:r>
        <w:rPr>
          <w:w w:val="85"/>
        </w:rPr>
        <w:t>e </w:t>
      </w:r>
      <w:r>
        <w:rPr>
          <w:spacing w:val="-2"/>
          <w:w w:val="90"/>
        </w:rPr>
        <w:t>disbiose.</w:t>
      </w:r>
    </w:p>
    <w:p>
      <w:pPr>
        <w:pStyle w:val="BodyText"/>
        <w:spacing w:before="25"/>
      </w:pPr>
    </w:p>
    <w:p>
      <w:pPr>
        <w:spacing w:before="0"/>
        <w:ind w:left="2384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w w:val="105"/>
          <w:sz w:val="24"/>
        </w:rPr>
        <w:t>Correlações:</w:t>
      </w:r>
    </w:p>
    <w:p>
      <w:pPr>
        <w:pStyle w:val="ListParagraph"/>
        <w:numPr>
          <w:ilvl w:val="0"/>
          <w:numId w:val="4"/>
        </w:numPr>
        <w:tabs>
          <w:tab w:pos="3106" w:val="left" w:leader="none"/>
        </w:tabs>
        <w:spacing w:line="240" w:lineRule="auto" w:before="131" w:after="0"/>
        <w:ind w:left="3106" w:right="0" w:hanging="358"/>
        <w:jc w:val="left"/>
        <w:rPr>
          <w:color w:val="212121"/>
          <w:sz w:val="22"/>
        </w:rPr>
      </w:pPr>
      <w:r>
        <w:rPr>
          <w:w w:val="80"/>
          <w:sz w:val="22"/>
        </w:rPr>
        <w:t>Aplicação</w:t>
      </w:r>
      <w:r>
        <w:rPr>
          <w:spacing w:val="8"/>
          <w:sz w:val="22"/>
        </w:rPr>
        <w:t> </w:t>
      </w:r>
      <w:r>
        <w:rPr>
          <w:w w:val="80"/>
          <w:sz w:val="22"/>
        </w:rPr>
        <w:t>de</w:t>
      </w:r>
      <w:r>
        <w:rPr>
          <w:spacing w:val="-7"/>
          <w:sz w:val="22"/>
        </w:rPr>
        <w:t> </w:t>
      </w:r>
      <w:r>
        <w:rPr>
          <w:w w:val="80"/>
          <w:sz w:val="22"/>
        </w:rPr>
        <w:t>dietas</w:t>
      </w:r>
      <w:r>
        <w:rPr>
          <w:sz w:val="22"/>
        </w:rPr>
        <w:t> </w:t>
      </w:r>
      <w:r>
        <w:rPr>
          <w:w w:val="80"/>
          <w:sz w:val="22"/>
        </w:rPr>
        <w:t>de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exclusão</w:t>
      </w:r>
      <w:r>
        <w:rPr>
          <w:spacing w:val="3"/>
          <w:sz w:val="22"/>
        </w:rPr>
        <w:t> </w:t>
      </w:r>
      <w:r>
        <w:rPr>
          <w:w w:val="80"/>
          <w:sz w:val="22"/>
        </w:rPr>
        <w:t>com</w:t>
      </w:r>
      <w:r>
        <w:rPr>
          <w:spacing w:val="-5"/>
          <w:sz w:val="22"/>
        </w:rPr>
        <w:t> </w:t>
      </w:r>
      <w:r>
        <w:rPr>
          <w:w w:val="80"/>
          <w:sz w:val="22"/>
        </w:rPr>
        <w:t>reintroduçáo</w:t>
      </w:r>
      <w:r>
        <w:rPr>
          <w:spacing w:val="17"/>
          <w:sz w:val="22"/>
        </w:rPr>
        <w:t> </w:t>
      </w:r>
      <w:r>
        <w:rPr>
          <w:spacing w:val="-2"/>
          <w:w w:val="80"/>
          <w:sz w:val="22"/>
        </w:rPr>
        <w:t>sistematizada.</w:t>
      </w:r>
    </w:p>
    <w:p>
      <w:pPr>
        <w:pStyle w:val="ListParagraph"/>
        <w:numPr>
          <w:ilvl w:val="0"/>
          <w:numId w:val="4"/>
        </w:numPr>
        <w:tabs>
          <w:tab w:pos="3103" w:val="left" w:leader="none"/>
        </w:tabs>
        <w:spacing w:line="240" w:lineRule="auto" w:before="6" w:after="0"/>
        <w:ind w:left="3103" w:right="0" w:hanging="347"/>
        <w:jc w:val="left"/>
        <w:rPr>
          <w:color w:val="333333"/>
          <w:sz w:val="22"/>
        </w:rPr>
      </w:pPr>
      <w:r>
        <w:rPr>
          <w:w w:val="80"/>
          <w:sz w:val="22"/>
        </w:rPr>
        <w:t>Uso</w:t>
      </w:r>
      <w:r>
        <w:rPr>
          <w:spacing w:val="-1"/>
          <w:sz w:val="22"/>
        </w:rPr>
        <w:t> </w:t>
      </w:r>
      <w:r>
        <w:rPr>
          <w:w w:val="80"/>
          <w:sz w:val="22"/>
        </w:rPr>
        <w:t>de</w:t>
      </w:r>
      <w:r>
        <w:rPr>
          <w:spacing w:val="-5"/>
          <w:sz w:val="22"/>
        </w:rPr>
        <w:t> </w:t>
      </w:r>
      <w:r>
        <w:rPr>
          <w:w w:val="80"/>
          <w:sz w:val="22"/>
        </w:rPr>
        <w:t>enzimas</w:t>
      </w:r>
      <w:r>
        <w:rPr>
          <w:spacing w:val="6"/>
          <w:sz w:val="22"/>
        </w:rPr>
        <w:t> </w:t>
      </w:r>
      <w:r>
        <w:rPr>
          <w:w w:val="80"/>
          <w:sz w:val="22"/>
        </w:rPr>
        <w:t>digestivas</w:t>
      </w:r>
      <w:r>
        <w:rPr>
          <w:spacing w:val="13"/>
          <w:sz w:val="22"/>
        </w:rPr>
        <w:t> </w:t>
      </w:r>
      <w:r>
        <w:rPr>
          <w:w w:val="80"/>
          <w:sz w:val="22"/>
        </w:rPr>
        <w:t>e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suporte</w:t>
      </w:r>
      <w:r>
        <w:rPr>
          <w:spacing w:val="6"/>
          <w:sz w:val="22"/>
        </w:rPr>
        <w:t> </w:t>
      </w:r>
      <w:r>
        <w:rPr>
          <w:w w:val="80"/>
          <w:sz w:val="22"/>
        </w:rPr>
        <w:t>com</w:t>
      </w:r>
      <w:r>
        <w:rPr>
          <w:spacing w:val="4"/>
          <w:sz w:val="22"/>
        </w:rPr>
        <w:t> </w:t>
      </w:r>
      <w:r>
        <w:rPr>
          <w:w w:val="80"/>
          <w:sz w:val="22"/>
        </w:rPr>
        <w:t>probióticos</w:t>
      </w:r>
      <w:r>
        <w:rPr>
          <w:spacing w:val="10"/>
          <w:sz w:val="22"/>
        </w:rPr>
        <w:t> </w:t>
      </w:r>
      <w:r>
        <w:rPr>
          <w:spacing w:val="-2"/>
          <w:w w:val="80"/>
          <w:sz w:val="22"/>
        </w:rPr>
        <w:t>específicos.</w:t>
      </w:r>
    </w:p>
    <w:p>
      <w:pPr>
        <w:pStyle w:val="ListParagraph"/>
        <w:numPr>
          <w:ilvl w:val="0"/>
          <w:numId w:val="4"/>
        </w:numPr>
        <w:tabs>
          <w:tab w:pos="3107" w:val="left" w:leader="none"/>
          <w:tab w:pos="3112" w:val="left" w:leader="none"/>
        </w:tabs>
        <w:spacing w:line="252" w:lineRule="auto" w:before="6" w:after="0"/>
        <w:ind w:left="3112" w:right="2125" w:hanging="357"/>
        <w:jc w:val="left"/>
        <w:rPr>
          <w:color w:val="1A1A1A"/>
          <w:sz w:val="22"/>
        </w:rPr>
      </w:pPr>
      <w:r>
        <w:rPr>
          <w:w w:val="85"/>
          <w:sz w:val="22"/>
        </w:rPr>
        <w:t>Investigação</w:t>
      </w:r>
      <w:r>
        <w:rPr>
          <w:spacing w:val="40"/>
          <w:sz w:val="22"/>
        </w:rPr>
        <w:t> </w:t>
      </w:r>
      <w:r>
        <w:rPr>
          <w:w w:val="85"/>
          <w:sz w:val="22"/>
        </w:rPr>
        <w:t>funcional</w:t>
      </w:r>
      <w:r>
        <w:rPr>
          <w:spacing w:val="25"/>
          <w:sz w:val="22"/>
        </w:rPr>
        <w:t> </w:t>
      </w:r>
      <w:r>
        <w:rPr>
          <w:w w:val="85"/>
          <w:sz w:val="22"/>
        </w:rPr>
        <w:t>por</w:t>
      </w:r>
      <w:r>
        <w:rPr>
          <w:spacing w:val="17"/>
          <w:sz w:val="22"/>
        </w:rPr>
        <w:t> </w:t>
      </w:r>
      <w:r>
        <w:rPr>
          <w:w w:val="85"/>
          <w:sz w:val="22"/>
        </w:rPr>
        <w:t>testes</w:t>
      </w:r>
      <w:r>
        <w:rPr>
          <w:spacing w:val="26"/>
          <w:sz w:val="22"/>
        </w:rPr>
        <w:t> </w:t>
      </w:r>
      <w:r>
        <w:rPr>
          <w:w w:val="85"/>
          <w:sz w:val="22"/>
        </w:rPr>
        <w:t>de</w:t>
      </w:r>
      <w:r>
        <w:rPr>
          <w:spacing w:val="17"/>
          <w:sz w:val="22"/>
        </w:rPr>
        <w:t> </w:t>
      </w:r>
      <w:r>
        <w:rPr>
          <w:w w:val="85"/>
          <w:sz w:val="22"/>
        </w:rPr>
        <w:t>hidrogênio</w:t>
      </w:r>
      <w:r>
        <w:rPr>
          <w:spacing w:val="38"/>
          <w:sz w:val="22"/>
        </w:rPr>
        <w:t> </w:t>
      </w:r>
      <w:r>
        <w:rPr>
          <w:w w:val="85"/>
          <w:sz w:val="22"/>
        </w:rPr>
        <w:t>expirado</w:t>
      </w:r>
      <w:r>
        <w:rPr>
          <w:spacing w:val="31"/>
          <w:sz w:val="22"/>
        </w:rPr>
        <w:t> </w:t>
      </w:r>
      <w:r>
        <w:rPr>
          <w:w w:val="85"/>
          <w:sz w:val="22"/>
        </w:rPr>
        <w:t>ou</w:t>
      </w:r>
      <w:r>
        <w:rPr>
          <w:spacing w:val="17"/>
          <w:sz w:val="22"/>
        </w:rPr>
        <w:t> </w:t>
      </w:r>
      <w:r>
        <w:rPr>
          <w:w w:val="85"/>
          <w:sz w:val="22"/>
        </w:rPr>
        <w:t>teste</w:t>
      </w:r>
      <w:r>
        <w:rPr>
          <w:spacing w:val="20"/>
          <w:sz w:val="22"/>
        </w:rPr>
        <w:t> </w:t>
      </w:r>
      <w:r>
        <w:rPr>
          <w:w w:val="85"/>
          <w:sz w:val="22"/>
        </w:rPr>
        <w:t>de</w:t>
      </w:r>
      <w:r>
        <w:rPr>
          <w:spacing w:val="18"/>
          <w:sz w:val="22"/>
        </w:rPr>
        <w:t> </w:t>
      </w:r>
      <w:r>
        <w:rPr>
          <w:w w:val="85"/>
          <w:sz w:val="22"/>
        </w:rPr>
        <w:t>IgG </w:t>
      </w:r>
      <w:r>
        <w:rPr>
          <w:w w:val="90"/>
          <w:sz w:val="22"/>
        </w:rPr>
        <w:t>alimentar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(com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critério).</w:t>
      </w:r>
    </w:p>
    <w:p>
      <w:pPr>
        <w:pStyle w:val="BodyText"/>
        <w:spacing w:before="33"/>
      </w:pPr>
    </w:p>
    <w:p>
      <w:pPr>
        <w:spacing w:before="1"/>
        <w:ind w:left="2385" w:right="0" w:firstLine="0"/>
        <w:jc w:val="left"/>
        <w:rPr>
          <w:rFonts w:ascii="Times New Roman"/>
          <w:sz w:val="24"/>
        </w:rPr>
      </w:pPr>
      <w:r>
        <w:rPr>
          <w:rFonts w:ascii="Times New Roman"/>
          <w:w w:val="110"/>
          <w:sz w:val="24"/>
        </w:rPr>
        <w:t>O</w:t>
      </w:r>
      <w:r>
        <w:rPr>
          <w:rFonts w:ascii="Times New Roman"/>
          <w:spacing w:val="-11"/>
          <w:w w:val="110"/>
          <w:sz w:val="24"/>
        </w:rPr>
        <w:t> </w:t>
      </w:r>
      <w:r>
        <w:rPr>
          <w:rFonts w:ascii="Times New Roman"/>
          <w:w w:val="110"/>
          <w:sz w:val="24"/>
        </w:rPr>
        <w:t>que</w:t>
      </w:r>
      <w:r>
        <w:rPr>
          <w:rFonts w:ascii="Times New Roman"/>
          <w:spacing w:val="-12"/>
          <w:w w:val="110"/>
          <w:sz w:val="24"/>
        </w:rPr>
        <w:t> </w:t>
      </w:r>
      <w:r>
        <w:rPr>
          <w:rFonts w:ascii="Times New Roman"/>
          <w:spacing w:val="-2"/>
          <w:w w:val="110"/>
          <w:sz w:val="24"/>
        </w:rPr>
        <w:t>questionar:</w:t>
      </w:r>
    </w:p>
    <w:p>
      <w:pPr>
        <w:pStyle w:val="BodyText"/>
        <w:spacing w:before="13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3109" w:val="left" w:leader="none"/>
        </w:tabs>
        <w:spacing w:line="240" w:lineRule="auto" w:before="0" w:after="0"/>
        <w:ind w:left="3109" w:right="0" w:hanging="362"/>
        <w:jc w:val="left"/>
        <w:rPr>
          <w:rFonts w:ascii="Calibri" w:hAnsi="Calibri"/>
          <w:color w:val="131313"/>
          <w:sz w:val="22"/>
        </w:rPr>
      </w:pPr>
      <w:r>
        <w:rPr>
          <w:rFonts w:ascii="Calibri" w:hAnsi="Calibri"/>
          <w:w w:val="90"/>
          <w:sz w:val="22"/>
        </w:rPr>
        <w:t>Você</w:t>
      </w:r>
      <w:r>
        <w:rPr>
          <w:rFonts w:ascii="Calibri" w:hAnsi="Calibri"/>
          <w:spacing w:val="15"/>
          <w:sz w:val="22"/>
        </w:rPr>
        <w:t> </w:t>
      </w:r>
      <w:r>
        <w:rPr>
          <w:rFonts w:ascii="Calibri" w:hAnsi="Calibri"/>
          <w:w w:val="90"/>
          <w:sz w:val="22"/>
        </w:rPr>
        <w:t>nota</w:t>
      </w:r>
      <w:r>
        <w:rPr>
          <w:rFonts w:ascii="Calibri" w:hAnsi="Calibri"/>
          <w:spacing w:val="17"/>
          <w:sz w:val="22"/>
        </w:rPr>
        <w:t> </w:t>
      </w:r>
      <w:r>
        <w:rPr>
          <w:rFonts w:ascii="Calibri" w:hAnsi="Calibri"/>
          <w:w w:val="90"/>
          <w:sz w:val="22"/>
        </w:rPr>
        <w:t>desconforto</w:t>
      </w:r>
      <w:r>
        <w:rPr>
          <w:rFonts w:ascii="Calibri" w:hAnsi="Calibri"/>
          <w:spacing w:val="35"/>
          <w:sz w:val="22"/>
        </w:rPr>
        <w:t> </w:t>
      </w:r>
      <w:r>
        <w:rPr>
          <w:rFonts w:ascii="Calibri" w:hAnsi="Calibri"/>
          <w:w w:val="90"/>
          <w:sz w:val="22"/>
        </w:rPr>
        <w:t>abdominal,</w:t>
      </w:r>
      <w:r>
        <w:rPr>
          <w:rFonts w:ascii="Calibri" w:hAnsi="Calibri"/>
          <w:spacing w:val="31"/>
          <w:sz w:val="22"/>
        </w:rPr>
        <w:t> </w:t>
      </w:r>
      <w:r>
        <w:rPr>
          <w:rFonts w:ascii="Calibri" w:hAnsi="Calibri"/>
          <w:w w:val="90"/>
          <w:sz w:val="22"/>
        </w:rPr>
        <w:t>gases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w w:val="90"/>
          <w:sz w:val="22"/>
        </w:rPr>
        <w:t>ou</w:t>
      </w:r>
      <w:r>
        <w:rPr>
          <w:rFonts w:ascii="Calibri" w:hAnsi="Calibri"/>
          <w:spacing w:val="13"/>
          <w:sz w:val="22"/>
        </w:rPr>
        <w:t> </w:t>
      </w:r>
      <w:r>
        <w:rPr>
          <w:rFonts w:ascii="Calibri" w:hAnsi="Calibri"/>
          <w:w w:val="90"/>
          <w:sz w:val="22"/>
        </w:rPr>
        <w:t>diarreia</w:t>
      </w:r>
      <w:r>
        <w:rPr>
          <w:rFonts w:ascii="Calibri" w:hAnsi="Calibri"/>
          <w:spacing w:val="27"/>
          <w:sz w:val="22"/>
        </w:rPr>
        <w:t> </w:t>
      </w:r>
      <w:r>
        <w:rPr>
          <w:rFonts w:ascii="Calibri" w:hAnsi="Calibri"/>
          <w:w w:val="90"/>
          <w:sz w:val="22"/>
        </w:rPr>
        <w:t>após</w:t>
      </w:r>
      <w:r>
        <w:rPr>
          <w:rFonts w:ascii="Calibri" w:hAnsi="Calibri"/>
          <w:spacing w:val="22"/>
          <w:sz w:val="22"/>
        </w:rPr>
        <w:t> </w:t>
      </w:r>
      <w:r>
        <w:rPr>
          <w:rFonts w:ascii="Calibri" w:hAnsi="Calibri"/>
          <w:w w:val="90"/>
          <w:sz w:val="22"/>
        </w:rPr>
        <w:t>consumir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w w:val="90"/>
          <w:sz w:val="22"/>
        </w:rPr>
        <w:t>leite</w:t>
      </w:r>
      <w:r>
        <w:rPr>
          <w:rFonts w:ascii="Calibri" w:hAnsi="Calibri"/>
          <w:spacing w:val="15"/>
          <w:sz w:val="22"/>
        </w:rPr>
        <w:t> </w:t>
      </w:r>
      <w:r>
        <w:rPr>
          <w:rFonts w:ascii="Calibri" w:hAnsi="Calibri"/>
          <w:spacing w:val="-5"/>
          <w:w w:val="90"/>
          <w:sz w:val="22"/>
        </w:rPr>
        <w:t>ou</w:t>
      </w:r>
    </w:p>
    <w:p>
      <w:pPr>
        <w:pStyle w:val="BodyText"/>
        <w:spacing w:before="1"/>
        <w:ind w:left="3106"/>
      </w:pPr>
      <w:r>
        <w:rPr>
          <w:spacing w:val="-2"/>
          <w:w w:val="90"/>
        </w:rPr>
        <w:t>derivados?</w:t>
      </w:r>
    </w:p>
    <w:p>
      <w:pPr>
        <w:spacing w:before="21"/>
        <w:ind w:left="0" w:right="715" w:firstLine="0"/>
        <w:jc w:val="center"/>
        <w:rPr>
          <w:i/>
          <w:sz w:val="22"/>
        </w:rPr>
      </w:pPr>
      <w:r>
        <w:rPr>
          <w:i/>
          <w:w w:val="80"/>
          <w:sz w:val="22"/>
        </w:rPr>
        <w:t>médica</w:t>
      </w:r>
      <w:r>
        <w:rPr>
          <w:i/>
          <w:spacing w:val="14"/>
          <w:sz w:val="22"/>
        </w:rPr>
        <w:t> </w:t>
      </w:r>
      <w:r>
        <w:rPr>
          <w:i/>
          <w:w w:val="80"/>
          <w:sz w:val="22"/>
        </w:rPr>
        <w:t>possível</w:t>
      </w:r>
      <w:r>
        <w:rPr>
          <w:i/>
          <w:spacing w:val="27"/>
          <w:sz w:val="22"/>
        </w:rPr>
        <w:t> </w:t>
      </w:r>
      <w:r>
        <w:rPr>
          <w:i/>
          <w:w w:val="80"/>
          <w:sz w:val="22"/>
        </w:rPr>
        <w:t>ii›toIerância</w:t>
      </w:r>
      <w:r>
        <w:rPr>
          <w:i/>
          <w:spacing w:val="26"/>
          <w:sz w:val="22"/>
        </w:rPr>
        <w:t> </w:t>
      </w:r>
      <w:r>
        <w:rPr>
          <w:i/>
          <w:w w:val="80"/>
          <w:sz w:val="22"/>
        </w:rPr>
        <w:t>à</w:t>
      </w:r>
      <w:r>
        <w:rPr>
          <w:i/>
          <w:spacing w:val="-1"/>
          <w:sz w:val="22"/>
        </w:rPr>
        <w:t> </w:t>
      </w:r>
      <w:r>
        <w:rPr>
          <w:i/>
          <w:w w:val="80"/>
          <w:sz w:val="22"/>
        </w:rPr>
        <w:t>lactose</w:t>
      </w:r>
      <w:r>
        <w:rPr>
          <w:i/>
          <w:spacing w:val="17"/>
          <w:sz w:val="22"/>
        </w:rPr>
        <w:t> </w:t>
      </w:r>
      <w:r>
        <w:rPr>
          <w:i/>
          <w:w w:val="80"/>
          <w:sz w:val="22"/>
        </w:rPr>
        <w:t>ou</w:t>
      </w:r>
      <w:r>
        <w:rPr>
          <w:i/>
          <w:spacing w:val="10"/>
          <w:sz w:val="22"/>
        </w:rPr>
        <w:t> </w:t>
      </w:r>
      <w:r>
        <w:rPr>
          <w:i/>
          <w:w w:val="80"/>
          <w:sz w:val="22"/>
        </w:rPr>
        <w:t>sei›sibiIidade</w:t>
      </w:r>
      <w:r>
        <w:rPr>
          <w:i/>
          <w:spacing w:val="-1"/>
          <w:sz w:val="22"/>
        </w:rPr>
        <w:t> </w:t>
      </w:r>
      <w:r>
        <w:rPr>
          <w:w w:val="80"/>
          <w:sz w:val="22"/>
        </w:rPr>
        <w:t>à</w:t>
      </w:r>
      <w:r>
        <w:rPr>
          <w:spacing w:val="-3"/>
          <w:sz w:val="22"/>
        </w:rPr>
        <w:t> </w:t>
      </w:r>
      <w:r>
        <w:rPr>
          <w:i/>
          <w:spacing w:val="-2"/>
          <w:w w:val="80"/>
          <w:sz w:val="22"/>
        </w:rPr>
        <w:t>ünseína.</w:t>
      </w:r>
    </w:p>
    <w:p>
      <w:pPr>
        <w:pStyle w:val="BodyText"/>
        <w:spacing w:before="2"/>
        <w:rPr>
          <w:i/>
        </w:rPr>
      </w:pPr>
    </w:p>
    <w:p>
      <w:pPr>
        <w:pStyle w:val="Heading7"/>
        <w:numPr>
          <w:ilvl w:val="0"/>
          <w:numId w:val="5"/>
        </w:numPr>
        <w:tabs>
          <w:tab w:pos="3108" w:val="left" w:leader="none"/>
        </w:tabs>
        <w:spacing w:line="284" w:lineRule="exact" w:before="0" w:after="0"/>
        <w:ind w:left="3108" w:right="0" w:hanging="364"/>
        <w:jc w:val="left"/>
        <w:rPr>
          <w:rFonts w:ascii="Calibri" w:hAnsi="Calibri"/>
          <w:color w:val="2A2A2A"/>
        </w:rPr>
      </w:pPr>
      <w:r>
        <w:rPr>
          <w:rFonts w:ascii="Calibri" w:hAnsi="Calibri"/>
          <w:w w:val="80"/>
        </w:rPr>
        <w:t>Como</w:t>
      </w:r>
      <w:r>
        <w:rPr>
          <w:rFonts w:ascii="Calibri" w:hAnsi="Calibri"/>
          <w:spacing w:val="44"/>
        </w:rPr>
        <w:t> </w:t>
      </w:r>
      <w:r>
        <w:rPr>
          <w:rFonts w:ascii="Calibri" w:hAnsi="Calibri"/>
          <w:w w:val="80"/>
        </w:rPr>
        <w:t>você</w:t>
      </w:r>
      <w:r>
        <w:rPr>
          <w:rFonts w:ascii="Calibri" w:hAnsi="Calibri"/>
          <w:spacing w:val="33"/>
        </w:rPr>
        <w:t> </w:t>
      </w:r>
      <w:r>
        <w:rPr>
          <w:rFonts w:ascii="Calibri" w:hAnsi="Calibri"/>
          <w:w w:val="80"/>
        </w:rPr>
        <w:t>se</w:t>
      </w:r>
      <w:r>
        <w:rPr>
          <w:rFonts w:ascii="Calibri" w:hAnsi="Calibri"/>
          <w:spacing w:val="32"/>
        </w:rPr>
        <w:t> </w:t>
      </w:r>
      <w:r>
        <w:rPr>
          <w:rFonts w:ascii="Calibri" w:hAnsi="Calibri"/>
          <w:w w:val="80"/>
        </w:rPr>
        <w:t>sente</w:t>
      </w:r>
      <w:r>
        <w:rPr>
          <w:rFonts w:ascii="Calibri" w:hAnsi="Calibri"/>
          <w:spacing w:val="34"/>
        </w:rPr>
        <w:t> </w:t>
      </w:r>
      <w:r>
        <w:rPr>
          <w:rFonts w:ascii="Calibri" w:hAnsi="Calibri"/>
          <w:w w:val="80"/>
        </w:rPr>
        <w:t>apôs</w:t>
      </w:r>
      <w:r>
        <w:rPr>
          <w:rFonts w:ascii="Calibri" w:hAnsi="Calibri"/>
          <w:spacing w:val="38"/>
        </w:rPr>
        <w:t> </w:t>
      </w:r>
      <w:r>
        <w:rPr>
          <w:rFonts w:ascii="Calibri" w:hAnsi="Calibri"/>
          <w:w w:val="80"/>
        </w:rPr>
        <w:t>consumir</w:t>
      </w:r>
      <w:r>
        <w:rPr>
          <w:rFonts w:ascii="Calibri" w:hAnsi="Calibri"/>
          <w:spacing w:val="48"/>
        </w:rPr>
        <w:t> </w:t>
      </w:r>
      <w:r>
        <w:rPr>
          <w:rFonts w:ascii="Calibri" w:hAnsi="Calibri"/>
          <w:w w:val="80"/>
        </w:rPr>
        <w:t>alimentos</w:t>
      </w:r>
      <w:r>
        <w:rPr>
          <w:rFonts w:ascii="Calibri" w:hAnsi="Calibri"/>
          <w:spacing w:val="49"/>
        </w:rPr>
        <w:t> </w:t>
      </w:r>
      <w:r>
        <w:rPr>
          <w:rFonts w:ascii="Calibri" w:hAnsi="Calibri"/>
          <w:w w:val="80"/>
        </w:rPr>
        <w:t>com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  <w:w w:val="80"/>
        </w:rPr>
        <w:t>glúten,</w:t>
      </w:r>
      <w:r>
        <w:rPr>
          <w:rFonts w:ascii="Calibri" w:hAnsi="Calibri"/>
          <w:spacing w:val="43"/>
        </w:rPr>
        <w:t> </w:t>
      </w:r>
      <w:r>
        <w:rPr>
          <w:rFonts w:ascii="Calibri" w:hAnsi="Calibri"/>
          <w:w w:val="80"/>
        </w:rPr>
        <w:t>como</w:t>
      </w:r>
      <w:r>
        <w:rPr>
          <w:rFonts w:ascii="Calibri" w:hAnsi="Calibri"/>
          <w:spacing w:val="34"/>
        </w:rPr>
        <w:t> </w:t>
      </w:r>
      <w:r>
        <w:rPr>
          <w:rFonts w:ascii="Calibri" w:hAnsi="Calibri"/>
          <w:w w:val="80"/>
        </w:rPr>
        <w:t>pães</w:t>
      </w:r>
      <w:r>
        <w:rPr>
          <w:rFonts w:ascii="Calibri" w:hAnsi="Calibri"/>
          <w:spacing w:val="34"/>
        </w:rPr>
        <w:t> </w:t>
      </w:r>
      <w:r>
        <w:rPr>
          <w:rFonts w:ascii="Calibri" w:hAnsi="Calibri"/>
          <w:spacing w:val="-10"/>
          <w:w w:val="80"/>
        </w:rPr>
        <w:t>e</w:t>
      </w:r>
    </w:p>
    <w:p>
      <w:pPr>
        <w:spacing w:line="259" w:lineRule="exact" w:before="0"/>
        <w:ind w:left="3104" w:right="0" w:firstLine="0"/>
        <w:jc w:val="left"/>
        <w:rPr>
          <w:sz w:val="25"/>
        </w:rPr>
      </w:pPr>
      <w:r>
        <w:rPr>
          <w:spacing w:val="-2"/>
          <w:w w:val="80"/>
          <w:sz w:val="25"/>
        </w:rPr>
        <w:t>massas?</w:t>
      </w:r>
    </w:p>
    <w:p>
      <w:pPr>
        <w:spacing w:line="281" w:lineRule="exact" w:before="0"/>
        <w:ind w:left="2767" w:right="0" w:firstLine="0"/>
        <w:jc w:val="left"/>
        <w:rPr>
          <w:i/>
          <w:sz w:val="25"/>
        </w:rPr>
      </w:pPr>
      <w:r>
        <w:rPr>
          <w:i/>
          <w:w w:val="70"/>
          <w:sz w:val="25"/>
        </w:rPr>
        <w:t>—•Perrnite</w:t>
      </w:r>
      <w:r>
        <w:rPr>
          <w:i/>
          <w:spacing w:val="-18"/>
          <w:sz w:val="25"/>
        </w:rPr>
        <w:t> </w:t>
      </w:r>
      <w:r>
        <w:rPr>
          <w:i/>
          <w:w w:val="70"/>
          <w:sz w:val="25"/>
        </w:rPr>
        <w:t>levantar</w:t>
      </w:r>
      <w:r>
        <w:rPr>
          <w:i/>
          <w:spacing w:val="-5"/>
          <w:sz w:val="25"/>
        </w:rPr>
        <w:t> </w:t>
      </w:r>
      <w:r>
        <w:rPr>
          <w:i/>
          <w:w w:val="70"/>
          <w:sz w:val="25"/>
        </w:rPr>
        <w:t>hipôtose</w:t>
      </w:r>
      <w:r>
        <w:rPr>
          <w:i/>
          <w:spacing w:val="-11"/>
          <w:sz w:val="25"/>
        </w:rPr>
        <w:t> </w:t>
      </w:r>
      <w:r>
        <w:rPr>
          <w:i/>
          <w:w w:val="70"/>
          <w:sz w:val="25"/>
        </w:rPr>
        <w:t>de</w:t>
      </w:r>
      <w:r>
        <w:rPr>
          <w:i/>
          <w:spacing w:val="-17"/>
          <w:sz w:val="25"/>
        </w:rPr>
        <w:t> </w:t>
      </w:r>
      <w:r>
        <w:rPr>
          <w:i/>
          <w:w w:val="70"/>
          <w:sz w:val="25"/>
        </w:rPr>
        <w:t>sensibilidade</w:t>
      </w:r>
      <w:r>
        <w:rPr>
          <w:i/>
          <w:spacing w:val="-17"/>
          <w:sz w:val="25"/>
        </w:rPr>
        <w:t> </w:t>
      </w:r>
      <w:r>
        <w:rPr>
          <w:w w:val="70"/>
          <w:sz w:val="25"/>
        </w:rPr>
        <w:t>mão</w:t>
      </w:r>
      <w:r>
        <w:rPr>
          <w:spacing w:val="-19"/>
          <w:sz w:val="25"/>
        </w:rPr>
        <w:t> </w:t>
      </w:r>
      <w:r>
        <w:rPr>
          <w:i/>
          <w:w w:val="70"/>
          <w:sz w:val="25"/>
        </w:rPr>
        <w:t>celiaca</w:t>
      </w:r>
      <w:r>
        <w:rPr>
          <w:i/>
          <w:spacing w:val="-10"/>
          <w:sz w:val="25"/>
        </w:rPr>
        <w:t> </w:t>
      </w:r>
      <w:r>
        <w:rPr>
          <w:i/>
          <w:w w:val="70"/>
          <w:sz w:val="25"/>
        </w:rPr>
        <w:t>ou</w:t>
      </w:r>
      <w:r>
        <w:rPr>
          <w:i/>
          <w:spacing w:val="-18"/>
          <w:sz w:val="25"/>
        </w:rPr>
        <w:t> </w:t>
      </w:r>
      <w:r>
        <w:rPr>
          <w:i/>
          <w:w w:val="70"/>
          <w:sz w:val="25"/>
        </w:rPr>
        <w:t>doença</w:t>
      </w:r>
      <w:r>
        <w:rPr>
          <w:i/>
          <w:spacing w:val="-13"/>
          <w:sz w:val="25"/>
        </w:rPr>
        <w:t> </w:t>
      </w:r>
      <w:r>
        <w:rPr>
          <w:i/>
          <w:spacing w:val="-2"/>
          <w:w w:val="70"/>
          <w:sz w:val="25"/>
        </w:rPr>
        <w:t>c.Iíaca.</w:t>
      </w:r>
    </w:p>
    <w:p>
      <w:pPr>
        <w:pStyle w:val="ListParagraph"/>
        <w:numPr>
          <w:ilvl w:val="0"/>
          <w:numId w:val="5"/>
        </w:numPr>
        <w:tabs>
          <w:tab w:pos="3112" w:val="left" w:leader="none"/>
        </w:tabs>
        <w:spacing w:line="240" w:lineRule="auto" w:before="285" w:after="0"/>
        <w:ind w:left="3112" w:right="0" w:hanging="365"/>
        <w:jc w:val="left"/>
        <w:rPr>
          <w:rFonts w:ascii="Calibri" w:hAnsi="Calibri"/>
          <w:color w:val="2A2A2A"/>
          <w:sz w:val="22"/>
        </w:rPr>
      </w:pPr>
      <w:r>
        <w:rPr>
          <w:rFonts w:ascii="Calibri" w:hAnsi="Calibri"/>
          <w:w w:val="90"/>
          <w:sz w:val="22"/>
        </w:rPr>
        <w:t>Já</w:t>
      </w:r>
      <w:r>
        <w:rPr>
          <w:rFonts w:ascii="Calibri" w:hAnsi="Calibri"/>
          <w:spacing w:val="20"/>
          <w:sz w:val="22"/>
        </w:rPr>
        <w:t> </w:t>
      </w:r>
      <w:r>
        <w:rPr>
          <w:rFonts w:ascii="Calibri" w:hAnsi="Calibri"/>
          <w:w w:val="90"/>
          <w:sz w:val="22"/>
        </w:rPr>
        <w:t>f8z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alguma</w:t>
      </w:r>
      <w:r>
        <w:rPr>
          <w:rFonts w:ascii="Calibri" w:hAnsi="Calibri"/>
          <w:spacing w:val="-1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dieta</w:t>
      </w:r>
      <w:r>
        <w:rPr>
          <w:rFonts w:ascii="Calibri" w:hAnsi="Calibri"/>
          <w:spacing w:val="-6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de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exclusão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w w:val="90"/>
          <w:sz w:val="22"/>
        </w:rPr>
        <w:t>alimentar?</w:t>
      </w:r>
      <w:r>
        <w:rPr>
          <w:rFonts w:ascii="Calibri" w:hAnsi="Calibri"/>
          <w:spacing w:val="4"/>
          <w:sz w:val="22"/>
        </w:rPr>
        <w:t> </w:t>
      </w:r>
      <w:r>
        <w:rPr>
          <w:rFonts w:ascii="Calibri" w:hAnsi="Calibri"/>
          <w:w w:val="90"/>
          <w:sz w:val="22"/>
        </w:rPr>
        <w:t>Notou</w:t>
      </w:r>
      <w:r>
        <w:rPr>
          <w:rFonts w:ascii="Calibri" w:hAnsi="Calibri"/>
          <w:spacing w:val="-2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melhora</w:t>
      </w:r>
      <w:r>
        <w:rPr>
          <w:rFonts w:ascii="Calibri" w:hAnsi="Calibri"/>
          <w:spacing w:val="-3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nos</w:t>
      </w:r>
      <w:r>
        <w:rPr>
          <w:rFonts w:ascii="Calibri" w:hAnsi="Calibri"/>
          <w:spacing w:val="-3"/>
          <w:w w:val="90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sintomas?</w:t>
      </w:r>
    </w:p>
    <w:p>
      <w:pPr>
        <w:spacing w:before="8"/>
        <w:ind w:left="0" w:right="776" w:firstLine="0"/>
        <w:jc w:val="center"/>
        <w:rPr>
          <w:i/>
          <w:sz w:val="22"/>
        </w:rPr>
      </w:pPr>
      <w:r>
        <w:rPr>
          <w:i/>
          <w:w w:val="80"/>
          <w:sz w:val="22"/>
        </w:rPr>
        <w:t>Pode</w:t>
      </w:r>
      <w:r>
        <w:rPr>
          <w:i/>
          <w:spacing w:val="5"/>
          <w:sz w:val="22"/>
        </w:rPr>
        <w:t> </w:t>
      </w:r>
      <w:r>
        <w:rPr>
          <w:w w:val="80"/>
          <w:sz w:val="22"/>
        </w:rPr>
        <w:t>or/e/›/a/</w:t>
      </w:r>
      <w:r>
        <w:rPr>
          <w:spacing w:val="37"/>
          <w:sz w:val="22"/>
        </w:rPr>
        <w:t> </w:t>
      </w:r>
      <w:r>
        <w:rPr>
          <w:w w:val="80"/>
          <w:sz w:val="22"/>
        </w:rPr>
        <w:t>futuras</w:t>
      </w:r>
      <w:r>
        <w:rPr>
          <w:spacing w:val="-4"/>
          <w:sz w:val="22"/>
        </w:rPr>
        <w:t> </w:t>
      </w:r>
      <w:r>
        <w:rPr>
          <w:i/>
          <w:w w:val="80"/>
          <w:sz w:val="22"/>
        </w:rPr>
        <w:t>ii›tervençóes</w:t>
      </w:r>
      <w:r>
        <w:rPr>
          <w:i/>
          <w:spacing w:val="20"/>
          <w:sz w:val="22"/>
        </w:rPr>
        <w:t> </w:t>
      </w:r>
      <w:r>
        <w:rPr>
          <w:w w:val="80"/>
          <w:sz w:val="22"/>
        </w:rPr>
        <w:t>ou</w:t>
      </w:r>
      <w:r>
        <w:rPr>
          <w:spacing w:val="-13"/>
          <w:w w:val="80"/>
          <w:sz w:val="22"/>
        </w:rPr>
        <w:t> </w:t>
      </w:r>
      <w:r>
        <w:rPr>
          <w:w w:val="80"/>
          <w:sz w:val="22"/>
        </w:rPr>
        <w:t>re//›trcd‹/ções</w:t>
      </w:r>
      <w:r>
        <w:rPr>
          <w:spacing w:val="-6"/>
          <w:w w:val="80"/>
          <w:sz w:val="22"/>
        </w:rPr>
        <w:t> </w:t>
      </w:r>
      <w:r>
        <w:rPr>
          <w:i/>
          <w:spacing w:val="-2"/>
          <w:w w:val="80"/>
          <w:sz w:val="22"/>
        </w:rPr>
        <w:t>gíiiadas.</w:t>
      </w:r>
    </w:p>
    <w:p>
      <w:pPr>
        <w:pStyle w:val="BodyText"/>
        <w:spacing w:before="31"/>
        <w:rPr>
          <w:i/>
        </w:rPr>
      </w:pPr>
    </w:p>
    <w:p>
      <w:pPr>
        <w:pStyle w:val="ListParagraph"/>
        <w:numPr>
          <w:ilvl w:val="0"/>
          <w:numId w:val="5"/>
        </w:numPr>
        <w:tabs>
          <w:tab w:pos="3116" w:val="left" w:leader="none"/>
        </w:tabs>
        <w:spacing w:line="240" w:lineRule="auto" w:before="0" w:after="0"/>
        <w:ind w:left="3116" w:right="0" w:hanging="362"/>
        <w:jc w:val="left"/>
        <w:rPr>
          <w:rFonts w:ascii="Calibri" w:hAnsi="Calibri"/>
          <w:color w:val="2D2D2D"/>
          <w:sz w:val="22"/>
        </w:rPr>
      </w:pPr>
      <w:r>
        <w:rPr>
          <w:rFonts w:ascii="Calibri" w:hAnsi="Calibri"/>
          <w:w w:val="90"/>
          <w:sz w:val="22"/>
        </w:rPr>
        <w:t>Você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w w:val="90"/>
          <w:sz w:val="22"/>
        </w:rPr>
        <w:t>apresenta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w w:val="90"/>
          <w:sz w:val="22"/>
        </w:rPr>
        <w:t>sintomas</w:t>
      </w:r>
      <w:r>
        <w:rPr>
          <w:rFonts w:ascii="Calibri" w:hAnsi="Calibri"/>
          <w:spacing w:val="41"/>
          <w:sz w:val="22"/>
        </w:rPr>
        <w:t> </w:t>
      </w:r>
      <w:r>
        <w:rPr>
          <w:rFonts w:ascii="Calibri" w:hAnsi="Calibri"/>
          <w:w w:val="90"/>
          <w:sz w:val="22"/>
        </w:rPr>
        <w:t>digestivos</w:t>
      </w:r>
      <w:r>
        <w:rPr>
          <w:rFonts w:ascii="Calibri" w:hAnsi="Calibri"/>
          <w:spacing w:val="41"/>
          <w:sz w:val="22"/>
        </w:rPr>
        <w:t> </w:t>
      </w:r>
      <w:r>
        <w:rPr>
          <w:rFonts w:ascii="Calibri" w:hAnsi="Calibri"/>
          <w:w w:val="90"/>
          <w:sz w:val="22"/>
        </w:rPr>
        <w:t>com</w:t>
      </w:r>
      <w:r>
        <w:rPr>
          <w:rFonts w:ascii="Calibri" w:hAnsi="Calibri"/>
          <w:spacing w:val="33"/>
          <w:sz w:val="22"/>
        </w:rPr>
        <w:t> </w:t>
      </w:r>
      <w:r>
        <w:rPr>
          <w:rFonts w:ascii="Calibri" w:hAnsi="Calibri"/>
          <w:w w:val="90"/>
          <w:sz w:val="22"/>
        </w:rPr>
        <w:t>frutas,</w:t>
      </w:r>
      <w:r>
        <w:rPr>
          <w:rFonts w:ascii="Calibri" w:hAnsi="Calibri"/>
          <w:spacing w:val="34"/>
          <w:sz w:val="22"/>
        </w:rPr>
        <w:t> </w:t>
      </w:r>
      <w:r>
        <w:rPr>
          <w:rFonts w:ascii="Calibri" w:hAnsi="Calibri"/>
          <w:w w:val="90"/>
          <w:sz w:val="22"/>
        </w:rPr>
        <w:t>leguminosas</w:t>
      </w:r>
      <w:r>
        <w:rPr>
          <w:rFonts w:ascii="Calibri" w:hAnsi="Calibri"/>
          <w:spacing w:val="48"/>
          <w:sz w:val="22"/>
        </w:rPr>
        <w:t> </w:t>
      </w:r>
      <w:r>
        <w:rPr>
          <w:rFonts w:ascii="Calibri" w:hAnsi="Calibri"/>
          <w:w w:val="90"/>
          <w:sz w:val="22"/>
        </w:rPr>
        <w:t>ou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adoçantes</w:t>
      </w:r>
    </w:p>
    <w:p>
      <w:pPr>
        <w:pStyle w:val="BodyText"/>
        <w:spacing w:before="1"/>
        <w:ind w:left="3113"/>
      </w:pPr>
      <w:r>
        <w:rPr>
          <w:w w:val="80"/>
        </w:rPr>
        <w:t>naturais</w:t>
      </w:r>
      <w:r>
        <w:rPr>
          <w:spacing w:val="12"/>
        </w:rPr>
        <w:t> </w:t>
      </w:r>
      <w:r>
        <w:rPr>
          <w:w w:val="80"/>
        </w:rPr>
        <w:t>como</w:t>
      </w:r>
      <w:r>
        <w:rPr>
          <w:spacing w:val="-3"/>
        </w:rPr>
        <w:t> </w:t>
      </w:r>
      <w:r>
        <w:rPr>
          <w:w w:val="80"/>
        </w:rPr>
        <w:t>mel</w:t>
      </w:r>
      <w:r>
        <w:rPr>
          <w:spacing w:val="-5"/>
        </w:rPr>
        <w:t> </w:t>
      </w:r>
      <w:r>
        <w:rPr>
          <w:w w:val="80"/>
        </w:rPr>
        <w:t>ou</w:t>
      </w:r>
      <w:r>
        <w:rPr>
          <w:spacing w:val="-1"/>
        </w:rPr>
        <w:t> </w:t>
      </w:r>
      <w:r>
        <w:rPr>
          <w:spacing w:val="-2"/>
          <w:w w:val="80"/>
        </w:rPr>
        <w:t>xilitol*</w:t>
      </w:r>
    </w:p>
    <w:p>
      <w:pPr>
        <w:spacing w:before="20"/>
        <w:ind w:left="2540" w:right="0" w:firstLine="0"/>
        <w:jc w:val="left"/>
        <w:rPr>
          <w:i/>
          <w:sz w:val="22"/>
        </w:rPr>
      </w:pPr>
      <w:r>
        <w:rPr>
          <w:w w:val="80"/>
          <w:sz w:val="22"/>
        </w:rPr>
        <w:t>•Ava/ia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sensibi/idade</w:t>
      </w:r>
      <w:r>
        <w:rPr>
          <w:spacing w:val="3"/>
          <w:sz w:val="22"/>
        </w:rPr>
        <w:t> </w:t>
      </w:r>
      <w:r>
        <w:rPr>
          <w:i/>
          <w:w w:val="80"/>
          <w:sz w:val="22"/>
        </w:rPr>
        <w:t>a</w:t>
      </w:r>
      <w:r>
        <w:rPr>
          <w:i/>
          <w:spacing w:val="-4"/>
          <w:w w:val="80"/>
          <w:sz w:val="22"/>
        </w:rPr>
        <w:t> </w:t>
      </w:r>
      <w:r>
        <w:rPr>
          <w:i/>
          <w:w w:val="80"/>
          <w:sz w:val="22"/>
        </w:rPr>
        <w:t>FODMAPs</w:t>
      </w:r>
      <w:r>
        <w:rPr>
          <w:i/>
          <w:spacing w:val="-1"/>
          <w:sz w:val="22"/>
        </w:rPr>
        <w:t> </w:t>
      </w:r>
      <w:r>
        <w:rPr>
          <w:i/>
          <w:w w:val="80"/>
          <w:sz w:val="22"/>
        </w:rPr>
        <w:t>e</w:t>
      </w:r>
      <w:r>
        <w:rPr>
          <w:i/>
          <w:spacing w:val="-3"/>
          <w:sz w:val="22"/>
        </w:rPr>
        <w:t> </w:t>
      </w:r>
      <w:r>
        <w:rPr>
          <w:w w:val="80"/>
          <w:sz w:val="22"/>
        </w:rPr>
        <w:t>fer//›e/›fa\°</w:t>
      </w:r>
      <w:r>
        <w:rPr>
          <w:spacing w:val="40"/>
          <w:sz w:val="22"/>
        </w:rPr>
        <w:t> </w:t>
      </w:r>
      <w:r>
        <w:rPr>
          <w:w w:val="80"/>
          <w:sz w:val="22"/>
        </w:rPr>
        <w:t>es</w:t>
      </w:r>
      <w:r>
        <w:rPr>
          <w:spacing w:val="-3"/>
          <w:w w:val="80"/>
          <w:sz w:val="22"/>
        </w:rPr>
        <w:t> </w:t>
      </w:r>
      <w:r>
        <w:rPr>
          <w:i/>
          <w:spacing w:val="-2"/>
          <w:w w:val="80"/>
          <w:sz w:val="22"/>
        </w:rPr>
        <w:t>rápidas.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0"/>
        <w:rPr>
          <w:i/>
        </w:rPr>
      </w:pPr>
    </w:p>
    <w:p>
      <w:pPr>
        <w:spacing w:before="0"/>
        <w:ind w:left="2235" w:right="1952" w:firstLine="0"/>
        <w:jc w:val="center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1760220</wp:posOffset>
            </wp:positionH>
            <wp:positionV relativeFrom="paragraph">
              <wp:posOffset>79648</wp:posOffset>
            </wp:positionV>
            <wp:extent cx="475488" cy="46634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1"/>
        </w:rPr>
        <w:t>134</w:t>
      </w:r>
    </w:p>
    <w:p>
      <w:pPr>
        <w:spacing w:after="0"/>
        <w:jc w:val="center"/>
        <w:rPr>
          <w:sz w:val="21"/>
        </w:rPr>
        <w:sectPr>
          <w:pgSz w:w="11910" w:h="16840"/>
          <w:pgMar w:header="0" w:footer="0" w:top="900" w:bottom="280" w:left="141" w:right="141"/>
        </w:sectPr>
      </w:pPr>
    </w:p>
    <w:p>
      <w:pPr>
        <w:pStyle w:val="ListParagraph"/>
        <w:numPr>
          <w:ilvl w:val="0"/>
          <w:numId w:val="5"/>
        </w:numPr>
        <w:tabs>
          <w:tab w:pos="3133" w:val="left" w:leader="none"/>
        </w:tabs>
        <w:spacing w:line="240" w:lineRule="auto" w:before="32" w:after="0"/>
        <w:ind w:left="3133" w:right="0" w:hanging="372"/>
        <w:jc w:val="left"/>
        <w:rPr>
          <w:rFonts w:ascii="Calibri" w:hAnsi="Calibri"/>
          <w:color w:val="282828"/>
          <w:sz w:val="22"/>
        </w:rPr>
      </w:pPr>
      <w:r>
        <w:rPr>
          <w:rFonts w:ascii="Calibri" w:hAnsi="Calibri"/>
          <w:w w:val="90"/>
          <w:sz w:val="22"/>
        </w:rPr>
        <w:t>Tem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his!ôrico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w w:val="90"/>
          <w:sz w:val="22"/>
        </w:rPr>
        <w:t>de</w:t>
      </w:r>
      <w:r>
        <w:rPr>
          <w:rFonts w:ascii="Calibri" w:hAnsi="Calibri"/>
          <w:spacing w:val="-6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alergias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w w:val="90"/>
          <w:sz w:val="22"/>
        </w:rPr>
        <w:t>alimentares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w w:val="90"/>
          <w:sz w:val="22"/>
        </w:rPr>
        <w:t>ou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familiares</w:t>
      </w:r>
      <w:r>
        <w:rPr>
          <w:rFonts w:ascii="Calibri" w:hAnsi="Calibri"/>
          <w:spacing w:val="2"/>
          <w:sz w:val="22"/>
        </w:rPr>
        <w:t> </w:t>
      </w:r>
      <w:r>
        <w:rPr>
          <w:rFonts w:ascii="Calibri" w:hAnsi="Calibri"/>
          <w:w w:val="90"/>
          <w:sz w:val="22"/>
        </w:rPr>
        <w:t>com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doenças</w:t>
      </w:r>
      <w:r>
        <w:rPr>
          <w:rFonts w:ascii="Calibri" w:hAnsi="Calibri"/>
          <w:spacing w:val="2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autoimunes?</w:t>
      </w:r>
    </w:p>
    <w:p>
      <w:pPr>
        <w:spacing w:before="15"/>
        <w:ind w:left="1879" w:right="1952" w:firstLine="0"/>
        <w:jc w:val="center"/>
        <w:rPr>
          <w:sz w:val="22"/>
        </w:rPr>
      </w:pPr>
      <w:r>
        <w:rPr>
          <w:w w:val="80"/>
          <w:sz w:val="22"/>
        </w:rPr>
        <w:t>—</w:t>
      </w:r>
      <w:r>
        <w:rPr>
          <w:spacing w:val="30"/>
          <w:sz w:val="22"/>
        </w:rPr>
        <w:t>  </w:t>
      </w:r>
      <w:r>
        <w:rPr>
          <w:w w:val="80"/>
          <w:sz w:val="22"/>
        </w:rPr>
        <w:t>Sugere</w:t>
      </w:r>
      <w:r>
        <w:rPr>
          <w:spacing w:val="5"/>
          <w:sz w:val="22"/>
        </w:rPr>
        <w:t> </w:t>
      </w:r>
      <w:r>
        <w:rPr>
          <w:i/>
          <w:w w:val="80"/>
          <w:sz w:val="22"/>
        </w:rPr>
        <w:t>investigar</w:t>
      </w:r>
      <w:r>
        <w:rPr>
          <w:i/>
          <w:spacing w:val="8"/>
          <w:sz w:val="22"/>
        </w:rPr>
        <w:t> </w:t>
      </w:r>
      <w:r>
        <w:rPr>
          <w:i/>
          <w:color w:val="111111"/>
          <w:w w:val="80"/>
          <w:sz w:val="22"/>
        </w:rPr>
        <w:t>a</w:t>
      </w:r>
      <w:r>
        <w:rPr>
          <w:i/>
          <w:color w:val="111111"/>
          <w:spacing w:val="-3"/>
          <w:w w:val="80"/>
          <w:sz w:val="22"/>
        </w:rPr>
        <w:t> </w:t>
      </w:r>
      <w:r>
        <w:rPr>
          <w:i/>
          <w:w w:val="80"/>
          <w:sz w:val="22"/>
        </w:rPr>
        <w:t>ini“agridade</w:t>
      </w:r>
      <w:r>
        <w:rPr>
          <w:i/>
          <w:spacing w:val="8"/>
          <w:sz w:val="22"/>
        </w:rPr>
        <w:t> </w:t>
      </w:r>
      <w:r>
        <w:rPr>
          <w:w w:val="80"/>
          <w:sz w:val="22"/>
        </w:rPr>
        <w:t>da</w:t>
      </w:r>
      <w:r>
        <w:rPr>
          <w:spacing w:val="-9"/>
          <w:sz w:val="22"/>
        </w:rPr>
        <w:t> </w:t>
      </w:r>
      <w:r>
        <w:rPr>
          <w:i/>
          <w:w w:val="80"/>
          <w:sz w:val="22"/>
        </w:rPr>
        <w:t>barreira</w:t>
      </w:r>
      <w:r>
        <w:rPr>
          <w:i/>
          <w:spacing w:val="-7"/>
          <w:sz w:val="22"/>
        </w:rPr>
        <w:t> </w:t>
      </w:r>
      <w:r>
        <w:rPr>
          <w:w w:val="80"/>
          <w:sz w:val="22"/>
        </w:rPr>
        <w:t>i/›tes/ina/</w:t>
      </w:r>
      <w:r>
        <w:rPr>
          <w:spacing w:val="-4"/>
          <w:sz w:val="22"/>
        </w:rPr>
        <w:t> </w:t>
      </w:r>
      <w:r>
        <w:rPr>
          <w:i/>
          <w:w w:val="80"/>
          <w:sz w:val="22"/>
        </w:rPr>
        <w:t>e</w:t>
      </w:r>
      <w:r>
        <w:rPr>
          <w:i/>
          <w:spacing w:val="-7"/>
          <w:sz w:val="22"/>
        </w:rPr>
        <w:t> </w:t>
      </w:r>
      <w:r>
        <w:rPr>
          <w:i/>
          <w:w w:val="80"/>
          <w:sz w:val="22"/>
        </w:rPr>
        <w:t>imunorreatividade</w:t>
      </w:r>
      <w:r>
        <w:rPr>
          <w:i/>
          <w:spacing w:val="-8"/>
          <w:sz w:val="22"/>
        </w:rPr>
        <w:t> </w:t>
      </w:r>
      <w:r>
        <w:rPr>
          <w:spacing w:val="-2"/>
          <w:w w:val="80"/>
          <w:sz w:val="22"/>
        </w:rPr>
        <w:t>a/ir/›e/›tar.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Heading6"/>
        <w:ind w:left="2773"/>
        <w:rPr>
          <w:rFonts w:ascii="Calibri" w:hAnsi="Calibri"/>
        </w:rPr>
      </w:pPr>
      <w:r>
        <w:rPr>
          <w:rFonts w:ascii="Calibri" w:hAnsi="Calibri"/>
          <w:color w:val="080808"/>
          <w:w w:val="110"/>
        </w:rPr>
        <w:t>Saúde</w:t>
      </w:r>
      <w:r>
        <w:rPr>
          <w:rFonts w:ascii="Calibri" w:hAnsi="Calibri"/>
          <w:color w:val="080808"/>
          <w:spacing w:val="4"/>
          <w:w w:val="110"/>
        </w:rPr>
        <w:t> </w:t>
      </w:r>
      <w:r>
        <w:rPr>
          <w:rFonts w:ascii="Calibri" w:hAnsi="Calibri"/>
          <w:w w:val="110"/>
        </w:rPr>
        <w:t>Intestinal</w:t>
      </w:r>
      <w:r>
        <w:rPr>
          <w:rFonts w:ascii="Calibri" w:hAnsi="Calibri"/>
          <w:spacing w:val="9"/>
          <w:w w:val="110"/>
        </w:rPr>
        <w:t> </w:t>
      </w:r>
      <w:r>
        <w:rPr>
          <w:rFonts w:ascii="Calibri" w:hAnsi="Calibri"/>
          <w:color w:val="181818"/>
          <w:w w:val="110"/>
        </w:rPr>
        <w:t>e</w:t>
      </w:r>
      <w:r>
        <w:rPr>
          <w:rFonts w:ascii="Calibri" w:hAnsi="Calibri"/>
          <w:color w:val="181818"/>
          <w:spacing w:val="-5"/>
          <w:w w:val="110"/>
        </w:rPr>
        <w:t> </w:t>
      </w:r>
      <w:r>
        <w:rPr>
          <w:rFonts w:ascii="Calibri" w:hAnsi="Calibri"/>
          <w:spacing w:val="-2"/>
          <w:w w:val="110"/>
        </w:rPr>
        <w:t>Permeabilidade</w:t>
      </w:r>
    </w:p>
    <w:p>
      <w:pPr>
        <w:pStyle w:val="BodyText"/>
        <w:spacing w:line="273" w:lineRule="auto" w:before="127"/>
        <w:ind w:left="2400" w:right="2017" w:firstLine="713"/>
      </w:pP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integridade</w:t>
      </w:r>
      <w:r>
        <w:rPr>
          <w:spacing w:val="-2"/>
        </w:rPr>
        <w:t> </w:t>
      </w:r>
      <w:r>
        <w:rPr>
          <w:color w:val="1C1C1C"/>
          <w:w w:val="85"/>
        </w:rPr>
        <w:t>da</w:t>
      </w:r>
      <w:r>
        <w:rPr>
          <w:color w:val="1C1C1C"/>
          <w:spacing w:val="-4"/>
          <w:w w:val="85"/>
        </w:rPr>
        <w:t> </w:t>
      </w:r>
      <w:r>
        <w:rPr>
          <w:w w:val="85"/>
        </w:rPr>
        <w:t>mucosa</w:t>
      </w:r>
      <w:r>
        <w:rPr>
          <w:spacing w:val="-2"/>
          <w:w w:val="85"/>
        </w:rPr>
        <w:t> </w:t>
      </w:r>
      <w:r>
        <w:rPr>
          <w:w w:val="85"/>
        </w:rPr>
        <w:t>intestinal</w:t>
      </w:r>
      <w:r>
        <w:rPr>
          <w:spacing w:val="-2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equilíbrio</w:t>
      </w:r>
      <w:r>
        <w:rPr>
          <w:spacing w:val="-2"/>
        </w:rPr>
        <w:t> </w:t>
      </w:r>
      <w:r>
        <w:rPr>
          <w:w w:val="85"/>
        </w:rPr>
        <w:t>da</w:t>
      </w:r>
      <w:r>
        <w:rPr>
          <w:spacing w:val="-4"/>
          <w:w w:val="85"/>
        </w:rPr>
        <w:t> </w:t>
      </w:r>
      <w:r>
        <w:rPr>
          <w:w w:val="85"/>
        </w:rPr>
        <w:t>microbiota</w:t>
      </w:r>
      <w:r>
        <w:rPr>
          <w:spacing w:val="-3"/>
        </w:rPr>
        <w:t> </w:t>
      </w:r>
      <w:r>
        <w:rPr>
          <w:w w:val="85"/>
        </w:rPr>
        <w:t>sáo</w:t>
      </w:r>
      <w:r>
        <w:rPr>
          <w:spacing w:val="-3"/>
          <w:w w:val="85"/>
        </w:rPr>
        <w:t> </w:t>
      </w:r>
      <w:r>
        <w:rPr>
          <w:w w:val="85"/>
        </w:rPr>
        <w:t>pilares na </w:t>
      </w:r>
      <w:r>
        <w:rPr>
          <w:w w:val="90"/>
        </w:rPr>
        <w:t>medicina</w:t>
      </w:r>
      <w:r>
        <w:rPr>
          <w:spacing w:val="-5"/>
          <w:w w:val="90"/>
        </w:rPr>
        <w:t> </w:t>
      </w:r>
      <w:r>
        <w:rPr>
          <w:w w:val="90"/>
        </w:rPr>
        <w:t>funcional.</w:t>
      </w:r>
    </w:p>
    <w:p>
      <w:pPr>
        <w:pStyle w:val="BodyText"/>
        <w:spacing w:line="216" w:lineRule="exact"/>
        <w:ind w:left="3117"/>
      </w:pPr>
      <w:r>
        <w:rPr>
          <w:w w:val="80"/>
        </w:rPr>
        <w:t>O</w:t>
      </w:r>
      <w:r>
        <w:rPr/>
        <w:t> </w:t>
      </w:r>
      <w:r>
        <w:rPr>
          <w:w w:val="80"/>
        </w:rPr>
        <w:t>intestino</w:t>
      </w:r>
      <w:r>
        <w:rPr>
          <w:spacing w:val="15"/>
        </w:rPr>
        <w:t> </w:t>
      </w:r>
      <w:r>
        <w:rPr>
          <w:w w:val="80"/>
        </w:rPr>
        <w:t>é</w:t>
      </w:r>
      <w:r>
        <w:rPr>
          <w:spacing w:val="-1"/>
        </w:rPr>
        <w:t> </w:t>
      </w:r>
      <w:r>
        <w:rPr>
          <w:w w:val="80"/>
        </w:rPr>
        <w:t>uma</w:t>
      </w:r>
      <w:r>
        <w:rPr>
          <w:spacing w:val="12"/>
        </w:rPr>
        <w:t> </w:t>
      </w:r>
      <w:r>
        <w:rPr>
          <w:w w:val="80"/>
        </w:rPr>
        <w:t>barreira</w:t>
      </w:r>
      <w:r>
        <w:rPr>
          <w:spacing w:val="15"/>
        </w:rPr>
        <w:t> </w:t>
      </w:r>
      <w:r>
        <w:rPr>
          <w:w w:val="80"/>
        </w:rPr>
        <w:t>imunológica,</w:t>
      </w:r>
      <w:r>
        <w:rPr>
          <w:spacing w:val="26"/>
        </w:rPr>
        <w:t> </w:t>
      </w:r>
      <w:r>
        <w:rPr>
          <w:w w:val="80"/>
        </w:rPr>
        <w:t>neurológica</w:t>
      </w:r>
      <w:r>
        <w:rPr>
          <w:spacing w:val="17"/>
        </w:rPr>
        <w:t> </w:t>
      </w:r>
      <w:r>
        <w:rPr>
          <w:w w:val="80"/>
        </w:rPr>
        <w:t>e</w:t>
      </w:r>
      <w:r>
        <w:rPr>
          <w:spacing w:val="-1"/>
        </w:rPr>
        <w:t> </w:t>
      </w:r>
      <w:r>
        <w:rPr>
          <w:w w:val="80"/>
        </w:rPr>
        <w:t>metabólica</w:t>
      </w:r>
      <w:r>
        <w:rPr>
          <w:spacing w:val="29"/>
        </w:rPr>
        <w:t> </w:t>
      </w:r>
      <w:r>
        <w:rPr>
          <w:w w:val="80"/>
        </w:rPr>
        <w:t>que,</w:t>
      </w:r>
      <w:r>
        <w:rPr>
          <w:spacing w:val="2"/>
        </w:rPr>
        <w:t> </w:t>
      </w:r>
      <w:r>
        <w:rPr>
          <w:spacing w:val="-2"/>
          <w:w w:val="80"/>
        </w:rPr>
        <w:t>quando</w:t>
      </w:r>
    </w:p>
    <w:p>
      <w:pPr>
        <w:pStyle w:val="BodyText"/>
        <w:spacing w:before="13"/>
        <w:ind w:left="2413"/>
      </w:pPr>
      <w:r>
        <w:rPr>
          <w:w w:val="80"/>
        </w:rPr>
        <w:t>comprometida,</w:t>
      </w:r>
      <w:r>
        <w:rPr>
          <w:spacing w:val="23"/>
        </w:rPr>
        <w:t> </w:t>
      </w:r>
      <w:r>
        <w:rPr>
          <w:w w:val="80"/>
        </w:rPr>
        <w:t>pode</w:t>
      </w:r>
      <w:r>
        <w:rPr>
          <w:spacing w:val="2"/>
        </w:rPr>
        <w:t> </w:t>
      </w:r>
      <w:r>
        <w:rPr>
          <w:w w:val="80"/>
        </w:rPr>
        <w:t>ser</w:t>
      </w:r>
      <w:r>
        <w:rPr>
          <w:spacing w:val="-6"/>
        </w:rPr>
        <w:t> </w:t>
      </w:r>
      <w:r>
        <w:rPr>
          <w:w w:val="80"/>
        </w:rPr>
        <w:t>origem</w:t>
      </w:r>
      <w:r>
        <w:rPr/>
        <w:t> </w:t>
      </w:r>
      <w:r>
        <w:rPr>
          <w:w w:val="80"/>
        </w:rPr>
        <w:t>de</w:t>
      </w:r>
      <w:r>
        <w:rPr>
          <w:spacing w:val="-5"/>
        </w:rPr>
        <w:t> </w:t>
      </w:r>
      <w:r>
        <w:rPr>
          <w:w w:val="80"/>
        </w:rPr>
        <w:t>doenças</w:t>
      </w:r>
      <w:r>
        <w:rPr>
          <w:spacing w:val="7"/>
        </w:rPr>
        <w:t> </w:t>
      </w:r>
      <w:r>
        <w:rPr>
          <w:w w:val="80"/>
        </w:rPr>
        <w:t>em</w:t>
      </w:r>
      <w:r>
        <w:rPr>
          <w:spacing w:val="-8"/>
        </w:rPr>
        <w:t> </w:t>
      </w:r>
      <w:r>
        <w:rPr>
          <w:w w:val="80"/>
        </w:rPr>
        <w:t>outros</w:t>
      </w:r>
      <w:r>
        <w:rPr>
          <w:spacing w:val="4"/>
        </w:rPr>
        <w:t> </w:t>
      </w:r>
      <w:r>
        <w:rPr>
          <w:w w:val="80"/>
        </w:rPr>
        <w:t>órgãos</w:t>
      </w:r>
      <w:r>
        <w:rPr>
          <w:spacing w:val="12"/>
        </w:rPr>
        <w:t> </w:t>
      </w:r>
      <w:r>
        <w:rPr>
          <w:w w:val="80"/>
        </w:rPr>
        <w:t>e</w:t>
      </w:r>
      <w:r>
        <w:rPr>
          <w:spacing w:val="-1"/>
          <w:w w:val="80"/>
        </w:rPr>
        <w:t> </w:t>
      </w:r>
      <w:r>
        <w:rPr>
          <w:spacing w:val="-2"/>
          <w:w w:val="80"/>
        </w:rPr>
        <w:t>sistemas.</w:t>
      </w:r>
    </w:p>
    <w:p>
      <w:pPr>
        <w:pStyle w:val="BodyText"/>
        <w:spacing w:before="182"/>
      </w:pPr>
    </w:p>
    <w:p>
      <w:pPr>
        <w:spacing w:before="0"/>
        <w:ind w:left="241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Explicação</w:t>
      </w:r>
      <w:r>
        <w:rPr>
          <w:rFonts w:ascii="Times New Roman" w:hAnsi="Times New Roman"/>
          <w:spacing w:val="7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dos</w:t>
      </w:r>
      <w:r>
        <w:rPr>
          <w:rFonts w:ascii="Times New Roman" w:hAnsi="Times New Roman"/>
          <w:spacing w:val="-6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Resultados:</w:t>
      </w:r>
    </w:p>
    <w:p>
      <w:pPr>
        <w:spacing w:line="244" w:lineRule="auto" w:before="147"/>
        <w:ind w:left="2413" w:right="2077" w:hanging="4"/>
        <w:jc w:val="both"/>
        <w:rPr>
          <w:sz w:val="22"/>
        </w:rPr>
      </w:pPr>
      <w:r>
        <w:rPr>
          <w:rFonts w:ascii="Calibri" w:hAnsi="Calibri"/>
          <w:w w:val="95"/>
          <w:sz w:val="23"/>
        </w:rPr>
        <w:t>Intestino</w:t>
      </w:r>
      <w:r>
        <w:rPr>
          <w:rFonts w:ascii="Calibri" w:hAnsi="Calibri"/>
          <w:w w:val="95"/>
          <w:sz w:val="23"/>
        </w:rPr>
        <w:t> Permeável:</w:t>
      </w:r>
      <w:r>
        <w:rPr>
          <w:rFonts w:ascii="Calibri" w:hAnsi="Calibri"/>
          <w:w w:val="95"/>
          <w:sz w:val="23"/>
        </w:rPr>
        <w:t> Defeitos</w:t>
      </w:r>
      <w:r>
        <w:rPr>
          <w:rFonts w:ascii="Calibri" w:hAnsi="Calibri"/>
          <w:w w:val="95"/>
          <w:sz w:val="23"/>
        </w:rPr>
        <w:t> nas</w:t>
      </w:r>
      <w:r>
        <w:rPr>
          <w:rFonts w:ascii="Calibri" w:hAnsi="Calibri"/>
          <w:w w:val="95"/>
          <w:sz w:val="23"/>
        </w:rPr>
        <w:t> tight</w:t>
      </w:r>
      <w:r>
        <w:rPr>
          <w:rFonts w:ascii="Calibri" w:hAnsi="Calibri"/>
          <w:w w:val="95"/>
          <w:sz w:val="23"/>
        </w:rPr>
        <w:t> junctions</w:t>
      </w:r>
      <w:r>
        <w:rPr>
          <w:rFonts w:ascii="Calibri" w:hAnsi="Calibri"/>
          <w:w w:val="95"/>
          <w:sz w:val="23"/>
        </w:rPr>
        <w:t> aumentam</w:t>
      </w:r>
      <w:r>
        <w:rPr>
          <w:rFonts w:ascii="Calibri" w:hAnsi="Calibri"/>
          <w:w w:val="95"/>
          <w:sz w:val="23"/>
        </w:rPr>
        <w:t> a</w:t>
      </w:r>
      <w:r>
        <w:rPr>
          <w:rFonts w:ascii="Calibri" w:hAnsi="Calibri"/>
          <w:w w:val="95"/>
          <w:sz w:val="23"/>
        </w:rPr>
        <w:t> translocação</w:t>
      </w:r>
      <w:r>
        <w:rPr>
          <w:rFonts w:ascii="Calibri" w:hAnsi="Calibri"/>
          <w:w w:val="95"/>
          <w:sz w:val="23"/>
        </w:rPr>
        <w:t> de </w:t>
      </w:r>
      <w:r>
        <w:rPr>
          <w:w w:val="80"/>
          <w:sz w:val="22"/>
        </w:rPr>
        <w:t>endotoxinas,</w:t>
      </w:r>
      <w:r>
        <w:rPr>
          <w:sz w:val="22"/>
        </w:rPr>
        <w:t> </w:t>
      </w:r>
      <w:r>
        <w:rPr>
          <w:w w:val="80"/>
          <w:sz w:val="22"/>
        </w:rPr>
        <w:t>ativando resposta inflamatóna</w:t>
      </w:r>
      <w:r>
        <w:rPr>
          <w:sz w:val="22"/>
        </w:rPr>
        <w:t> </w:t>
      </w:r>
      <w:r>
        <w:rPr>
          <w:w w:val="80"/>
          <w:sz w:val="22"/>
        </w:rPr>
        <w:t>sistêmica. Pode ser identificado por sintomas </w:t>
      </w:r>
      <w:r>
        <w:rPr>
          <w:w w:val="85"/>
          <w:sz w:val="22"/>
        </w:rPr>
        <w:t>como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fadiga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pós-prandial,</w:t>
      </w:r>
      <w:r>
        <w:rPr>
          <w:spacing w:val="-9"/>
          <w:sz w:val="22"/>
        </w:rPr>
        <w:t> </w:t>
      </w:r>
      <w:r>
        <w:rPr>
          <w:w w:val="85"/>
          <w:sz w:val="22"/>
        </w:rPr>
        <w:t>dores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articularus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e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confusão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mental.</w:t>
      </w:r>
    </w:p>
    <w:p>
      <w:pPr>
        <w:pStyle w:val="BodyText"/>
        <w:spacing w:line="252" w:lineRule="auto" w:before="38"/>
        <w:ind w:left="2421" w:right="2108" w:hanging="9"/>
        <w:jc w:val="both"/>
      </w:pPr>
      <w:r>
        <w:rPr>
          <w:w w:val="85"/>
        </w:rPr>
        <w:t>Disbiose:</w:t>
      </w:r>
      <w:r>
        <w:rPr>
          <w:spacing w:val="-7"/>
          <w:w w:val="85"/>
        </w:rPr>
        <w:t> </w:t>
      </w:r>
      <w:r>
        <w:rPr>
          <w:w w:val="85"/>
        </w:rPr>
        <w:t>Causada</w:t>
      </w:r>
      <w:r>
        <w:rPr>
          <w:spacing w:val="-6"/>
          <w:w w:val="85"/>
        </w:rPr>
        <w:t> </w:t>
      </w:r>
      <w:r>
        <w:rPr>
          <w:w w:val="85"/>
        </w:rPr>
        <w:t>por</w:t>
      </w:r>
      <w:r>
        <w:rPr>
          <w:spacing w:val="-6"/>
          <w:w w:val="85"/>
        </w:rPr>
        <w:t> </w:t>
      </w:r>
      <w:r>
        <w:rPr>
          <w:w w:val="85"/>
        </w:rPr>
        <w:t>antibióticos,</w:t>
      </w:r>
      <w:r>
        <w:rPr>
          <w:spacing w:val="-8"/>
        </w:rPr>
        <w:t> </w:t>
      </w:r>
      <w:r>
        <w:rPr>
          <w:w w:val="85"/>
        </w:rPr>
        <w:t>dieta</w:t>
      </w:r>
      <w:r>
        <w:rPr>
          <w:spacing w:val="-7"/>
          <w:w w:val="85"/>
        </w:rPr>
        <w:t> </w:t>
      </w:r>
      <w:r>
        <w:rPr>
          <w:w w:val="85"/>
        </w:rPr>
        <w:t>pobre</w:t>
      </w:r>
      <w:r>
        <w:rPr>
          <w:spacing w:val="-1"/>
          <w:w w:val="85"/>
        </w:rPr>
        <w:t> </w:t>
      </w:r>
      <w:r>
        <w:rPr>
          <w:w w:val="85"/>
        </w:rPr>
        <w:t>em</w:t>
      </w:r>
      <w:r>
        <w:rPr>
          <w:spacing w:val="-3"/>
          <w:w w:val="85"/>
        </w:rPr>
        <w:t> </w:t>
      </w:r>
      <w:r>
        <w:rPr>
          <w:w w:val="85"/>
        </w:rPr>
        <w:t>fbras,</w:t>
      </w:r>
      <w:r>
        <w:rPr>
          <w:spacing w:val="-7"/>
          <w:w w:val="85"/>
        </w:rPr>
        <w:t> </w:t>
      </w:r>
      <w:r>
        <w:rPr>
          <w:w w:val="85"/>
        </w:rPr>
        <w:t>estresse</w:t>
      </w:r>
      <w:r>
        <w:rPr>
          <w:spacing w:val="-2"/>
          <w:w w:val="85"/>
        </w:rPr>
        <w:t> </w:t>
      </w:r>
      <w:r>
        <w:rPr>
          <w:w w:val="85"/>
        </w:rPr>
        <w:t>crônlco,</w:t>
      </w:r>
      <w:r>
        <w:rPr>
          <w:spacing w:val="-5"/>
        </w:rPr>
        <w:t> </w:t>
      </w:r>
      <w:r>
        <w:rPr>
          <w:w w:val="85"/>
        </w:rPr>
        <w:t>pesticidas e</w:t>
      </w:r>
      <w:r>
        <w:rPr>
          <w:spacing w:val="-7"/>
          <w:w w:val="85"/>
        </w:rPr>
        <w:t> </w:t>
      </w:r>
      <w:r>
        <w:rPr>
          <w:w w:val="85"/>
        </w:rPr>
        <w:t>metais</w:t>
      </w:r>
      <w:r>
        <w:rPr>
          <w:spacing w:val="-6"/>
          <w:w w:val="85"/>
        </w:rPr>
        <w:t> </w:t>
      </w:r>
      <w:r>
        <w:rPr>
          <w:w w:val="85"/>
        </w:rPr>
        <w:t>pesados.</w:t>
      </w:r>
      <w:r>
        <w:rPr>
          <w:spacing w:val="-6"/>
          <w:w w:val="85"/>
        </w:rPr>
        <w:t> </w:t>
      </w:r>
      <w:r>
        <w:rPr>
          <w:w w:val="85"/>
        </w:rPr>
        <w:t>Afeta</w:t>
      </w:r>
      <w:r>
        <w:rPr>
          <w:spacing w:val="-6"/>
          <w:w w:val="85"/>
        </w:rPr>
        <w:t> </w:t>
      </w:r>
      <w:r>
        <w:rPr>
          <w:w w:val="85"/>
        </w:rPr>
        <w:t>diretamente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absorção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sinalização</w:t>
      </w:r>
      <w:r>
        <w:rPr>
          <w:spacing w:val="-5"/>
          <w:w w:val="85"/>
        </w:rPr>
        <w:t> </w:t>
      </w:r>
      <w:r>
        <w:rPr>
          <w:w w:val="85"/>
        </w:rPr>
        <w:t>imune.</w:t>
      </w:r>
    </w:p>
    <w:p>
      <w:pPr>
        <w:spacing w:line="254" w:lineRule="auto" w:before="14"/>
        <w:ind w:left="2415" w:right="2075" w:firstLine="6"/>
        <w:jc w:val="both"/>
        <w:rPr>
          <w:sz w:val="22"/>
        </w:rPr>
      </w:pPr>
      <w:r>
        <w:rPr>
          <w:spacing w:val="-2"/>
          <w:w w:val="85"/>
          <w:sz w:val="23"/>
        </w:rPr>
        <w:t>lnflamação</w:t>
      </w:r>
      <w:r>
        <w:rPr>
          <w:spacing w:val="-10"/>
          <w:sz w:val="23"/>
        </w:rPr>
        <w:t> </w:t>
      </w:r>
      <w:r>
        <w:rPr>
          <w:spacing w:val="-2"/>
          <w:w w:val="85"/>
          <w:sz w:val="23"/>
        </w:rPr>
        <w:t>de</w:t>
      </w:r>
      <w:r>
        <w:rPr>
          <w:spacing w:val="-4"/>
          <w:w w:val="85"/>
          <w:sz w:val="23"/>
        </w:rPr>
        <w:t> </w:t>
      </w:r>
      <w:r>
        <w:rPr>
          <w:spacing w:val="-2"/>
          <w:w w:val="85"/>
          <w:sz w:val="23"/>
        </w:rPr>
        <w:t>Baixo Grau: </w:t>
      </w:r>
      <w:r>
        <w:rPr>
          <w:color w:val="0F0F0F"/>
          <w:spacing w:val="-2"/>
          <w:w w:val="85"/>
          <w:sz w:val="23"/>
        </w:rPr>
        <w:t>A</w:t>
      </w:r>
      <w:r>
        <w:rPr>
          <w:color w:val="0F0F0F"/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infamação</w:t>
      </w:r>
      <w:r>
        <w:rPr>
          <w:spacing w:val="-6"/>
          <w:sz w:val="23"/>
        </w:rPr>
        <w:t> </w:t>
      </w:r>
      <w:r>
        <w:rPr>
          <w:spacing w:val="-2"/>
          <w:w w:val="85"/>
          <w:sz w:val="23"/>
        </w:rPr>
        <w:t>intestinal silenciosa pode se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manifestar</w:t>
      </w:r>
      <w:r>
        <w:rPr>
          <w:spacing w:val="-3"/>
          <w:sz w:val="23"/>
        </w:rPr>
        <w:t> </w:t>
      </w:r>
      <w:r>
        <w:rPr>
          <w:spacing w:val="-2"/>
          <w:w w:val="85"/>
          <w:sz w:val="23"/>
        </w:rPr>
        <w:t>por </w:t>
      </w:r>
      <w:r>
        <w:rPr>
          <w:w w:val="90"/>
          <w:sz w:val="21"/>
        </w:rPr>
        <w:t>meio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aItera‹,ões</w:t>
      </w:r>
      <w:r>
        <w:rPr>
          <w:w w:val="90"/>
          <w:sz w:val="21"/>
        </w:rPr>
        <w:t> em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exam¢s</w:t>
      </w:r>
      <w:r>
        <w:rPr>
          <w:w w:val="90"/>
          <w:sz w:val="21"/>
        </w:rPr>
        <w:t> como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ácido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úríco,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calprolectina</w:t>
      </w:r>
      <w:r>
        <w:rPr>
          <w:w w:val="90"/>
          <w:sz w:val="21"/>
        </w:rPr>
        <w:t> fecaT</w:t>
      </w:r>
      <w:r>
        <w:rPr>
          <w:w w:val="90"/>
          <w:sz w:val="21"/>
        </w:rPr>
        <w:t> ou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proteína</w:t>
      </w:r>
      <w:r>
        <w:rPr>
          <w:w w:val="90"/>
          <w:sz w:val="21"/>
        </w:rPr>
        <w:t> C- </w:t>
      </w:r>
      <w:r>
        <w:rPr>
          <w:spacing w:val="-2"/>
          <w:w w:val="95"/>
          <w:sz w:val="22"/>
        </w:rPr>
        <w:t>reativa.</w:t>
      </w:r>
    </w:p>
    <w:p>
      <w:pPr>
        <w:pStyle w:val="BodyText"/>
        <w:spacing w:before="156"/>
        <w:rPr>
          <w:sz w:val="23"/>
        </w:rPr>
      </w:pPr>
    </w:p>
    <w:p>
      <w:pPr>
        <w:spacing w:before="0"/>
        <w:ind w:left="2428" w:right="0" w:firstLine="0"/>
        <w:jc w:val="left"/>
        <w:rPr>
          <w:rFonts w:ascii="Times New Roman" w:hAnsi="Times New Roman"/>
          <w:sz w:val="23"/>
        </w:rPr>
      </w:pPr>
      <w:r>
        <w:rPr>
          <w:rFonts w:ascii="Times New Roman" w:hAnsi="Times New Roman"/>
          <w:spacing w:val="-2"/>
          <w:w w:val="110"/>
          <w:sz w:val="23"/>
        </w:rPr>
        <w:t>Correlações:</w:t>
      </w:r>
    </w:p>
    <w:p>
      <w:pPr>
        <w:pStyle w:val="ListParagraph"/>
        <w:numPr>
          <w:ilvl w:val="0"/>
          <w:numId w:val="6"/>
        </w:numPr>
        <w:tabs>
          <w:tab w:pos="3144" w:val="left" w:leader="none"/>
        </w:tabs>
        <w:spacing w:line="275" w:lineRule="exact" w:before="127" w:after="0"/>
        <w:ind w:left="3144" w:right="0" w:hanging="362"/>
        <w:jc w:val="left"/>
        <w:rPr>
          <w:rFonts w:ascii="Calibri" w:hAnsi="Calibri"/>
          <w:color w:val="1F1F1F"/>
          <w:sz w:val="23"/>
        </w:rPr>
      </w:pPr>
      <w:r>
        <w:rPr>
          <w:rFonts w:ascii="Calibri" w:hAnsi="Calibri"/>
          <w:w w:val="90"/>
          <w:sz w:val="23"/>
        </w:rPr>
        <w:t>Protocoio</w:t>
      </w:r>
      <w:r>
        <w:rPr>
          <w:rFonts w:ascii="Calibri" w:hAnsi="Calibri"/>
          <w:spacing w:val="71"/>
          <w:sz w:val="23"/>
        </w:rPr>
        <w:t> </w:t>
      </w:r>
      <w:r>
        <w:rPr>
          <w:rFonts w:ascii="Calibri" w:hAnsi="Calibri"/>
          <w:w w:val="90"/>
          <w:sz w:val="23"/>
        </w:rPr>
        <w:t>"4R"</w:t>
      </w:r>
      <w:r>
        <w:rPr>
          <w:rFonts w:ascii="Calibri" w:hAnsi="Calibri"/>
          <w:spacing w:val="65"/>
          <w:sz w:val="23"/>
        </w:rPr>
        <w:t> </w:t>
      </w:r>
      <w:r>
        <w:rPr>
          <w:rFonts w:ascii="Calibri" w:hAnsi="Calibri"/>
          <w:w w:val="90"/>
          <w:sz w:val="23"/>
        </w:rPr>
        <w:t>(Remover,</w:t>
      </w:r>
      <w:r>
        <w:rPr>
          <w:rFonts w:ascii="Calibri" w:hAnsi="Calibri"/>
          <w:spacing w:val="79"/>
          <w:sz w:val="23"/>
        </w:rPr>
        <w:t> </w:t>
      </w:r>
      <w:r>
        <w:rPr>
          <w:rFonts w:ascii="Calibri" w:hAnsi="Calibri"/>
          <w:w w:val="90"/>
          <w:sz w:val="23"/>
        </w:rPr>
        <w:t>Repor,</w:t>
      </w:r>
      <w:r>
        <w:rPr>
          <w:rFonts w:ascii="Calibri" w:hAnsi="Calibri"/>
          <w:spacing w:val="71"/>
          <w:sz w:val="23"/>
        </w:rPr>
        <w:t> </w:t>
      </w:r>
      <w:r>
        <w:rPr>
          <w:rFonts w:ascii="Calibri" w:hAnsi="Calibri"/>
          <w:w w:val="90"/>
          <w:sz w:val="23"/>
        </w:rPr>
        <w:t>Reinocular,</w:t>
      </w:r>
      <w:r>
        <w:rPr>
          <w:rFonts w:ascii="Calibri" w:hAnsi="Calibri"/>
          <w:spacing w:val="78"/>
          <w:sz w:val="23"/>
        </w:rPr>
        <w:t> </w:t>
      </w:r>
      <w:r>
        <w:rPr>
          <w:rFonts w:ascii="Calibri" w:hAnsi="Calibri"/>
          <w:w w:val="90"/>
          <w:sz w:val="23"/>
        </w:rPr>
        <w:t>Reparar)</w:t>
      </w:r>
      <w:r>
        <w:rPr>
          <w:rFonts w:ascii="Calibri" w:hAnsi="Calibri"/>
          <w:spacing w:val="71"/>
          <w:sz w:val="23"/>
        </w:rPr>
        <w:t> </w:t>
      </w:r>
      <w:r>
        <w:rPr>
          <w:rFonts w:ascii="Calibri" w:hAnsi="Calibri"/>
          <w:w w:val="90"/>
          <w:sz w:val="23"/>
        </w:rPr>
        <w:t>como</w:t>
      </w:r>
      <w:r>
        <w:rPr>
          <w:rFonts w:ascii="Calibri" w:hAnsi="Calibri"/>
          <w:spacing w:val="63"/>
          <w:sz w:val="23"/>
        </w:rPr>
        <w:t> </w:t>
      </w:r>
      <w:r>
        <w:rPr>
          <w:rFonts w:ascii="Calibri" w:hAnsi="Calibri"/>
          <w:w w:val="90"/>
          <w:sz w:val="23"/>
        </w:rPr>
        <w:t>base</w:t>
      </w:r>
      <w:r>
        <w:rPr>
          <w:rFonts w:ascii="Calibri" w:hAnsi="Calibri"/>
          <w:spacing w:val="65"/>
          <w:sz w:val="23"/>
        </w:rPr>
        <w:t> </w:t>
      </w:r>
      <w:r>
        <w:rPr>
          <w:rFonts w:ascii="Calibri" w:hAnsi="Calibri"/>
          <w:spacing w:val="-5"/>
          <w:w w:val="90"/>
          <w:sz w:val="23"/>
        </w:rPr>
        <w:t>de</w:t>
      </w:r>
    </w:p>
    <w:p>
      <w:pPr>
        <w:pStyle w:val="BodyText"/>
        <w:spacing w:line="258" w:lineRule="exact"/>
        <w:ind w:left="3145"/>
        <w:rPr>
          <w:rFonts w:ascii="Calibri"/>
        </w:rPr>
      </w:pPr>
      <w:r>
        <w:rPr>
          <w:rFonts w:ascii="Calibri"/>
          <w:spacing w:val="-2"/>
          <w:w w:val="95"/>
        </w:rPr>
        <w:t>tratamento.</w:t>
      </w:r>
    </w:p>
    <w:p>
      <w:pPr>
        <w:pStyle w:val="ListParagraph"/>
        <w:numPr>
          <w:ilvl w:val="0"/>
          <w:numId w:val="6"/>
        </w:numPr>
        <w:tabs>
          <w:tab w:pos="3145" w:val="left" w:leader="none"/>
        </w:tabs>
        <w:spacing w:line="250" w:lineRule="exact" w:before="0" w:after="0"/>
        <w:ind w:left="3145" w:right="0" w:hanging="355"/>
        <w:jc w:val="left"/>
        <w:rPr>
          <w:rFonts w:ascii="Calibri" w:hAnsi="Calibri"/>
          <w:color w:val="1F1F1F"/>
          <w:sz w:val="22"/>
        </w:rPr>
      </w:pPr>
      <w:r>
        <w:rPr>
          <w:rFonts w:ascii="Calibri" w:hAnsi="Calibri"/>
          <w:w w:val="90"/>
          <w:sz w:val="22"/>
        </w:rPr>
        <w:t>Uso</w:t>
      </w:r>
      <w:r>
        <w:rPr>
          <w:rFonts w:ascii="Calibri" w:hAnsi="Calibri"/>
          <w:spacing w:val="11"/>
          <w:sz w:val="22"/>
        </w:rPr>
        <w:t> </w:t>
      </w:r>
      <w:r>
        <w:rPr>
          <w:rFonts w:ascii="Calibri" w:hAnsi="Calibri"/>
          <w:w w:val="90"/>
          <w:sz w:val="22"/>
        </w:rPr>
        <w:t>de</w:t>
      </w:r>
      <w:r>
        <w:rPr>
          <w:rFonts w:ascii="Calibri" w:hAnsi="Calibri"/>
          <w:spacing w:val="13"/>
          <w:sz w:val="22"/>
        </w:rPr>
        <w:t> </w:t>
      </w:r>
      <w:r>
        <w:rPr>
          <w:rFonts w:ascii="Calibri" w:hAnsi="Calibri"/>
          <w:w w:val="90"/>
          <w:sz w:val="22"/>
        </w:rPr>
        <w:t>glutamina,</w:t>
      </w:r>
      <w:r>
        <w:rPr>
          <w:rFonts w:ascii="Calibri" w:hAnsi="Calibri"/>
          <w:spacing w:val="26"/>
          <w:sz w:val="22"/>
        </w:rPr>
        <w:t> </w:t>
      </w:r>
      <w:r>
        <w:rPr>
          <w:rFonts w:ascii="Calibri" w:hAnsi="Calibri"/>
          <w:w w:val="90"/>
          <w:sz w:val="22"/>
        </w:rPr>
        <w:t>aloe</w:t>
      </w:r>
      <w:r>
        <w:rPr>
          <w:rFonts w:ascii="Calibri" w:hAnsi="Calibri"/>
          <w:spacing w:val="19"/>
          <w:sz w:val="22"/>
        </w:rPr>
        <w:t> </w:t>
      </w:r>
      <w:r>
        <w:rPr>
          <w:rFonts w:ascii="Calibri" w:hAnsi="Calibri"/>
          <w:w w:val="90"/>
          <w:sz w:val="22"/>
        </w:rPr>
        <w:t>vera,</w:t>
      </w:r>
      <w:r>
        <w:rPr>
          <w:rFonts w:ascii="Calibri" w:hAnsi="Calibri"/>
          <w:spacing w:val="17"/>
          <w:sz w:val="22"/>
        </w:rPr>
        <w:t> </w:t>
      </w:r>
      <w:r>
        <w:rPr>
          <w:rFonts w:ascii="Calibri" w:hAnsi="Calibri"/>
          <w:w w:val="90"/>
          <w:sz w:val="22"/>
        </w:rPr>
        <w:t>zinco,</w:t>
      </w:r>
      <w:r>
        <w:rPr>
          <w:rFonts w:ascii="Calibri" w:hAnsi="Calibri"/>
          <w:spacing w:val="18"/>
          <w:sz w:val="22"/>
        </w:rPr>
        <w:t> </w:t>
      </w:r>
      <w:r>
        <w:rPr>
          <w:rFonts w:ascii="Calibri" w:hAnsi="Calibri"/>
          <w:w w:val="90"/>
          <w:sz w:val="22"/>
        </w:rPr>
        <w:t>curcunJina</w:t>
      </w:r>
      <w:r>
        <w:rPr>
          <w:rFonts w:ascii="Calibri" w:hAnsi="Calibri"/>
          <w:spacing w:val="14"/>
          <w:sz w:val="22"/>
        </w:rPr>
        <w:t> </w:t>
      </w:r>
      <w:r>
        <w:rPr>
          <w:rFonts w:ascii="Calibri" w:hAnsi="Calibri"/>
          <w:w w:val="90"/>
          <w:sz w:val="22"/>
        </w:rPr>
        <w:t>e</w:t>
      </w:r>
      <w:r>
        <w:rPr>
          <w:rFonts w:ascii="Calibri" w:hAnsi="Calibri"/>
          <w:spacing w:val="8"/>
          <w:sz w:val="22"/>
        </w:rPr>
        <w:t> </w:t>
      </w:r>
      <w:r>
        <w:rPr>
          <w:rFonts w:ascii="Calibri" w:hAnsi="Calibri"/>
          <w:w w:val="90"/>
          <w:sz w:val="22"/>
        </w:rPr>
        <w:t>omega-3</w:t>
      </w:r>
      <w:r>
        <w:rPr>
          <w:rFonts w:ascii="Calibri" w:hAnsi="Calibri"/>
          <w:spacing w:val="19"/>
          <w:sz w:val="22"/>
        </w:rPr>
        <w:t> </w:t>
      </w:r>
      <w:r>
        <w:rPr>
          <w:rFonts w:ascii="Calibri" w:hAnsi="Calibri"/>
          <w:w w:val="90"/>
          <w:sz w:val="22"/>
        </w:rPr>
        <w:t>na</w:t>
      </w:r>
      <w:r>
        <w:rPr>
          <w:rFonts w:ascii="Calibri" w:hAnsi="Calibri"/>
          <w:spacing w:val="4"/>
          <w:sz w:val="22"/>
        </w:rPr>
        <w:t> </w:t>
      </w:r>
      <w:r>
        <w:rPr>
          <w:rFonts w:ascii="Calibri" w:hAnsi="Calibri"/>
          <w:w w:val="90"/>
          <w:sz w:val="22"/>
        </w:rPr>
        <w:t>recuperação</w:t>
      </w:r>
      <w:r>
        <w:rPr>
          <w:rFonts w:ascii="Calibri" w:hAnsi="Calibri"/>
          <w:spacing w:val="22"/>
          <w:sz w:val="22"/>
        </w:rPr>
        <w:t> </w:t>
      </w:r>
      <w:r>
        <w:rPr>
          <w:rFonts w:ascii="Calibri" w:hAnsi="Calibri"/>
          <w:spacing w:val="-5"/>
          <w:w w:val="90"/>
          <w:sz w:val="22"/>
        </w:rPr>
        <w:t>da</w:t>
      </w:r>
    </w:p>
    <w:p>
      <w:pPr>
        <w:spacing w:line="275" w:lineRule="exact" w:before="0"/>
        <w:ind w:left="3145" w:right="0" w:firstLine="0"/>
        <w:jc w:val="left"/>
        <w:rPr>
          <w:rFonts w:ascii="Calibri"/>
          <w:sz w:val="24"/>
        </w:rPr>
      </w:pPr>
      <w:r>
        <w:rPr>
          <w:rFonts w:ascii="Calibri"/>
          <w:spacing w:val="-2"/>
          <w:w w:val="95"/>
          <w:sz w:val="24"/>
        </w:rPr>
        <w:t>mucosa.</w:t>
      </w:r>
    </w:p>
    <w:p>
      <w:pPr>
        <w:pStyle w:val="ListParagraph"/>
        <w:numPr>
          <w:ilvl w:val="0"/>
          <w:numId w:val="6"/>
        </w:numPr>
        <w:tabs>
          <w:tab w:pos="3152" w:val="left" w:leader="none"/>
          <w:tab w:pos="3154" w:val="left" w:leader="none"/>
        </w:tabs>
        <w:spacing w:line="232" w:lineRule="auto" w:before="3" w:after="0"/>
        <w:ind w:left="3154" w:right="2075" w:hanging="364"/>
        <w:jc w:val="left"/>
        <w:rPr>
          <w:rFonts w:ascii="Calibri" w:hAnsi="Calibri"/>
          <w:color w:val="212121"/>
          <w:sz w:val="22"/>
        </w:rPr>
      </w:pPr>
      <w:r>
        <w:rPr>
          <w:rFonts w:ascii="Calibri" w:hAnsi="Calibri"/>
          <w:w w:val="90"/>
          <w:sz w:val="22"/>
        </w:rPr>
        <w:t>Avaliação funcional com</w:t>
      </w:r>
      <w:r>
        <w:rPr>
          <w:rFonts w:ascii="Calibri" w:hAnsi="Calibri"/>
          <w:spacing w:val="-5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exames de</w:t>
      </w:r>
      <w:r>
        <w:rPr>
          <w:rFonts w:ascii="Calibri" w:hAnsi="Calibri"/>
          <w:spacing w:val="-5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fezes e</w:t>
      </w:r>
      <w:r>
        <w:rPr>
          <w:rFonts w:ascii="Calibri" w:hAnsi="Calibri"/>
          <w:spacing w:val="-16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testes de</w:t>
      </w:r>
      <w:r>
        <w:rPr>
          <w:rFonts w:ascii="Calibri" w:hAnsi="Calibri"/>
          <w:spacing w:val="-5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disbiose para</w:t>
      </w:r>
      <w:r>
        <w:rPr>
          <w:rFonts w:ascii="Calibri" w:hAnsi="Calibri"/>
          <w:spacing w:val="-4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personalizar </w:t>
      </w:r>
      <w:r>
        <w:rPr>
          <w:rFonts w:ascii="Calibri" w:hAnsi="Calibri"/>
          <w:spacing w:val="-4"/>
          <w:sz w:val="22"/>
        </w:rPr>
        <w:t>o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pacing w:val="-4"/>
          <w:sz w:val="22"/>
        </w:rPr>
        <w:t>piano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pacing w:val="-4"/>
          <w:sz w:val="22"/>
        </w:rPr>
        <w:t>terapêutico.</w:t>
      </w:r>
    </w:p>
    <w:p>
      <w:pPr>
        <w:pStyle w:val="BodyText"/>
        <w:spacing w:before="10"/>
        <w:rPr>
          <w:rFonts w:ascii="Calibri"/>
        </w:rPr>
      </w:pPr>
    </w:p>
    <w:p>
      <w:pPr>
        <w:spacing w:before="0"/>
        <w:ind w:left="2435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0C0C0C"/>
          <w:w w:val="110"/>
          <w:sz w:val="24"/>
        </w:rPr>
        <w:t>O</w:t>
      </w:r>
      <w:r>
        <w:rPr>
          <w:rFonts w:ascii="Times New Roman"/>
          <w:color w:val="0C0C0C"/>
          <w:spacing w:val="-14"/>
          <w:w w:val="110"/>
          <w:sz w:val="24"/>
        </w:rPr>
        <w:t> </w:t>
      </w:r>
      <w:r>
        <w:rPr>
          <w:rFonts w:ascii="Times New Roman"/>
          <w:w w:val="110"/>
          <w:sz w:val="24"/>
        </w:rPr>
        <w:t>que</w:t>
      </w:r>
      <w:r>
        <w:rPr>
          <w:rFonts w:ascii="Times New Roman"/>
          <w:spacing w:val="-9"/>
          <w:w w:val="110"/>
          <w:sz w:val="24"/>
        </w:rPr>
        <w:t> </w:t>
      </w:r>
      <w:r>
        <w:rPr>
          <w:rFonts w:ascii="Times New Roman"/>
          <w:spacing w:val="-2"/>
          <w:w w:val="110"/>
          <w:sz w:val="24"/>
        </w:rPr>
        <w:t>questionar:</w:t>
      </w:r>
    </w:p>
    <w:p>
      <w:pPr>
        <w:pStyle w:val="ListParagraph"/>
        <w:numPr>
          <w:ilvl w:val="0"/>
          <w:numId w:val="6"/>
        </w:numPr>
        <w:tabs>
          <w:tab w:pos="2800" w:val="left" w:leader="none"/>
          <w:tab w:pos="3155" w:val="left" w:leader="none"/>
        </w:tabs>
        <w:spacing w:line="223" w:lineRule="auto" w:before="119" w:after="0"/>
        <w:ind w:left="2800" w:right="2066" w:hanging="3"/>
        <w:jc w:val="left"/>
        <w:rPr>
          <w:color w:val="212121"/>
          <w:sz w:val="25"/>
        </w:rPr>
      </w:pPr>
      <w:r>
        <w:rPr>
          <w:w w:val="70"/>
          <w:sz w:val="25"/>
        </w:rPr>
        <w:t>Você</w:t>
      </w:r>
      <w:r>
        <w:rPr>
          <w:spacing w:val="-5"/>
          <w:sz w:val="25"/>
        </w:rPr>
        <w:t> </w:t>
      </w:r>
      <w:r>
        <w:rPr>
          <w:w w:val="70"/>
          <w:sz w:val="25"/>
        </w:rPr>
        <w:t>sente</w:t>
      </w:r>
      <w:r>
        <w:rPr>
          <w:sz w:val="25"/>
        </w:rPr>
        <w:t> </w:t>
      </w:r>
      <w:r>
        <w:rPr>
          <w:w w:val="70"/>
          <w:sz w:val="25"/>
        </w:rPr>
        <w:t>fadiga,</w:t>
      </w:r>
      <w:r>
        <w:rPr>
          <w:sz w:val="25"/>
        </w:rPr>
        <w:t> </w:t>
      </w:r>
      <w:r>
        <w:rPr>
          <w:w w:val="70"/>
          <w:sz w:val="25"/>
        </w:rPr>
        <w:t>dor</w:t>
      </w:r>
      <w:r>
        <w:rPr>
          <w:spacing w:val="-3"/>
          <w:sz w:val="25"/>
        </w:rPr>
        <w:t> </w:t>
      </w:r>
      <w:r>
        <w:rPr>
          <w:w w:val="70"/>
          <w:sz w:val="25"/>
        </w:rPr>
        <w:t>nas</w:t>
      </w:r>
      <w:r>
        <w:rPr>
          <w:sz w:val="25"/>
        </w:rPr>
        <w:t> </w:t>
      </w:r>
      <w:r>
        <w:rPr>
          <w:w w:val="70"/>
          <w:sz w:val="25"/>
        </w:rPr>
        <w:t>articulações</w:t>
      </w:r>
      <w:r>
        <w:rPr>
          <w:sz w:val="25"/>
        </w:rPr>
        <w:t> </w:t>
      </w:r>
      <w:r>
        <w:rPr>
          <w:w w:val="70"/>
          <w:sz w:val="25"/>
        </w:rPr>
        <w:t>ou</w:t>
      </w:r>
      <w:r>
        <w:rPr>
          <w:spacing w:val="-6"/>
          <w:sz w:val="25"/>
        </w:rPr>
        <w:t> </w:t>
      </w:r>
      <w:r>
        <w:rPr>
          <w:w w:val="70"/>
          <w:sz w:val="25"/>
        </w:rPr>
        <w:t>confusão</w:t>
      </w:r>
      <w:r>
        <w:rPr>
          <w:sz w:val="25"/>
        </w:rPr>
        <w:t> </w:t>
      </w:r>
      <w:r>
        <w:rPr>
          <w:w w:val="70"/>
          <w:sz w:val="25"/>
        </w:rPr>
        <w:t>mental</w:t>
      </w:r>
      <w:r>
        <w:rPr>
          <w:sz w:val="25"/>
        </w:rPr>
        <w:t> </w:t>
      </w:r>
      <w:r>
        <w:rPr>
          <w:w w:val="70"/>
          <w:sz w:val="25"/>
        </w:rPr>
        <w:t>apôs</w:t>
      </w:r>
      <w:r>
        <w:rPr>
          <w:sz w:val="25"/>
        </w:rPr>
        <w:t> </w:t>
      </w:r>
      <w:r>
        <w:rPr>
          <w:w w:val="70"/>
          <w:sz w:val="25"/>
        </w:rPr>
        <w:t>refeições? </w:t>
      </w:r>
      <w:r>
        <w:rPr>
          <w:i/>
          <w:w w:val="70"/>
          <w:sz w:val="25"/>
        </w:rPr>
        <w:t>Pode</w:t>
      </w:r>
      <w:r>
        <w:rPr>
          <w:i/>
          <w:sz w:val="25"/>
        </w:rPr>
        <w:t> </w:t>
      </w:r>
      <w:r>
        <w:rPr>
          <w:w w:val="70"/>
          <w:sz w:val="25"/>
        </w:rPr>
        <w:t>es/ar </w:t>
      </w:r>
      <w:r>
        <w:rPr>
          <w:i/>
          <w:w w:val="70"/>
          <w:sz w:val="25"/>
        </w:rPr>
        <w:t>relacioiJndo</w:t>
      </w:r>
      <w:r>
        <w:rPr>
          <w:i/>
          <w:sz w:val="25"/>
        </w:rPr>
        <w:t> </w:t>
      </w:r>
      <w:r>
        <w:rPr>
          <w:i/>
          <w:w w:val="70"/>
          <w:sz w:val="25"/>
        </w:rPr>
        <w:t>a</w:t>
      </w:r>
      <w:r>
        <w:rPr>
          <w:i/>
          <w:spacing w:val="-16"/>
          <w:sz w:val="25"/>
        </w:rPr>
        <w:t> </w:t>
      </w:r>
      <w:r>
        <w:rPr>
          <w:w w:val="70"/>
          <w:sz w:val="25"/>
        </w:rPr>
        <w:t>tra/›s/ocação</w:t>
      </w:r>
      <w:r>
        <w:rPr>
          <w:sz w:val="25"/>
        </w:rPr>
        <w:t> </w:t>
      </w:r>
      <w:r>
        <w:rPr>
          <w:i/>
          <w:w w:val="70"/>
          <w:sz w:val="25"/>
        </w:rPr>
        <w:t>da</w:t>
      </w:r>
      <w:r>
        <w:rPr>
          <w:i/>
          <w:spacing w:val="-6"/>
          <w:sz w:val="25"/>
        </w:rPr>
        <w:t> </w:t>
      </w:r>
      <w:r>
        <w:rPr>
          <w:i/>
          <w:w w:val="70"/>
          <w:sz w:val="25"/>
        </w:rPr>
        <w:t>endotoxinas</w:t>
      </w:r>
      <w:r>
        <w:rPr>
          <w:i/>
          <w:sz w:val="25"/>
        </w:rPr>
        <w:t> </w:t>
      </w:r>
      <w:r>
        <w:rPr>
          <w:i/>
          <w:w w:val="70"/>
          <w:sz w:val="25"/>
        </w:rPr>
        <w:t>em</w:t>
      </w:r>
      <w:r>
        <w:rPr>
          <w:i/>
          <w:spacing w:val="-14"/>
          <w:sz w:val="25"/>
        </w:rPr>
        <w:t> </w:t>
      </w:r>
      <w:r>
        <w:rPr>
          <w:w w:val="70"/>
          <w:sz w:val="25"/>
        </w:rPr>
        <w:t>casos</w:t>
      </w:r>
      <w:r>
        <w:rPr>
          <w:spacing w:val="-9"/>
          <w:sz w:val="25"/>
        </w:rPr>
        <w:t> </w:t>
      </w:r>
      <w:r>
        <w:rPr>
          <w:i/>
          <w:w w:val="70"/>
          <w:sz w:val="25"/>
        </w:rPr>
        <w:t>de</w:t>
      </w:r>
      <w:r>
        <w:rPr>
          <w:i/>
          <w:spacing w:val="-3"/>
          <w:sz w:val="25"/>
        </w:rPr>
        <w:t> </w:t>
      </w:r>
      <w:r>
        <w:rPr>
          <w:i/>
          <w:w w:val="70"/>
          <w:sz w:val="25"/>
        </w:rPr>
        <w:t>permeabilidade</w:t>
      </w:r>
      <w:r>
        <w:rPr>
          <w:i/>
          <w:w w:val="70"/>
          <w:sz w:val="25"/>
        </w:rPr>
        <w:t> </w:t>
      </w:r>
      <w:r>
        <w:rPr>
          <w:i/>
          <w:spacing w:val="-2"/>
          <w:w w:val="80"/>
          <w:sz w:val="25"/>
        </w:rPr>
        <w:t>intestiiial.</w:t>
      </w:r>
    </w:p>
    <w:p>
      <w:pPr>
        <w:pStyle w:val="ListParagraph"/>
        <w:numPr>
          <w:ilvl w:val="0"/>
          <w:numId w:val="6"/>
        </w:numPr>
        <w:tabs>
          <w:tab w:pos="3155" w:val="left" w:leader="none"/>
        </w:tabs>
        <w:spacing w:line="240" w:lineRule="auto" w:before="286" w:after="0"/>
        <w:ind w:left="3155" w:right="0" w:hanging="365"/>
        <w:jc w:val="left"/>
        <w:rPr>
          <w:rFonts w:ascii="Calibri" w:hAnsi="Calibri"/>
          <w:color w:val="2B2B2B"/>
          <w:sz w:val="22"/>
        </w:rPr>
      </w:pPr>
      <w:r>
        <w:rPr>
          <w:rFonts w:ascii="Calibri" w:hAnsi="Calibri"/>
          <w:w w:val="90"/>
          <w:sz w:val="22"/>
        </w:rPr>
        <w:t>Já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w w:val="90"/>
          <w:sz w:val="22"/>
        </w:rPr>
        <w:t>teve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infecções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intestinais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w w:val="90"/>
          <w:sz w:val="22"/>
        </w:rPr>
        <w:t>ou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uso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frequente</w:t>
      </w:r>
      <w:r>
        <w:rPr>
          <w:rFonts w:ascii="Calibri" w:hAnsi="Calibri"/>
          <w:spacing w:val="-5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de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antibióticos?</w:t>
      </w:r>
    </w:p>
    <w:p>
      <w:pPr>
        <w:pStyle w:val="BodyText"/>
        <w:spacing w:before="14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1630679</wp:posOffset>
                </wp:positionH>
                <wp:positionV relativeFrom="paragraph">
                  <wp:posOffset>179359</wp:posOffset>
                </wp:positionV>
                <wp:extent cx="49745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974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590" h="0">
                              <a:moveTo>
                                <a:pt x="0" y="0"/>
                              </a:moveTo>
                              <a:lnTo>
                                <a:pt x="4974336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131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399994pt;margin-top:14.12283pt;width:391.7pt;height:.1pt;mso-position-horizontal-relative:page;mso-position-vertical-relative:paragraph;z-index:-15727104;mso-wrap-distance-left:0;mso-wrap-distance-right:0" id="docshape7" coordorigin="2568,282" coordsize="7834,0" path="m2568,282l10402,282e" filled="false" stroked="true" strokeweight="5.04pt" strokecolor="#31313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footerReference w:type="default" r:id="rId10"/>
          <w:footerReference w:type="even" r:id="rId11"/>
          <w:pgSz w:w="11910" w:h="16840"/>
          <w:pgMar w:header="0" w:footer="5018" w:top="940" w:bottom="5200" w:left="141" w:right="141"/>
        </w:sectPr>
      </w:pPr>
    </w:p>
    <w:p>
      <w:pPr>
        <w:spacing w:before="66"/>
        <w:ind w:left="2808" w:right="0" w:firstLine="0"/>
        <w:jc w:val="left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1787651</wp:posOffset>
            </wp:positionH>
            <wp:positionV relativeFrom="page">
              <wp:posOffset>7484364</wp:posOffset>
            </wp:positionV>
            <wp:extent cx="475488" cy="46634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80"/>
          <w:sz w:val="22"/>
        </w:rPr>
        <w:t>Fundamentais</w:t>
      </w:r>
      <w:r>
        <w:rPr>
          <w:i/>
          <w:spacing w:val="30"/>
          <w:sz w:val="22"/>
        </w:rPr>
        <w:t> </w:t>
      </w:r>
      <w:r>
        <w:rPr>
          <w:i/>
          <w:w w:val="80"/>
          <w:sz w:val="22"/>
        </w:rPr>
        <w:t>para</w:t>
      </w:r>
      <w:r>
        <w:rPr>
          <w:i/>
          <w:spacing w:val="-3"/>
          <w:sz w:val="22"/>
        </w:rPr>
        <w:t> </w:t>
      </w:r>
      <w:r>
        <w:rPr>
          <w:i/>
          <w:w w:val="80"/>
          <w:sz w:val="22"/>
        </w:rPr>
        <w:t>investigar</w:t>
      </w:r>
      <w:r>
        <w:rPr>
          <w:i/>
          <w:spacing w:val="12"/>
          <w:sz w:val="22"/>
        </w:rPr>
        <w:t> </w:t>
      </w:r>
      <w:r>
        <w:rPr>
          <w:i/>
          <w:w w:val="80"/>
          <w:sz w:val="22"/>
        </w:rPr>
        <w:t>impacto</w:t>
      </w:r>
      <w:r>
        <w:rPr>
          <w:i/>
          <w:spacing w:val="9"/>
          <w:sz w:val="22"/>
        </w:rPr>
        <w:t> </w:t>
      </w:r>
      <w:r>
        <w:rPr>
          <w:i/>
          <w:w w:val="80"/>
          <w:sz w:val="22"/>
        </w:rPr>
        <w:t>sobre</w:t>
      </w:r>
      <w:r>
        <w:rPr>
          <w:i/>
          <w:spacing w:val="1"/>
          <w:sz w:val="22"/>
        </w:rPr>
        <w:t> </w:t>
      </w:r>
      <w:r>
        <w:rPr>
          <w:i/>
          <w:w w:val="80"/>
          <w:sz w:val="22"/>
        </w:rPr>
        <w:t>a</w:t>
      </w:r>
      <w:r>
        <w:rPr>
          <w:i/>
          <w:spacing w:val="-9"/>
          <w:sz w:val="22"/>
        </w:rPr>
        <w:t> </w:t>
      </w:r>
      <w:r>
        <w:rPr>
          <w:i/>
          <w:w w:val="80"/>
          <w:sz w:val="22"/>
        </w:rPr>
        <w:t>miciobiota</w:t>
      </w:r>
      <w:r>
        <w:rPr>
          <w:i/>
          <w:spacing w:val="3"/>
          <w:sz w:val="22"/>
        </w:rPr>
        <w:t> </w:t>
      </w:r>
      <w:r>
        <w:rPr>
          <w:i/>
          <w:w w:val="80"/>
          <w:sz w:val="22"/>
        </w:rPr>
        <w:t>e</w:t>
      </w:r>
      <w:r>
        <w:rPr>
          <w:i/>
          <w:spacing w:val="-12"/>
          <w:sz w:val="22"/>
        </w:rPr>
        <w:t> </w:t>
      </w:r>
      <w:r>
        <w:rPr>
          <w:i/>
          <w:w w:val="80"/>
          <w:sz w:val="22"/>
        </w:rPr>
        <w:t>disbiose</w:t>
      </w:r>
      <w:r>
        <w:rPr>
          <w:i/>
          <w:spacing w:val="9"/>
          <w:sz w:val="22"/>
        </w:rPr>
        <w:t> </w:t>
      </w:r>
      <w:r>
        <w:rPr>
          <w:i/>
          <w:spacing w:val="-2"/>
          <w:w w:val="80"/>
          <w:sz w:val="22"/>
        </w:rPr>
        <w:t>persistei›te.</w:t>
      </w:r>
    </w:p>
    <w:p>
      <w:pPr>
        <w:pStyle w:val="BodyText"/>
        <w:spacing w:before="48"/>
        <w:rPr>
          <w:i/>
        </w:rPr>
      </w:pPr>
    </w:p>
    <w:p>
      <w:pPr>
        <w:pStyle w:val="ListParagraph"/>
        <w:numPr>
          <w:ilvl w:val="0"/>
          <w:numId w:val="6"/>
        </w:numPr>
        <w:tabs>
          <w:tab w:pos="3160" w:val="left" w:leader="none"/>
        </w:tabs>
        <w:spacing w:line="240" w:lineRule="auto" w:before="1" w:after="0"/>
        <w:ind w:left="3160" w:right="0" w:hanging="347"/>
        <w:jc w:val="left"/>
        <w:rPr>
          <w:color w:val="1C1C1C"/>
          <w:sz w:val="22"/>
        </w:rPr>
      </w:pPr>
      <w:r>
        <w:rPr>
          <w:w w:val="80"/>
          <w:sz w:val="22"/>
        </w:rPr>
        <w:t>Sofre</w:t>
      </w:r>
      <w:r>
        <w:rPr>
          <w:spacing w:val="-5"/>
          <w:sz w:val="22"/>
        </w:rPr>
        <w:t> </w:t>
      </w:r>
      <w:r>
        <w:rPr>
          <w:w w:val="80"/>
          <w:sz w:val="22"/>
        </w:rPr>
        <w:t>com</w:t>
      </w:r>
      <w:r>
        <w:rPr>
          <w:spacing w:val="-4"/>
          <w:sz w:val="22"/>
        </w:rPr>
        <w:t> </w:t>
      </w:r>
      <w:r>
        <w:rPr>
          <w:w w:val="80"/>
          <w:sz w:val="22"/>
        </w:rPr>
        <w:t>doenças</w:t>
      </w:r>
      <w:r>
        <w:rPr>
          <w:spacing w:val="6"/>
          <w:sz w:val="22"/>
        </w:rPr>
        <w:t> </w:t>
      </w:r>
      <w:r>
        <w:rPr>
          <w:w w:val="80"/>
          <w:sz w:val="22"/>
        </w:rPr>
        <w:t>autoimunes</w:t>
      </w:r>
      <w:r>
        <w:rPr>
          <w:spacing w:val="23"/>
          <w:sz w:val="22"/>
        </w:rPr>
        <w:t> </w:t>
      </w:r>
      <w:r>
        <w:rPr>
          <w:w w:val="80"/>
          <w:sz w:val="22"/>
        </w:rPr>
        <w:t>ou</w:t>
      </w:r>
      <w:r>
        <w:rPr>
          <w:spacing w:val="-6"/>
          <w:sz w:val="22"/>
        </w:rPr>
        <w:t> </w:t>
      </w:r>
      <w:r>
        <w:rPr>
          <w:w w:val="80"/>
          <w:sz w:val="22"/>
        </w:rPr>
        <w:t>tem</w:t>
      </w:r>
      <w:r>
        <w:rPr>
          <w:spacing w:val="-6"/>
          <w:sz w:val="22"/>
        </w:rPr>
        <w:t> </w:t>
      </w:r>
      <w:r>
        <w:rPr>
          <w:w w:val="80"/>
          <w:sz w:val="22"/>
        </w:rPr>
        <w:t>histórico</w:t>
      </w:r>
      <w:r>
        <w:rPr>
          <w:spacing w:val="8"/>
          <w:sz w:val="22"/>
        </w:rPr>
        <w:t> </w:t>
      </w:r>
      <w:r>
        <w:rPr>
          <w:w w:val="80"/>
          <w:sz w:val="22"/>
        </w:rPr>
        <w:t>familiar</w:t>
      </w:r>
      <w:r>
        <w:rPr>
          <w:spacing w:val="7"/>
          <w:sz w:val="22"/>
        </w:rPr>
        <w:t> </w:t>
      </w:r>
      <w:r>
        <w:rPr>
          <w:w w:val="80"/>
          <w:sz w:val="22"/>
        </w:rPr>
        <w:t>dessas</w:t>
      </w:r>
      <w:r>
        <w:rPr>
          <w:spacing w:val="5"/>
          <w:sz w:val="22"/>
        </w:rPr>
        <w:t> </w:t>
      </w:r>
      <w:r>
        <w:rPr>
          <w:spacing w:val="-2"/>
          <w:w w:val="80"/>
          <w:sz w:val="22"/>
        </w:rPr>
        <w:t>condições?</w:t>
      </w:r>
    </w:p>
    <w:p>
      <w:pPr>
        <w:spacing w:before="20"/>
        <w:ind w:left="2807" w:right="0" w:firstLine="0"/>
        <w:jc w:val="left"/>
        <w:rPr>
          <w:sz w:val="22"/>
        </w:rPr>
      </w:pPr>
      <w:r>
        <w:rPr>
          <w:i/>
          <w:w w:val="80"/>
          <w:sz w:val="22"/>
        </w:rPr>
        <w:t>Relação</w:t>
      </w:r>
      <w:r>
        <w:rPr>
          <w:i/>
          <w:spacing w:val="-4"/>
          <w:sz w:val="22"/>
        </w:rPr>
        <w:t> </w:t>
      </w:r>
      <w:r>
        <w:rPr>
          <w:i/>
          <w:w w:val="80"/>
          <w:sz w:val="22"/>
        </w:rPr>
        <w:t>direta</w:t>
      </w:r>
      <w:r>
        <w:rPr>
          <w:i/>
          <w:spacing w:val="-8"/>
          <w:sz w:val="22"/>
        </w:rPr>
        <w:t> </w:t>
      </w:r>
      <w:r>
        <w:rPr>
          <w:i/>
          <w:w w:val="80"/>
          <w:sz w:val="22"/>
        </w:rPr>
        <w:t>com</w:t>
      </w:r>
      <w:r>
        <w:rPr>
          <w:i/>
          <w:spacing w:val="2"/>
          <w:sz w:val="22"/>
        </w:rPr>
        <w:t> </w:t>
      </w:r>
      <w:r>
        <w:rPr>
          <w:i/>
          <w:w w:val="80"/>
          <w:sz w:val="22"/>
        </w:rPr>
        <w:t>falhns</w:t>
      </w:r>
      <w:r>
        <w:rPr>
          <w:i/>
          <w:spacing w:val="5"/>
          <w:sz w:val="22"/>
        </w:rPr>
        <w:t> </w:t>
      </w:r>
      <w:r>
        <w:rPr>
          <w:i/>
          <w:w w:val="80"/>
          <w:sz w:val="22"/>
        </w:rPr>
        <w:t>na</w:t>
      </w:r>
      <w:r>
        <w:rPr>
          <w:i/>
          <w:spacing w:val="-10"/>
          <w:sz w:val="22"/>
        </w:rPr>
        <w:t> </w:t>
      </w:r>
      <w:r>
        <w:rPr>
          <w:i/>
          <w:w w:val="80"/>
          <w:sz w:val="22"/>
        </w:rPr>
        <w:t>barreira</w:t>
      </w:r>
      <w:r>
        <w:rPr>
          <w:i/>
          <w:spacing w:val="3"/>
          <w:sz w:val="22"/>
        </w:rPr>
        <w:t> </w:t>
      </w:r>
      <w:r>
        <w:rPr>
          <w:i/>
          <w:w w:val="80"/>
          <w:sz w:val="22"/>
        </w:rPr>
        <w:t>intestinal</w:t>
      </w:r>
      <w:r>
        <w:rPr>
          <w:i/>
          <w:spacing w:val="2"/>
          <w:sz w:val="22"/>
        </w:rPr>
        <w:t> </w:t>
      </w:r>
      <w:r>
        <w:rPr>
          <w:i/>
          <w:w w:val="80"/>
          <w:sz w:val="22"/>
        </w:rPr>
        <w:t>e</w:t>
      </w:r>
      <w:r>
        <w:rPr>
          <w:i/>
          <w:spacing w:val="-3"/>
          <w:sz w:val="22"/>
        </w:rPr>
        <w:t> </w:t>
      </w:r>
      <w:r>
        <w:rPr>
          <w:i/>
          <w:w w:val="80"/>
          <w:sz w:val="22"/>
        </w:rPr>
        <w:t>mimetisfno</w:t>
      </w:r>
      <w:r>
        <w:rPr>
          <w:i/>
          <w:spacing w:val="3"/>
          <w:sz w:val="22"/>
        </w:rPr>
        <w:t> </w:t>
      </w:r>
      <w:r>
        <w:rPr>
          <w:spacing w:val="-2"/>
          <w:w w:val="80"/>
          <w:sz w:val="22"/>
        </w:rPr>
        <w:t>no/ecrã/ar.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6"/>
        </w:numPr>
        <w:tabs>
          <w:tab w:pos="3152" w:val="left" w:leader="none"/>
          <w:tab w:pos="3157" w:val="left" w:leader="none"/>
        </w:tabs>
        <w:spacing w:line="252" w:lineRule="auto" w:before="0" w:after="0"/>
        <w:ind w:left="3157" w:right="2069" w:hanging="359"/>
        <w:jc w:val="left"/>
        <w:rPr>
          <w:color w:val="313131"/>
          <w:sz w:val="22"/>
        </w:rPr>
      </w:pPr>
      <w:r>
        <w:rPr>
          <w:w w:val="80"/>
          <w:sz w:val="22"/>
        </w:rPr>
        <w:t>Como está sua</w:t>
      </w:r>
      <w:r>
        <w:rPr>
          <w:spacing w:val="-7"/>
          <w:w w:val="80"/>
          <w:sz w:val="22"/>
        </w:rPr>
        <w:t> </w:t>
      </w:r>
      <w:r>
        <w:rPr>
          <w:w w:val="80"/>
          <w:sz w:val="22"/>
        </w:rPr>
        <w:t>rotina</w:t>
      </w:r>
      <w:r>
        <w:rPr>
          <w:sz w:val="22"/>
        </w:rPr>
        <w:t> </w:t>
      </w:r>
      <w:r>
        <w:rPr>
          <w:w w:val="80"/>
          <w:sz w:val="22"/>
        </w:rPr>
        <w:t>alimentar</w:t>
      </w:r>
      <w:r>
        <w:rPr>
          <w:sz w:val="22"/>
        </w:rPr>
        <w:t> </w:t>
      </w:r>
      <w:r>
        <w:rPr>
          <w:w w:val="80"/>
          <w:sz w:val="22"/>
        </w:rPr>
        <w:t>em</w:t>
      </w:r>
      <w:r>
        <w:rPr>
          <w:spacing w:val="-5"/>
          <w:w w:val="80"/>
          <w:sz w:val="22"/>
        </w:rPr>
        <w:t> </w:t>
      </w:r>
      <w:r>
        <w:rPr>
          <w:w w:val="80"/>
          <w:sz w:val="22"/>
        </w:rPr>
        <w:t>relação</w:t>
      </w:r>
      <w:r>
        <w:rPr>
          <w:sz w:val="22"/>
        </w:rPr>
        <w:t> </w:t>
      </w:r>
      <w:r>
        <w:rPr>
          <w:w w:val="80"/>
          <w:sz w:val="22"/>
        </w:rPr>
        <w:t>à</w:t>
      </w:r>
      <w:r>
        <w:rPr>
          <w:spacing w:val="-12"/>
          <w:w w:val="80"/>
          <w:sz w:val="22"/>
        </w:rPr>
        <w:t> </w:t>
      </w:r>
      <w:r>
        <w:rPr>
          <w:w w:val="80"/>
          <w:sz w:val="22"/>
        </w:rPr>
        <w:t>ingestão</w:t>
      </w:r>
      <w:r>
        <w:rPr>
          <w:sz w:val="22"/>
        </w:rPr>
        <w:t> </w:t>
      </w:r>
      <w:r>
        <w:rPr>
          <w:w w:val="80"/>
          <w:sz w:val="22"/>
        </w:rPr>
        <w:t>de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fibras e</w:t>
      </w:r>
      <w:r>
        <w:rPr>
          <w:spacing w:val="-6"/>
          <w:w w:val="80"/>
          <w:sz w:val="22"/>
        </w:rPr>
        <w:t> </w:t>
      </w:r>
      <w:r>
        <w:rPr>
          <w:w w:val="80"/>
          <w:sz w:val="22"/>
        </w:rPr>
        <w:t>alimentos</w:t>
      </w:r>
      <w:r>
        <w:rPr>
          <w:spacing w:val="-6"/>
          <w:w w:val="80"/>
          <w:sz w:val="22"/>
        </w:rPr>
        <w:t> </w:t>
      </w:r>
      <w:r>
        <w:rPr>
          <w:w w:val="80"/>
          <w:sz w:val="22"/>
        </w:rPr>
        <w:t>ricos </w:t>
      </w:r>
      <w:r>
        <w:rPr>
          <w:spacing w:val="-2"/>
          <w:w w:val="90"/>
          <w:sz w:val="22"/>
        </w:rPr>
        <w:t>(fermentados)?</w:t>
      </w:r>
    </w:p>
    <w:p>
      <w:pPr>
        <w:spacing w:before="9"/>
        <w:ind w:left="2441" w:right="0" w:firstLine="0"/>
        <w:jc w:val="left"/>
        <w:rPr>
          <w:i/>
          <w:sz w:val="22"/>
        </w:rPr>
      </w:pPr>
      <w:r>
        <w:rPr>
          <w:i/>
          <w:w w:val="80"/>
          <w:sz w:val="22"/>
        </w:rPr>
        <w:t>Ajuda</w:t>
      </w:r>
      <w:r>
        <w:rPr>
          <w:i/>
          <w:spacing w:val="-2"/>
          <w:sz w:val="22"/>
        </w:rPr>
        <w:t> </w:t>
      </w:r>
      <w:r>
        <w:rPr>
          <w:i/>
          <w:w w:val="80"/>
          <w:sz w:val="22"/>
        </w:rPr>
        <w:t>a</w:t>
      </w:r>
      <w:r>
        <w:rPr>
          <w:i/>
          <w:spacing w:val="-3"/>
          <w:w w:val="80"/>
          <w:sz w:val="22"/>
        </w:rPr>
        <w:t> </w:t>
      </w:r>
      <w:r>
        <w:rPr>
          <w:i/>
          <w:w w:val="80"/>
          <w:sz w:val="22"/>
        </w:rPr>
        <w:t>avaliar</w:t>
      </w:r>
      <w:r>
        <w:rPr>
          <w:i/>
          <w:spacing w:val="5"/>
          <w:sz w:val="22"/>
        </w:rPr>
        <w:t> </w:t>
      </w:r>
      <w:r>
        <w:rPr>
          <w:i/>
          <w:w w:val="80"/>
          <w:sz w:val="22"/>
        </w:rPr>
        <w:t>suporte</w:t>
      </w:r>
      <w:r>
        <w:rPr>
          <w:i/>
          <w:spacing w:val="6"/>
          <w:sz w:val="22"/>
        </w:rPr>
        <w:t> </w:t>
      </w:r>
      <w:r>
        <w:rPr>
          <w:i/>
          <w:w w:val="80"/>
          <w:sz w:val="22"/>
        </w:rPr>
        <w:t>à</w:t>
      </w:r>
      <w:r>
        <w:rPr>
          <w:i/>
          <w:spacing w:val="-7"/>
          <w:w w:val="80"/>
          <w:sz w:val="22"/>
        </w:rPr>
        <w:t> </w:t>
      </w:r>
      <w:r>
        <w:rPr>
          <w:i/>
          <w:w w:val="80"/>
          <w:sz w:val="22"/>
        </w:rPr>
        <w:t>microbiota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e</w:t>
      </w:r>
      <w:r>
        <w:rPr>
          <w:i/>
          <w:spacing w:val="-11"/>
          <w:sz w:val="22"/>
        </w:rPr>
        <w:t> </w:t>
      </w:r>
      <w:r>
        <w:rPr>
          <w:i/>
          <w:w w:val="80"/>
          <w:sz w:val="22"/>
        </w:rPr>
        <w:t>impacto</w:t>
      </w:r>
      <w:r>
        <w:rPr>
          <w:i/>
          <w:spacing w:val="7"/>
          <w:sz w:val="22"/>
        </w:rPr>
        <w:t> </w:t>
      </w:r>
      <w:r>
        <w:rPr>
          <w:i/>
          <w:w w:val="80"/>
          <w:sz w:val="22"/>
        </w:rPr>
        <w:t>na</w:t>
      </w:r>
      <w:r>
        <w:rPr>
          <w:i/>
          <w:spacing w:val="-9"/>
          <w:sz w:val="22"/>
        </w:rPr>
        <w:t> </w:t>
      </w:r>
      <w:r>
        <w:rPr>
          <w:i/>
          <w:spacing w:val="-2"/>
          <w:w w:val="80"/>
          <w:sz w:val="22"/>
        </w:rPr>
        <w:t>mucc›a.</w:t>
      </w:r>
    </w:p>
    <w:p>
      <w:pPr>
        <w:pStyle w:val="BodyText"/>
        <w:spacing w:before="37"/>
        <w:rPr>
          <w:i/>
        </w:rPr>
      </w:pPr>
    </w:p>
    <w:p>
      <w:pPr>
        <w:pStyle w:val="Heading7"/>
        <w:numPr>
          <w:ilvl w:val="0"/>
          <w:numId w:val="6"/>
        </w:numPr>
        <w:tabs>
          <w:tab w:pos="3154" w:val="left" w:leader="none"/>
        </w:tabs>
        <w:spacing w:line="216" w:lineRule="auto" w:before="0" w:after="0"/>
        <w:ind w:left="3154" w:right="2075" w:hanging="350"/>
        <w:jc w:val="left"/>
        <w:rPr>
          <w:color w:val="313131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1641348</wp:posOffset>
            </wp:positionH>
            <wp:positionV relativeFrom="paragraph">
              <wp:posOffset>367217</wp:posOffset>
            </wp:positionV>
            <wp:extent cx="4507992" cy="141731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992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Você</w:t>
      </w:r>
      <w:r>
        <w:rPr/>
        <w:t> </w:t>
      </w:r>
      <w:r>
        <w:rPr>
          <w:w w:val="75"/>
        </w:rPr>
        <w:t>já realizou</w:t>
      </w:r>
      <w:r>
        <w:rPr/>
        <w:t> </w:t>
      </w:r>
      <w:r>
        <w:rPr>
          <w:w w:val="75"/>
        </w:rPr>
        <w:t>algum</w:t>
      </w:r>
      <w:r>
        <w:rPr/>
        <w:t> </w:t>
      </w:r>
      <w:r>
        <w:rPr>
          <w:w w:val="75"/>
        </w:rPr>
        <w:t>exame</w:t>
      </w:r>
      <w:r>
        <w:rPr>
          <w:spacing w:val="6"/>
        </w:rPr>
        <w:t> </w:t>
      </w:r>
      <w:r>
        <w:rPr>
          <w:w w:val="75"/>
        </w:rPr>
        <w:t>de</w:t>
      </w:r>
      <w:r>
        <w:rPr>
          <w:spacing w:val="-1"/>
        </w:rPr>
        <w:t> </w:t>
      </w:r>
      <w:r>
        <w:rPr>
          <w:w w:val="75"/>
        </w:rPr>
        <w:t>fezes</w:t>
      </w:r>
      <w:r>
        <w:rPr>
          <w:spacing w:val="-4"/>
        </w:rPr>
        <w:t> </w:t>
      </w:r>
      <w:r>
        <w:rPr>
          <w:w w:val="75"/>
        </w:rPr>
        <w:t>ou</w:t>
      </w:r>
      <w:r>
        <w:rPr>
          <w:spacing w:val="-5"/>
        </w:rPr>
        <w:t> </w:t>
      </w:r>
      <w:r>
        <w:rPr>
          <w:w w:val="75"/>
        </w:rPr>
        <w:t>calprotectina</w:t>
      </w:r>
      <w:r>
        <w:rPr>
          <w:spacing w:val="17"/>
        </w:rPr>
        <w:t> </w:t>
      </w:r>
      <w:r>
        <w:rPr>
          <w:w w:val="75"/>
        </w:rPr>
        <w:t>fecal?</w:t>
      </w:r>
      <w:r>
        <w:rPr>
          <w:spacing w:val="-4"/>
        </w:rPr>
        <w:t> </w:t>
      </w:r>
      <w:r>
        <w:rPr>
          <w:w w:val="75"/>
        </w:rPr>
        <w:t>Lembra</w:t>
      </w:r>
      <w:r>
        <w:rPr>
          <w:spacing w:val="9"/>
        </w:rPr>
        <w:t> </w:t>
      </w:r>
      <w:r>
        <w:rPr>
          <w:w w:val="75"/>
        </w:rPr>
        <w:t>do </w:t>
      </w:r>
      <w:r>
        <w:rPr>
          <w:spacing w:val="-2"/>
          <w:w w:val="80"/>
        </w:rPr>
        <w:t>resultado?</w:t>
      </w:r>
    </w:p>
    <w:p>
      <w:pPr>
        <w:spacing w:before="49"/>
        <w:ind w:left="2436" w:right="0" w:firstLine="0"/>
        <w:jc w:val="left"/>
        <w:rPr>
          <w:sz w:val="17"/>
        </w:rPr>
      </w:pPr>
      <w:r>
        <w:rPr>
          <w:spacing w:val="-2"/>
          <w:w w:val="95"/>
          <w:sz w:val="17"/>
        </w:rPr>
        <w:t>/T/t/C0S6.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28"/>
        <w:rPr>
          <w:sz w:val="17"/>
        </w:rPr>
      </w:pPr>
    </w:p>
    <w:p>
      <w:pPr>
        <w:pStyle w:val="Heading4"/>
        <w:ind w:left="2428"/>
        <w:rPr>
          <w:rFonts w:ascii="Arial"/>
        </w:rPr>
      </w:pPr>
      <w:r>
        <w:rPr>
          <w:rFonts w:ascii="Arial"/>
          <w:w w:val="85"/>
        </w:rPr>
        <w:t>Escala</w:t>
      </w:r>
      <w:r>
        <w:rPr>
          <w:rFonts w:ascii="Arial"/>
          <w:spacing w:val="3"/>
        </w:rPr>
        <w:t> </w:t>
      </w:r>
      <w:r>
        <w:rPr>
          <w:rFonts w:ascii="Arial"/>
          <w:w w:val="85"/>
        </w:rPr>
        <w:t>de</w:t>
      </w:r>
      <w:r>
        <w:rPr>
          <w:rFonts w:ascii="Arial"/>
          <w:spacing w:val="-1"/>
          <w:w w:val="85"/>
        </w:rPr>
        <w:t> </w:t>
      </w:r>
      <w:r>
        <w:rPr>
          <w:rFonts w:ascii="Arial"/>
          <w:spacing w:val="-2"/>
          <w:w w:val="85"/>
        </w:rPr>
        <w:t>Bristol</w:t>
      </w:r>
    </w:p>
    <w:p>
      <w:pPr>
        <w:pStyle w:val="BodyText"/>
        <w:spacing w:line="252" w:lineRule="auto" w:before="145"/>
        <w:ind w:left="2427" w:right="2082" w:firstLine="721"/>
        <w:jc w:val="both"/>
      </w:pPr>
      <w:r>
        <w:rPr>
          <w:w w:val="85"/>
        </w:rPr>
        <w:t>A Escala</w:t>
      </w:r>
      <w:r>
        <w:rPr>
          <w:w w:val="85"/>
        </w:rPr>
        <w:t> de Fezes</w:t>
      </w:r>
      <w:r>
        <w:rPr>
          <w:w w:val="85"/>
        </w:rPr>
        <w:t> de Bristol</w:t>
      </w:r>
      <w:r>
        <w:rPr>
          <w:w w:val="85"/>
        </w:rPr>
        <w:t> é uma</w:t>
      </w:r>
      <w:r>
        <w:rPr>
          <w:w w:val="85"/>
        </w:rPr>
        <w:t> ferramenta</w:t>
      </w:r>
      <w:r>
        <w:rPr>
          <w:w w:val="85"/>
        </w:rPr>
        <w:t> simples</w:t>
      </w:r>
      <w:r>
        <w:rPr>
          <w:w w:val="85"/>
        </w:rPr>
        <w:t> que oferece</w:t>
      </w:r>
      <w:r>
        <w:rPr>
          <w:w w:val="85"/>
        </w:rPr>
        <w:t> pistas </w:t>
      </w:r>
      <w:r>
        <w:rPr>
          <w:spacing w:val="-2"/>
          <w:w w:val="85"/>
        </w:rPr>
        <w:t>clínicas</w:t>
      </w:r>
      <w:r>
        <w:rPr/>
        <w:t> </w:t>
      </w:r>
      <w:r>
        <w:rPr>
          <w:spacing w:val="-2"/>
          <w:w w:val="85"/>
        </w:rPr>
        <w:t>sobre o tempo de trânsito intestinal,</w:t>
      </w:r>
      <w:r>
        <w:rPr>
          <w:spacing w:val="-2"/>
        </w:rPr>
        <w:t> </w:t>
      </w:r>
      <w:r>
        <w:rPr>
          <w:spacing w:val="-2"/>
          <w:w w:val="85"/>
        </w:rPr>
        <w:t>nivel</w:t>
      </w:r>
      <w:r>
        <w:rPr/>
        <w:t> </w:t>
      </w:r>
      <w:r>
        <w:rPr>
          <w:spacing w:val="-2"/>
          <w:w w:val="85"/>
        </w:rPr>
        <w:t>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hidratação,</w:t>
      </w:r>
      <w:r>
        <w:rPr>
          <w:spacing w:val="-1"/>
        </w:rPr>
        <w:t> </w:t>
      </w:r>
      <w:r>
        <w:rPr>
          <w:spacing w:val="-2"/>
          <w:w w:val="85"/>
        </w:rPr>
        <w:t>presença 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disbiose, </w:t>
      </w:r>
      <w:r>
        <w:rPr>
          <w:w w:val="85"/>
        </w:rPr>
        <w:t>inflamação</w:t>
      </w:r>
      <w:r>
        <w:rPr>
          <w:spacing w:val="-7"/>
          <w:w w:val="85"/>
        </w:rPr>
        <w:t> </w:t>
      </w:r>
      <w:r>
        <w:rPr>
          <w:w w:val="85"/>
        </w:rPr>
        <w:t>intestinal,</w:t>
      </w:r>
      <w:r>
        <w:rPr>
          <w:spacing w:val="-9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eficiência</w:t>
      </w:r>
      <w:r>
        <w:rPr>
          <w:spacing w:val="-8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digestão.</w:t>
      </w:r>
    </w:p>
    <w:p>
      <w:pPr>
        <w:pStyle w:val="BodyText"/>
        <w:spacing w:line="244" w:lineRule="auto" w:before="2"/>
        <w:ind w:left="2429" w:right="2070" w:firstLine="709"/>
        <w:jc w:val="both"/>
      </w:pPr>
      <w:r>
        <w:rPr>
          <w:w w:val="85"/>
        </w:rPr>
        <w:t>Essa</w:t>
      </w:r>
      <w:r>
        <w:rPr>
          <w:w w:val="85"/>
        </w:rPr>
        <w:t> escala</w:t>
      </w:r>
      <w:r>
        <w:rPr>
          <w:w w:val="85"/>
        </w:rPr>
        <w:t> nos permite ir além</w:t>
      </w:r>
      <w:r>
        <w:rPr>
          <w:w w:val="85"/>
        </w:rPr>
        <w:t> do aspecto</w:t>
      </w:r>
      <w:r>
        <w:rPr>
          <w:w w:val="85"/>
        </w:rPr>
        <w:t> eliminatório e observar</w:t>
      </w:r>
      <w:r>
        <w:rPr>
          <w:w w:val="85"/>
        </w:rPr>
        <w:t> como o intestino</w:t>
      </w:r>
      <w:r>
        <w:rPr/>
        <w:t> </w:t>
      </w:r>
      <w:r>
        <w:rPr>
          <w:w w:val="85"/>
        </w:rPr>
        <w:t>reflete o</w:t>
      </w:r>
      <w:r>
        <w:rPr>
          <w:spacing w:val="-5"/>
          <w:w w:val="85"/>
        </w:rPr>
        <w:t> </w:t>
      </w:r>
      <w:r>
        <w:rPr>
          <w:w w:val="85"/>
        </w:rPr>
        <w:t>estado geral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4"/>
          <w:w w:val="85"/>
        </w:rPr>
        <w:t> </w:t>
      </w:r>
      <w:r>
        <w:rPr>
          <w:w w:val="85"/>
        </w:rPr>
        <w:t>corpo.</w:t>
      </w:r>
    </w:p>
    <w:p>
      <w:pPr>
        <w:pStyle w:val="BodyText"/>
      </w:pPr>
    </w:p>
    <w:p>
      <w:pPr>
        <w:pStyle w:val="BodyText"/>
        <w:spacing w:before="46"/>
      </w:pPr>
    </w:p>
    <w:p>
      <w:pPr>
        <w:spacing w:before="1"/>
        <w:ind w:left="2431" w:right="0" w:firstLine="0"/>
        <w:jc w:val="left"/>
        <w:rPr>
          <w:sz w:val="24"/>
        </w:rPr>
      </w:pPr>
      <w:r>
        <w:rPr>
          <w:w w:val="80"/>
          <w:sz w:val="24"/>
        </w:rPr>
        <w:t>Tipo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1</w:t>
      </w:r>
      <w:r>
        <w:rPr>
          <w:spacing w:val="-32"/>
          <w:w w:val="80"/>
          <w:sz w:val="24"/>
        </w:rPr>
        <w:t> </w:t>
      </w:r>
      <w:r>
        <w:rPr>
          <w:w w:val="80"/>
          <w:sz w:val="24"/>
        </w:rPr>
        <w:t>-</w:t>
      </w:r>
      <w:r>
        <w:rPr>
          <w:spacing w:val="-10"/>
          <w:sz w:val="24"/>
        </w:rPr>
        <w:t> </w:t>
      </w:r>
      <w:r>
        <w:rPr>
          <w:w w:val="80"/>
          <w:sz w:val="24"/>
        </w:rPr>
        <w:t>Fezes</w:t>
      </w:r>
      <w:r>
        <w:rPr>
          <w:spacing w:val="2"/>
          <w:sz w:val="24"/>
        </w:rPr>
        <w:t> </w:t>
      </w:r>
      <w:r>
        <w:rPr>
          <w:w w:val="80"/>
          <w:sz w:val="24"/>
        </w:rPr>
        <w:t>em</w:t>
      </w:r>
      <w:r>
        <w:rPr>
          <w:spacing w:val="-13"/>
          <w:sz w:val="24"/>
        </w:rPr>
        <w:t> </w:t>
      </w:r>
      <w:r>
        <w:rPr>
          <w:w w:val="80"/>
          <w:sz w:val="24"/>
        </w:rPr>
        <w:t>formato</w:t>
      </w:r>
      <w:r>
        <w:rPr>
          <w:spacing w:val="-2"/>
          <w:sz w:val="24"/>
        </w:rPr>
        <w:t> </w:t>
      </w:r>
      <w:r>
        <w:rPr>
          <w:w w:val="80"/>
          <w:sz w:val="24"/>
        </w:rPr>
        <w:t>de</w:t>
      </w:r>
      <w:r>
        <w:rPr>
          <w:spacing w:val="-6"/>
          <w:w w:val="80"/>
          <w:sz w:val="24"/>
        </w:rPr>
        <w:t> </w:t>
      </w:r>
      <w:r>
        <w:rPr>
          <w:w w:val="80"/>
          <w:sz w:val="24"/>
        </w:rPr>
        <w:t>bolinhas</w:t>
      </w:r>
      <w:r>
        <w:rPr>
          <w:spacing w:val="-7"/>
          <w:sz w:val="24"/>
        </w:rPr>
        <w:t> </w:t>
      </w:r>
      <w:r>
        <w:rPr>
          <w:w w:val="80"/>
          <w:sz w:val="24"/>
        </w:rPr>
        <w:t>duras,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separadas,</w:t>
      </w:r>
      <w:r>
        <w:rPr>
          <w:spacing w:val="-3"/>
          <w:sz w:val="24"/>
        </w:rPr>
        <w:t> </w:t>
      </w:r>
      <w:r>
        <w:rPr>
          <w:w w:val="80"/>
          <w:sz w:val="24"/>
        </w:rPr>
        <w:t>semelhantes</w:t>
      </w:r>
      <w:r>
        <w:rPr>
          <w:spacing w:val="3"/>
          <w:sz w:val="24"/>
        </w:rPr>
        <w:t> </w:t>
      </w:r>
      <w:r>
        <w:rPr>
          <w:w w:val="80"/>
          <w:sz w:val="24"/>
        </w:rPr>
        <w:t>a</w:t>
      </w:r>
      <w:r>
        <w:rPr>
          <w:spacing w:val="-4"/>
          <w:w w:val="80"/>
          <w:sz w:val="24"/>
        </w:rPr>
        <w:t> </w:t>
      </w:r>
      <w:r>
        <w:rPr>
          <w:spacing w:val="-2"/>
          <w:w w:val="80"/>
          <w:sz w:val="24"/>
        </w:rPr>
        <w:t>nozes</w:t>
      </w:r>
    </w:p>
    <w:p>
      <w:pPr>
        <w:pStyle w:val="BodyText"/>
        <w:spacing w:before="13"/>
        <w:rPr>
          <w:sz w:val="24"/>
        </w:rPr>
      </w:pPr>
    </w:p>
    <w:p>
      <w:pPr>
        <w:pStyle w:val="BodyText"/>
        <w:spacing w:line="244" w:lineRule="auto" w:before="1"/>
        <w:ind w:left="2422" w:right="2017" w:firstLine="709"/>
      </w:pPr>
      <w:r>
        <w:rPr>
          <w:w w:val="85"/>
        </w:rPr>
        <w:t>Esse</w:t>
      </w:r>
      <w:r>
        <w:rPr>
          <w:spacing w:val="32"/>
        </w:rPr>
        <w:t> </w:t>
      </w:r>
      <w:r>
        <w:rPr>
          <w:w w:val="85"/>
        </w:rPr>
        <w:t>padrão</w:t>
      </w:r>
      <w:r>
        <w:rPr>
          <w:spacing w:val="34"/>
        </w:rPr>
        <w:t> </w:t>
      </w:r>
      <w:r>
        <w:rPr>
          <w:w w:val="85"/>
        </w:rPr>
        <w:t>indica</w:t>
      </w:r>
      <w:r>
        <w:rPr>
          <w:spacing w:val="31"/>
        </w:rPr>
        <w:t> </w:t>
      </w:r>
      <w:r>
        <w:rPr>
          <w:w w:val="85"/>
        </w:rPr>
        <w:t>constipaçáo</w:t>
      </w:r>
      <w:r>
        <w:rPr>
          <w:spacing w:val="40"/>
        </w:rPr>
        <w:t> </w:t>
      </w:r>
      <w:r>
        <w:rPr>
          <w:w w:val="85"/>
        </w:rPr>
        <w:t>severa,</w:t>
      </w:r>
      <w:r>
        <w:rPr>
          <w:spacing w:val="35"/>
        </w:rPr>
        <w:t> </w:t>
      </w:r>
      <w:r>
        <w:rPr>
          <w:w w:val="85"/>
        </w:rPr>
        <w:t>gefalmente</w:t>
      </w:r>
      <w:r>
        <w:rPr>
          <w:spacing w:val="40"/>
        </w:rPr>
        <w:t> </w:t>
      </w:r>
      <w:r>
        <w:rPr>
          <w:w w:val="85"/>
        </w:rPr>
        <w:t>associada</w:t>
      </w:r>
      <w:r>
        <w:rPr>
          <w:spacing w:val="40"/>
        </w:rPr>
        <w:t> </w:t>
      </w:r>
      <w:r>
        <w:rPr>
          <w:w w:val="85"/>
        </w:rPr>
        <w:t>a</w:t>
      </w:r>
      <w:r>
        <w:rPr>
          <w:spacing w:val="25"/>
        </w:rPr>
        <w:t> </w:t>
      </w:r>
      <w:r>
        <w:rPr>
          <w:w w:val="85"/>
        </w:rPr>
        <w:t>trânsito intestinal extremamente lento.</w:t>
      </w:r>
    </w:p>
    <w:p>
      <w:pPr>
        <w:pStyle w:val="BodyText"/>
        <w:spacing w:line="244" w:lineRule="auto" w:before="16"/>
        <w:ind w:left="2429" w:right="2017" w:firstLine="710"/>
      </w:pPr>
      <w:r>
        <w:rPr>
          <w:w w:val="80"/>
        </w:rPr>
        <w:t>Pode haver baixa hidratação</w:t>
      </w:r>
      <w:r>
        <w:rPr/>
        <w:t> </w:t>
      </w:r>
      <w:r>
        <w:rPr>
          <w:w w:val="80"/>
        </w:rPr>
        <w:t>intestinal,</w:t>
      </w:r>
      <w:r>
        <w:rPr/>
        <w:t> </w:t>
      </w:r>
      <w:r>
        <w:rPr>
          <w:w w:val="80"/>
        </w:rPr>
        <w:t>consumo</w:t>
      </w:r>
      <w:r>
        <w:rPr/>
        <w:t> </w:t>
      </w:r>
      <w:r>
        <w:rPr>
          <w:w w:val="80"/>
        </w:rPr>
        <w:t>insuficiente</w:t>
      </w:r>
      <w:r>
        <w:rPr/>
        <w:t> </w:t>
      </w:r>
      <w:r>
        <w:rPr>
          <w:w w:val="80"/>
        </w:rPr>
        <w:t>de fibras solúveis, </w:t>
      </w:r>
      <w:r>
        <w:rPr>
          <w:w w:val="85"/>
        </w:rPr>
        <w:t>desequilíbrio</w:t>
      </w:r>
      <w:r>
        <w:rPr>
          <w:spacing w:val="-4"/>
          <w:w w:val="85"/>
        </w:rPr>
        <w:t> </w:t>
      </w:r>
      <w:r>
        <w:rPr>
          <w:w w:val="85"/>
        </w:rPr>
        <w:t>na</w:t>
      </w:r>
      <w:r>
        <w:rPr>
          <w:spacing w:val="-6"/>
          <w:w w:val="85"/>
        </w:rPr>
        <w:t> </w:t>
      </w:r>
      <w:r>
        <w:rPr>
          <w:w w:val="85"/>
        </w:rPr>
        <w:t>microbiota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baixa</w:t>
      </w:r>
      <w:r>
        <w:rPr>
          <w:spacing w:val="-6"/>
          <w:w w:val="85"/>
        </w:rPr>
        <w:t> </w:t>
      </w:r>
      <w:r>
        <w:rPr>
          <w:w w:val="85"/>
        </w:rPr>
        <w:t>motilidade</w:t>
      </w:r>
      <w:r>
        <w:rPr>
          <w:spacing w:val="-6"/>
          <w:w w:val="85"/>
        </w:rPr>
        <w:t> </w:t>
      </w:r>
      <w:r>
        <w:rPr>
          <w:w w:val="85"/>
        </w:rPr>
        <w:t>intestinal.</w:t>
      </w:r>
    </w:p>
    <w:p>
      <w:pPr>
        <w:pStyle w:val="BodyText"/>
        <w:spacing w:line="244" w:lineRule="auto" w:before="10"/>
        <w:ind w:left="2435" w:right="2017" w:firstLine="696"/>
      </w:pPr>
      <w:r>
        <w:rPr>
          <w:spacing w:val="-2"/>
          <w:w w:val="85"/>
        </w:rPr>
        <w:t>Estresse</w:t>
      </w:r>
      <w:r>
        <w:rPr/>
        <w:t> </w:t>
      </w:r>
      <w:r>
        <w:rPr>
          <w:spacing w:val="-2"/>
          <w:w w:val="85"/>
        </w:rPr>
        <w:t>crônica</w:t>
      </w:r>
      <w:r>
        <w:rPr>
          <w:spacing w:val="9"/>
        </w:rPr>
        <w:t> </w:t>
      </w:r>
      <w:r>
        <w:rPr>
          <w:spacing w:val="-2"/>
          <w:w w:val="85"/>
        </w:rPr>
        <w:t>e hipoatividade</w:t>
      </w:r>
      <w:r>
        <w:rPr>
          <w:spacing w:val="13"/>
        </w:rPr>
        <w:t> </w:t>
      </w:r>
      <w:r>
        <w:rPr>
          <w:spacing w:val="-2"/>
          <w:w w:val="85"/>
        </w:rPr>
        <w:t>do eixo HPA</w:t>
      </w:r>
      <w:r>
        <w:rPr>
          <w:spacing w:val="-2"/>
        </w:rPr>
        <w:t> </w:t>
      </w:r>
      <w:r>
        <w:rPr>
          <w:spacing w:val="-2"/>
          <w:w w:val="85"/>
        </w:rPr>
        <w:t>também</w:t>
      </w:r>
      <w:r>
        <w:rPr/>
        <w:t> </w:t>
      </w:r>
      <w:r>
        <w:rPr>
          <w:spacing w:val="-2"/>
          <w:w w:val="85"/>
        </w:rPr>
        <w:t>podem</w:t>
      </w:r>
      <w:r>
        <w:rPr/>
        <w:t> </w:t>
      </w:r>
      <w:r>
        <w:rPr>
          <w:spacing w:val="-2"/>
          <w:w w:val="85"/>
        </w:rPr>
        <w:t>contribuir</w:t>
      </w:r>
      <w:r>
        <w:rPr/>
        <w:t> </w:t>
      </w:r>
      <w:r>
        <w:rPr>
          <w:spacing w:val="-2"/>
          <w:w w:val="85"/>
        </w:rPr>
        <w:t>para </w:t>
      </w:r>
      <w:r>
        <w:rPr>
          <w:w w:val="90"/>
        </w:rPr>
        <w:t>esse padrão.</w:t>
      </w:r>
    </w:p>
    <w:p>
      <w:pPr>
        <w:pStyle w:val="BodyText"/>
        <w:spacing w:before="37"/>
      </w:pPr>
    </w:p>
    <w:p>
      <w:pPr>
        <w:pStyle w:val="BodyText"/>
        <w:ind w:left="2800"/>
      </w:pPr>
      <w:r>
        <w:rPr>
          <w:w w:val="85"/>
        </w:rPr>
        <w:t>O</w:t>
      </w:r>
      <w:r>
        <w:rPr>
          <w:spacing w:val="-9"/>
        </w:rPr>
        <w:t> </w:t>
      </w:r>
      <w:r>
        <w:rPr>
          <w:w w:val="85"/>
        </w:rPr>
        <w:t>que</w:t>
      </w:r>
      <w:r>
        <w:rPr>
          <w:spacing w:val="-10"/>
        </w:rPr>
        <w:t> </w:t>
      </w:r>
      <w:r>
        <w:rPr>
          <w:spacing w:val="-2"/>
          <w:w w:val="85"/>
        </w:rPr>
        <w:t>investigar: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7"/>
        </w:numPr>
        <w:tabs>
          <w:tab w:pos="3162" w:val="left" w:leader="none"/>
        </w:tabs>
        <w:spacing w:line="240" w:lineRule="auto" w:before="1" w:after="0"/>
        <w:ind w:left="3162" w:right="0" w:hanging="356"/>
        <w:jc w:val="left"/>
        <w:rPr>
          <w:color w:val="0A0A0A"/>
          <w:sz w:val="22"/>
        </w:rPr>
      </w:pPr>
      <w:r>
        <w:rPr>
          <w:w w:val="80"/>
          <w:sz w:val="22"/>
        </w:rPr>
        <w:t>Baixa</w:t>
      </w:r>
      <w:r>
        <w:rPr>
          <w:spacing w:val="-3"/>
          <w:sz w:val="22"/>
        </w:rPr>
        <w:t> </w:t>
      </w:r>
      <w:r>
        <w:rPr>
          <w:w w:val="80"/>
          <w:sz w:val="22"/>
        </w:rPr>
        <w:t>ingestão</w:t>
      </w:r>
      <w:r>
        <w:rPr>
          <w:spacing w:val="-1"/>
          <w:sz w:val="22"/>
        </w:rPr>
        <w:t> </w:t>
      </w:r>
      <w:r>
        <w:rPr>
          <w:w w:val="80"/>
          <w:sz w:val="22"/>
        </w:rPr>
        <w:t>de</w:t>
      </w:r>
      <w:r>
        <w:rPr>
          <w:spacing w:val="-6"/>
          <w:sz w:val="22"/>
        </w:rPr>
        <w:t> </w:t>
      </w:r>
      <w:r>
        <w:rPr>
          <w:w w:val="80"/>
          <w:sz w:val="22"/>
        </w:rPr>
        <w:t>água</w:t>
      </w:r>
      <w:r>
        <w:rPr>
          <w:sz w:val="22"/>
        </w:rPr>
        <w:t> </w:t>
      </w:r>
      <w:r>
        <w:rPr>
          <w:w w:val="80"/>
          <w:sz w:val="22"/>
        </w:rPr>
        <w:t>e</w:t>
      </w:r>
      <w:r>
        <w:rPr>
          <w:spacing w:val="-9"/>
          <w:sz w:val="22"/>
        </w:rPr>
        <w:t> </w:t>
      </w:r>
      <w:r>
        <w:rPr>
          <w:spacing w:val="-2"/>
          <w:w w:val="80"/>
          <w:sz w:val="22"/>
        </w:rPr>
        <w:t>fibras</w:t>
      </w:r>
    </w:p>
    <w:p>
      <w:pPr>
        <w:pStyle w:val="ListParagraph"/>
        <w:numPr>
          <w:ilvl w:val="0"/>
          <w:numId w:val="7"/>
        </w:numPr>
        <w:tabs>
          <w:tab w:pos="3153" w:val="left" w:leader="none"/>
        </w:tabs>
        <w:spacing w:line="240" w:lineRule="auto" w:before="13" w:after="0"/>
        <w:ind w:left="3153" w:right="0" w:hanging="347"/>
        <w:jc w:val="left"/>
        <w:rPr>
          <w:color w:val="2D2D2D"/>
          <w:sz w:val="22"/>
        </w:rPr>
      </w:pPr>
      <w:r>
        <w:rPr>
          <w:w w:val="80"/>
          <w:sz w:val="22"/>
        </w:rPr>
        <w:t>Uso</w:t>
      </w:r>
      <w:r>
        <w:rPr>
          <w:spacing w:val="-5"/>
          <w:sz w:val="22"/>
        </w:rPr>
        <w:t> </w:t>
      </w:r>
      <w:r>
        <w:rPr>
          <w:w w:val="80"/>
          <w:sz w:val="22"/>
        </w:rPr>
        <w:t>crônico</w:t>
      </w:r>
      <w:r>
        <w:rPr>
          <w:spacing w:val="4"/>
          <w:sz w:val="22"/>
        </w:rPr>
        <w:t> </w:t>
      </w:r>
      <w:r>
        <w:rPr>
          <w:w w:val="80"/>
          <w:sz w:val="22"/>
        </w:rPr>
        <w:t>de</w:t>
      </w:r>
      <w:r>
        <w:rPr>
          <w:spacing w:val="-7"/>
          <w:sz w:val="22"/>
        </w:rPr>
        <w:t> </w:t>
      </w:r>
      <w:r>
        <w:rPr>
          <w:w w:val="80"/>
          <w:sz w:val="22"/>
        </w:rPr>
        <w:t>medicamentos</w:t>
      </w:r>
      <w:r>
        <w:rPr>
          <w:spacing w:val="21"/>
          <w:sz w:val="22"/>
        </w:rPr>
        <w:t> </w:t>
      </w:r>
      <w:r>
        <w:rPr>
          <w:w w:val="80"/>
          <w:sz w:val="22"/>
        </w:rPr>
        <w:t>constipantes</w:t>
      </w:r>
      <w:r>
        <w:rPr>
          <w:spacing w:val="16"/>
          <w:sz w:val="22"/>
        </w:rPr>
        <w:t> </w:t>
      </w:r>
      <w:r>
        <w:rPr>
          <w:w w:val="80"/>
          <w:sz w:val="22"/>
        </w:rPr>
        <w:t>(opioides,</w:t>
      </w:r>
      <w:r>
        <w:rPr>
          <w:spacing w:val="14"/>
          <w:sz w:val="22"/>
        </w:rPr>
        <w:t> </w:t>
      </w:r>
      <w:r>
        <w:rPr>
          <w:spacing w:val="-2"/>
          <w:w w:val="80"/>
          <w:sz w:val="22"/>
        </w:rPr>
        <w:t>anticolinérgicos)</w:t>
      </w:r>
    </w:p>
    <w:p>
      <w:pPr>
        <w:pStyle w:val="ListParagraph"/>
        <w:numPr>
          <w:ilvl w:val="0"/>
          <w:numId w:val="7"/>
        </w:numPr>
        <w:tabs>
          <w:tab w:pos="3153" w:val="left" w:leader="none"/>
        </w:tabs>
        <w:spacing w:line="240" w:lineRule="auto" w:before="6" w:after="0"/>
        <w:ind w:left="3153" w:right="0" w:hanging="347"/>
        <w:jc w:val="left"/>
        <w:rPr>
          <w:color w:val="181818"/>
          <w:sz w:val="22"/>
        </w:rPr>
      </w:pPr>
      <w:r>
        <w:rPr>
          <w:w w:val="80"/>
          <w:sz w:val="22"/>
        </w:rPr>
        <w:t>Hipotireoidismo,</w:t>
      </w:r>
      <w:r>
        <w:rPr>
          <w:spacing w:val="-6"/>
          <w:sz w:val="22"/>
        </w:rPr>
        <w:t> </w:t>
      </w:r>
      <w:r>
        <w:rPr>
          <w:w w:val="80"/>
          <w:sz w:val="22"/>
        </w:rPr>
        <w:t>SIB0,</w:t>
      </w:r>
      <w:r>
        <w:rPr>
          <w:spacing w:val="6"/>
          <w:sz w:val="22"/>
        </w:rPr>
        <w:t> </w:t>
      </w:r>
      <w:r>
        <w:rPr>
          <w:w w:val="80"/>
          <w:sz w:val="22"/>
        </w:rPr>
        <w:t>disbiose</w:t>
      </w:r>
      <w:r>
        <w:rPr>
          <w:spacing w:val="17"/>
          <w:sz w:val="22"/>
        </w:rPr>
        <w:t> </w:t>
      </w:r>
      <w:r>
        <w:rPr>
          <w:w w:val="80"/>
          <w:sz w:val="22"/>
        </w:rPr>
        <w:t>ou</w:t>
      </w:r>
      <w:r>
        <w:rPr>
          <w:spacing w:val="-1"/>
          <w:sz w:val="22"/>
        </w:rPr>
        <w:t> </w:t>
      </w:r>
      <w:r>
        <w:rPr>
          <w:w w:val="80"/>
          <w:sz w:val="22"/>
        </w:rPr>
        <w:t>uso</w:t>
      </w:r>
      <w:r>
        <w:rPr>
          <w:spacing w:val="11"/>
          <w:sz w:val="22"/>
        </w:rPr>
        <w:t> </w:t>
      </w:r>
      <w:r>
        <w:rPr>
          <w:w w:val="80"/>
          <w:sz w:val="22"/>
        </w:rPr>
        <w:t>de</w:t>
      </w:r>
      <w:r>
        <w:rPr>
          <w:spacing w:val="3"/>
          <w:sz w:val="22"/>
        </w:rPr>
        <w:t> </w:t>
      </w:r>
      <w:r>
        <w:rPr>
          <w:w w:val="80"/>
          <w:sz w:val="22"/>
        </w:rPr>
        <w:t>antibióticos</w:t>
      </w:r>
      <w:r>
        <w:rPr>
          <w:spacing w:val="21"/>
          <w:sz w:val="22"/>
        </w:rPr>
        <w:t> </w:t>
      </w:r>
      <w:r>
        <w:rPr>
          <w:spacing w:val="-2"/>
          <w:w w:val="80"/>
          <w:sz w:val="22"/>
        </w:rPr>
        <w:t>recentes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4770" w:top="880" w:bottom="4960" w:left="141" w:right="141"/>
        </w:sectPr>
      </w:pPr>
    </w:p>
    <w:p>
      <w:pPr>
        <w:pStyle w:val="ListParagraph"/>
        <w:numPr>
          <w:ilvl w:val="0"/>
          <w:numId w:val="7"/>
        </w:numPr>
        <w:tabs>
          <w:tab w:pos="3209" w:val="left" w:leader="none"/>
        </w:tabs>
        <w:spacing w:line="240" w:lineRule="auto" w:before="67" w:after="0"/>
        <w:ind w:left="3209" w:right="0" w:hanging="354"/>
        <w:jc w:val="left"/>
        <w:rPr>
          <w:color w:val="3B3B3B"/>
          <w:sz w:val="24"/>
        </w:rPr>
      </w:pPr>
      <w:r>
        <w:rPr>
          <w:w w:val="75"/>
          <w:sz w:val="24"/>
        </w:rPr>
        <w:t>Carga tóxica elevada</w:t>
      </w:r>
      <w:r>
        <w:rPr>
          <w:spacing w:val="-10"/>
          <w:sz w:val="24"/>
        </w:rPr>
        <w:t> </w:t>
      </w:r>
      <w:r>
        <w:rPr>
          <w:w w:val="75"/>
          <w:sz w:val="24"/>
        </w:rPr>
        <w:t>com</w:t>
      </w:r>
      <w:r>
        <w:rPr>
          <w:spacing w:val="-17"/>
          <w:sz w:val="24"/>
        </w:rPr>
        <w:t> </w:t>
      </w:r>
      <w:r>
        <w:rPr>
          <w:w w:val="75"/>
          <w:sz w:val="24"/>
        </w:rPr>
        <w:t>baixo</w:t>
      </w:r>
      <w:r>
        <w:rPr>
          <w:spacing w:val="-17"/>
          <w:sz w:val="24"/>
        </w:rPr>
        <w:t> </w:t>
      </w:r>
      <w:r>
        <w:rPr>
          <w:w w:val="75"/>
          <w:sz w:val="24"/>
        </w:rPr>
        <w:t>poder</w:t>
      </w:r>
      <w:r>
        <w:rPr>
          <w:spacing w:val="-16"/>
          <w:sz w:val="24"/>
        </w:rPr>
        <w:t> </w:t>
      </w:r>
      <w:r>
        <w:rPr>
          <w:spacing w:val="-2"/>
          <w:w w:val="75"/>
          <w:sz w:val="24"/>
        </w:rPr>
        <w:t>eliminatório</w:t>
      </w: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4"/>
        </w:rPr>
      </w:pPr>
    </w:p>
    <w:p>
      <w:pPr>
        <w:spacing w:before="0"/>
        <w:ind w:left="3188" w:right="0" w:hanging="700"/>
        <w:jc w:val="left"/>
        <w:rPr>
          <w:sz w:val="24"/>
        </w:rPr>
      </w:pPr>
      <w:r>
        <w:rPr>
          <w:w w:val="80"/>
          <w:sz w:val="24"/>
        </w:rPr>
        <w:t>Tipo</w:t>
      </w:r>
      <w:r>
        <w:rPr>
          <w:spacing w:val="-4"/>
          <w:w w:val="80"/>
          <w:sz w:val="24"/>
        </w:rPr>
        <w:t> </w:t>
      </w:r>
      <w:r>
        <w:rPr>
          <w:color w:val="212121"/>
          <w:w w:val="80"/>
          <w:sz w:val="24"/>
        </w:rPr>
        <w:t>2</w:t>
      </w:r>
      <w:r>
        <w:rPr>
          <w:color w:val="212121"/>
          <w:spacing w:val="-17"/>
          <w:w w:val="80"/>
          <w:sz w:val="24"/>
        </w:rPr>
        <w:t> </w:t>
      </w:r>
      <w:r>
        <w:rPr>
          <w:w w:val="80"/>
          <w:sz w:val="24"/>
        </w:rPr>
        <w:t>-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Fezes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em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formato</w:t>
      </w:r>
      <w:r>
        <w:rPr>
          <w:spacing w:val="-4"/>
          <w:w w:val="80"/>
          <w:sz w:val="24"/>
        </w:rPr>
        <w:t> </w:t>
      </w:r>
      <w:r>
        <w:rPr>
          <w:color w:val="0E0E0E"/>
          <w:w w:val="80"/>
          <w:sz w:val="24"/>
        </w:rPr>
        <w:t>de</w:t>
      </w:r>
      <w:r>
        <w:rPr>
          <w:color w:val="0E0E0E"/>
          <w:spacing w:val="-4"/>
          <w:w w:val="80"/>
          <w:sz w:val="24"/>
        </w:rPr>
        <w:t> </w:t>
      </w:r>
      <w:r>
        <w:rPr>
          <w:w w:val="80"/>
          <w:sz w:val="24"/>
        </w:rPr>
        <w:t>salsicha,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mas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com</w:t>
      </w:r>
      <w:r>
        <w:rPr>
          <w:spacing w:val="-7"/>
          <w:w w:val="80"/>
          <w:sz w:val="24"/>
        </w:rPr>
        <w:t> </w:t>
      </w:r>
      <w:r>
        <w:rPr>
          <w:w w:val="80"/>
          <w:sz w:val="24"/>
        </w:rPr>
        <w:t>aparência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segmentada</w:t>
      </w:r>
      <w:r>
        <w:rPr>
          <w:spacing w:val="-10"/>
          <w:sz w:val="24"/>
        </w:rPr>
        <w:t> </w:t>
      </w:r>
      <w:r>
        <w:rPr>
          <w:w w:val="80"/>
          <w:sz w:val="24"/>
        </w:rPr>
        <w:t>e</w:t>
      </w:r>
      <w:r>
        <w:rPr>
          <w:spacing w:val="-6"/>
          <w:w w:val="80"/>
          <w:sz w:val="24"/>
        </w:rPr>
        <w:t> </w:t>
      </w:r>
      <w:r>
        <w:rPr>
          <w:spacing w:val="-2"/>
          <w:w w:val="80"/>
          <w:sz w:val="24"/>
        </w:rPr>
        <w:t>grumosa</w:t>
      </w:r>
    </w:p>
    <w:p>
      <w:pPr>
        <w:spacing w:line="232" w:lineRule="auto" w:before="263"/>
        <w:ind w:left="2485" w:right="2014" w:firstLine="702"/>
        <w:jc w:val="both"/>
        <w:rPr>
          <w:sz w:val="24"/>
        </w:rPr>
      </w:pPr>
      <w:r>
        <w:rPr>
          <w:w w:val="85"/>
          <w:sz w:val="24"/>
        </w:rPr>
        <w:t>Esse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tipo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indica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constipação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leve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a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moderada.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0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tempo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trânsito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está </w:t>
      </w:r>
      <w:r>
        <w:rPr>
          <w:w w:val="75"/>
          <w:sz w:val="24"/>
        </w:rPr>
        <w:t>prolongado,</w:t>
      </w:r>
      <w:r>
        <w:rPr>
          <w:sz w:val="24"/>
        </w:rPr>
        <w:t> </w:t>
      </w:r>
      <w:r>
        <w:rPr>
          <w:w w:val="75"/>
          <w:sz w:val="24"/>
        </w:rPr>
        <w:t>rrias</w:t>
      </w:r>
      <w:r>
        <w:rPr>
          <w:sz w:val="24"/>
        </w:rPr>
        <w:t> </w:t>
      </w:r>
      <w:r>
        <w:rPr>
          <w:w w:val="75"/>
          <w:sz w:val="24"/>
        </w:rPr>
        <w:t>menos</w:t>
      </w:r>
      <w:r>
        <w:rPr>
          <w:sz w:val="24"/>
        </w:rPr>
        <w:t> </w:t>
      </w:r>
      <w:r>
        <w:rPr>
          <w:w w:val="75"/>
          <w:sz w:val="24"/>
        </w:rPr>
        <w:t>sev0ro</w:t>
      </w:r>
      <w:r>
        <w:rPr>
          <w:sz w:val="24"/>
        </w:rPr>
        <w:t> </w:t>
      </w:r>
      <w:r>
        <w:rPr>
          <w:w w:val="75"/>
          <w:sz w:val="24"/>
        </w:rPr>
        <w:t>que o tipo 1,</w:t>
      </w:r>
    </w:p>
    <w:p>
      <w:pPr>
        <w:spacing w:line="232" w:lineRule="auto" w:before="5"/>
        <w:ind w:left="2485" w:right="2005" w:firstLine="710"/>
        <w:jc w:val="both"/>
        <w:rPr>
          <w:sz w:val="24"/>
        </w:rPr>
      </w:pPr>
      <w:r>
        <w:rPr>
          <w:w w:val="75"/>
          <w:sz w:val="24"/>
        </w:rPr>
        <w:t>Pode</w:t>
      </w:r>
      <w:r>
        <w:rPr>
          <w:sz w:val="24"/>
        </w:rPr>
        <w:t> </w:t>
      </w:r>
      <w:r>
        <w:rPr>
          <w:w w:val="75"/>
          <w:sz w:val="24"/>
        </w:rPr>
        <w:t>refletir</w:t>
      </w:r>
      <w:r>
        <w:rPr>
          <w:sz w:val="24"/>
        </w:rPr>
        <w:t> </w:t>
      </w:r>
      <w:r>
        <w:rPr>
          <w:w w:val="75"/>
          <w:sz w:val="24"/>
        </w:rPr>
        <w:t>digestão lenta, produção</w:t>
      </w:r>
      <w:r>
        <w:rPr>
          <w:sz w:val="24"/>
        </w:rPr>
        <w:t> </w:t>
      </w:r>
      <w:r>
        <w:rPr>
          <w:w w:val="75"/>
          <w:sz w:val="24"/>
        </w:rPr>
        <w:t>insuficiente</w:t>
      </w:r>
      <w:r>
        <w:rPr>
          <w:sz w:val="24"/>
        </w:rPr>
        <w:t> </w:t>
      </w:r>
      <w:r>
        <w:rPr>
          <w:w w:val="75"/>
          <w:sz w:val="24"/>
        </w:rPr>
        <w:t>de bile, ou desequilíbrio</w:t>
      </w:r>
      <w:r>
        <w:rPr>
          <w:sz w:val="24"/>
        </w:rPr>
        <w:t> </w:t>
      </w:r>
      <w:r>
        <w:rPr>
          <w:w w:val="75"/>
          <w:sz w:val="24"/>
        </w:rPr>
        <w:t>no </w:t>
      </w:r>
      <w:r>
        <w:rPr>
          <w:w w:val="80"/>
          <w:sz w:val="24"/>
        </w:rPr>
        <w:t>eixo intestino-cérebro.</w:t>
      </w:r>
    </w:p>
    <w:p>
      <w:pPr>
        <w:spacing w:before="271"/>
        <w:ind w:left="2858" w:right="0" w:firstLine="0"/>
        <w:jc w:val="left"/>
        <w:rPr>
          <w:sz w:val="24"/>
        </w:rPr>
      </w:pPr>
      <w:r>
        <w:rPr>
          <w:w w:val="80"/>
          <w:sz w:val="24"/>
        </w:rPr>
        <w:t>0</w:t>
      </w:r>
      <w:r>
        <w:rPr>
          <w:spacing w:val="14"/>
          <w:sz w:val="24"/>
        </w:rPr>
        <w:t> </w:t>
      </w:r>
      <w:r>
        <w:rPr>
          <w:w w:val="80"/>
          <w:sz w:val="24"/>
        </w:rPr>
        <w:t>que</w:t>
      </w:r>
      <w:r>
        <w:rPr>
          <w:spacing w:val="-3"/>
          <w:w w:val="80"/>
          <w:sz w:val="24"/>
        </w:rPr>
        <w:t> </w:t>
      </w:r>
      <w:r>
        <w:rPr>
          <w:spacing w:val="-2"/>
          <w:w w:val="80"/>
          <w:sz w:val="24"/>
        </w:rPr>
        <w:t>investigar:</w:t>
      </w:r>
    </w:p>
    <w:p>
      <w:pPr>
        <w:pStyle w:val="BodyText"/>
        <w:spacing w:before="3"/>
        <w:rPr>
          <w:sz w:val="24"/>
        </w:rPr>
      </w:pPr>
    </w:p>
    <w:p>
      <w:pPr>
        <w:pStyle w:val="ListParagraph"/>
        <w:numPr>
          <w:ilvl w:val="0"/>
          <w:numId w:val="7"/>
        </w:numPr>
        <w:tabs>
          <w:tab w:pos="3208" w:val="left" w:leader="none"/>
        </w:tabs>
        <w:spacing w:line="268" w:lineRule="exact" w:before="0" w:after="0"/>
        <w:ind w:left="3208" w:right="0" w:hanging="353"/>
        <w:jc w:val="left"/>
        <w:rPr>
          <w:color w:val="242424"/>
          <w:sz w:val="24"/>
        </w:rPr>
      </w:pPr>
      <w:r>
        <w:rPr>
          <w:w w:val="75"/>
          <w:sz w:val="24"/>
        </w:rPr>
        <w:t>Fase</w:t>
      </w:r>
      <w:r>
        <w:rPr>
          <w:spacing w:val="-2"/>
          <w:w w:val="75"/>
          <w:sz w:val="24"/>
        </w:rPr>
        <w:t> </w:t>
      </w:r>
      <w:r>
        <w:rPr>
          <w:w w:val="75"/>
          <w:sz w:val="24"/>
        </w:rPr>
        <w:t>inicial</w:t>
      </w:r>
      <w:r>
        <w:rPr>
          <w:spacing w:val="-14"/>
          <w:sz w:val="24"/>
        </w:rPr>
        <w:t> </w:t>
      </w:r>
      <w:r>
        <w:rPr>
          <w:w w:val="75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w w:val="75"/>
          <w:sz w:val="24"/>
        </w:rPr>
        <w:t>disbiose-</w:t>
      </w:r>
    </w:p>
    <w:p>
      <w:pPr>
        <w:pStyle w:val="ListParagraph"/>
        <w:numPr>
          <w:ilvl w:val="0"/>
          <w:numId w:val="7"/>
        </w:numPr>
        <w:tabs>
          <w:tab w:pos="3210" w:val="left" w:leader="none"/>
        </w:tabs>
        <w:spacing w:line="263" w:lineRule="exact" w:before="0" w:after="0"/>
        <w:ind w:left="3210" w:right="0" w:hanging="347"/>
        <w:jc w:val="left"/>
        <w:rPr>
          <w:color w:val="2F2F2F"/>
          <w:sz w:val="24"/>
        </w:rPr>
      </w:pPr>
      <w:r>
        <w:rPr>
          <w:w w:val="75"/>
          <w:sz w:val="24"/>
        </w:rPr>
        <w:t>Déficit</w:t>
      </w:r>
      <w:r>
        <w:rPr>
          <w:spacing w:val="-13"/>
          <w:sz w:val="24"/>
        </w:rPr>
        <w:t> </w:t>
      </w:r>
      <w:r>
        <w:rPr>
          <w:w w:val="75"/>
          <w:sz w:val="24"/>
        </w:rPr>
        <w:t>de</w:t>
      </w:r>
      <w:r>
        <w:rPr>
          <w:spacing w:val="-1"/>
          <w:w w:val="75"/>
          <w:sz w:val="24"/>
        </w:rPr>
        <w:t> </w:t>
      </w:r>
      <w:r>
        <w:rPr>
          <w:w w:val="75"/>
          <w:sz w:val="24"/>
        </w:rPr>
        <w:t>enzimas</w:t>
      </w:r>
      <w:r>
        <w:rPr>
          <w:spacing w:val="-4"/>
          <w:sz w:val="24"/>
        </w:rPr>
        <w:t> </w:t>
      </w:r>
      <w:r>
        <w:rPr>
          <w:spacing w:val="-2"/>
          <w:w w:val="75"/>
          <w:sz w:val="24"/>
        </w:rPr>
        <w:t>digestivas</w:t>
      </w:r>
    </w:p>
    <w:p>
      <w:pPr>
        <w:pStyle w:val="ListParagraph"/>
        <w:numPr>
          <w:ilvl w:val="0"/>
          <w:numId w:val="7"/>
        </w:numPr>
        <w:tabs>
          <w:tab w:pos="3209" w:val="left" w:leader="none"/>
        </w:tabs>
        <w:spacing w:line="263" w:lineRule="exact" w:before="0" w:after="0"/>
        <w:ind w:left="3209" w:right="0" w:hanging="346"/>
        <w:jc w:val="left"/>
        <w:rPr>
          <w:color w:val="2B2B2B"/>
          <w:sz w:val="24"/>
        </w:rPr>
      </w:pPr>
      <w:r>
        <w:rPr>
          <w:w w:val="75"/>
          <w:sz w:val="24"/>
        </w:rPr>
        <w:t>Estresse crônico (afeta motilidade</w:t>
      </w:r>
      <w:r>
        <w:rPr>
          <w:spacing w:val="-12"/>
          <w:sz w:val="24"/>
        </w:rPr>
        <w:t> </w:t>
      </w:r>
      <w:r>
        <w:rPr>
          <w:w w:val="75"/>
          <w:sz w:val="24"/>
        </w:rPr>
        <w:t>via</w:t>
      </w:r>
      <w:r>
        <w:rPr>
          <w:spacing w:val="-2"/>
          <w:w w:val="75"/>
          <w:sz w:val="24"/>
        </w:rPr>
        <w:t> </w:t>
      </w:r>
      <w:r>
        <w:rPr>
          <w:w w:val="75"/>
          <w:sz w:val="24"/>
        </w:rPr>
        <w:t>nervo</w:t>
      </w:r>
      <w:r>
        <w:rPr>
          <w:spacing w:val="-8"/>
          <w:sz w:val="24"/>
        </w:rPr>
        <w:t> </w:t>
      </w:r>
      <w:r>
        <w:rPr>
          <w:spacing w:val="-2"/>
          <w:w w:val="75"/>
          <w:sz w:val="24"/>
        </w:rPr>
        <w:t>vago)</w:t>
      </w:r>
    </w:p>
    <w:p>
      <w:pPr>
        <w:pStyle w:val="ListParagraph"/>
        <w:numPr>
          <w:ilvl w:val="0"/>
          <w:numId w:val="7"/>
        </w:numPr>
        <w:tabs>
          <w:tab w:pos="3217" w:val="left" w:leader="none"/>
        </w:tabs>
        <w:spacing w:line="268" w:lineRule="exact" w:before="0" w:after="0"/>
        <w:ind w:left="3217" w:right="0" w:hanging="347"/>
        <w:jc w:val="left"/>
        <w:rPr>
          <w:color w:val="2F2F2F"/>
          <w:sz w:val="24"/>
        </w:rPr>
      </w:pPr>
      <w:r>
        <w:rPr>
          <w:w w:val="75"/>
          <w:sz w:val="24"/>
        </w:rPr>
        <w:t>Padrões alimentares</w:t>
      </w:r>
      <w:r>
        <w:rPr>
          <w:spacing w:val="-7"/>
          <w:sz w:val="24"/>
        </w:rPr>
        <w:t> </w:t>
      </w:r>
      <w:r>
        <w:rPr>
          <w:w w:val="75"/>
          <w:sz w:val="24"/>
        </w:rPr>
        <w:t>restntivos</w:t>
      </w:r>
      <w:r>
        <w:rPr>
          <w:spacing w:val="-4"/>
          <w:sz w:val="24"/>
        </w:rPr>
        <w:t> </w:t>
      </w:r>
      <w:r>
        <w:rPr>
          <w:w w:val="75"/>
          <w:sz w:val="24"/>
        </w:rPr>
        <w:t>ou</w:t>
      </w:r>
      <w:r>
        <w:rPr>
          <w:spacing w:val="-17"/>
          <w:sz w:val="24"/>
        </w:rPr>
        <w:t> </w:t>
      </w:r>
      <w:r>
        <w:rPr>
          <w:spacing w:val="-2"/>
          <w:w w:val="75"/>
          <w:sz w:val="24"/>
        </w:rPr>
        <w:t>hipocalóricos</w:t>
      </w:r>
    </w:p>
    <w:p>
      <w:pPr>
        <w:pStyle w:val="BodyText"/>
        <w:spacing w:before="269"/>
        <w:rPr>
          <w:sz w:val="24"/>
        </w:rPr>
      </w:pPr>
    </w:p>
    <w:p>
      <w:pPr>
        <w:spacing w:before="0"/>
        <w:ind w:left="2495" w:right="0" w:firstLine="0"/>
        <w:jc w:val="left"/>
        <w:rPr>
          <w:sz w:val="24"/>
        </w:rPr>
      </w:pPr>
      <w:r>
        <w:rPr>
          <w:w w:val="80"/>
          <w:sz w:val="24"/>
        </w:rPr>
        <w:t>Tipo</w:t>
      </w:r>
      <w:r>
        <w:rPr>
          <w:spacing w:val="-4"/>
          <w:w w:val="80"/>
          <w:sz w:val="24"/>
        </w:rPr>
        <w:t> </w:t>
      </w:r>
      <w:r>
        <w:rPr>
          <w:color w:val="161616"/>
          <w:w w:val="80"/>
          <w:sz w:val="24"/>
        </w:rPr>
        <w:t>3</w:t>
      </w:r>
      <w:r>
        <w:rPr>
          <w:color w:val="161616"/>
          <w:spacing w:val="-14"/>
          <w:w w:val="80"/>
          <w:sz w:val="24"/>
        </w:rPr>
        <w:t> </w:t>
      </w:r>
      <w:r>
        <w:rPr>
          <w:color w:val="242424"/>
          <w:w w:val="80"/>
          <w:sz w:val="24"/>
        </w:rPr>
        <w:t>-</w:t>
      </w:r>
      <w:r>
        <w:rPr>
          <w:color w:val="242424"/>
          <w:spacing w:val="20"/>
          <w:sz w:val="24"/>
        </w:rPr>
        <w:t> </w:t>
      </w:r>
      <w:r>
        <w:rPr>
          <w:w w:val="80"/>
          <w:sz w:val="24"/>
        </w:rPr>
        <w:t>Fezes</w:t>
      </w:r>
      <w:r>
        <w:rPr>
          <w:spacing w:val="-6"/>
          <w:sz w:val="24"/>
        </w:rPr>
        <w:t> </w:t>
      </w:r>
      <w:r>
        <w:rPr>
          <w:w w:val="80"/>
          <w:sz w:val="24"/>
        </w:rPr>
        <w:t>com</w:t>
      </w:r>
      <w:r>
        <w:rPr>
          <w:spacing w:val="-11"/>
          <w:sz w:val="24"/>
        </w:rPr>
        <w:t> </w:t>
      </w:r>
      <w:r>
        <w:rPr>
          <w:w w:val="80"/>
          <w:sz w:val="24"/>
        </w:rPr>
        <w:t>formato</w:t>
      </w:r>
      <w:r>
        <w:rPr>
          <w:spacing w:val="-11"/>
          <w:sz w:val="24"/>
        </w:rPr>
        <w:t> </w:t>
      </w:r>
      <w:r>
        <w:rPr>
          <w:w w:val="80"/>
          <w:sz w:val="24"/>
        </w:rPr>
        <w:t>de</w:t>
      </w:r>
      <w:r>
        <w:rPr>
          <w:spacing w:val="-2"/>
          <w:w w:val="80"/>
          <w:sz w:val="24"/>
        </w:rPr>
        <w:t> </w:t>
      </w:r>
      <w:r>
        <w:rPr>
          <w:w w:val="80"/>
          <w:sz w:val="24"/>
        </w:rPr>
        <w:t>salsicha</w:t>
      </w:r>
      <w:r>
        <w:rPr>
          <w:spacing w:val="1"/>
          <w:sz w:val="24"/>
        </w:rPr>
        <w:t> </w:t>
      </w:r>
      <w:r>
        <w:rPr>
          <w:w w:val="80"/>
          <w:sz w:val="24"/>
        </w:rPr>
        <w:t>com</w:t>
      </w:r>
      <w:r>
        <w:rPr>
          <w:spacing w:val="-10"/>
          <w:sz w:val="24"/>
        </w:rPr>
        <w:t> </w:t>
      </w:r>
      <w:r>
        <w:rPr>
          <w:w w:val="80"/>
          <w:sz w:val="24"/>
        </w:rPr>
        <w:t>rachaduras</w:t>
      </w:r>
      <w:r>
        <w:rPr>
          <w:spacing w:val="-1"/>
          <w:sz w:val="24"/>
        </w:rPr>
        <w:t> </w:t>
      </w:r>
      <w:r>
        <w:rPr>
          <w:w w:val="80"/>
          <w:sz w:val="24"/>
        </w:rPr>
        <w:t>na</w:t>
      </w:r>
      <w:r>
        <w:rPr>
          <w:spacing w:val="-2"/>
          <w:w w:val="80"/>
          <w:sz w:val="24"/>
        </w:rPr>
        <w:t> superfície</w:t>
      </w:r>
    </w:p>
    <w:p>
      <w:pPr>
        <w:spacing w:line="228" w:lineRule="auto" w:before="275"/>
        <w:ind w:left="2493" w:right="2000" w:firstLine="715"/>
        <w:jc w:val="both"/>
        <w:rPr>
          <w:sz w:val="24"/>
        </w:rPr>
      </w:pPr>
      <w:r>
        <w:rPr>
          <w:w w:val="85"/>
          <w:sz w:val="24"/>
        </w:rPr>
        <w:t>Considefado</w:t>
      </w:r>
      <w:r>
        <w:rPr>
          <w:w w:val="85"/>
          <w:sz w:val="24"/>
        </w:rPr>
        <w:t> dentro</w:t>
      </w:r>
      <w:r>
        <w:rPr>
          <w:w w:val="85"/>
          <w:sz w:val="24"/>
        </w:rPr>
        <w:t> </w:t>
      </w:r>
      <w:r>
        <w:rPr>
          <w:color w:val="111111"/>
          <w:w w:val="85"/>
          <w:sz w:val="24"/>
        </w:rPr>
        <w:t>do</w:t>
      </w:r>
      <w:r>
        <w:rPr>
          <w:color w:val="111111"/>
          <w:w w:val="85"/>
          <w:sz w:val="24"/>
        </w:rPr>
        <w:t> </w:t>
      </w:r>
      <w:r>
        <w:rPr>
          <w:w w:val="85"/>
          <w:sz w:val="24"/>
        </w:rPr>
        <w:t>limite</w:t>
      </w:r>
      <w:r>
        <w:rPr>
          <w:w w:val="85"/>
          <w:sz w:val="24"/>
        </w:rPr>
        <w:t> de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normalidade,</w:t>
      </w:r>
      <w:r>
        <w:rPr>
          <w:w w:val="85"/>
          <w:sz w:val="24"/>
        </w:rPr>
        <w:t> porém</w:t>
      </w:r>
      <w:r>
        <w:rPr>
          <w:w w:val="85"/>
          <w:sz w:val="24"/>
        </w:rPr>
        <w:t> pode</w:t>
      </w:r>
      <w:r>
        <w:rPr>
          <w:w w:val="85"/>
          <w:sz w:val="24"/>
        </w:rPr>
        <w:t> indicar</w:t>
      </w:r>
      <w:r>
        <w:rPr>
          <w:w w:val="85"/>
          <w:sz w:val="24"/>
        </w:rPr>
        <w:t> leve </w:t>
      </w:r>
      <w:r>
        <w:rPr>
          <w:w w:val="75"/>
          <w:sz w:val="24"/>
        </w:rPr>
        <w:t>desidratação</w:t>
      </w:r>
      <w:r>
        <w:rPr>
          <w:sz w:val="24"/>
        </w:rPr>
        <w:t> </w:t>
      </w:r>
      <w:r>
        <w:rPr>
          <w:w w:val="75"/>
          <w:sz w:val="24"/>
        </w:rPr>
        <w:t>intestinal</w:t>
      </w:r>
      <w:r>
        <w:rPr>
          <w:sz w:val="24"/>
        </w:rPr>
        <w:t> </w:t>
      </w:r>
      <w:r>
        <w:rPr>
          <w:w w:val="75"/>
          <w:sz w:val="24"/>
        </w:rPr>
        <w:t>ou inlcio de alterações</w:t>
      </w:r>
      <w:r>
        <w:rPr>
          <w:sz w:val="24"/>
        </w:rPr>
        <w:t> </w:t>
      </w:r>
      <w:r>
        <w:rPr>
          <w:w w:val="75"/>
          <w:sz w:val="24"/>
        </w:rPr>
        <w:t>funcionais. É comum</w:t>
      </w:r>
      <w:r>
        <w:rPr>
          <w:sz w:val="24"/>
        </w:rPr>
        <w:t> </w:t>
      </w:r>
      <w:r>
        <w:rPr>
          <w:w w:val="75"/>
          <w:sz w:val="24"/>
        </w:rPr>
        <w:t>em pacientes</w:t>
      </w:r>
      <w:r>
        <w:rPr>
          <w:sz w:val="24"/>
        </w:rPr>
        <w:t> </w:t>
      </w:r>
      <w:r>
        <w:rPr>
          <w:w w:val="75"/>
          <w:sz w:val="24"/>
        </w:rPr>
        <w:t>com dieta pobre</w:t>
      </w:r>
      <w:r>
        <w:rPr>
          <w:sz w:val="24"/>
        </w:rPr>
        <w:t> </w:t>
      </w:r>
      <w:r>
        <w:rPr>
          <w:w w:val="75"/>
          <w:sz w:val="24"/>
        </w:rPr>
        <w:t>em prebióticos</w:t>
      </w:r>
      <w:r>
        <w:rPr>
          <w:spacing w:val="30"/>
          <w:sz w:val="24"/>
        </w:rPr>
        <w:t> </w:t>
      </w:r>
      <w:r>
        <w:rPr>
          <w:w w:val="75"/>
          <w:sz w:val="24"/>
        </w:rPr>
        <w:t>ou baixo consumo</w:t>
      </w:r>
      <w:r>
        <w:rPr>
          <w:sz w:val="24"/>
        </w:rPr>
        <w:t> </w:t>
      </w:r>
      <w:r>
        <w:rPr>
          <w:w w:val="75"/>
          <w:sz w:val="24"/>
        </w:rPr>
        <w:t>de água.</w:t>
      </w:r>
    </w:p>
    <w:p>
      <w:pPr>
        <w:spacing w:before="275"/>
        <w:ind w:left="2871" w:right="0" w:firstLine="0"/>
        <w:jc w:val="left"/>
        <w:rPr>
          <w:sz w:val="24"/>
        </w:rPr>
      </w:pPr>
      <w:r>
        <w:rPr>
          <w:spacing w:val="-2"/>
          <w:w w:val="80"/>
          <w:sz w:val="24"/>
        </w:rPr>
        <w:t>O</w:t>
      </w:r>
      <w:r>
        <w:rPr>
          <w:spacing w:val="-15"/>
          <w:sz w:val="24"/>
        </w:rPr>
        <w:t> </w:t>
      </w:r>
      <w:r>
        <w:rPr>
          <w:spacing w:val="-2"/>
          <w:w w:val="80"/>
          <w:sz w:val="24"/>
        </w:rPr>
        <w:t>que</w:t>
      </w:r>
      <w:r>
        <w:rPr>
          <w:spacing w:val="-12"/>
          <w:sz w:val="24"/>
        </w:rPr>
        <w:t> </w:t>
      </w:r>
      <w:r>
        <w:rPr>
          <w:spacing w:val="-2"/>
          <w:w w:val="80"/>
          <w:sz w:val="24"/>
        </w:rPr>
        <w:t>investigar:</w:t>
      </w:r>
    </w:p>
    <w:p>
      <w:pPr>
        <w:pStyle w:val="ListParagraph"/>
        <w:numPr>
          <w:ilvl w:val="0"/>
          <w:numId w:val="7"/>
        </w:numPr>
        <w:tabs>
          <w:tab w:pos="3224" w:val="left" w:leader="none"/>
        </w:tabs>
        <w:spacing w:line="271" w:lineRule="exact" w:before="264" w:after="0"/>
        <w:ind w:left="3224" w:right="0" w:hanging="347"/>
        <w:jc w:val="left"/>
        <w:rPr>
          <w:color w:val="3B3B3B"/>
          <w:sz w:val="24"/>
        </w:rPr>
      </w:pPr>
      <w:r>
        <w:rPr>
          <w:w w:val="75"/>
          <w:sz w:val="24"/>
        </w:rPr>
        <w:t>Nível</w:t>
      </w:r>
      <w:r>
        <w:rPr>
          <w:spacing w:val="-17"/>
          <w:sz w:val="24"/>
        </w:rPr>
        <w:t> </w:t>
      </w:r>
      <w:r>
        <w:rPr>
          <w:w w:val="75"/>
          <w:sz w:val="24"/>
        </w:rPr>
        <w:t>de</w:t>
      </w:r>
      <w:r>
        <w:rPr>
          <w:spacing w:val="-1"/>
          <w:w w:val="75"/>
          <w:sz w:val="24"/>
        </w:rPr>
        <w:t> </w:t>
      </w:r>
      <w:r>
        <w:rPr>
          <w:spacing w:val="-2"/>
          <w:w w:val="75"/>
          <w:sz w:val="24"/>
        </w:rPr>
        <w:t>estres5e</w:t>
      </w:r>
    </w:p>
    <w:p>
      <w:pPr>
        <w:pStyle w:val="ListParagraph"/>
        <w:numPr>
          <w:ilvl w:val="0"/>
          <w:numId w:val="7"/>
        </w:numPr>
        <w:tabs>
          <w:tab w:pos="3223" w:val="left" w:leader="none"/>
        </w:tabs>
        <w:spacing w:line="263" w:lineRule="exact" w:before="0" w:after="0"/>
        <w:ind w:left="3223" w:right="0" w:hanging="346"/>
        <w:jc w:val="left"/>
        <w:rPr>
          <w:color w:val="3B3B3B"/>
          <w:sz w:val="24"/>
        </w:rPr>
      </w:pPr>
      <w:r>
        <w:rPr>
          <w:w w:val="75"/>
          <w:sz w:val="24"/>
        </w:rPr>
        <w:t>Rotina</w:t>
      </w:r>
      <w:r>
        <w:rPr>
          <w:spacing w:val="-12"/>
          <w:sz w:val="24"/>
        </w:rPr>
        <w:t> </w:t>
      </w:r>
      <w:r>
        <w:rPr>
          <w:w w:val="75"/>
          <w:sz w:val="24"/>
        </w:rPr>
        <w:t>alimentar</w:t>
      </w:r>
      <w:r>
        <w:rPr>
          <w:spacing w:val="-8"/>
          <w:sz w:val="24"/>
        </w:rPr>
        <w:t> </w:t>
      </w:r>
      <w:r>
        <w:rPr>
          <w:w w:val="75"/>
          <w:sz w:val="24"/>
        </w:rPr>
        <w:t>pobfe</w:t>
      </w:r>
      <w:r>
        <w:rPr>
          <w:spacing w:val="-14"/>
          <w:sz w:val="24"/>
        </w:rPr>
        <w:t> </w:t>
      </w:r>
      <w:r>
        <w:rPr>
          <w:w w:val="75"/>
          <w:sz w:val="24"/>
        </w:rPr>
        <w:t>em</w:t>
      </w:r>
      <w:r>
        <w:rPr>
          <w:spacing w:val="-16"/>
          <w:sz w:val="24"/>
        </w:rPr>
        <w:t> </w:t>
      </w:r>
      <w:r>
        <w:rPr>
          <w:w w:val="75"/>
          <w:sz w:val="24"/>
        </w:rPr>
        <w:t>fibras</w:t>
      </w:r>
      <w:r>
        <w:rPr>
          <w:spacing w:val="-6"/>
          <w:sz w:val="24"/>
        </w:rPr>
        <w:t> </w:t>
      </w:r>
      <w:r>
        <w:rPr>
          <w:spacing w:val="-2"/>
          <w:w w:val="75"/>
          <w:sz w:val="24"/>
        </w:rPr>
        <w:t>solúveis</w:t>
      </w:r>
    </w:p>
    <w:p>
      <w:pPr>
        <w:pStyle w:val="ListParagraph"/>
        <w:numPr>
          <w:ilvl w:val="0"/>
          <w:numId w:val="7"/>
        </w:numPr>
        <w:tabs>
          <w:tab w:pos="3236" w:val="left" w:leader="none"/>
        </w:tabs>
        <w:spacing w:line="268" w:lineRule="exact" w:before="0" w:after="0"/>
        <w:ind w:left="3236" w:right="0" w:hanging="359"/>
        <w:jc w:val="left"/>
        <w:rPr>
          <w:color w:val="3F3F3F"/>
          <w:sz w:val="24"/>
        </w:rPr>
      </w:pPr>
      <w:r>
        <w:rPr>
          <w:w w:val="75"/>
          <w:sz w:val="24"/>
        </w:rPr>
        <w:t>Alterações hormonais</w:t>
      </w:r>
      <w:r>
        <w:rPr>
          <w:spacing w:val="-10"/>
          <w:sz w:val="24"/>
        </w:rPr>
        <w:t> </w:t>
      </w:r>
      <w:r>
        <w:rPr>
          <w:w w:val="75"/>
          <w:sz w:val="24"/>
        </w:rPr>
        <w:t>que</w:t>
      </w:r>
      <w:r>
        <w:rPr>
          <w:spacing w:val="-16"/>
          <w:sz w:val="24"/>
        </w:rPr>
        <w:t> </w:t>
      </w:r>
      <w:r>
        <w:rPr>
          <w:w w:val="75"/>
          <w:sz w:val="24"/>
        </w:rPr>
        <w:t>afetam</w:t>
      </w:r>
      <w:r>
        <w:rPr>
          <w:spacing w:val="-10"/>
          <w:sz w:val="24"/>
        </w:rPr>
        <w:t> </w:t>
      </w:r>
      <w:r>
        <w:rPr>
          <w:w w:val="75"/>
          <w:sz w:val="24"/>
        </w:rPr>
        <w:t>o</w:t>
      </w:r>
      <w:r>
        <w:rPr>
          <w:spacing w:val="-17"/>
          <w:sz w:val="24"/>
        </w:rPr>
        <w:t> </w:t>
      </w:r>
      <w:r>
        <w:rPr>
          <w:w w:val="75"/>
          <w:sz w:val="24"/>
        </w:rPr>
        <w:t>ritmo</w:t>
      </w:r>
      <w:r>
        <w:rPr>
          <w:spacing w:val="-14"/>
          <w:sz w:val="24"/>
        </w:rPr>
        <w:t> </w:t>
      </w:r>
      <w:r>
        <w:rPr>
          <w:spacing w:val="-2"/>
          <w:w w:val="75"/>
          <w:sz w:val="24"/>
        </w:rPr>
        <w:t>intestinal</w:t>
      </w:r>
    </w:p>
    <w:p>
      <w:pPr>
        <w:spacing w:before="264"/>
        <w:ind w:left="2503" w:right="0" w:firstLine="0"/>
        <w:jc w:val="left"/>
        <w:rPr>
          <w:sz w:val="24"/>
        </w:rPr>
      </w:pPr>
      <w:r>
        <w:rPr>
          <w:w w:val="80"/>
          <w:sz w:val="24"/>
        </w:rPr>
        <w:t>Tipo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4—</w:t>
      </w:r>
      <w:r>
        <w:rPr>
          <w:spacing w:val="-7"/>
          <w:w w:val="80"/>
          <w:sz w:val="24"/>
        </w:rPr>
        <w:t> </w:t>
      </w:r>
      <w:r>
        <w:rPr>
          <w:w w:val="80"/>
          <w:sz w:val="24"/>
        </w:rPr>
        <w:t>Fezes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com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formato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de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salsicha</w:t>
      </w:r>
      <w:r>
        <w:rPr>
          <w:spacing w:val="-6"/>
          <w:sz w:val="24"/>
        </w:rPr>
        <w:t> </w:t>
      </w:r>
      <w:r>
        <w:rPr>
          <w:w w:val="80"/>
          <w:sz w:val="24"/>
        </w:rPr>
        <w:t>ou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serpente,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lisas</w:t>
      </w:r>
      <w:r>
        <w:rPr>
          <w:spacing w:val="-9"/>
          <w:sz w:val="24"/>
        </w:rPr>
        <w:t> </w:t>
      </w:r>
      <w:r>
        <w:rPr>
          <w:w w:val="80"/>
          <w:sz w:val="24"/>
        </w:rPr>
        <w:t>e</w:t>
      </w:r>
      <w:r>
        <w:rPr>
          <w:spacing w:val="-7"/>
          <w:w w:val="80"/>
          <w:sz w:val="24"/>
        </w:rPr>
        <w:t> </w:t>
      </w:r>
      <w:r>
        <w:rPr>
          <w:spacing w:val="-2"/>
          <w:w w:val="80"/>
          <w:sz w:val="24"/>
        </w:rPr>
        <w:t>macias</w:t>
      </w:r>
    </w:p>
    <w:p>
      <w:pPr>
        <w:pStyle w:val="BodyText"/>
        <w:spacing w:before="15"/>
        <w:rPr>
          <w:sz w:val="24"/>
        </w:rPr>
      </w:pPr>
    </w:p>
    <w:p>
      <w:pPr>
        <w:spacing w:line="218" w:lineRule="auto" w:before="1"/>
        <w:ind w:left="2507" w:right="1988" w:firstLine="702"/>
        <w:jc w:val="both"/>
        <w:rPr>
          <w:sz w:val="24"/>
        </w:rPr>
      </w:pPr>
      <w:r>
        <w:rPr>
          <w:color w:val="0C0C0C"/>
          <w:spacing w:val="-2"/>
          <w:w w:val="80"/>
          <w:sz w:val="24"/>
        </w:rPr>
        <w:t>É</w:t>
      </w:r>
      <w:r>
        <w:rPr>
          <w:color w:val="0C0C0C"/>
          <w:spacing w:val="-15"/>
          <w:sz w:val="24"/>
        </w:rPr>
        <w:t> </w:t>
      </w:r>
      <w:r>
        <w:rPr>
          <w:spacing w:val="-2"/>
          <w:w w:val="80"/>
          <w:sz w:val="24"/>
        </w:rPr>
        <w:t>o</w:t>
      </w:r>
      <w:r>
        <w:rPr>
          <w:spacing w:val="-15"/>
          <w:sz w:val="24"/>
        </w:rPr>
        <w:t> </w:t>
      </w:r>
      <w:r>
        <w:rPr>
          <w:spacing w:val="-2"/>
          <w:w w:val="80"/>
          <w:sz w:val="24"/>
        </w:rPr>
        <w:t>padrã0</w:t>
      </w:r>
      <w:r>
        <w:rPr>
          <w:spacing w:val="-12"/>
          <w:sz w:val="24"/>
        </w:rPr>
        <w:t> </w:t>
      </w:r>
      <w:r>
        <w:rPr>
          <w:spacing w:val="-2"/>
          <w:w w:val="80"/>
          <w:sz w:val="24"/>
        </w:rPr>
        <w:t>crnsidurado</w:t>
      </w:r>
      <w:r>
        <w:rPr>
          <w:spacing w:val="-6"/>
          <w:sz w:val="24"/>
        </w:rPr>
        <w:t> </w:t>
      </w:r>
      <w:r>
        <w:rPr>
          <w:spacing w:val="-2"/>
          <w:w w:val="80"/>
          <w:sz w:val="24"/>
        </w:rPr>
        <w:t>ideal,</w:t>
      </w:r>
      <w:r>
        <w:rPr>
          <w:spacing w:val="-11"/>
          <w:sz w:val="24"/>
        </w:rPr>
        <w:t> </w:t>
      </w:r>
      <w:r>
        <w:rPr>
          <w:spacing w:val="-2"/>
          <w:w w:val="80"/>
          <w:sz w:val="24"/>
        </w:rPr>
        <w:t>refletindo</w:t>
      </w:r>
      <w:r>
        <w:rPr>
          <w:spacing w:val="-4"/>
          <w:sz w:val="24"/>
        </w:rPr>
        <w:t> </w:t>
      </w:r>
      <w:r>
        <w:rPr>
          <w:spacing w:val="-2"/>
          <w:w w:val="80"/>
          <w:sz w:val="24"/>
        </w:rPr>
        <w:t>um</w:t>
      </w:r>
      <w:r>
        <w:rPr>
          <w:spacing w:val="-15"/>
          <w:sz w:val="24"/>
        </w:rPr>
        <w:t> </w:t>
      </w:r>
      <w:r>
        <w:rPr>
          <w:spacing w:val="-2"/>
          <w:w w:val="80"/>
          <w:sz w:val="24"/>
        </w:rPr>
        <w:t>bom</w:t>
      </w:r>
      <w:r>
        <w:rPr>
          <w:spacing w:val="-8"/>
          <w:sz w:val="24"/>
        </w:rPr>
        <w:t> </w:t>
      </w:r>
      <w:r>
        <w:rPr>
          <w:spacing w:val="-2"/>
          <w:w w:val="80"/>
          <w:sz w:val="24"/>
        </w:rPr>
        <w:t>equilíbno</w:t>
      </w:r>
      <w:r>
        <w:rPr>
          <w:sz w:val="24"/>
        </w:rPr>
        <w:t> </w:t>
      </w:r>
      <w:r>
        <w:rPr>
          <w:spacing w:val="-2"/>
          <w:w w:val="80"/>
          <w:sz w:val="24"/>
        </w:rPr>
        <w:t>entre</w:t>
      </w:r>
      <w:r>
        <w:rPr>
          <w:spacing w:val="-13"/>
          <w:sz w:val="24"/>
        </w:rPr>
        <w:t> </w:t>
      </w:r>
      <w:r>
        <w:rPr>
          <w:spacing w:val="-2"/>
          <w:w w:val="80"/>
          <w:sz w:val="24"/>
        </w:rPr>
        <w:t>ingestão</w:t>
      </w:r>
      <w:r>
        <w:rPr>
          <w:spacing w:val="-4"/>
          <w:sz w:val="24"/>
        </w:rPr>
        <w:t> </w:t>
      </w:r>
      <w:r>
        <w:rPr>
          <w:spacing w:val="-2"/>
          <w:w w:val="80"/>
          <w:sz w:val="24"/>
        </w:rPr>
        <w:t>de </w:t>
      </w:r>
      <w:r>
        <w:rPr>
          <w:w w:val="75"/>
          <w:sz w:val="24"/>
        </w:rPr>
        <w:t>água, fibras, produção</w:t>
      </w:r>
      <w:r>
        <w:rPr>
          <w:sz w:val="24"/>
        </w:rPr>
        <w:t> </w:t>
      </w:r>
      <w:r>
        <w:rPr>
          <w:w w:val="75"/>
          <w:sz w:val="24"/>
        </w:rPr>
        <w:t>de</w:t>
      </w:r>
      <w:r>
        <w:rPr>
          <w:spacing w:val="-2"/>
          <w:w w:val="75"/>
          <w:sz w:val="24"/>
        </w:rPr>
        <w:t> </w:t>
      </w:r>
      <w:r>
        <w:rPr>
          <w:w w:val="75"/>
          <w:sz w:val="24"/>
        </w:rPr>
        <w:t>bile, função pancreãtica</w:t>
      </w:r>
      <w:r>
        <w:rPr>
          <w:sz w:val="24"/>
        </w:rPr>
        <w:t> </w:t>
      </w:r>
      <w:r>
        <w:rPr>
          <w:w w:val="75"/>
          <w:sz w:val="24"/>
        </w:rPr>
        <w:t>e integridade</w:t>
      </w:r>
      <w:r>
        <w:rPr>
          <w:sz w:val="24"/>
        </w:rPr>
        <w:t> </w:t>
      </w:r>
      <w:r>
        <w:rPr>
          <w:w w:val="75"/>
          <w:sz w:val="24"/>
        </w:rPr>
        <w:t>da</w:t>
      </w:r>
      <w:r>
        <w:rPr>
          <w:spacing w:val="-2"/>
          <w:w w:val="75"/>
          <w:sz w:val="24"/>
        </w:rPr>
        <w:t> </w:t>
      </w:r>
      <w:r>
        <w:rPr>
          <w:w w:val="75"/>
          <w:sz w:val="24"/>
        </w:rPr>
        <w:t>microbiota.</w:t>
      </w:r>
    </w:p>
    <w:p>
      <w:pPr>
        <w:spacing w:line="232" w:lineRule="auto" w:before="9"/>
        <w:ind w:left="2506" w:right="2010" w:firstLine="702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1682495</wp:posOffset>
            </wp:positionH>
            <wp:positionV relativeFrom="paragraph">
              <wp:posOffset>839790</wp:posOffset>
            </wp:positionV>
            <wp:extent cx="4974335" cy="73151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  <w:sz w:val="24"/>
        </w:rPr>
        <w:t>Esse tipo indica que o tempo de trânsito intestinal é saudável</w:t>
      </w:r>
      <w:r>
        <w:rPr>
          <w:spacing w:val="-12"/>
          <w:sz w:val="24"/>
        </w:rPr>
        <w:t> </w:t>
      </w:r>
      <w:r>
        <w:rPr>
          <w:w w:val="75"/>
          <w:sz w:val="24"/>
        </w:rPr>
        <w:t>e</w:t>
      </w:r>
      <w:r>
        <w:rPr>
          <w:spacing w:val="-16"/>
          <w:sz w:val="24"/>
        </w:rPr>
        <w:t> </w:t>
      </w:r>
      <w:r>
        <w:rPr>
          <w:w w:val="75"/>
          <w:sz w:val="24"/>
        </w:rPr>
        <w:t>hã</w:t>
      </w:r>
      <w:r>
        <w:rPr>
          <w:spacing w:val="-17"/>
          <w:sz w:val="24"/>
        </w:rPr>
        <w:t> </w:t>
      </w:r>
      <w:r>
        <w:rPr>
          <w:w w:val="75"/>
          <w:sz w:val="24"/>
        </w:rPr>
        <w:t>boa</w:t>
      </w:r>
      <w:r>
        <w:rPr>
          <w:spacing w:val="-17"/>
          <w:sz w:val="24"/>
        </w:rPr>
        <w:t> </w:t>
      </w:r>
      <w:r>
        <w:rPr>
          <w:w w:val="75"/>
          <w:sz w:val="24"/>
        </w:rPr>
        <w:t>digestão </w:t>
      </w:r>
      <w:r>
        <w:rPr>
          <w:spacing w:val="-2"/>
          <w:w w:val="80"/>
          <w:sz w:val="24"/>
        </w:rPr>
        <w:t>e</w:t>
      </w:r>
      <w:r>
        <w:rPr>
          <w:spacing w:val="-17"/>
          <w:sz w:val="24"/>
        </w:rPr>
        <w:t> </w:t>
      </w:r>
      <w:r>
        <w:rPr>
          <w:spacing w:val="-2"/>
          <w:w w:val="80"/>
          <w:sz w:val="24"/>
        </w:rPr>
        <w:t>absorção</w:t>
      </w:r>
      <w:r>
        <w:rPr>
          <w:spacing w:val="-15"/>
          <w:sz w:val="24"/>
        </w:rPr>
        <w:t> </w:t>
      </w:r>
      <w:r>
        <w:rPr>
          <w:spacing w:val="-2"/>
          <w:w w:val="80"/>
          <w:sz w:val="24"/>
        </w:rPr>
        <w:t>dos</w:t>
      </w:r>
      <w:r>
        <w:rPr>
          <w:spacing w:val="-14"/>
          <w:sz w:val="24"/>
        </w:rPr>
        <w:t> </w:t>
      </w:r>
      <w:r>
        <w:rPr>
          <w:spacing w:val="-2"/>
          <w:w w:val="80"/>
          <w:sz w:val="24"/>
        </w:rPr>
        <w:t>alimento.s.</w:t>
      </w:r>
    </w:p>
    <w:p>
      <w:pPr>
        <w:spacing w:after="0" w:line="232" w:lineRule="auto"/>
        <w:jc w:val="both"/>
        <w:rPr>
          <w:sz w:val="24"/>
        </w:rPr>
        <w:sectPr>
          <w:footerReference w:type="default" r:id="rId14"/>
          <w:footerReference w:type="even" r:id="rId15"/>
          <w:pgSz w:w="11910" w:h="16840"/>
          <w:pgMar w:header="0" w:footer="5201" w:top="760" w:bottom="5400" w:left="141" w:right="141"/>
          <w:pgNumType w:start="137"/>
        </w:sectPr>
      </w:pPr>
    </w:p>
    <w:p>
      <w:pPr>
        <w:spacing w:before="70"/>
        <w:ind w:left="2727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1741932</wp:posOffset>
            </wp:positionH>
            <wp:positionV relativeFrom="page">
              <wp:posOffset>7548371</wp:posOffset>
            </wp:positionV>
            <wp:extent cx="475488" cy="47091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  <w:sz w:val="24"/>
        </w:rPr>
        <w:t>O</w:t>
      </w:r>
      <w:r>
        <w:rPr>
          <w:spacing w:val="-7"/>
          <w:sz w:val="24"/>
        </w:rPr>
        <w:t> </w:t>
      </w:r>
      <w:r>
        <w:rPr>
          <w:w w:val="75"/>
          <w:sz w:val="24"/>
        </w:rPr>
        <w:t>que</w:t>
      </w:r>
      <w:r>
        <w:rPr>
          <w:spacing w:val="-5"/>
          <w:sz w:val="24"/>
        </w:rPr>
        <w:t> </w:t>
      </w:r>
      <w:r>
        <w:rPr>
          <w:spacing w:val="-2"/>
          <w:w w:val="75"/>
          <w:sz w:val="24"/>
        </w:rPr>
        <w:t>reforçar:</w:t>
      </w:r>
    </w:p>
    <w:p>
      <w:pPr>
        <w:pStyle w:val="BodyText"/>
        <w:spacing w:before="10"/>
        <w:rPr>
          <w:sz w:val="24"/>
        </w:rPr>
      </w:pPr>
    </w:p>
    <w:p>
      <w:pPr>
        <w:pStyle w:val="ListParagraph"/>
        <w:numPr>
          <w:ilvl w:val="0"/>
          <w:numId w:val="6"/>
        </w:numPr>
        <w:tabs>
          <w:tab w:pos="3080" w:val="left" w:leader="none"/>
        </w:tabs>
        <w:spacing w:line="264" w:lineRule="exact" w:before="1" w:after="0"/>
        <w:ind w:left="3080" w:right="0" w:hanging="355"/>
        <w:jc w:val="left"/>
        <w:rPr>
          <w:rFonts w:ascii="Calibri" w:hAnsi="Calibri"/>
          <w:color w:val="343434"/>
          <w:sz w:val="22"/>
        </w:rPr>
      </w:pPr>
      <w:r>
        <w:rPr>
          <w:rFonts w:ascii="Calibri" w:hAnsi="Calibri"/>
          <w:spacing w:val="-2"/>
          <w:w w:val="90"/>
          <w:sz w:val="22"/>
        </w:rPr>
        <w:t>Manutenção</w:t>
      </w:r>
      <w:r>
        <w:rPr>
          <w:rFonts w:ascii="Calibri" w:hAnsi="Calibri"/>
          <w:spacing w:val="3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de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dieta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rica</w:t>
      </w:r>
      <w:r>
        <w:rPr>
          <w:rFonts w:ascii="Calibri" w:hAnsi="Calibri"/>
          <w:spacing w:val="-5"/>
          <w:w w:val="90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em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fibras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femJentóv8is</w:t>
      </w:r>
      <w:r>
        <w:rPr>
          <w:rFonts w:ascii="Calibri" w:hAnsi="Calibri"/>
          <w:spacing w:val="11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e</w:t>
      </w:r>
      <w:r>
        <w:rPr>
          <w:rFonts w:ascii="Calibri" w:hAnsi="Calibri"/>
          <w:spacing w:val="-6"/>
          <w:w w:val="90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prebióticos</w:t>
      </w:r>
    </w:p>
    <w:p>
      <w:pPr>
        <w:pStyle w:val="ListParagraph"/>
        <w:numPr>
          <w:ilvl w:val="0"/>
          <w:numId w:val="6"/>
        </w:numPr>
        <w:tabs>
          <w:tab w:pos="3073" w:val="left" w:leader="none"/>
        </w:tabs>
        <w:spacing w:line="264" w:lineRule="exact" w:before="0" w:after="0"/>
        <w:ind w:left="3073" w:right="0" w:hanging="355"/>
        <w:jc w:val="left"/>
        <w:rPr>
          <w:rFonts w:ascii="Calibri" w:hAnsi="Calibri"/>
          <w:color w:val="262626"/>
          <w:sz w:val="22"/>
        </w:rPr>
      </w:pPr>
      <w:r>
        <w:rPr>
          <w:rFonts w:ascii="Calibri" w:hAnsi="Calibri"/>
          <w:w w:val="90"/>
          <w:sz w:val="22"/>
        </w:rPr>
        <w:t>Estilo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de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vida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com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rotina,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w w:val="90"/>
          <w:sz w:val="22"/>
        </w:rPr>
        <w:t>hidratação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w w:val="90"/>
          <w:sz w:val="22"/>
        </w:rPr>
        <w:t>adequada</w:t>
      </w:r>
      <w:r>
        <w:rPr>
          <w:rFonts w:ascii="Calibri" w:hAnsi="Calibri"/>
          <w:spacing w:val="-3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e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gerenciamento</w:t>
      </w:r>
      <w:r>
        <w:rPr>
          <w:rFonts w:ascii="Calibri" w:hAnsi="Calibri"/>
          <w:spacing w:val="2"/>
          <w:sz w:val="22"/>
        </w:rPr>
        <w:t> </w:t>
      </w:r>
      <w:r>
        <w:rPr>
          <w:rFonts w:ascii="Calibri" w:hAnsi="Calibri"/>
          <w:w w:val="90"/>
          <w:sz w:val="22"/>
        </w:rPr>
        <w:t>do</w:t>
      </w:r>
      <w:r>
        <w:rPr>
          <w:rFonts w:ascii="Calibri" w:hAnsi="Calibri"/>
          <w:spacing w:val="-6"/>
          <w:w w:val="90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estresse</w:t>
      </w:r>
    </w:p>
    <w:p>
      <w:pPr>
        <w:pStyle w:val="ListParagraph"/>
        <w:numPr>
          <w:ilvl w:val="0"/>
          <w:numId w:val="6"/>
        </w:numPr>
        <w:tabs>
          <w:tab w:pos="3074" w:val="left" w:leader="none"/>
        </w:tabs>
        <w:spacing w:line="240" w:lineRule="auto" w:before="7" w:after="0"/>
        <w:ind w:left="3074" w:right="0" w:hanging="355"/>
        <w:jc w:val="left"/>
        <w:rPr>
          <w:rFonts w:ascii="Calibri" w:hAnsi="Calibri"/>
          <w:color w:val="2D2D2D"/>
          <w:sz w:val="21"/>
        </w:rPr>
      </w:pPr>
      <w:r>
        <w:rPr>
          <w:rFonts w:ascii="Calibri" w:hAnsi="Calibri"/>
          <w:w w:val="85"/>
          <w:sz w:val="21"/>
        </w:rPr>
        <w:t>Monitoramento</w:t>
      </w:r>
      <w:r>
        <w:rPr>
          <w:rFonts w:ascii="Calibri" w:hAnsi="Calibri"/>
          <w:spacing w:val="39"/>
          <w:sz w:val="21"/>
        </w:rPr>
        <w:t> </w:t>
      </w:r>
      <w:r>
        <w:rPr>
          <w:rFonts w:ascii="Calibri" w:hAnsi="Calibri"/>
          <w:spacing w:val="-2"/>
          <w:w w:val="95"/>
          <w:sz w:val="21"/>
        </w:rPr>
        <w:t>contínuo</w:t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55"/>
        <w:rPr>
          <w:rFonts w:ascii="Calibri"/>
          <w:sz w:val="21"/>
        </w:rPr>
      </w:pPr>
    </w:p>
    <w:p>
      <w:pPr>
        <w:spacing w:before="0"/>
        <w:ind w:left="2359" w:right="0" w:firstLine="0"/>
        <w:jc w:val="left"/>
        <w:rPr>
          <w:sz w:val="21"/>
        </w:rPr>
      </w:pPr>
      <w:r>
        <w:rPr>
          <w:w w:val="90"/>
          <w:sz w:val="21"/>
        </w:rPr>
        <w:t>Tipo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5</w:t>
      </w:r>
      <w:r>
        <w:rPr>
          <w:spacing w:val="-9"/>
          <w:w w:val="90"/>
          <w:sz w:val="21"/>
        </w:rPr>
        <w:t> </w:t>
      </w:r>
      <w:r>
        <w:rPr>
          <w:color w:val="161616"/>
          <w:w w:val="90"/>
          <w:sz w:val="21"/>
        </w:rPr>
        <w:t>—</w:t>
      </w:r>
      <w:r>
        <w:rPr>
          <w:color w:val="161616"/>
          <w:spacing w:val="-9"/>
          <w:w w:val="90"/>
          <w:sz w:val="21"/>
        </w:rPr>
        <w:t> </w:t>
      </w:r>
      <w:r>
        <w:rPr>
          <w:w w:val="90"/>
          <w:sz w:val="21"/>
        </w:rPr>
        <w:t>Fezes</w:t>
      </w:r>
      <w:r>
        <w:rPr>
          <w:spacing w:val="-1"/>
          <w:sz w:val="21"/>
        </w:rPr>
        <w:t> </w:t>
      </w:r>
      <w:r>
        <w:rPr>
          <w:w w:val="90"/>
          <w:sz w:val="21"/>
        </w:rPr>
        <w:t>em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pedaços</w:t>
      </w:r>
      <w:r>
        <w:rPr>
          <w:spacing w:val="-2"/>
          <w:sz w:val="21"/>
        </w:rPr>
        <w:t> </w:t>
      </w:r>
      <w:r>
        <w:rPr>
          <w:w w:val="90"/>
          <w:sz w:val="21"/>
        </w:rPr>
        <w:t>macios</w:t>
      </w:r>
      <w:r>
        <w:rPr>
          <w:spacing w:val="6"/>
          <w:sz w:val="21"/>
        </w:rPr>
        <w:t> </w:t>
      </w:r>
      <w:r>
        <w:rPr>
          <w:color w:val="0F0F0F"/>
          <w:w w:val="90"/>
          <w:sz w:val="21"/>
        </w:rPr>
        <w:t>e</w:t>
      </w:r>
      <w:r>
        <w:rPr>
          <w:color w:val="0F0F0F"/>
          <w:spacing w:val="-3"/>
          <w:w w:val="90"/>
          <w:sz w:val="21"/>
        </w:rPr>
        <w:t> </w:t>
      </w:r>
      <w:r>
        <w:rPr>
          <w:w w:val="90"/>
          <w:sz w:val="21"/>
        </w:rPr>
        <w:t>bem</w:t>
      </w:r>
      <w:r>
        <w:rPr>
          <w:spacing w:val="-4"/>
          <w:sz w:val="21"/>
        </w:rPr>
        <w:t> </w:t>
      </w:r>
      <w:r>
        <w:rPr>
          <w:w w:val="90"/>
          <w:sz w:val="21"/>
        </w:rPr>
        <w:t>definidos,</w:t>
      </w:r>
      <w:r>
        <w:rPr>
          <w:spacing w:val="-2"/>
          <w:sz w:val="21"/>
        </w:rPr>
        <w:t> </w:t>
      </w:r>
      <w:r>
        <w:rPr>
          <w:w w:val="90"/>
          <w:sz w:val="21"/>
        </w:rPr>
        <w:t>fáceis</w:t>
      </w:r>
      <w:r>
        <w:rPr>
          <w:spacing w:val="-5"/>
          <w:sz w:val="21"/>
        </w:rPr>
        <w:t> </w:t>
      </w:r>
      <w:r>
        <w:rPr>
          <w:w w:val="90"/>
          <w:sz w:val="21"/>
        </w:rPr>
        <w:t>de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evacuar</w:t>
      </w:r>
    </w:p>
    <w:p>
      <w:pPr>
        <w:pStyle w:val="BodyText"/>
        <w:spacing w:before="51"/>
        <w:rPr>
          <w:sz w:val="21"/>
        </w:rPr>
      </w:pPr>
    </w:p>
    <w:p>
      <w:pPr>
        <w:pStyle w:val="BodyText"/>
        <w:spacing w:before="1"/>
        <w:ind w:left="3066"/>
        <w:rPr>
          <w:rFonts w:ascii="Calibri" w:hAnsi="Calibri"/>
        </w:rPr>
      </w:pPr>
      <w:r>
        <w:rPr>
          <w:rFonts w:ascii="Calibri" w:hAnsi="Calibri"/>
          <w:spacing w:val="-2"/>
          <w:w w:val="90"/>
        </w:rPr>
        <w:t>Embora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spacing w:val="-2"/>
          <w:w w:val="90"/>
        </w:rPr>
        <w:t>próximo</w:t>
      </w:r>
      <w:r>
        <w:rPr>
          <w:rFonts w:ascii="Calibri" w:hAnsi="Calibri"/>
          <w:spacing w:val="6"/>
        </w:rPr>
        <w:t> </w:t>
      </w:r>
      <w:r>
        <w:rPr>
          <w:rFonts w:ascii="Calibri" w:hAnsi="Calibri"/>
          <w:spacing w:val="-2"/>
          <w:w w:val="90"/>
        </w:rPr>
        <w:t>ao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normal,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pode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  <w:w w:val="90"/>
        </w:rPr>
        <w:t>indicar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spacing w:val="-2"/>
          <w:w w:val="90"/>
        </w:rPr>
        <w:t>trânsito</w:t>
      </w:r>
      <w:r>
        <w:rPr>
          <w:rFonts w:ascii="Calibri" w:hAnsi="Calibri"/>
          <w:spacing w:val="6"/>
        </w:rPr>
        <w:t> </w:t>
      </w:r>
      <w:r>
        <w:rPr>
          <w:rFonts w:ascii="Calibri" w:hAnsi="Calibri"/>
          <w:spacing w:val="-2"/>
          <w:w w:val="90"/>
        </w:rPr>
        <w:t>um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spacing w:val="-2"/>
          <w:w w:val="90"/>
        </w:rPr>
        <w:t>pouco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2"/>
          <w:w w:val="90"/>
        </w:rPr>
        <w:t>mais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2"/>
          <w:w w:val="90"/>
        </w:rPr>
        <w:t>acelerado.</w:t>
      </w:r>
    </w:p>
    <w:p>
      <w:pPr>
        <w:pStyle w:val="BodyText"/>
        <w:spacing w:line="244" w:lineRule="auto" w:before="8"/>
        <w:ind w:left="2357" w:right="2318" w:firstLine="710"/>
      </w:pPr>
      <w:r>
        <w:rPr>
          <w:w w:val="80"/>
        </w:rPr>
        <w:t>Pode</w:t>
      </w:r>
      <w:r>
        <w:rPr/>
        <w:t> </w:t>
      </w:r>
      <w:r>
        <w:rPr>
          <w:w w:val="80"/>
        </w:rPr>
        <w:t>estar presente</w:t>
      </w:r>
      <w:r>
        <w:rPr/>
        <w:t> </w:t>
      </w:r>
      <w:r>
        <w:rPr>
          <w:w w:val="80"/>
        </w:rPr>
        <w:t>em dietas</w:t>
      </w:r>
      <w:r>
        <w:rPr/>
        <w:t> </w:t>
      </w:r>
      <w:r>
        <w:rPr>
          <w:w w:val="80"/>
        </w:rPr>
        <w:t>ricas</w:t>
      </w:r>
      <w:r>
        <w:rPr/>
        <w:t> </w:t>
      </w:r>
      <w:r>
        <w:rPr>
          <w:w w:val="80"/>
        </w:rPr>
        <w:t>end fibras insolúveis</w:t>
      </w:r>
      <w:r>
        <w:rPr/>
        <w:t> </w:t>
      </w:r>
      <w:r>
        <w:rPr>
          <w:w w:val="80"/>
        </w:rPr>
        <w:t>ou situações em que </w:t>
      </w:r>
      <w:r>
        <w:rPr>
          <w:spacing w:val="-2"/>
          <w:w w:val="90"/>
        </w:rPr>
        <w:t>há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leve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irritação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intestinal.</w:t>
      </w:r>
    </w:p>
    <w:p>
      <w:pPr>
        <w:pStyle w:val="BodyText"/>
        <w:spacing w:line="244" w:lineRule="auto" w:before="24"/>
        <w:ind w:left="2357" w:right="2017" w:firstLine="709"/>
      </w:pPr>
      <w:r>
        <w:rPr>
          <w:w w:val="80"/>
        </w:rPr>
        <w:t>Em pacientes</w:t>
      </w:r>
      <w:r>
        <w:rPr/>
        <w:t> </w:t>
      </w:r>
      <w:r>
        <w:rPr>
          <w:w w:val="80"/>
        </w:rPr>
        <w:t>com queixas</w:t>
      </w:r>
      <w:r>
        <w:rPr>
          <w:spacing w:val="-5"/>
        </w:rPr>
        <w:t> </w:t>
      </w:r>
      <w:r>
        <w:rPr>
          <w:w w:val="80"/>
        </w:rPr>
        <w:t>clinicas, pode</w:t>
      </w:r>
      <w:r>
        <w:rPr>
          <w:spacing w:val="-2"/>
          <w:w w:val="80"/>
        </w:rPr>
        <w:t> </w:t>
      </w:r>
      <w:r>
        <w:rPr>
          <w:w w:val="80"/>
        </w:rPr>
        <w:t>indicar</w:t>
      </w:r>
      <w:r>
        <w:rPr>
          <w:spacing w:val="-3"/>
        </w:rPr>
        <w:t> </w:t>
      </w:r>
      <w:r>
        <w:rPr>
          <w:w w:val="80"/>
        </w:rPr>
        <w:t>início</w:t>
      </w:r>
      <w:r>
        <w:rPr>
          <w:spacing w:val="-1"/>
          <w:w w:val="80"/>
        </w:rPr>
        <w:t> </w:t>
      </w:r>
      <w:r>
        <w:rPr>
          <w:w w:val="80"/>
        </w:rPr>
        <w:t>de um quadro</w:t>
      </w:r>
      <w:r>
        <w:rPr>
          <w:spacing w:val="-2"/>
        </w:rPr>
        <w:t> </w:t>
      </w:r>
      <w:r>
        <w:rPr>
          <w:w w:val="80"/>
        </w:rPr>
        <w:t>de</w:t>
      </w:r>
      <w:r>
        <w:rPr>
          <w:spacing w:val="-6"/>
          <w:w w:val="80"/>
        </w:rPr>
        <w:t> </w:t>
      </w:r>
      <w:r>
        <w:rPr>
          <w:w w:val="80"/>
        </w:rPr>
        <w:t>disbiose </w:t>
      </w:r>
      <w:r>
        <w:rPr>
          <w:w w:val="85"/>
        </w:rPr>
        <w:t>leve</w:t>
      </w:r>
      <w:r>
        <w:rPr>
          <w:spacing w:val="-1"/>
          <w:w w:val="85"/>
        </w:rPr>
        <w:t> </w:t>
      </w:r>
      <w:r>
        <w:rPr>
          <w:w w:val="85"/>
        </w:rPr>
        <w:t>ou</w:t>
      </w:r>
      <w:r>
        <w:rPr>
          <w:spacing w:val="-4"/>
          <w:w w:val="85"/>
        </w:rPr>
        <w:t> </w:t>
      </w:r>
      <w:r>
        <w:rPr>
          <w:w w:val="85"/>
        </w:rPr>
        <w:t>má</w:t>
      </w:r>
      <w:r>
        <w:rPr>
          <w:spacing w:val="-4"/>
          <w:w w:val="85"/>
        </w:rPr>
        <w:t> </w:t>
      </w:r>
      <w:r>
        <w:rPr>
          <w:w w:val="85"/>
        </w:rPr>
        <w:t>digestão</w:t>
      </w:r>
      <w:r>
        <w:rPr/>
        <w:t> </w:t>
      </w:r>
      <w:r>
        <w:rPr>
          <w:w w:val="85"/>
        </w:rPr>
        <w:t>de certos alimentos.</w:t>
      </w:r>
    </w:p>
    <w:p>
      <w:pPr>
        <w:pStyle w:val="BodyText"/>
        <w:spacing w:before="27"/>
      </w:pPr>
    </w:p>
    <w:p>
      <w:pPr>
        <w:spacing w:before="1"/>
        <w:ind w:left="2727" w:right="0" w:firstLine="0"/>
        <w:jc w:val="left"/>
        <w:rPr>
          <w:sz w:val="23"/>
        </w:rPr>
      </w:pPr>
      <w:r>
        <w:rPr>
          <w:w w:val="80"/>
          <w:sz w:val="23"/>
        </w:rPr>
        <w:t>O</w:t>
      </w:r>
      <w:r>
        <w:rPr>
          <w:spacing w:val="-9"/>
          <w:sz w:val="23"/>
        </w:rPr>
        <w:t> </w:t>
      </w:r>
      <w:r>
        <w:rPr>
          <w:w w:val="80"/>
          <w:sz w:val="23"/>
        </w:rPr>
        <w:t>que</w:t>
      </w:r>
      <w:r>
        <w:rPr>
          <w:spacing w:val="-7"/>
          <w:sz w:val="23"/>
        </w:rPr>
        <w:t> </w:t>
      </w:r>
      <w:r>
        <w:rPr>
          <w:spacing w:val="-2"/>
          <w:w w:val="80"/>
          <w:sz w:val="23"/>
        </w:rPr>
        <w:t>observar:</w:t>
      </w:r>
    </w:p>
    <w:p>
      <w:pPr>
        <w:pStyle w:val="BodyText"/>
        <w:spacing w:before="31"/>
        <w:rPr>
          <w:sz w:val="23"/>
        </w:rPr>
      </w:pPr>
    </w:p>
    <w:p>
      <w:pPr>
        <w:pStyle w:val="ListParagraph"/>
        <w:numPr>
          <w:ilvl w:val="0"/>
          <w:numId w:val="6"/>
        </w:numPr>
        <w:tabs>
          <w:tab w:pos="3081" w:val="left" w:leader="none"/>
        </w:tabs>
        <w:spacing w:line="240" w:lineRule="auto" w:before="0" w:after="0"/>
        <w:ind w:left="3081" w:right="0" w:hanging="363"/>
        <w:jc w:val="left"/>
        <w:rPr>
          <w:rFonts w:ascii="Calibri" w:hAnsi="Calibri"/>
          <w:color w:val="262626"/>
          <w:sz w:val="22"/>
        </w:rPr>
      </w:pPr>
      <w:r>
        <w:rPr>
          <w:rFonts w:ascii="Calibri" w:hAnsi="Calibri"/>
          <w:spacing w:val="-4"/>
          <w:sz w:val="22"/>
        </w:rPr>
        <w:t>Qualidade</w:t>
      </w:r>
      <w:r>
        <w:rPr>
          <w:rFonts w:ascii="Calibri" w:hAnsi="Calibri"/>
          <w:spacing w:val="53"/>
          <w:sz w:val="22"/>
        </w:rPr>
        <w:t> </w:t>
      </w:r>
      <w:r>
        <w:rPr>
          <w:rFonts w:ascii="Calibri" w:hAnsi="Calibri"/>
          <w:spacing w:val="-4"/>
          <w:sz w:val="22"/>
        </w:rPr>
        <w:t>da</w:t>
      </w:r>
      <w:r>
        <w:rPr>
          <w:rFonts w:ascii="Calibri" w:hAnsi="Calibri"/>
          <w:spacing w:val="38"/>
          <w:sz w:val="22"/>
        </w:rPr>
        <w:t> </w:t>
      </w:r>
      <w:r>
        <w:rPr>
          <w:rFonts w:ascii="Calibri" w:hAnsi="Calibri"/>
          <w:spacing w:val="-4"/>
          <w:sz w:val="22"/>
        </w:rPr>
        <w:t>alimentação</w:t>
      </w:r>
      <w:r>
        <w:rPr>
          <w:rFonts w:ascii="Calibri" w:hAnsi="Calibri"/>
          <w:spacing w:val="55"/>
          <w:sz w:val="22"/>
        </w:rPr>
        <w:t> </w:t>
      </w:r>
      <w:r>
        <w:rPr>
          <w:rFonts w:ascii="Calibri" w:hAnsi="Calibri"/>
          <w:spacing w:val="-4"/>
          <w:sz w:val="22"/>
        </w:rPr>
        <w:t>(excesso</w:t>
      </w:r>
      <w:r>
        <w:rPr>
          <w:rFonts w:ascii="Calibri" w:hAnsi="Calibri"/>
          <w:spacing w:val="48"/>
          <w:sz w:val="22"/>
        </w:rPr>
        <w:t> </w:t>
      </w:r>
      <w:r>
        <w:rPr>
          <w:rFonts w:ascii="Calibri" w:hAnsi="Calibri"/>
          <w:spacing w:val="-4"/>
          <w:sz w:val="22"/>
        </w:rPr>
        <w:t>de</w:t>
      </w:r>
      <w:r>
        <w:rPr>
          <w:rFonts w:ascii="Calibri" w:hAnsi="Calibri"/>
          <w:spacing w:val="43"/>
          <w:sz w:val="22"/>
        </w:rPr>
        <w:t> </w:t>
      </w:r>
      <w:r>
        <w:rPr>
          <w:rFonts w:ascii="Calibri" w:hAnsi="Calibri"/>
          <w:spacing w:val="-4"/>
          <w:sz w:val="22"/>
        </w:rPr>
        <w:t>crus,</w:t>
      </w:r>
      <w:r>
        <w:rPr>
          <w:rFonts w:ascii="Calibri" w:hAnsi="Calibri"/>
          <w:spacing w:val="47"/>
          <w:sz w:val="22"/>
        </w:rPr>
        <w:t> </w:t>
      </w:r>
      <w:r>
        <w:rPr>
          <w:rFonts w:ascii="Calibri" w:hAnsi="Calibri"/>
          <w:spacing w:val="-4"/>
          <w:sz w:val="22"/>
        </w:rPr>
        <w:t>leguminosas</w:t>
      </w:r>
      <w:r>
        <w:rPr>
          <w:rFonts w:ascii="Calibri" w:hAnsi="Calibri"/>
          <w:spacing w:val="59"/>
          <w:sz w:val="22"/>
        </w:rPr>
        <w:t> </w:t>
      </w:r>
      <w:r>
        <w:rPr>
          <w:rFonts w:ascii="Calibri" w:hAnsi="Calibri"/>
          <w:spacing w:val="-4"/>
          <w:sz w:val="22"/>
        </w:rPr>
        <w:t>sem</w:t>
      </w:r>
      <w:r>
        <w:rPr>
          <w:rFonts w:ascii="Calibri" w:hAnsi="Calibri"/>
          <w:spacing w:val="40"/>
          <w:sz w:val="22"/>
        </w:rPr>
        <w:t> </w:t>
      </w:r>
      <w:r>
        <w:rPr>
          <w:rFonts w:ascii="Calibri" w:hAnsi="Calibri"/>
          <w:spacing w:val="-4"/>
          <w:sz w:val="22"/>
        </w:rPr>
        <w:t>preparo</w:t>
      </w:r>
    </w:p>
    <w:p>
      <w:pPr>
        <w:spacing w:line="253" w:lineRule="exact" w:before="0"/>
        <w:ind w:left="3082" w:right="0" w:firstLine="0"/>
        <w:jc w:val="left"/>
        <w:rPr>
          <w:rFonts w:ascii="Calibri"/>
          <w:sz w:val="21"/>
        </w:rPr>
      </w:pPr>
      <w:r>
        <w:rPr>
          <w:rFonts w:ascii="Calibri"/>
          <w:spacing w:val="-2"/>
          <w:sz w:val="21"/>
        </w:rPr>
        <w:t>adequado)</w:t>
      </w:r>
    </w:p>
    <w:p>
      <w:pPr>
        <w:pStyle w:val="ListParagraph"/>
        <w:numPr>
          <w:ilvl w:val="0"/>
          <w:numId w:val="6"/>
        </w:numPr>
        <w:tabs>
          <w:tab w:pos="3084" w:val="left" w:leader="none"/>
        </w:tabs>
        <w:spacing w:line="261" w:lineRule="exact" w:before="0" w:after="0"/>
        <w:ind w:left="3084" w:right="0" w:hanging="366"/>
        <w:jc w:val="left"/>
        <w:rPr>
          <w:rFonts w:ascii="Calibri" w:hAnsi="Calibri"/>
          <w:color w:val="111111"/>
          <w:sz w:val="22"/>
        </w:rPr>
      </w:pPr>
      <w:r>
        <w:rPr>
          <w:rFonts w:ascii="Calibri" w:hAnsi="Calibri"/>
          <w:w w:val="90"/>
          <w:sz w:val="22"/>
        </w:rPr>
        <w:t>Suplementaçáo</w:t>
      </w:r>
      <w:r>
        <w:rPr>
          <w:rFonts w:ascii="Calibri" w:hAnsi="Calibri"/>
          <w:spacing w:val="4"/>
          <w:sz w:val="22"/>
        </w:rPr>
        <w:t> </w:t>
      </w:r>
      <w:r>
        <w:rPr>
          <w:rFonts w:ascii="Calibri" w:hAnsi="Calibri"/>
          <w:w w:val="90"/>
          <w:sz w:val="22"/>
        </w:rPr>
        <w:t>de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fibras</w:t>
      </w:r>
      <w:r>
        <w:rPr>
          <w:rFonts w:ascii="Calibri" w:hAnsi="Calibri"/>
          <w:spacing w:val="-6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sem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hidratação</w:t>
      </w:r>
      <w:r>
        <w:rPr>
          <w:rFonts w:ascii="Calibri" w:hAnsi="Calibri"/>
          <w:spacing w:val="2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adequada</w:t>
      </w:r>
    </w:p>
    <w:p>
      <w:pPr>
        <w:pStyle w:val="ListParagraph"/>
        <w:numPr>
          <w:ilvl w:val="0"/>
          <w:numId w:val="6"/>
        </w:numPr>
        <w:tabs>
          <w:tab w:pos="3073" w:val="left" w:leader="none"/>
        </w:tabs>
        <w:spacing w:line="264" w:lineRule="exact" w:before="0" w:after="0"/>
        <w:ind w:left="3073" w:right="0" w:hanging="355"/>
        <w:jc w:val="left"/>
        <w:rPr>
          <w:rFonts w:ascii="Calibri" w:hAnsi="Calibri"/>
          <w:color w:val="313131"/>
          <w:sz w:val="22"/>
        </w:rPr>
      </w:pPr>
      <w:r>
        <w:rPr>
          <w:rFonts w:ascii="Calibri" w:hAnsi="Calibri"/>
          <w:w w:val="85"/>
          <w:sz w:val="22"/>
        </w:rPr>
        <w:t>Exposição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w w:val="85"/>
          <w:sz w:val="22"/>
        </w:rPr>
        <w:t>a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w w:val="85"/>
          <w:sz w:val="22"/>
        </w:rPr>
        <w:t>alimentos</w:t>
      </w:r>
      <w:r>
        <w:rPr>
          <w:rFonts w:ascii="Calibri" w:hAnsi="Calibri"/>
          <w:spacing w:val="32"/>
          <w:sz w:val="22"/>
        </w:rPr>
        <w:t> </w:t>
      </w:r>
      <w:r>
        <w:rPr>
          <w:rFonts w:ascii="Calibri" w:hAnsi="Calibri"/>
          <w:w w:val="85"/>
          <w:sz w:val="22"/>
        </w:rPr>
        <w:t>inflamatórios</w:t>
      </w:r>
      <w:r>
        <w:rPr>
          <w:rFonts w:ascii="Calibri" w:hAnsi="Calibri"/>
          <w:spacing w:val="29"/>
          <w:sz w:val="22"/>
        </w:rPr>
        <w:t> </w:t>
      </w:r>
      <w:r>
        <w:rPr>
          <w:rFonts w:ascii="Calibri" w:hAnsi="Calibri"/>
          <w:w w:val="85"/>
          <w:sz w:val="22"/>
        </w:rPr>
        <w:t>(glúten,</w:t>
      </w:r>
      <w:r>
        <w:rPr>
          <w:rFonts w:ascii="Calibri" w:hAnsi="Calibri"/>
          <w:spacing w:val="27"/>
          <w:sz w:val="22"/>
        </w:rPr>
        <w:t> </w:t>
      </w:r>
      <w:r>
        <w:rPr>
          <w:rFonts w:ascii="Calibri" w:hAnsi="Calibri"/>
          <w:w w:val="85"/>
          <w:sz w:val="22"/>
        </w:rPr>
        <w:t>leite,</w:t>
      </w:r>
      <w:r>
        <w:rPr>
          <w:rFonts w:ascii="Calibri" w:hAnsi="Calibri"/>
          <w:spacing w:val="17"/>
          <w:sz w:val="22"/>
        </w:rPr>
        <w:t> </w:t>
      </w:r>
      <w:r>
        <w:rPr>
          <w:rFonts w:ascii="Calibri" w:hAnsi="Calibri"/>
          <w:spacing w:val="-2"/>
          <w:w w:val="85"/>
          <w:sz w:val="22"/>
        </w:rPr>
        <w:t>aditivos)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4"/>
        <w:rPr>
          <w:rFonts w:ascii="Calibri"/>
        </w:rPr>
      </w:pPr>
    </w:p>
    <w:p>
      <w:pPr>
        <w:pStyle w:val="Heading7"/>
        <w:spacing w:line="223" w:lineRule="auto"/>
        <w:ind w:left="2363" w:right="2017" w:hanging="5"/>
      </w:pPr>
      <w:r>
        <w:rPr>
          <w:w w:val="80"/>
        </w:rPr>
        <w:t>Tipo</w:t>
      </w:r>
      <w:r>
        <w:rPr/>
        <w:t> </w:t>
      </w:r>
      <w:r>
        <w:rPr>
          <w:w w:val="80"/>
        </w:rPr>
        <w:t>6 </w:t>
      </w:r>
      <w:r>
        <w:rPr>
          <w:color w:val="131313"/>
          <w:w w:val="80"/>
        </w:rPr>
        <w:t>-</w:t>
      </w:r>
      <w:r>
        <w:rPr>
          <w:color w:val="131313"/>
          <w:spacing w:val="25"/>
        </w:rPr>
        <w:t> </w:t>
      </w:r>
      <w:r>
        <w:rPr>
          <w:w w:val="80"/>
        </w:rPr>
        <w:t>Fezes</w:t>
      </w:r>
      <w:r>
        <w:rPr/>
        <w:t> </w:t>
      </w:r>
      <w:r>
        <w:rPr>
          <w:w w:val="80"/>
        </w:rPr>
        <w:t>moles,</w:t>
      </w:r>
      <w:r>
        <w:rPr/>
        <w:t> </w:t>
      </w:r>
      <w:r>
        <w:rPr>
          <w:w w:val="80"/>
        </w:rPr>
        <w:t>pastosas,</w:t>
      </w:r>
      <w:r>
        <w:rPr>
          <w:spacing w:val="10"/>
        </w:rPr>
        <w:t> </w:t>
      </w:r>
      <w:r>
        <w:rPr>
          <w:w w:val="80"/>
        </w:rPr>
        <w:t>com</w:t>
      </w:r>
      <w:r>
        <w:rPr>
          <w:spacing w:val="-5"/>
        </w:rPr>
        <w:t> </w:t>
      </w:r>
      <w:r>
        <w:rPr>
          <w:w w:val="80"/>
        </w:rPr>
        <w:t>bordas</w:t>
      </w:r>
      <w:r>
        <w:rPr/>
        <w:t> </w:t>
      </w:r>
      <w:r>
        <w:rPr>
          <w:w w:val="80"/>
        </w:rPr>
        <w:t>irregulares</w:t>
      </w:r>
      <w:r>
        <w:rPr>
          <w:spacing w:val="13"/>
        </w:rPr>
        <w:t> </w:t>
      </w:r>
      <w:r>
        <w:rPr>
          <w:w w:val="80"/>
        </w:rPr>
        <w:t>e consistência</w:t>
      </w:r>
      <w:r>
        <w:rPr>
          <w:spacing w:val="15"/>
        </w:rPr>
        <w:t> </w:t>
      </w:r>
      <w:r>
        <w:rPr>
          <w:w w:val="80"/>
        </w:rPr>
        <w:t>pouco </w:t>
      </w:r>
      <w:r>
        <w:rPr>
          <w:spacing w:val="-2"/>
          <w:w w:val="85"/>
        </w:rPr>
        <w:t>definida</w:t>
      </w:r>
    </w:p>
    <w:p>
      <w:pPr>
        <w:pStyle w:val="BodyText"/>
        <w:rPr>
          <w:sz w:val="25"/>
        </w:rPr>
      </w:pPr>
    </w:p>
    <w:p>
      <w:pPr>
        <w:pStyle w:val="BodyText"/>
        <w:spacing w:line="265" w:lineRule="exact"/>
        <w:ind w:left="3066"/>
        <w:rPr>
          <w:rFonts w:ascii="Calibri" w:hAnsi="Calibri"/>
        </w:rPr>
      </w:pPr>
      <w:r>
        <w:rPr>
          <w:rFonts w:ascii="Calibri" w:hAnsi="Calibri"/>
          <w:w w:val="90"/>
        </w:rPr>
        <w:t>Este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tipo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w w:val="90"/>
        </w:rPr>
        <w:t>indica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trânsito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w w:val="90"/>
        </w:rPr>
        <w:t>intestinal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acelerado,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  <w:w w:val="90"/>
        </w:rPr>
        <w:t>sugerindo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  <w:w w:val="90"/>
        </w:rPr>
        <w:t>má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absorção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spacing w:val="-2"/>
          <w:w w:val="90"/>
        </w:rPr>
        <w:t>possível</w:t>
      </w:r>
    </w:p>
    <w:p>
      <w:pPr>
        <w:pStyle w:val="BodyText"/>
        <w:spacing w:line="250" w:lineRule="exact"/>
        <w:ind w:left="2364"/>
      </w:pPr>
      <w:r>
        <w:rPr>
          <w:w w:val="80"/>
        </w:rPr>
        <w:t>disbiose</w:t>
      </w:r>
      <w:r>
        <w:rPr>
          <w:spacing w:val="-4"/>
        </w:rPr>
        <w:t> </w:t>
      </w:r>
      <w:r>
        <w:rPr>
          <w:w w:val="80"/>
        </w:rPr>
        <w:t>intestinal,</w:t>
      </w:r>
      <w:r>
        <w:rPr>
          <w:spacing w:val="9"/>
        </w:rPr>
        <w:t> </w:t>
      </w:r>
      <w:r>
        <w:rPr>
          <w:w w:val="80"/>
        </w:rPr>
        <w:t>intolerâncias</w:t>
      </w:r>
      <w:r>
        <w:rPr>
          <w:spacing w:val="9"/>
        </w:rPr>
        <w:t> </w:t>
      </w:r>
      <w:r>
        <w:rPr>
          <w:w w:val="80"/>
        </w:rPr>
        <w:t>alimentares</w:t>
      </w:r>
      <w:r>
        <w:rPr>
          <w:spacing w:val="15"/>
        </w:rPr>
        <w:t> </w:t>
      </w:r>
      <w:r>
        <w:rPr>
          <w:w w:val="80"/>
        </w:rPr>
        <w:t>ou</w:t>
      </w:r>
      <w:r>
        <w:rPr>
          <w:spacing w:val="-2"/>
          <w:w w:val="80"/>
        </w:rPr>
        <w:t> </w:t>
      </w:r>
      <w:r>
        <w:rPr>
          <w:w w:val="80"/>
        </w:rPr>
        <w:t>resposta</w:t>
      </w:r>
      <w:r>
        <w:rPr>
          <w:spacing w:val="-3"/>
        </w:rPr>
        <w:t> </w:t>
      </w:r>
      <w:r>
        <w:rPr>
          <w:w w:val="80"/>
        </w:rPr>
        <w:t>in#amatória</w:t>
      </w:r>
      <w:r>
        <w:rPr>
          <w:spacing w:val="4"/>
        </w:rPr>
        <w:t> </w:t>
      </w:r>
      <w:r>
        <w:rPr>
          <w:spacing w:val="-2"/>
          <w:w w:val="80"/>
        </w:rPr>
        <w:t>intestinal.</w:t>
      </w:r>
    </w:p>
    <w:p>
      <w:pPr>
        <w:pStyle w:val="BodyText"/>
        <w:spacing w:before="21"/>
        <w:ind w:left="3065"/>
      </w:pPr>
      <w:r>
        <w:rPr>
          <w:w w:val="85"/>
        </w:rPr>
        <w:t>Também</w:t>
      </w:r>
      <w:r>
        <w:rPr>
          <w:spacing w:val="3"/>
        </w:rPr>
        <w:t> </w:t>
      </w:r>
      <w:r>
        <w:rPr>
          <w:w w:val="85"/>
        </w:rPr>
        <w:t>pode</w:t>
      </w:r>
      <w:r>
        <w:rPr>
          <w:spacing w:val="-8"/>
        </w:rPr>
        <w:t> </w:t>
      </w:r>
      <w:r>
        <w:rPr>
          <w:w w:val="85"/>
        </w:rPr>
        <w:t>indicar</w:t>
      </w:r>
      <w:r>
        <w:rPr>
          <w:spacing w:val="2"/>
        </w:rPr>
        <w:t> </w:t>
      </w:r>
      <w:r>
        <w:rPr>
          <w:w w:val="85"/>
        </w:rPr>
        <w:t>presença</w:t>
      </w:r>
      <w:r>
        <w:rPr>
          <w:spacing w:val="2"/>
        </w:rPr>
        <w:t> </w:t>
      </w:r>
      <w:r>
        <w:rPr>
          <w:w w:val="85"/>
        </w:rPr>
        <w:t>de</w:t>
      </w:r>
      <w:r>
        <w:rPr>
          <w:spacing w:val="-7"/>
        </w:rPr>
        <w:t> </w:t>
      </w:r>
      <w:r>
        <w:rPr>
          <w:w w:val="85"/>
        </w:rPr>
        <w:t>SIB0</w:t>
      </w:r>
      <w:r>
        <w:rPr>
          <w:spacing w:val="-4"/>
        </w:rPr>
        <w:t> </w:t>
      </w:r>
      <w:r>
        <w:rPr>
          <w:w w:val="85"/>
        </w:rPr>
        <w:t>ou</w:t>
      </w:r>
      <w:r>
        <w:rPr>
          <w:spacing w:val="-8"/>
        </w:rPr>
        <w:t> </w:t>
      </w:r>
      <w:r>
        <w:rPr>
          <w:w w:val="85"/>
        </w:rPr>
        <w:t>sobrecarga</w:t>
      </w:r>
      <w:r>
        <w:rPr>
          <w:spacing w:val="5"/>
        </w:rPr>
        <w:t> </w:t>
      </w:r>
      <w:r>
        <w:rPr>
          <w:w w:val="85"/>
        </w:rPr>
        <w:t>no</w:t>
      </w:r>
      <w:r>
        <w:rPr>
          <w:spacing w:val="-4"/>
        </w:rPr>
        <w:t> </w:t>
      </w:r>
      <w:r>
        <w:rPr>
          <w:w w:val="85"/>
        </w:rPr>
        <w:t>fígado</w:t>
      </w:r>
      <w:r>
        <w:rPr>
          <w:spacing w:val="-1"/>
        </w:rPr>
        <w:t> </w:t>
      </w:r>
      <w:r>
        <w:rPr>
          <w:w w:val="85"/>
        </w:rPr>
        <w:t>e</w:t>
      </w:r>
      <w:r>
        <w:rPr>
          <w:spacing w:val="-3"/>
        </w:rPr>
        <w:t> </w:t>
      </w:r>
      <w:r>
        <w:rPr>
          <w:spacing w:val="-2"/>
          <w:w w:val="85"/>
        </w:rPr>
        <w:t>vesícula</w:t>
      </w:r>
    </w:p>
    <w:p>
      <w:pPr>
        <w:pStyle w:val="BodyText"/>
        <w:spacing w:before="6"/>
        <w:ind w:left="2357"/>
      </w:pPr>
      <w:r>
        <w:rPr>
          <w:spacing w:val="-2"/>
          <w:w w:val="90"/>
        </w:rPr>
        <w:t>biliar.</w:t>
      </w:r>
    </w:p>
    <w:p>
      <w:pPr>
        <w:pStyle w:val="BodyText"/>
        <w:spacing w:before="36"/>
      </w:pPr>
    </w:p>
    <w:p>
      <w:pPr>
        <w:spacing w:before="0"/>
        <w:ind w:left="2728" w:right="0" w:firstLine="0"/>
        <w:jc w:val="left"/>
        <w:rPr>
          <w:sz w:val="21"/>
        </w:rPr>
      </w:pPr>
      <w:r>
        <w:rPr>
          <w:w w:val="90"/>
          <w:sz w:val="21"/>
        </w:rPr>
        <w:t>O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que</w:t>
      </w:r>
      <w:r>
        <w:rPr>
          <w:spacing w:val="-2"/>
          <w:w w:val="90"/>
          <w:sz w:val="21"/>
        </w:rPr>
        <w:t> investigar:</w:t>
      </w:r>
    </w:p>
    <w:p>
      <w:pPr>
        <w:pStyle w:val="BodyText"/>
        <w:spacing w:before="59"/>
        <w:rPr>
          <w:sz w:val="21"/>
        </w:rPr>
      </w:pPr>
    </w:p>
    <w:p>
      <w:pPr>
        <w:pStyle w:val="ListParagraph"/>
        <w:numPr>
          <w:ilvl w:val="0"/>
          <w:numId w:val="6"/>
        </w:numPr>
        <w:tabs>
          <w:tab w:pos="3080" w:val="left" w:leader="none"/>
        </w:tabs>
        <w:spacing w:line="264" w:lineRule="exact" w:before="0" w:after="0"/>
        <w:ind w:left="3080" w:right="0" w:hanging="355"/>
        <w:jc w:val="left"/>
        <w:rPr>
          <w:rFonts w:ascii="Calibri" w:hAnsi="Calibri"/>
          <w:color w:val="343434"/>
          <w:sz w:val="22"/>
        </w:rPr>
      </w:pPr>
      <w:r>
        <w:rPr>
          <w:rFonts w:ascii="Calibri" w:hAnsi="Calibri"/>
          <w:w w:val="85"/>
          <w:sz w:val="22"/>
        </w:rPr>
        <w:t>Reatividade</w:t>
      </w:r>
      <w:r>
        <w:rPr>
          <w:rFonts w:ascii="Calibri" w:hAnsi="Calibri"/>
          <w:spacing w:val="28"/>
          <w:sz w:val="22"/>
        </w:rPr>
        <w:t> </w:t>
      </w:r>
      <w:r>
        <w:rPr>
          <w:rFonts w:ascii="Calibri" w:hAnsi="Calibri"/>
          <w:w w:val="85"/>
          <w:sz w:val="22"/>
        </w:rPr>
        <w:t>alimentar</w:t>
      </w:r>
      <w:r>
        <w:rPr>
          <w:rFonts w:ascii="Calibri" w:hAnsi="Calibri"/>
          <w:spacing w:val="17"/>
          <w:sz w:val="22"/>
        </w:rPr>
        <w:t> </w:t>
      </w:r>
      <w:r>
        <w:rPr>
          <w:rFonts w:ascii="Calibri" w:hAnsi="Calibri"/>
          <w:w w:val="85"/>
          <w:sz w:val="22"/>
        </w:rPr>
        <w:t>(glúten,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w w:val="85"/>
          <w:sz w:val="22"/>
        </w:rPr>
        <w:t>lactose,</w:t>
      </w:r>
      <w:r>
        <w:rPr>
          <w:rFonts w:ascii="Calibri" w:hAnsi="Calibri"/>
          <w:spacing w:val="17"/>
          <w:sz w:val="22"/>
        </w:rPr>
        <w:t> </w:t>
      </w:r>
      <w:r>
        <w:rPr>
          <w:rFonts w:ascii="Calibri" w:hAnsi="Calibri"/>
          <w:w w:val="85"/>
          <w:sz w:val="22"/>
        </w:rPr>
        <w:t>frutanos,</w:t>
      </w:r>
      <w:r>
        <w:rPr>
          <w:rFonts w:ascii="Calibri" w:hAnsi="Calibri"/>
          <w:spacing w:val="24"/>
          <w:sz w:val="22"/>
        </w:rPr>
        <w:t> </w:t>
      </w:r>
      <w:r>
        <w:rPr>
          <w:rFonts w:ascii="Calibri" w:hAnsi="Calibri"/>
          <w:spacing w:val="-2"/>
          <w:w w:val="85"/>
          <w:sz w:val="22"/>
        </w:rPr>
        <w:t>FODMAPs)</w:t>
      </w:r>
    </w:p>
    <w:p>
      <w:pPr>
        <w:pStyle w:val="ListParagraph"/>
        <w:numPr>
          <w:ilvl w:val="0"/>
          <w:numId w:val="6"/>
        </w:numPr>
        <w:tabs>
          <w:tab w:pos="3081" w:val="left" w:leader="none"/>
        </w:tabs>
        <w:spacing w:line="259" w:lineRule="exact" w:before="0" w:after="0"/>
        <w:ind w:left="3081" w:right="0" w:hanging="363"/>
        <w:jc w:val="left"/>
        <w:rPr>
          <w:rFonts w:ascii="Calibri" w:hAnsi="Calibri"/>
          <w:color w:val="2B2B2B"/>
          <w:sz w:val="22"/>
        </w:rPr>
      </w:pPr>
      <w:r>
        <w:rPr>
          <w:rFonts w:ascii="Calibri" w:hAnsi="Calibri"/>
          <w:spacing w:val="-2"/>
          <w:w w:val="90"/>
          <w:sz w:val="22"/>
        </w:rPr>
        <w:t>Quadro</w:t>
      </w:r>
      <w:r>
        <w:rPr>
          <w:rFonts w:ascii="Calibri" w:hAnsi="Calibri"/>
          <w:spacing w:val="3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de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permeabilidade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intestinal</w:t>
      </w:r>
    </w:p>
    <w:p>
      <w:pPr>
        <w:pStyle w:val="ListParagraph"/>
        <w:numPr>
          <w:ilvl w:val="0"/>
          <w:numId w:val="6"/>
        </w:numPr>
        <w:tabs>
          <w:tab w:pos="3080" w:val="left" w:leader="none"/>
        </w:tabs>
        <w:spacing w:line="259" w:lineRule="exact" w:before="0" w:after="0"/>
        <w:ind w:left="3080" w:right="0" w:hanging="355"/>
        <w:jc w:val="left"/>
        <w:rPr>
          <w:rFonts w:ascii="Calibri" w:hAnsi="Calibri"/>
          <w:color w:val="1F1F1F"/>
          <w:sz w:val="22"/>
        </w:rPr>
      </w:pPr>
      <w:r>
        <w:rPr>
          <w:rFonts w:ascii="Calibri" w:hAnsi="Calibri"/>
          <w:w w:val="90"/>
          <w:sz w:val="22"/>
        </w:rPr>
        <w:t>Uso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de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antibióticos,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w w:val="90"/>
          <w:sz w:val="22"/>
        </w:rPr>
        <w:t>inibidores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w w:val="90"/>
          <w:sz w:val="22"/>
        </w:rPr>
        <w:t>de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bomba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w w:val="90"/>
          <w:sz w:val="22"/>
        </w:rPr>
        <w:t>de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prótons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w w:val="90"/>
          <w:sz w:val="22"/>
        </w:rPr>
        <w:t>(lBPs),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laxantes</w:t>
      </w:r>
    </w:p>
    <w:p>
      <w:pPr>
        <w:pStyle w:val="ListParagraph"/>
        <w:numPr>
          <w:ilvl w:val="0"/>
          <w:numId w:val="6"/>
        </w:numPr>
        <w:tabs>
          <w:tab w:pos="3080" w:val="left" w:leader="none"/>
        </w:tabs>
        <w:spacing w:line="264" w:lineRule="exact" w:before="0" w:after="0"/>
        <w:ind w:left="3080" w:right="0" w:hanging="355"/>
        <w:jc w:val="left"/>
        <w:rPr>
          <w:rFonts w:ascii="Calibri" w:hAnsi="Calibri"/>
          <w:color w:val="1F1F1F"/>
          <w:sz w:val="22"/>
        </w:rPr>
      </w:pPr>
      <w:r>
        <w:rPr>
          <w:rFonts w:ascii="Calibri" w:hAnsi="Calibri"/>
          <w:w w:val="90"/>
          <w:sz w:val="22"/>
        </w:rPr>
        <w:t>Exposição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w w:val="90"/>
          <w:sz w:val="22"/>
        </w:rPr>
        <w:t>recente</w:t>
      </w:r>
      <w:r>
        <w:rPr>
          <w:rFonts w:ascii="Calibri" w:hAnsi="Calibri"/>
          <w:spacing w:val="10"/>
          <w:sz w:val="22"/>
        </w:rPr>
        <w:t> </w:t>
      </w:r>
      <w:r>
        <w:rPr>
          <w:rFonts w:ascii="Calibri" w:hAnsi="Calibri"/>
          <w:w w:val="90"/>
          <w:sz w:val="22"/>
        </w:rPr>
        <w:t>a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w w:val="90"/>
          <w:sz w:val="22"/>
        </w:rPr>
        <w:t>infecções</w:t>
      </w:r>
      <w:r>
        <w:rPr>
          <w:rFonts w:ascii="Calibri" w:hAnsi="Calibri"/>
          <w:spacing w:val="15"/>
          <w:sz w:val="22"/>
        </w:rPr>
        <w:t> </w:t>
      </w:r>
      <w:r>
        <w:rPr>
          <w:rFonts w:ascii="Calibri" w:hAnsi="Calibri"/>
          <w:w w:val="90"/>
          <w:sz w:val="22"/>
        </w:rPr>
        <w:t>ou</w:t>
      </w:r>
      <w:r>
        <w:rPr>
          <w:rFonts w:ascii="Calibri" w:hAnsi="Calibri"/>
          <w:spacing w:val="-4"/>
          <w:w w:val="90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parasito*es</w:t>
      </w:r>
    </w:p>
    <w:p>
      <w:pPr>
        <w:pStyle w:val="ListParagraph"/>
        <w:spacing w:after="0" w:line="264" w:lineRule="exact"/>
        <w:jc w:val="left"/>
        <w:rPr>
          <w:rFonts w:ascii="Calibri" w:hAnsi="Calibri"/>
          <w:sz w:val="22"/>
        </w:rPr>
        <w:sectPr>
          <w:pgSz w:w="11910" w:h="16840"/>
          <w:pgMar w:header="0" w:footer="4770" w:top="980" w:bottom="4960" w:left="141" w:right="141"/>
        </w:sectPr>
      </w:pPr>
    </w:p>
    <w:p>
      <w:pPr>
        <w:spacing w:before="70"/>
        <w:ind w:left="2452" w:right="0" w:firstLine="0"/>
        <w:jc w:val="left"/>
        <w:rPr>
          <w:sz w:val="25"/>
        </w:rPr>
      </w:pPr>
      <w:r>
        <w:rPr>
          <w:w w:val="75"/>
          <w:sz w:val="25"/>
        </w:rPr>
        <w:t>Tipo 7— </w:t>
      </w:r>
      <w:r>
        <w:rPr>
          <w:color w:val="050505"/>
          <w:w w:val="75"/>
          <w:sz w:val="25"/>
        </w:rPr>
        <w:t>Fezes</w:t>
      </w:r>
      <w:r>
        <w:rPr>
          <w:color w:val="050505"/>
          <w:spacing w:val="-10"/>
          <w:sz w:val="25"/>
        </w:rPr>
        <w:t> </w:t>
      </w:r>
      <w:r>
        <w:rPr>
          <w:w w:val="75"/>
          <w:sz w:val="25"/>
        </w:rPr>
        <w:t>aquosas,</w:t>
      </w:r>
      <w:r>
        <w:rPr>
          <w:spacing w:val="-4"/>
          <w:sz w:val="25"/>
        </w:rPr>
        <w:t> </w:t>
      </w:r>
      <w:r>
        <w:rPr>
          <w:w w:val="75"/>
          <w:sz w:val="25"/>
        </w:rPr>
        <w:t>líquidas,</w:t>
      </w:r>
      <w:r>
        <w:rPr>
          <w:spacing w:val="-7"/>
          <w:sz w:val="25"/>
        </w:rPr>
        <w:t> </w:t>
      </w:r>
      <w:r>
        <w:rPr>
          <w:w w:val="75"/>
          <w:sz w:val="25"/>
        </w:rPr>
        <w:t>sem</w:t>
      </w:r>
      <w:r>
        <w:rPr>
          <w:spacing w:val="-14"/>
          <w:sz w:val="25"/>
        </w:rPr>
        <w:t> </w:t>
      </w:r>
      <w:r>
        <w:rPr>
          <w:w w:val="75"/>
          <w:sz w:val="25"/>
        </w:rPr>
        <w:t>forma</w:t>
      </w:r>
      <w:r>
        <w:rPr>
          <w:spacing w:val="-13"/>
          <w:sz w:val="25"/>
        </w:rPr>
        <w:t> </w:t>
      </w:r>
      <w:r>
        <w:rPr>
          <w:spacing w:val="-2"/>
          <w:w w:val="75"/>
          <w:sz w:val="25"/>
        </w:rPr>
        <w:t>sólida</w:t>
      </w:r>
    </w:p>
    <w:p>
      <w:pPr>
        <w:spacing w:line="286" w:lineRule="exact" w:before="263"/>
        <w:ind w:left="3166" w:right="0" w:firstLine="0"/>
        <w:jc w:val="left"/>
        <w:rPr>
          <w:rFonts w:ascii="Calibri"/>
          <w:sz w:val="25"/>
        </w:rPr>
      </w:pPr>
      <w:r>
        <w:rPr>
          <w:rFonts w:ascii="Calibri"/>
          <w:w w:val="80"/>
          <w:sz w:val="25"/>
        </w:rPr>
        <w:t>Caracteriza</w:t>
      </w:r>
      <w:r>
        <w:rPr>
          <w:rFonts w:ascii="Calibri"/>
          <w:spacing w:val="-2"/>
          <w:w w:val="80"/>
          <w:sz w:val="25"/>
        </w:rPr>
        <w:t> </w:t>
      </w:r>
      <w:r>
        <w:rPr>
          <w:rFonts w:ascii="Calibri"/>
          <w:w w:val="80"/>
          <w:sz w:val="25"/>
        </w:rPr>
        <w:t>um</w:t>
      </w:r>
      <w:r>
        <w:rPr>
          <w:rFonts w:ascii="Calibri"/>
          <w:spacing w:val="-3"/>
          <w:w w:val="80"/>
          <w:sz w:val="25"/>
        </w:rPr>
        <w:t> </w:t>
      </w:r>
      <w:r>
        <w:rPr>
          <w:rFonts w:ascii="Calibri"/>
          <w:w w:val="80"/>
          <w:sz w:val="25"/>
        </w:rPr>
        <w:t>quadro</w:t>
      </w:r>
      <w:r>
        <w:rPr>
          <w:rFonts w:ascii="Calibri"/>
          <w:spacing w:val="-5"/>
          <w:sz w:val="25"/>
        </w:rPr>
        <w:t> </w:t>
      </w:r>
      <w:r>
        <w:rPr>
          <w:rFonts w:ascii="Calibri"/>
          <w:w w:val="80"/>
          <w:sz w:val="25"/>
        </w:rPr>
        <w:t>de</w:t>
      </w:r>
      <w:r>
        <w:rPr>
          <w:rFonts w:ascii="Calibri"/>
          <w:spacing w:val="-3"/>
          <w:w w:val="80"/>
          <w:sz w:val="25"/>
        </w:rPr>
        <w:t> </w:t>
      </w:r>
      <w:r>
        <w:rPr>
          <w:rFonts w:ascii="Calibri"/>
          <w:spacing w:val="-2"/>
          <w:w w:val="80"/>
          <w:sz w:val="25"/>
        </w:rPr>
        <w:t>diarreia.</w:t>
      </w:r>
    </w:p>
    <w:p>
      <w:pPr>
        <w:spacing w:line="216" w:lineRule="auto" w:before="5"/>
        <w:ind w:left="2449" w:right="2017" w:firstLine="715"/>
        <w:jc w:val="left"/>
        <w:rPr>
          <w:rFonts w:ascii="Calibri" w:hAnsi="Calibri"/>
          <w:sz w:val="25"/>
        </w:rPr>
      </w:pPr>
      <w:r>
        <w:rPr>
          <w:rFonts w:ascii="Calibri" w:hAnsi="Calibri"/>
          <w:w w:val="80"/>
          <w:sz w:val="25"/>
        </w:rPr>
        <w:t>Pode</w:t>
      </w:r>
      <w:r>
        <w:rPr>
          <w:rFonts w:ascii="Calibri" w:hAnsi="Calibri"/>
          <w:spacing w:val="12"/>
          <w:sz w:val="25"/>
        </w:rPr>
        <w:t> </w:t>
      </w:r>
      <w:r>
        <w:rPr>
          <w:rFonts w:ascii="Calibri" w:hAnsi="Calibri"/>
          <w:w w:val="80"/>
          <w:sz w:val="25"/>
        </w:rPr>
        <w:t>indicar</w:t>
      </w:r>
      <w:r>
        <w:rPr>
          <w:rFonts w:ascii="Calibri" w:hAnsi="Calibri"/>
          <w:spacing w:val="16"/>
          <w:sz w:val="25"/>
        </w:rPr>
        <w:t> </w:t>
      </w:r>
      <w:r>
        <w:rPr>
          <w:rFonts w:ascii="Calibri" w:hAnsi="Calibri"/>
          <w:w w:val="80"/>
          <w:sz w:val="25"/>
        </w:rPr>
        <w:t>inflamação</w:t>
      </w:r>
      <w:r>
        <w:rPr>
          <w:rFonts w:ascii="Calibri" w:hAnsi="Calibri"/>
          <w:spacing w:val="17"/>
          <w:sz w:val="25"/>
        </w:rPr>
        <w:t> </w:t>
      </w:r>
      <w:r>
        <w:rPr>
          <w:rFonts w:ascii="Calibri" w:hAnsi="Calibri"/>
          <w:w w:val="80"/>
          <w:sz w:val="25"/>
        </w:rPr>
        <w:t>intestinal</w:t>
      </w:r>
      <w:r>
        <w:rPr>
          <w:rFonts w:ascii="Calibri" w:hAnsi="Calibri"/>
          <w:spacing w:val="17"/>
          <w:sz w:val="25"/>
        </w:rPr>
        <w:t> </w:t>
      </w:r>
      <w:r>
        <w:rPr>
          <w:rFonts w:ascii="Calibri" w:hAnsi="Calibri"/>
          <w:w w:val="80"/>
          <w:sz w:val="25"/>
        </w:rPr>
        <w:t>aguda,</w:t>
      </w:r>
      <w:r>
        <w:rPr>
          <w:rFonts w:ascii="Calibri" w:hAnsi="Calibri"/>
          <w:spacing w:val="16"/>
          <w:sz w:val="25"/>
        </w:rPr>
        <w:t> </w:t>
      </w:r>
      <w:r>
        <w:rPr>
          <w:rFonts w:ascii="Calibri" w:hAnsi="Calibri"/>
          <w:w w:val="80"/>
          <w:sz w:val="25"/>
        </w:rPr>
        <w:t>resposta</w:t>
      </w:r>
      <w:r>
        <w:rPr>
          <w:rFonts w:ascii="Calibri" w:hAnsi="Calibri"/>
          <w:spacing w:val="18"/>
          <w:sz w:val="25"/>
        </w:rPr>
        <w:t> </w:t>
      </w:r>
      <w:r>
        <w:rPr>
          <w:rFonts w:ascii="Calibri" w:hAnsi="Calibri"/>
          <w:w w:val="80"/>
          <w:sz w:val="25"/>
        </w:rPr>
        <w:t>inlunológica</w:t>
      </w:r>
      <w:r>
        <w:rPr>
          <w:rFonts w:ascii="Calibri" w:hAnsi="Calibri"/>
          <w:spacing w:val="15"/>
          <w:sz w:val="25"/>
        </w:rPr>
        <w:t> </w:t>
      </w:r>
      <w:r>
        <w:rPr>
          <w:rFonts w:ascii="Calibri" w:hAnsi="Calibri"/>
          <w:w w:val="80"/>
          <w:sz w:val="25"/>
        </w:rPr>
        <w:t>exacerbddã, infecção</w:t>
      </w:r>
      <w:r>
        <w:rPr>
          <w:rFonts w:ascii="Calibri" w:hAnsi="Calibri"/>
          <w:spacing w:val="-1"/>
          <w:sz w:val="25"/>
        </w:rPr>
        <w:t> </w:t>
      </w:r>
      <w:r>
        <w:rPr>
          <w:rFonts w:ascii="Calibri" w:hAnsi="Calibri"/>
          <w:w w:val="80"/>
          <w:sz w:val="25"/>
        </w:rPr>
        <w:t>ativa, intoxicação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80"/>
          <w:sz w:val="25"/>
        </w:rPr>
        <w:t>alimentar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80"/>
          <w:sz w:val="25"/>
        </w:rPr>
        <w:t>ou</w:t>
      </w:r>
      <w:r>
        <w:rPr>
          <w:rFonts w:ascii="Calibri" w:hAnsi="Calibri"/>
          <w:spacing w:val="-3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reação a</w:t>
      </w:r>
      <w:r>
        <w:rPr>
          <w:rFonts w:ascii="Calibri" w:hAnsi="Calibri"/>
          <w:spacing w:val="-17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medicamentos.</w:t>
      </w:r>
    </w:p>
    <w:p>
      <w:pPr>
        <w:spacing w:line="272" w:lineRule="exact" w:before="0"/>
        <w:ind w:left="3164" w:right="0" w:firstLine="0"/>
        <w:jc w:val="left"/>
        <w:rPr>
          <w:rFonts w:ascii="Calibri" w:hAnsi="Calibri"/>
          <w:sz w:val="25"/>
        </w:rPr>
      </w:pPr>
      <w:r>
        <w:rPr>
          <w:rFonts w:ascii="Calibri" w:hAnsi="Calibri"/>
          <w:w w:val="75"/>
          <w:sz w:val="25"/>
        </w:rPr>
        <w:t>E</w:t>
      </w:r>
      <w:r>
        <w:rPr>
          <w:rFonts w:ascii="Calibri" w:hAnsi="Calibri"/>
          <w:spacing w:val="27"/>
          <w:sz w:val="25"/>
        </w:rPr>
        <w:t> </w:t>
      </w:r>
      <w:r>
        <w:rPr>
          <w:rFonts w:ascii="Calibri" w:hAnsi="Calibri"/>
          <w:w w:val="75"/>
          <w:sz w:val="25"/>
        </w:rPr>
        <w:t>o</w:t>
      </w:r>
      <w:r>
        <w:rPr>
          <w:rFonts w:ascii="Calibri" w:hAnsi="Calibri"/>
          <w:spacing w:val="-10"/>
          <w:sz w:val="25"/>
        </w:rPr>
        <w:t> </w:t>
      </w:r>
      <w:r>
        <w:rPr>
          <w:rFonts w:ascii="Calibri" w:hAnsi="Calibri"/>
          <w:w w:val="75"/>
          <w:sz w:val="25"/>
        </w:rPr>
        <w:t>padrão</w:t>
      </w:r>
      <w:r>
        <w:rPr>
          <w:rFonts w:ascii="Calibri" w:hAnsi="Calibri"/>
          <w:spacing w:val="17"/>
          <w:sz w:val="25"/>
        </w:rPr>
        <w:t> </w:t>
      </w:r>
      <w:r>
        <w:rPr>
          <w:rFonts w:ascii="Calibri" w:hAnsi="Calibri"/>
          <w:w w:val="75"/>
          <w:sz w:val="25"/>
        </w:rPr>
        <w:t>com</w:t>
      </w:r>
      <w:r>
        <w:rPr>
          <w:rFonts w:ascii="Calibri" w:hAnsi="Calibri"/>
          <w:spacing w:val="2"/>
          <w:sz w:val="25"/>
        </w:rPr>
        <w:t> </w:t>
      </w:r>
      <w:r>
        <w:rPr>
          <w:rFonts w:ascii="Calibri" w:hAnsi="Calibri"/>
          <w:w w:val="75"/>
          <w:sz w:val="25"/>
        </w:rPr>
        <w:t>maior</w:t>
      </w:r>
      <w:r>
        <w:rPr>
          <w:rFonts w:ascii="Calibri" w:hAnsi="Calibri"/>
          <w:spacing w:val="3"/>
          <w:sz w:val="25"/>
        </w:rPr>
        <w:t> </w:t>
      </w:r>
      <w:r>
        <w:rPr>
          <w:rFonts w:ascii="Calibri" w:hAnsi="Calibri"/>
          <w:w w:val="75"/>
          <w:sz w:val="25"/>
        </w:rPr>
        <w:t>risco</w:t>
      </w:r>
      <w:r>
        <w:rPr>
          <w:rFonts w:ascii="Calibri" w:hAnsi="Calibri"/>
          <w:spacing w:val="9"/>
          <w:sz w:val="25"/>
        </w:rPr>
        <w:t> </w:t>
      </w:r>
      <w:r>
        <w:rPr>
          <w:rFonts w:ascii="Calibri" w:hAnsi="Calibri"/>
          <w:w w:val="75"/>
          <w:sz w:val="25"/>
        </w:rPr>
        <w:t>de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75"/>
          <w:sz w:val="25"/>
        </w:rPr>
        <w:t>desidratação,</w:t>
      </w:r>
      <w:r>
        <w:rPr>
          <w:rFonts w:ascii="Calibri" w:hAnsi="Calibri"/>
          <w:spacing w:val="22"/>
          <w:sz w:val="25"/>
        </w:rPr>
        <w:t> </w:t>
      </w:r>
      <w:r>
        <w:rPr>
          <w:rFonts w:ascii="Calibri" w:hAnsi="Calibri"/>
          <w:w w:val="75"/>
          <w:sz w:val="25"/>
        </w:rPr>
        <w:t>perda</w:t>
      </w:r>
      <w:r>
        <w:rPr>
          <w:rFonts w:ascii="Calibri" w:hAnsi="Calibri"/>
          <w:spacing w:val="-3"/>
          <w:sz w:val="25"/>
        </w:rPr>
        <w:t> </w:t>
      </w:r>
      <w:r>
        <w:rPr>
          <w:rFonts w:ascii="Calibri" w:hAnsi="Calibri"/>
          <w:w w:val="75"/>
          <w:sz w:val="25"/>
        </w:rPr>
        <w:t>de</w:t>
      </w:r>
      <w:r>
        <w:rPr>
          <w:rFonts w:ascii="Calibri" w:hAnsi="Calibri"/>
          <w:spacing w:val="-7"/>
          <w:sz w:val="25"/>
        </w:rPr>
        <w:t> </w:t>
      </w:r>
      <w:r>
        <w:rPr>
          <w:rFonts w:ascii="Calibri" w:hAnsi="Calibri"/>
          <w:w w:val="75"/>
          <w:sz w:val="25"/>
        </w:rPr>
        <w:t>eletrólitos</w:t>
      </w:r>
      <w:r>
        <w:rPr>
          <w:rFonts w:ascii="Calibri" w:hAnsi="Calibri"/>
          <w:spacing w:val="16"/>
          <w:sz w:val="25"/>
        </w:rPr>
        <w:t> </w:t>
      </w:r>
      <w:r>
        <w:rPr>
          <w:rFonts w:ascii="Calibri" w:hAnsi="Calibri"/>
          <w:color w:val="0E0E0E"/>
          <w:w w:val="75"/>
          <w:sz w:val="25"/>
        </w:rPr>
        <w:t>e</w:t>
      </w:r>
      <w:r>
        <w:rPr>
          <w:rFonts w:ascii="Calibri" w:hAnsi="Calibri"/>
          <w:color w:val="0E0E0E"/>
          <w:spacing w:val="-3"/>
          <w:sz w:val="25"/>
        </w:rPr>
        <w:t> </w:t>
      </w:r>
      <w:r>
        <w:rPr>
          <w:rFonts w:ascii="Calibri" w:hAnsi="Calibri"/>
          <w:spacing w:val="-2"/>
          <w:w w:val="75"/>
          <w:sz w:val="25"/>
        </w:rPr>
        <w:t>desequilíbrio</w:t>
      </w:r>
    </w:p>
    <w:p>
      <w:pPr>
        <w:pStyle w:val="BodyText"/>
        <w:spacing w:line="249" w:lineRule="exact" w:before="7"/>
        <w:ind w:left="2458"/>
      </w:pPr>
      <w:r>
        <w:rPr>
          <w:w w:val="80"/>
        </w:rPr>
        <w:t>da</w:t>
      </w:r>
      <w:r>
        <w:rPr>
          <w:spacing w:val="-2"/>
          <w:w w:val="80"/>
        </w:rPr>
        <w:t> </w:t>
      </w:r>
      <w:r>
        <w:rPr>
          <w:spacing w:val="-2"/>
          <w:w w:val="90"/>
        </w:rPr>
        <w:t>microbiota.</w:t>
      </w:r>
    </w:p>
    <w:p>
      <w:pPr>
        <w:pStyle w:val="BodyText"/>
        <w:spacing w:line="249" w:lineRule="exact"/>
        <w:ind w:left="3175"/>
      </w:pPr>
      <w:r>
        <w:rPr>
          <w:w w:val="85"/>
        </w:rPr>
        <w:t>Normalmente</w:t>
      </w:r>
      <w:r>
        <w:rPr>
          <w:spacing w:val="60"/>
        </w:rPr>
        <w:t> </w:t>
      </w:r>
      <w:r>
        <w:rPr>
          <w:w w:val="85"/>
        </w:rPr>
        <w:t>a*sociamos</w:t>
      </w:r>
      <w:r>
        <w:rPr>
          <w:spacing w:val="50"/>
        </w:rPr>
        <w:t> </w:t>
      </w:r>
      <w:r>
        <w:rPr>
          <w:w w:val="85"/>
        </w:rPr>
        <w:t>esse</w:t>
      </w:r>
      <w:r>
        <w:rPr>
          <w:spacing w:val="41"/>
        </w:rPr>
        <w:t> </w:t>
      </w:r>
      <w:r>
        <w:rPr>
          <w:w w:val="85"/>
        </w:rPr>
        <w:t>tipo,</w:t>
      </w:r>
      <w:r>
        <w:rPr>
          <w:spacing w:val="39"/>
        </w:rPr>
        <w:t> </w:t>
      </w:r>
      <w:r>
        <w:rPr>
          <w:w w:val="85"/>
        </w:rPr>
        <w:t>com</w:t>
      </w:r>
      <w:r>
        <w:rPr>
          <w:spacing w:val="42"/>
        </w:rPr>
        <w:t> </w:t>
      </w:r>
      <w:r>
        <w:rPr>
          <w:w w:val="85"/>
        </w:rPr>
        <w:t>a</w:t>
      </w:r>
      <w:r>
        <w:rPr>
          <w:spacing w:val="28"/>
        </w:rPr>
        <w:t> </w:t>
      </w:r>
      <w:r>
        <w:rPr>
          <w:w w:val="85"/>
        </w:rPr>
        <w:t>hipersensibilidade</w:t>
      </w:r>
      <w:r>
        <w:rPr>
          <w:spacing w:val="38"/>
        </w:rPr>
        <w:t> </w:t>
      </w:r>
      <w:r>
        <w:rPr>
          <w:w w:val="85"/>
        </w:rPr>
        <w:t>ao</w:t>
      </w:r>
      <w:r>
        <w:rPr>
          <w:spacing w:val="31"/>
        </w:rPr>
        <w:t> </w:t>
      </w:r>
      <w:r>
        <w:rPr>
          <w:spacing w:val="-2"/>
          <w:w w:val="85"/>
        </w:rPr>
        <w:t>glúten,</w:t>
      </w:r>
    </w:p>
    <w:p>
      <w:pPr>
        <w:pStyle w:val="BodyText"/>
        <w:spacing w:before="10"/>
        <w:ind w:left="2463"/>
        <w:rPr>
          <w:rFonts w:ascii="Calibri"/>
        </w:rPr>
      </w:pPr>
      <w:r>
        <w:rPr>
          <w:rFonts w:ascii="Calibri"/>
          <w:w w:val="90"/>
        </w:rPr>
        <w:t>principalmente</w:t>
      </w:r>
      <w:r>
        <w:rPr>
          <w:rFonts w:ascii="Calibri"/>
          <w:spacing w:val="-8"/>
          <w:w w:val="90"/>
        </w:rPr>
        <w:t> </w:t>
      </w:r>
      <w:r>
        <w:rPr>
          <w:rFonts w:ascii="Calibri"/>
          <w:w w:val="90"/>
        </w:rPr>
        <w:t>se</w:t>
      </w:r>
      <w:r>
        <w:rPr>
          <w:rFonts w:ascii="Calibri"/>
          <w:spacing w:val="-6"/>
          <w:w w:val="90"/>
        </w:rPr>
        <w:t> </w:t>
      </w:r>
      <w:r>
        <w:rPr>
          <w:rFonts w:ascii="Calibri"/>
          <w:w w:val="90"/>
        </w:rPr>
        <w:t>o</w:t>
      </w:r>
      <w:r>
        <w:rPr>
          <w:rFonts w:ascii="Calibri"/>
          <w:spacing w:val="-2"/>
          <w:w w:val="90"/>
        </w:rPr>
        <w:t> </w:t>
      </w:r>
      <w:r>
        <w:rPr>
          <w:rFonts w:ascii="Calibri"/>
          <w:w w:val="90"/>
        </w:rPr>
        <w:t>paciente</w:t>
      </w:r>
      <w:r>
        <w:rPr>
          <w:rFonts w:ascii="Calibri"/>
          <w:spacing w:val="-3"/>
        </w:rPr>
        <w:t> </w:t>
      </w:r>
      <w:r>
        <w:rPr>
          <w:rFonts w:ascii="Calibri"/>
          <w:w w:val="90"/>
        </w:rPr>
        <w:t>relatar</w:t>
      </w:r>
      <w:r>
        <w:rPr>
          <w:rFonts w:ascii="Calibri"/>
          <w:spacing w:val="1"/>
        </w:rPr>
        <w:t> </w:t>
      </w:r>
      <w:r>
        <w:rPr>
          <w:rFonts w:ascii="Calibri"/>
          <w:w w:val="90"/>
        </w:rPr>
        <w:t>fezes</w:t>
      </w:r>
      <w:r>
        <w:rPr>
          <w:rFonts w:ascii="Calibri"/>
          <w:spacing w:val="-1"/>
        </w:rPr>
        <w:t> </w:t>
      </w:r>
      <w:r>
        <w:rPr>
          <w:rFonts w:ascii="Calibri"/>
          <w:w w:val="90"/>
        </w:rPr>
        <w:t>explosivas</w:t>
      </w:r>
      <w:r>
        <w:rPr>
          <w:rFonts w:ascii="Calibri"/>
          <w:spacing w:val="1"/>
        </w:rPr>
        <w:t> </w:t>
      </w:r>
      <w:r>
        <w:rPr>
          <w:rFonts w:ascii="Calibri"/>
          <w:w w:val="90"/>
        </w:rPr>
        <w:t>e</w:t>
      </w:r>
      <w:r>
        <w:rPr>
          <w:rFonts w:ascii="Calibri"/>
          <w:spacing w:val="-8"/>
          <w:w w:val="90"/>
        </w:rPr>
        <w:t> </w:t>
      </w:r>
      <w:r>
        <w:rPr>
          <w:rFonts w:ascii="Calibri"/>
          <w:spacing w:val="-2"/>
          <w:w w:val="90"/>
        </w:rPr>
        <w:t>espumosas.</w:t>
      </w:r>
    </w:p>
    <w:p>
      <w:pPr>
        <w:spacing w:before="263"/>
        <w:ind w:left="2836" w:right="0" w:firstLine="0"/>
        <w:jc w:val="left"/>
        <w:rPr>
          <w:sz w:val="24"/>
        </w:rPr>
      </w:pPr>
      <w:r>
        <w:rPr>
          <w:w w:val="80"/>
          <w:sz w:val="24"/>
        </w:rPr>
        <w:t>0</w:t>
      </w:r>
      <w:r>
        <w:rPr>
          <w:spacing w:val="-7"/>
          <w:sz w:val="24"/>
        </w:rPr>
        <w:t> </w:t>
      </w:r>
      <w:r>
        <w:rPr>
          <w:w w:val="80"/>
          <w:sz w:val="24"/>
        </w:rPr>
        <w:t>que</w:t>
      </w:r>
      <w:r>
        <w:rPr>
          <w:spacing w:val="-2"/>
          <w:sz w:val="24"/>
        </w:rPr>
        <w:t> </w:t>
      </w:r>
      <w:r>
        <w:rPr>
          <w:w w:val="80"/>
          <w:sz w:val="24"/>
        </w:rPr>
        <w:t>investigar</w:t>
      </w:r>
      <w:r>
        <w:rPr>
          <w:spacing w:val="26"/>
          <w:sz w:val="24"/>
        </w:rPr>
        <w:t> </w:t>
      </w:r>
      <w:r>
        <w:rPr>
          <w:color w:val="181818"/>
          <w:w w:val="80"/>
          <w:sz w:val="24"/>
        </w:rPr>
        <w:t>com</w:t>
      </w:r>
      <w:r>
        <w:rPr>
          <w:color w:val="181818"/>
          <w:spacing w:val="3"/>
          <w:sz w:val="24"/>
        </w:rPr>
        <w:t> </w:t>
      </w:r>
      <w:r>
        <w:rPr>
          <w:spacing w:val="-2"/>
          <w:w w:val="80"/>
          <w:sz w:val="24"/>
        </w:rPr>
        <w:t>urgência:</w:t>
      </w:r>
    </w:p>
    <w:p>
      <w:pPr>
        <w:pStyle w:val="BodyText"/>
        <w:spacing w:before="14"/>
        <w:rPr>
          <w:sz w:val="24"/>
        </w:rPr>
      </w:pPr>
    </w:p>
    <w:p>
      <w:pPr>
        <w:pStyle w:val="ListParagraph"/>
        <w:numPr>
          <w:ilvl w:val="1"/>
          <w:numId w:val="6"/>
        </w:numPr>
        <w:tabs>
          <w:tab w:pos="3193" w:val="left" w:leader="none"/>
        </w:tabs>
        <w:spacing w:line="240" w:lineRule="auto" w:before="0" w:after="0"/>
        <w:ind w:left="3193" w:right="0" w:hanging="351"/>
        <w:jc w:val="left"/>
        <w:rPr>
          <w:color w:val="3F3F3F"/>
          <w:sz w:val="22"/>
        </w:rPr>
      </w:pPr>
      <w:r>
        <w:rPr>
          <w:w w:val="80"/>
          <w:sz w:val="22"/>
        </w:rPr>
        <w:t>Infecção</w:t>
      </w:r>
      <w:r>
        <w:rPr>
          <w:spacing w:val="9"/>
          <w:sz w:val="22"/>
        </w:rPr>
        <w:t> </w:t>
      </w:r>
      <w:r>
        <w:rPr>
          <w:w w:val="80"/>
          <w:sz w:val="22"/>
        </w:rPr>
        <w:t>aguda</w:t>
      </w:r>
      <w:r>
        <w:rPr>
          <w:spacing w:val="-5"/>
          <w:sz w:val="22"/>
        </w:rPr>
        <w:t> </w:t>
      </w:r>
      <w:r>
        <w:rPr>
          <w:w w:val="80"/>
          <w:sz w:val="22"/>
        </w:rPr>
        <w:t>(bac!eriana,</w:t>
      </w:r>
      <w:r>
        <w:rPr>
          <w:spacing w:val="15"/>
          <w:sz w:val="22"/>
        </w:rPr>
        <w:t> </w:t>
      </w:r>
      <w:r>
        <w:rPr>
          <w:w w:val="80"/>
          <w:sz w:val="22"/>
        </w:rPr>
        <w:t>viral,</w:t>
      </w:r>
      <w:r>
        <w:rPr>
          <w:spacing w:val="-10"/>
          <w:sz w:val="22"/>
        </w:rPr>
        <w:t> </w:t>
      </w:r>
      <w:r>
        <w:rPr>
          <w:spacing w:val="-2"/>
          <w:w w:val="80"/>
          <w:sz w:val="22"/>
        </w:rPr>
        <w:t>parasitária)</w:t>
      </w:r>
    </w:p>
    <w:p>
      <w:pPr>
        <w:pStyle w:val="ListParagraph"/>
        <w:numPr>
          <w:ilvl w:val="1"/>
          <w:numId w:val="6"/>
        </w:numPr>
        <w:tabs>
          <w:tab w:pos="3196" w:val="left" w:leader="none"/>
        </w:tabs>
        <w:spacing w:line="240" w:lineRule="auto" w:before="14" w:after="0"/>
        <w:ind w:left="3196" w:right="0" w:hanging="354"/>
        <w:jc w:val="left"/>
        <w:rPr>
          <w:color w:val="383838"/>
          <w:sz w:val="22"/>
        </w:rPr>
      </w:pPr>
      <w:r>
        <w:rPr>
          <w:w w:val="80"/>
          <w:sz w:val="22"/>
        </w:rPr>
        <w:t>Outros</w:t>
      </w:r>
      <w:r>
        <w:rPr>
          <w:spacing w:val="-2"/>
          <w:sz w:val="22"/>
        </w:rPr>
        <w:t> </w:t>
      </w:r>
      <w:r>
        <w:rPr>
          <w:w w:val="80"/>
          <w:sz w:val="22"/>
        </w:rPr>
        <w:t>sintomas</w:t>
      </w:r>
      <w:r>
        <w:rPr>
          <w:spacing w:val="19"/>
          <w:sz w:val="22"/>
        </w:rPr>
        <w:t> </w:t>
      </w:r>
      <w:r>
        <w:rPr>
          <w:w w:val="80"/>
          <w:sz w:val="22"/>
        </w:rPr>
        <w:t>que</w:t>
      </w:r>
      <w:r>
        <w:rPr>
          <w:spacing w:val="-8"/>
          <w:sz w:val="22"/>
        </w:rPr>
        <w:t> </w:t>
      </w:r>
      <w:r>
        <w:rPr>
          <w:w w:val="80"/>
          <w:sz w:val="22"/>
        </w:rPr>
        <w:t>levam</w:t>
      </w:r>
      <w:r>
        <w:rPr>
          <w:spacing w:val="9"/>
          <w:sz w:val="22"/>
        </w:rPr>
        <w:t> </w:t>
      </w:r>
      <w:r>
        <w:rPr>
          <w:w w:val="80"/>
          <w:sz w:val="22"/>
        </w:rPr>
        <w:t>a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sensibilidade</w:t>
      </w:r>
      <w:r>
        <w:rPr>
          <w:spacing w:val="16"/>
          <w:sz w:val="22"/>
        </w:rPr>
        <w:t> </w:t>
      </w:r>
      <w:r>
        <w:rPr>
          <w:w w:val="80"/>
          <w:sz w:val="22"/>
        </w:rPr>
        <w:t>a</w:t>
      </w:r>
      <w:r>
        <w:rPr>
          <w:spacing w:val="-2"/>
          <w:w w:val="80"/>
          <w:sz w:val="22"/>
        </w:rPr>
        <w:t> gluten</w:t>
      </w:r>
    </w:p>
    <w:p>
      <w:pPr>
        <w:pStyle w:val="ListParagraph"/>
        <w:numPr>
          <w:ilvl w:val="1"/>
          <w:numId w:val="6"/>
        </w:numPr>
        <w:tabs>
          <w:tab w:pos="3189" w:val="left" w:leader="none"/>
        </w:tabs>
        <w:spacing w:line="240" w:lineRule="auto" w:before="6" w:after="0"/>
        <w:ind w:left="3189" w:right="0" w:hanging="347"/>
        <w:jc w:val="left"/>
        <w:rPr>
          <w:color w:val="424242"/>
          <w:sz w:val="22"/>
        </w:rPr>
      </w:pPr>
      <w:r>
        <w:rPr>
          <w:w w:val="80"/>
          <w:sz w:val="22"/>
        </w:rPr>
        <w:t>Doenças</w:t>
      </w:r>
      <w:r>
        <w:rPr>
          <w:spacing w:val="10"/>
          <w:sz w:val="22"/>
        </w:rPr>
        <w:t> </w:t>
      </w:r>
      <w:r>
        <w:rPr>
          <w:w w:val="80"/>
          <w:sz w:val="22"/>
        </w:rPr>
        <w:t>inflamatórias</w:t>
      </w:r>
      <w:r>
        <w:rPr>
          <w:spacing w:val="23"/>
          <w:sz w:val="22"/>
        </w:rPr>
        <w:t> </w:t>
      </w:r>
      <w:r>
        <w:rPr>
          <w:w w:val="80"/>
          <w:sz w:val="22"/>
        </w:rPr>
        <w:t>intestinais</w:t>
      </w:r>
      <w:r>
        <w:rPr>
          <w:spacing w:val="17"/>
          <w:sz w:val="22"/>
        </w:rPr>
        <w:t> </w:t>
      </w:r>
      <w:r>
        <w:rPr>
          <w:w w:val="80"/>
          <w:sz w:val="22"/>
        </w:rPr>
        <w:t>(Crohn,</w:t>
      </w:r>
      <w:r>
        <w:rPr>
          <w:spacing w:val="1"/>
          <w:sz w:val="22"/>
        </w:rPr>
        <w:t> </w:t>
      </w:r>
      <w:r>
        <w:rPr>
          <w:w w:val="80"/>
          <w:sz w:val="22"/>
        </w:rPr>
        <w:t>retocolite</w:t>
      </w:r>
      <w:r>
        <w:rPr>
          <w:spacing w:val="2"/>
          <w:sz w:val="22"/>
        </w:rPr>
        <w:t> </w:t>
      </w:r>
      <w:r>
        <w:rPr>
          <w:spacing w:val="-2"/>
          <w:w w:val="80"/>
          <w:sz w:val="22"/>
        </w:rPr>
        <w:t>ulceraliva)</w:t>
      </w:r>
    </w:p>
    <w:p>
      <w:pPr>
        <w:pStyle w:val="ListParagraph"/>
        <w:numPr>
          <w:ilvl w:val="1"/>
          <w:numId w:val="6"/>
        </w:numPr>
        <w:tabs>
          <w:tab w:pos="3199" w:val="left" w:leader="none"/>
        </w:tabs>
        <w:spacing w:line="240" w:lineRule="auto" w:before="13" w:after="0"/>
        <w:ind w:left="3199" w:right="0" w:hanging="357"/>
        <w:jc w:val="left"/>
        <w:rPr>
          <w:color w:val="2D2D2D"/>
          <w:sz w:val="22"/>
        </w:rPr>
      </w:pPr>
      <w:r>
        <w:rPr>
          <w:w w:val="80"/>
          <w:sz w:val="22"/>
        </w:rPr>
        <w:t>intolerância</w:t>
      </w:r>
      <w:r>
        <w:rPr>
          <w:spacing w:val="15"/>
          <w:sz w:val="22"/>
        </w:rPr>
        <w:t> </w:t>
      </w:r>
      <w:r>
        <w:rPr>
          <w:w w:val="80"/>
          <w:sz w:val="22"/>
        </w:rPr>
        <w:t>alimentar</w:t>
      </w:r>
      <w:r>
        <w:rPr>
          <w:spacing w:val="15"/>
          <w:sz w:val="22"/>
        </w:rPr>
        <w:t> </w:t>
      </w:r>
      <w:r>
        <w:rPr>
          <w:w w:val="80"/>
          <w:sz w:val="22"/>
        </w:rPr>
        <w:t>severa</w:t>
      </w:r>
      <w:r>
        <w:rPr>
          <w:sz w:val="22"/>
        </w:rPr>
        <w:t> </w:t>
      </w:r>
      <w:r>
        <w:rPr>
          <w:w w:val="80"/>
          <w:sz w:val="22"/>
        </w:rPr>
        <w:t>ou</w:t>
      </w:r>
      <w:r>
        <w:rPr>
          <w:spacing w:val="-2"/>
          <w:w w:val="80"/>
          <w:sz w:val="22"/>
        </w:rPr>
        <w:t> irtoxicaçáo</w:t>
      </w:r>
    </w:p>
    <w:p>
      <w:pPr>
        <w:pStyle w:val="ListParagraph"/>
        <w:numPr>
          <w:ilvl w:val="1"/>
          <w:numId w:val="6"/>
        </w:numPr>
        <w:tabs>
          <w:tab w:pos="3203" w:val="left" w:leader="none"/>
        </w:tabs>
        <w:spacing w:line="240" w:lineRule="auto" w:before="14" w:after="0"/>
        <w:ind w:left="3203" w:right="0" w:hanging="361"/>
        <w:jc w:val="left"/>
        <w:rPr>
          <w:color w:val="363636"/>
          <w:sz w:val="22"/>
        </w:rPr>
      </w:pPr>
      <w:r>
        <w:rPr>
          <w:w w:val="80"/>
          <w:sz w:val="22"/>
        </w:rPr>
        <w:t>Sinais</w:t>
      </w:r>
      <w:r>
        <w:rPr>
          <w:spacing w:val="5"/>
          <w:sz w:val="22"/>
        </w:rPr>
        <w:t> </w:t>
      </w:r>
      <w:r>
        <w:rPr>
          <w:w w:val="80"/>
          <w:sz w:val="22"/>
        </w:rPr>
        <w:t>de</w:t>
      </w:r>
      <w:r>
        <w:rPr>
          <w:spacing w:val="-2"/>
          <w:sz w:val="22"/>
        </w:rPr>
        <w:t> </w:t>
      </w:r>
      <w:r>
        <w:rPr>
          <w:w w:val="80"/>
          <w:sz w:val="22"/>
        </w:rPr>
        <w:t>má</w:t>
      </w:r>
      <w:r>
        <w:rPr>
          <w:spacing w:val="-8"/>
          <w:sz w:val="22"/>
        </w:rPr>
        <w:t> </w:t>
      </w:r>
      <w:r>
        <w:rPr>
          <w:w w:val="80"/>
          <w:sz w:val="22"/>
        </w:rPr>
        <w:t>absorção</w:t>
      </w:r>
      <w:r>
        <w:rPr>
          <w:spacing w:val="8"/>
          <w:sz w:val="22"/>
        </w:rPr>
        <w:t> </w:t>
      </w:r>
      <w:r>
        <w:rPr>
          <w:w w:val="80"/>
          <w:sz w:val="22"/>
        </w:rPr>
        <w:t>e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perda</w:t>
      </w:r>
      <w:r>
        <w:rPr>
          <w:spacing w:val="-1"/>
          <w:sz w:val="22"/>
        </w:rPr>
        <w:t> </w:t>
      </w:r>
      <w:r>
        <w:rPr>
          <w:w w:val="80"/>
          <w:sz w:val="22"/>
        </w:rPr>
        <w:t>de</w:t>
      </w:r>
      <w:r>
        <w:rPr>
          <w:spacing w:val="-11"/>
          <w:sz w:val="22"/>
        </w:rPr>
        <w:t> </w:t>
      </w:r>
      <w:r>
        <w:rPr>
          <w:spacing w:val="-4"/>
          <w:w w:val="80"/>
          <w:sz w:val="22"/>
        </w:rPr>
        <w:t>peso</w:t>
      </w:r>
    </w:p>
    <w:p>
      <w:pPr>
        <w:pStyle w:val="BodyText"/>
      </w:pPr>
    </w:p>
    <w:p>
      <w:pPr>
        <w:pStyle w:val="BodyText"/>
        <w:spacing w:before="68"/>
      </w:pPr>
    </w:p>
    <w:p>
      <w:pPr>
        <w:spacing w:before="0"/>
        <w:ind w:left="2472" w:right="0" w:firstLine="0"/>
        <w:jc w:val="left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10"/>
          <w:sz w:val="23"/>
        </w:rPr>
        <w:t>Sugestão</w:t>
      </w:r>
      <w:r>
        <w:rPr>
          <w:rFonts w:ascii="Times New Roman" w:hAnsi="Times New Roman"/>
          <w:spacing w:val="6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de</w:t>
      </w:r>
      <w:r>
        <w:rPr>
          <w:rFonts w:ascii="Times New Roman" w:hAnsi="Times New Roman"/>
          <w:spacing w:val="-7"/>
          <w:w w:val="110"/>
          <w:sz w:val="23"/>
        </w:rPr>
        <w:t> </w:t>
      </w:r>
      <w:r>
        <w:rPr>
          <w:rFonts w:ascii="Times New Roman" w:hAnsi="Times New Roman"/>
          <w:spacing w:val="-2"/>
          <w:w w:val="110"/>
          <w:sz w:val="23"/>
        </w:rPr>
        <w:t>Abordagem:</w:t>
      </w:r>
    </w:p>
    <w:p>
      <w:pPr>
        <w:spacing w:before="142"/>
        <w:ind w:left="2484" w:right="0" w:firstLine="0"/>
        <w:jc w:val="left"/>
        <w:rPr>
          <w:sz w:val="21"/>
        </w:rPr>
      </w:pPr>
      <w:r>
        <w:rPr>
          <w:w w:val="85"/>
          <w:sz w:val="21"/>
        </w:rPr>
        <w:t>Solicite</w:t>
      </w:r>
      <w:r>
        <w:rPr>
          <w:spacing w:val="9"/>
          <w:sz w:val="21"/>
        </w:rPr>
        <w:t> </w:t>
      </w:r>
      <w:r>
        <w:rPr>
          <w:w w:val="85"/>
          <w:sz w:val="21"/>
        </w:rPr>
        <w:t>que</w:t>
      </w:r>
      <w:r>
        <w:rPr>
          <w:spacing w:val="3"/>
          <w:sz w:val="21"/>
        </w:rPr>
        <w:t> </w:t>
      </w:r>
      <w:r>
        <w:rPr>
          <w:w w:val="85"/>
          <w:sz w:val="21"/>
        </w:rPr>
        <w:t>o</w:t>
      </w:r>
      <w:r>
        <w:rPr>
          <w:spacing w:val="-8"/>
          <w:sz w:val="21"/>
        </w:rPr>
        <w:t> </w:t>
      </w:r>
      <w:r>
        <w:rPr>
          <w:w w:val="85"/>
          <w:sz w:val="21"/>
        </w:rPr>
        <w:t>paciente</w:t>
      </w:r>
      <w:r>
        <w:rPr>
          <w:spacing w:val="3"/>
          <w:sz w:val="21"/>
        </w:rPr>
        <w:t> </w:t>
      </w:r>
      <w:r>
        <w:rPr>
          <w:w w:val="85"/>
          <w:sz w:val="21"/>
        </w:rPr>
        <w:t>relate</w:t>
      </w:r>
      <w:r>
        <w:rPr>
          <w:spacing w:val="2"/>
          <w:sz w:val="21"/>
        </w:rPr>
        <w:t> </w:t>
      </w:r>
      <w:r>
        <w:rPr>
          <w:w w:val="85"/>
          <w:sz w:val="21"/>
        </w:rPr>
        <w:t>os</w:t>
      </w:r>
      <w:r>
        <w:rPr>
          <w:spacing w:val="3"/>
          <w:sz w:val="21"/>
        </w:rPr>
        <w:t> </w:t>
      </w:r>
      <w:r>
        <w:rPr>
          <w:w w:val="85"/>
          <w:sz w:val="21"/>
        </w:rPr>
        <w:t>tipos</w:t>
      </w:r>
      <w:r>
        <w:rPr>
          <w:spacing w:val="-5"/>
          <w:sz w:val="21"/>
        </w:rPr>
        <w:t> </w:t>
      </w:r>
      <w:r>
        <w:rPr>
          <w:w w:val="85"/>
          <w:sz w:val="21"/>
        </w:rPr>
        <w:t>mais</w:t>
      </w:r>
      <w:r>
        <w:rPr>
          <w:spacing w:val="4"/>
          <w:sz w:val="21"/>
        </w:rPr>
        <w:t> </w:t>
      </w:r>
      <w:r>
        <w:rPr>
          <w:w w:val="85"/>
          <w:sz w:val="21"/>
        </w:rPr>
        <w:t>comuns</w:t>
      </w:r>
      <w:r>
        <w:rPr>
          <w:spacing w:val="10"/>
          <w:sz w:val="21"/>
        </w:rPr>
        <w:t> </w:t>
      </w:r>
      <w:r>
        <w:rPr>
          <w:w w:val="85"/>
          <w:sz w:val="21"/>
        </w:rPr>
        <w:t>em</w:t>
      </w:r>
      <w:r>
        <w:rPr>
          <w:spacing w:val="-1"/>
          <w:sz w:val="21"/>
        </w:rPr>
        <w:t> </w:t>
      </w:r>
      <w:r>
        <w:rPr>
          <w:w w:val="85"/>
          <w:sz w:val="21"/>
        </w:rPr>
        <w:t>sua</w:t>
      </w:r>
      <w:r>
        <w:rPr>
          <w:spacing w:val="-5"/>
          <w:sz w:val="21"/>
        </w:rPr>
        <w:t> </w:t>
      </w:r>
      <w:r>
        <w:rPr>
          <w:w w:val="85"/>
          <w:sz w:val="21"/>
        </w:rPr>
        <w:t>rotina,</w:t>
      </w:r>
      <w:r>
        <w:rPr>
          <w:spacing w:val="2"/>
          <w:sz w:val="21"/>
        </w:rPr>
        <w:t> </w:t>
      </w:r>
      <w:r>
        <w:rPr>
          <w:w w:val="85"/>
          <w:sz w:val="21"/>
        </w:rPr>
        <w:t>incluindo</w:t>
      </w:r>
      <w:r>
        <w:rPr>
          <w:sz w:val="21"/>
        </w:rPr>
        <w:t> </w:t>
      </w:r>
      <w:r>
        <w:rPr>
          <w:spacing w:val="-2"/>
          <w:w w:val="85"/>
          <w:sz w:val="21"/>
        </w:rPr>
        <w:t>frequência,</w:t>
      </w:r>
    </w:p>
    <w:p>
      <w:pPr>
        <w:spacing w:before="10"/>
        <w:ind w:left="2479" w:right="0" w:firstLine="0"/>
        <w:jc w:val="left"/>
        <w:rPr>
          <w:rFonts w:ascii="Consolas"/>
          <w:sz w:val="23"/>
        </w:rPr>
      </w:pPr>
      <w:r>
        <w:rPr>
          <w:rFonts w:ascii="Consolas"/>
          <w:spacing w:val="-2"/>
          <w:w w:val="95"/>
          <w:sz w:val="23"/>
        </w:rPr>
        <w:t>volumeeodoc</w:t>
      </w:r>
    </w:p>
    <w:p>
      <w:pPr>
        <w:pStyle w:val="BodyText"/>
        <w:spacing w:before="7"/>
        <w:rPr>
          <w:rFonts w:ascii="Consolas"/>
          <w:sz w:val="23"/>
        </w:rPr>
      </w:pPr>
    </w:p>
    <w:p>
      <w:pPr>
        <w:pStyle w:val="BodyText"/>
        <w:spacing w:line="244" w:lineRule="auto"/>
        <w:ind w:left="2487" w:right="2017" w:hanging="8"/>
      </w:pPr>
      <w:r>
        <w:rPr>
          <w:w w:val="85"/>
        </w:rPr>
        <w:t>Associe</w:t>
      </w:r>
      <w:r>
        <w:rPr>
          <w:spacing w:val="24"/>
        </w:rPr>
        <w:t> </w:t>
      </w:r>
      <w:r>
        <w:rPr>
          <w:color w:val="0E0E0E"/>
          <w:w w:val="85"/>
        </w:rPr>
        <w:t>a</w:t>
      </w:r>
      <w:r>
        <w:rPr>
          <w:color w:val="0E0E0E"/>
          <w:spacing w:val="13"/>
        </w:rPr>
        <w:t> </w:t>
      </w:r>
      <w:r>
        <w:rPr>
          <w:w w:val="85"/>
        </w:rPr>
        <w:t>Escala</w:t>
      </w:r>
      <w:r>
        <w:rPr>
          <w:spacing w:val="18"/>
        </w:rPr>
        <w:t> </w:t>
      </w:r>
      <w:r>
        <w:rPr>
          <w:w w:val="85"/>
        </w:rPr>
        <w:t>de</w:t>
      </w:r>
      <w:r>
        <w:rPr>
          <w:spacing w:val="10"/>
        </w:rPr>
        <w:t> </w:t>
      </w:r>
      <w:r>
        <w:rPr>
          <w:w w:val="85"/>
        </w:rPr>
        <w:t>Bristol</w:t>
      </w:r>
      <w:r>
        <w:rPr>
          <w:spacing w:val="19"/>
        </w:rPr>
        <w:t> </w:t>
      </w:r>
      <w:r>
        <w:rPr>
          <w:w w:val="85"/>
        </w:rPr>
        <w:t>com</w:t>
      </w:r>
      <w:r>
        <w:rPr>
          <w:spacing w:val="17"/>
        </w:rPr>
        <w:t> </w:t>
      </w:r>
      <w:r>
        <w:rPr>
          <w:w w:val="85"/>
        </w:rPr>
        <w:t>sintomas</w:t>
      </w:r>
      <w:r>
        <w:rPr>
          <w:spacing w:val="28"/>
        </w:rPr>
        <w:t> </w:t>
      </w:r>
      <w:r>
        <w:rPr>
          <w:w w:val="85"/>
        </w:rPr>
        <w:t>como</w:t>
      </w:r>
      <w:r>
        <w:rPr>
          <w:spacing w:val="23"/>
        </w:rPr>
        <w:t> </w:t>
      </w:r>
      <w:r>
        <w:rPr>
          <w:w w:val="85"/>
        </w:rPr>
        <w:t>distensão,</w:t>
      </w:r>
      <w:r>
        <w:rPr>
          <w:spacing w:val="20"/>
        </w:rPr>
        <w:t> </w:t>
      </w:r>
      <w:r>
        <w:rPr>
          <w:w w:val="85"/>
        </w:rPr>
        <w:t>gases,</w:t>
      </w:r>
      <w:r>
        <w:rPr>
          <w:spacing w:val="13"/>
        </w:rPr>
        <w:t> </w:t>
      </w:r>
      <w:r>
        <w:rPr>
          <w:w w:val="85"/>
        </w:rPr>
        <w:t>dor</w:t>
      </w:r>
      <w:r>
        <w:rPr>
          <w:spacing w:val="18"/>
        </w:rPr>
        <w:t> </w:t>
      </w:r>
      <w:r>
        <w:rPr>
          <w:w w:val="85"/>
        </w:rPr>
        <w:t>abdominal, </w:t>
      </w:r>
      <w:r>
        <w:rPr>
          <w:spacing w:val="-2"/>
          <w:w w:val="85"/>
        </w:rPr>
        <w:t>urgência</w:t>
      </w:r>
      <w:r>
        <w:rPr>
          <w:spacing w:val="-3"/>
        </w:rPr>
        <w:t> </w:t>
      </w:r>
      <w:r>
        <w:rPr>
          <w:spacing w:val="-2"/>
          <w:w w:val="85"/>
        </w:rPr>
        <w:t>evacuatória</w:t>
      </w:r>
      <w:r>
        <w:rPr/>
        <w:t> </w:t>
      </w:r>
      <w:r>
        <w:rPr>
          <w:spacing w:val="-2"/>
          <w:w w:val="85"/>
        </w:rPr>
        <w:t>ou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sensaçáo</w:t>
      </w:r>
      <w:r>
        <w:rPr/>
        <w:t>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evacuaçáo</w:t>
      </w:r>
      <w:r>
        <w:rPr/>
        <w:t> </w:t>
      </w:r>
      <w:r>
        <w:rPr>
          <w:spacing w:val="-2"/>
          <w:w w:val="85"/>
        </w:rPr>
        <w:t>incompleta.</w:t>
      </w:r>
    </w:p>
    <w:p>
      <w:pPr>
        <w:pStyle w:val="BodyText"/>
        <w:spacing w:before="32"/>
      </w:pPr>
    </w:p>
    <w:p>
      <w:pPr>
        <w:pStyle w:val="Heading7"/>
        <w:spacing w:line="216" w:lineRule="auto"/>
        <w:ind w:left="2485" w:right="2017" w:hanging="5"/>
      </w:pPr>
      <w:r>
        <w:rPr>
          <w:w w:val="70"/>
        </w:rPr>
        <w:t>Correlacione</w:t>
      </w:r>
      <w:r>
        <w:rPr/>
        <w:t> </w:t>
      </w:r>
      <w:r>
        <w:rPr>
          <w:color w:val="0F0F0F"/>
          <w:w w:val="70"/>
        </w:rPr>
        <w:t>a</w:t>
      </w:r>
      <w:r>
        <w:rPr>
          <w:color w:val="0F0F0F"/>
          <w:spacing w:val="-4"/>
        </w:rPr>
        <w:t> </w:t>
      </w:r>
      <w:r>
        <w:rPr>
          <w:w w:val="70"/>
        </w:rPr>
        <w:t>avaliação</w:t>
      </w:r>
      <w:r>
        <w:rPr/>
        <w:t> </w:t>
      </w:r>
      <w:r>
        <w:rPr>
          <w:color w:val="0F0F0F"/>
          <w:w w:val="70"/>
        </w:rPr>
        <w:t>do </w:t>
      </w:r>
      <w:r>
        <w:rPr>
          <w:w w:val="70"/>
        </w:rPr>
        <w:t>padráo</w:t>
      </w:r>
      <w:r>
        <w:rPr>
          <w:spacing w:val="-6"/>
        </w:rPr>
        <w:t> </w:t>
      </w:r>
      <w:r>
        <w:rPr>
          <w:w w:val="70"/>
        </w:rPr>
        <w:t>evacuatúrio</w:t>
      </w:r>
      <w:r>
        <w:rPr/>
        <w:t> </w:t>
      </w:r>
      <w:r>
        <w:rPr>
          <w:w w:val="70"/>
        </w:rPr>
        <w:t>com</w:t>
      </w:r>
      <w:r>
        <w:rPr>
          <w:spacing w:val="-2"/>
        </w:rPr>
        <w:t> </w:t>
      </w:r>
      <w:r>
        <w:rPr>
          <w:w w:val="70"/>
        </w:rPr>
        <w:t>sinais</w:t>
      </w:r>
      <w:r>
        <w:rPr>
          <w:spacing w:val="-2"/>
        </w:rPr>
        <w:t> </w:t>
      </w:r>
      <w:r>
        <w:rPr>
          <w:w w:val="70"/>
        </w:rPr>
        <w:t>de</w:t>
      </w:r>
      <w:r>
        <w:rPr>
          <w:spacing w:val="-9"/>
        </w:rPr>
        <w:t> </w:t>
      </w:r>
      <w:r>
        <w:rPr>
          <w:w w:val="70"/>
        </w:rPr>
        <w:t>permeabilidade</w:t>
      </w:r>
      <w:r>
        <w:rPr>
          <w:spacing w:val="-15"/>
        </w:rPr>
        <w:t> </w:t>
      </w:r>
      <w:r>
        <w:rPr>
          <w:w w:val="70"/>
        </w:rPr>
        <w:t>intestinal, </w:t>
      </w:r>
      <w:r>
        <w:rPr>
          <w:w w:val="75"/>
        </w:rPr>
        <w:t>disbiose,</w:t>
      </w:r>
      <w:r>
        <w:rPr/>
        <w:t> </w:t>
      </w:r>
      <w:r>
        <w:rPr>
          <w:w w:val="75"/>
        </w:rPr>
        <w:t>SIB0 e infamação</w:t>
      </w:r>
      <w:r>
        <w:rPr/>
        <w:t> </w:t>
      </w:r>
      <w:r>
        <w:rPr>
          <w:w w:val="75"/>
        </w:rPr>
        <w:t>intestinal.</w:t>
      </w:r>
    </w:p>
    <w:p>
      <w:pPr>
        <w:pStyle w:val="BodyText"/>
        <w:spacing w:before="1"/>
        <w:rPr>
          <w:sz w:val="25"/>
        </w:rPr>
      </w:pPr>
    </w:p>
    <w:p>
      <w:pPr>
        <w:spacing w:line="268" w:lineRule="exact" w:before="0"/>
        <w:ind w:left="2482" w:right="0" w:firstLine="0"/>
        <w:jc w:val="left"/>
        <w:rPr>
          <w:rFonts w:ascii="Calibri" w:hAnsi="Calibri"/>
          <w:sz w:val="23"/>
        </w:rPr>
      </w:pPr>
      <w:r>
        <w:rPr>
          <w:rFonts w:ascii="Calibri" w:hAnsi="Calibri"/>
          <w:w w:val="85"/>
          <w:sz w:val="23"/>
        </w:rPr>
        <w:t>Use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registros</w:t>
      </w:r>
      <w:r>
        <w:rPr>
          <w:rFonts w:ascii="Calibri" w:hAnsi="Calibri"/>
          <w:spacing w:val="-6"/>
          <w:sz w:val="23"/>
        </w:rPr>
        <w:t> </w:t>
      </w:r>
      <w:r>
        <w:rPr>
          <w:rFonts w:ascii="Calibri" w:hAnsi="Calibri"/>
          <w:w w:val="85"/>
          <w:sz w:val="23"/>
        </w:rPr>
        <w:t>alimentare.s</w:t>
      </w:r>
      <w:r>
        <w:rPr>
          <w:rFonts w:ascii="Calibri" w:hAnsi="Calibri"/>
          <w:spacing w:val="-8"/>
          <w:sz w:val="23"/>
        </w:rPr>
        <w:t> </w:t>
      </w:r>
      <w:r>
        <w:rPr>
          <w:rFonts w:ascii="Calibri" w:hAnsi="Calibri"/>
          <w:w w:val="85"/>
          <w:sz w:val="23"/>
        </w:rPr>
        <w:t>junto</w:t>
      </w:r>
      <w:r>
        <w:rPr>
          <w:rFonts w:ascii="Calibri" w:hAnsi="Calibri"/>
          <w:spacing w:val="-3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à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escala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para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identificar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correlações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diretas</w:t>
      </w:r>
      <w:r>
        <w:rPr>
          <w:rFonts w:ascii="Calibri" w:hAnsi="Calibri"/>
          <w:spacing w:val="-6"/>
          <w:sz w:val="23"/>
        </w:rPr>
        <w:t> </w:t>
      </w:r>
      <w:r>
        <w:rPr>
          <w:rFonts w:ascii="Calibri" w:hAnsi="Calibri"/>
          <w:w w:val="85"/>
          <w:sz w:val="23"/>
        </w:rPr>
        <w:t>entre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dieta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spacing w:val="-10"/>
          <w:w w:val="85"/>
          <w:sz w:val="23"/>
        </w:rPr>
        <w:t>e</w:t>
      </w:r>
    </w:p>
    <w:p>
      <w:pPr>
        <w:spacing w:line="252" w:lineRule="exact" w:before="0"/>
        <w:ind w:left="2485" w:right="0" w:firstLine="0"/>
        <w:jc w:val="left"/>
        <w:rPr>
          <w:sz w:val="23"/>
        </w:rPr>
      </w:pPr>
      <w:r>
        <w:rPr>
          <w:w w:val="75"/>
          <w:sz w:val="23"/>
        </w:rPr>
        <w:t>consistência</w:t>
      </w:r>
      <w:r>
        <w:rPr>
          <w:spacing w:val="21"/>
          <w:sz w:val="23"/>
        </w:rPr>
        <w:t> </w:t>
      </w:r>
      <w:r>
        <w:rPr>
          <w:w w:val="75"/>
          <w:sz w:val="23"/>
        </w:rPr>
        <w:t>das</w:t>
      </w:r>
      <w:r>
        <w:rPr>
          <w:spacing w:val="8"/>
          <w:sz w:val="23"/>
        </w:rPr>
        <w:t> </w:t>
      </w:r>
      <w:r>
        <w:rPr>
          <w:spacing w:val="-2"/>
          <w:w w:val="75"/>
          <w:sz w:val="23"/>
        </w:rPr>
        <w:t>fezes.</w:t>
      </w:r>
    </w:p>
    <w:p>
      <w:pPr>
        <w:pStyle w:val="BodyText"/>
        <w:spacing w:before="28"/>
        <w:rPr>
          <w:sz w:val="23"/>
        </w:rPr>
      </w:pPr>
    </w:p>
    <w:p>
      <w:pPr>
        <w:pStyle w:val="BodyText"/>
        <w:ind w:left="2479" w:right="2017" w:firstLine="3"/>
      </w:pPr>
      <w:r>
        <w:rPr>
          <w:w w:val="80"/>
        </w:rPr>
        <w:t>Combine</w:t>
      </w:r>
      <w:r>
        <w:rPr/>
        <w:t> </w:t>
      </w:r>
      <w:r>
        <w:rPr>
          <w:w w:val="80"/>
        </w:rPr>
        <w:t>com exames</w:t>
      </w:r>
      <w:r>
        <w:rPr/>
        <w:t> </w:t>
      </w:r>
      <w:r>
        <w:rPr>
          <w:w w:val="80"/>
        </w:rPr>
        <w:t>laboratoriais, como</w:t>
      </w:r>
      <w:r>
        <w:rPr/>
        <w:t> </w:t>
      </w:r>
      <w:r>
        <w:rPr>
          <w:w w:val="80"/>
        </w:rPr>
        <w:t>calprotectina</w:t>
      </w:r>
      <w:r>
        <w:rPr/>
        <w:t> </w:t>
      </w:r>
      <w:r>
        <w:rPr>
          <w:w w:val="80"/>
        </w:rPr>
        <w:t>fecal, zonulina,</w:t>
      </w:r>
      <w:r>
        <w:rPr/>
        <w:t> </w:t>
      </w:r>
      <w:r>
        <w:rPr>
          <w:w w:val="80"/>
        </w:rPr>
        <w:t>beta-defensiva, </w:t>
      </w:r>
      <w:r>
        <w:rPr>
          <w:w w:val="85"/>
        </w:rPr>
        <w:t>parasitolúgico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marcadores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disbiose,</w:t>
      </w:r>
      <w:r>
        <w:rPr>
          <w:spacing w:val="-6"/>
          <w:w w:val="85"/>
        </w:rPr>
        <w:t> </w:t>
      </w:r>
      <w:r>
        <w:rPr>
          <w:w w:val="85"/>
        </w:rPr>
        <w:t>sempre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necessário.</w:t>
      </w:r>
    </w:p>
    <w:p>
      <w:pPr>
        <w:pStyle w:val="BodyText"/>
        <w:spacing w:after="0"/>
        <w:sectPr>
          <w:footerReference w:type="default" r:id="rId18"/>
          <w:footerReference w:type="even" r:id="rId19"/>
          <w:pgSz w:w="11910" w:h="16840"/>
          <w:pgMar w:header="0" w:footer="5229" w:top="1100" w:bottom="5420" w:left="141" w:right="141"/>
          <w:pgNumType w:start="139"/>
        </w:sectPr>
      </w:pPr>
    </w:p>
    <w:p>
      <w:pPr>
        <w:pStyle w:val="Heading4"/>
        <w:spacing w:before="24"/>
        <w:ind w:right="5823"/>
        <w:jc w:val="center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1760220</wp:posOffset>
            </wp:positionH>
            <wp:positionV relativeFrom="page">
              <wp:posOffset>7543800</wp:posOffset>
            </wp:positionV>
            <wp:extent cx="475488" cy="46634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Teste</w:t>
      </w:r>
      <w:r>
        <w:rPr>
          <w:spacing w:val="12"/>
        </w:rPr>
        <w:t> </w:t>
      </w:r>
      <w:r>
        <w:rPr>
          <w:color w:val="1D1D1D"/>
        </w:rPr>
        <w:t>de</w:t>
      </w:r>
      <w:r>
        <w:rPr>
          <w:color w:val="1D1D1D"/>
          <w:spacing w:val="-5"/>
        </w:rPr>
        <w:t> </w:t>
      </w:r>
      <w:r>
        <w:rPr>
          <w:spacing w:val="-2"/>
        </w:rPr>
        <w:t>Disbiose</w:t>
      </w:r>
    </w:p>
    <w:p>
      <w:pPr>
        <w:pStyle w:val="BodyText"/>
        <w:spacing w:line="249" w:lineRule="auto" w:before="129"/>
        <w:ind w:left="2386" w:right="2116" w:firstLine="374"/>
        <w:jc w:val="both"/>
      </w:pPr>
      <w:r>
        <w:rPr>
          <w:w w:val="90"/>
        </w:rPr>
        <w:t>A</w:t>
      </w:r>
      <w:r>
        <w:rPr>
          <w:w w:val="90"/>
        </w:rPr>
        <w:t> disbiose</w:t>
      </w:r>
      <w:r>
        <w:rPr>
          <w:w w:val="90"/>
        </w:rPr>
        <w:t> intestinal</w:t>
      </w:r>
      <w:r>
        <w:rPr>
          <w:w w:val="90"/>
        </w:rPr>
        <w:t> é</w:t>
      </w:r>
      <w:r>
        <w:rPr>
          <w:spacing w:val="-4"/>
          <w:w w:val="90"/>
        </w:rPr>
        <w:t> </w:t>
      </w:r>
      <w:r>
        <w:rPr>
          <w:w w:val="90"/>
        </w:rPr>
        <w:t>o</w:t>
      </w:r>
      <w:r>
        <w:rPr>
          <w:spacing w:val="-4"/>
          <w:w w:val="90"/>
        </w:rPr>
        <w:t> </w:t>
      </w:r>
      <w:r>
        <w:rPr>
          <w:w w:val="90"/>
        </w:rPr>
        <w:t>desequilíbrio</w:t>
      </w:r>
      <w:r>
        <w:rPr>
          <w:w w:val="90"/>
        </w:rPr>
        <w:t> qualitativo</w:t>
      </w:r>
      <w:r>
        <w:rPr>
          <w:w w:val="90"/>
        </w:rPr>
        <w:t> e</w:t>
      </w:r>
      <w:r>
        <w:rPr>
          <w:w w:val="90"/>
        </w:rPr>
        <w:t> quantitativo</w:t>
      </w:r>
      <w:r>
        <w:rPr>
          <w:w w:val="90"/>
        </w:rPr>
        <w:t> da</w:t>
      </w:r>
      <w:r>
        <w:rPr>
          <w:spacing w:val="-3"/>
          <w:w w:val="90"/>
        </w:rPr>
        <w:t> </w:t>
      </w:r>
      <w:r>
        <w:rPr>
          <w:w w:val="90"/>
        </w:rPr>
        <w:t>microbiota </w:t>
      </w:r>
      <w:r>
        <w:rPr>
          <w:w w:val="85"/>
        </w:rPr>
        <w:t>intestinal,</w:t>
      </w:r>
      <w:r>
        <w:rPr>
          <w:w w:val="85"/>
        </w:rPr>
        <w:t> levando</w:t>
      </w:r>
      <w:r>
        <w:rPr>
          <w:w w:val="85"/>
        </w:rPr>
        <w:t> a alterações</w:t>
      </w:r>
      <w:r>
        <w:rPr>
          <w:w w:val="85"/>
        </w:rPr>
        <w:t> na</w:t>
      </w:r>
      <w:r>
        <w:rPr>
          <w:spacing w:val="-2"/>
          <w:w w:val="85"/>
        </w:rPr>
        <w:t> </w:t>
      </w:r>
      <w:r>
        <w:rPr>
          <w:w w:val="85"/>
        </w:rPr>
        <w:t>permeabilidade</w:t>
      </w:r>
      <w:r>
        <w:rPr>
          <w:spacing w:val="-3"/>
          <w:w w:val="85"/>
        </w:rPr>
        <w:t> </w:t>
      </w:r>
      <w:r>
        <w:rPr>
          <w:w w:val="85"/>
        </w:rPr>
        <w:t>da</w:t>
      </w:r>
      <w:r>
        <w:rPr>
          <w:spacing w:val="-2"/>
          <w:w w:val="85"/>
        </w:rPr>
        <w:t> </w:t>
      </w:r>
      <w:r>
        <w:rPr>
          <w:w w:val="85"/>
        </w:rPr>
        <w:t>mucosa,</w:t>
      </w:r>
      <w:r>
        <w:rPr>
          <w:w w:val="85"/>
        </w:rPr>
        <w:t> infamação</w:t>
      </w:r>
      <w:r>
        <w:rPr>
          <w:w w:val="85"/>
        </w:rPr>
        <w:t> crônica</w:t>
      </w:r>
      <w:r>
        <w:rPr>
          <w:w w:val="85"/>
        </w:rPr>
        <w:t> de baixo</w:t>
      </w:r>
      <w:r>
        <w:rPr>
          <w:spacing w:val="-7"/>
          <w:w w:val="85"/>
        </w:rPr>
        <w:t> </w:t>
      </w:r>
      <w:r>
        <w:rPr>
          <w:w w:val="85"/>
        </w:rPr>
        <w:t>grau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prejuízos</w:t>
      </w:r>
      <w:r>
        <w:rPr>
          <w:spacing w:val="-6"/>
          <w:w w:val="85"/>
        </w:rPr>
        <w:t> </w:t>
      </w:r>
      <w:r>
        <w:rPr>
          <w:w w:val="85"/>
        </w:rPr>
        <w:t>na</w:t>
      </w:r>
      <w:r>
        <w:rPr>
          <w:spacing w:val="-6"/>
          <w:w w:val="85"/>
        </w:rPr>
        <w:t> </w:t>
      </w:r>
      <w:r>
        <w:rPr>
          <w:w w:val="85"/>
        </w:rPr>
        <w:t>digestão,</w:t>
      </w:r>
      <w:r>
        <w:rPr>
          <w:spacing w:val="-6"/>
          <w:w w:val="85"/>
        </w:rPr>
        <w:t> </w:t>
      </w:r>
      <w:r>
        <w:rPr>
          <w:w w:val="85"/>
        </w:rPr>
        <w:t>absorção</w:t>
      </w:r>
      <w:r>
        <w:rPr>
          <w:spacing w:val="-8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imunomodulação.</w:t>
      </w:r>
    </w:p>
    <w:p>
      <w:pPr>
        <w:pStyle w:val="BodyText"/>
        <w:spacing w:line="252" w:lineRule="auto" w:before="10"/>
        <w:ind w:left="2378" w:right="2130" w:firstLine="378"/>
        <w:jc w:val="both"/>
      </w:pPr>
      <w:r>
        <w:rPr>
          <w:w w:val="90"/>
        </w:rPr>
        <w:t>Sua</w:t>
      </w:r>
      <w:r>
        <w:rPr>
          <w:spacing w:val="-10"/>
          <w:w w:val="90"/>
        </w:rPr>
        <w:t> </w:t>
      </w:r>
      <w:r>
        <w:rPr>
          <w:w w:val="90"/>
        </w:rPr>
        <w:t>identificação</w:t>
      </w:r>
      <w:r>
        <w:rPr>
          <w:spacing w:val="-9"/>
          <w:w w:val="90"/>
        </w:rPr>
        <w:t> </w:t>
      </w:r>
      <w:r>
        <w:rPr>
          <w:w w:val="90"/>
        </w:rPr>
        <w:t>é</w:t>
      </w:r>
      <w:r>
        <w:rPr>
          <w:spacing w:val="-9"/>
          <w:w w:val="90"/>
        </w:rPr>
        <w:t> </w:t>
      </w:r>
      <w:r>
        <w:rPr>
          <w:w w:val="90"/>
        </w:rPr>
        <w:t>essencial</w:t>
      </w:r>
      <w:r>
        <w:rPr>
          <w:spacing w:val="-9"/>
          <w:w w:val="90"/>
        </w:rPr>
        <w:t> </w:t>
      </w:r>
      <w:r>
        <w:rPr>
          <w:w w:val="90"/>
        </w:rPr>
        <w:t>dentro</w:t>
      </w:r>
      <w:r>
        <w:rPr>
          <w:spacing w:val="-9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abordagem</w:t>
      </w:r>
      <w:r>
        <w:rPr>
          <w:spacing w:val="-9"/>
          <w:w w:val="90"/>
        </w:rPr>
        <w:t> </w:t>
      </w:r>
      <w:r>
        <w:rPr>
          <w:w w:val="90"/>
        </w:rPr>
        <w:t>funcional</w:t>
      </w:r>
      <w:r>
        <w:rPr>
          <w:spacing w:val="-9"/>
          <w:w w:val="90"/>
        </w:rPr>
        <w:t> </w:t>
      </w:r>
      <w:r>
        <w:rPr>
          <w:w w:val="90"/>
        </w:rPr>
        <w:t>integrativa,</w:t>
      </w:r>
      <w:r>
        <w:rPr>
          <w:spacing w:val="-9"/>
          <w:w w:val="90"/>
        </w:rPr>
        <w:t> </w:t>
      </w:r>
      <w:r>
        <w:rPr>
          <w:w w:val="90"/>
        </w:rPr>
        <w:t>pois </w:t>
      </w:r>
      <w:r>
        <w:rPr>
          <w:spacing w:val="-2"/>
          <w:w w:val="85"/>
        </w:rPr>
        <w:t>influencia</w:t>
      </w:r>
      <w:r>
        <w:rPr>
          <w:spacing w:val="-9"/>
        </w:rPr>
        <w:t> </w:t>
      </w:r>
      <w:r>
        <w:rPr>
          <w:spacing w:val="-2"/>
          <w:w w:val="85"/>
        </w:rPr>
        <w:t>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metabolismo,</w:t>
      </w:r>
      <w:r>
        <w:rPr/>
        <w:t> </w:t>
      </w:r>
      <w:r>
        <w:rPr>
          <w:spacing w:val="-2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eixo intestino-cérebro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resposta</w:t>
      </w:r>
      <w:r>
        <w:rPr>
          <w:spacing w:val="-1"/>
        </w:rPr>
        <w:t> </w:t>
      </w:r>
      <w:r>
        <w:rPr>
          <w:spacing w:val="-2"/>
          <w:w w:val="85"/>
        </w:rPr>
        <w:t>inflamatória</w:t>
      </w:r>
      <w:r>
        <w:rPr>
          <w:spacing w:val="-1"/>
        </w:rPr>
        <w:t> </w:t>
      </w:r>
      <w:r>
        <w:rPr>
          <w:spacing w:val="-2"/>
          <w:w w:val="85"/>
        </w:rPr>
        <w:t>sistêmica.</w:t>
      </w:r>
    </w:p>
    <w:p>
      <w:pPr>
        <w:pStyle w:val="BodyText"/>
        <w:spacing w:line="244" w:lineRule="auto" w:before="9"/>
        <w:ind w:left="2385" w:right="2123" w:firstLine="364"/>
        <w:jc w:val="both"/>
      </w:pPr>
      <w:r>
        <w:rPr>
          <w:w w:val="80"/>
        </w:rPr>
        <w:t>Esse teste é uma maneira inicial</w:t>
      </w:r>
      <w:r>
        <w:rPr/>
        <w:t> </w:t>
      </w:r>
      <w:r>
        <w:rPr>
          <w:w w:val="80"/>
        </w:rPr>
        <w:t>de abordagem</w:t>
      </w:r>
      <w:r>
        <w:rPr/>
        <w:t> </w:t>
      </w:r>
      <w:r>
        <w:rPr>
          <w:w w:val="80"/>
        </w:rPr>
        <w:t>pra cons+guirmos</w:t>
      </w:r>
      <w:r>
        <w:rPr/>
        <w:t> </w:t>
      </w:r>
      <w:r>
        <w:rPr>
          <w:w w:val="80"/>
        </w:rPr>
        <w:t>ter uma ideia de </w:t>
      </w:r>
      <w:r>
        <w:rPr>
          <w:w w:val="85"/>
        </w:rPr>
        <w:t>quanto</w:t>
      </w:r>
      <w:r>
        <w:rPr>
          <w:spacing w:val="-7"/>
          <w:w w:val="85"/>
        </w:rPr>
        <w:t> </w:t>
      </w:r>
      <w:r>
        <w:rPr>
          <w:w w:val="85"/>
        </w:rPr>
        <w:t>desequilíbrio</w:t>
      </w:r>
      <w:r>
        <w:rPr>
          <w:spacing w:val="-7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organismo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nosso</w:t>
      </w:r>
      <w:r>
        <w:rPr>
          <w:spacing w:val="-6"/>
          <w:w w:val="85"/>
        </w:rPr>
        <w:t> </w:t>
      </w:r>
      <w:r>
        <w:rPr>
          <w:w w:val="85"/>
        </w:rPr>
        <w:t>paciente</w:t>
      </w:r>
      <w:r>
        <w:rPr>
          <w:spacing w:val="-6"/>
          <w:w w:val="85"/>
        </w:rPr>
        <w:t> </w:t>
      </w:r>
      <w:r>
        <w:rPr>
          <w:w w:val="85"/>
        </w:rPr>
        <w:t>tem</w:t>
      </w:r>
    </w:p>
    <w:p>
      <w:pPr>
        <w:pStyle w:val="BodyText"/>
        <w:spacing w:before="41"/>
      </w:pPr>
    </w:p>
    <w:p>
      <w:pPr>
        <w:spacing w:before="0"/>
        <w:ind w:left="1748" w:right="5902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Explicação</w:t>
      </w:r>
      <w:r>
        <w:rPr>
          <w:rFonts w:ascii="Times New Roman" w:hAnsi="Times New Roman"/>
          <w:spacing w:val="42"/>
          <w:sz w:val="24"/>
        </w:rPr>
        <w:t> </w:t>
      </w:r>
      <w:r>
        <w:rPr>
          <w:rFonts w:ascii="Times New Roman" w:hAnsi="Times New Roman"/>
          <w:sz w:val="24"/>
        </w:rPr>
        <w:t>dos</w:t>
      </w:r>
      <w:r>
        <w:rPr>
          <w:rFonts w:ascii="Times New Roman" w:hAnsi="Times New Roman"/>
          <w:spacing w:val="26"/>
          <w:sz w:val="24"/>
        </w:rPr>
        <w:t> </w:t>
      </w:r>
      <w:r>
        <w:rPr>
          <w:rFonts w:ascii="Times New Roman" w:hAnsi="Times New Roman"/>
          <w:spacing w:val="-2"/>
          <w:sz w:val="24"/>
        </w:rPr>
        <w:t>Resultados</w:t>
      </w:r>
    </w:p>
    <w:p>
      <w:pPr>
        <w:pStyle w:val="BodyText"/>
        <w:spacing w:before="135"/>
        <w:ind w:left="2378" w:right="2111" w:firstLine="716"/>
        <w:jc w:val="both"/>
      </w:pPr>
      <w:r>
        <w:rPr>
          <w:rFonts w:ascii="Calibri" w:hAnsi="Calibri"/>
          <w:spacing w:val="-2"/>
          <w:w w:val="95"/>
        </w:rPr>
        <w:t>A</w:t>
      </w:r>
      <w:r>
        <w:rPr>
          <w:rFonts w:ascii="Calibri" w:hAnsi="Calibri"/>
          <w:spacing w:val="-8"/>
          <w:w w:val="95"/>
        </w:rPr>
        <w:t> </w:t>
      </w:r>
      <w:r>
        <w:rPr>
          <w:rFonts w:ascii="Calibri" w:hAnsi="Calibri"/>
          <w:spacing w:val="-2"/>
          <w:w w:val="95"/>
        </w:rPr>
        <w:t>pontuação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2"/>
          <w:w w:val="95"/>
        </w:rPr>
        <w:t>do</w:t>
      </w:r>
      <w:r>
        <w:rPr>
          <w:rFonts w:ascii="Calibri" w:hAnsi="Calibri"/>
          <w:spacing w:val="-5"/>
          <w:w w:val="95"/>
        </w:rPr>
        <w:t> </w:t>
      </w:r>
      <w:r>
        <w:rPr>
          <w:rFonts w:ascii="Calibri" w:hAnsi="Calibri"/>
          <w:spacing w:val="-2"/>
          <w:w w:val="95"/>
        </w:rPr>
        <w:t>teste</w:t>
      </w:r>
      <w:r>
        <w:rPr>
          <w:rFonts w:ascii="Calibri" w:hAnsi="Calibri"/>
          <w:spacing w:val="-4"/>
          <w:w w:val="95"/>
        </w:rPr>
        <w:t> </w:t>
      </w:r>
      <w:r>
        <w:rPr>
          <w:rFonts w:ascii="Calibri" w:hAnsi="Calibri"/>
          <w:spacing w:val="-2"/>
          <w:w w:val="95"/>
        </w:rPr>
        <w:t>abaixo</w:t>
      </w:r>
      <w:r>
        <w:rPr>
          <w:rFonts w:ascii="Calibri" w:hAnsi="Calibri"/>
          <w:spacing w:val="-4"/>
          <w:w w:val="95"/>
        </w:rPr>
        <w:t> </w:t>
      </w:r>
      <w:r>
        <w:rPr>
          <w:rFonts w:ascii="Calibri" w:hAnsi="Calibri"/>
          <w:spacing w:val="-2"/>
          <w:w w:val="95"/>
        </w:rPr>
        <w:t>(1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spacing w:val="-2"/>
          <w:w w:val="95"/>
        </w:rPr>
        <w:t>a</w:t>
      </w:r>
      <w:r>
        <w:rPr>
          <w:rFonts w:ascii="Calibri" w:hAnsi="Calibri"/>
          <w:spacing w:val="-8"/>
          <w:w w:val="95"/>
        </w:rPr>
        <w:t> </w:t>
      </w:r>
      <w:r>
        <w:rPr>
          <w:rFonts w:ascii="Calibri" w:hAnsi="Calibri"/>
          <w:spacing w:val="-2"/>
          <w:w w:val="95"/>
        </w:rPr>
        <w:t>4</w:t>
      </w:r>
      <w:r>
        <w:rPr>
          <w:rFonts w:ascii="Calibri" w:hAnsi="Calibri"/>
          <w:spacing w:val="-8"/>
          <w:w w:val="95"/>
        </w:rPr>
        <w:t> </w:t>
      </w:r>
      <w:r>
        <w:rPr>
          <w:rFonts w:ascii="Calibri" w:hAnsi="Calibri"/>
          <w:spacing w:val="-2"/>
          <w:w w:val="95"/>
        </w:rPr>
        <w:t>pontos</w:t>
      </w:r>
      <w:r>
        <w:rPr>
          <w:rFonts w:ascii="Calibri" w:hAnsi="Calibri"/>
          <w:spacing w:val="-2"/>
          <w:w w:val="95"/>
        </w:rPr>
        <w:t> por</w:t>
      </w:r>
      <w:r>
        <w:rPr>
          <w:rFonts w:ascii="Calibri" w:hAnsi="Calibri"/>
          <w:spacing w:val="-8"/>
          <w:w w:val="95"/>
        </w:rPr>
        <w:t> </w:t>
      </w:r>
      <w:r>
        <w:rPr>
          <w:rFonts w:ascii="Calibri" w:hAnsi="Calibri"/>
          <w:spacing w:val="-2"/>
          <w:w w:val="95"/>
        </w:rPr>
        <w:t>item)</w:t>
      </w:r>
      <w:r>
        <w:rPr>
          <w:rFonts w:ascii="Calibri" w:hAnsi="Calibri"/>
          <w:spacing w:val="-2"/>
          <w:w w:val="95"/>
        </w:rPr>
        <w:t> auxilia</w:t>
      </w:r>
      <w:r>
        <w:rPr>
          <w:rFonts w:ascii="Calibri" w:hAnsi="Calibri"/>
          <w:spacing w:val="-7"/>
          <w:w w:val="95"/>
        </w:rPr>
        <w:t> </w:t>
      </w:r>
      <w:r>
        <w:rPr>
          <w:rFonts w:ascii="Calibri" w:hAnsi="Calibri"/>
          <w:spacing w:val="-2"/>
          <w:w w:val="95"/>
        </w:rPr>
        <w:t>na</w:t>
      </w:r>
      <w:r>
        <w:rPr>
          <w:rFonts w:ascii="Calibri" w:hAnsi="Calibri"/>
          <w:spacing w:val="-7"/>
          <w:w w:val="95"/>
        </w:rPr>
        <w:t> </w:t>
      </w:r>
      <w:r>
        <w:rPr>
          <w:rFonts w:ascii="Calibri" w:hAnsi="Calibri"/>
          <w:spacing w:val="-2"/>
          <w:w w:val="95"/>
        </w:rPr>
        <w:t>triagem clínica </w:t>
      </w:r>
      <w:r>
        <w:rPr>
          <w:w w:val="80"/>
        </w:rPr>
        <w:t>para avaliar</w:t>
      </w:r>
      <w:r>
        <w:rPr/>
        <w:t> </w:t>
      </w:r>
      <w:r>
        <w:rPr>
          <w:color w:val="131313"/>
          <w:w w:val="80"/>
        </w:rPr>
        <w:t>a </w:t>
      </w:r>
      <w:r>
        <w:rPr>
          <w:w w:val="80"/>
        </w:rPr>
        <w:t>intensidade do desequilíbrio</w:t>
      </w:r>
      <w:r>
        <w:rPr/>
        <w:t> </w:t>
      </w:r>
      <w:r>
        <w:rPr>
          <w:w w:val="80"/>
        </w:rPr>
        <w:t>intestinal.</w:t>
      </w:r>
      <w:r>
        <w:rPr/>
        <w:t> </w:t>
      </w:r>
      <w:r>
        <w:rPr>
          <w:w w:val="80"/>
        </w:rPr>
        <w:t>Cada fator tem base fisiopatoíógica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pode</w:t>
      </w:r>
      <w:r>
        <w:rPr>
          <w:spacing w:val="-6"/>
          <w:w w:val="85"/>
        </w:rPr>
        <w:t> </w:t>
      </w:r>
      <w:r>
        <w:rPr>
          <w:w w:val="85"/>
        </w:rPr>
        <w:t>comprometer</w:t>
      </w:r>
      <w:r>
        <w:rPr>
          <w:spacing w:val="-9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diversidade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funcionalidade</w:t>
      </w:r>
      <w:r>
        <w:rPr>
          <w:spacing w:val="-11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microbiota.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8"/>
        </w:numPr>
        <w:tabs>
          <w:tab w:pos="2945" w:val="left" w:leader="none"/>
        </w:tabs>
        <w:spacing w:line="240" w:lineRule="auto" w:before="0" w:after="0"/>
        <w:ind w:left="2945" w:right="0" w:hanging="200"/>
        <w:jc w:val="left"/>
        <w:rPr>
          <w:sz w:val="21"/>
        </w:rPr>
      </w:pPr>
      <w:r>
        <w:rPr>
          <w:w w:val="90"/>
          <w:sz w:val="21"/>
        </w:rPr>
        <w:t>10kg</w:t>
      </w:r>
      <w:r>
        <w:rPr>
          <w:spacing w:val="3"/>
          <w:sz w:val="21"/>
        </w:rPr>
        <w:t> </w:t>
      </w:r>
      <w:r>
        <w:rPr>
          <w:w w:val="90"/>
          <w:sz w:val="21"/>
        </w:rPr>
        <w:t>ou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mais</w:t>
      </w:r>
      <w:r>
        <w:rPr>
          <w:spacing w:val="10"/>
          <w:sz w:val="21"/>
        </w:rPr>
        <w:t> </w:t>
      </w:r>
      <w:r>
        <w:rPr>
          <w:w w:val="90"/>
          <w:sz w:val="21"/>
        </w:rPr>
        <w:t>acima</w:t>
      </w:r>
      <w:r>
        <w:rPr>
          <w:spacing w:val="6"/>
          <w:sz w:val="21"/>
        </w:rPr>
        <w:t> </w:t>
      </w:r>
      <w:r>
        <w:rPr>
          <w:w w:val="90"/>
          <w:sz w:val="21"/>
        </w:rPr>
        <w:t>do</w:t>
      </w:r>
      <w:r>
        <w:rPr>
          <w:spacing w:val="-3"/>
          <w:w w:val="90"/>
          <w:sz w:val="21"/>
        </w:rPr>
        <w:t> </w:t>
      </w:r>
      <w:r>
        <w:rPr>
          <w:spacing w:val="-4"/>
          <w:w w:val="90"/>
          <w:sz w:val="21"/>
        </w:rPr>
        <w:t>peso</w:t>
      </w:r>
    </w:p>
    <w:p>
      <w:pPr>
        <w:pStyle w:val="BodyText"/>
        <w:spacing w:line="244" w:lineRule="auto" w:before="30"/>
        <w:ind w:left="2753" w:right="2318" w:firstLine="278"/>
      </w:pPr>
      <w:r>
        <w:rPr>
          <w:w w:val="80"/>
        </w:rPr>
        <w:t>0</w:t>
      </w:r>
      <w:r>
        <w:rPr/>
        <w:t> </w:t>
      </w:r>
      <w:r>
        <w:rPr>
          <w:w w:val="80"/>
        </w:rPr>
        <w:t>excesso</w:t>
      </w:r>
      <w:r>
        <w:rPr/>
        <w:t> </w:t>
      </w:r>
      <w:r>
        <w:rPr>
          <w:w w:val="80"/>
        </w:rPr>
        <w:t>de tecido adiposo favorece inflamação</w:t>
      </w:r>
      <w:r>
        <w:rPr/>
        <w:t> </w:t>
      </w:r>
      <w:r>
        <w:rPr>
          <w:w w:val="80"/>
        </w:rPr>
        <w:t>crônica e aumenta</w:t>
      </w:r>
      <w:r>
        <w:rPr/>
        <w:t> </w:t>
      </w:r>
      <w:r>
        <w:rPr>
          <w:w w:val="80"/>
        </w:rPr>
        <w:t>a </w:t>
      </w:r>
      <w:r>
        <w:rPr>
          <w:spacing w:val="-2"/>
          <w:w w:val="85"/>
        </w:rPr>
        <w:t>produção</w:t>
      </w:r>
      <w:r>
        <w:rPr/>
        <w:t> </w:t>
      </w:r>
      <w:r>
        <w:rPr>
          <w:spacing w:val="-2"/>
          <w:w w:val="85"/>
        </w:rPr>
        <w:t>de lipopolissacarídeos (LPS)</w:t>
      </w:r>
      <w:r>
        <w:rPr/>
        <w:t> </w:t>
      </w:r>
      <w:r>
        <w:rPr>
          <w:spacing w:val="-2"/>
          <w:w w:val="85"/>
        </w:rPr>
        <w:t>pela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microbiota</w:t>
      </w:r>
      <w:r>
        <w:rPr/>
        <w:t> </w:t>
      </w:r>
      <w:r>
        <w:rPr>
          <w:spacing w:val="-2"/>
          <w:w w:val="85"/>
        </w:rPr>
        <w:t>disfuncional.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8"/>
        </w:numPr>
        <w:tabs>
          <w:tab w:pos="2953" w:val="left" w:leader="none"/>
        </w:tabs>
        <w:spacing w:line="240" w:lineRule="auto" w:before="0" w:after="0"/>
        <w:ind w:left="2953" w:right="0" w:hanging="199"/>
        <w:jc w:val="left"/>
        <w:rPr>
          <w:sz w:val="21"/>
        </w:rPr>
      </w:pPr>
      <w:r>
        <w:rPr>
          <w:w w:val="90"/>
          <w:sz w:val="21"/>
        </w:rPr>
        <w:t>Alimentação</w:t>
      </w:r>
      <w:r>
        <w:rPr>
          <w:spacing w:val="16"/>
          <w:sz w:val="21"/>
        </w:rPr>
        <w:t> </w:t>
      </w:r>
      <w:r>
        <w:rPr>
          <w:w w:val="90"/>
          <w:sz w:val="21"/>
        </w:rPr>
        <w:t>rica</w:t>
      </w:r>
      <w:r>
        <w:rPr>
          <w:spacing w:val="-1"/>
          <w:sz w:val="21"/>
        </w:rPr>
        <w:t> </w:t>
      </w:r>
      <w:r>
        <w:rPr>
          <w:w w:val="90"/>
          <w:sz w:val="21"/>
        </w:rPr>
        <w:t>em</w:t>
      </w:r>
      <w:r>
        <w:rPr>
          <w:spacing w:val="4"/>
          <w:sz w:val="21"/>
        </w:rPr>
        <w:t> </w:t>
      </w:r>
      <w:r>
        <w:rPr>
          <w:w w:val="90"/>
          <w:sz w:val="21"/>
        </w:rPr>
        <w:t>açúcar,</w:t>
      </w:r>
      <w:r>
        <w:rPr>
          <w:spacing w:val="9"/>
          <w:sz w:val="21"/>
        </w:rPr>
        <w:t> </w:t>
      </w:r>
      <w:r>
        <w:rPr>
          <w:w w:val="90"/>
          <w:sz w:val="21"/>
        </w:rPr>
        <w:t>carboidrato</w:t>
      </w:r>
      <w:r>
        <w:rPr>
          <w:spacing w:val="22"/>
          <w:sz w:val="21"/>
        </w:rPr>
        <w:t> </w:t>
      </w:r>
      <w:r>
        <w:rPr>
          <w:w w:val="90"/>
          <w:sz w:val="21"/>
        </w:rPr>
        <w:t>refinado</w:t>
      </w:r>
      <w:r>
        <w:rPr>
          <w:spacing w:val="8"/>
          <w:sz w:val="21"/>
        </w:rPr>
        <w:t> </w:t>
      </w:r>
      <w:r>
        <w:rPr>
          <w:w w:val="90"/>
          <w:sz w:val="21"/>
        </w:rPr>
        <w:t>e</w:t>
      </w:r>
      <w:r>
        <w:rPr>
          <w:spacing w:val="-3"/>
          <w:sz w:val="21"/>
        </w:rPr>
        <w:t> </w:t>
      </w:r>
      <w:r>
        <w:rPr>
          <w:spacing w:val="-2"/>
          <w:w w:val="90"/>
          <w:sz w:val="21"/>
        </w:rPr>
        <w:t>adoçantes</w:t>
      </w:r>
    </w:p>
    <w:p>
      <w:pPr>
        <w:pStyle w:val="BodyText"/>
        <w:spacing w:before="23"/>
        <w:ind w:left="3024"/>
      </w:pPr>
      <w:r>
        <w:rPr>
          <w:w w:val="80"/>
        </w:rPr>
        <w:t>Estimula</w:t>
      </w:r>
      <w:r>
        <w:rPr>
          <w:spacing w:val="10"/>
        </w:rPr>
        <w:t> </w:t>
      </w:r>
      <w:r>
        <w:rPr>
          <w:w w:val="80"/>
        </w:rPr>
        <w:t>disbiose</w:t>
      </w:r>
      <w:r>
        <w:rPr>
          <w:spacing w:val="7"/>
        </w:rPr>
        <w:t> </w:t>
      </w:r>
      <w:r>
        <w:rPr>
          <w:w w:val="80"/>
        </w:rPr>
        <w:t>fermerilativa,</w:t>
      </w:r>
      <w:r>
        <w:rPr>
          <w:spacing w:val="-8"/>
        </w:rPr>
        <w:t> </w:t>
      </w:r>
      <w:r>
        <w:rPr>
          <w:w w:val="80"/>
        </w:rPr>
        <w:t>crescimento</w:t>
      </w:r>
      <w:r>
        <w:rPr>
          <w:spacing w:val="12"/>
        </w:rPr>
        <w:t> </w:t>
      </w:r>
      <w:r>
        <w:rPr>
          <w:w w:val="80"/>
        </w:rPr>
        <w:t>de</w:t>
      </w:r>
      <w:r>
        <w:rPr>
          <w:spacing w:val="-5"/>
        </w:rPr>
        <w:t> </w:t>
      </w:r>
      <w:r>
        <w:rPr>
          <w:w w:val="80"/>
        </w:rPr>
        <w:t>fungos</w:t>
      </w:r>
      <w:r>
        <w:rPr>
          <w:spacing w:val="12"/>
        </w:rPr>
        <w:t> </w:t>
      </w:r>
      <w:r>
        <w:rPr>
          <w:w w:val="80"/>
        </w:rPr>
        <w:t>e</w:t>
      </w:r>
      <w:r>
        <w:rPr>
          <w:spacing w:val="-12"/>
        </w:rPr>
        <w:t> </w:t>
      </w:r>
      <w:r>
        <w:rPr>
          <w:w w:val="80"/>
        </w:rPr>
        <w:t>bactérias</w:t>
      </w:r>
      <w:r>
        <w:rPr>
          <w:spacing w:val="10"/>
        </w:rPr>
        <w:t> </w:t>
      </w:r>
      <w:r>
        <w:rPr>
          <w:spacing w:val="-2"/>
          <w:w w:val="80"/>
        </w:rPr>
        <w:t>patogênicas.</w:t>
      </w:r>
    </w:p>
    <w:p>
      <w:pPr>
        <w:pStyle w:val="BodyText"/>
        <w:spacing w:before="6"/>
        <w:ind w:left="2753"/>
      </w:pPr>
      <w:r>
        <w:rPr>
          <w:w w:val="80"/>
        </w:rPr>
        <w:t>Adoçantes</w:t>
      </w:r>
      <w:r>
        <w:rPr>
          <w:spacing w:val="13"/>
        </w:rPr>
        <w:t> </w:t>
      </w:r>
      <w:r>
        <w:rPr>
          <w:w w:val="80"/>
        </w:rPr>
        <w:t>artificiais</w:t>
      </w:r>
      <w:r>
        <w:rPr>
          <w:spacing w:val="3"/>
        </w:rPr>
        <w:t> </w:t>
      </w:r>
      <w:r>
        <w:rPr>
          <w:w w:val="80"/>
        </w:rPr>
        <w:t>afetam</w:t>
      </w:r>
      <w:r>
        <w:rPr>
          <w:spacing w:val="5"/>
        </w:rPr>
        <w:t> </w:t>
      </w:r>
      <w:r>
        <w:rPr>
          <w:w w:val="80"/>
        </w:rPr>
        <w:t>a</w:t>
      </w:r>
      <w:r>
        <w:rPr>
          <w:spacing w:val="-8"/>
        </w:rPr>
        <w:t> </w:t>
      </w:r>
      <w:r>
        <w:rPr>
          <w:w w:val="80"/>
        </w:rPr>
        <w:t>diversidade</w:t>
      </w:r>
      <w:r>
        <w:rPr>
          <w:spacing w:val="8"/>
        </w:rPr>
        <w:t> </w:t>
      </w:r>
      <w:r>
        <w:rPr>
          <w:spacing w:val="-2"/>
          <w:w w:val="80"/>
        </w:rPr>
        <w:t>bacteriana.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8"/>
        </w:numPr>
        <w:tabs>
          <w:tab w:pos="2592" w:val="left" w:leader="none"/>
        </w:tabs>
        <w:spacing w:line="240" w:lineRule="auto" w:before="0" w:after="0"/>
        <w:ind w:left="2592" w:right="0" w:hanging="208"/>
        <w:jc w:val="left"/>
        <w:rPr>
          <w:sz w:val="21"/>
        </w:rPr>
      </w:pPr>
      <w:r>
        <w:rPr>
          <w:w w:val="90"/>
          <w:sz w:val="21"/>
        </w:rPr>
        <w:t>Alimentação</w:t>
      </w:r>
      <w:r>
        <w:rPr>
          <w:spacing w:val="25"/>
          <w:sz w:val="21"/>
        </w:rPr>
        <w:t> </w:t>
      </w:r>
      <w:r>
        <w:rPr>
          <w:w w:val="90"/>
          <w:sz w:val="21"/>
        </w:rPr>
        <w:t>desequilibrada</w:t>
      </w:r>
      <w:r>
        <w:rPr>
          <w:spacing w:val="-3"/>
          <w:sz w:val="21"/>
        </w:rPr>
        <w:t> </w:t>
      </w:r>
      <w:r>
        <w:rPr>
          <w:w w:val="90"/>
          <w:sz w:val="21"/>
        </w:rPr>
        <w:t>na</w:t>
      </w:r>
      <w:r>
        <w:rPr>
          <w:spacing w:val="-2"/>
          <w:sz w:val="21"/>
        </w:rPr>
        <w:t> </w:t>
      </w:r>
      <w:r>
        <w:rPr>
          <w:spacing w:val="-2"/>
          <w:w w:val="90"/>
          <w:sz w:val="21"/>
        </w:rPr>
        <w:t>infância</w:t>
      </w:r>
    </w:p>
    <w:p>
      <w:pPr>
        <w:spacing w:line="264" w:lineRule="auto" w:before="17"/>
        <w:ind w:left="2378" w:right="2148" w:firstLine="279"/>
        <w:jc w:val="both"/>
        <w:rPr>
          <w:sz w:val="21"/>
        </w:rPr>
      </w:pPr>
      <w:r>
        <w:rPr>
          <w:w w:val="85"/>
          <w:sz w:val="21"/>
        </w:rPr>
        <w:t>Primeiros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anos de vida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moldaM</w:t>
      </w:r>
      <w:r>
        <w:rPr>
          <w:sz w:val="21"/>
        </w:rPr>
        <w:t> </w:t>
      </w:r>
      <w:r>
        <w:rPr>
          <w:w w:val="85"/>
          <w:sz w:val="21"/>
        </w:rPr>
        <w:t>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MiCfobiota. Falta de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exposição</w:t>
      </w:r>
      <w:r>
        <w:rPr>
          <w:sz w:val="21"/>
        </w:rPr>
        <w:t> </w:t>
      </w:r>
      <w:r>
        <w:rPr>
          <w:w w:val="85"/>
          <w:sz w:val="21"/>
        </w:rPr>
        <w:t>a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fibras 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nutrientes essenciais compromete colonização bacteriana</w:t>
      </w:r>
      <w:r>
        <w:rPr>
          <w:sz w:val="21"/>
        </w:rPr>
        <w:t> </w:t>
      </w:r>
      <w:r>
        <w:rPr>
          <w:w w:val="85"/>
          <w:sz w:val="21"/>
        </w:rPr>
        <w:t>saudável.</w:t>
      </w:r>
    </w:p>
    <w:p>
      <w:pPr>
        <w:pStyle w:val="BodyText"/>
        <w:spacing w:before="41"/>
        <w:rPr>
          <w:sz w:val="21"/>
        </w:rPr>
      </w:pPr>
    </w:p>
    <w:p>
      <w:pPr>
        <w:pStyle w:val="ListParagraph"/>
        <w:numPr>
          <w:ilvl w:val="0"/>
          <w:numId w:val="8"/>
        </w:numPr>
        <w:tabs>
          <w:tab w:pos="2585" w:val="left" w:leader="none"/>
        </w:tabs>
        <w:spacing w:line="240" w:lineRule="auto" w:before="0" w:after="0"/>
        <w:ind w:left="2585" w:right="0" w:hanging="202"/>
        <w:jc w:val="left"/>
        <w:rPr>
          <w:sz w:val="21"/>
        </w:rPr>
      </w:pPr>
      <w:r>
        <w:rPr>
          <w:w w:val="90"/>
          <w:sz w:val="21"/>
        </w:rPr>
        <w:t>Alimentação</w:t>
      </w:r>
      <w:r>
        <w:rPr>
          <w:spacing w:val="34"/>
          <w:sz w:val="21"/>
        </w:rPr>
        <w:t> </w:t>
      </w:r>
      <w:r>
        <w:rPr>
          <w:w w:val="90"/>
          <w:sz w:val="21"/>
        </w:rPr>
        <w:t>desequilibrada</w:t>
      </w:r>
      <w:r>
        <w:rPr>
          <w:spacing w:val="3"/>
          <w:sz w:val="21"/>
        </w:rPr>
        <w:t> </w:t>
      </w:r>
      <w:r>
        <w:rPr>
          <w:w w:val="90"/>
          <w:sz w:val="21"/>
        </w:rPr>
        <w:t>nos</w:t>
      </w:r>
      <w:r>
        <w:rPr>
          <w:spacing w:val="19"/>
          <w:sz w:val="21"/>
        </w:rPr>
        <w:t> </w:t>
      </w:r>
      <w:r>
        <w:rPr>
          <w:w w:val="90"/>
          <w:sz w:val="21"/>
        </w:rPr>
        <w:t>últimos</w:t>
      </w:r>
      <w:r>
        <w:rPr>
          <w:spacing w:val="25"/>
          <w:sz w:val="21"/>
        </w:rPr>
        <w:t> </w:t>
      </w:r>
      <w:r>
        <w:rPr>
          <w:spacing w:val="-4"/>
          <w:w w:val="90"/>
          <w:sz w:val="21"/>
        </w:rPr>
        <w:t>anos</w:t>
      </w:r>
    </w:p>
    <w:p>
      <w:pPr>
        <w:pStyle w:val="BodyText"/>
        <w:spacing w:line="252" w:lineRule="auto" w:before="9"/>
        <w:ind w:left="2386" w:right="2318" w:firstLine="263"/>
      </w:pPr>
      <w:r>
        <w:rPr>
          <w:w w:val="80"/>
        </w:rPr>
        <w:t>Dietas pobres em fibras, antioxidantes</w:t>
      </w:r>
      <w:r>
        <w:rPr/>
        <w:t> </w:t>
      </w:r>
      <w:r>
        <w:rPr>
          <w:w w:val="80"/>
        </w:rPr>
        <w:t>8</w:t>
      </w:r>
      <w:r>
        <w:rPr>
          <w:spacing w:val="-4"/>
          <w:w w:val="80"/>
        </w:rPr>
        <w:t> </w:t>
      </w:r>
      <w:r>
        <w:rPr>
          <w:w w:val="80"/>
        </w:rPr>
        <w:t>útoquímicos</w:t>
      </w:r>
      <w:r>
        <w:rPr/>
        <w:t> </w:t>
      </w:r>
      <w:r>
        <w:rPr>
          <w:w w:val="80"/>
        </w:rPr>
        <w:t>reduzem</w:t>
      </w:r>
      <w:r>
        <w:rPr/>
        <w:t> </w:t>
      </w:r>
      <w:r>
        <w:rPr>
          <w:w w:val="80"/>
        </w:rPr>
        <w:t>as bactérias </w:t>
      </w:r>
      <w:r>
        <w:rPr>
          <w:w w:val="85"/>
        </w:rPr>
        <w:t>benêficas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favorecem</w:t>
      </w:r>
      <w:r>
        <w:rPr>
          <w:spacing w:val="-3"/>
        </w:rPr>
        <w:t> </w:t>
      </w:r>
      <w:r>
        <w:rPr>
          <w:w w:val="85"/>
        </w:rPr>
        <w:t>inflamação intestinal.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8"/>
        </w:numPr>
        <w:tabs>
          <w:tab w:pos="2592" w:val="left" w:leader="none"/>
        </w:tabs>
        <w:spacing w:line="240" w:lineRule="auto" w:before="0" w:after="0"/>
        <w:ind w:left="2592" w:right="0" w:hanging="201"/>
        <w:jc w:val="left"/>
        <w:rPr>
          <w:sz w:val="21"/>
        </w:rPr>
      </w:pPr>
      <w:r>
        <w:rPr>
          <w:w w:val="90"/>
          <w:sz w:val="21"/>
        </w:rPr>
        <w:t>Amamentação</w:t>
      </w:r>
      <w:r>
        <w:rPr>
          <w:spacing w:val="8"/>
          <w:sz w:val="21"/>
        </w:rPr>
        <w:t> </w:t>
      </w:r>
      <w:r>
        <w:rPr>
          <w:w w:val="90"/>
          <w:sz w:val="21"/>
        </w:rPr>
        <w:t>por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menos</w:t>
      </w:r>
      <w:r>
        <w:rPr>
          <w:spacing w:val="5"/>
          <w:sz w:val="21"/>
        </w:rPr>
        <w:t> </w:t>
      </w:r>
      <w:r>
        <w:rPr>
          <w:w w:val="90"/>
          <w:sz w:val="21"/>
        </w:rPr>
        <w:t>de</w:t>
      </w:r>
      <w:r>
        <w:rPr>
          <w:spacing w:val="-2"/>
          <w:w w:val="90"/>
          <w:sz w:val="21"/>
        </w:rPr>
        <w:t> </w:t>
      </w:r>
      <w:r>
        <w:rPr>
          <w:color w:val="0C0C0C"/>
          <w:w w:val="90"/>
          <w:sz w:val="21"/>
        </w:rPr>
        <w:t>6</w:t>
      </w:r>
      <w:r>
        <w:rPr>
          <w:color w:val="0C0C0C"/>
          <w:spacing w:val="-2"/>
          <w:w w:val="90"/>
          <w:sz w:val="21"/>
        </w:rPr>
        <w:t> </w:t>
      </w:r>
      <w:r>
        <w:rPr>
          <w:spacing w:val="-2"/>
          <w:w w:val="90"/>
          <w:sz w:val="21"/>
        </w:rPr>
        <w:t>meses</w:t>
      </w:r>
    </w:p>
    <w:p>
      <w:pPr>
        <w:pStyle w:val="BodyText"/>
        <w:spacing w:line="244" w:lineRule="auto" w:before="9"/>
        <w:ind w:left="2386" w:right="2017" w:firstLine="269"/>
      </w:pP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leite</w:t>
      </w:r>
      <w:r>
        <w:rPr>
          <w:spacing w:val="-6"/>
          <w:w w:val="85"/>
        </w:rPr>
        <w:t> </w:t>
      </w:r>
      <w:r>
        <w:rPr>
          <w:w w:val="85"/>
        </w:rPr>
        <w:t>materno</w:t>
      </w:r>
      <w:r>
        <w:rPr>
          <w:spacing w:val="-6"/>
          <w:w w:val="85"/>
        </w:rPr>
        <w:t> </w:t>
      </w:r>
      <w:r>
        <w:rPr>
          <w:w w:val="85"/>
        </w:rPr>
        <w:t>estimula</w:t>
      </w:r>
      <w:r>
        <w:rPr>
          <w:spacing w:val="-6"/>
          <w:w w:val="85"/>
        </w:rPr>
        <w:t> </w:t>
      </w:r>
      <w:r>
        <w:rPr>
          <w:w w:val="85"/>
        </w:rPr>
        <w:t>büdobactérias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fornece</w:t>
      </w:r>
      <w:r>
        <w:rPr>
          <w:spacing w:val="-6"/>
          <w:w w:val="85"/>
        </w:rPr>
        <w:t> </w:t>
      </w:r>
      <w:r>
        <w:rPr>
          <w:w w:val="85"/>
        </w:rPr>
        <w:t>fatores</w:t>
      </w:r>
      <w:r>
        <w:rPr>
          <w:spacing w:val="-6"/>
          <w:w w:val="85"/>
        </w:rPr>
        <w:t> </w:t>
      </w:r>
      <w:r>
        <w:rPr>
          <w:w w:val="85"/>
        </w:rPr>
        <w:t>imunomoduladores. </w:t>
      </w:r>
      <w:r>
        <w:rPr>
          <w:w w:val="80"/>
        </w:rPr>
        <w:t>Ausência</w:t>
      </w:r>
      <w:r>
        <w:rPr/>
        <w:t> </w:t>
      </w:r>
      <w:r>
        <w:rPr>
          <w:w w:val="80"/>
        </w:rPr>
        <w:t>prolongada</w:t>
      </w:r>
      <w:r>
        <w:rPr/>
        <w:t> </w:t>
      </w:r>
      <w:r>
        <w:rPr>
          <w:w w:val="80"/>
        </w:rPr>
        <w:t>pode predispor</w:t>
      </w:r>
      <w:r>
        <w:rPr/>
        <w:t> </w:t>
      </w:r>
      <w:r>
        <w:rPr>
          <w:w w:val="80"/>
        </w:rPr>
        <w:t>a desequilíbrios imunológic0s</w:t>
      </w:r>
      <w:r>
        <w:rPr/>
        <w:t> </w:t>
      </w:r>
      <w:r>
        <w:rPr>
          <w:w w:val="80"/>
        </w:rPr>
        <w:t>e inflamatórios.</w:t>
      </w:r>
    </w:p>
    <w:p>
      <w:pPr>
        <w:pStyle w:val="ListParagraph"/>
        <w:numPr>
          <w:ilvl w:val="0"/>
          <w:numId w:val="8"/>
        </w:numPr>
        <w:tabs>
          <w:tab w:pos="2593" w:val="left" w:leader="none"/>
        </w:tabs>
        <w:spacing w:line="240" w:lineRule="auto" w:before="26" w:after="0"/>
        <w:ind w:left="2593" w:right="0" w:hanging="201"/>
        <w:jc w:val="left"/>
        <w:rPr>
          <w:sz w:val="21"/>
        </w:rPr>
      </w:pPr>
      <w:r>
        <w:rPr>
          <w:w w:val="90"/>
          <w:sz w:val="21"/>
        </w:rPr>
        <w:t>Ansiedade,</w:t>
      </w:r>
      <w:r>
        <w:rPr>
          <w:spacing w:val="2"/>
          <w:sz w:val="21"/>
        </w:rPr>
        <w:t> </w:t>
      </w:r>
      <w:r>
        <w:rPr>
          <w:w w:val="90"/>
          <w:sz w:val="21"/>
        </w:rPr>
        <w:t>depressão,</w:t>
      </w:r>
      <w:r>
        <w:rPr>
          <w:spacing w:val="1"/>
          <w:sz w:val="21"/>
        </w:rPr>
        <w:t> </w:t>
      </w:r>
      <w:r>
        <w:rPr>
          <w:spacing w:val="-2"/>
          <w:w w:val="90"/>
          <w:sz w:val="21"/>
        </w:rPr>
        <w:t>insônia</w:t>
      </w:r>
    </w:p>
    <w:p>
      <w:pPr>
        <w:pStyle w:val="BodyText"/>
        <w:spacing w:line="244" w:lineRule="auto" w:before="8"/>
        <w:ind w:left="2391" w:right="2017" w:firstLine="9"/>
      </w:pPr>
      <w:r>
        <w:rPr>
          <w:w w:val="80"/>
        </w:rPr>
        <w:t>—</w:t>
      </w:r>
      <w:r>
        <w:rPr>
          <w:spacing w:val="40"/>
        </w:rPr>
        <w:t> </w:t>
      </w:r>
      <w:r>
        <w:rPr>
          <w:w w:val="80"/>
        </w:rPr>
        <w:t>Eixo inteslino-cérebro compromeLdo.</w:t>
      </w:r>
      <w:r>
        <w:rPr>
          <w:spacing w:val="24"/>
        </w:rPr>
        <w:t> </w:t>
      </w:r>
      <w:r>
        <w:rPr>
          <w:w w:val="80"/>
        </w:rPr>
        <w:t>Alterações</w:t>
      </w:r>
      <w:r>
        <w:rPr/>
        <w:t> </w:t>
      </w:r>
      <w:r>
        <w:rPr>
          <w:w w:val="80"/>
        </w:rPr>
        <w:t>em serotonina, GABA e</w:t>
      </w:r>
      <w:r>
        <w:rPr>
          <w:spacing w:val="-2"/>
          <w:w w:val="80"/>
        </w:rPr>
        <w:t> </w:t>
      </w:r>
      <w:r>
        <w:rPr>
          <w:w w:val="80"/>
        </w:rPr>
        <w:t>disbiose </w:t>
      </w:r>
      <w:r>
        <w:rPr>
          <w:w w:val="85"/>
        </w:rPr>
        <w:t>favorecem</w:t>
      </w:r>
      <w:r>
        <w:rPr>
          <w:spacing w:val="-7"/>
          <w:w w:val="85"/>
        </w:rPr>
        <w:t> </w:t>
      </w:r>
      <w:r>
        <w:rPr>
          <w:w w:val="85"/>
        </w:rPr>
        <w:t>neuroinflamaçáo</w:t>
      </w:r>
      <w:r>
        <w:rPr>
          <w:spacing w:val="-13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desregulaçáo</w:t>
      </w:r>
      <w:r>
        <w:rPr>
          <w:spacing w:val="-9"/>
        </w:rPr>
        <w:t> </w:t>
      </w:r>
      <w:r>
        <w:rPr>
          <w:w w:val="85"/>
        </w:rPr>
        <w:t>emoc'onal.</w:t>
      </w:r>
    </w:p>
    <w:p>
      <w:pPr>
        <w:pStyle w:val="BodyText"/>
        <w:spacing w:after="0" w:line="244" w:lineRule="auto"/>
        <w:sectPr>
          <w:pgSz w:w="11910" w:h="16840"/>
          <w:pgMar w:header="0" w:footer="4770" w:top="1020" w:bottom="4960" w:left="141" w:right="141"/>
        </w:sectPr>
      </w:pPr>
    </w:p>
    <w:p>
      <w:pPr>
        <w:pStyle w:val="ListParagraph"/>
        <w:numPr>
          <w:ilvl w:val="0"/>
          <w:numId w:val="8"/>
        </w:numPr>
        <w:tabs>
          <w:tab w:pos="2661" w:val="left" w:leader="none"/>
        </w:tabs>
        <w:spacing w:line="264" w:lineRule="exact" w:before="25" w:after="0"/>
        <w:ind w:left="2661" w:right="0" w:hanging="20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Uso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crônico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pacing w:val="-2"/>
          <w:sz w:val="22"/>
        </w:rPr>
        <w:t>antialérgicos</w:t>
      </w:r>
    </w:p>
    <w:p>
      <w:pPr>
        <w:pStyle w:val="BodyText"/>
        <w:spacing w:line="264" w:lineRule="exact"/>
        <w:ind w:left="2734"/>
        <w:rPr>
          <w:rFonts w:ascii="Calibri" w:hAnsi="Calibri"/>
        </w:rPr>
      </w:pPr>
      <w:r>
        <w:rPr>
          <w:rFonts w:ascii="Calibri" w:hAnsi="Calibri"/>
          <w:w w:val="90"/>
        </w:rPr>
        <w:t>Podem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afeiar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mucosa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reduzir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proteção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w w:val="90"/>
        </w:rPr>
        <w:t>natural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contra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antígenos,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alterando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10"/>
          <w:w w:val="90"/>
        </w:rPr>
        <w:t>o</w:t>
      </w:r>
    </w:p>
    <w:p>
      <w:pPr>
        <w:spacing w:before="8"/>
        <w:ind w:left="2471" w:right="0" w:firstLine="0"/>
        <w:jc w:val="left"/>
        <w:rPr>
          <w:rFonts w:ascii="Calibri"/>
          <w:sz w:val="21"/>
        </w:rPr>
      </w:pPr>
      <w:r>
        <w:rPr>
          <w:rFonts w:ascii="Calibri"/>
          <w:w w:val="90"/>
          <w:sz w:val="21"/>
        </w:rPr>
        <w:t>microbioma</w:t>
      </w:r>
      <w:r>
        <w:rPr>
          <w:rFonts w:ascii="Calibri"/>
          <w:spacing w:val="14"/>
          <w:sz w:val="21"/>
        </w:rPr>
        <w:t> </w:t>
      </w:r>
      <w:r>
        <w:rPr>
          <w:rFonts w:ascii="Calibri"/>
          <w:spacing w:val="-2"/>
          <w:sz w:val="21"/>
        </w:rPr>
        <w:t>prote!or.</w:t>
      </w:r>
    </w:p>
    <w:p>
      <w:pPr>
        <w:pStyle w:val="BodyText"/>
        <w:rPr>
          <w:rFonts w:ascii="Calibri"/>
          <w:sz w:val="21"/>
        </w:rPr>
      </w:pPr>
    </w:p>
    <w:p>
      <w:pPr>
        <w:pStyle w:val="Heading7"/>
        <w:numPr>
          <w:ilvl w:val="0"/>
          <w:numId w:val="8"/>
        </w:numPr>
        <w:tabs>
          <w:tab w:pos="2659" w:val="left" w:leader="none"/>
        </w:tabs>
        <w:spacing w:line="270" w:lineRule="exact" w:before="0" w:after="0"/>
        <w:ind w:left="2659" w:right="0" w:hanging="190"/>
        <w:jc w:val="left"/>
      </w:pPr>
      <w:r>
        <w:rPr>
          <w:w w:val="75"/>
        </w:rPr>
        <w:t>Uso</w:t>
      </w:r>
      <w:r>
        <w:rPr>
          <w:spacing w:val="7"/>
        </w:rPr>
        <w:t> </w:t>
      </w:r>
      <w:r>
        <w:rPr>
          <w:w w:val="75"/>
        </w:rPr>
        <w:t>de</w:t>
      </w:r>
      <w:r>
        <w:rPr>
          <w:spacing w:val="-4"/>
        </w:rPr>
        <w:t> </w:t>
      </w:r>
      <w:r>
        <w:rPr>
          <w:w w:val="75"/>
        </w:rPr>
        <w:t>antibióticos</w:t>
      </w:r>
      <w:r>
        <w:rPr>
          <w:spacing w:val="18"/>
        </w:rPr>
        <w:t> </w:t>
      </w:r>
      <w:r>
        <w:rPr>
          <w:w w:val="75"/>
        </w:rPr>
        <w:t>ao</w:t>
      </w:r>
      <w:r>
        <w:rPr>
          <w:spacing w:val="-11"/>
        </w:rPr>
        <w:t> </w:t>
      </w:r>
      <w:r>
        <w:rPr>
          <w:w w:val="75"/>
        </w:rPr>
        <w:t>longo</w:t>
      </w:r>
      <w:r>
        <w:rPr>
          <w:spacing w:val="10"/>
        </w:rPr>
        <w:t> </w:t>
      </w:r>
      <w:r>
        <w:rPr>
          <w:w w:val="75"/>
        </w:rPr>
        <w:t>da</w:t>
      </w:r>
      <w:r>
        <w:rPr>
          <w:spacing w:val="6"/>
        </w:rPr>
        <w:t> </w:t>
      </w:r>
      <w:r>
        <w:rPr>
          <w:spacing w:val="-4"/>
          <w:w w:val="75"/>
        </w:rPr>
        <w:t>vida</w:t>
      </w:r>
    </w:p>
    <w:p>
      <w:pPr>
        <w:spacing w:line="223" w:lineRule="auto" w:before="0"/>
        <w:ind w:left="2471" w:right="2017" w:firstLine="15"/>
        <w:jc w:val="left"/>
        <w:rPr>
          <w:sz w:val="25"/>
        </w:rPr>
      </w:pPr>
      <w:r>
        <w:rPr>
          <w:w w:val="70"/>
          <w:sz w:val="25"/>
        </w:rPr>
        <w:t>—•</w:t>
      </w:r>
      <w:r>
        <w:rPr>
          <w:spacing w:val="-3"/>
          <w:w w:val="70"/>
          <w:sz w:val="25"/>
        </w:rPr>
        <w:t> </w:t>
      </w:r>
      <w:r>
        <w:rPr>
          <w:w w:val="70"/>
          <w:sz w:val="25"/>
        </w:rPr>
        <w:t>Principal</w:t>
      </w:r>
      <w:r>
        <w:rPr>
          <w:spacing w:val="-1"/>
          <w:sz w:val="25"/>
        </w:rPr>
        <w:t> </w:t>
      </w:r>
      <w:r>
        <w:rPr>
          <w:w w:val="70"/>
          <w:sz w:val="25"/>
        </w:rPr>
        <w:t>causa</w:t>
      </w:r>
      <w:r>
        <w:rPr>
          <w:spacing w:val="-1"/>
          <w:sz w:val="25"/>
        </w:rPr>
        <w:t> </w:t>
      </w:r>
      <w:r>
        <w:rPr>
          <w:color w:val="1A1A1A"/>
          <w:w w:val="70"/>
          <w:sz w:val="25"/>
        </w:rPr>
        <w:t>de </w:t>
      </w:r>
      <w:r>
        <w:rPr>
          <w:w w:val="70"/>
          <w:sz w:val="25"/>
        </w:rPr>
        <w:t>redução</w:t>
      </w:r>
      <w:r>
        <w:rPr>
          <w:sz w:val="25"/>
        </w:rPr>
        <w:t> </w:t>
      </w:r>
      <w:r>
        <w:rPr>
          <w:w w:val="70"/>
          <w:sz w:val="25"/>
        </w:rPr>
        <w:t>da</w:t>
      </w:r>
      <w:r>
        <w:rPr>
          <w:spacing w:val="-12"/>
          <w:sz w:val="25"/>
        </w:rPr>
        <w:t> </w:t>
      </w:r>
      <w:r>
        <w:rPr>
          <w:w w:val="70"/>
          <w:sz w:val="25"/>
        </w:rPr>
        <w:t>diversidade</w:t>
      </w:r>
      <w:r>
        <w:rPr>
          <w:spacing w:val="-5"/>
          <w:sz w:val="25"/>
        </w:rPr>
        <w:t> </w:t>
      </w:r>
      <w:r>
        <w:rPr>
          <w:w w:val="70"/>
          <w:sz w:val="25"/>
        </w:rPr>
        <w:t>bacteriana.</w:t>
      </w:r>
      <w:r>
        <w:rPr>
          <w:sz w:val="25"/>
        </w:rPr>
        <w:t> </w:t>
      </w:r>
      <w:r>
        <w:rPr>
          <w:w w:val="70"/>
          <w:sz w:val="25"/>
        </w:rPr>
        <w:t>Pode</w:t>
      </w:r>
      <w:r>
        <w:rPr>
          <w:spacing w:val="-18"/>
          <w:sz w:val="25"/>
        </w:rPr>
        <w:t> </w:t>
      </w:r>
      <w:r>
        <w:rPr>
          <w:w w:val="70"/>
          <w:sz w:val="25"/>
        </w:rPr>
        <w:t>levar</w:t>
      </w:r>
      <w:r>
        <w:rPr>
          <w:sz w:val="25"/>
        </w:rPr>
        <w:t> </w:t>
      </w:r>
      <w:r>
        <w:rPr>
          <w:w w:val="70"/>
          <w:sz w:val="25"/>
        </w:rPr>
        <w:t>à</w:t>
      </w:r>
      <w:r>
        <w:rPr>
          <w:spacing w:val="-16"/>
          <w:sz w:val="25"/>
        </w:rPr>
        <w:t> </w:t>
      </w:r>
      <w:r>
        <w:rPr>
          <w:w w:val="70"/>
          <w:sz w:val="25"/>
        </w:rPr>
        <w:t>colonização </w:t>
      </w:r>
      <w:r>
        <w:rPr>
          <w:w w:val="75"/>
          <w:sz w:val="25"/>
        </w:rPr>
        <w:t>oportunista</w:t>
      </w:r>
      <w:r>
        <w:rPr>
          <w:spacing w:val="-5"/>
          <w:sz w:val="25"/>
        </w:rPr>
        <w:t> </w:t>
      </w:r>
      <w:r>
        <w:rPr>
          <w:w w:val="75"/>
          <w:sz w:val="25"/>
        </w:rPr>
        <w:t>por</w:t>
      </w:r>
      <w:r>
        <w:rPr>
          <w:spacing w:val="-10"/>
          <w:sz w:val="25"/>
        </w:rPr>
        <w:t> </w:t>
      </w:r>
      <w:r>
        <w:rPr>
          <w:w w:val="75"/>
          <w:sz w:val="25"/>
        </w:rPr>
        <w:t>fungos</w:t>
      </w:r>
      <w:r>
        <w:rPr>
          <w:spacing w:val="-9"/>
          <w:sz w:val="25"/>
        </w:rPr>
        <w:t> </w:t>
      </w:r>
      <w:r>
        <w:rPr>
          <w:w w:val="75"/>
          <w:sz w:val="25"/>
        </w:rPr>
        <w:t>e patúgenos.</w:t>
      </w:r>
    </w:p>
    <w:p>
      <w:pPr>
        <w:pStyle w:val="BodyText"/>
        <w:spacing w:before="1"/>
        <w:rPr>
          <w:sz w:val="25"/>
        </w:rPr>
      </w:pPr>
    </w:p>
    <w:p>
      <w:pPr>
        <w:pStyle w:val="ListParagraph"/>
        <w:numPr>
          <w:ilvl w:val="0"/>
          <w:numId w:val="8"/>
        </w:numPr>
        <w:tabs>
          <w:tab w:pos="2668" w:val="left" w:leader="none"/>
        </w:tabs>
        <w:spacing w:line="240" w:lineRule="auto" w:before="1" w:after="0"/>
        <w:ind w:left="2668" w:right="0" w:hanging="198"/>
        <w:jc w:val="left"/>
        <w:rPr>
          <w:sz w:val="22"/>
        </w:rPr>
      </w:pPr>
      <w:r>
        <w:rPr>
          <w:w w:val="85"/>
          <w:sz w:val="22"/>
        </w:rPr>
        <w:t>Uso</w:t>
      </w:r>
      <w:r>
        <w:rPr>
          <w:spacing w:val="11"/>
          <w:sz w:val="22"/>
        </w:rPr>
        <w:t> </w:t>
      </w:r>
      <w:r>
        <w:rPr>
          <w:w w:val="85"/>
          <w:sz w:val="22"/>
        </w:rPr>
        <w:t>recente</w:t>
      </w:r>
      <w:r>
        <w:rPr>
          <w:spacing w:val="13"/>
          <w:sz w:val="22"/>
        </w:rPr>
        <w:t> </w:t>
      </w:r>
      <w:r>
        <w:rPr>
          <w:w w:val="85"/>
          <w:sz w:val="22"/>
        </w:rPr>
        <w:t>de</w:t>
      </w:r>
      <w:r>
        <w:rPr>
          <w:spacing w:val="-1"/>
          <w:sz w:val="22"/>
        </w:rPr>
        <w:t> </w:t>
      </w:r>
      <w:r>
        <w:rPr>
          <w:w w:val="85"/>
          <w:sz w:val="22"/>
        </w:rPr>
        <w:t>anti-</w:t>
      </w:r>
      <w:r>
        <w:rPr>
          <w:spacing w:val="-2"/>
          <w:w w:val="85"/>
          <w:sz w:val="22"/>
        </w:rPr>
        <w:t>inflamatórios</w:t>
      </w:r>
    </w:p>
    <w:p>
      <w:pPr>
        <w:pStyle w:val="BodyText"/>
        <w:spacing w:line="244" w:lineRule="auto" w:before="13"/>
        <w:ind w:left="2477" w:right="2318" w:firstLine="119"/>
      </w:pPr>
      <w:r>
        <w:rPr>
          <w:w w:val="80"/>
        </w:rPr>
        <w:t>+ Aumenta</w:t>
      </w:r>
      <w:r>
        <w:rPr/>
        <w:t> </w:t>
      </w:r>
      <w:r>
        <w:rPr>
          <w:w w:val="80"/>
        </w:rPr>
        <w:t>a permeabilidade</w:t>
      </w:r>
      <w:r>
        <w:rPr>
          <w:spacing w:val="-7"/>
          <w:w w:val="80"/>
        </w:rPr>
        <w:t> </w:t>
      </w:r>
      <w:r>
        <w:rPr>
          <w:w w:val="80"/>
        </w:rPr>
        <w:t>intestinal</w:t>
      </w:r>
      <w:r>
        <w:rPr/>
        <w:t> </w:t>
      </w:r>
      <w:r>
        <w:rPr>
          <w:w w:val="80"/>
        </w:rPr>
        <w:t>e o risco</w:t>
      </w:r>
      <w:r>
        <w:rPr/>
        <w:t> </w:t>
      </w:r>
      <w:r>
        <w:rPr>
          <w:w w:val="80"/>
        </w:rPr>
        <w:t>de microle</w:t>
      </w:r>
      <w:r>
        <w:rPr>
          <w:spacing w:val="40"/>
        </w:rPr>
        <w:t> </w:t>
      </w:r>
      <w:r>
        <w:rPr>
          <w:w w:val="80"/>
        </w:rPr>
        <w:t>ões na mucosa, </w:t>
      </w:r>
      <w:r>
        <w:rPr>
          <w:w w:val="85"/>
        </w:rPr>
        <w:t>favorecendo a</w:t>
      </w:r>
      <w:r>
        <w:rPr>
          <w:spacing w:val="-7"/>
          <w:w w:val="85"/>
        </w:rPr>
        <w:t> </w:t>
      </w:r>
      <w:r>
        <w:rPr>
          <w:w w:val="85"/>
        </w:rPr>
        <w:t>translocação</w:t>
      </w:r>
      <w:r>
        <w:rPr/>
        <w:t> </w:t>
      </w:r>
      <w:r>
        <w:rPr>
          <w:w w:val="85"/>
        </w:rPr>
        <w:t>bacteriana.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8"/>
        </w:numPr>
        <w:tabs>
          <w:tab w:pos="2768" w:val="left" w:leader="none"/>
        </w:tabs>
        <w:spacing w:line="240" w:lineRule="auto" w:before="1" w:after="0"/>
        <w:ind w:left="2768" w:right="0" w:hanging="298"/>
        <w:jc w:val="left"/>
        <w:rPr>
          <w:sz w:val="22"/>
        </w:rPr>
      </w:pPr>
      <w:r>
        <w:rPr>
          <w:w w:val="90"/>
          <w:sz w:val="22"/>
        </w:rPr>
        <w:t>Uso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inibidores</w:t>
      </w:r>
      <w:r>
        <w:rPr>
          <w:spacing w:val="-2"/>
          <w:sz w:val="22"/>
        </w:rPr>
        <w:t> </w:t>
      </w:r>
      <w:r>
        <w:rPr>
          <w:w w:val="90"/>
          <w:sz w:val="22"/>
        </w:rPr>
        <w:t>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ácido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10"/>
          <w:w w:val="90"/>
          <w:sz w:val="22"/>
        </w:rPr>
        <w:t> </w:t>
      </w:r>
      <w:r>
        <w:rPr>
          <w:spacing w:val="-2"/>
          <w:w w:val="90"/>
          <w:sz w:val="22"/>
        </w:rPr>
        <w:t>“prazôis”</w:t>
      </w:r>
    </w:p>
    <w:p>
      <w:pPr>
        <w:pStyle w:val="BodyText"/>
        <w:spacing w:line="244" w:lineRule="auto" w:before="6"/>
        <w:ind w:left="2479" w:right="2318" w:firstLine="269"/>
      </w:pPr>
      <w:r>
        <w:rPr>
          <w:w w:val="80"/>
        </w:rPr>
        <w:t>Comprometem</w:t>
      </w:r>
      <w:r>
        <w:rPr/>
        <w:t> </w:t>
      </w:r>
      <w:r>
        <w:rPr>
          <w:w w:val="80"/>
        </w:rPr>
        <w:t>a digestão proteica, reduzem barreiras gástricas</w:t>
      </w:r>
      <w:r>
        <w:rPr/>
        <w:t> </w:t>
      </w:r>
      <w:r>
        <w:rPr>
          <w:w w:val="80"/>
        </w:rPr>
        <w:t>naturais e </w:t>
      </w:r>
      <w:r>
        <w:rPr>
          <w:spacing w:val="-2"/>
          <w:w w:val="85"/>
        </w:rPr>
        <w:t>promovem crescimento</w:t>
      </w:r>
      <w:r>
        <w:rPr/>
        <w:t> </w:t>
      </w:r>
      <w:r>
        <w:rPr>
          <w:spacing w:val="-2"/>
          <w:w w:val="85"/>
        </w:rPr>
        <w:t>bacteriano</w:t>
      </w:r>
      <w:r>
        <w:rPr/>
        <w:t> </w:t>
      </w:r>
      <w:r>
        <w:rPr>
          <w:spacing w:val="-2"/>
          <w:w w:val="85"/>
        </w:rPr>
        <w:t>anormal no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intestino</w:t>
      </w:r>
      <w:r>
        <w:rPr/>
        <w:t> </w:t>
      </w:r>
      <w:r>
        <w:rPr>
          <w:spacing w:val="-2"/>
          <w:w w:val="85"/>
        </w:rPr>
        <w:t>delgado (SIBO).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8"/>
        </w:numPr>
        <w:tabs>
          <w:tab w:pos="2776" w:val="left" w:leader="none"/>
        </w:tabs>
        <w:spacing w:line="240" w:lineRule="auto" w:before="0" w:after="0"/>
        <w:ind w:left="2776" w:right="0" w:hanging="300"/>
        <w:jc w:val="left"/>
        <w:rPr>
          <w:color w:val="131313"/>
          <w:sz w:val="23"/>
        </w:rPr>
      </w:pPr>
      <w:r>
        <w:rPr>
          <w:spacing w:val="-2"/>
          <w:w w:val="85"/>
          <w:sz w:val="23"/>
        </w:rPr>
        <w:t>Não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realizar</w:t>
      </w:r>
      <w:r>
        <w:rPr>
          <w:spacing w:val="4"/>
          <w:sz w:val="23"/>
        </w:rPr>
        <w:t> </w:t>
      </w:r>
      <w:r>
        <w:rPr>
          <w:spacing w:val="-2"/>
          <w:w w:val="85"/>
          <w:sz w:val="23"/>
        </w:rPr>
        <w:t>atividade</w:t>
      </w:r>
      <w:r>
        <w:rPr>
          <w:sz w:val="23"/>
        </w:rPr>
        <w:t> </w:t>
      </w:r>
      <w:r>
        <w:rPr>
          <w:spacing w:val="-2"/>
          <w:w w:val="85"/>
          <w:sz w:val="23"/>
        </w:rPr>
        <w:t>física</w:t>
      </w:r>
      <w:r>
        <w:rPr>
          <w:spacing w:val="-5"/>
          <w:sz w:val="23"/>
        </w:rPr>
        <w:t> </w:t>
      </w:r>
      <w:r>
        <w:rPr>
          <w:spacing w:val="-2"/>
          <w:w w:val="85"/>
          <w:sz w:val="23"/>
        </w:rPr>
        <w:t>regularmente</w:t>
      </w:r>
    </w:p>
    <w:p>
      <w:pPr>
        <w:spacing w:line="235" w:lineRule="auto" w:before="6"/>
        <w:ind w:left="2479" w:right="2017" w:firstLine="14"/>
        <w:jc w:val="left"/>
        <w:rPr>
          <w:sz w:val="23"/>
        </w:rPr>
      </w:pPr>
      <w:r>
        <w:rPr>
          <w:w w:val="75"/>
          <w:sz w:val="23"/>
        </w:rPr>
        <w:t>—</w:t>
      </w:r>
      <w:r>
        <w:rPr>
          <w:spacing w:val="40"/>
          <w:sz w:val="23"/>
        </w:rPr>
        <w:t> </w:t>
      </w:r>
      <w:r>
        <w:rPr>
          <w:w w:val="75"/>
          <w:sz w:val="23"/>
        </w:rPr>
        <w:t>Reduz</w:t>
      </w:r>
      <w:r>
        <w:rPr>
          <w:sz w:val="23"/>
        </w:rPr>
        <w:t> </w:t>
      </w:r>
      <w:r>
        <w:rPr>
          <w:w w:val="75"/>
          <w:sz w:val="23"/>
        </w:rPr>
        <w:t>SCFAs</w:t>
      </w:r>
      <w:r>
        <w:rPr>
          <w:sz w:val="23"/>
        </w:rPr>
        <w:t> </w:t>
      </w:r>
      <w:r>
        <w:rPr>
          <w:w w:val="75"/>
          <w:sz w:val="23"/>
        </w:rPr>
        <w:t>(ácidos</w:t>
      </w:r>
      <w:r>
        <w:rPr>
          <w:sz w:val="23"/>
        </w:rPr>
        <w:t> </w:t>
      </w:r>
      <w:r>
        <w:rPr>
          <w:w w:val="75"/>
          <w:sz w:val="23"/>
        </w:rPr>
        <w:t>graxas</w:t>
      </w:r>
      <w:r>
        <w:rPr>
          <w:sz w:val="23"/>
        </w:rPr>
        <w:t> </w:t>
      </w:r>
      <w:r>
        <w:rPr>
          <w:w w:val="75"/>
          <w:sz w:val="23"/>
        </w:rPr>
        <w:t>de cadeia curta)</w:t>
      </w:r>
      <w:r>
        <w:rPr>
          <w:sz w:val="23"/>
        </w:rPr>
        <w:t> </w:t>
      </w:r>
      <w:r>
        <w:rPr>
          <w:w w:val="75"/>
          <w:sz w:val="23"/>
        </w:rPr>
        <w:t>e biodiversidade</w:t>
      </w:r>
      <w:r>
        <w:rPr>
          <w:spacing w:val="-6"/>
          <w:w w:val="75"/>
          <w:sz w:val="23"/>
        </w:rPr>
        <w:t> </w:t>
      </w:r>
      <w:r>
        <w:rPr>
          <w:w w:val="75"/>
          <w:sz w:val="23"/>
        </w:rPr>
        <w:t>bacteriana.</w:t>
      </w:r>
      <w:r>
        <w:rPr>
          <w:sz w:val="23"/>
        </w:rPr>
        <w:t> </w:t>
      </w:r>
      <w:r>
        <w:rPr>
          <w:w w:val="75"/>
          <w:sz w:val="23"/>
        </w:rPr>
        <w:t>0 </w:t>
      </w:r>
      <w:r>
        <w:rPr>
          <w:w w:val="80"/>
          <w:sz w:val="23"/>
        </w:rPr>
        <w:t>sedentarismo</w:t>
      </w:r>
      <w:r>
        <w:rPr>
          <w:spacing w:val="-5"/>
          <w:sz w:val="23"/>
        </w:rPr>
        <w:t> </w:t>
      </w:r>
      <w:r>
        <w:rPr>
          <w:w w:val="80"/>
          <w:sz w:val="23"/>
        </w:rPr>
        <w:t>está</w:t>
      </w:r>
      <w:r>
        <w:rPr>
          <w:spacing w:val="-2"/>
          <w:w w:val="80"/>
          <w:sz w:val="23"/>
        </w:rPr>
        <w:t> </w:t>
      </w:r>
      <w:r>
        <w:rPr>
          <w:w w:val="80"/>
          <w:sz w:val="23"/>
        </w:rPr>
        <w:t>associado</w:t>
      </w:r>
      <w:r>
        <w:rPr>
          <w:spacing w:val="-1"/>
          <w:sz w:val="23"/>
        </w:rPr>
        <w:t> </w:t>
      </w:r>
      <w:r>
        <w:rPr>
          <w:w w:val="80"/>
          <w:sz w:val="23"/>
        </w:rPr>
        <w:t>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alterações</w:t>
      </w:r>
      <w:r>
        <w:rPr>
          <w:spacing w:val="-6"/>
          <w:sz w:val="23"/>
        </w:rPr>
        <w:t> </w:t>
      </w:r>
      <w:r>
        <w:rPr>
          <w:w w:val="80"/>
          <w:sz w:val="23"/>
        </w:rPr>
        <w:t>na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barreira</w:t>
      </w:r>
      <w:r>
        <w:rPr>
          <w:spacing w:val="-1"/>
          <w:w w:val="80"/>
          <w:sz w:val="23"/>
        </w:rPr>
        <w:t> </w:t>
      </w:r>
      <w:r>
        <w:rPr>
          <w:w w:val="80"/>
          <w:sz w:val="23"/>
        </w:rPr>
        <w:t>intestinal.</w:t>
      </w:r>
    </w:p>
    <w:p>
      <w:pPr>
        <w:pStyle w:val="BodyText"/>
        <w:spacing w:before="21"/>
        <w:rPr>
          <w:sz w:val="23"/>
        </w:rPr>
      </w:pPr>
    </w:p>
    <w:p>
      <w:pPr>
        <w:pStyle w:val="ListParagraph"/>
        <w:numPr>
          <w:ilvl w:val="0"/>
          <w:numId w:val="8"/>
        </w:numPr>
        <w:tabs>
          <w:tab w:pos="2777" w:val="left" w:leader="none"/>
        </w:tabs>
        <w:spacing w:line="240" w:lineRule="auto" w:before="0" w:after="0"/>
        <w:ind w:left="2777" w:right="0" w:hanging="300"/>
        <w:jc w:val="left"/>
        <w:rPr>
          <w:sz w:val="22"/>
        </w:rPr>
      </w:pPr>
      <w:r>
        <w:rPr>
          <w:spacing w:val="-2"/>
          <w:w w:val="90"/>
          <w:sz w:val="22"/>
        </w:rPr>
        <w:t>Baixa</w:t>
      </w:r>
      <w:r>
        <w:rPr>
          <w:spacing w:val="-4"/>
          <w:sz w:val="22"/>
        </w:rPr>
        <w:t> </w:t>
      </w:r>
      <w:r>
        <w:rPr>
          <w:spacing w:val="-2"/>
          <w:w w:val="90"/>
          <w:sz w:val="22"/>
        </w:rPr>
        <w:t>ingestão</w:t>
      </w:r>
      <w:r>
        <w:rPr>
          <w:spacing w:val="1"/>
          <w:sz w:val="22"/>
        </w:rPr>
        <w:t> </w:t>
      </w:r>
      <w:r>
        <w:rPr>
          <w:spacing w:val="-2"/>
          <w:w w:val="90"/>
          <w:sz w:val="22"/>
        </w:rPr>
        <w:t>de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fibras</w:t>
      </w:r>
      <w:r>
        <w:rPr>
          <w:spacing w:val="-9"/>
          <w:sz w:val="22"/>
        </w:rPr>
        <w:t> </w:t>
      </w:r>
      <w:r>
        <w:rPr>
          <w:spacing w:val="-2"/>
          <w:w w:val="90"/>
          <w:sz w:val="22"/>
        </w:rPr>
        <w:t>(frutas,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legumes,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verduras)</w:t>
      </w:r>
    </w:p>
    <w:p>
      <w:pPr>
        <w:pStyle w:val="BodyText"/>
        <w:spacing w:before="14"/>
        <w:ind w:left="2479" w:right="2017" w:firstLine="269"/>
      </w:pPr>
      <w:r>
        <w:rPr>
          <w:w w:val="80"/>
        </w:rPr>
        <w:t>Fibra é substrato para a fermentação</w:t>
      </w:r>
      <w:r>
        <w:rPr/>
        <w:t> </w:t>
      </w:r>
      <w:r>
        <w:rPr>
          <w:w w:val="80"/>
        </w:rPr>
        <w:t>e pfodução</w:t>
      </w:r>
      <w:r>
        <w:rPr/>
        <w:t> </w:t>
      </w:r>
      <w:r>
        <w:rPr>
          <w:w w:val="80"/>
        </w:rPr>
        <w:t>de butirato e outros</w:t>
      </w:r>
      <w:r>
        <w:rPr/>
        <w:t> </w:t>
      </w:r>
      <w:r>
        <w:rPr>
          <w:w w:val="80"/>
        </w:rPr>
        <w:t>SCFAs</w:t>
      </w:r>
      <w:r>
        <w:rPr/>
        <w:t> </w:t>
      </w:r>
      <w:r>
        <w:rPr>
          <w:w w:val="80"/>
        </w:rPr>
        <w:t>que </w:t>
      </w:r>
      <w:r>
        <w:rPr>
          <w:w w:val="85"/>
        </w:rPr>
        <w:t>regulam</w:t>
      </w:r>
      <w:r>
        <w:rPr>
          <w:spacing w:val="-7"/>
          <w:w w:val="85"/>
        </w:rPr>
        <w:t> </w:t>
      </w:r>
      <w:r>
        <w:rPr>
          <w:w w:val="85"/>
        </w:rPr>
        <w:t>inflamação</w:t>
      </w:r>
      <w:r>
        <w:rPr>
          <w:spacing w:val="-6"/>
          <w:w w:val="85"/>
        </w:rPr>
        <w:t> </w:t>
      </w:r>
      <w:r>
        <w:rPr>
          <w:color w:val="111111"/>
          <w:w w:val="85"/>
        </w:rPr>
        <w:t>e</w:t>
      </w:r>
      <w:r>
        <w:rPr>
          <w:color w:val="111111"/>
          <w:spacing w:val="-6"/>
          <w:w w:val="85"/>
        </w:rPr>
        <w:t> </w:t>
      </w:r>
      <w:r>
        <w:rPr>
          <w:color w:val="0E0E0E"/>
          <w:w w:val="85"/>
        </w:rPr>
        <w:t>a</w:t>
      </w:r>
      <w:r>
        <w:rPr>
          <w:color w:val="0E0E0E"/>
          <w:spacing w:val="-6"/>
          <w:w w:val="85"/>
        </w:rPr>
        <w:t> </w:t>
      </w:r>
      <w:r>
        <w:rPr>
          <w:w w:val="85"/>
        </w:rPr>
        <w:t>integridade</w:t>
      </w:r>
      <w:r>
        <w:rPr>
          <w:spacing w:val="-2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mucosa</w:t>
      </w:r>
      <w:r>
        <w:rPr>
          <w:spacing w:val="-1"/>
          <w:w w:val="85"/>
        </w:rPr>
        <w:t> </w:t>
      </w:r>
      <w:r>
        <w:rPr>
          <w:w w:val="85"/>
        </w:rPr>
        <w:t>intestinal.</w:t>
      </w:r>
    </w:p>
    <w:p>
      <w:pPr>
        <w:pStyle w:val="BodyText"/>
        <w:spacing w:before="15"/>
      </w:pPr>
    </w:p>
    <w:p>
      <w:pPr>
        <w:pStyle w:val="Heading7"/>
        <w:numPr>
          <w:ilvl w:val="0"/>
          <w:numId w:val="8"/>
        </w:numPr>
        <w:tabs>
          <w:tab w:pos="2782" w:val="left" w:leader="none"/>
        </w:tabs>
        <w:spacing w:line="282" w:lineRule="exact" w:before="1" w:after="0"/>
        <w:ind w:left="2782" w:right="0" w:hanging="302"/>
        <w:jc w:val="left"/>
        <w:rPr>
          <w:rFonts w:ascii="Calibri" w:hAnsi="Calibri"/>
        </w:rPr>
      </w:pPr>
      <w:r>
        <w:rPr>
          <w:rFonts w:ascii="Calibri" w:hAnsi="Calibri"/>
          <w:w w:val="85"/>
        </w:rPr>
        <w:t>Altos</w:t>
      </w:r>
      <w:r>
        <w:rPr>
          <w:rFonts w:ascii="Calibri" w:hAnsi="Calibri"/>
          <w:spacing w:val="6"/>
        </w:rPr>
        <w:t> </w:t>
      </w:r>
      <w:r>
        <w:rPr>
          <w:rFonts w:ascii="Calibri" w:hAnsi="Calibri"/>
          <w:w w:val="85"/>
        </w:rPr>
        <w:t>níveis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w w:val="85"/>
        </w:rPr>
        <w:t>de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w w:val="85"/>
        </w:rPr>
        <w:t>estresse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w w:val="85"/>
        </w:rPr>
        <w:t>fisico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  <w:w w:val="85"/>
        </w:rPr>
        <w:t>ou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  <w:spacing w:val="-2"/>
          <w:w w:val="85"/>
        </w:rPr>
        <w:t>mental</w:t>
      </w:r>
    </w:p>
    <w:p>
      <w:pPr>
        <w:spacing w:line="204" w:lineRule="auto" w:before="12"/>
        <w:ind w:left="2482" w:right="2017" w:hanging="7"/>
        <w:jc w:val="left"/>
        <w:rPr>
          <w:rFonts w:ascii="Calibri" w:hAnsi="Calibri"/>
          <w:sz w:val="25"/>
        </w:rPr>
      </w:pPr>
      <w:r>
        <w:rPr>
          <w:rFonts w:ascii="Calibri" w:hAnsi="Calibri"/>
          <w:w w:val="75"/>
          <w:sz w:val="25"/>
        </w:rPr>
        <w:t>—•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75"/>
          <w:sz w:val="25"/>
        </w:rPr>
        <w:t>Cortisol elevado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75"/>
          <w:sz w:val="25"/>
        </w:rPr>
        <w:t>afeta motilidade,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75"/>
          <w:sz w:val="25"/>
        </w:rPr>
        <w:t>reduz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75"/>
          <w:sz w:val="25"/>
        </w:rPr>
        <w:t>SIgA (imunoglobulina secretora)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75"/>
          <w:sz w:val="25"/>
        </w:rPr>
        <w:t>e altera o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spacing w:val="-2"/>
          <w:w w:val="85"/>
          <w:sz w:val="25"/>
        </w:rPr>
        <w:t>equilíbrio</w:t>
      </w:r>
      <w:r>
        <w:rPr>
          <w:rFonts w:ascii="Calibri" w:hAnsi="Calibri"/>
          <w:spacing w:val="-4"/>
          <w:w w:val="85"/>
          <w:sz w:val="25"/>
        </w:rPr>
        <w:t> </w:t>
      </w:r>
      <w:r>
        <w:rPr>
          <w:rFonts w:ascii="Calibri" w:hAnsi="Calibri"/>
          <w:spacing w:val="-2"/>
          <w:w w:val="85"/>
          <w:sz w:val="25"/>
        </w:rPr>
        <w:t>microbiano.</w:t>
      </w:r>
    </w:p>
    <w:p>
      <w:pPr>
        <w:pStyle w:val="ListParagraph"/>
        <w:numPr>
          <w:ilvl w:val="0"/>
          <w:numId w:val="8"/>
        </w:numPr>
        <w:tabs>
          <w:tab w:pos="2788" w:val="left" w:leader="none"/>
        </w:tabs>
        <w:spacing w:line="240" w:lineRule="auto" w:before="277" w:after="0"/>
        <w:ind w:left="2788" w:right="0" w:hanging="304"/>
        <w:jc w:val="left"/>
        <w:rPr>
          <w:color w:val="111111"/>
          <w:sz w:val="22"/>
        </w:rPr>
      </w:pPr>
      <w:r>
        <w:rPr>
          <w:w w:val="85"/>
          <w:sz w:val="22"/>
        </w:rPr>
        <w:t>Gases,</w:t>
      </w:r>
      <w:r>
        <w:rPr>
          <w:spacing w:val="6"/>
          <w:sz w:val="22"/>
        </w:rPr>
        <w:t> </w:t>
      </w:r>
      <w:r>
        <w:rPr>
          <w:w w:val="85"/>
          <w:sz w:val="22"/>
        </w:rPr>
        <w:t>distensão</w:t>
      </w:r>
      <w:r>
        <w:rPr>
          <w:spacing w:val="17"/>
          <w:sz w:val="22"/>
        </w:rPr>
        <w:t> </w:t>
      </w:r>
      <w:r>
        <w:rPr>
          <w:spacing w:val="-2"/>
          <w:w w:val="85"/>
          <w:sz w:val="22"/>
        </w:rPr>
        <w:t>abdominal</w:t>
      </w:r>
    </w:p>
    <w:p>
      <w:pPr>
        <w:pStyle w:val="BodyText"/>
        <w:spacing w:before="6"/>
        <w:ind w:left="2486" w:right="2017" w:firstLine="278"/>
      </w:pPr>
      <w:r>
        <w:rPr>
          <w:w w:val="80"/>
        </w:rPr>
        <w:t>Sinais diretos de fermentação</w:t>
      </w:r>
      <w:r>
        <w:rPr/>
        <w:t> </w:t>
      </w:r>
      <w:r>
        <w:rPr>
          <w:w w:val="80"/>
        </w:rPr>
        <w:t>anormal, com aumento</w:t>
      </w:r>
      <w:r>
        <w:rPr/>
        <w:t> </w:t>
      </w:r>
      <w:r>
        <w:rPr>
          <w:w w:val="80"/>
        </w:rPr>
        <w:t>de metano,</w:t>
      </w:r>
      <w:r>
        <w:rPr/>
        <w:t> </w:t>
      </w:r>
      <w:r>
        <w:rPr>
          <w:w w:val="80"/>
        </w:rPr>
        <w:t>hidrogênio</w:t>
      </w:r>
      <w:r>
        <w:rPr/>
        <w:t> </w:t>
      </w:r>
      <w:r>
        <w:rPr>
          <w:w w:val="80"/>
        </w:rPr>
        <w:t>e </w:t>
      </w:r>
      <w:r>
        <w:rPr>
          <w:w w:val="90"/>
        </w:rPr>
        <w:t>presença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disbiose.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8"/>
        </w:numPr>
        <w:tabs>
          <w:tab w:pos="2780" w:val="left" w:leader="none"/>
        </w:tabs>
        <w:spacing w:line="240" w:lineRule="auto" w:before="0" w:after="0"/>
        <w:ind w:left="2780" w:right="0" w:hanging="303"/>
        <w:jc w:val="left"/>
        <w:rPr>
          <w:sz w:val="22"/>
        </w:rPr>
      </w:pPr>
      <w:r>
        <w:rPr>
          <w:w w:val="85"/>
          <w:sz w:val="22"/>
        </w:rPr>
        <w:t>Idade</w:t>
      </w:r>
      <w:r>
        <w:rPr>
          <w:spacing w:val="5"/>
          <w:sz w:val="22"/>
        </w:rPr>
        <w:t> </w:t>
      </w:r>
      <w:r>
        <w:rPr>
          <w:spacing w:val="-2"/>
          <w:w w:val="95"/>
          <w:sz w:val="22"/>
        </w:rPr>
        <w:t>avançada</w:t>
      </w:r>
    </w:p>
    <w:p>
      <w:pPr>
        <w:pStyle w:val="BodyText"/>
        <w:spacing w:before="7"/>
        <w:ind w:left="2768"/>
      </w:pPr>
      <w:r>
        <w:rPr>
          <w:w w:val="80"/>
        </w:rPr>
        <w:t>Associada</w:t>
      </w:r>
      <w:r>
        <w:rPr>
          <w:spacing w:val="18"/>
        </w:rPr>
        <w:t> </w:t>
      </w:r>
      <w:r>
        <w:rPr>
          <w:w w:val="80"/>
        </w:rPr>
        <w:t>a</w:t>
      </w:r>
      <w:r>
        <w:rPr>
          <w:spacing w:val="-7"/>
          <w:w w:val="80"/>
        </w:rPr>
        <w:t> </w:t>
      </w:r>
      <w:r>
        <w:rPr>
          <w:w w:val="80"/>
        </w:rPr>
        <w:t>perda</w:t>
      </w:r>
      <w:r>
        <w:rPr>
          <w:spacing w:val="2"/>
        </w:rPr>
        <w:t> </w:t>
      </w:r>
      <w:r>
        <w:rPr>
          <w:w w:val="80"/>
        </w:rPr>
        <w:t>da</w:t>
      </w:r>
      <w:r>
        <w:rPr>
          <w:spacing w:val="-8"/>
        </w:rPr>
        <w:t> </w:t>
      </w:r>
      <w:r>
        <w:rPr>
          <w:w w:val="80"/>
        </w:rPr>
        <w:t>diversidade</w:t>
      </w:r>
      <w:r>
        <w:rPr>
          <w:spacing w:val="1"/>
        </w:rPr>
        <w:t> </w:t>
      </w:r>
      <w:r>
        <w:rPr>
          <w:w w:val="80"/>
        </w:rPr>
        <w:t>bacteriana</w:t>
      </w:r>
      <w:r>
        <w:rPr>
          <w:spacing w:val="9"/>
        </w:rPr>
        <w:t> </w:t>
      </w:r>
      <w:r>
        <w:rPr>
          <w:w w:val="80"/>
        </w:rPr>
        <w:t>e</w:t>
      </w:r>
      <w:r>
        <w:rPr>
          <w:spacing w:val="-1"/>
          <w:w w:val="80"/>
        </w:rPr>
        <w:t> </w:t>
      </w:r>
      <w:r>
        <w:rPr>
          <w:w w:val="80"/>
        </w:rPr>
        <w:t>aumento</w:t>
      </w:r>
      <w:r>
        <w:rPr>
          <w:spacing w:val="10"/>
        </w:rPr>
        <w:t> </w:t>
      </w:r>
      <w:r>
        <w:rPr>
          <w:w w:val="80"/>
        </w:rPr>
        <w:t>de</w:t>
      </w:r>
      <w:r>
        <w:rPr>
          <w:spacing w:val="-3"/>
          <w:w w:val="80"/>
        </w:rPr>
        <w:t> </w:t>
      </w:r>
      <w:r>
        <w:rPr>
          <w:w w:val="80"/>
        </w:rPr>
        <w:t>patógenos</w:t>
      </w:r>
      <w:r>
        <w:rPr>
          <w:spacing w:val="13"/>
        </w:rPr>
        <w:t> </w:t>
      </w:r>
      <w:r>
        <w:rPr>
          <w:spacing w:val="-2"/>
          <w:w w:val="80"/>
        </w:rPr>
        <w:t>oportunistas.</w:t>
      </w:r>
    </w:p>
    <w:p>
      <w:pPr>
        <w:pStyle w:val="ListParagraph"/>
        <w:numPr>
          <w:ilvl w:val="0"/>
          <w:numId w:val="8"/>
        </w:numPr>
        <w:tabs>
          <w:tab w:pos="2791" w:val="left" w:leader="none"/>
        </w:tabs>
        <w:spacing w:line="240" w:lineRule="auto" w:before="20" w:after="0"/>
        <w:ind w:left="2791" w:right="0" w:hanging="307"/>
        <w:jc w:val="left"/>
        <w:rPr>
          <w:sz w:val="22"/>
        </w:rPr>
      </w:pPr>
      <w:r>
        <w:rPr>
          <w:w w:val="90"/>
          <w:sz w:val="22"/>
        </w:rPr>
        <w:t>Diagnóstico</w:t>
      </w:r>
      <w:r>
        <w:rPr>
          <w:spacing w:val="-5"/>
          <w:sz w:val="22"/>
        </w:rPr>
        <w:t> </w:t>
      </w:r>
      <w:r>
        <w:rPr>
          <w:w w:val="90"/>
          <w:sz w:val="22"/>
        </w:rPr>
        <w:t>de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intestino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irritável</w:t>
      </w:r>
      <w:r>
        <w:rPr>
          <w:spacing w:val="-2"/>
          <w:w w:val="90"/>
          <w:sz w:val="22"/>
        </w:rPr>
        <w:t> </w:t>
      </w:r>
      <w:r>
        <w:rPr>
          <w:spacing w:val="-4"/>
          <w:w w:val="90"/>
          <w:sz w:val="22"/>
        </w:rPr>
        <w:t>(SII)</w:t>
      </w:r>
    </w:p>
    <w:p>
      <w:pPr>
        <w:pStyle w:val="BodyText"/>
        <w:spacing w:before="14"/>
        <w:ind w:left="2757"/>
      </w:pPr>
      <w:r>
        <w:rPr>
          <w:w w:val="80"/>
        </w:rPr>
        <w:t>Sinal</w:t>
      </w:r>
      <w:r>
        <w:rPr>
          <w:spacing w:val="-6"/>
        </w:rPr>
        <w:t> </w:t>
      </w:r>
      <w:r>
        <w:rPr>
          <w:w w:val="80"/>
        </w:rPr>
        <w:t>clínico</w:t>
      </w:r>
      <w:r>
        <w:rPr>
          <w:spacing w:val="5"/>
        </w:rPr>
        <w:t> </w:t>
      </w:r>
      <w:r>
        <w:rPr>
          <w:w w:val="80"/>
        </w:rPr>
        <w:t>ciaro</w:t>
      </w:r>
      <w:r>
        <w:rPr>
          <w:spacing w:val="-4"/>
        </w:rPr>
        <w:t> </w:t>
      </w:r>
      <w:r>
        <w:rPr>
          <w:w w:val="80"/>
        </w:rPr>
        <w:t>de</w:t>
      </w:r>
      <w:r>
        <w:rPr>
          <w:spacing w:val="-2"/>
        </w:rPr>
        <w:t> </w:t>
      </w:r>
      <w:r>
        <w:rPr>
          <w:w w:val="80"/>
        </w:rPr>
        <w:t>disbiose</w:t>
      </w:r>
      <w:r>
        <w:rPr>
          <w:spacing w:val="7"/>
        </w:rPr>
        <w:t> </w:t>
      </w:r>
      <w:r>
        <w:rPr>
          <w:w w:val="80"/>
        </w:rPr>
        <w:t>funcional</w:t>
      </w:r>
      <w:r>
        <w:rPr>
          <w:spacing w:val="7"/>
        </w:rPr>
        <w:t> </w:t>
      </w:r>
      <w:r>
        <w:rPr>
          <w:w w:val="80"/>
        </w:rPr>
        <w:t>e</w:t>
      </w:r>
      <w:r>
        <w:rPr>
          <w:spacing w:val="-2"/>
          <w:w w:val="80"/>
        </w:rPr>
        <w:t> </w:t>
      </w:r>
      <w:r>
        <w:rPr>
          <w:w w:val="80"/>
        </w:rPr>
        <w:t>possível</w:t>
      </w:r>
      <w:r>
        <w:rPr>
          <w:spacing w:val="10"/>
        </w:rPr>
        <w:t> </w:t>
      </w:r>
      <w:r>
        <w:rPr>
          <w:w w:val="80"/>
        </w:rPr>
        <w:t>permeabilidade</w:t>
      </w:r>
      <w:r>
        <w:rPr>
          <w:spacing w:val="-5"/>
        </w:rPr>
        <w:t> </w:t>
      </w:r>
      <w:r>
        <w:rPr>
          <w:spacing w:val="-2"/>
          <w:w w:val="80"/>
        </w:rPr>
        <w:t>aumentada.</w:t>
      </w:r>
    </w:p>
    <w:p>
      <w:pPr>
        <w:pStyle w:val="BodyText"/>
        <w:spacing w:after="0"/>
        <w:sectPr>
          <w:pgSz w:w="11910" w:h="16840"/>
          <w:pgMar w:header="0" w:footer="5229" w:top="860" w:bottom="5460" w:left="141" w:right="141"/>
        </w:sectPr>
      </w:pPr>
    </w:p>
    <w:p>
      <w:pPr>
        <w:pStyle w:val="ListParagraph"/>
        <w:numPr>
          <w:ilvl w:val="0"/>
          <w:numId w:val="8"/>
        </w:numPr>
        <w:tabs>
          <w:tab w:pos="2676" w:val="left" w:leader="none"/>
        </w:tabs>
        <w:spacing w:line="240" w:lineRule="auto" w:before="74" w:after="0"/>
        <w:ind w:left="2676" w:right="0" w:hanging="307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1751076</wp:posOffset>
            </wp:positionH>
            <wp:positionV relativeFrom="page">
              <wp:posOffset>7543800</wp:posOffset>
            </wp:positionV>
            <wp:extent cx="480060" cy="470916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2"/>
        </w:rPr>
        <w:t>Prisão</w:t>
      </w:r>
      <w:r>
        <w:rPr>
          <w:spacing w:val="12"/>
          <w:sz w:val="22"/>
        </w:rPr>
        <w:t> </w:t>
      </w:r>
      <w:r>
        <w:rPr>
          <w:w w:val="85"/>
          <w:sz w:val="22"/>
        </w:rPr>
        <w:t>de</w:t>
      </w:r>
      <w:r>
        <w:rPr>
          <w:spacing w:val="-1"/>
          <w:sz w:val="22"/>
        </w:rPr>
        <w:t> </w:t>
      </w:r>
      <w:r>
        <w:rPr>
          <w:w w:val="85"/>
          <w:sz w:val="22"/>
        </w:rPr>
        <w:t>ventre</w:t>
      </w:r>
      <w:r>
        <w:rPr>
          <w:spacing w:val="9"/>
          <w:sz w:val="22"/>
        </w:rPr>
        <w:t> </w:t>
      </w:r>
      <w:r>
        <w:rPr>
          <w:w w:val="85"/>
          <w:sz w:val="22"/>
        </w:rPr>
        <w:t>ou</w:t>
      </w:r>
      <w:r>
        <w:rPr>
          <w:spacing w:val="1"/>
          <w:sz w:val="22"/>
        </w:rPr>
        <w:t> </w:t>
      </w:r>
      <w:r>
        <w:rPr>
          <w:w w:val="85"/>
          <w:sz w:val="22"/>
        </w:rPr>
        <w:t>diarreias</w:t>
      </w:r>
      <w:r>
        <w:rPr>
          <w:spacing w:val="11"/>
          <w:sz w:val="22"/>
        </w:rPr>
        <w:t> </w:t>
      </w:r>
      <w:r>
        <w:rPr>
          <w:spacing w:val="-2"/>
          <w:w w:val="85"/>
          <w:sz w:val="22"/>
        </w:rPr>
        <w:t>frequentes</w:t>
      </w:r>
    </w:p>
    <w:p>
      <w:pPr>
        <w:pStyle w:val="BodyText"/>
        <w:spacing w:line="244" w:lineRule="auto" w:before="14"/>
        <w:ind w:left="2371" w:right="2318" w:firstLine="288"/>
      </w:pPr>
      <w:r>
        <w:rPr>
          <w:w w:val="80"/>
        </w:rPr>
        <w:t>Associadas</w:t>
      </w:r>
      <w:r>
        <w:rPr/>
        <w:t> </w:t>
      </w:r>
      <w:r>
        <w:rPr>
          <w:w w:val="80"/>
        </w:rPr>
        <w:t>a</w:t>
      </w:r>
      <w:r>
        <w:rPr>
          <w:spacing w:val="-3"/>
          <w:w w:val="80"/>
        </w:rPr>
        <w:t> </w:t>
      </w:r>
      <w:r>
        <w:rPr>
          <w:w w:val="80"/>
        </w:rPr>
        <w:t>desequilíbrio</w:t>
      </w:r>
      <w:r>
        <w:rPr/>
        <w:t> </w:t>
      </w:r>
      <w:r>
        <w:rPr>
          <w:w w:val="80"/>
        </w:rPr>
        <w:t>no trânsito,</w:t>
      </w:r>
      <w:r>
        <w:rPr/>
        <w:t> </w:t>
      </w:r>
      <w:r>
        <w:rPr>
          <w:w w:val="80"/>
        </w:rPr>
        <w:t>fermentação</w:t>
      </w:r>
      <w:r>
        <w:rPr/>
        <w:t> </w:t>
      </w:r>
      <w:r>
        <w:rPr>
          <w:w w:val="80"/>
        </w:rPr>
        <w:t>anormal</w:t>
      </w:r>
      <w:r>
        <w:rPr/>
        <w:t> </w:t>
      </w:r>
      <w:r>
        <w:rPr>
          <w:w w:val="80"/>
        </w:rPr>
        <w:t>e metabolismo </w:t>
      </w:r>
      <w:r>
        <w:rPr>
          <w:w w:val="85"/>
        </w:rPr>
        <w:t>microbiano disfuncional.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8"/>
        </w:numPr>
        <w:tabs>
          <w:tab w:pos="2675" w:val="left" w:leader="none"/>
        </w:tabs>
        <w:spacing w:line="240" w:lineRule="auto" w:before="0" w:after="0"/>
        <w:ind w:left="2675" w:right="0" w:hanging="306"/>
        <w:jc w:val="left"/>
        <w:rPr>
          <w:sz w:val="22"/>
        </w:rPr>
      </w:pPr>
      <w:r>
        <w:rPr>
          <w:w w:val="90"/>
          <w:sz w:val="22"/>
        </w:rPr>
        <w:t>Histórico</w:t>
      </w:r>
      <w:r>
        <w:rPr>
          <w:spacing w:val="-3"/>
          <w:w w:val="90"/>
          <w:sz w:val="22"/>
        </w:rPr>
        <w:t> </w:t>
      </w:r>
      <w:r>
        <w:rPr>
          <w:color w:val="111111"/>
          <w:w w:val="90"/>
          <w:sz w:val="22"/>
        </w:rPr>
        <w:t>de</w:t>
      </w:r>
      <w:r>
        <w:rPr>
          <w:color w:val="111111"/>
          <w:spacing w:val="-10"/>
          <w:w w:val="90"/>
          <w:sz w:val="22"/>
        </w:rPr>
        <w:t> </w:t>
      </w:r>
      <w:r>
        <w:rPr>
          <w:w w:val="90"/>
          <w:sz w:val="22"/>
        </w:rPr>
        <w:t>rinites,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sinusites,</w:t>
      </w:r>
      <w:r>
        <w:rPr>
          <w:spacing w:val="-4"/>
          <w:sz w:val="22"/>
        </w:rPr>
        <w:t> </w:t>
      </w:r>
      <w:r>
        <w:rPr>
          <w:w w:val="90"/>
          <w:sz w:val="22"/>
        </w:rPr>
        <w:t>cistites,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bronquites,</w:t>
      </w:r>
      <w:r>
        <w:rPr>
          <w:spacing w:val="-4"/>
          <w:sz w:val="22"/>
        </w:rPr>
        <w:t> </w:t>
      </w:r>
      <w:r>
        <w:rPr>
          <w:spacing w:val="-4"/>
          <w:w w:val="90"/>
          <w:sz w:val="22"/>
        </w:rPr>
        <w:t>asma</w:t>
      </w:r>
    </w:p>
    <w:p>
      <w:pPr>
        <w:pStyle w:val="BodyText"/>
        <w:spacing w:line="252" w:lineRule="auto" w:before="13"/>
        <w:ind w:left="2378" w:right="2017" w:firstLine="267"/>
      </w:pPr>
      <w:r>
        <w:rPr>
          <w:w w:val="80"/>
        </w:rPr>
        <w:t>Indica pedi de hiper-reatividade imune e potencial</w:t>
      </w:r>
      <w:r>
        <w:rPr/>
        <w:t> </w:t>
      </w:r>
      <w:r>
        <w:rPr>
          <w:w w:val="80"/>
        </w:rPr>
        <w:t>relação</w:t>
      </w:r>
      <w:r>
        <w:rPr>
          <w:spacing w:val="29"/>
        </w:rPr>
        <w:t> </w:t>
      </w:r>
      <w:r>
        <w:rPr>
          <w:w w:val="80"/>
        </w:rPr>
        <w:t>com disbiose e ejeçáo de </w:t>
      </w:r>
      <w:r>
        <w:rPr>
          <w:spacing w:val="-2"/>
          <w:w w:val="95"/>
        </w:rPr>
        <w:t>mucosas.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8"/>
        </w:numPr>
        <w:tabs>
          <w:tab w:pos="2675" w:val="left" w:leader="none"/>
        </w:tabs>
        <w:spacing w:line="240" w:lineRule="auto" w:before="0" w:after="0"/>
        <w:ind w:left="2675" w:right="0" w:hanging="306"/>
        <w:jc w:val="left"/>
        <w:rPr>
          <w:sz w:val="22"/>
        </w:rPr>
      </w:pPr>
      <w:r>
        <w:rPr>
          <w:w w:val="85"/>
          <w:sz w:val="22"/>
        </w:rPr>
        <w:t>Saúde</w:t>
      </w:r>
      <w:r>
        <w:rPr>
          <w:spacing w:val="16"/>
          <w:sz w:val="22"/>
        </w:rPr>
        <w:t> </w:t>
      </w:r>
      <w:r>
        <w:rPr>
          <w:w w:val="85"/>
          <w:sz w:val="22"/>
        </w:rPr>
        <w:t>frágil</w:t>
      </w:r>
      <w:r>
        <w:rPr>
          <w:spacing w:val="-1"/>
          <w:sz w:val="22"/>
        </w:rPr>
        <w:t> </w:t>
      </w:r>
      <w:r>
        <w:rPr>
          <w:w w:val="85"/>
          <w:sz w:val="22"/>
        </w:rPr>
        <w:t>na</w:t>
      </w:r>
      <w:r>
        <w:rPr>
          <w:spacing w:val="6"/>
          <w:sz w:val="22"/>
        </w:rPr>
        <w:t> </w:t>
      </w:r>
      <w:r>
        <w:rPr>
          <w:w w:val="85"/>
          <w:sz w:val="22"/>
        </w:rPr>
        <w:t>infância</w:t>
      </w:r>
      <w:r>
        <w:rPr>
          <w:spacing w:val="12"/>
          <w:sz w:val="22"/>
        </w:rPr>
        <w:t> </w:t>
      </w:r>
      <w:r>
        <w:rPr>
          <w:w w:val="85"/>
          <w:sz w:val="22"/>
        </w:rPr>
        <w:t>(infecções</w:t>
      </w:r>
      <w:r>
        <w:rPr>
          <w:spacing w:val="19"/>
          <w:sz w:val="22"/>
        </w:rPr>
        <w:t> </w:t>
      </w:r>
      <w:r>
        <w:rPr>
          <w:spacing w:val="-2"/>
          <w:w w:val="85"/>
          <w:sz w:val="22"/>
        </w:rPr>
        <w:t>recorrentes)</w:t>
      </w:r>
    </w:p>
    <w:p>
      <w:pPr>
        <w:pStyle w:val="ListParagraph"/>
        <w:numPr>
          <w:ilvl w:val="1"/>
          <w:numId w:val="8"/>
        </w:numPr>
        <w:tabs>
          <w:tab w:pos="2646" w:val="left" w:leader="none"/>
        </w:tabs>
        <w:spacing w:line="244" w:lineRule="auto" w:before="14" w:after="0"/>
        <w:ind w:left="2378" w:right="2266" w:firstLine="146"/>
        <w:jc w:val="left"/>
        <w:rPr>
          <w:sz w:val="22"/>
        </w:rPr>
      </w:pPr>
      <w:r>
        <w:rPr>
          <w:w w:val="80"/>
          <w:sz w:val="22"/>
        </w:rPr>
        <w:t>Colonização</w:t>
      </w:r>
      <w:r>
        <w:rPr>
          <w:sz w:val="22"/>
        </w:rPr>
        <w:t> </w:t>
      </w:r>
      <w:r>
        <w:rPr>
          <w:w w:val="80"/>
          <w:sz w:val="22"/>
        </w:rPr>
        <w:t>microbiana</w:t>
      </w:r>
      <w:r>
        <w:rPr>
          <w:sz w:val="22"/>
        </w:rPr>
        <w:t> </w:t>
      </w:r>
      <w:r>
        <w:rPr>
          <w:w w:val="80"/>
          <w:sz w:val="22"/>
        </w:rPr>
        <w:t>inicial alterada e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maior uso de antibióticos</w:t>
      </w:r>
      <w:r>
        <w:rPr>
          <w:sz w:val="22"/>
        </w:rPr>
        <w:t> </w:t>
      </w:r>
      <w:r>
        <w:rPr>
          <w:w w:val="80"/>
          <w:sz w:val="22"/>
        </w:rPr>
        <w:t>comprometem</w:t>
      </w:r>
      <w:r>
        <w:rPr>
          <w:sz w:val="22"/>
        </w:rPr>
        <w:t> </w:t>
      </w:r>
      <w:r>
        <w:rPr>
          <w:w w:val="80"/>
          <w:sz w:val="22"/>
        </w:rPr>
        <w:t>o </w:t>
      </w:r>
      <w:r>
        <w:rPr>
          <w:w w:val="85"/>
          <w:sz w:val="22"/>
        </w:rPr>
        <w:t>desenvolvimento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do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ecossistema</w:t>
      </w:r>
      <w:r>
        <w:rPr>
          <w:spacing w:val="-3"/>
          <w:sz w:val="22"/>
        </w:rPr>
        <w:t> </w:t>
      </w:r>
      <w:r>
        <w:rPr>
          <w:w w:val="85"/>
          <w:sz w:val="22"/>
        </w:rPr>
        <w:t>intestinal.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8"/>
        </w:numPr>
        <w:tabs>
          <w:tab w:pos="2672" w:val="left" w:leader="none"/>
        </w:tabs>
        <w:spacing w:line="240" w:lineRule="auto" w:before="0" w:after="0"/>
        <w:ind w:left="2672" w:right="0" w:hanging="300"/>
        <w:jc w:val="left"/>
        <w:rPr>
          <w:sz w:val="22"/>
        </w:rPr>
      </w:pPr>
      <w:r>
        <w:rPr>
          <w:spacing w:val="-2"/>
          <w:w w:val="95"/>
          <w:sz w:val="22"/>
        </w:rPr>
        <w:t>Tabagismo</w:t>
      </w:r>
    </w:p>
    <w:p>
      <w:pPr>
        <w:pStyle w:val="ListParagraph"/>
        <w:numPr>
          <w:ilvl w:val="0"/>
          <w:numId w:val="9"/>
        </w:numPr>
        <w:tabs>
          <w:tab w:pos="2371" w:val="left" w:leader="none"/>
          <w:tab w:pos="2647" w:val="left" w:leader="none"/>
        </w:tabs>
        <w:spacing w:line="244" w:lineRule="auto" w:before="14" w:after="0"/>
        <w:ind w:left="2371" w:right="2361" w:hanging="150"/>
        <w:jc w:val="left"/>
        <w:rPr>
          <w:sz w:val="22"/>
        </w:rPr>
      </w:pPr>
      <w:r>
        <w:rPr>
          <w:w w:val="80"/>
          <w:sz w:val="22"/>
        </w:rPr>
        <w:t>Tóxicos inalados</w:t>
      </w:r>
      <w:r>
        <w:rPr>
          <w:sz w:val="22"/>
        </w:rPr>
        <w:t> </w:t>
      </w:r>
      <w:r>
        <w:rPr>
          <w:w w:val="80"/>
          <w:sz w:val="22"/>
        </w:rPr>
        <w:t>afetam diretamente</w:t>
      </w:r>
      <w:r>
        <w:rPr>
          <w:sz w:val="22"/>
        </w:rPr>
        <w:t> </w:t>
      </w:r>
      <w:r>
        <w:rPr>
          <w:w w:val="80"/>
          <w:sz w:val="22"/>
        </w:rPr>
        <w:t>a microbiota</w:t>
      </w:r>
      <w:r>
        <w:rPr>
          <w:sz w:val="22"/>
        </w:rPr>
        <w:t> </w:t>
      </w:r>
      <w:r>
        <w:rPr>
          <w:w w:val="80"/>
          <w:sz w:val="22"/>
        </w:rPr>
        <w:t>respiratôria</w:t>
      </w:r>
      <w:r>
        <w:rPr>
          <w:sz w:val="22"/>
        </w:rPr>
        <w:t> </w:t>
      </w:r>
      <w:r>
        <w:rPr>
          <w:w w:val="80"/>
          <w:sz w:val="22"/>
        </w:rPr>
        <w:t>e intestinal,</w:t>
      </w:r>
      <w:r>
        <w:rPr>
          <w:sz w:val="22"/>
        </w:rPr>
        <w:t> </w:t>
      </w:r>
      <w:r>
        <w:rPr>
          <w:w w:val="80"/>
          <w:sz w:val="22"/>
        </w:rPr>
        <w:t>além de </w:t>
      </w:r>
      <w:r>
        <w:rPr>
          <w:w w:val="85"/>
          <w:sz w:val="22"/>
        </w:rPr>
        <w:t>reduzirem os níveis de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antioxidantes naturais.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8"/>
        </w:numPr>
        <w:tabs>
          <w:tab w:pos="2678" w:val="left" w:leader="none"/>
        </w:tabs>
        <w:spacing w:line="240" w:lineRule="auto" w:before="0" w:after="0"/>
        <w:ind w:left="2678" w:right="0" w:hanging="306"/>
        <w:jc w:val="left"/>
        <w:rPr>
          <w:sz w:val="22"/>
        </w:rPr>
      </w:pPr>
      <w:r>
        <w:rPr>
          <w:w w:val="85"/>
          <w:sz w:val="22"/>
        </w:rPr>
        <w:t>Alimentação</w:t>
      </w:r>
      <w:r>
        <w:rPr>
          <w:spacing w:val="18"/>
          <w:sz w:val="22"/>
        </w:rPr>
        <w:t> </w:t>
      </w:r>
      <w:r>
        <w:rPr>
          <w:w w:val="85"/>
          <w:sz w:val="22"/>
        </w:rPr>
        <w:t>rica</w:t>
      </w:r>
      <w:r>
        <w:rPr>
          <w:spacing w:val="-1"/>
          <w:sz w:val="22"/>
        </w:rPr>
        <w:t> </w:t>
      </w:r>
      <w:r>
        <w:rPr>
          <w:w w:val="85"/>
          <w:sz w:val="22"/>
        </w:rPr>
        <w:t>em</w:t>
      </w:r>
      <w:r>
        <w:rPr>
          <w:spacing w:val="-5"/>
          <w:sz w:val="22"/>
        </w:rPr>
        <w:t> </w:t>
      </w:r>
      <w:r>
        <w:rPr>
          <w:spacing w:val="-2"/>
          <w:w w:val="85"/>
          <w:sz w:val="22"/>
        </w:rPr>
        <w:t>ultraprocessados</w:t>
      </w:r>
    </w:p>
    <w:p>
      <w:pPr>
        <w:pStyle w:val="ListParagraph"/>
        <w:numPr>
          <w:ilvl w:val="0"/>
          <w:numId w:val="9"/>
        </w:numPr>
        <w:tabs>
          <w:tab w:pos="2648" w:val="left" w:leader="none"/>
        </w:tabs>
        <w:spacing w:line="240" w:lineRule="auto" w:before="13" w:after="0"/>
        <w:ind w:left="2648" w:right="0" w:hanging="426"/>
        <w:jc w:val="left"/>
        <w:rPr>
          <w:sz w:val="22"/>
        </w:rPr>
      </w:pPr>
      <w:r>
        <w:rPr>
          <w:w w:val="80"/>
          <w:sz w:val="22"/>
        </w:rPr>
        <w:t>Compostos</w:t>
      </w:r>
      <w:r>
        <w:rPr>
          <w:spacing w:val="16"/>
          <w:sz w:val="22"/>
        </w:rPr>
        <w:t> </w:t>
      </w:r>
      <w:r>
        <w:rPr>
          <w:w w:val="80"/>
          <w:sz w:val="22"/>
        </w:rPr>
        <w:t>químicos</w:t>
      </w:r>
      <w:r>
        <w:rPr>
          <w:spacing w:val="4"/>
          <w:sz w:val="22"/>
        </w:rPr>
        <w:t> </w:t>
      </w:r>
      <w:r>
        <w:rPr>
          <w:w w:val="80"/>
          <w:sz w:val="22"/>
        </w:rPr>
        <w:t>e</w:t>
      </w:r>
      <w:r>
        <w:rPr>
          <w:spacing w:val="-8"/>
          <w:sz w:val="22"/>
        </w:rPr>
        <w:t> </w:t>
      </w:r>
      <w:r>
        <w:rPr>
          <w:w w:val="80"/>
          <w:sz w:val="22"/>
        </w:rPr>
        <w:t>aditivos</w:t>
      </w:r>
      <w:r>
        <w:rPr>
          <w:spacing w:val="-2"/>
          <w:sz w:val="22"/>
        </w:rPr>
        <w:t> </w:t>
      </w:r>
      <w:r>
        <w:rPr>
          <w:w w:val="80"/>
          <w:sz w:val="22"/>
        </w:rPr>
        <w:t>promovem</w:t>
      </w:r>
      <w:r>
        <w:rPr>
          <w:spacing w:val="11"/>
          <w:sz w:val="22"/>
        </w:rPr>
        <w:t> </w:t>
      </w:r>
      <w:r>
        <w:rPr>
          <w:w w:val="80"/>
          <w:sz w:val="22"/>
        </w:rPr>
        <w:t>disbiose</w:t>
      </w:r>
      <w:r>
        <w:rPr>
          <w:spacing w:val="4"/>
          <w:sz w:val="22"/>
        </w:rPr>
        <w:t> </w:t>
      </w:r>
      <w:r>
        <w:rPr>
          <w:w w:val="80"/>
          <w:sz w:val="22"/>
        </w:rPr>
        <w:t>e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inflamação</w:t>
      </w:r>
      <w:r>
        <w:rPr>
          <w:spacing w:val="16"/>
          <w:sz w:val="22"/>
        </w:rPr>
        <w:t> </w:t>
      </w:r>
      <w:r>
        <w:rPr>
          <w:spacing w:val="-2"/>
          <w:w w:val="80"/>
          <w:sz w:val="22"/>
        </w:rPr>
        <w:t>intestinal.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8"/>
        </w:numPr>
        <w:tabs>
          <w:tab w:pos="2667" w:val="left" w:leader="none"/>
        </w:tabs>
        <w:spacing w:line="270" w:lineRule="exact" w:before="0" w:after="0"/>
        <w:ind w:left="2667" w:right="0" w:hanging="301"/>
        <w:jc w:val="left"/>
        <w:rPr>
          <w:rFonts w:ascii="Calibri" w:hAnsi="Calibri"/>
          <w:sz w:val="23"/>
        </w:rPr>
      </w:pPr>
      <w:r>
        <w:rPr>
          <w:rFonts w:ascii="Calibri" w:hAnsi="Calibri"/>
          <w:w w:val="90"/>
          <w:sz w:val="23"/>
        </w:rPr>
        <w:t>Uso</w:t>
      </w:r>
      <w:r>
        <w:rPr>
          <w:rFonts w:ascii="Calibri" w:hAnsi="Calibri"/>
          <w:spacing w:val="-2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frequente</w:t>
      </w:r>
      <w:r>
        <w:rPr>
          <w:rFonts w:ascii="Calibri" w:hAnsi="Calibri"/>
          <w:spacing w:val="4"/>
          <w:sz w:val="23"/>
        </w:rPr>
        <w:t> </w:t>
      </w:r>
      <w:r>
        <w:rPr>
          <w:rFonts w:ascii="Calibri" w:hAnsi="Calibri"/>
          <w:w w:val="90"/>
          <w:sz w:val="23"/>
        </w:rPr>
        <w:t>de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álcool</w:t>
      </w:r>
    </w:p>
    <w:p>
      <w:pPr>
        <w:spacing w:line="228" w:lineRule="auto" w:before="0"/>
        <w:ind w:left="2375" w:right="2193" w:firstLine="272"/>
        <w:jc w:val="left"/>
        <w:rPr>
          <w:rFonts w:ascii="Calibri" w:hAnsi="Calibri"/>
          <w:sz w:val="23"/>
        </w:rPr>
      </w:pPr>
      <w:r>
        <w:rPr>
          <w:rFonts w:ascii="Calibri" w:hAnsi="Calibri"/>
          <w:w w:val="85"/>
          <w:sz w:val="23"/>
        </w:rPr>
        <w:t>Aumenta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color w:val="0E0E0E"/>
          <w:w w:val="85"/>
          <w:sz w:val="23"/>
        </w:rPr>
        <w:t>a</w:t>
      </w:r>
      <w:r>
        <w:rPr>
          <w:rFonts w:ascii="Calibri" w:hAnsi="Calibri"/>
          <w:color w:val="0E0E0E"/>
          <w:spacing w:val="-13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permeabilidade</w:t>
      </w:r>
      <w:r>
        <w:rPr>
          <w:rFonts w:ascii="Calibri" w:hAnsi="Calibri"/>
          <w:spacing w:val="-8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intestinal</w:t>
      </w:r>
      <w:r>
        <w:rPr>
          <w:rFonts w:ascii="Calibri" w:hAnsi="Calibri"/>
          <w:spacing w:val="-3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altera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composição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da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microbiota,</w:t>
      </w:r>
      <w:r>
        <w:rPr>
          <w:rFonts w:ascii="Calibri" w:hAnsi="Calibri"/>
          <w:spacing w:val="6"/>
          <w:sz w:val="23"/>
        </w:rPr>
        <w:t> </w:t>
      </w:r>
      <w:r>
        <w:rPr>
          <w:rFonts w:ascii="Calibri" w:hAnsi="Calibri"/>
          <w:w w:val="85"/>
          <w:sz w:val="23"/>
        </w:rPr>
        <w:t>reduzindo a</w:t>
      </w:r>
      <w:r>
        <w:rPr>
          <w:rFonts w:ascii="Calibri" w:hAnsi="Calibri"/>
          <w:spacing w:val="-9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produção de butirato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e aumentando</w:t>
      </w:r>
      <w:r>
        <w:rPr>
          <w:rFonts w:ascii="Calibri" w:hAnsi="Calibri"/>
          <w:spacing w:val="33"/>
          <w:sz w:val="23"/>
        </w:rPr>
        <w:t> </w:t>
      </w:r>
      <w:r>
        <w:rPr>
          <w:rFonts w:ascii="Calibri" w:hAnsi="Calibri"/>
          <w:w w:val="85"/>
          <w:sz w:val="23"/>
        </w:rPr>
        <w:t>endotoxinas.</w:t>
      </w:r>
    </w:p>
    <w:p>
      <w:pPr>
        <w:pStyle w:val="BodyText"/>
        <w:rPr>
          <w:rFonts w:ascii="Calibri"/>
          <w:sz w:val="23"/>
        </w:rPr>
      </w:pPr>
    </w:p>
    <w:p>
      <w:pPr>
        <w:pStyle w:val="BodyText"/>
        <w:rPr>
          <w:rFonts w:ascii="Calibri"/>
          <w:sz w:val="23"/>
        </w:rPr>
      </w:pPr>
    </w:p>
    <w:p>
      <w:pPr>
        <w:pStyle w:val="BodyText"/>
        <w:spacing w:before="8"/>
        <w:rPr>
          <w:rFonts w:ascii="Calibri"/>
          <w:sz w:val="23"/>
        </w:rPr>
      </w:pPr>
    </w:p>
    <w:p>
      <w:pPr>
        <w:pStyle w:val="BodyText"/>
        <w:spacing w:before="1"/>
        <w:ind w:left="2370"/>
      </w:pPr>
      <w:r>
        <w:rPr>
          <w:spacing w:val="-2"/>
        </w:rPr>
        <w:t>Lógica</w:t>
      </w:r>
      <w:r>
        <w:rPr>
          <w:spacing w:val="-9"/>
        </w:rPr>
        <w:t> </w:t>
      </w:r>
      <w:r>
        <w:rPr>
          <w:spacing w:val="-2"/>
        </w:rPr>
        <w:t>por</w:t>
      </w:r>
      <w:r>
        <w:rPr>
          <w:spacing w:val="-11"/>
        </w:rPr>
        <w:t> </w:t>
      </w:r>
      <w:r>
        <w:rPr>
          <w:spacing w:val="-2"/>
        </w:rPr>
        <w:t>trás</w:t>
      </w:r>
      <w:r>
        <w:rPr>
          <w:spacing w:val="-8"/>
        </w:rPr>
        <w:t> </w:t>
      </w:r>
      <w:r>
        <w:rPr>
          <w:spacing w:val="-2"/>
        </w:rPr>
        <w:t>da</w:t>
      </w:r>
      <w:r>
        <w:rPr>
          <w:spacing w:val="-13"/>
        </w:rPr>
        <w:t> </w:t>
      </w:r>
      <w:r>
        <w:rPr>
          <w:spacing w:val="-2"/>
        </w:rPr>
        <w:t>pontuação</w:t>
      </w:r>
    </w:p>
    <w:p>
      <w:pPr>
        <w:pStyle w:val="BodyText"/>
        <w:spacing w:before="35"/>
      </w:pPr>
    </w:p>
    <w:p>
      <w:pPr>
        <w:pStyle w:val="BodyText"/>
        <w:spacing w:line="237" w:lineRule="auto" w:before="1"/>
        <w:ind w:left="2371" w:right="2219" w:firstLine="720"/>
      </w:pP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pontuação</w:t>
      </w:r>
      <w:r>
        <w:rPr/>
        <w:t> </w:t>
      </w:r>
      <w:r>
        <w:rPr>
          <w:w w:val="85"/>
        </w:rPr>
        <w:t>estó</w:t>
      </w:r>
      <w:r>
        <w:rPr>
          <w:spacing w:val="-3"/>
          <w:w w:val="85"/>
        </w:rPr>
        <w:t> </w:t>
      </w:r>
      <w:r>
        <w:rPr>
          <w:w w:val="85"/>
        </w:rPr>
        <w:t>baseada na</w:t>
      </w:r>
      <w:r>
        <w:rPr>
          <w:spacing w:val="-7"/>
          <w:w w:val="85"/>
        </w:rPr>
        <w:t> </w:t>
      </w:r>
      <w:r>
        <w:rPr>
          <w:w w:val="85"/>
        </w:rPr>
        <w:t>carga disruptiva que</w:t>
      </w:r>
      <w:r>
        <w:rPr>
          <w:spacing w:val="-5"/>
          <w:w w:val="85"/>
        </w:rPr>
        <w:t> </w:t>
      </w:r>
      <w:r>
        <w:rPr>
          <w:w w:val="85"/>
        </w:rPr>
        <w:t>cada fator exerce sobre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microbiota intestinal, integridade</w:t>
      </w:r>
      <w:r>
        <w:rPr/>
        <w:t> </w:t>
      </w:r>
      <w:r>
        <w:rPr>
          <w:w w:val="90"/>
        </w:rPr>
        <w:t>da</w:t>
      </w:r>
      <w:r>
        <w:rPr>
          <w:spacing w:val="-5"/>
          <w:w w:val="90"/>
        </w:rPr>
        <w:t> </w:t>
      </w:r>
      <w:r>
        <w:rPr>
          <w:w w:val="90"/>
        </w:rPr>
        <w:t>mucosa</w:t>
      </w:r>
      <w:r>
        <w:rPr>
          <w:spacing w:val="-5"/>
          <w:w w:val="90"/>
        </w:rPr>
        <w:t> </w:t>
      </w:r>
      <w:r>
        <w:rPr>
          <w:color w:val="181818"/>
          <w:w w:val="90"/>
        </w:rPr>
        <w:t>e</w:t>
      </w:r>
      <w:r>
        <w:rPr>
          <w:color w:val="181818"/>
          <w:spacing w:val="-10"/>
          <w:w w:val="90"/>
        </w:rPr>
        <w:t> </w:t>
      </w:r>
      <w:r>
        <w:rPr>
          <w:w w:val="90"/>
        </w:rPr>
        <w:t>resposta imune </w:t>
      </w:r>
      <w:r>
        <w:rPr>
          <w:color w:val="0C0C0C"/>
          <w:w w:val="90"/>
        </w:rPr>
        <w:t>da</w:t>
      </w:r>
      <w:r>
        <w:rPr>
          <w:color w:val="0C0C0C"/>
          <w:spacing w:val="-10"/>
          <w:w w:val="90"/>
        </w:rPr>
        <w:t> </w:t>
      </w:r>
      <w:r>
        <w:rPr>
          <w:w w:val="90"/>
        </w:rPr>
        <w:t>mucosa </w:t>
      </w:r>
      <w:r>
        <w:rPr>
          <w:spacing w:val="-2"/>
          <w:w w:val="85"/>
        </w:rPr>
        <w:t>gastrointestinal. Quanto maior</w:t>
      </w:r>
      <w:r>
        <w:rPr>
          <w:spacing w:val="-6"/>
        </w:rPr>
        <w:t> </w:t>
      </w:r>
      <w:r>
        <w:rPr>
          <w:spacing w:val="-2"/>
          <w:w w:val="85"/>
        </w:rPr>
        <w:t>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impacto</w:t>
      </w:r>
      <w:r>
        <w:rPr>
          <w:spacing w:val="-2"/>
        </w:rPr>
        <w:t> </w:t>
      </w:r>
      <w:r>
        <w:rPr>
          <w:spacing w:val="-2"/>
          <w:w w:val="85"/>
        </w:rPr>
        <w:t>direto</w:t>
      </w:r>
      <w:r>
        <w:rPr>
          <w:spacing w:val="-6"/>
        </w:rPr>
        <w:t> </w:t>
      </w:r>
      <w:r>
        <w:rPr>
          <w:spacing w:val="-2"/>
          <w:w w:val="85"/>
        </w:rPr>
        <w:t>ou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indireto</w:t>
      </w:r>
      <w:r>
        <w:rPr>
          <w:spacing w:val="-4"/>
        </w:rPr>
        <w:t> </w:t>
      </w:r>
      <w:r>
        <w:rPr>
          <w:spacing w:val="-2"/>
          <w:w w:val="85"/>
        </w:rPr>
        <w:t>sobre esses</w:t>
      </w:r>
      <w:r>
        <w:rPr>
          <w:spacing w:val="-5"/>
        </w:rPr>
        <w:t> </w:t>
      </w:r>
      <w:r>
        <w:rPr>
          <w:spacing w:val="-2"/>
          <w:w w:val="85"/>
        </w:rPr>
        <w:t>eix.os,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maior a </w:t>
      </w:r>
      <w:r>
        <w:rPr>
          <w:w w:val="90"/>
        </w:rPr>
        <w:t>pontuação</w:t>
      </w:r>
      <w:r>
        <w:rPr>
          <w:spacing w:val="-5"/>
          <w:w w:val="90"/>
        </w:rPr>
        <w:t> </w:t>
      </w:r>
      <w:r>
        <w:rPr>
          <w:w w:val="90"/>
        </w:rPr>
        <w:t>atribuída.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spacing w:before="1"/>
        <w:ind w:left="2386" w:right="0" w:firstLine="0"/>
        <w:jc w:val="left"/>
        <w:rPr>
          <w:sz w:val="21"/>
        </w:rPr>
      </w:pPr>
      <w:r>
        <w:rPr>
          <w:w w:val="85"/>
          <w:sz w:val="21"/>
        </w:rPr>
        <w:t>Agora,</w:t>
      </w:r>
      <w:r>
        <w:rPr>
          <w:spacing w:val="1"/>
          <w:sz w:val="21"/>
        </w:rPr>
        <w:t> </w:t>
      </w:r>
      <w:r>
        <w:rPr>
          <w:w w:val="85"/>
          <w:sz w:val="21"/>
        </w:rPr>
        <w:t>veja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a</w:t>
      </w:r>
      <w:r>
        <w:rPr>
          <w:spacing w:val="-4"/>
          <w:w w:val="85"/>
          <w:sz w:val="21"/>
        </w:rPr>
        <w:t> </w:t>
      </w:r>
      <w:r>
        <w:rPr>
          <w:spacing w:val="-2"/>
          <w:w w:val="85"/>
          <w:sz w:val="21"/>
        </w:rPr>
        <w:t>análise:</w:t>
      </w:r>
    </w:p>
    <w:p>
      <w:pPr>
        <w:spacing w:after="0"/>
        <w:jc w:val="left"/>
        <w:rPr>
          <w:sz w:val="21"/>
        </w:rPr>
        <w:sectPr>
          <w:pgSz w:w="11910" w:h="16840"/>
          <w:pgMar w:header="0" w:footer="4770" w:top="980" w:bottom="4960" w:left="141" w:right="141"/>
        </w:sectPr>
      </w:pPr>
    </w:p>
    <w:tbl>
      <w:tblPr>
        <w:tblW w:w="0" w:type="auto"/>
        <w:jc w:val="left"/>
        <w:tblInd w:w="2499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4"/>
        <w:gridCol w:w="1982"/>
        <w:gridCol w:w="2812"/>
      </w:tblGrid>
      <w:tr>
        <w:trPr>
          <w:trHeight w:val="263" w:hRule="atLeast"/>
        </w:trPr>
        <w:tc>
          <w:tcPr>
            <w:tcW w:w="2304" w:type="dxa"/>
          </w:tcPr>
          <w:p>
            <w:pPr>
              <w:pStyle w:val="TableParagraph"/>
              <w:spacing w:line="243" w:lineRule="exact"/>
              <w:ind w:left="494"/>
              <w:rPr>
                <w:sz w:val="23"/>
              </w:rPr>
            </w:pPr>
            <w:r>
              <w:rPr>
                <w:w w:val="80"/>
                <w:sz w:val="23"/>
              </w:rPr>
              <w:t>FATOR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AVALIADO</w:t>
            </w:r>
          </w:p>
        </w:tc>
        <w:tc>
          <w:tcPr>
            <w:tcW w:w="1982" w:type="dxa"/>
          </w:tcPr>
          <w:p>
            <w:pPr>
              <w:pStyle w:val="TableParagraph"/>
              <w:spacing w:line="243" w:lineRule="exact"/>
              <w:ind w:left="473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PONTUAÇÃO</w:t>
            </w:r>
          </w:p>
        </w:tc>
        <w:tc>
          <w:tcPr>
            <w:tcW w:w="2812" w:type="dxa"/>
          </w:tcPr>
          <w:p>
            <w:pPr>
              <w:pStyle w:val="TableParagraph"/>
              <w:spacing w:line="243" w:lineRule="exact"/>
              <w:ind w:left="490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JUSTIFICATIVA</w:t>
            </w:r>
          </w:p>
        </w:tc>
      </w:tr>
      <w:tr>
        <w:trPr>
          <w:trHeight w:val="743" w:hRule="atLeast"/>
        </w:trPr>
        <w:tc>
          <w:tcPr>
            <w:tcW w:w="2304" w:type="dxa"/>
          </w:tcPr>
          <w:p>
            <w:pPr>
              <w:pStyle w:val="TableParagraph"/>
              <w:spacing w:line="252" w:lineRule="exact" w:before="219"/>
              <w:ind w:left="123" w:firstLine="4"/>
              <w:rPr>
                <w:sz w:val="23"/>
              </w:rPr>
            </w:pPr>
            <w:r>
              <w:rPr>
                <w:spacing w:val="-2"/>
                <w:w w:val="80"/>
                <w:sz w:val="23"/>
              </w:rPr>
              <w:t>10kg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ou</w:t>
            </w:r>
            <w:r>
              <w:rPr>
                <w:spacing w:val="-8"/>
                <w:w w:val="80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+</w:t>
            </w:r>
            <w:r>
              <w:rPr>
                <w:spacing w:val="-8"/>
                <w:w w:val="80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kg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acima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do </w:t>
            </w:r>
            <w:r>
              <w:rPr>
                <w:spacing w:val="-4"/>
                <w:w w:val="90"/>
                <w:sz w:val="23"/>
              </w:rPr>
              <w:t>peS0</w:t>
            </w:r>
          </w:p>
        </w:tc>
        <w:tc>
          <w:tcPr>
            <w:tcW w:w="1982" w:type="dxa"/>
          </w:tcPr>
          <w:p>
            <w:pPr>
              <w:pStyle w:val="TableParagraph"/>
              <w:spacing w:before="206"/>
              <w:ind w:left="438" w:right="29"/>
              <w:jc w:val="center"/>
              <w:rPr>
                <w:sz w:val="23"/>
              </w:rPr>
            </w:pPr>
            <w:r>
              <w:rPr>
                <w:color w:val="2D2D2D"/>
                <w:spacing w:val="-10"/>
                <w:w w:val="90"/>
                <w:sz w:val="23"/>
              </w:rPr>
              <w:t>4</w:t>
            </w:r>
          </w:p>
        </w:tc>
        <w:tc>
          <w:tcPr>
            <w:tcW w:w="2812" w:type="dxa"/>
          </w:tcPr>
          <w:p>
            <w:pPr>
              <w:pStyle w:val="TableParagraph"/>
              <w:spacing w:line="228" w:lineRule="auto" w:before="217"/>
              <w:ind w:left="179" w:hanging="6"/>
              <w:rPr>
                <w:sz w:val="23"/>
              </w:rPr>
            </w:pPr>
            <w:r>
              <w:rPr>
                <w:w w:val="75"/>
                <w:sz w:val="23"/>
              </w:rPr>
              <w:t>Aumente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da inflamaçáo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e </w:t>
            </w:r>
            <w:r>
              <w:rPr>
                <w:spacing w:val="-2"/>
                <w:w w:val="80"/>
                <w:sz w:val="23"/>
              </w:rPr>
              <w:t>alterações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na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microbiota.</w:t>
            </w:r>
          </w:p>
        </w:tc>
      </w:tr>
      <w:tr>
        <w:trPr>
          <w:trHeight w:val="992" w:hRule="atLeast"/>
        </w:trPr>
        <w:tc>
          <w:tcPr>
            <w:tcW w:w="2304" w:type="dxa"/>
          </w:tcPr>
          <w:p>
            <w:pPr>
              <w:pStyle w:val="TableParagraph"/>
              <w:spacing w:line="252" w:lineRule="exact" w:before="217"/>
              <w:ind w:left="130" w:firstLine="1"/>
              <w:rPr>
                <w:sz w:val="23"/>
              </w:rPr>
            </w:pPr>
            <w:r>
              <w:rPr>
                <w:w w:val="75"/>
                <w:sz w:val="23"/>
              </w:rPr>
              <w:t>Alimentação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com açúcar, </w:t>
            </w:r>
            <w:r>
              <w:rPr>
                <w:w w:val="85"/>
                <w:sz w:val="23"/>
              </w:rPr>
              <w:t>carboidrato</w:t>
            </w:r>
            <w:r>
              <w:rPr>
                <w:spacing w:val="-5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refinado, </w:t>
            </w:r>
            <w:r>
              <w:rPr>
                <w:spacing w:val="-2"/>
                <w:w w:val="85"/>
                <w:sz w:val="23"/>
              </w:rPr>
              <w:t>adoçantes</w:t>
            </w:r>
          </w:p>
        </w:tc>
        <w:tc>
          <w:tcPr>
            <w:tcW w:w="1982" w:type="dxa"/>
          </w:tcPr>
          <w:p>
            <w:pPr>
              <w:pStyle w:val="TableParagraph"/>
              <w:spacing w:before="45"/>
              <w:rPr>
                <w:sz w:val="20"/>
              </w:rPr>
            </w:pPr>
          </w:p>
          <w:p>
            <w:pPr>
              <w:pStyle w:val="TableParagraph"/>
              <w:spacing w:line="158" w:lineRule="exact"/>
              <w:ind w:left="113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4863" cy="100583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12" w:type="dxa"/>
          </w:tcPr>
          <w:p>
            <w:pPr>
              <w:pStyle w:val="TableParagraph"/>
              <w:spacing w:line="228" w:lineRule="auto" w:before="222"/>
              <w:ind w:left="178" w:hanging="10"/>
              <w:rPr>
                <w:sz w:val="23"/>
              </w:rPr>
            </w:pPr>
            <w:r>
              <w:rPr>
                <w:w w:val="85"/>
                <w:sz w:val="23"/>
              </w:rPr>
              <w:t>Favorece disbiose e </w:t>
            </w:r>
            <w:r>
              <w:rPr>
                <w:w w:val="75"/>
                <w:sz w:val="23"/>
              </w:rPr>
              <w:t>fermentação intestinal.</w:t>
            </w:r>
          </w:p>
        </w:tc>
      </w:tr>
      <w:tr>
        <w:trPr>
          <w:trHeight w:val="997" w:hRule="atLeast"/>
        </w:trPr>
        <w:tc>
          <w:tcPr>
            <w:tcW w:w="2304" w:type="dxa"/>
          </w:tcPr>
          <w:p>
            <w:pPr>
              <w:pStyle w:val="TableParagraph"/>
              <w:spacing w:line="228" w:lineRule="auto" w:before="214"/>
              <w:ind w:left="130" w:right="721" w:firstLine="8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Alimentação </w:t>
            </w:r>
            <w:r>
              <w:rPr>
                <w:spacing w:val="-2"/>
                <w:w w:val="80"/>
                <w:sz w:val="23"/>
              </w:rPr>
              <w:t>desequilibrada</w:t>
            </w:r>
            <w:r>
              <w:rPr>
                <w:spacing w:val="-3"/>
                <w:w w:val="80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na </w:t>
            </w:r>
            <w:r>
              <w:rPr>
                <w:spacing w:val="-2"/>
                <w:w w:val="85"/>
                <w:sz w:val="23"/>
              </w:rPr>
              <w:t>infância</w:t>
            </w:r>
          </w:p>
        </w:tc>
        <w:tc>
          <w:tcPr>
            <w:tcW w:w="1982" w:type="dxa"/>
          </w:tcPr>
          <w:p>
            <w:pPr>
              <w:pStyle w:val="TableParagraph"/>
              <w:spacing w:before="45"/>
              <w:rPr>
                <w:sz w:val="20"/>
              </w:rPr>
            </w:pPr>
          </w:p>
          <w:p>
            <w:pPr>
              <w:pStyle w:val="TableParagraph"/>
              <w:spacing w:line="151" w:lineRule="exact"/>
              <w:ind w:left="114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4864" cy="96011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12" w:type="dxa"/>
          </w:tcPr>
          <w:p>
            <w:pPr>
              <w:pStyle w:val="TableParagraph"/>
              <w:spacing w:line="228" w:lineRule="auto" w:before="214"/>
              <w:ind w:left="179" w:right="158" w:hanging="3"/>
              <w:rPr>
                <w:sz w:val="23"/>
              </w:rPr>
            </w:pPr>
            <w:r>
              <w:rPr>
                <w:w w:val="75"/>
                <w:sz w:val="23"/>
              </w:rPr>
              <w:t>Microbiota moldada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nos primeiros</w:t>
            </w:r>
            <w:r>
              <w:rPr>
                <w:spacing w:val="22"/>
                <w:sz w:val="23"/>
              </w:rPr>
              <w:t> </w:t>
            </w:r>
            <w:r>
              <w:rPr>
                <w:w w:val="75"/>
                <w:sz w:val="23"/>
              </w:rPr>
              <w:t>anos</w:t>
            </w:r>
            <w:r>
              <w:rPr>
                <w:spacing w:val="1"/>
                <w:sz w:val="23"/>
              </w:rPr>
              <w:t> </w:t>
            </w:r>
            <w:r>
              <w:rPr>
                <w:w w:val="75"/>
                <w:sz w:val="23"/>
              </w:rPr>
              <w:t>de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w w:val="75"/>
                <w:sz w:val="23"/>
              </w:rPr>
              <w:t>vida.</w:t>
            </w:r>
          </w:p>
        </w:tc>
      </w:tr>
      <w:tr>
        <w:trPr>
          <w:trHeight w:val="997" w:hRule="atLeast"/>
        </w:trPr>
        <w:tc>
          <w:tcPr>
            <w:tcW w:w="2304" w:type="dxa"/>
          </w:tcPr>
          <w:p>
            <w:pPr>
              <w:pStyle w:val="TableParagraph"/>
              <w:spacing w:line="228" w:lineRule="auto" w:before="217"/>
              <w:ind w:left="138" w:right="197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Alimentação </w:t>
            </w:r>
            <w:r>
              <w:rPr>
                <w:w w:val="75"/>
                <w:sz w:val="23"/>
              </w:rPr>
              <w:t>desequilibrada</w:t>
            </w:r>
            <w:r>
              <w:rPr>
                <w:spacing w:val="-5"/>
                <w:w w:val="75"/>
                <w:sz w:val="23"/>
              </w:rPr>
              <w:t> </w:t>
            </w:r>
            <w:r>
              <w:rPr>
                <w:w w:val="75"/>
                <w:sz w:val="23"/>
              </w:rPr>
              <w:t>nos </w:t>
            </w:r>
            <w:r>
              <w:rPr>
                <w:w w:val="90"/>
                <w:sz w:val="23"/>
              </w:rPr>
              <w:t>últimos anos</w:t>
            </w:r>
          </w:p>
        </w:tc>
        <w:tc>
          <w:tcPr>
            <w:tcW w:w="1982" w:type="dxa"/>
          </w:tcPr>
          <w:p>
            <w:pPr>
              <w:pStyle w:val="TableParagraph"/>
              <w:spacing w:before="33"/>
              <w:rPr>
                <w:sz w:val="20"/>
              </w:rPr>
            </w:pPr>
          </w:p>
          <w:p>
            <w:pPr>
              <w:pStyle w:val="TableParagraph"/>
              <w:spacing w:line="158" w:lineRule="exact"/>
              <w:ind w:left="114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4863" cy="100583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12" w:type="dxa"/>
          </w:tcPr>
          <w:p>
            <w:pPr>
              <w:pStyle w:val="TableParagraph"/>
              <w:spacing w:line="232" w:lineRule="auto" w:before="205"/>
              <w:ind w:left="179" w:hanging="7"/>
              <w:rPr>
                <w:sz w:val="23"/>
              </w:rPr>
            </w:pPr>
            <w:r>
              <w:rPr>
                <w:w w:val="85"/>
                <w:sz w:val="23"/>
              </w:rPr>
              <w:t>Impacto cumulativo</w:t>
            </w:r>
            <w:r>
              <w:rPr>
                <w:spacing w:val="-2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na </w:t>
            </w:r>
            <w:r>
              <w:rPr>
                <w:w w:val="75"/>
                <w:sz w:val="23"/>
              </w:rPr>
              <w:t>diversidade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e integridade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da </w:t>
            </w:r>
            <w:r>
              <w:rPr>
                <w:spacing w:val="-2"/>
                <w:w w:val="85"/>
                <w:sz w:val="23"/>
              </w:rPr>
              <w:t>microbiota.</w:t>
            </w:r>
          </w:p>
        </w:tc>
      </w:tr>
      <w:tr>
        <w:trPr>
          <w:trHeight w:val="733" w:hRule="atLeast"/>
        </w:trPr>
        <w:tc>
          <w:tcPr>
            <w:tcW w:w="2304" w:type="dxa"/>
          </w:tcPr>
          <w:p>
            <w:pPr>
              <w:pStyle w:val="TableParagraph"/>
              <w:spacing w:line="252" w:lineRule="exact" w:before="210"/>
              <w:ind w:left="138" w:right="197" w:firstLine="8"/>
              <w:rPr>
                <w:sz w:val="23"/>
              </w:rPr>
            </w:pPr>
            <w:r>
              <w:rPr>
                <w:w w:val="75"/>
                <w:sz w:val="23"/>
              </w:rPr>
              <w:t>AmanJentação por menos</w:t>
            </w:r>
            <w:r>
              <w:rPr>
                <w:spacing w:val="5"/>
                <w:sz w:val="23"/>
              </w:rPr>
              <w:t> </w:t>
            </w:r>
            <w:r>
              <w:rPr>
                <w:w w:val="75"/>
                <w:sz w:val="23"/>
              </w:rPr>
              <w:t>de</w:t>
            </w:r>
            <w:r>
              <w:rPr>
                <w:spacing w:val="-2"/>
                <w:sz w:val="23"/>
              </w:rPr>
              <w:t> </w:t>
            </w:r>
            <w:r>
              <w:rPr>
                <w:w w:val="75"/>
                <w:sz w:val="23"/>
              </w:rPr>
              <w:t>6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2"/>
                <w:w w:val="75"/>
                <w:sz w:val="23"/>
              </w:rPr>
              <w:t>meses</w:t>
            </w:r>
          </w:p>
        </w:tc>
        <w:tc>
          <w:tcPr>
            <w:tcW w:w="1982" w:type="dxa"/>
          </w:tcPr>
          <w:p>
            <w:pPr>
              <w:pStyle w:val="TableParagraph"/>
              <w:spacing w:before="183"/>
              <w:ind w:left="438" w:right="16"/>
              <w:jc w:val="center"/>
              <w:rPr>
                <w:sz w:val="25"/>
              </w:rPr>
            </w:pPr>
            <w:r>
              <w:rPr>
                <w:color w:val="161616"/>
                <w:spacing w:val="-10"/>
                <w:w w:val="85"/>
                <w:sz w:val="25"/>
              </w:rPr>
              <w:t>4</w:t>
            </w:r>
          </w:p>
        </w:tc>
        <w:tc>
          <w:tcPr>
            <w:tcW w:w="2812" w:type="dxa"/>
          </w:tcPr>
          <w:p>
            <w:pPr>
              <w:pStyle w:val="TableParagraph"/>
              <w:spacing w:line="252" w:lineRule="exact" w:before="210"/>
              <w:ind w:left="180" w:right="158" w:firstLine="2"/>
              <w:rPr>
                <w:sz w:val="23"/>
              </w:rPr>
            </w:pPr>
            <w:r>
              <w:rPr>
                <w:w w:val="85"/>
                <w:sz w:val="23"/>
              </w:rPr>
              <w:t>Colonizaçáo</w:t>
            </w:r>
            <w:r>
              <w:rPr>
                <w:spacing w:val="-7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bactenana </w:t>
            </w:r>
            <w:r>
              <w:rPr>
                <w:spacing w:val="-2"/>
                <w:w w:val="80"/>
                <w:sz w:val="23"/>
              </w:rPr>
              <w:t>subót</w:t>
            </w:r>
            <w:r>
              <w:rPr>
                <w:spacing w:val="-15"/>
                <w:w w:val="80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ma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no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inicio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da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vida.</w:t>
            </w:r>
          </w:p>
        </w:tc>
      </w:tr>
      <w:tr>
        <w:trPr>
          <w:trHeight w:val="983" w:hRule="atLeast"/>
        </w:trPr>
        <w:tc>
          <w:tcPr>
            <w:tcW w:w="2304" w:type="dxa"/>
          </w:tcPr>
          <w:p>
            <w:pPr>
              <w:pStyle w:val="TableParagraph"/>
              <w:spacing w:line="228" w:lineRule="auto" w:before="212"/>
              <w:ind w:left="139"/>
              <w:rPr>
                <w:sz w:val="23"/>
              </w:rPr>
            </w:pPr>
            <w:r>
              <w:rPr>
                <w:w w:val="75"/>
                <w:sz w:val="23"/>
              </w:rPr>
              <w:t>Ansiedade, Depressão, </w:t>
            </w:r>
            <w:r>
              <w:rPr>
                <w:spacing w:val="-2"/>
                <w:w w:val="85"/>
                <w:sz w:val="23"/>
              </w:rPr>
              <w:t>Insônia</w:t>
            </w:r>
          </w:p>
        </w:tc>
        <w:tc>
          <w:tcPr>
            <w:tcW w:w="1982" w:type="dxa"/>
          </w:tcPr>
          <w:p>
            <w:pPr>
              <w:pStyle w:val="TableParagraph"/>
              <w:spacing w:before="36"/>
              <w:rPr>
                <w:sz w:val="20"/>
              </w:rPr>
            </w:pPr>
          </w:p>
          <w:p>
            <w:pPr>
              <w:pStyle w:val="TableParagraph"/>
              <w:spacing w:line="158" w:lineRule="exact"/>
              <w:ind w:left="114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4863" cy="100583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12" w:type="dxa"/>
          </w:tcPr>
          <w:p>
            <w:pPr>
              <w:pStyle w:val="TableParagraph"/>
              <w:spacing w:line="252" w:lineRule="exact" w:before="207"/>
              <w:ind w:left="185" w:right="158" w:hanging="9"/>
              <w:rPr>
                <w:sz w:val="23"/>
              </w:rPr>
            </w:pPr>
            <w:r>
              <w:rPr>
                <w:w w:val="85"/>
                <w:sz w:val="23"/>
              </w:rPr>
              <w:t>Disbiose associada à </w:t>
            </w:r>
            <w:r>
              <w:rPr>
                <w:w w:val="75"/>
                <w:sz w:val="23"/>
              </w:rPr>
              <w:t>disfunção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do eixo intestino- </w:t>
            </w:r>
            <w:r>
              <w:rPr>
                <w:spacing w:val="-2"/>
                <w:w w:val="85"/>
                <w:sz w:val="23"/>
              </w:rPr>
              <w:t>cérebro.</w:t>
            </w:r>
          </w:p>
        </w:tc>
      </w:tr>
      <w:tr>
        <w:trPr>
          <w:trHeight w:val="733" w:hRule="atLeast"/>
        </w:trPr>
        <w:tc>
          <w:tcPr>
            <w:tcW w:w="2304" w:type="dxa"/>
          </w:tcPr>
          <w:p>
            <w:pPr>
              <w:pStyle w:val="TableParagraph"/>
              <w:spacing w:before="204"/>
              <w:ind w:left="142"/>
              <w:rPr>
                <w:sz w:val="23"/>
              </w:rPr>
            </w:pPr>
            <w:r>
              <w:rPr>
                <w:spacing w:val="-2"/>
                <w:w w:val="80"/>
                <w:sz w:val="23"/>
              </w:rPr>
              <w:t>Uso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de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Antialérgicos</w:t>
            </w:r>
          </w:p>
        </w:tc>
        <w:tc>
          <w:tcPr>
            <w:tcW w:w="1982" w:type="dxa"/>
          </w:tcPr>
          <w:p>
            <w:pPr>
              <w:pStyle w:val="TableParagraph"/>
              <w:spacing w:before="45"/>
              <w:rPr>
                <w:sz w:val="20"/>
              </w:rPr>
            </w:pPr>
          </w:p>
          <w:p>
            <w:pPr>
              <w:pStyle w:val="TableParagraph"/>
              <w:spacing w:line="151" w:lineRule="exact"/>
              <w:ind w:left="115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4863" cy="96012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12" w:type="dxa"/>
          </w:tcPr>
          <w:p>
            <w:pPr>
              <w:pStyle w:val="TableParagraph"/>
              <w:spacing w:line="252" w:lineRule="exact" w:before="210"/>
              <w:ind w:left="185" w:right="158" w:hanging="3"/>
              <w:rPr>
                <w:sz w:val="25"/>
              </w:rPr>
            </w:pPr>
            <w:r>
              <w:rPr>
                <w:w w:val="70"/>
                <w:sz w:val="25"/>
              </w:rPr>
              <w:t>Podem</w:t>
            </w:r>
            <w:r>
              <w:rPr>
                <w:spacing w:val="-18"/>
                <w:sz w:val="25"/>
              </w:rPr>
              <w:t> </w:t>
            </w:r>
            <w:r>
              <w:rPr>
                <w:w w:val="70"/>
                <w:sz w:val="25"/>
              </w:rPr>
              <w:t>alterar</w:t>
            </w:r>
            <w:r>
              <w:rPr>
                <w:spacing w:val="-17"/>
                <w:sz w:val="25"/>
              </w:rPr>
              <w:t> </w:t>
            </w:r>
            <w:r>
              <w:rPr>
                <w:w w:val="70"/>
                <w:sz w:val="25"/>
              </w:rPr>
              <w:t>barreiras </w:t>
            </w:r>
            <w:r>
              <w:rPr>
                <w:spacing w:val="-2"/>
                <w:w w:val="75"/>
                <w:sz w:val="25"/>
              </w:rPr>
              <w:t>mucosas</w:t>
            </w:r>
            <w:r>
              <w:rPr>
                <w:spacing w:val="-9"/>
                <w:sz w:val="25"/>
              </w:rPr>
              <w:t> </w:t>
            </w:r>
            <w:r>
              <w:rPr>
                <w:spacing w:val="-2"/>
                <w:w w:val="75"/>
                <w:sz w:val="25"/>
              </w:rPr>
              <w:t>e</w:t>
            </w:r>
            <w:r>
              <w:rPr>
                <w:spacing w:val="-6"/>
                <w:w w:val="75"/>
                <w:sz w:val="25"/>
              </w:rPr>
              <w:t> </w:t>
            </w:r>
            <w:r>
              <w:rPr>
                <w:spacing w:val="-2"/>
                <w:w w:val="75"/>
                <w:sz w:val="25"/>
              </w:rPr>
              <w:t>microbiota.</w:t>
            </w:r>
          </w:p>
        </w:tc>
      </w:tr>
      <w:tr>
        <w:trPr>
          <w:trHeight w:val="743" w:hRule="atLeast"/>
        </w:trPr>
        <w:tc>
          <w:tcPr>
            <w:tcW w:w="2304" w:type="dxa"/>
          </w:tcPr>
          <w:p>
            <w:pPr>
              <w:pStyle w:val="TableParagraph"/>
              <w:spacing w:line="228" w:lineRule="auto" w:before="214"/>
              <w:ind w:left="157" w:hanging="5"/>
              <w:rPr>
                <w:sz w:val="23"/>
              </w:rPr>
            </w:pPr>
            <w:r>
              <w:rPr>
                <w:w w:val="75"/>
                <w:sz w:val="23"/>
              </w:rPr>
              <w:t>Antibióticos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ao longo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da </w:t>
            </w:r>
            <w:r>
              <w:rPr>
                <w:spacing w:val="-4"/>
                <w:w w:val="85"/>
                <w:sz w:val="23"/>
              </w:rPr>
              <w:t>vida</w:t>
            </w:r>
          </w:p>
        </w:tc>
        <w:tc>
          <w:tcPr>
            <w:tcW w:w="1982" w:type="dxa"/>
          </w:tcPr>
          <w:p>
            <w:pPr>
              <w:pStyle w:val="TableParagraph"/>
              <w:spacing w:before="45"/>
              <w:rPr>
                <w:sz w:val="20"/>
              </w:rPr>
            </w:pPr>
          </w:p>
          <w:p>
            <w:pPr>
              <w:pStyle w:val="TableParagraph"/>
              <w:spacing w:line="151" w:lineRule="exact"/>
              <w:ind w:left="1161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4863" cy="96012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12" w:type="dxa"/>
          </w:tcPr>
          <w:p>
            <w:pPr>
              <w:pStyle w:val="TableParagraph"/>
              <w:spacing w:line="252" w:lineRule="exact" w:before="219"/>
              <w:ind w:left="185" w:firstLine="11"/>
              <w:rPr>
                <w:sz w:val="25"/>
              </w:rPr>
            </w:pPr>
            <w:r>
              <w:rPr>
                <w:w w:val="70"/>
                <w:sz w:val="25"/>
              </w:rPr>
              <w:t>Causa</w:t>
            </w:r>
            <w:r>
              <w:rPr>
                <w:sz w:val="25"/>
              </w:rPr>
              <w:t> </w:t>
            </w:r>
            <w:r>
              <w:rPr>
                <w:w w:val="70"/>
                <w:sz w:val="25"/>
              </w:rPr>
              <w:t>direta</w:t>
            </w:r>
            <w:r>
              <w:rPr>
                <w:sz w:val="25"/>
              </w:rPr>
              <w:t> </w:t>
            </w:r>
            <w:r>
              <w:rPr>
                <w:w w:val="70"/>
                <w:sz w:val="25"/>
              </w:rPr>
              <w:t>de disbiose</w:t>
            </w:r>
            <w:r>
              <w:rPr>
                <w:sz w:val="25"/>
              </w:rPr>
              <w:t> </w:t>
            </w:r>
            <w:r>
              <w:rPr>
                <w:w w:val="70"/>
                <w:sz w:val="25"/>
              </w:rPr>
              <w:t>por perda</w:t>
            </w:r>
            <w:r>
              <w:rPr>
                <w:spacing w:val="-18"/>
                <w:sz w:val="25"/>
              </w:rPr>
              <w:t> </w:t>
            </w:r>
            <w:r>
              <w:rPr>
                <w:w w:val="70"/>
                <w:sz w:val="25"/>
              </w:rPr>
              <w:t>de</w:t>
            </w:r>
            <w:r>
              <w:rPr>
                <w:spacing w:val="-1"/>
                <w:w w:val="70"/>
                <w:sz w:val="25"/>
              </w:rPr>
              <w:t> </w:t>
            </w:r>
            <w:r>
              <w:rPr>
                <w:w w:val="70"/>
                <w:sz w:val="25"/>
              </w:rPr>
              <w:t>bar.térias</w:t>
            </w:r>
            <w:r>
              <w:rPr>
                <w:spacing w:val="-13"/>
                <w:sz w:val="25"/>
              </w:rPr>
              <w:t> </w:t>
            </w:r>
            <w:r>
              <w:rPr>
                <w:w w:val="70"/>
                <w:sz w:val="25"/>
              </w:rPr>
              <w:t>benéficas.</w:t>
            </w:r>
          </w:p>
        </w:tc>
      </w:tr>
      <w:tr>
        <w:trPr>
          <w:trHeight w:val="988" w:hRule="atLeast"/>
        </w:trPr>
        <w:tc>
          <w:tcPr>
            <w:tcW w:w="2304" w:type="dxa"/>
          </w:tcPr>
          <w:p>
            <w:pPr>
              <w:pStyle w:val="TableParagraph"/>
              <w:spacing w:line="228" w:lineRule="auto" w:before="212"/>
              <w:ind w:left="145" w:firstLine="7"/>
              <w:rPr>
                <w:sz w:val="23"/>
              </w:rPr>
            </w:pPr>
            <w:r>
              <w:rPr>
                <w:w w:val="75"/>
                <w:sz w:val="23"/>
              </w:rPr>
              <w:t>Antiinflamatôrios </w:t>
            </w:r>
            <w:r>
              <w:rPr>
                <w:w w:val="75"/>
                <w:sz w:val="23"/>
              </w:rPr>
              <w:t>nos </w:t>
            </w:r>
            <w:r>
              <w:rPr>
                <w:w w:val="85"/>
                <w:sz w:val="23"/>
              </w:rPr>
              <w:t>últimos</w:t>
            </w:r>
            <w:r>
              <w:rPr>
                <w:sz w:val="23"/>
              </w:rPr>
              <w:t> </w:t>
            </w:r>
            <w:r>
              <w:rPr>
                <w:w w:val="85"/>
                <w:sz w:val="23"/>
              </w:rPr>
              <w:t>6 meses</w:t>
            </w:r>
          </w:p>
        </w:tc>
        <w:tc>
          <w:tcPr>
            <w:tcW w:w="1982" w:type="dxa"/>
          </w:tcPr>
          <w:p>
            <w:pPr>
              <w:pStyle w:val="TableParagraph"/>
              <w:spacing w:before="36"/>
              <w:rPr>
                <w:sz w:val="20"/>
              </w:rPr>
            </w:pPr>
          </w:p>
          <w:p>
            <w:pPr>
              <w:pStyle w:val="TableParagraph"/>
              <w:spacing w:line="158" w:lineRule="exact"/>
              <w:ind w:left="1161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4863" cy="100584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12" w:type="dxa"/>
          </w:tcPr>
          <w:p>
            <w:pPr>
              <w:pStyle w:val="TableParagraph"/>
              <w:spacing w:line="228" w:lineRule="auto" w:before="212"/>
              <w:ind w:left="186" w:right="727" w:firstLine="4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Dano</w:t>
            </w:r>
            <w:r>
              <w:rPr>
                <w:spacing w:val="-5"/>
                <w:w w:val="85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direto</w:t>
            </w:r>
            <w:r>
              <w:rPr>
                <w:spacing w:val="-4"/>
                <w:w w:val="85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à</w:t>
            </w:r>
            <w:r>
              <w:rPr>
                <w:spacing w:val="-10"/>
                <w:w w:val="85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mucosa </w:t>
            </w:r>
            <w:r>
              <w:rPr>
                <w:spacing w:val="-2"/>
                <w:w w:val="80"/>
                <w:sz w:val="23"/>
              </w:rPr>
              <w:t>intestinal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e</w:t>
            </w:r>
            <w:r>
              <w:rPr>
                <w:spacing w:val="-7"/>
                <w:w w:val="80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aumento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da </w:t>
            </w:r>
            <w:r>
              <w:rPr>
                <w:spacing w:val="-2"/>
                <w:w w:val="90"/>
                <w:sz w:val="23"/>
              </w:rPr>
              <w:t>pemieabilidade.</w:t>
            </w:r>
          </w:p>
        </w:tc>
      </w:tr>
      <w:tr>
        <w:trPr>
          <w:trHeight w:val="983" w:hRule="atLeast"/>
        </w:trPr>
        <w:tc>
          <w:tcPr>
            <w:tcW w:w="2304" w:type="dxa"/>
          </w:tcPr>
          <w:p>
            <w:pPr>
              <w:pStyle w:val="TableParagraph"/>
              <w:spacing w:before="199"/>
              <w:ind w:left="160"/>
              <w:rPr>
                <w:sz w:val="23"/>
              </w:rPr>
            </w:pPr>
            <w:r>
              <w:rPr>
                <w:w w:val="75"/>
                <w:sz w:val="23"/>
              </w:rPr>
              <w:t>Antiócidos</w:t>
            </w:r>
            <w:r>
              <w:rPr>
                <w:spacing w:val="20"/>
                <w:sz w:val="23"/>
              </w:rPr>
              <w:t> </w:t>
            </w:r>
            <w:r>
              <w:rPr>
                <w:w w:val="75"/>
                <w:sz w:val="23"/>
              </w:rPr>
              <w:t>e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w w:val="75"/>
                <w:sz w:val="23"/>
              </w:rPr>
              <w:t>"prazôis”</w:t>
            </w:r>
          </w:p>
        </w:tc>
        <w:tc>
          <w:tcPr>
            <w:tcW w:w="1982" w:type="dxa"/>
          </w:tcPr>
          <w:p>
            <w:pPr>
              <w:pStyle w:val="TableParagraph"/>
              <w:spacing w:before="40" w:after="1"/>
              <w:rPr>
                <w:sz w:val="20"/>
              </w:rPr>
            </w:pPr>
          </w:p>
          <w:p>
            <w:pPr>
              <w:pStyle w:val="TableParagraph"/>
              <w:spacing w:line="151" w:lineRule="exact"/>
              <w:ind w:left="1161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4863" cy="96012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12" w:type="dxa"/>
          </w:tcPr>
          <w:p>
            <w:pPr>
              <w:pStyle w:val="TableParagraph"/>
              <w:spacing w:line="223" w:lineRule="auto" w:before="221"/>
              <w:ind w:left="192" w:hanging="3"/>
              <w:rPr>
                <w:sz w:val="23"/>
              </w:rPr>
            </w:pPr>
            <w:r>
              <w:rPr>
                <w:w w:val="80"/>
                <w:sz w:val="23"/>
              </w:rPr>
              <w:t>Hipocloridria favorece </w:t>
            </w:r>
            <w:r>
              <w:rPr>
                <w:w w:val="75"/>
                <w:sz w:val="23"/>
              </w:rPr>
              <w:t>crescimento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bacteriano</w:t>
            </w:r>
          </w:p>
          <w:p>
            <w:pPr>
              <w:pStyle w:val="TableParagraph"/>
              <w:spacing w:line="250" w:lineRule="exact"/>
              <w:ind w:left="193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anômalo.</w:t>
            </w:r>
          </w:p>
        </w:tc>
      </w:tr>
      <w:tr>
        <w:trPr>
          <w:trHeight w:val="738" w:hRule="atLeast"/>
        </w:trPr>
        <w:tc>
          <w:tcPr>
            <w:tcW w:w="2304" w:type="dxa"/>
          </w:tcPr>
          <w:p>
            <w:pPr>
              <w:pStyle w:val="TableParagraph"/>
              <w:spacing w:line="211" w:lineRule="auto" w:before="203"/>
              <w:ind w:left="143" w:firstLine="4"/>
              <w:rPr>
                <w:sz w:val="25"/>
              </w:rPr>
            </w:pPr>
            <w:r>
              <w:rPr>
                <w:w w:val="70"/>
                <w:sz w:val="25"/>
              </w:rPr>
              <w:t>Não</w:t>
            </w:r>
            <w:r>
              <w:rPr>
                <w:spacing w:val="-14"/>
                <w:sz w:val="25"/>
              </w:rPr>
              <w:t> </w:t>
            </w:r>
            <w:r>
              <w:rPr>
                <w:w w:val="70"/>
                <w:sz w:val="25"/>
              </w:rPr>
              <w:t>faz</w:t>
            </w:r>
            <w:r>
              <w:rPr>
                <w:spacing w:val="-15"/>
                <w:sz w:val="25"/>
              </w:rPr>
              <w:t> </w:t>
            </w:r>
            <w:r>
              <w:rPr>
                <w:w w:val="70"/>
                <w:sz w:val="25"/>
              </w:rPr>
              <w:t>Atividade</w:t>
            </w:r>
            <w:r>
              <w:rPr>
                <w:spacing w:val="-7"/>
                <w:sz w:val="25"/>
              </w:rPr>
              <w:t> </w:t>
            </w:r>
            <w:r>
              <w:rPr>
                <w:w w:val="70"/>
                <w:sz w:val="25"/>
              </w:rPr>
              <w:t>física pelo</w:t>
            </w:r>
            <w:r>
              <w:rPr>
                <w:spacing w:val="-13"/>
                <w:sz w:val="25"/>
              </w:rPr>
              <w:t> </w:t>
            </w:r>
            <w:r>
              <w:rPr>
                <w:w w:val="70"/>
                <w:sz w:val="25"/>
              </w:rPr>
              <w:t>menos</w:t>
            </w:r>
            <w:r>
              <w:rPr>
                <w:spacing w:val="4"/>
                <w:sz w:val="25"/>
              </w:rPr>
              <w:t> </w:t>
            </w:r>
            <w:r>
              <w:rPr>
                <w:w w:val="70"/>
                <w:sz w:val="25"/>
              </w:rPr>
              <w:t>3x</w:t>
            </w:r>
            <w:r>
              <w:rPr>
                <w:spacing w:val="-12"/>
                <w:sz w:val="25"/>
              </w:rPr>
              <w:t> </w:t>
            </w:r>
            <w:r>
              <w:rPr>
                <w:spacing w:val="-2"/>
                <w:w w:val="70"/>
                <w:sz w:val="25"/>
              </w:rPr>
              <w:t>semana</w:t>
            </w:r>
          </w:p>
        </w:tc>
        <w:tc>
          <w:tcPr>
            <w:tcW w:w="1982" w:type="dxa"/>
          </w:tcPr>
          <w:p>
            <w:pPr>
              <w:pStyle w:val="TableParagraph"/>
              <w:spacing w:before="194"/>
              <w:ind w:left="438"/>
              <w:jc w:val="center"/>
              <w:rPr>
                <w:sz w:val="23"/>
              </w:rPr>
            </w:pPr>
            <w:r>
              <w:rPr>
                <w:color w:val="1A1A1A"/>
                <w:spacing w:val="-10"/>
                <w:w w:val="90"/>
                <w:sz w:val="23"/>
              </w:rPr>
              <w:t>4</w:t>
            </w:r>
          </w:p>
        </w:tc>
        <w:tc>
          <w:tcPr>
            <w:tcW w:w="2812" w:type="dxa"/>
          </w:tcPr>
          <w:p>
            <w:pPr>
              <w:pStyle w:val="TableParagraph"/>
              <w:spacing w:line="211" w:lineRule="auto" w:before="211"/>
              <w:ind w:left="193" w:hanging="5"/>
              <w:rPr>
                <w:sz w:val="25"/>
              </w:rPr>
            </w:pPr>
            <w:r>
              <w:rPr>
                <w:w w:val="70"/>
                <w:sz w:val="25"/>
              </w:rPr>
              <w:t>Exercício</w:t>
            </w:r>
            <w:r>
              <w:rPr>
                <w:spacing w:val="-15"/>
                <w:sz w:val="25"/>
              </w:rPr>
              <w:t> </w:t>
            </w:r>
            <w:r>
              <w:rPr>
                <w:w w:val="70"/>
                <w:sz w:val="25"/>
              </w:rPr>
              <w:t>físico</w:t>
            </w:r>
            <w:r>
              <w:rPr>
                <w:spacing w:val="-17"/>
                <w:sz w:val="25"/>
              </w:rPr>
              <w:t> </w:t>
            </w:r>
            <w:r>
              <w:rPr>
                <w:w w:val="70"/>
                <w:sz w:val="25"/>
              </w:rPr>
              <w:t>melhora diversidade</w:t>
            </w:r>
            <w:r>
              <w:rPr>
                <w:spacing w:val="-5"/>
                <w:sz w:val="25"/>
              </w:rPr>
              <w:t> </w:t>
            </w:r>
            <w:r>
              <w:rPr>
                <w:spacing w:val="-2"/>
                <w:w w:val="70"/>
                <w:sz w:val="25"/>
              </w:rPr>
              <w:t>n›icrobiana.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1682495</wp:posOffset>
            </wp:positionH>
            <wp:positionV relativeFrom="page">
              <wp:posOffset>7173467</wp:posOffset>
            </wp:positionV>
            <wp:extent cx="4992624" cy="96012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footerReference w:type="default" r:id="rId22"/>
          <w:footerReference w:type="even" r:id="rId23"/>
          <w:pgSz w:w="11910" w:h="16840"/>
          <w:pgMar w:header="0" w:footer="5221" w:top="820" w:bottom="5420" w:left="141" w:right="141"/>
          <w:pgNumType w:start="143"/>
        </w:sectPr>
      </w:pPr>
    </w:p>
    <w:p>
      <w:pPr>
        <w:pStyle w:val="BodyText"/>
        <w:spacing w:before="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1732788</wp:posOffset>
            </wp:positionH>
            <wp:positionV relativeFrom="page">
              <wp:posOffset>7557516</wp:posOffset>
            </wp:positionV>
            <wp:extent cx="470915" cy="466344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5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331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2002"/>
        <w:gridCol w:w="2813"/>
      </w:tblGrid>
      <w:tr>
        <w:trPr>
          <w:trHeight w:val="1007" w:hRule="atLeast"/>
        </w:trPr>
        <w:tc>
          <w:tcPr>
            <w:tcW w:w="2266" w:type="dxa"/>
          </w:tcPr>
          <w:p>
            <w:pPr>
              <w:pStyle w:val="TableParagraph"/>
              <w:spacing w:line="228" w:lineRule="auto" w:before="229"/>
              <w:ind w:left="127" w:firstLine="4"/>
              <w:rPr>
                <w:sz w:val="23"/>
              </w:rPr>
            </w:pPr>
            <w:r>
              <w:rPr>
                <w:w w:val="75"/>
                <w:sz w:val="23"/>
              </w:rPr>
              <w:t>Baixa</w:t>
            </w:r>
            <w:r>
              <w:rPr>
                <w:spacing w:val="-2"/>
                <w:sz w:val="23"/>
              </w:rPr>
              <w:t> </w:t>
            </w:r>
            <w:r>
              <w:rPr>
                <w:w w:val="75"/>
                <w:sz w:val="23"/>
              </w:rPr>
              <w:t>ingestão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de fibras </w:t>
            </w:r>
            <w:r>
              <w:rPr>
                <w:w w:val="85"/>
                <w:sz w:val="23"/>
              </w:rPr>
              <w:t>(frutas, verduras e </w:t>
            </w:r>
            <w:r>
              <w:rPr>
                <w:spacing w:val="-2"/>
                <w:w w:val="85"/>
                <w:sz w:val="23"/>
              </w:rPr>
              <w:t>legumes)</w:t>
            </w:r>
          </w:p>
        </w:tc>
        <w:tc>
          <w:tcPr>
            <w:tcW w:w="2002" w:type="dxa"/>
          </w:tcPr>
          <w:p>
            <w:pPr>
              <w:pStyle w:val="TableParagraph"/>
              <w:spacing w:before="52" w:after="1"/>
              <w:rPr>
                <w:sz w:val="20"/>
              </w:rPr>
            </w:pPr>
          </w:p>
          <w:p>
            <w:pPr>
              <w:pStyle w:val="TableParagraph"/>
              <w:spacing w:line="158" w:lineRule="exact"/>
              <w:ind w:left="117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0291" cy="100583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1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13" w:type="dxa"/>
          </w:tcPr>
          <w:p>
            <w:pPr>
              <w:pStyle w:val="TableParagraph"/>
              <w:spacing w:line="228" w:lineRule="auto" w:before="229"/>
              <w:ind w:left="178" w:firstLine="3"/>
              <w:rPr>
                <w:sz w:val="23"/>
              </w:rPr>
            </w:pPr>
            <w:r>
              <w:rPr>
                <w:w w:val="75"/>
                <w:sz w:val="23"/>
              </w:rPr>
              <w:t>Fibras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alimentam </w:t>
            </w:r>
            <w:r>
              <w:rPr>
                <w:w w:val="75"/>
                <w:sz w:val="23"/>
              </w:rPr>
              <w:t>bactérias </w:t>
            </w:r>
            <w:r>
              <w:rPr>
                <w:w w:val="85"/>
                <w:sz w:val="23"/>
              </w:rPr>
              <w:t>benéfcas (prebióticos).</w:t>
            </w:r>
          </w:p>
        </w:tc>
      </w:tr>
      <w:tr>
        <w:trPr>
          <w:trHeight w:val="743" w:hRule="atLeast"/>
        </w:trPr>
        <w:tc>
          <w:tcPr>
            <w:tcW w:w="2266" w:type="dxa"/>
          </w:tcPr>
          <w:p>
            <w:pPr>
              <w:pStyle w:val="TableParagraph"/>
              <w:spacing w:line="228" w:lineRule="auto" w:before="214"/>
              <w:ind w:left="134" w:hanging="5"/>
              <w:rPr>
                <w:sz w:val="23"/>
              </w:rPr>
            </w:pPr>
            <w:r>
              <w:rPr>
                <w:w w:val="75"/>
                <w:sz w:val="23"/>
              </w:rPr>
              <w:t>Estresse</w:t>
            </w:r>
            <w:r>
              <w:rPr>
                <w:spacing w:val="-12"/>
                <w:sz w:val="23"/>
              </w:rPr>
              <w:t> </w:t>
            </w:r>
            <w:r>
              <w:rPr>
                <w:w w:val="75"/>
                <w:sz w:val="23"/>
              </w:rPr>
              <w:t>físiCo</w:t>
            </w:r>
            <w:r>
              <w:rPr>
                <w:spacing w:val="-15"/>
                <w:sz w:val="23"/>
              </w:rPr>
              <w:t> </w:t>
            </w:r>
            <w:r>
              <w:rPr>
                <w:w w:val="75"/>
                <w:sz w:val="23"/>
              </w:rPr>
              <w:t>e</w:t>
            </w:r>
            <w:r>
              <w:rPr>
                <w:spacing w:val="-3"/>
                <w:w w:val="75"/>
                <w:sz w:val="23"/>
              </w:rPr>
              <w:t> </w:t>
            </w:r>
            <w:r>
              <w:rPr>
                <w:w w:val="75"/>
                <w:sz w:val="23"/>
              </w:rPr>
              <w:t>mental </w:t>
            </w:r>
            <w:r>
              <w:rPr>
                <w:w w:val="85"/>
                <w:sz w:val="23"/>
              </w:rPr>
              <w:t>(allos níveis)</w:t>
            </w:r>
          </w:p>
        </w:tc>
        <w:tc>
          <w:tcPr>
            <w:tcW w:w="2002" w:type="dxa"/>
          </w:tcPr>
          <w:p>
            <w:pPr>
              <w:pStyle w:val="TableParagraph"/>
              <w:spacing w:before="38"/>
              <w:rPr>
                <w:sz w:val="20"/>
              </w:rPr>
            </w:pPr>
          </w:p>
          <w:p>
            <w:pPr>
              <w:pStyle w:val="TableParagraph"/>
              <w:spacing w:line="158" w:lineRule="exact"/>
              <w:ind w:left="116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4863" cy="100583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13" w:type="dxa"/>
          </w:tcPr>
          <w:p>
            <w:pPr>
              <w:pStyle w:val="TableParagraph"/>
              <w:spacing w:line="228" w:lineRule="auto" w:before="214"/>
              <w:ind w:left="185" w:firstLine="1"/>
              <w:rPr>
                <w:sz w:val="23"/>
              </w:rPr>
            </w:pPr>
            <w:r>
              <w:rPr>
                <w:w w:val="85"/>
                <w:sz w:val="23"/>
              </w:rPr>
              <w:t>Aumenta</w:t>
            </w:r>
            <w:r>
              <w:rPr>
                <w:spacing w:val="-7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permeabilidade </w:t>
            </w:r>
            <w:r>
              <w:rPr>
                <w:w w:val="75"/>
                <w:sz w:val="23"/>
              </w:rPr>
              <w:t>intestinal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e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altera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a microbiota.</w:t>
            </w:r>
          </w:p>
        </w:tc>
      </w:tr>
      <w:tr>
        <w:trPr>
          <w:trHeight w:val="724" w:hRule="atLeast"/>
        </w:trPr>
        <w:tc>
          <w:tcPr>
            <w:tcW w:w="2266" w:type="dxa"/>
          </w:tcPr>
          <w:p>
            <w:pPr>
              <w:pStyle w:val="TableParagraph"/>
              <w:spacing w:before="201"/>
              <w:ind w:left="129"/>
              <w:rPr>
                <w:sz w:val="23"/>
              </w:rPr>
            </w:pPr>
            <w:r>
              <w:rPr>
                <w:w w:val="75"/>
                <w:sz w:val="23"/>
              </w:rPr>
              <w:t>Gases,</w:t>
            </w:r>
            <w:r>
              <w:rPr>
                <w:spacing w:val="8"/>
                <w:sz w:val="23"/>
              </w:rPr>
              <w:t> </w:t>
            </w:r>
            <w:r>
              <w:rPr>
                <w:w w:val="75"/>
                <w:sz w:val="23"/>
              </w:rPr>
              <w:t>barriga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w w:val="75"/>
                <w:sz w:val="23"/>
              </w:rPr>
              <w:t>inchada</w:t>
            </w:r>
          </w:p>
        </w:tc>
        <w:tc>
          <w:tcPr>
            <w:tcW w:w="2002" w:type="dxa"/>
          </w:tcPr>
          <w:p>
            <w:pPr>
              <w:pStyle w:val="TableParagraph"/>
              <w:spacing w:before="183"/>
              <w:ind w:right="731"/>
              <w:jc w:val="right"/>
              <w:rPr>
                <w:sz w:val="25"/>
              </w:rPr>
            </w:pPr>
            <w:r>
              <w:rPr>
                <w:spacing w:val="-10"/>
                <w:w w:val="80"/>
                <w:sz w:val="25"/>
              </w:rPr>
              <w:t>5</w:t>
            </w:r>
          </w:p>
        </w:tc>
        <w:tc>
          <w:tcPr>
            <w:tcW w:w="2813" w:type="dxa"/>
          </w:tcPr>
          <w:p>
            <w:pPr>
              <w:pStyle w:val="TableParagraph"/>
              <w:spacing w:line="252" w:lineRule="exact" w:before="200"/>
              <w:ind w:left="184" w:hanging="2"/>
              <w:rPr>
                <w:sz w:val="23"/>
              </w:rPr>
            </w:pPr>
            <w:r>
              <w:rPr>
                <w:w w:val="75"/>
                <w:sz w:val="23"/>
              </w:rPr>
              <w:t>Sinais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típicos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de disbiose e </w:t>
            </w:r>
            <w:r>
              <w:rPr>
                <w:w w:val="80"/>
                <w:sz w:val="23"/>
              </w:rPr>
              <w:t>fermentação desregulada.</w:t>
            </w:r>
          </w:p>
        </w:tc>
      </w:tr>
      <w:tr>
        <w:trPr>
          <w:trHeight w:val="1017" w:hRule="atLeast"/>
        </w:trPr>
        <w:tc>
          <w:tcPr>
            <w:tcW w:w="2266" w:type="dxa"/>
          </w:tcPr>
          <w:p>
            <w:pPr>
              <w:pStyle w:val="TableParagraph"/>
              <w:spacing w:before="218"/>
              <w:ind w:left="127"/>
              <w:rPr>
                <w:sz w:val="23"/>
              </w:rPr>
            </w:pPr>
            <w:r>
              <w:rPr>
                <w:w w:val="75"/>
                <w:sz w:val="23"/>
              </w:rPr>
              <w:t>Idade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(+ácido)</w:t>
            </w:r>
          </w:p>
        </w:tc>
        <w:tc>
          <w:tcPr>
            <w:tcW w:w="2002" w:type="dxa"/>
          </w:tcPr>
          <w:p>
            <w:pPr>
              <w:pStyle w:val="TableParagraph"/>
              <w:spacing w:before="37"/>
              <w:rPr>
                <w:sz w:val="19"/>
              </w:rPr>
            </w:pPr>
          </w:p>
          <w:p>
            <w:pPr>
              <w:pStyle w:val="TableParagraph"/>
              <w:ind w:right="727"/>
              <w:jc w:val="right"/>
              <w:rPr>
                <w:sz w:val="19"/>
              </w:rPr>
            </w:pPr>
            <w:r>
              <w:rPr>
                <w:color w:val="0C0C0C"/>
                <w:spacing w:val="-10"/>
                <w:sz w:val="19"/>
              </w:rPr>
              <w:t>5</w:t>
            </w:r>
          </w:p>
        </w:tc>
        <w:tc>
          <w:tcPr>
            <w:tcW w:w="2813" w:type="dxa"/>
          </w:tcPr>
          <w:p>
            <w:pPr>
              <w:pStyle w:val="TableParagraph"/>
              <w:spacing w:line="228" w:lineRule="auto" w:before="229"/>
              <w:ind w:left="178" w:hanging="4"/>
              <w:rPr>
                <w:sz w:val="23"/>
              </w:rPr>
            </w:pPr>
            <w:r>
              <w:rPr>
                <w:w w:val="75"/>
                <w:sz w:val="23"/>
              </w:rPr>
              <w:t>Envelhecimento associado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a </w:t>
            </w:r>
            <w:r>
              <w:rPr>
                <w:w w:val="80"/>
                <w:sz w:val="23"/>
              </w:rPr>
              <w:t>redução</w:t>
            </w:r>
            <w:r>
              <w:rPr>
                <w:spacing w:val="-4"/>
                <w:sz w:val="23"/>
              </w:rPr>
              <w:t> </w:t>
            </w:r>
            <w:r>
              <w:rPr>
                <w:w w:val="80"/>
                <w:sz w:val="23"/>
              </w:rPr>
              <w:t>de</w:t>
            </w:r>
            <w:r>
              <w:rPr>
                <w:spacing w:val="-4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ócido gástrico e </w:t>
            </w:r>
            <w:r>
              <w:rPr>
                <w:w w:val="85"/>
                <w:sz w:val="23"/>
              </w:rPr>
              <w:t>alterações</w:t>
            </w:r>
            <w:r>
              <w:rPr>
                <w:spacing w:val="-7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microbianas.</w:t>
            </w:r>
          </w:p>
        </w:tc>
      </w:tr>
      <w:tr>
        <w:trPr>
          <w:trHeight w:val="724" w:hRule="atLeast"/>
        </w:trPr>
        <w:tc>
          <w:tcPr>
            <w:tcW w:w="2266" w:type="dxa"/>
          </w:tcPr>
          <w:p>
            <w:pPr>
              <w:pStyle w:val="TableParagraph"/>
              <w:spacing w:before="194"/>
              <w:ind w:left="127"/>
              <w:rPr>
                <w:sz w:val="23"/>
              </w:rPr>
            </w:pPr>
            <w:r>
              <w:rPr>
                <w:w w:val="75"/>
                <w:sz w:val="23"/>
              </w:rPr>
              <w:t>Intestino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irri(ável</w:t>
            </w:r>
          </w:p>
        </w:tc>
        <w:tc>
          <w:tcPr>
            <w:tcW w:w="2002" w:type="dxa"/>
          </w:tcPr>
          <w:p>
            <w:pPr>
              <w:pStyle w:val="TableParagraph"/>
              <w:spacing w:before="28" w:after="1"/>
              <w:rPr>
                <w:sz w:val="20"/>
              </w:rPr>
            </w:pPr>
          </w:p>
          <w:p>
            <w:pPr>
              <w:pStyle w:val="TableParagraph"/>
              <w:spacing w:line="158" w:lineRule="exact"/>
              <w:ind w:left="115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9436" cy="100583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13" w:type="dxa"/>
          </w:tcPr>
          <w:p>
            <w:pPr>
              <w:pStyle w:val="TableParagraph"/>
              <w:spacing w:line="252" w:lineRule="exact" w:before="200"/>
              <w:ind w:left="178"/>
              <w:rPr>
                <w:sz w:val="23"/>
              </w:rPr>
            </w:pPr>
            <w:r>
              <w:rPr>
                <w:w w:val="75"/>
                <w:sz w:val="23"/>
              </w:rPr>
              <w:t>Altamente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correlacionado com </w:t>
            </w:r>
            <w:r>
              <w:rPr>
                <w:w w:val="85"/>
                <w:sz w:val="23"/>
              </w:rPr>
              <w:t>disbiose</w:t>
            </w:r>
            <w:r>
              <w:rPr>
                <w:spacing w:val="-7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e</w:t>
            </w:r>
            <w:r>
              <w:rPr>
                <w:spacing w:val="-8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pem</w:t>
            </w:r>
            <w:r>
              <w:rPr>
                <w:spacing w:val="-7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eabilidade.</w:t>
            </w:r>
          </w:p>
        </w:tc>
      </w:tr>
      <w:tr>
        <w:trPr>
          <w:trHeight w:val="733" w:hRule="atLeast"/>
        </w:trPr>
        <w:tc>
          <w:tcPr>
            <w:tcW w:w="2266" w:type="dxa"/>
          </w:tcPr>
          <w:p>
            <w:pPr>
              <w:pStyle w:val="TableParagraph"/>
              <w:spacing w:line="252" w:lineRule="exact" w:before="209"/>
              <w:ind w:left="133" w:hanging="11"/>
              <w:rPr>
                <w:sz w:val="23"/>
              </w:rPr>
            </w:pPr>
            <w:r>
              <w:rPr>
                <w:spacing w:val="-2"/>
                <w:w w:val="80"/>
                <w:sz w:val="23"/>
              </w:rPr>
              <w:t>Prisão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de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venlre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ou </w:t>
            </w:r>
            <w:r>
              <w:rPr>
                <w:spacing w:val="-2"/>
                <w:w w:val="90"/>
                <w:sz w:val="23"/>
              </w:rPr>
              <w:t>diarreias</w:t>
            </w:r>
          </w:p>
        </w:tc>
        <w:tc>
          <w:tcPr>
            <w:tcW w:w="2002" w:type="dxa"/>
          </w:tcPr>
          <w:p>
            <w:pPr>
              <w:pStyle w:val="TableParagraph"/>
              <w:spacing w:before="30"/>
              <w:rPr>
                <w:sz w:val="19"/>
              </w:rPr>
            </w:pPr>
          </w:p>
          <w:p>
            <w:pPr>
              <w:pStyle w:val="TableParagraph"/>
              <w:ind w:right="736"/>
              <w:jc w:val="right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5</w:t>
            </w:r>
          </w:p>
        </w:tc>
        <w:tc>
          <w:tcPr>
            <w:tcW w:w="2813" w:type="dxa"/>
          </w:tcPr>
          <w:p>
            <w:pPr>
              <w:pStyle w:val="TableParagraph"/>
              <w:spacing w:line="252" w:lineRule="exact" w:before="209"/>
              <w:ind w:left="178" w:hanging="7"/>
              <w:rPr>
                <w:sz w:val="23"/>
              </w:rPr>
            </w:pPr>
            <w:r>
              <w:rPr>
                <w:spacing w:val="-2"/>
                <w:w w:val="80"/>
                <w:sz w:val="23"/>
              </w:rPr>
              <w:t>Indica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alteração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da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flora, </w:t>
            </w:r>
            <w:r>
              <w:rPr>
                <w:w w:val="85"/>
                <w:sz w:val="23"/>
              </w:rPr>
              <w:t>motilidade</w:t>
            </w:r>
            <w:r>
              <w:rPr>
                <w:spacing w:val="-7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e</w:t>
            </w:r>
            <w:r>
              <w:rPr>
                <w:spacing w:val="-6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absorção.</w:t>
            </w:r>
          </w:p>
        </w:tc>
      </w:tr>
      <w:tr>
        <w:trPr>
          <w:trHeight w:val="993" w:hRule="atLeast"/>
        </w:trPr>
        <w:tc>
          <w:tcPr>
            <w:tcW w:w="2266" w:type="dxa"/>
          </w:tcPr>
          <w:p>
            <w:pPr>
              <w:pStyle w:val="TableParagraph"/>
              <w:spacing w:line="223" w:lineRule="auto" w:before="233"/>
              <w:ind w:left="132" w:right="178" w:hanging="9"/>
              <w:rPr>
                <w:sz w:val="23"/>
              </w:rPr>
            </w:pPr>
            <w:r>
              <w:rPr>
                <w:w w:val="85"/>
                <w:sz w:val="23"/>
              </w:rPr>
              <w:t>Rinites, sinusites, </w:t>
            </w:r>
            <w:r>
              <w:rPr>
                <w:w w:val="75"/>
                <w:sz w:val="23"/>
              </w:rPr>
              <w:t>cistites, bronquite,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asma</w:t>
            </w:r>
          </w:p>
        </w:tc>
        <w:tc>
          <w:tcPr>
            <w:tcW w:w="2002" w:type="dxa"/>
          </w:tcPr>
          <w:p>
            <w:pPr>
              <w:pStyle w:val="TableParagraph"/>
              <w:spacing w:before="37"/>
              <w:rPr>
                <w:sz w:val="19"/>
              </w:rPr>
            </w:pPr>
          </w:p>
          <w:p>
            <w:pPr>
              <w:pStyle w:val="TableParagraph"/>
              <w:ind w:right="736"/>
              <w:jc w:val="right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5</w:t>
            </w:r>
          </w:p>
        </w:tc>
        <w:tc>
          <w:tcPr>
            <w:tcW w:w="2813" w:type="dxa"/>
          </w:tcPr>
          <w:p>
            <w:pPr>
              <w:pStyle w:val="TableParagraph"/>
              <w:spacing w:line="201" w:lineRule="auto" w:before="229"/>
              <w:ind w:left="183" w:hanging="2"/>
              <w:rPr>
                <w:sz w:val="26"/>
              </w:rPr>
            </w:pPr>
            <w:r>
              <w:rPr>
                <w:w w:val="75"/>
                <w:sz w:val="26"/>
              </w:rPr>
              <w:t>Quadros infamatórios </w:t>
            </w:r>
            <w:r>
              <w:rPr>
                <w:w w:val="65"/>
                <w:sz w:val="26"/>
              </w:rPr>
              <w:t>associados</w:t>
            </w:r>
            <w:r>
              <w:rPr>
                <w:sz w:val="26"/>
              </w:rPr>
              <w:t> </w:t>
            </w:r>
            <w:r>
              <w:rPr>
                <w:w w:val="65"/>
                <w:sz w:val="26"/>
              </w:rPr>
              <w:t>à</w:t>
            </w:r>
            <w:r>
              <w:rPr>
                <w:spacing w:val="-13"/>
                <w:sz w:val="26"/>
              </w:rPr>
              <w:t> </w:t>
            </w:r>
            <w:r>
              <w:rPr>
                <w:w w:val="65"/>
                <w:sz w:val="26"/>
              </w:rPr>
              <w:t>disbiose</w:t>
            </w:r>
            <w:r>
              <w:rPr>
                <w:sz w:val="26"/>
              </w:rPr>
              <w:t> </w:t>
            </w:r>
            <w:r>
              <w:rPr>
                <w:w w:val="65"/>
                <w:sz w:val="26"/>
              </w:rPr>
              <w:t>e</w:t>
            </w:r>
          </w:p>
          <w:p>
            <w:pPr>
              <w:pStyle w:val="TableParagraph"/>
              <w:spacing w:line="241" w:lineRule="exact"/>
              <w:ind w:left="176"/>
              <w:rPr>
                <w:sz w:val="26"/>
              </w:rPr>
            </w:pPr>
            <w:r>
              <w:rPr>
                <w:spacing w:val="-2"/>
                <w:w w:val="80"/>
                <w:sz w:val="26"/>
              </w:rPr>
              <w:t>imunidade.</w:t>
            </w:r>
          </w:p>
        </w:tc>
      </w:tr>
      <w:tr>
        <w:trPr>
          <w:trHeight w:val="1002" w:hRule="atLeast"/>
        </w:trPr>
        <w:tc>
          <w:tcPr>
            <w:tcW w:w="2266" w:type="dxa"/>
          </w:tcPr>
          <w:p>
            <w:pPr>
              <w:pStyle w:val="TableParagraph"/>
              <w:spacing w:line="235" w:lineRule="auto" w:before="215"/>
              <w:ind w:left="127" w:firstLine="3"/>
              <w:rPr>
                <w:sz w:val="23"/>
              </w:rPr>
            </w:pPr>
            <w:r>
              <w:rPr>
                <w:w w:val="85"/>
                <w:sz w:val="23"/>
              </w:rPr>
              <w:t>Saúde na infância </w:t>
            </w:r>
            <w:r>
              <w:rPr>
                <w:w w:val="75"/>
                <w:sz w:val="23"/>
              </w:rPr>
              <w:t>(grip9s, resfriados,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etc)</w:t>
            </w:r>
          </w:p>
        </w:tc>
        <w:tc>
          <w:tcPr>
            <w:tcW w:w="2002" w:type="dxa"/>
          </w:tcPr>
          <w:p>
            <w:pPr>
              <w:pStyle w:val="TableParagraph"/>
              <w:spacing w:before="199"/>
              <w:ind w:right="731"/>
              <w:jc w:val="right"/>
              <w:rPr>
                <w:sz w:val="25"/>
              </w:rPr>
            </w:pPr>
            <w:r>
              <w:rPr>
                <w:spacing w:val="-10"/>
                <w:w w:val="80"/>
                <w:sz w:val="25"/>
              </w:rPr>
              <w:t>5</w:t>
            </w:r>
          </w:p>
        </w:tc>
        <w:tc>
          <w:tcPr>
            <w:tcW w:w="2813" w:type="dxa"/>
          </w:tcPr>
          <w:p>
            <w:pPr>
              <w:pStyle w:val="TableParagraph"/>
              <w:spacing w:line="225" w:lineRule="auto" w:before="231"/>
              <w:ind w:left="170" w:right="282" w:firstLine="4"/>
              <w:jc w:val="both"/>
              <w:rPr>
                <w:sz w:val="23"/>
              </w:rPr>
            </w:pPr>
            <w:r>
              <w:rPr>
                <w:w w:val="75"/>
                <w:sz w:val="23"/>
              </w:rPr>
              <w:t>Repetição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de infecções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pode </w:t>
            </w:r>
            <w:r>
              <w:rPr>
                <w:w w:val="80"/>
                <w:sz w:val="23"/>
              </w:rPr>
              <w:t>indicar</w:t>
            </w:r>
            <w:r>
              <w:rPr>
                <w:spacing w:val="-4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desequilíbrio</w:t>
            </w:r>
            <w:r>
              <w:rPr>
                <w:spacing w:val="-3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imune</w:t>
            </w:r>
            <w:r>
              <w:rPr>
                <w:spacing w:val="-3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e </w:t>
            </w:r>
            <w:r>
              <w:rPr>
                <w:spacing w:val="-2"/>
                <w:w w:val="85"/>
                <w:sz w:val="23"/>
              </w:rPr>
              <w:t>microbiano.</w:t>
            </w:r>
          </w:p>
        </w:tc>
      </w:tr>
      <w:tr>
        <w:trPr>
          <w:trHeight w:val="738" w:hRule="atLeast"/>
        </w:trPr>
        <w:tc>
          <w:tcPr>
            <w:tcW w:w="2266" w:type="dxa"/>
          </w:tcPr>
          <w:p>
            <w:pPr>
              <w:pStyle w:val="TableParagraph"/>
              <w:spacing w:before="201"/>
              <w:ind w:left="128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Tabagismo</w:t>
            </w:r>
          </w:p>
        </w:tc>
        <w:tc>
          <w:tcPr>
            <w:tcW w:w="2002" w:type="dxa"/>
          </w:tcPr>
          <w:p>
            <w:pPr>
              <w:pStyle w:val="TableParagraph"/>
              <w:spacing w:before="183"/>
              <w:ind w:right="738"/>
              <w:jc w:val="right"/>
              <w:rPr>
                <w:sz w:val="25"/>
              </w:rPr>
            </w:pPr>
            <w:r>
              <w:rPr>
                <w:spacing w:val="-10"/>
                <w:w w:val="80"/>
                <w:sz w:val="25"/>
              </w:rPr>
              <w:t>5</w:t>
            </w:r>
          </w:p>
        </w:tc>
        <w:tc>
          <w:tcPr>
            <w:tcW w:w="2813" w:type="dxa"/>
          </w:tcPr>
          <w:p>
            <w:pPr>
              <w:pStyle w:val="TableParagraph"/>
              <w:spacing w:line="260" w:lineRule="exact" w:before="198"/>
              <w:ind w:left="177" w:right="138" w:hanging="3"/>
              <w:rPr>
                <w:sz w:val="23"/>
              </w:rPr>
            </w:pPr>
            <w:r>
              <w:rPr>
                <w:spacing w:val="-2"/>
                <w:w w:val="80"/>
                <w:sz w:val="23"/>
              </w:rPr>
              <w:t>Reduz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diversidade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microbia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a </w:t>
            </w:r>
            <w:r>
              <w:rPr>
                <w:w w:val="85"/>
                <w:sz w:val="23"/>
              </w:rPr>
              <w:t>e</w:t>
            </w:r>
            <w:r>
              <w:rPr>
                <w:spacing w:val="-7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favorece</w:t>
            </w:r>
            <w:r>
              <w:rPr>
                <w:spacing w:val="-6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patúgenos.</w:t>
            </w:r>
          </w:p>
        </w:tc>
      </w:tr>
      <w:tr>
        <w:trPr>
          <w:trHeight w:val="997" w:hRule="atLeast"/>
        </w:trPr>
        <w:tc>
          <w:tcPr>
            <w:tcW w:w="2266" w:type="dxa"/>
          </w:tcPr>
          <w:p>
            <w:pPr>
              <w:pStyle w:val="TableParagraph"/>
              <w:spacing w:line="228" w:lineRule="auto" w:before="207"/>
              <w:ind w:left="126" w:hanging="4"/>
              <w:rPr>
                <w:sz w:val="23"/>
              </w:rPr>
            </w:pPr>
            <w:r>
              <w:rPr>
                <w:w w:val="85"/>
                <w:sz w:val="23"/>
              </w:rPr>
              <w:t>Utilização de </w:t>
            </w:r>
            <w:r>
              <w:rPr>
                <w:spacing w:val="-2"/>
                <w:w w:val="75"/>
                <w:sz w:val="23"/>
              </w:rPr>
              <w:t>ultraprocessados</w:t>
            </w:r>
          </w:p>
        </w:tc>
        <w:tc>
          <w:tcPr>
            <w:tcW w:w="2002" w:type="dxa"/>
          </w:tcPr>
          <w:p>
            <w:pPr>
              <w:pStyle w:val="TableParagraph"/>
              <w:spacing w:before="38"/>
              <w:rPr>
                <w:sz w:val="20"/>
              </w:rPr>
            </w:pPr>
          </w:p>
          <w:p>
            <w:pPr>
              <w:pStyle w:val="TableParagraph"/>
              <w:spacing w:line="158" w:lineRule="exact"/>
              <w:ind w:left="115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4863" cy="100584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813" w:type="dxa"/>
          </w:tcPr>
          <w:p>
            <w:pPr>
              <w:pStyle w:val="TableParagraph"/>
              <w:spacing w:line="228" w:lineRule="auto" w:before="207"/>
              <w:ind w:left="170" w:firstLine="8"/>
              <w:rPr>
                <w:sz w:val="23"/>
              </w:rPr>
            </w:pPr>
            <w:r>
              <w:rPr>
                <w:w w:val="75"/>
                <w:sz w:val="23"/>
              </w:rPr>
              <w:t>Aditivos,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emulsificantes e </w:t>
            </w:r>
            <w:r>
              <w:rPr>
                <w:w w:val="90"/>
                <w:sz w:val="23"/>
              </w:rPr>
              <w:t>açúcares impactar </w:t>
            </w:r>
            <w:r>
              <w:rPr>
                <w:w w:val="85"/>
                <w:sz w:val="23"/>
              </w:rPr>
              <w:t>negativamente</w:t>
            </w:r>
            <w:r>
              <w:rPr>
                <w:spacing w:val="-3"/>
                <w:sz w:val="23"/>
              </w:rPr>
              <w:t> </w:t>
            </w:r>
            <w:r>
              <w:rPr>
                <w:w w:val="85"/>
                <w:sz w:val="23"/>
              </w:rPr>
              <w:t>a</w:t>
            </w:r>
            <w:r>
              <w:rPr>
                <w:spacing w:val="-7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flora.</w:t>
            </w:r>
          </w:p>
        </w:tc>
      </w:tr>
      <w:tr>
        <w:trPr>
          <w:trHeight w:val="973" w:hRule="atLeast"/>
        </w:trPr>
        <w:tc>
          <w:tcPr>
            <w:tcW w:w="2266" w:type="dxa"/>
          </w:tcPr>
          <w:p>
            <w:pPr>
              <w:pStyle w:val="TableParagraph"/>
              <w:spacing w:before="24"/>
              <w:rPr>
                <w:sz w:val="18"/>
              </w:rPr>
            </w:pPr>
          </w:p>
          <w:p>
            <w:pPr>
              <w:pStyle w:val="TableParagraph"/>
              <w:ind w:left="246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ICOOI</w:t>
            </w:r>
          </w:p>
        </w:tc>
        <w:tc>
          <w:tcPr>
            <w:tcW w:w="2002" w:type="dxa"/>
          </w:tcPr>
          <w:p>
            <w:pPr>
              <w:pStyle w:val="TableParagraph"/>
              <w:spacing w:before="166"/>
              <w:ind w:right="728"/>
              <w:jc w:val="right"/>
              <w:rPr>
                <w:sz w:val="25"/>
              </w:rPr>
            </w:pPr>
            <w:r>
              <w:rPr>
                <w:spacing w:val="-10"/>
                <w:w w:val="85"/>
                <w:sz w:val="25"/>
              </w:rPr>
              <w:t>4</w:t>
            </w:r>
          </w:p>
        </w:tc>
        <w:tc>
          <w:tcPr>
            <w:tcW w:w="2813" w:type="dxa"/>
          </w:tcPr>
          <w:p>
            <w:pPr>
              <w:pStyle w:val="TableParagraph"/>
              <w:spacing w:line="228" w:lineRule="auto" w:before="195"/>
              <w:ind w:left="178" w:firstLine="1"/>
              <w:rPr>
                <w:sz w:val="23"/>
              </w:rPr>
            </w:pPr>
            <w:r>
              <w:rPr>
                <w:spacing w:val="-2"/>
                <w:w w:val="80"/>
                <w:sz w:val="23"/>
              </w:rPr>
              <w:t>Altera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a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permeabilidade </w:t>
            </w:r>
            <w:r>
              <w:rPr>
                <w:spacing w:val="-2"/>
                <w:w w:val="85"/>
                <w:sz w:val="23"/>
              </w:rPr>
              <w:t>intestinal</w:t>
            </w:r>
            <w:r>
              <w:rPr>
                <w:spacing w:val="-5"/>
                <w:w w:val="85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e</w:t>
            </w:r>
            <w:r>
              <w:rPr>
                <w:spacing w:val="-8"/>
                <w:w w:val="85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prejudica</w:t>
            </w:r>
            <w:r>
              <w:rPr>
                <w:spacing w:val="-5"/>
                <w:w w:val="85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a </w:t>
            </w:r>
            <w:r>
              <w:rPr>
                <w:w w:val="85"/>
                <w:sz w:val="23"/>
              </w:rPr>
              <w:t>integridade epitelial.</w:t>
            </w:r>
          </w:p>
        </w:tc>
      </w:tr>
    </w:tbl>
    <w:p>
      <w:pPr>
        <w:pStyle w:val="TableParagraph"/>
        <w:spacing w:after="0" w:line="228" w:lineRule="auto"/>
        <w:rPr>
          <w:sz w:val="23"/>
        </w:rPr>
        <w:sectPr>
          <w:pgSz w:w="11910" w:h="16840"/>
          <w:pgMar w:header="0" w:footer="4770" w:top="1060" w:bottom="4960" w:left="141" w:right="141"/>
        </w:sectPr>
      </w:pPr>
    </w:p>
    <w:p>
      <w:pPr>
        <w:spacing w:before="65"/>
        <w:ind w:left="2478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Correlações</w:t>
      </w:r>
      <w:r>
        <w:rPr>
          <w:rFonts w:ascii="Times New Roman" w:hAnsi="Times New Roman"/>
          <w:spacing w:val="24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Funcionais</w:t>
      </w:r>
    </w:p>
    <w:p>
      <w:pPr>
        <w:pStyle w:val="BodyText"/>
        <w:spacing w:before="11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0"/>
        </w:numPr>
        <w:tabs>
          <w:tab w:pos="3558" w:val="left" w:leader="none"/>
          <w:tab w:pos="3562" w:val="left" w:leader="none"/>
        </w:tabs>
        <w:spacing w:line="237" w:lineRule="auto" w:before="0" w:after="0"/>
        <w:ind w:left="3558" w:right="2029" w:hanging="365"/>
        <w:jc w:val="left"/>
        <w:rPr>
          <w:rFonts w:ascii="Times New Roman" w:hAnsi="Times New Roman"/>
          <w:color w:val="2F2F2F"/>
          <w:sz w:val="24"/>
        </w:rPr>
      </w:pPr>
      <w:r>
        <w:rPr>
          <w:rFonts w:ascii="Times New Roman" w:hAnsi="Times New Roman"/>
          <w:w w:val="90"/>
          <w:sz w:val="24"/>
        </w:rPr>
        <w:t>Disbiose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w w:val="90"/>
          <w:sz w:val="24"/>
        </w:rPr>
        <w:t>intestinal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color w:val="1A1A1A"/>
          <w:w w:val="90"/>
          <w:sz w:val="24"/>
        </w:rPr>
        <w:t>+</w:t>
      </w:r>
      <w:r>
        <w:rPr>
          <w:rFonts w:ascii="Times New Roman" w:hAnsi="Times New Roman"/>
          <w:color w:val="1A1A1A"/>
          <w:spacing w:val="37"/>
          <w:sz w:val="24"/>
        </w:rPr>
        <w:t> </w:t>
      </w:r>
      <w:r>
        <w:rPr>
          <w:rFonts w:ascii="Times New Roman" w:hAnsi="Times New Roman"/>
          <w:w w:val="90"/>
          <w:sz w:val="24"/>
        </w:rPr>
        <w:t>ansiedade/alteraçoes</w:t>
      </w:r>
      <w:r>
        <w:rPr>
          <w:rFonts w:ascii="Times New Roman" w:hAnsi="Times New Roman"/>
          <w:spacing w:val="35"/>
          <w:sz w:val="24"/>
        </w:rPr>
        <w:t> </w:t>
      </w:r>
      <w:r>
        <w:rPr>
          <w:rFonts w:ascii="Times New Roman" w:hAnsi="Times New Roman"/>
          <w:w w:val="90"/>
          <w:sz w:val="24"/>
        </w:rPr>
        <w:t>do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w w:val="90"/>
          <w:sz w:val="24"/>
        </w:rPr>
        <w:t>humor</w:t>
      </w:r>
      <w:r>
        <w:rPr>
          <w:rFonts w:ascii="Times New Roman" w:hAnsi="Times New Roman"/>
          <w:spacing w:val="34"/>
          <w:sz w:val="24"/>
        </w:rPr>
        <w:t> </w:t>
      </w:r>
      <w:r>
        <w:rPr>
          <w:rFonts w:ascii="Times New Roman" w:hAnsi="Times New Roman"/>
          <w:w w:val="90"/>
          <w:sz w:val="24"/>
        </w:rPr>
        <w:t>-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w w:val="90"/>
          <w:sz w:val="24"/>
        </w:rPr>
        <w:t>sinalização </w:t>
      </w:r>
      <w:r>
        <w:rPr>
          <w:rFonts w:ascii="Times New Roman" w:hAnsi="Times New Roman"/>
          <w:w w:val="85"/>
          <w:sz w:val="24"/>
        </w:rPr>
        <w:t>anormal</w:t>
      </w:r>
      <w:r>
        <w:rPr>
          <w:rFonts w:ascii="Times New Roman" w:hAnsi="Times New Roman"/>
          <w:sz w:val="24"/>
        </w:rPr>
        <w:t> </w:t>
      </w:r>
      <w:r>
        <w:rPr>
          <w:rFonts w:ascii="Times New Roman" w:hAnsi="Times New Roman"/>
          <w:w w:val="85"/>
          <w:sz w:val="24"/>
        </w:rPr>
        <w:t>no eixo intestino-cérebro</w:t>
      </w:r>
    </w:p>
    <w:p>
      <w:pPr>
        <w:pStyle w:val="Heading7"/>
        <w:numPr>
          <w:ilvl w:val="0"/>
          <w:numId w:val="10"/>
        </w:numPr>
        <w:tabs>
          <w:tab w:pos="3565" w:val="left" w:leader="none"/>
        </w:tabs>
        <w:spacing w:line="249" w:lineRule="exact" w:before="0" w:after="0"/>
        <w:ind w:left="3565" w:right="0" w:hanging="365"/>
        <w:jc w:val="left"/>
        <w:rPr>
          <w:rFonts w:ascii="Times New Roman" w:hAnsi="Times New Roman"/>
          <w:color w:val="3A3A3A"/>
        </w:rPr>
      </w:pPr>
      <w:r>
        <w:rPr>
          <w:rFonts w:ascii="Times New Roman" w:hAnsi="Times New Roman"/>
          <w:w w:val="90"/>
        </w:rPr>
        <w:t>Uso</w:t>
      </w:r>
      <w:r>
        <w:rPr>
          <w:rFonts w:ascii="Times New Roman" w:hAnsi="Times New Roman"/>
          <w:spacing w:val="52"/>
        </w:rPr>
        <w:t> </w:t>
      </w:r>
      <w:r>
        <w:rPr>
          <w:rFonts w:ascii="Times New Roman" w:hAnsi="Times New Roman"/>
          <w:w w:val="90"/>
        </w:rPr>
        <w:t>de</w:t>
      </w:r>
      <w:r>
        <w:rPr>
          <w:rFonts w:ascii="Times New Roman" w:hAnsi="Times New Roman"/>
          <w:spacing w:val="50"/>
        </w:rPr>
        <w:t> </w:t>
      </w:r>
      <w:r>
        <w:rPr>
          <w:rFonts w:ascii="Times New Roman" w:hAnsi="Times New Roman"/>
          <w:w w:val="90"/>
        </w:rPr>
        <w:t>antibióticos</w:t>
      </w:r>
      <w:r>
        <w:rPr>
          <w:rFonts w:ascii="Times New Roman" w:hAnsi="Times New Roman"/>
          <w:spacing w:val="64"/>
        </w:rPr>
        <w:t> </w:t>
      </w:r>
      <w:r>
        <w:rPr>
          <w:rFonts w:ascii="Times New Roman" w:hAnsi="Times New Roman"/>
          <w:color w:val="151515"/>
          <w:w w:val="90"/>
        </w:rPr>
        <w:t>+</w:t>
      </w:r>
      <w:r>
        <w:rPr>
          <w:rFonts w:ascii="Times New Roman" w:hAnsi="Times New Roman"/>
          <w:color w:val="151515"/>
          <w:spacing w:val="47"/>
        </w:rPr>
        <w:t> </w:t>
      </w:r>
      <w:r>
        <w:rPr>
          <w:rFonts w:ascii="Times New Roman" w:hAnsi="Times New Roman"/>
          <w:w w:val="90"/>
        </w:rPr>
        <w:t>sintomas</w:t>
      </w:r>
      <w:r>
        <w:rPr>
          <w:rFonts w:ascii="Times New Roman" w:hAnsi="Times New Roman"/>
          <w:spacing w:val="57"/>
        </w:rPr>
        <w:t> </w:t>
      </w:r>
      <w:r>
        <w:rPr>
          <w:rFonts w:ascii="Times New Roman" w:hAnsi="Times New Roman"/>
          <w:w w:val="90"/>
        </w:rPr>
        <w:t>gastrointestinais</w:t>
      </w:r>
      <w:r>
        <w:rPr>
          <w:rFonts w:ascii="Times New Roman" w:hAnsi="Times New Roman"/>
          <w:spacing w:val="53"/>
        </w:rPr>
        <w:t> </w:t>
      </w:r>
      <w:r>
        <w:rPr>
          <w:rFonts w:ascii="Times New Roman" w:hAnsi="Times New Roman"/>
          <w:w w:val="90"/>
        </w:rPr>
        <w:t>persistentes</w:t>
      </w:r>
      <w:r>
        <w:rPr>
          <w:rFonts w:ascii="Times New Roman" w:hAnsi="Times New Roman"/>
          <w:spacing w:val="63"/>
        </w:rPr>
        <w:t> </w:t>
      </w:r>
      <w:r>
        <w:rPr>
          <w:rFonts w:ascii="Times New Roman" w:hAnsi="Times New Roman"/>
          <w:spacing w:val="-10"/>
          <w:w w:val="90"/>
        </w:rPr>
        <w:t>=</w:t>
      </w:r>
    </w:p>
    <w:p>
      <w:pPr>
        <w:spacing w:line="257" w:lineRule="exact" w:before="0"/>
        <w:ind w:left="3551" w:right="0" w:firstLine="0"/>
        <w:jc w:val="left"/>
        <w:rPr>
          <w:rFonts w:ascii="Times New Roman"/>
          <w:sz w:val="24"/>
        </w:rPr>
      </w:pPr>
      <w:r>
        <w:rPr>
          <w:rFonts w:ascii="Times New Roman"/>
          <w:w w:val="80"/>
          <w:sz w:val="24"/>
        </w:rPr>
        <w:t>disbiose</w:t>
      </w:r>
      <w:r>
        <w:rPr>
          <w:rFonts w:ascii="Times New Roman"/>
          <w:spacing w:val="7"/>
          <w:sz w:val="24"/>
        </w:rPr>
        <w:t> </w:t>
      </w:r>
      <w:r>
        <w:rPr>
          <w:rFonts w:ascii="Times New Roman"/>
          <w:w w:val="80"/>
          <w:sz w:val="24"/>
        </w:rPr>
        <w:t>com</w:t>
      </w:r>
      <w:r>
        <w:rPr>
          <w:rFonts w:ascii="Times New Roman"/>
          <w:spacing w:val="25"/>
          <w:sz w:val="24"/>
        </w:rPr>
        <w:t> </w:t>
      </w:r>
      <w:r>
        <w:rPr>
          <w:rFonts w:ascii="Times New Roman"/>
          <w:w w:val="80"/>
          <w:sz w:val="24"/>
        </w:rPr>
        <w:t>baixa</w:t>
      </w:r>
      <w:r>
        <w:rPr>
          <w:rFonts w:ascii="Times New Roman"/>
          <w:spacing w:val="9"/>
          <w:sz w:val="24"/>
        </w:rPr>
        <w:t> </w:t>
      </w:r>
      <w:r>
        <w:rPr>
          <w:rFonts w:ascii="Times New Roman"/>
          <w:w w:val="80"/>
          <w:sz w:val="24"/>
        </w:rPr>
        <w:t>diversidade</w:t>
      </w:r>
      <w:r>
        <w:rPr>
          <w:rFonts w:ascii="Times New Roman"/>
          <w:spacing w:val="28"/>
          <w:sz w:val="24"/>
        </w:rPr>
        <w:t> </w:t>
      </w:r>
      <w:r>
        <w:rPr>
          <w:rFonts w:ascii="Times New Roman"/>
          <w:spacing w:val="-2"/>
          <w:w w:val="80"/>
          <w:sz w:val="24"/>
        </w:rPr>
        <w:t>microbiana</w:t>
      </w:r>
    </w:p>
    <w:p>
      <w:pPr>
        <w:pStyle w:val="Heading7"/>
        <w:numPr>
          <w:ilvl w:val="0"/>
          <w:numId w:val="10"/>
        </w:numPr>
        <w:tabs>
          <w:tab w:pos="3564" w:val="left" w:leader="none"/>
        </w:tabs>
        <w:spacing w:line="265" w:lineRule="exact" w:before="0" w:after="0"/>
        <w:ind w:left="3564" w:right="0" w:hanging="357"/>
        <w:jc w:val="left"/>
        <w:rPr>
          <w:rFonts w:ascii="Times New Roman" w:hAnsi="Times New Roman"/>
          <w:color w:val="2F2F2F"/>
        </w:rPr>
      </w:pPr>
      <w:r>
        <w:rPr>
          <w:rFonts w:ascii="Times New Roman" w:hAnsi="Times New Roman"/>
          <w:w w:val="90"/>
        </w:rPr>
        <w:t>Consumo</w:t>
      </w:r>
      <w:r>
        <w:rPr>
          <w:rFonts w:ascii="Times New Roman" w:hAnsi="Times New Roman"/>
          <w:spacing w:val="52"/>
        </w:rPr>
        <w:t> </w:t>
      </w:r>
      <w:r>
        <w:rPr>
          <w:rFonts w:ascii="Times New Roman" w:hAnsi="Times New Roman"/>
          <w:w w:val="90"/>
        </w:rPr>
        <w:t>elevado</w:t>
      </w:r>
      <w:r>
        <w:rPr>
          <w:rFonts w:ascii="Times New Roman" w:hAnsi="Times New Roman"/>
          <w:spacing w:val="50"/>
        </w:rPr>
        <w:t> </w:t>
      </w:r>
      <w:r>
        <w:rPr>
          <w:rFonts w:ascii="Times New Roman" w:hAnsi="Times New Roman"/>
          <w:w w:val="90"/>
        </w:rPr>
        <w:t>de</w:t>
      </w:r>
      <w:r>
        <w:rPr>
          <w:rFonts w:ascii="Times New Roman" w:hAnsi="Times New Roman"/>
          <w:spacing w:val="48"/>
        </w:rPr>
        <w:t> </w:t>
      </w:r>
      <w:r>
        <w:rPr>
          <w:rFonts w:ascii="Times New Roman" w:hAnsi="Times New Roman"/>
          <w:w w:val="90"/>
        </w:rPr>
        <w:t>ultraprocessados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  <w:w w:val="90"/>
        </w:rPr>
        <w:t>*</w:t>
      </w:r>
      <w:r>
        <w:rPr>
          <w:rFonts w:ascii="Times New Roman" w:hAnsi="Times New Roman"/>
          <w:spacing w:val="28"/>
        </w:rPr>
        <w:t> </w:t>
      </w:r>
      <w:r>
        <w:rPr>
          <w:rFonts w:ascii="Times New Roman" w:hAnsi="Times New Roman"/>
          <w:w w:val="90"/>
        </w:rPr>
        <w:t>distensão</w:t>
      </w:r>
      <w:r>
        <w:rPr>
          <w:rFonts w:ascii="Times New Roman" w:hAnsi="Times New Roman"/>
          <w:spacing w:val="47"/>
        </w:rPr>
        <w:t> </w:t>
      </w:r>
      <w:r>
        <w:rPr>
          <w:rFonts w:ascii="Times New Roman" w:hAnsi="Times New Roman"/>
          <w:w w:val="90"/>
        </w:rPr>
        <w:t>abdominal</w:t>
      </w:r>
      <w:r>
        <w:rPr>
          <w:rFonts w:ascii="Times New Roman" w:hAnsi="Times New Roman"/>
          <w:spacing w:val="58"/>
        </w:rPr>
        <w:t> </w:t>
      </w:r>
      <w:r>
        <w:rPr>
          <w:rFonts w:ascii="Times New Roman" w:hAnsi="Times New Roman"/>
          <w:spacing w:val="-10"/>
          <w:w w:val="90"/>
        </w:rPr>
        <w:t>=</w:t>
      </w:r>
    </w:p>
    <w:p>
      <w:pPr>
        <w:spacing w:line="257" w:lineRule="exact" w:before="0"/>
        <w:ind w:left="355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w w:val="85"/>
          <w:sz w:val="24"/>
        </w:rPr>
        <w:t>fermentação</w:t>
      </w:r>
      <w:r>
        <w:rPr>
          <w:rFonts w:ascii="Times New Roman" w:hAnsi="Times New Roman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excessiva</w:t>
      </w:r>
      <w:r>
        <w:rPr>
          <w:rFonts w:ascii="Times New Roman" w:hAnsi="Times New Roman"/>
          <w:spacing w:val="3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e</w:t>
      </w:r>
      <w:r>
        <w:rPr>
          <w:rFonts w:ascii="Times New Roman" w:hAnsi="Times New Roman"/>
          <w:spacing w:val="-7"/>
          <w:w w:val="85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desequilíbrio</w:t>
      </w:r>
      <w:r>
        <w:rPr>
          <w:rFonts w:ascii="Times New Roman" w:hAnsi="Times New Roman"/>
          <w:spacing w:val="7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do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pH</w:t>
      </w:r>
      <w:r>
        <w:rPr>
          <w:rFonts w:ascii="Times New Roman" w:hAnsi="Times New Roman"/>
          <w:spacing w:val="5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intestinal</w:t>
      </w:r>
    </w:p>
    <w:p>
      <w:pPr>
        <w:pStyle w:val="Heading7"/>
        <w:numPr>
          <w:ilvl w:val="0"/>
          <w:numId w:val="10"/>
        </w:numPr>
        <w:tabs>
          <w:tab w:pos="3570" w:val="left" w:leader="none"/>
        </w:tabs>
        <w:spacing w:line="272" w:lineRule="exact" w:before="0" w:after="0"/>
        <w:ind w:left="3570" w:right="0" w:hanging="370"/>
        <w:jc w:val="left"/>
        <w:rPr>
          <w:rFonts w:ascii="Times New Roman" w:hAnsi="Times New Roman"/>
          <w:color w:val="3A3A3A"/>
        </w:rPr>
      </w:pPr>
      <w:r>
        <w:rPr>
          <w:rFonts w:ascii="Times New Roman" w:hAnsi="Times New Roman"/>
          <w:w w:val="85"/>
        </w:rPr>
        <w:t>Prisão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85"/>
        </w:rPr>
        <w:t>de</w:t>
      </w:r>
      <w:r>
        <w:rPr>
          <w:rFonts w:ascii="Times New Roman" w:hAnsi="Times New Roman"/>
          <w:spacing w:val="-2"/>
          <w:w w:val="85"/>
        </w:rPr>
        <w:t> </w:t>
      </w:r>
      <w:r>
        <w:rPr>
          <w:rFonts w:ascii="Times New Roman" w:hAnsi="Times New Roman"/>
          <w:w w:val="85"/>
        </w:rPr>
        <w:t>ventre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w w:val="85"/>
        </w:rPr>
        <w:t>ou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w w:val="85"/>
        </w:rPr>
        <w:t>diarreia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color w:val="0E0E0E"/>
          <w:w w:val="85"/>
        </w:rPr>
        <w:t>+</w:t>
      </w:r>
      <w:r>
        <w:rPr>
          <w:rFonts w:ascii="Times New Roman" w:hAnsi="Times New Roman"/>
          <w:color w:val="0E0E0E"/>
          <w:spacing w:val="-4"/>
        </w:rPr>
        <w:t> </w:t>
      </w:r>
      <w:r>
        <w:rPr>
          <w:rFonts w:ascii="Times New Roman" w:hAnsi="Times New Roman"/>
          <w:w w:val="85"/>
        </w:rPr>
        <w:t>imunidade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  <w:w w:val="85"/>
        </w:rPr>
        <w:t>baixa</w:t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  <w:w w:val="85"/>
        </w:rPr>
        <w:t>=</w:t>
      </w:r>
      <w:r>
        <w:rPr>
          <w:rFonts w:ascii="Times New Roman" w:hAnsi="Times New Roman"/>
          <w:spacing w:val="-6"/>
          <w:w w:val="85"/>
        </w:rPr>
        <w:t> </w:t>
      </w:r>
      <w:r>
        <w:rPr>
          <w:rFonts w:ascii="Times New Roman" w:hAnsi="Times New Roman"/>
          <w:w w:val="85"/>
        </w:rPr>
        <w:t>disbiose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  <w:w w:val="85"/>
        </w:rPr>
        <w:t>inflan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2"/>
          <w:w w:val="85"/>
        </w:rPr>
        <w:t>atória</w:t>
      </w:r>
    </w:p>
    <w:p>
      <w:pPr>
        <w:spacing w:line="270" w:lineRule="exact" w:before="0"/>
        <w:ind w:left="356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85"/>
          <w:sz w:val="24"/>
        </w:rPr>
        <w:t>com</w:t>
      </w:r>
      <w:r>
        <w:rPr>
          <w:rFonts w:ascii="Times New Roman" w:hAnsi="Times New Roman"/>
          <w:spacing w:val="-6"/>
          <w:w w:val="85"/>
          <w:sz w:val="24"/>
        </w:rPr>
        <w:t> </w:t>
      </w:r>
      <w:r>
        <w:rPr>
          <w:rFonts w:ascii="Times New Roman" w:hAnsi="Times New Roman"/>
          <w:w w:val="85"/>
          <w:sz w:val="24"/>
        </w:rPr>
        <w:t>disfunçáo</w:t>
      </w:r>
      <w:r>
        <w:rPr>
          <w:rFonts w:ascii="Times New Roman" w:hAnsi="Times New Roman"/>
          <w:spacing w:val="-5"/>
          <w:w w:val="85"/>
          <w:sz w:val="24"/>
        </w:rPr>
        <w:t> </w:t>
      </w:r>
      <w:r>
        <w:rPr>
          <w:rFonts w:ascii="Times New Roman" w:hAnsi="Times New Roman"/>
          <w:w w:val="85"/>
          <w:sz w:val="24"/>
        </w:rPr>
        <w:t>de</w:t>
      </w:r>
      <w:r>
        <w:rPr>
          <w:rFonts w:ascii="Times New Roman" w:hAnsi="Times New Roman"/>
          <w:spacing w:val="-6"/>
          <w:w w:val="85"/>
          <w:sz w:val="24"/>
        </w:rPr>
        <w:t> </w:t>
      </w:r>
      <w:r>
        <w:rPr>
          <w:rFonts w:ascii="Times New Roman" w:hAnsi="Times New Roman"/>
          <w:w w:val="85"/>
          <w:sz w:val="24"/>
        </w:rPr>
        <w:t>enterócitos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w w:val="85"/>
          <w:sz w:val="24"/>
        </w:rPr>
        <w:t>e</w:t>
      </w:r>
      <w:r>
        <w:rPr>
          <w:rFonts w:ascii="Times New Roman" w:hAnsi="Times New Roman"/>
          <w:spacing w:val="-6"/>
          <w:w w:val="85"/>
          <w:sz w:val="24"/>
        </w:rPr>
        <w:t> </w:t>
      </w:r>
      <w:r>
        <w:rPr>
          <w:rFonts w:ascii="Times New Roman" w:hAnsi="Times New Roman"/>
          <w:spacing w:val="-2"/>
          <w:w w:val="85"/>
          <w:sz w:val="24"/>
        </w:rPr>
        <w:t>barreira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spacing w:before="0"/>
        <w:ind w:left="2493" w:right="0" w:firstLine="0"/>
        <w:jc w:val="left"/>
        <w:rPr>
          <w:rFonts w:ascii="Times New Roman"/>
          <w:sz w:val="23"/>
        </w:rPr>
      </w:pPr>
      <w:r>
        <w:rPr>
          <w:rFonts w:ascii="Times New Roman"/>
          <w:color w:val="161616"/>
          <w:w w:val="110"/>
          <w:sz w:val="23"/>
        </w:rPr>
        <w:t>O</w:t>
      </w:r>
      <w:r>
        <w:rPr>
          <w:rFonts w:ascii="Times New Roman"/>
          <w:color w:val="161616"/>
          <w:spacing w:val="-3"/>
          <w:w w:val="110"/>
          <w:sz w:val="23"/>
        </w:rPr>
        <w:t> </w:t>
      </w:r>
      <w:r>
        <w:rPr>
          <w:rFonts w:ascii="Times New Roman"/>
          <w:w w:val="110"/>
          <w:sz w:val="23"/>
        </w:rPr>
        <w:t>que</w:t>
      </w:r>
      <w:r>
        <w:rPr>
          <w:rFonts w:ascii="Times New Roman"/>
          <w:spacing w:val="10"/>
          <w:w w:val="110"/>
          <w:sz w:val="23"/>
        </w:rPr>
        <w:t> </w:t>
      </w:r>
      <w:r>
        <w:rPr>
          <w:rFonts w:ascii="Times New Roman"/>
          <w:spacing w:val="-2"/>
          <w:w w:val="110"/>
          <w:sz w:val="23"/>
        </w:rPr>
        <w:t>questionar:</w:t>
      </w:r>
    </w:p>
    <w:p>
      <w:pPr>
        <w:pStyle w:val="BodyText"/>
        <w:spacing w:before="153"/>
        <w:rPr>
          <w:rFonts w:ascii="Times New Roman"/>
          <w:sz w:val="23"/>
        </w:rPr>
      </w:pPr>
    </w:p>
    <w:p>
      <w:pPr>
        <w:pStyle w:val="ListParagraph"/>
        <w:numPr>
          <w:ilvl w:val="0"/>
          <w:numId w:val="11"/>
        </w:numPr>
        <w:tabs>
          <w:tab w:pos="3573" w:val="left" w:leader="none"/>
        </w:tabs>
        <w:spacing w:line="265" w:lineRule="exact" w:before="0" w:after="0"/>
        <w:ind w:left="3573" w:right="0" w:hanging="373"/>
        <w:jc w:val="left"/>
        <w:rPr>
          <w:rFonts w:ascii="Calibri" w:hAnsi="Calibri"/>
          <w:sz w:val="22"/>
        </w:rPr>
      </w:pPr>
      <w:r>
        <w:rPr>
          <w:rFonts w:ascii="Calibri" w:hAnsi="Calibri"/>
          <w:w w:val="95"/>
          <w:sz w:val="22"/>
        </w:rPr>
        <w:t>Sua</w:t>
      </w:r>
      <w:r>
        <w:rPr>
          <w:rFonts w:ascii="Calibri" w:hAnsi="Calibri"/>
          <w:spacing w:val="38"/>
          <w:sz w:val="22"/>
        </w:rPr>
        <w:t> </w:t>
      </w:r>
      <w:r>
        <w:rPr>
          <w:rFonts w:ascii="Calibri" w:hAnsi="Calibri"/>
          <w:w w:val="95"/>
          <w:sz w:val="22"/>
        </w:rPr>
        <w:t>alimentação</w:t>
      </w:r>
      <w:r>
        <w:rPr>
          <w:rFonts w:ascii="Calibri" w:hAnsi="Calibri"/>
          <w:spacing w:val="60"/>
          <w:sz w:val="22"/>
        </w:rPr>
        <w:t> </w:t>
      </w:r>
      <w:r>
        <w:rPr>
          <w:rFonts w:ascii="Calibri" w:hAnsi="Calibri"/>
          <w:w w:val="95"/>
          <w:sz w:val="22"/>
        </w:rPr>
        <w:t>tem</w:t>
      </w:r>
      <w:r>
        <w:rPr>
          <w:rFonts w:ascii="Calibri" w:hAnsi="Calibri"/>
          <w:spacing w:val="41"/>
          <w:sz w:val="22"/>
        </w:rPr>
        <w:t> </w:t>
      </w:r>
      <w:r>
        <w:rPr>
          <w:rFonts w:ascii="Calibri" w:hAnsi="Calibri"/>
          <w:w w:val="95"/>
          <w:sz w:val="22"/>
        </w:rPr>
        <w:t>muitas</w:t>
      </w:r>
      <w:r>
        <w:rPr>
          <w:rFonts w:ascii="Calibri" w:hAnsi="Calibri"/>
          <w:spacing w:val="47"/>
          <w:sz w:val="22"/>
        </w:rPr>
        <w:t> </w:t>
      </w:r>
      <w:r>
        <w:rPr>
          <w:rFonts w:ascii="Calibri" w:hAnsi="Calibri"/>
          <w:w w:val="95"/>
          <w:sz w:val="22"/>
        </w:rPr>
        <w:t>farinhas</w:t>
      </w:r>
      <w:r>
        <w:rPr>
          <w:rFonts w:ascii="Calibri" w:hAnsi="Calibri"/>
          <w:spacing w:val="51"/>
          <w:sz w:val="22"/>
        </w:rPr>
        <w:t> </w:t>
      </w:r>
      <w:r>
        <w:rPr>
          <w:rFonts w:ascii="Calibri" w:hAnsi="Calibri"/>
          <w:w w:val="95"/>
          <w:sz w:val="22"/>
        </w:rPr>
        <w:t>refinadas,</w:t>
      </w:r>
      <w:r>
        <w:rPr>
          <w:rFonts w:ascii="Calibri" w:hAnsi="Calibri"/>
          <w:spacing w:val="55"/>
          <w:sz w:val="22"/>
        </w:rPr>
        <w:t> </w:t>
      </w:r>
      <w:r>
        <w:rPr>
          <w:rFonts w:ascii="Calibri" w:hAnsi="Calibri"/>
          <w:w w:val="95"/>
          <w:sz w:val="22"/>
        </w:rPr>
        <w:t>doces</w:t>
      </w:r>
      <w:r>
        <w:rPr>
          <w:rFonts w:ascii="Calibri" w:hAnsi="Calibri"/>
          <w:spacing w:val="44"/>
          <w:sz w:val="22"/>
        </w:rPr>
        <w:t> </w:t>
      </w:r>
      <w:r>
        <w:rPr>
          <w:rFonts w:ascii="Calibri" w:hAnsi="Calibri"/>
          <w:w w:val="95"/>
          <w:sz w:val="22"/>
        </w:rPr>
        <w:t>ou</w:t>
      </w:r>
      <w:r>
        <w:rPr>
          <w:rFonts w:ascii="Calibri" w:hAnsi="Calibri"/>
          <w:spacing w:val="38"/>
          <w:sz w:val="22"/>
        </w:rPr>
        <w:t> </w:t>
      </w:r>
      <w:r>
        <w:rPr>
          <w:rFonts w:ascii="Calibri" w:hAnsi="Calibri"/>
          <w:spacing w:val="-2"/>
          <w:w w:val="95"/>
          <w:sz w:val="22"/>
        </w:rPr>
        <w:t>produtos</w:t>
      </w:r>
    </w:p>
    <w:p>
      <w:pPr>
        <w:pStyle w:val="BodyText"/>
        <w:spacing w:line="250" w:lineRule="exact"/>
        <w:ind w:left="3559"/>
      </w:pPr>
      <w:r>
        <w:rPr>
          <w:spacing w:val="-2"/>
          <w:w w:val="95"/>
        </w:rPr>
        <w:t>industrializados?</w:t>
      </w:r>
    </w:p>
    <w:p>
      <w:pPr>
        <w:pStyle w:val="BodyText"/>
        <w:tabs>
          <w:tab w:pos="3837" w:val="left" w:leader="none"/>
        </w:tabs>
        <w:spacing w:before="6"/>
        <w:ind w:left="3410"/>
      </w:pPr>
      <w:r>
        <w:rPr>
          <w:color w:val="282828"/>
          <w:spacing w:val="-10"/>
          <w:w w:val="90"/>
        </w:rPr>
        <w:t>—</w:t>
      </w:r>
      <w:r>
        <w:rPr>
          <w:color w:val="282828"/>
        </w:rPr>
        <w:tab/>
      </w:r>
      <w:r>
        <w:rPr>
          <w:w w:val="80"/>
        </w:rPr>
        <w:t>Pode</w:t>
      </w:r>
      <w:r>
        <w:rPr>
          <w:spacing w:val="-3"/>
        </w:rPr>
        <w:t> </w:t>
      </w:r>
      <w:r>
        <w:rPr>
          <w:w w:val="80"/>
        </w:rPr>
        <w:t>indicar</w:t>
      </w:r>
      <w:r>
        <w:rPr>
          <w:spacing w:val="-4"/>
        </w:rPr>
        <w:t> </w:t>
      </w:r>
      <w:r>
        <w:rPr>
          <w:w w:val="80"/>
        </w:rPr>
        <w:t>disõ‹ose</w:t>
      </w:r>
      <w:r>
        <w:rPr>
          <w:spacing w:val="9"/>
        </w:rPr>
        <w:t> </w:t>
      </w:r>
      <w:r>
        <w:rPr>
          <w:w w:val="80"/>
        </w:rPr>
        <w:t>ler</w:t>
      </w:r>
      <w:r>
        <w:rPr>
          <w:spacing w:val="-2"/>
          <w:w w:val="80"/>
        </w:rPr>
        <w:t> </w:t>
      </w:r>
      <w:r>
        <w:rPr>
          <w:w w:val="80"/>
        </w:rPr>
        <w:t>nentufiva</w:t>
      </w:r>
      <w:r>
        <w:rPr>
          <w:spacing w:val="13"/>
        </w:rPr>
        <w:t> </w:t>
      </w:r>
      <w:r>
        <w:rPr>
          <w:w w:val="80"/>
        </w:rPr>
        <w:t>ou</w:t>
      </w:r>
      <w:r>
        <w:rPr>
          <w:spacing w:val="-11"/>
        </w:rPr>
        <w:t> </w:t>
      </w:r>
      <w:r>
        <w:rPr>
          <w:spacing w:val="-2"/>
          <w:w w:val="80"/>
        </w:rPr>
        <w:t>T/›flanJatória.</w:t>
      </w:r>
    </w:p>
    <w:p>
      <w:pPr>
        <w:pStyle w:val="ListParagraph"/>
        <w:numPr>
          <w:ilvl w:val="0"/>
          <w:numId w:val="12"/>
        </w:numPr>
        <w:tabs>
          <w:tab w:pos="3566" w:val="left" w:leader="none"/>
          <w:tab w:pos="3580" w:val="left" w:leader="none"/>
        </w:tabs>
        <w:spacing w:line="244" w:lineRule="auto" w:before="14" w:after="0"/>
        <w:ind w:left="3566" w:right="2008" w:hanging="350"/>
        <w:jc w:val="left"/>
        <w:rPr>
          <w:color w:val="313131"/>
          <w:sz w:val="22"/>
        </w:rPr>
      </w:pPr>
      <w:r>
        <w:rPr>
          <w:spacing w:val="-2"/>
          <w:w w:val="90"/>
          <w:sz w:val="22"/>
        </w:rPr>
        <w:t>Você</w:t>
      </w:r>
      <w:r>
        <w:rPr>
          <w:spacing w:val="55"/>
          <w:sz w:val="22"/>
        </w:rPr>
        <w:t> </w:t>
      </w:r>
      <w:r>
        <w:rPr>
          <w:spacing w:val="-2"/>
          <w:w w:val="90"/>
          <w:sz w:val="22"/>
        </w:rPr>
        <w:t>teve</w:t>
      </w:r>
      <w:r>
        <w:rPr>
          <w:spacing w:val="40"/>
          <w:sz w:val="22"/>
        </w:rPr>
        <w:t> </w:t>
      </w:r>
      <w:r>
        <w:rPr>
          <w:spacing w:val="-2"/>
          <w:w w:val="90"/>
          <w:sz w:val="22"/>
        </w:rPr>
        <w:t>infecções</w:t>
      </w:r>
      <w:r>
        <w:rPr>
          <w:spacing w:val="54"/>
          <w:sz w:val="22"/>
        </w:rPr>
        <w:t> </w:t>
      </w:r>
      <w:r>
        <w:rPr>
          <w:spacing w:val="-2"/>
          <w:w w:val="90"/>
          <w:sz w:val="22"/>
        </w:rPr>
        <w:t>frequentes</w:t>
      </w:r>
      <w:r>
        <w:rPr>
          <w:spacing w:val="57"/>
          <w:sz w:val="22"/>
        </w:rPr>
        <w:t> </w:t>
      </w:r>
      <w:r>
        <w:rPr>
          <w:spacing w:val="-2"/>
          <w:w w:val="90"/>
          <w:sz w:val="22"/>
        </w:rPr>
        <w:t>na</w:t>
      </w:r>
      <w:r>
        <w:rPr>
          <w:spacing w:val="39"/>
          <w:sz w:val="22"/>
        </w:rPr>
        <w:t> </w:t>
      </w:r>
      <w:r>
        <w:rPr>
          <w:spacing w:val="-2"/>
          <w:w w:val="90"/>
          <w:sz w:val="22"/>
        </w:rPr>
        <w:t>infância</w:t>
      </w:r>
      <w:r>
        <w:rPr>
          <w:spacing w:val="52"/>
          <w:sz w:val="22"/>
        </w:rPr>
        <w:t> </w:t>
      </w:r>
      <w:r>
        <w:rPr>
          <w:spacing w:val="-2"/>
          <w:w w:val="90"/>
          <w:sz w:val="22"/>
        </w:rPr>
        <w:t>ou</w:t>
      </w:r>
      <w:r>
        <w:rPr>
          <w:spacing w:val="34"/>
          <w:sz w:val="22"/>
        </w:rPr>
        <w:t> </w:t>
      </w:r>
      <w:r>
        <w:rPr>
          <w:spacing w:val="-2"/>
          <w:w w:val="90"/>
          <w:sz w:val="22"/>
        </w:rPr>
        <w:t>u*o</w:t>
      </w:r>
      <w:r>
        <w:rPr>
          <w:spacing w:val="39"/>
          <w:sz w:val="22"/>
        </w:rPr>
        <w:t> </w:t>
      </w:r>
      <w:r>
        <w:rPr>
          <w:spacing w:val="-2"/>
          <w:w w:val="90"/>
          <w:sz w:val="22"/>
        </w:rPr>
        <w:t>recorrente</w:t>
      </w:r>
      <w:r>
        <w:rPr>
          <w:spacing w:val="54"/>
          <w:sz w:val="22"/>
        </w:rPr>
        <w:t> </w:t>
      </w:r>
      <w:r>
        <w:rPr>
          <w:spacing w:val="-2"/>
          <w:w w:val="90"/>
          <w:sz w:val="22"/>
        </w:rPr>
        <w:t>de antibiôticos?</w:t>
      </w:r>
    </w:p>
    <w:p>
      <w:pPr>
        <w:spacing w:before="12"/>
        <w:ind w:left="0" w:right="2062" w:firstLine="0"/>
        <w:jc w:val="right"/>
        <w:rPr>
          <w:sz w:val="21"/>
        </w:rPr>
      </w:pPr>
      <w:r>
        <w:rPr>
          <w:w w:val="85"/>
          <w:sz w:val="21"/>
        </w:rPr>
        <w:t>—•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Risco</w:t>
      </w:r>
      <w:r>
        <w:rPr>
          <w:spacing w:val="-1"/>
          <w:w w:val="85"/>
          <w:sz w:val="21"/>
        </w:rPr>
        <w:t> </w:t>
      </w:r>
      <w:r>
        <w:rPr>
          <w:i/>
          <w:w w:val="85"/>
          <w:sz w:val="21"/>
        </w:rPr>
        <w:t>aumentado</w:t>
      </w:r>
      <w:r>
        <w:rPr>
          <w:i/>
          <w:spacing w:val="-3"/>
          <w:sz w:val="21"/>
        </w:rPr>
        <w:t> </w:t>
      </w:r>
      <w:r>
        <w:rPr>
          <w:i/>
          <w:w w:val="85"/>
          <w:sz w:val="21"/>
        </w:rPr>
        <w:t>de</w:t>
      </w:r>
      <w:r>
        <w:rPr>
          <w:i/>
          <w:spacing w:val="-6"/>
          <w:sz w:val="21"/>
        </w:rPr>
        <w:t> </w:t>
      </w:r>
      <w:r>
        <w:rPr>
          <w:w w:val="85"/>
          <w:sz w:val="21"/>
        </w:rPr>
        <w:t>dj3biose</w:t>
      </w:r>
      <w:r>
        <w:rPr>
          <w:spacing w:val="-4"/>
          <w:sz w:val="21"/>
        </w:rPr>
        <w:t> </w:t>
      </w:r>
      <w:r>
        <w:rPr>
          <w:w w:val="85"/>
          <w:sz w:val="21"/>
        </w:rPr>
        <w:t>crônica</w:t>
      </w:r>
      <w:r>
        <w:rPr>
          <w:spacing w:val="-5"/>
          <w:sz w:val="21"/>
        </w:rPr>
        <w:t> </w:t>
      </w:r>
      <w:r>
        <w:rPr>
          <w:w w:val="85"/>
          <w:sz w:val="21"/>
        </w:rPr>
        <w:t>desde</w:t>
      </w:r>
      <w:r>
        <w:rPr>
          <w:spacing w:val="-2"/>
          <w:sz w:val="21"/>
        </w:rPr>
        <w:t> </w:t>
      </w:r>
      <w:r>
        <w:rPr>
          <w:w w:val="85"/>
          <w:sz w:val="21"/>
        </w:rPr>
        <w:t>os</w:t>
      </w:r>
      <w:r>
        <w:rPr>
          <w:spacing w:val="-15"/>
          <w:w w:val="85"/>
          <w:sz w:val="21"/>
        </w:rPr>
        <w:t> </w:t>
      </w:r>
      <w:r>
        <w:rPr>
          <w:w w:val="85"/>
          <w:sz w:val="21"/>
        </w:rPr>
        <w:t>primeiros</w:t>
      </w:r>
      <w:r>
        <w:rPr>
          <w:spacing w:val="-6"/>
          <w:sz w:val="21"/>
        </w:rPr>
        <w:t> </w:t>
      </w:r>
      <w:r>
        <w:rPr>
          <w:i/>
          <w:w w:val="85"/>
          <w:sz w:val="21"/>
        </w:rPr>
        <w:t>anos</w:t>
      </w:r>
      <w:r>
        <w:rPr>
          <w:i/>
          <w:spacing w:val="-3"/>
          <w:sz w:val="21"/>
        </w:rPr>
        <w:t> </w:t>
      </w:r>
      <w:r>
        <w:rPr>
          <w:i/>
          <w:w w:val="85"/>
          <w:sz w:val="21"/>
        </w:rPr>
        <w:t>de</w:t>
      </w:r>
      <w:r>
        <w:rPr>
          <w:i/>
          <w:spacing w:val="-9"/>
          <w:sz w:val="21"/>
        </w:rPr>
        <w:t> </w:t>
      </w:r>
      <w:r>
        <w:rPr>
          <w:spacing w:val="-2"/>
          <w:w w:val="85"/>
          <w:sz w:val="21"/>
        </w:rPr>
        <w:t>vida.</w:t>
      </w:r>
    </w:p>
    <w:p>
      <w:pPr>
        <w:pStyle w:val="ListParagraph"/>
        <w:numPr>
          <w:ilvl w:val="0"/>
          <w:numId w:val="12"/>
        </w:numPr>
        <w:tabs>
          <w:tab w:pos="353" w:val="left" w:leader="none"/>
        </w:tabs>
        <w:spacing w:line="241" w:lineRule="exact" w:before="17" w:after="0"/>
        <w:ind w:left="353" w:right="2009" w:hanging="353"/>
        <w:jc w:val="right"/>
        <w:rPr>
          <w:color w:val="232323"/>
          <w:sz w:val="21"/>
        </w:rPr>
      </w:pPr>
      <w:r>
        <w:rPr>
          <w:w w:val="85"/>
          <w:sz w:val="21"/>
        </w:rPr>
        <w:t>Como</w:t>
      </w:r>
      <w:r>
        <w:rPr>
          <w:spacing w:val="2"/>
          <w:sz w:val="21"/>
        </w:rPr>
        <w:t> </w:t>
      </w:r>
      <w:r>
        <w:rPr>
          <w:w w:val="85"/>
          <w:sz w:val="21"/>
        </w:rPr>
        <w:t>está</w:t>
      </w:r>
      <w:r>
        <w:rPr>
          <w:spacing w:val="-1"/>
          <w:sz w:val="21"/>
        </w:rPr>
        <w:t> </w:t>
      </w:r>
      <w:r>
        <w:rPr>
          <w:w w:val="85"/>
          <w:sz w:val="21"/>
        </w:rPr>
        <w:t>seu</w:t>
      </w:r>
      <w:r>
        <w:rPr>
          <w:spacing w:val="-7"/>
          <w:sz w:val="21"/>
        </w:rPr>
        <w:t> </w:t>
      </w:r>
      <w:r>
        <w:rPr>
          <w:w w:val="85"/>
          <w:sz w:val="21"/>
        </w:rPr>
        <w:t>hábito</w:t>
      </w:r>
      <w:r>
        <w:rPr>
          <w:spacing w:val="-2"/>
          <w:sz w:val="21"/>
        </w:rPr>
        <w:t> </w:t>
      </w:r>
      <w:r>
        <w:rPr>
          <w:w w:val="85"/>
          <w:sz w:val="21"/>
        </w:rPr>
        <w:t>intestinal</w:t>
      </w:r>
      <w:r>
        <w:rPr>
          <w:spacing w:val="4"/>
          <w:sz w:val="21"/>
        </w:rPr>
        <w:t> </w:t>
      </w:r>
      <w:r>
        <w:rPr>
          <w:w w:val="85"/>
          <w:sz w:val="21"/>
        </w:rPr>
        <w:t>atualmente?</w:t>
      </w:r>
      <w:r>
        <w:rPr>
          <w:spacing w:val="7"/>
          <w:sz w:val="21"/>
        </w:rPr>
        <w:t> </w:t>
      </w:r>
      <w:r>
        <w:rPr>
          <w:w w:val="85"/>
          <w:sz w:val="21"/>
        </w:rPr>
        <w:t>Frequência,</w:t>
      </w:r>
      <w:r>
        <w:rPr>
          <w:spacing w:val="8"/>
          <w:sz w:val="21"/>
        </w:rPr>
        <w:t> </w:t>
      </w:r>
      <w:r>
        <w:rPr>
          <w:w w:val="85"/>
          <w:sz w:val="21"/>
        </w:rPr>
        <w:t>forma</w:t>
      </w:r>
      <w:r>
        <w:rPr>
          <w:sz w:val="21"/>
        </w:rPr>
        <w:t> </w:t>
      </w:r>
      <w:r>
        <w:rPr>
          <w:w w:val="85"/>
          <w:sz w:val="21"/>
        </w:rPr>
        <w:t>e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odor</w:t>
      </w:r>
      <w:r>
        <w:rPr>
          <w:spacing w:val="-4"/>
          <w:sz w:val="21"/>
        </w:rPr>
        <w:t> </w:t>
      </w:r>
      <w:r>
        <w:rPr>
          <w:spacing w:val="-5"/>
          <w:w w:val="85"/>
          <w:sz w:val="21"/>
        </w:rPr>
        <w:t>das</w:t>
      </w:r>
    </w:p>
    <w:p>
      <w:pPr>
        <w:spacing w:line="264" w:lineRule="exact" w:before="0"/>
        <w:ind w:left="3572" w:right="0" w:firstLine="0"/>
        <w:jc w:val="left"/>
        <w:rPr>
          <w:sz w:val="23"/>
        </w:rPr>
      </w:pPr>
      <w:r>
        <w:rPr>
          <w:spacing w:val="-2"/>
          <w:w w:val="85"/>
          <w:sz w:val="23"/>
        </w:rPr>
        <w:t>fezes?</w:t>
      </w:r>
    </w:p>
    <w:p>
      <w:pPr>
        <w:spacing w:line="252" w:lineRule="exact" w:before="12"/>
        <w:ind w:left="3581" w:right="0" w:firstLine="0"/>
        <w:jc w:val="left"/>
        <w:rPr>
          <w:i/>
          <w:sz w:val="22"/>
        </w:rPr>
      </w:pPr>
      <w:r>
        <w:rPr>
          <w:w w:val="85"/>
          <w:sz w:val="22"/>
        </w:rPr>
        <w:t>—•</w:t>
      </w:r>
      <w:r>
        <w:rPr>
          <w:spacing w:val="36"/>
          <w:sz w:val="22"/>
        </w:rPr>
        <w:t> </w:t>
      </w:r>
      <w:r>
        <w:rPr>
          <w:i/>
          <w:w w:val="85"/>
          <w:sz w:val="22"/>
        </w:rPr>
        <w:t>Avalia;üo</w:t>
      </w:r>
      <w:r>
        <w:rPr>
          <w:i/>
          <w:spacing w:val="37"/>
          <w:sz w:val="22"/>
        </w:rPr>
        <w:t> </w:t>
      </w:r>
      <w:r>
        <w:rPr>
          <w:w w:val="85"/>
          <w:sz w:val="22"/>
        </w:rPr>
        <w:t>q‹›alitafiva</w:t>
      </w:r>
      <w:r>
        <w:rPr>
          <w:spacing w:val="36"/>
          <w:sz w:val="22"/>
        </w:rPr>
        <w:t> </w:t>
      </w:r>
      <w:r>
        <w:rPr>
          <w:i/>
          <w:w w:val="85"/>
          <w:sz w:val="22"/>
        </w:rPr>
        <w:t>que</w:t>
      </w:r>
      <w:r>
        <w:rPr>
          <w:i/>
          <w:spacing w:val="36"/>
          <w:sz w:val="22"/>
        </w:rPr>
        <w:t> </w:t>
      </w:r>
      <w:r>
        <w:rPr>
          <w:i/>
          <w:w w:val="85"/>
          <w:sz w:val="22"/>
        </w:rPr>
        <w:t>apci›ta</w:t>
      </w:r>
      <w:r>
        <w:rPr>
          <w:i/>
          <w:spacing w:val="31"/>
          <w:sz w:val="22"/>
        </w:rPr>
        <w:t> </w:t>
      </w:r>
      <w:r>
        <w:rPr>
          <w:i/>
          <w:w w:val="85"/>
          <w:sz w:val="22"/>
        </w:rPr>
        <w:t>íeiinentacào</w:t>
      </w:r>
      <w:r>
        <w:rPr>
          <w:i/>
          <w:spacing w:val="38"/>
          <w:sz w:val="22"/>
        </w:rPr>
        <w:t> </w:t>
      </w:r>
      <w:r>
        <w:rPr>
          <w:i/>
          <w:w w:val="85"/>
          <w:sz w:val="22"/>
        </w:rPr>
        <w:t>exc”essiva,</w:t>
      </w:r>
      <w:r>
        <w:rPr>
          <w:i/>
          <w:spacing w:val="43"/>
          <w:sz w:val="22"/>
        </w:rPr>
        <w:t> </w:t>
      </w:r>
      <w:r>
        <w:rPr>
          <w:i/>
          <w:spacing w:val="-2"/>
          <w:w w:val="85"/>
          <w:sz w:val="22"/>
        </w:rPr>
        <w:t>trânsito</w:t>
      </w:r>
    </w:p>
    <w:p>
      <w:pPr>
        <w:spacing w:line="252" w:lineRule="exact" w:before="0"/>
        <w:ind w:left="3580" w:right="0" w:firstLine="0"/>
        <w:jc w:val="left"/>
        <w:rPr>
          <w:i/>
          <w:sz w:val="22"/>
        </w:rPr>
      </w:pPr>
      <w:r>
        <w:rPr>
          <w:w w:val="80"/>
          <w:sz w:val="22"/>
        </w:rPr>
        <w:t>a/tarado</w:t>
      </w:r>
      <w:r>
        <w:rPr>
          <w:spacing w:val="5"/>
          <w:sz w:val="22"/>
        </w:rPr>
        <w:t> </w:t>
      </w:r>
      <w:r>
        <w:rPr>
          <w:w w:val="80"/>
          <w:sz w:val="22"/>
        </w:rPr>
        <w:t>ou</w:t>
      </w:r>
      <w:r>
        <w:rPr>
          <w:spacing w:val="-6"/>
          <w:w w:val="80"/>
          <w:sz w:val="22"/>
        </w:rPr>
        <w:t> </w:t>
      </w:r>
      <w:r>
        <w:rPr>
          <w:i/>
          <w:spacing w:val="-2"/>
          <w:w w:val="80"/>
          <w:sz w:val="22"/>
        </w:rPr>
        <w:t>poniieahilida‹Je.</w:t>
      </w:r>
    </w:p>
    <w:p>
      <w:pPr>
        <w:pStyle w:val="ListParagraph"/>
        <w:numPr>
          <w:ilvl w:val="0"/>
          <w:numId w:val="12"/>
        </w:numPr>
        <w:tabs>
          <w:tab w:pos="3580" w:val="left" w:leader="none"/>
        </w:tabs>
        <w:spacing w:line="244" w:lineRule="auto" w:before="13" w:after="0"/>
        <w:ind w:left="3580" w:right="2015" w:hanging="364"/>
        <w:jc w:val="left"/>
        <w:rPr>
          <w:color w:val="262626"/>
          <w:sz w:val="22"/>
        </w:rPr>
      </w:pPr>
      <w:r>
        <w:rPr>
          <w:w w:val="85"/>
          <w:sz w:val="22"/>
        </w:rPr>
        <w:t>Você</w:t>
      </w:r>
      <w:r>
        <w:rPr>
          <w:spacing w:val="40"/>
          <w:sz w:val="22"/>
        </w:rPr>
        <w:t> </w:t>
      </w:r>
      <w:r>
        <w:rPr>
          <w:w w:val="85"/>
          <w:sz w:val="22"/>
        </w:rPr>
        <w:t>sente</w:t>
      </w:r>
      <w:r>
        <w:rPr>
          <w:spacing w:val="40"/>
          <w:sz w:val="22"/>
        </w:rPr>
        <w:t> </w:t>
      </w:r>
      <w:r>
        <w:rPr>
          <w:w w:val="85"/>
          <w:sz w:val="22"/>
        </w:rPr>
        <w:t>e.stufamento,</w:t>
      </w:r>
      <w:r>
        <w:rPr>
          <w:spacing w:val="55"/>
          <w:sz w:val="22"/>
        </w:rPr>
        <w:t> </w:t>
      </w:r>
      <w:r>
        <w:rPr>
          <w:w w:val="85"/>
          <w:sz w:val="22"/>
        </w:rPr>
        <w:t>gases</w:t>
      </w:r>
      <w:r>
        <w:rPr>
          <w:spacing w:val="40"/>
          <w:sz w:val="22"/>
        </w:rPr>
        <w:t> </w:t>
      </w:r>
      <w:r>
        <w:rPr>
          <w:w w:val="85"/>
          <w:sz w:val="22"/>
        </w:rPr>
        <w:t>ou</w:t>
      </w:r>
      <w:r>
        <w:rPr>
          <w:spacing w:val="36"/>
          <w:sz w:val="22"/>
        </w:rPr>
        <w:t> </w:t>
      </w:r>
      <w:r>
        <w:rPr>
          <w:w w:val="85"/>
          <w:sz w:val="22"/>
        </w:rPr>
        <w:t>desconforto</w:t>
      </w:r>
      <w:r>
        <w:rPr>
          <w:spacing w:val="40"/>
          <w:sz w:val="22"/>
        </w:rPr>
        <w:t> </w:t>
      </w:r>
      <w:r>
        <w:rPr>
          <w:w w:val="85"/>
          <w:sz w:val="22"/>
        </w:rPr>
        <w:t>após</w:t>
      </w:r>
      <w:r>
        <w:rPr>
          <w:spacing w:val="40"/>
          <w:sz w:val="22"/>
        </w:rPr>
        <w:t> </w:t>
      </w:r>
      <w:r>
        <w:rPr>
          <w:w w:val="85"/>
          <w:sz w:val="22"/>
        </w:rPr>
        <w:t>comer</w:t>
      </w:r>
      <w:r>
        <w:rPr>
          <w:spacing w:val="40"/>
          <w:sz w:val="22"/>
        </w:rPr>
        <w:t> </w:t>
      </w:r>
      <w:r>
        <w:rPr>
          <w:w w:val="85"/>
          <w:sz w:val="22"/>
        </w:rPr>
        <w:t>certos </w:t>
      </w:r>
      <w:r>
        <w:rPr>
          <w:spacing w:val="-2"/>
          <w:w w:val="90"/>
          <w:sz w:val="22"/>
        </w:rPr>
        <w:t>alimentos?</w:t>
      </w:r>
    </w:p>
    <w:p>
      <w:pPr>
        <w:spacing w:before="10"/>
        <w:ind w:left="3846" w:right="0" w:firstLine="0"/>
        <w:jc w:val="left"/>
        <w:rPr>
          <w:sz w:val="22"/>
        </w:rPr>
      </w:pPr>
      <w:r>
        <w:rPr>
          <w:i/>
          <w:w w:val="80"/>
          <w:sz w:val="22"/>
        </w:rPr>
        <w:t>Sugere</w:t>
      </w:r>
      <w:r>
        <w:rPr>
          <w:i/>
          <w:spacing w:val="-6"/>
          <w:sz w:val="22"/>
        </w:rPr>
        <w:t> </w:t>
      </w:r>
      <w:r>
        <w:rPr>
          <w:i/>
          <w:w w:val="80"/>
          <w:sz w:val="22"/>
        </w:rPr>
        <w:t>intú!erâi›cia</w:t>
      </w:r>
      <w:r>
        <w:rPr>
          <w:i/>
          <w:spacing w:val="2"/>
          <w:sz w:val="22"/>
        </w:rPr>
        <w:t> </w:t>
      </w:r>
      <w:r>
        <w:rPr>
          <w:i/>
          <w:w w:val="80"/>
          <w:sz w:val="22"/>
        </w:rPr>
        <w:t>alimentar</w:t>
      </w:r>
      <w:r>
        <w:rPr>
          <w:i/>
          <w:sz w:val="22"/>
        </w:rPr>
        <w:t> </w:t>
      </w:r>
      <w:r>
        <w:rPr>
          <w:i/>
          <w:w w:val="80"/>
          <w:sz w:val="22"/>
        </w:rPr>
        <w:t>funcloi›aI,</w:t>
      </w:r>
      <w:r>
        <w:rPr>
          <w:i/>
          <w:spacing w:val="3"/>
          <w:sz w:val="22"/>
        </w:rPr>
        <w:t> </w:t>
      </w:r>
      <w:r>
        <w:rPr>
          <w:i/>
          <w:w w:val="80"/>
          <w:sz w:val="22"/>
        </w:rPr>
        <w:t>SIBO</w:t>
      </w:r>
      <w:r>
        <w:rPr>
          <w:i/>
          <w:spacing w:val="1"/>
          <w:sz w:val="22"/>
        </w:rPr>
        <w:t> </w:t>
      </w:r>
      <w:r>
        <w:rPr>
          <w:i/>
          <w:w w:val="80"/>
          <w:sz w:val="22"/>
        </w:rPr>
        <w:t>ou</w:t>
      </w:r>
      <w:r>
        <w:rPr>
          <w:i/>
          <w:spacing w:val="-10"/>
          <w:sz w:val="22"/>
        </w:rPr>
        <w:t> </w:t>
      </w:r>
      <w:r>
        <w:rPr>
          <w:i/>
          <w:w w:val="80"/>
          <w:sz w:val="22"/>
        </w:rPr>
        <w:t>disbiose</w:t>
      </w:r>
      <w:r>
        <w:rPr>
          <w:i/>
          <w:spacing w:val="4"/>
          <w:sz w:val="22"/>
        </w:rPr>
        <w:t> </w:t>
      </w:r>
      <w:r>
        <w:rPr>
          <w:spacing w:val="-2"/>
          <w:w w:val="80"/>
          <w:sz w:val="22"/>
        </w:rPr>
        <w:t>associada.</w:t>
      </w:r>
    </w:p>
    <w:p>
      <w:pPr>
        <w:pStyle w:val="ListParagraph"/>
        <w:numPr>
          <w:ilvl w:val="0"/>
          <w:numId w:val="12"/>
        </w:numPr>
        <w:tabs>
          <w:tab w:pos="3578" w:val="left" w:leader="none"/>
          <w:tab w:pos="4279" w:val="left" w:leader="none"/>
          <w:tab w:pos="4842" w:val="left" w:leader="none"/>
          <w:tab w:pos="5360" w:val="left" w:leader="none"/>
          <w:tab w:pos="5957" w:val="left" w:leader="none"/>
          <w:tab w:pos="6381" w:val="left" w:leader="none"/>
          <w:tab w:pos="7282" w:val="left" w:leader="none"/>
          <w:tab w:pos="7699" w:val="left" w:leader="none"/>
          <w:tab w:pos="8707" w:val="left" w:leader="none"/>
          <w:tab w:pos="9133" w:val="left" w:leader="none"/>
        </w:tabs>
        <w:spacing w:line="240" w:lineRule="auto" w:before="15" w:after="0"/>
        <w:ind w:left="3578" w:right="0" w:hanging="361"/>
        <w:jc w:val="left"/>
        <w:rPr>
          <w:color w:val="3F3F3F"/>
          <w:sz w:val="21"/>
        </w:rPr>
      </w:pPr>
      <w:r>
        <w:rPr>
          <w:spacing w:val="-4"/>
          <w:w w:val="95"/>
          <w:sz w:val="21"/>
        </w:rPr>
        <w:t>Como</w:t>
      </w:r>
      <w:r>
        <w:rPr>
          <w:sz w:val="21"/>
        </w:rPr>
        <w:tab/>
      </w:r>
      <w:r>
        <w:rPr>
          <w:spacing w:val="-4"/>
          <w:w w:val="95"/>
          <w:sz w:val="21"/>
        </w:rPr>
        <w:t>está</w:t>
      </w:r>
      <w:r>
        <w:rPr>
          <w:sz w:val="21"/>
        </w:rPr>
        <w:tab/>
      </w:r>
      <w:r>
        <w:rPr>
          <w:spacing w:val="-5"/>
          <w:w w:val="95"/>
          <w:sz w:val="21"/>
        </w:rPr>
        <w:t>seu</w:t>
      </w:r>
      <w:r>
        <w:rPr>
          <w:sz w:val="21"/>
        </w:rPr>
        <w:tab/>
      </w:r>
      <w:r>
        <w:rPr>
          <w:spacing w:val="-4"/>
          <w:w w:val="95"/>
          <w:sz w:val="21"/>
        </w:rPr>
        <w:t>nivel</w:t>
      </w:r>
      <w:r>
        <w:rPr>
          <w:sz w:val="21"/>
        </w:rPr>
        <w:tab/>
      </w:r>
      <w:r>
        <w:rPr>
          <w:spacing w:val="-5"/>
          <w:w w:val="95"/>
          <w:sz w:val="21"/>
        </w:rPr>
        <w:t>de</w:t>
      </w:r>
      <w:r>
        <w:rPr>
          <w:sz w:val="21"/>
        </w:rPr>
        <w:tab/>
      </w:r>
      <w:r>
        <w:rPr>
          <w:spacing w:val="-2"/>
          <w:w w:val="95"/>
          <w:sz w:val="21"/>
        </w:rPr>
        <w:t>estfesse</w:t>
      </w:r>
      <w:r>
        <w:rPr>
          <w:sz w:val="21"/>
        </w:rPr>
        <w:tab/>
      </w:r>
      <w:r>
        <w:rPr>
          <w:spacing w:val="-5"/>
          <w:w w:val="95"/>
          <w:sz w:val="21"/>
        </w:rPr>
        <w:t>ou</w:t>
      </w:r>
      <w:r>
        <w:rPr>
          <w:sz w:val="21"/>
        </w:rPr>
        <w:tab/>
      </w:r>
      <w:r>
        <w:rPr>
          <w:spacing w:val="-2"/>
          <w:w w:val="95"/>
          <w:sz w:val="21"/>
        </w:rPr>
        <w:t>qualidade</w:t>
      </w:r>
      <w:r>
        <w:rPr>
          <w:sz w:val="21"/>
        </w:rPr>
        <w:tab/>
      </w:r>
      <w:r>
        <w:rPr>
          <w:spacing w:val="-5"/>
          <w:w w:val="95"/>
          <w:sz w:val="21"/>
        </w:rPr>
        <w:t>de</w:t>
      </w:r>
      <w:r>
        <w:rPr>
          <w:sz w:val="21"/>
        </w:rPr>
        <w:tab/>
      </w:r>
      <w:r>
        <w:rPr>
          <w:spacing w:val="-2"/>
          <w:w w:val="95"/>
          <w:sz w:val="21"/>
        </w:rPr>
        <w:t>sono?</w:t>
      </w:r>
    </w:p>
    <w:p>
      <w:pPr>
        <w:spacing w:before="18"/>
        <w:ind w:left="3850" w:right="0" w:firstLine="0"/>
        <w:jc w:val="left"/>
        <w:rPr>
          <w:i/>
          <w:sz w:val="21"/>
        </w:rPr>
      </w:pPr>
      <w:r>
        <w:rPr>
          <w:i/>
          <w:spacing w:val="-2"/>
          <w:w w:val="90"/>
          <w:sz w:val="21"/>
        </w:rPr>
        <w:t>O</w:t>
      </w:r>
      <w:r>
        <w:rPr>
          <w:i/>
          <w:spacing w:val="-7"/>
          <w:w w:val="90"/>
          <w:sz w:val="21"/>
        </w:rPr>
        <w:t> </w:t>
      </w:r>
      <w:r>
        <w:rPr>
          <w:i/>
          <w:spacing w:val="-2"/>
          <w:w w:val="90"/>
          <w:sz w:val="21"/>
        </w:rPr>
        <w:t>e'›o</w:t>
      </w:r>
      <w:r>
        <w:rPr>
          <w:i/>
          <w:spacing w:val="-7"/>
          <w:w w:val="90"/>
          <w:sz w:val="21"/>
        </w:rPr>
        <w:t> </w:t>
      </w:r>
      <w:r>
        <w:rPr>
          <w:i/>
          <w:spacing w:val="-2"/>
          <w:w w:val="90"/>
          <w:sz w:val="21"/>
        </w:rPr>
        <w:t>HPA</w:t>
      </w:r>
      <w:r>
        <w:rPr>
          <w:i/>
          <w:spacing w:val="-4"/>
          <w:w w:val="90"/>
          <w:sz w:val="21"/>
        </w:rPr>
        <w:t> </w:t>
      </w:r>
      <w:r>
        <w:rPr>
          <w:i/>
          <w:spacing w:val="-2"/>
          <w:w w:val="90"/>
          <w:sz w:val="21"/>
        </w:rPr>
        <w:t>influei›cia</w:t>
      </w:r>
      <w:r>
        <w:rPr>
          <w:i/>
          <w:spacing w:val="-5"/>
          <w:sz w:val="21"/>
        </w:rPr>
        <w:t> </w:t>
      </w:r>
      <w:r>
        <w:rPr>
          <w:i/>
          <w:spacing w:val="-2"/>
          <w:w w:val="90"/>
          <w:sz w:val="21"/>
        </w:rPr>
        <w:t>diietamei›te</w:t>
      </w:r>
      <w:r>
        <w:rPr>
          <w:i/>
          <w:spacing w:val="1"/>
          <w:sz w:val="21"/>
        </w:rPr>
        <w:t> </w:t>
      </w:r>
      <w:r>
        <w:rPr>
          <w:i/>
          <w:spacing w:val="-2"/>
          <w:w w:val="90"/>
          <w:sz w:val="21"/>
        </w:rPr>
        <w:t>o</w:t>
      </w:r>
      <w:r>
        <w:rPr>
          <w:i/>
          <w:spacing w:val="-7"/>
          <w:w w:val="90"/>
          <w:sz w:val="21"/>
        </w:rPr>
        <w:t> </w:t>
      </w:r>
      <w:r>
        <w:rPr>
          <w:i/>
          <w:spacing w:val="-2"/>
          <w:w w:val="90"/>
          <w:sz w:val="21"/>
        </w:rPr>
        <w:t>padiâo</w:t>
      </w:r>
      <w:r>
        <w:rPr>
          <w:i/>
          <w:spacing w:val="-3"/>
          <w:w w:val="90"/>
          <w:sz w:val="21"/>
        </w:rPr>
        <w:t> </w:t>
      </w:r>
      <w:r>
        <w:rPr>
          <w:i/>
          <w:spacing w:val="-2"/>
          <w:w w:val="90"/>
          <w:sz w:val="21"/>
        </w:rPr>
        <w:t>da</w:t>
      </w:r>
      <w:r>
        <w:rPr>
          <w:i/>
          <w:spacing w:val="-6"/>
          <w:w w:val="90"/>
          <w:sz w:val="21"/>
        </w:rPr>
        <w:t> </w:t>
      </w:r>
      <w:r>
        <w:rPr>
          <w:i/>
          <w:spacing w:val="-2"/>
          <w:w w:val="90"/>
          <w:sz w:val="21"/>
        </w:rPr>
        <w:t>mi</w:t>
      </w:r>
      <w:r>
        <w:rPr>
          <w:i/>
          <w:spacing w:val="21"/>
          <w:sz w:val="21"/>
        </w:rPr>
        <w:t> </w:t>
      </w:r>
      <w:r>
        <w:rPr>
          <w:i/>
          <w:spacing w:val="-2"/>
          <w:w w:val="90"/>
          <w:sz w:val="21"/>
        </w:rPr>
        <w:t>iobiota</w:t>
      </w:r>
      <w:r>
        <w:rPr>
          <w:i/>
          <w:spacing w:val="-6"/>
          <w:sz w:val="21"/>
        </w:rPr>
        <w:t> </w:t>
      </w:r>
      <w:r>
        <w:rPr>
          <w:i/>
          <w:spacing w:val="-2"/>
          <w:w w:val="90"/>
          <w:sz w:val="21"/>
        </w:rPr>
        <w:t>intestinal.</w:t>
      </w:r>
    </w:p>
    <w:p>
      <w:pPr>
        <w:spacing w:after="0"/>
        <w:jc w:val="left"/>
        <w:rPr>
          <w:i/>
          <w:sz w:val="21"/>
        </w:rPr>
        <w:sectPr>
          <w:pgSz w:w="11910" w:h="16840"/>
          <w:pgMar w:header="0" w:footer="5221" w:top="820" w:bottom="5340" w:left="141" w:right="141"/>
        </w:sectPr>
      </w:pPr>
    </w:p>
    <w:p>
      <w:pPr>
        <w:pStyle w:val="BodyText"/>
        <w:ind w:left="31"/>
        <w:rPr>
          <w:sz w:val="20"/>
        </w:rPr>
      </w:pPr>
      <w:r>
        <w:rPr>
          <w:sz w:val="20"/>
        </w:rPr>
        <w:drawing>
          <wp:inline distT="0" distB="0" distL="0" distR="0">
            <wp:extent cx="7128786" cy="787908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786" cy="787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even" r:id="rId38"/>
          <w:pgSz w:w="11910" w:h="16840"/>
          <w:pgMar w:header="0" w:footer="0" w:top="220" w:bottom="280" w:left="141" w:right="141"/>
        </w:sectPr>
      </w:pPr>
    </w:p>
    <w:p>
      <w:pPr>
        <w:pStyle w:val="BodyText"/>
        <w:rPr>
          <w:i/>
          <w:sz w:val="105"/>
        </w:rPr>
      </w:pPr>
      <w:r>
        <w:rPr>
          <w:i/>
          <w:sz w:val="10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1551432</wp:posOffset>
                </wp:positionH>
                <wp:positionV relativeFrom="page">
                  <wp:posOffset>8168640</wp:posOffset>
                </wp:positionV>
                <wp:extent cx="83820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838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" h="0">
                              <a:moveTo>
                                <a:pt x="0" y="0"/>
                              </a:moveTo>
                              <a:lnTo>
                                <a:pt x="8382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848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22.160004pt,643.200012pt" to="188.160004pt,643.200012pt" stroked="true" strokeweight=".96pt" strokecolor="#484848">
                <v:stroke dashstyle="solid"/>
                <w10:wrap type="none"/>
              </v:line>
            </w:pict>
          </mc:Fallback>
        </mc:AlternateContent>
      </w:r>
      <w:r>
        <w:rPr>
          <w:i/>
          <w:sz w:val="10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1075944</wp:posOffset>
                </wp:positionH>
                <wp:positionV relativeFrom="page">
                  <wp:posOffset>8159495</wp:posOffset>
                </wp:positionV>
                <wp:extent cx="34163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41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" h="0">
                              <a:moveTo>
                                <a:pt x="0" y="0"/>
                              </a:moveTo>
                              <a:lnTo>
                                <a:pt x="34137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848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5296" from="84.720001pt,642.479980pt" to="111.600001pt,642.479980pt" stroked="true" strokeweight=".96pt" strokecolor="#484848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i/>
          <w:sz w:val="105"/>
        </w:rPr>
      </w:pPr>
    </w:p>
    <w:p>
      <w:pPr>
        <w:pStyle w:val="BodyText"/>
        <w:rPr>
          <w:i/>
          <w:sz w:val="105"/>
        </w:rPr>
      </w:pPr>
    </w:p>
    <w:p>
      <w:pPr>
        <w:pStyle w:val="BodyText"/>
        <w:rPr>
          <w:i/>
          <w:sz w:val="105"/>
        </w:rPr>
      </w:pPr>
    </w:p>
    <w:p>
      <w:pPr>
        <w:pStyle w:val="BodyText"/>
        <w:spacing w:before="1091"/>
        <w:rPr>
          <w:i/>
          <w:sz w:val="105"/>
        </w:rPr>
      </w:pPr>
    </w:p>
    <w:p>
      <w:pPr>
        <w:spacing w:before="0"/>
        <w:ind w:left="1748" w:right="0" w:firstLine="0"/>
        <w:jc w:val="center"/>
        <w:rPr>
          <w:rFonts w:ascii="Calibri" w:hAnsi="Calibri"/>
          <w:position w:val="-8"/>
          <w:sz w:val="105"/>
        </w:rPr>
      </w:pPr>
      <w:r>
        <w:rPr>
          <w:rFonts w:ascii="Calibri" w:hAnsi="Calibri"/>
          <w:color w:val="2D2D2D"/>
          <w:spacing w:val="-12"/>
          <w:position w:val="4"/>
          <w:sz w:val="105"/>
        </w:rPr>
        <w:t>P</w:t>
      </w:r>
      <w:r>
        <w:rPr>
          <w:rFonts w:ascii="Calibri" w:hAnsi="Calibri"/>
          <w:color w:val="2D2D2D"/>
          <w:spacing w:val="-12"/>
          <w:position w:val="1"/>
          <w:sz w:val="105"/>
        </w:rPr>
        <w:t>R</w:t>
      </w:r>
      <w:r>
        <w:rPr>
          <w:rFonts w:ascii="Calibri" w:hAnsi="Calibri"/>
          <w:color w:val="2D2D2D"/>
          <w:spacing w:val="-12"/>
          <w:sz w:val="105"/>
        </w:rPr>
        <w:t>OBI</w:t>
      </w:r>
      <w:r>
        <w:rPr>
          <w:rFonts w:ascii="Calibri" w:hAnsi="Calibri"/>
          <w:color w:val="2D2D2D"/>
          <w:spacing w:val="-12"/>
          <w:position w:val="-2"/>
          <w:sz w:val="105"/>
        </w:rPr>
        <w:t>ÓT</w:t>
      </w:r>
      <w:r>
        <w:rPr>
          <w:rFonts w:ascii="Calibri" w:hAnsi="Calibri"/>
          <w:color w:val="2D2D2D"/>
          <w:spacing w:val="-12"/>
          <w:position w:val="-5"/>
          <w:sz w:val="105"/>
        </w:rPr>
        <w:t>IC</w:t>
      </w:r>
      <w:r>
        <w:rPr>
          <w:rFonts w:ascii="Calibri" w:hAnsi="Calibri"/>
          <w:color w:val="2D2D2D"/>
          <w:spacing w:val="-12"/>
          <w:position w:val="-6"/>
          <w:sz w:val="105"/>
        </w:rPr>
        <w:t>O</w:t>
      </w:r>
      <w:r>
        <w:rPr>
          <w:rFonts w:ascii="Calibri" w:hAnsi="Calibri"/>
          <w:color w:val="2D2D2D"/>
          <w:spacing w:val="-12"/>
          <w:position w:val="-8"/>
          <w:sz w:val="105"/>
        </w:rPr>
        <w:t>S</w:t>
      </w:r>
    </w:p>
    <w:p>
      <w:pPr>
        <w:spacing w:after="0"/>
        <w:jc w:val="center"/>
        <w:rPr>
          <w:rFonts w:ascii="Calibri" w:hAnsi="Calibri"/>
          <w:position w:val="-8"/>
          <w:sz w:val="105"/>
        </w:rPr>
        <w:sectPr>
          <w:footerReference w:type="default" r:id="rId40"/>
          <w:pgSz w:w="11910" w:h="16840"/>
          <w:pgMar w:header="0" w:footer="5090" w:top="1920" w:bottom="5280" w:left="141" w:right="141"/>
          <w:pgNumType w:start="147"/>
        </w:sectPr>
      </w:pPr>
    </w:p>
    <w:p>
      <w:pPr>
        <w:pStyle w:val="BodyText"/>
        <w:ind w:left="31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7163248" cy="7950708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3248" cy="795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footerReference w:type="even" r:id="rId41"/>
          <w:pgSz w:w="11910" w:h="16840"/>
          <w:pgMar w:header="0" w:footer="0" w:top="160" w:bottom="280" w:left="141" w:right="141"/>
        </w:sectPr>
      </w:pPr>
    </w:p>
    <w:p>
      <w:pPr>
        <w:pStyle w:val="Heading3"/>
        <w:spacing w:before="8"/>
      </w:pPr>
      <w:r>
        <w:rPr>
          <w:spacing w:val="-2"/>
          <w:w w:val="105"/>
        </w:rPr>
        <w:t>Probióticos</w:t>
      </w:r>
    </w:p>
    <w:p>
      <w:pPr>
        <w:pStyle w:val="Heading6"/>
        <w:spacing w:before="184"/>
        <w:ind w:left="2858"/>
      </w:pPr>
      <w:r>
        <w:rPr>
          <w:spacing w:val="-2"/>
          <w:w w:val="105"/>
        </w:rPr>
        <w:t>Introdução</w:t>
      </w:r>
    </w:p>
    <w:p>
      <w:pPr>
        <w:pStyle w:val="BodyText"/>
        <w:spacing w:before="115"/>
        <w:rPr>
          <w:sz w:val="26"/>
        </w:rPr>
      </w:pPr>
    </w:p>
    <w:p>
      <w:pPr>
        <w:pStyle w:val="BodyText"/>
        <w:spacing w:line="237" w:lineRule="auto"/>
        <w:ind w:left="2499" w:right="2004" w:firstLine="364"/>
        <w:jc w:val="both"/>
        <w:rPr>
          <w:rFonts w:ascii="Calibri" w:hAnsi="Calibri"/>
        </w:rPr>
      </w:pPr>
      <w:r>
        <w:rPr>
          <w:rFonts w:ascii="Calibri" w:hAnsi="Calibri"/>
          <w:color w:val="161616"/>
          <w:w w:val="90"/>
        </w:rPr>
        <w:t>A </w:t>
      </w:r>
      <w:r>
        <w:rPr>
          <w:rFonts w:ascii="Calibri" w:hAnsi="Calibri"/>
          <w:w w:val="90"/>
        </w:rPr>
        <w:t>prescrição de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probióticos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na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prática clínica vai muito além da simples escolha de um suplemento com “miIhõ8s de bactérias".</w:t>
      </w:r>
    </w:p>
    <w:p>
      <w:pPr>
        <w:pStyle w:val="BodyText"/>
        <w:spacing w:line="235" w:lineRule="auto" w:before="18"/>
        <w:ind w:left="2492" w:right="1986" w:firstLine="371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Na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medicina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funcional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integrativa,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compreendemos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  <w:w w:val="90"/>
        </w:rPr>
        <w:t>que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cada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cepa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probiótica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possui </w:t>
      </w:r>
      <w:r>
        <w:rPr>
          <w:rFonts w:ascii="Calibri" w:hAnsi="Calibri"/>
          <w:spacing w:val="-4"/>
        </w:rPr>
        <w:t>açõ+s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especificas,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que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4"/>
        </w:rPr>
        <w:t>sua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eficácia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4"/>
        </w:rPr>
        <w:t>depende</w:t>
      </w:r>
      <w:r>
        <w:rPr>
          <w:rFonts w:ascii="Calibri" w:hAnsi="Calibri"/>
          <w:spacing w:val="-4"/>
        </w:rPr>
        <w:t> da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associação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com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4"/>
        </w:rPr>
        <w:t>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quadro clínico,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a </w:t>
      </w:r>
      <w:r>
        <w:rPr>
          <w:rFonts w:ascii="Calibri" w:hAnsi="Calibri"/>
          <w:spacing w:val="-2"/>
          <w:w w:val="90"/>
        </w:rPr>
        <w:t>individualidade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bioquímica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2"/>
          <w:w w:val="90"/>
        </w:rPr>
        <w:t>do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spacing w:val="-2"/>
          <w:w w:val="90"/>
        </w:rPr>
        <w:t>paciente 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o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spacing w:val="-2"/>
          <w:w w:val="90"/>
        </w:rPr>
        <w:t>momento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terapêutico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em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spacing w:val="-2"/>
          <w:w w:val="90"/>
        </w:rPr>
        <w:t>que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spacing w:val="-2"/>
          <w:w w:val="90"/>
        </w:rPr>
        <w:t>se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encontra.</w:t>
      </w:r>
      <w:r>
        <w:rPr>
          <w:rFonts w:ascii="Calibri" w:hAnsi="Calibri"/>
          <w:spacing w:val="10"/>
        </w:rPr>
        <w:t> </w:t>
      </w:r>
      <w:r>
        <w:rPr>
          <w:rFonts w:ascii="Calibri" w:hAnsi="Calibri"/>
          <w:spacing w:val="-2"/>
          <w:w w:val="90"/>
        </w:rPr>
        <w:t>Ou </w:t>
      </w:r>
      <w:r>
        <w:rPr>
          <w:rFonts w:ascii="Calibri" w:hAnsi="Calibri"/>
          <w:spacing w:val="-8"/>
        </w:rPr>
        <w:t>seja,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como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sempre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na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Integrativa,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8"/>
        </w:rPr>
        <w:t>aqui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8"/>
        </w:rPr>
        <w:t>também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8"/>
        </w:rPr>
        <w:t>falamos</w:t>
      </w:r>
      <w:r>
        <w:rPr>
          <w:rFonts w:ascii="Calibri" w:hAnsi="Calibri"/>
          <w:spacing w:val="35"/>
        </w:rPr>
        <w:t> </w:t>
      </w:r>
      <w:r>
        <w:rPr>
          <w:rFonts w:ascii="Calibri" w:hAnsi="Calibri"/>
          <w:spacing w:val="-8"/>
        </w:rPr>
        <w:t>nem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tudo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8"/>
        </w:rPr>
        <w:t>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bom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8"/>
        </w:rPr>
        <w:t>pra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todos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o </w:t>
      </w:r>
      <w:r>
        <w:rPr>
          <w:rFonts w:ascii="Calibri" w:hAnsi="Calibri"/>
        </w:rPr>
        <w:t>tempo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todo.</w:t>
      </w:r>
    </w:p>
    <w:p>
      <w:pPr>
        <w:pStyle w:val="BodyText"/>
        <w:spacing w:line="237" w:lineRule="auto"/>
        <w:ind w:left="2498" w:right="1991" w:firstLine="376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Justamente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por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náo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ser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algo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que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todos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os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profissionais</w:t>
      </w:r>
      <w:r>
        <w:rPr>
          <w:rFonts w:ascii="Calibri" w:hAnsi="Calibri"/>
          <w:spacing w:val="5"/>
        </w:rPr>
        <w:t> </w:t>
      </w:r>
      <w:r>
        <w:rPr>
          <w:rFonts w:ascii="Calibri" w:hAnsi="Calibri"/>
          <w:w w:val="90"/>
        </w:rPr>
        <w:t>vão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utilizar,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neste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módulo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eu </w:t>
      </w:r>
      <w:r>
        <w:rPr>
          <w:rFonts w:ascii="Calibri" w:hAnsi="Calibri"/>
          <w:w w:val="85"/>
        </w:rPr>
        <w:t>trouxe um ”resumo bem resumido"</w:t>
      </w:r>
      <w:r>
        <w:rPr>
          <w:rFonts w:ascii="Calibri" w:hAnsi="Calibri"/>
        </w:rPr>
        <w:t> </w:t>
      </w:r>
      <w:r>
        <w:rPr>
          <w:rFonts w:ascii="Calibri" w:hAnsi="Calibri"/>
          <w:w w:val="85"/>
        </w:rPr>
        <w:t>do que pode acontecer,</w:t>
      </w:r>
      <w:r>
        <w:rPr>
          <w:rFonts w:ascii="Calibri" w:hAnsi="Calibri"/>
          <w:spacing w:val="34"/>
        </w:rPr>
        <w:t> </w:t>
      </w:r>
      <w:r>
        <w:rPr>
          <w:rFonts w:ascii="Calibri" w:hAnsi="Calibri"/>
          <w:w w:val="85"/>
        </w:rPr>
        <w:t>caso não seja feita a</w:t>
      </w:r>
      <w:r>
        <w:rPr>
          <w:rFonts w:ascii="Calibri" w:hAnsi="Calibri"/>
          <w:spacing w:val="-5"/>
          <w:w w:val="85"/>
        </w:rPr>
        <w:t> </w:t>
      </w:r>
      <w:r>
        <w:rPr>
          <w:rFonts w:ascii="Calibri" w:hAnsi="Calibri"/>
          <w:w w:val="85"/>
        </w:rPr>
        <w:t>utilização </w:t>
      </w:r>
      <w:r>
        <w:rPr>
          <w:rFonts w:ascii="Calibri" w:hAnsi="Calibri"/>
          <w:w w:val="90"/>
        </w:rPr>
        <w:t>do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jeito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correto,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ou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seja,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aqui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terão alguns detalhes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pra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que voce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não erre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nesse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ponto e </w:t>
      </w:r>
      <w:r>
        <w:rPr>
          <w:rFonts w:ascii="Calibri" w:hAnsi="Calibri"/>
          <w:spacing w:val="-2"/>
        </w:rPr>
        <w:t>depois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fique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2"/>
        </w:rPr>
        <w:t>procurando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</w:rPr>
        <w:t>o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que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2"/>
        </w:rPr>
        <w:t>pode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2"/>
        </w:rPr>
        <w:t>ser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2"/>
        </w:rPr>
        <w:t>causa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de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algo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2"/>
        </w:rPr>
        <w:t>que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2"/>
        </w:rPr>
        <w:t>não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se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resolve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2"/>
        </w:rPr>
        <w:t>no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seu paciente.</w:t>
      </w:r>
    </w:p>
    <w:p>
      <w:pPr>
        <w:pStyle w:val="BodyText"/>
        <w:spacing w:before="179"/>
        <w:rPr>
          <w:rFonts w:ascii="Calibri"/>
        </w:rPr>
      </w:pPr>
    </w:p>
    <w:p>
      <w:pPr>
        <w:pStyle w:val="Heading6"/>
        <w:ind w:left="2883"/>
      </w:pPr>
      <w:r>
        <w:rPr>
          <w:spacing w:val="-14"/>
        </w:rPr>
        <w:t>A</w:t>
      </w:r>
      <w:r>
        <w:rPr>
          <w:spacing w:val="-6"/>
        </w:rPr>
        <w:t> </w:t>
      </w:r>
      <w:r>
        <w:rPr>
          <w:spacing w:val="-2"/>
        </w:rPr>
        <w:t>planilha</w:t>
      </w:r>
    </w:p>
    <w:p>
      <w:pPr>
        <w:pStyle w:val="BodyText"/>
        <w:spacing w:line="232" w:lineRule="auto" w:before="152"/>
        <w:ind w:left="2499" w:right="1987" w:firstLine="372"/>
        <w:jc w:val="both"/>
        <w:rPr>
          <w:rFonts w:ascii="Calibri" w:hAnsi="Calibri"/>
        </w:rPr>
      </w:pPr>
      <w:r>
        <w:rPr>
          <w:rFonts w:ascii="Calibri" w:hAnsi="Calibri"/>
          <w:color w:val="0F0F0F"/>
          <w:w w:val="90"/>
        </w:rPr>
        <w:t>As</w:t>
      </w:r>
      <w:r>
        <w:rPr>
          <w:rFonts w:ascii="Calibri" w:hAnsi="Calibri"/>
          <w:color w:val="0F0F0F"/>
          <w:spacing w:val="-8"/>
          <w:w w:val="90"/>
        </w:rPr>
        <w:t> </w:t>
      </w:r>
      <w:r>
        <w:rPr>
          <w:rFonts w:ascii="Calibri" w:hAnsi="Calibri"/>
          <w:w w:val="90"/>
        </w:rPr>
        <w:t>associações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que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tem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na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planilha,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w w:val="90"/>
        </w:rPr>
        <w:t>foram desenvolvidas</w:t>
      </w:r>
      <w:r>
        <w:rPr>
          <w:rFonts w:ascii="Calibri" w:hAnsi="Calibri"/>
          <w:spacing w:val="5"/>
        </w:rPr>
        <w:t> </w:t>
      </w:r>
      <w:r>
        <w:rPr>
          <w:rFonts w:ascii="Calibri" w:hAnsi="Calibri"/>
          <w:w w:val="90"/>
        </w:rPr>
        <w:t>para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servir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como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um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mapa clínico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correlação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entre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sintomas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cepas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probiôticas,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facilitando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tomada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decisão do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profissional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com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base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nas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evidéncias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nã gfÓtiCó funcional. Ela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foi feita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para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ajudar a </w:t>
      </w:r>
      <w:r>
        <w:rPr>
          <w:rFonts w:ascii="Calibri" w:hAnsi="Calibri"/>
          <w:spacing w:val="-8"/>
        </w:rPr>
        <w:t>lembrar,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ou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seja,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para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O</w:t>
      </w:r>
      <w:r>
        <w:rPr>
          <w:rFonts w:ascii="Calibri" w:hAnsi="Calibri"/>
          <w:spacing w:val="41"/>
        </w:rPr>
        <w:t> </w:t>
      </w:r>
      <w:r>
        <w:rPr>
          <w:rFonts w:ascii="Calibri" w:hAnsi="Calibri"/>
          <w:spacing w:val="-8"/>
        </w:rPr>
        <w:t>f0fissional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que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já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possui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conhecimento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spacing w:val="-8"/>
        </w:rPr>
        <w:t>sobre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8"/>
        </w:rPr>
        <w:t>como,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onde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e quando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8"/>
        </w:rPr>
        <w:t>pode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utilizar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cada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8"/>
        </w:rPr>
        <w:t>tipo,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cepa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e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  <w:spacing w:val="-8"/>
        </w:rPr>
        <w:t>quantidade.</w:t>
      </w:r>
    </w:p>
    <w:p>
      <w:pPr>
        <w:pStyle w:val="BodyText"/>
        <w:spacing w:before="4"/>
        <w:rPr>
          <w:rFonts w:ascii="Calibri"/>
        </w:rPr>
      </w:pPr>
    </w:p>
    <w:p>
      <w:pPr>
        <w:spacing w:line="232" w:lineRule="auto" w:before="0"/>
        <w:ind w:left="2507" w:right="1972" w:firstLine="715"/>
        <w:jc w:val="both"/>
        <w:rPr>
          <w:sz w:val="23"/>
        </w:rPr>
      </w:pPr>
      <w:r>
        <w:rPr>
          <w:rFonts w:ascii="Calibri" w:hAnsi="Calibri"/>
          <w:w w:val="90"/>
          <w:sz w:val="23"/>
        </w:rPr>
        <w:t>Ela</w:t>
      </w:r>
      <w:r>
        <w:rPr>
          <w:rFonts w:ascii="Calibri" w:hAnsi="Calibri"/>
          <w:w w:val="90"/>
          <w:sz w:val="23"/>
        </w:rPr>
        <w:t> está</w:t>
      </w:r>
      <w:r>
        <w:rPr>
          <w:rFonts w:ascii="Calibri" w:hAnsi="Calibri"/>
          <w:w w:val="90"/>
          <w:sz w:val="23"/>
        </w:rPr>
        <w:t> dividida</w:t>
      </w:r>
      <w:r>
        <w:rPr>
          <w:rFonts w:ascii="Calibri" w:hAnsi="Calibri"/>
          <w:w w:val="90"/>
          <w:sz w:val="23"/>
        </w:rPr>
        <w:t> de</w:t>
      </w:r>
      <w:r>
        <w:rPr>
          <w:rFonts w:ascii="Calibri" w:hAnsi="Calibri"/>
          <w:w w:val="90"/>
          <w:sz w:val="23"/>
        </w:rPr>
        <w:t> forma</w:t>
      </w:r>
      <w:r>
        <w:rPr>
          <w:rFonts w:ascii="Calibri" w:hAnsi="Calibri"/>
          <w:w w:val="90"/>
          <w:sz w:val="23"/>
        </w:rPr>
        <w:t> a auxiliar</w:t>
      </w:r>
      <w:r>
        <w:rPr>
          <w:rFonts w:ascii="Calibri" w:hAnsi="Calibri"/>
          <w:w w:val="90"/>
          <w:sz w:val="23"/>
        </w:rPr>
        <w:t> desde</w:t>
      </w:r>
      <w:r>
        <w:rPr>
          <w:rFonts w:ascii="Calibri" w:hAnsi="Calibri"/>
          <w:w w:val="90"/>
          <w:sz w:val="23"/>
        </w:rPr>
        <w:t> o</w:t>
      </w:r>
      <w:r>
        <w:rPr>
          <w:rFonts w:ascii="Calibri" w:hAnsi="Calibri"/>
          <w:w w:val="90"/>
          <w:sz w:val="23"/>
        </w:rPr>
        <w:t> proce5so</w:t>
      </w:r>
      <w:r>
        <w:rPr>
          <w:rFonts w:ascii="Calibri" w:hAnsi="Calibri"/>
          <w:w w:val="90"/>
          <w:sz w:val="23"/>
        </w:rPr>
        <w:t> de</w:t>
      </w:r>
      <w:r>
        <w:rPr>
          <w:rFonts w:ascii="Calibri" w:hAnsi="Calibri"/>
          <w:w w:val="90"/>
          <w:sz w:val="23"/>
        </w:rPr>
        <w:t> anamnese</w:t>
      </w:r>
      <w:r>
        <w:rPr>
          <w:rFonts w:ascii="Calibri" w:hAnsi="Calibri"/>
          <w:w w:val="90"/>
          <w:sz w:val="23"/>
        </w:rPr>
        <w:t> até</w:t>
      </w:r>
      <w:r>
        <w:rPr>
          <w:rFonts w:ascii="Calibri" w:hAnsi="Calibri"/>
          <w:w w:val="90"/>
          <w:sz w:val="23"/>
        </w:rPr>
        <w:t> a </w:t>
      </w:r>
      <w:r>
        <w:rPr>
          <w:w w:val="80"/>
          <w:sz w:val="23"/>
        </w:rPr>
        <w:t>personalização da conduta</w:t>
      </w:r>
      <w:r>
        <w:rPr>
          <w:sz w:val="23"/>
        </w:rPr>
        <w:t> </w:t>
      </w:r>
      <w:r>
        <w:rPr>
          <w:w w:val="80"/>
          <w:sz w:val="23"/>
        </w:rPr>
        <w:t>terapêutica.</w:t>
      </w:r>
      <w:r>
        <w:rPr>
          <w:sz w:val="23"/>
        </w:rPr>
        <w:t> </w:t>
      </w:r>
      <w:r>
        <w:rPr>
          <w:w w:val="80"/>
          <w:sz w:val="23"/>
        </w:rPr>
        <w:t>Cada parte oferece</w:t>
      </w:r>
      <w:r>
        <w:rPr>
          <w:w w:val="80"/>
          <w:sz w:val="23"/>
        </w:rPr>
        <w:t> suporte para associar os principais</w:t>
      </w:r>
      <w:r>
        <w:rPr>
          <w:sz w:val="23"/>
        </w:rPr>
        <w:t> </w:t>
      </w:r>
      <w:r>
        <w:rPr>
          <w:w w:val="80"/>
          <w:sz w:val="23"/>
        </w:rPr>
        <w:t>sintomas</w:t>
      </w:r>
      <w:r>
        <w:rPr>
          <w:w w:val="80"/>
          <w:sz w:val="23"/>
        </w:rPr>
        <w:t> apresentados</w:t>
      </w:r>
      <w:r>
        <w:rPr>
          <w:sz w:val="23"/>
        </w:rPr>
        <w:t> </w:t>
      </w:r>
      <w:r>
        <w:rPr>
          <w:w w:val="80"/>
          <w:sz w:val="23"/>
        </w:rPr>
        <w:t>pelo paciente às cepas mais utilizadas</w:t>
      </w:r>
      <w:r>
        <w:rPr>
          <w:w w:val="80"/>
          <w:sz w:val="23"/>
        </w:rPr>
        <w:t> em quadros </w:t>
      </w:r>
      <w:r>
        <w:rPr>
          <w:w w:val="85"/>
          <w:sz w:val="23"/>
        </w:rPr>
        <w:t>semelhantes,</w:t>
      </w:r>
      <w:r>
        <w:rPr>
          <w:w w:val="85"/>
          <w:sz w:val="23"/>
        </w:rPr>
        <w:t> com</w:t>
      </w:r>
      <w:r>
        <w:rPr>
          <w:w w:val="85"/>
          <w:sz w:val="23"/>
        </w:rPr>
        <w:t> base</w:t>
      </w:r>
      <w:r>
        <w:rPr>
          <w:w w:val="85"/>
          <w:sz w:val="23"/>
        </w:rPr>
        <w:t> em</w:t>
      </w:r>
      <w:r>
        <w:rPr>
          <w:w w:val="85"/>
          <w:sz w:val="23"/>
        </w:rPr>
        <w:t> seus</w:t>
      </w:r>
      <w:r>
        <w:rPr>
          <w:w w:val="85"/>
          <w:sz w:val="23"/>
        </w:rPr>
        <w:t> mecanismos</w:t>
      </w:r>
      <w:r>
        <w:rPr>
          <w:sz w:val="23"/>
        </w:rPr>
        <w:t> </w:t>
      </w:r>
      <w:r>
        <w:rPr>
          <w:w w:val="85"/>
          <w:sz w:val="23"/>
        </w:rPr>
        <w:t>fisiolôgi</w:t>
      </w:r>
      <w:r>
        <w:rPr>
          <w:w w:val="85"/>
          <w:sz w:val="23"/>
        </w:rPr>
        <w:t> os,</w:t>
      </w:r>
      <w:r>
        <w:rPr>
          <w:w w:val="85"/>
          <w:sz w:val="23"/>
        </w:rPr>
        <w:t> ações</w:t>
      </w:r>
      <w:r>
        <w:rPr>
          <w:w w:val="85"/>
          <w:sz w:val="23"/>
        </w:rPr>
        <w:t> terapêuticas</w:t>
      </w:r>
      <w:r>
        <w:rPr>
          <w:w w:val="85"/>
          <w:sz w:val="23"/>
        </w:rPr>
        <w:t> e indicações clínicas.</w:t>
      </w:r>
    </w:p>
    <w:p>
      <w:pPr>
        <w:pStyle w:val="BodyText"/>
        <w:spacing w:before="27"/>
        <w:rPr>
          <w:sz w:val="23"/>
        </w:rPr>
      </w:pPr>
    </w:p>
    <w:p>
      <w:pPr>
        <w:pStyle w:val="BodyText"/>
        <w:spacing w:line="247" w:lineRule="auto"/>
        <w:ind w:left="2508" w:right="1983" w:firstLine="718"/>
        <w:jc w:val="both"/>
      </w:pPr>
      <w:r>
        <w:rPr>
          <w:w w:val="90"/>
        </w:rPr>
        <w:t>Mais</w:t>
      </w:r>
      <w:r>
        <w:rPr>
          <w:spacing w:val="-6"/>
          <w:w w:val="90"/>
        </w:rPr>
        <w:t> </w:t>
      </w:r>
      <w:r>
        <w:rPr>
          <w:w w:val="90"/>
        </w:rPr>
        <w:t>do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uma</w:t>
      </w:r>
      <w:r>
        <w:rPr>
          <w:spacing w:val="-5"/>
          <w:w w:val="90"/>
        </w:rPr>
        <w:t> </w:t>
      </w:r>
      <w:r>
        <w:rPr>
          <w:w w:val="90"/>
        </w:rPr>
        <w:t>simples</w:t>
      </w:r>
      <w:r>
        <w:rPr>
          <w:spacing w:val="-3"/>
          <w:w w:val="90"/>
        </w:rPr>
        <w:t> </w:t>
      </w:r>
      <w:r>
        <w:rPr>
          <w:w w:val="90"/>
        </w:rPr>
        <w:t>tabela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protocolos,</w:t>
      </w:r>
      <w:r>
        <w:rPr>
          <w:w w:val="90"/>
        </w:rPr>
        <w:t> esta</w:t>
      </w:r>
      <w:r>
        <w:rPr>
          <w:spacing w:val="-3"/>
          <w:w w:val="90"/>
        </w:rPr>
        <w:t> </w:t>
      </w:r>
      <w:r>
        <w:rPr>
          <w:w w:val="90"/>
        </w:rPr>
        <w:t>planilha</w:t>
      </w:r>
      <w:r>
        <w:rPr>
          <w:spacing w:val="-1"/>
          <w:w w:val="90"/>
        </w:rPr>
        <w:t> </w:t>
      </w:r>
      <w:r>
        <w:rPr>
          <w:w w:val="90"/>
        </w:rPr>
        <w:t>te</w:t>
      </w:r>
      <w:r>
        <w:rPr>
          <w:spacing w:val="-7"/>
          <w:w w:val="90"/>
        </w:rPr>
        <w:t> </w:t>
      </w:r>
      <w:r>
        <w:rPr>
          <w:w w:val="90"/>
        </w:rPr>
        <w:t>convida</w:t>
      </w:r>
      <w:r>
        <w:rPr>
          <w:spacing w:val="-2"/>
          <w:w w:val="90"/>
        </w:rPr>
        <w:t> </w:t>
      </w:r>
      <w:r>
        <w:rPr>
          <w:w w:val="90"/>
        </w:rPr>
        <w:t>a </w:t>
      </w:r>
      <w:r>
        <w:rPr>
          <w:w w:val="85"/>
        </w:rPr>
        <w:t>raciocinar</w:t>
      </w:r>
      <w:r>
        <w:rPr>
          <w:w w:val="85"/>
        </w:rPr>
        <w:t> integrativamente, correlacionando</w:t>
      </w:r>
      <w:r>
        <w:rPr>
          <w:w w:val="85"/>
        </w:rPr>
        <w:t> os</w:t>
      </w:r>
      <w:r>
        <w:rPr>
          <w:w w:val="85"/>
        </w:rPr>
        <w:t> sinais</w:t>
      </w:r>
      <w:r>
        <w:rPr>
          <w:w w:val="85"/>
        </w:rPr>
        <w:t> clínicos</w:t>
      </w:r>
      <w:r>
        <w:rPr/>
        <w:t> </w:t>
      </w:r>
      <w:r>
        <w:rPr>
          <w:w w:val="85"/>
        </w:rPr>
        <w:t>do</w:t>
      </w:r>
      <w:r>
        <w:rPr>
          <w:w w:val="85"/>
        </w:rPr>
        <w:t> paciente</w:t>
      </w:r>
      <w:r>
        <w:rPr>
          <w:w w:val="85"/>
        </w:rPr>
        <w:t> com</w:t>
      </w:r>
      <w:r>
        <w:rPr>
          <w:w w:val="85"/>
        </w:rPr>
        <w:t> sua </w:t>
      </w:r>
      <w:r>
        <w:rPr>
          <w:spacing w:val="-2"/>
          <w:w w:val="85"/>
        </w:rPr>
        <w:t>história</w:t>
      </w:r>
      <w:r>
        <w:rPr>
          <w:spacing w:val="-7"/>
        </w:rPr>
        <w:t> </w:t>
      </w:r>
      <w:r>
        <w:rPr>
          <w:spacing w:val="-2"/>
          <w:w w:val="85"/>
        </w:rPr>
        <w:t>digestíva,</w:t>
      </w:r>
      <w:r>
        <w:rPr/>
        <w:t> </w:t>
      </w:r>
      <w:r>
        <w:rPr>
          <w:spacing w:val="-2"/>
          <w:w w:val="85"/>
        </w:rPr>
        <w:t>imune, neuro!ógica e até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emocional.</w:t>
      </w:r>
      <w:r>
        <w:rPr/>
        <w:t> </w:t>
      </w:r>
      <w:r>
        <w:rPr>
          <w:spacing w:val="-2"/>
          <w:w w:val="85"/>
        </w:rPr>
        <w:t>lsso porque 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saúde intestinal</w:t>
      </w:r>
      <w:r>
        <w:rPr/>
        <w:t> </w:t>
      </w:r>
      <w:r>
        <w:rPr>
          <w:spacing w:val="-2"/>
          <w:w w:val="85"/>
        </w:rPr>
        <w:t>é </w:t>
      </w:r>
      <w:r>
        <w:rPr>
          <w:w w:val="90"/>
        </w:rPr>
        <w:t>um</w:t>
      </w:r>
      <w:r>
        <w:rPr>
          <w:w w:val="90"/>
        </w:rPr>
        <w:t> reflexo</w:t>
      </w:r>
      <w:r>
        <w:rPr>
          <w:w w:val="90"/>
        </w:rPr>
        <w:t> direto</w:t>
      </w:r>
      <w:r>
        <w:rPr>
          <w:w w:val="90"/>
        </w:rPr>
        <w:t> da</w:t>
      </w:r>
      <w:r>
        <w:rPr>
          <w:w w:val="90"/>
        </w:rPr>
        <w:t> comunicação</w:t>
      </w:r>
      <w:r>
        <w:rPr>
          <w:w w:val="90"/>
        </w:rPr>
        <w:t> entre</w:t>
      </w:r>
      <w:r>
        <w:rPr>
          <w:w w:val="90"/>
        </w:rPr>
        <w:t> corpo,</w:t>
      </w:r>
      <w:r>
        <w:rPr>
          <w:w w:val="90"/>
        </w:rPr>
        <w:t> mente</w:t>
      </w:r>
      <w:r>
        <w:rPr>
          <w:w w:val="90"/>
        </w:rPr>
        <w:t> e</w:t>
      </w:r>
      <w:r>
        <w:rPr>
          <w:w w:val="90"/>
        </w:rPr>
        <w:t> ambiente.</w:t>
      </w:r>
      <w:r>
        <w:rPr>
          <w:w w:val="90"/>
        </w:rPr>
        <w:t> Por</w:t>
      </w:r>
      <w:r>
        <w:rPr>
          <w:w w:val="90"/>
        </w:rPr>
        <w:t> isso</w:t>
      </w:r>
      <w:r>
        <w:rPr>
          <w:w w:val="90"/>
        </w:rPr>
        <w:t> é</w:t>
      </w:r>
      <w:r>
        <w:rPr>
          <w:spacing w:val="-3"/>
          <w:w w:val="90"/>
        </w:rPr>
        <w:t> </w:t>
      </w:r>
      <w:r>
        <w:rPr>
          <w:w w:val="90"/>
        </w:rPr>
        <w:t>tão </w:t>
      </w:r>
      <w:r>
        <w:rPr>
          <w:w w:val="85"/>
        </w:rPr>
        <w:t>importante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se</w:t>
      </w:r>
      <w:r>
        <w:rPr>
          <w:spacing w:val="-6"/>
          <w:w w:val="85"/>
        </w:rPr>
        <w:t> </w:t>
      </w:r>
      <w:r>
        <w:rPr>
          <w:w w:val="85"/>
        </w:rPr>
        <w:t>saiba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jeito</w:t>
      </w:r>
      <w:r>
        <w:rPr>
          <w:spacing w:val="-6"/>
          <w:w w:val="85"/>
        </w:rPr>
        <w:t> </w:t>
      </w:r>
      <w:r>
        <w:rPr>
          <w:w w:val="85"/>
        </w:rPr>
        <w:t>correto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utilizar</w:t>
      </w:r>
      <w:r>
        <w:rPr>
          <w:spacing w:val="-6"/>
          <w:w w:val="85"/>
        </w:rPr>
        <w:t> </w:t>
      </w:r>
      <w:r>
        <w:rPr>
          <w:w w:val="85"/>
        </w:rPr>
        <w:t>cada</w:t>
      </w:r>
      <w:r>
        <w:rPr>
          <w:spacing w:val="-7"/>
          <w:w w:val="85"/>
        </w:rPr>
        <w:t> </w:t>
      </w:r>
      <w:r>
        <w:rPr>
          <w:w w:val="85"/>
        </w:rPr>
        <w:t>probiôtir.o.</w:t>
      </w:r>
    </w:p>
    <w:p>
      <w:pPr>
        <w:pStyle w:val="BodyText"/>
        <w:spacing w:after="0" w:line="247" w:lineRule="auto"/>
        <w:jc w:val="both"/>
        <w:sectPr>
          <w:footerReference w:type="default" r:id="rId43"/>
          <w:footerReference w:type="even" r:id="rId44"/>
          <w:pgSz w:w="11910" w:h="16840"/>
          <w:pgMar w:header="0" w:footer="5190" w:top="860" w:bottom="5380" w:left="141" w:right="141"/>
          <w:pgNumType w:start="149"/>
        </w:sectPr>
      </w:pPr>
    </w:p>
    <w:p>
      <w:pPr>
        <w:pStyle w:val="Heading4"/>
        <w:spacing w:before="27"/>
        <w:ind w:left="2732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1746504</wp:posOffset>
            </wp:positionH>
            <wp:positionV relativeFrom="page">
              <wp:posOffset>7566659</wp:posOffset>
            </wp:positionV>
            <wp:extent cx="475488" cy="470916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Contraindicaçoes, Cuidados</w:t>
      </w:r>
      <w:r>
        <w:rPr>
          <w:spacing w:val="43"/>
        </w:rPr>
        <w:t> </w:t>
      </w:r>
      <w:r>
        <w:rPr>
          <w:color w:val="151515"/>
        </w:rPr>
        <w:t>e</w:t>
      </w:r>
      <w:r>
        <w:rPr>
          <w:color w:val="151515"/>
          <w:spacing w:val="11"/>
        </w:rPr>
        <w:t> </w:t>
      </w:r>
      <w:r>
        <w:rPr>
          <w:spacing w:val="-2"/>
        </w:rPr>
        <w:t>Monitoramento</w:t>
      </w:r>
    </w:p>
    <w:p>
      <w:pPr>
        <w:pStyle w:val="BodyText"/>
        <w:spacing w:before="61"/>
        <w:rPr>
          <w:rFonts w:ascii="Calibri"/>
          <w:sz w:val="28"/>
        </w:rPr>
      </w:pPr>
    </w:p>
    <w:p>
      <w:pPr>
        <w:pStyle w:val="BodyText"/>
        <w:spacing w:line="252" w:lineRule="auto"/>
        <w:ind w:left="2363" w:right="2139" w:firstLine="711"/>
        <w:jc w:val="both"/>
      </w:pPr>
      <w:r>
        <w:rPr>
          <w:w w:val="80"/>
        </w:rPr>
        <w:t>0</w:t>
      </w:r>
      <w:r>
        <w:rPr/>
        <w:t> </w:t>
      </w:r>
      <w:r>
        <w:rPr>
          <w:w w:val="80"/>
        </w:rPr>
        <w:t>uso de</w:t>
      </w:r>
      <w:r>
        <w:rPr>
          <w:spacing w:val="-3"/>
          <w:w w:val="80"/>
        </w:rPr>
        <w:t> </w:t>
      </w:r>
      <w:r>
        <w:rPr>
          <w:w w:val="80"/>
        </w:rPr>
        <w:t>probióticos</w:t>
      </w:r>
      <w:r>
        <w:rPr/>
        <w:t> </w:t>
      </w:r>
      <w:r>
        <w:rPr>
          <w:w w:val="80"/>
        </w:rPr>
        <w:t>na prática clínica integrativa</w:t>
      </w:r>
      <w:r>
        <w:rPr/>
        <w:t> </w:t>
      </w:r>
      <w:r>
        <w:rPr>
          <w:w w:val="80"/>
        </w:rPr>
        <w:t>requer</w:t>
      </w:r>
      <w:r>
        <w:rPr/>
        <w:t> </w:t>
      </w:r>
      <w:r>
        <w:rPr>
          <w:w w:val="80"/>
        </w:rPr>
        <w:t>critério, individualização </w:t>
      </w:r>
      <w:r>
        <w:rPr>
          <w:w w:val="85"/>
        </w:rPr>
        <w:t>e monitoramento</w:t>
      </w:r>
      <w:r>
        <w:rPr>
          <w:spacing w:val="27"/>
        </w:rPr>
        <w:t> </w:t>
      </w:r>
      <w:r>
        <w:rPr>
          <w:w w:val="85"/>
        </w:rPr>
        <w:t>constante.</w:t>
      </w:r>
    </w:p>
    <w:p>
      <w:pPr>
        <w:pStyle w:val="BodyText"/>
        <w:spacing w:line="247" w:lineRule="auto" w:before="16"/>
        <w:ind w:left="2364" w:right="2134" w:firstLine="702"/>
        <w:jc w:val="both"/>
      </w:pPr>
      <w:r>
        <w:rPr>
          <w:w w:val="90"/>
        </w:rPr>
        <w:t>Embora</w:t>
      </w:r>
      <w:r>
        <w:rPr>
          <w:w w:val="90"/>
        </w:rPr>
        <w:t> sejam</w:t>
      </w:r>
      <w:r>
        <w:rPr>
          <w:w w:val="90"/>
        </w:rPr>
        <w:t> amplamente</w:t>
      </w:r>
      <w:r>
        <w:rPr>
          <w:w w:val="90"/>
        </w:rPr>
        <w:t> reconhecidos</w:t>
      </w:r>
      <w:r>
        <w:rPr>
          <w:w w:val="90"/>
        </w:rPr>
        <w:t> como</w:t>
      </w:r>
      <w:r>
        <w:rPr>
          <w:w w:val="90"/>
        </w:rPr>
        <w:t> seguros,</w:t>
      </w:r>
      <w:r>
        <w:rPr>
          <w:w w:val="90"/>
        </w:rPr>
        <w:t> nem</w:t>
      </w:r>
      <w:r>
        <w:rPr>
          <w:w w:val="90"/>
        </w:rPr>
        <w:t> todos</w:t>
      </w:r>
      <w:r>
        <w:rPr>
          <w:w w:val="90"/>
        </w:rPr>
        <w:t> os </w:t>
      </w:r>
      <w:r>
        <w:rPr>
          <w:w w:val="85"/>
        </w:rPr>
        <w:t>pacientes</w:t>
      </w:r>
      <w:r>
        <w:rPr>
          <w:spacing w:val="-7"/>
          <w:w w:val="85"/>
        </w:rPr>
        <w:t> </w:t>
      </w:r>
      <w:r>
        <w:rPr>
          <w:w w:val="85"/>
        </w:rPr>
        <w:t>estão</w:t>
      </w:r>
      <w:r>
        <w:rPr>
          <w:spacing w:val="-6"/>
          <w:w w:val="85"/>
        </w:rPr>
        <w:t> </w:t>
      </w: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w w:val="85"/>
        </w:rPr>
        <w:t>momento</w:t>
      </w:r>
      <w:r>
        <w:rPr>
          <w:spacing w:val="-6"/>
          <w:w w:val="85"/>
        </w:rPr>
        <w:t> </w:t>
      </w:r>
      <w:r>
        <w:rPr>
          <w:w w:val="85"/>
        </w:rPr>
        <w:t>adequado</w:t>
      </w:r>
      <w:r>
        <w:rPr>
          <w:spacing w:val="-6"/>
          <w:w w:val="85"/>
        </w:rPr>
        <w:t> </w:t>
      </w:r>
      <w:r>
        <w:rPr>
          <w:w w:val="85"/>
        </w:rPr>
        <w:t>para</w:t>
      </w:r>
      <w:r>
        <w:rPr>
          <w:spacing w:val="-6"/>
          <w:w w:val="85"/>
        </w:rPr>
        <w:t> </w:t>
      </w:r>
      <w:r>
        <w:rPr>
          <w:w w:val="85"/>
        </w:rPr>
        <w:t>receber</w:t>
      </w:r>
      <w:r>
        <w:rPr>
          <w:spacing w:val="-6"/>
          <w:w w:val="85"/>
        </w:rPr>
        <w:t> </w:t>
      </w:r>
      <w:r>
        <w:rPr>
          <w:w w:val="85"/>
        </w:rPr>
        <w:t>suplementaçáo</w:t>
      </w:r>
      <w:r>
        <w:rPr>
          <w:spacing w:val="-6"/>
          <w:w w:val="85"/>
        </w:rPr>
        <w:t> </w:t>
      </w:r>
      <w:r>
        <w:rPr>
          <w:w w:val="85"/>
        </w:rPr>
        <w:t>probiótica</w:t>
      </w:r>
      <w:r>
        <w:rPr>
          <w:spacing w:val="-7"/>
          <w:w w:val="85"/>
        </w:rPr>
        <w:t> </w:t>
      </w:r>
      <w:r>
        <w:rPr>
          <w:w w:val="85"/>
        </w:rPr>
        <w:t>—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color w:val="161616"/>
          <w:w w:val="85"/>
        </w:rPr>
        <w:t>a </w:t>
      </w:r>
      <w:r>
        <w:rPr>
          <w:w w:val="80"/>
        </w:rPr>
        <w:t>utilização</w:t>
      </w:r>
      <w:r>
        <w:rPr/>
        <w:t> </w:t>
      </w:r>
      <w:r>
        <w:rPr>
          <w:w w:val="80"/>
        </w:rPr>
        <w:t>indiscriminada,</w:t>
      </w:r>
      <w:r>
        <w:rPr>
          <w:spacing w:val="-1"/>
          <w:w w:val="80"/>
        </w:rPr>
        <w:t> </w:t>
      </w:r>
      <w:r>
        <w:rPr>
          <w:w w:val="80"/>
        </w:rPr>
        <w:t>sem avaliaçáo funcional,</w:t>
      </w:r>
      <w:r>
        <w:rPr/>
        <w:t> </w:t>
      </w:r>
      <w:r>
        <w:rPr>
          <w:w w:val="80"/>
        </w:rPr>
        <w:t>pode</w:t>
      </w:r>
      <w:r>
        <w:rPr>
          <w:spacing w:val="-4"/>
          <w:w w:val="80"/>
        </w:rPr>
        <w:t> </w:t>
      </w:r>
      <w:r>
        <w:rPr>
          <w:w w:val="80"/>
        </w:rPr>
        <w:t>não apenas falhar, como agravar </w:t>
      </w:r>
      <w:r>
        <w:rPr>
          <w:spacing w:val="-2"/>
          <w:w w:val="90"/>
        </w:rPr>
        <w:t>sintomas.</w:t>
      </w:r>
    </w:p>
    <w:p>
      <w:pPr>
        <w:pStyle w:val="BodyText"/>
      </w:pPr>
    </w:p>
    <w:p>
      <w:pPr>
        <w:pStyle w:val="BodyText"/>
        <w:spacing w:before="200"/>
      </w:pPr>
    </w:p>
    <w:p>
      <w:pPr>
        <w:spacing w:before="0"/>
        <w:ind w:left="2363" w:right="0" w:firstLine="0"/>
        <w:jc w:val="both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10"/>
          <w:sz w:val="23"/>
        </w:rPr>
        <w:t>Quando</w:t>
      </w:r>
      <w:r>
        <w:rPr>
          <w:rFonts w:ascii="Times New Roman" w:hAnsi="Times New Roman"/>
          <w:spacing w:val="26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não</w:t>
      </w:r>
      <w:r>
        <w:rPr>
          <w:rFonts w:ascii="Times New Roman" w:hAnsi="Times New Roman"/>
          <w:spacing w:val="13"/>
          <w:w w:val="110"/>
          <w:sz w:val="23"/>
        </w:rPr>
        <w:t> </w:t>
      </w:r>
      <w:r>
        <w:rPr>
          <w:rFonts w:ascii="Times New Roman" w:hAnsi="Times New Roman"/>
          <w:spacing w:val="-2"/>
          <w:w w:val="110"/>
          <w:sz w:val="23"/>
        </w:rPr>
        <w:t>indicar:</w:t>
      </w:r>
    </w:p>
    <w:p>
      <w:pPr>
        <w:spacing w:before="143"/>
        <w:ind w:left="2353" w:right="0" w:firstLine="0"/>
        <w:jc w:val="both"/>
        <w:rPr>
          <w:sz w:val="24"/>
        </w:rPr>
      </w:pPr>
      <w:r>
        <w:rPr>
          <w:w w:val="85"/>
          <w:sz w:val="24"/>
        </w:rPr>
        <w:t>Sobrecrescimento</w:t>
      </w:r>
      <w:r>
        <w:rPr>
          <w:spacing w:val="9"/>
          <w:sz w:val="24"/>
        </w:rPr>
        <w:t> </w:t>
      </w:r>
      <w:r>
        <w:rPr>
          <w:w w:val="85"/>
          <w:sz w:val="24"/>
        </w:rPr>
        <w:t>bacteriano</w:t>
      </w:r>
      <w:r>
        <w:rPr>
          <w:spacing w:val="44"/>
          <w:sz w:val="24"/>
        </w:rPr>
        <w:t> </w:t>
      </w:r>
      <w:r>
        <w:rPr>
          <w:color w:val="111111"/>
          <w:w w:val="85"/>
          <w:sz w:val="24"/>
        </w:rPr>
        <w:t>no</w:t>
      </w:r>
      <w:r>
        <w:rPr>
          <w:color w:val="111111"/>
          <w:spacing w:val="13"/>
          <w:sz w:val="24"/>
        </w:rPr>
        <w:t> </w:t>
      </w:r>
      <w:r>
        <w:rPr>
          <w:w w:val="85"/>
          <w:sz w:val="24"/>
        </w:rPr>
        <w:t>intestino</w:t>
      </w:r>
      <w:r>
        <w:rPr>
          <w:spacing w:val="38"/>
          <w:sz w:val="24"/>
        </w:rPr>
        <w:t> </w:t>
      </w:r>
      <w:r>
        <w:rPr>
          <w:w w:val="85"/>
          <w:sz w:val="24"/>
        </w:rPr>
        <w:t>delgado</w:t>
      </w:r>
      <w:r>
        <w:rPr>
          <w:spacing w:val="26"/>
          <w:sz w:val="24"/>
        </w:rPr>
        <w:t> </w:t>
      </w:r>
      <w:r>
        <w:rPr>
          <w:spacing w:val="-2"/>
          <w:w w:val="85"/>
          <w:sz w:val="24"/>
        </w:rPr>
        <w:t>(SIBO):</w:t>
      </w:r>
    </w:p>
    <w:p>
      <w:pPr>
        <w:pStyle w:val="BodyText"/>
        <w:spacing w:line="249" w:lineRule="auto" w:before="24"/>
        <w:ind w:left="2356" w:right="2145" w:firstLine="710"/>
        <w:jc w:val="both"/>
        <w:rPr>
          <w:sz w:val="21"/>
        </w:rPr>
      </w:pPr>
      <w:r>
        <w:rPr>
          <w:w w:val="85"/>
        </w:rPr>
        <w:t>Em casos de SIB0 conúrmado</w:t>
      </w:r>
      <w:r>
        <w:rPr>
          <w:w w:val="85"/>
        </w:rPr>
        <w:t> (ou</w:t>
      </w:r>
      <w:r>
        <w:rPr>
          <w:w w:val="85"/>
        </w:rPr>
        <w:t> fortemente</w:t>
      </w:r>
      <w:r>
        <w:rPr>
          <w:w w:val="85"/>
        </w:rPr>
        <w:t> suspeito),</w:t>
      </w:r>
      <w:r>
        <w:rPr>
          <w:w w:val="85"/>
        </w:rPr>
        <w:t> a administração</w:t>
      </w:r>
      <w:r>
        <w:rPr/>
        <w:t> </w:t>
      </w:r>
      <w:r>
        <w:rPr>
          <w:w w:val="85"/>
        </w:rPr>
        <w:t>de </w:t>
      </w:r>
      <w:r>
        <w:rPr>
          <w:w w:val="90"/>
        </w:rPr>
        <w:t>probióticos</w:t>
      </w:r>
      <w:r>
        <w:rPr>
          <w:w w:val="90"/>
        </w:rPr>
        <w:t> sem</w:t>
      </w:r>
      <w:r>
        <w:rPr>
          <w:w w:val="90"/>
        </w:rPr>
        <w:t> o</w:t>
      </w:r>
      <w:r>
        <w:rPr>
          <w:w w:val="90"/>
        </w:rPr>
        <w:t> controle</w:t>
      </w:r>
      <w:r>
        <w:rPr>
          <w:w w:val="90"/>
        </w:rPr>
        <w:t> prévio</w:t>
      </w:r>
      <w:r>
        <w:rPr>
          <w:w w:val="90"/>
        </w:rPr>
        <w:t> do</w:t>
      </w:r>
      <w:r>
        <w:rPr>
          <w:w w:val="90"/>
        </w:rPr>
        <w:t> quadro</w:t>
      </w:r>
      <w:r>
        <w:rPr>
          <w:w w:val="90"/>
        </w:rPr>
        <w:t> pode</w:t>
      </w:r>
      <w:r>
        <w:rPr>
          <w:w w:val="90"/>
        </w:rPr>
        <w:t> alimentar o</w:t>
      </w:r>
      <w:r>
        <w:rPr>
          <w:w w:val="90"/>
        </w:rPr>
        <w:t> desequilíbrio </w:t>
      </w:r>
      <w:r>
        <w:rPr>
          <w:w w:val="80"/>
        </w:rPr>
        <w:t>microbiológico,</w:t>
      </w:r>
      <w:r>
        <w:rPr/>
        <w:t> </w:t>
      </w:r>
      <w:r>
        <w:rPr>
          <w:w w:val="80"/>
        </w:rPr>
        <w:t>piorando</w:t>
      </w:r>
      <w:r>
        <w:rPr>
          <w:spacing w:val="24"/>
        </w:rPr>
        <w:t> </w:t>
      </w:r>
      <w:r>
        <w:rPr>
          <w:w w:val="80"/>
        </w:rPr>
        <w:t>sintomas</w:t>
      </w:r>
      <w:r>
        <w:rPr>
          <w:spacing w:val="21"/>
        </w:rPr>
        <w:t> </w:t>
      </w:r>
      <w:r>
        <w:rPr>
          <w:w w:val="80"/>
        </w:rPr>
        <w:t>como</w:t>
      </w:r>
      <w:r>
        <w:rPr/>
        <w:t> </w:t>
      </w:r>
      <w:r>
        <w:rPr>
          <w:w w:val="80"/>
        </w:rPr>
        <w:t>distensão,</w:t>
      </w:r>
      <w:r>
        <w:rPr/>
        <w:t> </w:t>
      </w:r>
      <w:r>
        <w:rPr>
          <w:w w:val="80"/>
        </w:rPr>
        <w:t>gases</w:t>
      </w:r>
      <w:r>
        <w:rPr/>
        <w:t> </w:t>
      </w:r>
      <w:r>
        <w:rPr>
          <w:w w:val="80"/>
        </w:rPr>
        <w:t>e diarreia.</w:t>
      </w:r>
      <w:r>
        <w:rPr/>
        <w:t> </w:t>
      </w:r>
      <w:r>
        <w:rPr>
          <w:w w:val="80"/>
        </w:rPr>
        <w:t>Nesses</w:t>
      </w:r>
      <w:r>
        <w:rPr>
          <w:spacing w:val="20"/>
        </w:rPr>
        <w:t> </w:t>
      </w:r>
      <w:r>
        <w:rPr>
          <w:w w:val="80"/>
        </w:rPr>
        <w:t>pacientes,</w:t>
      </w:r>
      <w:r>
        <w:rPr>
          <w:spacing w:val="40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fase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"Reinocular"</w:t>
      </w:r>
      <w:r>
        <w:rPr/>
        <w:t> </w:t>
      </w:r>
      <w:r>
        <w:rPr>
          <w:w w:val="85"/>
        </w:rPr>
        <w:t>do</w:t>
      </w:r>
      <w:r>
        <w:rPr>
          <w:spacing w:val="-2"/>
          <w:w w:val="85"/>
        </w:rPr>
        <w:t> </w:t>
      </w:r>
      <w:r>
        <w:rPr>
          <w:w w:val="85"/>
        </w:rPr>
        <w:t>Protocolo</w:t>
      </w:r>
      <w:r>
        <w:rPr/>
        <w:t> </w:t>
      </w:r>
      <w:r>
        <w:rPr>
          <w:w w:val="85"/>
        </w:rPr>
        <w:t>4R deve</w:t>
      </w:r>
      <w:r>
        <w:rPr>
          <w:spacing w:val="-1"/>
          <w:w w:val="85"/>
        </w:rPr>
        <w:t> </w:t>
      </w:r>
      <w:r>
        <w:rPr>
          <w:w w:val="85"/>
        </w:rPr>
        <w:t>ser adiada até que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ambiente intestinal est8ja</w:t>
      </w:r>
      <w:r>
        <w:rPr>
          <w:w w:val="85"/>
        </w:rPr>
        <w:t> preparado</w:t>
      </w:r>
      <w:r>
        <w:rPr>
          <w:w w:val="85"/>
        </w:rPr>
        <w:t> — após</w:t>
      </w:r>
      <w:r>
        <w:rPr>
          <w:w w:val="85"/>
        </w:rPr>
        <w:t> remover</w:t>
      </w:r>
      <w:r>
        <w:rPr>
          <w:w w:val="85"/>
        </w:rPr>
        <w:t> agentes</w:t>
      </w:r>
      <w:r>
        <w:rPr>
          <w:w w:val="85"/>
        </w:rPr>
        <w:t> agressores</w:t>
      </w:r>
      <w:r>
        <w:rPr>
          <w:w w:val="85"/>
        </w:rPr>
        <w:t> e reequilibrar</w:t>
      </w:r>
      <w:r>
        <w:rPr/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mobilidade</w:t>
      </w:r>
      <w:r>
        <w:rPr>
          <w:w w:val="85"/>
        </w:rPr>
        <w:t> e </w:t>
      </w:r>
      <w:r>
        <w:rPr>
          <w:spacing w:val="-2"/>
          <w:w w:val="90"/>
          <w:sz w:val="21"/>
        </w:rPr>
        <w:t>digestão.</w:t>
      </w:r>
    </w:p>
    <w:p>
      <w:pPr>
        <w:pStyle w:val="BodyText"/>
        <w:spacing w:before="33"/>
      </w:pPr>
    </w:p>
    <w:p>
      <w:pPr>
        <w:spacing w:before="0"/>
        <w:ind w:left="2349" w:right="0" w:firstLine="0"/>
        <w:jc w:val="both"/>
        <w:rPr>
          <w:sz w:val="24"/>
        </w:rPr>
      </w:pPr>
      <w:r>
        <w:rPr>
          <w:w w:val="85"/>
          <w:sz w:val="24"/>
        </w:rPr>
        <w:t>Imunossupressão</w:t>
      </w:r>
      <w:r>
        <w:rPr>
          <w:spacing w:val="10"/>
          <w:sz w:val="24"/>
        </w:rPr>
        <w:t> </w:t>
      </w:r>
      <w:r>
        <w:rPr>
          <w:w w:val="85"/>
          <w:sz w:val="24"/>
        </w:rPr>
        <w:t>sem</w:t>
      </w:r>
      <w:r>
        <w:rPr>
          <w:spacing w:val="48"/>
          <w:sz w:val="24"/>
        </w:rPr>
        <w:t> </w:t>
      </w:r>
      <w:r>
        <w:rPr>
          <w:spacing w:val="-2"/>
          <w:w w:val="85"/>
          <w:sz w:val="24"/>
        </w:rPr>
        <w:t>acompanhamento:</w:t>
      </w:r>
    </w:p>
    <w:p>
      <w:pPr>
        <w:pStyle w:val="BodyText"/>
        <w:spacing w:line="249" w:lineRule="auto" w:before="24"/>
        <w:ind w:left="2363" w:right="2147" w:firstLine="366"/>
        <w:jc w:val="both"/>
      </w:pPr>
      <w:r>
        <w:rPr>
          <w:w w:val="80"/>
        </w:rPr>
        <w:t>Pacientes</w:t>
      </w:r>
      <w:r>
        <w:rPr/>
        <w:t> </w:t>
      </w:r>
      <w:r>
        <w:rPr>
          <w:w w:val="80"/>
        </w:rPr>
        <w:t>imunocomprometidos (transplantados, em uso</w:t>
      </w:r>
      <w:r>
        <w:rPr/>
        <w:t> </w:t>
      </w:r>
      <w:r>
        <w:rPr>
          <w:color w:val="0F0F0F"/>
          <w:w w:val="80"/>
        </w:rPr>
        <w:t>de </w:t>
      </w:r>
      <w:r>
        <w:rPr>
          <w:w w:val="80"/>
        </w:rPr>
        <w:t>imunossupressores ou </w:t>
      </w:r>
      <w:r>
        <w:rPr>
          <w:spacing w:val="-2"/>
          <w:w w:val="85"/>
        </w:rPr>
        <w:t>com ímunodeficiências)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devem</w:t>
      </w:r>
      <w:r>
        <w:rPr/>
        <w:t> </w:t>
      </w:r>
      <w:r>
        <w:rPr>
          <w:spacing w:val="-2"/>
          <w:w w:val="85"/>
        </w:rPr>
        <w:t>ser avaliados</w:t>
      </w:r>
      <w:r>
        <w:rPr/>
        <w:t> </w:t>
      </w:r>
      <w:r>
        <w:rPr>
          <w:spacing w:val="-2"/>
          <w:w w:val="85"/>
        </w:rPr>
        <w:t>individualmente antes</w:t>
      </w:r>
      <w:r>
        <w:rPr/>
        <w:t> </w:t>
      </w:r>
      <w:r>
        <w:rPr>
          <w:spacing w:val="-2"/>
          <w:w w:val="85"/>
        </w:rPr>
        <w:t>da suplementação </w:t>
      </w:r>
      <w:r>
        <w:rPr>
          <w:w w:val="90"/>
        </w:rPr>
        <w:t>com</w:t>
      </w:r>
      <w:r>
        <w:rPr>
          <w:spacing w:val="-10"/>
          <w:w w:val="90"/>
        </w:rPr>
        <w:t> </w:t>
      </w:r>
      <w:r>
        <w:rPr>
          <w:w w:val="90"/>
        </w:rPr>
        <w:t>probiótico*.</w:t>
      </w:r>
      <w:r>
        <w:rPr>
          <w:spacing w:val="-6"/>
          <w:w w:val="90"/>
        </w:rPr>
        <w:t> </w:t>
      </w:r>
      <w:r>
        <w:rPr>
          <w:w w:val="90"/>
        </w:rPr>
        <w:t>Embora</w:t>
      </w:r>
      <w:r>
        <w:rPr>
          <w:spacing w:val="-4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risco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infecção</w:t>
      </w:r>
      <w:r>
        <w:rPr>
          <w:spacing w:val="-2"/>
          <w:w w:val="90"/>
        </w:rPr>
        <w:t> </w:t>
      </w:r>
      <w:r>
        <w:rPr>
          <w:w w:val="90"/>
        </w:rPr>
        <w:t>seja</w:t>
      </w:r>
      <w:r>
        <w:rPr>
          <w:spacing w:val="-10"/>
          <w:w w:val="90"/>
        </w:rPr>
        <w:t> </w:t>
      </w:r>
      <w:r>
        <w:rPr>
          <w:w w:val="90"/>
        </w:rPr>
        <w:t>raro,</w:t>
      </w:r>
      <w:r>
        <w:rPr>
          <w:spacing w:val="-9"/>
          <w:w w:val="90"/>
        </w:rPr>
        <w:t> </w:t>
      </w:r>
      <w:r>
        <w:rPr>
          <w:w w:val="90"/>
        </w:rPr>
        <w:t>há</w:t>
      </w:r>
      <w:r>
        <w:rPr>
          <w:spacing w:val="-6"/>
          <w:w w:val="90"/>
        </w:rPr>
        <w:t> </w:t>
      </w:r>
      <w:r>
        <w:rPr>
          <w:w w:val="90"/>
        </w:rPr>
        <w:t>descrições</w:t>
      </w:r>
      <w:r>
        <w:rPr>
          <w:w w:val="90"/>
        </w:rPr>
        <w:t> de</w:t>
      </w:r>
      <w:r>
        <w:rPr>
          <w:spacing w:val="-8"/>
          <w:w w:val="90"/>
        </w:rPr>
        <w:t> </w:t>
      </w:r>
      <w:r>
        <w:rPr>
          <w:w w:val="90"/>
        </w:rPr>
        <w:t>casos</w:t>
      </w:r>
      <w:r>
        <w:rPr>
          <w:w w:val="90"/>
        </w:rPr>
        <w:t> de </w:t>
      </w:r>
      <w:r>
        <w:rPr>
          <w:w w:val="85"/>
        </w:rPr>
        <w:t>bacteremia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fungemia,</w:t>
      </w:r>
      <w:r>
        <w:rPr>
          <w:spacing w:val="-6"/>
          <w:w w:val="85"/>
        </w:rPr>
        <w:t> </w:t>
      </w:r>
      <w:r>
        <w:rPr>
          <w:w w:val="85"/>
        </w:rPr>
        <w:t>principalmente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spacing w:val="-6"/>
          <w:w w:val="85"/>
        </w:rPr>
        <w:t> </w:t>
      </w:r>
      <w:r>
        <w:rPr>
          <w:w w:val="85"/>
        </w:rPr>
        <w:t>Lactobacillus,</w:t>
      </w:r>
      <w:r>
        <w:rPr>
          <w:spacing w:val="-6"/>
          <w:w w:val="85"/>
        </w:rPr>
        <w:t> </w:t>
      </w:r>
      <w:r>
        <w:rPr>
          <w:w w:val="85"/>
        </w:rPr>
        <w:t>Saccharomyces</w:t>
      </w:r>
      <w:r>
        <w:rPr>
          <w:spacing w:val="-4"/>
        </w:rPr>
        <w:t> </w:t>
      </w:r>
      <w:r>
        <w:rPr>
          <w:w w:val="85"/>
        </w:rPr>
        <w:t>boulardii</w:t>
      </w:r>
      <w:r>
        <w:rPr>
          <w:w w:val="85"/>
        </w:rPr>
        <w:t> e </w:t>
      </w:r>
      <w:r>
        <w:rPr>
          <w:spacing w:val="-2"/>
          <w:w w:val="85"/>
        </w:rPr>
        <w:t>outras cepas, especialmente</w:t>
      </w:r>
      <w:r>
        <w:rPr/>
        <w:t> </w:t>
      </w:r>
      <w:r>
        <w:rPr>
          <w:spacing w:val="-2"/>
          <w:w w:val="85"/>
        </w:rPr>
        <w:t>quando</w:t>
      </w:r>
      <w:r>
        <w:rPr/>
        <w:t> </w:t>
      </w:r>
      <w:r>
        <w:rPr>
          <w:spacing w:val="-2"/>
          <w:w w:val="85"/>
        </w:rPr>
        <w:t>há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lesões intestinais</w:t>
      </w:r>
      <w:r>
        <w:rPr/>
        <w:t> </w:t>
      </w:r>
      <w:r>
        <w:rPr>
          <w:spacing w:val="-2"/>
          <w:w w:val="85"/>
        </w:rPr>
        <w:t>concomitantes.</w:t>
      </w:r>
    </w:p>
    <w:p>
      <w:pPr>
        <w:pStyle w:val="BodyText"/>
        <w:spacing w:before="35"/>
      </w:pPr>
    </w:p>
    <w:p>
      <w:pPr>
        <w:spacing w:line="261" w:lineRule="auto" w:before="0"/>
        <w:ind w:left="2355" w:right="2174" w:hanging="1"/>
        <w:jc w:val="both"/>
        <w:rPr>
          <w:sz w:val="23"/>
        </w:rPr>
      </w:pPr>
      <w:r>
        <w:rPr>
          <w:sz w:val="23"/>
        </w:rPr>
        <w:t>Quadros de inflamação intestinal aguda com mucosa gravemente </w:t>
      </w:r>
      <w:r>
        <w:rPr>
          <w:spacing w:val="-2"/>
          <w:sz w:val="23"/>
        </w:rPr>
        <w:t>comprometida:</w:t>
      </w:r>
    </w:p>
    <w:p>
      <w:pPr>
        <w:spacing w:line="256" w:lineRule="auto" w:before="4"/>
        <w:ind w:left="2357" w:right="2162" w:firstLine="717"/>
        <w:jc w:val="both"/>
        <w:rPr>
          <w:sz w:val="22"/>
        </w:rPr>
      </w:pPr>
      <w:r>
        <w:rPr>
          <w:w w:val="85"/>
          <w:sz w:val="21"/>
        </w:rPr>
        <w:t>Em doenças infamatórias intestinais</w:t>
      </w:r>
      <w:r>
        <w:rPr>
          <w:sz w:val="21"/>
        </w:rPr>
        <w:t> </w:t>
      </w:r>
      <w:r>
        <w:rPr>
          <w:w w:val="85"/>
          <w:sz w:val="21"/>
        </w:rPr>
        <w:t>ativas (como crise de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Crohn ou</w:t>
      </w:r>
      <w:r>
        <w:rPr>
          <w:spacing w:val="-4"/>
          <w:w w:val="85"/>
          <w:sz w:val="21"/>
        </w:rPr>
        <w:t> </w:t>
      </w:r>
      <w:r>
        <w:rPr>
          <w:w w:val="85"/>
          <w:sz w:val="21"/>
        </w:rPr>
        <w:t>retocolite),</w:t>
      </w:r>
      <w:r>
        <w:rPr>
          <w:spacing w:val="40"/>
          <w:sz w:val="21"/>
        </w:rPr>
        <w:t> </w:t>
      </w:r>
      <w:r>
        <w:rPr>
          <w:w w:val="90"/>
          <w:sz w:val="21"/>
        </w:rPr>
        <w:t>a</w:t>
      </w:r>
      <w:r>
        <w:rPr>
          <w:w w:val="90"/>
          <w:sz w:val="21"/>
        </w:rPr>
        <w:t> introdução</w:t>
      </w:r>
      <w:r>
        <w:rPr>
          <w:w w:val="90"/>
          <w:sz w:val="21"/>
        </w:rPr>
        <w:t> de</w:t>
      </w:r>
      <w:r>
        <w:rPr>
          <w:w w:val="90"/>
          <w:sz w:val="21"/>
        </w:rPr>
        <w:t> probióticos</w:t>
      </w:r>
      <w:r>
        <w:rPr>
          <w:w w:val="90"/>
          <w:sz w:val="21"/>
        </w:rPr>
        <w:t> deve</w:t>
      </w:r>
      <w:r>
        <w:rPr>
          <w:w w:val="90"/>
          <w:sz w:val="21"/>
        </w:rPr>
        <w:t> ser</w:t>
      </w:r>
      <w:r>
        <w:rPr>
          <w:w w:val="90"/>
          <w:sz w:val="21"/>
        </w:rPr>
        <w:t> avaliada</w:t>
      </w:r>
      <w:r>
        <w:rPr>
          <w:w w:val="90"/>
          <w:sz w:val="21"/>
        </w:rPr>
        <w:t> com</w:t>
      </w:r>
      <w:r>
        <w:rPr>
          <w:w w:val="90"/>
          <w:sz w:val="21"/>
        </w:rPr>
        <w:t> cautela,</w:t>
      </w:r>
      <w:r>
        <w:rPr>
          <w:w w:val="90"/>
          <w:sz w:val="21"/>
        </w:rPr>
        <w:t> priorizando</w:t>
      </w:r>
      <w:r>
        <w:rPr>
          <w:sz w:val="21"/>
        </w:rPr>
        <w:t> </w:t>
      </w:r>
      <w:r>
        <w:rPr>
          <w:w w:val="90"/>
          <w:sz w:val="21"/>
        </w:rPr>
        <w:t>a</w:t>
      </w:r>
      <w:r>
        <w:rPr>
          <w:w w:val="90"/>
          <w:sz w:val="21"/>
        </w:rPr>
        <w:t> reparação </w:t>
      </w:r>
      <w:r>
        <w:rPr>
          <w:w w:val="85"/>
          <w:sz w:val="21"/>
        </w:rPr>
        <w:t>mucosa inicial e evitando cepas que possam</w:t>
      </w:r>
      <w:r>
        <w:rPr>
          <w:sz w:val="21"/>
        </w:rPr>
        <w:t> </w:t>
      </w:r>
      <w:r>
        <w:rPr>
          <w:w w:val="85"/>
          <w:sz w:val="21"/>
        </w:rPr>
        <w:t>aLin entar a produção</w:t>
      </w:r>
      <w:r>
        <w:rPr>
          <w:sz w:val="21"/>
        </w:rPr>
        <w:t> </w:t>
      </w:r>
      <w:r>
        <w:rPr>
          <w:w w:val="85"/>
          <w:sz w:val="21"/>
        </w:rPr>
        <w:t>de gás ou estimular </w:t>
      </w:r>
      <w:r>
        <w:rPr>
          <w:w w:val="85"/>
          <w:sz w:val="22"/>
        </w:rPr>
        <w:t>de forma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agressiva</w:t>
      </w:r>
      <w:r>
        <w:rPr>
          <w:sz w:val="22"/>
        </w:rPr>
        <w:t> </w:t>
      </w:r>
      <w:r>
        <w:rPr>
          <w:w w:val="85"/>
          <w:sz w:val="22"/>
        </w:rPr>
        <w:t>a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resposta imune.</w:t>
      </w:r>
    </w:p>
    <w:p>
      <w:pPr>
        <w:spacing w:after="0" w:line="256" w:lineRule="auto"/>
        <w:jc w:val="both"/>
        <w:rPr>
          <w:sz w:val="22"/>
        </w:rPr>
        <w:sectPr>
          <w:pgSz w:w="11910" w:h="16840"/>
          <w:pgMar w:header="0" w:footer="4770" w:top="1060" w:bottom="4960" w:left="141" w:right="141"/>
        </w:sectPr>
      </w:pPr>
    </w:p>
    <w:p>
      <w:pPr>
        <w:spacing w:before="60"/>
        <w:ind w:left="2533" w:righ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Riscos</w:t>
      </w:r>
      <w:r>
        <w:rPr>
          <w:rFonts w:ascii="Times New Roman" w:hAnsi="Times New Roman"/>
          <w:spacing w:val="8"/>
          <w:w w:val="105"/>
          <w:sz w:val="24"/>
        </w:rPr>
        <w:t> </w:t>
      </w:r>
      <w:r>
        <w:rPr>
          <w:rFonts w:ascii="Times New Roman" w:hAnsi="Times New Roman"/>
          <w:color w:val="0C0C0C"/>
          <w:w w:val="105"/>
          <w:sz w:val="24"/>
        </w:rPr>
        <w:t>da</w:t>
      </w:r>
      <w:r>
        <w:rPr>
          <w:rFonts w:ascii="Times New Roman" w:hAnsi="Times New Roman"/>
          <w:color w:val="0C0C0C"/>
          <w:spacing w:val="-2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suplementação</w:t>
      </w:r>
      <w:r>
        <w:rPr>
          <w:rFonts w:ascii="Times New Roman" w:hAnsi="Times New Roman"/>
          <w:spacing w:val="16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indiscriminada:</w:t>
      </w:r>
    </w:p>
    <w:p>
      <w:pPr>
        <w:spacing w:before="130"/>
        <w:ind w:left="2529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pacing w:val="-2"/>
          <w:sz w:val="24"/>
        </w:rPr>
        <w:t>Superdosagem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color w:val="111111"/>
          <w:spacing w:val="-2"/>
          <w:sz w:val="24"/>
        </w:rPr>
        <w:t>ou</w:t>
      </w:r>
      <w:r>
        <w:rPr>
          <w:rFonts w:ascii="Calibri" w:hAnsi="Calibri"/>
          <w:color w:val="111111"/>
          <w:spacing w:val="-12"/>
          <w:sz w:val="24"/>
        </w:rPr>
        <w:t> </w:t>
      </w:r>
      <w:r>
        <w:rPr>
          <w:rFonts w:ascii="Calibri" w:hAnsi="Calibri"/>
          <w:spacing w:val="-2"/>
          <w:sz w:val="24"/>
        </w:rPr>
        <w:t>uso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pacing w:val="-2"/>
          <w:sz w:val="24"/>
        </w:rPr>
        <w:t>contínuo</w:t>
      </w:r>
      <w:r>
        <w:rPr>
          <w:rFonts w:ascii="Calibri" w:hAnsi="Calibri"/>
          <w:spacing w:val="6"/>
          <w:sz w:val="24"/>
        </w:rPr>
        <w:t> </w:t>
      </w:r>
      <w:r>
        <w:rPr>
          <w:rFonts w:ascii="Calibri" w:hAnsi="Calibri"/>
          <w:spacing w:val="-2"/>
          <w:sz w:val="24"/>
        </w:rPr>
        <w:t>sem</w:t>
      </w:r>
      <w:r>
        <w:rPr>
          <w:rFonts w:ascii="Calibri" w:hAnsi="Calibri"/>
          <w:spacing w:val="-12"/>
          <w:sz w:val="24"/>
        </w:rPr>
        <w:t> </w:t>
      </w:r>
      <w:r>
        <w:rPr>
          <w:rFonts w:ascii="Calibri" w:hAnsi="Calibri"/>
          <w:spacing w:val="-2"/>
          <w:sz w:val="24"/>
        </w:rPr>
        <w:t>reavaliação:</w:t>
      </w:r>
    </w:p>
    <w:p>
      <w:pPr>
        <w:pStyle w:val="BodyText"/>
        <w:spacing w:line="237" w:lineRule="auto" w:before="9"/>
        <w:ind w:left="2534" w:right="1936" w:firstLine="719"/>
        <w:jc w:val="both"/>
        <w:rPr>
          <w:rFonts w:ascii="Calibri" w:hAnsi="Calibri"/>
          <w:sz w:val="21"/>
        </w:rPr>
      </w:pPr>
      <w:r>
        <w:rPr>
          <w:rFonts w:ascii="Calibri" w:hAnsi="Calibri"/>
          <w:color w:val="212121"/>
          <w:spacing w:val="-4"/>
        </w:rPr>
        <w:t>O</w:t>
      </w:r>
      <w:r>
        <w:rPr>
          <w:rFonts w:ascii="Calibri" w:hAnsi="Calibri"/>
          <w:color w:val="212121"/>
          <w:spacing w:val="-9"/>
        </w:rPr>
        <w:t> </w:t>
      </w:r>
      <w:r>
        <w:rPr>
          <w:rFonts w:ascii="Calibri" w:hAnsi="Calibri"/>
          <w:spacing w:val="-4"/>
        </w:rPr>
        <w:t>us0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pfolongado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color w:val="0E0E0E"/>
          <w:spacing w:val="-4"/>
        </w:rPr>
        <w:t>e</w:t>
      </w:r>
      <w:r>
        <w:rPr>
          <w:rFonts w:ascii="Calibri" w:hAnsi="Calibri"/>
          <w:color w:val="0E0E0E"/>
          <w:spacing w:val="-8"/>
        </w:rPr>
        <w:t> </w:t>
      </w:r>
      <w:r>
        <w:rPr>
          <w:rFonts w:ascii="Calibri" w:hAnsi="Calibri"/>
          <w:spacing w:val="-4"/>
        </w:rPr>
        <w:t>sem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monitoramento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pode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levar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à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4"/>
        </w:rPr>
        <w:t>estagnação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clínica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— </w:t>
      </w:r>
      <w:r>
        <w:rPr>
          <w:rFonts w:ascii="Calibri" w:hAnsi="Calibri"/>
          <w:spacing w:val="-6"/>
        </w:rPr>
        <w:t>quando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o paciente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6"/>
        </w:rPr>
        <w:t>não evolui,</w:t>
      </w:r>
      <w:r>
        <w:rPr>
          <w:rFonts w:ascii="Calibri" w:hAnsi="Calibri"/>
          <w:spacing w:val="7"/>
        </w:rPr>
        <w:t> </w:t>
      </w:r>
      <w:r>
        <w:rPr>
          <w:rFonts w:ascii="Calibri" w:hAnsi="Calibri"/>
          <w:spacing w:val="-6"/>
        </w:rPr>
        <w:t>mesmo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com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dieta adequada —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6"/>
        </w:rPr>
        <w:t>em alguns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casos,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ao </w:t>
      </w:r>
      <w:r>
        <w:rPr>
          <w:rFonts w:ascii="Calibri" w:hAnsi="Calibri"/>
          <w:w w:val="90"/>
        </w:rPr>
        <w:t>acúmulo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nJatabólitos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bacterianos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w w:val="90"/>
        </w:rPr>
        <w:t>indesejados,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disbiose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induzida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por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excesso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cepas </w:t>
      </w:r>
      <w:r>
        <w:rPr>
          <w:rFonts w:ascii="Calibri" w:hAnsi="Calibri"/>
          <w:sz w:val="21"/>
        </w:rPr>
        <w:t>e</w:t>
      </w:r>
      <w:r>
        <w:rPr>
          <w:rFonts w:ascii="Calibri" w:hAnsi="Calibri"/>
          <w:spacing w:val="-12"/>
          <w:sz w:val="21"/>
        </w:rPr>
        <w:t> </w:t>
      </w:r>
      <w:r>
        <w:rPr>
          <w:rFonts w:ascii="Calibri" w:hAnsi="Calibri"/>
          <w:sz w:val="21"/>
        </w:rPr>
        <w:t>piora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z w:val="21"/>
        </w:rPr>
        <w:t>do</w:t>
      </w:r>
      <w:r>
        <w:rPr>
          <w:rFonts w:ascii="Calibri" w:hAnsi="Calibri"/>
          <w:spacing w:val="-6"/>
          <w:sz w:val="21"/>
        </w:rPr>
        <w:t> </w:t>
      </w:r>
      <w:r>
        <w:rPr>
          <w:rFonts w:ascii="Calibri" w:hAnsi="Calibri"/>
          <w:sz w:val="21"/>
        </w:rPr>
        <w:t>quadro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z w:val="21"/>
        </w:rPr>
        <w:t>digestivo.</w:t>
      </w:r>
    </w:p>
    <w:p>
      <w:pPr>
        <w:pStyle w:val="BodyText"/>
        <w:spacing w:before="22"/>
        <w:rPr>
          <w:rFonts w:ascii="Calibri"/>
        </w:rPr>
      </w:pPr>
    </w:p>
    <w:p>
      <w:pPr>
        <w:spacing w:before="0"/>
        <w:ind w:left="2532" w:right="0" w:firstLine="0"/>
        <w:jc w:val="both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Escolha</w:t>
      </w:r>
      <w:r>
        <w:rPr>
          <w:rFonts w:ascii="Calibri" w:hAnsi="Calibri"/>
          <w:spacing w:val="17"/>
          <w:sz w:val="23"/>
        </w:rPr>
        <w:t> </w:t>
      </w:r>
      <w:r>
        <w:rPr>
          <w:rFonts w:ascii="Calibri" w:hAnsi="Calibri"/>
          <w:sz w:val="23"/>
        </w:rPr>
        <w:t>inadequada</w:t>
      </w:r>
      <w:r>
        <w:rPr>
          <w:rFonts w:ascii="Calibri" w:hAnsi="Calibri"/>
          <w:spacing w:val="28"/>
          <w:sz w:val="23"/>
        </w:rPr>
        <w:t> </w:t>
      </w:r>
      <w:r>
        <w:rPr>
          <w:rFonts w:ascii="Calibri" w:hAnsi="Calibri"/>
          <w:sz w:val="23"/>
        </w:rPr>
        <w:t>da</w:t>
      </w:r>
      <w:r>
        <w:rPr>
          <w:rFonts w:ascii="Calibri" w:hAnsi="Calibri"/>
          <w:spacing w:val="7"/>
          <w:sz w:val="23"/>
        </w:rPr>
        <w:t> </w:t>
      </w:r>
      <w:r>
        <w:rPr>
          <w:rFonts w:ascii="Calibri" w:hAnsi="Calibri"/>
          <w:sz w:val="23"/>
        </w:rPr>
        <w:t>cepa</w:t>
      </w:r>
      <w:r>
        <w:rPr>
          <w:rFonts w:ascii="Calibri" w:hAnsi="Calibri"/>
          <w:spacing w:val="9"/>
          <w:sz w:val="23"/>
        </w:rPr>
        <w:t> </w:t>
      </w:r>
      <w:r>
        <w:rPr>
          <w:rFonts w:ascii="Calibri" w:hAnsi="Calibri"/>
          <w:color w:val="111111"/>
          <w:sz w:val="23"/>
        </w:rPr>
        <w:t>ou</w:t>
      </w:r>
      <w:r>
        <w:rPr>
          <w:rFonts w:ascii="Calibri" w:hAnsi="Calibri"/>
          <w:color w:val="111111"/>
          <w:spacing w:val="14"/>
          <w:sz w:val="23"/>
        </w:rPr>
        <w:t> </w:t>
      </w:r>
      <w:r>
        <w:rPr>
          <w:rFonts w:ascii="Calibri" w:hAnsi="Calibri"/>
          <w:spacing w:val="-2"/>
          <w:sz w:val="23"/>
        </w:rPr>
        <w:t>formulação:</w:t>
      </w:r>
    </w:p>
    <w:p>
      <w:pPr>
        <w:pStyle w:val="BodyText"/>
        <w:spacing w:line="235" w:lineRule="auto" w:before="14"/>
        <w:ind w:left="2534" w:right="1962" w:firstLine="719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Cada cepa </w:t>
      </w:r>
      <w:r>
        <w:rPr>
          <w:rFonts w:ascii="Calibri" w:hAnsi="Calibri"/>
          <w:color w:val="080808"/>
          <w:w w:val="90"/>
        </w:rPr>
        <w:t>tem </w:t>
      </w:r>
      <w:r>
        <w:rPr>
          <w:rFonts w:ascii="Calibri" w:hAnsi="Calibri"/>
          <w:w w:val="90"/>
        </w:rPr>
        <w:t>funções</w:t>
      </w:r>
      <w:r>
        <w:rPr>
          <w:rFonts w:ascii="Calibri" w:hAnsi="Calibri"/>
          <w:w w:val="90"/>
        </w:rPr>
        <w:t> distintas.</w:t>
      </w:r>
      <w:r>
        <w:rPr>
          <w:rFonts w:ascii="Calibri" w:hAnsi="Calibri"/>
          <w:w w:val="90"/>
        </w:rPr>
        <w:t> Utilizar probióticos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sem considerar a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queixa clínica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pode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não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gerar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resposta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terapêutica,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ou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até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mesmo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piorar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sintomas.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Por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exemplo, cepas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com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ação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ace!eradora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do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trânsito (como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Saccharomyces boulardii)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podem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agravar </w:t>
      </w:r>
      <w:r>
        <w:rPr>
          <w:rFonts w:ascii="Calibri" w:hAnsi="Calibri"/>
          <w:spacing w:val="-4"/>
        </w:rPr>
        <w:t>diarreia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se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usadas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de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forma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equivocada,</w:t>
      </w:r>
    </w:p>
    <w:p>
      <w:pPr>
        <w:pStyle w:val="BodyText"/>
        <w:spacing w:before="16"/>
        <w:rPr>
          <w:rFonts w:ascii="Calibri"/>
        </w:rPr>
      </w:pPr>
    </w:p>
    <w:p>
      <w:pPr>
        <w:spacing w:line="293" w:lineRule="exact" w:before="0"/>
        <w:ind w:left="2531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pacing w:val="-4"/>
          <w:sz w:val="24"/>
        </w:rPr>
        <w:t>Interferência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color w:val="0C0C0C"/>
          <w:spacing w:val="-4"/>
          <w:sz w:val="24"/>
        </w:rPr>
        <w:t>com</w:t>
      </w:r>
      <w:r>
        <w:rPr>
          <w:rFonts w:ascii="Calibri" w:hAnsi="Calibri"/>
          <w:color w:val="0C0C0C"/>
          <w:spacing w:val="-10"/>
          <w:sz w:val="24"/>
        </w:rPr>
        <w:t> </w:t>
      </w:r>
      <w:r>
        <w:rPr>
          <w:rFonts w:ascii="Calibri" w:hAnsi="Calibri"/>
          <w:spacing w:val="-4"/>
          <w:sz w:val="24"/>
        </w:rPr>
        <w:t>outros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pacing w:val="-4"/>
          <w:sz w:val="24"/>
        </w:rPr>
        <w:t>tratamentos:</w:t>
      </w:r>
    </w:p>
    <w:p>
      <w:pPr>
        <w:pStyle w:val="BodyText"/>
        <w:spacing w:line="235" w:lineRule="auto" w:before="4"/>
        <w:ind w:left="2537" w:right="1958" w:firstLine="708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Probióticcs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podem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afetar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biodisponibilidade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medicamentos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orais,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impactar </w:t>
      </w:r>
      <w:r>
        <w:rPr>
          <w:rFonts w:ascii="Calibri" w:hAnsi="Calibri"/>
        </w:rPr>
        <w:t>no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equilíbrio de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outras intervenções (conlo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fitoterápicos)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ou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mascarar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sintomas </w:t>
      </w:r>
      <w:r>
        <w:rPr>
          <w:rFonts w:ascii="Calibri" w:hAnsi="Calibri"/>
          <w:w w:val="90"/>
        </w:rPr>
        <w:t>importantes,</w:t>
      </w:r>
      <w:r>
        <w:rPr>
          <w:rFonts w:ascii="Calibri" w:hAnsi="Calibri"/>
          <w:spacing w:val="35"/>
        </w:rPr>
        <w:t> </w:t>
      </w:r>
      <w:r>
        <w:rPr>
          <w:rFonts w:ascii="Calibri" w:hAnsi="Calibri"/>
          <w:w w:val="90"/>
        </w:rPr>
        <w:t>se usados de forma apressada sem entender a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fase clínica do paciente.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60"/>
        <w:rPr>
          <w:rFonts w:ascii="Calibri"/>
        </w:rPr>
      </w:pPr>
    </w:p>
    <w:p>
      <w:pPr>
        <w:spacing w:before="0"/>
        <w:ind w:left="2550" w:righ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Como</w:t>
      </w:r>
      <w:r>
        <w:rPr>
          <w:rFonts w:ascii="Times New Roman" w:hAnsi="Times New Roman"/>
          <w:spacing w:val="19"/>
          <w:w w:val="105"/>
          <w:sz w:val="24"/>
        </w:rPr>
        <w:t> </w:t>
      </w:r>
      <w:r>
        <w:rPr>
          <w:rFonts w:ascii="Times New Roman" w:hAnsi="Times New Roman"/>
          <w:color w:val="0E0E0E"/>
          <w:w w:val="105"/>
          <w:sz w:val="24"/>
        </w:rPr>
        <w:t>monitorar</w:t>
      </w:r>
      <w:r>
        <w:rPr>
          <w:rFonts w:ascii="Times New Roman" w:hAnsi="Times New Roman"/>
          <w:color w:val="0E0E0E"/>
          <w:spacing w:val="3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</w:t>
      </w:r>
      <w:r>
        <w:rPr>
          <w:rFonts w:ascii="Times New Roman" w:hAnsi="Times New Roman"/>
          <w:spacing w:val="1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resposta</w:t>
      </w:r>
      <w:r>
        <w:rPr>
          <w:rFonts w:ascii="Times New Roman" w:hAnsi="Times New Roman"/>
          <w:spacing w:val="23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clínica</w:t>
      </w:r>
    </w:p>
    <w:p>
      <w:pPr>
        <w:spacing w:before="143"/>
        <w:ind w:left="2548" w:right="0" w:firstLine="0"/>
        <w:jc w:val="both"/>
        <w:rPr>
          <w:sz w:val="23"/>
        </w:rPr>
      </w:pPr>
      <w:r>
        <w:rPr>
          <w:w w:val="90"/>
          <w:sz w:val="23"/>
        </w:rPr>
        <w:t>Sinais</w:t>
      </w:r>
      <w:r>
        <w:rPr>
          <w:spacing w:val="3"/>
          <w:sz w:val="23"/>
        </w:rPr>
        <w:t> </w:t>
      </w:r>
      <w:r>
        <w:rPr>
          <w:w w:val="90"/>
          <w:sz w:val="23"/>
        </w:rPr>
        <w:t>de</w:t>
      </w:r>
      <w:r>
        <w:rPr>
          <w:spacing w:val="-2"/>
          <w:sz w:val="23"/>
        </w:rPr>
        <w:t> </w:t>
      </w:r>
      <w:r>
        <w:rPr>
          <w:w w:val="90"/>
          <w:sz w:val="23"/>
        </w:rPr>
        <w:t>melhora</w:t>
      </w:r>
      <w:r>
        <w:rPr>
          <w:spacing w:val="2"/>
          <w:sz w:val="23"/>
        </w:rPr>
        <w:t> </w:t>
      </w:r>
      <w:r>
        <w:rPr>
          <w:spacing w:val="-2"/>
          <w:w w:val="90"/>
          <w:sz w:val="23"/>
        </w:rPr>
        <w:t>esperados:</w:t>
      </w:r>
    </w:p>
    <w:p>
      <w:pPr>
        <w:pStyle w:val="BodyText"/>
        <w:spacing w:before="27"/>
        <w:rPr>
          <w:sz w:val="23"/>
        </w:rPr>
      </w:pPr>
    </w:p>
    <w:p>
      <w:pPr>
        <w:pStyle w:val="ListParagraph"/>
        <w:numPr>
          <w:ilvl w:val="0"/>
          <w:numId w:val="13"/>
        </w:numPr>
        <w:tabs>
          <w:tab w:pos="3268" w:val="left" w:leader="none"/>
        </w:tabs>
        <w:spacing w:line="240" w:lineRule="auto" w:before="0" w:after="0"/>
        <w:ind w:left="3268" w:right="0" w:hanging="347"/>
        <w:jc w:val="left"/>
        <w:rPr>
          <w:color w:val="161616"/>
          <w:sz w:val="22"/>
        </w:rPr>
      </w:pPr>
      <w:r>
        <w:rPr>
          <w:w w:val="80"/>
          <w:sz w:val="22"/>
        </w:rPr>
        <w:t>Redução</w:t>
      </w:r>
      <w:r>
        <w:rPr>
          <w:spacing w:val="10"/>
          <w:sz w:val="22"/>
        </w:rPr>
        <w:t> </w:t>
      </w:r>
      <w:r>
        <w:rPr>
          <w:w w:val="80"/>
          <w:sz w:val="22"/>
        </w:rPr>
        <w:t>de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gases,</w:t>
      </w:r>
      <w:r>
        <w:rPr>
          <w:spacing w:val="2"/>
          <w:sz w:val="22"/>
        </w:rPr>
        <w:t> </w:t>
      </w:r>
      <w:r>
        <w:rPr>
          <w:w w:val="80"/>
          <w:sz w:val="22"/>
        </w:rPr>
        <w:t>distensão</w:t>
      </w:r>
      <w:r>
        <w:rPr>
          <w:spacing w:val="9"/>
          <w:sz w:val="22"/>
        </w:rPr>
        <w:t> </w:t>
      </w:r>
      <w:r>
        <w:rPr>
          <w:w w:val="80"/>
          <w:sz w:val="22"/>
        </w:rPr>
        <w:t>e</w:t>
      </w:r>
      <w:r>
        <w:rPr>
          <w:spacing w:val="-9"/>
          <w:sz w:val="22"/>
        </w:rPr>
        <w:t> </w:t>
      </w:r>
      <w:r>
        <w:rPr>
          <w:w w:val="80"/>
          <w:sz w:val="22"/>
        </w:rPr>
        <w:t>desconforto</w:t>
      </w:r>
      <w:r>
        <w:rPr>
          <w:spacing w:val="9"/>
          <w:sz w:val="22"/>
        </w:rPr>
        <w:t> </w:t>
      </w:r>
      <w:r>
        <w:rPr>
          <w:spacing w:val="-2"/>
          <w:w w:val="80"/>
          <w:sz w:val="22"/>
        </w:rPr>
        <w:t>abdominal</w:t>
      </w:r>
    </w:p>
    <w:p>
      <w:pPr>
        <w:pStyle w:val="ListParagraph"/>
        <w:numPr>
          <w:ilvl w:val="0"/>
          <w:numId w:val="13"/>
        </w:numPr>
        <w:tabs>
          <w:tab w:pos="3269" w:val="left" w:leader="none"/>
        </w:tabs>
        <w:spacing w:line="240" w:lineRule="auto" w:before="6" w:after="0"/>
        <w:ind w:left="3269" w:right="0" w:hanging="348"/>
        <w:jc w:val="left"/>
        <w:rPr>
          <w:color w:val="383838"/>
          <w:sz w:val="22"/>
        </w:rPr>
      </w:pPr>
      <w:r>
        <w:rPr>
          <w:w w:val="80"/>
          <w:sz w:val="22"/>
        </w:rPr>
        <w:t>Melhora</w:t>
      </w:r>
      <w:r>
        <w:rPr>
          <w:spacing w:val="8"/>
          <w:sz w:val="22"/>
        </w:rPr>
        <w:t> </w:t>
      </w:r>
      <w:r>
        <w:rPr>
          <w:w w:val="80"/>
          <w:sz w:val="22"/>
        </w:rPr>
        <w:t>da</w:t>
      </w:r>
      <w:r>
        <w:rPr>
          <w:spacing w:val="-7"/>
          <w:sz w:val="22"/>
        </w:rPr>
        <w:t> </w:t>
      </w:r>
      <w:r>
        <w:rPr>
          <w:w w:val="80"/>
          <w:sz w:val="22"/>
        </w:rPr>
        <w:t>regularidade</w:t>
      </w:r>
      <w:r>
        <w:rPr>
          <w:spacing w:val="3"/>
          <w:sz w:val="22"/>
        </w:rPr>
        <w:t> </w:t>
      </w:r>
      <w:r>
        <w:rPr>
          <w:w w:val="80"/>
          <w:sz w:val="22"/>
        </w:rPr>
        <w:t>e</w:t>
      </w:r>
      <w:r>
        <w:rPr>
          <w:spacing w:val="-10"/>
          <w:sz w:val="22"/>
        </w:rPr>
        <w:t> </w:t>
      </w:r>
      <w:r>
        <w:rPr>
          <w:w w:val="80"/>
          <w:sz w:val="22"/>
        </w:rPr>
        <w:t>consistência</w:t>
      </w:r>
      <w:r>
        <w:rPr>
          <w:spacing w:val="14"/>
          <w:sz w:val="22"/>
        </w:rPr>
        <w:t> </w:t>
      </w:r>
      <w:r>
        <w:rPr>
          <w:w w:val="80"/>
          <w:sz w:val="22"/>
        </w:rPr>
        <w:t>das</w:t>
      </w:r>
      <w:r>
        <w:rPr>
          <w:spacing w:val="-7"/>
          <w:sz w:val="22"/>
        </w:rPr>
        <w:t> </w:t>
      </w:r>
      <w:r>
        <w:rPr>
          <w:w w:val="80"/>
          <w:sz w:val="22"/>
        </w:rPr>
        <w:t>fezes</w:t>
      </w:r>
      <w:r>
        <w:rPr>
          <w:spacing w:val="2"/>
          <w:sz w:val="22"/>
        </w:rPr>
        <w:t> </w:t>
      </w:r>
      <w:r>
        <w:rPr>
          <w:w w:val="80"/>
          <w:sz w:val="22"/>
        </w:rPr>
        <w:t>(Escala</w:t>
      </w:r>
      <w:r>
        <w:rPr>
          <w:spacing w:val="4"/>
          <w:sz w:val="22"/>
        </w:rPr>
        <w:t> </w:t>
      </w:r>
      <w:r>
        <w:rPr>
          <w:w w:val="80"/>
          <w:sz w:val="22"/>
        </w:rPr>
        <w:t>de</w:t>
      </w:r>
      <w:r>
        <w:rPr>
          <w:spacing w:val="-9"/>
          <w:sz w:val="22"/>
        </w:rPr>
        <w:t> </w:t>
      </w:r>
      <w:r>
        <w:rPr>
          <w:w w:val="80"/>
          <w:sz w:val="22"/>
        </w:rPr>
        <w:t>Bristol</w:t>
      </w:r>
      <w:r>
        <w:rPr>
          <w:spacing w:val="1"/>
          <w:sz w:val="22"/>
        </w:rPr>
        <w:t> </w:t>
      </w:r>
      <w:r>
        <w:rPr>
          <w:w w:val="80"/>
          <w:sz w:val="22"/>
        </w:rPr>
        <w:t>tipo</w:t>
      </w:r>
      <w:r>
        <w:rPr>
          <w:spacing w:val="-7"/>
          <w:sz w:val="22"/>
        </w:rPr>
        <w:t> </w:t>
      </w:r>
      <w:r>
        <w:rPr>
          <w:w w:val="80"/>
          <w:sz w:val="22"/>
        </w:rPr>
        <w:t>3</w:t>
      </w:r>
      <w:r>
        <w:rPr>
          <w:spacing w:val="-10"/>
          <w:sz w:val="22"/>
        </w:rPr>
        <w:t> </w:t>
      </w:r>
      <w:r>
        <w:rPr>
          <w:w w:val="80"/>
          <w:sz w:val="22"/>
        </w:rPr>
        <w:t>ou</w:t>
      </w:r>
      <w:r>
        <w:rPr>
          <w:spacing w:val="-2"/>
          <w:w w:val="80"/>
          <w:sz w:val="22"/>
        </w:rPr>
        <w:t> </w:t>
      </w:r>
      <w:r>
        <w:rPr>
          <w:spacing w:val="-5"/>
          <w:w w:val="80"/>
          <w:sz w:val="22"/>
        </w:rPr>
        <w:t>4)</w:t>
      </w:r>
    </w:p>
    <w:p>
      <w:pPr>
        <w:pStyle w:val="ListParagraph"/>
        <w:numPr>
          <w:ilvl w:val="0"/>
          <w:numId w:val="13"/>
        </w:numPr>
        <w:tabs>
          <w:tab w:pos="3275" w:val="left" w:leader="none"/>
          <w:tab w:pos="3277" w:val="left" w:leader="none"/>
        </w:tabs>
        <w:spacing w:line="244" w:lineRule="auto" w:before="7" w:after="0"/>
        <w:ind w:left="3277" w:right="1942" w:hanging="356"/>
        <w:jc w:val="left"/>
        <w:rPr>
          <w:color w:val="262626"/>
          <w:sz w:val="22"/>
        </w:rPr>
      </w:pPr>
      <w:r>
        <w:rPr>
          <w:w w:val="80"/>
          <w:sz w:val="22"/>
        </w:rPr>
        <w:t>Redução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de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sintrvmas</w:t>
      </w:r>
      <w:r>
        <w:rPr>
          <w:spacing w:val="-2"/>
          <w:sz w:val="22"/>
        </w:rPr>
        <w:t> </w:t>
      </w:r>
      <w:r>
        <w:rPr>
          <w:w w:val="80"/>
          <w:sz w:val="22"/>
        </w:rPr>
        <w:t>associados</w:t>
      </w:r>
      <w:r>
        <w:rPr>
          <w:sz w:val="22"/>
        </w:rPr>
        <w:t> </w:t>
      </w:r>
      <w:r>
        <w:rPr>
          <w:w w:val="80"/>
          <w:sz w:val="22"/>
        </w:rPr>
        <w:t>como fadiga, cefaleia ou</w:t>
      </w:r>
      <w:r>
        <w:rPr>
          <w:spacing w:val="-13"/>
          <w:w w:val="80"/>
          <w:sz w:val="22"/>
        </w:rPr>
        <w:t> </w:t>
      </w:r>
      <w:r>
        <w:rPr>
          <w:w w:val="80"/>
          <w:sz w:val="22"/>
        </w:rPr>
        <w:t>dores articulares</w:t>
      </w:r>
      <w:r>
        <w:rPr>
          <w:sz w:val="22"/>
        </w:rPr>
        <w:t> </w:t>
      </w:r>
      <w:r>
        <w:rPr>
          <w:w w:val="80"/>
          <w:sz w:val="22"/>
        </w:rPr>
        <w:t>(em </w:t>
      </w:r>
      <w:r>
        <w:rPr>
          <w:w w:val="85"/>
          <w:sz w:val="22"/>
        </w:rPr>
        <w:t>casos com base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inflamatória intestinal)</w:t>
      </w:r>
    </w:p>
    <w:p>
      <w:pPr>
        <w:pStyle w:val="ListParagraph"/>
        <w:numPr>
          <w:ilvl w:val="0"/>
          <w:numId w:val="13"/>
        </w:numPr>
        <w:tabs>
          <w:tab w:pos="3276" w:val="left" w:leader="none"/>
          <w:tab w:pos="3278" w:val="left" w:leader="none"/>
        </w:tabs>
        <w:spacing w:line="244" w:lineRule="auto" w:before="9" w:after="0"/>
        <w:ind w:left="3278" w:right="1947" w:hanging="357"/>
        <w:jc w:val="left"/>
        <w:rPr>
          <w:color w:val="333333"/>
          <w:sz w:val="22"/>
        </w:rPr>
      </w:pPr>
      <w:r>
        <w:rPr>
          <w:w w:val="80"/>
          <w:sz w:val="22"/>
        </w:rPr>
        <w:t>Melhora da</w:t>
      </w:r>
      <w:r>
        <w:rPr>
          <w:spacing w:val="-8"/>
          <w:w w:val="80"/>
          <w:sz w:val="22"/>
        </w:rPr>
        <w:t> </w:t>
      </w:r>
      <w:r>
        <w:rPr>
          <w:w w:val="80"/>
          <w:sz w:val="22"/>
        </w:rPr>
        <w:t>rez•posta imune (redução</w:t>
      </w:r>
      <w:r>
        <w:rPr>
          <w:sz w:val="22"/>
        </w:rPr>
        <w:t> </w:t>
      </w:r>
      <w:r>
        <w:rPr>
          <w:w w:val="80"/>
          <w:sz w:val="22"/>
        </w:rPr>
        <w:t>de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infecções respiratórias</w:t>
      </w:r>
      <w:r>
        <w:rPr>
          <w:sz w:val="22"/>
        </w:rPr>
        <w:t> </w:t>
      </w:r>
      <w:r>
        <w:rPr>
          <w:w w:val="80"/>
          <w:sz w:val="22"/>
        </w:rPr>
        <w:t>recorrentes,</w:t>
      </w:r>
      <w:r>
        <w:rPr>
          <w:sz w:val="22"/>
        </w:rPr>
        <w:t> </w:t>
      </w:r>
      <w:r>
        <w:rPr>
          <w:w w:val="80"/>
          <w:sz w:val="22"/>
        </w:rPr>
        <w:t>por </w:t>
      </w:r>
      <w:r>
        <w:rPr>
          <w:spacing w:val="-2"/>
          <w:w w:val="90"/>
          <w:sz w:val="22"/>
        </w:rPr>
        <w:t>exemplo)</w:t>
      </w:r>
    </w:p>
    <w:p>
      <w:pPr>
        <w:pStyle w:val="ListParagraph"/>
        <w:numPr>
          <w:ilvl w:val="0"/>
          <w:numId w:val="13"/>
        </w:numPr>
        <w:tabs>
          <w:tab w:pos="3276" w:val="left" w:leader="none"/>
        </w:tabs>
        <w:spacing w:line="240" w:lineRule="auto" w:before="2" w:after="0"/>
        <w:ind w:left="3276" w:right="0" w:hanging="348"/>
        <w:jc w:val="left"/>
        <w:rPr>
          <w:color w:val="2D2D2D"/>
          <w:sz w:val="22"/>
        </w:rPr>
      </w:pPr>
      <w:r>
        <w:rPr>
          <w:w w:val="80"/>
          <w:sz w:val="22"/>
        </w:rPr>
        <w:t>Maior</w:t>
      </w:r>
      <w:r>
        <w:rPr>
          <w:spacing w:val="5"/>
          <w:sz w:val="22"/>
        </w:rPr>
        <w:t> </w:t>
      </w:r>
      <w:r>
        <w:rPr>
          <w:w w:val="80"/>
          <w:sz w:val="22"/>
        </w:rPr>
        <w:t>tolerância</w:t>
      </w:r>
      <w:r>
        <w:rPr>
          <w:spacing w:val="15"/>
          <w:sz w:val="22"/>
        </w:rPr>
        <w:t> </w:t>
      </w:r>
      <w:r>
        <w:rPr>
          <w:spacing w:val="-2"/>
          <w:w w:val="80"/>
          <w:sz w:val="22"/>
        </w:rPr>
        <w:t>alimentar</w:t>
      </w:r>
    </w:p>
    <w:p>
      <w:pPr>
        <w:pStyle w:val="BodyText"/>
        <w:spacing w:before="63"/>
      </w:pPr>
    </w:p>
    <w:p>
      <w:pPr>
        <w:pStyle w:val="BodyText"/>
        <w:ind w:left="2556"/>
      </w:pPr>
      <w:r>
        <w:rPr>
          <w:spacing w:val="-4"/>
        </w:rPr>
        <w:t>Sinais</w:t>
      </w:r>
      <w:r>
        <w:rPr>
          <w:spacing w:val="-12"/>
        </w:rPr>
        <w:t> </w:t>
      </w:r>
      <w:r>
        <w:rPr>
          <w:color w:val="0F0F0F"/>
          <w:spacing w:val="-4"/>
        </w:rPr>
        <w:t>de</w:t>
      </w:r>
      <w:r>
        <w:rPr>
          <w:color w:val="0F0F0F"/>
          <w:spacing w:val="-11"/>
        </w:rPr>
        <w:t> </w:t>
      </w:r>
      <w:r>
        <w:rPr>
          <w:color w:val="070707"/>
          <w:spacing w:val="-4"/>
        </w:rPr>
        <w:t>que</w:t>
      </w:r>
      <w:r>
        <w:rPr>
          <w:color w:val="070707"/>
          <w:spacing w:val="-11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cepa</w:t>
      </w:r>
      <w:r>
        <w:rPr>
          <w:spacing w:val="-7"/>
        </w:rPr>
        <w:t> </w:t>
      </w:r>
      <w:r>
        <w:rPr>
          <w:spacing w:val="-4"/>
        </w:rPr>
        <w:t>ou</w:t>
      </w:r>
      <w:r>
        <w:rPr>
          <w:spacing w:val="-11"/>
        </w:rPr>
        <w:t> </w:t>
      </w:r>
      <w:r>
        <w:rPr>
          <w:spacing w:val="-4"/>
        </w:rPr>
        <w:t>fórmula</w:t>
      </w:r>
      <w:r>
        <w:rPr>
          <w:spacing w:val="-5"/>
        </w:rPr>
        <w:t> </w:t>
      </w:r>
      <w:r>
        <w:rPr>
          <w:spacing w:val="-4"/>
        </w:rPr>
        <w:t>deve</w:t>
      </w:r>
      <w:r>
        <w:rPr>
          <w:spacing w:val="-6"/>
        </w:rPr>
        <w:t> </w:t>
      </w:r>
      <w:r>
        <w:rPr>
          <w:spacing w:val="-4"/>
        </w:rPr>
        <w:t>ser</w:t>
      </w:r>
      <w:r>
        <w:rPr>
          <w:spacing w:val="-11"/>
        </w:rPr>
        <w:t> </w:t>
      </w:r>
      <w:r>
        <w:rPr>
          <w:spacing w:val="-4"/>
        </w:rPr>
        <w:t>ajustada: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13"/>
        </w:numPr>
        <w:tabs>
          <w:tab w:pos="3275" w:val="left" w:leader="none"/>
        </w:tabs>
        <w:spacing w:line="265" w:lineRule="exact" w:before="0" w:after="0"/>
        <w:ind w:left="3275" w:right="0" w:hanging="363"/>
        <w:jc w:val="left"/>
        <w:rPr>
          <w:rFonts w:ascii="Calibri" w:hAnsi="Calibri"/>
          <w:color w:val="363636"/>
          <w:sz w:val="22"/>
        </w:rPr>
      </w:pPr>
      <w:r>
        <w:rPr>
          <w:rFonts w:ascii="Calibri" w:hAnsi="Calibri"/>
          <w:spacing w:val="-6"/>
          <w:sz w:val="22"/>
        </w:rPr>
        <w:t>Aumento</w:t>
      </w:r>
      <w:r>
        <w:rPr>
          <w:rFonts w:ascii="Calibri" w:hAnsi="Calibri"/>
          <w:spacing w:val="42"/>
          <w:sz w:val="22"/>
        </w:rPr>
        <w:t> </w:t>
      </w:r>
      <w:r>
        <w:rPr>
          <w:rFonts w:ascii="Calibri" w:hAnsi="Calibri"/>
          <w:spacing w:val="-6"/>
          <w:sz w:val="22"/>
        </w:rPr>
        <w:t>de</w:t>
      </w:r>
      <w:r>
        <w:rPr>
          <w:rFonts w:ascii="Calibri" w:hAnsi="Calibri"/>
          <w:spacing w:val="31"/>
          <w:sz w:val="22"/>
        </w:rPr>
        <w:t> </w:t>
      </w:r>
      <w:r>
        <w:rPr>
          <w:rFonts w:ascii="Calibri" w:hAnsi="Calibri"/>
          <w:spacing w:val="-6"/>
          <w:sz w:val="22"/>
        </w:rPr>
        <w:t>gases</w:t>
      </w:r>
      <w:r>
        <w:rPr>
          <w:rFonts w:ascii="Calibri" w:hAnsi="Calibri"/>
          <w:spacing w:val="31"/>
          <w:sz w:val="22"/>
        </w:rPr>
        <w:t> </w:t>
      </w:r>
      <w:r>
        <w:rPr>
          <w:rFonts w:ascii="Calibri" w:hAnsi="Calibri"/>
          <w:color w:val="131313"/>
          <w:spacing w:val="-6"/>
          <w:sz w:val="22"/>
        </w:rPr>
        <w:t>e</w:t>
      </w:r>
      <w:r>
        <w:rPr>
          <w:rFonts w:ascii="Calibri" w:hAnsi="Calibri"/>
          <w:color w:val="131313"/>
          <w:spacing w:val="25"/>
          <w:sz w:val="22"/>
        </w:rPr>
        <w:t> </w:t>
      </w:r>
      <w:r>
        <w:rPr>
          <w:rFonts w:ascii="Calibri" w:hAnsi="Calibri"/>
          <w:spacing w:val="-6"/>
          <w:sz w:val="22"/>
        </w:rPr>
        <w:t>desconforto</w:t>
      </w:r>
      <w:r>
        <w:rPr>
          <w:rFonts w:ascii="Calibri" w:hAnsi="Calibri"/>
          <w:spacing w:val="45"/>
          <w:sz w:val="22"/>
        </w:rPr>
        <w:t> </w:t>
      </w:r>
      <w:r>
        <w:rPr>
          <w:rFonts w:ascii="Calibri" w:hAnsi="Calibri"/>
          <w:spacing w:val="-6"/>
          <w:sz w:val="22"/>
        </w:rPr>
        <w:t>nas</w:t>
      </w:r>
      <w:r>
        <w:rPr>
          <w:rFonts w:ascii="Calibri" w:hAnsi="Calibri"/>
          <w:spacing w:val="36"/>
          <w:sz w:val="22"/>
        </w:rPr>
        <w:t> </w:t>
      </w:r>
      <w:r>
        <w:rPr>
          <w:rFonts w:ascii="Calibri" w:hAnsi="Calibri"/>
          <w:spacing w:val="-6"/>
          <w:sz w:val="22"/>
        </w:rPr>
        <w:t>primeiras</w:t>
      </w:r>
      <w:r>
        <w:rPr>
          <w:rFonts w:ascii="Calibri" w:hAnsi="Calibri"/>
          <w:spacing w:val="38"/>
          <w:sz w:val="22"/>
        </w:rPr>
        <w:t> </w:t>
      </w:r>
      <w:r>
        <w:rPr>
          <w:rFonts w:ascii="Calibri" w:hAnsi="Calibri"/>
          <w:spacing w:val="-6"/>
          <w:sz w:val="22"/>
        </w:rPr>
        <w:t>semanas</w:t>
      </w:r>
      <w:r>
        <w:rPr>
          <w:rFonts w:ascii="Calibri" w:hAnsi="Calibri"/>
          <w:spacing w:val="44"/>
          <w:sz w:val="22"/>
        </w:rPr>
        <w:t> </w:t>
      </w:r>
      <w:r>
        <w:rPr>
          <w:rFonts w:ascii="Calibri" w:hAnsi="Calibri"/>
          <w:spacing w:val="-6"/>
          <w:sz w:val="22"/>
        </w:rPr>
        <w:t>sem</w:t>
      </w:r>
      <w:r>
        <w:rPr>
          <w:rFonts w:ascii="Calibri" w:hAnsi="Calibri"/>
          <w:spacing w:val="31"/>
          <w:sz w:val="22"/>
        </w:rPr>
        <w:t> </w:t>
      </w:r>
      <w:r>
        <w:rPr>
          <w:rFonts w:ascii="Calibri" w:hAnsi="Calibri"/>
          <w:spacing w:val="-6"/>
          <w:sz w:val="22"/>
        </w:rPr>
        <w:t>regressão</w:t>
      </w:r>
    </w:p>
    <w:p>
      <w:pPr>
        <w:pStyle w:val="BodyText"/>
        <w:spacing w:line="250" w:lineRule="exact"/>
        <w:ind w:left="3278"/>
      </w:pPr>
      <w:r>
        <w:rPr>
          <w:spacing w:val="-2"/>
          <w:w w:val="90"/>
        </w:rPr>
        <w:t>pfogressiva</w:t>
      </w:r>
    </w:p>
    <w:p>
      <w:pPr>
        <w:pStyle w:val="ListParagraph"/>
        <w:numPr>
          <w:ilvl w:val="0"/>
          <w:numId w:val="13"/>
        </w:numPr>
        <w:tabs>
          <w:tab w:pos="3276" w:val="left" w:leader="none"/>
        </w:tabs>
        <w:spacing w:line="240" w:lineRule="auto" w:before="6" w:after="0"/>
        <w:ind w:left="3276" w:right="0" w:hanging="355"/>
        <w:jc w:val="left"/>
        <w:rPr>
          <w:color w:val="2F2F2F"/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1705355</wp:posOffset>
            </wp:positionH>
            <wp:positionV relativeFrom="paragraph">
              <wp:posOffset>519393</wp:posOffset>
            </wp:positionV>
            <wp:extent cx="4988052" cy="100584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05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Diarreia</w:t>
      </w:r>
      <w:r>
        <w:rPr>
          <w:spacing w:val="3"/>
          <w:sz w:val="22"/>
        </w:rPr>
        <w:t> </w:t>
      </w:r>
      <w:r>
        <w:rPr>
          <w:w w:val="80"/>
          <w:sz w:val="22"/>
        </w:rPr>
        <w:t>persistente</w:t>
      </w:r>
      <w:r>
        <w:rPr>
          <w:spacing w:val="5"/>
          <w:sz w:val="22"/>
        </w:rPr>
        <w:t> </w:t>
      </w:r>
      <w:r>
        <w:rPr>
          <w:w w:val="80"/>
          <w:sz w:val="22"/>
        </w:rPr>
        <w:t>ou</w:t>
      </w:r>
      <w:r>
        <w:rPr>
          <w:spacing w:val="-8"/>
          <w:sz w:val="22"/>
        </w:rPr>
        <w:t> </w:t>
      </w:r>
      <w:r>
        <w:rPr>
          <w:w w:val="80"/>
          <w:sz w:val="22"/>
        </w:rPr>
        <w:t>constipdção</w:t>
      </w:r>
      <w:r>
        <w:rPr>
          <w:spacing w:val="3"/>
          <w:sz w:val="22"/>
        </w:rPr>
        <w:t> </w:t>
      </w:r>
      <w:r>
        <w:rPr>
          <w:spacing w:val="-2"/>
          <w:w w:val="80"/>
          <w:sz w:val="22"/>
        </w:rPr>
        <w:t>agravãda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5190" w:top="760" w:bottom="5420" w:left="141" w:right="141"/>
        </w:sectPr>
      </w:pPr>
    </w:p>
    <w:p>
      <w:pPr>
        <w:pStyle w:val="ListParagraph"/>
        <w:numPr>
          <w:ilvl w:val="0"/>
          <w:numId w:val="14"/>
        </w:numPr>
        <w:tabs>
          <w:tab w:pos="3031" w:val="left" w:leader="none"/>
          <w:tab w:pos="3040" w:val="left" w:leader="none"/>
        </w:tabs>
        <w:spacing w:line="228" w:lineRule="auto" w:before="48" w:after="0"/>
        <w:ind w:left="3031" w:right="2182" w:hanging="350"/>
        <w:jc w:val="left"/>
        <w:rPr>
          <w:rFonts w:ascii="Calibri" w:hAnsi="Calibri"/>
          <w:color w:val="2F2F2F"/>
          <w:sz w:val="23"/>
        </w:rPr>
      </w:pPr>
      <w:r>
        <w:rPr>
          <w:rFonts w:ascii="Calibri" w:hAnsi="Calibri"/>
          <w:sz w:val="23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1719072</wp:posOffset>
            </wp:positionH>
            <wp:positionV relativeFrom="page">
              <wp:posOffset>7566659</wp:posOffset>
            </wp:positionV>
            <wp:extent cx="470915" cy="461772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15" cy="46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w w:val="85"/>
          <w:sz w:val="23"/>
        </w:rPr>
        <w:t>Sintomas</w:t>
      </w:r>
      <w:r>
        <w:rPr>
          <w:rFonts w:ascii="Calibri" w:hAnsi="Calibri"/>
          <w:spacing w:val="40"/>
          <w:sz w:val="23"/>
        </w:rPr>
        <w:t> </w:t>
      </w:r>
      <w:r>
        <w:rPr>
          <w:rFonts w:ascii="Calibri" w:hAnsi="Calibri"/>
          <w:w w:val="85"/>
          <w:sz w:val="23"/>
        </w:rPr>
        <w:t>neurológicos</w:t>
      </w:r>
      <w:r>
        <w:rPr>
          <w:rFonts w:ascii="Calibri" w:hAnsi="Calibri"/>
          <w:spacing w:val="40"/>
          <w:sz w:val="23"/>
        </w:rPr>
        <w:t> </w:t>
      </w:r>
      <w:r>
        <w:rPr>
          <w:rFonts w:ascii="Calibri" w:hAnsi="Calibri"/>
          <w:w w:val="85"/>
          <w:sz w:val="23"/>
        </w:rPr>
        <w:t>ou</w:t>
      </w:r>
      <w:r>
        <w:rPr>
          <w:rFonts w:ascii="Calibri" w:hAnsi="Calibri"/>
          <w:spacing w:val="31"/>
          <w:sz w:val="23"/>
        </w:rPr>
        <w:t> </w:t>
      </w:r>
      <w:r>
        <w:rPr>
          <w:rFonts w:ascii="Calibri" w:hAnsi="Calibri"/>
          <w:w w:val="85"/>
          <w:sz w:val="23"/>
        </w:rPr>
        <w:t>dermatolôgicos</w:t>
      </w:r>
      <w:r>
        <w:rPr>
          <w:rFonts w:ascii="Calibri" w:hAnsi="Calibri"/>
          <w:spacing w:val="28"/>
          <w:sz w:val="23"/>
        </w:rPr>
        <w:t> </w:t>
      </w:r>
      <w:r>
        <w:rPr>
          <w:rFonts w:ascii="Calibri" w:hAnsi="Calibri"/>
          <w:w w:val="85"/>
          <w:sz w:val="23"/>
        </w:rPr>
        <w:t>surgindo</w:t>
      </w:r>
      <w:r>
        <w:rPr>
          <w:rFonts w:ascii="Calibri" w:hAnsi="Calibri"/>
          <w:spacing w:val="40"/>
          <w:sz w:val="23"/>
        </w:rPr>
        <w:t> </w:t>
      </w:r>
      <w:r>
        <w:rPr>
          <w:rFonts w:ascii="Calibri" w:hAnsi="Calibri"/>
          <w:w w:val="85"/>
          <w:sz w:val="23"/>
        </w:rPr>
        <w:t>ou</w:t>
      </w:r>
      <w:r>
        <w:rPr>
          <w:rFonts w:ascii="Calibri" w:hAnsi="Calibri"/>
          <w:spacing w:val="27"/>
          <w:sz w:val="23"/>
        </w:rPr>
        <w:t> </w:t>
      </w:r>
      <w:r>
        <w:rPr>
          <w:rFonts w:ascii="Calibri" w:hAnsi="Calibri"/>
          <w:w w:val="85"/>
          <w:sz w:val="23"/>
        </w:rPr>
        <w:t>intensificando-se</w:t>
      </w:r>
      <w:r>
        <w:rPr>
          <w:rFonts w:ascii="Calibri" w:hAnsi="Calibri"/>
          <w:spacing w:val="33"/>
          <w:sz w:val="23"/>
        </w:rPr>
        <w:t> </w:t>
      </w:r>
      <w:r>
        <w:rPr>
          <w:rFonts w:ascii="Calibri" w:hAnsi="Calibri"/>
          <w:w w:val="85"/>
          <w:sz w:val="23"/>
        </w:rPr>
        <w:t>(ex: </w:t>
      </w:r>
      <w:r>
        <w:rPr>
          <w:rFonts w:ascii="Calibri" w:hAnsi="Calibri"/>
          <w:w w:val="90"/>
          <w:sz w:val="23"/>
        </w:rPr>
        <w:t>cefaleia,</w:t>
      </w:r>
      <w:r>
        <w:rPr>
          <w:rFonts w:ascii="Calibri" w:hAnsi="Calibri"/>
          <w:spacing w:val="-5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confusão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mental,</w:t>
      </w:r>
      <w:r>
        <w:rPr>
          <w:rFonts w:ascii="Calibri" w:hAnsi="Calibri"/>
          <w:spacing w:val="-3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prurido,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acne)</w:t>
      </w:r>
    </w:p>
    <w:p>
      <w:pPr>
        <w:pStyle w:val="ListParagraph"/>
        <w:numPr>
          <w:ilvl w:val="0"/>
          <w:numId w:val="14"/>
        </w:numPr>
        <w:tabs>
          <w:tab w:pos="3036" w:val="left" w:leader="none"/>
        </w:tabs>
        <w:spacing w:line="255" w:lineRule="exact" w:before="0" w:after="0"/>
        <w:ind w:left="3036" w:right="0" w:hanging="355"/>
        <w:jc w:val="left"/>
        <w:rPr>
          <w:rFonts w:ascii="Calibri" w:hAnsi="Calibri"/>
          <w:color w:val="383838"/>
          <w:sz w:val="23"/>
        </w:rPr>
      </w:pPr>
      <w:r>
        <w:rPr>
          <w:rFonts w:ascii="Calibri" w:hAnsi="Calibri"/>
          <w:w w:val="85"/>
          <w:sz w:val="23"/>
        </w:rPr>
        <w:t>Fadiga</w:t>
      </w:r>
      <w:r>
        <w:rPr>
          <w:rFonts w:ascii="Calibri" w:hAnsi="Calibri"/>
          <w:spacing w:val="7"/>
          <w:sz w:val="23"/>
        </w:rPr>
        <w:t> </w:t>
      </w:r>
      <w:r>
        <w:rPr>
          <w:rFonts w:ascii="Calibri" w:hAnsi="Calibri"/>
          <w:w w:val="85"/>
          <w:sz w:val="23"/>
        </w:rPr>
        <w:t>pós-prandial</w:t>
      </w:r>
      <w:r>
        <w:rPr>
          <w:rFonts w:ascii="Calibri" w:hAnsi="Calibri"/>
          <w:spacing w:val="15"/>
          <w:sz w:val="23"/>
        </w:rPr>
        <w:t> </w:t>
      </w:r>
      <w:r>
        <w:rPr>
          <w:rFonts w:ascii="Calibri" w:hAnsi="Calibri"/>
          <w:spacing w:val="-2"/>
          <w:w w:val="85"/>
          <w:sz w:val="23"/>
        </w:rPr>
        <w:t>acelituada</w:t>
      </w:r>
    </w:p>
    <w:p>
      <w:pPr>
        <w:pStyle w:val="ListParagraph"/>
        <w:numPr>
          <w:ilvl w:val="0"/>
          <w:numId w:val="14"/>
        </w:numPr>
        <w:tabs>
          <w:tab w:pos="3038" w:val="left" w:leader="none"/>
        </w:tabs>
        <w:spacing w:line="266" w:lineRule="exact" w:before="0" w:after="0"/>
        <w:ind w:left="3038" w:right="0" w:hanging="364"/>
        <w:jc w:val="left"/>
        <w:rPr>
          <w:rFonts w:ascii="Calibri" w:hAnsi="Calibri"/>
          <w:color w:val="282828"/>
          <w:sz w:val="23"/>
        </w:rPr>
      </w:pPr>
      <w:r>
        <w:rPr>
          <w:rFonts w:ascii="Calibri" w:hAnsi="Calibri"/>
          <w:w w:val="85"/>
          <w:sz w:val="23"/>
        </w:rPr>
        <w:t>lrritabilidade</w:t>
      </w:r>
      <w:r>
        <w:rPr>
          <w:rFonts w:ascii="Calibri" w:hAnsi="Calibri"/>
          <w:spacing w:val="-9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ou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insônia,</w:t>
      </w:r>
      <w:r>
        <w:rPr>
          <w:rFonts w:ascii="Calibri" w:hAnsi="Calibri"/>
          <w:spacing w:val="-2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especialmente</w:t>
      </w:r>
      <w:r>
        <w:rPr>
          <w:rFonts w:ascii="Calibri" w:hAnsi="Calibri"/>
          <w:spacing w:val="-5"/>
          <w:sz w:val="23"/>
        </w:rPr>
        <w:t> </w:t>
      </w:r>
      <w:r>
        <w:rPr>
          <w:rFonts w:ascii="Calibri" w:hAnsi="Calibri"/>
          <w:w w:val="85"/>
          <w:sz w:val="23"/>
        </w:rPr>
        <w:t>conc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cepas</w:t>
      </w:r>
      <w:r>
        <w:rPr>
          <w:rFonts w:ascii="Calibri" w:hAnsi="Calibri"/>
          <w:spacing w:val="-7"/>
          <w:sz w:val="23"/>
        </w:rPr>
        <w:t> </w:t>
      </w:r>
      <w:r>
        <w:rPr>
          <w:rFonts w:ascii="Calibri" w:hAnsi="Calibri"/>
          <w:w w:val="85"/>
          <w:sz w:val="23"/>
        </w:rPr>
        <w:t>ativadoras</w:t>
      </w:r>
      <w:r>
        <w:rPr>
          <w:rFonts w:ascii="Calibri" w:hAnsi="Calibri"/>
          <w:spacing w:val="3"/>
          <w:sz w:val="23"/>
        </w:rPr>
        <w:t> </w:t>
      </w:r>
      <w:r>
        <w:rPr>
          <w:rFonts w:ascii="Calibri" w:hAnsi="Calibri"/>
          <w:w w:val="85"/>
          <w:sz w:val="23"/>
        </w:rPr>
        <w:t>do</w:t>
      </w:r>
      <w:r>
        <w:rPr>
          <w:rFonts w:ascii="Calibri" w:hAnsi="Calibri"/>
          <w:spacing w:val="-4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eixo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spacing w:val="-5"/>
          <w:w w:val="85"/>
          <w:sz w:val="23"/>
        </w:rPr>
        <w:t>HPA</w:t>
      </w:r>
    </w:p>
    <w:p>
      <w:pPr>
        <w:pStyle w:val="BodyText"/>
        <w:rPr>
          <w:rFonts w:ascii="Calibri"/>
          <w:sz w:val="23"/>
        </w:rPr>
      </w:pPr>
    </w:p>
    <w:p>
      <w:pPr>
        <w:pStyle w:val="BodyText"/>
        <w:spacing w:before="23"/>
        <w:rPr>
          <w:rFonts w:ascii="Calibri"/>
          <w:sz w:val="23"/>
        </w:rPr>
      </w:pPr>
    </w:p>
    <w:p>
      <w:pPr>
        <w:spacing w:before="0"/>
        <w:ind w:left="2309" w:right="0" w:firstLine="0"/>
        <w:jc w:val="both"/>
        <w:rPr>
          <w:sz w:val="24"/>
        </w:rPr>
      </w:pPr>
      <w:r>
        <w:rPr>
          <w:w w:val="85"/>
          <w:sz w:val="24"/>
        </w:rPr>
        <w:t>Conduta</w:t>
      </w:r>
      <w:r>
        <w:rPr>
          <w:spacing w:val="8"/>
          <w:sz w:val="24"/>
        </w:rPr>
        <w:t> </w:t>
      </w:r>
      <w:r>
        <w:rPr>
          <w:w w:val="85"/>
          <w:sz w:val="24"/>
        </w:rPr>
        <w:t>frente</w:t>
      </w:r>
      <w:r>
        <w:rPr>
          <w:spacing w:val="-6"/>
          <w:sz w:val="24"/>
        </w:rPr>
        <w:t> </w:t>
      </w:r>
      <w:r>
        <w:rPr>
          <w:w w:val="85"/>
          <w:sz w:val="24"/>
        </w:rPr>
        <w:t>a</w:t>
      </w:r>
      <w:r>
        <w:rPr>
          <w:spacing w:val="-5"/>
          <w:sz w:val="24"/>
        </w:rPr>
        <w:t> </w:t>
      </w:r>
      <w:r>
        <w:rPr>
          <w:w w:val="85"/>
          <w:sz w:val="24"/>
        </w:rPr>
        <w:t>reação</w:t>
      </w:r>
      <w:r>
        <w:rPr>
          <w:spacing w:val="2"/>
          <w:sz w:val="24"/>
        </w:rPr>
        <w:t> </w:t>
      </w:r>
      <w:r>
        <w:rPr>
          <w:spacing w:val="-2"/>
          <w:w w:val="85"/>
          <w:sz w:val="24"/>
        </w:rPr>
        <w:t>adversa:</w:t>
      </w:r>
    </w:p>
    <w:p>
      <w:pPr>
        <w:pStyle w:val="BodyText"/>
        <w:spacing w:line="249" w:lineRule="auto" w:before="17"/>
        <w:ind w:left="2313" w:right="2193" w:firstLine="707"/>
        <w:jc w:val="both"/>
      </w:pPr>
      <w:r>
        <w:rPr>
          <w:w w:val="80"/>
        </w:rPr>
        <w:t>Interromper</w:t>
      </w:r>
      <w:r>
        <w:rPr>
          <w:spacing w:val="38"/>
        </w:rPr>
        <w:t> </w:t>
      </w:r>
      <w:r>
        <w:rPr>
          <w:w w:val="80"/>
        </w:rPr>
        <w:t>temporariamente, investigar</w:t>
      </w:r>
      <w:r>
        <w:rPr/>
        <w:t> </w:t>
      </w:r>
      <w:r>
        <w:rPr>
          <w:w w:val="80"/>
        </w:rPr>
        <w:t>o peúl</w:t>
      </w:r>
      <w:r>
        <w:rPr>
          <w:spacing w:val="-4"/>
          <w:w w:val="80"/>
        </w:rPr>
        <w:t> </w:t>
      </w:r>
      <w:r>
        <w:rPr>
          <w:w w:val="80"/>
        </w:rPr>
        <w:t>do paciente (presença</w:t>
      </w:r>
      <w:r>
        <w:rPr/>
        <w:t> </w:t>
      </w:r>
      <w:r>
        <w:rPr>
          <w:w w:val="80"/>
        </w:rPr>
        <w:t>de SIBO, </w:t>
      </w:r>
      <w:r>
        <w:rPr>
          <w:w w:val="85"/>
        </w:rPr>
        <w:t>permeabilidade</w:t>
      </w:r>
      <w:r>
        <w:rPr>
          <w:spacing w:val="-6"/>
          <w:w w:val="85"/>
        </w:rPr>
        <w:t> </w:t>
      </w:r>
      <w:r>
        <w:rPr>
          <w:w w:val="85"/>
        </w:rPr>
        <w:t>intestinal,</w:t>
      </w:r>
      <w:r>
        <w:rPr>
          <w:w w:val="85"/>
        </w:rPr>
        <w:t> reatividade</w:t>
      </w:r>
      <w:r>
        <w:rPr>
          <w:w w:val="85"/>
        </w:rPr>
        <w:t> a</w:t>
      </w:r>
      <w:r>
        <w:rPr>
          <w:spacing w:val="-4"/>
          <w:w w:val="85"/>
        </w:rPr>
        <w:t> </w:t>
      </w:r>
      <w:r>
        <w:rPr>
          <w:w w:val="85"/>
        </w:rPr>
        <w:t>excipientes),</w:t>
      </w:r>
      <w:r>
        <w:rPr/>
        <w:t> </w:t>
      </w:r>
      <w:r>
        <w:rPr>
          <w:w w:val="85"/>
        </w:rPr>
        <w:t>rever tempo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uso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considerar transição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6"/>
          <w:w w:val="85"/>
        </w:rPr>
        <w:t> </w:t>
      </w:r>
      <w:r>
        <w:rPr>
          <w:w w:val="85"/>
        </w:rPr>
        <w:t>cepas</w:t>
      </w:r>
      <w:r>
        <w:rPr>
          <w:spacing w:val="-6"/>
          <w:w w:val="85"/>
        </w:rPr>
        <w:t> </w:t>
      </w:r>
      <w:r>
        <w:rPr>
          <w:w w:val="85"/>
        </w:rPr>
        <w:t>mais</w:t>
      </w:r>
      <w:r>
        <w:rPr>
          <w:spacing w:val="-6"/>
          <w:w w:val="85"/>
        </w:rPr>
        <w:t> </w:t>
      </w:r>
      <w:r>
        <w:rPr>
          <w:w w:val="85"/>
        </w:rPr>
        <w:t>moduladoras,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menor</w:t>
      </w:r>
      <w:r>
        <w:rPr>
          <w:spacing w:val="-6"/>
          <w:w w:val="85"/>
        </w:rPr>
        <w:t> </w:t>
      </w:r>
      <w:r>
        <w:rPr>
          <w:w w:val="85"/>
        </w:rPr>
        <w:t>impacto</w:t>
      </w:r>
      <w:r>
        <w:rPr/>
        <w:t> </w:t>
      </w:r>
      <w:r>
        <w:rPr>
          <w:w w:val="85"/>
        </w:rPr>
        <w:t>fermentativo</w:t>
      </w:r>
      <w:r>
        <w:rPr>
          <w:w w:val="85"/>
        </w:rPr>
        <w:t> ou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4"/>
          <w:w w:val="85"/>
        </w:rPr>
        <w:t> </w:t>
      </w:r>
      <w:r>
        <w:rPr>
          <w:w w:val="85"/>
        </w:rPr>
        <w:t>açáo anti-inflamatória</w:t>
      </w:r>
      <w:r>
        <w:rPr>
          <w:spacing w:val="-12"/>
          <w:w w:val="85"/>
        </w:rPr>
        <w:t> </w:t>
      </w:r>
      <w:r>
        <w:rPr>
          <w:w w:val="85"/>
        </w:rPr>
        <w:t>específica.</w:t>
      </w:r>
    </w:p>
    <w:p>
      <w:pPr>
        <w:pStyle w:val="BodyText"/>
        <w:spacing w:before="167"/>
      </w:pPr>
    </w:p>
    <w:p>
      <w:pPr>
        <w:spacing w:before="0"/>
        <w:ind w:left="2317" w:righ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Resumo</w:t>
      </w:r>
      <w:r>
        <w:rPr>
          <w:rFonts w:ascii="Times New Roman" w:hAnsi="Times New Roman"/>
          <w:spacing w:val="2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prático</w:t>
      </w:r>
      <w:r>
        <w:rPr>
          <w:rFonts w:ascii="Times New Roman" w:hAnsi="Times New Roman"/>
          <w:spacing w:val="2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para</w:t>
      </w:r>
      <w:r>
        <w:rPr>
          <w:rFonts w:ascii="Times New Roman" w:hAnsi="Times New Roman"/>
          <w:spacing w:val="30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conduta</w:t>
      </w:r>
      <w:r>
        <w:rPr>
          <w:rFonts w:ascii="Times New Roman" w:hAnsi="Times New Roman"/>
          <w:spacing w:val="20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segura:</w:t>
      </w:r>
    </w:p>
    <w:p>
      <w:pPr>
        <w:spacing w:before="155"/>
        <w:ind w:left="3041" w:right="0" w:firstLine="0"/>
        <w:jc w:val="left"/>
        <w:rPr>
          <w:sz w:val="24"/>
        </w:rPr>
      </w:pPr>
      <w:r>
        <w:rPr>
          <w:w w:val="75"/>
          <w:sz w:val="24"/>
        </w:rPr>
        <w:t>Avalie a</w:t>
      </w:r>
      <w:r>
        <w:rPr>
          <w:spacing w:val="-5"/>
          <w:w w:val="75"/>
          <w:sz w:val="24"/>
        </w:rPr>
        <w:t> </w:t>
      </w:r>
      <w:r>
        <w:rPr>
          <w:w w:val="75"/>
          <w:sz w:val="24"/>
        </w:rPr>
        <w:t>fase</w:t>
      </w:r>
      <w:r>
        <w:rPr>
          <w:spacing w:val="-2"/>
          <w:w w:val="75"/>
          <w:sz w:val="24"/>
        </w:rPr>
        <w:t> </w:t>
      </w:r>
      <w:r>
        <w:rPr>
          <w:w w:val="75"/>
          <w:sz w:val="24"/>
        </w:rPr>
        <w:t>clínica</w:t>
      </w:r>
      <w:r>
        <w:rPr>
          <w:spacing w:val="-17"/>
          <w:sz w:val="24"/>
        </w:rPr>
        <w:t> </w:t>
      </w:r>
      <w:r>
        <w:rPr>
          <w:w w:val="75"/>
          <w:sz w:val="24"/>
        </w:rPr>
        <w:t>do</w:t>
      </w:r>
      <w:r>
        <w:rPr>
          <w:spacing w:val="-1"/>
          <w:w w:val="75"/>
          <w:sz w:val="24"/>
        </w:rPr>
        <w:t> </w:t>
      </w:r>
      <w:r>
        <w:rPr>
          <w:w w:val="75"/>
          <w:sz w:val="24"/>
        </w:rPr>
        <w:t>paciente</w:t>
      </w:r>
      <w:r>
        <w:rPr>
          <w:spacing w:val="-17"/>
          <w:sz w:val="24"/>
        </w:rPr>
        <w:t> </w:t>
      </w:r>
      <w:r>
        <w:rPr>
          <w:w w:val="75"/>
          <w:sz w:val="24"/>
        </w:rPr>
        <w:t>-</w:t>
      </w:r>
      <w:r>
        <w:rPr>
          <w:spacing w:val="-8"/>
          <w:sz w:val="24"/>
        </w:rPr>
        <w:t> </w:t>
      </w:r>
      <w:r>
        <w:rPr>
          <w:w w:val="75"/>
          <w:sz w:val="24"/>
        </w:rPr>
        <w:t>ele</w:t>
      </w:r>
      <w:r>
        <w:rPr>
          <w:spacing w:val="-16"/>
          <w:sz w:val="24"/>
        </w:rPr>
        <w:t> </w:t>
      </w:r>
      <w:r>
        <w:rPr>
          <w:w w:val="75"/>
          <w:sz w:val="24"/>
        </w:rPr>
        <w:t>está</w:t>
      </w:r>
      <w:r>
        <w:rPr>
          <w:spacing w:val="-17"/>
          <w:sz w:val="24"/>
        </w:rPr>
        <w:t> </w:t>
      </w:r>
      <w:r>
        <w:rPr>
          <w:w w:val="75"/>
          <w:sz w:val="24"/>
        </w:rPr>
        <w:t>preparado</w:t>
      </w:r>
      <w:r>
        <w:rPr>
          <w:spacing w:val="-11"/>
          <w:sz w:val="24"/>
        </w:rPr>
        <w:t> </w:t>
      </w:r>
      <w:r>
        <w:rPr>
          <w:w w:val="75"/>
          <w:sz w:val="24"/>
        </w:rPr>
        <w:t>para</w:t>
      </w:r>
      <w:r>
        <w:rPr>
          <w:spacing w:val="-17"/>
          <w:sz w:val="24"/>
        </w:rPr>
        <w:t> </w:t>
      </w:r>
      <w:r>
        <w:rPr>
          <w:w w:val="75"/>
          <w:sz w:val="24"/>
        </w:rPr>
        <w:t>receber</w:t>
      </w:r>
      <w:r>
        <w:rPr>
          <w:spacing w:val="-8"/>
          <w:sz w:val="24"/>
        </w:rPr>
        <w:t> </w:t>
      </w:r>
      <w:r>
        <w:rPr>
          <w:spacing w:val="-2"/>
          <w:w w:val="75"/>
          <w:sz w:val="24"/>
        </w:rPr>
        <w:t>probióticos?</w:t>
      </w:r>
    </w:p>
    <w:p>
      <w:pPr>
        <w:pStyle w:val="BodyText"/>
        <w:spacing w:before="39"/>
        <w:rPr>
          <w:sz w:val="24"/>
        </w:rPr>
      </w:pPr>
    </w:p>
    <w:p>
      <w:pPr>
        <w:pStyle w:val="BodyText"/>
        <w:spacing w:before="1"/>
        <w:ind w:left="3030"/>
        <w:rPr>
          <w:rFonts w:ascii="Calibri"/>
        </w:rPr>
      </w:pPr>
      <w:r>
        <w:rPr>
          <w:rFonts w:ascii="Calibri"/>
          <w:w w:val="90"/>
        </w:rPr>
        <w:t>Escolha</w:t>
      </w:r>
      <w:r>
        <w:rPr>
          <w:rFonts w:ascii="Calibri"/>
          <w:spacing w:val="6"/>
        </w:rPr>
        <w:t> </w:t>
      </w:r>
      <w:r>
        <w:rPr>
          <w:rFonts w:ascii="Calibri"/>
          <w:w w:val="90"/>
        </w:rPr>
        <w:t>a</w:t>
      </w:r>
      <w:r>
        <w:rPr>
          <w:rFonts w:ascii="Calibri"/>
          <w:spacing w:val="-5"/>
        </w:rPr>
        <w:t> </w:t>
      </w:r>
      <w:r>
        <w:rPr>
          <w:rFonts w:ascii="Calibri"/>
          <w:w w:val="90"/>
        </w:rPr>
        <w:t>cepa</w:t>
      </w:r>
      <w:r>
        <w:rPr>
          <w:rFonts w:ascii="Calibri"/>
          <w:spacing w:val="5"/>
        </w:rPr>
        <w:t> </w:t>
      </w:r>
      <w:r>
        <w:rPr>
          <w:rFonts w:ascii="Calibri"/>
          <w:w w:val="90"/>
        </w:rPr>
        <w:t>com</w:t>
      </w:r>
      <w:r>
        <w:rPr>
          <w:rFonts w:ascii="Calibri"/>
          <w:spacing w:val="2"/>
        </w:rPr>
        <w:t> </w:t>
      </w:r>
      <w:r>
        <w:rPr>
          <w:rFonts w:ascii="Calibri"/>
          <w:w w:val="90"/>
        </w:rPr>
        <w:t>base</w:t>
      </w:r>
      <w:r>
        <w:rPr>
          <w:rFonts w:ascii="Calibri"/>
          <w:spacing w:val="4"/>
        </w:rPr>
        <w:t> </w:t>
      </w:r>
      <w:r>
        <w:rPr>
          <w:rFonts w:ascii="Calibri"/>
          <w:w w:val="90"/>
        </w:rPr>
        <w:t>no</w:t>
      </w:r>
      <w:r>
        <w:rPr>
          <w:rFonts w:ascii="Calibri"/>
          <w:spacing w:val="12"/>
        </w:rPr>
        <w:t> </w:t>
      </w:r>
      <w:r>
        <w:rPr>
          <w:rFonts w:ascii="Calibri"/>
          <w:w w:val="90"/>
        </w:rPr>
        <w:t>sintoma</w:t>
      </w:r>
      <w:r>
        <w:rPr>
          <w:rFonts w:ascii="Calibri"/>
          <w:spacing w:val="12"/>
        </w:rPr>
        <w:t> </w:t>
      </w:r>
      <w:r>
        <w:rPr>
          <w:rFonts w:ascii="Calibri"/>
          <w:w w:val="90"/>
        </w:rPr>
        <w:t>e</w:t>
      </w:r>
      <w:r>
        <w:rPr>
          <w:rFonts w:ascii="Calibri"/>
          <w:spacing w:val="3"/>
        </w:rPr>
        <w:t> </w:t>
      </w:r>
      <w:r>
        <w:rPr>
          <w:rFonts w:ascii="Calibri"/>
          <w:w w:val="90"/>
        </w:rPr>
        <w:t>terreno</w:t>
      </w:r>
      <w:r>
        <w:rPr>
          <w:rFonts w:ascii="Calibri"/>
          <w:spacing w:val="15"/>
        </w:rPr>
        <w:t> </w:t>
      </w:r>
      <w:r>
        <w:rPr>
          <w:rFonts w:ascii="Calibri"/>
          <w:spacing w:val="-2"/>
          <w:w w:val="90"/>
        </w:rPr>
        <w:t>funcional.</w:t>
      </w:r>
    </w:p>
    <w:p>
      <w:pPr>
        <w:pStyle w:val="BodyText"/>
        <w:spacing w:before="26"/>
        <w:rPr>
          <w:rFonts w:ascii="Calibri"/>
        </w:rPr>
      </w:pPr>
    </w:p>
    <w:p>
      <w:pPr>
        <w:spacing w:before="1"/>
        <w:ind w:left="3028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w w:val="80"/>
          <w:sz w:val="24"/>
        </w:rPr>
        <w:t>Introduza</w:t>
      </w:r>
      <w:r>
        <w:rPr>
          <w:rFonts w:ascii="Calibri" w:hAnsi="Calibri"/>
          <w:spacing w:val="14"/>
          <w:sz w:val="24"/>
        </w:rPr>
        <w:t> </w:t>
      </w:r>
      <w:r>
        <w:rPr>
          <w:rFonts w:ascii="Calibri" w:hAnsi="Calibri"/>
          <w:w w:val="80"/>
          <w:sz w:val="24"/>
        </w:rPr>
        <w:t>gradualmente,</w:t>
      </w:r>
      <w:r>
        <w:rPr>
          <w:rFonts w:ascii="Calibri" w:hAnsi="Calibri"/>
          <w:spacing w:val="24"/>
          <w:sz w:val="24"/>
        </w:rPr>
        <w:t> </w:t>
      </w:r>
      <w:r>
        <w:rPr>
          <w:rFonts w:ascii="Calibri" w:hAnsi="Calibri"/>
          <w:w w:val="80"/>
          <w:sz w:val="24"/>
        </w:rPr>
        <w:t>com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w w:val="80"/>
          <w:sz w:val="24"/>
        </w:rPr>
        <w:t>doses</w:t>
      </w:r>
      <w:r>
        <w:rPr>
          <w:rFonts w:ascii="Calibri" w:hAnsi="Calibri"/>
          <w:spacing w:val="14"/>
          <w:sz w:val="24"/>
        </w:rPr>
        <w:t> </w:t>
      </w:r>
      <w:r>
        <w:rPr>
          <w:rFonts w:ascii="Calibri" w:hAnsi="Calibri"/>
          <w:w w:val="80"/>
          <w:sz w:val="24"/>
        </w:rPr>
        <w:t>iniciais</w:t>
      </w:r>
      <w:r>
        <w:rPr>
          <w:rFonts w:ascii="Calibri" w:hAnsi="Calibri"/>
          <w:spacing w:val="18"/>
          <w:sz w:val="24"/>
        </w:rPr>
        <w:t> </w:t>
      </w:r>
      <w:r>
        <w:rPr>
          <w:rFonts w:ascii="Calibri" w:hAnsi="Calibri"/>
          <w:w w:val="80"/>
          <w:sz w:val="24"/>
        </w:rPr>
        <w:t>menores,</w:t>
      </w:r>
      <w:r>
        <w:rPr>
          <w:rFonts w:ascii="Calibri" w:hAnsi="Calibri"/>
          <w:spacing w:val="26"/>
          <w:sz w:val="24"/>
        </w:rPr>
        <w:t> </w:t>
      </w:r>
      <w:r>
        <w:rPr>
          <w:rFonts w:ascii="Calibri" w:hAnsi="Calibri"/>
          <w:w w:val="80"/>
          <w:sz w:val="24"/>
        </w:rPr>
        <w:t>quando</w:t>
      </w:r>
      <w:r>
        <w:rPr>
          <w:rFonts w:ascii="Calibri" w:hAnsi="Calibri"/>
          <w:spacing w:val="4"/>
          <w:sz w:val="24"/>
        </w:rPr>
        <w:t> </w:t>
      </w:r>
      <w:r>
        <w:rPr>
          <w:rFonts w:ascii="Calibri" w:hAnsi="Calibri"/>
          <w:spacing w:val="-2"/>
          <w:w w:val="80"/>
          <w:sz w:val="24"/>
        </w:rPr>
        <w:t>necessário.</w:t>
      </w:r>
    </w:p>
    <w:p>
      <w:pPr>
        <w:pStyle w:val="BodyText"/>
        <w:spacing w:before="22"/>
        <w:rPr>
          <w:rFonts w:ascii="Calibri"/>
          <w:sz w:val="24"/>
        </w:rPr>
      </w:pPr>
    </w:p>
    <w:p>
      <w:pPr>
        <w:pStyle w:val="BodyText"/>
        <w:spacing w:line="232" w:lineRule="auto"/>
        <w:ind w:left="3031" w:right="2017" w:hanging="2"/>
        <w:rPr>
          <w:rFonts w:ascii="Calibri" w:hAnsi="Calibri"/>
        </w:rPr>
      </w:pPr>
      <w:r>
        <w:rPr>
          <w:rFonts w:ascii="Calibri" w:hAnsi="Calibri"/>
          <w:w w:val="90"/>
        </w:rPr>
        <w:t>Monitore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clinicamente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laboratorialmente,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registrando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w w:val="90"/>
        </w:rPr>
        <w:t>evolução,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regressão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ou </w:t>
      </w:r>
      <w:r>
        <w:rPr>
          <w:rFonts w:ascii="Calibri" w:hAnsi="Calibri"/>
          <w:spacing w:val="-2"/>
        </w:rPr>
        <w:t>estagnaçáo.</w:t>
      </w:r>
    </w:p>
    <w:p>
      <w:pPr>
        <w:pStyle w:val="BodyText"/>
        <w:spacing w:before="46"/>
        <w:rPr>
          <w:rFonts w:ascii="Calibri"/>
        </w:rPr>
      </w:pPr>
    </w:p>
    <w:p>
      <w:pPr>
        <w:pStyle w:val="BodyText"/>
        <w:spacing w:line="232" w:lineRule="auto"/>
        <w:ind w:left="3039" w:right="2017" w:hanging="349"/>
        <w:rPr>
          <w:rFonts w:ascii="Calibri"/>
        </w:rPr>
      </w:pPr>
      <w:r>
        <w:rPr>
          <w:rFonts w:ascii="Calibri"/>
        </w:rPr>
        <w:t>&amp;</w:t>
      </w:r>
      <w:r>
        <w:rPr>
          <w:rFonts w:ascii="Calibri"/>
          <w:spacing w:val="80"/>
        </w:rPr>
        <w:t> </w:t>
      </w:r>
      <w:r>
        <w:rPr>
          <w:rFonts w:ascii="Calibri"/>
        </w:rPr>
        <w:t>Reavalie</w:t>
      </w:r>
      <w:r>
        <w:rPr>
          <w:rFonts w:ascii="Calibri"/>
          <w:spacing w:val="37"/>
        </w:rPr>
        <w:t> </w:t>
      </w:r>
      <w:r>
        <w:rPr>
          <w:rFonts w:ascii="Calibri"/>
        </w:rPr>
        <w:t>a</w:t>
      </w:r>
      <w:r>
        <w:rPr>
          <w:rFonts w:ascii="Calibri"/>
          <w:spacing w:val="21"/>
        </w:rPr>
        <w:t> </w:t>
      </w:r>
      <w:r>
        <w:rPr>
          <w:rFonts w:ascii="Calibri"/>
        </w:rPr>
        <w:t>cada</w:t>
      </w:r>
      <w:r>
        <w:rPr>
          <w:rFonts w:ascii="Calibri"/>
          <w:spacing w:val="32"/>
        </w:rPr>
        <w:t> </w:t>
      </w:r>
      <w:r>
        <w:rPr>
          <w:rFonts w:ascii="Calibri"/>
        </w:rPr>
        <w:t>4</w:t>
      </w:r>
      <w:r>
        <w:rPr>
          <w:rFonts w:ascii="Calibri"/>
          <w:spacing w:val="31"/>
        </w:rPr>
        <w:t> </w:t>
      </w:r>
      <w:r>
        <w:rPr>
          <w:rFonts w:ascii="Calibri"/>
        </w:rPr>
        <w:t>a</w:t>
      </w:r>
      <w:r>
        <w:rPr>
          <w:rFonts w:ascii="Calibri"/>
          <w:spacing w:val="27"/>
        </w:rPr>
        <w:t> </w:t>
      </w:r>
      <w:r>
        <w:rPr>
          <w:rFonts w:ascii="Calibri"/>
        </w:rPr>
        <w:t>8</w:t>
      </w:r>
      <w:r>
        <w:rPr>
          <w:rFonts w:ascii="Calibri"/>
          <w:spacing w:val="31"/>
        </w:rPr>
        <w:t> </w:t>
      </w:r>
      <w:r>
        <w:rPr>
          <w:rFonts w:ascii="Calibri"/>
        </w:rPr>
        <w:t>semanas,</w:t>
      </w:r>
      <w:r>
        <w:rPr>
          <w:rFonts w:ascii="Calibri"/>
          <w:spacing w:val="40"/>
        </w:rPr>
        <w:t> </w:t>
      </w:r>
      <w:r>
        <w:rPr>
          <w:rFonts w:ascii="Calibri"/>
        </w:rPr>
        <w:t>ajustando</w:t>
      </w:r>
      <w:r>
        <w:rPr>
          <w:rFonts w:ascii="Calibri"/>
          <w:spacing w:val="40"/>
        </w:rPr>
        <w:t> </w:t>
      </w:r>
      <w:r>
        <w:rPr>
          <w:rFonts w:ascii="Calibri"/>
          <w:color w:val="1F1F1F"/>
        </w:rPr>
        <w:t>a</w:t>
      </w:r>
      <w:r>
        <w:rPr>
          <w:rFonts w:ascii="Calibri"/>
          <w:color w:val="1F1F1F"/>
          <w:spacing w:val="40"/>
        </w:rPr>
        <w:t> </w:t>
      </w:r>
      <w:r>
        <w:rPr>
          <w:rFonts w:ascii="Calibri"/>
        </w:rPr>
        <w:t>cepa,</w:t>
      </w:r>
      <w:r>
        <w:rPr>
          <w:rFonts w:ascii="Calibri"/>
          <w:spacing w:val="36"/>
        </w:rPr>
        <w:t> </w:t>
      </w:r>
      <w:r>
        <w:rPr>
          <w:rFonts w:ascii="Calibri"/>
        </w:rPr>
        <w:t>a</w:t>
      </w:r>
      <w:r>
        <w:rPr>
          <w:rFonts w:ascii="Calibri"/>
          <w:spacing w:val="21"/>
        </w:rPr>
        <w:t> </w:t>
      </w:r>
      <w:r>
        <w:rPr>
          <w:rFonts w:ascii="Calibri"/>
        </w:rPr>
        <w:t>dose</w:t>
      </w:r>
      <w:r>
        <w:rPr>
          <w:rFonts w:ascii="Calibri"/>
          <w:spacing w:val="26"/>
        </w:rPr>
        <w:t> </w:t>
      </w:r>
      <w:r>
        <w:rPr>
          <w:rFonts w:ascii="Calibri"/>
        </w:rPr>
        <w:t>ou</w:t>
      </w:r>
      <w:r>
        <w:rPr>
          <w:rFonts w:ascii="Calibri"/>
          <w:spacing w:val="33"/>
        </w:rPr>
        <w:t> </w:t>
      </w:r>
      <w:r>
        <w:rPr>
          <w:rFonts w:ascii="Calibri"/>
        </w:rPr>
        <w:t>mesmo </w:t>
      </w:r>
      <w:r>
        <w:rPr>
          <w:rFonts w:ascii="Calibri"/>
          <w:spacing w:val="-2"/>
        </w:rPr>
        <w:t>suspendendo,</w:t>
      </w:r>
      <w:r>
        <w:rPr>
          <w:rFonts w:ascii="Calibri"/>
          <w:spacing w:val="-4"/>
        </w:rPr>
        <w:t> </w:t>
      </w:r>
      <w:r>
        <w:rPr>
          <w:rFonts w:ascii="Calibri"/>
          <w:spacing w:val="-2"/>
        </w:rPr>
        <w:t>se</w:t>
      </w:r>
      <w:r>
        <w:rPr>
          <w:rFonts w:ascii="Calibri"/>
          <w:spacing w:val="-10"/>
        </w:rPr>
        <w:t> </w:t>
      </w:r>
      <w:r>
        <w:rPr>
          <w:rFonts w:ascii="Calibri"/>
          <w:spacing w:val="-2"/>
        </w:rPr>
        <w:t>necessario.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67"/>
        <w:rPr>
          <w:rFonts w:ascii="Calibri"/>
        </w:rPr>
      </w:pPr>
    </w:p>
    <w:p>
      <w:pPr>
        <w:pStyle w:val="Heading4"/>
        <w:ind w:left="2683"/>
      </w:pPr>
      <w:r>
        <w:rPr/>
        <w:t>Aplicação</w:t>
      </w:r>
      <w:r>
        <w:rPr>
          <w:spacing w:val="28"/>
        </w:rPr>
        <w:t> </w:t>
      </w:r>
      <w:r>
        <w:rPr/>
        <w:t>dos</w:t>
      </w:r>
      <w:r>
        <w:rPr>
          <w:spacing w:val="-1"/>
        </w:rPr>
        <w:t> </w:t>
      </w:r>
      <w:r>
        <w:rPr>
          <w:spacing w:val="-2"/>
        </w:rPr>
        <w:t>Probióticos</w:t>
      </w:r>
    </w:p>
    <w:p>
      <w:pPr>
        <w:pStyle w:val="BodyText"/>
        <w:spacing w:before="55"/>
        <w:rPr>
          <w:rFonts w:ascii="Calibri"/>
          <w:sz w:val="28"/>
        </w:rPr>
      </w:pPr>
    </w:p>
    <w:p>
      <w:pPr>
        <w:spacing w:line="225" w:lineRule="auto" w:before="1"/>
        <w:ind w:left="2312" w:right="2205" w:firstLine="722"/>
        <w:jc w:val="both"/>
        <w:rPr>
          <w:sz w:val="24"/>
        </w:rPr>
      </w:pPr>
      <w:r>
        <w:rPr>
          <w:w w:val="80"/>
          <w:sz w:val="24"/>
        </w:rPr>
        <w:t>A escolha</w:t>
      </w:r>
      <w:r>
        <w:rPr>
          <w:w w:val="80"/>
          <w:sz w:val="24"/>
        </w:rPr>
        <w:t> e</w:t>
      </w:r>
      <w:r>
        <w:rPr>
          <w:w w:val="80"/>
          <w:sz w:val="24"/>
        </w:rPr>
        <w:t> aplicação</w:t>
      </w:r>
      <w:r>
        <w:rPr>
          <w:sz w:val="24"/>
        </w:rPr>
        <w:t> </w:t>
      </w:r>
      <w:r>
        <w:rPr>
          <w:w w:val="80"/>
          <w:sz w:val="24"/>
        </w:rPr>
        <w:t>terapêutica</w:t>
      </w:r>
      <w:r>
        <w:rPr>
          <w:w w:val="80"/>
          <w:sz w:val="24"/>
        </w:rPr>
        <w:t> dos</w:t>
      </w:r>
      <w:r>
        <w:rPr>
          <w:w w:val="80"/>
          <w:sz w:val="24"/>
        </w:rPr>
        <w:t> probióticos</w:t>
      </w:r>
      <w:r>
        <w:rPr>
          <w:sz w:val="24"/>
        </w:rPr>
        <w:t> </w:t>
      </w:r>
      <w:r>
        <w:rPr>
          <w:w w:val="80"/>
          <w:sz w:val="24"/>
        </w:rPr>
        <w:t>é uma</w:t>
      </w:r>
      <w:r>
        <w:rPr>
          <w:w w:val="80"/>
          <w:sz w:val="24"/>
        </w:rPr>
        <w:t> das</w:t>
      </w:r>
      <w:r>
        <w:rPr>
          <w:w w:val="80"/>
          <w:sz w:val="24"/>
        </w:rPr>
        <w:t> etapas</w:t>
      </w:r>
      <w:r>
        <w:rPr>
          <w:w w:val="80"/>
          <w:sz w:val="24"/>
        </w:rPr>
        <w:t> mais </w:t>
      </w:r>
      <w:r>
        <w:rPr>
          <w:w w:val="75"/>
          <w:sz w:val="24"/>
        </w:rPr>
        <w:t>estratégicas</w:t>
      </w:r>
      <w:r>
        <w:rPr>
          <w:sz w:val="24"/>
        </w:rPr>
        <w:t> </w:t>
      </w:r>
      <w:r>
        <w:rPr>
          <w:w w:val="75"/>
          <w:sz w:val="24"/>
        </w:rPr>
        <w:t>dentro</w:t>
      </w:r>
      <w:r>
        <w:rPr>
          <w:sz w:val="24"/>
        </w:rPr>
        <w:t> </w:t>
      </w:r>
      <w:r>
        <w:rPr>
          <w:w w:val="75"/>
          <w:sz w:val="24"/>
        </w:rPr>
        <w:t>da Medicina Funcional</w:t>
      </w:r>
      <w:r>
        <w:rPr>
          <w:sz w:val="24"/>
        </w:rPr>
        <w:t> </w:t>
      </w:r>
      <w:r>
        <w:rPr>
          <w:w w:val="75"/>
          <w:sz w:val="24"/>
        </w:rPr>
        <w:t>lnteqrativa.</w:t>
      </w:r>
    </w:p>
    <w:p>
      <w:pPr>
        <w:spacing w:line="225" w:lineRule="auto" w:before="14"/>
        <w:ind w:left="2319" w:right="2180" w:firstLine="709"/>
        <w:jc w:val="both"/>
        <w:rPr>
          <w:sz w:val="24"/>
        </w:rPr>
      </w:pPr>
      <w:r>
        <w:rPr>
          <w:w w:val="80"/>
          <w:sz w:val="24"/>
        </w:rPr>
        <w:t>Cada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cepa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probiôtica</w:t>
      </w:r>
      <w:r>
        <w:rPr>
          <w:spacing w:val="-12"/>
          <w:sz w:val="24"/>
        </w:rPr>
        <w:t> </w:t>
      </w:r>
      <w:r>
        <w:rPr>
          <w:w w:val="80"/>
          <w:sz w:val="24"/>
        </w:rPr>
        <w:t>possui</w:t>
      </w:r>
      <w:r>
        <w:rPr>
          <w:spacing w:val="-2"/>
          <w:w w:val="80"/>
          <w:sz w:val="24"/>
        </w:rPr>
        <w:t> </w:t>
      </w:r>
      <w:r>
        <w:rPr>
          <w:w w:val="80"/>
          <w:sz w:val="24"/>
        </w:rPr>
        <w:t>propriedades</w:t>
      </w:r>
      <w:r>
        <w:rPr>
          <w:spacing w:val="-7"/>
          <w:sz w:val="24"/>
        </w:rPr>
        <w:t> </w:t>
      </w:r>
      <w:r>
        <w:rPr>
          <w:w w:val="80"/>
          <w:sz w:val="24"/>
        </w:rPr>
        <w:t>únicas</w:t>
      </w:r>
      <w:r>
        <w:rPr>
          <w:w w:val="80"/>
          <w:sz w:val="24"/>
        </w:rPr>
        <w:t> que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vao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além</w:t>
      </w:r>
      <w:r>
        <w:rPr>
          <w:w w:val="80"/>
          <w:sz w:val="24"/>
        </w:rPr>
        <w:t> da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simples modulaçáo</w:t>
      </w:r>
      <w:r>
        <w:rPr>
          <w:sz w:val="24"/>
        </w:rPr>
        <w:t> </w:t>
      </w:r>
      <w:r>
        <w:rPr>
          <w:w w:val="80"/>
          <w:sz w:val="24"/>
        </w:rPr>
        <w:t>da</w:t>
      </w:r>
      <w:r>
        <w:rPr>
          <w:w w:val="80"/>
          <w:sz w:val="24"/>
        </w:rPr>
        <w:t> microbiota:</w:t>
      </w:r>
      <w:r>
        <w:rPr>
          <w:sz w:val="24"/>
        </w:rPr>
        <w:t> </w:t>
      </w:r>
      <w:r>
        <w:rPr>
          <w:w w:val="80"/>
          <w:sz w:val="24"/>
        </w:rPr>
        <w:t>elas</w:t>
      </w:r>
      <w:r>
        <w:rPr>
          <w:w w:val="80"/>
          <w:sz w:val="24"/>
        </w:rPr>
        <w:t> influenciam</w:t>
      </w:r>
      <w:r>
        <w:rPr>
          <w:sz w:val="24"/>
        </w:rPr>
        <w:t> </w:t>
      </w:r>
      <w:r>
        <w:rPr>
          <w:w w:val="80"/>
          <w:sz w:val="24"/>
        </w:rPr>
        <w:t>o</w:t>
      </w:r>
      <w:r>
        <w:rPr>
          <w:w w:val="80"/>
          <w:sz w:val="24"/>
        </w:rPr>
        <w:t> eixo</w:t>
      </w:r>
      <w:r>
        <w:rPr>
          <w:w w:val="80"/>
          <w:sz w:val="24"/>
        </w:rPr>
        <w:t> intestino-cérebro,</w:t>
      </w:r>
      <w:r>
        <w:rPr>
          <w:w w:val="80"/>
          <w:sz w:val="24"/>
        </w:rPr>
        <w:t> participam</w:t>
      </w:r>
      <w:r>
        <w:rPr>
          <w:sz w:val="24"/>
        </w:rPr>
        <w:t> </w:t>
      </w:r>
      <w:r>
        <w:rPr>
          <w:w w:val="80"/>
          <w:sz w:val="24"/>
        </w:rPr>
        <w:t>da </w:t>
      </w:r>
      <w:r>
        <w:rPr>
          <w:w w:val="75"/>
          <w:sz w:val="24"/>
        </w:rPr>
        <w:t>regulação imune, ajudam</w:t>
      </w:r>
      <w:r>
        <w:rPr>
          <w:spacing w:val="-8"/>
          <w:sz w:val="24"/>
        </w:rPr>
        <w:t> </w:t>
      </w:r>
      <w:r>
        <w:rPr>
          <w:w w:val="75"/>
          <w:sz w:val="24"/>
        </w:rPr>
        <w:t>na digestúo,</w:t>
      </w:r>
      <w:r>
        <w:rPr>
          <w:spacing w:val="-2"/>
          <w:sz w:val="24"/>
        </w:rPr>
        <w:t> </w:t>
      </w:r>
      <w:r>
        <w:rPr>
          <w:w w:val="75"/>
          <w:sz w:val="24"/>
        </w:rPr>
        <w:t>controlam inflamações</w:t>
      </w:r>
      <w:r>
        <w:rPr>
          <w:sz w:val="24"/>
        </w:rPr>
        <w:t> </w:t>
      </w:r>
      <w:r>
        <w:rPr>
          <w:w w:val="75"/>
          <w:sz w:val="24"/>
        </w:rPr>
        <w:t>sistêmicas</w:t>
      </w:r>
      <w:r>
        <w:rPr>
          <w:sz w:val="24"/>
        </w:rPr>
        <w:t> </w:t>
      </w:r>
      <w:r>
        <w:rPr>
          <w:w w:val="75"/>
          <w:sz w:val="24"/>
        </w:rPr>
        <w:t>e até afetam o metabolismo</w:t>
      </w:r>
      <w:r>
        <w:rPr>
          <w:sz w:val="24"/>
        </w:rPr>
        <w:t> </w:t>
      </w:r>
      <w:r>
        <w:rPr>
          <w:w w:val="75"/>
          <w:sz w:val="24"/>
        </w:rPr>
        <w:t>de neurolransmissores e hormônios,</w:t>
      </w:r>
    </w:p>
    <w:p>
      <w:pPr>
        <w:spacing w:after="0" w:line="225" w:lineRule="auto"/>
        <w:jc w:val="both"/>
        <w:rPr>
          <w:sz w:val="24"/>
        </w:rPr>
        <w:sectPr>
          <w:footerReference w:type="even" r:id="rId47"/>
          <w:footerReference w:type="default" r:id="rId48"/>
          <w:pgSz w:w="11910" w:h="16840"/>
          <w:pgMar w:header="0" w:footer="4770" w:top="1040" w:bottom="4960" w:left="141" w:right="141"/>
          <w:pgNumType w:start="152"/>
        </w:sectPr>
      </w:pPr>
    </w:p>
    <w:p>
      <w:pPr>
        <w:spacing w:line="228" w:lineRule="auto" w:before="42"/>
        <w:ind w:left="2468" w:right="2027" w:firstLine="373"/>
        <w:jc w:val="both"/>
        <w:rPr>
          <w:rFonts w:ascii="Calibri" w:hAnsi="Calibri"/>
          <w:sz w:val="23"/>
        </w:rPr>
      </w:pPr>
      <w:r>
        <w:rPr>
          <w:rFonts w:ascii="Calibri" w:hAnsi="Calibri"/>
          <w:w w:val="85"/>
          <w:sz w:val="23"/>
        </w:rPr>
        <w:t>No entanto, nem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todos os probióticos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sáo iguais, e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seu uso clínico deve ser feifo de forma criteriosa,</w:t>
      </w:r>
      <w:r>
        <w:rPr>
          <w:rFonts w:ascii="Calibri" w:hAnsi="Calibri"/>
          <w:spacing w:val="34"/>
          <w:sz w:val="23"/>
        </w:rPr>
        <w:t> </w:t>
      </w:r>
      <w:r>
        <w:rPr>
          <w:rFonts w:ascii="Calibri" w:hAnsi="Calibri"/>
          <w:w w:val="85"/>
          <w:sz w:val="23"/>
        </w:rPr>
        <w:t>embasada e Personalizada, como já falamos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anteriormente.</w:t>
      </w:r>
    </w:p>
    <w:p>
      <w:pPr>
        <w:spacing w:line="223" w:lineRule="auto" w:before="11"/>
        <w:ind w:left="2469" w:right="2020" w:firstLine="380"/>
        <w:jc w:val="both"/>
        <w:rPr>
          <w:rFonts w:ascii="Calibri" w:hAnsi="Calibri"/>
          <w:sz w:val="23"/>
        </w:rPr>
      </w:pP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suplementação</w:t>
      </w:r>
      <w:r>
        <w:rPr>
          <w:rFonts w:ascii="Calibri" w:hAnsi="Calibri"/>
          <w:spacing w:val="-5"/>
          <w:sz w:val="23"/>
        </w:rPr>
        <w:t> </w:t>
      </w:r>
      <w:r>
        <w:rPr>
          <w:rFonts w:ascii="Calibri" w:hAnsi="Calibri"/>
          <w:w w:val="90"/>
          <w:sz w:val="23"/>
        </w:rPr>
        <w:t>prohiótica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exige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conhecimento</w:t>
      </w:r>
      <w:r>
        <w:rPr>
          <w:rFonts w:ascii="Calibri" w:hAnsi="Calibri"/>
          <w:w w:val="90"/>
          <w:sz w:val="23"/>
        </w:rPr>
        <w:t> sobre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as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características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caJa cepa,</w:t>
      </w:r>
      <w:r>
        <w:rPr>
          <w:rFonts w:ascii="Calibri" w:hAnsi="Calibri"/>
          <w:w w:val="90"/>
          <w:sz w:val="23"/>
        </w:rPr>
        <w:t> sua aplicação</w:t>
      </w:r>
      <w:r>
        <w:rPr>
          <w:rFonts w:ascii="Calibri" w:hAnsi="Calibri"/>
          <w:w w:val="90"/>
          <w:sz w:val="23"/>
        </w:rPr>
        <w:t> clínica mais</w:t>
      </w:r>
      <w:r>
        <w:rPr>
          <w:rFonts w:ascii="Calibri" w:hAnsi="Calibri"/>
          <w:w w:val="90"/>
          <w:sz w:val="23"/>
        </w:rPr>
        <w:t> precisa</w:t>
      </w:r>
      <w:r>
        <w:rPr>
          <w:rFonts w:ascii="Calibri" w:hAnsi="Calibri"/>
          <w:w w:val="90"/>
          <w:sz w:val="23"/>
        </w:rPr>
        <w:t> e sua interação</w:t>
      </w:r>
      <w:r>
        <w:rPr>
          <w:rFonts w:ascii="Calibri" w:hAnsi="Calibri"/>
          <w:w w:val="90"/>
          <w:sz w:val="23"/>
        </w:rPr>
        <w:t> com</w:t>
      </w:r>
      <w:r>
        <w:rPr>
          <w:rFonts w:ascii="Calibri" w:hAnsi="Calibri"/>
          <w:w w:val="90"/>
          <w:sz w:val="23"/>
        </w:rPr>
        <w:t> o terreno</w:t>
      </w:r>
      <w:r>
        <w:rPr>
          <w:rFonts w:ascii="Calibri" w:hAnsi="Calibri"/>
          <w:w w:val="90"/>
          <w:sz w:val="23"/>
        </w:rPr>
        <w:t> funcional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do </w:t>
      </w:r>
      <w:r>
        <w:rPr>
          <w:rFonts w:ascii="Calibri" w:hAnsi="Calibri"/>
          <w:w w:val="85"/>
          <w:sz w:val="23"/>
        </w:rPr>
        <w:t>paciente.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Aplicações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de</w:t>
      </w:r>
      <w:r>
        <w:rPr>
          <w:rFonts w:ascii="Calibri" w:hAnsi="Calibri"/>
          <w:spacing w:val="-2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maneira incorreta podem levar à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ausência de</w:t>
      </w:r>
      <w:r>
        <w:rPr>
          <w:rFonts w:ascii="Calibri" w:hAnsi="Calibri"/>
          <w:spacing w:val="-2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resposta clínica ou </w:t>
      </w:r>
      <w:r>
        <w:rPr>
          <w:rFonts w:ascii="Calibri" w:hAnsi="Calibri"/>
          <w:spacing w:val="-6"/>
          <w:sz w:val="23"/>
        </w:rPr>
        <w:t>até</w:t>
      </w:r>
      <w:r>
        <w:rPr>
          <w:rFonts w:ascii="Calibri" w:hAnsi="Calibri"/>
          <w:spacing w:val="-7"/>
          <w:sz w:val="23"/>
        </w:rPr>
        <w:t> </w:t>
      </w:r>
      <w:r>
        <w:rPr>
          <w:rFonts w:ascii="Calibri" w:hAnsi="Calibri"/>
          <w:spacing w:val="-6"/>
          <w:sz w:val="23"/>
        </w:rPr>
        <w:t>piora</w:t>
      </w:r>
      <w:r>
        <w:rPr>
          <w:rFonts w:ascii="Calibri" w:hAnsi="Calibri"/>
          <w:spacing w:val="-10"/>
          <w:sz w:val="23"/>
        </w:rPr>
        <w:t> </w:t>
      </w:r>
      <w:r>
        <w:rPr>
          <w:rFonts w:ascii="Calibri" w:hAnsi="Calibri"/>
          <w:spacing w:val="-6"/>
          <w:sz w:val="23"/>
        </w:rPr>
        <w:t>dos</w:t>
      </w:r>
      <w:r>
        <w:rPr>
          <w:rFonts w:ascii="Calibri" w:hAnsi="Calibri"/>
          <w:spacing w:val="-7"/>
          <w:sz w:val="23"/>
        </w:rPr>
        <w:t> </w:t>
      </w:r>
      <w:r>
        <w:rPr>
          <w:rFonts w:ascii="Calibri" w:hAnsi="Calibri"/>
          <w:spacing w:val="-6"/>
          <w:sz w:val="23"/>
        </w:rPr>
        <w:t>sintomas.</w:t>
      </w:r>
    </w:p>
    <w:p>
      <w:pPr>
        <w:spacing w:before="263"/>
        <w:ind w:left="3188" w:right="0" w:firstLine="0"/>
        <w:jc w:val="left"/>
        <w:rPr>
          <w:rFonts w:ascii="Calibri"/>
          <w:sz w:val="24"/>
        </w:rPr>
      </w:pPr>
      <w:r>
        <w:rPr>
          <w:rFonts w:ascii="Calibri"/>
          <w:w w:val="80"/>
          <w:sz w:val="24"/>
        </w:rPr>
        <w:t>Aqui,</w:t>
      </w:r>
      <w:r>
        <w:rPr>
          <w:rFonts w:ascii="Calibri"/>
          <w:spacing w:val="3"/>
          <w:sz w:val="24"/>
        </w:rPr>
        <w:t> </w:t>
      </w:r>
      <w:r>
        <w:rPr>
          <w:rFonts w:ascii="Calibri"/>
          <w:w w:val="80"/>
          <w:sz w:val="24"/>
        </w:rPr>
        <w:t>vou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w w:val="80"/>
          <w:sz w:val="24"/>
        </w:rPr>
        <w:t>te</w:t>
      </w:r>
      <w:r>
        <w:rPr>
          <w:rFonts w:ascii="Calibri"/>
          <w:spacing w:val="-10"/>
          <w:sz w:val="24"/>
        </w:rPr>
        <w:t> </w:t>
      </w:r>
      <w:r>
        <w:rPr>
          <w:rFonts w:ascii="Calibri"/>
          <w:w w:val="80"/>
          <w:sz w:val="24"/>
        </w:rPr>
        <w:t>moslrar</w:t>
      </w:r>
      <w:r>
        <w:rPr>
          <w:rFonts w:ascii="Calibri"/>
          <w:spacing w:val="-4"/>
          <w:sz w:val="24"/>
        </w:rPr>
        <w:t> </w:t>
      </w:r>
      <w:r>
        <w:rPr>
          <w:rFonts w:ascii="Calibri"/>
          <w:w w:val="80"/>
          <w:sz w:val="24"/>
        </w:rPr>
        <w:t>um</w:t>
      </w:r>
      <w:r>
        <w:rPr>
          <w:rFonts w:ascii="Calibri"/>
          <w:spacing w:val="-10"/>
          <w:sz w:val="24"/>
        </w:rPr>
        <w:t> </w:t>
      </w:r>
      <w:r>
        <w:rPr>
          <w:rFonts w:ascii="Calibri"/>
          <w:w w:val="80"/>
          <w:sz w:val="24"/>
        </w:rPr>
        <w:t>mapeamento</w:t>
      </w:r>
      <w:r>
        <w:rPr>
          <w:rFonts w:ascii="Calibri"/>
          <w:spacing w:val="10"/>
          <w:sz w:val="24"/>
        </w:rPr>
        <w:t> </w:t>
      </w:r>
      <w:r>
        <w:rPr>
          <w:rFonts w:ascii="Calibri"/>
          <w:w w:val="80"/>
          <w:sz w:val="24"/>
        </w:rPr>
        <w:t>um</w:t>
      </w:r>
      <w:r>
        <w:rPr>
          <w:rFonts w:ascii="Calibri"/>
          <w:spacing w:val="-10"/>
          <w:sz w:val="24"/>
        </w:rPr>
        <w:t> </w:t>
      </w:r>
      <w:r>
        <w:rPr>
          <w:rFonts w:ascii="Calibri"/>
          <w:w w:val="80"/>
          <w:sz w:val="24"/>
        </w:rPr>
        <w:t>pouco</w:t>
      </w:r>
      <w:r>
        <w:rPr>
          <w:rFonts w:ascii="Calibri"/>
          <w:spacing w:val="-6"/>
          <w:sz w:val="24"/>
        </w:rPr>
        <w:t> </w:t>
      </w:r>
      <w:r>
        <w:rPr>
          <w:rFonts w:ascii="Calibri"/>
          <w:w w:val="80"/>
          <w:sz w:val="24"/>
        </w:rPr>
        <w:t>mais</w:t>
      </w:r>
      <w:r>
        <w:rPr>
          <w:rFonts w:ascii="Calibri"/>
          <w:spacing w:val="-5"/>
          <w:sz w:val="24"/>
        </w:rPr>
        <w:t> </w:t>
      </w:r>
      <w:r>
        <w:rPr>
          <w:rFonts w:ascii="Calibri"/>
          <w:w w:val="80"/>
          <w:sz w:val="24"/>
        </w:rPr>
        <w:t>detalhado</w:t>
      </w:r>
      <w:r>
        <w:rPr>
          <w:rFonts w:ascii="Calibri"/>
          <w:spacing w:val="9"/>
          <w:sz w:val="24"/>
        </w:rPr>
        <w:t> </w:t>
      </w:r>
      <w:r>
        <w:rPr>
          <w:rFonts w:ascii="Calibri"/>
          <w:spacing w:val="-2"/>
          <w:w w:val="80"/>
          <w:sz w:val="24"/>
        </w:rPr>
        <w:t>sobre:</w:t>
      </w:r>
    </w:p>
    <w:p>
      <w:pPr>
        <w:pStyle w:val="ListParagraph"/>
        <w:numPr>
          <w:ilvl w:val="0"/>
          <w:numId w:val="15"/>
        </w:numPr>
        <w:tabs>
          <w:tab w:pos="3198" w:val="left" w:leader="none"/>
          <w:tab w:pos="3205" w:val="left" w:leader="none"/>
        </w:tabs>
        <w:spacing w:line="225" w:lineRule="auto" w:before="278" w:after="0"/>
        <w:ind w:left="3198" w:right="2037" w:hanging="353"/>
        <w:jc w:val="both"/>
        <w:rPr>
          <w:color w:val="161616"/>
          <w:sz w:val="24"/>
        </w:rPr>
      </w:pPr>
      <w:r>
        <w:rPr>
          <w:w w:val="75"/>
          <w:sz w:val="24"/>
        </w:rPr>
        <w:t>As</w:t>
      </w:r>
      <w:r>
        <w:rPr>
          <w:w w:val="75"/>
          <w:sz w:val="24"/>
        </w:rPr>
        <w:t> principais</w:t>
      </w:r>
      <w:r>
        <w:rPr>
          <w:sz w:val="24"/>
        </w:rPr>
        <w:t> </w:t>
      </w:r>
      <w:r>
        <w:rPr>
          <w:w w:val="75"/>
          <w:sz w:val="24"/>
        </w:rPr>
        <w:t>cepas probiôticas</w:t>
      </w:r>
      <w:r>
        <w:rPr>
          <w:sz w:val="24"/>
        </w:rPr>
        <w:t> </w:t>
      </w:r>
      <w:r>
        <w:rPr>
          <w:w w:val="75"/>
          <w:sz w:val="24"/>
        </w:rPr>
        <w:t>e seus efeitos</w:t>
      </w:r>
      <w:r>
        <w:rPr>
          <w:spacing w:val="-2"/>
          <w:sz w:val="24"/>
        </w:rPr>
        <w:t> </w:t>
      </w:r>
      <w:r>
        <w:rPr>
          <w:w w:val="75"/>
          <w:sz w:val="24"/>
        </w:rPr>
        <w:t>específicos</w:t>
      </w:r>
      <w:r>
        <w:rPr>
          <w:sz w:val="24"/>
        </w:rPr>
        <w:t> </w:t>
      </w:r>
      <w:r>
        <w:rPr>
          <w:w w:val="75"/>
          <w:sz w:val="24"/>
        </w:rPr>
        <w:t>(como Lactobacillus </w:t>
      </w:r>
      <w:r>
        <w:rPr>
          <w:w w:val="80"/>
          <w:sz w:val="24"/>
        </w:rPr>
        <w:t>rhamnosus</w:t>
      </w:r>
      <w:r>
        <w:rPr>
          <w:w w:val="80"/>
          <w:sz w:val="24"/>
        </w:rPr>
        <w:t> GG,</w:t>
      </w:r>
      <w:r>
        <w:rPr>
          <w:w w:val="80"/>
          <w:sz w:val="24"/>
        </w:rPr>
        <w:t> Bifidobacterium</w:t>
      </w:r>
      <w:r>
        <w:rPr>
          <w:w w:val="80"/>
          <w:sz w:val="24"/>
        </w:rPr>
        <w:t> infantis,</w:t>
      </w:r>
      <w:r>
        <w:rPr>
          <w:w w:val="80"/>
          <w:sz w:val="24"/>
        </w:rPr>
        <w:t> Saccharomyces</w:t>
      </w:r>
      <w:r>
        <w:rPr>
          <w:w w:val="80"/>
          <w:sz w:val="24"/>
        </w:rPr>
        <w:t> boulardii,</w:t>
      </w:r>
      <w:r>
        <w:rPr>
          <w:w w:val="80"/>
          <w:sz w:val="24"/>
        </w:rPr>
        <w:t> en[re </w:t>
      </w:r>
      <w:r>
        <w:rPr>
          <w:spacing w:val="-2"/>
          <w:w w:val="85"/>
          <w:sz w:val="25"/>
        </w:rPr>
        <w:t>outras);</w:t>
      </w:r>
    </w:p>
    <w:p>
      <w:pPr>
        <w:pStyle w:val="ListParagraph"/>
        <w:numPr>
          <w:ilvl w:val="0"/>
          <w:numId w:val="15"/>
        </w:numPr>
        <w:tabs>
          <w:tab w:pos="3199" w:val="left" w:leader="none"/>
          <w:tab w:pos="3206" w:val="left" w:leader="none"/>
        </w:tabs>
        <w:spacing w:line="228" w:lineRule="auto" w:before="274" w:after="0"/>
        <w:ind w:left="3199" w:right="2023" w:hanging="353"/>
        <w:jc w:val="both"/>
        <w:rPr>
          <w:color w:val="131313"/>
          <w:sz w:val="24"/>
        </w:rPr>
      </w:pPr>
      <w:r>
        <w:rPr>
          <w:w w:val="75"/>
          <w:sz w:val="24"/>
        </w:rPr>
        <w:t>As</w:t>
      </w:r>
      <w:r>
        <w:rPr>
          <w:w w:val="75"/>
          <w:sz w:val="24"/>
        </w:rPr>
        <w:t> correlações</w:t>
      </w:r>
      <w:r>
        <w:rPr>
          <w:spacing w:val="-9"/>
          <w:sz w:val="24"/>
        </w:rPr>
        <w:t> </w:t>
      </w:r>
      <w:r>
        <w:rPr>
          <w:w w:val="75"/>
          <w:sz w:val="24"/>
        </w:rPr>
        <w:t>clínicas</w:t>
      </w:r>
      <w:r>
        <w:rPr>
          <w:spacing w:val="-10"/>
          <w:sz w:val="24"/>
        </w:rPr>
        <w:t> </w:t>
      </w:r>
      <w:r>
        <w:rPr>
          <w:w w:val="75"/>
          <w:sz w:val="24"/>
        </w:rPr>
        <w:t>entre</w:t>
      </w:r>
      <w:r>
        <w:rPr>
          <w:spacing w:val="-11"/>
          <w:sz w:val="24"/>
        </w:rPr>
        <w:t> </w:t>
      </w:r>
      <w:r>
        <w:rPr>
          <w:w w:val="75"/>
          <w:sz w:val="24"/>
        </w:rPr>
        <w:t>sintomas</w:t>
      </w:r>
      <w:r>
        <w:rPr>
          <w:spacing w:val="-7"/>
          <w:sz w:val="24"/>
        </w:rPr>
        <w:t> </w:t>
      </w:r>
      <w:r>
        <w:rPr>
          <w:w w:val="75"/>
          <w:sz w:val="24"/>
        </w:rPr>
        <w:t>e cepas</w:t>
      </w:r>
      <w:r>
        <w:rPr>
          <w:spacing w:val="-9"/>
          <w:sz w:val="24"/>
        </w:rPr>
        <w:t> </w:t>
      </w:r>
      <w:r>
        <w:rPr>
          <w:w w:val="75"/>
          <w:sz w:val="24"/>
        </w:rPr>
        <w:t>mais indicadas</w:t>
      </w:r>
      <w:r>
        <w:rPr>
          <w:sz w:val="24"/>
        </w:rPr>
        <w:t> </w:t>
      </w:r>
      <w:r>
        <w:rPr>
          <w:w w:val="75"/>
          <w:sz w:val="24"/>
        </w:rPr>
        <w:t>— com foco em </w:t>
      </w:r>
      <w:r>
        <w:rPr>
          <w:spacing w:val="-2"/>
          <w:w w:val="85"/>
          <w:sz w:val="24"/>
        </w:rPr>
        <w:t>disbiose,</w:t>
      </w:r>
      <w:r>
        <w:rPr>
          <w:spacing w:val="-2"/>
          <w:w w:val="85"/>
          <w:sz w:val="24"/>
        </w:rPr>
        <w:t> permeabilidade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intestinal,</w:t>
      </w:r>
      <w:r>
        <w:rPr>
          <w:spacing w:val="-5"/>
          <w:sz w:val="24"/>
        </w:rPr>
        <w:t> </w:t>
      </w:r>
      <w:r>
        <w:rPr>
          <w:spacing w:val="-2"/>
          <w:w w:val="85"/>
          <w:sz w:val="24"/>
        </w:rPr>
        <w:t>ansiedade,</w:t>
      </w:r>
      <w:r>
        <w:rPr>
          <w:spacing w:val="-2"/>
          <w:w w:val="85"/>
          <w:sz w:val="24"/>
        </w:rPr>
        <w:t> constipação,</w:t>
      </w:r>
      <w:r>
        <w:rPr>
          <w:spacing w:val="-2"/>
          <w:w w:val="85"/>
          <w:sz w:val="24"/>
        </w:rPr>
        <w:t> dermalites, </w:t>
      </w:r>
      <w:r>
        <w:rPr>
          <w:w w:val="75"/>
          <w:sz w:val="24"/>
        </w:rPr>
        <w:t>imunidade,</w:t>
      </w:r>
      <w:r>
        <w:rPr>
          <w:sz w:val="24"/>
        </w:rPr>
        <w:t> </w:t>
      </w:r>
      <w:r>
        <w:rPr>
          <w:w w:val="75"/>
          <w:sz w:val="24"/>
        </w:rPr>
        <w:t>doenças</w:t>
      </w:r>
      <w:r>
        <w:rPr>
          <w:sz w:val="24"/>
        </w:rPr>
        <w:t> </w:t>
      </w:r>
      <w:r>
        <w:rPr>
          <w:w w:val="75"/>
          <w:sz w:val="24"/>
        </w:rPr>
        <w:t>autoimunes, e muito mais;</w:t>
      </w:r>
    </w:p>
    <w:p>
      <w:pPr>
        <w:pStyle w:val="BodyText"/>
        <w:spacing w:before="23"/>
        <w:rPr>
          <w:sz w:val="24"/>
        </w:rPr>
      </w:pPr>
    </w:p>
    <w:p>
      <w:pPr>
        <w:pStyle w:val="ListParagraph"/>
        <w:numPr>
          <w:ilvl w:val="0"/>
          <w:numId w:val="15"/>
        </w:numPr>
        <w:tabs>
          <w:tab w:pos="3199" w:val="left" w:leader="none"/>
          <w:tab w:pos="3202" w:val="left" w:leader="none"/>
        </w:tabs>
        <w:spacing w:line="211" w:lineRule="auto" w:before="0" w:after="0"/>
        <w:ind w:left="3202" w:right="2008" w:hanging="353"/>
        <w:jc w:val="both"/>
        <w:rPr>
          <w:rFonts w:ascii="Calibri" w:hAnsi="Calibri"/>
          <w:color w:val="262626"/>
          <w:sz w:val="24"/>
        </w:rPr>
      </w:pPr>
      <w:r>
        <w:rPr>
          <w:rFonts w:ascii="Calibri" w:hAnsi="Calibri"/>
          <w:color w:val="212121"/>
          <w:w w:val="85"/>
          <w:sz w:val="24"/>
        </w:rPr>
        <w:t>E</w:t>
      </w:r>
      <w:r>
        <w:rPr>
          <w:rFonts w:ascii="Calibri" w:hAnsi="Calibri"/>
          <w:color w:val="212121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o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mais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importante: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como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usar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os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sintomas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e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exames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para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guiar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escolha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e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 duração da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suplementação probiótica.</w:t>
      </w:r>
    </w:p>
    <w:p>
      <w:pPr>
        <w:spacing w:line="225" w:lineRule="auto" w:before="289"/>
        <w:ind w:left="2479" w:right="2017" w:firstLine="709"/>
        <w:jc w:val="both"/>
        <w:rPr>
          <w:sz w:val="23"/>
        </w:rPr>
      </w:pPr>
      <w:r>
        <w:rPr>
          <w:w w:val="75"/>
          <w:sz w:val="23"/>
        </w:rPr>
        <w:t>Essa</w:t>
      </w:r>
      <w:r>
        <w:rPr>
          <w:sz w:val="23"/>
        </w:rPr>
        <w:t> </w:t>
      </w:r>
      <w:r>
        <w:rPr>
          <w:w w:val="75"/>
          <w:sz w:val="23"/>
        </w:rPr>
        <w:t>abordagem prólica é complementada</w:t>
      </w:r>
      <w:r>
        <w:rPr>
          <w:spacing w:val="40"/>
          <w:sz w:val="23"/>
        </w:rPr>
        <w:t> </w:t>
      </w:r>
      <w:r>
        <w:rPr>
          <w:w w:val="75"/>
          <w:sz w:val="23"/>
        </w:rPr>
        <w:t>pela planilha interativa</w:t>
      </w:r>
      <w:r>
        <w:rPr>
          <w:sz w:val="23"/>
        </w:rPr>
        <w:t> </w:t>
      </w:r>
      <w:r>
        <w:rPr>
          <w:w w:val="75"/>
          <w:sz w:val="23"/>
        </w:rPr>
        <w:t>de correlação </w:t>
      </w:r>
      <w:r>
        <w:rPr>
          <w:spacing w:val="-2"/>
          <w:w w:val="80"/>
          <w:sz w:val="23"/>
        </w:rPr>
        <w:t>entre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sintomas</w:t>
      </w:r>
      <w:r>
        <w:rPr>
          <w:spacing w:val="-6"/>
          <w:sz w:val="23"/>
        </w:rPr>
        <w:t> </w:t>
      </w:r>
      <w:r>
        <w:rPr>
          <w:spacing w:val="-2"/>
          <w:w w:val="80"/>
          <w:sz w:val="23"/>
        </w:rPr>
        <w:t>e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cepas,</w:t>
      </w:r>
      <w:r>
        <w:rPr>
          <w:spacing w:val="-13"/>
          <w:sz w:val="23"/>
        </w:rPr>
        <w:t> </w:t>
      </w:r>
      <w:r>
        <w:rPr>
          <w:spacing w:val="-2"/>
          <w:w w:val="80"/>
          <w:sz w:val="23"/>
        </w:rPr>
        <w:t>pensada</w:t>
      </w:r>
      <w:r>
        <w:rPr>
          <w:spacing w:val="-8"/>
          <w:sz w:val="23"/>
        </w:rPr>
        <w:t> </w:t>
      </w:r>
      <w:r>
        <w:rPr>
          <w:spacing w:val="-2"/>
          <w:w w:val="80"/>
          <w:sz w:val="23"/>
        </w:rPr>
        <w:t>para</w:t>
      </w:r>
      <w:r>
        <w:rPr>
          <w:spacing w:val="-8"/>
          <w:sz w:val="23"/>
        </w:rPr>
        <w:t> </w:t>
      </w:r>
      <w:r>
        <w:rPr>
          <w:spacing w:val="-2"/>
          <w:w w:val="80"/>
          <w:sz w:val="23"/>
        </w:rPr>
        <w:t>facilitar</w:t>
      </w:r>
      <w:r>
        <w:rPr>
          <w:spacing w:val="-10"/>
          <w:sz w:val="23"/>
        </w:rPr>
        <w:t> </w:t>
      </w:r>
      <w:r>
        <w:rPr>
          <w:spacing w:val="-2"/>
          <w:w w:val="80"/>
          <w:sz w:val="23"/>
        </w:rPr>
        <w:t>a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tomada</w:t>
      </w:r>
      <w:r>
        <w:rPr>
          <w:spacing w:val="-2"/>
          <w:sz w:val="23"/>
        </w:rPr>
        <w:t> </w:t>
      </w:r>
      <w:r>
        <w:rPr>
          <w:spacing w:val="-2"/>
          <w:w w:val="80"/>
          <w:sz w:val="23"/>
        </w:rPr>
        <w:t>da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dec</w:t>
      </w:r>
      <w:r>
        <w:rPr>
          <w:spacing w:val="-2"/>
          <w:w w:val="80"/>
          <w:position w:val="2"/>
          <w:sz w:val="23"/>
        </w:rPr>
        <w:t>i</w:t>
      </w:r>
      <w:r>
        <w:rPr>
          <w:spacing w:val="-2"/>
          <w:w w:val="80"/>
          <w:sz w:val="23"/>
        </w:rPr>
        <w:t>sãoclínica,</w:t>
      </w:r>
      <w:r>
        <w:rPr>
          <w:spacing w:val="-9"/>
          <w:sz w:val="23"/>
        </w:rPr>
        <w:t> </w:t>
      </w:r>
      <w:r>
        <w:rPr>
          <w:spacing w:val="-2"/>
          <w:w w:val="80"/>
          <w:sz w:val="23"/>
        </w:rPr>
        <w:t>com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base</w:t>
      </w:r>
      <w:r>
        <w:rPr>
          <w:spacing w:val="-8"/>
          <w:sz w:val="23"/>
        </w:rPr>
        <w:t> </w:t>
      </w:r>
      <w:r>
        <w:rPr>
          <w:spacing w:val="-2"/>
          <w:w w:val="80"/>
          <w:sz w:val="23"/>
        </w:rPr>
        <w:t>no </w:t>
      </w:r>
      <w:r>
        <w:rPr>
          <w:w w:val="80"/>
          <w:sz w:val="23"/>
        </w:rPr>
        <w:t>relato do paciente e nos achados</w:t>
      </w:r>
      <w:r>
        <w:rPr>
          <w:sz w:val="23"/>
        </w:rPr>
        <w:t> </w:t>
      </w:r>
      <w:r>
        <w:rPr>
          <w:w w:val="80"/>
          <w:sz w:val="23"/>
        </w:rPr>
        <w:t>funcionais.</w:t>
      </w:r>
    </w:p>
    <w:p>
      <w:pPr>
        <w:pStyle w:val="BodyText"/>
        <w:spacing w:before="32"/>
        <w:rPr>
          <w:sz w:val="23"/>
        </w:rPr>
      </w:pPr>
    </w:p>
    <w:p>
      <w:pPr>
        <w:pStyle w:val="BodyText"/>
        <w:spacing w:line="249" w:lineRule="auto"/>
        <w:ind w:left="2486" w:right="2019" w:firstLine="710"/>
        <w:jc w:val="both"/>
      </w:pP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objetivo</w:t>
      </w:r>
      <w:r>
        <w:rPr>
          <w:spacing w:val="-6"/>
          <w:w w:val="85"/>
        </w:rPr>
        <w:t> </w:t>
      </w:r>
      <w:r>
        <w:rPr>
          <w:w w:val="85"/>
        </w:rPr>
        <w:t>aqui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é</w:t>
      </w:r>
      <w:r>
        <w:rPr>
          <w:spacing w:val="-6"/>
          <w:w w:val="85"/>
        </w:rPr>
        <w:t> </w:t>
      </w:r>
      <w:r>
        <w:rPr>
          <w:w w:val="85"/>
        </w:rPr>
        <w:t>ensinar</w:t>
      </w:r>
      <w:r>
        <w:rPr>
          <w:spacing w:val="-6"/>
          <w:w w:val="85"/>
        </w:rPr>
        <w:t> </w:t>
      </w:r>
      <w:r>
        <w:rPr>
          <w:w w:val="85"/>
        </w:rPr>
        <w:t>sobre</w:t>
      </w:r>
      <w:r>
        <w:rPr>
          <w:spacing w:val="-6"/>
          <w:w w:val="85"/>
        </w:rPr>
        <w:t> </w:t>
      </w:r>
      <w:r>
        <w:rPr>
          <w:w w:val="85"/>
        </w:rPr>
        <w:t>quais</w:t>
      </w:r>
      <w:r>
        <w:rPr>
          <w:spacing w:val="-6"/>
          <w:w w:val="85"/>
        </w:rPr>
        <w:t> </w:t>
      </w:r>
      <w:r>
        <w:rPr>
          <w:w w:val="85"/>
        </w:rPr>
        <w:t>probióticos</w:t>
      </w:r>
      <w:r>
        <w:rPr>
          <w:spacing w:val="-7"/>
          <w:w w:val="85"/>
        </w:rPr>
        <w:t> </w:t>
      </w:r>
      <w:r>
        <w:rPr>
          <w:w w:val="85"/>
        </w:rPr>
        <w:t>usar,</w:t>
      </w:r>
      <w:r>
        <w:rPr>
          <w:spacing w:val="-6"/>
          <w:w w:val="85"/>
        </w:rPr>
        <w:t> </w:t>
      </w:r>
      <w:r>
        <w:rPr>
          <w:w w:val="85"/>
        </w:rPr>
        <w:t>mas</w:t>
      </w:r>
      <w:r>
        <w:rPr>
          <w:spacing w:val="-6"/>
          <w:w w:val="85"/>
        </w:rPr>
        <w:t> </w:t>
      </w:r>
      <w:r>
        <w:rPr>
          <w:w w:val="85"/>
        </w:rPr>
        <w:t>como</w:t>
      </w:r>
      <w:r>
        <w:rPr>
          <w:spacing w:val="-6"/>
          <w:w w:val="85"/>
        </w:rPr>
        <w:t> </w:t>
      </w:r>
      <w:r>
        <w:rPr>
          <w:w w:val="85"/>
        </w:rPr>
        <w:t>voce </w:t>
      </w:r>
      <w:r>
        <w:rPr>
          <w:w w:val="90"/>
        </w:rPr>
        <w:t>pode</w:t>
      </w:r>
      <w:r>
        <w:rPr>
          <w:w w:val="90"/>
        </w:rPr>
        <w:t> pensar</w:t>
      </w:r>
      <w:r>
        <w:rPr>
          <w:w w:val="90"/>
        </w:rPr>
        <w:t> mais</w:t>
      </w:r>
      <w:r>
        <w:rPr>
          <w:w w:val="90"/>
        </w:rPr>
        <w:t> estrategicamente</w:t>
      </w:r>
      <w:r>
        <w:rPr>
          <w:w w:val="90"/>
        </w:rPr>
        <w:t> no</w:t>
      </w:r>
      <w:r>
        <w:rPr>
          <w:w w:val="90"/>
        </w:rPr>
        <w:t> uso</w:t>
      </w:r>
      <w:r>
        <w:rPr>
          <w:w w:val="90"/>
        </w:rPr>
        <w:t> terapêutico,</w:t>
      </w:r>
      <w:r>
        <w:rPr>
          <w:w w:val="90"/>
        </w:rPr>
        <w:t> respeitando</w:t>
      </w:r>
      <w:r>
        <w:rPr>
          <w:w w:val="90"/>
        </w:rPr>
        <w:t> o</w:t>
      </w:r>
      <w:r>
        <w:rPr>
          <w:w w:val="90"/>
        </w:rPr>
        <w:t> momento </w:t>
      </w:r>
      <w:r>
        <w:rPr>
          <w:w w:val="85"/>
        </w:rPr>
        <w:t>biológico,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w w:val="85"/>
        </w:rPr>
        <w:t>sintomas</w:t>
      </w:r>
      <w:r>
        <w:rPr>
          <w:spacing w:val="-6"/>
          <w:w w:val="85"/>
        </w:rPr>
        <w:t> </w:t>
      </w:r>
      <w:r>
        <w:rPr>
          <w:w w:val="85"/>
        </w:rPr>
        <w:t>dominantes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16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padrão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resposta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cada</w:t>
      </w:r>
      <w:r>
        <w:rPr>
          <w:spacing w:val="-6"/>
          <w:w w:val="85"/>
        </w:rPr>
        <w:t> </w:t>
      </w:r>
      <w:r>
        <w:rPr>
          <w:w w:val="85"/>
        </w:rPr>
        <w:t>paciente</w:t>
      </w:r>
      <w:r>
        <w:rPr>
          <w:spacing w:val="-6"/>
          <w:w w:val="85"/>
        </w:rPr>
        <w:t> </w:t>
      </w:r>
      <w:r>
        <w:rPr>
          <w:w w:val="85"/>
        </w:rPr>
        <w:t>seu.</w:t>
      </w:r>
    </w:p>
    <w:p>
      <w:pPr>
        <w:pStyle w:val="BodyText"/>
        <w:spacing w:before="49"/>
      </w:pPr>
    </w:p>
    <w:p>
      <w:pPr>
        <w:pStyle w:val="BodyText"/>
        <w:ind w:left="2482"/>
        <w:rPr>
          <w:rFonts w:ascii="Calibri"/>
        </w:rPr>
      </w:pPr>
      <w:r>
        <w:rPr>
          <w:rFonts w:ascii="Calibri"/>
        </w:rPr>
        <w:t>Bacillus</w:t>
      </w:r>
      <w:r>
        <w:rPr>
          <w:rFonts w:ascii="Calibri"/>
          <w:spacing w:val="29"/>
        </w:rPr>
        <w:t> </w:t>
      </w:r>
      <w:r>
        <w:rPr>
          <w:rFonts w:ascii="Calibri"/>
          <w:color w:val="050505"/>
        </w:rPr>
        <w:t>coagulans</w:t>
      </w:r>
      <w:r>
        <w:rPr>
          <w:rFonts w:ascii="Calibri"/>
          <w:color w:val="050505"/>
          <w:spacing w:val="26"/>
        </w:rPr>
        <w:t> </w:t>
      </w:r>
      <w:r>
        <w:rPr>
          <w:rFonts w:ascii="Calibri"/>
        </w:rPr>
        <w:t>(Lactobacillus</w:t>
      </w:r>
      <w:r>
        <w:rPr>
          <w:rFonts w:ascii="Calibri"/>
          <w:spacing w:val="10"/>
        </w:rPr>
        <w:t> </w:t>
      </w:r>
      <w:r>
        <w:rPr>
          <w:rFonts w:ascii="Calibri"/>
          <w:spacing w:val="-2"/>
        </w:rPr>
        <w:t>sporogenes)</w:t>
      </w:r>
    </w:p>
    <w:p>
      <w:pPr>
        <w:pStyle w:val="BodyText"/>
        <w:spacing w:before="27"/>
        <w:ind w:left="2852"/>
        <w:rPr>
          <w:rFonts w:ascii="Calibri" w:hAnsi="Calibri"/>
        </w:rPr>
      </w:pPr>
      <w:r>
        <w:rPr>
          <w:rFonts w:ascii="Calibri" w:hAnsi="Calibri"/>
          <w:w w:val="90"/>
        </w:rPr>
        <w:t>ü•</w:t>
      </w:r>
      <w:r>
        <w:rPr>
          <w:rFonts w:ascii="Calibri" w:hAnsi="Calibri"/>
          <w:spacing w:val="62"/>
          <w:w w:val="150"/>
        </w:rPr>
        <w:t> </w:t>
      </w:r>
      <w:r>
        <w:rPr>
          <w:rFonts w:ascii="Calibri" w:hAnsi="Calibri"/>
          <w:w w:val="90"/>
        </w:rPr>
        <w:t>Forma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w w:val="90"/>
        </w:rPr>
        <w:t>esporulada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  <w:w w:val="90"/>
        </w:rPr>
        <w:t>com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w w:val="90"/>
        </w:rPr>
        <w:t>alta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res:›stência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à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acidez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spacing w:val="-2"/>
          <w:w w:val="90"/>
        </w:rPr>
        <w:t>gústrica.</w:t>
      </w:r>
    </w:p>
    <w:p>
      <w:pPr>
        <w:pStyle w:val="BodyText"/>
        <w:spacing w:before="19"/>
        <w:ind w:left="2859"/>
        <w:rPr>
          <w:rFonts w:ascii="Calibri" w:hAnsi="Calibri"/>
        </w:rPr>
      </w:pPr>
      <w:r>
        <w:rPr>
          <w:rFonts w:ascii="Calibri" w:hAnsi="Calibri"/>
          <w:w w:val="90"/>
        </w:rPr>
        <w:t>ü•</w:t>
      </w:r>
      <w:r>
        <w:rPr>
          <w:rFonts w:ascii="Calibri" w:hAnsi="Calibri"/>
          <w:spacing w:val="68"/>
          <w:w w:val="150"/>
        </w:rPr>
        <w:t> </w:t>
      </w:r>
      <w:r>
        <w:rPr>
          <w:rFonts w:ascii="Calibri" w:hAnsi="Calibri"/>
          <w:w w:val="90"/>
        </w:rPr>
        <w:t>Reduz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w w:val="90"/>
        </w:rPr>
        <w:t>inflamaçâo</w:t>
      </w:r>
      <w:r>
        <w:rPr>
          <w:rFonts w:ascii="Calibri" w:hAnsi="Calibri"/>
          <w:spacing w:val="5"/>
        </w:rPr>
        <w:t> </w:t>
      </w:r>
      <w:r>
        <w:rPr>
          <w:rFonts w:ascii="Calibri" w:hAnsi="Calibri"/>
          <w:w w:val="90"/>
        </w:rPr>
        <w:t>intestinal,</w:t>
      </w:r>
      <w:r>
        <w:rPr>
          <w:rFonts w:ascii="Calibri" w:hAnsi="Calibri"/>
          <w:spacing w:val="13"/>
        </w:rPr>
        <w:t> </w:t>
      </w:r>
      <w:r>
        <w:rPr>
          <w:rFonts w:ascii="Calibri" w:hAnsi="Calibri"/>
          <w:w w:val="90"/>
        </w:rPr>
        <w:t>alivia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SII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melhora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  <w:w w:val="90"/>
        </w:rPr>
        <w:t>sintomas</w:t>
      </w:r>
      <w:r>
        <w:rPr>
          <w:rFonts w:ascii="Calibri" w:hAnsi="Calibri"/>
          <w:spacing w:val="4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spacing w:val="-2"/>
          <w:w w:val="90"/>
        </w:rPr>
        <w:t>constipaçáo.</w:t>
      </w:r>
    </w:p>
    <w:p>
      <w:pPr>
        <w:pStyle w:val="BodyText"/>
        <w:spacing w:before="27"/>
        <w:ind w:left="3210"/>
        <w:rPr>
          <w:rFonts w:ascii="Calibri" w:hAnsi="Calibri"/>
        </w:rPr>
      </w:pPr>
      <w:r>
        <w:rPr>
          <w:rFonts w:ascii="Calibri" w:hAnsi="Calibri"/>
          <w:spacing w:val="-2"/>
          <w:w w:val="90"/>
        </w:rPr>
        <w:t>Promove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2"/>
          <w:w w:val="90"/>
        </w:rPr>
        <w:t>aumento</w:t>
      </w:r>
      <w:r>
        <w:rPr>
          <w:rFonts w:ascii="Calibri" w:hAnsi="Calibri"/>
          <w:spacing w:val="10"/>
        </w:rPr>
        <w:t> </w:t>
      </w:r>
      <w:r>
        <w:rPr>
          <w:rFonts w:ascii="Calibri" w:hAnsi="Calibri"/>
          <w:spacing w:val="-2"/>
          <w:w w:val="90"/>
        </w:rPr>
        <w:t>de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spacing w:val="-2"/>
          <w:w w:val="90"/>
        </w:rPr>
        <w:t>lactobacilos</w:t>
      </w:r>
      <w:r>
        <w:rPr>
          <w:rFonts w:ascii="Calibri" w:hAnsi="Calibri"/>
          <w:spacing w:val="21"/>
        </w:rPr>
        <w:t> </w:t>
      </w:r>
      <w:r>
        <w:rPr>
          <w:rFonts w:ascii="Calibri" w:hAnsi="Calibri"/>
          <w:spacing w:val="-2"/>
          <w:w w:val="90"/>
        </w:rPr>
        <w:t>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bifidobactérias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spacing w:val="-2"/>
          <w:w w:val="90"/>
        </w:rPr>
        <w:t>no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2"/>
          <w:w w:val="90"/>
        </w:rPr>
        <w:t>intestino.</w:t>
      </w:r>
    </w:p>
    <w:p>
      <w:pPr>
        <w:pStyle w:val="Heading6"/>
        <w:spacing w:before="237"/>
        <w:ind w:left="2475"/>
        <w:jc w:val="both"/>
      </w:pPr>
      <w:r>
        <w:rPr>
          <w:spacing w:val="2"/>
          <w:w w:val="80"/>
        </w:rPr>
        <w:t>Bifídobacterium</w:t>
      </w:r>
      <w:r>
        <w:rPr>
          <w:spacing w:val="24"/>
        </w:rPr>
        <w:t> </w:t>
      </w:r>
      <w:r>
        <w:rPr>
          <w:spacing w:val="-2"/>
          <w:w w:val="90"/>
        </w:rPr>
        <w:t>adolescentis</w:t>
      </w:r>
    </w:p>
    <w:p>
      <w:pPr>
        <w:spacing w:line="249" w:lineRule="auto" w:before="22"/>
        <w:ind w:left="2857" w:right="3321" w:firstLine="2"/>
        <w:jc w:val="both"/>
        <w:rPr>
          <w:sz w:val="24"/>
        </w:rPr>
      </w:pPr>
      <w:r>
        <w:rPr>
          <w:w w:val="75"/>
          <w:sz w:val="24"/>
        </w:rPr>
        <w:t>ü•</w:t>
      </w:r>
      <w:r>
        <w:rPr>
          <w:spacing w:val="33"/>
          <w:sz w:val="24"/>
        </w:rPr>
        <w:t> </w:t>
      </w:r>
      <w:r>
        <w:rPr>
          <w:w w:val="75"/>
          <w:sz w:val="24"/>
        </w:rPr>
        <w:t>EStiMLila</w:t>
      </w:r>
      <w:r>
        <w:rPr>
          <w:spacing w:val="-14"/>
          <w:sz w:val="24"/>
        </w:rPr>
        <w:t> </w:t>
      </w:r>
      <w:r>
        <w:rPr>
          <w:w w:val="75"/>
          <w:sz w:val="24"/>
        </w:rPr>
        <w:t>a resposta imune intestinal, especialmente em idosos. '¢•</w:t>
      </w:r>
      <w:r>
        <w:rPr>
          <w:spacing w:val="80"/>
          <w:sz w:val="24"/>
        </w:rPr>
        <w:t> </w:t>
      </w:r>
      <w:r>
        <w:rPr>
          <w:w w:val="75"/>
          <w:sz w:val="24"/>
        </w:rPr>
        <w:t>Aumenta produção de ãcidos graxos de cadeia curta (SCFAs). </w:t>
      </w:r>
      <w:r>
        <w:rPr>
          <w:spacing w:val="-2"/>
          <w:w w:val="80"/>
          <w:sz w:val="24"/>
        </w:rPr>
        <w:t>ü•</w:t>
      </w:r>
      <w:r>
        <w:rPr>
          <w:spacing w:val="51"/>
          <w:sz w:val="24"/>
        </w:rPr>
        <w:t> </w:t>
      </w:r>
      <w:r>
        <w:rPr>
          <w:spacing w:val="-2"/>
          <w:w w:val="80"/>
          <w:sz w:val="24"/>
        </w:rPr>
        <w:t>Melhora</w:t>
      </w:r>
      <w:r>
        <w:rPr>
          <w:spacing w:val="-8"/>
          <w:sz w:val="24"/>
        </w:rPr>
        <w:t> </w:t>
      </w:r>
      <w:r>
        <w:rPr>
          <w:spacing w:val="-2"/>
          <w:w w:val="80"/>
          <w:sz w:val="24"/>
        </w:rPr>
        <w:t>sintomas</w:t>
      </w:r>
      <w:r>
        <w:rPr>
          <w:spacing w:val="-4"/>
          <w:sz w:val="24"/>
        </w:rPr>
        <w:t> </w:t>
      </w:r>
      <w:r>
        <w:rPr>
          <w:spacing w:val="-2"/>
          <w:w w:val="80"/>
          <w:sz w:val="24"/>
        </w:rPr>
        <w:t>de</w:t>
      </w:r>
      <w:r>
        <w:rPr>
          <w:spacing w:val="-6"/>
          <w:w w:val="80"/>
          <w:sz w:val="24"/>
        </w:rPr>
        <w:t> </w:t>
      </w:r>
      <w:r>
        <w:rPr>
          <w:spacing w:val="-2"/>
          <w:w w:val="80"/>
          <w:sz w:val="24"/>
        </w:rPr>
        <w:t>constipação</w:t>
      </w:r>
      <w:r>
        <w:rPr>
          <w:spacing w:val="-11"/>
          <w:sz w:val="24"/>
        </w:rPr>
        <w:t> </w:t>
      </w:r>
      <w:r>
        <w:rPr>
          <w:spacing w:val="-2"/>
          <w:w w:val="80"/>
          <w:sz w:val="24"/>
        </w:rPr>
        <w:t>e</w:t>
      </w:r>
      <w:r>
        <w:rPr>
          <w:spacing w:val="-9"/>
          <w:w w:val="80"/>
          <w:sz w:val="24"/>
        </w:rPr>
        <w:t> </w:t>
      </w:r>
      <w:r>
        <w:rPr>
          <w:spacing w:val="-2"/>
          <w:w w:val="80"/>
          <w:sz w:val="24"/>
        </w:rPr>
        <w:t>regula</w:t>
      </w:r>
      <w:r>
        <w:rPr>
          <w:spacing w:val="-15"/>
          <w:sz w:val="24"/>
        </w:rPr>
        <w:t> </w:t>
      </w:r>
      <w:r>
        <w:rPr>
          <w:spacing w:val="-2"/>
          <w:w w:val="80"/>
          <w:sz w:val="24"/>
        </w:rPr>
        <w:t>o</w:t>
      </w:r>
      <w:r>
        <w:rPr>
          <w:spacing w:val="-7"/>
          <w:w w:val="80"/>
          <w:sz w:val="24"/>
        </w:rPr>
        <w:t> </w:t>
      </w:r>
      <w:r>
        <w:rPr>
          <w:spacing w:val="-2"/>
          <w:w w:val="80"/>
          <w:sz w:val="24"/>
        </w:rPr>
        <w:t>pH</w:t>
      </w:r>
      <w:r>
        <w:rPr>
          <w:spacing w:val="-3"/>
          <w:w w:val="80"/>
          <w:sz w:val="24"/>
        </w:rPr>
        <w:t> </w:t>
      </w:r>
      <w:r>
        <w:rPr>
          <w:spacing w:val="-2"/>
          <w:w w:val="80"/>
          <w:sz w:val="24"/>
        </w:rPr>
        <w:t>intestinal.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1673351</wp:posOffset>
            </wp:positionH>
            <wp:positionV relativeFrom="paragraph">
              <wp:posOffset>231762</wp:posOffset>
            </wp:positionV>
            <wp:extent cx="4965191" cy="77724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191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5183" w:top="780" w:bottom="5380" w:left="141" w:right="141"/>
        </w:sectPr>
      </w:pPr>
    </w:p>
    <w:p>
      <w:pPr>
        <w:pStyle w:val="Heading7"/>
        <w:spacing w:before="76"/>
        <w:ind w:left="23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1728216</wp:posOffset>
                </wp:positionH>
                <wp:positionV relativeFrom="page">
                  <wp:posOffset>7534655</wp:posOffset>
                </wp:positionV>
                <wp:extent cx="521334" cy="51244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21334" cy="512445"/>
                          <a:chExt cx="521334" cy="51244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512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512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080002pt;margin-top:593.279968pt;width:41.05pt;height:40.35pt;mso-position-horizontal-relative:page;mso-position-vertical-relative:page;z-index:15737856" id="docshapegroup21" coordorigin="2722,11866" coordsize="821,807">
                <v:shape style="position:absolute;left:2721;top:11865;width:821;height:807" type="#_x0000_t75" id="docshape22" stroked="false">
                  <v:imagedata r:id="rId53" o:title=""/>
                </v:shape>
                <v:shape style="position:absolute;left:2721;top:11865;width:821;height:807" type="#_x0000_t75" id="docshape23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>
          <w:w w:val="85"/>
        </w:rPr>
        <w:t>Bifidobacterium</w:t>
      </w:r>
      <w:r>
        <w:rPr>
          <w:spacing w:val="-5"/>
        </w:rPr>
        <w:t> </w:t>
      </w:r>
      <w:r>
        <w:rPr>
          <w:w w:val="85"/>
        </w:rPr>
        <w:t>animalis</w:t>
      </w:r>
      <w:r>
        <w:rPr>
          <w:spacing w:val="12"/>
        </w:rPr>
        <w:t> </w:t>
      </w:r>
      <w:r>
        <w:rPr>
          <w:w w:val="85"/>
        </w:rPr>
        <w:t>subsp.</w:t>
      </w:r>
      <w:r>
        <w:rPr>
          <w:spacing w:val="-5"/>
        </w:rPr>
        <w:t> </w:t>
      </w:r>
      <w:r>
        <w:rPr>
          <w:w w:val="85"/>
        </w:rPr>
        <w:t>lactis</w:t>
      </w:r>
      <w:r>
        <w:rPr>
          <w:spacing w:val="6"/>
        </w:rPr>
        <w:t> </w:t>
      </w:r>
      <w:r>
        <w:rPr>
          <w:w w:val="85"/>
        </w:rPr>
        <w:t>(B.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lactis)</w:t>
      </w:r>
    </w:p>
    <w:p>
      <w:pPr>
        <w:pStyle w:val="BodyText"/>
        <w:tabs>
          <w:tab w:pos="3103" w:val="left" w:leader="none"/>
        </w:tabs>
        <w:spacing w:before="35"/>
        <w:ind w:left="2755"/>
      </w:pPr>
      <w:r>
        <w:rPr>
          <w:spacing w:val="-10"/>
          <w:w w:val="95"/>
        </w:rPr>
        <w:t>+</w:t>
      </w:r>
      <w:r>
        <w:rPr/>
        <w:tab/>
      </w:r>
      <w:r>
        <w:rPr>
          <w:w w:val="80"/>
        </w:rPr>
        <w:t>Potente</w:t>
      </w:r>
      <w:r>
        <w:rPr>
          <w:spacing w:val="-3"/>
        </w:rPr>
        <w:t> </w:t>
      </w:r>
      <w:r>
        <w:rPr>
          <w:spacing w:val="-2"/>
          <w:w w:val="90"/>
        </w:rPr>
        <w:t>imunoestimulador.</w:t>
      </w:r>
    </w:p>
    <w:p>
      <w:pPr>
        <w:pStyle w:val="BodyText"/>
        <w:spacing w:line="280" w:lineRule="auto" w:before="43"/>
        <w:ind w:left="2753" w:right="3097" w:firstLine="7"/>
      </w:pPr>
      <w:r>
        <w:rPr>
          <w:w w:val="85"/>
        </w:rPr>
        <w:t>ü•</w:t>
      </w:r>
      <w:r>
        <w:rPr>
          <w:spacing w:val="64"/>
        </w:rPr>
        <w:t> </w:t>
      </w:r>
      <w:r>
        <w:rPr>
          <w:w w:val="85"/>
        </w:rPr>
        <w:t>Reduz</w:t>
      </w:r>
      <w:r>
        <w:rPr>
          <w:spacing w:val="-5"/>
          <w:w w:val="85"/>
        </w:rPr>
        <w:t> </w:t>
      </w:r>
      <w:r>
        <w:rPr>
          <w:w w:val="85"/>
        </w:rPr>
        <w:t>infecções respiratórias</w:t>
      </w:r>
      <w:r>
        <w:rPr>
          <w:spacing w:val="-1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intestinais</w:t>
      </w:r>
      <w:r>
        <w:rPr>
          <w:spacing w:val="-2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crianças</w:t>
      </w:r>
      <w:r>
        <w:rPr>
          <w:spacing w:val="-2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id</w:t>
      </w:r>
      <w:r>
        <w:rPr>
          <w:spacing w:val="20"/>
        </w:rPr>
        <w:t> </w:t>
      </w:r>
      <w:r>
        <w:rPr>
          <w:w w:val="85"/>
        </w:rPr>
        <w:t>sos. </w:t>
      </w:r>
      <w:r>
        <w:rPr>
          <w:w w:val="80"/>
        </w:rPr>
        <w:t>ü•</w:t>
      </w:r>
      <w:r>
        <w:rPr>
          <w:spacing w:val="80"/>
        </w:rPr>
        <w:t> </w:t>
      </w:r>
      <w:r>
        <w:rPr>
          <w:w w:val="80"/>
        </w:rPr>
        <w:t>Favorece regulação</w:t>
      </w:r>
      <w:r>
        <w:rPr/>
        <w:t> </w:t>
      </w:r>
      <w:r>
        <w:rPr>
          <w:w w:val="80"/>
        </w:rPr>
        <w:t>do colesterol</w:t>
      </w:r>
      <w:r>
        <w:rPr/>
        <w:t> </w:t>
      </w:r>
      <w:r>
        <w:rPr>
          <w:w w:val="80"/>
        </w:rPr>
        <w:t>e melhora</w:t>
      </w:r>
      <w:r>
        <w:rPr/>
        <w:t> </w:t>
      </w:r>
      <w:r>
        <w:rPr>
          <w:w w:val="80"/>
        </w:rPr>
        <w:t>a tolerância à lactose.</w:t>
      </w:r>
    </w:p>
    <w:p>
      <w:pPr>
        <w:spacing w:before="224"/>
        <w:ind w:left="2375" w:right="0" w:firstLine="0"/>
        <w:jc w:val="left"/>
        <w:rPr>
          <w:sz w:val="24"/>
        </w:rPr>
      </w:pPr>
      <w:r>
        <w:rPr>
          <w:spacing w:val="-2"/>
          <w:w w:val="90"/>
          <w:sz w:val="24"/>
        </w:rPr>
        <w:t>Bifidobacteriurn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bifidum</w:t>
      </w:r>
    </w:p>
    <w:p>
      <w:pPr>
        <w:pStyle w:val="BodyText"/>
        <w:spacing w:before="38"/>
        <w:ind w:left="2753"/>
      </w:pPr>
      <w:r>
        <w:rPr>
          <w:w w:val="80"/>
        </w:rPr>
        <w:t>ü•</w:t>
      </w:r>
      <w:r>
        <w:rPr>
          <w:spacing w:val="32"/>
        </w:rPr>
        <w:t>  </w:t>
      </w:r>
      <w:r>
        <w:rPr>
          <w:w w:val="80"/>
        </w:rPr>
        <w:t>Coloniza</w:t>
      </w:r>
      <w:r>
        <w:rPr>
          <w:spacing w:val="-1"/>
        </w:rPr>
        <w:t> </w:t>
      </w:r>
      <w:r>
        <w:rPr>
          <w:w w:val="80"/>
        </w:rPr>
        <w:t>eficazmente</w:t>
      </w:r>
      <w:r>
        <w:rPr>
          <w:spacing w:val="12"/>
        </w:rPr>
        <w:t> </w:t>
      </w:r>
      <w:r>
        <w:rPr>
          <w:w w:val="80"/>
        </w:rPr>
        <w:t>o</w:t>
      </w:r>
      <w:r>
        <w:rPr>
          <w:spacing w:val="-12"/>
        </w:rPr>
        <w:t> </w:t>
      </w:r>
      <w:r>
        <w:rPr>
          <w:w w:val="80"/>
        </w:rPr>
        <w:t>intestino</w:t>
      </w:r>
      <w:r>
        <w:rPr>
          <w:spacing w:val="5"/>
        </w:rPr>
        <w:t> </w:t>
      </w:r>
      <w:r>
        <w:rPr>
          <w:spacing w:val="-2"/>
          <w:w w:val="80"/>
        </w:rPr>
        <w:t>delgado.</w:t>
      </w:r>
    </w:p>
    <w:p>
      <w:pPr>
        <w:pStyle w:val="BodyText"/>
        <w:spacing w:before="42"/>
        <w:ind w:left="2753"/>
      </w:pPr>
      <w:r>
        <w:rPr>
          <w:w w:val="80"/>
        </w:rPr>
        <w:t>ü•</w:t>
      </w:r>
      <w:r>
        <w:rPr>
          <w:spacing w:val="30"/>
        </w:rPr>
        <w:t>  </w:t>
      </w:r>
      <w:r>
        <w:rPr>
          <w:w w:val="80"/>
        </w:rPr>
        <w:t>Reduz</w:t>
      </w:r>
      <w:r>
        <w:rPr>
          <w:spacing w:val="3"/>
        </w:rPr>
        <w:t> </w:t>
      </w:r>
      <w:r>
        <w:rPr>
          <w:w w:val="80"/>
        </w:rPr>
        <w:t>incidência</w:t>
      </w:r>
      <w:r>
        <w:rPr>
          <w:spacing w:val="15"/>
        </w:rPr>
        <w:t> </w:t>
      </w:r>
      <w:r>
        <w:rPr>
          <w:w w:val="80"/>
        </w:rPr>
        <w:t>de</w:t>
      </w:r>
      <w:r>
        <w:rPr>
          <w:spacing w:val="-12"/>
        </w:rPr>
        <w:t> </w:t>
      </w:r>
      <w:r>
        <w:rPr>
          <w:w w:val="80"/>
        </w:rPr>
        <w:t>diarreia</w:t>
      </w:r>
      <w:r>
        <w:rPr/>
        <w:t> </w:t>
      </w:r>
      <w:r>
        <w:rPr>
          <w:w w:val="80"/>
        </w:rPr>
        <w:t>e</w:t>
      </w:r>
      <w:r>
        <w:rPr>
          <w:spacing w:val="-6"/>
        </w:rPr>
        <w:t> </w:t>
      </w:r>
      <w:r>
        <w:rPr>
          <w:w w:val="80"/>
        </w:rPr>
        <w:t>infecções</w:t>
      </w:r>
      <w:r>
        <w:rPr>
          <w:spacing w:val="9"/>
        </w:rPr>
        <w:t> </w:t>
      </w:r>
      <w:r>
        <w:rPr>
          <w:w w:val="80"/>
        </w:rPr>
        <w:t>em</w:t>
      </w:r>
      <w:r>
        <w:rPr>
          <w:spacing w:val="-8"/>
        </w:rPr>
        <w:t> </w:t>
      </w:r>
      <w:r>
        <w:rPr>
          <w:spacing w:val="-2"/>
          <w:w w:val="80"/>
        </w:rPr>
        <w:t>lactentes.</w:t>
      </w:r>
    </w:p>
    <w:p>
      <w:pPr>
        <w:spacing w:before="52"/>
        <w:ind w:left="2822" w:right="0" w:firstLine="0"/>
        <w:jc w:val="left"/>
        <w:rPr>
          <w:sz w:val="21"/>
        </w:rPr>
      </w:pPr>
      <w:r>
        <w:rPr>
          <w:w w:val="85"/>
          <w:sz w:val="21"/>
        </w:rPr>
        <w:t>t•</w:t>
      </w:r>
      <w:r>
        <w:rPr>
          <w:spacing w:val="27"/>
          <w:sz w:val="21"/>
        </w:rPr>
        <w:t>  </w:t>
      </w:r>
      <w:r>
        <w:rPr>
          <w:w w:val="85"/>
          <w:sz w:val="21"/>
        </w:rPr>
        <w:t>Auxilia</w:t>
      </w:r>
      <w:r>
        <w:rPr>
          <w:spacing w:val="-7"/>
          <w:sz w:val="21"/>
        </w:rPr>
        <w:t> </w:t>
      </w:r>
      <w:r>
        <w:rPr>
          <w:w w:val="85"/>
          <w:sz w:val="21"/>
        </w:rPr>
        <w:t>na</w:t>
      </w:r>
      <w:r>
        <w:rPr>
          <w:spacing w:val="-7"/>
          <w:sz w:val="21"/>
        </w:rPr>
        <w:t> </w:t>
      </w:r>
      <w:r>
        <w:rPr>
          <w:w w:val="85"/>
          <w:sz w:val="21"/>
        </w:rPr>
        <w:t>digestão</w:t>
      </w:r>
      <w:r>
        <w:rPr>
          <w:spacing w:val="2"/>
          <w:sz w:val="21"/>
        </w:rPr>
        <w:t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> </w:t>
      </w:r>
      <w:r>
        <w:rPr>
          <w:spacing w:val="-2"/>
          <w:w w:val="85"/>
          <w:sz w:val="21"/>
        </w:rPr>
        <w:t>oligossacarídeos.</w:t>
      </w:r>
    </w:p>
    <w:p>
      <w:pPr>
        <w:pStyle w:val="BodyText"/>
        <w:spacing w:before="26"/>
        <w:rPr>
          <w:sz w:val="21"/>
        </w:rPr>
      </w:pPr>
    </w:p>
    <w:p>
      <w:pPr>
        <w:pStyle w:val="Heading7"/>
        <w:spacing w:before="1"/>
        <w:ind w:left="2375"/>
      </w:pPr>
      <w:r>
        <w:rPr>
          <w:w w:val="85"/>
        </w:rPr>
        <w:t>Bifidobacterium</w:t>
      </w:r>
      <w:r>
        <w:rPr>
          <w:spacing w:val="22"/>
        </w:rPr>
        <w:t> </w:t>
      </w:r>
      <w:r>
        <w:rPr>
          <w:spacing w:val="-2"/>
          <w:w w:val="95"/>
        </w:rPr>
        <w:t>breve</w:t>
      </w:r>
    </w:p>
    <w:p>
      <w:pPr>
        <w:pStyle w:val="BodyText"/>
        <w:spacing w:before="43"/>
        <w:ind w:left="2753"/>
      </w:pPr>
      <w:r>
        <w:rPr>
          <w:w w:val="85"/>
        </w:rPr>
        <w:t>ü•</w:t>
      </w:r>
      <w:r>
        <w:rPr>
          <w:spacing w:val="53"/>
          <w:w w:val="150"/>
        </w:rPr>
        <w:t> </w:t>
      </w:r>
      <w:r>
        <w:rPr>
          <w:w w:val="85"/>
        </w:rPr>
        <w:t>lnibe</w:t>
      </w:r>
      <w:r>
        <w:rPr>
          <w:spacing w:val="-6"/>
          <w:w w:val="85"/>
        </w:rPr>
        <w:t> </w:t>
      </w:r>
      <w:r>
        <w:rPr>
          <w:w w:val="85"/>
        </w:rPr>
        <w:t>patógenos</w:t>
      </w:r>
      <w:r>
        <w:rPr>
          <w:spacing w:val="-6"/>
        </w:rPr>
        <w:t> </w:t>
      </w:r>
      <w:r>
        <w:rPr>
          <w:spacing w:val="-2"/>
          <w:w w:val="85"/>
        </w:rPr>
        <w:t>intestinais.</w:t>
      </w:r>
    </w:p>
    <w:p>
      <w:pPr>
        <w:pStyle w:val="BodyText"/>
        <w:spacing w:line="280" w:lineRule="auto" w:before="42"/>
        <w:ind w:left="2753" w:right="3578" w:firstLine="37"/>
      </w:pPr>
      <w:r>
        <w:rPr>
          <w:spacing w:val="-2"/>
          <w:w w:val="85"/>
        </w:rPr>
        <w:t>.•</w:t>
      </w:r>
      <w:r>
        <w:rPr>
          <w:spacing w:val="72"/>
        </w:rPr>
        <w:t> </w:t>
      </w:r>
      <w:r>
        <w:rPr>
          <w:spacing w:val="-2"/>
          <w:w w:val="85"/>
        </w:rPr>
        <w:t>Reduz inllamação</w:t>
      </w:r>
      <w:r>
        <w:rPr>
          <w:spacing w:val="-4"/>
        </w:rPr>
        <w:t> </w:t>
      </w:r>
      <w:r>
        <w:rPr>
          <w:spacing w:val="-2"/>
          <w:w w:val="85"/>
        </w:rPr>
        <w:t>intestinal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sintomas</w:t>
      </w:r>
      <w:r>
        <w:rPr>
          <w:spacing w:val="-1"/>
        </w:rPr>
        <w:t>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deflTlatite</w:t>
      </w:r>
      <w:r>
        <w:rPr>
          <w:spacing w:val="-2"/>
        </w:rPr>
        <w:t> </w:t>
      </w:r>
      <w:r>
        <w:rPr>
          <w:spacing w:val="-2"/>
          <w:w w:val="85"/>
        </w:rPr>
        <w:t>atólica. </w:t>
      </w:r>
      <w:r>
        <w:rPr>
          <w:color w:val="131313"/>
          <w:w w:val="85"/>
        </w:rPr>
        <w:t>ü•</w:t>
      </w:r>
      <w:r>
        <w:rPr>
          <w:color w:val="131313"/>
          <w:spacing w:val="80"/>
        </w:rPr>
        <w:t> </w:t>
      </w:r>
      <w:r>
        <w:rPr>
          <w:w w:val="85"/>
        </w:rPr>
        <w:t>Efeito sinérgico com</w:t>
      </w:r>
      <w:r>
        <w:rPr>
          <w:spacing w:val="-3"/>
          <w:w w:val="85"/>
        </w:rPr>
        <w:t> </w:t>
      </w:r>
      <w:r>
        <w:rPr>
          <w:w w:val="85"/>
        </w:rPr>
        <w:t>L.</w:t>
      </w:r>
      <w:r>
        <w:rPr>
          <w:spacing w:val="-5"/>
          <w:w w:val="85"/>
        </w:rPr>
        <w:t> </w:t>
      </w:r>
      <w:r>
        <w:rPr>
          <w:w w:val="85"/>
        </w:rPr>
        <w:t>casei</w:t>
      </w:r>
      <w:r>
        <w:rPr>
          <w:spacing w:val="-1"/>
          <w:w w:val="85"/>
        </w:rPr>
        <w:t> </w:t>
      </w:r>
      <w:r>
        <w:rPr>
          <w:w w:val="85"/>
        </w:rPr>
        <w:t>na</w:t>
      </w:r>
      <w:r>
        <w:rPr>
          <w:spacing w:val="-1"/>
          <w:w w:val="85"/>
        </w:rPr>
        <w:t> </w:t>
      </w:r>
      <w:r>
        <w:rPr>
          <w:w w:val="85"/>
        </w:rPr>
        <w:t>imunomodulação.</w:t>
      </w:r>
    </w:p>
    <w:p>
      <w:pPr>
        <w:pStyle w:val="BodyText"/>
        <w:spacing w:before="240"/>
        <w:ind w:left="2374"/>
        <w:rPr>
          <w:rFonts w:ascii="Calibri"/>
        </w:rPr>
      </w:pPr>
      <w:r>
        <w:rPr>
          <w:rFonts w:ascii="Calibri"/>
          <w:w w:val="105"/>
        </w:rPr>
        <w:t>Bifidobacterium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infantis</w:t>
      </w:r>
    </w:p>
    <w:p>
      <w:pPr>
        <w:tabs>
          <w:tab w:pos="3102" w:val="left" w:leader="none"/>
        </w:tabs>
        <w:spacing w:line="268" w:lineRule="auto" w:before="58"/>
        <w:ind w:left="2752" w:right="5048" w:hanging="75"/>
        <w:jc w:val="left"/>
        <w:rPr>
          <w:rFonts w:ascii="Calibri" w:hAnsi="Calibri"/>
          <w:sz w:val="21"/>
        </w:rPr>
      </w:pPr>
      <w:r>
        <w:rPr>
          <w:rFonts w:ascii="Calibri" w:hAnsi="Calibri"/>
          <w:spacing w:val="-10"/>
          <w:sz w:val="21"/>
        </w:rPr>
        <w:t>4</w:t>
      </w:r>
      <w:r>
        <w:rPr>
          <w:rFonts w:ascii="Calibri" w:hAnsi="Calibri"/>
          <w:sz w:val="21"/>
        </w:rPr>
        <w:tab/>
      </w:r>
      <w:r>
        <w:rPr>
          <w:rFonts w:ascii="Calibri" w:hAnsi="Calibri"/>
          <w:spacing w:val="-4"/>
          <w:sz w:val="21"/>
        </w:rPr>
        <w:t>Produz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SCFAs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com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efeito</w:t>
      </w:r>
      <w:r>
        <w:rPr>
          <w:rFonts w:ascii="Calibri" w:hAnsi="Calibri"/>
          <w:spacing w:val="-6"/>
          <w:sz w:val="21"/>
        </w:rPr>
        <w:t> </w:t>
      </w:r>
      <w:r>
        <w:rPr>
          <w:rFonts w:ascii="Calibri" w:hAnsi="Calibri"/>
          <w:spacing w:val="-4"/>
          <w:sz w:val="21"/>
        </w:rPr>
        <w:t>anti-infamatório. </w:t>
      </w:r>
      <w:r>
        <w:rPr>
          <w:rFonts w:ascii="Calibri" w:hAnsi="Calibri"/>
          <w:sz w:val="21"/>
        </w:rPr>
        <w:t>ü•</w:t>
      </w:r>
      <w:r>
        <w:rPr>
          <w:rFonts w:ascii="Calibri" w:hAnsi="Calibri"/>
          <w:spacing w:val="80"/>
          <w:sz w:val="21"/>
        </w:rPr>
        <w:t> </w:t>
      </w:r>
      <w:r>
        <w:rPr>
          <w:rFonts w:ascii="Calibri" w:hAnsi="Calibri"/>
          <w:sz w:val="21"/>
        </w:rPr>
        <w:t>Reduz</w:t>
      </w:r>
      <w:r>
        <w:rPr>
          <w:rFonts w:ascii="Calibri" w:hAnsi="Calibri"/>
          <w:spacing w:val="-9"/>
          <w:sz w:val="21"/>
        </w:rPr>
        <w:t> </w:t>
      </w:r>
      <w:r>
        <w:rPr>
          <w:rFonts w:ascii="Calibri" w:hAnsi="Calibri"/>
          <w:sz w:val="21"/>
        </w:rPr>
        <w:t>dor</w:t>
      </w:r>
      <w:r>
        <w:rPr>
          <w:rFonts w:ascii="Calibri" w:hAnsi="Calibri"/>
          <w:spacing w:val="-6"/>
          <w:sz w:val="21"/>
        </w:rPr>
        <w:t> </w:t>
      </w:r>
      <w:r>
        <w:rPr>
          <w:rFonts w:ascii="Calibri" w:hAnsi="Calibri"/>
          <w:sz w:val="21"/>
        </w:rPr>
        <w:t>abdominal e</w:t>
      </w:r>
      <w:r>
        <w:rPr>
          <w:rFonts w:ascii="Calibri" w:hAnsi="Calibri"/>
          <w:spacing w:val="-11"/>
          <w:sz w:val="21"/>
        </w:rPr>
        <w:t> </w:t>
      </w:r>
      <w:r>
        <w:rPr>
          <w:rFonts w:ascii="Calibri" w:hAnsi="Calibri"/>
          <w:sz w:val="21"/>
        </w:rPr>
        <w:t>distensão em</w:t>
      </w:r>
      <w:r>
        <w:rPr>
          <w:rFonts w:ascii="Calibri" w:hAnsi="Calibri"/>
          <w:spacing w:val="-3"/>
          <w:sz w:val="21"/>
        </w:rPr>
        <w:t> </w:t>
      </w:r>
      <w:r>
        <w:rPr>
          <w:rFonts w:ascii="Calibri" w:hAnsi="Calibri"/>
          <w:sz w:val="21"/>
        </w:rPr>
        <w:t>SII.</w:t>
      </w:r>
    </w:p>
    <w:p>
      <w:pPr>
        <w:spacing w:before="18"/>
        <w:ind w:left="2788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pacing w:val="-2"/>
          <w:sz w:val="20"/>
        </w:rPr>
        <w:t>*•</w:t>
      </w:r>
      <w:r>
        <w:rPr>
          <w:rFonts w:ascii="Calibri" w:hAnsi="Calibri"/>
          <w:spacing w:val="64"/>
          <w:w w:val="150"/>
          <w:sz w:val="20"/>
        </w:rPr>
        <w:t> </w:t>
      </w:r>
      <w:r>
        <w:rPr>
          <w:rFonts w:ascii="Calibri" w:hAnsi="Calibri"/>
          <w:spacing w:val="-2"/>
          <w:sz w:val="20"/>
        </w:rPr>
        <w:t>Modulador</w:t>
      </w:r>
      <w:r>
        <w:rPr>
          <w:rFonts w:ascii="Calibri" w:hAnsi="Calibri"/>
          <w:spacing w:val="4"/>
          <w:sz w:val="20"/>
        </w:rPr>
        <w:t> </w:t>
      </w:r>
      <w:r>
        <w:rPr>
          <w:rFonts w:ascii="Calibri" w:hAnsi="Calibri"/>
          <w:spacing w:val="-2"/>
          <w:sz w:val="20"/>
        </w:rPr>
        <w:t>da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pacing w:val="-2"/>
          <w:sz w:val="20"/>
        </w:rPr>
        <w:t>resposta</w:t>
      </w:r>
      <w:r>
        <w:rPr>
          <w:rFonts w:ascii="Calibri" w:hAnsi="Calibri"/>
          <w:sz w:val="20"/>
        </w:rPr>
        <w:t> </w:t>
      </w:r>
      <w:r>
        <w:rPr>
          <w:rFonts w:ascii="Calibri" w:hAnsi="Calibri"/>
          <w:spacing w:val="-2"/>
          <w:sz w:val="20"/>
        </w:rPr>
        <w:t>iniunoIóg!ca</w:t>
      </w:r>
      <w:r>
        <w:rPr>
          <w:rFonts w:ascii="Calibri" w:hAnsi="Calibri"/>
          <w:spacing w:val="4"/>
          <w:sz w:val="20"/>
        </w:rPr>
        <w:t> </w:t>
      </w:r>
      <w:r>
        <w:rPr>
          <w:rFonts w:ascii="Calibri" w:hAnsi="Calibri"/>
          <w:spacing w:val="-2"/>
          <w:sz w:val="20"/>
        </w:rPr>
        <w:t>em</w:t>
      </w:r>
      <w:r>
        <w:rPr>
          <w:rFonts w:ascii="Calibri" w:hAnsi="Calibri"/>
          <w:spacing w:val="-8"/>
          <w:sz w:val="20"/>
        </w:rPr>
        <w:t> </w:t>
      </w:r>
      <w:r>
        <w:rPr>
          <w:rFonts w:ascii="Calibri" w:hAnsi="Calibri"/>
          <w:spacing w:val="-2"/>
          <w:sz w:val="20"/>
        </w:rPr>
        <w:t>bebês</w:t>
      </w:r>
      <w:r>
        <w:rPr>
          <w:rFonts w:ascii="Calibri" w:hAnsi="Calibri"/>
          <w:sz w:val="20"/>
        </w:rPr>
        <w:t> </w:t>
      </w:r>
      <w:r>
        <w:rPr>
          <w:rFonts w:ascii="Calibri" w:hAnsi="Calibri"/>
          <w:spacing w:val="-2"/>
          <w:sz w:val="20"/>
        </w:rPr>
        <w:t>e</w:t>
      </w:r>
      <w:r>
        <w:rPr>
          <w:rFonts w:ascii="Calibri" w:hAnsi="Calibri"/>
          <w:spacing w:val="-9"/>
          <w:sz w:val="20"/>
        </w:rPr>
        <w:t> </w:t>
      </w:r>
      <w:r>
        <w:rPr>
          <w:rFonts w:ascii="Calibri" w:hAnsi="Calibri"/>
          <w:spacing w:val="-2"/>
          <w:sz w:val="20"/>
        </w:rPr>
        <w:t>adultos.</w:t>
      </w:r>
    </w:p>
    <w:p>
      <w:pPr>
        <w:pStyle w:val="Heading5"/>
        <w:spacing w:before="233"/>
        <w:ind w:left="2366"/>
      </w:pPr>
      <w:r>
        <w:rPr>
          <w:w w:val="80"/>
        </w:rPr>
        <w:t>Bifidobacterium</w:t>
      </w:r>
      <w:r>
        <w:rPr/>
        <w:t> </w:t>
      </w:r>
      <w:r>
        <w:rPr>
          <w:spacing w:val="-2"/>
          <w:w w:val="90"/>
        </w:rPr>
        <w:t>lactis</w:t>
      </w:r>
    </w:p>
    <w:p>
      <w:pPr>
        <w:pStyle w:val="Heading7"/>
        <w:spacing w:line="247" w:lineRule="auto" w:before="18"/>
        <w:ind w:left="2787" w:right="3939" w:hanging="36"/>
      </w:pPr>
      <w:r>
        <w:rPr>
          <w:w w:val="70"/>
        </w:rPr>
        <w:t>ü•</w:t>
      </w:r>
      <w:r>
        <w:rPr>
          <w:spacing w:val="80"/>
        </w:rPr>
        <w:t> </w:t>
      </w:r>
      <w:r>
        <w:rPr>
          <w:w w:val="70"/>
        </w:rPr>
        <w:t>Melhora</w:t>
      </w:r>
      <w:r>
        <w:rPr>
          <w:spacing w:val="-3"/>
        </w:rPr>
        <w:t> </w:t>
      </w:r>
      <w:r>
        <w:rPr>
          <w:w w:val="70"/>
        </w:rPr>
        <w:t>sintomas</w:t>
      </w:r>
      <w:r>
        <w:rPr/>
        <w:t> </w:t>
      </w:r>
      <w:r>
        <w:rPr>
          <w:w w:val="70"/>
        </w:rPr>
        <w:t>de</w:t>
      </w:r>
      <w:r>
        <w:rPr>
          <w:spacing w:val="-2"/>
          <w:w w:val="70"/>
        </w:rPr>
        <w:t> </w:t>
      </w:r>
      <w:r>
        <w:rPr>
          <w:w w:val="70"/>
        </w:rPr>
        <w:t>constipação</w:t>
      </w:r>
      <w:r>
        <w:rPr/>
        <w:t> </w:t>
      </w:r>
      <w:r>
        <w:rPr>
          <w:w w:val="70"/>
        </w:rPr>
        <w:t>e</w:t>
      </w:r>
      <w:r>
        <w:rPr>
          <w:spacing w:val="-17"/>
        </w:rPr>
        <w:t> </w:t>
      </w:r>
      <w:r>
        <w:rPr>
          <w:w w:val="70"/>
        </w:rPr>
        <w:t>imunidade</w:t>
      </w:r>
      <w:r>
        <w:rPr/>
        <w:t> </w:t>
      </w:r>
      <w:r>
        <w:rPr>
          <w:w w:val="70"/>
        </w:rPr>
        <w:t>intestinal. </w:t>
      </w:r>
      <w:r>
        <w:rPr>
          <w:w w:val="75"/>
        </w:rPr>
        <w:t>ü•</w:t>
      </w:r>
      <w:r>
        <w:rPr>
          <w:spacing w:val="80"/>
        </w:rPr>
        <w:t> </w:t>
      </w:r>
      <w:r>
        <w:rPr>
          <w:w w:val="75"/>
        </w:rPr>
        <w:t>Aumenta</w:t>
      </w:r>
      <w:r>
        <w:rPr>
          <w:spacing w:val="-18"/>
        </w:rPr>
        <w:t> </w:t>
      </w:r>
      <w:r>
        <w:rPr>
          <w:w w:val="75"/>
        </w:rPr>
        <w:t>produção</w:t>
      </w:r>
      <w:r>
        <w:rPr>
          <w:spacing w:val="-4"/>
        </w:rPr>
        <w:t> </w:t>
      </w:r>
      <w:r>
        <w:rPr>
          <w:w w:val="75"/>
        </w:rPr>
        <w:t>de</w:t>
      </w:r>
      <w:r>
        <w:rPr>
          <w:spacing w:val="-3"/>
          <w:w w:val="75"/>
        </w:rPr>
        <w:t> </w:t>
      </w:r>
      <w:r>
        <w:rPr>
          <w:w w:val="75"/>
        </w:rPr>
        <w:t>lgA</w:t>
      </w:r>
      <w:r>
        <w:rPr>
          <w:spacing w:val="-9"/>
        </w:rPr>
        <w:t> </w:t>
      </w:r>
      <w:r>
        <w:rPr>
          <w:w w:val="75"/>
        </w:rPr>
        <w:t>secrelúria.</w:t>
      </w:r>
    </w:p>
    <w:p>
      <w:pPr>
        <w:spacing w:before="8"/>
        <w:ind w:left="2752" w:right="0" w:firstLine="0"/>
        <w:jc w:val="left"/>
        <w:rPr>
          <w:sz w:val="24"/>
        </w:rPr>
      </w:pPr>
      <w:r>
        <w:rPr>
          <w:w w:val="75"/>
          <w:sz w:val="24"/>
        </w:rPr>
        <w:t>ü•</w:t>
      </w:r>
      <w:r>
        <w:rPr>
          <w:spacing w:val="71"/>
          <w:w w:val="150"/>
          <w:sz w:val="24"/>
        </w:rPr>
        <w:t> </w:t>
      </w:r>
      <w:r>
        <w:rPr>
          <w:w w:val="75"/>
          <w:sz w:val="24"/>
        </w:rPr>
        <w:t>Ajuda</w:t>
      </w:r>
      <w:r>
        <w:rPr>
          <w:spacing w:val="-16"/>
          <w:sz w:val="24"/>
        </w:rPr>
        <w:t> </w:t>
      </w:r>
      <w:r>
        <w:rPr>
          <w:w w:val="75"/>
          <w:sz w:val="24"/>
        </w:rPr>
        <w:t>na</w:t>
      </w:r>
      <w:r>
        <w:rPr>
          <w:spacing w:val="-13"/>
          <w:sz w:val="24"/>
        </w:rPr>
        <w:t> </w:t>
      </w:r>
      <w:r>
        <w:rPr>
          <w:w w:val="75"/>
          <w:sz w:val="24"/>
        </w:rPr>
        <w:t>digesão</w:t>
      </w:r>
      <w:r>
        <w:rPr>
          <w:spacing w:val="-9"/>
          <w:sz w:val="24"/>
        </w:rPr>
        <w:t> </w:t>
      </w:r>
      <w:r>
        <w:rPr>
          <w:w w:val="75"/>
          <w:sz w:val="24"/>
        </w:rPr>
        <w:t>da</w:t>
      </w:r>
      <w:r>
        <w:rPr>
          <w:spacing w:val="-8"/>
          <w:w w:val="75"/>
          <w:sz w:val="24"/>
        </w:rPr>
        <w:t> </w:t>
      </w:r>
      <w:r>
        <w:rPr>
          <w:spacing w:val="-2"/>
          <w:w w:val="75"/>
          <w:sz w:val="24"/>
        </w:rPr>
        <w:t>Iac!ose.</w:t>
      </w:r>
    </w:p>
    <w:p>
      <w:pPr>
        <w:spacing w:before="273"/>
        <w:ind w:left="2376" w:right="0" w:firstLine="0"/>
        <w:jc w:val="left"/>
        <w:rPr>
          <w:sz w:val="23"/>
        </w:rPr>
      </w:pPr>
      <w:r>
        <w:rPr>
          <w:spacing w:val="-7"/>
          <w:sz w:val="23"/>
        </w:rPr>
        <w:t>Bifidobacterium</w:t>
      </w:r>
      <w:r>
        <w:rPr>
          <w:spacing w:val="12"/>
          <w:sz w:val="23"/>
        </w:rPr>
        <w:t> </w:t>
      </w:r>
      <w:r>
        <w:rPr>
          <w:spacing w:val="-2"/>
          <w:sz w:val="23"/>
        </w:rPr>
        <w:t>longum</w:t>
      </w:r>
    </w:p>
    <w:p>
      <w:pPr>
        <w:pStyle w:val="BodyText"/>
        <w:spacing w:line="273" w:lineRule="auto" w:before="55"/>
        <w:ind w:left="2746" w:right="3578" w:firstLine="7"/>
      </w:pPr>
      <w:r>
        <w:rPr>
          <w:w w:val="80"/>
        </w:rPr>
        <w:t>ü•</w:t>
      </w:r>
      <w:r>
        <w:rPr>
          <w:spacing w:val="80"/>
        </w:rPr>
        <w:t> </w:t>
      </w:r>
      <w:r>
        <w:rPr>
          <w:w w:val="80"/>
        </w:rPr>
        <w:t>Regula o eix.o intestino-cérebro,</w:t>
      </w:r>
      <w:r>
        <w:rPr>
          <w:spacing w:val="-11"/>
          <w:w w:val="80"/>
        </w:rPr>
        <w:t> </w:t>
      </w:r>
      <w:r>
        <w:rPr>
          <w:w w:val="80"/>
        </w:rPr>
        <w:t>melhora</w:t>
      </w:r>
      <w:r>
        <w:rPr/>
        <w:t> </w:t>
      </w:r>
      <w:r>
        <w:rPr>
          <w:w w:val="80"/>
        </w:rPr>
        <w:t>humor</w:t>
      </w:r>
      <w:r>
        <w:rPr/>
        <w:t> </w:t>
      </w:r>
      <w:r>
        <w:rPr>
          <w:w w:val="80"/>
        </w:rPr>
        <w:t>e ansiedade. </w:t>
      </w:r>
      <w:r>
        <w:rPr>
          <w:w w:val="90"/>
        </w:rPr>
        <w:t>ü•</w:t>
      </w:r>
      <w:r>
        <w:rPr>
          <w:spacing w:val="55"/>
        </w:rPr>
        <w:t> </w:t>
      </w:r>
      <w:r>
        <w:rPr>
          <w:w w:val="90"/>
        </w:rPr>
        <w:t>Protege</w:t>
      </w:r>
      <w:r>
        <w:rPr>
          <w:spacing w:val="-9"/>
          <w:w w:val="90"/>
        </w:rPr>
        <w:t> </w:t>
      </w:r>
      <w:r>
        <w:rPr>
          <w:w w:val="90"/>
        </w:rPr>
        <w:t>contra</w:t>
      </w:r>
      <w:r>
        <w:rPr>
          <w:spacing w:val="-10"/>
          <w:w w:val="90"/>
        </w:rPr>
        <w:t> </w:t>
      </w:r>
      <w:r>
        <w:rPr>
          <w:w w:val="90"/>
        </w:rPr>
        <w:t>infamação</w:t>
      </w:r>
      <w:r>
        <w:rPr>
          <w:spacing w:val="-9"/>
          <w:w w:val="90"/>
        </w:rPr>
        <w:t> </w:t>
      </w:r>
      <w:r>
        <w:rPr>
          <w:w w:val="90"/>
        </w:rPr>
        <w:t>crônica.</w:t>
      </w:r>
    </w:p>
    <w:p>
      <w:pPr>
        <w:spacing w:before="8"/>
        <w:ind w:left="2754" w:right="0" w:firstLine="0"/>
        <w:jc w:val="left"/>
        <w:rPr>
          <w:sz w:val="21"/>
        </w:rPr>
      </w:pPr>
      <w:r>
        <w:rPr>
          <w:spacing w:val="-2"/>
          <w:w w:val="90"/>
          <w:sz w:val="21"/>
        </w:rPr>
        <w:t>ü•</w:t>
      </w:r>
      <w:r>
        <w:rPr>
          <w:spacing w:val="54"/>
          <w:w w:val="150"/>
          <w:sz w:val="21"/>
        </w:rPr>
        <w:t> </w:t>
      </w:r>
      <w:r>
        <w:rPr>
          <w:spacing w:val="-2"/>
          <w:w w:val="90"/>
          <w:sz w:val="21"/>
        </w:rPr>
        <w:t>Reduz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permeabilidade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intestinal.</w:t>
      </w:r>
    </w:p>
    <w:p>
      <w:pPr>
        <w:pStyle w:val="BodyText"/>
        <w:spacing w:before="36"/>
        <w:rPr>
          <w:sz w:val="21"/>
        </w:rPr>
      </w:pPr>
    </w:p>
    <w:p>
      <w:pPr>
        <w:spacing w:before="0"/>
        <w:ind w:left="2375" w:right="0" w:firstLine="0"/>
        <w:jc w:val="left"/>
        <w:rPr>
          <w:sz w:val="24"/>
        </w:rPr>
      </w:pPr>
      <w:r>
        <w:rPr>
          <w:w w:val="90"/>
          <w:sz w:val="24"/>
        </w:rPr>
        <w:t>Lactobacillus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acidophilus</w:t>
      </w:r>
    </w:p>
    <w:p>
      <w:pPr>
        <w:pStyle w:val="BodyText"/>
        <w:spacing w:line="280" w:lineRule="auto" w:before="46"/>
        <w:ind w:left="2753" w:right="4619" w:hanging="5"/>
      </w:pPr>
      <w:r>
        <w:rPr>
          <w:w w:val="80"/>
        </w:rPr>
        <w:t>•i•</w:t>
      </w:r>
      <w:r>
        <w:rPr>
          <w:spacing w:val="80"/>
        </w:rPr>
        <w:t> </w:t>
      </w:r>
      <w:r>
        <w:rPr>
          <w:w w:val="80"/>
        </w:rPr>
        <w:t>Clássico</w:t>
      </w:r>
      <w:r>
        <w:rPr/>
        <w:t> </w:t>
      </w:r>
      <w:r>
        <w:rPr>
          <w:w w:val="80"/>
        </w:rPr>
        <w:t>probiótico para equilíbrio da microbiota. </w:t>
      </w:r>
      <w:r>
        <w:rPr>
          <w:w w:val="85"/>
        </w:rPr>
        <w:t>ü•</w:t>
      </w:r>
      <w:r>
        <w:rPr>
          <w:spacing w:val="80"/>
        </w:rPr>
        <w:t> </w:t>
      </w:r>
      <w:r>
        <w:rPr>
          <w:w w:val="85"/>
        </w:rPr>
        <w:t>Produz bacteriocinas</w:t>
      </w:r>
      <w:r>
        <w:rPr/>
        <w:t> </w:t>
      </w:r>
      <w:r>
        <w:rPr>
          <w:w w:val="85"/>
        </w:rPr>
        <w:t>contra</w:t>
      </w:r>
      <w:r>
        <w:rPr>
          <w:spacing w:val="-1"/>
          <w:w w:val="85"/>
        </w:rPr>
        <w:t> </w:t>
      </w:r>
      <w:r>
        <w:rPr>
          <w:w w:val="85"/>
        </w:rPr>
        <w:t>patúgenos.</w:t>
      </w:r>
    </w:p>
    <w:p>
      <w:pPr>
        <w:pStyle w:val="BodyText"/>
        <w:spacing w:line="244" w:lineRule="exact"/>
        <w:ind w:left="2796"/>
      </w:pPr>
      <w:r>
        <w:rPr>
          <w:w w:val="80"/>
        </w:rPr>
        <w:t>ü•</w:t>
      </w:r>
      <w:r>
        <w:rPr>
          <w:spacing w:val="25"/>
        </w:rPr>
        <w:t>  </w:t>
      </w:r>
      <w:r>
        <w:rPr>
          <w:w w:val="80"/>
        </w:rPr>
        <w:t>Atua</w:t>
      </w:r>
      <w:r>
        <w:rPr>
          <w:spacing w:val="-4"/>
        </w:rPr>
        <w:t> </w:t>
      </w:r>
      <w:r>
        <w:rPr>
          <w:w w:val="80"/>
        </w:rPr>
        <w:t>em</w:t>
      </w:r>
      <w:r>
        <w:rPr>
          <w:spacing w:val="-3"/>
          <w:w w:val="80"/>
        </w:rPr>
        <w:t> </w:t>
      </w:r>
      <w:r>
        <w:rPr>
          <w:w w:val="80"/>
        </w:rPr>
        <w:t>saúde</w:t>
      </w:r>
      <w:r>
        <w:rPr>
          <w:spacing w:val="-2"/>
        </w:rPr>
        <w:t> </w:t>
      </w:r>
      <w:r>
        <w:rPr>
          <w:w w:val="80"/>
        </w:rPr>
        <w:t>vaginal,</w:t>
      </w:r>
      <w:r>
        <w:rPr>
          <w:spacing w:val="-4"/>
        </w:rPr>
        <w:t> </w:t>
      </w:r>
      <w:r>
        <w:rPr>
          <w:w w:val="80"/>
        </w:rPr>
        <w:t>intolerância</w:t>
      </w:r>
      <w:r>
        <w:rPr>
          <w:spacing w:val="10"/>
        </w:rPr>
        <w:t> </w:t>
      </w:r>
      <w:r>
        <w:rPr>
          <w:w w:val="80"/>
        </w:rPr>
        <w:t>à</w:t>
      </w:r>
      <w:r>
        <w:rPr>
          <w:spacing w:val="-9"/>
          <w:w w:val="80"/>
        </w:rPr>
        <w:t> </w:t>
      </w:r>
      <w:r>
        <w:rPr>
          <w:w w:val="80"/>
        </w:rPr>
        <w:t>lactose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8"/>
        </w:rPr>
        <w:t> </w:t>
      </w:r>
      <w:r>
        <w:rPr>
          <w:spacing w:val="-2"/>
          <w:w w:val="80"/>
        </w:rPr>
        <w:t>disbiose.</w:t>
      </w:r>
    </w:p>
    <w:p>
      <w:pPr>
        <w:pStyle w:val="BodyText"/>
        <w:spacing w:after="0" w:line="244" w:lineRule="exact"/>
        <w:sectPr>
          <w:footerReference w:type="even" r:id="rId51"/>
          <w:footerReference w:type="default" r:id="rId52"/>
          <w:pgSz w:w="11910" w:h="16840"/>
          <w:pgMar w:header="0" w:footer="4770" w:top="1260" w:bottom="4960" w:left="141" w:right="141"/>
          <w:pgNumType w:start="154"/>
        </w:sectPr>
      </w:pPr>
    </w:p>
    <w:p>
      <w:pPr>
        <w:spacing w:before="72"/>
        <w:ind w:left="251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1115567</wp:posOffset>
                </wp:positionH>
                <wp:positionV relativeFrom="page">
                  <wp:posOffset>8132064</wp:posOffset>
                </wp:positionV>
                <wp:extent cx="862965" cy="127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86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965" h="0">
                              <a:moveTo>
                                <a:pt x="0" y="0"/>
                              </a:moveTo>
                              <a:lnTo>
                                <a:pt x="86258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8880" from="87.839996pt,640.320007pt" to="155.759996pt,640.320007pt" stroked="true" strokeweight=".96pt" strokecolor="#3f3f3f">
                <v:stroke dashstyle="solid"/>
                <w10:wrap type="none"/>
              </v:line>
            </w:pict>
          </mc:Fallback>
        </mc:AlternateContent>
      </w:r>
      <w:r>
        <w:rPr>
          <w:w w:val="90"/>
          <w:sz w:val="24"/>
        </w:rPr>
        <w:t>Lactobacillus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casei</w:t>
      </w:r>
    </w:p>
    <w:p>
      <w:pPr>
        <w:spacing w:before="62"/>
        <w:ind w:left="2898" w:right="0" w:firstLine="0"/>
        <w:jc w:val="left"/>
        <w:rPr>
          <w:sz w:val="21"/>
        </w:rPr>
      </w:pPr>
      <w:r>
        <w:rPr>
          <w:color w:val="1C1C1C"/>
          <w:spacing w:val="-2"/>
          <w:w w:val="90"/>
          <w:sz w:val="21"/>
        </w:rPr>
        <w:t>ú•</w:t>
      </w:r>
      <w:r>
        <w:rPr>
          <w:color w:val="1C1C1C"/>
          <w:spacing w:val="74"/>
          <w:sz w:val="21"/>
        </w:rPr>
        <w:t> </w:t>
      </w:r>
      <w:r>
        <w:rPr>
          <w:spacing w:val="-2"/>
          <w:w w:val="90"/>
          <w:sz w:val="21"/>
        </w:rPr>
        <w:t>Estimula</w:t>
      </w:r>
      <w:r>
        <w:rPr>
          <w:spacing w:val="-4"/>
          <w:w w:val="90"/>
          <w:sz w:val="21"/>
        </w:rPr>
        <w:t> </w:t>
      </w:r>
      <w:r>
        <w:rPr>
          <w:spacing w:val="-2"/>
          <w:w w:val="90"/>
          <w:sz w:val="21"/>
        </w:rPr>
        <w:t>resposta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imune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inata.</w:t>
      </w:r>
    </w:p>
    <w:p>
      <w:pPr>
        <w:pStyle w:val="BodyText"/>
        <w:spacing w:before="44"/>
        <w:ind w:left="2892"/>
      </w:pPr>
      <w:r>
        <w:rPr>
          <w:w w:val="85"/>
        </w:rPr>
        <w:t>•t•</w:t>
      </w:r>
      <w:r>
        <w:rPr>
          <w:spacing w:val="63"/>
        </w:rPr>
        <w:t> </w:t>
      </w:r>
      <w:r>
        <w:rPr>
          <w:w w:val="85"/>
        </w:rPr>
        <w:t>Melhora</w:t>
      </w:r>
      <w:r>
        <w:rPr>
          <w:spacing w:val="-6"/>
          <w:w w:val="85"/>
        </w:rPr>
        <w:t> </w:t>
      </w:r>
      <w:r>
        <w:rPr>
          <w:w w:val="85"/>
        </w:rPr>
        <w:t>sintomas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spacing w:val="-4"/>
          <w:w w:val="85"/>
        </w:rPr>
        <w:t>SII.</w:t>
      </w:r>
    </w:p>
    <w:p>
      <w:pPr>
        <w:pStyle w:val="BodyText"/>
        <w:spacing w:before="43"/>
        <w:ind w:left="2934"/>
      </w:pPr>
      <w:r>
        <w:rPr>
          <w:w w:val="85"/>
        </w:rPr>
        <w:t>.•</w:t>
      </w:r>
      <w:r>
        <w:rPr>
          <w:spacing w:val="57"/>
        </w:rPr>
        <w:t> </w:t>
      </w:r>
      <w:r>
        <w:rPr>
          <w:w w:val="85"/>
        </w:rPr>
        <w:t>Reduz</w:t>
      </w:r>
      <w:r>
        <w:rPr>
          <w:spacing w:val="-6"/>
          <w:w w:val="85"/>
        </w:rPr>
        <w:t> </w:t>
      </w:r>
      <w:r>
        <w:rPr>
          <w:w w:val="85"/>
        </w:rPr>
        <w:t>sintomas</w:t>
      </w:r>
      <w:r>
        <w:rPr>
          <w:spacing w:val="-6"/>
          <w:w w:val="85"/>
        </w:rPr>
        <w:t> </w:t>
      </w:r>
      <w:r>
        <w:rPr>
          <w:w w:val="85"/>
        </w:rPr>
        <w:t>respiratórios</w:t>
      </w:r>
      <w:r>
        <w:rPr>
          <w:spacing w:val="-9"/>
        </w:rPr>
        <w:t> </w:t>
      </w: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crianças.</w:t>
      </w:r>
    </w:p>
    <w:p>
      <w:pPr>
        <w:pStyle w:val="BodyText"/>
        <w:spacing w:before="31"/>
      </w:pPr>
    </w:p>
    <w:p>
      <w:pPr>
        <w:spacing w:before="0"/>
        <w:ind w:left="2513" w:right="0" w:firstLine="0"/>
        <w:jc w:val="left"/>
        <w:rPr>
          <w:sz w:val="23"/>
        </w:rPr>
      </w:pPr>
      <w:r>
        <w:rPr>
          <w:spacing w:val="-5"/>
          <w:sz w:val="23"/>
        </w:rPr>
        <w:t>Lactobacillus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crispatus</w:t>
      </w:r>
    </w:p>
    <w:p>
      <w:pPr>
        <w:spacing w:line="285" w:lineRule="auto" w:before="57"/>
        <w:ind w:left="2902" w:right="4619" w:hanging="12"/>
        <w:jc w:val="left"/>
        <w:rPr>
          <w:sz w:val="21"/>
        </w:rPr>
      </w:pPr>
      <w:r>
        <w:rPr>
          <w:w w:val="85"/>
          <w:sz w:val="21"/>
        </w:rPr>
        <w:t>ü•</w:t>
      </w:r>
      <w:r>
        <w:rPr>
          <w:spacing w:val="80"/>
          <w:sz w:val="21"/>
        </w:rPr>
        <w:t> </w:t>
      </w:r>
      <w:r>
        <w:rPr>
          <w:w w:val="85"/>
          <w:sz w:val="21"/>
        </w:rPr>
        <w:t>Predominante no</w:t>
      </w:r>
      <w:r>
        <w:rPr>
          <w:spacing w:val="-9"/>
          <w:w w:val="85"/>
          <w:sz w:val="21"/>
        </w:rPr>
        <w:t> </w:t>
      </w:r>
      <w:r>
        <w:rPr>
          <w:w w:val="85"/>
          <w:sz w:val="21"/>
        </w:rPr>
        <w:t>microbioma vaginal saudável. </w:t>
      </w:r>
      <w:r>
        <w:rPr>
          <w:w w:val="90"/>
          <w:sz w:val="21"/>
        </w:rPr>
        <w:t>'¢•</w:t>
      </w:r>
      <w:r>
        <w:rPr>
          <w:spacing w:val="80"/>
          <w:sz w:val="21"/>
        </w:rPr>
        <w:t> </w:t>
      </w:r>
      <w:r>
        <w:rPr>
          <w:w w:val="90"/>
          <w:sz w:val="21"/>
        </w:rPr>
        <w:t>Previne vaginose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bacteriana.</w:t>
      </w:r>
    </w:p>
    <w:p>
      <w:pPr>
        <w:spacing w:before="9"/>
        <w:ind w:left="2898" w:right="0" w:firstLine="0"/>
        <w:jc w:val="left"/>
        <w:rPr>
          <w:sz w:val="21"/>
        </w:rPr>
      </w:pPr>
      <w:r>
        <w:rPr>
          <w:w w:val="85"/>
          <w:sz w:val="21"/>
        </w:rPr>
        <w:t>ü•</w:t>
      </w:r>
      <w:r>
        <w:rPr>
          <w:spacing w:val="72"/>
          <w:w w:val="150"/>
          <w:sz w:val="21"/>
        </w:rPr>
        <w:t> </w:t>
      </w:r>
      <w:r>
        <w:rPr>
          <w:w w:val="85"/>
          <w:sz w:val="21"/>
        </w:rPr>
        <w:t>Produz</w:t>
      </w:r>
      <w:r>
        <w:rPr>
          <w:spacing w:val="7"/>
          <w:sz w:val="21"/>
        </w:rPr>
        <w:t> </w:t>
      </w:r>
      <w:r>
        <w:rPr>
          <w:w w:val="85"/>
          <w:sz w:val="21"/>
        </w:rPr>
        <w:t>ácido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Iátíco,</w:t>
      </w:r>
      <w:r>
        <w:rPr>
          <w:sz w:val="21"/>
        </w:rPr>
        <w:t> </w:t>
      </w:r>
      <w:r>
        <w:rPr>
          <w:w w:val="85"/>
          <w:sz w:val="21"/>
        </w:rPr>
        <w:t>mantendo</w:t>
      </w:r>
      <w:r>
        <w:rPr>
          <w:spacing w:val="1"/>
          <w:sz w:val="21"/>
        </w:rPr>
        <w:t> </w:t>
      </w:r>
      <w:r>
        <w:rPr>
          <w:w w:val="85"/>
          <w:sz w:val="21"/>
        </w:rPr>
        <w:t>pH</w:t>
      </w:r>
      <w:r>
        <w:rPr>
          <w:spacing w:val="-9"/>
          <w:sz w:val="21"/>
        </w:rPr>
        <w:t> </w:t>
      </w:r>
      <w:r>
        <w:rPr>
          <w:spacing w:val="-2"/>
          <w:w w:val="85"/>
          <w:sz w:val="21"/>
        </w:rPr>
        <w:t>vaginal.</w:t>
      </w:r>
    </w:p>
    <w:p>
      <w:pPr>
        <w:pStyle w:val="BodyText"/>
        <w:spacing w:before="7"/>
        <w:rPr>
          <w:sz w:val="21"/>
        </w:rPr>
      </w:pPr>
    </w:p>
    <w:p>
      <w:pPr>
        <w:pStyle w:val="Heading5"/>
      </w:pPr>
      <w:r>
        <w:rPr>
          <w:w w:val="80"/>
        </w:rPr>
        <w:t>Lactobacillus</w:t>
      </w:r>
      <w:r>
        <w:rPr>
          <w:spacing w:val="-5"/>
        </w:rPr>
        <w:t> </w:t>
      </w:r>
      <w:r>
        <w:rPr>
          <w:spacing w:val="-2"/>
          <w:w w:val="90"/>
        </w:rPr>
        <w:t>curvatus</w:t>
      </w:r>
    </w:p>
    <w:p>
      <w:pPr>
        <w:pStyle w:val="Heading7"/>
        <w:spacing w:line="247" w:lineRule="auto" w:before="18"/>
        <w:ind w:left="2895" w:right="4242"/>
      </w:pPr>
      <w:r>
        <w:rPr>
          <w:w w:val="70"/>
        </w:rPr>
        <w:t>ü°</w:t>
      </w:r>
      <w:r>
        <w:rPr>
          <w:spacing w:val="80"/>
        </w:rPr>
        <w:t> </w:t>
      </w:r>
      <w:r>
        <w:rPr>
          <w:w w:val="70"/>
        </w:rPr>
        <w:t>Atua</w:t>
      </w:r>
      <w:r>
        <w:rPr>
          <w:spacing w:val="-9"/>
        </w:rPr>
        <w:t> </w:t>
      </w:r>
      <w:r>
        <w:rPr>
          <w:w w:val="70"/>
        </w:rPr>
        <w:t>na</w:t>
      </w:r>
      <w:r>
        <w:rPr>
          <w:spacing w:val="-9"/>
        </w:rPr>
        <w:t> </w:t>
      </w:r>
      <w:r>
        <w:rPr>
          <w:w w:val="70"/>
        </w:rPr>
        <w:t>fermentação</w:t>
      </w:r>
      <w:r>
        <w:rPr>
          <w:spacing w:val="-1"/>
        </w:rPr>
        <w:t> </w:t>
      </w:r>
      <w:r>
        <w:rPr>
          <w:w w:val="70"/>
        </w:rPr>
        <w:t>e proteção</w:t>
      </w:r>
      <w:r>
        <w:rPr/>
        <w:t> </w:t>
      </w:r>
      <w:r>
        <w:rPr>
          <w:w w:val="70"/>
        </w:rPr>
        <w:t>contra</w:t>
      </w:r>
      <w:r>
        <w:rPr>
          <w:spacing w:val="-11"/>
        </w:rPr>
        <w:t> </w:t>
      </w:r>
      <w:r>
        <w:rPr>
          <w:w w:val="70"/>
        </w:rPr>
        <w:t>patógenos. </w:t>
      </w:r>
      <w:r>
        <w:rPr>
          <w:w w:val="75"/>
        </w:rPr>
        <w:t>ü•</w:t>
      </w:r>
      <w:r>
        <w:rPr>
          <w:spacing w:val="80"/>
        </w:rPr>
        <w:t> </w:t>
      </w:r>
      <w:r>
        <w:rPr>
          <w:w w:val="75"/>
        </w:rPr>
        <w:t>Efeitos</w:t>
      </w:r>
      <w:r>
        <w:rPr>
          <w:spacing w:val="-7"/>
        </w:rPr>
        <w:t> </w:t>
      </w:r>
      <w:r>
        <w:rPr>
          <w:w w:val="75"/>
        </w:rPr>
        <w:t>antioxidantes</w:t>
      </w:r>
      <w:r>
        <w:rPr/>
        <w:t> </w:t>
      </w:r>
      <w:r>
        <w:rPr>
          <w:w w:val="75"/>
        </w:rPr>
        <w:t>e antimicrobianos.</w:t>
      </w:r>
    </w:p>
    <w:p>
      <w:pPr>
        <w:spacing w:before="262"/>
        <w:ind w:left="2520" w:right="0" w:firstLine="0"/>
        <w:jc w:val="left"/>
        <w:rPr>
          <w:sz w:val="23"/>
        </w:rPr>
      </w:pPr>
      <w:r>
        <w:rPr>
          <w:spacing w:val="-6"/>
          <w:sz w:val="23"/>
        </w:rPr>
        <w:t>Lactobacillus</w:t>
      </w:r>
      <w:r>
        <w:rPr>
          <w:spacing w:val="11"/>
          <w:sz w:val="23"/>
        </w:rPr>
        <w:t> </w:t>
      </w:r>
      <w:r>
        <w:rPr>
          <w:spacing w:val="-2"/>
          <w:sz w:val="23"/>
        </w:rPr>
        <w:t>delbrueckii</w:t>
      </w:r>
    </w:p>
    <w:p>
      <w:pPr>
        <w:spacing w:line="252" w:lineRule="auto" w:before="42"/>
        <w:ind w:left="2895" w:right="5265" w:firstLine="0"/>
        <w:jc w:val="left"/>
        <w:rPr>
          <w:rFonts w:ascii="Calibri" w:hAnsi="Calibri"/>
          <w:sz w:val="23"/>
        </w:rPr>
      </w:pPr>
      <w:r>
        <w:rPr>
          <w:rFonts w:ascii="Calibri" w:hAnsi="Calibri"/>
          <w:color w:val="1C1C1C"/>
          <w:w w:val="90"/>
          <w:sz w:val="23"/>
        </w:rPr>
        <w:t>ü•</w:t>
      </w:r>
      <w:r>
        <w:rPr>
          <w:rFonts w:ascii="Calibri" w:hAnsi="Calibri"/>
          <w:color w:val="1C1C1C"/>
          <w:spacing w:val="80"/>
          <w:sz w:val="23"/>
        </w:rPr>
        <w:t> </w:t>
      </w:r>
      <w:r>
        <w:rPr>
          <w:rFonts w:ascii="Calibri" w:hAnsi="Calibri"/>
          <w:w w:val="90"/>
          <w:sz w:val="23"/>
        </w:rPr>
        <w:t>Envolvido na</w:t>
      </w:r>
      <w:r>
        <w:rPr>
          <w:rFonts w:ascii="Calibri" w:hAnsi="Calibri"/>
          <w:spacing w:val="-20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produção de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iogurtes. </w:t>
      </w:r>
      <w:r>
        <w:rPr>
          <w:rFonts w:ascii="Calibri" w:hAnsi="Calibri"/>
          <w:color w:val="212121"/>
          <w:w w:val="85"/>
          <w:sz w:val="23"/>
        </w:rPr>
        <w:t>ü•</w:t>
      </w:r>
      <w:r>
        <w:rPr>
          <w:rFonts w:ascii="Calibri" w:hAnsi="Calibri"/>
          <w:color w:val="212121"/>
          <w:spacing w:val="78"/>
          <w:sz w:val="23"/>
        </w:rPr>
        <w:t> </w:t>
      </w:r>
      <w:r>
        <w:rPr>
          <w:rFonts w:ascii="Calibri" w:hAnsi="Calibri"/>
          <w:w w:val="85"/>
          <w:sz w:val="23"/>
        </w:rPr>
        <w:t>Suporte digestivo e</w:t>
      </w:r>
      <w:r>
        <w:rPr>
          <w:rFonts w:ascii="Calibri" w:hAnsi="Calibri"/>
          <w:spacing w:val="-12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imunológico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Iev8.</w:t>
      </w:r>
    </w:p>
    <w:p>
      <w:pPr>
        <w:pStyle w:val="Heading5"/>
        <w:spacing w:before="219"/>
      </w:pPr>
      <w:r>
        <w:rPr>
          <w:w w:val="80"/>
        </w:rPr>
        <w:t>Lactobacillus</w:t>
      </w:r>
      <w:r>
        <w:rPr>
          <w:spacing w:val="1"/>
        </w:rPr>
        <w:t> </w:t>
      </w:r>
      <w:r>
        <w:rPr>
          <w:spacing w:val="-2"/>
          <w:w w:val="90"/>
        </w:rPr>
        <w:t>fermentum</w:t>
      </w:r>
    </w:p>
    <w:p>
      <w:pPr>
        <w:pStyle w:val="Heading7"/>
        <w:spacing w:before="17"/>
        <w:ind w:left="2895"/>
      </w:pPr>
      <w:r>
        <w:rPr>
          <w:w w:val="75"/>
        </w:rPr>
        <w:t>ü•</w:t>
      </w:r>
      <w:r>
        <w:rPr>
          <w:spacing w:val="67"/>
        </w:rPr>
        <w:t> </w:t>
      </w:r>
      <w:r>
        <w:rPr>
          <w:w w:val="75"/>
        </w:rPr>
        <w:t>Antioxidante</w:t>
      </w:r>
      <w:r>
        <w:rPr>
          <w:spacing w:val="-17"/>
        </w:rPr>
        <w:t> </w:t>
      </w:r>
      <w:r>
        <w:rPr>
          <w:w w:val="75"/>
        </w:rPr>
        <w:t>e</w:t>
      </w:r>
      <w:r>
        <w:rPr>
          <w:spacing w:val="-17"/>
        </w:rPr>
        <w:t> </w:t>
      </w:r>
      <w:r>
        <w:rPr>
          <w:spacing w:val="-2"/>
          <w:w w:val="75"/>
        </w:rPr>
        <w:t>antinJicrobiano.</w:t>
      </w:r>
    </w:p>
    <w:p>
      <w:pPr>
        <w:spacing w:before="1"/>
        <w:ind w:left="2902" w:right="0" w:firstLine="0"/>
        <w:jc w:val="left"/>
        <w:rPr>
          <w:sz w:val="25"/>
        </w:rPr>
      </w:pPr>
      <w:r>
        <w:rPr>
          <w:w w:val="70"/>
          <w:sz w:val="25"/>
        </w:rPr>
        <w:t>ü•</w:t>
      </w:r>
      <w:r>
        <w:rPr>
          <w:spacing w:val="77"/>
          <w:w w:val="150"/>
          <w:sz w:val="25"/>
        </w:rPr>
        <w:t> </w:t>
      </w:r>
      <w:r>
        <w:rPr>
          <w:w w:val="70"/>
          <w:sz w:val="25"/>
        </w:rPr>
        <w:t>Melhora</w:t>
      </w:r>
      <w:r>
        <w:rPr>
          <w:spacing w:val="-2"/>
          <w:sz w:val="25"/>
        </w:rPr>
        <w:t> </w:t>
      </w:r>
      <w:r>
        <w:rPr>
          <w:w w:val="70"/>
          <w:sz w:val="25"/>
        </w:rPr>
        <w:t>saúde</w:t>
      </w:r>
      <w:r>
        <w:rPr>
          <w:spacing w:val="-15"/>
          <w:sz w:val="25"/>
        </w:rPr>
        <w:t> </w:t>
      </w:r>
      <w:r>
        <w:rPr>
          <w:w w:val="70"/>
          <w:sz w:val="25"/>
        </w:rPr>
        <w:t>hepática</w:t>
      </w:r>
      <w:r>
        <w:rPr>
          <w:spacing w:val="10"/>
          <w:sz w:val="25"/>
        </w:rPr>
        <w:t> </w:t>
      </w:r>
      <w:r>
        <w:rPr>
          <w:w w:val="70"/>
          <w:sz w:val="25"/>
        </w:rPr>
        <w:t>e</w:t>
      </w:r>
      <w:r>
        <w:rPr>
          <w:spacing w:val="-16"/>
          <w:sz w:val="25"/>
        </w:rPr>
        <w:t> </w:t>
      </w:r>
      <w:r>
        <w:rPr>
          <w:w w:val="70"/>
          <w:sz w:val="25"/>
        </w:rPr>
        <w:t>combate</w:t>
      </w:r>
      <w:r>
        <w:rPr>
          <w:spacing w:val="2"/>
          <w:sz w:val="25"/>
        </w:rPr>
        <w:t> </w:t>
      </w:r>
      <w:r>
        <w:rPr>
          <w:spacing w:val="-2"/>
          <w:w w:val="70"/>
          <w:sz w:val="25"/>
        </w:rPr>
        <w:t>disbiose.</w:t>
      </w:r>
    </w:p>
    <w:p>
      <w:pPr>
        <w:pStyle w:val="BodyText"/>
        <w:spacing w:before="29"/>
        <w:ind w:left="2904"/>
      </w:pPr>
      <w:r>
        <w:rPr>
          <w:w w:val="75"/>
        </w:rPr>
        <w:t>ü•</w:t>
      </w:r>
      <w:r>
        <w:rPr>
          <w:spacing w:val="25"/>
        </w:rPr>
        <w:t>  </w:t>
      </w:r>
      <w:r>
        <w:rPr>
          <w:w w:val="75"/>
        </w:rPr>
        <w:t>ROdUZ</w:t>
      </w:r>
      <w:r>
        <w:rPr>
          <w:spacing w:val="7"/>
        </w:rPr>
        <w:t> </w:t>
      </w:r>
      <w:r>
        <w:rPr>
          <w:w w:val="75"/>
        </w:rPr>
        <w:t>f+Iãfcadores</w:t>
      </w:r>
      <w:r>
        <w:rPr>
          <w:spacing w:val="7"/>
        </w:rPr>
        <w:t> </w:t>
      </w:r>
      <w:r>
        <w:rPr>
          <w:spacing w:val="-2"/>
          <w:w w:val="75"/>
        </w:rPr>
        <w:t>in#amatórios.</w:t>
      </w:r>
    </w:p>
    <w:p>
      <w:pPr>
        <w:pStyle w:val="BodyText"/>
        <w:spacing w:before="24"/>
      </w:pPr>
    </w:p>
    <w:p>
      <w:pPr>
        <w:spacing w:before="0"/>
        <w:ind w:left="2527" w:right="0" w:firstLine="0"/>
        <w:jc w:val="left"/>
        <w:rPr>
          <w:sz w:val="23"/>
        </w:rPr>
      </w:pPr>
      <w:r>
        <w:rPr>
          <w:spacing w:val="-6"/>
          <w:sz w:val="23"/>
        </w:rPr>
        <w:t>Lactobacillus</w:t>
      </w:r>
      <w:r>
        <w:rPr>
          <w:spacing w:val="11"/>
          <w:sz w:val="23"/>
        </w:rPr>
        <w:t> </w:t>
      </w:r>
      <w:r>
        <w:rPr>
          <w:spacing w:val="-2"/>
          <w:sz w:val="23"/>
        </w:rPr>
        <w:t>gasseri</w:t>
      </w:r>
    </w:p>
    <w:p>
      <w:pPr>
        <w:spacing w:before="66"/>
        <w:ind w:left="2956" w:right="0" w:firstLine="0"/>
        <w:jc w:val="left"/>
        <w:rPr>
          <w:sz w:val="20"/>
        </w:rPr>
      </w:pPr>
      <w:r>
        <w:rPr>
          <w:w w:val="90"/>
          <w:sz w:val="20"/>
        </w:rPr>
        <w:t>ü•</w:t>
      </w:r>
      <w:r>
        <w:rPr>
          <w:spacing w:val="60"/>
          <w:w w:val="150"/>
          <w:sz w:val="20"/>
        </w:rPr>
        <w:t> </w:t>
      </w:r>
      <w:r>
        <w:rPr>
          <w:w w:val="90"/>
          <w:sz w:val="20"/>
        </w:rPr>
        <w:t>Promove</w:t>
      </w:r>
      <w:r>
        <w:rPr>
          <w:spacing w:val="-2"/>
          <w:sz w:val="20"/>
        </w:rPr>
        <w:t> </w:t>
      </w:r>
      <w:r>
        <w:rPr>
          <w:w w:val="90"/>
          <w:sz w:val="20"/>
        </w:rPr>
        <w:t>redução</w:t>
      </w:r>
      <w:r>
        <w:rPr>
          <w:spacing w:val="-2"/>
          <w:sz w:val="20"/>
        </w:rPr>
        <w:t> </w:t>
      </w:r>
      <w:r>
        <w:rPr>
          <w:w w:val="90"/>
          <w:sz w:val="20"/>
        </w:rPr>
        <w:t>da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gordura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abdominal.</w:t>
      </w:r>
    </w:p>
    <w:p>
      <w:pPr>
        <w:spacing w:before="56"/>
        <w:ind w:left="2912" w:right="0" w:firstLine="0"/>
        <w:jc w:val="left"/>
        <w:rPr>
          <w:sz w:val="21"/>
        </w:rPr>
      </w:pPr>
      <w:r>
        <w:rPr>
          <w:color w:val="111111"/>
          <w:spacing w:val="-2"/>
          <w:w w:val="90"/>
          <w:sz w:val="21"/>
        </w:rPr>
        <w:t>ü•</w:t>
      </w:r>
      <w:r>
        <w:rPr>
          <w:color w:val="111111"/>
          <w:spacing w:val="70"/>
          <w:sz w:val="21"/>
        </w:rPr>
        <w:t> </w:t>
      </w:r>
      <w:r>
        <w:rPr>
          <w:spacing w:val="-2"/>
          <w:w w:val="90"/>
          <w:sz w:val="21"/>
        </w:rPr>
        <w:t>Melhora</w:t>
      </w:r>
      <w:r>
        <w:rPr>
          <w:spacing w:val="-3"/>
          <w:sz w:val="21"/>
        </w:rPr>
        <w:t> </w:t>
      </w:r>
      <w:r>
        <w:rPr>
          <w:spacing w:val="-2"/>
          <w:w w:val="90"/>
          <w:sz w:val="21"/>
        </w:rPr>
        <w:t>a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resistência</w:t>
      </w:r>
      <w:r>
        <w:rPr>
          <w:spacing w:val="-2"/>
          <w:sz w:val="21"/>
        </w:rPr>
        <w:t> </w:t>
      </w:r>
      <w:r>
        <w:rPr>
          <w:color w:val="181818"/>
          <w:spacing w:val="-2"/>
          <w:w w:val="90"/>
          <w:sz w:val="21"/>
        </w:rPr>
        <w:t>à</w:t>
      </w:r>
      <w:r>
        <w:rPr>
          <w:color w:val="181818"/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insulina.</w:t>
      </w:r>
    </w:p>
    <w:p>
      <w:pPr>
        <w:spacing w:before="54"/>
        <w:ind w:left="2912" w:right="0" w:firstLine="0"/>
        <w:jc w:val="left"/>
        <w:rPr>
          <w:sz w:val="21"/>
        </w:rPr>
      </w:pPr>
      <w:r>
        <w:rPr>
          <w:w w:val="85"/>
          <w:sz w:val="21"/>
        </w:rPr>
        <w:t>ü•</w:t>
      </w:r>
      <w:r>
        <w:rPr>
          <w:spacing w:val="26"/>
          <w:sz w:val="21"/>
        </w:rPr>
        <w:t>  </w:t>
      </w:r>
      <w:r>
        <w:rPr>
          <w:w w:val="85"/>
          <w:sz w:val="21"/>
        </w:rPr>
        <w:t>Aplicação</w:t>
      </w:r>
      <w:r>
        <w:rPr>
          <w:spacing w:val="6"/>
          <w:sz w:val="21"/>
        </w:rPr>
        <w:t> </w:t>
      </w:r>
      <w:r>
        <w:rPr>
          <w:w w:val="85"/>
          <w:sz w:val="21"/>
        </w:rPr>
        <w:t>em</w:t>
      </w:r>
      <w:r>
        <w:rPr>
          <w:spacing w:val="-1"/>
          <w:sz w:val="21"/>
        </w:rPr>
        <w:t> </w:t>
      </w:r>
      <w:r>
        <w:rPr>
          <w:w w:val="85"/>
          <w:sz w:val="21"/>
        </w:rPr>
        <w:t>saúde</w:t>
      </w:r>
      <w:r>
        <w:rPr>
          <w:spacing w:val="-8"/>
          <w:sz w:val="21"/>
        </w:rPr>
        <w:t> </w:t>
      </w:r>
      <w:r>
        <w:rPr>
          <w:w w:val="85"/>
          <w:sz w:val="21"/>
        </w:rPr>
        <w:t>metabólica</w:t>
      </w:r>
      <w:r>
        <w:rPr>
          <w:spacing w:val="11"/>
          <w:sz w:val="21"/>
        </w:rPr>
        <w:t> </w:t>
      </w:r>
      <w:r>
        <w:rPr>
          <w:w w:val="85"/>
          <w:sz w:val="21"/>
        </w:rPr>
        <w:t>e</w:t>
      </w:r>
      <w:r>
        <w:rPr>
          <w:spacing w:val="-1"/>
          <w:w w:val="85"/>
          <w:sz w:val="21"/>
        </w:rPr>
        <w:t> </w:t>
      </w:r>
      <w:r>
        <w:rPr>
          <w:spacing w:val="-2"/>
          <w:w w:val="85"/>
          <w:sz w:val="21"/>
        </w:rPr>
        <w:t>emagrecimento.</w:t>
      </w:r>
    </w:p>
    <w:p>
      <w:pPr>
        <w:pStyle w:val="BodyText"/>
        <w:spacing w:before="29"/>
        <w:rPr>
          <w:sz w:val="21"/>
        </w:rPr>
      </w:pPr>
    </w:p>
    <w:p>
      <w:pPr>
        <w:spacing w:before="0"/>
        <w:ind w:left="2534" w:right="0" w:firstLine="0"/>
        <w:jc w:val="left"/>
        <w:rPr>
          <w:sz w:val="24"/>
        </w:rPr>
      </w:pPr>
      <w:r>
        <w:rPr>
          <w:w w:val="90"/>
          <w:sz w:val="24"/>
        </w:rPr>
        <w:t>Lactobacíllus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helveticus</w:t>
      </w:r>
    </w:p>
    <w:p>
      <w:pPr>
        <w:pStyle w:val="BodyText"/>
        <w:spacing w:line="273" w:lineRule="auto" w:before="52"/>
        <w:ind w:left="2919" w:right="5048" w:hanging="8"/>
      </w:pPr>
      <w:r>
        <w:rPr>
          <w:w w:val="85"/>
        </w:rPr>
        <w:t>ü•</w:t>
      </w:r>
      <w:r>
        <w:rPr>
          <w:spacing w:val="80"/>
        </w:rPr>
        <w:t> </w:t>
      </w:r>
      <w:r>
        <w:rPr>
          <w:w w:val="85"/>
        </w:rPr>
        <w:t>Produz peptideos com efeito calmante. </w:t>
      </w:r>
      <w:r>
        <w:rPr>
          <w:spacing w:val="-2"/>
          <w:w w:val="85"/>
        </w:rPr>
        <w:t>ü•</w:t>
      </w:r>
      <w:r>
        <w:rPr>
          <w:spacing w:val="54"/>
        </w:rPr>
        <w:t> </w:t>
      </w:r>
      <w:r>
        <w:rPr>
          <w:spacing w:val="-2"/>
          <w:w w:val="85"/>
        </w:rPr>
        <w:t>Associado</w:t>
      </w:r>
      <w:r>
        <w:rPr>
          <w:spacing w:val="-4"/>
          <w:w w:val="85"/>
        </w:rPr>
        <w:t> </w:t>
      </w:r>
      <w:r>
        <w:rPr>
          <w:color w:val="0F0F0F"/>
          <w:spacing w:val="-2"/>
          <w:w w:val="85"/>
        </w:rPr>
        <w:t>à</w:t>
      </w:r>
      <w:r>
        <w:rPr>
          <w:color w:val="0F0F0F"/>
          <w:spacing w:val="-4"/>
          <w:w w:val="85"/>
        </w:rPr>
        <w:t> </w:t>
      </w:r>
      <w:r>
        <w:rPr>
          <w:spacing w:val="-2"/>
          <w:w w:val="85"/>
        </w:rPr>
        <w:t>redução</w:t>
      </w:r>
      <w:r>
        <w:rPr>
          <w:spacing w:val="-9"/>
        </w:rPr>
        <w:t> </w:t>
      </w:r>
      <w:r>
        <w:rPr>
          <w:spacing w:val="-2"/>
          <w:w w:val="85"/>
        </w:rPr>
        <w:t>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pressão</w:t>
      </w:r>
      <w:r>
        <w:rPr>
          <w:spacing w:val="-6"/>
        </w:rPr>
        <w:t> </w:t>
      </w:r>
      <w:r>
        <w:rPr>
          <w:spacing w:val="-2"/>
          <w:w w:val="85"/>
        </w:rPr>
        <w:t>arterial.</w:t>
      </w:r>
    </w:p>
    <w:p>
      <w:pPr>
        <w:pStyle w:val="BodyText"/>
        <w:spacing w:line="252" w:lineRule="exact"/>
        <w:ind w:left="3272"/>
      </w:pPr>
      <w:r>
        <w:rPr>
          <w:w w:val="80"/>
        </w:rPr>
        <w:t>Aplicação</w:t>
      </w:r>
      <w:r>
        <w:rPr>
          <w:spacing w:val="3"/>
        </w:rPr>
        <w:t> </w:t>
      </w:r>
      <w:r>
        <w:rPr>
          <w:w w:val="80"/>
        </w:rPr>
        <w:t>em</w:t>
      </w:r>
      <w:r>
        <w:rPr>
          <w:spacing w:val="-4"/>
        </w:rPr>
        <w:t> </w:t>
      </w:r>
      <w:r>
        <w:rPr>
          <w:w w:val="80"/>
        </w:rPr>
        <w:t>saúde</w:t>
      </w:r>
      <w:r>
        <w:rPr>
          <w:spacing w:val="-11"/>
        </w:rPr>
        <w:t> </w:t>
      </w:r>
      <w:r>
        <w:rPr>
          <w:w w:val="80"/>
        </w:rPr>
        <w:t>mental</w:t>
      </w:r>
      <w:r>
        <w:rPr>
          <w:spacing w:val="3"/>
        </w:rPr>
        <w:t> </w:t>
      </w:r>
      <w:r>
        <w:rPr>
          <w:w w:val="80"/>
        </w:rPr>
        <w:t>e</w:t>
      </w:r>
      <w:r>
        <w:rPr>
          <w:spacing w:val="-5"/>
        </w:rPr>
        <w:t> </w:t>
      </w:r>
      <w:r>
        <w:rPr>
          <w:spacing w:val="-2"/>
          <w:w w:val="80"/>
        </w:rPr>
        <w:t>cardiovascular.</w:t>
      </w:r>
    </w:p>
    <w:p>
      <w:pPr>
        <w:pStyle w:val="BodyText"/>
        <w:spacing w:before="33"/>
      </w:pPr>
    </w:p>
    <w:p>
      <w:pPr>
        <w:pStyle w:val="Heading6"/>
      </w:pPr>
      <w:r>
        <w:rPr>
          <w:w w:val="85"/>
        </w:rPr>
        <w:t>Lactobacillus</w:t>
      </w:r>
      <w:r>
        <w:rPr>
          <w:spacing w:val="-6"/>
          <w:w w:val="85"/>
        </w:rPr>
        <w:t> </w:t>
      </w:r>
      <w:r>
        <w:rPr>
          <w:spacing w:val="-2"/>
          <w:w w:val="95"/>
        </w:rPr>
        <w:t>johnsoni</w:t>
      </w:r>
    </w:p>
    <w:p>
      <w:pPr>
        <w:pStyle w:val="ListParagraph"/>
        <w:numPr>
          <w:ilvl w:val="0"/>
          <w:numId w:val="16"/>
        </w:numPr>
        <w:tabs>
          <w:tab w:pos="3271" w:val="left" w:leader="none"/>
        </w:tabs>
        <w:spacing w:line="240" w:lineRule="auto" w:before="29" w:after="0"/>
        <w:ind w:left="3271" w:right="0" w:hanging="264"/>
        <w:jc w:val="left"/>
        <w:rPr>
          <w:color w:val="161616"/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1705355</wp:posOffset>
            </wp:positionH>
            <wp:positionV relativeFrom="paragraph">
              <wp:posOffset>431363</wp:posOffset>
            </wp:positionV>
            <wp:extent cx="4974336" cy="77724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0"/>
          <w:sz w:val="24"/>
        </w:rPr>
        <w:t>AuXilia</w:t>
      </w:r>
      <w:r>
        <w:rPr>
          <w:spacing w:val="6"/>
          <w:sz w:val="24"/>
        </w:rPr>
        <w:t> </w:t>
      </w:r>
      <w:r>
        <w:rPr>
          <w:w w:val="70"/>
          <w:sz w:val="24"/>
        </w:rPr>
        <w:t>na</w:t>
      </w:r>
      <w:r>
        <w:rPr>
          <w:spacing w:val="5"/>
          <w:sz w:val="24"/>
        </w:rPr>
        <w:t> </w:t>
      </w:r>
      <w:r>
        <w:rPr>
          <w:w w:val="70"/>
          <w:sz w:val="24"/>
        </w:rPr>
        <w:t>prote§ao</w:t>
      </w:r>
      <w:r>
        <w:rPr>
          <w:spacing w:val="13"/>
          <w:sz w:val="24"/>
        </w:rPr>
        <w:t> </w:t>
      </w:r>
      <w:r>
        <w:rPr>
          <w:w w:val="70"/>
          <w:sz w:val="24"/>
        </w:rPr>
        <w:t>contra</w:t>
      </w:r>
      <w:r>
        <w:rPr>
          <w:spacing w:val="6"/>
          <w:sz w:val="24"/>
        </w:rPr>
        <w:t> </w:t>
      </w:r>
      <w:r>
        <w:rPr>
          <w:w w:val="70"/>
          <w:sz w:val="24"/>
        </w:rPr>
        <w:t>Helicobacter</w:t>
      </w:r>
      <w:r>
        <w:rPr>
          <w:spacing w:val="36"/>
          <w:sz w:val="24"/>
        </w:rPr>
        <w:t> </w:t>
      </w:r>
      <w:r>
        <w:rPr>
          <w:spacing w:val="-2"/>
          <w:w w:val="70"/>
          <w:sz w:val="24"/>
        </w:rPr>
        <w:t>pylori.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5234" w:top="740" w:bottom="5420" w:left="141" w:right="141"/>
        </w:sectPr>
      </w:pPr>
    </w:p>
    <w:p>
      <w:pPr>
        <w:spacing w:line="256" w:lineRule="auto" w:before="76"/>
        <w:ind w:left="2694" w:right="5903" w:hanging="8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1714500</wp:posOffset>
            </wp:positionH>
            <wp:positionV relativeFrom="page">
              <wp:posOffset>7584947</wp:posOffset>
            </wp:positionV>
            <wp:extent cx="480060" cy="466344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  <w:sz w:val="24"/>
        </w:rPr>
        <w:t>ü•</w:t>
      </w:r>
      <w:r>
        <w:rPr>
          <w:spacing w:val="80"/>
          <w:sz w:val="24"/>
        </w:rPr>
        <w:t> </w:t>
      </w:r>
      <w:r>
        <w:rPr>
          <w:w w:val="75"/>
          <w:sz w:val="24"/>
        </w:rPr>
        <w:t>Estimula</w:t>
      </w:r>
      <w:r>
        <w:rPr>
          <w:sz w:val="24"/>
        </w:rPr>
        <w:t> </w:t>
      </w:r>
      <w:r>
        <w:rPr>
          <w:w w:val="75"/>
          <w:sz w:val="24"/>
        </w:rPr>
        <w:t>o</w:t>
      </w:r>
      <w:r>
        <w:rPr>
          <w:spacing w:val="-3"/>
          <w:w w:val="75"/>
          <w:sz w:val="24"/>
        </w:rPr>
        <w:t> </w:t>
      </w:r>
      <w:r>
        <w:rPr>
          <w:w w:val="75"/>
          <w:sz w:val="24"/>
        </w:rPr>
        <w:t>sistema</w:t>
      </w:r>
      <w:r>
        <w:rPr>
          <w:spacing w:val="-16"/>
          <w:sz w:val="24"/>
        </w:rPr>
        <w:t> </w:t>
      </w:r>
      <w:r>
        <w:rPr>
          <w:w w:val="75"/>
          <w:sz w:val="24"/>
        </w:rPr>
        <w:t>imunológico. ü•</w:t>
      </w:r>
      <w:r>
        <w:rPr>
          <w:spacing w:val="48"/>
          <w:w w:val="150"/>
          <w:sz w:val="24"/>
        </w:rPr>
        <w:t> </w:t>
      </w:r>
      <w:r>
        <w:rPr>
          <w:w w:val="75"/>
          <w:sz w:val="24"/>
        </w:rPr>
        <w:t>Melhora</w:t>
      </w:r>
      <w:r>
        <w:rPr>
          <w:spacing w:val="-2"/>
          <w:sz w:val="24"/>
        </w:rPr>
        <w:t> </w:t>
      </w:r>
      <w:r>
        <w:rPr>
          <w:w w:val="75"/>
          <w:sz w:val="24"/>
        </w:rPr>
        <w:t>a</w:t>
      </w:r>
      <w:r>
        <w:rPr>
          <w:spacing w:val="-17"/>
          <w:sz w:val="24"/>
        </w:rPr>
        <w:t> </w:t>
      </w:r>
      <w:r>
        <w:rPr>
          <w:w w:val="75"/>
          <w:sz w:val="24"/>
        </w:rPr>
        <w:t>digestão</w:t>
      </w:r>
      <w:r>
        <w:rPr>
          <w:spacing w:val="-2"/>
          <w:sz w:val="24"/>
        </w:rPr>
        <w:t> </w:t>
      </w:r>
      <w:r>
        <w:rPr>
          <w:w w:val="75"/>
          <w:sz w:val="24"/>
        </w:rPr>
        <w:t>de</w:t>
      </w:r>
      <w:r>
        <w:rPr>
          <w:spacing w:val="-1"/>
          <w:w w:val="75"/>
          <w:sz w:val="24"/>
        </w:rPr>
        <w:t> </w:t>
      </w:r>
      <w:r>
        <w:rPr>
          <w:spacing w:val="-2"/>
          <w:w w:val="75"/>
          <w:sz w:val="24"/>
        </w:rPr>
        <w:t>laticínios.</w:t>
      </w:r>
    </w:p>
    <w:p>
      <w:pPr>
        <w:pStyle w:val="Heading6"/>
        <w:spacing w:before="226"/>
        <w:ind w:left="2309"/>
      </w:pPr>
      <w:r>
        <w:rPr>
          <w:w w:val="80"/>
        </w:rPr>
        <w:t>Lactobacillus</w:t>
      </w:r>
      <w:r>
        <w:rPr>
          <w:spacing w:val="44"/>
        </w:rPr>
        <w:t> </w:t>
      </w:r>
      <w:r>
        <w:rPr>
          <w:spacing w:val="-2"/>
          <w:w w:val="90"/>
        </w:rPr>
        <w:t>paracasei</w:t>
      </w:r>
    </w:p>
    <w:p>
      <w:pPr>
        <w:spacing w:before="37"/>
        <w:ind w:left="2694" w:right="0" w:firstLine="0"/>
        <w:jc w:val="left"/>
        <w:rPr>
          <w:sz w:val="24"/>
        </w:rPr>
      </w:pPr>
      <w:r>
        <w:rPr>
          <w:spacing w:val="-2"/>
          <w:w w:val="80"/>
          <w:sz w:val="24"/>
        </w:rPr>
        <w:t>ü•</w:t>
      </w:r>
      <w:r>
        <w:rPr>
          <w:spacing w:val="56"/>
          <w:sz w:val="24"/>
        </w:rPr>
        <w:t> </w:t>
      </w:r>
      <w:r>
        <w:rPr>
          <w:spacing w:val="-2"/>
          <w:w w:val="80"/>
          <w:sz w:val="24"/>
        </w:rPr>
        <w:t>Efeito</w:t>
      </w:r>
      <w:r>
        <w:rPr>
          <w:spacing w:val="-14"/>
          <w:sz w:val="24"/>
        </w:rPr>
        <w:t> </w:t>
      </w:r>
      <w:r>
        <w:rPr>
          <w:spacing w:val="-2"/>
          <w:w w:val="80"/>
          <w:sz w:val="24"/>
        </w:rPr>
        <w:t>imunomod</w:t>
      </w:r>
      <w:r>
        <w:rPr>
          <w:spacing w:val="20"/>
          <w:sz w:val="24"/>
        </w:rPr>
        <w:t> </w:t>
      </w:r>
      <w:r>
        <w:rPr>
          <w:spacing w:val="-2"/>
          <w:w w:val="80"/>
          <w:sz w:val="24"/>
        </w:rPr>
        <w:t>lador.</w:t>
      </w:r>
    </w:p>
    <w:p>
      <w:pPr>
        <w:spacing w:line="256" w:lineRule="auto" w:before="12"/>
        <w:ind w:left="2694" w:right="5092" w:firstLine="61"/>
        <w:jc w:val="left"/>
        <w:rPr>
          <w:sz w:val="24"/>
        </w:rPr>
      </w:pPr>
      <w:r>
        <w:rPr>
          <w:color w:val="0F0F0F"/>
          <w:w w:val="75"/>
          <w:sz w:val="24"/>
        </w:rPr>
        <w:t>t°</w:t>
      </w:r>
      <w:r>
        <w:rPr>
          <w:color w:val="0F0F0F"/>
          <w:spacing w:val="55"/>
          <w:sz w:val="24"/>
        </w:rPr>
        <w:t> </w:t>
      </w:r>
      <w:r>
        <w:rPr>
          <w:w w:val="75"/>
          <w:sz w:val="24"/>
        </w:rPr>
        <w:t>Auxilia</w:t>
      </w:r>
      <w:r>
        <w:rPr>
          <w:spacing w:val="-17"/>
          <w:sz w:val="24"/>
        </w:rPr>
        <w:t> </w:t>
      </w:r>
      <w:r>
        <w:rPr>
          <w:w w:val="75"/>
          <w:sz w:val="24"/>
        </w:rPr>
        <w:t>em</w:t>
      </w:r>
      <w:r>
        <w:rPr>
          <w:spacing w:val="-17"/>
          <w:sz w:val="24"/>
        </w:rPr>
        <w:t> </w:t>
      </w:r>
      <w:r>
        <w:rPr>
          <w:w w:val="75"/>
          <w:sz w:val="24"/>
        </w:rPr>
        <w:t>alergias,</w:t>
      </w:r>
      <w:r>
        <w:rPr>
          <w:spacing w:val="-16"/>
          <w:sz w:val="24"/>
        </w:rPr>
        <w:t> </w:t>
      </w:r>
      <w:r>
        <w:rPr>
          <w:w w:val="75"/>
          <w:sz w:val="24"/>
        </w:rPr>
        <w:t>dermatites</w:t>
      </w:r>
      <w:r>
        <w:rPr>
          <w:spacing w:val="-5"/>
          <w:sz w:val="24"/>
        </w:rPr>
        <w:t> </w:t>
      </w:r>
      <w:r>
        <w:rPr>
          <w:w w:val="75"/>
          <w:sz w:val="24"/>
        </w:rPr>
        <w:t>e</w:t>
      </w:r>
      <w:r>
        <w:rPr>
          <w:spacing w:val="-17"/>
          <w:sz w:val="24"/>
        </w:rPr>
        <w:t> </w:t>
      </w:r>
      <w:r>
        <w:rPr>
          <w:w w:val="75"/>
          <w:sz w:val="24"/>
        </w:rPr>
        <w:t>disbiose. </w:t>
      </w:r>
      <w:r>
        <w:rPr>
          <w:color w:val="111111"/>
          <w:w w:val="80"/>
          <w:sz w:val="24"/>
        </w:rPr>
        <w:t>ü°</w:t>
      </w:r>
      <w:r>
        <w:rPr>
          <w:color w:val="111111"/>
          <w:spacing w:val="67"/>
          <w:sz w:val="24"/>
        </w:rPr>
        <w:t> </w:t>
      </w:r>
      <w:r>
        <w:rPr>
          <w:w w:val="80"/>
          <w:sz w:val="24"/>
        </w:rPr>
        <w:t>Fortalece a</w:t>
      </w:r>
      <w:r>
        <w:rPr>
          <w:spacing w:val="-10"/>
          <w:w w:val="80"/>
          <w:sz w:val="24"/>
        </w:rPr>
        <w:t> </w:t>
      </w:r>
      <w:r>
        <w:rPr>
          <w:w w:val="80"/>
          <w:sz w:val="24"/>
        </w:rPr>
        <w:t>barreira intestinal.</w:t>
      </w:r>
    </w:p>
    <w:p>
      <w:pPr>
        <w:spacing w:before="251"/>
        <w:ind w:left="2311" w:right="0" w:firstLine="0"/>
        <w:jc w:val="left"/>
        <w:rPr>
          <w:sz w:val="24"/>
        </w:rPr>
      </w:pPr>
      <w:r>
        <w:rPr>
          <w:w w:val="90"/>
          <w:sz w:val="24"/>
        </w:rPr>
        <w:t>Lactobacillus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plantarur«</w:t>
      </w:r>
    </w:p>
    <w:p>
      <w:pPr>
        <w:pStyle w:val="BodyText"/>
        <w:spacing w:before="53"/>
        <w:ind w:left="2688"/>
      </w:pPr>
      <w:r>
        <w:rPr>
          <w:w w:val="85"/>
        </w:rPr>
        <w:t>ü•</w:t>
      </w:r>
      <w:r>
        <w:rPr>
          <w:spacing w:val="76"/>
        </w:rPr>
        <w:t> </w:t>
      </w:r>
      <w:r>
        <w:rPr>
          <w:w w:val="85"/>
        </w:rPr>
        <w:t>Cepa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ação</w:t>
      </w:r>
      <w:r>
        <w:rPr>
          <w:spacing w:val="-5"/>
          <w:w w:val="85"/>
        </w:rPr>
        <w:t> </w:t>
      </w:r>
      <w:r>
        <w:rPr>
          <w:w w:val="85"/>
        </w:rPr>
        <w:t>anti-</w:t>
      </w:r>
      <w:r>
        <w:rPr>
          <w:spacing w:val="-2"/>
          <w:w w:val="85"/>
        </w:rPr>
        <w:t>inâamatória.</w:t>
      </w:r>
    </w:p>
    <w:p>
      <w:pPr>
        <w:spacing w:before="44"/>
        <w:ind w:left="2682" w:right="0" w:firstLine="0"/>
        <w:jc w:val="left"/>
        <w:rPr>
          <w:sz w:val="21"/>
        </w:rPr>
      </w:pPr>
      <w:r>
        <w:rPr>
          <w:w w:val="85"/>
          <w:sz w:val="21"/>
        </w:rPr>
        <w:t>ü•</w:t>
      </w:r>
      <w:r>
        <w:rPr>
          <w:spacing w:val="78"/>
          <w:w w:val="150"/>
          <w:sz w:val="21"/>
        </w:rPr>
        <w:t> </w:t>
      </w:r>
      <w:r>
        <w:rPr>
          <w:w w:val="85"/>
          <w:sz w:val="21"/>
        </w:rPr>
        <w:t>Reduz</w:t>
      </w:r>
      <w:r>
        <w:rPr>
          <w:spacing w:val="2"/>
          <w:sz w:val="21"/>
        </w:rPr>
        <w:t> </w:t>
      </w:r>
      <w:r>
        <w:rPr>
          <w:w w:val="85"/>
          <w:sz w:val="21"/>
        </w:rPr>
        <w:t>distensão</w:t>
      </w:r>
      <w:r>
        <w:rPr>
          <w:spacing w:val="12"/>
          <w:sz w:val="21"/>
        </w:rPr>
        <w:t> </w:t>
      </w:r>
      <w:r>
        <w:rPr>
          <w:w w:val="85"/>
          <w:sz w:val="21"/>
        </w:rPr>
        <w:t>abdominal,</w:t>
      </w:r>
      <w:r>
        <w:rPr>
          <w:spacing w:val="11"/>
          <w:sz w:val="21"/>
        </w:rPr>
        <w:t> </w:t>
      </w:r>
      <w:r>
        <w:rPr>
          <w:w w:val="85"/>
          <w:sz w:val="21"/>
        </w:rPr>
        <w:t>SII</w:t>
      </w:r>
      <w:r>
        <w:rPr>
          <w:spacing w:val="-5"/>
          <w:sz w:val="21"/>
        </w:rPr>
        <w:t> </w:t>
      </w:r>
      <w:r>
        <w:rPr>
          <w:w w:val="85"/>
          <w:sz w:val="21"/>
        </w:rPr>
        <w:t>e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permeabilidade.</w:t>
      </w:r>
    </w:p>
    <w:p>
      <w:pPr>
        <w:pStyle w:val="BodyText"/>
        <w:spacing w:before="45"/>
        <w:ind w:left="2688"/>
      </w:pPr>
      <w:r>
        <w:rPr>
          <w:w w:val="85"/>
        </w:rPr>
        <w:t>ü•</w:t>
      </w:r>
      <w:r>
        <w:rPr>
          <w:spacing w:val="55"/>
        </w:rPr>
        <w:t> </w:t>
      </w:r>
      <w:r>
        <w:rPr>
          <w:w w:val="85"/>
        </w:rPr>
        <w:t>Forte</w:t>
      </w:r>
      <w:r>
        <w:rPr>
          <w:spacing w:val="-6"/>
          <w:w w:val="85"/>
        </w:rPr>
        <w:t> </w:t>
      </w:r>
      <w:r>
        <w:rPr>
          <w:w w:val="85"/>
        </w:rPr>
        <w:t>adesáo</w:t>
      </w:r>
      <w:r>
        <w:rPr>
          <w:spacing w:val="-6"/>
          <w:w w:val="85"/>
        </w:rPr>
        <w:t> </w:t>
      </w:r>
      <w:r>
        <w:rPr>
          <w:w w:val="85"/>
        </w:rPr>
        <w:t>ao</w:t>
      </w:r>
      <w:r>
        <w:rPr>
          <w:spacing w:val="-6"/>
          <w:w w:val="85"/>
        </w:rPr>
        <w:t> </w:t>
      </w:r>
      <w:r>
        <w:rPr>
          <w:w w:val="85"/>
        </w:rPr>
        <w:t>epitélio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intestinal.</w:t>
      </w:r>
    </w:p>
    <w:p>
      <w:pPr>
        <w:pStyle w:val="Heading6"/>
        <w:spacing w:before="245"/>
        <w:ind w:left="2306"/>
        <w:rPr>
          <w:rFonts w:ascii="Calibri"/>
        </w:rPr>
      </w:pPr>
      <w:r>
        <w:rPr>
          <w:rFonts w:ascii="Calibri"/>
          <w:w w:val="90"/>
        </w:rPr>
        <w:t>Lactobacillus</w:t>
      </w:r>
      <w:r>
        <w:rPr>
          <w:rFonts w:ascii="Calibri"/>
          <w:spacing w:val="28"/>
        </w:rPr>
        <w:t> </w:t>
      </w:r>
      <w:r>
        <w:rPr>
          <w:rFonts w:ascii="Calibri"/>
          <w:spacing w:val="-2"/>
        </w:rPr>
        <w:t>reuteri</w:t>
      </w:r>
    </w:p>
    <w:p>
      <w:pPr>
        <w:spacing w:line="242" w:lineRule="auto" w:before="12"/>
        <w:ind w:left="2685" w:right="4619" w:firstLine="1"/>
        <w:jc w:val="left"/>
        <w:rPr>
          <w:rFonts w:ascii="Calibri" w:hAnsi="Calibri"/>
          <w:sz w:val="24"/>
        </w:rPr>
      </w:pPr>
      <w:r>
        <w:rPr>
          <w:rFonts w:ascii="Calibri" w:hAnsi="Calibri"/>
          <w:w w:val="80"/>
          <w:sz w:val="24"/>
        </w:rPr>
        <w:t>••</w:t>
      </w:r>
      <w:r>
        <w:rPr>
          <w:rFonts w:ascii="Calibri" w:hAnsi="Calibri"/>
          <w:spacing w:val="71"/>
          <w:sz w:val="24"/>
        </w:rPr>
        <w:t> </w:t>
      </w:r>
      <w:r>
        <w:rPr>
          <w:rFonts w:ascii="Calibri" w:hAnsi="Calibri"/>
          <w:w w:val="80"/>
          <w:sz w:val="24"/>
        </w:rPr>
        <w:t>Efeito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positivo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w w:val="80"/>
          <w:sz w:val="24"/>
        </w:rPr>
        <w:t>no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humor,</w:t>
      </w:r>
      <w:r>
        <w:rPr>
          <w:rFonts w:ascii="Calibri" w:hAnsi="Calibri"/>
          <w:spacing w:val="8"/>
          <w:sz w:val="24"/>
        </w:rPr>
        <w:t> </w:t>
      </w:r>
      <w:r>
        <w:rPr>
          <w:rFonts w:ascii="Calibri" w:hAnsi="Calibri"/>
          <w:w w:val="80"/>
          <w:sz w:val="24"/>
        </w:rPr>
        <w:t>sono e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comportamento </w:t>
      </w:r>
      <w:r>
        <w:rPr>
          <w:rFonts w:ascii="Calibri" w:hAnsi="Calibri"/>
          <w:w w:val="85"/>
          <w:sz w:val="24"/>
        </w:rPr>
        <w:t>ü°</w:t>
      </w:r>
      <w:r>
        <w:rPr>
          <w:rFonts w:ascii="Calibri" w:hAnsi="Calibri"/>
          <w:spacing w:val="80"/>
          <w:sz w:val="24"/>
        </w:rPr>
        <w:t> </w:t>
      </w:r>
      <w:r>
        <w:rPr>
          <w:rFonts w:ascii="Calibri" w:hAnsi="Calibri"/>
          <w:w w:val="85"/>
          <w:sz w:val="24"/>
        </w:rPr>
        <w:t>Promove produção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de serotonina.</w:t>
      </w:r>
    </w:p>
    <w:p>
      <w:pPr>
        <w:spacing w:line="292" w:lineRule="exact" w:before="0"/>
        <w:ind w:left="2685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w w:val="80"/>
          <w:sz w:val="24"/>
        </w:rPr>
        <w:t>ü°</w:t>
      </w:r>
      <w:r>
        <w:rPr>
          <w:rFonts w:ascii="Calibri" w:hAnsi="Calibri"/>
          <w:spacing w:val="35"/>
          <w:sz w:val="24"/>
        </w:rPr>
        <w:t>  </w:t>
      </w:r>
      <w:r>
        <w:rPr>
          <w:rFonts w:ascii="Calibri" w:hAnsi="Calibri"/>
          <w:w w:val="80"/>
          <w:sz w:val="24"/>
        </w:rPr>
        <w:t>Atua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w w:val="80"/>
          <w:sz w:val="24"/>
        </w:rPr>
        <w:t>em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w w:val="80"/>
          <w:sz w:val="24"/>
        </w:rPr>
        <w:t>saúde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w w:val="80"/>
          <w:sz w:val="24"/>
        </w:rPr>
        <w:t>oral,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w w:val="80"/>
          <w:sz w:val="24"/>
        </w:rPr>
        <w:t>vaginaT</w:t>
      </w:r>
      <w:r>
        <w:rPr>
          <w:rFonts w:ascii="Calibri" w:hAnsi="Calibri"/>
          <w:spacing w:val="8"/>
          <w:sz w:val="24"/>
        </w:rPr>
        <w:t> </w:t>
      </w:r>
      <w:r>
        <w:rPr>
          <w:rFonts w:ascii="Calibri" w:hAnsi="Calibri"/>
          <w:w w:val="80"/>
          <w:sz w:val="24"/>
        </w:rPr>
        <w:t>e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spacing w:val="-2"/>
          <w:w w:val="80"/>
          <w:sz w:val="24"/>
        </w:rPr>
        <w:t>intestinal.</w:t>
      </w:r>
    </w:p>
    <w:p>
      <w:pPr>
        <w:spacing w:before="257"/>
        <w:ind w:left="2311" w:right="0" w:firstLine="0"/>
        <w:jc w:val="left"/>
        <w:rPr>
          <w:sz w:val="24"/>
        </w:rPr>
      </w:pPr>
      <w:r>
        <w:rPr>
          <w:w w:val="90"/>
          <w:sz w:val="24"/>
        </w:rPr>
        <w:t>Lactobacillus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rhamnosus</w:t>
      </w:r>
    </w:p>
    <w:p>
      <w:pPr>
        <w:pStyle w:val="BodyText"/>
        <w:spacing w:before="53"/>
        <w:ind w:left="2688"/>
      </w:pPr>
      <w:r>
        <w:rPr>
          <w:w w:val="80"/>
        </w:rPr>
        <w:t>ü•</w:t>
      </w:r>
      <w:r>
        <w:rPr>
          <w:spacing w:val="38"/>
        </w:rPr>
        <w:t>  </w:t>
      </w:r>
      <w:r>
        <w:rPr>
          <w:w w:val="80"/>
        </w:rPr>
        <w:t>Ampla</w:t>
      </w:r>
      <w:r>
        <w:rPr>
          <w:spacing w:val="-2"/>
        </w:rPr>
        <w:t> </w:t>
      </w:r>
      <w:r>
        <w:rPr>
          <w:w w:val="80"/>
        </w:rPr>
        <w:t>atuação</w:t>
      </w:r>
      <w:r>
        <w:rPr>
          <w:spacing w:val="-2"/>
        </w:rPr>
        <w:t> </w:t>
      </w:r>
      <w:r>
        <w:rPr>
          <w:w w:val="80"/>
        </w:rPr>
        <w:t>em</w:t>
      </w:r>
      <w:r>
        <w:rPr>
          <w:spacing w:val="-2"/>
          <w:w w:val="80"/>
        </w:rPr>
        <w:t> </w:t>
      </w:r>
      <w:r>
        <w:rPr>
          <w:w w:val="80"/>
        </w:rPr>
        <w:t>imunidade,</w:t>
      </w:r>
      <w:r>
        <w:rPr>
          <w:spacing w:val="16"/>
        </w:rPr>
        <w:t> </w:t>
      </w:r>
      <w:r>
        <w:rPr>
          <w:w w:val="80"/>
        </w:rPr>
        <w:t>saúde</w:t>
      </w:r>
      <w:r>
        <w:rPr>
          <w:spacing w:val="-4"/>
        </w:rPr>
        <w:t> </w:t>
      </w:r>
      <w:r>
        <w:rPr>
          <w:w w:val="80"/>
        </w:rPr>
        <w:t>digestiva</w:t>
      </w:r>
      <w:r>
        <w:rPr>
          <w:spacing w:val="10"/>
        </w:rPr>
        <w:t> </w:t>
      </w:r>
      <w:r>
        <w:rPr>
          <w:w w:val="80"/>
        </w:rPr>
        <w:t>e</w:t>
      </w:r>
      <w:r>
        <w:rPr>
          <w:spacing w:val="-3"/>
          <w:w w:val="80"/>
        </w:rPr>
        <w:t> </w:t>
      </w:r>
      <w:r>
        <w:rPr>
          <w:spacing w:val="-2"/>
          <w:w w:val="80"/>
        </w:rPr>
        <w:t>alergias.</w:t>
      </w:r>
    </w:p>
    <w:p>
      <w:pPr>
        <w:spacing w:line="285" w:lineRule="auto" w:before="44"/>
        <w:ind w:left="2689" w:right="3939" w:firstLine="359"/>
        <w:jc w:val="left"/>
        <w:rPr>
          <w:sz w:val="21"/>
        </w:rPr>
      </w:pPr>
      <w:r>
        <w:rPr>
          <w:w w:val="85"/>
          <w:sz w:val="21"/>
        </w:rPr>
        <w:t>Auxilia na prevenção</w:t>
      </w:r>
      <w:r>
        <w:rPr>
          <w:sz w:val="21"/>
        </w:rPr>
        <w:t> </w:t>
      </w:r>
      <w:r>
        <w:rPr>
          <w:w w:val="85"/>
          <w:sz w:val="21"/>
        </w:rPr>
        <w:t>de diarreia </w:t>
      </w:r>
      <w:r>
        <w:rPr>
          <w:color w:val="0E0E0E"/>
          <w:w w:val="85"/>
          <w:sz w:val="21"/>
        </w:rPr>
        <w:t>e</w:t>
      </w:r>
      <w:r>
        <w:rPr>
          <w:color w:val="0E0E0E"/>
          <w:spacing w:val="-6"/>
          <w:w w:val="85"/>
          <w:sz w:val="21"/>
        </w:rPr>
        <w:t> </w:t>
      </w:r>
      <w:r>
        <w:rPr>
          <w:w w:val="85"/>
          <w:sz w:val="21"/>
        </w:rPr>
        <w:t>infecções respiratórias. </w:t>
      </w:r>
      <w:r>
        <w:rPr>
          <w:w w:val="95"/>
          <w:sz w:val="21"/>
        </w:rPr>
        <w:t>ü•</w:t>
      </w:r>
      <w:r>
        <w:rPr>
          <w:spacing w:val="65"/>
          <w:sz w:val="21"/>
        </w:rPr>
        <w:t> </w:t>
      </w:r>
      <w:r>
        <w:rPr>
          <w:w w:val="95"/>
          <w:sz w:val="21"/>
        </w:rPr>
        <w:t>Cepa</w:t>
      </w:r>
      <w:r>
        <w:rPr>
          <w:spacing w:val="-12"/>
          <w:w w:val="95"/>
          <w:sz w:val="21"/>
        </w:rPr>
        <w:t> </w:t>
      </w:r>
      <w:r>
        <w:rPr>
          <w:w w:val="95"/>
          <w:sz w:val="21"/>
        </w:rPr>
        <w:t>GG</w:t>
      </w:r>
      <w:r>
        <w:rPr>
          <w:spacing w:val="-12"/>
          <w:w w:val="95"/>
          <w:sz w:val="21"/>
        </w:rPr>
        <w:t> </w:t>
      </w:r>
      <w:r>
        <w:rPr>
          <w:w w:val="95"/>
          <w:sz w:val="21"/>
        </w:rPr>
        <w:t>é</w:t>
      </w:r>
      <w:r>
        <w:rPr>
          <w:spacing w:val="-11"/>
          <w:w w:val="95"/>
          <w:sz w:val="21"/>
        </w:rPr>
        <w:t> </w:t>
      </w:r>
      <w:r>
        <w:rPr>
          <w:w w:val="95"/>
          <w:sz w:val="21"/>
        </w:rPr>
        <w:t>bem</w:t>
      </w:r>
      <w:r>
        <w:rPr>
          <w:spacing w:val="-10"/>
          <w:w w:val="95"/>
          <w:sz w:val="21"/>
        </w:rPr>
        <w:t> </w:t>
      </w:r>
      <w:r>
        <w:rPr>
          <w:w w:val="95"/>
          <w:sz w:val="21"/>
        </w:rPr>
        <w:t>estudada.</w:t>
      </w:r>
    </w:p>
    <w:p>
      <w:pPr>
        <w:spacing w:before="225"/>
        <w:ind w:left="2311" w:right="0" w:firstLine="0"/>
        <w:jc w:val="left"/>
        <w:rPr>
          <w:sz w:val="24"/>
        </w:rPr>
      </w:pPr>
      <w:r>
        <w:rPr>
          <w:w w:val="90"/>
          <w:sz w:val="24"/>
        </w:rPr>
        <w:t>Lactobacillus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salivarius</w:t>
      </w:r>
    </w:p>
    <w:p>
      <w:pPr>
        <w:spacing w:before="69"/>
        <w:ind w:left="2689" w:right="0" w:firstLine="0"/>
        <w:jc w:val="left"/>
        <w:rPr>
          <w:sz w:val="21"/>
        </w:rPr>
      </w:pPr>
      <w:r>
        <w:rPr>
          <w:w w:val="90"/>
          <w:sz w:val="21"/>
        </w:rPr>
        <w:t>ü•</w:t>
      </w:r>
      <w:r>
        <w:rPr>
          <w:spacing w:val="60"/>
          <w:sz w:val="21"/>
        </w:rPr>
        <w:t> </w:t>
      </w:r>
      <w:r>
        <w:rPr>
          <w:w w:val="90"/>
          <w:sz w:val="21"/>
        </w:rPr>
        <w:t>Produz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substâncias</w:t>
      </w:r>
      <w:r>
        <w:rPr>
          <w:spacing w:val="-6"/>
          <w:sz w:val="21"/>
        </w:rPr>
        <w:t> </w:t>
      </w:r>
      <w:r>
        <w:rPr>
          <w:spacing w:val="-2"/>
          <w:w w:val="90"/>
          <w:sz w:val="21"/>
        </w:rPr>
        <w:t>antimicrobianas.</w:t>
      </w:r>
    </w:p>
    <w:p>
      <w:pPr>
        <w:spacing w:before="47"/>
        <w:ind w:left="2689" w:right="0" w:firstLine="0"/>
        <w:jc w:val="left"/>
        <w:rPr>
          <w:sz w:val="21"/>
        </w:rPr>
      </w:pPr>
      <w:r>
        <w:rPr>
          <w:color w:val="080808"/>
          <w:w w:val="85"/>
          <w:sz w:val="21"/>
        </w:rPr>
        <w:t>ü•</w:t>
      </w:r>
      <w:r>
        <w:rPr>
          <w:color w:val="080808"/>
          <w:spacing w:val="28"/>
          <w:sz w:val="21"/>
        </w:rPr>
        <w:t>  </w:t>
      </w:r>
      <w:r>
        <w:rPr>
          <w:w w:val="85"/>
          <w:sz w:val="21"/>
        </w:rPr>
        <w:t>Atua</w:t>
      </w:r>
      <w:r>
        <w:rPr>
          <w:spacing w:val="6"/>
          <w:sz w:val="21"/>
        </w:rPr>
        <w:t> </w:t>
      </w:r>
      <w:r>
        <w:rPr>
          <w:w w:val="85"/>
          <w:sz w:val="21"/>
        </w:rPr>
        <w:t>em</w:t>
      </w:r>
      <w:r>
        <w:rPr>
          <w:spacing w:val="-8"/>
          <w:sz w:val="21"/>
        </w:rPr>
        <w:t> </w:t>
      </w:r>
      <w:r>
        <w:rPr>
          <w:w w:val="85"/>
          <w:sz w:val="21"/>
        </w:rPr>
        <w:t>saúde</w:t>
      </w:r>
      <w:r>
        <w:rPr>
          <w:sz w:val="21"/>
        </w:rPr>
        <w:t> </w:t>
      </w:r>
      <w:r>
        <w:rPr>
          <w:w w:val="85"/>
          <w:sz w:val="21"/>
        </w:rPr>
        <w:t>oral,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imunidade</w:t>
      </w:r>
      <w:r>
        <w:rPr>
          <w:spacing w:val="6"/>
          <w:sz w:val="21"/>
        </w:rPr>
        <w:t> </w:t>
      </w:r>
      <w:r>
        <w:rPr>
          <w:w w:val="85"/>
          <w:sz w:val="21"/>
        </w:rPr>
        <w:t>e</w:t>
      </w:r>
      <w:r>
        <w:rPr>
          <w:spacing w:val="-5"/>
          <w:w w:val="85"/>
          <w:sz w:val="21"/>
        </w:rPr>
        <w:t> </w:t>
      </w:r>
      <w:r>
        <w:rPr>
          <w:spacing w:val="-2"/>
          <w:w w:val="85"/>
          <w:sz w:val="21"/>
        </w:rPr>
        <w:t>inflamação.</w:t>
      </w:r>
    </w:p>
    <w:p>
      <w:pPr>
        <w:pStyle w:val="BodyText"/>
        <w:spacing w:before="36"/>
        <w:rPr>
          <w:sz w:val="21"/>
        </w:rPr>
      </w:pPr>
    </w:p>
    <w:p>
      <w:pPr>
        <w:spacing w:before="0"/>
        <w:ind w:left="2311" w:right="0" w:firstLine="0"/>
        <w:jc w:val="left"/>
        <w:rPr>
          <w:sz w:val="24"/>
        </w:rPr>
      </w:pPr>
      <w:r>
        <w:rPr>
          <w:w w:val="90"/>
          <w:sz w:val="24"/>
        </w:rPr>
        <w:t>Lactococcus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lactis</w:t>
      </w:r>
    </w:p>
    <w:p>
      <w:pPr>
        <w:spacing w:before="54"/>
        <w:ind w:left="2757" w:right="0" w:firstLine="0"/>
        <w:jc w:val="left"/>
        <w:rPr>
          <w:sz w:val="21"/>
        </w:rPr>
      </w:pPr>
      <w:r>
        <w:rPr>
          <w:w w:val="85"/>
          <w:sz w:val="21"/>
        </w:rPr>
        <w:t>t•</w:t>
      </w:r>
      <w:r>
        <w:rPr>
          <w:spacing w:val="70"/>
          <w:w w:val="150"/>
          <w:sz w:val="21"/>
        </w:rPr>
        <w:t> </w:t>
      </w:r>
      <w:r>
        <w:rPr>
          <w:w w:val="85"/>
          <w:sz w:val="21"/>
        </w:rPr>
        <w:t>Aplicação</w:t>
      </w:r>
      <w:r>
        <w:rPr>
          <w:spacing w:val="3"/>
          <w:sz w:val="21"/>
        </w:rPr>
        <w:t> </w:t>
      </w:r>
      <w:r>
        <w:rPr>
          <w:w w:val="85"/>
          <w:sz w:val="21"/>
        </w:rPr>
        <w:t>em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inflamação</w:t>
      </w:r>
      <w:r>
        <w:rPr>
          <w:spacing w:val="3"/>
          <w:sz w:val="21"/>
        </w:rPr>
        <w:t> </w:t>
      </w:r>
      <w:r>
        <w:rPr>
          <w:w w:val="85"/>
          <w:sz w:val="21"/>
        </w:rPr>
        <w:t>intestinal</w:t>
      </w:r>
      <w:r>
        <w:rPr>
          <w:spacing w:val="6"/>
          <w:sz w:val="21"/>
        </w:rPr>
        <w:t> </w:t>
      </w:r>
      <w:r>
        <w:rPr>
          <w:w w:val="85"/>
          <w:sz w:val="21"/>
        </w:rPr>
        <w:t>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produção</w:t>
      </w:r>
      <w:r>
        <w:rPr>
          <w:spacing w:val="3"/>
          <w:sz w:val="21"/>
        </w:rPr>
        <w:t> </w:t>
      </w:r>
      <w:r>
        <w:rPr>
          <w:w w:val="85"/>
          <w:sz w:val="21"/>
        </w:rPr>
        <w:t>de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citocinas</w:t>
      </w:r>
      <w:r>
        <w:rPr>
          <w:spacing w:val="11"/>
          <w:sz w:val="21"/>
        </w:rPr>
        <w:t> </w:t>
      </w:r>
      <w:r>
        <w:rPr>
          <w:w w:val="85"/>
          <w:sz w:val="21"/>
        </w:rPr>
        <w:t>anti-</w:t>
      </w:r>
      <w:r>
        <w:rPr>
          <w:spacing w:val="-2"/>
          <w:w w:val="85"/>
          <w:sz w:val="21"/>
        </w:rPr>
        <w:t>infamatórias.</w:t>
      </w:r>
    </w:p>
    <w:p>
      <w:pPr>
        <w:spacing w:before="56"/>
        <w:ind w:left="2690" w:right="0" w:firstLine="0"/>
        <w:jc w:val="left"/>
        <w:rPr>
          <w:sz w:val="20"/>
        </w:rPr>
      </w:pPr>
      <w:r>
        <w:rPr>
          <w:w w:val="90"/>
          <w:sz w:val="20"/>
        </w:rPr>
        <w:t>ü•</w:t>
      </w:r>
      <w:r>
        <w:rPr>
          <w:spacing w:val="76"/>
          <w:w w:val="150"/>
          <w:sz w:val="20"/>
        </w:rPr>
        <w:t> </w:t>
      </w:r>
      <w:r>
        <w:rPr>
          <w:w w:val="90"/>
          <w:sz w:val="20"/>
        </w:rPr>
        <w:t>Utilizado</w:t>
      </w:r>
      <w:r>
        <w:rPr>
          <w:spacing w:val="4"/>
          <w:sz w:val="20"/>
        </w:rPr>
        <w:t> </w:t>
      </w:r>
      <w:r>
        <w:rPr>
          <w:w w:val="90"/>
          <w:sz w:val="20"/>
        </w:rPr>
        <w:t>em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bioengenharia</w:t>
      </w:r>
      <w:r>
        <w:rPr>
          <w:spacing w:val="9"/>
          <w:sz w:val="20"/>
        </w:rPr>
        <w:t> </w:t>
      </w:r>
      <w:r>
        <w:rPr>
          <w:w w:val="90"/>
          <w:sz w:val="20"/>
        </w:rPr>
        <w:t>de</w:t>
      </w:r>
      <w:r>
        <w:rPr>
          <w:spacing w:val="-2"/>
          <w:sz w:val="20"/>
        </w:rPr>
        <w:t> </w:t>
      </w:r>
      <w:r>
        <w:rPr>
          <w:spacing w:val="-2"/>
          <w:w w:val="90"/>
          <w:sz w:val="20"/>
        </w:rPr>
        <w:t>vacinas.</w:t>
      </w:r>
    </w:p>
    <w:p>
      <w:pPr>
        <w:pStyle w:val="BodyText"/>
        <w:spacing w:before="24"/>
        <w:rPr>
          <w:sz w:val="20"/>
        </w:rPr>
      </w:pPr>
    </w:p>
    <w:p>
      <w:pPr>
        <w:pStyle w:val="Heading6"/>
        <w:ind w:left="2315"/>
      </w:pPr>
      <w:r>
        <w:rPr>
          <w:w w:val="80"/>
        </w:rPr>
        <w:t>Enterococcus</w:t>
      </w:r>
      <w:r>
        <w:rPr>
          <w:spacing w:val="31"/>
        </w:rPr>
        <w:t> </w:t>
      </w:r>
      <w:r>
        <w:rPr>
          <w:spacing w:val="-2"/>
          <w:w w:val="90"/>
        </w:rPr>
        <w:t>faeciurn</w:t>
      </w:r>
    </w:p>
    <w:p>
      <w:pPr>
        <w:spacing w:before="29"/>
        <w:ind w:left="2695" w:right="0" w:firstLine="0"/>
        <w:jc w:val="left"/>
        <w:rPr>
          <w:sz w:val="24"/>
        </w:rPr>
      </w:pPr>
      <w:r>
        <w:rPr>
          <w:w w:val="75"/>
          <w:sz w:val="24"/>
        </w:rPr>
        <w:t>-°°</w:t>
      </w:r>
      <w:r>
        <w:rPr>
          <w:spacing w:val="75"/>
          <w:sz w:val="24"/>
        </w:rPr>
        <w:t> </w:t>
      </w:r>
      <w:r>
        <w:rPr>
          <w:w w:val="75"/>
          <w:sz w:val="24"/>
        </w:rPr>
        <w:t>Coloniza</w:t>
      </w:r>
      <w:r>
        <w:rPr>
          <w:spacing w:val="-14"/>
          <w:sz w:val="24"/>
        </w:rPr>
        <w:t> </w:t>
      </w:r>
      <w:r>
        <w:rPr>
          <w:w w:val="75"/>
          <w:sz w:val="24"/>
        </w:rPr>
        <w:t>bem</w:t>
      </w:r>
      <w:r>
        <w:rPr>
          <w:spacing w:val="-2"/>
          <w:w w:val="75"/>
          <w:sz w:val="24"/>
        </w:rPr>
        <w:t> </w:t>
      </w:r>
      <w:r>
        <w:rPr>
          <w:w w:val="75"/>
          <w:sz w:val="24"/>
        </w:rPr>
        <w:t>o</w:t>
      </w:r>
      <w:r>
        <w:rPr>
          <w:spacing w:val="-4"/>
          <w:w w:val="75"/>
          <w:sz w:val="24"/>
        </w:rPr>
        <w:t> </w:t>
      </w:r>
      <w:r>
        <w:rPr>
          <w:spacing w:val="-2"/>
          <w:w w:val="75"/>
          <w:sz w:val="24"/>
        </w:rPr>
        <w:t>intestino.</w:t>
      </w:r>
    </w:p>
    <w:p>
      <w:pPr>
        <w:spacing w:before="20"/>
        <w:ind w:left="3044" w:right="0" w:firstLine="0"/>
        <w:jc w:val="left"/>
        <w:rPr>
          <w:sz w:val="24"/>
        </w:rPr>
      </w:pPr>
      <w:r>
        <w:rPr>
          <w:w w:val="75"/>
          <w:sz w:val="24"/>
        </w:rPr>
        <w:t>Reduz infecções</w:t>
      </w:r>
      <w:r>
        <w:rPr>
          <w:spacing w:val="-14"/>
          <w:sz w:val="24"/>
        </w:rPr>
        <w:t> </w:t>
      </w:r>
      <w:r>
        <w:rPr>
          <w:w w:val="75"/>
          <w:sz w:val="24"/>
        </w:rPr>
        <w:t>e</w:t>
      </w:r>
      <w:r>
        <w:rPr>
          <w:spacing w:val="-4"/>
          <w:w w:val="75"/>
          <w:sz w:val="24"/>
        </w:rPr>
        <w:t> </w:t>
      </w:r>
      <w:r>
        <w:rPr>
          <w:w w:val="75"/>
          <w:sz w:val="24"/>
        </w:rPr>
        <w:t>compete</w:t>
      </w:r>
      <w:r>
        <w:rPr>
          <w:spacing w:val="-10"/>
          <w:sz w:val="24"/>
        </w:rPr>
        <w:t> </w:t>
      </w:r>
      <w:r>
        <w:rPr>
          <w:w w:val="75"/>
          <w:sz w:val="24"/>
        </w:rPr>
        <w:t>com</w:t>
      </w:r>
      <w:r>
        <w:rPr>
          <w:spacing w:val="-17"/>
          <w:sz w:val="24"/>
        </w:rPr>
        <w:t> </w:t>
      </w:r>
      <w:r>
        <w:rPr>
          <w:spacing w:val="-2"/>
          <w:w w:val="75"/>
          <w:sz w:val="24"/>
        </w:rPr>
        <w:t>patúgenos.</w:t>
      </w:r>
    </w:p>
    <w:p>
      <w:pPr>
        <w:spacing w:before="12"/>
        <w:ind w:left="2694" w:right="0" w:firstLine="0"/>
        <w:jc w:val="left"/>
        <w:rPr>
          <w:sz w:val="24"/>
        </w:rPr>
      </w:pPr>
      <w:r>
        <w:rPr>
          <w:color w:val="1C1C1C"/>
          <w:w w:val="75"/>
          <w:sz w:val="24"/>
        </w:rPr>
        <w:t>ü•</w:t>
      </w:r>
      <w:r>
        <w:rPr>
          <w:color w:val="1C1C1C"/>
          <w:spacing w:val="47"/>
          <w:w w:val="150"/>
          <w:sz w:val="24"/>
        </w:rPr>
        <w:t> </w:t>
      </w:r>
      <w:r>
        <w:rPr>
          <w:w w:val="75"/>
          <w:sz w:val="24"/>
        </w:rPr>
        <w:t>Deve</w:t>
      </w:r>
      <w:r>
        <w:rPr>
          <w:spacing w:val="-12"/>
          <w:sz w:val="24"/>
        </w:rPr>
        <w:t> </w:t>
      </w:r>
      <w:r>
        <w:rPr>
          <w:w w:val="75"/>
          <w:sz w:val="24"/>
        </w:rPr>
        <w:t>ser</w:t>
      </w:r>
      <w:r>
        <w:rPr>
          <w:spacing w:val="-14"/>
          <w:sz w:val="24"/>
        </w:rPr>
        <w:t> </w:t>
      </w:r>
      <w:r>
        <w:rPr>
          <w:w w:val="75"/>
          <w:sz w:val="24"/>
        </w:rPr>
        <w:t>usado</w:t>
      </w:r>
      <w:r>
        <w:rPr>
          <w:spacing w:val="-14"/>
          <w:sz w:val="24"/>
        </w:rPr>
        <w:t> </w:t>
      </w:r>
      <w:r>
        <w:rPr>
          <w:w w:val="75"/>
          <w:sz w:val="24"/>
        </w:rPr>
        <w:t>com</w:t>
      </w:r>
      <w:r>
        <w:rPr>
          <w:spacing w:val="-15"/>
          <w:sz w:val="24"/>
        </w:rPr>
        <w:t> </w:t>
      </w:r>
      <w:r>
        <w:rPr>
          <w:w w:val="75"/>
          <w:sz w:val="24"/>
        </w:rPr>
        <w:t>cautela</w:t>
      </w:r>
      <w:r>
        <w:rPr>
          <w:spacing w:val="-11"/>
          <w:sz w:val="24"/>
        </w:rPr>
        <w:t> </w:t>
      </w:r>
      <w:r>
        <w:rPr>
          <w:w w:val="75"/>
          <w:sz w:val="24"/>
        </w:rPr>
        <w:t>(avaliar</w:t>
      </w:r>
      <w:r>
        <w:rPr>
          <w:spacing w:val="-5"/>
          <w:sz w:val="24"/>
        </w:rPr>
        <w:t> </w:t>
      </w:r>
      <w:r>
        <w:rPr>
          <w:w w:val="75"/>
          <w:sz w:val="24"/>
        </w:rPr>
        <w:t>riscos</w:t>
      </w:r>
      <w:r>
        <w:rPr>
          <w:spacing w:val="-7"/>
          <w:sz w:val="24"/>
        </w:rPr>
        <w:t> </w:t>
      </w:r>
      <w:r>
        <w:rPr>
          <w:w w:val="75"/>
          <w:sz w:val="24"/>
        </w:rPr>
        <w:t>de</w:t>
      </w:r>
      <w:r>
        <w:rPr>
          <w:spacing w:val="-17"/>
          <w:sz w:val="24"/>
        </w:rPr>
        <w:t> </w:t>
      </w:r>
      <w:r>
        <w:rPr>
          <w:w w:val="75"/>
          <w:sz w:val="24"/>
        </w:rPr>
        <w:t>cepas</w:t>
      </w:r>
      <w:r>
        <w:rPr>
          <w:spacing w:val="-16"/>
          <w:sz w:val="24"/>
        </w:rPr>
        <w:t> </w:t>
      </w:r>
      <w:r>
        <w:rPr>
          <w:spacing w:val="-2"/>
          <w:w w:val="75"/>
          <w:sz w:val="24"/>
        </w:rPr>
        <w:t>resistentes).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4770" w:top="1060" w:bottom="4960" w:left="141" w:right="141"/>
        </w:sectPr>
      </w:pPr>
    </w:p>
    <w:p>
      <w:pPr>
        <w:spacing w:before="70"/>
        <w:ind w:left="2461" w:right="0" w:firstLine="0"/>
        <w:jc w:val="left"/>
        <w:rPr>
          <w:sz w:val="24"/>
        </w:rPr>
      </w:pPr>
      <w:r>
        <w:rPr>
          <w:w w:val="90"/>
          <w:sz w:val="24"/>
        </w:rPr>
        <w:t>Streptococcus</w:t>
      </w:r>
      <w:r>
        <w:rPr>
          <w:sz w:val="24"/>
        </w:rPr>
        <w:t> </w:t>
      </w:r>
      <w:r>
        <w:rPr>
          <w:spacing w:val="-2"/>
          <w:sz w:val="24"/>
        </w:rPr>
        <w:t>salivarius</w:t>
      </w:r>
    </w:p>
    <w:p>
      <w:pPr>
        <w:spacing w:line="264" w:lineRule="auto" w:before="33"/>
        <w:ind w:left="2831" w:right="3697" w:firstLine="9"/>
        <w:jc w:val="left"/>
        <w:rPr>
          <w:sz w:val="24"/>
        </w:rPr>
      </w:pPr>
      <w:r>
        <w:rPr>
          <w:w w:val="75"/>
          <w:sz w:val="24"/>
        </w:rPr>
        <w:t>••</w:t>
      </w:r>
      <w:r>
        <w:rPr>
          <w:spacing w:val="80"/>
          <w:sz w:val="24"/>
        </w:rPr>
        <w:t> </w:t>
      </w:r>
      <w:r>
        <w:rPr>
          <w:w w:val="75"/>
          <w:sz w:val="24"/>
        </w:rPr>
        <w:t>Atua na cavidade</w:t>
      </w:r>
      <w:r>
        <w:rPr>
          <w:spacing w:val="-2"/>
          <w:sz w:val="24"/>
        </w:rPr>
        <w:t> </w:t>
      </w:r>
      <w:r>
        <w:rPr>
          <w:w w:val="75"/>
          <w:sz w:val="24"/>
        </w:rPr>
        <w:t>oral, prevenindo</w:t>
      </w:r>
      <w:r>
        <w:rPr>
          <w:sz w:val="24"/>
        </w:rPr>
        <w:t> </w:t>
      </w:r>
      <w:r>
        <w:rPr>
          <w:w w:val="75"/>
          <w:sz w:val="24"/>
        </w:rPr>
        <w:t>infecções respiratôrias. </w:t>
      </w:r>
      <w:r>
        <w:rPr>
          <w:color w:val="1F1F1F"/>
          <w:w w:val="80"/>
          <w:sz w:val="24"/>
        </w:rPr>
        <w:t>ü•</w:t>
      </w:r>
      <w:r>
        <w:rPr>
          <w:color w:val="1F1F1F"/>
          <w:spacing w:val="55"/>
          <w:sz w:val="24"/>
        </w:rPr>
        <w:t> </w:t>
      </w:r>
      <w:r>
        <w:rPr>
          <w:w w:val="80"/>
          <w:sz w:val="24"/>
        </w:rPr>
        <w:t>Eficaz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contra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Sfreptococcus</w:t>
      </w:r>
      <w:r>
        <w:rPr>
          <w:spacing w:val="-10"/>
          <w:sz w:val="24"/>
        </w:rPr>
        <w:t> </w:t>
      </w:r>
      <w:r>
        <w:rPr>
          <w:w w:val="80"/>
          <w:sz w:val="24"/>
        </w:rPr>
        <w:t>pyogenes.</w:t>
      </w:r>
    </w:p>
    <w:p>
      <w:pPr>
        <w:spacing w:before="228"/>
        <w:ind w:left="2461" w:right="0" w:firstLine="0"/>
        <w:jc w:val="left"/>
        <w:rPr>
          <w:sz w:val="24"/>
        </w:rPr>
      </w:pPr>
      <w:r>
        <w:rPr>
          <w:w w:val="85"/>
          <w:sz w:val="24"/>
        </w:rPr>
        <w:t>Streptococcus</w:t>
      </w:r>
      <w:r>
        <w:rPr>
          <w:spacing w:val="65"/>
          <w:sz w:val="24"/>
        </w:rPr>
        <w:t> </w:t>
      </w:r>
      <w:r>
        <w:rPr>
          <w:spacing w:val="-2"/>
          <w:sz w:val="24"/>
        </w:rPr>
        <w:t>thermophilus</w:t>
      </w:r>
    </w:p>
    <w:p>
      <w:pPr>
        <w:pStyle w:val="ListParagraph"/>
        <w:numPr>
          <w:ilvl w:val="0"/>
          <w:numId w:val="16"/>
        </w:numPr>
        <w:tabs>
          <w:tab w:pos="3194" w:val="left" w:leader="none"/>
        </w:tabs>
        <w:spacing w:line="240" w:lineRule="auto" w:before="34" w:after="0"/>
        <w:ind w:left="3194" w:right="0" w:hanging="259"/>
        <w:jc w:val="left"/>
        <w:rPr>
          <w:sz w:val="24"/>
        </w:rPr>
      </w:pPr>
      <w:r>
        <w:rPr>
          <w:w w:val="75"/>
          <w:sz w:val="24"/>
        </w:rPr>
        <w:t>Usado na fermenta</w:t>
      </w:r>
      <w:r>
        <w:rPr>
          <w:spacing w:val="19"/>
          <w:sz w:val="24"/>
        </w:rPr>
        <w:t> </w:t>
      </w:r>
      <w:r>
        <w:rPr>
          <w:w w:val="75"/>
          <w:sz w:val="24"/>
        </w:rPr>
        <w:t>ao</w:t>
      </w:r>
      <w:r>
        <w:rPr>
          <w:spacing w:val="-1"/>
          <w:w w:val="75"/>
          <w:sz w:val="24"/>
        </w:rPr>
        <w:t> </w:t>
      </w:r>
      <w:r>
        <w:rPr>
          <w:spacing w:val="-2"/>
          <w:w w:val="75"/>
          <w:sz w:val="24"/>
        </w:rPr>
        <w:t>lâctea.</w:t>
      </w:r>
    </w:p>
    <w:p>
      <w:pPr>
        <w:pStyle w:val="ListParagraph"/>
        <w:numPr>
          <w:ilvl w:val="0"/>
          <w:numId w:val="16"/>
        </w:numPr>
        <w:tabs>
          <w:tab w:pos="3187" w:val="left" w:leader="none"/>
        </w:tabs>
        <w:spacing w:line="240" w:lineRule="auto" w:before="19" w:after="0"/>
        <w:ind w:left="3187" w:right="0" w:hanging="252"/>
        <w:jc w:val="left"/>
        <w:rPr>
          <w:color w:val="1C1C1C"/>
          <w:sz w:val="24"/>
        </w:rPr>
      </w:pPr>
      <w:r>
        <w:rPr>
          <w:w w:val="75"/>
          <w:sz w:val="24"/>
        </w:rPr>
        <w:t>Produz lactase, auxilia em intolerância</w:t>
      </w:r>
      <w:r>
        <w:rPr>
          <w:spacing w:val="-14"/>
          <w:sz w:val="24"/>
        </w:rPr>
        <w:t> </w:t>
      </w:r>
      <w:r>
        <w:rPr>
          <w:w w:val="75"/>
          <w:sz w:val="24"/>
        </w:rPr>
        <w:t>â</w:t>
      </w:r>
      <w:r>
        <w:rPr>
          <w:spacing w:val="-16"/>
          <w:sz w:val="24"/>
        </w:rPr>
        <w:t> </w:t>
      </w:r>
      <w:r>
        <w:rPr>
          <w:spacing w:val="-2"/>
          <w:w w:val="75"/>
          <w:sz w:val="24"/>
        </w:rPr>
        <w:t>lactose.</w:t>
      </w:r>
    </w:p>
    <w:p>
      <w:pPr>
        <w:tabs>
          <w:tab w:pos="3200" w:val="left" w:leader="none"/>
        </w:tabs>
        <w:spacing w:before="20"/>
        <w:ind w:left="2769" w:right="0" w:firstLine="0"/>
        <w:jc w:val="left"/>
        <w:rPr>
          <w:sz w:val="24"/>
        </w:rPr>
      </w:pPr>
      <w:r>
        <w:rPr>
          <w:spacing w:val="-10"/>
          <w:w w:val="85"/>
          <w:sz w:val="24"/>
        </w:rPr>
        <w:t>4</w:t>
      </w:r>
      <w:r>
        <w:rPr>
          <w:sz w:val="24"/>
        </w:rPr>
        <w:tab/>
      </w:r>
      <w:r>
        <w:rPr>
          <w:w w:val="70"/>
          <w:sz w:val="24"/>
        </w:rPr>
        <w:t>Apo\o</w:t>
      </w:r>
      <w:r>
        <w:rPr>
          <w:spacing w:val="1"/>
          <w:sz w:val="24"/>
        </w:rPr>
        <w:t> </w:t>
      </w:r>
      <w:r>
        <w:rPr>
          <w:w w:val="70"/>
          <w:sz w:val="24"/>
        </w:rPr>
        <w:t>a</w:t>
      </w:r>
      <w:r>
        <w:rPr>
          <w:spacing w:val="-3"/>
          <w:sz w:val="24"/>
        </w:rPr>
        <w:t> </w:t>
      </w:r>
      <w:r>
        <w:rPr>
          <w:w w:val="70"/>
          <w:sz w:val="24"/>
        </w:rPr>
        <w:t>saude</w:t>
      </w:r>
      <w:r>
        <w:rPr>
          <w:spacing w:val="-4"/>
          <w:sz w:val="24"/>
        </w:rPr>
        <w:t> </w:t>
      </w:r>
      <w:r>
        <w:rPr>
          <w:spacing w:val="-2"/>
          <w:w w:val="70"/>
          <w:sz w:val="24"/>
        </w:rPr>
        <w:t>intestinal.</w:t>
      </w:r>
    </w:p>
    <w:p>
      <w:pPr>
        <w:spacing w:before="271"/>
        <w:ind w:left="2461" w:right="0" w:firstLine="0"/>
        <w:jc w:val="left"/>
        <w:rPr>
          <w:sz w:val="24"/>
        </w:rPr>
      </w:pPr>
      <w:r>
        <w:rPr>
          <w:w w:val="85"/>
          <w:sz w:val="24"/>
        </w:rPr>
        <w:t>Saccharomyces</w:t>
      </w:r>
      <w:r>
        <w:rPr>
          <w:spacing w:val="39"/>
          <w:sz w:val="24"/>
        </w:rPr>
        <w:t> </w:t>
      </w:r>
      <w:r>
        <w:rPr>
          <w:spacing w:val="-2"/>
          <w:w w:val="95"/>
          <w:sz w:val="24"/>
        </w:rPr>
        <w:t>boulardii</w:t>
      </w:r>
    </w:p>
    <w:p>
      <w:pPr>
        <w:spacing w:before="33"/>
        <w:ind w:left="2875" w:right="0" w:firstLine="0"/>
        <w:jc w:val="left"/>
        <w:rPr>
          <w:sz w:val="24"/>
        </w:rPr>
      </w:pPr>
      <w:r>
        <w:rPr>
          <w:color w:val="181818"/>
          <w:w w:val="75"/>
          <w:sz w:val="24"/>
        </w:rPr>
        <w:t>.•</w:t>
      </w:r>
      <w:r>
        <w:rPr>
          <w:color w:val="181818"/>
          <w:spacing w:val="52"/>
          <w:w w:val="150"/>
          <w:sz w:val="24"/>
        </w:rPr>
        <w:t> </w:t>
      </w:r>
      <w:r>
        <w:rPr>
          <w:w w:val="75"/>
          <w:sz w:val="24"/>
        </w:rPr>
        <w:t>Levedura</w:t>
      </w:r>
      <w:r>
        <w:rPr>
          <w:spacing w:val="2"/>
          <w:sz w:val="24"/>
        </w:rPr>
        <w:t> </w:t>
      </w:r>
      <w:r>
        <w:rPr>
          <w:w w:val="75"/>
          <w:sz w:val="24"/>
        </w:rPr>
        <w:t>pf0b!ótica</w:t>
      </w:r>
      <w:r>
        <w:rPr>
          <w:spacing w:val="-10"/>
          <w:sz w:val="24"/>
        </w:rPr>
        <w:t> </w:t>
      </w:r>
      <w:r>
        <w:rPr>
          <w:w w:val="75"/>
          <w:sz w:val="24"/>
        </w:rPr>
        <w:t>resistente</w:t>
      </w:r>
      <w:r>
        <w:rPr>
          <w:spacing w:val="-4"/>
          <w:sz w:val="24"/>
        </w:rPr>
        <w:t> </w:t>
      </w:r>
      <w:r>
        <w:rPr>
          <w:w w:val="75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2"/>
          <w:w w:val="75"/>
          <w:sz w:val="24"/>
        </w:rPr>
        <w:t>antibóticos.</w:t>
      </w:r>
    </w:p>
    <w:p>
      <w:pPr>
        <w:spacing w:before="12"/>
        <w:ind w:left="2838" w:right="0" w:firstLine="0"/>
        <w:jc w:val="left"/>
        <w:rPr>
          <w:sz w:val="24"/>
        </w:rPr>
      </w:pPr>
      <w:r>
        <w:rPr>
          <w:w w:val="75"/>
          <w:sz w:val="24"/>
        </w:rPr>
        <w:t>ü•</w:t>
      </w:r>
      <w:r>
        <w:rPr>
          <w:spacing w:val="72"/>
          <w:sz w:val="24"/>
        </w:rPr>
        <w:t> </w:t>
      </w:r>
      <w:r>
        <w:rPr>
          <w:w w:val="75"/>
          <w:sz w:val="24"/>
        </w:rPr>
        <w:t>Trata</w:t>
      </w:r>
      <w:r>
        <w:rPr>
          <w:spacing w:val="-17"/>
          <w:sz w:val="24"/>
        </w:rPr>
        <w:t> </w:t>
      </w:r>
      <w:r>
        <w:rPr>
          <w:w w:val="75"/>
          <w:sz w:val="24"/>
        </w:rPr>
        <w:t>diarreia</w:t>
      </w:r>
      <w:r>
        <w:rPr>
          <w:spacing w:val="-8"/>
          <w:sz w:val="24"/>
        </w:rPr>
        <w:t> </w:t>
      </w:r>
      <w:r>
        <w:rPr>
          <w:w w:val="75"/>
          <w:sz w:val="24"/>
        </w:rPr>
        <w:t>infecciosa,</w:t>
      </w:r>
      <w:r>
        <w:rPr>
          <w:spacing w:val="-12"/>
          <w:sz w:val="24"/>
        </w:rPr>
        <w:t> </w:t>
      </w:r>
      <w:r>
        <w:rPr>
          <w:w w:val="75"/>
          <w:sz w:val="24"/>
        </w:rPr>
        <w:t>C.</w:t>
      </w:r>
      <w:r>
        <w:rPr>
          <w:spacing w:val="-17"/>
          <w:sz w:val="24"/>
        </w:rPr>
        <w:t> </w:t>
      </w:r>
      <w:r>
        <w:rPr>
          <w:w w:val="75"/>
          <w:sz w:val="24"/>
        </w:rPr>
        <w:t>difficile</w:t>
      </w:r>
      <w:r>
        <w:rPr>
          <w:spacing w:val="-15"/>
          <w:sz w:val="24"/>
        </w:rPr>
        <w:t> </w:t>
      </w:r>
      <w:r>
        <w:rPr>
          <w:w w:val="75"/>
          <w:sz w:val="24"/>
        </w:rPr>
        <w:t>e</w:t>
      </w:r>
      <w:r>
        <w:rPr>
          <w:spacing w:val="-17"/>
          <w:sz w:val="24"/>
        </w:rPr>
        <w:t> </w:t>
      </w:r>
      <w:r>
        <w:rPr>
          <w:w w:val="75"/>
          <w:sz w:val="24"/>
        </w:rPr>
        <w:t>diarreia</w:t>
      </w:r>
      <w:r>
        <w:rPr>
          <w:spacing w:val="-8"/>
          <w:sz w:val="24"/>
        </w:rPr>
        <w:t> </w:t>
      </w:r>
      <w:r>
        <w:rPr>
          <w:w w:val="75"/>
          <w:sz w:val="24"/>
        </w:rPr>
        <w:t>associada</w:t>
      </w:r>
      <w:r>
        <w:rPr>
          <w:spacing w:val="1"/>
          <w:sz w:val="24"/>
        </w:rPr>
        <w:t> </w:t>
      </w:r>
      <w:r>
        <w:rPr>
          <w:w w:val="75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w w:val="75"/>
          <w:sz w:val="24"/>
        </w:rPr>
        <w:t>antibóticos.</w:t>
      </w:r>
    </w:p>
    <w:p>
      <w:pPr>
        <w:spacing w:before="12"/>
        <w:ind w:left="3188" w:right="0" w:firstLine="0"/>
        <w:jc w:val="left"/>
        <w:rPr>
          <w:sz w:val="24"/>
        </w:rPr>
      </w:pPr>
      <w:r>
        <w:rPr>
          <w:w w:val="75"/>
          <w:sz w:val="24"/>
        </w:rPr>
        <w:t>Estimula</w:t>
      </w:r>
      <w:r>
        <w:rPr>
          <w:spacing w:val="-2"/>
          <w:w w:val="75"/>
          <w:sz w:val="24"/>
        </w:rPr>
        <w:t> </w:t>
      </w:r>
      <w:r>
        <w:rPr>
          <w:w w:val="75"/>
          <w:sz w:val="24"/>
        </w:rPr>
        <w:t>produçáo</w:t>
      </w:r>
      <w:r>
        <w:rPr>
          <w:spacing w:val="-12"/>
          <w:sz w:val="24"/>
        </w:rPr>
        <w:t> </w:t>
      </w:r>
      <w:r>
        <w:rPr>
          <w:w w:val="75"/>
          <w:sz w:val="24"/>
        </w:rPr>
        <w:t>de </w:t>
      </w:r>
      <w:r>
        <w:rPr>
          <w:spacing w:val="-4"/>
          <w:w w:val="75"/>
          <w:sz w:val="24"/>
        </w:rPr>
        <w:t>lgA.</w:t>
      </w:r>
    </w:p>
    <w:p>
      <w:pPr>
        <w:pStyle w:val="BodyText"/>
        <w:spacing w:before="255"/>
        <w:rPr>
          <w:sz w:val="24"/>
        </w:rPr>
      </w:pPr>
    </w:p>
    <w:p>
      <w:pPr>
        <w:spacing w:before="0"/>
        <w:ind w:left="2469" w:right="0" w:firstLine="0"/>
        <w:jc w:val="left"/>
        <w:rPr>
          <w:sz w:val="24"/>
        </w:rPr>
      </w:pPr>
      <w:r>
        <w:rPr>
          <w:w w:val="85"/>
          <w:sz w:val="24"/>
        </w:rPr>
        <w:t>Bio-</w:t>
      </w:r>
      <w:r>
        <w:rPr>
          <w:spacing w:val="-2"/>
          <w:w w:val="95"/>
          <w:sz w:val="24"/>
        </w:rPr>
        <w:t>MAMPs</w:t>
      </w:r>
    </w:p>
    <w:p>
      <w:pPr>
        <w:pStyle w:val="BodyText"/>
        <w:spacing w:before="17"/>
        <w:rPr>
          <w:sz w:val="24"/>
        </w:rPr>
      </w:pPr>
    </w:p>
    <w:p>
      <w:pPr>
        <w:spacing w:before="0"/>
        <w:ind w:left="2907" w:right="0" w:firstLine="0"/>
        <w:jc w:val="left"/>
        <w:rPr>
          <w:sz w:val="24"/>
        </w:rPr>
      </w:pPr>
      <w:r>
        <w:rPr>
          <w:w w:val="75"/>
          <w:sz w:val="24"/>
        </w:rPr>
        <w:t>t•</w:t>
      </w:r>
      <w:r>
        <w:rPr>
          <w:spacing w:val="28"/>
          <w:sz w:val="24"/>
        </w:rPr>
        <w:t>  </w:t>
      </w:r>
      <w:r>
        <w:rPr>
          <w:w w:val="75"/>
          <w:sz w:val="24"/>
        </w:rPr>
        <w:t>B.</w:t>
      </w:r>
      <w:r>
        <w:rPr>
          <w:spacing w:val="-17"/>
          <w:sz w:val="24"/>
        </w:rPr>
        <w:t> </w:t>
      </w:r>
      <w:r>
        <w:rPr>
          <w:w w:val="75"/>
          <w:sz w:val="24"/>
        </w:rPr>
        <w:t>lactis</w:t>
      </w:r>
      <w:r>
        <w:rPr>
          <w:spacing w:val="-11"/>
          <w:sz w:val="24"/>
        </w:rPr>
        <w:t> </w:t>
      </w:r>
      <w:r>
        <w:rPr>
          <w:w w:val="75"/>
          <w:sz w:val="24"/>
        </w:rPr>
        <w:t>Bio-MAfflPs:</w:t>
      </w:r>
      <w:r>
        <w:rPr>
          <w:spacing w:val="17"/>
          <w:sz w:val="24"/>
        </w:rPr>
        <w:t> </w:t>
      </w:r>
      <w:r>
        <w:rPr>
          <w:w w:val="75"/>
          <w:sz w:val="24"/>
        </w:rPr>
        <w:t>foco</w:t>
      </w:r>
      <w:r>
        <w:rPr>
          <w:spacing w:val="-4"/>
          <w:sz w:val="24"/>
        </w:rPr>
        <w:t> </w:t>
      </w:r>
      <w:r>
        <w:rPr>
          <w:w w:val="75"/>
          <w:sz w:val="24"/>
        </w:rPr>
        <w:t>em</w:t>
      </w:r>
      <w:r>
        <w:rPr>
          <w:spacing w:val="-14"/>
          <w:sz w:val="24"/>
        </w:rPr>
        <w:t> </w:t>
      </w:r>
      <w:r>
        <w:rPr>
          <w:w w:val="75"/>
          <w:sz w:val="24"/>
        </w:rPr>
        <w:t>imunomodulação</w:t>
      </w:r>
      <w:r>
        <w:rPr>
          <w:spacing w:val="-10"/>
          <w:sz w:val="24"/>
        </w:rPr>
        <w:t> </w:t>
      </w:r>
      <w:r>
        <w:rPr>
          <w:w w:val="75"/>
          <w:sz w:val="24"/>
        </w:rPr>
        <w:t>e</w:t>
      </w:r>
      <w:r>
        <w:rPr>
          <w:spacing w:val="-2"/>
          <w:w w:val="75"/>
          <w:sz w:val="24"/>
        </w:rPr>
        <w:t> </w:t>
      </w:r>
      <w:r>
        <w:rPr>
          <w:w w:val="75"/>
          <w:sz w:val="24"/>
        </w:rPr>
        <w:t>produção</w:t>
      </w:r>
      <w:r>
        <w:rPr>
          <w:spacing w:val="19"/>
          <w:sz w:val="24"/>
        </w:rPr>
        <w:t> </w:t>
      </w:r>
      <w:r>
        <w:rPr>
          <w:w w:val="75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w w:val="75"/>
          <w:sz w:val="24"/>
        </w:rPr>
        <w:t>SCFAs.</w:t>
      </w:r>
    </w:p>
    <w:p>
      <w:pPr>
        <w:pStyle w:val="BodyText"/>
        <w:spacing w:before="15"/>
        <w:rPr>
          <w:sz w:val="24"/>
        </w:rPr>
      </w:pPr>
    </w:p>
    <w:p>
      <w:pPr>
        <w:spacing w:line="225" w:lineRule="auto" w:before="1"/>
        <w:ind w:left="3204" w:right="2017" w:hanging="322"/>
        <w:jc w:val="left"/>
        <w:rPr>
          <w:sz w:val="24"/>
        </w:rPr>
      </w:pPr>
      <w:r>
        <w:rPr>
          <w:w w:val="80"/>
          <w:sz w:val="24"/>
        </w:rPr>
        <w:t>.•</w:t>
      </w:r>
      <w:r>
        <w:rPr>
          <w:spacing w:val="55"/>
          <w:sz w:val="24"/>
        </w:rPr>
        <w:t> </w:t>
      </w:r>
      <w:r>
        <w:rPr>
          <w:color w:val="111111"/>
          <w:w w:val="80"/>
          <w:sz w:val="24"/>
        </w:rPr>
        <w:t>L.</w:t>
      </w:r>
      <w:r>
        <w:rPr>
          <w:color w:val="111111"/>
          <w:spacing w:val="-1"/>
          <w:w w:val="80"/>
          <w:sz w:val="24"/>
        </w:rPr>
        <w:t> </w:t>
      </w:r>
      <w:r>
        <w:rPr>
          <w:w w:val="80"/>
          <w:sz w:val="24"/>
        </w:rPr>
        <w:t>acidophilus</w:t>
      </w:r>
      <w:r>
        <w:rPr>
          <w:sz w:val="24"/>
        </w:rPr>
        <w:t> </w:t>
      </w:r>
      <w:r>
        <w:rPr>
          <w:w w:val="80"/>
          <w:sz w:val="24"/>
        </w:rPr>
        <w:t>Bio-MAMPs:</w:t>
      </w:r>
      <w:r>
        <w:rPr>
          <w:spacing w:val="7"/>
          <w:sz w:val="24"/>
        </w:rPr>
        <w:t> </w:t>
      </w:r>
      <w:r>
        <w:rPr>
          <w:w w:val="80"/>
          <w:sz w:val="24"/>
        </w:rPr>
        <w:t>atua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em saúde</w:t>
      </w:r>
      <w:r>
        <w:rPr>
          <w:spacing w:val="-6"/>
          <w:sz w:val="24"/>
        </w:rPr>
        <w:t> </w:t>
      </w:r>
      <w:r>
        <w:rPr>
          <w:w w:val="80"/>
          <w:sz w:val="24"/>
        </w:rPr>
        <w:t>vaginal e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intestinal</w:t>
      </w:r>
      <w:r>
        <w:rPr>
          <w:sz w:val="24"/>
        </w:rPr>
        <w:t> </w:t>
      </w:r>
      <w:r>
        <w:rPr>
          <w:w w:val="80"/>
          <w:sz w:val="24"/>
        </w:rPr>
        <w:t>com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patente capacidade</w:t>
      </w:r>
      <w:r>
        <w:rPr>
          <w:spacing w:val="-3"/>
          <w:sz w:val="24"/>
        </w:rPr>
        <w:t> </w:t>
      </w:r>
      <w:r>
        <w:rPr>
          <w:w w:val="80"/>
          <w:sz w:val="24"/>
        </w:rPr>
        <w:t>de adesáo.</w:t>
      </w:r>
    </w:p>
    <w:p>
      <w:pPr>
        <w:pStyle w:val="BodyText"/>
        <w:spacing w:before="5"/>
        <w:rPr>
          <w:sz w:val="24"/>
        </w:rPr>
      </w:pPr>
    </w:p>
    <w:p>
      <w:pPr>
        <w:spacing w:line="482" w:lineRule="auto" w:before="0"/>
        <w:ind w:left="2846" w:right="2416" w:hanging="8"/>
        <w:jc w:val="left"/>
        <w:rPr>
          <w:sz w:val="24"/>
        </w:rPr>
      </w:pPr>
      <w:r>
        <w:rPr>
          <w:color w:val="1A1A1A"/>
          <w:w w:val="75"/>
          <w:sz w:val="24"/>
        </w:rPr>
        <w:t>ü°</w:t>
      </w:r>
      <w:r>
        <w:rPr>
          <w:color w:val="1A1A1A"/>
          <w:spacing w:val="80"/>
          <w:sz w:val="24"/>
        </w:rPr>
        <w:t> </w:t>
      </w:r>
      <w:r>
        <w:rPr>
          <w:w w:val="75"/>
          <w:sz w:val="24"/>
        </w:rPr>
        <w:t>L.</w:t>
      </w:r>
      <w:r>
        <w:rPr>
          <w:spacing w:val="-7"/>
          <w:w w:val="75"/>
          <w:sz w:val="24"/>
        </w:rPr>
        <w:t> </w:t>
      </w:r>
      <w:r>
        <w:rPr>
          <w:w w:val="75"/>
          <w:sz w:val="24"/>
        </w:rPr>
        <w:t>casei</w:t>
      </w:r>
      <w:r>
        <w:rPr>
          <w:spacing w:val="-11"/>
          <w:sz w:val="24"/>
        </w:rPr>
        <w:t> </w:t>
      </w:r>
      <w:r>
        <w:rPr>
          <w:w w:val="75"/>
          <w:sz w:val="24"/>
        </w:rPr>
        <w:t>Bio-fúAI¥lPs:</w:t>
      </w:r>
      <w:r>
        <w:rPr>
          <w:sz w:val="24"/>
        </w:rPr>
        <w:t> </w:t>
      </w:r>
      <w:r>
        <w:rPr>
          <w:w w:val="75"/>
          <w:sz w:val="24"/>
        </w:rPr>
        <w:t>melhora resposta</w:t>
      </w:r>
      <w:r>
        <w:rPr>
          <w:sz w:val="24"/>
        </w:rPr>
        <w:t> </w:t>
      </w:r>
      <w:r>
        <w:rPr>
          <w:w w:val="75"/>
          <w:sz w:val="24"/>
        </w:rPr>
        <w:t>imune em</w:t>
      </w:r>
      <w:r>
        <w:rPr>
          <w:spacing w:val="-5"/>
          <w:w w:val="75"/>
          <w:sz w:val="24"/>
        </w:rPr>
        <w:t> </w:t>
      </w:r>
      <w:r>
        <w:rPr>
          <w:w w:val="75"/>
          <w:sz w:val="24"/>
        </w:rPr>
        <w:t>infecções</w:t>
      </w:r>
      <w:r>
        <w:rPr>
          <w:sz w:val="24"/>
        </w:rPr>
        <w:t> </w:t>
      </w:r>
      <w:r>
        <w:rPr>
          <w:w w:val="75"/>
          <w:sz w:val="24"/>
        </w:rPr>
        <w:t>respiratôrias. </w:t>
      </w:r>
      <w:r>
        <w:rPr>
          <w:w w:val="80"/>
          <w:sz w:val="24"/>
        </w:rPr>
        <w:t>ü•</w:t>
      </w:r>
      <w:r>
        <w:rPr>
          <w:spacing w:val="52"/>
          <w:sz w:val="24"/>
        </w:rPr>
        <w:t> </w:t>
      </w:r>
      <w:r>
        <w:rPr>
          <w:w w:val="80"/>
          <w:sz w:val="24"/>
        </w:rPr>
        <w:t>L.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gasseri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Bio-MAMPs: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efeito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antiobes‹dade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e</w:t>
      </w:r>
      <w:r>
        <w:rPr>
          <w:spacing w:val="-7"/>
          <w:w w:val="80"/>
          <w:sz w:val="24"/>
        </w:rPr>
        <w:t> </w:t>
      </w:r>
      <w:r>
        <w:rPr>
          <w:w w:val="80"/>
          <w:sz w:val="24"/>
        </w:rPr>
        <w:t>metabólico.</w:t>
      </w:r>
    </w:p>
    <w:p>
      <w:pPr>
        <w:spacing w:line="268" w:lineRule="exact" w:before="0"/>
        <w:ind w:left="2846" w:right="0" w:firstLine="0"/>
        <w:jc w:val="left"/>
        <w:rPr>
          <w:sz w:val="24"/>
        </w:rPr>
      </w:pPr>
      <w:r>
        <w:rPr>
          <w:color w:val="111111"/>
          <w:w w:val="75"/>
          <w:sz w:val="24"/>
        </w:rPr>
        <w:t>ü•</w:t>
      </w:r>
      <w:r>
        <w:rPr>
          <w:color w:val="111111"/>
          <w:spacing w:val="29"/>
          <w:sz w:val="24"/>
        </w:rPr>
        <w:t>  </w:t>
      </w:r>
      <w:r>
        <w:rPr>
          <w:w w:val="75"/>
          <w:sz w:val="24"/>
        </w:rPr>
        <w:t>L.</w:t>
      </w:r>
      <w:r>
        <w:rPr>
          <w:spacing w:val="-1"/>
          <w:w w:val="75"/>
          <w:sz w:val="24"/>
        </w:rPr>
        <w:t> </w:t>
      </w:r>
      <w:r>
        <w:rPr>
          <w:w w:val="75"/>
          <w:sz w:val="24"/>
        </w:rPr>
        <w:t>helveticus</w:t>
      </w:r>
      <w:r>
        <w:rPr>
          <w:spacing w:val="9"/>
          <w:sz w:val="24"/>
        </w:rPr>
        <w:t> </w:t>
      </w:r>
      <w:r>
        <w:rPr>
          <w:w w:val="75"/>
          <w:sz w:val="24"/>
        </w:rPr>
        <w:t>Bio-MAMPs:</w:t>
      </w:r>
      <w:r>
        <w:rPr>
          <w:spacing w:val="12"/>
          <w:sz w:val="24"/>
        </w:rPr>
        <w:t> </w:t>
      </w:r>
      <w:r>
        <w:rPr>
          <w:w w:val="75"/>
          <w:sz w:val="24"/>
        </w:rPr>
        <w:t>melhora</w:t>
      </w:r>
      <w:r>
        <w:rPr>
          <w:spacing w:val="12"/>
          <w:sz w:val="24"/>
        </w:rPr>
        <w:t> </w:t>
      </w:r>
      <w:r>
        <w:rPr>
          <w:w w:val="75"/>
          <w:sz w:val="24"/>
        </w:rPr>
        <w:t>do</w:t>
      </w:r>
      <w:r>
        <w:rPr>
          <w:spacing w:val="-6"/>
          <w:sz w:val="24"/>
        </w:rPr>
        <w:t> </w:t>
      </w:r>
      <w:r>
        <w:rPr>
          <w:w w:val="75"/>
          <w:sz w:val="24"/>
        </w:rPr>
        <w:t>humor</w:t>
      </w:r>
      <w:r>
        <w:rPr>
          <w:spacing w:val="12"/>
          <w:sz w:val="24"/>
        </w:rPr>
        <w:t> </w:t>
      </w:r>
      <w:r>
        <w:rPr>
          <w:w w:val="75"/>
          <w:sz w:val="24"/>
        </w:rPr>
        <w:t>e</w:t>
      </w:r>
      <w:r>
        <w:rPr>
          <w:spacing w:val="-9"/>
          <w:sz w:val="24"/>
        </w:rPr>
        <w:t> </w:t>
      </w:r>
      <w:r>
        <w:rPr>
          <w:w w:val="75"/>
          <w:sz w:val="24"/>
        </w:rPr>
        <w:t>efeitos</w:t>
      </w:r>
      <w:r>
        <w:rPr>
          <w:spacing w:val="7"/>
          <w:sz w:val="24"/>
        </w:rPr>
        <w:t> </w:t>
      </w:r>
      <w:r>
        <w:rPr>
          <w:spacing w:val="-2"/>
          <w:w w:val="75"/>
          <w:sz w:val="24"/>
        </w:rPr>
        <w:t>neuromodulatôrios.</w:t>
      </w:r>
    </w:p>
    <w:p>
      <w:pPr>
        <w:tabs>
          <w:tab w:pos="3203" w:val="left" w:leader="none"/>
        </w:tabs>
        <w:spacing w:before="271"/>
        <w:ind w:left="2790" w:right="0" w:firstLine="0"/>
        <w:jc w:val="left"/>
        <w:rPr>
          <w:sz w:val="24"/>
        </w:rPr>
      </w:pPr>
      <w:r>
        <w:rPr>
          <w:spacing w:val="-10"/>
          <w:w w:val="85"/>
          <w:sz w:val="24"/>
        </w:rPr>
        <w:t>4</w:t>
      </w:r>
      <w:r>
        <w:rPr>
          <w:sz w:val="24"/>
        </w:rPr>
        <w:tab/>
      </w:r>
      <w:r>
        <w:rPr>
          <w:w w:val="75"/>
          <w:sz w:val="24"/>
        </w:rPr>
        <w:t>L.</w:t>
      </w:r>
      <w:r>
        <w:rPr>
          <w:spacing w:val="-3"/>
          <w:sz w:val="24"/>
        </w:rPr>
        <w:t> </w:t>
      </w:r>
      <w:r>
        <w:rPr>
          <w:w w:val="75"/>
          <w:sz w:val="24"/>
        </w:rPr>
        <w:t>rhamnosus</w:t>
      </w:r>
      <w:r>
        <w:rPr>
          <w:spacing w:val="29"/>
          <w:sz w:val="24"/>
        </w:rPr>
        <w:t> </w:t>
      </w:r>
      <w:r>
        <w:rPr>
          <w:w w:val="75"/>
          <w:sz w:val="24"/>
        </w:rPr>
        <w:t>Bio•MAMPs:</w:t>
      </w:r>
      <w:r>
        <w:rPr>
          <w:spacing w:val="25"/>
          <w:sz w:val="24"/>
        </w:rPr>
        <w:t> </w:t>
      </w:r>
      <w:r>
        <w:rPr>
          <w:w w:val="75"/>
          <w:sz w:val="24"/>
        </w:rPr>
        <w:t>regula</w:t>
      </w:r>
      <w:r>
        <w:rPr>
          <w:spacing w:val="7"/>
          <w:sz w:val="24"/>
        </w:rPr>
        <w:t> </w:t>
      </w:r>
      <w:r>
        <w:rPr>
          <w:w w:val="75"/>
          <w:sz w:val="24"/>
        </w:rPr>
        <w:t>é</w:t>
      </w:r>
      <w:r>
        <w:rPr>
          <w:spacing w:val="-13"/>
          <w:sz w:val="24"/>
        </w:rPr>
        <w:t> </w:t>
      </w:r>
      <w:r>
        <w:rPr>
          <w:w w:val="75"/>
          <w:sz w:val="24"/>
        </w:rPr>
        <w:t>eixo</w:t>
      </w:r>
      <w:r>
        <w:rPr>
          <w:spacing w:val="-3"/>
          <w:sz w:val="24"/>
        </w:rPr>
        <w:t> </w:t>
      </w:r>
      <w:r>
        <w:rPr>
          <w:w w:val="75"/>
          <w:sz w:val="24"/>
        </w:rPr>
        <w:t>intestino-</w:t>
      </w:r>
      <w:r>
        <w:rPr>
          <w:spacing w:val="-2"/>
          <w:w w:val="75"/>
          <w:sz w:val="24"/>
        </w:rPr>
        <w:t>imunidade.</w:t>
      </w:r>
    </w:p>
    <w:p>
      <w:pPr>
        <w:pStyle w:val="BodyText"/>
        <w:spacing w:before="16"/>
        <w:rPr>
          <w:sz w:val="24"/>
        </w:rPr>
      </w:pPr>
    </w:p>
    <w:p>
      <w:pPr>
        <w:spacing w:line="225" w:lineRule="auto" w:before="0"/>
        <w:ind w:left="3206" w:right="2017" w:hanging="353"/>
        <w:jc w:val="left"/>
        <w:rPr>
          <w:sz w:val="24"/>
        </w:rPr>
      </w:pPr>
      <w:r>
        <w:rPr>
          <w:w w:val="80"/>
          <w:sz w:val="24"/>
        </w:rPr>
        <w:t>ü•</w:t>
      </w:r>
      <w:r>
        <w:rPr>
          <w:spacing w:val="53"/>
          <w:sz w:val="24"/>
        </w:rPr>
        <w:t> </w:t>
      </w:r>
      <w:r>
        <w:rPr>
          <w:w w:val="80"/>
          <w:sz w:val="24"/>
        </w:rPr>
        <w:t>S. thermophilus</w:t>
      </w:r>
      <w:r>
        <w:rPr>
          <w:spacing w:val="2"/>
          <w:sz w:val="24"/>
        </w:rPr>
        <w:t> </w:t>
      </w:r>
      <w:r>
        <w:rPr>
          <w:w w:val="80"/>
          <w:sz w:val="24"/>
        </w:rPr>
        <w:t>Bio-MAMPs:</w:t>
      </w:r>
      <w:r>
        <w:rPr>
          <w:sz w:val="24"/>
        </w:rPr>
        <w:t> </w:t>
      </w:r>
      <w:r>
        <w:rPr>
          <w:w w:val="80"/>
          <w:sz w:val="24"/>
        </w:rPr>
        <w:t>suporte</w:t>
      </w:r>
      <w:r>
        <w:rPr>
          <w:spacing w:val="3"/>
          <w:sz w:val="24"/>
        </w:rPr>
        <w:t> </w:t>
      </w:r>
      <w:r>
        <w:rPr>
          <w:w w:val="80"/>
          <w:sz w:val="24"/>
        </w:rPr>
        <w:t>digestivo,</w:t>
      </w:r>
      <w:r>
        <w:rPr>
          <w:spacing w:val="6"/>
          <w:sz w:val="24"/>
        </w:rPr>
        <w:t> </w:t>
      </w:r>
      <w:r>
        <w:rPr>
          <w:w w:val="80"/>
          <w:sz w:val="24"/>
        </w:rPr>
        <w:t>inclusive</w:t>
      </w:r>
      <w:r>
        <w:rPr>
          <w:spacing w:val="3"/>
          <w:sz w:val="24"/>
        </w:rPr>
        <w:t> </w:t>
      </w:r>
      <w:r>
        <w:rPr>
          <w:w w:val="80"/>
          <w:sz w:val="24"/>
        </w:rPr>
        <w:t>em</w:t>
      </w:r>
      <w:r>
        <w:rPr>
          <w:spacing w:val="-6"/>
          <w:sz w:val="24"/>
        </w:rPr>
        <w:t> </w:t>
      </w:r>
      <w:r>
        <w:rPr>
          <w:w w:val="80"/>
          <w:sz w:val="24"/>
        </w:rPr>
        <w:t>intolerância</w:t>
      </w:r>
      <w:r>
        <w:rPr>
          <w:spacing w:val="4"/>
          <w:sz w:val="24"/>
        </w:rPr>
        <w:t> </w:t>
      </w:r>
      <w:r>
        <w:rPr>
          <w:w w:val="80"/>
          <w:sz w:val="24"/>
        </w:rPr>
        <w:t>à </w:t>
      </w:r>
      <w:r>
        <w:rPr>
          <w:spacing w:val="-2"/>
          <w:w w:val="85"/>
          <w:sz w:val="24"/>
        </w:rPr>
        <w:t>lactose.</w:t>
      </w:r>
    </w:p>
    <w:p>
      <w:pPr>
        <w:spacing w:after="0" w:line="225" w:lineRule="auto"/>
        <w:jc w:val="left"/>
        <w:rPr>
          <w:sz w:val="24"/>
        </w:rPr>
        <w:sectPr>
          <w:pgSz w:w="11910" w:h="16840"/>
          <w:pgMar w:header="0" w:footer="5234" w:top="800" w:bottom="5400" w:left="141" w:right="141"/>
        </w:sectPr>
      </w:pPr>
    </w:p>
    <w:p>
      <w:pPr>
        <w:pStyle w:val="Heading7"/>
        <w:spacing w:before="65"/>
        <w:ind w:left="2395"/>
      </w:pPr>
      <w:r>
        <w:rPr/>
        <w:t>Correlação</w:t>
      </w:r>
      <w:r>
        <w:rPr>
          <w:spacing w:val="39"/>
        </w:rPr>
        <w:t> </w:t>
      </w:r>
      <w:r>
        <w:rPr/>
        <w:t>entre</w:t>
      </w:r>
      <w:r>
        <w:rPr>
          <w:spacing w:val="18"/>
        </w:rPr>
        <w:t> </w:t>
      </w:r>
      <w:r>
        <w:rPr/>
        <w:t>Sintomas</w:t>
      </w:r>
      <w:r>
        <w:rPr>
          <w:spacing w:val="29"/>
        </w:rPr>
        <w:t> </w:t>
      </w:r>
      <w:r>
        <w:rPr/>
        <w:t>e</w:t>
      </w:r>
      <w:r>
        <w:rPr>
          <w:spacing w:val="17"/>
        </w:rPr>
        <w:t> </w:t>
      </w:r>
      <w:r>
        <w:rPr>
          <w:spacing w:val="-2"/>
        </w:rPr>
        <w:t>Cepas</w:t>
      </w:r>
    </w:p>
    <w:p>
      <w:pPr>
        <w:pStyle w:val="BodyText"/>
        <w:spacing w:before="130"/>
        <w:rPr>
          <w:sz w:val="25"/>
        </w:rPr>
      </w:pPr>
    </w:p>
    <w:p>
      <w:pPr>
        <w:pStyle w:val="BodyText"/>
        <w:spacing w:line="244" w:lineRule="auto"/>
        <w:ind w:left="2385" w:right="2017" w:firstLine="378"/>
      </w:pPr>
      <w:r>
        <w:rPr>
          <w:w w:val="85"/>
        </w:rPr>
        <w:t>Cada</w:t>
      </w:r>
      <w:r>
        <w:rPr>
          <w:spacing w:val="-5"/>
        </w:rPr>
        <w:t> </w:t>
      </w:r>
      <w:r>
        <w:rPr>
          <w:w w:val="85"/>
        </w:rPr>
        <w:t>cepa</w:t>
      </w:r>
      <w:r>
        <w:rPr>
          <w:spacing w:val="-3"/>
        </w:rPr>
        <w:t> </w:t>
      </w:r>
      <w:r>
        <w:rPr>
          <w:w w:val="85"/>
        </w:rPr>
        <w:t>probiótica</w:t>
      </w:r>
      <w:r>
        <w:rPr>
          <w:spacing w:val="4"/>
        </w:rPr>
        <w:t> </w:t>
      </w:r>
      <w:r>
        <w:rPr>
          <w:w w:val="85"/>
        </w:rPr>
        <w:t>possui</w:t>
      </w:r>
      <w:r>
        <w:rPr>
          <w:spacing w:val="1"/>
        </w:rPr>
        <w:t> </w:t>
      </w:r>
      <w:r>
        <w:rPr>
          <w:w w:val="85"/>
        </w:rPr>
        <w:t>pr0pfiedades</w:t>
      </w:r>
      <w:r>
        <w:rPr>
          <w:spacing w:val="9"/>
        </w:rPr>
        <w:t> </w:t>
      </w:r>
      <w:r>
        <w:rPr>
          <w:w w:val="85"/>
        </w:rPr>
        <w:t>únicas,</w:t>
      </w:r>
      <w:r>
        <w:rPr>
          <w:spacing w:val="2"/>
        </w:rPr>
        <w:t> </w:t>
      </w:r>
      <w:r>
        <w:rPr>
          <w:w w:val="85"/>
        </w:rPr>
        <w:t>sendo</w:t>
      </w:r>
      <w:r>
        <w:rPr>
          <w:spacing w:val="-4"/>
        </w:rPr>
        <w:t> </w:t>
      </w:r>
      <w:r>
        <w:rPr>
          <w:w w:val="85"/>
        </w:rPr>
        <w:t>capaz</w:t>
      </w:r>
      <w:r>
        <w:rPr>
          <w:spacing w:val="-4"/>
        </w:rPr>
        <w:t> </w:t>
      </w:r>
      <w:r>
        <w:rPr>
          <w:w w:val="85"/>
        </w:rPr>
        <w:t>de</w:t>
      </w:r>
      <w:r>
        <w:rPr>
          <w:spacing w:val="-6"/>
        </w:rPr>
        <w:t> </w:t>
      </w:r>
      <w:r>
        <w:rPr>
          <w:w w:val="85"/>
        </w:rPr>
        <w:t>modular</w:t>
      </w:r>
      <w:r>
        <w:rPr>
          <w:spacing w:val="5"/>
        </w:rPr>
        <w:t> </w:t>
      </w:r>
      <w:r>
        <w:rPr>
          <w:w w:val="85"/>
        </w:rPr>
        <w:t>vias </w:t>
      </w:r>
      <w:r>
        <w:rPr>
          <w:spacing w:val="-2"/>
          <w:w w:val="90"/>
        </w:rPr>
        <w:t>específicas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organismo:</w:t>
      </w:r>
    </w:p>
    <w:p>
      <w:pPr>
        <w:pStyle w:val="BodyText"/>
        <w:spacing w:before="37"/>
      </w:pPr>
    </w:p>
    <w:p>
      <w:pPr>
        <w:pStyle w:val="BodyText"/>
        <w:spacing w:before="1"/>
        <w:ind w:left="2383"/>
      </w:pPr>
      <w:r>
        <w:rPr/>
        <w:t>Distúrbios</w:t>
      </w:r>
      <w:r>
        <w:rPr>
          <w:spacing w:val="-5"/>
        </w:rPr>
        <w:t> </w:t>
      </w:r>
      <w:r>
        <w:rPr/>
        <w:t>gastrointestinais</w:t>
      </w:r>
      <w:r>
        <w:rPr>
          <w:spacing w:val="-15"/>
        </w:rPr>
        <w:t> </w:t>
      </w:r>
      <w:r>
        <w:rPr>
          <w:spacing w:val="-2"/>
        </w:rPr>
        <w:t>funcionais:</w:t>
      </w:r>
    </w:p>
    <w:p>
      <w:pPr>
        <w:spacing w:before="49"/>
        <w:ind w:left="2762" w:right="0" w:firstLine="0"/>
        <w:jc w:val="left"/>
        <w:rPr>
          <w:i/>
          <w:sz w:val="22"/>
        </w:rPr>
      </w:pPr>
      <w:r>
        <w:rPr>
          <w:i/>
          <w:w w:val="80"/>
          <w:sz w:val="22"/>
        </w:rPr>
        <w:t>&gt;”•</w:t>
      </w:r>
      <w:r>
        <w:rPr>
          <w:i/>
          <w:spacing w:val="34"/>
          <w:sz w:val="22"/>
        </w:rPr>
        <w:t>  </w:t>
      </w:r>
      <w:r>
        <w:rPr>
          <w:i/>
          <w:w w:val="80"/>
          <w:sz w:val="22"/>
        </w:rPr>
        <w:t>Cepa</w:t>
      </w:r>
      <w:r>
        <w:rPr>
          <w:i/>
          <w:spacing w:val="-12"/>
          <w:sz w:val="22"/>
        </w:rPr>
        <w:t> </w:t>
      </w:r>
      <w:r>
        <w:rPr>
          <w:i/>
          <w:w w:val="80"/>
          <w:sz w:val="22"/>
        </w:rPr>
        <w:t>recoinei›dada.</w:t>
      </w:r>
      <w:r>
        <w:rPr>
          <w:i/>
          <w:spacing w:val="-10"/>
          <w:sz w:val="22"/>
        </w:rPr>
        <w:t> </w:t>
      </w:r>
      <w:r>
        <w:rPr>
          <w:i/>
          <w:w w:val="80"/>
          <w:sz w:val="22"/>
        </w:rPr>
        <w:t>Laclobacillus</w:t>
      </w:r>
      <w:r>
        <w:rPr>
          <w:i/>
          <w:spacing w:val="3"/>
          <w:sz w:val="22"/>
        </w:rPr>
        <w:t> </w:t>
      </w:r>
      <w:r>
        <w:rPr>
          <w:i/>
          <w:spacing w:val="-2"/>
          <w:w w:val="80"/>
          <w:sz w:val="22"/>
        </w:rPr>
        <w:t>plai›larum</w:t>
      </w:r>
    </w:p>
    <w:p>
      <w:pPr>
        <w:pStyle w:val="BodyText"/>
        <w:spacing w:line="244" w:lineRule="auto" w:before="42"/>
        <w:ind w:left="3113" w:right="2017" w:hanging="351"/>
      </w:pPr>
      <w:r>
        <w:rPr>
          <w:i/>
          <w:w w:val="85"/>
        </w:rPr>
        <w:t>••”•</w:t>
      </w:r>
      <w:r>
        <w:rPr>
          <w:i/>
          <w:spacing w:val="66"/>
        </w:rPr>
        <w:t> </w:t>
      </w:r>
      <w:r>
        <w:rPr>
          <w:i/>
          <w:w w:val="85"/>
        </w:rPr>
        <w:t>Aplicação.</w:t>
      </w:r>
      <w:r>
        <w:rPr>
          <w:i/>
          <w:spacing w:val="19"/>
        </w:rPr>
        <w:t> </w:t>
      </w:r>
      <w:r>
        <w:rPr>
          <w:w w:val="85"/>
        </w:rPr>
        <w:t>Redução</w:t>
      </w:r>
      <w:r>
        <w:rPr>
          <w:spacing w:val="15"/>
        </w:rPr>
        <w:t> </w:t>
      </w:r>
      <w:r>
        <w:rPr>
          <w:w w:val="85"/>
        </w:rPr>
        <w:t>de</w:t>
      </w:r>
      <w:r>
        <w:rPr>
          <w:spacing w:val="8"/>
        </w:rPr>
        <w:t> </w:t>
      </w:r>
      <w:r>
        <w:rPr>
          <w:w w:val="85"/>
        </w:rPr>
        <w:t>distensáo</w:t>
      </w:r>
      <w:r>
        <w:rPr>
          <w:spacing w:val="20"/>
        </w:rPr>
        <w:t> </w:t>
      </w:r>
      <w:r>
        <w:rPr>
          <w:w w:val="85"/>
        </w:rPr>
        <w:t>abdominal,</w:t>
      </w:r>
      <w:r>
        <w:rPr>
          <w:spacing w:val="21"/>
        </w:rPr>
        <w:t> </w:t>
      </w:r>
      <w:r>
        <w:rPr>
          <w:w w:val="85"/>
        </w:rPr>
        <w:t>melhora</w:t>
      </w:r>
      <w:r>
        <w:rPr>
          <w:spacing w:val="17"/>
        </w:rPr>
        <w:t> </w:t>
      </w:r>
      <w:r>
        <w:rPr>
          <w:w w:val="85"/>
        </w:rPr>
        <w:t>da</w:t>
      </w:r>
      <w:r>
        <w:rPr>
          <w:spacing w:val="8"/>
        </w:rPr>
        <w:t> </w:t>
      </w:r>
      <w:r>
        <w:rPr>
          <w:w w:val="85"/>
        </w:rPr>
        <w:t>dor</w:t>
      </w:r>
      <w:r>
        <w:rPr>
          <w:spacing w:val="9"/>
        </w:rPr>
        <w:t> </w:t>
      </w:r>
      <w:r>
        <w:rPr>
          <w:w w:val="85"/>
        </w:rPr>
        <w:t>associada</w:t>
      </w:r>
      <w:r>
        <w:rPr>
          <w:spacing w:val="17"/>
        </w:rPr>
        <w:t> </w:t>
      </w:r>
      <w:r>
        <w:rPr>
          <w:w w:val="85"/>
        </w:rPr>
        <w:t>à </w:t>
      </w:r>
      <w:r>
        <w:rPr>
          <w:spacing w:val="-2"/>
          <w:w w:val="85"/>
        </w:rPr>
        <w:t>síndrome</w:t>
      </w:r>
      <w:r>
        <w:rPr>
          <w:spacing w:val="-3"/>
        </w:rPr>
        <w:t> </w:t>
      </w:r>
      <w:r>
        <w:rPr>
          <w:spacing w:val="-2"/>
          <w:w w:val="85"/>
        </w:rPr>
        <w:t>do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intestino</w:t>
      </w:r>
      <w:r>
        <w:rPr>
          <w:spacing w:val="-7"/>
        </w:rPr>
        <w:t> </w:t>
      </w:r>
      <w:r>
        <w:rPr>
          <w:spacing w:val="-2"/>
          <w:w w:val="85"/>
        </w:rPr>
        <w:t>irritóvel (SII),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equilíbrio 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mobilidade.</w:t>
      </w:r>
    </w:p>
    <w:p>
      <w:pPr>
        <w:pStyle w:val="BodyText"/>
        <w:spacing w:before="37"/>
      </w:pPr>
    </w:p>
    <w:p>
      <w:pPr>
        <w:pStyle w:val="BodyText"/>
        <w:spacing w:before="1"/>
        <w:ind w:left="2380"/>
      </w:pPr>
      <w:r>
        <w:rPr>
          <w:spacing w:val="-4"/>
        </w:rPr>
        <w:t>Imunomodulação</w:t>
      </w:r>
      <w:r>
        <w:rPr>
          <w:spacing w:val="-18"/>
        </w:rPr>
        <w:t> </w:t>
      </w:r>
      <w:r>
        <w:rPr>
          <w:color w:val="1A1A1A"/>
          <w:spacing w:val="-4"/>
        </w:rPr>
        <w:t>e</w:t>
      </w:r>
      <w:r>
        <w:rPr>
          <w:color w:val="1A1A1A"/>
          <w:spacing w:val="-12"/>
        </w:rPr>
        <w:t> </w:t>
      </w:r>
      <w:r>
        <w:rPr>
          <w:spacing w:val="-4"/>
        </w:rPr>
        <w:t>prevenção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infecções</w:t>
      </w:r>
      <w:r>
        <w:rPr>
          <w:spacing w:val="7"/>
        </w:rPr>
        <w:t> </w:t>
      </w:r>
      <w:r>
        <w:rPr>
          <w:spacing w:val="-4"/>
        </w:rPr>
        <w:t>respiratórias</w:t>
      </w:r>
    </w:p>
    <w:p>
      <w:pPr>
        <w:tabs>
          <w:tab w:pos="3123" w:val="left" w:leader="none"/>
        </w:tabs>
        <w:spacing w:before="20"/>
        <w:ind w:left="2768" w:right="0" w:firstLine="0"/>
        <w:jc w:val="left"/>
        <w:rPr>
          <w:sz w:val="22"/>
        </w:rPr>
      </w:pPr>
      <w:r>
        <w:rPr>
          <w:spacing w:val="-5"/>
          <w:w w:val="90"/>
          <w:sz w:val="22"/>
        </w:rPr>
        <w:t>s•</w:t>
      </w:r>
      <w:r>
        <w:rPr>
          <w:sz w:val="22"/>
        </w:rPr>
        <w:tab/>
      </w:r>
      <w:r>
        <w:rPr>
          <w:w w:val="80"/>
          <w:sz w:val="22"/>
        </w:rPr>
        <w:t>Cepas</w:t>
      </w:r>
      <w:r>
        <w:rPr>
          <w:spacing w:val="-10"/>
          <w:sz w:val="22"/>
        </w:rPr>
        <w:t> </w:t>
      </w:r>
      <w:r>
        <w:rPr>
          <w:w w:val="80"/>
          <w:sz w:val="22"/>
        </w:rPr>
        <w:t>recomendada.s.</w:t>
      </w:r>
      <w:r>
        <w:rPr>
          <w:spacing w:val="-2"/>
          <w:sz w:val="22"/>
        </w:rPr>
        <w:t> </w:t>
      </w:r>
      <w:r>
        <w:rPr>
          <w:i/>
          <w:w w:val="80"/>
          <w:sz w:val="22"/>
        </w:rPr>
        <w:t>Lactobacillus</w:t>
      </w:r>
      <w:r>
        <w:rPr>
          <w:i/>
          <w:spacing w:val="17"/>
          <w:sz w:val="22"/>
        </w:rPr>
        <w:t> </w:t>
      </w:r>
      <w:r>
        <w:rPr>
          <w:i/>
          <w:w w:val="80"/>
          <w:sz w:val="22"/>
        </w:rPr>
        <w:t>rhami›osus</w:t>
      </w:r>
      <w:r>
        <w:rPr>
          <w:i/>
          <w:spacing w:val="7"/>
          <w:sz w:val="22"/>
        </w:rPr>
        <w:t> </w:t>
      </w:r>
      <w:r>
        <w:rPr>
          <w:i/>
          <w:w w:val="80"/>
          <w:sz w:val="22"/>
        </w:rPr>
        <w:t>GG,</w:t>
      </w:r>
      <w:r>
        <w:rPr>
          <w:i/>
          <w:spacing w:val="5"/>
          <w:sz w:val="22"/>
        </w:rPr>
        <w:t> </w:t>
      </w:r>
      <w:r>
        <w:rPr>
          <w:i/>
          <w:w w:val="80"/>
          <w:sz w:val="22"/>
        </w:rPr>
        <w:t>Bifidobacferium</w:t>
      </w:r>
      <w:r>
        <w:rPr>
          <w:i/>
          <w:spacing w:val="-4"/>
          <w:sz w:val="22"/>
        </w:rPr>
        <w:t> </w:t>
      </w:r>
      <w:r>
        <w:rPr>
          <w:spacing w:val="-2"/>
          <w:w w:val="80"/>
          <w:sz w:val="22"/>
        </w:rPr>
        <w:t>/ac/is</w:t>
      </w:r>
    </w:p>
    <w:p>
      <w:pPr>
        <w:pStyle w:val="BodyText"/>
        <w:spacing w:line="244" w:lineRule="auto" w:before="28"/>
        <w:ind w:left="3106" w:right="2017" w:hanging="334"/>
      </w:pPr>
      <w:r>
        <w:rPr>
          <w:w w:val="85"/>
        </w:rPr>
        <w:t>4•</w:t>
      </w:r>
      <w:r>
        <w:rPr>
          <w:spacing w:val="80"/>
        </w:rPr>
        <w:t> </w:t>
      </w:r>
      <w:r>
        <w:rPr>
          <w:w w:val="85"/>
        </w:rPr>
        <w:t>Ap/icaçáo:</w:t>
      </w:r>
      <w:r>
        <w:rPr>
          <w:spacing w:val="71"/>
        </w:rPr>
        <w:t> </w:t>
      </w:r>
      <w:r>
        <w:rPr>
          <w:w w:val="85"/>
        </w:rPr>
        <w:t>Redução</w:t>
      </w:r>
      <w:r>
        <w:rPr>
          <w:spacing w:val="80"/>
        </w:rPr>
        <w:t> </w:t>
      </w:r>
      <w:r>
        <w:rPr>
          <w:w w:val="85"/>
        </w:rPr>
        <w:t>de</w:t>
      </w:r>
      <w:r>
        <w:rPr>
          <w:spacing w:val="68"/>
        </w:rPr>
        <w:t> </w:t>
      </w:r>
      <w:r>
        <w:rPr>
          <w:w w:val="85"/>
        </w:rPr>
        <w:t>infecções</w:t>
      </w:r>
      <w:r>
        <w:rPr>
          <w:spacing w:val="80"/>
        </w:rPr>
        <w:t> </w:t>
      </w:r>
      <w:r>
        <w:rPr>
          <w:w w:val="85"/>
        </w:rPr>
        <w:t>de</w:t>
      </w:r>
      <w:r>
        <w:rPr>
          <w:spacing w:val="69"/>
        </w:rPr>
        <w:t> </w:t>
      </w:r>
      <w:r>
        <w:rPr>
          <w:w w:val="85"/>
        </w:rPr>
        <w:t>repetição,</w:t>
      </w:r>
      <w:r>
        <w:rPr>
          <w:spacing w:val="78"/>
        </w:rPr>
        <w:t> </w:t>
      </w:r>
      <w:r>
        <w:rPr>
          <w:w w:val="85"/>
        </w:rPr>
        <w:t>melhora</w:t>
      </w:r>
      <w:r>
        <w:rPr>
          <w:spacing w:val="80"/>
        </w:rPr>
        <w:t> </w:t>
      </w:r>
      <w:r>
        <w:rPr>
          <w:w w:val="85"/>
        </w:rPr>
        <w:t>da</w:t>
      </w:r>
      <w:r>
        <w:rPr>
          <w:spacing w:val="75"/>
        </w:rPr>
        <w:t> </w:t>
      </w:r>
      <w:r>
        <w:rPr>
          <w:w w:val="85"/>
        </w:rPr>
        <w:t>resposta imunológica,</w:t>
      </w:r>
      <w:r>
        <w:rPr>
          <w:spacing w:val="-4"/>
        </w:rPr>
        <w:t> </w:t>
      </w:r>
      <w:r>
        <w:rPr>
          <w:w w:val="85"/>
        </w:rPr>
        <w:t>suporte em crianças e</w:t>
      </w:r>
      <w:r>
        <w:rPr>
          <w:spacing w:val="-7"/>
          <w:w w:val="85"/>
        </w:rPr>
        <w:t> </w:t>
      </w:r>
      <w:r>
        <w:rPr>
          <w:w w:val="85"/>
        </w:rPr>
        <w:t>idosos.</w:t>
      </w:r>
    </w:p>
    <w:p>
      <w:pPr>
        <w:pStyle w:val="BodyText"/>
        <w:spacing w:before="30"/>
      </w:pPr>
    </w:p>
    <w:p>
      <w:pPr>
        <w:pStyle w:val="BodyText"/>
        <w:ind w:left="2393"/>
      </w:pPr>
      <w:r>
        <w:rPr>
          <w:spacing w:val="-4"/>
        </w:rPr>
        <w:t>Ansiedade,</w:t>
      </w:r>
      <w:r>
        <w:rPr>
          <w:spacing w:val="-12"/>
        </w:rPr>
        <w:t> </w:t>
      </w:r>
      <w:r>
        <w:rPr>
          <w:spacing w:val="-4"/>
        </w:rPr>
        <w:t>depressão</w:t>
      </w:r>
      <w:r>
        <w:rPr>
          <w:spacing w:val="-10"/>
        </w:rPr>
        <w:t> </w:t>
      </w:r>
      <w:r>
        <w:rPr>
          <w:spacing w:val="-4"/>
        </w:rPr>
        <w:t>e</w:t>
      </w:r>
      <w:r>
        <w:rPr>
          <w:spacing w:val="-11"/>
        </w:rPr>
        <w:t> </w:t>
      </w:r>
      <w:r>
        <w:rPr>
          <w:color w:val="0F0F0F"/>
          <w:spacing w:val="-4"/>
        </w:rPr>
        <w:t>eixo</w:t>
      </w:r>
      <w:r>
        <w:rPr>
          <w:color w:val="0F0F0F"/>
          <w:spacing w:val="-12"/>
        </w:rPr>
        <w:t> </w:t>
      </w:r>
      <w:r>
        <w:rPr>
          <w:spacing w:val="-4"/>
        </w:rPr>
        <w:t>intestino-cérebro</w:t>
      </w:r>
    </w:p>
    <w:p>
      <w:pPr>
        <w:tabs>
          <w:tab w:pos="3116" w:val="left" w:leader="none"/>
        </w:tabs>
        <w:spacing w:before="35"/>
        <w:ind w:left="2760" w:right="0" w:firstLine="0"/>
        <w:jc w:val="left"/>
        <w:rPr>
          <w:i/>
          <w:sz w:val="22"/>
        </w:rPr>
      </w:pPr>
      <w:r>
        <w:rPr>
          <w:spacing w:val="-5"/>
          <w:w w:val="90"/>
          <w:sz w:val="22"/>
        </w:rPr>
        <w:t>s•</w:t>
      </w:r>
      <w:r>
        <w:rPr>
          <w:sz w:val="22"/>
        </w:rPr>
        <w:tab/>
      </w:r>
      <w:r>
        <w:rPr>
          <w:w w:val="80"/>
          <w:sz w:val="22"/>
        </w:rPr>
        <w:t>Cepas</w:t>
      </w:r>
      <w:r>
        <w:rPr>
          <w:spacing w:val="-7"/>
          <w:sz w:val="22"/>
        </w:rPr>
        <w:t> </w:t>
      </w:r>
      <w:r>
        <w:rPr>
          <w:w w:val="80"/>
          <w:sz w:val="22"/>
        </w:rPr>
        <w:t>recomendadas.</w:t>
      </w:r>
      <w:r>
        <w:rPr>
          <w:spacing w:val="36"/>
          <w:sz w:val="22"/>
        </w:rPr>
        <w:t> </w:t>
      </w:r>
      <w:r>
        <w:rPr>
          <w:i/>
          <w:w w:val="80"/>
          <w:sz w:val="22"/>
        </w:rPr>
        <w:t>Lactohacillus</w:t>
      </w:r>
      <w:r>
        <w:rPr>
          <w:i/>
          <w:spacing w:val="39"/>
          <w:sz w:val="22"/>
        </w:rPr>
        <w:t> </w:t>
      </w:r>
      <w:r>
        <w:rPr>
          <w:w w:val="80"/>
          <w:sz w:val="22"/>
        </w:rPr>
        <w:t>fie/ve/icus</w:t>
      </w:r>
      <w:r>
        <w:rPr>
          <w:sz w:val="22"/>
        </w:rPr>
        <w:t> </w:t>
      </w:r>
      <w:r>
        <w:rPr>
          <w:w w:val="80"/>
          <w:sz w:val="22"/>
        </w:rPr>
        <w:t>+</w:t>
      </w:r>
      <w:r>
        <w:rPr>
          <w:spacing w:val="-8"/>
          <w:sz w:val="22"/>
        </w:rPr>
        <w:t> </w:t>
      </w:r>
      <w:r>
        <w:rPr>
          <w:i/>
          <w:w w:val="80"/>
          <w:sz w:val="22"/>
        </w:rPr>
        <w:t>BifiJobaúteríum</w:t>
      </w:r>
      <w:r>
        <w:rPr>
          <w:i/>
          <w:spacing w:val="-12"/>
          <w:sz w:val="22"/>
        </w:rPr>
        <w:t> </w:t>
      </w:r>
      <w:r>
        <w:rPr>
          <w:i/>
          <w:spacing w:val="-2"/>
          <w:w w:val="80"/>
          <w:sz w:val="22"/>
        </w:rPr>
        <w:t>longuni</w:t>
      </w:r>
    </w:p>
    <w:p>
      <w:pPr>
        <w:pStyle w:val="BodyText"/>
        <w:tabs>
          <w:tab w:pos="3117" w:val="left" w:leader="none"/>
        </w:tabs>
        <w:spacing w:line="244" w:lineRule="auto" w:before="21"/>
        <w:ind w:left="3119" w:right="2140" w:hanging="357"/>
      </w:pPr>
      <w:r>
        <w:rPr>
          <w:i/>
          <w:spacing w:val="-4"/>
          <w:w w:val="85"/>
        </w:rPr>
        <w:t>•”••</w:t>
      </w:r>
      <w:r>
        <w:rPr>
          <w:i/>
        </w:rPr>
        <w:tab/>
      </w:r>
      <w:r>
        <w:rPr>
          <w:i/>
          <w:spacing w:val="-2"/>
          <w:w w:val="85"/>
        </w:rPr>
        <w:t>Aplicação:</w:t>
      </w:r>
      <w:r>
        <w:rPr>
          <w:i/>
          <w:spacing w:val="-6"/>
        </w:rPr>
        <w:t> </w:t>
      </w:r>
      <w:r>
        <w:rPr>
          <w:spacing w:val="-2"/>
          <w:w w:val="85"/>
        </w:rPr>
        <w:t>Redução</w:t>
      </w:r>
      <w:r>
        <w:rPr>
          <w:spacing w:val="-3"/>
        </w:rPr>
        <w:t> </w:t>
      </w:r>
      <w:r>
        <w:rPr>
          <w:spacing w:val="-2"/>
          <w:w w:val="85"/>
        </w:rPr>
        <w:t>de cortisol, melhora</w:t>
      </w:r>
      <w:r>
        <w:rPr>
          <w:spacing w:val="-1"/>
        </w:rPr>
        <w:t> </w:t>
      </w:r>
      <w:r>
        <w:rPr>
          <w:spacing w:val="-2"/>
          <w:w w:val="85"/>
        </w:rPr>
        <w:t>do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humor</w:t>
      </w:r>
      <w:r>
        <w:rPr>
          <w:spacing w:val="-5"/>
        </w:rPr>
        <w:t> </w:t>
      </w:r>
      <w:r>
        <w:rPr>
          <w:spacing w:val="-2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resposta</w:t>
      </w:r>
      <w:r>
        <w:rPr>
          <w:spacing w:val="-4"/>
        </w:rPr>
        <w:t> </w:t>
      </w:r>
      <w:r>
        <w:rPr>
          <w:spacing w:val="-2"/>
          <w:w w:val="85"/>
        </w:rPr>
        <w:t>ao estresse, </w:t>
      </w:r>
      <w:r>
        <w:rPr>
          <w:w w:val="85"/>
        </w:rPr>
        <w:t>aumento de GABA.</w:t>
      </w:r>
    </w:p>
    <w:p>
      <w:pPr>
        <w:pStyle w:val="BodyText"/>
        <w:spacing w:before="18"/>
      </w:pPr>
    </w:p>
    <w:p>
      <w:pPr>
        <w:spacing w:before="0"/>
        <w:ind w:left="2382" w:right="0" w:firstLine="0"/>
        <w:jc w:val="left"/>
        <w:rPr>
          <w:sz w:val="24"/>
        </w:rPr>
      </w:pPr>
      <w:r>
        <w:rPr>
          <w:w w:val="85"/>
          <w:sz w:val="24"/>
        </w:rPr>
        <w:t>Suporte</w:t>
      </w:r>
      <w:r>
        <w:rPr>
          <w:spacing w:val="9"/>
          <w:sz w:val="24"/>
        </w:rPr>
        <w:t> </w:t>
      </w:r>
      <w:r>
        <w:rPr>
          <w:w w:val="85"/>
          <w:sz w:val="24"/>
        </w:rPr>
        <w:t>metabólico</w:t>
      </w:r>
      <w:r>
        <w:rPr>
          <w:spacing w:val="24"/>
          <w:sz w:val="24"/>
        </w:rPr>
        <w:t> </w:t>
      </w:r>
      <w:r>
        <w:rPr>
          <w:w w:val="85"/>
          <w:sz w:val="24"/>
        </w:rPr>
        <w:t>(obesidade,</w:t>
      </w:r>
      <w:r>
        <w:rPr>
          <w:spacing w:val="32"/>
          <w:sz w:val="24"/>
        </w:rPr>
        <w:t> </w:t>
      </w:r>
      <w:r>
        <w:rPr>
          <w:w w:val="85"/>
          <w:sz w:val="24"/>
        </w:rPr>
        <w:t>dislipidemia,</w:t>
      </w:r>
      <w:r>
        <w:rPr>
          <w:spacing w:val="22"/>
          <w:sz w:val="24"/>
        </w:rPr>
        <w:t> </w:t>
      </w:r>
      <w:r>
        <w:rPr>
          <w:w w:val="85"/>
          <w:sz w:val="24"/>
        </w:rPr>
        <w:t>resistência</w:t>
      </w:r>
      <w:r>
        <w:rPr>
          <w:spacing w:val="28"/>
          <w:sz w:val="24"/>
        </w:rPr>
        <w:t> </w:t>
      </w:r>
      <w:r>
        <w:rPr>
          <w:w w:val="85"/>
          <w:sz w:val="24"/>
        </w:rPr>
        <w:t>à</w:t>
      </w:r>
      <w:r>
        <w:rPr>
          <w:spacing w:val="8"/>
          <w:sz w:val="24"/>
        </w:rPr>
        <w:t> </w:t>
      </w:r>
      <w:r>
        <w:rPr>
          <w:spacing w:val="-2"/>
          <w:w w:val="85"/>
          <w:sz w:val="24"/>
        </w:rPr>
        <w:t>insulina)</w:t>
      </w:r>
    </w:p>
    <w:p>
      <w:pPr>
        <w:spacing w:before="43"/>
        <w:ind w:left="2745" w:right="0" w:firstLine="0"/>
        <w:jc w:val="left"/>
        <w:rPr>
          <w:i/>
          <w:sz w:val="23"/>
        </w:rPr>
      </w:pPr>
      <w:r>
        <w:rPr>
          <w:spacing w:val="-2"/>
          <w:w w:val="80"/>
          <w:sz w:val="23"/>
        </w:rPr>
        <w:t>ü•</w:t>
      </w:r>
      <w:r>
        <w:rPr>
          <w:spacing w:val="24"/>
          <w:sz w:val="23"/>
        </w:rPr>
        <w:t>  </w:t>
      </w:r>
      <w:r>
        <w:rPr>
          <w:spacing w:val="-2"/>
          <w:w w:val="80"/>
          <w:sz w:val="23"/>
        </w:rPr>
        <w:t>Cepas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recomendadas:</w:t>
      </w:r>
      <w:r>
        <w:rPr>
          <w:spacing w:val="11"/>
          <w:sz w:val="23"/>
        </w:rPr>
        <w:t> </w:t>
      </w:r>
      <w:r>
        <w:rPr>
          <w:i/>
          <w:spacing w:val="-2"/>
          <w:w w:val="80"/>
          <w:sz w:val="23"/>
        </w:rPr>
        <w:t>Lactobacillíis</w:t>
      </w:r>
      <w:r>
        <w:rPr>
          <w:i/>
          <w:spacing w:val="-10"/>
          <w:sz w:val="23"/>
        </w:rPr>
        <w:t> </w:t>
      </w:r>
      <w:r>
        <w:rPr>
          <w:i/>
          <w:spacing w:val="-2"/>
          <w:w w:val="80"/>
          <w:sz w:val="23"/>
        </w:rPr>
        <w:t>gasseri,</w:t>
      </w:r>
      <w:r>
        <w:rPr>
          <w:i/>
          <w:spacing w:val="-2"/>
          <w:sz w:val="23"/>
        </w:rPr>
        <w:t> </w:t>
      </w:r>
      <w:r>
        <w:rPr>
          <w:i/>
          <w:spacing w:val="-2"/>
          <w:w w:val="80"/>
          <w:sz w:val="23"/>
        </w:rPr>
        <w:t>Bifidobactorium</w:t>
      </w:r>
      <w:r>
        <w:rPr>
          <w:i/>
          <w:spacing w:val="-14"/>
          <w:sz w:val="23"/>
        </w:rPr>
        <w:t> </w:t>
      </w:r>
      <w:r>
        <w:rPr>
          <w:i/>
          <w:spacing w:val="-2"/>
          <w:w w:val="80"/>
          <w:sz w:val="23"/>
        </w:rPr>
        <w:t>breve</w:t>
      </w:r>
    </w:p>
    <w:p>
      <w:pPr>
        <w:pStyle w:val="Heading7"/>
        <w:spacing w:line="216" w:lineRule="auto" w:before="36"/>
        <w:ind w:left="3096" w:right="2017" w:hanging="343"/>
      </w:pPr>
      <w:r>
        <w:rPr>
          <w:i/>
          <w:w w:val="70"/>
        </w:rPr>
        <w:t>••“•</w:t>
      </w:r>
      <w:r>
        <w:rPr>
          <w:i/>
          <w:spacing w:val="80"/>
        </w:rPr>
        <w:t> </w:t>
      </w:r>
      <w:r>
        <w:rPr>
          <w:i/>
          <w:w w:val="70"/>
        </w:rPr>
        <w:t>Aplicação.</w:t>
      </w:r>
      <w:r>
        <w:rPr>
          <w:i/>
        </w:rPr>
        <w:t> </w:t>
      </w:r>
      <w:r>
        <w:rPr>
          <w:w w:val="70"/>
        </w:rPr>
        <w:t>Redução</w:t>
      </w:r>
      <w:r>
        <w:rPr/>
        <w:t> </w:t>
      </w:r>
      <w:r>
        <w:rPr>
          <w:w w:val="70"/>
        </w:rPr>
        <w:t>de</w:t>
      </w:r>
      <w:r>
        <w:rPr>
          <w:spacing w:val="-9"/>
        </w:rPr>
        <w:t> </w:t>
      </w:r>
      <w:r>
        <w:rPr>
          <w:w w:val="70"/>
        </w:rPr>
        <w:t>gordura</w:t>
      </w:r>
      <w:r>
        <w:rPr/>
        <w:t> </w:t>
      </w:r>
      <w:r>
        <w:rPr>
          <w:w w:val="70"/>
        </w:rPr>
        <w:t>visreral,</w:t>
      </w:r>
      <w:r>
        <w:rPr/>
        <w:t> </w:t>
      </w:r>
      <w:r>
        <w:rPr>
          <w:w w:val="70"/>
        </w:rPr>
        <w:t>melhora</w:t>
      </w:r>
      <w:r>
        <w:rPr/>
        <w:t> </w:t>
      </w:r>
      <w:r>
        <w:rPr>
          <w:w w:val="70"/>
        </w:rPr>
        <w:t>de</w:t>
      </w:r>
      <w:r>
        <w:rPr>
          <w:spacing w:val="-9"/>
        </w:rPr>
        <w:t> </w:t>
      </w:r>
      <w:r>
        <w:rPr>
          <w:w w:val="70"/>
        </w:rPr>
        <w:t>marcadores</w:t>
      </w:r>
      <w:r>
        <w:rPr/>
        <w:t> </w:t>
      </w:r>
      <w:r>
        <w:rPr>
          <w:w w:val="70"/>
        </w:rPr>
        <w:t>metabólicos, </w:t>
      </w:r>
      <w:r>
        <w:rPr>
          <w:spacing w:val="-2"/>
          <w:w w:val="75"/>
        </w:rPr>
        <w:t>equilibrio</w:t>
      </w:r>
      <w:r>
        <w:rPr/>
        <w:t> </w:t>
      </w:r>
      <w:r>
        <w:rPr>
          <w:spacing w:val="-2"/>
          <w:w w:val="75"/>
        </w:rPr>
        <w:t>da</w:t>
      </w:r>
      <w:r>
        <w:rPr>
          <w:spacing w:val="-5"/>
          <w:w w:val="75"/>
        </w:rPr>
        <w:t> </w:t>
      </w:r>
      <w:r>
        <w:rPr>
          <w:spacing w:val="-2"/>
          <w:w w:val="75"/>
        </w:rPr>
        <w:t>microbiota</w:t>
      </w:r>
      <w:r>
        <w:rPr/>
        <w:t> </w:t>
      </w:r>
      <w:r>
        <w:rPr>
          <w:spacing w:val="-2"/>
          <w:w w:val="75"/>
        </w:rPr>
        <w:t>associada</w:t>
      </w:r>
      <w:r>
        <w:rPr>
          <w:spacing w:val="-2"/>
        </w:rPr>
        <w:t> </w:t>
      </w:r>
      <w:r>
        <w:rPr>
          <w:spacing w:val="-2"/>
          <w:w w:val="75"/>
        </w:rPr>
        <w:t>ao</w:t>
      </w:r>
      <w:r>
        <w:rPr>
          <w:spacing w:val="-7"/>
        </w:rPr>
        <w:t> </w:t>
      </w:r>
      <w:r>
        <w:rPr>
          <w:spacing w:val="-2"/>
          <w:w w:val="75"/>
        </w:rPr>
        <w:t>eixo</w:t>
      </w:r>
      <w:r>
        <w:rPr>
          <w:spacing w:val="-17"/>
        </w:rPr>
        <w:t> </w:t>
      </w:r>
      <w:r>
        <w:rPr>
          <w:spacing w:val="-2"/>
          <w:w w:val="75"/>
        </w:rPr>
        <w:t>fígado-intestino.</w:t>
      </w:r>
    </w:p>
    <w:p>
      <w:pPr>
        <w:pStyle w:val="BodyText"/>
        <w:spacing w:before="286"/>
        <w:ind w:left="2390"/>
      </w:pPr>
      <w:r>
        <w:rPr>
          <w:spacing w:val="-6"/>
        </w:rPr>
        <w:t>Saúde</w:t>
      </w:r>
      <w:r>
        <w:rPr>
          <w:spacing w:val="-5"/>
        </w:rPr>
        <w:t> </w:t>
      </w:r>
      <w:r>
        <w:rPr>
          <w:spacing w:val="-6"/>
        </w:rPr>
        <w:t>urogenital</w:t>
      </w:r>
      <w:r>
        <w:rPr>
          <w:spacing w:val="6"/>
        </w:rPr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candidíase</w:t>
      </w:r>
      <w:r>
        <w:rPr>
          <w:spacing w:val="5"/>
        </w:rPr>
        <w:t> </w:t>
      </w:r>
      <w:r>
        <w:rPr>
          <w:spacing w:val="-6"/>
        </w:rPr>
        <w:t>recorrente</w:t>
      </w:r>
    </w:p>
    <w:p>
      <w:pPr>
        <w:spacing w:before="57"/>
        <w:ind w:left="2760" w:right="0" w:firstLine="0"/>
        <w:jc w:val="left"/>
        <w:rPr>
          <w:i/>
          <w:sz w:val="22"/>
        </w:rPr>
      </w:pPr>
      <w:r>
        <w:rPr>
          <w:w w:val="80"/>
          <w:sz w:val="22"/>
        </w:rPr>
        <w:t>ü•</w:t>
      </w:r>
      <w:r>
        <w:rPr>
          <w:spacing w:val="30"/>
          <w:sz w:val="22"/>
        </w:rPr>
        <w:t>  </w:t>
      </w:r>
      <w:r>
        <w:rPr>
          <w:w w:val="80"/>
          <w:sz w:val="22"/>
        </w:rPr>
        <w:t>Cepas</w:t>
      </w:r>
      <w:r>
        <w:rPr>
          <w:spacing w:val="-11"/>
          <w:sz w:val="22"/>
        </w:rPr>
        <w:t> </w:t>
      </w:r>
      <w:r>
        <w:rPr>
          <w:i/>
          <w:w w:val="80"/>
          <w:sz w:val="22"/>
        </w:rPr>
        <w:t>red.on›endadas:</w:t>
      </w:r>
      <w:r>
        <w:rPr>
          <w:i/>
          <w:spacing w:val="-9"/>
          <w:sz w:val="22"/>
        </w:rPr>
        <w:t> </w:t>
      </w:r>
      <w:r>
        <w:rPr>
          <w:i/>
          <w:w w:val="80"/>
          <w:sz w:val="22"/>
        </w:rPr>
        <w:t>Lactobacillus</w:t>
      </w:r>
      <w:r>
        <w:rPr>
          <w:i/>
          <w:spacing w:val="5"/>
          <w:sz w:val="22"/>
        </w:rPr>
        <w:t> </w:t>
      </w:r>
      <w:r>
        <w:rPr>
          <w:w w:val="80"/>
          <w:sz w:val="22"/>
        </w:rPr>
        <w:t>reuteri,</w:t>
      </w:r>
      <w:r>
        <w:rPr>
          <w:spacing w:val="1"/>
          <w:sz w:val="22"/>
        </w:rPr>
        <w:t> </w:t>
      </w:r>
      <w:r>
        <w:rPr>
          <w:i/>
          <w:w w:val="80"/>
          <w:sz w:val="22"/>
        </w:rPr>
        <w:t>Lar.tobacillus</w:t>
      </w:r>
      <w:r>
        <w:rPr>
          <w:i/>
          <w:spacing w:val="-3"/>
          <w:w w:val="80"/>
          <w:sz w:val="22"/>
        </w:rPr>
        <w:t> </w:t>
      </w:r>
      <w:r>
        <w:rPr>
          <w:i/>
          <w:spacing w:val="-2"/>
          <w:w w:val="80"/>
          <w:sz w:val="22"/>
        </w:rPr>
        <w:t>rhaninosus</w:t>
      </w:r>
    </w:p>
    <w:p>
      <w:pPr>
        <w:pStyle w:val="BodyText"/>
        <w:spacing w:line="252" w:lineRule="auto" w:before="35"/>
        <w:ind w:left="3113" w:right="2017" w:hanging="350"/>
      </w:pPr>
      <w:r>
        <w:rPr>
          <w:i/>
          <w:spacing w:val="-2"/>
          <w:w w:val="85"/>
        </w:rPr>
        <w:t>•”+•</w:t>
      </w:r>
      <w:r>
        <w:rPr>
          <w:i/>
          <w:spacing w:val="65"/>
        </w:rPr>
        <w:t> </w:t>
      </w:r>
      <w:r>
        <w:rPr>
          <w:i/>
          <w:spacing w:val="-2"/>
          <w:w w:val="85"/>
        </w:rPr>
        <w:t>Aplicação:</w:t>
      </w:r>
      <w:r>
        <w:rPr>
          <w:i/>
          <w:spacing w:val="29"/>
        </w:rPr>
        <w:t> </w:t>
      </w:r>
      <w:r>
        <w:rPr>
          <w:spacing w:val="-2"/>
          <w:w w:val="85"/>
        </w:rPr>
        <w:t>Reequilíbrio</w:t>
      </w:r>
      <w:r>
        <w:rPr>
          <w:spacing w:val="33"/>
        </w:rPr>
        <w:t> </w:t>
      </w:r>
      <w:r>
        <w:rPr>
          <w:spacing w:val="-2"/>
          <w:w w:val="85"/>
        </w:rPr>
        <w:t>do</w:t>
      </w:r>
      <w:r>
        <w:rPr>
          <w:spacing w:val="12"/>
        </w:rPr>
        <w:t> </w:t>
      </w:r>
      <w:r>
        <w:rPr>
          <w:spacing w:val="-2"/>
          <w:w w:val="85"/>
        </w:rPr>
        <w:t>microbioma</w:t>
      </w:r>
      <w:r>
        <w:rPr>
          <w:spacing w:val="39"/>
        </w:rPr>
        <w:t> </w:t>
      </w:r>
      <w:r>
        <w:rPr>
          <w:spacing w:val="-2"/>
          <w:w w:val="85"/>
        </w:rPr>
        <w:t>vaginal,</w:t>
      </w:r>
      <w:r>
        <w:rPr>
          <w:spacing w:val="24"/>
        </w:rPr>
        <w:t> </w:t>
      </w:r>
      <w:r>
        <w:rPr>
          <w:spacing w:val="-2"/>
          <w:w w:val="85"/>
        </w:rPr>
        <w:t>prevenção</w:t>
      </w:r>
      <w:r>
        <w:rPr>
          <w:spacing w:val="32"/>
        </w:rPr>
        <w:t> </w:t>
      </w:r>
      <w:r>
        <w:rPr>
          <w:spacing w:val="-2"/>
          <w:w w:val="85"/>
        </w:rPr>
        <w:t>de</w:t>
      </w:r>
      <w:r>
        <w:rPr>
          <w:spacing w:val="17"/>
        </w:rPr>
        <w:t> </w:t>
      </w:r>
      <w:r>
        <w:rPr>
          <w:spacing w:val="-2"/>
          <w:w w:val="85"/>
        </w:rPr>
        <w:t>recidivas</w:t>
      </w:r>
      <w:r>
        <w:rPr>
          <w:spacing w:val="30"/>
        </w:rPr>
        <w:t> </w:t>
      </w:r>
      <w:r>
        <w:rPr>
          <w:spacing w:val="-2"/>
          <w:w w:val="85"/>
        </w:rPr>
        <w:t>de </w:t>
      </w:r>
      <w:r>
        <w:rPr>
          <w:w w:val="85"/>
        </w:rPr>
        <w:t>infecção urinária.</w:t>
      </w:r>
    </w:p>
    <w:p>
      <w:pPr>
        <w:pStyle w:val="Heading6"/>
        <w:spacing w:before="237"/>
        <w:ind w:left="2393"/>
      </w:pPr>
      <w:r>
        <w:rPr>
          <w:w w:val="80"/>
        </w:rPr>
        <w:t>Alergias</w:t>
      </w:r>
      <w:r>
        <w:rPr>
          <w:spacing w:val="-2"/>
        </w:rPr>
        <w:t> </w:t>
      </w:r>
      <w:r>
        <w:rPr>
          <w:w w:val="80"/>
        </w:rPr>
        <w:t>e</w:t>
      </w:r>
      <w:r>
        <w:rPr>
          <w:spacing w:val="-12"/>
        </w:rPr>
        <w:t> </w:t>
      </w:r>
      <w:r>
        <w:rPr>
          <w:w w:val="80"/>
        </w:rPr>
        <w:t>dermatites</w:t>
      </w:r>
      <w:r>
        <w:rPr>
          <w:spacing w:val="7"/>
        </w:rPr>
        <w:t> </w:t>
      </w:r>
      <w:r>
        <w:rPr>
          <w:spacing w:val="-2"/>
          <w:w w:val="80"/>
        </w:rPr>
        <w:t>atópicas</w:t>
      </w:r>
    </w:p>
    <w:p>
      <w:pPr>
        <w:tabs>
          <w:tab w:pos="3129" w:val="left" w:leader="none"/>
        </w:tabs>
        <w:spacing w:before="13"/>
        <w:ind w:left="2766" w:right="0" w:firstLine="0"/>
        <w:jc w:val="left"/>
        <w:rPr>
          <w:sz w:val="25"/>
        </w:rPr>
      </w:pPr>
      <w:r>
        <w:rPr>
          <w:spacing w:val="-10"/>
          <w:w w:val="80"/>
          <w:sz w:val="25"/>
        </w:rPr>
        <w:t>ü</w:t>
      </w:r>
      <w:r>
        <w:rPr>
          <w:sz w:val="25"/>
        </w:rPr>
        <w:tab/>
      </w:r>
      <w:r>
        <w:rPr>
          <w:w w:val="70"/>
          <w:sz w:val="25"/>
        </w:rPr>
        <w:t>Cepas</w:t>
      </w:r>
      <w:r>
        <w:rPr>
          <w:spacing w:val="-15"/>
          <w:sz w:val="25"/>
        </w:rPr>
        <w:t> </w:t>
      </w:r>
      <w:r>
        <w:rPr>
          <w:i/>
          <w:w w:val="70"/>
          <w:sz w:val="25"/>
        </w:rPr>
        <w:t>recoinenda‹Jas.</w:t>
      </w:r>
      <w:r>
        <w:rPr>
          <w:i/>
          <w:spacing w:val="-6"/>
          <w:w w:val="70"/>
          <w:sz w:val="25"/>
        </w:rPr>
        <w:t> </w:t>
      </w:r>
      <w:r>
        <w:rPr>
          <w:w w:val="70"/>
          <w:sz w:val="25"/>
        </w:rPr>
        <w:t>Lactoõaci/leis</w:t>
      </w:r>
      <w:r>
        <w:rPr>
          <w:spacing w:val="-17"/>
          <w:sz w:val="25"/>
        </w:rPr>
        <w:t> </w:t>
      </w:r>
      <w:r>
        <w:rPr>
          <w:i/>
          <w:w w:val="70"/>
          <w:sz w:val="25"/>
        </w:rPr>
        <w:t>para</w:t>
      </w:r>
      <w:r>
        <w:rPr>
          <w:i/>
          <w:spacing w:val="24"/>
          <w:sz w:val="25"/>
        </w:rPr>
        <w:t> </w:t>
      </w:r>
      <w:r>
        <w:rPr>
          <w:i/>
          <w:w w:val="70"/>
          <w:sz w:val="25"/>
        </w:rPr>
        <w:t>usei,</w:t>
      </w:r>
      <w:r>
        <w:rPr>
          <w:i/>
          <w:spacing w:val="-14"/>
          <w:sz w:val="25"/>
        </w:rPr>
        <w:t> </w:t>
      </w:r>
      <w:r>
        <w:rPr>
          <w:w w:val="70"/>
          <w:sz w:val="25"/>
        </w:rPr>
        <w:t>Lac/cóaci//‹/s</w:t>
      </w:r>
      <w:r>
        <w:rPr>
          <w:spacing w:val="-13"/>
          <w:sz w:val="25"/>
        </w:rPr>
        <w:t> </w:t>
      </w:r>
      <w:r>
        <w:rPr>
          <w:i/>
          <w:w w:val="70"/>
          <w:sz w:val="25"/>
        </w:rPr>
        <w:t>rhamnosus</w:t>
      </w:r>
      <w:r>
        <w:rPr>
          <w:i/>
          <w:spacing w:val="14"/>
          <w:sz w:val="25"/>
        </w:rPr>
        <w:t> </w:t>
      </w:r>
      <w:r>
        <w:rPr>
          <w:spacing w:val="-5"/>
          <w:w w:val="70"/>
          <w:sz w:val="25"/>
        </w:rPr>
        <w:t>GG</w:t>
      </w:r>
    </w:p>
    <w:p>
      <w:pPr>
        <w:pStyle w:val="BodyText"/>
        <w:tabs>
          <w:tab w:pos="3125" w:val="left" w:leader="none"/>
        </w:tabs>
        <w:spacing w:line="244" w:lineRule="auto" w:before="36"/>
        <w:ind w:left="3120" w:right="2193" w:hanging="358"/>
      </w:pPr>
      <w:r>
        <w:rPr>
          <w:i/>
          <w:spacing w:val="-4"/>
          <w:w w:val="90"/>
        </w:rPr>
        <w:t>••”•</w:t>
      </w:r>
      <w:r>
        <w:rPr>
          <w:i/>
        </w:rPr>
        <w:tab/>
        <w:tab/>
      </w:r>
      <w:r>
        <w:rPr>
          <w:i/>
          <w:w w:val="80"/>
        </w:rPr>
        <w:t>Aplica;âo: </w:t>
      </w:r>
      <w:r>
        <w:rPr>
          <w:w w:val="80"/>
        </w:rPr>
        <w:t>Modulação</w:t>
      </w:r>
      <w:r>
        <w:rPr/>
        <w:t> </w:t>
      </w:r>
      <w:r>
        <w:rPr>
          <w:w w:val="80"/>
        </w:rPr>
        <w:t>imunolôgica,</w:t>
      </w:r>
      <w:r>
        <w:rPr/>
        <w:t> </w:t>
      </w:r>
      <w:r>
        <w:rPr>
          <w:w w:val="80"/>
        </w:rPr>
        <w:t>melhora da resposta</w:t>
      </w:r>
      <w:r>
        <w:rPr/>
        <w:t> </w:t>
      </w:r>
      <w:r>
        <w:rPr>
          <w:w w:val="80"/>
        </w:rPr>
        <w:t>TH1/TH2, redução</w:t>
      </w:r>
      <w:r>
        <w:rPr/>
        <w:t> </w:t>
      </w:r>
      <w:r>
        <w:rPr>
          <w:w w:val="80"/>
        </w:rPr>
        <w:t>de </w:t>
      </w:r>
      <w:r>
        <w:rPr>
          <w:w w:val="85"/>
        </w:rPr>
        <w:t>sintomas dermatológicos e alérgicos.</w:t>
      </w:r>
    </w:p>
    <w:p>
      <w:pPr>
        <w:pStyle w:val="BodyText"/>
        <w:spacing w:after="0" w:line="244" w:lineRule="auto"/>
        <w:sectPr>
          <w:footerReference w:type="even" r:id="rId57"/>
          <w:footerReference w:type="default" r:id="rId58"/>
          <w:pgSz w:w="11910" w:h="16840"/>
          <w:pgMar w:header="0" w:footer="4770" w:top="1040" w:bottom="4960" w:left="141" w:right="141"/>
          <w:pgNumType w:start="158"/>
        </w:sectPr>
      </w:pPr>
    </w:p>
    <w:p>
      <w:pPr>
        <w:pStyle w:val="Heading4"/>
        <w:spacing w:line="252" w:lineRule="auto" w:before="15"/>
        <w:ind w:left="2942" w:right="2017" w:hanging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1149096</wp:posOffset>
                </wp:positionH>
                <wp:positionV relativeFrom="page">
                  <wp:posOffset>8125967</wp:posOffset>
                </wp:positionV>
                <wp:extent cx="1313815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31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3815" h="0">
                              <a:moveTo>
                                <a:pt x="0" y="0"/>
                              </a:moveTo>
                              <a:lnTo>
                                <a:pt x="131368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0416" from="90.480003pt,639.839966pt" to="193.920003pt,639.839966pt" stroked="true" strokeweight=".96pt" strokecolor="#4b4b4b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Como</w:t>
      </w:r>
      <w:r>
        <w:rPr>
          <w:spacing w:val="-17"/>
          <w:w w:val="105"/>
        </w:rPr>
        <w:t> </w:t>
      </w:r>
      <w:r>
        <w:rPr>
          <w:color w:val="070707"/>
          <w:w w:val="105"/>
        </w:rPr>
        <w:t>Usar</w:t>
      </w:r>
      <w:r>
        <w:rPr>
          <w:color w:val="070707"/>
          <w:spacing w:val="-17"/>
          <w:w w:val="105"/>
        </w:rPr>
        <w:t> </w:t>
      </w:r>
      <w:r>
        <w:rPr>
          <w:color w:val="0F0F0F"/>
          <w:w w:val="105"/>
        </w:rPr>
        <w:t>os</w:t>
      </w:r>
      <w:r>
        <w:rPr>
          <w:color w:val="0F0F0F"/>
          <w:spacing w:val="-16"/>
          <w:w w:val="105"/>
        </w:rPr>
        <w:t> </w:t>
      </w:r>
      <w:r>
        <w:rPr>
          <w:w w:val="105"/>
        </w:rPr>
        <w:t>Sintomas</w:t>
      </w:r>
      <w:r>
        <w:rPr>
          <w:spacing w:val="-17"/>
          <w:w w:val="105"/>
        </w:rPr>
        <w:t> </w:t>
      </w:r>
      <w:r>
        <w:rPr>
          <w:color w:val="161616"/>
          <w:w w:val="105"/>
        </w:rPr>
        <w:t>e</w:t>
      </w:r>
      <w:r>
        <w:rPr>
          <w:color w:val="161616"/>
          <w:spacing w:val="-17"/>
          <w:w w:val="105"/>
        </w:rPr>
        <w:t> </w:t>
      </w:r>
      <w:r>
        <w:rPr>
          <w:w w:val="105"/>
        </w:rPr>
        <w:t>Exames</w:t>
      </w:r>
      <w:r>
        <w:rPr>
          <w:spacing w:val="-16"/>
          <w:w w:val="105"/>
        </w:rPr>
        <w:t> </w:t>
      </w:r>
      <w:r>
        <w:rPr>
          <w:w w:val="105"/>
        </w:rPr>
        <w:t>para</w:t>
      </w:r>
      <w:r>
        <w:rPr>
          <w:spacing w:val="-17"/>
          <w:w w:val="105"/>
        </w:rPr>
        <w:t> </w:t>
      </w:r>
      <w:r>
        <w:rPr>
          <w:w w:val="105"/>
        </w:rPr>
        <w:t>Guiar</w:t>
      </w:r>
      <w:r>
        <w:rPr>
          <w:spacing w:val="-16"/>
          <w:w w:val="105"/>
        </w:rPr>
        <w:t> </w:t>
      </w:r>
      <w:r>
        <w:rPr>
          <w:color w:val="151515"/>
          <w:w w:val="105"/>
        </w:rPr>
        <w:t>a</w:t>
      </w:r>
      <w:r>
        <w:rPr>
          <w:color w:val="151515"/>
          <w:spacing w:val="-17"/>
          <w:w w:val="105"/>
        </w:rPr>
        <w:t> </w:t>
      </w:r>
      <w:r>
        <w:rPr>
          <w:w w:val="105"/>
        </w:rPr>
        <w:t>Escolha</w:t>
      </w:r>
      <w:r>
        <w:rPr>
          <w:spacing w:val="-17"/>
          <w:w w:val="105"/>
        </w:rPr>
        <w:t> </w:t>
      </w:r>
      <w:r>
        <w:rPr>
          <w:color w:val="0F0F0F"/>
          <w:w w:val="105"/>
        </w:rPr>
        <w:t>e </w:t>
      </w:r>
      <w:r>
        <w:rPr>
          <w:color w:val="1A1A1A"/>
          <w:w w:val="105"/>
        </w:rPr>
        <w:t>a</w:t>
      </w:r>
      <w:r>
        <w:rPr>
          <w:color w:val="1A1A1A"/>
          <w:spacing w:val="-9"/>
          <w:w w:val="105"/>
        </w:rPr>
        <w:t> </w:t>
      </w:r>
      <w:r>
        <w:rPr>
          <w:w w:val="105"/>
        </w:rPr>
        <w:t>Duração </w:t>
      </w:r>
      <w:r>
        <w:rPr>
          <w:color w:val="080808"/>
          <w:w w:val="105"/>
        </w:rPr>
        <w:t>da</w:t>
      </w:r>
      <w:r>
        <w:rPr>
          <w:color w:val="080808"/>
          <w:spacing w:val="-4"/>
          <w:w w:val="105"/>
        </w:rPr>
        <w:t> </w:t>
      </w:r>
      <w:r>
        <w:rPr>
          <w:w w:val="105"/>
        </w:rPr>
        <w:t>Suplementação</w:t>
      </w:r>
      <w:r>
        <w:rPr>
          <w:spacing w:val="29"/>
          <w:w w:val="105"/>
        </w:rPr>
        <w:t> </w:t>
      </w:r>
      <w:r>
        <w:rPr>
          <w:w w:val="105"/>
        </w:rPr>
        <w:t>Probiótica</w:t>
      </w:r>
    </w:p>
    <w:p>
      <w:pPr>
        <w:spacing w:before="127"/>
        <w:ind w:left="2571" w:right="0" w:firstLine="0"/>
        <w:jc w:val="left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10"/>
          <w:sz w:val="23"/>
        </w:rPr>
        <w:t>Avaliação</w:t>
      </w:r>
      <w:r>
        <w:rPr>
          <w:rFonts w:ascii="Times New Roman" w:hAnsi="Times New Roman"/>
          <w:spacing w:val="-3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Inicial</w:t>
      </w:r>
      <w:r>
        <w:rPr>
          <w:rFonts w:ascii="Times New Roman" w:hAnsi="Times New Roman"/>
          <w:spacing w:val="9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por</w:t>
      </w:r>
      <w:r>
        <w:rPr>
          <w:rFonts w:ascii="Times New Roman" w:hAnsi="Times New Roman"/>
          <w:spacing w:val="1"/>
          <w:w w:val="110"/>
          <w:sz w:val="23"/>
        </w:rPr>
        <w:t> </w:t>
      </w:r>
      <w:r>
        <w:rPr>
          <w:rFonts w:ascii="Times New Roman" w:hAnsi="Times New Roman"/>
          <w:spacing w:val="-2"/>
          <w:w w:val="110"/>
          <w:sz w:val="23"/>
        </w:rPr>
        <w:t>Sintomas</w:t>
      </w:r>
    </w:p>
    <w:p>
      <w:pPr>
        <w:spacing w:line="225" w:lineRule="auto" w:before="133"/>
        <w:ind w:left="2570" w:right="1910" w:firstLine="715"/>
        <w:jc w:val="both"/>
        <w:rPr>
          <w:rFonts w:ascii="Calibri" w:hAnsi="Calibri"/>
          <w:sz w:val="23"/>
        </w:rPr>
      </w:pPr>
      <w:r>
        <w:rPr>
          <w:rFonts w:ascii="Calibri" w:hAnsi="Calibri"/>
          <w:w w:val="90"/>
          <w:sz w:val="23"/>
        </w:rPr>
        <w:t>0s sintomas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são</w:t>
      </w:r>
      <w:r>
        <w:rPr>
          <w:rFonts w:ascii="Calibri" w:hAnsi="Calibri"/>
          <w:spacing w:val="-5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uma</w:t>
      </w:r>
      <w:r>
        <w:rPr>
          <w:rFonts w:ascii="Calibri" w:hAnsi="Calibri"/>
          <w:spacing w:val="-3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das ferramentas</w:t>
      </w:r>
      <w:r>
        <w:rPr>
          <w:rFonts w:ascii="Calibri" w:hAnsi="Calibri"/>
          <w:w w:val="90"/>
          <w:sz w:val="23"/>
        </w:rPr>
        <w:t> mais valicsas na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prática integrativa.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A escuta ativa, associaJa </w:t>
      </w:r>
      <w:r>
        <w:rPr>
          <w:rFonts w:ascii="Calibri" w:hAnsi="Calibri"/>
          <w:color w:val="212121"/>
          <w:w w:val="90"/>
          <w:sz w:val="23"/>
        </w:rPr>
        <w:t>à</w:t>
      </w:r>
      <w:r>
        <w:rPr>
          <w:rFonts w:ascii="Calibri" w:hAnsi="Calibri"/>
          <w:color w:val="212121"/>
          <w:spacing w:val="-5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intefprelaçã0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dos padrões apresentados,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ajuda a +apear as alterações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da</w:t>
      </w:r>
      <w:r>
        <w:rPr>
          <w:rFonts w:ascii="Calibri" w:hAnsi="Calibri"/>
          <w:spacing w:val="-10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mícrobiota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os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eixos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envolvidos.</w:t>
      </w:r>
    </w:p>
    <w:p>
      <w:pPr>
        <w:pStyle w:val="Heading6"/>
        <w:spacing w:before="236"/>
        <w:ind w:left="2567"/>
      </w:pPr>
      <w:r>
        <w:rPr>
          <w:w w:val="80"/>
        </w:rPr>
        <w:t>Exemplos</w:t>
      </w:r>
      <w:r>
        <w:rPr>
          <w:spacing w:val="7"/>
        </w:rPr>
        <w:t> </w:t>
      </w:r>
      <w:r>
        <w:rPr>
          <w:w w:val="80"/>
        </w:rPr>
        <w:t>de</w:t>
      </w:r>
      <w:r>
        <w:rPr>
          <w:spacing w:val="-4"/>
          <w:w w:val="80"/>
        </w:rPr>
        <w:t> </w:t>
      </w:r>
      <w:r>
        <w:rPr>
          <w:w w:val="80"/>
        </w:rPr>
        <w:t>correlações</w:t>
      </w:r>
      <w:r>
        <w:rPr>
          <w:spacing w:val="16"/>
        </w:rPr>
        <w:t> </w:t>
      </w:r>
      <w:r>
        <w:rPr>
          <w:spacing w:val="-2"/>
          <w:w w:val="80"/>
        </w:rPr>
        <w:t>clinicas:</w:t>
      </w:r>
    </w:p>
    <w:p>
      <w:pPr>
        <w:pStyle w:val="BodyText"/>
        <w:spacing w:before="285"/>
        <w:ind w:left="2570"/>
      </w:pPr>
      <w:r>
        <w:rPr>
          <w:w w:val="85"/>
        </w:rPr>
        <w:t>Distensáo</w:t>
      </w:r>
      <w:r>
        <w:rPr>
          <w:spacing w:val="20"/>
        </w:rPr>
        <w:t> </w:t>
      </w:r>
      <w:r>
        <w:rPr>
          <w:w w:val="85"/>
        </w:rPr>
        <w:t>abdominal,</w:t>
      </w:r>
      <w:r>
        <w:rPr>
          <w:spacing w:val="11"/>
        </w:rPr>
        <w:t> </w:t>
      </w:r>
      <w:r>
        <w:rPr>
          <w:w w:val="85"/>
        </w:rPr>
        <w:t>gases</w:t>
      </w:r>
      <w:r>
        <w:rPr>
          <w:spacing w:val="1"/>
        </w:rPr>
        <w:t> </w:t>
      </w:r>
      <w:r>
        <w:rPr>
          <w:w w:val="85"/>
        </w:rPr>
        <w:t>e</w:t>
      </w:r>
      <w:r>
        <w:rPr/>
        <w:t> </w:t>
      </w:r>
      <w:r>
        <w:rPr>
          <w:w w:val="85"/>
        </w:rPr>
        <w:t>sensaçào</w:t>
      </w:r>
      <w:r>
        <w:rPr>
          <w:spacing w:val="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fermentação</w:t>
      </w:r>
      <w:r>
        <w:rPr>
          <w:spacing w:val="30"/>
        </w:rPr>
        <w:t> </w:t>
      </w:r>
      <w:r>
        <w:rPr>
          <w:w w:val="85"/>
        </w:rPr>
        <w:t>após</w:t>
      </w:r>
      <w:r>
        <w:rPr>
          <w:spacing w:val="4"/>
        </w:rPr>
        <w:t> </w:t>
      </w:r>
      <w:r>
        <w:rPr>
          <w:spacing w:val="-2"/>
          <w:w w:val="85"/>
        </w:rPr>
        <w:t>refeiçoes</w:t>
      </w:r>
    </w:p>
    <w:p>
      <w:pPr>
        <w:pStyle w:val="ListParagraph"/>
        <w:numPr>
          <w:ilvl w:val="0"/>
          <w:numId w:val="17"/>
        </w:numPr>
        <w:tabs>
          <w:tab w:pos="2849" w:val="left" w:leader="none"/>
        </w:tabs>
        <w:spacing w:line="240" w:lineRule="auto" w:before="14" w:after="0"/>
        <w:ind w:left="2849" w:right="0" w:hanging="262"/>
        <w:jc w:val="left"/>
        <w:rPr>
          <w:sz w:val="22"/>
        </w:rPr>
      </w:pPr>
      <w:r>
        <w:rPr>
          <w:w w:val="80"/>
          <w:sz w:val="22"/>
        </w:rPr>
        <w:t>Sugere</w:t>
      </w:r>
      <w:r>
        <w:rPr>
          <w:spacing w:val="8"/>
          <w:sz w:val="22"/>
        </w:rPr>
        <w:t> </w:t>
      </w:r>
      <w:r>
        <w:rPr>
          <w:w w:val="80"/>
          <w:sz w:val="22"/>
        </w:rPr>
        <w:t>sobrecre5cimento</w:t>
      </w:r>
      <w:r>
        <w:rPr>
          <w:spacing w:val="-8"/>
          <w:sz w:val="22"/>
        </w:rPr>
        <w:t> </w:t>
      </w:r>
      <w:r>
        <w:rPr>
          <w:w w:val="80"/>
          <w:sz w:val="22"/>
        </w:rPr>
        <w:t>bacteriano</w:t>
      </w:r>
      <w:r>
        <w:rPr>
          <w:spacing w:val="7"/>
          <w:sz w:val="22"/>
        </w:rPr>
        <w:t> </w:t>
      </w:r>
      <w:r>
        <w:rPr>
          <w:w w:val="80"/>
          <w:sz w:val="22"/>
        </w:rPr>
        <w:t>no</w:t>
      </w:r>
      <w:r>
        <w:rPr>
          <w:spacing w:val="-9"/>
          <w:sz w:val="22"/>
        </w:rPr>
        <w:t> </w:t>
      </w:r>
      <w:r>
        <w:rPr>
          <w:w w:val="80"/>
          <w:sz w:val="22"/>
        </w:rPr>
        <w:t>intestino</w:t>
      </w:r>
      <w:r>
        <w:rPr>
          <w:spacing w:val="2"/>
          <w:sz w:val="22"/>
        </w:rPr>
        <w:t> </w:t>
      </w:r>
      <w:r>
        <w:rPr>
          <w:w w:val="80"/>
          <w:sz w:val="22"/>
        </w:rPr>
        <w:t>delgado</w:t>
      </w:r>
      <w:r>
        <w:rPr>
          <w:spacing w:val="-2"/>
          <w:sz w:val="22"/>
        </w:rPr>
        <w:t> </w:t>
      </w:r>
      <w:r>
        <w:rPr>
          <w:spacing w:val="-2"/>
          <w:w w:val="80"/>
          <w:sz w:val="22"/>
        </w:rPr>
        <w:t>(SIBO).</w:t>
      </w:r>
    </w:p>
    <w:p>
      <w:pPr>
        <w:pStyle w:val="BodyText"/>
        <w:spacing w:line="252" w:lineRule="exact" w:before="13"/>
        <w:ind w:left="2851"/>
      </w:pPr>
      <w:r>
        <w:rPr>
          <w:w w:val="80"/>
        </w:rPr>
        <w:t>Probióticos</w:t>
      </w:r>
      <w:r>
        <w:rPr>
          <w:spacing w:val="7"/>
        </w:rPr>
        <w:t> </w:t>
      </w:r>
      <w:r>
        <w:rPr>
          <w:w w:val="80"/>
        </w:rPr>
        <w:t>devem</w:t>
      </w:r>
      <w:r>
        <w:rPr>
          <w:spacing w:val="2"/>
        </w:rPr>
        <w:t> </w:t>
      </w:r>
      <w:r>
        <w:rPr>
          <w:w w:val="80"/>
        </w:rPr>
        <w:t>ser</w:t>
      </w:r>
      <w:r>
        <w:rPr>
          <w:spacing w:val="-7"/>
        </w:rPr>
        <w:t> </w:t>
      </w:r>
      <w:r>
        <w:rPr>
          <w:w w:val="80"/>
        </w:rPr>
        <w:t>ev‹tados</w:t>
      </w:r>
      <w:r>
        <w:rPr>
          <w:spacing w:val="4"/>
        </w:rPr>
        <w:t> </w:t>
      </w:r>
      <w:r>
        <w:rPr>
          <w:w w:val="80"/>
        </w:rPr>
        <w:t>nesse</w:t>
      </w:r>
      <w:r>
        <w:rPr>
          <w:spacing w:val="-9"/>
        </w:rPr>
        <w:t> </w:t>
      </w:r>
      <w:r>
        <w:rPr>
          <w:spacing w:val="-2"/>
          <w:w w:val="80"/>
        </w:rPr>
        <w:t>momento.</w:t>
      </w:r>
    </w:p>
    <w:p>
      <w:pPr>
        <w:pStyle w:val="ListParagraph"/>
        <w:numPr>
          <w:ilvl w:val="0"/>
          <w:numId w:val="17"/>
        </w:numPr>
        <w:tabs>
          <w:tab w:pos="2872" w:val="left" w:leader="none"/>
        </w:tabs>
        <w:spacing w:line="252" w:lineRule="auto" w:before="0" w:after="0"/>
        <w:ind w:left="2580" w:right="1922" w:firstLine="14"/>
        <w:jc w:val="left"/>
        <w:rPr>
          <w:sz w:val="22"/>
        </w:rPr>
      </w:pPr>
      <w:r>
        <w:rPr>
          <w:spacing w:val="-2"/>
          <w:w w:val="85"/>
          <w:sz w:val="22"/>
        </w:rPr>
        <w:t>Priorizar</w:t>
      </w:r>
      <w:r>
        <w:rPr>
          <w:spacing w:val="11"/>
          <w:sz w:val="22"/>
        </w:rPr>
        <w:t> </w:t>
      </w:r>
      <w:r>
        <w:rPr>
          <w:spacing w:val="-2"/>
          <w:w w:val="85"/>
          <w:sz w:val="22"/>
        </w:rPr>
        <w:t>antimicrobianos naturais,</w:t>
      </w:r>
      <w:r>
        <w:rPr>
          <w:sz w:val="22"/>
        </w:rPr>
        <w:t> </w:t>
      </w:r>
      <w:r>
        <w:rPr>
          <w:spacing w:val="-2"/>
          <w:w w:val="85"/>
          <w:sz w:val="22"/>
        </w:rPr>
        <w:t>enzimas</w:t>
      </w:r>
      <w:r>
        <w:rPr>
          <w:sz w:val="22"/>
        </w:rPr>
        <w:t> </w:t>
      </w:r>
      <w:r>
        <w:rPr>
          <w:spacing w:val="-2"/>
          <w:w w:val="85"/>
          <w:sz w:val="22"/>
        </w:rPr>
        <w:t>digestivas</w:t>
      </w:r>
      <w:r>
        <w:rPr>
          <w:spacing w:val="11"/>
          <w:sz w:val="22"/>
        </w:rPr>
        <w:t> </w:t>
      </w:r>
      <w:r>
        <w:rPr>
          <w:spacing w:val="-2"/>
          <w:w w:val="85"/>
          <w:sz w:val="22"/>
        </w:rPr>
        <w:t>e suporte</w:t>
      </w:r>
      <w:r>
        <w:rPr>
          <w:sz w:val="22"/>
        </w:rPr>
        <w:t> </w:t>
      </w:r>
      <w:r>
        <w:rPr>
          <w:spacing w:val="-2"/>
          <w:w w:val="85"/>
          <w:sz w:val="22"/>
        </w:rPr>
        <w:t>hepático</w:t>
      </w:r>
      <w:r>
        <w:rPr>
          <w:sz w:val="22"/>
        </w:rPr>
        <w:t> </w:t>
      </w:r>
      <w:r>
        <w:rPr>
          <w:spacing w:val="-2"/>
          <w:w w:val="85"/>
          <w:sz w:val="22"/>
        </w:rPr>
        <w:t>antes</w:t>
      </w:r>
      <w:r>
        <w:rPr>
          <w:sz w:val="22"/>
        </w:rPr>
        <w:t> </w:t>
      </w:r>
      <w:r>
        <w:rPr>
          <w:spacing w:val="-2"/>
          <w:w w:val="85"/>
          <w:sz w:val="22"/>
        </w:rPr>
        <w:t>de </w:t>
      </w:r>
      <w:r>
        <w:rPr>
          <w:w w:val="90"/>
          <w:sz w:val="22"/>
        </w:rPr>
        <w:t>introduzir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probiôticos.</w:t>
      </w:r>
    </w:p>
    <w:p>
      <w:pPr>
        <w:pStyle w:val="BodyText"/>
        <w:spacing w:before="7"/>
      </w:pPr>
    </w:p>
    <w:p>
      <w:pPr>
        <w:pStyle w:val="BodyText"/>
        <w:ind w:left="2576"/>
      </w:pPr>
      <w:r>
        <w:rPr>
          <w:w w:val="85"/>
        </w:rPr>
        <w:t>Fezes</w:t>
      </w:r>
      <w:r>
        <w:rPr>
          <w:spacing w:val="12"/>
        </w:rPr>
        <w:t> </w:t>
      </w:r>
      <w:r>
        <w:rPr>
          <w:w w:val="85"/>
        </w:rPr>
        <w:t>pastosas</w:t>
      </w:r>
      <w:r>
        <w:rPr>
          <w:spacing w:val="17"/>
        </w:rPr>
        <w:t> </w:t>
      </w:r>
      <w:r>
        <w:rPr>
          <w:w w:val="85"/>
        </w:rPr>
        <w:t>(Bristol</w:t>
      </w:r>
      <w:r>
        <w:rPr>
          <w:spacing w:val="12"/>
        </w:rPr>
        <w:t> </w:t>
      </w:r>
      <w:r>
        <w:rPr>
          <w:w w:val="85"/>
        </w:rPr>
        <w:t>6)</w:t>
      </w:r>
      <w:r>
        <w:rPr>
          <w:spacing w:val="1"/>
        </w:rPr>
        <w:t> </w:t>
      </w:r>
      <w:r>
        <w:rPr>
          <w:w w:val="85"/>
        </w:rPr>
        <w:t>e</w:t>
      </w:r>
      <w:r>
        <w:rPr>
          <w:spacing w:val="-9"/>
        </w:rPr>
        <w:t> </w:t>
      </w:r>
      <w:r>
        <w:rPr>
          <w:w w:val="85"/>
        </w:rPr>
        <w:t>urgência</w:t>
      </w:r>
      <w:r>
        <w:rPr>
          <w:spacing w:val="7"/>
        </w:rPr>
        <w:t> </w:t>
      </w:r>
      <w:r>
        <w:rPr>
          <w:spacing w:val="-2"/>
          <w:w w:val="85"/>
        </w:rPr>
        <w:t>evacuatóda</w:t>
      </w:r>
    </w:p>
    <w:p>
      <w:pPr>
        <w:pStyle w:val="BodyText"/>
        <w:spacing w:line="244" w:lineRule="auto" w:before="7"/>
        <w:ind w:left="2951" w:right="1729" w:hanging="96"/>
      </w:pPr>
      <w:r>
        <w:rPr>
          <w:spacing w:val="-2"/>
          <w:w w:val="85"/>
        </w:rPr>
        <w:t>Indica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disbi0se fermentativa,</w:t>
      </w:r>
      <w:r>
        <w:rPr/>
        <w:t> </w:t>
      </w:r>
      <w:r>
        <w:rPr>
          <w:spacing w:val="-2"/>
          <w:w w:val="85"/>
        </w:rPr>
        <w:t>intolerância</w:t>
      </w:r>
      <w:r>
        <w:rPr/>
        <w:t> </w:t>
      </w:r>
      <w:r>
        <w:rPr>
          <w:spacing w:val="-2"/>
          <w:w w:val="85"/>
        </w:rPr>
        <w:t>alimentar</w:t>
      </w:r>
      <w:r>
        <w:rPr>
          <w:spacing w:val="-2"/>
        </w:rPr>
        <w:t> </w:t>
      </w:r>
      <w:r>
        <w:rPr>
          <w:spacing w:val="-2"/>
          <w:w w:val="85"/>
        </w:rPr>
        <w:t>ou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inflamaçáo</w:t>
      </w:r>
      <w:r>
        <w:rPr/>
        <w:t> </w:t>
      </w:r>
      <w:r>
        <w:rPr>
          <w:spacing w:val="-2"/>
          <w:w w:val="85"/>
        </w:rPr>
        <w:t>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baixo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grau. </w:t>
      </w:r>
      <w:r>
        <w:rPr>
          <w:w w:val="85"/>
        </w:rPr>
        <w:t>Cepas</w:t>
      </w:r>
      <w:r>
        <w:rPr>
          <w:spacing w:val="54"/>
        </w:rPr>
        <w:t> </w:t>
      </w:r>
      <w:r>
        <w:rPr>
          <w:w w:val="85"/>
        </w:rPr>
        <w:t>reguladoras</w:t>
      </w:r>
      <w:r>
        <w:rPr>
          <w:spacing w:val="59"/>
        </w:rPr>
        <w:t> </w:t>
      </w:r>
      <w:r>
        <w:rPr>
          <w:w w:val="85"/>
        </w:rPr>
        <w:t>como</w:t>
      </w:r>
      <w:r>
        <w:rPr>
          <w:spacing w:val="40"/>
        </w:rPr>
        <w:t> </w:t>
      </w:r>
      <w:r>
        <w:rPr>
          <w:w w:val="85"/>
        </w:rPr>
        <w:t>Lactobacillus</w:t>
      </w:r>
      <w:r>
        <w:rPr>
          <w:spacing w:val="64"/>
        </w:rPr>
        <w:t> </w:t>
      </w:r>
      <w:r>
        <w:rPr>
          <w:w w:val="85"/>
        </w:rPr>
        <w:t>plantarum,</w:t>
      </w:r>
      <w:r>
        <w:rPr>
          <w:spacing w:val="62"/>
        </w:rPr>
        <w:t> </w:t>
      </w:r>
      <w:r>
        <w:rPr>
          <w:w w:val="85"/>
        </w:rPr>
        <w:t>Bifidobacterium</w:t>
      </w:r>
      <w:r>
        <w:rPr>
          <w:spacing w:val="40"/>
        </w:rPr>
        <w:t> </w:t>
      </w:r>
      <w:r>
        <w:rPr>
          <w:w w:val="85"/>
        </w:rPr>
        <w:t>bfeve,</w:t>
      </w:r>
      <w:r>
        <w:rPr>
          <w:spacing w:val="53"/>
        </w:rPr>
        <w:t> </w:t>
      </w:r>
      <w:r>
        <w:rPr>
          <w:w w:val="85"/>
        </w:rPr>
        <w:t>L.</w:t>
      </w:r>
    </w:p>
    <w:p>
      <w:pPr>
        <w:pStyle w:val="BodyText"/>
        <w:spacing w:before="9"/>
        <w:ind w:left="2580"/>
      </w:pPr>
      <w:r>
        <w:rPr>
          <w:w w:val="80"/>
        </w:rPr>
        <w:t>rhamnosus</w:t>
      </w:r>
      <w:r>
        <w:rPr>
          <w:spacing w:val="13"/>
        </w:rPr>
        <w:t> </w:t>
      </w:r>
      <w:r>
        <w:rPr>
          <w:w w:val="80"/>
        </w:rPr>
        <w:t>e</w:t>
      </w:r>
      <w:r>
        <w:rPr>
          <w:spacing w:val="-3"/>
        </w:rPr>
        <w:t> </w:t>
      </w:r>
      <w:r>
        <w:rPr>
          <w:w w:val="80"/>
        </w:rPr>
        <w:t>Saccharomyces</w:t>
      </w:r>
      <w:r>
        <w:rPr>
          <w:spacing w:val="24"/>
        </w:rPr>
        <w:t> </w:t>
      </w:r>
      <w:r>
        <w:rPr>
          <w:w w:val="80"/>
        </w:rPr>
        <w:t>boulardii</w:t>
      </w:r>
      <w:r>
        <w:rPr>
          <w:spacing w:val="6"/>
        </w:rPr>
        <w:t> </w:t>
      </w:r>
      <w:r>
        <w:rPr>
          <w:w w:val="80"/>
        </w:rPr>
        <w:t>podem</w:t>
      </w:r>
      <w:r>
        <w:rPr>
          <w:spacing w:val="-1"/>
        </w:rPr>
        <w:t> </w:t>
      </w:r>
      <w:r>
        <w:rPr>
          <w:spacing w:val="-2"/>
          <w:w w:val="80"/>
        </w:rPr>
        <w:t>ajudar.</w:t>
      </w:r>
    </w:p>
    <w:p>
      <w:pPr>
        <w:pStyle w:val="BodyText"/>
        <w:spacing w:before="5"/>
      </w:pPr>
    </w:p>
    <w:p>
      <w:pPr>
        <w:pStyle w:val="BodyText"/>
        <w:ind w:left="2592"/>
      </w:pPr>
      <w:r>
        <w:rPr>
          <w:w w:val="90"/>
        </w:rPr>
        <w:t>Quadros</w:t>
      </w:r>
      <w:r>
        <w:rPr>
          <w:spacing w:val="-10"/>
          <w:w w:val="90"/>
        </w:rPr>
        <w:t> </w:t>
      </w:r>
      <w:r>
        <w:rPr>
          <w:color w:val="0F0F0F"/>
          <w:w w:val="90"/>
        </w:rPr>
        <w:t>de</w:t>
      </w:r>
      <w:r>
        <w:rPr>
          <w:color w:val="0F0F0F"/>
          <w:spacing w:val="-9"/>
          <w:w w:val="90"/>
        </w:rPr>
        <w:t> </w:t>
      </w:r>
      <w:r>
        <w:rPr>
          <w:w w:val="90"/>
        </w:rPr>
        <w:t>constipação</w:t>
      </w:r>
      <w:r>
        <w:rPr>
          <w:spacing w:val="4"/>
        </w:rPr>
        <w:t> </w:t>
      </w:r>
      <w:r>
        <w:rPr>
          <w:w w:val="90"/>
        </w:rPr>
        <w:t>crônica</w:t>
      </w:r>
      <w:r>
        <w:rPr>
          <w:spacing w:val="-8"/>
          <w:w w:val="90"/>
        </w:rPr>
        <w:t> </w:t>
      </w:r>
      <w:r>
        <w:rPr>
          <w:w w:val="90"/>
        </w:rPr>
        <w:t>(Bristol</w:t>
      </w:r>
      <w:r>
        <w:rPr>
          <w:spacing w:val="-18"/>
          <w:w w:val="90"/>
        </w:rPr>
        <w:t> </w:t>
      </w:r>
      <w:r>
        <w:rPr>
          <w:w w:val="90"/>
        </w:rPr>
        <w:t>1</w:t>
      </w:r>
      <w:r>
        <w:rPr>
          <w:spacing w:val="-30"/>
          <w:w w:val="90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-10"/>
          <w:w w:val="90"/>
        </w:rPr>
        <w:t> </w:t>
      </w:r>
      <w:r>
        <w:rPr>
          <w:spacing w:val="-5"/>
          <w:w w:val="90"/>
        </w:rPr>
        <w:t>2)</w:t>
      </w:r>
    </w:p>
    <w:p>
      <w:pPr>
        <w:pStyle w:val="BodyText"/>
        <w:spacing w:before="14"/>
        <w:ind w:left="2594" w:right="1729" w:firstLine="288"/>
      </w:pPr>
      <w:r>
        <w:rPr>
          <w:w w:val="85"/>
        </w:rPr>
        <w:t>Aponta</w:t>
      </w:r>
      <w:r>
        <w:rPr>
          <w:spacing w:val="-8"/>
        </w:rPr>
        <w:t> </w:t>
      </w:r>
      <w:r>
        <w:rPr>
          <w:w w:val="85"/>
        </w:rPr>
        <w:t>para</w:t>
      </w:r>
      <w:r>
        <w:rPr>
          <w:spacing w:val="-2"/>
          <w:w w:val="85"/>
        </w:rPr>
        <w:t> </w:t>
      </w:r>
      <w:r>
        <w:rPr>
          <w:w w:val="85"/>
        </w:rPr>
        <w:t>lentidão</w:t>
      </w:r>
      <w:r>
        <w:rPr>
          <w:spacing w:val="-8"/>
        </w:rPr>
        <w:t> </w:t>
      </w:r>
      <w:r>
        <w:rPr>
          <w:w w:val="85"/>
        </w:rPr>
        <w:t>do</w:t>
      </w:r>
      <w:r>
        <w:rPr>
          <w:spacing w:val="-4"/>
          <w:w w:val="85"/>
        </w:rPr>
        <w:t> </w:t>
      </w:r>
      <w:r>
        <w:rPr>
          <w:w w:val="85"/>
        </w:rPr>
        <w:t>tránsilo,</w:t>
      </w:r>
      <w:r>
        <w:rPr>
          <w:spacing w:val="-1"/>
          <w:w w:val="85"/>
        </w:rPr>
        <w:t> </w:t>
      </w:r>
      <w:r>
        <w:rPr>
          <w:w w:val="85"/>
        </w:rPr>
        <w:t>possível</w:t>
      </w:r>
      <w:r>
        <w:rPr>
          <w:spacing w:val="-9"/>
        </w:rPr>
        <w:t> </w:t>
      </w:r>
      <w:r>
        <w:rPr>
          <w:w w:val="85"/>
        </w:rPr>
        <w:t>déficit</w:t>
      </w:r>
      <w:r>
        <w:rPr>
          <w:spacing w:val="-8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produçäo</w:t>
      </w:r>
      <w:r>
        <w:rPr>
          <w:spacing w:val="-4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ácidos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enzimas </w:t>
      </w:r>
      <w:r>
        <w:rPr>
          <w:spacing w:val="-2"/>
          <w:w w:val="90"/>
        </w:rPr>
        <w:t>digestivas.</w:t>
      </w:r>
    </w:p>
    <w:p>
      <w:pPr>
        <w:pStyle w:val="ListParagraph"/>
        <w:numPr>
          <w:ilvl w:val="0"/>
          <w:numId w:val="17"/>
        </w:numPr>
        <w:tabs>
          <w:tab w:pos="2921" w:val="left" w:leader="none"/>
        </w:tabs>
        <w:spacing w:line="252" w:lineRule="auto" w:before="12" w:after="0"/>
        <w:ind w:left="2594" w:right="1925" w:firstLine="8"/>
        <w:jc w:val="left"/>
        <w:rPr>
          <w:sz w:val="22"/>
        </w:rPr>
      </w:pPr>
      <w:r>
        <w:rPr>
          <w:w w:val="85"/>
          <w:sz w:val="22"/>
        </w:rPr>
        <w:t>Cepas</w:t>
      </w:r>
      <w:r>
        <w:rPr>
          <w:spacing w:val="23"/>
          <w:sz w:val="22"/>
        </w:rPr>
        <w:t> </w:t>
      </w:r>
      <w:r>
        <w:rPr>
          <w:w w:val="85"/>
          <w:sz w:val="22"/>
        </w:rPr>
        <w:t>como</w:t>
      </w:r>
      <w:r>
        <w:rPr>
          <w:spacing w:val="17"/>
          <w:sz w:val="22"/>
        </w:rPr>
        <w:t> </w:t>
      </w:r>
      <w:r>
        <w:rPr>
          <w:w w:val="85"/>
          <w:sz w:val="22"/>
        </w:rPr>
        <w:t>Bifidobacterium</w:t>
      </w:r>
      <w:r>
        <w:rPr>
          <w:spacing w:val="23"/>
          <w:sz w:val="22"/>
        </w:rPr>
        <w:t> </w:t>
      </w:r>
      <w:r>
        <w:rPr>
          <w:w w:val="85"/>
          <w:sz w:val="22"/>
        </w:rPr>
        <w:t>lactis,</w:t>
      </w:r>
      <w:r>
        <w:rPr>
          <w:spacing w:val="21"/>
          <w:sz w:val="22"/>
        </w:rPr>
        <w:t> </w:t>
      </w:r>
      <w:r>
        <w:rPr>
          <w:w w:val="85"/>
          <w:sz w:val="22"/>
        </w:rPr>
        <w:t>L.</w:t>
      </w:r>
      <w:r>
        <w:rPr>
          <w:spacing w:val="21"/>
          <w:sz w:val="22"/>
        </w:rPr>
        <w:t> </w:t>
      </w:r>
      <w:r>
        <w:rPr>
          <w:w w:val="85"/>
          <w:sz w:val="22"/>
        </w:rPr>
        <w:t>casei,</w:t>
      </w:r>
      <w:r>
        <w:rPr>
          <w:spacing w:val="21"/>
          <w:sz w:val="22"/>
        </w:rPr>
        <w:t> </w:t>
      </w:r>
      <w:r>
        <w:rPr>
          <w:w w:val="85"/>
          <w:sz w:val="22"/>
        </w:rPr>
        <w:t>L.</w:t>
      </w:r>
      <w:r>
        <w:rPr>
          <w:sz w:val="22"/>
        </w:rPr>
        <w:t> </w:t>
      </w:r>
      <w:r>
        <w:rPr>
          <w:w w:val="85"/>
          <w:sz w:val="22"/>
        </w:rPr>
        <w:t>rhamnosus</w:t>
      </w:r>
      <w:r>
        <w:rPr>
          <w:spacing w:val="33"/>
          <w:sz w:val="22"/>
        </w:rPr>
        <w:t> </w:t>
      </w:r>
      <w:r>
        <w:rPr>
          <w:w w:val="85"/>
          <w:sz w:val="22"/>
        </w:rPr>
        <w:t>e</w:t>
      </w:r>
      <w:r>
        <w:rPr>
          <w:spacing w:val="15"/>
          <w:sz w:val="22"/>
        </w:rPr>
        <w:t> </w:t>
      </w:r>
      <w:r>
        <w:rPr>
          <w:w w:val="85"/>
          <w:sz w:val="22"/>
        </w:rPr>
        <w:t>L.</w:t>
      </w:r>
      <w:r>
        <w:rPr>
          <w:spacing w:val="18"/>
          <w:sz w:val="22"/>
        </w:rPr>
        <w:t> </w:t>
      </w:r>
      <w:r>
        <w:rPr>
          <w:w w:val="85"/>
          <w:sz w:val="22"/>
        </w:rPr>
        <w:t>reuteri</w:t>
      </w:r>
      <w:r>
        <w:rPr>
          <w:spacing w:val="14"/>
          <w:sz w:val="22"/>
        </w:rPr>
        <w:t> </w:t>
      </w:r>
      <w:r>
        <w:rPr>
          <w:w w:val="85"/>
          <w:sz w:val="22"/>
        </w:rPr>
        <w:t>podem estimular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o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pefistaltismo</w:t>
      </w:r>
      <w:r>
        <w:rPr>
          <w:spacing w:val="-9"/>
          <w:sz w:val="22"/>
        </w:rPr>
        <w:t> </w:t>
      </w:r>
      <w:r>
        <w:rPr>
          <w:color w:val="111111"/>
          <w:w w:val="85"/>
          <w:sz w:val="22"/>
        </w:rPr>
        <w:t>e</w:t>
      </w:r>
      <w:r>
        <w:rPr>
          <w:color w:val="111111"/>
          <w:spacing w:val="-6"/>
          <w:w w:val="85"/>
          <w:sz w:val="22"/>
        </w:rPr>
        <w:t> </w:t>
      </w:r>
      <w:r>
        <w:rPr>
          <w:w w:val="85"/>
          <w:sz w:val="22"/>
        </w:rPr>
        <w:t>reduzir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a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inflamação</w:t>
      </w:r>
      <w:r>
        <w:rPr>
          <w:spacing w:val="-6"/>
          <w:sz w:val="22"/>
        </w:rPr>
        <w:t> </w:t>
      </w:r>
      <w:r>
        <w:rPr>
          <w:w w:val="85"/>
          <w:sz w:val="22"/>
        </w:rPr>
        <w:t>da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mucosa.</w:t>
      </w:r>
    </w:p>
    <w:p>
      <w:pPr>
        <w:spacing w:line="275" w:lineRule="exact" w:before="232"/>
        <w:ind w:left="2589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w w:val="85"/>
          <w:sz w:val="24"/>
        </w:rPr>
        <w:t>Dermatites,</w:t>
      </w:r>
      <w:r>
        <w:rPr>
          <w:rFonts w:ascii="Calibri" w:hAnsi="Calibri"/>
          <w:spacing w:val="38"/>
          <w:sz w:val="24"/>
        </w:rPr>
        <w:t> </w:t>
      </w:r>
      <w:r>
        <w:rPr>
          <w:rFonts w:ascii="Calibri" w:hAnsi="Calibri"/>
          <w:w w:val="85"/>
          <w:sz w:val="24"/>
        </w:rPr>
        <w:t>rosźcea</w:t>
      </w:r>
      <w:r>
        <w:rPr>
          <w:rFonts w:ascii="Calibri" w:hAnsi="Calibri"/>
          <w:spacing w:val="11"/>
          <w:sz w:val="24"/>
        </w:rPr>
        <w:t> </w:t>
      </w:r>
      <w:r>
        <w:rPr>
          <w:rFonts w:ascii="Calibri" w:hAnsi="Calibri"/>
          <w:color w:val="181818"/>
          <w:w w:val="85"/>
          <w:sz w:val="24"/>
        </w:rPr>
        <w:t>e</w:t>
      </w:r>
      <w:r>
        <w:rPr>
          <w:rFonts w:ascii="Calibri" w:hAnsi="Calibri"/>
          <w:color w:val="181818"/>
          <w:spacing w:val="6"/>
          <w:sz w:val="24"/>
        </w:rPr>
        <w:t> </w:t>
      </w:r>
      <w:r>
        <w:rPr>
          <w:rFonts w:ascii="Calibri" w:hAnsi="Calibri"/>
          <w:w w:val="85"/>
          <w:sz w:val="24"/>
        </w:rPr>
        <w:t>acne</w:t>
      </w:r>
      <w:r>
        <w:rPr>
          <w:rFonts w:ascii="Calibri" w:hAnsi="Calibri"/>
          <w:spacing w:val="7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adulta</w:t>
      </w:r>
    </w:p>
    <w:p>
      <w:pPr>
        <w:pStyle w:val="Heading7"/>
        <w:spacing w:line="204" w:lineRule="auto" w:before="17"/>
        <w:ind w:left="2585" w:right="1729" w:firstLine="5"/>
        <w:rPr>
          <w:rFonts w:ascii="Calibri" w:hAnsi="Calibri"/>
        </w:rPr>
      </w:pPr>
      <w:r>
        <w:rPr>
          <w:rFonts w:ascii="Calibri" w:hAnsi="Calibri"/>
          <w:w w:val="80"/>
        </w:rPr>
        <w:t>—•</w:t>
      </w:r>
      <w:r>
        <w:rPr>
          <w:rFonts w:ascii="Calibri" w:hAnsi="Calibri"/>
          <w:spacing w:val="18"/>
        </w:rPr>
        <w:t> </w:t>
      </w:r>
      <w:r>
        <w:rPr>
          <w:rFonts w:ascii="Calibri" w:hAnsi="Calibri"/>
          <w:w w:val="80"/>
        </w:rPr>
        <w:t>Sugerem</w:t>
      </w:r>
      <w:r>
        <w:rPr>
          <w:rFonts w:ascii="Calibri" w:hAnsi="Calibri"/>
          <w:spacing w:val="12"/>
        </w:rPr>
        <w:t> </w:t>
      </w:r>
      <w:r>
        <w:rPr>
          <w:rFonts w:ascii="Calibri" w:hAnsi="Calibri"/>
          <w:w w:val="80"/>
        </w:rPr>
        <w:t>eixo</w:t>
      </w:r>
      <w:r>
        <w:rPr>
          <w:rFonts w:ascii="Calibri" w:hAnsi="Calibri"/>
          <w:spacing w:val="10"/>
        </w:rPr>
        <w:t> </w:t>
      </w:r>
      <w:r>
        <w:rPr>
          <w:rFonts w:ascii="Calibri" w:hAnsi="Calibri"/>
          <w:w w:val="80"/>
        </w:rPr>
        <w:t>intestino-pele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alterado,</w:t>
      </w:r>
      <w:r>
        <w:rPr>
          <w:rFonts w:ascii="Calibri" w:hAnsi="Calibri"/>
          <w:spacing w:val="12"/>
        </w:rPr>
        <w:t> </w:t>
      </w:r>
      <w:r>
        <w:rPr>
          <w:rFonts w:ascii="Calibri" w:hAnsi="Calibri"/>
          <w:w w:val="80"/>
        </w:rPr>
        <w:t>possivelmente</w:t>
      </w:r>
      <w:r>
        <w:rPr>
          <w:rFonts w:ascii="Calibri" w:hAnsi="Calibri"/>
          <w:spacing w:val="28"/>
        </w:rPr>
        <w:t> </w:t>
      </w:r>
      <w:r>
        <w:rPr>
          <w:rFonts w:ascii="Calibri" w:hAnsi="Calibri"/>
          <w:w w:val="80"/>
        </w:rPr>
        <w:t>associado</w:t>
      </w:r>
      <w:r>
        <w:rPr>
          <w:rFonts w:ascii="Calibri" w:hAnsi="Calibri"/>
          <w:spacing w:val="16"/>
        </w:rPr>
        <w:t> </w:t>
      </w:r>
      <w:r>
        <w:rPr>
          <w:rFonts w:ascii="Calibri" w:hAnsi="Calibri"/>
          <w:color w:val="131313"/>
          <w:w w:val="80"/>
        </w:rPr>
        <w:t>a</w:t>
      </w:r>
      <w:r>
        <w:rPr>
          <w:rFonts w:ascii="Calibri" w:hAnsi="Calibri"/>
          <w:color w:val="131313"/>
          <w:spacing w:val="-5"/>
        </w:rPr>
        <w:t> </w:t>
      </w:r>
      <w:r>
        <w:rPr>
          <w:rFonts w:ascii="Calibri" w:hAnsi="Calibri"/>
          <w:w w:val="80"/>
        </w:rPr>
        <w:t>permeabilidade </w:t>
      </w:r>
      <w:r>
        <w:rPr>
          <w:rFonts w:ascii="Calibri" w:hAnsi="Calibri"/>
          <w:w w:val="85"/>
        </w:rPr>
        <w:t>intestinal e</w:t>
      </w:r>
      <w:r>
        <w:rPr>
          <w:rFonts w:ascii="Calibri" w:hAnsi="Calibri"/>
          <w:spacing w:val="-5"/>
          <w:w w:val="85"/>
        </w:rPr>
        <w:t> </w:t>
      </w:r>
      <w:r>
        <w:rPr>
          <w:rFonts w:ascii="Calibri" w:hAnsi="Calibri"/>
          <w:w w:val="85"/>
        </w:rPr>
        <w:t>disbiose.</w:t>
      </w:r>
    </w:p>
    <w:p>
      <w:pPr>
        <w:spacing w:line="269" w:lineRule="exact" w:before="0"/>
        <w:ind w:left="2862" w:right="0" w:firstLine="0"/>
        <w:jc w:val="left"/>
        <w:rPr>
          <w:rFonts w:ascii="Calibri" w:hAnsi="Calibri"/>
          <w:sz w:val="25"/>
        </w:rPr>
      </w:pPr>
      <w:r>
        <w:rPr>
          <w:rFonts w:ascii="Calibri" w:hAnsi="Calibri"/>
          <w:w w:val="80"/>
          <w:sz w:val="25"/>
        </w:rPr>
        <w:t>L.</w:t>
      </w:r>
      <w:r>
        <w:rPr>
          <w:rFonts w:ascii="Calibri" w:hAnsi="Calibri"/>
          <w:spacing w:val="-6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rhamnostis,</w:t>
      </w:r>
      <w:r>
        <w:rPr>
          <w:rFonts w:ascii="Calibri" w:hAnsi="Calibri"/>
          <w:spacing w:val="2"/>
          <w:sz w:val="25"/>
        </w:rPr>
        <w:t> </w:t>
      </w:r>
      <w:r>
        <w:rPr>
          <w:rFonts w:ascii="Calibri" w:hAnsi="Calibri"/>
          <w:w w:val="80"/>
          <w:sz w:val="25"/>
        </w:rPr>
        <w:t>L.</w:t>
      </w:r>
      <w:r>
        <w:rPr>
          <w:rFonts w:ascii="Calibri" w:hAnsi="Calibri"/>
          <w:spacing w:val="-1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sali</w:t>
      </w:r>
      <w:r>
        <w:rPr>
          <w:rFonts w:ascii="Calibri" w:hAnsi="Calibri"/>
          <w:spacing w:val="41"/>
          <w:sz w:val="25"/>
        </w:rPr>
        <w:t> </w:t>
      </w:r>
      <w:r>
        <w:rPr>
          <w:rFonts w:ascii="Calibri" w:hAnsi="Calibri"/>
          <w:w w:val="80"/>
          <w:sz w:val="25"/>
        </w:rPr>
        <w:t>arius,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80"/>
          <w:sz w:val="25"/>
        </w:rPr>
        <w:t>B.</w:t>
      </w:r>
      <w:r>
        <w:rPr>
          <w:rFonts w:ascii="Calibri" w:hAnsi="Calibri"/>
          <w:spacing w:val="-3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longum</w:t>
      </w:r>
      <w:r>
        <w:rPr>
          <w:rFonts w:ascii="Calibri" w:hAnsi="Calibri"/>
          <w:spacing w:val="-2"/>
          <w:sz w:val="25"/>
        </w:rPr>
        <w:t> </w:t>
      </w:r>
      <w:r>
        <w:rPr>
          <w:rFonts w:ascii="Calibri" w:hAnsi="Calibri"/>
          <w:w w:val="80"/>
          <w:sz w:val="25"/>
        </w:rPr>
        <w:t>e</w:t>
      </w:r>
      <w:r>
        <w:rPr>
          <w:rFonts w:ascii="Calibri" w:hAnsi="Calibri"/>
          <w:spacing w:val="-8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B.</w:t>
      </w:r>
      <w:r>
        <w:rPr>
          <w:rFonts w:ascii="Calibri" w:hAnsi="Calibri"/>
          <w:spacing w:val="-8"/>
          <w:sz w:val="25"/>
        </w:rPr>
        <w:t> </w:t>
      </w:r>
      <w:r>
        <w:rPr>
          <w:rFonts w:ascii="Calibri" w:hAnsi="Calibri"/>
          <w:w w:val="80"/>
          <w:sz w:val="25"/>
        </w:rPr>
        <w:t>breve</w:t>
      </w:r>
      <w:r>
        <w:rPr>
          <w:rFonts w:ascii="Calibri" w:hAnsi="Calibri"/>
          <w:spacing w:val="-5"/>
          <w:sz w:val="25"/>
        </w:rPr>
        <w:t> </w:t>
      </w:r>
      <w:r>
        <w:rPr>
          <w:rFonts w:ascii="Calibri" w:hAnsi="Calibri"/>
          <w:w w:val="80"/>
          <w:sz w:val="25"/>
        </w:rPr>
        <w:t>sáo</w:t>
      </w:r>
      <w:r>
        <w:rPr>
          <w:rFonts w:ascii="Calibri" w:hAnsi="Calibri"/>
          <w:spacing w:val="-11"/>
          <w:sz w:val="25"/>
        </w:rPr>
        <w:t> </w:t>
      </w:r>
      <w:r>
        <w:rPr>
          <w:rFonts w:ascii="Calibri" w:hAnsi="Calibri"/>
          <w:w w:val="80"/>
          <w:sz w:val="25"/>
        </w:rPr>
        <w:t>benéficos</w:t>
      </w:r>
      <w:r>
        <w:rPr>
          <w:rFonts w:ascii="Calibri" w:hAnsi="Calibri"/>
          <w:spacing w:val="5"/>
          <w:sz w:val="25"/>
        </w:rPr>
        <w:t> </w:t>
      </w:r>
      <w:r>
        <w:rPr>
          <w:rFonts w:ascii="Calibri" w:hAnsi="Calibri"/>
          <w:w w:val="80"/>
          <w:sz w:val="25"/>
        </w:rPr>
        <w:t>nesse</w:t>
      </w:r>
      <w:r>
        <w:rPr>
          <w:rFonts w:ascii="Calibri" w:hAnsi="Calibri"/>
          <w:spacing w:val="-1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conteflo.</w:t>
      </w:r>
    </w:p>
    <w:p>
      <w:pPr>
        <w:spacing w:before="247"/>
        <w:ind w:left="2592" w:right="0" w:firstLine="0"/>
        <w:jc w:val="left"/>
        <w:rPr>
          <w:sz w:val="21"/>
        </w:rPr>
      </w:pPr>
      <w:r>
        <w:rPr>
          <w:w w:val="90"/>
          <w:sz w:val="21"/>
        </w:rPr>
        <w:t>Sintomas</w:t>
      </w:r>
      <w:r>
        <w:rPr>
          <w:spacing w:val="37"/>
          <w:sz w:val="21"/>
        </w:rPr>
        <w:t> </w:t>
      </w:r>
      <w:r>
        <w:rPr>
          <w:w w:val="90"/>
          <w:sz w:val="21"/>
        </w:rPr>
        <w:t>neurocognitivos,</w:t>
      </w:r>
      <w:r>
        <w:rPr>
          <w:spacing w:val="3"/>
          <w:sz w:val="21"/>
        </w:rPr>
        <w:t> </w:t>
      </w:r>
      <w:r>
        <w:rPr>
          <w:w w:val="90"/>
          <w:sz w:val="21"/>
        </w:rPr>
        <w:t>fadiga</w:t>
      </w:r>
      <w:r>
        <w:rPr>
          <w:spacing w:val="12"/>
          <w:sz w:val="21"/>
        </w:rPr>
        <w:t> </w:t>
      </w:r>
      <w:r>
        <w:rPr>
          <w:color w:val="111111"/>
          <w:w w:val="90"/>
          <w:sz w:val="21"/>
        </w:rPr>
        <w:t>e</w:t>
      </w:r>
      <w:r>
        <w:rPr>
          <w:color w:val="111111"/>
          <w:spacing w:val="6"/>
          <w:sz w:val="21"/>
        </w:rPr>
        <w:t> </w:t>
      </w:r>
      <w:r>
        <w:rPr>
          <w:w w:val="90"/>
          <w:sz w:val="21"/>
        </w:rPr>
        <w:t>nevoeiro</w:t>
      </w:r>
      <w:r>
        <w:rPr>
          <w:spacing w:val="33"/>
          <w:sz w:val="21"/>
        </w:rPr>
        <w:t> </w:t>
      </w:r>
      <w:r>
        <w:rPr>
          <w:spacing w:val="-2"/>
          <w:w w:val="90"/>
          <w:sz w:val="21"/>
        </w:rPr>
        <w:t>mental</w:t>
      </w:r>
    </w:p>
    <w:p>
      <w:pPr>
        <w:spacing w:before="18"/>
        <w:ind w:left="2602" w:right="0" w:firstLine="0"/>
        <w:jc w:val="left"/>
        <w:rPr>
          <w:sz w:val="21"/>
        </w:rPr>
      </w:pPr>
      <w:r>
        <w:rPr>
          <w:w w:val="85"/>
          <w:sz w:val="21"/>
        </w:rPr>
        <w:t>—•</w:t>
      </w:r>
      <w:r>
        <w:rPr>
          <w:spacing w:val="-7"/>
          <w:sz w:val="21"/>
        </w:rPr>
        <w:t> </w:t>
      </w:r>
      <w:r>
        <w:rPr>
          <w:w w:val="85"/>
          <w:sz w:val="21"/>
        </w:rPr>
        <w:t>lndicam</w:t>
      </w:r>
      <w:r>
        <w:rPr>
          <w:spacing w:val="-2"/>
          <w:sz w:val="21"/>
        </w:rPr>
        <w:t> </w:t>
      </w:r>
      <w:r>
        <w:rPr>
          <w:w w:val="85"/>
          <w:sz w:val="21"/>
        </w:rPr>
        <w:t>eixo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intestino-cérebro</w:t>
      </w:r>
      <w:r>
        <w:rPr>
          <w:spacing w:val="-1"/>
          <w:w w:val="85"/>
          <w:sz w:val="21"/>
        </w:rPr>
        <w:t> </w:t>
      </w:r>
      <w:r>
        <w:rPr>
          <w:spacing w:val="-2"/>
          <w:w w:val="85"/>
          <w:sz w:val="21"/>
        </w:rPr>
        <w:t>alterado.</w:t>
      </w:r>
    </w:p>
    <w:p>
      <w:pPr>
        <w:pStyle w:val="BodyText"/>
        <w:spacing w:before="16"/>
        <w:ind w:left="2587" w:right="2017" w:firstLine="302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1732788</wp:posOffset>
            </wp:positionH>
            <wp:positionV relativeFrom="paragraph">
              <wp:posOffset>598418</wp:posOffset>
            </wp:positionV>
            <wp:extent cx="4974336" cy="77724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Ł. helve[icus,</w:t>
      </w:r>
      <w:r>
        <w:rPr/>
        <w:t> </w:t>
      </w:r>
      <w:r>
        <w:rPr>
          <w:w w:val="80"/>
        </w:rPr>
        <w:t>L. plantarum,</w:t>
      </w:r>
      <w:r>
        <w:rPr/>
        <w:t> </w:t>
      </w:r>
      <w:r>
        <w:rPr>
          <w:w w:val="80"/>
        </w:rPr>
        <w:t>B. infantis, B. longum</w:t>
      </w:r>
      <w:r>
        <w:rPr/>
        <w:t> </w:t>
      </w:r>
      <w:r>
        <w:rPr>
          <w:w w:val="80"/>
        </w:rPr>
        <w:t>e cepas com efeitos</w:t>
      </w:r>
      <w:r>
        <w:rPr/>
        <w:t> </w:t>
      </w:r>
      <w:r>
        <w:rPr>
          <w:w w:val="80"/>
        </w:rPr>
        <w:t>GABAérgicos </w:t>
      </w:r>
      <w:r>
        <w:rPr>
          <w:w w:val="90"/>
        </w:rPr>
        <w:t>podem ser úte›s.</w:t>
      </w:r>
    </w:p>
    <w:p>
      <w:pPr>
        <w:pStyle w:val="BodyText"/>
        <w:spacing w:after="0"/>
        <w:sectPr>
          <w:pgSz w:w="11910" w:h="16840"/>
          <w:pgMar w:header="0" w:footer="5262" w:top="1180" w:bottom="5460" w:left="141" w:right="141"/>
        </w:sectPr>
      </w:pPr>
    </w:p>
    <w:p>
      <w:pPr>
        <w:spacing w:before="68"/>
        <w:ind w:left="2272" w:righ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10"/>
          <w:sz w:val="24"/>
        </w:rPr>
        <w:t>Interpretação</w:t>
      </w:r>
      <w:r>
        <w:rPr>
          <w:rFonts w:ascii="Times New Roman" w:hAnsi="Times New Roman"/>
          <w:spacing w:val="-2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Funcional</w:t>
      </w:r>
      <w:r>
        <w:rPr>
          <w:rFonts w:ascii="Times New Roman" w:hAnsi="Times New Roman"/>
          <w:spacing w:val="-6"/>
          <w:w w:val="110"/>
          <w:sz w:val="24"/>
        </w:rPr>
        <w:t> </w:t>
      </w:r>
      <w:r>
        <w:rPr>
          <w:rFonts w:ascii="Times New Roman" w:hAnsi="Times New Roman"/>
          <w:w w:val="110"/>
          <w:sz w:val="24"/>
        </w:rPr>
        <w:t>de</w:t>
      </w:r>
      <w:r>
        <w:rPr>
          <w:rFonts w:ascii="Times New Roman" w:hAnsi="Times New Roman"/>
          <w:spacing w:val="-15"/>
          <w:w w:val="110"/>
          <w:sz w:val="24"/>
        </w:rPr>
        <w:t> </w:t>
      </w:r>
      <w:r>
        <w:rPr>
          <w:rFonts w:ascii="Times New Roman" w:hAnsi="Times New Roman"/>
          <w:spacing w:val="-2"/>
          <w:w w:val="110"/>
          <w:sz w:val="24"/>
        </w:rPr>
        <w:t>Exames</w:t>
      </w:r>
    </w:p>
    <w:p>
      <w:pPr>
        <w:spacing w:line="228" w:lineRule="auto" w:before="128"/>
        <w:ind w:left="2274" w:right="2239" w:firstLine="705"/>
        <w:jc w:val="both"/>
        <w:rPr>
          <w:rFonts w:ascii="Calibri" w:hAnsi="Calibri"/>
          <w:sz w:val="23"/>
        </w:rPr>
      </w:pP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w w:val="90"/>
          <w:sz w:val="23"/>
        </w:rPr>
        <w:t> integração</w:t>
      </w:r>
      <w:r>
        <w:rPr>
          <w:rFonts w:ascii="Calibri" w:hAnsi="Calibri"/>
          <w:w w:val="90"/>
          <w:sz w:val="23"/>
        </w:rPr>
        <w:t> de</w:t>
      </w:r>
      <w:r>
        <w:rPr>
          <w:rFonts w:ascii="Calibri" w:hAnsi="Calibri"/>
          <w:w w:val="90"/>
          <w:sz w:val="23"/>
        </w:rPr>
        <w:t> exames</w:t>
      </w:r>
      <w:r>
        <w:rPr>
          <w:rFonts w:ascii="Calibri" w:hAnsi="Calibri"/>
          <w:w w:val="90"/>
          <w:sz w:val="23"/>
        </w:rPr>
        <w:t> laboratoriais</w:t>
      </w:r>
      <w:r>
        <w:rPr>
          <w:rFonts w:ascii="Calibri" w:hAnsi="Calibri"/>
          <w:w w:val="90"/>
          <w:sz w:val="23"/>
        </w:rPr>
        <w:t> é</w:t>
      </w:r>
      <w:r>
        <w:rPr>
          <w:rFonts w:ascii="Calibri" w:hAnsi="Calibri"/>
          <w:spacing w:val="-1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fundamental</w:t>
      </w:r>
      <w:r>
        <w:rPr>
          <w:rFonts w:ascii="Calibri" w:hAnsi="Calibri"/>
          <w:w w:val="90"/>
          <w:sz w:val="23"/>
        </w:rPr>
        <w:t> para</w:t>
      </w:r>
      <w:r>
        <w:rPr>
          <w:rFonts w:ascii="Calibri" w:hAnsi="Calibri"/>
          <w:w w:val="90"/>
          <w:sz w:val="23"/>
        </w:rPr>
        <w:t> validar</w:t>
      </w:r>
      <w:r>
        <w:rPr>
          <w:rFonts w:ascii="Calibri" w:hAnsi="Calibri"/>
          <w:w w:val="90"/>
          <w:sz w:val="23"/>
        </w:rPr>
        <w:t> suspeitas </w:t>
      </w:r>
      <w:r>
        <w:rPr>
          <w:rFonts w:ascii="Calibri" w:hAnsi="Calibri"/>
          <w:w w:val="85"/>
          <w:sz w:val="23"/>
        </w:rPr>
        <w:t>clínicas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personalizar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presunção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de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probioticos.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Além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dos exames</w:t>
      </w:r>
      <w:r>
        <w:rPr>
          <w:rFonts w:ascii="Calibri" w:hAnsi="Calibri"/>
          <w:spacing w:val="9"/>
          <w:sz w:val="23"/>
        </w:rPr>
        <w:t> </w:t>
      </w:r>
      <w:r>
        <w:rPr>
          <w:rFonts w:ascii="Calibri" w:hAnsi="Calibri"/>
          <w:w w:val="85"/>
          <w:sz w:val="23"/>
        </w:rPr>
        <w:t>tradicionais,</w:t>
      </w:r>
      <w:r>
        <w:rPr>
          <w:rFonts w:ascii="Calibri" w:hAnsi="Calibri"/>
          <w:spacing w:val="-1"/>
          <w:sz w:val="23"/>
        </w:rPr>
        <w:t> </w:t>
      </w:r>
      <w:r>
        <w:rPr>
          <w:rFonts w:ascii="Calibri" w:hAnsi="Calibri"/>
          <w:w w:val="85"/>
          <w:sz w:val="23"/>
        </w:rPr>
        <w:t>exames </w:t>
      </w:r>
      <w:r>
        <w:rPr>
          <w:rFonts w:ascii="Calibri" w:hAnsi="Calibri"/>
          <w:w w:val="90"/>
          <w:sz w:val="23"/>
        </w:rPr>
        <w:t>funcionais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devem</w:t>
      </w:r>
      <w:r>
        <w:rPr>
          <w:rFonts w:ascii="Calibri" w:hAnsi="Calibri"/>
          <w:spacing w:val="-5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ser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considerados</w:t>
      </w:r>
      <w:r>
        <w:rPr>
          <w:rFonts w:ascii="Calibri" w:hAnsi="Calibri"/>
          <w:spacing w:val="-2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para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uma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an1lise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mais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precisa.</w:t>
      </w:r>
    </w:p>
    <w:p>
      <w:pPr>
        <w:pStyle w:val="Heading5"/>
        <w:spacing w:before="235"/>
        <w:ind w:left="2265"/>
        <w:jc w:val="both"/>
      </w:pPr>
      <w:r>
        <w:rPr>
          <w:w w:val="75"/>
        </w:rPr>
        <w:t>Biomarcadores</w:t>
      </w:r>
      <w:r>
        <w:rPr>
          <w:spacing w:val="62"/>
        </w:rPr>
        <w:t> </w:t>
      </w:r>
      <w:r>
        <w:rPr>
          <w:spacing w:val="-2"/>
          <w:w w:val="90"/>
        </w:rPr>
        <w:t>úteis:</w:t>
      </w:r>
    </w:p>
    <w:p>
      <w:pPr>
        <w:spacing w:line="268" w:lineRule="exact" w:before="258"/>
        <w:ind w:left="2273" w:right="0" w:firstLine="0"/>
        <w:jc w:val="both"/>
        <w:rPr>
          <w:sz w:val="24"/>
        </w:rPr>
      </w:pPr>
      <w:r>
        <w:rPr>
          <w:w w:val="75"/>
          <w:sz w:val="24"/>
        </w:rPr>
        <w:t>Zonulina</w:t>
      </w:r>
      <w:r>
        <w:rPr>
          <w:spacing w:val="-1"/>
          <w:sz w:val="24"/>
        </w:rPr>
        <w:t> </w:t>
      </w:r>
      <w:r>
        <w:rPr>
          <w:w w:val="75"/>
          <w:sz w:val="24"/>
        </w:rPr>
        <w:t>alta</w:t>
      </w:r>
      <w:r>
        <w:rPr>
          <w:spacing w:val="69"/>
          <w:w w:val="150"/>
          <w:sz w:val="24"/>
        </w:rPr>
        <w:t>  </w:t>
      </w:r>
      <w:r>
        <w:rPr>
          <w:w w:val="75"/>
          <w:sz w:val="24"/>
        </w:rPr>
        <w:t>Indica</w:t>
      </w:r>
      <w:r>
        <w:rPr>
          <w:sz w:val="24"/>
        </w:rPr>
        <w:t> </w:t>
      </w:r>
      <w:r>
        <w:rPr>
          <w:w w:val="75"/>
          <w:sz w:val="24"/>
        </w:rPr>
        <w:t>aumento</w:t>
      </w:r>
      <w:r>
        <w:rPr>
          <w:spacing w:val="4"/>
          <w:sz w:val="24"/>
        </w:rPr>
        <w:t> </w:t>
      </w:r>
      <w:r>
        <w:rPr>
          <w:w w:val="75"/>
          <w:sz w:val="24"/>
        </w:rPr>
        <w:t>da</w:t>
      </w:r>
      <w:r>
        <w:rPr>
          <w:spacing w:val="-17"/>
          <w:sz w:val="24"/>
        </w:rPr>
        <w:t> </w:t>
      </w:r>
      <w:r>
        <w:rPr>
          <w:w w:val="75"/>
          <w:sz w:val="24"/>
        </w:rPr>
        <w:t>permeabilidade</w:t>
      </w:r>
      <w:r>
        <w:rPr>
          <w:spacing w:val="-6"/>
          <w:w w:val="75"/>
          <w:sz w:val="24"/>
        </w:rPr>
        <w:t> </w:t>
      </w:r>
      <w:r>
        <w:rPr>
          <w:spacing w:val="-2"/>
          <w:w w:val="75"/>
          <w:sz w:val="24"/>
        </w:rPr>
        <w:t>inteslinal.</w:t>
      </w:r>
    </w:p>
    <w:p>
      <w:pPr>
        <w:spacing w:line="225" w:lineRule="auto" w:before="5"/>
        <w:ind w:left="2270" w:right="2017" w:firstLine="327"/>
        <w:jc w:val="left"/>
        <w:rPr>
          <w:sz w:val="24"/>
        </w:rPr>
      </w:pPr>
      <w:r>
        <w:rPr>
          <w:w w:val="80"/>
          <w:sz w:val="24"/>
        </w:rPr>
        <w:t>Reforçar</w:t>
      </w:r>
      <w:r>
        <w:rPr>
          <w:spacing w:val="16"/>
          <w:sz w:val="24"/>
        </w:rPr>
        <w:t> </w:t>
      </w:r>
      <w:r>
        <w:rPr>
          <w:w w:val="80"/>
          <w:sz w:val="24"/>
        </w:rPr>
        <w:t>a</w:t>
      </w:r>
      <w:r>
        <w:rPr>
          <w:spacing w:val="-4"/>
          <w:sz w:val="24"/>
        </w:rPr>
        <w:t> </w:t>
      </w:r>
      <w:r>
        <w:rPr>
          <w:w w:val="80"/>
          <w:sz w:val="24"/>
        </w:rPr>
        <w:t>barreira</w:t>
      </w:r>
      <w:r>
        <w:rPr>
          <w:spacing w:val="12"/>
          <w:sz w:val="24"/>
        </w:rPr>
        <w:t> </w:t>
      </w:r>
      <w:r>
        <w:rPr>
          <w:w w:val="80"/>
          <w:sz w:val="24"/>
        </w:rPr>
        <w:t>com</w:t>
      </w:r>
      <w:r>
        <w:rPr>
          <w:spacing w:val="-1"/>
          <w:sz w:val="24"/>
        </w:rPr>
        <w:t> </w:t>
      </w:r>
      <w:r>
        <w:rPr>
          <w:w w:val="80"/>
          <w:sz w:val="24"/>
        </w:rPr>
        <w:t>L.</w:t>
      </w:r>
      <w:r>
        <w:rPr>
          <w:spacing w:val="2"/>
          <w:sz w:val="24"/>
        </w:rPr>
        <w:t> </w:t>
      </w:r>
      <w:r>
        <w:rPr>
          <w:w w:val="80"/>
          <w:sz w:val="24"/>
        </w:rPr>
        <w:t>plantarum,</w:t>
      </w:r>
      <w:r>
        <w:rPr>
          <w:spacing w:val="14"/>
          <w:sz w:val="24"/>
        </w:rPr>
        <w:t> </w:t>
      </w:r>
      <w:r>
        <w:rPr>
          <w:w w:val="80"/>
          <w:sz w:val="24"/>
        </w:rPr>
        <w:t>B.</w:t>
      </w:r>
      <w:r>
        <w:rPr>
          <w:spacing w:val="1"/>
          <w:sz w:val="24"/>
        </w:rPr>
        <w:t> </w:t>
      </w:r>
      <w:r>
        <w:rPr>
          <w:w w:val="80"/>
          <w:sz w:val="24"/>
        </w:rPr>
        <w:t>breve,</w:t>
      </w:r>
      <w:r>
        <w:rPr>
          <w:spacing w:val="13"/>
          <w:sz w:val="24"/>
        </w:rPr>
        <w:t> </w:t>
      </w:r>
      <w:r>
        <w:rPr>
          <w:w w:val="80"/>
          <w:sz w:val="24"/>
        </w:rPr>
        <w:t>L.</w:t>
      </w:r>
      <w:r>
        <w:rPr>
          <w:spacing w:val="-2"/>
          <w:sz w:val="24"/>
        </w:rPr>
        <w:t> </w:t>
      </w:r>
      <w:r>
        <w:rPr>
          <w:w w:val="80"/>
          <w:sz w:val="24"/>
        </w:rPr>
        <w:t>rhamnosus</w:t>
      </w:r>
      <w:r>
        <w:rPr>
          <w:spacing w:val="16"/>
          <w:sz w:val="24"/>
        </w:rPr>
        <w:t> </w:t>
      </w:r>
      <w:r>
        <w:rPr>
          <w:w w:val="80"/>
          <w:sz w:val="24"/>
        </w:rPr>
        <w:t>e</w:t>
      </w:r>
      <w:r>
        <w:rPr>
          <w:spacing w:val="6"/>
          <w:sz w:val="24"/>
        </w:rPr>
        <w:t> </w:t>
      </w:r>
      <w:r>
        <w:rPr>
          <w:w w:val="80"/>
          <w:sz w:val="24"/>
        </w:rPr>
        <w:t>suporte</w:t>
      </w:r>
      <w:r>
        <w:rPr>
          <w:spacing w:val="10"/>
          <w:sz w:val="24"/>
        </w:rPr>
        <w:t> </w:t>
      </w:r>
      <w:r>
        <w:rPr>
          <w:w w:val="80"/>
          <w:sz w:val="24"/>
        </w:rPr>
        <w:t>com </w:t>
      </w:r>
      <w:r>
        <w:rPr>
          <w:spacing w:val="-2"/>
          <w:w w:val="80"/>
          <w:sz w:val="24"/>
        </w:rPr>
        <w:t>glutamina,</w:t>
      </w:r>
      <w:r>
        <w:rPr>
          <w:spacing w:val="-15"/>
          <w:sz w:val="24"/>
        </w:rPr>
        <w:t> </w:t>
      </w:r>
      <w:r>
        <w:rPr>
          <w:spacing w:val="-2"/>
          <w:w w:val="80"/>
          <w:sz w:val="24"/>
        </w:rPr>
        <w:t>zinco,</w:t>
      </w:r>
      <w:r>
        <w:rPr>
          <w:spacing w:val="-15"/>
          <w:sz w:val="24"/>
        </w:rPr>
        <w:t> </w:t>
      </w:r>
      <w:r>
        <w:rPr>
          <w:spacing w:val="-2"/>
          <w:w w:val="80"/>
          <w:sz w:val="24"/>
        </w:rPr>
        <w:t>curcumina</w:t>
      </w:r>
      <w:r>
        <w:rPr>
          <w:spacing w:val="-12"/>
          <w:sz w:val="24"/>
        </w:rPr>
        <w:t> </w:t>
      </w:r>
      <w:r>
        <w:rPr>
          <w:spacing w:val="-2"/>
          <w:w w:val="80"/>
          <w:sz w:val="24"/>
        </w:rPr>
        <w:t>e</w:t>
      </w:r>
      <w:r>
        <w:rPr>
          <w:spacing w:val="-6"/>
          <w:w w:val="80"/>
          <w:sz w:val="24"/>
        </w:rPr>
        <w:t> </w:t>
      </w:r>
      <w:r>
        <w:rPr>
          <w:spacing w:val="-2"/>
          <w:w w:val="80"/>
          <w:sz w:val="24"/>
        </w:rPr>
        <w:t>omega-3.</w:t>
      </w:r>
    </w:p>
    <w:p>
      <w:pPr>
        <w:spacing w:line="262" w:lineRule="exact" w:before="262"/>
        <w:ind w:left="2273" w:right="0" w:firstLine="0"/>
        <w:jc w:val="both"/>
        <w:rPr>
          <w:sz w:val="23"/>
        </w:rPr>
      </w:pPr>
      <w:r>
        <w:rPr>
          <w:w w:val="80"/>
          <w:sz w:val="23"/>
        </w:rPr>
        <w:t>Calprotectina</w:t>
      </w:r>
      <w:r>
        <w:rPr>
          <w:spacing w:val="-8"/>
          <w:sz w:val="23"/>
        </w:rPr>
        <w:t> </w:t>
      </w:r>
      <w:r>
        <w:rPr>
          <w:w w:val="80"/>
          <w:sz w:val="23"/>
        </w:rPr>
        <w:t>fecal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elevada</w:t>
      </w:r>
      <w:r>
        <w:rPr>
          <w:spacing w:val="-8"/>
          <w:sz w:val="23"/>
        </w:rPr>
        <w:t> </w:t>
      </w:r>
      <w:r>
        <w:rPr>
          <w:w w:val="80"/>
          <w:sz w:val="23"/>
        </w:rPr>
        <w:t>—</w:t>
      </w:r>
      <w:r>
        <w:rPr>
          <w:spacing w:val="42"/>
          <w:sz w:val="23"/>
        </w:rPr>
        <w:t> </w:t>
      </w:r>
      <w:r>
        <w:rPr>
          <w:w w:val="80"/>
          <w:sz w:val="23"/>
        </w:rPr>
        <w:t>Indica</w:t>
      </w:r>
      <w:r>
        <w:rPr>
          <w:spacing w:val="-2"/>
          <w:w w:val="80"/>
          <w:sz w:val="23"/>
        </w:rPr>
        <w:t> </w:t>
      </w:r>
      <w:r>
        <w:rPr>
          <w:w w:val="80"/>
          <w:sz w:val="23"/>
        </w:rPr>
        <w:t>inflamação</w:t>
      </w:r>
      <w:r>
        <w:rPr>
          <w:spacing w:val="-10"/>
          <w:sz w:val="23"/>
        </w:rPr>
        <w:t> </w:t>
      </w:r>
      <w:r>
        <w:rPr>
          <w:w w:val="80"/>
          <w:sz w:val="23"/>
        </w:rPr>
        <w:t>intestinal</w:t>
      </w:r>
      <w:r>
        <w:rPr>
          <w:spacing w:val="-5"/>
          <w:sz w:val="23"/>
        </w:rPr>
        <w:t> </w:t>
      </w:r>
      <w:r>
        <w:rPr>
          <w:spacing w:val="-2"/>
          <w:w w:val="80"/>
          <w:sz w:val="23"/>
        </w:rPr>
        <w:t>ativa.</w:t>
      </w:r>
    </w:p>
    <w:p>
      <w:pPr>
        <w:spacing w:line="237" w:lineRule="auto" w:before="0"/>
        <w:ind w:left="2270" w:right="2226" w:firstLine="15"/>
        <w:jc w:val="both"/>
        <w:rPr>
          <w:sz w:val="23"/>
        </w:rPr>
      </w:pPr>
      <w:r>
        <w:rPr>
          <w:w w:val="80"/>
          <w:sz w:val="23"/>
        </w:rPr>
        <w:t>—• Usar</w:t>
      </w:r>
      <w:r>
        <w:rPr>
          <w:w w:val="80"/>
          <w:sz w:val="23"/>
        </w:rPr>
        <w:t> cepas</w:t>
      </w:r>
      <w:r>
        <w:rPr>
          <w:w w:val="80"/>
          <w:sz w:val="23"/>
        </w:rPr>
        <w:t> imunomoduladoras (L. rhamnosus,</w:t>
      </w:r>
      <w:r>
        <w:rPr>
          <w:sz w:val="23"/>
        </w:rPr>
        <w:t> </w:t>
      </w:r>
      <w:r>
        <w:rPr>
          <w:w w:val="80"/>
          <w:sz w:val="23"/>
        </w:rPr>
        <w:t>L. paracasei,</w:t>
      </w:r>
      <w:r>
        <w:rPr>
          <w:sz w:val="23"/>
        </w:rPr>
        <w:t> </w:t>
      </w:r>
      <w:r>
        <w:rPr>
          <w:w w:val="80"/>
          <w:sz w:val="23"/>
        </w:rPr>
        <w:t>L. helveticus)</w:t>
      </w:r>
      <w:r>
        <w:rPr>
          <w:sz w:val="23"/>
        </w:rPr>
        <w:t> </w:t>
      </w:r>
      <w:r>
        <w:rPr>
          <w:w w:val="80"/>
          <w:sz w:val="23"/>
        </w:rPr>
        <w:t>e, em </w:t>
      </w:r>
      <w:r>
        <w:rPr>
          <w:w w:val="85"/>
          <w:sz w:val="23"/>
        </w:rPr>
        <w:t>casos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severos,</w:t>
      </w:r>
      <w:r>
        <w:rPr>
          <w:spacing w:val="-4"/>
          <w:w w:val="85"/>
          <w:sz w:val="23"/>
        </w:rPr>
        <w:t> </w:t>
      </w:r>
      <w:r>
        <w:rPr>
          <w:w w:val="85"/>
          <w:sz w:val="23"/>
        </w:rPr>
        <w:t>considerar</w:t>
      </w:r>
      <w:r>
        <w:rPr>
          <w:spacing w:val="-6"/>
          <w:sz w:val="23"/>
        </w:rPr>
        <w:t> </w:t>
      </w:r>
      <w:r>
        <w:rPr>
          <w:w w:val="85"/>
          <w:sz w:val="23"/>
        </w:rPr>
        <w:t>iniciar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pnmeiro</w:t>
      </w:r>
      <w:r>
        <w:rPr>
          <w:spacing w:val="-1"/>
          <w:w w:val="85"/>
          <w:sz w:val="23"/>
        </w:rPr>
        <w:t> </w:t>
      </w:r>
      <w:r>
        <w:rPr>
          <w:w w:val="85"/>
          <w:sz w:val="23"/>
        </w:rPr>
        <w:t>com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anti-infiamatórios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naturais</w:t>
      </w:r>
      <w:r>
        <w:rPr>
          <w:w w:val="85"/>
          <w:sz w:val="23"/>
        </w:rPr>
        <w:t> antes</w:t>
      </w:r>
      <w:r>
        <w:rPr>
          <w:w w:val="85"/>
          <w:sz w:val="23"/>
        </w:rPr>
        <w:t> de </w:t>
      </w:r>
      <w:r>
        <w:rPr>
          <w:spacing w:val="-2"/>
          <w:w w:val="90"/>
          <w:sz w:val="23"/>
        </w:rPr>
        <w:t>probiólic0s.</w:t>
      </w:r>
    </w:p>
    <w:p>
      <w:pPr>
        <w:spacing w:line="232" w:lineRule="auto" w:before="260"/>
        <w:ind w:left="2269" w:right="2224" w:hanging="4"/>
        <w:jc w:val="both"/>
        <w:rPr>
          <w:sz w:val="24"/>
        </w:rPr>
      </w:pPr>
      <w:r>
        <w:rPr>
          <w:spacing w:val="-2"/>
          <w:w w:val="80"/>
          <w:sz w:val="24"/>
        </w:rPr>
        <w:t>Exames</w:t>
      </w:r>
      <w:r>
        <w:rPr>
          <w:spacing w:val="-3"/>
          <w:sz w:val="24"/>
        </w:rPr>
        <w:t> </w:t>
      </w:r>
      <w:r>
        <w:rPr>
          <w:spacing w:val="-2"/>
          <w:w w:val="80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2"/>
          <w:w w:val="80"/>
          <w:sz w:val="24"/>
        </w:rPr>
        <w:t>disbiose</w:t>
      </w:r>
      <w:r>
        <w:rPr>
          <w:spacing w:val="-11"/>
          <w:sz w:val="24"/>
        </w:rPr>
        <w:t> </w:t>
      </w:r>
      <w:r>
        <w:rPr>
          <w:spacing w:val="-2"/>
          <w:w w:val="80"/>
          <w:sz w:val="24"/>
        </w:rPr>
        <w:t>(ex:</w:t>
      </w:r>
      <w:r>
        <w:rPr>
          <w:spacing w:val="-14"/>
          <w:sz w:val="24"/>
        </w:rPr>
        <w:t> </w:t>
      </w:r>
      <w:r>
        <w:rPr>
          <w:spacing w:val="-2"/>
          <w:w w:val="80"/>
          <w:sz w:val="24"/>
        </w:rPr>
        <w:t>GI-CIAP,</w:t>
      </w:r>
      <w:r>
        <w:rPr>
          <w:spacing w:val="-5"/>
          <w:sz w:val="24"/>
        </w:rPr>
        <w:t> </w:t>
      </w:r>
      <w:r>
        <w:rPr>
          <w:spacing w:val="-2"/>
          <w:w w:val="80"/>
          <w:sz w:val="24"/>
        </w:rPr>
        <w:t>BioFior,</w:t>
      </w:r>
      <w:r>
        <w:rPr>
          <w:spacing w:val="-11"/>
          <w:sz w:val="24"/>
        </w:rPr>
        <w:t> </w:t>
      </w:r>
      <w:r>
        <w:rPr>
          <w:spacing w:val="-2"/>
          <w:w w:val="80"/>
          <w:sz w:val="24"/>
        </w:rPr>
        <w:t>DisbioCheck)</w:t>
      </w:r>
      <w:r>
        <w:rPr>
          <w:spacing w:val="18"/>
          <w:sz w:val="24"/>
        </w:rPr>
        <w:t> </w:t>
      </w:r>
      <w:r>
        <w:rPr>
          <w:spacing w:val="-2"/>
          <w:w w:val="80"/>
          <w:sz w:val="24"/>
        </w:rPr>
        <w:t>—•</w:t>
      </w:r>
      <w:r>
        <w:rPr>
          <w:spacing w:val="-7"/>
          <w:sz w:val="24"/>
        </w:rPr>
        <w:t> </w:t>
      </w:r>
      <w:r>
        <w:rPr>
          <w:spacing w:val="-2"/>
          <w:w w:val="80"/>
          <w:sz w:val="24"/>
        </w:rPr>
        <w:t>Mostram</w:t>
      </w:r>
      <w:r>
        <w:rPr>
          <w:spacing w:val="-9"/>
          <w:sz w:val="24"/>
        </w:rPr>
        <w:t> </w:t>
      </w:r>
      <w:r>
        <w:rPr>
          <w:spacing w:val="-2"/>
          <w:w w:val="80"/>
          <w:sz w:val="24"/>
        </w:rPr>
        <w:t>desequilíbrios </w:t>
      </w:r>
      <w:r>
        <w:rPr>
          <w:w w:val="75"/>
          <w:sz w:val="24"/>
        </w:rPr>
        <w:t>na proporção</w:t>
      </w:r>
      <w:r>
        <w:rPr>
          <w:sz w:val="24"/>
        </w:rPr>
        <w:t> </w:t>
      </w:r>
      <w:r>
        <w:rPr>
          <w:w w:val="75"/>
          <w:sz w:val="24"/>
        </w:rPr>
        <w:t>de bactérias</w:t>
      </w:r>
      <w:r>
        <w:rPr>
          <w:sz w:val="24"/>
        </w:rPr>
        <w:t> </w:t>
      </w:r>
      <w:r>
        <w:rPr>
          <w:w w:val="75"/>
          <w:sz w:val="24"/>
        </w:rPr>
        <w:t>benéficas</w:t>
      </w:r>
      <w:r>
        <w:rPr>
          <w:spacing w:val="31"/>
          <w:sz w:val="24"/>
        </w:rPr>
        <w:t> </w:t>
      </w:r>
      <w:r>
        <w:rPr>
          <w:w w:val="75"/>
          <w:sz w:val="24"/>
        </w:rPr>
        <w:t>vs. oportunistas.</w:t>
      </w:r>
    </w:p>
    <w:p>
      <w:pPr>
        <w:spacing w:line="259" w:lineRule="exact" w:before="0"/>
        <w:ind w:left="2540" w:right="0" w:firstLine="0"/>
        <w:jc w:val="left"/>
        <w:rPr>
          <w:sz w:val="24"/>
        </w:rPr>
      </w:pPr>
      <w:r>
        <w:rPr>
          <w:w w:val="75"/>
          <w:sz w:val="24"/>
        </w:rPr>
        <w:t>Direcionar</w:t>
      </w:r>
      <w:r>
        <w:rPr>
          <w:spacing w:val="7"/>
          <w:sz w:val="24"/>
        </w:rPr>
        <w:t> </w:t>
      </w:r>
      <w:r>
        <w:rPr>
          <w:w w:val="75"/>
          <w:sz w:val="24"/>
        </w:rPr>
        <w:t>para</w:t>
      </w:r>
      <w:r>
        <w:rPr>
          <w:spacing w:val="-8"/>
          <w:sz w:val="24"/>
        </w:rPr>
        <w:t> </w:t>
      </w:r>
      <w:r>
        <w:rPr>
          <w:w w:val="75"/>
          <w:sz w:val="24"/>
        </w:rPr>
        <w:t>cepas</w:t>
      </w:r>
      <w:r>
        <w:rPr>
          <w:spacing w:val="-3"/>
          <w:sz w:val="24"/>
        </w:rPr>
        <w:t> </w:t>
      </w:r>
      <w:r>
        <w:rPr>
          <w:w w:val="75"/>
          <w:sz w:val="24"/>
        </w:rPr>
        <w:t>especificas</w:t>
      </w:r>
      <w:r>
        <w:rPr>
          <w:spacing w:val="2"/>
          <w:sz w:val="24"/>
        </w:rPr>
        <w:t> </w:t>
      </w:r>
      <w:r>
        <w:rPr>
          <w:w w:val="75"/>
          <w:sz w:val="24"/>
        </w:rPr>
        <w:t>e</w:t>
      </w:r>
      <w:r>
        <w:rPr>
          <w:spacing w:val="-6"/>
          <w:w w:val="75"/>
          <w:sz w:val="24"/>
        </w:rPr>
        <w:t> </w:t>
      </w:r>
      <w:r>
        <w:rPr>
          <w:w w:val="75"/>
          <w:sz w:val="24"/>
        </w:rPr>
        <w:t>indicam</w:t>
      </w:r>
      <w:r>
        <w:rPr>
          <w:spacing w:val="-3"/>
          <w:sz w:val="24"/>
        </w:rPr>
        <w:t> </w:t>
      </w:r>
      <w:r>
        <w:rPr>
          <w:w w:val="75"/>
          <w:sz w:val="24"/>
        </w:rPr>
        <w:t>o</w:t>
      </w:r>
      <w:r>
        <w:rPr>
          <w:spacing w:val="-17"/>
          <w:sz w:val="24"/>
        </w:rPr>
        <w:t> </w:t>
      </w:r>
      <w:r>
        <w:rPr>
          <w:w w:val="75"/>
          <w:sz w:val="24"/>
        </w:rPr>
        <w:t>tempo</w:t>
      </w:r>
      <w:r>
        <w:rPr>
          <w:spacing w:val="-13"/>
          <w:sz w:val="24"/>
        </w:rPr>
        <w:t> </w:t>
      </w:r>
      <w:r>
        <w:rPr>
          <w:w w:val="75"/>
          <w:sz w:val="24"/>
        </w:rPr>
        <w:t>necessário</w:t>
      </w:r>
      <w:r>
        <w:rPr>
          <w:spacing w:val="12"/>
          <w:sz w:val="24"/>
        </w:rPr>
        <w:t> </w:t>
      </w:r>
      <w:r>
        <w:rPr>
          <w:w w:val="75"/>
          <w:sz w:val="24"/>
        </w:rPr>
        <w:t>de</w:t>
      </w:r>
      <w:r>
        <w:rPr>
          <w:spacing w:val="-1"/>
          <w:w w:val="75"/>
          <w:sz w:val="24"/>
        </w:rPr>
        <w:t> </w:t>
      </w:r>
      <w:r>
        <w:rPr>
          <w:spacing w:val="-2"/>
          <w:w w:val="75"/>
          <w:sz w:val="24"/>
        </w:rPr>
        <w:t>suplementação.</w:t>
      </w:r>
    </w:p>
    <w:p>
      <w:pPr>
        <w:pStyle w:val="BodyText"/>
        <w:spacing w:before="269"/>
        <w:ind w:left="2269"/>
        <w:jc w:val="both"/>
      </w:pPr>
      <w:r>
        <w:rPr>
          <w:spacing w:val="-2"/>
          <w:w w:val="85"/>
        </w:rPr>
        <w:t>Beta-glucuronidase</w:t>
      </w:r>
      <w:r>
        <w:rPr>
          <w:spacing w:val="-11"/>
        </w:rPr>
        <w:t> </w:t>
      </w:r>
      <w:r>
        <w:rPr>
          <w:spacing w:val="-2"/>
          <w:w w:val="85"/>
        </w:rPr>
        <w:t>fecal</w:t>
      </w:r>
      <w:r>
        <w:rPr>
          <w:spacing w:val="-10"/>
        </w:rPr>
        <w:t> </w:t>
      </w:r>
      <w:r>
        <w:rPr>
          <w:spacing w:val="-2"/>
          <w:w w:val="85"/>
        </w:rPr>
        <w:t>aumentada</w:t>
      </w:r>
      <w:r>
        <w:rPr>
          <w:spacing w:val="27"/>
        </w:rPr>
        <w:t> </w:t>
      </w:r>
      <w:r>
        <w:rPr>
          <w:spacing w:val="-2"/>
          <w:w w:val="85"/>
        </w:rPr>
        <w:t>—•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Associada</w:t>
      </w:r>
      <w:r>
        <w:rPr>
          <w:spacing w:val="12"/>
        </w:rPr>
        <w:t> </w:t>
      </w:r>
      <w:r>
        <w:rPr>
          <w:spacing w:val="-2"/>
          <w:w w:val="85"/>
        </w:rPr>
        <w:t>á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recirculaçáo</w:t>
      </w:r>
      <w:r>
        <w:rPr>
          <w:spacing w:val="21"/>
        </w:rPr>
        <w:t> </w:t>
      </w:r>
      <w:r>
        <w:rPr>
          <w:spacing w:val="-2"/>
          <w:w w:val="85"/>
        </w:rPr>
        <w:t>de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hormônios.</w:t>
      </w:r>
    </w:p>
    <w:p>
      <w:pPr>
        <w:pStyle w:val="BodyText"/>
        <w:spacing w:line="244" w:lineRule="auto" w:before="6"/>
        <w:ind w:left="2270" w:right="2242" w:firstLine="15"/>
        <w:jc w:val="both"/>
      </w:pPr>
      <w:r>
        <w:rPr>
          <w:w w:val="80"/>
        </w:rPr>
        <w:t>—• Usar cepas como B.</w:t>
      </w:r>
      <w:r>
        <w:rPr>
          <w:spacing w:val="-2"/>
          <w:w w:val="80"/>
        </w:rPr>
        <w:t> </w:t>
      </w:r>
      <w:r>
        <w:rPr>
          <w:w w:val="80"/>
        </w:rPr>
        <w:t>lactis, L. acidophilus,</w:t>
      </w:r>
      <w:r>
        <w:rPr/>
        <w:t> </w:t>
      </w:r>
      <w:r>
        <w:rPr>
          <w:w w:val="80"/>
        </w:rPr>
        <w:t>S.</w:t>
      </w:r>
      <w:r>
        <w:rPr>
          <w:spacing w:val="-1"/>
          <w:w w:val="80"/>
        </w:rPr>
        <w:t> </w:t>
      </w:r>
      <w:r>
        <w:rPr>
          <w:w w:val="80"/>
        </w:rPr>
        <w:t>thermophilus</w:t>
      </w:r>
      <w:r>
        <w:rPr/>
        <w:t> </w:t>
      </w:r>
      <w:r>
        <w:rPr>
          <w:w w:val="80"/>
        </w:rPr>
        <w:t>para modular</w:t>
      </w:r>
      <w:r>
        <w:rPr/>
        <w:t> </w:t>
      </w:r>
      <w:r>
        <w:rPr>
          <w:w w:val="80"/>
        </w:rPr>
        <w:t>essa enzima</w:t>
      </w:r>
      <w:r>
        <w:rPr>
          <w:spacing w:val="40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reduzir sobrecarga estrogênica.</w:t>
      </w:r>
    </w:p>
    <w:p>
      <w:pPr>
        <w:pStyle w:val="BodyText"/>
        <w:spacing w:before="19"/>
      </w:pPr>
    </w:p>
    <w:p>
      <w:pPr>
        <w:spacing w:before="0"/>
        <w:ind w:left="2283" w:righ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Como</w:t>
      </w:r>
      <w:r>
        <w:rPr>
          <w:rFonts w:ascii="Times New Roman" w:hAnsi="Times New Roman"/>
          <w:spacing w:val="2"/>
          <w:w w:val="105"/>
          <w:sz w:val="24"/>
        </w:rPr>
        <w:t> </w:t>
      </w:r>
      <w:r>
        <w:rPr>
          <w:rFonts w:ascii="Times New Roman" w:hAnsi="Times New Roman"/>
          <w:color w:val="0F0F0F"/>
          <w:w w:val="105"/>
          <w:sz w:val="24"/>
        </w:rPr>
        <w:t>Definir</w:t>
      </w:r>
      <w:r>
        <w:rPr>
          <w:rFonts w:ascii="Times New Roman" w:hAnsi="Times New Roman"/>
          <w:color w:val="0F0F0F"/>
          <w:spacing w:val="21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</w:t>
      </w:r>
      <w:r>
        <w:rPr>
          <w:rFonts w:ascii="Times New Roman" w:hAnsi="Times New Roman"/>
          <w:spacing w:val="3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Duração</w:t>
      </w:r>
      <w:r>
        <w:rPr>
          <w:rFonts w:ascii="Times New Roman" w:hAnsi="Times New Roman"/>
          <w:spacing w:val="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da</w:t>
      </w:r>
      <w:r>
        <w:rPr>
          <w:rFonts w:ascii="Times New Roman" w:hAnsi="Times New Roman"/>
          <w:spacing w:val="2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Suplementação</w:t>
      </w:r>
    </w:p>
    <w:p>
      <w:pPr>
        <w:spacing w:line="211" w:lineRule="auto" w:before="143"/>
        <w:ind w:left="2267" w:right="2256" w:firstLine="719"/>
        <w:jc w:val="both"/>
        <w:rPr>
          <w:rFonts w:ascii="Calibri" w:hAnsi="Calibri"/>
          <w:sz w:val="24"/>
        </w:rPr>
      </w:pPr>
      <w:r>
        <w:rPr>
          <w:rFonts w:ascii="Calibri" w:hAnsi="Calibri"/>
          <w:w w:val="85"/>
          <w:sz w:val="24"/>
        </w:rPr>
        <w:t>A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duração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da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suplementação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probiôlica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deve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ser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adaptável,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com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reavaliações regulares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w w:val="85"/>
          <w:sz w:val="24"/>
        </w:rPr>
        <w:t>baseadas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em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sintomas, resposta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clinica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e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exames laboratoriais.</w:t>
      </w:r>
      <w:r>
        <w:rPr>
          <w:rFonts w:ascii="Calibri" w:hAnsi="Calibri"/>
          <w:spacing w:val="-7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Em</w:t>
      </w:r>
      <w:r>
        <w:rPr>
          <w:rFonts w:ascii="Calibri" w:hAnsi="Calibri"/>
          <w:spacing w:val="-2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geral:</w:t>
      </w:r>
    </w:p>
    <w:p>
      <w:pPr>
        <w:pStyle w:val="BodyText"/>
        <w:spacing w:before="5"/>
        <w:rPr>
          <w:rFonts w:ascii="Calibri"/>
          <w:sz w:val="24"/>
        </w:rPr>
      </w:pPr>
    </w:p>
    <w:p>
      <w:pPr>
        <w:spacing w:line="211" w:lineRule="auto" w:before="0"/>
        <w:ind w:left="2994" w:right="2258" w:hanging="2"/>
        <w:jc w:val="both"/>
        <w:rPr>
          <w:rFonts w:ascii="Calibri" w:hAnsi="Calibri"/>
          <w:sz w:val="24"/>
        </w:rPr>
      </w:pPr>
      <w:r>
        <w:rPr>
          <w:rFonts w:ascii="Calibri" w:hAnsi="Calibri"/>
          <w:spacing w:val="-2"/>
          <w:w w:val="85"/>
          <w:sz w:val="24"/>
        </w:rPr>
        <w:t>Fase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aguda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(4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a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color w:val="1A1A1A"/>
          <w:spacing w:val="-2"/>
          <w:w w:val="85"/>
          <w:sz w:val="24"/>
        </w:rPr>
        <w:t>8</w:t>
      </w:r>
      <w:r>
        <w:rPr>
          <w:rFonts w:ascii="Calibri" w:hAnsi="Calibri"/>
          <w:color w:val="1A1A1A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semanas):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Redução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de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sintomas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como diarreia,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constipação, </w:t>
      </w:r>
      <w:r>
        <w:rPr>
          <w:rFonts w:ascii="Calibri" w:hAnsi="Calibri"/>
          <w:w w:val="85"/>
          <w:sz w:val="24"/>
        </w:rPr>
        <w:t>distensão,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núuscas e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resposta inflamatória.</w:t>
      </w:r>
    </w:p>
    <w:p>
      <w:pPr>
        <w:pStyle w:val="BodyText"/>
        <w:spacing w:before="3"/>
        <w:rPr>
          <w:rFonts w:ascii="Calibri"/>
          <w:sz w:val="24"/>
        </w:rPr>
      </w:pPr>
    </w:p>
    <w:p>
      <w:pPr>
        <w:pStyle w:val="BodyText"/>
        <w:spacing w:line="232" w:lineRule="auto"/>
        <w:ind w:left="2996" w:right="2221" w:hanging="3"/>
        <w:jc w:val="both"/>
        <w:rPr>
          <w:rFonts w:ascii="Calibri" w:hAnsi="Calibri"/>
        </w:rPr>
      </w:pPr>
      <w:r>
        <w:rPr>
          <w:rFonts w:ascii="Calibri" w:hAnsi="Calibri"/>
        </w:rPr>
        <w:t>Fase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de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transição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e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adaptação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(8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a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12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semanas):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Manutenção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da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cepa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ou </w:t>
      </w:r>
      <w:r>
        <w:rPr>
          <w:rFonts w:ascii="Calibri" w:hAnsi="Calibri"/>
          <w:w w:val="90"/>
        </w:rPr>
        <w:t>combinação,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junto</w:t>
      </w:r>
      <w:r>
        <w:rPr>
          <w:rFonts w:ascii="Calibri" w:hAnsi="Calibri"/>
          <w:w w:val="90"/>
        </w:rPr>
        <w:t> com ajuste alimentar,</w:t>
      </w:r>
      <w:r>
        <w:rPr>
          <w:rFonts w:ascii="Calibri" w:hAnsi="Calibri"/>
          <w:w w:val="90"/>
        </w:rPr>
        <w:t> suporte da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mucosa</w:t>
      </w:r>
      <w:r>
        <w:rPr>
          <w:rFonts w:ascii="Calibri" w:hAnsi="Calibri"/>
          <w:w w:val="90"/>
        </w:rPr>
        <w:t> e reequilíbrio</w:t>
      </w:r>
      <w:r>
        <w:rPr>
          <w:rFonts w:ascii="Calibri" w:hAnsi="Calibri"/>
          <w:w w:val="90"/>
        </w:rPr>
        <w:t> da </w:t>
      </w:r>
      <w:r>
        <w:rPr>
          <w:rFonts w:ascii="Calibri" w:hAnsi="Calibri"/>
          <w:spacing w:val="-2"/>
        </w:rPr>
        <w:t>microbiota.</w:t>
      </w:r>
    </w:p>
    <w:p>
      <w:pPr>
        <w:pStyle w:val="BodyText"/>
        <w:spacing w:after="0" w:line="232" w:lineRule="auto"/>
        <w:jc w:val="both"/>
        <w:rPr>
          <w:rFonts w:ascii="Calibri" w:hAnsi="Calibri"/>
        </w:rPr>
        <w:sectPr>
          <w:pgSz w:w="11910" w:h="16840"/>
          <w:pgMar w:header="0" w:footer="4770" w:top="1480" w:bottom="4960" w:left="141" w:right="141"/>
        </w:sectPr>
      </w:pPr>
    </w:p>
    <w:p>
      <w:pPr>
        <w:spacing w:line="220" w:lineRule="auto" w:before="48"/>
        <w:ind w:left="3218" w:right="2013" w:hanging="3"/>
        <w:jc w:val="both"/>
        <w:rPr>
          <w:rFonts w:ascii="Calibri" w:hAnsi="Calibri"/>
          <w:sz w:val="23"/>
        </w:rPr>
      </w:pPr>
      <w:r>
        <w:rPr>
          <w:rFonts w:ascii="Calibri" w:hAnsi="Calibri"/>
          <w:w w:val="85"/>
          <w:sz w:val="23"/>
        </w:rPr>
        <w:t>Fase</w:t>
      </w:r>
      <w:r>
        <w:rPr>
          <w:rFonts w:ascii="Calibri" w:hAnsi="Calibri"/>
          <w:spacing w:val="-4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de</w:t>
      </w:r>
      <w:r>
        <w:rPr>
          <w:rFonts w:ascii="Calibri" w:hAnsi="Calibri"/>
          <w:spacing w:val="-3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manutenção</w:t>
      </w:r>
      <w:r>
        <w:rPr>
          <w:rFonts w:ascii="Calibri" w:hAnsi="Calibri"/>
          <w:spacing w:val="20"/>
          <w:sz w:val="23"/>
        </w:rPr>
        <w:t> </w:t>
      </w:r>
      <w:r>
        <w:rPr>
          <w:rFonts w:ascii="Calibri" w:hAnsi="Calibri"/>
          <w:w w:val="85"/>
          <w:sz w:val="23"/>
        </w:rPr>
        <w:t>(12</w:t>
      </w:r>
      <w:r>
        <w:rPr>
          <w:rFonts w:ascii="Calibri" w:hAnsi="Calibri"/>
          <w:spacing w:val="-3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24 semanas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ou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mais):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Uso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de</w:t>
      </w:r>
      <w:r>
        <w:rPr>
          <w:rFonts w:ascii="Calibri" w:hAnsi="Calibri"/>
          <w:spacing w:val="-3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probiôticos</w:t>
      </w:r>
      <w:r>
        <w:rPr>
          <w:rFonts w:ascii="Calibri" w:hAnsi="Calibri"/>
          <w:spacing w:val="23"/>
          <w:sz w:val="23"/>
        </w:rPr>
        <w:t> </w:t>
      </w:r>
      <w:r>
        <w:rPr>
          <w:rFonts w:ascii="Calibri" w:hAnsi="Calibri"/>
          <w:w w:val="85"/>
          <w:sz w:val="23"/>
        </w:rPr>
        <w:t>específicos </w:t>
      </w:r>
      <w:r>
        <w:rPr>
          <w:rFonts w:ascii="Calibri" w:hAnsi="Calibri"/>
          <w:w w:val="95"/>
          <w:sz w:val="23"/>
        </w:rPr>
        <w:t>ou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rotativos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em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casos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de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condições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crônicas,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autoimunidade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ou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e5tresse </w:t>
      </w:r>
      <w:r>
        <w:rPr>
          <w:rFonts w:ascii="Calibri" w:hAnsi="Calibri"/>
          <w:spacing w:val="-2"/>
          <w:w w:val="95"/>
          <w:sz w:val="23"/>
        </w:rPr>
        <w:t>persistente.</w:t>
      </w:r>
    </w:p>
    <w:p>
      <w:pPr>
        <w:pStyle w:val="BodyText"/>
        <w:spacing w:line="252" w:lineRule="auto" w:before="278"/>
        <w:ind w:left="2508" w:right="3031" w:hanging="18"/>
      </w:pPr>
      <w:r>
        <w:rPr>
          <w:spacing w:val="-2"/>
          <w:w w:val="90"/>
        </w:rPr>
        <w:t>Estratégia Prática: Combinar</w:t>
      </w:r>
      <w:r>
        <w:rPr/>
        <w:t> </w:t>
      </w:r>
      <w:r>
        <w:rPr>
          <w:spacing w:val="-2"/>
          <w:w w:val="90"/>
        </w:rPr>
        <w:t>Escuta Clínica +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Planilha</w:t>
      </w:r>
      <w:r>
        <w:rPr/>
        <w:t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Correlação. </w:t>
      </w:r>
      <w:r>
        <w:rPr>
          <w:w w:val="85"/>
        </w:rPr>
        <w:t>A</w:t>
      </w:r>
      <w:r>
        <w:rPr>
          <w:spacing w:val="-14"/>
          <w:w w:val="85"/>
        </w:rPr>
        <w:t> </w:t>
      </w:r>
      <w:r>
        <w:rPr>
          <w:w w:val="85"/>
        </w:rPr>
        <w:t>planilha</w:t>
      </w:r>
      <w:r>
        <w:rPr>
          <w:spacing w:val="-6"/>
          <w:w w:val="85"/>
        </w:rPr>
        <w:t> </w:t>
      </w:r>
      <w:r>
        <w:rPr>
          <w:w w:val="85"/>
        </w:rPr>
        <w:t>entregue</w:t>
      </w:r>
      <w:r>
        <w:rPr>
          <w:spacing w:val="-7"/>
          <w:w w:val="85"/>
        </w:rPr>
        <w:t> </w:t>
      </w:r>
      <w:r>
        <w:rPr>
          <w:w w:val="85"/>
        </w:rPr>
        <w:t>junto</w:t>
      </w:r>
      <w:r>
        <w:rPr>
          <w:spacing w:val="-6"/>
          <w:w w:val="85"/>
        </w:rPr>
        <w:t> </w:t>
      </w:r>
      <w:r>
        <w:rPr>
          <w:w w:val="85"/>
        </w:rPr>
        <w:t>ao</w:t>
      </w:r>
      <w:r>
        <w:rPr>
          <w:spacing w:val="-9"/>
          <w:w w:val="85"/>
        </w:rPr>
        <w:t> </w:t>
      </w:r>
      <w:r>
        <w:rPr>
          <w:w w:val="85"/>
        </w:rPr>
        <w:t>livro</w:t>
      </w:r>
      <w:r>
        <w:rPr>
          <w:spacing w:val="-7"/>
          <w:w w:val="85"/>
        </w:rPr>
        <w:t> </w:t>
      </w:r>
      <w:r>
        <w:rPr>
          <w:w w:val="85"/>
        </w:rPr>
        <w:t>deve</w:t>
      </w:r>
      <w:r>
        <w:rPr>
          <w:spacing w:val="-6"/>
          <w:w w:val="85"/>
        </w:rPr>
        <w:t> </w:t>
      </w:r>
      <w:r>
        <w:rPr>
          <w:w w:val="85"/>
        </w:rPr>
        <w:t>ser</w:t>
      </w:r>
      <w:r>
        <w:rPr>
          <w:spacing w:val="-6"/>
          <w:w w:val="85"/>
        </w:rPr>
        <w:t> </w:t>
      </w:r>
      <w:r>
        <w:rPr>
          <w:w w:val="85"/>
        </w:rPr>
        <w:t>usada</w:t>
      </w:r>
      <w:r>
        <w:rPr>
          <w:spacing w:val="-6"/>
          <w:w w:val="85"/>
        </w:rPr>
        <w:t> </w:t>
      </w:r>
      <w:r>
        <w:rPr>
          <w:w w:val="85"/>
        </w:rPr>
        <w:t>como</w:t>
      </w:r>
      <w:r>
        <w:rPr>
          <w:spacing w:val="-6"/>
          <w:w w:val="85"/>
        </w:rPr>
        <w:t> </w:t>
      </w:r>
      <w:r>
        <w:rPr>
          <w:w w:val="85"/>
        </w:rPr>
        <w:t>mapa</w:t>
      </w:r>
      <w:r>
        <w:rPr>
          <w:spacing w:val="-6"/>
          <w:w w:val="85"/>
        </w:rPr>
        <w:t> </w:t>
      </w:r>
      <w:r>
        <w:rPr>
          <w:w w:val="85"/>
        </w:rPr>
        <w:t>orientador:</w:t>
      </w:r>
    </w:p>
    <w:p>
      <w:pPr>
        <w:pStyle w:val="BodyText"/>
        <w:spacing w:before="41"/>
      </w:pPr>
    </w:p>
    <w:p>
      <w:pPr>
        <w:pStyle w:val="BodyText"/>
        <w:ind w:left="3217"/>
        <w:rPr>
          <w:rFonts w:ascii="Calibri"/>
        </w:rPr>
      </w:pPr>
      <w:r>
        <w:rPr>
          <w:rFonts w:ascii="Calibri"/>
          <w:w w:val="90"/>
        </w:rPr>
        <w:t>Marque</w:t>
      </w:r>
      <w:r>
        <w:rPr>
          <w:rFonts w:ascii="Calibri"/>
          <w:spacing w:val="-6"/>
          <w:w w:val="90"/>
        </w:rPr>
        <w:t> </w:t>
      </w:r>
      <w:r>
        <w:rPr>
          <w:rFonts w:ascii="Calibri"/>
          <w:w w:val="90"/>
        </w:rPr>
        <w:t>os</w:t>
      </w:r>
      <w:r>
        <w:rPr>
          <w:rFonts w:ascii="Calibri"/>
          <w:spacing w:val="-8"/>
          <w:w w:val="90"/>
        </w:rPr>
        <w:t> </w:t>
      </w:r>
      <w:r>
        <w:rPr>
          <w:rFonts w:ascii="Calibri"/>
          <w:w w:val="90"/>
        </w:rPr>
        <w:t>sintomas</w:t>
      </w:r>
      <w:r>
        <w:rPr>
          <w:rFonts w:ascii="Calibri"/>
          <w:spacing w:val="-7"/>
          <w:w w:val="90"/>
        </w:rPr>
        <w:t> </w:t>
      </w:r>
      <w:r>
        <w:rPr>
          <w:rFonts w:ascii="Calibri"/>
          <w:w w:val="90"/>
        </w:rPr>
        <w:t>relatados</w:t>
      </w:r>
      <w:r>
        <w:rPr>
          <w:rFonts w:ascii="Calibri"/>
          <w:spacing w:val="-4"/>
          <w:w w:val="90"/>
        </w:rPr>
        <w:t> </w:t>
      </w:r>
      <w:r>
        <w:rPr>
          <w:rFonts w:ascii="Calibri"/>
          <w:w w:val="90"/>
        </w:rPr>
        <w:t>pelo</w:t>
      </w:r>
      <w:r>
        <w:rPr>
          <w:rFonts w:ascii="Calibri"/>
          <w:spacing w:val="-8"/>
          <w:w w:val="90"/>
        </w:rPr>
        <w:t> </w:t>
      </w:r>
      <w:r>
        <w:rPr>
          <w:rFonts w:ascii="Calibri"/>
          <w:spacing w:val="-2"/>
          <w:w w:val="90"/>
        </w:rPr>
        <w:t>paciente</w:t>
      </w:r>
    </w:p>
    <w:p>
      <w:pPr>
        <w:spacing w:before="17"/>
        <w:ind w:left="2905" w:right="0" w:firstLine="0"/>
        <w:jc w:val="left"/>
        <w:rPr>
          <w:rFonts w:ascii="Calibri" w:hAnsi="Calibri"/>
          <w:sz w:val="23"/>
        </w:rPr>
      </w:pPr>
      <w:r>
        <w:rPr>
          <w:rFonts w:ascii="Calibri" w:hAnsi="Calibri"/>
          <w:color w:val="333333"/>
          <w:w w:val="85"/>
          <w:sz w:val="23"/>
        </w:rPr>
        <w:t>w••</w:t>
      </w:r>
      <w:r>
        <w:rPr>
          <w:rFonts w:ascii="Calibri" w:hAnsi="Calibri"/>
          <w:color w:val="333333"/>
          <w:spacing w:val="52"/>
          <w:sz w:val="23"/>
        </w:rPr>
        <w:t> </w:t>
      </w:r>
      <w:r>
        <w:rPr>
          <w:rFonts w:ascii="Calibri" w:hAnsi="Calibri"/>
          <w:w w:val="85"/>
          <w:sz w:val="23"/>
        </w:rPr>
        <w:t>Observe</w:t>
      </w:r>
      <w:r>
        <w:rPr>
          <w:rFonts w:ascii="Calibri" w:hAnsi="Calibri"/>
          <w:spacing w:val="4"/>
          <w:sz w:val="23"/>
        </w:rPr>
        <w:t> </w:t>
      </w:r>
      <w:r>
        <w:rPr>
          <w:rFonts w:ascii="Calibri" w:hAnsi="Calibri"/>
          <w:w w:val="85"/>
          <w:sz w:val="23"/>
        </w:rPr>
        <w:t>as</w:t>
      </w:r>
      <w:r>
        <w:rPr>
          <w:rFonts w:ascii="Calibri" w:hAnsi="Calibri"/>
          <w:spacing w:val="-3"/>
          <w:sz w:val="23"/>
        </w:rPr>
        <w:t> </w:t>
      </w:r>
      <w:r>
        <w:rPr>
          <w:rFonts w:ascii="Calibri" w:hAnsi="Calibri"/>
          <w:w w:val="85"/>
          <w:sz w:val="23"/>
        </w:rPr>
        <w:t>cepas</w:t>
      </w:r>
      <w:r>
        <w:rPr>
          <w:rFonts w:ascii="Calibri" w:hAnsi="Calibri"/>
          <w:spacing w:val="9"/>
          <w:sz w:val="23"/>
        </w:rPr>
        <w:t> </w:t>
      </w:r>
      <w:r>
        <w:rPr>
          <w:rFonts w:ascii="Calibri" w:hAnsi="Calibri"/>
          <w:w w:val="85"/>
          <w:sz w:val="23"/>
        </w:rPr>
        <w:t>mais</w:t>
      </w:r>
      <w:r>
        <w:rPr>
          <w:rFonts w:ascii="Calibri" w:hAnsi="Calibri"/>
          <w:spacing w:val="6"/>
          <w:sz w:val="23"/>
        </w:rPr>
        <w:t> </w:t>
      </w:r>
      <w:r>
        <w:rPr>
          <w:rFonts w:ascii="Calibri" w:hAnsi="Calibri"/>
          <w:w w:val="85"/>
          <w:sz w:val="23"/>
        </w:rPr>
        <w:t>associadas</w:t>
      </w:r>
      <w:r>
        <w:rPr>
          <w:rFonts w:ascii="Calibri" w:hAnsi="Calibri"/>
          <w:spacing w:val="22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2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cada</w:t>
      </w:r>
      <w:r>
        <w:rPr>
          <w:rFonts w:ascii="Calibri" w:hAnsi="Calibri"/>
          <w:spacing w:val="-2"/>
          <w:sz w:val="23"/>
        </w:rPr>
        <w:t> </w:t>
      </w:r>
      <w:r>
        <w:rPr>
          <w:rFonts w:ascii="Calibri" w:hAnsi="Calibri"/>
          <w:spacing w:val="-2"/>
          <w:w w:val="85"/>
          <w:sz w:val="23"/>
        </w:rPr>
        <w:t>sintoma</w:t>
      </w:r>
    </w:p>
    <w:p>
      <w:pPr>
        <w:pStyle w:val="BodyText"/>
        <w:spacing w:before="24"/>
        <w:ind w:left="3224"/>
        <w:rPr>
          <w:rFonts w:ascii="Calibri" w:hAnsi="Calibri"/>
        </w:rPr>
      </w:pPr>
      <w:r>
        <w:rPr>
          <w:rFonts w:ascii="Calibri" w:hAnsi="Calibri"/>
          <w:w w:val="90"/>
        </w:rPr>
        <w:t>Use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os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exames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w w:val="90"/>
        </w:rPr>
        <w:t>laboratoriais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  <w:w w:val="90"/>
        </w:rPr>
        <w:t>como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w w:val="90"/>
        </w:rPr>
        <w:t>suporte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spacing w:val="-2"/>
          <w:w w:val="90"/>
        </w:rPr>
        <w:t>confirmatório</w:t>
      </w:r>
    </w:p>
    <w:p>
      <w:pPr>
        <w:spacing w:before="17"/>
        <w:ind w:left="3223" w:right="0" w:firstLine="0"/>
        <w:jc w:val="left"/>
        <w:rPr>
          <w:rFonts w:ascii="Calibri"/>
          <w:sz w:val="23"/>
        </w:rPr>
      </w:pPr>
      <w:r>
        <w:rPr>
          <w:rFonts w:ascii="Calibri"/>
          <w:w w:val="85"/>
          <w:sz w:val="23"/>
        </w:rPr>
        <w:t>Monitore</w:t>
      </w:r>
      <w:r>
        <w:rPr>
          <w:rFonts w:ascii="Calibri"/>
          <w:spacing w:val="-3"/>
          <w:sz w:val="23"/>
        </w:rPr>
        <w:t> </w:t>
      </w:r>
      <w:r>
        <w:rPr>
          <w:rFonts w:ascii="Calibri"/>
          <w:w w:val="85"/>
          <w:sz w:val="23"/>
        </w:rPr>
        <w:t>a</w:t>
      </w:r>
      <w:r>
        <w:rPr>
          <w:rFonts w:ascii="Calibri"/>
          <w:spacing w:val="-5"/>
          <w:w w:val="85"/>
          <w:sz w:val="23"/>
        </w:rPr>
        <w:t> </w:t>
      </w:r>
      <w:r>
        <w:rPr>
          <w:rFonts w:ascii="Calibri"/>
          <w:w w:val="85"/>
          <w:sz w:val="23"/>
        </w:rPr>
        <w:t>resposta</w:t>
      </w:r>
      <w:r>
        <w:rPr>
          <w:rFonts w:ascii="Calibri"/>
          <w:sz w:val="23"/>
        </w:rPr>
        <w:t> </w:t>
      </w:r>
      <w:r>
        <w:rPr>
          <w:rFonts w:ascii="Calibri"/>
          <w:w w:val="85"/>
          <w:sz w:val="23"/>
        </w:rPr>
        <w:t>em</w:t>
      </w:r>
      <w:r>
        <w:rPr>
          <w:rFonts w:ascii="Calibri"/>
          <w:spacing w:val="-6"/>
          <w:sz w:val="23"/>
        </w:rPr>
        <w:t> </w:t>
      </w:r>
      <w:r>
        <w:rPr>
          <w:rFonts w:ascii="Calibri"/>
          <w:w w:val="85"/>
          <w:sz w:val="23"/>
        </w:rPr>
        <w:t>4,</w:t>
      </w:r>
      <w:r>
        <w:rPr>
          <w:rFonts w:ascii="Calibri"/>
          <w:spacing w:val="2"/>
          <w:sz w:val="23"/>
        </w:rPr>
        <w:t> </w:t>
      </w:r>
      <w:r>
        <w:rPr>
          <w:rFonts w:ascii="Calibri"/>
          <w:color w:val="0F0F0F"/>
          <w:w w:val="85"/>
          <w:sz w:val="23"/>
        </w:rPr>
        <w:t>8</w:t>
      </w:r>
      <w:r>
        <w:rPr>
          <w:rFonts w:ascii="Calibri"/>
          <w:color w:val="0F0F0F"/>
          <w:spacing w:val="-7"/>
          <w:sz w:val="23"/>
        </w:rPr>
        <w:t> </w:t>
      </w:r>
      <w:r>
        <w:rPr>
          <w:rFonts w:ascii="Calibri"/>
          <w:w w:val="85"/>
          <w:sz w:val="23"/>
        </w:rPr>
        <w:t>e</w:t>
      </w:r>
      <w:r>
        <w:rPr>
          <w:rFonts w:ascii="Calibri"/>
          <w:spacing w:val="-5"/>
          <w:sz w:val="23"/>
        </w:rPr>
        <w:t> </w:t>
      </w:r>
      <w:r>
        <w:rPr>
          <w:rFonts w:ascii="Calibri"/>
          <w:w w:val="85"/>
          <w:sz w:val="23"/>
        </w:rPr>
        <w:t>12</w:t>
      </w:r>
      <w:r>
        <w:rPr>
          <w:rFonts w:ascii="Calibri"/>
          <w:spacing w:val="-5"/>
          <w:sz w:val="23"/>
        </w:rPr>
        <w:t> </w:t>
      </w:r>
      <w:r>
        <w:rPr>
          <w:rFonts w:ascii="Calibri"/>
          <w:spacing w:val="-2"/>
          <w:w w:val="85"/>
          <w:sz w:val="23"/>
        </w:rPr>
        <w:t>semanas</w:t>
      </w:r>
    </w:p>
    <w:p>
      <w:pPr>
        <w:spacing w:before="17"/>
        <w:ind w:left="3224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pacing w:val="-6"/>
          <w:sz w:val="22"/>
        </w:rPr>
        <w:t>Ajuste</w:t>
      </w:r>
      <w:r>
        <w:rPr>
          <w:rFonts w:ascii="Calibri" w:hAnsi="Calibri"/>
          <w:spacing w:val="-7"/>
          <w:sz w:val="22"/>
        </w:rPr>
        <w:t> </w:t>
      </w:r>
      <w:r>
        <w:rPr>
          <w:rFonts w:ascii="Arial Narrow" w:hAnsi="Arial Narrow"/>
          <w:i/>
          <w:spacing w:val="-6"/>
          <w:sz w:val="22"/>
        </w:rPr>
        <w:t>conforme</w:t>
      </w:r>
      <w:r>
        <w:rPr>
          <w:rFonts w:ascii="Arial Narrow" w:hAnsi="Arial Narrow"/>
          <w:i/>
          <w:spacing w:val="-4"/>
          <w:sz w:val="22"/>
        </w:rPr>
        <w:t> </w:t>
      </w:r>
      <w:r>
        <w:rPr>
          <w:rFonts w:ascii="Calibri" w:hAnsi="Calibri"/>
          <w:spacing w:val="-6"/>
          <w:sz w:val="22"/>
        </w:rPr>
        <w:t>a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pacing w:val="-6"/>
          <w:sz w:val="22"/>
        </w:rPr>
        <w:t>evoluçáo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6"/>
          <w:sz w:val="22"/>
        </w:rPr>
        <w:t>clínica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48"/>
        <w:rPr>
          <w:rFonts w:ascii="Calibri"/>
        </w:rPr>
      </w:pPr>
    </w:p>
    <w:p>
      <w:pPr>
        <w:spacing w:line="268" w:lineRule="auto" w:before="1"/>
        <w:ind w:left="2441" w:right="1952" w:firstLine="0"/>
        <w:jc w:val="center"/>
        <w:rPr>
          <w:sz w:val="23"/>
        </w:rPr>
      </w:pPr>
      <w:r>
        <w:rPr>
          <w:w w:val="90"/>
          <w:sz w:val="23"/>
        </w:rPr>
        <w:t>Se este livro está sendo útil para </w:t>
      </w:r>
      <w:r>
        <w:rPr>
          <w:color w:val="131313"/>
          <w:w w:val="90"/>
          <w:sz w:val="23"/>
        </w:rPr>
        <w:t>sua </w:t>
      </w:r>
      <w:r>
        <w:rPr>
          <w:color w:val="0E0E0E"/>
          <w:w w:val="90"/>
          <w:sz w:val="23"/>
        </w:rPr>
        <w:t>prática </w:t>
      </w:r>
      <w:r>
        <w:rPr>
          <w:w w:val="90"/>
          <w:sz w:val="23"/>
        </w:rPr>
        <w:t>clínica, nâo esqueça de deixar </w:t>
      </w:r>
      <w:r>
        <w:rPr>
          <w:spacing w:val="-8"/>
          <w:sz w:val="23"/>
        </w:rPr>
        <w:t>sua avaliação na Amazon. Sua opinião transtorma a forma como </w:t>
      </w:r>
      <w:r>
        <w:rPr>
          <w:color w:val="1F1F1F"/>
          <w:spacing w:val="-8"/>
          <w:sz w:val="23"/>
        </w:rPr>
        <w:t>a </w:t>
      </w:r>
      <w:r>
        <w:rPr>
          <w:spacing w:val="-8"/>
          <w:sz w:val="23"/>
        </w:rPr>
        <w:t>Saúde </w:t>
      </w:r>
      <w:r>
        <w:rPr>
          <w:sz w:val="23"/>
        </w:rPr>
        <w:t>lntegrativa</w:t>
      </w:r>
      <w:r>
        <w:rPr>
          <w:spacing w:val="-14"/>
          <w:sz w:val="23"/>
        </w:rPr>
        <w:t> </w:t>
      </w:r>
      <w:r>
        <w:rPr>
          <w:color w:val="131313"/>
          <w:sz w:val="23"/>
        </w:rPr>
        <w:t>é</w:t>
      </w:r>
      <w:r>
        <w:rPr>
          <w:color w:val="131313"/>
          <w:spacing w:val="-16"/>
          <w:sz w:val="23"/>
        </w:rPr>
        <w:t> </w:t>
      </w:r>
      <w:r>
        <w:rPr>
          <w:sz w:val="23"/>
        </w:rPr>
        <w:t>compartilhada.</w:t>
      </w:r>
    </w:p>
    <w:p>
      <w:pPr>
        <w:spacing w:after="0" w:line="268" w:lineRule="auto"/>
        <w:jc w:val="center"/>
        <w:rPr>
          <w:sz w:val="23"/>
        </w:rPr>
        <w:sectPr>
          <w:footerReference w:type="default" r:id="rId60"/>
          <w:pgSz w:w="11910" w:h="16840"/>
          <w:pgMar w:header="0" w:footer="4770" w:top="860" w:bottom="4960" w:left="141" w:right="141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146304</wp:posOffset>
            </wp:positionH>
            <wp:positionV relativeFrom="page">
              <wp:posOffset>73151</wp:posOffset>
            </wp:positionV>
            <wp:extent cx="7315200" cy="8193023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19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footerReference w:type="even" r:id="rId61"/>
          <w:pgSz w:w="11910" w:h="16840"/>
          <w:pgMar w:header="0" w:footer="0" w:top="100" w:bottom="280" w:left="141" w:right="141"/>
        </w:sectPr>
      </w:pPr>
    </w:p>
    <w:p>
      <w:pPr>
        <w:pStyle w:val="BodyText"/>
        <w:rPr>
          <w:sz w:val="104"/>
        </w:rPr>
      </w:pPr>
    </w:p>
    <w:p>
      <w:pPr>
        <w:pStyle w:val="BodyText"/>
        <w:rPr>
          <w:sz w:val="104"/>
        </w:rPr>
      </w:pPr>
    </w:p>
    <w:p>
      <w:pPr>
        <w:pStyle w:val="BodyText"/>
        <w:rPr>
          <w:sz w:val="104"/>
        </w:rPr>
      </w:pPr>
    </w:p>
    <w:p>
      <w:pPr>
        <w:pStyle w:val="BodyText"/>
        <w:rPr>
          <w:sz w:val="104"/>
        </w:rPr>
      </w:pPr>
    </w:p>
    <w:p>
      <w:pPr>
        <w:pStyle w:val="BodyText"/>
        <w:spacing w:before="751"/>
        <w:rPr>
          <w:sz w:val="104"/>
        </w:rPr>
      </w:pPr>
    </w:p>
    <w:p>
      <w:pPr>
        <w:pStyle w:val="Heading1"/>
        <w:spacing w:line="1230" w:lineRule="exact" w:before="1"/>
        <w:ind w:left="5678"/>
      </w:pPr>
      <w:r>
        <w:rPr>
          <w:color w:val="262626"/>
          <w:spacing w:val="-2"/>
          <w:w w:val="90"/>
        </w:rPr>
        <w:t>lnteraçöes</w:t>
      </w:r>
    </w:p>
    <w:p>
      <w:pPr>
        <w:spacing w:line="731" w:lineRule="exact" w:before="0"/>
        <w:ind w:left="906" w:right="0" w:firstLine="0"/>
        <w:jc w:val="center"/>
        <w:rPr>
          <w:sz w:val="67"/>
        </w:rPr>
      </w:pPr>
      <w:r>
        <w:rPr>
          <w:color w:val="232323"/>
          <w:w w:val="85"/>
          <w:sz w:val="67"/>
        </w:rPr>
        <w:t>Medicamento</w:t>
      </w:r>
      <w:r>
        <w:rPr>
          <w:color w:val="232323"/>
          <w:spacing w:val="5"/>
          <w:w w:val="150"/>
          <w:sz w:val="67"/>
        </w:rPr>
        <w:t> </w:t>
      </w:r>
      <w:r>
        <w:rPr>
          <w:color w:val="2F2F2F"/>
          <w:w w:val="85"/>
          <w:sz w:val="67"/>
        </w:rPr>
        <w:t>X</w:t>
      </w:r>
      <w:r>
        <w:rPr>
          <w:color w:val="2F2F2F"/>
          <w:spacing w:val="-11"/>
          <w:sz w:val="67"/>
        </w:rPr>
        <w:t> </w:t>
      </w:r>
      <w:r>
        <w:rPr>
          <w:color w:val="2A2A2A"/>
          <w:spacing w:val="-2"/>
          <w:w w:val="85"/>
          <w:sz w:val="67"/>
        </w:rPr>
        <w:t>Nutriente</w:t>
      </w:r>
    </w:p>
    <w:p>
      <w:pPr>
        <w:spacing w:after="0" w:line="731" w:lineRule="exact"/>
        <w:jc w:val="center"/>
        <w:rPr>
          <w:sz w:val="67"/>
        </w:rPr>
        <w:sectPr>
          <w:footerReference w:type="default" r:id="rId63"/>
          <w:pgSz w:w="11910" w:h="16840"/>
          <w:pgMar w:header="0" w:footer="5198" w:top="1920" w:bottom="5380" w:left="141" w:right="141"/>
          <w:pgNumType w:start="163"/>
        </w:sectPr>
      </w:pPr>
    </w:p>
    <w:p>
      <w:pPr>
        <w:pStyle w:val="BodyText"/>
        <w:ind w:left="89"/>
        <w:rPr>
          <w:sz w:val="20"/>
        </w:rPr>
      </w:pPr>
      <w:r>
        <w:rPr>
          <w:sz w:val="20"/>
        </w:rPr>
        <w:drawing>
          <wp:inline distT="0" distB="0" distL="0" distR="0">
            <wp:extent cx="7091613" cy="7986522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1613" cy="798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even" r:id="rId64"/>
          <w:pgSz w:w="11910" w:h="16840"/>
          <w:pgMar w:header="0" w:footer="0" w:top="160" w:bottom="280" w:left="141" w:right="141"/>
        </w:sectPr>
      </w:pPr>
    </w:p>
    <w:p>
      <w:pPr>
        <w:pStyle w:val="Heading2"/>
        <w:spacing w:line="479" w:lineRule="exact"/>
        <w:jc w:val="both"/>
      </w:pPr>
      <w:r>
        <w:rPr/>
        <w:t>Interações</w:t>
      </w:r>
      <w:r>
        <w:rPr>
          <w:spacing w:val="38"/>
        </w:rPr>
        <w:t> </w:t>
      </w:r>
      <w:r>
        <w:rPr/>
        <w:t>Medicamento</w:t>
      </w:r>
      <w:r>
        <w:rPr>
          <w:spacing w:val="62"/>
        </w:rPr>
        <w:t> </w:t>
      </w:r>
      <w:r>
        <w:rPr>
          <w:color w:val="2B2B2B"/>
        </w:rPr>
        <w:t>X </w:t>
      </w:r>
      <w:r>
        <w:rPr>
          <w:spacing w:val="-2"/>
        </w:rPr>
        <w:t>Nutriente</w:t>
      </w:r>
    </w:p>
    <w:p>
      <w:pPr>
        <w:pStyle w:val="BodyText"/>
        <w:spacing w:line="237" w:lineRule="auto" w:before="268"/>
        <w:ind w:left="2483" w:right="2017" w:firstLine="712"/>
        <w:rPr>
          <w:rFonts w:ascii="Calibri" w:hAnsi="Calibri"/>
        </w:rPr>
      </w:pPr>
      <w:r>
        <w:rPr>
          <w:rFonts w:ascii="Calibri" w:hAnsi="Calibri"/>
          <w:w w:val="90"/>
        </w:rPr>
        <w:t>Uma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das partes</w:t>
      </w:r>
      <w:r>
        <w:rPr>
          <w:rFonts w:ascii="Calibri" w:hAnsi="Calibri"/>
          <w:spacing w:val="19"/>
        </w:rPr>
        <w:t> </w:t>
      </w:r>
      <w:r>
        <w:rPr>
          <w:rFonts w:ascii="Calibri" w:hAnsi="Calibri"/>
          <w:w w:val="90"/>
        </w:rPr>
        <w:t>mais</w:t>
      </w:r>
      <w:r>
        <w:rPr>
          <w:rFonts w:ascii="Calibri" w:hAnsi="Calibri"/>
          <w:spacing w:val="17"/>
        </w:rPr>
        <w:t> </w:t>
      </w:r>
      <w:r>
        <w:rPr>
          <w:rFonts w:ascii="Calibri" w:hAnsi="Calibri"/>
          <w:w w:val="90"/>
        </w:rPr>
        <w:t>importantes</w:t>
      </w:r>
      <w:r>
        <w:rPr>
          <w:rFonts w:ascii="Calibri" w:hAnsi="Calibri"/>
          <w:spacing w:val="31"/>
        </w:rPr>
        <w:t> </w:t>
      </w:r>
      <w:r>
        <w:rPr>
          <w:rFonts w:ascii="Calibri" w:hAnsi="Calibri"/>
          <w:w w:val="90"/>
        </w:rPr>
        <w:t>da Anamnese</w:t>
      </w:r>
      <w:r>
        <w:rPr>
          <w:rFonts w:ascii="Calibri" w:hAnsi="Calibri"/>
          <w:spacing w:val="15"/>
        </w:rPr>
        <w:t> </w:t>
      </w:r>
      <w:r>
        <w:rPr>
          <w:rFonts w:ascii="Calibri" w:hAnsi="Calibri"/>
          <w:w w:val="90"/>
        </w:rPr>
        <w:t>é entender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como,</w:t>
      </w:r>
      <w:r>
        <w:rPr>
          <w:rFonts w:ascii="Calibri" w:hAnsi="Calibri"/>
          <w:spacing w:val="17"/>
        </w:rPr>
        <w:t> </w:t>
      </w:r>
      <w:r>
        <w:rPr>
          <w:rFonts w:ascii="Calibri" w:hAnsi="Calibri"/>
          <w:w w:val="90"/>
        </w:rPr>
        <w:t>quantos</w:t>
      </w:r>
      <w:r>
        <w:rPr>
          <w:rFonts w:ascii="Calibri" w:hAnsi="Calibri"/>
          <w:spacing w:val="23"/>
        </w:rPr>
        <w:t> </w:t>
      </w:r>
      <w:r>
        <w:rPr>
          <w:rFonts w:ascii="Calibri" w:hAnsi="Calibri"/>
          <w:w w:val="90"/>
        </w:rPr>
        <w:t>e </w:t>
      </w:r>
      <w:r>
        <w:rPr>
          <w:rFonts w:ascii="Calibri" w:hAnsi="Calibri"/>
          <w:spacing w:val="-8"/>
        </w:rPr>
        <w:t>quais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medicamentos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  <w:spacing w:val="-8"/>
        </w:rPr>
        <w:t>sáo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tomados</w:t>
      </w:r>
      <w:r>
        <w:rPr>
          <w:rFonts w:ascii="Calibri" w:hAnsi="Calibri"/>
          <w:spacing w:val="7"/>
        </w:rPr>
        <w:t> </w:t>
      </w:r>
      <w:r>
        <w:rPr>
          <w:rFonts w:ascii="Calibri" w:hAnsi="Calibri"/>
          <w:spacing w:val="-8"/>
        </w:rPr>
        <w:t>pelo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8"/>
        </w:rPr>
        <w:t>paciente</w:t>
      </w:r>
    </w:p>
    <w:p>
      <w:pPr>
        <w:pStyle w:val="BodyText"/>
        <w:spacing w:line="244" w:lineRule="auto"/>
        <w:ind w:left="2484" w:right="1729" w:firstLine="719"/>
        <w:rPr>
          <w:rFonts w:ascii="Calibri" w:hAnsi="Calibri"/>
        </w:rPr>
      </w:pPr>
      <w:r>
        <w:rPr>
          <w:rFonts w:ascii="Calibri" w:hAnsi="Calibri"/>
          <w:w w:val="95"/>
        </w:rPr>
        <w:t>Como</w:t>
      </w:r>
      <w:r>
        <w:rPr>
          <w:rFonts w:ascii="Calibri" w:hAnsi="Calibri"/>
          <w:spacing w:val="13"/>
        </w:rPr>
        <w:t> </w:t>
      </w:r>
      <w:r>
        <w:rPr>
          <w:rFonts w:ascii="Calibri" w:hAnsi="Calibri"/>
          <w:w w:val="95"/>
        </w:rPr>
        <w:t>já</w:t>
      </w:r>
      <w:r>
        <w:rPr>
          <w:rFonts w:ascii="Calibri" w:hAnsi="Calibri"/>
          <w:spacing w:val="9"/>
        </w:rPr>
        <w:t> </w:t>
      </w:r>
      <w:r>
        <w:rPr>
          <w:rFonts w:ascii="Calibri" w:hAnsi="Calibri"/>
          <w:w w:val="95"/>
        </w:rPr>
        <w:t>vimos</w:t>
      </w:r>
      <w:r>
        <w:rPr>
          <w:rFonts w:ascii="Calibri" w:hAnsi="Calibri"/>
          <w:spacing w:val="18"/>
        </w:rPr>
        <w:t> </w:t>
      </w:r>
      <w:r>
        <w:rPr>
          <w:rFonts w:ascii="Calibri" w:hAnsi="Calibri"/>
          <w:w w:val="95"/>
        </w:rPr>
        <w:t>nas</w:t>
      </w:r>
      <w:r>
        <w:rPr>
          <w:rFonts w:ascii="Calibri" w:hAnsi="Calibri"/>
          <w:spacing w:val="11"/>
        </w:rPr>
        <w:t> </w:t>
      </w:r>
      <w:r>
        <w:rPr>
          <w:rFonts w:ascii="Calibri" w:hAnsi="Calibri"/>
          <w:w w:val="95"/>
        </w:rPr>
        <w:t>perguntas</w:t>
      </w:r>
      <w:r>
        <w:rPr>
          <w:rFonts w:ascii="Calibri" w:hAnsi="Calibri"/>
          <w:spacing w:val="23"/>
        </w:rPr>
        <w:t> </w:t>
      </w:r>
      <w:r>
        <w:rPr>
          <w:rFonts w:ascii="Calibri" w:hAnsi="Calibri"/>
          <w:w w:val="95"/>
        </w:rPr>
        <w:t>anteriores,</w:t>
      </w:r>
      <w:r>
        <w:rPr>
          <w:rFonts w:ascii="Calibri" w:hAnsi="Calibri"/>
          <w:spacing w:val="27"/>
        </w:rPr>
        <w:t> </w:t>
      </w:r>
      <w:r>
        <w:rPr>
          <w:rFonts w:ascii="Calibri" w:hAnsi="Calibri"/>
          <w:w w:val="95"/>
        </w:rPr>
        <w:t>essa</w:t>
      </w:r>
      <w:r>
        <w:rPr>
          <w:rFonts w:ascii="Calibri" w:hAnsi="Calibri"/>
        </w:rPr>
        <w:t> </w:t>
      </w:r>
      <w:r>
        <w:rPr>
          <w:rFonts w:ascii="Calibri" w:hAnsi="Calibri"/>
          <w:w w:val="95"/>
        </w:rPr>
        <w:t>parte</w:t>
      </w:r>
      <w:r>
        <w:rPr>
          <w:rFonts w:ascii="Calibri" w:hAnsi="Calibri"/>
          <w:spacing w:val="9"/>
        </w:rPr>
        <w:t> </w:t>
      </w:r>
      <w:r>
        <w:rPr>
          <w:rFonts w:ascii="Calibri" w:hAnsi="Calibri"/>
          <w:w w:val="95"/>
        </w:rPr>
        <w:t>serve</w:t>
      </w:r>
      <w:r>
        <w:rPr>
          <w:rFonts w:ascii="Calibri" w:hAnsi="Calibri"/>
          <w:spacing w:val="11"/>
        </w:rPr>
        <w:t> </w:t>
      </w:r>
      <w:r>
        <w:rPr>
          <w:rFonts w:ascii="Calibri" w:hAnsi="Calibri"/>
          <w:w w:val="95"/>
        </w:rPr>
        <w:t>pra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w w:val="95"/>
        </w:rPr>
        <w:t>nos</w:t>
      </w:r>
      <w:r>
        <w:rPr>
          <w:rFonts w:ascii="Calibri" w:hAnsi="Calibri"/>
          <w:spacing w:val="15"/>
        </w:rPr>
        <w:t> </w:t>
      </w:r>
      <w:r>
        <w:rPr>
          <w:rFonts w:ascii="Calibri" w:hAnsi="Calibri"/>
          <w:w w:val="95"/>
        </w:rPr>
        <w:t>guiar</w:t>
      </w:r>
      <w:r>
        <w:rPr>
          <w:rFonts w:ascii="Calibri" w:hAnsi="Calibri"/>
          <w:spacing w:val="12"/>
        </w:rPr>
        <w:t> </w:t>
      </w:r>
      <w:r>
        <w:rPr>
          <w:rFonts w:ascii="Calibri" w:hAnsi="Calibri"/>
          <w:w w:val="95"/>
        </w:rPr>
        <w:t>e </w:t>
      </w:r>
      <w:r>
        <w:rPr>
          <w:rFonts w:ascii="Calibri" w:hAnsi="Calibri"/>
          <w:w w:val="90"/>
        </w:rPr>
        <w:t>orientar sobre o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que cada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medicamento</w:t>
      </w:r>
      <w:r>
        <w:rPr>
          <w:rFonts w:ascii="Calibri" w:hAnsi="Calibri"/>
          <w:spacing w:val="31"/>
        </w:rPr>
        <w:t> </w:t>
      </w:r>
      <w:r>
        <w:rPr>
          <w:rFonts w:ascii="Calibri" w:hAnsi="Calibri"/>
          <w:w w:val="90"/>
        </w:rPr>
        <w:t>depleta.</w:t>
      </w:r>
    </w:p>
    <w:p>
      <w:pPr>
        <w:pStyle w:val="BodyText"/>
        <w:spacing w:line="232" w:lineRule="auto"/>
        <w:ind w:left="2491" w:right="2017" w:firstLine="704"/>
        <w:rPr>
          <w:rFonts w:ascii="Calibri" w:hAnsi="Calibri"/>
        </w:rPr>
      </w:pPr>
      <w:r>
        <w:rPr>
          <w:rFonts w:ascii="Calibri" w:hAnsi="Calibri"/>
          <w:w w:val="90"/>
        </w:rPr>
        <w:t>Na</w:t>
      </w:r>
      <w:r>
        <w:rPr>
          <w:rFonts w:ascii="Calibri" w:hAnsi="Calibri"/>
          <w:spacing w:val="-18"/>
          <w:w w:val="90"/>
        </w:rPr>
        <w:t> </w:t>
      </w:r>
      <w:r>
        <w:rPr>
          <w:rFonts w:ascii="Calibri" w:hAnsi="Calibri"/>
          <w:w w:val="90"/>
        </w:rPr>
        <w:t>maioria das vezes, são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medicamentos</w:t>
      </w:r>
      <w:r>
        <w:rPr>
          <w:rFonts w:ascii="Calibri" w:hAnsi="Calibri"/>
          <w:spacing w:val="17"/>
        </w:rPr>
        <w:t> </w:t>
      </w:r>
      <w:r>
        <w:rPr>
          <w:rFonts w:ascii="Calibri" w:hAnsi="Calibri"/>
          <w:w w:val="90"/>
        </w:rPr>
        <w:t>tomados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22"/>
          <w:w w:val="90"/>
        </w:rPr>
        <w:t> </w:t>
      </w:r>
      <w:r>
        <w:rPr>
          <w:rFonts w:ascii="Calibri" w:hAnsi="Calibri"/>
          <w:w w:val="90"/>
        </w:rPr>
        <w:t>anos e</w:t>
      </w:r>
      <w:r>
        <w:rPr>
          <w:rFonts w:ascii="Calibri" w:hAnsi="Calibri"/>
          <w:spacing w:val="-11"/>
          <w:w w:val="90"/>
        </w:rPr>
        <w:t> </w:t>
      </w:r>
      <w:r>
        <w:rPr>
          <w:rFonts w:ascii="Calibri" w:hAnsi="Calibri"/>
          <w:w w:val="90"/>
        </w:rPr>
        <w:t>isso</w:t>
      </w:r>
      <w:r>
        <w:rPr>
          <w:rFonts w:ascii="Calibri" w:hAnsi="Calibri"/>
          <w:spacing w:val="-12"/>
          <w:w w:val="90"/>
        </w:rPr>
        <w:t> </w:t>
      </w:r>
      <w:r>
        <w:rPr>
          <w:rFonts w:ascii="Calibri" w:hAnsi="Calibri"/>
          <w:w w:val="90"/>
        </w:rPr>
        <w:t>pode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nos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trazer </w:t>
      </w:r>
      <w:r>
        <w:rPr>
          <w:rFonts w:ascii="Calibri" w:hAnsi="Calibri"/>
          <w:spacing w:val="-6"/>
        </w:rPr>
        <w:t>ã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fazão de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vános sintomas,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6"/>
        </w:rPr>
        <w:t>já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que pode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ser 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causador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6"/>
        </w:rPr>
        <w:t>de varias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6"/>
        </w:rPr>
        <w:t>deficiências.</w:t>
      </w:r>
    </w:p>
    <w:p>
      <w:pPr>
        <w:pStyle w:val="BodyText"/>
        <w:spacing w:line="237" w:lineRule="auto" w:before="12"/>
        <w:ind w:left="2491" w:right="1729" w:firstLine="711"/>
        <w:rPr>
          <w:rFonts w:ascii="Calibri" w:hAnsi="Calibri"/>
        </w:rPr>
      </w:pPr>
      <w:r>
        <w:rPr>
          <w:rFonts w:ascii="Calibri" w:hAnsi="Calibri"/>
          <w:w w:val="90"/>
        </w:rPr>
        <w:t>Analisar as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interações entre medicamentos</w:t>
      </w:r>
      <w:r>
        <w:rPr>
          <w:rFonts w:ascii="Calibri" w:hAnsi="Calibri"/>
          <w:spacing w:val="11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nutrientes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pode ser crucial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na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sua conduta,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ao final do atendimento.</w:t>
      </w:r>
    </w:p>
    <w:p>
      <w:pPr>
        <w:pStyle w:val="BodyText"/>
        <w:spacing w:before="6"/>
        <w:rPr>
          <w:rFonts w:ascii="Calibri"/>
        </w:rPr>
      </w:pPr>
    </w:p>
    <w:p>
      <w:pPr>
        <w:pStyle w:val="BodyText"/>
        <w:spacing w:line="237" w:lineRule="auto"/>
        <w:ind w:left="2491" w:right="1729" w:firstLine="704"/>
        <w:rPr>
          <w:rFonts w:ascii="Calibri" w:hAnsi="Calibri"/>
        </w:rPr>
      </w:pPr>
      <w:r>
        <w:rPr>
          <w:rFonts w:ascii="Calibri" w:hAnsi="Calibri"/>
          <w:w w:val="90"/>
        </w:rPr>
        <w:t>Nesse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capitulo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não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vamos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w w:val="90"/>
        </w:rPr>
        <w:t>ver</w:t>
      </w:r>
      <w:r>
        <w:rPr>
          <w:rFonts w:ascii="Calibri" w:hAnsi="Calibri"/>
          <w:spacing w:val="-10"/>
          <w:w w:val="90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porquê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10"/>
          <w:w w:val="90"/>
        </w:rPr>
        <w:t> </w:t>
      </w:r>
      <w:r>
        <w:rPr>
          <w:rFonts w:ascii="Calibri" w:hAnsi="Calibri"/>
          <w:w w:val="90"/>
        </w:rPr>
        <w:t>cada</w:t>
      </w:r>
      <w:r>
        <w:rPr>
          <w:rFonts w:ascii="Calibri" w:hAnsi="Calibri"/>
          <w:spacing w:val="-9"/>
          <w:w w:val="90"/>
        </w:rPr>
        <w:t> </w:t>
      </w:r>
      <w:r>
        <w:rPr>
          <w:rFonts w:ascii="Calibri" w:hAnsi="Calibri"/>
          <w:w w:val="90"/>
        </w:rPr>
        <w:t>interação,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ou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seja,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aqui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não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terá aula de farmacologia,</w:t>
      </w:r>
      <w:r>
        <w:rPr>
          <w:rFonts w:ascii="Calibri" w:hAnsi="Calibri"/>
          <w:spacing w:val="27"/>
        </w:rPr>
        <w:t> </w:t>
      </w:r>
      <w:r>
        <w:rPr>
          <w:rFonts w:ascii="Calibri" w:hAnsi="Calibri"/>
          <w:w w:val="90"/>
        </w:rPr>
        <w:t>tendo em vista que vimos bastante na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faculdade sobre i*so.</w:t>
      </w:r>
    </w:p>
    <w:p>
      <w:pPr>
        <w:pStyle w:val="BodyText"/>
        <w:spacing w:line="232" w:lineRule="auto" w:before="13"/>
        <w:ind w:left="2491" w:right="2011" w:firstLine="719"/>
        <w:rPr>
          <w:rFonts w:ascii="Calibri" w:hAnsi="Calibri"/>
        </w:rPr>
      </w:pP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11"/>
          <w:w w:val="90"/>
        </w:rPr>
        <w:t> </w:t>
      </w:r>
      <w:r>
        <w:rPr>
          <w:rFonts w:ascii="Calibri" w:hAnsi="Calibri"/>
          <w:w w:val="90"/>
        </w:rPr>
        <w:t>ideia</w:t>
      </w:r>
      <w:r>
        <w:rPr>
          <w:rFonts w:ascii="Calibri" w:hAnsi="Calibri"/>
          <w:spacing w:val="-12"/>
          <w:w w:val="90"/>
        </w:rPr>
        <w:t> </w:t>
      </w:r>
      <w:r>
        <w:rPr>
          <w:rFonts w:ascii="Calibri" w:hAnsi="Calibri"/>
          <w:w w:val="90"/>
        </w:rPr>
        <w:t>é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te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lembrar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quais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medicamentos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podem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ser</w:t>
      </w:r>
      <w:r>
        <w:rPr>
          <w:rFonts w:ascii="Calibri" w:hAnsi="Calibri"/>
          <w:spacing w:val="-9"/>
          <w:w w:val="90"/>
        </w:rPr>
        <w:t> </w:t>
      </w:r>
      <w:r>
        <w:rPr>
          <w:rFonts w:ascii="Calibri" w:hAnsi="Calibri"/>
          <w:w w:val="90"/>
        </w:rPr>
        <w:t>os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causadores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dos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sintomas </w:t>
      </w:r>
      <w:r>
        <w:rPr>
          <w:rFonts w:ascii="Calibri" w:hAnsi="Calibri"/>
          <w:spacing w:val="-8"/>
        </w:rPr>
        <w:t>do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seu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paciente.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8"/>
        </w:rPr>
        <w:t>Afinal,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spacing w:val="-8"/>
        </w:rPr>
        <w:t>não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conseguimos</w:t>
      </w:r>
      <w:r>
        <w:rPr>
          <w:rFonts w:ascii="Calibri" w:hAnsi="Calibri"/>
          <w:spacing w:val="15"/>
        </w:rPr>
        <w:t> </w:t>
      </w:r>
      <w:r>
        <w:rPr>
          <w:rFonts w:ascii="Calibri" w:hAnsi="Calibri"/>
          <w:spacing w:val="-8"/>
        </w:rPr>
        <w:t>decorar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tudo,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né?</w:t>
      </w:r>
    </w:p>
    <w:p>
      <w:pPr>
        <w:pStyle w:val="BodyText"/>
        <w:spacing w:before="13"/>
        <w:rPr>
          <w:rFonts w:ascii="Calibri"/>
        </w:rPr>
      </w:pPr>
    </w:p>
    <w:p>
      <w:pPr>
        <w:spacing w:line="247" w:lineRule="auto" w:before="1"/>
        <w:ind w:left="2494" w:right="1981" w:firstLine="713"/>
        <w:jc w:val="both"/>
        <w:rPr>
          <w:sz w:val="22"/>
        </w:rPr>
      </w:pPr>
      <w:r>
        <w:rPr>
          <w:w w:val="85"/>
          <w:sz w:val="22"/>
        </w:rPr>
        <w:t>Abaixo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deixo</w:t>
      </w:r>
      <w:r>
        <w:rPr>
          <w:spacing w:val="-6"/>
          <w:w w:val="85"/>
          <w:sz w:val="22"/>
        </w:rPr>
        <w:t> </w:t>
      </w:r>
      <w:r>
        <w:rPr>
          <w:color w:val="111111"/>
          <w:w w:val="85"/>
          <w:sz w:val="22"/>
        </w:rPr>
        <w:t>a</w:t>
      </w:r>
      <w:r>
        <w:rPr>
          <w:color w:val="111111"/>
          <w:spacing w:val="-6"/>
          <w:w w:val="85"/>
          <w:sz w:val="22"/>
        </w:rPr>
        <w:t> </w:t>
      </w:r>
      <w:r>
        <w:rPr>
          <w:w w:val="85"/>
          <w:sz w:val="22"/>
        </w:rPr>
        <w:t>lista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de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interações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entre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os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medicamentos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mais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utilizados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os </w:t>
      </w:r>
      <w:r>
        <w:rPr>
          <w:spacing w:val="-2"/>
          <w:w w:val="85"/>
          <w:sz w:val="22"/>
        </w:rPr>
        <w:t>principais nutrientes</w:t>
      </w:r>
      <w:r>
        <w:rPr>
          <w:spacing w:val="-1"/>
          <w:sz w:val="22"/>
        </w:rPr>
        <w:t> </w:t>
      </w:r>
      <w:r>
        <w:rPr>
          <w:spacing w:val="-2"/>
          <w:w w:val="85"/>
          <w:sz w:val="22"/>
        </w:rPr>
        <w:t>que são depletados quando ingeridos.</w:t>
      </w:r>
      <w:r>
        <w:rPr>
          <w:sz w:val="22"/>
        </w:rPr>
        <w:t> </w:t>
      </w:r>
      <w:r>
        <w:rPr>
          <w:i/>
          <w:spacing w:val="-2"/>
          <w:w w:val="85"/>
          <w:sz w:val="22"/>
        </w:rPr>
        <w:t>Lembrando,</w:t>
      </w:r>
      <w:r>
        <w:rPr>
          <w:i/>
          <w:sz w:val="22"/>
        </w:rPr>
        <w:t> </w:t>
      </w:r>
      <w:r>
        <w:rPr>
          <w:i/>
          <w:spacing w:val="-2"/>
          <w:w w:val="85"/>
          <w:sz w:val="22"/>
        </w:rPr>
        <w:t>que</w:t>
      </w:r>
      <w:r>
        <w:rPr>
          <w:i/>
          <w:spacing w:val="-4"/>
          <w:w w:val="85"/>
          <w:sz w:val="22"/>
        </w:rPr>
        <w:t> </w:t>
      </w:r>
      <w:r>
        <w:rPr>
          <w:i/>
          <w:spacing w:val="-2"/>
          <w:w w:val="85"/>
          <w:sz w:val="22"/>
        </w:rPr>
        <w:t>todos </w:t>
      </w:r>
      <w:r>
        <w:rPr>
          <w:spacing w:val="-2"/>
          <w:w w:val="85"/>
          <w:sz w:val="22"/>
        </w:rPr>
        <w:t>eles </w:t>
      </w:r>
      <w:r>
        <w:rPr>
          <w:w w:val="80"/>
          <w:sz w:val="22"/>
        </w:rPr>
        <w:t>es/ão </w:t>
      </w:r>
      <w:r>
        <w:rPr>
          <w:i/>
          <w:w w:val="80"/>
          <w:sz w:val="22"/>
        </w:rPr>
        <w:t>na </w:t>
      </w:r>
      <w:r>
        <w:rPr>
          <w:w w:val="80"/>
          <w:sz w:val="22"/>
        </w:rPr>
        <w:t>nossa </w:t>
      </w:r>
      <w:r>
        <w:rPr>
          <w:i/>
          <w:w w:val="80"/>
          <w:sz w:val="22"/>
        </w:rPr>
        <w:t>Planilha</w:t>
      </w:r>
      <w:r>
        <w:rPr>
          <w:i/>
          <w:sz w:val="22"/>
        </w:rPr>
        <w:t> </w:t>
      </w:r>
      <w:r>
        <w:rPr>
          <w:i/>
          <w:w w:val="80"/>
          <w:sz w:val="22"/>
        </w:rPr>
        <w:t>de Anamnese</w:t>
      </w:r>
      <w:r>
        <w:rPr>
          <w:i/>
          <w:sz w:val="22"/>
        </w:rPr>
        <w:t> </w:t>
      </w:r>
      <w:r>
        <w:rPr>
          <w:i/>
          <w:w w:val="80"/>
          <w:sz w:val="22"/>
        </w:rPr>
        <w:t>e npnrecem</w:t>
      </w:r>
      <w:r>
        <w:rPr>
          <w:i/>
          <w:sz w:val="22"/>
        </w:rPr>
        <w:t> </w:t>
      </w:r>
      <w:r>
        <w:rPr>
          <w:i/>
          <w:w w:val="80"/>
          <w:sz w:val="22"/>
        </w:rPr>
        <w:t>as deploçoes</w:t>
      </w:r>
      <w:r>
        <w:rPr>
          <w:i/>
          <w:sz w:val="22"/>
        </w:rPr>
        <w:t> </w:t>
      </w:r>
      <w:r>
        <w:rPr>
          <w:i/>
          <w:w w:val="80"/>
          <w:sz w:val="22"/>
        </w:rPr>
        <w:t>na</w:t>
      </w:r>
      <w:r>
        <w:rPr>
          <w:i/>
          <w:spacing w:val="-4"/>
          <w:w w:val="80"/>
          <w:sz w:val="22"/>
        </w:rPr>
        <w:t> </w:t>
      </w:r>
      <w:r>
        <w:rPr>
          <w:w w:val="80"/>
          <w:sz w:val="22"/>
        </w:rPr>
        <w:t>pag//Ja</w:t>
      </w:r>
      <w:r>
        <w:rPr>
          <w:sz w:val="22"/>
        </w:rPr>
        <w:t> </w:t>
      </w:r>
      <w:r>
        <w:rPr>
          <w:i/>
          <w:w w:val="80"/>
          <w:sz w:val="22"/>
        </w:rPr>
        <w:t>de ccnd‹ita</w:t>
      </w:r>
      <w:r>
        <w:rPr>
          <w:i/>
          <w:w w:val="80"/>
          <w:sz w:val="22"/>
        </w:rPr>
        <w:t> </w:t>
      </w:r>
      <w:r>
        <w:rPr>
          <w:i/>
          <w:w w:val="90"/>
          <w:sz w:val="22"/>
        </w:rPr>
        <w:t>pra</w:t>
      </w:r>
      <w:r>
        <w:rPr>
          <w:i/>
          <w:w w:val="90"/>
          <w:sz w:val="22"/>
        </w:rPr>
        <w:t> você</w:t>
      </w:r>
      <w:r>
        <w:rPr>
          <w:i/>
          <w:w w:val="90"/>
          <w:sz w:val="22"/>
        </w:rPr>
        <w:t> analisar</w:t>
      </w:r>
      <w:r>
        <w:rPr>
          <w:i/>
          <w:w w:val="90"/>
          <w:sz w:val="22"/>
        </w:rPr>
        <w:t> quais</w:t>
      </w:r>
      <w:r>
        <w:rPr>
          <w:i/>
          <w:w w:val="90"/>
          <w:sz w:val="22"/>
        </w:rPr>
        <w:t> os</w:t>
      </w:r>
      <w:r>
        <w:rPr>
          <w:i/>
          <w:w w:val="90"/>
          <w:sz w:val="22"/>
        </w:rPr>
        <w:t> nutiieiiles</w:t>
      </w:r>
      <w:r>
        <w:rPr>
          <w:i/>
          <w:w w:val="90"/>
          <w:sz w:val="22"/>
        </w:rPr>
        <w:t> mais</w:t>
      </w:r>
      <w:r>
        <w:rPr>
          <w:i/>
          <w:w w:val="90"/>
          <w:sz w:val="22"/>
        </w:rPr>
        <w:t> depIetados,</w:t>
      </w:r>
      <w:r>
        <w:rPr>
          <w:i/>
          <w:sz w:val="22"/>
        </w:rPr>
        <w:t> </w:t>
      </w:r>
      <w:r>
        <w:rPr>
          <w:w w:val="90"/>
          <w:sz w:val="22"/>
        </w:rPr>
        <w:t>Ou</w:t>
      </w:r>
      <w:r>
        <w:rPr>
          <w:w w:val="90"/>
          <w:sz w:val="22"/>
        </w:rPr>
        <w:t> seja,</w:t>
      </w:r>
      <w:r>
        <w:rPr>
          <w:w w:val="90"/>
          <w:sz w:val="22"/>
        </w:rPr>
        <w:t> s8</w:t>
      </w:r>
      <w:r>
        <w:rPr>
          <w:w w:val="90"/>
          <w:sz w:val="22"/>
        </w:rPr>
        <w:t> nao</w:t>
      </w:r>
      <w:r>
        <w:rPr>
          <w:w w:val="90"/>
          <w:sz w:val="22"/>
        </w:rPr>
        <w:t> fiver</w:t>
      </w:r>
      <w:r>
        <w:rPr>
          <w:w w:val="90"/>
          <w:sz w:val="22"/>
        </w:rPr>
        <w:t> um </w:t>
      </w:r>
      <w:r>
        <w:rPr>
          <w:i/>
          <w:w w:val="90"/>
          <w:sz w:val="22"/>
        </w:rPr>
        <w:t>medicame/›to</w:t>
      </w:r>
      <w:r>
        <w:rPr>
          <w:i/>
          <w:sz w:val="22"/>
        </w:rPr>
        <w:t> </w:t>
      </w:r>
      <w:r>
        <w:rPr>
          <w:w w:val="90"/>
          <w:sz w:val="22"/>
        </w:rPr>
        <w:t>aq‹/\</w:t>
      </w:r>
      <w:r>
        <w:rPr>
          <w:sz w:val="22"/>
        </w:rPr>
        <w:t> </w:t>
      </w:r>
      <w:r>
        <w:rPr>
          <w:i/>
          <w:w w:val="90"/>
          <w:sz w:val="22"/>
        </w:rPr>
        <w:t>isso significa</w:t>
      </w:r>
      <w:r>
        <w:rPr>
          <w:i/>
          <w:w w:val="90"/>
          <w:sz w:val="22"/>
        </w:rPr>
        <w:t> que ainda </w:t>
      </w:r>
      <w:r>
        <w:rPr>
          <w:w w:val="90"/>
          <w:sz w:val="22"/>
        </w:rPr>
        <w:t>não há comprovações</w:t>
      </w:r>
      <w:r>
        <w:rPr>
          <w:sz w:val="22"/>
        </w:rPr>
        <w:t> </w:t>
      </w:r>
      <w:r>
        <w:rPr>
          <w:w w:val="90"/>
          <w:sz w:val="22"/>
        </w:rPr>
        <w:t>ou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re/atos </w:t>
      </w:r>
      <w:r>
        <w:rPr>
          <w:i/>
          <w:w w:val="90"/>
          <w:sz w:val="22"/>
        </w:rPr>
        <w:t>de</w:t>
      </w:r>
      <w:r>
        <w:rPr>
          <w:i/>
          <w:w w:val="90"/>
          <w:sz w:val="22"/>
        </w:rPr>
        <w:t> depleçôes</w:t>
      </w:r>
      <w:r>
        <w:rPr>
          <w:i/>
          <w:spacing w:val="40"/>
          <w:sz w:val="22"/>
        </w:rPr>
        <w:t> </w:t>
      </w:r>
      <w:r>
        <w:rPr>
          <w:w w:val="90"/>
          <w:sz w:val="22"/>
        </w:rPr>
        <w:t>de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micronutrienfes </w:t>
      </w:r>
      <w:r>
        <w:rPr>
          <w:i/>
          <w:w w:val="90"/>
          <w:sz w:val="22"/>
        </w:rPr>
        <w:t>por </w:t>
      </w:r>
      <w:r>
        <w:rPr>
          <w:w w:val="90"/>
          <w:sz w:val="22"/>
        </w:rPr>
        <w:t>pa/te de/e.</w:t>
      </w:r>
    </w:p>
    <w:p>
      <w:pPr>
        <w:pStyle w:val="BodyText"/>
        <w:spacing w:before="83"/>
      </w:pPr>
    </w:p>
    <w:p>
      <w:pPr>
        <w:spacing w:before="0"/>
        <w:ind w:left="2504" w:right="0" w:firstLine="0"/>
        <w:jc w:val="both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10"/>
          <w:sz w:val="23"/>
        </w:rPr>
        <w:t>Explicação</w:t>
      </w:r>
      <w:r>
        <w:rPr>
          <w:rFonts w:ascii="Times New Roman" w:hAnsi="Times New Roman"/>
          <w:spacing w:val="-4"/>
          <w:w w:val="110"/>
          <w:sz w:val="23"/>
        </w:rPr>
        <w:t> </w:t>
      </w:r>
      <w:r>
        <w:rPr>
          <w:rFonts w:ascii="Times New Roman" w:hAnsi="Times New Roman"/>
          <w:w w:val="110"/>
          <w:sz w:val="23"/>
        </w:rPr>
        <w:t>dos </w:t>
      </w:r>
      <w:r>
        <w:rPr>
          <w:rFonts w:ascii="Times New Roman" w:hAnsi="Times New Roman"/>
          <w:spacing w:val="-2"/>
          <w:w w:val="110"/>
          <w:sz w:val="23"/>
        </w:rPr>
        <w:t>resultados:</w:t>
      </w:r>
    </w:p>
    <w:p>
      <w:pPr>
        <w:spacing w:before="132"/>
        <w:ind w:left="2511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pacing w:val="-4"/>
          <w:sz w:val="24"/>
        </w:rPr>
        <w:t>Alendronato</w:t>
      </w:r>
      <w:r>
        <w:rPr>
          <w:rFonts w:ascii="Calibri" w:hAnsi="Calibri"/>
          <w:spacing w:val="3"/>
          <w:sz w:val="24"/>
        </w:rPr>
        <w:t> </w:t>
      </w:r>
      <w:r>
        <w:rPr>
          <w:rFonts w:ascii="Calibri" w:hAnsi="Calibri"/>
          <w:spacing w:val="-4"/>
          <w:sz w:val="24"/>
        </w:rPr>
        <w:t>-</w:t>
      </w:r>
      <w:r>
        <w:rPr>
          <w:rFonts w:ascii="Calibri" w:hAnsi="Calibri"/>
          <w:spacing w:val="36"/>
          <w:sz w:val="24"/>
        </w:rPr>
        <w:t> </w:t>
      </w:r>
      <w:r>
        <w:rPr>
          <w:rFonts w:ascii="Calibri" w:hAnsi="Calibri"/>
          <w:spacing w:val="-4"/>
          <w:sz w:val="24"/>
        </w:rPr>
        <w:t>Cálcio,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pacing w:val="-4"/>
          <w:sz w:val="24"/>
        </w:rPr>
        <w:t>Vitamina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pacing w:val="-4"/>
          <w:sz w:val="24"/>
        </w:rPr>
        <w:t>D,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pacing w:val="-4"/>
          <w:sz w:val="24"/>
        </w:rPr>
        <w:t>Magnésio</w:t>
      </w:r>
    </w:p>
    <w:p>
      <w:pPr>
        <w:spacing w:line="237" w:lineRule="auto" w:before="9"/>
        <w:ind w:left="2506" w:right="1974" w:hanging="2"/>
        <w:jc w:val="both"/>
        <w:rPr>
          <w:rFonts w:ascii="Calibri" w:hAnsi="Calibri"/>
          <w:sz w:val="22"/>
        </w:rPr>
      </w:pPr>
      <w:r>
        <w:rPr>
          <w:rFonts w:ascii="Calibri" w:hAnsi="Calibri"/>
          <w:spacing w:val="-6"/>
          <w:sz w:val="22"/>
        </w:rPr>
        <w:t>O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alendronato</w:t>
      </w:r>
      <w:r>
        <w:rPr>
          <w:rFonts w:ascii="Calibri" w:hAnsi="Calibri"/>
          <w:spacing w:val="-6"/>
          <w:sz w:val="22"/>
        </w:rPr>
        <w:t> pertence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à classe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dos bisfosfonatos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e age inibindo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a reabsorção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óssea. </w:t>
      </w:r>
      <w:r>
        <w:rPr>
          <w:rFonts w:ascii="Calibri" w:hAnsi="Calibri"/>
          <w:sz w:val="21"/>
        </w:rPr>
        <w:t>SUa intefôÇã0 com có‹cio ocorre por competição na absorção intestinal, pois o </w:t>
      </w:r>
      <w:r>
        <w:rPr>
          <w:rFonts w:ascii="Calibri" w:hAnsi="Calibri"/>
          <w:spacing w:val="-4"/>
          <w:sz w:val="21"/>
        </w:rPr>
        <w:t>alendronato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forma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quelatos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ccm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minerais.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Além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disso,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color w:val="0E0E0E"/>
          <w:spacing w:val="-4"/>
          <w:sz w:val="21"/>
        </w:rPr>
        <w:t>o</w:t>
      </w:r>
      <w:r>
        <w:rPr>
          <w:rFonts w:ascii="Calibri" w:hAnsi="Calibri"/>
          <w:color w:val="0E0E0E"/>
          <w:spacing w:val="-7"/>
          <w:sz w:val="21"/>
        </w:rPr>
        <w:t> </w:t>
      </w:r>
      <w:r>
        <w:rPr>
          <w:rFonts w:ascii="Calibri" w:hAnsi="Calibri"/>
          <w:spacing w:val="-4"/>
          <w:sz w:val="21"/>
        </w:rPr>
        <w:t>uso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prolongado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pode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interferir </w:t>
      </w:r>
      <w:r>
        <w:rPr>
          <w:rFonts w:ascii="Calibri" w:hAnsi="Calibri"/>
          <w:w w:val="90"/>
          <w:sz w:val="22"/>
        </w:rPr>
        <w:t>na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remodelaçáo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w w:val="90"/>
          <w:sz w:val="22"/>
        </w:rPr>
        <w:t>óssea, aumentando</w:t>
      </w:r>
      <w:r>
        <w:rPr>
          <w:rFonts w:ascii="Calibri" w:hAnsi="Calibri"/>
          <w:spacing w:val="11"/>
          <w:sz w:val="22"/>
        </w:rPr>
        <w:t> </w:t>
      </w:r>
      <w:r>
        <w:rPr>
          <w:rFonts w:ascii="Calibri" w:hAnsi="Calibri"/>
          <w:color w:val="383838"/>
          <w:w w:val="90"/>
          <w:sz w:val="22"/>
        </w:rPr>
        <w:t>a</w:t>
      </w:r>
      <w:r>
        <w:rPr>
          <w:rFonts w:ascii="Calibri" w:hAnsi="Calibri"/>
          <w:color w:val="383838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demanda por vitamina</w:t>
      </w:r>
      <w:r>
        <w:rPr>
          <w:rFonts w:ascii="Calibri" w:hAnsi="Calibri"/>
          <w:spacing w:val="-1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D</w:t>
      </w:r>
      <w:r>
        <w:rPr>
          <w:rFonts w:ascii="Calibri" w:hAnsi="Calibri"/>
          <w:spacing w:val="-5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e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magnésio para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manter </w:t>
      </w:r>
      <w:r>
        <w:rPr>
          <w:rFonts w:ascii="Calibri" w:hAnsi="Calibri"/>
          <w:spacing w:val="-2"/>
          <w:sz w:val="22"/>
        </w:rPr>
        <w:t>a</w:t>
      </w:r>
      <w:r>
        <w:rPr>
          <w:rFonts w:ascii="Calibri" w:hAnsi="Calibri"/>
          <w:spacing w:val="-18"/>
          <w:sz w:val="22"/>
        </w:rPr>
        <w:t> </w:t>
      </w:r>
      <w:r>
        <w:rPr>
          <w:rFonts w:ascii="Calibri" w:hAnsi="Calibri"/>
          <w:spacing w:val="-2"/>
          <w:sz w:val="22"/>
        </w:rPr>
        <w:t>mineralização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pacing w:val="-2"/>
          <w:sz w:val="22"/>
        </w:rPr>
        <w:t>ôssea</w:t>
      </w:r>
      <w:r>
        <w:rPr>
          <w:rFonts w:ascii="Calibri" w:hAnsi="Calibri"/>
          <w:spacing w:val="-10"/>
          <w:sz w:val="22"/>
        </w:rPr>
        <w:t> </w:t>
      </w:r>
      <w:r>
        <w:rPr>
          <w:rFonts w:ascii="Calibri" w:hAnsi="Calibri"/>
          <w:spacing w:val="-2"/>
          <w:sz w:val="22"/>
        </w:rPr>
        <w:t>adequada.</w:t>
      </w:r>
    </w:p>
    <w:p>
      <w:pPr>
        <w:pStyle w:val="BodyText"/>
        <w:spacing w:before="23"/>
        <w:rPr>
          <w:rFonts w:ascii="Calibri"/>
        </w:rPr>
      </w:pPr>
    </w:p>
    <w:p>
      <w:pPr>
        <w:spacing w:before="0"/>
        <w:ind w:left="2516" w:right="0" w:firstLine="0"/>
        <w:jc w:val="both"/>
        <w:rPr>
          <w:sz w:val="23"/>
        </w:rPr>
      </w:pPr>
      <w:r>
        <w:rPr>
          <w:w w:val="90"/>
          <w:sz w:val="23"/>
        </w:rPr>
        <w:t>Alopurinol</w:t>
      </w:r>
      <w:r>
        <w:rPr>
          <w:spacing w:val="-1"/>
          <w:w w:val="90"/>
          <w:sz w:val="23"/>
        </w:rPr>
        <w:t> </w:t>
      </w:r>
      <w:r>
        <w:rPr>
          <w:w w:val="90"/>
          <w:sz w:val="23"/>
        </w:rPr>
        <w:t>-</w:t>
      </w:r>
      <w:r>
        <w:rPr>
          <w:spacing w:val="40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6"/>
          <w:sz w:val="23"/>
        </w:rPr>
        <w:t> </w:t>
      </w:r>
      <w:r>
        <w:rPr>
          <w:w w:val="90"/>
          <w:sz w:val="23"/>
        </w:rPr>
        <w:t>B12,</w:t>
      </w:r>
      <w:r>
        <w:rPr>
          <w:spacing w:val="-5"/>
          <w:sz w:val="23"/>
        </w:rPr>
        <w:t> </w:t>
      </w:r>
      <w:r>
        <w:rPr>
          <w:w w:val="90"/>
          <w:sz w:val="23"/>
        </w:rPr>
        <w:t>Selênio,</w:t>
      </w:r>
      <w:r>
        <w:rPr>
          <w:spacing w:val="1"/>
          <w:sz w:val="23"/>
        </w:rPr>
        <w:t> </w:t>
      </w:r>
      <w:r>
        <w:rPr>
          <w:w w:val="90"/>
          <w:sz w:val="23"/>
        </w:rPr>
        <w:t>Magnésio,</w:t>
      </w:r>
      <w:r>
        <w:rPr>
          <w:spacing w:val="16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6"/>
          <w:sz w:val="23"/>
        </w:rPr>
        <w:t> </w:t>
      </w:r>
      <w:r>
        <w:rPr>
          <w:spacing w:val="-5"/>
          <w:w w:val="90"/>
          <w:sz w:val="23"/>
        </w:rPr>
        <w:t>D:</w:t>
      </w:r>
    </w:p>
    <w:p>
      <w:pPr>
        <w:pStyle w:val="BodyText"/>
        <w:spacing w:line="249" w:lineRule="auto" w:before="19"/>
        <w:ind w:left="2509" w:right="1990" w:firstLine="4"/>
        <w:jc w:val="both"/>
      </w:pPr>
      <w:r>
        <w:rPr>
          <w:w w:val="85"/>
        </w:rPr>
        <w:t>0</w:t>
      </w:r>
      <w:r>
        <w:rPr>
          <w:spacing w:val="-7"/>
          <w:w w:val="85"/>
        </w:rPr>
        <w:t> </w:t>
      </w:r>
      <w:r>
        <w:rPr>
          <w:w w:val="85"/>
        </w:rPr>
        <w:t>alopunnol</w:t>
      </w:r>
      <w:r>
        <w:rPr>
          <w:spacing w:val="-6"/>
          <w:w w:val="85"/>
        </w:rPr>
        <w:t> </w:t>
      </w:r>
      <w:r>
        <w:rPr>
          <w:w w:val="85"/>
        </w:rPr>
        <w:t>reduz</w:t>
      </w:r>
      <w:r>
        <w:rPr>
          <w:spacing w:val="-6"/>
          <w:w w:val="85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w w:val="85"/>
        </w:rPr>
        <w:t>níveis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ãcido</w:t>
      </w:r>
      <w:r>
        <w:rPr>
          <w:spacing w:val="-6"/>
          <w:w w:val="85"/>
        </w:rPr>
        <w:t> </w:t>
      </w:r>
      <w:r>
        <w:rPr>
          <w:w w:val="85"/>
        </w:rPr>
        <w:t>úrico</w:t>
      </w:r>
      <w:r>
        <w:rPr>
          <w:spacing w:val="-6"/>
          <w:w w:val="85"/>
        </w:rPr>
        <w:t> </w:t>
      </w:r>
      <w:r>
        <w:rPr>
          <w:w w:val="85"/>
        </w:rPr>
        <w:t>inibindo</w:t>
      </w:r>
      <w:r>
        <w:rPr>
          <w:spacing w:val="-7"/>
          <w:w w:val="85"/>
        </w:rPr>
        <w:t> </w:t>
      </w:r>
      <w:r>
        <w:rPr>
          <w:color w:val="161616"/>
          <w:w w:val="85"/>
        </w:rPr>
        <w:t>a</w:t>
      </w:r>
      <w:r>
        <w:rPr>
          <w:color w:val="161616"/>
          <w:spacing w:val="-6"/>
          <w:w w:val="85"/>
        </w:rPr>
        <w:t> </w:t>
      </w:r>
      <w:r>
        <w:rPr>
          <w:w w:val="85"/>
        </w:rPr>
        <w:t>xantina</w:t>
      </w:r>
      <w:r>
        <w:rPr>
          <w:spacing w:val="-6"/>
          <w:w w:val="85"/>
        </w:rPr>
        <w:t> </w:t>
      </w:r>
      <w:r>
        <w:rPr>
          <w:w w:val="85"/>
        </w:rPr>
        <w:t>oxidase,</w:t>
      </w:r>
      <w:r>
        <w:rPr>
          <w:spacing w:val="-6"/>
          <w:w w:val="85"/>
        </w:rPr>
        <w:t> </w:t>
      </w:r>
      <w:r>
        <w:rPr>
          <w:w w:val="85"/>
        </w:rPr>
        <w:t>uma</w:t>
      </w:r>
      <w:r>
        <w:rPr>
          <w:spacing w:val="-6"/>
          <w:w w:val="85"/>
        </w:rPr>
        <w:t> </w:t>
      </w:r>
      <w:r>
        <w:rPr>
          <w:w w:val="85"/>
        </w:rPr>
        <w:t>enzima</w:t>
      </w:r>
      <w:r>
        <w:rPr>
          <w:spacing w:val="-6"/>
          <w:w w:val="85"/>
        </w:rPr>
        <w:t> </w:t>
      </w:r>
      <w:r>
        <w:rPr>
          <w:w w:val="85"/>
        </w:rPr>
        <w:t>que também</w:t>
      </w:r>
      <w:r>
        <w:rPr>
          <w:w w:val="85"/>
        </w:rPr>
        <w:t> participa</w:t>
      </w:r>
      <w:r>
        <w:rPr>
          <w:w w:val="85"/>
        </w:rPr>
        <w:t> </w:t>
      </w:r>
      <w:r>
        <w:rPr>
          <w:color w:val="0E0E0E"/>
          <w:w w:val="85"/>
        </w:rPr>
        <w:t>de </w:t>
      </w:r>
      <w:r>
        <w:rPr>
          <w:w w:val="85"/>
        </w:rPr>
        <w:t>reações</w:t>
      </w:r>
      <w:r>
        <w:rPr>
          <w:w w:val="85"/>
        </w:rPr>
        <w:t> oxidativas.</w:t>
      </w:r>
      <w:r>
        <w:rPr>
          <w:w w:val="85"/>
        </w:rPr>
        <w:t> Isso</w:t>
      </w:r>
      <w:r>
        <w:rPr>
          <w:w w:val="85"/>
        </w:rPr>
        <w:t> pode</w:t>
      </w:r>
      <w:r>
        <w:rPr>
          <w:w w:val="85"/>
        </w:rPr>
        <w:t> afetar</w:t>
      </w:r>
      <w:r>
        <w:rPr>
          <w:w w:val="85"/>
        </w:rPr>
        <w:t> o metabolismo</w:t>
      </w:r>
      <w:r>
        <w:rPr/>
        <w:t> </w:t>
      </w:r>
      <w:r>
        <w:rPr>
          <w:w w:val="85"/>
        </w:rPr>
        <w:t>do</w:t>
      </w:r>
      <w:r>
        <w:rPr>
          <w:w w:val="85"/>
        </w:rPr>
        <w:t> selênio </w:t>
      </w:r>
      <w:r>
        <w:rPr>
          <w:w w:val="80"/>
        </w:rPr>
        <w:t>(essencial</w:t>
      </w:r>
      <w:r>
        <w:rPr/>
        <w:t> </w:t>
      </w:r>
      <w:r>
        <w:rPr>
          <w:w w:val="80"/>
        </w:rPr>
        <w:t>para a glutat‹ona peroxidase)</w:t>
      </w:r>
      <w:r>
        <w:rPr/>
        <w:t> </w:t>
      </w:r>
      <w:r>
        <w:rPr>
          <w:w w:val="80"/>
        </w:rPr>
        <w:t>e</w:t>
      </w:r>
      <w:r>
        <w:rPr>
          <w:spacing w:val="-3"/>
          <w:w w:val="80"/>
        </w:rPr>
        <w:t> </w:t>
      </w:r>
      <w:r>
        <w:rPr>
          <w:w w:val="80"/>
        </w:rPr>
        <w:t>do</w:t>
      </w:r>
      <w:r>
        <w:rPr>
          <w:spacing w:val="-1"/>
          <w:w w:val="80"/>
        </w:rPr>
        <w:t> </w:t>
      </w:r>
      <w:r>
        <w:rPr>
          <w:w w:val="80"/>
        </w:rPr>
        <w:t>magnésio (cofator</w:t>
      </w:r>
      <w:r>
        <w:rPr/>
        <w:t> </w:t>
      </w:r>
      <w:r>
        <w:rPr>
          <w:w w:val="80"/>
        </w:rPr>
        <w:t>enzimático).</w:t>
      </w:r>
      <w:r>
        <w:rPr/>
        <w:t> </w:t>
      </w:r>
      <w:r>
        <w:rPr>
          <w:w w:val="80"/>
        </w:rPr>
        <w:t>Além disso,</w:t>
      </w:r>
    </w:p>
    <w:p>
      <w:pPr>
        <w:pStyle w:val="BodyText"/>
        <w:spacing w:after="0" w:line="249" w:lineRule="auto"/>
        <w:jc w:val="both"/>
        <w:sectPr>
          <w:footerReference w:type="default" r:id="rId66"/>
          <w:footerReference w:type="even" r:id="rId67"/>
          <w:pgSz w:w="11910" w:h="16840"/>
          <w:pgMar w:header="0" w:footer="5198" w:top="860" w:bottom="5380" w:left="141" w:right="141"/>
          <w:pgNumType w:start="165"/>
        </w:sectPr>
      </w:pPr>
    </w:p>
    <w:p>
      <w:pPr>
        <w:spacing w:line="228" w:lineRule="auto" w:before="40"/>
        <w:ind w:left="2361" w:right="2130" w:hanging="5"/>
        <w:jc w:val="both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1746504</wp:posOffset>
            </wp:positionH>
            <wp:positionV relativeFrom="page">
              <wp:posOffset>7543800</wp:posOffset>
            </wp:positionV>
            <wp:extent cx="475488" cy="470916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w w:val="90"/>
          <w:sz w:val="23"/>
        </w:rPr>
        <w:t>interfere</w:t>
      </w:r>
      <w:r>
        <w:rPr>
          <w:rFonts w:ascii="Calibri" w:hAnsi="Calibri"/>
          <w:w w:val="90"/>
          <w:sz w:val="23"/>
        </w:rPr>
        <w:t> na absorção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da</w:t>
      </w:r>
      <w:r>
        <w:rPr>
          <w:rFonts w:ascii="Calibri" w:hAnsi="Calibri"/>
          <w:w w:val="90"/>
          <w:sz w:val="23"/>
        </w:rPr>
        <w:t> vitamina</w:t>
      </w:r>
      <w:r>
        <w:rPr>
          <w:rFonts w:ascii="Calibri" w:hAnsi="Calibri"/>
          <w:w w:val="90"/>
          <w:sz w:val="23"/>
        </w:rPr>
        <w:t> B12 e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pode</w:t>
      </w:r>
      <w:r>
        <w:rPr>
          <w:rFonts w:ascii="Calibri" w:hAnsi="Calibri"/>
          <w:w w:val="90"/>
          <w:sz w:val="23"/>
        </w:rPr>
        <w:t> reduzir</w:t>
      </w:r>
      <w:r>
        <w:rPr>
          <w:rFonts w:ascii="Calibri" w:hAnsi="Calibri"/>
          <w:w w:val="90"/>
          <w:sz w:val="23"/>
        </w:rPr>
        <w:t> a</w:t>
      </w:r>
      <w:r>
        <w:rPr>
          <w:rFonts w:ascii="Calibri" w:hAnsi="Calibri"/>
          <w:spacing w:val="-2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atividade</w:t>
      </w:r>
      <w:r>
        <w:rPr>
          <w:rFonts w:ascii="Calibri" w:hAnsi="Calibri"/>
          <w:w w:val="90"/>
          <w:sz w:val="23"/>
        </w:rPr>
        <w:t> renal</w:t>
      </w:r>
      <w:r>
        <w:rPr>
          <w:rFonts w:ascii="Calibri" w:hAnsi="Calibri"/>
          <w:w w:val="90"/>
          <w:sz w:val="23"/>
        </w:rPr>
        <w:t> que regula a </w:t>
      </w:r>
      <w:r>
        <w:rPr>
          <w:rFonts w:ascii="Calibri" w:hAnsi="Calibri"/>
          <w:spacing w:val="-6"/>
          <w:sz w:val="23"/>
        </w:rPr>
        <w:t>ativação</w:t>
      </w:r>
      <w:r>
        <w:rPr>
          <w:rFonts w:ascii="Calibri" w:hAnsi="Calibri"/>
          <w:spacing w:val="-7"/>
          <w:sz w:val="23"/>
        </w:rPr>
        <w:t> </w:t>
      </w:r>
      <w:r>
        <w:rPr>
          <w:rFonts w:ascii="Calibri" w:hAnsi="Calibri"/>
          <w:spacing w:val="-6"/>
          <w:sz w:val="23"/>
        </w:rPr>
        <w:t>da</w:t>
      </w:r>
      <w:r>
        <w:rPr>
          <w:rFonts w:ascii="Calibri" w:hAnsi="Calibri"/>
          <w:spacing w:val="-7"/>
          <w:sz w:val="23"/>
        </w:rPr>
        <w:t> </w:t>
      </w:r>
      <w:r>
        <w:rPr>
          <w:rFonts w:ascii="Calibri" w:hAnsi="Calibri"/>
          <w:spacing w:val="-6"/>
          <w:sz w:val="23"/>
        </w:rPr>
        <w:t>vitamina</w:t>
      </w:r>
      <w:r>
        <w:rPr>
          <w:rFonts w:ascii="Calibri" w:hAnsi="Calibri"/>
          <w:spacing w:val="-7"/>
          <w:sz w:val="23"/>
        </w:rPr>
        <w:t> </w:t>
      </w:r>
      <w:r>
        <w:rPr>
          <w:rFonts w:ascii="Calibri" w:hAnsi="Calibri"/>
          <w:spacing w:val="-6"/>
          <w:sz w:val="23"/>
        </w:rPr>
        <w:t>D.</w:t>
      </w:r>
    </w:p>
    <w:p>
      <w:pPr>
        <w:pStyle w:val="BodyText"/>
        <w:rPr>
          <w:rFonts w:ascii="Calibri"/>
          <w:sz w:val="23"/>
        </w:rPr>
      </w:pPr>
    </w:p>
    <w:p>
      <w:pPr>
        <w:spacing w:line="293" w:lineRule="exact" w:before="0"/>
        <w:ind w:left="2353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pacing w:val="-4"/>
          <w:sz w:val="24"/>
        </w:rPr>
        <w:t>Alprazolam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color w:val="0E0E0E"/>
          <w:spacing w:val="-4"/>
          <w:sz w:val="24"/>
        </w:rPr>
        <w:t>-</w:t>
      </w:r>
      <w:r>
        <w:rPr>
          <w:rFonts w:ascii="Calibri" w:hAnsi="Calibri"/>
          <w:color w:val="0E0E0E"/>
          <w:spacing w:val="33"/>
          <w:sz w:val="24"/>
        </w:rPr>
        <w:t> </w:t>
      </w:r>
      <w:r>
        <w:rPr>
          <w:rFonts w:ascii="Calibri" w:hAnsi="Calibri"/>
          <w:spacing w:val="-4"/>
          <w:sz w:val="24"/>
        </w:rPr>
        <w:t>Vitamina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color w:val="0A0A0A"/>
          <w:spacing w:val="-4"/>
          <w:sz w:val="24"/>
        </w:rPr>
        <w:t>B12,</w:t>
      </w:r>
      <w:r>
        <w:rPr>
          <w:rFonts w:ascii="Calibri" w:hAnsi="Calibri"/>
          <w:color w:val="0A0A0A"/>
          <w:spacing w:val="-10"/>
          <w:sz w:val="24"/>
        </w:rPr>
        <w:t> </w:t>
      </w:r>
      <w:r>
        <w:rPr>
          <w:rFonts w:ascii="Calibri" w:hAnsi="Calibri"/>
          <w:spacing w:val="-4"/>
          <w:sz w:val="24"/>
        </w:rPr>
        <w:t>Magnésio,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spacing w:val="-4"/>
          <w:sz w:val="24"/>
        </w:rPr>
        <w:t>Zinco</w:t>
      </w:r>
    </w:p>
    <w:p>
      <w:pPr>
        <w:pStyle w:val="BodyText"/>
        <w:spacing w:line="235" w:lineRule="auto" w:before="4"/>
        <w:ind w:left="2353" w:right="2139" w:firstLine="8"/>
        <w:jc w:val="both"/>
        <w:rPr>
          <w:rFonts w:ascii="Calibri" w:hAnsi="Calibri"/>
        </w:rPr>
      </w:pPr>
      <w:r>
        <w:rPr>
          <w:rFonts w:ascii="Calibri" w:hAnsi="Calibri"/>
        </w:rPr>
        <w:t>Como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benzodiazepínico,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o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alprazolam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afeta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o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sistema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nervoso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central,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podendo </w:t>
      </w:r>
      <w:r>
        <w:rPr>
          <w:rFonts w:ascii="Calibri" w:hAnsi="Calibri"/>
          <w:w w:val="90"/>
        </w:rPr>
        <w:t>comprometer</w:t>
      </w:r>
      <w:r>
        <w:rPr>
          <w:rFonts w:ascii="Calibri" w:hAnsi="Calibri"/>
          <w:w w:val="90"/>
        </w:rPr>
        <w:t> o metabolismo</w:t>
      </w:r>
      <w:r>
        <w:rPr>
          <w:rFonts w:ascii="Calibri" w:hAnsi="Calibri"/>
          <w:w w:val="90"/>
        </w:rPr>
        <w:t> e a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absorção</w:t>
      </w:r>
      <w:r>
        <w:rPr>
          <w:rFonts w:ascii="Calibri" w:hAnsi="Calibri"/>
          <w:w w:val="90"/>
        </w:rPr>
        <w:t> de micronutrientes.</w:t>
      </w:r>
      <w:r>
        <w:rPr>
          <w:rFonts w:ascii="Calibri" w:hAnsi="Calibri"/>
          <w:w w:val="90"/>
        </w:rPr>
        <w:t> 0</w:t>
      </w:r>
      <w:r>
        <w:rPr>
          <w:rFonts w:ascii="Calibri" w:hAnsi="Calibri"/>
          <w:spacing w:val="27"/>
        </w:rPr>
        <w:t> </w:t>
      </w:r>
      <w:r>
        <w:rPr>
          <w:rFonts w:ascii="Calibri" w:hAnsi="Calibri"/>
          <w:w w:val="90"/>
        </w:rPr>
        <w:t>uso</w:t>
      </w:r>
      <w:r>
        <w:rPr>
          <w:rFonts w:ascii="Calibri" w:hAnsi="Calibri"/>
          <w:w w:val="90"/>
        </w:rPr>
        <w:t> prolongado</w:t>
      </w:r>
      <w:r>
        <w:rPr>
          <w:rFonts w:ascii="Calibri" w:hAnsi="Calibri"/>
          <w:w w:val="90"/>
        </w:rPr>
        <w:t> pode </w:t>
      </w:r>
      <w:r>
        <w:rPr>
          <w:rFonts w:ascii="Calibri" w:hAnsi="Calibri"/>
          <w:spacing w:val="-2"/>
        </w:rPr>
        <w:t>Ievar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à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redução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de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magnésio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</w:rPr>
        <w:t>e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zinco,</w:t>
      </w:r>
      <w:r>
        <w:rPr>
          <w:rFonts w:ascii="Calibri" w:hAnsi="Calibri"/>
          <w:spacing w:val="-2"/>
        </w:rPr>
        <w:t> ambos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2"/>
        </w:rPr>
        <w:t>essenciais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2"/>
        </w:rPr>
        <w:t>para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neurotransmissão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e função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sináptica.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Também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há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evidências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de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interferência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na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absorção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intestinal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da </w:t>
      </w:r>
      <w:r>
        <w:rPr>
          <w:rFonts w:ascii="Calibri" w:hAnsi="Calibri"/>
        </w:rPr>
        <w:t>vitamina B12.</w:t>
      </w:r>
    </w:p>
    <w:p>
      <w:pPr>
        <w:pStyle w:val="BodyText"/>
        <w:spacing w:before="24"/>
        <w:rPr>
          <w:rFonts w:ascii="Calibri"/>
        </w:rPr>
      </w:pPr>
    </w:p>
    <w:p>
      <w:pPr>
        <w:pStyle w:val="BodyText"/>
        <w:ind w:left="2360"/>
        <w:jc w:val="both"/>
        <w:rPr>
          <w:rFonts w:ascii="Calibri"/>
        </w:rPr>
      </w:pPr>
      <w:r>
        <w:rPr>
          <w:rFonts w:ascii="Calibri"/>
          <w:w w:val="105"/>
        </w:rPr>
        <w:t>Amiodarona</w:t>
      </w:r>
      <w:r>
        <w:rPr>
          <w:rFonts w:ascii="Calibri"/>
          <w:spacing w:val="-7"/>
          <w:w w:val="105"/>
        </w:rPr>
        <w:t> </w:t>
      </w:r>
      <w:r>
        <w:rPr>
          <w:rFonts w:ascii="Calibri"/>
          <w:w w:val="105"/>
        </w:rPr>
        <w:t>-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spacing w:val="-4"/>
          <w:w w:val="105"/>
        </w:rPr>
        <w:t>lodo</w:t>
      </w:r>
    </w:p>
    <w:p>
      <w:pPr>
        <w:spacing w:line="244" w:lineRule="auto" w:before="22"/>
        <w:ind w:left="2356" w:right="2142" w:firstLine="4"/>
        <w:jc w:val="both"/>
        <w:rPr>
          <w:rFonts w:ascii="Calibri" w:hAnsi="Calibri"/>
          <w:sz w:val="21"/>
        </w:rPr>
      </w:pPr>
      <w:r>
        <w:rPr>
          <w:rFonts w:ascii="Calibri" w:hAnsi="Calibri"/>
          <w:spacing w:val="-6"/>
          <w:sz w:val="21"/>
        </w:rPr>
        <w:t>A an\iodarona ú' rica em iado e seu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pacing w:val="-6"/>
          <w:sz w:val="21"/>
        </w:rPr>
        <w:t>metabolismo</w:t>
      </w:r>
      <w:r>
        <w:rPr>
          <w:rFonts w:ascii="Calibri" w:hAnsi="Calibri"/>
          <w:spacing w:val="-1"/>
          <w:sz w:val="21"/>
        </w:rPr>
        <w:t> </w:t>
      </w:r>
      <w:r>
        <w:rPr>
          <w:rFonts w:ascii="Calibri" w:hAnsi="Calibri"/>
          <w:spacing w:val="-6"/>
          <w:sz w:val="21"/>
        </w:rPr>
        <w:t>libera grandes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6"/>
          <w:sz w:val="21"/>
        </w:rPr>
        <w:t>quantidades</w:t>
      </w:r>
      <w:r>
        <w:rPr>
          <w:rFonts w:ascii="Calibri" w:hAnsi="Calibri"/>
          <w:spacing w:val="6"/>
          <w:sz w:val="21"/>
        </w:rPr>
        <w:t> </w:t>
      </w:r>
      <w:r>
        <w:rPr>
          <w:rFonts w:ascii="Calibri" w:hAnsi="Calibri"/>
          <w:spacing w:val="-6"/>
          <w:sz w:val="21"/>
        </w:rPr>
        <w:t>do mineral, </w:t>
      </w:r>
      <w:r>
        <w:rPr>
          <w:rFonts w:ascii="Calibri" w:hAnsi="Calibri"/>
          <w:spacing w:val="-4"/>
          <w:sz w:val="21"/>
        </w:rPr>
        <w:t>levando,</w:t>
      </w:r>
      <w:r>
        <w:rPr>
          <w:rFonts w:ascii="Calibri" w:hAnsi="Calibri"/>
          <w:spacing w:val="-4"/>
          <w:sz w:val="21"/>
        </w:rPr>
        <w:t> paradoxalmente,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pacing w:val="-4"/>
          <w:sz w:val="21"/>
        </w:rPr>
        <w:t>à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4"/>
          <w:sz w:val="21"/>
        </w:rPr>
        <w:t>inibição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4"/>
          <w:sz w:val="21"/>
        </w:rPr>
        <w:t>da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pacing w:val="-4"/>
          <w:sz w:val="21"/>
        </w:rPr>
        <w:t>organificação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4"/>
          <w:sz w:val="21"/>
        </w:rPr>
        <w:t>do iogo na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pacing w:val="-4"/>
          <w:sz w:val="21"/>
        </w:rPr>
        <w:t>tireoide</w:t>
      </w:r>
      <w:r>
        <w:rPr>
          <w:rFonts w:ascii="Calibri" w:hAnsi="Calibri"/>
          <w:spacing w:val="-4"/>
          <w:sz w:val="21"/>
        </w:rPr>
        <w:t> (efeito</w:t>
      </w:r>
      <w:r>
        <w:rPr>
          <w:rFonts w:ascii="Calibri" w:hAnsi="Calibri"/>
          <w:spacing w:val="-4"/>
          <w:sz w:val="21"/>
        </w:rPr>
        <w:t> Wolff- </w:t>
      </w:r>
      <w:r>
        <w:rPr>
          <w:rFonts w:ascii="Calibri" w:hAnsi="Calibri"/>
          <w:sz w:val="21"/>
        </w:rPr>
        <w:t>Chaikoffl, podendo causar hipo ou hipertireoidismo. A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z w:val="21"/>
        </w:rPr>
        <w:t>suplementação de</w:t>
      </w:r>
      <w:r>
        <w:rPr>
          <w:rFonts w:ascii="Calibri" w:hAnsi="Calibri"/>
          <w:spacing w:val="-1"/>
          <w:sz w:val="21"/>
        </w:rPr>
        <w:t> </w:t>
      </w:r>
      <w:r>
        <w:rPr>
          <w:rFonts w:ascii="Calibri" w:hAnsi="Calibri"/>
          <w:sz w:val="21"/>
        </w:rPr>
        <w:t>iodo sem </w:t>
      </w:r>
      <w:r>
        <w:rPr>
          <w:rFonts w:ascii="Calibri" w:hAnsi="Calibri"/>
          <w:spacing w:val="-4"/>
          <w:sz w:val="21"/>
        </w:rPr>
        <w:t>monitoramento</w:t>
      </w:r>
      <w:r>
        <w:rPr>
          <w:rFonts w:ascii="Calibri" w:hAnsi="Calibri"/>
          <w:spacing w:val="-1"/>
          <w:sz w:val="21"/>
        </w:rPr>
        <w:t> </w:t>
      </w:r>
      <w:r>
        <w:rPr>
          <w:rFonts w:ascii="Calibri" w:hAnsi="Calibri"/>
          <w:spacing w:val="-4"/>
          <w:sz w:val="21"/>
        </w:rPr>
        <w:t>pode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pacing w:val="-4"/>
          <w:sz w:val="21"/>
        </w:rPr>
        <w:t>ser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contraproducente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nesses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pacing w:val="-4"/>
          <w:sz w:val="21"/>
        </w:rPr>
        <w:t>ca*os.</w:t>
      </w:r>
    </w:p>
    <w:p>
      <w:pPr>
        <w:pStyle w:val="BodyText"/>
        <w:spacing w:before="35"/>
        <w:rPr>
          <w:rFonts w:ascii="Calibri"/>
          <w:sz w:val="21"/>
        </w:rPr>
      </w:pPr>
    </w:p>
    <w:p>
      <w:pPr>
        <w:spacing w:before="1"/>
        <w:ind w:left="2364" w:right="0" w:firstLine="0"/>
        <w:jc w:val="both"/>
        <w:rPr>
          <w:sz w:val="23"/>
        </w:rPr>
      </w:pPr>
      <w:r>
        <w:rPr>
          <w:w w:val="90"/>
          <w:sz w:val="23"/>
        </w:rPr>
        <w:t>Amitriptilina</w:t>
      </w:r>
      <w:r>
        <w:rPr>
          <w:sz w:val="23"/>
        </w:rPr>
        <w:t> </w:t>
      </w:r>
      <w:r>
        <w:rPr>
          <w:w w:val="90"/>
          <w:sz w:val="23"/>
        </w:rPr>
        <w:t>-</w:t>
      </w:r>
      <w:r>
        <w:rPr>
          <w:spacing w:val="28"/>
          <w:sz w:val="23"/>
        </w:rPr>
        <w:t> </w:t>
      </w:r>
      <w:r>
        <w:rPr>
          <w:w w:val="90"/>
          <w:sz w:val="23"/>
        </w:rPr>
        <w:t>Potássio,</w:t>
      </w:r>
      <w:r>
        <w:rPr>
          <w:spacing w:val="-3"/>
          <w:sz w:val="23"/>
        </w:rPr>
        <w:t> </w:t>
      </w:r>
      <w:r>
        <w:rPr>
          <w:w w:val="90"/>
          <w:sz w:val="23"/>
        </w:rPr>
        <w:t>I¥lagnésio,</w:t>
      </w:r>
      <w:r>
        <w:rPr>
          <w:spacing w:val="7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5"/>
          <w:sz w:val="23"/>
        </w:rPr>
        <w:t> </w:t>
      </w:r>
      <w:r>
        <w:rPr>
          <w:w w:val="90"/>
          <w:sz w:val="23"/>
        </w:rPr>
        <w:t>B12,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-4"/>
          <w:sz w:val="23"/>
        </w:rPr>
        <w:t> </w:t>
      </w:r>
      <w:r>
        <w:rPr>
          <w:spacing w:val="-10"/>
          <w:w w:val="90"/>
          <w:sz w:val="23"/>
        </w:rPr>
        <w:t>D</w:t>
      </w:r>
    </w:p>
    <w:p>
      <w:pPr>
        <w:spacing w:line="254" w:lineRule="auto" w:before="18"/>
        <w:ind w:left="2356" w:right="2142" w:hanging="3"/>
        <w:jc w:val="both"/>
        <w:rPr>
          <w:sz w:val="22"/>
        </w:rPr>
      </w:pPr>
      <w:r>
        <w:rPr>
          <w:w w:val="85"/>
          <w:sz w:val="22"/>
        </w:rPr>
        <w:t>Este</w:t>
      </w:r>
      <w:r>
        <w:rPr>
          <w:w w:val="85"/>
          <w:sz w:val="22"/>
        </w:rPr>
        <w:t> antidepressivo</w:t>
      </w:r>
      <w:r>
        <w:rPr>
          <w:w w:val="85"/>
          <w:sz w:val="22"/>
        </w:rPr>
        <w:t> tricíclico</w:t>
      </w:r>
      <w:r>
        <w:rPr>
          <w:w w:val="85"/>
          <w:sz w:val="22"/>
        </w:rPr>
        <w:t> pode</w:t>
      </w:r>
      <w:r>
        <w:rPr>
          <w:w w:val="85"/>
          <w:sz w:val="22"/>
        </w:rPr>
        <w:t> causar</w:t>
      </w:r>
      <w:r>
        <w:rPr>
          <w:w w:val="85"/>
          <w:sz w:val="22"/>
        </w:rPr>
        <w:t> retenção</w:t>
      </w:r>
      <w:r>
        <w:rPr>
          <w:w w:val="85"/>
          <w:sz w:val="22"/>
        </w:rPr>
        <w:t> urinária</w:t>
      </w:r>
      <w:r>
        <w:rPr>
          <w:w w:val="85"/>
          <w:sz w:val="22"/>
        </w:rPr>
        <w:t> e alterações</w:t>
      </w:r>
      <w:r>
        <w:rPr>
          <w:w w:val="85"/>
          <w:sz w:val="22"/>
        </w:rPr>
        <w:t> eletrolíticas, </w:t>
      </w:r>
      <w:r>
        <w:rPr>
          <w:w w:val="90"/>
          <w:sz w:val="21"/>
        </w:rPr>
        <w:t>levando</w:t>
      </w:r>
      <w:r>
        <w:rPr>
          <w:w w:val="90"/>
          <w:sz w:val="21"/>
        </w:rPr>
        <w:t> à depleçáo</w:t>
      </w:r>
      <w:r>
        <w:rPr>
          <w:w w:val="90"/>
          <w:sz w:val="21"/>
        </w:rPr>
        <w:t> de potássio</w:t>
      </w:r>
      <w:r>
        <w:rPr>
          <w:w w:val="90"/>
          <w:sz w:val="21"/>
        </w:rPr>
        <w:t> e</w:t>
      </w:r>
      <w:r>
        <w:rPr>
          <w:w w:val="90"/>
          <w:sz w:val="21"/>
        </w:rPr>
        <w:t> magnésio.</w:t>
      </w:r>
      <w:r>
        <w:rPr>
          <w:w w:val="90"/>
          <w:sz w:val="21"/>
        </w:rPr>
        <w:t> O uso</w:t>
      </w:r>
      <w:r>
        <w:rPr>
          <w:w w:val="90"/>
          <w:sz w:val="21"/>
        </w:rPr>
        <w:t> irônico</w:t>
      </w:r>
      <w:r>
        <w:rPr>
          <w:w w:val="90"/>
          <w:sz w:val="21"/>
        </w:rPr>
        <w:t> também</w:t>
      </w:r>
      <w:r>
        <w:rPr>
          <w:w w:val="90"/>
          <w:sz w:val="21"/>
        </w:rPr>
        <w:t> pode</w:t>
      </w:r>
      <w:r>
        <w:rPr>
          <w:w w:val="90"/>
          <w:sz w:val="21"/>
        </w:rPr>
        <w:t> reduzir</w:t>
      </w:r>
      <w:r>
        <w:rPr>
          <w:w w:val="90"/>
          <w:sz w:val="21"/>
        </w:rPr>
        <w:t> a </w:t>
      </w:r>
      <w:r>
        <w:rPr>
          <w:w w:val="85"/>
          <w:sz w:val="22"/>
        </w:rPr>
        <w:t>absorção</w:t>
      </w:r>
      <w:r>
        <w:rPr>
          <w:w w:val="85"/>
          <w:sz w:val="22"/>
        </w:rPr>
        <w:t> da vitamina B12 por alte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ação da motilidade</w:t>
      </w:r>
      <w:r>
        <w:rPr>
          <w:w w:val="85"/>
          <w:sz w:val="22"/>
        </w:rPr>
        <w:t> intestinal</w:t>
      </w:r>
      <w:r>
        <w:rPr>
          <w:w w:val="85"/>
          <w:sz w:val="22"/>
        </w:rPr>
        <w:t> e da vitamina</w:t>
      </w:r>
      <w:r>
        <w:rPr>
          <w:w w:val="85"/>
          <w:sz w:val="22"/>
        </w:rPr>
        <w:t> D por efeitos indiretos sobre </w:t>
      </w:r>
      <w:r>
        <w:rPr>
          <w:color w:val="0F0F0F"/>
          <w:w w:val="85"/>
          <w:sz w:val="22"/>
        </w:rPr>
        <w:t>a</w:t>
      </w:r>
      <w:r>
        <w:rPr>
          <w:color w:val="0F0F0F"/>
          <w:spacing w:val="-5"/>
          <w:w w:val="85"/>
          <w:sz w:val="22"/>
        </w:rPr>
        <w:t> </w:t>
      </w:r>
      <w:r>
        <w:rPr>
          <w:w w:val="85"/>
          <w:sz w:val="22"/>
        </w:rPr>
        <w:t>função hepática.</w:t>
      </w:r>
    </w:p>
    <w:p>
      <w:pPr>
        <w:pStyle w:val="BodyText"/>
        <w:spacing w:before="31"/>
      </w:pPr>
    </w:p>
    <w:p>
      <w:pPr>
        <w:spacing w:before="0"/>
        <w:ind w:left="2364" w:right="0" w:firstLine="0"/>
        <w:jc w:val="both"/>
        <w:rPr>
          <w:sz w:val="23"/>
        </w:rPr>
      </w:pPr>
      <w:r>
        <w:rPr>
          <w:w w:val="90"/>
          <w:sz w:val="23"/>
        </w:rPr>
        <w:t>Anlodipino</w:t>
      </w:r>
      <w:r>
        <w:rPr>
          <w:spacing w:val="18"/>
          <w:sz w:val="23"/>
        </w:rPr>
        <w:t> </w:t>
      </w:r>
      <w:r>
        <w:rPr>
          <w:w w:val="90"/>
          <w:sz w:val="23"/>
        </w:rPr>
        <w:t>-</w:t>
      </w:r>
      <w:r>
        <w:rPr>
          <w:spacing w:val="46"/>
          <w:sz w:val="23"/>
        </w:rPr>
        <w:t> </w:t>
      </w:r>
      <w:r>
        <w:rPr>
          <w:w w:val="90"/>
          <w:sz w:val="23"/>
        </w:rPr>
        <w:t>Potássio,</w:t>
      </w:r>
      <w:r>
        <w:rPr>
          <w:spacing w:val="11"/>
          <w:sz w:val="23"/>
        </w:rPr>
        <w:t> </w:t>
      </w:r>
      <w:r>
        <w:rPr>
          <w:w w:val="90"/>
          <w:sz w:val="23"/>
        </w:rPr>
        <w:t>Magnésio,</w:t>
      </w:r>
      <w:r>
        <w:rPr>
          <w:spacing w:val="12"/>
          <w:sz w:val="23"/>
        </w:rPr>
        <w:t> </w:t>
      </w:r>
      <w:r>
        <w:rPr>
          <w:w w:val="90"/>
          <w:sz w:val="23"/>
        </w:rPr>
        <w:t>Zinco,</w:t>
      </w:r>
      <w:r>
        <w:rPr>
          <w:spacing w:val="8"/>
          <w:sz w:val="23"/>
        </w:rPr>
        <w:t> </w:t>
      </w:r>
      <w:r>
        <w:rPr>
          <w:w w:val="90"/>
          <w:sz w:val="23"/>
        </w:rPr>
        <w:t>Ácido</w:t>
      </w:r>
      <w:r>
        <w:rPr>
          <w:spacing w:val="1"/>
          <w:sz w:val="23"/>
        </w:rPr>
        <w:t> </w:t>
      </w:r>
      <w:r>
        <w:rPr>
          <w:w w:val="90"/>
          <w:sz w:val="23"/>
        </w:rPr>
        <w:t>Fólico,</w:t>
      </w:r>
      <w:r>
        <w:rPr>
          <w:spacing w:val="9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6"/>
          <w:sz w:val="23"/>
        </w:rPr>
        <w:t> </w:t>
      </w:r>
      <w:r>
        <w:rPr>
          <w:color w:val="181818"/>
          <w:spacing w:val="-10"/>
          <w:w w:val="90"/>
          <w:sz w:val="23"/>
        </w:rPr>
        <w:t>D</w:t>
      </w:r>
    </w:p>
    <w:p>
      <w:pPr>
        <w:pStyle w:val="BodyText"/>
        <w:spacing w:line="247" w:lineRule="auto" w:before="26"/>
        <w:ind w:left="2355" w:right="2150" w:firstLine="5"/>
        <w:jc w:val="both"/>
      </w:pP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bloqueador</w:t>
      </w:r>
      <w:r>
        <w:rPr>
          <w:spacing w:val="-6"/>
          <w:w w:val="85"/>
        </w:rPr>
        <w:t> </w:t>
      </w:r>
      <w:r>
        <w:rPr>
          <w:w w:val="85"/>
        </w:rPr>
        <w:t>dos</w:t>
      </w:r>
      <w:r>
        <w:rPr>
          <w:spacing w:val="-6"/>
          <w:w w:val="85"/>
        </w:rPr>
        <w:t> </w:t>
      </w:r>
      <w:r>
        <w:rPr>
          <w:w w:val="85"/>
        </w:rPr>
        <w:t>canais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cálcio,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anlodipino</w:t>
      </w:r>
      <w:r>
        <w:rPr>
          <w:spacing w:val="-6"/>
          <w:w w:val="85"/>
        </w:rPr>
        <w:t> </w:t>
      </w:r>
      <w:r>
        <w:rPr>
          <w:w w:val="85"/>
        </w:rPr>
        <w:t>pode</w:t>
      </w:r>
      <w:r>
        <w:rPr>
          <w:spacing w:val="-7"/>
          <w:w w:val="85"/>
        </w:rPr>
        <w:t> </w:t>
      </w:r>
      <w:r>
        <w:rPr>
          <w:w w:val="85"/>
        </w:rPr>
        <w:t>afetar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balanço</w:t>
      </w:r>
      <w:r>
        <w:rPr>
          <w:spacing w:val="-6"/>
          <w:w w:val="85"/>
        </w:rPr>
        <w:t> </w:t>
      </w:r>
      <w:r>
        <w:rPr>
          <w:w w:val="85"/>
        </w:rPr>
        <w:t>eletrolítico, </w:t>
      </w:r>
      <w:r>
        <w:rPr>
          <w:w w:val="80"/>
        </w:rPr>
        <w:t>feduzindo</w:t>
      </w:r>
      <w:r>
        <w:rPr>
          <w:spacing w:val="-6"/>
        </w:rPr>
        <w:t> </w:t>
      </w:r>
      <w:r>
        <w:rPr>
          <w:w w:val="80"/>
        </w:rPr>
        <w:t>os níveis de</w:t>
      </w:r>
      <w:r>
        <w:rPr>
          <w:spacing w:val="-4"/>
          <w:w w:val="80"/>
        </w:rPr>
        <w:t> </w:t>
      </w:r>
      <w:r>
        <w:rPr>
          <w:w w:val="80"/>
        </w:rPr>
        <w:t>potássio</w:t>
      </w:r>
      <w:r>
        <w:rPr/>
        <w:t> </w:t>
      </w:r>
      <w:r>
        <w:rPr>
          <w:color w:val="1A1A1A"/>
          <w:w w:val="80"/>
        </w:rPr>
        <w:t>e</w:t>
      </w:r>
      <w:r>
        <w:rPr>
          <w:color w:val="1A1A1A"/>
          <w:spacing w:val="-4"/>
          <w:w w:val="80"/>
        </w:rPr>
        <w:t> </w:t>
      </w:r>
      <w:r>
        <w:rPr>
          <w:w w:val="80"/>
        </w:rPr>
        <w:t>magnésio.</w:t>
      </w:r>
      <w:r>
        <w:rPr/>
        <w:t> </w:t>
      </w:r>
      <w:r>
        <w:rPr>
          <w:w w:val="80"/>
        </w:rPr>
        <w:t>Pode interferir</w:t>
      </w:r>
      <w:r>
        <w:rPr/>
        <w:t> </w:t>
      </w:r>
      <w:r>
        <w:rPr>
          <w:w w:val="80"/>
        </w:rPr>
        <w:t>na</w:t>
      </w:r>
      <w:r>
        <w:rPr>
          <w:spacing w:val="-1"/>
          <w:w w:val="80"/>
        </w:rPr>
        <w:t> </w:t>
      </w:r>
      <w:r>
        <w:rPr>
          <w:w w:val="80"/>
        </w:rPr>
        <w:t>biodisponibilidade</w:t>
      </w:r>
      <w:r>
        <w:rPr>
          <w:spacing w:val="-4"/>
          <w:w w:val="80"/>
        </w:rPr>
        <w:t> </w:t>
      </w:r>
      <w:r>
        <w:rPr>
          <w:w w:val="80"/>
        </w:rPr>
        <w:t>de zinco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ácido</w:t>
      </w:r>
      <w:r>
        <w:rPr>
          <w:spacing w:val="-9"/>
          <w:w w:val="90"/>
        </w:rPr>
        <w:t> </w:t>
      </w:r>
      <w:r>
        <w:rPr>
          <w:w w:val="90"/>
        </w:rPr>
        <w:t>fólico,</w:t>
      </w:r>
      <w:r>
        <w:rPr>
          <w:spacing w:val="-9"/>
          <w:w w:val="90"/>
        </w:rPr>
        <w:t> </w:t>
      </w:r>
      <w:r>
        <w:rPr>
          <w:w w:val="90"/>
        </w:rPr>
        <w:t>importantes</w:t>
      </w:r>
      <w:r>
        <w:rPr>
          <w:spacing w:val="-9"/>
          <w:w w:val="90"/>
        </w:rPr>
        <w:t>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divisão</w:t>
      </w:r>
      <w:r>
        <w:rPr>
          <w:spacing w:val="-10"/>
          <w:w w:val="90"/>
        </w:rPr>
        <w:t> </w:t>
      </w:r>
      <w:r>
        <w:rPr>
          <w:w w:val="90"/>
        </w:rPr>
        <w:t>celular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metilaçáo.</w:t>
      </w:r>
      <w:r>
        <w:rPr>
          <w:spacing w:val="-9"/>
          <w:w w:val="90"/>
        </w:rPr>
        <w:t> </w:t>
      </w:r>
      <w:r>
        <w:rPr>
          <w:w w:val="90"/>
        </w:rPr>
        <w:t>Alterações</w:t>
      </w:r>
      <w:r>
        <w:rPr>
          <w:spacing w:val="-9"/>
          <w:w w:val="90"/>
        </w:rPr>
        <w:t> </w:t>
      </w:r>
      <w:r>
        <w:rPr>
          <w:w w:val="90"/>
        </w:rPr>
        <w:t>vasculares </w:t>
      </w:r>
      <w:r>
        <w:rPr>
          <w:w w:val="85"/>
        </w:rPr>
        <w:t>crônicas</w:t>
      </w:r>
      <w:r>
        <w:rPr>
          <w:spacing w:val="-7"/>
          <w:w w:val="85"/>
        </w:rPr>
        <w:t> </w:t>
      </w:r>
      <w:r>
        <w:rPr>
          <w:w w:val="85"/>
        </w:rPr>
        <w:t>também</w:t>
      </w:r>
      <w:r>
        <w:rPr>
          <w:spacing w:val="-6"/>
          <w:w w:val="85"/>
        </w:rPr>
        <w:t> </w:t>
      </w:r>
      <w:r>
        <w:rPr>
          <w:w w:val="85"/>
        </w:rPr>
        <w:t>podem prejudicar</w:t>
      </w:r>
      <w:r>
        <w:rPr>
          <w:spacing w:val="-2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ativação da</w:t>
      </w:r>
      <w:r>
        <w:rPr>
          <w:spacing w:val="-7"/>
          <w:w w:val="85"/>
        </w:rPr>
        <w:t> </w:t>
      </w:r>
      <w:r>
        <w:rPr>
          <w:w w:val="85"/>
        </w:rPr>
        <w:t>vitaMina</w:t>
      </w:r>
      <w:r>
        <w:rPr>
          <w:spacing w:val="-1"/>
          <w:w w:val="85"/>
        </w:rPr>
        <w:t> </w:t>
      </w:r>
      <w:r>
        <w:rPr>
          <w:w w:val="85"/>
        </w:rPr>
        <w:t>D.</w:t>
      </w:r>
    </w:p>
    <w:p>
      <w:pPr>
        <w:pStyle w:val="BodyText"/>
        <w:spacing w:before="13"/>
      </w:pPr>
    </w:p>
    <w:p>
      <w:pPr>
        <w:pStyle w:val="Heading6"/>
        <w:spacing w:line="295" w:lineRule="exact"/>
        <w:ind w:left="2364"/>
        <w:jc w:val="both"/>
      </w:pPr>
      <w:r>
        <w:rPr>
          <w:w w:val="80"/>
        </w:rPr>
        <w:t>Aripiprazol</w:t>
      </w:r>
      <w:r>
        <w:rPr>
          <w:spacing w:val="-4"/>
        </w:rPr>
        <w:t> </w:t>
      </w:r>
      <w:r>
        <w:rPr>
          <w:w w:val="80"/>
        </w:rPr>
        <w:t>-</w:t>
      </w:r>
      <w:r>
        <w:rPr>
          <w:spacing w:val="40"/>
        </w:rPr>
        <w:t> </w:t>
      </w:r>
      <w:r>
        <w:rPr>
          <w:w w:val="80"/>
        </w:rPr>
        <w:t>Zinco,</w:t>
      </w:r>
      <w:r>
        <w:rPr>
          <w:spacing w:val="-8"/>
        </w:rPr>
        <w:t> </w:t>
      </w:r>
      <w:r>
        <w:rPr>
          <w:w w:val="80"/>
        </w:rPr>
        <w:t>Cálcio,</w:t>
      </w:r>
      <w:r>
        <w:rPr>
          <w:spacing w:val="-13"/>
        </w:rPr>
        <w:t> </w:t>
      </w:r>
      <w:r>
        <w:rPr>
          <w:spacing w:val="-2"/>
          <w:w w:val="80"/>
        </w:rPr>
        <w:t>Potássio</w:t>
      </w:r>
    </w:p>
    <w:p>
      <w:pPr>
        <w:pStyle w:val="Heading7"/>
        <w:spacing w:line="216" w:lineRule="auto" w:before="19"/>
        <w:ind w:left="2356" w:right="2147" w:firstLine="8"/>
        <w:jc w:val="both"/>
      </w:pPr>
      <w:r>
        <w:rPr>
          <w:w w:val="70"/>
        </w:rPr>
        <w:t>Antipsicôtico</w:t>
      </w:r>
      <w:r>
        <w:rPr/>
        <w:t> </w:t>
      </w:r>
      <w:r>
        <w:rPr>
          <w:w w:val="70"/>
        </w:rPr>
        <w:t>atipico</w:t>
      </w:r>
      <w:r>
        <w:rPr/>
        <w:t> </w:t>
      </w:r>
      <w:r>
        <w:rPr>
          <w:w w:val="70"/>
        </w:rPr>
        <w:t>que</w:t>
      </w:r>
      <w:r>
        <w:rPr/>
        <w:t> </w:t>
      </w:r>
      <w:r>
        <w:rPr>
          <w:w w:val="70"/>
        </w:rPr>
        <w:t>pode</w:t>
      </w:r>
      <w:r>
        <w:rPr>
          <w:spacing w:val="-1"/>
        </w:rPr>
        <w:t> </w:t>
      </w:r>
      <w:r>
        <w:rPr>
          <w:w w:val="70"/>
        </w:rPr>
        <w:t>induzir</w:t>
      </w:r>
      <w:r>
        <w:rPr/>
        <w:t> </w:t>
      </w:r>
      <w:r>
        <w:rPr>
          <w:w w:val="70"/>
        </w:rPr>
        <w:t>distúrbios</w:t>
      </w:r>
      <w:r>
        <w:rPr/>
        <w:t> </w:t>
      </w:r>
      <w:r>
        <w:rPr>
          <w:w w:val="70"/>
        </w:rPr>
        <w:t>hidroeletrolíticos,</w:t>
      </w:r>
      <w:r>
        <w:rPr/>
        <w:t> </w:t>
      </w:r>
      <w:r>
        <w:rPr>
          <w:w w:val="70"/>
        </w:rPr>
        <w:t>com</w:t>
      </w:r>
      <w:r>
        <w:rPr>
          <w:spacing w:val="-4"/>
        </w:rPr>
        <w:t> </w:t>
      </w:r>
      <w:r>
        <w:rPr>
          <w:w w:val="70"/>
        </w:rPr>
        <w:t>perda</w:t>
      </w:r>
      <w:r>
        <w:rPr/>
        <w:t> </w:t>
      </w:r>
      <w:r>
        <w:rPr>
          <w:w w:val="70"/>
        </w:rPr>
        <w:t>urinária</w:t>
      </w:r>
      <w:r>
        <w:rPr/>
        <w:t> </w:t>
      </w:r>
      <w:r>
        <w:rPr>
          <w:w w:val="70"/>
        </w:rPr>
        <w:t>de </w:t>
      </w:r>
      <w:r>
        <w:rPr>
          <w:w w:val="75"/>
        </w:rPr>
        <w:t>potássio e cálcio.</w:t>
      </w:r>
      <w:r>
        <w:rPr>
          <w:spacing w:val="-8"/>
        </w:rPr>
        <w:t> </w:t>
      </w:r>
      <w:r>
        <w:rPr>
          <w:w w:val="75"/>
        </w:rPr>
        <w:t>0 zinco também</w:t>
      </w:r>
      <w:r>
        <w:rPr>
          <w:spacing w:val="-13"/>
        </w:rPr>
        <w:t> </w:t>
      </w:r>
      <w:r>
        <w:rPr>
          <w:w w:val="75"/>
        </w:rPr>
        <w:t>pode ser depletado</w:t>
      </w:r>
      <w:r>
        <w:rPr>
          <w:spacing w:val="-8"/>
        </w:rPr>
        <w:t> </w:t>
      </w:r>
      <w:r>
        <w:rPr>
          <w:w w:val="75"/>
        </w:rPr>
        <w:t>devido</w:t>
      </w:r>
      <w:r>
        <w:rPr>
          <w:spacing w:val="-12"/>
        </w:rPr>
        <w:t> </w:t>
      </w:r>
      <w:r>
        <w:rPr>
          <w:color w:val="242424"/>
          <w:w w:val="75"/>
        </w:rPr>
        <w:t>a </w:t>
      </w:r>
      <w:r>
        <w:rPr>
          <w:w w:val="75"/>
        </w:rPr>
        <w:t>alterações</w:t>
      </w:r>
      <w:r>
        <w:rPr>
          <w:spacing w:val="-5"/>
        </w:rPr>
        <w:t> </w:t>
      </w:r>
      <w:r>
        <w:rPr>
          <w:w w:val="75"/>
        </w:rPr>
        <w:t>intestinais </w:t>
      </w:r>
      <w:r>
        <w:rPr>
          <w:w w:val="70"/>
        </w:rPr>
        <w:t>secundárias</w:t>
      </w:r>
      <w:r>
        <w:rPr/>
        <w:t> </w:t>
      </w:r>
      <w:r>
        <w:rPr>
          <w:w w:val="70"/>
        </w:rPr>
        <w:t>à</w:t>
      </w:r>
      <w:r>
        <w:rPr>
          <w:spacing w:val="-1"/>
        </w:rPr>
        <w:t> </w:t>
      </w:r>
      <w:r>
        <w:rPr>
          <w:w w:val="70"/>
        </w:rPr>
        <w:t>disbiose</w:t>
      </w:r>
      <w:r>
        <w:rPr/>
        <w:t> </w:t>
      </w:r>
      <w:r>
        <w:rPr>
          <w:w w:val="70"/>
        </w:rPr>
        <w:t>induzida</w:t>
      </w:r>
      <w:r>
        <w:rPr/>
        <w:t> </w:t>
      </w:r>
      <w:r>
        <w:rPr>
          <w:w w:val="70"/>
        </w:rPr>
        <w:t>por</w:t>
      </w:r>
      <w:r>
        <w:rPr/>
        <w:t> </w:t>
      </w:r>
      <w:r>
        <w:rPr>
          <w:w w:val="70"/>
        </w:rPr>
        <w:t>efeitos</w:t>
      </w:r>
      <w:r>
        <w:rPr/>
        <w:t> </w:t>
      </w:r>
      <w:r>
        <w:rPr>
          <w:w w:val="70"/>
        </w:rPr>
        <w:t>adversos</w:t>
      </w:r>
      <w:r>
        <w:rPr/>
        <w:t> </w:t>
      </w:r>
      <w:r>
        <w:rPr>
          <w:w w:val="70"/>
        </w:rPr>
        <w:t>do</w:t>
      </w:r>
      <w:r>
        <w:rPr/>
        <w:t> </w:t>
      </w:r>
      <w:r>
        <w:rPr>
          <w:w w:val="70"/>
        </w:rPr>
        <w:t>fãrmaco</w:t>
      </w:r>
      <w:r>
        <w:rPr/>
        <w:t> </w:t>
      </w:r>
      <w:r>
        <w:rPr>
          <w:w w:val="70"/>
        </w:rPr>
        <w:t>no</w:t>
      </w:r>
      <w:r>
        <w:rPr/>
        <w:t> </w:t>
      </w:r>
      <w:r>
        <w:rPr>
          <w:w w:val="70"/>
        </w:rPr>
        <w:t>trato</w:t>
      </w:r>
      <w:r>
        <w:rPr>
          <w:spacing w:val="-3"/>
        </w:rPr>
        <w:t> </w:t>
      </w:r>
      <w:r>
        <w:rPr>
          <w:w w:val="70"/>
        </w:rPr>
        <w:t>digestivo.</w:t>
      </w:r>
    </w:p>
    <w:p>
      <w:pPr>
        <w:pStyle w:val="BodyText"/>
        <w:spacing w:before="10"/>
        <w:rPr>
          <w:sz w:val="25"/>
        </w:rPr>
      </w:pPr>
    </w:p>
    <w:p>
      <w:pPr>
        <w:spacing w:before="0"/>
        <w:ind w:left="2372" w:right="0" w:firstLine="0"/>
        <w:jc w:val="both"/>
        <w:rPr>
          <w:sz w:val="24"/>
        </w:rPr>
      </w:pPr>
      <w:r>
        <w:rPr>
          <w:spacing w:val="-2"/>
          <w:w w:val="90"/>
          <w:sz w:val="24"/>
        </w:rPr>
        <w:t>Ácido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Acetilsalicílico</w:t>
      </w:r>
      <w:r>
        <w:rPr>
          <w:spacing w:val="-23"/>
          <w:w w:val="90"/>
          <w:sz w:val="24"/>
        </w:rPr>
        <w:t> </w:t>
      </w:r>
      <w:r>
        <w:rPr>
          <w:color w:val="313131"/>
          <w:spacing w:val="-2"/>
          <w:w w:val="90"/>
          <w:sz w:val="24"/>
        </w:rPr>
        <w:t>-</w:t>
      </w:r>
      <w:r>
        <w:rPr>
          <w:color w:val="313131"/>
          <w:spacing w:val="36"/>
          <w:sz w:val="24"/>
        </w:rPr>
        <w:t> </w:t>
      </w:r>
      <w:r>
        <w:rPr>
          <w:spacing w:val="-2"/>
          <w:w w:val="90"/>
          <w:sz w:val="24"/>
        </w:rPr>
        <w:t>Vitamina</w:t>
      </w:r>
      <w:r>
        <w:rPr>
          <w:spacing w:val="3"/>
          <w:sz w:val="24"/>
        </w:rPr>
        <w:t> </w:t>
      </w:r>
      <w:r>
        <w:rPr>
          <w:spacing w:val="-2"/>
          <w:w w:val="90"/>
          <w:sz w:val="24"/>
        </w:rPr>
        <w:t>C,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Ácido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Fólico,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Potássio,</w:t>
      </w:r>
      <w:r>
        <w:rPr>
          <w:spacing w:val="-5"/>
          <w:sz w:val="24"/>
        </w:rPr>
        <w:t> </w:t>
      </w:r>
      <w:r>
        <w:rPr>
          <w:spacing w:val="-2"/>
          <w:w w:val="90"/>
          <w:sz w:val="24"/>
        </w:rPr>
        <w:t>Vitamina</w:t>
      </w:r>
      <w:r>
        <w:rPr>
          <w:spacing w:val="-4"/>
          <w:sz w:val="24"/>
        </w:rPr>
        <w:t> </w:t>
      </w:r>
      <w:r>
        <w:rPr>
          <w:spacing w:val="-5"/>
          <w:w w:val="90"/>
          <w:sz w:val="24"/>
        </w:rPr>
        <w:t>B12</w:t>
      </w:r>
    </w:p>
    <w:p>
      <w:pPr>
        <w:spacing w:line="249" w:lineRule="auto" w:before="23"/>
        <w:ind w:left="2371" w:right="2145" w:hanging="9"/>
        <w:jc w:val="both"/>
        <w:rPr>
          <w:sz w:val="21"/>
        </w:rPr>
      </w:pPr>
      <w:r>
        <w:rPr>
          <w:w w:val="85"/>
          <w:sz w:val="22"/>
        </w:rPr>
        <w:t>0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AAS,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por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ser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ácido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anti-inflamatório,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pode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pr8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udicar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a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mucosa</w:t>
      </w:r>
      <w:r>
        <w:rPr>
          <w:spacing w:val="-8"/>
          <w:sz w:val="22"/>
        </w:rPr>
        <w:t> </w:t>
      </w:r>
      <w:r>
        <w:rPr>
          <w:w w:val="85"/>
          <w:sz w:val="22"/>
        </w:rPr>
        <w:t>gástrica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reduzir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a absorção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da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vitamina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B12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do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ácido fôlico.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Também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aumenta</w:t>
      </w:r>
      <w:r>
        <w:rPr>
          <w:spacing w:val="-3"/>
          <w:sz w:val="22"/>
        </w:rPr>
        <w:t> </w:t>
      </w:r>
      <w:r>
        <w:rPr>
          <w:w w:val="85"/>
          <w:sz w:val="22"/>
        </w:rPr>
        <w:t>a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excreção urinária de </w:t>
      </w:r>
      <w:r>
        <w:rPr>
          <w:w w:val="90"/>
          <w:sz w:val="21"/>
        </w:rPr>
        <w:t>potássio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tem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efeito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oxidativo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que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pode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depletar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vitamina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C.</w:t>
      </w:r>
    </w:p>
    <w:p>
      <w:pPr>
        <w:spacing w:after="0" w:line="249" w:lineRule="auto"/>
        <w:jc w:val="both"/>
        <w:rPr>
          <w:sz w:val="21"/>
        </w:rPr>
        <w:sectPr>
          <w:pgSz w:w="11910" w:h="16840"/>
          <w:pgMar w:header="0" w:footer="4770" w:top="1020" w:bottom="4960" w:left="141" w:right="141"/>
        </w:sectPr>
      </w:pPr>
    </w:p>
    <w:p>
      <w:pPr>
        <w:spacing w:line="252" w:lineRule="auto" w:before="80"/>
        <w:ind w:left="2557" w:right="1729" w:firstLine="2"/>
        <w:jc w:val="left"/>
        <w:rPr>
          <w:sz w:val="22"/>
        </w:rPr>
      </w:pPr>
      <w:r>
        <w:rPr>
          <w:w w:val="85"/>
          <w:sz w:val="25"/>
        </w:rPr>
        <w:t>Atenolol</w:t>
      </w:r>
      <w:r>
        <w:rPr>
          <w:spacing w:val="-10"/>
          <w:w w:val="85"/>
          <w:sz w:val="25"/>
        </w:rPr>
        <w:t> </w:t>
      </w:r>
      <w:r>
        <w:rPr>
          <w:color w:val="0F0F0F"/>
          <w:w w:val="85"/>
          <w:sz w:val="25"/>
        </w:rPr>
        <w:t>-</w:t>
      </w:r>
      <w:r>
        <w:rPr>
          <w:color w:val="0F0F0F"/>
          <w:spacing w:val="34"/>
          <w:sz w:val="25"/>
        </w:rPr>
        <w:t> </w:t>
      </w:r>
      <w:r>
        <w:rPr>
          <w:w w:val="85"/>
          <w:sz w:val="25"/>
        </w:rPr>
        <w:t>Coenzima Q10,</w:t>
      </w:r>
      <w:r>
        <w:rPr>
          <w:spacing w:val="-5"/>
          <w:w w:val="85"/>
          <w:sz w:val="25"/>
        </w:rPr>
        <w:t> </w:t>
      </w:r>
      <w:r>
        <w:rPr>
          <w:w w:val="85"/>
          <w:sz w:val="25"/>
        </w:rPr>
        <w:t>Magnésio,</w:t>
      </w:r>
      <w:r>
        <w:rPr>
          <w:sz w:val="25"/>
        </w:rPr>
        <w:t> </w:t>
      </w:r>
      <w:r>
        <w:rPr>
          <w:w w:val="85"/>
          <w:sz w:val="25"/>
        </w:rPr>
        <w:t>Potássio, Vitamina D,</w:t>
      </w:r>
      <w:r>
        <w:rPr>
          <w:spacing w:val="-3"/>
          <w:w w:val="85"/>
          <w:sz w:val="25"/>
        </w:rPr>
        <w:t> </w:t>
      </w:r>
      <w:r>
        <w:rPr>
          <w:w w:val="85"/>
          <w:sz w:val="25"/>
        </w:rPr>
        <w:t>Cálcio,</w:t>
      </w:r>
      <w:r>
        <w:rPr>
          <w:spacing w:val="-2"/>
          <w:w w:val="85"/>
          <w:sz w:val="25"/>
        </w:rPr>
        <w:t> </w:t>
      </w:r>
      <w:r>
        <w:rPr>
          <w:w w:val="85"/>
          <w:sz w:val="25"/>
        </w:rPr>
        <w:t>Zinco </w:t>
      </w:r>
      <w:r>
        <w:rPr>
          <w:w w:val="85"/>
          <w:sz w:val="22"/>
        </w:rPr>
        <w:t>Betabloqueador</w:t>
      </w:r>
      <w:r>
        <w:rPr>
          <w:spacing w:val="23"/>
          <w:sz w:val="22"/>
        </w:rPr>
        <w:t> </w:t>
      </w:r>
      <w:r>
        <w:rPr>
          <w:w w:val="85"/>
          <w:sz w:val="22"/>
        </w:rPr>
        <w:t>que</w:t>
      </w:r>
      <w:r>
        <w:rPr>
          <w:spacing w:val="18"/>
          <w:sz w:val="22"/>
        </w:rPr>
        <w:t> </w:t>
      </w:r>
      <w:r>
        <w:rPr>
          <w:w w:val="85"/>
          <w:sz w:val="22"/>
        </w:rPr>
        <w:t>reduz</w:t>
      </w:r>
      <w:r>
        <w:rPr>
          <w:spacing w:val="18"/>
          <w:sz w:val="22"/>
        </w:rPr>
        <w:t> </w:t>
      </w:r>
      <w:r>
        <w:rPr>
          <w:w w:val="85"/>
          <w:sz w:val="22"/>
        </w:rPr>
        <w:t>a</w:t>
      </w:r>
      <w:r>
        <w:rPr>
          <w:spacing w:val="18"/>
          <w:sz w:val="22"/>
        </w:rPr>
        <w:t> </w:t>
      </w:r>
      <w:r>
        <w:rPr>
          <w:w w:val="85"/>
          <w:sz w:val="22"/>
        </w:rPr>
        <w:t>atividade</w:t>
      </w:r>
      <w:r>
        <w:rPr>
          <w:spacing w:val="28"/>
          <w:sz w:val="22"/>
        </w:rPr>
        <w:t> </w:t>
      </w:r>
      <w:r>
        <w:rPr>
          <w:w w:val="85"/>
          <w:sz w:val="22"/>
        </w:rPr>
        <w:t>mitccondrial</w:t>
      </w:r>
      <w:r>
        <w:rPr>
          <w:spacing w:val="35"/>
          <w:sz w:val="22"/>
        </w:rPr>
        <w:t> </w:t>
      </w:r>
      <w:r>
        <w:rPr>
          <w:w w:val="85"/>
          <w:sz w:val="22"/>
        </w:rPr>
        <w:t>e</w:t>
      </w:r>
      <w:r>
        <w:rPr>
          <w:spacing w:val="19"/>
          <w:sz w:val="22"/>
        </w:rPr>
        <w:t> </w:t>
      </w:r>
      <w:r>
        <w:rPr>
          <w:w w:val="85"/>
          <w:sz w:val="22"/>
        </w:rPr>
        <w:t>a</w:t>
      </w:r>
      <w:r>
        <w:rPr>
          <w:spacing w:val="14"/>
          <w:sz w:val="22"/>
        </w:rPr>
        <w:t> </w:t>
      </w:r>
      <w:r>
        <w:rPr>
          <w:w w:val="85"/>
          <w:sz w:val="22"/>
        </w:rPr>
        <w:t>síntese</w:t>
      </w:r>
      <w:r>
        <w:rPr>
          <w:spacing w:val="23"/>
          <w:sz w:val="22"/>
        </w:rPr>
        <w:t> </w:t>
      </w:r>
      <w:r>
        <w:rPr>
          <w:w w:val="85"/>
          <w:sz w:val="22"/>
        </w:rPr>
        <w:t>de</w:t>
      </w:r>
      <w:r>
        <w:rPr>
          <w:spacing w:val="19"/>
          <w:sz w:val="22"/>
        </w:rPr>
        <w:t> </w:t>
      </w:r>
      <w:r>
        <w:rPr>
          <w:w w:val="85"/>
          <w:sz w:val="22"/>
        </w:rPr>
        <w:t>coenzima</w:t>
      </w:r>
      <w:r>
        <w:rPr>
          <w:spacing w:val="34"/>
          <w:sz w:val="22"/>
        </w:rPr>
        <w:t> </w:t>
      </w:r>
      <w:r>
        <w:rPr>
          <w:w w:val="85"/>
          <w:sz w:val="22"/>
        </w:rPr>
        <w:t>Q10. Também</w:t>
      </w:r>
      <w:r>
        <w:rPr>
          <w:spacing w:val="21"/>
          <w:sz w:val="22"/>
        </w:rPr>
        <w:t> </w:t>
      </w:r>
      <w:r>
        <w:rPr>
          <w:w w:val="85"/>
          <w:sz w:val="22"/>
        </w:rPr>
        <w:t>promove</w:t>
      </w:r>
      <w:r>
        <w:rPr>
          <w:spacing w:val="16"/>
          <w:sz w:val="22"/>
        </w:rPr>
        <w:t> </w:t>
      </w:r>
      <w:r>
        <w:rPr>
          <w:w w:val="85"/>
          <w:sz w:val="22"/>
        </w:rPr>
        <w:t>perda</w:t>
      </w:r>
      <w:r>
        <w:rPr>
          <w:spacing w:val="18"/>
          <w:sz w:val="22"/>
        </w:rPr>
        <w:t> </w:t>
      </w:r>
      <w:r>
        <w:rPr>
          <w:w w:val="85"/>
          <w:sz w:val="22"/>
        </w:rPr>
        <w:t>urinária</w:t>
      </w:r>
      <w:r>
        <w:rPr>
          <w:spacing w:val="21"/>
          <w:sz w:val="22"/>
        </w:rPr>
        <w:t> </w:t>
      </w:r>
      <w:r>
        <w:rPr>
          <w:w w:val="85"/>
          <w:sz w:val="22"/>
        </w:rPr>
        <w:t>de</w:t>
      </w:r>
      <w:r>
        <w:rPr>
          <w:sz w:val="22"/>
        </w:rPr>
        <w:t> </w:t>
      </w:r>
      <w:r>
        <w:rPr>
          <w:w w:val="85"/>
          <w:sz w:val="22"/>
        </w:rPr>
        <w:t>magnésio,</w:t>
      </w:r>
      <w:r>
        <w:rPr>
          <w:spacing w:val="15"/>
          <w:sz w:val="22"/>
        </w:rPr>
        <w:t> </w:t>
      </w:r>
      <w:r>
        <w:rPr>
          <w:w w:val="85"/>
          <w:sz w:val="22"/>
        </w:rPr>
        <w:t>potássio</w:t>
      </w:r>
      <w:r>
        <w:rPr>
          <w:spacing w:val="22"/>
          <w:sz w:val="22"/>
        </w:rPr>
        <w:t> </w:t>
      </w:r>
      <w:r>
        <w:rPr>
          <w:w w:val="85"/>
          <w:sz w:val="22"/>
        </w:rPr>
        <w:t>e</w:t>
      </w:r>
      <w:r>
        <w:rPr>
          <w:spacing w:val="12"/>
          <w:sz w:val="22"/>
        </w:rPr>
        <w:t> </w:t>
      </w:r>
      <w:r>
        <w:rPr>
          <w:w w:val="85"/>
          <w:sz w:val="22"/>
        </w:rPr>
        <w:t>zinco.</w:t>
      </w:r>
      <w:r>
        <w:rPr>
          <w:sz w:val="22"/>
        </w:rPr>
        <w:t> </w:t>
      </w:r>
      <w:r>
        <w:rPr>
          <w:w w:val="85"/>
          <w:sz w:val="22"/>
        </w:rPr>
        <w:t>Pode</w:t>
      </w:r>
      <w:r>
        <w:rPr>
          <w:sz w:val="22"/>
        </w:rPr>
        <w:t> </w:t>
      </w:r>
      <w:r>
        <w:rPr>
          <w:w w:val="85"/>
          <w:sz w:val="22"/>
        </w:rPr>
        <w:t>interferir</w:t>
      </w:r>
      <w:r>
        <w:rPr>
          <w:spacing w:val="25"/>
          <w:sz w:val="22"/>
        </w:rPr>
        <w:t> </w:t>
      </w:r>
      <w:r>
        <w:rPr>
          <w:w w:val="85"/>
          <w:sz w:val="22"/>
        </w:rPr>
        <w:t>na </w:t>
      </w:r>
      <w:r>
        <w:rPr>
          <w:w w:val="80"/>
          <w:sz w:val="22"/>
        </w:rPr>
        <w:t>homeostase</w:t>
      </w:r>
      <w:r>
        <w:rPr>
          <w:spacing w:val="7"/>
          <w:sz w:val="22"/>
        </w:rPr>
        <w:t> </w:t>
      </w:r>
      <w:r>
        <w:rPr>
          <w:w w:val="80"/>
          <w:sz w:val="22"/>
        </w:rPr>
        <w:t>de</w:t>
      </w:r>
      <w:r>
        <w:rPr>
          <w:spacing w:val="2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6"/>
          <w:sz w:val="22"/>
        </w:rPr>
        <w:t> </w:t>
      </w:r>
      <w:r>
        <w:rPr>
          <w:w w:val="80"/>
          <w:sz w:val="22"/>
        </w:rPr>
        <w:t>D</w:t>
      </w:r>
      <w:r>
        <w:rPr>
          <w:spacing w:val="-7"/>
          <w:sz w:val="22"/>
        </w:rPr>
        <w:t> </w:t>
      </w:r>
      <w:r>
        <w:rPr>
          <w:w w:val="80"/>
          <w:sz w:val="22"/>
        </w:rPr>
        <w:t>e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cãlcio</w:t>
      </w:r>
      <w:r>
        <w:rPr>
          <w:spacing w:val="-1"/>
          <w:sz w:val="22"/>
        </w:rPr>
        <w:t> </w:t>
      </w:r>
      <w:r>
        <w:rPr>
          <w:w w:val="80"/>
          <w:sz w:val="22"/>
        </w:rPr>
        <w:t>por</w:t>
      </w:r>
      <w:r>
        <w:rPr>
          <w:spacing w:val="-5"/>
          <w:sz w:val="22"/>
        </w:rPr>
        <w:t> </w:t>
      </w:r>
      <w:r>
        <w:rPr>
          <w:w w:val="80"/>
          <w:sz w:val="22"/>
        </w:rPr>
        <w:t>alteração</w:t>
      </w:r>
      <w:r>
        <w:rPr>
          <w:sz w:val="22"/>
        </w:rPr>
        <w:t> </w:t>
      </w:r>
      <w:r>
        <w:rPr>
          <w:w w:val="80"/>
          <w:sz w:val="22"/>
        </w:rPr>
        <w:t>na</w:t>
      </w:r>
      <w:r>
        <w:rPr>
          <w:spacing w:val="-11"/>
          <w:sz w:val="22"/>
        </w:rPr>
        <w:t> </w:t>
      </w:r>
      <w:r>
        <w:rPr>
          <w:w w:val="80"/>
          <w:sz w:val="22"/>
        </w:rPr>
        <w:t>perfusão</w:t>
      </w:r>
      <w:r>
        <w:rPr>
          <w:spacing w:val="4"/>
          <w:sz w:val="22"/>
        </w:rPr>
        <w:t> </w:t>
      </w:r>
      <w:r>
        <w:rPr>
          <w:w w:val="80"/>
          <w:sz w:val="22"/>
        </w:rPr>
        <w:t>renal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e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na</w:t>
      </w:r>
      <w:r>
        <w:rPr>
          <w:spacing w:val="-8"/>
          <w:w w:val="80"/>
          <w:sz w:val="22"/>
        </w:rPr>
        <w:t> </w:t>
      </w:r>
      <w:r>
        <w:rPr>
          <w:w w:val="80"/>
          <w:sz w:val="22"/>
        </w:rPr>
        <w:t>função</w:t>
      </w:r>
      <w:r>
        <w:rPr>
          <w:spacing w:val="-9"/>
          <w:sz w:val="22"/>
        </w:rPr>
        <w:t> </w:t>
      </w:r>
      <w:r>
        <w:rPr>
          <w:spacing w:val="-2"/>
          <w:w w:val="80"/>
          <w:sz w:val="22"/>
        </w:rPr>
        <w:t>hepótica.</w:t>
      </w:r>
    </w:p>
    <w:p>
      <w:pPr>
        <w:pStyle w:val="BodyText"/>
        <w:spacing w:before="5"/>
      </w:pPr>
    </w:p>
    <w:p>
      <w:pPr>
        <w:pStyle w:val="Heading5"/>
        <w:spacing w:line="305" w:lineRule="exact"/>
        <w:ind w:left="2553"/>
        <w:jc w:val="both"/>
      </w:pPr>
      <w:r>
        <w:rPr>
          <w:w w:val="75"/>
        </w:rPr>
        <w:t>Bisoprolol</w:t>
      </w:r>
      <w:r>
        <w:rPr>
          <w:spacing w:val="-9"/>
        </w:rPr>
        <w:t> </w:t>
      </w:r>
      <w:r>
        <w:rPr>
          <w:color w:val="0F0F0F"/>
          <w:w w:val="75"/>
        </w:rPr>
        <w:t>-</w:t>
      </w:r>
      <w:r>
        <w:rPr>
          <w:color w:val="0F0F0F"/>
          <w:spacing w:val="36"/>
        </w:rPr>
        <w:t> </w:t>
      </w:r>
      <w:r>
        <w:rPr>
          <w:w w:val="75"/>
        </w:rPr>
        <w:t>Coenzima</w:t>
      </w:r>
      <w:r>
        <w:rPr>
          <w:spacing w:val="18"/>
        </w:rPr>
        <w:t> </w:t>
      </w:r>
      <w:r>
        <w:rPr>
          <w:w w:val="75"/>
        </w:rPr>
        <w:t>Q10,</w:t>
      </w:r>
      <w:r>
        <w:rPr>
          <w:spacing w:val="8"/>
        </w:rPr>
        <w:t> </w:t>
      </w:r>
      <w:r>
        <w:rPr>
          <w:w w:val="75"/>
        </w:rPr>
        <w:t>Vitamina</w:t>
      </w:r>
      <w:r>
        <w:rPr>
          <w:spacing w:val="-2"/>
        </w:rPr>
        <w:t> </w:t>
      </w:r>
      <w:r>
        <w:rPr>
          <w:w w:val="75"/>
        </w:rPr>
        <w:t>D,</w:t>
      </w:r>
      <w:r>
        <w:rPr>
          <w:spacing w:val="-12"/>
        </w:rPr>
        <w:t> </w:t>
      </w:r>
      <w:r>
        <w:rPr>
          <w:spacing w:val="-2"/>
          <w:w w:val="75"/>
        </w:rPr>
        <w:t>Magnésio</w:t>
      </w:r>
    </w:p>
    <w:p>
      <w:pPr>
        <w:pStyle w:val="Heading7"/>
        <w:spacing w:line="216" w:lineRule="auto" w:before="18"/>
        <w:ind w:left="2556" w:right="1928" w:firstLine="9"/>
        <w:jc w:val="both"/>
      </w:pPr>
      <w:r>
        <w:rPr>
          <w:w w:val="80"/>
        </w:rPr>
        <w:t>Assim</w:t>
      </w:r>
      <w:r>
        <w:rPr>
          <w:w w:val="80"/>
        </w:rPr>
        <w:t> como</w:t>
      </w:r>
      <w:r>
        <w:rPr>
          <w:w w:val="80"/>
        </w:rPr>
        <w:t> outros</w:t>
      </w:r>
      <w:r>
        <w:rPr>
          <w:w w:val="80"/>
        </w:rPr>
        <w:t> betabloqueadores,</w:t>
      </w:r>
      <w:r>
        <w:rPr>
          <w:w w:val="80"/>
        </w:rPr>
        <w:t> reduz</w:t>
      </w:r>
      <w:r>
        <w:rPr>
          <w:spacing w:val="-1"/>
        </w:rPr>
        <w:t> </w:t>
      </w:r>
      <w:r>
        <w:rPr>
          <w:w w:val="80"/>
        </w:rPr>
        <w:t>a</w:t>
      </w:r>
      <w:r>
        <w:rPr>
          <w:w w:val="80"/>
        </w:rPr>
        <w:t> produção</w:t>
      </w:r>
      <w:r>
        <w:rPr/>
        <w:t> </w:t>
      </w:r>
      <w:r>
        <w:rPr>
          <w:w w:val="80"/>
        </w:rPr>
        <w:t>de</w:t>
      </w:r>
      <w:r>
        <w:rPr>
          <w:w w:val="80"/>
        </w:rPr>
        <w:t> energia</w:t>
      </w:r>
      <w:r>
        <w:rPr>
          <w:w w:val="80"/>
        </w:rPr>
        <w:t> celular</w:t>
      </w:r>
      <w:r>
        <w:rPr>
          <w:spacing w:val="-1"/>
        </w:rPr>
        <w:t> </w:t>
      </w:r>
      <w:r>
        <w:rPr>
          <w:w w:val="80"/>
        </w:rPr>
        <w:t>e</w:t>
      </w:r>
      <w:r>
        <w:rPr>
          <w:w w:val="80"/>
        </w:rPr>
        <w:t> </w:t>
      </w:r>
      <w:r>
        <w:rPr>
          <w:color w:val="0C0C0C"/>
          <w:w w:val="80"/>
        </w:rPr>
        <w:t>a </w:t>
      </w:r>
      <w:r>
        <w:rPr>
          <w:w w:val="70"/>
        </w:rPr>
        <w:t>disponibilidade</w:t>
      </w:r>
      <w:r>
        <w:rPr>
          <w:spacing w:val="-18"/>
        </w:rPr>
        <w:t> </w:t>
      </w:r>
      <w:r>
        <w:rPr>
          <w:w w:val="70"/>
        </w:rPr>
        <w:t>de</w:t>
      </w:r>
      <w:r>
        <w:rPr>
          <w:spacing w:val="-17"/>
        </w:rPr>
        <w:t> </w:t>
      </w:r>
      <w:r>
        <w:rPr>
          <w:w w:val="70"/>
        </w:rPr>
        <w:t>coenzima</w:t>
      </w:r>
      <w:r>
        <w:rPr>
          <w:spacing w:val="-3"/>
        </w:rPr>
        <w:t> </w:t>
      </w:r>
      <w:r>
        <w:rPr>
          <w:w w:val="70"/>
        </w:rPr>
        <w:t>QJ0,</w:t>
      </w:r>
      <w:r>
        <w:rPr>
          <w:spacing w:val="-7"/>
        </w:rPr>
        <w:t> </w:t>
      </w:r>
      <w:r>
        <w:rPr>
          <w:w w:val="70"/>
        </w:rPr>
        <w:t>essencial</w:t>
      </w:r>
      <w:r>
        <w:rPr>
          <w:spacing w:val="-1"/>
        </w:rPr>
        <w:t> </w:t>
      </w:r>
      <w:r>
        <w:rPr>
          <w:w w:val="70"/>
        </w:rPr>
        <w:t>para</w:t>
      </w:r>
      <w:r>
        <w:rPr>
          <w:spacing w:val="-5"/>
        </w:rPr>
        <w:t> </w:t>
      </w:r>
      <w:r>
        <w:rPr>
          <w:w w:val="70"/>
        </w:rPr>
        <w:t>a</w:t>
      </w:r>
      <w:r>
        <w:rPr>
          <w:spacing w:val="-17"/>
        </w:rPr>
        <w:t> </w:t>
      </w:r>
      <w:r>
        <w:rPr>
          <w:w w:val="70"/>
        </w:rPr>
        <w:t>cadeia</w:t>
      </w:r>
      <w:r>
        <w:rPr/>
        <w:t> </w:t>
      </w:r>
      <w:r>
        <w:rPr>
          <w:w w:val="70"/>
        </w:rPr>
        <w:t>respiratória</w:t>
      </w:r>
      <w:r>
        <w:rPr/>
        <w:t> </w:t>
      </w:r>
      <w:r>
        <w:rPr>
          <w:w w:val="70"/>
        </w:rPr>
        <w:t>mitocondrial.</w:t>
      </w:r>
      <w:r>
        <w:rPr/>
        <w:t> </w:t>
      </w:r>
      <w:r>
        <w:rPr>
          <w:w w:val="70"/>
        </w:rPr>
        <w:t>Pode </w:t>
      </w:r>
      <w:r>
        <w:rPr>
          <w:spacing w:val="-2"/>
          <w:w w:val="75"/>
        </w:rPr>
        <w:t>impactar</w:t>
      </w:r>
      <w:r>
        <w:rPr>
          <w:spacing w:val="-16"/>
        </w:rPr>
        <w:t> </w:t>
      </w:r>
      <w:r>
        <w:rPr>
          <w:spacing w:val="-2"/>
          <w:w w:val="75"/>
        </w:rPr>
        <w:t>a</w:t>
      </w:r>
      <w:r>
        <w:rPr>
          <w:spacing w:val="-15"/>
        </w:rPr>
        <w:t> </w:t>
      </w:r>
      <w:r>
        <w:rPr>
          <w:spacing w:val="-2"/>
          <w:w w:val="75"/>
        </w:rPr>
        <w:t>absorção</w:t>
      </w:r>
      <w:r>
        <w:rPr>
          <w:spacing w:val="-12"/>
        </w:rPr>
        <w:t> </w:t>
      </w:r>
      <w:r>
        <w:rPr>
          <w:spacing w:val="-2"/>
          <w:w w:val="75"/>
        </w:rPr>
        <w:t>de</w:t>
      </w:r>
      <w:r>
        <w:rPr>
          <w:spacing w:val="-16"/>
        </w:rPr>
        <w:t> </w:t>
      </w:r>
      <w:r>
        <w:rPr>
          <w:spacing w:val="-2"/>
          <w:w w:val="75"/>
        </w:rPr>
        <w:t>vitamina</w:t>
      </w:r>
      <w:r>
        <w:rPr>
          <w:spacing w:val="-12"/>
        </w:rPr>
        <w:t> </w:t>
      </w:r>
      <w:r>
        <w:rPr>
          <w:spacing w:val="-2"/>
          <w:w w:val="75"/>
        </w:rPr>
        <w:t>D</w:t>
      </w:r>
      <w:r>
        <w:rPr>
          <w:spacing w:val="-16"/>
        </w:rPr>
        <w:t> </w:t>
      </w:r>
      <w:r>
        <w:rPr>
          <w:color w:val="1D1D1D"/>
          <w:spacing w:val="-2"/>
          <w:w w:val="75"/>
        </w:rPr>
        <w:t>e</w:t>
      </w:r>
      <w:r>
        <w:rPr>
          <w:color w:val="1D1D1D"/>
          <w:spacing w:val="-15"/>
        </w:rPr>
        <w:t> </w:t>
      </w:r>
      <w:r>
        <w:rPr>
          <w:spacing w:val="-2"/>
          <w:w w:val="75"/>
        </w:rPr>
        <w:t>induzir</w:t>
      </w:r>
      <w:r>
        <w:rPr>
          <w:spacing w:val="-12"/>
        </w:rPr>
        <w:t> </w:t>
      </w:r>
      <w:r>
        <w:rPr>
          <w:spacing w:val="-2"/>
          <w:w w:val="75"/>
        </w:rPr>
        <w:t>à</w:t>
      </w:r>
      <w:r>
        <w:rPr>
          <w:spacing w:val="-16"/>
        </w:rPr>
        <w:t> </w:t>
      </w:r>
      <w:r>
        <w:rPr>
          <w:spacing w:val="-2"/>
          <w:w w:val="75"/>
        </w:rPr>
        <w:t>perda</w:t>
      </w:r>
      <w:r>
        <w:rPr>
          <w:spacing w:val="-13"/>
        </w:rPr>
        <w:t> </w:t>
      </w:r>
      <w:r>
        <w:rPr>
          <w:spacing w:val="-2"/>
          <w:w w:val="75"/>
        </w:rPr>
        <w:t>de</w:t>
      </w:r>
      <w:r>
        <w:rPr>
          <w:spacing w:val="-15"/>
        </w:rPr>
        <w:t> </w:t>
      </w:r>
      <w:r>
        <w:rPr>
          <w:spacing w:val="-2"/>
          <w:w w:val="75"/>
        </w:rPr>
        <w:t>magnésio</w:t>
      </w:r>
      <w:r>
        <w:rPr>
          <w:spacing w:val="-5"/>
        </w:rPr>
        <w:t> </w:t>
      </w:r>
      <w:r>
        <w:rPr>
          <w:spacing w:val="-2"/>
          <w:w w:val="75"/>
        </w:rPr>
        <w:t>por</w:t>
      </w:r>
      <w:r>
        <w:rPr>
          <w:spacing w:val="-4"/>
        </w:rPr>
        <w:t> </w:t>
      </w:r>
      <w:r>
        <w:rPr>
          <w:spacing w:val="-2"/>
          <w:w w:val="75"/>
        </w:rPr>
        <w:t>vias</w:t>
      </w:r>
      <w:r>
        <w:rPr>
          <w:spacing w:val="-13"/>
        </w:rPr>
        <w:t> </w:t>
      </w:r>
      <w:r>
        <w:rPr>
          <w:spacing w:val="-2"/>
          <w:w w:val="75"/>
        </w:rPr>
        <w:t>urinârias,</w:t>
      </w:r>
      <w:r>
        <w:rPr>
          <w:spacing w:val="-1"/>
        </w:rPr>
        <w:t> </w:t>
      </w:r>
      <w:r>
        <w:rPr>
          <w:spacing w:val="-2"/>
          <w:w w:val="75"/>
        </w:rPr>
        <w:t>o </w:t>
      </w:r>
      <w:r>
        <w:rPr>
          <w:w w:val="75"/>
        </w:rPr>
        <w:t>que agrada</w:t>
      </w:r>
      <w:r>
        <w:rPr>
          <w:spacing w:val="-17"/>
        </w:rPr>
        <w:t> </w:t>
      </w:r>
      <w:r>
        <w:rPr>
          <w:w w:val="75"/>
        </w:rPr>
        <w:t>a</w:t>
      </w:r>
      <w:r>
        <w:rPr>
          <w:spacing w:val="-1"/>
          <w:w w:val="75"/>
        </w:rPr>
        <w:t> </w:t>
      </w:r>
      <w:r>
        <w:rPr>
          <w:w w:val="75"/>
        </w:rPr>
        <w:t>fadiga</w:t>
      </w:r>
      <w:r>
        <w:rPr>
          <w:spacing w:val="-14"/>
        </w:rPr>
        <w:t> </w:t>
      </w:r>
      <w:r>
        <w:rPr>
          <w:w w:val="75"/>
        </w:rPr>
        <w:t>e</w:t>
      </w:r>
      <w:r>
        <w:rPr>
          <w:spacing w:val="-6"/>
          <w:w w:val="75"/>
        </w:rPr>
        <w:t> </w:t>
      </w:r>
      <w:r>
        <w:rPr>
          <w:w w:val="75"/>
        </w:rPr>
        <w:t>o</w:t>
      </w:r>
      <w:r>
        <w:rPr>
          <w:spacing w:val="-7"/>
          <w:w w:val="75"/>
        </w:rPr>
        <w:t> </w:t>
      </w:r>
      <w:r>
        <w:rPr>
          <w:w w:val="75"/>
        </w:rPr>
        <w:t>risco</w:t>
      </w:r>
      <w:r>
        <w:rPr>
          <w:spacing w:val="-13"/>
        </w:rPr>
        <w:t> </w:t>
      </w:r>
      <w:r>
        <w:rPr>
          <w:w w:val="75"/>
        </w:rPr>
        <w:t>de</w:t>
      </w:r>
      <w:r>
        <w:rPr>
          <w:spacing w:val="-6"/>
          <w:w w:val="75"/>
        </w:rPr>
        <w:t> </w:t>
      </w:r>
      <w:r>
        <w:rPr>
          <w:w w:val="75"/>
        </w:rPr>
        <w:t>arritmias.</w:t>
      </w:r>
    </w:p>
    <w:p>
      <w:pPr>
        <w:pStyle w:val="BodyText"/>
        <w:spacing w:before="16"/>
        <w:rPr>
          <w:sz w:val="25"/>
        </w:rPr>
      </w:pPr>
    </w:p>
    <w:p>
      <w:pPr>
        <w:spacing w:before="0"/>
        <w:ind w:left="2554" w:right="0" w:firstLine="0"/>
        <w:jc w:val="both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Bromocriptina</w:t>
      </w:r>
      <w:r>
        <w:rPr>
          <w:rFonts w:ascii="Calibri" w:hAnsi="Calibri"/>
          <w:spacing w:val="-6"/>
          <w:sz w:val="23"/>
        </w:rPr>
        <w:t> </w:t>
      </w:r>
      <w:r>
        <w:rPr>
          <w:rFonts w:ascii="Calibri" w:hAnsi="Calibri"/>
          <w:sz w:val="23"/>
        </w:rPr>
        <w:t>-</w:t>
      </w:r>
      <w:r>
        <w:rPr>
          <w:rFonts w:ascii="Calibri" w:hAnsi="Calibri"/>
          <w:spacing w:val="24"/>
          <w:sz w:val="23"/>
        </w:rPr>
        <w:t> </w:t>
      </w:r>
      <w:r>
        <w:rPr>
          <w:rFonts w:ascii="Calibri" w:hAnsi="Calibri"/>
          <w:sz w:val="23"/>
        </w:rPr>
        <w:t>Vitamina</w:t>
      </w:r>
      <w:r>
        <w:rPr>
          <w:rFonts w:ascii="Calibri" w:hAnsi="Calibri"/>
          <w:spacing w:val="-13"/>
          <w:sz w:val="23"/>
        </w:rPr>
        <w:t> </w:t>
      </w:r>
      <w:r>
        <w:rPr>
          <w:rFonts w:ascii="Calibri" w:hAnsi="Calibri"/>
          <w:sz w:val="23"/>
        </w:rPr>
        <w:t>B6,</w:t>
      </w:r>
      <w:r>
        <w:rPr>
          <w:rFonts w:ascii="Calibri" w:hAnsi="Calibri"/>
          <w:spacing w:val="-11"/>
          <w:sz w:val="23"/>
        </w:rPr>
        <w:t> </w:t>
      </w:r>
      <w:r>
        <w:rPr>
          <w:rFonts w:ascii="Calibri" w:hAnsi="Calibri"/>
          <w:sz w:val="23"/>
        </w:rPr>
        <w:t>5/lagnésio,</w:t>
      </w:r>
      <w:r>
        <w:rPr>
          <w:rFonts w:ascii="Calibri" w:hAnsi="Calibri"/>
          <w:spacing w:val="-7"/>
          <w:sz w:val="23"/>
        </w:rPr>
        <w:t> </w:t>
      </w:r>
      <w:r>
        <w:rPr>
          <w:rFonts w:ascii="Calibri" w:hAnsi="Calibri"/>
          <w:spacing w:val="-2"/>
          <w:sz w:val="23"/>
        </w:rPr>
        <w:t>Zinco</w:t>
      </w:r>
    </w:p>
    <w:p>
      <w:pPr>
        <w:pStyle w:val="BodyText"/>
        <w:spacing w:line="232" w:lineRule="auto" w:before="23"/>
        <w:ind w:left="2562" w:right="1921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A</w:t>
      </w:r>
      <w:r>
        <w:rPr>
          <w:rFonts w:ascii="Calibri" w:hAnsi="Calibri"/>
          <w:w w:val="90"/>
        </w:rPr>
        <w:t> bromocriptina, um</w:t>
      </w:r>
      <w:r>
        <w:rPr>
          <w:rFonts w:ascii="Calibri" w:hAnsi="Calibri"/>
          <w:w w:val="90"/>
        </w:rPr>
        <w:t> agonista</w:t>
      </w:r>
      <w:r>
        <w:rPr>
          <w:rFonts w:ascii="Calibri" w:hAnsi="Calibri"/>
          <w:w w:val="90"/>
        </w:rPr>
        <w:t> dopaninérgico</w:t>
      </w:r>
      <w:r>
        <w:rPr>
          <w:rFonts w:ascii="Calibri" w:hAnsi="Calibri"/>
          <w:w w:val="90"/>
        </w:rPr>
        <w:t> usado no tratamento</w:t>
      </w:r>
      <w:r>
        <w:rPr>
          <w:rFonts w:ascii="Calibri" w:hAnsi="Calibri"/>
          <w:w w:val="90"/>
        </w:rPr>
        <w:t> de</w:t>
      </w:r>
      <w:r>
        <w:rPr>
          <w:rFonts w:ascii="Calibri" w:hAnsi="Calibri"/>
          <w:w w:val="90"/>
        </w:rPr>
        <w:t> distúrbios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como Parkinson</w:t>
      </w:r>
      <w:r>
        <w:rPr>
          <w:rFonts w:ascii="Calibri" w:hAnsi="Calibri"/>
          <w:spacing w:val="13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hipergrolactinemia,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interfere na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disponibilidade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de vitamina B6 ao competir </w:t>
      </w:r>
      <w:r>
        <w:rPr>
          <w:rFonts w:ascii="Calibri" w:hAnsi="Calibri"/>
          <w:spacing w:val="-8"/>
        </w:rPr>
        <w:t>com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essa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vitamina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na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convefsão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  <w:spacing w:val="-8"/>
        </w:rPr>
        <w:t>de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L-dopa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8"/>
        </w:rPr>
        <w:t>em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dopan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ina.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Essa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competição</w:t>
      </w:r>
      <w:r>
        <w:rPr>
          <w:rFonts w:ascii="Calibri" w:hAnsi="Calibri"/>
          <w:spacing w:val="6"/>
        </w:rPr>
        <w:t> </w:t>
      </w:r>
      <w:r>
        <w:rPr>
          <w:rFonts w:ascii="Calibri" w:hAnsi="Calibri"/>
          <w:spacing w:val="-8"/>
        </w:rPr>
        <w:t>pode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l8var 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uma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depleçáo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funcional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de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B6,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prejudicando</w:t>
      </w:r>
      <w:r>
        <w:rPr>
          <w:rFonts w:ascii="Calibri" w:hAnsi="Calibri"/>
          <w:spacing w:val="19"/>
        </w:rPr>
        <w:t> </w:t>
      </w:r>
      <w:r>
        <w:rPr>
          <w:rFonts w:ascii="Calibri" w:hAnsi="Calibri"/>
          <w:spacing w:val="-8"/>
        </w:rPr>
        <w:t>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síntese</w:t>
      </w:r>
      <w:r>
        <w:rPr>
          <w:rFonts w:ascii="Calibri" w:hAnsi="Calibri"/>
          <w:spacing w:val="9"/>
        </w:rPr>
        <w:t> </w:t>
      </w:r>
      <w:r>
        <w:rPr>
          <w:rFonts w:ascii="Calibri" w:hAnsi="Calibri"/>
          <w:spacing w:val="-8"/>
        </w:rPr>
        <w:t>de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neurotransmissores.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Além </w:t>
      </w:r>
      <w:r>
        <w:rPr>
          <w:rFonts w:ascii="Calibri" w:hAnsi="Calibri"/>
          <w:spacing w:val="-4"/>
        </w:rPr>
        <w:t>üisso,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color w:val="1C1C1C"/>
          <w:spacing w:val="-4"/>
        </w:rPr>
        <w:t>a</w:t>
      </w:r>
      <w:r>
        <w:rPr>
          <w:rFonts w:ascii="Calibri" w:hAnsi="Calibri"/>
          <w:color w:val="1C1C1C"/>
          <w:spacing w:val="-8"/>
        </w:rPr>
        <w:t> </w:t>
      </w:r>
      <w:r>
        <w:rPr>
          <w:rFonts w:ascii="Calibri" w:hAnsi="Calibri"/>
          <w:spacing w:val="-4"/>
        </w:rPr>
        <w:t>bromocriptina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pode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interferir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na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absorção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intestinal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de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magnésio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zinco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ou </w:t>
      </w:r>
      <w:r>
        <w:rPr>
          <w:rFonts w:ascii="Calibri" w:hAnsi="Calibri"/>
          <w:w w:val="90"/>
        </w:rPr>
        <w:t>aumentar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sua</w:t>
      </w:r>
      <w:r>
        <w:rPr>
          <w:rFonts w:ascii="Calibri" w:hAnsi="Calibri"/>
          <w:spacing w:val="-9"/>
          <w:w w:val="90"/>
        </w:rPr>
        <w:t> </w:t>
      </w:r>
      <w:r>
        <w:rPr>
          <w:rFonts w:ascii="Calibri" w:hAnsi="Calibri"/>
          <w:w w:val="90"/>
        </w:rPr>
        <w:t>excreçáo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urinória,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que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afeta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15"/>
          <w:w w:val="90"/>
        </w:rPr>
        <w:t> </w:t>
      </w:r>
      <w:r>
        <w:rPr>
          <w:rFonts w:ascii="Calibri" w:hAnsi="Calibri"/>
          <w:w w:val="90"/>
        </w:rPr>
        <w:t>funçáo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neuromuscular,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imune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endócrina.</w:t>
      </w:r>
    </w:p>
    <w:p>
      <w:pPr>
        <w:pStyle w:val="BodyText"/>
        <w:spacing w:before="2"/>
        <w:rPr>
          <w:rFonts w:ascii="Calibri"/>
        </w:rPr>
      </w:pPr>
    </w:p>
    <w:p>
      <w:pPr>
        <w:pStyle w:val="Heading7"/>
        <w:ind w:left="2560"/>
        <w:jc w:val="both"/>
      </w:pPr>
      <w:r>
        <w:rPr>
          <w:w w:val="80"/>
        </w:rPr>
        <w:t>Carbamazepina</w:t>
      </w:r>
      <w:r>
        <w:rPr>
          <w:spacing w:val="28"/>
        </w:rPr>
        <w:t> </w:t>
      </w:r>
      <w:r>
        <w:rPr>
          <w:color w:val="111111"/>
          <w:w w:val="80"/>
        </w:rPr>
        <w:t>-</w:t>
      </w:r>
      <w:r>
        <w:rPr>
          <w:color w:val="111111"/>
          <w:spacing w:val="67"/>
        </w:rPr>
        <w:t> </w:t>
      </w:r>
      <w:r>
        <w:rPr>
          <w:w w:val="80"/>
        </w:rPr>
        <w:t>Vitamina</w:t>
      </w:r>
      <w:r>
        <w:rPr>
          <w:spacing w:val="13"/>
        </w:rPr>
        <w:t> </w:t>
      </w:r>
      <w:r>
        <w:rPr>
          <w:w w:val="80"/>
        </w:rPr>
        <w:t>D,</w:t>
      </w:r>
      <w:r>
        <w:rPr>
          <w:spacing w:val="-10"/>
        </w:rPr>
        <w:t> </w:t>
      </w:r>
      <w:r>
        <w:rPr>
          <w:w w:val="80"/>
        </w:rPr>
        <w:t>Cálcio,</w:t>
      </w:r>
      <w:r>
        <w:rPr>
          <w:spacing w:val="5"/>
        </w:rPr>
        <w:t> </w:t>
      </w:r>
      <w:r>
        <w:rPr>
          <w:w w:val="80"/>
        </w:rPr>
        <w:t>Vitamina</w:t>
      </w:r>
      <w:r>
        <w:rPr>
          <w:spacing w:val="14"/>
        </w:rPr>
        <w:t> </w:t>
      </w:r>
      <w:r>
        <w:rPr>
          <w:w w:val="80"/>
        </w:rPr>
        <w:t>B12,</w:t>
      </w:r>
      <w:r>
        <w:rPr>
          <w:spacing w:val="10"/>
        </w:rPr>
        <w:t> </w:t>
      </w:r>
      <w:r>
        <w:rPr>
          <w:w w:val="80"/>
        </w:rPr>
        <w:t>Ácido</w:t>
      </w:r>
      <w:r>
        <w:rPr>
          <w:spacing w:val="-5"/>
        </w:rPr>
        <w:t> </w:t>
      </w:r>
      <w:r>
        <w:rPr>
          <w:spacing w:val="-2"/>
          <w:w w:val="80"/>
        </w:rPr>
        <w:t>Fólico</w:t>
      </w:r>
    </w:p>
    <w:p>
      <w:pPr>
        <w:spacing w:line="249" w:lineRule="auto" w:before="22"/>
        <w:ind w:left="2573" w:right="1926" w:firstLine="0"/>
        <w:jc w:val="both"/>
        <w:rPr>
          <w:sz w:val="22"/>
        </w:rPr>
      </w:pPr>
      <w:r>
        <w:rPr>
          <w:w w:val="85"/>
          <w:sz w:val="22"/>
        </w:rPr>
        <w:t>A</w:t>
      </w:r>
      <w:r>
        <w:rPr>
          <w:w w:val="85"/>
          <w:sz w:val="22"/>
        </w:rPr>
        <w:t> carbamazepina,</w:t>
      </w:r>
      <w:r>
        <w:rPr>
          <w:w w:val="85"/>
          <w:sz w:val="22"/>
        </w:rPr>
        <w:t> um</w:t>
      </w:r>
      <w:r>
        <w:rPr>
          <w:w w:val="85"/>
          <w:sz w:val="22"/>
        </w:rPr>
        <w:t> anticonvulsivante</w:t>
      </w:r>
      <w:r>
        <w:rPr>
          <w:w w:val="85"/>
          <w:sz w:val="22"/>
        </w:rPr>
        <w:t> indutor</w:t>
      </w:r>
      <w:r>
        <w:rPr>
          <w:w w:val="85"/>
          <w:sz w:val="22"/>
        </w:rPr>
        <w:t> enzimático,</w:t>
      </w:r>
      <w:r>
        <w:rPr>
          <w:sz w:val="22"/>
        </w:rPr>
        <w:t> </w:t>
      </w:r>
      <w:r>
        <w:rPr>
          <w:w w:val="85"/>
          <w:sz w:val="22"/>
        </w:rPr>
        <w:t>acelera</w:t>
      </w:r>
      <w:r>
        <w:rPr>
          <w:w w:val="85"/>
          <w:sz w:val="22"/>
        </w:rPr>
        <w:t> o</w:t>
      </w:r>
      <w:r>
        <w:rPr>
          <w:w w:val="85"/>
          <w:sz w:val="22"/>
        </w:rPr>
        <w:t> metabolismo </w:t>
      </w:r>
      <w:r>
        <w:rPr>
          <w:w w:val="95"/>
          <w:sz w:val="22"/>
        </w:rPr>
        <w:t>hepático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vitamina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D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e,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indiretamente,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reduz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absorção</w:t>
      </w:r>
      <w:r>
        <w:rPr>
          <w:spacing w:val="-13"/>
          <w:w w:val="95"/>
          <w:sz w:val="22"/>
        </w:rPr>
        <w:t> </w:t>
      </w:r>
      <w:r>
        <w:rPr>
          <w:w w:val="95"/>
          <w:sz w:val="22"/>
        </w:rPr>
        <w:t>intestinal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-12"/>
          <w:w w:val="95"/>
          <w:sz w:val="22"/>
        </w:rPr>
        <w:t> </w:t>
      </w:r>
      <w:r>
        <w:rPr>
          <w:w w:val="95"/>
          <w:sz w:val="22"/>
        </w:rPr>
        <w:t>cãlcio, </w:t>
      </w:r>
      <w:r>
        <w:rPr>
          <w:w w:val="90"/>
          <w:sz w:val="21"/>
        </w:rPr>
        <w:t>predispondo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à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osleopenia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osteoporose.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TdMôém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interfefe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no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metabolism0</w:t>
      </w:r>
      <w:r>
        <w:rPr>
          <w:w w:val="90"/>
          <w:sz w:val="21"/>
        </w:rPr>
        <w:t> do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ácido </w:t>
      </w:r>
      <w:r>
        <w:rPr>
          <w:spacing w:val="-2"/>
          <w:w w:val="85"/>
          <w:sz w:val="22"/>
        </w:rPr>
        <w:t>fôlico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e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da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vitamina</w:t>
      </w:r>
      <w:r>
        <w:rPr>
          <w:spacing w:val="-9"/>
          <w:sz w:val="22"/>
        </w:rPr>
        <w:t> </w:t>
      </w:r>
      <w:r>
        <w:rPr>
          <w:spacing w:val="-2"/>
          <w:w w:val="85"/>
          <w:sz w:val="22"/>
        </w:rPr>
        <w:t>B12,</w:t>
      </w:r>
      <w:r>
        <w:rPr>
          <w:spacing w:val="-2"/>
          <w:sz w:val="22"/>
        </w:rPr>
        <w:t> </w:t>
      </w:r>
      <w:r>
        <w:rPr>
          <w:spacing w:val="-2"/>
          <w:w w:val="85"/>
          <w:sz w:val="22"/>
        </w:rPr>
        <w:t>comprometendo</w:t>
      </w:r>
      <w:r>
        <w:rPr>
          <w:spacing w:val="18"/>
          <w:sz w:val="22"/>
        </w:rPr>
        <w:t> </w:t>
      </w:r>
      <w:r>
        <w:rPr>
          <w:spacing w:val="-2"/>
          <w:w w:val="85"/>
          <w:sz w:val="22"/>
        </w:rPr>
        <w:t>a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síntese</w:t>
      </w:r>
      <w:r>
        <w:rPr>
          <w:spacing w:val="-4"/>
          <w:sz w:val="22"/>
        </w:rPr>
        <w:t> </w:t>
      </w:r>
      <w:r>
        <w:rPr>
          <w:spacing w:val="-2"/>
          <w:w w:val="85"/>
          <w:sz w:val="22"/>
        </w:rPr>
        <w:t>de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DNA</w:t>
      </w:r>
      <w:r>
        <w:rPr>
          <w:spacing w:val="-7"/>
          <w:sz w:val="22"/>
        </w:rPr>
        <w:t> </w:t>
      </w:r>
      <w:r>
        <w:rPr>
          <w:spacing w:val="-2"/>
          <w:w w:val="85"/>
          <w:sz w:val="22"/>
        </w:rPr>
        <w:t>e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a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função neurológica.</w:t>
      </w:r>
    </w:p>
    <w:p>
      <w:pPr>
        <w:pStyle w:val="BodyText"/>
        <w:spacing w:before="26"/>
      </w:pPr>
    </w:p>
    <w:p>
      <w:pPr>
        <w:spacing w:before="1"/>
        <w:ind w:left="2568" w:right="0" w:firstLine="0"/>
        <w:jc w:val="both"/>
        <w:rPr>
          <w:sz w:val="24"/>
        </w:rPr>
      </w:pPr>
      <w:r>
        <w:rPr>
          <w:w w:val="85"/>
          <w:sz w:val="24"/>
        </w:rPr>
        <w:t>Carvedilol</w:t>
      </w:r>
      <w:r>
        <w:rPr>
          <w:sz w:val="24"/>
        </w:rPr>
        <w:t> </w:t>
      </w:r>
      <w:r>
        <w:rPr>
          <w:color w:val="363636"/>
          <w:w w:val="85"/>
          <w:sz w:val="24"/>
        </w:rPr>
        <w:t>-</w:t>
      </w:r>
      <w:r>
        <w:rPr>
          <w:color w:val="363636"/>
          <w:spacing w:val="39"/>
          <w:sz w:val="24"/>
        </w:rPr>
        <w:t> </w:t>
      </w:r>
      <w:r>
        <w:rPr>
          <w:w w:val="85"/>
          <w:sz w:val="24"/>
        </w:rPr>
        <w:t>Coenzima</w:t>
      </w:r>
      <w:r>
        <w:rPr>
          <w:spacing w:val="23"/>
          <w:sz w:val="24"/>
        </w:rPr>
        <w:t> </w:t>
      </w:r>
      <w:r>
        <w:rPr>
          <w:w w:val="85"/>
          <w:sz w:val="24"/>
        </w:rPr>
        <w:t>Q10,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Magnésio,</w:t>
      </w:r>
      <w:r>
        <w:rPr>
          <w:spacing w:val="5"/>
          <w:sz w:val="24"/>
        </w:rPr>
        <w:t> </w:t>
      </w:r>
      <w:r>
        <w:rPr>
          <w:w w:val="85"/>
          <w:sz w:val="24"/>
        </w:rPr>
        <w:t>Potássio,</w:t>
      </w:r>
      <w:r>
        <w:rPr>
          <w:spacing w:val="14"/>
          <w:sz w:val="24"/>
        </w:rPr>
        <w:t> </w:t>
      </w:r>
      <w:r>
        <w:rPr>
          <w:w w:val="85"/>
          <w:sz w:val="24"/>
        </w:rPr>
        <w:t>Vitamina</w:t>
      </w:r>
      <w:r>
        <w:rPr>
          <w:spacing w:val="-1"/>
          <w:sz w:val="24"/>
        </w:rPr>
        <w:t> </w:t>
      </w:r>
      <w:r>
        <w:rPr>
          <w:spacing w:val="-10"/>
          <w:w w:val="85"/>
          <w:sz w:val="24"/>
        </w:rPr>
        <w:t>D</w:t>
      </w:r>
    </w:p>
    <w:p>
      <w:pPr>
        <w:pStyle w:val="BodyText"/>
        <w:spacing w:line="244" w:lineRule="auto" w:before="23"/>
        <w:ind w:left="2573" w:right="1914" w:firstLine="4"/>
        <w:jc w:val="both"/>
      </w:pPr>
      <w:r>
        <w:rPr>
          <w:w w:val="80"/>
        </w:rPr>
        <w:t>Por</w:t>
      </w:r>
      <w:r>
        <w:rPr>
          <w:spacing w:val="-3"/>
          <w:w w:val="80"/>
        </w:rPr>
        <w:t> </w:t>
      </w:r>
      <w:r>
        <w:rPr>
          <w:w w:val="80"/>
        </w:rPr>
        <w:t>ser um</w:t>
      </w:r>
      <w:r>
        <w:rPr>
          <w:spacing w:val="-4"/>
          <w:w w:val="80"/>
        </w:rPr>
        <w:t> </w:t>
      </w:r>
      <w:r>
        <w:rPr>
          <w:w w:val="80"/>
        </w:rPr>
        <w:t>betabloqueador,</w:t>
      </w:r>
      <w:r>
        <w:rPr>
          <w:spacing w:val="-2"/>
          <w:w w:val="80"/>
        </w:rPr>
        <w:t> </w:t>
      </w:r>
      <w:r>
        <w:rPr>
          <w:w w:val="80"/>
        </w:rPr>
        <w:t>o</w:t>
      </w:r>
      <w:r>
        <w:rPr>
          <w:spacing w:val="-4"/>
          <w:w w:val="80"/>
        </w:rPr>
        <w:t> </w:t>
      </w:r>
      <w:r>
        <w:rPr>
          <w:w w:val="80"/>
        </w:rPr>
        <w:t>carvedilol</w:t>
      </w:r>
      <w:r>
        <w:rPr>
          <w:spacing w:val="-2"/>
        </w:rPr>
        <w:t> </w:t>
      </w:r>
      <w:r>
        <w:rPr>
          <w:w w:val="80"/>
        </w:rPr>
        <w:t>reduz</w:t>
      </w:r>
      <w:r>
        <w:rPr>
          <w:spacing w:val="-3"/>
        </w:rPr>
        <w:t> </w:t>
      </w:r>
      <w:r>
        <w:rPr>
          <w:w w:val="80"/>
        </w:rPr>
        <w:t>a síntese de coenzima</w:t>
      </w:r>
      <w:r>
        <w:rPr>
          <w:spacing w:val="11"/>
        </w:rPr>
        <w:t> </w:t>
      </w:r>
      <w:r>
        <w:rPr>
          <w:w w:val="80"/>
        </w:rPr>
        <w:t>Q10,</w:t>
      </w:r>
      <w:r>
        <w:rPr>
          <w:spacing w:val="-1"/>
          <w:w w:val="80"/>
        </w:rPr>
        <w:t> </w:t>
      </w:r>
      <w:r>
        <w:rPr>
          <w:w w:val="80"/>
        </w:rPr>
        <w:t>essencial</w:t>
      </w:r>
      <w:r>
        <w:rPr/>
        <w:t> </w:t>
      </w:r>
      <w:r>
        <w:rPr>
          <w:w w:val="80"/>
        </w:rPr>
        <w:t>para </w:t>
      </w:r>
      <w:r>
        <w:rPr>
          <w:w w:val="90"/>
        </w:rPr>
        <w:t>a</w:t>
      </w:r>
      <w:r>
        <w:rPr>
          <w:w w:val="90"/>
        </w:rPr>
        <w:t> cadeia</w:t>
      </w:r>
      <w:r>
        <w:rPr>
          <w:w w:val="90"/>
        </w:rPr>
        <w:t> transportadora</w:t>
      </w:r>
      <w:r>
        <w:rPr>
          <w:w w:val="90"/>
        </w:rPr>
        <w:t> de</w:t>
      </w:r>
      <w:r>
        <w:rPr>
          <w:w w:val="90"/>
        </w:rPr>
        <w:t> eló!rons</w:t>
      </w:r>
      <w:r>
        <w:rPr>
          <w:w w:val="90"/>
        </w:rPr>
        <w:t> </w:t>
      </w:r>
      <w:r>
        <w:rPr>
          <w:color w:val="111111"/>
          <w:w w:val="90"/>
        </w:rPr>
        <w:t>e</w:t>
      </w:r>
      <w:r>
        <w:rPr>
          <w:color w:val="111111"/>
          <w:spacing w:val="-1"/>
          <w:w w:val="90"/>
        </w:rPr>
        <w:t> </w:t>
      </w:r>
      <w:r>
        <w:rPr>
          <w:w w:val="90"/>
        </w:rPr>
        <w:t>produção</w:t>
      </w:r>
      <w:r>
        <w:rPr>
          <w:w w:val="90"/>
        </w:rPr>
        <w:t> de</w:t>
      </w:r>
      <w:r>
        <w:rPr>
          <w:w w:val="90"/>
        </w:rPr>
        <w:t> ATP.</w:t>
      </w:r>
      <w:r>
        <w:rPr>
          <w:w w:val="90"/>
        </w:rPr>
        <w:t> Também</w:t>
      </w:r>
      <w:r>
        <w:rPr>
          <w:w w:val="90"/>
        </w:rPr>
        <w:t> pode</w:t>
      </w:r>
      <w:r>
        <w:rPr>
          <w:w w:val="90"/>
        </w:rPr>
        <w:t> afetar</w:t>
      </w:r>
      <w:r>
        <w:rPr>
          <w:w w:val="90"/>
        </w:rPr>
        <w:t> a </w:t>
      </w:r>
      <w:r>
        <w:rPr>
          <w:w w:val="85"/>
        </w:rPr>
        <w:t>reabsorçáo renal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magnésio </w:t>
      </w:r>
      <w:r>
        <w:rPr>
          <w:color w:val="363636"/>
          <w:w w:val="85"/>
        </w:rPr>
        <w:t>e</w:t>
      </w:r>
      <w:r>
        <w:rPr>
          <w:color w:val="363636"/>
          <w:spacing w:val="-7"/>
          <w:w w:val="85"/>
        </w:rPr>
        <w:t> </w:t>
      </w:r>
      <w:r>
        <w:rPr>
          <w:w w:val="85"/>
        </w:rPr>
        <w:t>potássio, alterando o</w:t>
      </w:r>
      <w:r>
        <w:rPr>
          <w:spacing w:val="-7"/>
          <w:w w:val="85"/>
        </w:rPr>
        <w:t> </w:t>
      </w:r>
      <w:r>
        <w:rPr>
          <w:w w:val="85"/>
        </w:rPr>
        <w:t>equilibno</w:t>
      </w:r>
      <w:r>
        <w:rPr/>
        <w:t> </w:t>
      </w:r>
      <w:r>
        <w:rPr>
          <w:w w:val="85"/>
        </w:rPr>
        <w:t>eletrolítico e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funçáo cardíaca.</w:t>
      </w:r>
      <w:r>
        <w:rPr/>
        <w:t> </w:t>
      </w:r>
      <w:r>
        <w:rPr>
          <w:w w:val="85"/>
        </w:rPr>
        <w:t>Além disso, sua</w:t>
      </w:r>
      <w:r>
        <w:rPr>
          <w:spacing w:val="-1"/>
          <w:w w:val="85"/>
        </w:rPr>
        <w:t> </w:t>
      </w:r>
      <w:r>
        <w:rPr>
          <w:w w:val="85"/>
        </w:rPr>
        <w:t>ação</w:t>
      </w:r>
      <w:r>
        <w:rPr>
          <w:w w:val="85"/>
        </w:rPr>
        <w:t> sobre</w:t>
      </w:r>
      <w:r>
        <w:rPr>
          <w:w w:val="85"/>
        </w:rPr>
        <w:t> </w:t>
      </w:r>
      <w:r>
        <w:rPr>
          <w:color w:val="181818"/>
          <w:w w:val="85"/>
        </w:rPr>
        <w:t>o</w:t>
      </w:r>
      <w:r>
        <w:rPr>
          <w:color w:val="181818"/>
          <w:spacing w:val="-2"/>
          <w:w w:val="85"/>
        </w:rPr>
        <w:t> </w:t>
      </w:r>
      <w:r>
        <w:rPr>
          <w:w w:val="85"/>
        </w:rPr>
        <w:t>sistema nervoso</w:t>
      </w:r>
      <w:r>
        <w:rPr>
          <w:w w:val="85"/>
        </w:rPr>
        <w:t> autônomo pode</w:t>
      </w:r>
      <w:r>
        <w:rPr>
          <w:spacing w:val="-2"/>
          <w:w w:val="85"/>
        </w:rPr>
        <w:t> </w:t>
      </w:r>
      <w:r>
        <w:rPr>
          <w:w w:val="85"/>
        </w:rPr>
        <w:t>interferir na síntese e ativação</w:t>
      </w:r>
      <w:r>
        <w:rPr/>
        <w:t> </w:t>
      </w:r>
      <w:r>
        <w:rPr>
          <w:w w:val="85"/>
        </w:rPr>
        <w:t>da vitamina D.</w:t>
      </w:r>
    </w:p>
    <w:p>
      <w:pPr>
        <w:pStyle w:val="BodyText"/>
        <w:spacing w:before="46"/>
      </w:pPr>
    </w:p>
    <w:p>
      <w:pPr>
        <w:spacing w:before="0"/>
        <w:ind w:left="2576" w:right="0" w:firstLine="0"/>
        <w:jc w:val="both"/>
        <w:rPr>
          <w:sz w:val="23"/>
        </w:rPr>
      </w:pPr>
      <w:r>
        <w:rPr>
          <w:w w:val="90"/>
          <w:sz w:val="23"/>
        </w:rPr>
        <w:t>Cefalexina</w:t>
      </w:r>
      <w:r>
        <w:rPr>
          <w:spacing w:val="-4"/>
          <w:sz w:val="23"/>
        </w:rPr>
        <w:t> </w:t>
      </w:r>
      <w:r>
        <w:rPr>
          <w:w w:val="90"/>
          <w:sz w:val="23"/>
        </w:rPr>
        <w:t>-</w:t>
      </w:r>
      <w:r>
        <w:rPr>
          <w:spacing w:val="35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2"/>
          <w:sz w:val="23"/>
        </w:rPr>
        <w:t> </w:t>
      </w:r>
      <w:r>
        <w:rPr>
          <w:w w:val="90"/>
          <w:sz w:val="23"/>
        </w:rPr>
        <w:t>K,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Ferro,</w:t>
      </w:r>
      <w:r>
        <w:rPr>
          <w:spacing w:val="-2"/>
          <w:w w:val="90"/>
          <w:sz w:val="23"/>
        </w:rPr>
        <w:t> Magnésio</w:t>
      </w:r>
    </w:p>
    <w:p>
      <w:pPr>
        <w:pStyle w:val="BodyText"/>
        <w:spacing w:line="244" w:lineRule="auto" w:before="26"/>
        <w:ind w:left="2573" w:right="1912" w:firstLine="14"/>
        <w:jc w:val="both"/>
      </w:pPr>
      <w:r>
        <w:rPr>
          <w:spacing w:val="-2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cefalexina,</w:t>
      </w:r>
      <w:r>
        <w:rPr>
          <w:spacing w:val="14"/>
        </w:rPr>
        <w:t> </w:t>
      </w:r>
      <w:r>
        <w:rPr>
          <w:spacing w:val="-2"/>
          <w:w w:val="85"/>
        </w:rPr>
        <w:t>um antibiôt!cc</w:t>
      </w:r>
      <w:r>
        <w:rPr/>
        <w:t> </w:t>
      </w:r>
      <w:r>
        <w:rPr>
          <w:spacing w:val="-2"/>
          <w:w w:val="85"/>
        </w:rPr>
        <w:t>betalactâmico, pode alterar significativamente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 microbiota </w:t>
      </w:r>
      <w:r>
        <w:rPr>
          <w:w w:val="85"/>
        </w:rPr>
        <w:t>int+stinal,</w:t>
      </w:r>
      <w:r>
        <w:rPr>
          <w:w w:val="85"/>
        </w:rPr>
        <w:t> o que</w:t>
      </w:r>
      <w:r>
        <w:rPr>
          <w:w w:val="85"/>
        </w:rPr>
        <w:t> afeta</w:t>
      </w:r>
      <w:r>
        <w:rPr>
          <w:w w:val="85"/>
        </w:rPr>
        <w:t> a produção</w:t>
      </w:r>
      <w:r>
        <w:rPr>
          <w:w w:val="85"/>
        </w:rPr>
        <w:t> endógena</w:t>
      </w:r>
      <w:r>
        <w:rPr>
          <w:w w:val="85"/>
        </w:rPr>
        <w:t> de</w:t>
      </w:r>
      <w:r>
        <w:rPr>
          <w:w w:val="85"/>
        </w:rPr>
        <w:t> vitamina</w:t>
      </w:r>
      <w:r>
        <w:rPr>
          <w:w w:val="85"/>
        </w:rPr>
        <w:t> K por bactérias</w:t>
      </w:r>
      <w:r>
        <w:rPr>
          <w:w w:val="85"/>
        </w:rPr>
        <w:t> intestinais. </w:t>
      </w:r>
      <w:r>
        <w:rPr>
          <w:w w:val="80"/>
        </w:rPr>
        <w:t>Também pode interferir</w:t>
      </w:r>
      <w:r>
        <w:rPr/>
        <w:t> </w:t>
      </w:r>
      <w:r>
        <w:rPr>
          <w:w w:val="80"/>
        </w:rPr>
        <w:t>na absorção</w:t>
      </w:r>
      <w:r>
        <w:rPr/>
        <w:t> </w:t>
      </w:r>
      <w:r>
        <w:rPr>
          <w:w w:val="80"/>
        </w:rPr>
        <w:t>de ferro e</w:t>
      </w:r>
      <w:r>
        <w:rPr>
          <w:spacing w:val="-1"/>
          <w:w w:val="80"/>
        </w:rPr>
        <w:t> </w:t>
      </w:r>
      <w:r>
        <w:rPr>
          <w:w w:val="80"/>
        </w:rPr>
        <w:t>magnésio</w:t>
      </w:r>
      <w:r>
        <w:rPr/>
        <w:t> </w:t>
      </w:r>
      <w:r>
        <w:rPr>
          <w:w w:val="80"/>
        </w:rPr>
        <w:t>ao alterar a</w:t>
      </w:r>
      <w:r>
        <w:rPr>
          <w:spacing w:val="-1"/>
          <w:w w:val="80"/>
        </w:rPr>
        <w:t> </w:t>
      </w:r>
      <w:r>
        <w:rPr>
          <w:w w:val="80"/>
        </w:rPr>
        <w:t>mucosa</w:t>
      </w:r>
      <w:r>
        <w:rPr/>
        <w:t> </w:t>
      </w:r>
      <w:r>
        <w:rPr>
          <w:w w:val="80"/>
        </w:rPr>
        <w:t>intestinal e </w:t>
      </w:r>
      <w:r>
        <w:rPr>
          <w:w w:val="85"/>
        </w:rPr>
        <w:t>causar</w:t>
      </w:r>
      <w:r>
        <w:rPr>
          <w:spacing w:val="-7"/>
          <w:w w:val="85"/>
        </w:rPr>
        <w:t> </w:t>
      </w:r>
      <w:r>
        <w:rPr>
          <w:w w:val="85"/>
        </w:rPr>
        <w:t>inflamarões</w:t>
      </w:r>
      <w:r>
        <w:rPr>
          <w:spacing w:val="-1"/>
          <w:w w:val="85"/>
        </w:rPr>
        <w:t> </w:t>
      </w:r>
      <w:r>
        <w:rPr>
          <w:w w:val="85"/>
        </w:rPr>
        <w:t>subctínicas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prejudicam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assimilação</w:t>
      </w:r>
      <w:r>
        <w:rPr>
          <w:spacing w:val="-6"/>
          <w:w w:val="85"/>
        </w:rPr>
        <w:t> </w:t>
      </w:r>
      <w:r>
        <w:rPr>
          <w:w w:val="85"/>
        </w:rPr>
        <w:t>desses</w:t>
      </w:r>
      <w:r>
        <w:rPr>
          <w:spacing w:val="-7"/>
          <w:w w:val="85"/>
        </w:rPr>
        <w:t> </w:t>
      </w:r>
      <w:r>
        <w:rPr>
          <w:w w:val="85"/>
        </w:rPr>
        <w:t>minerais.</w:t>
      </w:r>
    </w:p>
    <w:p>
      <w:pPr>
        <w:pStyle w:val="BodyText"/>
        <w:spacing w:before="46"/>
      </w:pPr>
    </w:p>
    <w:p>
      <w:pPr>
        <w:pStyle w:val="BodyText"/>
        <w:spacing w:before="1"/>
        <w:ind w:left="660"/>
        <w:jc w:val="center"/>
      </w:pPr>
      <w:r>
        <w:rPr>
          <w:spacing w:val="-5"/>
        </w:rPr>
        <w:t>167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1130808</wp:posOffset>
                </wp:positionH>
                <wp:positionV relativeFrom="paragraph">
                  <wp:posOffset>301612</wp:posOffset>
                </wp:positionV>
                <wp:extent cx="1670685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67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685" h="0">
                              <a:moveTo>
                                <a:pt x="0" y="0"/>
                              </a:moveTo>
                              <a:lnTo>
                                <a:pt x="16703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40001pt;margin-top:23.749023pt;width:131.550pt;height:.1pt;mso-position-horizontal-relative:page;mso-position-vertical-relative:paragraph;z-index:-15715328;mso-wrap-distance-left:0;mso-wrap-distance-right:0" id="docshape30" coordorigin="1781,475" coordsize="2631,0" path="m1781,475l4411,475e" filled="false" stroked="true" strokeweight=".96pt" strokecolor="#4b4b4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69"/>
          <w:pgSz w:w="11910" w:h="16840"/>
          <w:pgMar w:header="0" w:footer="0" w:top="960" w:bottom="280" w:left="141" w:right="141"/>
        </w:sectPr>
      </w:pPr>
    </w:p>
    <w:p>
      <w:pPr>
        <w:spacing w:before="32"/>
        <w:ind w:left="2274" w:right="0" w:firstLine="0"/>
        <w:jc w:val="both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1687067</wp:posOffset>
            </wp:positionH>
            <wp:positionV relativeFrom="page">
              <wp:posOffset>7612379</wp:posOffset>
            </wp:positionV>
            <wp:extent cx="480059" cy="470916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9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spacing w:val="-2"/>
          <w:w w:val="105"/>
          <w:sz w:val="23"/>
        </w:rPr>
        <w:t>Ciclosporina</w:t>
      </w:r>
      <w:r>
        <w:rPr>
          <w:rFonts w:ascii="Calibri" w:hAnsi="Calibri"/>
          <w:spacing w:val="-9"/>
          <w:w w:val="105"/>
          <w:sz w:val="23"/>
        </w:rPr>
        <w:t> </w:t>
      </w:r>
      <w:r>
        <w:rPr>
          <w:rFonts w:ascii="Calibri" w:hAnsi="Calibri"/>
          <w:spacing w:val="-2"/>
          <w:w w:val="105"/>
          <w:sz w:val="23"/>
        </w:rPr>
        <w:t>-</w:t>
      </w:r>
      <w:r>
        <w:rPr>
          <w:rFonts w:ascii="Calibri" w:hAnsi="Calibri"/>
          <w:spacing w:val="35"/>
          <w:w w:val="105"/>
          <w:sz w:val="23"/>
        </w:rPr>
        <w:t> </w:t>
      </w:r>
      <w:r>
        <w:rPr>
          <w:rFonts w:ascii="Calibri" w:hAnsi="Calibri"/>
          <w:spacing w:val="-2"/>
          <w:w w:val="105"/>
          <w:sz w:val="23"/>
        </w:rPr>
        <w:t>Magnésio,</w:t>
      </w:r>
      <w:r>
        <w:rPr>
          <w:rFonts w:ascii="Calibri" w:hAnsi="Calibri"/>
          <w:spacing w:val="7"/>
          <w:w w:val="105"/>
          <w:sz w:val="23"/>
        </w:rPr>
        <w:t> </w:t>
      </w:r>
      <w:r>
        <w:rPr>
          <w:rFonts w:ascii="Calibri" w:hAnsi="Calibri"/>
          <w:spacing w:val="-2"/>
          <w:w w:val="105"/>
          <w:sz w:val="23"/>
        </w:rPr>
        <w:t>Potássio,</w:t>
      </w:r>
      <w:r>
        <w:rPr>
          <w:rFonts w:ascii="Calibri" w:hAnsi="Calibri"/>
          <w:spacing w:val="-7"/>
          <w:w w:val="105"/>
          <w:sz w:val="23"/>
        </w:rPr>
        <w:t> </w:t>
      </w:r>
      <w:r>
        <w:rPr>
          <w:rFonts w:ascii="Calibri" w:hAnsi="Calibri"/>
          <w:spacing w:val="-2"/>
          <w:w w:val="105"/>
          <w:sz w:val="23"/>
        </w:rPr>
        <w:t>Zinco</w:t>
      </w:r>
    </w:p>
    <w:p>
      <w:pPr>
        <w:pStyle w:val="BodyText"/>
        <w:spacing w:line="232" w:lineRule="auto" w:before="16"/>
        <w:ind w:left="2275" w:right="2209" w:firstLine="6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A</w:t>
      </w:r>
      <w:r>
        <w:rPr>
          <w:rFonts w:ascii="Calibri" w:hAnsi="Calibri"/>
          <w:w w:val="90"/>
        </w:rPr>
        <w:t> ciclosporina,</w:t>
      </w:r>
      <w:r>
        <w:rPr>
          <w:rFonts w:ascii="Calibri" w:hAnsi="Calibri"/>
          <w:w w:val="90"/>
        </w:rPr>
        <w:t> um imunossupres.sor,</w:t>
      </w:r>
      <w:r>
        <w:rPr>
          <w:rFonts w:ascii="Calibri" w:hAnsi="Calibri"/>
          <w:w w:val="90"/>
        </w:rPr>
        <w:t> afeta diretamente</w:t>
      </w:r>
      <w:r>
        <w:rPr>
          <w:rFonts w:ascii="Calibri" w:hAnsi="Calibri"/>
          <w:w w:val="90"/>
        </w:rPr>
        <w:t> a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função</w:t>
      </w:r>
      <w:r>
        <w:rPr>
          <w:rFonts w:ascii="Calibri" w:hAnsi="Calibri"/>
          <w:w w:val="90"/>
        </w:rPr>
        <w:t> renal,</w:t>
      </w:r>
      <w:r>
        <w:rPr>
          <w:rFonts w:ascii="Calibri" w:hAnsi="Calibri"/>
          <w:w w:val="90"/>
        </w:rPr>
        <w:t> aumentando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 </w:t>
      </w:r>
      <w:r>
        <w:rPr>
          <w:rFonts w:ascii="Calibri" w:hAnsi="Calibri"/>
          <w:spacing w:val="-6"/>
        </w:rPr>
        <w:t>excreçáo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6"/>
        </w:rPr>
        <w:t>urinária de potássio,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magnésio</w:t>
      </w:r>
      <w:r>
        <w:rPr>
          <w:rFonts w:ascii="Calibri" w:hAnsi="Calibri"/>
          <w:spacing w:val="9"/>
        </w:rPr>
        <w:t> </w:t>
      </w:r>
      <w:r>
        <w:rPr>
          <w:rFonts w:ascii="Calibri" w:hAnsi="Calibri"/>
          <w:spacing w:val="-6"/>
        </w:rPr>
        <w:t>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zinco.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6"/>
        </w:rPr>
        <w:t>Esse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efeito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contribui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6"/>
        </w:rPr>
        <w:t>para distúrbios </w:t>
      </w:r>
      <w:r>
        <w:rPr>
          <w:rFonts w:ascii="Calibri" w:hAnsi="Calibri"/>
          <w:spacing w:val="-4"/>
        </w:rPr>
        <w:t>hidroeletroliticus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4"/>
        </w:rPr>
        <w:t>imunológicos,</w:t>
      </w:r>
      <w:r>
        <w:rPr>
          <w:rFonts w:ascii="Calibri" w:hAnsi="Calibri"/>
          <w:spacing w:val="12"/>
        </w:rPr>
        <w:t> </w:t>
      </w:r>
      <w:r>
        <w:rPr>
          <w:rFonts w:ascii="Calibri" w:hAnsi="Calibri"/>
          <w:spacing w:val="-4"/>
        </w:rPr>
        <w:t>agravando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ainda</w:t>
      </w:r>
      <w:r>
        <w:rPr>
          <w:rFonts w:ascii="Calibri" w:hAnsi="Calibri"/>
          <w:spacing w:val="-4"/>
        </w:rPr>
        <w:t> mais</w:t>
      </w:r>
      <w:r>
        <w:rPr>
          <w:rFonts w:ascii="Calibri" w:hAnsi="Calibri"/>
          <w:spacing w:val="-4"/>
        </w:rPr>
        <w:t> o</w:t>
      </w:r>
      <w:r>
        <w:rPr>
          <w:rFonts w:ascii="Calibri" w:hAnsi="Calibri"/>
          <w:spacing w:val="-4"/>
        </w:rPr>
        <w:t> risco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4"/>
        </w:rPr>
        <w:t>de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4"/>
        </w:rPr>
        <w:t>efeitos</w:t>
      </w:r>
      <w:r>
        <w:rPr>
          <w:rFonts w:ascii="Calibri" w:hAnsi="Calibri"/>
          <w:spacing w:val="-4"/>
        </w:rPr>
        <w:t> adversos </w:t>
      </w:r>
      <w:r>
        <w:rPr>
          <w:rFonts w:ascii="Calibri" w:hAnsi="Calibri"/>
          <w:spacing w:val="-8"/>
        </w:rPr>
        <w:t>relacionados</w:t>
      </w:r>
      <w:r>
        <w:rPr>
          <w:rFonts w:ascii="Calibri" w:hAnsi="Calibri"/>
          <w:spacing w:val="14"/>
        </w:rPr>
        <w:t> </w:t>
      </w:r>
      <w:r>
        <w:rPr>
          <w:rFonts w:ascii="Calibri" w:hAnsi="Calibri"/>
          <w:spacing w:val="-8"/>
        </w:rPr>
        <w:t>ao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8"/>
        </w:rPr>
        <w:t>uso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crônica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do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medicamento.</w:t>
      </w:r>
    </w:p>
    <w:p>
      <w:pPr>
        <w:pStyle w:val="Heading6"/>
        <w:spacing w:line="295" w:lineRule="exact" w:before="263"/>
        <w:ind w:left="2272"/>
        <w:jc w:val="both"/>
      </w:pPr>
      <w:r>
        <w:rPr>
          <w:w w:val="80"/>
        </w:rPr>
        <w:t>Cimetidina</w:t>
      </w:r>
      <w:r>
        <w:rPr>
          <w:spacing w:val="-8"/>
        </w:rPr>
        <w:t> </w:t>
      </w:r>
      <w:r>
        <w:rPr>
          <w:w w:val="80"/>
        </w:rPr>
        <w:t>-</w:t>
      </w:r>
      <w:r>
        <w:rPr>
          <w:spacing w:val="24"/>
        </w:rPr>
        <w:t> </w:t>
      </w:r>
      <w:r>
        <w:rPr>
          <w:w w:val="80"/>
        </w:rPr>
        <w:t>Vitamina</w:t>
      </w:r>
      <w:r>
        <w:rPr>
          <w:spacing w:val="-11"/>
        </w:rPr>
        <w:t> </w:t>
      </w:r>
      <w:r>
        <w:rPr>
          <w:w w:val="80"/>
        </w:rPr>
        <w:t>B12,</w:t>
      </w:r>
      <w:r>
        <w:rPr>
          <w:spacing w:val="-14"/>
        </w:rPr>
        <w:t> </w:t>
      </w:r>
      <w:r>
        <w:rPr>
          <w:w w:val="80"/>
        </w:rPr>
        <w:t>Ferro,</w:t>
      </w:r>
      <w:r>
        <w:rPr>
          <w:spacing w:val="-2"/>
          <w:w w:val="80"/>
        </w:rPr>
        <w:t> Zinco</w:t>
      </w:r>
    </w:p>
    <w:p>
      <w:pPr>
        <w:pStyle w:val="Heading7"/>
        <w:spacing w:line="218" w:lineRule="auto" w:before="17"/>
        <w:ind w:left="2276" w:right="2225" w:firstLine="3"/>
        <w:jc w:val="both"/>
      </w:pPr>
      <w:r>
        <w:rPr>
          <w:w w:val="75"/>
        </w:rPr>
        <w:t>Como antagonista dos receptores H2 da histamina, a cimetidina</w:t>
      </w:r>
      <w:r>
        <w:rPr>
          <w:spacing w:val="-16"/>
        </w:rPr>
        <w:t> </w:t>
      </w:r>
      <w:r>
        <w:rPr>
          <w:w w:val="75"/>
        </w:rPr>
        <w:t>reduz</w:t>
      </w:r>
      <w:r>
        <w:rPr>
          <w:spacing w:val="-18"/>
        </w:rPr>
        <w:t> </w:t>
      </w:r>
      <w:r>
        <w:rPr>
          <w:w w:val="75"/>
        </w:rPr>
        <w:t>a</w:t>
      </w:r>
      <w:r>
        <w:rPr>
          <w:spacing w:val="-17"/>
        </w:rPr>
        <w:t> </w:t>
      </w:r>
      <w:r>
        <w:rPr>
          <w:w w:val="75"/>
        </w:rPr>
        <w:t>secreção</w:t>
      </w:r>
      <w:r>
        <w:rPr>
          <w:spacing w:val="-12"/>
        </w:rPr>
        <w:t> </w:t>
      </w:r>
      <w:r>
        <w:rPr>
          <w:w w:val="75"/>
        </w:rPr>
        <w:t>de </w:t>
      </w:r>
      <w:r>
        <w:rPr>
          <w:w w:val="70"/>
        </w:rPr>
        <w:t>ácido</w:t>
      </w:r>
      <w:r>
        <w:rPr>
          <w:spacing w:val="-18"/>
        </w:rPr>
        <w:t> </w:t>
      </w:r>
      <w:r>
        <w:rPr>
          <w:w w:val="70"/>
        </w:rPr>
        <w:t>clorídrico</w:t>
      </w:r>
      <w:r>
        <w:rPr>
          <w:spacing w:val="-7"/>
        </w:rPr>
        <w:t> </w:t>
      </w:r>
      <w:r>
        <w:rPr>
          <w:w w:val="70"/>
        </w:rPr>
        <w:t>gástnco,</w:t>
      </w:r>
      <w:r>
        <w:rPr>
          <w:spacing w:val="-8"/>
        </w:rPr>
        <w:t> </w:t>
      </w:r>
      <w:r>
        <w:rPr>
          <w:w w:val="70"/>
        </w:rPr>
        <w:t>essencial</w:t>
      </w:r>
      <w:r>
        <w:rPr>
          <w:spacing w:val="-8"/>
        </w:rPr>
        <w:t> </w:t>
      </w:r>
      <w:r>
        <w:rPr>
          <w:w w:val="70"/>
        </w:rPr>
        <w:t>para</w:t>
      </w:r>
      <w:r>
        <w:rPr>
          <w:spacing w:val="-8"/>
        </w:rPr>
        <w:t> </w:t>
      </w:r>
      <w:r>
        <w:rPr>
          <w:w w:val="70"/>
        </w:rPr>
        <w:t>a</w:t>
      </w:r>
      <w:r>
        <w:rPr>
          <w:spacing w:val="-18"/>
        </w:rPr>
        <w:t> </w:t>
      </w:r>
      <w:r>
        <w:rPr>
          <w:w w:val="70"/>
        </w:rPr>
        <w:t>liberação</w:t>
      </w:r>
      <w:r>
        <w:rPr/>
        <w:t> </w:t>
      </w:r>
      <w:r>
        <w:rPr>
          <w:w w:val="70"/>
        </w:rPr>
        <w:t>de</w:t>
      </w:r>
      <w:r>
        <w:rPr>
          <w:spacing w:val="-10"/>
        </w:rPr>
        <w:t> </w:t>
      </w:r>
      <w:r>
        <w:rPr>
          <w:w w:val="70"/>
        </w:rPr>
        <w:t>vitamina</w:t>
      </w:r>
      <w:r>
        <w:rPr>
          <w:spacing w:val="-2"/>
        </w:rPr>
        <w:t> </w:t>
      </w:r>
      <w:r>
        <w:rPr>
          <w:w w:val="70"/>
        </w:rPr>
        <w:t>812</w:t>
      </w:r>
      <w:r>
        <w:rPr>
          <w:spacing w:val="-18"/>
        </w:rPr>
        <w:t> </w:t>
      </w:r>
      <w:r>
        <w:rPr>
          <w:w w:val="70"/>
        </w:rPr>
        <w:t>dos</w:t>
      </w:r>
      <w:r>
        <w:rPr>
          <w:spacing w:val="-3"/>
        </w:rPr>
        <w:t> </w:t>
      </w:r>
      <w:r>
        <w:rPr>
          <w:w w:val="70"/>
        </w:rPr>
        <w:t>alimentos</w:t>
      </w:r>
      <w:r>
        <w:rPr/>
        <w:t> </w:t>
      </w:r>
      <w:r>
        <w:rPr>
          <w:w w:val="70"/>
        </w:rPr>
        <w:t>e</w:t>
      </w:r>
      <w:r>
        <w:rPr>
          <w:spacing w:val="-18"/>
        </w:rPr>
        <w:t> </w:t>
      </w:r>
      <w:r>
        <w:rPr>
          <w:w w:val="70"/>
        </w:rPr>
        <w:t>para a</w:t>
      </w:r>
      <w:r>
        <w:rPr/>
        <w:t> </w:t>
      </w:r>
      <w:r>
        <w:rPr>
          <w:w w:val="70"/>
        </w:rPr>
        <w:t>absorção</w:t>
      </w:r>
      <w:r>
        <w:rPr/>
        <w:t> </w:t>
      </w:r>
      <w:r>
        <w:rPr>
          <w:w w:val="70"/>
        </w:rPr>
        <w:t>efciente</w:t>
      </w:r>
      <w:r>
        <w:rPr/>
        <w:t> </w:t>
      </w:r>
      <w:r>
        <w:rPr>
          <w:w w:val="70"/>
        </w:rPr>
        <w:t>de</w:t>
      </w:r>
      <w:r>
        <w:rPr/>
        <w:t> </w:t>
      </w:r>
      <w:r>
        <w:rPr>
          <w:w w:val="70"/>
        </w:rPr>
        <w:t>ferro</w:t>
      </w:r>
      <w:r>
        <w:rPr>
          <w:spacing w:val="-7"/>
        </w:rPr>
        <w:t> </w:t>
      </w:r>
      <w:r>
        <w:rPr>
          <w:w w:val="70"/>
        </w:rPr>
        <w:t>e</w:t>
      </w:r>
      <w:r>
        <w:rPr>
          <w:spacing w:val="-9"/>
        </w:rPr>
        <w:t> </w:t>
      </w:r>
      <w:r>
        <w:rPr>
          <w:w w:val="70"/>
        </w:rPr>
        <w:t>zinco.</w:t>
      </w:r>
      <w:r>
        <w:rPr/>
        <w:t> </w:t>
      </w:r>
      <w:r>
        <w:rPr>
          <w:w w:val="70"/>
        </w:rPr>
        <w:t>A</w:t>
      </w:r>
      <w:r>
        <w:rPr>
          <w:spacing w:val="-6"/>
        </w:rPr>
        <w:t> </w:t>
      </w:r>
      <w:r>
        <w:rPr>
          <w:w w:val="70"/>
        </w:rPr>
        <w:t>hipoclorldria</w:t>
      </w:r>
      <w:r>
        <w:rPr/>
        <w:t> </w:t>
      </w:r>
      <w:r>
        <w:rPr>
          <w:w w:val="70"/>
        </w:rPr>
        <w:t>induzida</w:t>
      </w:r>
      <w:r>
        <w:rPr/>
        <w:t> </w:t>
      </w:r>
      <w:r>
        <w:rPr>
          <w:w w:val="70"/>
        </w:rPr>
        <w:t>contribui</w:t>
      </w:r>
      <w:r>
        <w:rPr/>
        <w:t> </w:t>
      </w:r>
      <w:r>
        <w:rPr>
          <w:w w:val="70"/>
        </w:rPr>
        <w:t>para</w:t>
      </w:r>
      <w:r>
        <w:rPr/>
        <w:t> </w:t>
      </w:r>
      <w:r>
        <w:rPr>
          <w:w w:val="70"/>
        </w:rPr>
        <w:t>quadros</w:t>
      </w:r>
      <w:r>
        <w:rPr/>
        <w:t> </w:t>
      </w:r>
      <w:r>
        <w:rPr>
          <w:w w:val="70"/>
        </w:rPr>
        <w:t>de </w:t>
      </w:r>
      <w:r>
        <w:rPr>
          <w:w w:val="75"/>
        </w:rPr>
        <w:t>anemia</w:t>
      </w:r>
      <w:r>
        <w:rPr/>
        <w:t> </w:t>
      </w:r>
      <w:r>
        <w:rPr>
          <w:w w:val="75"/>
        </w:rPr>
        <w:t>e</w:t>
      </w:r>
      <w:r>
        <w:rPr>
          <w:spacing w:val="-11"/>
          <w:w w:val="75"/>
        </w:rPr>
        <w:t> </w:t>
      </w:r>
      <w:r>
        <w:rPr>
          <w:w w:val="75"/>
        </w:rPr>
        <w:t>imunossupressão funcional.</w:t>
      </w:r>
    </w:p>
    <w:p>
      <w:pPr>
        <w:pStyle w:val="BodyText"/>
        <w:spacing w:before="8"/>
        <w:rPr>
          <w:sz w:val="25"/>
        </w:rPr>
      </w:pPr>
    </w:p>
    <w:p>
      <w:pPr>
        <w:spacing w:before="0"/>
        <w:ind w:left="2273" w:right="0" w:firstLine="0"/>
        <w:jc w:val="both"/>
        <w:rPr>
          <w:sz w:val="24"/>
        </w:rPr>
      </w:pPr>
      <w:r>
        <w:rPr>
          <w:w w:val="85"/>
          <w:sz w:val="24"/>
        </w:rPr>
        <w:t>Ciprofloxacino</w:t>
      </w:r>
      <w:r>
        <w:rPr>
          <w:spacing w:val="-8"/>
          <w:w w:val="85"/>
          <w:sz w:val="24"/>
        </w:rPr>
        <w:t> </w:t>
      </w:r>
      <w:r>
        <w:rPr>
          <w:w w:val="85"/>
          <w:sz w:val="24"/>
        </w:rPr>
        <w:t>-</w:t>
      </w:r>
      <w:r>
        <w:rPr>
          <w:spacing w:val="54"/>
          <w:sz w:val="24"/>
        </w:rPr>
        <w:t> </w:t>
      </w:r>
      <w:r>
        <w:rPr>
          <w:w w:val="85"/>
          <w:sz w:val="24"/>
        </w:rPr>
        <w:t>Cálcio,</w:t>
      </w:r>
      <w:r>
        <w:rPr>
          <w:spacing w:val="1"/>
          <w:sz w:val="24"/>
        </w:rPr>
        <w:t> </w:t>
      </w:r>
      <w:r>
        <w:rPr>
          <w:w w:val="85"/>
          <w:sz w:val="24"/>
        </w:rPr>
        <w:t>Zinco,</w:t>
      </w:r>
      <w:r>
        <w:rPr>
          <w:spacing w:val="13"/>
          <w:sz w:val="24"/>
        </w:rPr>
        <w:t> </w:t>
      </w:r>
      <w:r>
        <w:rPr>
          <w:w w:val="85"/>
          <w:sz w:val="24"/>
        </w:rPr>
        <w:t>á/lagnésio,</w:t>
      </w:r>
      <w:r>
        <w:rPr>
          <w:spacing w:val="26"/>
          <w:sz w:val="24"/>
        </w:rPr>
        <w:t> </w:t>
      </w:r>
      <w:r>
        <w:rPr>
          <w:spacing w:val="-2"/>
          <w:w w:val="85"/>
          <w:sz w:val="24"/>
        </w:rPr>
        <w:t>Ferro</w:t>
      </w:r>
    </w:p>
    <w:p>
      <w:pPr>
        <w:pStyle w:val="BodyText"/>
        <w:spacing w:line="247" w:lineRule="auto" w:before="17"/>
        <w:ind w:left="2278" w:right="2238" w:firstLine="3"/>
        <w:jc w:val="both"/>
        <w:rPr>
          <w:sz w:val="23"/>
        </w:rPr>
      </w:pPr>
      <w:r>
        <w:rPr>
          <w:w w:val="80"/>
        </w:rPr>
        <w:t>O</w:t>
      </w:r>
      <w:r>
        <w:rPr>
          <w:spacing w:val="-1"/>
          <w:w w:val="80"/>
        </w:rPr>
        <w:t> </w:t>
      </w:r>
      <w:r>
        <w:rPr>
          <w:w w:val="80"/>
        </w:rPr>
        <w:t>ciprofloxacino</w:t>
      </w:r>
      <w:r>
        <w:rPr>
          <w:spacing w:val="-3"/>
          <w:w w:val="80"/>
        </w:rPr>
        <w:t> </w:t>
      </w:r>
      <w:r>
        <w:rPr>
          <w:w w:val="80"/>
        </w:rPr>
        <w:t>forma quelatos</w:t>
      </w:r>
      <w:r>
        <w:rPr/>
        <w:t> </w:t>
      </w:r>
      <w:r>
        <w:rPr>
          <w:w w:val="80"/>
        </w:rPr>
        <w:t>ínsoTúveis</w:t>
      </w:r>
      <w:r>
        <w:rPr/>
        <w:t> </w:t>
      </w:r>
      <w:r>
        <w:rPr>
          <w:w w:val="80"/>
        </w:rPr>
        <w:t>con</w:t>
      </w:r>
      <w:r>
        <w:rPr>
          <w:spacing w:val="-3"/>
          <w:w w:val="80"/>
        </w:rPr>
        <w:t> </w:t>
      </w:r>
      <w:r>
        <w:rPr>
          <w:w w:val="80"/>
        </w:rPr>
        <w:t>íons</w:t>
      </w:r>
      <w:r>
        <w:rPr>
          <w:spacing w:val="-1"/>
          <w:w w:val="80"/>
        </w:rPr>
        <w:t> </w:t>
      </w:r>
      <w:r>
        <w:rPr>
          <w:w w:val="80"/>
        </w:rPr>
        <w:t>como cá!cio,</w:t>
      </w:r>
      <w:r>
        <w:rPr>
          <w:spacing w:val="-5"/>
        </w:rPr>
        <w:t> </w:t>
      </w:r>
      <w:r>
        <w:rPr>
          <w:w w:val="80"/>
        </w:rPr>
        <w:t>ferro, zinco e</w:t>
      </w:r>
      <w:r>
        <w:rPr>
          <w:spacing w:val="-4"/>
          <w:w w:val="80"/>
        </w:rPr>
        <w:t> </w:t>
      </w:r>
      <w:r>
        <w:rPr>
          <w:w w:val="80"/>
        </w:rPr>
        <w:t>magnús‹o </w:t>
      </w:r>
      <w:r>
        <w:rPr>
          <w:w w:val="85"/>
        </w:rPr>
        <w:t>no trato gastrointestinal,</w:t>
      </w:r>
      <w:r>
        <w:rPr>
          <w:spacing w:val="-3"/>
          <w:w w:val="85"/>
        </w:rPr>
        <w:t> </w:t>
      </w:r>
      <w:r>
        <w:rPr>
          <w:w w:val="85"/>
        </w:rPr>
        <w:t>reduzindo</w:t>
      </w:r>
      <w:r>
        <w:rPr/>
        <w:t> </w:t>
      </w:r>
      <w:r>
        <w:rPr>
          <w:w w:val="85"/>
        </w:rPr>
        <w:t>sua</w:t>
      </w:r>
      <w:r>
        <w:rPr>
          <w:spacing w:val="-2"/>
          <w:w w:val="85"/>
        </w:rPr>
        <w:t> </w:t>
      </w:r>
      <w:r>
        <w:rPr>
          <w:w w:val="85"/>
        </w:rPr>
        <w:t>biodisponibilidade. Isso</w:t>
      </w:r>
      <w:r>
        <w:rPr>
          <w:spacing w:val="-1"/>
          <w:w w:val="85"/>
        </w:rPr>
        <w:t> </w:t>
      </w:r>
      <w:r>
        <w:rPr>
          <w:w w:val="85"/>
        </w:rPr>
        <w:t>compromete</w:t>
      </w:r>
      <w:r>
        <w:rPr>
          <w:w w:val="85"/>
        </w:rPr>
        <w:t> diversas </w:t>
      </w:r>
      <w:r>
        <w:rPr>
          <w:w w:val="80"/>
        </w:rPr>
        <w:t>funçües</w:t>
      </w:r>
      <w:r>
        <w:rPr/>
        <w:t> </w:t>
      </w:r>
      <w:r>
        <w:rPr>
          <w:w w:val="80"/>
        </w:rPr>
        <w:t>fisiológicas,</w:t>
      </w:r>
      <w:r>
        <w:rPr/>
        <w:t> </w:t>
      </w:r>
      <w:r>
        <w:rPr>
          <w:w w:val="80"/>
        </w:rPr>
        <w:t>como a alividade enzimática,</w:t>
      </w:r>
      <w:r>
        <w:rPr/>
        <w:t> </w:t>
      </w:r>
      <w:r>
        <w:rPr>
          <w:w w:val="80"/>
        </w:rPr>
        <w:t>a</w:t>
      </w:r>
      <w:r>
        <w:rPr>
          <w:spacing w:val="-4"/>
          <w:w w:val="80"/>
        </w:rPr>
        <w:t> </w:t>
      </w:r>
      <w:r>
        <w:rPr>
          <w:w w:val="80"/>
        </w:rPr>
        <w:t>regeneraçño</w:t>
      </w:r>
      <w:r>
        <w:rPr/>
        <w:t> </w:t>
      </w:r>
      <w:r>
        <w:rPr>
          <w:w w:val="80"/>
        </w:rPr>
        <w:t>tecidual e a integridade </w:t>
      </w:r>
      <w:r>
        <w:rPr>
          <w:w w:val="85"/>
          <w:sz w:val="23"/>
        </w:rPr>
        <w:t>óssea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e</w:t>
      </w:r>
      <w:r>
        <w:rPr>
          <w:spacing w:val="-8"/>
          <w:w w:val="85"/>
          <w:sz w:val="23"/>
        </w:rPr>
        <w:t> </w:t>
      </w:r>
      <w:r>
        <w:rPr>
          <w:w w:val="85"/>
          <w:sz w:val="23"/>
        </w:rPr>
        <w:t>neuroIógica.</w:t>
      </w:r>
    </w:p>
    <w:p>
      <w:pPr>
        <w:pStyle w:val="BodyText"/>
        <w:spacing w:before="36"/>
      </w:pPr>
    </w:p>
    <w:p>
      <w:pPr>
        <w:spacing w:before="1"/>
        <w:ind w:left="2273" w:right="0" w:firstLine="0"/>
        <w:jc w:val="both"/>
        <w:rPr>
          <w:sz w:val="23"/>
        </w:rPr>
      </w:pPr>
      <w:r>
        <w:rPr>
          <w:w w:val="90"/>
          <w:sz w:val="23"/>
        </w:rPr>
        <w:t>Citalopram</w:t>
      </w:r>
      <w:r>
        <w:rPr>
          <w:spacing w:val="-4"/>
          <w:sz w:val="23"/>
        </w:rPr>
        <w:t> </w:t>
      </w:r>
      <w:r>
        <w:rPr>
          <w:w w:val="90"/>
          <w:sz w:val="23"/>
        </w:rPr>
        <w:t>-</w:t>
      </w:r>
      <w:r>
        <w:rPr>
          <w:spacing w:val="33"/>
          <w:sz w:val="23"/>
        </w:rPr>
        <w:t> </w:t>
      </w:r>
      <w:r>
        <w:rPr>
          <w:w w:val="90"/>
          <w:sz w:val="23"/>
        </w:rPr>
        <w:t>Magnésio,</w:t>
      </w:r>
      <w:r>
        <w:rPr>
          <w:spacing w:val="3"/>
          <w:sz w:val="23"/>
        </w:rPr>
        <w:t> </w:t>
      </w:r>
      <w:r>
        <w:rPr>
          <w:w w:val="90"/>
          <w:sz w:val="23"/>
        </w:rPr>
        <w:t>Selênio,</w:t>
      </w:r>
      <w:r>
        <w:rPr>
          <w:spacing w:val="3"/>
          <w:sz w:val="23"/>
        </w:rPr>
        <w:t> </w:t>
      </w:r>
      <w:r>
        <w:rPr>
          <w:w w:val="90"/>
          <w:sz w:val="23"/>
        </w:rPr>
        <w:t>Yitamina</w:t>
      </w:r>
      <w:r>
        <w:rPr>
          <w:spacing w:val="8"/>
          <w:sz w:val="23"/>
        </w:rPr>
        <w:t> </w:t>
      </w:r>
      <w:r>
        <w:rPr>
          <w:w w:val="90"/>
          <w:sz w:val="23"/>
        </w:rPr>
        <w:t>D,</w:t>
      </w:r>
      <w:r>
        <w:rPr>
          <w:spacing w:val="-10"/>
          <w:w w:val="90"/>
          <w:sz w:val="23"/>
        </w:rPr>
        <w:t> </w:t>
      </w:r>
      <w:r>
        <w:rPr>
          <w:spacing w:val="-2"/>
          <w:w w:val="90"/>
          <w:sz w:val="23"/>
        </w:rPr>
        <w:t>Potássio</w:t>
      </w:r>
    </w:p>
    <w:p>
      <w:pPr>
        <w:spacing w:line="259" w:lineRule="auto" w:before="25"/>
        <w:ind w:left="2278" w:right="2228" w:firstLine="3"/>
        <w:jc w:val="both"/>
        <w:rPr>
          <w:sz w:val="21"/>
        </w:rPr>
      </w:pPr>
      <w:r>
        <w:rPr>
          <w:w w:val="80"/>
          <w:sz w:val="22"/>
        </w:rPr>
        <w:t>O uso irônico</w:t>
      </w:r>
      <w:r>
        <w:rPr>
          <w:sz w:val="22"/>
        </w:rPr>
        <w:t> </w:t>
      </w:r>
      <w:r>
        <w:rPr>
          <w:w w:val="80"/>
          <w:sz w:val="22"/>
        </w:rPr>
        <w:t>de citalopram</w:t>
      </w:r>
      <w:r>
        <w:rPr>
          <w:sz w:val="22"/>
        </w:rPr>
        <w:t> </w:t>
      </w:r>
      <w:r>
        <w:rPr>
          <w:w w:val="80"/>
          <w:sz w:val="22"/>
        </w:rPr>
        <w:t>pode alterar a excreçáo</w:t>
      </w:r>
      <w:r>
        <w:rPr>
          <w:sz w:val="22"/>
        </w:rPr>
        <w:t> </w:t>
      </w:r>
      <w:r>
        <w:rPr>
          <w:w w:val="80"/>
          <w:sz w:val="22"/>
        </w:rPr>
        <w:t>renal de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polassio</w:t>
      </w:r>
      <w:r>
        <w:rPr>
          <w:sz w:val="22"/>
        </w:rPr>
        <w:t> </w:t>
      </w:r>
      <w:r>
        <w:rPr>
          <w:w w:val="80"/>
          <w:sz w:val="22"/>
        </w:rPr>
        <w:t>e magnésio</w:t>
      </w:r>
      <w:r>
        <w:rPr>
          <w:sz w:val="22"/>
        </w:rPr>
        <w:t> </w:t>
      </w:r>
      <w:r>
        <w:rPr>
          <w:w w:val="80"/>
          <w:sz w:val="22"/>
        </w:rPr>
        <w:t>e, por </w:t>
      </w:r>
      <w:r>
        <w:rPr>
          <w:w w:val="95"/>
          <w:sz w:val="21"/>
        </w:rPr>
        <w:t>mecanismos</w:t>
      </w:r>
      <w:r>
        <w:rPr>
          <w:spacing w:val="-7"/>
          <w:w w:val="95"/>
          <w:sz w:val="21"/>
        </w:rPr>
        <w:t> </w:t>
      </w:r>
      <w:r>
        <w:rPr>
          <w:w w:val="95"/>
          <w:sz w:val="21"/>
        </w:rPr>
        <w:t>indiretos</w:t>
      </w:r>
      <w:r>
        <w:rPr>
          <w:spacing w:val="-2"/>
          <w:w w:val="95"/>
          <w:sz w:val="21"/>
        </w:rPr>
        <w:t> </w:t>
      </w:r>
      <w:r>
        <w:rPr>
          <w:w w:val="95"/>
          <w:sz w:val="21"/>
        </w:rPr>
        <w:t>envolvendo</w:t>
      </w:r>
      <w:r>
        <w:rPr>
          <w:spacing w:val="-3"/>
          <w:w w:val="95"/>
          <w:sz w:val="21"/>
        </w:rPr>
        <w:t> </w:t>
      </w:r>
      <w:r>
        <w:rPr>
          <w:w w:val="95"/>
          <w:sz w:val="21"/>
        </w:rPr>
        <w:t>o</w:t>
      </w:r>
      <w:r>
        <w:rPr>
          <w:spacing w:val="-11"/>
          <w:w w:val="95"/>
          <w:sz w:val="21"/>
        </w:rPr>
        <w:t> </w:t>
      </w:r>
      <w:r>
        <w:rPr>
          <w:w w:val="95"/>
          <w:sz w:val="21"/>
        </w:rPr>
        <w:t>eixo</w:t>
      </w:r>
      <w:r>
        <w:rPr>
          <w:spacing w:val="-9"/>
          <w:w w:val="95"/>
          <w:sz w:val="21"/>
        </w:rPr>
        <w:t> </w:t>
      </w:r>
      <w:r>
        <w:rPr>
          <w:w w:val="95"/>
          <w:sz w:val="21"/>
        </w:rPr>
        <w:t>HPA,</w:t>
      </w:r>
      <w:r>
        <w:rPr>
          <w:spacing w:val="-5"/>
          <w:w w:val="95"/>
          <w:sz w:val="21"/>
        </w:rPr>
        <w:t> </w:t>
      </w:r>
      <w:r>
        <w:rPr>
          <w:w w:val="95"/>
          <w:sz w:val="21"/>
        </w:rPr>
        <w:t>afetar</w:t>
      </w:r>
      <w:r>
        <w:rPr>
          <w:spacing w:val="-5"/>
          <w:w w:val="95"/>
          <w:sz w:val="21"/>
        </w:rPr>
        <w:t> </w:t>
      </w:r>
      <w:r>
        <w:rPr>
          <w:w w:val="95"/>
          <w:sz w:val="21"/>
        </w:rPr>
        <w:t>a</w:t>
      </w:r>
      <w:r>
        <w:rPr>
          <w:spacing w:val="-12"/>
          <w:w w:val="95"/>
          <w:sz w:val="21"/>
        </w:rPr>
        <w:t> </w:t>
      </w:r>
      <w:r>
        <w:rPr>
          <w:w w:val="95"/>
          <w:sz w:val="21"/>
        </w:rPr>
        <w:t>ativação</w:t>
      </w:r>
      <w:r>
        <w:rPr>
          <w:spacing w:val="-5"/>
          <w:w w:val="95"/>
          <w:sz w:val="21"/>
        </w:rPr>
        <w:t> </w:t>
      </w:r>
      <w:r>
        <w:rPr>
          <w:w w:val="95"/>
          <w:sz w:val="21"/>
        </w:rPr>
        <w:t>da</w:t>
      </w:r>
      <w:r>
        <w:rPr>
          <w:spacing w:val="-11"/>
          <w:w w:val="95"/>
          <w:sz w:val="21"/>
        </w:rPr>
        <w:t> </w:t>
      </w:r>
      <w:r>
        <w:rPr>
          <w:w w:val="95"/>
          <w:sz w:val="21"/>
        </w:rPr>
        <w:t>vitamina</w:t>
      </w:r>
      <w:r>
        <w:rPr>
          <w:spacing w:val="-9"/>
          <w:w w:val="95"/>
          <w:sz w:val="21"/>
        </w:rPr>
        <w:t> </w:t>
      </w:r>
      <w:r>
        <w:rPr>
          <w:w w:val="95"/>
          <w:sz w:val="21"/>
        </w:rPr>
        <w:t>D.</w:t>
      </w:r>
      <w:r>
        <w:rPr>
          <w:spacing w:val="-10"/>
          <w:w w:val="95"/>
          <w:sz w:val="21"/>
        </w:rPr>
        <w:t> </w:t>
      </w:r>
      <w:r>
        <w:rPr>
          <w:w w:val="95"/>
          <w:sz w:val="21"/>
        </w:rPr>
        <w:t>A </w:t>
      </w:r>
      <w:r>
        <w:rPr>
          <w:w w:val="85"/>
          <w:sz w:val="21"/>
        </w:rPr>
        <w:t>modulaçáo da serotonina também impacta o metabolismo</w:t>
      </w:r>
      <w:r>
        <w:rPr>
          <w:sz w:val="21"/>
        </w:rPr>
        <w:t> </w:t>
      </w:r>
      <w:r>
        <w:rPr>
          <w:w w:val="85"/>
          <w:sz w:val="21"/>
        </w:rPr>
        <w:t>do selénio, importante para o </w:t>
      </w:r>
      <w:r>
        <w:rPr>
          <w:w w:val="90"/>
          <w:sz w:val="21"/>
        </w:rPr>
        <w:t>equilíbrio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redox 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função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tireoidiana.</w:t>
      </w:r>
    </w:p>
    <w:p>
      <w:pPr>
        <w:pStyle w:val="BodyText"/>
        <w:spacing w:before="31"/>
        <w:rPr>
          <w:sz w:val="21"/>
        </w:rPr>
      </w:pPr>
    </w:p>
    <w:p>
      <w:pPr>
        <w:spacing w:before="0"/>
        <w:ind w:left="2273" w:right="0" w:firstLine="0"/>
        <w:jc w:val="both"/>
        <w:rPr>
          <w:sz w:val="24"/>
        </w:rPr>
      </w:pPr>
      <w:r>
        <w:rPr>
          <w:w w:val="85"/>
          <w:sz w:val="24"/>
        </w:rPr>
        <w:t>Clindamicina</w:t>
      </w:r>
      <w:r>
        <w:rPr>
          <w:spacing w:val="12"/>
          <w:sz w:val="24"/>
        </w:rPr>
        <w:t> </w:t>
      </w:r>
      <w:r>
        <w:rPr>
          <w:w w:val="85"/>
          <w:sz w:val="24"/>
        </w:rPr>
        <w:t>-</w:t>
      </w:r>
      <w:r>
        <w:rPr>
          <w:spacing w:val="56"/>
          <w:sz w:val="24"/>
        </w:rPr>
        <w:t> </w:t>
      </w:r>
      <w:r>
        <w:rPr>
          <w:w w:val="85"/>
          <w:sz w:val="24"/>
        </w:rPr>
        <w:t>Vitamina</w:t>
      </w:r>
      <w:r>
        <w:rPr>
          <w:spacing w:val="8"/>
          <w:sz w:val="24"/>
        </w:rPr>
        <w:t> </w:t>
      </w:r>
      <w:r>
        <w:rPr>
          <w:w w:val="85"/>
          <w:sz w:val="24"/>
        </w:rPr>
        <w:t>K,</w:t>
      </w:r>
      <w:r>
        <w:rPr>
          <w:spacing w:val="-8"/>
          <w:sz w:val="24"/>
        </w:rPr>
        <w:t> </w:t>
      </w:r>
      <w:r>
        <w:rPr>
          <w:w w:val="85"/>
          <w:sz w:val="24"/>
        </w:rPr>
        <w:t>Igagnésio,</w:t>
      </w:r>
      <w:r>
        <w:rPr>
          <w:spacing w:val="5"/>
          <w:sz w:val="24"/>
        </w:rPr>
        <w:t> </w:t>
      </w:r>
      <w:r>
        <w:rPr>
          <w:spacing w:val="-2"/>
          <w:w w:val="85"/>
          <w:sz w:val="24"/>
        </w:rPr>
        <w:t>Zinco</w:t>
      </w:r>
    </w:p>
    <w:p>
      <w:pPr>
        <w:pStyle w:val="BodyText"/>
        <w:spacing w:line="252" w:lineRule="auto" w:before="24"/>
        <w:ind w:left="2278" w:right="2229"/>
        <w:jc w:val="both"/>
        <w:rPr>
          <w:sz w:val="21"/>
        </w:rPr>
      </w:pPr>
      <w:r>
        <w:rPr>
          <w:w w:val="85"/>
        </w:rPr>
        <w:t>A</w:t>
      </w:r>
      <w:r>
        <w:rPr>
          <w:w w:val="85"/>
        </w:rPr>
        <w:t> clindamicina</w:t>
      </w:r>
      <w:r>
        <w:rPr>
          <w:w w:val="85"/>
        </w:rPr>
        <w:t> possui</w:t>
      </w:r>
      <w:r>
        <w:rPr>
          <w:w w:val="85"/>
        </w:rPr>
        <w:t> forte impacto</w:t>
      </w:r>
      <w:r>
        <w:rPr>
          <w:w w:val="85"/>
        </w:rPr>
        <w:t> sobre</w:t>
      </w:r>
      <w:r>
        <w:rPr>
          <w:w w:val="85"/>
        </w:rPr>
        <w:t> a microbiota</w:t>
      </w:r>
      <w:r>
        <w:rPr>
          <w:w w:val="85"/>
        </w:rPr>
        <w:t> intestinal,</w:t>
      </w:r>
      <w:r>
        <w:rPr>
          <w:w w:val="85"/>
        </w:rPr>
        <w:t> comprometendo</w:t>
      </w:r>
      <w:r>
        <w:rPr/>
        <w:t> </w:t>
      </w:r>
      <w:r>
        <w:rPr>
          <w:w w:val="85"/>
        </w:rPr>
        <w:t>a </w:t>
      </w:r>
      <w:r>
        <w:rPr>
          <w:w w:val="90"/>
        </w:rPr>
        <w:t>produção</w:t>
      </w:r>
      <w:r>
        <w:rPr>
          <w:w w:val="90"/>
        </w:rPr>
        <w:t> de</w:t>
      </w:r>
      <w:r>
        <w:rPr>
          <w:spacing w:val="-6"/>
          <w:w w:val="90"/>
        </w:rPr>
        <w:t> </w:t>
      </w:r>
      <w:r>
        <w:rPr>
          <w:w w:val="90"/>
        </w:rPr>
        <w:t>vitamina</w:t>
      </w:r>
      <w:r>
        <w:rPr>
          <w:w w:val="90"/>
        </w:rPr>
        <w:t> K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absorção</w:t>
      </w:r>
      <w:r>
        <w:rPr>
          <w:spacing w:val="-3"/>
          <w:w w:val="90"/>
        </w:rPr>
        <w:t> </w:t>
      </w:r>
      <w:r>
        <w:rPr>
          <w:w w:val="90"/>
        </w:rPr>
        <w:t>intestinal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magnésio</w:t>
      </w:r>
      <w:r>
        <w:rPr>
          <w:w w:val="90"/>
        </w:rPr>
        <w:t> e</w:t>
      </w:r>
      <w:r>
        <w:rPr>
          <w:spacing w:val="-8"/>
          <w:w w:val="90"/>
        </w:rPr>
        <w:t> </w:t>
      </w:r>
      <w:r>
        <w:rPr>
          <w:w w:val="90"/>
        </w:rPr>
        <w:t>zinco.</w:t>
      </w:r>
      <w:r>
        <w:rPr>
          <w:spacing w:val="-1"/>
          <w:w w:val="90"/>
        </w:rPr>
        <w:t> </w:t>
      </w:r>
      <w:r>
        <w:rPr>
          <w:w w:val="90"/>
        </w:rPr>
        <w:t>Isso</w:t>
      </w:r>
      <w:r>
        <w:rPr>
          <w:spacing w:val="-7"/>
          <w:w w:val="90"/>
        </w:rPr>
        <w:t> </w:t>
      </w:r>
      <w:r>
        <w:rPr>
          <w:w w:val="90"/>
        </w:rPr>
        <w:t>afeta</w:t>
      </w:r>
      <w:r>
        <w:rPr>
          <w:spacing w:val="-2"/>
          <w:w w:val="90"/>
        </w:rPr>
        <w:t> </w:t>
      </w:r>
      <w:r>
        <w:rPr>
          <w:w w:val="90"/>
        </w:rPr>
        <w:t>o </w:t>
      </w:r>
      <w:r>
        <w:rPr>
          <w:spacing w:val="-2"/>
          <w:w w:val="90"/>
        </w:rPr>
        <w:t>metabolismo</w:t>
      </w:r>
      <w:r>
        <w:rPr/>
        <w:t> </w:t>
      </w:r>
      <w:r>
        <w:rPr>
          <w:spacing w:val="-2"/>
          <w:w w:val="90"/>
        </w:rPr>
        <w:t>ósseo,</w:t>
      </w:r>
      <w:r>
        <w:rPr>
          <w:spacing w:val="-2"/>
          <w:w w:val="90"/>
        </w:rPr>
        <w:t> 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coagulação</w:t>
      </w:r>
      <w:r>
        <w:rPr>
          <w:spacing w:val="-2"/>
          <w:w w:val="90"/>
        </w:rPr>
        <w:t> 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resposta</w:t>
      </w:r>
      <w:r>
        <w:rPr>
          <w:spacing w:val="-2"/>
          <w:w w:val="90"/>
        </w:rPr>
        <w:t> imune,</w:t>
      </w:r>
      <w:r>
        <w:rPr>
          <w:spacing w:val="-2"/>
          <w:w w:val="90"/>
        </w:rPr>
        <w:t> além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2"/>
          <w:w w:val="90"/>
        </w:rPr>
        <w:t> agravar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processos </w:t>
      </w:r>
      <w:r>
        <w:rPr>
          <w:w w:val="90"/>
          <w:sz w:val="21"/>
        </w:rPr>
        <w:t>inflamatórios intesfinais.</w:t>
      </w:r>
    </w:p>
    <w:p>
      <w:pPr>
        <w:pStyle w:val="BodyText"/>
        <w:spacing w:before="33"/>
      </w:pPr>
    </w:p>
    <w:p>
      <w:pPr>
        <w:spacing w:before="0"/>
        <w:ind w:left="2273" w:right="0" w:firstLine="0"/>
        <w:jc w:val="both"/>
        <w:rPr>
          <w:sz w:val="23"/>
        </w:rPr>
      </w:pPr>
      <w:r>
        <w:rPr>
          <w:w w:val="90"/>
          <w:sz w:val="23"/>
        </w:rPr>
        <w:t>Clomifeno</w:t>
      </w:r>
      <w:r>
        <w:rPr>
          <w:sz w:val="23"/>
        </w:rPr>
        <w:t> </w:t>
      </w:r>
      <w:r>
        <w:rPr>
          <w:w w:val="90"/>
          <w:sz w:val="23"/>
        </w:rPr>
        <w:t>-</w:t>
      </w:r>
      <w:r>
        <w:rPr>
          <w:spacing w:val="35"/>
          <w:sz w:val="23"/>
        </w:rPr>
        <w:t> </w:t>
      </w:r>
      <w:r>
        <w:rPr>
          <w:w w:val="90"/>
          <w:sz w:val="23"/>
        </w:rPr>
        <w:t>Zinco,</w:t>
      </w:r>
      <w:r>
        <w:rPr>
          <w:spacing w:val="-1"/>
          <w:w w:val="90"/>
          <w:sz w:val="23"/>
        </w:rPr>
        <w:t> </w:t>
      </w:r>
      <w:r>
        <w:rPr>
          <w:w w:val="90"/>
          <w:sz w:val="23"/>
        </w:rPr>
        <w:t>Magnésio,</w:t>
      </w:r>
      <w:r>
        <w:rPr>
          <w:spacing w:val="10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-2"/>
          <w:sz w:val="23"/>
        </w:rPr>
        <w:t> </w:t>
      </w:r>
      <w:r>
        <w:rPr>
          <w:w w:val="90"/>
          <w:sz w:val="23"/>
        </w:rPr>
        <w:t>B6,</w:t>
      </w:r>
      <w:r>
        <w:rPr>
          <w:spacing w:val="-6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5"/>
          <w:sz w:val="23"/>
        </w:rPr>
        <w:t> </w:t>
      </w:r>
      <w:r>
        <w:rPr>
          <w:spacing w:val="-10"/>
          <w:w w:val="90"/>
          <w:sz w:val="23"/>
        </w:rPr>
        <w:t>E</w:t>
      </w:r>
    </w:p>
    <w:p>
      <w:pPr>
        <w:spacing w:line="247" w:lineRule="auto" w:before="28"/>
        <w:ind w:left="2278" w:right="2230" w:firstLine="4"/>
        <w:jc w:val="both"/>
        <w:rPr>
          <w:sz w:val="22"/>
        </w:rPr>
      </w:pPr>
      <w:r>
        <w:rPr>
          <w:w w:val="85"/>
          <w:sz w:val="21"/>
        </w:rPr>
        <w:t>O clomifeno, utilizado para indução</w:t>
      </w:r>
      <w:r>
        <w:rPr>
          <w:sz w:val="21"/>
        </w:rPr>
        <w:t> </w:t>
      </w:r>
      <w:r>
        <w:rPr>
          <w:w w:val="85"/>
          <w:sz w:val="21"/>
        </w:rPr>
        <w:t>da ovulaçáo, pode interferir</w:t>
      </w:r>
      <w:r>
        <w:rPr>
          <w:sz w:val="21"/>
        </w:rPr>
        <w:t> </w:t>
      </w:r>
      <w:r>
        <w:rPr>
          <w:w w:val="85"/>
          <w:sz w:val="21"/>
        </w:rPr>
        <w:t>na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biodisponibilidade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de </w:t>
      </w:r>
      <w:r>
        <w:rPr>
          <w:w w:val="80"/>
          <w:sz w:val="22"/>
        </w:rPr>
        <w:t>zinco, magnésio e vitamina</w:t>
      </w:r>
      <w:r>
        <w:rPr>
          <w:sz w:val="22"/>
        </w:rPr>
        <w:t> </w:t>
      </w:r>
      <w:r>
        <w:rPr>
          <w:w w:val="80"/>
          <w:sz w:val="22"/>
        </w:rPr>
        <w:t>B6, essenciais para a síntese homional</w:t>
      </w:r>
      <w:r>
        <w:rPr>
          <w:sz w:val="22"/>
        </w:rPr>
        <w:t> </w:t>
      </w:r>
      <w:r>
        <w:rPr>
          <w:w w:val="80"/>
          <w:sz w:val="22"/>
        </w:rPr>
        <w:t>e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ovulatôria.</w:t>
      </w:r>
      <w:r>
        <w:rPr>
          <w:sz w:val="22"/>
        </w:rPr>
        <w:t> </w:t>
      </w:r>
      <w:r>
        <w:rPr>
          <w:w w:val="80"/>
          <w:sz w:val="22"/>
        </w:rPr>
        <w:t>Também </w:t>
      </w:r>
      <w:r>
        <w:rPr>
          <w:w w:val="90"/>
          <w:sz w:val="22"/>
        </w:rPr>
        <w:t>há</w:t>
      </w:r>
      <w:r>
        <w:rPr>
          <w:w w:val="90"/>
          <w:sz w:val="22"/>
        </w:rPr>
        <w:t> indícios</w:t>
      </w:r>
      <w:r>
        <w:rPr>
          <w:w w:val="90"/>
          <w:sz w:val="22"/>
        </w:rPr>
        <w:t> de</w:t>
      </w:r>
      <w:r>
        <w:rPr>
          <w:w w:val="90"/>
          <w:sz w:val="22"/>
        </w:rPr>
        <w:t> que</w:t>
      </w:r>
      <w:r>
        <w:rPr>
          <w:w w:val="90"/>
          <w:sz w:val="22"/>
        </w:rPr>
        <w:t> aumenta</w:t>
      </w:r>
      <w:r>
        <w:rPr>
          <w:w w:val="90"/>
          <w:sz w:val="22"/>
        </w:rPr>
        <w:t> o</w:t>
      </w:r>
      <w:r>
        <w:rPr>
          <w:w w:val="90"/>
          <w:sz w:val="22"/>
        </w:rPr>
        <w:t> estresse</w:t>
      </w:r>
      <w:r>
        <w:rPr>
          <w:w w:val="90"/>
          <w:sz w:val="22"/>
        </w:rPr>
        <w:t> oxidativo,</w:t>
      </w:r>
      <w:r>
        <w:rPr>
          <w:w w:val="90"/>
          <w:sz w:val="22"/>
        </w:rPr>
        <w:t> favorecendo</w:t>
      </w:r>
      <w:r>
        <w:rPr>
          <w:w w:val="90"/>
          <w:sz w:val="22"/>
        </w:rPr>
        <w:t> o</w:t>
      </w:r>
      <w:r>
        <w:rPr>
          <w:w w:val="90"/>
          <w:sz w:val="22"/>
        </w:rPr>
        <w:t> consumo</w:t>
      </w:r>
      <w:r>
        <w:rPr>
          <w:w w:val="90"/>
          <w:sz w:val="22"/>
        </w:rPr>
        <w:t> de </w:t>
      </w:r>
      <w:r>
        <w:rPr>
          <w:w w:val="80"/>
          <w:sz w:val="22"/>
        </w:rPr>
        <w:t>antioxidantes</w:t>
      </w:r>
      <w:r>
        <w:rPr>
          <w:sz w:val="22"/>
        </w:rPr>
        <w:t> </w:t>
      </w:r>
      <w:r>
        <w:rPr>
          <w:w w:val="80"/>
          <w:sz w:val="22"/>
        </w:rPr>
        <w:t>como </w:t>
      </w:r>
      <w:r>
        <w:rPr>
          <w:color w:val="1A1A1A"/>
          <w:w w:val="80"/>
          <w:sz w:val="22"/>
        </w:rPr>
        <w:t>a </w:t>
      </w:r>
      <w:r>
        <w:rPr>
          <w:w w:val="80"/>
          <w:sz w:val="22"/>
        </w:rPr>
        <w:t>vitamina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E, cuja deficiência</w:t>
      </w:r>
      <w:r>
        <w:rPr>
          <w:sz w:val="22"/>
        </w:rPr>
        <w:t> </w:t>
      </w:r>
      <w:r>
        <w:rPr>
          <w:w w:val="80"/>
          <w:sz w:val="22"/>
        </w:rPr>
        <w:t>pode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comprometer</w:t>
      </w:r>
      <w:r>
        <w:rPr>
          <w:spacing w:val="22"/>
          <w:sz w:val="22"/>
        </w:rPr>
        <w:t> </w:t>
      </w:r>
      <w:r>
        <w:rPr>
          <w:w w:val="80"/>
          <w:sz w:val="22"/>
        </w:rPr>
        <w:t>a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integridade</w:t>
      </w:r>
      <w:r>
        <w:rPr>
          <w:sz w:val="22"/>
        </w:rPr>
        <w:t> </w:t>
      </w:r>
      <w:r>
        <w:rPr>
          <w:w w:val="80"/>
          <w:sz w:val="22"/>
        </w:rPr>
        <w:t>celular </w:t>
      </w:r>
      <w:r>
        <w:rPr>
          <w:w w:val="90"/>
          <w:sz w:val="22"/>
        </w:rPr>
        <w:t>e fertilidade.</w:t>
      </w:r>
    </w:p>
    <w:p>
      <w:pPr>
        <w:spacing w:after="0" w:line="247" w:lineRule="auto"/>
        <w:jc w:val="both"/>
        <w:rPr>
          <w:sz w:val="22"/>
        </w:rPr>
        <w:sectPr>
          <w:footerReference w:type="even" r:id="rId70"/>
          <w:footerReference w:type="default" r:id="rId71"/>
          <w:pgSz w:w="11910" w:h="16840"/>
          <w:pgMar w:header="0" w:footer="4722" w:top="1420" w:bottom="4920" w:left="141" w:right="141"/>
          <w:pgNumType w:start="168"/>
        </w:sectPr>
      </w:pPr>
    </w:p>
    <w:p>
      <w:pPr>
        <w:spacing w:before="38"/>
        <w:ind w:left="2490" w:right="0" w:firstLine="0"/>
        <w:jc w:val="both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1085088</wp:posOffset>
                </wp:positionH>
                <wp:positionV relativeFrom="page">
                  <wp:posOffset>8135111</wp:posOffset>
                </wp:positionV>
                <wp:extent cx="160655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60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6550" h="0">
                              <a:moveTo>
                                <a:pt x="0" y="0"/>
                              </a:moveTo>
                              <a:lnTo>
                                <a:pt x="160629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85.440002pt,640.559998pt" to="211.920002pt,640.559998pt" stroked="true" strokeweight=".96pt" strokecolor="#4b4b4b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sz w:val="23"/>
        </w:rPr>
        <w:t>Clonazepam</w:t>
      </w:r>
      <w:r>
        <w:rPr>
          <w:rFonts w:ascii="Calibri" w:hAnsi="Calibri"/>
          <w:spacing w:val="10"/>
          <w:sz w:val="23"/>
        </w:rPr>
        <w:t> </w:t>
      </w:r>
      <w:r>
        <w:rPr>
          <w:rFonts w:ascii="Calibri" w:hAnsi="Calibri"/>
          <w:sz w:val="23"/>
        </w:rPr>
        <w:t>-</w:t>
      </w:r>
      <w:r>
        <w:rPr>
          <w:rFonts w:ascii="Calibri" w:hAnsi="Calibri"/>
          <w:spacing w:val="43"/>
          <w:sz w:val="23"/>
        </w:rPr>
        <w:t> </w:t>
      </w:r>
      <w:r>
        <w:rPr>
          <w:rFonts w:ascii="Calibri" w:hAnsi="Calibri"/>
          <w:sz w:val="23"/>
        </w:rPr>
        <w:t>Magnésio,</w:t>
      </w:r>
      <w:r>
        <w:rPr>
          <w:rFonts w:ascii="Calibri" w:hAnsi="Calibri"/>
          <w:spacing w:val="8"/>
          <w:sz w:val="23"/>
        </w:rPr>
        <w:t> </w:t>
      </w:r>
      <w:r>
        <w:rPr>
          <w:rFonts w:ascii="Calibri" w:hAnsi="Calibri"/>
          <w:sz w:val="23"/>
        </w:rPr>
        <w:t>Zinco,</w:t>
      </w:r>
      <w:r>
        <w:rPr>
          <w:rFonts w:ascii="Calibri" w:hAnsi="Calibri"/>
          <w:spacing w:val="-1"/>
          <w:sz w:val="23"/>
        </w:rPr>
        <w:t> </w:t>
      </w:r>
      <w:r>
        <w:rPr>
          <w:rFonts w:ascii="Calibri" w:hAnsi="Calibri"/>
          <w:spacing w:val="-2"/>
          <w:sz w:val="23"/>
        </w:rPr>
        <w:t>Potássio</w:t>
      </w:r>
    </w:p>
    <w:p>
      <w:pPr>
        <w:spacing w:line="244" w:lineRule="auto" w:before="12"/>
        <w:ind w:left="2484" w:right="1993" w:firstLine="6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O clonazepanJ, uma benzodiazepina, afeta a atividade dos canais de GABA e pode </w:t>
      </w:r>
      <w:r>
        <w:rPr>
          <w:rFonts w:ascii="Calibri" w:hAnsi="Calibri"/>
          <w:w w:val="90"/>
          <w:sz w:val="22"/>
        </w:rPr>
        <w:t>promover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alterações</w:t>
      </w:r>
      <w:r>
        <w:rPr>
          <w:rFonts w:ascii="Calibri" w:hAnsi="Calibri"/>
          <w:spacing w:val="-3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e!etrolilicas</w:t>
      </w:r>
      <w:r>
        <w:rPr>
          <w:rFonts w:ascii="Calibri" w:hAnsi="Calibri"/>
          <w:spacing w:val="7"/>
          <w:sz w:val="22"/>
        </w:rPr>
        <w:t> </w:t>
      </w:r>
      <w:r>
        <w:rPr>
          <w:rFonts w:ascii="Calibri" w:hAnsi="Calibri"/>
          <w:w w:val="90"/>
          <w:sz w:val="22"/>
        </w:rPr>
        <w:t>ao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in#uenciar a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excreçáo</w:t>
      </w:r>
      <w:r>
        <w:rPr>
          <w:rFonts w:ascii="Calibri" w:hAnsi="Calibri"/>
          <w:spacing w:val="-1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renal</w:t>
      </w:r>
      <w:r>
        <w:rPr>
          <w:rFonts w:ascii="Calibri" w:hAnsi="Calibri"/>
          <w:spacing w:val="-5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de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magnésio,</w:t>
      </w:r>
      <w:r>
        <w:rPr>
          <w:rFonts w:ascii="Calibri" w:hAnsi="Calibri"/>
          <w:spacing w:val="-1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potássio</w:t>
      </w:r>
      <w:r>
        <w:rPr>
          <w:rFonts w:ascii="Calibri" w:hAnsi="Calibri"/>
          <w:spacing w:val="-1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e </w:t>
      </w:r>
      <w:r>
        <w:rPr>
          <w:rFonts w:ascii="Calibri" w:hAnsi="Calibri"/>
          <w:sz w:val="21"/>
        </w:rPr>
        <w:t>zinco. A deficiência desses minerais pode comprometer funções neurorrusculares, cognitivas e imunes.</w:t>
      </w:r>
    </w:p>
    <w:p>
      <w:pPr>
        <w:pStyle w:val="BodyText"/>
        <w:spacing w:before="18"/>
        <w:rPr>
          <w:rFonts w:ascii="Calibri"/>
          <w:sz w:val="21"/>
        </w:rPr>
      </w:pPr>
    </w:p>
    <w:p>
      <w:pPr>
        <w:spacing w:line="293" w:lineRule="exact" w:before="0"/>
        <w:ind w:left="2490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Clonidina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-</w:t>
      </w:r>
      <w:r>
        <w:rPr>
          <w:rFonts w:ascii="Calibri" w:hAnsi="Calibri"/>
          <w:spacing w:val="12"/>
          <w:sz w:val="24"/>
        </w:rPr>
        <w:t> </w:t>
      </w:r>
      <w:r>
        <w:rPr>
          <w:rFonts w:ascii="Calibri" w:hAnsi="Calibri"/>
          <w:sz w:val="24"/>
        </w:rPr>
        <w:t>Magnésio,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z w:val="24"/>
        </w:rPr>
        <w:t>Potássio,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z w:val="24"/>
        </w:rPr>
        <w:t>Cálcio,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pacing w:val="-2"/>
          <w:sz w:val="24"/>
        </w:rPr>
        <w:t>Zinco</w:t>
      </w:r>
    </w:p>
    <w:p>
      <w:pPr>
        <w:pStyle w:val="BodyText"/>
        <w:spacing w:line="235" w:lineRule="auto" w:before="4"/>
        <w:ind w:left="2490" w:right="1997" w:firstLine="7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clonidina,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um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agonista alfa-adrenérgico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usado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em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hipertensão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TDAH, pode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interfefir </w:t>
      </w:r>
      <w:r>
        <w:rPr>
          <w:rFonts w:ascii="Calibri" w:hAnsi="Calibri"/>
          <w:spacing w:val="-6"/>
        </w:rPr>
        <w:t>na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absorção 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na excreçâo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renal de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minerais</w:t>
      </w:r>
      <w:r>
        <w:rPr>
          <w:rFonts w:ascii="Calibri" w:hAnsi="Calibri"/>
          <w:spacing w:val="-6"/>
        </w:rPr>
        <w:t> como magnésio,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potássio,</w:t>
      </w:r>
      <w:r>
        <w:rPr>
          <w:rFonts w:ascii="Calibri" w:hAnsi="Calibri"/>
          <w:spacing w:val="-6"/>
        </w:rPr>
        <w:t> cálcio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color w:val="0F0F0F"/>
          <w:spacing w:val="-6"/>
        </w:rPr>
        <w:t>e </w:t>
      </w:r>
      <w:r>
        <w:rPr>
          <w:rFonts w:ascii="Calibri" w:hAnsi="Calibri"/>
          <w:spacing w:val="-6"/>
        </w:rPr>
        <w:t>zinco. </w:t>
      </w:r>
      <w:r>
        <w:rPr>
          <w:rFonts w:ascii="Calibri" w:hAnsi="Calibri"/>
        </w:rPr>
        <w:t>Esses desequilíbrios afetam o contfole da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pressão arterial, o tônus muscular 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a </w:t>
      </w:r>
      <w:r>
        <w:rPr>
          <w:rFonts w:ascii="Calibri" w:hAnsi="Calibri"/>
          <w:spacing w:val="-2"/>
        </w:rPr>
        <w:t>neurotransmissão.</w:t>
      </w:r>
    </w:p>
    <w:p>
      <w:pPr>
        <w:pStyle w:val="Heading5"/>
        <w:spacing w:line="305" w:lineRule="exact" w:before="260"/>
        <w:ind w:left="2487"/>
        <w:jc w:val="both"/>
      </w:pPr>
      <w:r>
        <w:rPr>
          <w:w w:val="75"/>
        </w:rPr>
        <w:t>Clopidogrel</w:t>
      </w:r>
      <w:r>
        <w:rPr>
          <w:spacing w:val="13"/>
        </w:rPr>
        <w:t> </w:t>
      </w:r>
      <w:r>
        <w:rPr>
          <w:w w:val="75"/>
        </w:rPr>
        <w:t>-</w:t>
      </w:r>
      <w:r>
        <w:rPr>
          <w:spacing w:val="52"/>
        </w:rPr>
        <w:t> </w:t>
      </w:r>
      <w:r>
        <w:rPr>
          <w:w w:val="75"/>
        </w:rPr>
        <w:t>Vitamina</w:t>
      </w:r>
      <w:r>
        <w:rPr>
          <w:spacing w:val="6"/>
        </w:rPr>
        <w:t> </w:t>
      </w:r>
      <w:r>
        <w:rPr>
          <w:w w:val="75"/>
        </w:rPr>
        <w:t>B12,</w:t>
      </w:r>
      <w:r>
        <w:rPr>
          <w:spacing w:val="12"/>
        </w:rPr>
        <w:t> </w:t>
      </w:r>
      <w:r>
        <w:rPr>
          <w:w w:val="75"/>
        </w:rPr>
        <w:t>Ácido</w:t>
      </w:r>
      <w:r>
        <w:rPr>
          <w:spacing w:val="4"/>
        </w:rPr>
        <w:t> </w:t>
      </w:r>
      <w:r>
        <w:rPr>
          <w:w w:val="75"/>
        </w:rPr>
        <w:t>Fólico,</w:t>
      </w:r>
      <w:r>
        <w:rPr>
          <w:spacing w:val="11"/>
        </w:rPr>
        <w:t> </w:t>
      </w:r>
      <w:r>
        <w:rPr>
          <w:w w:val="75"/>
        </w:rPr>
        <w:t>Vitamina</w:t>
      </w:r>
      <w:r>
        <w:rPr>
          <w:spacing w:val="-2"/>
        </w:rPr>
        <w:t> </w:t>
      </w:r>
      <w:r>
        <w:rPr>
          <w:spacing w:val="-10"/>
          <w:w w:val="75"/>
        </w:rPr>
        <w:t>K</w:t>
      </w:r>
    </w:p>
    <w:p>
      <w:pPr>
        <w:pStyle w:val="Heading7"/>
        <w:spacing w:line="223" w:lineRule="auto" w:before="11"/>
        <w:ind w:left="2490" w:right="1999" w:firstLine="6"/>
        <w:jc w:val="both"/>
        <w:rPr>
          <w:rFonts w:ascii="Consolas" w:hAnsi="Consolas"/>
          <w:sz w:val="23"/>
        </w:rPr>
      </w:pPr>
      <w:r>
        <w:rPr>
          <w:w w:val="75"/>
        </w:rPr>
        <w:t>O clopidogrel, um antiagregante plaquetáfio, pode afetar a metabolizaçáo da vitamina </w:t>
      </w:r>
      <w:r>
        <w:rPr>
          <w:spacing w:val="-2"/>
          <w:w w:val="75"/>
        </w:rPr>
        <w:t>B12</w:t>
      </w:r>
      <w:r>
        <w:rPr>
          <w:spacing w:val="-16"/>
        </w:rPr>
        <w:t> </w:t>
      </w:r>
      <w:r>
        <w:rPr>
          <w:color w:val="161616"/>
          <w:spacing w:val="-2"/>
          <w:w w:val="75"/>
        </w:rPr>
        <w:t>e</w:t>
      </w:r>
      <w:r>
        <w:rPr>
          <w:color w:val="161616"/>
          <w:spacing w:val="-15"/>
        </w:rPr>
        <w:t> </w:t>
      </w:r>
      <w:r>
        <w:rPr>
          <w:spacing w:val="-2"/>
          <w:w w:val="75"/>
        </w:rPr>
        <w:t>do</w:t>
      </w:r>
      <w:r>
        <w:rPr>
          <w:spacing w:val="-16"/>
        </w:rPr>
        <w:t> </w:t>
      </w:r>
      <w:r>
        <w:rPr>
          <w:spacing w:val="-2"/>
          <w:w w:val="75"/>
        </w:rPr>
        <w:t>ãcido</w:t>
      </w:r>
      <w:r>
        <w:rPr>
          <w:spacing w:val="-15"/>
        </w:rPr>
        <w:t> </w:t>
      </w:r>
      <w:r>
        <w:rPr>
          <w:spacing w:val="-2"/>
          <w:w w:val="75"/>
        </w:rPr>
        <w:t>fólico</w:t>
      </w:r>
      <w:r>
        <w:rPr>
          <w:spacing w:val="-15"/>
        </w:rPr>
        <w:t> </w:t>
      </w:r>
      <w:r>
        <w:rPr>
          <w:spacing w:val="-2"/>
          <w:w w:val="75"/>
        </w:rPr>
        <w:t>por</w:t>
      </w:r>
      <w:r>
        <w:rPr>
          <w:spacing w:val="-16"/>
        </w:rPr>
        <w:t> </w:t>
      </w:r>
      <w:r>
        <w:rPr>
          <w:spacing w:val="-2"/>
          <w:w w:val="75"/>
        </w:rPr>
        <w:t>interferência</w:t>
      </w:r>
      <w:r>
        <w:rPr>
          <w:spacing w:val="-3"/>
        </w:rPr>
        <w:t> </w:t>
      </w:r>
      <w:r>
        <w:rPr>
          <w:spacing w:val="-2"/>
          <w:w w:val="75"/>
        </w:rPr>
        <w:t>na</w:t>
      </w:r>
      <w:r>
        <w:rPr>
          <w:spacing w:val="-12"/>
        </w:rPr>
        <w:t> </w:t>
      </w:r>
      <w:r>
        <w:rPr>
          <w:spacing w:val="-2"/>
          <w:w w:val="75"/>
        </w:rPr>
        <w:t>metilação</w:t>
      </w:r>
      <w:r>
        <w:rPr>
          <w:spacing w:val="-3"/>
        </w:rPr>
        <w:t> </w:t>
      </w:r>
      <w:r>
        <w:rPr>
          <w:spacing w:val="-2"/>
          <w:w w:val="75"/>
        </w:rPr>
        <w:t>hepátca.</w:t>
      </w:r>
      <w:r>
        <w:rPr>
          <w:spacing w:val="-1"/>
        </w:rPr>
        <w:t> </w:t>
      </w:r>
      <w:r>
        <w:rPr>
          <w:spacing w:val="-2"/>
          <w:w w:val="75"/>
        </w:rPr>
        <w:t>Também</w:t>
      </w:r>
      <w:r>
        <w:rPr>
          <w:spacing w:val="-9"/>
        </w:rPr>
        <w:t> </w:t>
      </w:r>
      <w:r>
        <w:rPr>
          <w:spacing w:val="-2"/>
          <w:w w:val="75"/>
        </w:rPr>
        <w:t>hã</w:t>
      </w:r>
      <w:r>
        <w:rPr>
          <w:spacing w:val="-16"/>
        </w:rPr>
        <w:t> </w:t>
      </w:r>
      <w:r>
        <w:rPr>
          <w:spacing w:val="-2"/>
          <w:w w:val="75"/>
        </w:rPr>
        <w:t>interferência na</w:t>
      </w:r>
      <w:r>
        <w:rPr>
          <w:spacing w:val="-16"/>
        </w:rPr>
        <w:t> </w:t>
      </w:r>
      <w:r>
        <w:rPr>
          <w:spacing w:val="-2"/>
          <w:w w:val="75"/>
        </w:rPr>
        <w:t>flora</w:t>
      </w:r>
      <w:r>
        <w:rPr>
          <w:spacing w:val="-15"/>
        </w:rPr>
        <w:t> </w:t>
      </w:r>
      <w:r>
        <w:rPr>
          <w:spacing w:val="-2"/>
          <w:w w:val="75"/>
        </w:rPr>
        <w:t>intestinal</w:t>
      </w:r>
      <w:r>
        <w:rPr>
          <w:spacing w:val="-16"/>
        </w:rPr>
        <w:t> </w:t>
      </w:r>
      <w:r>
        <w:rPr>
          <w:spacing w:val="-2"/>
          <w:w w:val="75"/>
        </w:rPr>
        <w:t>produ!ora</w:t>
      </w:r>
      <w:r>
        <w:rPr>
          <w:spacing w:val="-9"/>
        </w:rPr>
        <w:t> </w:t>
      </w:r>
      <w:r>
        <w:rPr>
          <w:spacing w:val="-2"/>
          <w:w w:val="75"/>
        </w:rPr>
        <w:t>de</w:t>
      </w:r>
      <w:r>
        <w:rPr>
          <w:spacing w:val="-15"/>
        </w:rPr>
        <w:t> </w:t>
      </w:r>
      <w:r>
        <w:rPr>
          <w:spacing w:val="-2"/>
          <w:w w:val="75"/>
        </w:rPr>
        <w:t>vitamina</w:t>
      </w:r>
      <w:r>
        <w:rPr>
          <w:spacing w:val="-12"/>
        </w:rPr>
        <w:t> </w:t>
      </w:r>
      <w:r>
        <w:rPr>
          <w:spacing w:val="-2"/>
          <w:w w:val="75"/>
        </w:rPr>
        <w:t>K,</w:t>
      </w:r>
      <w:r>
        <w:rPr>
          <w:spacing w:val="-16"/>
        </w:rPr>
        <w:t> </w:t>
      </w:r>
      <w:r>
        <w:rPr>
          <w:spacing w:val="-2"/>
          <w:w w:val="75"/>
        </w:rPr>
        <w:t>com</w:t>
      </w:r>
      <w:r>
        <w:rPr>
          <w:spacing w:val="-15"/>
        </w:rPr>
        <w:t> </w:t>
      </w:r>
      <w:r>
        <w:rPr>
          <w:spacing w:val="-2"/>
          <w:w w:val="75"/>
        </w:rPr>
        <w:t>risco</w:t>
      </w:r>
      <w:r>
        <w:rPr>
          <w:spacing w:val="-16"/>
        </w:rPr>
        <w:t> </w:t>
      </w:r>
      <w:r>
        <w:rPr>
          <w:spacing w:val="-2"/>
          <w:w w:val="75"/>
        </w:rPr>
        <w:t>aumentado</w:t>
      </w:r>
      <w:r>
        <w:rPr/>
        <w:t> </w:t>
      </w:r>
      <w:r>
        <w:rPr>
          <w:spacing w:val="-2"/>
          <w:w w:val="75"/>
        </w:rPr>
        <w:t>de</w:t>
      </w:r>
      <w:r>
        <w:rPr>
          <w:spacing w:val="-16"/>
        </w:rPr>
        <w:t> </w:t>
      </w:r>
      <w:r>
        <w:rPr>
          <w:spacing w:val="-2"/>
          <w:w w:val="75"/>
        </w:rPr>
        <w:t>sangramentos</w:t>
      </w:r>
      <w:r>
        <w:rPr/>
        <w:t> </w:t>
      </w:r>
      <w:r>
        <w:rPr>
          <w:spacing w:val="-2"/>
          <w:w w:val="75"/>
        </w:rPr>
        <w:t>em </w:t>
      </w:r>
      <w:r>
        <w:rPr>
          <w:rFonts w:ascii="Consolas" w:hAnsi="Consolas"/>
          <w:spacing w:val="-2"/>
          <w:w w:val="80"/>
          <w:sz w:val="23"/>
        </w:rPr>
        <w:t>casosdedefüênGa.</w:t>
      </w:r>
    </w:p>
    <w:p>
      <w:pPr>
        <w:spacing w:line="293" w:lineRule="exact" w:before="290"/>
        <w:ind w:left="2488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pacing w:val="-2"/>
          <w:sz w:val="24"/>
        </w:rPr>
        <w:t>Dexametasona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pacing w:val="-2"/>
          <w:sz w:val="24"/>
        </w:rPr>
        <w:t>-</w:t>
      </w:r>
      <w:r>
        <w:rPr>
          <w:rFonts w:ascii="Calibri" w:hAnsi="Calibri"/>
          <w:spacing w:val="29"/>
          <w:sz w:val="24"/>
        </w:rPr>
        <w:t> </w:t>
      </w:r>
      <w:r>
        <w:rPr>
          <w:rFonts w:ascii="Calibri" w:hAnsi="Calibri"/>
          <w:spacing w:val="-2"/>
          <w:sz w:val="24"/>
        </w:rPr>
        <w:t>Vitamina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pacing w:val="-2"/>
          <w:sz w:val="24"/>
        </w:rPr>
        <w:t>D,</w:t>
      </w:r>
      <w:r>
        <w:rPr>
          <w:rFonts w:ascii="Calibri" w:hAnsi="Calibri"/>
          <w:spacing w:val="-12"/>
          <w:sz w:val="24"/>
        </w:rPr>
        <w:t> </w:t>
      </w:r>
      <w:r>
        <w:rPr>
          <w:rFonts w:ascii="Calibri" w:hAnsi="Calibri"/>
          <w:spacing w:val="-2"/>
          <w:sz w:val="24"/>
        </w:rPr>
        <w:t>Cálcio,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pacing w:val="-2"/>
          <w:sz w:val="24"/>
        </w:rPr>
        <w:t>Potássio, IYlagnésio</w:t>
      </w:r>
    </w:p>
    <w:p>
      <w:pPr>
        <w:pStyle w:val="BodyText"/>
        <w:spacing w:line="232" w:lineRule="auto" w:before="7"/>
        <w:ind w:left="2498" w:right="1995" w:hanging="2"/>
        <w:jc w:val="both"/>
        <w:rPr>
          <w:rFonts w:ascii="Calibri" w:hAnsi="Calibri"/>
        </w:rPr>
      </w:pPr>
      <w:r>
        <w:rPr>
          <w:rFonts w:ascii="Calibri" w:hAnsi="Calibri"/>
          <w:spacing w:val="-4"/>
        </w:rPr>
        <w:t>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dexametasona,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um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corticosteroide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patente,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inibe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absorção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intestinal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de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cálcio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e </w:t>
      </w:r>
      <w:r>
        <w:rPr>
          <w:rFonts w:ascii="Calibri" w:hAnsi="Calibri"/>
          <w:spacing w:val="-6"/>
        </w:rPr>
        <w:t>magnésio,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além</w:t>
      </w:r>
      <w:r>
        <w:rPr>
          <w:rFonts w:ascii="Calibri" w:hAnsi="Calibri"/>
          <w:spacing w:val="-6"/>
        </w:rPr>
        <w:t> de</w:t>
      </w:r>
      <w:r>
        <w:rPr>
          <w:rFonts w:ascii="Calibri" w:hAnsi="Calibri"/>
          <w:spacing w:val="-6"/>
        </w:rPr>
        <w:t> aumentar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sua</w:t>
      </w:r>
      <w:r>
        <w:rPr>
          <w:rFonts w:ascii="Calibri" w:hAnsi="Calibri"/>
          <w:spacing w:val="-6"/>
        </w:rPr>
        <w:t> excreção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urinária,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contribuindo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para</w:t>
      </w:r>
      <w:r>
        <w:rPr>
          <w:rFonts w:ascii="Calibri" w:hAnsi="Calibri"/>
          <w:spacing w:val="-6"/>
        </w:rPr>
        <w:t> osteoporose. </w:t>
      </w:r>
      <w:r>
        <w:rPr>
          <w:rFonts w:ascii="Calibri" w:hAnsi="Calibri"/>
          <w:w w:val="90"/>
        </w:rPr>
        <w:t>Também reduz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os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níveis de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potássio </w:t>
      </w:r>
      <w:r>
        <w:rPr>
          <w:rFonts w:ascii="Calibri" w:hAnsi="Calibri"/>
          <w:color w:val="1D1D1D"/>
          <w:w w:val="90"/>
        </w:rPr>
        <w:t>e</w:t>
      </w:r>
      <w:r>
        <w:rPr>
          <w:rFonts w:ascii="Calibri" w:hAnsi="Calibri"/>
          <w:color w:val="1D1D1D"/>
          <w:spacing w:val="-2"/>
          <w:w w:val="90"/>
        </w:rPr>
        <w:t> </w:t>
      </w:r>
      <w:r>
        <w:rPr>
          <w:rFonts w:ascii="Calibri" w:hAnsi="Calibri"/>
          <w:w w:val="90"/>
        </w:rPr>
        <w:t>interfere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na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ativação da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vitamina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D, prejudicando </w:t>
      </w:r>
      <w:r>
        <w:rPr>
          <w:rFonts w:ascii="Calibri" w:hAnsi="Calibri"/>
          <w:spacing w:val="-6"/>
        </w:rPr>
        <w:t>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6"/>
        </w:rPr>
        <w:t>metabolismo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6"/>
        </w:rPr>
        <w:t>ósseo 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6"/>
        </w:rPr>
        <w:t>imunológico.</w:t>
      </w:r>
    </w:p>
    <w:p>
      <w:pPr>
        <w:pStyle w:val="BodyText"/>
        <w:spacing w:before="10"/>
        <w:rPr>
          <w:rFonts w:ascii="Calibri"/>
        </w:rPr>
      </w:pPr>
    </w:p>
    <w:p>
      <w:pPr>
        <w:spacing w:before="0"/>
        <w:ind w:left="2495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pacing w:val="-4"/>
          <w:sz w:val="24"/>
        </w:rPr>
        <w:t>Diazepam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pacing w:val="-4"/>
          <w:sz w:val="24"/>
        </w:rPr>
        <w:t>-</w:t>
      </w:r>
      <w:r>
        <w:rPr>
          <w:rFonts w:ascii="Calibri" w:hAnsi="Calibri"/>
          <w:spacing w:val="26"/>
          <w:sz w:val="24"/>
        </w:rPr>
        <w:t> </w:t>
      </w:r>
      <w:r>
        <w:rPr>
          <w:rFonts w:ascii="Calibri" w:hAnsi="Calibri"/>
          <w:spacing w:val="-4"/>
          <w:sz w:val="24"/>
        </w:rPr>
        <w:t>Magnésio,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spacing w:val="-4"/>
          <w:sz w:val="24"/>
        </w:rPr>
        <w:t>Potássio,</w:t>
      </w:r>
      <w:r>
        <w:rPr>
          <w:rFonts w:ascii="Calibri" w:hAnsi="Calibri"/>
          <w:spacing w:val="5"/>
          <w:sz w:val="24"/>
        </w:rPr>
        <w:t> </w:t>
      </w:r>
      <w:r>
        <w:rPr>
          <w:rFonts w:ascii="Calibri" w:hAnsi="Calibri"/>
          <w:spacing w:val="-4"/>
          <w:sz w:val="24"/>
        </w:rPr>
        <w:t>Vitamina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color w:val="111111"/>
          <w:spacing w:val="-10"/>
          <w:sz w:val="24"/>
        </w:rPr>
        <w:t>D</w:t>
      </w:r>
    </w:p>
    <w:p>
      <w:pPr>
        <w:pStyle w:val="BodyText"/>
        <w:spacing w:line="232" w:lineRule="auto" w:before="13"/>
        <w:ind w:left="2506" w:right="1978" w:hanging="2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O diazepam,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outra benzodiazepina, promove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alteraçóes nos canais GABA e impacta os </w:t>
      </w:r>
      <w:r>
        <w:rPr>
          <w:rFonts w:ascii="Calibri" w:hAnsi="Calibri"/>
          <w:spacing w:val="-2"/>
        </w:rPr>
        <w:t>níveis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de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magnésio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color w:val="2A2A2A"/>
          <w:spacing w:val="-2"/>
        </w:rPr>
        <w:t>e</w:t>
      </w:r>
      <w:r>
        <w:rPr>
          <w:rFonts w:ascii="Calibri" w:hAnsi="Calibri"/>
          <w:color w:val="2A2A2A"/>
          <w:spacing w:val="-10"/>
        </w:rPr>
        <w:t> </w:t>
      </w:r>
      <w:r>
        <w:rPr>
          <w:rFonts w:ascii="Calibri" w:hAnsi="Calibri"/>
          <w:spacing w:val="-2"/>
        </w:rPr>
        <w:t>potássio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pela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ação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renal.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A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deficiência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de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vilamina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D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pode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ser </w:t>
      </w:r>
      <w:r>
        <w:rPr>
          <w:rFonts w:ascii="Calibri" w:hAnsi="Calibri"/>
        </w:rPr>
        <w:t>secundária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  <w:color w:val="181818"/>
        </w:rPr>
        <w:t>à</w:t>
      </w:r>
      <w:r>
        <w:rPr>
          <w:rFonts w:ascii="Calibri" w:hAnsi="Calibri"/>
          <w:color w:val="181818"/>
          <w:spacing w:val="-12"/>
        </w:rPr>
        <w:t> </w:t>
      </w:r>
      <w:r>
        <w:rPr>
          <w:rFonts w:ascii="Calibri" w:hAnsi="Calibri"/>
        </w:rPr>
        <w:t>redução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  <w:color w:val="181818"/>
        </w:rPr>
        <w:t>de</w:t>
      </w:r>
      <w:r>
        <w:rPr>
          <w:rFonts w:ascii="Calibri" w:hAnsi="Calibri"/>
          <w:color w:val="181818"/>
          <w:spacing w:val="-12"/>
        </w:rPr>
        <w:t> </w:t>
      </w:r>
      <w:r>
        <w:rPr>
          <w:rFonts w:ascii="Calibri" w:hAnsi="Calibri"/>
        </w:rPr>
        <w:t>exposição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solar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em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pacientes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cronicamente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sedados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e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à </w:t>
      </w:r>
      <w:r>
        <w:rPr>
          <w:rFonts w:ascii="Calibri" w:hAnsi="Calibri"/>
          <w:spacing w:val="-2"/>
        </w:rPr>
        <w:t>modulação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hepãtica.</w:t>
      </w:r>
    </w:p>
    <w:p>
      <w:pPr>
        <w:pStyle w:val="Heading7"/>
        <w:spacing w:before="266"/>
        <w:ind w:left="2496"/>
        <w:jc w:val="both"/>
      </w:pPr>
      <w:r>
        <w:rPr>
          <w:w w:val="85"/>
        </w:rPr>
        <w:t>Digoxina</w:t>
      </w:r>
      <w:r>
        <w:rPr>
          <w:spacing w:val="-5"/>
        </w:rPr>
        <w:t> </w:t>
      </w:r>
      <w:r>
        <w:rPr>
          <w:color w:val="212121"/>
          <w:w w:val="85"/>
        </w:rPr>
        <w:t>-</w:t>
      </w:r>
      <w:r>
        <w:rPr>
          <w:color w:val="212121"/>
          <w:spacing w:val="19"/>
        </w:rPr>
        <w:t> </w:t>
      </w:r>
      <w:r>
        <w:rPr>
          <w:spacing w:val="-2"/>
          <w:w w:val="85"/>
        </w:rPr>
        <w:t>Potássio</w:t>
      </w:r>
    </w:p>
    <w:p>
      <w:pPr>
        <w:spacing w:line="247" w:lineRule="auto" w:before="31"/>
        <w:ind w:left="2500" w:right="1991" w:firstLine="15"/>
        <w:jc w:val="both"/>
        <w:rPr>
          <w:sz w:val="22"/>
        </w:rPr>
      </w:pPr>
      <w:r>
        <w:rPr>
          <w:w w:val="85"/>
          <w:sz w:val="21"/>
        </w:rPr>
        <w:t>A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digoxina</w:t>
      </w:r>
      <w:r>
        <w:rPr>
          <w:sz w:val="21"/>
        </w:rPr>
        <w:t> </w:t>
      </w:r>
      <w:r>
        <w:rPr>
          <w:w w:val="85"/>
          <w:sz w:val="21"/>
        </w:rPr>
        <w:t>age diretamente</w:t>
      </w:r>
      <w:r>
        <w:rPr>
          <w:sz w:val="21"/>
        </w:rPr>
        <w:t> </w:t>
      </w:r>
      <w:r>
        <w:rPr>
          <w:w w:val="85"/>
          <w:sz w:val="21"/>
        </w:rPr>
        <w:t>na bomba de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sódio </w:t>
      </w:r>
      <w:r>
        <w:rPr>
          <w:color w:val="0E0E0E"/>
          <w:w w:val="85"/>
          <w:sz w:val="21"/>
        </w:rPr>
        <w:t>e</w:t>
      </w:r>
      <w:r>
        <w:rPr>
          <w:color w:val="0E0E0E"/>
          <w:spacing w:val="-6"/>
          <w:w w:val="85"/>
          <w:sz w:val="21"/>
        </w:rPr>
        <w:t> </w:t>
      </w:r>
      <w:r>
        <w:rPr>
          <w:w w:val="85"/>
          <w:sz w:val="21"/>
        </w:rPr>
        <w:t>potássio AT.base nos cafdiomiócitos,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e </w:t>
      </w:r>
      <w:r>
        <w:rPr>
          <w:w w:val="80"/>
          <w:sz w:val="22"/>
        </w:rPr>
        <w:t>sua eficácia é altamente</w:t>
      </w:r>
      <w:r>
        <w:rPr>
          <w:sz w:val="22"/>
        </w:rPr>
        <w:t> </w:t>
      </w:r>
      <w:r>
        <w:rPr>
          <w:w w:val="80"/>
          <w:sz w:val="22"/>
        </w:rPr>
        <w:t>dependente</w:t>
      </w:r>
      <w:r>
        <w:rPr>
          <w:sz w:val="22"/>
        </w:rPr>
        <w:t> </w:t>
      </w:r>
      <w:r>
        <w:rPr>
          <w:w w:val="80"/>
          <w:sz w:val="22"/>
        </w:rPr>
        <w:t>dos níveis de potóssio</w:t>
      </w:r>
      <w:r>
        <w:rPr>
          <w:sz w:val="22"/>
        </w:rPr>
        <w:t> </w:t>
      </w:r>
      <w:r>
        <w:rPr>
          <w:w w:val="80"/>
          <w:sz w:val="22"/>
        </w:rPr>
        <w:t>extracelular.</w:t>
      </w:r>
      <w:r>
        <w:rPr>
          <w:sz w:val="22"/>
        </w:rPr>
        <w:t> </w:t>
      </w:r>
      <w:r>
        <w:rPr>
          <w:w w:val="80"/>
          <w:sz w:val="22"/>
        </w:rPr>
        <w:t>A hipocalemia </w:t>
      </w:r>
      <w:r>
        <w:rPr>
          <w:w w:val="90"/>
          <w:sz w:val="22"/>
        </w:rPr>
        <w:t>aumenta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toxicidade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digoxina,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próprio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medicamento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pode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induzir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perda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de potóssio</w:t>
      </w:r>
      <w:r>
        <w:rPr>
          <w:w w:val="90"/>
          <w:sz w:val="22"/>
        </w:rPr>
        <w:t> via</w:t>
      </w:r>
      <w:r>
        <w:rPr>
          <w:w w:val="90"/>
          <w:sz w:val="22"/>
        </w:rPr>
        <w:t> efeitos</w:t>
      </w:r>
      <w:r>
        <w:rPr>
          <w:w w:val="90"/>
          <w:sz w:val="22"/>
        </w:rPr>
        <w:t> indiretos</w:t>
      </w:r>
      <w:r>
        <w:rPr>
          <w:w w:val="90"/>
          <w:sz w:val="22"/>
        </w:rPr>
        <w:t> nos</w:t>
      </w:r>
      <w:r>
        <w:rPr>
          <w:w w:val="90"/>
          <w:sz w:val="22"/>
        </w:rPr>
        <w:t> rins.</w:t>
      </w:r>
      <w:r>
        <w:rPr>
          <w:w w:val="90"/>
          <w:sz w:val="22"/>
        </w:rPr>
        <w:t> Portanto,</w:t>
      </w:r>
      <w:r>
        <w:rPr>
          <w:w w:val="90"/>
          <w:sz w:val="22"/>
        </w:rPr>
        <w:t> o</w:t>
      </w:r>
      <w:r>
        <w:rPr>
          <w:w w:val="90"/>
          <w:sz w:val="22"/>
        </w:rPr>
        <w:t> monitoramento</w:t>
      </w:r>
      <w:r>
        <w:rPr>
          <w:w w:val="90"/>
          <w:sz w:val="22"/>
        </w:rPr>
        <w:t> é</w:t>
      </w:r>
      <w:r>
        <w:rPr>
          <w:w w:val="90"/>
          <w:sz w:val="22"/>
        </w:rPr>
        <w:t> essencial, </w:t>
      </w:r>
      <w:r>
        <w:rPr>
          <w:w w:val="85"/>
          <w:sz w:val="22"/>
        </w:rPr>
        <w:t>especialmente</w:t>
      </w:r>
      <w:r>
        <w:rPr>
          <w:spacing w:val="-2"/>
          <w:w w:val="85"/>
          <w:sz w:val="22"/>
        </w:rPr>
        <w:t> </w:t>
      </w:r>
      <w:r>
        <w:rPr>
          <w:color w:val="0F0F0F"/>
          <w:w w:val="85"/>
          <w:sz w:val="22"/>
        </w:rPr>
        <w:t>em</w:t>
      </w:r>
      <w:r>
        <w:rPr>
          <w:color w:val="0F0F0F"/>
          <w:spacing w:val="-6"/>
          <w:w w:val="85"/>
          <w:sz w:val="22"/>
        </w:rPr>
        <w:t> </w:t>
      </w:r>
      <w:r>
        <w:rPr>
          <w:w w:val="85"/>
          <w:sz w:val="22"/>
        </w:rPr>
        <w:t>pacientes</w:t>
      </w:r>
      <w:r>
        <w:rPr>
          <w:sz w:val="22"/>
        </w:rPr>
        <w:t> </w:t>
      </w:r>
      <w:r>
        <w:rPr>
          <w:w w:val="85"/>
          <w:sz w:val="22"/>
        </w:rPr>
        <w:t>em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uso de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diuréticos.</w:t>
      </w:r>
    </w:p>
    <w:p>
      <w:pPr>
        <w:spacing w:after="0" w:line="247" w:lineRule="auto"/>
        <w:jc w:val="both"/>
        <w:rPr>
          <w:sz w:val="22"/>
        </w:rPr>
        <w:sectPr>
          <w:pgSz w:w="11910" w:h="16840"/>
          <w:pgMar w:header="0" w:footer="5193" w:top="780" w:bottom="5380" w:left="141" w:right="141"/>
        </w:sectPr>
      </w:pPr>
    </w:p>
    <w:p>
      <w:pPr>
        <w:spacing w:before="66"/>
        <w:ind w:left="2346" w:right="0" w:firstLine="0"/>
        <w:jc w:val="both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1737360</wp:posOffset>
            </wp:positionH>
            <wp:positionV relativeFrom="page">
              <wp:posOffset>7594092</wp:posOffset>
            </wp:positionV>
            <wp:extent cx="480060" cy="466344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3"/>
        </w:rPr>
        <w:t>Diltiazem</w:t>
      </w:r>
      <w:r>
        <w:rPr>
          <w:spacing w:val="2"/>
          <w:sz w:val="23"/>
        </w:rPr>
        <w:t> </w:t>
      </w:r>
      <w:r>
        <w:rPr>
          <w:w w:val="90"/>
          <w:sz w:val="23"/>
        </w:rPr>
        <w:t>-</w:t>
      </w:r>
      <w:r>
        <w:rPr>
          <w:spacing w:val="36"/>
          <w:sz w:val="23"/>
        </w:rPr>
        <w:t> </w:t>
      </w:r>
      <w:r>
        <w:rPr>
          <w:w w:val="90"/>
          <w:sz w:val="23"/>
        </w:rPr>
        <w:t>Potássio,</w:t>
      </w:r>
      <w:r>
        <w:rPr>
          <w:spacing w:val="4"/>
          <w:sz w:val="23"/>
        </w:rPr>
        <w:t> </w:t>
      </w:r>
      <w:r>
        <w:rPr>
          <w:w w:val="90"/>
          <w:sz w:val="23"/>
        </w:rPr>
        <w:t>Magnésio,</w:t>
      </w:r>
      <w:r>
        <w:rPr>
          <w:spacing w:val="3"/>
          <w:sz w:val="23"/>
        </w:rPr>
        <w:t> </w:t>
      </w:r>
      <w:r>
        <w:rPr>
          <w:spacing w:val="-2"/>
          <w:w w:val="90"/>
          <w:sz w:val="23"/>
        </w:rPr>
        <w:t>Cálcio</w:t>
      </w:r>
    </w:p>
    <w:p>
      <w:pPr>
        <w:spacing w:line="223" w:lineRule="auto" w:before="26"/>
        <w:ind w:left="2340" w:right="2137" w:firstLine="11"/>
        <w:jc w:val="both"/>
        <w:rPr>
          <w:rFonts w:ascii="Calibri" w:hAnsi="Calibri"/>
          <w:sz w:val="23"/>
        </w:rPr>
      </w:pPr>
      <w:r>
        <w:rPr>
          <w:rFonts w:ascii="Consolas" w:hAnsi="Consolas"/>
          <w:w w:val="70"/>
          <w:sz w:val="24"/>
        </w:rPr>
        <w:t>Diltazem,</w:t>
      </w:r>
      <w:r>
        <w:rPr>
          <w:rFonts w:ascii="Consolas" w:hAnsi="Consolas"/>
          <w:spacing w:val="-22"/>
          <w:sz w:val="24"/>
        </w:rPr>
        <w:t> </w:t>
      </w:r>
      <w:r>
        <w:rPr>
          <w:rFonts w:ascii="Consolas" w:hAnsi="Consolas"/>
          <w:w w:val="70"/>
          <w:sz w:val="24"/>
        </w:rPr>
        <w:t>um</w:t>
      </w:r>
      <w:r>
        <w:rPr>
          <w:rFonts w:ascii="Consolas" w:hAnsi="Consolas"/>
          <w:spacing w:val="-24"/>
          <w:sz w:val="24"/>
        </w:rPr>
        <w:t> </w:t>
      </w:r>
      <w:r>
        <w:rPr>
          <w:rFonts w:ascii="Consolas" w:hAnsi="Consolas"/>
          <w:w w:val="70"/>
          <w:sz w:val="24"/>
        </w:rPr>
        <w:t>boqueador</w:t>
      </w:r>
      <w:r>
        <w:rPr>
          <w:rFonts w:ascii="Consolas" w:hAnsi="Consolas"/>
          <w:spacing w:val="-4"/>
          <w:sz w:val="24"/>
        </w:rPr>
        <w:t> </w:t>
      </w:r>
      <w:r>
        <w:rPr>
          <w:rFonts w:ascii="Consolas" w:hAnsi="Consolas"/>
          <w:w w:val="70"/>
          <w:sz w:val="24"/>
        </w:rPr>
        <w:t>dos</w:t>
      </w:r>
      <w:r>
        <w:rPr>
          <w:rFonts w:ascii="Consolas" w:hAnsi="Consolas"/>
          <w:spacing w:val="-20"/>
          <w:sz w:val="24"/>
        </w:rPr>
        <w:t> </w:t>
      </w:r>
      <w:r>
        <w:rPr>
          <w:rFonts w:ascii="Consolas" w:hAnsi="Consolas"/>
          <w:w w:val="70"/>
          <w:sz w:val="24"/>
        </w:rPr>
        <w:t>canas</w:t>
      </w:r>
      <w:r>
        <w:rPr>
          <w:rFonts w:ascii="Consolas" w:hAnsi="Consolas"/>
          <w:spacing w:val="-6"/>
          <w:sz w:val="24"/>
        </w:rPr>
        <w:t> </w:t>
      </w:r>
      <w:r>
        <w:rPr>
          <w:rFonts w:ascii="Consolas" w:hAnsi="Consolas"/>
          <w:w w:val="70"/>
          <w:sz w:val="24"/>
        </w:rPr>
        <w:t>de</w:t>
      </w:r>
      <w:r>
        <w:rPr>
          <w:rFonts w:ascii="Consolas" w:hAnsi="Consolas"/>
          <w:spacing w:val="-31"/>
          <w:sz w:val="24"/>
        </w:rPr>
        <w:t> </w:t>
      </w:r>
      <w:r>
        <w:rPr>
          <w:rFonts w:ascii="Consolas" w:hAnsi="Consolas"/>
          <w:w w:val="70"/>
          <w:sz w:val="24"/>
        </w:rPr>
        <w:t>caco,</w:t>
      </w:r>
      <w:r>
        <w:rPr>
          <w:rFonts w:ascii="Consolas" w:hAnsi="Consolas"/>
          <w:spacing w:val="-33"/>
          <w:sz w:val="24"/>
        </w:rPr>
        <w:t> </w:t>
      </w:r>
      <w:r>
        <w:rPr>
          <w:rFonts w:ascii="Consolas" w:hAnsi="Consolas"/>
          <w:w w:val="70"/>
          <w:sz w:val="24"/>
        </w:rPr>
        <w:t>afela</w:t>
      </w:r>
      <w:r>
        <w:rPr>
          <w:rFonts w:ascii="Consolas" w:hAnsi="Consolas"/>
          <w:spacing w:val="-14"/>
          <w:sz w:val="24"/>
        </w:rPr>
        <w:t> </w:t>
      </w:r>
      <w:r>
        <w:rPr>
          <w:rFonts w:ascii="Consolas" w:hAnsi="Consolas"/>
          <w:w w:val="70"/>
          <w:sz w:val="24"/>
        </w:rPr>
        <w:t>o</w:t>
      </w:r>
      <w:r>
        <w:rPr>
          <w:rFonts w:ascii="Consolas" w:hAnsi="Consolas"/>
          <w:spacing w:val="-27"/>
          <w:sz w:val="24"/>
        </w:rPr>
        <w:t> </w:t>
      </w:r>
      <w:r>
        <w:rPr>
          <w:rFonts w:ascii="Consolas" w:hAnsi="Consolas"/>
          <w:w w:val="70"/>
          <w:sz w:val="24"/>
        </w:rPr>
        <w:t>infuxo</w:t>
      </w:r>
      <w:r>
        <w:rPr>
          <w:rFonts w:ascii="Consolas" w:hAnsi="Consolas"/>
          <w:sz w:val="24"/>
        </w:rPr>
        <w:t> </w:t>
      </w:r>
      <w:r>
        <w:rPr>
          <w:rFonts w:ascii="Consolas" w:hAnsi="Consolas"/>
          <w:w w:val="70"/>
          <w:sz w:val="24"/>
        </w:rPr>
        <w:t>de</w:t>
      </w:r>
      <w:r>
        <w:rPr>
          <w:rFonts w:ascii="Consolas" w:hAnsi="Consolas"/>
          <w:spacing w:val="-28"/>
          <w:sz w:val="24"/>
        </w:rPr>
        <w:t> </w:t>
      </w:r>
      <w:r>
        <w:rPr>
          <w:rFonts w:ascii="Consolas" w:hAnsi="Consolas"/>
          <w:i/>
          <w:w w:val="70"/>
          <w:sz w:val="24"/>
        </w:rPr>
        <w:t>caco</w:t>
      </w:r>
      <w:r>
        <w:rPr>
          <w:rFonts w:ascii="Consolas" w:hAnsi="Consolas"/>
          <w:i/>
          <w:spacing w:val="-17"/>
          <w:sz w:val="24"/>
        </w:rPr>
        <w:t> </w:t>
      </w:r>
      <w:r>
        <w:rPr>
          <w:rFonts w:ascii="Consolas" w:hAnsi="Consolas"/>
          <w:w w:val="70"/>
          <w:sz w:val="24"/>
        </w:rPr>
        <w:t>nas</w:t>
      </w:r>
      <w:r>
        <w:rPr>
          <w:rFonts w:ascii="Consolas" w:hAnsi="Consolas"/>
          <w:spacing w:val="-33"/>
          <w:sz w:val="24"/>
        </w:rPr>
        <w:t> </w:t>
      </w:r>
      <w:r>
        <w:rPr>
          <w:rFonts w:ascii="Consolas" w:hAnsi="Consolas"/>
          <w:w w:val="70"/>
          <w:sz w:val="24"/>
        </w:rPr>
        <w:t>celas </w:t>
      </w:r>
      <w:r>
        <w:rPr>
          <w:rFonts w:ascii="Calibri" w:hAnsi="Calibri"/>
          <w:spacing w:val="-2"/>
          <w:w w:val="95"/>
          <w:sz w:val="23"/>
        </w:rPr>
        <w:t>musculares</w:t>
      </w:r>
      <w:r>
        <w:rPr>
          <w:rFonts w:ascii="Calibri" w:hAnsi="Calibri"/>
          <w:spacing w:val="-7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lisas</w:t>
      </w:r>
      <w:r>
        <w:rPr>
          <w:rFonts w:ascii="Calibri" w:hAnsi="Calibri"/>
          <w:spacing w:val="-9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e</w:t>
      </w:r>
      <w:r>
        <w:rPr>
          <w:rFonts w:ascii="Calibri" w:hAnsi="Calibri"/>
          <w:spacing w:val="-8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cardiacas. Esse</w:t>
      </w:r>
      <w:r>
        <w:rPr>
          <w:rFonts w:ascii="Calibri" w:hAnsi="Calibri"/>
          <w:spacing w:val="-9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bloqueio</w:t>
      </w:r>
      <w:r>
        <w:rPr>
          <w:rFonts w:ascii="Calibri" w:hAnsi="Calibri"/>
          <w:spacing w:val="-2"/>
          <w:w w:val="95"/>
          <w:sz w:val="23"/>
        </w:rPr>
        <w:t> prolongado</w:t>
      </w:r>
      <w:r>
        <w:rPr>
          <w:rFonts w:ascii="Calibri" w:hAnsi="Calibri"/>
          <w:spacing w:val="-2"/>
          <w:w w:val="95"/>
          <w:sz w:val="23"/>
        </w:rPr>
        <w:t> pode</w:t>
      </w:r>
      <w:r>
        <w:rPr>
          <w:rFonts w:ascii="Calibri" w:hAnsi="Calibri"/>
          <w:spacing w:val="-4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alterar</w:t>
      </w:r>
      <w:r>
        <w:rPr>
          <w:rFonts w:ascii="Calibri" w:hAnsi="Calibri"/>
          <w:spacing w:val="-7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a</w:t>
      </w:r>
      <w:r>
        <w:rPr>
          <w:rFonts w:ascii="Calibri" w:hAnsi="Calibri"/>
          <w:spacing w:val="-4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homeostase </w:t>
      </w:r>
      <w:r>
        <w:rPr>
          <w:rFonts w:ascii="Calibri" w:hAnsi="Calibri"/>
          <w:w w:val="90"/>
          <w:sz w:val="23"/>
        </w:rPr>
        <w:t>intracelular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de</w:t>
      </w:r>
      <w:r>
        <w:rPr>
          <w:rFonts w:ascii="Calibri" w:hAnsi="Calibri"/>
          <w:spacing w:val="-5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cálcio,</w:t>
      </w:r>
      <w:r>
        <w:rPr>
          <w:rFonts w:ascii="Calibri" w:hAnsi="Calibri"/>
          <w:w w:val="90"/>
          <w:sz w:val="23"/>
        </w:rPr>
        <w:t> levando</w:t>
      </w:r>
      <w:r>
        <w:rPr>
          <w:rFonts w:ascii="Calibri" w:hAnsi="Calibri"/>
          <w:w w:val="90"/>
          <w:sz w:val="23"/>
        </w:rPr>
        <w:t> 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alterações</w:t>
      </w:r>
      <w:r>
        <w:rPr>
          <w:rFonts w:ascii="Calibri" w:hAnsi="Calibri"/>
          <w:w w:val="90"/>
          <w:sz w:val="23"/>
        </w:rPr>
        <w:t> compensatórias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nos</w:t>
      </w:r>
      <w:r>
        <w:rPr>
          <w:rFonts w:ascii="Calibri" w:hAnsi="Calibri"/>
          <w:spacing w:val="-3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níveis</w:t>
      </w:r>
      <w:r>
        <w:rPr>
          <w:rFonts w:ascii="Calibri" w:hAnsi="Calibri"/>
          <w:w w:val="90"/>
          <w:sz w:val="23"/>
        </w:rPr>
        <w:t> de</w:t>
      </w:r>
      <w:r>
        <w:rPr>
          <w:rFonts w:ascii="Calibri" w:hAnsi="Calibri"/>
          <w:spacing w:val="-5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magnósio</w:t>
      </w:r>
      <w:r>
        <w:rPr>
          <w:rFonts w:ascii="Calibri" w:hAnsi="Calibri"/>
          <w:w w:val="90"/>
          <w:sz w:val="23"/>
        </w:rPr>
        <w:t> e </w:t>
      </w:r>
      <w:r>
        <w:rPr>
          <w:rFonts w:ascii="Calibri" w:hAnsi="Calibri"/>
          <w:w w:val="85"/>
          <w:sz w:val="23"/>
        </w:rPr>
        <w:t>potássio,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que compartilham</w:t>
      </w:r>
      <w:r>
        <w:rPr>
          <w:rFonts w:ascii="Calibri" w:hAnsi="Calibri"/>
          <w:spacing w:val="38"/>
          <w:sz w:val="23"/>
        </w:rPr>
        <w:t> </w:t>
      </w:r>
      <w:r>
        <w:rPr>
          <w:rFonts w:ascii="Calibri" w:hAnsi="Calibri"/>
          <w:w w:val="85"/>
          <w:sz w:val="23"/>
        </w:rPr>
        <w:t>vias de transporte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7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regulação no túbulo</w:t>
      </w:r>
      <w:r>
        <w:rPr>
          <w:rFonts w:ascii="Calibri" w:hAnsi="Calibri"/>
          <w:spacing w:val="-2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renal.</w:t>
      </w:r>
    </w:p>
    <w:p>
      <w:pPr>
        <w:pStyle w:val="BodyText"/>
        <w:spacing w:before="1"/>
        <w:rPr>
          <w:rFonts w:ascii="Calibri"/>
          <w:sz w:val="23"/>
        </w:rPr>
      </w:pPr>
    </w:p>
    <w:p>
      <w:pPr>
        <w:spacing w:before="0"/>
        <w:ind w:left="2338" w:right="0" w:firstLine="0"/>
        <w:jc w:val="both"/>
        <w:rPr>
          <w:sz w:val="24"/>
        </w:rPr>
      </w:pPr>
      <w:r>
        <w:rPr>
          <w:w w:val="85"/>
          <w:sz w:val="24"/>
        </w:rPr>
        <w:t>Doxazosina</w:t>
      </w:r>
      <w:r>
        <w:rPr>
          <w:spacing w:val="12"/>
          <w:sz w:val="24"/>
        </w:rPr>
        <w:t> </w:t>
      </w:r>
      <w:r>
        <w:rPr>
          <w:w w:val="85"/>
          <w:sz w:val="24"/>
        </w:rPr>
        <w:t>-</w:t>
      </w:r>
      <w:r>
        <w:rPr>
          <w:spacing w:val="56"/>
          <w:sz w:val="24"/>
        </w:rPr>
        <w:t> </w:t>
      </w:r>
      <w:r>
        <w:rPr>
          <w:w w:val="85"/>
          <w:sz w:val="24"/>
        </w:rPr>
        <w:t>Magnésio,</w:t>
      </w:r>
      <w:r>
        <w:rPr>
          <w:spacing w:val="14"/>
          <w:sz w:val="24"/>
        </w:rPr>
        <w:t> </w:t>
      </w:r>
      <w:r>
        <w:rPr>
          <w:w w:val="85"/>
          <w:sz w:val="24"/>
        </w:rPr>
        <w:t>Potássio,</w:t>
      </w:r>
      <w:r>
        <w:rPr>
          <w:spacing w:val="10"/>
          <w:sz w:val="24"/>
        </w:rPr>
        <w:t> </w:t>
      </w:r>
      <w:r>
        <w:rPr>
          <w:w w:val="85"/>
          <w:sz w:val="24"/>
        </w:rPr>
        <w:t>Zinco,</w:t>
      </w:r>
      <w:r>
        <w:rPr>
          <w:spacing w:val="-3"/>
          <w:sz w:val="24"/>
        </w:rPr>
        <w:t> </w:t>
      </w:r>
      <w:r>
        <w:rPr>
          <w:w w:val="85"/>
          <w:sz w:val="24"/>
        </w:rPr>
        <w:t>Vitamina</w:t>
      </w:r>
      <w:r>
        <w:rPr>
          <w:spacing w:val="5"/>
          <w:sz w:val="24"/>
        </w:rPr>
        <w:t> </w:t>
      </w:r>
      <w:r>
        <w:rPr>
          <w:color w:val="1C1C1C"/>
          <w:spacing w:val="-10"/>
          <w:w w:val="85"/>
          <w:sz w:val="24"/>
        </w:rPr>
        <w:t>D</w:t>
      </w:r>
    </w:p>
    <w:p>
      <w:pPr>
        <w:pStyle w:val="BodyText"/>
        <w:spacing w:line="249" w:lineRule="auto" w:before="24"/>
        <w:ind w:left="2342" w:right="2149" w:firstLine="7"/>
        <w:jc w:val="both"/>
      </w:pPr>
      <w:r>
        <w:rPr>
          <w:w w:val="80"/>
        </w:rPr>
        <w:t>A</w:t>
      </w:r>
      <w:r>
        <w:rPr/>
        <w:t> </w:t>
      </w:r>
      <w:r>
        <w:rPr>
          <w:w w:val="80"/>
        </w:rPr>
        <w:t>doxazosina,</w:t>
      </w:r>
      <w:r>
        <w:rPr>
          <w:spacing w:val="18"/>
        </w:rPr>
        <w:t> </w:t>
      </w:r>
      <w:r>
        <w:rPr>
          <w:w w:val="80"/>
        </w:rPr>
        <w:t>um</w:t>
      </w:r>
      <w:r>
        <w:rPr/>
        <w:t> </w:t>
      </w:r>
      <w:r>
        <w:rPr>
          <w:w w:val="80"/>
        </w:rPr>
        <w:t>anlagonista</w:t>
      </w:r>
      <w:r>
        <w:rPr>
          <w:spacing w:val="20"/>
        </w:rPr>
        <w:t> </w:t>
      </w:r>
      <w:r>
        <w:rPr>
          <w:w w:val="80"/>
        </w:rPr>
        <w:t>alfa-adrenérgico, pode</w:t>
      </w:r>
      <w:r>
        <w:rPr/>
        <w:t> </w:t>
      </w:r>
      <w:r>
        <w:rPr>
          <w:i/>
          <w:w w:val="80"/>
        </w:rPr>
        <w:t>!evat</w:t>
      </w:r>
      <w:r>
        <w:rPr>
          <w:i/>
        </w:rPr>
        <w:t> </w:t>
      </w:r>
      <w:r>
        <w:rPr>
          <w:color w:val="0F0F0F"/>
          <w:w w:val="80"/>
        </w:rPr>
        <w:t>a</w:t>
      </w:r>
      <w:r>
        <w:rPr>
          <w:color w:val="0F0F0F"/>
        </w:rPr>
        <w:t> </w:t>
      </w:r>
      <w:r>
        <w:rPr>
          <w:w w:val="80"/>
        </w:rPr>
        <w:t>alteraçôes</w:t>
      </w:r>
      <w:r>
        <w:rPr>
          <w:spacing w:val="19"/>
        </w:rPr>
        <w:t> </w:t>
      </w:r>
      <w:r>
        <w:rPr>
          <w:w w:val="80"/>
        </w:rPr>
        <w:t>na</w:t>
      </w:r>
      <w:r>
        <w:rPr/>
        <w:t> </w:t>
      </w:r>
      <w:r>
        <w:rPr>
          <w:w w:val="80"/>
        </w:rPr>
        <w:t>função renal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na</w:t>
      </w:r>
      <w:r>
        <w:rPr>
          <w:spacing w:val="-9"/>
          <w:w w:val="90"/>
        </w:rPr>
        <w:t> </w:t>
      </w:r>
      <w:r>
        <w:rPr>
          <w:w w:val="90"/>
        </w:rPr>
        <w:t>excreçáo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eletrólitos</w:t>
      </w:r>
      <w:r>
        <w:rPr>
          <w:spacing w:val="-4"/>
          <w:w w:val="90"/>
        </w:rPr>
        <w:t>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w w:val="90"/>
        </w:rPr>
        <w:t>magnésio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potúss‹o.</w:t>
      </w:r>
      <w:r>
        <w:rPr>
          <w:w w:val="90"/>
        </w:rPr>
        <w:t> Também</w:t>
      </w:r>
      <w:r>
        <w:rPr>
          <w:spacing w:val="-3"/>
          <w:w w:val="90"/>
        </w:rPr>
        <w:t> </w:t>
      </w:r>
      <w:r>
        <w:rPr>
          <w:w w:val="90"/>
        </w:rPr>
        <w:t>pode</w:t>
      </w:r>
      <w:r>
        <w:rPr>
          <w:spacing w:val="-10"/>
          <w:w w:val="90"/>
        </w:rPr>
        <w:t> </w:t>
      </w:r>
      <w:r>
        <w:rPr>
          <w:w w:val="90"/>
        </w:rPr>
        <w:t>i+pactdf</w:t>
      </w:r>
      <w:r>
        <w:rPr>
          <w:w w:val="90"/>
        </w:rPr>
        <w:t> 0 </w:t>
      </w:r>
      <w:r>
        <w:rPr>
          <w:w w:val="80"/>
        </w:rPr>
        <w:t>metabolismo</w:t>
      </w:r>
      <w:r>
        <w:rPr/>
        <w:t> </w:t>
      </w:r>
      <w:r>
        <w:rPr>
          <w:w w:val="80"/>
        </w:rPr>
        <w:t>hepãtico</w:t>
      </w:r>
      <w:r>
        <w:rPr/>
        <w:t> </w:t>
      </w:r>
      <w:r>
        <w:rPr>
          <w:w w:val="80"/>
        </w:rPr>
        <w:t>e</w:t>
      </w:r>
      <w:r>
        <w:rPr>
          <w:spacing w:val="-4"/>
          <w:w w:val="80"/>
        </w:rPr>
        <w:t> </w:t>
      </w:r>
      <w:r>
        <w:rPr>
          <w:w w:val="80"/>
        </w:rPr>
        <w:t>a absorção</w:t>
      </w:r>
      <w:r>
        <w:rPr/>
        <w:t> </w:t>
      </w:r>
      <w:r>
        <w:rPr>
          <w:w w:val="80"/>
        </w:rPr>
        <w:t>intestinal, resultando</w:t>
      </w:r>
      <w:r>
        <w:rPr/>
        <w:t> </w:t>
      </w:r>
      <w:r>
        <w:rPr>
          <w:w w:val="80"/>
        </w:rPr>
        <w:t>em menor biodisponibilidade</w:t>
      </w:r>
      <w:r>
        <w:rPr>
          <w:spacing w:val="-4"/>
          <w:w w:val="80"/>
        </w:rPr>
        <w:t> </w:t>
      </w:r>
      <w:r>
        <w:rPr>
          <w:w w:val="80"/>
        </w:rPr>
        <w:t>de </w:t>
      </w:r>
      <w:r>
        <w:rPr>
          <w:w w:val="85"/>
        </w:rPr>
        <w:t>zinco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interferindo</w:t>
      </w:r>
      <w:r>
        <w:rPr>
          <w:spacing w:val="-6"/>
        </w:rPr>
        <w:t> </w:t>
      </w:r>
      <w:r>
        <w:rPr>
          <w:w w:val="85"/>
        </w:rPr>
        <w:t>na</w:t>
      </w:r>
      <w:r>
        <w:rPr>
          <w:spacing w:val="-6"/>
          <w:w w:val="85"/>
        </w:rPr>
        <w:t> </w:t>
      </w:r>
      <w:r>
        <w:rPr>
          <w:w w:val="85"/>
        </w:rPr>
        <w:t>ativaçác</w:t>
      </w:r>
      <w:r>
        <w:rPr>
          <w:spacing w:val="-6"/>
        </w:rPr>
        <w:t> </w:t>
      </w:r>
      <w:r>
        <w:rPr>
          <w:w w:val="85"/>
        </w:rPr>
        <w:t>hepato-renal</w:t>
      </w:r>
      <w:r>
        <w:rPr>
          <w:spacing w:val="-3"/>
          <w:w w:val="85"/>
        </w:rPr>
        <w:t> </w:t>
      </w:r>
      <w:r>
        <w:rPr>
          <w:w w:val="85"/>
        </w:rPr>
        <w:t>da</w:t>
      </w:r>
      <w:r>
        <w:rPr>
          <w:spacing w:val="-3"/>
          <w:w w:val="85"/>
        </w:rPr>
        <w:t> </w:t>
      </w:r>
      <w:r>
        <w:rPr>
          <w:w w:val="85"/>
        </w:rPr>
        <w:t>vitamina</w:t>
      </w:r>
      <w:r>
        <w:rPr>
          <w:spacing w:val="-5"/>
          <w:w w:val="85"/>
        </w:rPr>
        <w:t> </w:t>
      </w:r>
      <w:r>
        <w:rPr>
          <w:w w:val="85"/>
        </w:rPr>
        <w:t>D.</w:t>
      </w:r>
    </w:p>
    <w:p>
      <w:pPr>
        <w:pStyle w:val="BodyText"/>
        <w:spacing w:before="55"/>
      </w:pPr>
    </w:p>
    <w:p>
      <w:pPr>
        <w:pStyle w:val="BodyText"/>
        <w:ind w:left="2340"/>
        <w:jc w:val="both"/>
      </w:pPr>
      <w:r>
        <w:rPr>
          <w:spacing w:val="-4"/>
        </w:rPr>
        <w:t>Doxiciclina</w:t>
      </w:r>
      <w:r>
        <w:rPr>
          <w:spacing w:val="-1"/>
        </w:rPr>
        <w:t> </w:t>
      </w:r>
      <w:r>
        <w:rPr>
          <w:spacing w:val="-4"/>
        </w:rPr>
        <w:t>-</w:t>
      </w:r>
      <w:r>
        <w:rPr>
          <w:spacing w:val="28"/>
        </w:rPr>
        <w:t> </w:t>
      </w:r>
      <w:r>
        <w:rPr>
          <w:spacing w:val="-4"/>
        </w:rPr>
        <w:t>Magnésio,</w:t>
      </w:r>
      <w:r>
        <w:rPr/>
        <w:t> </w:t>
      </w:r>
      <w:r>
        <w:rPr>
          <w:spacing w:val="-4"/>
        </w:rPr>
        <w:t>Ferro,</w:t>
      </w:r>
      <w:r>
        <w:rPr>
          <w:spacing w:val="-5"/>
        </w:rPr>
        <w:t> </w:t>
      </w:r>
      <w:r>
        <w:rPr>
          <w:spacing w:val="-4"/>
        </w:rPr>
        <w:t>Cálcio,</w:t>
      </w:r>
      <w:r>
        <w:rPr>
          <w:spacing w:val="-6"/>
        </w:rPr>
        <w:t> </w:t>
      </w:r>
      <w:r>
        <w:rPr>
          <w:spacing w:val="-4"/>
        </w:rPr>
        <w:t>Zinco</w:t>
      </w:r>
    </w:p>
    <w:p>
      <w:pPr>
        <w:spacing w:line="256" w:lineRule="auto" w:before="30"/>
        <w:ind w:left="2350" w:right="2149" w:firstLine="7"/>
        <w:jc w:val="both"/>
        <w:rPr>
          <w:sz w:val="22"/>
        </w:rPr>
      </w:pPr>
      <w:r>
        <w:rPr>
          <w:w w:val="85"/>
          <w:sz w:val="21"/>
        </w:rPr>
        <w:t>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doxiciclina,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um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antibiótico</w:t>
      </w:r>
      <w:r>
        <w:rPr>
          <w:spacing w:val="-4"/>
          <w:sz w:val="21"/>
        </w:rPr>
        <w:t> </w:t>
      </w:r>
      <w:r>
        <w:rPr>
          <w:w w:val="85"/>
          <w:sz w:val="21"/>
        </w:rPr>
        <w:t>do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grupo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das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tetraciclinas,</w:t>
      </w:r>
      <w:r>
        <w:rPr>
          <w:spacing w:val="-4"/>
          <w:w w:val="85"/>
          <w:sz w:val="21"/>
        </w:rPr>
        <w:t> </w:t>
      </w:r>
      <w:r>
        <w:rPr>
          <w:w w:val="85"/>
          <w:sz w:val="21"/>
        </w:rPr>
        <w:t>forma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quelatos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com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íons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metálicos </w:t>
      </w:r>
      <w:r>
        <w:rPr>
          <w:w w:val="90"/>
          <w:sz w:val="21"/>
        </w:rPr>
        <w:t>no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trato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gastrointestinal,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impedindo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sua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absorçao.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Magnésio,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ferro,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cálcio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zinco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sáo </w:t>
      </w:r>
      <w:r>
        <w:rPr>
          <w:w w:val="85"/>
          <w:sz w:val="21"/>
        </w:rPr>
        <w:t>particularmente afetados, 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que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pode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comprometer</w:t>
      </w:r>
      <w:r>
        <w:rPr>
          <w:sz w:val="21"/>
        </w:rPr>
        <w:t> </w:t>
      </w:r>
      <w:r>
        <w:rPr>
          <w:w w:val="85"/>
          <w:sz w:val="21"/>
        </w:rPr>
        <w:t>funçóes enzirnáticas,</w:t>
      </w:r>
      <w:r>
        <w:rPr>
          <w:sz w:val="21"/>
        </w:rPr>
        <w:t> </w:t>
      </w:r>
      <w:r>
        <w:rPr>
          <w:w w:val="85"/>
          <w:sz w:val="21"/>
        </w:rPr>
        <w:t>imunológicas</w:t>
      </w:r>
      <w:r>
        <w:rPr>
          <w:sz w:val="21"/>
        </w:rPr>
        <w:t> </w:t>
      </w:r>
      <w:r>
        <w:rPr>
          <w:w w:val="85"/>
          <w:sz w:val="21"/>
        </w:rPr>
        <w:t>e </w:t>
      </w:r>
      <w:r>
        <w:rPr>
          <w:spacing w:val="-2"/>
          <w:w w:val="90"/>
          <w:sz w:val="22"/>
        </w:rPr>
        <w:t>osteometabólicas.</w:t>
      </w:r>
    </w:p>
    <w:p>
      <w:pPr>
        <w:pStyle w:val="BodyText"/>
        <w:spacing w:before="35"/>
        <w:rPr>
          <w:sz w:val="21"/>
        </w:rPr>
      </w:pPr>
    </w:p>
    <w:p>
      <w:pPr>
        <w:spacing w:before="0"/>
        <w:ind w:left="2337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pacing w:val="-2"/>
          <w:sz w:val="24"/>
        </w:rPr>
        <w:t>Esomeprazol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pacing w:val="-2"/>
          <w:sz w:val="24"/>
        </w:rPr>
        <w:t>-</w:t>
      </w:r>
      <w:r>
        <w:rPr>
          <w:rFonts w:ascii="Calibri" w:hAnsi="Calibri"/>
          <w:spacing w:val="28"/>
          <w:sz w:val="24"/>
        </w:rPr>
        <w:t> </w:t>
      </w:r>
      <w:r>
        <w:rPr>
          <w:rFonts w:ascii="Calibri" w:hAnsi="Calibri"/>
          <w:spacing w:val="-2"/>
          <w:sz w:val="24"/>
        </w:rPr>
        <w:t>Cálcio,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pacing w:val="-2"/>
          <w:sz w:val="24"/>
        </w:rPr>
        <w:t>Magnésio,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spacing w:val="-2"/>
          <w:sz w:val="24"/>
        </w:rPr>
        <w:t>Zinco,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pacing w:val="-2"/>
          <w:sz w:val="24"/>
        </w:rPr>
        <w:t>Vitamina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pacing w:val="-5"/>
          <w:sz w:val="24"/>
        </w:rPr>
        <w:t>B12</w:t>
      </w:r>
    </w:p>
    <w:p>
      <w:pPr>
        <w:pStyle w:val="BodyText"/>
        <w:spacing w:line="232" w:lineRule="auto" w:before="13"/>
        <w:ind w:left="2340" w:right="2157" w:firstLine="6"/>
        <w:jc w:val="both"/>
        <w:rPr>
          <w:rFonts w:ascii="Calibri" w:hAnsi="Calibri"/>
        </w:rPr>
      </w:pPr>
      <w:r>
        <w:rPr>
          <w:rFonts w:ascii="Calibri" w:hAnsi="Calibri"/>
          <w:spacing w:val="-2"/>
          <w:w w:val="90"/>
        </w:rPr>
        <w:t>Como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inibidor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spacing w:val="-2"/>
          <w:w w:val="90"/>
        </w:rPr>
        <w:t>da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bomba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spacing w:val="-2"/>
          <w:w w:val="90"/>
        </w:rPr>
        <w:t>de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prótons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(IBP), o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esomeprazol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reduz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drasticamente</w:t>
      </w:r>
      <w:r>
        <w:rPr>
          <w:rFonts w:ascii="Calibri" w:hAnsi="Calibri"/>
          <w:spacing w:val="20"/>
        </w:rPr>
        <w:t> </w:t>
      </w:r>
      <w:r>
        <w:rPr>
          <w:rFonts w:ascii="Calibri" w:hAnsi="Calibri"/>
          <w:spacing w:val="-2"/>
          <w:w w:val="90"/>
        </w:rPr>
        <w:t>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secreção </w:t>
      </w:r>
      <w:r>
        <w:rPr>
          <w:rFonts w:ascii="Calibri" w:hAnsi="Calibri"/>
          <w:spacing w:val="-6"/>
        </w:rPr>
        <w:t>de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ácido</w:t>
      </w:r>
      <w:r>
        <w:rPr>
          <w:rFonts w:ascii="Calibri" w:hAnsi="Calibri"/>
          <w:spacing w:val="-6"/>
        </w:rPr>
        <w:t> gástrico,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fundamental</w:t>
      </w:r>
      <w:r>
        <w:rPr>
          <w:rFonts w:ascii="Calibri" w:hAnsi="Calibri"/>
          <w:spacing w:val="-6"/>
        </w:rPr>
        <w:t> para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a absorção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6"/>
        </w:rPr>
        <w:t>de cálcio,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magnésio,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6"/>
        </w:rPr>
        <w:t>zinco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6"/>
        </w:rPr>
        <w:t>e</w:t>
      </w:r>
      <w:r>
        <w:rPr>
          <w:rFonts w:ascii="Calibri" w:hAnsi="Calibri"/>
          <w:spacing w:val="-6"/>
        </w:rPr>
        <w:t> vitamina </w:t>
      </w:r>
      <w:r>
        <w:rPr>
          <w:rFonts w:ascii="Calibri" w:hAnsi="Calibri"/>
          <w:spacing w:val="-4"/>
        </w:rPr>
        <w:t>B12.</w:t>
      </w:r>
      <w:r>
        <w:rPr>
          <w:rFonts w:ascii="Calibri" w:hAnsi="Calibri"/>
          <w:spacing w:val="-4"/>
        </w:rPr>
        <w:t> 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hipocloridria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resultante</w:t>
      </w:r>
      <w:r>
        <w:rPr>
          <w:rFonts w:ascii="Calibri" w:hAnsi="Calibri"/>
          <w:spacing w:val="-4"/>
        </w:rPr>
        <w:t> afeta</w:t>
      </w:r>
      <w:r>
        <w:rPr>
          <w:rFonts w:ascii="Calibri" w:hAnsi="Calibri"/>
          <w:spacing w:val="-4"/>
        </w:rPr>
        <w:t> o</w:t>
      </w:r>
      <w:r>
        <w:rPr>
          <w:rFonts w:ascii="Calibri" w:hAnsi="Calibri"/>
          <w:spacing w:val="-4"/>
        </w:rPr>
        <w:t> clivamento</w:t>
      </w:r>
      <w:r>
        <w:rPr>
          <w:rFonts w:ascii="Calibri" w:hAnsi="Calibri"/>
          <w:spacing w:val="-4"/>
        </w:rPr>
        <w:t> proteico</w:t>
      </w:r>
      <w:r>
        <w:rPr>
          <w:rFonts w:ascii="Calibri" w:hAnsi="Calibri"/>
          <w:spacing w:val="-4"/>
        </w:rPr>
        <w:t> 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4"/>
        </w:rPr>
        <w:t>a</w:t>
      </w:r>
      <w:r>
        <w:rPr>
          <w:rFonts w:ascii="Calibri" w:hAnsi="Calibri"/>
          <w:spacing w:val="-4"/>
        </w:rPr>
        <w:t> solubilização</w:t>
      </w:r>
      <w:r>
        <w:rPr>
          <w:rFonts w:ascii="Calibri" w:hAnsi="Calibri"/>
          <w:spacing w:val="-4"/>
        </w:rPr>
        <w:t> desses </w:t>
      </w:r>
      <w:r>
        <w:rPr>
          <w:rFonts w:ascii="Calibri" w:hAnsi="Calibri"/>
          <w:w w:val="90"/>
        </w:rPr>
        <w:t>micronutrientes,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levando </w:t>
      </w:r>
      <w:r>
        <w:rPr>
          <w:rFonts w:ascii="Arial Narrow" w:hAnsi="Arial Narrow"/>
          <w:i/>
          <w:color w:val="1F1F1F"/>
          <w:w w:val="90"/>
        </w:rPr>
        <w:t>à </w:t>
      </w:r>
      <w:r>
        <w:rPr>
          <w:rFonts w:ascii="Calibri" w:hAnsi="Calibri"/>
          <w:w w:val="90"/>
        </w:rPr>
        <w:t>deficiência ao longo do tempo.</w:t>
      </w:r>
    </w:p>
    <w:p>
      <w:pPr>
        <w:pStyle w:val="BodyText"/>
        <w:spacing w:before="37"/>
        <w:rPr>
          <w:rFonts w:ascii="Calibri"/>
        </w:rPr>
      </w:pPr>
    </w:p>
    <w:p>
      <w:pPr>
        <w:pStyle w:val="BodyText"/>
        <w:ind w:left="2338"/>
        <w:jc w:val="both"/>
        <w:rPr>
          <w:rFonts w:ascii="Calibri" w:hAnsi="Calibri"/>
        </w:rPr>
      </w:pPr>
      <w:r>
        <w:rPr>
          <w:rFonts w:ascii="Calibri" w:hAnsi="Calibri"/>
        </w:rPr>
        <w:t>Espironolactona</w:t>
      </w:r>
      <w:r>
        <w:rPr>
          <w:rFonts w:ascii="Calibri" w:hAnsi="Calibri"/>
          <w:spacing w:val="26"/>
        </w:rPr>
        <w:t> </w:t>
      </w:r>
      <w:r>
        <w:rPr>
          <w:rFonts w:ascii="Calibri" w:hAnsi="Calibri"/>
          <w:color w:val="111111"/>
        </w:rPr>
        <w:t>-</w:t>
      </w:r>
      <w:r>
        <w:rPr>
          <w:rFonts w:ascii="Calibri" w:hAnsi="Calibri"/>
          <w:color w:val="111111"/>
          <w:spacing w:val="34"/>
        </w:rPr>
        <w:t>  </w:t>
      </w:r>
      <w:r>
        <w:rPr>
          <w:rFonts w:ascii="Calibri" w:hAnsi="Calibri"/>
        </w:rPr>
        <w:t>Potássio,</w:t>
      </w:r>
      <w:r>
        <w:rPr>
          <w:rFonts w:ascii="Calibri" w:hAnsi="Calibri"/>
          <w:spacing w:val="62"/>
        </w:rPr>
        <w:t> </w:t>
      </w:r>
      <w:r>
        <w:rPr>
          <w:rFonts w:ascii="Calibri" w:hAnsi="Calibri"/>
        </w:rPr>
        <w:t>Magnésio,</w:t>
      </w:r>
      <w:r>
        <w:rPr>
          <w:rFonts w:ascii="Calibri" w:hAnsi="Calibri"/>
          <w:spacing w:val="62"/>
        </w:rPr>
        <w:t> </w:t>
      </w:r>
      <w:r>
        <w:rPr>
          <w:rFonts w:ascii="Calibri" w:hAnsi="Calibri"/>
          <w:spacing w:val="-2"/>
        </w:rPr>
        <w:t>Zinco</w:t>
      </w:r>
    </w:p>
    <w:p>
      <w:pPr>
        <w:spacing w:line="244" w:lineRule="auto" w:before="15"/>
        <w:ind w:left="2340" w:right="2151" w:firstLine="6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A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z w:val="21"/>
        </w:rPr>
        <w:t>espironolactona</w:t>
      </w:r>
      <w:r>
        <w:rPr>
          <w:rFonts w:ascii="Calibri" w:hAnsi="Calibri"/>
          <w:spacing w:val="-10"/>
          <w:sz w:val="21"/>
        </w:rPr>
        <w:t> </w:t>
      </w:r>
      <w:r>
        <w:rPr>
          <w:rFonts w:ascii="Calibri" w:hAnsi="Calibri"/>
          <w:sz w:val="21"/>
        </w:rPr>
        <w:t>é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z w:val="21"/>
        </w:rPr>
        <w:t>um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z w:val="21"/>
        </w:rPr>
        <w:t>dlurético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z w:val="21"/>
        </w:rPr>
        <w:t>poupador de</w:t>
      </w:r>
      <w:r>
        <w:rPr>
          <w:rFonts w:ascii="Calibri" w:hAnsi="Calibri"/>
          <w:spacing w:val="-6"/>
          <w:sz w:val="21"/>
        </w:rPr>
        <w:t> </w:t>
      </w:r>
      <w:r>
        <w:rPr>
          <w:rFonts w:ascii="Calibri" w:hAnsi="Calibri"/>
          <w:sz w:val="21"/>
        </w:rPr>
        <w:t>potássio,</w:t>
      </w:r>
      <w:r>
        <w:rPr>
          <w:rFonts w:ascii="Calibri" w:hAnsi="Calibri"/>
          <w:spacing w:val="-3"/>
          <w:sz w:val="21"/>
        </w:rPr>
        <w:t> </w:t>
      </w:r>
      <w:r>
        <w:rPr>
          <w:rFonts w:ascii="Calibri" w:hAnsi="Calibri"/>
          <w:sz w:val="21"/>
        </w:rPr>
        <w:t>mas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z w:val="21"/>
        </w:rPr>
        <w:t>paradoxalmente</w:t>
      </w:r>
      <w:r>
        <w:rPr>
          <w:rFonts w:ascii="Calibri" w:hAnsi="Calibri"/>
          <w:spacing w:val="-6"/>
          <w:sz w:val="21"/>
        </w:rPr>
        <w:t> </w:t>
      </w:r>
      <w:r>
        <w:rPr>
          <w:rFonts w:ascii="Calibri" w:hAnsi="Calibri"/>
          <w:sz w:val="21"/>
        </w:rPr>
        <w:t>pode causar alterações eletroliticas, incluindo hipermagnesemia ou hipomagnesemia, </w:t>
      </w:r>
      <w:r>
        <w:rPr>
          <w:rFonts w:ascii="Calibri" w:hAnsi="Calibri"/>
          <w:spacing w:val="-6"/>
          <w:sz w:val="21"/>
        </w:rPr>
        <w:t>dependendo do contexto</w:t>
      </w:r>
      <w:r>
        <w:rPr>
          <w:rFonts w:ascii="Calibri" w:hAnsi="Calibri"/>
          <w:spacing w:val="-2"/>
          <w:sz w:val="21"/>
        </w:rPr>
        <w:t> </w:t>
      </w:r>
      <w:r>
        <w:rPr>
          <w:rFonts w:ascii="Calibri" w:hAnsi="Calibri"/>
          <w:spacing w:val="-6"/>
          <w:sz w:val="21"/>
        </w:rPr>
        <w:t>clínico.</w:t>
      </w:r>
      <w:r>
        <w:rPr>
          <w:rFonts w:ascii="Calibri" w:hAnsi="Calibri"/>
          <w:spacing w:val="6"/>
          <w:sz w:val="21"/>
        </w:rPr>
        <w:t> </w:t>
      </w:r>
      <w:r>
        <w:rPr>
          <w:rFonts w:ascii="Calibri" w:hAnsi="Calibri"/>
          <w:spacing w:val="-6"/>
          <w:sz w:val="21"/>
        </w:rPr>
        <w:t>Também</w:t>
      </w:r>
      <w:r>
        <w:rPr>
          <w:rFonts w:ascii="Calibri" w:hAnsi="Calibri"/>
          <w:spacing w:val="5"/>
          <w:sz w:val="21"/>
        </w:rPr>
        <w:t> </w:t>
      </w:r>
      <w:r>
        <w:rPr>
          <w:rFonts w:ascii="Calibri" w:hAnsi="Calibri"/>
          <w:spacing w:val="-6"/>
          <w:sz w:val="21"/>
        </w:rPr>
        <w:t>pode interferir</w:t>
      </w:r>
      <w:r>
        <w:rPr>
          <w:rFonts w:ascii="Calibri" w:hAnsi="Calibri"/>
          <w:spacing w:val="6"/>
          <w:sz w:val="21"/>
        </w:rPr>
        <w:t> </w:t>
      </w:r>
      <w:r>
        <w:rPr>
          <w:rFonts w:ascii="Calibri" w:hAnsi="Calibri"/>
          <w:spacing w:val="-6"/>
          <w:sz w:val="21"/>
        </w:rPr>
        <w:t>na reabsorçáo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6"/>
          <w:sz w:val="21"/>
        </w:rPr>
        <w:t>renal de zinco</w:t>
      </w:r>
      <w:r>
        <w:rPr>
          <w:rFonts w:ascii="Calibri" w:hAnsi="Calibri"/>
          <w:spacing w:val="-2"/>
          <w:sz w:val="21"/>
        </w:rPr>
        <w:t> </w:t>
      </w:r>
      <w:r>
        <w:rPr>
          <w:rFonts w:ascii="Calibri" w:hAnsi="Calibri"/>
          <w:spacing w:val="-6"/>
          <w:sz w:val="21"/>
        </w:rPr>
        <w:t>e </w:t>
      </w:r>
      <w:r>
        <w:rPr>
          <w:rFonts w:ascii="Calibri" w:hAnsi="Calibri"/>
          <w:spacing w:val="-2"/>
          <w:sz w:val="21"/>
        </w:rPr>
        <w:t>nos</w:t>
      </w:r>
      <w:r>
        <w:rPr>
          <w:rFonts w:ascii="Calibri" w:hAnsi="Calibri"/>
          <w:spacing w:val="-10"/>
          <w:sz w:val="21"/>
        </w:rPr>
        <w:t> </w:t>
      </w:r>
      <w:r>
        <w:rPr>
          <w:rFonts w:ascii="Calibri" w:hAnsi="Calibri"/>
          <w:spacing w:val="-2"/>
          <w:sz w:val="21"/>
        </w:rPr>
        <w:t>mecanismos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2"/>
          <w:sz w:val="21"/>
        </w:rPr>
        <w:t>h0rmoriaiS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2"/>
          <w:sz w:val="21"/>
        </w:rPr>
        <w:t>qLie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pacing w:val="-2"/>
          <w:sz w:val="21"/>
        </w:rPr>
        <w:t>regular sUa</w:t>
      </w:r>
      <w:r>
        <w:rPr>
          <w:rFonts w:ascii="Calibri" w:hAnsi="Calibri"/>
          <w:spacing w:val="-10"/>
          <w:sz w:val="21"/>
        </w:rPr>
        <w:t> </w:t>
      </w:r>
      <w:r>
        <w:rPr>
          <w:rFonts w:ascii="Calibri" w:hAnsi="Calibri"/>
          <w:spacing w:val="-2"/>
          <w:sz w:val="21"/>
        </w:rPr>
        <w:t>homeostase.</w:t>
      </w:r>
    </w:p>
    <w:p>
      <w:pPr>
        <w:pStyle w:val="BodyText"/>
        <w:spacing w:before="19"/>
        <w:rPr>
          <w:rFonts w:ascii="Calibri"/>
          <w:sz w:val="21"/>
        </w:rPr>
      </w:pPr>
    </w:p>
    <w:p>
      <w:pPr>
        <w:spacing w:before="0"/>
        <w:ind w:left="2337" w:right="0" w:firstLine="0"/>
        <w:jc w:val="both"/>
        <w:rPr>
          <w:sz w:val="24"/>
        </w:rPr>
      </w:pPr>
      <w:r>
        <w:rPr>
          <w:spacing w:val="-2"/>
          <w:w w:val="90"/>
          <w:sz w:val="24"/>
        </w:rPr>
        <w:t>Fenitoína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-</w:t>
      </w:r>
      <w:r>
        <w:rPr>
          <w:spacing w:val="22"/>
          <w:sz w:val="24"/>
        </w:rPr>
        <w:t> </w:t>
      </w:r>
      <w:r>
        <w:rPr>
          <w:spacing w:val="-2"/>
          <w:w w:val="90"/>
          <w:sz w:val="24"/>
        </w:rPr>
        <w:t>Vitamina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D,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Ácido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Fólico,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Cálcio</w:t>
      </w:r>
    </w:p>
    <w:p>
      <w:pPr>
        <w:pStyle w:val="BodyText"/>
        <w:spacing w:line="247" w:lineRule="auto" w:before="16"/>
        <w:ind w:left="2350" w:right="2149"/>
        <w:jc w:val="both"/>
      </w:pPr>
      <w:r>
        <w:rPr>
          <w:w w:val="80"/>
        </w:rPr>
        <w:t>A fenitoína,</w:t>
      </w:r>
      <w:r>
        <w:rPr/>
        <w:t> </w:t>
      </w:r>
      <w:r>
        <w:rPr>
          <w:w w:val="80"/>
        </w:rPr>
        <w:t>um anticonvulsivante</w:t>
      </w:r>
      <w:r>
        <w:rPr>
          <w:spacing w:val="-4"/>
          <w:w w:val="80"/>
        </w:rPr>
        <w:t> </w:t>
      </w:r>
      <w:r>
        <w:rPr>
          <w:w w:val="80"/>
        </w:rPr>
        <w:t>indutor de enzirnas</w:t>
      </w:r>
      <w:r>
        <w:rPr/>
        <w:t> </w:t>
      </w:r>
      <w:r>
        <w:rPr>
          <w:w w:val="80"/>
        </w:rPr>
        <w:t>hepáticas,</w:t>
      </w:r>
      <w:r>
        <w:rPr/>
        <w:t> </w:t>
      </w:r>
      <w:r>
        <w:rPr>
          <w:w w:val="80"/>
        </w:rPr>
        <w:t>aumenta</w:t>
      </w:r>
      <w:r>
        <w:rPr/>
        <w:t> </w:t>
      </w:r>
      <w:r>
        <w:rPr>
          <w:w w:val="80"/>
        </w:rPr>
        <w:t>a degradação hepática</w:t>
      </w:r>
      <w:r>
        <w:rPr>
          <w:spacing w:val="-3"/>
        </w:rPr>
        <w:t> </w:t>
      </w:r>
      <w:r>
        <w:rPr>
          <w:w w:val="80"/>
        </w:rPr>
        <w:t>da vitamina D</w:t>
      </w:r>
      <w:r>
        <w:rPr>
          <w:spacing w:val="-2"/>
          <w:w w:val="80"/>
        </w:rPr>
        <w:t> </w:t>
      </w:r>
      <w:r>
        <w:rPr>
          <w:w w:val="80"/>
        </w:rPr>
        <w:t>e do ãcido fôlico,</w:t>
      </w:r>
      <w:r>
        <w:rPr/>
        <w:t> </w:t>
      </w:r>
      <w:r>
        <w:rPr>
          <w:w w:val="80"/>
        </w:rPr>
        <w:t>comprometendo</w:t>
      </w:r>
      <w:r>
        <w:rPr>
          <w:spacing w:val="27"/>
        </w:rPr>
        <w:t> </w:t>
      </w:r>
      <w:r>
        <w:rPr>
          <w:w w:val="80"/>
        </w:rPr>
        <w:t>a absorção</w:t>
      </w:r>
      <w:r>
        <w:rPr/>
        <w:t> </w:t>
      </w:r>
      <w:r>
        <w:rPr>
          <w:w w:val="80"/>
        </w:rPr>
        <w:t>de cálcio e</w:t>
      </w:r>
      <w:r>
        <w:rPr>
          <w:spacing w:val="-4"/>
          <w:w w:val="80"/>
        </w:rPr>
        <w:t> </w:t>
      </w:r>
      <w:r>
        <w:rPr>
          <w:w w:val="80"/>
        </w:rPr>
        <w:t>a saúde </w:t>
      </w:r>
      <w:r>
        <w:rPr>
          <w:w w:val="85"/>
        </w:rPr>
        <w:t>óssea.</w:t>
      </w:r>
      <w:r>
        <w:rPr>
          <w:w w:val="85"/>
        </w:rPr>
        <w:t> A deficiência</w:t>
      </w:r>
      <w:r>
        <w:rPr/>
        <w:t> </w:t>
      </w:r>
      <w:r>
        <w:rPr>
          <w:w w:val="85"/>
        </w:rPr>
        <w:t>de foTato também</w:t>
      </w:r>
      <w:r>
        <w:rPr>
          <w:w w:val="85"/>
        </w:rPr>
        <w:t> impacta</w:t>
      </w:r>
      <w:r>
        <w:rPr>
          <w:w w:val="85"/>
        </w:rPr>
        <w:t> a síntese</w:t>
      </w:r>
      <w:r>
        <w:rPr>
          <w:w w:val="85"/>
        </w:rPr>
        <w:t> de neurotransmissores e o metabolismo</w:t>
      </w:r>
      <w:r>
        <w:rPr/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sistema</w:t>
      </w:r>
      <w:r>
        <w:rPr>
          <w:spacing w:val="-4"/>
          <w:w w:val="85"/>
        </w:rPr>
        <w:t> </w:t>
      </w:r>
      <w:r>
        <w:rPr>
          <w:w w:val="85"/>
        </w:rPr>
        <w:t>nervoso central.</w:t>
      </w:r>
    </w:p>
    <w:p>
      <w:pPr>
        <w:pStyle w:val="BodyText"/>
        <w:spacing w:after="0" w:line="247" w:lineRule="auto"/>
        <w:jc w:val="both"/>
        <w:sectPr>
          <w:pgSz w:w="11910" w:h="16840"/>
          <w:pgMar w:header="0" w:footer="4722" w:top="1080" w:bottom="4960" w:left="141" w:right="141"/>
        </w:sectPr>
      </w:pPr>
    </w:p>
    <w:p>
      <w:pPr>
        <w:pStyle w:val="Heading7"/>
        <w:spacing w:before="30"/>
        <w:ind w:left="2487"/>
        <w:jc w:val="both"/>
        <w:rPr>
          <w:rFonts w:ascii="Calibri" w:hAnsi="Calibri"/>
        </w:rPr>
      </w:pPr>
      <w:r>
        <w:rPr>
          <w:rFonts w:ascii="Calibri" w:hAnsi="Calibri"/>
          <w:spacing w:val="-8"/>
        </w:rPr>
        <w:t>Fenobarbital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  <w:color w:val="1A1A1A"/>
          <w:spacing w:val="-8"/>
        </w:rPr>
        <w:t>-</w:t>
      </w:r>
      <w:r>
        <w:rPr>
          <w:rFonts w:ascii="Calibri" w:hAnsi="Calibri"/>
          <w:color w:val="1A1A1A"/>
          <w:spacing w:val="39"/>
        </w:rPr>
        <w:t> </w:t>
      </w:r>
      <w:r>
        <w:rPr>
          <w:rFonts w:ascii="Calibri" w:hAnsi="Calibri"/>
          <w:spacing w:val="-8"/>
        </w:rPr>
        <w:t>Vitamina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color w:val="111111"/>
          <w:spacing w:val="-8"/>
        </w:rPr>
        <w:t>D,</w:t>
      </w:r>
      <w:r>
        <w:rPr>
          <w:rFonts w:ascii="Calibri" w:hAnsi="Calibri"/>
          <w:color w:val="111111"/>
          <w:spacing w:val="-5"/>
        </w:rPr>
        <w:t> </w:t>
      </w:r>
      <w:r>
        <w:rPr>
          <w:rFonts w:ascii="Calibri" w:hAnsi="Calibri"/>
          <w:spacing w:val="-8"/>
        </w:rPr>
        <w:t>Vitamina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  <w:spacing w:val="-8"/>
        </w:rPr>
        <w:t>K,</w:t>
      </w:r>
      <w:r>
        <w:rPr>
          <w:rFonts w:ascii="Calibri" w:hAnsi="Calibri"/>
          <w:spacing w:val="-14"/>
        </w:rPr>
        <w:t> </w:t>
      </w:r>
      <w:r>
        <w:rPr>
          <w:rFonts w:ascii="Calibri" w:hAnsi="Calibri"/>
          <w:spacing w:val="-8"/>
        </w:rPr>
        <w:t>Ácido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8"/>
        </w:rPr>
        <w:t>Fólico</w:t>
      </w:r>
    </w:p>
    <w:p>
      <w:pPr>
        <w:spacing w:line="237" w:lineRule="auto" w:before="15"/>
        <w:ind w:left="2505" w:right="1991" w:hanging="1"/>
        <w:jc w:val="both"/>
        <w:rPr>
          <w:rFonts w:ascii="Calibri" w:hAnsi="Calibri"/>
          <w:sz w:val="23"/>
        </w:rPr>
      </w:pPr>
      <w:r>
        <w:rPr>
          <w:rFonts w:ascii="Calibri" w:hAnsi="Calibri"/>
          <w:spacing w:val="-2"/>
          <w:sz w:val="21"/>
        </w:rPr>
        <w:t>Como</w:t>
      </w:r>
      <w:r>
        <w:rPr>
          <w:rFonts w:ascii="Calibri" w:hAnsi="Calibri"/>
          <w:spacing w:val="-2"/>
          <w:sz w:val="21"/>
        </w:rPr>
        <w:t> indutor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pacing w:val="-2"/>
          <w:sz w:val="21"/>
        </w:rPr>
        <w:t>enzimático</w:t>
      </w:r>
      <w:r>
        <w:rPr>
          <w:rFonts w:ascii="Calibri" w:hAnsi="Calibri"/>
          <w:spacing w:val="-2"/>
          <w:sz w:val="21"/>
        </w:rPr>
        <w:t> potente,</w:t>
      </w:r>
      <w:r>
        <w:rPr>
          <w:rFonts w:ascii="Calibri" w:hAnsi="Calibri"/>
          <w:spacing w:val="-2"/>
          <w:sz w:val="21"/>
        </w:rPr>
        <w:t> o</w:t>
      </w:r>
      <w:r>
        <w:rPr>
          <w:rFonts w:ascii="Calibri" w:hAnsi="Calibri"/>
          <w:spacing w:val="-6"/>
          <w:sz w:val="21"/>
        </w:rPr>
        <w:t> </w:t>
      </w:r>
      <w:r>
        <w:rPr>
          <w:rFonts w:ascii="Calibri" w:hAnsi="Calibri"/>
          <w:spacing w:val="-2"/>
          <w:sz w:val="21"/>
        </w:rPr>
        <w:t>fenobarbital</w:t>
      </w:r>
      <w:r>
        <w:rPr>
          <w:rFonts w:ascii="Calibri" w:hAnsi="Calibri"/>
          <w:spacing w:val="-2"/>
          <w:sz w:val="21"/>
        </w:rPr>
        <w:t> acelera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pacing w:val="-2"/>
          <w:sz w:val="21"/>
        </w:rPr>
        <w:t>o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pacing w:val="-2"/>
          <w:sz w:val="21"/>
        </w:rPr>
        <w:t>catabolismo</w:t>
      </w:r>
      <w:r>
        <w:rPr>
          <w:rFonts w:ascii="Calibri" w:hAnsi="Calibri"/>
          <w:spacing w:val="-2"/>
          <w:sz w:val="21"/>
        </w:rPr>
        <w:t> hepático</w:t>
      </w:r>
      <w:r>
        <w:rPr>
          <w:rFonts w:ascii="Calibri" w:hAnsi="Calibri"/>
          <w:spacing w:val="-2"/>
          <w:sz w:val="21"/>
        </w:rPr>
        <w:t> das </w:t>
      </w:r>
      <w:r>
        <w:rPr>
          <w:rFonts w:ascii="Calibri" w:hAnsi="Calibri"/>
          <w:spacing w:val="-4"/>
          <w:sz w:val="21"/>
        </w:rPr>
        <w:t>vitaminas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lipossolúveis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color w:val="161616"/>
          <w:spacing w:val="-4"/>
          <w:sz w:val="21"/>
        </w:rPr>
        <w:t>D</w:t>
      </w:r>
      <w:r>
        <w:rPr>
          <w:rFonts w:ascii="Calibri" w:hAnsi="Calibri"/>
          <w:color w:val="161616"/>
          <w:spacing w:val="-6"/>
          <w:sz w:val="21"/>
        </w:rPr>
        <w:t> </w:t>
      </w:r>
      <w:r>
        <w:rPr>
          <w:rFonts w:ascii="Calibri" w:hAnsi="Calibri"/>
          <w:spacing w:val="-4"/>
          <w:sz w:val="21"/>
        </w:rPr>
        <w:t>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K,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além do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ácido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pacing w:val="-4"/>
          <w:sz w:val="21"/>
        </w:rPr>
        <w:t>fólico.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4"/>
          <w:sz w:val="21"/>
        </w:rPr>
        <w:t>lsso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prejudica 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metabolismo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pacing w:val="-4"/>
          <w:sz w:val="21"/>
        </w:rPr>
        <w:t>ósseo, </w:t>
      </w:r>
      <w:r>
        <w:rPr>
          <w:rFonts w:ascii="Calibri" w:hAnsi="Calibri"/>
          <w:spacing w:val="-6"/>
          <w:sz w:val="22"/>
        </w:rPr>
        <w:t>a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coagulação</w:t>
      </w:r>
      <w:r>
        <w:rPr>
          <w:rFonts w:ascii="Calibri" w:hAnsi="Calibri"/>
          <w:spacing w:val="-6"/>
          <w:sz w:val="22"/>
        </w:rPr>
        <w:t> sanguínea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e a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síntese de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DNA e neurotransmissores,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especialmente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6"/>
          <w:sz w:val="22"/>
        </w:rPr>
        <w:t>em </w:t>
      </w:r>
      <w:r>
        <w:rPr>
          <w:rFonts w:ascii="Calibri" w:hAnsi="Calibri"/>
          <w:sz w:val="23"/>
        </w:rPr>
        <w:t>uso</w:t>
      </w:r>
      <w:r>
        <w:rPr>
          <w:rFonts w:ascii="Calibri" w:hAnsi="Calibri"/>
          <w:spacing w:val="-13"/>
          <w:sz w:val="23"/>
        </w:rPr>
        <w:t> </w:t>
      </w:r>
      <w:r>
        <w:rPr>
          <w:rFonts w:ascii="Calibri" w:hAnsi="Calibri"/>
          <w:sz w:val="23"/>
        </w:rPr>
        <w:t>crônico.</w:t>
      </w:r>
    </w:p>
    <w:p>
      <w:pPr>
        <w:pStyle w:val="BodyText"/>
        <w:spacing w:before="28"/>
        <w:rPr>
          <w:rFonts w:ascii="Calibri"/>
          <w:sz w:val="21"/>
        </w:rPr>
      </w:pPr>
    </w:p>
    <w:p>
      <w:pPr>
        <w:spacing w:before="0"/>
        <w:ind w:left="2496" w:right="0" w:firstLine="0"/>
        <w:jc w:val="both"/>
        <w:rPr>
          <w:sz w:val="23"/>
        </w:rPr>
      </w:pPr>
      <w:r>
        <w:rPr>
          <w:w w:val="90"/>
          <w:sz w:val="23"/>
        </w:rPr>
        <w:t>Fentermina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-</w:t>
      </w:r>
      <w:r>
        <w:rPr>
          <w:spacing w:val="23"/>
          <w:sz w:val="23"/>
        </w:rPr>
        <w:t> </w:t>
      </w:r>
      <w:r>
        <w:rPr>
          <w:w w:val="90"/>
          <w:sz w:val="23"/>
        </w:rPr>
        <w:t>Coenzima</w:t>
      </w:r>
      <w:r>
        <w:rPr>
          <w:spacing w:val="2"/>
          <w:sz w:val="23"/>
        </w:rPr>
        <w:t> </w:t>
      </w:r>
      <w:r>
        <w:rPr>
          <w:w w:val="90"/>
          <w:sz w:val="23"/>
        </w:rPr>
        <w:t>Q10,</w:t>
      </w:r>
      <w:r>
        <w:rPr>
          <w:spacing w:val="-10"/>
          <w:w w:val="90"/>
          <w:sz w:val="23"/>
        </w:rPr>
        <w:t> </w:t>
      </w:r>
      <w:r>
        <w:rPr>
          <w:w w:val="90"/>
          <w:sz w:val="23"/>
        </w:rPr>
        <w:t>Magnésio,</w:t>
      </w:r>
      <w:r>
        <w:rPr>
          <w:spacing w:val="-1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-1"/>
          <w:sz w:val="23"/>
        </w:rPr>
        <w:t> </w:t>
      </w:r>
      <w:r>
        <w:rPr>
          <w:color w:val="0E0E0E"/>
          <w:spacing w:val="-5"/>
          <w:w w:val="90"/>
          <w:sz w:val="23"/>
        </w:rPr>
        <w:t>B12</w:t>
      </w:r>
    </w:p>
    <w:p>
      <w:pPr>
        <w:spacing w:line="261" w:lineRule="auto" w:before="36"/>
        <w:ind w:left="2501" w:right="1984" w:firstLine="14"/>
        <w:jc w:val="both"/>
        <w:rPr>
          <w:sz w:val="21"/>
        </w:rPr>
      </w:pPr>
      <w:r>
        <w:rPr>
          <w:w w:val="95"/>
          <w:sz w:val="21"/>
        </w:rPr>
        <w:t>A</w:t>
      </w:r>
      <w:r>
        <w:rPr>
          <w:spacing w:val="-12"/>
          <w:w w:val="95"/>
          <w:sz w:val="21"/>
        </w:rPr>
        <w:t> </w:t>
      </w:r>
      <w:r>
        <w:rPr>
          <w:w w:val="95"/>
          <w:sz w:val="21"/>
        </w:rPr>
        <w:t>fentermina,</w:t>
      </w:r>
      <w:r>
        <w:rPr>
          <w:spacing w:val="-6"/>
          <w:w w:val="95"/>
          <w:sz w:val="21"/>
        </w:rPr>
        <w:t> </w:t>
      </w:r>
      <w:r>
        <w:rPr>
          <w:w w:val="95"/>
          <w:sz w:val="21"/>
        </w:rPr>
        <w:t>um</w:t>
      </w:r>
      <w:r>
        <w:rPr>
          <w:spacing w:val="-9"/>
          <w:w w:val="95"/>
          <w:sz w:val="21"/>
        </w:rPr>
        <w:t> </w:t>
      </w:r>
      <w:r>
        <w:rPr>
          <w:w w:val="95"/>
          <w:sz w:val="21"/>
        </w:rPr>
        <w:t>agente</w:t>
      </w:r>
      <w:r>
        <w:rPr>
          <w:spacing w:val="-7"/>
          <w:w w:val="95"/>
          <w:sz w:val="21"/>
        </w:rPr>
        <w:t> </w:t>
      </w:r>
      <w:r>
        <w:rPr>
          <w:w w:val="95"/>
          <w:sz w:val="21"/>
        </w:rPr>
        <w:t>simpatomimético</w:t>
      </w:r>
      <w:r>
        <w:rPr>
          <w:spacing w:val="-12"/>
          <w:w w:val="95"/>
          <w:sz w:val="21"/>
        </w:rPr>
        <w:t> </w:t>
      </w:r>
      <w:r>
        <w:rPr>
          <w:w w:val="95"/>
          <w:sz w:val="21"/>
        </w:rPr>
        <w:t>usado</w:t>
      </w:r>
      <w:r>
        <w:rPr>
          <w:spacing w:val="-7"/>
          <w:w w:val="95"/>
          <w:sz w:val="21"/>
        </w:rPr>
        <w:t> </w:t>
      </w:r>
      <w:r>
        <w:rPr>
          <w:w w:val="95"/>
          <w:sz w:val="21"/>
        </w:rPr>
        <w:t>para</w:t>
      </w:r>
      <w:r>
        <w:rPr>
          <w:spacing w:val="-9"/>
          <w:w w:val="95"/>
          <w:sz w:val="21"/>
        </w:rPr>
        <w:t> </w:t>
      </w:r>
      <w:r>
        <w:rPr>
          <w:w w:val="95"/>
          <w:sz w:val="21"/>
        </w:rPr>
        <w:t>perda</w:t>
      </w:r>
      <w:r>
        <w:rPr>
          <w:spacing w:val="-9"/>
          <w:w w:val="95"/>
          <w:sz w:val="21"/>
        </w:rPr>
        <w:t> </w:t>
      </w:r>
      <w:r>
        <w:rPr>
          <w:w w:val="95"/>
          <w:sz w:val="21"/>
        </w:rPr>
        <w:t>de</w:t>
      </w:r>
      <w:r>
        <w:rPr>
          <w:spacing w:val="-11"/>
          <w:w w:val="95"/>
          <w:sz w:val="21"/>
        </w:rPr>
        <w:t> </w:t>
      </w:r>
      <w:r>
        <w:rPr>
          <w:w w:val="95"/>
          <w:sz w:val="21"/>
        </w:rPr>
        <w:t>peso,</w:t>
      </w:r>
      <w:r>
        <w:rPr>
          <w:spacing w:val="-7"/>
          <w:w w:val="95"/>
          <w:sz w:val="21"/>
        </w:rPr>
        <w:t> </w:t>
      </w:r>
      <w:r>
        <w:rPr>
          <w:w w:val="95"/>
          <w:sz w:val="21"/>
        </w:rPr>
        <w:t>aumenta</w:t>
      </w:r>
      <w:r>
        <w:rPr>
          <w:spacing w:val="-2"/>
          <w:w w:val="95"/>
          <w:sz w:val="21"/>
        </w:rPr>
        <w:t> </w:t>
      </w:r>
      <w:r>
        <w:rPr>
          <w:w w:val="95"/>
          <w:sz w:val="21"/>
        </w:rPr>
        <w:t>o </w:t>
      </w:r>
      <w:r>
        <w:rPr>
          <w:w w:val="85"/>
          <w:sz w:val="21"/>
        </w:rPr>
        <w:t>metabolismo</w:t>
      </w:r>
      <w:r>
        <w:rPr>
          <w:sz w:val="21"/>
        </w:rPr>
        <w:t> </w:t>
      </w:r>
      <w:r>
        <w:rPr>
          <w:w w:val="85"/>
          <w:sz w:val="21"/>
        </w:rPr>
        <w:t>basal </w:t>
      </w:r>
      <w:r>
        <w:rPr>
          <w:color w:val="161616"/>
          <w:w w:val="85"/>
          <w:sz w:val="21"/>
        </w:rPr>
        <w:t>e </w:t>
      </w:r>
      <w:r>
        <w:rPr>
          <w:w w:val="85"/>
          <w:sz w:val="21"/>
        </w:rPr>
        <w:t>a produção</w:t>
      </w:r>
      <w:r>
        <w:rPr>
          <w:sz w:val="21"/>
        </w:rPr>
        <w:t> </w:t>
      </w:r>
      <w:r>
        <w:rPr>
          <w:w w:val="85"/>
          <w:sz w:val="21"/>
        </w:rPr>
        <w:t>de radicais livres, o que eleva o consumo</w:t>
      </w:r>
      <w:r>
        <w:rPr>
          <w:sz w:val="21"/>
        </w:rPr>
        <w:t> </w:t>
      </w:r>
      <w:r>
        <w:rPr>
          <w:w w:val="85"/>
          <w:sz w:val="21"/>
        </w:rPr>
        <w:t>de coenzima Q10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e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magnésio.</w:t>
      </w:r>
      <w:r>
        <w:rPr>
          <w:sz w:val="21"/>
        </w:rPr>
        <w:t> </w:t>
      </w:r>
      <w:r>
        <w:rPr>
          <w:w w:val="85"/>
          <w:sz w:val="21"/>
        </w:rPr>
        <w:t>Também pode interferir na</w:t>
      </w:r>
      <w:r>
        <w:rPr>
          <w:spacing w:val="-4"/>
          <w:w w:val="85"/>
          <w:sz w:val="21"/>
        </w:rPr>
        <w:t> </w:t>
      </w:r>
      <w:r>
        <w:rPr>
          <w:w w:val="85"/>
          <w:sz w:val="21"/>
        </w:rPr>
        <w:t>absorção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da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vitamina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B12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ao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reduzir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o ácido </w:t>
      </w:r>
      <w:r>
        <w:rPr>
          <w:w w:val="90"/>
          <w:sz w:val="21"/>
        </w:rPr>
        <w:t>gústrico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necessário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para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sua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liberação.</w:t>
      </w:r>
    </w:p>
    <w:p>
      <w:pPr>
        <w:pStyle w:val="BodyText"/>
        <w:spacing w:before="27"/>
        <w:rPr>
          <w:sz w:val="21"/>
        </w:rPr>
      </w:pPr>
    </w:p>
    <w:p>
      <w:pPr>
        <w:spacing w:line="293" w:lineRule="exact" w:before="0"/>
        <w:ind w:left="2495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Finasterida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-</w:t>
      </w:r>
      <w:r>
        <w:rPr>
          <w:rFonts w:ascii="Calibri" w:hAnsi="Calibri"/>
          <w:spacing w:val="13"/>
          <w:sz w:val="24"/>
        </w:rPr>
        <w:t> </w:t>
      </w:r>
      <w:r>
        <w:rPr>
          <w:rFonts w:ascii="Calibri" w:hAnsi="Calibri"/>
          <w:sz w:val="24"/>
        </w:rPr>
        <w:t>Zinco,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z w:val="24"/>
        </w:rPr>
        <w:t>Vitamina</w:t>
      </w:r>
      <w:r>
        <w:rPr>
          <w:rFonts w:ascii="Calibri" w:hAnsi="Calibri"/>
          <w:spacing w:val="-13"/>
          <w:sz w:val="24"/>
        </w:rPr>
        <w:t> </w:t>
      </w:r>
      <w:r>
        <w:rPr>
          <w:rFonts w:ascii="Calibri" w:hAnsi="Calibri"/>
          <w:sz w:val="24"/>
        </w:rPr>
        <w:t>D,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pacing w:val="-2"/>
          <w:sz w:val="24"/>
        </w:rPr>
        <w:t>Selênio</w:t>
      </w:r>
    </w:p>
    <w:p>
      <w:pPr>
        <w:pStyle w:val="BodyText"/>
        <w:spacing w:line="232" w:lineRule="auto" w:before="6"/>
        <w:ind w:left="2506" w:right="1979" w:firstLine="5"/>
        <w:jc w:val="both"/>
        <w:rPr>
          <w:rFonts w:ascii="Calibri" w:hAnsi="Calibri"/>
        </w:rPr>
      </w:pPr>
      <w:r>
        <w:rPr>
          <w:rFonts w:ascii="Calibri" w:hAnsi="Calibri"/>
          <w:spacing w:val="-2"/>
          <w:w w:val="95"/>
        </w:rPr>
        <w:t>A</w:t>
      </w:r>
      <w:r>
        <w:rPr>
          <w:rFonts w:ascii="Calibri" w:hAnsi="Calibri"/>
          <w:spacing w:val="-7"/>
          <w:w w:val="95"/>
        </w:rPr>
        <w:t> </w:t>
      </w:r>
      <w:r>
        <w:rPr>
          <w:rFonts w:ascii="Calibri" w:hAnsi="Calibri"/>
          <w:spacing w:val="-2"/>
          <w:w w:val="95"/>
        </w:rPr>
        <w:t>finasterida</w:t>
      </w:r>
      <w:r>
        <w:rPr>
          <w:rFonts w:ascii="Calibri" w:hAnsi="Calibri"/>
          <w:spacing w:val="-2"/>
          <w:w w:val="95"/>
        </w:rPr>
        <w:t> inibe</w:t>
      </w:r>
      <w:r>
        <w:rPr>
          <w:rFonts w:ascii="Calibri" w:hAnsi="Calibri"/>
          <w:spacing w:val="-2"/>
          <w:w w:val="95"/>
        </w:rPr>
        <w:t> </w:t>
      </w:r>
      <w:r>
        <w:rPr>
          <w:rFonts w:ascii="Calibri" w:hAnsi="Calibri"/>
          <w:color w:val="242424"/>
          <w:spacing w:val="-2"/>
          <w:w w:val="95"/>
        </w:rPr>
        <w:t>a</w:t>
      </w:r>
      <w:r>
        <w:rPr>
          <w:rFonts w:ascii="Calibri" w:hAnsi="Calibri"/>
          <w:color w:val="242424"/>
          <w:spacing w:val="-7"/>
          <w:w w:val="95"/>
        </w:rPr>
        <w:t> </w:t>
      </w:r>
      <w:r>
        <w:rPr>
          <w:rFonts w:ascii="Calibri" w:hAnsi="Calibri"/>
          <w:spacing w:val="-2"/>
          <w:w w:val="95"/>
        </w:rPr>
        <w:t>conversão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5"/>
        </w:rPr>
        <w:t>de</w:t>
      </w:r>
      <w:r>
        <w:rPr>
          <w:rFonts w:ascii="Calibri" w:hAnsi="Calibri"/>
          <w:spacing w:val="-2"/>
          <w:w w:val="95"/>
        </w:rPr>
        <w:t> testosterona</w:t>
      </w:r>
      <w:r>
        <w:rPr>
          <w:rFonts w:ascii="Calibri" w:hAnsi="Calibri"/>
          <w:spacing w:val="-2"/>
          <w:w w:val="95"/>
        </w:rPr>
        <w:t> em</w:t>
      </w:r>
      <w:r>
        <w:rPr>
          <w:rFonts w:ascii="Calibri" w:hAnsi="Calibri"/>
          <w:spacing w:val="-3"/>
          <w:w w:val="95"/>
        </w:rPr>
        <w:t> </w:t>
      </w:r>
      <w:r>
        <w:rPr>
          <w:rFonts w:ascii="Calibri" w:hAnsi="Calibri"/>
          <w:spacing w:val="-2"/>
          <w:w w:val="95"/>
        </w:rPr>
        <w:t>di-hidrotestosterona</w:t>
      </w:r>
      <w:r>
        <w:rPr>
          <w:rFonts w:ascii="Calibri" w:hAnsi="Calibri"/>
          <w:spacing w:val="-5"/>
          <w:w w:val="95"/>
        </w:rPr>
        <w:t> </w:t>
      </w:r>
      <w:r>
        <w:rPr>
          <w:rFonts w:ascii="Calibri" w:hAnsi="Calibri"/>
          <w:spacing w:val="-2"/>
          <w:w w:val="95"/>
        </w:rPr>
        <w:t>(DHT),</w:t>
      </w:r>
      <w:r>
        <w:rPr>
          <w:rFonts w:ascii="Calibri" w:hAnsi="Calibri"/>
          <w:spacing w:val="-2"/>
          <w:w w:val="95"/>
        </w:rPr>
        <w:t> o</w:t>
      </w:r>
      <w:r>
        <w:rPr>
          <w:rFonts w:ascii="Calibri" w:hAnsi="Calibri"/>
          <w:spacing w:val="-2"/>
          <w:w w:val="95"/>
        </w:rPr>
        <w:t> que pode</w:t>
      </w:r>
      <w:r>
        <w:rPr>
          <w:rFonts w:ascii="Calibri" w:hAnsi="Calibri"/>
          <w:spacing w:val="-8"/>
          <w:w w:val="95"/>
        </w:rPr>
        <w:t> </w:t>
      </w:r>
      <w:r>
        <w:rPr>
          <w:rFonts w:ascii="Calibri" w:hAnsi="Calibri"/>
          <w:spacing w:val="-2"/>
          <w:w w:val="95"/>
        </w:rPr>
        <w:t>impactar</w:t>
      </w:r>
      <w:r>
        <w:rPr>
          <w:rFonts w:ascii="Calibri" w:hAnsi="Calibri"/>
          <w:spacing w:val="-5"/>
          <w:w w:val="95"/>
        </w:rPr>
        <w:t> </w:t>
      </w:r>
      <w:r>
        <w:rPr>
          <w:rFonts w:ascii="Calibri" w:hAnsi="Calibri"/>
          <w:spacing w:val="-2"/>
          <w:w w:val="95"/>
        </w:rPr>
        <w:t>indiretamente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5"/>
        </w:rPr>
        <w:t>a</w:t>
      </w:r>
      <w:r>
        <w:rPr>
          <w:rFonts w:ascii="Calibri" w:hAnsi="Calibri"/>
          <w:spacing w:val="-8"/>
          <w:w w:val="95"/>
        </w:rPr>
        <w:t> </w:t>
      </w:r>
      <w:r>
        <w:rPr>
          <w:rFonts w:ascii="Calibri" w:hAnsi="Calibri"/>
          <w:spacing w:val="-2"/>
          <w:w w:val="95"/>
        </w:rPr>
        <w:t>fegulação</w:t>
      </w:r>
      <w:r>
        <w:rPr>
          <w:rFonts w:ascii="Calibri" w:hAnsi="Calibri"/>
          <w:spacing w:val="-2"/>
          <w:w w:val="95"/>
        </w:rPr>
        <w:t> de</w:t>
      </w:r>
      <w:r>
        <w:rPr>
          <w:rFonts w:ascii="Calibri" w:hAnsi="Calibri"/>
          <w:spacing w:val="-8"/>
          <w:w w:val="95"/>
        </w:rPr>
        <w:t> </w:t>
      </w:r>
      <w:r>
        <w:rPr>
          <w:rFonts w:ascii="Calibri" w:hAnsi="Calibri"/>
          <w:spacing w:val="-2"/>
          <w:w w:val="95"/>
        </w:rPr>
        <w:t>zinco,</w:t>
      </w:r>
      <w:r>
        <w:rPr>
          <w:rFonts w:ascii="Calibri" w:hAnsi="Calibri"/>
          <w:spacing w:val="-2"/>
          <w:w w:val="95"/>
        </w:rPr>
        <w:t> essencial</w:t>
      </w:r>
      <w:r>
        <w:rPr>
          <w:rFonts w:ascii="Calibri" w:hAnsi="Calibri"/>
          <w:spacing w:val="-4"/>
          <w:w w:val="95"/>
        </w:rPr>
        <w:t> </w:t>
      </w:r>
      <w:r>
        <w:rPr>
          <w:rFonts w:ascii="Calibri" w:hAnsi="Calibri"/>
          <w:spacing w:val="-2"/>
          <w:w w:val="95"/>
        </w:rPr>
        <w:t>para</w:t>
      </w:r>
      <w:r>
        <w:rPr>
          <w:rFonts w:ascii="Calibri" w:hAnsi="Calibri"/>
          <w:spacing w:val="-4"/>
          <w:w w:val="95"/>
        </w:rPr>
        <w:t> </w:t>
      </w:r>
      <w:r>
        <w:rPr>
          <w:rFonts w:ascii="Calibri" w:hAnsi="Calibri"/>
          <w:spacing w:val="-2"/>
          <w:w w:val="95"/>
        </w:rPr>
        <w:t>a</w:t>
      </w:r>
      <w:r>
        <w:rPr>
          <w:rFonts w:ascii="Calibri" w:hAnsi="Calibri"/>
          <w:spacing w:val="-8"/>
          <w:w w:val="95"/>
        </w:rPr>
        <w:t> </w:t>
      </w:r>
      <w:r>
        <w:rPr>
          <w:rFonts w:ascii="Calibri" w:hAnsi="Calibri"/>
          <w:spacing w:val="-2"/>
          <w:w w:val="95"/>
        </w:rPr>
        <w:t>função</w:t>
      </w:r>
      <w:r>
        <w:rPr>
          <w:rFonts w:ascii="Calibri" w:hAnsi="Calibri"/>
          <w:spacing w:val="-3"/>
          <w:w w:val="95"/>
        </w:rPr>
        <w:t> </w:t>
      </w:r>
      <w:r>
        <w:rPr>
          <w:rFonts w:ascii="Calibri" w:hAnsi="Calibri"/>
          <w:spacing w:val="-2"/>
          <w:w w:val="95"/>
        </w:rPr>
        <w:t>prostatica. </w:t>
      </w:r>
      <w:r>
        <w:rPr>
          <w:rFonts w:ascii="Calibri" w:hAnsi="Calibri"/>
          <w:w w:val="95"/>
        </w:rPr>
        <w:t>Também</w:t>
      </w:r>
      <w:r>
        <w:rPr>
          <w:rFonts w:ascii="Calibri" w:hAnsi="Calibri"/>
          <w:spacing w:val="-10"/>
          <w:w w:val="95"/>
        </w:rPr>
        <w:t> </w:t>
      </w:r>
      <w:r>
        <w:rPr>
          <w:rFonts w:ascii="Calibri" w:hAnsi="Calibri"/>
          <w:w w:val="95"/>
        </w:rPr>
        <w:t>pode</w:t>
      </w:r>
      <w:r>
        <w:rPr>
          <w:rFonts w:ascii="Calibri" w:hAnsi="Calibri"/>
          <w:spacing w:val="-10"/>
          <w:w w:val="95"/>
        </w:rPr>
        <w:t> </w:t>
      </w:r>
      <w:r>
        <w:rPr>
          <w:rFonts w:ascii="Calibri" w:hAnsi="Calibri"/>
          <w:w w:val="95"/>
        </w:rPr>
        <w:t>alterar</w:t>
      </w:r>
      <w:r>
        <w:rPr>
          <w:rFonts w:ascii="Calibri" w:hAnsi="Calibri"/>
          <w:spacing w:val="-10"/>
          <w:w w:val="95"/>
        </w:rPr>
        <w:t> </w:t>
      </w:r>
      <w:r>
        <w:rPr>
          <w:rFonts w:ascii="Calibri" w:hAnsi="Calibri"/>
          <w:w w:val="95"/>
        </w:rPr>
        <w:t>o</w:t>
      </w:r>
      <w:r>
        <w:rPr>
          <w:rFonts w:ascii="Calibri" w:hAnsi="Calibri"/>
          <w:spacing w:val="-10"/>
          <w:w w:val="95"/>
        </w:rPr>
        <w:t> </w:t>
      </w:r>
      <w:r>
        <w:rPr>
          <w:rFonts w:ascii="Calibri" w:hAnsi="Calibri"/>
          <w:w w:val="95"/>
        </w:rPr>
        <w:t>metabolismo</w:t>
      </w:r>
      <w:r>
        <w:rPr>
          <w:rFonts w:ascii="Calibri" w:hAnsi="Calibri"/>
          <w:spacing w:val="-10"/>
          <w:w w:val="95"/>
        </w:rPr>
        <w:t> </w:t>
      </w:r>
      <w:r>
        <w:rPr>
          <w:rFonts w:ascii="Calibri" w:hAnsi="Calibri"/>
          <w:w w:val="95"/>
        </w:rPr>
        <w:t>da</w:t>
      </w:r>
      <w:r>
        <w:rPr>
          <w:rFonts w:ascii="Calibri" w:hAnsi="Calibri"/>
          <w:spacing w:val="-10"/>
          <w:w w:val="95"/>
        </w:rPr>
        <w:t> </w:t>
      </w:r>
      <w:r>
        <w:rPr>
          <w:rFonts w:ascii="Calibri" w:hAnsi="Calibri"/>
          <w:w w:val="95"/>
        </w:rPr>
        <w:t>vitamina</w:t>
      </w:r>
      <w:r>
        <w:rPr>
          <w:rFonts w:ascii="Calibri" w:hAnsi="Calibri"/>
          <w:spacing w:val="-10"/>
          <w:w w:val="95"/>
        </w:rPr>
        <w:t> </w:t>
      </w:r>
      <w:r>
        <w:rPr>
          <w:rFonts w:ascii="Calibri" w:hAnsi="Calibri"/>
          <w:w w:val="95"/>
        </w:rPr>
        <w:t>D</w:t>
      </w:r>
      <w:r>
        <w:rPr>
          <w:rFonts w:ascii="Calibri" w:hAnsi="Calibri"/>
          <w:spacing w:val="-10"/>
          <w:w w:val="95"/>
        </w:rPr>
        <w:t> </w:t>
      </w:r>
      <w:r>
        <w:rPr>
          <w:rFonts w:ascii="Calibri" w:hAnsi="Calibri"/>
          <w:w w:val="95"/>
        </w:rPr>
        <w:t>e</w:t>
      </w:r>
      <w:r>
        <w:rPr>
          <w:rFonts w:ascii="Calibri" w:hAnsi="Calibri"/>
          <w:spacing w:val="-10"/>
          <w:w w:val="95"/>
        </w:rPr>
        <w:t> </w:t>
      </w:r>
      <w:r>
        <w:rPr>
          <w:rFonts w:ascii="Calibri" w:hAnsi="Calibri"/>
          <w:w w:val="95"/>
        </w:rPr>
        <w:t>reduzir</w:t>
      </w:r>
      <w:r>
        <w:rPr>
          <w:rFonts w:ascii="Calibri" w:hAnsi="Calibri"/>
          <w:spacing w:val="-10"/>
          <w:w w:val="95"/>
        </w:rPr>
        <w:t> </w:t>
      </w:r>
      <w:r>
        <w:rPr>
          <w:rFonts w:ascii="Calibri" w:hAnsi="Calibri"/>
          <w:w w:val="95"/>
        </w:rPr>
        <w:t>os</w:t>
      </w:r>
      <w:r>
        <w:rPr>
          <w:rFonts w:ascii="Calibri" w:hAnsi="Calibri"/>
          <w:spacing w:val="-10"/>
          <w:w w:val="95"/>
        </w:rPr>
        <w:t> </w:t>
      </w:r>
      <w:r>
        <w:rPr>
          <w:rFonts w:ascii="Calibri" w:hAnsi="Calibri"/>
          <w:w w:val="95"/>
        </w:rPr>
        <w:t>níveis</w:t>
      </w:r>
      <w:r>
        <w:rPr>
          <w:rFonts w:ascii="Calibri" w:hAnsi="Calibri"/>
          <w:spacing w:val="-10"/>
          <w:w w:val="95"/>
        </w:rPr>
        <w:t> </w:t>
      </w:r>
      <w:r>
        <w:rPr>
          <w:rFonts w:ascii="Calibri" w:hAnsi="Calibri"/>
          <w:w w:val="95"/>
        </w:rPr>
        <w:t>de</w:t>
      </w:r>
      <w:r>
        <w:rPr>
          <w:rFonts w:ascii="Calibri" w:hAnsi="Calibri"/>
          <w:spacing w:val="-10"/>
          <w:w w:val="95"/>
        </w:rPr>
        <w:t> </w:t>
      </w:r>
      <w:r>
        <w:rPr>
          <w:rFonts w:ascii="Calibri" w:hAnsi="Calibri"/>
          <w:w w:val="95"/>
        </w:rPr>
        <w:t>selênio,</w:t>
      </w:r>
      <w:r>
        <w:rPr>
          <w:rFonts w:ascii="Calibri" w:hAnsi="Calibri"/>
          <w:spacing w:val="-10"/>
          <w:w w:val="95"/>
        </w:rPr>
        <w:t> </w:t>
      </w:r>
      <w:r>
        <w:rPr>
          <w:rFonts w:ascii="Calibri" w:hAnsi="Calibri"/>
          <w:w w:val="95"/>
        </w:rPr>
        <w:t>um </w:t>
      </w:r>
      <w:r>
        <w:rPr>
          <w:rFonts w:ascii="Calibri" w:hAnsi="Calibri"/>
          <w:w w:val="90"/>
        </w:rPr>
        <w:t>cofator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w w:val="90"/>
        </w:rPr>
        <w:t>antioxidante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importante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para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saúde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hormonal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imunológica.</w:t>
      </w:r>
    </w:p>
    <w:p>
      <w:pPr>
        <w:pStyle w:val="BodyText"/>
        <w:spacing w:before="21"/>
        <w:rPr>
          <w:rFonts w:ascii="Calibri"/>
        </w:rPr>
      </w:pPr>
    </w:p>
    <w:p>
      <w:pPr>
        <w:spacing w:before="1"/>
        <w:ind w:left="2503" w:right="0" w:firstLine="0"/>
        <w:jc w:val="both"/>
        <w:rPr>
          <w:sz w:val="24"/>
        </w:rPr>
      </w:pPr>
      <w:r>
        <w:rPr>
          <w:spacing w:val="-2"/>
          <w:w w:val="90"/>
          <w:sz w:val="24"/>
        </w:rPr>
        <w:t>Fluoxetina</w:t>
      </w:r>
      <w:r>
        <w:rPr>
          <w:spacing w:val="-8"/>
          <w:w w:val="90"/>
          <w:sz w:val="24"/>
        </w:rPr>
        <w:t> </w:t>
      </w:r>
      <w:r>
        <w:rPr>
          <w:color w:val="131313"/>
          <w:spacing w:val="-2"/>
          <w:w w:val="90"/>
          <w:sz w:val="24"/>
        </w:rPr>
        <w:t>-</w:t>
      </w:r>
      <w:r>
        <w:rPr>
          <w:color w:val="131313"/>
          <w:spacing w:val="26"/>
          <w:sz w:val="24"/>
        </w:rPr>
        <w:t> </w:t>
      </w:r>
      <w:r>
        <w:rPr>
          <w:spacing w:val="-2"/>
          <w:w w:val="90"/>
          <w:sz w:val="24"/>
        </w:rPr>
        <w:t>Sódio,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Magnésio,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Selênio,</w:t>
      </w:r>
      <w:r>
        <w:rPr>
          <w:sz w:val="24"/>
        </w:rPr>
        <w:t> </w:t>
      </w:r>
      <w:r>
        <w:rPr>
          <w:spacing w:val="-2"/>
          <w:w w:val="90"/>
          <w:sz w:val="24"/>
        </w:rPr>
        <w:t>Ácido</w:t>
      </w:r>
      <w:r>
        <w:rPr>
          <w:spacing w:val="-14"/>
          <w:w w:val="90"/>
          <w:sz w:val="24"/>
        </w:rPr>
        <w:t> </w:t>
      </w:r>
      <w:r>
        <w:rPr>
          <w:spacing w:val="-2"/>
          <w:w w:val="90"/>
          <w:sz w:val="24"/>
        </w:rPr>
        <w:t>Fólico,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Potássio,</w:t>
      </w:r>
      <w:r>
        <w:rPr>
          <w:spacing w:val="-2"/>
          <w:sz w:val="24"/>
        </w:rPr>
        <w:t> </w:t>
      </w:r>
      <w:r>
        <w:rPr>
          <w:spacing w:val="-2"/>
          <w:w w:val="90"/>
          <w:sz w:val="24"/>
        </w:rPr>
        <w:t>Cálcio</w:t>
      </w:r>
    </w:p>
    <w:p>
      <w:pPr>
        <w:spacing w:line="249" w:lineRule="auto" w:before="23"/>
        <w:ind w:left="2515" w:right="1986" w:firstLine="7"/>
        <w:jc w:val="both"/>
        <w:rPr>
          <w:sz w:val="21"/>
        </w:rPr>
      </w:pPr>
      <w:r>
        <w:rPr>
          <w:spacing w:val="-2"/>
          <w:w w:val="90"/>
          <w:sz w:val="22"/>
        </w:rPr>
        <w:t>A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fluoxetina,</w:t>
      </w:r>
      <w:r>
        <w:rPr>
          <w:spacing w:val="-2"/>
          <w:w w:val="90"/>
          <w:sz w:val="22"/>
        </w:rPr>
        <w:t> um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inibidor</w:t>
      </w:r>
      <w:r>
        <w:rPr>
          <w:spacing w:val="-2"/>
          <w:w w:val="90"/>
          <w:sz w:val="22"/>
        </w:rPr>
        <w:t> seletivo</w:t>
      </w:r>
      <w:r>
        <w:rPr>
          <w:spacing w:val="-2"/>
          <w:w w:val="90"/>
          <w:sz w:val="22"/>
        </w:rPr>
        <w:t> da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recaptação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de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serotonina</w:t>
      </w:r>
      <w:r>
        <w:rPr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(ISRS),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pode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causar </w:t>
      </w:r>
      <w:r>
        <w:rPr>
          <w:w w:val="85"/>
          <w:sz w:val="22"/>
        </w:rPr>
        <w:t>distúrbios</w:t>
      </w:r>
      <w:r>
        <w:rPr>
          <w:w w:val="85"/>
          <w:sz w:val="22"/>
        </w:rPr>
        <w:t> eletrolíticos</w:t>
      </w:r>
      <w:r>
        <w:rPr>
          <w:w w:val="85"/>
          <w:sz w:val="22"/>
        </w:rPr>
        <w:t> como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hiponatremia,</w:t>
      </w:r>
      <w:r>
        <w:rPr>
          <w:w w:val="85"/>
          <w:sz w:val="22"/>
        </w:rPr>
        <w:t> especialmente</w:t>
      </w:r>
      <w:r>
        <w:rPr>
          <w:w w:val="85"/>
          <w:sz w:val="22"/>
        </w:rPr>
        <w:t> em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idosos,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por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aumento</w:t>
      </w:r>
      <w:r>
        <w:rPr>
          <w:w w:val="85"/>
          <w:sz w:val="22"/>
        </w:rPr>
        <w:t> da </w:t>
      </w:r>
      <w:r>
        <w:rPr>
          <w:w w:val="80"/>
          <w:sz w:val="22"/>
        </w:rPr>
        <w:t>secreção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do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hormônio</w:t>
      </w:r>
      <w:r>
        <w:rPr>
          <w:spacing w:val="-2"/>
          <w:sz w:val="22"/>
        </w:rPr>
        <w:t> </w:t>
      </w:r>
      <w:r>
        <w:rPr>
          <w:w w:val="80"/>
          <w:sz w:val="22"/>
        </w:rPr>
        <w:t>antidiurético</w:t>
      </w:r>
      <w:r>
        <w:rPr>
          <w:spacing w:val="9"/>
          <w:sz w:val="22"/>
        </w:rPr>
        <w:t> </w:t>
      </w:r>
      <w:r>
        <w:rPr>
          <w:w w:val="80"/>
          <w:sz w:val="22"/>
        </w:rPr>
        <w:t>(ADH). Também</w:t>
      </w:r>
      <w:r>
        <w:rPr>
          <w:spacing w:val="-4"/>
          <w:sz w:val="22"/>
        </w:rPr>
        <w:t> </w:t>
      </w:r>
      <w:r>
        <w:rPr>
          <w:w w:val="80"/>
          <w:sz w:val="22"/>
        </w:rPr>
        <w:t>estó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associada à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perda</w:t>
      </w:r>
      <w:r>
        <w:rPr>
          <w:spacing w:val="-5"/>
          <w:sz w:val="22"/>
        </w:rPr>
        <w:t> </w:t>
      </w:r>
      <w:r>
        <w:rPr>
          <w:w w:val="80"/>
          <w:sz w:val="22"/>
        </w:rPr>
        <w:t>de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magnésio, </w:t>
      </w:r>
      <w:r>
        <w:rPr>
          <w:w w:val="85"/>
          <w:sz w:val="21"/>
        </w:rPr>
        <w:t>potássio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cólcio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por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alterações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renais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maiof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excreçáo.</w:t>
      </w:r>
      <w:r>
        <w:rPr>
          <w:spacing w:val="-7"/>
          <w:sz w:val="21"/>
        </w:rPr>
        <w:t> </w:t>
      </w:r>
      <w:r>
        <w:rPr>
          <w:w w:val="85"/>
          <w:sz w:val="21"/>
        </w:rPr>
        <w:t>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m0dulação</w:t>
      </w:r>
      <w:r>
        <w:rPr>
          <w:spacing w:val="-4"/>
          <w:sz w:val="21"/>
        </w:rPr>
        <w:t> </w:t>
      </w:r>
      <w:r>
        <w:rPr>
          <w:w w:val="85"/>
          <w:sz w:val="21"/>
        </w:rPr>
        <w:t>da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função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hepática </w:t>
      </w:r>
      <w:r>
        <w:rPr>
          <w:w w:val="80"/>
          <w:sz w:val="22"/>
        </w:rPr>
        <w:t>pode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reduzir</w:t>
      </w:r>
      <w:r>
        <w:rPr>
          <w:spacing w:val="-10"/>
          <w:sz w:val="22"/>
        </w:rPr>
        <w:t> </w:t>
      </w:r>
      <w:r>
        <w:rPr>
          <w:w w:val="80"/>
          <w:sz w:val="22"/>
        </w:rPr>
        <w:t>os níveis de ácido fólico e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selênio,</w:t>
      </w:r>
      <w:r>
        <w:rPr>
          <w:spacing w:val="-2"/>
          <w:sz w:val="22"/>
        </w:rPr>
        <w:t> </w:t>
      </w:r>
      <w:r>
        <w:rPr>
          <w:w w:val="80"/>
          <w:sz w:val="22"/>
        </w:rPr>
        <w:t>comprometendo</w:t>
      </w:r>
      <w:r>
        <w:rPr>
          <w:spacing w:val="19"/>
          <w:sz w:val="22"/>
        </w:rPr>
        <w:t> </w:t>
      </w:r>
      <w:r>
        <w:rPr>
          <w:w w:val="80"/>
          <w:sz w:val="22"/>
        </w:rPr>
        <w:t>a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metilaçáo</w:t>
      </w:r>
      <w:r>
        <w:rPr>
          <w:sz w:val="22"/>
        </w:rPr>
        <w:t> </w:t>
      </w:r>
      <w:r>
        <w:rPr>
          <w:w w:val="80"/>
          <w:sz w:val="22"/>
        </w:rPr>
        <w:t>e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o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equilíbrio </w:t>
      </w:r>
      <w:r>
        <w:rPr>
          <w:spacing w:val="-2"/>
          <w:w w:val="90"/>
          <w:sz w:val="21"/>
        </w:rPr>
        <w:t>antioxidante.</w:t>
      </w:r>
    </w:p>
    <w:p>
      <w:pPr>
        <w:pStyle w:val="BodyText"/>
        <w:spacing w:before="31"/>
      </w:pPr>
    </w:p>
    <w:p>
      <w:pPr>
        <w:spacing w:before="0"/>
        <w:ind w:left="2510" w:right="0" w:firstLine="0"/>
        <w:jc w:val="both"/>
        <w:rPr>
          <w:sz w:val="24"/>
        </w:rPr>
      </w:pPr>
      <w:r>
        <w:rPr>
          <w:w w:val="85"/>
          <w:sz w:val="24"/>
        </w:rPr>
        <w:t>Fluvoxamina</w:t>
      </w:r>
      <w:r>
        <w:rPr>
          <w:spacing w:val="26"/>
          <w:sz w:val="24"/>
        </w:rPr>
        <w:t> </w:t>
      </w:r>
      <w:r>
        <w:rPr>
          <w:color w:val="3A3A3A"/>
          <w:w w:val="85"/>
          <w:sz w:val="24"/>
        </w:rPr>
        <w:t>-</w:t>
      </w:r>
      <w:r>
        <w:rPr>
          <w:color w:val="3A3A3A"/>
          <w:spacing w:val="47"/>
          <w:sz w:val="24"/>
        </w:rPr>
        <w:t> </w:t>
      </w:r>
      <w:r>
        <w:rPr>
          <w:w w:val="85"/>
          <w:sz w:val="24"/>
        </w:rPr>
        <w:t>Magnésio,</w:t>
      </w:r>
      <w:r>
        <w:rPr>
          <w:spacing w:val="12"/>
          <w:sz w:val="24"/>
        </w:rPr>
        <w:t> </w:t>
      </w:r>
      <w:r>
        <w:rPr>
          <w:w w:val="85"/>
          <w:sz w:val="24"/>
        </w:rPr>
        <w:t>Zinco,</w:t>
      </w:r>
      <w:r>
        <w:rPr>
          <w:spacing w:val="3"/>
          <w:sz w:val="24"/>
        </w:rPr>
        <w:t> </w:t>
      </w:r>
      <w:r>
        <w:rPr>
          <w:spacing w:val="-2"/>
          <w:w w:val="85"/>
          <w:sz w:val="24"/>
        </w:rPr>
        <w:t>Potássio</w:t>
      </w:r>
    </w:p>
    <w:p>
      <w:pPr>
        <w:pStyle w:val="BodyText"/>
        <w:spacing w:line="244" w:lineRule="auto" w:before="24"/>
        <w:ind w:left="2521" w:right="1964" w:firstLine="9"/>
        <w:jc w:val="both"/>
      </w:pPr>
      <w:r>
        <w:rPr>
          <w:w w:val="80"/>
        </w:rPr>
        <w:t>A f!uYoxamina,</w:t>
      </w:r>
      <w:r>
        <w:rPr/>
        <w:t> </w:t>
      </w:r>
      <w:r>
        <w:rPr>
          <w:w w:val="80"/>
        </w:rPr>
        <w:t>tambúm</w:t>
      </w:r>
      <w:r>
        <w:rPr/>
        <w:t> </w:t>
      </w:r>
      <w:r>
        <w:rPr>
          <w:w w:val="80"/>
        </w:rPr>
        <w:t>um</w:t>
      </w:r>
      <w:r>
        <w:rPr>
          <w:spacing w:val="-4"/>
          <w:w w:val="80"/>
        </w:rPr>
        <w:t> </w:t>
      </w:r>
      <w:r>
        <w:rPr>
          <w:w w:val="80"/>
        </w:rPr>
        <w:t>ISRS,</w:t>
      </w:r>
      <w:r>
        <w:rPr/>
        <w:t> </w:t>
      </w:r>
      <w:r>
        <w:rPr>
          <w:w w:val="80"/>
        </w:rPr>
        <w:t>altera </w:t>
      </w:r>
      <w:r>
        <w:rPr>
          <w:color w:val="151515"/>
          <w:w w:val="80"/>
        </w:rPr>
        <w:t>a </w:t>
      </w:r>
      <w:r>
        <w:rPr>
          <w:w w:val="80"/>
        </w:rPr>
        <w:t>funçáo renal e os transportadores eletrolíticos, f0movendo</w:t>
      </w:r>
      <w:r>
        <w:rPr/>
        <w:t> </w:t>
      </w:r>
      <w:r>
        <w:rPr>
          <w:w w:val="80"/>
        </w:rPr>
        <w:t>maior e.xcreçáo de magnésio,</w:t>
      </w:r>
      <w:r>
        <w:rPr/>
        <w:t> </w:t>
      </w:r>
      <w:r>
        <w:rPr>
          <w:w w:val="80"/>
        </w:rPr>
        <w:t>potássio</w:t>
      </w:r>
      <w:r>
        <w:rPr/>
        <w:t> </w:t>
      </w:r>
      <w:r>
        <w:rPr>
          <w:w w:val="80"/>
        </w:rPr>
        <w:t>e zinco.</w:t>
      </w:r>
      <w:r>
        <w:rPr/>
        <w:t> </w:t>
      </w:r>
      <w:r>
        <w:rPr>
          <w:w w:val="80"/>
        </w:rPr>
        <w:t>lsso pode impactar</w:t>
      </w:r>
      <w:r>
        <w:rPr/>
        <w:t> </w:t>
      </w:r>
      <w:r>
        <w:rPr>
          <w:w w:val="80"/>
        </w:rPr>
        <w:t>a funçáo </w:t>
      </w:r>
      <w:r>
        <w:rPr>
          <w:w w:val="85"/>
        </w:rPr>
        <w:t>neuromuscular</w:t>
      </w:r>
      <w:r>
        <w:rPr/>
        <w:t> </w:t>
      </w:r>
      <w:r>
        <w:rPr>
          <w:color w:val="161616"/>
          <w:w w:val="85"/>
        </w:rPr>
        <w:t>e </w:t>
      </w:r>
      <w:r>
        <w:rPr>
          <w:w w:val="85"/>
        </w:rPr>
        <w:t>imunológica,</w:t>
      </w:r>
      <w:r>
        <w:rPr/>
        <w:t> </w:t>
      </w:r>
      <w:r>
        <w:rPr>
          <w:w w:val="85"/>
        </w:rPr>
        <w:t>além</w:t>
      </w:r>
      <w:r>
        <w:rPr>
          <w:w w:val="85"/>
        </w:rPr>
        <w:t> de contribuir</w:t>
      </w:r>
      <w:r>
        <w:rPr>
          <w:w w:val="85"/>
        </w:rPr>
        <w:t> para</w:t>
      </w:r>
      <w:r>
        <w:rPr>
          <w:w w:val="85"/>
        </w:rPr>
        <w:t> fadiga,</w:t>
      </w:r>
      <w:r>
        <w:rPr>
          <w:w w:val="85"/>
        </w:rPr>
        <w:t> fraqueza</w:t>
      </w:r>
      <w:r>
        <w:rPr>
          <w:w w:val="85"/>
        </w:rPr>
        <w:t> e alterações </w:t>
      </w:r>
      <w:r>
        <w:rPr>
          <w:spacing w:val="-2"/>
          <w:w w:val="90"/>
        </w:rPr>
        <w:t>cognitivas.</w:t>
      </w:r>
    </w:p>
    <w:p>
      <w:pPr>
        <w:pStyle w:val="BodyText"/>
        <w:spacing w:before="35"/>
      </w:pPr>
    </w:p>
    <w:p>
      <w:pPr>
        <w:spacing w:before="0"/>
        <w:ind w:left="2517" w:right="0" w:firstLine="0"/>
        <w:jc w:val="both"/>
        <w:rPr>
          <w:sz w:val="24"/>
        </w:rPr>
      </w:pPr>
      <w:r>
        <w:rPr>
          <w:w w:val="85"/>
          <w:sz w:val="24"/>
        </w:rPr>
        <w:t>Furosemida</w:t>
      </w:r>
      <w:r>
        <w:rPr>
          <w:spacing w:val="22"/>
          <w:sz w:val="24"/>
        </w:rPr>
        <w:t> </w:t>
      </w:r>
      <w:r>
        <w:rPr>
          <w:w w:val="85"/>
          <w:sz w:val="24"/>
        </w:rPr>
        <w:t>-</w:t>
      </w:r>
      <w:r>
        <w:rPr>
          <w:spacing w:val="41"/>
          <w:sz w:val="24"/>
        </w:rPr>
        <w:t> </w:t>
      </w:r>
      <w:r>
        <w:rPr>
          <w:w w:val="85"/>
          <w:sz w:val="24"/>
        </w:rPr>
        <w:t>Potássio,</w:t>
      </w:r>
      <w:r>
        <w:rPr>
          <w:spacing w:val="8"/>
          <w:sz w:val="24"/>
        </w:rPr>
        <w:t> </w:t>
      </w:r>
      <w:r>
        <w:rPr>
          <w:w w:val="85"/>
          <w:sz w:val="24"/>
        </w:rPr>
        <w:t>Magnésio,</w:t>
      </w:r>
      <w:r>
        <w:rPr>
          <w:spacing w:val="17"/>
          <w:sz w:val="24"/>
        </w:rPr>
        <w:t> </w:t>
      </w:r>
      <w:r>
        <w:rPr>
          <w:w w:val="85"/>
          <w:sz w:val="24"/>
        </w:rPr>
        <w:t>Cálcio,</w:t>
      </w:r>
      <w:r>
        <w:rPr>
          <w:spacing w:val="12"/>
          <w:sz w:val="24"/>
        </w:rPr>
        <w:t> </w:t>
      </w:r>
      <w:r>
        <w:rPr>
          <w:w w:val="85"/>
          <w:sz w:val="24"/>
        </w:rPr>
        <w:t>Vitamina</w:t>
      </w:r>
      <w:r>
        <w:rPr>
          <w:spacing w:val="15"/>
          <w:sz w:val="24"/>
        </w:rPr>
        <w:t> </w:t>
      </w:r>
      <w:r>
        <w:rPr>
          <w:w w:val="85"/>
          <w:sz w:val="24"/>
        </w:rPr>
        <w:t>B1</w:t>
      </w:r>
      <w:r>
        <w:rPr>
          <w:spacing w:val="-8"/>
          <w:w w:val="85"/>
          <w:sz w:val="24"/>
        </w:rPr>
        <w:t> </w:t>
      </w:r>
      <w:r>
        <w:rPr>
          <w:spacing w:val="-2"/>
          <w:w w:val="85"/>
          <w:sz w:val="24"/>
        </w:rPr>
        <w:t>(Tiamina)</w:t>
      </w:r>
    </w:p>
    <w:p>
      <w:pPr>
        <w:pStyle w:val="BodyText"/>
        <w:spacing w:line="247" w:lineRule="auto" w:before="24"/>
        <w:ind w:left="2522" w:right="1980" w:firstLine="8"/>
        <w:jc w:val="both"/>
      </w:pPr>
      <w:r>
        <w:rPr>
          <w:w w:val="80"/>
        </w:rPr>
        <w:t>A</w:t>
      </w:r>
      <w:r>
        <w:rPr>
          <w:spacing w:val="-4"/>
          <w:w w:val="80"/>
        </w:rPr>
        <w:t> </w:t>
      </w:r>
      <w:r>
        <w:rPr>
          <w:w w:val="80"/>
        </w:rPr>
        <w:t>furosemida</w:t>
      </w:r>
      <w:r>
        <w:rPr>
          <w:spacing w:val="-3"/>
          <w:w w:val="80"/>
        </w:rPr>
        <w:t> </w:t>
      </w:r>
      <w:r>
        <w:rPr>
          <w:w w:val="80"/>
        </w:rPr>
        <w:t>é</w:t>
      </w:r>
      <w:r>
        <w:rPr>
          <w:spacing w:val="-3"/>
          <w:w w:val="80"/>
        </w:rPr>
        <w:t> </w:t>
      </w:r>
      <w:r>
        <w:rPr>
          <w:w w:val="80"/>
        </w:rPr>
        <w:t>um diurético</w:t>
      </w:r>
      <w:r>
        <w:rPr/>
        <w:t> </w:t>
      </w:r>
      <w:r>
        <w:rPr>
          <w:w w:val="80"/>
        </w:rPr>
        <w:t>de alça que bloqueia</w:t>
      </w:r>
      <w:r>
        <w:rPr/>
        <w:t> </w:t>
      </w:r>
      <w:r>
        <w:rPr>
          <w:w w:val="80"/>
        </w:rPr>
        <w:t>a</w:t>
      </w:r>
      <w:r>
        <w:rPr>
          <w:spacing w:val="-4"/>
          <w:w w:val="80"/>
        </w:rPr>
        <w:t> </w:t>
      </w:r>
      <w:r>
        <w:rPr>
          <w:w w:val="80"/>
        </w:rPr>
        <w:t>reabsorção</w:t>
      </w:r>
      <w:r>
        <w:rPr>
          <w:spacing w:val="18"/>
        </w:rPr>
        <w:t> </w:t>
      </w:r>
      <w:r>
        <w:rPr>
          <w:w w:val="80"/>
        </w:rPr>
        <w:t>de sódio, potóssio,</w:t>
      </w:r>
      <w:r>
        <w:rPr/>
        <w:t> </w:t>
      </w:r>
      <w:r>
        <w:rPr>
          <w:w w:val="80"/>
        </w:rPr>
        <w:t>cãlcio</w:t>
      </w:r>
      <w:r>
        <w:rPr/>
        <w:t> </w:t>
      </w:r>
      <w:r>
        <w:rPr>
          <w:w w:val="80"/>
        </w:rPr>
        <w:t>e magnésio no néfron, causando</w:t>
      </w:r>
      <w:r>
        <w:rPr/>
        <w:t> </w:t>
      </w:r>
      <w:r>
        <w:rPr>
          <w:w w:val="80"/>
        </w:rPr>
        <w:t>excreçáo significativa</w:t>
      </w:r>
      <w:r>
        <w:rPr/>
        <w:t> </w:t>
      </w:r>
      <w:r>
        <w:rPr>
          <w:w w:val="80"/>
        </w:rPr>
        <w:t>desses eletrólitos. Também</w:t>
      </w:r>
      <w:r>
        <w:rPr/>
        <w:t> </w:t>
      </w:r>
      <w:r>
        <w:rPr>
          <w:w w:val="80"/>
        </w:rPr>
        <w:t>está associada ã depleção de tiamina</w:t>
      </w:r>
      <w:r>
        <w:rPr/>
        <w:t> </w:t>
      </w:r>
      <w:r>
        <w:rPr>
          <w:w w:val="80"/>
        </w:rPr>
        <w:t>(vitamina B1), essencial para o metabolismo</w:t>
      </w:r>
      <w:r>
        <w:rPr/>
        <w:t> </w:t>
      </w:r>
      <w:r>
        <w:rPr>
          <w:w w:val="80"/>
        </w:rPr>
        <w:t>energético</w:t>
      </w:r>
      <w:r>
        <w:rPr>
          <w:spacing w:val="4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função cardíaca.</w:t>
      </w: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1694688</wp:posOffset>
                </wp:positionH>
                <wp:positionV relativeFrom="paragraph">
                  <wp:posOffset>184255</wp:posOffset>
                </wp:positionV>
                <wp:extent cx="4959350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495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9350" h="0">
                              <a:moveTo>
                                <a:pt x="0" y="0"/>
                              </a:moveTo>
                              <a:lnTo>
                                <a:pt x="4959096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8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440002pt;margin-top:14.508285pt;width:390.5pt;height:.1pt;mso-position-horizontal-relative:page;mso-position-vertical-relative:paragraph;z-index:-15713280;mso-wrap-distance-left:0;mso-wrap-distance-right:0" id="docshape33" coordorigin="2669,290" coordsize="7810,0" path="m2669,290l10478,290e" filled="false" stroked="true" strokeweight="5.04pt" strokecolor="#38383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5193" w:top="820" w:bottom="5360" w:left="141" w:right="141"/>
        </w:sectPr>
      </w:pPr>
    </w:p>
    <w:p>
      <w:pPr>
        <w:spacing w:before="39"/>
        <w:ind w:left="2332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pacing w:val="-4"/>
          <w:sz w:val="24"/>
        </w:rPr>
        <w:t>Gabapentina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pacing w:val="-4"/>
          <w:sz w:val="24"/>
        </w:rPr>
        <w:t>-</w:t>
      </w:r>
      <w:r>
        <w:rPr>
          <w:rFonts w:ascii="Calibri" w:hAnsi="Calibri"/>
          <w:spacing w:val="19"/>
          <w:sz w:val="24"/>
        </w:rPr>
        <w:t> </w:t>
      </w:r>
      <w:r>
        <w:rPr>
          <w:rFonts w:ascii="Calibri" w:hAnsi="Calibri"/>
          <w:spacing w:val="-4"/>
          <w:sz w:val="24"/>
        </w:rPr>
        <w:t>Magnésio,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pacing w:val="-4"/>
          <w:sz w:val="24"/>
        </w:rPr>
        <w:t>Selénio, Vitamina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pacing w:val="-4"/>
          <w:sz w:val="24"/>
        </w:rPr>
        <w:t>B12,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pacing w:val="-4"/>
          <w:sz w:val="24"/>
        </w:rPr>
        <w:t>Ferro,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spacing w:val="-4"/>
          <w:sz w:val="24"/>
        </w:rPr>
        <w:t>Vitamina</w:t>
      </w:r>
      <w:r>
        <w:rPr>
          <w:rFonts w:ascii="Calibri" w:hAnsi="Calibri"/>
          <w:spacing w:val="-10"/>
          <w:sz w:val="24"/>
        </w:rPr>
        <w:t> D</w:t>
      </w:r>
    </w:p>
    <w:p>
      <w:pPr>
        <w:pStyle w:val="BodyText"/>
        <w:spacing w:line="237" w:lineRule="auto" w:before="9"/>
        <w:ind w:left="2333" w:right="2151" w:firstLine="5"/>
        <w:jc w:val="both"/>
        <w:rPr>
          <w:rFonts w:ascii="Calibri" w:hAnsi="Calibri"/>
          <w:sz w:val="21"/>
        </w:rPr>
      </w:pPr>
      <w:r>
        <w:rPr>
          <w:rFonts w:ascii="Calibri" w:hAnsi="Calibri"/>
          <w:color w:val="0F0F0F"/>
          <w:spacing w:val="-2"/>
          <w:w w:val="90"/>
        </w:rPr>
        <w:t>A</w:t>
      </w:r>
      <w:r>
        <w:rPr>
          <w:rFonts w:ascii="Calibri" w:hAnsi="Calibri"/>
          <w:color w:val="0F0F0F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gabapentina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2"/>
          <w:w w:val="90"/>
        </w:rPr>
        <w:t>pode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interferir na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absorção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intestinal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de diversos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nJicronutrientes, além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spacing w:val="-2"/>
          <w:w w:val="90"/>
        </w:rPr>
        <w:t>de </w:t>
      </w:r>
      <w:r>
        <w:rPr>
          <w:rFonts w:ascii="Calibri" w:hAnsi="Calibri"/>
          <w:w w:val="90"/>
        </w:rPr>
        <w:t>aumentar a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excreção renal.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deficiência de B12 e vitamina D pode estar relacionada à </w:t>
      </w:r>
      <w:r>
        <w:rPr>
          <w:rFonts w:ascii="Calibri" w:hAnsi="Calibri"/>
        </w:rPr>
        <w:t>sua ação sobre o eixo HPA e sistema nervoso. A perda de selênio e magnósio </w:t>
      </w:r>
      <w:r>
        <w:rPr>
          <w:rFonts w:ascii="Calibri" w:hAnsi="Calibri"/>
          <w:spacing w:val="-6"/>
          <w:sz w:val="21"/>
        </w:rPr>
        <w:t>compromete</w:t>
      </w:r>
      <w:r>
        <w:rPr>
          <w:rFonts w:ascii="Calibri" w:hAnsi="Calibri"/>
          <w:spacing w:val="11"/>
          <w:sz w:val="21"/>
        </w:rPr>
        <w:t> </w:t>
      </w:r>
      <w:r>
        <w:rPr>
          <w:rFonts w:ascii="Calibri" w:hAnsi="Calibri"/>
          <w:spacing w:val="-6"/>
          <w:sz w:val="21"/>
        </w:rPr>
        <w:t>o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pacing w:val="-6"/>
          <w:sz w:val="21"/>
        </w:rPr>
        <w:t>equilíbrio</w:t>
      </w:r>
      <w:r>
        <w:rPr>
          <w:rFonts w:ascii="Calibri" w:hAnsi="Calibri"/>
          <w:spacing w:val="16"/>
          <w:sz w:val="21"/>
        </w:rPr>
        <w:t> </w:t>
      </w:r>
      <w:r>
        <w:rPr>
          <w:rFonts w:ascii="Calibri" w:hAnsi="Calibri"/>
          <w:spacing w:val="-6"/>
          <w:sz w:val="21"/>
        </w:rPr>
        <w:t>antioxidante</w:t>
      </w:r>
      <w:r>
        <w:rPr>
          <w:rFonts w:ascii="Calibri" w:hAnsi="Calibri"/>
          <w:spacing w:val="12"/>
          <w:sz w:val="21"/>
        </w:rPr>
        <w:t> </w:t>
      </w:r>
      <w:r>
        <w:rPr>
          <w:rFonts w:ascii="Calibri" w:hAnsi="Calibri"/>
          <w:spacing w:val="-6"/>
          <w:sz w:val="21"/>
        </w:rPr>
        <w:t>e</w:t>
      </w:r>
      <w:r>
        <w:rPr>
          <w:rFonts w:ascii="Calibri" w:hAnsi="Calibri"/>
          <w:spacing w:val="-9"/>
          <w:sz w:val="21"/>
        </w:rPr>
        <w:t> </w:t>
      </w:r>
      <w:r>
        <w:rPr>
          <w:rFonts w:ascii="Calibri" w:hAnsi="Calibri"/>
          <w:spacing w:val="-6"/>
          <w:sz w:val="21"/>
        </w:rPr>
        <w:t>neurológico.</w:t>
      </w:r>
    </w:p>
    <w:p>
      <w:pPr>
        <w:pStyle w:val="BodyText"/>
        <w:spacing w:before="4"/>
        <w:rPr>
          <w:rFonts w:ascii="Calibri"/>
        </w:rPr>
      </w:pPr>
    </w:p>
    <w:p>
      <w:pPr>
        <w:pStyle w:val="Heading6"/>
        <w:spacing w:line="291" w:lineRule="exact" w:before="1"/>
        <w:ind w:left="2329"/>
        <w:jc w:val="both"/>
      </w:pPr>
      <w:r>
        <w:rPr>
          <w:w w:val="80"/>
        </w:rPr>
        <w:t>Haloperidol</w:t>
      </w:r>
      <w:r>
        <w:rPr>
          <w:spacing w:val="3"/>
        </w:rPr>
        <w:t> </w:t>
      </w:r>
      <w:r>
        <w:rPr>
          <w:w w:val="80"/>
        </w:rPr>
        <w:t>-</w:t>
      </w:r>
      <w:r>
        <w:rPr>
          <w:spacing w:val="23"/>
        </w:rPr>
        <w:t> </w:t>
      </w:r>
      <w:r>
        <w:rPr>
          <w:w w:val="80"/>
        </w:rPr>
        <w:t>Magnésio,</w:t>
      </w:r>
      <w:r>
        <w:rPr>
          <w:spacing w:val="2"/>
        </w:rPr>
        <w:t> </w:t>
      </w:r>
      <w:r>
        <w:rPr>
          <w:w w:val="80"/>
        </w:rPr>
        <w:t>Zinco,</w:t>
      </w:r>
      <w:r>
        <w:rPr>
          <w:spacing w:val="-5"/>
          <w:w w:val="80"/>
        </w:rPr>
        <w:t> </w:t>
      </w:r>
      <w:r>
        <w:rPr>
          <w:spacing w:val="-2"/>
          <w:w w:val="80"/>
        </w:rPr>
        <w:t>Potássio</w:t>
      </w:r>
    </w:p>
    <w:p>
      <w:pPr>
        <w:pStyle w:val="Heading7"/>
        <w:spacing w:line="218" w:lineRule="auto" w:before="13"/>
        <w:ind w:left="2333" w:right="2173" w:firstLine="4"/>
        <w:jc w:val="both"/>
      </w:pPr>
      <w:r>
        <w:rPr>
          <w:w w:val="75"/>
        </w:rPr>
        <w:t>O haloperidol,</w:t>
      </w:r>
      <w:r>
        <w:rPr/>
        <w:t> </w:t>
      </w:r>
      <w:r>
        <w:rPr>
          <w:w w:val="75"/>
        </w:rPr>
        <w:t>um antipsicótico</w:t>
      </w:r>
      <w:r>
        <w:rPr/>
        <w:t> </w:t>
      </w:r>
      <w:r>
        <w:rPr>
          <w:w w:val="75"/>
        </w:rPr>
        <w:t>típico, pode</w:t>
      </w:r>
      <w:r>
        <w:rPr/>
        <w:t> </w:t>
      </w:r>
      <w:r>
        <w:rPr>
          <w:w w:val="75"/>
        </w:rPr>
        <w:t>afetar</w:t>
      </w:r>
      <w:r>
        <w:rPr/>
        <w:t> </w:t>
      </w:r>
      <w:r>
        <w:rPr>
          <w:w w:val="75"/>
        </w:rPr>
        <w:t>a homeostase</w:t>
      </w:r>
      <w:r>
        <w:rPr/>
        <w:t> </w:t>
      </w:r>
      <w:r>
        <w:rPr>
          <w:w w:val="75"/>
        </w:rPr>
        <w:t>de minerais</w:t>
      </w:r>
      <w:r>
        <w:rPr/>
        <w:t> </w:t>
      </w:r>
      <w:r>
        <w:rPr>
          <w:w w:val="75"/>
        </w:rPr>
        <w:t>como magnésio,</w:t>
      </w:r>
      <w:r>
        <w:rPr/>
        <w:t> </w:t>
      </w:r>
      <w:r>
        <w:rPr>
          <w:w w:val="75"/>
        </w:rPr>
        <w:t>potássio</w:t>
      </w:r>
      <w:r>
        <w:rPr/>
        <w:t> </w:t>
      </w:r>
      <w:r>
        <w:rPr>
          <w:w w:val="75"/>
        </w:rPr>
        <w:t>e zinco</w:t>
      </w:r>
      <w:r>
        <w:rPr>
          <w:w w:val="75"/>
        </w:rPr>
        <w:t> por</w:t>
      </w:r>
      <w:r>
        <w:rPr>
          <w:w w:val="75"/>
        </w:rPr>
        <w:t> mecanismos</w:t>
      </w:r>
      <w:r>
        <w:rPr/>
        <w:t> </w:t>
      </w:r>
      <w:r>
        <w:rPr>
          <w:w w:val="75"/>
        </w:rPr>
        <w:t>relacionado*</w:t>
      </w:r>
      <w:r>
        <w:rPr/>
        <w:t> </w:t>
      </w:r>
      <w:r>
        <w:rPr>
          <w:w w:val="75"/>
        </w:rPr>
        <w:t>à modulação</w:t>
      </w:r>
      <w:r>
        <w:rPr/>
        <w:t> </w:t>
      </w:r>
      <w:r>
        <w:rPr>
          <w:w w:val="75"/>
        </w:rPr>
        <w:t>renal</w:t>
      </w:r>
      <w:r>
        <w:rPr>
          <w:w w:val="75"/>
        </w:rPr>
        <w:t> e</w:t>
      </w:r>
      <w:r>
        <w:rPr>
          <w:w w:val="75"/>
        </w:rPr>
        <w:t> ao </w:t>
      </w:r>
      <w:r>
        <w:rPr>
          <w:w w:val="80"/>
        </w:rPr>
        <w:t>aumento</w:t>
      </w:r>
      <w:r>
        <w:rPr>
          <w:w w:val="80"/>
        </w:rPr>
        <w:t> da</w:t>
      </w:r>
      <w:r>
        <w:rPr>
          <w:w w:val="80"/>
        </w:rPr>
        <w:t> secreção</w:t>
      </w:r>
      <w:r>
        <w:rPr>
          <w:w w:val="80"/>
        </w:rPr>
        <w:t> de</w:t>
      </w:r>
      <w:r>
        <w:rPr>
          <w:w w:val="80"/>
        </w:rPr>
        <w:t> aldosterona.</w:t>
      </w:r>
      <w:r>
        <w:rPr/>
        <w:t> </w:t>
      </w:r>
      <w:r>
        <w:rPr>
          <w:w w:val="80"/>
        </w:rPr>
        <w:t>Essas perdas</w:t>
      </w:r>
      <w:r>
        <w:rPr>
          <w:w w:val="80"/>
        </w:rPr>
        <w:t> impactar</w:t>
      </w:r>
      <w:r>
        <w:rPr/>
        <w:t> </w:t>
      </w:r>
      <w:r>
        <w:rPr>
          <w:w w:val="80"/>
        </w:rPr>
        <w:t>negativamente</w:t>
      </w:r>
      <w:r>
        <w:rPr>
          <w:w w:val="80"/>
        </w:rPr>
        <w:t> a </w:t>
      </w:r>
      <w:r>
        <w:rPr>
          <w:w w:val="75"/>
        </w:rPr>
        <w:t>estabilidade</w:t>
      </w:r>
      <w:r>
        <w:rPr>
          <w:spacing w:val="-6"/>
        </w:rPr>
        <w:t> </w:t>
      </w:r>
      <w:r>
        <w:rPr>
          <w:w w:val="75"/>
        </w:rPr>
        <w:t>cardiovascular</w:t>
      </w:r>
      <w:r>
        <w:rPr>
          <w:spacing w:val="-4"/>
          <w:w w:val="75"/>
        </w:rPr>
        <w:t> </w:t>
      </w:r>
      <w:r>
        <w:rPr>
          <w:w w:val="75"/>
        </w:rPr>
        <w:t>e</w:t>
      </w:r>
      <w:r>
        <w:rPr>
          <w:spacing w:val="-6"/>
          <w:w w:val="75"/>
        </w:rPr>
        <w:t> </w:t>
      </w:r>
      <w:r>
        <w:rPr>
          <w:w w:val="75"/>
        </w:rPr>
        <w:t>neurológica.</w:t>
      </w:r>
    </w:p>
    <w:p>
      <w:pPr>
        <w:pStyle w:val="BodyText"/>
        <w:spacing w:before="7"/>
        <w:rPr>
          <w:sz w:val="25"/>
        </w:rPr>
      </w:pPr>
    </w:p>
    <w:p>
      <w:pPr>
        <w:spacing w:before="1"/>
        <w:ind w:left="2323" w:right="0" w:firstLine="0"/>
        <w:jc w:val="both"/>
        <w:rPr>
          <w:sz w:val="24"/>
        </w:rPr>
      </w:pPr>
      <w:r>
        <w:rPr>
          <w:w w:val="90"/>
          <w:sz w:val="24"/>
        </w:rPr>
        <w:t>Hidroclorotiazida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-</w:t>
      </w:r>
      <w:r>
        <w:rPr>
          <w:spacing w:val="31"/>
          <w:sz w:val="24"/>
        </w:rPr>
        <w:t> </w:t>
      </w:r>
      <w:r>
        <w:rPr>
          <w:spacing w:val="-2"/>
          <w:w w:val="90"/>
          <w:sz w:val="24"/>
        </w:rPr>
        <w:t>Potássio</w:t>
      </w:r>
    </w:p>
    <w:p>
      <w:pPr>
        <w:pStyle w:val="BodyText"/>
        <w:spacing w:line="244" w:lineRule="auto" w:before="23"/>
        <w:ind w:left="2335" w:right="2172" w:firstLine="7"/>
        <w:jc w:val="both"/>
        <w:rPr>
          <w:sz w:val="23"/>
        </w:rPr>
      </w:pPr>
      <w:r>
        <w:rPr>
          <w:w w:val="80"/>
        </w:rPr>
        <w:t>A hidroclorotiazida, um diurético</w:t>
      </w:r>
      <w:r>
        <w:rPr/>
        <w:t> </w:t>
      </w:r>
      <w:r>
        <w:rPr>
          <w:w w:val="80"/>
        </w:rPr>
        <w:t>tiazidico, aumenta a excreçáo</w:t>
      </w:r>
      <w:r>
        <w:rPr/>
        <w:t> </w:t>
      </w:r>
      <w:r>
        <w:rPr>
          <w:w w:val="80"/>
        </w:rPr>
        <w:t>de potássio</w:t>
      </w:r>
      <w:r>
        <w:rPr/>
        <w:t> </w:t>
      </w:r>
      <w:r>
        <w:rPr>
          <w:w w:val="80"/>
        </w:rPr>
        <w:t>ao inibir</w:t>
      </w:r>
      <w:r>
        <w:rPr/>
        <w:t> </w:t>
      </w:r>
      <w:r>
        <w:rPr>
          <w:w w:val="80"/>
        </w:rPr>
        <w:t>sua </w:t>
      </w:r>
      <w:r>
        <w:rPr>
          <w:w w:val="85"/>
        </w:rPr>
        <w:t>reabsorção</w:t>
      </w:r>
      <w:r>
        <w:rPr>
          <w:w w:val="85"/>
        </w:rPr>
        <w:t> no</w:t>
      </w:r>
      <w:r>
        <w:rPr>
          <w:w w:val="85"/>
        </w:rPr>
        <w:t> tubulo</w:t>
      </w:r>
      <w:r>
        <w:rPr>
          <w:w w:val="85"/>
        </w:rPr>
        <w:t> distal.</w:t>
      </w:r>
      <w:r>
        <w:rPr>
          <w:w w:val="85"/>
        </w:rPr>
        <w:t> A</w:t>
      </w:r>
      <w:r>
        <w:rPr>
          <w:w w:val="85"/>
        </w:rPr>
        <w:t> hipocalemia</w:t>
      </w:r>
      <w:r>
        <w:rPr>
          <w:w w:val="85"/>
        </w:rPr>
        <w:t> resultante</w:t>
      </w:r>
      <w:r>
        <w:rPr>
          <w:w w:val="85"/>
        </w:rPr>
        <w:t> pode</w:t>
      </w:r>
      <w:r>
        <w:rPr>
          <w:w w:val="85"/>
        </w:rPr>
        <w:t> causar</w:t>
      </w:r>
      <w:r>
        <w:rPr>
          <w:w w:val="85"/>
        </w:rPr>
        <w:t> fadiga,</w:t>
      </w:r>
      <w:r>
        <w:rPr>
          <w:w w:val="85"/>
        </w:rPr>
        <w:t> fraqueza muscular</w:t>
      </w:r>
      <w:r>
        <w:rPr>
          <w:w w:val="85"/>
        </w:rPr>
        <w:t> e</w:t>
      </w:r>
      <w:r>
        <w:rPr>
          <w:w w:val="85"/>
        </w:rPr>
        <w:t> arritmias</w:t>
      </w:r>
      <w:r>
        <w:rPr>
          <w:w w:val="85"/>
        </w:rPr>
        <w:t> cardíacas,</w:t>
      </w:r>
      <w:r>
        <w:rPr>
          <w:w w:val="85"/>
        </w:rPr>
        <w:t> sendo</w:t>
      </w:r>
      <w:r>
        <w:rPr>
          <w:w w:val="85"/>
        </w:rPr>
        <w:t> necessário</w:t>
      </w:r>
      <w:r>
        <w:rPr>
          <w:w w:val="85"/>
        </w:rPr>
        <w:t> monitoramento</w:t>
      </w:r>
      <w:r>
        <w:rPr/>
        <w:t> </w:t>
      </w:r>
      <w:r>
        <w:rPr>
          <w:w w:val="85"/>
        </w:rPr>
        <w:t>constante</w:t>
      </w:r>
      <w:r>
        <w:rPr>
          <w:w w:val="85"/>
        </w:rPr>
        <w:t> em</w:t>
      </w:r>
      <w:r>
        <w:rPr>
          <w:w w:val="85"/>
        </w:rPr>
        <w:t> uso </w:t>
      </w:r>
      <w:r>
        <w:rPr>
          <w:spacing w:val="-2"/>
          <w:w w:val="90"/>
          <w:sz w:val="23"/>
        </w:rPr>
        <w:t>crônico.</w:t>
      </w:r>
    </w:p>
    <w:p>
      <w:pPr>
        <w:pStyle w:val="BodyText"/>
        <w:spacing w:before="44"/>
      </w:pPr>
    </w:p>
    <w:p>
      <w:pPr>
        <w:spacing w:before="0"/>
        <w:ind w:left="2330" w:right="0" w:firstLine="0"/>
        <w:jc w:val="both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Ibuprofeno</w:t>
      </w:r>
      <w:r>
        <w:rPr>
          <w:rFonts w:ascii="Calibri" w:hAnsi="Calibri"/>
          <w:spacing w:val="2"/>
          <w:sz w:val="23"/>
        </w:rPr>
        <w:t> </w:t>
      </w:r>
      <w:r>
        <w:rPr>
          <w:rFonts w:ascii="Calibri" w:hAnsi="Calibri"/>
          <w:sz w:val="23"/>
        </w:rPr>
        <w:t>-</w:t>
      </w:r>
      <w:r>
        <w:rPr>
          <w:rFonts w:ascii="Calibri" w:hAnsi="Calibri"/>
          <w:spacing w:val="29"/>
          <w:sz w:val="23"/>
        </w:rPr>
        <w:t> </w:t>
      </w:r>
      <w:r>
        <w:rPr>
          <w:rFonts w:ascii="Calibri" w:hAnsi="Calibri"/>
          <w:sz w:val="23"/>
        </w:rPr>
        <w:t>Ferro,</w:t>
      </w:r>
      <w:r>
        <w:rPr>
          <w:rFonts w:ascii="Calibri" w:hAnsi="Calibri"/>
          <w:spacing w:val="-5"/>
          <w:sz w:val="23"/>
        </w:rPr>
        <w:t> </w:t>
      </w:r>
      <w:r>
        <w:rPr>
          <w:rFonts w:ascii="Calibri" w:hAnsi="Calibri"/>
          <w:sz w:val="23"/>
        </w:rPr>
        <w:t>Selênio,</w:t>
      </w:r>
      <w:r>
        <w:rPr>
          <w:rFonts w:ascii="Calibri" w:hAnsi="Calibri"/>
          <w:spacing w:val="6"/>
          <w:sz w:val="23"/>
        </w:rPr>
        <w:t> </w:t>
      </w:r>
      <w:r>
        <w:rPr>
          <w:rFonts w:ascii="Calibri" w:hAnsi="Calibri"/>
          <w:sz w:val="23"/>
        </w:rPr>
        <w:t>Vitamina</w:t>
      </w:r>
      <w:r>
        <w:rPr>
          <w:rFonts w:ascii="Calibri" w:hAnsi="Calibri"/>
          <w:spacing w:val="-13"/>
          <w:sz w:val="23"/>
        </w:rPr>
        <w:t> </w:t>
      </w:r>
      <w:r>
        <w:rPr>
          <w:rFonts w:ascii="Calibri" w:hAnsi="Calibri"/>
          <w:spacing w:val="-10"/>
          <w:sz w:val="23"/>
        </w:rPr>
        <w:t>D</w:t>
      </w:r>
    </w:p>
    <w:p>
      <w:pPr>
        <w:spacing w:line="230" w:lineRule="auto" w:before="11"/>
        <w:ind w:left="2333" w:right="2151" w:firstLine="8"/>
        <w:jc w:val="both"/>
        <w:rPr>
          <w:rFonts w:ascii="Calibri" w:hAnsi="Calibri"/>
          <w:sz w:val="23"/>
        </w:rPr>
      </w:pPr>
      <w:r>
        <w:rPr>
          <w:rFonts w:ascii="Calibri" w:hAnsi="Calibri"/>
          <w:w w:val="90"/>
          <w:sz w:val="22"/>
        </w:rPr>
        <w:t>0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ibuprofeno pode</w:t>
      </w:r>
      <w:r>
        <w:rPr>
          <w:rFonts w:ascii="Calibri" w:hAnsi="Calibri"/>
          <w:spacing w:val="-5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causar</w:t>
      </w:r>
      <w:r>
        <w:rPr>
          <w:rFonts w:ascii="Calibri" w:hAnsi="Calibri"/>
          <w:spacing w:val="-2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irritação góstrica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e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sangramentos</w:t>
      </w:r>
      <w:r>
        <w:rPr>
          <w:rFonts w:ascii="Calibri" w:hAnsi="Calibri"/>
          <w:spacing w:val="9"/>
          <w:sz w:val="22"/>
        </w:rPr>
        <w:t> </w:t>
      </w:r>
      <w:r>
        <w:rPr>
          <w:rFonts w:ascii="Calibri" w:hAnsi="Calibri"/>
          <w:w w:val="90"/>
          <w:sz w:val="22"/>
        </w:rPr>
        <w:t>subclínicos,</w:t>
      </w:r>
      <w:r>
        <w:rPr>
          <w:rFonts w:ascii="Calibri" w:hAnsi="Calibri"/>
          <w:spacing w:val="-2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levando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color w:val="111111"/>
          <w:w w:val="90"/>
          <w:sz w:val="22"/>
        </w:rPr>
        <w:t>à</w:t>
      </w:r>
      <w:r>
        <w:rPr>
          <w:rFonts w:ascii="Calibri" w:hAnsi="Calibri"/>
          <w:color w:val="111111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perda crônica de ferro. Além disso, interfere na absorção intestinal</w:t>
      </w:r>
      <w:r>
        <w:rPr>
          <w:rFonts w:ascii="Calibri" w:hAnsi="Calibri"/>
          <w:w w:val="90"/>
          <w:sz w:val="22"/>
        </w:rPr>
        <w:t> d8 selênio e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pode afetar a </w:t>
      </w:r>
      <w:r>
        <w:rPr>
          <w:rFonts w:ascii="Calibri" w:hAnsi="Calibri"/>
          <w:w w:val="85"/>
          <w:sz w:val="23"/>
        </w:rPr>
        <w:t>síntese de vitamina D</w:t>
      </w:r>
      <w:r>
        <w:rPr>
          <w:rFonts w:ascii="Calibri" w:hAnsi="Calibri"/>
          <w:spacing w:val="-9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ao</w:t>
      </w:r>
      <w:r>
        <w:rPr>
          <w:rFonts w:ascii="Calibri" w:hAnsi="Calibri"/>
          <w:spacing w:val="-12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modular enzimas hepáticas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19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renais envolvidas</w:t>
      </w:r>
      <w:r>
        <w:rPr>
          <w:rFonts w:ascii="Calibri" w:hAnsi="Calibri"/>
          <w:spacing w:val="16"/>
          <w:sz w:val="23"/>
        </w:rPr>
        <w:t> </w:t>
      </w:r>
      <w:r>
        <w:rPr>
          <w:rFonts w:ascii="Calibri" w:hAnsi="Calibri"/>
          <w:w w:val="85"/>
          <w:sz w:val="23"/>
        </w:rPr>
        <w:t>em sua</w:t>
      </w:r>
      <w:r>
        <w:rPr>
          <w:rFonts w:ascii="Calibri" w:hAnsi="Calibri"/>
          <w:spacing w:val="-1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ativação.</w:t>
      </w:r>
    </w:p>
    <w:p>
      <w:pPr>
        <w:pStyle w:val="BodyText"/>
        <w:spacing w:before="23"/>
        <w:rPr>
          <w:rFonts w:ascii="Calibri"/>
        </w:rPr>
      </w:pPr>
    </w:p>
    <w:p>
      <w:pPr>
        <w:spacing w:before="0"/>
        <w:ind w:left="2330" w:right="0" w:firstLine="0"/>
        <w:jc w:val="both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Isosorbida</w:t>
      </w:r>
      <w:r>
        <w:rPr>
          <w:rFonts w:ascii="Calibri" w:hAnsi="Calibri"/>
          <w:spacing w:val="-1"/>
          <w:sz w:val="23"/>
        </w:rPr>
        <w:t> </w:t>
      </w:r>
      <w:r>
        <w:rPr>
          <w:rFonts w:ascii="Calibri" w:hAnsi="Calibri"/>
          <w:sz w:val="23"/>
        </w:rPr>
        <w:t>-</w:t>
      </w:r>
      <w:r>
        <w:rPr>
          <w:rFonts w:ascii="Calibri" w:hAnsi="Calibri"/>
          <w:spacing w:val="47"/>
          <w:sz w:val="23"/>
        </w:rPr>
        <w:t> </w:t>
      </w:r>
      <w:r>
        <w:rPr>
          <w:rFonts w:ascii="Calibri" w:hAnsi="Calibri"/>
          <w:sz w:val="23"/>
        </w:rPr>
        <w:t>Coenzima</w:t>
      </w:r>
      <w:r>
        <w:rPr>
          <w:rFonts w:ascii="Calibri" w:hAnsi="Calibri"/>
          <w:spacing w:val="5"/>
          <w:sz w:val="23"/>
        </w:rPr>
        <w:t> </w:t>
      </w:r>
      <w:r>
        <w:rPr>
          <w:rFonts w:ascii="Calibri" w:hAnsi="Calibri"/>
          <w:sz w:val="23"/>
        </w:rPr>
        <w:t>Q10,</w:t>
      </w:r>
      <w:r>
        <w:rPr>
          <w:rFonts w:ascii="Calibri" w:hAnsi="Calibri"/>
          <w:spacing w:val="8"/>
          <w:sz w:val="23"/>
        </w:rPr>
        <w:t> </w:t>
      </w:r>
      <w:r>
        <w:rPr>
          <w:rFonts w:ascii="Calibri" w:hAnsi="Calibri"/>
          <w:sz w:val="23"/>
        </w:rPr>
        <w:t>Magnésio,</w:t>
      </w:r>
      <w:r>
        <w:rPr>
          <w:rFonts w:ascii="Calibri" w:hAnsi="Calibri"/>
          <w:spacing w:val="15"/>
          <w:sz w:val="23"/>
        </w:rPr>
        <w:t> </w:t>
      </w:r>
      <w:r>
        <w:rPr>
          <w:rFonts w:ascii="Calibri" w:hAnsi="Calibri"/>
          <w:spacing w:val="-2"/>
          <w:sz w:val="23"/>
        </w:rPr>
        <w:t>Potássio</w:t>
      </w:r>
    </w:p>
    <w:p>
      <w:pPr>
        <w:spacing w:line="247" w:lineRule="auto" w:before="12"/>
        <w:ind w:left="2334" w:right="2171" w:firstLine="4"/>
        <w:jc w:val="both"/>
        <w:rPr>
          <w:rFonts w:ascii="Calibri" w:hAnsi="Calibri"/>
          <w:sz w:val="21"/>
        </w:rPr>
      </w:pPr>
      <w:r>
        <w:rPr>
          <w:rFonts w:ascii="Calibri" w:hAnsi="Calibri"/>
          <w:spacing w:val="-6"/>
          <w:sz w:val="21"/>
        </w:rPr>
        <w:t>A isosorbida,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spacing w:val="-6"/>
          <w:sz w:val="21"/>
        </w:rPr>
        <w:t>um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6"/>
          <w:sz w:val="21"/>
        </w:rPr>
        <w:t>vasodilatador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6"/>
          <w:sz w:val="21"/>
        </w:rPr>
        <w:t>utilizado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6"/>
          <w:sz w:val="21"/>
        </w:rPr>
        <w:t>em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pacing w:val="-6"/>
          <w:sz w:val="21"/>
        </w:rPr>
        <w:t>angina,</w:t>
      </w:r>
      <w:r>
        <w:rPr>
          <w:rFonts w:ascii="Calibri" w:hAnsi="Calibri"/>
          <w:spacing w:val="9"/>
          <w:sz w:val="21"/>
        </w:rPr>
        <w:t> </w:t>
      </w:r>
      <w:r>
        <w:rPr>
          <w:rFonts w:ascii="Calibri" w:hAnsi="Calibri"/>
          <w:spacing w:val="-6"/>
          <w:sz w:val="21"/>
        </w:rPr>
        <w:t>pode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6"/>
          <w:sz w:val="21"/>
        </w:rPr>
        <w:t>aumentar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6"/>
          <w:sz w:val="21"/>
        </w:rPr>
        <w:t>o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pacing w:val="-6"/>
          <w:sz w:val="21"/>
        </w:rPr>
        <w:t>estresse</w:t>
      </w:r>
      <w:r>
        <w:rPr>
          <w:rFonts w:ascii="Calibri" w:hAnsi="Calibri"/>
          <w:spacing w:val="-1"/>
          <w:sz w:val="21"/>
        </w:rPr>
        <w:t> </w:t>
      </w:r>
      <w:r>
        <w:rPr>
          <w:rFonts w:ascii="Calibri" w:hAnsi="Calibri"/>
          <w:spacing w:val="-6"/>
          <w:sz w:val="21"/>
        </w:rPr>
        <w:t>oxidativo </w:t>
      </w:r>
      <w:r>
        <w:rPr>
          <w:rFonts w:ascii="Calibri" w:hAnsi="Calibri"/>
          <w:sz w:val="21"/>
        </w:rPr>
        <w:t>celular, exigindo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z w:val="21"/>
        </w:rPr>
        <w:t>maior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z w:val="21"/>
        </w:rPr>
        <w:t>demanda</w:t>
      </w:r>
      <w:r>
        <w:rPr>
          <w:rFonts w:ascii="Calibri" w:hAnsi="Calibri"/>
          <w:spacing w:val="-6"/>
          <w:sz w:val="21"/>
        </w:rPr>
        <w:t> </w:t>
      </w:r>
      <w:r>
        <w:rPr>
          <w:rFonts w:ascii="Calibri" w:hAnsi="Calibri"/>
          <w:sz w:val="21"/>
        </w:rPr>
        <w:t>de</w:t>
      </w:r>
      <w:r>
        <w:rPr>
          <w:rFonts w:ascii="Calibri" w:hAnsi="Calibri"/>
          <w:spacing w:val="-11"/>
          <w:sz w:val="21"/>
        </w:rPr>
        <w:t> </w:t>
      </w:r>
      <w:r>
        <w:rPr>
          <w:rFonts w:ascii="Calibri" w:hAnsi="Calibri"/>
          <w:sz w:val="21"/>
        </w:rPr>
        <w:t>coenzima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z w:val="21"/>
        </w:rPr>
        <w:t>Q10. Também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z w:val="21"/>
        </w:rPr>
        <w:t>está</w:t>
      </w:r>
      <w:r>
        <w:rPr>
          <w:rFonts w:ascii="Calibri" w:hAnsi="Calibri"/>
          <w:spacing w:val="-12"/>
          <w:sz w:val="21"/>
        </w:rPr>
        <w:t> </w:t>
      </w:r>
      <w:r>
        <w:rPr>
          <w:rFonts w:ascii="Calibri" w:hAnsi="Calibri"/>
          <w:sz w:val="21"/>
        </w:rPr>
        <w:t>associada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z w:val="21"/>
        </w:rPr>
        <w:t>à</w:t>
      </w:r>
      <w:r>
        <w:rPr>
          <w:rFonts w:ascii="Calibri" w:hAnsi="Calibri"/>
          <w:spacing w:val="-9"/>
          <w:sz w:val="21"/>
        </w:rPr>
        <w:t> </w:t>
      </w:r>
      <w:r>
        <w:rPr>
          <w:rFonts w:ascii="Calibri" w:hAnsi="Calibri"/>
          <w:sz w:val="21"/>
        </w:rPr>
        <w:t>perda </w:t>
      </w:r>
      <w:r>
        <w:rPr>
          <w:rFonts w:ascii="Calibri" w:hAnsi="Calibri"/>
          <w:spacing w:val="-4"/>
          <w:sz w:val="21"/>
        </w:rPr>
        <w:t>renal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de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magnésio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potássio,</w:t>
      </w:r>
      <w:r>
        <w:rPr>
          <w:rFonts w:ascii="Calibri" w:hAnsi="Calibri"/>
          <w:spacing w:val="-6"/>
          <w:sz w:val="21"/>
        </w:rPr>
        <w:t> </w:t>
      </w:r>
      <w:r>
        <w:rPr>
          <w:rFonts w:ascii="Calibri" w:hAnsi="Calibri"/>
          <w:spacing w:val="-4"/>
          <w:sz w:val="21"/>
        </w:rPr>
        <w:t>comprometendo</w:t>
      </w:r>
      <w:r>
        <w:rPr>
          <w:rFonts w:ascii="Calibri" w:hAnsi="Calibri"/>
          <w:spacing w:val="15"/>
          <w:sz w:val="21"/>
        </w:rPr>
        <w:t> </w:t>
      </w:r>
      <w:r>
        <w:rPr>
          <w:rFonts w:ascii="Calibri" w:hAnsi="Calibri"/>
          <w:spacing w:val="-4"/>
          <w:sz w:val="21"/>
        </w:rPr>
        <w:t>a</w:t>
      </w:r>
      <w:r>
        <w:rPr>
          <w:rFonts w:ascii="Calibri" w:hAnsi="Calibri"/>
          <w:spacing w:val="6"/>
          <w:sz w:val="21"/>
        </w:rPr>
        <w:t> </w:t>
      </w:r>
      <w:r>
        <w:rPr>
          <w:rFonts w:ascii="Calibri" w:hAnsi="Calibri"/>
          <w:spacing w:val="-4"/>
          <w:sz w:val="21"/>
        </w:rPr>
        <w:t>funçáo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4"/>
          <w:sz w:val="21"/>
        </w:rPr>
        <w:t>cardiovascular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muscular.</w:t>
      </w:r>
    </w:p>
    <w:p>
      <w:pPr>
        <w:pStyle w:val="BodyText"/>
        <w:spacing w:before="22"/>
        <w:rPr>
          <w:rFonts w:ascii="Calibri"/>
          <w:sz w:val="21"/>
        </w:rPr>
      </w:pPr>
    </w:p>
    <w:p>
      <w:pPr>
        <w:spacing w:before="1"/>
        <w:ind w:left="2335" w:right="0" w:firstLine="0"/>
        <w:jc w:val="both"/>
        <w:rPr>
          <w:sz w:val="23"/>
        </w:rPr>
      </w:pPr>
      <w:r>
        <w:rPr>
          <w:w w:val="90"/>
          <w:sz w:val="23"/>
        </w:rPr>
        <w:t>lsotretinoína</w:t>
      </w:r>
      <w:r>
        <w:rPr>
          <w:spacing w:val="9"/>
          <w:sz w:val="23"/>
        </w:rPr>
        <w:t> </w:t>
      </w:r>
      <w:r>
        <w:rPr>
          <w:w w:val="90"/>
          <w:sz w:val="23"/>
        </w:rPr>
        <w:t>-</w:t>
      </w:r>
      <w:r>
        <w:rPr>
          <w:spacing w:val="29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16"/>
          <w:sz w:val="23"/>
        </w:rPr>
        <w:t> </w:t>
      </w:r>
      <w:r>
        <w:rPr>
          <w:w w:val="90"/>
          <w:sz w:val="23"/>
        </w:rPr>
        <w:t>A,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6"/>
          <w:sz w:val="23"/>
        </w:rPr>
        <w:t> </w:t>
      </w:r>
      <w:r>
        <w:rPr>
          <w:w w:val="90"/>
          <w:sz w:val="23"/>
        </w:rPr>
        <w:t>E,</w:t>
      </w:r>
      <w:r>
        <w:rPr>
          <w:spacing w:val="-7"/>
          <w:w w:val="90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7"/>
          <w:sz w:val="23"/>
        </w:rPr>
        <w:t> </w:t>
      </w:r>
      <w:r>
        <w:rPr>
          <w:color w:val="1F1F1F"/>
          <w:spacing w:val="-10"/>
          <w:w w:val="90"/>
          <w:sz w:val="23"/>
        </w:rPr>
        <w:t>D</w:t>
      </w:r>
    </w:p>
    <w:p>
      <w:pPr>
        <w:spacing w:line="254" w:lineRule="auto" w:before="35"/>
        <w:ind w:left="2336" w:right="2171" w:firstLine="14"/>
        <w:jc w:val="both"/>
        <w:rPr>
          <w:sz w:val="22"/>
        </w:rPr>
      </w:pPr>
      <w:r>
        <w:rPr>
          <w:w w:val="95"/>
          <w:sz w:val="21"/>
        </w:rPr>
        <w:t>A</w:t>
      </w:r>
      <w:r>
        <w:rPr>
          <w:w w:val="95"/>
          <w:sz w:val="21"/>
        </w:rPr>
        <w:t> isotretinoína,</w:t>
      </w:r>
      <w:r>
        <w:rPr>
          <w:w w:val="95"/>
          <w:sz w:val="21"/>
        </w:rPr>
        <w:t> derivado</w:t>
      </w:r>
      <w:r>
        <w:rPr>
          <w:w w:val="95"/>
          <w:sz w:val="21"/>
        </w:rPr>
        <w:t> da</w:t>
      </w:r>
      <w:r>
        <w:rPr>
          <w:w w:val="95"/>
          <w:sz w:val="21"/>
        </w:rPr>
        <w:t> vitamina</w:t>
      </w:r>
      <w:r>
        <w:rPr>
          <w:w w:val="95"/>
          <w:sz w:val="21"/>
        </w:rPr>
        <w:t> A,</w:t>
      </w:r>
      <w:r>
        <w:rPr>
          <w:w w:val="95"/>
          <w:sz w:val="21"/>
        </w:rPr>
        <w:t> em</w:t>
      </w:r>
      <w:r>
        <w:rPr>
          <w:w w:val="95"/>
          <w:sz w:val="21"/>
        </w:rPr>
        <w:t> altas doses</w:t>
      </w:r>
      <w:r>
        <w:rPr>
          <w:w w:val="95"/>
          <w:sz w:val="21"/>
        </w:rPr>
        <w:t> suprime</w:t>
      </w:r>
      <w:r>
        <w:rPr>
          <w:w w:val="95"/>
          <w:sz w:val="21"/>
        </w:rPr>
        <w:t> a</w:t>
      </w:r>
      <w:r>
        <w:rPr>
          <w:w w:val="95"/>
          <w:sz w:val="21"/>
        </w:rPr>
        <w:t> absorção</w:t>
      </w:r>
      <w:r>
        <w:rPr>
          <w:w w:val="95"/>
          <w:sz w:val="21"/>
        </w:rPr>
        <w:t> e</w:t>
      </w:r>
      <w:r>
        <w:rPr>
          <w:w w:val="95"/>
          <w:sz w:val="21"/>
        </w:rPr>
        <w:t> o </w:t>
      </w:r>
      <w:r>
        <w:rPr>
          <w:w w:val="85"/>
          <w:sz w:val="21"/>
        </w:rPr>
        <w:t>metabolismo</w:t>
      </w:r>
      <w:r>
        <w:rPr>
          <w:sz w:val="21"/>
        </w:rPr>
        <w:t> </w:t>
      </w:r>
      <w:r>
        <w:rPr>
          <w:w w:val="85"/>
          <w:sz w:val="21"/>
        </w:rPr>
        <w:t>de outras vitaminas lipossolúveis, como E e D. Pode causar desequilíbrio antioxidante,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imunológico</w:t>
      </w:r>
      <w:r>
        <w:rPr>
          <w:sz w:val="21"/>
        </w:rPr>
        <w:t> </w:t>
      </w:r>
      <w:r>
        <w:rPr>
          <w:w w:val="85"/>
          <w:sz w:val="21"/>
        </w:rPr>
        <w:t>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hormonal,</w:t>
      </w:r>
      <w:r>
        <w:rPr>
          <w:sz w:val="21"/>
        </w:rPr>
        <w:t> </w:t>
      </w:r>
      <w:r>
        <w:rPr>
          <w:w w:val="85"/>
          <w:sz w:val="21"/>
        </w:rPr>
        <w:t>além de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risco de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hipervitaminose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A,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especialmente </w:t>
      </w:r>
      <w:r>
        <w:rPr>
          <w:w w:val="85"/>
          <w:sz w:val="22"/>
        </w:rPr>
        <w:t>em tratamentos</w:t>
      </w:r>
      <w:r>
        <w:rPr>
          <w:sz w:val="22"/>
        </w:rPr>
        <w:t> </w:t>
      </w:r>
      <w:r>
        <w:rPr>
          <w:w w:val="85"/>
          <w:sz w:val="22"/>
        </w:rPr>
        <w:t>prolongados.</w:t>
      </w:r>
    </w:p>
    <w:p>
      <w:pPr>
        <w:pStyle w:val="BodyText"/>
        <w:spacing w:before="22"/>
        <w:rPr>
          <w:sz w:val="21"/>
        </w:rPr>
      </w:pPr>
    </w:p>
    <w:p>
      <w:pPr>
        <w:pStyle w:val="Heading6"/>
        <w:spacing w:line="296" w:lineRule="exact"/>
        <w:ind w:left="2338"/>
      </w:pPr>
      <w:r>
        <w:rPr>
          <w:w w:val="80"/>
        </w:rPr>
        <w:t>Lamotrigina</w:t>
      </w:r>
      <w:r>
        <w:rPr>
          <w:spacing w:val="13"/>
        </w:rPr>
        <w:t> </w:t>
      </w:r>
      <w:r>
        <w:rPr>
          <w:w w:val="80"/>
        </w:rPr>
        <w:t>-</w:t>
      </w:r>
      <w:r>
        <w:rPr>
          <w:spacing w:val="21"/>
        </w:rPr>
        <w:t> </w:t>
      </w:r>
      <w:r>
        <w:rPr>
          <w:w w:val="80"/>
        </w:rPr>
        <w:t>Magnésio,</w:t>
      </w:r>
      <w:r>
        <w:rPr>
          <w:spacing w:val="-1"/>
        </w:rPr>
        <w:t> </w:t>
      </w:r>
      <w:r>
        <w:rPr>
          <w:w w:val="80"/>
        </w:rPr>
        <w:t>Zinco,</w:t>
      </w:r>
      <w:r>
        <w:rPr>
          <w:spacing w:val="-4"/>
        </w:rPr>
        <w:t> </w:t>
      </w:r>
      <w:r>
        <w:rPr>
          <w:w w:val="80"/>
        </w:rPr>
        <w:t>Ácido</w:t>
      </w:r>
      <w:r>
        <w:rPr>
          <w:spacing w:val="-7"/>
        </w:rPr>
        <w:t> </w:t>
      </w:r>
      <w:r>
        <w:rPr>
          <w:spacing w:val="-2"/>
          <w:w w:val="80"/>
        </w:rPr>
        <w:t>Fólico</w:t>
      </w:r>
    </w:p>
    <w:p>
      <w:pPr>
        <w:spacing w:line="260" w:lineRule="exact" w:before="0"/>
        <w:ind w:left="2350" w:right="0" w:firstLine="0"/>
        <w:jc w:val="left"/>
        <w:rPr>
          <w:sz w:val="24"/>
        </w:rPr>
      </w:pPr>
      <w:r>
        <w:rPr>
          <w:w w:val="75"/>
          <w:sz w:val="24"/>
        </w:rPr>
        <w:t>A</w:t>
      </w:r>
      <w:r>
        <w:rPr>
          <w:spacing w:val="-4"/>
          <w:sz w:val="24"/>
        </w:rPr>
        <w:t> </w:t>
      </w:r>
      <w:r>
        <w:rPr>
          <w:w w:val="75"/>
          <w:sz w:val="24"/>
        </w:rPr>
        <w:t>lamotrigina,</w:t>
      </w:r>
      <w:r>
        <w:rPr>
          <w:spacing w:val="18"/>
          <w:sz w:val="24"/>
        </w:rPr>
        <w:t> </w:t>
      </w:r>
      <w:r>
        <w:rPr>
          <w:w w:val="75"/>
          <w:sz w:val="24"/>
        </w:rPr>
        <w:t>anticonvulsivante</w:t>
      </w:r>
      <w:r>
        <w:rPr>
          <w:spacing w:val="9"/>
          <w:sz w:val="24"/>
        </w:rPr>
        <w:t> </w:t>
      </w:r>
      <w:r>
        <w:rPr>
          <w:w w:val="75"/>
          <w:sz w:val="24"/>
        </w:rPr>
        <w:t>e</w:t>
      </w:r>
      <w:r>
        <w:rPr>
          <w:spacing w:val="-2"/>
          <w:sz w:val="24"/>
        </w:rPr>
        <w:t> </w:t>
      </w:r>
      <w:r>
        <w:rPr>
          <w:w w:val="75"/>
          <w:sz w:val="24"/>
        </w:rPr>
        <w:t>estabilizador</w:t>
      </w:r>
      <w:r>
        <w:rPr>
          <w:spacing w:val="24"/>
          <w:sz w:val="24"/>
        </w:rPr>
        <w:t> </w:t>
      </w:r>
      <w:r>
        <w:rPr>
          <w:w w:val="75"/>
          <w:sz w:val="24"/>
        </w:rPr>
        <w:t>do</w:t>
      </w:r>
      <w:r>
        <w:rPr>
          <w:sz w:val="24"/>
        </w:rPr>
        <w:t> </w:t>
      </w:r>
      <w:r>
        <w:rPr>
          <w:w w:val="75"/>
          <w:sz w:val="24"/>
        </w:rPr>
        <w:t>humor,</w:t>
      </w:r>
      <w:r>
        <w:rPr>
          <w:spacing w:val="16"/>
          <w:sz w:val="24"/>
        </w:rPr>
        <w:t> </w:t>
      </w:r>
      <w:r>
        <w:rPr>
          <w:w w:val="75"/>
          <w:sz w:val="24"/>
        </w:rPr>
        <w:t>pode</w:t>
      </w:r>
      <w:r>
        <w:rPr>
          <w:spacing w:val="7"/>
          <w:sz w:val="24"/>
        </w:rPr>
        <w:t> </w:t>
      </w:r>
      <w:r>
        <w:rPr>
          <w:w w:val="75"/>
          <w:sz w:val="24"/>
        </w:rPr>
        <w:t>interferir</w:t>
      </w:r>
      <w:r>
        <w:rPr>
          <w:spacing w:val="11"/>
          <w:sz w:val="24"/>
        </w:rPr>
        <w:t> </w:t>
      </w:r>
      <w:r>
        <w:rPr>
          <w:w w:val="75"/>
          <w:sz w:val="24"/>
        </w:rPr>
        <w:t>na</w:t>
      </w:r>
      <w:r>
        <w:rPr>
          <w:spacing w:val="7"/>
          <w:sz w:val="24"/>
        </w:rPr>
        <w:t> </w:t>
      </w:r>
      <w:r>
        <w:rPr>
          <w:spacing w:val="-2"/>
          <w:w w:val="75"/>
          <w:sz w:val="24"/>
        </w:rPr>
        <w:t>absorção</w:t>
      </w:r>
    </w:p>
    <w:p>
      <w:pPr>
        <w:pStyle w:val="Heading7"/>
        <w:spacing w:line="274" w:lineRule="exact"/>
        <w:ind w:left="2340"/>
      </w:pPr>
      <w:r>
        <w:rPr>
          <w:w w:val="70"/>
        </w:rPr>
        <w:t>intestinal</w:t>
      </w:r>
      <w:r>
        <w:rPr>
          <w:spacing w:val="-17"/>
        </w:rPr>
        <w:t> </w:t>
      </w:r>
      <w:r>
        <w:rPr>
          <w:w w:val="70"/>
        </w:rPr>
        <w:t>e</w:t>
      </w:r>
      <w:r>
        <w:rPr>
          <w:spacing w:val="-2"/>
          <w:w w:val="70"/>
        </w:rPr>
        <w:t> </w:t>
      </w:r>
      <w:r>
        <w:rPr>
          <w:w w:val="70"/>
        </w:rPr>
        <w:t>metabolismo</w:t>
      </w:r>
      <w:r>
        <w:rPr>
          <w:spacing w:val="1"/>
        </w:rPr>
        <w:t> </w:t>
      </w:r>
      <w:r>
        <w:rPr>
          <w:w w:val="70"/>
        </w:rPr>
        <w:t>hepã[ico</w:t>
      </w:r>
      <w:r>
        <w:rPr>
          <w:spacing w:val="1"/>
        </w:rPr>
        <w:t> </w:t>
      </w:r>
      <w:r>
        <w:rPr>
          <w:w w:val="70"/>
        </w:rPr>
        <w:t>de</w:t>
      </w:r>
      <w:r>
        <w:rPr>
          <w:spacing w:val="-21"/>
        </w:rPr>
        <w:t> </w:t>
      </w:r>
      <w:r>
        <w:rPr>
          <w:w w:val="70"/>
        </w:rPr>
        <w:t>magnésio,</w:t>
      </w:r>
      <w:r>
        <w:rPr>
          <w:spacing w:val="-1"/>
        </w:rPr>
        <w:t> </w:t>
      </w:r>
      <w:r>
        <w:rPr>
          <w:w w:val="70"/>
        </w:rPr>
        <w:t>zinco</w:t>
      </w:r>
      <w:r>
        <w:rPr>
          <w:spacing w:val="-10"/>
        </w:rPr>
        <w:t> </w:t>
      </w:r>
      <w:r>
        <w:rPr>
          <w:w w:val="70"/>
        </w:rPr>
        <w:t>e</w:t>
      </w:r>
      <w:r>
        <w:rPr>
          <w:spacing w:val="-1"/>
          <w:w w:val="70"/>
        </w:rPr>
        <w:t> </w:t>
      </w:r>
      <w:r>
        <w:rPr>
          <w:w w:val="70"/>
        </w:rPr>
        <w:t>ócido</w:t>
      </w:r>
      <w:r>
        <w:rPr>
          <w:spacing w:val="-10"/>
        </w:rPr>
        <w:t> </w:t>
      </w:r>
      <w:r>
        <w:rPr>
          <w:w w:val="70"/>
        </w:rPr>
        <w:t>fólico.</w:t>
      </w:r>
      <w:r>
        <w:rPr/>
        <w:t> </w:t>
      </w:r>
      <w:r>
        <w:rPr>
          <w:w w:val="70"/>
        </w:rPr>
        <w:t>A</w:t>
      </w:r>
      <w:r>
        <w:rPr>
          <w:spacing w:val="-5"/>
          <w:w w:val="70"/>
        </w:rPr>
        <w:t> </w:t>
      </w:r>
      <w:r>
        <w:rPr>
          <w:w w:val="70"/>
        </w:rPr>
        <w:t>deficiência</w:t>
      </w:r>
      <w:r>
        <w:rPr>
          <w:spacing w:val="1"/>
        </w:rPr>
        <w:t> </w:t>
      </w:r>
      <w:r>
        <w:rPr>
          <w:spacing w:val="-2"/>
          <w:w w:val="70"/>
        </w:rPr>
        <w:t>desses</w:t>
      </w:r>
    </w:p>
    <w:p>
      <w:pPr>
        <w:pStyle w:val="Heading7"/>
        <w:spacing w:after="0" w:line="274" w:lineRule="exact"/>
        <w:sectPr>
          <w:footerReference w:type="even" r:id="rId74"/>
          <w:footerReference w:type="default" r:id="rId75"/>
          <w:pgSz w:w="11910" w:h="16840"/>
          <w:pgMar w:header="0" w:footer="4770" w:top="1000" w:bottom="4960" w:left="141" w:right="141"/>
          <w:pgNumType w:start="172"/>
        </w:sectPr>
      </w:pPr>
    </w:p>
    <w:p>
      <w:pPr>
        <w:spacing w:line="228" w:lineRule="auto" w:before="52"/>
        <w:ind w:left="2455" w:right="2053" w:firstLine="0"/>
        <w:jc w:val="both"/>
        <w:rPr>
          <w:rFonts w:ascii="Calibri" w:hAnsi="Calibri"/>
          <w:sz w:val="23"/>
        </w:rPr>
      </w:pPr>
      <w:r>
        <w:rPr>
          <w:rFonts w:ascii="Calibri" w:hAnsi="Calibri"/>
          <w:spacing w:val="-2"/>
          <w:w w:val="90"/>
          <w:sz w:val="23"/>
        </w:rPr>
        <w:t>nutrientes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impacta</w:t>
      </w:r>
      <w:r>
        <w:rPr>
          <w:rFonts w:ascii="Calibri" w:hAnsi="Calibri"/>
          <w:spacing w:val="-3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diretamente</w:t>
      </w:r>
      <w:r>
        <w:rPr>
          <w:rFonts w:ascii="Calibri" w:hAnsi="Calibri"/>
          <w:spacing w:val="9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neurotransmissão, 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síntese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de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DNA e 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integridade </w:t>
      </w:r>
      <w:r>
        <w:rPr>
          <w:rFonts w:ascii="Calibri" w:hAnsi="Calibri"/>
          <w:spacing w:val="-2"/>
          <w:w w:val="95"/>
          <w:sz w:val="23"/>
        </w:rPr>
        <w:t>neurológica.</w:t>
      </w:r>
    </w:p>
    <w:p>
      <w:pPr>
        <w:spacing w:before="275"/>
        <w:ind w:left="2452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pacing w:val="-6"/>
          <w:sz w:val="24"/>
        </w:rPr>
        <w:t>Levodopa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pacing w:val="-6"/>
          <w:sz w:val="24"/>
        </w:rPr>
        <w:t>—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pacing w:val="-6"/>
          <w:sz w:val="24"/>
        </w:rPr>
        <w:t>Vitamina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pacing w:val="-6"/>
          <w:sz w:val="24"/>
        </w:rPr>
        <w:t>B6,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pacing w:val="-6"/>
          <w:sz w:val="24"/>
        </w:rPr>
        <w:t>Vitamina</w:t>
      </w:r>
      <w:r>
        <w:rPr>
          <w:rFonts w:ascii="Calibri" w:hAnsi="Calibri"/>
          <w:spacing w:val="3"/>
          <w:sz w:val="24"/>
        </w:rPr>
        <w:t> </w:t>
      </w:r>
      <w:r>
        <w:rPr>
          <w:rFonts w:ascii="Calibri" w:hAnsi="Calibri"/>
          <w:spacing w:val="-6"/>
          <w:sz w:val="24"/>
        </w:rPr>
        <w:t>B12,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spacing w:val="-6"/>
          <w:sz w:val="24"/>
        </w:rPr>
        <w:t>Ácido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pacing w:val="-6"/>
          <w:sz w:val="24"/>
        </w:rPr>
        <w:t>Fólico</w:t>
      </w:r>
    </w:p>
    <w:p>
      <w:pPr>
        <w:pStyle w:val="BodyText"/>
        <w:spacing w:line="232" w:lineRule="auto" w:before="20"/>
        <w:ind w:left="2456" w:right="2033" w:firstLine="5"/>
        <w:jc w:val="both"/>
        <w:rPr>
          <w:rFonts w:ascii="Calibri" w:hAnsi="Calibri"/>
        </w:rPr>
      </w:pPr>
      <w:r>
        <w:rPr>
          <w:rFonts w:ascii="Calibri" w:hAnsi="Calibri"/>
          <w:spacing w:val="-4"/>
        </w:rPr>
        <w:t>A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levodopa</w:t>
      </w:r>
      <w:r>
        <w:rPr>
          <w:rFonts w:ascii="Calibri" w:hAnsi="Calibri"/>
          <w:spacing w:val="-4"/>
        </w:rPr>
        <w:t> compete</w:t>
      </w:r>
      <w:r>
        <w:rPr>
          <w:rFonts w:ascii="Calibri" w:hAnsi="Calibri"/>
          <w:spacing w:val="-4"/>
        </w:rPr>
        <w:t> com</w:t>
      </w:r>
      <w:r>
        <w:rPr>
          <w:rFonts w:ascii="Calibri" w:hAnsi="Calibri"/>
          <w:spacing w:val="-4"/>
        </w:rPr>
        <w:t> 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vitamina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4"/>
        </w:rPr>
        <w:t>B6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4"/>
        </w:rPr>
        <w:t>no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4"/>
        </w:rPr>
        <w:t>metabolismo</w:t>
      </w:r>
      <w:r>
        <w:rPr>
          <w:rFonts w:ascii="Calibri" w:hAnsi="Calibri"/>
          <w:spacing w:val="7"/>
        </w:rPr>
        <w:t> </w:t>
      </w:r>
      <w:r>
        <w:rPr>
          <w:rFonts w:ascii="Calibri" w:hAnsi="Calibri"/>
          <w:spacing w:val="-4"/>
        </w:rPr>
        <w:t>da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dopamina,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o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4"/>
        </w:rPr>
        <w:t>que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pode </w:t>
      </w:r>
      <w:r>
        <w:rPr>
          <w:rFonts w:ascii="Calibri" w:hAnsi="Calibri"/>
          <w:w w:val="90"/>
        </w:rPr>
        <w:t>aumentar 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necessidade desse cofator.</w:t>
      </w:r>
      <w:r>
        <w:rPr>
          <w:rFonts w:ascii="Calibri" w:hAnsi="Calibri"/>
        </w:rPr>
        <w:t> </w:t>
      </w:r>
      <w:r>
        <w:rPr>
          <w:rFonts w:ascii="Calibri" w:hAnsi="Calibri"/>
          <w:color w:val="1A1A1A"/>
          <w:w w:val="90"/>
        </w:rPr>
        <w:t>A </w:t>
      </w:r>
      <w:r>
        <w:rPr>
          <w:rFonts w:ascii="Calibri" w:hAnsi="Calibri"/>
          <w:w w:val="90"/>
        </w:rPr>
        <w:t>B6 em altas doses pode acelerar a conversão </w:t>
      </w:r>
      <w:r>
        <w:rPr>
          <w:rFonts w:ascii="Calibri" w:hAnsi="Calibri"/>
          <w:spacing w:val="-2"/>
        </w:rPr>
        <w:t>periférica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da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levodopa,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reduzindo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sua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eficácia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central.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2"/>
        </w:rPr>
        <w:t>0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  <w:spacing w:val="-2"/>
        </w:rPr>
        <w:t>uso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irônico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2"/>
        </w:rPr>
        <w:t>também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2"/>
        </w:rPr>
        <w:t>pode </w:t>
      </w:r>
      <w:r>
        <w:rPr>
          <w:rFonts w:ascii="Calibri" w:hAnsi="Calibri"/>
          <w:w w:val="90"/>
        </w:rPr>
        <w:t>interferir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na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absorção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B12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color w:val="0F0F0F"/>
          <w:w w:val="90"/>
        </w:rPr>
        <w:t>e</w:t>
      </w:r>
      <w:r>
        <w:rPr>
          <w:rFonts w:ascii="Calibri" w:hAnsi="Calibri"/>
          <w:color w:val="0F0F0F"/>
          <w:spacing w:val="-8"/>
          <w:w w:val="90"/>
        </w:rPr>
        <w:t> </w:t>
      </w:r>
      <w:r>
        <w:rPr>
          <w:rFonts w:ascii="Calibri" w:hAnsi="Calibri"/>
          <w:w w:val="90"/>
        </w:rPr>
        <w:t>ácido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fólico, comprometendo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metilação,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produção de </w:t>
      </w:r>
      <w:r>
        <w:rPr>
          <w:rFonts w:ascii="Calibri" w:hAnsi="Calibri"/>
          <w:spacing w:val="-6"/>
        </w:rPr>
        <w:t>neurotransmissores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6"/>
        </w:rPr>
        <w:t>e 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6"/>
        </w:rPr>
        <w:t>saúde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6"/>
        </w:rPr>
        <w:t>neurológica.</w:t>
      </w:r>
    </w:p>
    <w:p>
      <w:pPr>
        <w:pStyle w:val="BodyText"/>
        <w:spacing w:before="20"/>
        <w:rPr>
          <w:rFonts w:ascii="Calibri"/>
        </w:rPr>
      </w:pPr>
    </w:p>
    <w:p>
      <w:pPr>
        <w:spacing w:before="0"/>
        <w:ind w:left="2455" w:right="0" w:firstLine="0"/>
        <w:jc w:val="both"/>
        <w:rPr>
          <w:sz w:val="24"/>
        </w:rPr>
      </w:pPr>
      <w:r>
        <w:rPr>
          <w:spacing w:val="-2"/>
          <w:w w:val="90"/>
          <w:sz w:val="24"/>
        </w:rPr>
        <w:t>Levotiroxina</w:t>
      </w:r>
      <w:r>
        <w:rPr>
          <w:spacing w:val="-6"/>
          <w:w w:val="90"/>
          <w:sz w:val="24"/>
        </w:rPr>
        <w:t> </w:t>
      </w:r>
      <w:r>
        <w:rPr>
          <w:color w:val="1F1F1F"/>
          <w:spacing w:val="-2"/>
          <w:w w:val="90"/>
          <w:sz w:val="24"/>
        </w:rPr>
        <w:t>-</w:t>
      </w:r>
      <w:r>
        <w:rPr>
          <w:color w:val="1F1F1F"/>
          <w:spacing w:val="20"/>
          <w:sz w:val="24"/>
        </w:rPr>
        <w:t> </w:t>
      </w:r>
      <w:r>
        <w:rPr>
          <w:spacing w:val="-2"/>
          <w:w w:val="90"/>
          <w:sz w:val="24"/>
        </w:rPr>
        <w:t>Iodo,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Ferro,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Vitamina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D,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Zinco,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Selênio</w:t>
      </w:r>
    </w:p>
    <w:p>
      <w:pPr>
        <w:pStyle w:val="BodyText"/>
        <w:spacing w:line="249" w:lineRule="auto" w:before="16"/>
        <w:ind w:left="2463" w:right="2020" w:firstLine="2"/>
        <w:jc w:val="both"/>
      </w:pPr>
      <w:r>
        <w:rPr>
          <w:color w:val="1D1D1D"/>
          <w:w w:val="90"/>
        </w:rPr>
        <w:t>A</w:t>
      </w:r>
      <w:r>
        <w:rPr>
          <w:color w:val="1D1D1D"/>
          <w:w w:val="90"/>
        </w:rPr>
        <w:t> </w:t>
      </w:r>
      <w:r>
        <w:rPr>
          <w:w w:val="90"/>
        </w:rPr>
        <w:t>levotiroxina</w:t>
      </w:r>
      <w:r>
        <w:rPr>
          <w:w w:val="90"/>
        </w:rPr>
        <w:t> aumenta</w:t>
      </w:r>
      <w:r>
        <w:rPr>
          <w:w w:val="90"/>
        </w:rPr>
        <w:t> </w:t>
      </w:r>
      <w:r>
        <w:rPr>
          <w:color w:val="111111"/>
          <w:w w:val="90"/>
        </w:rPr>
        <w:t>a</w:t>
      </w:r>
      <w:r>
        <w:rPr>
          <w:color w:val="111111"/>
          <w:w w:val="90"/>
        </w:rPr>
        <w:t> </w:t>
      </w:r>
      <w:r>
        <w:rPr>
          <w:w w:val="90"/>
        </w:rPr>
        <w:t>taxa</w:t>
      </w:r>
      <w:r>
        <w:rPr>
          <w:w w:val="90"/>
        </w:rPr>
        <w:t> metabólica</w:t>
      </w:r>
      <w:r>
        <w:rPr>
          <w:w w:val="90"/>
        </w:rPr>
        <w:t> basal,</w:t>
      </w:r>
      <w:r>
        <w:rPr>
          <w:w w:val="90"/>
        </w:rPr>
        <w:t> podendo</w:t>
      </w:r>
      <w:r>
        <w:rPr>
          <w:w w:val="90"/>
        </w:rPr>
        <w:t> acelerar</w:t>
      </w:r>
      <w:r>
        <w:rPr>
          <w:w w:val="90"/>
        </w:rPr>
        <w:t> o</w:t>
      </w:r>
      <w:r>
        <w:rPr>
          <w:w w:val="90"/>
        </w:rPr>
        <w:t> turnover</w:t>
      </w:r>
      <w:r>
        <w:rPr>
          <w:w w:val="90"/>
        </w:rPr>
        <w:t> de </w:t>
      </w:r>
      <w:r>
        <w:rPr>
          <w:w w:val="80"/>
        </w:rPr>
        <w:t>nutriente5</w:t>
      </w:r>
      <w:r>
        <w:rPr/>
        <w:t> </w:t>
      </w:r>
      <w:r>
        <w:rPr>
          <w:w w:val="80"/>
        </w:rPr>
        <w:t>Como</w:t>
      </w:r>
      <w:r>
        <w:rPr/>
        <w:t> </w:t>
      </w:r>
      <w:r>
        <w:rPr>
          <w:w w:val="80"/>
        </w:rPr>
        <w:t>zinco,</w:t>
      </w:r>
      <w:r>
        <w:rPr/>
        <w:t> </w:t>
      </w:r>
      <w:r>
        <w:rPr>
          <w:w w:val="80"/>
        </w:rPr>
        <w:t>se!ônio e vitamina D. O selênio é crucial para a convefsão</w:t>
      </w:r>
      <w:r>
        <w:rPr/>
        <w:t> </w:t>
      </w:r>
      <w:r>
        <w:rPr>
          <w:w w:val="80"/>
        </w:rPr>
        <w:t>de T4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T3,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sua</w:t>
      </w:r>
      <w:r>
        <w:rPr>
          <w:spacing w:val="-6"/>
          <w:w w:val="85"/>
        </w:rPr>
        <w:t> </w:t>
      </w:r>
      <w:r>
        <w:rPr>
          <w:w w:val="85"/>
        </w:rPr>
        <w:t>deficiência</w:t>
      </w:r>
      <w:r>
        <w:rPr>
          <w:spacing w:val="-6"/>
          <w:w w:val="85"/>
        </w:rPr>
        <w:t> </w:t>
      </w:r>
      <w:r>
        <w:rPr>
          <w:w w:val="85"/>
        </w:rPr>
        <w:t>pode</w:t>
      </w:r>
      <w:r>
        <w:rPr>
          <w:spacing w:val="-6"/>
          <w:w w:val="85"/>
        </w:rPr>
        <w:t> </w:t>
      </w:r>
      <w:r>
        <w:rPr>
          <w:w w:val="85"/>
        </w:rPr>
        <w:t>prejudicar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eficácia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tratamento.</w:t>
      </w:r>
      <w:r>
        <w:rPr>
          <w:spacing w:val="-6"/>
          <w:w w:val="85"/>
        </w:rPr>
        <w:t> </w:t>
      </w:r>
      <w:r>
        <w:rPr>
          <w:color w:val="131313"/>
          <w:w w:val="85"/>
        </w:rPr>
        <w:t>O</w:t>
      </w:r>
      <w:r>
        <w:rPr>
          <w:color w:val="131313"/>
          <w:spacing w:val="-6"/>
          <w:w w:val="85"/>
        </w:rPr>
        <w:t> </w:t>
      </w:r>
      <w:r>
        <w:rPr>
          <w:w w:val="85"/>
        </w:rPr>
        <w:t>ferro</w:t>
      </w:r>
      <w:r>
        <w:rPr>
          <w:spacing w:val="-6"/>
          <w:w w:val="85"/>
        </w:rPr>
        <w:t> </w:t>
      </w:r>
      <w:r>
        <w:rPr>
          <w:w w:val="85"/>
        </w:rPr>
        <w:t>compete</w:t>
      </w:r>
      <w:r>
        <w:rPr>
          <w:spacing w:val="-6"/>
          <w:w w:val="85"/>
        </w:rPr>
        <w:t> </w:t>
      </w:r>
      <w:r>
        <w:rPr>
          <w:w w:val="85"/>
        </w:rPr>
        <w:t>por </w:t>
      </w:r>
      <w:r>
        <w:rPr>
          <w:spacing w:val="-2"/>
          <w:w w:val="85"/>
        </w:rPr>
        <w:t>absorção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intestinal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em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níveis</w:t>
      </w:r>
      <w:r>
        <w:rPr>
          <w:spacing w:val="-7"/>
        </w:rPr>
        <w:t> </w:t>
      </w:r>
      <w:r>
        <w:rPr>
          <w:spacing w:val="-2"/>
          <w:w w:val="85"/>
        </w:rPr>
        <w:t>inadequados,</w:t>
      </w:r>
      <w:r>
        <w:rPr/>
        <w:t> </w:t>
      </w:r>
      <w:r>
        <w:rPr>
          <w:spacing w:val="-2"/>
          <w:w w:val="85"/>
        </w:rPr>
        <w:t>compromete</w:t>
      </w:r>
      <w:r>
        <w:rPr>
          <w:spacing w:val="-7"/>
        </w:rPr>
        <w:t> </w:t>
      </w:r>
      <w:r>
        <w:rPr>
          <w:spacing w:val="-2"/>
          <w:w w:val="85"/>
        </w:rPr>
        <w:t>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transporte</w:t>
      </w:r>
      <w:r>
        <w:rPr>
          <w:spacing w:val="-4"/>
        </w:rPr>
        <w:t>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oxigênio</w:t>
      </w:r>
      <w:r>
        <w:rPr>
          <w:spacing w:val="-6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 </w:t>
      </w:r>
      <w:r>
        <w:rPr>
          <w:w w:val="80"/>
        </w:rPr>
        <w:t>função</w:t>
      </w:r>
      <w:r>
        <w:rPr>
          <w:spacing w:val="-2"/>
          <w:w w:val="80"/>
        </w:rPr>
        <w:t> </w:t>
      </w:r>
      <w:r>
        <w:rPr>
          <w:w w:val="80"/>
        </w:rPr>
        <w:t>tireoidiana.</w:t>
      </w:r>
      <w:r>
        <w:rPr/>
        <w:t> </w:t>
      </w:r>
      <w:r>
        <w:rPr>
          <w:w w:val="80"/>
        </w:rPr>
        <w:t>A levoliroxina</w:t>
      </w:r>
      <w:r>
        <w:rPr/>
        <w:t> </w:t>
      </w:r>
      <w:r>
        <w:rPr>
          <w:w w:val="80"/>
        </w:rPr>
        <w:t>também pode reduzir</w:t>
      </w:r>
      <w:r>
        <w:rPr/>
        <w:t> </w:t>
      </w:r>
      <w:r>
        <w:rPr>
          <w:w w:val="80"/>
        </w:rPr>
        <w:t>a</w:t>
      </w:r>
      <w:r>
        <w:rPr>
          <w:spacing w:val="-4"/>
          <w:w w:val="80"/>
        </w:rPr>
        <w:t> </w:t>
      </w:r>
      <w:r>
        <w:rPr>
          <w:w w:val="80"/>
        </w:rPr>
        <w:t>retenção</w:t>
      </w:r>
      <w:r>
        <w:rPr/>
        <w:t> </w:t>
      </w:r>
      <w:r>
        <w:rPr>
          <w:w w:val="80"/>
        </w:rPr>
        <w:t>de</w:t>
      </w:r>
      <w:r>
        <w:rPr>
          <w:spacing w:val="-4"/>
          <w:w w:val="80"/>
        </w:rPr>
        <w:t> </w:t>
      </w:r>
      <w:r>
        <w:rPr>
          <w:w w:val="80"/>
        </w:rPr>
        <w:t>iodo, essencial para</w:t>
      </w:r>
      <w:r>
        <w:rPr/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síntese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hormônios</w:t>
      </w:r>
      <w:r>
        <w:rPr>
          <w:spacing w:val="-2"/>
        </w:rPr>
        <w:t> </w:t>
      </w:r>
      <w:r>
        <w:rPr>
          <w:w w:val="85"/>
        </w:rPr>
        <w:t>tireo\d‹anos.</w:t>
      </w:r>
    </w:p>
    <w:p>
      <w:pPr>
        <w:pStyle w:val="BodyText"/>
        <w:spacing w:before="38"/>
      </w:pPr>
    </w:p>
    <w:p>
      <w:pPr>
        <w:spacing w:before="0"/>
        <w:ind w:left="2455" w:right="0" w:firstLine="0"/>
        <w:jc w:val="both"/>
        <w:rPr>
          <w:sz w:val="23"/>
        </w:rPr>
      </w:pPr>
      <w:r>
        <w:rPr>
          <w:w w:val="90"/>
          <w:sz w:val="23"/>
        </w:rPr>
        <w:t>Lisinopril</w:t>
      </w:r>
      <w:r>
        <w:rPr>
          <w:spacing w:val="7"/>
          <w:sz w:val="23"/>
        </w:rPr>
        <w:t> </w:t>
      </w:r>
      <w:r>
        <w:rPr>
          <w:color w:val="232323"/>
          <w:w w:val="90"/>
          <w:sz w:val="23"/>
        </w:rPr>
        <w:t>-</w:t>
      </w:r>
      <w:r>
        <w:rPr>
          <w:color w:val="232323"/>
          <w:spacing w:val="44"/>
          <w:sz w:val="23"/>
        </w:rPr>
        <w:t> </w:t>
      </w:r>
      <w:r>
        <w:rPr>
          <w:w w:val="90"/>
          <w:sz w:val="23"/>
        </w:rPr>
        <w:t>Potássio,</w:t>
      </w:r>
      <w:r>
        <w:rPr>
          <w:spacing w:val="12"/>
          <w:sz w:val="23"/>
        </w:rPr>
        <w:t> </w:t>
      </w:r>
      <w:r>
        <w:rPr>
          <w:w w:val="90"/>
          <w:sz w:val="23"/>
        </w:rPr>
        <w:t>Magnésio,</w:t>
      </w:r>
      <w:r>
        <w:rPr>
          <w:spacing w:val="24"/>
          <w:sz w:val="23"/>
        </w:rPr>
        <w:t> </w:t>
      </w:r>
      <w:r>
        <w:rPr>
          <w:w w:val="90"/>
          <w:sz w:val="23"/>
        </w:rPr>
        <w:t>Zinco,</w:t>
      </w:r>
      <w:r>
        <w:rPr>
          <w:spacing w:val="6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17"/>
          <w:sz w:val="23"/>
        </w:rPr>
        <w:t> </w:t>
      </w:r>
      <w:r>
        <w:rPr>
          <w:spacing w:val="-10"/>
          <w:w w:val="90"/>
          <w:sz w:val="23"/>
        </w:rPr>
        <w:t>D</w:t>
      </w:r>
    </w:p>
    <w:p>
      <w:pPr>
        <w:spacing w:line="249" w:lineRule="auto" w:before="35"/>
        <w:ind w:left="2465" w:right="2013" w:firstLine="6"/>
        <w:jc w:val="both"/>
        <w:rPr>
          <w:sz w:val="22"/>
        </w:rPr>
      </w:pPr>
      <w:r>
        <w:rPr>
          <w:w w:val="85"/>
          <w:sz w:val="21"/>
        </w:rPr>
        <w:t>Lisinopril,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um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inibidor</w:t>
      </w:r>
      <w:r>
        <w:rPr>
          <w:spacing w:val="-9"/>
          <w:sz w:val="21"/>
        </w:rPr>
        <w:t> </w:t>
      </w:r>
      <w:r>
        <w:rPr>
          <w:w w:val="85"/>
          <w:sz w:val="21"/>
        </w:rPr>
        <w:t>da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ECA,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pode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causar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retenção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potássio</w:t>
      </w:r>
      <w:r>
        <w:rPr>
          <w:spacing w:val="-3"/>
          <w:sz w:val="21"/>
        </w:rPr>
        <w:t> </w:t>
      </w:r>
      <w:r>
        <w:rPr>
          <w:w w:val="85"/>
          <w:sz w:val="21"/>
        </w:rPr>
        <w:t>ao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reduzif</w:t>
      </w:r>
      <w:r>
        <w:rPr>
          <w:spacing w:val="-3"/>
          <w:sz w:val="21"/>
        </w:rPr>
        <w:t> </w:t>
      </w:r>
      <w:r>
        <w:rPr>
          <w:w w:val="85"/>
          <w:sz w:val="21"/>
        </w:rPr>
        <w:t>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aldosterona, </w:t>
      </w:r>
      <w:r>
        <w:rPr>
          <w:w w:val="80"/>
          <w:sz w:val="22"/>
        </w:rPr>
        <w:t>mas parado.xalmente tambúm</w:t>
      </w:r>
      <w:r>
        <w:rPr>
          <w:spacing w:val="-2"/>
          <w:sz w:val="22"/>
        </w:rPr>
        <w:t> </w:t>
      </w:r>
      <w:r>
        <w:rPr>
          <w:w w:val="80"/>
          <w:sz w:val="22"/>
        </w:rPr>
        <w:t>pode levar ã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depleçáo</w:t>
      </w:r>
      <w:r>
        <w:rPr>
          <w:sz w:val="22"/>
        </w:rPr>
        <w:t> </w:t>
      </w:r>
      <w:r>
        <w:rPr>
          <w:w w:val="80"/>
          <w:sz w:val="22"/>
        </w:rPr>
        <w:t>em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certos</w:t>
      </w:r>
      <w:r>
        <w:rPr>
          <w:sz w:val="22"/>
        </w:rPr>
        <w:t> </w:t>
      </w:r>
      <w:r>
        <w:rPr>
          <w:w w:val="80"/>
          <w:sz w:val="22"/>
        </w:rPr>
        <w:t>contextos</w:t>
      </w:r>
      <w:r>
        <w:rPr>
          <w:spacing w:val="-1"/>
          <w:sz w:val="22"/>
        </w:rPr>
        <w:t> </w:t>
      </w:r>
      <w:r>
        <w:rPr>
          <w:w w:val="80"/>
          <w:sz w:val="22"/>
        </w:rPr>
        <w:t>renais.</w:t>
      </w:r>
      <w:r>
        <w:rPr>
          <w:sz w:val="22"/>
        </w:rPr>
        <w:t> </w:t>
      </w:r>
      <w:r>
        <w:rPr>
          <w:w w:val="80"/>
          <w:sz w:val="22"/>
        </w:rPr>
        <w:t>A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perda de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magnésio</w:t>
      </w:r>
      <w:r>
        <w:rPr>
          <w:sz w:val="22"/>
        </w:rPr>
        <w:t> </w:t>
      </w:r>
      <w:r>
        <w:rPr>
          <w:color w:val="111111"/>
          <w:w w:val="80"/>
          <w:sz w:val="22"/>
        </w:rPr>
        <w:t>e </w:t>
      </w:r>
      <w:r>
        <w:rPr>
          <w:w w:val="80"/>
          <w:sz w:val="22"/>
        </w:rPr>
        <w:t>zinco ocorre por disfunção tubular leve.</w:t>
      </w:r>
      <w:r>
        <w:rPr>
          <w:sz w:val="22"/>
        </w:rPr>
        <w:t> </w:t>
      </w:r>
      <w:r>
        <w:rPr>
          <w:w w:val="80"/>
          <w:sz w:val="22"/>
        </w:rPr>
        <w:t>A vitamina</w:t>
      </w:r>
      <w:r>
        <w:rPr>
          <w:sz w:val="22"/>
        </w:rPr>
        <w:t> </w:t>
      </w:r>
      <w:r>
        <w:rPr>
          <w:w w:val="80"/>
          <w:sz w:val="22"/>
        </w:rPr>
        <w:t>D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pode ser prejudicada indiretamente</w:t>
      </w:r>
      <w:r>
        <w:rPr>
          <w:sz w:val="22"/>
        </w:rPr>
        <w:t> </w:t>
      </w:r>
      <w:r>
        <w:rPr>
          <w:w w:val="80"/>
          <w:sz w:val="22"/>
        </w:rPr>
        <w:t>por alteração</w:t>
      </w:r>
      <w:r>
        <w:rPr>
          <w:sz w:val="22"/>
        </w:rPr>
        <w:t> </w:t>
      </w:r>
      <w:r>
        <w:rPr>
          <w:w w:val="80"/>
          <w:sz w:val="22"/>
        </w:rPr>
        <w:t>na função</w:t>
      </w:r>
      <w:r>
        <w:rPr>
          <w:sz w:val="22"/>
        </w:rPr>
        <w:t> </w:t>
      </w:r>
      <w:r>
        <w:rPr>
          <w:w w:val="80"/>
          <w:sz w:val="22"/>
        </w:rPr>
        <w:t>renal e na expressão</w:t>
      </w:r>
      <w:r>
        <w:rPr>
          <w:sz w:val="22"/>
        </w:rPr>
        <w:t> </w:t>
      </w:r>
      <w:r>
        <w:rPr>
          <w:w w:val="80"/>
          <w:sz w:val="22"/>
        </w:rPr>
        <w:t>da enzima 1-alfa-hidrcxilase.</w:t>
      </w:r>
    </w:p>
    <w:p>
      <w:pPr>
        <w:pStyle w:val="BodyText"/>
        <w:spacing w:before="34"/>
      </w:pPr>
    </w:p>
    <w:p>
      <w:pPr>
        <w:spacing w:before="1"/>
        <w:ind w:left="2470" w:right="0" w:firstLine="0"/>
        <w:jc w:val="both"/>
        <w:rPr>
          <w:sz w:val="23"/>
        </w:rPr>
      </w:pPr>
      <w:r>
        <w:rPr>
          <w:w w:val="90"/>
          <w:sz w:val="23"/>
        </w:rPr>
        <w:t>Lítio</w:t>
      </w:r>
      <w:r>
        <w:rPr>
          <w:spacing w:val="-1"/>
          <w:w w:val="90"/>
          <w:sz w:val="23"/>
        </w:rPr>
        <w:t> </w:t>
      </w:r>
      <w:r>
        <w:rPr>
          <w:w w:val="90"/>
          <w:sz w:val="23"/>
        </w:rPr>
        <w:t>-</w:t>
      </w:r>
      <w:r>
        <w:rPr>
          <w:spacing w:val="44"/>
          <w:sz w:val="23"/>
        </w:rPr>
        <w:t> </w:t>
      </w:r>
      <w:r>
        <w:rPr>
          <w:w w:val="90"/>
          <w:sz w:val="23"/>
        </w:rPr>
        <w:t>Magnésio,</w:t>
      </w:r>
      <w:r>
        <w:rPr>
          <w:spacing w:val="14"/>
          <w:sz w:val="23"/>
        </w:rPr>
        <w:t> </w:t>
      </w:r>
      <w:r>
        <w:rPr>
          <w:w w:val="90"/>
          <w:sz w:val="23"/>
        </w:rPr>
        <w:t>Potássio,</w:t>
      </w:r>
      <w:r>
        <w:rPr>
          <w:spacing w:val="9"/>
          <w:sz w:val="23"/>
        </w:rPr>
        <w:t> </w:t>
      </w:r>
      <w:r>
        <w:rPr>
          <w:w w:val="90"/>
          <w:sz w:val="23"/>
        </w:rPr>
        <w:t>Zinco,</w:t>
      </w:r>
      <w:r>
        <w:rPr>
          <w:spacing w:val="-3"/>
          <w:sz w:val="23"/>
        </w:rPr>
        <w:t> </w:t>
      </w:r>
      <w:r>
        <w:rPr>
          <w:spacing w:val="-2"/>
          <w:w w:val="90"/>
          <w:sz w:val="23"/>
        </w:rPr>
        <w:t>Sódio</w:t>
      </w:r>
    </w:p>
    <w:p>
      <w:pPr>
        <w:spacing w:line="254" w:lineRule="auto" w:before="28"/>
        <w:ind w:left="2478" w:right="2027" w:hanging="2"/>
        <w:jc w:val="both"/>
        <w:rPr>
          <w:sz w:val="21"/>
        </w:rPr>
      </w:pPr>
      <w:r>
        <w:rPr>
          <w:w w:val="85"/>
          <w:sz w:val="21"/>
        </w:rPr>
        <w:t>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lítio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compete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com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íons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como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pOtdSSio,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Sódio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magnésio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nos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túbulos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renais,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levando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à </w:t>
      </w:r>
      <w:r>
        <w:rPr>
          <w:w w:val="80"/>
          <w:sz w:val="22"/>
        </w:rPr>
        <w:t>excreçâo</w:t>
      </w:r>
      <w:r>
        <w:rPr>
          <w:sz w:val="22"/>
        </w:rPr>
        <w:t> </w:t>
      </w:r>
      <w:r>
        <w:rPr>
          <w:w w:val="80"/>
          <w:sz w:val="22"/>
        </w:rPr>
        <w:t>aumentada.</w:t>
      </w:r>
      <w:r>
        <w:rPr>
          <w:sz w:val="22"/>
        </w:rPr>
        <w:t> </w:t>
      </w:r>
      <w:r>
        <w:rPr>
          <w:w w:val="80"/>
          <w:sz w:val="22"/>
        </w:rPr>
        <w:t>A perda de zinco afeta a função imuno‹ógica</w:t>
      </w:r>
      <w:r>
        <w:rPr>
          <w:sz w:val="22"/>
        </w:rPr>
        <w:t> </w:t>
      </w:r>
      <w:r>
        <w:rPr>
          <w:w w:val="80"/>
          <w:sz w:val="22"/>
        </w:rPr>
        <w:t>e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neurológica.</w:t>
      </w:r>
      <w:r>
        <w:rPr>
          <w:sz w:val="22"/>
        </w:rPr>
        <w:t> </w:t>
      </w:r>
      <w:r>
        <w:rPr>
          <w:w w:val="80"/>
          <w:sz w:val="22"/>
        </w:rPr>
        <w:t>Esses </w:t>
      </w:r>
      <w:r>
        <w:rPr>
          <w:w w:val="95"/>
          <w:sz w:val="21"/>
        </w:rPr>
        <w:t>distúrbios</w:t>
      </w:r>
      <w:r>
        <w:rPr>
          <w:w w:val="95"/>
          <w:sz w:val="21"/>
        </w:rPr>
        <w:t> eletrolíficos</w:t>
      </w:r>
      <w:r>
        <w:rPr>
          <w:w w:val="95"/>
          <w:sz w:val="21"/>
        </w:rPr>
        <w:t> sáo</w:t>
      </w:r>
      <w:r>
        <w:rPr>
          <w:w w:val="95"/>
          <w:sz w:val="21"/>
        </w:rPr>
        <w:t> comuns</w:t>
      </w:r>
      <w:r>
        <w:rPr>
          <w:w w:val="95"/>
          <w:sz w:val="21"/>
        </w:rPr>
        <w:t> em</w:t>
      </w:r>
      <w:r>
        <w:rPr>
          <w:w w:val="95"/>
          <w:sz w:val="21"/>
        </w:rPr>
        <w:t> pacientes</w:t>
      </w:r>
      <w:r>
        <w:rPr>
          <w:w w:val="95"/>
          <w:sz w:val="21"/>
        </w:rPr>
        <w:t> com</w:t>
      </w:r>
      <w:r>
        <w:rPr>
          <w:w w:val="95"/>
          <w:sz w:val="21"/>
        </w:rPr>
        <w:t> uso</w:t>
      </w:r>
      <w:r>
        <w:rPr>
          <w:w w:val="95"/>
          <w:sz w:val="21"/>
        </w:rPr>
        <w:t> crônica</w:t>
      </w:r>
      <w:r>
        <w:rPr>
          <w:w w:val="95"/>
          <w:sz w:val="21"/>
        </w:rPr>
        <w:t> </w:t>
      </w:r>
      <w:r>
        <w:rPr>
          <w:color w:val="1C1C1C"/>
          <w:w w:val="95"/>
          <w:sz w:val="21"/>
        </w:rPr>
        <w:t>e</w:t>
      </w:r>
      <w:r>
        <w:rPr>
          <w:color w:val="1C1C1C"/>
          <w:w w:val="95"/>
          <w:sz w:val="21"/>
        </w:rPr>
        <w:t> </w:t>
      </w:r>
      <w:r>
        <w:rPr>
          <w:w w:val="95"/>
          <w:sz w:val="21"/>
        </w:rPr>
        <w:t>devem</w:t>
      </w:r>
      <w:r>
        <w:rPr>
          <w:w w:val="95"/>
          <w:sz w:val="21"/>
        </w:rPr>
        <w:t> ser </w:t>
      </w:r>
      <w:r>
        <w:rPr>
          <w:w w:val="85"/>
          <w:sz w:val="21"/>
        </w:rPr>
        <w:t>monitorados, pois impactam</w:t>
      </w:r>
      <w:r>
        <w:rPr>
          <w:sz w:val="21"/>
        </w:rPr>
        <w:t> </w:t>
      </w:r>
      <w:r>
        <w:rPr>
          <w:w w:val="85"/>
          <w:sz w:val="21"/>
        </w:rPr>
        <w:t>diretamente</w:t>
      </w:r>
      <w:r>
        <w:rPr>
          <w:sz w:val="21"/>
        </w:rPr>
        <w:t> </w:t>
      </w:r>
      <w:r>
        <w:rPr>
          <w:w w:val="85"/>
          <w:sz w:val="21"/>
        </w:rPr>
        <w:t>o humor e o metabolismo</w:t>
      </w:r>
      <w:r>
        <w:rPr>
          <w:spacing w:val="36"/>
          <w:sz w:val="21"/>
        </w:rPr>
        <w:t> </w:t>
      </w:r>
      <w:r>
        <w:rPr>
          <w:w w:val="85"/>
          <w:sz w:val="21"/>
        </w:rPr>
        <w:t>celular.</w:t>
      </w:r>
    </w:p>
    <w:p>
      <w:pPr>
        <w:pStyle w:val="BodyText"/>
        <w:spacing w:before="40"/>
        <w:rPr>
          <w:sz w:val="21"/>
        </w:rPr>
      </w:pPr>
    </w:p>
    <w:p>
      <w:pPr>
        <w:spacing w:before="0"/>
        <w:ind w:left="2476" w:right="0" w:firstLine="0"/>
        <w:jc w:val="both"/>
        <w:rPr>
          <w:sz w:val="24"/>
        </w:rPr>
      </w:pPr>
      <w:r>
        <w:rPr>
          <w:w w:val="85"/>
          <w:sz w:val="24"/>
        </w:rPr>
        <w:t>Loratadina</w:t>
      </w:r>
      <w:r>
        <w:rPr>
          <w:spacing w:val="12"/>
          <w:sz w:val="24"/>
        </w:rPr>
        <w:t> </w:t>
      </w:r>
      <w:r>
        <w:rPr>
          <w:color w:val="0F0F0F"/>
          <w:w w:val="85"/>
          <w:sz w:val="24"/>
        </w:rPr>
        <w:t>-</w:t>
      </w:r>
      <w:r>
        <w:rPr>
          <w:color w:val="0F0F0F"/>
          <w:spacing w:val="48"/>
          <w:sz w:val="24"/>
        </w:rPr>
        <w:t> </w:t>
      </w:r>
      <w:r>
        <w:rPr>
          <w:w w:val="85"/>
          <w:sz w:val="24"/>
        </w:rPr>
        <w:t>Vitamina</w:t>
      </w:r>
      <w:r>
        <w:rPr>
          <w:spacing w:val="18"/>
          <w:sz w:val="24"/>
        </w:rPr>
        <w:t> </w:t>
      </w:r>
      <w:r>
        <w:rPr>
          <w:w w:val="85"/>
          <w:sz w:val="24"/>
        </w:rPr>
        <w:t>C,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Magnésio,</w:t>
      </w:r>
      <w:r>
        <w:rPr>
          <w:spacing w:val="8"/>
          <w:sz w:val="24"/>
        </w:rPr>
        <w:t> </w:t>
      </w:r>
      <w:r>
        <w:rPr>
          <w:w w:val="85"/>
          <w:sz w:val="24"/>
        </w:rPr>
        <w:t>Potássio,</w:t>
      </w:r>
      <w:r>
        <w:rPr>
          <w:spacing w:val="4"/>
          <w:sz w:val="24"/>
        </w:rPr>
        <w:t> </w:t>
      </w:r>
      <w:r>
        <w:rPr>
          <w:spacing w:val="-4"/>
          <w:w w:val="85"/>
          <w:sz w:val="24"/>
        </w:rPr>
        <w:t>Zinco</w:t>
      </w:r>
    </w:p>
    <w:p>
      <w:pPr>
        <w:pStyle w:val="BodyText"/>
        <w:spacing w:line="244" w:lineRule="auto" w:before="24"/>
        <w:ind w:left="2479" w:right="2024" w:firstLine="1"/>
        <w:jc w:val="both"/>
      </w:pPr>
      <w:r>
        <w:rPr>
          <w:w w:val="80"/>
        </w:rPr>
        <w:t>A</w:t>
      </w:r>
      <w:r>
        <w:rPr>
          <w:spacing w:val="-4"/>
          <w:w w:val="80"/>
        </w:rPr>
        <w:t> </w:t>
      </w:r>
      <w:r>
        <w:rPr>
          <w:w w:val="80"/>
        </w:rPr>
        <w:t>loratadina</w:t>
      </w:r>
      <w:r>
        <w:rPr/>
        <w:t> </w:t>
      </w:r>
      <w:r>
        <w:rPr>
          <w:w w:val="80"/>
        </w:rPr>
        <w:t>pode reduzir</w:t>
      </w:r>
      <w:r>
        <w:rPr/>
        <w:t> </w:t>
      </w:r>
      <w:r>
        <w:rPr>
          <w:w w:val="80"/>
        </w:rPr>
        <w:t>os níveis</w:t>
      </w:r>
      <w:r>
        <w:rPr/>
        <w:t> </w:t>
      </w:r>
      <w:r>
        <w:rPr>
          <w:w w:val="80"/>
        </w:rPr>
        <w:t>séricos</w:t>
      </w:r>
      <w:r>
        <w:rPr/>
        <w:t> </w:t>
      </w:r>
      <w:r>
        <w:rPr>
          <w:w w:val="80"/>
        </w:rPr>
        <w:t>de</w:t>
      </w:r>
      <w:r>
        <w:rPr>
          <w:spacing w:val="-1"/>
          <w:w w:val="80"/>
        </w:rPr>
        <w:t> </w:t>
      </w:r>
      <w:r>
        <w:rPr>
          <w:w w:val="80"/>
        </w:rPr>
        <w:t>vitamina C,</w:t>
      </w:r>
      <w:r>
        <w:rPr>
          <w:spacing w:val="-1"/>
          <w:w w:val="80"/>
        </w:rPr>
        <w:t> </w:t>
      </w:r>
      <w:r>
        <w:rPr>
          <w:w w:val="80"/>
        </w:rPr>
        <w:t>magnésio,</w:t>
      </w:r>
      <w:r>
        <w:rPr/>
        <w:t> </w:t>
      </w:r>
      <w:r>
        <w:rPr>
          <w:w w:val="80"/>
        </w:rPr>
        <w:t>potássio</w:t>
      </w:r>
      <w:r>
        <w:rPr/>
        <w:t> </w:t>
      </w:r>
      <w:r>
        <w:rPr>
          <w:w w:val="80"/>
        </w:rPr>
        <w:t>e</w:t>
      </w:r>
      <w:r>
        <w:rPr>
          <w:spacing w:val="-4"/>
          <w:w w:val="80"/>
        </w:rPr>
        <w:t> </w:t>
      </w:r>
      <w:r>
        <w:rPr>
          <w:w w:val="80"/>
        </w:rPr>
        <w:t>zinco por </w:t>
      </w:r>
      <w:r>
        <w:rPr>
          <w:w w:val="90"/>
        </w:rPr>
        <w:t>alterações</w:t>
      </w:r>
      <w:r>
        <w:rPr>
          <w:w w:val="90"/>
        </w:rPr>
        <w:t> na</w:t>
      </w:r>
      <w:r>
        <w:rPr>
          <w:w w:val="90"/>
        </w:rPr>
        <w:t> secreção</w:t>
      </w:r>
      <w:r>
        <w:rPr>
          <w:w w:val="90"/>
        </w:rPr>
        <w:t> gástrica</w:t>
      </w:r>
      <w:r>
        <w:rPr>
          <w:w w:val="90"/>
        </w:rPr>
        <w:t> e</w:t>
      </w:r>
      <w:r>
        <w:rPr>
          <w:w w:val="90"/>
        </w:rPr>
        <w:t> no</w:t>
      </w:r>
      <w:r>
        <w:rPr>
          <w:w w:val="90"/>
        </w:rPr>
        <w:t> tránsito</w:t>
      </w:r>
      <w:r>
        <w:rPr>
          <w:w w:val="90"/>
        </w:rPr>
        <w:t> intestinal.</w:t>
      </w:r>
      <w:r>
        <w:rPr>
          <w:w w:val="90"/>
        </w:rPr>
        <w:t> Esses</w:t>
      </w:r>
      <w:r>
        <w:rPr>
          <w:w w:val="90"/>
        </w:rPr>
        <w:t> nutrientes</w:t>
      </w:r>
      <w:r>
        <w:rPr>
          <w:w w:val="90"/>
        </w:rPr>
        <w:t> são fundamentais</w:t>
      </w:r>
      <w:r>
        <w:rPr>
          <w:spacing w:val="-10"/>
          <w:w w:val="90"/>
        </w:rPr>
        <w:t>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resposta</w:t>
      </w:r>
      <w:r>
        <w:rPr>
          <w:spacing w:val="-9"/>
          <w:w w:val="90"/>
        </w:rPr>
        <w:t> </w:t>
      </w:r>
      <w:r>
        <w:rPr>
          <w:w w:val="90"/>
        </w:rPr>
        <w:t>antioxidante,</w:t>
      </w:r>
      <w:r>
        <w:rPr>
          <w:spacing w:val="-9"/>
          <w:w w:val="90"/>
        </w:rPr>
        <w:t> </w:t>
      </w:r>
      <w:r>
        <w:rPr>
          <w:w w:val="90"/>
        </w:rPr>
        <w:t>imunidade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condução</w:t>
      </w:r>
      <w:r>
        <w:rPr>
          <w:spacing w:val="-9"/>
          <w:w w:val="90"/>
        </w:rPr>
        <w:t> </w:t>
      </w:r>
      <w:r>
        <w:rPr>
          <w:w w:val="90"/>
        </w:rPr>
        <w:t>nervosa,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sua </w:t>
      </w:r>
      <w:r>
        <w:rPr>
          <w:spacing w:val="-2"/>
          <w:w w:val="85"/>
        </w:rPr>
        <w:t>deficiência</w:t>
      </w:r>
      <w:r>
        <w:rPr>
          <w:spacing w:val="-7"/>
        </w:rPr>
        <w:t> </w:t>
      </w:r>
      <w:r>
        <w:rPr>
          <w:spacing w:val="-2"/>
          <w:w w:val="85"/>
        </w:rPr>
        <w:t>pode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agravar</w:t>
      </w:r>
      <w:r>
        <w:rPr>
          <w:spacing w:val="-3"/>
        </w:rPr>
        <w:t> </w:t>
      </w:r>
      <w:r>
        <w:rPr>
          <w:spacing w:val="-2"/>
          <w:w w:val="85"/>
        </w:rPr>
        <w:t>sintomas</w:t>
      </w:r>
      <w:r>
        <w:rPr/>
        <w:t> </w:t>
      </w:r>
      <w:r>
        <w:rPr>
          <w:spacing w:val="-2"/>
          <w:w w:val="85"/>
        </w:rPr>
        <w:t>alérgicos e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comprometer</w:t>
      </w:r>
      <w:r>
        <w:rPr/>
        <w:t> </w:t>
      </w:r>
      <w:r>
        <w:rPr>
          <w:spacing w:val="-2"/>
          <w:w w:val="85"/>
        </w:rPr>
        <w:t>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integridade</w:t>
      </w:r>
      <w:r>
        <w:rPr>
          <w:spacing w:val="-1"/>
        </w:rPr>
        <w:t> </w:t>
      </w:r>
      <w:r>
        <w:rPr>
          <w:spacing w:val="-2"/>
          <w:w w:val="85"/>
        </w:rPr>
        <w:t>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mucosas.</w:t>
      </w:r>
    </w:p>
    <w:p>
      <w:pPr>
        <w:pStyle w:val="BodyText"/>
        <w:spacing w:after="0" w:line="244" w:lineRule="auto"/>
        <w:jc w:val="both"/>
        <w:sectPr>
          <w:pgSz w:w="11910" w:h="16840"/>
          <w:pgMar w:header="0" w:footer="5169" w:top="820" w:bottom="5360" w:left="141" w:right="141"/>
        </w:sectPr>
      </w:pPr>
    </w:p>
    <w:p>
      <w:pPr>
        <w:spacing w:before="68"/>
        <w:ind w:left="2375" w:right="0" w:firstLine="0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1755648</wp:posOffset>
            </wp:positionH>
            <wp:positionV relativeFrom="page">
              <wp:posOffset>7525511</wp:posOffset>
            </wp:positionV>
            <wp:extent cx="480060" cy="466344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4"/>
        </w:rPr>
        <w:t>Losartana</w:t>
      </w:r>
      <w:r>
        <w:rPr>
          <w:spacing w:val="9"/>
          <w:sz w:val="24"/>
        </w:rPr>
        <w:t> </w:t>
      </w:r>
      <w:r>
        <w:rPr>
          <w:w w:val="85"/>
          <w:sz w:val="24"/>
        </w:rPr>
        <w:t>-</w:t>
      </w:r>
      <w:r>
        <w:rPr>
          <w:spacing w:val="45"/>
          <w:sz w:val="24"/>
        </w:rPr>
        <w:t> </w:t>
      </w:r>
      <w:r>
        <w:rPr>
          <w:w w:val="85"/>
          <w:sz w:val="24"/>
        </w:rPr>
        <w:t>Potássio,</w:t>
      </w:r>
      <w:r>
        <w:rPr>
          <w:spacing w:val="14"/>
          <w:sz w:val="24"/>
        </w:rPr>
        <w:t> </w:t>
      </w:r>
      <w:r>
        <w:rPr>
          <w:w w:val="85"/>
          <w:sz w:val="24"/>
        </w:rPr>
        <w:t>Vitamina</w:t>
      </w:r>
      <w:r>
        <w:rPr>
          <w:spacing w:val="14"/>
          <w:sz w:val="24"/>
        </w:rPr>
        <w:t> </w:t>
      </w:r>
      <w:r>
        <w:rPr>
          <w:w w:val="85"/>
          <w:sz w:val="24"/>
        </w:rPr>
        <w:t>D,</w:t>
      </w:r>
      <w:r>
        <w:rPr>
          <w:spacing w:val="3"/>
          <w:sz w:val="24"/>
        </w:rPr>
        <w:t> </w:t>
      </w:r>
      <w:r>
        <w:rPr>
          <w:w w:val="85"/>
          <w:sz w:val="24"/>
        </w:rPr>
        <w:t>Ácido</w:t>
      </w:r>
      <w:r>
        <w:rPr>
          <w:spacing w:val="-7"/>
          <w:sz w:val="24"/>
        </w:rPr>
        <w:t> </w:t>
      </w:r>
      <w:r>
        <w:rPr>
          <w:w w:val="85"/>
          <w:sz w:val="24"/>
        </w:rPr>
        <w:t>Fólico,</w:t>
      </w:r>
      <w:r>
        <w:rPr>
          <w:spacing w:val="-4"/>
          <w:sz w:val="24"/>
        </w:rPr>
        <w:t> </w:t>
      </w:r>
      <w:r>
        <w:rPr>
          <w:w w:val="85"/>
          <w:sz w:val="24"/>
        </w:rPr>
        <w:t>Coenzima</w:t>
      </w:r>
      <w:r>
        <w:rPr>
          <w:spacing w:val="24"/>
          <w:sz w:val="24"/>
        </w:rPr>
        <w:t> </w:t>
      </w:r>
      <w:r>
        <w:rPr>
          <w:spacing w:val="-5"/>
          <w:w w:val="85"/>
          <w:sz w:val="24"/>
        </w:rPr>
        <w:t>Q10</w:t>
      </w:r>
    </w:p>
    <w:p>
      <w:pPr>
        <w:spacing w:line="244" w:lineRule="auto" w:before="33"/>
        <w:ind w:left="2378" w:right="2114" w:firstLine="7"/>
        <w:jc w:val="both"/>
        <w:rPr>
          <w:sz w:val="23"/>
        </w:rPr>
      </w:pPr>
      <w:r>
        <w:rPr>
          <w:w w:val="85"/>
          <w:sz w:val="21"/>
        </w:rPr>
        <w:t>A losartana bloqueia receptores</w:t>
      </w:r>
      <w:r>
        <w:rPr>
          <w:sz w:val="21"/>
        </w:rPr>
        <w:t> </w:t>
      </w:r>
      <w:r>
        <w:rPr>
          <w:w w:val="85"/>
          <w:sz w:val="21"/>
        </w:rPr>
        <w:t>de angiotensina</w:t>
      </w:r>
      <w:r>
        <w:rPr>
          <w:sz w:val="21"/>
        </w:rPr>
        <w:t> </w:t>
      </w:r>
      <w:r>
        <w:rPr>
          <w:w w:val="85"/>
          <w:sz w:val="21"/>
        </w:rPr>
        <w:t>Il, o que pode interferir no metabolismo </w:t>
      </w:r>
      <w:r>
        <w:rPr>
          <w:w w:val="90"/>
          <w:sz w:val="22"/>
        </w:rPr>
        <w:t>renal</w:t>
      </w:r>
      <w:r>
        <w:rPr>
          <w:w w:val="90"/>
          <w:sz w:val="22"/>
        </w:rPr>
        <w:t> de</w:t>
      </w:r>
      <w:r>
        <w:rPr>
          <w:w w:val="90"/>
          <w:sz w:val="22"/>
        </w:rPr>
        <w:t> potóssio.</w:t>
      </w:r>
      <w:r>
        <w:rPr>
          <w:w w:val="90"/>
          <w:sz w:val="22"/>
        </w:rPr>
        <w:t> A</w:t>
      </w:r>
      <w:r>
        <w:rPr>
          <w:w w:val="90"/>
          <w:sz w:val="22"/>
        </w:rPr>
        <w:t> modulação</w:t>
      </w:r>
      <w:r>
        <w:rPr>
          <w:w w:val="90"/>
          <w:sz w:val="22"/>
        </w:rPr>
        <w:t> do</w:t>
      </w:r>
      <w:r>
        <w:rPr>
          <w:w w:val="90"/>
          <w:sz w:val="22"/>
        </w:rPr>
        <w:t> sistema</w:t>
      </w:r>
      <w:r>
        <w:rPr>
          <w:w w:val="90"/>
          <w:sz w:val="22"/>
        </w:rPr>
        <w:t> renina-angiotensina</w:t>
      </w:r>
      <w:r>
        <w:rPr>
          <w:w w:val="90"/>
          <w:sz w:val="22"/>
        </w:rPr>
        <w:t> pode</w:t>
      </w:r>
      <w:r>
        <w:rPr>
          <w:w w:val="90"/>
          <w:sz w:val="22"/>
        </w:rPr>
        <w:t> alterar</w:t>
      </w:r>
      <w:r>
        <w:rPr>
          <w:w w:val="90"/>
          <w:sz w:val="22"/>
        </w:rPr>
        <w:t> a </w:t>
      </w:r>
      <w:r>
        <w:rPr>
          <w:w w:val="85"/>
          <w:sz w:val="22"/>
        </w:rPr>
        <w:t>biodisponibilidade de ácido</w:t>
      </w:r>
      <w:r>
        <w:rPr>
          <w:w w:val="85"/>
          <w:sz w:val="22"/>
        </w:rPr>
        <w:t> fólico e vitamina</w:t>
      </w:r>
      <w:r>
        <w:rPr>
          <w:w w:val="85"/>
          <w:sz w:val="22"/>
        </w:rPr>
        <w:t> D.</w:t>
      </w:r>
      <w:r>
        <w:rPr>
          <w:w w:val="85"/>
          <w:sz w:val="22"/>
        </w:rPr>
        <w:t> A coenzima</w:t>
      </w:r>
      <w:r>
        <w:rPr>
          <w:sz w:val="22"/>
        </w:rPr>
        <w:t> </w:t>
      </w:r>
      <w:r>
        <w:rPr>
          <w:w w:val="85"/>
          <w:sz w:val="22"/>
        </w:rPr>
        <w:t>Q10 pode ser depletada </w:t>
      </w:r>
      <w:r>
        <w:rPr>
          <w:w w:val="80"/>
          <w:sz w:val="22"/>
        </w:rPr>
        <w:t>indiretamente</w:t>
      </w:r>
      <w:r>
        <w:rPr>
          <w:sz w:val="22"/>
        </w:rPr>
        <w:t> </w:t>
      </w:r>
      <w:r>
        <w:rPr>
          <w:w w:val="80"/>
          <w:sz w:val="22"/>
        </w:rPr>
        <w:t>pelo efeito sobre o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metabolismo</w:t>
      </w:r>
      <w:r>
        <w:rPr>
          <w:sz w:val="22"/>
        </w:rPr>
        <w:t> </w:t>
      </w:r>
      <w:r>
        <w:rPr>
          <w:w w:val="80"/>
          <w:sz w:val="22"/>
        </w:rPr>
        <w:t>mitocondrial,</w:t>
      </w:r>
      <w:r>
        <w:rPr>
          <w:sz w:val="22"/>
        </w:rPr>
        <w:t> </w:t>
      </w:r>
      <w:r>
        <w:rPr>
          <w:w w:val="80"/>
          <w:sz w:val="22"/>
        </w:rPr>
        <w:t>o que afeta energia</w:t>
      </w:r>
      <w:r>
        <w:rPr>
          <w:sz w:val="22"/>
        </w:rPr>
        <w:t> </w:t>
      </w:r>
      <w:r>
        <w:rPr>
          <w:w w:val="80"/>
          <w:sz w:val="22"/>
        </w:rPr>
        <w:t>e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funçáo </w:t>
      </w:r>
      <w:r>
        <w:rPr>
          <w:spacing w:val="-2"/>
          <w:w w:val="90"/>
          <w:sz w:val="23"/>
        </w:rPr>
        <w:t>cardiovascular.</w:t>
      </w:r>
    </w:p>
    <w:p>
      <w:pPr>
        <w:pStyle w:val="BodyText"/>
        <w:spacing w:before="41"/>
      </w:pPr>
    </w:p>
    <w:p>
      <w:pPr>
        <w:spacing w:before="1"/>
        <w:ind w:left="2368" w:right="0" w:firstLine="0"/>
        <w:jc w:val="both"/>
        <w:rPr>
          <w:sz w:val="24"/>
        </w:rPr>
      </w:pPr>
      <w:r>
        <w:rPr>
          <w:w w:val="85"/>
          <w:sz w:val="24"/>
        </w:rPr>
        <w:t>Metformina</w:t>
      </w:r>
      <w:r>
        <w:rPr>
          <w:spacing w:val="3"/>
          <w:sz w:val="24"/>
        </w:rPr>
        <w:t> </w:t>
      </w:r>
      <w:r>
        <w:rPr>
          <w:w w:val="85"/>
          <w:sz w:val="24"/>
        </w:rPr>
        <w:t>-</w:t>
      </w:r>
      <w:r>
        <w:rPr>
          <w:spacing w:val="52"/>
          <w:sz w:val="24"/>
        </w:rPr>
        <w:t> </w:t>
      </w:r>
      <w:r>
        <w:rPr>
          <w:w w:val="85"/>
          <w:sz w:val="24"/>
        </w:rPr>
        <w:t>Vitamina</w:t>
      </w:r>
      <w:r>
        <w:rPr>
          <w:spacing w:val="2"/>
          <w:sz w:val="24"/>
        </w:rPr>
        <w:t> </w:t>
      </w:r>
      <w:r>
        <w:rPr>
          <w:w w:val="85"/>
          <w:sz w:val="24"/>
        </w:rPr>
        <w:t>B12,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Magnésio,</w:t>
      </w:r>
      <w:r>
        <w:rPr>
          <w:spacing w:val="13"/>
          <w:sz w:val="24"/>
        </w:rPr>
        <w:t> </w:t>
      </w:r>
      <w:r>
        <w:rPr>
          <w:w w:val="85"/>
          <w:sz w:val="24"/>
        </w:rPr>
        <w:t>Ácido</w:t>
      </w:r>
      <w:r>
        <w:rPr>
          <w:spacing w:val="-9"/>
          <w:sz w:val="24"/>
        </w:rPr>
        <w:t> </w:t>
      </w:r>
      <w:r>
        <w:rPr>
          <w:w w:val="85"/>
          <w:sz w:val="24"/>
        </w:rPr>
        <w:t>Fôlico,</w:t>
      </w:r>
      <w:r>
        <w:rPr>
          <w:spacing w:val="-10"/>
          <w:sz w:val="24"/>
        </w:rPr>
        <w:t> </w:t>
      </w:r>
      <w:r>
        <w:rPr>
          <w:w w:val="85"/>
          <w:sz w:val="24"/>
        </w:rPr>
        <w:t>Zinco,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Selênio,</w:t>
      </w:r>
      <w:r>
        <w:rPr>
          <w:spacing w:val="-2"/>
          <w:sz w:val="24"/>
        </w:rPr>
        <w:t> </w:t>
      </w:r>
      <w:r>
        <w:rPr>
          <w:spacing w:val="-2"/>
          <w:w w:val="85"/>
          <w:sz w:val="24"/>
        </w:rPr>
        <w:t>Vitamina</w:t>
      </w:r>
    </w:p>
    <w:p>
      <w:pPr>
        <w:spacing w:before="14"/>
        <w:ind w:left="2368" w:right="0" w:firstLine="0"/>
        <w:jc w:val="both"/>
        <w:rPr>
          <w:sz w:val="23"/>
        </w:rPr>
      </w:pPr>
      <w:r>
        <w:rPr>
          <w:color w:val="0C0C0C"/>
          <w:w w:val="85"/>
          <w:sz w:val="23"/>
        </w:rPr>
        <w:t>D,</w:t>
      </w:r>
      <w:r>
        <w:rPr>
          <w:color w:val="0C0C0C"/>
          <w:spacing w:val="-1"/>
          <w:w w:val="85"/>
          <w:sz w:val="23"/>
        </w:rPr>
        <w:t> </w:t>
      </w:r>
      <w:r>
        <w:rPr>
          <w:spacing w:val="-2"/>
          <w:sz w:val="23"/>
        </w:rPr>
        <w:t>Ferro</w:t>
      </w:r>
    </w:p>
    <w:p>
      <w:pPr>
        <w:pStyle w:val="BodyText"/>
        <w:spacing w:line="249" w:lineRule="auto" w:before="26"/>
        <w:ind w:left="2377" w:right="2123" w:firstLine="9"/>
        <w:jc w:val="both"/>
      </w:pPr>
      <w:r>
        <w:rPr>
          <w:w w:val="80"/>
        </w:rPr>
        <w:t>A</w:t>
      </w:r>
      <w:r>
        <w:rPr>
          <w:spacing w:val="-3"/>
          <w:w w:val="80"/>
        </w:rPr>
        <w:t> </w:t>
      </w:r>
      <w:r>
        <w:rPr>
          <w:w w:val="80"/>
        </w:rPr>
        <w:t>metformina</w:t>
      </w:r>
      <w:r>
        <w:rPr/>
        <w:t> </w:t>
      </w:r>
      <w:r>
        <w:rPr>
          <w:w w:val="80"/>
        </w:rPr>
        <w:t>reduz a</w:t>
      </w:r>
      <w:r>
        <w:rPr>
          <w:spacing w:val="-3"/>
          <w:w w:val="80"/>
        </w:rPr>
        <w:t> </w:t>
      </w:r>
      <w:r>
        <w:rPr>
          <w:w w:val="80"/>
        </w:rPr>
        <w:t>absorção de vitamina B12 a0</w:t>
      </w:r>
      <w:r>
        <w:rPr>
          <w:spacing w:val="-2"/>
          <w:w w:val="80"/>
        </w:rPr>
        <w:t> </w:t>
      </w:r>
      <w:r>
        <w:rPr>
          <w:w w:val="80"/>
        </w:rPr>
        <w:t>interfefir</w:t>
      </w:r>
      <w:r>
        <w:rPr/>
        <w:t> </w:t>
      </w:r>
      <w:r>
        <w:rPr>
          <w:w w:val="80"/>
        </w:rPr>
        <w:t>nos receptores</w:t>
      </w:r>
      <w:r>
        <w:rPr/>
        <w:t> </w:t>
      </w:r>
      <w:r>
        <w:rPr>
          <w:w w:val="80"/>
        </w:rPr>
        <w:t>intestinais</w:t>
      </w:r>
      <w:r>
        <w:rPr/>
        <w:t> </w:t>
      </w:r>
      <w:r>
        <w:rPr>
          <w:w w:val="80"/>
        </w:rPr>
        <w:t>de </w:t>
      </w:r>
      <w:r>
        <w:rPr>
          <w:w w:val="85"/>
        </w:rPr>
        <w:t>fator</w:t>
      </w:r>
      <w:r>
        <w:rPr>
          <w:spacing w:val="-7"/>
          <w:w w:val="85"/>
        </w:rPr>
        <w:t> </w:t>
      </w:r>
      <w:r>
        <w:rPr>
          <w:w w:val="85"/>
        </w:rPr>
        <w:t>intrínseca.</w:t>
      </w:r>
      <w:r>
        <w:rPr>
          <w:w w:val="85"/>
        </w:rPr>
        <w:t> Também</w:t>
      </w:r>
      <w:r>
        <w:rPr>
          <w:w w:val="85"/>
        </w:rPr>
        <w:t> afela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microbiota</w:t>
      </w:r>
      <w:r>
        <w:rPr>
          <w:w w:val="85"/>
        </w:rPr>
        <w:t> intestinal,</w:t>
      </w:r>
      <w:r>
        <w:rPr>
          <w:spacing w:val="-4"/>
          <w:w w:val="85"/>
        </w:rPr>
        <w:t> </w:t>
      </w:r>
      <w:r>
        <w:rPr>
          <w:w w:val="85"/>
        </w:rPr>
        <w:t>comprometendo</w:t>
      </w:r>
      <w:r>
        <w:rPr>
          <w:spacing w:val="8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absorção de magnésio,</w:t>
      </w:r>
      <w:r>
        <w:rPr>
          <w:spacing w:val="-4"/>
          <w:w w:val="85"/>
        </w:rPr>
        <w:t> </w:t>
      </w:r>
      <w:r>
        <w:rPr>
          <w:w w:val="85"/>
        </w:rPr>
        <w:t>zinco, selênio, vitamina</w:t>
      </w:r>
      <w:r>
        <w:rPr>
          <w:spacing w:val="-3"/>
          <w:w w:val="85"/>
        </w:rPr>
        <w:t> </w:t>
      </w:r>
      <w:r>
        <w:rPr>
          <w:w w:val="85"/>
        </w:rPr>
        <w:t>D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ferro.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uso</w:t>
      </w:r>
      <w:r>
        <w:rPr>
          <w:spacing w:val="-4"/>
          <w:w w:val="85"/>
        </w:rPr>
        <w:t> </w:t>
      </w:r>
      <w:r>
        <w:rPr>
          <w:w w:val="85"/>
        </w:rPr>
        <w:t>prolongado</w:t>
      </w:r>
      <w:r>
        <w:rPr>
          <w:spacing w:val="-4"/>
        </w:rPr>
        <w:t> </w:t>
      </w:r>
      <w:r>
        <w:rPr>
          <w:w w:val="85"/>
        </w:rPr>
        <w:t>pode</w:t>
      </w:r>
      <w:r>
        <w:rPr>
          <w:spacing w:val="-7"/>
          <w:w w:val="85"/>
        </w:rPr>
        <w:t> </w:t>
      </w:r>
      <w:r>
        <w:rPr>
          <w:w w:val="85"/>
        </w:rPr>
        <w:t>Ievar a</w:t>
      </w:r>
      <w:r>
        <w:rPr>
          <w:spacing w:val="-7"/>
          <w:w w:val="85"/>
        </w:rPr>
        <w:t> </w:t>
      </w:r>
      <w:r>
        <w:rPr>
          <w:w w:val="85"/>
        </w:rPr>
        <w:t>sintomas neurolôgicos,</w:t>
      </w:r>
      <w:r>
        <w:rPr>
          <w:spacing w:val="-3"/>
        </w:rPr>
        <w:t> </w:t>
      </w:r>
      <w:r>
        <w:rPr>
          <w:w w:val="85"/>
        </w:rPr>
        <w:t>fadiga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desequilíbrios</w:t>
      </w:r>
      <w:r>
        <w:rPr>
          <w:spacing w:val="-13"/>
          <w:w w:val="85"/>
        </w:rPr>
        <w:t> </w:t>
      </w:r>
      <w:r>
        <w:rPr>
          <w:w w:val="85"/>
        </w:rPr>
        <w:t>metabólicos</w:t>
      </w:r>
      <w:r>
        <w:rPr>
          <w:spacing w:val="-6"/>
          <w:w w:val="85"/>
        </w:rPr>
        <w:t> </w:t>
      </w:r>
      <w:r>
        <w:rPr>
          <w:w w:val="85"/>
        </w:rPr>
        <w:t>significativos.</w:t>
      </w:r>
    </w:p>
    <w:p>
      <w:pPr>
        <w:pStyle w:val="BodyText"/>
        <w:spacing w:before="39"/>
      </w:pPr>
    </w:p>
    <w:p>
      <w:pPr>
        <w:pStyle w:val="Heading7"/>
        <w:spacing w:line="208" w:lineRule="auto"/>
        <w:ind w:left="2372" w:right="2017" w:hanging="1"/>
        <w:rPr>
          <w:rFonts w:ascii="Calibri" w:hAnsi="Calibri"/>
        </w:rPr>
      </w:pPr>
      <w:r>
        <w:rPr>
          <w:rFonts w:ascii="Calibri" w:hAnsi="Calibri"/>
          <w:w w:val="90"/>
          <w:sz w:val="26"/>
        </w:rPr>
        <w:t>Metoprolol -</w:t>
      </w:r>
      <w:r>
        <w:rPr>
          <w:rFonts w:ascii="Calibri" w:hAnsi="Calibri"/>
          <w:spacing w:val="39"/>
          <w:sz w:val="26"/>
        </w:rPr>
        <w:t> </w:t>
      </w:r>
      <w:r>
        <w:rPr>
          <w:rFonts w:ascii="Calibri" w:hAnsi="Calibri"/>
          <w:w w:val="90"/>
          <w:sz w:val="26"/>
        </w:rPr>
        <w:t>Magnésio,</w:t>
      </w:r>
      <w:r>
        <w:rPr>
          <w:rFonts w:ascii="Calibri" w:hAnsi="Calibri"/>
          <w:sz w:val="26"/>
        </w:rPr>
        <w:t> </w:t>
      </w:r>
      <w:r>
        <w:rPr>
          <w:rFonts w:ascii="Calibri" w:hAnsi="Calibri"/>
          <w:w w:val="90"/>
          <w:sz w:val="26"/>
        </w:rPr>
        <w:t>Potássio, Vitamina D,</w:t>
      </w:r>
      <w:r>
        <w:rPr>
          <w:rFonts w:ascii="Calibri" w:hAnsi="Calibri"/>
          <w:spacing w:val="-9"/>
          <w:w w:val="90"/>
          <w:sz w:val="26"/>
        </w:rPr>
        <w:t> </w:t>
      </w:r>
      <w:r>
        <w:rPr>
          <w:rFonts w:ascii="Calibri" w:hAnsi="Calibri"/>
          <w:w w:val="90"/>
          <w:sz w:val="26"/>
        </w:rPr>
        <w:t>Zinco,</w:t>
      </w:r>
      <w:r>
        <w:rPr>
          <w:rFonts w:ascii="Calibri" w:hAnsi="Calibri"/>
          <w:spacing w:val="-1"/>
          <w:w w:val="90"/>
          <w:sz w:val="26"/>
        </w:rPr>
        <w:t> </w:t>
      </w:r>
      <w:r>
        <w:rPr>
          <w:rFonts w:ascii="Calibri" w:hAnsi="Calibri"/>
          <w:w w:val="90"/>
          <w:sz w:val="26"/>
        </w:rPr>
        <w:t>Coenzima Q10 </w:t>
      </w:r>
      <w:r>
        <w:rPr>
          <w:rFonts w:ascii="Calibri" w:hAnsi="Calibri"/>
          <w:w w:val="75"/>
        </w:rPr>
        <w:t>Metoprolol,</w:t>
      </w:r>
      <w:r>
        <w:rPr>
          <w:rFonts w:ascii="Calibri" w:hAnsi="Calibri"/>
          <w:spacing w:val="26"/>
        </w:rPr>
        <w:t> </w:t>
      </w:r>
      <w:r>
        <w:rPr>
          <w:rFonts w:ascii="Calibri" w:hAnsi="Calibri"/>
          <w:w w:val="75"/>
        </w:rPr>
        <w:t>um betabloqueador, pode afetar</w:t>
      </w:r>
      <w:r>
        <w:rPr>
          <w:rFonts w:ascii="Calibri" w:hAnsi="Calibri"/>
        </w:rPr>
        <w:t> </w:t>
      </w:r>
      <w:r>
        <w:rPr>
          <w:rFonts w:ascii="Calibri" w:hAnsi="Calibri"/>
          <w:w w:val="75"/>
        </w:rPr>
        <w:t>a</w:t>
      </w:r>
      <w:r>
        <w:rPr>
          <w:rFonts w:ascii="Calibri" w:hAnsi="Calibri"/>
          <w:spacing w:val="-1"/>
          <w:w w:val="75"/>
        </w:rPr>
        <w:t> </w:t>
      </w:r>
      <w:r>
        <w:rPr>
          <w:rFonts w:ascii="Calibri" w:hAnsi="Calibri"/>
          <w:w w:val="75"/>
        </w:rPr>
        <w:t>função</w:t>
      </w:r>
      <w:r>
        <w:rPr>
          <w:rFonts w:ascii="Calibri" w:hAnsi="Calibri"/>
        </w:rPr>
        <w:t> </w:t>
      </w:r>
      <w:r>
        <w:rPr>
          <w:rFonts w:ascii="Calibri" w:hAnsi="Calibri"/>
          <w:w w:val="75"/>
        </w:rPr>
        <w:t>mitocondrial</w:t>
      </w:r>
      <w:r>
        <w:rPr>
          <w:rFonts w:ascii="Calibri" w:hAnsi="Calibri"/>
        </w:rPr>
        <w:t> </w:t>
      </w:r>
      <w:r>
        <w:rPr>
          <w:rFonts w:ascii="Calibri" w:hAnsi="Calibri"/>
          <w:w w:val="75"/>
        </w:rPr>
        <w:t>e depletar</w:t>
      </w:r>
      <w:r>
        <w:rPr>
          <w:rFonts w:ascii="Calibri" w:hAnsi="Calibri"/>
        </w:rPr>
        <w:t> </w:t>
      </w:r>
      <w:r>
        <w:rPr>
          <w:rFonts w:ascii="Calibri" w:hAnsi="Calibri"/>
          <w:w w:val="75"/>
        </w:rPr>
        <w:t>a coenzima </w:t>
      </w:r>
      <w:r>
        <w:rPr>
          <w:rFonts w:ascii="Calibri" w:hAnsi="Calibri"/>
          <w:spacing w:val="-2"/>
          <w:w w:val="85"/>
        </w:rPr>
        <w:t>Q10,</w:t>
      </w:r>
      <w:r>
        <w:rPr>
          <w:rFonts w:ascii="Calibri" w:hAnsi="Calibri"/>
          <w:spacing w:val="57"/>
        </w:rPr>
        <w:t> </w:t>
      </w:r>
      <w:r>
        <w:rPr>
          <w:rFonts w:ascii="Calibri" w:hAnsi="Calibri"/>
          <w:spacing w:val="-2"/>
          <w:w w:val="85"/>
        </w:rPr>
        <w:t>impac[ando</w:t>
      </w:r>
      <w:r>
        <w:rPr>
          <w:rFonts w:ascii="Calibri" w:hAnsi="Calibri"/>
          <w:spacing w:val="63"/>
        </w:rPr>
        <w:t> </w:t>
      </w:r>
      <w:r>
        <w:rPr>
          <w:rFonts w:ascii="Calibri" w:hAnsi="Calibri"/>
          <w:spacing w:val="-2"/>
          <w:w w:val="85"/>
        </w:rPr>
        <w:t>o</w:t>
      </w:r>
      <w:r>
        <w:rPr>
          <w:rFonts w:ascii="Calibri" w:hAnsi="Calibri"/>
          <w:spacing w:val="50"/>
        </w:rPr>
        <w:t> </w:t>
      </w:r>
      <w:r>
        <w:rPr>
          <w:rFonts w:ascii="Calibri" w:hAnsi="Calibri"/>
          <w:spacing w:val="-2"/>
          <w:w w:val="85"/>
        </w:rPr>
        <w:t>metabolismo</w:t>
      </w:r>
      <w:r>
        <w:rPr>
          <w:rFonts w:ascii="Calibri" w:hAnsi="Calibri"/>
          <w:spacing w:val="71"/>
        </w:rPr>
        <w:t> </w:t>
      </w:r>
      <w:r>
        <w:rPr>
          <w:rFonts w:ascii="Calibri" w:hAnsi="Calibri"/>
          <w:spacing w:val="-2"/>
          <w:w w:val="85"/>
        </w:rPr>
        <w:t>energético</w:t>
      </w:r>
      <w:r>
        <w:rPr>
          <w:rFonts w:ascii="Calibri" w:hAnsi="Calibri"/>
          <w:spacing w:val="67"/>
        </w:rPr>
        <w:t> </w:t>
      </w:r>
      <w:r>
        <w:rPr>
          <w:rFonts w:ascii="Calibri" w:hAnsi="Calibri"/>
          <w:spacing w:val="-2"/>
          <w:w w:val="85"/>
        </w:rPr>
        <w:t>cardíaco.</w:t>
      </w:r>
      <w:r>
        <w:rPr>
          <w:rFonts w:ascii="Calibri" w:hAnsi="Calibri"/>
          <w:spacing w:val="59"/>
        </w:rPr>
        <w:t> </w:t>
      </w:r>
      <w:r>
        <w:rPr>
          <w:rFonts w:ascii="Calibri" w:hAnsi="Calibri"/>
          <w:spacing w:val="-2"/>
          <w:w w:val="85"/>
        </w:rPr>
        <w:t>Pode</w:t>
      </w:r>
      <w:r>
        <w:rPr>
          <w:rFonts w:ascii="Calibri" w:hAnsi="Calibri"/>
          <w:spacing w:val="52"/>
        </w:rPr>
        <w:t> </w:t>
      </w:r>
      <w:r>
        <w:rPr>
          <w:rFonts w:ascii="Calibri" w:hAnsi="Calibri"/>
          <w:spacing w:val="-2"/>
          <w:w w:val="85"/>
        </w:rPr>
        <w:t>causar</w:t>
      </w:r>
      <w:r>
        <w:rPr>
          <w:rFonts w:ascii="Calibri" w:hAnsi="Calibri"/>
          <w:spacing w:val="59"/>
        </w:rPr>
        <w:t> </w:t>
      </w:r>
      <w:r>
        <w:rPr>
          <w:rFonts w:ascii="Calibri" w:hAnsi="Calibri"/>
          <w:spacing w:val="-2"/>
          <w:w w:val="85"/>
        </w:rPr>
        <w:t>alterações </w:t>
      </w:r>
      <w:r>
        <w:rPr>
          <w:rFonts w:ascii="Calibri" w:hAnsi="Calibri"/>
          <w:spacing w:val="-2"/>
          <w:w w:val="80"/>
        </w:rPr>
        <w:t>eletrolíticas,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  <w:spacing w:val="-2"/>
          <w:w w:val="80"/>
        </w:rPr>
        <w:t>como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  <w:spacing w:val="-2"/>
          <w:w w:val="80"/>
        </w:rPr>
        <w:t>perda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2"/>
          <w:w w:val="80"/>
        </w:rPr>
        <w:t>de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spacing w:val="-2"/>
          <w:w w:val="80"/>
        </w:rPr>
        <w:t>potóssio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  <w:w w:val="80"/>
        </w:rPr>
        <w:t>e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  <w:spacing w:val="-2"/>
          <w:w w:val="80"/>
        </w:rPr>
        <w:t>magnésio,</w:t>
      </w:r>
      <w:r>
        <w:rPr>
          <w:rFonts w:ascii="Calibri" w:hAnsi="Calibri"/>
          <w:spacing w:val="12"/>
        </w:rPr>
        <w:t> </w:t>
      </w:r>
      <w:r>
        <w:rPr>
          <w:rFonts w:ascii="Calibri" w:hAnsi="Calibri"/>
          <w:spacing w:val="-2"/>
          <w:w w:val="80"/>
        </w:rPr>
        <w:t>além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  <w:spacing w:val="-2"/>
          <w:w w:val="80"/>
        </w:rPr>
        <w:t>de</w:t>
      </w:r>
      <w:r>
        <w:rPr>
          <w:rFonts w:ascii="Calibri" w:hAnsi="Calibri"/>
          <w:spacing w:val="-14"/>
        </w:rPr>
        <w:t> </w:t>
      </w:r>
      <w:r>
        <w:rPr>
          <w:rFonts w:ascii="Calibri" w:hAnsi="Calibri"/>
          <w:spacing w:val="-2"/>
          <w:w w:val="80"/>
        </w:rPr>
        <w:t>reduzir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  <w:w w:val="80"/>
        </w:rPr>
        <w:t>zinco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  <w:w w:val="80"/>
        </w:rPr>
        <w:t>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  <w:w w:val="80"/>
        </w:rPr>
        <w:t>vitamina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2"/>
          <w:w w:val="80"/>
        </w:rPr>
        <w:t>D</w:t>
      </w:r>
      <w:r>
        <w:rPr>
          <w:rFonts w:ascii="Calibri" w:hAnsi="Calibri"/>
          <w:spacing w:val="-5"/>
          <w:w w:val="80"/>
        </w:rPr>
        <w:t> </w:t>
      </w:r>
      <w:r>
        <w:rPr>
          <w:rFonts w:ascii="Calibri" w:hAnsi="Calibri"/>
          <w:spacing w:val="-2"/>
          <w:w w:val="80"/>
        </w:rPr>
        <w:t>por </w:t>
      </w:r>
      <w:r>
        <w:rPr>
          <w:rFonts w:ascii="Calibri" w:hAnsi="Calibri"/>
          <w:w w:val="80"/>
        </w:rPr>
        <w:t>modulação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do eixo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renina-angiotensina e</w:t>
      </w:r>
      <w:r>
        <w:rPr>
          <w:rFonts w:ascii="Calibri" w:hAnsi="Calibri"/>
          <w:spacing w:val="-4"/>
          <w:w w:val="80"/>
        </w:rPr>
        <w:t> </w:t>
      </w:r>
      <w:r>
        <w:rPr>
          <w:rFonts w:ascii="Calibri" w:hAnsi="Calibri"/>
          <w:w w:val="80"/>
        </w:rPr>
        <w:t>da função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renal.</w:t>
      </w:r>
    </w:p>
    <w:p>
      <w:pPr>
        <w:spacing w:before="286"/>
        <w:ind w:left="2375" w:right="0" w:firstLine="0"/>
        <w:jc w:val="both"/>
        <w:rPr>
          <w:sz w:val="24"/>
        </w:rPr>
      </w:pPr>
      <w:r>
        <w:rPr>
          <w:w w:val="85"/>
          <w:sz w:val="24"/>
        </w:rPr>
        <w:t>Metronidazol</w:t>
      </w:r>
      <w:r>
        <w:rPr>
          <w:spacing w:val="18"/>
          <w:sz w:val="24"/>
        </w:rPr>
        <w:t> </w:t>
      </w:r>
      <w:r>
        <w:rPr>
          <w:w w:val="85"/>
          <w:sz w:val="24"/>
        </w:rPr>
        <w:t>-</w:t>
      </w:r>
      <w:r>
        <w:rPr>
          <w:spacing w:val="47"/>
          <w:sz w:val="24"/>
        </w:rPr>
        <w:t> </w:t>
      </w:r>
      <w:r>
        <w:rPr>
          <w:w w:val="85"/>
          <w:sz w:val="24"/>
        </w:rPr>
        <w:t>Magnésio,</w:t>
      </w:r>
      <w:r>
        <w:rPr>
          <w:spacing w:val="13"/>
          <w:sz w:val="24"/>
        </w:rPr>
        <w:t> </w:t>
      </w:r>
      <w:r>
        <w:rPr>
          <w:w w:val="85"/>
          <w:sz w:val="24"/>
        </w:rPr>
        <w:t>Zinco,</w:t>
      </w:r>
      <w:r>
        <w:rPr>
          <w:sz w:val="24"/>
        </w:rPr>
        <w:t> </w:t>
      </w:r>
      <w:r>
        <w:rPr>
          <w:spacing w:val="-2"/>
          <w:w w:val="85"/>
          <w:sz w:val="24"/>
        </w:rPr>
        <w:t>Ferro</w:t>
      </w:r>
    </w:p>
    <w:p>
      <w:pPr>
        <w:spacing w:line="247" w:lineRule="auto" w:before="14"/>
        <w:ind w:left="2379" w:right="2128" w:hanging="3"/>
        <w:jc w:val="both"/>
        <w:rPr>
          <w:sz w:val="21"/>
        </w:rPr>
      </w:pPr>
      <w:r>
        <w:rPr>
          <w:w w:val="75"/>
          <w:sz w:val="23"/>
        </w:rPr>
        <w:t>Metronidazol</w:t>
      </w:r>
      <w:r>
        <w:rPr>
          <w:sz w:val="23"/>
        </w:rPr>
        <w:t> </w:t>
      </w:r>
      <w:r>
        <w:rPr>
          <w:w w:val="75"/>
          <w:sz w:val="23"/>
        </w:rPr>
        <w:t>altera a microbiota</w:t>
      </w:r>
      <w:r>
        <w:rPr>
          <w:sz w:val="23"/>
        </w:rPr>
        <w:t> </w:t>
      </w:r>
      <w:r>
        <w:rPr>
          <w:w w:val="75"/>
          <w:sz w:val="23"/>
        </w:rPr>
        <w:t>intestinal</w:t>
      </w:r>
      <w:r>
        <w:rPr>
          <w:sz w:val="23"/>
        </w:rPr>
        <w:t> </w:t>
      </w:r>
      <w:r>
        <w:rPr>
          <w:w w:val="75"/>
          <w:sz w:val="23"/>
        </w:rPr>
        <w:t>e prejudica</w:t>
      </w:r>
      <w:r>
        <w:rPr>
          <w:sz w:val="23"/>
        </w:rPr>
        <w:t> </w:t>
      </w:r>
      <w:r>
        <w:rPr>
          <w:w w:val="75"/>
          <w:sz w:val="23"/>
        </w:rPr>
        <w:t>a absorção</w:t>
      </w:r>
      <w:r>
        <w:rPr>
          <w:sz w:val="23"/>
        </w:rPr>
        <w:t> </w:t>
      </w:r>
      <w:r>
        <w:rPr>
          <w:w w:val="75"/>
          <w:sz w:val="23"/>
        </w:rPr>
        <w:t>de minerais</w:t>
      </w:r>
      <w:r>
        <w:rPr>
          <w:sz w:val="23"/>
        </w:rPr>
        <w:t> </w:t>
      </w:r>
      <w:r>
        <w:rPr>
          <w:w w:val="75"/>
          <w:sz w:val="23"/>
        </w:rPr>
        <w:t>como</w:t>
      </w:r>
      <w:r>
        <w:rPr>
          <w:sz w:val="23"/>
        </w:rPr>
        <w:t> </w:t>
      </w:r>
      <w:r>
        <w:rPr>
          <w:w w:val="75"/>
          <w:sz w:val="23"/>
        </w:rPr>
        <w:t>ferro, </w:t>
      </w:r>
      <w:r>
        <w:rPr>
          <w:w w:val="85"/>
          <w:sz w:val="22"/>
        </w:rPr>
        <w:t>zinco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magnésio.</w:t>
      </w:r>
      <w:r>
        <w:rPr>
          <w:spacing w:val="-5"/>
          <w:sz w:val="22"/>
        </w:rPr>
        <w:t> </w:t>
      </w:r>
      <w:r>
        <w:rPr>
          <w:w w:val="85"/>
          <w:sz w:val="22"/>
        </w:rPr>
        <w:t>Além disso, seu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efeito antimicrobiano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pode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impactar diretamente</w:t>
      </w:r>
      <w:r>
        <w:rPr>
          <w:sz w:val="22"/>
        </w:rPr>
        <w:t> </w:t>
      </w:r>
      <w:r>
        <w:rPr>
          <w:w w:val="85"/>
          <w:sz w:val="22"/>
        </w:rPr>
        <w:t>a </w:t>
      </w:r>
      <w:r>
        <w:rPr>
          <w:spacing w:val="-2"/>
          <w:w w:val="85"/>
          <w:sz w:val="22"/>
        </w:rPr>
        <w:t>barreira</w:t>
      </w:r>
      <w:r>
        <w:rPr>
          <w:spacing w:val="-4"/>
          <w:sz w:val="22"/>
        </w:rPr>
        <w:t> </w:t>
      </w:r>
      <w:r>
        <w:rPr>
          <w:spacing w:val="-2"/>
          <w:w w:val="85"/>
          <w:sz w:val="22"/>
        </w:rPr>
        <w:t>intestinal e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aumentar</w:t>
      </w:r>
      <w:r>
        <w:rPr>
          <w:spacing w:val="-2"/>
          <w:sz w:val="22"/>
        </w:rPr>
        <w:t> </w:t>
      </w:r>
      <w:r>
        <w:rPr>
          <w:spacing w:val="-2"/>
          <w:w w:val="85"/>
          <w:sz w:val="22"/>
        </w:rPr>
        <w:t>a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excreçáo</w:t>
      </w:r>
      <w:r>
        <w:rPr>
          <w:spacing w:val="-1"/>
          <w:sz w:val="22"/>
        </w:rPr>
        <w:t> </w:t>
      </w:r>
      <w:r>
        <w:rPr>
          <w:spacing w:val="-2"/>
          <w:w w:val="85"/>
          <w:sz w:val="22"/>
        </w:rPr>
        <w:t>desses</w:t>
      </w:r>
      <w:r>
        <w:rPr>
          <w:spacing w:val="-2"/>
          <w:sz w:val="22"/>
        </w:rPr>
        <w:t> </w:t>
      </w:r>
      <w:r>
        <w:rPr>
          <w:spacing w:val="-2"/>
          <w:w w:val="85"/>
          <w:sz w:val="22"/>
        </w:rPr>
        <w:t>min8rais, comprometendo</w:t>
      </w:r>
      <w:r>
        <w:rPr>
          <w:sz w:val="22"/>
        </w:rPr>
        <w:t> </w:t>
      </w:r>
      <w:r>
        <w:rPr>
          <w:spacing w:val="-2"/>
          <w:w w:val="85"/>
          <w:sz w:val="22"/>
        </w:rPr>
        <w:t>a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resposta </w:t>
      </w:r>
      <w:r>
        <w:rPr>
          <w:w w:val="90"/>
          <w:sz w:val="21"/>
        </w:rPr>
        <w:t>imune,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oxigenação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equilibrio</w:t>
      </w:r>
      <w:r>
        <w:rPr>
          <w:spacing w:val="-2"/>
          <w:sz w:val="21"/>
        </w:rPr>
        <w:t> </w:t>
      </w:r>
      <w:r>
        <w:rPr>
          <w:w w:val="90"/>
          <w:sz w:val="21"/>
        </w:rPr>
        <w:t>eletrolítico.</w:t>
      </w:r>
    </w:p>
    <w:p>
      <w:pPr>
        <w:pStyle w:val="BodyText"/>
        <w:spacing w:before="42"/>
      </w:pPr>
    </w:p>
    <w:p>
      <w:pPr>
        <w:spacing w:before="0"/>
        <w:ind w:left="2368" w:right="0" w:firstLine="0"/>
        <w:jc w:val="both"/>
        <w:rPr>
          <w:sz w:val="24"/>
        </w:rPr>
      </w:pPr>
      <w:r>
        <w:rPr>
          <w:w w:val="85"/>
          <w:sz w:val="24"/>
        </w:rPr>
        <w:t>Mirtazapina</w:t>
      </w:r>
      <w:r>
        <w:rPr>
          <w:spacing w:val="14"/>
          <w:sz w:val="24"/>
        </w:rPr>
        <w:t> </w:t>
      </w:r>
      <w:r>
        <w:rPr>
          <w:w w:val="85"/>
          <w:sz w:val="24"/>
        </w:rPr>
        <w:t>-</w:t>
      </w:r>
      <w:r>
        <w:rPr>
          <w:spacing w:val="46"/>
          <w:sz w:val="24"/>
        </w:rPr>
        <w:t> </w:t>
      </w:r>
      <w:r>
        <w:rPr>
          <w:w w:val="85"/>
          <w:sz w:val="24"/>
        </w:rPr>
        <w:t>klagnésio,</w:t>
      </w:r>
      <w:r>
        <w:rPr>
          <w:spacing w:val="10"/>
          <w:sz w:val="24"/>
        </w:rPr>
        <w:t> </w:t>
      </w:r>
      <w:r>
        <w:rPr>
          <w:w w:val="85"/>
          <w:sz w:val="24"/>
        </w:rPr>
        <w:t>Potássio,</w:t>
      </w:r>
      <w:r>
        <w:rPr>
          <w:spacing w:val="20"/>
          <w:sz w:val="24"/>
        </w:rPr>
        <w:t> </w:t>
      </w:r>
      <w:r>
        <w:rPr>
          <w:w w:val="85"/>
          <w:sz w:val="24"/>
        </w:rPr>
        <w:t>Yitamina</w:t>
      </w:r>
      <w:r>
        <w:rPr>
          <w:spacing w:val="15"/>
          <w:sz w:val="24"/>
        </w:rPr>
        <w:t> </w:t>
      </w:r>
      <w:r>
        <w:rPr>
          <w:color w:val="0F0F0F"/>
          <w:spacing w:val="-10"/>
          <w:w w:val="85"/>
          <w:sz w:val="24"/>
        </w:rPr>
        <w:t>D</w:t>
      </w:r>
    </w:p>
    <w:p>
      <w:pPr>
        <w:pStyle w:val="BodyText"/>
        <w:spacing w:line="247" w:lineRule="auto" w:before="17"/>
        <w:ind w:left="2378" w:right="2128" w:hanging="2"/>
        <w:jc w:val="both"/>
      </w:pPr>
      <w:r>
        <w:rPr>
          <w:w w:val="85"/>
        </w:rPr>
        <w:t>Mirtazapina,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3"/>
          <w:w w:val="85"/>
        </w:rPr>
        <w:t> </w:t>
      </w:r>
      <w:r>
        <w:rPr>
          <w:w w:val="85"/>
        </w:rPr>
        <w:t>antidepressivo</w:t>
      </w:r>
      <w:r>
        <w:rPr>
          <w:spacing w:val="-7"/>
          <w:w w:val="85"/>
        </w:rPr>
        <w:t> </w:t>
      </w:r>
      <w:r>
        <w:rPr>
          <w:w w:val="85"/>
        </w:rPr>
        <w:t>tetraciclico,</w:t>
      </w:r>
      <w:r>
        <w:rPr>
          <w:spacing w:val="-1"/>
        </w:rPr>
        <w:t> </w:t>
      </w:r>
      <w:r>
        <w:rPr>
          <w:w w:val="85"/>
        </w:rPr>
        <w:t>pode</w:t>
      </w:r>
      <w:r>
        <w:rPr>
          <w:spacing w:val="-2"/>
          <w:w w:val="85"/>
        </w:rPr>
        <w:t> </w:t>
      </w:r>
      <w:r>
        <w:rPr>
          <w:w w:val="85"/>
        </w:rPr>
        <w:t>afetar </w:t>
      </w:r>
      <w:r>
        <w:rPr>
          <w:color w:val="1A1A1A"/>
          <w:w w:val="85"/>
        </w:rPr>
        <w:t>o</w:t>
      </w:r>
      <w:r>
        <w:rPr>
          <w:color w:val="1A1A1A"/>
          <w:spacing w:val="-7"/>
          <w:w w:val="85"/>
        </w:rPr>
        <w:t> </w:t>
      </w:r>
      <w:r>
        <w:rPr>
          <w:w w:val="85"/>
        </w:rPr>
        <w:t>metabolismo</w:t>
      </w:r>
      <w:r>
        <w:rPr/>
        <w:t> </w:t>
      </w:r>
      <w:r>
        <w:rPr>
          <w:w w:val="85"/>
        </w:rPr>
        <w:t>renal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Ievar à excreção</w:t>
      </w:r>
      <w:r>
        <w:rPr>
          <w:spacing w:val="-5"/>
          <w:w w:val="85"/>
        </w:rPr>
        <w:t> </w:t>
      </w:r>
      <w:r>
        <w:rPr>
          <w:w w:val="85"/>
        </w:rPr>
        <w:t>aumentada</w:t>
      </w:r>
      <w:r>
        <w:rPr>
          <w:spacing w:val="-2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potássio</w:t>
      </w:r>
      <w:r>
        <w:rPr>
          <w:w w:val="85"/>
        </w:rPr>
        <w:t> e</w:t>
      </w:r>
      <w:r>
        <w:rPr>
          <w:spacing w:val="-7"/>
          <w:w w:val="85"/>
        </w:rPr>
        <w:t> </w:t>
      </w:r>
      <w:r>
        <w:rPr>
          <w:w w:val="85"/>
        </w:rPr>
        <w:t>magnésio.</w:t>
      </w:r>
      <w:r>
        <w:rPr>
          <w:w w:val="85"/>
        </w:rPr>
        <w:t> Também</w:t>
      </w:r>
      <w:r>
        <w:rPr>
          <w:spacing w:val="-5"/>
          <w:w w:val="85"/>
        </w:rPr>
        <w:t> </w:t>
      </w:r>
      <w:r>
        <w:rPr>
          <w:w w:val="85"/>
        </w:rPr>
        <w:t>pode</w:t>
      </w:r>
      <w:r>
        <w:rPr>
          <w:spacing w:val="-7"/>
          <w:w w:val="85"/>
        </w:rPr>
        <w:t> </w:t>
      </w:r>
      <w:r>
        <w:rPr>
          <w:w w:val="85"/>
        </w:rPr>
        <w:t>interfenr</w:t>
      </w:r>
      <w:r>
        <w:rPr>
          <w:w w:val="85"/>
        </w:rPr>
        <w:t> na</w:t>
      </w:r>
      <w:r>
        <w:rPr>
          <w:spacing w:val="-5"/>
          <w:w w:val="85"/>
        </w:rPr>
        <w:t> </w:t>
      </w:r>
      <w:r>
        <w:rPr>
          <w:w w:val="85"/>
        </w:rPr>
        <w:t>ativação</w:t>
      </w:r>
      <w:r>
        <w:rPr>
          <w:w w:val="85"/>
        </w:rPr>
        <w:t> da </w:t>
      </w:r>
      <w:r>
        <w:rPr>
          <w:w w:val="80"/>
        </w:rPr>
        <w:t>vitamina</w:t>
      </w:r>
      <w:r>
        <w:rPr/>
        <w:t> </w:t>
      </w:r>
      <w:r>
        <w:rPr>
          <w:w w:val="80"/>
        </w:rPr>
        <w:t>D, prejudicando</w:t>
      </w:r>
      <w:r>
        <w:rPr/>
        <w:t> </w:t>
      </w:r>
      <w:r>
        <w:rPr>
          <w:w w:val="80"/>
        </w:rPr>
        <w:t>a imunomodulação e o metabolismo</w:t>
      </w:r>
      <w:r>
        <w:rPr/>
        <w:t> </w:t>
      </w:r>
      <w:r>
        <w:rPr>
          <w:w w:val="80"/>
        </w:rPr>
        <w:t>ósseo, além</w:t>
      </w:r>
      <w:r>
        <w:rPr/>
        <w:t> </w:t>
      </w:r>
      <w:r>
        <w:rPr>
          <w:w w:val="80"/>
        </w:rPr>
        <w:t>de contribuir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sintomas</w:t>
      </w:r>
      <w:r>
        <w:rPr>
          <w:spacing w:val="-6"/>
        </w:rPr>
        <w:t> </w:t>
      </w: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fadiga,</w:t>
      </w:r>
      <w:r>
        <w:rPr>
          <w:spacing w:val="-2"/>
          <w:w w:val="85"/>
        </w:rPr>
        <w:t> </w:t>
      </w:r>
      <w:r>
        <w:rPr>
          <w:w w:val="85"/>
        </w:rPr>
        <w:t>fraqueza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depressão.</w:t>
      </w:r>
    </w:p>
    <w:p>
      <w:pPr>
        <w:pStyle w:val="BodyText"/>
        <w:spacing w:before="32"/>
      </w:pPr>
    </w:p>
    <w:p>
      <w:pPr>
        <w:spacing w:before="0"/>
        <w:ind w:left="2374" w:right="0" w:firstLine="0"/>
        <w:jc w:val="both"/>
        <w:rPr>
          <w:sz w:val="24"/>
        </w:rPr>
      </w:pPr>
      <w:r>
        <w:rPr>
          <w:w w:val="85"/>
          <w:sz w:val="24"/>
        </w:rPr>
        <w:t>Olanzapina</w:t>
      </w:r>
      <w:r>
        <w:rPr>
          <w:spacing w:val="10"/>
          <w:sz w:val="24"/>
        </w:rPr>
        <w:t> </w:t>
      </w:r>
      <w:r>
        <w:rPr>
          <w:color w:val="0E0E0E"/>
          <w:w w:val="85"/>
          <w:sz w:val="24"/>
        </w:rPr>
        <w:t>-</w:t>
      </w:r>
      <w:r>
        <w:rPr>
          <w:color w:val="0E0E0E"/>
          <w:spacing w:val="40"/>
          <w:sz w:val="24"/>
        </w:rPr>
        <w:t> </w:t>
      </w:r>
      <w:r>
        <w:rPr>
          <w:w w:val="85"/>
          <w:sz w:val="24"/>
        </w:rPr>
        <w:t>Vitamina</w:t>
      </w:r>
      <w:r>
        <w:rPr>
          <w:spacing w:val="9"/>
          <w:sz w:val="24"/>
        </w:rPr>
        <w:t> </w:t>
      </w:r>
      <w:r>
        <w:rPr>
          <w:w w:val="85"/>
          <w:sz w:val="24"/>
        </w:rPr>
        <w:t>B6,</w:t>
      </w:r>
      <w:r>
        <w:rPr>
          <w:spacing w:val="-3"/>
          <w:sz w:val="24"/>
        </w:rPr>
        <w:t> </w:t>
      </w:r>
      <w:r>
        <w:rPr>
          <w:w w:val="85"/>
          <w:sz w:val="24"/>
        </w:rPr>
        <w:t>Magnésio,</w:t>
      </w:r>
      <w:r>
        <w:rPr>
          <w:spacing w:val="13"/>
          <w:sz w:val="24"/>
        </w:rPr>
        <w:t> </w:t>
      </w:r>
      <w:r>
        <w:rPr>
          <w:w w:val="85"/>
          <w:sz w:val="24"/>
        </w:rPr>
        <w:t>Zinco,</w:t>
      </w:r>
      <w:r>
        <w:rPr>
          <w:sz w:val="24"/>
        </w:rPr>
        <w:t> </w:t>
      </w:r>
      <w:r>
        <w:rPr>
          <w:w w:val="85"/>
          <w:sz w:val="24"/>
        </w:rPr>
        <w:t>Ácido</w:t>
      </w:r>
      <w:r>
        <w:rPr>
          <w:sz w:val="24"/>
        </w:rPr>
        <w:t> </w:t>
      </w:r>
      <w:r>
        <w:rPr>
          <w:spacing w:val="-2"/>
          <w:w w:val="85"/>
          <w:sz w:val="24"/>
        </w:rPr>
        <w:t>Fólico</w:t>
      </w:r>
    </w:p>
    <w:p>
      <w:pPr>
        <w:spacing w:line="249" w:lineRule="auto" w:before="24"/>
        <w:ind w:left="2381" w:right="2121" w:firstLine="11"/>
        <w:jc w:val="both"/>
        <w:rPr>
          <w:sz w:val="21"/>
        </w:rPr>
      </w:pPr>
      <w:r>
        <w:rPr>
          <w:w w:val="90"/>
          <w:sz w:val="22"/>
        </w:rPr>
        <w:t>A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olanzapina,</w:t>
      </w:r>
      <w:r>
        <w:rPr>
          <w:w w:val="90"/>
          <w:sz w:val="22"/>
        </w:rPr>
        <w:t> antipsicótico</w:t>
      </w:r>
      <w:r>
        <w:rPr>
          <w:w w:val="90"/>
          <w:sz w:val="22"/>
        </w:rPr>
        <w:t> atípico,</w:t>
      </w:r>
      <w:r>
        <w:rPr>
          <w:w w:val="90"/>
          <w:sz w:val="22"/>
        </w:rPr>
        <w:t> pode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interferir</w:t>
      </w:r>
      <w:r>
        <w:rPr>
          <w:w w:val="90"/>
          <w:sz w:val="22"/>
        </w:rPr>
        <w:t> na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absorção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metabolismo</w:t>
      </w:r>
      <w:r>
        <w:rPr>
          <w:w w:val="90"/>
          <w:sz w:val="22"/>
        </w:rPr>
        <w:t> de </w:t>
      </w:r>
      <w:r>
        <w:rPr>
          <w:spacing w:val="-2"/>
          <w:w w:val="85"/>
          <w:sz w:val="22"/>
        </w:rPr>
        <w:t>nutnentes</w:t>
      </w:r>
      <w:r>
        <w:rPr>
          <w:spacing w:val="-6"/>
          <w:sz w:val="22"/>
        </w:rPr>
        <w:t> </w:t>
      </w:r>
      <w:r>
        <w:rPr>
          <w:spacing w:val="-2"/>
          <w:w w:val="85"/>
          <w:sz w:val="22"/>
        </w:rPr>
        <w:t>essenciais</w:t>
      </w:r>
      <w:r>
        <w:rPr>
          <w:spacing w:val="-1"/>
          <w:sz w:val="22"/>
        </w:rPr>
        <w:t> </w:t>
      </w:r>
      <w:r>
        <w:rPr>
          <w:spacing w:val="-2"/>
          <w:w w:val="85"/>
          <w:sz w:val="22"/>
        </w:rPr>
        <w:t>à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neurotransmis&gt;-áo, como vitamina B6,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zinco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e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ácido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fólico.</w:t>
      </w:r>
      <w:r>
        <w:rPr>
          <w:spacing w:val="-4"/>
          <w:sz w:val="22"/>
        </w:rPr>
        <w:t> </w:t>
      </w:r>
      <w:r>
        <w:rPr>
          <w:spacing w:val="-2"/>
          <w:w w:val="85"/>
          <w:sz w:val="22"/>
        </w:rPr>
        <w:t>Seu </w:t>
      </w:r>
      <w:r>
        <w:rPr>
          <w:i/>
          <w:w w:val="85"/>
          <w:sz w:val="22"/>
        </w:rPr>
        <w:t>eleito </w:t>
      </w:r>
      <w:r>
        <w:rPr>
          <w:w w:val="85"/>
          <w:sz w:val="22"/>
        </w:rPr>
        <w:t>sedativo e sobre o sistema</w:t>
      </w:r>
      <w:r>
        <w:rPr>
          <w:sz w:val="22"/>
        </w:rPr>
        <w:t> </w:t>
      </w:r>
      <w:r>
        <w:rPr>
          <w:i/>
          <w:w w:val="85"/>
          <w:sz w:val="22"/>
        </w:rPr>
        <w:t>ne</w:t>
      </w:r>
      <w:r>
        <w:rPr>
          <w:w w:val="85"/>
          <w:sz w:val="22"/>
        </w:rPr>
        <w:t>rv</w:t>
      </w:r>
      <w:r>
        <w:rPr>
          <w:i/>
          <w:w w:val="85"/>
          <w:sz w:val="22"/>
        </w:rPr>
        <w:t>oso</w:t>
      </w:r>
      <w:r>
        <w:rPr>
          <w:w w:val="85"/>
          <w:sz w:val="22"/>
        </w:rPr>
        <w:t>central também pode afetar o transporte e </w:t>
      </w:r>
      <w:r>
        <w:rPr>
          <w:w w:val="85"/>
          <w:sz w:val="21"/>
        </w:rPr>
        <w:t>aproveitamento do magnésio, impactando</w:t>
      </w:r>
      <w:r>
        <w:rPr>
          <w:sz w:val="21"/>
        </w:rPr>
        <w:t> </w:t>
      </w:r>
      <w:r>
        <w:rPr>
          <w:w w:val="85"/>
          <w:sz w:val="21"/>
        </w:rPr>
        <w:t>funções</w:t>
      </w:r>
      <w:r>
        <w:rPr>
          <w:sz w:val="21"/>
        </w:rPr>
        <w:t> </w:t>
      </w:r>
      <w:r>
        <w:rPr>
          <w:w w:val="85"/>
          <w:sz w:val="21"/>
        </w:rPr>
        <w:t>cognitivas e humor.</w:t>
      </w:r>
    </w:p>
    <w:p>
      <w:pPr>
        <w:spacing w:after="0" w:line="249" w:lineRule="auto"/>
        <w:jc w:val="both"/>
        <w:rPr>
          <w:sz w:val="21"/>
        </w:rPr>
        <w:sectPr>
          <w:footerReference w:type="even" r:id="rId76"/>
          <w:footerReference w:type="default" r:id="rId77"/>
          <w:pgSz w:w="11910" w:h="16840"/>
          <w:pgMar w:header="0" w:footer="4770" w:top="960" w:bottom="4960" w:left="141" w:right="141"/>
          <w:pgNumType w:start="174"/>
        </w:sectPr>
      </w:pPr>
    </w:p>
    <w:p>
      <w:pPr>
        <w:spacing w:before="79"/>
        <w:ind w:left="2482" w:right="0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1088136</wp:posOffset>
                </wp:positionH>
                <wp:positionV relativeFrom="page">
                  <wp:posOffset>8141207</wp:posOffset>
                </wp:positionV>
                <wp:extent cx="551815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51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 h="0">
                              <a:moveTo>
                                <a:pt x="0" y="0"/>
                              </a:moveTo>
                              <a:lnTo>
                                <a:pt x="55168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5536" from="85.68pt,641.039978pt" to="129.12pt,641.039978pt" stroked="true" strokeweight=".96pt" strokecolor="#575757">
                <v:stroke dashstyle="solid"/>
                <w10:wrap type="none"/>
              </v:line>
            </w:pict>
          </mc:Fallback>
        </mc:AlternateContent>
      </w:r>
      <w:r>
        <w:rPr>
          <w:w w:val="85"/>
          <w:sz w:val="24"/>
        </w:rPr>
        <w:t>Omeprazol</w:t>
      </w:r>
      <w:r>
        <w:rPr>
          <w:spacing w:val="5"/>
          <w:sz w:val="24"/>
        </w:rPr>
        <w:t> </w:t>
      </w:r>
      <w:r>
        <w:rPr>
          <w:color w:val="2D2D2D"/>
          <w:w w:val="85"/>
          <w:sz w:val="24"/>
        </w:rPr>
        <w:t>-</w:t>
      </w:r>
      <w:r>
        <w:rPr>
          <w:color w:val="2D2D2D"/>
          <w:spacing w:val="55"/>
          <w:sz w:val="24"/>
        </w:rPr>
        <w:t> </w:t>
      </w:r>
      <w:r>
        <w:rPr>
          <w:w w:val="85"/>
          <w:sz w:val="24"/>
        </w:rPr>
        <w:t>Nagnésio,</w:t>
      </w:r>
      <w:r>
        <w:rPr>
          <w:spacing w:val="16"/>
          <w:sz w:val="24"/>
        </w:rPr>
        <w:t> </w:t>
      </w:r>
      <w:r>
        <w:rPr>
          <w:w w:val="85"/>
          <w:sz w:val="24"/>
        </w:rPr>
        <w:t>Ferro,</w:t>
      </w:r>
      <w:r>
        <w:rPr>
          <w:spacing w:val="2"/>
          <w:sz w:val="24"/>
        </w:rPr>
        <w:t> </w:t>
      </w:r>
      <w:r>
        <w:rPr>
          <w:w w:val="85"/>
          <w:sz w:val="24"/>
        </w:rPr>
        <w:t>Cálcio,</w:t>
      </w:r>
      <w:r>
        <w:rPr>
          <w:spacing w:val="7"/>
          <w:sz w:val="24"/>
        </w:rPr>
        <w:t> </w:t>
      </w:r>
      <w:r>
        <w:rPr>
          <w:w w:val="85"/>
          <w:sz w:val="24"/>
        </w:rPr>
        <w:t>Zinco,</w:t>
      </w:r>
      <w:r>
        <w:rPr>
          <w:spacing w:val="1"/>
          <w:sz w:val="24"/>
        </w:rPr>
        <w:t> </w:t>
      </w:r>
      <w:r>
        <w:rPr>
          <w:w w:val="85"/>
          <w:sz w:val="24"/>
        </w:rPr>
        <w:t>Vitamina</w:t>
      </w:r>
      <w:r>
        <w:rPr>
          <w:spacing w:val="12"/>
          <w:sz w:val="24"/>
        </w:rPr>
        <w:t> </w:t>
      </w:r>
      <w:r>
        <w:rPr>
          <w:spacing w:val="-10"/>
          <w:w w:val="85"/>
          <w:sz w:val="24"/>
        </w:rPr>
        <w:t>D</w:t>
      </w:r>
    </w:p>
    <w:p>
      <w:pPr>
        <w:pStyle w:val="BodyText"/>
        <w:spacing w:line="249" w:lineRule="auto" w:before="17"/>
        <w:ind w:left="2486" w:right="1999" w:firstLine="3"/>
        <w:jc w:val="both"/>
      </w:pP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omeprazol</w:t>
      </w:r>
      <w:r>
        <w:rPr>
          <w:spacing w:val="-5"/>
        </w:rPr>
        <w:t> </w:t>
      </w:r>
      <w:r>
        <w:rPr>
          <w:w w:val="85"/>
        </w:rPr>
        <w:t>reduz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acidez</w:t>
      </w:r>
      <w:r>
        <w:rPr>
          <w:spacing w:val="-2"/>
          <w:w w:val="85"/>
        </w:rPr>
        <w:t> </w:t>
      </w:r>
      <w:r>
        <w:rPr>
          <w:w w:val="85"/>
        </w:rPr>
        <w:t>gástrica, fundamental para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absorção de</w:t>
      </w:r>
      <w:r>
        <w:rPr>
          <w:spacing w:val="-7"/>
          <w:w w:val="85"/>
        </w:rPr>
        <w:t> </w:t>
      </w:r>
      <w:r>
        <w:rPr>
          <w:w w:val="85"/>
        </w:rPr>
        <w:t>minerais</w:t>
      </w:r>
      <w:r>
        <w:rPr>
          <w:spacing w:val="-3"/>
        </w:rPr>
        <w:t> </w:t>
      </w:r>
      <w:r>
        <w:rPr>
          <w:w w:val="85"/>
        </w:rPr>
        <w:t>como </w:t>
      </w:r>
      <w:r>
        <w:rPr>
          <w:w w:val="90"/>
        </w:rPr>
        <w:t>magnésio,</w:t>
      </w:r>
      <w:r>
        <w:rPr>
          <w:w w:val="90"/>
        </w:rPr>
        <w:t> ferro,</w:t>
      </w:r>
      <w:r>
        <w:rPr>
          <w:w w:val="90"/>
        </w:rPr>
        <w:t> cãlcio</w:t>
      </w:r>
      <w:r>
        <w:rPr>
          <w:w w:val="90"/>
        </w:rPr>
        <w:t> e</w:t>
      </w:r>
      <w:r>
        <w:rPr>
          <w:w w:val="90"/>
        </w:rPr>
        <w:t> zinco.</w:t>
      </w:r>
      <w:r>
        <w:rPr>
          <w:w w:val="90"/>
        </w:rPr>
        <w:t> A</w:t>
      </w:r>
      <w:r>
        <w:rPr>
          <w:w w:val="90"/>
        </w:rPr>
        <w:t> deficiência</w:t>
      </w:r>
      <w:r>
        <w:rPr>
          <w:w w:val="90"/>
        </w:rPr>
        <w:t> de</w:t>
      </w:r>
      <w:r>
        <w:rPr>
          <w:w w:val="90"/>
        </w:rPr>
        <w:t> ácido</w:t>
      </w:r>
      <w:r>
        <w:rPr>
          <w:w w:val="90"/>
        </w:rPr>
        <w:t> gástrico</w:t>
      </w:r>
      <w:r>
        <w:rPr>
          <w:w w:val="90"/>
        </w:rPr>
        <w:t> compromete</w:t>
      </w:r>
      <w:r>
        <w:rPr>
          <w:w w:val="90"/>
        </w:rPr>
        <w:t> a </w:t>
      </w:r>
      <w:r>
        <w:rPr>
          <w:w w:val="80"/>
        </w:rPr>
        <w:t>solubilização</w:t>
      </w:r>
      <w:r>
        <w:rPr/>
        <w:t> </w:t>
      </w:r>
      <w:r>
        <w:rPr>
          <w:w w:val="80"/>
        </w:rPr>
        <w:t>desses</w:t>
      </w:r>
      <w:r>
        <w:rPr/>
        <w:t> </w:t>
      </w:r>
      <w:r>
        <w:rPr>
          <w:w w:val="80"/>
        </w:rPr>
        <w:t>minerais.</w:t>
      </w:r>
      <w:r>
        <w:rPr/>
        <w:t> </w:t>
      </w:r>
      <w:r>
        <w:rPr>
          <w:w w:val="80"/>
        </w:rPr>
        <w:t>Além disso, a ativação</w:t>
      </w:r>
      <w:r>
        <w:rPr/>
        <w:t> </w:t>
      </w:r>
      <w:r>
        <w:rPr>
          <w:w w:val="80"/>
        </w:rPr>
        <w:t>da vitamina D depende de funçáo </w:t>
      </w:r>
      <w:r>
        <w:rPr>
          <w:w w:val="85"/>
        </w:rPr>
        <w:t>renal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hepãtica,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poJem</w:t>
      </w:r>
      <w:r>
        <w:rPr>
          <w:spacing w:val="-6"/>
          <w:w w:val="85"/>
        </w:rPr>
        <w:t> </w:t>
      </w:r>
      <w:r>
        <w:rPr>
          <w:w w:val="85"/>
        </w:rPr>
        <w:t>ser</w:t>
      </w:r>
      <w:r>
        <w:rPr>
          <w:spacing w:val="-6"/>
          <w:w w:val="85"/>
        </w:rPr>
        <w:t> </w:t>
      </w:r>
      <w:r>
        <w:rPr>
          <w:w w:val="85"/>
        </w:rPr>
        <w:t>alteradas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uso</w:t>
      </w:r>
      <w:r>
        <w:rPr>
          <w:spacing w:val="-6"/>
          <w:w w:val="85"/>
        </w:rPr>
        <w:t> </w:t>
      </w:r>
      <w:r>
        <w:rPr>
          <w:w w:val="85"/>
        </w:rPr>
        <w:t>prolongado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inibidor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bomba </w:t>
      </w:r>
      <w:r>
        <w:rPr>
          <w:w w:val="90"/>
        </w:rPr>
        <w:t>de prútons.</w:t>
      </w:r>
    </w:p>
    <w:p>
      <w:pPr>
        <w:pStyle w:val="BodyText"/>
        <w:spacing w:before="35"/>
      </w:pPr>
    </w:p>
    <w:p>
      <w:pPr>
        <w:spacing w:before="0"/>
        <w:ind w:left="2483" w:right="0" w:firstLine="0"/>
        <w:jc w:val="both"/>
        <w:rPr>
          <w:sz w:val="23"/>
        </w:rPr>
      </w:pPr>
      <w:r>
        <w:rPr>
          <w:spacing w:val="-8"/>
          <w:sz w:val="23"/>
        </w:rPr>
        <w:t>Pantoprazol </w:t>
      </w:r>
      <w:r>
        <w:rPr>
          <w:color w:val="1D1D1D"/>
          <w:spacing w:val="-8"/>
          <w:sz w:val="23"/>
        </w:rPr>
        <w:t>-</w:t>
      </w:r>
      <w:r>
        <w:rPr>
          <w:color w:val="1D1D1D"/>
          <w:spacing w:val="20"/>
          <w:sz w:val="23"/>
        </w:rPr>
        <w:t> </w:t>
      </w:r>
      <w:r>
        <w:rPr>
          <w:spacing w:val="-8"/>
          <w:sz w:val="23"/>
        </w:rPr>
        <w:t>Cálcio</w:t>
      </w:r>
    </w:p>
    <w:p>
      <w:pPr>
        <w:spacing w:line="259" w:lineRule="auto" w:before="35"/>
        <w:ind w:left="2486" w:right="1990" w:firstLine="7"/>
        <w:jc w:val="both"/>
        <w:rPr>
          <w:sz w:val="22"/>
        </w:rPr>
      </w:pPr>
      <w:r>
        <w:rPr>
          <w:w w:val="95"/>
          <w:sz w:val="21"/>
        </w:rPr>
        <w:t>Assim</w:t>
      </w:r>
      <w:r>
        <w:rPr>
          <w:w w:val="95"/>
          <w:sz w:val="21"/>
        </w:rPr>
        <w:t> como</w:t>
      </w:r>
      <w:r>
        <w:rPr>
          <w:w w:val="95"/>
          <w:sz w:val="21"/>
        </w:rPr>
        <w:t> outros</w:t>
      </w:r>
      <w:r>
        <w:rPr>
          <w:w w:val="95"/>
          <w:sz w:val="21"/>
        </w:rPr>
        <w:t> lBPs,</w:t>
      </w:r>
      <w:r>
        <w:rPr>
          <w:w w:val="95"/>
          <w:sz w:val="21"/>
        </w:rPr>
        <w:t> o</w:t>
      </w:r>
      <w:r>
        <w:rPr>
          <w:w w:val="95"/>
          <w:sz w:val="21"/>
        </w:rPr>
        <w:t> pantoprazol</w:t>
      </w:r>
      <w:r>
        <w:rPr>
          <w:w w:val="95"/>
          <w:sz w:val="21"/>
        </w:rPr>
        <w:t> reduz</w:t>
      </w:r>
      <w:r>
        <w:rPr>
          <w:w w:val="95"/>
          <w:sz w:val="21"/>
        </w:rPr>
        <w:t> a</w:t>
      </w:r>
      <w:r>
        <w:rPr>
          <w:w w:val="95"/>
          <w:sz w:val="21"/>
        </w:rPr>
        <w:t> acidez</w:t>
      </w:r>
      <w:r>
        <w:rPr>
          <w:w w:val="95"/>
          <w:sz w:val="21"/>
        </w:rPr>
        <w:t> gástrica,</w:t>
      </w:r>
      <w:r>
        <w:rPr>
          <w:w w:val="95"/>
          <w:sz w:val="21"/>
        </w:rPr>
        <w:t> dificultando</w:t>
      </w:r>
      <w:r>
        <w:rPr>
          <w:w w:val="95"/>
          <w:sz w:val="21"/>
        </w:rPr>
        <w:t> a </w:t>
      </w:r>
      <w:r>
        <w:rPr>
          <w:spacing w:val="-2"/>
          <w:w w:val="95"/>
          <w:sz w:val="21"/>
        </w:rPr>
        <w:t>solubilizaçáo</w:t>
      </w:r>
      <w:r>
        <w:rPr>
          <w:spacing w:val="-8"/>
          <w:w w:val="95"/>
          <w:sz w:val="21"/>
        </w:rPr>
        <w:t> </w:t>
      </w:r>
      <w:r>
        <w:rPr>
          <w:spacing w:val="-2"/>
          <w:w w:val="95"/>
          <w:sz w:val="21"/>
        </w:rPr>
        <w:t>e</w:t>
      </w:r>
      <w:r>
        <w:rPr>
          <w:spacing w:val="-10"/>
          <w:w w:val="95"/>
          <w:sz w:val="21"/>
        </w:rPr>
        <w:t> </w:t>
      </w:r>
      <w:r>
        <w:rPr>
          <w:spacing w:val="-2"/>
          <w:w w:val="95"/>
          <w:sz w:val="21"/>
        </w:rPr>
        <w:t>absorção</w:t>
      </w:r>
      <w:r>
        <w:rPr>
          <w:spacing w:val="-3"/>
          <w:w w:val="95"/>
          <w:sz w:val="21"/>
        </w:rPr>
        <w:t> </w:t>
      </w:r>
      <w:r>
        <w:rPr>
          <w:spacing w:val="-2"/>
          <w:w w:val="95"/>
          <w:sz w:val="21"/>
        </w:rPr>
        <w:t>do</w:t>
      </w:r>
      <w:r>
        <w:rPr>
          <w:spacing w:val="-10"/>
          <w:w w:val="95"/>
          <w:sz w:val="21"/>
        </w:rPr>
        <w:t> </w:t>
      </w:r>
      <w:r>
        <w:rPr>
          <w:spacing w:val="-2"/>
          <w:w w:val="95"/>
          <w:sz w:val="21"/>
        </w:rPr>
        <w:t>cálcio,</w:t>
      </w:r>
      <w:r>
        <w:rPr>
          <w:spacing w:val="-5"/>
          <w:w w:val="95"/>
          <w:sz w:val="21"/>
        </w:rPr>
        <w:t> </w:t>
      </w:r>
      <w:r>
        <w:rPr>
          <w:spacing w:val="-2"/>
          <w:w w:val="95"/>
          <w:sz w:val="21"/>
        </w:rPr>
        <w:t>especialmente</w:t>
      </w:r>
      <w:r>
        <w:rPr>
          <w:spacing w:val="-2"/>
          <w:w w:val="95"/>
          <w:sz w:val="21"/>
        </w:rPr>
        <w:t> em</w:t>
      </w:r>
      <w:r>
        <w:rPr>
          <w:spacing w:val="-10"/>
          <w:w w:val="95"/>
          <w:sz w:val="21"/>
        </w:rPr>
        <w:t> </w:t>
      </w:r>
      <w:r>
        <w:rPr>
          <w:spacing w:val="-2"/>
          <w:w w:val="95"/>
          <w:sz w:val="21"/>
        </w:rPr>
        <w:t>sua</w:t>
      </w:r>
      <w:r>
        <w:rPr>
          <w:spacing w:val="-9"/>
          <w:w w:val="95"/>
          <w:sz w:val="21"/>
        </w:rPr>
        <w:t> </w:t>
      </w:r>
      <w:r>
        <w:rPr>
          <w:spacing w:val="-2"/>
          <w:w w:val="95"/>
          <w:sz w:val="21"/>
        </w:rPr>
        <w:t>forma</w:t>
      </w:r>
      <w:r>
        <w:rPr>
          <w:spacing w:val="-6"/>
          <w:w w:val="95"/>
          <w:sz w:val="21"/>
        </w:rPr>
        <w:t> </w:t>
      </w:r>
      <w:r>
        <w:rPr>
          <w:spacing w:val="-2"/>
          <w:w w:val="95"/>
          <w:sz w:val="21"/>
        </w:rPr>
        <w:t>inorgânica.</w:t>
      </w:r>
      <w:r>
        <w:rPr>
          <w:spacing w:val="-2"/>
          <w:w w:val="95"/>
          <w:sz w:val="21"/>
        </w:rPr>
        <w:t> O</w:t>
      </w:r>
      <w:r>
        <w:rPr>
          <w:spacing w:val="-10"/>
          <w:w w:val="95"/>
          <w:sz w:val="21"/>
        </w:rPr>
        <w:t> </w:t>
      </w:r>
      <w:r>
        <w:rPr>
          <w:spacing w:val="-2"/>
          <w:w w:val="95"/>
          <w:sz w:val="21"/>
        </w:rPr>
        <w:t>uso </w:t>
      </w:r>
      <w:r>
        <w:rPr>
          <w:w w:val="80"/>
          <w:sz w:val="22"/>
        </w:rPr>
        <w:t>prolongado</w:t>
      </w:r>
      <w:r>
        <w:rPr>
          <w:spacing w:val="28"/>
          <w:sz w:val="22"/>
        </w:rPr>
        <w:t> </w:t>
      </w:r>
      <w:r>
        <w:rPr>
          <w:w w:val="80"/>
          <w:sz w:val="22"/>
        </w:rPr>
        <w:t>está associado</w:t>
      </w:r>
      <w:r>
        <w:rPr>
          <w:sz w:val="22"/>
        </w:rPr>
        <w:t> </w:t>
      </w:r>
      <w:r>
        <w:rPr>
          <w:w w:val="80"/>
          <w:sz w:val="22"/>
        </w:rPr>
        <w:t>ao risco de osteopenia</w:t>
      </w:r>
      <w:r>
        <w:rPr>
          <w:sz w:val="22"/>
        </w:rPr>
        <w:t> </w:t>
      </w:r>
      <w:r>
        <w:rPr>
          <w:w w:val="80"/>
          <w:sz w:val="22"/>
        </w:rPr>
        <w:t>e fraturas, particularmente em idosos.</w:t>
      </w:r>
    </w:p>
    <w:p>
      <w:pPr>
        <w:pStyle w:val="BodyText"/>
        <w:spacing w:before="48"/>
        <w:rPr>
          <w:sz w:val="21"/>
        </w:rPr>
      </w:pPr>
    </w:p>
    <w:p>
      <w:pPr>
        <w:pStyle w:val="BodyText"/>
        <w:spacing w:before="1"/>
        <w:ind w:left="2484"/>
        <w:jc w:val="both"/>
      </w:pPr>
      <w:r>
        <w:rPr>
          <w:color w:val="070707"/>
          <w:spacing w:val="-2"/>
        </w:rPr>
        <w:t>Paroxetina</w:t>
      </w:r>
      <w:r>
        <w:rPr>
          <w:color w:val="070707"/>
          <w:spacing w:val="-10"/>
        </w:rPr>
        <w:t> </w:t>
      </w:r>
      <w:r>
        <w:rPr>
          <w:spacing w:val="-2"/>
        </w:rPr>
        <w:t>-</w:t>
      </w:r>
      <w:r>
        <w:rPr>
          <w:spacing w:val="13"/>
        </w:rPr>
        <w:t> </w:t>
      </w:r>
      <w:r>
        <w:rPr>
          <w:spacing w:val="-2"/>
        </w:rPr>
        <w:t>Magnésio</w:t>
      </w:r>
    </w:p>
    <w:p>
      <w:pPr>
        <w:pStyle w:val="BodyText"/>
        <w:spacing w:line="249" w:lineRule="auto" w:before="20"/>
        <w:ind w:left="2492" w:right="2003" w:firstLine="1"/>
        <w:jc w:val="both"/>
      </w:pPr>
      <w:r>
        <w:rPr>
          <w:w w:val="80"/>
        </w:rPr>
        <w:t>A</w:t>
      </w:r>
      <w:r>
        <w:rPr>
          <w:spacing w:val="-4"/>
          <w:w w:val="80"/>
        </w:rPr>
        <w:t> </w:t>
      </w:r>
      <w:r>
        <w:rPr>
          <w:w w:val="80"/>
        </w:rPr>
        <w:t>paroxetina,</w:t>
      </w:r>
      <w:r>
        <w:rPr>
          <w:spacing w:val="-3"/>
          <w:w w:val="80"/>
        </w:rPr>
        <w:t> </w:t>
      </w:r>
      <w:r>
        <w:rPr>
          <w:w w:val="80"/>
        </w:rPr>
        <w:t>ISRS,</w:t>
      </w:r>
      <w:r>
        <w:rPr>
          <w:spacing w:val="-2"/>
          <w:w w:val="80"/>
        </w:rPr>
        <w:t> </w:t>
      </w:r>
      <w:r>
        <w:rPr>
          <w:w w:val="80"/>
        </w:rPr>
        <w:t>pode causar alterações</w:t>
      </w:r>
      <w:r>
        <w:rPr/>
        <w:t> </w:t>
      </w:r>
      <w:r>
        <w:rPr>
          <w:w w:val="80"/>
        </w:rPr>
        <w:t>no equilíbrio</w:t>
      </w:r>
      <w:r>
        <w:rPr>
          <w:spacing w:val="-3"/>
        </w:rPr>
        <w:t> </w:t>
      </w:r>
      <w:r>
        <w:rPr>
          <w:w w:val="80"/>
        </w:rPr>
        <w:t>eletrolítico ao</w:t>
      </w:r>
      <w:r>
        <w:rPr>
          <w:spacing w:val="-4"/>
          <w:w w:val="80"/>
        </w:rPr>
        <w:t> </w:t>
      </w:r>
      <w:r>
        <w:rPr>
          <w:w w:val="80"/>
        </w:rPr>
        <w:t>interferir</w:t>
      </w:r>
      <w:r>
        <w:rPr/>
        <w:t> </w:t>
      </w:r>
      <w:r>
        <w:rPr>
          <w:w w:val="80"/>
        </w:rPr>
        <w:t>na</w:t>
      </w:r>
      <w:r>
        <w:rPr>
          <w:spacing w:val="-4"/>
          <w:w w:val="80"/>
        </w:rPr>
        <w:t> </w:t>
      </w:r>
      <w:r>
        <w:rPr>
          <w:w w:val="80"/>
        </w:rPr>
        <w:t>funçáo renal</w:t>
      </w:r>
      <w:r>
        <w:rPr>
          <w:spacing w:val="-1"/>
          <w:w w:val="80"/>
        </w:rPr>
        <w:t> </w:t>
      </w:r>
      <w:r>
        <w:rPr>
          <w:w w:val="80"/>
        </w:rPr>
        <w:t>e</w:t>
      </w:r>
      <w:r>
        <w:rPr>
          <w:spacing w:val="-4"/>
          <w:w w:val="80"/>
        </w:rPr>
        <w:t> </w:t>
      </w:r>
      <w:r>
        <w:rPr>
          <w:w w:val="80"/>
        </w:rPr>
        <w:t>aumentar</w:t>
      </w:r>
      <w:r>
        <w:rPr/>
        <w:t> </w:t>
      </w:r>
      <w:r>
        <w:rPr>
          <w:w w:val="80"/>
        </w:rPr>
        <w:t>a</w:t>
      </w:r>
      <w:r>
        <w:rPr>
          <w:spacing w:val="-4"/>
          <w:w w:val="80"/>
        </w:rPr>
        <w:t> </w:t>
      </w:r>
      <w:r>
        <w:rPr>
          <w:w w:val="80"/>
        </w:rPr>
        <w:t>ex.ereção</w:t>
      </w:r>
      <w:r>
        <w:rPr>
          <w:spacing w:val="-3"/>
        </w:rPr>
        <w:t> </w:t>
      </w:r>
      <w:r>
        <w:rPr>
          <w:w w:val="80"/>
        </w:rPr>
        <w:t>de</w:t>
      </w:r>
      <w:r>
        <w:rPr>
          <w:spacing w:val="-4"/>
          <w:w w:val="80"/>
        </w:rPr>
        <w:t> </w:t>
      </w:r>
      <w:r>
        <w:rPr>
          <w:w w:val="80"/>
        </w:rPr>
        <w:t>magnés‹o.</w:t>
      </w:r>
      <w:r>
        <w:rPr/>
        <w:t> </w:t>
      </w:r>
      <w:r>
        <w:rPr>
          <w:w w:val="80"/>
        </w:rPr>
        <w:t>Esse efeito pode impactar</w:t>
      </w:r>
      <w:r>
        <w:rPr/>
        <w:t> </w:t>
      </w:r>
      <w:r>
        <w:rPr>
          <w:w w:val="80"/>
        </w:rPr>
        <w:t>a</w:t>
      </w:r>
      <w:r>
        <w:rPr>
          <w:spacing w:val="-1"/>
          <w:w w:val="80"/>
        </w:rPr>
        <w:t> </w:t>
      </w:r>
      <w:r>
        <w:rPr>
          <w:w w:val="80"/>
        </w:rPr>
        <w:t>função</w:t>
      </w:r>
      <w:r>
        <w:rPr>
          <w:spacing w:val="-2"/>
          <w:w w:val="80"/>
        </w:rPr>
        <w:t> </w:t>
      </w:r>
      <w:r>
        <w:rPr>
          <w:w w:val="80"/>
        </w:rPr>
        <w:t>muscular, </w:t>
      </w:r>
      <w:r>
        <w:rPr>
          <w:w w:val="85"/>
        </w:rPr>
        <w:t>cardiovascular e neurológica,</w:t>
      </w:r>
      <w:r>
        <w:rPr/>
        <w:t> </w:t>
      </w:r>
      <w:r>
        <w:rPr>
          <w:w w:val="85"/>
        </w:rPr>
        <w:t>agravando</w:t>
      </w:r>
      <w:r>
        <w:rPr>
          <w:w w:val="85"/>
        </w:rPr>
        <w:t> sintomas</w:t>
      </w:r>
      <w:r>
        <w:rPr>
          <w:w w:val="85"/>
        </w:rPr>
        <w:t> de fadiga,</w:t>
      </w:r>
      <w:r>
        <w:rPr>
          <w:w w:val="85"/>
        </w:rPr>
        <w:t> ansiedade</w:t>
      </w:r>
      <w:r>
        <w:rPr>
          <w:w w:val="85"/>
        </w:rPr>
        <w:t> e espasmos </w:t>
      </w:r>
      <w:r>
        <w:rPr>
          <w:spacing w:val="-2"/>
          <w:w w:val="90"/>
        </w:rPr>
        <w:t>musculares.</w:t>
      </w:r>
    </w:p>
    <w:p>
      <w:pPr>
        <w:pStyle w:val="BodyText"/>
        <w:spacing w:before="37"/>
      </w:pPr>
    </w:p>
    <w:p>
      <w:pPr>
        <w:spacing w:line="274" w:lineRule="exact" w:before="0"/>
        <w:ind w:left="2482" w:right="0" w:firstLine="0"/>
        <w:jc w:val="both"/>
        <w:rPr>
          <w:sz w:val="24"/>
        </w:rPr>
      </w:pPr>
      <w:r>
        <w:rPr>
          <w:w w:val="90"/>
          <w:sz w:val="24"/>
        </w:rPr>
        <w:t>Prednisona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-</w:t>
      </w:r>
      <w:r>
        <w:rPr>
          <w:spacing w:val="23"/>
          <w:sz w:val="24"/>
        </w:rPr>
        <w:t> </w:t>
      </w:r>
      <w:r>
        <w:rPr>
          <w:w w:val="90"/>
          <w:sz w:val="24"/>
        </w:rPr>
        <w:t>Potássio,</w:t>
      </w:r>
      <w:r>
        <w:rPr>
          <w:spacing w:val="-6"/>
          <w:sz w:val="24"/>
        </w:rPr>
        <w:t> </w:t>
      </w:r>
      <w:r>
        <w:rPr>
          <w:w w:val="90"/>
          <w:sz w:val="24"/>
        </w:rPr>
        <w:t>Cálcio,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Magnésio,</w:t>
      </w:r>
      <w:r>
        <w:rPr>
          <w:spacing w:val="-1"/>
          <w:sz w:val="24"/>
        </w:rPr>
        <w:t> </w:t>
      </w:r>
      <w:r>
        <w:rPr>
          <w:w w:val="90"/>
          <w:sz w:val="24"/>
        </w:rPr>
        <w:t>Zinco,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Vitamina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D,</w:t>
      </w:r>
      <w:r>
        <w:rPr>
          <w:spacing w:val="-3"/>
          <w:sz w:val="24"/>
        </w:rPr>
        <w:t> </w:t>
      </w:r>
      <w:r>
        <w:rPr>
          <w:w w:val="90"/>
          <w:sz w:val="24"/>
        </w:rPr>
        <w:t>Ácido</w:t>
      </w:r>
      <w:r>
        <w:rPr>
          <w:spacing w:val="-10"/>
          <w:w w:val="90"/>
          <w:sz w:val="24"/>
        </w:rPr>
        <w:t> </w:t>
      </w:r>
      <w:r>
        <w:rPr>
          <w:spacing w:val="-2"/>
          <w:w w:val="90"/>
          <w:sz w:val="24"/>
        </w:rPr>
        <w:t>Fólico,</w:t>
      </w:r>
    </w:p>
    <w:p>
      <w:pPr>
        <w:pStyle w:val="Heading7"/>
        <w:spacing w:line="285" w:lineRule="exact"/>
        <w:ind w:left="2488"/>
        <w:jc w:val="both"/>
      </w:pPr>
      <w:r>
        <w:rPr>
          <w:w w:val="80"/>
        </w:rPr>
        <w:t>Coenzima</w:t>
      </w:r>
      <w:r>
        <w:rPr>
          <w:spacing w:val="18"/>
        </w:rPr>
        <w:t> </w:t>
      </w:r>
      <w:r>
        <w:rPr>
          <w:spacing w:val="-5"/>
          <w:w w:val="85"/>
        </w:rPr>
        <w:t>Q10</w:t>
      </w:r>
    </w:p>
    <w:p>
      <w:pPr>
        <w:spacing w:line="249" w:lineRule="auto" w:before="14"/>
        <w:ind w:left="2499" w:right="1992" w:firstLine="2"/>
        <w:jc w:val="both"/>
        <w:rPr>
          <w:sz w:val="22"/>
        </w:rPr>
      </w:pPr>
      <w:r>
        <w:rPr>
          <w:w w:val="90"/>
          <w:sz w:val="22"/>
        </w:rPr>
        <w:t>A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prednisona,</w:t>
      </w:r>
      <w:r>
        <w:rPr>
          <w:w w:val="90"/>
          <w:sz w:val="22"/>
        </w:rPr>
        <w:t> corticosteroide,</w:t>
      </w:r>
      <w:r>
        <w:rPr>
          <w:w w:val="90"/>
          <w:sz w:val="22"/>
        </w:rPr>
        <w:t> aumenta</w:t>
      </w:r>
      <w:r>
        <w:rPr>
          <w:w w:val="90"/>
          <w:sz w:val="22"/>
        </w:rPr>
        <w:t> a</w:t>
      </w:r>
      <w:r>
        <w:rPr>
          <w:w w:val="90"/>
          <w:sz w:val="22"/>
        </w:rPr>
        <w:t> excreçáo</w:t>
      </w:r>
      <w:r>
        <w:rPr>
          <w:w w:val="90"/>
          <w:sz w:val="22"/>
        </w:rPr>
        <w:t> urinária</w:t>
      </w:r>
      <w:r>
        <w:rPr>
          <w:w w:val="90"/>
          <w:sz w:val="22"/>
        </w:rPr>
        <w:t> de</w:t>
      </w:r>
      <w:r>
        <w:rPr>
          <w:w w:val="90"/>
          <w:sz w:val="22"/>
        </w:rPr>
        <w:t> potóssio,</w:t>
      </w:r>
      <w:r>
        <w:rPr>
          <w:w w:val="90"/>
          <w:sz w:val="22"/>
        </w:rPr>
        <w:t> cãlcio</w:t>
      </w:r>
      <w:r>
        <w:rPr>
          <w:w w:val="90"/>
          <w:sz w:val="22"/>
        </w:rPr>
        <w:t> e </w:t>
      </w:r>
      <w:r>
        <w:rPr>
          <w:w w:val="90"/>
          <w:sz w:val="21"/>
        </w:rPr>
        <w:t>magnésio.</w:t>
      </w:r>
      <w:r>
        <w:rPr>
          <w:w w:val="90"/>
          <w:sz w:val="21"/>
        </w:rPr>
        <w:t> Também</w:t>
      </w:r>
      <w:r>
        <w:rPr>
          <w:w w:val="90"/>
          <w:sz w:val="21"/>
        </w:rPr>
        <w:t> reduz</w:t>
      </w:r>
      <w:r>
        <w:rPr>
          <w:w w:val="90"/>
          <w:sz w:val="21"/>
        </w:rPr>
        <w:t> a</w:t>
      </w:r>
      <w:r>
        <w:rPr>
          <w:w w:val="90"/>
          <w:sz w:val="21"/>
        </w:rPr>
        <w:t> absorção</w:t>
      </w:r>
      <w:r>
        <w:rPr>
          <w:w w:val="90"/>
          <w:sz w:val="21"/>
        </w:rPr>
        <w:t> de zinco</w:t>
      </w:r>
      <w:r>
        <w:rPr>
          <w:w w:val="90"/>
          <w:sz w:val="21"/>
        </w:rPr>
        <w:t> e</w:t>
      </w:r>
      <w:r>
        <w:rPr>
          <w:w w:val="90"/>
          <w:sz w:val="21"/>
        </w:rPr>
        <w:t> vitamina</w:t>
      </w:r>
      <w:r>
        <w:rPr>
          <w:w w:val="90"/>
          <w:sz w:val="21"/>
        </w:rPr>
        <w:t> D,</w:t>
      </w:r>
      <w:r>
        <w:rPr>
          <w:w w:val="90"/>
          <w:sz w:val="21"/>
        </w:rPr>
        <w:t> afetando</w:t>
      </w:r>
      <w:r>
        <w:rPr>
          <w:w w:val="90"/>
          <w:sz w:val="21"/>
        </w:rPr>
        <w:t> imunidade</w:t>
      </w:r>
      <w:r>
        <w:rPr>
          <w:w w:val="90"/>
          <w:sz w:val="21"/>
        </w:rPr>
        <w:t> e </w:t>
      </w:r>
      <w:r>
        <w:rPr>
          <w:w w:val="80"/>
          <w:sz w:val="22"/>
        </w:rPr>
        <w:t>metabolismo</w:t>
      </w:r>
      <w:r>
        <w:rPr>
          <w:sz w:val="22"/>
        </w:rPr>
        <w:t> </w:t>
      </w:r>
      <w:r>
        <w:rPr>
          <w:w w:val="80"/>
          <w:sz w:val="22"/>
        </w:rPr>
        <w:t>ósseo.</w:t>
      </w:r>
      <w:r>
        <w:rPr>
          <w:sz w:val="22"/>
        </w:rPr>
        <w:t> </w:t>
      </w:r>
      <w:r>
        <w:rPr>
          <w:w w:val="80"/>
          <w:sz w:val="22"/>
        </w:rPr>
        <w:t>Pode prejudicar</w:t>
      </w:r>
      <w:r>
        <w:rPr>
          <w:sz w:val="22"/>
        </w:rPr>
        <w:t> </w:t>
      </w:r>
      <w:r>
        <w:rPr>
          <w:w w:val="80"/>
          <w:sz w:val="22"/>
        </w:rPr>
        <w:t>a metilaçáo</w:t>
      </w:r>
      <w:r>
        <w:rPr>
          <w:sz w:val="22"/>
        </w:rPr>
        <w:t> </w:t>
      </w:r>
      <w:r>
        <w:rPr>
          <w:w w:val="80"/>
          <w:sz w:val="22"/>
        </w:rPr>
        <w:t>e os níveis de enefgia ao reduzir ácido </w:t>
      </w:r>
      <w:r>
        <w:rPr>
          <w:w w:val="90"/>
          <w:sz w:val="22"/>
        </w:rPr>
        <w:t>fólico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coenzima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Q10.</w:t>
      </w:r>
    </w:p>
    <w:p>
      <w:pPr>
        <w:pStyle w:val="BodyText"/>
        <w:spacing w:before="34"/>
      </w:pPr>
    </w:p>
    <w:p>
      <w:pPr>
        <w:spacing w:before="0"/>
        <w:ind w:left="2490" w:right="0" w:firstLine="0"/>
        <w:jc w:val="both"/>
        <w:rPr>
          <w:sz w:val="24"/>
        </w:rPr>
      </w:pPr>
      <w:r>
        <w:rPr>
          <w:w w:val="85"/>
          <w:sz w:val="24"/>
        </w:rPr>
        <w:t>Propafenona</w:t>
      </w:r>
      <w:r>
        <w:rPr>
          <w:spacing w:val="19"/>
          <w:sz w:val="24"/>
        </w:rPr>
        <w:t> </w:t>
      </w:r>
      <w:r>
        <w:rPr>
          <w:color w:val="151515"/>
          <w:w w:val="85"/>
          <w:sz w:val="24"/>
        </w:rPr>
        <w:t>-</w:t>
      </w:r>
      <w:r>
        <w:rPr>
          <w:color w:val="151515"/>
          <w:spacing w:val="40"/>
          <w:sz w:val="24"/>
        </w:rPr>
        <w:t> </w:t>
      </w:r>
      <w:r>
        <w:rPr>
          <w:w w:val="85"/>
          <w:sz w:val="24"/>
        </w:rPr>
        <w:t>Magnésio,</w:t>
      </w:r>
      <w:r>
        <w:rPr>
          <w:spacing w:val="2"/>
          <w:sz w:val="24"/>
        </w:rPr>
        <w:t> </w:t>
      </w:r>
      <w:r>
        <w:rPr>
          <w:w w:val="85"/>
          <w:sz w:val="24"/>
        </w:rPr>
        <w:t>Potássio,</w:t>
      </w:r>
      <w:r>
        <w:rPr>
          <w:spacing w:val="16"/>
          <w:sz w:val="24"/>
        </w:rPr>
        <w:t> </w:t>
      </w:r>
      <w:r>
        <w:rPr>
          <w:w w:val="85"/>
          <w:sz w:val="24"/>
        </w:rPr>
        <w:t>Coenzima</w:t>
      </w:r>
      <w:r>
        <w:rPr>
          <w:spacing w:val="22"/>
          <w:sz w:val="24"/>
        </w:rPr>
        <w:t> </w:t>
      </w:r>
      <w:r>
        <w:rPr>
          <w:spacing w:val="-5"/>
          <w:w w:val="85"/>
          <w:sz w:val="24"/>
        </w:rPr>
        <w:t>Q10</w:t>
      </w:r>
    </w:p>
    <w:p>
      <w:pPr>
        <w:pStyle w:val="BodyText"/>
        <w:spacing w:line="249" w:lineRule="auto" w:before="17"/>
        <w:ind w:left="2501" w:right="1993" w:firstLine="7"/>
        <w:jc w:val="both"/>
      </w:pPr>
      <w:r>
        <w:rPr>
          <w:w w:val="80"/>
        </w:rPr>
        <w:t>A propafenona,</w:t>
      </w:r>
      <w:r>
        <w:rPr/>
        <w:t> </w:t>
      </w:r>
      <w:r>
        <w:rPr>
          <w:w w:val="80"/>
        </w:rPr>
        <w:t>antiarrílniico,</w:t>
      </w:r>
      <w:r>
        <w:rPr>
          <w:spacing w:val="-2"/>
          <w:w w:val="80"/>
        </w:rPr>
        <w:t> </w:t>
      </w:r>
      <w:r>
        <w:rPr>
          <w:w w:val="80"/>
        </w:rPr>
        <w:t>pode interferir</w:t>
      </w:r>
      <w:r>
        <w:rPr/>
        <w:t> </w:t>
      </w:r>
      <w:r>
        <w:rPr>
          <w:w w:val="80"/>
        </w:rPr>
        <w:t>na condução</w:t>
      </w:r>
      <w:r>
        <w:rPr/>
        <w:t> </w:t>
      </w:r>
      <w:r>
        <w:rPr>
          <w:w w:val="80"/>
        </w:rPr>
        <w:t>cardíaca</w:t>
      </w:r>
      <w:r>
        <w:rPr/>
        <w:t> </w:t>
      </w:r>
      <w:r>
        <w:rPr>
          <w:w w:val="80"/>
        </w:rPr>
        <w:t>ao alterar o transporte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magnésio</w:t>
      </w:r>
      <w:r>
        <w:rPr>
          <w:spacing w:val="-2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potássio.</w:t>
      </w:r>
      <w:r>
        <w:rPr>
          <w:w w:val="90"/>
        </w:rPr>
        <w:t> Também</w:t>
      </w:r>
      <w:r>
        <w:rPr>
          <w:w w:val="90"/>
        </w:rPr>
        <w:t> afeta</w:t>
      </w:r>
      <w:r>
        <w:rPr>
          <w:spacing w:val="-3"/>
          <w:w w:val="90"/>
        </w:rPr>
        <w:t> </w:t>
      </w:r>
      <w:r>
        <w:rPr>
          <w:w w:val="90"/>
        </w:rPr>
        <w:t>negativamente</w:t>
      </w:r>
      <w:r>
        <w:rPr>
          <w:w w:val="90"/>
        </w:rPr>
        <w:t> a</w:t>
      </w:r>
      <w:r>
        <w:rPr>
          <w:spacing w:val="-5"/>
          <w:w w:val="90"/>
        </w:rPr>
        <w:t> </w:t>
      </w:r>
      <w:r>
        <w:rPr>
          <w:w w:val="90"/>
        </w:rPr>
        <w:t>funçáo</w:t>
      </w:r>
      <w:r>
        <w:rPr>
          <w:spacing w:val="-3"/>
          <w:w w:val="90"/>
        </w:rPr>
        <w:t> </w:t>
      </w:r>
      <w:r>
        <w:rPr>
          <w:w w:val="90"/>
        </w:rPr>
        <w:t>mitocondrial</w:t>
      </w:r>
      <w:r>
        <w:rPr>
          <w:w w:val="90"/>
        </w:rPr>
        <w:t> e</w:t>
      </w:r>
      <w:r>
        <w:rPr>
          <w:spacing w:val="-4"/>
          <w:w w:val="90"/>
        </w:rPr>
        <w:t> </w:t>
      </w:r>
      <w:r>
        <w:rPr>
          <w:w w:val="90"/>
        </w:rPr>
        <w:t>a </w:t>
      </w:r>
      <w:r>
        <w:rPr>
          <w:w w:val="85"/>
        </w:rPr>
        <w:t>produção</w:t>
      </w:r>
      <w:r>
        <w:rPr>
          <w:spacing w:val="-9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ATP,</w:t>
      </w:r>
      <w:r>
        <w:rPr>
          <w:spacing w:val="-7"/>
          <w:w w:val="85"/>
        </w:rPr>
        <w:t> </w:t>
      </w:r>
      <w:r>
        <w:rPr>
          <w:w w:val="85"/>
        </w:rPr>
        <w:t>elevando</w:t>
      </w:r>
      <w:r>
        <w:rPr>
          <w:spacing w:val="-2"/>
        </w:rPr>
        <w:t> </w:t>
      </w:r>
      <w:r>
        <w:rPr>
          <w:w w:val="85"/>
        </w:rPr>
        <w:t>a</w:t>
      </w:r>
      <w:r>
        <w:rPr>
          <w:spacing w:val="-14"/>
          <w:w w:val="85"/>
        </w:rPr>
        <w:t> </w:t>
      </w:r>
      <w:r>
        <w:rPr>
          <w:w w:val="85"/>
        </w:rPr>
        <w:t>demanda por</w:t>
      </w:r>
      <w:r>
        <w:rPr>
          <w:spacing w:val="-1"/>
          <w:w w:val="85"/>
        </w:rPr>
        <w:t> </w:t>
      </w:r>
      <w:r>
        <w:rPr>
          <w:w w:val="85"/>
        </w:rPr>
        <w:t>coenzima Q10.</w:t>
      </w:r>
    </w:p>
    <w:p>
      <w:pPr>
        <w:pStyle w:val="BodyText"/>
        <w:spacing w:before="26"/>
      </w:pPr>
    </w:p>
    <w:p>
      <w:pPr>
        <w:spacing w:before="0"/>
        <w:ind w:left="2505" w:right="0" w:firstLine="0"/>
        <w:jc w:val="both"/>
        <w:rPr>
          <w:sz w:val="24"/>
        </w:rPr>
      </w:pPr>
      <w:r>
        <w:rPr>
          <w:w w:val="85"/>
          <w:sz w:val="24"/>
        </w:rPr>
        <w:t>Quetiapina</w:t>
      </w:r>
      <w:r>
        <w:rPr>
          <w:spacing w:val="8"/>
          <w:sz w:val="24"/>
        </w:rPr>
        <w:t> </w:t>
      </w:r>
      <w:r>
        <w:rPr>
          <w:color w:val="1A1A1A"/>
          <w:w w:val="85"/>
          <w:sz w:val="24"/>
        </w:rPr>
        <w:t>-</w:t>
      </w:r>
      <w:r>
        <w:rPr>
          <w:color w:val="1A1A1A"/>
          <w:spacing w:val="51"/>
          <w:sz w:val="24"/>
        </w:rPr>
        <w:t> </w:t>
      </w:r>
      <w:r>
        <w:rPr>
          <w:w w:val="85"/>
          <w:sz w:val="24"/>
        </w:rPr>
        <w:t>Vitamina</w:t>
      </w:r>
      <w:r>
        <w:rPr>
          <w:spacing w:val="2"/>
          <w:sz w:val="24"/>
        </w:rPr>
        <w:t> </w:t>
      </w:r>
      <w:r>
        <w:rPr>
          <w:color w:val="111111"/>
          <w:w w:val="85"/>
          <w:sz w:val="24"/>
        </w:rPr>
        <w:t>D,</w:t>
      </w:r>
      <w:r>
        <w:rPr>
          <w:color w:val="111111"/>
          <w:spacing w:val="-13"/>
          <w:w w:val="85"/>
          <w:sz w:val="24"/>
        </w:rPr>
        <w:t> </w:t>
      </w:r>
      <w:r>
        <w:rPr>
          <w:w w:val="85"/>
          <w:sz w:val="24"/>
        </w:rPr>
        <w:t>Magnésio,</w:t>
      </w:r>
      <w:r>
        <w:rPr>
          <w:spacing w:val="12"/>
          <w:sz w:val="24"/>
        </w:rPr>
        <w:t> </w:t>
      </w:r>
      <w:r>
        <w:rPr>
          <w:spacing w:val="-2"/>
          <w:w w:val="85"/>
          <w:sz w:val="24"/>
        </w:rPr>
        <w:t>Zinco</w:t>
      </w:r>
    </w:p>
    <w:p>
      <w:pPr>
        <w:pStyle w:val="BodyText"/>
        <w:spacing w:line="244" w:lineRule="auto" w:before="16"/>
        <w:ind w:left="2501" w:right="1999" w:firstLine="7"/>
        <w:jc w:val="both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1682495</wp:posOffset>
            </wp:positionH>
            <wp:positionV relativeFrom="paragraph">
              <wp:posOffset>1279974</wp:posOffset>
            </wp:positionV>
            <wp:extent cx="4974335" cy="77724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5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A quetiapina</w:t>
      </w:r>
      <w:r>
        <w:rPr/>
        <w:t> </w:t>
      </w:r>
      <w:r>
        <w:rPr>
          <w:w w:val="80"/>
        </w:rPr>
        <w:t>pode alferar</w:t>
      </w:r>
      <w:r>
        <w:rPr/>
        <w:t> </w:t>
      </w:r>
      <w:r>
        <w:rPr>
          <w:w w:val="80"/>
        </w:rPr>
        <w:t>a homeostase</w:t>
      </w:r>
      <w:r>
        <w:rPr>
          <w:spacing w:val="23"/>
        </w:rPr>
        <w:t> </w:t>
      </w:r>
      <w:r>
        <w:rPr>
          <w:w w:val="80"/>
        </w:rPr>
        <w:t>de minerais</w:t>
      </w:r>
      <w:r>
        <w:rPr/>
        <w:t> </w:t>
      </w:r>
      <w:r>
        <w:rPr>
          <w:w w:val="80"/>
        </w:rPr>
        <w:t>como</w:t>
      </w:r>
      <w:r>
        <w:rPr/>
        <w:t> </w:t>
      </w:r>
      <w:r>
        <w:rPr>
          <w:w w:val="80"/>
        </w:rPr>
        <w:t>zinco</w:t>
      </w:r>
      <w:r>
        <w:rPr/>
        <w:t> </w:t>
      </w:r>
      <w:r>
        <w:rPr>
          <w:w w:val="80"/>
        </w:rPr>
        <w:t>e</w:t>
      </w:r>
      <w:r>
        <w:rPr>
          <w:spacing w:val="-1"/>
          <w:w w:val="80"/>
        </w:rPr>
        <w:t> </w:t>
      </w:r>
      <w:r>
        <w:rPr>
          <w:w w:val="80"/>
        </w:rPr>
        <w:t>magnésio,</w:t>
      </w:r>
      <w:r>
        <w:rPr/>
        <w:t> </w:t>
      </w:r>
      <w:r>
        <w:rPr>
          <w:w w:val="80"/>
        </w:rPr>
        <w:t>essenciais</w:t>
      </w:r>
      <w:r>
        <w:rPr/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função</w:t>
      </w:r>
      <w:r>
        <w:rPr>
          <w:spacing w:val="-6"/>
          <w:w w:val="85"/>
        </w:rPr>
        <w:t> </w:t>
      </w:r>
      <w:r>
        <w:rPr>
          <w:w w:val="85"/>
        </w:rPr>
        <w:t>neurológica.</w:t>
      </w:r>
      <w:r>
        <w:rPr>
          <w:spacing w:val="-6"/>
          <w:w w:val="85"/>
        </w:rPr>
        <w:t> </w:t>
      </w:r>
      <w:r>
        <w:rPr>
          <w:w w:val="85"/>
        </w:rPr>
        <w:t>Além</w:t>
      </w:r>
      <w:r>
        <w:rPr>
          <w:spacing w:val="-6"/>
          <w:w w:val="85"/>
        </w:rPr>
        <w:t> </w:t>
      </w:r>
      <w:r>
        <w:rPr>
          <w:w w:val="85"/>
        </w:rPr>
        <w:t>disso,</w:t>
      </w:r>
      <w:r>
        <w:rPr>
          <w:spacing w:val="-6"/>
          <w:w w:val="85"/>
        </w:rPr>
        <w:t> </w:t>
      </w:r>
      <w:r>
        <w:rPr>
          <w:w w:val="85"/>
        </w:rPr>
        <w:t>pode</w:t>
      </w:r>
      <w:r>
        <w:rPr>
          <w:spacing w:val="-6"/>
          <w:w w:val="85"/>
        </w:rPr>
        <w:t> </w:t>
      </w:r>
      <w:r>
        <w:rPr>
          <w:w w:val="85"/>
        </w:rPr>
        <w:t>feduzir</w:t>
      </w:r>
      <w:r>
        <w:rPr>
          <w:spacing w:val="-3"/>
          <w:w w:val="85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w w:val="85"/>
        </w:rPr>
        <w:t>níveis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vitamina</w:t>
      </w:r>
      <w:r>
        <w:rPr>
          <w:spacing w:val="-6"/>
          <w:w w:val="85"/>
        </w:rPr>
        <w:t> </w:t>
      </w:r>
      <w:r>
        <w:rPr>
          <w:w w:val="85"/>
        </w:rPr>
        <w:t>D</w:t>
      </w:r>
      <w:r>
        <w:rPr>
          <w:spacing w:val="-6"/>
          <w:w w:val="85"/>
        </w:rPr>
        <w:t> </w:t>
      </w:r>
      <w:r>
        <w:rPr>
          <w:w w:val="85"/>
        </w:rPr>
        <w:t>por</w:t>
      </w:r>
      <w:r>
        <w:rPr>
          <w:spacing w:val="-6"/>
          <w:w w:val="85"/>
        </w:rPr>
        <w:t> </w:t>
      </w:r>
      <w:r>
        <w:rPr>
          <w:w w:val="85"/>
        </w:rPr>
        <w:t>modulaçáo </w:t>
      </w:r>
      <w:r>
        <w:rPr>
          <w:w w:val="80"/>
        </w:rPr>
        <w:t>hepútica</w:t>
      </w:r>
      <w:r>
        <w:rPr/>
        <w:t> </w:t>
      </w:r>
      <w:r>
        <w:rPr>
          <w:w w:val="80"/>
        </w:rPr>
        <w:t>e efeitos</w:t>
      </w:r>
      <w:r>
        <w:rPr/>
        <w:t> </w:t>
      </w:r>
      <w:r>
        <w:rPr>
          <w:w w:val="80"/>
        </w:rPr>
        <w:t>indiret•as</w:t>
      </w:r>
      <w:r>
        <w:rPr/>
        <w:t> </w:t>
      </w:r>
      <w:r>
        <w:rPr>
          <w:w w:val="80"/>
        </w:rPr>
        <w:t>sohre o metab0lismo</w:t>
      </w:r>
      <w:r>
        <w:rPr/>
        <w:t> </w:t>
      </w:r>
      <w:r>
        <w:rPr>
          <w:w w:val="80"/>
        </w:rPr>
        <w:t>ós5eo e</w:t>
      </w:r>
      <w:r>
        <w:rPr>
          <w:spacing w:val="-3"/>
          <w:w w:val="80"/>
        </w:rPr>
        <w:t> </w:t>
      </w:r>
      <w:r>
        <w:rPr>
          <w:w w:val="80"/>
        </w:rPr>
        <w:t>imunológico,</w:t>
      </w:r>
    </w:p>
    <w:p>
      <w:pPr>
        <w:pStyle w:val="BodyText"/>
        <w:spacing w:after="0" w:line="244" w:lineRule="auto"/>
        <w:jc w:val="both"/>
        <w:sectPr>
          <w:pgSz w:w="11910" w:h="16840"/>
          <w:pgMar w:header="0" w:footer="5226" w:top="740" w:bottom="5420" w:left="141" w:right="141"/>
        </w:sectPr>
      </w:pPr>
    </w:p>
    <w:p>
      <w:pPr>
        <w:spacing w:line="289" w:lineRule="exact" w:before="27"/>
        <w:ind w:left="2343" w:right="0" w:firstLine="0"/>
        <w:jc w:val="both"/>
        <w:rPr>
          <w:rFonts w:ascii="Calibri" w:hAnsi="Calibri"/>
          <w:sz w:val="25"/>
        </w:rPr>
      </w:pPr>
      <w:r>
        <w:rPr>
          <w:rFonts w:ascii="Calibri" w:hAnsi="Calibri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1709927</wp:posOffset>
                </wp:positionH>
                <wp:positionV relativeFrom="page">
                  <wp:posOffset>7543800</wp:posOffset>
                </wp:positionV>
                <wp:extent cx="530860" cy="51244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30860" cy="512445"/>
                          <a:chExt cx="530860" cy="512445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1" cy="512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1" cy="512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639999pt;margin-top:594pt;width:41.8pt;height:40.35pt;mso-position-horizontal-relative:page;mso-position-vertical-relative:page;z-index:15746048" id="docshapegroup38" coordorigin="2693,11880" coordsize="836,807">
                <v:shape style="position:absolute;left:2692;top:11880;width:836;height:807" type="#_x0000_t75" id="docshape39" stroked="false">
                  <v:imagedata r:id="rId80" o:title=""/>
                </v:shape>
                <v:shape style="position:absolute;left:2692;top:11880;width:836;height:807" type="#_x0000_t75" id="docshape40" stroked="false">
                  <v:imagedata r:id="rId81" o:title="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spacing w:val="-4"/>
          <w:sz w:val="25"/>
        </w:rPr>
        <w:t>Ramipril</w:t>
      </w:r>
      <w:r>
        <w:rPr>
          <w:rFonts w:ascii="Calibri" w:hAnsi="Calibri"/>
          <w:spacing w:val="-11"/>
          <w:sz w:val="25"/>
        </w:rPr>
        <w:t> </w:t>
      </w:r>
      <w:r>
        <w:rPr>
          <w:rFonts w:ascii="Calibri" w:hAnsi="Calibri"/>
          <w:spacing w:val="-4"/>
          <w:sz w:val="25"/>
        </w:rPr>
        <w:t>-</w:t>
      </w:r>
      <w:r>
        <w:rPr>
          <w:rFonts w:ascii="Calibri" w:hAnsi="Calibri"/>
          <w:spacing w:val="13"/>
          <w:sz w:val="25"/>
        </w:rPr>
        <w:t> </w:t>
      </w:r>
      <w:r>
        <w:rPr>
          <w:rFonts w:ascii="Calibri" w:hAnsi="Calibri"/>
          <w:spacing w:val="-4"/>
          <w:sz w:val="25"/>
        </w:rPr>
        <w:t>Potássio,</w:t>
      </w:r>
      <w:r>
        <w:rPr>
          <w:rFonts w:ascii="Calibri" w:hAnsi="Calibri"/>
          <w:spacing w:val="-5"/>
          <w:sz w:val="25"/>
        </w:rPr>
        <w:t> </w:t>
      </w:r>
      <w:r>
        <w:rPr>
          <w:rFonts w:ascii="Calibri" w:hAnsi="Calibri"/>
          <w:spacing w:val="-4"/>
          <w:sz w:val="25"/>
        </w:rPr>
        <w:t>Magnésio</w:t>
      </w:r>
    </w:p>
    <w:p>
      <w:pPr>
        <w:spacing w:line="206" w:lineRule="auto" w:before="18"/>
        <w:ind w:left="2345" w:right="2169" w:firstLine="9"/>
        <w:jc w:val="both"/>
        <w:rPr>
          <w:rFonts w:ascii="Calibri" w:hAnsi="Calibri"/>
          <w:sz w:val="25"/>
        </w:rPr>
      </w:pPr>
      <w:r>
        <w:rPr>
          <w:rFonts w:ascii="Calibri" w:hAnsi="Calibri"/>
          <w:spacing w:val="-2"/>
          <w:w w:val="90"/>
          <w:sz w:val="25"/>
        </w:rPr>
        <w:t>0</w:t>
      </w:r>
      <w:r>
        <w:rPr>
          <w:rFonts w:ascii="Calibri" w:hAnsi="Calibri"/>
          <w:spacing w:val="-7"/>
          <w:w w:val="90"/>
          <w:sz w:val="25"/>
        </w:rPr>
        <w:t> </w:t>
      </w:r>
      <w:r>
        <w:rPr>
          <w:rFonts w:ascii="Calibri" w:hAnsi="Calibri"/>
          <w:spacing w:val="-2"/>
          <w:w w:val="90"/>
          <w:sz w:val="25"/>
        </w:rPr>
        <w:t>ramipril,</w:t>
      </w:r>
      <w:r>
        <w:rPr>
          <w:rFonts w:ascii="Calibri" w:hAnsi="Calibri"/>
          <w:spacing w:val="-2"/>
          <w:sz w:val="25"/>
        </w:rPr>
        <w:t> </w:t>
      </w:r>
      <w:r>
        <w:rPr>
          <w:rFonts w:ascii="Calibri" w:hAnsi="Calibri"/>
          <w:spacing w:val="-2"/>
          <w:w w:val="90"/>
          <w:sz w:val="25"/>
        </w:rPr>
        <w:t>inibid0f</w:t>
      </w:r>
      <w:r>
        <w:rPr>
          <w:rFonts w:ascii="Calibri" w:hAnsi="Calibri"/>
          <w:spacing w:val="-2"/>
          <w:w w:val="90"/>
          <w:sz w:val="25"/>
        </w:rPr>
        <w:t> da</w:t>
      </w:r>
      <w:r>
        <w:rPr>
          <w:rFonts w:ascii="Calibri" w:hAnsi="Calibri"/>
          <w:spacing w:val="-7"/>
          <w:w w:val="90"/>
          <w:sz w:val="25"/>
        </w:rPr>
        <w:t> </w:t>
      </w:r>
      <w:r>
        <w:rPr>
          <w:rFonts w:ascii="Calibri" w:hAnsi="Calibri"/>
          <w:spacing w:val="-2"/>
          <w:w w:val="90"/>
          <w:sz w:val="25"/>
        </w:rPr>
        <w:t>ECA,</w:t>
      </w:r>
      <w:r>
        <w:rPr>
          <w:rFonts w:ascii="Calibri" w:hAnsi="Calibri"/>
          <w:spacing w:val="-4"/>
          <w:w w:val="90"/>
          <w:sz w:val="25"/>
        </w:rPr>
        <w:t> </w:t>
      </w:r>
      <w:r>
        <w:rPr>
          <w:rFonts w:ascii="Calibri" w:hAnsi="Calibri"/>
          <w:spacing w:val="-2"/>
          <w:w w:val="90"/>
          <w:sz w:val="25"/>
        </w:rPr>
        <w:t>pode</w:t>
      </w:r>
      <w:r>
        <w:rPr>
          <w:rFonts w:ascii="Calibri" w:hAnsi="Calibri"/>
          <w:spacing w:val="-2"/>
          <w:w w:val="90"/>
          <w:sz w:val="25"/>
        </w:rPr>
        <w:t> causar</w:t>
      </w:r>
      <w:r>
        <w:rPr>
          <w:rFonts w:ascii="Calibri" w:hAnsi="Calibri"/>
          <w:spacing w:val="-5"/>
          <w:w w:val="90"/>
          <w:sz w:val="25"/>
        </w:rPr>
        <w:t> </w:t>
      </w:r>
      <w:r>
        <w:rPr>
          <w:rFonts w:ascii="Calibri" w:hAnsi="Calibri"/>
          <w:spacing w:val="-2"/>
          <w:w w:val="90"/>
          <w:sz w:val="25"/>
        </w:rPr>
        <w:t>alterações</w:t>
      </w:r>
      <w:r>
        <w:rPr>
          <w:rFonts w:ascii="Calibri" w:hAnsi="Calibri"/>
          <w:spacing w:val="-2"/>
          <w:w w:val="90"/>
          <w:sz w:val="25"/>
        </w:rPr>
        <w:t> na</w:t>
      </w:r>
      <w:r>
        <w:rPr>
          <w:rFonts w:ascii="Calibri" w:hAnsi="Calibri"/>
          <w:spacing w:val="-7"/>
          <w:w w:val="90"/>
          <w:sz w:val="25"/>
        </w:rPr>
        <w:t> </w:t>
      </w:r>
      <w:r>
        <w:rPr>
          <w:rFonts w:ascii="Calibri" w:hAnsi="Calibri"/>
          <w:spacing w:val="-2"/>
          <w:w w:val="90"/>
          <w:sz w:val="25"/>
        </w:rPr>
        <w:t>reabsorçăo</w:t>
      </w:r>
      <w:r>
        <w:rPr>
          <w:rFonts w:ascii="Calibri" w:hAnsi="Calibri"/>
          <w:spacing w:val="-2"/>
          <w:w w:val="90"/>
          <w:sz w:val="25"/>
        </w:rPr>
        <w:t> tubular</w:t>
      </w:r>
      <w:r>
        <w:rPr>
          <w:rFonts w:ascii="Calibri" w:hAnsi="Calibri"/>
          <w:spacing w:val="-5"/>
          <w:w w:val="90"/>
          <w:sz w:val="25"/>
        </w:rPr>
        <w:t> </w:t>
      </w:r>
      <w:r>
        <w:rPr>
          <w:rFonts w:ascii="Calibri" w:hAnsi="Calibri"/>
          <w:spacing w:val="-2"/>
          <w:w w:val="90"/>
          <w:sz w:val="25"/>
        </w:rPr>
        <w:t>renal, </w:t>
      </w:r>
      <w:r>
        <w:rPr>
          <w:rFonts w:ascii="Calibri" w:hAnsi="Calibri"/>
          <w:w w:val="75"/>
          <w:sz w:val="25"/>
        </w:rPr>
        <w:t>resultando</w:t>
      </w:r>
      <w:r>
        <w:rPr>
          <w:rFonts w:ascii="Calibri" w:hAnsi="Calibri"/>
          <w:spacing w:val="21"/>
          <w:sz w:val="25"/>
        </w:rPr>
        <w:t> </w:t>
      </w:r>
      <w:r>
        <w:rPr>
          <w:rFonts w:ascii="Calibri" w:hAnsi="Calibri"/>
          <w:w w:val="75"/>
          <w:sz w:val="25"/>
        </w:rPr>
        <w:t>em desequilibrios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75"/>
          <w:sz w:val="25"/>
        </w:rPr>
        <w:t>de potássio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75"/>
          <w:sz w:val="25"/>
        </w:rPr>
        <w:t>emagnésio.</w:t>
      </w:r>
      <w:r>
        <w:rPr>
          <w:rFonts w:ascii="Calibri" w:hAnsi="Calibri"/>
          <w:spacing w:val="40"/>
          <w:sz w:val="25"/>
        </w:rPr>
        <w:t> </w:t>
      </w:r>
      <w:r>
        <w:rPr>
          <w:rFonts w:ascii="Calibri" w:hAnsi="Calibri"/>
          <w:w w:val="75"/>
          <w:sz w:val="25"/>
        </w:rPr>
        <w:t>0 monitoramento</w:t>
      </w:r>
      <w:r>
        <w:rPr>
          <w:rFonts w:ascii="Calibri" w:hAnsi="Calibri"/>
          <w:spacing w:val="40"/>
          <w:sz w:val="25"/>
        </w:rPr>
        <w:t> </w:t>
      </w:r>
      <w:r>
        <w:rPr>
          <w:rFonts w:ascii="Calibri" w:hAnsi="Calibri"/>
          <w:w w:val="75"/>
          <w:sz w:val="25"/>
        </w:rPr>
        <w:t>desses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75"/>
          <w:sz w:val="25"/>
        </w:rPr>
        <w:t>eletrólitos</w:t>
      </w:r>
      <w:r>
        <w:rPr>
          <w:rFonts w:ascii="Calibri" w:hAnsi="Calibri"/>
          <w:spacing w:val="40"/>
          <w:sz w:val="25"/>
        </w:rPr>
        <w:t> </w:t>
      </w:r>
      <w:r>
        <w:rPr>
          <w:rFonts w:ascii="Calibri" w:hAnsi="Calibri"/>
          <w:w w:val="75"/>
          <w:sz w:val="25"/>
        </w:rPr>
        <w:t>é essencial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75"/>
          <w:sz w:val="25"/>
        </w:rPr>
        <w:t>para prevenir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75"/>
          <w:sz w:val="25"/>
        </w:rPr>
        <w:t>efeitos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75"/>
          <w:sz w:val="25"/>
        </w:rPr>
        <w:t>adversos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75"/>
          <w:sz w:val="25"/>
        </w:rPr>
        <w:t>cardiovasculares, como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75"/>
          <w:sz w:val="25"/>
        </w:rPr>
        <w:t>arritmias</w:t>
      </w:r>
      <w:r>
        <w:rPr>
          <w:rFonts w:ascii="Calibri" w:hAnsi="Calibri"/>
          <w:spacing w:val="37"/>
          <w:sz w:val="25"/>
        </w:rPr>
        <w:t> </w:t>
      </w:r>
      <w:r>
        <w:rPr>
          <w:rFonts w:ascii="Calibri" w:hAnsi="Calibri"/>
          <w:w w:val="75"/>
          <w:sz w:val="25"/>
        </w:rPr>
        <w:t>e hipotensão.</w:t>
      </w:r>
    </w:p>
    <w:p>
      <w:pPr>
        <w:spacing w:before="284"/>
        <w:ind w:left="2344" w:right="0" w:firstLine="0"/>
        <w:jc w:val="both"/>
        <w:rPr>
          <w:sz w:val="25"/>
        </w:rPr>
      </w:pPr>
      <w:r>
        <w:rPr>
          <w:w w:val="80"/>
          <w:sz w:val="25"/>
        </w:rPr>
        <w:t>Ranitidina</w:t>
      </w:r>
      <w:r>
        <w:rPr>
          <w:spacing w:val="9"/>
          <w:sz w:val="25"/>
        </w:rPr>
        <w:t> </w:t>
      </w:r>
      <w:r>
        <w:rPr>
          <w:w w:val="80"/>
          <w:sz w:val="25"/>
        </w:rPr>
        <w:t>—</w:t>
      </w:r>
      <w:r>
        <w:rPr>
          <w:spacing w:val="-6"/>
          <w:w w:val="80"/>
          <w:sz w:val="25"/>
        </w:rPr>
        <w:t> </w:t>
      </w:r>
      <w:r>
        <w:rPr>
          <w:w w:val="80"/>
          <w:sz w:val="25"/>
        </w:rPr>
        <w:t>Vitamina</w:t>
      </w:r>
      <w:r>
        <w:rPr>
          <w:spacing w:val="-2"/>
          <w:sz w:val="25"/>
        </w:rPr>
        <w:t> </w:t>
      </w:r>
      <w:r>
        <w:rPr>
          <w:w w:val="80"/>
          <w:sz w:val="25"/>
        </w:rPr>
        <w:t>B12,</w:t>
      </w:r>
      <w:r>
        <w:rPr>
          <w:spacing w:val="-1"/>
          <w:w w:val="80"/>
          <w:sz w:val="25"/>
        </w:rPr>
        <w:t> </w:t>
      </w:r>
      <w:r>
        <w:rPr>
          <w:w w:val="80"/>
          <w:sz w:val="25"/>
        </w:rPr>
        <w:t>Ferro,</w:t>
      </w:r>
      <w:r>
        <w:rPr>
          <w:spacing w:val="-2"/>
          <w:w w:val="80"/>
          <w:sz w:val="25"/>
        </w:rPr>
        <w:t> Zinco</w:t>
      </w:r>
    </w:p>
    <w:p>
      <w:pPr>
        <w:pStyle w:val="BodyText"/>
        <w:spacing w:line="244" w:lineRule="auto" w:before="15"/>
        <w:ind w:left="2348" w:right="2163" w:firstLine="9"/>
        <w:jc w:val="both"/>
      </w:pPr>
      <w:r>
        <w:rPr>
          <w:w w:val="80"/>
        </w:rPr>
        <w:t>A</w:t>
      </w:r>
      <w:r>
        <w:rPr>
          <w:spacing w:val="-3"/>
          <w:w w:val="80"/>
        </w:rPr>
        <w:t> </w:t>
      </w:r>
      <w:r>
        <w:rPr>
          <w:w w:val="80"/>
        </w:rPr>
        <w:t>ranitidina reduz a produçáo</w:t>
      </w:r>
      <w:r>
        <w:rPr/>
        <w:t> </w:t>
      </w:r>
      <w:r>
        <w:rPr>
          <w:w w:val="80"/>
        </w:rPr>
        <w:t>de ácido gástrico,</w:t>
      </w:r>
      <w:r>
        <w:rPr/>
        <w:t> </w:t>
      </w:r>
      <w:r>
        <w:rPr>
          <w:w w:val="80"/>
        </w:rPr>
        <w:t>dificulłando</w:t>
      </w:r>
      <w:r>
        <w:rPr/>
        <w:t> </w:t>
      </w:r>
      <w:r>
        <w:rPr>
          <w:w w:val="80"/>
        </w:rPr>
        <w:t>a</w:t>
      </w:r>
      <w:r>
        <w:rPr>
          <w:spacing w:val="-3"/>
          <w:w w:val="80"/>
        </w:rPr>
        <w:t> </w:t>
      </w:r>
      <w:r>
        <w:rPr>
          <w:w w:val="80"/>
        </w:rPr>
        <w:t>absorção de vitamina B12, </w:t>
      </w:r>
      <w:r>
        <w:rPr>
          <w:w w:val="85"/>
        </w:rPr>
        <w:t>ferro e zinco, cuja solubilização</w:t>
      </w:r>
      <w:r>
        <w:rPr/>
        <w:t> </w:t>
      </w:r>
      <w:r>
        <w:rPr>
          <w:w w:val="85"/>
        </w:rPr>
        <w:t>depende</w:t>
      </w:r>
      <w:r>
        <w:rPr>
          <w:w w:val="85"/>
        </w:rPr>
        <w:t> do pH estomacal.</w:t>
      </w:r>
      <w:r>
        <w:rPr/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longo prazo,</w:t>
      </w:r>
      <w:r>
        <w:rPr>
          <w:spacing w:val="-2"/>
          <w:w w:val="85"/>
        </w:rPr>
        <w:t> </w:t>
      </w:r>
      <w:r>
        <w:rPr>
          <w:w w:val="85"/>
        </w:rPr>
        <w:t>isso pode causar</w:t>
      </w:r>
      <w:r>
        <w:rPr>
          <w:spacing w:val="-7"/>
          <w:w w:val="85"/>
        </w:rPr>
        <w:t> </w:t>
      </w:r>
      <w:r>
        <w:rPr>
          <w:w w:val="85"/>
        </w:rPr>
        <w:t>anemia,</w:t>
      </w:r>
      <w:r>
        <w:rPr>
          <w:spacing w:val="-6"/>
          <w:w w:val="85"/>
        </w:rPr>
        <w:t> </w:t>
      </w:r>
      <w:r>
        <w:rPr>
          <w:w w:val="85"/>
        </w:rPr>
        <w:t>imuno</w:t>
      </w:r>
      <w:r>
        <w:rPr>
          <w:spacing w:val="7"/>
        </w:rPr>
        <w:t> </w:t>
      </w:r>
      <w:r>
        <w:rPr>
          <w:w w:val="85"/>
        </w:rPr>
        <w:t>supressáo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comprometimento</w:t>
      </w:r>
      <w:r>
        <w:rPr>
          <w:spacing w:val="-9"/>
          <w:w w:val="85"/>
        </w:rPr>
        <w:t> </w:t>
      </w:r>
      <w:r>
        <w:rPr>
          <w:w w:val="85"/>
        </w:rPr>
        <w:t>cognitivo.</w:t>
      </w:r>
    </w:p>
    <w:p>
      <w:pPr>
        <w:pStyle w:val="BodyText"/>
        <w:spacing w:before="41"/>
      </w:pPr>
    </w:p>
    <w:p>
      <w:pPr>
        <w:spacing w:before="0"/>
        <w:ind w:left="2345" w:right="0" w:firstLine="0"/>
        <w:jc w:val="both"/>
        <w:rPr>
          <w:sz w:val="24"/>
        </w:rPr>
      </w:pPr>
      <w:r>
        <w:rPr>
          <w:w w:val="85"/>
          <w:sz w:val="24"/>
        </w:rPr>
        <w:t>Rifamicina</w:t>
      </w:r>
      <w:r>
        <w:rPr>
          <w:spacing w:val="2"/>
          <w:sz w:val="24"/>
        </w:rPr>
        <w:t> </w:t>
      </w:r>
      <w:r>
        <w:rPr>
          <w:w w:val="85"/>
          <w:sz w:val="24"/>
        </w:rPr>
        <w:t>-</w:t>
      </w:r>
      <w:r>
        <w:rPr>
          <w:spacing w:val="43"/>
          <w:sz w:val="24"/>
        </w:rPr>
        <w:t> </w:t>
      </w:r>
      <w:r>
        <w:rPr>
          <w:w w:val="85"/>
          <w:sz w:val="24"/>
        </w:rPr>
        <w:t>Vitamina</w:t>
      </w:r>
      <w:r>
        <w:rPr>
          <w:spacing w:val="13"/>
          <w:sz w:val="24"/>
        </w:rPr>
        <w:t> </w:t>
      </w:r>
      <w:r>
        <w:rPr>
          <w:w w:val="85"/>
          <w:sz w:val="24"/>
        </w:rPr>
        <w:t>B6,</w:t>
      </w:r>
      <w:r>
        <w:rPr>
          <w:spacing w:val="-6"/>
          <w:sz w:val="24"/>
        </w:rPr>
        <w:t> </w:t>
      </w:r>
      <w:r>
        <w:rPr>
          <w:w w:val="85"/>
          <w:sz w:val="24"/>
        </w:rPr>
        <w:t>Vitamina</w:t>
      </w:r>
      <w:r>
        <w:rPr>
          <w:spacing w:val="12"/>
          <w:sz w:val="24"/>
        </w:rPr>
        <w:t> </w:t>
      </w:r>
      <w:r>
        <w:rPr>
          <w:w w:val="85"/>
          <w:sz w:val="24"/>
        </w:rPr>
        <w:t>D,</w:t>
      </w:r>
      <w:r>
        <w:rPr>
          <w:spacing w:val="1"/>
          <w:sz w:val="24"/>
        </w:rPr>
        <w:t> </w:t>
      </w:r>
      <w:r>
        <w:rPr>
          <w:w w:val="85"/>
          <w:sz w:val="24"/>
        </w:rPr>
        <w:t>Ácido</w:t>
      </w:r>
      <w:r>
        <w:rPr>
          <w:spacing w:val="-3"/>
          <w:sz w:val="24"/>
        </w:rPr>
        <w:t> </w:t>
      </w:r>
      <w:r>
        <w:rPr>
          <w:spacing w:val="-2"/>
          <w:w w:val="85"/>
          <w:sz w:val="24"/>
        </w:rPr>
        <w:t>Fólico</w:t>
      </w:r>
    </w:p>
    <w:p>
      <w:pPr>
        <w:pStyle w:val="BodyText"/>
        <w:spacing w:line="247" w:lineRule="auto" w:before="23"/>
        <w:ind w:left="2350" w:right="2152"/>
        <w:jc w:val="both"/>
      </w:pPr>
      <w:r>
        <w:rPr>
          <w:w w:val="85"/>
        </w:rPr>
        <w:t>A rifamicina,</w:t>
      </w:r>
      <w:r>
        <w:rPr>
          <w:w w:val="85"/>
        </w:rPr>
        <w:t> antibiótico</w:t>
      </w:r>
      <w:r>
        <w:rPr>
          <w:w w:val="85"/>
        </w:rPr>
        <w:t> usado</w:t>
      </w:r>
      <w:r>
        <w:rPr>
          <w:w w:val="85"/>
        </w:rPr>
        <w:t> no</w:t>
      </w:r>
      <w:r>
        <w:rPr>
          <w:w w:val="85"/>
        </w:rPr>
        <w:t> tratamento</w:t>
      </w:r>
      <w:r>
        <w:rPr>
          <w:w w:val="85"/>
        </w:rPr>
        <w:t> da</w:t>
      </w:r>
      <w:r>
        <w:rPr>
          <w:w w:val="85"/>
        </w:rPr>
        <w:t> tuberculose,</w:t>
      </w:r>
      <w:r>
        <w:rPr>
          <w:w w:val="85"/>
        </w:rPr>
        <w:t> aüelera</w:t>
      </w:r>
      <w:r>
        <w:rPr>
          <w:w w:val="85"/>
        </w:rPr>
        <w:t> o metabolismo </w:t>
      </w:r>
      <w:r>
        <w:rPr>
          <w:w w:val="80"/>
        </w:rPr>
        <w:t>hepático</w:t>
      </w:r>
      <w:r>
        <w:rPr/>
        <w:t> </w:t>
      </w:r>
      <w:r>
        <w:rPr>
          <w:w w:val="80"/>
        </w:rPr>
        <w:t>de vãrias vitaminas</w:t>
      </w:r>
      <w:r>
        <w:rPr/>
        <w:t> </w:t>
      </w:r>
      <w:r>
        <w:rPr>
          <w:w w:val="80"/>
        </w:rPr>
        <w:t>hidrossolúveis, como B6 e ácido fólico, além de interferir</w:t>
      </w:r>
      <w:r>
        <w:rPr/>
        <w:t> </w:t>
      </w:r>
      <w:r>
        <w:rPr>
          <w:w w:val="80"/>
        </w:rPr>
        <w:t>na ativação</w:t>
      </w:r>
      <w:r>
        <w:rPr/>
        <w:t> </w:t>
      </w:r>
      <w:r>
        <w:rPr>
          <w:w w:val="80"/>
        </w:rPr>
        <w:t>da vitamina D. lsso pode levar à defciência</w:t>
      </w:r>
      <w:r>
        <w:rPr/>
        <w:t> </w:t>
      </w:r>
      <w:r>
        <w:rPr>
          <w:w w:val="80"/>
        </w:rPr>
        <w:t>crônica desses</w:t>
      </w:r>
      <w:r>
        <w:rPr/>
        <w:t> </w:t>
      </w:r>
      <w:r>
        <w:rPr>
          <w:w w:val="80"/>
        </w:rPr>
        <w:t>micronutrientes com </w:t>
      </w:r>
      <w:r>
        <w:rPr>
          <w:w w:val="85"/>
        </w:rPr>
        <w:t>impacto</w:t>
      </w:r>
      <w:r>
        <w:rPr>
          <w:spacing w:val="-4"/>
          <w:w w:val="85"/>
        </w:rPr>
        <w:t> </w:t>
      </w:r>
      <w:r>
        <w:rPr>
          <w:w w:val="85"/>
        </w:rPr>
        <w:t>no</w:t>
      </w:r>
      <w:r>
        <w:rPr>
          <w:spacing w:val="-2"/>
          <w:w w:val="85"/>
        </w:rPr>
        <w:t> </w:t>
      </w:r>
      <w:r>
        <w:rPr>
          <w:w w:val="85"/>
        </w:rPr>
        <w:t>sistema</w:t>
      </w:r>
      <w:r>
        <w:rPr>
          <w:spacing w:val="-6"/>
          <w:w w:val="85"/>
        </w:rPr>
        <w:t> </w:t>
      </w:r>
      <w:r>
        <w:rPr>
          <w:w w:val="85"/>
        </w:rPr>
        <w:t>nervoso</w:t>
      </w:r>
      <w:r>
        <w:rPr>
          <w:spacing w:val="-2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imunológico.</w:t>
      </w:r>
    </w:p>
    <w:p>
      <w:pPr>
        <w:pStyle w:val="BodyText"/>
        <w:spacing w:before="36"/>
      </w:pPr>
    </w:p>
    <w:p>
      <w:pPr>
        <w:spacing w:before="1"/>
        <w:ind w:left="2344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pacing w:val="-2"/>
          <w:sz w:val="24"/>
        </w:rPr>
        <w:t>Risedronato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spacing w:val="-2"/>
          <w:sz w:val="24"/>
        </w:rPr>
        <w:t>-</w:t>
      </w:r>
      <w:r>
        <w:rPr>
          <w:rFonts w:ascii="Calibri" w:hAnsi="Calibri"/>
          <w:spacing w:val="32"/>
          <w:sz w:val="24"/>
        </w:rPr>
        <w:t> </w:t>
      </w:r>
      <w:r>
        <w:rPr>
          <w:rFonts w:ascii="Calibri" w:hAnsi="Calibri"/>
          <w:spacing w:val="-2"/>
          <w:sz w:val="24"/>
        </w:rPr>
        <w:t>Cźlcio,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pacing w:val="-2"/>
          <w:sz w:val="24"/>
        </w:rPr>
        <w:t>Vitamina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pacing w:val="-2"/>
          <w:sz w:val="24"/>
        </w:rPr>
        <w:t>D,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spacing w:val="-2"/>
          <w:sz w:val="24"/>
        </w:rPr>
        <w:t>Nagnésio</w:t>
      </w:r>
    </w:p>
    <w:p>
      <w:pPr>
        <w:pStyle w:val="BodyText"/>
        <w:spacing w:line="232" w:lineRule="auto" w:before="13"/>
        <w:ind w:left="2350" w:right="2144" w:firstLine="6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0</w:t>
      </w:r>
      <w:r>
        <w:rPr>
          <w:rFonts w:ascii="Calibri" w:hAnsi="Calibri"/>
          <w:spacing w:val="18"/>
        </w:rPr>
        <w:t> </w:t>
      </w:r>
      <w:r>
        <w:rPr>
          <w:rFonts w:ascii="Calibri" w:hAnsi="Calibri"/>
          <w:w w:val="90"/>
        </w:rPr>
        <w:t>risedronato,</w:t>
      </w:r>
      <w:r>
        <w:rPr>
          <w:rFonts w:ascii="Calibri" w:hAnsi="Calibri"/>
          <w:spacing w:val="20"/>
        </w:rPr>
        <w:t> </w:t>
      </w:r>
      <w:r>
        <w:rPr>
          <w:rFonts w:ascii="Calibri" w:hAnsi="Calibri"/>
          <w:w w:val="90"/>
        </w:rPr>
        <w:t>assim como oułros bisfosfonatos, inibe 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reabsorção ússea 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pode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afetar 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homeostase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do calcio e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do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magnésio.</w:t>
      </w:r>
      <w:r>
        <w:rPr>
          <w:rFonts w:ascii="Calibri" w:hAnsi="Calibri"/>
          <w:spacing w:val="21"/>
        </w:rPr>
        <w:t> </w:t>
      </w:r>
      <w:r>
        <w:rPr>
          <w:rFonts w:ascii="Calibri" w:hAnsi="Calibri"/>
          <w:w w:val="90"/>
        </w:rPr>
        <w:t>Seu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uso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prolongado</w:t>
      </w:r>
      <w:r>
        <w:rPr>
          <w:rFonts w:ascii="Calibri" w:hAnsi="Calibri"/>
          <w:spacing w:val="17"/>
        </w:rPr>
        <w:t> </w:t>
      </w:r>
      <w:r>
        <w:rPr>
          <w:rFonts w:ascii="Calibri" w:hAnsi="Calibri"/>
          <w:w w:val="90"/>
        </w:rPr>
        <w:t>pode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prejudicar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absorçăo </w:t>
      </w:r>
      <w:r>
        <w:rPr>
          <w:rFonts w:ascii="Calibri" w:hAnsi="Calibri"/>
          <w:spacing w:val="-2"/>
        </w:rPr>
        <w:t>intestinal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2"/>
        </w:rPr>
        <w:t>desses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minerais,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2"/>
        </w:rPr>
        <w:t>especialmente</w:t>
      </w:r>
      <w:r>
        <w:rPr>
          <w:rFonts w:ascii="Calibri" w:hAnsi="Calibri"/>
          <w:spacing w:val="-2"/>
        </w:rPr>
        <w:t> se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houver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2"/>
        </w:rPr>
        <w:t>carência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de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2"/>
        </w:rPr>
        <w:t>vitamina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D,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que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é </w:t>
      </w:r>
      <w:r>
        <w:rPr>
          <w:rFonts w:ascii="Calibri" w:hAnsi="Calibri"/>
          <w:spacing w:val="-6"/>
        </w:rPr>
        <w:t>essencial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para a</w:t>
      </w:r>
      <w:r>
        <w:rPr>
          <w:rFonts w:ascii="Calibri" w:hAnsi="Calibri"/>
          <w:spacing w:val="-18"/>
        </w:rPr>
        <w:t> </w:t>
      </w:r>
      <w:r>
        <w:rPr>
          <w:rFonts w:ascii="Calibri" w:hAnsi="Calibri"/>
          <w:spacing w:val="-6"/>
        </w:rPr>
        <w:t>sua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assimilação</w:t>
      </w:r>
      <w:r>
        <w:rPr>
          <w:rFonts w:ascii="Calibri" w:hAnsi="Calibri"/>
          <w:spacing w:val="6"/>
        </w:rPr>
        <w:t> </w:t>
      </w:r>
      <w:r>
        <w:rPr>
          <w:rFonts w:ascii="Calibri" w:hAnsi="Calibri"/>
          <w:spacing w:val="-6"/>
        </w:rPr>
        <w:t>óssea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6"/>
        </w:rPr>
        <w:t>metabolismo</w:t>
      </w:r>
      <w:r>
        <w:rPr>
          <w:rFonts w:ascii="Calibri" w:hAnsi="Calibri"/>
          <w:spacing w:val="12"/>
        </w:rPr>
        <w:t> </w:t>
      </w:r>
      <w:r>
        <w:rPr>
          <w:rFonts w:ascii="Calibri" w:hAnsi="Calibri"/>
          <w:spacing w:val="-6"/>
        </w:rPr>
        <w:t>adequado.</w:t>
      </w:r>
    </w:p>
    <w:p>
      <w:pPr>
        <w:pStyle w:val="BodyText"/>
        <w:spacing w:before="20"/>
        <w:rPr>
          <w:rFonts w:ascii="Calibri"/>
        </w:rPr>
      </w:pPr>
    </w:p>
    <w:p>
      <w:pPr>
        <w:spacing w:before="0"/>
        <w:ind w:left="2345" w:right="0" w:firstLine="0"/>
        <w:jc w:val="both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Risperidona</w:t>
      </w:r>
      <w:r>
        <w:rPr>
          <w:rFonts w:ascii="Calibri" w:hAnsi="Calibri"/>
          <w:spacing w:val="16"/>
          <w:sz w:val="23"/>
        </w:rPr>
        <w:t> </w:t>
      </w:r>
      <w:r>
        <w:rPr>
          <w:rFonts w:ascii="Calibri" w:hAnsi="Calibri"/>
          <w:sz w:val="23"/>
        </w:rPr>
        <w:t>-</w:t>
      </w:r>
      <w:r>
        <w:rPr>
          <w:rFonts w:ascii="Calibri" w:hAnsi="Calibri"/>
          <w:spacing w:val="56"/>
          <w:sz w:val="23"/>
        </w:rPr>
        <w:t> </w:t>
      </w:r>
      <w:r>
        <w:rPr>
          <w:rFonts w:ascii="Calibri" w:hAnsi="Calibri"/>
          <w:sz w:val="23"/>
        </w:rPr>
        <w:t>Potássio,</w:t>
      </w:r>
      <w:r>
        <w:rPr>
          <w:rFonts w:ascii="Calibri" w:hAnsi="Calibri"/>
          <w:spacing w:val="21"/>
          <w:sz w:val="23"/>
        </w:rPr>
        <w:t> </w:t>
      </w:r>
      <w:r>
        <w:rPr>
          <w:rFonts w:ascii="Calibri" w:hAnsi="Calibri"/>
          <w:sz w:val="23"/>
        </w:rPr>
        <w:t>Cálcio,</w:t>
      </w:r>
      <w:r>
        <w:rPr>
          <w:rFonts w:ascii="Calibri" w:hAnsi="Calibri"/>
          <w:spacing w:val="7"/>
          <w:sz w:val="23"/>
        </w:rPr>
        <w:t> </w:t>
      </w:r>
      <w:r>
        <w:rPr>
          <w:rFonts w:ascii="Calibri" w:hAnsi="Calibri"/>
          <w:sz w:val="23"/>
        </w:rPr>
        <w:t>Magnésio,</w:t>
      </w:r>
      <w:r>
        <w:rPr>
          <w:rFonts w:ascii="Calibri" w:hAnsi="Calibri"/>
          <w:spacing w:val="17"/>
          <w:sz w:val="23"/>
        </w:rPr>
        <w:t> </w:t>
      </w:r>
      <w:r>
        <w:rPr>
          <w:rFonts w:ascii="Calibri" w:hAnsi="Calibri"/>
          <w:sz w:val="23"/>
        </w:rPr>
        <w:t>Vitamina</w:t>
      </w:r>
      <w:r>
        <w:rPr>
          <w:rFonts w:ascii="Calibri" w:hAnsi="Calibri"/>
          <w:spacing w:val="1"/>
          <w:sz w:val="23"/>
        </w:rPr>
        <w:t> </w:t>
      </w:r>
      <w:r>
        <w:rPr>
          <w:rFonts w:ascii="Calibri" w:hAnsi="Calibri"/>
          <w:color w:val="0C0C0C"/>
          <w:spacing w:val="-10"/>
          <w:sz w:val="23"/>
        </w:rPr>
        <w:t>D</w:t>
      </w:r>
    </w:p>
    <w:p>
      <w:pPr>
        <w:spacing w:line="242" w:lineRule="auto" w:before="19"/>
        <w:ind w:left="2348" w:right="2157" w:firstLine="5"/>
        <w:jc w:val="both"/>
        <w:rPr>
          <w:rFonts w:ascii="Calibri" w:hAnsi="Calibri"/>
          <w:sz w:val="22"/>
        </w:rPr>
      </w:pPr>
      <w:r>
        <w:rPr>
          <w:rFonts w:ascii="Calibri" w:hAnsi="Calibri"/>
          <w:spacing w:val="-6"/>
          <w:sz w:val="21"/>
        </w:rPr>
        <w:t>A rispendona pode induzir alterações</w:t>
      </w:r>
      <w:r>
        <w:rPr>
          <w:rFonts w:ascii="Calibri" w:hAnsi="Calibri"/>
          <w:spacing w:val="-6"/>
          <w:sz w:val="21"/>
        </w:rPr>
        <w:t> no metabolismo</w:t>
      </w:r>
      <w:r>
        <w:rPr>
          <w:rFonts w:ascii="Calibri" w:hAnsi="Calibri"/>
          <w:spacing w:val="3"/>
          <w:sz w:val="21"/>
        </w:rPr>
        <w:t> </w:t>
      </w:r>
      <w:r>
        <w:rPr>
          <w:rFonts w:ascii="Calibri" w:hAnsi="Calibri"/>
          <w:spacing w:val="-6"/>
          <w:sz w:val="21"/>
        </w:rPr>
        <w:t>renal e endócnno,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6"/>
          <w:sz w:val="21"/>
        </w:rPr>
        <w:t>resuTtando</w:t>
      </w:r>
      <w:r>
        <w:rPr>
          <w:rFonts w:ascii="Calibri" w:hAnsi="Calibri"/>
          <w:spacing w:val="5"/>
          <w:sz w:val="21"/>
        </w:rPr>
        <w:t> </w:t>
      </w:r>
      <w:r>
        <w:rPr>
          <w:rFonts w:ascii="Calibri" w:hAnsi="Calibri"/>
          <w:spacing w:val="-6"/>
          <w:sz w:val="21"/>
        </w:rPr>
        <w:t>em </w:t>
      </w:r>
      <w:r>
        <w:rPr>
          <w:rFonts w:ascii="Calibri" w:hAnsi="Calibri"/>
          <w:spacing w:val="-4"/>
          <w:sz w:val="21"/>
        </w:rPr>
        <w:t>perda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de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potássio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magnésio.</w:t>
      </w:r>
      <w:r>
        <w:rPr>
          <w:rFonts w:ascii="Calibri" w:hAnsi="Calibri"/>
          <w:spacing w:val="2"/>
          <w:sz w:val="21"/>
        </w:rPr>
        <w:t> </w:t>
      </w:r>
      <w:r>
        <w:rPr>
          <w:rFonts w:ascii="Calibri" w:hAnsi="Calibri"/>
          <w:spacing w:val="-4"/>
          <w:sz w:val="21"/>
        </w:rPr>
        <w:t>Tamhém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pode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pacing w:val="-4"/>
          <w:sz w:val="21"/>
        </w:rPr>
        <w:t>interfenr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4"/>
          <w:sz w:val="21"/>
        </w:rPr>
        <w:t>no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nJetabolismo</w:t>
      </w:r>
      <w:r>
        <w:rPr>
          <w:rFonts w:ascii="Calibri" w:hAnsi="Calibri"/>
          <w:spacing w:val="11"/>
          <w:sz w:val="21"/>
        </w:rPr>
        <w:t> </w:t>
      </w:r>
      <w:r>
        <w:rPr>
          <w:rFonts w:ascii="Calibri" w:hAnsi="Calibri"/>
          <w:spacing w:val="-4"/>
          <w:sz w:val="21"/>
        </w:rPr>
        <w:t>da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vitamina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pacing w:val="-4"/>
          <w:sz w:val="21"/>
        </w:rPr>
        <w:t>D, comprometendo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a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absorçăo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de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cálcio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aumentando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o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pacing w:val="-4"/>
          <w:sz w:val="21"/>
        </w:rPr>
        <w:t>risco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de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osteopenia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disfunçúes </w:t>
      </w:r>
      <w:r>
        <w:rPr>
          <w:rFonts w:ascii="Calibri" w:hAnsi="Calibri"/>
          <w:spacing w:val="-2"/>
          <w:sz w:val="22"/>
        </w:rPr>
        <w:t>neuromusculares.</w:t>
      </w:r>
    </w:p>
    <w:p>
      <w:pPr>
        <w:pStyle w:val="BodyText"/>
        <w:spacing w:before="11"/>
        <w:rPr>
          <w:rFonts w:ascii="Calibri"/>
          <w:sz w:val="21"/>
        </w:rPr>
      </w:pPr>
    </w:p>
    <w:p>
      <w:pPr>
        <w:pStyle w:val="Heading7"/>
        <w:spacing w:line="289" w:lineRule="exact"/>
        <w:ind w:left="2336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Rivaroxabana</w:t>
      </w:r>
      <w:r>
        <w:rPr>
          <w:rFonts w:ascii="Calibri" w:hAnsi="Calibri"/>
          <w:spacing w:val="24"/>
        </w:rPr>
        <w:t> </w:t>
      </w:r>
      <w:r>
        <w:rPr>
          <w:rFonts w:ascii="Calibri" w:hAnsi="Calibri"/>
          <w:w w:val="90"/>
        </w:rPr>
        <w:t>-</w:t>
      </w:r>
      <w:r>
        <w:rPr>
          <w:rFonts w:ascii="Calibri" w:hAnsi="Calibri"/>
          <w:spacing w:val="53"/>
        </w:rPr>
        <w:t> </w:t>
      </w:r>
      <w:r>
        <w:rPr>
          <w:rFonts w:ascii="Calibri" w:hAnsi="Calibri"/>
          <w:w w:val="90"/>
        </w:rPr>
        <w:t>Vitamina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w w:val="90"/>
        </w:rPr>
        <w:t>K,</w:t>
      </w:r>
      <w:r>
        <w:rPr>
          <w:rFonts w:ascii="Calibri" w:hAnsi="Calibri"/>
          <w:spacing w:val="31"/>
        </w:rPr>
        <w:t> </w:t>
      </w:r>
      <w:r>
        <w:rPr>
          <w:rFonts w:ascii="Calibri" w:hAnsi="Calibri"/>
          <w:w w:val="90"/>
        </w:rPr>
        <w:t>Magnésio,</w:t>
      </w:r>
      <w:r>
        <w:rPr>
          <w:rFonts w:ascii="Calibri" w:hAnsi="Calibri"/>
          <w:spacing w:val="31"/>
        </w:rPr>
        <w:t> </w:t>
      </w:r>
      <w:r>
        <w:rPr>
          <w:rFonts w:ascii="Calibri" w:hAnsi="Calibri"/>
          <w:spacing w:val="-2"/>
          <w:w w:val="90"/>
        </w:rPr>
        <w:t>Cálcio</w:t>
      </w:r>
    </w:p>
    <w:p>
      <w:pPr>
        <w:spacing w:line="206" w:lineRule="auto" w:before="18"/>
        <w:ind w:left="2346" w:right="2164" w:firstLine="6"/>
        <w:jc w:val="both"/>
        <w:rPr>
          <w:rFonts w:ascii="Calibri" w:hAnsi="Calibri"/>
          <w:sz w:val="24"/>
        </w:rPr>
      </w:pPr>
      <w:r>
        <w:rPr>
          <w:rFonts w:ascii="Calibri" w:hAnsi="Calibri"/>
          <w:w w:val="80"/>
          <w:sz w:val="25"/>
        </w:rPr>
        <w:t>A</w:t>
      </w:r>
      <w:r>
        <w:rPr>
          <w:rFonts w:ascii="Calibri" w:hAnsi="Calibri"/>
          <w:spacing w:val="-1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rivaroxabana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80"/>
          <w:sz w:val="25"/>
        </w:rPr>
        <w:t>é</w:t>
      </w:r>
      <w:r>
        <w:rPr>
          <w:rFonts w:ascii="Calibri" w:hAnsi="Calibri"/>
          <w:spacing w:val="-3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um anticoagulante que</w:t>
      </w:r>
      <w:r>
        <w:rPr>
          <w:rFonts w:ascii="Calibri" w:hAnsi="Calibri"/>
          <w:spacing w:val="-2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năo age diretamente</w:t>
      </w:r>
      <w:r>
        <w:rPr>
          <w:rFonts w:ascii="Calibri" w:hAnsi="Calibri"/>
          <w:spacing w:val="12"/>
          <w:sz w:val="25"/>
        </w:rPr>
        <w:t> </w:t>
      </w:r>
      <w:r>
        <w:rPr>
          <w:rFonts w:ascii="Calibri" w:hAnsi="Calibri"/>
          <w:w w:val="80"/>
          <w:sz w:val="25"/>
        </w:rPr>
        <w:t>sobre</w:t>
      </w:r>
      <w:r>
        <w:rPr>
          <w:rFonts w:ascii="Calibri" w:hAnsi="Calibri"/>
          <w:spacing w:val="-2"/>
          <w:sz w:val="25"/>
        </w:rPr>
        <w:t> </w:t>
      </w:r>
      <w:r>
        <w:rPr>
          <w:rFonts w:ascii="Calibri" w:hAnsi="Calibri"/>
          <w:color w:val="181818"/>
          <w:w w:val="80"/>
          <w:sz w:val="25"/>
        </w:rPr>
        <w:t>a </w:t>
      </w:r>
      <w:r>
        <w:rPr>
          <w:rFonts w:ascii="Calibri" w:hAnsi="Calibri"/>
          <w:w w:val="80"/>
          <w:sz w:val="25"/>
        </w:rPr>
        <w:t>vitaniina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80"/>
          <w:sz w:val="25"/>
        </w:rPr>
        <w:t>K,</w:t>
      </w:r>
      <w:r>
        <w:rPr>
          <w:rFonts w:ascii="Calibri" w:hAnsi="Calibri"/>
          <w:spacing w:val="-3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mas seu</w:t>
      </w:r>
      <w:r>
        <w:rPr>
          <w:rFonts w:ascii="Calibri" w:hAnsi="Calibri"/>
          <w:spacing w:val="-3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uso</w:t>
      </w:r>
      <w:r>
        <w:rPr>
          <w:rFonts w:ascii="Calibri" w:hAnsi="Calibri"/>
          <w:spacing w:val="-3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pode</w:t>
      </w:r>
      <w:r>
        <w:rPr>
          <w:rFonts w:ascii="Calibri" w:hAnsi="Calibri"/>
          <w:spacing w:val="-3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impactar</w:t>
      </w:r>
      <w:r>
        <w:rPr>
          <w:rFonts w:ascii="Calibri" w:hAnsi="Calibri"/>
          <w:spacing w:val="-3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a</w:t>
      </w:r>
      <w:r>
        <w:rPr>
          <w:rFonts w:ascii="Calibri" w:hAnsi="Calibri"/>
          <w:spacing w:val="-3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síntese</w:t>
      </w:r>
      <w:r>
        <w:rPr>
          <w:rFonts w:ascii="Calibri" w:hAnsi="Calibri"/>
          <w:spacing w:val="-2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de</w:t>
      </w:r>
      <w:r>
        <w:rPr>
          <w:rFonts w:ascii="Calibri" w:hAnsi="Calibri"/>
          <w:spacing w:val="-3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fatores</w:t>
      </w:r>
      <w:r>
        <w:rPr>
          <w:rFonts w:ascii="Calibri" w:hAnsi="Calibri"/>
          <w:spacing w:val="-3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dependentes</w:t>
      </w:r>
      <w:r>
        <w:rPr>
          <w:rFonts w:ascii="Calibri" w:hAnsi="Calibri"/>
          <w:spacing w:val="-6"/>
          <w:sz w:val="25"/>
        </w:rPr>
        <w:t> </w:t>
      </w:r>
      <w:r>
        <w:rPr>
          <w:rFonts w:ascii="Calibri" w:hAnsi="Calibri"/>
          <w:w w:val="80"/>
          <w:sz w:val="25"/>
        </w:rPr>
        <w:t>dessa</w:t>
      </w:r>
      <w:r>
        <w:rPr>
          <w:rFonts w:ascii="Calibri" w:hAnsi="Calibri"/>
          <w:spacing w:val="-8"/>
          <w:sz w:val="25"/>
        </w:rPr>
        <w:t> </w:t>
      </w:r>
      <w:r>
        <w:rPr>
          <w:rFonts w:ascii="Calibri" w:hAnsi="Calibri"/>
          <w:w w:val="80"/>
          <w:sz w:val="25"/>
        </w:rPr>
        <w:t>vitamina. Pode</w:t>
      </w:r>
      <w:r>
        <w:rPr>
          <w:rFonts w:ascii="Calibri" w:hAnsi="Calibri"/>
          <w:spacing w:val="-7"/>
          <w:sz w:val="25"/>
        </w:rPr>
        <w:t> </w:t>
      </w:r>
      <w:r>
        <w:rPr>
          <w:rFonts w:ascii="Calibri" w:hAnsi="Calibri"/>
          <w:w w:val="80"/>
          <w:sz w:val="25"/>
        </w:rPr>
        <w:t>também </w:t>
      </w:r>
      <w:r>
        <w:rPr>
          <w:rFonts w:ascii="Calibri" w:hAnsi="Calibri"/>
          <w:w w:val="90"/>
          <w:sz w:val="25"/>
        </w:rPr>
        <w:t>induzir</w:t>
      </w:r>
      <w:r>
        <w:rPr>
          <w:rFonts w:ascii="Calibri" w:hAnsi="Calibri"/>
          <w:w w:val="90"/>
          <w:sz w:val="25"/>
        </w:rPr>
        <w:t> distúrbios</w:t>
      </w:r>
      <w:r>
        <w:rPr>
          <w:rFonts w:ascii="Calibri" w:hAnsi="Calibri"/>
          <w:w w:val="90"/>
          <w:sz w:val="25"/>
        </w:rPr>
        <w:t> eletrolíticos</w:t>
      </w:r>
      <w:r>
        <w:rPr>
          <w:rFonts w:ascii="Calibri" w:hAnsi="Calibri"/>
          <w:w w:val="90"/>
          <w:sz w:val="25"/>
        </w:rPr>
        <w:t> leves,</w:t>
      </w:r>
      <w:r>
        <w:rPr>
          <w:rFonts w:ascii="Calibri" w:hAnsi="Calibri"/>
          <w:w w:val="90"/>
          <w:sz w:val="25"/>
        </w:rPr>
        <w:t> afetando</w:t>
      </w:r>
      <w:r>
        <w:rPr>
          <w:rFonts w:ascii="Calibri" w:hAnsi="Calibri"/>
          <w:w w:val="90"/>
          <w:sz w:val="25"/>
        </w:rPr>
        <w:t> os</w:t>
      </w:r>
      <w:r>
        <w:rPr>
          <w:rFonts w:ascii="Calibri" w:hAnsi="Calibri"/>
          <w:w w:val="90"/>
          <w:sz w:val="25"/>
        </w:rPr>
        <w:t> níveis</w:t>
      </w:r>
      <w:r>
        <w:rPr>
          <w:rFonts w:ascii="Calibri" w:hAnsi="Calibri"/>
          <w:w w:val="90"/>
          <w:sz w:val="25"/>
        </w:rPr>
        <w:t> de</w:t>
      </w:r>
      <w:r>
        <w:rPr>
          <w:rFonts w:ascii="Calibri" w:hAnsi="Calibri"/>
          <w:w w:val="90"/>
          <w:sz w:val="25"/>
        </w:rPr>
        <w:t> cálcio</w:t>
      </w:r>
      <w:r>
        <w:rPr>
          <w:rFonts w:ascii="Calibri" w:hAnsi="Calibri"/>
          <w:w w:val="90"/>
          <w:sz w:val="25"/>
        </w:rPr>
        <w:t> e</w:t>
      </w:r>
      <w:r>
        <w:rPr>
          <w:rFonts w:ascii="Calibri" w:hAnsi="Calibri"/>
          <w:w w:val="90"/>
          <w:sz w:val="25"/>
        </w:rPr>
        <w:t> magnésio, </w:t>
      </w:r>
      <w:r>
        <w:rPr>
          <w:rFonts w:ascii="Calibri" w:hAnsi="Calibri"/>
          <w:w w:val="85"/>
          <w:sz w:val="24"/>
        </w:rPr>
        <w:t>especialmente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quando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usada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com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outros</w:t>
      </w:r>
      <w:r>
        <w:rPr>
          <w:rFonts w:ascii="Calibri" w:hAnsi="Calibri"/>
          <w:spacing w:val="-2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fárrnacos.</w:t>
      </w:r>
    </w:p>
    <w:p>
      <w:pPr>
        <w:spacing w:before="296"/>
        <w:ind w:left="2346" w:right="0" w:firstLine="0"/>
        <w:jc w:val="both"/>
        <w:rPr>
          <w:sz w:val="23"/>
        </w:rPr>
      </w:pPr>
      <w:r>
        <w:rPr>
          <w:w w:val="90"/>
          <w:sz w:val="23"/>
        </w:rPr>
        <w:t>Rosuvastatina</w:t>
      </w:r>
      <w:r>
        <w:rPr>
          <w:spacing w:val="-10"/>
          <w:w w:val="90"/>
          <w:sz w:val="23"/>
        </w:rPr>
        <w:t> </w:t>
      </w:r>
      <w:r>
        <w:rPr>
          <w:w w:val="90"/>
          <w:sz w:val="23"/>
        </w:rPr>
        <w:t>-</w:t>
      </w:r>
      <w:r>
        <w:rPr>
          <w:spacing w:val="22"/>
          <w:sz w:val="23"/>
        </w:rPr>
        <w:t> </w:t>
      </w:r>
      <w:r>
        <w:rPr>
          <w:w w:val="90"/>
          <w:sz w:val="23"/>
        </w:rPr>
        <w:t>Coenzima</w:t>
      </w:r>
      <w:r>
        <w:rPr>
          <w:spacing w:val="-1"/>
          <w:sz w:val="23"/>
        </w:rPr>
        <w:t> </w:t>
      </w:r>
      <w:r>
        <w:rPr>
          <w:w w:val="90"/>
          <w:sz w:val="23"/>
        </w:rPr>
        <w:t>Q10,</w:t>
      </w:r>
      <w:r>
        <w:rPr>
          <w:spacing w:val="-4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-5"/>
          <w:sz w:val="23"/>
        </w:rPr>
        <w:t> </w:t>
      </w:r>
      <w:r>
        <w:rPr>
          <w:w w:val="90"/>
          <w:sz w:val="23"/>
        </w:rPr>
        <w:t>D,</w:t>
      </w:r>
      <w:r>
        <w:rPr>
          <w:spacing w:val="-10"/>
          <w:w w:val="90"/>
          <w:sz w:val="23"/>
        </w:rPr>
        <w:t> </w:t>
      </w:r>
      <w:r>
        <w:rPr>
          <w:spacing w:val="-2"/>
          <w:w w:val="90"/>
          <w:sz w:val="23"/>
        </w:rPr>
        <w:t>Selênio</w:t>
      </w:r>
    </w:p>
    <w:p>
      <w:pPr>
        <w:spacing w:line="256" w:lineRule="auto" w:before="28"/>
        <w:ind w:left="2356" w:right="2158" w:firstLine="8"/>
        <w:jc w:val="both"/>
        <w:rPr>
          <w:sz w:val="21"/>
        </w:rPr>
      </w:pPr>
      <w:r>
        <w:rPr>
          <w:w w:val="90"/>
          <w:sz w:val="21"/>
        </w:rPr>
        <w:t>A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rosuvastatina</w:t>
      </w:r>
      <w:r>
        <w:rPr>
          <w:w w:val="90"/>
          <w:sz w:val="21"/>
        </w:rPr>
        <w:t> inibe</w:t>
      </w:r>
      <w:r>
        <w:rPr>
          <w:w w:val="90"/>
          <w:sz w:val="21"/>
        </w:rPr>
        <w:t> a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enzima</w:t>
      </w:r>
      <w:r>
        <w:rPr>
          <w:w w:val="90"/>
          <w:sz w:val="21"/>
        </w:rPr>
        <w:t> HMG-CoA</w:t>
      </w:r>
      <w:r>
        <w:rPr>
          <w:w w:val="90"/>
          <w:sz w:val="21"/>
        </w:rPr>
        <w:t> redu!ase,</w:t>
      </w:r>
      <w:r>
        <w:rPr>
          <w:w w:val="90"/>
          <w:sz w:val="21"/>
        </w:rPr>
        <w:t> bloqueando</w:t>
      </w:r>
      <w:r>
        <w:rPr>
          <w:w w:val="90"/>
          <w:sz w:val="21"/>
        </w:rPr>
        <w:t> a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via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w w:val="90"/>
          <w:sz w:val="21"/>
        </w:rPr>
        <w:t> síntese</w:t>
      </w:r>
      <w:r>
        <w:rPr>
          <w:w w:val="90"/>
          <w:sz w:val="21"/>
        </w:rPr>
        <w:t> do colesterol</w:t>
      </w:r>
      <w:r>
        <w:rPr>
          <w:spacing w:val="22"/>
          <w:sz w:val="21"/>
        </w:rPr>
        <w:t> </w:t>
      </w:r>
      <w:r>
        <w:rPr>
          <w:w w:val="90"/>
          <w:sz w:val="21"/>
        </w:rPr>
        <w:t>—</w:t>
      </w:r>
      <w:r>
        <w:rPr>
          <w:spacing w:val="9"/>
          <w:sz w:val="21"/>
        </w:rPr>
        <w:t> </w:t>
      </w:r>
      <w:r>
        <w:rPr>
          <w:w w:val="90"/>
          <w:sz w:val="21"/>
        </w:rPr>
        <w:t>a</w:t>
      </w:r>
      <w:r>
        <w:rPr>
          <w:sz w:val="21"/>
        </w:rPr>
        <w:t> </w:t>
      </w:r>
      <w:r>
        <w:rPr>
          <w:w w:val="90"/>
          <w:sz w:val="21"/>
        </w:rPr>
        <w:t>mesma</w:t>
      </w:r>
      <w:r>
        <w:rPr>
          <w:spacing w:val="17"/>
          <w:sz w:val="21"/>
        </w:rPr>
        <w:t> </w:t>
      </w:r>
      <w:r>
        <w:rPr>
          <w:w w:val="90"/>
          <w:sz w:val="21"/>
        </w:rPr>
        <w:t>via</w:t>
      </w:r>
      <w:r>
        <w:rPr>
          <w:spacing w:val="10"/>
          <w:sz w:val="21"/>
        </w:rPr>
        <w:t> </w:t>
      </w:r>
      <w:r>
        <w:rPr>
          <w:w w:val="90"/>
          <w:sz w:val="21"/>
        </w:rPr>
        <w:t>utilizada</w:t>
      </w:r>
      <w:r>
        <w:rPr>
          <w:spacing w:val="16"/>
          <w:sz w:val="21"/>
        </w:rPr>
        <w:t> </w:t>
      </w:r>
      <w:r>
        <w:rPr>
          <w:w w:val="90"/>
          <w:sz w:val="21"/>
        </w:rPr>
        <w:t>para</w:t>
      </w:r>
      <w:r>
        <w:rPr>
          <w:spacing w:val="12"/>
          <w:sz w:val="21"/>
        </w:rPr>
        <w:t> </w:t>
      </w:r>
      <w:r>
        <w:rPr>
          <w:w w:val="90"/>
          <w:sz w:val="21"/>
        </w:rPr>
        <w:t>a</w:t>
      </w:r>
      <w:r>
        <w:rPr>
          <w:spacing w:val="13"/>
          <w:sz w:val="21"/>
        </w:rPr>
        <w:t> </w:t>
      </w:r>
      <w:r>
        <w:rPr>
          <w:w w:val="90"/>
          <w:sz w:val="21"/>
        </w:rPr>
        <w:t>produçăo</w:t>
      </w:r>
      <w:r>
        <w:rPr>
          <w:spacing w:val="19"/>
          <w:sz w:val="21"/>
        </w:rPr>
        <w:t> </w:t>
      </w:r>
      <w:r>
        <w:rPr>
          <w:w w:val="90"/>
          <w:sz w:val="21"/>
        </w:rPr>
        <w:t>endógena</w:t>
      </w:r>
      <w:r>
        <w:rPr>
          <w:spacing w:val="26"/>
          <w:sz w:val="21"/>
        </w:rPr>
        <w:t> </w:t>
      </w:r>
      <w:r>
        <w:rPr>
          <w:w w:val="90"/>
          <w:sz w:val="21"/>
        </w:rPr>
        <w:t>de</w:t>
      </w:r>
      <w:r>
        <w:rPr>
          <w:spacing w:val="8"/>
          <w:sz w:val="21"/>
        </w:rPr>
        <w:t> </w:t>
      </w:r>
      <w:r>
        <w:rPr>
          <w:w w:val="90"/>
          <w:sz w:val="21"/>
        </w:rPr>
        <w:t>coenzima</w:t>
      </w:r>
      <w:r>
        <w:rPr>
          <w:spacing w:val="15"/>
          <w:sz w:val="21"/>
        </w:rPr>
        <w:t> </w:t>
      </w:r>
      <w:r>
        <w:rPr>
          <w:w w:val="90"/>
          <w:sz w:val="21"/>
        </w:rPr>
        <w:t>Q10.</w:t>
      </w:r>
    </w:p>
    <w:p>
      <w:pPr>
        <w:spacing w:after="0" w:line="256" w:lineRule="auto"/>
        <w:jc w:val="both"/>
        <w:rPr>
          <w:sz w:val="21"/>
        </w:rPr>
        <w:sectPr>
          <w:pgSz w:w="11910" w:h="16840"/>
          <w:pgMar w:header="0" w:footer="4770" w:top="1060" w:bottom="4960" w:left="141" w:right="141"/>
        </w:sectPr>
      </w:pPr>
    </w:p>
    <w:p>
      <w:pPr>
        <w:spacing w:line="218" w:lineRule="auto" w:before="49"/>
        <w:ind w:left="2471" w:right="2041" w:firstLine="13"/>
        <w:jc w:val="both"/>
        <w:rPr>
          <w:rFonts w:ascii="Calibri" w:hAnsi="Calibri"/>
          <w:sz w:val="24"/>
        </w:rPr>
      </w:pPr>
      <w:r>
        <w:rPr>
          <w:rFonts w:ascii="Calibri" w:hAnsi="Calibri"/>
          <w:w w:val="80"/>
          <w:sz w:val="24"/>
        </w:rPr>
        <w:t>Também pode interferir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na síntese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de vitamina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D, além de diminuir os níveis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de selênio, importante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antioxidante mitocondrial.</w:t>
      </w:r>
    </w:p>
    <w:p>
      <w:pPr>
        <w:spacing w:before="285"/>
        <w:ind w:left="2475" w:right="0" w:firstLine="0"/>
        <w:jc w:val="both"/>
        <w:rPr>
          <w:sz w:val="24"/>
        </w:rPr>
      </w:pPr>
      <w:r>
        <w:rPr>
          <w:w w:val="85"/>
          <w:sz w:val="24"/>
        </w:rPr>
        <w:t>Sertralina</w:t>
      </w:r>
      <w:r>
        <w:rPr>
          <w:spacing w:val="7"/>
          <w:sz w:val="24"/>
        </w:rPr>
        <w:t> </w:t>
      </w:r>
      <w:r>
        <w:rPr>
          <w:color w:val="4D4D4D"/>
          <w:w w:val="85"/>
          <w:sz w:val="24"/>
        </w:rPr>
        <w:t>-</w:t>
      </w:r>
      <w:r>
        <w:rPr>
          <w:color w:val="4D4D4D"/>
          <w:spacing w:val="38"/>
          <w:sz w:val="24"/>
        </w:rPr>
        <w:t> </w:t>
      </w:r>
      <w:r>
        <w:rPr>
          <w:w w:val="85"/>
          <w:sz w:val="24"/>
        </w:rPr>
        <w:t>Magnésio,</w:t>
      </w:r>
      <w:r>
        <w:rPr>
          <w:spacing w:val="23"/>
          <w:sz w:val="24"/>
        </w:rPr>
        <w:t> </w:t>
      </w:r>
      <w:r>
        <w:rPr>
          <w:w w:val="85"/>
          <w:sz w:val="24"/>
        </w:rPr>
        <w:t>Sódio,</w:t>
      </w:r>
      <w:r>
        <w:rPr>
          <w:spacing w:val="-2"/>
          <w:sz w:val="24"/>
        </w:rPr>
        <w:t> </w:t>
      </w:r>
      <w:r>
        <w:rPr>
          <w:spacing w:val="-2"/>
          <w:w w:val="85"/>
          <w:sz w:val="24"/>
        </w:rPr>
        <w:t>Potássio</w:t>
      </w:r>
    </w:p>
    <w:p>
      <w:pPr>
        <w:spacing w:line="247" w:lineRule="auto" w:before="14"/>
        <w:ind w:left="2479" w:right="2026" w:firstLine="0"/>
        <w:jc w:val="both"/>
        <w:rPr>
          <w:sz w:val="22"/>
        </w:rPr>
      </w:pPr>
      <w:r>
        <w:rPr>
          <w:color w:val="131313"/>
          <w:w w:val="75"/>
          <w:sz w:val="23"/>
        </w:rPr>
        <w:t>A </w:t>
      </w:r>
      <w:r>
        <w:rPr>
          <w:w w:val="75"/>
          <w:sz w:val="23"/>
        </w:rPr>
        <w:t>sertralina,</w:t>
      </w:r>
      <w:r>
        <w:rPr>
          <w:sz w:val="23"/>
        </w:rPr>
        <w:t> </w:t>
      </w:r>
      <w:r>
        <w:rPr>
          <w:w w:val="75"/>
          <w:sz w:val="23"/>
        </w:rPr>
        <w:t>ISRS, pode causar hiponatremia</w:t>
      </w:r>
      <w:r>
        <w:rPr>
          <w:spacing w:val="34"/>
          <w:sz w:val="23"/>
        </w:rPr>
        <w:t> </w:t>
      </w:r>
      <w:r>
        <w:rPr>
          <w:w w:val="75"/>
          <w:sz w:val="23"/>
        </w:rPr>
        <w:t>por secreção</w:t>
      </w:r>
      <w:r>
        <w:rPr>
          <w:sz w:val="23"/>
        </w:rPr>
        <w:t> </w:t>
      </w:r>
      <w:r>
        <w:rPr>
          <w:w w:val="75"/>
          <w:sz w:val="23"/>
        </w:rPr>
        <w:t>inadequada de ADH (SIADH), </w:t>
      </w:r>
      <w:r>
        <w:rPr>
          <w:w w:val="80"/>
          <w:sz w:val="22"/>
        </w:rPr>
        <w:t>além de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influenciar</w:t>
      </w:r>
      <w:r>
        <w:rPr>
          <w:sz w:val="22"/>
        </w:rPr>
        <w:t> </w:t>
      </w:r>
      <w:r>
        <w:rPr>
          <w:w w:val="80"/>
          <w:sz w:val="22"/>
        </w:rPr>
        <w:t>na ex›zreç1o</w:t>
      </w:r>
      <w:r>
        <w:rPr>
          <w:sz w:val="22"/>
        </w:rPr>
        <w:t> </w:t>
      </w:r>
      <w:r>
        <w:rPr>
          <w:w w:val="80"/>
          <w:sz w:val="22"/>
        </w:rPr>
        <w:t>de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magnésio</w:t>
      </w:r>
      <w:r>
        <w:rPr>
          <w:sz w:val="22"/>
        </w:rPr>
        <w:t> </w:t>
      </w:r>
      <w:r>
        <w:rPr>
          <w:w w:val="80"/>
          <w:sz w:val="22"/>
        </w:rPr>
        <w:t>e potássio.</w:t>
      </w:r>
      <w:r>
        <w:rPr>
          <w:sz w:val="22"/>
        </w:rPr>
        <w:t> </w:t>
      </w:r>
      <w:r>
        <w:rPr>
          <w:w w:val="80"/>
          <w:sz w:val="22"/>
        </w:rPr>
        <w:t>A deficiência</w:t>
      </w:r>
      <w:r>
        <w:rPr>
          <w:sz w:val="22"/>
        </w:rPr>
        <w:t> </w:t>
      </w:r>
      <w:r>
        <w:rPr>
          <w:w w:val="80"/>
          <w:sz w:val="22"/>
        </w:rPr>
        <w:t>desses</w:t>
      </w:r>
      <w:r>
        <w:rPr>
          <w:sz w:val="22"/>
        </w:rPr>
        <w:t> </w:t>
      </w:r>
      <w:r>
        <w:rPr>
          <w:w w:val="80"/>
          <w:sz w:val="22"/>
        </w:rPr>
        <w:t>eletrólitos </w:t>
      </w:r>
      <w:r>
        <w:rPr>
          <w:w w:val="85"/>
          <w:sz w:val="22"/>
        </w:rPr>
        <w:t>pode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contribuir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para</w:t>
      </w:r>
      <w:r>
        <w:rPr>
          <w:spacing w:val="-6"/>
          <w:w w:val="85"/>
          <w:sz w:val="22"/>
        </w:rPr>
        <w:t> </w:t>
      </w:r>
      <w:r>
        <w:rPr>
          <w:color w:val="070707"/>
          <w:w w:val="85"/>
          <w:sz w:val="22"/>
        </w:rPr>
        <w:t>sintomas</w:t>
      </w:r>
      <w:r>
        <w:rPr>
          <w:color w:val="070707"/>
          <w:spacing w:val="-6"/>
          <w:w w:val="85"/>
          <w:sz w:val="22"/>
        </w:rPr>
        <w:t> </w:t>
      </w:r>
      <w:r>
        <w:rPr>
          <w:w w:val="85"/>
          <w:sz w:val="22"/>
        </w:rPr>
        <w:t>como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fadiga,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confusão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mental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arnlmias.</w:t>
      </w:r>
    </w:p>
    <w:p>
      <w:pPr>
        <w:pStyle w:val="BodyText"/>
        <w:spacing w:before="41"/>
      </w:pPr>
    </w:p>
    <w:p>
      <w:pPr>
        <w:spacing w:before="0"/>
        <w:ind w:left="2476" w:right="0" w:firstLine="0"/>
        <w:jc w:val="both"/>
        <w:rPr>
          <w:sz w:val="23"/>
        </w:rPr>
      </w:pPr>
      <w:r>
        <w:rPr>
          <w:w w:val="90"/>
          <w:sz w:val="23"/>
        </w:rPr>
        <w:t>Sinvastatina</w:t>
      </w:r>
      <w:r>
        <w:rPr>
          <w:spacing w:val="2"/>
          <w:sz w:val="23"/>
        </w:rPr>
        <w:t> </w:t>
      </w:r>
      <w:r>
        <w:rPr>
          <w:color w:val="232323"/>
          <w:w w:val="90"/>
          <w:sz w:val="23"/>
        </w:rPr>
        <w:t>-</w:t>
      </w:r>
      <w:r>
        <w:rPr>
          <w:color w:val="232323"/>
          <w:spacing w:val="25"/>
          <w:sz w:val="23"/>
        </w:rPr>
        <w:t> </w:t>
      </w:r>
      <w:r>
        <w:rPr>
          <w:w w:val="90"/>
          <w:sz w:val="23"/>
        </w:rPr>
        <w:t>Coenzima</w:t>
      </w:r>
      <w:r>
        <w:rPr>
          <w:spacing w:val="-1"/>
          <w:sz w:val="23"/>
        </w:rPr>
        <w:t> </w:t>
      </w:r>
      <w:r>
        <w:rPr>
          <w:w w:val="90"/>
          <w:sz w:val="23"/>
        </w:rPr>
        <w:t>Q10,</w:t>
      </w:r>
      <w:r>
        <w:rPr>
          <w:spacing w:val="-6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-3"/>
          <w:sz w:val="23"/>
        </w:rPr>
        <w:t> </w:t>
      </w:r>
      <w:r>
        <w:rPr>
          <w:w w:val="90"/>
          <w:sz w:val="23"/>
        </w:rPr>
        <w:t>D,</w:t>
      </w:r>
      <w:r>
        <w:rPr>
          <w:spacing w:val="-10"/>
          <w:w w:val="90"/>
          <w:sz w:val="23"/>
        </w:rPr>
        <w:t> </w:t>
      </w:r>
      <w:r>
        <w:rPr>
          <w:w w:val="90"/>
          <w:sz w:val="23"/>
        </w:rPr>
        <w:t>Selênio,</w:t>
      </w:r>
      <w:r>
        <w:rPr>
          <w:spacing w:val="-4"/>
          <w:w w:val="90"/>
          <w:sz w:val="23"/>
        </w:rPr>
        <w:t> </w:t>
      </w:r>
      <w:r>
        <w:rPr>
          <w:spacing w:val="-2"/>
          <w:w w:val="90"/>
          <w:sz w:val="23"/>
        </w:rPr>
        <w:t>l¥lagnésio</w:t>
      </w:r>
    </w:p>
    <w:p>
      <w:pPr>
        <w:pStyle w:val="BodyText"/>
        <w:spacing w:line="249" w:lineRule="auto" w:before="26"/>
        <w:ind w:left="2479" w:right="2005" w:firstLine="7"/>
        <w:jc w:val="both"/>
      </w:pPr>
      <w:r>
        <w:rPr>
          <w:w w:val="80"/>
        </w:rPr>
        <w:t>Assim como outras</w:t>
      </w:r>
      <w:r>
        <w:rPr/>
        <w:t> </w:t>
      </w:r>
      <w:r>
        <w:rPr>
          <w:w w:val="80"/>
        </w:rPr>
        <w:t>estatinas,</w:t>
      </w:r>
      <w:r>
        <w:rPr/>
        <w:t> </w:t>
      </w:r>
      <w:r>
        <w:rPr>
          <w:color w:val="343434"/>
          <w:w w:val="80"/>
        </w:rPr>
        <w:t>a </w:t>
      </w:r>
      <w:r>
        <w:rPr>
          <w:w w:val="80"/>
        </w:rPr>
        <w:t>sinvastatina</w:t>
      </w:r>
      <w:r>
        <w:rPr/>
        <w:t> </w:t>
      </w:r>
      <w:r>
        <w:rPr>
          <w:w w:val="80"/>
        </w:rPr>
        <w:t>reduz a produção</w:t>
      </w:r>
      <w:r>
        <w:rPr/>
        <w:t> </w:t>
      </w:r>
      <w:r>
        <w:rPr>
          <w:w w:val="80"/>
        </w:rPr>
        <w:t>de coenzima</w:t>
      </w:r>
      <w:r>
        <w:rPr/>
        <w:t> </w:t>
      </w:r>
      <w:r>
        <w:rPr>
          <w:w w:val="80"/>
        </w:rPr>
        <w:t>Q10 e pode </w:t>
      </w:r>
      <w:r>
        <w:rPr>
          <w:w w:val="90"/>
        </w:rPr>
        <w:t>diminuir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síntese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vitamina</w:t>
      </w:r>
      <w:r>
        <w:rPr>
          <w:spacing w:val="-9"/>
          <w:w w:val="90"/>
        </w:rPr>
        <w:t> </w:t>
      </w:r>
      <w:r>
        <w:rPr>
          <w:w w:val="90"/>
        </w:rPr>
        <w:t>D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se\ênio,</w:t>
      </w:r>
      <w:r>
        <w:rPr>
          <w:spacing w:val="-9"/>
          <w:w w:val="90"/>
        </w:rPr>
        <w:t> </w:t>
      </w:r>
      <w:r>
        <w:rPr>
          <w:w w:val="90"/>
        </w:rPr>
        <w:t>prejudicando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funçáo</w:t>
      </w:r>
      <w:r>
        <w:rPr>
          <w:spacing w:val="-9"/>
          <w:w w:val="90"/>
        </w:rPr>
        <w:t> </w:t>
      </w:r>
      <w:r>
        <w:rPr>
          <w:w w:val="90"/>
        </w:rPr>
        <w:t>cardiovascular</w:t>
      </w:r>
      <w:r>
        <w:rPr>
          <w:spacing w:val="-10"/>
          <w:w w:val="90"/>
        </w:rPr>
        <w:t> </w:t>
      </w:r>
      <w:r>
        <w:rPr>
          <w:w w:val="90"/>
        </w:rPr>
        <w:t>e </w:t>
      </w:r>
      <w:r>
        <w:rPr>
          <w:spacing w:val="-2"/>
          <w:w w:val="85"/>
        </w:rPr>
        <w:t>imunológica.</w:t>
      </w:r>
      <w:r>
        <w:rPr>
          <w:spacing w:val="-7"/>
        </w:rPr>
        <w:t> </w:t>
      </w:r>
      <w:r>
        <w:rPr>
          <w:spacing w:val="-2"/>
          <w:w w:val="85"/>
        </w:rPr>
        <w:t>0</w:t>
      </w:r>
      <w:r>
        <w:rPr/>
        <w:t> </w:t>
      </w:r>
      <w:r>
        <w:rPr>
          <w:spacing w:val="-2"/>
          <w:w w:val="85"/>
        </w:rPr>
        <w:t>magnesio também pode ser depletado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devido </w:t>
      </w:r>
      <w:r>
        <w:rPr>
          <w:color w:val="111111"/>
          <w:spacing w:val="-2"/>
          <w:w w:val="85"/>
        </w:rPr>
        <w:t>à</w:t>
      </w:r>
      <w:r>
        <w:rPr>
          <w:color w:val="111111"/>
          <w:spacing w:val="-5"/>
          <w:w w:val="85"/>
        </w:rPr>
        <w:t> </w:t>
      </w:r>
      <w:r>
        <w:rPr>
          <w:spacing w:val="-2"/>
          <w:w w:val="85"/>
        </w:rPr>
        <w:t>interferência nos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canais </w:t>
      </w:r>
      <w:r>
        <w:rPr>
          <w:w w:val="85"/>
        </w:rPr>
        <w:t>iônicos e aumento</w:t>
      </w:r>
      <w:r>
        <w:rPr/>
        <w:t> </w:t>
      </w:r>
      <w:r>
        <w:rPr>
          <w:w w:val="85"/>
        </w:rPr>
        <w:t>da</w:t>
      </w:r>
      <w:r>
        <w:rPr>
          <w:spacing w:val="-2"/>
          <w:w w:val="85"/>
        </w:rPr>
        <w:t> </w:t>
      </w:r>
      <w:r>
        <w:rPr>
          <w:w w:val="85"/>
        </w:rPr>
        <w:t>exüreção renal.</w:t>
      </w:r>
    </w:p>
    <w:p>
      <w:pPr>
        <w:pStyle w:val="BodyText"/>
        <w:spacing w:before="36"/>
      </w:pPr>
    </w:p>
    <w:p>
      <w:pPr>
        <w:spacing w:before="0"/>
        <w:ind w:left="2483" w:right="0" w:firstLine="0"/>
        <w:jc w:val="both"/>
        <w:rPr>
          <w:sz w:val="24"/>
        </w:rPr>
      </w:pPr>
      <w:r>
        <w:rPr>
          <w:w w:val="85"/>
          <w:sz w:val="24"/>
        </w:rPr>
        <w:t>Sulfasalazina</w:t>
      </w:r>
      <w:r>
        <w:rPr>
          <w:spacing w:val="18"/>
          <w:sz w:val="24"/>
        </w:rPr>
        <w:t> </w:t>
      </w:r>
      <w:r>
        <w:rPr>
          <w:w w:val="85"/>
          <w:sz w:val="24"/>
        </w:rPr>
        <w:t>-</w:t>
      </w:r>
      <w:r>
        <w:rPr>
          <w:spacing w:val="65"/>
          <w:sz w:val="24"/>
        </w:rPr>
        <w:t> </w:t>
      </w:r>
      <w:r>
        <w:rPr>
          <w:w w:val="85"/>
          <w:sz w:val="24"/>
        </w:rPr>
        <w:t>Ácido</w:t>
      </w:r>
      <w:r>
        <w:rPr>
          <w:spacing w:val="2"/>
          <w:sz w:val="24"/>
        </w:rPr>
        <w:t> </w:t>
      </w:r>
      <w:r>
        <w:rPr>
          <w:w w:val="85"/>
          <w:sz w:val="24"/>
        </w:rPr>
        <w:t>Fólico,</w:t>
      </w:r>
      <w:r>
        <w:rPr>
          <w:spacing w:val="-4"/>
          <w:sz w:val="24"/>
        </w:rPr>
        <w:t> </w:t>
      </w:r>
      <w:r>
        <w:rPr>
          <w:w w:val="85"/>
          <w:sz w:val="24"/>
        </w:rPr>
        <w:t>Vitamina</w:t>
      </w:r>
      <w:r>
        <w:rPr>
          <w:spacing w:val="7"/>
          <w:sz w:val="24"/>
        </w:rPr>
        <w:t> </w:t>
      </w:r>
      <w:r>
        <w:rPr>
          <w:w w:val="85"/>
          <w:sz w:val="24"/>
        </w:rPr>
        <w:t>B12,</w:t>
      </w:r>
      <w:r>
        <w:rPr>
          <w:spacing w:val="-3"/>
          <w:sz w:val="24"/>
        </w:rPr>
        <w:t> </w:t>
      </w:r>
      <w:r>
        <w:rPr>
          <w:spacing w:val="-2"/>
          <w:w w:val="85"/>
          <w:sz w:val="24"/>
        </w:rPr>
        <w:t>Ferro</w:t>
      </w:r>
    </w:p>
    <w:p>
      <w:pPr>
        <w:pStyle w:val="BodyText"/>
        <w:spacing w:line="247" w:lineRule="auto" w:before="17"/>
        <w:ind w:left="2486" w:right="2023" w:firstLine="7"/>
        <w:jc w:val="both"/>
      </w:pPr>
      <w:r>
        <w:rPr>
          <w:spacing w:val="-2"/>
          <w:w w:val="90"/>
        </w:rPr>
        <w:t>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sulfasalazina</w:t>
      </w:r>
      <w:r>
        <w:rPr>
          <w:spacing w:val="-2"/>
          <w:w w:val="90"/>
        </w:rPr>
        <w:t> compromete</w:t>
      </w:r>
      <w:r>
        <w:rPr>
          <w:spacing w:val="-2"/>
          <w:w w:val="90"/>
        </w:rPr>
        <w:t> 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absorção</w:t>
      </w:r>
      <w:r>
        <w:rPr>
          <w:spacing w:val="-2"/>
          <w:w w:val="90"/>
        </w:rPr>
        <w:t> intestinal</w:t>
      </w:r>
      <w:r>
        <w:rPr/>
        <w:t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ácido</w:t>
      </w:r>
      <w:r>
        <w:rPr>
          <w:spacing w:val="-2"/>
          <w:w w:val="90"/>
        </w:rPr>
        <w:t> fólico</w:t>
      </w:r>
      <w:r>
        <w:rPr>
          <w:spacing w:val="-2"/>
          <w:w w:val="90"/>
        </w:rPr>
        <w:t> ao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inibir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enzimas </w:t>
      </w:r>
      <w:r>
        <w:rPr>
          <w:w w:val="80"/>
        </w:rPr>
        <w:t>dependentes</w:t>
      </w:r>
      <w:r>
        <w:rPr/>
        <w:t> </w:t>
      </w:r>
      <w:r>
        <w:rPr>
          <w:w w:val="80"/>
        </w:rPr>
        <w:t>de</w:t>
      </w:r>
      <w:r>
        <w:rPr>
          <w:spacing w:val="-1"/>
          <w:w w:val="80"/>
        </w:rPr>
        <w:t> </w:t>
      </w:r>
      <w:r>
        <w:rPr>
          <w:w w:val="80"/>
        </w:rPr>
        <w:t>folato.</w:t>
      </w:r>
      <w:r>
        <w:rPr>
          <w:spacing w:val="-1"/>
        </w:rPr>
        <w:t> </w:t>
      </w:r>
      <w:r>
        <w:rPr>
          <w:w w:val="80"/>
        </w:rPr>
        <w:t>Também</w:t>
      </w:r>
      <w:r>
        <w:rPr/>
        <w:t> </w:t>
      </w:r>
      <w:r>
        <w:rPr>
          <w:w w:val="80"/>
        </w:rPr>
        <w:t>afeta a</w:t>
      </w:r>
      <w:r>
        <w:rPr>
          <w:spacing w:val="-1"/>
          <w:w w:val="80"/>
        </w:rPr>
        <w:t> </w:t>
      </w:r>
      <w:r>
        <w:rPr>
          <w:w w:val="80"/>
        </w:rPr>
        <w:t>absorção</w:t>
      </w:r>
      <w:r>
        <w:rPr/>
        <w:t> </w:t>
      </w:r>
      <w:r>
        <w:rPr>
          <w:w w:val="80"/>
        </w:rPr>
        <w:t>de ferro</w:t>
      </w:r>
      <w:r>
        <w:rPr>
          <w:spacing w:val="-2"/>
          <w:w w:val="80"/>
        </w:rPr>
        <w:t> </w:t>
      </w:r>
      <w:r>
        <w:rPr>
          <w:w w:val="80"/>
        </w:rPr>
        <w:t>e</w:t>
      </w:r>
      <w:r>
        <w:rPr>
          <w:spacing w:val="-4"/>
          <w:w w:val="80"/>
        </w:rPr>
        <w:t> </w:t>
      </w:r>
      <w:r>
        <w:rPr>
          <w:w w:val="80"/>
        </w:rPr>
        <w:t>vitamina</w:t>
      </w:r>
      <w:r>
        <w:rPr/>
        <w:t> </w:t>
      </w:r>
      <w:r>
        <w:rPr>
          <w:w w:val="80"/>
        </w:rPr>
        <w:t>B12, especialmente </w:t>
      </w:r>
      <w:r>
        <w:rPr>
          <w:w w:val="90"/>
        </w:rPr>
        <w:t>por</w:t>
      </w:r>
      <w:r>
        <w:rPr>
          <w:w w:val="90"/>
        </w:rPr>
        <w:t> inflamar</w:t>
      </w:r>
      <w:r>
        <w:rPr>
          <w:w w:val="90"/>
        </w:rPr>
        <w:t> ou</w:t>
      </w:r>
      <w:r>
        <w:rPr>
          <w:w w:val="90"/>
        </w:rPr>
        <w:t> les</w:t>
      </w:r>
      <w:r>
        <w:rPr>
          <w:spacing w:val="-10"/>
          <w:w w:val="90"/>
        </w:rPr>
        <w:t> </w:t>
      </w:r>
      <w:r>
        <w:rPr>
          <w:w w:val="90"/>
        </w:rPr>
        <w:t>onar</w:t>
      </w:r>
      <w:r>
        <w:rPr>
          <w:w w:val="90"/>
        </w:rPr>
        <w:t> a</w:t>
      </w:r>
      <w:r>
        <w:rPr>
          <w:w w:val="90"/>
        </w:rPr>
        <w:t> mucosa</w:t>
      </w:r>
      <w:r>
        <w:rPr>
          <w:w w:val="90"/>
        </w:rPr>
        <w:t> intestinal,</w:t>
      </w:r>
      <w:r>
        <w:rPr>
          <w:w w:val="90"/>
        </w:rPr>
        <w:t> o</w:t>
      </w:r>
      <w:r>
        <w:rPr>
          <w:w w:val="90"/>
        </w:rPr>
        <w:t> que</w:t>
      </w:r>
      <w:r>
        <w:rPr>
          <w:w w:val="90"/>
        </w:rPr>
        <w:t> pode</w:t>
      </w:r>
      <w:r>
        <w:rPr>
          <w:w w:val="90"/>
        </w:rPr>
        <w:t> resultar</w:t>
      </w:r>
      <w:r>
        <w:rPr>
          <w:w w:val="90"/>
        </w:rPr>
        <w:t> em</w:t>
      </w:r>
      <w:r>
        <w:rPr>
          <w:w w:val="90"/>
        </w:rPr>
        <w:t> anemia </w:t>
      </w:r>
      <w:r>
        <w:rPr>
          <w:spacing w:val="-2"/>
          <w:w w:val="90"/>
        </w:rPr>
        <w:t>megaloblástica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 fadiga.</w:t>
      </w:r>
    </w:p>
    <w:p>
      <w:pPr>
        <w:pStyle w:val="BodyText"/>
        <w:spacing w:before="20"/>
      </w:pPr>
    </w:p>
    <w:p>
      <w:pPr>
        <w:pStyle w:val="Heading6"/>
        <w:spacing w:before="1"/>
        <w:ind w:left="2488"/>
        <w:jc w:val="both"/>
      </w:pPr>
      <w:r>
        <w:rPr>
          <w:w w:val="80"/>
        </w:rPr>
        <w:t>Tacrolimo</w:t>
      </w:r>
      <w:r>
        <w:rPr>
          <w:spacing w:val="-6"/>
          <w:w w:val="80"/>
        </w:rPr>
        <w:t> </w:t>
      </w:r>
      <w:r>
        <w:rPr>
          <w:w w:val="80"/>
        </w:rPr>
        <w:t>-</w:t>
      </w:r>
      <w:r>
        <w:rPr>
          <w:spacing w:val="-1"/>
        </w:rPr>
        <w:t> </w:t>
      </w:r>
      <w:r>
        <w:rPr>
          <w:w w:val="80"/>
        </w:rPr>
        <w:t>!Y!agnésio,</w:t>
      </w:r>
      <w:r>
        <w:rPr>
          <w:spacing w:val="-12"/>
        </w:rPr>
        <w:t> </w:t>
      </w:r>
      <w:r>
        <w:rPr>
          <w:w w:val="80"/>
        </w:rPr>
        <w:t>Potássio,</w:t>
      </w:r>
      <w:r>
        <w:rPr>
          <w:spacing w:val="-4"/>
          <w:w w:val="80"/>
        </w:rPr>
        <w:t> </w:t>
      </w:r>
      <w:r>
        <w:rPr>
          <w:w w:val="80"/>
        </w:rPr>
        <w:t>Zinco,</w:t>
      </w:r>
      <w:r>
        <w:rPr>
          <w:spacing w:val="-3"/>
          <w:w w:val="80"/>
        </w:rPr>
        <w:t> </w:t>
      </w:r>
      <w:r>
        <w:rPr>
          <w:w w:val="80"/>
        </w:rPr>
        <w:t>Vitamina</w:t>
      </w:r>
      <w:r>
        <w:rPr>
          <w:spacing w:val="-13"/>
        </w:rPr>
        <w:t> </w:t>
      </w:r>
      <w:r>
        <w:rPr>
          <w:spacing w:val="-10"/>
          <w:w w:val="80"/>
        </w:rPr>
        <w:t>D</w:t>
      </w:r>
    </w:p>
    <w:p>
      <w:pPr>
        <w:spacing w:line="223" w:lineRule="auto" w:before="16"/>
        <w:ind w:left="2485" w:right="2007" w:firstLine="4"/>
        <w:jc w:val="both"/>
        <w:rPr>
          <w:sz w:val="24"/>
        </w:rPr>
      </w:pPr>
      <w:r>
        <w:rPr>
          <w:w w:val="75"/>
          <w:sz w:val="24"/>
        </w:rPr>
        <w:t>O</w:t>
      </w:r>
      <w:r>
        <w:rPr>
          <w:spacing w:val="-2"/>
          <w:sz w:val="24"/>
        </w:rPr>
        <w:t> </w:t>
      </w:r>
      <w:r>
        <w:rPr>
          <w:w w:val="75"/>
          <w:sz w:val="24"/>
        </w:rPr>
        <w:t>tacrolímo,</w:t>
      </w:r>
      <w:r>
        <w:rPr>
          <w:sz w:val="24"/>
        </w:rPr>
        <w:t> </w:t>
      </w:r>
      <w:r>
        <w:rPr>
          <w:w w:val="75"/>
          <w:sz w:val="24"/>
        </w:rPr>
        <w:t>imunossupre3sor amplamente</w:t>
      </w:r>
      <w:r>
        <w:rPr>
          <w:sz w:val="24"/>
        </w:rPr>
        <w:t> </w:t>
      </w:r>
      <w:r>
        <w:rPr>
          <w:w w:val="75"/>
          <w:sz w:val="24"/>
        </w:rPr>
        <w:t>utilizado em transplantes,</w:t>
      </w:r>
      <w:r>
        <w:rPr>
          <w:sz w:val="24"/>
        </w:rPr>
        <w:t> </w:t>
      </w:r>
      <w:r>
        <w:rPr>
          <w:w w:val="75"/>
          <w:sz w:val="24"/>
        </w:rPr>
        <w:t>afeta diretamente os túbulos</w:t>
      </w:r>
      <w:r>
        <w:rPr>
          <w:spacing w:val="-3"/>
          <w:sz w:val="24"/>
        </w:rPr>
        <w:t> </w:t>
      </w:r>
      <w:r>
        <w:rPr>
          <w:w w:val="75"/>
          <w:sz w:val="24"/>
        </w:rPr>
        <w:t>renais,</w:t>
      </w:r>
      <w:r>
        <w:rPr>
          <w:spacing w:val="-3"/>
          <w:sz w:val="24"/>
        </w:rPr>
        <w:t> </w:t>
      </w:r>
      <w:r>
        <w:rPr>
          <w:w w:val="75"/>
          <w:sz w:val="24"/>
        </w:rPr>
        <w:t>causando</w:t>
      </w:r>
      <w:r>
        <w:rPr>
          <w:spacing w:val="-2"/>
          <w:sz w:val="24"/>
        </w:rPr>
        <w:t> </w:t>
      </w:r>
      <w:r>
        <w:rPr>
          <w:w w:val="75"/>
          <w:sz w:val="24"/>
        </w:rPr>
        <w:t>perda</w:t>
      </w:r>
      <w:r>
        <w:rPr>
          <w:spacing w:val="-2"/>
          <w:sz w:val="24"/>
        </w:rPr>
        <w:t> </w:t>
      </w:r>
      <w:r>
        <w:rPr>
          <w:w w:val="75"/>
          <w:sz w:val="24"/>
        </w:rPr>
        <w:t>urinária</w:t>
      </w:r>
      <w:r>
        <w:rPr>
          <w:sz w:val="24"/>
        </w:rPr>
        <w:t> </w:t>
      </w:r>
      <w:r>
        <w:rPr>
          <w:w w:val="75"/>
          <w:sz w:val="24"/>
        </w:rPr>
        <w:t>de magnú‘sio</w:t>
      </w:r>
      <w:r>
        <w:rPr>
          <w:sz w:val="24"/>
        </w:rPr>
        <w:t> </w:t>
      </w:r>
      <w:r>
        <w:rPr>
          <w:w w:val="75"/>
          <w:sz w:val="24"/>
        </w:rPr>
        <w:t>e potássio.</w:t>
      </w:r>
      <w:r>
        <w:rPr>
          <w:sz w:val="24"/>
        </w:rPr>
        <w:t> </w:t>
      </w:r>
      <w:r>
        <w:rPr>
          <w:w w:val="75"/>
          <w:sz w:val="24"/>
        </w:rPr>
        <w:t>Também</w:t>
      </w:r>
      <w:r>
        <w:rPr>
          <w:sz w:val="24"/>
        </w:rPr>
        <w:t> </w:t>
      </w:r>
      <w:r>
        <w:rPr>
          <w:w w:val="75"/>
          <w:sz w:val="24"/>
        </w:rPr>
        <w:t>reduz os </w:t>
      </w:r>
      <w:r>
        <w:rPr>
          <w:w w:val="85"/>
          <w:sz w:val="24"/>
        </w:rPr>
        <w:t>níveis</w:t>
      </w:r>
      <w:r>
        <w:rPr>
          <w:w w:val="85"/>
          <w:sz w:val="24"/>
        </w:rPr>
        <w:t> de</w:t>
      </w:r>
      <w:r>
        <w:rPr>
          <w:w w:val="85"/>
          <w:sz w:val="24"/>
        </w:rPr>
        <w:t> vitamina</w:t>
      </w:r>
      <w:r>
        <w:rPr>
          <w:w w:val="85"/>
          <w:sz w:val="24"/>
        </w:rPr>
        <w:t> D</w:t>
      </w:r>
      <w:r>
        <w:rPr>
          <w:spacing w:val="-1"/>
          <w:w w:val="85"/>
          <w:sz w:val="24"/>
        </w:rPr>
        <w:t> </w:t>
      </w:r>
      <w:r>
        <w:rPr>
          <w:color w:val="2D2D2D"/>
          <w:w w:val="85"/>
          <w:sz w:val="24"/>
        </w:rPr>
        <w:t>e</w:t>
      </w:r>
      <w:r>
        <w:rPr>
          <w:color w:val="2D2D2D"/>
          <w:spacing w:val="-2"/>
          <w:w w:val="85"/>
          <w:sz w:val="24"/>
        </w:rPr>
        <w:t> </w:t>
      </w:r>
      <w:r>
        <w:rPr>
          <w:w w:val="85"/>
          <w:sz w:val="24"/>
        </w:rPr>
        <w:t>zinco,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enfraquccendo</w:t>
      </w:r>
      <w:r>
        <w:rPr>
          <w:spacing w:val="-1"/>
          <w:sz w:val="24"/>
        </w:rPr>
        <w:t> </w:t>
      </w:r>
      <w:r>
        <w:rPr>
          <w:w w:val="85"/>
          <w:sz w:val="24"/>
        </w:rPr>
        <w:t>a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imunidade</w:t>
      </w:r>
      <w:r>
        <w:rPr>
          <w:w w:val="85"/>
          <w:sz w:val="24"/>
        </w:rPr>
        <w:t> e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conspremetendo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a </w:t>
      </w:r>
      <w:r>
        <w:rPr>
          <w:spacing w:val="-2"/>
          <w:w w:val="85"/>
          <w:sz w:val="24"/>
        </w:rPr>
        <w:t>cicatrização.</w:t>
      </w:r>
    </w:p>
    <w:p>
      <w:pPr>
        <w:pStyle w:val="Heading6"/>
        <w:spacing w:line="309" w:lineRule="exact" w:before="267"/>
        <w:ind w:left="2499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Tamsulosina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w w:val="90"/>
        </w:rPr>
        <w:t>-</w:t>
      </w:r>
      <w:r>
        <w:rPr>
          <w:rFonts w:ascii="Calibri" w:hAnsi="Calibri"/>
          <w:spacing w:val="24"/>
        </w:rPr>
        <w:t> </w:t>
      </w:r>
      <w:r>
        <w:rPr>
          <w:rFonts w:ascii="Calibri" w:hAnsi="Calibri"/>
          <w:w w:val="90"/>
        </w:rPr>
        <w:t>Magnésio,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Zinco,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2"/>
          <w:w w:val="90"/>
        </w:rPr>
        <w:t>Potássio</w:t>
      </w:r>
    </w:p>
    <w:p>
      <w:pPr>
        <w:spacing w:line="211" w:lineRule="auto" w:before="19"/>
        <w:ind w:left="2497" w:right="1987" w:firstLine="6"/>
        <w:jc w:val="both"/>
        <w:rPr>
          <w:rFonts w:ascii="Calibri" w:hAnsi="Calibri"/>
          <w:sz w:val="24"/>
        </w:rPr>
      </w:pPr>
      <w:r>
        <w:rPr>
          <w:rFonts w:ascii="Calibri" w:hAnsi="Calibri"/>
          <w:w w:val="95"/>
          <w:sz w:val="24"/>
        </w:rPr>
        <w:t>A</w:t>
      </w:r>
      <w:r>
        <w:rPr>
          <w:rFonts w:ascii="Calibri" w:hAnsi="Calibri"/>
          <w:spacing w:val="-11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tamsulosina</w:t>
      </w:r>
      <w:r>
        <w:rPr>
          <w:rFonts w:ascii="Calibri" w:hAnsi="Calibri"/>
          <w:spacing w:val="-11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pode</w:t>
      </w:r>
      <w:r>
        <w:rPr>
          <w:rFonts w:ascii="Calibri" w:hAnsi="Calibri"/>
          <w:spacing w:val="-11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induzir</w:t>
      </w:r>
      <w:r>
        <w:rPr>
          <w:rFonts w:ascii="Calibri" w:hAnsi="Calibri"/>
          <w:spacing w:val="-11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alterações</w:t>
      </w:r>
      <w:r>
        <w:rPr>
          <w:rFonts w:ascii="Calibri" w:hAnsi="Calibri"/>
          <w:spacing w:val="-11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na</w:t>
      </w:r>
      <w:r>
        <w:rPr>
          <w:rFonts w:ascii="Calibri" w:hAnsi="Calibri"/>
          <w:spacing w:val="-11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pressão</w:t>
      </w:r>
      <w:r>
        <w:rPr>
          <w:rFonts w:ascii="Calibri" w:hAnsi="Calibri"/>
          <w:spacing w:val="-10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e</w:t>
      </w:r>
      <w:r>
        <w:rPr>
          <w:rFonts w:ascii="Calibri" w:hAnsi="Calibri"/>
          <w:spacing w:val="-11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na</w:t>
      </w:r>
      <w:r>
        <w:rPr>
          <w:rFonts w:ascii="Calibri" w:hAnsi="Calibri"/>
          <w:spacing w:val="-11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função</w:t>
      </w:r>
      <w:r>
        <w:rPr>
          <w:rFonts w:ascii="Calibri" w:hAnsi="Calibri"/>
          <w:spacing w:val="-11"/>
          <w:w w:val="95"/>
          <w:sz w:val="24"/>
        </w:rPr>
        <w:t> </w:t>
      </w:r>
      <w:r>
        <w:rPr>
          <w:rFonts w:ascii="Calibri" w:hAnsi="Calibri"/>
          <w:w w:val="95"/>
          <w:sz w:val="24"/>
        </w:rPr>
        <w:t>neuromuscular, </w:t>
      </w:r>
      <w:r>
        <w:rPr>
          <w:rFonts w:ascii="Calibri" w:hAnsi="Calibri"/>
          <w:w w:val="80"/>
          <w:sz w:val="24"/>
        </w:rPr>
        <w:t>associadas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color w:val="181818"/>
          <w:w w:val="80"/>
          <w:sz w:val="24"/>
        </w:rPr>
        <w:t>ã </w:t>
      </w:r>
      <w:r>
        <w:rPr>
          <w:rFonts w:ascii="Calibri" w:hAnsi="Calibri"/>
          <w:w w:val="80"/>
          <w:sz w:val="24"/>
        </w:rPr>
        <w:t>ex•creção</w:t>
      </w:r>
      <w:r>
        <w:rPr>
          <w:rFonts w:ascii="Calibri" w:hAnsi="Calibri"/>
          <w:spacing w:val="36"/>
          <w:sz w:val="24"/>
        </w:rPr>
        <w:t> </w:t>
      </w:r>
      <w:r>
        <w:rPr>
          <w:rFonts w:ascii="Calibri" w:hAnsi="Calibri"/>
          <w:w w:val="80"/>
          <w:sz w:val="24"/>
        </w:rPr>
        <w:t>aumentada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de potóssio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e magnésio.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color w:val="0F0F0F"/>
          <w:w w:val="80"/>
          <w:sz w:val="24"/>
        </w:rPr>
        <w:t>O </w:t>
      </w:r>
      <w:r>
        <w:rPr>
          <w:rFonts w:ascii="Calibri" w:hAnsi="Calibri"/>
          <w:w w:val="80"/>
          <w:sz w:val="24"/>
        </w:rPr>
        <w:t>zinco pode ser depletado </w:t>
      </w:r>
      <w:r>
        <w:rPr>
          <w:rFonts w:ascii="Calibri" w:hAnsi="Calibri"/>
          <w:spacing w:val="-2"/>
          <w:w w:val="85"/>
          <w:sz w:val="24"/>
        </w:rPr>
        <w:t>secundariamente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à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alteração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da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função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prostatica e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urinãria,</w:t>
      </w:r>
      <w:r>
        <w:rPr>
          <w:rFonts w:ascii="Calibri" w:hAnsi="Calibri"/>
          <w:spacing w:val="8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afetando</w:t>
      </w:r>
      <w:r>
        <w:rPr>
          <w:rFonts w:ascii="Calibri" w:hAnsi="Calibri"/>
          <w:spacing w:val="8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a</w:t>
      </w:r>
      <w:r>
        <w:rPr>
          <w:rFonts w:ascii="Calibri" w:hAnsi="Calibri"/>
          <w:spacing w:val="-7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saúde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sexual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e</w:t>
      </w:r>
    </w:p>
    <w:p>
      <w:pPr>
        <w:spacing w:before="31"/>
        <w:ind w:left="2499" w:right="0" w:firstLine="0"/>
        <w:jc w:val="left"/>
        <w:rPr>
          <w:rFonts w:ascii="Calibri" w:hAnsi="Calibri"/>
          <w:sz w:val="19"/>
        </w:rPr>
      </w:pPr>
      <w:r>
        <w:rPr>
          <w:rFonts w:ascii="Calibri" w:hAnsi="Calibri"/>
          <w:spacing w:val="-2"/>
          <w:sz w:val="19"/>
        </w:rPr>
        <w:t>ÍMUflOiógiCO.</w:t>
      </w:r>
    </w:p>
    <w:p>
      <w:pPr>
        <w:pStyle w:val="BodyText"/>
        <w:spacing w:before="54"/>
        <w:rPr>
          <w:rFonts w:ascii="Calibri"/>
          <w:sz w:val="19"/>
        </w:rPr>
      </w:pPr>
    </w:p>
    <w:p>
      <w:pPr>
        <w:spacing w:before="0"/>
        <w:ind w:left="2495" w:right="0" w:firstLine="0"/>
        <w:jc w:val="both"/>
        <w:rPr>
          <w:sz w:val="24"/>
        </w:rPr>
      </w:pPr>
      <w:r>
        <w:rPr>
          <w:spacing w:val="-2"/>
          <w:w w:val="90"/>
          <w:sz w:val="24"/>
        </w:rPr>
        <w:t>Teofilina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-</w:t>
      </w:r>
      <w:r>
        <w:rPr>
          <w:spacing w:val="16"/>
          <w:sz w:val="24"/>
        </w:rPr>
        <w:t> </w:t>
      </w:r>
      <w:r>
        <w:rPr>
          <w:spacing w:val="-2"/>
          <w:w w:val="90"/>
          <w:sz w:val="24"/>
        </w:rPr>
        <w:t>Magnésio,</w:t>
      </w:r>
      <w:r>
        <w:rPr>
          <w:spacing w:val="-8"/>
          <w:sz w:val="24"/>
        </w:rPr>
        <w:t> </w:t>
      </w:r>
      <w:r>
        <w:rPr>
          <w:spacing w:val="-2"/>
          <w:w w:val="90"/>
          <w:sz w:val="24"/>
        </w:rPr>
        <w:t>Potássio,</w:t>
      </w:r>
      <w:r>
        <w:rPr>
          <w:spacing w:val="-5"/>
          <w:sz w:val="24"/>
        </w:rPr>
        <w:t> </w:t>
      </w:r>
      <w:r>
        <w:rPr>
          <w:spacing w:val="-2"/>
          <w:w w:val="90"/>
          <w:sz w:val="24"/>
        </w:rPr>
        <w:t>Cálcio</w:t>
      </w:r>
    </w:p>
    <w:p>
      <w:pPr>
        <w:spacing w:line="252" w:lineRule="auto" w:before="16"/>
        <w:ind w:left="2500" w:right="2005" w:firstLine="8"/>
        <w:jc w:val="both"/>
        <w:rPr>
          <w:sz w:val="22"/>
        </w:rPr>
      </w:pPr>
      <w:r>
        <w:rPr>
          <w:w w:val="80"/>
          <w:sz w:val="22"/>
        </w:rPr>
        <w:t>A teofilina,</w:t>
      </w:r>
      <w:r>
        <w:rPr>
          <w:sz w:val="22"/>
        </w:rPr>
        <w:t> </w:t>
      </w:r>
      <w:r>
        <w:rPr>
          <w:w w:val="80"/>
          <w:sz w:val="22"/>
        </w:rPr>
        <w:t>broncodilatador, aumenta</w:t>
      </w:r>
      <w:r>
        <w:rPr>
          <w:sz w:val="22"/>
        </w:rPr>
        <w:t> </w:t>
      </w:r>
      <w:r>
        <w:rPr>
          <w:w w:val="80"/>
          <w:sz w:val="22"/>
        </w:rPr>
        <w:t>a excreção</w:t>
      </w:r>
      <w:r>
        <w:rPr>
          <w:sz w:val="22"/>
        </w:rPr>
        <w:t> </w:t>
      </w:r>
      <w:r>
        <w:rPr>
          <w:w w:val="80"/>
          <w:sz w:val="22"/>
        </w:rPr>
        <w:t>renal de magnésio</w:t>
      </w:r>
      <w:r>
        <w:rPr>
          <w:sz w:val="22"/>
        </w:rPr>
        <w:t> </w:t>
      </w:r>
      <w:r>
        <w:rPr>
          <w:w w:val="80"/>
          <w:sz w:val="22"/>
        </w:rPr>
        <w:t>e potássio, podendo </w:t>
      </w:r>
      <w:r>
        <w:rPr>
          <w:w w:val="90"/>
          <w:sz w:val="21"/>
        </w:rPr>
        <w:t>causar</w:t>
      </w:r>
      <w:r>
        <w:rPr>
          <w:w w:val="90"/>
          <w:sz w:val="21"/>
        </w:rPr>
        <w:t> arrilmias</w:t>
      </w:r>
      <w:r>
        <w:rPr>
          <w:w w:val="90"/>
          <w:sz w:val="21"/>
        </w:rPr>
        <w:t> e</w:t>
      </w:r>
      <w:r>
        <w:rPr>
          <w:w w:val="90"/>
          <w:sz w:val="21"/>
        </w:rPr>
        <w:t> fraqueza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muscular.</w:t>
      </w:r>
      <w:r>
        <w:rPr>
          <w:w w:val="90"/>
          <w:sz w:val="21"/>
        </w:rPr>
        <w:t> Também</w:t>
      </w:r>
      <w:r>
        <w:rPr>
          <w:w w:val="90"/>
          <w:sz w:val="21"/>
        </w:rPr>
        <w:t> pode</w:t>
      </w:r>
      <w:r>
        <w:rPr>
          <w:w w:val="90"/>
          <w:sz w:val="21"/>
        </w:rPr>
        <w:t> afetar</w:t>
      </w:r>
      <w:r>
        <w:rPr>
          <w:w w:val="90"/>
          <w:sz w:val="21"/>
        </w:rPr>
        <w:t> 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honieostase</w:t>
      </w:r>
      <w:r>
        <w:rPr>
          <w:w w:val="90"/>
          <w:sz w:val="21"/>
        </w:rPr>
        <w:t> do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cólcio, </w:t>
      </w:r>
      <w:r>
        <w:rPr>
          <w:w w:val="85"/>
          <w:sz w:val="22"/>
        </w:rPr>
        <w:t>alterando</w:t>
      </w:r>
      <w:r>
        <w:rPr>
          <w:spacing w:val="-5"/>
          <w:sz w:val="22"/>
        </w:rPr>
        <w:t> </w:t>
      </w:r>
      <w:r>
        <w:rPr>
          <w:w w:val="85"/>
          <w:sz w:val="22"/>
        </w:rPr>
        <w:t>a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contratilidade</w:t>
      </w:r>
      <w:r>
        <w:rPr>
          <w:spacing w:val="-14"/>
          <w:w w:val="85"/>
          <w:sz w:val="22"/>
        </w:rPr>
        <w:t> </w:t>
      </w:r>
      <w:r>
        <w:rPr>
          <w:w w:val="85"/>
          <w:sz w:val="22"/>
        </w:rPr>
        <w:t>muscular</w:t>
      </w:r>
      <w:r>
        <w:rPr>
          <w:sz w:val="22"/>
        </w:rPr>
        <w:t> </w:t>
      </w:r>
      <w:r>
        <w:rPr>
          <w:w w:val="85"/>
          <w:sz w:val="22"/>
        </w:rPr>
        <w:t>e</w:t>
      </w:r>
      <w:r>
        <w:rPr>
          <w:spacing w:val="-9"/>
          <w:w w:val="85"/>
          <w:sz w:val="22"/>
        </w:rPr>
        <w:t> </w:t>
      </w:r>
      <w:r>
        <w:rPr>
          <w:w w:val="85"/>
          <w:sz w:val="22"/>
        </w:rPr>
        <w:t>cardíaca.</w:t>
      </w:r>
    </w:p>
    <w:p>
      <w:pPr>
        <w:spacing w:after="0" w:line="252" w:lineRule="auto"/>
        <w:jc w:val="both"/>
        <w:rPr>
          <w:sz w:val="22"/>
        </w:rPr>
        <w:sectPr>
          <w:pgSz w:w="11910" w:h="16840"/>
          <w:pgMar w:header="0" w:footer="5226" w:top="780" w:bottom="5400" w:left="141" w:right="141"/>
        </w:sectPr>
      </w:pPr>
    </w:p>
    <w:p>
      <w:pPr>
        <w:spacing w:before="73"/>
        <w:ind w:left="2366" w:right="0" w:firstLine="0"/>
        <w:jc w:val="both"/>
        <w:rPr>
          <w:sz w:val="24"/>
        </w:rPr>
      </w:pPr>
      <w:r>
        <w:rPr>
          <w:w w:val="85"/>
          <w:sz w:val="24"/>
        </w:rPr>
        <w:t>Tetraciclina</w:t>
      </w:r>
      <w:r>
        <w:rPr>
          <w:spacing w:val="9"/>
          <w:sz w:val="24"/>
        </w:rPr>
        <w:t> </w:t>
      </w:r>
      <w:r>
        <w:rPr>
          <w:color w:val="131313"/>
          <w:w w:val="85"/>
          <w:sz w:val="24"/>
        </w:rPr>
        <w:t>-</w:t>
      </w:r>
      <w:r>
        <w:rPr>
          <w:color w:val="131313"/>
          <w:spacing w:val="59"/>
          <w:sz w:val="24"/>
        </w:rPr>
        <w:t> </w:t>
      </w:r>
      <w:r>
        <w:rPr>
          <w:w w:val="85"/>
          <w:sz w:val="24"/>
        </w:rPr>
        <w:t>Cálcio,</w:t>
      </w:r>
      <w:r>
        <w:rPr>
          <w:sz w:val="24"/>
        </w:rPr>
        <w:t> </w:t>
      </w:r>
      <w:r>
        <w:rPr>
          <w:w w:val="85"/>
          <w:sz w:val="24"/>
        </w:rPr>
        <w:t>Magnésio,</w:t>
      </w:r>
      <w:r>
        <w:rPr>
          <w:spacing w:val="13"/>
          <w:sz w:val="24"/>
        </w:rPr>
        <w:t> </w:t>
      </w:r>
      <w:r>
        <w:rPr>
          <w:w w:val="85"/>
          <w:sz w:val="24"/>
        </w:rPr>
        <w:t>Zinco,</w:t>
      </w:r>
      <w:r>
        <w:rPr>
          <w:spacing w:val="-4"/>
          <w:sz w:val="24"/>
        </w:rPr>
        <w:t> </w:t>
      </w:r>
      <w:r>
        <w:rPr>
          <w:spacing w:val="-2"/>
          <w:w w:val="85"/>
          <w:sz w:val="24"/>
        </w:rPr>
        <w:t>Ferro</w:t>
      </w:r>
    </w:p>
    <w:p>
      <w:pPr>
        <w:spacing w:line="249" w:lineRule="auto" w:before="24"/>
        <w:ind w:left="2364" w:right="2135" w:firstLine="7"/>
        <w:jc w:val="both"/>
        <w:rPr>
          <w:sz w:val="21"/>
        </w:rPr>
      </w:pPr>
      <w:r>
        <w:rPr>
          <w:w w:val="80"/>
          <w:sz w:val="22"/>
        </w:rPr>
        <w:t>A tetraciclina</w:t>
      </w:r>
      <w:r>
        <w:rPr>
          <w:sz w:val="22"/>
        </w:rPr>
        <w:t> </w:t>
      </w:r>
      <w:r>
        <w:rPr>
          <w:w w:val="80"/>
          <w:sz w:val="22"/>
        </w:rPr>
        <w:t>fora quelatos insolúveis</w:t>
      </w:r>
      <w:r>
        <w:rPr>
          <w:sz w:val="22"/>
        </w:rPr>
        <w:t> </w:t>
      </w:r>
      <w:r>
        <w:rPr>
          <w:w w:val="80"/>
          <w:sz w:val="22"/>
        </w:rPr>
        <w:t>com minerais </w:t>
      </w:r>
      <w:r>
        <w:rPr>
          <w:i/>
          <w:w w:val="80"/>
          <w:sz w:val="22"/>
        </w:rPr>
        <w:t>como </w:t>
      </w:r>
      <w:r>
        <w:rPr>
          <w:w w:val="80"/>
          <w:sz w:val="22"/>
        </w:rPr>
        <w:t>cãlcio, magnésio,</w:t>
      </w:r>
      <w:r>
        <w:rPr>
          <w:sz w:val="22"/>
        </w:rPr>
        <w:t> </w:t>
      </w:r>
      <w:r>
        <w:rPr>
          <w:w w:val="80"/>
          <w:sz w:val="22"/>
        </w:rPr>
        <w:t>zinco e ferro </w:t>
      </w:r>
      <w:r>
        <w:rPr>
          <w:w w:val="90"/>
          <w:sz w:val="22"/>
        </w:rPr>
        <w:t>no</w:t>
      </w:r>
      <w:r>
        <w:rPr>
          <w:w w:val="90"/>
          <w:sz w:val="22"/>
        </w:rPr>
        <w:t> trato</w:t>
      </w:r>
      <w:r>
        <w:rPr>
          <w:w w:val="90"/>
          <w:sz w:val="22"/>
        </w:rPr>
        <w:t> gastrointestinal,</w:t>
      </w:r>
      <w:r>
        <w:rPr>
          <w:w w:val="90"/>
          <w:sz w:val="22"/>
        </w:rPr>
        <w:t> impedindo</w:t>
      </w:r>
      <w:r>
        <w:rPr>
          <w:w w:val="90"/>
          <w:sz w:val="22"/>
        </w:rPr>
        <w:t> sua</w:t>
      </w:r>
      <w:r>
        <w:rPr>
          <w:w w:val="90"/>
          <w:sz w:val="22"/>
        </w:rPr>
        <w:t> absorção.</w:t>
      </w:r>
      <w:r>
        <w:rPr>
          <w:w w:val="90"/>
          <w:sz w:val="22"/>
        </w:rPr>
        <w:t> lsso</w:t>
      </w:r>
      <w:r>
        <w:rPr>
          <w:w w:val="90"/>
          <w:sz w:val="22"/>
        </w:rPr>
        <w:t> pode</w:t>
      </w:r>
      <w:r>
        <w:rPr>
          <w:w w:val="90"/>
          <w:sz w:val="22"/>
        </w:rPr>
        <w:t> levar</w:t>
      </w:r>
      <w:r>
        <w:rPr>
          <w:w w:val="90"/>
          <w:sz w:val="22"/>
        </w:rPr>
        <w:t> a</w:t>
      </w:r>
      <w:r>
        <w:rPr>
          <w:w w:val="90"/>
          <w:sz w:val="22"/>
        </w:rPr>
        <w:t> defciêncías </w:t>
      </w:r>
      <w:r>
        <w:rPr>
          <w:w w:val="85"/>
          <w:sz w:val="21"/>
        </w:rPr>
        <w:t>importantes</w:t>
      </w:r>
      <w:r>
        <w:rPr>
          <w:sz w:val="21"/>
        </w:rPr>
        <w:t> </w:t>
      </w:r>
      <w:r>
        <w:rPr>
          <w:w w:val="85"/>
          <w:sz w:val="21"/>
        </w:rPr>
        <w:t>com impacto em ossos, imunidade e metabolismo</w:t>
      </w:r>
      <w:r>
        <w:rPr>
          <w:sz w:val="21"/>
        </w:rPr>
        <w:t> </w:t>
      </w:r>
      <w:r>
        <w:rPr>
          <w:w w:val="85"/>
          <w:sz w:val="21"/>
        </w:rPr>
        <w:t>energético.</w:t>
      </w:r>
    </w:p>
    <w:p>
      <w:pPr>
        <w:pStyle w:val="BodyText"/>
        <w:spacing w:before="47"/>
      </w:pPr>
    </w:p>
    <w:p>
      <w:pPr>
        <w:spacing w:before="0"/>
        <w:ind w:left="2366" w:right="0" w:firstLine="0"/>
        <w:jc w:val="both"/>
        <w:rPr>
          <w:sz w:val="23"/>
        </w:rPr>
      </w:pPr>
      <w:r>
        <w:rPr>
          <w:w w:val="90"/>
          <w:sz w:val="23"/>
        </w:rPr>
        <w:t>Topiramato</w:t>
      </w:r>
      <w:r>
        <w:rPr>
          <w:spacing w:val="7"/>
          <w:sz w:val="23"/>
        </w:rPr>
        <w:t> </w:t>
      </w:r>
      <w:r>
        <w:rPr>
          <w:w w:val="90"/>
          <w:sz w:val="23"/>
        </w:rPr>
        <w:t>-</w:t>
      </w:r>
      <w:r>
        <w:rPr>
          <w:spacing w:val="52"/>
          <w:sz w:val="23"/>
        </w:rPr>
        <w:t> </w:t>
      </w:r>
      <w:r>
        <w:rPr>
          <w:w w:val="90"/>
          <w:sz w:val="23"/>
        </w:rPr>
        <w:t>Ácido</w:t>
      </w:r>
      <w:r>
        <w:rPr>
          <w:spacing w:val="1"/>
          <w:sz w:val="23"/>
        </w:rPr>
        <w:t> </w:t>
      </w:r>
      <w:r>
        <w:rPr>
          <w:w w:val="90"/>
          <w:sz w:val="23"/>
        </w:rPr>
        <w:t>Fólico,</w:t>
      </w:r>
      <w:r>
        <w:rPr>
          <w:spacing w:val="8"/>
          <w:sz w:val="23"/>
        </w:rPr>
        <w:t> </w:t>
      </w:r>
      <w:r>
        <w:rPr>
          <w:w w:val="90"/>
          <w:sz w:val="23"/>
        </w:rPr>
        <w:t>Potássio,</w:t>
      </w:r>
      <w:r>
        <w:rPr>
          <w:spacing w:val="12"/>
          <w:sz w:val="23"/>
        </w:rPr>
        <w:t> </w:t>
      </w:r>
      <w:r>
        <w:rPr>
          <w:spacing w:val="-2"/>
          <w:w w:val="90"/>
          <w:sz w:val="23"/>
        </w:rPr>
        <w:t>Magnésio</w:t>
      </w:r>
    </w:p>
    <w:p>
      <w:pPr>
        <w:spacing w:line="261" w:lineRule="auto" w:before="35"/>
        <w:ind w:left="2363" w:right="2142" w:firstLine="5"/>
        <w:jc w:val="both"/>
        <w:rPr>
          <w:sz w:val="21"/>
        </w:rPr>
      </w:pPr>
      <w:r>
        <w:rPr>
          <w:w w:val="85"/>
          <w:sz w:val="21"/>
        </w:rPr>
        <w:t>O topiramato pode interferir</w:t>
      </w:r>
      <w:r>
        <w:rPr>
          <w:sz w:val="21"/>
        </w:rPr>
        <w:t> </w:t>
      </w:r>
      <w:r>
        <w:rPr>
          <w:w w:val="85"/>
          <w:sz w:val="21"/>
        </w:rPr>
        <w:t>no metabolismo</w:t>
      </w:r>
      <w:r>
        <w:rPr>
          <w:sz w:val="21"/>
        </w:rPr>
        <w:t> </w:t>
      </w:r>
      <w:r>
        <w:rPr>
          <w:w w:val="85"/>
          <w:sz w:val="21"/>
        </w:rPr>
        <w:t>do ácido fólico ao inibir enzimas envolvidas </w:t>
      </w:r>
      <w:r>
        <w:rPr>
          <w:w w:val="90"/>
          <w:sz w:val="21"/>
        </w:rPr>
        <w:t>na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sua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ativação.</w:t>
      </w:r>
      <w:r>
        <w:rPr>
          <w:w w:val="90"/>
          <w:sz w:val="21"/>
        </w:rPr>
        <w:t> Também promove</w:t>
      </w:r>
      <w:r>
        <w:rPr>
          <w:w w:val="90"/>
          <w:sz w:val="21"/>
        </w:rPr>
        <w:t> perda renal de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potássio</w:t>
      </w:r>
      <w:r>
        <w:rPr>
          <w:w w:val="90"/>
          <w:sz w:val="21"/>
        </w:rPr>
        <w:t> e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magnésio,</w:t>
      </w:r>
      <w:r>
        <w:rPr>
          <w:w w:val="90"/>
          <w:sz w:val="21"/>
        </w:rPr>
        <w:t> o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que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pode </w:t>
      </w:r>
      <w:r>
        <w:rPr>
          <w:spacing w:val="-2"/>
          <w:w w:val="90"/>
          <w:sz w:val="21"/>
        </w:rPr>
        <w:t>causar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sintomas</w:t>
      </w:r>
      <w:r>
        <w:rPr>
          <w:spacing w:val="-6"/>
          <w:sz w:val="21"/>
        </w:rPr>
        <w:t> </w:t>
      </w:r>
      <w:r>
        <w:rPr>
          <w:spacing w:val="-2"/>
          <w:w w:val="90"/>
          <w:sz w:val="21"/>
        </w:rPr>
        <w:t>neuromusculares,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fadiga e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risco de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acidose nietabólica</w:t>
      </w:r>
      <w:r>
        <w:rPr>
          <w:sz w:val="21"/>
        </w:rPr>
        <w:t> </w:t>
      </w:r>
      <w:r>
        <w:rPr>
          <w:spacing w:val="-2"/>
          <w:w w:val="90"/>
          <w:sz w:val="21"/>
        </w:rPr>
        <w:t>leve.</w:t>
      </w:r>
    </w:p>
    <w:p>
      <w:pPr>
        <w:pStyle w:val="BodyText"/>
        <w:spacing w:before="44"/>
        <w:rPr>
          <w:sz w:val="21"/>
        </w:rPr>
      </w:pPr>
    </w:p>
    <w:p>
      <w:pPr>
        <w:spacing w:before="1"/>
        <w:ind w:left="2359" w:right="0" w:firstLine="0"/>
        <w:jc w:val="both"/>
        <w:rPr>
          <w:sz w:val="23"/>
        </w:rPr>
      </w:pPr>
      <w:r>
        <w:rPr>
          <w:w w:val="90"/>
          <w:sz w:val="23"/>
        </w:rPr>
        <w:t>Trarnadol</w:t>
      </w:r>
      <w:r>
        <w:rPr>
          <w:spacing w:val="-5"/>
          <w:w w:val="90"/>
          <w:sz w:val="23"/>
        </w:rPr>
        <w:t> </w:t>
      </w:r>
      <w:r>
        <w:rPr>
          <w:color w:val="0C0C0C"/>
          <w:w w:val="90"/>
          <w:sz w:val="23"/>
        </w:rPr>
        <w:t>-</w:t>
      </w:r>
      <w:r>
        <w:rPr>
          <w:color w:val="0C0C0C"/>
          <w:spacing w:val="27"/>
          <w:sz w:val="23"/>
        </w:rPr>
        <w:t> </w:t>
      </w:r>
      <w:r>
        <w:rPr>
          <w:w w:val="90"/>
          <w:sz w:val="23"/>
        </w:rPr>
        <w:t>Magnésio,</w:t>
      </w:r>
      <w:r>
        <w:rPr>
          <w:spacing w:val="7"/>
          <w:sz w:val="23"/>
        </w:rPr>
        <w:t> </w:t>
      </w:r>
      <w:r>
        <w:rPr>
          <w:w w:val="90"/>
          <w:sz w:val="23"/>
        </w:rPr>
        <w:t>Potássio,</w:t>
      </w:r>
      <w:r>
        <w:rPr>
          <w:spacing w:val="-1"/>
          <w:sz w:val="23"/>
        </w:rPr>
        <w:t> </w:t>
      </w:r>
      <w:r>
        <w:rPr>
          <w:w w:val="90"/>
          <w:sz w:val="23"/>
        </w:rPr>
        <w:t>Vitamina</w:t>
      </w:r>
      <w:r>
        <w:rPr>
          <w:spacing w:val="1"/>
          <w:sz w:val="23"/>
        </w:rPr>
        <w:t> </w:t>
      </w:r>
      <w:r>
        <w:rPr>
          <w:spacing w:val="-5"/>
          <w:w w:val="90"/>
          <w:sz w:val="23"/>
        </w:rPr>
        <w:t>B12</w:t>
      </w:r>
    </w:p>
    <w:p>
      <w:pPr>
        <w:spacing w:line="259" w:lineRule="auto" w:before="28"/>
        <w:ind w:left="2357" w:right="2137" w:firstLine="10"/>
        <w:jc w:val="both"/>
        <w:rPr>
          <w:sz w:val="21"/>
        </w:rPr>
      </w:pPr>
      <w:r>
        <w:rPr>
          <w:w w:val="95"/>
          <w:sz w:val="21"/>
        </w:rPr>
        <w:t>O</w:t>
      </w:r>
      <w:r>
        <w:rPr>
          <w:spacing w:val="-12"/>
          <w:w w:val="95"/>
          <w:sz w:val="21"/>
        </w:rPr>
        <w:t> </w:t>
      </w:r>
      <w:r>
        <w:rPr>
          <w:w w:val="95"/>
          <w:sz w:val="21"/>
        </w:rPr>
        <w:t>tramadol</w:t>
      </w:r>
      <w:r>
        <w:rPr>
          <w:spacing w:val="-8"/>
          <w:w w:val="95"/>
          <w:sz w:val="21"/>
        </w:rPr>
        <w:t> </w:t>
      </w:r>
      <w:r>
        <w:rPr>
          <w:w w:val="95"/>
          <w:sz w:val="21"/>
        </w:rPr>
        <w:t>pode</w:t>
      </w:r>
      <w:r>
        <w:rPr>
          <w:spacing w:val="-7"/>
          <w:w w:val="95"/>
          <w:sz w:val="21"/>
        </w:rPr>
        <w:t> </w:t>
      </w:r>
      <w:r>
        <w:rPr>
          <w:w w:val="95"/>
          <w:sz w:val="21"/>
        </w:rPr>
        <w:t>interferir</w:t>
      </w:r>
      <w:r>
        <w:rPr>
          <w:spacing w:val="-5"/>
          <w:w w:val="95"/>
          <w:sz w:val="21"/>
        </w:rPr>
        <w:t> </w:t>
      </w:r>
      <w:r>
        <w:rPr>
          <w:w w:val="95"/>
          <w:sz w:val="21"/>
        </w:rPr>
        <w:t>na</w:t>
      </w:r>
      <w:r>
        <w:rPr>
          <w:spacing w:val="-9"/>
          <w:w w:val="95"/>
          <w:sz w:val="21"/>
        </w:rPr>
        <w:t> </w:t>
      </w:r>
      <w:r>
        <w:rPr>
          <w:w w:val="95"/>
          <w:sz w:val="21"/>
        </w:rPr>
        <w:t>absorção</w:t>
      </w:r>
      <w:r>
        <w:rPr>
          <w:spacing w:val="-5"/>
          <w:w w:val="95"/>
          <w:sz w:val="21"/>
        </w:rPr>
        <w:t> </w:t>
      </w:r>
      <w:r>
        <w:rPr>
          <w:w w:val="95"/>
          <w:sz w:val="21"/>
        </w:rPr>
        <w:t>e</w:t>
      </w:r>
      <w:r>
        <w:rPr>
          <w:spacing w:val="-11"/>
          <w:w w:val="95"/>
          <w:sz w:val="21"/>
        </w:rPr>
        <w:t> </w:t>
      </w:r>
      <w:r>
        <w:rPr>
          <w:w w:val="95"/>
          <w:sz w:val="21"/>
        </w:rPr>
        <w:t>excreção</w:t>
      </w:r>
      <w:r>
        <w:rPr>
          <w:spacing w:val="-7"/>
          <w:w w:val="95"/>
          <w:sz w:val="21"/>
        </w:rPr>
        <w:t> </w:t>
      </w:r>
      <w:r>
        <w:rPr>
          <w:w w:val="95"/>
          <w:sz w:val="21"/>
        </w:rPr>
        <w:t>renal</w:t>
      </w:r>
      <w:r>
        <w:rPr>
          <w:spacing w:val="-9"/>
          <w:w w:val="95"/>
          <w:sz w:val="21"/>
        </w:rPr>
        <w:t> </w:t>
      </w:r>
      <w:r>
        <w:rPr>
          <w:w w:val="95"/>
          <w:sz w:val="21"/>
        </w:rPr>
        <w:t>de</w:t>
      </w:r>
      <w:r>
        <w:rPr>
          <w:spacing w:val="-12"/>
          <w:w w:val="95"/>
          <w:sz w:val="21"/>
        </w:rPr>
        <w:t> </w:t>
      </w:r>
      <w:r>
        <w:rPr>
          <w:w w:val="95"/>
          <w:sz w:val="21"/>
        </w:rPr>
        <w:t>magnésio</w:t>
      </w:r>
      <w:r>
        <w:rPr>
          <w:spacing w:val="-3"/>
          <w:w w:val="95"/>
          <w:sz w:val="21"/>
        </w:rPr>
        <w:t> </w:t>
      </w:r>
      <w:r>
        <w:rPr>
          <w:w w:val="95"/>
          <w:sz w:val="21"/>
        </w:rPr>
        <w:t>8</w:t>
      </w:r>
      <w:r>
        <w:rPr>
          <w:spacing w:val="-10"/>
          <w:w w:val="95"/>
          <w:sz w:val="21"/>
        </w:rPr>
        <w:t> </w:t>
      </w:r>
      <w:r>
        <w:rPr>
          <w:w w:val="95"/>
          <w:sz w:val="21"/>
        </w:rPr>
        <w:t>potássio, impactando</w:t>
      </w:r>
      <w:r>
        <w:rPr>
          <w:w w:val="95"/>
          <w:sz w:val="21"/>
        </w:rPr>
        <w:t> o</w:t>
      </w:r>
      <w:r>
        <w:rPr>
          <w:w w:val="95"/>
          <w:sz w:val="21"/>
        </w:rPr>
        <w:t> equilíbrio</w:t>
      </w:r>
      <w:r>
        <w:rPr>
          <w:w w:val="95"/>
          <w:sz w:val="21"/>
        </w:rPr>
        <w:t> eletrolítico</w:t>
      </w:r>
      <w:r>
        <w:rPr>
          <w:w w:val="95"/>
          <w:sz w:val="21"/>
        </w:rPr>
        <w:t> e</w:t>
      </w:r>
      <w:r>
        <w:rPr>
          <w:w w:val="95"/>
          <w:sz w:val="21"/>
        </w:rPr>
        <w:t> aumentando</w:t>
      </w:r>
      <w:r>
        <w:rPr>
          <w:w w:val="95"/>
          <w:sz w:val="21"/>
        </w:rPr>
        <w:t> o</w:t>
      </w:r>
      <w:r>
        <w:rPr>
          <w:w w:val="95"/>
          <w:sz w:val="21"/>
        </w:rPr>
        <w:t> nsco</w:t>
      </w:r>
      <w:r>
        <w:rPr>
          <w:w w:val="95"/>
          <w:sz w:val="21"/>
        </w:rPr>
        <w:t> de</w:t>
      </w:r>
      <w:r>
        <w:rPr>
          <w:w w:val="95"/>
          <w:sz w:val="21"/>
        </w:rPr>
        <w:t> efeitos</w:t>
      </w:r>
      <w:r>
        <w:rPr>
          <w:w w:val="95"/>
          <w:sz w:val="21"/>
        </w:rPr>
        <w:t> adversos </w:t>
      </w:r>
      <w:r>
        <w:rPr>
          <w:w w:val="90"/>
          <w:sz w:val="21"/>
        </w:rPr>
        <w:t>neuromusculares</w:t>
      </w:r>
      <w:r>
        <w:rPr>
          <w:w w:val="90"/>
          <w:sz w:val="21"/>
        </w:rPr>
        <w:t> e</w:t>
      </w:r>
      <w:r>
        <w:rPr>
          <w:w w:val="90"/>
          <w:sz w:val="21"/>
        </w:rPr>
        <w:t> cardiovassulares.</w:t>
      </w:r>
      <w:r>
        <w:rPr>
          <w:w w:val="90"/>
          <w:sz w:val="21"/>
        </w:rPr>
        <w:t> Além</w:t>
      </w:r>
      <w:r>
        <w:rPr>
          <w:w w:val="90"/>
          <w:sz w:val="21"/>
        </w:rPr>
        <w:t> disso,</w:t>
      </w:r>
      <w:r>
        <w:rPr>
          <w:w w:val="90"/>
          <w:sz w:val="21"/>
        </w:rPr>
        <w:t> o</w:t>
      </w:r>
      <w:r>
        <w:rPr>
          <w:w w:val="90"/>
          <w:sz w:val="21"/>
        </w:rPr>
        <w:t> uso</w:t>
      </w:r>
      <w:r>
        <w:rPr>
          <w:w w:val="90"/>
          <w:sz w:val="21"/>
        </w:rPr>
        <w:t> prolongado</w:t>
      </w:r>
      <w:r>
        <w:rPr>
          <w:w w:val="90"/>
          <w:sz w:val="21"/>
        </w:rPr>
        <w:t> pode</w:t>
      </w:r>
      <w:r>
        <w:rPr>
          <w:w w:val="90"/>
          <w:sz w:val="21"/>
        </w:rPr>
        <w:t> reduzir</w:t>
      </w:r>
      <w:r>
        <w:rPr>
          <w:w w:val="90"/>
          <w:sz w:val="21"/>
        </w:rPr>
        <w:t> a </w:t>
      </w:r>
      <w:r>
        <w:rPr>
          <w:spacing w:val="-2"/>
          <w:w w:val="95"/>
          <w:sz w:val="21"/>
        </w:rPr>
        <w:t>biodisponibilidade</w:t>
      </w:r>
      <w:r>
        <w:rPr>
          <w:spacing w:val="-10"/>
          <w:w w:val="95"/>
          <w:sz w:val="21"/>
        </w:rPr>
        <w:t> </w:t>
      </w:r>
      <w:r>
        <w:rPr>
          <w:spacing w:val="-2"/>
          <w:w w:val="95"/>
          <w:sz w:val="21"/>
        </w:rPr>
        <w:t>da</w:t>
      </w:r>
      <w:r>
        <w:rPr>
          <w:spacing w:val="-10"/>
          <w:w w:val="95"/>
          <w:sz w:val="21"/>
        </w:rPr>
        <w:t> </w:t>
      </w:r>
      <w:r>
        <w:rPr>
          <w:spacing w:val="-2"/>
          <w:w w:val="95"/>
          <w:sz w:val="21"/>
        </w:rPr>
        <w:t>vitamina</w:t>
      </w:r>
      <w:r>
        <w:rPr>
          <w:spacing w:val="-9"/>
          <w:w w:val="95"/>
          <w:sz w:val="21"/>
        </w:rPr>
        <w:t> </w:t>
      </w:r>
      <w:r>
        <w:rPr>
          <w:spacing w:val="-2"/>
          <w:w w:val="95"/>
          <w:sz w:val="21"/>
        </w:rPr>
        <w:t>B12,</w:t>
      </w:r>
      <w:r>
        <w:rPr>
          <w:spacing w:val="-7"/>
          <w:w w:val="95"/>
          <w:sz w:val="21"/>
        </w:rPr>
        <w:t> </w:t>
      </w:r>
      <w:r>
        <w:rPr>
          <w:spacing w:val="-2"/>
          <w:w w:val="95"/>
          <w:sz w:val="21"/>
        </w:rPr>
        <w:t>afetando</w:t>
      </w:r>
      <w:r>
        <w:rPr>
          <w:spacing w:val="-2"/>
          <w:w w:val="95"/>
          <w:sz w:val="21"/>
        </w:rPr>
        <w:t> a</w:t>
      </w:r>
      <w:r>
        <w:rPr>
          <w:spacing w:val="-9"/>
          <w:w w:val="95"/>
          <w:sz w:val="21"/>
        </w:rPr>
        <w:t> </w:t>
      </w:r>
      <w:r>
        <w:rPr>
          <w:spacing w:val="-2"/>
          <w:w w:val="95"/>
          <w:sz w:val="21"/>
        </w:rPr>
        <w:t>saúde</w:t>
      </w:r>
      <w:r>
        <w:rPr>
          <w:spacing w:val="-9"/>
          <w:w w:val="95"/>
          <w:sz w:val="21"/>
        </w:rPr>
        <w:t> </w:t>
      </w:r>
      <w:r>
        <w:rPr>
          <w:spacing w:val="-2"/>
          <w:w w:val="95"/>
          <w:sz w:val="21"/>
        </w:rPr>
        <w:t>neurológica</w:t>
      </w:r>
      <w:r>
        <w:rPr>
          <w:spacing w:val="-5"/>
          <w:w w:val="95"/>
          <w:sz w:val="21"/>
        </w:rPr>
        <w:t> </w:t>
      </w:r>
      <w:r>
        <w:rPr>
          <w:spacing w:val="-2"/>
          <w:w w:val="95"/>
          <w:sz w:val="21"/>
        </w:rPr>
        <w:t>e</w:t>
      </w:r>
      <w:r>
        <w:rPr>
          <w:spacing w:val="-10"/>
          <w:w w:val="95"/>
          <w:sz w:val="21"/>
        </w:rPr>
        <w:t> </w:t>
      </w:r>
      <w:r>
        <w:rPr>
          <w:i/>
          <w:spacing w:val="-2"/>
          <w:w w:val="95"/>
          <w:sz w:val="21"/>
        </w:rPr>
        <w:t>a</w:t>
      </w:r>
      <w:r>
        <w:rPr>
          <w:i/>
          <w:spacing w:val="-10"/>
          <w:w w:val="95"/>
          <w:sz w:val="21"/>
        </w:rPr>
        <w:t> </w:t>
      </w:r>
      <w:r>
        <w:rPr>
          <w:spacing w:val="-2"/>
          <w:w w:val="95"/>
          <w:sz w:val="21"/>
        </w:rPr>
        <w:t>produção</w:t>
      </w:r>
      <w:r>
        <w:rPr>
          <w:spacing w:val="-2"/>
          <w:w w:val="95"/>
          <w:sz w:val="21"/>
        </w:rPr>
        <w:t> de neurolransmi*sores.</w:t>
      </w:r>
    </w:p>
    <w:p>
      <w:pPr>
        <w:pStyle w:val="BodyText"/>
        <w:spacing w:before="45"/>
        <w:rPr>
          <w:sz w:val="21"/>
        </w:rPr>
      </w:pPr>
    </w:p>
    <w:p>
      <w:pPr>
        <w:spacing w:before="0"/>
        <w:ind w:left="2362" w:right="0" w:firstLine="0"/>
        <w:jc w:val="both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t>Trimetoprima</w:t>
      </w:r>
      <w:r>
        <w:rPr>
          <w:rFonts w:ascii="Calibri" w:hAnsi="Calibri"/>
          <w:spacing w:val="-4"/>
          <w:sz w:val="23"/>
        </w:rPr>
        <w:t> </w:t>
      </w:r>
      <w:r>
        <w:rPr>
          <w:rFonts w:ascii="Calibri" w:hAnsi="Calibri"/>
          <w:color w:val="0E0E0E"/>
          <w:sz w:val="23"/>
        </w:rPr>
        <w:t>-</w:t>
      </w:r>
      <w:r>
        <w:rPr>
          <w:rFonts w:ascii="Calibri" w:hAnsi="Calibri"/>
          <w:color w:val="0E0E0E"/>
          <w:spacing w:val="40"/>
          <w:sz w:val="23"/>
        </w:rPr>
        <w:t> </w:t>
      </w:r>
      <w:r>
        <w:rPr>
          <w:rFonts w:ascii="Calibri" w:hAnsi="Calibri"/>
          <w:sz w:val="23"/>
        </w:rPr>
        <w:t>Ácido</w:t>
      </w:r>
      <w:r>
        <w:rPr>
          <w:rFonts w:ascii="Calibri" w:hAnsi="Calibri"/>
          <w:spacing w:val="-5"/>
          <w:sz w:val="23"/>
        </w:rPr>
        <w:t> </w:t>
      </w:r>
      <w:r>
        <w:rPr>
          <w:rFonts w:ascii="Calibri" w:hAnsi="Calibri"/>
          <w:spacing w:val="-2"/>
          <w:sz w:val="23"/>
        </w:rPr>
        <w:t>Fólico</w:t>
      </w:r>
    </w:p>
    <w:p>
      <w:pPr>
        <w:spacing w:line="247" w:lineRule="auto" w:before="19"/>
        <w:ind w:left="2356" w:right="2135" w:firstLine="12"/>
        <w:jc w:val="both"/>
        <w:rPr>
          <w:rFonts w:ascii="Calibri" w:hAnsi="Calibri"/>
          <w:sz w:val="21"/>
        </w:rPr>
      </w:pPr>
      <w:r>
        <w:rPr>
          <w:rFonts w:ascii="Calibri" w:hAnsi="Calibri"/>
          <w:w w:val="90"/>
          <w:sz w:val="21"/>
        </w:rPr>
        <w:t>O trimetoprima atua</w:t>
      </w:r>
      <w:r>
        <w:rPr>
          <w:rFonts w:ascii="Calibri" w:hAnsi="Calibri"/>
          <w:spacing w:val="-2"/>
          <w:w w:val="90"/>
          <w:sz w:val="21"/>
        </w:rPr>
        <w:t> </w:t>
      </w:r>
      <w:r>
        <w:rPr>
          <w:rFonts w:ascii="Calibri" w:hAnsi="Calibri"/>
          <w:w w:val="90"/>
          <w:sz w:val="21"/>
        </w:rPr>
        <w:t>corno antagonista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w w:val="90"/>
          <w:sz w:val="21"/>
        </w:rPr>
        <w:t>da</w:t>
      </w:r>
      <w:r>
        <w:rPr>
          <w:rFonts w:ascii="Calibri" w:hAnsi="Calibri"/>
          <w:spacing w:val="-7"/>
          <w:w w:val="90"/>
          <w:sz w:val="21"/>
        </w:rPr>
        <w:t> </w:t>
      </w:r>
      <w:r>
        <w:rPr>
          <w:rFonts w:ascii="Calibri" w:hAnsi="Calibri"/>
          <w:w w:val="90"/>
          <w:sz w:val="21"/>
        </w:rPr>
        <w:t>di-hidrofolato redutase, inibindo a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w w:val="90"/>
          <w:sz w:val="21"/>
        </w:rPr>
        <w:t>conversão do </w:t>
      </w:r>
      <w:r>
        <w:rPr>
          <w:rFonts w:ascii="Calibri" w:hAnsi="Calibri"/>
          <w:spacing w:val="-4"/>
          <w:sz w:val="21"/>
        </w:rPr>
        <w:t>ácido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fólico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para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sua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forma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ativa.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pacing w:val="-4"/>
          <w:sz w:val="21"/>
        </w:rPr>
        <w:t>Isso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pacing w:val="-4"/>
          <w:sz w:val="21"/>
        </w:rPr>
        <w:t>compromete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pacing w:val="-4"/>
          <w:sz w:val="21"/>
        </w:rPr>
        <w:t>a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4"/>
          <w:sz w:val="21"/>
        </w:rPr>
        <w:t>síntese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pacing w:val="-4"/>
          <w:sz w:val="21"/>
        </w:rPr>
        <w:t>de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DNA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a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divisão</w:t>
      </w:r>
      <w:r>
        <w:rPr>
          <w:rFonts w:ascii="Calibri" w:hAnsi="Calibri"/>
          <w:spacing w:val="-1"/>
          <w:sz w:val="21"/>
        </w:rPr>
        <w:t> </w:t>
      </w:r>
      <w:r>
        <w:rPr>
          <w:rFonts w:ascii="Calibri" w:hAnsi="Calibri"/>
          <w:spacing w:val="-4"/>
          <w:sz w:val="21"/>
        </w:rPr>
        <w:t>celular, </w:t>
      </w:r>
      <w:r>
        <w:rPr>
          <w:rFonts w:ascii="Calibri" w:hAnsi="Calibri"/>
          <w:sz w:val="21"/>
        </w:rPr>
        <w:t>podendo levar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z w:val="21"/>
        </w:rPr>
        <w:t>à</w:t>
      </w:r>
      <w:r>
        <w:rPr>
          <w:rFonts w:ascii="Calibri" w:hAnsi="Calibri"/>
          <w:spacing w:val="-7"/>
          <w:sz w:val="21"/>
        </w:rPr>
        <w:t> </w:t>
      </w:r>
      <w:r>
        <w:rPr>
          <w:rFonts w:ascii="Calibri" w:hAnsi="Calibri"/>
          <w:sz w:val="21"/>
        </w:rPr>
        <w:t>anemia</w:t>
      </w:r>
      <w:r>
        <w:rPr>
          <w:rFonts w:ascii="Calibri" w:hAnsi="Calibri"/>
          <w:spacing w:val="-3"/>
          <w:sz w:val="21"/>
        </w:rPr>
        <w:t> </w:t>
      </w:r>
      <w:r>
        <w:rPr>
          <w:rFonts w:ascii="Calibri" w:hAnsi="Calibri"/>
          <w:sz w:val="21"/>
        </w:rPr>
        <w:t>megaloblástica</w:t>
      </w:r>
      <w:r>
        <w:rPr>
          <w:rFonts w:ascii="Calibri" w:hAnsi="Calibri"/>
          <w:spacing w:val="-12"/>
          <w:sz w:val="21"/>
        </w:rPr>
        <w:t> </w:t>
      </w:r>
      <w:r>
        <w:rPr>
          <w:rFonts w:ascii="Calibri" w:hAnsi="Calibri"/>
          <w:sz w:val="21"/>
        </w:rPr>
        <w:t>em</w:t>
      </w:r>
      <w:r>
        <w:rPr>
          <w:rFonts w:ascii="Calibri" w:hAnsi="Calibri"/>
          <w:spacing w:val="-2"/>
          <w:sz w:val="21"/>
        </w:rPr>
        <w:t> </w:t>
      </w:r>
      <w:r>
        <w:rPr>
          <w:rFonts w:ascii="Calibri" w:hAnsi="Calibri"/>
          <w:sz w:val="21"/>
        </w:rPr>
        <w:t>usos</w:t>
      </w:r>
      <w:r>
        <w:rPr>
          <w:rFonts w:ascii="Calibri" w:hAnsi="Calibri"/>
          <w:spacing w:val="-3"/>
          <w:sz w:val="21"/>
        </w:rPr>
        <w:t> </w:t>
      </w:r>
      <w:r>
        <w:rPr>
          <w:rFonts w:ascii="Calibri" w:hAnsi="Calibri"/>
          <w:sz w:val="21"/>
        </w:rPr>
        <w:t>prolongadas ou</w:t>
      </w:r>
      <w:r>
        <w:rPr>
          <w:rFonts w:ascii="Calibri" w:hAnsi="Calibri"/>
          <w:spacing w:val="-3"/>
          <w:sz w:val="21"/>
        </w:rPr>
        <w:t> </w:t>
      </w:r>
      <w:r>
        <w:rPr>
          <w:rFonts w:ascii="Calibri" w:hAnsi="Calibri"/>
          <w:sz w:val="21"/>
        </w:rPr>
        <w:t>em</w:t>
      </w:r>
      <w:r>
        <w:rPr>
          <w:rFonts w:ascii="Calibri" w:hAnsi="Calibri"/>
          <w:spacing w:val="-2"/>
          <w:sz w:val="21"/>
        </w:rPr>
        <w:t> </w:t>
      </w:r>
      <w:r>
        <w:rPr>
          <w:rFonts w:ascii="Calibri" w:hAnsi="Calibri"/>
          <w:sz w:val="21"/>
        </w:rPr>
        <w:t>pacientes com ingestão inadequada.</w:t>
      </w:r>
    </w:p>
    <w:p>
      <w:pPr>
        <w:pStyle w:val="BodyText"/>
        <w:spacing w:before="12"/>
        <w:rPr>
          <w:rFonts w:ascii="Calibri"/>
          <w:sz w:val="21"/>
        </w:rPr>
      </w:pPr>
    </w:p>
    <w:p>
      <w:pPr>
        <w:spacing w:line="293" w:lineRule="exact" w:before="0"/>
        <w:ind w:left="2353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pacing w:val="-2"/>
          <w:sz w:val="24"/>
        </w:rPr>
        <w:t>Valproato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pacing w:val="-2"/>
          <w:sz w:val="24"/>
        </w:rPr>
        <w:t>de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pacing w:val="-2"/>
          <w:sz w:val="24"/>
        </w:rPr>
        <w:t>Sódio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color w:val="131313"/>
          <w:spacing w:val="-2"/>
          <w:sz w:val="24"/>
        </w:rPr>
        <w:t>-</w:t>
      </w:r>
      <w:r>
        <w:rPr>
          <w:rFonts w:ascii="Calibri" w:hAnsi="Calibri"/>
          <w:color w:val="131313"/>
          <w:spacing w:val="20"/>
          <w:sz w:val="24"/>
        </w:rPr>
        <w:t> </w:t>
      </w:r>
      <w:r>
        <w:rPr>
          <w:rFonts w:ascii="Calibri" w:hAnsi="Calibri"/>
          <w:spacing w:val="-2"/>
          <w:sz w:val="24"/>
        </w:rPr>
        <w:t>Vitamina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pacing w:val="-2"/>
          <w:sz w:val="24"/>
        </w:rPr>
        <w:t>D,</w:t>
      </w:r>
      <w:r>
        <w:rPr>
          <w:rFonts w:ascii="Calibri" w:hAnsi="Calibri"/>
          <w:spacing w:val="-12"/>
          <w:sz w:val="24"/>
        </w:rPr>
        <w:t> </w:t>
      </w:r>
      <w:r>
        <w:rPr>
          <w:rFonts w:ascii="Calibri" w:hAnsi="Calibri"/>
          <w:spacing w:val="-2"/>
          <w:sz w:val="24"/>
        </w:rPr>
        <w:t>Ácido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spacing w:val="-2"/>
          <w:sz w:val="24"/>
        </w:rPr>
        <w:t>Fólico,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pacing w:val="-2"/>
          <w:sz w:val="24"/>
        </w:rPr>
        <w:t>Vitamina</w:t>
      </w:r>
      <w:r>
        <w:rPr>
          <w:rFonts w:ascii="Calibri" w:hAnsi="Calibri"/>
          <w:spacing w:val="-12"/>
          <w:sz w:val="24"/>
        </w:rPr>
        <w:t> </w:t>
      </w:r>
      <w:r>
        <w:rPr>
          <w:rFonts w:ascii="Calibri" w:hAnsi="Calibri"/>
          <w:spacing w:val="-2"/>
          <w:sz w:val="24"/>
        </w:rPr>
        <w:t>B12,</w:t>
      </w:r>
      <w:r>
        <w:rPr>
          <w:rFonts w:ascii="Calibri" w:hAnsi="Calibri"/>
          <w:spacing w:val="-11"/>
          <w:sz w:val="24"/>
        </w:rPr>
        <w:t> </w:t>
      </w:r>
      <w:r>
        <w:rPr>
          <w:rFonts w:ascii="Calibri" w:hAnsi="Calibri"/>
          <w:spacing w:val="-2"/>
          <w:sz w:val="24"/>
        </w:rPr>
        <w:t>Magnésio</w:t>
      </w:r>
    </w:p>
    <w:p>
      <w:pPr>
        <w:spacing w:line="237" w:lineRule="auto" w:before="2"/>
        <w:ind w:left="2354" w:right="2136" w:firstLine="7"/>
        <w:jc w:val="both"/>
        <w:rPr>
          <w:rFonts w:ascii="Calibri" w:hAnsi="Calibri"/>
          <w:sz w:val="22"/>
        </w:rPr>
      </w:pPr>
      <w:r>
        <w:rPr>
          <w:rFonts w:ascii="Calibri" w:hAnsi="Calibri"/>
          <w:spacing w:val="-8"/>
          <w:sz w:val="22"/>
        </w:rPr>
        <w:t>O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8"/>
          <w:sz w:val="22"/>
        </w:rPr>
        <w:t>valproato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8"/>
          <w:sz w:val="22"/>
        </w:rPr>
        <w:t>afeta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8"/>
          <w:sz w:val="22"/>
        </w:rPr>
        <w:t>o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8"/>
          <w:sz w:val="22"/>
        </w:rPr>
        <w:t>metabolismo</w:t>
      </w:r>
      <w:r>
        <w:rPr>
          <w:rFonts w:ascii="Calibri" w:hAnsi="Calibri"/>
          <w:spacing w:val="5"/>
          <w:sz w:val="22"/>
        </w:rPr>
        <w:t> </w:t>
      </w:r>
      <w:r>
        <w:rPr>
          <w:rFonts w:ascii="Calibri" w:hAnsi="Calibri"/>
          <w:spacing w:val="-8"/>
          <w:sz w:val="22"/>
        </w:rPr>
        <w:t>hepático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8"/>
          <w:sz w:val="22"/>
        </w:rPr>
        <w:t>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8"/>
          <w:sz w:val="22"/>
        </w:rPr>
        <w:t>pode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8"/>
          <w:sz w:val="22"/>
        </w:rPr>
        <w:t>prejudicar</w:t>
      </w:r>
      <w:r>
        <w:rPr>
          <w:rFonts w:ascii="Calibri" w:hAnsi="Calibri"/>
          <w:spacing w:val="10"/>
          <w:sz w:val="22"/>
        </w:rPr>
        <w:t> </w:t>
      </w:r>
      <w:r>
        <w:rPr>
          <w:rFonts w:ascii="Calibri" w:hAnsi="Calibri"/>
          <w:spacing w:val="-8"/>
          <w:sz w:val="22"/>
        </w:rPr>
        <w:t>a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8"/>
          <w:sz w:val="22"/>
        </w:rPr>
        <w:t>absorção</w:t>
      </w:r>
      <w:r>
        <w:rPr>
          <w:rFonts w:ascii="Calibri" w:hAnsi="Calibri"/>
          <w:spacing w:val="4"/>
          <w:sz w:val="22"/>
        </w:rPr>
        <w:t> </w:t>
      </w:r>
      <w:r>
        <w:rPr>
          <w:rFonts w:ascii="Calibri" w:hAnsi="Calibri"/>
          <w:spacing w:val="-8"/>
          <w:sz w:val="22"/>
        </w:rPr>
        <w:t>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8"/>
          <w:sz w:val="22"/>
        </w:rPr>
        <w:t>ativação</w:t>
      </w:r>
      <w:r>
        <w:rPr>
          <w:rFonts w:ascii="Calibri" w:hAnsi="Calibri"/>
          <w:spacing w:val="6"/>
          <w:sz w:val="22"/>
        </w:rPr>
        <w:t> </w:t>
      </w:r>
      <w:r>
        <w:rPr>
          <w:rFonts w:ascii="Calibri" w:hAnsi="Calibri"/>
          <w:spacing w:val="-8"/>
          <w:sz w:val="22"/>
        </w:rPr>
        <w:t>da </w:t>
      </w:r>
      <w:r>
        <w:rPr>
          <w:rFonts w:ascii="Calibri" w:hAnsi="Calibri"/>
          <w:w w:val="90"/>
          <w:sz w:val="22"/>
        </w:rPr>
        <w:t>vitamina D. Ele também</w:t>
      </w:r>
      <w:r>
        <w:rPr>
          <w:rFonts w:ascii="Calibri" w:hAnsi="Calibri"/>
          <w:w w:val="90"/>
          <w:sz w:val="22"/>
        </w:rPr>
        <w:t> interfere na síntese e reciclagem do ácido fólico e da vitamina </w:t>
      </w:r>
      <w:r>
        <w:rPr>
          <w:rFonts w:ascii="Calibri" w:hAnsi="Calibri"/>
          <w:spacing w:val="-8"/>
          <w:sz w:val="21"/>
        </w:rPr>
        <w:t>B12,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pacing w:val="-8"/>
          <w:sz w:val="21"/>
        </w:rPr>
        <w:t>prejudicando</w:t>
      </w:r>
      <w:r>
        <w:rPr>
          <w:rFonts w:ascii="Calibri" w:hAnsi="Calibri"/>
          <w:spacing w:val="4"/>
          <w:sz w:val="21"/>
        </w:rPr>
        <w:t> </w:t>
      </w:r>
      <w:r>
        <w:rPr>
          <w:rFonts w:ascii="Calibri" w:hAnsi="Calibri"/>
          <w:spacing w:val="-8"/>
          <w:sz w:val="21"/>
        </w:rPr>
        <w:t>a</w:t>
      </w:r>
      <w:r>
        <w:rPr>
          <w:rFonts w:ascii="Calibri" w:hAnsi="Calibri"/>
          <w:spacing w:val="14"/>
          <w:sz w:val="21"/>
        </w:rPr>
        <w:t> </w:t>
      </w:r>
      <w:r>
        <w:rPr>
          <w:rFonts w:ascii="Calibri" w:hAnsi="Calibri"/>
          <w:spacing w:val="-8"/>
          <w:sz w:val="21"/>
        </w:rPr>
        <w:t>metilaçáo</w:t>
      </w:r>
      <w:r>
        <w:rPr>
          <w:rFonts w:ascii="Calibri" w:hAnsi="Calibri"/>
          <w:spacing w:val="17"/>
          <w:sz w:val="21"/>
        </w:rPr>
        <w:t> </w:t>
      </w:r>
      <w:r>
        <w:rPr>
          <w:rFonts w:ascii="Calibri" w:hAnsi="Calibri"/>
          <w:spacing w:val="-8"/>
          <w:sz w:val="21"/>
        </w:rPr>
        <w:t>e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pacing w:val="-8"/>
          <w:sz w:val="21"/>
        </w:rPr>
        <w:t>o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8"/>
          <w:sz w:val="21"/>
        </w:rPr>
        <w:t>equilíbrio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pacing w:val="-8"/>
          <w:sz w:val="21"/>
        </w:rPr>
        <w:t>neuroquíniico.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pacing w:val="-8"/>
          <w:sz w:val="21"/>
        </w:rPr>
        <w:t>A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pacing w:val="-8"/>
          <w:sz w:val="21"/>
        </w:rPr>
        <w:t>depleção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8"/>
          <w:sz w:val="21"/>
        </w:rPr>
        <w:t>de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pacing w:val="-8"/>
          <w:sz w:val="21"/>
        </w:rPr>
        <w:t>magnésio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spacing w:val="-8"/>
          <w:sz w:val="21"/>
        </w:rPr>
        <w:t>pode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w w:val="90"/>
          <w:sz w:val="22"/>
        </w:rPr>
        <w:t>ocorrer por</w:t>
      </w:r>
      <w:r>
        <w:rPr>
          <w:rFonts w:ascii="Calibri" w:hAnsi="Calibri"/>
          <w:spacing w:val="-3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maior excreçáo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w w:val="90"/>
          <w:sz w:val="22"/>
        </w:rPr>
        <w:t>renal induzida pelo fármaco.</w:t>
      </w:r>
    </w:p>
    <w:p>
      <w:pPr>
        <w:pStyle w:val="BodyText"/>
        <w:spacing w:before="16"/>
        <w:rPr>
          <w:rFonts w:ascii="Calibri"/>
        </w:rPr>
      </w:pPr>
    </w:p>
    <w:p>
      <w:pPr>
        <w:spacing w:before="0"/>
        <w:ind w:left="2363" w:right="0" w:firstLine="0"/>
        <w:jc w:val="both"/>
        <w:rPr>
          <w:sz w:val="24"/>
        </w:rPr>
      </w:pPr>
      <w:r>
        <w:rPr>
          <w:w w:val="90"/>
          <w:sz w:val="24"/>
        </w:rPr>
        <w:t>Varfarina</w:t>
      </w:r>
      <w:r>
        <w:rPr>
          <w:spacing w:val="27"/>
          <w:sz w:val="24"/>
        </w:rPr>
        <w:t> </w:t>
      </w:r>
      <w:r>
        <w:rPr>
          <w:w w:val="90"/>
          <w:sz w:val="24"/>
        </w:rPr>
        <w:t>-</w:t>
      </w:r>
      <w:r>
        <w:rPr>
          <w:spacing w:val="68"/>
          <w:sz w:val="24"/>
        </w:rPr>
        <w:t> </w:t>
      </w:r>
      <w:r>
        <w:rPr>
          <w:w w:val="90"/>
          <w:sz w:val="24"/>
        </w:rPr>
        <w:t>Vitamina</w:t>
      </w:r>
      <w:r>
        <w:rPr>
          <w:spacing w:val="33"/>
          <w:sz w:val="24"/>
        </w:rPr>
        <w:t> </w:t>
      </w:r>
      <w:r>
        <w:rPr>
          <w:w w:val="90"/>
          <w:sz w:val="24"/>
        </w:rPr>
        <w:t>K,</w:t>
      </w:r>
      <w:r>
        <w:rPr>
          <w:spacing w:val="20"/>
          <w:sz w:val="24"/>
        </w:rPr>
        <w:t> </w:t>
      </w:r>
      <w:r>
        <w:rPr>
          <w:w w:val="90"/>
          <w:sz w:val="24"/>
        </w:rPr>
        <w:t>Magnésio,</w:t>
      </w:r>
      <w:r>
        <w:rPr>
          <w:spacing w:val="46"/>
          <w:sz w:val="24"/>
        </w:rPr>
        <w:t> </w:t>
      </w:r>
      <w:r>
        <w:rPr>
          <w:w w:val="90"/>
          <w:sz w:val="24"/>
        </w:rPr>
        <w:t>Ácido</w:t>
      </w:r>
      <w:r>
        <w:rPr>
          <w:spacing w:val="26"/>
          <w:sz w:val="24"/>
        </w:rPr>
        <w:t> </w:t>
      </w:r>
      <w:r>
        <w:rPr>
          <w:w w:val="90"/>
          <w:sz w:val="24"/>
        </w:rPr>
        <w:t>Fólico,</w:t>
      </w:r>
      <w:r>
        <w:rPr>
          <w:spacing w:val="25"/>
          <w:sz w:val="24"/>
        </w:rPr>
        <w:t> </w:t>
      </w:r>
      <w:r>
        <w:rPr>
          <w:w w:val="90"/>
          <w:sz w:val="24"/>
        </w:rPr>
        <w:t>Ferro,</w:t>
      </w:r>
      <w:r>
        <w:rPr>
          <w:spacing w:val="32"/>
          <w:sz w:val="24"/>
        </w:rPr>
        <w:t> </w:t>
      </w:r>
      <w:r>
        <w:rPr>
          <w:w w:val="90"/>
          <w:sz w:val="24"/>
        </w:rPr>
        <w:t>Coenzima</w:t>
      </w:r>
      <w:r>
        <w:rPr>
          <w:spacing w:val="44"/>
          <w:sz w:val="24"/>
        </w:rPr>
        <w:t> </w:t>
      </w:r>
      <w:r>
        <w:rPr>
          <w:spacing w:val="-4"/>
          <w:w w:val="90"/>
          <w:sz w:val="24"/>
        </w:rPr>
        <w:t>Q10,</w:t>
      </w:r>
    </w:p>
    <w:p>
      <w:pPr>
        <w:spacing w:before="15"/>
        <w:ind w:left="2356" w:right="0" w:firstLine="0"/>
        <w:jc w:val="both"/>
        <w:rPr>
          <w:sz w:val="23"/>
        </w:rPr>
      </w:pPr>
      <w:r>
        <w:rPr>
          <w:w w:val="90"/>
          <w:sz w:val="23"/>
        </w:rPr>
        <w:t>Vitamina</w:t>
      </w:r>
      <w:r>
        <w:rPr>
          <w:spacing w:val="-1"/>
          <w:sz w:val="23"/>
        </w:rPr>
        <w:t> </w:t>
      </w:r>
      <w:r>
        <w:rPr>
          <w:color w:val="111111"/>
          <w:spacing w:val="-10"/>
          <w:sz w:val="23"/>
        </w:rPr>
        <w:t>E</w:t>
      </w:r>
    </w:p>
    <w:p>
      <w:pPr>
        <w:pStyle w:val="BodyText"/>
        <w:spacing w:line="244" w:lineRule="auto" w:before="25"/>
        <w:ind w:left="2357" w:right="2143" w:firstLine="7"/>
        <w:jc w:val="both"/>
      </w:pP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varfarina</w:t>
      </w:r>
      <w:r>
        <w:rPr>
          <w:spacing w:val="-1"/>
          <w:w w:val="85"/>
        </w:rPr>
        <w:t> </w:t>
      </w:r>
      <w:r>
        <w:rPr>
          <w:w w:val="85"/>
        </w:rPr>
        <w:t>inibe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reciclagem da vitamina</w:t>
      </w:r>
      <w:r>
        <w:rPr>
          <w:spacing w:val="-1"/>
          <w:w w:val="85"/>
        </w:rPr>
        <w:t> </w:t>
      </w:r>
      <w:r>
        <w:rPr>
          <w:w w:val="85"/>
        </w:rPr>
        <w:t>K,</w:t>
      </w:r>
      <w:r>
        <w:rPr>
          <w:spacing w:val="-4"/>
          <w:w w:val="85"/>
        </w:rPr>
        <w:t> </w:t>
      </w:r>
      <w:r>
        <w:rPr>
          <w:w w:val="85"/>
        </w:rPr>
        <w:t>essencial</w:t>
      </w:r>
      <w:r>
        <w:rPr>
          <w:spacing w:val="-3"/>
          <w:w w:val="85"/>
        </w:rPr>
        <w:t> </w:t>
      </w:r>
      <w:r>
        <w:rPr>
          <w:w w:val="85"/>
        </w:rPr>
        <w:t>para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coagulação</w:t>
      </w:r>
      <w:r>
        <w:rPr>
          <w:spacing w:val="-3"/>
        </w:rPr>
        <w:t> </w:t>
      </w:r>
      <w:r>
        <w:rPr>
          <w:w w:val="85"/>
        </w:rPr>
        <w:t>sanguínea. </w:t>
      </w:r>
      <w:r>
        <w:rPr>
          <w:spacing w:val="-2"/>
          <w:w w:val="85"/>
        </w:rPr>
        <w:t>Pode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também</w:t>
      </w:r>
      <w:r>
        <w:rPr/>
        <w:t> </w:t>
      </w:r>
      <w:r>
        <w:rPr>
          <w:spacing w:val="-2"/>
          <w:w w:val="85"/>
        </w:rPr>
        <w:t>alterar</w:t>
      </w:r>
      <w:r>
        <w:rPr/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biodisponibilidade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ácido fólico, ferro </w:t>
      </w:r>
      <w:r>
        <w:rPr>
          <w:color w:val="0F0F0F"/>
          <w:spacing w:val="-2"/>
          <w:w w:val="85"/>
        </w:rPr>
        <w:t>e</w:t>
      </w:r>
      <w:r>
        <w:rPr>
          <w:color w:val="0F0F0F"/>
          <w:spacing w:val="-5"/>
          <w:w w:val="85"/>
        </w:rPr>
        <w:t> </w:t>
      </w:r>
      <w:r>
        <w:rPr>
          <w:spacing w:val="-2"/>
          <w:w w:val="85"/>
        </w:rPr>
        <w:t>magnésio,</w:t>
      </w:r>
      <w:r>
        <w:rPr>
          <w:spacing w:val="-5"/>
        </w:rPr>
        <w:t> </w:t>
      </w:r>
      <w:r>
        <w:rPr>
          <w:spacing w:val="-2"/>
          <w:w w:val="85"/>
        </w:rPr>
        <w:t>interferindo </w:t>
      </w:r>
      <w:r>
        <w:rPr>
          <w:w w:val="85"/>
        </w:rPr>
        <w:t>na</w:t>
      </w:r>
      <w:r>
        <w:rPr>
          <w:spacing w:val="-4"/>
          <w:w w:val="85"/>
        </w:rPr>
        <w:t> </w:t>
      </w:r>
      <w:r>
        <w:rPr>
          <w:w w:val="85"/>
        </w:rPr>
        <w:t>hematopoese</w:t>
      </w:r>
      <w:r>
        <w:rPr>
          <w:w w:val="85"/>
        </w:rPr>
        <w:t> e</w:t>
      </w:r>
      <w:r>
        <w:rPr>
          <w:spacing w:val="-7"/>
          <w:w w:val="85"/>
        </w:rPr>
        <w:t> </w:t>
      </w:r>
      <w:r>
        <w:rPr>
          <w:w w:val="85"/>
        </w:rPr>
        <w:t>metabolismo</w:t>
      </w:r>
      <w:r>
        <w:rPr/>
        <w:t> </w:t>
      </w:r>
      <w:r>
        <w:rPr>
          <w:w w:val="85"/>
        </w:rPr>
        <w:t>energético.</w:t>
      </w:r>
      <w:r>
        <w:rPr>
          <w:w w:val="85"/>
        </w:rPr>
        <w:t> A</w:t>
      </w:r>
      <w:r>
        <w:rPr>
          <w:spacing w:val="-2"/>
          <w:w w:val="85"/>
        </w:rPr>
        <w:t> </w:t>
      </w:r>
      <w:r>
        <w:rPr>
          <w:w w:val="85"/>
        </w:rPr>
        <w:t>CoQ10,</w:t>
      </w:r>
      <w:r>
        <w:rPr>
          <w:w w:val="85"/>
        </w:rPr>
        <w:t> estruturalmente semelhante</w:t>
      </w:r>
      <w:r>
        <w:rPr/>
        <w:t> </w:t>
      </w:r>
      <w:r>
        <w:rPr>
          <w:w w:val="85"/>
        </w:rPr>
        <w:t>à </w:t>
      </w:r>
      <w:r>
        <w:rPr>
          <w:w w:val="80"/>
        </w:rPr>
        <w:t>vitamina</w:t>
      </w:r>
      <w:r>
        <w:rPr>
          <w:spacing w:val="-4"/>
          <w:w w:val="80"/>
        </w:rPr>
        <w:t> </w:t>
      </w:r>
      <w:r>
        <w:rPr>
          <w:w w:val="80"/>
        </w:rPr>
        <w:t>K,</w:t>
      </w:r>
      <w:r>
        <w:rPr>
          <w:spacing w:val="-3"/>
          <w:w w:val="80"/>
        </w:rPr>
        <w:t> </w:t>
      </w:r>
      <w:r>
        <w:rPr>
          <w:w w:val="80"/>
        </w:rPr>
        <w:t>pode</w:t>
      </w:r>
      <w:r>
        <w:rPr>
          <w:spacing w:val="-3"/>
          <w:w w:val="80"/>
        </w:rPr>
        <w:t> </w:t>
      </w:r>
      <w:r>
        <w:rPr>
          <w:w w:val="80"/>
        </w:rPr>
        <w:t>ser</w:t>
      </w:r>
      <w:r>
        <w:rPr>
          <w:spacing w:val="-3"/>
          <w:w w:val="80"/>
        </w:rPr>
        <w:t> </w:t>
      </w:r>
      <w:r>
        <w:rPr>
          <w:w w:val="80"/>
        </w:rPr>
        <w:t>inibida,</w:t>
      </w:r>
      <w:r>
        <w:rPr>
          <w:spacing w:val="-5"/>
        </w:rPr>
        <w:t> </w:t>
      </w:r>
      <w:r>
        <w:rPr>
          <w:w w:val="80"/>
        </w:rPr>
        <w:t>prejudicando</w:t>
      </w:r>
      <w:r>
        <w:rPr>
          <w:spacing w:val="13"/>
        </w:rPr>
        <w:t> </w:t>
      </w:r>
      <w:r>
        <w:rPr>
          <w:w w:val="80"/>
        </w:rPr>
        <w:t>a</w:t>
      </w:r>
      <w:r>
        <w:rPr>
          <w:spacing w:val="-4"/>
          <w:w w:val="80"/>
        </w:rPr>
        <w:t> </w:t>
      </w:r>
      <w:r>
        <w:rPr>
          <w:w w:val="80"/>
        </w:rPr>
        <w:t>produção</w:t>
      </w:r>
      <w:r>
        <w:rPr>
          <w:spacing w:val="-2"/>
        </w:rPr>
        <w:t> </w:t>
      </w:r>
      <w:r>
        <w:rPr>
          <w:w w:val="80"/>
        </w:rPr>
        <w:t>de ATP.</w:t>
      </w:r>
      <w:r>
        <w:rPr/>
        <w:t> </w:t>
      </w:r>
      <w:r>
        <w:rPr>
          <w:w w:val="80"/>
        </w:rPr>
        <w:t>A</w:t>
      </w:r>
      <w:r>
        <w:rPr>
          <w:spacing w:val="-4"/>
          <w:w w:val="80"/>
        </w:rPr>
        <w:t> </w:t>
      </w:r>
      <w:r>
        <w:rPr>
          <w:w w:val="80"/>
        </w:rPr>
        <w:t>vitamina E</w:t>
      </w:r>
      <w:r>
        <w:rPr>
          <w:spacing w:val="-4"/>
          <w:w w:val="80"/>
        </w:rPr>
        <w:t> </w:t>
      </w:r>
      <w:r>
        <w:rPr>
          <w:w w:val="80"/>
        </w:rPr>
        <w:t>também pode </w:t>
      </w:r>
      <w:r>
        <w:rPr>
          <w:w w:val="85"/>
        </w:rPr>
        <w:t>ser</w:t>
      </w:r>
      <w:r>
        <w:rPr>
          <w:spacing w:val="-7"/>
          <w:w w:val="85"/>
        </w:rPr>
        <w:t> </w:t>
      </w:r>
      <w:r>
        <w:rPr>
          <w:w w:val="85"/>
        </w:rPr>
        <w:t>af8tada</w:t>
      </w:r>
      <w:r>
        <w:rPr>
          <w:spacing w:val="-6"/>
          <w:w w:val="85"/>
        </w:rPr>
        <w:t> </w:t>
      </w:r>
      <w:r>
        <w:rPr>
          <w:w w:val="85"/>
        </w:rPr>
        <w:t>devido</w:t>
      </w:r>
      <w:r>
        <w:rPr>
          <w:spacing w:val="-6"/>
          <w:w w:val="85"/>
        </w:rPr>
        <w:t> </w:t>
      </w:r>
      <w:r>
        <w:rPr>
          <w:w w:val="85"/>
        </w:rPr>
        <w:t>à</w:t>
      </w:r>
      <w:r>
        <w:rPr>
          <w:spacing w:val="-6"/>
          <w:w w:val="85"/>
        </w:rPr>
        <w:t> </w:t>
      </w:r>
      <w:r>
        <w:rPr>
          <w:w w:val="85"/>
        </w:rPr>
        <w:t>interação</w:t>
      </w:r>
      <w:r>
        <w:rPr>
          <w:spacing w:val="-4"/>
          <w:w w:val="85"/>
        </w:rPr>
        <w:t> </w:t>
      </w:r>
      <w:r>
        <w:rPr>
          <w:w w:val="85"/>
        </w:rPr>
        <w:t>com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oxidação</w:t>
      </w:r>
      <w:r>
        <w:rPr>
          <w:spacing w:val="-5"/>
        </w:rPr>
        <w:t> </w:t>
      </w:r>
      <w:r>
        <w:rPr>
          <w:w w:val="85"/>
        </w:rPr>
        <w:t>lipidica.</w:t>
      </w:r>
    </w:p>
    <w:p>
      <w:pPr>
        <w:pStyle w:val="BodyText"/>
        <w:spacing w:after="0" w:line="244" w:lineRule="auto"/>
        <w:jc w:val="both"/>
        <w:sectPr>
          <w:footerReference w:type="even" r:id="rId82"/>
          <w:pgSz w:w="11910" w:h="16840"/>
          <w:pgMar w:header="0" w:footer="4770" w:top="1020" w:bottom="4960" w:left="141" w:right="141"/>
          <w:pgNumType w:start="178"/>
        </w:sectPr>
      </w:pPr>
    </w:p>
    <w:p>
      <w:pPr>
        <w:spacing w:before="80"/>
        <w:ind w:left="2521" w:right="0" w:firstLine="0"/>
        <w:jc w:val="both"/>
        <w:rPr>
          <w:sz w:val="23"/>
        </w:rPr>
      </w:pPr>
      <w:r>
        <w:rPr>
          <w:w w:val="90"/>
          <w:sz w:val="23"/>
        </w:rPr>
        <w:t>Venlafaxina</w:t>
      </w:r>
      <w:r>
        <w:rPr>
          <w:spacing w:val="2"/>
          <w:sz w:val="23"/>
        </w:rPr>
        <w:t> </w:t>
      </w:r>
      <w:r>
        <w:rPr>
          <w:w w:val="90"/>
          <w:sz w:val="23"/>
        </w:rPr>
        <w:t>-</w:t>
      </w:r>
      <w:r>
        <w:rPr>
          <w:spacing w:val="29"/>
          <w:sz w:val="23"/>
        </w:rPr>
        <w:t> </w:t>
      </w:r>
      <w:r>
        <w:rPr>
          <w:w w:val="90"/>
          <w:sz w:val="23"/>
        </w:rPr>
        <w:t>Ferro,</w:t>
      </w:r>
      <w:r>
        <w:rPr>
          <w:spacing w:val="-5"/>
          <w:w w:val="90"/>
          <w:sz w:val="23"/>
        </w:rPr>
        <w:t> </w:t>
      </w:r>
      <w:r>
        <w:rPr>
          <w:w w:val="90"/>
          <w:sz w:val="23"/>
        </w:rPr>
        <w:t>Magnésio,</w:t>
      </w:r>
      <w:r>
        <w:rPr>
          <w:sz w:val="23"/>
        </w:rPr>
        <w:t> </w:t>
      </w:r>
      <w:r>
        <w:rPr>
          <w:spacing w:val="-2"/>
          <w:w w:val="90"/>
          <w:sz w:val="23"/>
        </w:rPr>
        <w:t>Selênio</w:t>
      </w:r>
    </w:p>
    <w:p>
      <w:pPr>
        <w:spacing w:line="259" w:lineRule="auto" w:before="35"/>
        <w:ind w:left="2521" w:right="1964" w:firstLine="9"/>
        <w:jc w:val="both"/>
        <w:rPr>
          <w:sz w:val="21"/>
        </w:rPr>
      </w:pPr>
      <w:r>
        <w:rPr>
          <w:w w:val="90"/>
          <w:sz w:val="21"/>
        </w:rPr>
        <w:t>A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venlafaxina</w:t>
      </w:r>
      <w:r>
        <w:rPr>
          <w:w w:val="90"/>
          <w:sz w:val="21"/>
        </w:rPr>
        <w:t> pode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causar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distúrbios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gastrointestinais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que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interfer8m</w:t>
      </w:r>
      <w:r>
        <w:rPr>
          <w:w w:val="90"/>
          <w:sz w:val="21"/>
        </w:rPr>
        <w:t> na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absorção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de </w:t>
      </w:r>
      <w:r>
        <w:rPr>
          <w:w w:val="95"/>
          <w:sz w:val="21"/>
        </w:rPr>
        <w:t>feiro</w:t>
      </w:r>
      <w:r>
        <w:rPr>
          <w:w w:val="95"/>
          <w:sz w:val="21"/>
        </w:rPr>
        <w:t> e</w:t>
      </w:r>
      <w:r>
        <w:rPr>
          <w:w w:val="95"/>
          <w:sz w:val="21"/>
        </w:rPr>
        <w:t> magnósio.</w:t>
      </w:r>
      <w:r>
        <w:rPr>
          <w:w w:val="95"/>
          <w:sz w:val="21"/>
        </w:rPr>
        <w:t> O</w:t>
      </w:r>
      <w:r>
        <w:rPr>
          <w:w w:val="95"/>
          <w:sz w:val="21"/>
        </w:rPr>
        <w:t> estresse</w:t>
      </w:r>
      <w:r>
        <w:rPr>
          <w:w w:val="95"/>
          <w:sz w:val="21"/>
        </w:rPr>
        <w:t> oxidativo</w:t>
      </w:r>
      <w:r>
        <w:rPr>
          <w:w w:val="95"/>
          <w:sz w:val="21"/>
        </w:rPr>
        <w:t> induzido</w:t>
      </w:r>
      <w:r>
        <w:rPr>
          <w:w w:val="95"/>
          <w:sz w:val="21"/>
        </w:rPr>
        <w:t> pelo</w:t>
      </w:r>
      <w:r>
        <w:rPr>
          <w:w w:val="95"/>
          <w:sz w:val="21"/>
        </w:rPr>
        <w:t> fárnlaco</w:t>
      </w:r>
      <w:r>
        <w:rPr>
          <w:w w:val="95"/>
          <w:sz w:val="21"/>
        </w:rPr>
        <w:t> pode</w:t>
      </w:r>
      <w:r>
        <w:rPr>
          <w:w w:val="95"/>
          <w:sz w:val="21"/>
        </w:rPr>
        <w:t> aumentar</w:t>
      </w:r>
      <w:r>
        <w:rPr>
          <w:w w:val="95"/>
          <w:sz w:val="21"/>
        </w:rPr>
        <w:t> a </w:t>
      </w:r>
      <w:r>
        <w:rPr>
          <w:w w:val="90"/>
          <w:sz w:val="21"/>
        </w:rPr>
        <w:t>necessidade</w:t>
      </w:r>
      <w:r>
        <w:rPr>
          <w:w w:val="90"/>
          <w:sz w:val="21"/>
        </w:rPr>
        <w:t> de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selénio,</w:t>
      </w:r>
      <w:r>
        <w:rPr>
          <w:w w:val="90"/>
          <w:sz w:val="21"/>
        </w:rPr>
        <w:t> essencial</w:t>
      </w:r>
      <w:r>
        <w:rPr>
          <w:w w:val="90"/>
          <w:sz w:val="21"/>
        </w:rPr>
        <w:t> á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atividade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da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glulationa</w:t>
      </w:r>
      <w:r>
        <w:rPr>
          <w:w w:val="90"/>
          <w:sz w:val="21"/>
        </w:rPr>
        <w:t> peroxidase.</w:t>
      </w:r>
      <w:r>
        <w:rPr>
          <w:w w:val="90"/>
          <w:sz w:val="21"/>
        </w:rPr>
        <w:t> A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deficiência desses</w:t>
      </w:r>
      <w:r>
        <w:rPr>
          <w:w w:val="90"/>
          <w:sz w:val="21"/>
        </w:rPr>
        <w:t> nutrientes</w:t>
      </w:r>
      <w:r>
        <w:rPr>
          <w:w w:val="90"/>
          <w:sz w:val="21"/>
        </w:rPr>
        <w:t> pode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contnbuir</w:t>
      </w:r>
      <w:r>
        <w:rPr>
          <w:w w:val="90"/>
          <w:sz w:val="21"/>
        </w:rPr>
        <w:t> para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sintomas</w:t>
      </w:r>
      <w:r>
        <w:rPr>
          <w:w w:val="90"/>
          <w:sz w:val="21"/>
        </w:rPr>
        <w:t> como</w:t>
      </w:r>
      <w:r>
        <w:rPr>
          <w:w w:val="90"/>
          <w:sz w:val="21"/>
        </w:rPr>
        <w:t> fadiga,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ansiedade</w:t>
      </w:r>
      <w:r>
        <w:rPr>
          <w:w w:val="90"/>
          <w:sz w:val="21"/>
        </w:rPr>
        <w:t> 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disfunção </w:t>
      </w:r>
      <w:r>
        <w:rPr>
          <w:spacing w:val="-2"/>
          <w:w w:val="95"/>
          <w:sz w:val="21"/>
        </w:rPr>
        <w:t>cognitiva.</w:t>
      </w:r>
    </w:p>
    <w:p>
      <w:pPr>
        <w:pStyle w:val="BodyText"/>
        <w:spacing w:before="30"/>
        <w:rPr>
          <w:sz w:val="21"/>
        </w:rPr>
      </w:pPr>
    </w:p>
    <w:p>
      <w:pPr>
        <w:pStyle w:val="Heading7"/>
        <w:ind w:left="2529"/>
        <w:jc w:val="both"/>
      </w:pPr>
      <w:r>
        <w:rPr>
          <w:w w:val="80"/>
        </w:rPr>
        <w:t>Verapamil</w:t>
      </w:r>
      <w:r>
        <w:rPr>
          <w:spacing w:val="-7"/>
        </w:rPr>
        <w:t> </w:t>
      </w:r>
      <w:r>
        <w:rPr>
          <w:color w:val="111111"/>
          <w:w w:val="80"/>
        </w:rPr>
        <w:t>—</w:t>
      </w:r>
      <w:r>
        <w:rPr>
          <w:color w:val="111111"/>
          <w:spacing w:val="-13"/>
        </w:rPr>
        <w:t> </w:t>
      </w:r>
      <w:r>
        <w:rPr>
          <w:w w:val="80"/>
        </w:rPr>
        <w:t>Magnésio,</w:t>
      </w:r>
      <w:r>
        <w:rPr>
          <w:spacing w:val="-1"/>
        </w:rPr>
        <w:t> </w:t>
      </w:r>
      <w:r>
        <w:rPr>
          <w:w w:val="80"/>
        </w:rPr>
        <w:t>Potássio,</w:t>
      </w:r>
      <w:r>
        <w:rPr>
          <w:spacing w:val="-5"/>
        </w:rPr>
        <w:t> </w:t>
      </w:r>
      <w:r>
        <w:rPr>
          <w:spacing w:val="-2"/>
          <w:w w:val="80"/>
        </w:rPr>
        <w:t>Cálcio</w:t>
      </w:r>
    </w:p>
    <w:p>
      <w:pPr>
        <w:pStyle w:val="BodyText"/>
        <w:spacing w:line="249" w:lineRule="auto" w:before="21"/>
        <w:ind w:left="2522" w:right="1967" w:firstLine="5"/>
        <w:jc w:val="both"/>
      </w:pPr>
      <w:r>
        <w:rPr>
          <w:w w:val="80"/>
        </w:rPr>
        <w:t>0</w:t>
      </w:r>
      <w:r>
        <w:rPr>
          <w:spacing w:val="29"/>
        </w:rPr>
        <w:t> </w:t>
      </w:r>
      <w:r>
        <w:rPr>
          <w:w w:val="80"/>
        </w:rPr>
        <w:t>verapamil,</w:t>
      </w:r>
      <w:r>
        <w:rPr/>
        <w:t> </w:t>
      </w:r>
      <w:r>
        <w:rPr>
          <w:w w:val="80"/>
        </w:rPr>
        <w:t>bloqueador</w:t>
      </w:r>
      <w:r>
        <w:rPr/>
        <w:t> </w:t>
      </w:r>
      <w:r>
        <w:rPr>
          <w:w w:val="80"/>
        </w:rPr>
        <w:t>dos canais de</w:t>
      </w:r>
      <w:r>
        <w:rPr>
          <w:spacing w:val="-4"/>
          <w:w w:val="80"/>
        </w:rPr>
        <w:t> </w:t>
      </w:r>
      <w:r>
        <w:rPr>
          <w:w w:val="80"/>
        </w:rPr>
        <w:t>cálcio,</w:t>
      </w:r>
      <w:r>
        <w:rPr/>
        <w:t> </w:t>
      </w:r>
      <w:r>
        <w:rPr>
          <w:w w:val="80"/>
        </w:rPr>
        <w:t>pode alterar o</w:t>
      </w:r>
      <w:r>
        <w:rPr>
          <w:spacing w:val="-4"/>
          <w:w w:val="80"/>
        </w:rPr>
        <w:t> </w:t>
      </w:r>
      <w:r>
        <w:rPr>
          <w:w w:val="80"/>
        </w:rPr>
        <w:t>balanço</w:t>
      </w:r>
      <w:r>
        <w:rPr/>
        <w:t> </w:t>
      </w:r>
      <w:r>
        <w:rPr>
          <w:w w:val="80"/>
        </w:rPr>
        <w:t>eletrolítico por inibir </w:t>
      </w:r>
      <w:r>
        <w:rPr>
          <w:color w:val="0E0E0E"/>
          <w:w w:val="85"/>
        </w:rPr>
        <w:t>a</w:t>
      </w:r>
      <w:r>
        <w:rPr>
          <w:color w:val="0E0E0E"/>
          <w:spacing w:val="-2"/>
          <w:w w:val="85"/>
        </w:rPr>
        <w:t> </w:t>
      </w:r>
      <w:r>
        <w:rPr>
          <w:w w:val="85"/>
        </w:rPr>
        <w:t>entrada</w:t>
      </w:r>
      <w:r>
        <w:rPr>
          <w:w w:val="85"/>
        </w:rPr>
        <w:t> de cálcio nos miócitos.</w:t>
      </w:r>
      <w:r>
        <w:rPr>
          <w:w w:val="85"/>
        </w:rPr>
        <w:t> Essa modulação</w:t>
      </w:r>
      <w:r>
        <w:rPr>
          <w:w w:val="85"/>
        </w:rPr>
        <w:t> afeta a</w:t>
      </w:r>
      <w:r>
        <w:rPr>
          <w:spacing w:val="-6"/>
          <w:w w:val="85"/>
        </w:rPr>
        <w:t> </w:t>
      </w:r>
      <w:r>
        <w:rPr>
          <w:w w:val="85"/>
        </w:rPr>
        <w:t>homeostase</w:t>
      </w:r>
      <w:r>
        <w:rPr>
          <w:w w:val="85"/>
        </w:rPr>
        <w:t> de potássio</w:t>
      </w:r>
      <w:r>
        <w:rPr>
          <w:w w:val="85"/>
        </w:rPr>
        <w:t> e </w:t>
      </w:r>
      <w:r>
        <w:rPr>
          <w:w w:val="80"/>
        </w:rPr>
        <w:t>magnésio,</w:t>
      </w:r>
      <w:r>
        <w:rPr/>
        <w:t> </w:t>
      </w:r>
      <w:r>
        <w:rPr>
          <w:w w:val="80"/>
        </w:rPr>
        <w:t>especialmente</w:t>
      </w:r>
      <w:r>
        <w:rPr/>
        <w:t> </w:t>
      </w:r>
      <w:r>
        <w:rPr>
          <w:w w:val="80"/>
        </w:rPr>
        <w:t>em paGientcs</w:t>
      </w:r>
      <w:r>
        <w:rPr/>
        <w:t> </w:t>
      </w:r>
      <w:r>
        <w:rPr>
          <w:w w:val="80"/>
        </w:rPr>
        <w:t>com ingestão ínade§Liada</w:t>
      </w:r>
      <w:r>
        <w:rPr/>
        <w:t> </w:t>
      </w:r>
      <w:r>
        <w:rPr>
          <w:w w:val="80"/>
        </w:rPr>
        <w:t>ou uso concomi(ante </w:t>
      </w:r>
      <w:r>
        <w:rPr>
          <w:w w:val="90"/>
        </w:rPr>
        <w:t>de diuréticos.</w:t>
      </w:r>
    </w:p>
    <w:p>
      <w:pPr>
        <w:pStyle w:val="BodyText"/>
        <w:spacing w:before="30"/>
      </w:pPr>
    </w:p>
    <w:p>
      <w:pPr>
        <w:spacing w:before="0"/>
        <w:ind w:left="2518" w:right="0" w:firstLine="0"/>
        <w:jc w:val="both"/>
        <w:rPr>
          <w:sz w:val="24"/>
        </w:rPr>
      </w:pPr>
      <w:r>
        <w:rPr>
          <w:w w:val="90"/>
          <w:sz w:val="24"/>
        </w:rPr>
        <w:t>Zidovudina</w:t>
      </w:r>
      <w:r>
        <w:rPr>
          <w:spacing w:val="-10"/>
          <w:w w:val="90"/>
          <w:sz w:val="24"/>
        </w:rPr>
        <w:t> </w:t>
      </w:r>
      <w:r>
        <w:rPr>
          <w:color w:val="212121"/>
          <w:w w:val="90"/>
          <w:sz w:val="24"/>
        </w:rPr>
        <w:t>-</w:t>
      </w:r>
      <w:r>
        <w:rPr>
          <w:color w:val="212121"/>
          <w:spacing w:val="6"/>
          <w:sz w:val="24"/>
        </w:rPr>
        <w:t> </w:t>
      </w:r>
      <w:r>
        <w:rPr>
          <w:w w:val="90"/>
          <w:sz w:val="24"/>
        </w:rPr>
        <w:t>Zinco,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Cobre,</w:t>
      </w:r>
      <w:r>
        <w:rPr>
          <w:spacing w:val="-9"/>
          <w:w w:val="90"/>
          <w:sz w:val="24"/>
        </w:rPr>
        <w:t> </w:t>
      </w:r>
      <w:r>
        <w:rPr>
          <w:spacing w:val="-2"/>
          <w:w w:val="90"/>
          <w:sz w:val="24"/>
        </w:rPr>
        <w:t>Selênio</w:t>
      </w:r>
    </w:p>
    <w:p>
      <w:pPr>
        <w:spacing w:line="244" w:lineRule="auto" w:before="23"/>
        <w:ind w:left="2528" w:right="1959" w:firstLine="2"/>
        <w:jc w:val="both"/>
        <w:rPr>
          <w:sz w:val="21"/>
        </w:rPr>
      </w:pPr>
      <w:r>
        <w:rPr>
          <w:w w:val="85"/>
          <w:sz w:val="22"/>
        </w:rPr>
        <w:t>A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zidovudina,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antirretroviral,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está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associada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à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diminuição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de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zinco,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cobre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selênio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por </w:t>
      </w:r>
      <w:r>
        <w:rPr>
          <w:w w:val="90"/>
          <w:sz w:val="22"/>
        </w:rPr>
        <w:t>meio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do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aumento</w:t>
      </w:r>
      <w:r>
        <w:rPr>
          <w:w w:val="90"/>
          <w:sz w:val="22"/>
        </w:rPr>
        <w:t> da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excreçôo urinária</w:t>
      </w:r>
      <w:r>
        <w:rPr>
          <w:spacing w:val="-2"/>
          <w:w w:val="90"/>
          <w:sz w:val="22"/>
        </w:rPr>
        <w:t> </w:t>
      </w:r>
      <w:r>
        <w:rPr>
          <w:color w:val="0E0E0E"/>
          <w:w w:val="90"/>
          <w:sz w:val="22"/>
        </w:rPr>
        <w:t>e</w:t>
      </w:r>
      <w:r>
        <w:rPr>
          <w:color w:val="0E0E0E"/>
          <w:spacing w:val="-9"/>
          <w:w w:val="90"/>
          <w:sz w:val="22"/>
        </w:rPr>
        <w:t> </w:t>
      </w:r>
      <w:r>
        <w:rPr>
          <w:w w:val="90"/>
          <w:sz w:val="22"/>
        </w:rPr>
        <w:t>estresse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oxidafivo.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Esses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nutrientes</w:t>
      </w:r>
      <w:r>
        <w:rPr>
          <w:w w:val="90"/>
          <w:sz w:val="22"/>
        </w:rPr>
        <w:t> são </w:t>
      </w:r>
      <w:r>
        <w:rPr>
          <w:spacing w:val="-2"/>
          <w:w w:val="80"/>
          <w:sz w:val="23"/>
        </w:rPr>
        <w:t>fundamentais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para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a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função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antioxidante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e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a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imunidade,</w:t>
      </w:r>
      <w:r>
        <w:rPr>
          <w:spacing w:val="-4"/>
          <w:sz w:val="23"/>
        </w:rPr>
        <w:t> </w:t>
      </w:r>
      <w:r>
        <w:rPr>
          <w:spacing w:val="-2"/>
          <w:w w:val="80"/>
          <w:sz w:val="23"/>
        </w:rPr>
        <w:t>quejã</w:t>
      </w:r>
      <w:r>
        <w:rPr>
          <w:spacing w:val="-7"/>
          <w:sz w:val="23"/>
        </w:rPr>
        <w:t> </w:t>
      </w:r>
      <w:r>
        <w:rPr>
          <w:spacing w:val="-2"/>
          <w:w w:val="80"/>
          <w:sz w:val="23"/>
        </w:rPr>
        <w:t>estão</w:t>
      </w:r>
      <w:r>
        <w:rPr>
          <w:spacing w:val="-7"/>
          <w:sz w:val="23"/>
        </w:rPr>
        <w:t> </w:t>
      </w:r>
      <w:r>
        <w:rPr>
          <w:spacing w:val="-2"/>
          <w:w w:val="80"/>
          <w:sz w:val="23"/>
        </w:rPr>
        <w:t>comprometidos</w:t>
      </w:r>
      <w:r>
        <w:rPr>
          <w:spacing w:val="17"/>
          <w:sz w:val="23"/>
        </w:rPr>
        <w:t> </w:t>
      </w:r>
      <w:r>
        <w:rPr>
          <w:spacing w:val="-2"/>
          <w:w w:val="80"/>
          <w:sz w:val="23"/>
        </w:rPr>
        <w:t>em </w:t>
      </w:r>
      <w:r>
        <w:rPr>
          <w:w w:val="90"/>
          <w:sz w:val="21"/>
        </w:rPr>
        <w:t>pacientes imunossuprimidos.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before="1"/>
        <w:ind w:left="583" w:right="0" w:firstLine="0"/>
        <w:jc w:val="center"/>
        <w:rPr>
          <w:rFonts w:ascii="Courier New"/>
          <w:sz w:val="23"/>
        </w:rPr>
      </w:pPr>
      <w:r>
        <w:rPr>
          <w:rFonts w:ascii="Courier New"/>
          <w:spacing w:val="-5"/>
          <w:w w:val="90"/>
          <w:sz w:val="23"/>
        </w:rPr>
        <w:t>179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07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1115567</wp:posOffset>
                </wp:positionH>
                <wp:positionV relativeFrom="paragraph">
                  <wp:posOffset>290552</wp:posOffset>
                </wp:positionV>
                <wp:extent cx="1188720" cy="127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188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8720" h="0">
                              <a:moveTo>
                                <a:pt x="0" y="0"/>
                              </a:moveTo>
                              <a:lnTo>
                                <a:pt x="118872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8484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839996pt;margin-top:22.878124pt;width:93.6pt;height:.1pt;mso-position-horizontal-relative:page;mso-position-vertical-relative:paragraph;z-index:-15710720;mso-wrap-distance-left:0;mso-wrap-distance-right:0" id="docshape42" coordorigin="1757,458" coordsize="1872,0" path="m1757,458l3629,458e" filled="false" stroked="true" strokeweight=".96pt" strokecolor="#48484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20"/>
        </w:rPr>
        <w:sectPr>
          <w:footerReference w:type="default" r:id="rId83"/>
          <w:pgSz w:w="11910" w:h="16840"/>
          <w:pgMar w:header="0" w:footer="0" w:top="720" w:bottom="280" w:left="141" w:right="141"/>
        </w:sectPr>
      </w:pPr>
    </w:p>
    <w:p>
      <w:pPr>
        <w:pStyle w:val="Heading5"/>
        <w:spacing w:before="73"/>
        <w:ind w:left="2690"/>
      </w:pPr>
      <w:r>
        <w:rPr>
          <w:spacing w:val="-8"/>
        </w:rPr>
        <w:t>Lista resumida</w:t>
      </w:r>
      <w:r>
        <w:rPr>
          <w:spacing w:val="6"/>
        </w:rPr>
        <w:t> </w:t>
      </w:r>
      <w:r>
        <w:rPr>
          <w:spacing w:val="-8"/>
        </w:rPr>
        <w:t>das</w:t>
      </w:r>
      <w:r>
        <w:rPr>
          <w:spacing w:val="-11"/>
        </w:rPr>
        <w:t> </w:t>
      </w:r>
      <w:r>
        <w:rPr>
          <w:spacing w:val="-8"/>
        </w:rPr>
        <w:t>interações</w:t>
      </w:r>
    </w:p>
    <w:p>
      <w:pPr>
        <w:pStyle w:val="BodyText"/>
        <w:spacing w:before="106"/>
        <w:rPr>
          <w:sz w:val="27"/>
        </w:rPr>
      </w:pPr>
    </w:p>
    <w:p>
      <w:pPr>
        <w:pStyle w:val="ListParagraph"/>
        <w:numPr>
          <w:ilvl w:val="0"/>
          <w:numId w:val="18"/>
        </w:numPr>
        <w:tabs>
          <w:tab w:pos="3037" w:val="left" w:leader="none"/>
        </w:tabs>
        <w:spacing w:line="265" w:lineRule="exact" w:before="1" w:after="0"/>
        <w:ind w:left="3037" w:right="0" w:hanging="362"/>
        <w:jc w:val="left"/>
        <w:rPr>
          <w:rFonts w:ascii="Calibri" w:hAnsi="Calibri"/>
          <w:color w:val="313131"/>
          <w:sz w:val="22"/>
        </w:rPr>
      </w:pPr>
      <w:r>
        <w:rPr>
          <w:rFonts w:ascii="Calibri" w:hAnsi="Calibri"/>
          <w:w w:val="90"/>
          <w:sz w:val="22"/>
        </w:rPr>
        <w:t>Alendronato</w:t>
      </w:r>
      <w:r>
        <w:rPr>
          <w:rFonts w:ascii="Calibri" w:hAnsi="Calibri"/>
          <w:spacing w:val="-5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-</w:t>
      </w:r>
      <w:r>
        <w:rPr>
          <w:rFonts w:ascii="Calibri" w:hAnsi="Calibri"/>
          <w:spacing w:val="17"/>
          <w:sz w:val="22"/>
        </w:rPr>
        <w:t> </w:t>
      </w:r>
      <w:r>
        <w:rPr>
          <w:rFonts w:ascii="Calibri" w:hAnsi="Calibri"/>
          <w:w w:val="90"/>
          <w:sz w:val="22"/>
        </w:rPr>
        <w:t>Ca!cio,</w:t>
      </w:r>
      <w:r>
        <w:rPr>
          <w:rFonts w:ascii="Calibri" w:hAnsi="Calibri"/>
          <w:spacing w:val="4"/>
          <w:sz w:val="22"/>
        </w:rPr>
        <w:t> </w:t>
      </w:r>
      <w:r>
        <w:rPr>
          <w:rFonts w:ascii="Calibri" w:hAnsi="Calibri"/>
          <w:w w:val="90"/>
          <w:sz w:val="22"/>
        </w:rPr>
        <w:t>Vitamina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D,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spacing w:val="-2"/>
          <w:w w:val="90"/>
          <w:sz w:val="22"/>
        </w:rPr>
        <w:t>Magnes!o</w:t>
      </w:r>
    </w:p>
    <w:p>
      <w:pPr>
        <w:pStyle w:val="ListParagraph"/>
        <w:numPr>
          <w:ilvl w:val="0"/>
          <w:numId w:val="18"/>
        </w:numPr>
        <w:tabs>
          <w:tab w:pos="3041" w:val="left" w:leader="none"/>
        </w:tabs>
        <w:spacing w:line="250" w:lineRule="exact" w:before="0" w:after="0"/>
        <w:ind w:left="3041" w:right="0" w:hanging="350"/>
        <w:jc w:val="left"/>
        <w:rPr>
          <w:color w:val="2D2D2D"/>
          <w:sz w:val="22"/>
        </w:rPr>
      </w:pPr>
      <w:r>
        <w:rPr>
          <w:w w:val="80"/>
          <w:sz w:val="22"/>
        </w:rPr>
        <w:t>Alopurinol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—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B12,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Selenio,</w:t>
      </w:r>
      <w:r>
        <w:rPr>
          <w:spacing w:val="-11"/>
          <w:sz w:val="22"/>
        </w:rPr>
        <w:t> </w:t>
      </w:r>
      <w:r>
        <w:rPr>
          <w:w w:val="80"/>
          <w:sz w:val="22"/>
        </w:rPr>
        <w:t>Magnesio,</w:t>
      </w:r>
      <w:r>
        <w:rPr>
          <w:spacing w:val="2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spacing w:val="-10"/>
          <w:w w:val="80"/>
          <w:sz w:val="22"/>
        </w:rPr>
        <w:t>D</w:t>
      </w:r>
    </w:p>
    <w:p>
      <w:pPr>
        <w:pStyle w:val="ListParagraph"/>
        <w:numPr>
          <w:ilvl w:val="0"/>
          <w:numId w:val="18"/>
        </w:numPr>
        <w:tabs>
          <w:tab w:pos="3041" w:val="left" w:leader="none"/>
        </w:tabs>
        <w:spacing w:line="240" w:lineRule="auto" w:before="13" w:after="0"/>
        <w:ind w:left="3041" w:right="0" w:hanging="357"/>
        <w:jc w:val="left"/>
        <w:rPr>
          <w:color w:val="181818"/>
          <w:sz w:val="22"/>
        </w:rPr>
      </w:pPr>
      <w:r>
        <w:rPr>
          <w:w w:val="80"/>
          <w:sz w:val="22"/>
        </w:rPr>
        <w:t>Alprazolam</w:t>
      </w:r>
      <w:r>
        <w:rPr>
          <w:spacing w:val="5"/>
          <w:sz w:val="22"/>
        </w:rPr>
        <w:t> </w:t>
      </w:r>
      <w:r>
        <w:rPr>
          <w:w w:val="80"/>
          <w:sz w:val="22"/>
        </w:rPr>
        <w:t>-</w:t>
      </w:r>
      <w:r>
        <w:rPr>
          <w:spacing w:val="33"/>
          <w:sz w:val="22"/>
        </w:rPr>
        <w:t> </w:t>
      </w:r>
      <w:r>
        <w:rPr>
          <w:w w:val="80"/>
          <w:sz w:val="22"/>
        </w:rPr>
        <w:t>Vitamina</w:t>
      </w:r>
      <w:r>
        <w:rPr>
          <w:sz w:val="22"/>
        </w:rPr>
        <w:t> </w:t>
      </w:r>
      <w:r>
        <w:rPr>
          <w:w w:val="80"/>
          <w:sz w:val="22"/>
        </w:rPr>
        <w:t>B12,</w:t>
      </w:r>
      <w:r>
        <w:rPr>
          <w:spacing w:val="-5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5"/>
          <w:sz w:val="22"/>
        </w:rPr>
        <w:t> </w:t>
      </w:r>
      <w:r>
        <w:rPr>
          <w:spacing w:val="-4"/>
          <w:w w:val="80"/>
          <w:sz w:val="22"/>
        </w:rPr>
        <w:t>Zinco</w:t>
      </w:r>
    </w:p>
    <w:p>
      <w:pPr>
        <w:pStyle w:val="ListParagraph"/>
        <w:numPr>
          <w:ilvl w:val="0"/>
          <w:numId w:val="18"/>
        </w:numPr>
        <w:tabs>
          <w:tab w:pos="3041" w:val="left" w:leader="none"/>
        </w:tabs>
        <w:spacing w:line="240" w:lineRule="auto" w:before="6" w:after="0"/>
        <w:ind w:left="3041" w:right="0" w:hanging="357"/>
        <w:jc w:val="left"/>
        <w:rPr>
          <w:color w:val="262626"/>
          <w:sz w:val="22"/>
        </w:rPr>
      </w:pPr>
      <w:r>
        <w:rPr>
          <w:w w:val="80"/>
          <w:sz w:val="22"/>
        </w:rPr>
        <w:t>Aniiodaroria</w:t>
      </w:r>
      <w:r>
        <w:rPr>
          <w:spacing w:val="3"/>
          <w:sz w:val="22"/>
        </w:rPr>
        <w:t> </w:t>
      </w:r>
      <w:r>
        <w:rPr>
          <w:w w:val="80"/>
          <w:sz w:val="22"/>
        </w:rPr>
        <w:t>-</w:t>
      </w:r>
      <w:r>
        <w:rPr>
          <w:spacing w:val="32"/>
          <w:sz w:val="22"/>
        </w:rPr>
        <w:t> </w:t>
      </w:r>
      <w:r>
        <w:rPr>
          <w:spacing w:val="-4"/>
          <w:w w:val="80"/>
          <w:sz w:val="22"/>
        </w:rPr>
        <w:t>Iodo</w:t>
      </w:r>
    </w:p>
    <w:p>
      <w:pPr>
        <w:pStyle w:val="ListParagraph"/>
        <w:numPr>
          <w:ilvl w:val="0"/>
          <w:numId w:val="18"/>
        </w:numPr>
        <w:tabs>
          <w:tab w:pos="3041" w:val="left" w:leader="none"/>
        </w:tabs>
        <w:spacing w:line="240" w:lineRule="auto" w:before="14" w:after="0"/>
        <w:ind w:left="3041" w:right="0" w:hanging="350"/>
        <w:jc w:val="left"/>
        <w:rPr>
          <w:color w:val="131313"/>
          <w:sz w:val="22"/>
        </w:rPr>
      </w:pPr>
      <w:r>
        <w:rPr>
          <w:w w:val="80"/>
          <w:sz w:val="22"/>
        </w:rPr>
        <w:t>Amitriptilina</w:t>
      </w:r>
      <w:r>
        <w:rPr>
          <w:spacing w:val="-4"/>
          <w:sz w:val="22"/>
        </w:rPr>
        <w:t> </w:t>
      </w:r>
      <w:r>
        <w:rPr>
          <w:color w:val="161616"/>
          <w:w w:val="80"/>
          <w:sz w:val="22"/>
        </w:rPr>
        <w:t>-</w:t>
      </w:r>
      <w:r>
        <w:rPr>
          <w:color w:val="161616"/>
          <w:spacing w:val="19"/>
          <w:sz w:val="22"/>
        </w:rPr>
        <w:t> </w:t>
      </w:r>
      <w:r>
        <w:rPr>
          <w:w w:val="80"/>
          <w:sz w:val="22"/>
        </w:rPr>
        <w:t>Potóssio,</w:t>
      </w:r>
      <w:r>
        <w:rPr>
          <w:spacing w:val="-4"/>
          <w:sz w:val="22"/>
        </w:rPr>
        <w:t> </w:t>
      </w:r>
      <w:r>
        <w:rPr>
          <w:w w:val="80"/>
          <w:sz w:val="22"/>
        </w:rPr>
        <w:t>Magné.sio,</w:t>
      </w:r>
      <w:r>
        <w:rPr>
          <w:spacing w:val="3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8"/>
          <w:sz w:val="22"/>
        </w:rPr>
        <w:t> </w:t>
      </w:r>
      <w:r>
        <w:rPr>
          <w:w w:val="80"/>
          <w:sz w:val="22"/>
        </w:rPr>
        <w:t>B12,</w:t>
      </w:r>
      <w:r>
        <w:rPr>
          <w:spacing w:val="-7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9"/>
          <w:sz w:val="22"/>
        </w:rPr>
        <w:t> </w:t>
      </w:r>
      <w:r>
        <w:rPr>
          <w:spacing w:val="-12"/>
          <w:w w:val="80"/>
          <w:sz w:val="22"/>
        </w:rPr>
        <w:t>D</w:t>
      </w:r>
    </w:p>
    <w:p>
      <w:pPr>
        <w:pStyle w:val="ListParagraph"/>
        <w:numPr>
          <w:ilvl w:val="0"/>
          <w:numId w:val="18"/>
        </w:numPr>
        <w:tabs>
          <w:tab w:pos="3041" w:val="left" w:leader="none"/>
        </w:tabs>
        <w:spacing w:line="240" w:lineRule="auto" w:before="6" w:after="0"/>
        <w:ind w:left="3041" w:right="0" w:hanging="357"/>
        <w:jc w:val="left"/>
        <w:rPr>
          <w:color w:val="282828"/>
          <w:sz w:val="22"/>
        </w:rPr>
      </w:pPr>
      <w:r>
        <w:rPr>
          <w:w w:val="80"/>
          <w:sz w:val="22"/>
        </w:rPr>
        <w:t>Anlodipino</w:t>
      </w:r>
      <w:r>
        <w:rPr>
          <w:spacing w:val="-4"/>
          <w:w w:val="80"/>
          <w:sz w:val="22"/>
        </w:rPr>
        <w:t> </w:t>
      </w:r>
      <w:r>
        <w:rPr>
          <w:color w:val="0F0F0F"/>
          <w:w w:val="80"/>
          <w:sz w:val="22"/>
        </w:rPr>
        <w:t>—</w:t>
      </w:r>
      <w:r>
        <w:rPr>
          <w:color w:val="0F0F0F"/>
          <w:spacing w:val="-8"/>
          <w:w w:val="80"/>
          <w:sz w:val="22"/>
        </w:rPr>
        <w:t> </w:t>
      </w:r>
      <w:r>
        <w:rPr>
          <w:w w:val="80"/>
          <w:sz w:val="22"/>
        </w:rPr>
        <w:t>Potóssio,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Magnesio,</w:t>
      </w:r>
      <w:r>
        <w:rPr>
          <w:spacing w:val="1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-3"/>
          <w:sz w:val="22"/>
        </w:rPr>
        <w:t> </w:t>
      </w:r>
      <w:r>
        <w:rPr>
          <w:w w:val="80"/>
          <w:sz w:val="22"/>
        </w:rPr>
        <w:t>Ac.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Folico,</w:t>
      </w:r>
      <w:r>
        <w:rPr>
          <w:spacing w:val="-6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spacing w:val="-12"/>
          <w:w w:val="80"/>
          <w:sz w:val="22"/>
        </w:rPr>
        <w:t>D</w:t>
      </w:r>
    </w:p>
    <w:p>
      <w:pPr>
        <w:tabs>
          <w:tab w:pos="3041" w:val="left" w:leader="none"/>
        </w:tabs>
        <w:spacing w:before="44"/>
        <w:ind w:left="2637" w:right="0" w:firstLine="0"/>
        <w:jc w:val="left"/>
        <w:rPr>
          <w:sz w:val="18"/>
        </w:rPr>
      </w:pPr>
      <w:r>
        <w:rPr>
          <w:color w:val="2A2A2A"/>
          <w:spacing w:val="-10"/>
          <w:sz w:val="18"/>
        </w:rPr>
        <w:t>4</w:t>
      </w:r>
      <w:r>
        <w:rPr>
          <w:color w:val="2A2A2A"/>
          <w:sz w:val="18"/>
        </w:rPr>
        <w:tab/>
      </w:r>
      <w:r>
        <w:rPr>
          <w:spacing w:val="-4"/>
          <w:sz w:val="18"/>
        </w:rPr>
        <w:t>AripÍprazol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-</w:t>
      </w:r>
      <w:r>
        <w:rPr>
          <w:spacing w:val="26"/>
          <w:sz w:val="18"/>
        </w:rPr>
        <w:t> </w:t>
      </w:r>
      <w:r>
        <w:rPr>
          <w:spacing w:val="-4"/>
          <w:sz w:val="18"/>
        </w:rPr>
        <w:t>Zinc0, CaICiO,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P0tassi0</w:t>
      </w:r>
    </w:p>
    <w:p>
      <w:pPr>
        <w:pStyle w:val="ListParagraph"/>
        <w:numPr>
          <w:ilvl w:val="0"/>
          <w:numId w:val="19"/>
        </w:numPr>
        <w:tabs>
          <w:tab w:pos="3041" w:val="left" w:leader="none"/>
        </w:tabs>
        <w:spacing w:line="240" w:lineRule="auto" w:before="14" w:after="0"/>
        <w:ind w:left="3041" w:right="0" w:hanging="357"/>
        <w:jc w:val="left"/>
        <w:rPr>
          <w:color w:val="262626"/>
          <w:sz w:val="22"/>
        </w:rPr>
      </w:pPr>
      <w:r>
        <w:rPr>
          <w:w w:val="80"/>
          <w:sz w:val="22"/>
        </w:rPr>
        <w:t>Ácido</w:t>
      </w:r>
      <w:r>
        <w:rPr>
          <w:spacing w:val="-9"/>
          <w:sz w:val="22"/>
        </w:rPr>
        <w:t> </w:t>
      </w:r>
      <w:r>
        <w:rPr>
          <w:w w:val="80"/>
          <w:sz w:val="22"/>
        </w:rPr>
        <w:t>A</w:t>
      </w:r>
      <w:r>
        <w:rPr>
          <w:spacing w:val="30"/>
          <w:sz w:val="22"/>
        </w:rPr>
        <w:t>  </w:t>
      </w:r>
      <w:r>
        <w:rPr>
          <w:w w:val="80"/>
          <w:sz w:val="22"/>
        </w:rPr>
        <w:t>tilsalicílico</w:t>
      </w:r>
      <w:r>
        <w:rPr>
          <w:spacing w:val="10"/>
          <w:sz w:val="22"/>
        </w:rPr>
        <w:t> </w:t>
      </w:r>
      <w:r>
        <w:rPr>
          <w:w w:val="80"/>
          <w:sz w:val="22"/>
        </w:rPr>
        <w:t>-</w:t>
      </w:r>
      <w:r>
        <w:rPr>
          <w:spacing w:val="38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4"/>
          <w:sz w:val="22"/>
        </w:rPr>
        <w:t> </w:t>
      </w:r>
      <w:r>
        <w:rPr>
          <w:w w:val="80"/>
          <w:sz w:val="22"/>
        </w:rPr>
        <w:t>C,</w:t>
      </w:r>
      <w:r>
        <w:rPr>
          <w:spacing w:val="-9"/>
          <w:sz w:val="22"/>
        </w:rPr>
        <w:t> </w:t>
      </w:r>
      <w:r>
        <w:rPr>
          <w:w w:val="80"/>
          <w:sz w:val="22"/>
        </w:rPr>
        <w:t>Ác.</w:t>
      </w:r>
      <w:r>
        <w:rPr>
          <w:spacing w:val="-12"/>
          <w:sz w:val="22"/>
        </w:rPr>
        <w:t> </w:t>
      </w:r>
      <w:r>
        <w:rPr>
          <w:w w:val="80"/>
          <w:sz w:val="22"/>
        </w:rPr>
        <w:t>Fólico,</w:t>
      </w:r>
      <w:r>
        <w:rPr>
          <w:spacing w:val="-4"/>
          <w:sz w:val="22"/>
        </w:rPr>
        <w:t> </w:t>
      </w:r>
      <w:r>
        <w:rPr>
          <w:w w:val="80"/>
          <w:sz w:val="22"/>
        </w:rPr>
        <w:t>Potássio,</w:t>
      </w:r>
      <w:r>
        <w:rPr>
          <w:spacing w:val="11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1"/>
          <w:sz w:val="22"/>
        </w:rPr>
        <w:t> </w:t>
      </w:r>
      <w:r>
        <w:rPr>
          <w:spacing w:val="-5"/>
          <w:w w:val="80"/>
          <w:sz w:val="22"/>
        </w:rPr>
        <w:t>B12</w:t>
      </w:r>
    </w:p>
    <w:p>
      <w:pPr>
        <w:pStyle w:val="ListParagraph"/>
        <w:numPr>
          <w:ilvl w:val="0"/>
          <w:numId w:val="19"/>
        </w:numPr>
        <w:tabs>
          <w:tab w:pos="3041" w:val="left" w:leader="none"/>
        </w:tabs>
        <w:spacing w:line="240" w:lineRule="auto" w:before="14" w:after="0"/>
        <w:ind w:left="3041" w:right="0" w:hanging="357"/>
        <w:jc w:val="left"/>
        <w:rPr>
          <w:color w:val="2D2D2D"/>
          <w:sz w:val="22"/>
        </w:rPr>
      </w:pPr>
      <w:r>
        <w:rPr>
          <w:w w:val="80"/>
          <w:sz w:val="22"/>
        </w:rPr>
        <w:t>Atenolol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—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Coenzima</w:t>
      </w:r>
      <w:r>
        <w:rPr>
          <w:spacing w:val="-1"/>
          <w:sz w:val="22"/>
        </w:rPr>
        <w:t> </w:t>
      </w:r>
      <w:r>
        <w:rPr>
          <w:w w:val="80"/>
          <w:sz w:val="22"/>
        </w:rPr>
        <w:t>Q10,</w:t>
      </w:r>
      <w:r>
        <w:rPr>
          <w:spacing w:val="-12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"/>
          <w:sz w:val="22"/>
        </w:rPr>
        <w:t> </w:t>
      </w:r>
      <w:r>
        <w:rPr>
          <w:w w:val="80"/>
          <w:sz w:val="22"/>
        </w:rPr>
        <w:t>Pctússio,</w:t>
      </w:r>
      <w:r>
        <w:rPr>
          <w:spacing w:val="4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9"/>
          <w:sz w:val="22"/>
        </w:rPr>
        <w:t> </w:t>
      </w:r>
      <w:r>
        <w:rPr>
          <w:w w:val="80"/>
          <w:sz w:val="22"/>
        </w:rPr>
        <w:t>D,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Calcio,</w:t>
      </w:r>
      <w:r>
        <w:rPr>
          <w:spacing w:val="-4"/>
          <w:sz w:val="22"/>
        </w:rPr>
        <w:t> </w:t>
      </w:r>
      <w:r>
        <w:rPr>
          <w:spacing w:val="-2"/>
          <w:w w:val="80"/>
          <w:sz w:val="22"/>
        </w:rPr>
        <w:t>Zinco</w:t>
      </w:r>
    </w:p>
    <w:p>
      <w:pPr>
        <w:pStyle w:val="ListParagraph"/>
        <w:numPr>
          <w:ilvl w:val="0"/>
          <w:numId w:val="19"/>
        </w:numPr>
        <w:tabs>
          <w:tab w:pos="3031" w:val="left" w:leader="none"/>
        </w:tabs>
        <w:spacing w:line="262" w:lineRule="exact" w:before="4" w:after="0"/>
        <w:ind w:left="3031" w:right="0" w:hanging="348"/>
        <w:jc w:val="left"/>
        <w:rPr>
          <w:color w:val="282828"/>
          <w:sz w:val="23"/>
        </w:rPr>
      </w:pPr>
      <w:r>
        <w:rPr>
          <w:w w:val="75"/>
          <w:sz w:val="23"/>
        </w:rPr>
        <w:t>Bisoprolol</w:t>
      </w:r>
      <w:r>
        <w:rPr>
          <w:spacing w:val="-3"/>
          <w:sz w:val="23"/>
        </w:rPr>
        <w:t> </w:t>
      </w:r>
      <w:r>
        <w:rPr>
          <w:w w:val="75"/>
          <w:sz w:val="23"/>
        </w:rPr>
        <w:t>—</w:t>
      </w:r>
      <w:r>
        <w:rPr>
          <w:spacing w:val="-3"/>
          <w:w w:val="75"/>
          <w:sz w:val="23"/>
        </w:rPr>
        <w:t> </w:t>
      </w:r>
      <w:r>
        <w:rPr>
          <w:w w:val="75"/>
          <w:sz w:val="23"/>
        </w:rPr>
        <w:t>Coenzima</w:t>
      </w:r>
      <w:r>
        <w:rPr>
          <w:spacing w:val="-3"/>
          <w:sz w:val="23"/>
        </w:rPr>
        <w:t> </w:t>
      </w:r>
      <w:r>
        <w:rPr>
          <w:w w:val="75"/>
          <w:sz w:val="23"/>
        </w:rPr>
        <w:t>Q10,</w:t>
      </w:r>
      <w:r>
        <w:rPr>
          <w:spacing w:val="-2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-5"/>
          <w:sz w:val="23"/>
        </w:rPr>
        <w:t> </w:t>
      </w:r>
      <w:r>
        <w:rPr>
          <w:w w:val="75"/>
          <w:sz w:val="23"/>
        </w:rPr>
        <w:t>D,</w:t>
      </w:r>
      <w:r>
        <w:rPr>
          <w:spacing w:val="-15"/>
          <w:sz w:val="23"/>
        </w:rPr>
        <w:t> </w:t>
      </w:r>
      <w:r>
        <w:rPr>
          <w:spacing w:val="-2"/>
          <w:w w:val="75"/>
          <w:sz w:val="23"/>
        </w:rPr>
        <w:t>Magnésio</w:t>
      </w:r>
    </w:p>
    <w:p>
      <w:pPr>
        <w:pStyle w:val="ListParagraph"/>
        <w:numPr>
          <w:ilvl w:val="0"/>
          <w:numId w:val="19"/>
        </w:numPr>
        <w:tabs>
          <w:tab w:pos="3031" w:val="left" w:leader="none"/>
        </w:tabs>
        <w:spacing w:line="262" w:lineRule="exact" w:before="0" w:after="0"/>
        <w:ind w:left="3031" w:right="0" w:hanging="348"/>
        <w:jc w:val="left"/>
        <w:rPr>
          <w:color w:val="313131"/>
          <w:sz w:val="23"/>
        </w:rPr>
      </w:pPr>
      <w:r>
        <w:rPr>
          <w:w w:val="75"/>
          <w:sz w:val="23"/>
        </w:rPr>
        <w:t>Bromocriptina</w:t>
      </w:r>
      <w:r>
        <w:rPr>
          <w:sz w:val="23"/>
        </w:rPr>
        <w:t> </w:t>
      </w:r>
      <w:r>
        <w:rPr>
          <w:w w:val="75"/>
          <w:sz w:val="23"/>
        </w:rPr>
        <w:t>—</w:t>
      </w:r>
      <w:r>
        <w:rPr>
          <w:spacing w:val="-7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-1"/>
          <w:sz w:val="23"/>
        </w:rPr>
        <w:t> </w:t>
      </w:r>
      <w:r>
        <w:rPr>
          <w:w w:val="75"/>
          <w:sz w:val="23"/>
        </w:rPr>
        <w:t>Bó,</w:t>
      </w:r>
      <w:r>
        <w:rPr>
          <w:spacing w:val="-1"/>
          <w:w w:val="75"/>
          <w:sz w:val="23"/>
        </w:rPr>
        <w:t> </w:t>
      </w:r>
      <w:r>
        <w:rPr>
          <w:w w:val="75"/>
          <w:sz w:val="23"/>
        </w:rPr>
        <w:t>Magnésio,</w:t>
      </w:r>
      <w:r>
        <w:rPr>
          <w:spacing w:val="-6"/>
          <w:sz w:val="23"/>
        </w:rPr>
        <w:t> </w:t>
      </w:r>
      <w:r>
        <w:rPr>
          <w:spacing w:val="-2"/>
          <w:w w:val="75"/>
          <w:sz w:val="23"/>
        </w:rPr>
        <w:t>Zinco</w:t>
      </w:r>
    </w:p>
    <w:p>
      <w:pPr>
        <w:pStyle w:val="ListParagraph"/>
        <w:numPr>
          <w:ilvl w:val="0"/>
          <w:numId w:val="19"/>
        </w:numPr>
        <w:tabs>
          <w:tab w:pos="3037" w:val="left" w:leader="none"/>
        </w:tabs>
        <w:spacing w:line="240" w:lineRule="auto" w:before="2" w:after="0"/>
        <w:ind w:left="3037" w:right="0" w:hanging="354"/>
        <w:jc w:val="left"/>
        <w:rPr>
          <w:color w:val="1C1C1C"/>
          <w:sz w:val="23"/>
        </w:rPr>
      </w:pPr>
      <w:r>
        <w:rPr>
          <w:w w:val="75"/>
          <w:sz w:val="23"/>
        </w:rPr>
        <w:t>Carbamazepina</w:t>
      </w:r>
      <w:r>
        <w:rPr>
          <w:spacing w:val="13"/>
          <w:sz w:val="23"/>
        </w:rPr>
        <w:t> </w:t>
      </w:r>
      <w:r>
        <w:rPr>
          <w:w w:val="75"/>
          <w:sz w:val="23"/>
        </w:rPr>
        <w:t>-</w:t>
      </w:r>
      <w:r>
        <w:rPr>
          <w:spacing w:val="47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6"/>
          <w:sz w:val="23"/>
        </w:rPr>
        <w:t> </w:t>
      </w:r>
      <w:r>
        <w:rPr>
          <w:color w:val="1C1C1C"/>
          <w:w w:val="75"/>
          <w:sz w:val="23"/>
        </w:rPr>
        <w:t>D,</w:t>
      </w:r>
      <w:r>
        <w:rPr>
          <w:color w:val="1C1C1C"/>
          <w:spacing w:val="-8"/>
          <w:sz w:val="23"/>
        </w:rPr>
        <w:t> </w:t>
      </w:r>
      <w:r>
        <w:rPr>
          <w:w w:val="75"/>
          <w:sz w:val="23"/>
        </w:rPr>
        <w:t>Cálcio,</w:t>
      </w:r>
      <w:r>
        <w:rPr>
          <w:spacing w:val="15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8"/>
          <w:sz w:val="23"/>
        </w:rPr>
        <w:t> </w:t>
      </w:r>
      <w:r>
        <w:rPr>
          <w:w w:val="75"/>
          <w:sz w:val="23"/>
        </w:rPr>
        <w:t>B12,</w:t>
      </w:r>
      <w:r>
        <w:rPr>
          <w:spacing w:val="11"/>
          <w:sz w:val="23"/>
        </w:rPr>
        <w:t> </w:t>
      </w:r>
      <w:r>
        <w:rPr>
          <w:w w:val="75"/>
          <w:sz w:val="23"/>
        </w:rPr>
        <w:t>Ác.</w:t>
      </w:r>
      <w:r>
        <w:rPr>
          <w:spacing w:val="-9"/>
          <w:sz w:val="23"/>
        </w:rPr>
        <w:t> </w:t>
      </w:r>
      <w:r>
        <w:rPr>
          <w:spacing w:val="-2"/>
          <w:w w:val="75"/>
          <w:sz w:val="23"/>
        </w:rPr>
        <w:t>Fólico</w:t>
      </w:r>
    </w:p>
    <w:p>
      <w:pPr>
        <w:pStyle w:val="ListParagraph"/>
        <w:numPr>
          <w:ilvl w:val="0"/>
          <w:numId w:val="19"/>
        </w:numPr>
        <w:tabs>
          <w:tab w:pos="3037" w:val="left" w:leader="none"/>
        </w:tabs>
        <w:spacing w:line="240" w:lineRule="auto" w:before="11" w:after="0"/>
        <w:ind w:left="3037" w:right="0" w:hanging="353"/>
        <w:jc w:val="left"/>
        <w:rPr>
          <w:color w:val="2B2B2B"/>
          <w:sz w:val="22"/>
        </w:rPr>
      </w:pPr>
      <w:r>
        <w:rPr>
          <w:w w:val="80"/>
          <w:sz w:val="22"/>
        </w:rPr>
        <w:t>Carvedilol</w:t>
      </w:r>
      <w:r>
        <w:rPr>
          <w:spacing w:val="-3"/>
          <w:w w:val="80"/>
          <w:sz w:val="22"/>
        </w:rPr>
        <w:t> </w:t>
      </w:r>
      <w:r>
        <w:rPr>
          <w:color w:val="0E0E0E"/>
          <w:w w:val="80"/>
          <w:sz w:val="22"/>
        </w:rPr>
        <w:t>—</w:t>
      </w:r>
      <w:r>
        <w:rPr>
          <w:color w:val="0E0E0E"/>
          <w:spacing w:val="-3"/>
          <w:w w:val="80"/>
          <w:sz w:val="22"/>
        </w:rPr>
        <w:t> </w:t>
      </w:r>
      <w:r>
        <w:rPr>
          <w:w w:val="80"/>
          <w:sz w:val="22"/>
        </w:rPr>
        <w:t>Coenzima</w:t>
      </w:r>
      <w:r>
        <w:rPr>
          <w:spacing w:val="-9"/>
          <w:sz w:val="22"/>
        </w:rPr>
        <w:t> </w:t>
      </w:r>
      <w:r>
        <w:rPr>
          <w:w w:val="80"/>
          <w:sz w:val="22"/>
        </w:rPr>
        <w:t>Q10,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-7"/>
          <w:sz w:val="22"/>
        </w:rPr>
        <w:t> </w:t>
      </w:r>
      <w:r>
        <w:rPr>
          <w:w w:val="80"/>
          <w:sz w:val="22"/>
        </w:rPr>
        <w:t>Potóssio,</w:t>
      </w:r>
      <w:r>
        <w:rPr>
          <w:spacing w:val="-1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color w:val="151515"/>
          <w:spacing w:val="-12"/>
          <w:w w:val="80"/>
          <w:sz w:val="22"/>
        </w:rPr>
        <w:t>D</w:t>
      </w:r>
    </w:p>
    <w:p>
      <w:pPr>
        <w:pStyle w:val="ListParagraph"/>
        <w:numPr>
          <w:ilvl w:val="0"/>
          <w:numId w:val="19"/>
        </w:numPr>
        <w:tabs>
          <w:tab w:pos="3030" w:val="left" w:leader="none"/>
        </w:tabs>
        <w:spacing w:line="251" w:lineRule="exact" w:before="6" w:after="0"/>
        <w:ind w:left="3030" w:right="0" w:hanging="346"/>
        <w:jc w:val="left"/>
        <w:rPr>
          <w:color w:val="1F1F1F"/>
          <w:sz w:val="22"/>
        </w:rPr>
      </w:pPr>
      <w:r>
        <w:rPr>
          <w:spacing w:val="-2"/>
          <w:w w:val="80"/>
          <w:sz w:val="22"/>
        </w:rPr>
        <w:t>Cefalexina</w:t>
      </w:r>
      <w:r>
        <w:rPr>
          <w:spacing w:val="1"/>
          <w:sz w:val="22"/>
        </w:rPr>
        <w:t> </w:t>
      </w:r>
      <w:r>
        <w:rPr>
          <w:spacing w:val="-2"/>
          <w:w w:val="80"/>
          <w:sz w:val="22"/>
        </w:rPr>
        <w:t>—</w:t>
      </w:r>
      <w:r>
        <w:rPr>
          <w:spacing w:val="-9"/>
          <w:sz w:val="22"/>
        </w:rPr>
        <w:t> </w:t>
      </w:r>
      <w:r>
        <w:rPr>
          <w:spacing w:val="-2"/>
          <w:w w:val="80"/>
          <w:sz w:val="22"/>
        </w:rPr>
        <w:t>Vitamina</w:t>
      </w:r>
      <w:r>
        <w:rPr>
          <w:spacing w:val="-10"/>
          <w:sz w:val="22"/>
        </w:rPr>
        <w:t> </w:t>
      </w:r>
      <w:r>
        <w:rPr>
          <w:spacing w:val="-2"/>
          <w:w w:val="80"/>
          <w:sz w:val="22"/>
        </w:rPr>
        <w:t>K,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Ferro,</w:t>
      </w:r>
      <w:r>
        <w:rPr>
          <w:sz w:val="22"/>
        </w:rPr>
        <w:t> </w:t>
      </w:r>
      <w:r>
        <w:rPr>
          <w:spacing w:val="-2"/>
          <w:w w:val="80"/>
          <w:sz w:val="22"/>
        </w:rPr>
        <w:t>Magnésio</w:t>
      </w:r>
    </w:p>
    <w:p>
      <w:pPr>
        <w:pStyle w:val="ListParagraph"/>
        <w:numPr>
          <w:ilvl w:val="0"/>
          <w:numId w:val="19"/>
        </w:numPr>
        <w:tabs>
          <w:tab w:pos="3037" w:val="left" w:leader="none"/>
        </w:tabs>
        <w:spacing w:line="263" w:lineRule="exact" w:before="0" w:after="0"/>
        <w:ind w:left="3037" w:right="0" w:hanging="354"/>
        <w:jc w:val="left"/>
        <w:rPr>
          <w:color w:val="212121"/>
          <w:sz w:val="23"/>
        </w:rPr>
      </w:pPr>
      <w:r>
        <w:rPr>
          <w:w w:val="75"/>
          <w:sz w:val="23"/>
        </w:rPr>
        <w:t>Ciclosporina</w:t>
      </w:r>
      <w:r>
        <w:rPr>
          <w:spacing w:val="17"/>
          <w:w w:val="75"/>
          <w:sz w:val="23"/>
        </w:rPr>
        <w:t> </w:t>
      </w:r>
      <w:r>
        <w:rPr>
          <w:spacing w:val="39"/>
          <w:w w:val="75"/>
          <w:sz w:val="23"/>
        </w:rPr>
        <w:t>—</w:t>
      </w:r>
      <w:r>
        <w:rPr>
          <w:w w:val="75"/>
          <w:sz w:val="23"/>
        </w:rPr>
        <w:t>Magnésio,</w:t>
      </w:r>
      <w:r>
        <w:rPr>
          <w:spacing w:val="-2"/>
          <w:sz w:val="23"/>
        </w:rPr>
        <w:t> </w:t>
      </w:r>
      <w:r>
        <w:rPr>
          <w:w w:val="75"/>
          <w:sz w:val="23"/>
        </w:rPr>
        <w:t>Potóssio,</w:t>
      </w:r>
      <w:r>
        <w:rPr>
          <w:spacing w:val="-4"/>
          <w:sz w:val="23"/>
        </w:rPr>
        <w:t> </w:t>
      </w:r>
      <w:r>
        <w:rPr>
          <w:spacing w:val="-2"/>
          <w:w w:val="75"/>
          <w:sz w:val="23"/>
        </w:rPr>
        <w:t>Zincc</w:t>
      </w:r>
    </w:p>
    <w:p>
      <w:pPr>
        <w:pStyle w:val="ListParagraph"/>
        <w:numPr>
          <w:ilvl w:val="0"/>
          <w:numId w:val="19"/>
        </w:numPr>
        <w:tabs>
          <w:tab w:pos="3037" w:val="left" w:leader="none"/>
        </w:tabs>
        <w:spacing w:line="240" w:lineRule="auto" w:before="4" w:after="0"/>
        <w:ind w:left="3037" w:right="0" w:hanging="353"/>
        <w:jc w:val="left"/>
        <w:rPr>
          <w:color w:val="2B2B2B"/>
          <w:sz w:val="22"/>
        </w:rPr>
      </w:pPr>
      <w:r>
        <w:rPr>
          <w:spacing w:val="-2"/>
          <w:w w:val="80"/>
          <w:sz w:val="22"/>
        </w:rPr>
        <w:t>Cimetidina</w:t>
      </w:r>
      <w:r>
        <w:rPr>
          <w:spacing w:val="2"/>
          <w:sz w:val="22"/>
        </w:rPr>
        <w:t> </w:t>
      </w:r>
      <w:r>
        <w:rPr>
          <w:spacing w:val="-2"/>
          <w:w w:val="80"/>
          <w:sz w:val="22"/>
        </w:rPr>
        <w:t>—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Vitamina</w:t>
      </w:r>
      <w:r>
        <w:rPr>
          <w:spacing w:val="-3"/>
          <w:sz w:val="22"/>
        </w:rPr>
        <w:t> </w:t>
      </w:r>
      <w:r>
        <w:rPr>
          <w:spacing w:val="-2"/>
          <w:w w:val="80"/>
          <w:sz w:val="22"/>
        </w:rPr>
        <w:t>B12,</w:t>
      </w:r>
      <w:r>
        <w:rPr>
          <w:spacing w:val="-10"/>
          <w:sz w:val="22"/>
        </w:rPr>
        <w:t> </w:t>
      </w:r>
      <w:r>
        <w:rPr>
          <w:spacing w:val="-2"/>
          <w:w w:val="80"/>
          <w:sz w:val="22"/>
        </w:rPr>
        <w:t>Ferro,</w:t>
      </w:r>
      <w:r>
        <w:rPr>
          <w:spacing w:val="-8"/>
          <w:sz w:val="22"/>
        </w:rPr>
        <w:t> </w:t>
      </w:r>
      <w:r>
        <w:rPr>
          <w:spacing w:val="-2"/>
          <w:w w:val="80"/>
          <w:sz w:val="22"/>
        </w:rPr>
        <w:t>Zinco</w:t>
      </w:r>
    </w:p>
    <w:p>
      <w:pPr>
        <w:pStyle w:val="ListParagraph"/>
        <w:numPr>
          <w:ilvl w:val="0"/>
          <w:numId w:val="19"/>
        </w:numPr>
        <w:tabs>
          <w:tab w:pos="3037" w:val="left" w:leader="none"/>
        </w:tabs>
        <w:spacing w:line="240" w:lineRule="auto" w:before="7" w:after="0"/>
        <w:ind w:left="3037" w:right="0" w:hanging="353"/>
        <w:jc w:val="left"/>
        <w:rPr>
          <w:color w:val="262626"/>
          <w:sz w:val="22"/>
        </w:rPr>
      </w:pPr>
      <w:r>
        <w:rPr>
          <w:w w:val="80"/>
          <w:sz w:val="22"/>
        </w:rPr>
        <w:t>Ciprof!oxacino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-</w:t>
      </w:r>
      <w:r>
        <w:rPr>
          <w:spacing w:val="36"/>
          <w:sz w:val="22"/>
        </w:rPr>
        <w:t> </w:t>
      </w:r>
      <w:r>
        <w:rPr>
          <w:w w:val="80"/>
          <w:sz w:val="22"/>
        </w:rPr>
        <w:t>Cálcio,</w:t>
      </w:r>
      <w:r>
        <w:rPr>
          <w:spacing w:val="3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-6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0"/>
          <w:sz w:val="22"/>
        </w:rPr>
        <w:t> </w:t>
      </w:r>
      <w:r>
        <w:rPr>
          <w:spacing w:val="-4"/>
          <w:w w:val="80"/>
          <w:sz w:val="22"/>
        </w:rPr>
        <w:t>Ferro</w:t>
      </w:r>
    </w:p>
    <w:p>
      <w:pPr>
        <w:pStyle w:val="ListParagraph"/>
        <w:numPr>
          <w:ilvl w:val="0"/>
          <w:numId w:val="19"/>
        </w:numPr>
        <w:tabs>
          <w:tab w:pos="3029" w:val="left" w:leader="none"/>
        </w:tabs>
        <w:spacing w:line="240" w:lineRule="auto" w:before="4" w:after="0"/>
        <w:ind w:left="3029" w:right="0" w:hanging="346"/>
        <w:jc w:val="left"/>
        <w:rPr>
          <w:color w:val="131313"/>
          <w:sz w:val="23"/>
        </w:rPr>
      </w:pPr>
      <w:r>
        <w:rPr>
          <w:w w:val="75"/>
          <w:sz w:val="23"/>
        </w:rPr>
        <w:t>Citalopram</w:t>
      </w:r>
      <w:r>
        <w:rPr>
          <w:spacing w:val="3"/>
          <w:sz w:val="23"/>
        </w:rPr>
        <w:t> </w:t>
      </w:r>
      <w:r>
        <w:rPr>
          <w:w w:val="75"/>
          <w:sz w:val="23"/>
        </w:rPr>
        <w:t>-</w:t>
      </w:r>
      <w:r>
        <w:rPr>
          <w:spacing w:val="48"/>
          <w:sz w:val="23"/>
        </w:rPr>
        <w:t> </w:t>
      </w:r>
      <w:r>
        <w:rPr>
          <w:w w:val="75"/>
          <w:sz w:val="23"/>
        </w:rPr>
        <w:t>Magnesio,</w:t>
      </w:r>
      <w:r>
        <w:rPr>
          <w:spacing w:val="23"/>
          <w:sz w:val="23"/>
        </w:rPr>
        <w:t> </w:t>
      </w:r>
      <w:r>
        <w:rPr>
          <w:w w:val="75"/>
          <w:sz w:val="23"/>
        </w:rPr>
        <w:t>Selenio,</w:t>
      </w:r>
      <w:r>
        <w:rPr>
          <w:spacing w:val="19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8"/>
          <w:sz w:val="23"/>
        </w:rPr>
        <w:t> </w:t>
      </w:r>
      <w:r>
        <w:rPr>
          <w:w w:val="75"/>
          <w:sz w:val="23"/>
        </w:rPr>
        <w:t>D,</w:t>
      </w:r>
      <w:r>
        <w:rPr>
          <w:spacing w:val="-6"/>
          <w:sz w:val="23"/>
        </w:rPr>
        <w:t> </w:t>
      </w:r>
      <w:r>
        <w:rPr>
          <w:spacing w:val="-2"/>
          <w:w w:val="75"/>
          <w:sz w:val="23"/>
        </w:rPr>
        <w:t>Polassio</w:t>
      </w:r>
    </w:p>
    <w:p>
      <w:pPr>
        <w:pStyle w:val="ListParagraph"/>
        <w:numPr>
          <w:ilvl w:val="0"/>
          <w:numId w:val="19"/>
        </w:numPr>
        <w:tabs>
          <w:tab w:pos="3037" w:val="left" w:leader="none"/>
        </w:tabs>
        <w:spacing w:line="240" w:lineRule="auto" w:before="4" w:after="0"/>
        <w:ind w:left="3037" w:right="0" w:hanging="346"/>
        <w:jc w:val="left"/>
        <w:rPr>
          <w:color w:val="2A2A2A"/>
          <w:sz w:val="22"/>
        </w:rPr>
      </w:pPr>
      <w:r>
        <w:rPr>
          <w:spacing w:val="-2"/>
          <w:w w:val="80"/>
          <w:sz w:val="22"/>
        </w:rPr>
        <w:t>Clindamicina</w:t>
      </w:r>
      <w:r>
        <w:rPr>
          <w:spacing w:val="5"/>
          <w:sz w:val="22"/>
        </w:rPr>
        <w:t> </w:t>
      </w:r>
      <w:r>
        <w:rPr>
          <w:spacing w:val="-2"/>
          <w:w w:val="80"/>
          <w:sz w:val="22"/>
        </w:rPr>
        <w:t>—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Vitamina</w:t>
      </w:r>
      <w:r>
        <w:rPr>
          <w:spacing w:val="-4"/>
          <w:sz w:val="22"/>
        </w:rPr>
        <w:t> </w:t>
      </w:r>
      <w:r>
        <w:rPr>
          <w:spacing w:val="-2"/>
          <w:w w:val="80"/>
          <w:sz w:val="22"/>
        </w:rPr>
        <w:t>K,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Magnésio,</w:t>
      </w:r>
      <w:r>
        <w:rPr>
          <w:spacing w:val="11"/>
          <w:sz w:val="22"/>
        </w:rPr>
        <w:t> </w:t>
      </w:r>
      <w:r>
        <w:rPr>
          <w:spacing w:val="-2"/>
          <w:w w:val="80"/>
          <w:sz w:val="22"/>
        </w:rPr>
        <w:t>Zinco</w:t>
      </w:r>
    </w:p>
    <w:p>
      <w:pPr>
        <w:pStyle w:val="ListParagraph"/>
        <w:numPr>
          <w:ilvl w:val="0"/>
          <w:numId w:val="19"/>
        </w:numPr>
        <w:tabs>
          <w:tab w:pos="3037" w:val="left" w:leader="none"/>
        </w:tabs>
        <w:spacing w:line="251" w:lineRule="exact" w:before="13" w:after="0"/>
        <w:ind w:left="3037" w:right="0" w:hanging="353"/>
        <w:jc w:val="left"/>
        <w:rPr>
          <w:color w:val="313131"/>
          <w:sz w:val="22"/>
        </w:rPr>
      </w:pPr>
      <w:r>
        <w:rPr>
          <w:w w:val="80"/>
          <w:sz w:val="22"/>
        </w:rPr>
        <w:t>Clomifeno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—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Magnesio,</w:t>
      </w:r>
      <w:r>
        <w:rPr>
          <w:spacing w:val="-8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B6,</w:t>
      </w:r>
      <w:r>
        <w:rPr>
          <w:spacing w:val="-5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color w:val="181818"/>
          <w:spacing w:val="-10"/>
          <w:w w:val="80"/>
          <w:sz w:val="22"/>
        </w:rPr>
        <w:t>E</w:t>
      </w:r>
    </w:p>
    <w:p>
      <w:pPr>
        <w:pStyle w:val="ListParagraph"/>
        <w:numPr>
          <w:ilvl w:val="0"/>
          <w:numId w:val="19"/>
        </w:numPr>
        <w:tabs>
          <w:tab w:pos="3029" w:val="left" w:leader="none"/>
        </w:tabs>
        <w:spacing w:line="263" w:lineRule="exact" w:before="0" w:after="0"/>
        <w:ind w:left="3029" w:right="0" w:hanging="346"/>
        <w:jc w:val="left"/>
        <w:rPr>
          <w:color w:val="262626"/>
          <w:sz w:val="23"/>
        </w:rPr>
      </w:pPr>
      <w:r>
        <w:rPr>
          <w:w w:val="75"/>
          <w:sz w:val="23"/>
        </w:rPr>
        <w:t>Clonazepam</w:t>
      </w:r>
      <w:r>
        <w:rPr>
          <w:spacing w:val="18"/>
          <w:w w:val="75"/>
          <w:sz w:val="23"/>
        </w:rPr>
        <w:t> </w:t>
      </w:r>
      <w:r>
        <w:rPr>
          <w:spacing w:val="40"/>
          <w:w w:val="75"/>
          <w:sz w:val="23"/>
        </w:rPr>
        <w:t>—</w:t>
      </w:r>
      <w:r>
        <w:rPr>
          <w:w w:val="75"/>
          <w:sz w:val="23"/>
        </w:rPr>
        <w:t>Magnésio,</w:t>
      </w:r>
      <w:r>
        <w:rPr>
          <w:spacing w:val="2"/>
          <w:sz w:val="23"/>
        </w:rPr>
        <w:t> </w:t>
      </w:r>
      <w:r>
        <w:rPr>
          <w:w w:val="75"/>
          <w:sz w:val="23"/>
        </w:rPr>
        <w:t>Zinco,</w:t>
      </w:r>
      <w:r>
        <w:rPr>
          <w:spacing w:val="-13"/>
          <w:sz w:val="23"/>
        </w:rPr>
        <w:t> </w:t>
      </w:r>
      <w:r>
        <w:rPr>
          <w:spacing w:val="-2"/>
          <w:w w:val="75"/>
          <w:sz w:val="23"/>
        </w:rPr>
        <w:t>Potássio</w:t>
      </w:r>
    </w:p>
    <w:p>
      <w:pPr>
        <w:pStyle w:val="ListParagraph"/>
        <w:numPr>
          <w:ilvl w:val="0"/>
          <w:numId w:val="19"/>
        </w:numPr>
        <w:tabs>
          <w:tab w:pos="3037" w:val="left" w:leader="none"/>
        </w:tabs>
        <w:spacing w:line="240" w:lineRule="auto" w:before="2" w:after="0"/>
        <w:ind w:left="3037" w:right="0" w:hanging="354"/>
        <w:jc w:val="left"/>
        <w:rPr>
          <w:color w:val="2F2F2F"/>
          <w:sz w:val="23"/>
        </w:rPr>
      </w:pPr>
      <w:r>
        <w:rPr>
          <w:w w:val="75"/>
          <w:sz w:val="23"/>
        </w:rPr>
        <w:t>Clonidina</w:t>
      </w:r>
      <w:r>
        <w:rPr>
          <w:spacing w:val="16"/>
          <w:w w:val="75"/>
          <w:sz w:val="23"/>
        </w:rPr>
        <w:t> </w:t>
      </w:r>
      <w:r>
        <w:rPr>
          <w:spacing w:val="40"/>
          <w:w w:val="75"/>
          <w:sz w:val="23"/>
        </w:rPr>
        <w:t>—</w:t>
      </w:r>
      <w:r>
        <w:rPr>
          <w:w w:val="75"/>
          <w:sz w:val="23"/>
        </w:rPr>
        <w:t>Magnésio,</w:t>
      </w:r>
      <w:r>
        <w:rPr>
          <w:spacing w:val="4"/>
          <w:sz w:val="23"/>
        </w:rPr>
        <w:t> </w:t>
      </w:r>
      <w:r>
        <w:rPr>
          <w:w w:val="75"/>
          <w:sz w:val="23"/>
        </w:rPr>
        <w:t>Potássio,</w:t>
      </w:r>
      <w:r>
        <w:rPr>
          <w:spacing w:val="-4"/>
          <w:sz w:val="23"/>
        </w:rPr>
        <w:t> </w:t>
      </w:r>
      <w:r>
        <w:rPr>
          <w:w w:val="75"/>
          <w:sz w:val="23"/>
        </w:rPr>
        <w:t>Cálcio,</w:t>
      </w:r>
      <w:r>
        <w:rPr>
          <w:spacing w:val="-9"/>
          <w:sz w:val="23"/>
        </w:rPr>
        <w:t> </w:t>
      </w:r>
      <w:r>
        <w:rPr>
          <w:spacing w:val="-2"/>
          <w:w w:val="75"/>
          <w:sz w:val="23"/>
        </w:rPr>
        <w:t>Zinco</w:t>
      </w:r>
    </w:p>
    <w:p>
      <w:pPr>
        <w:pStyle w:val="ListParagraph"/>
        <w:numPr>
          <w:ilvl w:val="0"/>
          <w:numId w:val="19"/>
        </w:numPr>
        <w:tabs>
          <w:tab w:pos="3037" w:val="left" w:leader="none"/>
        </w:tabs>
        <w:spacing w:line="240" w:lineRule="auto" w:before="4" w:after="0"/>
        <w:ind w:left="3037" w:right="0" w:hanging="353"/>
        <w:jc w:val="left"/>
        <w:rPr>
          <w:color w:val="2A2A2A"/>
          <w:sz w:val="22"/>
        </w:rPr>
      </w:pPr>
      <w:r>
        <w:rPr>
          <w:w w:val="80"/>
          <w:sz w:val="22"/>
        </w:rPr>
        <w:t>Clopidogrel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—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12"/>
          <w:sz w:val="22"/>
        </w:rPr>
        <w:t> </w:t>
      </w:r>
      <w:r>
        <w:rPr>
          <w:w w:val="80"/>
          <w:sz w:val="22"/>
        </w:rPr>
        <w:t>B12,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Ácido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Fólico,</w:t>
      </w:r>
      <w:r>
        <w:rPr>
          <w:spacing w:val="-8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12"/>
          <w:sz w:val="22"/>
        </w:rPr>
        <w:t> </w:t>
      </w:r>
      <w:r>
        <w:rPr>
          <w:spacing w:val="-10"/>
          <w:w w:val="80"/>
          <w:sz w:val="22"/>
        </w:rPr>
        <w:t>K</w:t>
      </w:r>
    </w:p>
    <w:p>
      <w:pPr>
        <w:pStyle w:val="ListParagraph"/>
        <w:numPr>
          <w:ilvl w:val="0"/>
          <w:numId w:val="19"/>
        </w:numPr>
        <w:tabs>
          <w:tab w:pos="3031" w:val="left" w:leader="none"/>
        </w:tabs>
        <w:spacing w:line="240" w:lineRule="auto" w:before="6" w:after="0"/>
        <w:ind w:left="3031" w:right="0" w:hanging="347"/>
        <w:jc w:val="left"/>
        <w:rPr>
          <w:color w:val="1A1A1A"/>
          <w:sz w:val="22"/>
        </w:rPr>
      </w:pPr>
      <w:r>
        <w:rPr>
          <w:w w:val="80"/>
          <w:sz w:val="22"/>
        </w:rPr>
        <w:t>Dexametasona</w:t>
      </w:r>
      <w:r>
        <w:rPr>
          <w:spacing w:val="2"/>
          <w:sz w:val="22"/>
        </w:rPr>
        <w:t> </w:t>
      </w:r>
      <w:r>
        <w:rPr>
          <w:w w:val="80"/>
          <w:sz w:val="22"/>
        </w:rPr>
        <w:t>-</w:t>
      </w:r>
      <w:r>
        <w:rPr>
          <w:spacing w:val="43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1"/>
          <w:sz w:val="22"/>
        </w:rPr>
        <w:t> </w:t>
      </w:r>
      <w:r>
        <w:rPr>
          <w:w w:val="80"/>
          <w:sz w:val="22"/>
        </w:rPr>
        <w:t>D,</w:t>
      </w:r>
      <w:r>
        <w:rPr>
          <w:spacing w:val="-9"/>
          <w:sz w:val="22"/>
        </w:rPr>
        <w:t> </w:t>
      </w:r>
      <w:r>
        <w:rPr>
          <w:w w:val="80"/>
          <w:sz w:val="22"/>
        </w:rPr>
        <w:t>Cólcio,</w:t>
      </w:r>
      <w:r>
        <w:rPr>
          <w:spacing w:val="1"/>
          <w:sz w:val="22"/>
        </w:rPr>
        <w:t> </w:t>
      </w:r>
      <w:r>
        <w:rPr>
          <w:w w:val="80"/>
          <w:sz w:val="22"/>
        </w:rPr>
        <w:t>Potássio,</w:t>
      </w:r>
      <w:r>
        <w:rPr>
          <w:spacing w:val="-1"/>
          <w:sz w:val="22"/>
        </w:rPr>
        <w:t> </w:t>
      </w:r>
      <w:r>
        <w:rPr>
          <w:spacing w:val="-2"/>
          <w:w w:val="80"/>
          <w:sz w:val="22"/>
        </w:rPr>
        <w:t>Magnésio</w:t>
      </w:r>
    </w:p>
    <w:p>
      <w:pPr>
        <w:pStyle w:val="ListParagraph"/>
        <w:numPr>
          <w:ilvl w:val="0"/>
          <w:numId w:val="19"/>
        </w:numPr>
        <w:tabs>
          <w:tab w:pos="3031" w:val="left" w:leader="none"/>
        </w:tabs>
        <w:spacing w:line="240" w:lineRule="auto" w:before="7" w:after="0"/>
        <w:ind w:left="3031" w:right="0" w:hanging="347"/>
        <w:jc w:val="left"/>
        <w:rPr>
          <w:color w:val="232323"/>
          <w:sz w:val="22"/>
        </w:rPr>
      </w:pPr>
      <w:r>
        <w:rPr>
          <w:w w:val="80"/>
          <w:sz w:val="22"/>
        </w:rPr>
        <w:t>Diazepam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—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-12"/>
          <w:sz w:val="22"/>
        </w:rPr>
        <w:t> </w:t>
      </w:r>
      <w:r>
        <w:rPr>
          <w:w w:val="80"/>
          <w:sz w:val="22"/>
        </w:rPr>
        <w:t>Potássio,</w:t>
      </w:r>
      <w:r>
        <w:rPr>
          <w:spacing w:val="-4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2"/>
          <w:w w:val="80"/>
          <w:sz w:val="22"/>
        </w:rPr>
        <w:t> </w:t>
      </w:r>
      <w:r>
        <w:rPr>
          <w:spacing w:val="-10"/>
          <w:w w:val="80"/>
          <w:sz w:val="22"/>
        </w:rPr>
        <w:t>D</w:t>
      </w:r>
    </w:p>
    <w:p>
      <w:pPr>
        <w:pStyle w:val="ListParagraph"/>
        <w:numPr>
          <w:ilvl w:val="0"/>
          <w:numId w:val="19"/>
        </w:numPr>
        <w:tabs>
          <w:tab w:pos="3030" w:val="left" w:leader="none"/>
        </w:tabs>
        <w:spacing w:line="240" w:lineRule="auto" w:before="4" w:after="0"/>
        <w:ind w:left="3030" w:right="0" w:hanging="347"/>
        <w:jc w:val="left"/>
        <w:rPr>
          <w:color w:val="232323"/>
          <w:sz w:val="23"/>
        </w:rPr>
      </w:pPr>
      <w:r>
        <w:rPr>
          <w:w w:val="70"/>
          <w:sz w:val="23"/>
        </w:rPr>
        <w:t>Digoxina</w:t>
      </w:r>
      <w:r>
        <w:rPr>
          <w:spacing w:val="27"/>
          <w:w w:val="70"/>
          <w:sz w:val="23"/>
        </w:rPr>
        <w:t> </w:t>
      </w:r>
      <w:r>
        <w:rPr>
          <w:spacing w:val="39"/>
          <w:w w:val="70"/>
          <w:sz w:val="23"/>
        </w:rPr>
        <w:t>—</w:t>
      </w:r>
      <w:r>
        <w:rPr>
          <w:spacing w:val="-2"/>
          <w:w w:val="70"/>
          <w:sz w:val="23"/>
        </w:rPr>
        <w:t>Potássio,</w:t>
      </w:r>
    </w:p>
    <w:p>
      <w:pPr>
        <w:pStyle w:val="ListParagraph"/>
        <w:numPr>
          <w:ilvl w:val="0"/>
          <w:numId w:val="19"/>
        </w:numPr>
        <w:tabs>
          <w:tab w:pos="3031" w:val="left" w:leader="none"/>
        </w:tabs>
        <w:spacing w:line="240" w:lineRule="auto" w:before="4" w:after="0"/>
        <w:ind w:left="3031" w:right="0" w:hanging="347"/>
        <w:jc w:val="left"/>
        <w:rPr>
          <w:color w:val="1C1C1C"/>
          <w:sz w:val="22"/>
        </w:rPr>
      </w:pPr>
      <w:r>
        <w:rPr>
          <w:w w:val="80"/>
          <w:sz w:val="22"/>
        </w:rPr>
        <w:t>Diltiazem</w:t>
      </w:r>
      <w:r>
        <w:rPr>
          <w:spacing w:val="8"/>
          <w:sz w:val="22"/>
        </w:rPr>
        <w:t> </w:t>
      </w:r>
      <w:r>
        <w:rPr>
          <w:w w:val="80"/>
          <w:sz w:val="22"/>
        </w:rPr>
        <w:t>-</w:t>
      </w:r>
      <w:r>
        <w:rPr>
          <w:spacing w:val="33"/>
          <w:sz w:val="22"/>
        </w:rPr>
        <w:t> </w:t>
      </w:r>
      <w:r>
        <w:rPr>
          <w:w w:val="80"/>
          <w:sz w:val="22"/>
        </w:rPr>
        <w:t>Potássio,</w:t>
      </w:r>
      <w:r>
        <w:rPr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7"/>
          <w:sz w:val="22"/>
        </w:rPr>
        <w:t> </w:t>
      </w:r>
      <w:r>
        <w:rPr>
          <w:spacing w:val="-2"/>
          <w:w w:val="80"/>
          <w:sz w:val="22"/>
        </w:rPr>
        <w:t>Cálcio</w:t>
      </w:r>
    </w:p>
    <w:p>
      <w:pPr>
        <w:pStyle w:val="ListParagraph"/>
        <w:numPr>
          <w:ilvl w:val="0"/>
          <w:numId w:val="19"/>
        </w:numPr>
        <w:tabs>
          <w:tab w:pos="3031" w:val="left" w:leader="none"/>
        </w:tabs>
        <w:spacing w:line="240" w:lineRule="auto" w:before="6" w:after="0"/>
        <w:ind w:left="3031" w:right="0" w:hanging="347"/>
        <w:jc w:val="left"/>
        <w:rPr>
          <w:color w:val="2A2A2A"/>
          <w:sz w:val="22"/>
        </w:rPr>
      </w:pPr>
      <w:r>
        <w:rPr>
          <w:w w:val="80"/>
          <w:sz w:val="22"/>
        </w:rPr>
        <w:t>Doxazosina</w:t>
      </w:r>
      <w:r>
        <w:rPr>
          <w:spacing w:val="12"/>
          <w:sz w:val="22"/>
        </w:rPr>
        <w:t> </w:t>
      </w:r>
      <w:r>
        <w:rPr>
          <w:w w:val="80"/>
          <w:sz w:val="22"/>
        </w:rPr>
        <w:t>-</w:t>
      </w:r>
      <w:r>
        <w:rPr>
          <w:spacing w:val="23"/>
          <w:sz w:val="22"/>
        </w:rPr>
        <w:t> </w:t>
      </w:r>
      <w:r>
        <w:rPr>
          <w:w w:val="80"/>
          <w:sz w:val="22"/>
        </w:rPr>
        <w:t>Magnesio,</w:t>
      </w:r>
      <w:r>
        <w:rPr>
          <w:spacing w:val="9"/>
          <w:sz w:val="22"/>
        </w:rPr>
        <w:t> </w:t>
      </w:r>
      <w:r>
        <w:rPr>
          <w:w w:val="80"/>
          <w:sz w:val="22"/>
        </w:rPr>
        <w:t>Potássio,</w:t>
      </w:r>
      <w:r>
        <w:rPr>
          <w:spacing w:val="1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8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8"/>
          <w:sz w:val="22"/>
        </w:rPr>
        <w:t> </w:t>
      </w:r>
      <w:r>
        <w:rPr>
          <w:spacing w:val="-10"/>
          <w:w w:val="80"/>
          <w:sz w:val="22"/>
        </w:rPr>
        <w:t>D</w:t>
      </w:r>
    </w:p>
    <w:p>
      <w:pPr>
        <w:pStyle w:val="ListParagraph"/>
        <w:numPr>
          <w:ilvl w:val="0"/>
          <w:numId w:val="19"/>
        </w:numPr>
        <w:tabs>
          <w:tab w:pos="3031" w:val="left" w:leader="none"/>
        </w:tabs>
        <w:spacing w:line="240" w:lineRule="auto" w:before="6" w:after="0"/>
        <w:ind w:left="3031" w:right="0" w:hanging="347"/>
        <w:jc w:val="left"/>
        <w:rPr>
          <w:color w:val="2D2D2D"/>
          <w:sz w:val="22"/>
        </w:rPr>
      </w:pPr>
      <w:r>
        <w:rPr>
          <w:w w:val="80"/>
          <w:sz w:val="22"/>
        </w:rPr>
        <w:t>Doxiciclina</w:t>
      </w:r>
      <w:r>
        <w:rPr>
          <w:spacing w:val="14"/>
          <w:sz w:val="22"/>
        </w:rPr>
        <w:t> </w:t>
      </w:r>
      <w:r>
        <w:rPr>
          <w:w w:val="80"/>
          <w:sz w:val="22"/>
        </w:rPr>
        <w:t>-</w:t>
      </w:r>
      <w:r>
        <w:rPr>
          <w:spacing w:val="28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"/>
          <w:sz w:val="22"/>
        </w:rPr>
        <w:t> </w:t>
      </w:r>
      <w:r>
        <w:rPr>
          <w:w w:val="80"/>
          <w:sz w:val="22"/>
        </w:rPr>
        <w:t>Ferro,</w:t>
      </w:r>
      <w:r>
        <w:rPr>
          <w:spacing w:val="-2"/>
          <w:sz w:val="22"/>
        </w:rPr>
        <w:t> </w:t>
      </w:r>
      <w:r>
        <w:rPr>
          <w:w w:val="80"/>
          <w:sz w:val="22"/>
        </w:rPr>
        <w:t>Cãlcio,</w:t>
      </w:r>
      <w:r>
        <w:rPr>
          <w:spacing w:val="-1"/>
          <w:sz w:val="22"/>
        </w:rPr>
        <w:t> </w:t>
      </w:r>
      <w:r>
        <w:rPr>
          <w:spacing w:val="-2"/>
          <w:w w:val="80"/>
          <w:sz w:val="22"/>
        </w:rPr>
        <w:t>Zinco</w:t>
      </w:r>
    </w:p>
    <w:p>
      <w:pPr>
        <w:pStyle w:val="ListParagraph"/>
        <w:numPr>
          <w:ilvl w:val="0"/>
          <w:numId w:val="19"/>
        </w:numPr>
        <w:tabs>
          <w:tab w:pos="3031" w:val="left" w:leader="none"/>
        </w:tabs>
        <w:spacing w:line="240" w:lineRule="auto" w:before="6" w:after="0"/>
        <w:ind w:left="3031" w:right="0" w:hanging="347"/>
        <w:jc w:val="left"/>
        <w:rPr>
          <w:color w:val="2A2A2A"/>
          <w:sz w:val="22"/>
        </w:rPr>
      </w:pPr>
      <w:r>
        <w:rPr>
          <w:w w:val="80"/>
          <w:sz w:val="22"/>
        </w:rPr>
        <w:t>Esomeprazol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—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Cálcio,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-3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-12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1"/>
          <w:w w:val="80"/>
          <w:sz w:val="22"/>
        </w:rPr>
        <w:t> </w:t>
      </w:r>
      <w:r>
        <w:rPr>
          <w:spacing w:val="-5"/>
          <w:w w:val="80"/>
          <w:sz w:val="22"/>
        </w:rPr>
        <w:t>B12</w:t>
      </w:r>
    </w:p>
    <w:p>
      <w:pPr>
        <w:pStyle w:val="ListParagraph"/>
        <w:numPr>
          <w:ilvl w:val="0"/>
          <w:numId w:val="19"/>
        </w:numPr>
        <w:tabs>
          <w:tab w:pos="3031" w:val="left" w:leader="none"/>
        </w:tabs>
        <w:spacing w:line="240" w:lineRule="auto" w:before="7" w:after="0"/>
        <w:ind w:left="3031" w:right="0" w:hanging="347"/>
        <w:jc w:val="left"/>
        <w:rPr>
          <w:color w:val="2A2A2A"/>
          <w:sz w:val="22"/>
        </w:rPr>
      </w:pPr>
      <w:r>
        <w:rPr>
          <w:w w:val="80"/>
          <w:sz w:val="22"/>
        </w:rPr>
        <w:t>Espironolactona</w:t>
      </w:r>
      <w:r>
        <w:rPr>
          <w:spacing w:val="-6"/>
          <w:w w:val="80"/>
          <w:sz w:val="22"/>
        </w:rPr>
        <w:t> </w:t>
      </w:r>
      <w:r>
        <w:rPr>
          <w:w w:val="80"/>
          <w:sz w:val="22"/>
        </w:rPr>
        <w:t>-</w:t>
      </w:r>
      <w:r>
        <w:rPr>
          <w:spacing w:val="39"/>
          <w:sz w:val="22"/>
        </w:rPr>
        <w:t> </w:t>
      </w:r>
      <w:r>
        <w:rPr>
          <w:w w:val="80"/>
          <w:sz w:val="22"/>
        </w:rPr>
        <w:t>Potássio,</w:t>
      </w:r>
      <w:r>
        <w:rPr>
          <w:spacing w:val="13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23"/>
          <w:sz w:val="22"/>
        </w:rPr>
        <w:t> </w:t>
      </w:r>
      <w:r>
        <w:rPr>
          <w:spacing w:val="-2"/>
          <w:w w:val="80"/>
          <w:sz w:val="22"/>
        </w:rPr>
        <w:t>Zinco</w:t>
      </w:r>
    </w:p>
    <w:p>
      <w:pPr>
        <w:pStyle w:val="ListParagraph"/>
        <w:numPr>
          <w:ilvl w:val="0"/>
          <w:numId w:val="19"/>
        </w:numPr>
        <w:tabs>
          <w:tab w:pos="3030" w:val="left" w:leader="none"/>
        </w:tabs>
        <w:spacing w:line="240" w:lineRule="auto" w:before="13" w:after="0"/>
        <w:ind w:left="3030" w:right="0" w:hanging="346"/>
        <w:jc w:val="left"/>
        <w:rPr>
          <w:color w:val="343434"/>
          <w:sz w:val="22"/>
        </w:rPr>
      </w:pPr>
      <w:r>
        <w:rPr>
          <w:w w:val="80"/>
          <w:sz w:val="22"/>
        </w:rPr>
        <w:t>Fenitoína</w:t>
      </w:r>
      <w:r>
        <w:rPr>
          <w:spacing w:val="-3"/>
          <w:sz w:val="22"/>
        </w:rPr>
        <w:t> </w:t>
      </w:r>
      <w:r>
        <w:rPr>
          <w:w w:val="80"/>
          <w:sz w:val="22"/>
        </w:rPr>
        <w:t>-</w:t>
      </w:r>
      <w:r>
        <w:rPr>
          <w:spacing w:val="48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1"/>
          <w:sz w:val="22"/>
        </w:rPr>
        <w:t> </w:t>
      </w:r>
      <w:r>
        <w:rPr>
          <w:w w:val="80"/>
          <w:sz w:val="22"/>
        </w:rPr>
        <w:t>D,</w:t>
      </w:r>
      <w:r>
        <w:rPr>
          <w:spacing w:val="-5"/>
          <w:sz w:val="22"/>
        </w:rPr>
        <w:t> </w:t>
      </w:r>
      <w:r>
        <w:rPr>
          <w:w w:val="80"/>
          <w:sz w:val="22"/>
        </w:rPr>
        <w:t>Ácido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Fôlico,</w:t>
      </w:r>
      <w:r>
        <w:rPr>
          <w:spacing w:val="4"/>
          <w:sz w:val="22"/>
        </w:rPr>
        <w:t> </w:t>
      </w:r>
      <w:r>
        <w:rPr>
          <w:spacing w:val="-2"/>
          <w:w w:val="80"/>
          <w:sz w:val="22"/>
        </w:rPr>
        <w:t>Cãlcio</w:t>
      </w:r>
    </w:p>
    <w:p>
      <w:pPr>
        <w:pStyle w:val="ListParagraph"/>
        <w:numPr>
          <w:ilvl w:val="0"/>
          <w:numId w:val="19"/>
        </w:numPr>
        <w:tabs>
          <w:tab w:pos="3037" w:val="left" w:leader="none"/>
        </w:tabs>
        <w:spacing w:line="240" w:lineRule="auto" w:before="6" w:after="0"/>
        <w:ind w:left="3037" w:right="0" w:hanging="346"/>
        <w:jc w:val="left"/>
        <w:rPr>
          <w:color w:val="2D2D2D"/>
          <w:sz w:val="22"/>
        </w:rPr>
      </w:pPr>
      <w:r>
        <w:rPr>
          <w:w w:val="80"/>
          <w:sz w:val="22"/>
        </w:rPr>
        <w:t>Fenobarbital</w:t>
      </w:r>
      <w:r>
        <w:rPr>
          <w:spacing w:val="-8"/>
          <w:sz w:val="22"/>
        </w:rPr>
        <w:t> </w:t>
      </w:r>
      <w:r>
        <w:rPr>
          <w:w w:val="80"/>
          <w:sz w:val="22"/>
        </w:rPr>
        <w:t>—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D,</w:t>
      </w:r>
      <w:r>
        <w:rPr>
          <w:spacing w:val="-12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K,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Àcido</w:t>
      </w:r>
      <w:r>
        <w:rPr>
          <w:spacing w:val="-3"/>
          <w:w w:val="80"/>
          <w:sz w:val="22"/>
        </w:rPr>
        <w:t> </w:t>
      </w:r>
      <w:r>
        <w:rPr>
          <w:spacing w:val="-2"/>
          <w:w w:val="80"/>
          <w:sz w:val="22"/>
        </w:rPr>
        <w:t>Fôlico</w:t>
      </w:r>
    </w:p>
    <w:p>
      <w:pPr>
        <w:pStyle w:val="ListParagraph"/>
        <w:numPr>
          <w:ilvl w:val="0"/>
          <w:numId w:val="19"/>
        </w:numPr>
        <w:tabs>
          <w:tab w:pos="3037" w:val="left" w:leader="none"/>
        </w:tabs>
        <w:spacing w:line="252" w:lineRule="exact" w:before="14" w:after="0"/>
        <w:ind w:left="3037" w:right="0" w:hanging="346"/>
        <w:jc w:val="left"/>
        <w:rPr>
          <w:color w:val="2A2A2A"/>
          <w:sz w:val="22"/>
        </w:rPr>
      </w:pPr>
      <w:r>
        <w:rPr>
          <w:w w:val="80"/>
          <w:sz w:val="22"/>
        </w:rPr>
        <w:t>Fentermina</w:t>
      </w:r>
      <w:r>
        <w:rPr>
          <w:spacing w:val="-11"/>
          <w:sz w:val="22"/>
        </w:rPr>
        <w:t> </w:t>
      </w:r>
      <w:r>
        <w:rPr>
          <w:w w:val="80"/>
          <w:sz w:val="22"/>
        </w:rPr>
        <w:t>—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Coenzima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Q10,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-6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spacing w:val="-5"/>
          <w:w w:val="80"/>
          <w:sz w:val="22"/>
        </w:rPr>
        <w:t>B12</w:t>
      </w:r>
    </w:p>
    <w:p>
      <w:pPr>
        <w:pStyle w:val="ListParagraph"/>
        <w:numPr>
          <w:ilvl w:val="0"/>
          <w:numId w:val="19"/>
        </w:numPr>
        <w:tabs>
          <w:tab w:pos="3037" w:val="left" w:leader="none"/>
        </w:tabs>
        <w:spacing w:line="252" w:lineRule="exact" w:before="0" w:after="0"/>
        <w:ind w:left="3037" w:right="0" w:hanging="346"/>
        <w:jc w:val="left"/>
        <w:rPr>
          <w:color w:val="242424"/>
          <w:sz w:val="22"/>
        </w:rPr>
      </w:pPr>
      <w:r>
        <w:rPr>
          <w:spacing w:val="-2"/>
          <w:w w:val="80"/>
          <w:sz w:val="22"/>
        </w:rPr>
        <w:t>Finasterida</w:t>
      </w:r>
      <w:r>
        <w:rPr>
          <w:sz w:val="22"/>
        </w:rPr>
        <w:t> </w:t>
      </w:r>
      <w:r>
        <w:rPr>
          <w:spacing w:val="-2"/>
          <w:w w:val="80"/>
          <w:sz w:val="22"/>
        </w:rPr>
        <w:t>—</w:t>
      </w:r>
      <w:r>
        <w:rPr>
          <w:spacing w:val="-3"/>
          <w:w w:val="80"/>
          <w:sz w:val="22"/>
        </w:rPr>
        <w:t> </w:t>
      </w:r>
      <w:r>
        <w:rPr>
          <w:spacing w:val="-2"/>
          <w:w w:val="80"/>
          <w:sz w:val="22"/>
        </w:rPr>
        <w:t>Zinco,</w:t>
      </w:r>
      <w:r>
        <w:rPr>
          <w:spacing w:val="2"/>
          <w:sz w:val="22"/>
        </w:rPr>
        <w:t> </w:t>
      </w:r>
      <w:r>
        <w:rPr>
          <w:spacing w:val="-2"/>
          <w:w w:val="80"/>
          <w:sz w:val="22"/>
        </w:rPr>
        <w:t>Vitamina</w:t>
      </w:r>
      <w:r>
        <w:rPr>
          <w:spacing w:val="-8"/>
          <w:sz w:val="22"/>
        </w:rPr>
        <w:t> </w:t>
      </w:r>
      <w:r>
        <w:rPr>
          <w:spacing w:val="-2"/>
          <w:w w:val="80"/>
          <w:sz w:val="22"/>
        </w:rPr>
        <w:t>D,</w:t>
      </w:r>
      <w:r>
        <w:rPr>
          <w:spacing w:val="-11"/>
          <w:sz w:val="22"/>
        </w:rPr>
        <w:t> </w:t>
      </w:r>
      <w:r>
        <w:rPr>
          <w:spacing w:val="-2"/>
          <w:w w:val="80"/>
          <w:sz w:val="22"/>
        </w:rPr>
        <w:t>Selênio</w:t>
      </w:r>
    </w:p>
    <w:p>
      <w:pPr>
        <w:pStyle w:val="ListParagraph"/>
        <w:numPr>
          <w:ilvl w:val="0"/>
          <w:numId w:val="19"/>
        </w:numPr>
        <w:tabs>
          <w:tab w:pos="3037" w:val="left" w:leader="none"/>
        </w:tabs>
        <w:spacing w:line="240" w:lineRule="auto" w:before="6" w:after="0"/>
        <w:ind w:left="3037" w:right="0" w:hanging="339"/>
        <w:jc w:val="left"/>
        <w:rPr>
          <w:color w:val="262626"/>
          <w:sz w:val="22"/>
        </w:rPr>
      </w:pPr>
      <w:r>
        <w:rPr>
          <w:spacing w:val="-2"/>
          <w:w w:val="80"/>
          <w:sz w:val="22"/>
        </w:rPr>
        <w:t>F-luoxetina</w:t>
      </w:r>
      <w:r>
        <w:rPr>
          <w:spacing w:val="10"/>
          <w:sz w:val="22"/>
        </w:rPr>
        <w:t> </w:t>
      </w:r>
      <w:r>
        <w:rPr>
          <w:spacing w:val="-2"/>
          <w:w w:val="80"/>
          <w:sz w:val="22"/>
        </w:rPr>
        <w:t>—</w:t>
      </w:r>
      <w:r>
        <w:rPr>
          <w:spacing w:val="-3"/>
          <w:w w:val="80"/>
          <w:sz w:val="22"/>
        </w:rPr>
        <w:t> </w:t>
      </w:r>
      <w:r>
        <w:rPr>
          <w:spacing w:val="-2"/>
          <w:w w:val="80"/>
          <w:sz w:val="22"/>
        </w:rPr>
        <w:t>Sódio,</w:t>
      </w:r>
      <w:r>
        <w:rPr>
          <w:spacing w:val="-9"/>
          <w:sz w:val="22"/>
        </w:rPr>
        <w:t> </w:t>
      </w:r>
      <w:r>
        <w:rPr>
          <w:spacing w:val="-2"/>
          <w:w w:val="80"/>
          <w:sz w:val="22"/>
        </w:rPr>
        <w:t>Magnesio,</w:t>
      </w:r>
      <w:r>
        <w:rPr>
          <w:spacing w:val="4"/>
          <w:sz w:val="22"/>
        </w:rPr>
        <w:t> </w:t>
      </w:r>
      <w:r>
        <w:rPr>
          <w:spacing w:val="-2"/>
          <w:w w:val="80"/>
          <w:sz w:val="22"/>
        </w:rPr>
        <w:t>Selênio,</w:t>
      </w:r>
      <w:r>
        <w:rPr>
          <w:sz w:val="22"/>
        </w:rPr>
        <w:t> </w:t>
      </w:r>
      <w:r>
        <w:rPr>
          <w:spacing w:val="-2"/>
          <w:w w:val="80"/>
          <w:sz w:val="22"/>
        </w:rPr>
        <w:t>Ac.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Fólico,</w:t>
      </w:r>
      <w:r>
        <w:rPr>
          <w:spacing w:val="-12"/>
          <w:sz w:val="22"/>
        </w:rPr>
        <w:t> </w:t>
      </w:r>
      <w:r>
        <w:rPr>
          <w:spacing w:val="-2"/>
          <w:w w:val="80"/>
          <w:sz w:val="22"/>
        </w:rPr>
        <w:t>Potóssio,</w:t>
      </w:r>
      <w:r>
        <w:rPr>
          <w:spacing w:val="7"/>
          <w:sz w:val="22"/>
        </w:rPr>
        <w:t> </w:t>
      </w:r>
      <w:r>
        <w:rPr>
          <w:spacing w:val="-2"/>
          <w:w w:val="80"/>
          <w:sz w:val="22"/>
        </w:rPr>
        <w:t>Calcio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even" r:id="rId84"/>
          <w:pgSz w:w="11910" w:h="16840"/>
          <w:pgMar w:header="0" w:footer="4744" w:top="1100" w:bottom="4940" w:left="141" w:right="141"/>
          <w:pgNumType w:start="180"/>
        </w:sectPr>
      </w:pPr>
    </w:p>
    <w:p>
      <w:pPr>
        <w:pStyle w:val="ListParagraph"/>
        <w:numPr>
          <w:ilvl w:val="0"/>
          <w:numId w:val="19"/>
        </w:numPr>
        <w:tabs>
          <w:tab w:pos="3173" w:val="left" w:leader="none"/>
        </w:tabs>
        <w:spacing w:line="240" w:lineRule="auto" w:before="67" w:after="0"/>
        <w:ind w:left="3173" w:right="0" w:hanging="346"/>
        <w:jc w:val="left"/>
        <w:rPr>
          <w:color w:val="2B2B2B"/>
          <w:sz w:val="23"/>
        </w:rPr>
      </w:pPr>
      <w:r>
        <w:rPr>
          <w:w w:val="75"/>
          <w:sz w:val="23"/>
        </w:rPr>
        <w:t>Fluvoxamina</w:t>
      </w:r>
      <w:r>
        <w:rPr>
          <w:spacing w:val="5"/>
          <w:sz w:val="23"/>
        </w:rPr>
        <w:t> </w:t>
      </w:r>
      <w:r>
        <w:rPr>
          <w:w w:val="75"/>
          <w:sz w:val="23"/>
        </w:rPr>
        <w:t>—</w:t>
      </w:r>
      <w:r>
        <w:rPr>
          <w:spacing w:val="-1"/>
          <w:w w:val="75"/>
          <w:sz w:val="23"/>
        </w:rPr>
        <w:t> </w:t>
      </w:r>
      <w:r>
        <w:rPr>
          <w:w w:val="75"/>
          <w:sz w:val="23"/>
        </w:rPr>
        <w:t>Magnésio,</w:t>
      </w:r>
      <w:r>
        <w:rPr>
          <w:spacing w:val="4"/>
          <w:sz w:val="23"/>
        </w:rPr>
        <w:t> </w:t>
      </w:r>
      <w:r>
        <w:rPr>
          <w:w w:val="75"/>
          <w:sz w:val="23"/>
        </w:rPr>
        <w:t>Zinco,</w:t>
      </w:r>
      <w:r>
        <w:rPr>
          <w:spacing w:val="-14"/>
          <w:sz w:val="23"/>
        </w:rPr>
        <w:t> </w:t>
      </w:r>
      <w:r>
        <w:rPr>
          <w:spacing w:val="-2"/>
          <w:w w:val="75"/>
          <w:sz w:val="23"/>
        </w:rPr>
        <w:t>Potássio</w:t>
      </w:r>
    </w:p>
    <w:p>
      <w:pPr>
        <w:pStyle w:val="ListParagraph"/>
        <w:numPr>
          <w:ilvl w:val="0"/>
          <w:numId w:val="19"/>
        </w:numPr>
        <w:tabs>
          <w:tab w:pos="3181" w:val="left" w:leader="none"/>
        </w:tabs>
        <w:spacing w:line="240" w:lineRule="auto" w:before="11" w:after="0"/>
        <w:ind w:left="3181" w:right="0" w:hanging="353"/>
        <w:jc w:val="left"/>
        <w:rPr>
          <w:color w:val="313131"/>
          <w:sz w:val="22"/>
        </w:rPr>
      </w:pPr>
      <w:r>
        <w:rPr>
          <w:w w:val="80"/>
          <w:sz w:val="22"/>
        </w:rPr>
        <w:t>Furosemida</w:t>
      </w:r>
      <w:r>
        <w:rPr>
          <w:spacing w:val="9"/>
          <w:sz w:val="22"/>
        </w:rPr>
        <w:t> </w:t>
      </w:r>
      <w:r>
        <w:rPr>
          <w:color w:val="212121"/>
          <w:w w:val="80"/>
          <w:sz w:val="22"/>
        </w:rPr>
        <w:t>-</w:t>
      </w:r>
      <w:r>
        <w:rPr>
          <w:color w:val="212121"/>
          <w:spacing w:val="34"/>
          <w:sz w:val="22"/>
        </w:rPr>
        <w:t> </w:t>
      </w:r>
      <w:r>
        <w:rPr>
          <w:w w:val="80"/>
          <w:sz w:val="22"/>
        </w:rPr>
        <w:t>Potóssio,</w:t>
      </w:r>
      <w:r>
        <w:rPr>
          <w:spacing w:val="-1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6"/>
          <w:sz w:val="22"/>
        </w:rPr>
        <w:t> </w:t>
      </w:r>
      <w:r>
        <w:rPr>
          <w:w w:val="80"/>
          <w:sz w:val="22"/>
        </w:rPr>
        <w:t>Cálcio,</w:t>
      </w:r>
      <w:r>
        <w:rPr>
          <w:spacing w:val="1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1"/>
          <w:sz w:val="22"/>
        </w:rPr>
        <w:t> </w:t>
      </w:r>
      <w:r>
        <w:rPr>
          <w:w w:val="80"/>
          <w:sz w:val="22"/>
        </w:rPr>
        <w:t>B1</w:t>
      </w:r>
      <w:r>
        <w:rPr>
          <w:spacing w:val="-5"/>
          <w:sz w:val="22"/>
        </w:rPr>
        <w:t> </w:t>
      </w:r>
      <w:r>
        <w:rPr>
          <w:spacing w:val="-2"/>
          <w:w w:val="80"/>
          <w:sz w:val="22"/>
        </w:rPr>
        <w:t>(Tia+ina)</w:t>
      </w:r>
    </w:p>
    <w:p>
      <w:pPr>
        <w:pStyle w:val="ListParagraph"/>
        <w:numPr>
          <w:ilvl w:val="0"/>
          <w:numId w:val="19"/>
        </w:numPr>
        <w:tabs>
          <w:tab w:pos="3180" w:val="left" w:leader="none"/>
        </w:tabs>
        <w:spacing w:line="251" w:lineRule="exact" w:before="14" w:after="0"/>
        <w:ind w:left="3180" w:right="0" w:hanging="352"/>
        <w:jc w:val="left"/>
        <w:rPr>
          <w:color w:val="1D1D1D"/>
          <w:sz w:val="22"/>
        </w:rPr>
      </w:pPr>
      <w:r>
        <w:rPr>
          <w:w w:val="80"/>
          <w:sz w:val="22"/>
        </w:rPr>
        <w:t>Gabapentina</w:t>
      </w:r>
      <w:r>
        <w:rPr>
          <w:spacing w:val="-8"/>
          <w:sz w:val="22"/>
        </w:rPr>
        <w:t> </w:t>
      </w:r>
      <w:r>
        <w:rPr>
          <w:w w:val="80"/>
          <w:sz w:val="22"/>
        </w:rPr>
        <w:t>—</w:t>
      </w:r>
      <w:r>
        <w:rPr>
          <w:spacing w:val="-8"/>
          <w:w w:val="80"/>
          <w:sz w:val="22"/>
        </w:rPr>
        <w:t> </w:t>
      </w:r>
      <w:r>
        <w:rPr>
          <w:w w:val="80"/>
          <w:sz w:val="22"/>
        </w:rPr>
        <w:t>Magnesio,</w:t>
      </w:r>
      <w:r>
        <w:rPr>
          <w:spacing w:val="4"/>
          <w:sz w:val="22"/>
        </w:rPr>
        <w:t> </w:t>
      </w:r>
      <w:r>
        <w:rPr>
          <w:w w:val="80"/>
          <w:sz w:val="22"/>
        </w:rPr>
        <w:t>Selenio,</w:t>
      </w:r>
      <w:r>
        <w:rPr>
          <w:spacing w:val="4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10"/>
          <w:sz w:val="22"/>
        </w:rPr>
        <w:t> </w:t>
      </w:r>
      <w:r>
        <w:rPr>
          <w:w w:val="80"/>
          <w:sz w:val="22"/>
        </w:rPr>
        <w:t>B12,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Ferro,</w:t>
      </w:r>
      <w:r>
        <w:rPr>
          <w:spacing w:val="-4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12"/>
          <w:sz w:val="22"/>
        </w:rPr>
        <w:t> </w:t>
      </w:r>
      <w:r>
        <w:rPr>
          <w:spacing w:val="-10"/>
          <w:w w:val="80"/>
          <w:sz w:val="22"/>
        </w:rPr>
        <w:t>D</w:t>
      </w:r>
    </w:p>
    <w:p>
      <w:pPr>
        <w:pStyle w:val="ListParagraph"/>
        <w:numPr>
          <w:ilvl w:val="0"/>
          <w:numId w:val="19"/>
        </w:numPr>
        <w:tabs>
          <w:tab w:pos="3181" w:val="left" w:leader="none"/>
        </w:tabs>
        <w:spacing w:line="263" w:lineRule="exact" w:before="0" w:after="0"/>
        <w:ind w:left="3181" w:right="0" w:hanging="354"/>
        <w:jc w:val="left"/>
        <w:rPr>
          <w:color w:val="2F2F2F"/>
          <w:sz w:val="23"/>
        </w:rPr>
      </w:pPr>
      <w:r>
        <w:rPr>
          <w:w w:val="75"/>
          <w:sz w:val="23"/>
        </w:rPr>
        <w:t>Haloperidol</w:t>
      </w:r>
      <w:r>
        <w:rPr>
          <w:spacing w:val="22"/>
          <w:w w:val="75"/>
          <w:sz w:val="23"/>
        </w:rPr>
        <w:t> </w:t>
      </w:r>
      <w:r>
        <w:rPr>
          <w:spacing w:val="40"/>
          <w:w w:val="75"/>
          <w:sz w:val="23"/>
        </w:rPr>
        <w:t>—</w:t>
      </w:r>
      <w:r>
        <w:rPr>
          <w:w w:val="75"/>
          <w:sz w:val="23"/>
        </w:rPr>
        <w:t>Magnésio,</w:t>
      </w:r>
      <w:r>
        <w:rPr>
          <w:spacing w:val="-2"/>
          <w:sz w:val="23"/>
        </w:rPr>
        <w:t> </w:t>
      </w:r>
      <w:r>
        <w:rPr>
          <w:w w:val="75"/>
          <w:sz w:val="23"/>
        </w:rPr>
        <w:t>Zinco,</w:t>
      </w:r>
      <w:r>
        <w:rPr>
          <w:spacing w:val="-14"/>
          <w:sz w:val="23"/>
        </w:rPr>
        <w:t> </w:t>
      </w:r>
      <w:r>
        <w:rPr>
          <w:spacing w:val="-2"/>
          <w:w w:val="75"/>
          <w:sz w:val="23"/>
        </w:rPr>
        <w:t>Potássio</w:t>
      </w:r>
    </w:p>
    <w:p>
      <w:pPr>
        <w:pStyle w:val="ListParagraph"/>
        <w:numPr>
          <w:ilvl w:val="0"/>
          <w:numId w:val="19"/>
        </w:numPr>
        <w:tabs>
          <w:tab w:pos="3174" w:val="left" w:leader="none"/>
        </w:tabs>
        <w:spacing w:line="240" w:lineRule="auto" w:before="18" w:after="0"/>
        <w:ind w:left="3174" w:right="0" w:hanging="339"/>
        <w:jc w:val="left"/>
        <w:rPr>
          <w:color w:val="2F2F2F"/>
          <w:sz w:val="22"/>
        </w:rPr>
      </w:pPr>
      <w:r>
        <w:rPr>
          <w:spacing w:val="-2"/>
          <w:w w:val="85"/>
          <w:sz w:val="22"/>
        </w:rPr>
        <w:t>Hidroctoroliazida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-</w:t>
      </w:r>
      <w:r>
        <w:rPr>
          <w:spacing w:val="27"/>
          <w:sz w:val="22"/>
        </w:rPr>
        <w:t> </w:t>
      </w:r>
      <w:r>
        <w:rPr>
          <w:spacing w:val="-2"/>
          <w:w w:val="85"/>
          <w:sz w:val="22"/>
        </w:rPr>
        <w:t>Potassio</w:t>
      </w:r>
    </w:p>
    <w:p>
      <w:pPr>
        <w:pStyle w:val="ListParagraph"/>
        <w:numPr>
          <w:ilvl w:val="0"/>
          <w:numId w:val="19"/>
        </w:numPr>
        <w:tabs>
          <w:tab w:pos="3186" w:val="left" w:leader="none"/>
        </w:tabs>
        <w:spacing w:line="240" w:lineRule="auto" w:before="16" w:after="0"/>
        <w:ind w:left="3186" w:right="0" w:hanging="358"/>
        <w:jc w:val="left"/>
        <w:rPr>
          <w:color w:val="282828"/>
          <w:sz w:val="21"/>
        </w:rPr>
      </w:pPr>
      <w:r>
        <w:rPr>
          <w:spacing w:val="-2"/>
          <w:w w:val="85"/>
          <w:sz w:val="21"/>
        </w:rPr>
        <w:t>lbU</w:t>
      </w:r>
      <w:r>
        <w:rPr>
          <w:spacing w:val="36"/>
          <w:sz w:val="21"/>
        </w:rPr>
        <w:t> </w:t>
      </w:r>
      <w:r>
        <w:rPr>
          <w:spacing w:val="-2"/>
          <w:w w:val="85"/>
          <w:sz w:val="21"/>
        </w:rPr>
        <w:t>fofeno</w:t>
      </w:r>
      <w:r>
        <w:rPr>
          <w:spacing w:val="-8"/>
          <w:sz w:val="21"/>
        </w:rPr>
        <w:t> </w:t>
      </w:r>
      <w:r>
        <w:rPr>
          <w:spacing w:val="-2"/>
          <w:w w:val="85"/>
          <w:sz w:val="21"/>
        </w:rPr>
        <w:t>—</w:t>
      </w:r>
      <w:r>
        <w:rPr>
          <w:spacing w:val="-4"/>
          <w:w w:val="85"/>
          <w:sz w:val="21"/>
        </w:rPr>
        <w:t> </w:t>
      </w:r>
      <w:r>
        <w:rPr>
          <w:color w:val="111111"/>
          <w:spacing w:val="-2"/>
          <w:w w:val="85"/>
          <w:sz w:val="21"/>
        </w:rPr>
        <w:t>Ferro,</w:t>
      </w:r>
      <w:r>
        <w:rPr>
          <w:color w:val="111111"/>
          <w:spacing w:val="-4"/>
          <w:sz w:val="21"/>
        </w:rPr>
        <w:t> </w:t>
      </w:r>
      <w:r>
        <w:rPr>
          <w:spacing w:val="-2"/>
          <w:w w:val="85"/>
          <w:sz w:val="21"/>
        </w:rPr>
        <w:t>Selenio,</w:t>
      </w:r>
      <w:r>
        <w:rPr>
          <w:spacing w:val="-6"/>
          <w:sz w:val="21"/>
        </w:rPr>
        <w:t> </w:t>
      </w:r>
      <w:r>
        <w:rPr>
          <w:spacing w:val="-2"/>
          <w:w w:val="85"/>
          <w:sz w:val="21"/>
        </w:rPr>
        <w:t>Vitamina</w:t>
      </w:r>
      <w:r>
        <w:rPr>
          <w:spacing w:val="-6"/>
          <w:sz w:val="21"/>
        </w:rPr>
        <w:t> </w:t>
      </w:r>
      <w:r>
        <w:rPr>
          <w:spacing w:val="-10"/>
          <w:w w:val="85"/>
          <w:sz w:val="21"/>
        </w:rPr>
        <w:t>D</w:t>
      </w:r>
    </w:p>
    <w:p>
      <w:pPr>
        <w:pStyle w:val="ListParagraph"/>
        <w:numPr>
          <w:ilvl w:val="0"/>
          <w:numId w:val="19"/>
        </w:numPr>
        <w:tabs>
          <w:tab w:pos="3192" w:val="left" w:leader="none"/>
        </w:tabs>
        <w:spacing w:line="252" w:lineRule="exact" w:before="8" w:after="0"/>
        <w:ind w:left="3192" w:right="0" w:hanging="357"/>
        <w:jc w:val="left"/>
        <w:rPr>
          <w:color w:val="363636"/>
          <w:sz w:val="22"/>
        </w:rPr>
      </w:pPr>
      <w:r>
        <w:rPr>
          <w:w w:val="80"/>
          <w:sz w:val="22"/>
        </w:rPr>
        <w:t>lsosorbida</w:t>
      </w:r>
      <w:r>
        <w:rPr>
          <w:spacing w:val="2"/>
          <w:sz w:val="22"/>
        </w:rPr>
        <w:t> </w:t>
      </w:r>
      <w:r>
        <w:rPr>
          <w:w w:val="80"/>
          <w:sz w:val="22"/>
        </w:rPr>
        <w:t>-</w:t>
      </w:r>
      <w:r>
        <w:rPr>
          <w:spacing w:val="33"/>
          <w:sz w:val="22"/>
        </w:rPr>
        <w:t> </w:t>
      </w:r>
      <w:r>
        <w:rPr>
          <w:w w:val="80"/>
          <w:sz w:val="22"/>
        </w:rPr>
        <w:t>Coenzima</w:t>
      </w:r>
      <w:r>
        <w:rPr>
          <w:spacing w:val="10"/>
          <w:sz w:val="22"/>
        </w:rPr>
        <w:t> </w:t>
      </w:r>
      <w:r>
        <w:rPr>
          <w:w w:val="80"/>
          <w:sz w:val="22"/>
        </w:rPr>
        <w:t>Q10,</w:t>
      </w:r>
      <w:r>
        <w:rPr>
          <w:spacing w:val="-2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4"/>
          <w:sz w:val="22"/>
        </w:rPr>
        <w:t> </w:t>
      </w:r>
      <w:r>
        <w:rPr>
          <w:spacing w:val="-2"/>
          <w:w w:val="80"/>
          <w:sz w:val="22"/>
        </w:rPr>
        <w:t>Potássio</w:t>
      </w:r>
    </w:p>
    <w:p>
      <w:pPr>
        <w:pStyle w:val="ListParagraph"/>
        <w:numPr>
          <w:ilvl w:val="0"/>
          <w:numId w:val="19"/>
        </w:numPr>
        <w:tabs>
          <w:tab w:pos="3179" w:val="left" w:leader="none"/>
        </w:tabs>
        <w:spacing w:line="252" w:lineRule="exact" w:before="0" w:after="0"/>
        <w:ind w:left="3179" w:right="0" w:hanging="344"/>
        <w:jc w:val="left"/>
        <w:rPr>
          <w:color w:val="212121"/>
          <w:sz w:val="22"/>
        </w:rPr>
      </w:pPr>
      <w:r>
        <w:rPr>
          <w:w w:val="80"/>
          <w:sz w:val="22"/>
        </w:rPr>
        <w:t>Isotretinolna</w:t>
      </w:r>
      <w:r>
        <w:rPr>
          <w:spacing w:val="-6"/>
          <w:sz w:val="22"/>
        </w:rPr>
        <w:t> </w:t>
      </w:r>
      <w:r>
        <w:rPr>
          <w:color w:val="181818"/>
          <w:w w:val="80"/>
          <w:sz w:val="22"/>
        </w:rPr>
        <w:t>—</w:t>
      </w:r>
      <w:r>
        <w:rPr>
          <w:color w:val="181818"/>
          <w:spacing w:val="-11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sz w:val="22"/>
        </w:rPr>
        <w:t> </w:t>
      </w:r>
      <w:r>
        <w:rPr>
          <w:w w:val="80"/>
          <w:sz w:val="22"/>
        </w:rPr>
        <w:t>A,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E,</w:t>
      </w:r>
      <w:r>
        <w:rPr>
          <w:spacing w:val="-5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12"/>
          <w:sz w:val="22"/>
        </w:rPr>
        <w:t> </w:t>
      </w:r>
      <w:r>
        <w:rPr>
          <w:spacing w:val="-10"/>
          <w:w w:val="80"/>
          <w:sz w:val="22"/>
        </w:rPr>
        <w:t>D</w:t>
      </w:r>
    </w:p>
    <w:p>
      <w:pPr>
        <w:pStyle w:val="ListParagraph"/>
        <w:numPr>
          <w:ilvl w:val="0"/>
          <w:numId w:val="19"/>
        </w:numPr>
        <w:tabs>
          <w:tab w:pos="3183" w:val="left" w:leader="none"/>
        </w:tabs>
        <w:spacing w:line="240" w:lineRule="auto" w:before="14" w:after="0"/>
        <w:ind w:left="3183" w:right="0" w:hanging="348"/>
        <w:jc w:val="left"/>
        <w:rPr>
          <w:color w:val="3A3A3A"/>
          <w:sz w:val="22"/>
        </w:rPr>
      </w:pPr>
      <w:r>
        <w:rPr>
          <w:w w:val="80"/>
          <w:sz w:val="22"/>
        </w:rPr>
        <w:t>Lamotrigina</w:t>
      </w:r>
      <w:r>
        <w:rPr>
          <w:spacing w:val="-11"/>
          <w:sz w:val="22"/>
        </w:rPr>
        <w:t> </w:t>
      </w:r>
      <w:r>
        <w:rPr>
          <w:w w:val="80"/>
          <w:sz w:val="22"/>
        </w:rPr>
        <w:t>—</w:t>
      </w:r>
      <w:r>
        <w:rPr>
          <w:spacing w:val="-8"/>
          <w:w w:val="80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-8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-11"/>
          <w:sz w:val="22"/>
        </w:rPr>
        <w:t> </w:t>
      </w:r>
      <w:r>
        <w:rPr>
          <w:w w:val="80"/>
          <w:sz w:val="22"/>
        </w:rPr>
        <w:t>Ácido</w:t>
      </w:r>
      <w:r>
        <w:rPr>
          <w:spacing w:val="-3"/>
          <w:w w:val="80"/>
          <w:sz w:val="22"/>
        </w:rPr>
        <w:t> </w:t>
      </w:r>
      <w:r>
        <w:rPr>
          <w:spacing w:val="-2"/>
          <w:w w:val="80"/>
          <w:sz w:val="22"/>
        </w:rPr>
        <w:t>Fólico</w:t>
      </w:r>
    </w:p>
    <w:p>
      <w:pPr>
        <w:pStyle w:val="ListParagraph"/>
        <w:numPr>
          <w:ilvl w:val="0"/>
          <w:numId w:val="19"/>
        </w:numPr>
        <w:tabs>
          <w:tab w:pos="3183" w:val="left" w:leader="none"/>
        </w:tabs>
        <w:spacing w:line="240" w:lineRule="auto" w:before="6" w:after="0"/>
        <w:ind w:left="3183" w:right="0" w:hanging="341"/>
        <w:jc w:val="left"/>
        <w:rPr>
          <w:color w:val="1C1C1C"/>
          <w:sz w:val="22"/>
        </w:rPr>
      </w:pPr>
      <w:r>
        <w:rPr>
          <w:w w:val="80"/>
          <w:sz w:val="22"/>
        </w:rPr>
        <w:t>Levodopa</w:t>
      </w:r>
      <w:r>
        <w:rPr>
          <w:spacing w:val="18"/>
          <w:sz w:val="22"/>
        </w:rPr>
        <w:t> </w:t>
      </w:r>
      <w:r>
        <w:rPr>
          <w:w w:val="80"/>
          <w:sz w:val="22"/>
        </w:rPr>
        <w:t>-</w:t>
      </w:r>
      <w:r>
        <w:rPr>
          <w:spacing w:val="40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5"/>
          <w:sz w:val="22"/>
        </w:rPr>
        <w:t> </w:t>
      </w:r>
      <w:r>
        <w:rPr>
          <w:w w:val="80"/>
          <w:sz w:val="22"/>
        </w:rPr>
        <w:t>B6,</w:t>
      </w:r>
      <w:r>
        <w:rPr>
          <w:spacing w:val="-5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5"/>
          <w:sz w:val="22"/>
        </w:rPr>
        <w:t> </w:t>
      </w:r>
      <w:r>
        <w:rPr>
          <w:w w:val="80"/>
          <w:sz w:val="22"/>
        </w:rPr>
        <w:t>B12,</w:t>
      </w:r>
      <w:r>
        <w:rPr>
          <w:sz w:val="22"/>
        </w:rPr>
        <w:t> </w:t>
      </w:r>
      <w:r>
        <w:rPr>
          <w:w w:val="80"/>
          <w:sz w:val="22"/>
        </w:rPr>
        <w:t>Ácido</w:t>
      </w:r>
      <w:r>
        <w:rPr>
          <w:spacing w:val="-1"/>
          <w:sz w:val="22"/>
        </w:rPr>
        <w:t> </w:t>
      </w:r>
      <w:r>
        <w:rPr>
          <w:spacing w:val="-2"/>
          <w:w w:val="80"/>
          <w:sz w:val="22"/>
        </w:rPr>
        <w:t>Fólico</w:t>
      </w:r>
    </w:p>
    <w:p>
      <w:pPr>
        <w:pStyle w:val="ListParagraph"/>
        <w:numPr>
          <w:ilvl w:val="0"/>
          <w:numId w:val="19"/>
        </w:numPr>
        <w:tabs>
          <w:tab w:pos="3183" w:val="left" w:leader="none"/>
        </w:tabs>
        <w:spacing w:line="251" w:lineRule="exact" w:before="13" w:after="0"/>
        <w:ind w:left="3183" w:right="0" w:hanging="348"/>
        <w:jc w:val="left"/>
        <w:rPr>
          <w:color w:val="3F3F3F"/>
          <w:sz w:val="22"/>
        </w:rPr>
      </w:pPr>
      <w:r>
        <w:rPr>
          <w:w w:val="80"/>
          <w:sz w:val="22"/>
        </w:rPr>
        <w:t>Levotír‹axina</w:t>
      </w:r>
      <w:r>
        <w:rPr>
          <w:spacing w:val="10"/>
          <w:sz w:val="22"/>
        </w:rPr>
        <w:t> </w:t>
      </w:r>
      <w:r>
        <w:rPr>
          <w:w w:val="80"/>
          <w:sz w:val="22"/>
        </w:rPr>
        <w:t>-</w:t>
      </w:r>
      <w:r>
        <w:rPr>
          <w:spacing w:val="25"/>
          <w:sz w:val="22"/>
        </w:rPr>
        <w:t> </w:t>
      </w:r>
      <w:r>
        <w:rPr>
          <w:w w:val="80"/>
          <w:sz w:val="22"/>
        </w:rPr>
        <w:t>lodo,</w:t>
      </w:r>
      <w:r>
        <w:rPr>
          <w:spacing w:val="-12"/>
          <w:sz w:val="22"/>
        </w:rPr>
        <w:t> </w:t>
      </w:r>
      <w:r>
        <w:rPr>
          <w:w w:val="80"/>
          <w:sz w:val="22"/>
        </w:rPr>
        <w:t>Ferfo,</w:t>
      </w:r>
      <w:r>
        <w:rPr>
          <w:spacing w:val="-6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9"/>
          <w:sz w:val="22"/>
        </w:rPr>
        <w:t> </w:t>
      </w:r>
      <w:r>
        <w:rPr>
          <w:w w:val="80"/>
          <w:sz w:val="22"/>
        </w:rPr>
        <w:t>D,</w:t>
      </w:r>
      <w:r>
        <w:rPr>
          <w:spacing w:val="-11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-4"/>
          <w:sz w:val="22"/>
        </w:rPr>
        <w:t> </w:t>
      </w:r>
      <w:r>
        <w:rPr>
          <w:spacing w:val="-2"/>
          <w:w w:val="80"/>
          <w:sz w:val="22"/>
        </w:rPr>
        <w:t>Selenio</w:t>
      </w:r>
    </w:p>
    <w:p>
      <w:pPr>
        <w:pStyle w:val="ListParagraph"/>
        <w:numPr>
          <w:ilvl w:val="0"/>
          <w:numId w:val="19"/>
        </w:numPr>
        <w:tabs>
          <w:tab w:pos="3190" w:val="left" w:leader="none"/>
        </w:tabs>
        <w:spacing w:line="263" w:lineRule="exact" w:before="0" w:after="0"/>
        <w:ind w:left="3190" w:right="0" w:hanging="348"/>
        <w:jc w:val="left"/>
        <w:rPr>
          <w:color w:val="333333"/>
          <w:sz w:val="23"/>
        </w:rPr>
      </w:pPr>
      <w:r>
        <w:rPr>
          <w:w w:val="75"/>
          <w:sz w:val="23"/>
        </w:rPr>
        <w:t>Lisinopril</w:t>
      </w:r>
      <w:r>
        <w:rPr>
          <w:spacing w:val="9"/>
          <w:sz w:val="23"/>
        </w:rPr>
        <w:t> </w:t>
      </w:r>
      <w:r>
        <w:rPr>
          <w:w w:val="75"/>
          <w:sz w:val="23"/>
        </w:rPr>
        <w:t>-</w:t>
      </w:r>
      <w:r>
        <w:rPr>
          <w:spacing w:val="41"/>
          <w:sz w:val="23"/>
        </w:rPr>
        <w:t> </w:t>
      </w:r>
      <w:r>
        <w:rPr>
          <w:w w:val="75"/>
          <w:sz w:val="23"/>
        </w:rPr>
        <w:t>Potássio,</w:t>
      </w:r>
      <w:r>
        <w:rPr>
          <w:spacing w:val="15"/>
          <w:sz w:val="23"/>
        </w:rPr>
        <w:t> </w:t>
      </w:r>
      <w:r>
        <w:rPr>
          <w:w w:val="75"/>
          <w:sz w:val="23"/>
        </w:rPr>
        <w:t>Magnesio,</w:t>
      </w:r>
      <w:r>
        <w:rPr>
          <w:spacing w:val="18"/>
          <w:sz w:val="23"/>
        </w:rPr>
        <w:t> </w:t>
      </w:r>
      <w:r>
        <w:rPr>
          <w:w w:val="75"/>
          <w:sz w:val="23"/>
        </w:rPr>
        <w:t>Zinco,</w:t>
      </w:r>
      <w:r>
        <w:rPr>
          <w:spacing w:val="12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9"/>
          <w:sz w:val="23"/>
        </w:rPr>
        <w:t> </w:t>
      </w:r>
      <w:r>
        <w:rPr>
          <w:spacing w:val="-10"/>
          <w:w w:val="75"/>
          <w:sz w:val="23"/>
        </w:rPr>
        <w:t>D</w:t>
      </w:r>
    </w:p>
    <w:p>
      <w:pPr>
        <w:pStyle w:val="ListParagraph"/>
        <w:numPr>
          <w:ilvl w:val="0"/>
          <w:numId w:val="19"/>
        </w:numPr>
        <w:tabs>
          <w:tab w:pos="3183" w:val="left" w:leader="none"/>
        </w:tabs>
        <w:spacing w:line="240" w:lineRule="auto" w:before="12" w:after="0"/>
        <w:ind w:left="3183" w:right="0" w:hanging="348"/>
        <w:jc w:val="left"/>
        <w:rPr>
          <w:color w:val="3D3D3D"/>
          <w:sz w:val="22"/>
        </w:rPr>
      </w:pPr>
      <w:r>
        <w:rPr>
          <w:w w:val="80"/>
          <w:sz w:val="22"/>
        </w:rPr>
        <w:t>Lítio</w:t>
      </w:r>
      <w:r>
        <w:rPr>
          <w:spacing w:val="-9"/>
          <w:sz w:val="22"/>
        </w:rPr>
        <w:t> </w:t>
      </w:r>
      <w:r>
        <w:rPr>
          <w:w w:val="80"/>
          <w:sz w:val="22"/>
        </w:rPr>
        <w:t>-</w:t>
      </w:r>
      <w:r>
        <w:rPr>
          <w:spacing w:val="34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0"/>
          <w:sz w:val="22"/>
        </w:rPr>
        <w:t> </w:t>
      </w:r>
      <w:r>
        <w:rPr>
          <w:w w:val="80"/>
          <w:sz w:val="22"/>
        </w:rPr>
        <w:t>Potássio,</w:t>
      </w:r>
      <w:r>
        <w:rPr>
          <w:spacing w:val="12"/>
          <w:sz w:val="22"/>
        </w:rPr>
        <w:t> </w:t>
      </w:r>
      <w:r>
        <w:rPr>
          <w:w w:val="80"/>
          <w:sz w:val="22"/>
        </w:rPr>
        <w:t>Zinco,</w:t>
      </w:r>
      <w:r>
        <w:rPr>
          <w:sz w:val="22"/>
        </w:rPr>
        <w:t> </w:t>
      </w:r>
      <w:r>
        <w:rPr>
          <w:spacing w:val="-4"/>
          <w:w w:val="80"/>
          <w:sz w:val="22"/>
        </w:rPr>
        <w:t>Sódio</w:t>
      </w:r>
    </w:p>
    <w:p>
      <w:pPr>
        <w:pStyle w:val="ListParagraph"/>
        <w:numPr>
          <w:ilvl w:val="0"/>
          <w:numId w:val="19"/>
        </w:numPr>
        <w:tabs>
          <w:tab w:pos="3190" w:val="left" w:leader="none"/>
        </w:tabs>
        <w:spacing w:line="240" w:lineRule="auto" w:before="6" w:after="0"/>
        <w:ind w:left="3190" w:right="0" w:hanging="355"/>
        <w:jc w:val="left"/>
        <w:rPr>
          <w:color w:val="2D2D2D"/>
          <w:sz w:val="22"/>
        </w:rPr>
      </w:pPr>
      <w:r>
        <w:rPr>
          <w:w w:val="80"/>
          <w:sz w:val="22"/>
        </w:rPr>
        <w:t>Loratadina</w:t>
      </w:r>
      <w:r>
        <w:rPr>
          <w:spacing w:val="2"/>
          <w:sz w:val="22"/>
        </w:rPr>
        <w:t> </w:t>
      </w:r>
      <w:r>
        <w:rPr>
          <w:w w:val="80"/>
          <w:sz w:val="22"/>
        </w:rPr>
        <w:t>-</w:t>
      </w:r>
      <w:r>
        <w:rPr>
          <w:spacing w:val="36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3"/>
          <w:sz w:val="22"/>
        </w:rPr>
        <w:t> </w:t>
      </w:r>
      <w:r>
        <w:rPr>
          <w:w w:val="80"/>
          <w:sz w:val="22"/>
        </w:rPr>
        <w:t>C,</w:t>
      </w:r>
      <w:r>
        <w:rPr>
          <w:spacing w:val="-4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9"/>
          <w:sz w:val="22"/>
        </w:rPr>
        <w:t> </w:t>
      </w:r>
      <w:r>
        <w:rPr>
          <w:w w:val="80"/>
          <w:sz w:val="22"/>
        </w:rPr>
        <w:t>Potássio,</w:t>
      </w:r>
      <w:r>
        <w:rPr>
          <w:spacing w:val="8"/>
          <w:sz w:val="22"/>
        </w:rPr>
        <w:t> </w:t>
      </w:r>
      <w:r>
        <w:rPr>
          <w:spacing w:val="-4"/>
          <w:w w:val="80"/>
          <w:sz w:val="22"/>
        </w:rPr>
        <w:t>Zinco</w:t>
      </w:r>
    </w:p>
    <w:p>
      <w:pPr>
        <w:pStyle w:val="ListParagraph"/>
        <w:numPr>
          <w:ilvl w:val="0"/>
          <w:numId w:val="19"/>
        </w:numPr>
        <w:tabs>
          <w:tab w:pos="3190" w:val="left" w:leader="none"/>
        </w:tabs>
        <w:spacing w:line="240" w:lineRule="auto" w:before="4" w:after="0"/>
        <w:ind w:left="3190" w:right="0" w:hanging="348"/>
        <w:jc w:val="left"/>
        <w:rPr>
          <w:color w:val="313131"/>
          <w:sz w:val="23"/>
        </w:rPr>
      </w:pPr>
      <w:r>
        <w:rPr>
          <w:w w:val="75"/>
          <w:sz w:val="23"/>
        </w:rPr>
        <w:t>Losartana</w:t>
      </w:r>
      <w:r>
        <w:rPr>
          <w:spacing w:val="4"/>
          <w:sz w:val="23"/>
        </w:rPr>
        <w:t> </w:t>
      </w:r>
      <w:r>
        <w:rPr>
          <w:w w:val="75"/>
          <w:sz w:val="23"/>
        </w:rPr>
        <w:t>-</w:t>
      </w:r>
      <w:r>
        <w:rPr>
          <w:spacing w:val="42"/>
          <w:sz w:val="23"/>
        </w:rPr>
        <w:t> </w:t>
      </w:r>
      <w:r>
        <w:rPr>
          <w:w w:val="75"/>
          <w:sz w:val="23"/>
        </w:rPr>
        <w:t>Po!assio,</w:t>
      </w:r>
      <w:r>
        <w:rPr>
          <w:spacing w:val="27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10"/>
          <w:sz w:val="23"/>
        </w:rPr>
        <w:t> </w:t>
      </w:r>
      <w:r>
        <w:rPr>
          <w:w w:val="75"/>
          <w:sz w:val="23"/>
        </w:rPr>
        <w:t>D,</w:t>
      </w:r>
      <w:r>
        <w:rPr>
          <w:spacing w:val="-1"/>
          <w:sz w:val="23"/>
        </w:rPr>
        <w:t> </w:t>
      </w:r>
      <w:r>
        <w:rPr>
          <w:w w:val="75"/>
          <w:sz w:val="23"/>
        </w:rPr>
        <w:t>Ácido</w:t>
      </w:r>
      <w:r>
        <w:rPr>
          <w:spacing w:val="-8"/>
          <w:sz w:val="23"/>
        </w:rPr>
        <w:t> </w:t>
      </w:r>
      <w:r>
        <w:rPr>
          <w:w w:val="75"/>
          <w:sz w:val="23"/>
        </w:rPr>
        <w:t>Fólico,</w:t>
      </w:r>
      <w:r>
        <w:rPr>
          <w:spacing w:val="14"/>
          <w:sz w:val="23"/>
        </w:rPr>
        <w:t> </w:t>
      </w:r>
      <w:r>
        <w:rPr>
          <w:w w:val="75"/>
          <w:sz w:val="23"/>
        </w:rPr>
        <w:t>Coenzima</w:t>
      </w:r>
      <w:r>
        <w:rPr>
          <w:spacing w:val="15"/>
          <w:sz w:val="23"/>
        </w:rPr>
        <w:t> </w:t>
      </w:r>
      <w:r>
        <w:rPr>
          <w:spacing w:val="-5"/>
          <w:w w:val="75"/>
          <w:sz w:val="23"/>
        </w:rPr>
        <w:t>Q10</w:t>
      </w:r>
    </w:p>
    <w:p>
      <w:pPr>
        <w:pStyle w:val="ListParagraph"/>
        <w:numPr>
          <w:ilvl w:val="0"/>
          <w:numId w:val="19"/>
        </w:numPr>
        <w:tabs>
          <w:tab w:pos="3190" w:val="left" w:leader="none"/>
        </w:tabs>
        <w:spacing w:line="240" w:lineRule="auto" w:before="11" w:after="0"/>
        <w:ind w:left="3190" w:right="0" w:hanging="348"/>
        <w:jc w:val="left"/>
        <w:rPr>
          <w:color w:val="3F3F3F"/>
          <w:sz w:val="22"/>
        </w:rPr>
      </w:pPr>
      <w:r>
        <w:rPr>
          <w:w w:val="80"/>
          <w:sz w:val="22"/>
        </w:rPr>
        <w:t>Metformina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—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B12,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-3"/>
          <w:sz w:val="22"/>
        </w:rPr>
        <w:t> </w:t>
      </w:r>
      <w:r>
        <w:rPr>
          <w:w w:val="80"/>
          <w:sz w:val="22"/>
        </w:rPr>
        <w:t>Acido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Folico,</w:t>
      </w:r>
      <w:r>
        <w:rPr>
          <w:spacing w:val="-9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Selenio,</w:t>
      </w:r>
      <w:r>
        <w:rPr>
          <w:spacing w:val="-8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spacing w:val="-5"/>
          <w:w w:val="80"/>
          <w:sz w:val="22"/>
        </w:rPr>
        <w:t>D,</w:t>
      </w:r>
    </w:p>
    <w:p>
      <w:pPr>
        <w:spacing w:before="16"/>
        <w:ind w:left="3189" w:right="0" w:firstLine="0"/>
        <w:jc w:val="left"/>
        <w:rPr>
          <w:sz w:val="21"/>
        </w:rPr>
      </w:pPr>
      <w:r>
        <w:rPr>
          <w:spacing w:val="-2"/>
          <w:w w:val="95"/>
          <w:sz w:val="21"/>
        </w:rPr>
        <w:t>Ferro</w:t>
      </w:r>
    </w:p>
    <w:p>
      <w:pPr>
        <w:pStyle w:val="ListParagraph"/>
        <w:numPr>
          <w:ilvl w:val="0"/>
          <w:numId w:val="19"/>
        </w:numPr>
        <w:tabs>
          <w:tab w:pos="3190" w:val="left" w:leader="none"/>
        </w:tabs>
        <w:spacing w:line="240" w:lineRule="auto" w:before="8" w:after="0"/>
        <w:ind w:left="3190" w:right="0" w:hanging="355"/>
        <w:jc w:val="left"/>
        <w:rPr>
          <w:color w:val="2A2A2A"/>
          <w:sz w:val="22"/>
        </w:rPr>
      </w:pPr>
      <w:r>
        <w:rPr>
          <w:w w:val="80"/>
          <w:sz w:val="22"/>
        </w:rPr>
        <w:t>Metoprolol</w:t>
      </w:r>
      <w:r>
        <w:rPr>
          <w:spacing w:val="-6"/>
          <w:sz w:val="22"/>
        </w:rPr>
        <w:t> </w:t>
      </w:r>
      <w:r>
        <w:rPr>
          <w:w w:val="80"/>
          <w:sz w:val="22"/>
        </w:rPr>
        <w:t>—</w:t>
      </w:r>
      <w:r>
        <w:rPr>
          <w:spacing w:val="-7"/>
          <w:w w:val="80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2"/>
          <w:sz w:val="22"/>
        </w:rPr>
        <w:t> </w:t>
      </w:r>
      <w:r>
        <w:rPr>
          <w:w w:val="80"/>
          <w:sz w:val="22"/>
        </w:rPr>
        <w:t>Potássio,</w:t>
      </w:r>
      <w:r>
        <w:rPr>
          <w:spacing w:val="8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12"/>
          <w:sz w:val="22"/>
        </w:rPr>
        <w:t> </w:t>
      </w:r>
      <w:r>
        <w:rPr>
          <w:w w:val="80"/>
          <w:sz w:val="22"/>
        </w:rPr>
        <w:t>D,</w:t>
      </w:r>
      <w:r>
        <w:rPr>
          <w:spacing w:val="-9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Ccenzima</w:t>
      </w:r>
      <w:r>
        <w:rPr>
          <w:spacing w:val="-4"/>
          <w:sz w:val="22"/>
        </w:rPr>
        <w:t> </w:t>
      </w:r>
      <w:r>
        <w:rPr>
          <w:spacing w:val="-5"/>
          <w:w w:val="80"/>
          <w:sz w:val="22"/>
        </w:rPr>
        <w:t>Q10</w:t>
      </w:r>
    </w:p>
    <w:p>
      <w:pPr>
        <w:pStyle w:val="ListParagraph"/>
        <w:numPr>
          <w:ilvl w:val="0"/>
          <w:numId w:val="19"/>
        </w:numPr>
        <w:tabs>
          <w:tab w:pos="3190" w:val="left" w:leader="none"/>
        </w:tabs>
        <w:spacing w:line="251" w:lineRule="exact" w:before="14" w:after="0"/>
        <w:ind w:left="3190" w:right="0" w:hanging="348"/>
        <w:jc w:val="left"/>
        <w:rPr>
          <w:color w:val="262626"/>
          <w:sz w:val="22"/>
        </w:rPr>
      </w:pPr>
      <w:r>
        <w:rPr>
          <w:spacing w:val="-2"/>
          <w:w w:val="80"/>
          <w:sz w:val="22"/>
        </w:rPr>
        <w:t>Metronidazol</w:t>
      </w:r>
      <w:r>
        <w:rPr>
          <w:spacing w:val="1"/>
          <w:sz w:val="22"/>
        </w:rPr>
        <w:t> </w:t>
      </w:r>
      <w:r>
        <w:rPr>
          <w:spacing w:val="-2"/>
          <w:w w:val="80"/>
          <w:sz w:val="22"/>
        </w:rPr>
        <w:t>—</w:t>
      </w:r>
      <w:r>
        <w:rPr>
          <w:spacing w:val="-13"/>
          <w:sz w:val="22"/>
        </w:rPr>
        <w:t> </w:t>
      </w:r>
      <w:r>
        <w:rPr>
          <w:spacing w:val="-2"/>
          <w:w w:val="80"/>
          <w:sz w:val="22"/>
        </w:rPr>
        <w:t>Magnesio,</w:t>
      </w:r>
      <w:r>
        <w:rPr>
          <w:spacing w:val="9"/>
          <w:sz w:val="22"/>
        </w:rPr>
        <w:t> </w:t>
      </w:r>
      <w:r>
        <w:rPr>
          <w:spacing w:val="-2"/>
          <w:w w:val="80"/>
          <w:sz w:val="22"/>
        </w:rPr>
        <w:t>Zinco,</w:t>
      </w:r>
      <w:r>
        <w:rPr>
          <w:spacing w:val="-8"/>
          <w:sz w:val="22"/>
        </w:rPr>
        <w:t> </w:t>
      </w:r>
      <w:r>
        <w:rPr>
          <w:spacing w:val="-2"/>
          <w:w w:val="80"/>
          <w:sz w:val="22"/>
        </w:rPr>
        <w:t>Ferro</w:t>
      </w:r>
    </w:p>
    <w:p>
      <w:pPr>
        <w:pStyle w:val="ListParagraph"/>
        <w:numPr>
          <w:ilvl w:val="0"/>
          <w:numId w:val="19"/>
        </w:numPr>
        <w:tabs>
          <w:tab w:pos="3189" w:val="left" w:leader="none"/>
        </w:tabs>
        <w:spacing w:line="263" w:lineRule="exact" w:before="0" w:after="0"/>
        <w:ind w:left="3189" w:right="0" w:hanging="355"/>
        <w:jc w:val="left"/>
        <w:rPr>
          <w:color w:val="313131"/>
          <w:sz w:val="23"/>
        </w:rPr>
      </w:pPr>
      <w:r>
        <w:rPr>
          <w:w w:val="75"/>
          <w:sz w:val="23"/>
        </w:rPr>
        <w:t>Mirtazapina</w:t>
      </w:r>
      <w:r>
        <w:rPr>
          <w:spacing w:val="22"/>
          <w:w w:val="75"/>
          <w:sz w:val="23"/>
        </w:rPr>
        <w:t> </w:t>
      </w:r>
      <w:r>
        <w:rPr>
          <w:spacing w:val="40"/>
          <w:w w:val="75"/>
          <w:sz w:val="23"/>
        </w:rPr>
        <w:t>—</w:t>
      </w:r>
      <w:r>
        <w:rPr>
          <w:w w:val="75"/>
          <w:sz w:val="23"/>
        </w:rPr>
        <w:t>Magnésio,</w:t>
      </w:r>
      <w:r>
        <w:rPr>
          <w:spacing w:val="3"/>
          <w:sz w:val="23"/>
        </w:rPr>
        <w:t> </w:t>
      </w:r>
      <w:r>
        <w:rPr>
          <w:w w:val="75"/>
          <w:sz w:val="23"/>
        </w:rPr>
        <w:t>Potássio,</w:t>
      </w:r>
      <w:r>
        <w:rPr>
          <w:spacing w:val="12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-6"/>
          <w:sz w:val="23"/>
        </w:rPr>
        <w:t> </w:t>
      </w:r>
      <w:r>
        <w:rPr>
          <w:color w:val="181818"/>
          <w:spacing w:val="-10"/>
          <w:w w:val="75"/>
          <w:sz w:val="23"/>
        </w:rPr>
        <w:t>D</w:t>
      </w:r>
    </w:p>
    <w:p>
      <w:pPr>
        <w:pStyle w:val="ListParagraph"/>
        <w:numPr>
          <w:ilvl w:val="0"/>
          <w:numId w:val="19"/>
        </w:numPr>
        <w:tabs>
          <w:tab w:pos="3196" w:val="left" w:leader="none"/>
        </w:tabs>
        <w:spacing w:line="240" w:lineRule="auto" w:before="4" w:after="0"/>
        <w:ind w:left="3196" w:right="0" w:hanging="354"/>
        <w:jc w:val="left"/>
        <w:rPr>
          <w:color w:val="262626"/>
          <w:sz w:val="22"/>
        </w:rPr>
      </w:pPr>
      <w:r>
        <w:rPr>
          <w:w w:val="80"/>
          <w:sz w:val="22"/>
        </w:rPr>
        <w:t>Olanzapina</w:t>
      </w:r>
      <w:r>
        <w:rPr>
          <w:spacing w:val="-11"/>
          <w:sz w:val="22"/>
        </w:rPr>
        <w:t> </w:t>
      </w:r>
      <w:r>
        <w:rPr>
          <w:w w:val="80"/>
          <w:sz w:val="22"/>
        </w:rPr>
        <w:t>—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B6,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-1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-5"/>
          <w:sz w:val="22"/>
        </w:rPr>
        <w:t> </w:t>
      </w:r>
      <w:r>
        <w:rPr>
          <w:w w:val="80"/>
          <w:sz w:val="22"/>
        </w:rPr>
        <w:t>Ácido</w:t>
      </w:r>
      <w:r>
        <w:rPr>
          <w:spacing w:val="-3"/>
          <w:w w:val="80"/>
          <w:sz w:val="22"/>
        </w:rPr>
        <w:t> </w:t>
      </w:r>
      <w:r>
        <w:rPr>
          <w:spacing w:val="-2"/>
          <w:w w:val="80"/>
          <w:sz w:val="22"/>
        </w:rPr>
        <w:t>Fólico</w:t>
      </w:r>
    </w:p>
    <w:p>
      <w:pPr>
        <w:pStyle w:val="ListParagraph"/>
        <w:numPr>
          <w:ilvl w:val="0"/>
          <w:numId w:val="19"/>
        </w:numPr>
        <w:tabs>
          <w:tab w:pos="3196" w:val="left" w:leader="none"/>
        </w:tabs>
        <w:spacing w:line="240" w:lineRule="auto" w:before="6" w:after="0"/>
        <w:ind w:left="3196" w:right="0" w:hanging="354"/>
        <w:jc w:val="left"/>
        <w:rPr>
          <w:color w:val="363636"/>
          <w:sz w:val="22"/>
        </w:rPr>
      </w:pPr>
      <w:r>
        <w:rPr>
          <w:w w:val="80"/>
          <w:sz w:val="22"/>
        </w:rPr>
        <w:t>Omeprazol</w:t>
      </w:r>
      <w:r>
        <w:rPr>
          <w:spacing w:val="-10"/>
          <w:sz w:val="22"/>
        </w:rPr>
        <w:t> </w:t>
      </w:r>
      <w:r>
        <w:rPr>
          <w:color w:val="1C1C1C"/>
          <w:w w:val="80"/>
          <w:sz w:val="22"/>
        </w:rPr>
        <w:t>—</w:t>
      </w:r>
      <w:r>
        <w:rPr>
          <w:color w:val="1C1C1C"/>
          <w:spacing w:val="-8"/>
          <w:w w:val="80"/>
          <w:sz w:val="22"/>
        </w:rPr>
        <w:t> </w:t>
      </w:r>
      <w:r>
        <w:rPr>
          <w:w w:val="80"/>
          <w:sz w:val="22"/>
        </w:rPr>
        <w:t>Magnesio,</w:t>
      </w:r>
      <w:r>
        <w:rPr>
          <w:spacing w:val="-1"/>
          <w:sz w:val="22"/>
        </w:rPr>
        <w:t> </w:t>
      </w:r>
      <w:r>
        <w:rPr>
          <w:w w:val="80"/>
          <w:sz w:val="22"/>
        </w:rPr>
        <w:t>Ferro,</w:t>
      </w:r>
      <w:r>
        <w:rPr>
          <w:spacing w:val="-11"/>
          <w:sz w:val="22"/>
        </w:rPr>
        <w:t> </w:t>
      </w:r>
      <w:r>
        <w:rPr>
          <w:w w:val="80"/>
          <w:sz w:val="22"/>
        </w:rPr>
        <w:t>Calcio,</w:t>
      </w:r>
      <w:r>
        <w:rPr>
          <w:spacing w:val="-10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-5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8"/>
          <w:sz w:val="22"/>
        </w:rPr>
        <w:t> </w:t>
      </w:r>
      <w:r>
        <w:rPr>
          <w:spacing w:val="-10"/>
          <w:w w:val="80"/>
          <w:sz w:val="22"/>
        </w:rPr>
        <w:t>D</w:t>
      </w:r>
    </w:p>
    <w:p>
      <w:pPr>
        <w:pStyle w:val="ListParagraph"/>
        <w:numPr>
          <w:ilvl w:val="0"/>
          <w:numId w:val="19"/>
        </w:numPr>
        <w:tabs>
          <w:tab w:pos="3189" w:val="left" w:leader="none"/>
        </w:tabs>
        <w:spacing w:line="240" w:lineRule="auto" w:before="4" w:after="0"/>
        <w:ind w:left="3189" w:right="0" w:hanging="347"/>
        <w:jc w:val="left"/>
        <w:rPr>
          <w:color w:val="262626"/>
          <w:sz w:val="23"/>
        </w:rPr>
      </w:pPr>
      <w:r>
        <w:rPr>
          <w:w w:val="70"/>
          <w:sz w:val="23"/>
        </w:rPr>
        <w:t>Pantoprazol</w:t>
      </w:r>
      <w:r>
        <w:rPr>
          <w:spacing w:val="28"/>
          <w:sz w:val="23"/>
        </w:rPr>
        <w:t> </w:t>
      </w:r>
      <w:r>
        <w:rPr>
          <w:color w:val="0C0C0C"/>
          <w:w w:val="70"/>
          <w:sz w:val="23"/>
        </w:rPr>
        <w:t>—</w:t>
      </w:r>
      <w:r>
        <w:rPr>
          <w:color w:val="0C0C0C"/>
          <w:spacing w:val="-8"/>
          <w:sz w:val="23"/>
        </w:rPr>
        <w:t> </w:t>
      </w:r>
      <w:r>
        <w:rPr>
          <w:spacing w:val="-2"/>
          <w:w w:val="70"/>
          <w:sz w:val="23"/>
        </w:rPr>
        <w:t>Calcio</w:t>
      </w:r>
    </w:p>
    <w:p>
      <w:pPr>
        <w:pStyle w:val="ListParagraph"/>
        <w:numPr>
          <w:ilvl w:val="0"/>
          <w:numId w:val="19"/>
        </w:numPr>
        <w:tabs>
          <w:tab w:pos="3197" w:val="left" w:leader="none"/>
        </w:tabs>
        <w:spacing w:line="240" w:lineRule="auto" w:before="4" w:after="0"/>
        <w:ind w:left="3197" w:right="0" w:hanging="348"/>
        <w:jc w:val="left"/>
        <w:rPr>
          <w:color w:val="343434"/>
          <w:sz w:val="22"/>
        </w:rPr>
      </w:pPr>
      <w:r>
        <w:rPr>
          <w:w w:val="75"/>
          <w:sz w:val="22"/>
        </w:rPr>
        <w:t>Paroxetina</w:t>
      </w:r>
      <w:r>
        <w:rPr>
          <w:spacing w:val="23"/>
          <w:w w:val="75"/>
          <w:sz w:val="22"/>
        </w:rPr>
        <w:t> </w:t>
      </w:r>
      <w:r>
        <w:rPr>
          <w:color w:val="1C1C1C"/>
          <w:spacing w:val="37"/>
          <w:w w:val="75"/>
          <w:sz w:val="22"/>
        </w:rPr>
        <w:t>—</w:t>
      </w:r>
      <w:r>
        <w:rPr>
          <w:spacing w:val="-2"/>
          <w:w w:val="75"/>
          <w:sz w:val="22"/>
        </w:rPr>
        <w:t>Iv]agneslo</w:t>
      </w:r>
    </w:p>
    <w:p>
      <w:pPr>
        <w:pStyle w:val="ListParagraph"/>
        <w:numPr>
          <w:ilvl w:val="0"/>
          <w:numId w:val="19"/>
        </w:numPr>
        <w:tabs>
          <w:tab w:pos="3197" w:val="left" w:leader="none"/>
        </w:tabs>
        <w:spacing w:line="240" w:lineRule="auto" w:before="6" w:after="0"/>
        <w:ind w:left="3197" w:right="0" w:hanging="355"/>
        <w:jc w:val="left"/>
        <w:rPr>
          <w:color w:val="2F2F2F"/>
          <w:sz w:val="22"/>
        </w:rPr>
      </w:pPr>
      <w:r>
        <w:rPr>
          <w:w w:val="80"/>
          <w:sz w:val="22"/>
        </w:rPr>
        <w:t>Prednisona</w:t>
      </w:r>
      <w:r>
        <w:rPr>
          <w:spacing w:val="32"/>
          <w:sz w:val="22"/>
        </w:rPr>
        <w:t> </w:t>
      </w:r>
      <w:r>
        <w:rPr>
          <w:w w:val="80"/>
          <w:sz w:val="22"/>
        </w:rPr>
        <w:t>—</w:t>
      </w:r>
      <w:r>
        <w:rPr>
          <w:spacing w:val="20"/>
          <w:sz w:val="22"/>
        </w:rPr>
        <w:t> </w:t>
      </w:r>
      <w:r>
        <w:rPr>
          <w:w w:val="80"/>
          <w:sz w:val="22"/>
        </w:rPr>
        <w:t>Pot/assio,</w:t>
      </w:r>
      <w:r>
        <w:rPr>
          <w:spacing w:val="41"/>
          <w:sz w:val="22"/>
        </w:rPr>
        <w:t> </w:t>
      </w:r>
      <w:r>
        <w:rPr>
          <w:w w:val="80"/>
          <w:sz w:val="22"/>
        </w:rPr>
        <w:t>Calcio,</w:t>
      </w:r>
      <w:r>
        <w:rPr>
          <w:spacing w:val="26"/>
          <w:sz w:val="22"/>
        </w:rPr>
        <w:t> </w:t>
      </w:r>
      <w:r>
        <w:rPr>
          <w:w w:val="80"/>
          <w:sz w:val="22"/>
        </w:rPr>
        <w:t>Magnesio,</w:t>
      </w:r>
      <w:r>
        <w:rPr>
          <w:spacing w:val="42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40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32"/>
          <w:sz w:val="22"/>
        </w:rPr>
        <w:t> </w:t>
      </w:r>
      <w:r>
        <w:rPr>
          <w:w w:val="80"/>
          <w:sz w:val="22"/>
        </w:rPr>
        <w:t>D,</w:t>
      </w:r>
      <w:r>
        <w:rPr>
          <w:spacing w:val="26"/>
          <w:sz w:val="22"/>
        </w:rPr>
        <w:t> </w:t>
      </w:r>
      <w:r>
        <w:rPr>
          <w:w w:val="80"/>
          <w:sz w:val="22"/>
        </w:rPr>
        <w:t>Acido</w:t>
      </w:r>
      <w:r>
        <w:rPr>
          <w:spacing w:val="24"/>
          <w:sz w:val="22"/>
        </w:rPr>
        <w:t> </w:t>
      </w:r>
      <w:r>
        <w:rPr>
          <w:spacing w:val="-2"/>
          <w:w w:val="80"/>
          <w:sz w:val="22"/>
        </w:rPr>
        <w:t>Fólico,</w:t>
      </w:r>
    </w:p>
    <w:p>
      <w:pPr>
        <w:spacing w:before="9"/>
        <w:ind w:left="3203" w:right="0" w:firstLine="0"/>
        <w:jc w:val="left"/>
        <w:rPr>
          <w:sz w:val="21"/>
        </w:rPr>
      </w:pPr>
      <w:r>
        <w:rPr>
          <w:w w:val="85"/>
          <w:sz w:val="21"/>
        </w:rPr>
        <w:t>Coenzima</w:t>
      </w:r>
      <w:r>
        <w:rPr>
          <w:spacing w:val="3"/>
          <w:sz w:val="21"/>
        </w:rPr>
        <w:t> </w:t>
      </w:r>
      <w:r>
        <w:rPr>
          <w:spacing w:val="-5"/>
          <w:w w:val="90"/>
          <w:sz w:val="21"/>
        </w:rPr>
        <w:t>Q10</w:t>
      </w:r>
    </w:p>
    <w:p>
      <w:pPr>
        <w:pStyle w:val="ListParagraph"/>
        <w:numPr>
          <w:ilvl w:val="0"/>
          <w:numId w:val="19"/>
        </w:numPr>
        <w:tabs>
          <w:tab w:pos="3197" w:val="left" w:leader="none"/>
        </w:tabs>
        <w:spacing w:line="240" w:lineRule="auto" w:before="15" w:after="0"/>
        <w:ind w:left="3197" w:right="0" w:hanging="348"/>
        <w:jc w:val="left"/>
        <w:rPr>
          <w:color w:val="1F1F1F"/>
          <w:sz w:val="22"/>
        </w:rPr>
      </w:pPr>
      <w:r>
        <w:rPr>
          <w:w w:val="80"/>
          <w:sz w:val="22"/>
        </w:rPr>
        <w:t>Propafenona</w:t>
      </w:r>
      <w:r>
        <w:rPr>
          <w:spacing w:val="16"/>
          <w:sz w:val="22"/>
        </w:rPr>
        <w:t> </w:t>
      </w:r>
      <w:r>
        <w:rPr>
          <w:color w:val="1F1F1F"/>
          <w:w w:val="80"/>
          <w:sz w:val="22"/>
        </w:rPr>
        <w:t>-</w:t>
      </w:r>
      <w:r>
        <w:rPr>
          <w:color w:val="1F1F1F"/>
          <w:spacing w:val="31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"/>
          <w:sz w:val="22"/>
        </w:rPr>
        <w:t> </w:t>
      </w:r>
      <w:r>
        <w:rPr>
          <w:w w:val="80"/>
          <w:sz w:val="22"/>
        </w:rPr>
        <w:t>Potássio,</w:t>
      </w:r>
      <w:r>
        <w:rPr>
          <w:spacing w:val="14"/>
          <w:sz w:val="22"/>
        </w:rPr>
        <w:t> </w:t>
      </w:r>
      <w:r>
        <w:rPr>
          <w:w w:val="80"/>
          <w:sz w:val="22"/>
        </w:rPr>
        <w:t>Coenzima</w:t>
      </w:r>
      <w:r>
        <w:rPr>
          <w:spacing w:val="14"/>
          <w:sz w:val="22"/>
        </w:rPr>
        <w:t> </w:t>
      </w:r>
      <w:r>
        <w:rPr>
          <w:spacing w:val="-5"/>
          <w:w w:val="80"/>
          <w:sz w:val="22"/>
        </w:rPr>
        <w:t>Q10</w:t>
      </w:r>
    </w:p>
    <w:p>
      <w:pPr>
        <w:pStyle w:val="ListParagraph"/>
        <w:numPr>
          <w:ilvl w:val="0"/>
          <w:numId w:val="19"/>
        </w:numPr>
        <w:tabs>
          <w:tab w:pos="3204" w:val="left" w:leader="none"/>
        </w:tabs>
        <w:spacing w:line="240" w:lineRule="auto" w:before="6" w:after="0"/>
        <w:ind w:left="3204" w:right="0" w:hanging="355"/>
        <w:jc w:val="left"/>
        <w:rPr>
          <w:color w:val="363636"/>
          <w:sz w:val="22"/>
        </w:rPr>
      </w:pPr>
      <w:r>
        <w:rPr>
          <w:w w:val="80"/>
          <w:sz w:val="22"/>
        </w:rPr>
        <w:t>Quetiapina</w:t>
      </w:r>
      <w:r>
        <w:rPr>
          <w:spacing w:val="-4"/>
          <w:w w:val="80"/>
          <w:sz w:val="22"/>
        </w:rPr>
        <w:t> </w:t>
      </w:r>
      <w:r>
        <w:rPr>
          <w:color w:val="131313"/>
          <w:w w:val="80"/>
          <w:sz w:val="22"/>
        </w:rPr>
        <w:t>—</w:t>
      </w:r>
      <w:r>
        <w:rPr>
          <w:color w:val="131313"/>
          <w:spacing w:val="-3"/>
          <w:w w:val="80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D,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-5"/>
          <w:sz w:val="22"/>
        </w:rPr>
        <w:t> </w:t>
      </w:r>
      <w:r>
        <w:rPr>
          <w:spacing w:val="-2"/>
          <w:w w:val="80"/>
          <w:sz w:val="22"/>
        </w:rPr>
        <w:t>Zinco</w:t>
      </w:r>
    </w:p>
    <w:p>
      <w:pPr>
        <w:pStyle w:val="ListParagraph"/>
        <w:numPr>
          <w:ilvl w:val="0"/>
          <w:numId w:val="19"/>
        </w:numPr>
        <w:tabs>
          <w:tab w:pos="3196" w:val="left" w:leader="none"/>
        </w:tabs>
        <w:spacing w:line="240" w:lineRule="auto" w:before="7" w:after="0"/>
        <w:ind w:left="3196" w:right="0" w:hanging="347"/>
        <w:jc w:val="left"/>
        <w:rPr>
          <w:color w:val="1D1D1D"/>
          <w:sz w:val="22"/>
        </w:rPr>
      </w:pPr>
      <w:r>
        <w:rPr>
          <w:w w:val="75"/>
          <w:sz w:val="22"/>
        </w:rPr>
        <w:t>Ramipril</w:t>
      </w:r>
      <w:r>
        <w:rPr>
          <w:spacing w:val="18"/>
          <w:sz w:val="22"/>
        </w:rPr>
        <w:t> </w:t>
      </w:r>
      <w:r>
        <w:rPr>
          <w:color w:val="111111"/>
          <w:w w:val="75"/>
          <w:sz w:val="22"/>
        </w:rPr>
        <w:t>—</w:t>
      </w:r>
      <w:r>
        <w:rPr>
          <w:color w:val="111111"/>
          <w:spacing w:val="-5"/>
          <w:sz w:val="22"/>
        </w:rPr>
        <w:t> </w:t>
      </w:r>
      <w:r>
        <w:rPr>
          <w:w w:val="75"/>
          <w:sz w:val="22"/>
        </w:rPr>
        <w:t>Potássio,</w:t>
      </w:r>
      <w:r>
        <w:rPr>
          <w:spacing w:val="17"/>
          <w:sz w:val="22"/>
        </w:rPr>
        <w:t> </w:t>
      </w:r>
      <w:r>
        <w:rPr>
          <w:spacing w:val="-2"/>
          <w:w w:val="75"/>
          <w:sz w:val="22"/>
        </w:rPr>
        <w:t>Magnésio</w:t>
      </w:r>
    </w:p>
    <w:p>
      <w:pPr>
        <w:pStyle w:val="ListParagraph"/>
        <w:numPr>
          <w:ilvl w:val="0"/>
          <w:numId w:val="19"/>
        </w:numPr>
        <w:tabs>
          <w:tab w:pos="3203" w:val="left" w:leader="none"/>
        </w:tabs>
        <w:spacing w:line="240" w:lineRule="auto" w:before="6" w:after="0"/>
        <w:ind w:left="3203" w:right="0" w:hanging="354"/>
        <w:jc w:val="left"/>
        <w:rPr>
          <w:color w:val="3F3F3F"/>
          <w:sz w:val="22"/>
        </w:rPr>
      </w:pPr>
      <w:r>
        <w:rPr>
          <w:w w:val="80"/>
          <w:sz w:val="22"/>
        </w:rPr>
        <w:t>Ranitidina</w:t>
      </w:r>
      <w:r>
        <w:rPr>
          <w:spacing w:val="5"/>
          <w:sz w:val="22"/>
        </w:rPr>
        <w:t> </w:t>
      </w:r>
      <w:r>
        <w:rPr>
          <w:color w:val="212121"/>
          <w:w w:val="80"/>
          <w:sz w:val="22"/>
        </w:rPr>
        <w:t>-</w:t>
      </w:r>
      <w:r>
        <w:rPr>
          <w:color w:val="212121"/>
          <w:spacing w:val="46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7"/>
          <w:sz w:val="22"/>
        </w:rPr>
        <w:t> </w:t>
      </w:r>
      <w:r>
        <w:rPr>
          <w:w w:val="80"/>
          <w:sz w:val="22"/>
        </w:rPr>
        <w:t>B12,</w:t>
      </w:r>
      <w:r>
        <w:rPr>
          <w:spacing w:val="-7"/>
          <w:sz w:val="22"/>
        </w:rPr>
        <w:t> </w:t>
      </w:r>
      <w:r>
        <w:rPr>
          <w:w w:val="80"/>
          <w:sz w:val="22"/>
        </w:rPr>
        <w:t>Ferro,</w:t>
      </w:r>
      <w:r>
        <w:rPr>
          <w:spacing w:val="-1"/>
          <w:w w:val="80"/>
          <w:sz w:val="22"/>
        </w:rPr>
        <w:t> </w:t>
      </w:r>
      <w:r>
        <w:rPr>
          <w:spacing w:val="-4"/>
          <w:w w:val="80"/>
          <w:sz w:val="22"/>
        </w:rPr>
        <w:t>Zinco</w:t>
      </w:r>
    </w:p>
    <w:p>
      <w:pPr>
        <w:pStyle w:val="ListParagraph"/>
        <w:numPr>
          <w:ilvl w:val="0"/>
          <w:numId w:val="19"/>
        </w:numPr>
        <w:tabs>
          <w:tab w:pos="3203" w:val="left" w:leader="none"/>
        </w:tabs>
        <w:spacing w:line="240" w:lineRule="auto" w:before="4" w:after="0"/>
        <w:ind w:left="3203" w:right="0" w:hanging="354"/>
        <w:jc w:val="left"/>
        <w:rPr>
          <w:color w:val="363636"/>
          <w:sz w:val="23"/>
        </w:rPr>
      </w:pPr>
      <w:r>
        <w:rPr>
          <w:w w:val="75"/>
          <w:sz w:val="23"/>
        </w:rPr>
        <w:t>Rifamicina</w:t>
      </w:r>
      <w:r>
        <w:rPr>
          <w:spacing w:val="7"/>
          <w:sz w:val="23"/>
        </w:rPr>
        <w:t> </w:t>
      </w:r>
      <w:r>
        <w:rPr>
          <w:w w:val="75"/>
          <w:sz w:val="23"/>
        </w:rPr>
        <w:t>—</w:t>
      </w:r>
      <w:r>
        <w:rPr>
          <w:spacing w:val="-12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-2"/>
          <w:sz w:val="23"/>
        </w:rPr>
        <w:t> </w:t>
      </w:r>
      <w:r>
        <w:rPr>
          <w:w w:val="75"/>
          <w:sz w:val="23"/>
        </w:rPr>
        <w:t>B6,</w:t>
      </w:r>
      <w:r>
        <w:rPr>
          <w:spacing w:val="-5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-9"/>
          <w:sz w:val="23"/>
        </w:rPr>
        <w:t> </w:t>
      </w:r>
      <w:r>
        <w:rPr>
          <w:w w:val="75"/>
          <w:sz w:val="23"/>
        </w:rPr>
        <w:t>D,</w:t>
      </w:r>
      <w:r>
        <w:rPr>
          <w:spacing w:val="-13"/>
          <w:sz w:val="23"/>
        </w:rPr>
        <w:t> </w:t>
      </w:r>
      <w:r>
        <w:rPr>
          <w:w w:val="75"/>
          <w:sz w:val="23"/>
        </w:rPr>
        <w:t>Ác!do</w:t>
      </w:r>
      <w:r>
        <w:rPr>
          <w:spacing w:val="-10"/>
          <w:sz w:val="23"/>
        </w:rPr>
        <w:t> </w:t>
      </w:r>
      <w:r>
        <w:rPr>
          <w:spacing w:val="-2"/>
          <w:w w:val="75"/>
          <w:sz w:val="23"/>
        </w:rPr>
        <w:t>Fólico</w:t>
      </w:r>
    </w:p>
    <w:p>
      <w:pPr>
        <w:pStyle w:val="ListParagraph"/>
        <w:numPr>
          <w:ilvl w:val="0"/>
          <w:numId w:val="19"/>
        </w:numPr>
        <w:tabs>
          <w:tab w:pos="3196" w:val="left" w:leader="none"/>
        </w:tabs>
        <w:spacing w:line="240" w:lineRule="auto" w:before="4" w:after="0"/>
        <w:ind w:left="3196" w:right="0" w:hanging="347"/>
        <w:jc w:val="left"/>
        <w:rPr>
          <w:color w:val="3B3B3B"/>
          <w:sz w:val="22"/>
        </w:rPr>
      </w:pPr>
      <w:r>
        <w:rPr>
          <w:w w:val="80"/>
          <w:sz w:val="22"/>
        </w:rPr>
        <w:t>Risedronato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—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Calcio,</w:t>
      </w:r>
      <w:r>
        <w:rPr>
          <w:spacing w:val="-4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D,</w:t>
      </w:r>
      <w:r>
        <w:rPr>
          <w:spacing w:val="-12"/>
          <w:w w:val="80"/>
          <w:sz w:val="22"/>
        </w:rPr>
        <w:t> </w:t>
      </w:r>
      <w:r>
        <w:rPr>
          <w:spacing w:val="-2"/>
          <w:w w:val="80"/>
          <w:sz w:val="22"/>
        </w:rPr>
        <w:t>Magnesio</w:t>
      </w:r>
    </w:p>
    <w:p>
      <w:pPr>
        <w:pStyle w:val="ListParagraph"/>
        <w:numPr>
          <w:ilvl w:val="0"/>
          <w:numId w:val="19"/>
        </w:numPr>
        <w:tabs>
          <w:tab w:pos="3203" w:val="left" w:leader="none"/>
        </w:tabs>
        <w:spacing w:line="240" w:lineRule="auto" w:before="6" w:after="0"/>
        <w:ind w:left="3203" w:right="0" w:hanging="354"/>
        <w:jc w:val="left"/>
        <w:rPr>
          <w:color w:val="3A3A3A"/>
          <w:sz w:val="22"/>
        </w:rPr>
      </w:pPr>
      <w:r>
        <w:rPr>
          <w:w w:val="80"/>
          <w:sz w:val="22"/>
        </w:rPr>
        <w:t>Risperidona</w:t>
      </w:r>
      <w:r>
        <w:rPr>
          <w:spacing w:val="-1"/>
          <w:w w:val="80"/>
          <w:sz w:val="22"/>
        </w:rPr>
        <w:t> </w:t>
      </w:r>
      <w:r>
        <w:rPr>
          <w:color w:val="161616"/>
          <w:w w:val="80"/>
          <w:sz w:val="22"/>
        </w:rPr>
        <w:t>—</w:t>
      </w:r>
      <w:r>
        <w:rPr>
          <w:color w:val="161616"/>
          <w:spacing w:val="-3"/>
          <w:w w:val="80"/>
          <w:sz w:val="22"/>
        </w:rPr>
        <w:t> </w:t>
      </w:r>
      <w:r>
        <w:rPr>
          <w:w w:val="80"/>
          <w:sz w:val="22"/>
        </w:rPr>
        <w:t>Potassio,</w:t>
      </w:r>
      <w:r>
        <w:rPr>
          <w:spacing w:val="-9"/>
          <w:sz w:val="22"/>
        </w:rPr>
        <w:t> </w:t>
      </w:r>
      <w:r>
        <w:rPr>
          <w:w w:val="80"/>
          <w:sz w:val="22"/>
        </w:rPr>
        <w:t>Calcio,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Magnesio,</w:t>
      </w:r>
      <w:r>
        <w:rPr>
          <w:spacing w:val="6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1"/>
          <w:w w:val="80"/>
          <w:sz w:val="22"/>
        </w:rPr>
        <w:t> </w:t>
      </w:r>
      <w:r>
        <w:rPr>
          <w:spacing w:val="-10"/>
          <w:w w:val="80"/>
          <w:sz w:val="22"/>
        </w:rPr>
        <w:t>D</w:t>
      </w:r>
    </w:p>
    <w:p>
      <w:pPr>
        <w:pStyle w:val="ListParagraph"/>
        <w:numPr>
          <w:ilvl w:val="0"/>
          <w:numId w:val="19"/>
        </w:numPr>
        <w:tabs>
          <w:tab w:pos="3196" w:val="left" w:leader="none"/>
        </w:tabs>
        <w:spacing w:line="240" w:lineRule="auto" w:before="7" w:after="0"/>
        <w:ind w:left="3196" w:right="0" w:hanging="340"/>
        <w:jc w:val="left"/>
        <w:rPr>
          <w:color w:val="313131"/>
          <w:sz w:val="22"/>
        </w:rPr>
      </w:pPr>
      <w:r>
        <w:rPr>
          <w:w w:val="80"/>
          <w:sz w:val="22"/>
        </w:rPr>
        <w:t>Rivaroxabana</w:t>
      </w:r>
      <w:r>
        <w:rPr>
          <w:spacing w:val="-11"/>
          <w:sz w:val="22"/>
        </w:rPr>
        <w:t> </w:t>
      </w:r>
      <w:r>
        <w:rPr>
          <w:color w:val="131313"/>
          <w:w w:val="80"/>
          <w:sz w:val="22"/>
        </w:rPr>
        <w:t>—</w:t>
      </w:r>
      <w:r>
        <w:rPr>
          <w:color w:val="131313"/>
          <w:spacing w:val="-3"/>
          <w:w w:val="80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K,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3"/>
          <w:sz w:val="22"/>
        </w:rPr>
        <w:t> </w:t>
      </w:r>
      <w:r>
        <w:rPr>
          <w:spacing w:val="-2"/>
          <w:w w:val="80"/>
          <w:sz w:val="22"/>
        </w:rPr>
        <w:t>Cálcio</w:t>
      </w:r>
    </w:p>
    <w:p>
      <w:pPr>
        <w:pStyle w:val="ListParagraph"/>
        <w:numPr>
          <w:ilvl w:val="0"/>
          <w:numId w:val="19"/>
        </w:numPr>
        <w:tabs>
          <w:tab w:pos="3196" w:val="left" w:leader="none"/>
        </w:tabs>
        <w:spacing w:line="240" w:lineRule="auto" w:before="6" w:after="0"/>
        <w:ind w:left="3196" w:right="0" w:hanging="347"/>
        <w:jc w:val="left"/>
        <w:rPr>
          <w:color w:val="383838"/>
          <w:sz w:val="22"/>
        </w:rPr>
      </w:pPr>
      <w:r>
        <w:rPr>
          <w:w w:val="80"/>
          <w:sz w:val="22"/>
        </w:rPr>
        <w:t>Rosuvastatina</w:t>
      </w:r>
      <w:r>
        <w:rPr>
          <w:spacing w:val="-5"/>
          <w:sz w:val="22"/>
        </w:rPr>
        <w:t> </w:t>
      </w:r>
      <w:r>
        <w:rPr>
          <w:w w:val="80"/>
          <w:sz w:val="22"/>
        </w:rPr>
        <w:t>—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Coenzima</w:t>
      </w:r>
      <w:r>
        <w:rPr>
          <w:spacing w:val="-5"/>
          <w:sz w:val="22"/>
        </w:rPr>
        <w:t> </w:t>
      </w:r>
      <w:r>
        <w:rPr>
          <w:w w:val="80"/>
          <w:sz w:val="22"/>
        </w:rPr>
        <w:t>Q10,</w:t>
      </w:r>
      <w:r>
        <w:rPr>
          <w:spacing w:val="-6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D,</w:t>
      </w:r>
      <w:r>
        <w:rPr>
          <w:spacing w:val="-2"/>
          <w:w w:val="80"/>
          <w:sz w:val="22"/>
        </w:rPr>
        <w:t> Selênio</w:t>
      </w:r>
    </w:p>
    <w:p>
      <w:pPr>
        <w:pStyle w:val="ListParagraph"/>
        <w:numPr>
          <w:ilvl w:val="0"/>
          <w:numId w:val="19"/>
        </w:numPr>
        <w:tabs>
          <w:tab w:pos="3203" w:val="left" w:leader="none"/>
        </w:tabs>
        <w:spacing w:line="240" w:lineRule="auto" w:before="6" w:after="0"/>
        <w:ind w:left="3203" w:right="0" w:hanging="354"/>
        <w:jc w:val="left"/>
        <w:rPr>
          <w:color w:val="363636"/>
          <w:sz w:val="22"/>
        </w:rPr>
      </w:pPr>
      <w:r>
        <w:rPr>
          <w:w w:val="80"/>
          <w:sz w:val="22"/>
        </w:rPr>
        <w:t>Sertralina</w:t>
      </w:r>
      <w:r>
        <w:rPr>
          <w:spacing w:val="-1"/>
          <w:sz w:val="22"/>
        </w:rPr>
        <w:t> </w:t>
      </w:r>
      <w:r>
        <w:rPr>
          <w:w w:val="80"/>
          <w:sz w:val="22"/>
        </w:rPr>
        <w:t>-</w:t>
      </w:r>
      <w:r>
        <w:rPr>
          <w:spacing w:val="35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8"/>
          <w:sz w:val="22"/>
        </w:rPr>
        <w:t> </w:t>
      </w:r>
      <w:r>
        <w:rPr>
          <w:w w:val="80"/>
          <w:sz w:val="22"/>
        </w:rPr>
        <w:t>Sódio,</w:t>
      </w:r>
      <w:r>
        <w:rPr>
          <w:spacing w:val="2"/>
          <w:sz w:val="22"/>
        </w:rPr>
        <w:t> </w:t>
      </w:r>
      <w:r>
        <w:rPr>
          <w:spacing w:val="-2"/>
          <w:w w:val="80"/>
          <w:sz w:val="22"/>
        </w:rPr>
        <w:t>Potássio</w:t>
      </w:r>
    </w:p>
    <w:p>
      <w:pPr>
        <w:pStyle w:val="ListParagraph"/>
        <w:numPr>
          <w:ilvl w:val="0"/>
          <w:numId w:val="19"/>
        </w:numPr>
        <w:tabs>
          <w:tab w:pos="3196" w:val="left" w:leader="none"/>
        </w:tabs>
        <w:spacing w:line="240" w:lineRule="auto" w:before="6" w:after="0"/>
        <w:ind w:left="3196" w:right="0" w:hanging="347"/>
        <w:jc w:val="left"/>
        <w:rPr>
          <w:color w:val="2F2F2F"/>
          <w:sz w:val="22"/>
        </w:rPr>
      </w:pPr>
      <w:r>
        <w:rPr>
          <w:w w:val="80"/>
          <w:sz w:val="22"/>
        </w:rPr>
        <w:t>Sinvastatina</w:t>
      </w:r>
      <w:r>
        <w:rPr>
          <w:spacing w:val="-1"/>
          <w:sz w:val="22"/>
        </w:rPr>
        <w:t> </w:t>
      </w:r>
      <w:r>
        <w:rPr>
          <w:w w:val="80"/>
          <w:sz w:val="22"/>
        </w:rPr>
        <w:t>-</w:t>
      </w:r>
      <w:r>
        <w:rPr>
          <w:spacing w:val="47"/>
          <w:sz w:val="22"/>
        </w:rPr>
        <w:t> </w:t>
      </w:r>
      <w:r>
        <w:rPr>
          <w:w w:val="80"/>
          <w:sz w:val="22"/>
        </w:rPr>
        <w:t>Coenzima</w:t>
      </w:r>
      <w:r>
        <w:rPr>
          <w:spacing w:val="7"/>
          <w:sz w:val="22"/>
        </w:rPr>
        <w:t> </w:t>
      </w:r>
      <w:r>
        <w:rPr>
          <w:w w:val="80"/>
          <w:sz w:val="22"/>
        </w:rPr>
        <w:t>Q10,</w:t>
      </w:r>
      <w:r>
        <w:rPr>
          <w:spacing w:val="2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4"/>
          <w:sz w:val="22"/>
        </w:rPr>
        <w:t> </w:t>
      </w:r>
      <w:r>
        <w:rPr>
          <w:w w:val="80"/>
          <w:sz w:val="22"/>
        </w:rPr>
        <w:t>D,</w:t>
      </w:r>
      <w:r>
        <w:rPr>
          <w:spacing w:val="-6"/>
          <w:sz w:val="22"/>
        </w:rPr>
        <w:t> </w:t>
      </w:r>
      <w:r>
        <w:rPr>
          <w:w w:val="80"/>
          <w:sz w:val="22"/>
        </w:rPr>
        <w:t>Selênio,</w:t>
      </w:r>
      <w:r>
        <w:rPr>
          <w:spacing w:val="8"/>
          <w:sz w:val="22"/>
        </w:rPr>
        <w:t> </w:t>
      </w:r>
      <w:r>
        <w:rPr>
          <w:spacing w:val="-2"/>
          <w:w w:val="80"/>
          <w:sz w:val="22"/>
        </w:rPr>
        <w:t>Magnesio</w:t>
      </w:r>
    </w:p>
    <w:p>
      <w:pPr>
        <w:pStyle w:val="ListParagraph"/>
        <w:numPr>
          <w:ilvl w:val="0"/>
          <w:numId w:val="19"/>
        </w:numPr>
        <w:tabs>
          <w:tab w:pos="3203" w:val="left" w:leader="none"/>
        </w:tabs>
        <w:spacing w:line="240" w:lineRule="auto" w:before="6" w:after="0"/>
        <w:ind w:left="3203" w:right="0" w:hanging="354"/>
        <w:jc w:val="left"/>
        <w:rPr>
          <w:color w:val="282828"/>
          <w:sz w:val="22"/>
        </w:rPr>
      </w:pPr>
      <w:r>
        <w:rPr>
          <w:w w:val="80"/>
          <w:sz w:val="22"/>
        </w:rPr>
        <w:t>Sulfasalazina</w:t>
      </w:r>
      <w:r>
        <w:rPr>
          <w:spacing w:val="-10"/>
          <w:sz w:val="22"/>
        </w:rPr>
        <w:t> </w:t>
      </w:r>
      <w:r>
        <w:rPr>
          <w:color w:val="0F0F0F"/>
          <w:w w:val="80"/>
          <w:sz w:val="22"/>
        </w:rPr>
        <w:t>—</w:t>
      </w:r>
      <w:r>
        <w:rPr>
          <w:color w:val="0F0F0F"/>
          <w:spacing w:val="-6"/>
          <w:w w:val="80"/>
          <w:sz w:val="22"/>
        </w:rPr>
        <w:t> </w:t>
      </w:r>
      <w:r>
        <w:rPr>
          <w:w w:val="80"/>
          <w:sz w:val="22"/>
        </w:rPr>
        <w:t>Ácido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Fólico,</w:t>
      </w:r>
      <w:r>
        <w:rPr>
          <w:spacing w:val="-5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10"/>
          <w:sz w:val="22"/>
        </w:rPr>
        <w:t> </w:t>
      </w:r>
      <w:r>
        <w:rPr>
          <w:w w:val="80"/>
          <w:sz w:val="22"/>
        </w:rPr>
        <w:t>B12,</w:t>
      </w:r>
      <w:r>
        <w:rPr>
          <w:spacing w:val="17"/>
          <w:sz w:val="22"/>
        </w:rPr>
        <w:t> </w:t>
      </w:r>
      <w:r>
        <w:rPr>
          <w:w w:val="80"/>
          <w:sz w:val="22"/>
        </w:rPr>
        <w:t>-</w:t>
      </w:r>
      <w:r>
        <w:rPr>
          <w:spacing w:val="-4"/>
          <w:w w:val="80"/>
          <w:sz w:val="22"/>
        </w:rPr>
        <w:t>erro</w:t>
      </w:r>
    </w:p>
    <w:p>
      <w:pPr>
        <w:pStyle w:val="ListParagraph"/>
        <w:numPr>
          <w:ilvl w:val="0"/>
          <w:numId w:val="19"/>
        </w:numPr>
        <w:tabs>
          <w:tab w:pos="3201" w:val="left" w:leader="none"/>
        </w:tabs>
        <w:spacing w:line="240" w:lineRule="auto" w:before="7" w:after="0"/>
        <w:ind w:left="3201" w:right="0" w:hanging="359"/>
        <w:jc w:val="left"/>
        <w:rPr>
          <w:color w:val="313131"/>
          <w:sz w:val="22"/>
        </w:rPr>
      </w:pPr>
      <w:r>
        <w:rPr>
          <w:w w:val="80"/>
          <w:sz w:val="22"/>
        </w:rPr>
        <w:t>Tacrolimo</w:t>
      </w:r>
      <w:r>
        <w:rPr>
          <w:spacing w:val="3"/>
          <w:sz w:val="22"/>
        </w:rPr>
        <w:t> </w:t>
      </w:r>
      <w:r>
        <w:rPr>
          <w:w w:val="80"/>
          <w:sz w:val="22"/>
        </w:rPr>
        <w:t>-</w:t>
      </w:r>
      <w:r>
        <w:rPr>
          <w:spacing w:val="28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0"/>
          <w:sz w:val="22"/>
        </w:rPr>
        <w:t> </w:t>
      </w:r>
      <w:r>
        <w:rPr>
          <w:w w:val="80"/>
          <w:sz w:val="22"/>
        </w:rPr>
        <w:t>Potóssio,</w:t>
      </w:r>
      <w:r>
        <w:rPr>
          <w:spacing w:val="11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-3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1"/>
          <w:sz w:val="22"/>
        </w:rPr>
        <w:t> </w:t>
      </w:r>
      <w:r>
        <w:rPr>
          <w:spacing w:val="-10"/>
          <w:w w:val="80"/>
          <w:sz w:val="22"/>
        </w:rPr>
        <w:t>D</w:t>
      </w: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1655064</wp:posOffset>
            </wp:positionH>
            <wp:positionV relativeFrom="paragraph">
              <wp:posOffset>166937</wp:posOffset>
            </wp:positionV>
            <wp:extent cx="4992623" cy="100584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3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472" w:right="0" w:firstLine="0"/>
        <w:jc w:val="center"/>
        <w:rPr>
          <w:rFonts w:ascii="Courier New"/>
          <w:sz w:val="23"/>
        </w:rPr>
      </w:pPr>
      <w:r>
        <w:rPr>
          <w:rFonts w:ascii="Courier New"/>
          <w:spacing w:val="-5"/>
          <w:w w:val="95"/>
          <w:sz w:val="23"/>
        </w:rPr>
        <w:t>181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1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1060703</wp:posOffset>
                </wp:positionH>
                <wp:positionV relativeFrom="paragraph">
                  <wp:posOffset>292457</wp:posOffset>
                </wp:positionV>
                <wp:extent cx="963294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963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3294" h="0">
                              <a:moveTo>
                                <a:pt x="0" y="0"/>
                              </a:moveTo>
                              <a:lnTo>
                                <a:pt x="96316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19997pt;margin-top:23.028126pt;width:75.850pt;height:.1pt;mso-position-horizontal-relative:page;mso-position-vertical-relative:paragraph;z-index:-15709696;mso-wrap-distance-left:0;mso-wrap-distance-right:0" id="docshape44" coordorigin="1670,461" coordsize="1517,0" path="m1670,461l3187,461e" filled="false" stroked="true" strokeweight=".96pt" strokecolor="#4f4f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20"/>
        </w:rPr>
        <w:sectPr>
          <w:footerReference w:type="default" r:id="rId85"/>
          <w:pgSz w:w="11910" w:h="16840"/>
          <w:pgMar w:header="0" w:footer="0" w:top="740" w:bottom="280" w:left="141" w:right="141"/>
        </w:sectPr>
      </w:pPr>
    </w:p>
    <w:p>
      <w:pPr>
        <w:pStyle w:val="ListParagraph"/>
        <w:numPr>
          <w:ilvl w:val="0"/>
          <w:numId w:val="19"/>
        </w:numPr>
        <w:tabs>
          <w:tab w:pos="3108" w:val="left" w:leader="none"/>
        </w:tabs>
        <w:spacing w:line="240" w:lineRule="auto" w:before="65" w:after="0"/>
        <w:ind w:left="3108" w:right="0" w:hanging="345"/>
        <w:jc w:val="left"/>
        <w:rPr>
          <w:color w:val="282828"/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1737360</wp:posOffset>
                </wp:positionH>
                <wp:positionV relativeFrom="page">
                  <wp:posOffset>7552943</wp:posOffset>
                </wp:positionV>
                <wp:extent cx="502920" cy="49403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02920" cy="494030"/>
                          <a:chExt cx="502920" cy="49403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39"/>
                            <a:ext cx="502919" cy="402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19" cy="493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800003pt;margin-top:594.719971pt;width:39.6pt;height:38.9pt;mso-position-horizontal-relative:page;mso-position-vertical-relative:page;z-index:15748096" id="docshapegroup46" coordorigin="2736,11894" coordsize="792,778">
                <v:shape style="position:absolute;left:2736;top:12038;width:792;height:634" type="#_x0000_t75" id="docshape47" stroked="false">
                  <v:imagedata r:id="rId88" o:title=""/>
                </v:shape>
                <v:shape style="position:absolute;left:2736;top:11894;width:792;height:778" type="#_x0000_t75" id="docshape48" stroked="false">
                  <v:imagedata r:id="rId89" o:title=""/>
                </v:shape>
                <w10:wrap type="none"/>
              </v:group>
            </w:pict>
          </mc:Fallback>
        </mc:AlternateContent>
      </w:r>
      <w:r>
        <w:rPr>
          <w:w w:val="75"/>
          <w:sz w:val="22"/>
        </w:rPr>
        <w:t>TamsuTosina</w:t>
      </w:r>
      <w:r>
        <w:rPr>
          <w:spacing w:val="25"/>
          <w:sz w:val="22"/>
        </w:rPr>
        <w:t> </w:t>
      </w:r>
      <w:r>
        <w:rPr>
          <w:color w:val="0F0F0F"/>
          <w:spacing w:val="34"/>
          <w:w w:val="75"/>
          <w:sz w:val="22"/>
        </w:rPr>
        <w:t>—</w:t>
      </w:r>
      <w:r>
        <w:rPr>
          <w:w w:val="75"/>
          <w:sz w:val="22"/>
        </w:rPr>
        <w:t>Magnésio,</w:t>
      </w:r>
      <w:r>
        <w:rPr>
          <w:spacing w:val="16"/>
          <w:sz w:val="22"/>
        </w:rPr>
        <w:t> </w:t>
      </w:r>
      <w:r>
        <w:rPr>
          <w:w w:val="75"/>
          <w:sz w:val="22"/>
        </w:rPr>
        <w:t>Zinco,</w:t>
      </w:r>
      <w:r>
        <w:rPr>
          <w:spacing w:val="3"/>
          <w:sz w:val="22"/>
        </w:rPr>
        <w:t> </w:t>
      </w:r>
      <w:r>
        <w:rPr>
          <w:spacing w:val="-2"/>
          <w:w w:val="75"/>
          <w:sz w:val="22"/>
        </w:rPr>
        <w:t>Potássio</w:t>
      </w:r>
    </w:p>
    <w:p>
      <w:pPr>
        <w:pStyle w:val="ListParagraph"/>
        <w:numPr>
          <w:ilvl w:val="0"/>
          <w:numId w:val="19"/>
        </w:numPr>
        <w:tabs>
          <w:tab w:pos="3101" w:val="left" w:leader="none"/>
        </w:tabs>
        <w:spacing w:line="240" w:lineRule="auto" w:before="22" w:after="0"/>
        <w:ind w:left="3101" w:right="0" w:hanging="345"/>
        <w:jc w:val="left"/>
        <w:rPr>
          <w:color w:val="242424"/>
          <w:sz w:val="21"/>
        </w:rPr>
      </w:pPr>
      <w:r>
        <w:rPr>
          <w:w w:val="80"/>
          <w:sz w:val="21"/>
        </w:rPr>
        <w:t>Teofilina</w:t>
      </w:r>
      <w:r>
        <w:rPr>
          <w:spacing w:val="13"/>
          <w:sz w:val="21"/>
        </w:rPr>
        <w:t> </w:t>
      </w:r>
      <w:r>
        <w:rPr>
          <w:w w:val="80"/>
          <w:sz w:val="21"/>
        </w:rPr>
        <w:t>—</w:t>
      </w:r>
      <w:r>
        <w:rPr>
          <w:spacing w:val="-6"/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23"/>
          <w:sz w:val="21"/>
        </w:rPr>
        <w:t> </w:t>
      </w:r>
      <w:r>
        <w:rPr>
          <w:w w:val="80"/>
          <w:sz w:val="21"/>
        </w:rPr>
        <w:t>Polússio,</w:t>
      </w:r>
      <w:r>
        <w:rPr>
          <w:spacing w:val="25"/>
          <w:sz w:val="21"/>
        </w:rPr>
        <w:t> </w:t>
      </w:r>
      <w:r>
        <w:rPr>
          <w:spacing w:val="-2"/>
          <w:w w:val="80"/>
          <w:sz w:val="21"/>
        </w:rPr>
        <w:t>Cálcio</w:t>
      </w:r>
    </w:p>
    <w:p>
      <w:pPr>
        <w:pStyle w:val="ListParagraph"/>
        <w:numPr>
          <w:ilvl w:val="0"/>
          <w:numId w:val="19"/>
        </w:numPr>
        <w:tabs>
          <w:tab w:pos="3108" w:val="left" w:leader="none"/>
        </w:tabs>
        <w:spacing w:line="240" w:lineRule="auto" w:before="11" w:after="0"/>
        <w:ind w:left="3108" w:right="0" w:hanging="359"/>
        <w:jc w:val="left"/>
        <w:rPr>
          <w:color w:val="232323"/>
          <w:sz w:val="21"/>
        </w:rPr>
      </w:pPr>
      <w:r>
        <w:rPr>
          <w:w w:val="80"/>
          <w:sz w:val="21"/>
        </w:rPr>
        <w:t>Tetraciclina</w:t>
      </w:r>
      <w:r>
        <w:rPr>
          <w:spacing w:val="24"/>
          <w:sz w:val="21"/>
        </w:rPr>
        <w:t> </w:t>
      </w:r>
      <w:r>
        <w:rPr>
          <w:w w:val="80"/>
          <w:sz w:val="21"/>
        </w:rPr>
        <w:t>—</w:t>
      </w:r>
      <w:r>
        <w:rPr>
          <w:spacing w:val="-2"/>
          <w:sz w:val="21"/>
        </w:rPr>
        <w:t> </w:t>
      </w:r>
      <w:r>
        <w:rPr>
          <w:w w:val="80"/>
          <w:sz w:val="21"/>
        </w:rPr>
        <w:t>Cálcio,</w:t>
      </w:r>
      <w:r>
        <w:rPr>
          <w:spacing w:val="9"/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26"/>
          <w:sz w:val="21"/>
        </w:rPr>
        <w:t> </w:t>
      </w:r>
      <w:r>
        <w:rPr>
          <w:w w:val="80"/>
          <w:sz w:val="21"/>
        </w:rPr>
        <w:t>Zinco,</w:t>
      </w:r>
      <w:r>
        <w:rPr>
          <w:spacing w:val="3"/>
          <w:sz w:val="21"/>
        </w:rPr>
        <w:t> </w:t>
      </w:r>
      <w:r>
        <w:rPr>
          <w:spacing w:val="-2"/>
          <w:w w:val="80"/>
          <w:sz w:val="21"/>
        </w:rPr>
        <w:t>Ferro</w:t>
      </w:r>
    </w:p>
    <w:p>
      <w:pPr>
        <w:pStyle w:val="ListParagraph"/>
        <w:numPr>
          <w:ilvl w:val="0"/>
          <w:numId w:val="19"/>
        </w:numPr>
        <w:tabs>
          <w:tab w:pos="3108" w:val="left" w:leader="none"/>
        </w:tabs>
        <w:spacing w:line="240" w:lineRule="auto" w:before="25" w:after="0"/>
        <w:ind w:left="3108" w:right="0" w:hanging="352"/>
        <w:jc w:val="left"/>
        <w:rPr>
          <w:color w:val="232323"/>
          <w:sz w:val="21"/>
        </w:rPr>
      </w:pPr>
      <w:r>
        <w:rPr>
          <w:w w:val="80"/>
          <w:sz w:val="21"/>
        </w:rPr>
        <w:t>Topiramato</w:t>
      </w:r>
      <w:r>
        <w:rPr>
          <w:spacing w:val="20"/>
          <w:sz w:val="21"/>
        </w:rPr>
        <w:t> </w:t>
      </w:r>
      <w:r>
        <w:rPr>
          <w:w w:val="80"/>
          <w:sz w:val="21"/>
        </w:rPr>
        <w:t>—</w:t>
      </w:r>
      <w:r>
        <w:rPr>
          <w:spacing w:val="3"/>
          <w:sz w:val="21"/>
        </w:rPr>
        <w:t> </w:t>
      </w:r>
      <w:r>
        <w:rPr>
          <w:w w:val="80"/>
          <w:sz w:val="21"/>
        </w:rPr>
        <w:t>Ácido</w:t>
      </w:r>
      <w:r>
        <w:rPr>
          <w:spacing w:val="1"/>
          <w:sz w:val="21"/>
        </w:rPr>
        <w:t> </w:t>
      </w:r>
      <w:r>
        <w:rPr>
          <w:w w:val="80"/>
          <w:sz w:val="21"/>
        </w:rPr>
        <w:t>Fôlico,</w:t>
      </w:r>
      <w:r>
        <w:rPr>
          <w:spacing w:val="8"/>
          <w:sz w:val="21"/>
        </w:rPr>
        <w:t> </w:t>
      </w:r>
      <w:r>
        <w:rPr>
          <w:w w:val="80"/>
          <w:sz w:val="21"/>
        </w:rPr>
        <w:t>Potássio,</w:t>
      </w:r>
      <w:r>
        <w:rPr>
          <w:spacing w:val="24"/>
          <w:sz w:val="21"/>
        </w:rPr>
        <w:t> </w:t>
      </w:r>
      <w:r>
        <w:rPr>
          <w:spacing w:val="-2"/>
          <w:w w:val="80"/>
          <w:sz w:val="21"/>
        </w:rPr>
        <w:t>Magnésio</w:t>
      </w:r>
    </w:p>
    <w:p>
      <w:pPr>
        <w:pStyle w:val="ListParagraph"/>
        <w:numPr>
          <w:ilvl w:val="0"/>
          <w:numId w:val="19"/>
        </w:numPr>
        <w:tabs>
          <w:tab w:pos="3108" w:val="left" w:leader="none"/>
        </w:tabs>
        <w:spacing w:line="240" w:lineRule="auto" w:before="18" w:after="0"/>
        <w:ind w:left="3108" w:right="0" w:hanging="359"/>
        <w:jc w:val="left"/>
        <w:rPr>
          <w:color w:val="313131"/>
          <w:sz w:val="21"/>
        </w:rPr>
      </w:pPr>
      <w:r>
        <w:rPr>
          <w:spacing w:val="-2"/>
          <w:w w:val="85"/>
          <w:sz w:val="21"/>
        </w:rPr>
        <w:t>Tramadol</w:t>
      </w:r>
      <w:r>
        <w:rPr>
          <w:spacing w:val="-11"/>
          <w:sz w:val="21"/>
        </w:rPr>
        <w:t> </w:t>
      </w:r>
      <w:r>
        <w:rPr>
          <w:spacing w:val="-2"/>
          <w:w w:val="85"/>
          <w:sz w:val="21"/>
        </w:rPr>
        <w:t>—</w:t>
      </w:r>
      <w:r>
        <w:rPr>
          <w:spacing w:val="-4"/>
          <w:w w:val="85"/>
          <w:sz w:val="21"/>
        </w:rPr>
        <w:t> </w:t>
      </w:r>
      <w:r>
        <w:rPr>
          <w:spacing w:val="-2"/>
          <w:w w:val="85"/>
          <w:sz w:val="21"/>
        </w:rPr>
        <w:t>Magnésio,</w:t>
      </w:r>
      <w:r>
        <w:rPr>
          <w:spacing w:val="3"/>
          <w:sz w:val="21"/>
        </w:rPr>
        <w:t> </w:t>
      </w:r>
      <w:r>
        <w:rPr>
          <w:spacing w:val="-2"/>
          <w:w w:val="85"/>
          <w:sz w:val="21"/>
        </w:rPr>
        <w:t>Potás</w:t>
      </w:r>
      <w:r>
        <w:rPr>
          <w:spacing w:val="15"/>
          <w:sz w:val="21"/>
        </w:rPr>
        <w:t> </w:t>
      </w:r>
      <w:r>
        <w:rPr>
          <w:spacing w:val="-2"/>
          <w:w w:val="85"/>
          <w:sz w:val="21"/>
        </w:rPr>
        <w:t>!o,</w:t>
      </w:r>
      <w:r>
        <w:rPr>
          <w:spacing w:val="1"/>
          <w:sz w:val="21"/>
        </w:rPr>
        <w:t> </w:t>
      </w:r>
      <w:r>
        <w:rPr>
          <w:spacing w:val="-2"/>
          <w:w w:val="85"/>
          <w:sz w:val="21"/>
        </w:rPr>
        <w:t>Vitamina</w:t>
      </w:r>
      <w:r>
        <w:rPr>
          <w:spacing w:val="-6"/>
          <w:sz w:val="21"/>
        </w:rPr>
        <w:t> </w:t>
      </w:r>
      <w:r>
        <w:rPr>
          <w:spacing w:val="-5"/>
          <w:w w:val="85"/>
          <w:sz w:val="21"/>
        </w:rPr>
        <w:t>B12</w:t>
      </w:r>
    </w:p>
    <w:p>
      <w:pPr>
        <w:pStyle w:val="ListParagraph"/>
        <w:numPr>
          <w:ilvl w:val="0"/>
          <w:numId w:val="19"/>
        </w:numPr>
        <w:tabs>
          <w:tab w:pos="3108" w:val="left" w:leader="none"/>
        </w:tabs>
        <w:spacing w:line="240" w:lineRule="auto" w:before="15" w:after="0"/>
        <w:ind w:left="3108" w:right="0" w:hanging="352"/>
        <w:jc w:val="left"/>
        <w:rPr>
          <w:sz w:val="22"/>
        </w:rPr>
      </w:pPr>
      <w:r>
        <w:rPr>
          <w:w w:val="80"/>
          <w:sz w:val="22"/>
        </w:rPr>
        <w:t>Trime(oprim</w:t>
      </w:r>
      <w:r>
        <w:rPr>
          <w:sz w:val="22"/>
        </w:rPr>
        <w:t> </w:t>
      </w:r>
      <w:r>
        <w:rPr>
          <w:w w:val="80"/>
          <w:sz w:val="22"/>
        </w:rPr>
        <w:t>-</w:t>
      </w:r>
      <w:r>
        <w:rPr>
          <w:spacing w:val="33"/>
          <w:sz w:val="22"/>
        </w:rPr>
        <w:t> </w:t>
      </w:r>
      <w:r>
        <w:rPr>
          <w:w w:val="80"/>
          <w:sz w:val="22"/>
        </w:rPr>
        <w:t>Ácido</w:t>
      </w:r>
      <w:r>
        <w:rPr>
          <w:spacing w:val="-10"/>
          <w:sz w:val="22"/>
        </w:rPr>
        <w:t> </w:t>
      </w:r>
      <w:r>
        <w:rPr>
          <w:spacing w:val="-2"/>
          <w:w w:val="80"/>
          <w:sz w:val="22"/>
        </w:rPr>
        <w:t>Fólico</w:t>
      </w:r>
    </w:p>
    <w:p>
      <w:pPr>
        <w:pStyle w:val="ListParagraph"/>
        <w:numPr>
          <w:ilvl w:val="0"/>
          <w:numId w:val="19"/>
        </w:numPr>
        <w:tabs>
          <w:tab w:pos="3112" w:val="left" w:leader="none"/>
        </w:tabs>
        <w:spacing w:line="240" w:lineRule="auto" w:before="16" w:after="0"/>
        <w:ind w:left="3112" w:right="0" w:hanging="363"/>
        <w:jc w:val="left"/>
        <w:rPr>
          <w:color w:val="313131"/>
          <w:sz w:val="21"/>
        </w:rPr>
      </w:pPr>
      <w:r>
        <w:rPr>
          <w:w w:val="85"/>
          <w:sz w:val="21"/>
        </w:rPr>
        <w:t>Valproato</w:t>
      </w:r>
      <w:r>
        <w:rPr>
          <w:spacing w:val="-3"/>
          <w:sz w:val="21"/>
        </w:rPr>
        <w:t> </w:t>
      </w:r>
      <w:r>
        <w:rPr>
          <w:w w:val="85"/>
          <w:sz w:val="21"/>
        </w:rPr>
        <w:t>D8</w:t>
      </w:r>
      <w:r>
        <w:rPr>
          <w:spacing w:val="-5"/>
          <w:sz w:val="21"/>
        </w:rPr>
        <w:t> </w:t>
      </w:r>
      <w:r>
        <w:rPr>
          <w:w w:val="85"/>
          <w:sz w:val="21"/>
        </w:rPr>
        <w:t>Sódio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-</w:t>
      </w:r>
      <w:r>
        <w:rPr>
          <w:spacing w:val="33"/>
          <w:sz w:val="21"/>
        </w:rPr>
        <w:t> </w:t>
      </w:r>
      <w:r>
        <w:rPr>
          <w:w w:val="85"/>
          <w:sz w:val="21"/>
        </w:rPr>
        <w:t>Vitamina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D,</w:t>
      </w:r>
      <w:r>
        <w:rPr>
          <w:spacing w:val="-3"/>
          <w:sz w:val="21"/>
        </w:rPr>
        <w:t> </w:t>
      </w:r>
      <w:r>
        <w:rPr>
          <w:w w:val="85"/>
          <w:sz w:val="21"/>
        </w:rPr>
        <w:t>Ácido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Fólico,</w:t>
      </w:r>
      <w:r>
        <w:rPr>
          <w:sz w:val="21"/>
        </w:rPr>
        <w:t> </w:t>
      </w:r>
      <w:r>
        <w:rPr>
          <w:w w:val="85"/>
          <w:sz w:val="21"/>
        </w:rPr>
        <w:t>Vitamina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B12,</w:t>
      </w:r>
      <w:r>
        <w:rPr>
          <w:spacing w:val="-8"/>
          <w:sz w:val="21"/>
        </w:rPr>
        <w:t> </w:t>
      </w:r>
      <w:r>
        <w:rPr>
          <w:spacing w:val="-2"/>
          <w:w w:val="85"/>
          <w:sz w:val="21"/>
        </w:rPr>
        <w:t>Magnésio</w:t>
      </w:r>
    </w:p>
    <w:p>
      <w:pPr>
        <w:pStyle w:val="ListParagraph"/>
        <w:numPr>
          <w:ilvl w:val="0"/>
          <w:numId w:val="19"/>
        </w:numPr>
        <w:tabs>
          <w:tab w:pos="3112" w:val="left" w:leader="none"/>
        </w:tabs>
        <w:spacing w:line="240" w:lineRule="auto" w:before="15" w:after="0"/>
        <w:ind w:left="3112" w:right="0" w:hanging="356"/>
        <w:jc w:val="left"/>
        <w:rPr>
          <w:color w:val="232323"/>
          <w:sz w:val="22"/>
        </w:rPr>
      </w:pPr>
      <w:r>
        <w:rPr>
          <w:w w:val="80"/>
          <w:sz w:val="22"/>
        </w:rPr>
        <w:t>Varfarina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—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K,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Magnesio,</w:t>
      </w:r>
      <w:r>
        <w:rPr>
          <w:spacing w:val="-11"/>
          <w:sz w:val="22"/>
        </w:rPr>
        <w:t> </w:t>
      </w:r>
      <w:r>
        <w:rPr>
          <w:w w:val="80"/>
          <w:sz w:val="22"/>
        </w:rPr>
        <w:t>Acido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Fôlico,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Ferro,</w:t>
      </w:r>
      <w:r>
        <w:rPr>
          <w:spacing w:val="-12"/>
          <w:sz w:val="22"/>
        </w:rPr>
        <w:t> </w:t>
      </w:r>
      <w:r>
        <w:rPr>
          <w:w w:val="80"/>
          <w:sz w:val="22"/>
        </w:rPr>
        <w:t>Coenzima</w:t>
      </w:r>
      <w:r>
        <w:rPr>
          <w:spacing w:val="-1"/>
          <w:sz w:val="22"/>
        </w:rPr>
        <w:t> </w:t>
      </w:r>
      <w:r>
        <w:rPr>
          <w:w w:val="80"/>
          <w:sz w:val="22"/>
        </w:rPr>
        <w:t>Q10,</w:t>
      </w:r>
      <w:r>
        <w:rPr>
          <w:spacing w:val="-12"/>
          <w:sz w:val="22"/>
        </w:rPr>
        <w:t> </w:t>
      </w:r>
      <w:r>
        <w:rPr>
          <w:spacing w:val="-2"/>
          <w:w w:val="80"/>
          <w:sz w:val="22"/>
        </w:rPr>
        <w:t>Vitamina</w:t>
      </w:r>
    </w:p>
    <w:p>
      <w:pPr>
        <w:spacing w:before="16"/>
        <w:ind w:left="3096" w:right="0" w:firstLine="0"/>
        <w:jc w:val="left"/>
        <w:rPr>
          <w:sz w:val="21"/>
        </w:rPr>
      </w:pPr>
      <w:r>
        <w:rPr>
          <w:spacing w:val="-10"/>
          <w:sz w:val="21"/>
        </w:rPr>
        <w:t>E</w:t>
      </w:r>
    </w:p>
    <w:p>
      <w:pPr>
        <w:pStyle w:val="ListParagraph"/>
        <w:numPr>
          <w:ilvl w:val="0"/>
          <w:numId w:val="19"/>
        </w:numPr>
        <w:tabs>
          <w:tab w:pos="3105" w:val="left" w:leader="none"/>
        </w:tabs>
        <w:spacing w:line="240" w:lineRule="auto" w:before="25" w:after="0"/>
        <w:ind w:left="3105" w:right="0" w:hanging="349"/>
        <w:jc w:val="left"/>
        <w:rPr>
          <w:color w:val="242424"/>
          <w:sz w:val="21"/>
        </w:rPr>
      </w:pPr>
      <w:r>
        <w:rPr>
          <w:w w:val="80"/>
          <w:sz w:val="21"/>
        </w:rPr>
        <w:t>Venlafaxina</w:t>
      </w:r>
      <w:r>
        <w:rPr>
          <w:spacing w:val="19"/>
          <w:sz w:val="21"/>
        </w:rPr>
        <w:t> </w:t>
      </w:r>
      <w:r>
        <w:rPr>
          <w:w w:val="80"/>
          <w:sz w:val="21"/>
        </w:rPr>
        <w:t>—</w:t>
      </w:r>
      <w:r>
        <w:rPr>
          <w:spacing w:val="-7"/>
          <w:sz w:val="21"/>
        </w:rPr>
        <w:t> </w:t>
      </w:r>
      <w:r>
        <w:rPr>
          <w:w w:val="80"/>
          <w:sz w:val="21"/>
        </w:rPr>
        <w:t>Ferro,</w:t>
      </w:r>
      <w:r>
        <w:rPr>
          <w:spacing w:val="5"/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26"/>
          <w:sz w:val="21"/>
        </w:rPr>
        <w:t> </w:t>
      </w:r>
      <w:r>
        <w:rPr>
          <w:spacing w:val="-2"/>
          <w:w w:val="80"/>
          <w:sz w:val="21"/>
        </w:rPr>
        <w:t>Selenio</w:t>
      </w:r>
    </w:p>
    <w:p>
      <w:pPr>
        <w:pStyle w:val="ListParagraph"/>
        <w:numPr>
          <w:ilvl w:val="0"/>
          <w:numId w:val="19"/>
        </w:numPr>
        <w:tabs>
          <w:tab w:pos="3105" w:val="left" w:leader="none"/>
        </w:tabs>
        <w:spacing w:line="240" w:lineRule="auto" w:before="8" w:after="0"/>
        <w:ind w:left="3105" w:right="0" w:hanging="357"/>
        <w:jc w:val="left"/>
        <w:rPr>
          <w:color w:val="282828"/>
          <w:sz w:val="22"/>
        </w:rPr>
      </w:pPr>
      <w:r>
        <w:rPr>
          <w:spacing w:val="-2"/>
          <w:w w:val="80"/>
          <w:sz w:val="22"/>
        </w:rPr>
        <w:t>Veiapamil</w:t>
      </w:r>
      <w:r>
        <w:rPr>
          <w:spacing w:val="2"/>
          <w:sz w:val="22"/>
        </w:rPr>
        <w:t> </w:t>
      </w:r>
      <w:r>
        <w:rPr>
          <w:spacing w:val="-2"/>
          <w:w w:val="80"/>
          <w:sz w:val="22"/>
        </w:rPr>
        <w:t>—</w:t>
      </w:r>
      <w:r>
        <w:rPr>
          <w:spacing w:val="-14"/>
          <w:sz w:val="22"/>
        </w:rPr>
        <w:t> </w:t>
      </w:r>
      <w:r>
        <w:rPr>
          <w:spacing w:val="-2"/>
          <w:w w:val="80"/>
          <w:sz w:val="22"/>
        </w:rPr>
        <w:t>Magnésio,</w:t>
      </w:r>
      <w:r>
        <w:rPr>
          <w:spacing w:val="6"/>
          <w:sz w:val="22"/>
        </w:rPr>
        <w:t> </w:t>
      </w:r>
      <w:r>
        <w:rPr>
          <w:spacing w:val="-2"/>
          <w:w w:val="80"/>
          <w:sz w:val="22"/>
        </w:rPr>
        <w:t>Potássio,</w:t>
      </w:r>
      <w:r>
        <w:rPr>
          <w:spacing w:val="-1"/>
          <w:sz w:val="22"/>
        </w:rPr>
        <w:t> </w:t>
      </w:r>
      <w:r>
        <w:rPr>
          <w:spacing w:val="-2"/>
          <w:w w:val="80"/>
          <w:sz w:val="22"/>
        </w:rPr>
        <w:t>Cálcio</w:t>
      </w:r>
    </w:p>
    <w:p>
      <w:pPr>
        <w:pStyle w:val="ListParagraph"/>
        <w:numPr>
          <w:ilvl w:val="0"/>
          <w:numId w:val="19"/>
        </w:numPr>
        <w:tabs>
          <w:tab w:pos="3101" w:val="left" w:leader="none"/>
        </w:tabs>
        <w:spacing w:line="240" w:lineRule="auto" w:before="16" w:after="0"/>
        <w:ind w:left="3101" w:right="0" w:hanging="352"/>
        <w:jc w:val="left"/>
        <w:rPr>
          <w:color w:val="2F2F2F"/>
          <w:sz w:val="21"/>
        </w:rPr>
      </w:pPr>
      <w:r>
        <w:rPr>
          <w:w w:val="80"/>
          <w:sz w:val="21"/>
        </w:rPr>
        <w:t>Zidovudina</w:t>
      </w:r>
      <w:r>
        <w:rPr>
          <w:spacing w:val="14"/>
          <w:sz w:val="21"/>
        </w:rPr>
        <w:t> </w:t>
      </w:r>
      <w:r>
        <w:rPr>
          <w:w w:val="80"/>
          <w:sz w:val="21"/>
        </w:rPr>
        <w:t>—</w:t>
      </w:r>
      <w:r>
        <w:rPr>
          <w:spacing w:val="-6"/>
          <w:sz w:val="21"/>
        </w:rPr>
        <w:t> </w:t>
      </w:r>
      <w:r>
        <w:rPr>
          <w:w w:val="80"/>
          <w:sz w:val="21"/>
        </w:rPr>
        <w:t>Zinco,</w:t>
      </w:r>
      <w:r>
        <w:rPr>
          <w:spacing w:val="7"/>
          <w:sz w:val="21"/>
        </w:rPr>
        <w:t> </w:t>
      </w:r>
      <w:r>
        <w:rPr>
          <w:w w:val="80"/>
          <w:sz w:val="21"/>
        </w:rPr>
        <w:t>Cobre,</w:t>
      </w:r>
      <w:r>
        <w:rPr>
          <w:spacing w:val="6"/>
          <w:sz w:val="21"/>
        </w:rPr>
        <w:t> </w:t>
      </w:r>
      <w:r>
        <w:rPr>
          <w:spacing w:val="-2"/>
          <w:w w:val="80"/>
          <w:sz w:val="21"/>
        </w:rPr>
        <w:t>Selênio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footerReference w:type="even" r:id="rId87"/>
          <w:pgSz w:w="11910" w:h="16840"/>
          <w:pgMar w:header="0" w:footer="4770" w:top="1040" w:bottom="4960" w:left="141" w:right="141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109728</wp:posOffset>
            </wp:positionH>
            <wp:positionV relativeFrom="page">
              <wp:posOffset>73151</wp:posOffset>
            </wp:positionV>
            <wp:extent cx="7351776" cy="8119871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1776" cy="8119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footerReference w:type="default" r:id="rId90"/>
          <w:pgSz w:w="11910" w:h="16840"/>
          <w:pgMar w:header="0" w:footer="0" w:top="100" w:bottom="280" w:left="141" w:right="141"/>
        </w:sectPr>
      </w:pPr>
    </w:p>
    <w:p>
      <w:pPr>
        <w:pStyle w:val="BodyText"/>
        <w:ind w:left="31"/>
        <w:rPr>
          <w:sz w:val="20"/>
        </w:rPr>
      </w:pPr>
      <w:r>
        <w:rPr>
          <w:sz w:val="20"/>
        </w:rPr>
        <w:drawing>
          <wp:inline distT="0" distB="0" distL="0" distR="0">
            <wp:extent cx="6948786" cy="7937277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8786" cy="793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even" r:id="rId92"/>
          <w:pgSz w:w="11910" w:h="16840"/>
          <w:pgMar w:header="0" w:footer="0" w:top="240" w:bottom="280" w:left="141" w:right="141"/>
        </w:sectPr>
      </w:pPr>
    </w:p>
    <w:p>
      <w:pPr>
        <w:pStyle w:val="Heading2"/>
        <w:spacing w:before="7"/>
        <w:ind w:left="2501"/>
      </w:pPr>
      <w:r>
        <w:rPr/>
        <w:t>Sintomas</w:t>
      </w:r>
      <w:r>
        <w:rPr>
          <w:spacing w:val="30"/>
        </w:rPr>
        <w:t> </w:t>
      </w:r>
      <w:r>
        <w:rPr>
          <w:color w:val="2F2F2F"/>
        </w:rPr>
        <w:t>X</w:t>
      </w:r>
      <w:r>
        <w:rPr>
          <w:color w:val="2F2F2F"/>
          <w:spacing w:val="24"/>
        </w:rPr>
        <w:t> </w:t>
      </w:r>
      <w:r>
        <w:rPr/>
        <w:t>Carências</w:t>
      </w:r>
      <w:r>
        <w:rPr>
          <w:spacing w:val="35"/>
        </w:rPr>
        <w:t> </w:t>
      </w:r>
      <w:r>
        <w:rPr>
          <w:spacing w:val="-2"/>
        </w:rPr>
        <w:t>Nutricionais</w:t>
      </w:r>
    </w:p>
    <w:p>
      <w:pPr>
        <w:pStyle w:val="Heading4"/>
        <w:spacing w:before="432"/>
        <w:ind w:left="2881"/>
      </w:pPr>
      <w:r>
        <w:rPr>
          <w:spacing w:val="-2"/>
        </w:rPr>
        <w:t>Introdução</w:t>
      </w:r>
    </w:p>
    <w:p>
      <w:pPr>
        <w:pStyle w:val="BodyText"/>
        <w:spacing w:line="232" w:lineRule="auto" w:before="125"/>
        <w:ind w:left="2124" w:right="1997" w:firstLine="1092"/>
        <w:jc w:val="both"/>
        <w:rPr>
          <w:rFonts w:ascii="Calibri" w:hAnsi="Calibri"/>
        </w:rPr>
      </w:pPr>
      <w:r>
        <w:rPr>
          <w:rFonts w:ascii="Calibri" w:hAnsi="Calibri"/>
        </w:rPr>
        <w:t>Nesse módulo você terã a explicação sobre a relação entre sintomas </w:t>
      </w:r>
      <w:r>
        <w:rPr>
          <w:rFonts w:ascii="Calibri" w:hAnsi="Calibri"/>
          <w:spacing w:val="-4"/>
        </w:rPr>
        <w:t>comumente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4"/>
        </w:rPr>
        <w:t>relatados</w:t>
      </w:r>
      <w:r>
        <w:rPr>
          <w:rFonts w:ascii="Calibri" w:hAnsi="Calibri"/>
          <w:spacing w:val="-4"/>
        </w:rPr>
        <w:t> en›</w:t>
      </w:r>
      <w:r>
        <w:rPr>
          <w:rFonts w:ascii="Calibri" w:hAnsi="Calibri"/>
          <w:spacing w:val="-4"/>
        </w:rPr>
        <w:t> consuitas</w:t>
      </w:r>
      <w:r>
        <w:rPr>
          <w:rFonts w:ascii="Calibri" w:hAnsi="Calibri"/>
          <w:spacing w:val="-4"/>
        </w:rPr>
        <w:t> de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anamnese</w:t>
      </w:r>
      <w:r>
        <w:rPr>
          <w:rFonts w:ascii="Calibri" w:hAnsi="Calibri"/>
          <w:spacing w:val="-4"/>
        </w:rPr>
        <w:t> funcional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integrativa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4"/>
        </w:rPr>
        <w:t>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suas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4"/>
        </w:rPr>
        <w:t>possíveis </w:t>
      </w:r>
      <w:r>
        <w:rPr>
          <w:rFonts w:ascii="Calibri" w:hAnsi="Calibri"/>
          <w:spacing w:val="-6"/>
        </w:rPr>
        <w:t>causas</w:t>
      </w:r>
      <w:r>
        <w:rPr>
          <w:rFonts w:ascii="Calibri" w:hAnsi="Calibri"/>
          <w:spacing w:val="-6"/>
        </w:rPr>
        <w:t> relacionadas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à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deficiência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6"/>
        </w:rPr>
        <w:t>de</w:t>
      </w:r>
      <w:r>
        <w:rPr>
          <w:rFonts w:ascii="Calibri" w:hAnsi="Calibri"/>
          <w:spacing w:val="-6"/>
        </w:rPr>
        <w:t> vitaminas,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minerais,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aminoácidos</w:t>
      </w:r>
      <w:r>
        <w:rPr>
          <w:rFonts w:ascii="Calibri" w:hAnsi="Calibri"/>
          <w:spacing w:val="11"/>
        </w:rPr>
        <w:t> </w:t>
      </w:r>
      <w:r>
        <w:rPr>
          <w:rFonts w:ascii="Calibri" w:hAnsi="Calibri"/>
          <w:spacing w:val="-6"/>
        </w:rPr>
        <w:t>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outros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cofatores </w:t>
      </w:r>
      <w:r>
        <w:rPr>
          <w:rFonts w:ascii="Calibri" w:hAnsi="Calibri"/>
          <w:spacing w:val="-2"/>
        </w:rPr>
        <w:t>nutricionais.</w:t>
      </w:r>
    </w:p>
    <w:p>
      <w:pPr>
        <w:pStyle w:val="BodyText"/>
        <w:spacing w:before="20"/>
        <w:rPr>
          <w:rFonts w:ascii="Calibri"/>
        </w:rPr>
      </w:pPr>
    </w:p>
    <w:p>
      <w:pPr>
        <w:spacing w:line="249" w:lineRule="auto" w:before="0"/>
        <w:ind w:left="2133" w:right="1984" w:firstLine="1093"/>
        <w:jc w:val="both"/>
        <w:rPr>
          <w:sz w:val="22"/>
        </w:rPr>
      </w:pPr>
      <w:r>
        <w:rPr>
          <w:w w:val="90"/>
          <w:sz w:val="21"/>
        </w:rPr>
        <w:t>Esse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módula tem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como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objetivo</w:t>
      </w:r>
      <w:r>
        <w:rPr>
          <w:w w:val="90"/>
          <w:sz w:val="21"/>
        </w:rPr>
        <w:t> te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auxiliaf</w:t>
      </w:r>
      <w:r>
        <w:rPr>
          <w:w w:val="90"/>
          <w:sz w:val="21"/>
        </w:rPr>
        <w:t> na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hipótese</w:t>
      </w:r>
      <w:r>
        <w:rPr>
          <w:w w:val="90"/>
          <w:sz w:val="21"/>
        </w:rPr>
        <w:t> funcional 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orientar</w:t>
      </w:r>
      <w:r>
        <w:rPr>
          <w:w w:val="90"/>
          <w:sz w:val="21"/>
        </w:rPr>
        <w:t> a </w:t>
      </w:r>
      <w:r>
        <w:rPr>
          <w:w w:val="85"/>
          <w:sz w:val="22"/>
        </w:rPr>
        <w:t>investigação</w:t>
      </w:r>
      <w:r>
        <w:rPr>
          <w:sz w:val="22"/>
        </w:rPr>
        <w:t> </w:t>
      </w:r>
      <w:r>
        <w:rPr>
          <w:w w:val="85"/>
          <w:sz w:val="22"/>
        </w:rPr>
        <w:t>clínica 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laboratorial,</w:t>
      </w:r>
      <w:r>
        <w:rPr>
          <w:w w:val="85"/>
          <w:sz w:val="22"/>
        </w:rPr>
        <w:t> bem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como o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planejamento</w:t>
      </w:r>
      <w:r>
        <w:rPr>
          <w:sz w:val="22"/>
        </w:rPr>
        <w:t> </w:t>
      </w:r>
      <w:r>
        <w:rPr>
          <w:w w:val="85"/>
          <w:sz w:val="22"/>
        </w:rPr>
        <w:t>de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intervenções,</w:t>
      </w:r>
      <w:r>
        <w:rPr>
          <w:sz w:val="22"/>
        </w:rPr>
        <w:t> </w:t>
      </w:r>
      <w:r>
        <w:rPr>
          <w:w w:val="85"/>
          <w:sz w:val="22"/>
        </w:rPr>
        <w:t>com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bases explicadas</w:t>
      </w:r>
      <w:r>
        <w:rPr>
          <w:spacing w:val="8"/>
          <w:sz w:val="22"/>
        </w:rPr>
        <w:t> </w:t>
      </w:r>
      <w:r>
        <w:rPr>
          <w:w w:val="85"/>
          <w:sz w:val="22"/>
        </w:rPr>
        <w:t>de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forma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fisiológica</w:t>
      </w:r>
      <w:r>
        <w:rPr>
          <w:sz w:val="22"/>
        </w:rPr>
        <w:t> </w:t>
      </w:r>
      <w:r>
        <w:rPr>
          <w:w w:val="85"/>
          <w:sz w:val="22"/>
        </w:rPr>
        <w:t>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bioquimica.</w:t>
      </w:r>
    </w:p>
    <w:p>
      <w:pPr>
        <w:pStyle w:val="BodyText"/>
        <w:spacing w:before="23"/>
      </w:pPr>
    </w:p>
    <w:p>
      <w:pPr>
        <w:pStyle w:val="BodyText"/>
        <w:spacing w:line="242" w:lineRule="auto"/>
        <w:ind w:left="2512" w:right="1983" w:firstLine="719"/>
        <w:jc w:val="both"/>
      </w:pPr>
      <w:r>
        <w:rPr>
          <w:rFonts w:ascii="Calibri" w:hAnsi="Calibri"/>
          <w:w w:val="95"/>
        </w:rPr>
        <w:t>Aqui,</w:t>
      </w:r>
      <w:r>
        <w:rPr>
          <w:rFonts w:ascii="Calibri" w:hAnsi="Calibri"/>
          <w:w w:val="95"/>
        </w:rPr>
        <w:t> eu</w:t>
      </w:r>
      <w:r>
        <w:rPr>
          <w:rFonts w:ascii="Calibri" w:hAnsi="Calibri"/>
          <w:w w:val="95"/>
        </w:rPr>
        <w:t> te</w:t>
      </w:r>
      <w:r>
        <w:rPr>
          <w:rFonts w:ascii="Calibri" w:hAnsi="Calibri"/>
          <w:w w:val="95"/>
        </w:rPr>
        <w:t> convido</w:t>
      </w:r>
      <w:r>
        <w:rPr>
          <w:rFonts w:ascii="Calibri" w:hAnsi="Calibri"/>
          <w:w w:val="95"/>
        </w:rPr>
        <w:t> a</w:t>
      </w:r>
      <w:r>
        <w:rPr>
          <w:rFonts w:ascii="Calibri" w:hAnsi="Calibri"/>
          <w:w w:val="95"/>
        </w:rPr>
        <w:t> olhar</w:t>
      </w:r>
      <w:r>
        <w:rPr>
          <w:rFonts w:ascii="Calibri" w:hAnsi="Calibri"/>
          <w:w w:val="95"/>
        </w:rPr>
        <w:t> para</w:t>
      </w:r>
      <w:r>
        <w:rPr>
          <w:rFonts w:ascii="Calibri" w:hAnsi="Calibri"/>
          <w:w w:val="95"/>
        </w:rPr>
        <w:t> o</w:t>
      </w:r>
      <w:r>
        <w:rPr>
          <w:rFonts w:ascii="Calibri" w:hAnsi="Calibri"/>
          <w:w w:val="95"/>
        </w:rPr>
        <w:t> organismo</w:t>
      </w:r>
      <w:r>
        <w:rPr>
          <w:rFonts w:ascii="Calibri" w:hAnsi="Calibri"/>
          <w:w w:val="95"/>
        </w:rPr>
        <w:t> como</w:t>
      </w:r>
      <w:r>
        <w:rPr>
          <w:rFonts w:ascii="Calibri" w:hAnsi="Calibri"/>
          <w:w w:val="95"/>
        </w:rPr>
        <w:t> uma</w:t>
      </w:r>
      <w:r>
        <w:rPr>
          <w:rFonts w:ascii="Calibri" w:hAnsi="Calibri"/>
          <w:w w:val="95"/>
        </w:rPr>
        <w:t> rede</w:t>
      </w:r>
      <w:r>
        <w:rPr>
          <w:rFonts w:ascii="Calibri" w:hAnsi="Calibri"/>
          <w:w w:val="95"/>
        </w:rPr>
        <w:t> de </w:t>
      </w:r>
      <w:r>
        <w:rPr>
          <w:w w:val="80"/>
        </w:rPr>
        <w:t>interdependência</w:t>
      </w:r>
      <w:r>
        <w:rPr>
          <w:spacing w:val="-4"/>
          <w:w w:val="80"/>
        </w:rPr>
        <w:t> </w:t>
      </w:r>
      <w:r>
        <w:rPr>
          <w:w w:val="80"/>
        </w:rPr>
        <w:t>b'oquímica</w:t>
      </w:r>
      <w:r>
        <w:rPr>
          <w:spacing w:val="-9"/>
        </w:rPr>
        <w:t> </w:t>
      </w:r>
      <w:r>
        <w:rPr>
          <w:w w:val="80"/>
        </w:rPr>
        <w:t>—</w:t>
      </w:r>
      <w:r>
        <w:rPr>
          <w:spacing w:val="-3"/>
          <w:w w:val="80"/>
        </w:rPr>
        <w:t> </w:t>
      </w:r>
      <w:r>
        <w:rPr>
          <w:w w:val="80"/>
        </w:rPr>
        <w:t>onde nenhum nutnente</w:t>
      </w:r>
      <w:r>
        <w:rPr/>
        <w:t> </w:t>
      </w:r>
      <w:r>
        <w:rPr>
          <w:w w:val="80"/>
        </w:rPr>
        <w:t>age isoladamente,</w:t>
      </w:r>
      <w:r>
        <w:rPr/>
        <w:t> </w:t>
      </w:r>
      <w:r>
        <w:rPr>
          <w:w w:val="80"/>
        </w:rPr>
        <w:t>e</w:t>
      </w:r>
      <w:r>
        <w:rPr>
          <w:spacing w:val="-4"/>
          <w:w w:val="80"/>
        </w:rPr>
        <w:t> </w:t>
      </w:r>
      <w:r>
        <w:rPr>
          <w:w w:val="80"/>
        </w:rPr>
        <w:t>cada escolha </w:t>
      </w:r>
      <w:r>
        <w:rPr>
          <w:w w:val="85"/>
        </w:rPr>
        <w:t>terapêutica</w:t>
      </w:r>
      <w:r>
        <w:rPr/>
        <w:t> </w:t>
      </w:r>
      <w:r>
        <w:rPr>
          <w:w w:val="85"/>
        </w:rPr>
        <w:t>deve considerar</w:t>
      </w:r>
      <w:r>
        <w:rPr/>
        <w:t> </w:t>
      </w:r>
      <w:r>
        <w:rPr>
          <w:w w:val="85"/>
        </w:rPr>
        <w:t>o</w:t>
      </w:r>
      <w:r>
        <w:rPr>
          <w:spacing w:val="-13"/>
          <w:w w:val="85"/>
        </w:rPr>
        <w:t> </w:t>
      </w:r>
      <w:r>
        <w:rPr>
          <w:w w:val="85"/>
        </w:rPr>
        <w:t>todo.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4"/>
        <w:spacing w:before="1"/>
        <w:ind w:left="2887"/>
      </w:pPr>
      <w:r>
        <w:rPr>
          <w:w w:val="105"/>
        </w:rPr>
        <w:t>Sintomas</w:t>
      </w:r>
      <w:r>
        <w:rPr>
          <w:spacing w:val="-13"/>
          <w:w w:val="105"/>
        </w:rPr>
        <w:t> </w:t>
      </w:r>
      <w:r>
        <w:rPr>
          <w:color w:val="131313"/>
          <w:w w:val="105"/>
        </w:rPr>
        <w:t>e</w:t>
      </w:r>
      <w:r>
        <w:rPr>
          <w:color w:val="131313"/>
          <w:spacing w:val="-17"/>
          <w:w w:val="105"/>
        </w:rPr>
        <w:t> </w:t>
      </w:r>
      <w:r>
        <w:rPr>
          <w:spacing w:val="-2"/>
          <w:w w:val="105"/>
        </w:rPr>
        <w:t>carências</w:t>
      </w:r>
    </w:p>
    <w:p>
      <w:pPr>
        <w:pStyle w:val="BodyText"/>
        <w:spacing w:before="48"/>
        <w:rPr>
          <w:rFonts w:ascii="Calibri"/>
          <w:sz w:val="28"/>
        </w:rPr>
      </w:pPr>
    </w:p>
    <w:p>
      <w:pPr>
        <w:spacing w:before="0"/>
        <w:ind w:left="2523" w:right="0" w:firstLine="0"/>
        <w:jc w:val="left"/>
        <w:rPr>
          <w:sz w:val="21"/>
        </w:rPr>
      </w:pPr>
      <w:r>
        <w:rPr>
          <w:w w:val="90"/>
          <w:sz w:val="21"/>
        </w:rPr>
        <w:t>Alternância</w:t>
      </w:r>
      <w:r>
        <w:rPr>
          <w:spacing w:val="24"/>
          <w:sz w:val="21"/>
        </w:rPr>
        <w:t> </w:t>
      </w:r>
      <w:r>
        <w:rPr>
          <w:spacing w:val="-2"/>
          <w:sz w:val="21"/>
        </w:rPr>
        <w:t>Intestinal:</w:t>
      </w:r>
    </w:p>
    <w:p>
      <w:pPr>
        <w:spacing w:line="271" w:lineRule="auto" w:before="25"/>
        <w:ind w:left="2526" w:right="2017" w:hanging="6"/>
        <w:jc w:val="left"/>
        <w:rPr>
          <w:sz w:val="21"/>
        </w:rPr>
      </w:pPr>
      <w:r>
        <w:rPr>
          <w:i/>
          <w:w w:val="85"/>
          <w:sz w:val="21"/>
        </w:rPr>
        <w:t>Posííve!s deficiências:</w:t>
      </w:r>
      <w:r>
        <w:rPr>
          <w:i/>
          <w:spacing w:val="20"/>
          <w:sz w:val="21"/>
        </w:rPr>
        <w:t> </w:t>
      </w:r>
      <w:r>
        <w:rPr>
          <w:w w:val="85"/>
          <w:sz w:val="21"/>
        </w:rPr>
        <w:t>B9, B12, Vitamina D,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Ferro, Magnésio, Glutamina,</w:t>
      </w:r>
      <w:r>
        <w:rPr>
          <w:sz w:val="21"/>
        </w:rPr>
        <w:t> </w:t>
      </w:r>
      <w:r>
        <w:rPr>
          <w:w w:val="85"/>
          <w:sz w:val="21"/>
        </w:rPr>
        <w:t>Quercetina, L- </w:t>
      </w:r>
      <w:r>
        <w:rPr>
          <w:spacing w:val="-2"/>
          <w:w w:val="95"/>
          <w:sz w:val="21"/>
        </w:rPr>
        <w:t>triptofano</w:t>
      </w:r>
    </w:p>
    <w:p>
      <w:pPr>
        <w:pStyle w:val="BodyText"/>
        <w:spacing w:before="24"/>
        <w:rPr>
          <w:sz w:val="21"/>
        </w:rPr>
      </w:pPr>
    </w:p>
    <w:p>
      <w:pPr>
        <w:pStyle w:val="BodyText"/>
        <w:spacing w:line="254" w:lineRule="auto"/>
        <w:ind w:left="2522" w:right="2023" w:firstLine="5"/>
      </w:pPr>
      <w:r>
        <w:rPr>
          <w:i/>
          <w:w w:val="80"/>
        </w:rPr>
        <w:t>Explicação.</w:t>
      </w:r>
      <w:r>
        <w:rPr>
          <w:i/>
          <w:spacing w:val="27"/>
        </w:rPr>
        <w:t> </w:t>
      </w:r>
      <w:r>
        <w:rPr>
          <w:w w:val="80"/>
        </w:rPr>
        <w:t>A alternância</w:t>
      </w:r>
      <w:r>
        <w:rPr/>
        <w:t> </w:t>
      </w:r>
      <w:r>
        <w:rPr>
          <w:w w:val="80"/>
        </w:rPr>
        <w:t>entre diafreia</w:t>
      </w:r>
      <w:r>
        <w:rPr/>
        <w:t> </w:t>
      </w:r>
      <w:r>
        <w:rPr>
          <w:w w:val="80"/>
        </w:rPr>
        <w:t>e constipação</w:t>
      </w:r>
      <w:r>
        <w:rPr/>
        <w:t> </w:t>
      </w:r>
      <w:r>
        <w:rPr>
          <w:w w:val="80"/>
        </w:rPr>
        <w:t>pode estar relacionada</w:t>
      </w:r>
      <w:r>
        <w:rPr/>
        <w:t> </w:t>
      </w:r>
      <w:r>
        <w:rPr>
          <w:color w:val="111111"/>
          <w:w w:val="80"/>
        </w:rPr>
        <w:t>a</w:t>
      </w:r>
      <w:r>
        <w:rPr>
          <w:color w:val="111111"/>
          <w:spacing w:val="-1"/>
          <w:w w:val="80"/>
        </w:rPr>
        <w:t> </w:t>
      </w:r>
      <w:r>
        <w:rPr>
          <w:w w:val="80"/>
        </w:rPr>
        <w:t>disbiose</w:t>
      </w:r>
      <w:r>
        <w:rPr>
          <w:spacing w:val="40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inflamação</w:t>
      </w:r>
      <w:r>
        <w:rPr>
          <w:spacing w:val="-3"/>
        </w:rPr>
        <w:t> </w:t>
      </w:r>
      <w:r>
        <w:rPr>
          <w:spacing w:val="-2"/>
          <w:w w:val="85"/>
        </w:rPr>
        <w:t>intestinal.</w:t>
      </w:r>
      <w:r>
        <w:rPr/>
        <w:t> </w:t>
      </w:r>
      <w:r>
        <w:rPr>
          <w:spacing w:val="-2"/>
          <w:w w:val="85"/>
        </w:rPr>
        <w:t>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glutamina</w:t>
      </w:r>
      <w:r>
        <w:rPr>
          <w:spacing w:val="-4"/>
        </w:rPr>
        <w:t> </w:t>
      </w:r>
      <w:r>
        <w:rPr>
          <w:spacing w:val="-2"/>
          <w:w w:val="85"/>
        </w:rPr>
        <w:t>é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essencial para a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integridade</w:t>
      </w:r>
      <w:r>
        <w:rPr/>
        <w:t> </w:t>
      </w:r>
      <w:r>
        <w:rPr>
          <w:spacing w:val="-2"/>
          <w:w w:val="85"/>
        </w:rPr>
        <w:t>dos enterócitos, </w:t>
      </w:r>
      <w:r>
        <w:rPr>
          <w:w w:val="85"/>
        </w:rPr>
        <w:t>enquanto</w:t>
      </w:r>
      <w:r>
        <w:rPr>
          <w:spacing w:val="-7"/>
          <w:w w:val="85"/>
        </w:rPr>
        <w:t> </w:t>
      </w:r>
      <w:r>
        <w:rPr>
          <w:w w:val="85"/>
        </w:rPr>
        <w:t>B9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9"/>
          <w:w w:val="85"/>
        </w:rPr>
        <w:t> </w:t>
      </w:r>
      <w:r>
        <w:rPr>
          <w:w w:val="85"/>
        </w:rPr>
        <w:t>B12</w:t>
      </w:r>
      <w:r>
        <w:rPr>
          <w:spacing w:val="-6"/>
          <w:w w:val="85"/>
        </w:rPr>
        <w:t> </w:t>
      </w:r>
      <w:r>
        <w:rPr>
          <w:w w:val="85"/>
        </w:rPr>
        <w:t>estão</w:t>
      </w:r>
      <w:r>
        <w:rPr>
          <w:spacing w:val="-6"/>
          <w:w w:val="85"/>
        </w:rPr>
        <w:t> </w:t>
      </w:r>
      <w:r>
        <w:rPr>
          <w:w w:val="85"/>
        </w:rPr>
        <w:t>envolvidas</w:t>
      </w:r>
      <w:r>
        <w:rPr>
          <w:spacing w:val="-2"/>
          <w:w w:val="85"/>
        </w:rPr>
        <w:t> </w:t>
      </w:r>
      <w:r>
        <w:rPr>
          <w:w w:val="85"/>
        </w:rPr>
        <w:t>na</w:t>
      </w:r>
      <w:r>
        <w:rPr>
          <w:spacing w:val="-6"/>
          <w:w w:val="85"/>
        </w:rPr>
        <w:t> </w:t>
      </w:r>
      <w:r>
        <w:rPr>
          <w:w w:val="85"/>
        </w:rPr>
        <w:t>regeneração</w:t>
      </w:r>
      <w:r>
        <w:rPr>
          <w:spacing w:val="-6"/>
          <w:w w:val="85"/>
        </w:rPr>
        <w:t> </w:t>
      </w:r>
      <w:r>
        <w:rPr>
          <w:w w:val="85"/>
        </w:rPr>
        <w:t>celular</w:t>
      </w:r>
      <w:r>
        <w:rPr>
          <w:spacing w:val="-7"/>
          <w:w w:val="85"/>
        </w:rPr>
        <w:t> </w:t>
      </w:r>
      <w:r>
        <w:rPr>
          <w:w w:val="85"/>
        </w:rPr>
        <w:t>intestinal.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vitamina</w:t>
      </w:r>
      <w:r>
        <w:rPr>
          <w:spacing w:val="-7"/>
          <w:w w:val="85"/>
        </w:rPr>
        <w:t> </w:t>
      </w:r>
      <w:r>
        <w:rPr>
          <w:w w:val="85"/>
        </w:rPr>
        <w:t>D </w:t>
      </w:r>
      <w:r>
        <w:rPr>
          <w:spacing w:val="-2"/>
          <w:w w:val="85"/>
        </w:rPr>
        <w:t>regula</w:t>
      </w:r>
      <w:r>
        <w:rPr>
          <w:spacing w:val="-10"/>
        </w:rPr>
        <w:t> </w:t>
      </w:r>
      <w:r>
        <w:rPr>
          <w:spacing w:val="-2"/>
          <w:w w:val="85"/>
        </w:rPr>
        <w:t>a resposta imune 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mucosa</w:t>
      </w:r>
      <w:r>
        <w:rPr/>
        <w:t> </w:t>
      </w:r>
      <w:r>
        <w:rPr>
          <w:spacing w:val="-2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permeabilidade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intestinal.</w:t>
      </w:r>
      <w:r>
        <w:rPr/>
        <w:t> </w:t>
      </w:r>
      <w:r>
        <w:rPr>
          <w:spacing w:val="-2"/>
          <w:w w:val="85"/>
        </w:rPr>
        <w:t>Magnésio</w:t>
      </w:r>
      <w:r>
        <w:rPr/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ferro contribuem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para</w:t>
      </w:r>
      <w:r>
        <w:rPr>
          <w:spacing w:val="-3"/>
          <w:w w:val="85"/>
        </w:rPr>
        <w:t> </w:t>
      </w:r>
      <w:r>
        <w:rPr>
          <w:color w:val="232323"/>
          <w:spacing w:val="-2"/>
          <w:w w:val="85"/>
        </w:rPr>
        <w:t>a</w:t>
      </w:r>
      <w:r>
        <w:rPr>
          <w:color w:val="232323"/>
          <w:spacing w:val="-6"/>
          <w:w w:val="85"/>
        </w:rPr>
        <w:t> </w:t>
      </w:r>
      <w:r>
        <w:rPr>
          <w:spacing w:val="-2"/>
          <w:w w:val="85"/>
        </w:rPr>
        <w:t>mobilidade</w:t>
      </w:r>
      <w:r>
        <w:rPr>
          <w:spacing w:val="-2"/>
        </w:rPr>
        <w:t> </w:t>
      </w:r>
      <w:r>
        <w:rPr>
          <w:spacing w:val="-2"/>
          <w:w w:val="85"/>
        </w:rPr>
        <w:t>e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metabolismo</w:t>
      </w:r>
      <w:r>
        <w:rPr>
          <w:spacing w:val="9"/>
        </w:rPr>
        <w:t> </w:t>
      </w:r>
      <w:r>
        <w:rPr>
          <w:spacing w:val="-2"/>
          <w:w w:val="85"/>
        </w:rPr>
        <w:t>entérico.</w:t>
      </w:r>
      <w:r>
        <w:rPr>
          <w:spacing w:val="-5"/>
        </w:rPr>
        <w:t> </w:t>
      </w:r>
      <w:r>
        <w:rPr>
          <w:spacing w:val="-2"/>
          <w:w w:val="85"/>
        </w:rPr>
        <w:t>Quercetina</w:t>
      </w:r>
      <w:r>
        <w:rPr>
          <w:spacing w:val="-2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triptofano modular </w:t>
      </w:r>
      <w:r>
        <w:rPr>
          <w:w w:val="85"/>
        </w:rPr>
        <w:t>inflamação </w:t>
      </w:r>
      <w:r>
        <w:rPr>
          <w:color w:val="2B2B2B"/>
          <w:w w:val="85"/>
        </w:rPr>
        <w:t>e </w:t>
      </w:r>
      <w:r>
        <w:rPr>
          <w:w w:val="85"/>
        </w:rPr>
        <w:t>sinalização enterocerehral.</w:t>
      </w:r>
    </w:p>
    <w:p>
      <w:pPr>
        <w:pStyle w:val="Heading7"/>
        <w:spacing w:line="281" w:lineRule="exact" w:before="249"/>
        <w:ind w:left="2525"/>
      </w:pPr>
      <w:r>
        <w:rPr>
          <w:spacing w:val="-2"/>
          <w:w w:val="85"/>
        </w:rPr>
        <w:t>Diarreia</w:t>
      </w:r>
    </w:p>
    <w:p>
      <w:pPr>
        <w:spacing w:line="228" w:lineRule="auto" w:before="5"/>
        <w:ind w:left="2525" w:right="2193" w:firstLine="1"/>
        <w:jc w:val="left"/>
        <w:rPr>
          <w:sz w:val="25"/>
        </w:rPr>
      </w:pPr>
      <w:r>
        <w:rPr>
          <w:i/>
          <w:w w:val="70"/>
          <w:sz w:val="25"/>
        </w:rPr>
        <w:t>Pcssiveis</w:t>
      </w:r>
      <w:r>
        <w:rPr>
          <w:i/>
          <w:sz w:val="25"/>
        </w:rPr>
        <w:t> </w:t>
      </w:r>
      <w:r>
        <w:rPr>
          <w:i/>
          <w:w w:val="70"/>
          <w:sz w:val="25"/>
        </w:rPr>
        <w:t>deii‹ièi</w:t>
      </w:r>
      <w:r>
        <w:rPr>
          <w:i/>
          <w:sz w:val="25"/>
        </w:rPr>
        <w:t> </w:t>
      </w:r>
      <w:r>
        <w:rPr>
          <w:i/>
          <w:w w:val="70"/>
          <w:sz w:val="25"/>
        </w:rPr>
        <w:t>cias:</w:t>
      </w:r>
      <w:r>
        <w:rPr>
          <w:i/>
          <w:sz w:val="25"/>
        </w:rPr>
        <w:t> </w:t>
      </w:r>
      <w:r>
        <w:rPr>
          <w:w w:val="70"/>
          <w:sz w:val="25"/>
        </w:rPr>
        <w:t>Zinco,</w:t>
      </w:r>
      <w:r>
        <w:rPr>
          <w:spacing w:val="-11"/>
          <w:sz w:val="25"/>
        </w:rPr>
        <w:t> </w:t>
      </w:r>
      <w:r>
        <w:rPr>
          <w:w w:val="70"/>
          <w:sz w:val="25"/>
        </w:rPr>
        <w:t>Magnésio,</w:t>
      </w:r>
      <w:r>
        <w:rPr>
          <w:sz w:val="25"/>
        </w:rPr>
        <w:t> </w:t>
      </w:r>
      <w:r>
        <w:rPr>
          <w:w w:val="70"/>
          <w:sz w:val="25"/>
        </w:rPr>
        <w:t>Vitamina</w:t>
      </w:r>
      <w:r>
        <w:rPr>
          <w:spacing w:val="-5"/>
          <w:sz w:val="25"/>
        </w:rPr>
        <w:t> </w:t>
      </w:r>
      <w:r>
        <w:rPr>
          <w:w w:val="70"/>
          <w:sz w:val="25"/>
        </w:rPr>
        <w:t>B3,</w:t>
      </w:r>
      <w:r>
        <w:rPr>
          <w:sz w:val="25"/>
        </w:rPr>
        <w:t> </w:t>
      </w:r>
      <w:r>
        <w:rPr>
          <w:w w:val="70"/>
          <w:sz w:val="25"/>
        </w:rPr>
        <w:t>Vitamina</w:t>
      </w:r>
      <w:r>
        <w:rPr>
          <w:sz w:val="25"/>
        </w:rPr>
        <w:t> </w:t>
      </w:r>
      <w:r>
        <w:rPr>
          <w:w w:val="70"/>
          <w:sz w:val="25"/>
        </w:rPr>
        <w:t>A,</w:t>
      </w:r>
      <w:r>
        <w:rPr>
          <w:spacing w:val="-3"/>
          <w:w w:val="70"/>
          <w:sz w:val="25"/>
        </w:rPr>
        <w:t> </w:t>
      </w:r>
      <w:r>
        <w:rPr>
          <w:w w:val="70"/>
          <w:sz w:val="25"/>
        </w:rPr>
        <w:t>Glutamina,</w:t>
      </w:r>
      <w:r>
        <w:rPr>
          <w:sz w:val="25"/>
        </w:rPr>
        <w:t> </w:t>
      </w:r>
      <w:r>
        <w:rPr>
          <w:w w:val="70"/>
          <w:sz w:val="25"/>
        </w:rPr>
        <w:t>Vitamina </w:t>
      </w:r>
      <w:r>
        <w:rPr>
          <w:w w:val="80"/>
          <w:sz w:val="25"/>
        </w:rPr>
        <w:t>D, Quercetina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1682495</wp:posOffset>
            </wp:positionH>
            <wp:positionV relativeFrom="paragraph">
              <wp:posOffset>220666</wp:posOffset>
            </wp:positionV>
            <wp:extent cx="4992623" cy="100584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3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561" w:right="0" w:firstLine="0"/>
        <w:jc w:val="center"/>
        <w:rPr>
          <w:sz w:val="21"/>
        </w:rPr>
      </w:pPr>
      <w:r>
        <w:rPr>
          <w:spacing w:val="-5"/>
          <w:sz w:val="21"/>
        </w:rPr>
        <w:t>185</w:t>
      </w:r>
    </w:p>
    <w:p>
      <w:pPr>
        <w:spacing w:after="0"/>
        <w:jc w:val="center"/>
        <w:rPr>
          <w:sz w:val="21"/>
        </w:rPr>
        <w:sectPr>
          <w:footerReference w:type="default" r:id="rId94"/>
          <w:pgSz w:w="11910" w:h="16840"/>
          <w:pgMar w:header="0" w:footer="0" w:top="880" w:bottom="280" w:left="141" w:right="141"/>
        </w:sectPr>
      </w:pPr>
    </w:p>
    <w:p>
      <w:pPr>
        <w:spacing w:line="235" w:lineRule="auto" w:before="73"/>
        <w:ind w:left="2341" w:right="2017" w:firstLine="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1700783</wp:posOffset>
                </wp:positionH>
                <wp:positionV relativeFrom="page">
                  <wp:posOffset>7516367</wp:posOffset>
                </wp:positionV>
                <wp:extent cx="521334" cy="51244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521334" cy="512445"/>
                          <a:chExt cx="521334" cy="51244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512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512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919998pt;margin-top:591.839966pt;width:41.05pt;height:40.35pt;mso-position-horizontal-relative:page;mso-position-vertical-relative:page;z-index:15749632" id="docshapegroup50" coordorigin="2678,11837" coordsize="821,807">
                <v:shape style="position:absolute;left:2678;top:11836;width:821;height:807" type="#_x0000_t75" id="docshape51" stroked="false">
                  <v:imagedata r:id="rId97" o:title=""/>
                </v:shape>
                <v:shape style="position:absolute;left:2678;top:11836;width:821;height:807" type="#_x0000_t75" id="docshape52" stroked="false">
                  <v:imagedata r:id="rId98" o:title=""/>
                </v:shape>
                <w10:wrap type="none"/>
              </v:group>
            </w:pict>
          </mc:Fallback>
        </mc:AlternateContent>
      </w:r>
      <w:r>
        <w:rPr>
          <w:i/>
          <w:w w:val="75"/>
          <w:sz w:val="24"/>
        </w:rPr>
        <w:t>ExfilÍcbção.</w:t>
      </w:r>
      <w:r>
        <w:rPr>
          <w:i/>
          <w:spacing w:val="-10"/>
          <w:sz w:val="24"/>
        </w:rPr>
        <w:t> </w:t>
      </w:r>
      <w:r>
        <w:rPr>
          <w:w w:val="75"/>
          <w:sz w:val="24"/>
        </w:rPr>
        <w:t>A</w:t>
      </w:r>
      <w:r>
        <w:rPr>
          <w:spacing w:val="-17"/>
          <w:sz w:val="24"/>
        </w:rPr>
        <w:t> </w:t>
      </w:r>
      <w:r>
        <w:rPr>
          <w:w w:val="75"/>
          <w:sz w:val="24"/>
        </w:rPr>
        <w:t>diarreia</w:t>
      </w:r>
      <w:r>
        <w:rPr>
          <w:spacing w:val="-17"/>
          <w:sz w:val="24"/>
        </w:rPr>
        <w:t> </w:t>
      </w:r>
      <w:r>
        <w:rPr>
          <w:w w:val="75"/>
          <w:sz w:val="24"/>
        </w:rPr>
        <w:t>estó</w:t>
      </w:r>
      <w:r>
        <w:rPr>
          <w:spacing w:val="-16"/>
          <w:sz w:val="24"/>
        </w:rPr>
        <w:t> </w:t>
      </w:r>
      <w:r>
        <w:rPr>
          <w:w w:val="75"/>
          <w:sz w:val="24"/>
        </w:rPr>
        <w:t>relacionada</w:t>
      </w:r>
      <w:r>
        <w:rPr>
          <w:spacing w:val="-17"/>
          <w:sz w:val="24"/>
        </w:rPr>
        <w:t> </w:t>
      </w:r>
      <w:r>
        <w:rPr>
          <w:w w:val="75"/>
          <w:sz w:val="24"/>
        </w:rPr>
        <w:t>à</w:t>
      </w:r>
      <w:r>
        <w:rPr>
          <w:spacing w:val="-17"/>
          <w:sz w:val="24"/>
        </w:rPr>
        <w:t> </w:t>
      </w:r>
      <w:r>
        <w:rPr>
          <w:w w:val="75"/>
          <w:sz w:val="24"/>
        </w:rPr>
        <w:t>disfunçao</w:t>
      </w:r>
      <w:r>
        <w:rPr>
          <w:spacing w:val="-16"/>
          <w:sz w:val="24"/>
        </w:rPr>
        <w:t> </w:t>
      </w:r>
      <w:r>
        <w:rPr>
          <w:w w:val="75"/>
          <w:sz w:val="24"/>
        </w:rPr>
        <w:t>de</w:t>
      </w:r>
      <w:r>
        <w:rPr>
          <w:spacing w:val="-17"/>
          <w:sz w:val="24"/>
        </w:rPr>
        <w:t> </w:t>
      </w:r>
      <w:r>
        <w:rPr>
          <w:w w:val="75"/>
          <w:sz w:val="24"/>
        </w:rPr>
        <w:t>absorção</w:t>
      </w:r>
      <w:r>
        <w:rPr>
          <w:spacing w:val="-17"/>
          <w:sz w:val="24"/>
        </w:rPr>
        <w:t> </w:t>
      </w:r>
      <w:r>
        <w:rPr>
          <w:w w:val="75"/>
          <w:sz w:val="24"/>
        </w:rPr>
        <w:t>intestinal.</w:t>
      </w:r>
      <w:r>
        <w:rPr>
          <w:spacing w:val="-14"/>
          <w:sz w:val="24"/>
        </w:rPr>
        <w:t> </w:t>
      </w:r>
      <w:r>
        <w:rPr>
          <w:w w:val="75"/>
          <w:sz w:val="24"/>
        </w:rPr>
        <w:t>A</w:t>
      </w:r>
      <w:r>
        <w:rPr>
          <w:spacing w:val="-16"/>
          <w:sz w:val="24"/>
        </w:rPr>
        <w:t> </w:t>
      </w:r>
      <w:r>
        <w:rPr>
          <w:w w:val="75"/>
          <w:sz w:val="24"/>
        </w:rPr>
        <w:t>gluíamina restaura</w:t>
      </w:r>
      <w:r>
        <w:rPr>
          <w:sz w:val="24"/>
        </w:rPr>
        <w:t> </w:t>
      </w:r>
      <w:r>
        <w:rPr>
          <w:w w:val="75"/>
          <w:sz w:val="24"/>
        </w:rPr>
        <w:t>a</w:t>
      </w:r>
      <w:r>
        <w:rPr>
          <w:spacing w:val="-5"/>
          <w:w w:val="75"/>
          <w:sz w:val="24"/>
        </w:rPr>
        <w:t> </w:t>
      </w:r>
      <w:r>
        <w:rPr>
          <w:w w:val="75"/>
          <w:sz w:val="24"/>
        </w:rPr>
        <w:t>mucosa,</w:t>
      </w:r>
      <w:r>
        <w:rPr>
          <w:spacing w:val="-3"/>
          <w:sz w:val="24"/>
        </w:rPr>
        <w:t> </w:t>
      </w:r>
      <w:r>
        <w:rPr>
          <w:w w:val="75"/>
          <w:sz w:val="24"/>
        </w:rPr>
        <w:t>enquanto</w:t>
      </w:r>
      <w:r>
        <w:rPr>
          <w:sz w:val="24"/>
        </w:rPr>
        <w:t> </w:t>
      </w:r>
      <w:r>
        <w:rPr>
          <w:w w:val="75"/>
          <w:sz w:val="24"/>
        </w:rPr>
        <w:t>o zinco é vital para enzimas</w:t>
      </w:r>
      <w:r>
        <w:rPr>
          <w:spacing w:val="-1"/>
          <w:sz w:val="24"/>
        </w:rPr>
        <w:t> </w:t>
      </w:r>
      <w:r>
        <w:rPr>
          <w:w w:val="75"/>
          <w:sz w:val="24"/>
        </w:rPr>
        <w:t>digestivas</w:t>
      </w:r>
      <w:r>
        <w:rPr>
          <w:sz w:val="24"/>
        </w:rPr>
        <w:t> </w:t>
      </w:r>
      <w:r>
        <w:rPr>
          <w:w w:val="75"/>
          <w:sz w:val="24"/>
        </w:rPr>
        <w:t>e cicatrização in[estinaI.</w:t>
      </w:r>
      <w:r>
        <w:rPr>
          <w:sz w:val="24"/>
        </w:rPr>
        <w:t> </w:t>
      </w:r>
      <w:r>
        <w:rPr>
          <w:w w:val="75"/>
          <w:sz w:val="24"/>
        </w:rPr>
        <w:t>A Vitamina</w:t>
      </w:r>
      <w:r>
        <w:rPr>
          <w:sz w:val="24"/>
        </w:rPr>
        <w:t> </w:t>
      </w:r>
      <w:r>
        <w:rPr>
          <w:color w:val="111111"/>
          <w:w w:val="75"/>
          <w:sz w:val="24"/>
        </w:rPr>
        <w:t>A </w:t>
      </w:r>
      <w:r>
        <w:rPr>
          <w:w w:val="75"/>
          <w:sz w:val="24"/>
        </w:rPr>
        <w:t>protege</w:t>
      </w:r>
      <w:r>
        <w:rPr>
          <w:sz w:val="24"/>
        </w:rPr>
        <w:t> </w:t>
      </w:r>
      <w:r>
        <w:rPr>
          <w:w w:val="75"/>
          <w:sz w:val="24"/>
        </w:rPr>
        <w:t>o</w:t>
      </w:r>
      <w:r>
        <w:rPr>
          <w:spacing w:val="-5"/>
          <w:w w:val="75"/>
          <w:sz w:val="24"/>
        </w:rPr>
        <w:t> </w:t>
      </w:r>
      <w:r>
        <w:rPr>
          <w:w w:val="75"/>
          <w:sz w:val="24"/>
        </w:rPr>
        <w:t>epitelio</w:t>
      </w:r>
      <w:r>
        <w:rPr>
          <w:spacing w:val="-13"/>
          <w:sz w:val="24"/>
        </w:rPr>
        <w:t> </w:t>
      </w:r>
      <w:r>
        <w:rPr>
          <w:w w:val="75"/>
          <w:sz w:val="24"/>
        </w:rPr>
        <w:t>mucoso.</w:t>
      </w:r>
      <w:r>
        <w:rPr>
          <w:spacing w:val="-1"/>
          <w:sz w:val="24"/>
        </w:rPr>
        <w:t> </w:t>
      </w:r>
      <w:r>
        <w:rPr>
          <w:w w:val="75"/>
          <w:sz w:val="24"/>
        </w:rPr>
        <w:t>B3 atua na integndade</w:t>
      </w:r>
      <w:r>
        <w:rPr>
          <w:sz w:val="24"/>
        </w:rPr>
        <w:t> </w:t>
      </w:r>
      <w:r>
        <w:rPr>
          <w:w w:val="75"/>
          <w:sz w:val="24"/>
        </w:rPr>
        <w:t>celular.</w:t>
      </w:r>
    </w:p>
    <w:p>
      <w:pPr>
        <w:spacing w:line="237" w:lineRule="auto" w:before="0"/>
        <w:ind w:left="2334" w:right="2318" w:firstLine="12"/>
        <w:jc w:val="left"/>
        <w:rPr>
          <w:sz w:val="24"/>
        </w:rPr>
      </w:pPr>
      <w:r>
        <w:rPr>
          <w:w w:val="75"/>
          <w:sz w:val="24"/>
        </w:rPr>
        <w:t>Magnésio regula a motilidade intestinal</w:t>
      </w:r>
      <w:r>
        <w:rPr>
          <w:spacing w:val="-12"/>
          <w:sz w:val="24"/>
        </w:rPr>
        <w:t> </w:t>
      </w:r>
      <w:r>
        <w:rPr>
          <w:w w:val="75"/>
          <w:sz w:val="24"/>
        </w:rPr>
        <w:t>e</w:t>
      </w:r>
      <w:r>
        <w:rPr>
          <w:spacing w:val="-17"/>
          <w:sz w:val="24"/>
        </w:rPr>
        <w:t> </w:t>
      </w:r>
      <w:r>
        <w:rPr>
          <w:w w:val="75"/>
          <w:sz w:val="24"/>
        </w:rPr>
        <w:t>a</w:t>
      </w:r>
      <w:r>
        <w:rPr>
          <w:spacing w:val="-16"/>
          <w:sz w:val="24"/>
        </w:rPr>
        <w:t> </w:t>
      </w:r>
      <w:r>
        <w:rPr>
          <w:w w:val="75"/>
          <w:sz w:val="24"/>
        </w:rPr>
        <w:t>vitamina</w:t>
      </w:r>
      <w:r>
        <w:rPr>
          <w:spacing w:val="-13"/>
          <w:sz w:val="24"/>
        </w:rPr>
        <w:t> </w:t>
      </w:r>
      <w:r>
        <w:rPr>
          <w:w w:val="75"/>
          <w:sz w:val="24"/>
        </w:rPr>
        <w:t>D tem papel imune</w:t>
      </w:r>
      <w:r>
        <w:rPr>
          <w:spacing w:val="-16"/>
          <w:sz w:val="24"/>
        </w:rPr>
        <w:t> </w:t>
      </w:r>
      <w:r>
        <w:rPr>
          <w:w w:val="75"/>
          <w:sz w:val="24"/>
        </w:rPr>
        <w:t>e anti- </w:t>
      </w:r>
      <w:r>
        <w:rPr>
          <w:w w:val="80"/>
          <w:sz w:val="24"/>
        </w:rPr>
        <w:t>infamatôrio na mucosa.</w:t>
      </w:r>
    </w:p>
    <w:p>
      <w:pPr>
        <w:pStyle w:val="BodyText"/>
        <w:spacing w:before="14"/>
        <w:rPr>
          <w:sz w:val="24"/>
        </w:rPr>
      </w:pPr>
    </w:p>
    <w:p>
      <w:pPr>
        <w:pStyle w:val="BodyText"/>
        <w:spacing w:before="1"/>
        <w:ind w:left="2339"/>
      </w:pPr>
      <w:r>
        <w:rPr>
          <w:w w:val="85"/>
        </w:rPr>
        <w:t>Cólicas</w:t>
      </w:r>
      <w:r>
        <w:rPr>
          <w:spacing w:val="14"/>
        </w:rPr>
        <w:t> </w:t>
      </w:r>
      <w:r>
        <w:rPr>
          <w:spacing w:val="-2"/>
        </w:rPr>
        <w:t>Intestinais</w:t>
      </w:r>
    </w:p>
    <w:p>
      <w:pPr>
        <w:pStyle w:val="BodyText"/>
        <w:spacing w:before="20"/>
        <w:ind w:left="2340"/>
      </w:pPr>
      <w:r>
        <w:rPr>
          <w:i/>
          <w:w w:val="80"/>
        </w:rPr>
        <w:t>Possíveis</w:t>
      </w:r>
      <w:r>
        <w:rPr>
          <w:i/>
          <w:spacing w:val="7"/>
        </w:rPr>
        <w:t> </w:t>
      </w:r>
      <w:r>
        <w:rPr>
          <w:w w:val="80"/>
        </w:rPr>
        <w:t>de/iciê/›c/as:</w:t>
      </w:r>
      <w:r>
        <w:rPr>
          <w:spacing w:val="-4"/>
        </w:rPr>
        <w:t> </w:t>
      </w:r>
      <w:r>
        <w:rPr>
          <w:w w:val="80"/>
        </w:rPr>
        <w:t>Vitamina</w:t>
      </w:r>
      <w:r>
        <w:rPr>
          <w:spacing w:val="-4"/>
        </w:rPr>
        <w:t> </w:t>
      </w:r>
      <w:r>
        <w:rPr>
          <w:w w:val="80"/>
        </w:rPr>
        <w:t>D,</w:t>
      </w:r>
      <w:r>
        <w:rPr>
          <w:spacing w:val="-1"/>
          <w:w w:val="80"/>
        </w:rPr>
        <w:t> </w:t>
      </w:r>
      <w:r>
        <w:rPr>
          <w:w w:val="80"/>
        </w:rPr>
        <w:t>Magnésio,</w:t>
      </w:r>
      <w:r>
        <w:rPr>
          <w:spacing w:val="11"/>
        </w:rPr>
        <w:t> </w:t>
      </w:r>
      <w:r>
        <w:rPr>
          <w:w w:val="80"/>
        </w:rPr>
        <w:t>Ômega</w:t>
      </w:r>
      <w:r>
        <w:rPr>
          <w:spacing w:val="4"/>
        </w:rPr>
        <w:t> </w:t>
      </w:r>
      <w:r>
        <w:rPr>
          <w:w w:val="80"/>
        </w:rPr>
        <w:t>3,</w:t>
      </w:r>
      <w:r>
        <w:rPr>
          <w:spacing w:val="-9"/>
        </w:rPr>
        <w:t> </w:t>
      </w:r>
      <w:r>
        <w:rPr>
          <w:w w:val="80"/>
        </w:rPr>
        <w:t>Cãlcio,</w:t>
      </w:r>
      <w:r>
        <w:rPr>
          <w:spacing w:val="-6"/>
        </w:rPr>
        <w:t> </w:t>
      </w:r>
      <w:r>
        <w:rPr>
          <w:spacing w:val="-2"/>
          <w:w w:val="80"/>
        </w:rPr>
        <w:t>Quercatina</w:t>
      </w:r>
    </w:p>
    <w:p>
      <w:pPr>
        <w:pStyle w:val="BodyText"/>
        <w:spacing w:before="25"/>
      </w:pPr>
    </w:p>
    <w:p>
      <w:pPr>
        <w:spacing w:line="247" w:lineRule="auto" w:before="0"/>
        <w:ind w:left="2334" w:right="2318" w:firstLine="12"/>
        <w:jc w:val="left"/>
        <w:rPr>
          <w:sz w:val="23"/>
        </w:rPr>
      </w:pPr>
      <w:r>
        <w:rPr>
          <w:i/>
          <w:w w:val="80"/>
          <w:sz w:val="23"/>
        </w:rPr>
        <w:t>Eyp|¡car,áo:</w:t>
      </w:r>
      <w:r>
        <w:rPr>
          <w:i/>
          <w:spacing w:val="-9"/>
          <w:sz w:val="23"/>
        </w:rPr>
        <w:t> </w:t>
      </w:r>
      <w:r>
        <w:rPr>
          <w:w w:val="80"/>
          <w:sz w:val="23"/>
        </w:rPr>
        <w:t>As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cólicas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podem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estar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associadas</w:t>
      </w:r>
      <w:r>
        <w:rPr>
          <w:spacing w:val="-10"/>
          <w:sz w:val="23"/>
        </w:rPr>
        <w:t> </w:t>
      </w:r>
      <w:r>
        <w:rPr>
          <w:w w:val="80"/>
          <w:sz w:val="23"/>
        </w:rPr>
        <w:t>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inflamação</w:t>
      </w:r>
      <w:r>
        <w:rPr>
          <w:spacing w:val="-1"/>
          <w:w w:val="80"/>
          <w:sz w:val="23"/>
        </w:rPr>
        <w:t> </w:t>
      </w:r>
      <w:r>
        <w:rPr>
          <w:w w:val="80"/>
          <w:sz w:val="23"/>
        </w:rPr>
        <w:t>e</w:t>
      </w:r>
      <w:r>
        <w:rPr>
          <w:spacing w:val="-7"/>
          <w:w w:val="80"/>
          <w:sz w:val="23"/>
        </w:rPr>
        <w:t> </w:t>
      </w:r>
      <w:r>
        <w:rPr>
          <w:w w:val="80"/>
          <w:sz w:val="23"/>
        </w:rPr>
        <w:t>hiperatividade </w:t>
      </w:r>
      <w:r>
        <w:rPr>
          <w:w w:val="75"/>
          <w:sz w:val="23"/>
        </w:rPr>
        <w:t>neuromuscular.</w:t>
      </w:r>
      <w:r>
        <w:rPr>
          <w:spacing w:val="-2"/>
          <w:sz w:val="23"/>
        </w:rPr>
        <w:t> </w:t>
      </w:r>
      <w:r>
        <w:rPr>
          <w:w w:val="75"/>
          <w:sz w:val="23"/>
        </w:rPr>
        <w:t>O magn8sio</w:t>
      </w:r>
      <w:r>
        <w:rPr>
          <w:spacing w:val="30"/>
          <w:sz w:val="23"/>
        </w:rPr>
        <w:t> </w:t>
      </w:r>
      <w:r>
        <w:rPr>
          <w:w w:val="75"/>
          <w:sz w:val="23"/>
        </w:rPr>
        <w:t>atua</w:t>
      </w:r>
      <w:r>
        <w:rPr>
          <w:sz w:val="23"/>
        </w:rPr>
        <w:t> </w:t>
      </w:r>
      <w:r>
        <w:rPr>
          <w:w w:val="75"/>
          <w:sz w:val="23"/>
        </w:rPr>
        <w:t>como</w:t>
      </w:r>
      <w:r>
        <w:rPr>
          <w:sz w:val="23"/>
        </w:rPr>
        <w:t> </w:t>
      </w:r>
      <w:r>
        <w:rPr>
          <w:w w:val="75"/>
          <w:sz w:val="23"/>
        </w:rPr>
        <w:t>relaxante</w:t>
      </w:r>
      <w:r>
        <w:rPr>
          <w:sz w:val="23"/>
        </w:rPr>
        <w:t> </w:t>
      </w:r>
      <w:r>
        <w:rPr>
          <w:w w:val="75"/>
          <w:sz w:val="23"/>
        </w:rPr>
        <w:t>da musculatura</w:t>
      </w:r>
      <w:r>
        <w:rPr>
          <w:spacing w:val="37"/>
          <w:sz w:val="23"/>
        </w:rPr>
        <w:t> </w:t>
      </w:r>
      <w:r>
        <w:rPr>
          <w:w w:val="75"/>
          <w:sz w:val="23"/>
        </w:rPr>
        <w:t>lisa</w:t>
      </w:r>
      <w:r>
        <w:rPr>
          <w:spacing w:val="-1"/>
          <w:sz w:val="23"/>
        </w:rPr>
        <w:t> </w:t>
      </w:r>
      <w:r>
        <w:rPr>
          <w:w w:val="75"/>
          <w:sz w:val="23"/>
        </w:rPr>
        <w:t>intestinal.</w:t>
      </w:r>
      <w:r>
        <w:rPr>
          <w:spacing w:val="35"/>
          <w:sz w:val="23"/>
        </w:rPr>
        <w:t> </w:t>
      </w:r>
      <w:r>
        <w:rPr>
          <w:w w:val="75"/>
          <w:sz w:val="23"/>
        </w:rPr>
        <w:t>Ômega</w:t>
      </w:r>
      <w:r>
        <w:rPr>
          <w:w w:val="80"/>
          <w:sz w:val="23"/>
        </w:rPr>
        <w:t> 3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vitamina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D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reduzem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inflamaçáo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local.</w:t>
      </w:r>
      <w:r>
        <w:rPr>
          <w:spacing w:val="-8"/>
          <w:sz w:val="23"/>
        </w:rPr>
        <w:t> </w:t>
      </w:r>
      <w:r>
        <w:rPr>
          <w:w w:val="80"/>
          <w:sz w:val="23"/>
        </w:rPr>
        <w:t>O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cálcio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regula</w:t>
      </w:r>
      <w:r>
        <w:rPr>
          <w:sz w:val="23"/>
        </w:rPr>
        <w:t> </w:t>
      </w:r>
      <w:r>
        <w:rPr>
          <w:w w:val="80"/>
          <w:sz w:val="23"/>
        </w:rPr>
        <w:t>a</w:t>
      </w:r>
      <w:r>
        <w:rPr>
          <w:spacing w:val="-8"/>
          <w:w w:val="80"/>
          <w:sz w:val="23"/>
        </w:rPr>
        <w:t> </w:t>
      </w:r>
      <w:r>
        <w:rPr>
          <w:w w:val="80"/>
          <w:sz w:val="23"/>
        </w:rPr>
        <w:t>contração</w:t>
      </w:r>
      <w:r>
        <w:rPr>
          <w:spacing w:val="-1"/>
          <w:sz w:val="23"/>
        </w:rPr>
        <w:t> </w:t>
      </w:r>
      <w:r>
        <w:rPr>
          <w:w w:val="80"/>
          <w:sz w:val="23"/>
        </w:rPr>
        <w:t>muscular,</w:t>
      </w:r>
      <w:r>
        <w:rPr>
          <w:spacing w:val="-6"/>
          <w:sz w:val="23"/>
        </w:rPr>
        <w:t> </w:t>
      </w:r>
      <w:r>
        <w:rPr>
          <w:w w:val="80"/>
          <w:sz w:val="23"/>
        </w:rPr>
        <w:t>e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a quercetina</w:t>
      </w:r>
      <w:r>
        <w:rPr>
          <w:sz w:val="23"/>
        </w:rPr>
        <w:t> </w:t>
      </w:r>
      <w:r>
        <w:rPr>
          <w:w w:val="80"/>
          <w:sz w:val="23"/>
        </w:rPr>
        <w:t>atua como anti-histamínico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natural.</w:t>
      </w:r>
    </w:p>
    <w:p>
      <w:pPr>
        <w:pStyle w:val="BodyText"/>
        <w:spacing w:before="1"/>
        <w:rPr>
          <w:sz w:val="23"/>
        </w:rPr>
      </w:pPr>
    </w:p>
    <w:p>
      <w:pPr>
        <w:spacing w:line="283" w:lineRule="exact" w:before="0"/>
        <w:ind w:left="2337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spacing w:val="-2"/>
          <w:sz w:val="24"/>
        </w:rPr>
        <w:t>Flatulências</w:t>
      </w:r>
    </w:p>
    <w:p>
      <w:pPr>
        <w:spacing w:line="283" w:lineRule="exact" w:before="0"/>
        <w:ind w:left="2340" w:right="0" w:firstLine="0"/>
        <w:jc w:val="left"/>
        <w:rPr>
          <w:rFonts w:ascii="Calibri" w:hAnsi="Calibri"/>
          <w:sz w:val="24"/>
        </w:rPr>
      </w:pPr>
      <w:r>
        <w:rPr>
          <w:rFonts w:ascii="Arial Narrow" w:hAnsi="Arial Narrow"/>
          <w:i/>
          <w:w w:val="85"/>
          <w:sz w:val="24"/>
        </w:rPr>
        <w:t>Possíveis</w:t>
      </w:r>
      <w:r>
        <w:rPr>
          <w:rFonts w:ascii="Arial Narrow" w:hAnsi="Arial Narrow"/>
          <w:i/>
          <w:spacing w:val="-2"/>
          <w:sz w:val="24"/>
        </w:rPr>
        <w:t> </w:t>
      </w:r>
      <w:r>
        <w:rPr>
          <w:rFonts w:ascii="Arial Narrow" w:hAnsi="Arial Narrow"/>
          <w:i/>
          <w:w w:val="85"/>
          <w:sz w:val="24"/>
        </w:rPr>
        <w:t>deficiências:</w:t>
      </w:r>
      <w:r>
        <w:rPr>
          <w:rFonts w:ascii="Arial Narrow" w:hAnsi="Arial Narrow"/>
          <w:i/>
          <w:spacing w:val="13"/>
          <w:sz w:val="24"/>
        </w:rPr>
        <w:t> </w:t>
      </w:r>
      <w:r>
        <w:rPr>
          <w:rFonts w:ascii="Calibri" w:hAnsi="Calibri"/>
          <w:w w:val="85"/>
          <w:sz w:val="24"/>
        </w:rPr>
        <w:t>Glutamina,</w:t>
      </w:r>
      <w:r>
        <w:rPr>
          <w:rFonts w:ascii="Calibri" w:hAnsi="Calibri"/>
          <w:spacing w:val="7"/>
          <w:sz w:val="24"/>
        </w:rPr>
        <w:t> </w:t>
      </w:r>
      <w:r>
        <w:rPr>
          <w:rFonts w:ascii="Calibri" w:hAnsi="Calibri"/>
          <w:w w:val="85"/>
          <w:sz w:val="24"/>
        </w:rPr>
        <w:t>Magnesio,</w:t>
      </w:r>
      <w:r>
        <w:rPr>
          <w:rFonts w:ascii="Calibri" w:hAnsi="Calibri"/>
          <w:spacing w:val="8"/>
          <w:sz w:val="24"/>
        </w:rPr>
        <w:t> </w:t>
      </w:r>
      <w:r>
        <w:rPr>
          <w:rFonts w:ascii="Calibri" w:hAnsi="Calibri"/>
          <w:w w:val="85"/>
          <w:sz w:val="24"/>
        </w:rPr>
        <w:t>B6,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w w:val="85"/>
          <w:sz w:val="24"/>
        </w:rPr>
        <w:t>B1,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w w:val="85"/>
          <w:sz w:val="24"/>
        </w:rPr>
        <w:t>Zinco,</w:t>
      </w:r>
      <w:r>
        <w:rPr>
          <w:rFonts w:ascii="Calibri" w:hAnsi="Calibri"/>
          <w:spacing w:val="3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Quercetina</w:t>
      </w:r>
    </w:p>
    <w:p>
      <w:pPr>
        <w:pStyle w:val="BodyText"/>
        <w:spacing w:line="242" w:lineRule="auto" w:before="273"/>
        <w:ind w:left="2332" w:right="2318" w:hanging="1"/>
        <w:rPr>
          <w:rFonts w:ascii="Calibri" w:hAnsi="Calibri"/>
        </w:rPr>
      </w:pPr>
      <w:r>
        <w:rPr>
          <w:rFonts w:ascii="Calibri" w:hAnsi="Calibri"/>
          <w:w w:val="90"/>
        </w:rPr>
        <w:t>Exp/icação.</w:t>
      </w:r>
      <w:r>
        <w:rPr>
          <w:rFonts w:ascii="Calibri" w:hAnsi="Calibri"/>
          <w:spacing w:val="6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fermentação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excessiva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pode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indicar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desequilíbrio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da</w:t>
      </w:r>
      <w:r>
        <w:rPr>
          <w:rFonts w:ascii="Calibri" w:hAnsi="Calibri"/>
          <w:spacing w:val="-10"/>
          <w:w w:val="90"/>
        </w:rPr>
        <w:t> </w:t>
      </w:r>
      <w:r>
        <w:rPr>
          <w:rFonts w:ascii="Calibri" w:hAnsi="Calibri"/>
          <w:w w:val="90"/>
        </w:rPr>
        <w:t>miCf0biota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mó digestão.</w:t>
      </w:r>
      <w:r>
        <w:rPr>
          <w:rFonts w:ascii="Calibri" w:hAnsi="Calibri"/>
          <w:spacing w:val="28"/>
        </w:rPr>
        <w:t> </w:t>
      </w:r>
      <w:r>
        <w:rPr>
          <w:rFonts w:ascii="Calibri" w:hAnsi="Calibri"/>
          <w:w w:val="90"/>
        </w:rPr>
        <w:t>Glutamina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restaura o epitelio 8 reduz a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permeabilidade. B6 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B1</w:t>
      </w:r>
      <w:r>
        <w:rPr>
          <w:rFonts w:ascii="Calibri" w:hAnsi="Calibri"/>
          <w:spacing w:val="25"/>
        </w:rPr>
        <w:t> </w:t>
      </w:r>
      <w:r>
        <w:rPr>
          <w:rFonts w:ascii="Calibri" w:hAnsi="Calibri"/>
          <w:w w:val="90"/>
        </w:rPr>
        <w:t>estáo relacionadas</w:t>
      </w:r>
      <w:r>
        <w:rPr>
          <w:rFonts w:ascii="Calibri" w:hAnsi="Calibri"/>
          <w:spacing w:val="27"/>
        </w:rPr>
        <w:t> </w:t>
      </w:r>
      <w:r>
        <w:rPr>
          <w:rFonts w:ascii="Calibri" w:hAnsi="Calibri"/>
          <w:w w:val="90"/>
        </w:rPr>
        <w:t>ao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metabolismo dos carboidratos</w:t>
      </w:r>
      <w:r>
        <w:rPr>
          <w:rFonts w:ascii="Calibri" w:hAnsi="Calibri"/>
          <w:spacing w:val="23"/>
        </w:rPr>
        <w:t> </w:t>
      </w:r>
      <w:r>
        <w:rPr>
          <w:rFonts w:ascii="Calibri" w:hAnsi="Calibri"/>
          <w:w w:val="90"/>
        </w:rPr>
        <w:t>fernJentáveis. Zinco participa da produção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de HCI e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enzimas digestivas.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Magnesio regula a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motilidade.</w:t>
      </w:r>
      <w:r>
        <w:rPr>
          <w:rFonts w:ascii="Calibri" w:hAnsi="Calibri"/>
          <w:spacing w:val="31"/>
        </w:rPr>
        <w:t> </w:t>
      </w:r>
      <w:r>
        <w:rPr>
          <w:rFonts w:ascii="Calibri" w:hAnsi="Calibri"/>
          <w:w w:val="90"/>
        </w:rPr>
        <w:t>Quercetina </w:t>
      </w:r>
      <w:r>
        <w:rPr>
          <w:rFonts w:ascii="Calibri" w:hAnsi="Calibri"/>
          <w:spacing w:val="-6"/>
        </w:rPr>
        <w:t>modula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a</w:t>
      </w:r>
      <w:r>
        <w:rPr>
          <w:rFonts w:ascii="Calibri" w:hAnsi="Calibri"/>
          <w:spacing w:val="-18"/>
        </w:rPr>
        <w:t> </w:t>
      </w:r>
      <w:r>
        <w:rPr>
          <w:rFonts w:ascii="Calibri" w:hAnsi="Calibri"/>
          <w:spacing w:val="-6"/>
        </w:rPr>
        <w:t>resposta imune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intestinal.</w:t>
      </w:r>
    </w:p>
    <w:p>
      <w:pPr>
        <w:pStyle w:val="Heading7"/>
        <w:spacing w:line="285" w:lineRule="exact" w:before="246"/>
        <w:ind w:left="2326"/>
      </w:pPr>
      <w:r>
        <w:rPr>
          <w:w w:val="75"/>
        </w:rPr>
        <w:t>Intestino</w:t>
      </w:r>
      <w:r>
        <w:rPr>
          <w:spacing w:val="19"/>
        </w:rPr>
        <w:t> </w:t>
      </w:r>
      <w:r>
        <w:rPr>
          <w:spacing w:val="-2"/>
          <w:w w:val="90"/>
        </w:rPr>
        <w:t>Irritável</w:t>
      </w:r>
    </w:p>
    <w:p>
      <w:pPr>
        <w:spacing w:line="237" w:lineRule="auto" w:before="0"/>
        <w:ind w:left="2339" w:right="2017" w:firstLine="0"/>
        <w:jc w:val="left"/>
        <w:rPr>
          <w:sz w:val="24"/>
        </w:rPr>
      </w:pPr>
      <w:r>
        <w:rPr>
          <w:i/>
          <w:w w:val="75"/>
          <w:sz w:val="24"/>
        </w:rPr>
        <w:t>Possíveis deficiências:</w:t>
      </w:r>
      <w:r>
        <w:rPr>
          <w:i/>
          <w:spacing w:val="-10"/>
          <w:sz w:val="24"/>
        </w:rPr>
        <w:t> </w:t>
      </w:r>
      <w:r>
        <w:rPr>
          <w:w w:val="75"/>
          <w:sz w:val="24"/>
        </w:rPr>
        <w:t>Glutamina,</w:t>
      </w:r>
      <w:r>
        <w:rPr>
          <w:spacing w:val="-16"/>
          <w:sz w:val="24"/>
        </w:rPr>
        <w:t> </w:t>
      </w:r>
      <w:r>
        <w:rPr>
          <w:w w:val="75"/>
          <w:sz w:val="24"/>
        </w:rPr>
        <w:t>Quercetina,</w:t>
      </w:r>
      <w:r>
        <w:rPr>
          <w:spacing w:val="-16"/>
          <w:sz w:val="24"/>
        </w:rPr>
        <w:t> </w:t>
      </w:r>
      <w:r>
        <w:rPr>
          <w:w w:val="75"/>
          <w:sz w:val="24"/>
        </w:rPr>
        <w:t>Ômega-3,</w:t>
      </w:r>
      <w:r>
        <w:rPr>
          <w:spacing w:val="-17"/>
          <w:sz w:val="24"/>
        </w:rPr>
        <w:t> </w:t>
      </w:r>
      <w:r>
        <w:rPr>
          <w:w w:val="75"/>
          <w:sz w:val="24"/>
        </w:rPr>
        <w:t>NAC,</w:t>
      </w:r>
      <w:r>
        <w:rPr>
          <w:spacing w:val="-14"/>
          <w:sz w:val="24"/>
        </w:rPr>
        <w:t> </w:t>
      </w:r>
      <w:r>
        <w:rPr>
          <w:w w:val="75"/>
          <w:sz w:val="24"/>
        </w:rPr>
        <w:t>Vitamina</w:t>
      </w:r>
      <w:r>
        <w:rPr>
          <w:spacing w:val="-17"/>
          <w:sz w:val="24"/>
        </w:rPr>
        <w:t> </w:t>
      </w:r>
      <w:r>
        <w:rPr>
          <w:w w:val="75"/>
          <w:sz w:val="24"/>
        </w:rPr>
        <w:t>D,</w:t>
      </w:r>
      <w:r>
        <w:rPr>
          <w:spacing w:val="-16"/>
          <w:sz w:val="24"/>
        </w:rPr>
        <w:t> </w:t>
      </w:r>
      <w:r>
        <w:rPr>
          <w:w w:val="75"/>
          <w:sz w:val="24"/>
        </w:rPr>
        <w:t>Zinco,</w:t>
      </w:r>
      <w:r>
        <w:rPr>
          <w:spacing w:val="-17"/>
          <w:sz w:val="24"/>
        </w:rPr>
        <w:t> </w:t>
      </w:r>
      <w:r>
        <w:rPr>
          <w:w w:val="75"/>
          <w:sz w:val="24"/>
        </w:rPr>
        <w:t>L- </w:t>
      </w:r>
      <w:r>
        <w:rPr>
          <w:spacing w:val="-2"/>
          <w:w w:val="85"/>
          <w:sz w:val="24"/>
        </w:rPr>
        <w:t>triptofano</w:t>
      </w:r>
    </w:p>
    <w:p>
      <w:pPr>
        <w:pStyle w:val="BodyText"/>
        <w:spacing w:before="6"/>
        <w:rPr>
          <w:sz w:val="24"/>
        </w:rPr>
      </w:pPr>
    </w:p>
    <w:p>
      <w:pPr>
        <w:spacing w:line="244" w:lineRule="auto" w:before="0"/>
        <w:ind w:left="2334" w:right="2193" w:hanging="2"/>
        <w:jc w:val="left"/>
        <w:rPr>
          <w:sz w:val="23"/>
        </w:rPr>
      </w:pPr>
      <w:r>
        <w:rPr>
          <w:i/>
          <w:w w:val="80"/>
          <w:sz w:val="23"/>
        </w:rPr>
        <w:t>Explicação.</w:t>
      </w:r>
      <w:r>
        <w:rPr>
          <w:i/>
          <w:spacing w:val="-1"/>
          <w:w w:val="80"/>
          <w:sz w:val="23"/>
        </w:rPr>
        <w:t> </w:t>
      </w:r>
      <w:r>
        <w:rPr>
          <w:w w:val="80"/>
          <w:sz w:val="23"/>
        </w:rPr>
        <w:t>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SII</w:t>
      </w:r>
      <w:r>
        <w:rPr>
          <w:spacing w:val="-12"/>
          <w:w w:val="80"/>
          <w:sz w:val="23"/>
        </w:rPr>
        <w:t> </w:t>
      </w:r>
      <w:r>
        <w:rPr>
          <w:w w:val="80"/>
          <w:sz w:val="23"/>
        </w:rPr>
        <w:t>está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associada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alterações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da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barreira</w:t>
      </w:r>
      <w:r>
        <w:rPr>
          <w:spacing w:val="-4"/>
          <w:w w:val="80"/>
          <w:sz w:val="23"/>
        </w:rPr>
        <w:t> </w:t>
      </w:r>
      <w:r>
        <w:rPr>
          <w:i/>
          <w:w w:val="80"/>
          <w:sz w:val="23"/>
        </w:rPr>
        <w:t>inte.síina!,</w:t>
      </w:r>
      <w:r>
        <w:rPr>
          <w:i/>
          <w:spacing w:val="-3"/>
          <w:w w:val="80"/>
          <w:sz w:val="23"/>
        </w:rPr>
        <w:t> </w:t>
      </w:r>
      <w:r>
        <w:rPr>
          <w:w w:val="80"/>
          <w:sz w:val="23"/>
        </w:rPr>
        <w:t>disbiose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e alterações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no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eixo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intestino-cérebro.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Glutamina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é</w:t>
      </w:r>
      <w:r>
        <w:rPr>
          <w:spacing w:val="-7"/>
          <w:w w:val="80"/>
          <w:sz w:val="23"/>
        </w:rPr>
        <w:t> </w:t>
      </w:r>
      <w:r>
        <w:rPr>
          <w:w w:val="80"/>
          <w:sz w:val="23"/>
        </w:rPr>
        <w:t>essencial</w:t>
      </w:r>
      <w:r>
        <w:rPr>
          <w:spacing w:val="-6"/>
          <w:sz w:val="23"/>
        </w:rPr>
        <w:t> </w:t>
      </w:r>
      <w:r>
        <w:rPr>
          <w:w w:val="80"/>
          <w:sz w:val="23"/>
        </w:rPr>
        <w:t>para o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reparo</w:t>
      </w:r>
      <w:r>
        <w:rPr>
          <w:spacing w:val="-10"/>
          <w:sz w:val="23"/>
        </w:rPr>
        <w:t> </w:t>
      </w:r>
      <w:r>
        <w:rPr>
          <w:w w:val="80"/>
          <w:sz w:val="23"/>
        </w:rPr>
        <w:t>da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mucosa, </w:t>
      </w:r>
      <w:r>
        <w:rPr>
          <w:spacing w:val="-2"/>
          <w:w w:val="80"/>
          <w:sz w:val="23"/>
        </w:rPr>
        <w:t>enquanto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ômega-3</w:t>
      </w:r>
      <w:r>
        <w:rPr>
          <w:spacing w:val="-11"/>
          <w:sz w:val="23"/>
        </w:rPr>
        <w:t> </w:t>
      </w:r>
      <w:r>
        <w:rPr>
          <w:spacing w:val="-2"/>
          <w:w w:val="80"/>
          <w:sz w:val="23"/>
        </w:rPr>
        <w:t>e</w:t>
      </w:r>
      <w:r>
        <w:rPr>
          <w:spacing w:val="-13"/>
          <w:sz w:val="23"/>
        </w:rPr>
        <w:t> </w:t>
      </w:r>
      <w:r>
        <w:rPr>
          <w:spacing w:val="-2"/>
          <w:w w:val="80"/>
          <w:sz w:val="23"/>
        </w:rPr>
        <w:t>vitamina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D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reduzem</w:t>
      </w:r>
      <w:r>
        <w:rPr>
          <w:spacing w:val="-6"/>
          <w:sz w:val="23"/>
        </w:rPr>
        <w:t> </w:t>
      </w:r>
      <w:r>
        <w:rPr>
          <w:spacing w:val="-2"/>
          <w:w w:val="80"/>
          <w:sz w:val="23"/>
        </w:rPr>
        <w:t>inflamação.</w:t>
      </w:r>
      <w:r>
        <w:rPr>
          <w:sz w:val="23"/>
        </w:rPr>
        <w:t> </w:t>
      </w:r>
      <w:r>
        <w:rPr>
          <w:spacing w:val="-2"/>
          <w:w w:val="80"/>
          <w:sz w:val="23"/>
        </w:rPr>
        <w:t>Triptolano</w:t>
      </w:r>
      <w:r>
        <w:rPr>
          <w:sz w:val="23"/>
        </w:rPr>
        <w:t> </w:t>
      </w:r>
      <w:r>
        <w:rPr>
          <w:spacing w:val="-2"/>
          <w:w w:val="80"/>
          <w:sz w:val="23"/>
        </w:rPr>
        <w:t>infuencia</w:t>
      </w:r>
      <w:r>
        <w:rPr>
          <w:spacing w:val="-6"/>
          <w:sz w:val="23"/>
        </w:rPr>
        <w:t> </w:t>
      </w:r>
      <w:r>
        <w:rPr>
          <w:spacing w:val="-2"/>
          <w:w w:val="80"/>
          <w:sz w:val="23"/>
        </w:rPr>
        <w:t>o</w:t>
      </w:r>
      <w:r>
        <w:rPr>
          <w:spacing w:val="-5"/>
          <w:w w:val="80"/>
          <w:sz w:val="23"/>
        </w:rPr>
        <w:t> </w:t>
      </w:r>
      <w:r>
        <w:rPr>
          <w:spacing w:val="-2"/>
          <w:w w:val="80"/>
          <w:sz w:val="23"/>
        </w:rPr>
        <w:t>humor</w:t>
      </w:r>
      <w:r>
        <w:rPr>
          <w:spacing w:val="-5"/>
          <w:sz w:val="23"/>
        </w:rPr>
        <w:t> </w:t>
      </w:r>
      <w:r>
        <w:rPr>
          <w:spacing w:val="-2"/>
          <w:w w:val="80"/>
          <w:sz w:val="23"/>
        </w:rPr>
        <w:t>e</w:t>
      </w:r>
      <w:r>
        <w:rPr>
          <w:spacing w:val="-14"/>
          <w:sz w:val="23"/>
        </w:rPr>
        <w:t> </w:t>
      </w:r>
      <w:r>
        <w:rPr>
          <w:color w:val="242424"/>
          <w:spacing w:val="-2"/>
          <w:w w:val="80"/>
          <w:sz w:val="23"/>
        </w:rPr>
        <w:t>a </w:t>
      </w:r>
      <w:r>
        <w:rPr>
          <w:w w:val="80"/>
          <w:sz w:val="23"/>
        </w:rPr>
        <w:t>mobilidade</w:t>
      </w:r>
      <w:r>
        <w:rPr>
          <w:spacing w:val="-11"/>
          <w:sz w:val="23"/>
        </w:rPr>
        <w:t> </w:t>
      </w:r>
      <w:r>
        <w:rPr>
          <w:w w:val="80"/>
          <w:sz w:val="23"/>
        </w:rPr>
        <w:t>via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serotonina.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NAC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quercetina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possuem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ação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antioxidante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e </w:t>
      </w:r>
      <w:r>
        <w:rPr>
          <w:spacing w:val="-2"/>
          <w:w w:val="85"/>
          <w:sz w:val="23"/>
        </w:rPr>
        <w:t>imunomoduladora.</w:t>
      </w:r>
    </w:p>
    <w:p>
      <w:pPr>
        <w:pStyle w:val="BodyText"/>
        <w:spacing w:before="22"/>
        <w:rPr>
          <w:sz w:val="23"/>
        </w:rPr>
      </w:pPr>
    </w:p>
    <w:p>
      <w:pPr>
        <w:spacing w:before="0"/>
        <w:ind w:left="2332" w:right="0" w:firstLine="0"/>
        <w:jc w:val="left"/>
        <w:rPr>
          <w:rFonts w:ascii="Calibri"/>
          <w:sz w:val="21"/>
        </w:rPr>
      </w:pPr>
      <w:r>
        <w:rPr>
          <w:rFonts w:ascii="Calibri"/>
          <w:spacing w:val="-2"/>
          <w:sz w:val="21"/>
        </w:rPr>
        <w:t>Apetite</w:t>
      </w:r>
      <w:r>
        <w:rPr>
          <w:rFonts w:ascii="Calibri"/>
          <w:spacing w:val="-7"/>
          <w:sz w:val="21"/>
        </w:rPr>
        <w:t> </w:t>
      </w:r>
      <w:r>
        <w:rPr>
          <w:rFonts w:ascii="Calibri"/>
          <w:spacing w:val="-2"/>
          <w:sz w:val="21"/>
        </w:rPr>
        <w:t>Irregular</w:t>
      </w:r>
    </w:p>
    <w:p>
      <w:pPr>
        <w:pStyle w:val="BodyText"/>
        <w:spacing w:before="8"/>
        <w:ind w:left="2324"/>
        <w:rPr>
          <w:rFonts w:ascii="Calibri" w:hAnsi="Calibri"/>
        </w:rPr>
      </w:pPr>
      <w:r>
        <w:rPr>
          <w:rFonts w:ascii="Calibri" w:hAnsi="Calibri"/>
          <w:spacing w:val="-6"/>
        </w:rPr>
        <w:t>Possíveis</w:t>
      </w:r>
      <w:r>
        <w:rPr>
          <w:rFonts w:ascii="Calibri" w:hAnsi="Calibri"/>
        </w:rPr>
        <w:t> </w:t>
      </w:r>
      <w:r>
        <w:rPr>
          <w:rFonts w:ascii="Arial Narrow" w:hAnsi="Arial Narrow"/>
          <w:i/>
          <w:spacing w:val="-6"/>
        </w:rPr>
        <w:t>de/iciéncias:</w:t>
      </w:r>
      <w:r>
        <w:rPr>
          <w:rFonts w:ascii="Arial Narrow" w:hAnsi="Arial Narrow"/>
          <w:i/>
          <w:spacing w:val="28"/>
        </w:rPr>
        <w:t> </w:t>
      </w:r>
      <w:r>
        <w:rPr>
          <w:rFonts w:ascii="Calibri" w:hAnsi="Calibri"/>
          <w:spacing w:val="-6"/>
        </w:rPr>
        <w:t>Vitaminas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spacing w:val="-6"/>
        </w:rPr>
        <w:t>A,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6"/>
        </w:rPr>
        <w:t>B1,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6"/>
        </w:rPr>
        <w:t>B3,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6"/>
        </w:rPr>
        <w:t>B6,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6"/>
        </w:rPr>
        <w:t>B9,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6"/>
        </w:rPr>
        <w:t>B12,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spacing w:val="-6"/>
        </w:rPr>
        <w:t>C, Ferro,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  <w:spacing w:val="-6"/>
        </w:rPr>
        <w:t>Magnésio,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spacing w:val="-6"/>
        </w:rPr>
        <w:t>Zinco,</w:t>
      </w:r>
    </w:p>
    <w:p>
      <w:pPr>
        <w:spacing w:before="7"/>
        <w:ind w:left="2340" w:right="0" w:firstLine="0"/>
        <w:jc w:val="left"/>
        <w:rPr>
          <w:rFonts w:ascii="Calibri"/>
          <w:sz w:val="21"/>
        </w:rPr>
      </w:pPr>
      <w:r>
        <w:rPr>
          <w:rFonts w:ascii="Calibri"/>
          <w:w w:val="90"/>
          <w:sz w:val="21"/>
        </w:rPr>
        <w:t>Cromo,</w:t>
      </w:r>
      <w:r>
        <w:rPr>
          <w:rFonts w:ascii="Calibri"/>
          <w:spacing w:val="3"/>
          <w:sz w:val="21"/>
        </w:rPr>
        <w:t> </w:t>
      </w:r>
      <w:r>
        <w:rPr>
          <w:rFonts w:ascii="Calibri"/>
          <w:w w:val="90"/>
          <w:sz w:val="21"/>
        </w:rPr>
        <w:t>Inositol,</w:t>
      </w:r>
      <w:r>
        <w:rPr>
          <w:rFonts w:ascii="Calibri"/>
          <w:spacing w:val="5"/>
          <w:sz w:val="21"/>
        </w:rPr>
        <w:t> </w:t>
      </w:r>
      <w:r>
        <w:rPr>
          <w:rFonts w:ascii="Calibri"/>
          <w:w w:val="90"/>
          <w:sz w:val="21"/>
        </w:rPr>
        <w:t>L-triptofano,</w:t>
      </w:r>
      <w:r>
        <w:rPr>
          <w:rFonts w:ascii="Calibri"/>
          <w:spacing w:val="9"/>
          <w:sz w:val="21"/>
        </w:rPr>
        <w:t> </w:t>
      </w:r>
      <w:r>
        <w:rPr>
          <w:rFonts w:ascii="Calibri"/>
          <w:spacing w:val="-2"/>
          <w:w w:val="90"/>
          <w:sz w:val="21"/>
        </w:rPr>
        <w:t>Quercetina</w:t>
      </w:r>
    </w:p>
    <w:p>
      <w:pPr>
        <w:spacing w:after="0"/>
        <w:jc w:val="left"/>
        <w:rPr>
          <w:rFonts w:ascii="Calibri"/>
          <w:sz w:val="21"/>
        </w:rPr>
        <w:sectPr>
          <w:footerReference w:type="even" r:id="rId96"/>
          <w:pgSz w:w="11910" w:h="16840"/>
          <w:pgMar w:header="0" w:footer="4770" w:top="960" w:bottom="4960" w:left="141" w:right="141"/>
          <w:pgNumType w:start="186"/>
        </w:sectPr>
      </w:pPr>
    </w:p>
    <w:p>
      <w:pPr>
        <w:spacing w:line="232" w:lineRule="auto" w:before="74"/>
        <w:ind w:left="2519" w:right="1987" w:firstLine="1"/>
        <w:jc w:val="left"/>
        <w:rPr>
          <w:rFonts w:ascii="Calibri" w:hAnsi="Calibri"/>
          <w:sz w:val="23"/>
        </w:rPr>
      </w:pPr>
      <w:r>
        <w:rPr>
          <w:rFonts w:ascii="Arial Narrow" w:hAnsi="Arial Narrow"/>
          <w:i/>
          <w:w w:val="90"/>
          <w:sz w:val="23"/>
        </w:rPr>
        <w:t>Explicação:</w:t>
      </w:r>
      <w:r>
        <w:rPr>
          <w:rFonts w:ascii="Arial Narrow" w:hAnsi="Arial Narrow"/>
          <w:i/>
          <w:spacing w:val="-3"/>
          <w:sz w:val="23"/>
        </w:rPr>
        <w:t> </w:t>
      </w:r>
      <w:r>
        <w:rPr>
          <w:rFonts w:ascii="Calibri" w:hAnsi="Calibri"/>
          <w:w w:val="90"/>
          <w:sz w:val="23"/>
        </w:rPr>
        <w:t>Defciências</w:t>
      </w:r>
      <w:r>
        <w:rPr>
          <w:rFonts w:ascii="Calibri" w:hAnsi="Calibri"/>
          <w:spacing w:val="-5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em</w:t>
      </w:r>
      <w:r>
        <w:rPr>
          <w:rFonts w:ascii="Calibri" w:hAnsi="Calibri"/>
          <w:spacing w:val="-2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vitaminas do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complexo</w:t>
      </w:r>
      <w:r>
        <w:rPr>
          <w:rFonts w:ascii="Calibri" w:hAnsi="Calibri"/>
          <w:spacing w:val="-2"/>
          <w:w w:val="90"/>
          <w:sz w:val="23"/>
        </w:rPr>
        <w:t> </w:t>
      </w:r>
      <w:r>
        <w:rPr>
          <w:rFonts w:ascii="Calibri" w:hAnsi="Calibri"/>
          <w:color w:val="111111"/>
          <w:w w:val="90"/>
          <w:sz w:val="23"/>
        </w:rPr>
        <w:t>B</w:t>
      </w:r>
      <w:r>
        <w:rPr>
          <w:rFonts w:ascii="Calibri" w:hAnsi="Calibri"/>
          <w:color w:val="111111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afetam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sinalização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neurológica </w: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color w:val="131313"/>
          <w:w w:val="85"/>
          <w:sz w:val="23"/>
        </w:rPr>
        <w:t>o</w:t>
      </w:r>
      <w:r>
        <w:rPr>
          <w:rFonts w:ascii="Calibri" w:hAnsi="Calibri"/>
          <w:color w:val="131313"/>
          <w:spacing w:val="-4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metabolismo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de</w:t>
      </w:r>
      <w:r>
        <w:rPr>
          <w:rFonts w:ascii="Calibri" w:hAnsi="Calibri"/>
          <w:spacing w:val="-4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carboidratos,</w:t>
      </w:r>
      <w:r>
        <w:rPr>
          <w:rFonts w:ascii="Calibri" w:hAnsi="Calibri"/>
          <w:spacing w:val="19"/>
          <w:sz w:val="23"/>
        </w:rPr>
        <w:t> </w:t>
      </w:r>
      <w:r>
        <w:rPr>
          <w:rFonts w:ascii="Calibri" w:hAnsi="Calibri"/>
          <w:w w:val="85"/>
          <w:sz w:val="23"/>
        </w:rPr>
        <w:t>influenciando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o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apetite.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0</w:t>
      </w:r>
      <w:r>
        <w:rPr>
          <w:rFonts w:ascii="Calibri" w:hAnsi="Calibri"/>
          <w:spacing w:val="32"/>
          <w:sz w:val="23"/>
        </w:rPr>
        <w:t> </w:t>
      </w:r>
      <w:r>
        <w:rPr>
          <w:rFonts w:ascii="Calibri" w:hAnsi="Calibri"/>
          <w:w w:val="85"/>
          <w:sz w:val="23"/>
        </w:rPr>
        <w:t>zinco é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crucial para</w:t>
      </w:r>
      <w:r>
        <w:rPr>
          <w:rFonts w:ascii="Calibri" w:hAnsi="Calibri"/>
          <w:spacing w:val="-4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o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olfato e</w:t>
      </w:r>
      <w:r>
        <w:rPr>
          <w:rFonts w:ascii="Calibri" w:hAnsi="Calibri"/>
          <w:spacing w:val="-3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paladar.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Triptofano regula a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serotonina,</w:t>
      </w:r>
      <w:r>
        <w:rPr>
          <w:rFonts w:ascii="Calibri" w:hAnsi="Calibri"/>
          <w:spacing w:val="30"/>
          <w:sz w:val="23"/>
        </w:rPr>
        <w:t> </w:t>
      </w:r>
      <w:r>
        <w:rPr>
          <w:rFonts w:ascii="Calibri" w:hAnsi="Calibri"/>
          <w:w w:val="85"/>
          <w:sz w:val="23"/>
        </w:rPr>
        <w:t>que influencia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saciedade.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Cromo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inositol estão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relacionados</w:t>
      </w:r>
      <w:r>
        <w:rPr>
          <w:rFonts w:ascii="Calibri" w:hAnsi="Calibri"/>
          <w:spacing w:val="21"/>
          <w:sz w:val="23"/>
        </w:rPr>
        <w:t> </w:t>
      </w:r>
      <w:r>
        <w:rPr>
          <w:rFonts w:ascii="Calibri" w:hAnsi="Calibri"/>
          <w:w w:val="85"/>
          <w:sz w:val="23"/>
        </w:rPr>
        <w:t>à</w:t>
      </w:r>
      <w:r>
        <w:rPr>
          <w:rFonts w:ascii="Calibri" w:hAnsi="Calibri"/>
          <w:spacing w:val="-10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sensibilidade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à</w:t>
      </w:r>
      <w:r>
        <w:rPr>
          <w:rFonts w:ascii="Calibri" w:hAnsi="Calibri"/>
          <w:spacing w:val="-8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insulina.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Ferro </w:t>
      </w:r>
      <w:r>
        <w:rPr>
          <w:rFonts w:ascii="Calibri" w:hAnsi="Calibri"/>
          <w:color w:val="161616"/>
          <w:w w:val="85"/>
          <w:sz w:val="23"/>
        </w:rPr>
        <w:t>e </w:t>
      </w:r>
      <w:r>
        <w:rPr>
          <w:rFonts w:ascii="Calibri" w:hAnsi="Calibri"/>
          <w:w w:val="85"/>
          <w:sz w:val="23"/>
        </w:rPr>
        <w:t>vitamina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C regulam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o</w:t>
      </w:r>
      <w:r>
        <w:rPr>
          <w:rFonts w:ascii="Calibri" w:hAnsi="Calibri"/>
          <w:spacing w:val="-9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metabolismo </w:t>
      </w:r>
      <w:r>
        <w:rPr>
          <w:rFonts w:ascii="Calibri" w:hAnsi="Calibri"/>
          <w:spacing w:val="-2"/>
          <w:w w:val="95"/>
          <w:sz w:val="23"/>
        </w:rPr>
        <w:t>energético.</w:t>
      </w:r>
    </w:p>
    <w:p>
      <w:pPr>
        <w:pStyle w:val="BodyText"/>
        <w:spacing w:before="279"/>
        <w:ind w:left="2527"/>
      </w:pPr>
      <w:r>
        <w:rPr>
          <w:spacing w:val="-2"/>
          <w:w w:val="95"/>
        </w:rPr>
        <w:t>Náuseas</w:t>
      </w:r>
    </w:p>
    <w:p>
      <w:pPr>
        <w:spacing w:before="21"/>
        <w:ind w:left="2527" w:right="0" w:firstLine="0"/>
        <w:jc w:val="left"/>
        <w:rPr>
          <w:sz w:val="22"/>
        </w:rPr>
      </w:pPr>
      <w:r>
        <w:rPr>
          <w:w w:val="80"/>
          <w:sz w:val="22"/>
        </w:rPr>
        <w:t>Possíveis</w:t>
      </w:r>
      <w:r>
        <w:rPr>
          <w:sz w:val="22"/>
        </w:rPr>
        <w:t> </w:t>
      </w:r>
      <w:r>
        <w:rPr>
          <w:i/>
          <w:w w:val="80"/>
          <w:sz w:val="22"/>
        </w:rPr>
        <w:t>deficiências:</w:t>
      </w:r>
      <w:r>
        <w:rPr>
          <w:i/>
          <w:spacing w:val="19"/>
          <w:sz w:val="22"/>
        </w:rPr>
        <w:t> </w:t>
      </w:r>
      <w:r>
        <w:rPr>
          <w:w w:val="80"/>
          <w:sz w:val="22"/>
        </w:rPr>
        <w:t>B6,</w:t>
      </w:r>
      <w:r>
        <w:rPr>
          <w:spacing w:val="-8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2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5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5"/>
          <w:sz w:val="22"/>
        </w:rPr>
        <w:t> </w:t>
      </w:r>
      <w:r>
        <w:rPr>
          <w:spacing w:val="-10"/>
          <w:w w:val="80"/>
          <w:sz w:val="22"/>
        </w:rPr>
        <w:t>A</w:t>
      </w:r>
    </w:p>
    <w:p>
      <w:pPr>
        <w:pStyle w:val="BodyText"/>
        <w:spacing w:before="38"/>
      </w:pPr>
    </w:p>
    <w:p>
      <w:pPr>
        <w:pStyle w:val="BodyText"/>
        <w:spacing w:line="252" w:lineRule="auto"/>
        <w:ind w:left="2530" w:right="2083" w:hanging="4"/>
      </w:pPr>
      <w:r>
        <w:rPr>
          <w:rFonts w:ascii="Calibri" w:hAnsi="Calibri"/>
          <w:w w:val="90"/>
        </w:rPr>
        <w:t>Exp/icaçâo: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 vitamina B6 regula neurotransmissores relacionados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ao enjoo.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O </w:t>
      </w:r>
      <w:r>
        <w:rPr>
          <w:w w:val="80"/>
        </w:rPr>
        <w:t>magnésio</w:t>
      </w:r>
      <w:r>
        <w:rPr/>
        <w:t> </w:t>
      </w:r>
      <w:r>
        <w:rPr>
          <w:w w:val="80"/>
        </w:rPr>
        <w:t>modula</w:t>
      </w:r>
      <w:r>
        <w:rPr/>
        <w:t> </w:t>
      </w:r>
      <w:r>
        <w:rPr>
          <w:w w:val="80"/>
        </w:rPr>
        <w:t>a</w:t>
      </w:r>
      <w:r>
        <w:rPr>
          <w:spacing w:val="-1"/>
          <w:w w:val="80"/>
        </w:rPr>
        <w:t> </w:t>
      </w:r>
      <w:r>
        <w:rPr>
          <w:w w:val="80"/>
        </w:rPr>
        <w:t>mobilidade</w:t>
      </w:r>
      <w:r>
        <w:rPr/>
        <w:t> </w:t>
      </w:r>
      <w:r>
        <w:rPr>
          <w:w w:val="80"/>
        </w:rPr>
        <w:t>gástrica e</w:t>
      </w:r>
      <w:r>
        <w:rPr>
          <w:spacing w:val="-11"/>
          <w:w w:val="80"/>
        </w:rPr>
        <w:t> </w:t>
      </w:r>
      <w:r>
        <w:rPr>
          <w:w w:val="80"/>
        </w:rPr>
        <w:t>relaxa a</w:t>
      </w:r>
      <w:r>
        <w:rPr>
          <w:spacing w:val="-2"/>
          <w:w w:val="80"/>
        </w:rPr>
        <w:t> </w:t>
      </w:r>
      <w:r>
        <w:rPr>
          <w:w w:val="80"/>
        </w:rPr>
        <w:t>musculatura</w:t>
      </w:r>
      <w:r>
        <w:rPr/>
        <w:t> </w:t>
      </w:r>
      <w:r>
        <w:rPr>
          <w:w w:val="80"/>
        </w:rPr>
        <w:t>lisa. O zinco participa</w:t>
      </w:r>
      <w:r>
        <w:rPr>
          <w:spacing w:val="18"/>
        </w:rPr>
        <w:t> </w:t>
      </w:r>
      <w:r>
        <w:rPr>
          <w:w w:val="80"/>
        </w:rPr>
        <w:t>da </w:t>
      </w:r>
      <w:r>
        <w:rPr>
          <w:w w:val="85"/>
        </w:rPr>
        <w:t>produção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âcido</w:t>
      </w:r>
      <w:r>
        <w:rPr>
          <w:spacing w:val="-6"/>
          <w:w w:val="85"/>
        </w:rPr>
        <w:t> </w:t>
      </w:r>
      <w:r>
        <w:rPr>
          <w:w w:val="85"/>
        </w:rPr>
        <w:t>clorídrico,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vitamina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8"/>
          <w:w w:val="85"/>
        </w:rPr>
        <w:t> </w:t>
      </w:r>
      <w:r>
        <w:rPr>
          <w:w w:val="85"/>
        </w:rPr>
        <w:t>contnbui</w:t>
      </w:r>
      <w:r>
        <w:rPr>
          <w:spacing w:val="-6"/>
          <w:w w:val="85"/>
        </w:rPr>
        <w:t> </w:t>
      </w:r>
      <w:r>
        <w:rPr>
          <w:w w:val="85"/>
        </w:rPr>
        <w:t>para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16"/>
          <w:w w:val="85"/>
        </w:rPr>
        <w:t> </w:t>
      </w:r>
      <w:r>
        <w:rPr>
          <w:w w:val="85"/>
        </w:rPr>
        <w:t>integridade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11"/>
          <w:w w:val="85"/>
        </w:rPr>
        <w:t> </w:t>
      </w:r>
      <w:r>
        <w:rPr>
          <w:w w:val="85"/>
        </w:rPr>
        <w:t>mucosa </w:t>
      </w:r>
      <w:r>
        <w:rPr>
          <w:spacing w:val="-2"/>
          <w:w w:val="95"/>
        </w:rPr>
        <w:t>gástrica.</w:t>
      </w:r>
    </w:p>
    <w:p>
      <w:pPr>
        <w:pStyle w:val="BodyText"/>
        <w:spacing w:before="32"/>
      </w:pPr>
    </w:p>
    <w:p>
      <w:pPr>
        <w:pStyle w:val="BodyText"/>
        <w:ind w:left="2535"/>
      </w:pPr>
      <w:r>
        <w:rPr>
          <w:w w:val="80"/>
        </w:rPr>
        <w:t>Má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Digestão</w:t>
      </w:r>
    </w:p>
    <w:p>
      <w:pPr>
        <w:pStyle w:val="BodyText"/>
        <w:spacing w:before="21"/>
        <w:ind w:left="2534"/>
      </w:pPr>
      <w:r>
        <w:rPr>
          <w:w w:val="80"/>
        </w:rPr>
        <w:t>Possív8is</w:t>
      </w:r>
      <w:r>
        <w:rPr>
          <w:spacing w:val="6"/>
        </w:rPr>
        <w:t> </w:t>
      </w:r>
      <w:r>
        <w:rPr>
          <w:w w:val="80"/>
        </w:rPr>
        <w:t>defíciêriClãS:</w:t>
      </w:r>
      <w:r>
        <w:rPr>
          <w:spacing w:val="-13"/>
          <w:w w:val="80"/>
        </w:rPr>
        <w:t> </w:t>
      </w:r>
      <w:r>
        <w:rPr>
          <w:w w:val="80"/>
        </w:rPr>
        <w:t>B1,</w:t>
      </w:r>
      <w:r>
        <w:rPr>
          <w:spacing w:val="-3"/>
          <w:w w:val="80"/>
        </w:rPr>
        <w:t> </w:t>
      </w:r>
      <w:r>
        <w:rPr>
          <w:w w:val="80"/>
        </w:rPr>
        <w:t>B6,</w:t>
      </w:r>
      <w:r>
        <w:rPr>
          <w:spacing w:val="-2"/>
          <w:w w:val="80"/>
        </w:rPr>
        <w:t> </w:t>
      </w:r>
      <w:r>
        <w:rPr>
          <w:w w:val="80"/>
        </w:rPr>
        <w:t>Magnésio,</w:t>
      </w:r>
      <w:r>
        <w:rPr>
          <w:spacing w:val="2"/>
        </w:rPr>
        <w:t> </w:t>
      </w:r>
      <w:r>
        <w:rPr>
          <w:w w:val="80"/>
        </w:rPr>
        <w:t>Glutamina,</w:t>
      </w:r>
      <w:r>
        <w:rPr>
          <w:spacing w:val="14"/>
        </w:rPr>
        <w:t> </w:t>
      </w:r>
      <w:r>
        <w:rPr>
          <w:w w:val="80"/>
        </w:rPr>
        <w:t>Zinco,</w:t>
      </w:r>
      <w:r>
        <w:rPr>
          <w:spacing w:val="-1"/>
          <w:w w:val="80"/>
        </w:rPr>
        <w:t> </w:t>
      </w:r>
      <w:r>
        <w:rPr>
          <w:w w:val="80"/>
        </w:rPr>
        <w:t>NAC,</w:t>
      </w:r>
      <w:r>
        <w:rPr>
          <w:spacing w:val="-2"/>
        </w:rPr>
        <w:t> </w:t>
      </w:r>
      <w:r>
        <w:rPr>
          <w:w w:val="80"/>
        </w:rPr>
        <w:t>Ácido</w:t>
      </w:r>
      <w:r>
        <w:rPr>
          <w:spacing w:val="-9"/>
        </w:rPr>
        <w:t> </w:t>
      </w:r>
      <w:r>
        <w:rPr>
          <w:w w:val="80"/>
        </w:rPr>
        <w:t>álfa-</w:t>
      </w:r>
      <w:r>
        <w:rPr>
          <w:spacing w:val="-2"/>
          <w:w w:val="80"/>
        </w:rPr>
        <w:t>lipóico</w:t>
      </w:r>
    </w:p>
    <w:p>
      <w:pPr>
        <w:pStyle w:val="BodyText"/>
        <w:spacing w:before="27"/>
      </w:pPr>
    </w:p>
    <w:p>
      <w:pPr>
        <w:spacing w:line="232" w:lineRule="auto" w:before="1"/>
        <w:ind w:left="2533" w:right="2416" w:firstLine="9"/>
        <w:jc w:val="left"/>
        <w:rPr>
          <w:rFonts w:ascii="Calibri" w:hAnsi="Calibri"/>
          <w:sz w:val="23"/>
        </w:rPr>
      </w:pPr>
      <w:r>
        <w:rPr>
          <w:rFonts w:ascii="Arial Narrow" w:hAnsi="Arial Narrow"/>
          <w:i/>
          <w:w w:val="85"/>
          <w:sz w:val="23"/>
        </w:rPr>
        <w:t>Explicação:</w:t>
      </w:r>
      <w:r>
        <w:rPr>
          <w:rFonts w:ascii="Arial Narrow" w:hAnsi="Arial Narrow"/>
          <w:i/>
          <w:spacing w:val="27"/>
          <w:sz w:val="23"/>
        </w:rPr>
        <w:t> </w:t>
      </w:r>
      <w:r>
        <w:rPr>
          <w:rFonts w:ascii="Calibri" w:hAnsi="Calibri"/>
          <w:w w:val="85"/>
          <w:sz w:val="23"/>
        </w:rPr>
        <w:t>Vitaminas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B1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e B6 são cofatores do metabolismo enzimático digestivo. </w:t>
      </w:r>
      <w:r>
        <w:rPr>
          <w:rFonts w:ascii="Calibri" w:hAnsi="Calibri"/>
          <w:spacing w:val="-2"/>
          <w:w w:val="90"/>
          <w:sz w:val="23"/>
        </w:rPr>
        <w:t>Glutamina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regenera</w:t>
      </w:r>
      <w:r>
        <w:rPr>
          <w:rFonts w:ascii="Calibri" w:hAnsi="Calibri"/>
          <w:spacing w:val="-1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o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epitelio</w:t>
      </w:r>
      <w:r>
        <w:rPr>
          <w:rFonts w:ascii="Calibri" w:hAnsi="Calibri"/>
          <w:spacing w:val="-1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inte5tinal,</w:t>
      </w:r>
      <w:r>
        <w:rPr>
          <w:rFonts w:ascii="Calibri" w:hAnsi="Calibri"/>
          <w:spacing w:val="8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</w:t>
      </w:r>
      <w:r>
        <w:rPr>
          <w:rFonts w:ascii="Calibri" w:hAnsi="Calibri"/>
          <w:spacing w:val="-9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o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zinco regula a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secreção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ácida e </w:t>
      </w:r>
      <w:r>
        <w:rPr>
          <w:rFonts w:ascii="Calibri" w:hAnsi="Calibri"/>
          <w:w w:val="90"/>
          <w:sz w:val="23"/>
        </w:rPr>
        <w:t>pancreática.</w:t>
      </w:r>
      <w:r>
        <w:rPr>
          <w:rFonts w:ascii="Calibri" w:hAnsi="Calibri"/>
          <w:spacing w:val="-2"/>
          <w:sz w:val="23"/>
        </w:rPr>
        <w:t> </w:t>
      </w:r>
      <w:r>
        <w:rPr>
          <w:rFonts w:ascii="Calibri" w:hAnsi="Calibri"/>
          <w:w w:val="90"/>
          <w:sz w:val="23"/>
        </w:rPr>
        <w:t>0</w:t>
      </w:r>
      <w:r>
        <w:rPr>
          <w:rFonts w:ascii="Calibri" w:hAnsi="Calibri"/>
          <w:spacing w:val="2"/>
          <w:sz w:val="23"/>
        </w:rPr>
        <w:t> </w:t>
      </w:r>
      <w:r>
        <w:rPr>
          <w:rFonts w:ascii="Calibri" w:hAnsi="Calibri"/>
          <w:w w:val="90"/>
          <w:sz w:val="23"/>
        </w:rPr>
        <w:t>NAC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o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ácido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álfa-lipóico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reduzem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estresse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oxidativo</w:t>
      </w:r>
      <w:r>
        <w:rPr>
          <w:rFonts w:ascii="Calibri" w:hAnsi="Calibri"/>
          <w:spacing w:val="-5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que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afeta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 </w:t>
      </w:r>
      <w:r>
        <w:rPr>
          <w:rFonts w:ascii="Calibri" w:hAnsi="Calibri"/>
          <w:w w:val="95"/>
          <w:sz w:val="23"/>
        </w:rPr>
        <w:t>função</w:t>
      </w:r>
      <w:r>
        <w:rPr>
          <w:rFonts w:ascii="Calibri" w:hAnsi="Calibri"/>
          <w:spacing w:val="-8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digestiva.</w:t>
      </w:r>
    </w:p>
    <w:p>
      <w:pPr>
        <w:spacing w:before="261"/>
        <w:ind w:left="2530" w:right="0" w:firstLine="0"/>
        <w:jc w:val="left"/>
        <w:rPr>
          <w:sz w:val="23"/>
        </w:rPr>
      </w:pPr>
      <w:r>
        <w:rPr>
          <w:w w:val="85"/>
          <w:sz w:val="23"/>
        </w:rPr>
        <w:t>Imunidade</w:t>
      </w:r>
      <w:r>
        <w:rPr>
          <w:spacing w:val="-7"/>
          <w:w w:val="85"/>
          <w:sz w:val="23"/>
        </w:rPr>
        <w:t> </w:t>
      </w:r>
      <w:r>
        <w:rPr>
          <w:spacing w:val="-2"/>
          <w:w w:val="95"/>
          <w:sz w:val="23"/>
        </w:rPr>
        <w:t>Baixa</w:t>
      </w:r>
    </w:p>
    <w:p>
      <w:pPr>
        <w:spacing w:line="247" w:lineRule="auto" w:before="9"/>
        <w:ind w:left="2541" w:right="2017" w:firstLine="0"/>
        <w:jc w:val="left"/>
        <w:rPr>
          <w:sz w:val="23"/>
        </w:rPr>
      </w:pPr>
      <w:r>
        <w:rPr>
          <w:i/>
          <w:w w:val="75"/>
          <w:sz w:val="23"/>
        </w:rPr>
        <w:t>Possíveis</w:t>
      </w:r>
      <w:r>
        <w:rPr>
          <w:i/>
          <w:sz w:val="23"/>
        </w:rPr>
        <w:t> </w:t>
      </w:r>
      <w:r>
        <w:rPr>
          <w:i/>
          <w:w w:val="75"/>
          <w:sz w:val="23"/>
        </w:rPr>
        <w:t>deficiências:</w:t>
      </w:r>
      <w:r>
        <w:rPr>
          <w:i/>
          <w:spacing w:val="40"/>
          <w:sz w:val="23"/>
        </w:rPr>
        <w:t> </w:t>
      </w:r>
      <w:r>
        <w:rPr>
          <w:w w:val="75"/>
          <w:sz w:val="23"/>
        </w:rPr>
        <w:t>Vitamina</w:t>
      </w:r>
      <w:r>
        <w:rPr>
          <w:sz w:val="23"/>
        </w:rPr>
        <w:t> </w:t>
      </w:r>
      <w:r>
        <w:rPr>
          <w:w w:val="75"/>
          <w:sz w:val="23"/>
        </w:rPr>
        <w:t>C, D, A, B6, B9, B12, Zinco,</w:t>
      </w:r>
      <w:r>
        <w:rPr>
          <w:sz w:val="23"/>
        </w:rPr>
        <w:t> </w:t>
      </w:r>
      <w:r>
        <w:rPr>
          <w:w w:val="75"/>
          <w:sz w:val="23"/>
        </w:rPr>
        <w:t>Selénio,</w:t>
      </w:r>
      <w:r>
        <w:rPr>
          <w:sz w:val="23"/>
        </w:rPr>
        <w:t> </w:t>
      </w:r>
      <w:r>
        <w:rPr>
          <w:w w:val="75"/>
          <w:sz w:val="23"/>
        </w:rPr>
        <w:t>NAC, Quercetina, </w:t>
      </w:r>
      <w:r>
        <w:rPr>
          <w:spacing w:val="-2"/>
          <w:w w:val="85"/>
          <w:sz w:val="23"/>
        </w:rPr>
        <w:t>Magnésio</w:t>
      </w:r>
    </w:p>
    <w:p>
      <w:pPr>
        <w:pStyle w:val="BodyText"/>
        <w:spacing w:before="10"/>
        <w:rPr>
          <w:sz w:val="23"/>
        </w:rPr>
      </w:pPr>
    </w:p>
    <w:p>
      <w:pPr>
        <w:pStyle w:val="Heading7"/>
        <w:spacing w:line="211" w:lineRule="auto"/>
        <w:ind w:left="2542" w:right="2017" w:hanging="5"/>
        <w:rPr>
          <w:rFonts w:ascii="Calibri" w:hAnsi="Calibri"/>
        </w:rPr>
      </w:pPr>
      <w:r>
        <w:rPr>
          <w:rFonts w:ascii="Calibri" w:hAnsi="Calibri"/>
          <w:w w:val="80"/>
        </w:rPr>
        <w:t>Erp/icaçâo: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Esses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nutnentes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w w:val="80"/>
        </w:rPr>
        <w:t>atuam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diretamente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na</w:t>
      </w:r>
      <w:r>
        <w:rPr>
          <w:rFonts w:ascii="Calibri" w:hAnsi="Calibri"/>
          <w:spacing w:val="-7"/>
          <w:w w:val="80"/>
        </w:rPr>
        <w:t> </w:t>
      </w:r>
      <w:r>
        <w:rPr>
          <w:rFonts w:ascii="Calibri" w:hAnsi="Calibri"/>
          <w:w w:val="80"/>
        </w:rPr>
        <w:t>produção</w:t>
      </w:r>
      <w:r>
        <w:rPr>
          <w:rFonts w:ascii="Calibri" w:hAnsi="Calibri"/>
          <w:spacing w:val="-2"/>
          <w:w w:val="80"/>
        </w:rPr>
        <w:t> </w:t>
      </w:r>
      <w:r>
        <w:rPr>
          <w:rFonts w:ascii="Calibri" w:hAnsi="Calibri"/>
          <w:w w:val="80"/>
        </w:rPr>
        <w:t>e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ativação</w:t>
      </w:r>
      <w:r>
        <w:rPr>
          <w:rFonts w:ascii="Calibri" w:hAnsi="Calibri"/>
          <w:spacing w:val="-2"/>
          <w:w w:val="80"/>
        </w:rPr>
        <w:t> </w:t>
      </w:r>
      <w:r>
        <w:rPr>
          <w:rFonts w:ascii="Calibri" w:hAnsi="Calibri"/>
          <w:w w:val="80"/>
        </w:rPr>
        <w:t>de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células imunes (linfócitos,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macrófagos,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NK). A</w:t>
      </w:r>
      <w:r>
        <w:rPr>
          <w:rFonts w:ascii="Calibri" w:hAnsi="Calibri"/>
          <w:spacing w:val="-2"/>
          <w:w w:val="80"/>
        </w:rPr>
        <w:t> </w:t>
      </w:r>
      <w:r>
        <w:rPr>
          <w:rFonts w:ascii="Calibri" w:hAnsi="Calibri"/>
          <w:w w:val="80"/>
        </w:rPr>
        <w:t>vitamina</w:t>
      </w:r>
      <w:r>
        <w:rPr>
          <w:rFonts w:ascii="Calibri" w:hAnsi="Calibri"/>
          <w:spacing w:val="-1"/>
          <w:w w:val="80"/>
        </w:rPr>
        <w:t> </w:t>
      </w:r>
      <w:r>
        <w:rPr>
          <w:rFonts w:ascii="Calibri" w:hAnsi="Calibri"/>
          <w:w w:val="80"/>
        </w:rPr>
        <w:t>D</w:t>
      </w:r>
      <w:r>
        <w:rPr>
          <w:rFonts w:ascii="Calibri" w:hAnsi="Calibri"/>
          <w:spacing w:val="-7"/>
          <w:w w:val="80"/>
        </w:rPr>
        <w:t> </w:t>
      </w:r>
      <w:r>
        <w:rPr>
          <w:rFonts w:ascii="Calibri" w:hAnsi="Calibri"/>
          <w:w w:val="80"/>
        </w:rPr>
        <w:t>regula a</w:t>
      </w:r>
      <w:r>
        <w:rPr>
          <w:rFonts w:ascii="Calibri" w:hAnsi="Calibri"/>
          <w:spacing w:val="-15"/>
          <w:w w:val="80"/>
        </w:rPr>
        <w:t> </w:t>
      </w:r>
      <w:r>
        <w:rPr>
          <w:rFonts w:ascii="Calibri" w:hAnsi="Calibri"/>
          <w:w w:val="80"/>
        </w:rPr>
        <w:t>resposta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imune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w w:val="80"/>
        </w:rPr>
        <w:t>ínata e adaptativa.</w:t>
      </w:r>
      <w:r>
        <w:rPr>
          <w:rFonts w:ascii="Calibri" w:hAnsi="Calibri"/>
          <w:spacing w:val="20"/>
        </w:rPr>
        <w:t> </w:t>
      </w:r>
      <w:r>
        <w:rPr>
          <w:rFonts w:ascii="Calibri" w:hAnsi="Calibri"/>
          <w:w w:val="80"/>
        </w:rPr>
        <w:t>0</w:t>
      </w:r>
      <w:r>
        <w:rPr>
          <w:rFonts w:ascii="Calibri" w:hAnsi="Calibri"/>
          <w:spacing w:val="-7"/>
          <w:w w:val="80"/>
        </w:rPr>
        <w:t> </w:t>
      </w:r>
      <w:r>
        <w:rPr>
          <w:rFonts w:ascii="Calibri" w:hAnsi="Calibri"/>
          <w:w w:val="80"/>
        </w:rPr>
        <w:t>zinco é</w:t>
      </w:r>
      <w:r>
        <w:rPr>
          <w:rFonts w:ascii="Calibri" w:hAnsi="Calibri"/>
          <w:spacing w:val="-1"/>
          <w:w w:val="80"/>
        </w:rPr>
        <w:t> </w:t>
      </w:r>
      <w:r>
        <w:rPr>
          <w:rFonts w:ascii="Calibri" w:hAnsi="Calibri"/>
          <w:w w:val="80"/>
        </w:rPr>
        <w:t>essencial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para função dos linfócitos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T. A</w:t>
      </w:r>
      <w:r>
        <w:rPr>
          <w:rFonts w:ascii="Calibri" w:hAnsi="Calibri"/>
          <w:spacing w:val="-10"/>
          <w:w w:val="80"/>
        </w:rPr>
        <w:t> </w:t>
      </w:r>
      <w:r>
        <w:rPr>
          <w:rFonts w:ascii="Calibri" w:hAnsi="Calibri"/>
          <w:w w:val="80"/>
        </w:rPr>
        <w:t>glutamina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alimenta células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imunes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e</w:t>
      </w:r>
      <w:r>
        <w:rPr>
          <w:rFonts w:ascii="Calibri" w:hAnsi="Calibri"/>
          <w:spacing w:val="-8"/>
          <w:w w:val="80"/>
        </w:rPr>
        <w:t> </w:t>
      </w:r>
      <w:r>
        <w:rPr>
          <w:rFonts w:ascii="Calibri" w:hAnsi="Calibri"/>
          <w:w w:val="80"/>
        </w:rPr>
        <w:t>enterôcitos.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NAC e</w:t>
      </w:r>
      <w:r>
        <w:rPr>
          <w:rFonts w:ascii="Calibri" w:hAnsi="Calibri"/>
          <w:spacing w:val="-8"/>
          <w:w w:val="80"/>
        </w:rPr>
        <w:t> </w:t>
      </w:r>
      <w:r>
        <w:rPr>
          <w:rFonts w:ascii="Calibri" w:hAnsi="Calibri"/>
          <w:w w:val="80"/>
        </w:rPr>
        <w:t>quercetina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são</w:t>
      </w:r>
      <w:r>
        <w:rPr>
          <w:rFonts w:ascii="Calibri" w:hAnsi="Calibri"/>
          <w:spacing w:val="-1"/>
          <w:w w:val="80"/>
        </w:rPr>
        <w:t> </w:t>
      </w:r>
      <w:r>
        <w:rPr>
          <w:rFonts w:ascii="Calibri" w:hAnsi="Calibri"/>
          <w:w w:val="80"/>
        </w:rPr>
        <w:t>antioxidantes</w:t>
      </w:r>
      <w:r>
        <w:rPr>
          <w:rFonts w:ascii="Calibri" w:hAnsi="Calibri"/>
          <w:spacing w:val="16"/>
        </w:rPr>
        <w:t> </w:t>
      </w:r>
      <w:r>
        <w:rPr>
          <w:rFonts w:ascii="Calibri" w:hAnsi="Calibri"/>
          <w:w w:val="80"/>
        </w:rPr>
        <w:t>que reduzem </w:t>
      </w:r>
      <w:r>
        <w:rPr>
          <w:rFonts w:ascii="Calibri" w:hAnsi="Calibri"/>
          <w:spacing w:val="-2"/>
          <w:w w:val="90"/>
        </w:rPr>
        <w:t>inflamação.</w:t>
      </w:r>
    </w:p>
    <w:p>
      <w:pPr>
        <w:pStyle w:val="BodyText"/>
        <w:spacing w:before="281"/>
        <w:ind w:left="2559"/>
      </w:pPr>
      <w:r>
        <w:rPr>
          <w:w w:val="85"/>
        </w:rPr>
        <w:t>Alterações</w:t>
      </w:r>
      <w:r>
        <w:rPr>
          <w:spacing w:val="4"/>
        </w:rPr>
        <w:t> </w:t>
      </w:r>
      <w:r>
        <w:rPr>
          <w:w w:val="85"/>
        </w:rPr>
        <w:t>na</w:t>
      </w:r>
      <w:r>
        <w:rPr>
          <w:spacing w:val="-1"/>
          <w:w w:val="85"/>
        </w:rPr>
        <w:t> </w:t>
      </w:r>
      <w:r>
        <w:rPr>
          <w:w w:val="85"/>
        </w:rPr>
        <w:t>Pele</w:t>
      </w:r>
      <w:r>
        <w:rPr>
          <w:spacing w:val="-9"/>
        </w:rPr>
        <w:t> </w:t>
      </w:r>
      <w:r>
        <w:rPr>
          <w:i/>
          <w:w w:val="85"/>
        </w:rPr>
        <w:t>I</w:t>
      </w:r>
      <w:r>
        <w:rPr>
          <w:i/>
          <w:spacing w:val="1"/>
        </w:rPr>
        <w:t> </w:t>
      </w:r>
      <w:r>
        <w:rPr>
          <w:spacing w:val="-2"/>
          <w:w w:val="85"/>
        </w:rPr>
        <w:t>Dermatites</w:t>
      </w:r>
    </w:p>
    <w:p>
      <w:pPr>
        <w:spacing w:before="11"/>
        <w:ind w:left="2549" w:right="0" w:firstLine="0"/>
        <w:jc w:val="left"/>
        <w:rPr>
          <w:sz w:val="23"/>
        </w:rPr>
      </w:pPr>
      <w:r>
        <w:rPr>
          <w:i/>
          <w:w w:val="75"/>
          <w:sz w:val="23"/>
        </w:rPr>
        <w:t>Possíveis</w:t>
      </w:r>
      <w:r>
        <w:rPr>
          <w:i/>
          <w:spacing w:val="13"/>
          <w:sz w:val="23"/>
        </w:rPr>
        <w:t> </w:t>
      </w:r>
      <w:r>
        <w:rPr>
          <w:i/>
          <w:w w:val="75"/>
          <w:sz w:val="23"/>
        </w:rPr>
        <w:t>deficiências:</w:t>
      </w:r>
      <w:r>
        <w:rPr>
          <w:i/>
          <w:spacing w:val="53"/>
          <w:sz w:val="23"/>
        </w:rPr>
        <w:t> </w:t>
      </w:r>
      <w:r>
        <w:rPr>
          <w:w w:val="75"/>
          <w:sz w:val="23"/>
        </w:rPr>
        <w:t>Vitaminas</w:t>
      </w:r>
      <w:r>
        <w:rPr>
          <w:spacing w:val="36"/>
          <w:sz w:val="23"/>
        </w:rPr>
        <w:t> </w:t>
      </w:r>
      <w:r>
        <w:rPr>
          <w:w w:val="75"/>
          <w:sz w:val="23"/>
        </w:rPr>
        <w:t>A,</w:t>
      </w:r>
      <w:r>
        <w:rPr>
          <w:spacing w:val="-14"/>
          <w:sz w:val="23"/>
        </w:rPr>
        <w:t> </w:t>
      </w:r>
      <w:r>
        <w:rPr>
          <w:w w:val="75"/>
          <w:sz w:val="23"/>
        </w:rPr>
        <w:t>B2,</w:t>
      </w:r>
      <w:r>
        <w:rPr>
          <w:spacing w:val="-9"/>
          <w:sz w:val="23"/>
        </w:rPr>
        <w:t> </w:t>
      </w:r>
      <w:r>
        <w:rPr>
          <w:w w:val="75"/>
          <w:sz w:val="23"/>
        </w:rPr>
        <w:t>B3,</w:t>
      </w:r>
      <w:r>
        <w:rPr>
          <w:spacing w:val="-8"/>
          <w:sz w:val="23"/>
        </w:rPr>
        <w:t> </w:t>
      </w:r>
      <w:r>
        <w:rPr>
          <w:w w:val="75"/>
          <w:sz w:val="23"/>
        </w:rPr>
        <w:t>BS,</w:t>
      </w:r>
      <w:r>
        <w:rPr>
          <w:spacing w:val="-6"/>
          <w:sz w:val="23"/>
        </w:rPr>
        <w:t> </w:t>
      </w:r>
      <w:r>
        <w:rPr>
          <w:w w:val="75"/>
          <w:sz w:val="23"/>
        </w:rPr>
        <w:t>B6,</w:t>
      </w:r>
      <w:r>
        <w:rPr>
          <w:spacing w:val="-8"/>
          <w:sz w:val="23"/>
        </w:rPr>
        <w:t> </w:t>
      </w:r>
      <w:r>
        <w:rPr>
          <w:w w:val="75"/>
          <w:sz w:val="23"/>
        </w:rPr>
        <w:t>B7,</w:t>
      </w:r>
      <w:r>
        <w:rPr>
          <w:spacing w:val="-11"/>
          <w:sz w:val="23"/>
        </w:rPr>
        <w:t> </w:t>
      </w:r>
      <w:r>
        <w:rPr>
          <w:w w:val="75"/>
          <w:sz w:val="23"/>
        </w:rPr>
        <w:t>C,</w:t>
      </w:r>
      <w:r>
        <w:rPr>
          <w:spacing w:val="-15"/>
          <w:sz w:val="23"/>
        </w:rPr>
        <w:t> </w:t>
      </w:r>
      <w:r>
        <w:rPr>
          <w:w w:val="75"/>
          <w:sz w:val="23"/>
        </w:rPr>
        <w:t>E,</w:t>
      </w:r>
      <w:r>
        <w:rPr>
          <w:spacing w:val="3"/>
          <w:sz w:val="23"/>
        </w:rPr>
        <w:t> </w:t>
      </w:r>
      <w:r>
        <w:rPr>
          <w:w w:val="75"/>
          <w:sz w:val="23"/>
        </w:rPr>
        <w:t>Zinco,</w:t>
      </w:r>
      <w:r>
        <w:rPr>
          <w:spacing w:val="4"/>
          <w:sz w:val="23"/>
        </w:rPr>
        <w:t> </w:t>
      </w:r>
      <w:r>
        <w:rPr>
          <w:w w:val="75"/>
          <w:sz w:val="23"/>
        </w:rPr>
        <w:t>Ômega-3,</w:t>
      </w:r>
      <w:r>
        <w:rPr>
          <w:spacing w:val="14"/>
          <w:sz w:val="23"/>
        </w:rPr>
        <w:t> </w:t>
      </w:r>
      <w:r>
        <w:rPr>
          <w:spacing w:val="-2"/>
          <w:w w:val="75"/>
          <w:sz w:val="23"/>
        </w:rPr>
        <w:t>Silício,</w:t>
      </w:r>
    </w:p>
    <w:p>
      <w:pPr>
        <w:pStyle w:val="BodyText"/>
        <w:spacing w:before="18"/>
        <w:ind w:left="2548"/>
      </w:pPr>
      <w:r>
        <w:rPr>
          <w:spacing w:val="-2"/>
          <w:w w:val="90"/>
        </w:rPr>
        <w:t>Selênio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spacing w:before="0"/>
        <w:ind w:left="593" w:right="0" w:firstLine="0"/>
        <w:jc w:val="center"/>
        <w:rPr>
          <w:sz w:val="23"/>
        </w:rPr>
      </w:pPr>
      <w:r>
        <w:rPr>
          <w:spacing w:val="-5"/>
          <w:w w:val="95"/>
          <w:sz w:val="23"/>
        </w:rPr>
        <w:t>187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1121663</wp:posOffset>
                </wp:positionH>
                <wp:positionV relativeFrom="paragraph">
                  <wp:posOffset>304787</wp:posOffset>
                </wp:positionV>
                <wp:extent cx="1112520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112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2520" h="0">
                              <a:moveTo>
                                <a:pt x="0" y="0"/>
                              </a:moveTo>
                              <a:lnTo>
                                <a:pt x="111252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32pt;margin-top:23.999023pt;width:87.6pt;height:.1pt;mso-position-horizontal-relative:page;mso-position-vertical-relative:paragraph;z-index:-15707136;mso-wrap-distance-left:0;mso-wrap-distance-right:0" id="docshape53" coordorigin="1766,480" coordsize="1752,0" path="m1766,480l3518,480e" filled="false" stroked="true" strokeweight=".96pt" strokecolor="#44444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99"/>
          <w:pgSz w:w="11910" w:h="16840"/>
          <w:pgMar w:header="0" w:footer="0" w:top="700" w:bottom="280" w:left="141" w:right="141"/>
        </w:sectPr>
      </w:pPr>
    </w:p>
    <w:p>
      <w:pPr>
        <w:spacing w:line="232" w:lineRule="auto" w:before="82"/>
        <w:ind w:left="2318" w:right="2017" w:firstLine="8"/>
        <w:jc w:val="left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1719072</wp:posOffset>
            </wp:positionH>
            <wp:positionV relativeFrom="page">
              <wp:posOffset>7598664</wp:posOffset>
            </wp:positionV>
            <wp:extent cx="475488" cy="475487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i/>
          <w:w w:val="90"/>
          <w:sz w:val="23"/>
        </w:rPr>
        <w:t>Explicação.</w:t>
      </w:r>
      <w:r>
        <w:rPr>
          <w:rFonts w:ascii="Arial Narrow" w:hAnsi="Arial Narrow"/>
          <w:i/>
          <w:spacing w:val="-1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pele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depende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nutrientes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antioxidantes</w:t>
      </w:r>
      <w:r>
        <w:rPr>
          <w:rFonts w:ascii="Calibri" w:hAnsi="Calibri"/>
          <w:spacing w:val="7"/>
          <w:sz w:val="23"/>
        </w:rPr>
        <w:t> </w:t>
      </w:r>
      <w:r>
        <w:rPr>
          <w:rFonts w:ascii="Calibri" w:hAnsi="Calibri"/>
          <w:w w:val="90"/>
          <w:sz w:val="23"/>
        </w:rPr>
        <w:t>(C,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E,</w:t>
      </w:r>
      <w:r>
        <w:rPr>
          <w:rFonts w:ascii="Calibri" w:hAnsi="Calibri"/>
          <w:spacing w:val="-1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Se)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</w:t>
      </w:r>
      <w:r>
        <w:rPr>
          <w:rFonts w:ascii="Calibri" w:hAnsi="Calibri"/>
          <w:spacing w:val="-10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de</w:t>
      </w:r>
      <w:r>
        <w:rPr>
          <w:rFonts w:ascii="Calibri" w:hAnsi="Calibri"/>
          <w:spacing w:val="-1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vitaminas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color w:val="0E0E0E"/>
          <w:w w:val="90"/>
          <w:sz w:val="23"/>
        </w:rPr>
        <w:t>do </w:t>
      </w:r>
      <w:r>
        <w:rPr>
          <w:rFonts w:ascii="Calibri" w:hAnsi="Calibri"/>
          <w:w w:val="85"/>
          <w:sz w:val="23"/>
        </w:rPr>
        <w:t>complexo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color w:val="313131"/>
          <w:w w:val="85"/>
          <w:sz w:val="23"/>
        </w:rPr>
        <w:t>B</w:t>
      </w:r>
      <w:r>
        <w:rPr>
          <w:rFonts w:ascii="Calibri" w:hAnsi="Calibri"/>
          <w:color w:val="313131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para sua</w:t>
      </w:r>
      <w:r>
        <w:rPr>
          <w:rFonts w:ascii="Calibri" w:hAnsi="Calibri"/>
          <w:spacing w:val="-3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renovação</w:t>
      </w:r>
      <w:r>
        <w:rPr>
          <w:rFonts w:ascii="Calibri" w:hAnsi="Calibri"/>
          <w:spacing w:val="21"/>
          <w:sz w:val="23"/>
        </w:rPr>
        <w:t> </w:t>
      </w:r>
      <w:r>
        <w:rPr>
          <w:rFonts w:ascii="Calibri" w:hAnsi="Calibri"/>
          <w:color w:val="010101"/>
          <w:w w:val="85"/>
          <w:sz w:val="23"/>
        </w:rPr>
        <w:t>e </w:t>
      </w:r>
      <w:r>
        <w:rPr>
          <w:rFonts w:ascii="Calibri" w:hAnsi="Calibri"/>
          <w:w w:val="85"/>
          <w:sz w:val="23"/>
        </w:rPr>
        <w:t>hidratação.</w:t>
      </w:r>
      <w:r>
        <w:rPr>
          <w:rFonts w:ascii="Calibri" w:hAnsi="Calibri"/>
          <w:spacing w:val="37"/>
          <w:sz w:val="23"/>
        </w:rPr>
        <w:t> </w:t>
      </w:r>
      <w:r>
        <w:rPr>
          <w:rFonts w:ascii="Calibri" w:hAnsi="Calibri"/>
          <w:w w:val="85"/>
          <w:sz w:val="23"/>
        </w:rPr>
        <w:t>Vitamina A</w:t>
      </w:r>
      <w:r>
        <w:rPr>
          <w:rFonts w:ascii="Calibri" w:hAnsi="Calibri"/>
          <w:spacing w:val="-2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regula a</w:t>
      </w:r>
      <w:r>
        <w:rPr>
          <w:rFonts w:ascii="Calibri" w:hAnsi="Calibri"/>
          <w:spacing w:val="-3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queratinização. B7 e zinco estão ligados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à</w:t>
      </w:r>
      <w:r>
        <w:rPr>
          <w:rFonts w:ascii="Calibri" w:hAnsi="Calibri"/>
          <w:spacing w:val="-4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produção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de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queratina.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Ôn ega-3 modula processos inflamatóríos </w:t>
      </w:r>
      <w:r>
        <w:rPr>
          <w:rFonts w:ascii="Calibri" w:hAnsi="Calibri"/>
          <w:spacing w:val="-2"/>
          <w:w w:val="90"/>
          <w:sz w:val="23"/>
        </w:rPr>
        <w:t>cutâneos.</w:t>
      </w:r>
      <w:r>
        <w:rPr>
          <w:rFonts w:ascii="Calibri" w:hAnsi="Calibri"/>
          <w:spacing w:val="-3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O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silício participa da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formação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de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colúgeno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elastina.</w:t>
      </w:r>
    </w:p>
    <w:p>
      <w:pPr>
        <w:pStyle w:val="BodyText"/>
        <w:spacing w:before="272"/>
        <w:rPr>
          <w:rFonts w:ascii="Calibri"/>
          <w:sz w:val="23"/>
        </w:rPr>
      </w:pPr>
    </w:p>
    <w:p>
      <w:pPr>
        <w:spacing w:before="0"/>
        <w:ind w:left="2326" w:right="0" w:firstLine="0"/>
        <w:jc w:val="left"/>
        <w:rPr>
          <w:sz w:val="21"/>
        </w:rPr>
      </w:pPr>
      <w:r>
        <w:rPr>
          <w:i/>
          <w:w w:val="85"/>
          <w:sz w:val="21"/>
        </w:rPr>
        <w:t>Possíveis</w:t>
      </w:r>
      <w:r>
        <w:rPr>
          <w:i/>
          <w:spacing w:val="-4"/>
          <w:sz w:val="21"/>
        </w:rPr>
        <w:t> </w:t>
      </w:r>
      <w:r>
        <w:rPr>
          <w:i/>
          <w:w w:val="85"/>
          <w:sz w:val="21"/>
        </w:rPr>
        <w:t>deficiências:</w:t>
      </w:r>
      <w:r>
        <w:rPr>
          <w:i/>
          <w:spacing w:val="26"/>
          <w:sz w:val="21"/>
        </w:rPr>
        <w:t> </w:t>
      </w:r>
      <w:r>
        <w:rPr>
          <w:w w:val="85"/>
          <w:sz w:val="21"/>
        </w:rPr>
        <w:t>Vitamina</w:t>
      </w:r>
      <w:r>
        <w:rPr>
          <w:spacing w:val="-3"/>
          <w:sz w:val="21"/>
        </w:rPr>
        <w:t> </w:t>
      </w:r>
      <w:r>
        <w:rPr>
          <w:w w:val="85"/>
          <w:sz w:val="21"/>
        </w:rPr>
        <w:t>A,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B5,</w:t>
      </w:r>
      <w:r>
        <w:rPr>
          <w:spacing w:val="-9"/>
          <w:sz w:val="21"/>
        </w:rPr>
        <w:t> </w:t>
      </w:r>
      <w:r>
        <w:rPr>
          <w:w w:val="85"/>
          <w:sz w:val="21"/>
        </w:rPr>
        <w:t>B6,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C,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E,</w:t>
      </w:r>
      <w:r>
        <w:rPr>
          <w:spacing w:val="-9"/>
          <w:sz w:val="21"/>
        </w:rPr>
        <w:t> </w:t>
      </w:r>
      <w:r>
        <w:rPr>
          <w:w w:val="85"/>
          <w:sz w:val="21"/>
        </w:rPr>
        <w:t>Zinco,</w:t>
      </w:r>
      <w:r>
        <w:rPr>
          <w:spacing w:val="-9"/>
          <w:sz w:val="21"/>
        </w:rPr>
        <w:t> </w:t>
      </w:r>
      <w:r>
        <w:rPr>
          <w:w w:val="85"/>
          <w:sz w:val="21"/>
        </w:rPr>
        <w:t>Selênio,</w:t>
      </w:r>
      <w:r>
        <w:rPr>
          <w:spacing w:val="-5"/>
          <w:sz w:val="21"/>
        </w:rPr>
        <w:t> </w:t>
      </w:r>
      <w:r>
        <w:rPr>
          <w:w w:val="85"/>
          <w:sz w:val="21"/>
        </w:rPr>
        <w:t>Ômega-3,</w:t>
      </w:r>
      <w:r>
        <w:rPr>
          <w:spacing w:val="-4"/>
          <w:sz w:val="21"/>
        </w:rPr>
        <w:t> </w:t>
      </w:r>
      <w:r>
        <w:rPr>
          <w:spacing w:val="-2"/>
          <w:w w:val="85"/>
          <w:sz w:val="21"/>
        </w:rPr>
        <w:t>Querce[ina.</w:t>
      </w:r>
    </w:p>
    <w:p>
      <w:pPr>
        <w:pStyle w:val="BodyText"/>
        <w:spacing w:before="17"/>
        <w:rPr>
          <w:sz w:val="21"/>
        </w:rPr>
      </w:pPr>
    </w:p>
    <w:p>
      <w:pPr>
        <w:pStyle w:val="BodyText"/>
        <w:spacing w:line="247" w:lineRule="auto"/>
        <w:ind w:left="2314" w:right="2186" w:firstLine="4"/>
        <w:jc w:val="both"/>
        <w:rPr>
          <w:sz w:val="23"/>
        </w:rPr>
      </w:pPr>
      <w:r>
        <w:rPr>
          <w:i/>
          <w:w w:val="85"/>
          <w:sz w:val="23"/>
        </w:rPr>
        <w:t>Expli'cação:</w:t>
      </w:r>
      <w:r>
        <w:rPr>
          <w:i/>
          <w:spacing w:val="-7"/>
          <w:w w:val="85"/>
          <w:sz w:val="23"/>
        </w:rPr>
        <w:t> </w:t>
      </w:r>
      <w:r>
        <w:rPr>
          <w:i/>
          <w:w w:val="85"/>
          <w:sz w:val="23"/>
        </w:rPr>
        <w:t>ê</w:t>
      </w:r>
      <w:r>
        <w:rPr>
          <w:i/>
          <w:spacing w:val="-6"/>
          <w:w w:val="85"/>
          <w:sz w:val="23"/>
        </w:rPr>
        <w:t> </w:t>
      </w:r>
      <w:r>
        <w:rPr>
          <w:w w:val="85"/>
          <w:sz w:val="23"/>
        </w:rPr>
        <w:t>vitamina</w:t>
      </w:r>
      <w:r>
        <w:rPr>
          <w:spacing w:val="-7"/>
          <w:w w:val="85"/>
          <w:sz w:val="23"/>
        </w:rPr>
        <w:t> </w:t>
      </w:r>
      <w:r>
        <w:rPr>
          <w:color w:val="0E0E0E"/>
          <w:w w:val="85"/>
          <w:sz w:val="23"/>
        </w:rPr>
        <w:t>A</w:t>
      </w:r>
      <w:r>
        <w:rPr>
          <w:color w:val="0E0E0E"/>
          <w:spacing w:val="-6"/>
          <w:w w:val="85"/>
          <w:sz w:val="23"/>
        </w:rPr>
        <w:t> </w:t>
      </w:r>
      <w:r>
        <w:rPr>
          <w:w w:val="85"/>
          <w:sz w:val="23"/>
        </w:rPr>
        <w:t>regula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a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queratinização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e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a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produção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sebácea.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B5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(ácido </w:t>
      </w:r>
      <w:r>
        <w:rPr>
          <w:spacing w:val="-2"/>
          <w:w w:val="90"/>
        </w:rPr>
        <w:t>paritotênico)</w:t>
      </w:r>
      <w:r>
        <w:rPr>
          <w:spacing w:val="-2"/>
        </w:rPr>
        <w:t> </w:t>
      </w:r>
      <w:r>
        <w:rPr>
          <w:spacing w:val="-2"/>
          <w:w w:val="90"/>
        </w:rPr>
        <w:t>influencia</w:t>
      </w:r>
      <w:r>
        <w:rPr>
          <w:spacing w:val="-2"/>
          <w:w w:val="90"/>
        </w:rPr>
        <w:t> 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metabolismo</w:t>
      </w:r>
      <w:r>
        <w:rPr>
          <w:spacing w:val="-2"/>
        </w:rPr>
        <w:t> </w:t>
      </w:r>
      <w:r>
        <w:rPr>
          <w:spacing w:val="-2"/>
          <w:w w:val="90"/>
        </w:rPr>
        <w:t>lipídico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diferenciação</w:t>
      </w:r>
      <w:r>
        <w:rPr/>
        <w:t> </w:t>
      </w:r>
      <w:r>
        <w:rPr>
          <w:spacing w:val="-2"/>
          <w:w w:val="90"/>
        </w:rPr>
        <w:t>celular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pele.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B6 </w:t>
      </w:r>
      <w:r>
        <w:rPr>
          <w:spacing w:val="-2"/>
          <w:w w:val="85"/>
        </w:rPr>
        <w:t>modula</w:t>
      </w:r>
      <w:r>
        <w:rPr>
          <w:spacing w:val="-4"/>
        </w:rPr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resposta</w:t>
      </w:r>
      <w:r>
        <w:rPr>
          <w:spacing w:val="-4"/>
        </w:rPr>
        <w:t> </w:t>
      </w:r>
      <w:r>
        <w:rPr>
          <w:spacing w:val="-2"/>
          <w:w w:val="85"/>
        </w:rPr>
        <w:t>inflamatória</w:t>
      </w:r>
      <w:r>
        <w:rPr/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está envolvida</w:t>
      </w:r>
      <w:r>
        <w:rPr>
          <w:spacing w:val="-2"/>
        </w:rPr>
        <w:t> </w:t>
      </w:r>
      <w:r>
        <w:rPr>
          <w:spacing w:val="-2"/>
          <w:w w:val="85"/>
        </w:rPr>
        <w:t>na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síntese 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neurotransn</w:t>
      </w:r>
      <w:r>
        <w:rPr/>
        <w:t> </w:t>
      </w:r>
      <w:r>
        <w:rPr>
          <w:spacing w:val="-2"/>
          <w:w w:val="85"/>
        </w:rPr>
        <w:t>issores</w:t>
      </w:r>
      <w:r>
        <w:rPr/>
        <w:t> </w:t>
      </w:r>
      <w:r>
        <w:rPr>
          <w:spacing w:val="-2"/>
          <w:w w:val="85"/>
        </w:rPr>
        <w:t>que </w:t>
      </w:r>
      <w:r>
        <w:rPr>
          <w:w w:val="80"/>
        </w:rPr>
        <w:t>afetam</w:t>
      </w:r>
      <w:r>
        <w:rPr>
          <w:spacing w:val="-4"/>
          <w:w w:val="80"/>
        </w:rPr>
        <w:t> </w:t>
      </w:r>
      <w:r>
        <w:rPr>
          <w:w w:val="80"/>
        </w:rPr>
        <w:t>o eixo intestino-pele.</w:t>
      </w:r>
      <w:r>
        <w:rPr>
          <w:spacing w:val="-1"/>
        </w:rPr>
        <w:t> </w:t>
      </w:r>
      <w:r>
        <w:rPr>
          <w:w w:val="80"/>
        </w:rPr>
        <w:t>O zinco</w:t>
      </w:r>
      <w:r>
        <w:rPr/>
        <w:t> </w:t>
      </w:r>
      <w:r>
        <w:rPr>
          <w:w w:val="80"/>
        </w:rPr>
        <w:t>tem</w:t>
      </w:r>
      <w:r>
        <w:rPr/>
        <w:t> </w:t>
      </w:r>
      <w:r>
        <w:rPr>
          <w:w w:val="80"/>
        </w:rPr>
        <w:t>açáo antimicrobiana,</w:t>
      </w:r>
      <w:r>
        <w:rPr>
          <w:spacing w:val="-4"/>
          <w:w w:val="80"/>
        </w:rPr>
        <w:t> </w:t>
      </w:r>
      <w:r>
        <w:rPr>
          <w:w w:val="80"/>
        </w:rPr>
        <w:t>anti-inflamatôria</w:t>
      </w:r>
      <w:r>
        <w:rPr>
          <w:spacing w:val="-3"/>
          <w:w w:val="80"/>
        </w:rPr>
        <w:t> </w:t>
      </w:r>
      <w:r>
        <w:rPr>
          <w:w w:val="80"/>
        </w:rPr>
        <w:t>e</w:t>
      </w:r>
      <w:r>
        <w:rPr>
          <w:spacing w:val="-2"/>
          <w:w w:val="80"/>
        </w:rPr>
        <w:t> </w:t>
      </w:r>
      <w:r>
        <w:rPr>
          <w:w w:val="80"/>
        </w:rPr>
        <w:t>participa na</w:t>
      </w:r>
      <w:r>
        <w:rPr>
          <w:spacing w:val="-4"/>
          <w:w w:val="80"/>
        </w:rPr>
        <w:t> </w:t>
      </w:r>
      <w:r>
        <w:rPr>
          <w:w w:val="80"/>
        </w:rPr>
        <w:t>regeneração</w:t>
      </w:r>
      <w:r>
        <w:rPr/>
        <w:t> </w:t>
      </w:r>
      <w:r>
        <w:rPr>
          <w:w w:val="80"/>
        </w:rPr>
        <w:t>tecidual.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vitamina E</w:t>
      </w:r>
      <w:r>
        <w:rPr>
          <w:spacing w:val="-3"/>
          <w:w w:val="80"/>
        </w:rPr>
        <w:t> </w:t>
      </w:r>
      <w:r>
        <w:rPr>
          <w:w w:val="80"/>
        </w:rPr>
        <w:t>e</w:t>
      </w:r>
      <w:r>
        <w:rPr>
          <w:spacing w:val="-4"/>
          <w:w w:val="80"/>
        </w:rPr>
        <w:t> </w:t>
      </w:r>
      <w:r>
        <w:rPr>
          <w:w w:val="80"/>
        </w:rPr>
        <w:t>o selênio</w:t>
      </w:r>
      <w:r>
        <w:rPr/>
        <w:t> </w:t>
      </w:r>
      <w:r>
        <w:rPr>
          <w:w w:val="80"/>
        </w:rPr>
        <w:t>sáo antioxidantes</w:t>
      </w:r>
      <w:r>
        <w:rPr>
          <w:spacing w:val="21"/>
        </w:rPr>
        <w:t> </w:t>
      </w:r>
      <w:r>
        <w:rPr>
          <w:w w:val="80"/>
        </w:rPr>
        <w:t>que</w:t>
      </w:r>
      <w:r>
        <w:rPr>
          <w:spacing w:val="-2"/>
          <w:w w:val="80"/>
        </w:rPr>
        <w:t> </w:t>
      </w:r>
      <w:r>
        <w:rPr>
          <w:w w:val="80"/>
        </w:rPr>
        <w:t>previnem</w:t>
      </w:r>
      <w:r>
        <w:rPr/>
        <w:t> </w:t>
      </w:r>
      <w:r>
        <w:rPr>
          <w:w w:val="80"/>
        </w:rPr>
        <w:t>danos </w:t>
      </w:r>
      <w:r>
        <w:rPr>
          <w:w w:val="90"/>
        </w:rPr>
        <w:t>por</w:t>
      </w:r>
      <w:r>
        <w:rPr>
          <w:spacing w:val="-10"/>
          <w:w w:val="90"/>
        </w:rPr>
        <w:t> </w:t>
      </w:r>
      <w:r>
        <w:rPr>
          <w:w w:val="90"/>
        </w:rPr>
        <w:t>radicais</w:t>
      </w:r>
      <w:r>
        <w:rPr>
          <w:spacing w:val="-5"/>
          <w:w w:val="90"/>
        </w:rPr>
        <w:t> </w:t>
      </w:r>
      <w:r>
        <w:rPr>
          <w:w w:val="90"/>
        </w:rPr>
        <w:t>livres.</w:t>
      </w:r>
      <w:r>
        <w:rPr>
          <w:w w:val="90"/>
        </w:rPr>
        <w:t> Ómega-3</w:t>
      </w:r>
      <w:r>
        <w:rPr>
          <w:w w:val="90"/>
        </w:rPr>
        <w:t> e</w:t>
      </w:r>
      <w:r>
        <w:rPr>
          <w:spacing w:val="-7"/>
          <w:w w:val="90"/>
        </w:rPr>
        <w:t> </w:t>
      </w:r>
      <w:r>
        <w:rPr>
          <w:w w:val="90"/>
        </w:rPr>
        <w:t>quercetina</w:t>
      </w:r>
      <w:r>
        <w:rPr>
          <w:w w:val="90"/>
        </w:rPr>
        <w:t> ajudam</w:t>
      </w:r>
      <w:r>
        <w:rPr>
          <w:w w:val="90"/>
        </w:rPr>
        <w:t> a</w:t>
      </w:r>
      <w:r>
        <w:rPr>
          <w:spacing w:val="-10"/>
          <w:w w:val="90"/>
        </w:rPr>
        <w:t> </w:t>
      </w:r>
      <w:r>
        <w:rPr>
          <w:w w:val="90"/>
        </w:rPr>
        <w:t>controlar</w:t>
      </w:r>
      <w:r>
        <w:rPr>
          <w:w w:val="90"/>
        </w:rPr>
        <w:t> a</w:t>
      </w:r>
      <w:r>
        <w:rPr>
          <w:spacing w:val="-10"/>
          <w:w w:val="90"/>
        </w:rPr>
        <w:t> </w:t>
      </w:r>
      <w:r>
        <w:rPr>
          <w:w w:val="90"/>
        </w:rPr>
        <w:t>inflamação</w:t>
      </w:r>
      <w:r>
        <w:rPr>
          <w:w w:val="90"/>
        </w:rPr>
        <w:t> local</w:t>
      </w:r>
      <w:r>
        <w:rPr>
          <w:spacing w:val="-2"/>
          <w:w w:val="90"/>
        </w:rPr>
        <w:t> </w:t>
      </w:r>
      <w:r>
        <w:rPr>
          <w:w w:val="90"/>
        </w:rPr>
        <w:t>e </w:t>
      </w:r>
      <w:r>
        <w:rPr>
          <w:spacing w:val="-2"/>
          <w:w w:val="95"/>
          <w:sz w:val="23"/>
        </w:rPr>
        <w:t>sistêmica.</w:t>
      </w:r>
    </w:p>
    <w:p>
      <w:pPr>
        <w:pStyle w:val="BodyText"/>
      </w:pPr>
    </w:p>
    <w:p>
      <w:pPr>
        <w:pStyle w:val="BodyText"/>
        <w:spacing w:before="26"/>
      </w:pPr>
    </w:p>
    <w:p>
      <w:pPr>
        <w:spacing w:before="1"/>
        <w:ind w:left="0" w:right="5064" w:firstLine="0"/>
        <w:jc w:val="center"/>
        <w:rPr>
          <w:sz w:val="21"/>
        </w:rPr>
      </w:pPr>
      <w:r>
        <w:rPr>
          <w:w w:val="90"/>
          <w:sz w:val="21"/>
        </w:rPr>
        <w:t>Unhas</w:t>
      </w:r>
      <w:r>
        <w:rPr>
          <w:spacing w:val="-2"/>
          <w:sz w:val="21"/>
        </w:rPr>
        <w:t> Fracas</w:t>
      </w:r>
    </w:p>
    <w:p>
      <w:pPr>
        <w:tabs>
          <w:tab w:pos="3286" w:val="left" w:leader="none"/>
          <w:tab w:pos="4473" w:val="left" w:leader="none"/>
          <w:tab w:pos="5360" w:val="left" w:leader="none"/>
          <w:tab w:pos="9070" w:val="left" w:leader="none"/>
        </w:tabs>
        <w:spacing w:before="5"/>
        <w:ind w:left="2318" w:right="0" w:firstLine="0"/>
        <w:jc w:val="left"/>
        <w:rPr>
          <w:sz w:val="18"/>
        </w:rPr>
      </w:pPr>
      <w:r>
        <w:rPr>
          <w:spacing w:val="-2"/>
          <w:w w:val="95"/>
          <w:position w:val="1"/>
          <w:sz w:val="22"/>
        </w:rPr>
        <w:t>Possíveis</w:t>
      </w:r>
      <w:r>
        <w:rPr>
          <w:position w:val="1"/>
          <w:sz w:val="22"/>
        </w:rPr>
        <w:tab/>
      </w:r>
      <w:r>
        <w:rPr>
          <w:spacing w:val="-2"/>
          <w:w w:val="95"/>
          <w:position w:val="1"/>
          <w:sz w:val="22"/>
        </w:rPr>
        <w:t>de#ciências:</w:t>
      </w:r>
      <w:r>
        <w:rPr>
          <w:position w:val="1"/>
          <w:sz w:val="22"/>
        </w:rPr>
        <w:tab/>
      </w:r>
      <w:r>
        <w:rPr>
          <w:spacing w:val="-2"/>
          <w:w w:val="95"/>
          <w:position w:val="1"/>
          <w:sz w:val="22"/>
        </w:rPr>
        <w:t>Vitamina</w:t>
      </w:r>
      <w:r>
        <w:rPr>
          <w:position w:val="1"/>
          <w:sz w:val="22"/>
        </w:rPr>
        <w:tab/>
      </w:r>
      <w:r>
        <w:rPr>
          <w:w w:val="95"/>
          <w:position w:val="1"/>
          <w:sz w:val="22"/>
        </w:rPr>
        <w:t>A,</w:t>
      </w:r>
      <w:r>
        <w:rPr>
          <w:spacing w:val="51"/>
          <w:w w:val="150"/>
          <w:position w:val="1"/>
          <w:sz w:val="22"/>
        </w:rPr>
        <w:t> </w:t>
      </w:r>
      <w:r>
        <w:rPr>
          <w:w w:val="95"/>
          <w:position w:val="1"/>
          <w:sz w:val="22"/>
        </w:rPr>
        <w:t>B5,</w:t>
      </w:r>
      <w:r>
        <w:rPr>
          <w:spacing w:val="60"/>
          <w:w w:val="150"/>
          <w:position w:val="1"/>
          <w:sz w:val="22"/>
        </w:rPr>
        <w:t> </w:t>
      </w:r>
      <w:r>
        <w:rPr>
          <w:w w:val="95"/>
          <w:position w:val="1"/>
          <w:sz w:val="22"/>
        </w:rPr>
        <w:t>B7,</w:t>
      </w:r>
      <w:r>
        <w:rPr>
          <w:spacing w:val="53"/>
          <w:w w:val="150"/>
          <w:position w:val="1"/>
          <w:sz w:val="22"/>
        </w:rPr>
        <w:t> </w:t>
      </w:r>
      <w:r>
        <w:rPr>
          <w:w w:val="95"/>
          <w:position w:val="1"/>
          <w:sz w:val="22"/>
        </w:rPr>
        <w:t>Ferro,</w:t>
      </w:r>
      <w:r>
        <w:rPr>
          <w:spacing w:val="60"/>
          <w:w w:val="150"/>
          <w:position w:val="1"/>
          <w:sz w:val="22"/>
        </w:rPr>
        <w:t> </w:t>
      </w:r>
      <w:r>
        <w:rPr>
          <w:spacing w:val="9"/>
          <w:position w:val="-3"/>
          <w:sz w:val="22"/>
        </w:rPr>
        <w:drawing>
          <wp:inline distT="0" distB="0" distL="0" distR="0">
            <wp:extent cx="315467" cy="132587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67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position w:val="-3"/>
          <w:sz w:val="22"/>
        </w:rPr>
      </w:r>
      <w:r>
        <w:rPr>
          <w:rFonts w:ascii="Times New Roman" w:hAnsi="Times New Roman"/>
          <w:spacing w:val="78"/>
          <w:sz w:val="22"/>
        </w:rPr>
        <w:t> </w:t>
      </w:r>
      <w:r>
        <w:rPr>
          <w:w w:val="95"/>
          <w:sz w:val="18"/>
        </w:rPr>
        <w:t>OMegó-</w:t>
      </w:r>
      <w:r>
        <w:rPr>
          <w:spacing w:val="-5"/>
          <w:w w:val="95"/>
          <w:sz w:val="18"/>
        </w:rPr>
        <w:t>3,</w:t>
      </w:r>
      <w:r>
        <w:rPr>
          <w:sz w:val="18"/>
        </w:rPr>
        <w:tab/>
      </w:r>
      <w:r>
        <w:rPr>
          <w:spacing w:val="-2"/>
          <w:w w:val="95"/>
          <w:sz w:val="18"/>
        </w:rPr>
        <w:t>iÍÍCÍ0</w:t>
      </w:r>
    </w:p>
    <w:p>
      <w:pPr>
        <w:pStyle w:val="BodyText"/>
        <w:spacing w:before="22"/>
      </w:pPr>
    </w:p>
    <w:p>
      <w:pPr>
        <w:pStyle w:val="BodyText"/>
        <w:spacing w:line="235" w:lineRule="auto"/>
        <w:ind w:left="2311" w:right="2180" w:firstLine="7"/>
        <w:jc w:val="both"/>
        <w:rPr>
          <w:rFonts w:ascii="Calibri" w:hAnsi="Calibri"/>
        </w:rPr>
      </w:pPr>
      <w:r>
        <w:rPr>
          <w:rFonts w:ascii="Calibri" w:hAnsi="Calibri"/>
          <w:spacing w:val="-4"/>
        </w:rPr>
        <w:t>Cap//c•açáo: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A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biotina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(B7)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e</w:t>
      </w:r>
      <w:r>
        <w:rPr>
          <w:rFonts w:ascii="Calibri" w:hAnsi="Calibri"/>
          <w:spacing w:val="-9"/>
        </w:rPr>
        <w:t> </w:t>
      </w:r>
      <w:r>
        <w:rPr>
          <w:rFonts w:ascii="Arial Narrow" w:hAnsi="Arial Narrow"/>
          <w:i/>
          <w:spacing w:val="-4"/>
        </w:rPr>
        <w:t>o</w:t>
      </w:r>
      <w:r>
        <w:rPr>
          <w:rFonts w:ascii="Arial Narrow" w:hAnsi="Arial Narrow"/>
          <w:i/>
          <w:spacing w:val="-8"/>
        </w:rPr>
        <w:t> </w:t>
      </w:r>
      <w:r>
        <w:rPr>
          <w:rFonts w:ascii="Calibri" w:hAnsi="Calibri"/>
          <w:spacing w:val="-4"/>
        </w:rPr>
        <w:t>zinco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estao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diretamente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envolvidos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4"/>
        </w:rPr>
        <w:t>na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produçáo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de </w:t>
      </w:r>
      <w:r>
        <w:rPr>
          <w:rFonts w:ascii="Calibri" w:hAnsi="Calibri"/>
          <w:spacing w:val="-6"/>
        </w:rPr>
        <w:t>queratina.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A vitamina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A participa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da renovação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6"/>
        </w:rPr>
        <w:t>celular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6"/>
        </w:rPr>
        <w:t>das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unhas.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6"/>
        </w:rPr>
        <w:t>0</w:t>
      </w:r>
      <w:r>
        <w:rPr>
          <w:rFonts w:ascii="Calibri" w:hAnsi="Calibri"/>
          <w:spacing w:val="14"/>
        </w:rPr>
        <w:t> </w:t>
      </w:r>
      <w:r>
        <w:rPr>
          <w:rFonts w:ascii="Calibri" w:hAnsi="Calibri"/>
          <w:spacing w:val="-6"/>
        </w:rPr>
        <w:t>ferro influencia a </w:t>
      </w:r>
      <w:r>
        <w:rPr>
          <w:rFonts w:ascii="Calibri" w:hAnsi="Calibri"/>
        </w:rPr>
        <w:t>oxigenação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dos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tecidos,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incluindo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a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matriz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ungueal.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O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silício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estimula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a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síntese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de </w:t>
      </w:r>
      <w:r>
        <w:rPr>
          <w:rFonts w:ascii="Calibri" w:hAnsi="Calibri"/>
          <w:w w:val="90"/>
        </w:rPr>
        <w:t>colágeno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melhora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resistência estrutural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das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unhas. 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ômega-3 melhora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hidfãta§ÕO </w:t>
      </w:r>
      <w:r>
        <w:rPr>
          <w:rFonts w:ascii="Calibri" w:hAnsi="Calibri"/>
        </w:rPr>
        <w:t>da</w:t>
      </w:r>
      <w:r>
        <w:rPr>
          <w:rFonts w:ascii="Calibri" w:hAnsi="Calibri"/>
          <w:spacing w:val="-14"/>
        </w:rPr>
        <w:t> </w:t>
      </w:r>
      <w:r>
        <w:rPr>
          <w:rFonts w:ascii="Calibri" w:hAnsi="Calibri"/>
        </w:rPr>
        <w:t>matriz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ungueal.</w:t>
      </w:r>
    </w:p>
    <w:p>
      <w:pPr>
        <w:pStyle w:val="BodyText"/>
        <w:spacing w:before="253"/>
        <w:rPr>
          <w:rFonts w:ascii="Calibri"/>
        </w:rPr>
      </w:pPr>
    </w:p>
    <w:p>
      <w:pPr>
        <w:spacing w:before="0"/>
        <w:ind w:left="2319" w:right="0" w:firstLine="0"/>
        <w:jc w:val="left"/>
        <w:rPr>
          <w:sz w:val="21"/>
        </w:rPr>
      </w:pPr>
      <w:r>
        <w:rPr>
          <w:w w:val="90"/>
          <w:sz w:val="21"/>
        </w:rPr>
        <w:t>Queda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Cabelo</w:t>
      </w:r>
    </w:p>
    <w:p>
      <w:pPr>
        <w:pStyle w:val="BodyText"/>
        <w:spacing w:before="37"/>
        <w:rPr>
          <w:sz w:val="21"/>
        </w:rPr>
      </w:pPr>
    </w:p>
    <w:p>
      <w:pPr>
        <w:spacing w:line="204" w:lineRule="auto" w:before="0"/>
        <w:ind w:left="2327" w:right="2206" w:hanging="2"/>
        <w:jc w:val="both"/>
        <w:rPr>
          <w:rFonts w:ascii="Calibri" w:hAnsi="Calibri"/>
          <w:sz w:val="25"/>
        </w:rPr>
      </w:pPr>
      <w:r>
        <w:rPr>
          <w:rFonts w:ascii="Arial Narrow" w:hAnsi="Arial Narrow"/>
          <w:i/>
          <w:w w:val="80"/>
          <w:sz w:val="25"/>
        </w:rPr>
        <w:t>Possíveis</w:t>
      </w:r>
      <w:r>
        <w:rPr>
          <w:rFonts w:ascii="Arial Narrow" w:hAnsi="Arial Narrow"/>
          <w:i/>
          <w:sz w:val="25"/>
        </w:rPr>
        <w:t> </w:t>
      </w:r>
      <w:r>
        <w:rPr>
          <w:rFonts w:ascii="Arial Narrow" w:hAnsi="Arial Narrow"/>
          <w:i/>
          <w:w w:val="80"/>
          <w:sz w:val="25"/>
        </w:rPr>
        <w:t>deficiências.'</w:t>
      </w:r>
      <w:r>
        <w:rPr>
          <w:rFonts w:ascii="Arial Narrow" w:hAnsi="Arial Narrow"/>
          <w:i/>
          <w:sz w:val="25"/>
        </w:rPr>
        <w:t> </w:t>
      </w:r>
      <w:r>
        <w:rPr>
          <w:rFonts w:ascii="Calibri" w:hAnsi="Calibri"/>
          <w:w w:val="80"/>
          <w:sz w:val="25"/>
        </w:rPr>
        <w:t>B2, BS, B6, B7, B9, B12, Ferro,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80"/>
          <w:sz w:val="25"/>
        </w:rPr>
        <w:t>Zinco,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80"/>
          <w:sz w:val="25"/>
        </w:rPr>
        <w:t>Vitamina D, Selênio, lodo, </w:t>
      </w:r>
      <w:r>
        <w:rPr>
          <w:rFonts w:ascii="Calibri" w:hAnsi="Calibri"/>
          <w:w w:val="90"/>
          <w:sz w:val="25"/>
        </w:rPr>
        <w:t>Silício,</w:t>
      </w:r>
      <w:r>
        <w:rPr>
          <w:rFonts w:ascii="Calibri" w:hAnsi="Calibri"/>
          <w:spacing w:val="-7"/>
          <w:w w:val="90"/>
          <w:sz w:val="25"/>
        </w:rPr>
        <w:t> </w:t>
      </w:r>
      <w:r>
        <w:rPr>
          <w:rFonts w:ascii="Calibri" w:hAnsi="Calibri"/>
          <w:w w:val="90"/>
          <w:sz w:val="25"/>
        </w:rPr>
        <w:t>Ômega-3</w:t>
      </w:r>
    </w:p>
    <w:p>
      <w:pPr>
        <w:spacing w:line="240" w:lineRule="auto" w:before="245"/>
        <w:ind w:left="2317" w:right="2185" w:firstLine="0"/>
        <w:jc w:val="both"/>
        <w:rPr>
          <w:sz w:val="23"/>
        </w:rPr>
      </w:pPr>
      <w:r>
        <w:rPr>
          <w:i/>
          <w:spacing w:val="-2"/>
          <w:w w:val="80"/>
          <w:sz w:val="23"/>
        </w:rPr>
        <w:t>Explicação.</w:t>
      </w:r>
      <w:r>
        <w:rPr>
          <w:i/>
          <w:spacing w:val="6"/>
          <w:sz w:val="23"/>
        </w:rPr>
        <w:t> </w:t>
      </w:r>
      <w:r>
        <w:rPr>
          <w:spacing w:val="-2"/>
          <w:w w:val="80"/>
          <w:sz w:val="23"/>
        </w:rPr>
        <w:t>As</w:t>
      </w:r>
      <w:r>
        <w:rPr>
          <w:spacing w:val="-11"/>
          <w:sz w:val="23"/>
        </w:rPr>
        <w:t> </w:t>
      </w:r>
      <w:r>
        <w:rPr>
          <w:spacing w:val="-2"/>
          <w:w w:val="80"/>
          <w:sz w:val="23"/>
        </w:rPr>
        <w:t>vitaminas</w:t>
      </w:r>
      <w:r>
        <w:rPr>
          <w:spacing w:val="-5"/>
          <w:sz w:val="23"/>
        </w:rPr>
        <w:t> </w:t>
      </w:r>
      <w:r>
        <w:rPr>
          <w:spacing w:val="-2"/>
          <w:w w:val="80"/>
          <w:sz w:val="23"/>
        </w:rPr>
        <w:t>B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e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o</w:t>
      </w:r>
      <w:r>
        <w:rPr>
          <w:spacing w:val="-11"/>
          <w:sz w:val="23"/>
        </w:rPr>
        <w:t> </w:t>
      </w:r>
      <w:r>
        <w:rPr>
          <w:spacing w:val="-2"/>
          <w:w w:val="80"/>
          <w:sz w:val="23"/>
        </w:rPr>
        <w:t>ferro</w:t>
      </w:r>
      <w:r>
        <w:rPr>
          <w:spacing w:val="-5"/>
          <w:sz w:val="23"/>
        </w:rPr>
        <w:t> </w:t>
      </w:r>
      <w:r>
        <w:rPr>
          <w:spacing w:val="-2"/>
          <w:w w:val="80"/>
          <w:sz w:val="23"/>
        </w:rPr>
        <w:t>são</w:t>
      </w:r>
      <w:r>
        <w:rPr>
          <w:spacing w:val="-13"/>
          <w:sz w:val="23"/>
        </w:rPr>
        <w:t> </w:t>
      </w:r>
      <w:r>
        <w:rPr>
          <w:spacing w:val="-2"/>
          <w:w w:val="80"/>
          <w:sz w:val="23"/>
        </w:rPr>
        <w:t>cruciais</w:t>
      </w:r>
      <w:r>
        <w:rPr>
          <w:spacing w:val="-7"/>
          <w:sz w:val="23"/>
        </w:rPr>
        <w:t> </w:t>
      </w:r>
      <w:r>
        <w:rPr>
          <w:spacing w:val="-2"/>
          <w:w w:val="80"/>
          <w:sz w:val="23"/>
        </w:rPr>
        <w:t>para</w:t>
      </w:r>
      <w:r>
        <w:rPr>
          <w:spacing w:val="-10"/>
          <w:sz w:val="23"/>
        </w:rPr>
        <w:t> </w:t>
      </w:r>
      <w:r>
        <w:rPr>
          <w:spacing w:val="-2"/>
          <w:w w:val="80"/>
          <w:sz w:val="23"/>
        </w:rPr>
        <w:t>a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divisão</w:t>
      </w:r>
      <w:r>
        <w:rPr>
          <w:spacing w:val="-5"/>
          <w:sz w:val="23"/>
        </w:rPr>
        <w:t> </w:t>
      </w:r>
      <w:r>
        <w:rPr>
          <w:spacing w:val="-2"/>
          <w:w w:val="80"/>
          <w:sz w:val="23"/>
        </w:rPr>
        <w:t>celular</w:t>
      </w:r>
      <w:r>
        <w:rPr>
          <w:spacing w:val="-2"/>
          <w:sz w:val="23"/>
        </w:rPr>
        <w:t> </w:t>
      </w:r>
      <w:r>
        <w:rPr>
          <w:spacing w:val="-2"/>
          <w:w w:val="80"/>
          <w:sz w:val="23"/>
        </w:rPr>
        <w:t>do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foliculo</w:t>
      </w:r>
      <w:r>
        <w:rPr>
          <w:spacing w:val="-9"/>
          <w:sz w:val="23"/>
        </w:rPr>
        <w:t> </w:t>
      </w:r>
      <w:r>
        <w:rPr>
          <w:spacing w:val="-2"/>
          <w:w w:val="80"/>
          <w:sz w:val="23"/>
        </w:rPr>
        <w:t>piloso e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transporte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de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oxigênio.</w:t>
      </w:r>
      <w:r>
        <w:rPr>
          <w:spacing w:val="-9"/>
          <w:sz w:val="23"/>
        </w:rPr>
        <w:t> </w:t>
      </w:r>
      <w:r>
        <w:rPr>
          <w:spacing w:val="-2"/>
          <w:w w:val="80"/>
          <w:sz w:val="23"/>
        </w:rPr>
        <w:t>A</w:t>
      </w:r>
      <w:r>
        <w:rPr>
          <w:spacing w:val="-12"/>
          <w:sz w:val="23"/>
        </w:rPr>
        <w:t> </w:t>
      </w:r>
      <w:r>
        <w:rPr>
          <w:spacing w:val="-2"/>
          <w:w w:val="80"/>
          <w:sz w:val="23"/>
        </w:rPr>
        <w:t>vitamina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D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regula</w:t>
      </w:r>
      <w:r>
        <w:rPr>
          <w:spacing w:val="-8"/>
          <w:sz w:val="23"/>
        </w:rPr>
        <w:t> </w:t>
      </w:r>
      <w:r>
        <w:rPr>
          <w:spacing w:val="-2"/>
          <w:w w:val="80"/>
          <w:sz w:val="23"/>
        </w:rPr>
        <w:t>os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ciclos</w:t>
      </w:r>
      <w:r>
        <w:rPr>
          <w:spacing w:val="-9"/>
          <w:sz w:val="23"/>
        </w:rPr>
        <w:t> </w:t>
      </w:r>
      <w:r>
        <w:rPr>
          <w:spacing w:val="-2"/>
          <w:w w:val="80"/>
          <w:sz w:val="23"/>
        </w:rPr>
        <w:t>do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crescimento</w:t>
      </w:r>
      <w:r>
        <w:rPr>
          <w:sz w:val="23"/>
        </w:rPr>
        <w:t> </w:t>
      </w:r>
      <w:r>
        <w:rPr>
          <w:spacing w:val="-2"/>
          <w:w w:val="80"/>
          <w:sz w:val="23"/>
        </w:rPr>
        <w:t>capilar.</w:t>
      </w:r>
      <w:r>
        <w:rPr>
          <w:spacing w:val="-2"/>
          <w:sz w:val="23"/>
        </w:rPr>
        <w:t> </w:t>
      </w:r>
      <w:r>
        <w:rPr>
          <w:spacing w:val="-2"/>
          <w:w w:val="80"/>
          <w:sz w:val="23"/>
        </w:rPr>
        <w:t>0</w:t>
      </w:r>
      <w:r>
        <w:rPr>
          <w:spacing w:val="19"/>
          <w:sz w:val="23"/>
        </w:rPr>
        <w:t> </w:t>
      </w:r>
      <w:r>
        <w:rPr>
          <w:spacing w:val="-2"/>
          <w:w w:val="80"/>
          <w:sz w:val="23"/>
        </w:rPr>
        <w:t>zinco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e </w:t>
      </w:r>
      <w:r>
        <w:rPr>
          <w:w w:val="85"/>
          <w:sz w:val="22"/>
        </w:rPr>
        <w:t>o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selênio são antioxidantes importantes</w:t>
      </w:r>
      <w:r>
        <w:rPr>
          <w:sz w:val="22"/>
        </w:rPr>
        <w:t> </w:t>
      </w:r>
      <w:r>
        <w:rPr>
          <w:w w:val="85"/>
          <w:sz w:val="22"/>
        </w:rPr>
        <w:t>para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a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saúde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dos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folículos. O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iodo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e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a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função </w:t>
      </w:r>
      <w:r>
        <w:rPr>
          <w:spacing w:val="-2"/>
          <w:w w:val="80"/>
          <w:sz w:val="23"/>
        </w:rPr>
        <w:t>tireoidiana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estáo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relacionados</w:t>
      </w:r>
      <w:r>
        <w:rPr>
          <w:spacing w:val="-4"/>
          <w:sz w:val="23"/>
        </w:rPr>
        <w:t> </w:t>
      </w:r>
      <w:r>
        <w:rPr>
          <w:spacing w:val="-2"/>
          <w:w w:val="80"/>
          <w:sz w:val="23"/>
        </w:rPr>
        <w:t>á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densidade</w:t>
      </w:r>
      <w:r>
        <w:rPr>
          <w:sz w:val="23"/>
        </w:rPr>
        <w:t> </w:t>
      </w:r>
      <w:r>
        <w:rPr>
          <w:spacing w:val="-2"/>
          <w:w w:val="80"/>
          <w:sz w:val="23"/>
        </w:rPr>
        <w:t>capilar.</w:t>
      </w:r>
      <w:r>
        <w:rPr>
          <w:spacing w:val="-5"/>
          <w:sz w:val="23"/>
        </w:rPr>
        <w:t> </w:t>
      </w:r>
      <w:r>
        <w:rPr>
          <w:spacing w:val="-2"/>
          <w:w w:val="80"/>
          <w:sz w:val="23"/>
        </w:rPr>
        <w:t>O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silício</w:t>
      </w:r>
      <w:r>
        <w:rPr>
          <w:spacing w:val="-13"/>
          <w:sz w:val="23"/>
        </w:rPr>
        <w:t> </w:t>
      </w:r>
      <w:r>
        <w:rPr>
          <w:spacing w:val="-2"/>
          <w:w w:val="80"/>
          <w:sz w:val="23"/>
        </w:rPr>
        <w:t>fortalece</w:t>
      </w:r>
      <w:r>
        <w:rPr>
          <w:spacing w:val="-9"/>
          <w:sz w:val="23"/>
        </w:rPr>
        <w:t> </w:t>
      </w:r>
      <w:r>
        <w:rPr>
          <w:spacing w:val="-2"/>
          <w:w w:val="80"/>
          <w:sz w:val="23"/>
        </w:rPr>
        <w:t>os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fios.</w:t>
      </w:r>
      <w:r>
        <w:rPr>
          <w:spacing w:val="-11"/>
          <w:sz w:val="23"/>
        </w:rPr>
        <w:t> </w:t>
      </w:r>
      <w:r>
        <w:rPr>
          <w:spacing w:val="-2"/>
          <w:w w:val="80"/>
          <w:sz w:val="23"/>
        </w:rPr>
        <w:t>O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ômega-3 </w:t>
      </w:r>
      <w:r>
        <w:rPr>
          <w:w w:val="80"/>
          <w:sz w:val="23"/>
        </w:rPr>
        <w:t>melhora a vascularizaçâo do couro cabeludo.</w:t>
      </w:r>
    </w:p>
    <w:p>
      <w:pPr>
        <w:spacing w:after="0" w:line="240" w:lineRule="auto"/>
        <w:jc w:val="both"/>
        <w:rPr>
          <w:sz w:val="23"/>
        </w:rPr>
        <w:sectPr>
          <w:footerReference w:type="even" r:id="rId100"/>
          <w:pgSz w:w="11910" w:h="16840"/>
          <w:pgMar w:header="0" w:footer="4770" w:top="1060" w:bottom="4960" w:left="141" w:right="141"/>
          <w:pgNumType w:start="188"/>
        </w:sectPr>
      </w:pPr>
    </w:p>
    <w:p>
      <w:pPr>
        <w:pStyle w:val="Heading7"/>
        <w:spacing w:before="67"/>
        <w:ind w:left="2387"/>
        <w:jc w:val="both"/>
      </w:pPr>
      <w:r>
        <w:rPr>
          <w:w w:val="75"/>
        </w:rPr>
        <w:t>Hematomas</w:t>
      </w:r>
      <w:r>
        <w:rPr>
          <w:spacing w:val="-1"/>
        </w:rPr>
        <w:t> </w:t>
      </w:r>
      <w:r>
        <w:rPr>
          <w:spacing w:val="-2"/>
          <w:w w:val="85"/>
        </w:rPr>
        <w:t>Fáceis</w:t>
      </w:r>
    </w:p>
    <w:p>
      <w:pPr>
        <w:spacing w:before="234"/>
        <w:ind w:left="2397" w:right="0" w:firstLine="0"/>
        <w:jc w:val="both"/>
        <w:rPr>
          <w:rFonts w:ascii="Calibri" w:hAnsi="Calibri"/>
          <w:sz w:val="25"/>
        </w:rPr>
      </w:pPr>
      <w:r>
        <w:rPr>
          <w:rFonts w:ascii="Arial Narrow" w:hAnsi="Arial Narrow"/>
          <w:i/>
          <w:w w:val="80"/>
          <w:sz w:val="25"/>
        </w:rPr>
        <w:t>Po.•&gt;iveis</w:t>
      </w:r>
      <w:r>
        <w:rPr>
          <w:rFonts w:ascii="Arial Narrow" w:hAnsi="Arial Narrow"/>
          <w:i/>
          <w:spacing w:val="-4"/>
          <w:sz w:val="25"/>
        </w:rPr>
        <w:t> </w:t>
      </w:r>
      <w:r>
        <w:rPr>
          <w:rFonts w:ascii="Calibri" w:hAnsi="Calibri"/>
          <w:w w:val="80"/>
          <w:sz w:val="25"/>
        </w:rPr>
        <w:t>deficiá/›cias:</w:t>
      </w:r>
      <w:r>
        <w:rPr>
          <w:rFonts w:ascii="Calibri" w:hAnsi="Calibri"/>
          <w:spacing w:val="-2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Vitamina</w:t>
      </w:r>
      <w:r>
        <w:rPr>
          <w:rFonts w:ascii="Calibri" w:hAnsi="Calibri"/>
          <w:spacing w:val="5"/>
          <w:sz w:val="25"/>
        </w:rPr>
        <w:t> </w:t>
      </w:r>
      <w:r>
        <w:rPr>
          <w:rFonts w:ascii="Calibri" w:hAnsi="Calibri"/>
          <w:w w:val="80"/>
          <w:sz w:val="25"/>
        </w:rPr>
        <w:t>C,</w:t>
      </w:r>
      <w:r>
        <w:rPr>
          <w:rFonts w:ascii="Calibri" w:hAnsi="Calibri"/>
          <w:spacing w:val="-11"/>
          <w:sz w:val="25"/>
        </w:rPr>
        <w:t> </w:t>
      </w:r>
      <w:r>
        <w:rPr>
          <w:rFonts w:ascii="Calibri" w:hAnsi="Calibri"/>
          <w:w w:val="80"/>
          <w:sz w:val="25"/>
        </w:rPr>
        <w:t>K2,</w:t>
      </w:r>
      <w:r>
        <w:rPr>
          <w:rFonts w:ascii="Calibri" w:hAnsi="Calibri"/>
          <w:spacing w:val="1"/>
          <w:sz w:val="25"/>
        </w:rPr>
        <w:t> </w:t>
      </w:r>
      <w:r>
        <w:rPr>
          <w:rFonts w:ascii="Calibri" w:hAnsi="Calibri"/>
          <w:w w:val="80"/>
          <w:sz w:val="25"/>
        </w:rPr>
        <w:t>B9,</w:t>
      </w:r>
      <w:r>
        <w:rPr>
          <w:rFonts w:ascii="Calibri" w:hAnsi="Calibri"/>
          <w:spacing w:val="-5"/>
          <w:sz w:val="25"/>
        </w:rPr>
        <w:t> </w:t>
      </w:r>
      <w:r>
        <w:rPr>
          <w:rFonts w:ascii="Calibri" w:hAnsi="Calibri"/>
          <w:w w:val="80"/>
          <w:sz w:val="25"/>
        </w:rPr>
        <w:t>B12,</w:t>
      </w:r>
      <w:r>
        <w:rPr>
          <w:rFonts w:ascii="Calibri" w:hAnsi="Calibri"/>
          <w:spacing w:val="-2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Quercetina</w:t>
      </w:r>
    </w:p>
    <w:p>
      <w:pPr>
        <w:pStyle w:val="BodyText"/>
        <w:spacing w:line="244" w:lineRule="auto" w:before="252"/>
        <w:ind w:left="2398" w:right="2100" w:hanging="1"/>
        <w:jc w:val="both"/>
      </w:pPr>
      <w:r>
        <w:rPr>
          <w:i/>
          <w:w w:val="90"/>
        </w:rPr>
        <w:t>Explicação:</w:t>
      </w:r>
      <w:r>
        <w:rPr>
          <w:i/>
        </w:rPr>
        <w:t> </w:t>
      </w:r>
      <w:r>
        <w:rPr>
          <w:w w:val="90"/>
        </w:rPr>
        <w:t>A vitamina</w:t>
      </w:r>
      <w:r>
        <w:rPr>
          <w:w w:val="90"/>
        </w:rPr>
        <w:t> C</w:t>
      </w:r>
      <w:r>
        <w:rPr>
          <w:w w:val="90"/>
        </w:rPr>
        <w:t> </w:t>
      </w:r>
      <w:r>
        <w:rPr>
          <w:color w:val="0C0C0C"/>
          <w:w w:val="90"/>
        </w:rPr>
        <w:t>é</w:t>
      </w:r>
      <w:r>
        <w:rPr>
          <w:color w:val="0C0C0C"/>
          <w:w w:val="90"/>
        </w:rPr>
        <w:t> </w:t>
      </w:r>
      <w:r>
        <w:rPr>
          <w:w w:val="90"/>
        </w:rPr>
        <w:t>essencial</w:t>
      </w:r>
      <w:r>
        <w:rPr>
          <w:w w:val="90"/>
        </w:rPr>
        <w:t> para</w:t>
      </w:r>
      <w:r>
        <w:rPr>
          <w:w w:val="90"/>
        </w:rPr>
        <w:t> a</w:t>
      </w:r>
      <w:r>
        <w:rPr>
          <w:w w:val="90"/>
        </w:rPr>
        <w:t> integridade</w:t>
      </w:r>
      <w:r>
        <w:rPr>
          <w:w w:val="90"/>
        </w:rPr>
        <w:t> dos</w:t>
      </w:r>
      <w:r>
        <w:rPr>
          <w:w w:val="90"/>
        </w:rPr>
        <w:t> vasos</w:t>
      </w:r>
      <w:r>
        <w:rPr>
          <w:w w:val="90"/>
        </w:rPr>
        <w:t> sanguíneos, </w:t>
      </w:r>
      <w:r>
        <w:rPr>
          <w:w w:val="80"/>
        </w:rPr>
        <w:t>participando</w:t>
      </w:r>
      <w:r>
        <w:rPr/>
        <w:t> </w:t>
      </w:r>
      <w:r>
        <w:rPr>
          <w:w w:val="80"/>
        </w:rPr>
        <w:t>da síntese de</w:t>
      </w:r>
      <w:r>
        <w:rPr>
          <w:spacing w:val="-1"/>
          <w:w w:val="80"/>
        </w:rPr>
        <w:t> </w:t>
      </w:r>
      <w:r>
        <w:rPr>
          <w:w w:val="80"/>
        </w:rPr>
        <w:t>colágeno.</w:t>
      </w:r>
      <w:r>
        <w:rPr/>
        <w:t> </w:t>
      </w:r>
      <w:r>
        <w:rPr>
          <w:w w:val="80"/>
        </w:rPr>
        <w:t>A vitamina</w:t>
      </w:r>
      <w:r>
        <w:rPr/>
        <w:t> </w:t>
      </w:r>
      <w:r>
        <w:rPr>
          <w:w w:val="80"/>
        </w:rPr>
        <w:t>M</w:t>
      </w:r>
      <w:r>
        <w:rPr>
          <w:spacing w:val="40"/>
        </w:rPr>
        <w:t> </w:t>
      </w:r>
      <w:r>
        <w:rPr>
          <w:w w:val="80"/>
        </w:rPr>
        <w:t>atua na</w:t>
      </w:r>
      <w:r>
        <w:rPr>
          <w:spacing w:val="-1"/>
          <w:w w:val="80"/>
        </w:rPr>
        <w:t> </w:t>
      </w:r>
      <w:r>
        <w:rPr>
          <w:w w:val="80"/>
        </w:rPr>
        <w:t>cascata de</w:t>
      </w:r>
      <w:r>
        <w:rPr>
          <w:spacing w:val="-1"/>
          <w:w w:val="80"/>
        </w:rPr>
        <w:t> </w:t>
      </w:r>
      <w:r>
        <w:rPr>
          <w:w w:val="80"/>
        </w:rPr>
        <w:t>coagulação.</w:t>
      </w:r>
      <w:r>
        <w:rPr/>
        <w:t> </w:t>
      </w:r>
      <w:r>
        <w:rPr>
          <w:w w:val="80"/>
        </w:rPr>
        <w:t>B9 e B12 são necessárias</w:t>
      </w:r>
      <w:r>
        <w:rPr/>
        <w:t> </w:t>
      </w:r>
      <w:r>
        <w:rPr>
          <w:w w:val="80"/>
        </w:rPr>
        <w:t>para o metabolismo</w:t>
      </w:r>
      <w:r>
        <w:rPr>
          <w:spacing w:val="19"/>
        </w:rPr>
        <w:t> </w:t>
      </w:r>
      <w:r>
        <w:rPr>
          <w:w w:val="80"/>
        </w:rPr>
        <w:t>hematopoiético. A</w:t>
      </w:r>
      <w:r>
        <w:rPr>
          <w:spacing w:val="-1"/>
          <w:w w:val="80"/>
        </w:rPr>
        <w:t> </w:t>
      </w:r>
      <w:r>
        <w:rPr>
          <w:w w:val="80"/>
        </w:rPr>
        <w:t>quercetina</w:t>
      </w:r>
      <w:r>
        <w:rPr/>
        <w:t> </w:t>
      </w:r>
      <w:r>
        <w:rPr>
          <w:w w:val="80"/>
        </w:rPr>
        <w:t>tem propriedades </w:t>
      </w:r>
      <w:r>
        <w:rPr>
          <w:w w:val="85"/>
        </w:rPr>
        <w:t>estabilizadoras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mastúcitos</w:t>
      </w:r>
      <w:r>
        <w:rPr>
          <w:spacing w:val="-6"/>
          <w:w w:val="85"/>
        </w:rPr>
        <w:t> </w:t>
      </w:r>
      <w:r>
        <w:rPr>
          <w:color w:val="242424"/>
          <w:w w:val="85"/>
        </w:rPr>
        <w:t>e</w:t>
      </w:r>
      <w:r>
        <w:rPr>
          <w:color w:val="242424"/>
          <w:spacing w:val="-7"/>
          <w:w w:val="85"/>
        </w:rPr>
        <w:t> </w:t>
      </w:r>
      <w:r>
        <w:rPr>
          <w:w w:val="85"/>
        </w:rPr>
        <w:t>melhora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rei.is!ência</w:t>
      </w:r>
      <w:r>
        <w:rPr>
          <w:spacing w:val="-1"/>
          <w:w w:val="85"/>
        </w:rPr>
        <w:t> </w:t>
      </w:r>
      <w:r>
        <w:rPr>
          <w:w w:val="85"/>
        </w:rPr>
        <w:t>capilar.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251" w:lineRule="exact"/>
        <w:ind w:left="2397"/>
      </w:pPr>
      <w:r>
        <w:rPr>
          <w:w w:val="85"/>
        </w:rPr>
        <w:t>Sudorese</w:t>
      </w:r>
      <w:r>
        <w:rPr>
          <w:spacing w:val="9"/>
        </w:rPr>
        <w:t> </w:t>
      </w:r>
      <w:r>
        <w:rPr>
          <w:spacing w:val="-2"/>
        </w:rPr>
        <w:t>Excessiva</w:t>
      </w:r>
    </w:p>
    <w:p>
      <w:pPr>
        <w:spacing w:line="263" w:lineRule="exact" w:before="0"/>
        <w:ind w:left="2405" w:right="0" w:firstLine="0"/>
        <w:jc w:val="left"/>
        <w:rPr>
          <w:sz w:val="23"/>
        </w:rPr>
      </w:pPr>
      <w:r>
        <w:rPr>
          <w:i/>
          <w:w w:val="75"/>
          <w:sz w:val="23"/>
        </w:rPr>
        <w:t>Possíveis</w:t>
      </w:r>
      <w:r>
        <w:rPr>
          <w:i/>
          <w:spacing w:val="25"/>
          <w:sz w:val="23"/>
        </w:rPr>
        <w:t> </w:t>
      </w:r>
      <w:r>
        <w:rPr>
          <w:i/>
          <w:w w:val="75"/>
          <w:sz w:val="23"/>
        </w:rPr>
        <w:t>deficiêi›cias:</w:t>
      </w:r>
      <w:r>
        <w:rPr>
          <w:i/>
          <w:spacing w:val="3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21"/>
          <w:sz w:val="23"/>
        </w:rPr>
        <w:t> </w:t>
      </w:r>
      <w:r>
        <w:rPr>
          <w:w w:val="75"/>
          <w:sz w:val="23"/>
        </w:rPr>
        <w:t>D,</w:t>
      </w:r>
      <w:r>
        <w:rPr>
          <w:spacing w:val="-1"/>
          <w:sz w:val="23"/>
        </w:rPr>
        <w:t> </w:t>
      </w:r>
      <w:r>
        <w:rPr>
          <w:w w:val="75"/>
          <w:sz w:val="23"/>
        </w:rPr>
        <w:t>Magnésio,</w:t>
      </w:r>
      <w:r>
        <w:rPr>
          <w:spacing w:val="21"/>
          <w:sz w:val="23"/>
        </w:rPr>
        <w:t> </w:t>
      </w:r>
      <w:r>
        <w:rPr>
          <w:spacing w:val="-5"/>
          <w:w w:val="75"/>
          <w:sz w:val="23"/>
        </w:rPr>
        <w:t>B1</w:t>
      </w:r>
    </w:p>
    <w:p>
      <w:pPr>
        <w:pStyle w:val="BodyText"/>
        <w:spacing w:before="6"/>
        <w:rPr>
          <w:sz w:val="23"/>
        </w:rPr>
      </w:pPr>
    </w:p>
    <w:p>
      <w:pPr>
        <w:spacing w:line="247" w:lineRule="auto" w:before="0"/>
        <w:ind w:left="2407" w:right="2098" w:hanging="2"/>
        <w:jc w:val="both"/>
        <w:rPr>
          <w:sz w:val="22"/>
        </w:rPr>
      </w:pPr>
      <w:r>
        <w:rPr>
          <w:i/>
          <w:spacing w:val="-2"/>
          <w:w w:val="85"/>
          <w:sz w:val="22"/>
        </w:rPr>
        <w:t>Explicação:</w:t>
      </w:r>
      <w:r>
        <w:rPr>
          <w:i/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A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deficiencia</w:t>
      </w:r>
      <w:r>
        <w:rPr>
          <w:sz w:val="22"/>
        </w:rPr>
        <w:t> </w:t>
      </w:r>
      <w:r>
        <w:rPr>
          <w:spacing w:val="-2"/>
          <w:w w:val="85"/>
          <w:sz w:val="22"/>
        </w:rPr>
        <w:t>de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B1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pode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Ievar à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disfunção</w:t>
      </w:r>
      <w:r>
        <w:rPr>
          <w:spacing w:val="-1"/>
          <w:sz w:val="22"/>
        </w:rPr>
        <w:t> </w:t>
      </w:r>
      <w:r>
        <w:rPr>
          <w:spacing w:val="-2"/>
          <w:w w:val="85"/>
          <w:sz w:val="22"/>
        </w:rPr>
        <w:t>autonô</w:t>
      </w:r>
      <w:r>
        <w:rPr>
          <w:spacing w:val="8"/>
          <w:sz w:val="22"/>
        </w:rPr>
        <w:t> </w:t>
      </w:r>
      <w:r>
        <w:rPr>
          <w:spacing w:val="-2"/>
          <w:w w:val="85"/>
          <w:sz w:val="22"/>
        </w:rPr>
        <w:t>iica,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incluindo</w:t>
      </w:r>
      <w:r>
        <w:rPr>
          <w:sz w:val="22"/>
        </w:rPr>
        <w:t> </w:t>
      </w:r>
      <w:r>
        <w:rPr>
          <w:spacing w:val="-2"/>
          <w:w w:val="85"/>
          <w:sz w:val="22"/>
        </w:rPr>
        <w:t>sudofe.se </w:t>
      </w:r>
      <w:r>
        <w:rPr>
          <w:spacing w:val="-2"/>
          <w:w w:val="80"/>
          <w:sz w:val="23"/>
        </w:rPr>
        <w:t>desregulada.</w:t>
      </w:r>
      <w:r>
        <w:rPr>
          <w:spacing w:val="-13"/>
          <w:sz w:val="23"/>
        </w:rPr>
        <w:t> </w:t>
      </w:r>
      <w:r>
        <w:rPr>
          <w:spacing w:val="-2"/>
          <w:w w:val="80"/>
          <w:sz w:val="23"/>
        </w:rPr>
        <w:t>0</w:t>
      </w:r>
      <w:r>
        <w:rPr>
          <w:spacing w:val="17"/>
          <w:sz w:val="23"/>
        </w:rPr>
        <w:t> </w:t>
      </w:r>
      <w:r>
        <w:rPr>
          <w:spacing w:val="-2"/>
          <w:w w:val="80"/>
          <w:sz w:val="23"/>
        </w:rPr>
        <w:t>magnésio</w:t>
      </w:r>
      <w:r>
        <w:rPr>
          <w:spacing w:val="-5"/>
          <w:sz w:val="23"/>
        </w:rPr>
        <w:t> </w:t>
      </w:r>
      <w:r>
        <w:rPr>
          <w:spacing w:val="-2"/>
          <w:w w:val="80"/>
          <w:sz w:val="23"/>
        </w:rPr>
        <w:t>participa</w:t>
      </w:r>
      <w:r>
        <w:rPr>
          <w:sz w:val="23"/>
        </w:rPr>
        <w:t> </w:t>
      </w:r>
      <w:r>
        <w:rPr>
          <w:spacing w:val="-2"/>
          <w:w w:val="80"/>
          <w:sz w:val="23"/>
        </w:rPr>
        <w:t>da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regulação</w:t>
      </w:r>
      <w:r>
        <w:rPr>
          <w:sz w:val="23"/>
        </w:rPr>
        <w:t> </w:t>
      </w:r>
      <w:r>
        <w:rPr>
          <w:spacing w:val="-2"/>
          <w:w w:val="80"/>
          <w:sz w:val="23"/>
        </w:rPr>
        <w:t>da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excitabilidade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neuromuscular,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e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sua </w:t>
      </w:r>
      <w:r>
        <w:rPr>
          <w:w w:val="80"/>
          <w:sz w:val="22"/>
        </w:rPr>
        <w:t>deficiência</w:t>
      </w:r>
      <w:r>
        <w:rPr>
          <w:sz w:val="22"/>
        </w:rPr>
        <w:t> </w:t>
      </w:r>
      <w:r>
        <w:rPr>
          <w:w w:val="80"/>
          <w:sz w:val="22"/>
        </w:rPr>
        <w:t>pode causar hiperatividade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simpática.</w:t>
      </w:r>
      <w:r>
        <w:rPr>
          <w:sz w:val="22"/>
        </w:rPr>
        <w:t> </w:t>
      </w:r>
      <w:r>
        <w:rPr>
          <w:w w:val="80"/>
          <w:sz w:val="22"/>
        </w:rPr>
        <w:t>A vitamina D, quando</w:t>
      </w:r>
      <w:r>
        <w:rPr>
          <w:sz w:val="22"/>
        </w:rPr>
        <w:t> </w:t>
      </w:r>
      <w:r>
        <w:rPr>
          <w:w w:val="80"/>
          <w:sz w:val="22"/>
        </w:rPr>
        <w:t>em niveis baixos, também</w:t>
      </w:r>
      <w:r>
        <w:rPr>
          <w:sz w:val="22"/>
        </w:rPr>
        <w:t> </w:t>
      </w:r>
      <w:r>
        <w:rPr>
          <w:w w:val="80"/>
          <w:sz w:val="22"/>
        </w:rPr>
        <w:t>pode estar associada à disfunção</w:t>
      </w:r>
      <w:r>
        <w:rPr>
          <w:sz w:val="22"/>
        </w:rPr>
        <w:t> </w:t>
      </w:r>
      <w:r>
        <w:rPr>
          <w:w w:val="80"/>
          <w:sz w:val="22"/>
        </w:rPr>
        <w:t>autonômica</w:t>
      </w:r>
      <w:r>
        <w:rPr>
          <w:sz w:val="22"/>
        </w:rPr>
        <w:t> </w:t>
      </w:r>
      <w:r>
        <w:rPr>
          <w:w w:val="80"/>
          <w:sz w:val="22"/>
        </w:rPr>
        <w:t>e desequilíbrio</w:t>
      </w:r>
      <w:r>
        <w:rPr>
          <w:spacing w:val="40"/>
          <w:sz w:val="22"/>
        </w:rPr>
        <w:t> </w:t>
      </w:r>
      <w:r>
        <w:rPr>
          <w:w w:val="80"/>
          <w:sz w:val="22"/>
        </w:rPr>
        <w:t>termorregulador.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line="252" w:lineRule="exact"/>
        <w:ind w:left="2402"/>
      </w:pPr>
      <w:r>
        <w:rPr>
          <w:w w:val="95"/>
        </w:rPr>
        <w:t>Tortura</w:t>
      </w:r>
      <w:r>
        <w:rPr>
          <w:spacing w:val="-11"/>
          <w:w w:val="95"/>
        </w:rPr>
        <w:t> </w:t>
      </w:r>
      <w:r>
        <w:rPr>
          <w:w w:val="95"/>
        </w:rPr>
        <w:t>/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Vertigem</w:t>
      </w:r>
    </w:p>
    <w:p>
      <w:pPr>
        <w:spacing w:line="252" w:lineRule="exact" w:before="0"/>
        <w:ind w:left="2412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8"/>
          <w:sz w:val="22"/>
        </w:rPr>
        <w:t> </w:t>
      </w:r>
      <w:r>
        <w:rPr>
          <w:i/>
          <w:w w:val="80"/>
          <w:sz w:val="22"/>
        </w:rPr>
        <w:t>deficiêiic.ias:</w:t>
      </w:r>
      <w:r>
        <w:rPr>
          <w:i/>
          <w:spacing w:val="2"/>
          <w:sz w:val="22"/>
        </w:rPr>
        <w:t> </w:t>
      </w:r>
      <w:r>
        <w:rPr>
          <w:w w:val="80"/>
          <w:sz w:val="22"/>
        </w:rPr>
        <w:t>B1,</w:t>
      </w:r>
      <w:r>
        <w:rPr>
          <w:spacing w:val="-7"/>
          <w:sz w:val="22"/>
        </w:rPr>
        <w:t> </w:t>
      </w:r>
      <w:r>
        <w:rPr>
          <w:w w:val="80"/>
          <w:sz w:val="22"/>
        </w:rPr>
        <w:t>B2,</w:t>
      </w:r>
      <w:r>
        <w:rPr>
          <w:spacing w:val="-6"/>
          <w:sz w:val="22"/>
        </w:rPr>
        <w:t> </w:t>
      </w:r>
      <w:r>
        <w:rPr>
          <w:w w:val="80"/>
          <w:sz w:val="22"/>
        </w:rPr>
        <w:t>B3,</w:t>
      </w:r>
      <w:r>
        <w:rPr>
          <w:sz w:val="22"/>
        </w:rPr>
        <w:t> </w:t>
      </w:r>
      <w:r>
        <w:rPr>
          <w:w w:val="80"/>
          <w:sz w:val="22"/>
        </w:rPr>
        <w:t>BS,</w:t>
      </w:r>
      <w:r>
        <w:rPr>
          <w:spacing w:val="-5"/>
          <w:sz w:val="22"/>
        </w:rPr>
        <w:t> </w:t>
      </w:r>
      <w:r>
        <w:rPr>
          <w:w w:val="80"/>
          <w:sz w:val="22"/>
        </w:rPr>
        <w:t>B6,</w:t>
      </w:r>
      <w:r>
        <w:rPr>
          <w:spacing w:val="-7"/>
          <w:sz w:val="22"/>
        </w:rPr>
        <w:t> </w:t>
      </w:r>
      <w:r>
        <w:rPr>
          <w:w w:val="80"/>
          <w:sz w:val="22"/>
        </w:rPr>
        <w:t>B12,</w:t>
      </w:r>
      <w:r>
        <w:rPr>
          <w:spacing w:val="3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2"/>
          <w:sz w:val="22"/>
        </w:rPr>
        <w:t> </w:t>
      </w:r>
      <w:r>
        <w:rPr>
          <w:w w:val="80"/>
          <w:sz w:val="22"/>
        </w:rPr>
        <w:t>D,</w:t>
      </w:r>
      <w:r>
        <w:rPr>
          <w:spacing w:val="-3"/>
          <w:sz w:val="22"/>
        </w:rPr>
        <w:t> </w:t>
      </w:r>
      <w:r>
        <w:rPr>
          <w:w w:val="80"/>
          <w:sz w:val="22"/>
        </w:rPr>
        <w:t>Ferro,</w:t>
      </w:r>
      <w:r>
        <w:rPr>
          <w:spacing w:val="-3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4"/>
          <w:sz w:val="22"/>
        </w:rPr>
        <w:t> </w:t>
      </w:r>
      <w:r>
        <w:rPr>
          <w:spacing w:val="-2"/>
          <w:w w:val="80"/>
          <w:sz w:val="22"/>
        </w:rPr>
        <w:t>Potássio,</w:t>
      </w:r>
    </w:p>
    <w:p>
      <w:pPr>
        <w:spacing w:before="32"/>
        <w:ind w:left="2410" w:right="0" w:firstLine="0"/>
        <w:jc w:val="left"/>
        <w:rPr>
          <w:sz w:val="20"/>
        </w:rPr>
      </w:pPr>
      <w:r>
        <w:rPr>
          <w:spacing w:val="-4"/>
          <w:sz w:val="20"/>
        </w:rPr>
        <w:t>Iodo</w:t>
      </w:r>
    </w:p>
    <w:p>
      <w:pPr>
        <w:pStyle w:val="BodyText"/>
        <w:spacing w:before="40"/>
        <w:rPr>
          <w:sz w:val="20"/>
        </w:rPr>
      </w:pPr>
    </w:p>
    <w:p>
      <w:pPr>
        <w:spacing w:line="247" w:lineRule="auto" w:before="0"/>
        <w:ind w:left="2407" w:right="2085" w:firstLine="12"/>
        <w:jc w:val="both"/>
        <w:rPr>
          <w:sz w:val="21"/>
        </w:rPr>
      </w:pPr>
      <w:r>
        <w:rPr>
          <w:i/>
          <w:w w:val="80"/>
          <w:sz w:val="22"/>
        </w:rPr>
        <w:t>Expliuaç.ào.'</w:t>
      </w:r>
      <w:r>
        <w:rPr>
          <w:i/>
          <w:spacing w:val="35"/>
          <w:sz w:val="22"/>
        </w:rPr>
        <w:t> </w:t>
      </w:r>
      <w:r>
        <w:rPr>
          <w:w w:val="80"/>
          <w:sz w:val="22"/>
        </w:rPr>
        <w:t>As vitaminas</w:t>
      </w:r>
      <w:r>
        <w:rPr>
          <w:sz w:val="22"/>
        </w:rPr>
        <w:t> </w:t>
      </w:r>
      <w:r>
        <w:rPr>
          <w:w w:val="80"/>
          <w:sz w:val="22"/>
        </w:rPr>
        <w:t>do complexo</w:t>
      </w:r>
      <w:r>
        <w:rPr>
          <w:sz w:val="22"/>
        </w:rPr>
        <w:t> </w:t>
      </w:r>
      <w:r>
        <w:rPr>
          <w:color w:val="111111"/>
          <w:w w:val="80"/>
          <w:sz w:val="22"/>
        </w:rPr>
        <w:t>B </w:t>
      </w:r>
      <w:r>
        <w:rPr>
          <w:w w:val="80"/>
          <w:sz w:val="22"/>
        </w:rPr>
        <w:t>são essenciais</w:t>
      </w:r>
      <w:r>
        <w:rPr>
          <w:sz w:val="22"/>
        </w:rPr>
        <w:t> </w:t>
      </w:r>
      <w:r>
        <w:rPr>
          <w:w w:val="80"/>
          <w:sz w:val="22"/>
        </w:rPr>
        <w:t>para o sistema nervoso</w:t>
      </w:r>
      <w:r>
        <w:rPr>
          <w:sz w:val="22"/>
        </w:rPr>
        <w:t> </w:t>
      </w:r>
      <w:r>
        <w:rPr>
          <w:w w:val="80"/>
          <w:sz w:val="22"/>
        </w:rPr>
        <w:t>central</w:t>
      </w:r>
      <w:r>
        <w:rPr>
          <w:sz w:val="22"/>
        </w:rPr>
        <w:t> </w:t>
      </w:r>
      <w:r>
        <w:rPr>
          <w:w w:val="85"/>
          <w:sz w:val="22"/>
        </w:rPr>
        <w:t>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periférico. B12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B1 têm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papel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direto na mielinização</w:t>
      </w:r>
      <w:r>
        <w:rPr>
          <w:sz w:val="22"/>
        </w:rPr>
        <w:t> </w:t>
      </w:r>
      <w:r>
        <w:rPr>
          <w:w w:val="85"/>
          <w:sz w:val="22"/>
        </w:rPr>
        <w:t>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condução nervosa. 0</w:t>
      </w:r>
      <w:r>
        <w:rPr>
          <w:spacing w:val="11"/>
          <w:sz w:val="22"/>
        </w:rPr>
        <w:t> </w:t>
      </w:r>
      <w:r>
        <w:rPr>
          <w:w w:val="85"/>
          <w:sz w:val="22"/>
        </w:rPr>
        <w:t>ferro é </w:t>
      </w:r>
      <w:r>
        <w:rPr>
          <w:w w:val="75"/>
          <w:sz w:val="23"/>
        </w:rPr>
        <w:t>necessório</w:t>
      </w:r>
      <w:r>
        <w:rPr>
          <w:sz w:val="23"/>
        </w:rPr>
        <w:t> </w:t>
      </w:r>
      <w:r>
        <w:rPr>
          <w:w w:val="75"/>
          <w:sz w:val="23"/>
        </w:rPr>
        <w:t>para</w:t>
      </w:r>
      <w:r>
        <w:rPr>
          <w:sz w:val="23"/>
        </w:rPr>
        <w:t> </w:t>
      </w:r>
      <w:r>
        <w:rPr>
          <w:w w:val="75"/>
          <w:sz w:val="23"/>
        </w:rPr>
        <w:t>o transporte</w:t>
      </w:r>
      <w:r>
        <w:rPr>
          <w:sz w:val="23"/>
        </w:rPr>
        <w:t> </w:t>
      </w:r>
      <w:r>
        <w:rPr>
          <w:w w:val="75"/>
          <w:sz w:val="23"/>
        </w:rPr>
        <w:t>de oxigênio ao cÉ'rebro.</w:t>
      </w:r>
      <w:r>
        <w:rPr>
          <w:sz w:val="23"/>
        </w:rPr>
        <w:t> </w:t>
      </w:r>
      <w:r>
        <w:rPr>
          <w:w w:val="75"/>
          <w:sz w:val="23"/>
        </w:rPr>
        <w:t>Magnésio</w:t>
      </w:r>
      <w:r>
        <w:rPr>
          <w:sz w:val="23"/>
        </w:rPr>
        <w:t> </w:t>
      </w:r>
      <w:r>
        <w:rPr>
          <w:w w:val="75"/>
          <w:sz w:val="23"/>
        </w:rPr>
        <w:t>e potóssio in#uenciam</w:t>
      </w:r>
      <w:r>
        <w:rPr>
          <w:sz w:val="23"/>
        </w:rPr>
        <w:t> </w:t>
      </w:r>
      <w:r>
        <w:rPr>
          <w:w w:val="75"/>
          <w:sz w:val="23"/>
        </w:rPr>
        <w:t>o </w:t>
      </w:r>
      <w:r>
        <w:rPr>
          <w:w w:val="85"/>
          <w:sz w:val="22"/>
        </w:rPr>
        <w:t>equilíbno</w:t>
      </w:r>
      <w:r>
        <w:rPr>
          <w:w w:val="85"/>
          <w:sz w:val="22"/>
        </w:rPr>
        <w:t> eletrolítico</w:t>
      </w:r>
      <w:r>
        <w:rPr>
          <w:w w:val="85"/>
          <w:sz w:val="22"/>
        </w:rPr>
        <w:t> </w:t>
      </w:r>
      <w:r>
        <w:rPr>
          <w:color w:val="1A1A1A"/>
          <w:w w:val="85"/>
          <w:sz w:val="22"/>
        </w:rPr>
        <w:t>e </w:t>
      </w:r>
      <w:r>
        <w:rPr>
          <w:w w:val="85"/>
          <w:sz w:val="22"/>
        </w:rPr>
        <w:t>a eX.6itabilidade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neuromuscular. 0</w:t>
      </w:r>
      <w:r>
        <w:rPr>
          <w:sz w:val="22"/>
        </w:rPr>
        <w:t> </w:t>
      </w:r>
      <w:r>
        <w:rPr>
          <w:w w:val="85"/>
          <w:sz w:val="22"/>
        </w:rPr>
        <w:t>iodo, por</w:t>
      </w:r>
      <w:r>
        <w:rPr>
          <w:w w:val="85"/>
          <w:sz w:val="22"/>
        </w:rPr>
        <w:t> sua vez, regula</w:t>
      </w:r>
      <w:r>
        <w:rPr>
          <w:w w:val="85"/>
          <w:sz w:val="22"/>
        </w:rPr>
        <w:t> o </w:t>
      </w:r>
      <w:r>
        <w:rPr>
          <w:w w:val="90"/>
          <w:sz w:val="21"/>
        </w:rPr>
        <w:t>metabolismo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cerebral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por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meio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da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função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tireoidiana.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before="1"/>
        <w:ind w:left="2419"/>
      </w:pPr>
      <w:r>
        <w:rPr>
          <w:spacing w:val="-2"/>
          <w:w w:val="95"/>
        </w:rPr>
        <w:t>Enxaqueca</w:t>
      </w:r>
    </w:p>
    <w:p>
      <w:pPr>
        <w:spacing w:line="244" w:lineRule="auto" w:before="13"/>
        <w:ind w:left="2419" w:right="2017" w:firstLine="0"/>
        <w:jc w:val="left"/>
        <w:rPr>
          <w:sz w:val="22"/>
        </w:rPr>
      </w:pPr>
      <w:r>
        <w:rPr>
          <w:i/>
          <w:w w:val="80"/>
          <w:sz w:val="22"/>
        </w:rPr>
        <w:t>Po-*síveis</w:t>
      </w:r>
      <w:r>
        <w:rPr>
          <w:i/>
          <w:sz w:val="22"/>
        </w:rPr>
        <w:t> </w:t>
      </w:r>
      <w:r>
        <w:rPr>
          <w:i/>
          <w:w w:val="80"/>
          <w:sz w:val="22"/>
        </w:rPr>
        <w:t>deficiências:</w:t>
      </w:r>
      <w:r>
        <w:rPr>
          <w:i/>
          <w:spacing w:val="39"/>
          <w:sz w:val="22"/>
        </w:rPr>
        <w:t> </w:t>
      </w:r>
      <w:r>
        <w:rPr>
          <w:w w:val="80"/>
          <w:sz w:val="22"/>
        </w:rPr>
        <w:t>B2, B6,</w:t>
      </w:r>
      <w:r>
        <w:rPr>
          <w:sz w:val="22"/>
        </w:rPr>
        <w:t> </w:t>
      </w:r>
      <w:r>
        <w:rPr>
          <w:w w:val="80"/>
          <w:sz w:val="22"/>
        </w:rPr>
        <w:t>B12, Magnésio,</w:t>
      </w:r>
      <w:r>
        <w:rPr>
          <w:spacing w:val="32"/>
          <w:sz w:val="22"/>
        </w:rPr>
        <w:t> </w:t>
      </w:r>
      <w:r>
        <w:rPr>
          <w:w w:val="80"/>
          <w:sz w:val="22"/>
        </w:rPr>
        <w:t>Coenzima</w:t>
      </w:r>
      <w:r>
        <w:rPr>
          <w:sz w:val="22"/>
        </w:rPr>
        <w:t> </w:t>
      </w:r>
      <w:r>
        <w:rPr>
          <w:w w:val="80"/>
          <w:sz w:val="22"/>
        </w:rPr>
        <w:t>Q10,</w:t>
      </w:r>
      <w:r>
        <w:rPr>
          <w:sz w:val="22"/>
        </w:rPr>
        <w:t> </w:t>
      </w:r>
      <w:r>
        <w:rPr>
          <w:w w:val="80"/>
          <w:sz w:val="22"/>
        </w:rPr>
        <w:t>Vitamina D, Ômega-3, </w:t>
      </w:r>
      <w:r>
        <w:rPr>
          <w:spacing w:val="-2"/>
          <w:w w:val="90"/>
          <w:sz w:val="22"/>
        </w:rPr>
        <w:t>Quercetina,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Ácido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Afa-Lipôico</w:t>
      </w:r>
    </w:p>
    <w:p>
      <w:pPr>
        <w:pStyle w:val="BodyText"/>
        <w:spacing w:before="8"/>
      </w:pPr>
    </w:p>
    <w:p>
      <w:pPr>
        <w:pStyle w:val="BodyText"/>
        <w:spacing w:line="247" w:lineRule="auto" w:before="1"/>
        <w:ind w:left="2414" w:right="2084" w:hanging="2"/>
        <w:jc w:val="both"/>
      </w:pPr>
      <w:r>
        <w:rPr>
          <w:i/>
          <w:w w:val="90"/>
        </w:rPr>
        <w:t>Explicação.</w:t>
      </w:r>
      <w:r>
        <w:rPr>
          <w:i/>
          <w:w w:val="90"/>
        </w:rPr>
        <w:t> </w:t>
      </w:r>
      <w:r>
        <w:rPr>
          <w:w w:val="90"/>
        </w:rPr>
        <w:t>O</w:t>
      </w:r>
      <w:r>
        <w:rPr>
          <w:w w:val="90"/>
        </w:rPr>
        <w:t> magnésio</w:t>
      </w:r>
      <w:r>
        <w:rPr>
          <w:w w:val="90"/>
        </w:rPr>
        <w:t> regula</w:t>
      </w:r>
      <w:r>
        <w:rPr>
          <w:w w:val="90"/>
        </w:rPr>
        <w:t> o</w:t>
      </w:r>
      <w:r>
        <w:rPr>
          <w:w w:val="90"/>
        </w:rPr>
        <w:t> tônus</w:t>
      </w:r>
      <w:r>
        <w:rPr>
          <w:w w:val="90"/>
        </w:rPr>
        <w:t> vascular</w:t>
      </w:r>
      <w:r>
        <w:rPr>
          <w:w w:val="90"/>
        </w:rPr>
        <w:t> cerebral</w:t>
      </w:r>
      <w:r>
        <w:rPr>
          <w:w w:val="90"/>
        </w:rPr>
        <w:t> e</w:t>
      </w:r>
      <w:r>
        <w:rPr>
          <w:w w:val="90"/>
        </w:rPr>
        <w:t> neurotransmissores </w:t>
      </w:r>
      <w:r>
        <w:rPr>
          <w:spacing w:val="-2"/>
          <w:w w:val="85"/>
        </w:rPr>
        <w:t>excitatórios.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B2,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B6</w:t>
      </w:r>
      <w:r>
        <w:rPr>
          <w:spacing w:val="-4"/>
          <w:w w:val="85"/>
        </w:rPr>
        <w:t> </w:t>
      </w:r>
      <w:r>
        <w:rPr>
          <w:color w:val="1C1C1C"/>
          <w:spacing w:val="-2"/>
          <w:w w:val="85"/>
        </w:rPr>
        <w:t>e</w:t>
      </w:r>
      <w:r>
        <w:rPr>
          <w:color w:val="1C1C1C"/>
          <w:spacing w:val="-4"/>
          <w:w w:val="85"/>
        </w:rPr>
        <w:t> </w:t>
      </w:r>
      <w:r>
        <w:rPr>
          <w:spacing w:val="-2"/>
          <w:w w:val="85"/>
        </w:rPr>
        <w:t>B12 reduzem</w:t>
      </w:r>
      <w:r>
        <w:rPr/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hiperexcitabilidade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neuronal.</w:t>
      </w:r>
      <w:r>
        <w:rPr/>
        <w:t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CoQ10</w:t>
      </w:r>
      <w:r>
        <w:rPr>
          <w:spacing w:val="-6"/>
        </w:rPr>
        <w:t> </w:t>
      </w:r>
      <w:r>
        <w:rPr>
          <w:spacing w:val="-2"/>
          <w:w w:val="85"/>
        </w:rPr>
        <w:t>melhora</w:t>
      </w:r>
      <w:r>
        <w:rPr>
          <w:spacing w:val="-3"/>
        </w:rPr>
        <w:t> </w:t>
      </w:r>
      <w:r>
        <w:rPr>
          <w:spacing w:val="-2"/>
          <w:w w:val="85"/>
        </w:rPr>
        <w:t>o </w:t>
      </w:r>
      <w:r>
        <w:rPr>
          <w:w w:val="90"/>
        </w:rPr>
        <w:t>metabolismo</w:t>
      </w:r>
      <w:r>
        <w:rPr>
          <w:w w:val="90"/>
        </w:rPr>
        <w:t> energético</w:t>
      </w:r>
      <w:r>
        <w:rPr>
          <w:w w:val="90"/>
        </w:rPr>
        <w:t> mitocondrial,</w:t>
      </w:r>
      <w:r>
        <w:rPr>
          <w:w w:val="90"/>
        </w:rPr>
        <w:t> especialmente</w:t>
      </w:r>
      <w:r>
        <w:rPr>
          <w:w w:val="90"/>
        </w:rPr>
        <w:t> em</w:t>
      </w:r>
      <w:r>
        <w:rPr>
          <w:w w:val="90"/>
        </w:rPr>
        <w:t> neurônios.</w:t>
      </w:r>
      <w:r>
        <w:rPr>
          <w:w w:val="90"/>
        </w:rPr>
        <w:t> Ômega-3</w:t>
      </w:r>
      <w:r>
        <w:rPr>
          <w:w w:val="90"/>
        </w:rPr>
        <w:t> </w:t>
      </w:r>
      <w:r>
        <w:rPr>
          <w:color w:val="0E0E0E"/>
          <w:w w:val="90"/>
        </w:rPr>
        <w:t>e </w:t>
      </w:r>
      <w:r>
        <w:rPr>
          <w:w w:val="90"/>
        </w:rPr>
        <w:t>quercetina</w:t>
      </w:r>
      <w:r>
        <w:rPr>
          <w:w w:val="90"/>
        </w:rPr>
        <w:t> modulam</w:t>
      </w:r>
      <w:r>
        <w:rPr>
          <w:spacing w:val="-1"/>
          <w:w w:val="90"/>
        </w:rPr>
        <w:t> </w:t>
      </w:r>
      <w:r>
        <w:rPr>
          <w:w w:val="90"/>
        </w:rPr>
        <w:t>inflamações</w:t>
      </w:r>
      <w:r>
        <w:rPr>
          <w:w w:val="90"/>
        </w:rPr>
        <w:t> neurovasculares.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vitamina</w:t>
      </w:r>
      <w:r>
        <w:rPr>
          <w:spacing w:val="-1"/>
          <w:w w:val="90"/>
        </w:rPr>
        <w:t> </w:t>
      </w:r>
      <w:r>
        <w:rPr>
          <w:color w:val="0C0C0C"/>
          <w:w w:val="90"/>
        </w:rPr>
        <w:t>D</w:t>
      </w:r>
      <w:r>
        <w:rPr>
          <w:color w:val="0C0C0C"/>
          <w:spacing w:val="-6"/>
          <w:w w:val="90"/>
        </w:rPr>
        <w:t> </w:t>
      </w:r>
      <w:r>
        <w:rPr>
          <w:w w:val="90"/>
        </w:rPr>
        <w:t>regula</w:t>
      </w:r>
      <w:r>
        <w:rPr>
          <w:w w:val="90"/>
        </w:rPr>
        <w:t> vias</w:t>
      </w:r>
      <w:r>
        <w:rPr>
          <w:spacing w:val="-2"/>
          <w:w w:val="90"/>
        </w:rPr>
        <w:t> </w:t>
      </w:r>
      <w:r>
        <w:rPr>
          <w:w w:val="90"/>
        </w:rPr>
        <w:t>anti- </w:t>
      </w:r>
      <w:r>
        <w:rPr>
          <w:w w:val="80"/>
        </w:rPr>
        <w:t>inflamatórias</w:t>
      </w:r>
      <w:r>
        <w:rPr>
          <w:spacing w:val="40"/>
        </w:rPr>
        <w:t> </w:t>
      </w:r>
      <w:r>
        <w:rPr>
          <w:w w:val="80"/>
        </w:rPr>
        <w:t>cerebrais,</w:t>
      </w:r>
      <w:r>
        <w:rPr/>
        <w:t> </w:t>
      </w:r>
      <w:r>
        <w:rPr>
          <w:w w:val="80"/>
        </w:rPr>
        <w:t>enquanto</w:t>
      </w:r>
      <w:r>
        <w:rPr/>
        <w:t> </w:t>
      </w:r>
      <w:r>
        <w:rPr>
          <w:w w:val="80"/>
        </w:rPr>
        <w:t>o ác!do alfa-lipóico</w:t>
      </w:r>
      <w:r>
        <w:rPr/>
        <w:t> </w:t>
      </w:r>
      <w:r>
        <w:rPr>
          <w:w w:val="80"/>
        </w:rPr>
        <w:t>protege contra estresse oxidativo.</w:t>
      </w: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1627632</wp:posOffset>
                </wp:positionH>
                <wp:positionV relativeFrom="paragraph">
                  <wp:posOffset>215000</wp:posOffset>
                </wp:positionV>
                <wp:extent cx="4974590" cy="127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4974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590" h="0">
                              <a:moveTo>
                                <a:pt x="0" y="0"/>
                              </a:moveTo>
                              <a:lnTo>
                                <a:pt x="4974336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131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160004pt;margin-top:16.929161pt;width:391.7pt;height:.1pt;mso-position-horizontal-relative:page;mso-position-vertical-relative:paragraph;z-index:-15706112;mso-wrap-distance-left:0;mso-wrap-distance-right:0" id="docshape55" coordorigin="2563,339" coordsize="7834,0" path="m2563,339l10397,339e" filled="false" stroked="true" strokeweight="5.04pt" strokecolor="#31313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8"/>
        <w:ind w:left="327" w:right="0" w:firstLine="0"/>
        <w:jc w:val="center"/>
        <w:rPr>
          <w:sz w:val="19"/>
        </w:rPr>
      </w:pPr>
      <w:r>
        <w:rPr>
          <w:spacing w:val="-5"/>
          <w:w w:val="105"/>
          <w:sz w:val="19"/>
        </w:rPr>
        <w:t>189</w:t>
      </w:r>
    </w:p>
    <w:p>
      <w:pPr>
        <w:spacing w:after="0"/>
        <w:jc w:val="center"/>
        <w:rPr>
          <w:sz w:val="19"/>
        </w:rPr>
        <w:sectPr>
          <w:footerReference w:type="default" r:id="rId103"/>
          <w:pgSz w:w="11910" w:h="16840"/>
          <w:pgMar w:header="0" w:footer="0" w:top="880" w:bottom="280" w:left="141" w:right="141"/>
        </w:sectPr>
      </w:pPr>
    </w:p>
    <w:p>
      <w:pPr>
        <w:pStyle w:val="Heading7"/>
        <w:spacing w:line="278" w:lineRule="exact" w:before="81"/>
        <w:ind w:left="2458"/>
        <w:jc w:val="both"/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1796795</wp:posOffset>
            </wp:positionH>
            <wp:positionV relativeFrom="page">
              <wp:posOffset>7498079</wp:posOffset>
            </wp:positionV>
            <wp:extent cx="475488" cy="466344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Alterações</w:t>
      </w:r>
      <w:r>
        <w:rPr>
          <w:spacing w:val="13"/>
        </w:rPr>
        <w:t> </w:t>
      </w:r>
      <w:r>
        <w:rPr>
          <w:w w:val="75"/>
        </w:rPr>
        <w:t>Visuais</w:t>
      </w:r>
      <w:r>
        <w:rPr>
          <w:spacing w:val="-9"/>
        </w:rPr>
        <w:t> </w:t>
      </w:r>
      <w:r>
        <w:rPr>
          <w:i/>
          <w:w w:val="75"/>
        </w:rPr>
        <w:t>I</w:t>
      </w:r>
      <w:r>
        <w:rPr>
          <w:i/>
          <w:spacing w:val="-1"/>
        </w:rPr>
        <w:t> </w:t>
      </w:r>
      <w:r>
        <w:rPr>
          <w:w w:val="75"/>
        </w:rPr>
        <w:t>Visão</w:t>
      </w:r>
      <w:r>
        <w:rPr>
          <w:spacing w:val="-15"/>
        </w:rPr>
        <w:t> </w:t>
      </w:r>
      <w:r>
        <w:rPr>
          <w:w w:val="75"/>
        </w:rPr>
        <w:t>Noturna</w:t>
      </w:r>
      <w:r>
        <w:rPr>
          <w:spacing w:val="6"/>
        </w:rPr>
        <w:t> </w:t>
      </w:r>
      <w:r>
        <w:rPr>
          <w:spacing w:val="-2"/>
          <w:w w:val="75"/>
        </w:rPr>
        <w:t>Prejudicada</w:t>
      </w:r>
    </w:p>
    <w:p>
      <w:pPr>
        <w:spacing w:line="267" w:lineRule="exact" w:before="0"/>
        <w:ind w:left="2455" w:right="0" w:firstLine="0"/>
        <w:jc w:val="both"/>
        <w:rPr>
          <w:sz w:val="24"/>
        </w:rPr>
      </w:pPr>
      <w:r>
        <w:rPr>
          <w:i/>
          <w:w w:val="85"/>
          <w:sz w:val="24"/>
        </w:rPr>
        <w:t>Pos.siveis</w:t>
      </w:r>
      <w:r>
        <w:rPr>
          <w:i/>
          <w:spacing w:val="45"/>
          <w:sz w:val="24"/>
        </w:rPr>
        <w:t>  </w:t>
      </w:r>
      <w:r>
        <w:rPr>
          <w:i/>
          <w:w w:val="85"/>
          <w:sz w:val="24"/>
        </w:rPr>
        <w:t>deficiêiicias'</w:t>
      </w:r>
      <w:r>
        <w:rPr>
          <w:i/>
          <w:spacing w:val="47"/>
          <w:sz w:val="24"/>
        </w:rPr>
        <w:t>  </w:t>
      </w:r>
      <w:r>
        <w:rPr>
          <w:w w:val="85"/>
          <w:sz w:val="24"/>
        </w:rPr>
        <w:t>Vitamina</w:t>
      </w:r>
      <w:r>
        <w:rPr>
          <w:spacing w:val="41"/>
          <w:sz w:val="24"/>
        </w:rPr>
        <w:t>  </w:t>
      </w:r>
      <w:r>
        <w:rPr>
          <w:w w:val="85"/>
          <w:sz w:val="24"/>
        </w:rPr>
        <w:t>A,</w:t>
      </w:r>
      <w:r>
        <w:rPr>
          <w:spacing w:val="37"/>
          <w:sz w:val="24"/>
        </w:rPr>
        <w:t>  </w:t>
      </w:r>
      <w:r>
        <w:rPr>
          <w:w w:val="85"/>
          <w:sz w:val="24"/>
        </w:rPr>
        <w:t>B2,</w:t>
      </w:r>
      <w:r>
        <w:rPr>
          <w:spacing w:val="38"/>
          <w:sz w:val="24"/>
        </w:rPr>
        <w:t>  </w:t>
      </w:r>
      <w:r>
        <w:rPr>
          <w:w w:val="85"/>
          <w:sz w:val="24"/>
        </w:rPr>
        <w:t>Luteína,</w:t>
      </w:r>
      <w:r>
        <w:rPr>
          <w:spacing w:val="44"/>
          <w:sz w:val="24"/>
        </w:rPr>
        <w:t>  </w:t>
      </w:r>
      <w:r>
        <w:rPr>
          <w:w w:val="85"/>
          <w:sz w:val="24"/>
        </w:rPr>
        <w:t>Zeaxantina,</w:t>
      </w:r>
      <w:r>
        <w:rPr>
          <w:spacing w:val="48"/>
          <w:sz w:val="24"/>
        </w:rPr>
        <w:t>  </w:t>
      </w:r>
      <w:r>
        <w:rPr>
          <w:spacing w:val="-2"/>
          <w:w w:val="85"/>
          <w:sz w:val="24"/>
        </w:rPr>
        <w:t>Zinco</w:t>
      </w:r>
    </w:p>
    <w:p>
      <w:pPr>
        <w:spacing w:line="213" w:lineRule="auto" w:before="264"/>
        <w:ind w:left="2447" w:right="2045" w:firstLine="8"/>
        <w:jc w:val="both"/>
        <w:rPr>
          <w:rFonts w:ascii="Calibri" w:hAnsi="Calibri"/>
          <w:sz w:val="24"/>
        </w:rPr>
      </w:pPr>
      <w:r>
        <w:rPr>
          <w:rFonts w:ascii="Arial Narrow" w:hAnsi="Arial Narrow"/>
          <w:i/>
          <w:w w:val="90"/>
          <w:sz w:val="24"/>
        </w:rPr>
        <w:t>Explicação:</w:t>
      </w:r>
      <w:r>
        <w:rPr>
          <w:rFonts w:ascii="Arial Narrow" w:hAnsi="Arial Narrow"/>
          <w:i/>
          <w:spacing w:val="-9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A</w:t>
      </w:r>
      <w:r>
        <w:rPr>
          <w:rFonts w:ascii="Calibri" w:hAnsi="Calibri"/>
          <w:spacing w:val="-8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vitamina</w:t>
      </w:r>
      <w:r>
        <w:rPr>
          <w:rFonts w:ascii="Calibri" w:hAnsi="Calibri"/>
          <w:spacing w:val="-8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A</w:t>
      </w:r>
      <w:r>
        <w:rPr>
          <w:rFonts w:ascii="Calibri" w:hAnsi="Calibri"/>
          <w:spacing w:val="-8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compõe</w:t>
      </w:r>
      <w:r>
        <w:rPr>
          <w:rFonts w:ascii="Calibri" w:hAnsi="Calibri"/>
          <w:spacing w:val="-1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a</w:t>
      </w:r>
      <w:r>
        <w:rPr>
          <w:rFonts w:ascii="Calibri" w:hAnsi="Calibri"/>
          <w:spacing w:val="-9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rodopsina,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w w:val="90"/>
          <w:sz w:val="24"/>
        </w:rPr>
        <w:t>essencial</w:t>
      </w:r>
      <w:r>
        <w:rPr>
          <w:rFonts w:ascii="Calibri" w:hAnsi="Calibri"/>
          <w:spacing w:val="-6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para</w:t>
      </w:r>
      <w:r>
        <w:rPr>
          <w:rFonts w:ascii="Calibri" w:hAnsi="Calibri"/>
          <w:spacing w:val="-7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a</w:t>
      </w:r>
      <w:r>
        <w:rPr>
          <w:rFonts w:ascii="Calibri" w:hAnsi="Calibri"/>
          <w:spacing w:val="-9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visão</w:t>
      </w:r>
      <w:r>
        <w:rPr>
          <w:rFonts w:ascii="Calibri" w:hAnsi="Calibri"/>
          <w:spacing w:val="-8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noturna.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90"/>
          <w:sz w:val="24"/>
        </w:rPr>
        <w:t>A</w:t>
      </w:r>
      <w:r>
        <w:rPr>
          <w:rFonts w:ascii="Calibri" w:hAnsi="Calibri"/>
          <w:spacing w:val="-9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B2 </w:t>
      </w:r>
      <w:r>
        <w:rPr>
          <w:rFonts w:ascii="Calibri" w:hAnsi="Calibri"/>
          <w:w w:val="80"/>
          <w:sz w:val="24"/>
        </w:rPr>
        <w:t>(rib0flavina)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protege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a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retina contra estresse oxidativo.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Luteína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e zeaxantina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concentram- </w:t>
      </w:r>
      <w:r>
        <w:rPr>
          <w:rFonts w:ascii="Calibri" w:hAnsi="Calibri"/>
          <w:w w:val="85"/>
          <w:sz w:val="24"/>
        </w:rPr>
        <w:t>se na mácula,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filtrando luz azul e protegendo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contra depeneração.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O zinco auxilia na </w:t>
      </w:r>
      <w:r>
        <w:rPr>
          <w:rFonts w:ascii="Calibri" w:hAnsi="Calibri"/>
          <w:spacing w:val="-2"/>
          <w:w w:val="85"/>
          <w:sz w:val="24"/>
        </w:rPr>
        <w:t>conversão</w:t>
      </w:r>
      <w:r>
        <w:rPr>
          <w:rFonts w:ascii="Calibri" w:hAnsi="Calibri"/>
          <w:spacing w:val="7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de retinol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em retinal,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essencial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para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a</w:t>
      </w:r>
      <w:r>
        <w:rPr>
          <w:rFonts w:ascii="Calibri" w:hAnsi="Calibri"/>
          <w:spacing w:val="-9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fototransdução.</w:t>
      </w:r>
    </w:p>
    <w:p>
      <w:pPr>
        <w:pStyle w:val="BodyText"/>
        <w:spacing w:before="235"/>
        <w:rPr>
          <w:rFonts w:ascii="Calibri"/>
          <w:sz w:val="24"/>
        </w:rPr>
      </w:pPr>
    </w:p>
    <w:p>
      <w:pPr>
        <w:pStyle w:val="BodyText"/>
        <w:spacing w:line="264" w:lineRule="exact"/>
        <w:ind w:left="2446"/>
        <w:rPr>
          <w:rFonts w:ascii="Calibri" w:hAnsi="Calibri"/>
        </w:rPr>
      </w:pPr>
      <w:r>
        <w:rPr>
          <w:rFonts w:ascii="Calibri" w:hAnsi="Calibri"/>
          <w:w w:val="90"/>
        </w:rPr>
        <w:t>Má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l¥lemória</w:t>
      </w:r>
      <w:r>
        <w:rPr>
          <w:rFonts w:ascii="Calibri" w:hAnsi="Calibri"/>
          <w:spacing w:val="17"/>
        </w:rPr>
        <w:t> </w:t>
      </w:r>
      <w:r>
        <w:rPr>
          <w:rFonts w:ascii="Calibri" w:hAnsi="Calibri"/>
          <w:w w:val="90"/>
        </w:rPr>
        <w:t>/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Confusão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spacing w:val="-2"/>
          <w:w w:val="90"/>
        </w:rPr>
        <w:t>Mental</w:t>
      </w:r>
    </w:p>
    <w:p>
      <w:pPr>
        <w:pStyle w:val="BodyText"/>
        <w:spacing w:line="237" w:lineRule="auto"/>
        <w:ind w:left="2447" w:right="2088" w:hanging="8"/>
        <w:jc w:val="both"/>
        <w:rPr>
          <w:rFonts w:ascii="Calibri" w:hAnsi="Calibri"/>
        </w:rPr>
      </w:pPr>
      <w:r>
        <w:rPr>
          <w:rFonts w:ascii="Calibri" w:hAnsi="Calibri"/>
        </w:rPr>
        <w:t>Poss/ve's </w:t>
      </w:r>
      <w:r>
        <w:rPr>
          <w:rFonts w:ascii="Arial Narrow" w:hAnsi="Arial Narrow"/>
          <w:i/>
        </w:rPr>
        <w:t>deficiênc.ias: </w:t>
      </w:r>
      <w:r>
        <w:rPr>
          <w:rFonts w:ascii="Calibri" w:hAnsi="Calibri"/>
        </w:rPr>
        <w:t>B6,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B9,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B12,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A, Vitamina D,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K2,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Coenzima Q10, lnositol, L- </w:t>
      </w:r>
      <w:r>
        <w:rPr>
          <w:rFonts w:ascii="Calibri" w:hAnsi="Calibri"/>
          <w:spacing w:val="-6"/>
        </w:rPr>
        <w:t>triptofano,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Magnesio,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6"/>
        </w:rPr>
        <w:t>Zinco, Ômega-3</w:t>
      </w:r>
    </w:p>
    <w:p>
      <w:pPr>
        <w:spacing w:line="223" w:lineRule="auto" w:before="262"/>
        <w:ind w:left="2441" w:right="2044" w:hanging="3"/>
        <w:jc w:val="both"/>
        <w:rPr>
          <w:rFonts w:ascii="Calibri" w:hAnsi="Calibri"/>
          <w:sz w:val="23"/>
        </w:rPr>
      </w:pPr>
      <w:r>
        <w:rPr>
          <w:rFonts w:ascii="Calibri" w:hAnsi="Calibri"/>
          <w:w w:val="95"/>
          <w:sz w:val="23"/>
        </w:rPr>
        <w:t>Esp/icaçao:</w:t>
      </w:r>
      <w:r>
        <w:rPr>
          <w:rFonts w:ascii="Calibri" w:hAnsi="Calibri"/>
          <w:w w:val="95"/>
          <w:sz w:val="23"/>
        </w:rPr>
        <w:t> B6,</w:t>
      </w:r>
      <w:r>
        <w:rPr>
          <w:rFonts w:ascii="Calibri" w:hAnsi="Calibri"/>
          <w:w w:val="95"/>
          <w:sz w:val="23"/>
        </w:rPr>
        <w:t> B9</w:t>
      </w:r>
      <w:r>
        <w:rPr>
          <w:rFonts w:ascii="Calibri" w:hAnsi="Calibri"/>
          <w:w w:val="95"/>
          <w:sz w:val="23"/>
        </w:rPr>
        <w:t> e</w:t>
      </w:r>
      <w:r>
        <w:rPr>
          <w:rFonts w:ascii="Calibri" w:hAnsi="Calibri"/>
          <w:w w:val="95"/>
          <w:sz w:val="23"/>
        </w:rPr>
        <w:t> B12</w:t>
      </w:r>
      <w:r>
        <w:rPr>
          <w:rFonts w:ascii="Calibri" w:hAnsi="Calibri"/>
          <w:spacing w:val="-2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regulam</w:t>
      </w:r>
      <w:r>
        <w:rPr>
          <w:rFonts w:ascii="Calibri" w:hAnsi="Calibri"/>
          <w:w w:val="95"/>
          <w:sz w:val="23"/>
        </w:rPr>
        <w:t> os</w:t>
      </w:r>
      <w:r>
        <w:rPr>
          <w:rFonts w:ascii="Calibri" w:hAnsi="Calibri"/>
          <w:w w:val="95"/>
          <w:sz w:val="23"/>
        </w:rPr>
        <w:t> níveis</w:t>
      </w:r>
      <w:r>
        <w:rPr>
          <w:rFonts w:ascii="Calibri" w:hAnsi="Calibri"/>
          <w:w w:val="95"/>
          <w:sz w:val="23"/>
        </w:rPr>
        <w:t> de</w:t>
      </w:r>
      <w:r>
        <w:rPr>
          <w:rFonts w:ascii="Calibri" w:hAnsi="Calibri"/>
          <w:w w:val="95"/>
          <w:sz w:val="23"/>
        </w:rPr>
        <w:t> homocisteína,</w:t>
      </w:r>
      <w:r>
        <w:rPr>
          <w:rFonts w:ascii="Calibri" w:hAnsi="Calibri"/>
          <w:w w:val="95"/>
          <w:sz w:val="23"/>
        </w:rPr>
        <w:t> cu)a</w:t>
      </w:r>
      <w:r>
        <w:rPr>
          <w:rFonts w:ascii="Calibri" w:hAnsi="Calibri"/>
          <w:w w:val="95"/>
          <w:sz w:val="23"/>
        </w:rPr>
        <w:t> elevação está </w:t>
      </w:r>
      <w:r>
        <w:rPr>
          <w:rFonts w:ascii="Calibri" w:hAnsi="Calibri"/>
          <w:w w:val="90"/>
          <w:sz w:val="23"/>
        </w:rPr>
        <w:t>associada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declínio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cognitivo.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color w:val="1F1F1F"/>
          <w:w w:val="90"/>
          <w:sz w:val="23"/>
        </w:rPr>
        <w:t>A</w:t>
      </w:r>
      <w:r>
        <w:rPr>
          <w:rFonts w:ascii="Calibri" w:hAnsi="Calibri"/>
          <w:color w:val="1F1F1F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CoQ10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promove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produção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energética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nos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neurônios. </w:t>
      </w:r>
      <w:r>
        <w:rPr>
          <w:rFonts w:ascii="Calibri" w:hAnsi="Calibri"/>
          <w:w w:val="95"/>
          <w:sz w:val="23"/>
        </w:rPr>
        <w:t>Magnésio</w:t>
      </w:r>
      <w:r>
        <w:rPr>
          <w:rFonts w:ascii="Calibri" w:hAnsi="Calibri"/>
          <w:w w:val="95"/>
          <w:sz w:val="23"/>
        </w:rPr>
        <w:t> e</w:t>
      </w:r>
      <w:r>
        <w:rPr>
          <w:rFonts w:ascii="Calibri" w:hAnsi="Calibri"/>
          <w:spacing w:val="-6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zinco</w:t>
      </w:r>
      <w:r>
        <w:rPr>
          <w:rFonts w:ascii="Calibri" w:hAnsi="Calibri"/>
          <w:spacing w:val="-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influenciam</w:t>
      </w:r>
      <w:r>
        <w:rPr>
          <w:rFonts w:ascii="Calibri" w:hAnsi="Calibri"/>
          <w:w w:val="95"/>
          <w:sz w:val="23"/>
        </w:rPr>
        <w:t> a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Elasticidade</w:t>
      </w:r>
      <w:r>
        <w:rPr>
          <w:rFonts w:ascii="Calibri" w:hAnsi="Calibri"/>
          <w:w w:val="95"/>
          <w:sz w:val="23"/>
        </w:rPr>
        <w:t> sináptica.</w:t>
      </w:r>
      <w:r>
        <w:rPr>
          <w:rFonts w:ascii="Calibri" w:hAnsi="Calibri"/>
          <w:w w:val="95"/>
          <w:sz w:val="23"/>
        </w:rPr>
        <w:t> Triptofano</w:t>
      </w:r>
      <w:r>
        <w:rPr>
          <w:rFonts w:ascii="Calibri" w:hAnsi="Calibri"/>
          <w:w w:val="95"/>
          <w:sz w:val="23"/>
        </w:rPr>
        <w:t> é</w:t>
      </w:r>
      <w:r>
        <w:rPr>
          <w:rFonts w:ascii="Calibri" w:hAnsi="Calibri"/>
          <w:spacing w:val="-7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precursor</w:t>
      </w:r>
      <w:r>
        <w:rPr>
          <w:rFonts w:ascii="Calibri" w:hAnsi="Calibri"/>
          <w:spacing w:val="-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de </w:t>
      </w:r>
      <w:r>
        <w:rPr>
          <w:rFonts w:ascii="Calibri" w:hAnsi="Calibri"/>
          <w:w w:val="90"/>
          <w:sz w:val="23"/>
        </w:rPr>
        <w:t>serotonina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melatonina.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Ômega-3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(DHA)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compõe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estruturas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neuronais.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vitamina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 </w:t>
      </w:r>
      <w:r>
        <w:rPr>
          <w:rFonts w:ascii="Calibri" w:hAnsi="Calibri"/>
          <w:w w:val="85"/>
          <w:sz w:val="23"/>
        </w:rPr>
        <w:t>regula receptores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neuroprotetores. Inositol modula a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neurotransmissão gabaérgica.</w:t>
      </w:r>
    </w:p>
    <w:p>
      <w:pPr>
        <w:pStyle w:val="BodyText"/>
        <w:spacing w:before="207"/>
        <w:rPr>
          <w:rFonts w:ascii="Calibri"/>
          <w:sz w:val="23"/>
        </w:rPr>
      </w:pPr>
    </w:p>
    <w:p>
      <w:pPr>
        <w:pStyle w:val="Heading7"/>
        <w:spacing w:line="287" w:lineRule="exact" w:before="1"/>
        <w:ind w:left="2449"/>
        <w:rPr>
          <w:rFonts w:ascii="Calibri" w:hAnsi="Calibri"/>
        </w:rPr>
      </w:pPr>
      <w:r>
        <w:rPr>
          <w:rFonts w:ascii="Calibri" w:hAnsi="Calibri"/>
          <w:w w:val="85"/>
        </w:rPr>
        <w:t>Sem</w:t>
      </w:r>
      <w:r>
        <w:rPr>
          <w:rFonts w:ascii="Calibri" w:hAnsi="Calibri"/>
          <w:spacing w:val="-6"/>
          <w:w w:val="85"/>
        </w:rPr>
        <w:t> </w:t>
      </w:r>
      <w:r>
        <w:rPr>
          <w:rFonts w:ascii="Calibri" w:hAnsi="Calibri"/>
          <w:w w:val="85"/>
        </w:rPr>
        <w:t>Energia</w:t>
      </w:r>
      <w:r>
        <w:rPr>
          <w:rFonts w:ascii="Calibri" w:hAnsi="Calibri"/>
          <w:spacing w:val="4"/>
        </w:rPr>
        <w:t> </w:t>
      </w:r>
      <w:r>
        <w:rPr>
          <w:rFonts w:ascii="Calibri" w:hAnsi="Calibri"/>
          <w:w w:val="85"/>
        </w:rPr>
        <w:t>/</w:t>
      </w:r>
      <w:r>
        <w:rPr>
          <w:rFonts w:ascii="Calibri" w:hAnsi="Calibri"/>
          <w:spacing w:val="-6"/>
          <w:w w:val="85"/>
        </w:rPr>
        <w:t> </w:t>
      </w:r>
      <w:r>
        <w:rPr>
          <w:rFonts w:ascii="Calibri" w:hAnsi="Calibri"/>
          <w:spacing w:val="-2"/>
          <w:w w:val="85"/>
        </w:rPr>
        <w:t>Cansaço</w:t>
      </w:r>
    </w:p>
    <w:p>
      <w:pPr>
        <w:spacing w:line="211" w:lineRule="auto" w:before="9"/>
        <w:ind w:left="2446" w:right="2077" w:firstLine="2"/>
        <w:jc w:val="both"/>
        <w:rPr>
          <w:rFonts w:ascii="Calibri" w:hAnsi="Calibri"/>
          <w:sz w:val="24"/>
        </w:rPr>
      </w:pPr>
      <w:r>
        <w:rPr>
          <w:rFonts w:ascii="Arial Narrow" w:hAnsi="Arial Narrow"/>
          <w:i/>
          <w:w w:val="90"/>
          <w:sz w:val="24"/>
        </w:rPr>
        <w:t>Possíveis</w:t>
      </w:r>
      <w:r>
        <w:rPr>
          <w:rFonts w:ascii="Arial Narrow" w:hAnsi="Arial Narrow"/>
          <w:i/>
          <w:w w:val="90"/>
          <w:sz w:val="24"/>
        </w:rPr>
        <w:t> deficiências:</w:t>
      </w:r>
      <w:r>
        <w:rPr>
          <w:rFonts w:ascii="Arial Narrow" w:hAnsi="Arial Narrow"/>
          <w:i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B5,</w:t>
      </w:r>
      <w:r>
        <w:rPr>
          <w:rFonts w:ascii="Calibri" w:hAnsi="Calibri"/>
          <w:w w:val="90"/>
          <w:sz w:val="24"/>
        </w:rPr>
        <w:t> B6,</w:t>
      </w:r>
      <w:r>
        <w:rPr>
          <w:rFonts w:ascii="Calibri" w:hAnsi="Calibri"/>
          <w:w w:val="90"/>
          <w:sz w:val="24"/>
        </w:rPr>
        <w:t> B12,</w:t>
      </w:r>
      <w:r>
        <w:rPr>
          <w:rFonts w:ascii="Calibri" w:hAnsi="Calibri"/>
          <w:w w:val="90"/>
          <w:sz w:val="24"/>
        </w:rPr>
        <w:t> C,</w:t>
      </w:r>
      <w:r>
        <w:rPr>
          <w:rFonts w:ascii="Calibri" w:hAnsi="Calibri"/>
          <w:w w:val="90"/>
          <w:sz w:val="24"/>
        </w:rPr>
        <w:t> Ferro,</w:t>
      </w:r>
      <w:r>
        <w:rPr>
          <w:rFonts w:ascii="Calibri" w:hAnsi="Calibri"/>
          <w:w w:val="90"/>
          <w:sz w:val="24"/>
        </w:rPr>
        <w:t> Magnésio,</w:t>
      </w:r>
      <w:r>
        <w:rPr>
          <w:rFonts w:ascii="Calibri" w:hAnsi="Calibri"/>
          <w:w w:val="90"/>
          <w:sz w:val="24"/>
        </w:rPr>
        <w:t> CoO10,</w:t>
      </w:r>
      <w:r>
        <w:rPr>
          <w:rFonts w:ascii="Calibri" w:hAnsi="Calibri"/>
          <w:w w:val="90"/>
          <w:sz w:val="24"/>
        </w:rPr>
        <w:t> Vitamina</w:t>
      </w:r>
      <w:r>
        <w:rPr>
          <w:rFonts w:ascii="Calibri" w:hAnsi="Calibri"/>
          <w:w w:val="90"/>
          <w:sz w:val="24"/>
        </w:rPr>
        <w:t> D,</w:t>
      </w:r>
      <w:r>
        <w:rPr>
          <w:rFonts w:ascii="Calibri" w:hAnsi="Calibri"/>
          <w:w w:val="90"/>
          <w:sz w:val="24"/>
        </w:rPr>
        <w:t> lodo, </w:t>
      </w:r>
      <w:r>
        <w:rPr>
          <w:rFonts w:ascii="Calibri" w:hAnsi="Calibri"/>
          <w:spacing w:val="-2"/>
          <w:w w:val="90"/>
          <w:sz w:val="24"/>
        </w:rPr>
        <w:t>Ômega-3,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pacing w:val="-2"/>
          <w:w w:val="90"/>
          <w:sz w:val="24"/>
        </w:rPr>
        <w:t>Ácido</w:t>
      </w:r>
      <w:r>
        <w:rPr>
          <w:rFonts w:ascii="Calibri" w:hAnsi="Calibri"/>
          <w:spacing w:val="-7"/>
          <w:w w:val="90"/>
          <w:sz w:val="24"/>
        </w:rPr>
        <w:t> </w:t>
      </w:r>
      <w:r>
        <w:rPr>
          <w:rFonts w:ascii="Calibri" w:hAnsi="Calibri"/>
          <w:spacing w:val="-2"/>
          <w:w w:val="90"/>
          <w:sz w:val="24"/>
        </w:rPr>
        <w:t>Alfa-Lipúico</w:t>
      </w:r>
    </w:p>
    <w:p>
      <w:pPr>
        <w:spacing w:line="223" w:lineRule="auto" w:before="274"/>
        <w:ind w:left="2441" w:right="2070" w:firstLine="7"/>
        <w:jc w:val="both"/>
        <w:rPr>
          <w:rFonts w:ascii="Calibri" w:hAnsi="Calibri"/>
          <w:sz w:val="23"/>
        </w:rPr>
      </w:pPr>
      <w:r>
        <w:rPr>
          <w:rFonts w:ascii="Arial Narrow" w:hAnsi="Arial Narrow"/>
          <w:i/>
          <w:w w:val="90"/>
          <w:sz w:val="23"/>
        </w:rPr>
        <w:t>Explicação:</w:t>
      </w:r>
      <w:r>
        <w:rPr>
          <w:rFonts w:ascii="Arial Narrow" w:hAnsi="Arial Narrow"/>
          <w:i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produção</w:t>
      </w:r>
      <w:r>
        <w:rPr>
          <w:rFonts w:ascii="Calibri" w:hAnsi="Calibri"/>
          <w:w w:val="90"/>
          <w:sz w:val="23"/>
        </w:rPr>
        <w:t> de</w:t>
      </w:r>
      <w:r>
        <w:rPr>
          <w:rFonts w:ascii="Calibri" w:hAnsi="Calibri"/>
          <w:spacing w:val="-2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energia (ATP)</w:t>
      </w:r>
      <w:r>
        <w:rPr>
          <w:rFonts w:ascii="Calibri" w:hAnsi="Calibri"/>
          <w:w w:val="90"/>
          <w:sz w:val="23"/>
        </w:rPr>
        <w:t> depende</w:t>
      </w:r>
      <w:r>
        <w:rPr>
          <w:rFonts w:ascii="Calibri" w:hAnsi="Calibri"/>
          <w:w w:val="90"/>
          <w:sz w:val="23"/>
        </w:rPr>
        <w:t> da</w:t>
      </w:r>
      <w:r>
        <w:rPr>
          <w:rFonts w:ascii="Calibri" w:hAnsi="Calibri"/>
          <w:spacing w:val="-1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função</w:t>
      </w:r>
      <w:r>
        <w:rPr>
          <w:rFonts w:ascii="Calibri" w:hAnsi="Calibri"/>
          <w:w w:val="90"/>
          <w:sz w:val="23"/>
        </w:rPr>
        <w:t> mitocondrial,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que exige </w:t>
      </w:r>
      <w:r>
        <w:rPr>
          <w:rFonts w:ascii="Calibri" w:hAnsi="Calibri"/>
          <w:w w:val="95"/>
          <w:sz w:val="23"/>
        </w:rPr>
        <w:t>B12,</w:t>
      </w:r>
      <w:r>
        <w:rPr>
          <w:rFonts w:ascii="Calibri" w:hAnsi="Calibri"/>
          <w:spacing w:val="-3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Bõ</w:t>
      </w:r>
      <w:r>
        <w:rPr>
          <w:rFonts w:ascii="Calibri" w:hAnsi="Calibri"/>
          <w:spacing w:val="-5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e</w:t>
      </w:r>
      <w:r>
        <w:rPr>
          <w:rFonts w:ascii="Calibri" w:hAnsi="Calibri"/>
          <w:spacing w:val="-4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CoQ10</w:t>
      </w:r>
      <w:r>
        <w:rPr>
          <w:rFonts w:ascii="Calibri" w:hAnsi="Calibri"/>
          <w:w w:val="95"/>
          <w:sz w:val="23"/>
        </w:rPr>
        <w:t> como</w:t>
      </w:r>
      <w:r>
        <w:rPr>
          <w:rFonts w:ascii="Calibri" w:hAnsi="Calibri"/>
          <w:w w:val="95"/>
          <w:sz w:val="23"/>
        </w:rPr>
        <w:t> cofatores.</w:t>
      </w:r>
      <w:r>
        <w:rPr>
          <w:rFonts w:ascii="Calibri" w:hAnsi="Calibri"/>
          <w:w w:val="95"/>
          <w:sz w:val="23"/>
        </w:rPr>
        <w:t> 0</w:t>
      </w:r>
      <w:r>
        <w:rPr>
          <w:rFonts w:ascii="Calibri" w:hAnsi="Calibri"/>
          <w:spacing w:val="15"/>
          <w:sz w:val="23"/>
        </w:rPr>
        <w:t> </w:t>
      </w:r>
      <w:r>
        <w:rPr>
          <w:rFonts w:ascii="Calibri" w:hAnsi="Calibri"/>
          <w:w w:val="95"/>
          <w:sz w:val="23"/>
        </w:rPr>
        <w:t>ferro</w:t>
      </w:r>
      <w:r>
        <w:rPr>
          <w:rFonts w:ascii="Calibri" w:hAnsi="Calibri"/>
          <w:spacing w:val="-3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carrega</w:t>
      </w:r>
      <w:r>
        <w:rPr>
          <w:rFonts w:ascii="Calibri" w:hAnsi="Calibri"/>
          <w:spacing w:val="-4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oxigênio</w:t>
      </w:r>
      <w:r>
        <w:rPr>
          <w:rFonts w:ascii="Calibri" w:hAnsi="Calibri"/>
          <w:w w:val="95"/>
          <w:sz w:val="23"/>
        </w:rPr>
        <w:t> e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é</w:t>
      </w:r>
      <w:r>
        <w:rPr>
          <w:rFonts w:ascii="Calibri" w:hAnsi="Calibri"/>
          <w:spacing w:val="-6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essencial</w:t>
      </w:r>
      <w:r>
        <w:rPr>
          <w:rFonts w:ascii="Calibri" w:hAnsi="Calibri"/>
          <w:spacing w:val="-2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à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cadeia respiratória.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5"/>
          <w:sz w:val="23"/>
        </w:rPr>
        <w:t>O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magnésio</w:t>
      </w:r>
      <w:r>
        <w:rPr>
          <w:rFonts w:ascii="Calibri" w:hAnsi="Calibri"/>
          <w:spacing w:val="-4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ativa</w:t>
      </w:r>
      <w:r>
        <w:rPr>
          <w:rFonts w:ascii="Calibri" w:hAnsi="Calibri"/>
          <w:spacing w:val="-9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reações</w:t>
      </w:r>
      <w:r>
        <w:rPr>
          <w:rFonts w:ascii="Calibri" w:hAnsi="Calibri"/>
          <w:spacing w:val="-4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do</w:t>
      </w:r>
      <w:r>
        <w:rPr>
          <w:rFonts w:ascii="Calibri" w:hAnsi="Calibri"/>
          <w:spacing w:val="-5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ciclo</w:t>
      </w:r>
      <w:r>
        <w:rPr>
          <w:rFonts w:ascii="Calibri" w:hAnsi="Calibri"/>
          <w:spacing w:val="-7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de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Krebs.</w:t>
      </w:r>
      <w:r>
        <w:rPr>
          <w:rFonts w:ascii="Calibri" w:hAnsi="Calibri"/>
          <w:spacing w:val="-6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A</w:t>
      </w:r>
      <w:r>
        <w:rPr>
          <w:rFonts w:ascii="Calibri" w:hAnsi="Calibri"/>
          <w:spacing w:val="-9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vitamina</w:t>
      </w:r>
      <w:r>
        <w:rPr>
          <w:rFonts w:ascii="Calibri" w:hAnsi="Calibri"/>
          <w:spacing w:val="-4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C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estimula</w:t>
      </w:r>
      <w:r>
        <w:rPr>
          <w:rFonts w:ascii="Calibri" w:hAnsi="Calibri"/>
          <w:spacing w:val="-8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o metabolismo</w:t>
      </w:r>
      <w:r>
        <w:rPr>
          <w:rFonts w:ascii="Calibri" w:hAnsi="Calibri"/>
          <w:w w:val="95"/>
          <w:sz w:val="23"/>
        </w:rPr>
        <w:t> adrenal.</w:t>
      </w:r>
      <w:r>
        <w:rPr>
          <w:rFonts w:ascii="Calibri" w:hAnsi="Calibri"/>
          <w:w w:val="95"/>
          <w:sz w:val="23"/>
        </w:rPr>
        <w:t> Iodo</w:t>
      </w:r>
      <w:r>
        <w:rPr>
          <w:rFonts w:ascii="Calibri" w:hAnsi="Calibri"/>
          <w:w w:val="95"/>
          <w:sz w:val="23"/>
        </w:rPr>
        <w:t> regula</w:t>
      </w:r>
      <w:r>
        <w:rPr>
          <w:rFonts w:ascii="Calibri" w:hAnsi="Calibri"/>
          <w:w w:val="95"/>
          <w:sz w:val="23"/>
        </w:rPr>
        <w:t> a</w:t>
      </w:r>
      <w:r>
        <w:rPr>
          <w:rFonts w:ascii="Calibri" w:hAnsi="Calibri"/>
          <w:w w:val="95"/>
          <w:sz w:val="23"/>
        </w:rPr>
        <w:t> funçáo</w:t>
      </w:r>
      <w:r>
        <w:rPr>
          <w:rFonts w:ascii="Calibri" w:hAnsi="Calibri"/>
          <w:w w:val="95"/>
          <w:sz w:val="23"/>
        </w:rPr>
        <w:t> tireoidiana</w:t>
      </w:r>
      <w:r>
        <w:rPr>
          <w:rFonts w:ascii="Calibri" w:hAnsi="Calibri"/>
          <w:w w:val="95"/>
          <w:sz w:val="23"/>
        </w:rPr>
        <w:t> e,</w:t>
      </w:r>
      <w:r>
        <w:rPr>
          <w:rFonts w:ascii="Calibri" w:hAnsi="Calibri"/>
          <w:w w:val="95"/>
          <w:sz w:val="23"/>
        </w:rPr>
        <w:t> por</w:t>
      </w:r>
      <w:r>
        <w:rPr>
          <w:rFonts w:ascii="Calibri" w:hAnsi="Calibri"/>
          <w:w w:val="95"/>
          <w:sz w:val="23"/>
        </w:rPr>
        <w:t> consequência,</w:t>
      </w:r>
      <w:r>
        <w:rPr>
          <w:rFonts w:ascii="Calibri" w:hAnsi="Calibri"/>
          <w:w w:val="95"/>
          <w:sz w:val="23"/>
        </w:rPr>
        <w:t> o </w:t>
      </w:r>
      <w:r>
        <w:rPr>
          <w:rFonts w:ascii="Calibri" w:hAnsi="Calibri"/>
          <w:w w:val="90"/>
          <w:sz w:val="23"/>
        </w:rPr>
        <w:t>metabolismo</w:t>
      </w:r>
      <w:r>
        <w:rPr>
          <w:rFonts w:ascii="Calibri" w:hAnsi="Calibri"/>
          <w:spacing w:val="-5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energético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basal.</w:t>
      </w:r>
    </w:p>
    <w:p>
      <w:pPr>
        <w:pStyle w:val="BodyText"/>
        <w:spacing w:before="203"/>
        <w:rPr>
          <w:rFonts w:ascii="Calibri"/>
          <w:sz w:val="23"/>
        </w:rPr>
      </w:pPr>
    </w:p>
    <w:p>
      <w:pPr>
        <w:spacing w:line="269" w:lineRule="exact" w:before="0"/>
        <w:ind w:left="2438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w w:val="90"/>
          <w:sz w:val="24"/>
        </w:rPr>
        <w:t>Pessimismo</w:t>
      </w:r>
      <w:r>
        <w:rPr>
          <w:rFonts w:ascii="Calibri" w:hAnsi="Calibri"/>
          <w:spacing w:val="-4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/</w:t>
      </w:r>
      <w:r>
        <w:rPr>
          <w:rFonts w:ascii="Calibri" w:hAnsi="Calibri"/>
          <w:spacing w:val="-8"/>
          <w:w w:val="90"/>
          <w:sz w:val="24"/>
        </w:rPr>
        <w:t> </w:t>
      </w:r>
      <w:r>
        <w:rPr>
          <w:rFonts w:ascii="Calibri" w:hAnsi="Calibri"/>
          <w:spacing w:val="-2"/>
          <w:w w:val="90"/>
          <w:sz w:val="24"/>
        </w:rPr>
        <w:t>Depressáo</w:t>
      </w:r>
    </w:p>
    <w:p>
      <w:pPr>
        <w:spacing w:line="211" w:lineRule="auto" w:before="3"/>
        <w:ind w:left="2447" w:right="2318" w:firstLine="1"/>
        <w:jc w:val="left"/>
        <w:rPr>
          <w:rFonts w:ascii="Calibri" w:hAnsi="Calibri"/>
          <w:sz w:val="24"/>
        </w:rPr>
      </w:pPr>
      <w:r>
        <w:rPr>
          <w:rFonts w:ascii="Arial Narrow" w:hAnsi="Arial Narrow"/>
          <w:i/>
          <w:w w:val="85"/>
          <w:sz w:val="24"/>
        </w:rPr>
        <w:t>Possíveis deficiências:</w:t>
      </w:r>
      <w:r>
        <w:rPr>
          <w:rFonts w:ascii="Arial Narrow" w:hAnsi="Arial Narrow"/>
          <w:i/>
          <w:spacing w:val="33"/>
          <w:sz w:val="24"/>
        </w:rPr>
        <w:t> </w:t>
      </w:r>
      <w:r>
        <w:rPr>
          <w:rFonts w:ascii="Calibri" w:hAnsi="Calibri"/>
          <w:w w:val="85"/>
          <w:sz w:val="24"/>
        </w:rPr>
        <w:t>Vitaminas BS, B6, B9, B12, C, D, Magnésio,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Ômega-3, L- </w:t>
      </w:r>
      <w:r>
        <w:rPr>
          <w:rFonts w:ascii="Calibri" w:hAnsi="Calibri"/>
          <w:w w:val="80"/>
          <w:sz w:val="24"/>
        </w:rPr>
        <w:t>triptofano,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Inositol,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Coenzima QUO,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Ácido Alfa-Lipôico</w:t>
      </w:r>
    </w:p>
    <w:p>
      <w:pPr>
        <w:pStyle w:val="BodyText"/>
        <w:spacing w:line="225" w:lineRule="auto" w:before="252"/>
        <w:ind w:left="2441" w:right="2193" w:firstLine="7"/>
        <w:rPr>
          <w:rFonts w:ascii="Calibri" w:hAnsi="Calibri"/>
        </w:rPr>
      </w:pPr>
      <w:r>
        <w:rPr>
          <w:rFonts w:ascii="Arial Narrow" w:hAnsi="Arial Narrow"/>
          <w:i/>
          <w:spacing w:val="-6"/>
        </w:rPr>
        <w:t>Explicação:</w:t>
      </w:r>
      <w:r>
        <w:rPr>
          <w:rFonts w:ascii="Arial Narrow" w:hAnsi="Arial Narrow"/>
          <w:i/>
          <w:spacing w:val="-4"/>
        </w:rPr>
        <w:t> </w:t>
      </w:r>
      <w:r>
        <w:rPr>
          <w:rFonts w:ascii="Calibri" w:hAnsi="Calibri"/>
          <w:spacing w:val="-6"/>
        </w:rPr>
        <w:t>B6,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6"/>
        </w:rPr>
        <w:t>B9,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6"/>
        </w:rPr>
        <w:t>B12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triptofano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  <w:spacing w:val="-6"/>
        </w:rPr>
        <w:t>estão envolvidos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6"/>
        </w:rPr>
        <w:t>na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produção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  <w:spacing w:val="-6"/>
        </w:rPr>
        <w:t>de </w:t>
      </w:r>
      <w:r>
        <w:rPr>
          <w:rFonts w:ascii="Calibri" w:hAnsi="Calibri"/>
          <w:w w:val="90"/>
        </w:rPr>
        <w:t>neurotransmissores como serotonina,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dopamina e GABA. A deficiência desses cofatores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pode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Ievar à</w:t>
      </w:r>
      <w:r>
        <w:rPr>
          <w:rFonts w:ascii="Calibri" w:hAnsi="Calibri"/>
          <w:spacing w:val="-14"/>
          <w:w w:val="90"/>
        </w:rPr>
        <w:t> </w:t>
      </w:r>
      <w:r>
        <w:rPr>
          <w:rFonts w:ascii="Calibri" w:hAnsi="Calibri"/>
          <w:w w:val="90"/>
        </w:rPr>
        <w:t>baixa síntese desses neurotransmissores,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favorecendo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quadros </w:t>
      </w:r>
      <w:r>
        <w:rPr>
          <w:rFonts w:ascii="Calibri" w:hAnsi="Calibri"/>
          <w:spacing w:val="-8"/>
        </w:rPr>
        <w:t>depressivos.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color w:val="0E0E0E"/>
          <w:spacing w:val="-8"/>
        </w:rPr>
        <w:t>A</w:t>
      </w:r>
      <w:r>
        <w:rPr>
          <w:rFonts w:ascii="Calibri" w:hAnsi="Calibri"/>
          <w:color w:val="0E0E0E"/>
          <w:spacing w:val="-3"/>
        </w:rPr>
        <w:t> </w:t>
      </w:r>
      <w:r>
        <w:rPr>
          <w:rFonts w:ascii="Calibri" w:hAnsi="Calibri"/>
          <w:spacing w:val="-8"/>
        </w:rPr>
        <w:t>vitamina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D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modula</w:t>
      </w:r>
      <w:r>
        <w:rPr>
          <w:rFonts w:ascii="Calibri" w:hAnsi="Calibri"/>
          <w:spacing w:val="7"/>
        </w:rPr>
        <w:t> </w:t>
      </w:r>
      <w:r>
        <w:rPr>
          <w:rFonts w:ascii="Calibri" w:hAnsi="Calibri"/>
          <w:spacing w:val="-8"/>
        </w:rPr>
        <w:t>a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8"/>
        </w:rPr>
        <w:t>expressão</w:t>
      </w:r>
      <w:r>
        <w:rPr>
          <w:rFonts w:ascii="Calibri" w:hAnsi="Calibri"/>
          <w:spacing w:val="10"/>
        </w:rPr>
        <w:t> </w:t>
      </w:r>
      <w:r>
        <w:rPr>
          <w:rFonts w:ascii="Calibri" w:hAnsi="Calibri"/>
          <w:spacing w:val="-8"/>
        </w:rPr>
        <w:t>de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8"/>
        </w:rPr>
        <w:t>receptores</w:t>
      </w:r>
      <w:r>
        <w:rPr>
          <w:rFonts w:ascii="Calibri" w:hAnsi="Calibri"/>
          <w:spacing w:val="10"/>
        </w:rPr>
        <w:t> </w:t>
      </w:r>
      <w:r>
        <w:rPr>
          <w:rFonts w:ascii="Calibri" w:hAnsi="Calibri"/>
          <w:spacing w:val="-8"/>
        </w:rPr>
        <w:t>neuronais</w:t>
      </w:r>
      <w:r>
        <w:rPr>
          <w:rFonts w:ascii="Calibri" w:hAnsi="Calibri"/>
          <w:spacing w:val="10"/>
        </w:rPr>
        <w:t> </w:t>
      </w:r>
      <w:r>
        <w:rPr>
          <w:rFonts w:ascii="Calibri" w:hAnsi="Calibri"/>
          <w:spacing w:val="-8"/>
        </w:rPr>
        <w:t>e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  <w:spacing w:val="-8"/>
        </w:rPr>
        <w:t>de </w:t>
      </w:r>
      <w:r>
        <w:rPr>
          <w:rFonts w:ascii="Calibri" w:hAnsi="Calibri"/>
          <w:w w:val="90"/>
        </w:rPr>
        <w:t>serotonina.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magnésio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atua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como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modulador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NMDA 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do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GABA, regulando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humor</w:t>
      </w:r>
    </w:p>
    <w:p>
      <w:pPr>
        <w:pStyle w:val="BodyText"/>
        <w:spacing w:after="0" w:line="225" w:lineRule="auto"/>
        <w:rPr>
          <w:rFonts w:ascii="Calibri" w:hAnsi="Calibri"/>
        </w:rPr>
        <w:sectPr>
          <w:footerReference w:type="even" r:id="rId104"/>
          <w:footerReference w:type="default" r:id="rId105"/>
          <w:pgSz w:w="11910" w:h="16840"/>
          <w:pgMar w:header="0" w:footer="4770" w:top="880" w:bottom="4960" w:left="141" w:right="141"/>
        </w:sectPr>
      </w:pPr>
    </w:p>
    <w:p>
      <w:pPr>
        <w:spacing w:line="225" w:lineRule="auto" w:before="37"/>
        <w:ind w:left="2507" w:right="2017" w:hanging="3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1106424</wp:posOffset>
                </wp:positionH>
                <wp:positionV relativeFrom="page">
                  <wp:posOffset>8141207</wp:posOffset>
                </wp:positionV>
                <wp:extent cx="798830" cy="127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798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8830" h="0">
                              <a:moveTo>
                                <a:pt x="0" y="0"/>
                              </a:moveTo>
                              <a:lnTo>
                                <a:pt x="798576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87.120003pt,641.039978pt" to="150.000003pt,641.039978pt" stroked="true" strokeweight=".96pt" strokecolor="#3f3f3f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2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resposta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ao estresse.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O ômega-3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participa da fuidez das membranas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neuronais</w:t>
      </w:r>
      <w:r>
        <w:rPr>
          <w:rFonts w:ascii="Calibri" w:hAnsi="Calibri"/>
          <w:spacing w:val="33"/>
          <w:sz w:val="23"/>
        </w:rPr>
        <w:t> </w: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3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da </w:t>
      </w:r>
      <w:r>
        <w:rPr>
          <w:w w:val="80"/>
          <w:sz w:val="23"/>
        </w:rPr>
        <w:t>pIastic‹dade</w:t>
      </w:r>
      <w:r>
        <w:rPr>
          <w:spacing w:val="-2"/>
          <w:w w:val="80"/>
          <w:sz w:val="23"/>
        </w:rPr>
        <w:t> </w:t>
      </w:r>
      <w:r>
        <w:rPr>
          <w:w w:val="80"/>
          <w:sz w:val="23"/>
        </w:rPr>
        <w:t>sináptica.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CoQ10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o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ácido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alfa-lipôico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promovem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metabolismo energético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adequado</w:t>
      </w:r>
      <w:r>
        <w:rPr>
          <w:sz w:val="23"/>
        </w:rPr>
        <w:t> </w:t>
      </w:r>
      <w:r>
        <w:rPr>
          <w:w w:val="80"/>
          <w:sz w:val="23"/>
        </w:rPr>
        <w:t>ward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o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funcionamento</w:t>
      </w:r>
      <w:r>
        <w:rPr>
          <w:spacing w:val="-10"/>
          <w:sz w:val="23"/>
        </w:rPr>
        <w:t> </w:t>
      </w:r>
      <w:r>
        <w:rPr>
          <w:w w:val="80"/>
          <w:sz w:val="23"/>
        </w:rPr>
        <w:t>cerebral.</w:t>
      </w:r>
    </w:p>
    <w:p>
      <w:pPr>
        <w:pStyle w:val="BodyText"/>
        <w:spacing w:before="216"/>
        <w:rPr>
          <w:sz w:val="23"/>
        </w:rPr>
      </w:pPr>
    </w:p>
    <w:p>
      <w:pPr>
        <w:pStyle w:val="Heading7"/>
        <w:spacing w:line="279" w:lineRule="exact" w:before="1"/>
        <w:ind w:left="2511"/>
        <w:rPr>
          <w:rFonts w:ascii="Calibri" w:hAnsi="Calibri"/>
        </w:rPr>
      </w:pPr>
      <w:r>
        <w:rPr>
          <w:rFonts w:ascii="Calibri" w:hAnsi="Calibri"/>
          <w:w w:val="85"/>
        </w:rPr>
        <w:t>Alterações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w w:val="85"/>
        </w:rPr>
        <w:t>de</w:t>
      </w:r>
      <w:r>
        <w:rPr>
          <w:rFonts w:ascii="Calibri" w:hAnsi="Calibri"/>
          <w:spacing w:val="-9"/>
          <w:w w:val="85"/>
        </w:rPr>
        <w:t> </w:t>
      </w:r>
      <w:r>
        <w:rPr>
          <w:rFonts w:ascii="Calibri" w:hAnsi="Calibri"/>
          <w:spacing w:val="-2"/>
          <w:w w:val="85"/>
        </w:rPr>
        <w:t>Humor</w:t>
      </w:r>
    </w:p>
    <w:p>
      <w:pPr>
        <w:spacing w:line="199" w:lineRule="auto" w:before="14"/>
        <w:ind w:left="2521" w:right="2017" w:hanging="9"/>
        <w:jc w:val="left"/>
        <w:rPr>
          <w:rFonts w:ascii="Calibri" w:hAnsi="Calibri"/>
          <w:sz w:val="25"/>
        </w:rPr>
      </w:pPr>
      <w:r>
        <w:rPr>
          <w:rFonts w:ascii="Arial Narrow" w:hAnsi="Arial Narrow"/>
          <w:i/>
          <w:w w:val="80"/>
          <w:sz w:val="25"/>
        </w:rPr>
        <w:t>Possíveis</w:t>
      </w:r>
      <w:r>
        <w:rPr>
          <w:rFonts w:ascii="Arial Narrow" w:hAnsi="Arial Narrow"/>
          <w:i/>
          <w:sz w:val="25"/>
        </w:rPr>
        <w:t> </w:t>
      </w:r>
      <w:r>
        <w:rPr>
          <w:rFonts w:ascii="Arial Narrow" w:hAnsi="Arial Narrow"/>
          <w:i/>
          <w:w w:val="80"/>
          <w:sz w:val="25"/>
        </w:rPr>
        <w:t>deficiências.</w:t>
      </w:r>
      <w:r>
        <w:rPr>
          <w:rFonts w:ascii="Arial Narrow" w:hAnsi="Arial Narrow"/>
          <w:i/>
          <w:spacing w:val="40"/>
          <w:sz w:val="25"/>
        </w:rPr>
        <w:t> </w:t>
      </w:r>
      <w:r>
        <w:rPr>
          <w:rFonts w:ascii="Calibri" w:hAnsi="Calibri"/>
          <w:w w:val="80"/>
          <w:sz w:val="25"/>
        </w:rPr>
        <w:t>Vitaminas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80"/>
          <w:sz w:val="25"/>
        </w:rPr>
        <w:t>B1, B3, B5, B6, C,</w:t>
      </w:r>
      <w:r>
        <w:rPr>
          <w:rFonts w:ascii="Calibri" w:hAnsi="Calibri"/>
          <w:spacing w:val="-2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D, Magnésio,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80"/>
          <w:sz w:val="25"/>
        </w:rPr>
        <w:t>Omega-3,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80"/>
          <w:sz w:val="25"/>
        </w:rPr>
        <w:t>Inositol, </w:t>
      </w:r>
      <w:r>
        <w:rPr>
          <w:rFonts w:ascii="Calibri" w:hAnsi="Calibri"/>
          <w:w w:val="85"/>
          <w:sz w:val="25"/>
        </w:rPr>
        <w:t>Triptofano,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85"/>
          <w:sz w:val="25"/>
        </w:rPr>
        <w:t>Zinco</w:t>
      </w:r>
    </w:p>
    <w:p>
      <w:pPr>
        <w:pStyle w:val="BodyText"/>
        <w:spacing w:before="240"/>
        <w:ind w:left="2515" w:right="2140" w:hanging="3"/>
      </w:pPr>
      <w:r>
        <w:rPr>
          <w:i/>
          <w:w w:val="80"/>
        </w:rPr>
        <w:t>Explica,°ão.</w:t>
      </w:r>
      <w:r>
        <w:rPr>
          <w:i/>
          <w:spacing w:val="40"/>
        </w:rPr>
        <w:t> </w:t>
      </w:r>
      <w:r>
        <w:rPr>
          <w:w w:val="80"/>
        </w:rPr>
        <w:t>O hUmor</w:t>
      </w:r>
      <w:r>
        <w:rPr/>
        <w:t> </w:t>
      </w:r>
      <w:r>
        <w:rPr>
          <w:w w:val="80"/>
        </w:rPr>
        <w:t>é fesuItado de múltiplas</w:t>
      </w:r>
      <w:r>
        <w:rPr/>
        <w:t> </w:t>
      </w:r>
      <w:r>
        <w:rPr>
          <w:w w:val="80"/>
        </w:rPr>
        <w:t>vias neuroendôcnnas e neuroinflamatôrias. Vitaminas</w:t>
      </w:r>
      <w:r>
        <w:rPr/>
        <w:t> </w:t>
      </w:r>
      <w:r>
        <w:rPr>
          <w:w w:val="80"/>
        </w:rPr>
        <w:t>do complex.o</w:t>
      </w:r>
      <w:r>
        <w:rPr/>
        <w:t> </w:t>
      </w:r>
      <w:r>
        <w:rPr>
          <w:color w:val="1C1C1C"/>
          <w:w w:val="80"/>
        </w:rPr>
        <w:t>B </w:t>
      </w:r>
      <w:r>
        <w:rPr>
          <w:w w:val="80"/>
        </w:rPr>
        <w:t>são cofatores</w:t>
      </w:r>
      <w:r>
        <w:rPr/>
        <w:t> </w:t>
      </w:r>
      <w:r>
        <w:rPr>
          <w:w w:val="80"/>
        </w:rPr>
        <w:t>essenciais</w:t>
      </w:r>
      <w:r>
        <w:rPr/>
        <w:t> </w:t>
      </w:r>
      <w:r>
        <w:rPr>
          <w:w w:val="80"/>
        </w:rPr>
        <w:t>na produção</w:t>
      </w:r>
      <w:r>
        <w:rPr/>
        <w:t> </w:t>
      </w:r>
      <w:r>
        <w:rPr>
          <w:w w:val="80"/>
        </w:rPr>
        <w:t>de </w:t>
      </w:r>
      <w:r>
        <w:rPr>
          <w:spacing w:val="-2"/>
          <w:w w:val="85"/>
        </w:rPr>
        <w:t>serotonina,</w:t>
      </w:r>
      <w:r>
        <w:rPr>
          <w:spacing w:val="-3"/>
        </w:rPr>
        <w:t> </w:t>
      </w:r>
      <w:r>
        <w:rPr>
          <w:spacing w:val="-2"/>
          <w:w w:val="85"/>
        </w:rPr>
        <w:t>dopamina</w:t>
      </w:r>
      <w:r>
        <w:rPr/>
        <w:t> </w:t>
      </w:r>
      <w:r>
        <w:rPr>
          <w:color w:val="131313"/>
          <w:spacing w:val="-2"/>
          <w:w w:val="85"/>
        </w:rPr>
        <w:t>e </w:t>
      </w:r>
      <w:r>
        <w:rPr>
          <w:spacing w:val="-2"/>
          <w:w w:val="85"/>
        </w:rPr>
        <w:t>noradrenalina.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magnésio</w:t>
      </w:r>
      <w:r>
        <w:rPr/>
        <w:t> </w:t>
      </w:r>
      <w:r>
        <w:rPr>
          <w:spacing w:val="-2"/>
          <w:w w:val="85"/>
        </w:rPr>
        <w:t>regula receptores</w:t>
      </w:r>
      <w:r>
        <w:rPr>
          <w:spacing w:val="-2"/>
        </w:rPr>
        <w:t> </w:t>
      </w:r>
      <w:r>
        <w:rPr>
          <w:spacing w:val="-2"/>
          <w:w w:val="85"/>
        </w:rPr>
        <w:t>excitatórios</w:t>
      </w:r>
      <w:r>
        <w:rPr/>
        <w:t> </w:t>
      </w:r>
      <w:r>
        <w:rPr>
          <w:spacing w:val="-2"/>
          <w:w w:val="85"/>
        </w:rPr>
        <w:t>no sistema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límbico.</w:t>
      </w:r>
      <w:r>
        <w:rPr/>
        <w:t> </w:t>
      </w:r>
      <w:r>
        <w:rPr>
          <w:spacing w:val="-2"/>
          <w:w w:val="85"/>
        </w:rPr>
        <w:t>0</w:t>
      </w:r>
      <w:r>
        <w:rPr>
          <w:spacing w:val="22"/>
        </w:rPr>
        <w:t> </w:t>
      </w:r>
      <w:r>
        <w:rPr>
          <w:spacing w:val="-2"/>
          <w:w w:val="85"/>
        </w:rPr>
        <w:t>ômuga-3</w:t>
      </w:r>
      <w:r>
        <w:rPr>
          <w:spacing w:val="-1"/>
        </w:rPr>
        <w:t> </w:t>
      </w:r>
      <w:r>
        <w:rPr>
          <w:spacing w:val="-2"/>
          <w:w w:val="85"/>
        </w:rPr>
        <w:t>equilibra</w:t>
      </w:r>
      <w:r>
        <w:rPr/>
        <w:t> </w:t>
      </w:r>
      <w:r>
        <w:rPr>
          <w:spacing w:val="-2"/>
          <w:w w:val="85"/>
        </w:rPr>
        <w:t>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neuroin#amaçáo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melhora 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comunicação </w:t>
      </w:r>
      <w:r>
        <w:rPr>
          <w:w w:val="85"/>
        </w:rPr>
        <w:t>sinóptica.</w:t>
      </w:r>
      <w:r>
        <w:rPr>
          <w:spacing w:val="-7"/>
          <w:w w:val="85"/>
        </w:rPr>
        <w:t> </w:t>
      </w:r>
      <w:r>
        <w:rPr>
          <w:w w:val="85"/>
        </w:rPr>
        <w:t>0</w:t>
      </w:r>
      <w:r>
        <w:rPr>
          <w:spacing w:val="-1"/>
        </w:rPr>
        <w:t> </w:t>
      </w:r>
      <w:r>
        <w:rPr>
          <w:w w:val="85"/>
        </w:rPr>
        <w:t>zinco</w:t>
      </w:r>
      <w:r>
        <w:rPr>
          <w:spacing w:val="-6"/>
          <w:w w:val="85"/>
        </w:rPr>
        <w:t> </w:t>
      </w:r>
      <w:r>
        <w:rPr>
          <w:w w:val="85"/>
        </w:rPr>
        <w:t>atua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11"/>
          <w:w w:val="85"/>
        </w:rPr>
        <w:t> </w:t>
      </w:r>
      <w:r>
        <w:rPr>
          <w:w w:val="85"/>
        </w:rPr>
        <w:t>modulação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8"/>
          <w:w w:val="85"/>
        </w:rPr>
        <w:t> </w:t>
      </w:r>
      <w:r>
        <w:rPr>
          <w:w w:val="85"/>
        </w:rPr>
        <w:t>GABA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dopamina.</w:t>
      </w:r>
      <w:r>
        <w:rPr>
          <w:spacing w:val="-1"/>
          <w:w w:val="85"/>
        </w:rPr>
        <w:t> </w:t>
      </w:r>
      <w:r>
        <w:rPr>
          <w:color w:val="111111"/>
          <w:w w:val="85"/>
        </w:rPr>
        <w:t>O</w:t>
      </w:r>
      <w:r>
        <w:rPr>
          <w:color w:val="111111"/>
          <w:spacing w:val="-6"/>
          <w:w w:val="85"/>
        </w:rPr>
        <w:t> </w:t>
      </w:r>
      <w:r>
        <w:rPr>
          <w:w w:val="85"/>
        </w:rPr>
        <w:t>triptofano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inositol são</w:t>
      </w:r>
      <w:r>
        <w:rPr>
          <w:spacing w:val="-7"/>
          <w:w w:val="85"/>
        </w:rPr>
        <w:t> </w:t>
      </w:r>
      <w:r>
        <w:rPr>
          <w:w w:val="85"/>
        </w:rPr>
        <w:t>precursores</w:t>
      </w:r>
      <w:r>
        <w:rPr>
          <w:spacing w:val="-5"/>
        </w:rPr>
        <w:t> </w:t>
      </w:r>
      <w:r>
        <w:rPr>
          <w:w w:val="85"/>
        </w:rPr>
        <w:t>diretos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neurotransmiss0res</w:t>
      </w:r>
      <w:r>
        <w:rPr>
          <w:spacing w:val="-14"/>
          <w:w w:val="85"/>
        </w:rPr>
        <w:t> </w:t>
      </w:r>
      <w:r>
        <w:rPr>
          <w:w w:val="85"/>
        </w:rPr>
        <w:t>do</w:t>
      </w:r>
      <w:r>
        <w:rPr>
          <w:spacing w:val="-5"/>
          <w:w w:val="85"/>
        </w:rPr>
        <w:t> </w:t>
      </w:r>
      <w:r>
        <w:rPr>
          <w:w w:val="85"/>
        </w:rPr>
        <w:t>eixo</w:t>
      </w:r>
      <w:r>
        <w:rPr>
          <w:spacing w:val="-7"/>
          <w:w w:val="85"/>
        </w:rPr>
        <w:t> </w:t>
      </w:r>
      <w:r>
        <w:rPr>
          <w:w w:val="85"/>
        </w:rPr>
        <w:t>serotonérgico.</w:t>
      </w:r>
    </w:p>
    <w:p>
      <w:pPr>
        <w:pStyle w:val="BodyText"/>
      </w:pPr>
    </w:p>
    <w:p>
      <w:pPr>
        <w:pStyle w:val="BodyText"/>
        <w:spacing w:before="9"/>
      </w:pPr>
    </w:p>
    <w:p>
      <w:pPr>
        <w:spacing w:line="238" w:lineRule="exact" w:before="0"/>
        <w:ind w:left="2523" w:right="0" w:firstLine="0"/>
        <w:jc w:val="left"/>
        <w:rPr>
          <w:sz w:val="21"/>
        </w:rPr>
      </w:pPr>
      <w:r>
        <w:rPr>
          <w:spacing w:val="-2"/>
          <w:sz w:val="21"/>
        </w:rPr>
        <w:t>Ansiedade</w:t>
      </w:r>
    </w:p>
    <w:p>
      <w:pPr>
        <w:pStyle w:val="BodyText"/>
        <w:ind w:left="2525" w:right="2017" w:hanging="12"/>
      </w:pPr>
      <w:r>
        <w:rPr>
          <w:w w:val="80"/>
        </w:rPr>
        <w:t>Possíveis </w:t>
      </w:r>
      <w:r>
        <w:rPr>
          <w:i/>
          <w:w w:val="80"/>
        </w:rPr>
        <w:t>dc/ictências:</w:t>
      </w:r>
      <w:r>
        <w:rPr>
          <w:i/>
        </w:rPr>
        <w:t> </w:t>
      </w:r>
      <w:r>
        <w:rPr>
          <w:w w:val="80"/>
        </w:rPr>
        <w:t>Vitaminas</w:t>
      </w:r>
      <w:r>
        <w:rPr/>
        <w:t> </w:t>
      </w:r>
      <w:r>
        <w:rPr>
          <w:w w:val="80"/>
        </w:rPr>
        <w:t>BS, B6,</w:t>
      </w:r>
      <w:r>
        <w:rPr>
          <w:spacing w:val="-2"/>
          <w:w w:val="80"/>
        </w:rPr>
        <w:t> </w:t>
      </w:r>
      <w:r>
        <w:rPr>
          <w:w w:val="80"/>
        </w:rPr>
        <w:t>B9, B12, C, D, Magnésio,</w:t>
      </w:r>
      <w:r>
        <w:rPr/>
        <w:t> </w:t>
      </w:r>
      <w:r>
        <w:rPr>
          <w:w w:val="80"/>
        </w:rPr>
        <w:t>Ômega-3,</w:t>
      </w:r>
      <w:r>
        <w:rPr/>
        <w:t> </w:t>
      </w:r>
      <w:r>
        <w:rPr>
          <w:w w:val="80"/>
        </w:rPr>
        <w:t>lnositol, </w:t>
      </w:r>
      <w:r>
        <w:rPr>
          <w:w w:val="85"/>
        </w:rPr>
        <w:t>Triptofano, Zinco, Quere+tina</w:t>
      </w:r>
    </w:p>
    <w:p>
      <w:pPr>
        <w:pStyle w:val="BodyText"/>
        <w:spacing w:before="5"/>
      </w:pPr>
    </w:p>
    <w:p>
      <w:pPr>
        <w:pStyle w:val="BodyText"/>
        <w:spacing w:line="223" w:lineRule="auto"/>
        <w:ind w:left="2510" w:right="1985" w:firstLine="10"/>
        <w:rPr>
          <w:rFonts w:ascii="Calibri" w:hAnsi="Calibri"/>
        </w:rPr>
      </w:pPr>
      <w:r>
        <w:rPr>
          <w:rFonts w:ascii="Arial Narrow" w:hAnsi="Arial Narrow"/>
          <w:i/>
          <w:spacing w:val="-6"/>
        </w:rPr>
        <w:t>Expli</w:t>
      </w:r>
      <w:r>
        <w:rPr>
          <w:rFonts w:ascii="Arial Narrow" w:hAnsi="Arial Narrow"/>
          <w:i/>
          <w:spacing w:val="17"/>
        </w:rPr>
        <w:t> </w:t>
      </w:r>
      <w:r>
        <w:rPr>
          <w:rFonts w:ascii="Arial Narrow" w:hAnsi="Arial Narrow"/>
          <w:i/>
          <w:spacing w:val="-6"/>
        </w:rPr>
        <w:t>açào:</w:t>
      </w:r>
      <w:r>
        <w:rPr>
          <w:rFonts w:ascii="Arial Narrow" w:hAnsi="Arial Narrow"/>
          <w:i/>
          <w:spacing w:val="11"/>
        </w:rPr>
        <w:t> </w:t>
      </w:r>
      <w:r>
        <w:rPr>
          <w:rFonts w:ascii="Calibri" w:hAnsi="Calibri"/>
          <w:spacing w:val="-6"/>
        </w:rPr>
        <w:t>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6"/>
        </w:rPr>
        <w:t>deficiência </w:t>
      </w:r>
      <w:r>
        <w:rPr>
          <w:rFonts w:ascii="Calibri" w:hAnsi="Calibri"/>
          <w:color w:val="0E0E0E"/>
          <w:spacing w:val="-6"/>
        </w:rPr>
        <w:t>de</w:t>
      </w:r>
      <w:r>
        <w:rPr>
          <w:rFonts w:ascii="Calibri" w:hAnsi="Calibri"/>
          <w:color w:val="0E0E0E"/>
          <w:spacing w:val="-8"/>
        </w:rPr>
        <w:t> </w:t>
      </w:r>
      <w:r>
        <w:rPr>
          <w:rFonts w:ascii="Calibri" w:hAnsi="Calibri"/>
          <w:spacing w:val="-6"/>
        </w:rPr>
        <w:t>B6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magnésio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afeta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diretamente</w:t>
      </w:r>
      <w:r>
        <w:rPr>
          <w:rFonts w:ascii="Calibri" w:hAnsi="Calibri"/>
          <w:spacing w:val="14"/>
        </w:rPr>
        <w:t> </w:t>
      </w:r>
      <w:r>
        <w:rPr>
          <w:rFonts w:ascii="Calibri" w:hAnsi="Calibri"/>
          <w:spacing w:val="-6"/>
        </w:rPr>
        <w:t>a</w:t>
      </w:r>
      <w:r>
        <w:rPr>
          <w:rFonts w:ascii="Calibri" w:hAnsi="Calibri"/>
          <w:spacing w:val="-18"/>
        </w:rPr>
        <w:t> </w:t>
      </w:r>
      <w:r>
        <w:rPr>
          <w:rFonts w:ascii="Calibri" w:hAnsi="Calibri"/>
          <w:spacing w:val="-6"/>
        </w:rPr>
        <w:t>produção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de GABA, </w:t>
      </w:r>
      <w:r>
        <w:rPr>
          <w:rFonts w:ascii="Calibri" w:hAnsi="Calibri"/>
          <w:w w:val="90"/>
        </w:rPr>
        <w:t>neurotransmissor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calmante.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falta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triptofano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compromete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síntese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serotonina.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color w:val="333333"/>
          <w:w w:val="90"/>
        </w:rPr>
        <w:t>O </w:t>
      </w:r>
      <w:r>
        <w:rPr>
          <w:rFonts w:ascii="Calibri" w:hAnsi="Calibri"/>
          <w:w w:val="90"/>
        </w:rPr>
        <w:t>2inco atua</w:t>
      </w:r>
      <w:r>
        <w:rPr>
          <w:rFonts w:ascii="Calibri" w:hAnsi="Calibri"/>
          <w:spacing w:val="-10"/>
          <w:w w:val="90"/>
        </w:rPr>
        <w:t> </w:t>
      </w:r>
      <w:r>
        <w:rPr>
          <w:rFonts w:ascii="Calibri" w:hAnsi="Calibri"/>
          <w:w w:val="90"/>
        </w:rPr>
        <w:t>na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modulaçáo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receptores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NMDA,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enquanto o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inositol melhora a comunicação</w:t>
      </w:r>
      <w:r>
        <w:rPr>
          <w:rFonts w:ascii="Calibri" w:hAnsi="Calibri"/>
          <w:spacing w:val="18"/>
        </w:rPr>
        <w:t> </w:t>
      </w:r>
      <w:r>
        <w:rPr>
          <w:rFonts w:ascii="Calibri" w:hAnsi="Calibri"/>
          <w:w w:val="90"/>
        </w:rPr>
        <w:t>entre neurônios,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especialmente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nos receptores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serotoninérgicos. A vitamina D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modula o s:'stema nervoso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central e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reduz a</w:t>
      </w:r>
      <w:r>
        <w:rPr>
          <w:rFonts w:ascii="Calibri" w:hAnsi="Calibri"/>
          <w:spacing w:val="-14"/>
          <w:w w:val="90"/>
        </w:rPr>
        <w:t> </w:t>
      </w:r>
      <w:r>
        <w:rPr>
          <w:rFonts w:ascii="Calibri" w:hAnsi="Calibri"/>
          <w:w w:val="90"/>
        </w:rPr>
        <w:t>neufoinflamação. QUgfC6tina</w:t>
      </w:r>
      <w:r>
        <w:rPr>
          <w:rFonts w:ascii="Calibri" w:hAnsi="Calibri"/>
          <w:w w:val="90"/>
        </w:rPr>
        <w:t> tem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efeito modutador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cortisol 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antioxidante no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sistema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lésbica.</w:t>
      </w:r>
    </w:p>
    <w:p>
      <w:pPr>
        <w:pStyle w:val="BodyText"/>
        <w:spacing w:before="230"/>
        <w:rPr>
          <w:rFonts w:ascii="Calibri"/>
        </w:rPr>
      </w:pPr>
    </w:p>
    <w:p>
      <w:pPr>
        <w:pStyle w:val="BodyText"/>
        <w:spacing w:line="252" w:lineRule="exact" w:before="1"/>
        <w:ind w:left="2527"/>
      </w:pPr>
      <w:r>
        <w:rPr>
          <w:w w:val="85"/>
        </w:rPr>
        <w:t>Sono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Irregular</w:t>
      </w:r>
    </w:p>
    <w:p>
      <w:pPr>
        <w:spacing w:line="252" w:lineRule="exact" w:before="0"/>
        <w:ind w:left="2527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-3"/>
          <w:w w:val="80"/>
          <w:sz w:val="22"/>
        </w:rPr>
        <w:t> </w:t>
      </w:r>
      <w:r>
        <w:rPr>
          <w:i/>
          <w:w w:val="80"/>
          <w:sz w:val="22"/>
        </w:rPr>
        <w:t>dDficiêncibS:</w:t>
      </w:r>
      <w:r>
        <w:rPr>
          <w:i/>
          <w:spacing w:val="7"/>
          <w:sz w:val="22"/>
        </w:rPr>
        <w:t> </w:t>
      </w:r>
      <w:r>
        <w:rPr>
          <w:w w:val="80"/>
          <w:sz w:val="22"/>
        </w:rPr>
        <w:t>B7,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-1"/>
          <w:sz w:val="22"/>
        </w:rPr>
        <w:t> </w:t>
      </w:r>
      <w:r>
        <w:rPr>
          <w:w w:val="80"/>
          <w:sz w:val="22"/>
        </w:rPr>
        <w:t>L-tripto(ano,</w:t>
      </w:r>
      <w:r>
        <w:rPr>
          <w:spacing w:val="13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11"/>
          <w:sz w:val="22"/>
        </w:rPr>
        <w:t> </w:t>
      </w:r>
      <w:r>
        <w:rPr>
          <w:w w:val="80"/>
          <w:sz w:val="22"/>
        </w:rPr>
        <w:t>D,</w:t>
      </w:r>
      <w:r>
        <w:rPr>
          <w:spacing w:val="-3"/>
          <w:w w:val="80"/>
          <w:sz w:val="22"/>
        </w:rPr>
        <w:t> </w:t>
      </w:r>
      <w:r>
        <w:rPr>
          <w:spacing w:val="-2"/>
          <w:w w:val="80"/>
          <w:sz w:val="22"/>
        </w:rPr>
        <w:t>Melatonina</w:t>
      </w:r>
    </w:p>
    <w:p>
      <w:pPr>
        <w:pStyle w:val="BodyText"/>
        <w:spacing w:before="9"/>
      </w:pPr>
    </w:p>
    <w:p>
      <w:pPr>
        <w:pStyle w:val="BodyText"/>
        <w:spacing w:line="223" w:lineRule="auto"/>
        <w:ind w:left="2519" w:right="1987" w:firstLine="8"/>
        <w:rPr>
          <w:rFonts w:ascii="Calibri" w:hAnsi="Calibri"/>
        </w:rPr>
      </w:pPr>
      <w:r>
        <w:rPr>
          <w:rFonts w:ascii="Arial Narrow" w:hAnsi="Arial Narrow"/>
          <w:i/>
          <w:spacing w:val="-6"/>
        </w:rPr>
        <w:t>Explicação:</w:t>
      </w:r>
      <w:r>
        <w:rPr>
          <w:rFonts w:ascii="Arial Narrow" w:hAnsi="Arial Narrow"/>
          <w:i/>
          <w:spacing w:val="-3"/>
        </w:rPr>
        <w:t> </w:t>
      </w:r>
      <w:r>
        <w:rPr>
          <w:rFonts w:ascii="Calibri" w:hAnsi="Calibri"/>
          <w:spacing w:val="-6"/>
        </w:rPr>
        <w:t>O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6"/>
        </w:rPr>
        <w:t>sono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depende de um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ciclo saudóvel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de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melatonina 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cortisol.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color w:val="1C1C1C"/>
          <w:spacing w:val="-6"/>
        </w:rPr>
        <w:t>A</w:t>
      </w:r>
      <w:r>
        <w:rPr>
          <w:rFonts w:ascii="Calibri" w:hAnsi="Calibri"/>
          <w:color w:val="1C1C1C"/>
          <w:spacing w:val="-4"/>
        </w:rPr>
        <w:t> </w:t>
      </w:r>
      <w:r>
        <w:rPr>
          <w:rFonts w:ascii="Calibri" w:hAnsi="Calibri"/>
          <w:spacing w:val="-6"/>
        </w:rPr>
        <w:t>síntese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melatonina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e.xige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tnptofano,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w w:val="90"/>
        </w:rPr>
        <w:t>B6,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magnésio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D.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0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w w:val="90"/>
        </w:rPr>
        <w:t>magnésio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também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age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diretamente como relaxante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neuromuscular</w:t>
      </w:r>
      <w:r>
        <w:rPr>
          <w:rFonts w:ascii="Calibri" w:hAnsi="Calibri"/>
          <w:spacing w:val="13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modutador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do GABA. A</w:t>
      </w:r>
      <w:r>
        <w:rPr>
          <w:rFonts w:ascii="Calibri" w:hAnsi="Calibri"/>
          <w:spacing w:val="-14"/>
          <w:w w:val="90"/>
        </w:rPr>
        <w:t> </w:t>
      </w:r>
      <w:r>
        <w:rPr>
          <w:rFonts w:ascii="Calibri" w:hAnsi="Calibri"/>
          <w:w w:val="90"/>
        </w:rPr>
        <w:t>deficiência de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vitamina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D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está associada à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pior qualidade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do sono e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maior fragmentação</w:t>
      </w:r>
      <w:r>
        <w:rPr>
          <w:rFonts w:ascii="Calibri" w:hAnsi="Calibri"/>
          <w:spacing w:val="18"/>
        </w:rPr>
        <w:t> </w:t>
      </w:r>
      <w:r>
        <w:rPr>
          <w:rFonts w:ascii="Calibri" w:hAnsi="Calibri"/>
          <w:w w:val="90"/>
        </w:rPr>
        <w:t>noturna.</w:t>
      </w:r>
      <w:r>
        <w:rPr>
          <w:rFonts w:ascii="Calibri" w:hAnsi="Calibri"/>
        </w:rPr>
        <w:t> </w:t>
      </w:r>
      <w:r>
        <w:rPr>
          <w:rFonts w:ascii="Calibri" w:hAnsi="Calibri"/>
          <w:color w:val="131313"/>
          <w:w w:val="90"/>
        </w:rPr>
        <w:t>A </w:t>
      </w:r>
      <w:r>
        <w:rPr>
          <w:rFonts w:ascii="Calibri" w:hAnsi="Calibri"/>
          <w:w w:val="90"/>
        </w:rPr>
        <w:t>melatonina, quando em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déficit, pode comprometer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12"/>
          <w:w w:val="90"/>
        </w:rPr>
        <w:t> </w:t>
      </w:r>
      <w:r>
        <w:rPr>
          <w:rFonts w:ascii="Calibri" w:hAnsi="Calibri"/>
          <w:w w:val="90"/>
        </w:rPr>
        <w:t>indução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manutenção</w:t>
      </w:r>
      <w:r>
        <w:rPr>
          <w:rFonts w:ascii="Calibri" w:hAnsi="Calibri"/>
          <w:spacing w:val="17"/>
        </w:rPr>
        <w:t> </w:t>
      </w:r>
      <w:r>
        <w:rPr>
          <w:rFonts w:ascii="Calibri" w:hAnsi="Calibri"/>
          <w:w w:val="90"/>
        </w:rPr>
        <w:t>do sono.</w:t>
      </w:r>
    </w:p>
    <w:p>
      <w:pPr>
        <w:pStyle w:val="BodyText"/>
        <w:spacing w:after="0" w:line="223" w:lineRule="auto"/>
        <w:rPr>
          <w:rFonts w:ascii="Calibri" w:hAnsi="Calibri"/>
        </w:rPr>
        <w:sectPr>
          <w:pgSz w:w="11910" w:h="16840"/>
          <w:pgMar w:header="0" w:footer="5183" w:top="780" w:bottom="5380" w:left="141" w:right="141"/>
        </w:sectPr>
      </w:pPr>
    </w:p>
    <w:p>
      <w:pPr>
        <w:pStyle w:val="Heading7"/>
        <w:spacing w:line="283" w:lineRule="exact" w:before="22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1732788</wp:posOffset>
            </wp:positionH>
            <wp:positionV relativeFrom="page">
              <wp:posOffset>7589519</wp:posOffset>
            </wp:positionV>
            <wp:extent cx="475488" cy="466344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  <w:w w:val="85"/>
        </w:rPr>
        <w:t>Dificuldade</w:t>
      </w:r>
      <w:r>
        <w:rPr>
          <w:rFonts w:ascii="Calibri"/>
          <w:spacing w:val="7"/>
        </w:rPr>
        <w:t> </w:t>
      </w:r>
      <w:r>
        <w:rPr>
          <w:rFonts w:ascii="Calibri"/>
          <w:spacing w:val="-2"/>
          <w:w w:val="85"/>
        </w:rPr>
        <w:t>para</w:t>
      </w:r>
      <w:r>
        <w:rPr>
          <w:rFonts w:ascii="Calibri"/>
          <w:spacing w:val="-3"/>
          <w:w w:val="85"/>
        </w:rPr>
        <w:t> </w:t>
      </w:r>
      <w:r>
        <w:rPr>
          <w:rFonts w:ascii="Calibri"/>
          <w:spacing w:val="-2"/>
          <w:w w:val="85"/>
        </w:rPr>
        <w:t>Dormir/</w:t>
      </w:r>
      <w:r>
        <w:rPr>
          <w:rFonts w:ascii="Calibri"/>
          <w:spacing w:val="-2"/>
        </w:rPr>
        <w:t> </w:t>
      </w:r>
      <w:r>
        <w:rPr>
          <w:rFonts w:ascii="Calibri"/>
          <w:spacing w:val="-2"/>
          <w:w w:val="85"/>
        </w:rPr>
        <w:t>Demora</w:t>
      </w:r>
      <w:r>
        <w:rPr>
          <w:rFonts w:ascii="Calibri"/>
          <w:spacing w:val="1"/>
        </w:rPr>
        <w:t> </w:t>
      </w:r>
      <w:r>
        <w:rPr>
          <w:rFonts w:ascii="Calibri"/>
          <w:spacing w:val="-2"/>
          <w:w w:val="85"/>
        </w:rPr>
        <w:t>para</w:t>
      </w:r>
      <w:r>
        <w:rPr>
          <w:rFonts w:ascii="Calibri"/>
          <w:spacing w:val="-5"/>
        </w:rPr>
        <w:t> </w:t>
      </w:r>
      <w:r>
        <w:rPr>
          <w:rFonts w:ascii="Calibri"/>
          <w:spacing w:val="-2"/>
          <w:w w:val="85"/>
        </w:rPr>
        <w:t>Adormecer</w:t>
      </w:r>
    </w:p>
    <w:p>
      <w:pPr>
        <w:spacing w:line="206" w:lineRule="auto" w:before="10"/>
        <w:ind w:left="2344" w:right="2017" w:firstLine="10"/>
        <w:jc w:val="left"/>
        <w:rPr>
          <w:rFonts w:ascii="Calibri" w:hAnsi="Calibri"/>
          <w:sz w:val="24"/>
        </w:rPr>
      </w:pPr>
      <w:r>
        <w:rPr>
          <w:rFonts w:ascii="Arial Narrow" w:hAnsi="Arial Narrow"/>
          <w:i/>
          <w:w w:val="85"/>
          <w:sz w:val="24"/>
        </w:rPr>
        <w:t>Possíveis</w:t>
      </w:r>
      <w:r>
        <w:rPr>
          <w:rFonts w:ascii="Arial Narrow" w:hAnsi="Arial Narrow"/>
          <w:i/>
          <w:spacing w:val="-1"/>
          <w:w w:val="85"/>
          <w:sz w:val="24"/>
        </w:rPr>
        <w:t> </w:t>
      </w:r>
      <w:r>
        <w:rPr>
          <w:rFonts w:ascii="Arial Narrow" w:hAnsi="Arial Narrow"/>
          <w:i/>
          <w:w w:val="85"/>
          <w:sz w:val="24"/>
        </w:rPr>
        <w:t>deficiências:</w:t>
      </w:r>
      <w:r>
        <w:rPr>
          <w:rFonts w:ascii="Arial Narrow" w:hAnsi="Arial Narrow"/>
          <w:i/>
          <w:spacing w:val="14"/>
          <w:sz w:val="24"/>
        </w:rPr>
        <w:t> </w:t>
      </w:r>
      <w:r>
        <w:rPr>
          <w:rFonts w:ascii="Calibri" w:hAnsi="Calibri"/>
          <w:w w:val="85"/>
          <w:sz w:val="24"/>
        </w:rPr>
        <w:t>Vitaminas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A,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B1,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B3,</w:t>
      </w:r>
      <w:r>
        <w:rPr>
          <w:rFonts w:ascii="Calibri" w:hAnsi="Calibri"/>
          <w:spacing w:val="-2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B9,</w:t>
      </w:r>
      <w:r>
        <w:rPr>
          <w:rFonts w:ascii="Calibri" w:hAnsi="Calibri"/>
          <w:spacing w:val="-2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C,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D,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Ferro, Magnésio,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w w:val="85"/>
          <w:sz w:val="24"/>
        </w:rPr>
        <w:t>L-triptofano, Inositol, Melatonina</w:t>
      </w:r>
    </w:p>
    <w:p>
      <w:pPr>
        <w:spacing w:line="228" w:lineRule="auto" w:before="243"/>
        <w:ind w:left="2349" w:right="2244" w:hanging="2"/>
        <w:jc w:val="left"/>
        <w:rPr>
          <w:sz w:val="23"/>
        </w:rPr>
      </w:pPr>
      <w:r>
        <w:rPr>
          <w:i/>
          <w:w w:val="80"/>
          <w:sz w:val="23"/>
        </w:rPr>
        <w:t>Expli'caçâo:</w:t>
      </w:r>
      <w:r>
        <w:rPr>
          <w:i/>
          <w:spacing w:val="-12"/>
          <w:sz w:val="23"/>
        </w:rPr>
        <w:t> </w:t>
      </w:r>
      <w:r>
        <w:rPr>
          <w:w w:val="80"/>
          <w:sz w:val="23"/>
        </w:rPr>
        <w:t>A</w:t>
      </w:r>
      <w:r>
        <w:rPr>
          <w:spacing w:val="-5"/>
          <w:w w:val="80"/>
          <w:sz w:val="23"/>
        </w:rPr>
        <w:t> </w:t>
      </w:r>
      <w:r>
        <w:rPr>
          <w:w w:val="80"/>
          <w:sz w:val="23"/>
        </w:rPr>
        <w:t>de#ciência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de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triptofano,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B6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e</w:t>
      </w:r>
      <w:r>
        <w:rPr>
          <w:spacing w:val="-5"/>
          <w:w w:val="80"/>
          <w:sz w:val="23"/>
        </w:rPr>
        <w:t> </w:t>
      </w:r>
      <w:r>
        <w:rPr>
          <w:w w:val="80"/>
          <w:sz w:val="23"/>
        </w:rPr>
        <w:t>magnésio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compromete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a</w:t>
      </w:r>
      <w:r>
        <w:rPr>
          <w:spacing w:val="-6"/>
          <w:w w:val="80"/>
          <w:sz w:val="23"/>
        </w:rPr>
        <w:t> </w:t>
      </w:r>
      <w:r>
        <w:rPr>
          <w:w w:val="80"/>
          <w:sz w:val="23"/>
        </w:rPr>
        <w:t>produção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de </w:t>
      </w:r>
      <w:r>
        <w:rPr>
          <w:w w:val="75"/>
          <w:sz w:val="23"/>
        </w:rPr>
        <w:t>serotonina</w:t>
      </w:r>
      <w:r>
        <w:rPr>
          <w:spacing w:val="18"/>
          <w:sz w:val="23"/>
        </w:rPr>
        <w:t> </w:t>
      </w:r>
      <w:r>
        <w:rPr>
          <w:w w:val="75"/>
          <w:sz w:val="23"/>
        </w:rPr>
        <w:t>e melatonina,</w:t>
      </w:r>
      <w:r>
        <w:rPr>
          <w:spacing w:val="19"/>
          <w:sz w:val="23"/>
        </w:rPr>
        <w:t> </w:t>
      </w:r>
      <w:r>
        <w:rPr>
          <w:w w:val="75"/>
          <w:sz w:val="23"/>
        </w:rPr>
        <w:t>que sáo</w:t>
      </w:r>
      <w:r>
        <w:rPr>
          <w:sz w:val="23"/>
        </w:rPr>
        <w:t> </w:t>
      </w:r>
      <w:r>
        <w:rPr>
          <w:w w:val="75"/>
          <w:sz w:val="23"/>
        </w:rPr>
        <w:t>cruciais</w:t>
      </w:r>
      <w:r>
        <w:rPr>
          <w:sz w:val="23"/>
        </w:rPr>
        <w:t> </w:t>
      </w:r>
      <w:r>
        <w:rPr>
          <w:w w:val="75"/>
          <w:sz w:val="23"/>
        </w:rPr>
        <w:t>para</w:t>
      </w:r>
      <w:r>
        <w:rPr>
          <w:sz w:val="23"/>
        </w:rPr>
        <w:t> </w:t>
      </w:r>
      <w:r>
        <w:rPr>
          <w:w w:val="75"/>
          <w:sz w:val="23"/>
        </w:rPr>
        <w:t>a indução</w:t>
      </w:r>
      <w:r>
        <w:rPr>
          <w:spacing w:val="18"/>
          <w:sz w:val="23"/>
        </w:rPr>
        <w:t> </w:t>
      </w:r>
      <w:r>
        <w:rPr>
          <w:w w:val="75"/>
          <w:sz w:val="23"/>
        </w:rPr>
        <w:t>do</w:t>
      </w:r>
      <w:r>
        <w:rPr>
          <w:sz w:val="23"/>
        </w:rPr>
        <w:t> </w:t>
      </w:r>
      <w:r>
        <w:rPr>
          <w:w w:val="75"/>
          <w:sz w:val="23"/>
        </w:rPr>
        <w:t>sono.</w:t>
      </w:r>
      <w:r>
        <w:rPr>
          <w:sz w:val="23"/>
        </w:rPr>
        <w:t> </w:t>
      </w:r>
      <w:r>
        <w:rPr>
          <w:color w:val="0E0E0E"/>
          <w:w w:val="75"/>
          <w:sz w:val="23"/>
        </w:rPr>
        <w:t>A</w:t>
      </w:r>
      <w:r>
        <w:rPr>
          <w:color w:val="0E0E0E"/>
          <w:spacing w:val="-5"/>
          <w:sz w:val="23"/>
        </w:rPr>
        <w:t> </w:t>
      </w:r>
      <w:r>
        <w:rPr>
          <w:w w:val="75"/>
          <w:sz w:val="23"/>
        </w:rPr>
        <w:t>vitamina</w:t>
      </w:r>
      <w:r>
        <w:rPr>
          <w:sz w:val="23"/>
        </w:rPr>
        <w:t> </w:t>
      </w:r>
      <w:r>
        <w:rPr>
          <w:w w:val="75"/>
          <w:sz w:val="23"/>
        </w:rPr>
        <w:t>C modula</w:t>
      </w:r>
      <w:r>
        <w:rPr>
          <w:sz w:val="23"/>
        </w:rPr>
        <w:t> </w:t>
      </w:r>
      <w:r>
        <w:rPr>
          <w:w w:val="80"/>
          <w:sz w:val="23"/>
        </w:rPr>
        <w:t>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síntese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de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catecolaminas,</w:t>
      </w:r>
      <w:r>
        <w:rPr>
          <w:spacing w:val="-8"/>
          <w:w w:val="80"/>
          <w:sz w:val="23"/>
        </w:rPr>
        <w:t> </w:t>
      </w:r>
      <w:r>
        <w:rPr>
          <w:w w:val="80"/>
          <w:sz w:val="23"/>
        </w:rPr>
        <w:t>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seu</w:t>
      </w:r>
      <w:r>
        <w:rPr>
          <w:spacing w:val="-7"/>
          <w:w w:val="80"/>
          <w:sz w:val="23"/>
        </w:rPr>
        <w:t> </w:t>
      </w:r>
      <w:r>
        <w:rPr>
          <w:w w:val="80"/>
          <w:sz w:val="23"/>
        </w:rPr>
        <w:t>desequilíbrio</w:t>
      </w:r>
      <w:r>
        <w:rPr>
          <w:spacing w:val="-11"/>
          <w:sz w:val="23"/>
        </w:rPr>
        <w:t> </w:t>
      </w:r>
      <w:r>
        <w:rPr>
          <w:w w:val="80"/>
          <w:sz w:val="23"/>
        </w:rPr>
        <w:t>pode</w:t>
      </w:r>
      <w:r>
        <w:rPr>
          <w:spacing w:val="-9"/>
          <w:sz w:val="23"/>
        </w:rPr>
        <w:t> </w:t>
      </w:r>
      <w:r>
        <w:rPr>
          <w:w w:val="80"/>
          <w:sz w:val="23"/>
        </w:rPr>
        <w:t>alterar 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resposta</w:t>
      </w:r>
      <w:r>
        <w:rPr>
          <w:spacing w:val="-2"/>
          <w:sz w:val="23"/>
        </w:rPr>
        <w:t> </w:t>
      </w:r>
      <w:r>
        <w:rPr>
          <w:w w:val="80"/>
          <w:sz w:val="23"/>
        </w:rPr>
        <w:t>ao</w:t>
      </w:r>
      <w:r>
        <w:rPr>
          <w:spacing w:val="-10"/>
          <w:w w:val="80"/>
          <w:sz w:val="23"/>
        </w:rPr>
        <w:t> </w:t>
      </w:r>
      <w:r>
        <w:rPr>
          <w:w w:val="80"/>
          <w:sz w:val="23"/>
        </w:rPr>
        <w:t>estresse.</w:t>
      </w:r>
    </w:p>
    <w:p>
      <w:pPr>
        <w:spacing w:line="228" w:lineRule="auto" w:before="3"/>
        <w:ind w:left="2342" w:right="2318" w:firstLine="3"/>
        <w:jc w:val="left"/>
        <w:rPr>
          <w:sz w:val="23"/>
        </w:rPr>
      </w:pPr>
      <w:r>
        <w:rPr>
          <w:w w:val="75"/>
          <w:sz w:val="23"/>
        </w:rPr>
        <w:t>Ferro</w:t>
      </w:r>
      <w:r>
        <w:rPr>
          <w:sz w:val="23"/>
        </w:rPr>
        <w:t> </w:t>
      </w:r>
      <w:r>
        <w:rPr>
          <w:w w:val="75"/>
          <w:sz w:val="23"/>
        </w:rPr>
        <w:t>e vitamina D atuam</w:t>
      </w:r>
      <w:r>
        <w:rPr>
          <w:sz w:val="23"/>
        </w:rPr>
        <w:t> </w:t>
      </w:r>
      <w:r>
        <w:rPr>
          <w:w w:val="75"/>
          <w:sz w:val="23"/>
        </w:rPr>
        <w:t>na regulação</w:t>
      </w:r>
      <w:r>
        <w:rPr>
          <w:sz w:val="23"/>
        </w:rPr>
        <w:t> </w:t>
      </w:r>
      <w:r>
        <w:rPr>
          <w:w w:val="75"/>
          <w:sz w:val="23"/>
        </w:rPr>
        <w:t>da dopamina</w:t>
      </w:r>
      <w:r>
        <w:rPr>
          <w:sz w:val="23"/>
        </w:rPr>
        <w:t> </w:t>
      </w:r>
      <w:r>
        <w:rPr>
          <w:w w:val="75"/>
          <w:sz w:val="23"/>
        </w:rPr>
        <w:t>e da melatonina.</w:t>
      </w:r>
      <w:r>
        <w:rPr>
          <w:sz w:val="23"/>
        </w:rPr>
        <w:t> </w:t>
      </w:r>
      <w:r>
        <w:rPr>
          <w:w w:val="75"/>
          <w:sz w:val="23"/>
        </w:rPr>
        <w:t>O inositol </w:t>
      </w:r>
      <w:r>
        <w:rPr>
          <w:w w:val="80"/>
          <w:sz w:val="23"/>
        </w:rPr>
        <w:t>influencia</w:t>
      </w:r>
      <w:r>
        <w:rPr>
          <w:sz w:val="23"/>
        </w:rPr>
        <w:t> </w:t>
      </w:r>
      <w:r>
        <w:rPr>
          <w:w w:val="80"/>
          <w:sz w:val="23"/>
        </w:rPr>
        <w:t>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atividade</w:t>
      </w:r>
      <w:r>
        <w:rPr>
          <w:sz w:val="23"/>
        </w:rPr>
        <w:t> </w:t>
      </w:r>
      <w:r>
        <w:rPr>
          <w:w w:val="80"/>
          <w:sz w:val="23"/>
        </w:rPr>
        <w:t>dos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receptores</w:t>
      </w:r>
      <w:r>
        <w:rPr>
          <w:sz w:val="23"/>
        </w:rPr>
        <w:t> </w:t>
      </w:r>
      <w:r>
        <w:rPr>
          <w:w w:val="80"/>
          <w:sz w:val="23"/>
        </w:rPr>
        <w:t>serotoninérg!cos. A vitamina </w:t>
      </w:r>
      <w:r>
        <w:rPr>
          <w:color w:val="131313"/>
          <w:w w:val="80"/>
          <w:sz w:val="23"/>
        </w:rPr>
        <w:t>A</w:t>
      </w:r>
      <w:r>
        <w:rPr>
          <w:color w:val="131313"/>
          <w:spacing w:val="-3"/>
          <w:w w:val="80"/>
          <w:sz w:val="23"/>
        </w:rPr>
        <w:t> </w:t>
      </w:r>
      <w:r>
        <w:rPr>
          <w:w w:val="80"/>
          <w:sz w:val="23"/>
        </w:rPr>
        <w:t>nodula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a sensibilidade</w:t>
      </w:r>
      <w:r>
        <w:rPr>
          <w:spacing w:val="17"/>
          <w:sz w:val="23"/>
        </w:rPr>
        <w:t> </w:t>
      </w:r>
      <w:r>
        <w:rPr>
          <w:w w:val="80"/>
          <w:sz w:val="23"/>
        </w:rPr>
        <w:t>à</w:t>
      </w:r>
      <w:r>
        <w:rPr>
          <w:spacing w:val="-2"/>
          <w:w w:val="80"/>
          <w:sz w:val="23"/>
        </w:rPr>
        <w:t> </w:t>
      </w:r>
      <w:r>
        <w:rPr>
          <w:w w:val="80"/>
          <w:sz w:val="23"/>
        </w:rPr>
        <w:t>luz e</w:t>
      </w:r>
      <w:r>
        <w:rPr>
          <w:spacing w:val="-2"/>
          <w:w w:val="80"/>
          <w:sz w:val="23"/>
        </w:rPr>
        <w:t> </w:t>
      </w:r>
      <w:r>
        <w:rPr>
          <w:w w:val="80"/>
          <w:sz w:val="23"/>
        </w:rPr>
        <w:t>os ritmos</w:t>
      </w:r>
      <w:r>
        <w:rPr>
          <w:sz w:val="23"/>
        </w:rPr>
        <w:t> </w:t>
      </w:r>
      <w:r>
        <w:rPr>
          <w:w w:val="80"/>
          <w:sz w:val="23"/>
        </w:rPr>
        <w:t>circadianos.</w:t>
      </w:r>
    </w:p>
    <w:p>
      <w:pPr>
        <w:pStyle w:val="BodyText"/>
        <w:spacing w:before="219"/>
        <w:rPr>
          <w:sz w:val="23"/>
        </w:rPr>
      </w:pPr>
    </w:p>
    <w:p>
      <w:pPr>
        <w:pStyle w:val="Heading7"/>
        <w:spacing w:line="271" w:lineRule="exact"/>
        <w:ind w:left="2338"/>
      </w:pPr>
      <w:r>
        <w:rPr>
          <w:w w:val="75"/>
        </w:rPr>
        <w:t>Desperta</w:t>
      </w:r>
      <w:r>
        <w:rPr>
          <w:spacing w:val="-6"/>
        </w:rPr>
        <w:t> </w:t>
      </w:r>
      <w:r>
        <w:rPr>
          <w:w w:val="75"/>
        </w:rPr>
        <w:t>à</w:t>
      </w:r>
      <w:r>
        <w:rPr>
          <w:spacing w:val="-10"/>
          <w:w w:val="75"/>
        </w:rPr>
        <w:t> </w:t>
      </w:r>
      <w:r>
        <w:rPr>
          <w:spacing w:val="-4"/>
          <w:w w:val="75"/>
        </w:rPr>
        <w:t>Noite</w:t>
      </w:r>
    </w:p>
    <w:p>
      <w:pPr>
        <w:spacing w:line="259" w:lineRule="exact" w:before="0"/>
        <w:ind w:left="2347" w:right="0" w:firstLine="0"/>
        <w:jc w:val="left"/>
        <w:rPr>
          <w:sz w:val="24"/>
        </w:rPr>
      </w:pPr>
      <w:r>
        <w:rPr>
          <w:i/>
          <w:spacing w:val="-2"/>
          <w:w w:val="75"/>
          <w:sz w:val="24"/>
        </w:rPr>
        <w:t>Possíveis</w:t>
      </w:r>
      <w:r>
        <w:rPr>
          <w:i/>
          <w:spacing w:val="9"/>
          <w:sz w:val="24"/>
        </w:rPr>
        <w:t> </w:t>
      </w:r>
      <w:r>
        <w:rPr>
          <w:i/>
          <w:spacing w:val="-2"/>
          <w:w w:val="75"/>
          <w:sz w:val="24"/>
        </w:rPr>
        <w:t>deficiêi›cias:</w:t>
      </w:r>
      <w:r>
        <w:rPr>
          <w:i/>
          <w:spacing w:val="1"/>
          <w:sz w:val="24"/>
        </w:rPr>
        <w:t> </w:t>
      </w:r>
      <w:r>
        <w:rPr>
          <w:spacing w:val="-2"/>
          <w:w w:val="75"/>
          <w:sz w:val="24"/>
        </w:rPr>
        <w:t>Vitamina</w:t>
      </w:r>
      <w:r>
        <w:rPr>
          <w:spacing w:val="-10"/>
          <w:sz w:val="24"/>
        </w:rPr>
        <w:t> </w:t>
      </w:r>
      <w:r>
        <w:rPr>
          <w:spacing w:val="-2"/>
          <w:w w:val="75"/>
          <w:sz w:val="24"/>
        </w:rPr>
        <w:t>D,</w:t>
      </w:r>
      <w:r>
        <w:rPr>
          <w:spacing w:val="-13"/>
          <w:sz w:val="24"/>
        </w:rPr>
        <w:t> </w:t>
      </w:r>
      <w:r>
        <w:rPr>
          <w:spacing w:val="-2"/>
          <w:w w:val="75"/>
          <w:sz w:val="24"/>
        </w:rPr>
        <w:t>Magnésio,</w:t>
      </w:r>
      <w:r>
        <w:rPr>
          <w:spacing w:val="1"/>
          <w:sz w:val="24"/>
        </w:rPr>
        <w:t> </w:t>
      </w:r>
      <w:r>
        <w:rPr>
          <w:spacing w:val="-2"/>
          <w:w w:val="75"/>
          <w:sz w:val="24"/>
        </w:rPr>
        <w:t>L-triptofano,</w:t>
      </w:r>
      <w:r>
        <w:rPr>
          <w:spacing w:val="3"/>
          <w:sz w:val="24"/>
        </w:rPr>
        <w:t> </w:t>
      </w:r>
      <w:r>
        <w:rPr>
          <w:spacing w:val="-2"/>
          <w:w w:val="75"/>
          <w:sz w:val="24"/>
        </w:rPr>
        <w:t>Melatonina</w:t>
      </w:r>
    </w:p>
    <w:p>
      <w:pPr>
        <w:pStyle w:val="BodyText"/>
        <w:spacing w:line="228" w:lineRule="auto" w:before="254"/>
        <w:ind w:left="2340" w:right="2318" w:firstLine="8"/>
        <w:rPr>
          <w:rFonts w:ascii="Calibri" w:hAnsi="Calibri"/>
        </w:rPr>
      </w:pPr>
      <w:r>
        <w:rPr>
          <w:rFonts w:ascii="Arial Narrow" w:hAnsi="Arial Narrow"/>
          <w:i/>
          <w:w w:val="90"/>
        </w:rPr>
        <w:t>Explicação:</w:t>
      </w:r>
      <w:r>
        <w:rPr>
          <w:rFonts w:ascii="Arial Narrow" w:hAnsi="Arial Narrow"/>
          <w:i/>
          <w:spacing w:val="15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despertar noturno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pode estar associado à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queda precoce da</w:t>
      </w:r>
      <w:r>
        <w:rPr>
          <w:rFonts w:ascii="Calibri" w:hAnsi="Calibri"/>
          <w:spacing w:val="-10"/>
          <w:w w:val="90"/>
        </w:rPr>
        <w:t> </w:t>
      </w:r>
      <w:r>
        <w:rPr>
          <w:rFonts w:ascii="Calibri" w:hAnsi="Calibri"/>
          <w:w w:val="90"/>
        </w:rPr>
        <w:t>melatonina </w:t>
      </w:r>
      <w:r>
        <w:rPr>
          <w:rFonts w:ascii="Calibri" w:hAnsi="Calibri"/>
          <w:spacing w:val="-8"/>
        </w:rPr>
        <w:t>ou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à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8"/>
        </w:rPr>
        <w:t>desregulaçáo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8"/>
        </w:rPr>
        <w:t>do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8"/>
        </w:rPr>
        <w:t>cortisol.</w:t>
      </w:r>
      <w:r>
        <w:rPr>
          <w:rFonts w:ascii="Calibri" w:hAnsi="Calibri"/>
          <w:spacing w:val="7"/>
        </w:rPr>
        <w:t> </w:t>
      </w:r>
      <w:r>
        <w:rPr>
          <w:rFonts w:ascii="Calibri" w:hAnsi="Calibri"/>
          <w:spacing w:val="-8"/>
        </w:rPr>
        <w:t>0</w:t>
      </w:r>
      <w:r>
        <w:rPr>
          <w:rFonts w:ascii="Calibri" w:hAnsi="Calibri"/>
          <w:spacing w:val="31"/>
        </w:rPr>
        <w:t> </w:t>
      </w:r>
      <w:r>
        <w:rPr>
          <w:rFonts w:ascii="Calibri" w:hAnsi="Calibri"/>
          <w:spacing w:val="-8"/>
        </w:rPr>
        <w:t>magnésio</w:t>
      </w:r>
      <w:r>
        <w:rPr>
          <w:rFonts w:ascii="Calibri" w:hAnsi="Calibri"/>
          <w:spacing w:val="5"/>
        </w:rPr>
        <w:t> </w:t>
      </w:r>
      <w:r>
        <w:rPr>
          <w:rFonts w:ascii="Calibri" w:hAnsi="Calibri"/>
          <w:spacing w:val="-8"/>
        </w:rPr>
        <w:t>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cofator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para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8"/>
        </w:rPr>
        <w:t>síntese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de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melatonina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e </w:t>
      </w:r>
      <w:r>
        <w:rPr>
          <w:rFonts w:ascii="Calibri" w:hAnsi="Calibri"/>
          <w:w w:val="90"/>
        </w:rPr>
        <w:t>atua como relaxante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do sistema nervoso.</w:t>
      </w:r>
      <w:r>
        <w:rPr>
          <w:rFonts w:ascii="Calibri" w:hAnsi="Calibri"/>
        </w:rPr>
        <w:t> </w:t>
      </w:r>
      <w:r>
        <w:rPr>
          <w:rFonts w:ascii="Calibri" w:hAnsi="Calibri"/>
          <w:color w:val="151515"/>
          <w:w w:val="90"/>
        </w:rPr>
        <w:t>A </w:t>
      </w:r>
      <w:r>
        <w:rPr>
          <w:rFonts w:ascii="Calibri" w:hAnsi="Calibri"/>
          <w:w w:val="90"/>
        </w:rPr>
        <w:t>vitamina D infuencia a</w:t>
      </w:r>
      <w:r>
        <w:rPr>
          <w:rFonts w:ascii="Calibri" w:hAnsi="Calibri"/>
          <w:spacing w:val="-9"/>
          <w:w w:val="90"/>
        </w:rPr>
        <w:t> </w:t>
      </w:r>
      <w:r>
        <w:rPr>
          <w:rFonts w:ascii="Calibri" w:hAnsi="Calibri"/>
          <w:w w:val="90"/>
        </w:rPr>
        <w:t>sensibilidade</w:t>
      </w:r>
      <w:r>
        <w:rPr>
          <w:rFonts w:ascii="Calibri" w:hAnsi="Calibri"/>
          <w:spacing w:val="28"/>
        </w:rPr>
        <w:t> </w:t>
      </w:r>
      <w:r>
        <w:rPr>
          <w:rFonts w:ascii="Calibri" w:hAnsi="Calibri"/>
          <w:w w:val="90"/>
        </w:rPr>
        <w:t>dos receptores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da</w:t>
      </w:r>
      <w:r>
        <w:rPr>
          <w:rFonts w:ascii="Calibri" w:hAnsi="Calibri"/>
          <w:spacing w:val="-10"/>
          <w:w w:val="90"/>
        </w:rPr>
        <w:t> </w:t>
      </w:r>
      <w:r>
        <w:rPr>
          <w:rFonts w:ascii="Calibri" w:hAnsi="Calibri"/>
          <w:w w:val="90"/>
        </w:rPr>
        <w:t>melatonina no núcleo supraquiasmático.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0</w:t>
      </w:r>
      <w:r>
        <w:rPr>
          <w:rFonts w:ascii="Calibri" w:hAnsi="Calibri"/>
          <w:spacing w:val="28"/>
        </w:rPr>
        <w:t> </w:t>
      </w:r>
      <w:r>
        <w:rPr>
          <w:rFonts w:ascii="Calibri" w:hAnsi="Calibri"/>
          <w:w w:val="90"/>
        </w:rPr>
        <w:t>triptotano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é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precursor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de serotonina 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melatonina,</w:t>
      </w:r>
      <w:r>
        <w:rPr>
          <w:rFonts w:ascii="Calibri" w:hAnsi="Calibri"/>
          <w:spacing w:val="23"/>
        </w:rPr>
        <w:t> </w:t>
      </w:r>
      <w:r>
        <w:rPr>
          <w:rFonts w:ascii="Calibri" w:hAnsi="Calibri"/>
          <w:w w:val="90"/>
        </w:rPr>
        <w:t>regulando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o ciclo circadiano.</w:t>
      </w:r>
    </w:p>
    <w:p>
      <w:pPr>
        <w:pStyle w:val="BodyText"/>
        <w:spacing w:before="192"/>
        <w:rPr>
          <w:rFonts w:ascii="Calibri"/>
        </w:rPr>
      </w:pPr>
    </w:p>
    <w:p>
      <w:pPr>
        <w:pStyle w:val="Heading7"/>
        <w:spacing w:line="274" w:lineRule="exact"/>
        <w:ind w:left="2345"/>
      </w:pPr>
      <w:r>
        <w:rPr>
          <w:w w:val="75"/>
        </w:rPr>
        <w:t>Sonolência</w:t>
      </w:r>
      <w:r>
        <w:rPr>
          <w:spacing w:val="7"/>
        </w:rPr>
        <w:t> </w:t>
      </w:r>
      <w:r>
        <w:rPr>
          <w:w w:val="75"/>
        </w:rPr>
        <w:t>Durante</w:t>
      </w:r>
      <w:r>
        <w:rPr>
          <w:spacing w:val="3"/>
        </w:rPr>
        <w:t> </w:t>
      </w:r>
      <w:r>
        <w:rPr>
          <w:w w:val="75"/>
        </w:rPr>
        <w:t>o</w:t>
      </w:r>
      <w:r>
        <w:rPr>
          <w:spacing w:val="-9"/>
          <w:w w:val="75"/>
        </w:rPr>
        <w:t> </w:t>
      </w:r>
      <w:r>
        <w:rPr>
          <w:spacing w:val="-5"/>
          <w:w w:val="75"/>
        </w:rPr>
        <w:t>Dia</w:t>
      </w:r>
    </w:p>
    <w:p>
      <w:pPr>
        <w:spacing w:line="263" w:lineRule="exact" w:before="0"/>
        <w:ind w:left="2347" w:right="0" w:firstLine="0"/>
        <w:jc w:val="left"/>
        <w:rPr>
          <w:sz w:val="24"/>
        </w:rPr>
      </w:pPr>
      <w:r>
        <w:rPr>
          <w:i/>
          <w:spacing w:val="-2"/>
          <w:w w:val="75"/>
          <w:sz w:val="24"/>
        </w:rPr>
        <w:t>Possíveis</w:t>
      </w:r>
      <w:r>
        <w:rPr>
          <w:i/>
          <w:spacing w:val="-2"/>
          <w:sz w:val="24"/>
        </w:rPr>
        <w:t> </w:t>
      </w:r>
      <w:r>
        <w:rPr>
          <w:i/>
          <w:spacing w:val="-2"/>
          <w:w w:val="75"/>
          <w:sz w:val="24"/>
        </w:rPr>
        <w:t>deliciêiicias.’</w:t>
      </w:r>
      <w:r>
        <w:rPr>
          <w:i/>
          <w:spacing w:val="15"/>
          <w:sz w:val="24"/>
        </w:rPr>
        <w:t> </w:t>
      </w:r>
      <w:r>
        <w:rPr>
          <w:spacing w:val="-2"/>
          <w:w w:val="75"/>
          <w:sz w:val="24"/>
        </w:rPr>
        <w:t>Vitaminas</w:t>
      </w:r>
      <w:r>
        <w:rPr>
          <w:spacing w:val="-2"/>
          <w:sz w:val="24"/>
        </w:rPr>
        <w:t> </w:t>
      </w:r>
      <w:r>
        <w:rPr>
          <w:spacing w:val="-2"/>
          <w:w w:val="75"/>
          <w:sz w:val="24"/>
        </w:rPr>
        <w:t>B1,</w:t>
      </w:r>
      <w:r>
        <w:rPr>
          <w:spacing w:val="-9"/>
          <w:sz w:val="24"/>
        </w:rPr>
        <w:t> </w:t>
      </w:r>
      <w:r>
        <w:rPr>
          <w:spacing w:val="-2"/>
          <w:w w:val="75"/>
          <w:sz w:val="24"/>
        </w:rPr>
        <w:t>B2,</w:t>
      </w:r>
      <w:r>
        <w:rPr>
          <w:spacing w:val="-9"/>
          <w:sz w:val="24"/>
        </w:rPr>
        <w:t> </w:t>
      </w:r>
      <w:r>
        <w:rPr>
          <w:spacing w:val="-2"/>
          <w:w w:val="75"/>
          <w:sz w:val="24"/>
        </w:rPr>
        <w:t>B3,</w:t>
      </w:r>
      <w:r>
        <w:rPr>
          <w:spacing w:val="-9"/>
          <w:sz w:val="24"/>
        </w:rPr>
        <w:t> </w:t>
      </w:r>
      <w:r>
        <w:rPr>
          <w:spacing w:val="-2"/>
          <w:w w:val="75"/>
          <w:sz w:val="24"/>
        </w:rPr>
        <w:t>B6,</w:t>
      </w:r>
      <w:r>
        <w:rPr>
          <w:spacing w:val="-8"/>
          <w:sz w:val="24"/>
        </w:rPr>
        <w:t> </w:t>
      </w:r>
      <w:r>
        <w:rPr>
          <w:spacing w:val="-2"/>
          <w:w w:val="75"/>
          <w:sz w:val="24"/>
        </w:rPr>
        <w:t>B12,</w:t>
      </w:r>
      <w:r>
        <w:rPr>
          <w:spacing w:val="-15"/>
          <w:sz w:val="24"/>
        </w:rPr>
        <w:t> </w:t>
      </w:r>
      <w:r>
        <w:rPr>
          <w:spacing w:val="-2"/>
          <w:w w:val="75"/>
          <w:sz w:val="24"/>
        </w:rPr>
        <w:t>D,</w:t>
      </w:r>
      <w:r>
        <w:rPr>
          <w:spacing w:val="-6"/>
          <w:w w:val="75"/>
          <w:sz w:val="24"/>
        </w:rPr>
        <w:t> </w:t>
      </w:r>
      <w:r>
        <w:rPr>
          <w:spacing w:val="-2"/>
          <w:w w:val="75"/>
          <w:sz w:val="24"/>
        </w:rPr>
        <w:t>Ferro,</w:t>
      </w:r>
      <w:r>
        <w:rPr>
          <w:spacing w:val="-4"/>
          <w:sz w:val="24"/>
        </w:rPr>
        <w:t> </w:t>
      </w:r>
      <w:r>
        <w:rPr>
          <w:spacing w:val="-2"/>
          <w:w w:val="75"/>
          <w:sz w:val="24"/>
        </w:rPr>
        <w:t>L-triptofano</w:t>
      </w:r>
    </w:p>
    <w:p>
      <w:pPr>
        <w:pStyle w:val="BodyText"/>
        <w:spacing w:before="247"/>
        <w:ind w:left="2342" w:right="2193" w:firstLine="5"/>
        <w:rPr>
          <w:i/>
        </w:rPr>
      </w:pPr>
      <w:r>
        <w:rPr>
          <w:i/>
          <w:spacing w:val="-2"/>
          <w:w w:val="85"/>
        </w:rPr>
        <w:t>Expli¢açâo.</w:t>
      </w:r>
      <w:r>
        <w:rPr>
          <w:i/>
          <w:spacing w:val="-3"/>
        </w:rPr>
        <w:t> </w:t>
      </w:r>
      <w:r>
        <w:rPr>
          <w:spacing w:val="-2"/>
          <w:w w:val="85"/>
        </w:rPr>
        <w:t>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sonolência</w:t>
      </w:r>
      <w:r>
        <w:rPr>
          <w:spacing w:val="7"/>
        </w:rPr>
        <w:t> </w:t>
      </w:r>
      <w:r>
        <w:rPr>
          <w:spacing w:val="-2"/>
          <w:w w:val="85"/>
        </w:rPr>
        <w:t>diuma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pode estar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relacionada</w:t>
      </w:r>
      <w:r>
        <w:rPr/>
        <w:t> </w:t>
      </w:r>
      <w:r>
        <w:rPr>
          <w:color w:val="111111"/>
          <w:spacing w:val="-2"/>
          <w:w w:val="85"/>
        </w:rPr>
        <w:t>à</w:t>
      </w:r>
      <w:r>
        <w:rPr>
          <w:color w:val="111111"/>
          <w:spacing w:val="-6"/>
          <w:w w:val="85"/>
        </w:rPr>
        <w:t> </w:t>
      </w:r>
      <w:r>
        <w:rPr>
          <w:spacing w:val="-2"/>
          <w:w w:val="85"/>
        </w:rPr>
        <w:t>baixa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produção</w:t>
      </w:r>
      <w:r>
        <w:rPr>
          <w:spacing w:val="-1"/>
        </w:rPr>
        <w:t> </w:t>
      </w:r>
      <w:r>
        <w:rPr>
          <w:spacing w:val="-2"/>
          <w:w w:val="85"/>
        </w:rPr>
        <w:t>de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ATP, devido</w:t>
      </w:r>
      <w:r>
        <w:rPr>
          <w:spacing w:val="-7"/>
        </w:rPr>
        <w:t> </w:t>
      </w:r>
      <w:r>
        <w:rPr>
          <w:spacing w:val="-2"/>
          <w:w w:val="85"/>
        </w:rPr>
        <w:t>à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deficiência</w:t>
      </w:r>
      <w:r>
        <w:rPr/>
        <w:t>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vitaminas</w:t>
      </w:r>
      <w:r>
        <w:rPr>
          <w:spacing w:val="-3"/>
        </w:rPr>
        <w:t> </w:t>
      </w:r>
      <w:r>
        <w:rPr>
          <w:spacing w:val="-2"/>
          <w:w w:val="85"/>
        </w:rPr>
        <w:t>do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complexo B,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essenciais</w:t>
      </w:r>
      <w:r>
        <w:rPr/>
        <w:t> </w:t>
      </w:r>
      <w:r>
        <w:rPr>
          <w:spacing w:val="-2"/>
          <w:w w:val="85"/>
        </w:rPr>
        <w:t>na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cadeia respiratória mitccondrial.</w:t>
      </w:r>
      <w:r>
        <w:rPr>
          <w:spacing w:val="-5"/>
        </w:rPr>
        <w:t> </w:t>
      </w:r>
      <w:r>
        <w:rPr>
          <w:spacing w:val="-2"/>
          <w:w w:val="85"/>
        </w:rPr>
        <w:t>A vitamina </w:t>
      </w:r>
      <w:r>
        <w:rPr>
          <w:color w:val="242424"/>
          <w:spacing w:val="-2"/>
          <w:w w:val="85"/>
        </w:rPr>
        <w:t>D</w:t>
      </w:r>
      <w:r>
        <w:rPr>
          <w:color w:val="242424"/>
          <w:spacing w:val="-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ferro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influenciam</w:t>
      </w:r>
      <w:r>
        <w:rPr>
          <w:spacing w:val="6"/>
        </w:rPr>
        <w:t> </w:t>
      </w:r>
      <w:r>
        <w:rPr>
          <w:spacing w:val="-2"/>
          <w:w w:val="85"/>
        </w:rPr>
        <w:t>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oxigenação</w:t>
      </w:r>
      <w:r>
        <w:rPr>
          <w:spacing w:val="6"/>
        </w:rPr>
        <w:t> </w:t>
      </w:r>
      <w:r>
        <w:rPr>
          <w:spacing w:val="-2"/>
          <w:w w:val="85"/>
        </w:rPr>
        <w:t>cerebral</w:t>
      </w:r>
      <w:r>
        <w:rPr/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metabolismo </w:t>
      </w:r>
      <w:r>
        <w:rPr>
          <w:w w:val="80"/>
        </w:rPr>
        <w:t>energético.</w:t>
      </w:r>
      <w:r>
        <w:rPr/>
        <w:t> </w:t>
      </w:r>
      <w:r>
        <w:rPr>
          <w:w w:val="80"/>
        </w:rPr>
        <w:t>B12 e triptofano modular</w:t>
      </w:r>
      <w:r>
        <w:rPr/>
        <w:t> </w:t>
      </w:r>
      <w:r>
        <w:rPr>
          <w:w w:val="80"/>
        </w:rPr>
        <w:t>neurotransmissores como dopamina</w:t>
      </w:r>
      <w:r>
        <w:rPr/>
        <w:t> </w:t>
      </w:r>
      <w:r>
        <w:rPr>
          <w:w w:val="80"/>
        </w:rPr>
        <w:t>e serotonina, </w:t>
      </w:r>
      <w:r>
        <w:rPr>
          <w:spacing w:val="-2"/>
          <w:w w:val="90"/>
        </w:rPr>
        <w:t>relacionados</w:t>
      </w:r>
      <w:r>
        <w:rPr>
          <w:spacing w:val="-4"/>
        </w:rPr>
        <w:t> </w:t>
      </w:r>
      <w:r>
        <w:rPr>
          <w:i/>
          <w:spacing w:val="-2"/>
          <w:w w:val="90"/>
        </w:rPr>
        <w:t>à</w:t>
      </w:r>
      <w:r>
        <w:rPr>
          <w:i/>
          <w:spacing w:val="-4"/>
          <w:w w:val="90"/>
        </w:rPr>
        <w:t> </w:t>
      </w:r>
      <w:r>
        <w:rPr>
          <w:spacing w:val="-2"/>
          <w:w w:val="90"/>
        </w:rPr>
        <w:t>vigília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</w:t>
      </w:r>
      <w:r>
        <w:rPr>
          <w:spacing w:val="-8"/>
          <w:w w:val="90"/>
        </w:rPr>
        <w:t> </w:t>
      </w:r>
      <w:r>
        <w:rPr>
          <w:i/>
          <w:spacing w:val="-2"/>
          <w:w w:val="90"/>
        </w:rPr>
        <w:t>toco.</w:t>
      </w:r>
    </w:p>
    <w:p>
      <w:pPr>
        <w:pStyle w:val="BodyText"/>
        <w:spacing w:before="235"/>
        <w:rPr>
          <w:i/>
        </w:rPr>
      </w:pPr>
    </w:p>
    <w:p>
      <w:pPr>
        <w:pStyle w:val="BodyText"/>
        <w:spacing w:line="262" w:lineRule="exact"/>
        <w:ind w:left="2346"/>
        <w:rPr>
          <w:rFonts w:ascii="Calibri"/>
        </w:rPr>
      </w:pPr>
      <w:r>
        <w:rPr>
          <w:rFonts w:ascii="Calibri"/>
        </w:rPr>
        <w:t>Acorda</w:t>
      </w:r>
      <w:r>
        <w:rPr>
          <w:rFonts w:ascii="Calibri"/>
          <w:spacing w:val="-12"/>
        </w:rPr>
        <w:t> </w:t>
      </w:r>
      <w:r>
        <w:rPr>
          <w:rFonts w:ascii="Calibri"/>
        </w:rPr>
        <w:t>com</w:t>
      </w:r>
      <w:r>
        <w:rPr>
          <w:rFonts w:ascii="Calibri"/>
          <w:spacing w:val="-5"/>
        </w:rPr>
        <w:t> </w:t>
      </w:r>
      <w:r>
        <w:rPr>
          <w:rFonts w:ascii="Calibri"/>
          <w:spacing w:val="-4"/>
        </w:rPr>
        <w:t>Sono</w:t>
      </w:r>
    </w:p>
    <w:p>
      <w:pPr>
        <w:spacing w:line="246" w:lineRule="exact" w:before="0"/>
        <w:ind w:left="2347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z w:val="22"/>
        </w:rPr>
        <w:t> </w:t>
      </w:r>
      <w:r>
        <w:rPr>
          <w:i/>
          <w:w w:val="80"/>
          <w:sz w:val="22"/>
        </w:rPr>
        <w:t>deficiências.</w:t>
      </w:r>
      <w:r>
        <w:rPr>
          <w:i/>
          <w:spacing w:val="3"/>
          <w:sz w:val="22"/>
        </w:rPr>
        <w:t> </w:t>
      </w:r>
      <w:r>
        <w:rPr>
          <w:w w:val="80"/>
          <w:sz w:val="22"/>
        </w:rPr>
        <w:t>B12,</w:t>
      </w:r>
      <w:r>
        <w:rPr>
          <w:spacing w:val="-7"/>
          <w:sz w:val="22"/>
        </w:rPr>
        <w:t> </w:t>
      </w:r>
      <w:r>
        <w:rPr>
          <w:w w:val="80"/>
          <w:sz w:val="22"/>
        </w:rPr>
        <w:t>D,</w:t>
      </w:r>
      <w:r>
        <w:rPr>
          <w:spacing w:val="-9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0"/>
          <w:sz w:val="22"/>
        </w:rPr>
        <w:t> </w:t>
      </w:r>
      <w:r>
        <w:rPr>
          <w:w w:val="80"/>
          <w:sz w:val="22"/>
        </w:rPr>
        <w:t>L-triptofano,</w:t>
      </w:r>
      <w:r>
        <w:rPr>
          <w:spacing w:val="12"/>
          <w:sz w:val="22"/>
        </w:rPr>
        <w:t> </w:t>
      </w:r>
      <w:r>
        <w:rPr>
          <w:spacing w:val="-2"/>
          <w:w w:val="80"/>
          <w:sz w:val="22"/>
        </w:rPr>
        <w:t>Melatonina</w:t>
      </w:r>
    </w:p>
    <w:p>
      <w:pPr>
        <w:pStyle w:val="BodyText"/>
        <w:spacing w:before="17"/>
      </w:pPr>
    </w:p>
    <w:p>
      <w:pPr>
        <w:spacing w:line="218" w:lineRule="auto" w:before="0"/>
        <w:ind w:left="2350" w:right="2017" w:hanging="3"/>
        <w:jc w:val="left"/>
        <w:rPr>
          <w:rFonts w:ascii="Calibri" w:hAnsi="Calibri"/>
          <w:sz w:val="24"/>
        </w:rPr>
      </w:pPr>
      <w:r>
        <w:rPr>
          <w:i/>
          <w:spacing w:val="-2"/>
          <w:w w:val="85"/>
          <w:sz w:val="22"/>
        </w:rPr>
        <w:t>Explicação:</w:t>
      </w:r>
      <w:r>
        <w:rPr>
          <w:i/>
          <w:spacing w:val="-11"/>
          <w:sz w:val="22"/>
        </w:rPr>
        <w:t> </w:t>
      </w:r>
      <w:r>
        <w:rPr>
          <w:spacing w:val="-2"/>
          <w:w w:val="85"/>
          <w:sz w:val="22"/>
        </w:rPr>
        <w:t>O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sono não reparados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pode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estar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relacionado</w:t>
      </w:r>
      <w:r>
        <w:rPr>
          <w:sz w:val="22"/>
        </w:rPr>
        <w:t> </w:t>
      </w:r>
      <w:r>
        <w:rPr>
          <w:spacing w:val="-2"/>
          <w:w w:val="85"/>
          <w:sz w:val="22"/>
        </w:rPr>
        <w:t>à</w:t>
      </w:r>
      <w:r>
        <w:rPr>
          <w:spacing w:val="-6"/>
          <w:w w:val="85"/>
          <w:sz w:val="22"/>
        </w:rPr>
        <w:t> </w:t>
      </w:r>
      <w:r>
        <w:rPr>
          <w:spacing w:val="-2"/>
          <w:w w:val="85"/>
          <w:sz w:val="22"/>
        </w:rPr>
        <w:t>má arquitetura</w:t>
      </w:r>
      <w:r>
        <w:rPr>
          <w:sz w:val="22"/>
        </w:rPr>
        <w:t> </w:t>
      </w:r>
      <w:r>
        <w:rPr>
          <w:spacing w:val="-2"/>
          <w:w w:val="85"/>
          <w:sz w:val="22"/>
        </w:rPr>
        <w:t>do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sono </w:t>
      </w:r>
      <w:r>
        <w:rPr>
          <w:w w:val="80"/>
          <w:sz w:val="22"/>
        </w:rPr>
        <w:t>profundo.</w:t>
      </w:r>
      <w:r>
        <w:rPr>
          <w:sz w:val="22"/>
        </w:rPr>
        <w:t> </w:t>
      </w:r>
      <w:r>
        <w:rPr>
          <w:w w:val="80"/>
          <w:sz w:val="22"/>
        </w:rPr>
        <w:t>O triptofdno</w:t>
      </w:r>
      <w:r>
        <w:rPr>
          <w:sz w:val="22"/>
        </w:rPr>
        <w:t> </w:t>
      </w:r>
      <w:r>
        <w:rPr>
          <w:w w:val="80"/>
          <w:sz w:val="22"/>
        </w:rPr>
        <w:t>e a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melatonina</w:t>
      </w:r>
      <w:r>
        <w:rPr>
          <w:sz w:val="22"/>
        </w:rPr>
        <w:t> </w:t>
      </w:r>
      <w:r>
        <w:rPr>
          <w:w w:val="80"/>
          <w:sz w:val="22"/>
        </w:rPr>
        <w:t>regulam</w:t>
      </w:r>
      <w:r>
        <w:rPr>
          <w:sz w:val="22"/>
        </w:rPr>
        <w:t> </w:t>
      </w:r>
      <w:r>
        <w:rPr>
          <w:w w:val="80"/>
          <w:sz w:val="22"/>
        </w:rPr>
        <w:t>o ritmo circadiano</w:t>
      </w:r>
      <w:r>
        <w:rPr>
          <w:sz w:val="22"/>
        </w:rPr>
        <w:t> </w:t>
      </w:r>
      <w:r>
        <w:rPr>
          <w:w w:val="80"/>
          <w:sz w:val="22"/>
        </w:rPr>
        <w:t>e</w:t>
      </w:r>
      <w:r>
        <w:rPr>
          <w:spacing w:val="-5"/>
          <w:w w:val="80"/>
          <w:sz w:val="22"/>
        </w:rPr>
        <w:t> </w:t>
      </w:r>
      <w:r>
        <w:rPr>
          <w:w w:val="80"/>
          <w:sz w:val="22"/>
        </w:rPr>
        <w:t>fases</w:t>
      </w:r>
      <w:r>
        <w:rPr>
          <w:sz w:val="22"/>
        </w:rPr>
        <w:t> </w:t>
      </w:r>
      <w:r>
        <w:rPr>
          <w:w w:val="80"/>
          <w:sz w:val="22"/>
        </w:rPr>
        <w:t>do sono. B12 e </w:t>
      </w:r>
      <w:r>
        <w:rPr>
          <w:rFonts w:ascii="Calibri" w:hAnsi="Calibri"/>
          <w:w w:val="85"/>
          <w:sz w:val="24"/>
        </w:rPr>
        <w:t>vitamina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D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participam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da</w:t>
      </w:r>
      <w:r>
        <w:rPr>
          <w:rFonts w:ascii="Calibri" w:hAnsi="Calibri"/>
          <w:spacing w:val="-11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niodulação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do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ciclo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claro-escuro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e</w:t>
      </w:r>
      <w:r>
        <w:rPr>
          <w:rFonts w:ascii="Calibri" w:hAnsi="Calibri"/>
          <w:spacing w:val="-1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da</w:t>
      </w:r>
      <w:r>
        <w:rPr>
          <w:rFonts w:ascii="Calibri" w:hAnsi="Calibri"/>
          <w:spacing w:val="-11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produção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w w:val="85"/>
          <w:sz w:val="24"/>
        </w:rPr>
        <w:t>de </w:t>
      </w:r>
      <w:r>
        <w:rPr>
          <w:rFonts w:ascii="Calibri" w:hAnsi="Calibri"/>
          <w:spacing w:val="-2"/>
          <w:w w:val="85"/>
          <w:sz w:val="24"/>
        </w:rPr>
        <w:t>serotonina/melatonina. O magnésio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relaxa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o SNC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e favorece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o sono profundo.</w:t>
      </w:r>
    </w:p>
    <w:p>
      <w:pPr>
        <w:spacing w:after="0" w:line="218" w:lineRule="auto"/>
        <w:jc w:val="left"/>
        <w:rPr>
          <w:rFonts w:ascii="Calibri" w:hAnsi="Calibri"/>
          <w:sz w:val="24"/>
        </w:rPr>
        <w:sectPr>
          <w:footerReference w:type="even" r:id="rId107"/>
          <w:footerReference w:type="default" r:id="rId108"/>
          <w:pgSz w:w="11910" w:h="16840"/>
          <w:pgMar w:header="0" w:footer="4770" w:top="1080" w:bottom="4960" w:left="141" w:right="141"/>
        </w:sectPr>
      </w:pPr>
    </w:p>
    <w:p>
      <w:pPr>
        <w:pStyle w:val="BodyText"/>
        <w:spacing w:before="79"/>
        <w:ind w:left="2412"/>
      </w:pPr>
      <w:r>
        <w:rPr>
          <w:w w:val="85"/>
        </w:rPr>
        <w:t>Enurese</w:t>
      </w:r>
      <w:r>
        <w:rPr>
          <w:spacing w:val="8"/>
        </w:rPr>
        <w:t> </w:t>
      </w:r>
      <w:r>
        <w:rPr>
          <w:w w:val="85"/>
        </w:rPr>
        <w:t>(urinar</w:t>
      </w:r>
      <w:r>
        <w:rPr>
          <w:spacing w:val="13"/>
        </w:rPr>
        <w:t> </w:t>
      </w:r>
      <w:r>
        <w:rPr>
          <w:w w:val="85"/>
        </w:rPr>
        <w:t>durante</w:t>
      </w:r>
      <w:r>
        <w:rPr>
          <w:spacing w:val="10"/>
        </w:rPr>
        <w:t> </w:t>
      </w:r>
      <w:r>
        <w:rPr>
          <w:color w:val="181818"/>
          <w:w w:val="85"/>
        </w:rPr>
        <w:t>a</w:t>
      </w:r>
      <w:r>
        <w:rPr>
          <w:color w:val="181818"/>
          <w:spacing w:val="-1"/>
        </w:rPr>
        <w:t> </w:t>
      </w:r>
      <w:r>
        <w:rPr>
          <w:spacing w:val="-2"/>
          <w:w w:val="85"/>
        </w:rPr>
        <w:t>noite)</w:t>
      </w:r>
    </w:p>
    <w:p>
      <w:pPr>
        <w:spacing w:before="6"/>
        <w:ind w:left="2412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6"/>
          <w:sz w:val="22"/>
        </w:rPr>
        <w:t> </w:t>
      </w:r>
      <w:r>
        <w:rPr>
          <w:i/>
          <w:w w:val="80"/>
          <w:sz w:val="22"/>
        </w:rPr>
        <w:t>deticiüncias:</w:t>
      </w:r>
      <w:r>
        <w:rPr>
          <w:i/>
          <w:spacing w:val="14"/>
          <w:sz w:val="22"/>
        </w:rPr>
        <w:t> </w:t>
      </w:r>
      <w:r>
        <w:rPr>
          <w:w w:val="80"/>
          <w:sz w:val="22"/>
        </w:rPr>
        <w:t>B12,</w:t>
      </w:r>
      <w:r>
        <w:rPr>
          <w:spacing w:val="-6"/>
          <w:sz w:val="22"/>
        </w:rPr>
        <w:t> </w:t>
      </w:r>
      <w:r>
        <w:rPr>
          <w:color w:val="0F0F0F"/>
          <w:w w:val="80"/>
          <w:sz w:val="22"/>
        </w:rPr>
        <w:t>D,</w:t>
      </w:r>
      <w:r>
        <w:rPr>
          <w:color w:val="0F0F0F"/>
          <w:sz w:val="22"/>
        </w:rPr>
        <w:t> </w:t>
      </w:r>
      <w:r>
        <w:rPr>
          <w:spacing w:val="-2"/>
          <w:w w:val="80"/>
          <w:sz w:val="22"/>
        </w:rPr>
        <w:t>Magnésio</w:t>
      </w:r>
    </w:p>
    <w:p>
      <w:pPr>
        <w:pStyle w:val="BodyText"/>
        <w:spacing w:before="244"/>
        <w:ind w:left="2414" w:right="2193" w:firstLine="5"/>
      </w:pPr>
      <w:r>
        <w:rPr>
          <w:i/>
          <w:w w:val="80"/>
        </w:rPr>
        <w:t>Explicação:</w:t>
      </w:r>
      <w:r>
        <w:rPr>
          <w:i/>
          <w:spacing w:val="29"/>
        </w:rPr>
        <w:t> </w:t>
      </w:r>
      <w:r>
        <w:rPr>
          <w:i/>
          <w:w w:val="80"/>
        </w:rPr>
        <w:t>A </w:t>
      </w:r>
      <w:r>
        <w:rPr>
          <w:w w:val="80"/>
        </w:rPr>
        <w:t>B12 está envolvida</w:t>
      </w:r>
      <w:r>
        <w:rPr/>
        <w:t> </w:t>
      </w:r>
      <w:r>
        <w:rPr>
          <w:w w:val="80"/>
        </w:rPr>
        <w:t>no controle neurológico</w:t>
      </w:r>
      <w:r>
        <w:rPr/>
        <w:t> </w:t>
      </w:r>
      <w:r>
        <w:rPr>
          <w:w w:val="80"/>
        </w:rPr>
        <w:t>da bexiga, podendo</w:t>
      </w:r>
      <w:r>
        <w:rPr/>
        <w:t> </w:t>
      </w:r>
      <w:r>
        <w:rPr>
          <w:w w:val="80"/>
        </w:rPr>
        <w:t>afetar</w:t>
      </w:r>
      <w:r>
        <w:rPr/>
        <w:t> </w:t>
      </w:r>
      <w:r>
        <w:rPr>
          <w:w w:val="80"/>
        </w:rPr>
        <w:t>os mecanismos</w:t>
      </w:r>
      <w:r>
        <w:rPr/>
        <w:t> </w:t>
      </w:r>
      <w:r>
        <w:rPr>
          <w:w w:val="80"/>
        </w:rPr>
        <w:t>de inibição</w:t>
      </w:r>
      <w:r>
        <w:rPr/>
        <w:t> </w:t>
      </w:r>
      <w:r>
        <w:rPr>
          <w:w w:val="80"/>
        </w:rPr>
        <w:t>da micção.</w:t>
      </w:r>
      <w:r>
        <w:rPr/>
        <w:t> </w:t>
      </w:r>
      <w:r>
        <w:rPr>
          <w:color w:val="1D1D1D"/>
          <w:w w:val="80"/>
        </w:rPr>
        <w:t>O </w:t>
      </w:r>
      <w:r>
        <w:rPr>
          <w:w w:val="80"/>
        </w:rPr>
        <w:t>magnésio</w:t>
      </w:r>
      <w:r>
        <w:rPr/>
        <w:t> </w:t>
      </w:r>
      <w:r>
        <w:rPr>
          <w:w w:val="80"/>
        </w:rPr>
        <w:t>atua na contratilidade da musculatura lisa da bexiga e na modulaçáo</w:t>
      </w:r>
      <w:r>
        <w:rPr/>
        <w:t> </w:t>
      </w:r>
      <w:r>
        <w:rPr>
          <w:w w:val="80"/>
        </w:rPr>
        <w:t>do sistema nervoso</w:t>
      </w:r>
      <w:r>
        <w:rPr/>
        <w:t> </w:t>
      </w:r>
      <w:r>
        <w:rPr>
          <w:w w:val="80"/>
        </w:rPr>
        <w:t>autônomo.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vitamina</w:t>
      </w:r>
      <w:r>
        <w:rPr/>
        <w:t> </w:t>
      </w:r>
      <w:r>
        <w:rPr>
          <w:w w:val="80"/>
        </w:rPr>
        <w:t>D influencia</w:t>
      </w:r>
      <w:r>
        <w:rPr/>
        <w:t> </w:t>
      </w:r>
      <w:r>
        <w:rPr>
          <w:w w:val="80"/>
        </w:rPr>
        <w:t>o </w:t>
      </w:r>
      <w:r>
        <w:rPr>
          <w:w w:val="85"/>
        </w:rPr>
        <w:t>tônus muscular 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modulação</w:t>
      </w:r>
      <w:r>
        <w:rPr/>
        <w:t> </w:t>
      </w:r>
      <w:r>
        <w:rPr>
          <w:w w:val="85"/>
        </w:rPr>
        <w:t>dos esfínctefes.</w:t>
      </w:r>
    </w:p>
    <w:p>
      <w:pPr>
        <w:pStyle w:val="BodyText"/>
        <w:spacing w:before="245"/>
      </w:pPr>
    </w:p>
    <w:p>
      <w:pPr>
        <w:spacing w:line="258" w:lineRule="exact" w:before="0"/>
        <w:ind w:left="2415" w:right="0" w:firstLine="0"/>
        <w:jc w:val="left"/>
        <w:rPr>
          <w:sz w:val="23"/>
        </w:rPr>
      </w:pPr>
      <w:r>
        <w:rPr>
          <w:w w:val="80"/>
          <w:sz w:val="23"/>
        </w:rPr>
        <w:t>Infecçóes</w:t>
      </w:r>
      <w:r>
        <w:rPr>
          <w:spacing w:val="35"/>
          <w:sz w:val="23"/>
        </w:rPr>
        <w:t> </w:t>
      </w:r>
      <w:r>
        <w:rPr>
          <w:w w:val="80"/>
          <w:sz w:val="23"/>
        </w:rPr>
        <w:t>de</w:t>
      </w:r>
      <w:r>
        <w:rPr>
          <w:spacing w:val="-2"/>
          <w:sz w:val="23"/>
        </w:rPr>
        <w:t> </w:t>
      </w:r>
      <w:r>
        <w:rPr>
          <w:spacing w:val="-2"/>
          <w:w w:val="80"/>
          <w:sz w:val="23"/>
        </w:rPr>
        <w:t>Repetição</w:t>
      </w:r>
    </w:p>
    <w:p>
      <w:pPr>
        <w:spacing w:line="258" w:lineRule="exact" w:before="0"/>
        <w:ind w:left="2419" w:right="0" w:firstLine="0"/>
        <w:jc w:val="left"/>
        <w:rPr>
          <w:sz w:val="23"/>
        </w:rPr>
      </w:pPr>
      <w:r>
        <w:rPr>
          <w:i/>
          <w:w w:val="75"/>
          <w:sz w:val="23"/>
        </w:rPr>
        <w:t>Possíveis</w:t>
      </w:r>
      <w:r>
        <w:rPr>
          <w:i/>
          <w:spacing w:val="8"/>
          <w:sz w:val="23"/>
        </w:rPr>
        <w:t> </w:t>
      </w:r>
      <w:r>
        <w:rPr>
          <w:i/>
          <w:w w:val="75"/>
          <w:sz w:val="23"/>
        </w:rPr>
        <w:t>dut!cifii›cias.’</w:t>
      </w:r>
      <w:r>
        <w:rPr>
          <w:i/>
          <w:spacing w:val="6"/>
          <w:sz w:val="23"/>
        </w:rPr>
        <w:t> </w:t>
      </w:r>
      <w:r>
        <w:rPr>
          <w:color w:val="181818"/>
          <w:w w:val="75"/>
          <w:sz w:val="23"/>
        </w:rPr>
        <w:t>C,</w:t>
      </w:r>
      <w:r>
        <w:rPr>
          <w:color w:val="181818"/>
          <w:spacing w:val="-7"/>
          <w:sz w:val="23"/>
        </w:rPr>
        <w:t> </w:t>
      </w:r>
      <w:r>
        <w:rPr>
          <w:color w:val="0C0C0C"/>
          <w:w w:val="75"/>
          <w:sz w:val="23"/>
        </w:rPr>
        <w:t>D,</w:t>
      </w:r>
      <w:r>
        <w:rPr>
          <w:color w:val="0C0C0C"/>
          <w:spacing w:val="-6"/>
          <w:sz w:val="23"/>
        </w:rPr>
        <w:t> </w:t>
      </w:r>
      <w:r>
        <w:rPr>
          <w:w w:val="75"/>
          <w:sz w:val="23"/>
        </w:rPr>
        <w:t>Bó,</w:t>
      </w:r>
      <w:r>
        <w:rPr>
          <w:spacing w:val="7"/>
          <w:sz w:val="23"/>
        </w:rPr>
        <w:t> </w:t>
      </w:r>
      <w:r>
        <w:rPr>
          <w:w w:val="75"/>
          <w:sz w:val="23"/>
        </w:rPr>
        <w:t>B9,</w:t>
      </w:r>
      <w:r>
        <w:rPr>
          <w:spacing w:val="-5"/>
          <w:sz w:val="23"/>
        </w:rPr>
        <w:t> </w:t>
      </w:r>
      <w:r>
        <w:rPr>
          <w:w w:val="75"/>
          <w:sz w:val="23"/>
        </w:rPr>
        <w:t>B12,</w:t>
      </w:r>
      <w:r>
        <w:rPr>
          <w:spacing w:val="-1"/>
          <w:sz w:val="23"/>
        </w:rPr>
        <w:t> </w:t>
      </w:r>
      <w:r>
        <w:rPr>
          <w:w w:val="75"/>
          <w:sz w:val="23"/>
        </w:rPr>
        <w:t>Zinco,</w:t>
      </w:r>
      <w:r>
        <w:rPr>
          <w:spacing w:val="8"/>
          <w:sz w:val="23"/>
        </w:rPr>
        <w:t> </w:t>
      </w:r>
      <w:r>
        <w:rPr>
          <w:w w:val="75"/>
          <w:sz w:val="23"/>
        </w:rPr>
        <w:t>Selênio,</w:t>
      </w:r>
      <w:r>
        <w:rPr>
          <w:spacing w:val="9"/>
          <w:sz w:val="23"/>
        </w:rPr>
        <w:t> </w:t>
      </w:r>
      <w:r>
        <w:rPr>
          <w:w w:val="75"/>
          <w:sz w:val="23"/>
        </w:rPr>
        <w:t>Magnésio,</w:t>
      </w:r>
      <w:r>
        <w:rPr>
          <w:spacing w:val="11"/>
          <w:sz w:val="23"/>
        </w:rPr>
        <w:t> </w:t>
      </w:r>
      <w:r>
        <w:rPr>
          <w:w w:val="75"/>
          <w:sz w:val="23"/>
        </w:rPr>
        <w:t>NAC,</w:t>
      </w:r>
      <w:r>
        <w:rPr>
          <w:spacing w:val="9"/>
          <w:sz w:val="23"/>
        </w:rPr>
        <w:t> </w:t>
      </w:r>
      <w:r>
        <w:rPr>
          <w:spacing w:val="-2"/>
          <w:w w:val="75"/>
          <w:sz w:val="23"/>
        </w:rPr>
        <w:t>Quercetina</w:t>
      </w:r>
    </w:p>
    <w:p>
      <w:pPr>
        <w:pStyle w:val="BodyText"/>
        <w:spacing w:line="242" w:lineRule="auto" w:before="249"/>
        <w:ind w:left="2419" w:right="2318"/>
        <w:rPr>
          <w:sz w:val="21"/>
        </w:rPr>
      </w:pPr>
      <w:r>
        <w:rPr>
          <w:i/>
          <w:spacing w:val="-2"/>
          <w:w w:val="85"/>
        </w:rPr>
        <w:t>Explicação.</w:t>
      </w:r>
      <w:r>
        <w:rPr>
          <w:i/>
          <w:spacing w:val="3"/>
        </w:rPr>
        <w:t> </w:t>
      </w:r>
      <w:r>
        <w:rPr>
          <w:spacing w:val="-2"/>
          <w:w w:val="85"/>
        </w:rPr>
        <w:t>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defesa imunolôgica</w:t>
      </w:r>
      <w:r>
        <w:rPr>
          <w:spacing w:val="-4"/>
        </w:rPr>
        <w:t> </w:t>
      </w:r>
      <w:r>
        <w:rPr>
          <w:spacing w:val="-2"/>
          <w:w w:val="85"/>
        </w:rPr>
        <w:t>depende</w:t>
      </w:r>
      <w:r>
        <w:rPr/>
        <w:t> </w:t>
      </w:r>
      <w:r>
        <w:rPr>
          <w:spacing w:val="-2"/>
          <w:w w:val="85"/>
        </w:rPr>
        <w:t>da integfidade</w:t>
      </w:r>
      <w:r>
        <w:rPr/>
        <w:t> </w:t>
      </w:r>
      <w:r>
        <w:rPr>
          <w:spacing w:val="-2"/>
          <w:w w:val="85"/>
        </w:rPr>
        <w:t>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barreira</w:t>
      </w:r>
      <w:r>
        <w:rPr/>
        <w:t> </w:t>
      </w:r>
      <w:r>
        <w:rPr>
          <w:spacing w:val="-2"/>
          <w:w w:val="85"/>
        </w:rPr>
        <w:t>mucosa e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da </w:t>
      </w:r>
      <w:r>
        <w:rPr>
          <w:w w:val="80"/>
        </w:rPr>
        <w:t>produção de células imuno!ógicas.</w:t>
      </w:r>
      <w:r>
        <w:rPr>
          <w:spacing w:val="28"/>
        </w:rPr>
        <w:t> </w:t>
      </w:r>
      <w:r>
        <w:rPr>
          <w:color w:val="0E0E0E"/>
          <w:w w:val="80"/>
        </w:rPr>
        <w:t>A </w:t>
      </w:r>
      <w:r>
        <w:rPr>
          <w:w w:val="80"/>
        </w:rPr>
        <w:t>vitamina C aumenta</w:t>
      </w:r>
      <w:r>
        <w:rPr/>
        <w:t> </w:t>
      </w:r>
      <w:r>
        <w:rPr>
          <w:w w:val="80"/>
        </w:rPr>
        <w:t>a atividade dos leucócitos.</w:t>
      </w:r>
      <w:r>
        <w:rPr/>
        <w:t> </w:t>
      </w:r>
      <w:r>
        <w:rPr>
          <w:w w:val="80"/>
        </w:rPr>
        <w:t>A</w:t>
      </w:r>
      <w:r>
        <w:rPr>
          <w:w w:val="85"/>
        </w:rPr>
        <w:t> D</w:t>
      </w:r>
      <w:r>
        <w:rPr>
          <w:spacing w:val="-7"/>
          <w:w w:val="85"/>
        </w:rPr>
        <w:t> </w:t>
      </w:r>
      <w:r>
        <w:rPr>
          <w:w w:val="85"/>
        </w:rPr>
        <w:t>regula</w:t>
      </w:r>
      <w:r>
        <w:rPr>
          <w:spacing w:val="-6"/>
          <w:w w:val="85"/>
        </w:rPr>
        <w:t> </w:t>
      </w:r>
      <w:r>
        <w:rPr>
          <w:w w:val="85"/>
        </w:rPr>
        <w:t>citocinas</w:t>
      </w:r>
      <w:r>
        <w:rPr>
          <w:spacing w:val="-6"/>
          <w:w w:val="85"/>
        </w:rPr>
        <w:t> </w:t>
      </w:r>
      <w:r>
        <w:rPr>
          <w:w w:val="85"/>
        </w:rPr>
        <w:t>pró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anti-inflamatónas.</w:t>
      </w:r>
      <w:r>
        <w:rPr>
          <w:spacing w:val="-11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zinco</w:t>
      </w:r>
      <w:r>
        <w:rPr>
          <w:spacing w:val="-6"/>
          <w:w w:val="85"/>
        </w:rPr>
        <w:t> </w:t>
      </w:r>
      <w:r>
        <w:rPr>
          <w:w w:val="85"/>
        </w:rPr>
        <w:t>é</w:t>
      </w:r>
      <w:r>
        <w:rPr>
          <w:spacing w:val="-8"/>
          <w:w w:val="85"/>
        </w:rPr>
        <w:t> </w:t>
      </w:r>
      <w:r>
        <w:rPr>
          <w:w w:val="85"/>
        </w:rPr>
        <w:t>essencial</w:t>
      </w:r>
      <w:r>
        <w:rPr>
          <w:spacing w:val="-4"/>
          <w:w w:val="85"/>
        </w:rPr>
        <w:t> </w:t>
      </w:r>
      <w:r>
        <w:rPr>
          <w:w w:val="85"/>
        </w:rPr>
        <w:t>para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9"/>
          <w:w w:val="85"/>
        </w:rPr>
        <w:t> </w:t>
      </w:r>
      <w:r>
        <w:rPr>
          <w:w w:val="85"/>
        </w:rPr>
        <w:t>função</w:t>
      </w:r>
      <w:r>
        <w:rPr>
          <w:spacing w:val="-6"/>
          <w:w w:val="85"/>
        </w:rPr>
        <w:t> </w:t>
      </w:r>
      <w:r>
        <w:rPr>
          <w:w w:val="85"/>
        </w:rPr>
        <w:t>das células</w:t>
      </w:r>
      <w:r>
        <w:rPr>
          <w:spacing w:val="-7"/>
          <w:w w:val="85"/>
        </w:rPr>
        <w:t> </w:t>
      </w:r>
      <w:r>
        <w:rPr>
          <w:w w:val="85"/>
        </w:rPr>
        <w:t>T.</w:t>
      </w:r>
      <w:r>
        <w:rPr>
          <w:spacing w:val="-6"/>
          <w:w w:val="85"/>
        </w:rPr>
        <w:t> </w:t>
      </w:r>
      <w:r>
        <w:rPr>
          <w:w w:val="85"/>
        </w:rPr>
        <w:t>NAC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quercetina</w:t>
      </w:r>
      <w:r>
        <w:rPr>
          <w:spacing w:val="-6"/>
          <w:w w:val="85"/>
        </w:rPr>
        <w:t> </w:t>
      </w:r>
      <w:r>
        <w:rPr>
          <w:w w:val="85"/>
        </w:rPr>
        <w:t>reduzem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estresse</w:t>
      </w:r>
      <w:r>
        <w:rPr>
          <w:spacing w:val="-6"/>
          <w:w w:val="85"/>
        </w:rPr>
        <w:t> </w:t>
      </w:r>
      <w:r>
        <w:rPr>
          <w:w w:val="85"/>
        </w:rPr>
        <w:t>oxidativo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melhoram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resposta </w:t>
      </w:r>
      <w:r>
        <w:rPr>
          <w:spacing w:val="-2"/>
          <w:w w:val="90"/>
          <w:sz w:val="21"/>
        </w:rPr>
        <w:t>imune.</w:t>
      </w:r>
    </w:p>
    <w:p>
      <w:pPr>
        <w:pStyle w:val="BodyText"/>
        <w:spacing w:before="252"/>
      </w:pPr>
    </w:p>
    <w:p>
      <w:pPr>
        <w:pStyle w:val="BodyText"/>
        <w:spacing w:line="252" w:lineRule="exact"/>
        <w:ind w:left="2416"/>
      </w:pPr>
      <w:r>
        <w:rPr>
          <w:w w:val="85"/>
        </w:rPr>
        <w:t>Infecções</w:t>
      </w:r>
      <w:r>
        <w:rPr>
          <w:spacing w:val="14"/>
        </w:rPr>
        <w:t> </w:t>
      </w:r>
      <w:r>
        <w:rPr>
          <w:w w:val="85"/>
        </w:rPr>
        <w:t>de</w:t>
      </w:r>
      <w:r>
        <w:rPr>
          <w:spacing w:val="-3"/>
        </w:rPr>
        <w:t> </w:t>
      </w:r>
      <w:r>
        <w:rPr>
          <w:w w:val="85"/>
        </w:rPr>
        <w:t>Vias</w:t>
      </w:r>
      <w:r>
        <w:rPr>
          <w:spacing w:val="10"/>
        </w:rPr>
        <w:t> </w:t>
      </w:r>
      <w:r>
        <w:rPr>
          <w:w w:val="85"/>
        </w:rPr>
        <w:t>Aéreas</w:t>
      </w:r>
      <w:r>
        <w:rPr>
          <w:spacing w:val="1"/>
        </w:rPr>
        <w:t> </w:t>
      </w:r>
      <w:r>
        <w:rPr>
          <w:spacing w:val="-2"/>
          <w:w w:val="85"/>
        </w:rPr>
        <w:t>Frequentes</w:t>
      </w:r>
    </w:p>
    <w:p>
      <w:pPr>
        <w:spacing w:line="252" w:lineRule="exact" w:before="0"/>
        <w:ind w:left="2427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6"/>
          <w:sz w:val="22"/>
        </w:rPr>
        <w:t> </w:t>
      </w:r>
      <w:r>
        <w:rPr>
          <w:i/>
          <w:w w:val="80"/>
          <w:sz w:val="22"/>
        </w:rPr>
        <w:t>deficiências.</w:t>
      </w:r>
      <w:r>
        <w:rPr>
          <w:i/>
          <w:spacing w:val="17"/>
          <w:sz w:val="22"/>
        </w:rPr>
        <w:t> </w:t>
      </w:r>
      <w:r>
        <w:rPr>
          <w:w w:val="80"/>
          <w:sz w:val="22"/>
        </w:rPr>
        <w:t>C,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D,</w:t>
      </w:r>
      <w:r>
        <w:rPr>
          <w:spacing w:val="-11"/>
          <w:sz w:val="22"/>
        </w:rPr>
        <w:t> </w:t>
      </w:r>
      <w:r>
        <w:rPr>
          <w:w w:val="80"/>
          <w:sz w:val="22"/>
        </w:rPr>
        <w:t>E,</w:t>
      </w:r>
      <w:r>
        <w:rPr>
          <w:spacing w:val="-7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-8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4"/>
          <w:sz w:val="22"/>
        </w:rPr>
        <w:t> </w:t>
      </w:r>
      <w:r>
        <w:rPr>
          <w:w w:val="80"/>
          <w:sz w:val="22"/>
        </w:rPr>
        <w:t>Selênio,</w:t>
      </w:r>
      <w:r>
        <w:rPr>
          <w:spacing w:val="5"/>
          <w:sz w:val="22"/>
        </w:rPr>
        <w:t> </w:t>
      </w:r>
      <w:r>
        <w:rPr>
          <w:w w:val="80"/>
          <w:sz w:val="22"/>
        </w:rPr>
        <w:t>Ômega-3,</w:t>
      </w:r>
      <w:r>
        <w:rPr>
          <w:spacing w:val="9"/>
          <w:sz w:val="22"/>
        </w:rPr>
        <w:t> </w:t>
      </w:r>
      <w:r>
        <w:rPr>
          <w:w w:val="80"/>
          <w:sz w:val="22"/>
        </w:rPr>
        <w:t>Quercetina,</w:t>
      </w:r>
      <w:r>
        <w:rPr>
          <w:spacing w:val="4"/>
          <w:sz w:val="22"/>
        </w:rPr>
        <w:t> </w:t>
      </w:r>
      <w:r>
        <w:rPr>
          <w:spacing w:val="-5"/>
          <w:w w:val="80"/>
          <w:sz w:val="22"/>
        </w:rPr>
        <w:t>NAC</w:t>
      </w:r>
    </w:p>
    <w:p>
      <w:pPr>
        <w:pStyle w:val="BodyText"/>
      </w:pPr>
    </w:p>
    <w:p>
      <w:pPr>
        <w:pStyle w:val="BodyText"/>
        <w:spacing w:line="237" w:lineRule="auto"/>
        <w:ind w:left="2429" w:right="2122" w:hanging="3"/>
      </w:pPr>
      <w:r>
        <w:rPr>
          <w:i/>
          <w:w w:val="80"/>
        </w:rPr>
        <w:t>Explicação:</w:t>
      </w:r>
      <w:r>
        <w:rPr>
          <w:i/>
        </w:rPr>
        <w:t> </w:t>
      </w:r>
      <w:r>
        <w:rPr>
          <w:w w:val="80"/>
        </w:rPr>
        <w:t>Essas</w:t>
      </w:r>
      <w:r>
        <w:rPr/>
        <w:t> </w:t>
      </w:r>
      <w:r>
        <w:rPr>
          <w:w w:val="80"/>
        </w:rPr>
        <w:t>vitaminas e</w:t>
      </w:r>
      <w:r>
        <w:rPr>
          <w:spacing w:val="-3"/>
          <w:w w:val="80"/>
        </w:rPr>
        <w:t> </w:t>
      </w:r>
      <w:r>
        <w:rPr>
          <w:w w:val="80"/>
        </w:rPr>
        <w:t>minerais</w:t>
      </w:r>
      <w:r>
        <w:rPr/>
        <w:t> </w:t>
      </w:r>
      <w:r>
        <w:rPr>
          <w:w w:val="80"/>
        </w:rPr>
        <w:t>são fundamentais</w:t>
      </w:r>
      <w:r>
        <w:rPr>
          <w:spacing w:val="23"/>
        </w:rPr>
        <w:t> </w:t>
      </w:r>
      <w:r>
        <w:rPr>
          <w:w w:val="80"/>
        </w:rPr>
        <w:t>para a</w:t>
      </w:r>
      <w:r>
        <w:rPr>
          <w:spacing w:val="-2"/>
          <w:w w:val="80"/>
        </w:rPr>
        <w:t> </w:t>
      </w:r>
      <w:r>
        <w:rPr>
          <w:w w:val="80"/>
        </w:rPr>
        <w:t>integridade</w:t>
      </w:r>
      <w:r>
        <w:rPr/>
        <w:t> </w:t>
      </w:r>
      <w:r>
        <w:rPr>
          <w:w w:val="80"/>
        </w:rPr>
        <w:t>da mucosa </w:t>
      </w:r>
      <w:r>
        <w:rPr>
          <w:w w:val="85"/>
        </w:rPr>
        <w:t>respifatória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8"/>
          <w:w w:val="85"/>
        </w:rPr>
        <w:t> </w:t>
      </w:r>
      <w:r>
        <w:rPr>
          <w:w w:val="85"/>
        </w:rPr>
        <w:t>açáo</w:t>
      </w:r>
      <w:r>
        <w:rPr>
          <w:spacing w:val="-6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macrófagos</w:t>
      </w:r>
      <w:r>
        <w:rPr>
          <w:spacing w:val="-4"/>
          <w:w w:val="85"/>
        </w:rPr>
        <w:t> </w:t>
      </w:r>
      <w:r>
        <w:rPr>
          <w:color w:val="1C1C1C"/>
          <w:w w:val="85"/>
        </w:rPr>
        <w:t>e</w:t>
      </w:r>
      <w:r>
        <w:rPr>
          <w:color w:val="1C1C1C"/>
          <w:spacing w:val="-7"/>
          <w:w w:val="85"/>
        </w:rPr>
        <w:t> </w:t>
      </w:r>
      <w:r>
        <w:rPr>
          <w:w w:val="85"/>
        </w:rPr>
        <w:t>neutrófilos.</w:t>
      </w:r>
      <w:r>
        <w:rPr>
          <w:spacing w:val="-9"/>
        </w:rPr>
        <w:t> </w:t>
      </w:r>
      <w:r>
        <w:rPr>
          <w:w w:val="85"/>
        </w:rPr>
        <w:t>Vitamina</w:t>
      </w:r>
      <w:r>
        <w:rPr>
          <w:spacing w:val="-7"/>
          <w:w w:val="85"/>
        </w:rPr>
        <w:t> </w:t>
      </w:r>
      <w:r>
        <w:rPr>
          <w:w w:val="85"/>
        </w:rPr>
        <w:t>C</w:t>
      </w:r>
      <w:r>
        <w:rPr>
          <w:spacing w:val="-6"/>
          <w:w w:val="85"/>
        </w:rPr>
        <w:t> </w:t>
      </w:r>
      <w:r>
        <w:rPr>
          <w:w w:val="85"/>
        </w:rPr>
        <w:t>melhora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fagocitose</w:t>
      </w:r>
      <w:r>
        <w:rPr>
          <w:spacing w:val="-6"/>
          <w:w w:val="85"/>
        </w:rPr>
        <w:t> </w:t>
      </w:r>
      <w:r>
        <w:rPr>
          <w:w w:val="85"/>
        </w:rPr>
        <w:t>e </w:t>
      </w:r>
      <w:r>
        <w:rPr>
          <w:w w:val="80"/>
        </w:rPr>
        <w:t>vitamina</w:t>
      </w:r>
      <w:r>
        <w:rPr/>
        <w:t> </w:t>
      </w:r>
      <w:r>
        <w:rPr>
          <w:w w:val="80"/>
        </w:rPr>
        <w:t>E atua</w:t>
      </w:r>
      <w:r>
        <w:rPr/>
        <w:t> </w:t>
      </w:r>
      <w:r>
        <w:rPr>
          <w:w w:val="80"/>
        </w:rPr>
        <w:t>como antiox.idante</w:t>
      </w:r>
      <w:r>
        <w:rPr>
          <w:spacing w:val="33"/>
        </w:rPr>
        <w:t> </w:t>
      </w:r>
      <w:r>
        <w:rPr>
          <w:w w:val="80"/>
        </w:rPr>
        <w:t>na mucosa.</w:t>
      </w:r>
      <w:r>
        <w:rPr/>
        <w:t> </w:t>
      </w:r>
      <w:r>
        <w:rPr>
          <w:w w:val="80"/>
        </w:rPr>
        <w:t>Ômega-3</w:t>
      </w:r>
      <w:r>
        <w:rPr/>
        <w:t> </w:t>
      </w:r>
      <w:r>
        <w:rPr>
          <w:w w:val="80"/>
        </w:rPr>
        <w:t>modula</w:t>
      </w:r>
      <w:r>
        <w:rPr/>
        <w:t> </w:t>
      </w:r>
      <w:r>
        <w:rPr>
          <w:w w:val="80"/>
        </w:rPr>
        <w:t>a resposta</w:t>
      </w:r>
      <w:r>
        <w:rPr>
          <w:spacing w:val="40"/>
        </w:rPr>
        <w:t> </w:t>
      </w:r>
      <w:r>
        <w:rPr>
          <w:spacing w:val="-2"/>
          <w:w w:val="85"/>
        </w:rPr>
        <w:t>inflamatória.</w:t>
      </w:r>
      <w:r>
        <w:rPr/>
        <w:t> </w:t>
      </w:r>
      <w:r>
        <w:rPr>
          <w:spacing w:val="-2"/>
          <w:w w:val="85"/>
        </w:rPr>
        <w:t>Seiênio </w:t>
      </w:r>
      <w:r>
        <w:rPr>
          <w:color w:val="0C0C0C"/>
          <w:spacing w:val="-2"/>
          <w:w w:val="85"/>
        </w:rPr>
        <w:t>e</w:t>
      </w:r>
      <w:r>
        <w:rPr>
          <w:color w:val="0C0C0C"/>
          <w:spacing w:val="-5"/>
          <w:w w:val="85"/>
        </w:rPr>
        <w:t> </w:t>
      </w:r>
      <w:r>
        <w:rPr>
          <w:spacing w:val="-2"/>
          <w:w w:val="85"/>
        </w:rPr>
        <w:t>zinco fortalecem</w:t>
      </w:r>
      <w:r>
        <w:rPr/>
        <w:t> </w:t>
      </w:r>
      <w:r>
        <w:rPr>
          <w:spacing w:val="-2"/>
          <w:w w:val="85"/>
        </w:rPr>
        <w:t>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açáo antiviral 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antioxidante</w:t>
      </w:r>
      <w:r>
        <w:rPr/>
        <w:t> </w:t>
      </w:r>
      <w:r>
        <w:rPr>
          <w:spacing w:val="-2"/>
          <w:w w:val="85"/>
        </w:rPr>
        <w:t>das células </w:t>
      </w:r>
      <w:r>
        <w:rPr>
          <w:spacing w:val="-2"/>
          <w:w w:val="90"/>
        </w:rPr>
        <w:t>imunes.</w:t>
      </w:r>
    </w:p>
    <w:p>
      <w:pPr>
        <w:pStyle w:val="BodyText"/>
        <w:spacing w:before="250"/>
      </w:pPr>
    </w:p>
    <w:p>
      <w:pPr>
        <w:pStyle w:val="BodyText"/>
        <w:spacing w:line="252" w:lineRule="exact"/>
        <w:ind w:left="2433"/>
      </w:pPr>
      <w:r>
        <w:rPr>
          <w:w w:val="85"/>
        </w:rPr>
        <w:t>Herpes</w:t>
      </w:r>
      <w:r>
        <w:rPr>
          <w:spacing w:val="-3"/>
        </w:rPr>
        <w:t> </w:t>
      </w:r>
      <w:r>
        <w:rPr>
          <w:spacing w:val="-2"/>
          <w:w w:val="95"/>
        </w:rPr>
        <w:t>Recorrente</w:t>
      </w:r>
    </w:p>
    <w:p>
      <w:pPr>
        <w:spacing w:line="252" w:lineRule="exact" w:before="0"/>
        <w:ind w:left="2434" w:right="0" w:firstLine="0"/>
        <w:jc w:val="left"/>
        <w:rPr>
          <w:sz w:val="22"/>
        </w:rPr>
      </w:pPr>
      <w:r>
        <w:rPr>
          <w:w w:val="75"/>
          <w:sz w:val="22"/>
        </w:rPr>
        <w:t>Possíveis</w:t>
      </w:r>
      <w:r>
        <w:rPr>
          <w:spacing w:val="16"/>
          <w:sz w:val="22"/>
        </w:rPr>
        <w:t> </w:t>
      </w:r>
      <w:r>
        <w:rPr>
          <w:i/>
          <w:w w:val="75"/>
          <w:sz w:val="22"/>
        </w:rPr>
        <w:t>deficit.“ideias:</w:t>
      </w:r>
      <w:r>
        <w:rPr>
          <w:i/>
          <w:spacing w:val="11"/>
          <w:sz w:val="22"/>
        </w:rPr>
        <w:t> </w:t>
      </w:r>
      <w:r>
        <w:rPr>
          <w:w w:val="75"/>
          <w:sz w:val="22"/>
        </w:rPr>
        <w:t>C,</w:t>
      </w:r>
      <w:r>
        <w:rPr>
          <w:spacing w:val="2"/>
          <w:sz w:val="22"/>
        </w:rPr>
        <w:t> </w:t>
      </w:r>
      <w:r>
        <w:rPr>
          <w:w w:val="75"/>
          <w:sz w:val="22"/>
        </w:rPr>
        <w:t>D,</w:t>
      </w:r>
      <w:r>
        <w:rPr>
          <w:spacing w:val="3"/>
          <w:sz w:val="22"/>
        </w:rPr>
        <w:t> </w:t>
      </w:r>
      <w:r>
        <w:rPr>
          <w:spacing w:val="-2"/>
          <w:w w:val="75"/>
          <w:sz w:val="22"/>
        </w:rPr>
        <w:t>Zinco</w:t>
      </w:r>
    </w:p>
    <w:p>
      <w:pPr>
        <w:pStyle w:val="BodyText"/>
      </w:pPr>
    </w:p>
    <w:p>
      <w:pPr>
        <w:pStyle w:val="BodyText"/>
        <w:spacing w:line="237" w:lineRule="auto"/>
        <w:ind w:left="2435" w:right="2017" w:firstLine="5"/>
      </w:pPr>
      <w:r>
        <w:rPr>
          <w:i/>
          <w:spacing w:val="-2"/>
          <w:w w:val="85"/>
        </w:rPr>
        <w:t>Explicação:</w:t>
      </w:r>
      <w:r>
        <w:rPr>
          <w:i/>
          <w:spacing w:val="-8"/>
        </w:rPr>
        <w:t> </w:t>
      </w:r>
      <w:r>
        <w:rPr>
          <w:spacing w:val="-2"/>
          <w:w w:val="85"/>
        </w:rPr>
        <w:t>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reativaçáo</w:t>
      </w:r>
      <w:r>
        <w:rPr>
          <w:spacing w:val="-1"/>
        </w:rPr>
        <w:t> </w:t>
      </w:r>
      <w:r>
        <w:rPr>
          <w:spacing w:val="-2"/>
          <w:w w:val="85"/>
        </w:rPr>
        <w:t>do vírus do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herpes</w:t>
      </w:r>
      <w:r>
        <w:rPr>
          <w:spacing w:val="-6"/>
        </w:rPr>
        <w:t> </w:t>
      </w:r>
      <w:r>
        <w:rPr>
          <w:spacing w:val="-2"/>
          <w:w w:val="85"/>
        </w:rPr>
        <w:t>está relacionada</w:t>
      </w:r>
      <w:r>
        <w:rPr>
          <w:spacing w:val="8"/>
        </w:rPr>
        <w:t> </w:t>
      </w:r>
      <w:r>
        <w:rPr>
          <w:spacing w:val="-2"/>
          <w:w w:val="85"/>
        </w:rPr>
        <w:t>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baixa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imunidade</w:t>
      </w:r>
      <w:r>
        <w:rPr>
          <w:spacing w:val="-3"/>
        </w:rPr>
        <w:t> </w:t>
      </w:r>
      <w:r>
        <w:rPr>
          <w:spacing w:val="-2"/>
          <w:w w:val="85"/>
        </w:rPr>
        <w:t>e </w:t>
      </w:r>
      <w:r>
        <w:rPr>
          <w:w w:val="80"/>
        </w:rPr>
        <w:t>estresse</w:t>
      </w:r>
      <w:r>
        <w:rPr/>
        <w:t> </w:t>
      </w:r>
      <w:r>
        <w:rPr>
          <w:w w:val="80"/>
        </w:rPr>
        <w:t>oxidativo.</w:t>
      </w:r>
      <w:r>
        <w:rPr/>
        <w:t> </w:t>
      </w:r>
      <w:r>
        <w:rPr>
          <w:w w:val="80"/>
        </w:rPr>
        <w:t>0</w:t>
      </w:r>
      <w:r>
        <w:rPr>
          <w:spacing w:val="31"/>
        </w:rPr>
        <w:t> </w:t>
      </w:r>
      <w:r>
        <w:rPr>
          <w:w w:val="80"/>
        </w:rPr>
        <w:t>zinco inibe a replicação</w:t>
      </w:r>
      <w:r>
        <w:rPr/>
        <w:t> </w:t>
      </w:r>
      <w:r>
        <w:rPr>
          <w:w w:val="80"/>
        </w:rPr>
        <w:t>viral. A vitamina C participa</w:t>
      </w:r>
      <w:r>
        <w:rPr/>
        <w:t> </w:t>
      </w:r>
      <w:r>
        <w:rPr>
          <w:w w:val="80"/>
        </w:rPr>
        <w:t>da defesa antioxidante</w:t>
      </w:r>
      <w:r>
        <w:rPr/>
        <w:t> </w:t>
      </w:r>
      <w:r>
        <w:rPr>
          <w:w w:val="80"/>
        </w:rPr>
        <w:t>e</w:t>
      </w:r>
      <w:r>
        <w:rPr>
          <w:spacing w:val="-2"/>
          <w:w w:val="80"/>
        </w:rPr>
        <w:t> </w:t>
      </w:r>
      <w:r>
        <w:rPr>
          <w:w w:val="80"/>
        </w:rPr>
        <w:t>ativaçáo</w:t>
      </w:r>
      <w:r>
        <w:rPr/>
        <w:t> </w:t>
      </w:r>
      <w:r>
        <w:rPr>
          <w:w w:val="80"/>
        </w:rPr>
        <w:t>de células NK. A vitamina</w:t>
      </w:r>
      <w:r>
        <w:rPr/>
        <w:t> </w:t>
      </w:r>
      <w:r>
        <w:rPr>
          <w:color w:val="111111"/>
          <w:w w:val="80"/>
        </w:rPr>
        <w:t>D </w:t>
      </w:r>
      <w:r>
        <w:rPr>
          <w:w w:val="80"/>
        </w:rPr>
        <w:t>modula a resposta</w:t>
      </w:r>
      <w:r>
        <w:rPr/>
        <w:t> </w:t>
      </w:r>
      <w:r>
        <w:rPr>
          <w:w w:val="80"/>
        </w:rPr>
        <w:t>antiviral</w:t>
      </w:r>
      <w:r>
        <w:rPr/>
        <w:t> </w:t>
      </w:r>
      <w:r>
        <w:rPr>
          <w:w w:val="80"/>
        </w:rPr>
        <w:t>e a </w:t>
      </w:r>
      <w:r>
        <w:rPr>
          <w:w w:val="85"/>
        </w:rPr>
        <w:t>integridade </w:t>
      </w:r>
      <w:r>
        <w:rPr>
          <w:color w:val="080808"/>
          <w:w w:val="85"/>
        </w:rPr>
        <w:t>da </w:t>
      </w:r>
      <w:r>
        <w:rPr>
          <w:w w:val="85"/>
        </w:rPr>
        <w:t>barreira epitelial.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1636776</wp:posOffset>
                </wp:positionH>
                <wp:positionV relativeFrom="paragraph">
                  <wp:posOffset>191473</wp:posOffset>
                </wp:positionV>
                <wp:extent cx="4968240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4968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8240" h="0">
                              <a:moveTo>
                                <a:pt x="0" y="0"/>
                              </a:moveTo>
                              <a:lnTo>
                                <a:pt x="4968240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434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880005pt;margin-top:15.076649pt;width:391.2pt;height:.1pt;mso-position-horizontal-relative:page;mso-position-vertical-relative:paragraph;z-index:-15704064;mso-wrap-distance-left:0;mso-wrap-distance-right:0" id="docshape60" coordorigin="2578,302" coordsize="7824,0" path="m2578,302l10402,302e" filled="false" stroked="true" strokeweight="5.04pt" strokecolor="#34343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5061" w:top="860" w:bottom="5260" w:left="141" w:right="141"/>
        </w:sectPr>
      </w:pPr>
    </w:p>
    <w:p>
      <w:pPr>
        <w:pStyle w:val="BodyText"/>
        <w:spacing w:line="252" w:lineRule="exact" w:before="64"/>
        <w:ind w:left="2436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1792223</wp:posOffset>
            </wp:positionH>
            <wp:positionV relativeFrom="page">
              <wp:posOffset>7507223</wp:posOffset>
            </wp:positionV>
            <wp:extent cx="475488" cy="466344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Alergias</w:t>
      </w:r>
      <w:r>
        <w:rPr>
          <w:spacing w:val="-10"/>
          <w:w w:val="90"/>
        </w:rPr>
        <w:t> </w:t>
      </w:r>
      <w:r>
        <w:rPr>
          <w:w w:val="90"/>
        </w:rPr>
        <w:t>(crônicas</w:t>
      </w:r>
      <w:r>
        <w:rPr/>
        <w:t> </w:t>
      </w:r>
      <w:r>
        <w:rPr>
          <w:color w:val="0F0F0F"/>
          <w:w w:val="90"/>
        </w:rPr>
        <w:t>ou</w:t>
      </w:r>
      <w:r>
        <w:rPr>
          <w:color w:val="0F0F0F"/>
          <w:spacing w:val="-9"/>
          <w:w w:val="90"/>
        </w:rPr>
        <w:t> </w:t>
      </w:r>
      <w:r>
        <w:rPr>
          <w:spacing w:val="-2"/>
          <w:w w:val="90"/>
        </w:rPr>
        <w:t>sazonais)</w:t>
      </w:r>
    </w:p>
    <w:p>
      <w:pPr>
        <w:spacing w:line="252" w:lineRule="exact" w:before="0"/>
        <w:ind w:left="2434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-4"/>
          <w:sz w:val="22"/>
        </w:rPr>
        <w:t> </w:t>
      </w:r>
      <w:r>
        <w:rPr>
          <w:i/>
          <w:w w:val="80"/>
          <w:sz w:val="22"/>
        </w:rPr>
        <w:t>deficiências.</w:t>
      </w:r>
      <w:r>
        <w:rPr>
          <w:i/>
          <w:spacing w:val="17"/>
          <w:sz w:val="22"/>
        </w:rPr>
        <w:t> </w:t>
      </w:r>
      <w:r>
        <w:rPr>
          <w:w w:val="80"/>
          <w:sz w:val="22"/>
        </w:rPr>
        <w:t>C,</w:t>
      </w:r>
      <w:r>
        <w:rPr>
          <w:spacing w:val="-6"/>
          <w:sz w:val="22"/>
        </w:rPr>
        <w:t> </w:t>
      </w:r>
      <w:r>
        <w:rPr>
          <w:w w:val="80"/>
          <w:sz w:val="22"/>
        </w:rPr>
        <w:t>D,</w:t>
      </w:r>
      <w:r>
        <w:rPr>
          <w:spacing w:val="-9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2"/>
          <w:sz w:val="22"/>
        </w:rPr>
        <w:t> </w:t>
      </w:r>
      <w:r>
        <w:rPr>
          <w:w w:val="80"/>
          <w:sz w:val="22"/>
        </w:rPr>
        <w:t>Ômega-3,</w:t>
      </w:r>
      <w:r>
        <w:rPr>
          <w:spacing w:val="3"/>
          <w:sz w:val="22"/>
        </w:rPr>
        <w:t> </w:t>
      </w:r>
      <w:r>
        <w:rPr>
          <w:spacing w:val="-2"/>
          <w:w w:val="80"/>
          <w:sz w:val="22"/>
        </w:rPr>
        <w:t>Quercetina</w:t>
      </w:r>
    </w:p>
    <w:p>
      <w:pPr>
        <w:pStyle w:val="BodyText"/>
        <w:spacing w:before="251"/>
        <w:ind w:left="2435" w:right="2140" w:hanging="3"/>
      </w:pPr>
      <w:r>
        <w:rPr>
          <w:spacing w:val="-2"/>
          <w:w w:val="85"/>
        </w:rPr>
        <w:t>Exp/icaçáo.</w:t>
      </w:r>
      <w:r>
        <w:rPr>
          <w:spacing w:val="6"/>
        </w:rPr>
        <w:t> </w:t>
      </w:r>
      <w:r>
        <w:rPr>
          <w:spacing w:val="-2"/>
          <w:w w:val="85"/>
        </w:rPr>
        <w:t>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vitamina C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es!abiliza mastócitos,</w:t>
      </w:r>
      <w:r>
        <w:rPr/>
        <w:t> </w:t>
      </w:r>
      <w:r>
        <w:rPr>
          <w:spacing w:val="-2"/>
          <w:w w:val="85"/>
        </w:rPr>
        <w:t>reduzindo</w:t>
      </w:r>
      <w:r>
        <w:rPr>
          <w:spacing w:val="-6"/>
        </w:rPr>
        <w:t> </w:t>
      </w:r>
      <w:r>
        <w:rPr>
          <w:spacing w:val="-2"/>
          <w:w w:val="85"/>
        </w:rPr>
        <w:t>liberação</w:t>
      </w:r>
      <w:r>
        <w:rPr>
          <w:spacing w:val="-6"/>
        </w:rPr>
        <w:t>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histamina. 0 magnésio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regula</w:t>
      </w:r>
      <w:r>
        <w:rPr>
          <w:spacing w:val="-1"/>
        </w:rPr>
        <w:t> </w:t>
      </w:r>
      <w:r>
        <w:rPr>
          <w:spacing w:val="-2"/>
          <w:w w:val="85"/>
        </w:rPr>
        <w:t>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resposta</w:t>
      </w:r>
      <w:r>
        <w:rPr>
          <w:spacing w:val="-4"/>
        </w:rPr>
        <w:t> </w:t>
      </w:r>
      <w:r>
        <w:rPr>
          <w:spacing w:val="-2"/>
          <w:w w:val="85"/>
        </w:rPr>
        <w:t>imunológica</w:t>
      </w:r>
      <w:r>
        <w:rPr/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color w:val="1A1A1A"/>
          <w:spacing w:val="-2"/>
          <w:w w:val="85"/>
        </w:rPr>
        <w:t>a</w:t>
      </w:r>
      <w:r>
        <w:rPr>
          <w:color w:val="1A1A1A"/>
          <w:spacing w:val="-3"/>
          <w:w w:val="85"/>
        </w:rPr>
        <w:t> </w:t>
      </w:r>
      <w:r>
        <w:rPr>
          <w:spacing w:val="-2"/>
          <w:w w:val="85"/>
        </w:rPr>
        <w:t>hiperatividade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brõnquica.</w:t>
      </w:r>
      <w:r>
        <w:rPr>
          <w:spacing w:val="-3"/>
        </w:rPr>
        <w:t> </w:t>
      </w:r>
      <w:r>
        <w:rPr>
          <w:spacing w:val="-2"/>
          <w:w w:val="85"/>
        </w:rPr>
        <w:t>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ômega-3</w:t>
      </w:r>
      <w:r>
        <w:rPr>
          <w:spacing w:val="-2"/>
          <w:w w:val="85"/>
        </w:rPr>
        <w:t> </w:t>
      </w:r>
      <w:r>
        <w:rPr>
          <w:w w:val="80"/>
        </w:rPr>
        <w:t>possui</w:t>
      </w:r>
      <w:r>
        <w:rPr/>
        <w:t> </w:t>
      </w:r>
      <w:r>
        <w:rPr>
          <w:w w:val="80"/>
        </w:rPr>
        <w:t>efeito anti-inflamatório, equilibrando</w:t>
      </w:r>
      <w:r>
        <w:rPr/>
        <w:t> </w:t>
      </w:r>
      <w:r>
        <w:rPr>
          <w:w w:val="80"/>
        </w:rPr>
        <w:t>a produção</w:t>
      </w:r>
      <w:r>
        <w:rPr/>
        <w:t> </w:t>
      </w:r>
      <w:r>
        <w:rPr>
          <w:w w:val="80"/>
        </w:rPr>
        <w:t>de leucotrienos.</w:t>
      </w:r>
      <w:r>
        <w:rPr>
          <w:spacing w:val="26"/>
        </w:rPr>
        <w:t> </w:t>
      </w:r>
      <w:r>
        <w:rPr>
          <w:w w:val="80"/>
        </w:rPr>
        <w:t>A vitamina</w:t>
      </w:r>
      <w:r>
        <w:rPr/>
        <w:t> </w:t>
      </w:r>
      <w:r>
        <w:rPr>
          <w:w w:val="80"/>
        </w:rPr>
        <w:t>D e a </w:t>
      </w:r>
      <w:r>
        <w:rPr>
          <w:spacing w:val="-2"/>
          <w:w w:val="85"/>
        </w:rPr>
        <w:t>quercetina</w:t>
      </w:r>
      <w:r>
        <w:rPr>
          <w:spacing w:val="-2"/>
        </w:rPr>
        <w:t> </w:t>
      </w:r>
      <w:r>
        <w:rPr>
          <w:spacing w:val="-2"/>
          <w:w w:val="85"/>
        </w:rPr>
        <w:t>atuam como imunomoduladores,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reduzindo</w:t>
      </w:r>
      <w:r>
        <w:rPr>
          <w:spacing w:val="9"/>
        </w:rPr>
        <w:t> </w:t>
      </w:r>
      <w:r>
        <w:rPr>
          <w:spacing w:val="-2"/>
          <w:w w:val="85"/>
        </w:rPr>
        <w:t>a hiperatividade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imune.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249" w:lineRule="exact"/>
        <w:ind w:left="2436"/>
      </w:pPr>
      <w:r>
        <w:rPr>
          <w:w w:val="85"/>
        </w:rPr>
        <w:t>Alterações</w:t>
      </w:r>
      <w:r>
        <w:rPr>
          <w:spacing w:val="23"/>
        </w:rPr>
        <w:t> </w:t>
      </w:r>
      <w:r>
        <w:rPr>
          <w:w w:val="85"/>
        </w:rPr>
        <w:t>de</w:t>
      </w:r>
      <w:r>
        <w:rPr/>
        <w:t> </w:t>
      </w:r>
      <w:r>
        <w:rPr>
          <w:w w:val="85"/>
        </w:rPr>
        <w:t>Pressão</w:t>
      </w:r>
      <w:r>
        <w:rPr>
          <w:spacing w:val="13"/>
        </w:rPr>
        <w:t> </w:t>
      </w:r>
      <w:r>
        <w:rPr>
          <w:w w:val="85"/>
        </w:rPr>
        <w:t>Arterial</w:t>
      </w:r>
      <w:r>
        <w:rPr>
          <w:spacing w:val="4"/>
        </w:rPr>
        <w:t> </w:t>
      </w:r>
      <w:r>
        <w:rPr>
          <w:w w:val="85"/>
        </w:rPr>
        <w:t>(alta</w:t>
      </w:r>
      <w:r>
        <w:rPr>
          <w:spacing w:val="6"/>
        </w:rPr>
        <w:t> </w:t>
      </w:r>
      <w:r>
        <w:rPr>
          <w:w w:val="85"/>
        </w:rPr>
        <w:t>ou</w:t>
      </w:r>
      <w:r>
        <w:rPr>
          <w:spacing w:val="-6"/>
        </w:rPr>
        <w:t> </w:t>
      </w:r>
      <w:r>
        <w:rPr>
          <w:spacing w:val="-2"/>
          <w:w w:val="85"/>
        </w:rPr>
        <w:t>baixa)</w:t>
      </w:r>
    </w:p>
    <w:p>
      <w:pPr>
        <w:spacing w:line="240" w:lineRule="auto" w:before="0"/>
        <w:ind w:left="2434" w:right="2140" w:hanging="8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z w:val="22"/>
        </w:rPr>
        <w:t> </w:t>
      </w:r>
      <w:r>
        <w:rPr>
          <w:i/>
          <w:w w:val="80"/>
          <w:sz w:val="22"/>
        </w:rPr>
        <w:t>deficiências.</w:t>
      </w:r>
      <w:r>
        <w:rPr>
          <w:i/>
          <w:spacing w:val="23"/>
          <w:sz w:val="22"/>
        </w:rPr>
        <w:t> </w:t>
      </w:r>
      <w:r>
        <w:rPr>
          <w:w w:val="80"/>
          <w:sz w:val="22"/>
        </w:rPr>
        <w:t>Magnésio,</w:t>
      </w:r>
      <w:r>
        <w:rPr>
          <w:sz w:val="22"/>
        </w:rPr>
        <w:t> </w:t>
      </w:r>
      <w:r>
        <w:rPr>
          <w:w w:val="80"/>
          <w:sz w:val="22"/>
        </w:rPr>
        <w:t>Potóssio,</w:t>
      </w:r>
      <w:r>
        <w:rPr>
          <w:sz w:val="22"/>
        </w:rPr>
        <w:t> </w:t>
      </w:r>
      <w:r>
        <w:rPr>
          <w:w w:val="80"/>
          <w:sz w:val="22"/>
        </w:rPr>
        <w:t>Cálcio,</w:t>
      </w:r>
      <w:r>
        <w:rPr>
          <w:sz w:val="22"/>
        </w:rPr>
        <w:t> </w:t>
      </w:r>
      <w:r>
        <w:rPr>
          <w:w w:val="80"/>
          <w:sz w:val="22"/>
        </w:rPr>
        <w:t>Coenzinia</w:t>
      </w:r>
      <w:r>
        <w:rPr>
          <w:sz w:val="22"/>
        </w:rPr>
        <w:t> </w:t>
      </w:r>
      <w:r>
        <w:rPr>
          <w:w w:val="80"/>
          <w:sz w:val="22"/>
        </w:rPr>
        <w:t>010,</w:t>
      </w:r>
      <w:r>
        <w:rPr>
          <w:sz w:val="22"/>
        </w:rPr>
        <w:t> </w:t>
      </w:r>
      <w:r>
        <w:rPr>
          <w:w w:val="80"/>
          <w:sz w:val="22"/>
        </w:rPr>
        <w:t>Vitamina</w:t>
      </w:r>
      <w:r>
        <w:rPr>
          <w:sz w:val="22"/>
        </w:rPr>
        <w:t> </w:t>
      </w:r>
      <w:r>
        <w:rPr>
          <w:w w:val="80"/>
          <w:sz w:val="22"/>
        </w:rPr>
        <w:t>D, Ômega-</w:t>
      </w:r>
      <w:r>
        <w:rPr>
          <w:spacing w:val="40"/>
          <w:sz w:val="22"/>
        </w:rPr>
        <w:t> </w:t>
      </w:r>
      <w:r>
        <w:rPr>
          <w:spacing w:val="-10"/>
          <w:w w:val="90"/>
          <w:sz w:val="22"/>
        </w:rPr>
        <w:t>3</w:t>
      </w:r>
    </w:p>
    <w:p>
      <w:pPr>
        <w:pStyle w:val="BodyText"/>
        <w:spacing w:before="1"/>
      </w:pPr>
    </w:p>
    <w:p>
      <w:pPr>
        <w:spacing w:line="228" w:lineRule="auto" w:before="1"/>
        <w:ind w:left="2427" w:right="2318" w:hanging="1"/>
        <w:jc w:val="left"/>
        <w:rPr>
          <w:sz w:val="23"/>
        </w:rPr>
      </w:pPr>
      <w:r>
        <w:rPr>
          <w:i/>
          <w:w w:val="75"/>
          <w:sz w:val="23"/>
        </w:rPr>
        <w:t>Explicação.</w:t>
      </w:r>
      <w:r>
        <w:rPr>
          <w:i/>
          <w:sz w:val="23"/>
        </w:rPr>
        <w:t> </w:t>
      </w:r>
      <w:r>
        <w:rPr>
          <w:w w:val="75"/>
          <w:sz w:val="23"/>
        </w:rPr>
        <w:t>0</w:t>
      </w:r>
      <w:r>
        <w:rPr>
          <w:spacing w:val="40"/>
          <w:sz w:val="23"/>
        </w:rPr>
        <w:t> </w:t>
      </w:r>
      <w:r>
        <w:rPr>
          <w:w w:val="75"/>
          <w:sz w:val="23"/>
        </w:rPr>
        <w:t>magnésio</w:t>
      </w:r>
      <w:r>
        <w:rPr>
          <w:sz w:val="23"/>
        </w:rPr>
        <w:t> </w:t>
      </w:r>
      <w:r>
        <w:rPr>
          <w:w w:val="75"/>
          <w:sz w:val="23"/>
        </w:rPr>
        <w:t>regula o tônus</w:t>
      </w:r>
      <w:r>
        <w:rPr>
          <w:sz w:val="23"/>
        </w:rPr>
        <w:t> </w:t>
      </w:r>
      <w:r>
        <w:rPr>
          <w:w w:val="75"/>
          <w:sz w:val="23"/>
        </w:rPr>
        <w:t>vascular</w:t>
      </w:r>
      <w:r>
        <w:rPr>
          <w:sz w:val="23"/>
        </w:rPr>
        <w:t> </w:t>
      </w:r>
      <w:r>
        <w:rPr>
          <w:w w:val="75"/>
          <w:sz w:val="23"/>
        </w:rPr>
        <w:t>e atua como bloqueador</w:t>
      </w:r>
      <w:r>
        <w:rPr>
          <w:sz w:val="23"/>
        </w:rPr>
        <w:t> </w:t>
      </w:r>
      <w:r>
        <w:rPr>
          <w:w w:val="75"/>
          <w:sz w:val="23"/>
        </w:rPr>
        <w:t>natufal dos </w:t>
      </w:r>
      <w:r>
        <w:rPr>
          <w:w w:val="80"/>
          <w:sz w:val="23"/>
        </w:rPr>
        <w:t>canais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de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cálcio. 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CoQ10 melhora</w:t>
      </w:r>
      <w:r>
        <w:rPr>
          <w:spacing w:val="-8"/>
          <w:sz w:val="23"/>
        </w:rPr>
        <w:t> </w:t>
      </w:r>
      <w:r>
        <w:rPr>
          <w:w w:val="80"/>
          <w:sz w:val="23"/>
        </w:rPr>
        <w:t>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eficiência</w:t>
      </w:r>
      <w:r>
        <w:rPr>
          <w:spacing w:val="-6"/>
          <w:sz w:val="23"/>
        </w:rPr>
        <w:t> </w:t>
      </w:r>
      <w:r>
        <w:rPr>
          <w:w w:val="80"/>
          <w:sz w:val="23"/>
        </w:rPr>
        <w:t>cardíaca.</w:t>
      </w:r>
      <w:r>
        <w:rPr>
          <w:spacing w:val="-7"/>
          <w:sz w:val="23"/>
        </w:rPr>
        <w:t> </w:t>
      </w:r>
      <w:r>
        <w:rPr>
          <w:w w:val="80"/>
          <w:sz w:val="23"/>
        </w:rPr>
        <w:t>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vitamina D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modula o sistema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renina-angiotensina.</w:t>
      </w:r>
      <w:r>
        <w:rPr>
          <w:spacing w:val="-2"/>
          <w:w w:val="80"/>
          <w:sz w:val="23"/>
        </w:rPr>
        <w:t> </w:t>
      </w:r>
      <w:r>
        <w:rPr>
          <w:w w:val="80"/>
          <w:sz w:val="23"/>
        </w:rPr>
        <w:t>A</w:t>
      </w:r>
      <w:r>
        <w:rPr>
          <w:spacing w:val="-6"/>
          <w:w w:val="80"/>
          <w:sz w:val="23"/>
        </w:rPr>
        <w:t> </w:t>
      </w:r>
      <w:r>
        <w:rPr>
          <w:w w:val="80"/>
          <w:sz w:val="23"/>
        </w:rPr>
        <w:t>deficiência</w:t>
      </w:r>
      <w:r>
        <w:rPr>
          <w:sz w:val="23"/>
        </w:rPr>
        <w:t> </w:t>
      </w:r>
      <w:r>
        <w:rPr>
          <w:w w:val="80"/>
          <w:sz w:val="23"/>
        </w:rPr>
        <w:t>de</w:t>
      </w:r>
      <w:r>
        <w:rPr>
          <w:spacing w:val="-5"/>
          <w:w w:val="80"/>
          <w:sz w:val="23"/>
        </w:rPr>
        <w:t> </w:t>
      </w:r>
      <w:r>
        <w:rPr>
          <w:w w:val="80"/>
          <w:sz w:val="23"/>
        </w:rPr>
        <w:t>potóssio</w:t>
      </w:r>
      <w:r>
        <w:rPr>
          <w:spacing w:val="-4"/>
          <w:sz w:val="23"/>
        </w:rPr>
        <w:t> </w:t>
      </w:r>
      <w:r>
        <w:rPr>
          <w:w w:val="80"/>
          <w:sz w:val="23"/>
        </w:rPr>
        <w:t>e</w:t>
      </w:r>
      <w:r>
        <w:rPr>
          <w:spacing w:val="-8"/>
          <w:w w:val="80"/>
          <w:sz w:val="23"/>
        </w:rPr>
        <w:t> </w:t>
      </w:r>
      <w:r>
        <w:rPr>
          <w:w w:val="80"/>
          <w:sz w:val="23"/>
        </w:rPr>
        <w:t>cálcio</w:t>
      </w:r>
      <w:r>
        <w:rPr>
          <w:spacing w:val="-9"/>
          <w:sz w:val="23"/>
        </w:rPr>
        <w:t> </w:t>
      </w:r>
      <w:r>
        <w:rPr>
          <w:w w:val="80"/>
          <w:sz w:val="23"/>
        </w:rPr>
        <w:t>afeta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o</w:t>
      </w:r>
      <w:r>
        <w:rPr>
          <w:spacing w:val="-8"/>
          <w:w w:val="80"/>
          <w:sz w:val="23"/>
        </w:rPr>
        <w:t> </w:t>
      </w:r>
      <w:r>
        <w:rPr>
          <w:w w:val="80"/>
          <w:sz w:val="23"/>
        </w:rPr>
        <w:t>controle</w:t>
      </w:r>
      <w:r>
        <w:rPr>
          <w:spacing w:val="-7"/>
          <w:sz w:val="23"/>
        </w:rPr>
        <w:t> </w:t>
      </w:r>
      <w:r>
        <w:rPr>
          <w:w w:val="80"/>
          <w:sz w:val="23"/>
        </w:rPr>
        <w:t>da contração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muscular</w:t>
      </w:r>
      <w:r>
        <w:rPr>
          <w:spacing w:val="-2"/>
          <w:w w:val="80"/>
          <w:sz w:val="23"/>
        </w:rPr>
        <w:t> </w:t>
      </w:r>
      <w:r>
        <w:rPr>
          <w:w w:val="80"/>
          <w:sz w:val="23"/>
        </w:rPr>
        <w:t>e</w:t>
      </w:r>
      <w:r>
        <w:rPr>
          <w:spacing w:val="-5"/>
          <w:w w:val="80"/>
          <w:sz w:val="23"/>
        </w:rPr>
        <w:t> </w:t>
      </w:r>
      <w:r>
        <w:rPr>
          <w:w w:val="80"/>
          <w:sz w:val="23"/>
        </w:rPr>
        <w:t>pressão</w:t>
      </w:r>
      <w:r>
        <w:rPr>
          <w:spacing w:val="-9"/>
          <w:sz w:val="23"/>
        </w:rPr>
        <w:t> </w:t>
      </w:r>
      <w:r>
        <w:rPr>
          <w:w w:val="80"/>
          <w:sz w:val="23"/>
        </w:rPr>
        <w:t>arterial.</w:t>
      </w:r>
      <w:r>
        <w:rPr>
          <w:spacing w:val="-1"/>
          <w:w w:val="80"/>
          <w:sz w:val="23"/>
        </w:rPr>
        <w:t> </w:t>
      </w:r>
      <w:r>
        <w:rPr>
          <w:w w:val="80"/>
          <w:sz w:val="23"/>
        </w:rPr>
        <w:t>O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ômega-3 melhora 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função</w:t>
      </w:r>
      <w:r>
        <w:rPr>
          <w:spacing w:val="-11"/>
          <w:sz w:val="23"/>
        </w:rPr>
        <w:t> </w:t>
      </w:r>
      <w:r>
        <w:rPr>
          <w:w w:val="80"/>
          <w:sz w:val="23"/>
        </w:rPr>
        <w:t>endotelial.</w:t>
      </w:r>
    </w:p>
    <w:p>
      <w:pPr>
        <w:pStyle w:val="BodyText"/>
        <w:spacing w:before="250"/>
        <w:rPr>
          <w:sz w:val="23"/>
        </w:rPr>
      </w:pPr>
    </w:p>
    <w:p>
      <w:pPr>
        <w:spacing w:before="0"/>
        <w:ind w:left="2427" w:right="0" w:firstLine="0"/>
        <w:jc w:val="left"/>
        <w:rPr>
          <w:sz w:val="21"/>
        </w:rPr>
      </w:pPr>
      <w:r>
        <w:rPr>
          <w:w w:val="90"/>
          <w:sz w:val="21"/>
        </w:rPr>
        <w:t>Edema</w:t>
      </w:r>
      <w:r>
        <w:rPr>
          <w:spacing w:val="-4"/>
          <w:sz w:val="21"/>
        </w:rPr>
        <w:t> </w:t>
      </w:r>
      <w:r>
        <w:rPr>
          <w:w w:val="90"/>
          <w:sz w:val="21"/>
        </w:rPr>
        <w:t>nas</w:t>
      </w:r>
      <w:r>
        <w:rPr>
          <w:spacing w:val="-6"/>
          <w:sz w:val="21"/>
        </w:rPr>
        <w:t> </w:t>
      </w:r>
      <w:r>
        <w:rPr>
          <w:spacing w:val="-2"/>
          <w:w w:val="90"/>
          <w:sz w:val="21"/>
        </w:rPr>
        <w:t>Pernas</w:t>
      </w:r>
    </w:p>
    <w:p>
      <w:pPr>
        <w:spacing w:before="11"/>
        <w:ind w:left="2434" w:right="0" w:firstLine="0"/>
        <w:jc w:val="left"/>
        <w:rPr>
          <w:sz w:val="21"/>
        </w:rPr>
      </w:pPr>
      <w:r>
        <w:rPr>
          <w:i/>
          <w:w w:val="85"/>
          <w:sz w:val="21"/>
        </w:rPr>
        <w:t>Possíveis</w:t>
      </w:r>
      <w:r>
        <w:rPr>
          <w:i/>
          <w:spacing w:val="-9"/>
          <w:sz w:val="21"/>
        </w:rPr>
        <w:t> </w:t>
      </w:r>
      <w:r>
        <w:rPr>
          <w:i/>
          <w:w w:val="85"/>
          <w:sz w:val="21"/>
        </w:rPr>
        <w:t>deficiências.</w:t>
      </w:r>
      <w:r>
        <w:rPr>
          <w:i/>
          <w:spacing w:val="9"/>
          <w:sz w:val="21"/>
        </w:rPr>
        <w:t> </w:t>
      </w:r>
      <w:r>
        <w:rPr>
          <w:w w:val="85"/>
          <w:sz w:val="21"/>
        </w:rPr>
        <w:t>C,</w:t>
      </w:r>
      <w:r>
        <w:rPr>
          <w:spacing w:val="-9"/>
          <w:sz w:val="21"/>
        </w:rPr>
        <w:t> </w:t>
      </w:r>
      <w:r>
        <w:rPr>
          <w:w w:val="85"/>
          <w:sz w:val="21"/>
        </w:rPr>
        <w:t>E,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Ferro,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Magnésio,</w:t>
      </w:r>
      <w:r>
        <w:rPr>
          <w:spacing w:val="1"/>
          <w:sz w:val="21"/>
        </w:rPr>
        <w:t> </w:t>
      </w:r>
      <w:r>
        <w:rPr>
          <w:w w:val="85"/>
          <w:sz w:val="21"/>
        </w:rPr>
        <w:t>Potássio,</w:t>
      </w:r>
      <w:r>
        <w:rPr>
          <w:spacing w:val="4"/>
          <w:sz w:val="21"/>
        </w:rPr>
        <w:t> </w:t>
      </w:r>
      <w:r>
        <w:rPr>
          <w:w w:val="85"/>
          <w:sz w:val="21"/>
        </w:rPr>
        <w:t>Vitamina</w:t>
      </w:r>
      <w:r>
        <w:rPr>
          <w:spacing w:val="-8"/>
          <w:sz w:val="21"/>
        </w:rPr>
        <w:t> </w:t>
      </w:r>
      <w:r>
        <w:rPr>
          <w:color w:val="131313"/>
          <w:spacing w:val="-10"/>
          <w:w w:val="85"/>
          <w:sz w:val="21"/>
        </w:rPr>
        <w:t>D</w:t>
      </w:r>
    </w:p>
    <w:p>
      <w:pPr>
        <w:pStyle w:val="BodyText"/>
        <w:spacing w:before="21"/>
        <w:rPr>
          <w:sz w:val="21"/>
        </w:rPr>
      </w:pPr>
    </w:p>
    <w:p>
      <w:pPr>
        <w:pStyle w:val="BodyText"/>
        <w:spacing w:line="225" w:lineRule="auto"/>
        <w:ind w:left="2425" w:right="2083" w:firstLine="9"/>
        <w:rPr>
          <w:rFonts w:ascii="Calibri" w:hAnsi="Calibri"/>
        </w:rPr>
      </w:pPr>
      <w:r>
        <w:rPr>
          <w:rFonts w:ascii="Arial Narrow" w:hAnsi="Arial Narrow"/>
          <w:i/>
          <w:spacing w:val="-8"/>
        </w:rPr>
        <w:t>Ext//caçáO?</w:t>
      </w:r>
      <w:r>
        <w:rPr>
          <w:rFonts w:ascii="Arial Narrow" w:hAnsi="Arial Narrow"/>
          <w:i/>
          <w:spacing w:val="2"/>
        </w:rPr>
        <w:t> </w:t>
      </w:r>
      <w:r>
        <w:rPr>
          <w:rFonts w:ascii="Calibri" w:hAnsi="Calibri"/>
          <w:spacing w:val="-8"/>
        </w:rPr>
        <w:t>O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8"/>
        </w:rPr>
        <w:t>magnésio</w:t>
      </w:r>
      <w:r>
        <w:rPr>
          <w:rFonts w:ascii="Calibri" w:hAnsi="Calibri"/>
          <w:spacing w:val="6"/>
        </w:rPr>
        <w:t> </w:t>
      </w:r>
      <w:r>
        <w:rPr>
          <w:rFonts w:ascii="Calibri" w:hAnsi="Calibri"/>
          <w:spacing w:val="-8"/>
        </w:rPr>
        <w:t>e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8"/>
        </w:rPr>
        <w:t>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8"/>
        </w:rPr>
        <w:t>potássio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8"/>
        </w:rPr>
        <w:t>regulam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8"/>
        </w:rPr>
        <w:t>retenção</w:t>
      </w:r>
      <w:r>
        <w:rPr>
          <w:rFonts w:ascii="Calibri" w:hAnsi="Calibri"/>
          <w:spacing w:val="6"/>
        </w:rPr>
        <w:t> </w:t>
      </w:r>
      <w:r>
        <w:rPr>
          <w:rFonts w:ascii="Calibri" w:hAnsi="Calibri"/>
          <w:spacing w:val="-8"/>
        </w:rPr>
        <w:t>de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8"/>
        </w:rPr>
        <w:t>líquidos</w:t>
      </w:r>
      <w:r>
        <w:rPr>
          <w:rFonts w:ascii="Calibri" w:hAnsi="Calibri"/>
          <w:spacing w:val="6"/>
        </w:rPr>
        <w:t> </w:t>
      </w:r>
      <w:r>
        <w:rPr>
          <w:rFonts w:ascii="Calibri" w:hAnsi="Calibri"/>
          <w:spacing w:val="-8"/>
        </w:rPr>
        <w:t>por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atuarem</w:t>
      </w:r>
      <w:r>
        <w:rPr>
          <w:rFonts w:ascii="Calibri" w:hAnsi="Calibri"/>
          <w:spacing w:val="5"/>
        </w:rPr>
        <w:t> </w:t>
      </w:r>
      <w:r>
        <w:rPr>
          <w:rFonts w:ascii="Calibri" w:hAnsi="Calibri"/>
          <w:color w:val="0E0E0E"/>
          <w:spacing w:val="-8"/>
        </w:rPr>
        <w:t>nas </w:t>
      </w:r>
      <w:r>
        <w:rPr>
          <w:rFonts w:ascii="Calibri" w:hAnsi="Calibri"/>
          <w:w w:val="90"/>
        </w:rPr>
        <w:t>bombas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iônicas das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membrarias</w:t>
      </w:r>
      <w:r>
        <w:rPr>
          <w:rFonts w:ascii="Calibri" w:hAnsi="Calibri"/>
          <w:spacing w:val="12"/>
        </w:rPr>
        <w:t> </w:t>
      </w:r>
      <w:r>
        <w:rPr>
          <w:rFonts w:ascii="Calibri" w:hAnsi="Calibri"/>
          <w:w w:val="90"/>
        </w:rPr>
        <w:t>celulares. A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vitamina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C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melhora 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integridade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vascular. 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deficiência de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ferro pode causar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má</w:t>
      </w:r>
      <w:r>
        <w:rPr>
          <w:rFonts w:ascii="Calibri" w:hAnsi="Calibri"/>
          <w:spacing w:val="-9"/>
          <w:w w:val="90"/>
        </w:rPr>
        <w:t> </w:t>
      </w:r>
      <w:r>
        <w:rPr>
          <w:rFonts w:ascii="Calibri" w:hAnsi="Calibri"/>
          <w:w w:val="90"/>
        </w:rPr>
        <w:t>oxigenaçáo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teridual,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contribuindo para edema.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 vitamina E</w:t>
      </w:r>
      <w:r>
        <w:rPr>
          <w:rFonts w:ascii="Calibri" w:hAnsi="Calibri"/>
          <w:spacing w:val="27"/>
        </w:rPr>
        <w:t> </w:t>
      </w:r>
      <w:r>
        <w:rPr>
          <w:rFonts w:ascii="Calibri" w:hAnsi="Calibri"/>
          <w:w w:val="90"/>
        </w:rPr>
        <w:t>protege confra dano endotelial.</w:t>
      </w:r>
    </w:p>
    <w:p>
      <w:pPr>
        <w:pStyle w:val="BodyText"/>
        <w:spacing w:before="224"/>
        <w:rPr>
          <w:rFonts w:ascii="Calibri"/>
        </w:rPr>
      </w:pPr>
    </w:p>
    <w:p>
      <w:pPr>
        <w:pStyle w:val="BodyText"/>
        <w:ind w:left="2426"/>
      </w:pPr>
      <w:r>
        <w:rPr>
          <w:w w:val="85"/>
        </w:rPr>
        <w:t>Pernas</w:t>
      </w:r>
      <w:r>
        <w:rPr/>
        <w:t> </w:t>
      </w:r>
      <w:r>
        <w:rPr>
          <w:spacing w:val="-2"/>
          <w:w w:val="90"/>
        </w:rPr>
        <w:t>Cansadas</w:t>
      </w:r>
    </w:p>
    <w:p>
      <w:pPr>
        <w:spacing w:before="13"/>
        <w:ind w:left="2434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6"/>
          <w:sz w:val="22"/>
        </w:rPr>
        <w:t> </w:t>
      </w:r>
      <w:r>
        <w:rPr>
          <w:i/>
          <w:w w:val="80"/>
          <w:sz w:val="22"/>
        </w:rPr>
        <w:t>deficiências.</w:t>
      </w:r>
      <w:r>
        <w:rPr>
          <w:i/>
          <w:spacing w:val="13"/>
          <w:sz w:val="22"/>
        </w:rPr>
        <w:t> </w:t>
      </w:r>
      <w:r>
        <w:rPr>
          <w:w w:val="80"/>
          <w:sz w:val="22"/>
        </w:rPr>
        <w:t>B12,</w:t>
      </w:r>
      <w:r>
        <w:rPr>
          <w:spacing w:val="-9"/>
          <w:sz w:val="22"/>
        </w:rPr>
        <w:t> </w:t>
      </w:r>
      <w:r>
        <w:rPr>
          <w:w w:val="80"/>
          <w:sz w:val="22"/>
        </w:rPr>
        <w:t>Ferro,</w:t>
      </w:r>
      <w:r>
        <w:rPr>
          <w:spacing w:val="-6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6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sz w:val="22"/>
        </w:rPr>
        <w:t> </w:t>
      </w:r>
      <w:r>
        <w:rPr>
          <w:w w:val="80"/>
          <w:sz w:val="22"/>
        </w:rPr>
        <w:t>E,</w:t>
      </w:r>
      <w:r>
        <w:rPr>
          <w:spacing w:val="-5"/>
          <w:sz w:val="22"/>
        </w:rPr>
        <w:t> </w:t>
      </w:r>
      <w:r>
        <w:rPr>
          <w:w w:val="80"/>
          <w:sz w:val="22"/>
        </w:rPr>
        <w:t>Coenzima</w:t>
      </w:r>
      <w:r>
        <w:rPr>
          <w:spacing w:val="7"/>
          <w:sz w:val="22"/>
        </w:rPr>
        <w:t> </w:t>
      </w:r>
      <w:r>
        <w:rPr>
          <w:w w:val="80"/>
          <w:sz w:val="22"/>
        </w:rPr>
        <w:t>Q10,</w:t>
      </w:r>
      <w:r>
        <w:rPr>
          <w:spacing w:val="-2"/>
          <w:sz w:val="22"/>
        </w:rPr>
        <w:t> </w:t>
      </w:r>
      <w:r>
        <w:rPr>
          <w:spacing w:val="-2"/>
          <w:w w:val="80"/>
          <w:sz w:val="22"/>
        </w:rPr>
        <w:t>Cromo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2429" w:right="2078" w:firstLine="5"/>
        <w:jc w:val="both"/>
      </w:pPr>
      <w:r>
        <w:rPr>
          <w:i/>
          <w:w w:val="90"/>
        </w:rPr>
        <w:t>Explicação:</w:t>
      </w:r>
      <w:r>
        <w:rPr>
          <w:i/>
          <w:w w:val="90"/>
        </w:rPr>
        <w:t> </w:t>
      </w:r>
      <w:r>
        <w:rPr>
          <w:w w:val="90"/>
        </w:rPr>
        <w:t>A</w:t>
      </w:r>
      <w:r>
        <w:rPr>
          <w:w w:val="90"/>
        </w:rPr>
        <w:t> sensação</w:t>
      </w:r>
      <w:r>
        <w:rPr>
          <w:w w:val="90"/>
        </w:rPr>
        <w:t> de</w:t>
      </w:r>
      <w:r>
        <w:rPr>
          <w:spacing w:val="-3"/>
          <w:w w:val="90"/>
        </w:rPr>
        <w:t> </w:t>
      </w:r>
      <w:r>
        <w:rPr>
          <w:w w:val="90"/>
        </w:rPr>
        <w:t>peso</w:t>
      </w:r>
      <w:r>
        <w:rPr>
          <w:w w:val="90"/>
        </w:rPr>
        <w:t> ou</w:t>
      </w:r>
      <w:r>
        <w:rPr>
          <w:w w:val="90"/>
        </w:rPr>
        <w:t> fadiga</w:t>
      </w:r>
      <w:r>
        <w:rPr>
          <w:w w:val="90"/>
        </w:rPr>
        <w:t> nas</w:t>
      </w:r>
      <w:r>
        <w:rPr>
          <w:w w:val="90"/>
        </w:rPr>
        <w:t> pernas</w:t>
      </w:r>
      <w:r>
        <w:rPr>
          <w:w w:val="90"/>
        </w:rPr>
        <w:t> pode</w:t>
      </w:r>
      <w:r>
        <w:rPr>
          <w:w w:val="90"/>
        </w:rPr>
        <w:t> ter</w:t>
      </w:r>
      <w:r>
        <w:rPr>
          <w:spacing w:val="-1"/>
          <w:w w:val="90"/>
        </w:rPr>
        <w:t> </w:t>
      </w:r>
      <w:r>
        <w:rPr>
          <w:w w:val="90"/>
        </w:rPr>
        <w:t>relação</w:t>
      </w:r>
      <w:r>
        <w:rPr>
          <w:w w:val="90"/>
        </w:rPr>
        <w:t> com</w:t>
      </w:r>
      <w:r>
        <w:rPr>
          <w:w w:val="90"/>
        </w:rPr>
        <w:t> mó </w:t>
      </w:r>
      <w:r>
        <w:rPr>
          <w:w w:val="80"/>
        </w:rPr>
        <w:t>oxigenaçáo</w:t>
      </w:r>
      <w:r>
        <w:rPr/>
        <w:t> </w:t>
      </w:r>
      <w:r>
        <w:rPr>
          <w:w w:val="80"/>
        </w:rPr>
        <w:t>tecidual (ferro e B12), estresse oxidativo</w:t>
      </w:r>
      <w:r>
        <w:rPr/>
        <w:t> </w:t>
      </w:r>
      <w:r>
        <w:rPr>
          <w:w w:val="80"/>
        </w:rPr>
        <w:t>(vitamina</w:t>
      </w:r>
      <w:r>
        <w:rPr/>
        <w:t> </w:t>
      </w:r>
      <w:r>
        <w:rPr>
          <w:w w:val="80"/>
        </w:rPr>
        <w:t>E e CoQ10)</w:t>
      </w:r>
      <w:r>
        <w:rPr/>
        <w:t> </w:t>
      </w:r>
      <w:r>
        <w:rPr>
          <w:w w:val="80"/>
        </w:rPr>
        <w:t>e circulação </w:t>
      </w:r>
      <w:r>
        <w:rPr>
          <w:w w:val="90"/>
        </w:rPr>
        <w:t>comprometida.</w:t>
      </w:r>
      <w:r>
        <w:rPr>
          <w:w w:val="90"/>
        </w:rPr>
        <w:t> O</w:t>
      </w:r>
      <w:r>
        <w:rPr>
          <w:w w:val="90"/>
        </w:rPr>
        <w:t> magnésio</w:t>
      </w:r>
      <w:r>
        <w:rPr>
          <w:w w:val="90"/>
        </w:rPr>
        <w:t> atua</w:t>
      </w:r>
      <w:r>
        <w:rPr>
          <w:w w:val="90"/>
        </w:rPr>
        <w:t> na</w:t>
      </w:r>
      <w:r>
        <w:rPr>
          <w:w w:val="90"/>
        </w:rPr>
        <w:t> função</w:t>
      </w:r>
      <w:r>
        <w:rPr>
          <w:w w:val="90"/>
        </w:rPr>
        <w:t> neuromuscular</w:t>
      </w:r>
      <w:r>
        <w:rPr>
          <w:w w:val="90"/>
        </w:rPr>
        <w:t> e</w:t>
      </w:r>
      <w:r>
        <w:rPr>
          <w:w w:val="90"/>
        </w:rPr>
        <w:t> o</w:t>
      </w:r>
      <w:r>
        <w:rPr>
          <w:w w:val="90"/>
        </w:rPr>
        <w:t> cromo</w:t>
      </w:r>
      <w:r>
        <w:rPr>
          <w:w w:val="90"/>
        </w:rPr>
        <w:t> regula</w:t>
      </w:r>
      <w:r>
        <w:rPr>
          <w:w w:val="90"/>
        </w:rPr>
        <w:t> a </w:t>
      </w:r>
      <w:r>
        <w:rPr>
          <w:spacing w:val="-2"/>
          <w:w w:val="85"/>
        </w:rPr>
        <w:t>sensibilidade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à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insu|ina,</w:t>
      </w:r>
      <w:r>
        <w:rPr>
          <w:spacing w:val="-8"/>
        </w:rPr>
        <w:t> </w:t>
      </w:r>
      <w:r>
        <w:rPr>
          <w:spacing w:val="-2"/>
          <w:w w:val="85"/>
        </w:rPr>
        <w:t>importante</w:t>
      </w:r>
      <w:r>
        <w:rPr>
          <w:spacing w:val="-1"/>
        </w:rPr>
        <w:t> </w:t>
      </w:r>
      <w:r>
        <w:rPr>
          <w:spacing w:val="-2"/>
          <w:w w:val="85"/>
        </w:rPr>
        <w:t>para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metabolismo</w:t>
      </w:r>
      <w:r>
        <w:rPr>
          <w:spacing w:val="-1"/>
        </w:rPr>
        <w:t> </w:t>
      </w:r>
      <w:r>
        <w:rPr>
          <w:spacing w:val="-2"/>
          <w:w w:val="85"/>
        </w:rPr>
        <w:t>energético perifénco.</w:t>
      </w:r>
    </w:p>
    <w:p>
      <w:pPr>
        <w:pStyle w:val="Heading7"/>
        <w:spacing w:line="273" w:lineRule="exact" w:before="243"/>
        <w:ind w:left="2431"/>
      </w:pPr>
      <w:r>
        <w:rPr>
          <w:spacing w:val="-2"/>
          <w:w w:val="85"/>
        </w:rPr>
        <w:t>Cãibras</w:t>
      </w:r>
    </w:p>
    <w:p>
      <w:pPr>
        <w:spacing w:line="216" w:lineRule="auto" w:before="9"/>
        <w:ind w:left="2432" w:right="2017" w:firstLine="0"/>
        <w:jc w:val="left"/>
        <w:rPr>
          <w:sz w:val="25"/>
        </w:rPr>
      </w:pPr>
      <w:r>
        <w:rPr>
          <w:i/>
          <w:w w:val="70"/>
          <w:sz w:val="25"/>
        </w:rPr>
        <w:t>Possíveis</w:t>
      </w:r>
      <w:r>
        <w:rPr>
          <w:i/>
          <w:sz w:val="25"/>
        </w:rPr>
        <w:t> </w:t>
      </w:r>
      <w:r>
        <w:rPr>
          <w:i/>
          <w:w w:val="70"/>
          <w:sz w:val="25"/>
        </w:rPr>
        <w:t>deTiciêncins</w:t>
      </w:r>
      <w:r>
        <w:rPr>
          <w:i/>
          <w:spacing w:val="40"/>
          <w:sz w:val="25"/>
        </w:rPr>
        <w:t> </w:t>
      </w:r>
      <w:r>
        <w:rPr>
          <w:w w:val="70"/>
          <w:sz w:val="25"/>
        </w:rPr>
        <w:t>B1,</w:t>
      </w:r>
      <w:r>
        <w:rPr>
          <w:spacing w:val="-11"/>
          <w:sz w:val="25"/>
        </w:rPr>
        <w:t> </w:t>
      </w:r>
      <w:r>
        <w:rPr>
          <w:w w:val="70"/>
          <w:sz w:val="25"/>
        </w:rPr>
        <w:t>B5,</w:t>
      </w:r>
      <w:r>
        <w:rPr>
          <w:spacing w:val="-11"/>
          <w:sz w:val="25"/>
        </w:rPr>
        <w:t> </w:t>
      </w:r>
      <w:r>
        <w:rPr>
          <w:w w:val="70"/>
          <w:sz w:val="25"/>
        </w:rPr>
        <w:t>B6,</w:t>
      </w:r>
      <w:r>
        <w:rPr>
          <w:spacing w:val="-19"/>
          <w:sz w:val="25"/>
        </w:rPr>
        <w:t> </w:t>
      </w:r>
      <w:r>
        <w:rPr>
          <w:w w:val="70"/>
          <w:sz w:val="25"/>
        </w:rPr>
        <w:t>Magnésio,</w:t>
      </w:r>
      <w:r>
        <w:rPr>
          <w:spacing w:val="-2"/>
          <w:sz w:val="25"/>
        </w:rPr>
        <w:t> </w:t>
      </w:r>
      <w:r>
        <w:rPr>
          <w:w w:val="70"/>
          <w:sz w:val="25"/>
        </w:rPr>
        <w:t>Cálcio,</w:t>
      </w:r>
      <w:r>
        <w:rPr>
          <w:spacing w:val="-5"/>
          <w:sz w:val="25"/>
        </w:rPr>
        <w:t> </w:t>
      </w:r>
      <w:r>
        <w:rPr>
          <w:w w:val="70"/>
          <w:sz w:val="25"/>
        </w:rPr>
        <w:t>Potóssio,</w:t>
      </w:r>
      <w:r>
        <w:rPr>
          <w:sz w:val="25"/>
        </w:rPr>
        <w:t> </w:t>
      </w:r>
      <w:r>
        <w:rPr>
          <w:w w:val="70"/>
          <w:sz w:val="25"/>
        </w:rPr>
        <w:t>Vitamina</w:t>
      </w:r>
      <w:r>
        <w:rPr>
          <w:spacing w:val="-5"/>
          <w:sz w:val="25"/>
        </w:rPr>
        <w:t> </w:t>
      </w:r>
      <w:r>
        <w:rPr>
          <w:w w:val="70"/>
          <w:sz w:val="25"/>
        </w:rPr>
        <w:t>D,</w:t>
      </w:r>
      <w:r>
        <w:rPr>
          <w:spacing w:val="-5"/>
          <w:sz w:val="25"/>
        </w:rPr>
        <w:t> </w:t>
      </w:r>
      <w:r>
        <w:rPr>
          <w:w w:val="70"/>
          <w:sz w:val="25"/>
        </w:rPr>
        <w:t>Vitamina</w:t>
      </w:r>
      <w:r>
        <w:rPr>
          <w:spacing w:val="-4"/>
          <w:sz w:val="25"/>
        </w:rPr>
        <w:t> </w:t>
      </w:r>
      <w:r>
        <w:rPr>
          <w:w w:val="70"/>
          <w:sz w:val="25"/>
        </w:rPr>
        <w:t>M, </w:t>
      </w:r>
      <w:r>
        <w:rPr>
          <w:spacing w:val="-2"/>
          <w:w w:val="80"/>
          <w:sz w:val="25"/>
        </w:rPr>
        <w:t>Manganês</w:t>
      </w:r>
    </w:p>
    <w:p>
      <w:pPr>
        <w:spacing w:after="0" w:line="216" w:lineRule="auto"/>
        <w:jc w:val="left"/>
        <w:rPr>
          <w:sz w:val="25"/>
        </w:rPr>
        <w:sectPr>
          <w:footerReference w:type="even" r:id="rId110"/>
          <w:footerReference w:type="default" r:id="rId111"/>
          <w:pgSz w:w="11910" w:h="16840"/>
          <w:pgMar w:header="0" w:footer="4770" w:top="940" w:bottom="4960" w:left="141" w:right="141"/>
          <w:pgNumType w:start="194"/>
        </w:sectPr>
      </w:pPr>
    </w:p>
    <w:p>
      <w:pPr>
        <w:pStyle w:val="BodyText"/>
        <w:spacing w:line="247" w:lineRule="auto" w:before="77"/>
        <w:ind w:left="2379" w:right="2109" w:firstLine="4"/>
        <w:jc w:val="both"/>
      </w:pPr>
      <w:r>
        <w:rPr>
          <w:i/>
          <w:w w:val="85"/>
        </w:rPr>
        <w:t>Explicação.'</w:t>
      </w:r>
      <w:r>
        <w:rPr>
          <w:i/>
        </w:rPr>
        <w:t> </w:t>
      </w:r>
      <w:r>
        <w:rPr>
          <w:w w:val="85"/>
        </w:rPr>
        <w:t>As cáibras</w:t>
      </w:r>
      <w:r>
        <w:rPr>
          <w:w w:val="85"/>
        </w:rPr>
        <w:t> indicam</w:t>
      </w:r>
      <w:r>
        <w:rPr>
          <w:w w:val="85"/>
        </w:rPr>
        <w:t> alterações</w:t>
      </w:r>
      <w:r>
        <w:rPr>
          <w:w w:val="85"/>
        </w:rPr>
        <w:t> na</w:t>
      </w:r>
      <w:r>
        <w:rPr>
          <w:w w:val="85"/>
        </w:rPr>
        <w:t> condução</w:t>
      </w:r>
      <w:r>
        <w:rPr>
          <w:w w:val="85"/>
        </w:rPr>
        <w:t> neuromuscular.</w:t>
      </w:r>
      <w:r>
        <w:rPr>
          <w:spacing w:val="-1"/>
          <w:w w:val="85"/>
        </w:rPr>
        <w:t> </w:t>
      </w:r>
      <w:r>
        <w:rPr>
          <w:w w:val="85"/>
        </w:rPr>
        <w:t>0</w:t>
      </w:r>
      <w:r>
        <w:rPr>
          <w:w w:val="85"/>
        </w:rPr>
        <w:t> magnésio </w:t>
      </w:r>
      <w:r>
        <w:rPr>
          <w:w w:val="80"/>
        </w:rPr>
        <w:t>regula</w:t>
      </w:r>
      <w:r>
        <w:rPr/>
        <w:t> </w:t>
      </w:r>
      <w:r>
        <w:rPr>
          <w:w w:val="80"/>
        </w:rPr>
        <w:t>a contração</w:t>
      </w:r>
      <w:r>
        <w:rPr/>
        <w:t> </w:t>
      </w:r>
      <w:r>
        <w:rPr>
          <w:w w:val="80"/>
        </w:rPr>
        <w:t>e relaxamento</w:t>
      </w:r>
      <w:r>
        <w:rPr/>
        <w:t> </w:t>
      </w:r>
      <w:r>
        <w:rPr>
          <w:w w:val="80"/>
        </w:rPr>
        <w:t>muscular,</w:t>
      </w:r>
      <w:r>
        <w:rPr/>
        <w:t> </w:t>
      </w:r>
      <w:r>
        <w:rPr>
          <w:w w:val="80"/>
        </w:rPr>
        <w:t>assim como o</w:t>
      </w:r>
      <w:r>
        <w:rPr>
          <w:spacing w:val="-3"/>
          <w:w w:val="80"/>
        </w:rPr>
        <w:t> </w:t>
      </w:r>
      <w:r>
        <w:rPr>
          <w:w w:val="80"/>
        </w:rPr>
        <w:t>cálcio</w:t>
      </w:r>
      <w:r>
        <w:rPr/>
        <w:t> </w:t>
      </w:r>
      <w:r>
        <w:rPr>
          <w:w w:val="80"/>
        </w:rPr>
        <w:t>e</w:t>
      </w:r>
      <w:r>
        <w:rPr>
          <w:spacing w:val="-1"/>
          <w:w w:val="80"/>
        </w:rPr>
        <w:t> </w:t>
      </w:r>
      <w:r>
        <w:rPr>
          <w:w w:val="80"/>
        </w:rPr>
        <w:t>o potássio.</w:t>
      </w:r>
      <w:r>
        <w:rPr/>
        <w:t> </w:t>
      </w:r>
      <w:r>
        <w:rPr>
          <w:w w:val="80"/>
        </w:rPr>
        <w:t>Vitaminas do complexo</w:t>
      </w:r>
      <w:r>
        <w:rPr/>
        <w:t> </w:t>
      </w:r>
      <w:r>
        <w:rPr>
          <w:w w:val="80"/>
        </w:rPr>
        <w:t>B participam da condução</w:t>
      </w:r>
      <w:r>
        <w:rPr/>
        <w:t> </w:t>
      </w:r>
      <w:r>
        <w:rPr>
          <w:w w:val="80"/>
        </w:rPr>
        <w:t>nervosa.</w:t>
      </w:r>
      <w:r>
        <w:rPr/>
        <w:t> </w:t>
      </w:r>
      <w:r>
        <w:rPr>
          <w:w w:val="80"/>
        </w:rPr>
        <w:t>A vitamina</w:t>
      </w:r>
      <w:r>
        <w:rPr/>
        <w:t> </w:t>
      </w:r>
      <w:r>
        <w:rPr>
          <w:w w:val="80"/>
        </w:rPr>
        <w:t>D modula o</w:t>
      </w:r>
      <w:r>
        <w:rPr>
          <w:spacing w:val="-2"/>
          <w:w w:val="80"/>
        </w:rPr>
        <w:t> </w:t>
      </w:r>
      <w:r>
        <w:rPr>
          <w:w w:val="80"/>
        </w:rPr>
        <w:t>metabolismo</w:t>
      </w:r>
      <w:r>
        <w:rPr>
          <w:spacing w:val="25"/>
        </w:rPr>
        <w:t> </w:t>
      </w:r>
      <w:r>
        <w:rPr>
          <w:w w:val="80"/>
        </w:rPr>
        <w:t>de </w:t>
      </w:r>
      <w:r>
        <w:rPr>
          <w:i/>
          <w:spacing w:val="-2"/>
          <w:w w:val="85"/>
        </w:rPr>
        <w:t>cà!cio,</w:t>
      </w:r>
      <w:r>
        <w:rPr>
          <w:i/>
          <w:spacing w:val="-3"/>
          <w:w w:val="85"/>
        </w:rPr>
        <w:t> </w:t>
      </w:r>
      <w:r>
        <w:rPr>
          <w:i/>
          <w:spacing w:val="-2"/>
          <w:w w:val="85"/>
        </w:rPr>
        <w:t>e </w:t>
      </w:r>
      <w:r>
        <w:rPr>
          <w:spacing w:val="-2"/>
          <w:w w:val="85"/>
        </w:rPr>
        <w:t>a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K2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auxilia na</w:t>
      </w:r>
      <w:r>
        <w:rPr>
          <w:spacing w:val="-5"/>
        </w:rPr>
        <w:t> </w:t>
      </w:r>
      <w:r>
        <w:rPr>
          <w:spacing w:val="-2"/>
          <w:w w:val="85"/>
        </w:rPr>
        <w:t>deposiç.áo</w:t>
      </w:r>
      <w:r>
        <w:rPr>
          <w:spacing w:val="-7"/>
        </w:rPr>
        <w:t> </w:t>
      </w:r>
      <w:r>
        <w:rPr>
          <w:spacing w:val="-2"/>
          <w:w w:val="85"/>
        </w:rPr>
        <w:t>correta</w:t>
      </w:r>
      <w:r>
        <w:rPr>
          <w:spacing w:val="-3"/>
        </w:rPr>
        <w:t> </w:t>
      </w:r>
      <w:r>
        <w:rPr>
          <w:spacing w:val="-2"/>
          <w:w w:val="85"/>
        </w:rPr>
        <w:t>do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cúlcio nos tecidos.</w:t>
      </w:r>
    </w:p>
    <w:p>
      <w:pPr>
        <w:pStyle w:val="BodyText"/>
        <w:spacing w:before="249"/>
      </w:pPr>
    </w:p>
    <w:p>
      <w:pPr>
        <w:pStyle w:val="Heading7"/>
        <w:spacing w:line="282" w:lineRule="exact"/>
        <w:ind w:left="2372"/>
        <w:rPr>
          <w:rFonts w:ascii="Calibri"/>
        </w:rPr>
      </w:pPr>
      <w:r>
        <w:rPr>
          <w:rFonts w:ascii="Calibri"/>
          <w:w w:val="90"/>
        </w:rPr>
        <w:t>Frio</w:t>
      </w:r>
      <w:r>
        <w:rPr>
          <w:rFonts w:ascii="Calibri"/>
          <w:spacing w:val="-8"/>
          <w:w w:val="90"/>
        </w:rPr>
        <w:t> </w:t>
      </w:r>
      <w:r>
        <w:rPr>
          <w:rFonts w:ascii="Calibri"/>
          <w:w w:val="90"/>
        </w:rPr>
        <w:t>nas</w:t>
      </w:r>
      <w:r>
        <w:rPr>
          <w:rFonts w:ascii="Calibri"/>
          <w:spacing w:val="-3"/>
          <w:w w:val="90"/>
        </w:rPr>
        <w:t> </w:t>
      </w:r>
      <w:r>
        <w:rPr>
          <w:rFonts w:ascii="Calibri"/>
          <w:spacing w:val="-2"/>
          <w:w w:val="90"/>
        </w:rPr>
        <w:t>Extremidades</w:t>
      </w:r>
    </w:p>
    <w:p>
      <w:pPr>
        <w:spacing w:line="282" w:lineRule="exact" w:before="0"/>
        <w:ind w:left="2383" w:right="0" w:firstLine="0"/>
        <w:jc w:val="left"/>
        <w:rPr>
          <w:rFonts w:ascii="Calibri" w:hAnsi="Calibri"/>
          <w:sz w:val="25"/>
        </w:rPr>
      </w:pPr>
      <w:r>
        <w:rPr>
          <w:rFonts w:ascii="Arial Narrow" w:hAnsi="Arial Narrow"/>
          <w:i/>
          <w:w w:val="80"/>
          <w:sz w:val="25"/>
        </w:rPr>
        <w:t>Possíveis</w:t>
      </w:r>
      <w:r>
        <w:rPr>
          <w:rFonts w:ascii="Arial Narrow" w:hAnsi="Arial Narrow"/>
          <w:i/>
          <w:spacing w:val="18"/>
          <w:sz w:val="25"/>
        </w:rPr>
        <w:t> </w:t>
      </w:r>
      <w:r>
        <w:rPr>
          <w:rFonts w:ascii="Arial Narrow" w:hAnsi="Arial Narrow"/>
          <w:i/>
          <w:w w:val="80"/>
          <w:sz w:val="25"/>
        </w:rPr>
        <w:t>deficiêncibs.</w:t>
      </w:r>
      <w:r>
        <w:rPr>
          <w:rFonts w:ascii="Arial Narrow" w:hAnsi="Arial Narrow"/>
          <w:i/>
          <w:spacing w:val="34"/>
          <w:sz w:val="25"/>
        </w:rPr>
        <w:t> </w:t>
      </w:r>
      <w:r>
        <w:rPr>
          <w:rFonts w:ascii="Calibri" w:hAnsi="Calibri"/>
          <w:w w:val="80"/>
          <w:sz w:val="25"/>
        </w:rPr>
        <w:t>B12,</w:t>
      </w:r>
      <w:r>
        <w:rPr>
          <w:rFonts w:ascii="Calibri" w:hAnsi="Calibri"/>
          <w:spacing w:val="19"/>
          <w:sz w:val="25"/>
        </w:rPr>
        <w:t> </w:t>
      </w:r>
      <w:r>
        <w:rPr>
          <w:rFonts w:ascii="Calibri" w:hAnsi="Calibri"/>
          <w:w w:val="80"/>
          <w:sz w:val="25"/>
        </w:rPr>
        <w:t>Ferfo,</w:t>
      </w:r>
      <w:r>
        <w:rPr>
          <w:rFonts w:ascii="Calibri" w:hAnsi="Calibri"/>
          <w:spacing w:val="13"/>
          <w:sz w:val="25"/>
        </w:rPr>
        <w:t> </w:t>
      </w:r>
      <w:r>
        <w:rPr>
          <w:rFonts w:ascii="Calibri" w:hAnsi="Calibri"/>
          <w:w w:val="80"/>
          <w:sz w:val="25"/>
        </w:rPr>
        <w:t>Magnésio,</w:t>
      </w:r>
      <w:r>
        <w:rPr>
          <w:rFonts w:ascii="Calibri" w:hAnsi="Calibri"/>
          <w:spacing w:val="41"/>
          <w:sz w:val="25"/>
        </w:rPr>
        <w:t> </w:t>
      </w:r>
      <w:r>
        <w:rPr>
          <w:rFonts w:ascii="Calibri" w:hAnsi="Calibri"/>
          <w:w w:val="80"/>
          <w:sz w:val="25"/>
        </w:rPr>
        <w:t>Viíamina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color w:val="0E0E0E"/>
          <w:w w:val="80"/>
          <w:sz w:val="25"/>
        </w:rPr>
        <w:t>E,</w:t>
      </w:r>
      <w:r>
        <w:rPr>
          <w:rFonts w:ascii="Calibri" w:hAnsi="Calibri"/>
          <w:color w:val="0E0E0E"/>
          <w:spacing w:val="6"/>
          <w:sz w:val="25"/>
        </w:rPr>
        <w:t> </w:t>
      </w:r>
      <w:r>
        <w:rPr>
          <w:rFonts w:ascii="Calibri" w:hAnsi="Calibri"/>
          <w:spacing w:val="-4"/>
          <w:w w:val="80"/>
          <w:sz w:val="25"/>
        </w:rPr>
        <w:t>Iodo</w:t>
      </w:r>
    </w:p>
    <w:p>
      <w:pPr>
        <w:spacing w:line="256" w:lineRule="auto" w:before="262"/>
        <w:ind w:left="2385" w:right="2123" w:hanging="1"/>
        <w:jc w:val="both"/>
        <w:rPr>
          <w:sz w:val="21"/>
        </w:rPr>
      </w:pPr>
      <w:r>
        <w:rPr>
          <w:i/>
          <w:w w:val="85"/>
          <w:sz w:val="21"/>
        </w:rPr>
        <w:t>Explicaçâo.'</w:t>
      </w:r>
      <w:r>
        <w:rPr>
          <w:i/>
          <w:spacing w:val="30"/>
          <w:sz w:val="21"/>
        </w:rPr>
        <w:t> </w:t>
      </w:r>
      <w:r>
        <w:rPr>
          <w:w w:val="85"/>
          <w:sz w:val="21"/>
        </w:rPr>
        <w:t>Pode ser reflexo de </w:t>
      </w:r>
      <w:r>
        <w:rPr>
          <w:i/>
          <w:w w:val="85"/>
          <w:sz w:val="21"/>
        </w:rPr>
        <w:t>mã </w:t>
      </w:r>
      <w:r>
        <w:rPr>
          <w:w w:val="85"/>
          <w:sz w:val="21"/>
        </w:rPr>
        <w:t>circulação</w:t>
      </w:r>
      <w:r>
        <w:rPr>
          <w:sz w:val="21"/>
        </w:rPr>
        <w:t> </w:t>
      </w:r>
      <w:r>
        <w:rPr>
          <w:w w:val="85"/>
          <w:sz w:val="21"/>
        </w:rPr>
        <w:t>ou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hipotireoidismo subclínico.</w:t>
      </w:r>
      <w:r>
        <w:rPr>
          <w:sz w:val="21"/>
        </w:rPr>
        <w:t> </w:t>
      </w:r>
      <w:r>
        <w:rPr>
          <w:w w:val="85"/>
          <w:sz w:val="21"/>
        </w:rPr>
        <w:t>A vitamina B12 e o ferro são essenciais</w:t>
      </w:r>
      <w:r>
        <w:rPr>
          <w:sz w:val="21"/>
        </w:rPr>
        <w:t> </w:t>
      </w:r>
      <w:r>
        <w:rPr>
          <w:w w:val="85"/>
          <w:sz w:val="21"/>
        </w:rPr>
        <w:t>para </w:t>
      </w:r>
      <w:r>
        <w:rPr>
          <w:color w:val="1F1F1F"/>
          <w:w w:val="85"/>
          <w:sz w:val="21"/>
        </w:rPr>
        <w:t>a </w:t>
      </w:r>
      <w:r>
        <w:rPr>
          <w:w w:val="85"/>
          <w:sz w:val="21"/>
        </w:rPr>
        <w:t>produção</w:t>
      </w:r>
      <w:r>
        <w:rPr>
          <w:sz w:val="21"/>
        </w:rPr>
        <w:t> </w:t>
      </w:r>
      <w:r>
        <w:rPr>
          <w:w w:val="85"/>
          <w:sz w:val="21"/>
        </w:rPr>
        <w:t>de hemoglobina</w:t>
      </w:r>
      <w:r>
        <w:rPr>
          <w:sz w:val="21"/>
        </w:rPr>
        <w:t> </w:t>
      </w:r>
      <w:r>
        <w:rPr>
          <w:w w:val="85"/>
          <w:sz w:val="21"/>
        </w:rPr>
        <w:t>e transporte</w:t>
      </w:r>
      <w:r>
        <w:rPr>
          <w:sz w:val="21"/>
        </w:rPr>
        <w:t> </w:t>
      </w:r>
      <w:r>
        <w:rPr>
          <w:w w:val="85"/>
          <w:sz w:val="21"/>
        </w:rPr>
        <w:t>de oxigênio.</w:t>
      </w:r>
      <w:r>
        <w:rPr>
          <w:sz w:val="21"/>
        </w:rPr>
        <w:t> </w:t>
      </w:r>
      <w:r>
        <w:rPr>
          <w:w w:val="85"/>
          <w:sz w:val="21"/>
        </w:rPr>
        <w:t>O iodo é cofator </w:t>
      </w:r>
      <w:r>
        <w:rPr>
          <w:color w:val="131313"/>
          <w:w w:val="85"/>
          <w:sz w:val="21"/>
        </w:rPr>
        <w:t>na </w:t>
      </w:r>
      <w:r>
        <w:rPr>
          <w:w w:val="85"/>
          <w:sz w:val="21"/>
        </w:rPr>
        <w:t>produção</w:t>
      </w:r>
      <w:r>
        <w:rPr>
          <w:sz w:val="21"/>
        </w:rPr>
        <w:t> </w:t>
      </w:r>
      <w:r>
        <w:rPr>
          <w:w w:val="85"/>
          <w:sz w:val="21"/>
        </w:rPr>
        <w:t>dos hormônios</w:t>
      </w:r>
      <w:r>
        <w:rPr>
          <w:sz w:val="21"/>
        </w:rPr>
        <w:t> </w:t>
      </w:r>
      <w:r>
        <w:rPr>
          <w:w w:val="85"/>
          <w:sz w:val="21"/>
        </w:rPr>
        <w:t>tireoidianos. O magnésio</w:t>
      </w:r>
      <w:r>
        <w:rPr>
          <w:sz w:val="21"/>
        </w:rPr>
        <w:t> </w:t>
      </w:r>
      <w:r>
        <w:rPr>
          <w:w w:val="85"/>
          <w:sz w:val="21"/>
        </w:rPr>
        <w:t>melhora o tônus </w:t>
      </w:r>
      <w:r>
        <w:rPr>
          <w:spacing w:val="-2"/>
          <w:w w:val="90"/>
          <w:sz w:val="21"/>
        </w:rPr>
        <w:t>vascular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e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a</w:t>
      </w:r>
      <w:r>
        <w:rPr>
          <w:sz w:val="21"/>
        </w:rPr>
        <w:t> </w:t>
      </w:r>
      <w:r>
        <w:rPr>
          <w:spacing w:val="-2"/>
          <w:w w:val="90"/>
          <w:sz w:val="21"/>
        </w:rPr>
        <w:t>vitamina</w:t>
      </w:r>
      <w:r>
        <w:rPr>
          <w:sz w:val="21"/>
        </w:rPr>
        <w:t> </w:t>
      </w:r>
      <w:r>
        <w:rPr>
          <w:spacing w:val="-2"/>
          <w:w w:val="90"/>
          <w:sz w:val="21"/>
        </w:rPr>
        <w:t>E</w:t>
      </w:r>
      <w:r>
        <w:rPr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protege a</w:t>
      </w:r>
      <w:r>
        <w:rPr>
          <w:spacing w:val="-8"/>
          <w:w w:val="90"/>
          <w:sz w:val="21"/>
        </w:rPr>
        <w:t> </w:t>
      </w:r>
      <w:r>
        <w:rPr>
          <w:spacing w:val="-2"/>
          <w:w w:val="90"/>
          <w:sz w:val="21"/>
        </w:rPr>
        <w:t>integridade</w:t>
      </w:r>
      <w:r>
        <w:rPr>
          <w:sz w:val="21"/>
        </w:rPr>
        <w:t> </w:t>
      </w:r>
      <w:r>
        <w:rPr>
          <w:spacing w:val="-2"/>
          <w:w w:val="90"/>
          <w:sz w:val="21"/>
        </w:rPr>
        <w:t>endotelial.</w:t>
      </w:r>
    </w:p>
    <w:p>
      <w:pPr>
        <w:pStyle w:val="BodyText"/>
        <w:rPr>
          <w:sz w:val="21"/>
        </w:rPr>
      </w:pPr>
    </w:p>
    <w:p>
      <w:pPr>
        <w:pStyle w:val="BodyText"/>
        <w:spacing w:before="12"/>
        <w:rPr>
          <w:sz w:val="21"/>
        </w:rPr>
      </w:pPr>
    </w:p>
    <w:p>
      <w:pPr>
        <w:pStyle w:val="Heading7"/>
        <w:spacing w:line="282" w:lineRule="exact"/>
        <w:ind w:left="2381"/>
        <w:rPr>
          <w:rFonts w:ascii="Calibri"/>
        </w:rPr>
      </w:pPr>
      <w:r>
        <w:rPr>
          <w:rFonts w:ascii="Calibri"/>
          <w:spacing w:val="-2"/>
          <w:w w:val="95"/>
        </w:rPr>
        <w:t>Arritmias</w:t>
      </w:r>
    </w:p>
    <w:p>
      <w:pPr>
        <w:spacing w:line="282" w:lineRule="exact" w:before="0"/>
        <w:ind w:left="2379" w:right="0" w:firstLine="0"/>
        <w:jc w:val="left"/>
        <w:rPr>
          <w:rFonts w:ascii="Calibri" w:hAnsi="Calibri"/>
          <w:sz w:val="25"/>
        </w:rPr>
      </w:pPr>
      <w:r>
        <w:rPr>
          <w:rFonts w:ascii="Calibri" w:hAnsi="Calibri"/>
          <w:w w:val="80"/>
          <w:sz w:val="25"/>
        </w:rPr>
        <w:t>Possíveis</w:t>
      </w:r>
      <w:r>
        <w:rPr>
          <w:rFonts w:ascii="Calibri" w:hAnsi="Calibri"/>
          <w:spacing w:val="24"/>
          <w:sz w:val="25"/>
        </w:rPr>
        <w:t> </w:t>
      </w:r>
      <w:r>
        <w:rPr>
          <w:rFonts w:ascii="Arial Narrow" w:hAnsi="Arial Narrow"/>
          <w:i/>
          <w:w w:val="80"/>
          <w:sz w:val="25"/>
        </w:rPr>
        <w:t>deficiei›cias.</w:t>
      </w:r>
      <w:r>
        <w:rPr>
          <w:rFonts w:ascii="Arial Narrow" w:hAnsi="Arial Narrow"/>
          <w:i/>
          <w:sz w:val="25"/>
        </w:rPr>
        <w:t> </w:t>
      </w:r>
      <w:r>
        <w:rPr>
          <w:rFonts w:ascii="Calibri" w:hAnsi="Calibri"/>
          <w:w w:val="80"/>
          <w:sz w:val="25"/>
        </w:rPr>
        <w:t>Magnésio,</w:t>
      </w:r>
      <w:r>
        <w:rPr>
          <w:rFonts w:ascii="Calibri" w:hAnsi="Calibri"/>
          <w:spacing w:val="31"/>
          <w:sz w:val="25"/>
        </w:rPr>
        <w:t> </w:t>
      </w:r>
      <w:r>
        <w:rPr>
          <w:rFonts w:ascii="Calibri" w:hAnsi="Calibri"/>
          <w:w w:val="80"/>
          <w:sz w:val="25"/>
        </w:rPr>
        <w:t>Potássio,</w:t>
      </w:r>
      <w:r>
        <w:rPr>
          <w:rFonts w:ascii="Calibri" w:hAnsi="Calibri"/>
          <w:spacing w:val="21"/>
          <w:sz w:val="25"/>
        </w:rPr>
        <w:t> </w:t>
      </w:r>
      <w:r>
        <w:rPr>
          <w:rFonts w:ascii="Calibri" w:hAnsi="Calibri"/>
          <w:w w:val="80"/>
          <w:sz w:val="25"/>
        </w:rPr>
        <w:t>Cálcio,</w:t>
      </w:r>
      <w:r>
        <w:rPr>
          <w:rFonts w:ascii="Calibri" w:hAnsi="Calibri"/>
          <w:spacing w:val="29"/>
          <w:sz w:val="25"/>
        </w:rPr>
        <w:t> </w:t>
      </w:r>
      <w:r>
        <w:rPr>
          <w:rFonts w:ascii="Calibri" w:hAnsi="Calibri"/>
          <w:w w:val="80"/>
          <w:sz w:val="25"/>
        </w:rPr>
        <w:t>Coenzima</w:t>
      </w:r>
      <w:r>
        <w:rPr>
          <w:rFonts w:ascii="Calibri" w:hAnsi="Calibri"/>
          <w:spacing w:val="14"/>
          <w:sz w:val="25"/>
        </w:rPr>
        <w:t> </w:t>
      </w:r>
      <w:r>
        <w:rPr>
          <w:rFonts w:ascii="Calibri" w:hAnsi="Calibri"/>
          <w:w w:val="80"/>
          <w:sz w:val="25"/>
        </w:rPr>
        <w:t>010,</w:t>
      </w:r>
      <w:r>
        <w:rPr>
          <w:rFonts w:ascii="Calibri" w:hAnsi="Calibri"/>
          <w:spacing w:val="9"/>
          <w:sz w:val="25"/>
        </w:rPr>
        <w:t> </w:t>
      </w:r>
      <w:r>
        <w:rPr>
          <w:rFonts w:ascii="Calibri" w:hAnsi="Calibri"/>
          <w:w w:val="80"/>
          <w:sz w:val="25"/>
        </w:rPr>
        <w:t>Vitamina</w:t>
      </w:r>
      <w:r>
        <w:rPr>
          <w:rFonts w:ascii="Calibri" w:hAnsi="Calibri"/>
          <w:spacing w:val="-3"/>
          <w:sz w:val="25"/>
        </w:rPr>
        <w:t> </w:t>
      </w:r>
      <w:r>
        <w:rPr>
          <w:rFonts w:ascii="Calibri" w:hAnsi="Calibri"/>
          <w:spacing w:val="-10"/>
          <w:w w:val="80"/>
          <w:sz w:val="25"/>
        </w:rPr>
        <w:t>D</w:t>
      </w:r>
    </w:p>
    <w:p>
      <w:pPr>
        <w:pStyle w:val="BodyText"/>
        <w:spacing w:line="244" w:lineRule="auto" w:before="252"/>
        <w:ind w:left="2392" w:right="2107" w:hanging="2"/>
        <w:jc w:val="both"/>
      </w:pPr>
      <w:r>
        <w:rPr>
          <w:i/>
          <w:w w:val="80"/>
        </w:rPr>
        <w:t>Ex[)licação.”A</w:t>
      </w:r>
      <w:r>
        <w:rPr>
          <w:i/>
          <w:spacing w:val="-4"/>
          <w:w w:val="80"/>
        </w:rPr>
        <w:t> </w:t>
      </w:r>
      <w:r>
        <w:rPr>
          <w:w w:val="80"/>
        </w:rPr>
        <w:t>contfação</w:t>
      </w:r>
      <w:r>
        <w:rPr/>
        <w:t> </w:t>
      </w:r>
      <w:r>
        <w:rPr>
          <w:w w:val="80"/>
        </w:rPr>
        <w:t>cardíaca</w:t>
      </w:r>
      <w:r>
        <w:rPr/>
        <w:t> </w:t>
      </w:r>
      <w:r>
        <w:rPr>
          <w:w w:val="80"/>
        </w:rPr>
        <w:t>depende</w:t>
      </w:r>
      <w:r>
        <w:rPr/>
        <w:t> </w:t>
      </w:r>
      <w:r>
        <w:rPr>
          <w:w w:val="80"/>
        </w:rPr>
        <w:t>do equilíbrio eletrolítico</w:t>
      </w:r>
      <w:r>
        <w:rPr/>
        <w:t> </w:t>
      </w:r>
      <w:r>
        <w:rPr>
          <w:w w:val="80"/>
        </w:rPr>
        <w:t>(principalmente</w:t>
      </w:r>
      <w:r>
        <w:rPr>
          <w:spacing w:val="-4"/>
          <w:w w:val="80"/>
        </w:rPr>
        <w:t> </w:t>
      </w:r>
      <w:r>
        <w:rPr>
          <w:w w:val="80"/>
        </w:rPr>
        <w:t>Mg,</w:t>
      </w:r>
      <w:r>
        <w:rPr/>
        <w:t> </w:t>
      </w:r>
      <w:r>
        <w:rPr>
          <w:w w:val="80"/>
        </w:rPr>
        <w:t>K </w:t>
      </w:r>
      <w:r>
        <w:rPr>
          <w:color w:val="242424"/>
          <w:spacing w:val="-2"/>
          <w:w w:val="85"/>
        </w:rPr>
        <w:t>e</w:t>
      </w:r>
      <w:r>
        <w:rPr>
          <w:color w:val="242424"/>
          <w:spacing w:val="-5"/>
          <w:w w:val="85"/>
        </w:rPr>
        <w:t> </w:t>
      </w:r>
      <w:r>
        <w:rPr>
          <w:spacing w:val="-2"/>
          <w:w w:val="85"/>
        </w:rPr>
        <w:t>Ca).</w:t>
      </w:r>
      <w:r>
        <w:rPr>
          <w:spacing w:val="-4"/>
          <w:w w:val="85"/>
        </w:rPr>
        <w:t> </w:t>
      </w:r>
      <w:r>
        <w:rPr>
          <w:color w:val="111111"/>
          <w:spacing w:val="-2"/>
          <w:w w:val="85"/>
        </w:rPr>
        <w:t>A</w:t>
      </w:r>
      <w:r>
        <w:rPr>
          <w:color w:val="111111"/>
          <w:spacing w:val="-4"/>
          <w:w w:val="85"/>
        </w:rPr>
        <w:t> </w:t>
      </w:r>
      <w:r>
        <w:rPr>
          <w:spacing w:val="-2"/>
          <w:w w:val="85"/>
        </w:rPr>
        <w:t>CoO10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é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essencial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para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produção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ATP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no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miocárdio.</w:t>
      </w:r>
      <w:r>
        <w:rPr>
          <w:spacing w:val="-2"/>
        </w:rPr>
        <w:t> </w:t>
      </w:r>
      <w:r>
        <w:rPr>
          <w:spacing w:val="-2"/>
          <w:w w:val="85"/>
        </w:rPr>
        <w:t>A vitamina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regula</w:t>
      </w:r>
      <w:r>
        <w:rPr>
          <w:spacing w:val="-5"/>
        </w:rPr>
        <w:t> </w:t>
      </w:r>
      <w:r>
        <w:rPr>
          <w:spacing w:val="-2"/>
          <w:w w:val="85"/>
        </w:rPr>
        <w:t>a </w:t>
      </w:r>
      <w:r>
        <w:rPr>
          <w:w w:val="85"/>
        </w:rPr>
        <w:t>expressão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canais</w:t>
      </w:r>
      <w:r>
        <w:rPr>
          <w:spacing w:val="-6"/>
          <w:w w:val="85"/>
        </w:rPr>
        <w:t> </w:t>
      </w:r>
      <w:r>
        <w:rPr>
          <w:w w:val="85"/>
        </w:rPr>
        <w:t>iônicos</w:t>
      </w:r>
      <w:r>
        <w:rPr>
          <w:spacing w:val="-7"/>
          <w:w w:val="85"/>
        </w:rPr>
        <w:t> </w:t>
      </w:r>
      <w:r>
        <w:rPr>
          <w:w w:val="85"/>
        </w:rPr>
        <w:t>cardíacos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9"/>
          <w:w w:val="85"/>
        </w:rPr>
        <w:t> </w:t>
      </w:r>
      <w:r>
        <w:rPr>
          <w:w w:val="85"/>
        </w:rPr>
        <w:t>função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sistema</w:t>
      </w:r>
      <w:r>
        <w:rPr>
          <w:spacing w:val="-6"/>
          <w:w w:val="85"/>
        </w:rPr>
        <w:t> </w:t>
      </w:r>
      <w:r>
        <w:rPr>
          <w:w w:val="85"/>
        </w:rPr>
        <w:t>renina-angiotensina.</w:t>
      </w:r>
    </w:p>
    <w:p>
      <w:pPr>
        <w:pStyle w:val="BodyText"/>
        <w:spacing w:before="244"/>
      </w:pPr>
    </w:p>
    <w:p>
      <w:pPr>
        <w:pStyle w:val="Heading7"/>
        <w:spacing w:line="282" w:lineRule="exact"/>
        <w:ind w:left="2386"/>
        <w:rPr>
          <w:rFonts w:ascii="Calibri"/>
        </w:rPr>
      </w:pPr>
      <w:r>
        <w:rPr>
          <w:rFonts w:ascii="Calibri"/>
          <w:spacing w:val="-2"/>
          <w:w w:val="95"/>
        </w:rPr>
        <w:t>Formigamento</w:t>
      </w:r>
    </w:p>
    <w:p>
      <w:pPr>
        <w:spacing w:line="282" w:lineRule="exact" w:before="0"/>
        <w:ind w:left="2397" w:right="0" w:firstLine="0"/>
        <w:jc w:val="left"/>
        <w:rPr>
          <w:rFonts w:ascii="Calibri" w:hAnsi="Calibri"/>
          <w:sz w:val="25"/>
        </w:rPr>
      </w:pPr>
      <w:r>
        <w:rPr>
          <w:rFonts w:ascii="Arial Narrow" w:hAnsi="Arial Narrow"/>
          <w:i/>
          <w:w w:val="80"/>
          <w:sz w:val="25"/>
        </w:rPr>
        <w:t>Pcc•siveis</w:t>
      </w:r>
      <w:r>
        <w:rPr>
          <w:rFonts w:ascii="Arial Narrow" w:hAnsi="Arial Narrow"/>
          <w:i/>
          <w:spacing w:val="18"/>
          <w:sz w:val="25"/>
        </w:rPr>
        <w:t> </w:t>
      </w:r>
      <w:r>
        <w:rPr>
          <w:rFonts w:ascii="Arial Narrow" w:hAnsi="Arial Narrow"/>
          <w:i/>
          <w:w w:val="80"/>
          <w:sz w:val="25"/>
        </w:rPr>
        <w:t>deficién</w:t>
      </w:r>
      <w:r>
        <w:rPr>
          <w:rFonts w:ascii="Arial Narrow" w:hAnsi="Arial Narrow"/>
          <w:i/>
          <w:spacing w:val="53"/>
          <w:sz w:val="25"/>
        </w:rPr>
        <w:t> </w:t>
      </w:r>
      <w:r>
        <w:rPr>
          <w:rFonts w:ascii="Arial Narrow" w:hAnsi="Arial Narrow"/>
          <w:i/>
          <w:w w:val="80"/>
          <w:sz w:val="25"/>
        </w:rPr>
        <w:t>its:</w:t>
      </w:r>
      <w:r>
        <w:rPr>
          <w:rFonts w:ascii="Arial Narrow" w:hAnsi="Arial Narrow"/>
          <w:i/>
          <w:sz w:val="25"/>
        </w:rPr>
        <w:t> </w:t>
      </w:r>
      <w:r>
        <w:rPr>
          <w:rFonts w:ascii="Calibri" w:hAnsi="Calibri"/>
          <w:w w:val="80"/>
          <w:sz w:val="25"/>
        </w:rPr>
        <w:t>BS,</w:t>
      </w:r>
      <w:r>
        <w:rPr>
          <w:rFonts w:ascii="Calibri" w:hAnsi="Calibri"/>
          <w:spacing w:val="-1"/>
          <w:sz w:val="25"/>
        </w:rPr>
        <w:t> </w:t>
      </w:r>
      <w:r>
        <w:rPr>
          <w:rFonts w:ascii="Calibri" w:hAnsi="Calibri"/>
          <w:w w:val="80"/>
          <w:sz w:val="25"/>
        </w:rPr>
        <w:t>B6,</w:t>
      </w:r>
      <w:r>
        <w:rPr>
          <w:rFonts w:ascii="Calibri" w:hAnsi="Calibri"/>
          <w:spacing w:val="1"/>
          <w:sz w:val="25"/>
        </w:rPr>
        <w:t> </w:t>
      </w:r>
      <w:r>
        <w:rPr>
          <w:rFonts w:ascii="Calibri" w:hAnsi="Calibri"/>
          <w:w w:val="80"/>
          <w:sz w:val="25"/>
        </w:rPr>
        <w:t>B9,</w:t>
      </w:r>
      <w:r>
        <w:rPr>
          <w:rFonts w:ascii="Calibri" w:hAnsi="Calibri"/>
          <w:spacing w:val="1"/>
          <w:sz w:val="25"/>
        </w:rPr>
        <w:t> </w:t>
      </w:r>
      <w:r>
        <w:rPr>
          <w:rFonts w:ascii="Calibri" w:hAnsi="Calibri"/>
          <w:w w:val="80"/>
          <w:sz w:val="25"/>
        </w:rPr>
        <w:t>B12,</w:t>
      </w:r>
      <w:r>
        <w:rPr>
          <w:rFonts w:ascii="Calibri" w:hAnsi="Calibri"/>
          <w:spacing w:val="2"/>
          <w:sz w:val="25"/>
        </w:rPr>
        <w:t> </w:t>
      </w:r>
      <w:r>
        <w:rPr>
          <w:rFonts w:ascii="Calibri" w:hAnsi="Calibri"/>
          <w:w w:val="80"/>
          <w:sz w:val="25"/>
        </w:rPr>
        <w:t>Magnésio,</w:t>
      </w:r>
      <w:r>
        <w:rPr>
          <w:rFonts w:ascii="Calibri" w:hAnsi="Calibri"/>
          <w:spacing w:val="39"/>
          <w:sz w:val="25"/>
        </w:rPr>
        <w:t> </w:t>
      </w:r>
      <w:r>
        <w:rPr>
          <w:rFonts w:ascii="Calibri" w:hAnsi="Calibri"/>
          <w:w w:val="80"/>
          <w:sz w:val="25"/>
        </w:rPr>
        <w:t>Vitamina</w:t>
      </w:r>
      <w:r>
        <w:rPr>
          <w:rFonts w:ascii="Calibri" w:hAnsi="Calibri"/>
          <w:spacing w:val="4"/>
          <w:sz w:val="25"/>
        </w:rPr>
        <w:t> </w:t>
      </w:r>
      <w:r>
        <w:rPr>
          <w:rFonts w:ascii="Calibri" w:hAnsi="Calibri"/>
          <w:w w:val="80"/>
          <w:sz w:val="25"/>
        </w:rPr>
        <w:t>E,</w:t>
      </w:r>
      <w:r>
        <w:rPr>
          <w:rFonts w:ascii="Calibri" w:hAnsi="Calibri"/>
          <w:spacing w:val="3"/>
          <w:sz w:val="25"/>
        </w:rPr>
        <w:t> </w:t>
      </w:r>
      <w:r>
        <w:rPr>
          <w:rFonts w:ascii="Calibri" w:hAnsi="Calibri"/>
          <w:w w:val="80"/>
          <w:sz w:val="25"/>
        </w:rPr>
        <w:t>Acido</w:t>
      </w:r>
      <w:r>
        <w:rPr>
          <w:rFonts w:ascii="Calibri" w:hAnsi="Calibri"/>
          <w:spacing w:val="-6"/>
          <w:sz w:val="25"/>
        </w:rPr>
        <w:t> </w:t>
      </w:r>
      <w:r>
        <w:rPr>
          <w:rFonts w:ascii="Calibri" w:hAnsi="Calibri"/>
          <w:w w:val="80"/>
          <w:sz w:val="25"/>
        </w:rPr>
        <w:t>Alfa-</w:t>
      </w:r>
      <w:r>
        <w:rPr>
          <w:rFonts w:ascii="Calibri" w:hAnsi="Calibri"/>
          <w:spacing w:val="-2"/>
          <w:w w:val="80"/>
          <w:sz w:val="25"/>
        </w:rPr>
        <w:t>lipóico</w:t>
      </w:r>
    </w:p>
    <w:p>
      <w:pPr>
        <w:pStyle w:val="BodyText"/>
        <w:spacing w:line="244" w:lineRule="auto" w:before="253"/>
        <w:ind w:left="2391" w:right="2094" w:firstLine="6"/>
        <w:jc w:val="both"/>
      </w:pPr>
      <w:r>
        <w:rPr>
          <w:i/>
          <w:spacing w:val="-2"/>
          <w:w w:val="85"/>
        </w:rPr>
        <w:t>Explicação:</w:t>
      </w:r>
      <w:r>
        <w:rPr>
          <w:i/>
          <w:spacing w:val="-4"/>
        </w:rPr>
        <w:t> </w:t>
      </w:r>
      <w:r>
        <w:rPr>
          <w:spacing w:val="-2"/>
          <w:w w:val="85"/>
        </w:rPr>
        <w:t>Sintoma típico 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neuropatia</w:t>
      </w:r>
      <w:r>
        <w:rPr/>
        <w:t> </w:t>
      </w:r>
      <w:r>
        <w:rPr>
          <w:spacing w:val="-2"/>
          <w:w w:val="85"/>
        </w:rPr>
        <w:t>periférica.</w:t>
      </w:r>
      <w:r>
        <w:rPr/>
        <w:t> </w:t>
      </w:r>
      <w:r>
        <w:rPr>
          <w:spacing w:val="-2"/>
          <w:w w:val="85"/>
        </w:rPr>
        <w:t>As vitaminas</w:t>
      </w:r>
      <w:r>
        <w:rPr>
          <w:spacing w:val="-1"/>
        </w:rPr>
        <w:t> </w:t>
      </w:r>
      <w:r>
        <w:rPr>
          <w:spacing w:val="-2"/>
          <w:w w:val="85"/>
        </w:rPr>
        <w:t>B9,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B12, B6 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B5 são </w:t>
      </w:r>
      <w:r>
        <w:rPr>
          <w:w w:val="85"/>
        </w:rPr>
        <w:t>fundamentais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6"/>
          <w:w w:val="85"/>
        </w:rPr>
        <w:t> </w:t>
      </w:r>
      <w:r>
        <w:rPr>
          <w:w w:val="85"/>
        </w:rPr>
        <w:t>integndade</w:t>
      </w:r>
      <w:r>
        <w:rPr>
          <w:spacing w:val="-6"/>
          <w:w w:val="85"/>
        </w:rPr>
        <w:t> </w:t>
      </w:r>
      <w:r>
        <w:rPr>
          <w:color w:val="0C0C0C"/>
          <w:w w:val="85"/>
        </w:rPr>
        <w:t>das</w:t>
      </w:r>
      <w:r>
        <w:rPr>
          <w:color w:val="0C0C0C"/>
          <w:spacing w:val="-6"/>
          <w:w w:val="85"/>
        </w:rPr>
        <w:t> </w:t>
      </w:r>
      <w:r>
        <w:rPr>
          <w:w w:val="85"/>
        </w:rPr>
        <w:t>bainhas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mielina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funçáo</w:t>
      </w:r>
      <w:r>
        <w:rPr>
          <w:spacing w:val="-6"/>
          <w:w w:val="85"/>
        </w:rPr>
        <w:t> </w:t>
      </w:r>
      <w:r>
        <w:rPr>
          <w:w w:val="85"/>
        </w:rPr>
        <w:t>neuronal.</w:t>
      </w:r>
      <w:r>
        <w:rPr/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magnésio regula a</w:t>
      </w:r>
      <w:r>
        <w:rPr>
          <w:spacing w:val="-4"/>
          <w:w w:val="85"/>
        </w:rPr>
        <w:t> </w:t>
      </w:r>
      <w:r>
        <w:rPr>
          <w:w w:val="85"/>
        </w:rPr>
        <w:t>excitabilidade</w:t>
      </w:r>
      <w:r>
        <w:rPr>
          <w:spacing w:val="-3"/>
          <w:w w:val="85"/>
        </w:rPr>
        <w:t> </w:t>
      </w:r>
      <w:r>
        <w:rPr>
          <w:w w:val="85"/>
        </w:rPr>
        <w:t>neural.</w:t>
      </w:r>
      <w:r>
        <w:rPr/>
        <w:t> </w:t>
      </w:r>
      <w:r>
        <w:rPr>
          <w:w w:val="85"/>
        </w:rPr>
        <w:t>A vitamina E é antioxidante lipossolúvel</w:t>
      </w:r>
      <w:r>
        <w:rPr/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ãcido alfa- lipóico protege fibras</w:t>
      </w:r>
      <w:r>
        <w:rPr>
          <w:spacing w:val="-1"/>
          <w:w w:val="85"/>
        </w:rPr>
        <w:t> </w:t>
      </w:r>
      <w:r>
        <w:rPr>
          <w:w w:val="85"/>
        </w:rPr>
        <w:t>ne</w:t>
      </w:r>
      <w:r>
        <w:rPr>
          <w:spacing w:val="67"/>
        </w:rPr>
        <w:t> </w:t>
      </w:r>
      <w:r>
        <w:rPr>
          <w:w w:val="85"/>
        </w:rPr>
        <w:t>osas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5"/>
          <w:w w:val="85"/>
        </w:rPr>
        <w:t> </w:t>
      </w:r>
      <w:r>
        <w:rPr>
          <w:w w:val="85"/>
        </w:rPr>
        <w:t>estresse oxidativo.</w:t>
      </w:r>
    </w:p>
    <w:p>
      <w:pPr>
        <w:pStyle w:val="BodyText"/>
      </w:pPr>
    </w:p>
    <w:p>
      <w:pPr>
        <w:pStyle w:val="BodyText"/>
        <w:spacing w:before="26"/>
      </w:pPr>
    </w:p>
    <w:p>
      <w:pPr>
        <w:spacing w:before="0"/>
        <w:ind w:left="2398" w:right="0" w:firstLine="0"/>
        <w:jc w:val="both"/>
        <w:rPr>
          <w:sz w:val="21"/>
        </w:rPr>
      </w:pPr>
      <w:r>
        <w:rPr>
          <w:w w:val="90"/>
          <w:sz w:val="21"/>
        </w:rPr>
        <w:t>Dores</w:t>
      </w:r>
      <w:r>
        <w:rPr>
          <w:spacing w:val="1"/>
          <w:sz w:val="21"/>
        </w:rPr>
        <w:t> </w:t>
      </w:r>
      <w:r>
        <w:rPr>
          <w:w w:val="90"/>
          <w:sz w:val="21"/>
        </w:rPr>
        <w:t>na</w:t>
      </w:r>
      <w:r>
        <w:rPr>
          <w:sz w:val="21"/>
        </w:rPr>
        <w:t> </w:t>
      </w:r>
      <w:r>
        <w:rPr>
          <w:spacing w:val="-2"/>
          <w:w w:val="90"/>
          <w:sz w:val="21"/>
        </w:rPr>
        <w:t>Coluna</w:t>
      </w:r>
    </w:p>
    <w:p>
      <w:pPr>
        <w:pStyle w:val="BodyText"/>
        <w:spacing w:before="16"/>
        <w:ind w:left="2390"/>
        <w:jc w:val="both"/>
      </w:pPr>
      <w:r>
        <w:rPr>
          <w:w w:val="80"/>
        </w:rPr>
        <w:t>Possíveis</w:t>
      </w:r>
      <w:r>
        <w:rPr>
          <w:spacing w:val="-9"/>
        </w:rPr>
        <w:t> </w:t>
      </w:r>
      <w:r>
        <w:rPr>
          <w:i/>
          <w:w w:val="80"/>
        </w:rPr>
        <w:t>deFicién:ias:</w:t>
      </w:r>
      <w:r>
        <w:rPr>
          <w:i/>
          <w:spacing w:val="22"/>
        </w:rPr>
        <w:t> </w:t>
      </w:r>
      <w:r>
        <w:rPr>
          <w:w w:val="80"/>
        </w:rPr>
        <w:t>B12,</w:t>
      </w:r>
      <w:r>
        <w:rPr>
          <w:spacing w:val="5"/>
        </w:rPr>
        <w:t> </w:t>
      </w:r>
      <w:r>
        <w:rPr>
          <w:w w:val="80"/>
        </w:rPr>
        <w:t>Vitamina</w:t>
      </w:r>
      <w:r>
        <w:rPr>
          <w:spacing w:val="-4"/>
        </w:rPr>
        <w:t> </w:t>
      </w:r>
      <w:r>
        <w:rPr>
          <w:w w:val="80"/>
        </w:rPr>
        <w:t>D,</w:t>
      </w:r>
      <w:r>
        <w:rPr>
          <w:spacing w:val="-3"/>
          <w:w w:val="80"/>
        </w:rPr>
        <w:t> </w:t>
      </w:r>
      <w:r>
        <w:rPr>
          <w:w w:val="80"/>
        </w:rPr>
        <w:t>Magnésio,</w:t>
      </w:r>
      <w:r>
        <w:rPr>
          <w:spacing w:val="11"/>
        </w:rPr>
        <w:t> </w:t>
      </w:r>
      <w:r>
        <w:rPr>
          <w:w w:val="80"/>
        </w:rPr>
        <w:t>Cálcio,</w:t>
      </w:r>
      <w:r>
        <w:rPr>
          <w:spacing w:val="4"/>
        </w:rPr>
        <w:t> </w:t>
      </w:r>
      <w:r>
        <w:rPr>
          <w:w w:val="80"/>
        </w:rPr>
        <w:t>Ácido</w:t>
      </w:r>
      <w:r>
        <w:rPr>
          <w:spacing w:val="-11"/>
        </w:rPr>
        <w:t> </w:t>
      </w:r>
      <w:r>
        <w:rPr>
          <w:w w:val="80"/>
        </w:rPr>
        <w:t>Alfa-</w:t>
      </w:r>
      <w:r>
        <w:rPr>
          <w:spacing w:val="-2"/>
          <w:w w:val="80"/>
        </w:rPr>
        <w:t>lipóico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2393" w:right="2091" w:firstLine="12"/>
        <w:jc w:val="both"/>
      </w:pPr>
      <w:r>
        <w:rPr/>
        <w:drawing>
          <wp:anchor distT="0" distB="0" distL="0" distR="0" allowOverlap="1" layoutInCell="1" locked="0" behindDoc="1" simplePos="0" relativeHeight="485525504">
            <wp:simplePos x="0" y="0"/>
            <wp:positionH relativeFrom="page">
              <wp:posOffset>1613916</wp:posOffset>
            </wp:positionH>
            <wp:positionV relativeFrom="paragraph">
              <wp:posOffset>835337</wp:posOffset>
            </wp:positionV>
            <wp:extent cx="4960620" cy="77724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85"/>
        </w:rPr>
        <w:t>Explicação:</w:t>
      </w:r>
      <w:r>
        <w:rPr>
          <w:i/>
        </w:rPr>
        <w:t> </w:t>
      </w:r>
      <w:r>
        <w:rPr>
          <w:w w:val="85"/>
        </w:rPr>
        <w:t>A deficiência</w:t>
      </w:r>
      <w:r>
        <w:rPr/>
        <w:t> </w:t>
      </w:r>
      <w:r>
        <w:rPr>
          <w:w w:val="85"/>
        </w:rPr>
        <w:t>de B12</w:t>
      </w:r>
      <w:r>
        <w:rPr>
          <w:w w:val="85"/>
        </w:rPr>
        <w:t> pode causar</w:t>
      </w:r>
      <w:r>
        <w:rPr>
          <w:w w:val="85"/>
        </w:rPr>
        <w:t> neuropatia</w:t>
      </w:r>
      <w:r>
        <w:rPr>
          <w:w w:val="85"/>
        </w:rPr>
        <w:t> que</w:t>
      </w:r>
      <w:r>
        <w:rPr>
          <w:w w:val="85"/>
        </w:rPr>
        <w:t> se manifesta</w:t>
      </w:r>
      <w:r>
        <w:rPr>
          <w:w w:val="85"/>
        </w:rPr>
        <w:t> com</w:t>
      </w:r>
      <w:r>
        <w:rPr>
          <w:w w:val="85"/>
        </w:rPr>
        <w:t> dor </w:t>
      </w:r>
      <w:r>
        <w:rPr>
          <w:w w:val="80"/>
        </w:rPr>
        <w:t>referida.</w:t>
      </w:r>
      <w:r>
        <w:rPr/>
        <w:t> </w:t>
      </w:r>
      <w:r>
        <w:rPr>
          <w:w w:val="80"/>
        </w:rPr>
        <w:t>0</w:t>
      </w:r>
      <w:r>
        <w:rPr>
          <w:spacing w:val="19"/>
        </w:rPr>
        <w:t> </w:t>
      </w:r>
      <w:r>
        <w:rPr>
          <w:w w:val="80"/>
        </w:rPr>
        <w:t>cálcio e</w:t>
      </w:r>
      <w:r>
        <w:rPr>
          <w:spacing w:val="-3"/>
          <w:w w:val="80"/>
        </w:rPr>
        <w:t> </w:t>
      </w:r>
      <w:r>
        <w:rPr>
          <w:w w:val="80"/>
        </w:rPr>
        <w:t>o magnésio</w:t>
      </w:r>
      <w:r>
        <w:rPr/>
        <w:t> </w:t>
      </w:r>
      <w:r>
        <w:rPr>
          <w:w w:val="80"/>
        </w:rPr>
        <w:t>atuam na saúde muscular e ôssea.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vitamina</w:t>
      </w:r>
      <w:r>
        <w:rPr/>
        <w:t> </w:t>
      </w:r>
      <w:r>
        <w:rPr>
          <w:w w:val="80"/>
        </w:rPr>
        <w:t>D</w:t>
      </w:r>
      <w:r>
        <w:rPr>
          <w:spacing w:val="-2"/>
          <w:w w:val="80"/>
        </w:rPr>
        <w:t> </w:t>
      </w:r>
      <w:r>
        <w:rPr>
          <w:w w:val="80"/>
        </w:rPr>
        <w:t>regula o remodelamento</w:t>
      </w:r>
      <w:r>
        <w:rPr/>
        <w:t> </w:t>
      </w:r>
      <w:r>
        <w:rPr>
          <w:w w:val="80"/>
        </w:rPr>
        <w:t>ósseo. O ácido alfa-lipóico tem ação analgésica</w:t>
      </w:r>
      <w:r>
        <w:rPr/>
        <w:t> </w:t>
      </w:r>
      <w:r>
        <w:rPr>
          <w:w w:val="80"/>
        </w:rPr>
        <w:t>em dores inflamatórias.</w:t>
      </w:r>
    </w:p>
    <w:p>
      <w:pPr>
        <w:pStyle w:val="BodyText"/>
        <w:spacing w:after="0" w:line="244" w:lineRule="auto"/>
        <w:jc w:val="both"/>
        <w:sectPr>
          <w:pgSz w:w="11910" w:h="16840"/>
          <w:pgMar w:header="0" w:footer="5037" w:top="920" w:bottom="5220" w:left="141" w:right="141"/>
        </w:sectPr>
      </w:pPr>
    </w:p>
    <w:p>
      <w:pPr>
        <w:spacing w:before="30"/>
        <w:ind w:left="2469" w:right="0" w:firstLine="0"/>
        <w:jc w:val="left"/>
        <w:rPr>
          <w:rFonts w:ascii="Calibri"/>
          <w:sz w:val="21"/>
        </w:rPr>
      </w:pPr>
      <w:r>
        <w:rPr>
          <w:rFonts w:ascii="Calibri"/>
          <w:sz w:val="21"/>
        </w:rPr>
        <w:t>Dores</w:t>
      </w:r>
      <w:r>
        <w:rPr>
          <w:rFonts w:ascii="Calibri"/>
          <w:spacing w:val="8"/>
          <w:sz w:val="21"/>
        </w:rPr>
        <w:t> </w:t>
      </w:r>
      <w:r>
        <w:rPr>
          <w:rFonts w:ascii="Calibri"/>
          <w:spacing w:val="-2"/>
          <w:sz w:val="21"/>
        </w:rPr>
        <w:t>Musculares</w:t>
      </w:r>
    </w:p>
    <w:p>
      <w:pPr>
        <w:pStyle w:val="BodyText"/>
        <w:spacing w:before="1"/>
        <w:ind w:left="449"/>
        <w:jc w:val="center"/>
        <w:rPr>
          <w:rFonts w:ascii="Calibri" w:hAnsi="Calibri"/>
        </w:rPr>
      </w:pPr>
      <w:r>
        <w:rPr>
          <w:rFonts w:ascii="Arial Narrow" w:hAnsi="Arial Narrow"/>
          <w:i/>
          <w:spacing w:val="-6"/>
        </w:rPr>
        <w:t>Possíveis</w:t>
      </w:r>
      <w:r>
        <w:rPr>
          <w:rFonts w:ascii="Arial Narrow" w:hAnsi="Arial Narrow"/>
          <w:i/>
          <w:spacing w:val="5"/>
        </w:rPr>
        <w:t> </w:t>
      </w:r>
      <w:r>
        <w:rPr>
          <w:rFonts w:ascii="Calibri" w:hAnsi="Calibri"/>
          <w:spacing w:val="-6"/>
        </w:rPr>
        <w:t>defciências:</w:t>
      </w:r>
      <w:r>
        <w:rPr>
          <w:rFonts w:ascii="Calibri" w:hAnsi="Calibri"/>
          <w:spacing w:val="4"/>
        </w:rPr>
        <w:t> </w:t>
      </w:r>
      <w:r>
        <w:rPr>
          <w:rFonts w:ascii="Calibri" w:hAnsi="Calibri"/>
          <w:spacing w:val="-6"/>
        </w:rPr>
        <w:t>B1,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6"/>
        </w:rPr>
        <w:t>B3,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B6,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6"/>
        </w:rPr>
        <w:t>B12,</w:t>
      </w:r>
      <w:r>
        <w:rPr>
          <w:rFonts w:ascii="Calibri" w:hAnsi="Calibri"/>
          <w:spacing w:val="7"/>
        </w:rPr>
        <w:t> </w:t>
      </w:r>
      <w:r>
        <w:rPr>
          <w:rFonts w:ascii="Calibri" w:hAnsi="Calibri"/>
          <w:spacing w:val="-6"/>
        </w:rPr>
        <w:t>C,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6"/>
        </w:rPr>
        <w:t>D,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6"/>
        </w:rPr>
        <w:t>Magnésio,</w:t>
      </w:r>
      <w:r>
        <w:rPr>
          <w:rFonts w:ascii="Calibri" w:hAnsi="Calibri"/>
          <w:spacing w:val="10"/>
        </w:rPr>
        <w:t> </w:t>
      </w:r>
      <w:r>
        <w:rPr>
          <w:rFonts w:ascii="Calibri" w:hAnsi="Calibri"/>
          <w:spacing w:val="-6"/>
        </w:rPr>
        <w:t>Ômega-3,</w:t>
      </w:r>
      <w:r>
        <w:rPr>
          <w:rFonts w:ascii="Calibri" w:hAnsi="Calibri"/>
          <w:spacing w:val="9"/>
        </w:rPr>
        <w:t> </w:t>
      </w:r>
      <w:r>
        <w:rPr>
          <w:rFonts w:ascii="Calibri" w:hAnsi="Calibri"/>
          <w:spacing w:val="-6"/>
        </w:rPr>
        <w:t>Selênio,</w:t>
      </w:r>
      <w:r>
        <w:rPr>
          <w:rFonts w:ascii="Calibri" w:hAnsi="Calibri"/>
          <w:spacing w:val="9"/>
        </w:rPr>
        <w:t> </w:t>
      </w:r>
      <w:r>
        <w:rPr>
          <w:rFonts w:ascii="Calibri" w:hAnsi="Calibri"/>
          <w:spacing w:val="-6"/>
        </w:rPr>
        <w:t>Ácido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Alfa-</w:t>
      </w:r>
    </w:p>
    <w:p>
      <w:pPr>
        <w:pStyle w:val="BodyText"/>
        <w:spacing w:before="243"/>
        <w:rPr>
          <w:rFonts w:ascii="Calibri"/>
        </w:rPr>
      </w:pPr>
    </w:p>
    <w:p>
      <w:pPr>
        <w:spacing w:line="228" w:lineRule="auto" w:before="0"/>
        <w:ind w:left="2471" w:right="2033" w:hanging="2"/>
        <w:jc w:val="both"/>
        <w:rPr>
          <w:sz w:val="24"/>
        </w:rPr>
      </w:pPr>
      <w:r>
        <w:rPr>
          <w:i/>
          <w:w w:val="80"/>
          <w:sz w:val="24"/>
        </w:rPr>
        <w:t>Ex.plicação:</w:t>
      </w:r>
      <w:r>
        <w:rPr>
          <w:i/>
          <w:sz w:val="24"/>
        </w:rPr>
        <w:t> </w:t>
      </w:r>
      <w:r>
        <w:rPr>
          <w:w w:val="80"/>
          <w:sz w:val="24"/>
        </w:rPr>
        <w:t>A</w:t>
      </w:r>
      <w:r>
        <w:rPr>
          <w:w w:val="80"/>
          <w:sz w:val="24"/>
        </w:rPr>
        <w:t> deficiência</w:t>
      </w:r>
      <w:r>
        <w:rPr>
          <w:w w:val="80"/>
          <w:sz w:val="24"/>
        </w:rPr>
        <w:t> de</w:t>
      </w:r>
      <w:r>
        <w:rPr>
          <w:w w:val="80"/>
          <w:sz w:val="24"/>
        </w:rPr>
        <w:t> vitaminas</w:t>
      </w:r>
      <w:r>
        <w:rPr>
          <w:w w:val="80"/>
          <w:sz w:val="24"/>
        </w:rPr>
        <w:t> </w:t>
      </w:r>
      <w:r>
        <w:rPr>
          <w:color w:val="131313"/>
          <w:w w:val="80"/>
          <w:sz w:val="24"/>
        </w:rPr>
        <w:t>B</w:t>
      </w:r>
      <w:r>
        <w:rPr>
          <w:color w:val="131313"/>
          <w:w w:val="80"/>
          <w:sz w:val="24"/>
        </w:rPr>
        <w:t> </w:t>
      </w:r>
      <w:r>
        <w:rPr>
          <w:w w:val="80"/>
          <w:sz w:val="24"/>
        </w:rPr>
        <w:t>prejudica</w:t>
      </w:r>
      <w:r>
        <w:rPr>
          <w:w w:val="80"/>
          <w:sz w:val="24"/>
        </w:rPr>
        <w:t> o</w:t>
      </w:r>
      <w:r>
        <w:rPr>
          <w:w w:val="80"/>
          <w:sz w:val="24"/>
        </w:rPr>
        <w:t> metabolismo</w:t>
      </w:r>
      <w:r>
        <w:rPr>
          <w:sz w:val="24"/>
        </w:rPr>
        <w:t> </w:t>
      </w:r>
      <w:r>
        <w:rPr>
          <w:w w:val="80"/>
          <w:sz w:val="24"/>
        </w:rPr>
        <w:t>energético</w:t>
      </w:r>
      <w:r>
        <w:rPr>
          <w:w w:val="80"/>
          <w:sz w:val="24"/>
        </w:rPr>
        <w:t> nos músculos.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Magnésio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é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relaxante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muscular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e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antioxidante.</w:t>
      </w:r>
      <w:r>
        <w:rPr>
          <w:spacing w:val="-7"/>
          <w:sz w:val="24"/>
        </w:rPr>
        <w:t> </w:t>
      </w:r>
      <w:r>
        <w:rPr>
          <w:w w:val="80"/>
          <w:sz w:val="24"/>
        </w:rPr>
        <w:t>Vitamina</w:t>
      </w:r>
      <w:r>
        <w:rPr>
          <w:spacing w:val="-3"/>
          <w:w w:val="80"/>
          <w:sz w:val="24"/>
        </w:rPr>
        <w:t> </w:t>
      </w:r>
      <w:r>
        <w:rPr>
          <w:w w:val="80"/>
          <w:sz w:val="24"/>
        </w:rPr>
        <w:t>D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regula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a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força muscular.</w:t>
      </w:r>
      <w:r>
        <w:rPr>
          <w:sz w:val="24"/>
        </w:rPr>
        <w:t> </w:t>
      </w:r>
      <w:r>
        <w:rPr>
          <w:w w:val="80"/>
          <w:sz w:val="24"/>
        </w:rPr>
        <w:t>Selênio</w:t>
      </w:r>
      <w:r>
        <w:rPr>
          <w:w w:val="80"/>
          <w:sz w:val="24"/>
        </w:rPr>
        <w:t> e</w:t>
      </w:r>
      <w:r>
        <w:rPr>
          <w:w w:val="80"/>
          <w:sz w:val="24"/>
        </w:rPr>
        <w:t> ãcido</w:t>
      </w:r>
      <w:r>
        <w:rPr>
          <w:w w:val="80"/>
          <w:sz w:val="24"/>
        </w:rPr>
        <w:t> alfa</w:t>
      </w:r>
      <w:r>
        <w:rPr>
          <w:spacing w:val="-4"/>
          <w:w w:val="80"/>
          <w:sz w:val="24"/>
        </w:rPr>
        <w:t> </w:t>
      </w:r>
      <w:r>
        <w:rPr>
          <w:w w:val="80"/>
          <w:sz w:val="24"/>
        </w:rPr>
        <w:t>lipúico</w:t>
      </w:r>
      <w:r>
        <w:rPr>
          <w:sz w:val="24"/>
        </w:rPr>
        <w:t> </w:t>
      </w:r>
      <w:r>
        <w:rPr>
          <w:w w:val="80"/>
          <w:sz w:val="24"/>
        </w:rPr>
        <w:t>reduzem</w:t>
      </w:r>
      <w:r>
        <w:rPr>
          <w:sz w:val="24"/>
        </w:rPr>
        <w:t> </w:t>
      </w:r>
      <w:r>
        <w:rPr>
          <w:w w:val="80"/>
          <w:sz w:val="24"/>
        </w:rPr>
        <w:t>dano</w:t>
      </w:r>
      <w:r>
        <w:rPr>
          <w:w w:val="80"/>
          <w:sz w:val="24"/>
        </w:rPr>
        <w:t> o›ídativo.</w:t>
      </w:r>
      <w:r>
        <w:rPr>
          <w:sz w:val="24"/>
        </w:rPr>
        <w:t> </w:t>
      </w:r>
      <w:r>
        <w:rPr>
          <w:w w:val="80"/>
          <w:sz w:val="24"/>
        </w:rPr>
        <w:t>Ômega-3</w:t>
      </w:r>
      <w:r>
        <w:rPr>
          <w:sz w:val="24"/>
        </w:rPr>
        <w:t> </w:t>
      </w:r>
      <w:r>
        <w:rPr>
          <w:w w:val="80"/>
          <w:sz w:val="24"/>
        </w:rPr>
        <w:t>modula </w:t>
      </w:r>
      <w:r>
        <w:rPr>
          <w:spacing w:val="-2"/>
          <w:w w:val="85"/>
          <w:sz w:val="24"/>
        </w:rPr>
        <w:t>inflamaçáo.</w:t>
      </w:r>
    </w:p>
    <w:p>
      <w:pPr>
        <w:pStyle w:val="BodyText"/>
        <w:spacing w:before="221"/>
        <w:rPr>
          <w:sz w:val="24"/>
        </w:rPr>
      </w:pPr>
    </w:p>
    <w:p>
      <w:pPr>
        <w:pStyle w:val="Heading7"/>
        <w:spacing w:line="287" w:lineRule="exact"/>
        <w:ind w:left="2466"/>
        <w:rPr>
          <w:rFonts w:ascii="Calibri"/>
        </w:rPr>
      </w:pPr>
      <w:r>
        <w:rPr>
          <w:rFonts w:ascii="Calibri"/>
          <w:w w:val="85"/>
        </w:rPr>
        <w:t>Dores</w:t>
      </w:r>
      <w:r>
        <w:rPr>
          <w:rFonts w:ascii="Calibri"/>
          <w:spacing w:val="4"/>
        </w:rPr>
        <w:t> </w:t>
      </w:r>
      <w:r>
        <w:rPr>
          <w:rFonts w:ascii="Calibri"/>
          <w:spacing w:val="-2"/>
          <w:w w:val="95"/>
        </w:rPr>
        <w:t>Articulares</w:t>
      </w:r>
    </w:p>
    <w:p>
      <w:pPr>
        <w:spacing w:line="275" w:lineRule="exact" w:before="0"/>
        <w:ind w:left="2466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w w:val="85"/>
          <w:sz w:val="24"/>
        </w:rPr>
        <w:t>Possíveis</w:t>
      </w:r>
      <w:r>
        <w:rPr>
          <w:rFonts w:ascii="Calibri" w:hAnsi="Calibri"/>
          <w:spacing w:val="-3"/>
          <w:sz w:val="24"/>
        </w:rPr>
        <w:t> </w:t>
      </w:r>
      <w:r>
        <w:rPr>
          <w:rFonts w:ascii="Arial Narrow" w:hAnsi="Arial Narrow"/>
          <w:i/>
          <w:w w:val="85"/>
          <w:sz w:val="24"/>
        </w:rPr>
        <w:t>deficiências:</w:t>
      </w:r>
      <w:r>
        <w:rPr>
          <w:rFonts w:ascii="Arial Narrow" w:hAnsi="Arial Narrow"/>
          <w:i/>
          <w:spacing w:val="1"/>
          <w:sz w:val="24"/>
        </w:rPr>
        <w:t> </w:t>
      </w:r>
      <w:r>
        <w:rPr>
          <w:rFonts w:ascii="Calibri" w:hAnsi="Calibri"/>
          <w:w w:val="85"/>
          <w:sz w:val="24"/>
        </w:rPr>
        <w:t>B2,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B6,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w w:val="85"/>
          <w:sz w:val="24"/>
        </w:rPr>
        <w:t>C,</w:t>
      </w:r>
      <w:r>
        <w:rPr>
          <w:rFonts w:ascii="Calibri" w:hAnsi="Calibri"/>
          <w:spacing w:val="-7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D,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Magnésio,</w:t>
      </w:r>
      <w:r>
        <w:rPr>
          <w:rFonts w:ascii="Calibri" w:hAnsi="Calibri"/>
          <w:spacing w:val="16"/>
          <w:sz w:val="24"/>
        </w:rPr>
        <w:t> </w:t>
      </w:r>
      <w:r>
        <w:rPr>
          <w:rFonts w:ascii="Calibri" w:hAnsi="Calibri"/>
          <w:w w:val="85"/>
          <w:sz w:val="24"/>
        </w:rPr>
        <w:t>Cálcio,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w w:val="85"/>
          <w:sz w:val="24"/>
        </w:rPr>
        <w:t>Manganês,</w:t>
      </w:r>
      <w:r>
        <w:rPr>
          <w:rFonts w:ascii="Calibri" w:hAnsi="Calibri"/>
          <w:spacing w:val="17"/>
          <w:sz w:val="24"/>
        </w:rPr>
        <w:t> </w:t>
      </w:r>
      <w:r>
        <w:rPr>
          <w:rFonts w:ascii="Calibri" w:hAnsi="Calibri"/>
          <w:w w:val="85"/>
          <w:sz w:val="24"/>
        </w:rPr>
        <w:t>Ômega-3,</w:t>
      </w:r>
      <w:r>
        <w:rPr>
          <w:rFonts w:ascii="Calibri" w:hAnsi="Calibri"/>
          <w:spacing w:val="9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Quercetina</w:t>
      </w:r>
    </w:p>
    <w:p>
      <w:pPr>
        <w:pStyle w:val="BodyText"/>
        <w:spacing w:line="232" w:lineRule="auto" w:before="258"/>
        <w:ind w:left="2469" w:right="2017" w:hanging="1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Explicação: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dor articular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pode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ser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inflarnatória ou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degenerativa. A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vitamina C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participa </w:t>
      </w:r>
      <w:r>
        <w:rPr>
          <w:rFonts w:ascii="Calibri" w:hAnsi="Calibri"/>
        </w:rPr>
        <w:t>da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síntese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de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colágeno,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D,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magnésio e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cãIcio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atuam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na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saúde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óssea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e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articular. O </w:t>
      </w:r>
      <w:r>
        <w:rPr>
          <w:rFonts w:ascii="Calibri" w:hAnsi="Calibri"/>
          <w:spacing w:val="-6"/>
        </w:rPr>
        <w:t>manganês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6"/>
        </w:rPr>
        <w:t>é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cofator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de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enzimas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antioxídantes.</w:t>
      </w:r>
      <w:r>
        <w:rPr>
          <w:rFonts w:ascii="Calibri" w:hAnsi="Calibri"/>
          <w:spacing w:val="-6"/>
        </w:rPr>
        <w:t> Quercetina</w:t>
      </w:r>
      <w:r>
        <w:rPr>
          <w:rFonts w:ascii="Calibri" w:hAnsi="Calibri"/>
        </w:rPr>
        <w:t> </w:t>
      </w:r>
      <w:r>
        <w:rPr>
          <w:rFonts w:ascii="Calibri" w:hAnsi="Calibri"/>
          <w:color w:val="161616"/>
          <w:spacing w:val="-6"/>
        </w:rPr>
        <w:t>e</w:t>
      </w:r>
      <w:r>
        <w:rPr>
          <w:rFonts w:ascii="Calibri" w:hAnsi="Calibri"/>
          <w:color w:val="161616"/>
          <w:spacing w:val="-6"/>
        </w:rPr>
        <w:t> </w:t>
      </w:r>
      <w:r>
        <w:rPr>
          <w:rFonts w:ascii="Calibri" w:hAnsi="Calibri"/>
          <w:spacing w:val="-6"/>
        </w:rPr>
        <w:t>ômega-3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têm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6"/>
        </w:rPr>
        <w:t>ação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6"/>
        </w:rPr>
        <w:t>anti- </w:t>
      </w:r>
      <w:r>
        <w:rPr>
          <w:rFonts w:ascii="Calibri" w:hAnsi="Calibri"/>
          <w:spacing w:val="-2"/>
        </w:rPr>
        <w:t>inflamatória.</w:t>
      </w:r>
    </w:p>
    <w:p>
      <w:pPr>
        <w:pStyle w:val="BodyText"/>
        <w:spacing w:before="237"/>
        <w:rPr>
          <w:rFonts w:ascii="Calibri"/>
        </w:rPr>
      </w:pPr>
    </w:p>
    <w:p>
      <w:pPr>
        <w:spacing w:line="268" w:lineRule="exact" w:before="0"/>
        <w:ind w:left="2468" w:right="0" w:firstLine="0"/>
        <w:jc w:val="left"/>
        <w:rPr>
          <w:sz w:val="24"/>
        </w:rPr>
      </w:pPr>
      <w:r>
        <w:rPr>
          <w:w w:val="80"/>
          <w:sz w:val="24"/>
        </w:rPr>
        <w:t>Estresse</w:t>
      </w:r>
      <w:r>
        <w:rPr>
          <w:spacing w:val="-3"/>
          <w:w w:val="80"/>
          <w:sz w:val="24"/>
        </w:rPr>
        <w:t> </w:t>
      </w:r>
      <w:r>
        <w:rPr>
          <w:spacing w:val="-2"/>
          <w:w w:val="90"/>
          <w:sz w:val="24"/>
        </w:rPr>
        <w:t>Exacerbado</w:t>
      </w:r>
    </w:p>
    <w:p>
      <w:pPr>
        <w:spacing w:line="232" w:lineRule="auto" w:before="0"/>
        <w:ind w:left="2472" w:right="2039" w:firstLine="3"/>
        <w:jc w:val="both"/>
        <w:rPr>
          <w:sz w:val="24"/>
        </w:rPr>
      </w:pPr>
      <w:r>
        <w:rPr>
          <w:i/>
          <w:w w:val="75"/>
          <w:sz w:val="24"/>
        </w:rPr>
        <w:t>Possíveis deficiências.</w:t>
      </w:r>
      <w:r>
        <w:rPr>
          <w:i/>
          <w:sz w:val="24"/>
        </w:rPr>
        <w:t> </w:t>
      </w:r>
      <w:r>
        <w:rPr>
          <w:w w:val="75"/>
          <w:sz w:val="24"/>
        </w:rPr>
        <w:t>BS, B6, B9, B12,</w:t>
      </w:r>
      <w:r>
        <w:rPr>
          <w:spacing w:val="-5"/>
          <w:sz w:val="24"/>
        </w:rPr>
        <w:t> </w:t>
      </w:r>
      <w:r>
        <w:rPr>
          <w:w w:val="75"/>
          <w:sz w:val="24"/>
        </w:rPr>
        <w:t>C, D, Magnésio,</w:t>
      </w:r>
      <w:r>
        <w:rPr>
          <w:spacing w:val="-2"/>
          <w:sz w:val="24"/>
        </w:rPr>
        <w:t> </w:t>
      </w:r>
      <w:r>
        <w:rPr>
          <w:w w:val="75"/>
          <w:sz w:val="24"/>
        </w:rPr>
        <w:t>L-triptofano,</w:t>
      </w:r>
      <w:r>
        <w:rPr>
          <w:sz w:val="24"/>
        </w:rPr>
        <w:t> </w:t>
      </w:r>
      <w:r>
        <w:rPr>
          <w:w w:val="75"/>
          <w:sz w:val="24"/>
        </w:rPr>
        <w:t>Glutaniina,</w:t>
      </w:r>
      <w:r>
        <w:rPr>
          <w:spacing w:val="-4"/>
          <w:sz w:val="24"/>
        </w:rPr>
        <w:t> </w:t>
      </w:r>
      <w:r>
        <w:rPr>
          <w:w w:val="75"/>
          <w:sz w:val="24"/>
        </w:rPr>
        <w:t>Ácido </w:t>
      </w:r>
      <w:r>
        <w:rPr>
          <w:spacing w:val="-2"/>
          <w:w w:val="85"/>
          <w:sz w:val="24"/>
        </w:rPr>
        <w:t>Alfa-lipóico</w:t>
      </w:r>
    </w:p>
    <w:p>
      <w:pPr>
        <w:pStyle w:val="BodyText"/>
        <w:spacing w:line="232" w:lineRule="auto" w:before="270"/>
        <w:ind w:left="2476" w:right="2037" w:firstLine="1"/>
        <w:jc w:val="both"/>
        <w:rPr>
          <w:rFonts w:ascii="Calibri" w:hAnsi="Calibri"/>
        </w:rPr>
      </w:pPr>
      <w:r>
        <w:rPr>
          <w:rFonts w:ascii="Arial Narrow" w:hAnsi="Arial Narrow"/>
          <w:i/>
          <w:spacing w:val="-6"/>
        </w:rPr>
        <w:t>Explicação:</w:t>
      </w:r>
      <w:r>
        <w:rPr>
          <w:rFonts w:ascii="Arial Narrow" w:hAnsi="Arial Narrow"/>
          <w:i/>
          <w:spacing w:val="-7"/>
        </w:rPr>
        <w:t> </w:t>
      </w:r>
      <w:r>
        <w:rPr>
          <w:rFonts w:ascii="Calibri" w:hAnsi="Calibri"/>
          <w:spacing w:val="-6"/>
        </w:rPr>
        <w:t>Vitaminas</w:t>
      </w:r>
      <w:r>
        <w:rPr>
          <w:rFonts w:ascii="Calibri" w:hAnsi="Calibri"/>
          <w:spacing w:val="-6"/>
        </w:rPr>
        <w:t> do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complexo</w:t>
      </w:r>
      <w:r>
        <w:rPr>
          <w:rFonts w:ascii="Calibri" w:hAnsi="Calibri"/>
          <w:spacing w:val="-6"/>
        </w:rPr>
        <w:t> B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e magnésio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sáo fundamentais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6"/>
        </w:rPr>
        <w:t>na modulaçáo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do </w:t>
      </w:r>
      <w:r>
        <w:rPr>
          <w:rFonts w:ascii="Calibri" w:hAnsi="Calibri"/>
          <w:spacing w:val="-4"/>
        </w:rPr>
        <w:t>eixo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HPA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na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produção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de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neuro[ransmissores.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A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vitamina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C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protege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as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adrenais.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color w:val="1C1C1C"/>
          <w:spacing w:val="-4"/>
        </w:rPr>
        <w:t>0 </w:t>
      </w:r>
      <w:r>
        <w:rPr>
          <w:rFonts w:ascii="Calibri" w:hAnsi="Calibri"/>
          <w:spacing w:val="-2"/>
          <w:w w:val="90"/>
        </w:rPr>
        <w:t>triptofano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é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spacing w:val="-2"/>
          <w:w w:val="90"/>
        </w:rPr>
        <w:t>precursor</w:t>
      </w:r>
      <w:r>
        <w:rPr>
          <w:rFonts w:ascii="Calibri" w:hAnsi="Calibri"/>
          <w:spacing w:val="6"/>
        </w:rPr>
        <w:t> </w:t>
      </w:r>
      <w:r>
        <w:rPr>
          <w:rFonts w:ascii="Calibri" w:hAnsi="Calibri"/>
          <w:spacing w:val="-2"/>
          <w:w w:val="90"/>
        </w:rPr>
        <w:t>da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serotonina.</w:t>
      </w:r>
      <w:r>
        <w:rPr>
          <w:rFonts w:ascii="Calibri" w:hAnsi="Calibri"/>
          <w:spacing w:val="11"/>
        </w:rPr>
        <w:t> </w:t>
      </w:r>
      <w:r>
        <w:rPr>
          <w:rFonts w:ascii="Calibri" w:hAnsi="Calibri"/>
          <w:spacing w:val="-2"/>
          <w:w w:val="90"/>
        </w:rPr>
        <w:t>A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spacing w:val="-2"/>
          <w:w w:val="90"/>
        </w:rPr>
        <w:t>glutamina atua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na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spacing w:val="-2"/>
          <w:w w:val="90"/>
        </w:rPr>
        <w:t>recuperação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do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spacing w:val="-2"/>
          <w:w w:val="90"/>
        </w:rPr>
        <w:t>sistema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imune. </w:t>
      </w:r>
      <w:r>
        <w:rPr>
          <w:rFonts w:ascii="Calibri" w:hAnsi="Calibri"/>
          <w:w w:val="90"/>
        </w:rPr>
        <w:t>O ãcido alfa-lipôico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reduz o estresse oxidativo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gerado por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cortisol elevado.</w:t>
      </w:r>
    </w:p>
    <w:p>
      <w:pPr>
        <w:pStyle w:val="BodyText"/>
        <w:spacing w:before="230"/>
        <w:rPr>
          <w:rFonts w:ascii="Calibri"/>
        </w:rPr>
      </w:pPr>
    </w:p>
    <w:p>
      <w:pPr>
        <w:spacing w:line="268" w:lineRule="exact" w:before="0"/>
        <w:ind w:left="2469" w:right="0" w:firstLine="0"/>
        <w:jc w:val="left"/>
        <w:rPr>
          <w:sz w:val="24"/>
        </w:rPr>
      </w:pPr>
      <w:r>
        <w:rPr>
          <w:spacing w:val="-2"/>
          <w:w w:val="90"/>
          <w:sz w:val="24"/>
        </w:rPr>
        <w:t>Burnout</w:t>
      </w:r>
    </w:p>
    <w:p>
      <w:pPr>
        <w:spacing w:line="268" w:lineRule="exact" w:before="0"/>
        <w:ind w:left="2468" w:right="0" w:firstLine="0"/>
        <w:jc w:val="left"/>
        <w:rPr>
          <w:sz w:val="24"/>
        </w:rPr>
      </w:pPr>
      <w:r>
        <w:rPr>
          <w:spacing w:val="-2"/>
          <w:w w:val="75"/>
          <w:sz w:val="24"/>
        </w:rPr>
        <w:t>Possiveis</w:t>
      </w:r>
      <w:r>
        <w:rPr>
          <w:spacing w:val="1"/>
          <w:sz w:val="24"/>
        </w:rPr>
        <w:t> </w:t>
      </w:r>
      <w:r>
        <w:rPr>
          <w:i/>
          <w:spacing w:val="-2"/>
          <w:w w:val="75"/>
          <w:sz w:val="24"/>
        </w:rPr>
        <w:t>deficiéncias:</w:t>
      </w:r>
      <w:r>
        <w:rPr>
          <w:i/>
          <w:spacing w:val="19"/>
          <w:sz w:val="24"/>
        </w:rPr>
        <w:t> </w:t>
      </w:r>
      <w:r>
        <w:rPr>
          <w:spacing w:val="-2"/>
          <w:w w:val="75"/>
          <w:sz w:val="24"/>
        </w:rPr>
        <w:t>B6,</w:t>
      </w:r>
      <w:r>
        <w:rPr>
          <w:spacing w:val="-15"/>
          <w:sz w:val="24"/>
        </w:rPr>
        <w:t> </w:t>
      </w:r>
      <w:r>
        <w:rPr>
          <w:spacing w:val="-2"/>
          <w:w w:val="75"/>
          <w:sz w:val="24"/>
        </w:rPr>
        <w:t>B9,</w:t>
      </w:r>
      <w:r>
        <w:rPr>
          <w:spacing w:val="-7"/>
          <w:sz w:val="24"/>
        </w:rPr>
        <w:t> </w:t>
      </w:r>
      <w:r>
        <w:rPr>
          <w:spacing w:val="-2"/>
          <w:w w:val="75"/>
          <w:sz w:val="24"/>
        </w:rPr>
        <w:t>B12,</w:t>
      </w:r>
      <w:r>
        <w:rPr>
          <w:spacing w:val="-7"/>
          <w:sz w:val="24"/>
        </w:rPr>
        <w:t> </w:t>
      </w:r>
      <w:r>
        <w:rPr>
          <w:spacing w:val="-2"/>
          <w:w w:val="75"/>
          <w:sz w:val="24"/>
        </w:rPr>
        <w:t>C,</w:t>
      </w:r>
      <w:r>
        <w:rPr>
          <w:spacing w:val="-15"/>
          <w:sz w:val="24"/>
        </w:rPr>
        <w:t> </w:t>
      </w:r>
      <w:r>
        <w:rPr>
          <w:spacing w:val="-2"/>
          <w:w w:val="75"/>
          <w:sz w:val="24"/>
        </w:rPr>
        <w:t>D,</w:t>
      </w:r>
      <w:r>
        <w:rPr>
          <w:spacing w:val="-12"/>
          <w:sz w:val="24"/>
        </w:rPr>
        <w:t> </w:t>
      </w:r>
      <w:r>
        <w:rPr>
          <w:spacing w:val="-2"/>
          <w:w w:val="75"/>
          <w:sz w:val="24"/>
        </w:rPr>
        <w:t>Magnésio,</w:t>
      </w:r>
      <w:r>
        <w:rPr>
          <w:spacing w:val="1"/>
          <w:sz w:val="24"/>
        </w:rPr>
        <w:t> </w:t>
      </w:r>
      <w:r>
        <w:rPr>
          <w:spacing w:val="-2"/>
          <w:w w:val="75"/>
          <w:sz w:val="24"/>
        </w:rPr>
        <w:t>Coenzima</w:t>
      </w:r>
      <w:r>
        <w:rPr>
          <w:spacing w:val="1"/>
          <w:sz w:val="24"/>
        </w:rPr>
        <w:t> </w:t>
      </w:r>
      <w:r>
        <w:rPr>
          <w:spacing w:val="-2"/>
          <w:w w:val="75"/>
          <w:sz w:val="24"/>
        </w:rPr>
        <w:t>Q10,</w:t>
      </w:r>
      <w:r>
        <w:rPr>
          <w:spacing w:val="-16"/>
          <w:sz w:val="24"/>
        </w:rPr>
        <w:t> </w:t>
      </w:r>
      <w:r>
        <w:rPr>
          <w:spacing w:val="-2"/>
          <w:w w:val="75"/>
          <w:sz w:val="24"/>
        </w:rPr>
        <w:t>L-triptofano</w:t>
      </w:r>
    </w:p>
    <w:p>
      <w:pPr>
        <w:pStyle w:val="BodyText"/>
        <w:spacing w:line="244" w:lineRule="auto" w:before="268"/>
        <w:ind w:left="2472" w:right="2027" w:hanging="11"/>
        <w:jc w:val="both"/>
      </w:pPr>
      <w:r>
        <w:rPr>
          <w:w w:val="85"/>
        </w:rPr>
        <w:t>Exp//caçáo:</w:t>
      </w:r>
      <w:r>
        <w:rPr>
          <w:w w:val="85"/>
        </w:rPr>
        <w:t> O burnout</w:t>
      </w:r>
      <w:r>
        <w:rPr>
          <w:w w:val="85"/>
        </w:rPr>
        <w:t> envolve</w:t>
      </w:r>
      <w:r>
        <w:rPr>
          <w:w w:val="85"/>
        </w:rPr>
        <w:t> exaustão</w:t>
      </w:r>
      <w:r>
        <w:rPr>
          <w:w w:val="85"/>
        </w:rPr>
        <w:t> fisica,</w:t>
      </w:r>
      <w:r>
        <w:rPr>
          <w:w w:val="85"/>
        </w:rPr>
        <w:t> emocional</w:t>
      </w:r>
      <w:r>
        <w:rPr>
          <w:w w:val="85"/>
        </w:rPr>
        <w:t> e cognitiYa.</w:t>
      </w:r>
      <w:r>
        <w:rPr>
          <w:w w:val="85"/>
        </w:rPr>
        <w:t> Vitaminas</w:t>
      </w:r>
      <w:r>
        <w:rPr>
          <w:w w:val="85"/>
        </w:rPr>
        <w:t> do </w:t>
      </w:r>
      <w:r>
        <w:rPr>
          <w:w w:val="80"/>
        </w:rPr>
        <w:t>complexo B e magnésio</w:t>
      </w:r>
      <w:r>
        <w:rPr/>
        <w:t> </w:t>
      </w:r>
      <w:r>
        <w:rPr>
          <w:w w:val="80"/>
        </w:rPr>
        <w:t>são cofatores</w:t>
      </w:r>
      <w:r>
        <w:rPr/>
        <w:t> </w:t>
      </w:r>
      <w:r>
        <w:rPr>
          <w:w w:val="80"/>
        </w:rPr>
        <w:t>na produção</w:t>
      </w:r>
      <w:r>
        <w:rPr/>
        <w:t> </w:t>
      </w:r>
      <w:r>
        <w:rPr>
          <w:w w:val="80"/>
        </w:rPr>
        <w:t>de energia</w:t>
      </w:r>
      <w:r>
        <w:rPr/>
        <w:t> </w:t>
      </w:r>
      <w:r>
        <w:rPr>
          <w:w w:val="80"/>
        </w:rPr>
        <w:t>e neurotransnlissores. A CoQ10</w:t>
      </w:r>
      <w:r>
        <w:rPr>
          <w:spacing w:val="-4"/>
          <w:w w:val="80"/>
        </w:rPr>
        <w:t> </w:t>
      </w:r>
      <w:r>
        <w:rPr>
          <w:w w:val="80"/>
        </w:rPr>
        <w:t>apoia a</w:t>
      </w:r>
      <w:r>
        <w:rPr>
          <w:spacing w:val="-4"/>
          <w:w w:val="80"/>
        </w:rPr>
        <w:t> </w:t>
      </w:r>
      <w:r>
        <w:rPr>
          <w:w w:val="80"/>
        </w:rPr>
        <w:t>função mitocondrial.</w:t>
      </w:r>
      <w:r>
        <w:rPr>
          <w:spacing w:val="15"/>
        </w:rPr>
        <w:t> </w:t>
      </w:r>
      <w:r>
        <w:rPr>
          <w:w w:val="80"/>
        </w:rPr>
        <w:t>A vitamina</w:t>
      </w:r>
      <w:r>
        <w:rPr>
          <w:spacing w:val="-4"/>
        </w:rPr>
        <w:t> </w:t>
      </w:r>
      <w:r>
        <w:rPr>
          <w:w w:val="80"/>
        </w:rPr>
        <w:t>D</w:t>
      </w:r>
      <w:r>
        <w:rPr>
          <w:spacing w:val="-3"/>
          <w:w w:val="80"/>
        </w:rPr>
        <w:t> </w:t>
      </w:r>
      <w:r>
        <w:rPr>
          <w:w w:val="80"/>
        </w:rPr>
        <w:t>regula o</w:t>
      </w:r>
      <w:r>
        <w:rPr>
          <w:spacing w:val="-4"/>
          <w:w w:val="80"/>
        </w:rPr>
        <w:t> </w:t>
      </w:r>
      <w:r>
        <w:rPr>
          <w:w w:val="80"/>
        </w:rPr>
        <w:t>eiKo HPA.</w:t>
      </w:r>
      <w:r>
        <w:rPr>
          <w:spacing w:val="-4"/>
          <w:w w:val="80"/>
        </w:rPr>
        <w:t> </w:t>
      </w:r>
      <w:r>
        <w:rPr>
          <w:w w:val="80"/>
        </w:rPr>
        <w:t>0</w:t>
      </w:r>
      <w:r>
        <w:rPr>
          <w:spacing w:val="15"/>
        </w:rPr>
        <w:t> </w:t>
      </w:r>
      <w:r>
        <w:rPr>
          <w:w w:val="80"/>
        </w:rPr>
        <w:t>triptofano</w:t>
      </w:r>
      <w:r>
        <w:rPr>
          <w:spacing w:val="-3"/>
        </w:rPr>
        <w:t> </w:t>
      </w:r>
      <w:r>
        <w:rPr>
          <w:w w:val="80"/>
        </w:rPr>
        <w:t>melhora </w:t>
      </w:r>
      <w:r>
        <w:rPr>
          <w:w w:val="85"/>
        </w:rPr>
        <w:t>humor e</w:t>
      </w:r>
      <w:r>
        <w:rPr>
          <w:spacing w:val="-2"/>
          <w:w w:val="85"/>
        </w:rPr>
        <w:t> </w:t>
      </w:r>
      <w:r>
        <w:rPr>
          <w:w w:val="85"/>
        </w:rPr>
        <w:t>resistência</w:t>
      </w:r>
      <w:r>
        <w:rPr/>
        <w:t> </w:t>
      </w:r>
      <w:r>
        <w:rPr>
          <w:w w:val="85"/>
        </w:rPr>
        <w:t>ao estresse.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BodyText"/>
        <w:spacing w:before="1"/>
        <w:ind w:left="444"/>
        <w:jc w:val="center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1810511</wp:posOffset>
            </wp:positionH>
            <wp:positionV relativeFrom="paragraph">
              <wp:posOffset>87899</wp:posOffset>
            </wp:positionV>
            <wp:extent cx="475488" cy="466344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5"/>
        </w:rPr>
        <w:t>196</w:t>
      </w:r>
    </w:p>
    <w:p>
      <w:pPr>
        <w:pStyle w:val="BodyText"/>
        <w:spacing w:after="0"/>
        <w:jc w:val="center"/>
        <w:rPr>
          <w:rFonts w:ascii="Calibri"/>
        </w:rPr>
        <w:sectPr>
          <w:footerReference w:type="even" r:id="rId114"/>
          <w:pgSz w:w="11910" w:h="16840"/>
          <w:pgMar w:header="0" w:footer="0" w:top="1160" w:bottom="280" w:left="141" w:right="141"/>
        </w:sectPr>
      </w:pPr>
    </w:p>
    <w:p>
      <w:pPr>
        <w:spacing w:before="81"/>
        <w:ind w:left="2390" w:right="0" w:firstLine="0"/>
        <w:jc w:val="left"/>
        <w:rPr>
          <w:sz w:val="23"/>
        </w:rPr>
      </w:pPr>
      <w:r>
        <w:rPr>
          <w:w w:val="85"/>
          <w:sz w:val="23"/>
        </w:rPr>
        <w:t>Distress</w:t>
      </w:r>
      <w:r>
        <w:rPr>
          <w:spacing w:val="-10"/>
          <w:sz w:val="23"/>
        </w:rPr>
        <w:t> </w:t>
      </w:r>
      <w:r>
        <w:rPr>
          <w:w w:val="85"/>
          <w:sz w:val="23"/>
        </w:rPr>
        <w:t>/</w:t>
      </w:r>
      <w:r>
        <w:rPr>
          <w:spacing w:val="-7"/>
          <w:w w:val="85"/>
          <w:sz w:val="23"/>
        </w:rPr>
        <w:t> </w:t>
      </w:r>
      <w:r>
        <w:rPr>
          <w:spacing w:val="-2"/>
          <w:w w:val="85"/>
          <w:sz w:val="23"/>
        </w:rPr>
        <w:t>Eustress</w:t>
      </w:r>
    </w:p>
    <w:p>
      <w:pPr>
        <w:spacing w:before="2"/>
        <w:ind w:left="2390" w:right="0" w:firstLine="0"/>
        <w:jc w:val="left"/>
        <w:rPr>
          <w:sz w:val="23"/>
        </w:rPr>
      </w:pPr>
      <w:r>
        <w:rPr>
          <w:i/>
          <w:w w:val="75"/>
          <w:sz w:val="23"/>
        </w:rPr>
        <w:t>Possiveis</w:t>
      </w:r>
      <w:r>
        <w:rPr>
          <w:i/>
          <w:spacing w:val="24"/>
          <w:sz w:val="23"/>
        </w:rPr>
        <w:t> </w:t>
      </w:r>
      <w:r>
        <w:rPr>
          <w:w w:val="75"/>
          <w:sz w:val="23"/>
        </w:rPr>
        <w:t>de£/cirncias.</w:t>
      </w:r>
      <w:r>
        <w:rPr>
          <w:spacing w:val="38"/>
          <w:sz w:val="23"/>
        </w:rPr>
        <w:t> </w:t>
      </w:r>
      <w:r>
        <w:rPr>
          <w:w w:val="75"/>
          <w:sz w:val="23"/>
        </w:rPr>
        <w:t>B6,</w:t>
      </w:r>
      <w:r>
        <w:rPr>
          <w:spacing w:val="-5"/>
          <w:sz w:val="23"/>
        </w:rPr>
        <w:t> </w:t>
      </w:r>
      <w:r>
        <w:rPr>
          <w:w w:val="75"/>
          <w:sz w:val="23"/>
        </w:rPr>
        <w:t>B9,</w:t>
      </w:r>
      <w:r>
        <w:rPr>
          <w:spacing w:val="-1"/>
          <w:sz w:val="23"/>
        </w:rPr>
        <w:t> </w:t>
      </w:r>
      <w:r>
        <w:rPr>
          <w:w w:val="75"/>
          <w:sz w:val="23"/>
        </w:rPr>
        <w:t>B12,</w:t>
      </w:r>
      <w:r>
        <w:rPr>
          <w:spacing w:val="-1"/>
          <w:sz w:val="23"/>
        </w:rPr>
        <w:t> </w:t>
      </w:r>
      <w:r>
        <w:rPr>
          <w:w w:val="75"/>
          <w:sz w:val="23"/>
        </w:rPr>
        <w:t>C,</w:t>
      </w:r>
      <w:r>
        <w:rPr>
          <w:spacing w:val="-8"/>
          <w:sz w:val="23"/>
        </w:rPr>
        <w:t> </w:t>
      </w:r>
      <w:r>
        <w:rPr>
          <w:w w:val="75"/>
          <w:sz w:val="23"/>
        </w:rPr>
        <w:t>D,</w:t>
      </w:r>
      <w:r>
        <w:rPr>
          <w:spacing w:val="-6"/>
          <w:sz w:val="23"/>
        </w:rPr>
        <w:t> </w:t>
      </w:r>
      <w:r>
        <w:rPr>
          <w:w w:val="75"/>
          <w:sz w:val="23"/>
        </w:rPr>
        <w:t>Magnésio,</w:t>
      </w:r>
      <w:r>
        <w:rPr>
          <w:spacing w:val="17"/>
          <w:sz w:val="23"/>
        </w:rPr>
        <w:t> </w:t>
      </w:r>
      <w:r>
        <w:rPr>
          <w:w w:val="75"/>
          <w:sz w:val="23"/>
        </w:rPr>
        <w:t>Zinco,</w:t>
      </w:r>
      <w:r>
        <w:rPr>
          <w:sz w:val="23"/>
        </w:rPr>
        <w:t> </w:t>
      </w:r>
      <w:r>
        <w:rPr>
          <w:w w:val="75"/>
          <w:sz w:val="23"/>
        </w:rPr>
        <w:t>Ômega-3,</w:t>
      </w:r>
      <w:r>
        <w:rPr>
          <w:spacing w:val="20"/>
          <w:sz w:val="23"/>
        </w:rPr>
        <w:t> </w:t>
      </w:r>
      <w:r>
        <w:rPr>
          <w:spacing w:val="-2"/>
          <w:w w:val="75"/>
          <w:sz w:val="23"/>
        </w:rPr>
        <w:t>Quercetina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line="232" w:lineRule="auto" w:before="1"/>
        <w:ind w:left="2383" w:right="2103" w:firstLine="8"/>
        <w:jc w:val="both"/>
        <w:rPr>
          <w:rFonts w:ascii="Calibri" w:hAnsi="Calibri"/>
        </w:rPr>
      </w:pPr>
      <w:r>
        <w:rPr>
          <w:rFonts w:ascii="Arial Narrow" w:hAnsi="Arial Narrow"/>
          <w:i/>
          <w:spacing w:val="-4"/>
        </w:rPr>
        <w:t>Ex.plicaçâo:</w:t>
      </w:r>
      <w:r>
        <w:rPr>
          <w:rFonts w:ascii="Arial Narrow" w:hAnsi="Arial Narrow"/>
          <w:i/>
          <w:spacing w:val="-1"/>
        </w:rPr>
        <w:t> </w:t>
      </w:r>
      <w:r>
        <w:rPr>
          <w:rFonts w:ascii="Calibri" w:hAnsi="Calibri"/>
          <w:spacing w:val="-4"/>
        </w:rPr>
        <w:t>Em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4"/>
        </w:rPr>
        <w:t>estados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de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4"/>
        </w:rPr>
        <w:t>estresse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color w:val="2B2B2B"/>
          <w:spacing w:val="-4"/>
        </w:rPr>
        <w:t>—</w:t>
      </w:r>
      <w:r>
        <w:rPr>
          <w:rFonts w:ascii="Calibri" w:hAnsi="Calibri"/>
          <w:color w:val="2B2B2B"/>
          <w:spacing w:val="-9"/>
        </w:rPr>
        <w:t> </w:t>
      </w:r>
      <w:r>
        <w:rPr>
          <w:rFonts w:ascii="Calibri" w:hAnsi="Calibri"/>
          <w:spacing w:val="-4"/>
        </w:rPr>
        <w:t>tanto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4"/>
        </w:rPr>
        <w:t>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positivo</w:t>
      </w:r>
      <w:r>
        <w:rPr>
          <w:rFonts w:ascii="Calibri" w:hAnsi="Calibri"/>
          <w:spacing w:val="-4"/>
        </w:rPr>
        <w:t> (eustress)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quanto</w:t>
      </w:r>
      <w:r>
        <w:rPr>
          <w:rFonts w:ascii="Calibri" w:hAnsi="Calibri"/>
          <w:spacing w:val="-4"/>
        </w:rPr>
        <w:t> 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negativo </w:t>
      </w:r>
      <w:r>
        <w:rPr>
          <w:rFonts w:ascii="Calibri" w:hAnsi="Calibri"/>
          <w:spacing w:val="-8"/>
        </w:rPr>
        <w:t>(distress)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—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há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aumento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na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produção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de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catecolaminas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cortisol.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8"/>
        </w:rPr>
        <w:t>Vitaminas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  <w:spacing w:val="-8"/>
        </w:rPr>
        <w:t>B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e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C</w:t>
      </w:r>
      <w:r>
        <w:rPr>
          <w:rFonts w:ascii="Calibri" w:hAnsi="Calibri"/>
          <w:spacing w:val="12"/>
        </w:rPr>
        <w:t> </w:t>
      </w:r>
      <w:r>
        <w:rPr>
          <w:rFonts w:ascii="Calibri" w:hAnsi="Calibri"/>
          <w:spacing w:val="-8"/>
        </w:rPr>
        <w:t>são </w:t>
      </w:r>
      <w:r>
        <w:rPr>
          <w:rFonts w:ascii="Calibri" w:hAnsi="Calibri"/>
          <w:spacing w:val="-6"/>
        </w:rPr>
        <w:t>cofatores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6"/>
        </w:rPr>
        <w:t>na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produção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de</w:t>
      </w:r>
      <w:r>
        <w:rPr>
          <w:rFonts w:ascii="Calibri" w:hAnsi="Calibri"/>
          <w:spacing w:val="-6"/>
        </w:rPr>
        <w:t> neurotransmissores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e</w:t>
      </w:r>
      <w:r>
        <w:rPr>
          <w:rFonts w:ascii="Calibri" w:hAnsi="Calibri"/>
          <w:spacing w:val="-6"/>
        </w:rPr>
        <w:t> hormônios</w:t>
      </w:r>
      <w:r>
        <w:rPr>
          <w:rFonts w:ascii="Calibri" w:hAnsi="Calibri"/>
          <w:spacing w:val="7"/>
        </w:rPr>
        <w:t> </w:t>
      </w:r>
      <w:r>
        <w:rPr>
          <w:rFonts w:ascii="Calibri" w:hAnsi="Calibri"/>
          <w:spacing w:val="-6"/>
        </w:rPr>
        <w:t>do</w:t>
      </w:r>
      <w:r>
        <w:rPr>
          <w:rFonts w:ascii="Calibri" w:hAnsi="Calibri"/>
          <w:spacing w:val="-6"/>
        </w:rPr>
        <w:t> estresse.</w:t>
      </w:r>
      <w:r>
        <w:rPr>
          <w:rFonts w:ascii="Calibri" w:hAnsi="Calibri"/>
          <w:spacing w:val="9"/>
        </w:rPr>
        <w:t> </w:t>
      </w:r>
      <w:r>
        <w:rPr>
          <w:rFonts w:ascii="Calibri" w:hAnsi="Calibri"/>
          <w:spacing w:val="-6"/>
        </w:rPr>
        <w:t>O</w:t>
      </w:r>
      <w:r>
        <w:rPr>
          <w:rFonts w:ascii="Calibri" w:hAnsi="Calibri"/>
          <w:spacing w:val="-6"/>
        </w:rPr>
        <w:t> magnésio </w:t>
      </w:r>
      <w:r>
        <w:rPr>
          <w:rFonts w:ascii="Calibri" w:hAnsi="Calibri"/>
          <w:w w:val="90"/>
        </w:rPr>
        <w:t>modula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e:›xo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HPA,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ômega-3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reduz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inflamação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neuroendócrina.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Quercetina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zinco são moduladores</w:t>
      </w:r>
      <w:r>
        <w:rPr>
          <w:rFonts w:ascii="Calibri" w:hAnsi="Calibri"/>
          <w:spacing w:val="24"/>
        </w:rPr>
        <w:t> </w:t>
      </w:r>
      <w:r>
        <w:rPr>
          <w:rFonts w:ascii="Calibri" w:hAnsi="Calibri"/>
          <w:w w:val="90"/>
        </w:rPr>
        <w:t>da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resposta inflamatória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e antioxidante.</w:t>
      </w:r>
    </w:p>
    <w:p>
      <w:pPr>
        <w:pStyle w:val="BodyText"/>
        <w:spacing w:before="232"/>
        <w:rPr>
          <w:rFonts w:ascii="Calibri"/>
        </w:rPr>
      </w:pPr>
    </w:p>
    <w:p>
      <w:pPr>
        <w:spacing w:line="279" w:lineRule="exact" w:before="0"/>
        <w:ind w:left="2387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spacing w:val="-2"/>
          <w:w w:val="95"/>
          <w:sz w:val="24"/>
        </w:rPr>
        <w:t>Impotência</w:t>
      </w:r>
    </w:p>
    <w:p>
      <w:pPr>
        <w:spacing w:line="291" w:lineRule="exact" w:before="0"/>
        <w:ind w:left="2383" w:right="0" w:firstLine="0"/>
        <w:jc w:val="both"/>
        <w:rPr>
          <w:rFonts w:ascii="Calibri" w:hAnsi="Calibri"/>
          <w:sz w:val="25"/>
        </w:rPr>
      </w:pPr>
      <w:r>
        <w:rPr>
          <w:rFonts w:ascii="Arial Narrow" w:hAnsi="Arial Narrow"/>
          <w:i/>
          <w:spacing w:val="-2"/>
          <w:w w:val="85"/>
          <w:sz w:val="25"/>
        </w:rPr>
        <w:t>Possíveis</w:t>
      </w:r>
      <w:r>
        <w:rPr>
          <w:rFonts w:ascii="Arial Narrow" w:hAnsi="Arial Narrow"/>
          <w:i/>
          <w:spacing w:val="3"/>
          <w:sz w:val="25"/>
        </w:rPr>
        <w:t> </w:t>
      </w:r>
      <w:r>
        <w:rPr>
          <w:rFonts w:ascii="Arial Narrow" w:hAnsi="Arial Narrow"/>
          <w:i/>
          <w:spacing w:val="-2"/>
          <w:w w:val="85"/>
          <w:sz w:val="25"/>
        </w:rPr>
        <w:t>deiiciêi›cias:</w:t>
      </w:r>
      <w:r>
        <w:rPr>
          <w:rFonts w:ascii="Arial Narrow" w:hAnsi="Arial Narrow"/>
          <w:i/>
          <w:spacing w:val="-5"/>
          <w:sz w:val="25"/>
        </w:rPr>
        <w:t> </w:t>
      </w:r>
      <w:r>
        <w:rPr>
          <w:rFonts w:ascii="Calibri" w:hAnsi="Calibri"/>
          <w:spacing w:val="-2"/>
          <w:w w:val="85"/>
          <w:sz w:val="25"/>
        </w:rPr>
        <w:t>B9,</w:t>
      </w:r>
      <w:r>
        <w:rPr>
          <w:rFonts w:ascii="Calibri" w:hAnsi="Calibri"/>
          <w:spacing w:val="-6"/>
          <w:sz w:val="25"/>
        </w:rPr>
        <w:t> </w:t>
      </w:r>
      <w:r>
        <w:rPr>
          <w:rFonts w:ascii="Calibri" w:hAnsi="Calibri"/>
          <w:spacing w:val="-2"/>
          <w:w w:val="85"/>
          <w:sz w:val="25"/>
        </w:rPr>
        <w:t>D,</w:t>
      </w:r>
      <w:r>
        <w:rPr>
          <w:rFonts w:ascii="Calibri" w:hAnsi="Calibri"/>
          <w:spacing w:val="-10"/>
          <w:sz w:val="25"/>
        </w:rPr>
        <w:t> </w:t>
      </w:r>
      <w:r>
        <w:rPr>
          <w:rFonts w:ascii="Calibri" w:hAnsi="Calibri"/>
          <w:spacing w:val="-2"/>
          <w:w w:val="85"/>
          <w:sz w:val="25"/>
        </w:rPr>
        <w:t>Zinco,</w:t>
      </w:r>
      <w:r>
        <w:rPr>
          <w:rFonts w:ascii="Calibri" w:hAnsi="Calibri"/>
          <w:spacing w:val="9"/>
          <w:sz w:val="25"/>
        </w:rPr>
        <w:t> </w:t>
      </w:r>
      <w:r>
        <w:rPr>
          <w:rFonts w:ascii="Calibri" w:hAnsi="Calibri"/>
          <w:spacing w:val="-2"/>
          <w:w w:val="85"/>
          <w:sz w:val="25"/>
        </w:rPr>
        <w:t>Selênio,</w:t>
      </w:r>
      <w:r>
        <w:rPr>
          <w:rFonts w:ascii="Calibri" w:hAnsi="Calibri"/>
          <w:spacing w:val="7"/>
          <w:sz w:val="25"/>
        </w:rPr>
        <w:t> </w:t>
      </w:r>
      <w:r>
        <w:rPr>
          <w:rFonts w:ascii="Calibri" w:hAnsi="Calibri"/>
          <w:spacing w:val="-2"/>
          <w:w w:val="85"/>
          <w:sz w:val="25"/>
        </w:rPr>
        <w:t>Coenzima</w:t>
      </w:r>
      <w:r>
        <w:rPr>
          <w:rFonts w:ascii="Calibri" w:hAnsi="Calibri"/>
          <w:spacing w:val="10"/>
          <w:sz w:val="25"/>
        </w:rPr>
        <w:t> </w:t>
      </w:r>
      <w:r>
        <w:rPr>
          <w:rFonts w:ascii="Calibri" w:hAnsi="Calibri"/>
          <w:spacing w:val="-2"/>
          <w:w w:val="85"/>
          <w:sz w:val="25"/>
        </w:rPr>
        <w:t>010,</w:t>
      </w:r>
      <w:r>
        <w:rPr>
          <w:rFonts w:ascii="Calibri" w:hAnsi="Calibri"/>
          <w:spacing w:val="3"/>
          <w:sz w:val="25"/>
        </w:rPr>
        <w:t> </w:t>
      </w:r>
      <w:r>
        <w:rPr>
          <w:rFonts w:ascii="Calibri" w:hAnsi="Calibri"/>
          <w:spacing w:val="-2"/>
          <w:w w:val="85"/>
          <w:sz w:val="25"/>
        </w:rPr>
        <w:t>Ômega-</w:t>
      </w:r>
      <w:r>
        <w:rPr>
          <w:rFonts w:ascii="Calibri" w:hAnsi="Calibri"/>
          <w:spacing w:val="-10"/>
          <w:w w:val="85"/>
          <w:sz w:val="25"/>
        </w:rPr>
        <w:t>3</w:t>
      </w:r>
    </w:p>
    <w:p>
      <w:pPr>
        <w:spacing w:line="223" w:lineRule="auto" w:before="255"/>
        <w:ind w:left="2383" w:right="2110" w:firstLine="8"/>
        <w:jc w:val="both"/>
        <w:rPr>
          <w:rFonts w:ascii="Calibri" w:hAnsi="Calibri"/>
          <w:sz w:val="23"/>
        </w:rPr>
      </w:pPr>
      <w:r>
        <w:rPr>
          <w:rFonts w:ascii="Arial Narrow" w:hAnsi="Arial Narrow"/>
          <w:i/>
          <w:w w:val="90"/>
          <w:sz w:val="23"/>
        </w:rPr>
        <w:t>Ext/icação.</w:t>
      </w:r>
      <w:r>
        <w:rPr>
          <w:rFonts w:ascii="Arial Narrow" w:hAnsi="Arial Narrow"/>
          <w:i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O</w:t>
      </w:r>
      <w:r>
        <w:rPr>
          <w:rFonts w:ascii="Calibri" w:hAnsi="Calibri"/>
          <w:spacing w:val="-3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zinco</w:t>
      </w:r>
      <w:r>
        <w:rPr>
          <w:rFonts w:ascii="Calibri" w:hAnsi="Calibri"/>
          <w:spacing w:val="-3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está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diretamente</w:t>
      </w:r>
      <w:r>
        <w:rPr>
          <w:rFonts w:ascii="Calibri" w:hAnsi="Calibri"/>
          <w:w w:val="90"/>
          <w:sz w:val="23"/>
        </w:rPr>
        <w:t> ligado</w:t>
      </w:r>
      <w:r>
        <w:rPr>
          <w:rFonts w:ascii="Calibri" w:hAnsi="Calibri"/>
          <w:spacing w:val="-1"/>
          <w:w w:val="90"/>
          <w:sz w:val="23"/>
        </w:rPr>
        <w:t> </w:t>
      </w:r>
      <w:r>
        <w:rPr>
          <w:rFonts w:ascii="Calibri" w:hAnsi="Calibri"/>
          <w:color w:val="131313"/>
          <w:w w:val="90"/>
          <w:sz w:val="23"/>
        </w:rPr>
        <w:t>à</w:t>
      </w:r>
      <w:r>
        <w:rPr>
          <w:rFonts w:ascii="Calibri" w:hAnsi="Calibri"/>
          <w:color w:val="131313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produção de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testosterona.</w:t>
      </w:r>
      <w:r>
        <w:rPr>
          <w:rFonts w:ascii="Calibri" w:hAnsi="Calibri"/>
          <w:spacing w:val="10"/>
          <w:sz w:val="23"/>
        </w:rPr>
        <w:t> </w:t>
      </w: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vitamina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 atua na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regulação hononal e</w:t>
      </w:r>
      <w:r>
        <w:rPr>
          <w:rFonts w:ascii="Calibri" w:hAnsi="Calibri"/>
          <w:spacing w:val="-5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na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saúde vascular.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Selênio 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CoQ10 </w:t>
      </w:r>
      <w:r>
        <w:rPr>
          <w:rFonts w:ascii="Calibri" w:hAnsi="Calibri"/>
          <w:color w:val="111111"/>
          <w:w w:val="90"/>
          <w:sz w:val="23"/>
        </w:rPr>
        <w:t>são </w:t>
      </w:r>
      <w:r>
        <w:rPr>
          <w:rFonts w:ascii="Calibri" w:hAnsi="Calibri"/>
          <w:w w:val="90"/>
          <w:sz w:val="23"/>
        </w:rPr>
        <w:t>essenciais §ãra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função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mitocondrial</w:t>
      </w:r>
      <w:r>
        <w:rPr>
          <w:rFonts w:ascii="Calibri" w:hAnsi="Calibri"/>
          <w:spacing w:val="-5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espermatogênese.</w:t>
      </w:r>
      <w:r>
        <w:rPr>
          <w:rFonts w:ascii="Calibri" w:hAnsi="Calibri"/>
          <w:spacing w:val="-3"/>
          <w:w w:val="90"/>
          <w:sz w:val="23"/>
        </w:rPr>
        <w:t> </w:t>
      </w:r>
      <w:r>
        <w:rPr>
          <w:rFonts w:ascii="Calibri" w:hAnsi="Calibri"/>
          <w:color w:val="111111"/>
          <w:spacing w:val="-2"/>
          <w:w w:val="90"/>
          <w:sz w:val="23"/>
        </w:rPr>
        <w:t>A</w:t>
      </w:r>
      <w:r>
        <w:rPr>
          <w:rFonts w:ascii="Calibri" w:hAnsi="Calibri"/>
          <w:color w:val="111111"/>
          <w:spacing w:val="-5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defciência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de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B9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pode</w:t>
      </w:r>
      <w:r>
        <w:rPr>
          <w:rFonts w:ascii="Calibri" w:hAnsi="Calibri"/>
          <w:spacing w:val="-3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afetar 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síntese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de </w:t>
      </w:r>
      <w:r>
        <w:rPr>
          <w:rFonts w:ascii="Calibri" w:hAnsi="Calibri"/>
          <w:w w:val="85"/>
          <w:sz w:val="23"/>
        </w:rPr>
        <w:t>óxido nítrico,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importante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para </w:t>
      </w:r>
      <w:r>
        <w:rPr>
          <w:rFonts w:ascii="Calibri" w:hAnsi="Calibri"/>
          <w:color w:val="363636"/>
          <w:w w:val="85"/>
          <w:sz w:val="23"/>
        </w:rPr>
        <w:t>a </w:t>
      </w:r>
      <w:r>
        <w:rPr>
          <w:rFonts w:ascii="Calibri" w:hAnsi="Calibri"/>
          <w:w w:val="85"/>
          <w:sz w:val="23"/>
        </w:rPr>
        <w:t>vasodilataçáo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peniana.</w:t>
      </w:r>
    </w:p>
    <w:p>
      <w:pPr>
        <w:pStyle w:val="BodyText"/>
        <w:spacing w:before="256"/>
        <w:rPr>
          <w:rFonts w:ascii="Calibri"/>
          <w:sz w:val="23"/>
        </w:rPr>
      </w:pPr>
    </w:p>
    <w:p>
      <w:pPr>
        <w:pStyle w:val="BodyText"/>
        <w:spacing w:line="252" w:lineRule="exact"/>
        <w:ind w:left="2384"/>
      </w:pPr>
      <w:r>
        <w:rPr>
          <w:w w:val="85"/>
        </w:rPr>
        <w:t>Menopausa</w:t>
      </w:r>
      <w:r>
        <w:rPr>
          <w:spacing w:val="19"/>
        </w:rPr>
        <w:t> </w:t>
      </w:r>
      <w:r>
        <w:rPr>
          <w:w w:val="85"/>
        </w:rPr>
        <w:t>(sintomas</w:t>
      </w:r>
      <w:r>
        <w:rPr>
          <w:spacing w:val="22"/>
        </w:rPr>
        <w:t> </w:t>
      </w:r>
      <w:r>
        <w:rPr>
          <w:spacing w:val="-2"/>
          <w:w w:val="85"/>
        </w:rPr>
        <w:t>acentuados)</w:t>
      </w:r>
    </w:p>
    <w:p>
      <w:pPr>
        <w:spacing w:line="252" w:lineRule="exact" w:before="0"/>
        <w:ind w:left="2391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1"/>
          <w:sz w:val="22"/>
        </w:rPr>
        <w:t> </w:t>
      </w:r>
      <w:r>
        <w:rPr>
          <w:i/>
          <w:w w:val="80"/>
          <w:sz w:val="22"/>
        </w:rPr>
        <w:t>deficiências:</w:t>
      </w:r>
      <w:r>
        <w:rPr>
          <w:i/>
          <w:spacing w:val="21"/>
          <w:sz w:val="22"/>
        </w:rPr>
        <w:t> </w:t>
      </w:r>
      <w:r>
        <w:rPr>
          <w:w w:val="80"/>
          <w:sz w:val="22"/>
        </w:rPr>
        <w:t>D,</w:t>
      </w:r>
      <w:r>
        <w:rPr>
          <w:spacing w:val="-9"/>
          <w:sz w:val="22"/>
        </w:rPr>
        <w:t> </w:t>
      </w:r>
      <w:r>
        <w:rPr>
          <w:w w:val="80"/>
          <w:sz w:val="22"/>
        </w:rPr>
        <w:t>K2,</w:t>
      </w:r>
      <w:r>
        <w:rPr>
          <w:spacing w:val="-7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5"/>
          <w:sz w:val="22"/>
        </w:rPr>
        <w:t> </w:t>
      </w:r>
      <w:r>
        <w:rPr>
          <w:w w:val="80"/>
          <w:sz w:val="22"/>
        </w:rPr>
        <w:t>Cãlcio,</w:t>
      </w:r>
      <w:r>
        <w:rPr>
          <w:spacing w:val="6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2"/>
          <w:sz w:val="22"/>
        </w:rPr>
        <w:t> </w:t>
      </w:r>
      <w:r>
        <w:rPr>
          <w:w w:val="80"/>
          <w:sz w:val="22"/>
        </w:rPr>
        <w:t>E,</w:t>
      </w:r>
      <w:r>
        <w:rPr>
          <w:spacing w:val="-11"/>
          <w:sz w:val="22"/>
        </w:rPr>
        <w:t> </w:t>
      </w:r>
      <w:r>
        <w:rPr>
          <w:w w:val="80"/>
          <w:sz w:val="22"/>
        </w:rPr>
        <w:t>Omega-3,</w:t>
      </w:r>
      <w:r>
        <w:rPr>
          <w:spacing w:val="10"/>
          <w:sz w:val="22"/>
        </w:rPr>
        <w:t> </w:t>
      </w:r>
      <w:r>
        <w:rPr>
          <w:spacing w:val="-5"/>
          <w:w w:val="80"/>
          <w:sz w:val="22"/>
        </w:rPr>
        <w:t>B6</w:t>
      </w:r>
    </w:p>
    <w:p>
      <w:pPr>
        <w:pStyle w:val="BodyText"/>
        <w:spacing w:before="15"/>
      </w:pPr>
    </w:p>
    <w:p>
      <w:pPr>
        <w:pStyle w:val="BodyText"/>
        <w:spacing w:line="232" w:lineRule="auto" w:before="1"/>
        <w:ind w:left="2384" w:right="2094" w:hanging="3"/>
        <w:jc w:val="both"/>
        <w:rPr>
          <w:rFonts w:ascii="Calibri" w:hAnsi="Calibri"/>
        </w:rPr>
      </w:pPr>
      <w:r>
        <w:rPr>
          <w:rFonts w:ascii="Calibri" w:hAnsi="Calibri"/>
          <w:spacing w:val="-6"/>
        </w:rPr>
        <w:t>Exp/icação.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color w:val="161616"/>
          <w:spacing w:val="-6"/>
        </w:rPr>
        <w:t>A</w:t>
      </w:r>
      <w:r>
        <w:rPr>
          <w:rFonts w:ascii="Calibri" w:hAnsi="Calibri"/>
          <w:color w:val="161616"/>
          <w:spacing w:val="-6"/>
        </w:rPr>
        <w:t> </w:t>
      </w:r>
      <w:r>
        <w:rPr>
          <w:rFonts w:ascii="Calibri" w:hAnsi="Calibri"/>
          <w:spacing w:val="-6"/>
        </w:rPr>
        <w:t>queda hormonal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color w:val="0F0F0F"/>
          <w:spacing w:val="-6"/>
        </w:rPr>
        <w:t>na</w:t>
      </w:r>
      <w:r>
        <w:rPr>
          <w:rFonts w:ascii="Calibri" w:hAnsi="Calibri"/>
          <w:color w:val="0F0F0F"/>
          <w:spacing w:val="-7"/>
        </w:rPr>
        <w:t> </w:t>
      </w:r>
      <w:r>
        <w:rPr>
          <w:rFonts w:ascii="Calibri" w:hAnsi="Calibri"/>
          <w:spacing w:val="-6"/>
        </w:rPr>
        <w:t>menogausa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6"/>
        </w:rPr>
        <w:t>aumenta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demanda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6"/>
        </w:rPr>
        <w:t>por</w:t>
      </w:r>
      <w:r>
        <w:rPr>
          <w:rFonts w:ascii="Calibri" w:hAnsi="Calibri"/>
          <w:spacing w:val="-6"/>
        </w:rPr>
        <w:t> vitamina D</w:t>
      </w:r>
      <w:r>
        <w:rPr>
          <w:rFonts w:ascii="Calibri" w:hAnsi="Calibri"/>
          <w:spacing w:val="-6"/>
        </w:rPr>
        <w:t> e </w:t>
      </w:r>
      <w:r>
        <w:rPr>
          <w:rFonts w:ascii="Calibri" w:hAnsi="Calibri"/>
          <w:w w:val="90"/>
        </w:rPr>
        <w:t>cálcio para manutenção óssea.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magnésio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vitamina K2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auxiliam na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fixaçáo de cálcio </w:t>
      </w:r>
      <w:r>
        <w:rPr>
          <w:rFonts w:ascii="Calibri" w:hAnsi="Calibri"/>
          <w:spacing w:val="-8"/>
        </w:rPr>
        <w:t>nos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ossos.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vitamina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color w:val="1F1F1F"/>
          <w:spacing w:val="-8"/>
        </w:rPr>
        <w:t>E</w:t>
      </w:r>
      <w:r>
        <w:rPr>
          <w:rFonts w:ascii="Calibri" w:hAnsi="Calibri"/>
          <w:color w:val="1F1F1F"/>
        </w:rPr>
        <w:t> </w:t>
      </w:r>
      <w:r>
        <w:rPr>
          <w:rFonts w:ascii="Calibri" w:hAnsi="Calibri"/>
          <w:spacing w:val="-8"/>
        </w:rPr>
        <w:t>a)uda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na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regulação</w:t>
      </w:r>
      <w:r>
        <w:rPr>
          <w:rFonts w:ascii="Calibri" w:hAnsi="Calibri"/>
          <w:spacing w:val="6"/>
        </w:rPr>
        <w:t> </w:t>
      </w:r>
      <w:r>
        <w:rPr>
          <w:rFonts w:ascii="Calibri" w:hAnsi="Calibri"/>
          <w:spacing w:val="-8"/>
        </w:rPr>
        <w:t>dos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8"/>
        </w:rPr>
        <w:t>fogachos.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Ômega-3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modula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o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humor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8"/>
        </w:rPr>
        <w:t>e </w:t>
      </w:r>
      <w:r>
        <w:rPr>
          <w:rFonts w:ascii="Calibri" w:hAnsi="Calibri"/>
          <w:w w:val="90"/>
        </w:rPr>
        <w:t>inflamação.</w:t>
      </w:r>
      <w:r>
        <w:rPr>
          <w:rFonts w:ascii="Calibri" w:hAnsi="Calibri"/>
          <w:spacing w:val="20"/>
        </w:rPr>
        <w:t> </w:t>
      </w:r>
      <w:r>
        <w:rPr>
          <w:rFonts w:ascii="Calibri" w:hAnsi="Calibri"/>
          <w:w w:val="90"/>
        </w:rPr>
        <w:t>A vitamina </w:t>
      </w:r>
      <w:r>
        <w:rPr>
          <w:rFonts w:ascii="Calibri" w:hAnsi="Calibri"/>
          <w:color w:val="111111"/>
          <w:w w:val="90"/>
        </w:rPr>
        <w:t>B6 </w:t>
      </w:r>
      <w:r>
        <w:rPr>
          <w:rFonts w:ascii="Calibri" w:hAnsi="Calibri"/>
          <w:w w:val="90"/>
        </w:rPr>
        <w:t>ajuda na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síntese de serotonina,</w:t>
      </w:r>
      <w:r>
        <w:rPr>
          <w:rFonts w:ascii="Calibri" w:hAnsi="Calibri"/>
          <w:spacing w:val="22"/>
        </w:rPr>
        <w:t> </w:t>
      </w:r>
      <w:r>
        <w:rPr>
          <w:rFonts w:ascii="Calibri" w:hAnsi="Calibri"/>
          <w:w w:val="90"/>
        </w:rPr>
        <w:t>afetando o humor e o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sono.</w:t>
      </w:r>
    </w:p>
    <w:p>
      <w:pPr>
        <w:pStyle w:val="BodyText"/>
        <w:spacing w:before="258"/>
        <w:rPr>
          <w:rFonts w:ascii="Calibri"/>
        </w:rPr>
      </w:pPr>
    </w:p>
    <w:p>
      <w:pPr>
        <w:spacing w:before="0"/>
        <w:ind w:left="2391" w:right="0" w:firstLine="0"/>
        <w:jc w:val="left"/>
        <w:rPr>
          <w:sz w:val="21"/>
        </w:rPr>
      </w:pPr>
      <w:r>
        <w:rPr>
          <w:spacing w:val="-2"/>
          <w:sz w:val="21"/>
        </w:rPr>
        <w:t>Esterilidade</w:t>
      </w:r>
    </w:p>
    <w:p>
      <w:pPr>
        <w:spacing w:before="17"/>
        <w:ind w:left="2398" w:right="0" w:firstLine="0"/>
        <w:jc w:val="left"/>
        <w:rPr>
          <w:sz w:val="21"/>
        </w:rPr>
      </w:pPr>
      <w:r>
        <w:rPr>
          <w:i/>
          <w:w w:val="85"/>
          <w:sz w:val="21"/>
        </w:rPr>
        <w:t>Possíveis</w:t>
      </w:r>
      <w:r>
        <w:rPr>
          <w:i/>
          <w:spacing w:val="-2"/>
          <w:w w:val="85"/>
          <w:sz w:val="21"/>
        </w:rPr>
        <w:t> </w:t>
      </w:r>
      <w:r>
        <w:rPr>
          <w:w w:val="85"/>
          <w:sz w:val="21"/>
        </w:rPr>
        <w:t>de/Jciê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feias: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B9,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B12,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C,</w:t>
      </w:r>
      <w:r>
        <w:rPr>
          <w:spacing w:val="-6"/>
          <w:w w:val="85"/>
          <w:sz w:val="21"/>
        </w:rPr>
        <w:t> </w:t>
      </w:r>
      <w:r>
        <w:rPr>
          <w:color w:val="111111"/>
          <w:w w:val="85"/>
          <w:sz w:val="21"/>
        </w:rPr>
        <w:t>D,</w:t>
      </w:r>
      <w:r>
        <w:rPr>
          <w:color w:val="111111"/>
          <w:spacing w:val="-4"/>
          <w:w w:val="85"/>
          <w:sz w:val="21"/>
        </w:rPr>
        <w:t> </w:t>
      </w:r>
      <w:r>
        <w:rPr>
          <w:w w:val="85"/>
          <w:sz w:val="21"/>
        </w:rPr>
        <w:t>E,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Zinco,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Selênio,</w:t>
      </w:r>
      <w:r>
        <w:rPr>
          <w:spacing w:val="-7"/>
          <w:sz w:val="21"/>
        </w:rPr>
        <w:t> </w:t>
      </w:r>
      <w:r>
        <w:rPr>
          <w:w w:val="85"/>
          <w:sz w:val="21"/>
        </w:rPr>
        <w:t>Coenzirna</w:t>
      </w:r>
      <w:r>
        <w:rPr>
          <w:spacing w:val="-5"/>
          <w:sz w:val="21"/>
        </w:rPr>
        <w:t> </w:t>
      </w:r>
      <w:r>
        <w:rPr>
          <w:spacing w:val="-5"/>
          <w:w w:val="85"/>
          <w:sz w:val="21"/>
        </w:rPr>
        <w:t>Q10</w:t>
      </w:r>
    </w:p>
    <w:p>
      <w:pPr>
        <w:pStyle w:val="BodyText"/>
        <w:spacing w:before="37"/>
        <w:rPr>
          <w:sz w:val="21"/>
        </w:rPr>
      </w:pPr>
    </w:p>
    <w:p>
      <w:pPr>
        <w:pStyle w:val="BodyText"/>
        <w:spacing w:line="232" w:lineRule="auto"/>
        <w:ind w:left="2390" w:right="2094" w:firstLine="5"/>
        <w:jc w:val="both"/>
        <w:rPr>
          <w:rFonts w:ascii="Calibri" w:hAnsi="Calibri"/>
        </w:rPr>
      </w:pPr>
      <w:r>
        <w:rPr>
          <w:rFonts w:ascii="Calibri" w:hAnsi="Calibri"/>
          <w:spacing w:val="-2"/>
          <w:w w:val="90"/>
        </w:rPr>
        <w:t>Exp//caç°áo.</w:t>
      </w:r>
      <w:r>
        <w:rPr>
          <w:rFonts w:ascii="Calibri" w:hAnsi="Calibri"/>
          <w:spacing w:val="7"/>
        </w:rPr>
        <w:t> </w:t>
      </w:r>
      <w:r>
        <w:rPr>
          <w:rFonts w:ascii="Calibri" w:hAnsi="Calibri"/>
          <w:color w:val="0F0F0F"/>
          <w:spacing w:val="-2"/>
          <w:w w:val="90"/>
        </w:rPr>
        <w:t>A</w:t>
      </w:r>
      <w:r>
        <w:rPr>
          <w:rFonts w:ascii="Calibri" w:hAnsi="Calibri"/>
          <w:color w:val="0F0F0F"/>
          <w:spacing w:val="-5"/>
          <w:w w:val="90"/>
        </w:rPr>
        <w:t> </w:t>
      </w:r>
      <w:r>
        <w:rPr>
          <w:rFonts w:ascii="Calibri" w:hAnsi="Calibri"/>
          <w:spacing w:val="-2"/>
          <w:w w:val="90"/>
        </w:rPr>
        <w:t>fertilidade depende de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fatores hormonais,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2"/>
          <w:w w:val="90"/>
        </w:rPr>
        <w:t>imunológicos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antioxidantes.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spacing w:val="-2"/>
          <w:w w:val="90"/>
        </w:rPr>
        <w:t>O </w:t>
      </w:r>
      <w:r>
        <w:rPr>
          <w:rFonts w:ascii="Calibri" w:hAnsi="Calibri"/>
          <w:spacing w:val="-6"/>
        </w:rPr>
        <w:t>ácido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fólico</w:t>
      </w:r>
      <w:r>
        <w:rPr>
          <w:rFonts w:ascii="Calibri" w:hAnsi="Calibri"/>
          <w:spacing w:val="-6"/>
        </w:rPr>
        <w:t> (B9)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e 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B12 participam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da divisão celular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e matUfação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folicular.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0</w:t>
      </w:r>
      <w:r>
        <w:rPr>
          <w:rFonts w:ascii="Calibri" w:hAnsi="Calibri"/>
          <w:spacing w:val="20"/>
        </w:rPr>
        <w:t> </w:t>
      </w:r>
      <w:r>
        <w:rPr>
          <w:rFonts w:ascii="Calibri" w:hAnsi="Calibri"/>
          <w:spacing w:val="-6"/>
        </w:rPr>
        <w:t>zinco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é </w:t>
      </w:r>
      <w:r>
        <w:rPr>
          <w:rFonts w:ascii="Calibri" w:hAnsi="Calibri"/>
          <w:spacing w:val="-4"/>
        </w:rPr>
        <w:t>vital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para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espermütogênese.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CoQ10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melhora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a</w:t>
      </w:r>
      <w:r>
        <w:rPr>
          <w:rFonts w:ascii="Calibri" w:hAnsi="Calibri"/>
          <w:spacing w:val="-8"/>
        </w:rPr>
        <w:t> </w:t>
      </w:r>
      <w:r>
        <w:rPr>
          <w:rFonts w:ascii="Arial Narrow" w:hAnsi="Arial Narrow"/>
          <w:i/>
          <w:spacing w:val="-4"/>
        </w:rPr>
        <w:t>funçáo</w:t>
      </w:r>
      <w:r>
        <w:rPr>
          <w:rFonts w:ascii="Arial Narrow" w:hAnsi="Arial Narrow"/>
          <w:i/>
          <w:spacing w:val="-9"/>
        </w:rPr>
        <w:t> </w:t>
      </w:r>
      <w:r>
        <w:rPr>
          <w:rFonts w:ascii="Calibri" w:hAnsi="Calibri"/>
          <w:spacing w:val="-4"/>
        </w:rPr>
        <w:t>mitocondrial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dos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gametas. </w:t>
      </w:r>
      <w:r>
        <w:rPr>
          <w:rFonts w:ascii="Calibri" w:hAnsi="Calibri"/>
          <w:w w:val="90"/>
        </w:rPr>
        <w:t>Selênio e vitaminas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antio:*idantes (C e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E)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protegem contra danos oxidativos em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otários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</w:rPr>
        <w:t>e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espermatozoides.</w:t>
      </w:r>
    </w:p>
    <w:p>
      <w:pPr>
        <w:pStyle w:val="BodyText"/>
        <w:spacing w:after="0" w:line="232" w:lineRule="auto"/>
        <w:jc w:val="both"/>
        <w:rPr>
          <w:rFonts w:ascii="Calibri" w:hAnsi="Calibri"/>
        </w:rPr>
        <w:sectPr>
          <w:footerReference w:type="default" r:id="rId116"/>
          <w:footerReference w:type="even" r:id="rId117"/>
          <w:pgSz w:w="11910" w:h="16840"/>
          <w:pgMar w:header="0" w:footer="5126" w:top="820" w:bottom="5320" w:left="141" w:right="141"/>
          <w:pgNumType w:start="197"/>
        </w:sectPr>
      </w:pPr>
    </w:p>
    <w:p>
      <w:pPr>
        <w:spacing w:before="64"/>
        <w:ind w:left="2448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1773935</wp:posOffset>
                </wp:positionH>
                <wp:positionV relativeFrom="page">
                  <wp:posOffset>7516367</wp:posOffset>
                </wp:positionV>
                <wp:extent cx="530860" cy="51244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530860" cy="512445"/>
                          <a:chExt cx="530860" cy="512445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1" cy="512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1" cy="512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679993pt;margin-top:591.839966pt;width:41.8pt;height:40.35pt;mso-position-horizontal-relative:page;mso-position-vertical-relative:page;z-index:15755264" id="docshapegroup65" coordorigin="2794,11837" coordsize="836,807">
                <v:shape style="position:absolute;left:2793;top:11836;width:836;height:807" type="#_x0000_t75" id="docshape66" stroked="false">
                  <v:imagedata r:id="rId118" o:title=""/>
                </v:shape>
                <v:shape style="position:absolute;left:2793;top:11836;width:836;height:807" type="#_x0000_t75" id="docshape67" stroked="false">
                  <v:imagedata r:id="rId119" o:title=""/>
                </v:shape>
                <w10:wrap type="none"/>
              </v:group>
            </w:pict>
          </mc:Fallback>
        </mc:AlternateContent>
      </w:r>
      <w:r>
        <w:rPr>
          <w:w w:val="90"/>
          <w:sz w:val="21"/>
        </w:rPr>
        <w:t>Fadiga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Crônica</w:t>
      </w:r>
    </w:p>
    <w:p>
      <w:pPr>
        <w:spacing w:before="17"/>
        <w:ind w:left="2456" w:right="0" w:firstLine="0"/>
        <w:jc w:val="left"/>
        <w:rPr>
          <w:sz w:val="21"/>
        </w:rPr>
      </w:pPr>
      <w:r>
        <w:rPr>
          <w:i/>
          <w:w w:val="85"/>
          <w:sz w:val="21"/>
        </w:rPr>
        <w:t>Possíveis</w:t>
      </w:r>
      <w:r>
        <w:rPr>
          <w:i/>
          <w:spacing w:val="-4"/>
          <w:w w:val="85"/>
          <w:sz w:val="21"/>
        </w:rPr>
        <w:t> </w:t>
      </w:r>
      <w:r>
        <w:rPr>
          <w:i/>
          <w:w w:val="85"/>
          <w:sz w:val="21"/>
        </w:rPr>
        <w:t>deficiências.‘</w:t>
      </w:r>
      <w:r>
        <w:rPr>
          <w:i/>
          <w:spacing w:val="-8"/>
          <w:sz w:val="21"/>
        </w:rPr>
        <w:t> </w:t>
      </w:r>
      <w:r>
        <w:rPr>
          <w:w w:val="85"/>
          <w:sz w:val="21"/>
        </w:rPr>
        <w:t>BS,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B12,</w:t>
      </w:r>
      <w:r>
        <w:rPr>
          <w:spacing w:val="-2"/>
          <w:w w:val="85"/>
          <w:sz w:val="21"/>
        </w:rPr>
        <w:t> </w:t>
      </w:r>
      <w:r>
        <w:rPr>
          <w:color w:val="111111"/>
          <w:w w:val="85"/>
          <w:sz w:val="21"/>
        </w:rPr>
        <w:t>D,</w:t>
      </w:r>
      <w:r>
        <w:rPr>
          <w:color w:val="111111"/>
          <w:spacing w:val="-6"/>
          <w:w w:val="85"/>
          <w:sz w:val="21"/>
        </w:rPr>
        <w:t> </w:t>
      </w:r>
      <w:r>
        <w:rPr>
          <w:w w:val="85"/>
          <w:sz w:val="21"/>
        </w:rPr>
        <w:t>Magnésio,</w:t>
      </w:r>
      <w:r>
        <w:rPr>
          <w:spacing w:val="-7"/>
          <w:sz w:val="21"/>
        </w:rPr>
        <w:t> </w:t>
      </w:r>
      <w:r>
        <w:rPr>
          <w:w w:val="85"/>
          <w:sz w:val="21"/>
        </w:rPr>
        <w:t>Ferro,</w:t>
      </w:r>
      <w:r>
        <w:rPr>
          <w:spacing w:val="-4"/>
          <w:w w:val="85"/>
          <w:sz w:val="21"/>
        </w:rPr>
        <w:t> </w:t>
      </w:r>
      <w:r>
        <w:rPr>
          <w:w w:val="85"/>
          <w:sz w:val="21"/>
        </w:rPr>
        <w:t>Coenzima</w:t>
      </w:r>
      <w:r>
        <w:rPr>
          <w:spacing w:val="-6"/>
          <w:sz w:val="21"/>
        </w:rPr>
        <w:t> </w:t>
      </w:r>
      <w:r>
        <w:rPr>
          <w:w w:val="85"/>
          <w:sz w:val="21"/>
        </w:rPr>
        <w:t>Q10,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Melatonina,</w:t>
      </w:r>
      <w:r>
        <w:rPr>
          <w:spacing w:val="1"/>
          <w:sz w:val="21"/>
        </w:rPr>
        <w:t> </w:t>
      </w:r>
      <w:r>
        <w:rPr>
          <w:spacing w:val="-5"/>
          <w:w w:val="85"/>
          <w:sz w:val="21"/>
        </w:rPr>
        <w:t>NAC</w:t>
      </w:r>
    </w:p>
    <w:p>
      <w:pPr>
        <w:pStyle w:val="BodyText"/>
        <w:spacing w:before="36"/>
        <w:rPr>
          <w:sz w:val="21"/>
        </w:rPr>
      </w:pPr>
    </w:p>
    <w:p>
      <w:pPr>
        <w:pStyle w:val="BodyText"/>
        <w:spacing w:line="232" w:lineRule="auto" w:before="1"/>
        <w:ind w:left="2446" w:right="2057" w:firstLine="9"/>
        <w:jc w:val="both"/>
        <w:rPr>
          <w:rFonts w:ascii="Calibri" w:hAnsi="Calibri"/>
        </w:rPr>
      </w:pPr>
      <w:r>
        <w:rPr>
          <w:rFonts w:ascii="Arial Narrow" w:hAnsi="Arial Narrow"/>
          <w:i/>
          <w:w w:val="90"/>
        </w:rPr>
        <w:t>Explicação:</w:t>
      </w:r>
      <w:r>
        <w:rPr>
          <w:rFonts w:ascii="Arial Narrow" w:hAnsi="Arial Narrow"/>
          <w:i/>
          <w:spacing w:val="-5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fadiga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persistente pode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ter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origem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mitocondrial.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B12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8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ferro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participam da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produção de ATP e oxigenaçáo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celular.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0</w:t>
      </w:r>
      <w:r>
        <w:rPr>
          <w:rFonts w:ascii="Calibri" w:hAnsi="Calibri"/>
          <w:spacing w:val="34"/>
        </w:rPr>
        <w:t> </w:t>
      </w:r>
      <w:r>
        <w:rPr>
          <w:rFonts w:ascii="Calibri" w:hAnsi="Calibri"/>
          <w:w w:val="90"/>
        </w:rPr>
        <w:t>magnesio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e 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vitamina D regulam 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funçáo </w:t>
      </w:r>
      <w:r>
        <w:rPr>
          <w:rFonts w:ascii="Calibri" w:hAnsi="Calibri"/>
          <w:w w:val="85"/>
        </w:rPr>
        <w:t>muscular</w:t>
      </w:r>
      <w:r>
        <w:rPr>
          <w:rFonts w:ascii="Calibri" w:hAnsi="Calibri"/>
        </w:rPr>
        <w:t> </w:t>
      </w:r>
      <w:r>
        <w:rPr>
          <w:rFonts w:ascii="Calibri" w:hAnsi="Calibri"/>
          <w:w w:val="85"/>
        </w:rPr>
        <w:t>e endôcrina.</w:t>
      </w:r>
      <w:r>
        <w:rPr>
          <w:rFonts w:ascii="Calibri" w:hAnsi="Calibri"/>
        </w:rPr>
        <w:t> </w:t>
      </w:r>
      <w:r>
        <w:rPr>
          <w:rFonts w:ascii="Calibri" w:hAnsi="Calibri"/>
          <w:w w:val="85"/>
        </w:rPr>
        <w:t>A CoQ10 participa diretamente da cadeia respiratória</w:t>
      </w:r>
      <w:r>
        <w:rPr>
          <w:rFonts w:ascii="Calibri" w:hAnsi="Calibri"/>
        </w:rPr>
        <w:t> </w:t>
      </w:r>
      <w:r>
        <w:rPr>
          <w:rFonts w:ascii="Calibri" w:hAnsi="Calibri"/>
          <w:w w:val="85"/>
        </w:rPr>
        <w:t>mitocondrial. </w:t>
      </w:r>
      <w:r>
        <w:rPr>
          <w:rFonts w:ascii="Calibri" w:hAnsi="Calibri"/>
          <w:w w:val="90"/>
        </w:rPr>
        <w:t>NAC contribui para a</w:t>
      </w:r>
      <w:r>
        <w:rPr>
          <w:rFonts w:ascii="Calibri" w:hAnsi="Calibri"/>
          <w:spacing w:val="-14"/>
          <w:w w:val="90"/>
        </w:rPr>
        <w:t> </w:t>
      </w:r>
      <w:r>
        <w:rPr>
          <w:rFonts w:ascii="Calibri" w:hAnsi="Calibri"/>
          <w:w w:val="90"/>
        </w:rPr>
        <w:t>produção de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glutationa, reduzindo estresse oxidativo.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spacing w:before="1"/>
        <w:ind w:left="2445" w:right="0" w:firstLine="0"/>
        <w:jc w:val="left"/>
        <w:rPr>
          <w:sz w:val="21"/>
        </w:rPr>
      </w:pPr>
      <w:r>
        <w:rPr>
          <w:spacing w:val="-2"/>
          <w:sz w:val="21"/>
        </w:rPr>
        <w:t>Irritabilidade</w:t>
      </w:r>
    </w:p>
    <w:p>
      <w:pPr>
        <w:spacing w:before="17"/>
        <w:ind w:left="2456" w:right="0" w:firstLine="0"/>
        <w:jc w:val="left"/>
        <w:rPr>
          <w:sz w:val="21"/>
        </w:rPr>
      </w:pPr>
      <w:r>
        <w:rPr>
          <w:i/>
          <w:w w:val="85"/>
          <w:sz w:val="21"/>
        </w:rPr>
        <w:t>Possíveis</w:t>
      </w:r>
      <w:r>
        <w:rPr>
          <w:i/>
          <w:spacing w:val="-3"/>
          <w:sz w:val="21"/>
        </w:rPr>
        <w:t> </w:t>
      </w:r>
      <w:r>
        <w:rPr>
          <w:i/>
          <w:w w:val="85"/>
          <w:sz w:val="21"/>
        </w:rPr>
        <w:t>deficiêi›cias:</w:t>
      </w:r>
      <w:r>
        <w:rPr>
          <w:i/>
          <w:spacing w:val="-2"/>
          <w:sz w:val="21"/>
        </w:rPr>
        <w:t> </w:t>
      </w:r>
      <w:r>
        <w:rPr>
          <w:w w:val="85"/>
          <w:sz w:val="21"/>
        </w:rPr>
        <w:t>B6,</w:t>
      </w:r>
      <w:r>
        <w:rPr>
          <w:spacing w:val="-9"/>
          <w:sz w:val="21"/>
        </w:rPr>
        <w:t> </w:t>
      </w:r>
      <w:r>
        <w:rPr>
          <w:w w:val="85"/>
          <w:sz w:val="21"/>
        </w:rPr>
        <w:t>B12,</w:t>
      </w:r>
      <w:r>
        <w:rPr>
          <w:spacing w:val="-6"/>
          <w:sz w:val="21"/>
        </w:rPr>
        <w:t> </w:t>
      </w:r>
      <w:r>
        <w:rPr>
          <w:w w:val="85"/>
          <w:sz w:val="21"/>
        </w:rPr>
        <w:t>Magnésio,</w:t>
      </w:r>
      <w:r>
        <w:rPr>
          <w:spacing w:val="1"/>
          <w:sz w:val="21"/>
        </w:rPr>
        <w:t> </w:t>
      </w:r>
      <w:r>
        <w:rPr>
          <w:w w:val="85"/>
          <w:sz w:val="21"/>
        </w:rPr>
        <w:t>Zinco,</w:t>
      </w:r>
      <w:r>
        <w:rPr>
          <w:spacing w:val="-8"/>
          <w:sz w:val="21"/>
        </w:rPr>
        <w:t> </w:t>
      </w:r>
      <w:r>
        <w:rPr>
          <w:w w:val="85"/>
          <w:sz w:val="21"/>
        </w:rPr>
        <w:t>D,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L-triptofano,</w:t>
      </w:r>
      <w:r>
        <w:rPr>
          <w:spacing w:val="10"/>
          <w:sz w:val="21"/>
        </w:rPr>
        <w:t> </w:t>
      </w:r>
      <w:r>
        <w:rPr>
          <w:spacing w:val="-2"/>
          <w:w w:val="85"/>
          <w:sz w:val="21"/>
        </w:rPr>
        <w:t>lnositol</w:t>
      </w:r>
    </w:p>
    <w:p>
      <w:pPr>
        <w:pStyle w:val="BodyText"/>
        <w:spacing w:before="36"/>
        <w:rPr>
          <w:sz w:val="21"/>
        </w:rPr>
      </w:pPr>
    </w:p>
    <w:p>
      <w:pPr>
        <w:spacing w:line="252" w:lineRule="auto" w:before="0"/>
        <w:ind w:left="2448" w:right="2057" w:firstLine="0"/>
        <w:jc w:val="both"/>
        <w:rPr>
          <w:sz w:val="22"/>
        </w:rPr>
      </w:pPr>
      <w:r>
        <w:rPr>
          <w:i/>
          <w:w w:val="95"/>
          <w:sz w:val="21"/>
        </w:rPr>
        <w:t>Explicação.</w:t>
      </w:r>
      <w:r>
        <w:rPr>
          <w:i/>
          <w:spacing w:val="-12"/>
          <w:w w:val="95"/>
          <w:sz w:val="21"/>
        </w:rPr>
        <w:t> </w:t>
      </w:r>
      <w:r>
        <w:rPr>
          <w:w w:val="95"/>
          <w:sz w:val="21"/>
        </w:rPr>
        <w:t>IrritabiJidade</w:t>
      </w:r>
      <w:r>
        <w:rPr>
          <w:spacing w:val="-12"/>
          <w:w w:val="95"/>
          <w:sz w:val="21"/>
        </w:rPr>
        <w:t> </w:t>
      </w:r>
      <w:r>
        <w:rPr>
          <w:w w:val="95"/>
          <w:sz w:val="21"/>
        </w:rPr>
        <w:t>pode</w:t>
      </w:r>
      <w:r>
        <w:rPr>
          <w:spacing w:val="-10"/>
          <w:w w:val="95"/>
          <w:sz w:val="21"/>
        </w:rPr>
        <w:t> </w:t>
      </w:r>
      <w:r>
        <w:rPr>
          <w:w w:val="95"/>
          <w:sz w:val="21"/>
        </w:rPr>
        <w:t>refletir</w:t>
      </w:r>
      <w:r>
        <w:rPr>
          <w:spacing w:val="-10"/>
          <w:w w:val="95"/>
          <w:sz w:val="21"/>
        </w:rPr>
        <w:t> </w:t>
      </w:r>
      <w:r>
        <w:rPr>
          <w:w w:val="95"/>
          <w:sz w:val="21"/>
        </w:rPr>
        <w:t>desequilíbrio</w:t>
      </w:r>
      <w:r>
        <w:rPr>
          <w:spacing w:val="-5"/>
          <w:w w:val="95"/>
          <w:sz w:val="21"/>
        </w:rPr>
        <w:t> </w:t>
      </w:r>
      <w:r>
        <w:rPr>
          <w:w w:val="95"/>
          <w:sz w:val="21"/>
        </w:rPr>
        <w:t>de</w:t>
      </w:r>
      <w:r>
        <w:rPr>
          <w:spacing w:val="-12"/>
          <w:w w:val="95"/>
          <w:sz w:val="21"/>
        </w:rPr>
        <w:t> </w:t>
      </w:r>
      <w:r>
        <w:rPr>
          <w:w w:val="95"/>
          <w:sz w:val="21"/>
        </w:rPr>
        <w:t>neurotransmissores</w:t>
      </w:r>
      <w:r>
        <w:rPr>
          <w:spacing w:val="-11"/>
          <w:w w:val="95"/>
          <w:sz w:val="21"/>
        </w:rPr>
        <w:t> </w:t>
      </w:r>
      <w:r>
        <w:rPr>
          <w:w w:val="95"/>
          <w:sz w:val="21"/>
        </w:rPr>
        <w:t>corno </w:t>
      </w:r>
      <w:r>
        <w:rPr>
          <w:w w:val="85"/>
          <w:sz w:val="22"/>
        </w:rPr>
        <w:t>serotonina</w:t>
      </w:r>
      <w:r>
        <w:rPr>
          <w:w w:val="85"/>
          <w:sz w:val="22"/>
        </w:rPr>
        <w:t> e dopamina.</w:t>
      </w:r>
      <w:r>
        <w:rPr>
          <w:sz w:val="22"/>
        </w:rPr>
        <w:t> </w:t>
      </w:r>
      <w:r>
        <w:rPr>
          <w:w w:val="85"/>
          <w:sz w:val="22"/>
        </w:rPr>
        <w:t>O B6</w:t>
      </w:r>
      <w:r>
        <w:rPr>
          <w:w w:val="85"/>
          <w:sz w:val="22"/>
        </w:rPr>
        <w:t> é necessário</w:t>
      </w:r>
      <w:r>
        <w:rPr>
          <w:sz w:val="22"/>
        </w:rPr>
        <w:t> </w:t>
      </w:r>
      <w:r>
        <w:rPr>
          <w:w w:val="85"/>
          <w:sz w:val="22"/>
        </w:rPr>
        <w:t>para</w:t>
      </w:r>
      <w:r>
        <w:rPr>
          <w:w w:val="85"/>
          <w:sz w:val="22"/>
        </w:rPr>
        <w:t> converter</w:t>
      </w:r>
      <w:r>
        <w:rPr>
          <w:w w:val="85"/>
          <w:sz w:val="22"/>
        </w:rPr>
        <w:t> triptofano</w:t>
      </w:r>
      <w:r>
        <w:rPr>
          <w:w w:val="85"/>
          <w:sz w:val="22"/>
        </w:rPr>
        <w:t> em serotonina. Magnésio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e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zinco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modular</w:t>
      </w:r>
      <w:r>
        <w:rPr>
          <w:spacing w:val="-2"/>
          <w:sz w:val="22"/>
        </w:rPr>
        <w:t> </w:t>
      </w:r>
      <w:r>
        <w:rPr>
          <w:w w:val="85"/>
          <w:sz w:val="22"/>
        </w:rPr>
        <w:t>excitabilidade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neuronal.</w:t>
      </w:r>
      <w:r>
        <w:rPr>
          <w:spacing w:val="-3"/>
          <w:sz w:val="22"/>
        </w:rPr>
        <w:t> </w:t>
      </w:r>
      <w:r>
        <w:rPr>
          <w:w w:val="85"/>
          <w:sz w:val="22"/>
        </w:rPr>
        <w:t>A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vitamina D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influencia receptores cerebrais e</w:t>
      </w:r>
      <w:r>
        <w:rPr>
          <w:spacing w:val="-5"/>
          <w:w w:val="85"/>
          <w:sz w:val="22"/>
        </w:rPr>
        <w:t> </w:t>
      </w:r>
      <w:r>
        <w:rPr>
          <w:w w:val="85"/>
          <w:sz w:val="22"/>
        </w:rPr>
        <w:t>o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eixo</w:t>
      </w:r>
      <w:r>
        <w:rPr>
          <w:spacing w:val="-4"/>
          <w:w w:val="85"/>
          <w:sz w:val="22"/>
        </w:rPr>
        <w:t> </w:t>
      </w:r>
      <w:r>
        <w:rPr>
          <w:w w:val="85"/>
          <w:sz w:val="22"/>
        </w:rPr>
        <w:t>HPA. Inositol tem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efeito ansiolitico.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2448" w:right="0" w:firstLine="0"/>
        <w:jc w:val="left"/>
        <w:rPr>
          <w:sz w:val="21"/>
        </w:rPr>
      </w:pPr>
      <w:r>
        <w:rPr>
          <w:spacing w:val="-2"/>
          <w:sz w:val="21"/>
        </w:rPr>
        <w:t>Hipotireoidismo</w:t>
      </w:r>
    </w:p>
    <w:p>
      <w:pPr>
        <w:spacing w:before="18"/>
        <w:ind w:left="2449" w:right="0" w:firstLine="0"/>
        <w:jc w:val="left"/>
        <w:rPr>
          <w:sz w:val="21"/>
        </w:rPr>
      </w:pPr>
      <w:r>
        <w:rPr>
          <w:i/>
          <w:w w:val="85"/>
          <w:sz w:val="21"/>
        </w:rPr>
        <w:t>Possíveis</w:t>
      </w:r>
      <w:r>
        <w:rPr>
          <w:i/>
          <w:spacing w:val="-5"/>
          <w:sz w:val="21"/>
        </w:rPr>
        <w:t> </w:t>
      </w:r>
      <w:r>
        <w:rPr>
          <w:i/>
          <w:w w:val="85"/>
          <w:sz w:val="21"/>
        </w:rPr>
        <w:t>deficiências:</w:t>
      </w:r>
      <w:r>
        <w:rPr>
          <w:i/>
          <w:spacing w:val="18"/>
          <w:sz w:val="21"/>
        </w:rPr>
        <w:t> </w:t>
      </w:r>
      <w:r>
        <w:rPr>
          <w:w w:val="85"/>
          <w:sz w:val="21"/>
        </w:rPr>
        <w:t>lodo,</w:t>
      </w:r>
      <w:r>
        <w:rPr>
          <w:spacing w:val="-2"/>
          <w:w w:val="85"/>
          <w:sz w:val="21"/>
        </w:rPr>
        <w:t> </w:t>
      </w:r>
      <w:r>
        <w:rPr>
          <w:i/>
          <w:w w:val="85"/>
          <w:sz w:val="21"/>
        </w:rPr>
        <w:t>Selênio,</w:t>
      </w:r>
      <w:r>
        <w:rPr>
          <w:i/>
          <w:spacing w:val="1"/>
          <w:sz w:val="21"/>
        </w:rPr>
        <w:t> </w:t>
      </w:r>
      <w:r>
        <w:rPr>
          <w:w w:val="85"/>
          <w:sz w:val="21"/>
        </w:rPr>
        <w:t>Vitamina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D,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B12,</w:t>
      </w:r>
      <w:r>
        <w:rPr>
          <w:spacing w:val="-8"/>
          <w:sz w:val="21"/>
        </w:rPr>
        <w:t> </w:t>
      </w:r>
      <w:r>
        <w:rPr>
          <w:w w:val="85"/>
          <w:sz w:val="21"/>
        </w:rPr>
        <w:t>Ferro,</w:t>
      </w:r>
      <w:r>
        <w:rPr>
          <w:spacing w:val="-3"/>
          <w:sz w:val="21"/>
        </w:rPr>
        <w:t> </w:t>
      </w:r>
      <w:r>
        <w:rPr>
          <w:w w:val="85"/>
          <w:sz w:val="21"/>
        </w:rPr>
        <w:t>Zinco,</w:t>
      </w:r>
      <w:r>
        <w:rPr>
          <w:spacing w:val="-5"/>
          <w:sz w:val="21"/>
        </w:rPr>
        <w:t> </w:t>
      </w:r>
      <w:r>
        <w:rPr>
          <w:spacing w:val="-5"/>
          <w:w w:val="85"/>
          <w:sz w:val="21"/>
        </w:rPr>
        <w:t>NAC</w:t>
      </w:r>
    </w:p>
    <w:p>
      <w:pPr>
        <w:pStyle w:val="BodyText"/>
        <w:spacing w:before="36"/>
        <w:rPr>
          <w:sz w:val="21"/>
        </w:rPr>
      </w:pPr>
    </w:p>
    <w:p>
      <w:pPr>
        <w:pStyle w:val="BodyText"/>
        <w:spacing w:line="232" w:lineRule="auto"/>
        <w:ind w:left="2447" w:right="2049" w:firstLine="8"/>
        <w:jc w:val="both"/>
        <w:rPr>
          <w:rFonts w:ascii="Calibri" w:hAnsi="Calibri"/>
        </w:rPr>
      </w:pPr>
      <w:r>
        <w:rPr>
          <w:rFonts w:ascii="Arial Narrow" w:hAnsi="Arial Narrow"/>
          <w:i/>
          <w:spacing w:val="-8"/>
        </w:rPr>
        <w:t>Explicação.</w:t>
      </w:r>
      <w:r>
        <w:rPr>
          <w:rFonts w:ascii="Arial Narrow" w:hAnsi="Arial Narrow"/>
          <w:i/>
          <w:spacing w:val="-5"/>
        </w:rPr>
        <w:t> </w:t>
      </w:r>
      <w:r>
        <w:rPr>
          <w:rFonts w:ascii="Calibri" w:hAnsi="Calibri"/>
          <w:spacing w:val="-8"/>
        </w:rPr>
        <w:t>0</w:t>
      </w:r>
      <w:r>
        <w:rPr>
          <w:rFonts w:ascii="Calibri" w:hAnsi="Calibri"/>
          <w:spacing w:val="15"/>
        </w:rPr>
        <w:t> </w:t>
      </w:r>
      <w:r>
        <w:rPr>
          <w:rFonts w:ascii="Calibri" w:hAnsi="Calibri"/>
          <w:spacing w:val="-8"/>
        </w:rPr>
        <w:t>iodo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é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substrato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8"/>
        </w:rPr>
        <w:t>da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produção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spacing w:val="-8"/>
        </w:rPr>
        <w:t>dos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hormônios</w:t>
      </w:r>
      <w:r>
        <w:rPr>
          <w:rFonts w:ascii="Calibri" w:hAnsi="Calibri"/>
          <w:spacing w:val="13"/>
        </w:rPr>
        <w:t> </w:t>
      </w:r>
      <w:r>
        <w:rPr>
          <w:rFonts w:ascii="Calibri" w:hAnsi="Calibri"/>
          <w:spacing w:val="-8"/>
        </w:rPr>
        <w:t>T3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T4.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8"/>
        </w:rPr>
        <w:t>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selênio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é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8"/>
        </w:rPr>
        <w:t>cofator </w:t>
      </w:r>
      <w:r>
        <w:rPr>
          <w:rFonts w:ascii="Calibri" w:hAnsi="Calibri"/>
          <w:w w:val="90"/>
        </w:rPr>
        <w:t>da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enzima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que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converte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w w:val="90"/>
        </w:rPr>
        <w:t>T4 em T3. A vitamina D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regula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expressão de genes da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tireoide. </w:t>
      </w:r>
      <w:r>
        <w:rPr>
          <w:rFonts w:ascii="Calibri" w:hAnsi="Calibri"/>
          <w:spacing w:val="-6"/>
        </w:rPr>
        <w:t>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defciência de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B12 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ferro afeta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6"/>
        </w:rPr>
        <w:t>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metabolismo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spacing w:val="-6"/>
        </w:rPr>
        <w:t>energético.</w:t>
      </w:r>
      <w:r>
        <w:rPr>
          <w:rFonts w:ascii="Calibri" w:hAnsi="Calibri"/>
          <w:spacing w:val="14"/>
        </w:rPr>
        <w:t> </w:t>
      </w:r>
      <w:r>
        <w:rPr>
          <w:rFonts w:ascii="Calibri" w:hAnsi="Calibri"/>
          <w:spacing w:val="-6"/>
        </w:rPr>
        <w:t>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zinco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6"/>
        </w:rPr>
        <w:t>é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essencial</w:t>
      </w:r>
      <w:r>
        <w:rPr>
          <w:rFonts w:ascii="Calibri" w:hAnsi="Calibri"/>
          <w:spacing w:val="5"/>
        </w:rPr>
        <w:t> </w:t>
      </w:r>
      <w:r>
        <w:rPr>
          <w:rFonts w:ascii="Calibri" w:hAnsi="Calibri"/>
          <w:spacing w:val="-6"/>
        </w:rPr>
        <w:t>para </w:t>
      </w:r>
      <w:r>
        <w:rPr>
          <w:rFonts w:ascii="Calibri" w:hAnsi="Calibri"/>
          <w:w w:val="85"/>
        </w:rPr>
        <w:t>síntese hormonal.</w:t>
      </w:r>
      <w:r>
        <w:rPr>
          <w:rFonts w:ascii="Calibri" w:hAnsi="Calibri"/>
          <w:spacing w:val="36"/>
        </w:rPr>
        <w:t> </w:t>
      </w:r>
      <w:r>
        <w:rPr>
          <w:rFonts w:ascii="Calibri" w:hAnsi="Calibri"/>
          <w:w w:val="85"/>
        </w:rPr>
        <w:t>NAC reduz autoimunidade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  <w:w w:val="85"/>
        </w:rPr>
        <w:t>tireoidiana por modular</w:t>
      </w:r>
      <w:r>
        <w:rPr>
          <w:rFonts w:ascii="Calibri" w:hAnsi="Calibri"/>
        </w:rPr>
        <w:t> </w:t>
      </w:r>
      <w:r>
        <w:rPr>
          <w:rFonts w:ascii="Calibri" w:hAnsi="Calibri"/>
          <w:w w:val="85"/>
        </w:rPr>
        <w:t>o estresse oxidativo.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4"/>
        <w:rPr>
          <w:rFonts w:ascii="Calibri"/>
        </w:rPr>
      </w:pPr>
    </w:p>
    <w:p>
      <w:pPr>
        <w:spacing w:before="0"/>
        <w:ind w:left="2449" w:right="0" w:firstLine="0"/>
        <w:jc w:val="left"/>
        <w:rPr>
          <w:sz w:val="21"/>
        </w:rPr>
      </w:pPr>
      <w:r>
        <w:rPr>
          <w:w w:val="90"/>
          <w:sz w:val="21"/>
        </w:rPr>
        <w:t>Dor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Cabeça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Frequente</w:t>
      </w:r>
    </w:p>
    <w:p>
      <w:pPr>
        <w:spacing w:before="18"/>
        <w:ind w:left="2449" w:right="0" w:firstLine="0"/>
        <w:jc w:val="left"/>
        <w:rPr>
          <w:sz w:val="21"/>
        </w:rPr>
      </w:pPr>
      <w:r>
        <w:rPr>
          <w:i/>
          <w:w w:val="85"/>
          <w:sz w:val="21"/>
        </w:rPr>
        <w:t>Possíveis</w:t>
      </w:r>
      <w:r>
        <w:rPr>
          <w:i/>
          <w:spacing w:val="-7"/>
          <w:sz w:val="21"/>
        </w:rPr>
        <w:t> </w:t>
      </w:r>
      <w:r>
        <w:rPr>
          <w:i/>
          <w:w w:val="85"/>
          <w:sz w:val="21"/>
        </w:rPr>
        <w:t>deficiências:</w:t>
      </w:r>
      <w:r>
        <w:rPr>
          <w:i/>
          <w:spacing w:val="17"/>
          <w:sz w:val="21"/>
        </w:rPr>
        <w:t> </w:t>
      </w:r>
      <w:r>
        <w:rPr>
          <w:w w:val="85"/>
          <w:sz w:val="21"/>
        </w:rPr>
        <w:t>B2,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B6,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Magnésio,</w:t>
      </w:r>
      <w:r>
        <w:rPr>
          <w:sz w:val="21"/>
        </w:rPr>
        <w:t> </w:t>
      </w:r>
      <w:r>
        <w:rPr>
          <w:w w:val="85"/>
          <w:sz w:val="21"/>
        </w:rPr>
        <w:t>Coenzima</w:t>
      </w:r>
      <w:r>
        <w:rPr>
          <w:spacing w:val="3"/>
          <w:sz w:val="21"/>
        </w:rPr>
        <w:t> </w:t>
      </w:r>
      <w:r>
        <w:rPr>
          <w:w w:val="85"/>
          <w:sz w:val="21"/>
        </w:rPr>
        <w:t>Q10,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D,</w:t>
      </w:r>
      <w:r>
        <w:rPr>
          <w:spacing w:val="-6"/>
          <w:w w:val="85"/>
          <w:sz w:val="21"/>
        </w:rPr>
        <w:t> </w:t>
      </w:r>
      <w:r>
        <w:rPr>
          <w:spacing w:val="-2"/>
          <w:w w:val="85"/>
          <w:sz w:val="21"/>
        </w:rPr>
        <w:t>Inoc•itoI</w:t>
      </w:r>
    </w:p>
    <w:p>
      <w:pPr>
        <w:pStyle w:val="BodyText"/>
        <w:spacing w:before="29"/>
        <w:rPr>
          <w:sz w:val="21"/>
        </w:rPr>
      </w:pPr>
    </w:p>
    <w:p>
      <w:pPr>
        <w:pStyle w:val="BodyText"/>
        <w:spacing w:line="232" w:lineRule="auto"/>
        <w:ind w:left="2448" w:right="2036" w:firstLine="8"/>
        <w:jc w:val="both"/>
        <w:rPr>
          <w:rFonts w:ascii="Calibri" w:hAnsi="Calibri"/>
        </w:rPr>
      </w:pPr>
      <w:r>
        <w:rPr>
          <w:rFonts w:ascii="Arial Narrow" w:hAnsi="Arial Narrow"/>
          <w:i/>
        </w:rPr>
        <w:t>Explicação: </w:t>
      </w:r>
      <w:r>
        <w:rPr>
          <w:rFonts w:ascii="Calibri" w:hAnsi="Calibri"/>
        </w:rPr>
        <w:t>A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</w:rPr>
        <w:t>deficiência de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B2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B6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pode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desencadear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cefaleias por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alteração da </w:t>
      </w:r>
      <w:r>
        <w:rPr>
          <w:rFonts w:ascii="Calibri" w:hAnsi="Calibri"/>
          <w:spacing w:val="-6"/>
        </w:rPr>
        <w:t>neurotransri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issáo.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O</w:t>
      </w:r>
      <w:r>
        <w:rPr>
          <w:rFonts w:ascii="Calibri" w:hAnsi="Calibri"/>
          <w:spacing w:val="-6"/>
        </w:rPr>
        <w:t> magnésio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regula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o tônus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vascular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cerebral.</w:t>
      </w:r>
      <w:r>
        <w:rPr>
          <w:rFonts w:ascii="Calibri" w:hAnsi="Calibri"/>
          <w:spacing w:val="9"/>
        </w:rPr>
        <w:t> </w:t>
      </w:r>
      <w:r>
        <w:rPr>
          <w:rFonts w:ascii="Calibri" w:hAnsi="Calibri"/>
          <w:spacing w:val="-6"/>
        </w:rPr>
        <w:t>A</w:t>
      </w:r>
      <w:r>
        <w:rPr>
          <w:rFonts w:ascii="Calibri" w:hAnsi="Calibri"/>
          <w:spacing w:val="-6"/>
        </w:rPr>
        <w:t> CoQ10</w:t>
      </w:r>
      <w:r>
        <w:rPr>
          <w:rFonts w:ascii="Calibri" w:hAnsi="Calibri"/>
          <w:spacing w:val="-6"/>
        </w:rPr>
        <w:t> melhora</w:t>
      </w:r>
      <w:r>
        <w:rPr>
          <w:rFonts w:ascii="Calibri" w:hAnsi="Calibri"/>
          <w:spacing w:val="-6"/>
        </w:rPr>
        <w:t> a </w:t>
      </w:r>
      <w:r>
        <w:rPr>
          <w:rFonts w:ascii="Calibri" w:hAnsi="Calibri"/>
          <w:spacing w:val="-2"/>
        </w:rPr>
        <w:t>funçáo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mitocondrial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cerebral.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A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vitamina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D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modula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inflamação,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e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o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inositol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ajuda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a </w:t>
      </w:r>
      <w:r>
        <w:rPr>
          <w:rFonts w:ascii="Calibri" w:hAnsi="Calibri"/>
          <w:w w:val="90"/>
        </w:rPr>
        <w:t>equilibrar serotonina e dopamina.</w:t>
      </w:r>
    </w:p>
    <w:p>
      <w:pPr>
        <w:pStyle w:val="BodyText"/>
        <w:spacing w:before="217"/>
        <w:rPr>
          <w:rFonts w:ascii="Calibri"/>
        </w:rPr>
      </w:pPr>
    </w:p>
    <w:p>
      <w:pPr>
        <w:pStyle w:val="Heading7"/>
        <w:spacing w:line="282" w:lineRule="exact"/>
        <w:ind w:left="2444"/>
        <w:jc w:val="both"/>
        <w:rPr>
          <w:rFonts w:ascii="Calibri"/>
        </w:rPr>
      </w:pPr>
      <w:r>
        <w:rPr>
          <w:rFonts w:ascii="Calibri"/>
          <w:w w:val="80"/>
        </w:rPr>
        <w:t>Infertilidade</w:t>
      </w:r>
      <w:r>
        <w:rPr>
          <w:rFonts w:ascii="Calibri"/>
          <w:spacing w:val="23"/>
        </w:rPr>
        <w:t> </w:t>
      </w:r>
      <w:r>
        <w:rPr>
          <w:rFonts w:ascii="Calibri"/>
          <w:spacing w:val="-2"/>
          <w:w w:val="95"/>
        </w:rPr>
        <w:t>Masculina</w:t>
      </w:r>
    </w:p>
    <w:p>
      <w:pPr>
        <w:spacing w:line="282" w:lineRule="exact" w:before="0"/>
        <w:ind w:left="2455" w:right="0" w:firstLine="0"/>
        <w:jc w:val="both"/>
        <w:rPr>
          <w:rFonts w:ascii="Calibri" w:hAnsi="Calibri"/>
          <w:sz w:val="25"/>
        </w:rPr>
      </w:pPr>
      <w:r>
        <w:rPr>
          <w:rFonts w:ascii="Arial Narrow" w:hAnsi="Arial Narrow"/>
          <w:i/>
          <w:w w:val="80"/>
          <w:sz w:val="25"/>
        </w:rPr>
        <w:t>Possíveis</w:t>
      </w:r>
      <w:r>
        <w:rPr>
          <w:rFonts w:ascii="Arial Narrow" w:hAnsi="Arial Narrow"/>
          <w:i/>
          <w:spacing w:val="19"/>
          <w:sz w:val="25"/>
        </w:rPr>
        <w:t> </w:t>
      </w:r>
      <w:r>
        <w:rPr>
          <w:rFonts w:ascii="Arial Narrow" w:hAnsi="Arial Narrow"/>
          <w:i/>
          <w:w w:val="80"/>
          <w:sz w:val="25"/>
        </w:rPr>
        <w:t>deficiências.</w:t>
      </w:r>
      <w:r>
        <w:rPr>
          <w:rFonts w:ascii="Arial Narrow" w:hAnsi="Arial Narrow"/>
          <w:i/>
          <w:spacing w:val="27"/>
          <w:sz w:val="25"/>
        </w:rPr>
        <w:t> </w:t>
      </w:r>
      <w:r>
        <w:rPr>
          <w:rFonts w:ascii="Calibri" w:hAnsi="Calibri"/>
          <w:w w:val="80"/>
          <w:sz w:val="25"/>
        </w:rPr>
        <w:t>B9,</w:t>
      </w:r>
      <w:r>
        <w:rPr>
          <w:rFonts w:ascii="Calibri" w:hAnsi="Calibri"/>
          <w:spacing w:val="18"/>
          <w:sz w:val="25"/>
        </w:rPr>
        <w:t> </w:t>
      </w:r>
      <w:r>
        <w:rPr>
          <w:rFonts w:ascii="Calibri" w:hAnsi="Calibri"/>
          <w:w w:val="80"/>
          <w:sz w:val="25"/>
        </w:rPr>
        <w:t>E,</w:t>
      </w:r>
      <w:r>
        <w:rPr>
          <w:rFonts w:ascii="Calibri" w:hAnsi="Calibri"/>
          <w:spacing w:val="6"/>
          <w:sz w:val="25"/>
        </w:rPr>
        <w:t> </w:t>
      </w:r>
      <w:r>
        <w:rPr>
          <w:rFonts w:ascii="Calibri" w:hAnsi="Calibri"/>
          <w:w w:val="80"/>
          <w:sz w:val="25"/>
        </w:rPr>
        <w:t>Zinco,</w:t>
      </w:r>
      <w:r>
        <w:rPr>
          <w:rFonts w:ascii="Calibri" w:hAnsi="Calibri"/>
          <w:spacing w:val="26"/>
          <w:sz w:val="25"/>
        </w:rPr>
        <w:t> </w:t>
      </w:r>
      <w:r>
        <w:rPr>
          <w:rFonts w:ascii="Calibri" w:hAnsi="Calibri"/>
          <w:w w:val="80"/>
          <w:sz w:val="25"/>
        </w:rPr>
        <w:t>Selênio,</w:t>
      </w:r>
      <w:r>
        <w:rPr>
          <w:rFonts w:ascii="Calibri" w:hAnsi="Calibri"/>
          <w:spacing w:val="16"/>
          <w:sz w:val="25"/>
        </w:rPr>
        <w:t> </w:t>
      </w:r>
      <w:r>
        <w:rPr>
          <w:rFonts w:ascii="Calibri" w:hAnsi="Calibri"/>
          <w:w w:val="80"/>
          <w:sz w:val="25"/>
        </w:rPr>
        <w:t>Coenzima</w:t>
      </w:r>
      <w:r>
        <w:rPr>
          <w:rFonts w:ascii="Calibri" w:hAnsi="Calibri"/>
          <w:spacing w:val="12"/>
          <w:sz w:val="25"/>
        </w:rPr>
        <w:t> </w:t>
      </w:r>
      <w:r>
        <w:rPr>
          <w:rFonts w:ascii="Calibri" w:hAnsi="Calibri"/>
          <w:w w:val="80"/>
          <w:sz w:val="25"/>
        </w:rPr>
        <w:t>Q10,</w:t>
      </w:r>
      <w:r>
        <w:rPr>
          <w:rFonts w:ascii="Calibri" w:hAnsi="Calibri"/>
          <w:spacing w:val="9"/>
          <w:sz w:val="25"/>
        </w:rPr>
        <w:t> </w:t>
      </w:r>
      <w:r>
        <w:rPr>
          <w:rFonts w:ascii="Calibri" w:hAnsi="Calibri"/>
          <w:w w:val="80"/>
          <w:sz w:val="25"/>
        </w:rPr>
        <w:t>L-arginina,</w:t>
      </w:r>
      <w:r>
        <w:rPr>
          <w:rFonts w:ascii="Calibri" w:hAnsi="Calibri"/>
          <w:spacing w:val="22"/>
          <w:sz w:val="25"/>
        </w:rPr>
        <w:t> </w:t>
      </w:r>
      <w:r>
        <w:rPr>
          <w:rFonts w:ascii="Calibri" w:hAnsi="Calibri"/>
          <w:w w:val="80"/>
          <w:sz w:val="25"/>
        </w:rPr>
        <w:t>L-</w:t>
      </w:r>
      <w:r>
        <w:rPr>
          <w:rFonts w:ascii="Calibri" w:hAnsi="Calibri"/>
          <w:spacing w:val="-2"/>
          <w:w w:val="80"/>
          <w:sz w:val="25"/>
        </w:rPr>
        <w:t>alanina</w:t>
      </w:r>
    </w:p>
    <w:p>
      <w:pPr>
        <w:spacing w:after="0" w:line="282" w:lineRule="exact"/>
        <w:jc w:val="both"/>
        <w:rPr>
          <w:rFonts w:ascii="Calibri" w:hAnsi="Calibri"/>
          <w:sz w:val="25"/>
        </w:rPr>
        <w:sectPr>
          <w:pgSz w:w="11910" w:h="16840"/>
          <w:pgMar w:header="0" w:footer="4770" w:top="1000" w:bottom="4960" w:left="141" w:right="141"/>
        </w:sectPr>
      </w:pPr>
    </w:p>
    <w:p>
      <w:pPr>
        <w:pStyle w:val="BodyText"/>
        <w:spacing w:line="235" w:lineRule="auto" w:before="84"/>
        <w:ind w:left="2476" w:right="2013" w:firstLine="1"/>
        <w:jc w:val="both"/>
        <w:rPr>
          <w:rFonts w:ascii="Calibri" w:hAnsi="Calibri"/>
        </w:rPr>
      </w:pPr>
      <w:r>
        <w:rPr>
          <w:rFonts w:ascii="Arial Narrow" w:hAnsi="Arial Narrow"/>
          <w:i/>
        </w:rPr>
        <w:t>Explicação.’ </w:t>
      </w:r>
      <w:r>
        <w:rPr>
          <w:rFonts w:ascii="Calibri" w:hAnsi="Calibri"/>
        </w:rPr>
        <w:t>Zinco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se!ênio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sáo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fundamentais para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a</w:t>
      </w:r>
      <w:r>
        <w:rPr>
          <w:rFonts w:ascii="Calibri" w:hAnsi="Calibri"/>
          <w:spacing w:val="-13"/>
        </w:rPr>
        <w:t> </w:t>
      </w:r>
      <w:r>
        <w:rPr>
          <w:rFonts w:ascii="Calibri" w:hAnsi="Calibri"/>
        </w:rPr>
        <w:t>produção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de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esperma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sua </w:t>
      </w:r>
      <w:r>
        <w:rPr>
          <w:rFonts w:ascii="Calibri" w:hAnsi="Calibri"/>
          <w:w w:val="90"/>
        </w:rPr>
        <w:t>motilidade.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 vitamina E</w:t>
      </w:r>
      <w:r>
        <w:rPr>
          <w:rFonts w:ascii="Calibri" w:hAnsi="Calibri"/>
          <w:spacing w:val="29"/>
        </w:rPr>
        <w:t> </w:t>
      </w:r>
      <w:r>
        <w:rPr>
          <w:rFonts w:ascii="Calibri" w:hAnsi="Calibri"/>
          <w:w w:val="90"/>
        </w:rPr>
        <w:t>e a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CoQ10 têm ação an[ioxidante nos testículos. O B9 atua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na </w:t>
      </w:r>
      <w:r>
        <w:rPr>
          <w:rFonts w:ascii="Calibri" w:hAnsi="Calibri"/>
          <w:spacing w:val="-6"/>
        </w:rPr>
        <w:t>divisão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6"/>
        </w:rPr>
        <w:t>celular</w:t>
      </w:r>
      <w:r>
        <w:rPr>
          <w:rFonts w:ascii="Calibri" w:hAnsi="Calibri"/>
          <w:spacing w:val="-6"/>
        </w:rPr>
        <w:t> dos</w:t>
      </w:r>
      <w:r>
        <w:rPr>
          <w:rFonts w:ascii="Calibri" w:hAnsi="Calibri"/>
          <w:spacing w:val="-6"/>
        </w:rPr>
        <w:t> espermatócitos.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L-arginina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participa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6"/>
        </w:rPr>
        <w:t>da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formação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de</w:t>
      </w:r>
      <w:r>
        <w:rPr>
          <w:rFonts w:ascii="Calibri" w:hAnsi="Calibri"/>
          <w:spacing w:val="-6"/>
        </w:rPr>
        <w:t> óxido</w:t>
      </w:r>
      <w:r>
        <w:rPr>
          <w:rFonts w:ascii="Calibri" w:hAnsi="Calibri"/>
        </w:rPr>
        <w:t> </w:t>
      </w:r>
      <w:r>
        <w:rPr>
          <w:rFonts w:ascii="Calibri" w:hAnsi="Calibri"/>
          <w:spacing w:val="-6"/>
        </w:rPr>
        <w:t>nítrico, essencial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para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ereção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6"/>
        </w:rPr>
        <w:t>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nutrição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  <w:spacing w:val="-6"/>
        </w:rPr>
        <w:t>testicular,</w:t>
      </w:r>
    </w:p>
    <w:p>
      <w:pPr>
        <w:pStyle w:val="BodyText"/>
        <w:spacing w:before="223"/>
        <w:rPr>
          <w:rFonts w:ascii="Calibri"/>
        </w:rPr>
      </w:pPr>
    </w:p>
    <w:p>
      <w:pPr>
        <w:pStyle w:val="Heading7"/>
        <w:spacing w:line="286" w:lineRule="exact"/>
        <w:ind w:left="2475"/>
        <w:rPr>
          <w:rFonts w:ascii="Calibri"/>
        </w:rPr>
      </w:pPr>
      <w:r>
        <w:rPr>
          <w:rFonts w:ascii="Calibri"/>
          <w:w w:val="80"/>
        </w:rPr>
        <w:t>lnfertilidade</w:t>
      </w:r>
      <w:r>
        <w:rPr>
          <w:rFonts w:ascii="Calibri"/>
          <w:spacing w:val="18"/>
        </w:rPr>
        <w:t> </w:t>
      </w:r>
      <w:r>
        <w:rPr>
          <w:rFonts w:ascii="Calibri"/>
          <w:spacing w:val="-2"/>
          <w:w w:val="95"/>
        </w:rPr>
        <w:t>Feminina</w:t>
      </w:r>
    </w:p>
    <w:p>
      <w:pPr>
        <w:spacing w:line="286" w:lineRule="exact" w:before="0"/>
        <w:ind w:left="2484" w:right="0" w:firstLine="0"/>
        <w:jc w:val="left"/>
        <w:rPr>
          <w:rFonts w:ascii="Calibri" w:hAnsi="Calibri"/>
          <w:sz w:val="25"/>
        </w:rPr>
      </w:pPr>
      <w:r>
        <w:rPr>
          <w:rFonts w:ascii="Arial Narrow" w:hAnsi="Arial Narrow"/>
          <w:i/>
          <w:w w:val="85"/>
          <w:sz w:val="25"/>
        </w:rPr>
        <w:t>Possíveis</w:t>
      </w:r>
      <w:r>
        <w:rPr>
          <w:rFonts w:ascii="Arial Narrow" w:hAnsi="Arial Narrow"/>
          <w:i/>
          <w:spacing w:val="-4"/>
          <w:w w:val="85"/>
          <w:sz w:val="25"/>
        </w:rPr>
        <w:t> </w:t>
      </w:r>
      <w:r>
        <w:rPr>
          <w:rFonts w:ascii="Arial Narrow" w:hAnsi="Arial Narrow"/>
          <w:i/>
          <w:w w:val="85"/>
          <w:sz w:val="25"/>
        </w:rPr>
        <w:t>deíiciê!</w:t>
      </w:r>
      <w:r>
        <w:rPr>
          <w:rFonts w:ascii="Arial Narrow" w:hAnsi="Arial Narrow"/>
          <w:i/>
          <w:spacing w:val="2"/>
          <w:sz w:val="25"/>
        </w:rPr>
        <w:t> </w:t>
      </w:r>
      <w:r>
        <w:rPr>
          <w:rFonts w:ascii="Arial Narrow" w:hAnsi="Arial Narrow"/>
          <w:i/>
          <w:w w:val="85"/>
          <w:sz w:val="25"/>
        </w:rPr>
        <w:t>‹nas:</w:t>
      </w:r>
      <w:r>
        <w:rPr>
          <w:rFonts w:ascii="Arial Narrow" w:hAnsi="Arial Narrow"/>
          <w:i/>
          <w:spacing w:val="-5"/>
          <w:sz w:val="25"/>
        </w:rPr>
        <w:t> </w:t>
      </w:r>
      <w:r>
        <w:rPr>
          <w:rFonts w:ascii="Calibri" w:hAnsi="Calibri"/>
          <w:w w:val="85"/>
          <w:sz w:val="25"/>
        </w:rPr>
        <w:t>B9,</w:t>
      </w:r>
      <w:r>
        <w:rPr>
          <w:rFonts w:ascii="Calibri" w:hAnsi="Calibri"/>
          <w:spacing w:val="-5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B12,</w:t>
      </w:r>
      <w:r>
        <w:rPr>
          <w:rFonts w:ascii="Calibri" w:hAnsi="Calibri"/>
          <w:spacing w:val="-4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D,</w:t>
      </w:r>
      <w:r>
        <w:rPr>
          <w:rFonts w:ascii="Calibri" w:hAnsi="Calibri"/>
          <w:spacing w:val="-2"/>
          <w:w w:val="85"/>
          <w:sz w:val="25"/>
        </w:rPr>
        <w:t> </w:t>
      </w:r>
      <w:r>
        <w:rPr>
          <w:rFonts w:ascii="Calibri" w:hAnsi="Calibri"/>
          <w:color w:val="0E0E0E"/>
          <w:w w:val="85"/>
          <w:sz w:val="25"/>
        </w:rPr>
        <w:t>E,</w:t>
      </w:r>
      <w:r>
        <w:rPr>
          <w:rFonts w:ascii="Calibri" w:hAnsi="Calibri"/>
          <w:color w:val="0E0E0E"/>
          <w:spacing w:val="-6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Zinco,</w:t>
      </w:r>
      <w:r>
        <w:rPr>
          <w:rFonts w:ascii="Calibri" w:hAnsi="Calibri"/>
          <w:spacing w:val="-2"/>
          <w:w w:val="85"/>
          <w:sz w:val="25"/>
        </w:rPr>
        <w:t> </w:t>
      </w:r>
      <w:r>
        <w:rPr>
          <w:rFonts w:ascii="Calibri" w:hAnsi="Calibri"/>
          <w:w w:val="85"/>
          <w:sz w:val="25"/>
        </w:rPr>
        <w:t>Ferro,</w:t>
      </w:r>
      <w:r>
        <w:rPr>
          <w:rFonts w:ascii="Calibri" w:hAnsi="Calibri"/>
          <w:spacing w:val="-8"/>
          <w:sz w:val="25"/>
        </w:rPr>
        <w:t> </w:t>
      </w:r>
      <w:r>
        <w:rPr>
          <w:rFonts w:ascii="Calibri" w:hAnsi="Calibri"/>
          <w:w w:val="85"/>
          <w:sz w:val="25"/>
        </w:rPr>
        <w:t>C,</w:t>
      </w:r>
      <w:r>
        <w:rPr>
          <w:rFonts w:ascii="Calibri" w:hAnsi="Calibri"/>
          <w:spacing w:val="-6"/>
          <w:w w:val="85"/>
          <w:sz w:val="25"/>
        </w:rPr>
        <w:t> </w:t>
      </w:r>
      <w:r>
        <w:rPr>
          <w:rFonts w:ascii="Calibri" w:hAnsi="Calibri"/>
          <w:spacing w:val="-2"/>
          <w:w w:val="85"/>
          <w:sz w:val="25"/>
        </w:rPr>
        <w:t>Inositol</w:t>
      </w:r>
    </w:p>
    <w:p>
      <w:pPr>
        <w:pStyle w:val="BodyText"/>
        <w:spacing w:line="244" w:lineRule="auto" w:before="252"/>
        <w:ind w:left="2479" w:right="2008" w:firstLine="5"/>
        <w:jc w:val="both"/>
      </w:pPr>
      <w:r>
        <w:rPr>
          <w:i/>
          <w:w w:val="90"/>
        </w:rPr>
        <w:t>Explicação:</w:t>
      </w:r>
      <w:r>
        <w:rPr>
          <w:i/>
          <w:spacing w:val="-10"/>
          <w:w w:val="90"/>
        </w:rPr>
        <w:t> </w:t>
      </w:r>
      <w:r>
        <w:rPr>
          <w:w w:val="90"/>
        </w:rPr>
        <w:t>0</w:t>
      </w:r>
      <w:r>
        <w:rPr>
          <w:spacing w:val="-9"/>
          <w:w w:val="90"/>
        </w:rPr>
        <w:t> </w:t>
      </w:r>
      <w:r>
        <w:rPr>
          <w:w w:val="90"/>
        </w:rPr>
        <w:t>ácido</w:t>
      </w:r>
      <w:r>
        <w:rPr>
          <w:spacing w:val="-9"/>
          <w:w w:val="90"/>
        </w:rPr>
        <w:t> </w:t>
      </w:r>
      <w:r>
        <w:rPr>
          <w:w w:val="90"/>
        </w:rPr>
        <w:t>fólico</w:t>
      </w:r>
      <w:r>
        <w:rPr>
          <w:spacing w:val="-9"/>
          <w:w w:val="90"/>
        </w:rPr>
        <w:t> </w:t>
      </w:r>
      <w:r>
        <w:rPr>
          <w:color w:val="0C0C0C"/>
          <w:w w:val="90"/>
        </w:rPr>
        <w:t>e</w:t>
      </w:r>
      <w:r>
        <w:rPr>
          <w:color w:val="0C0C0C"/>
          <w:spacing w:val="-9"/>
          <w:w w:val="90"/>
        </w:rPr>
        <w:t> </w:t>
      </w:r>
      <w:r>
        <w:rPr>
          <w:color w:val="0E0E0E"/>
          <w:w w:val="90"/>
        </w:rPr>
        <w:t>a</w:t>
      </w:r>
      <w:r>
        <w:rPr>
          <w:color w:val="0E0E0E"/>
          <w:spacing w:val="-10"/>
          <w:w w:val="90"/>
        </w:rPr>
        <w:t> </w:t>
      </w:r>
      <w:r>
        <w:rPr>
          <w:w w:val="90"/>
        </w:rPr>
        <w:t>B12</w:t>
      </w:r>
      <w:r>
        <w:rPr>
          <w:spacing w:val="-9"/>
          <w:w w:val="90"/>
        </w:rPr>
        <w:t> </w:t>
      </w:r>
      <w:r>
        <w:rPr>
          <w:w w:val="90"/>
        </w:rPr>
        <w:t>são</w:t>
      </w:r>
      <w:r>
        <w:rPr>
          <w:spacing w:val="-9"/>
          <w:w w:val="90"/>
        </w:rPr>
        <w:t> </w:t>
      </w:r>
      <w:r>
        <w:rPr>
          <w:w w:val="90"/>
        </w:rPr>
        <w:t>essenciais</w:t>
      </w:r>
      <w:r>
        <w:rPr>
          <w:spacing w:val="-6"/>
          <w:w w:val="90"/>
        </w:rPr>
        <w:t> </w:t>
      </w:r>
      <w:r>
        <w:rPr>
          <w:w w:val="90"/>
        </w:rPr>
        <w:t>para</w:t>
      </w:r>
      <w:r>
        <w:rPr>
          <w:spacing w:val="-6"/>
          <w:w w:val="90"/>
        </w:rPr>
        <w:t> </w:t>
      </w:r>
      <w:r>
        <w:rPr>
          <w:w w:val="90"/>
        </w:rPr>
        <w:t>ovulaçáo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manutenção</w:t>
      </w:r>
      <w:r>
        <w:rPr>
          <w:spacing w:val="-5"/>
          <w:w w:val="90"/>
        </w:rPr>
        <w:t> </w:t>
      </w:r>
      <w:r>
        <w:rPr>
          <w:w w:val="90"/>
        </w:rPr>
        <w:t>do </w:t>
      </w:r>
      <w:r>
        <w:rPr>
          <w:w w:val="80"/>
        </w:rPr>
        <w:t>endométrio.</w:t>
      </w:r>
      <w:r>
        <w:rPr/>
        <w:t> </w:t>
      </w:r>
      <w:r>
        <w:rPr>
          <w:w w:val="80"/>
        </w:rPr>
        <w:t>A vitamina</w:t>
      </w:r>
      <w:r>
        <w:rPr/>
        <w:t> </w:t>
      </w:r>
      <w:r>
        <w:rPr>
          <w:w w:val="80"/>
        </w:rPr>
        <w:t>D paÉicipa</w:t>
      </w:r>
      <w:r>
        <w:rPr/>
        <w:t> </w:t>
      </w:r>
      <w:r>
        <w:rPr>
          <w:w w:val="80"/>
        </w:rPr>
        <w:t>da função</w:t>
      </w:r>
      <w:r>
        <w:rPr/>
        <w:t> </w:t>
      </w:r>
      <w:r>
        <w:rPr>
          <w:w w:val="80"/>
        </w:rPr>
        <w:t>ovariana.</w:t>
      </w:r>
      <w:r>
        <w:rPr/>
        <w:t> </w:t>
      </w:r>
      <w:r>
        <w:rPr>
          <w:w w:val="80"/>
        </w:rPr>
        <w:t>O zinco</w:t>
      </w:r>
      <w:r>
        <w:rPr/>
        <w:t> </w:t>
      </w:r>
      <w:r>
        <w:rPr>
          <w:w w:val="80"/>
        </w:rPr>
        <w:t>e a vitamina</w:t>
      </w:r>
      <w:r>
        <w:rPr/>
        <w:t> </w:t>
      </w:r>
      <w:r>
        <w:rPr>
          <w:w w:val="80"/>
        </w:rPr>
        <w:t>C</w:t>
      </w:r>
      <w:r>
        <w:rPr>
          <w:spacing w:val="-1"/>
          <w:w w:val="80"/>
        </w:rPr>
        <w:t> </w:t>
      </w:r>
      <w:r>
        <w:rPr>
          <w:w w:val="80"/>
        </w:rPr>
        <w:t>melhoram </w:t>
      </w:r>
      <w:r>
        <w:rPr>
          <w:w w:val="85"/>
        </w:rPr>
        <w:t>a maturação</w:t>
      </w:r>
      <w:r>
        <w:rPr/>
        <w:t> </w:t>
      </w:r>
      <w:r>
        <w:rPr>
          <w:w w:val="85"/>
        </w:rPr>
        <w:t>folicular.</w:t>
      </w:r>
      <w:r>
        <w:rPr>
          <w:w w:val="85"/>
        </w:rPr>
        <w:t> A vitamina</w:t>
      </w:r>
      <w:r>
        <w:rPr>
          <w:w w:val="85"/>
        </w:rPr>
        <w:t> E protege</w:t>
      </w:r>
      <w:r>
        <w:rPr>
          <w:w w:val="85"/>
        </w:rPr>
        <w:t> os</w:t>
      </w:r>
      <w:r>
        <w:rPr>
          <w:w w:val="85"/>
        </w:rPr>
        <w:t> ovúcitos</w:t>
      </w:r>
      <w:r>
        <w:rPr>
          <w:w w:val="85"/>
        </w:rPr>
        <w:t> contra estresse</w:t>
      </w:r>
      <w:r>
        <w:rPr>
          <w:w w:val="85"/>
        </w:rPr>
        <w:t> oxidativo.</w:t>
      </w:r>
      <w:r>
        <w:rPr>
          <w:w w:val="85"/>
        </w:rPr>
        <w:t> O inositol</w:t>
      </w:r>
      <w:r>
        <w:rPr>
          <w:spacing w:val="-7"/>
          <w:w w:val="85"/>
        </w:rPr>
        <w:t> </w:t>
      </w:r>
      <w:r>
        <w:rPr>
          <w:w w:val="85"/>
        </w:rPr>
        <w:t>regula</w:t>
      </w:r>
      <w:r>
        <w:rPr>
          <w:spacing w:val="-6"/>
          <w:w w:val="85"/>
        </w:rPr>
        <w:t> </w:t>
      </w:r>
      <w:r>
        <w:rPr>
          <w:w w:val="85"/>
        </w:rPr>
        <w:t>sensibilidade</w:t>
      </w:r>
      <w:r>
        <w:rPr>
          <w:spacing w:val="-3"/>
        </w:rPr>
        <w:t> </w:t>
      </w:r>
      <w:r>
        <w:rPr>
          <w:w w:val="85"/>
        </w:rPr>
        <w:t>á</w:t>
      </w:r>
      <w:r>
        <w:rPr>
          <w:spacing w:val="-7"/>
          <w:w w:val="85"/>
        </w:rPr>
        <w:t> </w:t>
      </w:r>
      <w:r>
        <w:rPr>
          <w:w w:val="85"/>
        </w:rPr>
        <w:t>insulina e</w:t>
      </w:r>
      <w:r>
        <w:rPr>
          <w:spacing w:val="-7"/>
          <w:w w:val="85"/>
        </w:rPr>
        <w:t> </w:t>
      </w:r>
      <w:r>
        <w:rPr>
          <w:w w:val="85"/>
        </w:rPr>
        <w:t>ovulaçáo.</w:t>
      </w:r>
    </w:p>
    <w:p>
      <w:pPr>
        <w:pStyle w:val="BodyText"/>
      </w:pPr>
    </w:p>
    <w:p>
      <w:pPr>
        <w:pStyle w:val="BodyText"/>
        <w:spacing w:before="12"/>
      </w:pPr>
    </w:p>
    <w:p>
      <w:pPr>
        <w:spacing w:line="268" w:lineRule="exact" w:before="1"/>
        <w:ind w:left="2494" w:right="0" w:firstLine="0"/>
        <w:jc w:val="left"/>
        <w:rPr>
          <w:sz w:val="24"/>
        </w:rPr>
      </w:pPr>
      <w:r>
        <w:rPr>
          <w:w w:val="80"/>
          <w:sz w:val="24"/>
        </w:rPr>
        <w:t>Artrite</w:t>
      </w:r>
      <w:r>
        <w:rPr>
          <w:sz w:val="24"/>
        </w:rPr>
        <w:t> </w:t>
      </w:r>
      <w:r>
        <w:rPr>
          <w:spacing w:val="-2"/>
          <w:w w:val="90"/>
          <w:sz w:val="24"/>
        </w:rPr>
        <w:t>Reumatoide</w:t>
      </w:r>
    </w:p>
    <w:p>
      <w:pPr>
        <w:spacing w:line="268" w:lineRule="exact" w:before="0"/>
        <w:ind w:left="2491" w:right="0" w:firstLine="0"/>
        <w:jc w:val="left"/>
        <w:rPr>
          <w:sz w:val="24"/>
        </w:rPr>
      </w:pPr>
      <w:r>
        <w:rPr>
          <w:i/>
          <w:w w:val="70"/>
          <w:sz w:val="24"/>
        </w:rPr>
        <w:t>Possiveis</w:t>
      </w:r>
      <w:r>
        <w:rPr>
          <w:i/>
          <w:spacing w:val="28"/>
          <w:sz w:val="24"/>
        </w:rPr>
        <w:t> </w:t>
      </w:r>
      <w:r>
        <w:rPr>
          <w:i/>
          <w:w w:val="70"/>
          <w:sz w:val="24"/>
        </w:rPr>
        <w:t>deLiciéncias.</w:t>
      </w:r>
      <w:r>
        <w:rPr>
          <w:i/>
          <w:spacing w:val="60"/>
          <w:sz w:val="24"/>
        </w:rPr>
        <w:t> </w:t>
      </w:r>
      <w:r>
        <w:rPr>
          <w:w w:val="70"/>
          <w:sz w:val="24"/>
        </w:rPr>
        <w:t>Vitamina</w:t>
      </w:r>
      <w:r>
        <w:rPr>
          <w:spacing w:val="17"/>
          <w:sz w:val="24"/>
        </w:rPr>
        <w:t> </w:t>
      </w:r>
      <w:r>
        <w:rPr>
          <w:w w:val="70"/>
          <w:sz w:val="24"/>
        </w:rPr>
        <w:t>D,</w:t>
      </w:r>
      <w:r>
        <w:rPr>
          <w:sz w:val="24"/>
        </w:rPr>
        <w:t> </w:t>
      </w:r>
      <w:r>
        <w:rPr>
          <w:w w:val="70"/>
          <w:sz w:val="24"/>
        </w:rPr>
        <w:t>Magnésio,</w:t>
      </w:r>
      <w:r>
        <w:rPr>
          <w:spacing w:val="28"/>
          <w:sz w:val="24"/>
        </w:rPr>
        <w:t> </w:t>
      </w:r>
      <w:r>
        <w:rPr>
          <w:w w:val="70"/>
          <w:sz w:val="24"/>
        </w:rPr>
        <w:t>Ómega-3,</w:t>
      </w:r>
      <w:r>
        <w:rPr>
          <w:spacing w:val="19"/>
          <w:sz w:val="24"/>
        </w:rPr>
        <w:t> </w:t>
      </w:r>
      <w:r>
        <w:rPr>
          <w:w w:val="70"/>
          <w:sz w:val="24"/>
        </w:rPr>
        <w:t>Càlcio,</w:t>
      </w:r>
      <w:r>
        <w:rPr>
          <w:spacing w:val="22"/>
          <w:sz w:val="24"/>
        </w:rPr>
        <w:t> </w:t>
      </w:r>
      <w:r>
        <w:rPr>
          <w:w w:val="70"/>
          <w:sz w:val="24"/>
        </w:rPr>
        <w:t>Zinco,</w:t>
      </w:r>
      <w:r>
        <w:rPr>
          <w:spacing w:val="14"/>
          <w:sz w:val="24"/>
        </w:rPr>
        <w:t> </w:t>
      </w:r>
      <w:r>
        <w:rPr>
          <w:w w:val="70"/>
          <w:sz w:val="24"/>
        </w:rPr>
        <w:t>Selènio,</w:t>
      </w:r>
      <w:r>
        <w:rPr>
          <w:spacing w:val="16"/>
          <w:sz w:val="24"/>
        </w:rPr>
        <w:t> </w:t>
      </w:r>
      <w:r>
        <w:rPr>
          <w:spacing w:val="-5"/>
          <w:w w:val="70"/>
          <w:sz w:val="24"/>
        </w:rPr>
        <w:t>NAC</w:t>
      </w:r>
    </w:p>
    <w:p>
      <w:pPr>
        <w:pStyle w:val="BodyText"/>
        <w:spacing w:line="244" w:lineRule="auto" w:before="268"/>
        <w:ind w:left="2484" w:right="1988" w:firstLine="7"/>
        <w:jc w:val="both"/>
      </w:pPr>
      <w:r>
        <w:rPr>
          <w:i/>
          <w:w w:val="80"/>
        </w:rPr>
        <w:t>Explicação.</w:t>
      </w:r>
      <w:r>
        <w:rPr>
          <w:i/>
        </w:rPr>
        <w:t> </w:t>
      </w:r>
      <w:r>
        <w:rPr>
          <w:color w:val="161616"/>
          <w:w w:val="80"/>
        </w:rPr>
        <w:t>A </w:t>
      </w:r>
      <w:r>
        <w:rPr>
          <w:w w:val="80"/>
        </w:rPr>
        <w:t>artrite reumatoide</w:t>
      </w:r>
      <w:r>
        <w:rPr/>
        <w:t> </w:t>
      </w:r>
      <w:r>
        <w:rPr>
          <w:color w:val="181818"/>
          <w:w w:val="80"/>
        </w:rPr>
        <w:t>é </w:t>
      </w:r>
      <w:r>
        <w:rPr>
          <w:w w:val="80"/>
        </w:rPr>
        <w:t>uma doença autoimune inflamatória</w:t>
      </w:r>
      <w:r>
        <w:rPr>
          <w:spacing w:val="-1"/>
        </w:rPr>
        <w:t> </w:t>
      </w:r>
      <w:r>
        <w:rPr>
          <w:w w:val="80"/>
        </w:rPr>
        <w:t>crônica.</w:t>
      </w:r>
      <w:r>
        <w:rPr/>
        <w:t> </w:t>
      </w:r>
      <w:r>
        <w:rPr>
          <w:w w:val="80"/>
        </w:rPr>
        <w:t>A</w:t>
      </w:r>
      <w:r>
        <w:rPr>
          <w:spacing w:val="-2"/>
          <w:w w:val="80"/>
        </w:rPr>
        <w:t> </w:t>
      </w:r>
      <w:r>
        <w:rPr>
          <w:w w:val="80"/>
        </w:rPr>
        <w:t>vitamina </w:t>
      </w:r>
      <w:r>
        <w:rPr>
          <w:spacing w:val="-2"/>
          <w:w w:val="90"/>
        </w:rPr>
        <w:t>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modula</w:t>
      </w:r>
      <w:r>
        <w:rPr>
          <w:spacing w:val="-2"/>
          <w:w w:val="90"/>
        </w:rPr>
        <w:t> 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resposta</w:t>
      </w:r>
      <w:r>
        <w:rPr>
          <w:spacing w:val="-2"/>
          <w:w w:val="90"/>
        </w:rPr>
        <w:t> imune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Th1/Th17,</w:t>
      </w:r>
      <w:r>
        <w:rPr>
          <w:spacing w:val="-2"/>
          <w:w w:val="90"/>
        </w:rPr>
        <w:t> reduzindo</w:t>
      </w:r>
      <w:r>
        <w:rPr/>
        <w:t> </w:t>
      </w:r>
      <w:r>
        <w:rPr>
          <w:spacing w:val="-2"/>
          <w:w w:val="90"/>
        </w:rPr>
        <w:t>autoagressão.</w:t>
      </w:r>
      <w:r>
        <w:rPr/>
        <w:t> </w:t>
      </w:r>
      <w:r>
        <w:rPr>
          <w:spacing w:val="-2"/>
          <w:w w:val="90"/>
        </w:rPr>
        <w:t>Magnésio</w:t>
      </w:r>
      <w:r>
        <w:rPr>
          <w:spacing w:val="-2"/>
          <w:w w:val="90"/>
        </w:rPr>
        <w:t> 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cálcio </w:t>
      </w:r>
      <w:r>
        <w:rPr>
          <w:spacing w:val="-2"/>
          <w:w w:val="85"/>
        </w:rPr>
        <w:t>participam</w:t>
      </w:r>
      <w:r>
        <w:rPr>
          <w:spacing w:val="-11"/>
        </w:rPr>
        <w:t> </w:t>
      </w:r>
      <w:r>
        <w:rPr>
          <w:spacing w:val="-2"/>
          <w:w w:val="85"/>
        </w:rPr>
        <w:t>da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integridade</w:t>
      </w:r>
      <w:r>
        <w:rPr>
          <w:spacing w:val="-5"/>
        </w:rPr>
        <w:t> </w:t>
      </w:r>
      <w:r>
        <w:rPr>
          <w:spacing w:val="-2"/>
          <w:w w:val="85"/>
        </w:rPr>
        <w:t>óssea 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controle</w:t>
      </w:r>
      <w:r>
        <w:rPr>
          <w:spacing w:val="-1"/>
        </w:rPr>
        <w:t> </w:t>
      </w:r>
      <w:r>
        <w:rPr>
          <w:spacing w:val="-2"/>
          <w:w w:val="85"/>
        </w:rPr>
        <w:t>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dor.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Ômega-3</w:t>
      </w:r>
      <w:r>
        <w:rPr/>
        <w:t> </w:t>
      </w:r>
      <w:r>
        <w:rPr>
          <w:spacing w:val="-2"/>
          <w:w w:val="85"/>
        </w:rPr>
        <w:t>tem efeito</w:t>
      </w:r>
      <w:r>
        <w:rPr>
          <w:spacing w:val="-3"/>
        </w:rPr>
        <w:t> </w:t>
      </w:r>
      <w:r>
        <w:rPr>
          <w:spacing w:val="-2"/>
          <w:w w:val="85"/>
        </w:rPr>
        <w:t>anti-infamatório, </w:t>
      </w:r>
      <w:r>
        <w:rPr>
          <w:w w:val="85"/>
        </w:rPr>
        <w:t>enquanto zinco e</w:t>
      </w:r>
      <w:r>
        <w:rPr>
          <w:spacing w:val="-5"/>
          <w:w w:val="85"/>
        </w:rPr>
        <w:t> </w:t>
      </w:r>
      <w:r>
        <w:rPr>
          <w:w w:val="85"/>
        </w:rPr>
        <w:t>selénio niodulam a</w:t>
      </w:r>
      <w:r>
        <w:rPr>
          <w:spacing w:val="-1"/>
          <w:w w:val="85"/>
        </w:rPr>
        <w:t> </w:t>
      </w:r>
      <w:r>
        <w:rPr>
          <w:w w:val="85"/>
        </w:rPr>
        <w:t>atividade antioxidante e</w:t>
      </w:r>
      <w:r>
        <w:rPr>
          <w:spacing w:val="-6"/>
          <w:w w:val="85"/>
        </w:rPr>
        <w:t> </w:t>
      </w:r>
      <w:r>
        <w:rPr>
          <w:w w:val="85"/>
        </w:rPr>
        <w:t>resposta imune. 0</w:t>
      </w:r>
      <w:r>
        <w:rPr/>
        <w:t> </w:t>
      </w:r>
      <w:r>
        <w:rPr>
          <w:w w:val="85"/>
        </w:rPr>
        <w:t>NAC reduz</w:t>
      </w:r>
      <w:r>
        <w:rPr>
          <w:spacing w:val="-7"/>
          <w:w w:val="85"/>
        </w:rPr>
        <w:t> </w:t>
      </w:r>
      <w:r>
        <w:rPr>
          <w:w w:val="85"/>
        </w:rPr>
        <w:t>estresse</w:t>
      </w:r>
      <w:r>
        <w:rPr>
          <w:spacing w:val="-6"/>
          <w:w w:val="85"/>
        </w:rPr>
        <w:t> </w:t>
      </w:r>
      <w:r>
        <w:rPr>
          <w:w w:val="85"/>
        </w:rPr>
        <w:t>oxidativo</w:t>
      </w:r>
      <w:r>
        <w:rPr>
          <w:spacing w:val="-6"/>
          <w:w w:val="85"/>
        </w:rPr>
        <w:t> </w:t>
      </w:r>
      <w:r>
        <w:rPr>
          <w:w w:val="85"/>
        </w:rPr>
        <w:t>nas</w:t>
      </w:r>
      <w:r>
        <w:rPr>
          <w:spacing w:val="-6"/>
          <w:w w:val="85"/>
        </w:rPr>
        <w:t> </w:t>
      </w:r>
      <w:r>
        <w:rPr>
          <w:w w:val="85"/>
        </w:rPr>
        <w:t>articulaçrves.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7"/>
        <w:spacing w:line="278" w:lineRule="exact" w:before="1"/>
        <w:ind w:left="2489"/>
      </w:pPr>
      <w:r>
        <w:rPr>
          <w:spacing w:val="-2"/>
          <w:w w:val="85"/>
        </w:rPr>
        <w:t>Psoriase</w:t>
      </w:r>
    </w:p>
    <w:p>
      <w:pPr>
        <w:spacing w:line="267" w:lineRule="exact" w:before="0"/>
        <w:ind w:left="2505" w:right="0" w:firstLine="0"/>
        <w:jc w:val="left"/>
        <w:rPr>
          <w:sz w:val="24"/>
        </w:rPr>
      </w:pPr>
      <w:r>
        <w:rPr>
          <w:i/>
          <w:w w:val="75"/>
          <w:sz w:val="24"/>
        </w:rPr>
        <w:t>Possíveis</w:t>
      </w:r>
      <w:r>
        <w:rPr>
          <w:i/>
          <w:spacing w:val="-13"/>
          <w:sz w:val="24"/>
        </w:rPr>
        <w:t> </w:t>
      </w:r>
      <w:r>
        <w:rPr>
          <w:w w:val="75"/>
          <w:sz w:val="24"/>
        </w:rPr>
        <w:t>defcienc‹as:</w:t>
      </w:r>
      <w:r>
        <w:rPr>
          <w:spacing w:val="-10"/>
          <w:sz w:val="24"/>
        </w:rPr>
        <w:t> </w:t>
      </w:r>
      <w:r>
        <w:rPr>
          <w:w w:val="75"/>
          <w:sz w:val="24"/>
        </w:rPr>
        <w:t>Vitamina</w:t>
      </w:r>
      <w:r>
        <w:rPr>
          <w:spacing w:val="-17"/>
          <w:sz w:val="24"/>
        </w:rPr>
        <w:t> </w:t>
      </w:r>
      <w:r>
        <w:rPr>
          <w:w w:val="75"/>
          <w:sz w:val="24"/>
        </w:rPr>
        <w:t>B,</w:t>
      </w:r>
      <w:r>
        <w:rPr>
          <w:spacing w:val="-7"/>
          <w:w w:val="75"/>
          <w:sz w:val="24"/>
        </w:rPr>
        <w:t> </w:t>
      </w:r>
      <w:r>
        <w:rPr>
          <w:w w:val="75"/>
          <w:sz w:val="24"/>
        </w:rPr>
        <w:t>E,</w:t>
      </w:r>
      <w:r>
        <w:rPr>
          <w:spacing w:val="-17"/>
          <w:sz w:val="24"/>
        </w:rPr>
        <w:t> </w:t>
      </w:r>
      <w:r>
        <w:rPr>
          <w:w w:val="75"/>
          <w:sz w:val="24"/>
        </w:rPr>
        <w:t>Ômega-3,</w:t>
      </w:r>
      <w:r>
        <w:rPr>
          <w:spacing w:val="-4"/>
          <w:sz w:val="24"/>
        </w:rPr>
        <w:t> </w:t>
      </w:r>
      <w:r>
        <w:rPr>
          <w:w w:val="75"/>
          <w:sz w:val="24"/>
        </w:rPr>
        <w:t>Zinco,</w:t>
      </w:r>
      <w:r>
        <w:rPr>
          <w:spacing w:val="-16"/>
          <w:sz w:val="24"/>
        </w:rPr>
        <w:t> </w:t>
      </w:r>
      <w:r>
        <w:rPr>
          <w:w w:val="75"/>
          <w:sz w:val="24"/>
        </w:rPr>
        <w:t>Selênio,</w:t>
      </w:r>
      <w:r>
        <w:rPr>
          <w:spacing w:val="-17"/>
          <w:sz w:val="24"/>
        </w:rPr>
        <w:t> </w:t>
      </w:r>
      <w:r>
        <w:rPr>
          <w:spacing w:val="-5"/>
          <w:w w:val="75"/>
          <w:sz w:val="24"/>
        </w:rPr>
        <w:t>NAC</w:t>
      </w:r>
    </w:p>
    <w:p>
      <w:pPr>
        <w:pStyle w:val="BodyText"/>
        <w:spacing w:line="244" w:lineRule="auto" w:before="261"/>
        <w:ind w:left="2499" w:right="1988" w:firstLine="6"/>
        <w:jc w:val="both"/>
      </w:pPr>
      <w:r>
        <w:rPr>
          <w:i/>
          <w:w w:val="85"/>
        </w:rPr>
        <w:t>Explicação.</w:t>
      </w:r>
      <w:r>
        <w:rPr>
          <w:i/>
        </w:rPr>
        <w:t> </w:t>
      </w:r>
      <w:r>
        <w:rPr>
          <w:i/>
          <w:w w:val="85"/>
        </w:rPr>
        <w:t>A </w:t>
      </w:r>
      <w:r>
        <w:rPr>
          <w:w w:val="85"/>
        </w:rPr>
        <w:t>psoriase</w:t>
      </w:r>
      <w:r>
        <w:rPr>
          <w:w w:val="85"/>
        </w:rPr>
        <w:t> envolve</w:t>
      </w:r>
      <w:r>
        <w:rPr>
          <w:w w:val="85"/>
        </w:rPr>
        <w:t> inflamação</w:t>
      </w:r>
      <w:r>
        <w:rPr/>
        <w:t> </w:t>
      </w:r>
      <w:r>
        <w:rPr>
          <w:w w:val="85"/>
        </w:rPr>
        <w:t>autoimune</w:t>
      </w:r>
      <w:r>
        <w:rPr>
          <w:w w:val="85"/>
        </w:rPr>
        <w:t> e</w:t>
      </w:r>
      <w:r>
        <w:rPr>
          <w:w w:val="85"/>
        </w:rPr>
        <w:t> hiperproliferação</w:t>
      </w:r>
      <w:r>
        <w:rPr>
          <w:w w:val="85"/>
        </w:rPr>
        <w:t> celular.</w:t>
      </w:r>
      <w:r>
        <w:rPr>
          <w:w w:val="85"/>
        </w:rPr>
        <w:t> A vitamina</w:t>
      </w:r>
      <w:r>
        <w:rPr>
          <w:w w:val="85"/>
        </w:rPr>
        <w:t> </w:t>
      </w:r>
      <w:r>
        <w:rPr>
          <w:color w:val="131313"/>
          <w:w w:val="85"/>
        </w:rPr>
        <w:t>D </w:t>
      </w:r>
      <w:r>
        <w:rPr>
          <w:w w:val="85"/>
        </w:rPr>
        <w:t>regula</w:t>
      </w:r>
      <w:r>
        <w:rPr>
          <w:w w:val="85"/>
        </w:rPr>
        <w:t> a diferenciação</w:t>
      </w:r>
      <w:r>
        <w:rPr/>
        <w:t> </w:t>
      </w:r>
      <w:r>
        <w:rPr>
          <w:w w:val="85"/>
        </w:rPr>
        <w:t>celulaf</w:t>
      </w:r>
      <w:r>
        <w:rPr>
          <w:w w:val="85"/>
        </w:rPr>
        <w:t> e reduz inflamação.</w:t>
      </w:r>
      <w:r>
        <w:rPr/>
        <w:t> </w:t>
      </w:r>
      <w:r>
        <w:rPr>
          <w:w w:val="85"/>
        </w:rPr>
        <w:t>Ômega-3</w:t>
      </w:r>
      <w:r>
        <w:rPr>
          <w:w w:val="85"/>
        </w:rPr>
        <w:t> e vitamina </w:t>
      </w:r>
      <w:r>
        <w:rPr>
          <w:color w:val="0E0E0E"/>
          <w:w w:val="85"/>
        </w:rPr>
        <w:t>E </w:t>
      </w:r>
      <w:r>
        <w:rPr>
          <w:w w:val="85"/>
        </w:rPr>
        <w:t>reduzem</w:t>
      </w:r>
      <w:r>
        <w:rPr>
          <w:spacing w:val="-7"/>
          <w:w w:val="85"/>
        </w:rPr>
        <w:t> </w:t>
      </w:r>
      <w:r>
        <w:rPr>
          <w:w w:val="85"/>
        </w:rPr>
        <w:t>citocinas</w:t>
      </w:r>
      <w:r>
        <w:rPr>
          <w:spacing w:val="-6"/>
          <w:w w:val="85"/>
        </w:rPr>
        <w:t> </w:t>
      </w:r>
      <w:r>
        <w:rPr>
          <w:w w:val="85"/>
        </w:rPr>
        <w:t>inflamatónas.</w:t>
      </w:r>
      <w:r>
        <w:rPr>
          <w:spacing w:val="-1"/>
          <w:w w:val="85"/>
        </w:rPr>
        <w:t> </w:t>
      </w:r>
      <w:r>
        <w:rPr>
          <w:w w:val="85"/>
        </w:rPr>
        <w:t>Zinco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selênio</w:t>
      </w:r>
      <w:r>
        <w:rPr>
          <w:spacing w:val="-6"/>
          <w:w w:val="85"/>
        </w:rPr>
        <w:t> </w:t>
      </w:r>
      <w:r>
        <w:rPr>
          <w:w w:val="85"/>
        </w:rPr>
        <w:t>participam</w:t>
      </w:r>
      <w:r>
        <w:rPr>
          <w:w w:val="85"/>
        </w:rPr>
        <w:t> da</w:t>
      </w:r>
      <w:r>
        <w:rPr>
          <w:spacing w:val="-7"/>
          <w:w w:val="85"/>
        </w:rPr>
        <w:t> </w:t>
      </w:r>
      <w:r>
        <w:rPr>
          <w:w w:val="85"/>
        </w:rPr>
        <w:t>resposta</w:t>
      </w:r>
      <w:r>
        <w:rPr>
          <w:spacing w:val="-2"/>
          <w:w w:val="85"/>
        </w:rPr>
        <w:t> </w:t>
      </w:r>
      <w:r>
        <w:rPr>
          <w:w w:val="85"/>
        </w:rPr>
        <w:t>antioxidante</w:t>
      </w:r>
      <w:r>
        <w:rPr>
          <w:spacing w:val="-5"/>
          <w:w w:val="85"/>
        </w:rPr>
        <w:t> </w:t>
      </w:r>
      <w:r>
        <w:rPr>
          <w:w w:val="85"/>
        </w:rPr>
        <w:t>e </w:t>
      </w:r>
      <w:r>
        <w:rPr>
          <w:spacing w:val="-2"/>
          <w:w w:val="85"/>
        </w:rPr>
        <w:t>cicatrização</w:t>
      </w:r>
      <w:r>
        <w:rPr>
          <w:spacing w:val="-8"/>
        </w:rPr>
        <w:t> </w:t>
      </w:r>
      <w:r>
        <w:rPr>
          <w:spacing w:val="-2"/>
          <w:w w:val="85"/>
        </w:rPr>
        <w:t>da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pele. NAC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reduz estresse</w:t>
      </w:r>
      <w:r>
        <w:rPr/>
        <w:t> </w:t>
      </w:r>
      <w:r>
        <w:rPr>
          <w:spacing w:val="-2"/>
          <w:w w:val="85"/>
        </w:rPr>
        <w:t>oxidativo</w:t>
      </w:r>
      <w:r>
        <w:rPr>
          <w:spacing w:val="-4"/>
        </w:rPr>
        <w:t> </w:t>
      </w:r>
      <w:r>
        <w:rPr>
          <w:spacing w:val="-2"/>
          <w:w w:val="85"/>
        </w:rPr>
        <w:t>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melhora</w:t>
      </w:r>
      <w:r>
        <w:rPr/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função</w:t>
      </w:r>
      <w:r>
        <w:rPr>
          <w:spacing w:val="-6"/>
        </w:rPr>
        <w:t> </w:t>
      </w:r>
      <w:r>
        <w:rPr>
          <w:spacing w:val="-2"/>
          <w:w w:val="85"/>
        </w:rPr>
        <w:t>da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glutationa.</w:t>
      </w:r>
    </w:p>
    <w:p>
      <w:pPr>
        <w:pStyle w:val="BodyText"/>
        <w:spacing w:before="245"/>
      </w:pPr>
    </w:p>
    <w:p>
      <w:pPr>
        <w:pStyle w:val="Heading7"/>
        <w:spacing w:line="287" w:lineRule="exact"/>
        <w:ind w:left="2504"/>
        <w:rPr>
          <w:rFonts w:ascii="Calibri"/>
        </w:rPr>
      </w:pPr>
      <w:r>
        <w:rPr>
          <w:rFonts w:ascii="Calibri"/>
          <w:spacing w:val="-2"/>
          <w:w w:val="95"/>
        </w:rPr>
        <w:t>Anemia</w:t>
      </w:r>
    </w:p>
    <w:p>
      <w:pPr>
        <w:spacing w:line="275" w:lineRule="exact" w:before="0"/>
        <w:ind w:left="2506" w:right="0" w:firstLine="0"/>
        <w:jc w:val="left"/>
        <w:rPr>
          <w:rFonts w:ascii="Calibri" w:hAnsi="Calibri"/>
          <w:sz w:val="24"/>
        </w:rPr>
      </w:pPr>
      <w:r>
        <w:rPr>
          <w:rFonts w:ascii="Arial Narrow" w:hAnsi="Arial Narrow"/>
          <w:i/>
          <w:w w:val="85"/>
          <w:sz w:val="24"/>
        </w:rPr>
        <w:t>Possíveis</w:t>
      </w:r>
      <w:r>
        <w:rPr>
          <w:rFonts w:ascii="Arial Narrow" w:hAnsi="Arial Narrow"/>
          <w:i/>
          <w:spacing w:val="10"/>
          <w:sz w:val="24"/>
        </w:rPr>
        <w:t> </w:t>
      </w:r>
      <w:r>
        <w:rPr>
          <w:rFonts w:ascii="Arial Narrow" w:hAnsi="Arial Narrow"/>
          <w:i/>
          <w:w w:val="85"/>
          <w:sz w:val="24"/>
        </w:rPr>
        <w:t>deTicié!›cias:</w:t>
      </w:r>
      <w:r>
        <w:rPr>
          <w:rFonts w:ascii="Arial Narrow" w:hAnsi="Arial Narrow"/>
          <w:i/>
          <w:spacing w:val="11"/>
          <w:sz w:val="24"/>
        </w:rPr>
        <w:t> </w:t>
      </w:r>
      <w:r>
        <w:rPr>
          <w:rFonts w:ascii="Calibri" w:hAnsi="Calibri"/>
          <w:w w:val="85"/>
          <w:sz w:val="24"/>
        </w:rPr>
        <w:t>Ferro,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w w:val="85"/>
          <w:sz w:val="24"/>
        </w:rPr>
        <w:t>B9,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w w:val="85"/>
          <w:sz w:val="24"/>
        </w:rPr>
        <w:t>B12,</w:t>
      </w:r>
      <w:r>
        <w:rPr>
          <w:rFonts w:ascii="Calibri" w:hAnsi="Calibri"/>
          <w:spacing w:val="15"/>
          <w:sz w:val="24"/>
        </w:rPr>
        <w:t> </w:t>
      </w:r>
      <w:r>
        <w:rPr>
          <w:rFonts w:ascii="Calibri" w:hAnsi="Calibri"/>
          <w:w w:val="85"/>
          <w:sz w:val="24"/>
        </w:rPr>
        <w:t>C,</w:t>
      </w:r>
      <w:r>
        <w:rPr>
          <w:rFonts w:ascii="Calibri" w:hAnsi="Calibri"/>
          <w:spacing w:val="6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Cobre</w:t>
      </w:r>
    </w:p>
    <w:p>
      <w:pPr>
        <w:spacing w:line="211" w:lineRule="auto" w:before="260"/>
        <w:ind w:left="2497" w:right="1987" w:firstLine="8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1685544</wp:posOffset>
                </wp:positionH>
                <wp:positionV relativeFrom="paragraph">
                  <wp:posOffset>703150</wp:posOffset>
                </wp:positionV>
                <wp:extent cx="4947285" cy="127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4947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7285" h="0">
                              <a:moveTo>
                                <a:pt x="0" y="0"/>
                              </a:moveTo>
                              <a:lnTo>
                                <a:pt x="4946904" y="0"/>
                              </a:lnTo>
                            </a:path>
                          </a:pathLst>
                        </a:custGeom>
                        <a:ln w="57912">
                          <a:solidFill>
                            <a:srgbClr val="3131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776" from="132.720001pt,55.366199pt" to="522.240001pt,55.366199pt" stroked="true" strokeweight="4.560pt" strokecolor="#313131">
                <v:stroke dashstyle="solid"/>
                <w10:wrap type="none"/>
              </v:line>
            </w:pict>
          </mc:Fallback>
        </mc:AlternateContent>
      </w:r>
      <w:r>
        <w:rPr>
          <w:rFonts w:ascii="Arial Narrow" w:hAnsi="Arial Narrow"/>
          <w:i/>
          <w:w w:val="85"/>
          <w:sz w:val="24"/>
        </w:rPr>
        <w:t>ExçÍiCóçáO.</w:t>
      </w:r>
      <w:r>
        <w:rPr>
          <w:rFonts w:ascii="Arial Narrow" w:hAnsi="Arial Narrow"/>
          <w:i/>
          <w:spacing w:val="-1"/>
          <w:sz w:val="24"/>
        </w:rPr>
        <w:t> </w:t>
      </w:r>
      <w:r>
        <w:rPr>
          <w:rFonts w:ascii="Calibri" w:hAnsi="Calibri"/>
          <w:w w:val="85"/>
          <w:sz w:val="24"/>
        </w:rPr>
        <w:t>Ferro é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o</w:t>
      </w:r>
      <w:r>
        <w:rPr>
          <w:rFonts w:ascii="Calibri" w:hAnsi="Calibri"/>
          <w:spacing w:val="-2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principal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crvmponente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da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hemoglobina.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B9</w:t>
      </w:r>
      <w:r>
        <w:rPr>
          <w:rFonts w:ascii="Calibri" w:hAnsi="Calibri"/>
          <w:spacing w:val="-2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e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B12 são essenciais para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a formação</w:t>
      </w:r>
      <w:r>
        <w:rPr>
          <w:rFonts w:ascii="Calibri" w:hAnsi="Calibri"/>
          <w:spacing w:val="16"/>
          <w:sz w:val="24"/>
        </w:rPr>
        <w:t> </w:t>
      </w:r>
      <w:r>
        <w:rPr>
          <w:rFonts w:ascii="Calibri" w:hAnsi="Calibri"/>
          <w:w w:val="85"/>
          <w:sz w:val="24"/>
        </w:rPr>
        <w:t>de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glóbulos</w:t>
      </w:r>
      <w:r>
        <w:rPr>
          <w:rFonts w:ascii="Calibri" w:hAnsi="Calibri"/>
          <w:spacing w:val="25"/>
          <w:sz w:val="24"/>
        </w:rPr>
        <w:t> </w:t>
      </w:r>
      <w:r>
        <w:rPr>
          <w:rFonts w:ascii="Calibri" w:hAnsi="Calibri"/>
          <w:w w:val="85"/>
          <w:sz w:val="24"/>
        </w:rPr>
        <w:t>vermelhos</w:t>
      </w:r>
      <w:r>
        <w:rPr>
          <w:rFonts w:ascii="Calibri" w:hAnsi="Calibri"/>
          <w:spacing w:val="29"/>
          <w:sz w:val="24"/>
        </w:rPr>
        <w:t> </w:t>
      </w:r>
      <w:r>
        <w:rPr>
          <w:rFonts w:ascii="Calibri" w:hAnsi="Calibri"/>
          <w:color w:val="0C0C0C"/>
          <w:w w:val="85"/>
          <w:sz w:val="24"/>
        </w:rPr>
        <w:t>e </w:t>
      </w:r>
      <w:r>
        <w:rPr>
          <w:rFonts w:ascii="Calibri" w:hAnsi="Calibri"/>
          <w:w w:val="85"/>
          <w:sz w:val="24"/>
        </w:rPr>
        <w:t>síntese</w:t>
      </w:r>
      <w:r>
        <w:rPr>
          <w:rFonts w:ascii="Calibri" w:hAnsi="Calibri"/>
          <w:spacing w:val="17"/>
          <w:sz w:val="24"/>
        </w:rPr>
        <w:t> </w:t>
      </w:r>
      <w:r>
        <w:rPr>
          <w:rFonts w:ascii="Calibri" w:hAnsi="Calibri"/>
          <w:w w:val="85"/>
          <w:sz w:val="24"/>
        </w:rPr>
        <w:t>de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DNA.</w:t>
      </w:r>
      <w:r>
        <w:rPr>
          <w:rFonts w:ascii="Calibri" w:hAnsi="Calibri"/>
          <w:spacing w:val="20"/>
          <w:sz w:val="24"/>
        </w:rPr>
        <w:t> </w:t>
      </w:r>
      <w:r>
        <w:rPr>
          <w:rFonts w:ascii="Calibri" w:hAnsi="Calibri"/>
          <w:w w:val="85"/>
          <w:sz w:val="24"/>
        </w:rPr>
        <w:t>A</w:t>
      </w:r>
      <w:r>
        <w:rPr>
          <w:rFonts w:ascii="Calibri" w:hAnsi="Calibri"/>
          <w:spacing w:val="17"/>
          <w:sz w:val="24"/>
        </w:rPr>
        <w:t> </w:t>
      </w:r>
      <w:r>
        <w:rPr>
          <w:rFonts w:ascii="Calibri" w:hAnsi="Calibri"/>
          <w:w w:val="85"/>
          <w:sz w:val="24"/>
        </w:rPr>
        <w:t>vitamina</w:t>
      </w:r>
      <w:r>
        <w:rPr>
          <w:rFonts w:ascii="Calibri" w:hAnsi="Calibri"/>
          <w:spacing w:val="22"/>
          <w:sz w:val="24"/>
        </w:rPr>
        <w:t> </w:t>
      </w:r>
      <w:r>
        <w:rPr>
          <w:rFonts w:ascii="Calibri" w:hAnsi="Calibri"/>
          <w:w w:val="85"/>
          <w:sz w:val="24"/>
        </w:rPr>
        <w:t>C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aumenta</w:t>
      </w:r>
      <w:r>
        <w:rPr>
          <w:rFonts w:ascii="Calibri" w:hAnsi="Calibri"/>
          <w:spacing w:val="13"/>
          <w:sz w:val="24"/>
        </w:rPr>
        <w:t> </w:t>
      </w:r>
      <w:r>
        <w:rPr>
          <w:rFonts w:ascii="Calibri" w:hAnsi="Calibri"/>
          <w:w w:val="85"/>
          <w:sz w:val="24"/>
        </w:rPr>
        <w:t>a</w:t>
      </w:r>
    </w:p>
    <w:p>
      <w:pPr>
        <w:spacing w:after="0" w:line="211" w:lineRule="auto"/>
        <w:jc w:val="both"/>
        <w:rPr>
          <w:rFonts w:ascii="Calibri" w:hAnsi="Calibri"/>
          <w:sz w:val="24"/>
        </w:rPr>
        <w:sectPr>
          <w:pgSz w:w="11910" w:h="16840"/>
          <w:pgMar w:header="0" w:footer="5126" w:top="820" w:bottom="5320" w:left="141" w:right="141"/>
        </w:sectPr>
      </w:pPr>
    </w:p>
    <w:p>
      <w:pPr>
        <w:spacing w:line="220" w:lineRule="auto" w:before="50"/>
        <w:ind w:left="2382" w:right="2128" w:firstLine="0"/>
        <w:jc w:val="both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1751076</wp:posOffset>
            </wp:positionH>
            <wp:positionV relativeFrom="page">
              <wp:posOffset>7530083</wp:posOffset>
            </wp:positionV>
            <wp:extent cx="475488" cy="466344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w w:val="85"/>
          <w:sz w:val="23"/>
        </w:rPr>
        <w:t>absorção de ferro no intestino.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deficiência de cobre também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afeta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absorção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de ferro </w:t>
      </w:r>
      <w:r>
        <w:rPr>
          <w:rFonts w:ascii="Calibri" w:hAnsi="Calibri"/>
          <w:spacing w:val="-2"/>
          <w:w w:val="95"/>
          <w:sz w:val="23"/>
        </w:rPr>
        <w:t>e</w:t>
      </w:r>
      <w:r>
        <w:rPr>
          <w:rFonts w:ascii="Calibri" w:hAnsi="Calibri"/>
          <w:spacing w:val="-9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sua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mobilização</w:t>
      </w:r>
      <w:r>
        <w:rPr>
          <w:rFonts w:ascii="Calibri" w:hAnsi="Calibri"/>
          <w:spacing w:val="-9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para</w:t>
      </w:r>
      <w:r>
        <w:rPr>
          <w:rFonts w:ascii="Calibri" w:hAnsi="Calibri"/>
          <w:spacing w:val="-8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a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medula</w:t>
      </w:r>
      <w:r>
        <w:rPr>
          <w:rFonts w:ascii="Calibri" w:hAnsi="Calibri"/>
          <w:spacing w:val="-5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ôssea.</w:t>
      </w:r>
    </w:p>
    <w:p>
      <w:pPr>
        <w:pStyle w:val="BodyText"/>
        <w:spacing w:before="251"/>
        <w:rPr>
          <w:rFonts w:ascii="Calibri"/>
          <w:sz w:val="23"/>
        </w:rPr>
      </w:pPr>
    </w:p>
    <w:p>
      <w:pPr>
        <w:spacing w:before="0"/>
        <w:ind w:left="2381" w:right="0" w:firstLine="0"/>
        <w:jc w:val="left"/>
        <w:rPr>
          <w:sz w:val="21"/>
        </w:rPr>
      </w:pPr>
      <w:r>
        <w:rPr>
          <w:w w:val="90"/>
          <w:sz w:val="21"/>
        </w:rPr>
        <w:t>Tontura</w:t>
      </w:r>
      <w:r>
        <w:rPr>
          <w:spacing w:val="5"/>
          <w:sz w:val="21"/>
        </w:rPr>
        <w:t> </w:t>
      </w:r>
      <w:r>
        <w:rPr>
          <w:w w:val="90"/>
          <w:sz w:val="21"/>
        </w:rPr>
        <w:t>ao</w:t>
      </w:r>
      <w:r>
        <w:rPr>
          <w:spacing w:val="-5"/>
          <w:sz w:val="21"/>
        </w:rPr>
        <w:t> </w:t>
      </w:r>
      <w:r>
        <w:rPr>
          <w:w w:val="90"/>
          <w:sz w:val="21"/>
        </w:rPr>
        <w:t>Levantar</w:t>
      </w:r>
      <w:r>
        <w:rPr>
          <w:spacing w:val="4"/>
          <w:sz w:val="21"/>
        </w:rPr>
        <w:t> </w:t>
      </w:r>
      <w:r>
        <w:rPr>
          <w:w w:val="90"/>
          <w:sz w:val="21"/>
        </w:rPr>
        <w:t>(Hipotensão</w:t>
      </w:r>
      <w:r>
        <w:rPr>
          <w:spacing w:val="11"/>
          <w:sz w:val="21"/>
        </w:rPr>
        <w:t> </w:t>
      </w:r>
      <w:r>
        <w:rPr>
          <w:spacing w:val="-2"/>
          <w:w w:val="90"/>
          <w:sz w:val="21"/>
        </w:rPr>
        <w:t>Posturalj</w:t>
      </w:r>
    </w:p>
    <w:p>
      <w:pPr>
        <w:spacing w:before="18"/>
        <w:ind w:left="2377" w:right="0" w:firstLine="0"/>
        <w:jc w:val="left"/>
        <w:rPr>
          <w:sz w:val="21"/>
        </w:rPr>
      </w:pPr>
      <w:r>
        <w:rPr>
          <w:i/>
          <w:w w:val="85"/>
          <w:sz w:val="21"/>
        </w:rPr>
        <w:t>Possíveis</w:t>
      </w:r>
      <w:r>
        <w:rPr>
          <w:i/>
          <w:spacing w:val="-7"/>
          <w:sz w:val="21"/>
        </w:rPr>
        <w:t> </w:t>
      </w:r>
      <w:r>
        <w:rPr>
          <w:i/>
          <w:w w:val="85"/>
          <w:sz w:val="21"/>
        </w:rPr>
        <w:t>deficiências.</w:t>
      </w:r>
      <w:r>
        <w:rPr>
          <w:i/>
          <w:spacing w:val="7"/>
          <w:sz w:val="21"/>
        </w:rPr>
        <w:t> </w:t>
      </w:r>
      <w:r>
        <w:rPr>
          <w:w w:val="85"/>
          <w:sz w:val="21"/>
        </w:rPr>
        <w:t>B12,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Ferro,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Potóssio,</w:t>
      </w:r>
      <w:r>
        <w:rPr>
          <w:spacing w:val="-2"/>
          <w:sz w:val="21"/>
        </w:rPr>
        <w:t> </w:t>
      </w:r>
      <w:r>
        <w:rPr>
          <w:w w:val="85"/>
          <w:sz w:val="21"/>
        </w:rPr>
        <w:t>Magnésio,</w:t>
      </w:r>
      <w:r>
        <w:rPr>
          <w:spacing w:val="2"/>
          <w:sz w:val="21"/>
        </w:rPr>
        <w:t> </w:t>
      </w:r>
      <w:r>
        <w:rPr>
          <w:w w:val="85"/>
          <w:sz w:val="21"/>
        </w:rPr>
        <w:t>Vitamina</w:t>
      </w:r>
      <w:r>
        <w:rPr>
          <w:sz w:val="21"/>
        </w:rPr>
        <w:t> </w:t>
      </w:r>
      <w:r>
        <w:rPr>
          <w:spacing w:val="-10"/>
          <w:w w:val="85"/>
          <w:sz w:val="21"/>
        </w:rPr>
        <w:t>D</w:t>
      </w:r>
    </w:p>
    <w:p>
      <w:pPr>
        <w:pStyle w:val="BodyText"/>
        <w:spacing w:before="34"/>
        <w:rPr>
          <w:sz w:val="21"/>
        </w:rPr>
      </w:pPr>
    </w:p>
    <w:p>
      <w:pPr>
        <w:spacing w:line="225" w:lineRule="auto" w:before="0"/>
        <w:ind w:left="2369" w:right="2125" w:firstLine="7"/>
        <w:jc w:val="both"/>
        <w:rPr>
          <w:rFonts w:ascii="Calibri" w:hAnsi="Calibri"/>
          <w:sz w:val="23"/>
        </w:rPr>
      </w:pPr>
      <w:r>
        <w:rPr>
          <w:rFonts w:ascii="Arial Narrow" w:hAnsi="Arial Narrow"/>
          <w:i/>
          <w:spacing w:val="-2"/>
          <w:sz w:val="23"/>
        </w:rPr>
        <w:t>E</w:t>
      </w:r>
      <w:r>
        <w:rPr>
          <w:rFonts w:ascii="Arial Narrow" w:hAnsi="Arial Narrow"/>
          <w:i/>
          <w:spacing w:val="-12"/>
          <w:sz w:val="23"/>
        </w:rPr>
        <w:t> </w:t>
      </w:r>
      <w:r>
        <w:rPr>
          <w:rFonts w:ascii="Arial Narrow" w:hAnsi="Arial Narrow"/>
          <w:i/>
          <w:spacing w:val="-2"/>
          <w:sz w:val="23"/>
        </w:rPr>
        <w:t>{›licaçâo:</w:t>
      </w:r>
      <w:r>
        <w:rPr>
          <w:rFonts w:ascii="Arial Narrow" w:hAnsi="Arial Narrow"/>
          <w:i/>
          <w:spacing w:val="-11"/>
          <w:sz w:val="23"/>
        </w:rPr>
        <w:t> </w:t>
      </w:r>
      <w:r>
        <w:rPr>
          <w:rFonts w:ascii="Calibri" w:hAnsi="Calibri"/>
          <w:spacing w:val="-2"/>
          <w:sz w:val="23"/>
        </w:rPr>
        <w:t>A</w:t>
      </w:r>
      <w:r>
        <w:rPr>
          <w:rFonts w:ascii="Calibri" w:hAnsi="Calibri"/>
          <w:spacing w:val="-11"/>
          <w:sz w:val="23"/>
        </w:rPr>
        <w:t> </w:t>
      </w:r>
      <w:r>
        <w:rPr>
          <w:rFonts w:ascii="Calibri" w:hAnsi="Calibri"/>
          <w:spacing w:val="-2"/>
          <w:sz w:val="23"/>
        </w:rPr>
        <w:t>vitamina</w:t>
      </w:r>
      <w:r>
        <w:rPr>
          <w:rFonts w:ascii="Calibri" w:hAnsi="Calibri"/>
          <w:spacing w:val="-9"/>
          <w:sz w:val="23"/>
        </w:rPr>
        <w:t> </w:t>
      </w:r>
      <w:r>
        <w:rPr>
          <w:rFonts w:ascii="Calibri" w:hAnsi="Calibri"/>
          <w:spacing w:val="-2"/>
          <w:sz w:val="23"/>
        </w:rPr>
        <w:t>B12</w:t>
      </w:r>
      <w:r>
        <w:rPr>
          <w:rFonts w:ascii="Calibri" w:hAnsi="Calibri"/>
          <w:spacing w:val="-11"/>
          <w:sz w:val="23"/>
        </w:rPr>
        <w:t> </w:t>
      </w:r>
      <w:r>
        <w:rPr>
          <w:rFonts w:ascii="Calibri" w:hAnsi="Calibri"/>
          <w:spacing w:val="-2"/>
          <w:sz w:val="23"/>
        </w:rPr>
        <w:t>e</w:t>
      </w:r>
      <w:r>
        <w:rPr>
          <w:rFonts w:ascii="Calibri" w:hAnsi="Calibri"/>
          <w:spacing w:val="-11"/>
          <w:sz w:val="23"/>
        </w:rPr>
        <w:t> </w:t>
      </w:r>
      <w:r>
        <w:rPr>
          <w:rFonts w:ascii="Calibri" w:hAnsi="Calibri"/>
          <w:spacing w:val="-2"/>
          <w:sz w:val="23"/>
        </w:rPr>
        <w:t>o</w:t>
      </w:r>
      <w:r>
        <w:rPr>
          <w:rFonts w:ascii="Calibri" w:hAnsi="Calibri"/>
          <w:spacing w:val="-10"/>
          <w:sz w:val="23"/>
        </w:rPr>
        <w:t> </w:t>
      </w:r>
      <w:r>
        <w:rPr>
          <w:rFonts w:ascii="Calibri" w:hAnsi="Calibri"/>
          <w:spacing w:val="-2"/>
          <w:sz w:val="23"/>
        </w:rPr>
        <w:t>ferro</w:t>
      </w:r>
      <w:r>
        <w:rPr>
          <w:rFonts w:ascii="Calibri" w:hAnsi="Calibri"/>
          <w:spacing w:val="-6"/>
          <w:sz w:val="23"/>
        </w:rPr>
        <w:t> </w:t>
      </w:r>
      <w:r>
        <w:rPr>
          <w:rFonts w:ascii="Calibri" w:hAnsi="Calibri"/>
          <w:spacing w:val="-2"/>
          <w:sz w:val="23"/>
        </w:rPr>
        <w:t>af8tam</w:t>
      </w:r>
      <w:r>
        <w:rPr>
          <w:rFonts w:ascii="Calibri" w:hAnsi="Calibri"/>
          <w:spacing w:val="-6"/>
          <w:sz w:val="23"/>
        </w:rPr>
        <w:t> </w:t>
      </w:r>
      <w:r>
        <w:rPr>
          <w:rFonts w:ascii="Calibri" w:hAnsi="Calibri"/>
          <w:spacing w:val="-2"/>
          <w:sz w:val="23"/>
        </w:rPr>
        <w:t>o</w:t>
      </w:r>
      <w:r>
        <w:rPr>
          <w:rFonts w:ascii="Calibri" w:hAnsi="Calibri"/>
          <w:spacing w:val="-7"/>
          <w:sz w:val="23"/>
        </w:rPr>
        <w:t> </w:t>
      </w:r>
      <w:r>
        <w:rPr>
          <w:rFonts w:ascii="Calibri" w:hAnsi="Calibri"/>
          <w:spacing w:val="-2"/>
          <w:sz w:val="23"/>
        </w:rPr>
        <w:t>transporte</w:t>
      </w:r>
      <w:r>
        <w:rPr>
          <w:rFonts w:ascii="Calibri" w:hAnsi="Calibri"/>
          <w:spacing w:val="-4"/>
          <w:sz w:val="23"/>
        </w:rPr>
        <w:t> </w:t>
      </w:r>
      <w:r>
        <w:rPr>
          <w:rFonts w:ascii="Calibri" w:hAnsi="Calibri"/>
          <w:spacing w:val="-2"/>
          <w:sz w:val="23"/>
        </w:rPr>
        <w:t>de</w:t>
      </w:r>
      <w:r>
        <w:rPr>
          <w:rFonts w:ascii="Calibri" w:hAnsi="Calibri"/>
          <w:spacing w:val="-10"/>
          <w:sz w:val="23"/>
        </w:rPr>
        <w:t> </w:t>
      </w:r>
      <w:r>
        <w:rPr>
          <w:rFonts w:ascii="Calibri" w:hAnsi="Calibri"/>
          <w:spacing w:val="-2"/>
          <w:sz w:val="23"/>
        </w:rPr>
        <w:t>oxigênio</w:t>
      </w:r>
      <w:r>
        <w:rPr>
          <w:rFonts w:ascii="Calibri" w:hAnsi="Calibri"/>
          <w:spacing w:val="-7"/>
          <w:sz w:val="23"/>
        </w:rPr>
        <w:t> </w:t>
      </w:r>
      <w:r>
        <w:rPr>
          <w:rFonts w:ascii="Calibri" w:hAnsi="Calibri"/>
          <w:spacing w:val="-2"/>
          <w:sz w:val="23"/>
        </w:rPr>
        <w:t>e</w:t>
      </w:r>
      <w:r>
        <w:rPr>
          <w:rFonts w:ascii="Calibri" w:hAnsi="Calibri"/>
          <w:spacing w:val="-11"/>
          <w:sz w:val="23"/>
        </w:rPr>
        <w:t> </w:t>
      </w:r>
      <w:r>
        <w:rPr>
          <w:rFonts w:ascii="Calibri" w:hAnsi="Calibri"/>
          <w:spacing w:val="-2"/>
          <w:sz w:val="23"/>
        </w:rPr>
        <w:t>a</w:t>
      </w:r>
      <w:r>
        <w:rPr>
          <w:rFonts w:ascii="Calibri" w:hAnsi="Calibri"/>
          <w:spacing w:val="-11"/>
          <w:sz w:val="23"/>
        </w:rPr>
        <w:t> </w:t>
      </w:r>
      <w:r>
        <w:rPr>
          <w:rFonts w:ascii="Calibri" w:hAnsi="Calibri"/>
          <w:spacing w:val="-2"/>
          <w:sz w:val="23"/>
        </w:rPr>
        <w:t>função </w:t>
      </w:r>
      <w:r>
        <w:rPr>
          <w:rFonts w:ascii="Calibri" w:hAnsi="Calibri"/>
          <w:spacing w:val="-2"/>
          <w:w w:val="90"/>
          <w:sz w:val="23"/>
        </w:rPr>
        <w:t>neurológica,</w:t>
      </w:r>
      <w:r>
        <w:rPr>
          <w:rFonts w:ascii="Calibri" w:hAnsi="Calibri"/>
          <w:spacing w:val="-7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podendo</w:t>
      </w:r>
      <w:r>
        <w:rPr>
          <w:rFonts w:ascii="Calibri" w:hAnsi="Calibri"/>
          <w:spacing w:val="-2"/>
          <w:w w:val="90"/>
          <w:sz w:val="23"/>
        </w:rPr>
        <w:t> causar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hipotensão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postural.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O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potóssio 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o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magnésio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regulam</w:t>
      </w:r>
      <w:r>
        <w:rPr>
          <w:rFonts w:ascii="Calibri" w:hAnsi="Calibri"/>
          <w:spacing w:val="-2"/>
          <w:w w:val="90"/>
          <w:sz w:val="23"/>
        </w:rPr>
        <w:t> o </w:t>
      </w:r>
      <w:r>
        <w:rPr>
          <w:rFonts w:ascii="Calibri" w:hAnsi="Calibri"/>
          <w:spacing w:val="-6"/>
          <w:sz w:val="23"/>
        </w:rPr>
        <w:t>tônus</w:t>
      </w:r>
      <w:r>
        <w:rPr>
          <w:rFonts w:ascii="Calibri" w:hAnsi="Calibri"/>
          <w:spacing w:val="-6"/>
          <w:sz w:val="23"/>
        </w:rPr>
        <w:t> vascular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6"/>
          <w:sz w:val="23"/>
        </w:rPr>
        <w:t>e</w:t>
      </w:r>
      <w:r>
        <w:rPr>
          <w:rFonts w:ascii="Calibri" w:hAnsi="Calibri"/>
          <w:spacing w:val="-6"/>
          <w:sz w:val="23"/>
        </w:rPr>
        <w:t> a</w:t>
      </w:r>
      <w:r>
        <w:rPr>
          <w:rFonts w:ascii="Calibri" w:hAnsi="Calibri"/>
          <w:spacing w:val="-7"/>
          <w:sz w:val="23"/>
        </w:rPr>
        <w:t> </w:t>
      </w:r>
      <w:r>
        <w:rPr>
          <w:rFonts w:ascii="Calibri" w:hAnsi="Calibri"/>
          <w:spacing w:val="-6"/>
          <w:sz w:val="23"/>
        </w:rPr>
        <w:t>função</w:t>
      </w:r>
      <w:r>
        <w:rPr>
          <w:rFonts w:ascii="Calibri" w:hAnsi="Calibri"/>
          <w:spacing w:val="-1"/>
          <w:sz w:val="23"/>
        </w:rPr>
        <w:t> </w:t>
      </w:r>
      <w:r>
        <w:rPr>
          <w:rFonts w:ascii="Calibri" w:hAnsi="Calibri"/>
          <w:spacing w:val="-6"/>
          <w:sz w:val="23"/>
        </w:rPr>
        <w:t>muscular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6"/>
          <w:sz w:val="23"/>
        </w:rPr>
        <w:t>cardíaca.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6"/>
          <w:sz w:val="23"/>
        </w:rPr>
        <w:t>A</w:t>
      </w:r>
      <w:r>
        <w:rPr>
          <w:rFonts w:ascii="Calibri" w:hAnsi="Calibri"/>
          <w:spacing w:val="-2"/>
          <w:sz w:val="23"/>
        </w:rPr>
        <w:t> </w:t>
      </w:r>
      <w:r>
        <w:rPr>
          <w:rFonts w:ascii="Calibri" w:hAnsi="Calibri"/>
          <w:spacing w:val="-6"/>
          <w:sz w:val="23"/>
        </w:rPr>
        <w:t>vitamina</w:t>
      </w:r>
      <w:r>
        <w:rPr>
          <w:rFonts w:ascii="Calibri" w:hAnsi="Calibri"/>
          <w:spacing w:val="-6"/>
          <w:sz w:val="23"/>
        </w:rPr>
        <w:t> D</w:t>
      </w:r>
      <w:r>
        <w:rPr>
          <w:rFonts w:ascii="Calibri" w:hAnsi="Calibri"/>
          <w:spacing w:val="-7"/>
          <w:sz w:val="23"/>
        </w:rPr>
        <w:t> </w:t>
      </w:r>
      <w:r>
        <w:rPr>
          <w:rFonts w:ascii="Calibri" w:hAnsi="Calibri"/>
          <w:spacing w:val="-6"/>
          <w:sz w:val="23"/>
        </w:rPr>
        <w:t>participa</w:t>
      </w:r>
      <w:r>
        <w:rPr>
          <w:rFonts w:ascii="Calibri" w:hAnsi="Calibri"/>
          <w:spacing w:val="-6"/>
          <w:sz w:val="23"/>
        </w:rPr>
        <w:t> da</w:t>
      </w:r>
      <w:r>
        <w:rPr>
          <w:rFonts w:ascii="Calibri" w:hAnsi="Calibri"/>
          <w:spacing w:val="-7"/>
          <w:sz w:val="23"/>
        </w:rPr>
        <w:t> </w:t>
      </w:r>
      <w:r>
        <w:rPr>
          <w:rFonts w:ascii="Calibri" w:hAnsi="Calibri"/>
          <w:spacing w:val="-6"/>
          <w:sz w:val="23"/>
        </w:rPr>
        <w:t>regulação </w:t>
      </w:r>
      <w:r>
        <w:rPr>
          <w:rFonts w:ascii="Calibri" w:hAnsi="Calibri"/>
          <w:w w:val="90"/>
          <w:sz w:val="23"/>
        </w:rPr>
        <w:t>autonômica 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da</w:t>
      </w:r>
      <w:r>
        <w:rPr>
          <w:rFonts w:ascii="Calibri" w:hAnsi="Calibri"/>
          <w:spacing w:val="-10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pressão arterial.</w:t>
      </w:r>
    </w:p>
    <w:p>
      <w:pPr>
        <w:pStyle w:val="BodyText"/>
        <w:spacing w:before="240"/>
        <w:rPr>
          <w:rFonts w:ascii="Calibri"/>
          <w:sz w:val="23"/>
        </w:rPr>
      </w:pPr>
    </w:p>
    <w:p>
      <w:pPr>
        <w:pStyle w:val="BodyText"/>
        <w:ind w:left="2376"/>
      </w:pPr>
      <w:r>
        <w:rPr>
          <w:w w:val="85"/>
        </w:rPr>
        <w:t>Episódios</w:t>
      </w:r>
      <w:r>
        <w:rPr>
          <w:spacing w:val="21"/>
        </w:rPr>
        <w:t> </w:t>
      </w:r>
      <w:r>
        <w:rPr>
          <w:w w:val="85"/>
        </w:rPr>
        <w:t>de</w:t>
      </w:r>
      <w:r>
        <w:rPr>
          <w:spacing w:val="-3"/>
        </w:rPr>
        <w:t> </w:t>
      </w:r>
      <w:r>
        <w:rPr>
          <w:w w:val="85"/>
        </w:rPr>
        <w:t>Perda</w:t>
      </w:r>
      <w:r>
        <w:rPr>
          <w:spacing w:val="9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Memória</w:t>
      </w:r>
    </w:p>
    <w:p>
      <w:pPr>
        <w:spacing w:before="6"/>
        <w:ind w:left="2376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-3"/>
          <w:sz w:val="22"/>
        </w:rPr>
        <w:t> </w:t>
      </w:r>
      <w:r>
        <w:rPr>
          <w:i/>
          <w:w w:val="80"/>
          <w:sz w:val="22"/>
        </w:rPr>
        <w:t>deficiências.</w:t>
      </w:r>
      <w:r>
        <w:rPr>
          <w:i/>
          <w:spacing w:val="19"/>
          <w:sz w:val="22"/>
        </w:rPr>
        <w:t> </w:t>
      </w:r>
      <w:r>
        <w:rPr>
          <w:w w:val="80"/>
          <w:sz w:val="22"/>
        </w:rPr>
        <w:t>B12,</w:t>
      </w:r>
      <w:r>
        <w:rPr>
          <w:spacing w:val="-9"/>
          <w:sz w:val="22"/>
        </w:rPr>
        <w:t> </w:t>
      </w:r>
      <w:r>
        <w:rPr>
          <w:color w:val="0C0C0C"/>
          <w:w w:val="80"/>
          <w:sz w:val="22"/>
        </w:rPr>
        <w:t>D,</w:t>
      </w:r>
      <w:r>
        <w:rPr>
          <w:color w:val="0C0C0C"/>
          <w:spacing w:val="-10"/>
          <w:sz w:val="22"/>
        </w:rPr>
        <w:t> </w:t>
      </w:r>
      <w:r>
        <w:rPr>
          <w:color w:val="161616"/>
          <w:w w:val="80"/>
          <w:sz w:val="22"/>
        </w:rPr>
        <w:t>E,</w:t>
      </w:r>
      <w:r>
        <w:rPr>
          <w:color w:val="161616"/>
          <w:spacing w:val="-6"/>
          <w:sz w:val="22"/>
        </w:rPr>
        <w:t> </w:t>
      </w:r>
      <w:r>
        <w:rPr>
          <w:w w:val="80"/>
          <w:sz w:val="22"/>
        </w:rPr>
        <w:t>Ômega-3,</w:t>
      </w:r>
      <w:r>
        <w:rPr>
          <w:spacing w:val="7"/>
          <w:sz w:val="22"/>
        </w:rPr>
        <w:t> </w:t>
      </w:r>
      <w:r>
        <w:rPr>
          <w:w w:val="80"/>
          <w:sz w:val="22"/>
        </w:rPr>
        <w:t>Zinr.0,</w:t>
      </w:r>
      <w:r>
        <w:rPr>
          <w:spacing w:val="-5"/>
          <w:sz w:val="22"/>
        </w:rPr>
        <w:t> </w:t>
      </w:r>
      <w:r>
        <w:rPr>
          <w:w w:val="80"/>
          <w:sz w:val="22"/>
        </w:rPr>
        <w:t>Colina,</w:t>
      </w:r>
      <w:r>
        <w:rPr>
          <w:spacing w:val="-7"/>
          <w:sz w:val="22"/>
        </w:rPr>
        <w:t> </w:t>
      </w:r>
      <w:r>
        <w:rPr>
          <w:w w:val="80"/>
          <w:sz w:val="22"/>
        </w:rPr>
        <w:t>Coenzima</w:t>
      </w:r>
      <w:r>
        <w:rPr>
          <w:spacing w:val="6"/>
          <w:sz w:val="22"/>
        </w:rPr>
        <w:t> </w:t>
      </w:r>
      <w:r>
        <w:rPr>
          <w:spacing w:val="-5"/>
          <w:w w:val="80"/>
          <w:sz w:val="22"/>
        </w:rPr>
        <w:t>Q10</w:t>
      </w:r>
    </w:p>
    <w:p>
      <w:pPr>
        <w:pStyle w:val="BodyText"/>
        <w:spacing w:before="19"/>
      </w:pPr>
    </w:p>
    <w:p>
      <w:pPr>
        <w:pStyle w:val="BodyText"/>
        <w:spacing w:line="247" w:lineRule="auto" w:before="1"/>
        <w:ind w:left="2377" w:right="2121" w:hanging="1"/>
        <w:jc w:val="both"/>
      </w:pPr>
      <w:r>
        <w:rPr>
          <w:i/>
          <w:w w:val="80"/>
        </w:rPr>
        <w:t>Explicação:</w:t>
      </w:r>
      <w:r>
        <w:rPr>
          <w:i/>
          <w:spacing w:val="31"/>
        </w:rPr>
        <w:t> </w:t>
      </w:r>
      <w:r>
        <w:rPr>
          <w:w w:val="80"/>
        </w:rPr>
        <w:t>A B12 é vital para </w:t>
      </w:r>
      <w:r>
        <w:rPr>
          <w:color w:val="1C1C1C"/>
          <w:w w:val="80"/>
        </w:rPr>
        <w:t>a </w:t>
      </w:r>
      <w:r>
        <w:rPr>
          <w:w w:val="80"/>
        </w:rPr>
        <w:t>mielinização</w:t>
      </w:r>
      <w:r>
        <w:rPr/>
        <w:t> </w:t>
      </w:r>
      <w:r>
        <w:rPr>
          <w:w w:val="80"/>
        </w:rPr>
        <w:t>e</w:t>
      </w:r>
      <w:r>
        <w:rPr>
          <w:spacing w:val="-3"/>
          <w:w w:val="80"/>
        </w:rPr>
        <w:t> </w:t>
      </w:r>
      <w:r>
        <w:rPr>
          <w:w w:val="80"/>
        </w:rPr>
        <w:t>sinapse neuronal.</w:t>
      </w:r>
      <w:r>
        <w:rPr/>
        <w:t> </w:t>
      </w:r>
      <w:r>
        <w:rPr>
          <w:w w:val="80"/>
        </w:rPr>
        <w:t>A vitamina D modula </w:t>
      </w:r>
      <w:r>
        <w:rPr>
          <w:color w:val="0F0F0F"/>
          <w:w w:val="80"/>
        </w:rPr>
        <w:t>a </w:t>
      </w:r>
      <w:r>
        <w:rPr>
          <w:w w:val="90"/>
        </w:rPr>
        <w:t>função</w:t>
      </w:r>
      <w:r>
        <w:rPr>
          <w:w w:val="90"/>
        </w:rPr>
        <w:t> cognitiva</w:t>
      </w:r>
      <w:r>
        <w:rPr>
          <w:w w:val="90"/>
        </w:rPr>
        <w:t> e</w:t>
      </w:r>
      <w:r>
        <w:rPr>
          <w:spacing w:val="-3"/>
          <w:w w:val="90"/>
        </w:rPr>
        <w:t> </w:t>
      </w:r>
      <w:r>
        <w:rPr>
          <w:w w:val="90"/>
        </w:rPr>
        <w:t>inflamaçáo</w:t>
      </w:r>
      <w:r>
        <w:rPr>
          <w:w w:val="90"/>
        </w:rPr>
        <w:t> neuroglial. A</w:t>
      </w:r>
      <w:r>
        <w:rPr>
          <w:spacing w:val="-1"/>
          <w:w w:val="90"/>
        </w:rPr>
        <w:t> </w:t>
      </w:r>
      <w:r>
        <w:rPr>
          <w:w w:val="90"/>
        </w:rPr>
        <w:t>vitamina</w:t>
      </w:r>
      <w:r>
        <w:rPr>
          <w:w w:val="90"/>
        </w:rPr>
        <w:t> E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4"/>
          <w:w w:val="90"/>
        </w:rPr>
        <w:t> </w:t>
      </w:r>
      <w:r>
        <w:rPr>
          <w:w w:val="90"/>
        </w:rPr>
        <w:t>ômega-3</w:t>
      </w:r>
      <w:r>
        <w:rPr>
          <w:w w:val="90"/>
        </w:rPr>
        <w:t> protegem</w:t>
      </w:r>
      <w:r>
        <w:rPr>
          <w:w w:val="90"/>
        </w:rPr>
        <w:t> os neurônios</w:t>
      </w:r>
      <w:r>
        <w:rPr>
          <w:w w:val="90"/>
        </w:rPr>
        <w:t> contra</w:t>
      </w:r>
      <w:r>
        <w:rPr>
          <w:w w:val="90"/>
        </w:rPr>
        <w:t> estresse</w:t>
      </w:r>
      <w:r>
        <w:rPr>
          <w:w w:val="90"/>
        </w:rPr>
        <w:t> oxidativo.</w:t>
      </w:r>
      <w:r>
        <w:rPr>
          <w:w w:val="90"/>
        </w:rPr>
        <w:t> A</w:t>
      </w:r>
      <w:r>
        <w:rPr>
          <w:w w:val="90"/>
        </w:rPr>
        <w:t> colina</w:t>
      </w:r>
      <w:r>
        <w:rPr>
          <w:w w:val="90"/>
        </w:rPr>
        <w:t> é precursora</w:t>
      </w:r>
      <w:r>
        <w:rPr>
          <w:w w:val="90"/>
        </w:rPr>
        <w:t> da</w:t>
      </w:r>
      <w:r>
        <w:rPr>
          <w:w w:val="90"/>
        </w:rPr>
        <w:t> acelilcolina, </w:t>
      </w:r>
      <w:r>
        <w:rPr>
          <w:w w:val="80"/>
        </w:rPr>
        <w:t>neurotransrnissor da memória.</w:t>
      </w:r>
      <w:r>
        <w:rPr/>
        <w:t> </w:t>
      </w:r>
      <w:r>
        <w:rPr>
          <w:w w:val="80"/>
        </w:rPr>
        <w:t>A CoQ10 melhora</w:t>
      </w:r>
      <w:r>
        <w:rPr/>
        <w:t> </w:t>
      </w:r>
      <w:r>
        <w:rPr>
          <w:w w:val="80"/>
        </w:rPr>
        <w:t>a função mitocondrial</w:t>
      </w:r>
      <w:r>
        <w:rPr/>
        <w:t> </w:t>
      </w:r>
      <w:r>
        <w:rPr>
          <w:w w:val="80"/>
        </w:rPr>
        <w:t>neuronal.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spacing w:line="252" w:lineRule="exact"/>
        <w:ind w:left="2368"/>
        <w:jc w:val="both"/>
      </w:pPr>
      <w:r>
        <w:rPr>
          <w:w w:val="85"/>
        </w:rPr>
        <w:t>Rachaduras</w:t>
      </w:r>
      <w:r>
        <w:rPr>
          <w:spacing w:val="28"/>
        </w:rPr>
        <w:t> </w:t>
      </w:r>
      <w:r>
        <w:rPr>
          <w:w w:val="85"/>
        </w:rPr>
        <w:t>nos</w:t>
      </w:r>
      <w:r>
        <w:rPr>
          <w:spacing w:val="5"/>
        </w:rPr>
        <w:t> </w:t>
      </w:r>
      <w:r>
        <w:rPr>
          <w:w w:val="85"/>
        </w:rPr>
        <w:t>Lábios</w:t>
      </w:r>
      <w:r>
        <w:rPr>
          <w:spacing w:val="14"/>
        </w:rPr>
        <w:t> </w:t>
      </w:r>
      <w:r>
        <w:rPr>
          <w:w w:val="85"/>
        </w:rPr>
        <w:t>/</w:t>
      </w:r>
      <w:r>
        <w:rPr>
          <w:spacing w:val="-3"/>
        </w:rPr>
        <w:t> </w:t>
      </w:r>
      <w:r>
        <w:rPr>
          <w:spacing w:val="-2"/>
          <w:w w:val="85"/>
        </w:rPr>
        <w:t>Queilite</w:t>
      </w:r>
    </w:p>
    <w:p>
      <w:pPr>
        <w:spacing w:line="252" w:lineRule="exact" w:before="0"/>
        <w:ind w:left="2376" w:right="0" w:firstLine="0"/>
        <w:jc w:val="both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15"/>
          <w:sz w:val="22"/>
        </w:rPr>
        <w:t> </w:t>
      </w:r>
      <w:r>
        <w:rPr>
          <w:i/>
          <w:w w:val="80"/>
          <w:sz w:val="22"/>
        </w:rPr>
        <w:t>deficiêi›cias:</w:t>
      </w:r>
      <w:r>
        <w:rPr>
          <w:i/>
          <w:spacing w:val="-2"/>
          <w:sz w:val="22"/>
        </w:rPr>
        <w:t> </w:t>
      </w:r>
      <w:r>
        <w:rPr>
          <w:w w:val="80"/>
          <w:sz w:val="22"/>
        </w:rPr>
        <w:t>B2,</w:t>
      </w:r>
      <w:r>
        <w:rPr>
          <w:spacing w:val="-2"/>
          <w:sz w:val="22"/>
        </w:rPr>
        <w:t> </w:t>
      </w:r>
      <w:r>
        <w:rPr>
          <w:w w:val="80"/>
          <w:sz w:val="22"/>
        </w:rPr>
        <w:t>B3,</w:t>
      </w:r>
      <w:r>
        <w:rPr>
          <w:spacing w:val="-2"/>
          <w:sz w:val="22"/>
        </w:rPr>
        <w:t> </w:t>
      </w:r>
      <w:r>
        <w:rPr>
          <w:w w:val="80"/>
          <w:sz w:val="22"/>
        </w:rPr>
        <w:t>B6,</w:t>
      </w:r>
      <w:r>
        <w:rPr>
          <w:spacing w:val="-3"/>
          <w:sz w:val="22"/>
        </w:rPr>
        <w:t> </w:t>
      </w:r>
      <w:r>
        <w:rPr>
          <w:w w:val="80"/>
          <w:sz w:val="22"/>
        </w:rPr>
        <w:t>Fefro,</w:t>
      </w:r>
      <w:r>
        <w:rPr>
          <w:spacing w:val="4"/>
          <w:sz w:val="22"/>
        </w:rPr>
        <w:t> </w:t>
      </w:r>
      <w:r>
        <w:rPr>
          <w:spacing w:val="-4"/>
          <w:w w:val="80"/>
          <w:sz w:val="22"/>
        </w:rPr>
        <w:t>Zinco</w:t>
      </w:r>
    </w:p>
    <w:p>
      <w:pPr>
        <w:pStyle w:val="BodyText"/>
        <w:spacing w:before="28"/>
      </w:pPr>
    </w:p>
    <w:p>
      <w:pPr>
        <w:pStyle w:val="Heading7"/>
        <w:spacing w:line="206" w:lineRule="auto" w:before="1"/>
        <w:ind w:left="2367" w:right="2153" w:firstLine="8"/>
        <w:jc w:val="both"/>
        <w:rPr>
          <w:rFonts w:ascii="Calibri" w:hAnsi="Calibri"/>
        </w:rPr>
      </w:pPr>
      <w:r>
        <w:rPr>
          <w:rFonts w:ascii="Arial Narrow" w:hAnsi="Arial Narrow"/>
          <w:i/>
          <w:w w:val="80"/>
        </w:rPr>
        <w:t>Esp.licaçào:</w:t>
      </w:r>
      <w:r>
        <w:rPr>
          <w:rFonts w:ascii="Arial Narrow" w:hAnsi="Arial Narrow"/>
          <w:i/>
        </w:rPr>
        <w:t> </w:t>
      </w:r>
      <w:r>
        <w:rPr>
          <w:rFonts w:ascii="Calibri" w:hAnsi="Calibri"/>
          <w:w w:val="80"/>
        </w:rPr>
        <w:t>As vitaminas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B2, B3 e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B6 são neces.sãrias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para </w:t>
      </w:r>
      <w:r>
        <w:rPr>
          <w:rFonts w:ascii="Calibri" w:hAnsi="Calibri"/>
          <w:color w:val="1D1D1D"/>
          <w:w w:val="80"/>
        </w:rPr>
        <w:t>a</w:t>
      </w:r>
      <w:r>
        <w:rPr>
          <w:rFonts w:ascii="Calibri" w:hAnsi="Calibri"/>
          <w:color w:val="1D1D1D"/>
          <w:spacing w:val="-3"/>
          <w:w w:val="80"/>
        </w:rPr>
        <w:t> </w:t>
      </w:r>
      <w:r>
        <w:rPr>
          <w:rFonts w:ascii="Calibri" w:hAnsi="Calibri"/>
          <w:w w:val="80"/>
        </w:rPr>
        <w:t>integridade</w:t>
      </w:r>
      <w:r>
        <w:rPr>
          <w:rFonts w:ascii="Calibri" w:hAnsi="Calibri"/>
        </w:rPr>
        <w:t> </w:t>
      </w:r>
      <w:r>
        <w:rPr>
          <w:rFonts w:ascii="Calibri" w:hAnsi="Calibri"/>
          <w:w w:val="80"/>
        </w:rPr>
        <w:t>das mucosas.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  <w:w w:val="80"/>
        </w:rPr>
        <w:t>A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deficiência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de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ferro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e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zinco</w:t>
      </w:r>
      <w:r>
        <w:rPr>
          <w:rFonts w:ascii="Calibri" w:hAnsi="Calibri"/>
          <w:spacing w:val="-2"/>
          <w:w w:val="80"/>
        </w:rPr>
        <w:t> </w:t>
      </w:r>
      <w:r>
        <w:rPr>
          <w:rFonts w:ascii="Calibri" w:hAnsi="Calibri"/>
          <w:w w:val="80"/>
        </w:rPr>
        <w:t>afeta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a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regeneração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epitelial,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a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cicatrização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w w:val="80"/>
        </w:rPr>
        <w:t>e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a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imunidade </w:t>
      </w:r>
      <w:r>
        <w:rPr>
          <w:rFonts w:ascii="Calibri" w:hAnsi="Calibri"/>
          <w:spacing w:val="-2"/>
          <w:w w:val="90"/>
        </w:rPr>
        <w:t>local.</w:t>
      </w:r>
    </w:p>
    <w:p>
      <w:pPr>
        <w:pStyle w:val="BodyText"/>
        <w:spacing w:before="225"/>
        <w:rPr>
          <w:rFonts w:ascii="Calibri"/>
          <w:sz w:val="25"/>
        </w:rPr>
      </w:pPr>
    </w:p>
    <w:p>
      <w:pPr>
        <w:spacing w:before="0"/>
        <w:ind w:left="2376" w:right="0" w:firstLine="0"/>
        <w:jc w:val="left"/>
        <w:rPr>
          <w:sz w:val="21"/>
        </w:rPr>
      </w:pPr>
      <w:r>
        <w:rPr>
          <w:spacing w:val="-6"/>
          <w:sz w:val="21"/>
        </w:rPr>
        <w:t>Olhos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Secos</w:t>
      </w:r>
    </w:p>
    <w:p>
      <w:pPr>
        <w:spacing w:before="11"/>
        <w:ind w:left="2370" w:right="0" w:firstLine="0"/>
        <w:jc w:val="left"/>
        <w:rPr>
          <w:sz w:val="21"/>
        </w:rPr>
      </w:pPr>
      <w:r>
        <w:rPr>
          <w:w w:val="85"/>
          <w:sz w:val="21"/>
        </w:rPr>
        <w:t>Possíveis</w:t>
      </w:r>
      <w:r>
        <w:rPr>
          <w:spacing w:val="-8"/>
          <w:sz w:val="21"/>
        </w:rPr>
        <w:t> </w:t>
      </w:r>
      <w:r>
        <w:rPr>
          <w:i/>
          <w:w w:val="85"/>
          <w:sz w:val="21"/>
        </w:rPr>
        <w:t>deficiências.</w:t>
      </w:r>
      <w:r>
        <w:rPr>
          <w:i/>
          <w:spacing w:val="15"/>
          <w:sz w:val="21"/>
        </w:rPr>
        <w:t> </w:t>
      </w:r>
      <w:r>
        <w:rPr>
          <w:w w:val="85"/>
          <w:sz w:val="21"/>
        </w:rPr>
        <w:t>Vitamina</w:t>
      </w:r>
      <w:r>
        <w:rPr>
          <w:spacing w:val="2"/>
          <w:sz w:val="21"/>
        </w:rPr>
        <w:t> </w:t>
      </w:r>
      <w:r>
        <w:rPr>
          <w:w w:val="85"/>
          <w:sz w:val="21"/>
        </w:rPr>
        <w:t>A,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E,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Ômega-3,</w:t>
      </w:r>
      <w:r>
        <w:rPr>
          <w:spacing w:val="-2"/>
          <w:sz w:val="21"/>
        </w:rPr>
        <w:t> </w:t>
      </w:r>
      <w:r>
        <w:rPr>
          <w:w w:val="85"/>
          <w:sz w:val="21"/>
        </w:rPr>
        <w:t>Luteina,</w:t>
      </w:r>
      <w:r>
        <w:rPr>
          <w:sz w:val="21"/>
        </w:rPr>
        <w:t> </w:t>
      </w:r>
      <w:r>
        <w:rPr>
          <w:w w:val="85"/>
          <w:sz w:val="21"/>
        </w:rPr>
        <w:t>Zeaxantina,</w:t>
      </w:r>
      <w:r>
        <w:rPr>
          <w:spacing w:val="4"/>
          <w:sz w:val="21"/>
        </w:rPr>
        <w:t> </w:t>
      </w:r>
      <w:r>
        <w:rPr>
          <w:spacing w:val="-2"/>
          <w:w w:val="85"/>
          <w:sz w:val="21"/>
        </w:rPr>
        <w:t>Zinco</w:t>
      </w:r>
    </w:p>
    <w:p>
      <w:pPr>
        <w:pStyle w:val="BodyText"/>
        <w:spacing w:before="42"/>
        <w:rPr>
          <w:sz w:val="21"/>
        </w:rPr>
      </w:pPr>
    </w:p>
    <w:p>
      <w:pPr>
        <w:spacing w:line="256" w:lineRule="auto" w:before="0"/>
        <w:ind w:left="2378" w:right="2137" w:hanging="1"/>
        <w:jc w:val="both"/>
        <w:rPr>
          <w:sz w:val="21"/>
        </w:rPr>
      </w:pPr>
      <w:r>
        <w:rPr>
          <w:i/>
          <w:w w:val="90"/>
          <w:sz w:val="21"/>
        </w:rPr>
        <w:t>Explicação:</w:t>
      </w:r>
      <w:r>
        <w:rPr>
          <w:i/>
          <w:spacing w:val="27"/>
          <w:sz w:val="21"/>
        </w:rPr>
        <w:t> </w:t>
      </w:r>
      <w:r>
        <w:rPr>
          <w:w w:val="90"/>
          <w:sz w:val="21"/>
        </w:rPr>
        <w:t>A vitamina</w:t>
      </w:r>
      <w:r>
        <w:rPr>
          <w:w w:val="90"/>
          <w:sz w:val="21"/>
        </w:rPr>
        <w:t> A</w:t>
      </w:r>
      <w:r>
        <w:rPr>
          <w:w w:val="90"/>
          <w:sz w:val="21"/>
        </w:rPr>
        <w:t> é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essencial</w:t>
      </w:r>
      <w:r>
        <w:rPr>
          <w:w w:val="90"/>
          <w:sz w:val="21"/>
        </w:rPr>
        <w:t> para</w:t>
      </w:r>
      <w:r>
        <w:rPr>
          <w:w w:val="90"/>
          <w:sz w:val="21"/>
        </w:rPr>
        <w:t> </w:t>
      </w:r>
      <w:r>
        <w:rPr>
          <w:color w:val="161616"/>
          <w:w w:val="90"/>
          <w:sz w:val="21"/>
        </w:rPr>
        <w:t>a</w:t>
      </w:r>
      <w:r>
        <w:rPr>
          <w:color w:val="161616"/>
          <w:w w:val="90"/>
          <w:sz w:val="21"/>
        </w:rPr>
        <w:t> </w:t>
      </w:r>
      <w:r>
        <w:rPr>
          <w:w w:val="90"/>
          <w:sz w:val="21"/>
        </w:rPr>
        <w:t>produção</w:t>
      </w:r>
      <w:r>
        <w:rPr>
          <w:w w:val="90"/>
          <w:sz w:val="21"/>
        </w:rPr>
        <w:t> de mucina</w:t>
      </w:r>
      <w:r>
        <w:rPr>
          <w:w w:val="90"/>
          <w:sz w:val="21"/>
        </w:rPr>
        <w:t> e manutenção</w:t>
      </w:r>
      <w:r>
        <w:rPr>
          <w:w w:val="90"/>
          <w:sz w:val="21"/>
        </w:rPr>
        <w:t> da </w:t>
      </w:r>
      <w:r>
        <w:rPr>
          <w:w w:val="85"/>
          <w:sz w:val="21"/>
        </w:rPr>
        <w:t>película lacrimal.</w:t>
      </w:r>
      <w:r>
        <w:rPr>
          <w:sz w:val="21"/>
        </w:rPr>
        <w:t> </w:t>
      </w:r>
      <w:r>
        <w:rPr>
          <w:w w:val="85"/>
          <w:sz w:val="21"/>
        </w:rPr>
        <w:t>A</w:t>
      </w:r>
      <w:r>
        <w:rPr>
          <w:spacing w:val="-4"/>
          <w:w w:val="85"/>
          <w:sz w:val="21"/>
        </w:rPr>
        <w:t> </w:t>
      </w:r>
      <w:r>
        <w:rPr>
          <w:w w:val="85"/>
          <w:sz w:val="21"/>
        </w:rPr>
        <w:t>vitamina 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e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ômega-3 reduzem inflamaçáo nas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glândulas</w:t>
      </w:r>
      <w:r>
        <w:rPr>
          <w:sz w:val="21"/>
        </w:rPr>
        <w:t> </w:t>
      </w:r>
      <w:r>
        <w:rPr>
          <w:w w:val="85"/>
          <w:sz w:val="21"/>
        </w:rPr>
        <w:t>lacrimais. Luteína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zeaxantina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protegem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os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tecidos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oculares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contra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radicais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livres.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zinco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participa </w:t>
      </w:r>
      <w:r>
        <w:rPr>
          <w:w w:val="90"/>
          <w:sz w:val="21"/>
        </w:rPr>
        <w:t>do metabolismo</w:t>
      </w:r>
      <w:r>
        <w:rPr>
          <w:spacing w:val="23"/>
          <w:sz w:val="21"/>
        </w:rPr>
        <w:t> </w:t>
      </w:r>
      <w:r>
        <w:rPr>
          <w:w w:val="90"/>
          <w:sz w:val="21"/>
        </w:rPr>
        <w:t>da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retina.</w:t>
      </w:r>
    </w:p>
    <w:p>
      <w:pPr>
        <w:spacing w:after="0" w:line="256" w:lineRule="auto"/>
        <w:jc w:val="both"/>
        <w:rPr>
          <w:sz w:val="21"/>
        </w:rPr>
        <w:sectPr>
          <w:pgSz w:w="11910" w:h="16840"/>
          <w:pgMar w:header="0" w:footer="4770" w:top="980" w:bottom="4960" w:left="141" w:right="141"/>
        </w:sectPr>
      </w:pPr>
    </w:p>
    <w:p>
      <w:pPr>
        <w:pStyle w:val="BodyText"/>
        <w:spacing w:before="71"/>
        <w:ind w:left="2454"/>
      </w:pPr>
      <w:r>
        <w:rPr>
          <w:w w:val="85"/>
        </w:rPr>
        <w:t>Cãibras</w:t>
      </w:r>
      <w:r>
        <w:rPr>
          <w:spacing w:val="8"/>
        </w:rPr>
        <w:t> </w:t>
      </w:r>
      <w:r>
        <w:rPr>
          <w:spacing w:val="-2"/>
          <w:w w:val="95"/>
        </w:rPr>
        <w:t>Noturnas</w:t>
      </w:r>
    </w:p>
    <w:p>
      <w:pPr>
        <w:spacing w:before="6"/>
        <w:ind w:left="2455" w:right="0" w:firstLine="0"/>
        <w:jc w:val="left"/>
        <w:rPr>
          <w:sz w:val="22"/>
        </w:rPr>
      </w:pPr>
      <w:r>
        <w:rPr>
          <w:w w:val="80"/>
          <w:sz w:val="22"/>
        </w:rPr>
        <w:t>PcSSíV9ls</w:t>
      </w:r>
      <w:r>
        <w:rPr>
          <w:spacing w:val="-1"/>
          <w:w w:val="80"/>
          <w:sz w:val="22"/>
        </w:rPr>
        <w:t> </w:t>
      </w:r>
      <w:r>
        <w:rPr>
          <w:i/>
          <w:w w:val="80"/>
          <w:sz w:val="22"/>
        </w:rPr>
        <w:t>de/iciê/Jctôs:</w:t>
      </w:r>
      <w:r>
        <w:rPr>
          <w:i/>
          <w:spacing w:val="-3"/>
          <w:w w:val="80"/>
          <w:sz w:val="22"/>
        </w:rPr>
        <w:t> </w:t>
      </w:r>
      <w:r>
        <w:rPr>
          <w:w w:val="80"/>
          <w:sz w:val="22"/>
        </w:rPr>
        <w:t>B5,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B6,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-9"/>
          <w:sz w:val="22"/>
        </w:rPr>
        <w:t> </w:t>
      </w:r>
      <w:r>
        <w:rPr>
          <w:w w:val="80"/>
          <w:sz w:val="22"/>
        </w:rPr>
        <w:t>Cálcio,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Potássio,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3"/>
          <w:w w:val="80"/>
          <w:sz w:val="22"/>
        </w:rPr>
        <w:t> </w:t>
      </w:r>
      <w:r>
        <w:rPr>
          <w:spacing w:val="-10"/>
          <w:w w:val="80"/>
          <w:sz w:val="22"/>
        </w:rPr>
        <w:t>D</w:t>
      </w:r>
    </w:p>
    <w:p>
      <w:pPr>
        <w:pStyle w:val="BodyText"/>
        <w:spacing w:before="23"/>
      </w:pPr>
    </w:p>
    <w:p>
      <w:pPr>
        <w:pStyle w:val="BodyText"/>
        <w:spacing w:line="232" w:lineRule="auto"/>
        <w:ind w:left="2456" w:right="2023" w:hanging="3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Explicação: 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magnésio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e o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potássio </w:t>
      </w:r>
      <w:r>
        <w:rPr>
          <w:rFonts w:ascii="Calibri" w:hAnsi="Calibri"/>
          <w:color w:val="0C0C0C"/>
          <w:w w:val="90"/>
        </w:rPr>
        <w:t>sáo</w:t>
      </w:r>
      <w:r>
        <w:rPr>
          <w:rFonts w:ascii="Calibri" w:hAnsi="Calibri"/>
          <w:color w:val="0C0C0C"/>
          <w:spacing w:val="-3"/>
          <w:w w:val="90"/>
        </w:rPr>
        <w:t> </w:t>
      </w:r>
      <w:r>
        <w:rPr>
          <w:rFonts w:ascii="Calibri" w:hAnsi="Calibri"/>
          <w:w w:val="90"/>
        </w:rPr>
        <w:t>fundamentais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para o relaxamento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muscular. O </w:t>
      </w:r>
      <w:r>
        <w:rPr>
          <w:rFonts w:ascii="Calibri" w:hAnsi="Calibri"/>
          <w:spacing w:val="-4"/>
        </w:rPr>
        <w:t>cálcio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regula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contração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muscular.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As</w:t>
      </w:r>
      <w:r>
        <w:rPr>
          <w:rFonts w:ascii="Calibri" w:hAnsi="Calibri"/>
          <w:spacing w:val="-4"/>
        </w:rPr>
        <w:t> vitaminas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Bõ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4"/>
        </w:rPr>
        <w:t>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B6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participam</w:t>
      </w:r>
      <w:r>
        <w:rPr>
          <w:rFonts w:ascii="Calibri" w:hAnsi="Calibri"/>
        </w:rPr>
        <w:t> </w:t>
      </w:r>
      <w:r>
        <w:rPr>
          <w:rFonts w:ascii="Calibri" w:hAnsi="Calibri"/>
          <w:spacing w:val="-4"/>
        </w:rPr>
        <w:t>da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transmissão </w:t>
      </w:r>
      <w:r>
        <w:rPr>
          <w:rFonts w:ascii="Calibri" w:hAnsi="Calibri"/>
          <w:w w:val="90"/>
        </w:rPr>
        <w:t>neuromusr.uIar. A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defciência de vitamina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color w:val="1D1D1D"/>
          <w:w w:val="90"/>
        </w:rPr>
        <w:t>D</w:t>
      </w:r>
      <w:r>
        <w:rPr>
          <w:rFonts w:ascii="Calibri" w:hAnsi="Calibri"/>
          <w:color w:val="1D1D1D"/>
          <w:spacing w:val="-8"/>
          <w:w w:val="90"/>
        </w:rPr>
        <w:t> </w:t>
      </w:r>
      <w:r>
        <w:rPr>
          <w:rFonts w:ascii="Calibri" w:hAnsi="Calibri"/>
          <w:w w:val="90"/>
        </w:rPr>
        <w:t>pode alterar o controle do tônus muscular.</w:t>
      </w:r>
    </w:p>
    <w:p>
      <w:pPr>
        <w:pStyle w:val="BodyText"/>
        <w:spacing w:before="225"/>
        <w:rPr>
          <w:rFonts w:ascii="Calibri"/>
        </w:rPr>
      </w:pPr>
    </w:p>
    <w:p>
      <w:pPr>
        <w:pStyle w:val="Heading7"/>
        <w:spacing w:line="282" w:lineRule="exact"/>
        <w:ind w:left="2460"/>
        <w:rPr>
          <w:rFonts w:ascii="Calibri" w:hAnsi="Calibri"/>
        </w:rPr>
      </w:pPr>
      <w:r>
        <w:rPr>
          <w:rFonts w:ascii="Calibri" w:hAnsi="Calibri"/>
          <w:spacing w:val="-2"/>
          <w:w w:val="85"/>
        </w:rPr>
        <w:t>Confusão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  <w:w w:val="85"/>
        </w:rPr>
        <w:t>Mental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2"/>
          <w:w w:val="85"/>
        </w:rPr>
        <w:t>(Brain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  <w:w w:val="85"/>
        </w:rPr>
        <w:t>Fog)</w:t>
      </w:r>
    </w:p>
    <w:p>
      <w:pPr>
        <w:spacing w:line="282" w:lineRule="exact" w:before="0"/>
        <w:ind w:left="2458" w:right="0" w:firstLine="0"/>
        <w:jc w:val="left"/>
        <w:rPr>
          <w:rFonts w:ascii="Calibri" w:hAnsi="Calibri"/>
          <w:sz w:val="25"/>
        </w:rPr>
      </w:pPr>
      <w:r>
        <w:rPr>
          <w:rFonts w:ascii="Calibri" w:hAnsi="Calibri"/>
          <w:w w:val="80"/>
          <w:sz w:val="25"/>
        </w:rPr>
        <w:t>Po.ssíveis</w:t>
      </w:r>
      <w:r>
        <w:rPr>
          <w:rFonts w:ascii="Calibri" w:hAnsi="Calibri"/>
          <w:spacing w:val="12"/>
          <w:sz w:val="25"/>
        </w:rPr>
        <w:t> </w:t>
      </w:r>
      <w:r>
        <w:rPr>
          <w:rFonts w:ascii="Arial Narrow" w:hAnsi="Arial Narrow"/>
          <w:i/>
          <w:w w:val="80"/>
          <w:sz w:val="25"/>
        </w:rPr>
        <w:t>dafic!éi:•c</w:t>
      </w:r>
      <w:r>
        <w:rPr>
          <w:rFonts w:ascii="Arial Narrow" w:hAnsi="Arial Narrow"/>
          <w:i/>
          <w:spacing w:val="7"/>
          <w:sz w:val="25"/>
        </w:rPr>
        <w:t> </w:t>
      </w:r>
      <w:r>
        <w:rPr>
          <w:rFonts w:ascii="Arial Narrow" w:hAnsi="Arial Narrow"/>
          <w:i/>
          <w:w w:val="80"/>
          <w:sz w:val="25"/>
        </w:rPr>
        <w:t>as.</w:t>
      </w:r>
      <w:r>
        <w:rPr>
          <w:rFonts w:ascii="Arial Narrow" w:hAnsi="Arial Narrow"/>
          <w:i/>
          <w:spacing w:val="-8"/>
          <w:sz w:val="25"/>
        </w:rPr>
        <w:t> </w:t>
      </w:r>
      <w:r>
        <w:rPr>
          <w:rFonts w:ascii="Calibri" w:hAnsi="Calibri"/>
          <w:w w:val="80"/>
          <w:sz w:val="25"/>
        </w:rPr>
        <w:t>B9,</w:t>
      </w:r>
      <w:r>
        <w:rPr>
          <w:rFonts w:ascii="Calibri" w:hAnsi="Calibri"/>
          <w:spacing w:val="-10"/>
          <w:sz w:val="25"/>
        </w:rPr>
        <w:t> </w:t>
      </w:r>
      <w:r>
        <w:rPr>
          <w:rFonts w:ascii="Calibri" w:hAnsi="Calibri"/>
          <w:w w:val="80"/>
          <w:sz w:val="25"/>
        </w:rPr>
        <w:t>BJ2,</w:t>
      </w:r>
      <w:r>
        <w:rPr>
          <w:rFonts w:ascii="Calibri" w:hAnsi="Calibri"/>
          <w:spacing w:val="-1"/>
          <w:sz w:val="25"/>
        </w:rPr>
        <w:t> </w:t>
      </w:r>
      <w:r>
        <w:rPr>
          <w:rFonts w:ascii="Calibri" w:hAnsi="Calibri"/>
          <w:w w:val="80"/>
          <w:sz w:val="25"/>
        </w:rPr>
        <w:t>D,</w:t>
      </w:r>
      <w:r>
        <w:rPr>
          <w:rFonts w:ascii="Calibri" w:hAnsi="Calibri"/>
          <w:spacing w:val="-3"/>
          <w:sz w:val="25"/>
        </w:rPr>
        <w:t> </w:t>
      </w:r>
      <w:r>
        <w:rPr>
          <w:rFonts w:ascii="Calibri" w:hAnsi="Calibri"/>
          <w:w w:val="80"/>
          <w:sz w:val="25"/>
        </w:rPr>
        <w:t>Ômega-3,</w:t>
      </w:r>
      <w:r>
        <w:rPr>
          <w:rFonts w:ascii="Calibri" w:hAnsi="Calibri"/>
          <w:spacing w:val="14"/>
          <w:sz w:val="25"/>
        </w:rPr>
        <w:t> </w:t>
      </w:r>
      <w:r>
        <w:rPr>
          <w:rFonts w:ascii="Calibri" w:hAnsi="Calibri"/>
          <w:w w:val="80"/>
          <w:sz w:val="25"/>
        </w:rPr>
        <w:t>Zinco,</w:t>
      </w:r>
      <w:r>
        <w:rPr>
          <w:rFonts w:ascii="Calibri" w:hAnsi="Calibri"/>
          <w:spacing w:val="13"/>
          <w:sz w:val="25"/>
        </w:rPr>
        <w:t> </w:t>
      </w:r>
      <w:r>
        <w:rPr>
          <w:rFonts w:ascii="Calibri" w:hAnsi="Calibri"/>
          <w:w w:val="80"/>
          <w:sz w:val="25"/>
        </w:rPr>
        <w:t>Coenzima</w:t>
      </w:r>
      <w:r>
        <w:rPr>
          <w:rFonts w:ascii="Calibri" w:hAnsi="Calibri"/>
          <w:spacing w:val="13"/>
          <w:sz w:val="25"/>
        </w:rPr>
        <w:t> </w:t>
      </w:r>
      <w:r>
        <w:rPr>
          <w:rFonts w:ascii="Calibri" w:hAnsi="Calibri"/>
          <w:w w:val="80"/>
          <w:sz w:val="25"/>
        </w:rPr>
        <w:t>Q10,</w:t>
      </w:r>
      <w:r>
        <w:rPr>
          <w:rFonts w:ascii="Calibri" w:hAnsi="Calibri"/>
          <w:spacing w:val="4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Glutamina</w:t>
      </w:r>
    </w:p>
    <w:p>
      <w:pPr>
        <w:pStyle w:val="BodyText"/>
        <w:spacing w:line="235" w:lineRule="auto" w:before="254"/>
        <w:ind w:left="2461" w:right="2023"/>
        <w:jc w:val="both"/>
        <w:rPr>
          <w:rFonts w:ascii="Calibri" w:hAnsi="Calibri"/>
        </w:rPr>
      </w:pPr>
      <w:r>
        <w:rPr>
          <w:rFonts w:ascii="Calibri" w:hAnsi="Calibri"/>
          <w:w w:val="90"/>
        </w:rPr>
        <w:t>Explicação: </w:t>
      </w:r>
      <w:r>
        <w:rPr>
          <w:rFonts w:ascii="Calibri" w:hAnsi="Calibri"/>
          <w:color w:val="0E0E0E"/>
          <w:w w:val="90"/>
        </w:rPr>
        <w:t>A </w:t>
      </w:r>
      <w:r>
        <w:rPr>
          <w:rFonts w:ascii="Calibri" w:hAnsi="Calibri"/>
          <w:w w:val="90"/>
        </w:rPr>
        <w:t>confusão mental está ligada à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neuroinflamaçáo e disfunção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mitocondrial. </w:t>
      </w:r>
      <w:r>
        <w:rPr>
          <w:rFonts w:ascii="Calibri" w:hAnsi="Calibri"/>
          <w:spacing w:val="-4"/>
        </w:rPr>
        <w:t>B9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B12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são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essenciais</w:t>
      </w:r>
      <w:r>
        <w:rPr>
          <w:rFonts w:ascii="Calibri" w:hAnsi="Calibri"/>
        </w:rPr>
        <w:t> </w:t>
      </w:r>
      <w:r>
        <w:rPr>
          <w:rFonts w:ascii="Calibri" w:hAnsi="Calibri"/>
          <w:color w:val="050505"/>
          <w:spacing w:val="-4"/>
        </w:rPr>
        <w:t>para</w:t>
      </w:r>
      <w:r>
        <w:rPr>
          <w:rFonts w:ascii="Calibri" w:hAnsi="Calibri"/>
          <w:color w:val="050505"/>
          <w:spacing w:val="-7"/>
        </w:rPr>
        <w:t> </w:t>
      </w:r>
      <w:r>
        <w:rPr>
          <w:rFonts w:ascii="Calibri" w:hAnsi="Calibri"/>
          <w:spacing w:val="-4"/>
        </w:rPr>
        <w:t>neurotransmissores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4"/>
        </w:rPr>
        <w:t>e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integridade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4"/>
        </w:rPr>
        <w:t>neural.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color w:val="161616"/>
          <w:spacing w:val="-4"/>
        </w:rPr>
        <w:t>A</w:t>
      </w:r>
      <w:r>
        <w:rPr>
          <w:rFonts w:ascii="Calibri" w:hAnsi="Calibri"/>
          <w:color w:val="161616"/>
          <w:spacing w:val="-7"/>
        </w:rPr>
        <w:t> </w:t>
      </w:r>
      <w:r>
        <w:rPr>
          <w:rFonts w:ascii="Calibri" w:hAnsi="Calibri"/>
          <w:spacing w:val="-4"/>
        </w:rPr>
        <w:t>vildmina</w:t>
      </w:r>
      <w:r>
        <w:rPr>
          <w:rFonts w:ascii="Calibri" w:hAnsi="Calibri"/>
          <w:spacing w:val="-4"/>
        </w:rPr>
        <w:t> D </w:t>
      </w:r>
      <w:r>
        <w:rPr>
          <w:rFonts w:ascii="Calibri" w:hAnsi="Calibri"/>
          <w:w w:val="90"/>
        </w:rPr>
        <w:t>modula inflamação</w:t>
      </w:r>
      <w:r>
        <w:rPr>
          <w:rFonts w:ascii="Calibri" w:hAnsi="Calibri"/>
          <w:w w:val="90"/>
        </w:rPr>
        <w:t> cerebra!.</w:t>
      </w:r>
      <w:r>
        <w:rPr>
          <w:rFonts w:ascii="Calibri" w:hAnsi="Calibri"/>
          <w:w w:val="90"/>
        </w:rPr>
        <w:t> Ômega-3</w:t>
      </w:r>
      <w:r>
        <w:rPr>
          <w:rFonts w:ascii="Calibri" w:hAnsi="Calibri"/>
          <w:w w:val="90"/>
        </w:rPr>
        <w:t> e CoQ10 protegem os neurônios.</w:t>
      </w:r>
      <w:r>
        <w:rPr>
          <w:rFonts w:ascii="Calibri" w:hAnsi="Calibri"/>
          <w:w w:val="90"/>
        </w:rPr>
        <w:t> A glutamina</w:t>
      </w:r>
      <w:r>
        <w:rPr>
          <w:rFonts w:ascii="Calibri" w:hAnsi="Calibri"/>
          <w:w w:val="90"/>
        </w:rPr>
        <w:t> é </w:t>
      </w:r>
      <w:r>
        <w:rPr>
          <w:rFonts w:ascii="Calibri" w:hAnsi="Calibri"/>
          <w:spacing w:val="-6"/>
        </w:rPr>
        <w:t>combustível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cerebral 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intestinal.</w:t>
      </w:r>
    </w:p>
    <w:p>
      <w:pPr>
        <w:pStyle w:val="BodyText"/>
        <w:spacing w:before="261"/>
        <w:rPr>
          <w:rFonts w:ascii="Calibri"/>
        </w:rPr>
      </w:pPr>
    </w:p>
    <w:p>
      <w:pPr>
        <w:pStyle w:val="BodyText"/>
        <w:spacing w:line="252" w:lineRule="exact"/>
        <w:ind w:left="2462"/>
      </w:pPr>
      <w:r>
        <w:rPr>
          <w:w w:val="85"/>
        </w:rPr>
        <w:t>Pele</w:t>
      </w:r>
      <w:r>
        <w:rPr>
          <w:spacing w:val="-6"/>
          <w:w w:val="85"/>
        </w:rPr>
        <w:t> </w:t>
      </w:r>
      <w:r>
        <w:rPr>
          <w:spacing w:val="-4"/>
          <w:w w:val="95"/>
        </w:rPr>
        <w:t>Seca</w:t>
      </w:r>
    </w:p>
    <w:p>
      <w:pPr>
        <w:spacing w:line="252" w:lineRule="exact" w:before="0"/>
        <w:ind w:left="2463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2"/>
          <w:sz w:val="22"/>
        </w:rPr>
        <w:t> </w:t>
      </w:r>
      <w:r>
        <w:rPr>
          <w:i/>
          <w:w w:val="80"/>
          <w:sz w:val="22"/>
        </w:rPr>
        <w:t>deficiências.</w:t>
      </w:r>
      <w:r>
        <w:rPr>
          <w:i/>
          <w:spacing w:val="27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4"/>
          <w:sz w:val="22"/>
        </w:rPr>
        <w:t> </w:t>
      </w:r>
      <w:r>
        <w:rPr>
          <w:w w:val="80"/>
          <w:sz w:val="22"/>
        </w:rPr>
        <w:t>A,</w:t>
      </w:r>
      <w:r>
        <w:rPr>
          <w:spacing w:val="-12"/>
          <w:sz w:val="22"/>
        </w:rPr>
        <w:t> </w:t>
      </w:r>
      <w:r>
        <w:rPr>
          <w:w w:val="80"/>
          <w:sz w:val="22"/>
        </w:rPr>
        <w:t>C,</w:t>
      </w:r>
      <w:r>
        <w:rPr>
          <w:spacing w:val="-11"/>
          <w:sz w:val="22"/>
        </w:rPr>
        <w:t> </w:t>
      </w:r>
      <w:r>
        <w:rPr>
          <w:w w:val="80"/>
          <w:sz w:val="22"/>
        </w:rPr>
        <w:t>E,</w:t>
      </w:r>
      <w:r>
        <w:rPr>
          <w:spacing w:val="-2"/>
          <w:sz w:val="22"/>
        </w:rPr>
        <w:t> </w:t>
      </w:r>
      <w:r>
        <w:rPr>
          <w:w w:val="80"/>
          <w:sz w:val="22"/>
        </w:rPr>
        <w:t>Ômega-3,</w:t>
      </w:r>
      <w:r>
        <w:rPr>
          <w:spacing w:val="4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3"/>
          <w:sz w:val="22"/>
        </w:rPr>
        <w:t> </w:t>
      </w:r>
      <w:r>
        <w:rPr>
          <w:spacing w:val="-2"/>
          <w:w w:val="80"/>
          <w:sz w:val="22"/>
        </w:rPr>
        <w:t>Silício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2465" w:right="2026" w:hanging="3"/>
        <w:jc w:val="both"/>
      </w:pPr>
      <w:r>
        <w:rPr>
          <w:w w:val="90"/>
        </w:rPr>
        <w:t>Ext/icação.</w:t>
      </w:r>
      <w:r>
        <w:rPr/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vitamina</w:t>
      </w:r>
      <w:r>
        <w:rPr>
          <w:w w:val="90"/>
        </w:rPr>
        <w:t> </w:t>
      </w:r>
      <w:r>
        <w:rPr>
          <w:color w:val="1F1F1F"/>
          <w:w w:val="90"/>
        </w:rPr>
        <w:t>A</w:t>
      </w:r>
      <w:r>
        <w:rPr>
          <w:color w:val="1F1F1F"/>
          <w:spacing w:val="-6"/>
          <w:w w:val="90"/>
        </w:rPr>
        <w:t> </w:t>
      </w:r>
      <w:r>
        <w:rPr>
          <w:w w:val="90"/>
        </w:rPr>
        <w:t>regula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queratinizaçáo.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vitamina</w:t>
      </w:r>
      <w:r>
        <w:rPr>
          <w:spacing w:val="-2"/>
          <w:w w:val="90"/>
        </w:rPr>
        <w:t> </w:t>
      </w:r>
      <w:r>
        <w:rPr>
          <w:w w:val="90"/>
        </w:rPr>
        <w:t>C</w:t>
      </w:r>
      <w:r>
        <w:rPr>
          <w:spacing w:val="-9"/>
          <w:w w:val="90"/>
        </w:rPr>
        <w:t> </w:t>
      </w:r>
      <w:r>
        <w:rPr>
          <w:w w:val="90"/>
        </w:rPr>
        <w:t>é</w:t>
      </w:r>
      <w:r>
        <w:rPr>
          <w:spacing w:val="-6"/>
          <w:w w:val="90"/>
        </w:rPr>
        <w:t> </w:t>
      </w:r>
      <w:r>
        <w:rPr>
          <w:w w:val="90"/>
        </w:rPr>
        <w:t>essencial</w:t>
      </w:r>
      <w:r>
        <w:rPr>
          <w:spacing w:val="-4"/>
          <w:w w:val="90"/>
        </w:rPr>
        <w:t> </w:t>
      </w:r>
      <w:r>
        <w:rPr>
          <w:w w:val="90"/>
        </w:rPr>
        <w:t>para</w:t>
      </w:r>
      <w:r>
        <w:rPr>
          <w:spacing w:val="-3"/>
          <w:w w:val="90"/>
        </w:rPr>
        <w:t> </w:t>
      </w:r>
      <w:r>
        <w:rPr>
          <w:w w:val="90"/>
        </w:rPr>
        <w:t>a </w:t>
      </w:r>
      <w:r>
        <w:rPr>
          <w:spacing w:val="-2"/>
          <w:w w:val="90"/>
        </w:rPr>
        <w:t>produção</w:t>
      </w:r>
      <w:r>
        <w:rPr>
          <w:spacing w:val="-2"/>
          <w:w w:val="90"/>
        </w:rPr>
        <w:t> de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colágeno.</w:t>
      </w:r>
      <w:r>
        <w:rPr>
          <w:spacing w:val="-2"/>
        </w:rPr>
        <w:t> </w:t>
      </w:r>
      <w:r>
        <w:rPr>
          <w:spacing w:val="-2"/>
          <w:w w:val="90"/>
        </w:rPr>
        <w:t>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vitamina</w:t>
      </w:r>
      <w:r>
        <w:rPr>
          <w:spacing w:val="-3"/>
        </w:rPr>
        <w:t> </w:t>
      </w:r>
      <w:r>
        <w:rPr>
          <w:color w:val="111111"/>
          <w:spacing w:val="-2"/>
          <w:w w:val="90"/>
        </w:rPr>
        <w:t>E</w:t>
      </w:r>
      <w:r>
        <w:rPr>
          <w:color w:val="111111"/>
          <w:spacing w:val="-8"/>
          <w:w w:val="90"/>
        </w:rPr>
        <w:t> </w:t>
      </w:r>
      <w:r>
        <w:rPr>
          <w:spacing w:val="-2"/>
          <w:w w:val="90"/>
        </w:rPr>
        <w:t>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ômega-3</w:t>
      </w:r>
      <w:r>
        <w:rPr>
          <w:spacing w:val="-2"/>
          <w:w w:val="90"/>
        </w:rPr>
        <w:t> mantêm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hidratação</w:t>
      </w:r>
      <w:r>
        <w:rPr/>
        <w:t> </w:t>
      </w:r>
      <w:r>
        <w:rPr>
          <w:spacing w:val="-2"/>
          <w:w w:val="90"/>
        </w:rPr>
        <w:t>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reduzem </w:t>
      </w:r>
      <w:r>
        <w:rPr>
          <w:w w:val="85"/>
        </w:rPr>
        <w:t>inflamaçáo.</w:t>
      </w:r>
      <w:r>
        <w:rPr>
          <w:spacing w:val="-4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zinco</w:t>
      </w:r>
      <w:r>
        <w:rPr>
          <w:spacing w:val="-1"/>
          <w:w w:val="85"/>
        </w:rPr>
        <w:t> </w:t>
      </w:r>
      <w:r>
        <w:rPr>
          <w:w w:val="85"/>
        </w:rPr>
        <w:t>atua</w:t>
      </w:r>
      <w:r>
        <w:rPr>
          <w:spacing w:val="-2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integridade epitelial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silício</w:t>
      </w:r>
      <w:r>
        <w:rPr>
          <w:spacing w:val="-5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pf0dução</w:t>
      </w:r>
      <w:r>
        <w:rPr>
          <w:spacing w:val="-3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colágeno</w:t>
      </w:r>
      <w:r>
        <w:rPr>
          <w:spacing w:val="-4"/>
        </w:rPr>
        <w:t> </w:t>
      </w:r>
      <w:r>
        <w:rPr>
          <w:w w:val="85"/>
        </w:rPr>
        <w:t>e </w:t>
      </w:r>
      <w:r>
        <w:rPr>
          <w:spacing w:val="-2"/>
          <w:w w:val="90"/>
        </w:rPr>
        <w:t>elastina.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ind w:left="2470"/>
      </w:pPr>
      <w:r>
        <w:rPr>
          <w:w w:val="85"/>
        </w:rPr>
        <w:t>Dificuldade</w:t>
      </w:r>
      <w:r>
        <w:rPr>
          <w:spacing w:val="14"/>
        </w:rPr>
        <w:t> </w:t>
      </w:r>
      <w:r>
        <w:rPr>
          <w:w w:val="85"/>
        </w:rPr>
        <w:t>em</w:t>
      </w:r>
      <w:r>
        <w:rPr>
          <w:spacing w:val="-1"/>
          <w:w w:val="85"/>
        </w:rPr>
        <w:t> </w:t>
      </w:r>
      <w:r>
        <w:rPr>
          <w:w w:val="85"/>
        </w:rPr>
        <w:t>Ganhar</w:t>
      </w:r>
      <w:r>
        <w:rPr>
          <w:spacing w:val="4"/>
        </w:rPr>
        <w:t> </w:t>
      </w:r>
      <w:r>
        <w:rPr>
          <w:w w:val="85"/>
        </w:rPr>
        <w:t>Massa</w:t>
      </w:r>
      <w:r>
        <w:rPr>
          <w:spacing w:val="1"/>
        </w:rPr>
        <w:t> </w:t>
      </w:r>
      <w:r>
        <w:rPr>
          <w:spacing w:val="-2"/>
          <w:w w:val="85"/>
        </w:rPr>
        <w:t>Muscular</w:t>
      </w:r>
    </w:p>
    <w:p>
      <w:pPr>
        <w:spacing w:before="13"/>
        <w:ind w:left="2477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5"/>
          <w:sz w:val="22"/>
        </w:rPr>
        <w:t> </w:t>
      </w:r>
      <w:r>
        <w:rPr>
          <w:i/>
          <w:w w:val="80"/>
          <w:sz w:val="22"/>
        </w:rPr>
        <w:t>deficiêii</w:t>
      </w:r>
      <w:r>
        <w:rPr>
          <w:i/>
          <w:spacing w:val="53"/>
          <w:sz w:val="22"/>
        </w:rPr>
        <w:t> </w:t>
      </w:r>
      <w:r>
        <w:rPr>
          <w:i/>
          <w:w w:val="80"/>
          <w:sz w:val="22"/>
        </w:rPr>
        <w:t>ias:</w:t>
      </w:r>
      <w:r>
        <w:rPr>
          <w:i/>
          <w:spacing w:val="-4"/>
          <w:sz w:val="22"/>
        </w:rPr>
        <w:t> </w:t>
      </w:r>
      <w:r>
        <w:rPr>
          <w:w w:val="80"/>
          <w:sz w:val="22"/>
        </w:rPr>
        <w:t>B12,</w:t>
      </w:r>
      <w:r>
        <w:rPr>
          <w:spacing w:val="-9"/>
          <w:sz w:val="22"/>
        </w:rPr>
        <w:t> </w:t>
      </w:r>
      <w:r>
        <w:rPr>
          <w:w w:val="80"/>
          <w:sz w:val="22"/>
        </w:rPr>
        <w:t>D,</w:t>
      </w:r>
      <w:r>
        <w:rPr>
          <w:spacing w:val="-2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1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1"/>
          <w:sz w:val="22"/>
        </w:rPr>
        <w:t> </w:t>
      </w:r>
      <w:r>
        <w:rPr>
          <w:w w:val="80"/>
          <w:sz w:val="22"/>
        </w:rPr>
        <w:t>Coenzima</w:t>
      </w:r>
      <w:r>
        <w:rPr>
          <w:spacing w:val="13"/>
          <w:sz w:val="22"/>
        </w:rPr>
        <w:t> </w:t>
      </w:r>
      <w:r>
        <w:rPr>
          <w:w w:val="80"/>
          <w:sz w:val="22"/>
        </w:rPr>
        <w:t>Q10,</w:t>
      </w:r>
      <w:r>
        <w:rPr>
          <w:spacing w:val="-4"/>
          <w:sz w:val="22"/>
        </w:rPr>
        <w:t> </w:t>
      </w:r>
      <w:r>
        <w:rPr>
          <w:w w:val="80"/>
          <w:sz w:val="22"/>
        </w:rPr>
        <w:t>Glutamina,</w:t>
      </w:r>
      <w:r>
        <w:rPr>
          <w:spacing w:val="8"/>
          <w:sz w:val="22"/>
        </w:rPr>
        <w:t> </w:t>
      </w:r>
      <w:r>
        <w:rPr>
          <w:w w:val="80"/>
          <w:sz w:val="22"/>
        </w:rPr>
        <w:t>L-</w:t>
      </w:r>
      <w:r>
        <w:rPr>
          <w:spacing w:val="-2"/>
          <w:w w:val="80"/>
          <w:sz w:val="22"/>
        </w:rPr>
        <w:t>alanina</w:t>
      </w:r>
    </w:p>
    <w:p>
      <w:pPr>
        <w:pStyle w:val="BodyText"/>
        <w:spacing w:before="16"/>
      </w:pPr>
    </w:p>
    <w:p>
      <w:pPr>
        <w:pStyle w:val="BodyText"/>
        <w:spacing w:line="232" w:lineRule="auto"/>
        <w:ind w:left="2470" w:right="2030" w:firstLine="7"/>
        <w:jc w:val="both"/>
        <w:rPr>
          <w:rFonts w:ascii="Calibri" w:hAnsi="Calibri"/>
        </w:rPr>
      </w:pPr>
      <w:r>
        <w:rPr>
          <w:rFonts w:ascii="Arial Narrow" w:hAnsi="Arial Narrow"/>
          <w:i/>
        </w:rPr>
        <w:t>Explicação: </w:t>
      </w:r>
      <w:r>
        <w:rPr>
          <w:rFonts w:ascii="Calibri" w:hAnsi="Calibri"/>
        </w:rPr>
        <w:t>A B12 é fundamental para o metabolismo energético e regeneração </w:t>
      </w:r>
      <w:r>
        <w:rPr>
          <w:rFonts w:ascii="Calibri" w:hAnsi="Calibri"/>
          <w:spacing w:val="-2"/>
        </w:rPr>
        <w:t>muscular.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A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vitamina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D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regula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a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expressão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de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genes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anabólicos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e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força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muscular.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0 </w:t>
      </w:r>
      <w:r>
        <w:rPr>
          <w:rFonts w:ascii="Calibri" w:hAnsi="Calibri"/>
          <w:w w:val="90"/>
        </w:rPr>
        <w:t>magnésio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participa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da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contração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relaxamento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muscular.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color w:val="0F0F0F"/>
          <w:w w:val="90"/>
        </w:rPr>
        <w:t>O</w:t>
      </w:r>
      <w:r>
        <w:rPr>
          <w:rFonts w:ascii="Calibri" w:hAnsi="Calibri"/>
          <w:color w:val="0F0F0F"/>
          <w:spacing w:val="-8"/>
          <w:w w:val="90"/>
        </w:rPr>
        <w:t> </w:t>
      </w:r>
      <w:r>
        <w:rPr>
          <w:rFonts w:ascii="Calibri" w:hAnsi="Calibri"/>
          <w:w w:val="90"/>
        </w:rPr>
        <w:t>zinco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CoQ10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w w:val="90"/>
        </w:rPr>
        <w:t>influenciam a função mitocondrial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color w:val="3B3B3B"/>
          <w:w w:val="90"/>
        </w:rPr>
        <w:t>a</w:t>
      </w:r>
      <w:r>
        <w:rPr>
          <w:rFonts w:ascii="Calibri" w:hAnsi="Calibri"/>
          <w:color w:val="3B3B3B"/>
          <w:spacing w:val="-8"/>
          <w:w w:val="90"/>
        </w:rPr>
        <w:t> </w:t>
      </w:r>
      <w:r>
        <w:rPr>
          <w:rFonts w:ascii="Calibri" w:hAnsi="Calibri"/>
          <w:w w:val="90"/>
        </w:rPr>
        <w:t>produção de ATP. A glutamina e 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L-alanina são aminoócidos </w:t>
      </w:r>
      <w:r>
        <w:rPr>
          <w:rFonts w:ascii="Calibri" w:hAnsi="Calibri"/>
          <w:spacing w:val="-6"/>
        </w:rPr>
        <w:t>essenciais</w:t>
      </w:r>
      <w:r>
        <w:rPr>
          <w:rFonts w:ascii="Calibri" w:hAnsi="Calibri"/>
          <w:spacing w:val="4"/>
        </w:rPr>
        <w:t> </w:t>
      </w:r>
      <w:r>
        <w:rPr>
          <w:rFonts w:ascii="Calibri" w:hAnsi="Calibri"/>
          <w:spacing w:val="-6"/>
        </w:rPr>
        <w:t>para síntese pfoteica 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recuperação</w:t>
      </w:r>
      <w:r>
        <w:rPr>
          <w:rFonts w:ascii="Calibri" w:hAnsi="Calibri"/>
          <w:spacing w:val="7"/>
        </w:rPr>
        <w:t> </w:t>
      </w:r>
      <w:r>
        <w:rPr>
          <w:rFonts w:ascii="Calibri" w:hAnsi="Calibri"/>
          <w:spacing w:val="-6"/>
        </w:rPr>
        <w:t>muscular.</w:t>
      </w:r>
    </w:p>
    <w:p>
      <w:pPr>
        <w:pStyle w:val="BodyText"/>
        <w:spacing w:before="208"/>
        <w:rPr>
          <w:rFonts w:ascii="Calibri"/>
        </w:rPr>
      </w:pPr>
    </w:p>
    <w:p>
      <w:pPr>
        <w:pStyle w:val="Heading7"/>
        <w:spacing w:line="288" w:lineRule="exact" w:before="1"/>
        <w:ind w:left="2466"/>
        <w:rPr>
          <w:rFonts w:ascii="Calibri"/>
        </w:rPr>
      </w:pPr>
      <w:r>
        <w:rPr>
          <w:rFonts w:ascii="Calibri"/>
          <w:w w:val="85"/>
        </w:rPr>
        <w:t>Dor</w:t>
      </w:r>
      <w:r>
        <w:rPr>
          <w:rFonts w:ascii="Calibri"/>
          <w:spacing w:val="-6"/>
          <w:w w:val="85"/>
        </w:rPr>
        <w:t> </w:t>
      </w:r>
      <w:r>
        <w:rPr>
          <w:rFonts w:ascii="Calibri"/>
          <w:w w:val="85"/>
        </w:rPr>
        <w:t>de</w:t>
      </w:r>
      <w:r>
        <w:rPr>
          <w:rFonts w:ascii="Calibri"/>
          <w:spacing w:val="-8"/>
        </w:rPr>
        <w:t> </w:t>
      </w:r>
      <w:r>
        <w:rPr>
          <w:rFonts w:ascii="Calibri"/>
          <w:w w:val="85"/>
        </w:rPr>
        <w:t>Garganta</w:t>
      </w:r>
      <w:r>
        <w:rPr>
          <w:rFonts w:ascii="Calibri"/>
          <w:spacing w:val="-6"/>
          <w:w w:val="85"/>
        </w:rPr>
        <w:t> </w:t>
      </w:r>
      <w:r>
        <w:rPr>
          <w:rFonts w:ascii="Calibri"/>
          <w:spacing w:val="-2"/>
          <w:w w:val="85"/>
        </w:rPr>
        <w:t>Recorrente</w:t>
      </w:r>
    </w:p>
    <w:p>
      <w:pPr>
        <w:spacing w:line="270" w:lineRule="exact" w:before="0"/>
        <w:ind w:left="2467" w:right="0" w:firstLine="0"/>
        <w:jc w:val="left"/>
        <w:rPr>
          <w:sz w:val="25"/>
        </w:rPr>
      </w:pPr>
      <w:r>
        <w:rPr>
          <w:w w:val="70"/>
          <w:sz w:val="25"/>
        </w:rPr>
        <w:t>Possíveis</w:t>
      </w:r>
      <w:r>
        <w:rPr>
          <w:spacing w:val="-8"/>
          <w:sz w:val="25"/>
        </w:rPr>
        <w:t> </w:t>
      </w:r>
      <w:r>
        <w:rPr>
          <w:i/>
          <w:w w:val="70"/>
          <w:sz w:val="25"/>
        </w:rPr>
        <w:t>deficiências:</w:t>
      </w:r>
      <w:r>
        <w:rPr>
          <w:i/>
          <w:spacing w:val="23"/>
          <w:sz w:val="25"/>
        </w:rPr>
        <w:t> </w:t>
      </w:r>
      <w:r>
        <w:rPr>
          <w:w w:val="70"/>
          <w:sz w:val="25"/>
        </w:rPr>
        <w:t>Vitamina</w:t>
      </w:r>
      <w:r>
        <w:rPr>
          <w:spacing w:val="3"/>
          <w:sz w:val="25"/>
        </w:rPr>
        <w:t> </w:t>
      </w:r>
      <w:r>
        <w:rPr>
          <w:w w:val="70"/>
          <w:sz w:val="25"/>
        </w:rPr>
        <w:t>C,</w:t>
      </w:r>
      <w:r>
        <w:rPr>
          <w:spacing w:val="-19"/>
          <w:sz w:val="25"/>
        </w:rPr>
        <w:t> </w:t>
      </w:r>
      <w:r>
        <w:rPr>
          <w:w w:val="70"/>
          <w:sz w:val="25"/>
        </w:rPr>
        <w:t>D,</w:t>
      </w:r>
      <w:r>
        <w:rPr>
          <w:spacing w:val="-11"/>
          <w:sz w:val="25"/>
        </w:rPr>
        <w:t> </w:t>
      </w:r>
      <w:r>
        <w:rPr>
          <w:w w:val="70"/>
          <w:sz w:val="25"/>
        </w:rPr>
        <w:t>Zinco,</w:t>
      </w:r>
      <w:r>
        <w:rPr>
          <w:spacing w:val="-8"/>
          <w:sz w:val="25"/>
        </w:rPr>
        <w:t> </w:t>
      </w:r>
      <w:r>
        <w:rPr>
          <w:spacing w:val="-2"/>
          <w:w w:val="70"/>
          <w:sz w:val="25"/>
        </w:rPr>
        <w:t>Glutamina</w:t>
      </w:r>
    </w:p>
    <w:p>
      <w:pPr>
        <w:spacing w:after="0" w:line="270" w:lineRule="exact"/>
        <w:jc w:val="left"/>
        <w:rPr>
          <w:sz w:val="25"/>
        </w:rPr>
        <w:sectPr>
          <w:pgSz w:w="11910" w:h="16840"/>
          <w:pgMar w:header="0" w:footer="5126" w:top="760" w:bottom="5360" w:left="141" w:right="141"/>
        </w:sectPr>
      </w:pPr>
    </w:p>
    <w:p>
      <w:pPr>
        <w:spacing w:line="249" w:lineRule="auto" w:before="81"/>
        <w:ind w:left="2385" w:right="2121" w:firstLine="5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1728216</wp:posOffset>
                </wp:positionH>
                <wp:positionV relativeFrom="page">
                  <wp:posOffset>7534655</wp:posOffset>
                </wp:positionV>
                <wp:extent cx="530860" cy="512445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30860" cy="512445"/>
                          <a:chExt cx="530860" cy="512445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1" cy="512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1" cy="512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080002pt;margin-top:593.279968pt;width:41.8pt;height:40.35pt;mso-position-horizontal-relative:page;mso-position-vertical-relative:page;z-index:15756800" id="docshapegroup68" coordorigin="2722,11866" coordsize="836,807">
                <v:shape style="position:absolute;left:2721;top:11865;width:836;height:807" type="#_x0000_t75" id="docshape69" stroked="false">
                  <v:imagedata r:id="rId121" o:title=""/>
                </v:shape>
                <v:shape style="position:absolute;left:2721;top:11865;width:836;height:807" type="#_x0000_t75" id="docshape70" stroked="false">
                  <v:imagedata r:id="rId122" o:title=""/>
                </v:shape>
                <w10:wrap type="none"/>
              </v:group>
            </w:pict>
          </mc:Fallback>
        </mc:AlternateContent>
      </w:r>
      <w:r>
        <w:rPr>
          <w:i/>
          <w:w w:val="80"/>
          <w:sz w:val="23"/>
        </w:rPr>
        <w:t>Explicação.</w:t>
      </w:r>
      <w:r>
        <w:rPr>
          <w:i/>
          <w:spacing w:val="-4"/>
          <w:w w:val="80"/>
          <w:sz w:val="23"/>
        </w:rPr>
        <w:t> </w:t>
      </w:r>
      <w:r>
        <w:rPr>
          <w:w w:val="80"/>
          <w:sz w:val="23"/>
        </w:rPr>
        <w:t>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vitamina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C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é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antioxidante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fortalece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as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barreiras</w:t>
      </w:r>
      <w:r>
        <w:rPr>
          <w:spacing w:val="-9"/>
          <w:sz w:val="23"/>
        </w:rPr>
        <w:t> </w:t>
      </w:r>
      <w:r>
        <w:rPr>
          <w:w w:val="80"/>
          <w:sz w:val="23"/>
        </w:rPr>
        <w:t>mucosas.</w:t>
      </w:r>
      <w:r>
        <w:rPr>
          <w:spacing w:val="-5"/>
          <w:sz w:val="23"/>
        </w:rPr>
        <w:t> </w:t>
      </w:r>
      <w:r>
        <w:rPr>
          <w:w w:val="80"/>
          <w:sz w:val="23"/>
        </w:rPr>
        <w:t>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vitamina </w:t>
      </w:r>
      <w:r>
        <w:rPr>
          <w:color w:val="0F0F0F"/>
          <w:w w:val="80"/>
          <w:sz w:val="23"/>
        </w:rPr>
        <w:t>D </w:t>
      </w:r>
      <w:r>
        <w:rPr>
          <w:w w:val="80"/>
          <w:sz w:val="22"/>
        </w:rPr>
        <w:t>modula</w:t>
      </w:r>
      <w:r>
        <w:rPr>
          <w:sz w:val="22"/>
        </w:rPr>
        <w:t> </w:t>
      </w:r>
      <w:r>
        <w:rPr>
          <w:w w:val="80"/>
          <w:sz w:val="22"/>
        </w:rPr>
        <w:t>a imunidade ínata e adaptaliva,</w:t>
      </w:r>
      <w:r>
        <w:rPr>
          <w:sz w:val="22"/>
        </w:rPr>
        <w:t> </w:t>
      </w:r>
      <w:r>
        <w:rPr>
          <w:w w:val="80"/>
          <w:sz w:val="22"/>
        </w:rPr>
        <w:t>evitando infecções</w:t>
      </w:r>
      <w:r>
        <w:rPr>
          <w:sz w:val="22"/>
        </w:rPr>
        <w:t> </w:t>
      </w:r>
      <w:r>
        <w:rPr>
          <w:w w:val="80"/>
          <w:sz w:val="22"/>
        </w:rPr>
        <w:t>repetidas. O zinco tem açáo an[iviraI</w:t>
      </w:r>
      <w:r>
        <w:rPr>
          <w:spacing w:val="-3"/>
          <w:sz w:val="22"/>
        </w:rPr>
        <w:t> </w:t>
      </w:r>
      <w:r>
        <w:rPr>
          <w:w w:val="80"/>
          <w:sz w:val="22"/>
        </w:rPr>
        <w:t>e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participa</w:t>
      </w:r>
      <w:r>
        <w:rPr>
          <w:sz w:val="22"/>
        </w:rPr>
        <w:t> </w:t>
      </w:r>
      <w:r>
        <w:rPr>
          <w:w w:val="80"/>
          <w:sz w:val="22"/>
        </w:rPr>
        <w:t>da integndade epitelial.</w:t>
      </w:r>
      <w:r>
        <w:rPr>
          <w:sz w:val="22"/>
        </w:rPr>
        <w:t> </w:t>
      </w:r>
      <w:r>
        <w:rPr>
          <w:w w:val="80"/>
          <w:sz w:val="22"/>
        </w:rPr>
        <w:t>A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glutamina</w:t>
      </w:r>
      <w:r>
        <w:rPr>
          <w:sz w:val="22"/>
        </w:rPr>
        <w:t> </w:t>
      </w:r>
      <w:r>
        <w:rPr>
          <w:w w:val="80"/>
          <w:sz w:val="22"/>
        </w:rPr>
        <w:t>fortalece</w:t>
      </w:r>
      <w:r>
        <w:rPr>
          <w:sz w:val="22"/>
        </w:rPr>
        <w:t> </w:t>
      </w:r>
      <w:r>
        <w:rPr>
          <w:w w:val="80"/>
          <w:sz w:val="22"/>
        </w:rPr>
        <w:t>a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imunidade</w:t>
      </w:r>
      <w:r>
        <w:rPr>
          <w:sz w:val="22"/>
        </w:rPr>
        <w:t> </w:t>
      </w:r>
      <w:r>
        <w:rPr>
          <w:w w:val="80"/>
          <w:sz w:val="22"/>
        </w:rPr>
        <w:t>da mucosa </w:t>
      </w:r>
      <w:r>
        <w:rPr>
          <w:spacing w:val="-2"/>
          <w:w w:val="90"/>
          <w:sz w:val="21"/>
        </w:rPr>
        <w:t>orofaringea.</w:t>
      </w:r>
    </w:p>
    <w:p>
      <w:pPr>
        <w:pStyle w:val="BodyText"/>
      </w:pPr>
    </w:p>
    <w:p>
      <w:pPr>
        <w:pStyle w:val="BodyText"/>
        <w:spacing w:before="37"/>
      </w:pPr>
    </w:p>
    <w:p>
      <w:pPr>
        <w:spacing w:before="0"/>
        <w:ind w:left="2383" w:right="0" w:firstLine="0"/>
        <w:jc w:val="both"/>
        <w:rPr>
          <w:sz w:val="21"/>
        </w:rPr>
      </w:pPr>
      <w:r>
        <w:rPr>
          <w:w w:val="90"/>
          <w:sz w:val="21"/>
        </w:rPr>
        <w:t>Sensibilidade</w:t>
      </w:r>
      <w:r>
        <w:rPr>
          <w:spacing w:val="20"/>
          <w:sz w:val="21"/>
        </w:rPr>
        <w:t> </w:t>
      </w:r>
      <w:r>
        <w:rPr>
          <w:w w:val="90"/>
          <w:sz w:val="21"/>
        </w:rPr>
        <w:t>ao</w:t>
      </w:r>
      <w:r>
        <w:rPr>
          <w:spacing w:val="-3"/>
          <w:sz w:val="21"/>
        </w:rPr>
        <w:t> </w:t>
      </w:r>
      <w:r>
        <w:rPr>
          <w:spacing w:val="-4"/>
          <w:w w:val="90"/>
          <w:sz w:val="21"/>
        </w:rPr>
        <w:t>Frio</w:t>
      </w:r>
    </w:p>
    <w:p>
      <w:pPr>
        <w:spacing w:before="18"/>
        <w:ind w:left="2384" w:right="0" w:firstLine="0"/>
        <w:jc w:val="both"/>
        <w:rPr>
          <w:sz w:val="21"/>
        </w:rPr>
      </w:pPr>
      <w:r>
        <w:rPr>
          <w:i/>
          <w:w w:val="85"/>
          <w:sz w:val="21"/>
        </w:rPr>
        <w:t>Possíveis</w:t>
      </w:r>
      <w:r>
        <w:rPr>
          <w:i/>
          <w:sz w:val="21"/>
        </w:rPr>
        <w:t> </w:t>
      </w:r>
      <w:r>
        <w:rPr>
          <w:i/>
          <w:w w:val="85"/>
          <w:sz w:val="21"/>
        </w:rPr>
        <w:t>deficiências:</w:t>
      </w:r>
      <w:r>
        <w:rPr>
          <w:i/>
          <w:spacing w:val="6"/>
          <w:sz w:val="21"/>
        </w:rPr>
        <w:t> </w:t>
      </w:r>
      <w:r>
        <w:rPr>
          <w:w w:val="85"/>
          <w:sz w:val="21"/>
        </w:rPr>
        <w:t>B12,</w:t>
      </w:r>
      <w:r>
        <w:rPr>
          <w:spacing w:val="-4"/>
          <w:w w:val="85"/>
          <w:sz w:val="21"/>
        </w:rPr>
        <w:t> </w:t>
      </w:r>
      <w:r>
        <w:rPr>
          <w:w w:val="85"/>
          <w:sz w:val="21"/>
        </w:rPr>
        <w:t>Ferro,</w:t>
      </w:r>
      <w:r>
        <w:rPr>
          <w:spacing w:val="-4"/>
          <w:sz w:val="21"/>
        </w:rPr>
        <w:t> </w:t>
      </w:r>
      <w:r>
        <w:rPr>
          <w:w w:val="85"/>
          <w:sz w:val="21"/>
        </w:rPr>
        <w:t>Selênio,</w:t>
      </w:r>
      <w:r>
        <w:rPr>
          <w:spacing w:val="-4"/>
          <w:sz w:val="21"/>
        </w:rPr>
        <w:t> </w:t>
      </w:r>
      <w:r>
        <w:rPr>
          <w:w w:val="85"/>
          <w:sz w:val="21"/>
        </w:rPr>
        <w:t>lodo,</w:t>
      </w:r>
      <w:r>
        <w:rPr>
          <w:spacing w:val="-9"/>
          <w:sz w:val="21"/>
        </w:rPr>
        <w:t> </w:t>
      </w:r>
      <w:r>
        <w:rPr>
          <w:w w:val="85"/>
          <w:sz w:val="21"/>
        </w:rPr>
        <w:t>Magnésio,</w:t>
      </w:r>
      <w:r>
        <w:rPr>
          <w:spacing w:val="2"/>
          <w:sz w:val="21"/>
        </w:rPr>
        <w:t> </w:t>
      </w:r>
      <w:r>
        <w:rPr>
          <w:w w:val="85"/>
          <w:sz w:val="21"/>
        </w:rPr>
        <w:t>Vitamina</w:t>
      </w:r>
      <w:r>
        <w:rPr>
          <w:spacing w:val="-7"/>
          <w:sz w:val="21"/>
        </w:rPr>
        <w:t> </w:t>
      </w:r>
      <w:r>
        <w:rPr>
          <w:spacing w:val="-10"/>
          <w:w w:val="85"/>
          <w:sz w:val="21"/>
        </w:rPr>
        <w:t>D</w:t>
      </w:r>
    </w:p>
    <w:p>
      <w:pPr>
        <w:pStyle w:val="BodyText"/>
        <w:spacing w:before="29"/>
        <w:rPr>
          <w:sz w:val="21"/>
        </w:rPr>
      </w:pPr>
    </w:p>
    <w:p>
      <w:pPr>
        <w:pStyle w:val="BodyText"/>
        <w:spacing w:line="232" w:lineRule="auto"/>
        <w:ind w:left="2382" w:right="2119" w:hanging="8"/>
        <w:jc w:val="both"/>
        <w:rPr>
          <w:rFonts w:ascii="Calibri" w:hAnsi="Calibri"/>
        </w:rPr>
      </w:pPr>
      <w:r>
        <w:rPr>
          <w:rFonts w:ascii="Calibri" w:hAnsi="Calibri"/>
          <w:spacing w:val="-2"/>
          <w:w w:val="90"/>
        </w:rPr>
        <w:t>Ext//raçáo.</w:t>
      </w:r>
      <w:r>
        <w:rPr>
          <w:rFonts w:ascii="Calibri" w:hAnsi="Calibri"/>
          <w:spacing w:val="5"/>
        </w:rPr>
        <w:t> </w:t>
      </w:r>
      <w:r>
        <w:rPr>
          <w:rFonts w:ascii="Calibri" w:hAnsi="Calibri"/>
          <w:spacing w:val="-2"/>
          <w:w w:val="90"/>
        </w:rPr>
        <w:t>A sensibilidade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ao frio pode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spacing w:val="-2"/>
          <w:w w:val="90"/>
        </w:rPr>
        <w:t>indicar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disfunçáo</w:t>
      </w:r>
      <w:r>
        <w:rPr>
          <w:rFonts w:ascii="Calibri" w:hAnsi="Calibri"/>
          <w:spacing w:val="14"/>
        </w:rPr>
        <w:t> </w:t>
      </w:r>
      <w:r>
        <w:rPr>
          <w:rFonts w:ascii="Calibri" w:hAnsi="Calibri"/>
          <w:spacing w:val="-2"/>
          <w:w w:val="90"/>
        </w:rPr>
        <w:t>tireoidiana 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metabolismo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basal </w:t>
      </w:r>
      <w:r>
        <w:rPr>
          <w:rFonts w:ascii="Calibri" w:hAnsi="Calibri"/>
          <w:w w:val="85"/>
        </w:rPr>
        <w:t>lento.</w:t>
      </w:r>
      <w:r>
        <w:rPr>
          <w:rFonts w:ascii="Calibri" w:hAnsi="Calibri"/>
          <w:spacing w:val="16"/>
        </w:rPr>
        <w:t> </w:t>
      </w:r>
      <w:r>
        <w:rPr>
          <w:rFonts w:ascii="Calibri" w:hAnsi="Calibri"/>
          <w:w w:val="85"/>
        </w:rPr>
        <w:t>A B12 e o ferro</w:t>
      </w:r>
      <w:r>
        <w:rPr>
          <w:rFonts w:ascii="Calibri" w:hAnsi="Calibri"/>
        </w:rPr>
        <w:t> </w:t>
      </w:r>
      <w:r>
        <w:rPr>
          <w:rFonts w:ascii="Calibri" w:hAnsi="Calibri"/>
          <w:w w:val="85"/>
        </w:rPr>
        <w:t>participam</w:t>
      </w:r>
      <w:r>
        <w:rPr>
          <w:rFonts w:ascii="Calibri" w:hAnsi="Calibri"/>
          <w:spacing w:val="29"/>
        </w:rPr>
        <w:t> </w:t>
      </w:r>
      <w:r>
        <w:rPr>
          <w:rFonts w:ascii="Calibri" w:hAnsi="Calibri"/>
          <w:w w:val="85"/>
        </w:rPr>
        <w:t>do metabolismo</w:t>
      </w:r>
      <w:r>
        <w:rPr>
          <w:rFonts w:ascii="Calibri" w:hAnsi="Calibri"/>
          <w:spacing w:val="31"/>
        </w:rPr>
        <w:t> </w:t>
      </w:r>
      <w:r>
        <w:rPr>
          <w:rFonts w:ascii="Calibri" w:hAnsi="Calibri"/>
          <w:w w:val="85"/>
        </w:rPr>
        <w:t>energético</w:t>
      </w:r>
      <w:r>
        <w:rPr>
          <w:rFonts w:ascii="Calibri" w:hAnsi="Calibri"/>
          <w:spacing w:val="19"/>
        </w:rPr>
        <w:t> </w:t>
      </w:r>
      <w:r>
        <w:rPr>
          <w:rFonts w:ascii="Calibri" w:hAnsi="Calibri"/>
          <w:w w:val="85"/>
        </w:rPr>
        <w:t>e</w:t>
      </w:r>
      <w:r>
        <w:rPr>
          <w:rFonts w:ascii="Calibri" w:hAnsi="Calibri"/>
          <w:spacing w:val="-2"/>
          <w:w w:val="85"/>
        </w:rPr>
        <w:t> </w:t>
      </w:r>
      <w:r>
        <w:rPr>
          <w:rFonts w:ascii="Calibri" w:hAnsi="Calibri"/>
          <w:w w:val="85"/>
        </w:rPr>
        <w:t>da termorregulaçáo. O iodo </w:t>
      </w:r>
      <w:r>
        <w:rPr>
          <w:rFonts w:ascii="Calibri" w:hAnsi="Calibri"/>
          <w:spacing w:val="-2"/>
          <w:w w:val="90"/>
        </w:rPr>
        <w:t>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o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spacing w:val="-2"/>
          <w:w w:val="90"/>
        </w:rPr>
        <w:t>selênio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sáo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spacing w:val="-2"/>
          <w:w w:val="90"/>
        </w:rPr>
        <w:t>cofatores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fundamentais</w:t>
      </w:r>
      <w:r>
        <w:rPr>
          <w:rFonts w:ascii="Calibri" w:hAnsi="Calibri"/>
          <w:spacing w:val="15"/>
        </w:rPr>
        <w:t> </w:t>
      </w:r>
      <w:r>
        <w:rPr>
          <w:rFonts w:ascii="Calibri" w:hAnsi="Calibri"/>
          <w:spacing w:val="-2"/>
          <w:w w:val="90"/>
        </w:rPr>
        <w:t>para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síntese 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ativação de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hormônios</w:t>
      </w:r>
      <w:r>
        <w:rPr>
          <w:rFonts w:ascii="Calibri" w:hAnsi="Calibri"/>
          <w:spacing w:val="11"/>
        </w:rPr>
        <w:t> </w:t>
      </w:r>
      <w:r>
        <w:rPr>
          <w:rFonts w:ascii="Calibri" w:hAnsi="Calibri"/>
          <w:spacing w:val="-2"/>
          <w:w w:val="90"/>
        </w:rPr>
        <w:t>tireoidianos. </w:t>
      </w:r>
      <w:r>
        <w:rPr>
          <w:rFonts w:ascii="Calibri" w:hAnsi="Calibri"/>
          <w:w w:val="90"/>
        </w:rPr>
        <w:t>A vitamina D in(luencia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o eixo hipotãlamo-hipófise-tireoide.</w:t>
      </w:r>
    </w:p>
    <w:p>
      <w:pPr>
        <w:pStyle w:val="BodyText"/>
        <w:spacing w:before="253"/>
        <w:rPr>
          <w:rFonts w:ascii="Calibri"/>
        </w:rPr>
      </w:pPr>
    </w:p>
    <w:p>
      <w:pPr>
        <w:spacing w:line="262" w:lineRule="exact" w:before="1"/>
        <w:ind w:left="2393" w:right="0" w:firstLine="0"/>
        <w:jc w:val="left"/>
        <w:rPr>
          <w:sz w:val="23"/>
        </w:rPr>
      </w:pPr>
      <w:r>
        <w:rPr>
          <w:spacing w:val="-2"/>
          <w:w w:val="90"/>
          <w:sz w:val="23"/>
        </w:rPr>
        <w:t>Apatia</w:t>
      </w:r>
    </w:p>
    <w:p>
      <w:pPr>
        <w:spacing w:line="262" w:lineRule="exact" w:before="0"/>
        <w:ind w:left="2383" w:right="0" w:firstLine="0"/>
        <w:jc w:val="left"/>
        <w:rPr>
          <w:sz w:val="23"/>
        </w:rPr>
      </w:pPr>
      <w:r>
        <w:rPr>
          <w:i/>
          <w:w w:val="75"/>
          <w:sz w:val="23"/>
        </w:rPr>
        <w:t>Possíveis</w:t>
      </w:r>
      <w:r>
        <w:rPr>
          <w:i/>
          <w:spacing w:val="27"/>
          <w:sz w:val="23"/>
        </w:rPr>
        <w:t> </w:t>
      </w:r>
      <w:r>
        <w:rPr>
          <w:w w:val="75"/>
          <w:sz w:val="23"/>
        </w:rPr>
        <w:t>r/efciê/›cías:</w:t>
      </w:r>
      <w:r>
        <w:rPr>
          <w:spacing w:val="-1"/>
          <w:sz w:val="23"/>
        </w:rPr>
        <w:t> </w:t>
      </w:r>
      <w:r>
        <w:rPr>
          <w:w w:val="75"/>
          <w:sz w:val="23"/>
        </w:rPr>
        <w:t>B9,</w:t>
      </w:r>
      <w:r>
        <w:rPr>
          <w:spacing w:val="6"/>
          <w:sz w:val="23"/>
        </w:rPr>
        <w:t> </w:t>
      </w:r>
      <w:r>
        <w:rPr>
          <w:w w:val="75"/>
          <w:sz w:val="23"/>
        </w:rPr>
        <w:t>B12,</w:t>
      </w:r>
      <w:r>
        <w:rPr>
          <w:spacing w:val="9"/>
          <w:sz w:val="23"/>
        </w:rPr>
        <w:t> </w:t>
      </w:r>
      <w:r>
        <w:rPr>
          <w:w w:val="75"/>
          <w:sz w:val="23"/>
        </w:rPr>
        <w:t>D,</w:t>
      </w:r>
      <w:r>
        <w:rPr>
          <w:spacing w:val="5"/>
          <w:sz w:val="23"/>
        </w:rPr>
        <w:t> </w:t>
      </w:r>
      <w:r>
        <w:rPr>
          <w:w w:val="75"/>
          <w:sz w:val="23"/>
        </w:rPr>
        <w:t>L-triptofano,</w:t>
      </w:r>
      <w:r>
        <w:rPr>
          <w:spacing w:val="35"/>
          <w:sz w:val="23"/>
        </w:rPr>
        <w:t> </w:t>
      </w:r>
      <w:r>
        <w:rPr>
          <w:w w:val="75"/>
          <w:sz w:val="23"/>
        </w:rPr>
        <w:t>Magnésio,</w:t>
      </w:r>
      <w:r>
        <w:rPr>
          <w:spacing w:val="23"/>
          <w:sz w:val="23"/>
        </w:rPr>
        <w:t> </w:t>
      </w:r>
      <w:r>
        <w:rPr>
          <w:w w:val="75"/>
          <w:sz w:val="23"/>
        </w:rPr>
        <w:t>Ômega-</w:t>
      </w:r>
      <w:r>
        <w:rPr>
          <w:spacing w:val="-10"/>
          <w:w w:val="75"/>
          <w:sz w:val="23"/>
        </w:rPr>
        <w:t>3</w:t>
      </w:r>
    </w:p>
    <w:p>
      <w:pPr>
        <w:spacing w:line="237" w:lineRule="auto" w:before="263"/>
        <w:ind w:left="2384" w:right="2114" w:firstLine="6"/>
        <w:jc w:val="both"/>
        <w:rPr>
          <w:sz w:val="23"/>
        </w:rPr>
      </w:pPr>
      <w:r>
        <w:rPr>
          <w:i/>
          <w:spacing w:val="-2"/>
          <w:w w:val="80"/>
          <w:sz w:val="23"/>
        </w:rPr>
        <w:t>Explicac,ào:</w:t>
      </w:r>
      <w:r>
        <w:rPr>
          <w:i/>
          <w:sz w:val="23"/>
        </w:rPr>
        <w:t> </w:t>
      </w:r>
      <w:r>
        <w:rPr>
          <w:spacing w:val="-2"/>
          <w:w w:val="80"/>
          <w:sz w:val="23"/>
        </w:rPr>
        <w:t>A</w:t>
      </w:r>
      <w:r>
        <w:rPr>
          <w:spacing w:val="-12"/>
          <w:sz w:val="23"/>
        </w:rPr>
        <w:t> </w:t>
      </w:r>
      <w:r>
        <w:rPr>
          <w:spacing w:val="-2"/>
          <w:w w:val="80"/>
          <w:sz w:val="23"/>
        </w:rPr>
        <w:t>apatia</w:t>
      </w:r>
      <w:r>
        <w:rPr>
          <w:spacing w:val="-4"/>
          <w:sz w:val="23"/>
        </w:rPr>
        <w:t> </w:t>
      </w:r>
      <w:r>
        <w:rPr>
          <w:spacing w:val="-2"/>
          <w:w w:val="80"/>
          <w:sz w:val="23"/>
        </w:rPr>
        <w:t>está</w:t>
      </w:r>
      <w:r>
        <w:rPr>
          <w:spacing w:val="-8"/>
          <w:sz w:val="23"/>
        </w:rPr>
        <w:t> </w:t>
      </w:r>
      <w:r>
        <w:rPr>
          <w:spacing w:val="-2"/>
          <w:w w:val="80"/>
          <w:sz w:val="23"/>
        </w:rPr>
        <w:t>relacionada</w:t>
      </w:r>
      <w:r>
        <w:rPr>
          <w:sz w:val="23"/>
        </w:rPr>
        <w:t> </w:t>
      </w:r>
      <w:r>
        <w:rPr>
          <w:spacing w:val="-2"/>
          <w:w w:val="80"/>
          <w:sz w:val="23"/>
        </w:rPr>
        <w:t>à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defciência</w:t>
      </w:r>
      <w:r>
        <w:rPr>
          <w:sz w:val="23"/>
        </w:rPr>
        <w:t> </w:t>
      </w:r>
      <w:r>
        <w:rPr>
          <w:spacing w:val="-2"/>
          <w:w w:val="80"/>
          <w:sz w:val="23"/>
        </w:rPr>
        <w:t>na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produçáo</w:t>
      </w:r>
      <w:r>
        <w:rPr>
          <w:sz w:val="23"/>
        </w:rPr>
        <w:t> </w:t>
      </w:r>
      <w:r>
        <w:rPr>
          <w:spacing w:val="-2"/>
          <w:w w:val="80"/>
          <w:sz w:val="23"/>
        </w:rPr>
        <w:t>de</w:t>
      </w:r>
      <w:r>
        <w:rPr>
          <w:spacing w:val="-9"/>
          <w:sz w:val="23"/>
        </w:rPr>
        <w:t> </w:t>
      </w:r>
      <w:r>
        <w:rPr>
          <w:spacing w:val="-2"/>
          <w:w w:val="80"/>
          <w:sz w:val="23"/>
        </w:rPr>
        <w:t>neurotransmissores </w:t>
      </w:r>
      <w:r>
        <w:rPr>
          <w:w w:val="80"/>
          <w:sz w:val="23"/>
        </w:rPr>
        <w:t>como</w:t>
      </w:r>
      <w:r>
        <w:rPr>
          <w:sz w:val="23"/>
        </w:rPr>
        <w:t> </w:t>
      </w:r>
      <w:r>
        <w:rPr>
          <w:w w:val="80"/>
          <w:sz w:val="23"/>
        </w:rPr>
        <w:t>serotonina</w:t>
      </w:r>
      <w:r>
        <w:rPr>
          <w:sz w:val="23"/>
        </w:rPr>
        <w:t> </w:t>
      </w:r>
      <w:r>
        <w:rPr>
          <w:w w:val="80"/>
          <w:sz w:val="23"/>
        </w:rPr>
        <w:t>e dopamina.</w:t>
      </w:r>
      <w:r>
        <w:rPr>
          <w:sz w:val="23"/>
        </w:rPr>
        <w:t> </w:t>
      </w:r>
      <w:r>
        <w:rPr>
          <w:w w:val="80"/>
          <w:sz w:val="23"/>
        </w:rPr>
        <w:t>O B9 e o B12 sáo essenciais</w:t>
      </w:r>
      <w:r>
        <w:rPr>
          <w:sz w:val="23"/>
        </w:rPr>
        <w:t> </w:t>
      </w:r>
      <w:r>
        <w:rPr>
          <w:w w:val="80"/>
          <w:sz w:val="23"/>
        </w:rPr>
        <w:t>na metilaçáo</w:t>
      </w:r>
      <w:r>
        <w:rPr>
          <w:sz w:val="23"/>
        </w:rPr>
        <w:t> </w:t>
      </w:r>
      <w:r>
        <w:rPr>
          <w:w w:val="80"/>
          <w:sz w:val="23"/>
        </w:rPr>
        <w:t>e produção </w:t>
      </w:r>
      <w:r>
        <w:rPr>
          <w:spacing w:val="-2"/>
          <w:w w:val="85"/>
          <w:sz w:val="23"/>
        </w:rPr>
        <w:t>desses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neurotransniissores.</w:t>
      </w:r>
      <w:r>
        <w:rPr>
          <w:spacing w:val="-4"/>
          <w:w w:val="85"/>
          <w:sz w:val="23"/>
        </w:rPr>
        <w:t> </w:t>
      </w:r>
      <w:r>
        <w:rPr>
          <w:spacing w:val="-2"/>
          <w:w w:val="85"/>
          <w:sz w:val="23"/>
        </w:rPr>
        <w:t>0</w:t>
      </w:r>
      <w:r>
        <w:rPr>
          <w:spacing w:val="-3"/>
          <w:w w:val="85"/>
          <w:sz w:val="23"/>
        </w:rPr>
        <w:t> </w:t>
      </w:r>
      <w:r>
        <w:rPr>
          <w:spacing w:val="-2"/>
          <w:w w:val="85"/>
          <w:sz w:val="23"/>
        </w:rPr>
        <w:t>triptofano</w:t>
      </w:r>
      <w:r>
        <w:rPr>
          <w:spacing w:val="-8"/>
          <w:sz w:val="23"/>
        </w:rPr>
        <w:t> </w:t>
      </w:r>
      <w:r>
        <w:rPr>
          <w:spacing w:val="-2"/>
          <w:w w:val="85"/>
          <w:sz w:val="23"/>
        </w:rPr>
        <w:t>é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precursor</w:t>
      </w:r>
      <w:r>
        <w:rPr>
          <w:spacing w:val="-7"/>
          <w:sz w:val="23"/>
        </w:rPr>
        <w:t> </w:t>
      </w:r>
      <w:r>
        <w:rPr>
          <w:spacing w:val="-2"/>
          <w:w w:val="85"/>
          <w:sz w:val="23"/>
        </w:rPr>
        <w:t>da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serotonina.</w:t>
      </w:r>
      <w:r>
        <w:rPr>
          <w:spacing w:val="-1"/>
          <w:sz w:val="23"/>
        </w:rPr>
        <w:t> </w:t>
      </w:r>
      <w:r>
        <w:rPr>
          <w:color w:val="1D1D1D"/>
          <w:spacing w:val="-2"/>
          <w:w w:val="85"/>
          <w:sz w:val="23"/>
        </w:rPr>
        <w:t>O</w:t>
      </w:r>
      <w:r>
        <w:rPr>
          <w:color w:val="1D1D1D"/>
          <w:spacing w:val="-4"/>
          <w:w w:val="85"/>
          <w:sz w:val="23"/>
        </w:rPr>
        <w:t> </w:t>
      </w:r>
      <w:r>
        <w:rPr>
          <w:spacing w:val="-2"/>
          <w:w w:val="85"/>
          <w:sz w:val="23"/>
        </w:rPr>
        <w:t>magnésio</w:t>
      </w:r>
      <w:r>
        <w:rPr>
          <w:spacing w:val="-1"/>
          <w:sz w:val="23"/>
        </w:rPr>
        <w:t> </w:t>
      </w:r>
      <w:r>
        <w:rPr>
          <w:spacing w:val="-2"/>
          <w:w w:val="85"/>
          <w:sz w:val="23"/>
        </w:rPr>
        <w:t>e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o ômega-3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modular</w:t>
      </w:r>
      <w:r>
        <w:rPr>
          <w:spacing w:val="-10"/>
          <w:sz w:val="23"/>
        </w:rPr>
        <w:t> </w:t>
      </w:r>
      <w:r>
        <w:rPr>
          <w:spacing w:val="-2"/>
          <w:w w:val="85"/>
          <w:sz w:val="23"/>
        </w:rPr>
        <w:t>a</w:t>
      </w:r>
      <w:r>
        <w:rPr>
          <w:spacing w:val="-4"/>
          <w:w w:val="85"/>
          <w:sz w:val="23"/>
        </w:rPr>
        <w:t> </w:t>
      </w:r>
      <w:r>
        <w:rPr>
          <w:spacing w:val="-2"/>
          <w:w w:val="85"/>
          <w:sz w:val="23"/>
        </w:rPr>
        <w:t>plasticidade</w:t>
      </w:r>
      <w:r>
        <w:rPr>
          <w:spacing w:val="-1"/>
          <w:sz w:val="23"/>
        </w:rPr>
        <w:t> </w:t>
      </w:r>
      <w:r>
        <w:rPr>
          <w:spacing w:val="-2"/>
          <w:w w:val="85"/>
          <w:sz w:val="23"/>
        </w:rPr>
        <w:t>sináptica</w:t>
      </w:r>
      <w:r>
        <w:rPr>
          <w:spacing w:val="-8"/>
          <w:sz w:val="23"/>
        </w:rPr>
        <w:t> </w:t>
      </w:r>
      <w:r>
        <w:rPr>
          <w:spacing w:val="-2"/>
          <w:w w:val="85"/>
          <w:sz w:val="23"/>
        </w:rPr>
        <w:t>e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a</w:t>
      </w:r>
      <w:r>
        <w:rPr>
          <w:spacing w:val="-4"/>
          <w:w w:val="85"/>
          <w:sz w:val="23"/>
        </w:rPr>
        <w:t> </w:t>
      </w:r>
      <w:r>
        <w:rPr>
          <w:spacing w:val="-2"/>
          <w:w w:val="85"/>
          <w:sz w:val="23"/>
        </w:rPr>
        <w:t>atividade neuronal.</w:t>
      </w:r>
      <w:r>
        <w:rPr>
          <w:spacing w:val="-4"/>
          <w:sz w:val="23"/>
        </w:rPr>
        <w:t> </w:t>
      </w:r>
      <w:r>
        <w:rPr>
          <w:spacing w:val="-2"/>
          <w:w w:val="85"/>
          <w:sz w:val="23"/>
        </w:rPr>
        <w:t>A vitamina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D</w:t>
      </w:r>
      <w:r>
        <w:rPr>
          <w:spacing w:val="-3"/>
          <w:w w:val="85"/>
          <w:sz w:val="23"/>
        </w:rPr>
        <w:t> </w:t>
      </w:r>
      <w:r>
        <w:rPr>
          <w:spacing w:val="-2"/>
          <w:w w:val="85"/>
          <w:sz w:val="23"/>
        </w:rPr>
        <w:t>atua </w:t>
      </w:r>
      <w:r>
        <w:rPr>
          <w:w w:val="85"/>
          <w:sz w:val="23"/>
        </w:rPr>
        <w:t>como neuroesteroide.</w:t>
      </w:r>
    </w:p>
    <w:p>
      <w:pPr>
        <w:pStyle w:val="BodyText"/>
        <w:spacing w:before="251"/>
        <w:rPr>
          <w:sz w:val="23"/>
        </w:rPr>
      </w:pPr>
    </w:p>
    <w:p>
      <w:pPr>
        <w:spacing w:line="268" w:lineRule="exact" w:before="0"/>
        <w:ind w:left="2382" w:right="0" w:firstLine="0"/>
        <w:jc w:val="left"/>
        <w:rPr>
          <w:sz w:val="24"/>
        </w:rPr>
      </w:pPr>
      <w:r>
        <w:rPr>
          <w:w w:val="80"/>
          <w:sz w:val="24"/>
        </w:rPr>
        <w:t>Problemas</w:t>
      </w:r>
      <w:r>
        <w:rPr>
          <w:spacing w:val="-6"/>
          <w:sz w:val="24"/>
        </w:rPr>
        <w:t> </w:t>
      </w:r>
      <w:r>
        <w:rPr>
          <w:w w:val="80"/>
          <w:sz w:val="24"/>
        </w:rPr>
        <w:t>de</w:t>
      </w:r>
      <w:r>
        <w:rPr>
          <w:spacing w:val="-3"/>
          <w:w w:val="80"/>
          <w:sz w:val="24"/>
        </w:rPr>
        <w:t> </w:t>
      </w:r>
      <w:r>
        <w:rPr>
          <w:spacing w:val="-2"/>
          <w:w w:val="80"/>
          <w:sz w:val="24"/>
        </w:rPr>
        <w:t>Cicatrizaçào</w:t>
      </w:r>
    </w:p>
    <w:p>
      <w:pPr>
        <w:spacing w:line="268" w:lineRule="exact" w:before="0"/>
        <w:ind w:left="2383" w:right="0" w:firstLine="0"/>
        <w:jc w:val="left"/>
        <w:rPr>
          <w:sz w:val="24"/>
        </w:rPr>
      </w:pPr>
      <w:r>
        <w:rPr>
          <w:i/>
          <w:w w:val="75"/>
          <w:sz w:val="24"/>
        </w:rPr>
        <w:t>Possíveis d</w:t>
      </w:r>
      <w:r>
        <w:rPr>
          <w:i/>
          <w:spacing w:val="2"/>
          <w:sz w:val="24"/>
        </w:rPr>
        <w:t> </w:t>
      </w:r>
      <w:r>
        <w:rPr>
          <w:i/>
          <w:w w:val="75"/>
          <w:sz w:val="24"/>
        </w:rPr>
        <w:t>liciâncias.</w:t>
      </w:r>
      <w:r>
        <w:rPr>
          <w:i/>
          <w:spacing w:val="3"/>
          <w:sz w:val="24"/>
        </w:rPr>
        <w:t> </w:t>
      </w:r>
      <w:r>
        <w:rPr>
          <w:w w:val="75"/>
          <w:sz w:val="24"/>
        </w:rPr>
        <w:t>Vitamina</w:t>
      </w:r>
      <w:r>
        <w:rPr>
          <w:spacing w:val="-5"/>
          <w:sz w:val="24"/>
        </w:rPr>
        <w:t> </w:t>
      </w:r>
      <w:r>
        <w:rPr>
          <w:w w:val="75"/>
          <w:sz w:val="24"/>
        </w:rPr>
        <w:t>C,</w:t>
      </w:r>
      <w:r>
        <w:rPr>
          <w:spacing w:val="-2"/>
          <w:w w:val="75"/>
          <w:sz w:val="24"/>
        </w:rPr>
        <w:t> </w:t>
      </w:r>
      <w:r>
        <w:rPr>
          <w:w w:val="75"/>
          <w:sz w:val="24"/>
        </w:rPr>
        <w:t>A,</w:t>
      </w:r>
      <w:r>
        <w:rPr>
          <w:spacing w:val="-5"/>
          <w:w w:val="75"/>
          <w:sz w:val="24"/>
        </w:rPr>
        <w:t> </w:t>
      </w:r>
      <w:r>
        <w:rPr>
          <w:w w:val="75"/>
          <w:sz w:val="24"/>
        </w:rPr>
        <w:t>Zinco,</w:t>
      </w:r>
      <w:r>
        <w:rPr>
          <w:spacing w:val="-16"/>
          <w:sz w:val="24"/>
        </w:rPr>
        <w:t> </w:t>
      </w:r>
      <w:r>
        <w:rPr>
          <w:w w:val="75"/>
          <w:sz w:val="24"/>
        </w:rPr>
        <w:t>B5,</w:t>
      </w:r>
      <w:r>
        <w:rPr>
          <w:spacing w:val="-17"/>
          <w:sz w:val="24"/>
        </w:rPr>
        <w:t> </w:t>
      </w:r>
      <w:r>
        <w:rPr>
          <w:w w:val="75"/>
          <w:sz w:val="24"/>
        </w:rPr>
        <w:t>E,</w:t>
      </w:r>
      <w:r>
        <w:rPr>
          <w:spacing w:val="-17"/>
          <w:sz w:val="24"/>
        </w:rPr>
        <w:t> </w:t>
      </w:r>
      <w:r>
        <w:rPr>
          <w:w w:val="75"/>
          <w:sz w:val="24"/>
        </w:rPr>
        <w:t>Glutamina,</w:t>
      </w:r>
      <w:r>
        <w:rPr>
          <w:spacing w:val="5"/>
          <w:sz w:val="24"/>
        </w:rPr>
        <w:t> </w:t>
      </w:r>
      <w:r>
        <w:rPr>
          <w:spacing w:val="-2"/>
          <w:w w:val="75"/>
          <w:sz w:val="24"/>
        </w:rPr>
        <w:t>Silício</w:t>
      </w:r>
    </w:p>
    <w:p>
      <w:pPr>
        <w:spacing w:line="220" w:lineRule="auto" w:before="264"/>
        <w:ind w:left="2384" w:right="2109" w:hanging="5"/>
        <w:jc w:val="both"/>
        <w:rPr>
          <w:sz w:val="24"/>
        </w:rPr>
      </w:pPr>
      <w:r>
        <w:rPr>
          <w:rFonts w:ascii="Calibri" w:hAnsi="Calibri"/>
          <w:w w:val="85"/>
          <w:sz w:val="24"/>
        </w:rPr>
        <w:t>Exp/icaçáo: A vitamina C é essencial para síntese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de colãgeno.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A vitamina </w:t>
      </w:r>
      <w:r>
        <w:rPr>
          <w:rFonts w:ascii="Calibri" w:hAnsi="Calibri"/>
          <w:color w:val="161616"/>
          <w:w w:val="85"/>
          <w:sz w:val="24"/>
        </w:rPr>
        <w:t>A </w:t>
      </w:r>
      <w:r>
        <w:rPr>
          <w:rFonts w:ascii="Calibri" w:hAnsi="Calibri"/>
          <w:w w:val="85"/>
          <w:sz w:val="24"/>
        </w:rPr>
        <w:t>regula a </w:t>
      </w:r>
      <w:r>
        <w:rPr>
          <w:spacing w:val="-2"/>
          <w:w w:val="85"/>
          <w:sz w:val="24"/>
        </w:rPr>
        <w:t>regeneração</w:t>
      </w:r>
      <w:r>
        <w:rPr>
          <w:spacing w:val="-6"/>
          <w:sz w:val="24"/>
        </w:rPr>
        <w:t> </w:t>
      </w:r>
      <w:r>
        <w:rPr>
          <w:spacing w:val="-2"/>
          <w:w w:val="85"/>
          <w:sz w:val="24"/>
        </w:rPr>
        <w:t>epitelial.</w:t>
      </w:r>
      <w:r>
        <w:rPr>
          <w:spacing w:val="-5"/>
          <w:sz w:val="24"/>
        </w:rPr>
        <w:t> </w:t>
      </w:r>
      <w:r>
        <w:rPr>
          <w:spacing w:val="-2"/>
          <w:w w:val="85"/>
          <w:sz w:val="24"/>
        </w:rPr>
        <w:t>0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zinco</w:t>
      </w:r>
      <w:r>
        <w:rPr>
          <w:spacing w:val="-2"/>
          <w:w w:val="85"/>
          <w:sz w:val="24"/>
        </w:rPr>
        <w:t> e</w:t>
      </w:r>
      <w:r>
        <w:rPr>
          <w:spacing w:val="-4"/>
          <w:w w:val="85"/>
          <w:sz w:val="24"/>
        </w:rPr>
        <w:t> </w:t>
      </w:r>
      <w:r>
        <w:rPr>
          <w:spacing w:val="-2"/>
          <w:w w:val="85"/>
          <w:sz w:val="24"/>
        </w:rPr>
        <w:t>a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BS</w:t>
      </w:r>
      <w:r>
        <w:rPr>
          <w:spacing w:val="-2"/>
          <w:w w:val="85"/>
          <w:sz w:val="24"/>
        </w:rPr>
        <w:t> aceleram</w:t>
      </w:r>
      <w:r>
        <w:rPr>
          <w:spacing w:val="-7"/>
          <w:sz w:val="24"/>
        </w:rPr>
        <w:t> </w:t>
      </w:r>
      <w:r>
        <w:rPr>
          <w:spacing w:val="-2"/>
          <w:w w:val="85"/>
          <w:sz w:val="24"/>
        </w:rPr>
        <w:t>a</w:t>
      </w:r>
      <w:r>
        <w:rPr>
          <w:spacing w:val="-4"/>
          <w:w w:val="85"/>
          <w:sz w:val="24"/>
        </w:rPr>
        <w:t> </w:t>
      </w:r>
      <w:r>
        <w:rPr>
          <w:spacing w:val="-2"/>
          <w:w w:val="85"/>
          <w:sz w:val="24"/>
        </w:rPr>
        <w:t>renovação</w:t>
      </w:r>
      <w:r>
        <w:rPr>
          <w:spacing w:val="-6"/>
          <w:sz w:val="24"/>
        </w:rPr>
        <w:t> </w:t>
      </w:r>
      <w:r>
        <w:rPr>
          <w:spacing w:val="-2"/>
          <w:w w:val="85"/>
          <w:sz w:val="24"/>
        </w:rPr>
        <w:t>celular</w:t>
      </w:r>
      <w:r>
        <w:rPr>
          <w:spacing w:val="-2"/>
          <w:w w:val="85"/>
          <w:sz w:val="24"/>
        </w:rPr>
        <w:t> e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a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resposta </w:t>
      </w:r>
      <w:r>
        <w:rPr>
          <w:w w:val="75"/>
          <w:sz w:val="24"/>
        </w:rPr>
        <w:t>infamatóría.</w:t>
      </w:r>
      <w:r>
        <w:rPr>
          <w:sz w:val="24"/>
        </w:rPr>
        <w:t> </w:t>
      </w:r>
      <w:r>
        <w:rPr>
          <w:w w:val="75"/>
          <w:sz w:val="24"/>
        </w:rPr>
        <w:t>A vitamina</w:t>
      </w:r>
      <w:r>
        <w:rPr>
          <w:sz w:val="24"/>
        </w:rPr>
        <w:t> </w:t>
      </w:r>
      <w:r>
        <w:rPr>
          <w:w w:val="75"/>
          <w:sz w:val="24"/>
        </w:rPr>
        <w:t>E protege</w:t>
      </w:r>
      <w:r>
        <w:rPr>
          <w:sz w:val="24"/>
        </w:rPr>
        <w:t> </w:t>
      </w:r>
      <w:r>
        <w:rPr>
          <w:w w:val="75"/>
          <w:sz w:val="24"/>
        </w:rPr>
        <w:t>contra dano oxidativo.</w:t>
      </w:r>
      <w:r>
        <w:rPr>
          <w:sz w:val="24"/>
        </w:rPr>
        <w:t> </w:t>
      </w:r>
      <w:r>
        <w:rPr>
          <w:color w:val="161616"/>
          <w:w w:val="75"/>
          <w:sz w:val="24"/>
        </w:rPr>
        <w:t>A </w:t>
      </w:r>
      <w:r>
        <w:rPr>
          <w:w w:val="75"/>
          <w:sz w:val="24"/>
        </w:rPr>
        <w:t>glutamina</w:t>
      </w:r>
      <w:r>
        <w:rPr>
          <w:sz w:val="24"/>
        </w:rPr>
        <w:t> </w:t>
      </w:r>
      <w:r>
        <w:rPr>
          <w:w w:val="75"/>
          <w:sz w:val="24"/>
        </w:rPr>
        <w:t>fornece energia </w:t>
      </w:r>
      <w:r>
        <w:rPr>
          <w:i/>
          <w:w w:val="75"/>
          <w:sz w:val="24"/>
        </w:rPr>
        <w:t>para </w:t>
      </w:r>
      <w:r>
        <w:rPr>
          <w:w w:val="75"/>
          <w:sz w:val="24"/>
        </w:rPr>
        <w:t>fibroblastos</w:t>
      </w:r>
      <w:r>
        <w:rPr>
          <w:sz w:val="24"/>
        </w:rPr>
        <w:t> </w:t>
      </w:r>
      <w:r>
        <w:rPr>
          <w:w w:val="75"/>
          <w:sz w:val="24"/>
        </w:rPr>
        <w:t>e</w:t>
      </w:r>
      <w:r>
        <w:rPr>
          <w:spacing w:val="-6"/>
          <w:w w:val="75"/>
          <w:sz w:val="24"/>
        </w:rPr>
        <w:t> </w:t>
      </w:r>
      <w:r>
        <w:rPr>
          <w:w w:val="75"/>
          <w:sz w:val="24"/>
        </w:rPr>
        <w:t>macrófagos,</w:t>
      </w:r>
      <w:r>
        <w:rPr>
          <w:spacing w:val="22"/>
          <w:sz w:val="24"/>
        </w:rPr>
        <w:t> </w:t>
      </w:r>
      <w:r>
        <w:rPr>
          <w:w w:val="75"/>
          <w:sz w:val="24"/>
        </w:rPr>
        <w:t>e o</w:t>
      </w:r>
      <w:r>
        <w:rPr>
          <w:spacing w:val="-4"/>
          <w:w w:val="75"/>
          <w:sz w:val="24"/>
        </w:rPr>
        <w:t> </w:t>
      </w:r>
      <w:r>
        <w:rPr>
          <w:w w:val="75"/>
          <w:sz w:val="24"/>
        </w:rPr>
        <w:t>silício</w:t>
      </w:r>
      <w:r>
        <w:rPr>
          <w:spacing w:val="-15"/>
          <w:sz w:val="24"/>
        </w:rPr>
        <w:t> </w:t>
      </w:r>
      <w:r>
        <w:rPr>
          <w:w w:val="75"/>
          <w:sz w:val="24"/>
        </w:rPr>
        <w:t>contribui para</w:t>
      </w:r>
      <w:r>
        <w:rPr>
          <w:sz w:val="24"/>
        </w:rPr>
        <w:t> </w:t>
      </w:r>
      <w:r>
        <w:rPr>
          <w:color w:val="131313"/>
          <w:w w:val="75"/>
          <w:sz w:val="24"/>
        </w:rPr>
        <w:t>a</w:t>
      </w:r>
      <w:r>
        <w:rPr>
          <w:color w:val="131313"/>
          <w:spacing w:val="-4"/>
          <w:w w:val="75"/>
          <w:sz w:val="24"/>
        </w:rPr>
        <w:t> </w:t>
      </w:r>
      <w:r>
        <w:rPr>
          <w:w w:val="75"/>
          <w:sz w:val="24"/>
        </w:rPr>
        <w:t>matriz</w:t>
      </w:r>
      <w:r>
        <w:rPr>
          <w:spacing w:val="-2"/>
          <w:sz w:val="24"/>
        </w:rPr>
        <w:t> </w:t>
      </w:r>
      <w:r>
        <w:rPr>
          <w:w w:val="75"/>
          <w:sz w:val="24"/>
        </w:rPr>
        <w:t>extracelular.</w:t>
      </w:r>
    </w:p>
    <w:p>
      <w:pPr>
        <w:pStyle w:val="BodyText"/>
        <w:spacing w:before="220"/>
        <w:rPr>
          <w:sz w:val="24"/>
        </w:rPr>
      </w:pPr>
    </w:p>
    <w:p>
      <w:pPr>
        <w:pStyle w:val="Heading7"/>
        <w:spacing w:line="287" w:lineRule="exact"/>
        <w:ind w:left="2379"/>
        <w:jc w:val="both"/>
        <w:rPr>
          <w:rFonts w:ascii="Calibri"/>
        </w:rPr>
      </w:pPr>
      <w:r>
        <w:rPr>
          <w:rFonts w:ascii="Calibri"/>
          <w:w w:val="85"/>
        </w:rPr>
        <w:t>Hemorragias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  <w:w w:val="95"/>
        </w:rPr>
        <w:t>Gengivais</w:t>
      </w:r>
    </w:p>
    <w:p>
      <w:pPr>
        <w:spacing w:line="275" w:lineRule="exact" w:before="0"/>
        <w:ind w:left="2398" w:right="0" w:firstLine="0"/>
        <w:jc w:val="both"/>
        <w:rPr>
          <w:rFonts w:ascii="Calibri" w:hAnsi="Calibri"/>
          <w:sz w:val="24"/>
        </w:rPr>
      </w:pPr>
      <w:r>
        <w:rPr>
          <w:rFonts w:ascii="Arial Narrow" w:hAnsi="Arial Narrow"/>
          <w:i/>
          <w:w w:val="85"/>
          <w:sz w:val="24"/>
        </w:rPr>
        <w:t>Possíveis</w:t>
      </w:r>
      <w:r>
        <w:rPr>
          <w:rFonts w:ascii="Arial Narrow" w:hAnsi="Arial Narrow"/>
          <w:i/>
          <w:spacing w:val="17"/>
          <w:sz w:val="24"/>
        </w:rPr>
        <w:t> </w:t>
      </w:r>
      <w:r>
        <w:rPr>
          <w:rFonts w:ascii="Arial Narrow" w:hAnsi="Arial Narrow"/>
          <w:i/>
          <w:w w:val="85"/>
          <w:sz w:val="24"/>
        </w:rPr>
        <w:t>deficiências.</w:t>
      </w:r>
      <w:r>
        <w:rPr>
          <w:rFonts w:ascii="Arial Narrow" w:hAnsi="Arial Narrow"/>
          <w:i/>
          <w:spacing w:val="32"/>
          <w:sz w:val="24"/>
        </w:rPr>
        <w:t> </w:t>
      </w:r>
      <w:r>
        <w:rPr>
          <w:rFonts w:ascii="Calibri" w:hAnsi="Calibri"/>
          <w:w w:val="85"/>
          <w:sz w:val="24"/>
        </w:rPr>
        <w:t>Vitamina</w:t>
      </w:r>
      <w:r>
        <w:rPr>
          <w:rFonts w:ascii="Calibri" w:hAnsi="Calibri"/>
          <w:spacing w:val="12"/>
          <w:sz w:val="24"/>
        </w:rPr>
        <w:t> </w:t>
      </w:r>
      <w:r>
        <w:rPr>
          <w:rFonts w:ascii="Calibri" w:hAnsi="Calibri"/>
          <w:w w:val="85"/>
          <w:sz w:val="24"/>
        </w:rPr>
        <w:t>C,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K2,</w:t>
      </w:r>
      <w:r>
        <w:rPr>
          <w:rFonts w:ascii="Calibri" w:hAnsi="Calibri"/>
          <w:spacing w:val="8"/>
          <w:sz w:val="24"/>
        </w:rPr>
        <w:t> </w:t>
      </w:r>
      <w:r>
        <w:rPr>
          <w:rFonts w:ascii="Calibri" w:hAnsi="Calibri"/>
          <w:w w:val="85"/>
          <w:sz w:val="24"/>
        </w:rPr>
        <w:t>Coenzima</w:t>
      </w:r>
      <w:r>
        <w:rPr>
          <w:rFonts w:ascii="Calibri" w:hAnsi="Calibri"/>
          <w:spacing w:val="15"/>
          <w:sz w:val="24"/>
        </w:rPr>
        <w:t> </w:t>
      </w:r>
      <w:r>
        <w:rPr>
          <w:rFonts w:ascii="Calibri" w:hAnsi="Calibri"/>
          <w:spacing w:val="-5"/>
          <w:w w:val="85"/>
          <w:sz w:val="24"/>
        </w:rPr>
        <w:t>Q10</w:t>
      </w:r>
    </w:p>
    <w:p>
      <w:pPr>
        <w:spacing w:after="0" w:line="275" w:lineRule="exact"/>
        <w:jc w:val="both"/>
        <w:rPr>
          <w:rFonts w:ascii="Calibri" w:hAnsi="Calibri"/>
          <w:sz w:val="24"/>
        </w:rPr>
        <w:sectPr>
          <w:pgSz w:w="11910" w:h="16840"/>
          <w:pgMar w:header="0" w:footer="4770" w:top="1000" w:bottom="4960" w:left="141" w:right="141"/>
        </w:sectPr>
      </w:pPr>
    </w:p>
    <w:p>
      <w:pPr>
        <w:pStyle w:val="Heading7"/>
        <w:spacing w:line="206" w:lineRule="auto" w:before="118"/>
        <w:ind w:left="2374" w:right="2095" w:firstLine="8"/>
        <w:jc w:val="both"/>
        <w:rPr>
          <w:rFonts w:ascii="Calibri" w:hAnsi="Calibri"/>
        </w:rPr>
      </w:pPr>
      <w:r>
        <w:rPr>
          <w:rFonts w:ascii="Arial Narrow" w:hAnsi="Arial Narrow"/>
          <w:i/>
          <w:spacing w:val="-2"/>
          <w:w w:val="85"/>
        </w:rPr>
        <w:t>Explicação:</w:t>
      </w:r>
      <w:r>
        <w:rPr>
          <w:rFonts w:ascii="Arial Narrow" w:hAnsi="Arial Narrow"/>
          <w:i/>
          <w:spacing w:val="-4"/>
          <w:w w:val="85"/>
        </w:rPr>
        <w:t> </w:t>
      </w:r>
      <w:r>
        <w:rPr>
          <w:rFonts w:ascii="Calibri" w:hAnsi="Calibri"/>
          <w:color w:val="1A1A1A"/>
          <w:spacing w:val="-2"/>
          <w:w w:val="85"/>
        </w:rPr>
        <w:t>A</w:t>
      </w:r>
      <w:r>
        <w:rPr>
          <w:rFonts w:ascii="Calibri" w:hAnsi="Calibri"/>
          <w:color w:val="1A1A1A"/>
          <w:spacing w:val="-4"/>
          <w:w w:val="85"/>
        </w:rPr>
        <w:t> </w:t>
      </w:r>
      <w:r>
        <w:rPr>
          <w:rFonts w:ascii="Calibri" w:hAnsi="Calibri"/>
          <w:spacing w:val="-2"/>
          <w:w w:val="85"/>
        </w:rPr>
        <w:t>vitamina</w:t>
      </w:r>
      <w:r>
        <w:rPr>
          <w:rFonts w:ascii="Calibri" w:hAnsi="Calibri"/>
          <w:spacing w:val="-3"/>
          <w:w w:val="85"/>
        </w:rPr>
        <w:t> </w:t>
      </w:r>
      <w:r>
        <w:rPr>
          <w:rFonts w:ascii="Calibri" w:hAnsi="Calibri"/>
          <w:spacing w:val="-2"/>
          <w:w w:val="85"/>
        </w:rPr>
        <w:t>C</w:t>
      </w:r>
      <w:r>
        <w:rPr>
          <w:rFonts w:ascii="Calibri" w:hAnsi="Calibri"/>
          <w:spacing w:val="-4"/>
          <w:w w:val="85"/>
        </w:rPr>
        <w:t> </w:t>
      </w:r>
      <w:r>
        <w:rPr>
          <w:rFonts w:ascii="Calibri" w:hAnsi="Calibri"/>
          <w:spacing w:val="-2"/>
          <w:w w:val="85"/>
        </w:rPr>
        <w:t>mantém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2"/>
          <w:w w:val="85"/>
        </w:rPr>
        <w:t>a</w:t>
      </w:r>
      <w:r>
        <w:rPr>
          <w:rFonts w:ascii="Calibri" w:hAnsi="Calibri"/>
          <w:spacing w:val="-4"/>
          <w:w w:val="85"/>
        </w:rPr>
        <w:t> </w:t>
      </w:r>
      <w:r>
        <w:rPr>
          <w:rFonts w:ascii="Calibri" w:hAnsi="Calibri"/>
          <w:spacing w:val="-2"/>
          <w:w w:val="85"/>
        </w:rPr>
        <w:t>integridade</w:t>
      </w:r>
      <w:r>
        <w:rPr>
          <w:rFonts w:ascii="Calibri" w:hAnsi="Calibri"/>
          <w:spacing w:val="7"/>
        </w:rPr>
        <w:t> </w:t>
      </w:r>
      <w:r>
        <w:rPr>
          <w:rFonts w:ascii="Calibri" w:hAnsi="Calibri"/>
          <w:spacing w:val="-2"/>
          <w:w w:val="85"/>
        </w:rPr>
        <w:t>vascular e</w:t>
      </w:r>
      <w:r>
        <w:rPr>
          <w:rFonts w:ascii="Calibri" w:hAnsi="Calibri"/>
          <w:spacing w:val="-4"/>
          <w:w w:val="85"/>
        </w:rPr>
        <w:t> </w:t>
      </w:r>
      <w:r>
        <w:rPr>
          <w:rFonts w:ascii="Calibri" w:hAnsi="Calibri"/>
          <w:spacing w:val="-2"/>
          <w:w w:val="85"/>
        </w:rPr>
        <w:t>do</w:t>
      </w:r>
      <w:r>
        <w:rPr>
          <w:rFonts w:ascii="Calibri" w:hAnsi="Calibri"/>
          <w:spacing w:val="-4"/>
          <w:w w:val="85"/>
        </w:rPr>
        <w:t> </w:t>
      </w:r>
      <w:r>
        <w:rPr>
          <w:rFonts w:ascii="Calibri" w:hAnsi="Calibri"/>
          <w:spacing w:val="-2"/>
          <w:w w:val="85"/>
        </w:rPr>
        <w:t>colãgeno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85"/>
        </w:rPr>
        <w:t>gengival. A</w:t>
      </w:r>
      <w:r>
        <w:rPr>
          <w:rFonts w:ascii="Calibri" w:hAnsi="Calibri"/>
          <w:spacing w:val="-4"/>
          <w:w w:val="85"/>
        </w:rPr>
        <w:t> </w:t>
      </w:r>
      <w:r>
        <w:rPr>
          <w:rFonts w:ascii="Calibri" w:hAnsi="Calibri"/>
          <w:spacing w:val="-2"/>
          <w:w w:val="85"/>
        </w:rPr>
        <w:t>K2 </w:t>
      </w:r>
      <w:r>
        <w:rPr>
          <w:rFonts w:ascii="Calibri" w:hAnsi="Calibri"/>
          <w:w w:val="90"/>
        </w:rPr>
        <w:t>atua</w:t>
      </w:r>
      <w:r>
        <w:rPr>
          <w:rFonts w:ascii="Calibri" w:hAnsi="Calibri"/>
          <w:spacing w:val="-9"/>
          <w:w w:val="90"/>
        </w:rPr>
        <w:t> </w:t>
      </w:r>
      <w:r>
        <w:rPr>
          <w:rFonts w:ascii="Calibri" w:hAnsi="Calibri"/>
          <w:w w:val="90"/>
        </w:rPr>
        <w:t>na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regulação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fatores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9"/>
          <w:w w:val="90"/>
        </w:rPr>
        <w:t> </w:t>
      </w:r>
      <w:r>
        <w:rPr>
          <w:rFonts w:ascii="Calibri" w:hAnsi="Calibri"/>
          <w:w w:val="90"/>
        </w:rPr>
        <w:t>coagulação</w:t>
      </w:r>
      <w:r>
        <w:rPr>
          <w:rFonts w:ascii="Calibri" w:hAnsi="Calibri"/>
          <w:w w:val="90"/>
        </w:rPr>
        <w:t> </w:t>
      </w:r>
      <w:r>
        <w:rPr>
          <w:rFonts w:ascii="Calibri" w:hAnsi="Calibri"/>
          <w:color w:val="131313"/>
          <w:w w:val="90"/>
        </w:rPr>
        <w:t>e</w:t>
      </w:r>
      <w:r>
        <w:rPr>
          <w:rFonts w:ascii="Calibri" w:hAnsi="Calibri"/>
          <w:color w:val="131313"/>
          <w:spacing w:val="-9"/>
          <w:w w:val="90"/>
        </w:rPr>
        <w:t> </w:t>
      </w:r>
      <w:r>
        <w:rPr>
          <w:rFonts w:ascii="Calibri" w:hAnsi="Calibri"/>
          <w:w w:val="90"/>
        </w:rPr>
        <w:t>saúde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óssea.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CoQ10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melhora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a </w:t>
      </w:r>
      <w:r>
        <w:rPr>
          <w:rFonts w:ascii="Calibri" w:hAnsi="Calibri"/>
          <w:w w:val="80"/>
        </w:rPr>
        <w:t>oxigenação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color w:val="1C1C1C"/>
          <w:w w:val="80"/>
        </w:rPr>
        <w:t>e</w:t>
      </w:r>
      <w:r>
        <w:rPr>
          <w:rFonts w:ascii="Calibri" w:hAnsi="Calibri"/>
          <w:color w:val="1C1C1C"/>
          <w:spacing w:val="-3"/>
          <w:w w:val="80"/>
        </w:rPr>
        <w:t> </w:t>
      </w:r>
      <w:r>
        <w:rPr>
          <w:rFonts w:ascii="Calibri" w:hAnsi="Calibri"/>
          <w:w w:val="80"/>
        </w:rPr>
        <w:t>regeneração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w w:val="80"/>
        </w:rPr>
        <w:t>do tecido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w w:val="80"/>
        </w:rPr>
        <w:t>gengival e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tem</w:t>
      </w:r>
      <w:r>
        <w:rPr>
          <w:rFonts w:ascii="Calibri" w:hAnsi="Calibri"/>
          <w:spacing w:val="-3"/>
          <w:w w:val="80"/>
        </w:rPr>
        <w:t> </w:t>
      </w:r>
      <w:r>
        <w:rPr>
          <w:rFonts w:ascii="Calibri" w:hAnsi="Calibri"/>
          <w:w w:val="80"/>
        </w:rPr>
        <w:t>efeito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w w:val="80"/>
        </w:rPr>
        <w:t>anti-intamatório</w:t>
      </w:r>
      <w:r>
        <w:rPr>
          <w:rFonts w:ascii="Calibri" w:hAnsi="Calibri"/>
          <w:spacing w:val="-10"/>
          <w:w w:val="80"/>
        </w:rPr>
        <w:t> </w:t>
      </w:r>
      <w:r>
        <w:rPr>
          <w:rFonts w:ascii="Calibri" w:hAnsi="Calibri"/>
          <w:w w:val="80"/>
        </w:rPr>
        <w:t>local.</w:t>
      </w:r>
    </w:p>
    <w:p>
      <w:pPr>
        <w:pStyle w:val="BodyText"/>
        <w:spacing w:before="223"/>
        <w:rPr>
          <w:rFonts w:ascii="Calibri"/>
          <w:sz w:val="25"/>
        </w:rPr>
      </w:pPr>
    </w:p>
    <w:p>
      <w:pPr>
        <w:pStyle w:val="BodyText"/>
        <w:spacing w:line="251" w:lineRule="exact" w:before="1"/>
        <w:ind w:left="2385"/>
      </w:pPr>
      <w:r>
        <w:rPr>
          <w:w w:val="85"/>
        </w:rPr>
        <w:t>Visão</w:t>
      </w:r>
      <w:r>
        <w:rPr>
          <w:spacing w:val="2"/>
        </w:rPr>
        <w:t> </w:t>
      </w:r>
      <w:r>
        <w:rPr>
          <w:w w:val="85"/>
        </w:rPr>
        <w:t>Noturna</w:t>
      </w:r>
      <w:r>
        <w:rPr>
          <w:spacing w:val="5"/>
        </w:rPr>
        <w:t> </w:t>
      </w:r>
      <w:r>
        <w:rPr>
          <w:spacing w:val="-4"/>
          <w:w w:val="85"/>
        </w:rPr>
        <w:t>Ruim</w:t>
      </w:r>
    </w:p>
    <w:p>
      <w:pPr>
        <w:spacing w:line="263" w:lineRule="exact" w:before="0"/>
        <w:ind w:left="2390" w:right="0" w:firstLine="0"/>
        <w:jc w:val="left"/>
        <w:rPr>
          <w:sz w:val="23"/>
        </w:rPr>
      </w:pPr>
      <w:r>
        <w:rPr>
          <w:i/>
          <w:w w:val="75"/>
          <w:sz w:val="23"/>
        </w:rPr>
        <w:t>Possíveis</w:t>
      </w:r>
      <w:r>
        <w:rPr>
          <w:i/>
          <w:spacing w:val="17"/>
          <w:sz w:val="23"/>
        </w:rPr>
        <w:t> </w:t>
      </w:r>
      <w:r>
        <w:rPr>
          <w:i/>
          <w:w w:val="75"/>
          <w:sz w:val="23"/>
        </w:rPr>
        <w:t>deficiêi›cias:</w:t>
      </w:r>
      <w:r>
        <w:rPr>
          <w:i/>
          <w:spacing w:val="18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27"/>
          <w:sz w:val="23"/>
        </w:rPr>
        <w:t> </w:t>
      </w:r>
      <w:r>
        <w:rPr>
          <w:w w:val="75"/>
          <w:sz w:val="23"/>
        </w:rPr>
        <w:t>A,</w:t>
      </w:r>
      <w:r>
        <w:rPr>
          <w:spacing w:val="-7"/>
          <w:sz w:val="23"/>
        </w:rPr>
        <w:t> </w:t>
      </w:r>
      <w:r>
        <w:rPr>
          <w:w w:val="75"/>
          <w:sz w:val="23"/>
        </w:rPr>
        <w:t>E,</w:t>
      </w:r>
      <w:r>
        <w:rPr>
          <w:spacing w:val="-5"/>
          <w:sz w:val="23"/>
        </w:rPr>
        <w:t> </w:t>
      </w:r>
      <w:r>
        <w:rPr>
          <w:w w:val="75"/>
          <w:sz w:val="23"/>
        </w:rPr>
        <w:t>Zinco,</w:t>
      </w:r>
      <w:r>
        <w:rPr>
          <w:spacing w:val="6"/>
          <w:sz w:val="23"/>
        </w:rPr>
        <w:t> </w:t>
      </w:r>
      <w:r>
        <w:rPr>
          <w:w w:val="75"/>
          <w:sz w:val="23"/>
        </w:rPr>
        <w:t>Luteina,</w:t>
      </w:r>
      <w:r>
        <w:rPr>
          <w:spacing w:val="20"/>
          <w:sz w:val="23"/>
        </w:rPr>
        <w:t> </w:t>
      </w:r>
      <w:r>
        <w:rPr>
          <w:spacing w:val="-2"/>
          <w:w w:val="75"/>
          <w:sz w:val="23"/>
        </w:rPr>
        <w:t>Zeaxantina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42" w:lineRule="auto" w:before="1"/>
        <w:ind w:left="2378" w:right="2113" w:firstLine="5"/>
        <w:jc w:val="both"/>
      </w:pPr>
      <w:r>
        <w:rPr>
          <w:i/>
          <w:w w:val="80"/>
        </w:rPr>
        <w:t>Explicação:</w:t>
      </w:r>
      <w:r>
        <w:rPr>
          <w:i/>
          <w:spacing w:val="12"/>
        </w:rPr>
        <w:t> </w:t>
      </w:r>
      <w:r>
        <w:rPr>
          <w:i/>
          <w:w w:val="80"/>
        </w:rPr>
        <w:t>A</w:t>
      </w:r>
      <w:r>
        <w:rPr>
          <w:i/>
          <w:spacing w:val="-4"/>
          <w:w w:val="80"/>
        </w:rPr>
        <w:t> </w:t>
      </w:r>
      <w:r>
        <w:rPr>
          <w:w w:val="80"/>
        </w:rPr>
        <w:t>vitamina</w:t>
      </w:r>
      <w:r>
        <w:rPr/>
        <w:t> </w:t>
      </w:r>
      <w:r>
        <w:rPr>
          <w:w w:val="80"/>
        </w:rPr>
        <w:t>A é essencial</w:t>
      </w:r>
      <w:r>
        <w:rPr/>
        <w:t> </w:t>
      </w:r>
      <w:r>
        <w:rPr>
          <w:w w:val="80"/>
        </w:rPr>
        <w:t>para a</w:t>
      </w:r>
      <w:r>
        <w:rPr>
          <w:spacing w:val="-1"/>
          <w:w w:val="80"/>
        </w:rPr>
        <w:t> </w:t>
      </w:r>
      <w:r>
        <w:rPr>
          <w:w w:val="80"/>
        </w:rPr>
        <w:t>formação</w:t>
      </w:r>
      <w:r>
        <w:rPr/>
        <w:t> </w:t>
      </w:r>
      <w:r>
        <w:rPr>
          <w:w w:val="80"/>
        </w:rPr>
        <w:t>da</w:t>
      </w:r>
      <w:r>
        <w:rPr>
          <w:spacing w:val="-4"/>
          <w:w w:val="80"/>
        </w:rPr>
        <w:t> </w:t>
      </w:r>
      <w:r>
        <w:rPr>
          <w:w w:val="80"/>
        </w:rPr>
        <w:t>rodopsina, pigmento</w:t>
      </w:r>
      <w:r>
        <w:rPr/>
        <w:t> </w:t>
      </w:r>
      <w:r>
        <w:rPr>
          <w:w w:val="80"/>
        </w:rPr>
        <w:t>necessário </w:t>
      </w:r>
      <w:r>
        <w:rPr>
          <w:w w:val="90"/>
        </w:rPr>
        <w:t>para</w:t>
      </w:r>
      <w:r>
        <w:rPr>
          <w:spacing w:val="-10"/>
          <w:w w:val="90"/>
        </w:rPr>
        <w:t> </w:t>
      </w:r>
      <w:r>
        <w:rPr>
          <w:w w:val="90"/>
        </w:rPr>
        <w:t>visâo</w:t>
      </w:r>
      <w:r>
        <w:rPr>
          <w:spacing w:val="-9"/>
          <w:w w:val="90"/>
        </w:rPr>
        <w:t> </w:t>
      </w:r>
      <w:r>
        <w:rPr>
          <w:w w:val="90"/>
        </w:rPr>
        <w:t>em</w:t>
      </w:r>
      <w:r>
        <w:rPr>
          <w:spacing w:val="-9"/>
          <w:w w:val="90"/>
        </w:rPr>
        <w:t> </w:t>
      </w:r>
      <w:r>
        <w:rPr>
          <w:w w:val="90"/>
        </w:rPr>
        <w:t>baixa</w:t>
      </w:r>
      <w:r>
        <w:rPr>
          <w:spacing w:val="-9"/>
          <w:w w:val="90"/>
        </w:rPr>
        <w:t> </w:t>
      </w:r>
      <w:r>
        <w:rPr>
          <w:w w:val="90"/>
        </w:rPr>
        <w:t>luz.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zinco</w:t>
      </w:r>
      <w:r>
        <w:rPr>
          <w:spacing w:val="-5"/>
          <w:w w:val="90"/>
        </w:rPr>
        <w:t> </w:t>
      </w:r>
      <w:r>
        <w:rPr>
          <w:w w:val="90"/>
        </w:rPr>
        <w:t>participa</w:t>
      </w:r>
      <w:r>
        <w:rPr>
          <w:spacing w:val="-2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transporte</w:t>
      </w:r>
      <w:r>
        <w:rPr>
          <w:spacing w:val="-3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vitamina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na</w:t>
      </w:r>
      <w:r>
        <w:rPr>
          <w:spacing w:val="-9"/>
          <w:w w:val="90"/>
        </w:rPr>
        <w:t> </w:t>
      </w:r>
      <w:r>
        <w:rPr>
          <w:w w:val="90"/>
        </w:rPr>
        <w:t>retina.</w:t>
      </w:r>
      <w:r>
        <w:rPr>
          <w:spacing w:val="-3"/>
          <w:w w:val="90"/>
        </w:rPr>
        <w:t> </w:t>
      </w:r>
      <w:r>
        <w:rPr>
          <w:w w:val="90"/>
        </w:rPr>
        <w:t>A </w:t>
      </w:r>
      <w:r>
        <w:rPr>
          <w:w w:val="85"/>
          <w:position w:val="1"/>
        </w:rPr>
        <w:t>vitamina</w:t>
      </w:r>
      <w:r>
        <w:rPr>
          <w:spacing w:val="-7"/>
          <w:w w:val="85"/>
          <w:position w:val="1"/>
        </w:rPr>
        <w:t> </w:t>
      </w:r>
      <w:r>
        <w:rPr>
          <w:color w:val="333333"/>
          <w:w w:val="85"/>
          <w:position w:val="1"/>
        </w:rPr>
        <w:t>E</w:t>
      </w:r>
      <w:r>
        <w:rPr>
          <w:color w:val="333333"/>
          <w:spacing w:val="-6"/>
          <w:w w:val="85"/>
          <w:position w:val="1"/>
        </w:rPr>
        <w:t> </w:t>
      </w:r>
      <w:r>
        <w:rPr>
          <w:w w:val="85"/>
          <w:position w:val="1"/>
        </w:rPr>
        <w:t>protege</w:t>
      </w:r>
      <w:r>
        <w:rPr>
          <w:spacing w:val="-1"/>
          <w:w w:val="85"/>
          <w:position w:val="1"/>
        </w:rPr>
        <w:t> </w:t>
      </w:r>
      <w:r>
        <w:rPr>
          <w:w w:val="85"/>
          <w:position w:val="1"/>
        </w:rPr>
        <w:t>os</w:t>
      </w:r>
      <w:r>
        <w:rPr>
          <w:spacing w:val="-3"/>
          <w:w w:val="85"/>
          <w:position w:val="1"/>
        </w:rPr>
        <w:t> </w:t>
      </w:r>
      <w:r>
        <w:rPr>
          <w:w w:val="85"/>
        </w:rPr>
        <w:t>fot</w:t>
      </w:r>
      <w:r>
        <w:rPr>
          <w:w w:val="85"/>
          <w:position w:val="2"/>
        </w:rPr>
        <w:t>0rre</w:t>
      </w:r>
      <w:r>
        <w:rPr>
          <w:w w:val="85"/>
        </w:rPr>
        <w:t>ceptores</w:t>
      </w:r>
      <w:r>
        <w:rPr>
          <w:w w:val="85"/>
          <w:position w:val="1"/>
        </w:rPr>
        <w:t>contra</w:t>
      </w:r>
      <w:r>
        <w:rPr>
          <w:spacing w:val="-3"/>
          <w:w w:val="85"/>
          <w:position w:val="1"/>
        </w:rPr>
        <w:t> </w:t>
      </w:r>
      <w:r>
        <w:rPr>
          <w:w w:val="85"/>
          <w:position w:val="1"/>
        </w:rPr>
        <w:t>oxidação.</w:t>
      </w:r>
      <w:r>
        <w:rPr>
          <w:spacing w:val="-1"/>
          <w:w w:val="85"/>
          <w:position w:val="1"/>
        </w:rPr>
        <w:t> </w:t>
      </w:r>
      <w:r>
        <w:rPr>
          <w:w w:val="85"/>
          <w:position w:val="1"/>
        </w:rPr>
        <w:t>Luteína e</w:t>
      </w:r>
      <w:r>
        <w:rPr>
          <w:spacing w:val="-7"/>
          <w:w w:val="85"/>
          <w:position w:val="1"/>
        </w:rPr>
        <w:t> </w:t>
      </w:r>
      <w:r>
        <w:rPr>
          <w:w w:val="85"/>
          <w:position w:val="1"/>
        </w:rPr>
        <w:t>zeaxantina</w:t>
      </w:r>
      <w:r>
        <w:rPr>
          <w:spacing w:val="-4"/>
          <w:position w:val="1"/>
        </w:rPr>
        <w:t> </w:t>
      </w:r>
      <w:r>
        <w:rPr>
          <w:w w:val="85"/>
          <w:position w:val="1"/>
        </w:rPr>
        <w:t>fillram</w:t>
      </w:r>
      <w:r>
        <w:rPr>
          <w:spacing w:val="-7"/>
          <w:w w:val="85"/>
          <w:position w:val="1"/>
        </w:rPr>
        <w:t> </w:t>
      </w:r>
      <w:r>
        <w:rPr>
          <w:w w:val="85"/>
          <w:position w:val="1"/>
        </w:rPr>
        <w:t>luz </w:t>
      </w:r>
      <w:r>
        <w:rPr>
          <w:w w:val="85"/>
        </w:rPr>
        <w:t>azul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reduzem </w:t>
      </w:r>
      <w:r>
        <w:rPr>
          <w:color w:val="131313"/>
          <w:w w:val="85"/>
        </w:rPr>
        <w:t>o</w:t>
      </w:r>
      <w:r>
        <w:rPr>
          <w:color w:val="131313"/>
          <w:spacing w:val="-8"/>
          <w:w w:val="85"/>
        </w:rPr>
        <w:t> </w:t>
      </w:r>
      <w:r>
        <w:rPr>
          <w:w w:val="85"/>
        </w:rPr>
        <w:t>estresse</w:t>
      </w:r>
      <w:r>
        <w:rPr>
          <w:spacing w:val="-1"/>
        </w:rPr>
        <w:t> </w:t>
      </w:r>
      <w:r>
        <w:rPr>
          <w:w w:val="85"/>
        </w:rPr>
        <w:t>oxidativo na</w:t>
      </w:r>
      <w:r>
        <w:rPr>
          <w:spacing w:val="-3"/>
          <w:w w:val="85"/>
        </w:rPr>
        <w:t> </w:t>
      </w:r>
      <w:r>
        <w:rPr>
          <w:w w:val="85"/>
        </w:rPr>
        <w:t>mócula.</w:t>
      </w:r>
    </w:p>
    <w:p>
      <w:pPr>
        <w:pStyle w:val="BodyText"/>
        <w:spacing w:before="250"/>
      </w:pPr>
    </w:p>
    <w:p>
      <w:pPr>
        <w:pStyle w:val="Heading7"/>
        <w:spacing w:line="282" w:lineRule="exact"/>
        <w:ind w:left="2379"/>
        <w:rPr>
          <w:rFonts w:ascii="Calibri" w:hAnsi="Calibri"/>
        </w:rPr>
      </w:pPr>
      <w:r>
        <w:rPr>
          <w:rFonts w:ascii="Calibri" w:hAnsi="Calibri"/>
          <w:spacing w:val="-2"/>
          <w:w w:val="95"/>
        </w:rPr>
        <w:t>Depressão</w:t>
      </w:r>
    </w:p>
    <w:p>
      <w:pPr>
        <w:spacing w:line="282" w:lineRule="exact" w:before="0"/>
        <w:ind w:left="2390" w:right="0" w:firstLine="0"/>
        <w:jc w:val="left"/>
        <w:rPr>
          <w:rFonts w:ascii="Calibri" w:hAnsi="Calibri"/>
          <w:sz w:val="25"/>
        </w:rPr>
      </w:pPr>
      <w:r>
        <w:rPr>
          <w:rFonts w:ascii="Arial Narrow" w:hAnsi="Arial Narrow"/>
          <w:i/>
          <w:w w:val="80"/>
          <w:sz w:val="25"/>
        </w:rPr>
        <w:t>Possíveis</w:t>
      </w:r>
      <w:r>
        <w:rPr>
          <w:rFonts w:ascii="Arial Narrow" w:hAnsi="Arial Narrow"/>
          <w:i/>
          <w:spacing w:val="14"/>
          <w:sz w:val="25"/>
        </w:rPr>
        <w:t> </w:t>
      </w:r>
      <w:r>
        <w:rPr>
          <w:rFonts w:ascii="Arial Narrow" w:hAnsi="Arial Narrow"/>
          <w:i/>
          <w:w w:val="80"/>
          <w:sz w:val="25"/>
        </w:rPr>
        <w:t>deficiêi'cias:</w:t>
      </w:r>
      <w:r>
        <w:rPr>
          <w:rFonts w:ascii="Arial Narrow" w:hAnsi="Arial Narrow"/>
          <w:i/>
          <w:spacing w:val="-12"/>
          <w:sz w:val="25"/>
        </w:rPr>
        <w:t> </w:t>
      </w:r>
      <w:r>
        <w:rPr>
          <w:rFonts w:ascii="Calibri" w:hAnsi="Calibri"/>
          <w:w w:val="80"/>
          <w:sz w:val="25"/>
        </w:rPr>
        <w:t>B6,</w:t>
      </w:r>
      <w:r>
        <w:rPr>
          <w:rFonts w:ascii="Calibri" w:hAnsi="Calibri"/>
          <w:spacing w:val="4"/>
          <w:sz w:val="25"/>
        </w:rPr>
        <w:t> </w:t>
      </w:r>
      <w:r>
        <w:rPr>
          <w:rFonts w:ascii="Calibri" w:hAnsi="Calibri"/>
          <w:w w:val="80"/>
          <w:sz w:val="25"/>
        </w:rPr>
        <w:t>B9,</w:t>
      </w:r>
      <w:r>
        <w:rPr>
          <w:rFonts w:ascii="Calibri" w:hAnsi="Calibri"/>
          <w:spacing w:val="3"/>
          <w:sz w:val="25"/>
        </w:rPr>
        <w:t> </w:t>
      </w:r>
      <w:r>
        <w:rPr>
          <w:rFonts w:ascii="Calibri" w:hAnsi="Calibri"/>
          <w:w w:val="80"/>
          <w:sz w:val="25"/>
        </w:rPr>
        <w:t>B12,</w:t>
      </w:r>
      <w:r>
        <w:rPr>
          <w:rFonts w:ascii="Calibri" w:hAnsi="Calibri"/>
          <w:spacing w:val="5"/>
          <w:sz w:val="25"/>
        </w:rPr>
        <w:t> </w:t>
      </w:r>
      <w:r>
        <w:rPr>
          <w:rFonts w:ascii="Calibri" w:hAnsi="Calibri"/>
          <w:w w:val="80"/>
          <w:sz w:val="25"/>
        </w:rPr>
        <w:t>D,</w:t>
      </w:r>
      <w:r>
        <w:rPr>
          <w:rFonts w:ascii="Calibri" w:hAnsi="Calibri"/>
          <w:sz w:val="25"/>
        </w:rPr>
        <w:t> </w:t>
      </w:r>
      <w:r>
        <w:rPr>
          <w:rFonts w:ascii="Calibri" w:hAnsi="Calibri"/>
          <w:w w:val="80"/>
          <w:sz w:val="25"/>
        </w:rPr>
        <w:t>Magnésio,</w:t>
      </w:r>
      <w:r>
        <w:rPr>
          <w:rFonts w:ascii="Calibri" w:hAnsi="Calibri"/>
          <w:spacing w:val="25"/>
          <w:sz w:val="25"/>
        </w:rPr>
        <w:t> </w:t>
      </w:r>
      <w:r>
        <w:rPr>
          <w:rFonts w:ascii="Calibri" w:hAnsi="Calibri"/>
          <w:w w:val="80"/>
          <w:sz w:val="25"/>
        </w:rPr>
        <w:t>L-triptofano,</w:t>
      </w:r>
      <w:r>
        <w:rPr>
          <w:rFonts w:ascii="Calibri" w:hAnsi="Calibri"/>
          <w:spacing w:val="40"/>
          <w:sz w:val="25"/>
        </w:rPr>
        <w:t> </w:t>
      </w:r>
      <w:r>
        <w:rPr>
          <w:rFonts w:ascii="Calibri" w:hAnsi="Calibri"/>
          <w:w w:val="80"/>
          <w:sz w:val="25"/>
        </w:rPr>
        <w:t>Ômega-3,</w:t>
      </w:r>
      <w:r>
        <w:rPr>
          <w:rFonts w:ascii="Calibri" w:hAnsi="Calibri"/>
          <w:spacing w:val="12"/>
          <w:sz w:val="25"/>
        </w:rPr>
        <w:t> </w:t>
      </w:r>
      <w:r>
        <w:rPr>
          <w:rFonts w:ascii="Calibri" w:hAnsi="Calibri"/>
          <w:spacing w:val="-2"/>
          <w:w w:val="80"/>
          <w:sz w:val="25"/>
        </w:rPr>
        <w:t>Inositol</w:t>
      </w:r>
    </w:p>
    <w:p>
      <w:pPr>
        <w:pStyle w:val="BodyText"/>
        <w:spacing w:line="235" w:lineRule="auto" w:before="246"/>
        <w:ind w:left="2389" w:right="2097" w:firstLine="9"/>
        <w:jc w:val="both"/>
        <w:rPr>
          <w:rFonts w:ascii="Calibri" w:hAnsi="Calibri"/>
        </w:rPr>
      </w:pPr>
      <w:r>
        <w:rPr>
          <w:rFonts w:ascii="Arial Narrow" w:hAnsi="Arial Narrow"/>
          <w:i/>
          <w:w w:val="90"/>
        </w:rPr>
        <w:t>Explicação:</w:t>
      </w:r>
      <w:r>
        <w:rPr>
          <w:rFonts w:ascii="Arial Narrow" w:hAnsi="Arial Narrow"/>
          <w:i/>
          <w:spacing w:val="-1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deficiência desses nutrientes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compromete 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síntese de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neurotransmissores como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serotonina,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dopamina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GABA. 0</w:t>
      </w:r>
      <w:r>
        <w:rPr>
          <w:rFonts w:ascii="Calibri" w:hAnsi="Calibri"/>
          <w:spacing w:val="11"/>
        </w:rPr>
        <w:t> </w:t>
      </w:r>
      <w:r>
        <w:rPr>
          <w:rFonts w:ascii="Calibri" w:hAnsi="Calibri"/>
          <w:w w:val="90"/>
        </w:rPr>
        <w:t>triptofano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é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precursor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ser¢tonina.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ômega- 3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influencia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fluidez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da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membrana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neurorial.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magnésio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modula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eixo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HPA.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vitamina </w:t>
      </w:r>
      <w:r>
        <w:rPr>
          <w:rFonts w:ascii="Calibri" w:hAnsi="Calibri"/>
        </w:rPr>
        <w:t>D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</w:rPr>
        <w:t>atua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como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modulador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</w:rPr>
        <w:t>neuroendôcrino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imunológico. O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inositol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tem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papel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</w:rPr>
        <w:t>na </w:t>
      </w:r>
      <w:r>
        <w:rPr>
          <w:rFonts w:ascii="Calibri" w:hAnsi="Calibri"/>
          <w:spacing w:val="-4"/>
        </w:rPr>
        <w:t>sinalização intracelular.</w:t>
      </w:r>
    </w:p>
    <w:p>
      <w:pPr>
        <w:pStyle w:val="BodyText"/>
        <w:spacing w:before="259"/>
        <w:rPr>
          <w:rFonts w:ascii="Calibri"/>
        </w:rPr>
      </w:pPr>
    </w:p>
    <w:p>
      <w:pPr>
        <w:spacing w:before="1"/>
        <w:ind w:left="2398" w:right="0" w:firstLine="0"/>
        <w:jc w:val="left"/>
        <w:rPr>
          <w:sz w:val="21"/>
        </w:rPr>
      </w:pPr>
      <w:r>
        <w:rPr>
          <w:w w:val="90"/>
          <w:sz w:val="21"/>
        </w:rPr>
        <w:t>Dor</w:t>
      </w:r>
      <w:r>
        <w:rPr>
          <w:spacing w:val="-2"/>
          <w:sz w:val="21"/>
        </w:rPr>
        <w:t> Articular</w:t>
      </w:r>
    </w:p>
    <w:p>
      <w:pPr>
        <w:spacing w:line="256" w:lineRule="auto" w:before="10"/>
        <w:ind w:left="2405" w:right="2112" w:hanging="8"/>
        <w:jc w:val="both"/>
        <w:rPr>
          <w:sz w:val="21"/>
        </w:rPr>
      </w:pPr>
      <w:r>
        <w:rPr>
          <w:i/>
          <w:w w:val="95"/>
          <w:sz w:val="21"/>
        </w:rPr>
        <w:t>Pcssíveis</w:t>
      </w:r>
      <w:r>
        <w:rPr>
          <w:i/>
          <w:w w:val="95"/>
          <w:sz w:val="21"/>
        </w:rPr>
        <w:t> defir:iéFi</w:t>
      </w:r>
      <w:r>
        <w:rPr>
          <w:i/>
          <w:spacing w:val="-2"/>
          <w:w w:val="95"/>
          <w:sz w:val="21"/>
        </w:rPr>
        <w:t> </w:t>
      </w:r>
      <w:r>
        <w:rPr>
          <w:i/>
          <w:w w:val="95"/>
          <w:sz w:val="21"/>
        </w:rPr>
        <w:t>ias:</w:t>
      </w:r>
      <w:r>
        <w:rPr>
          <w:i/>
          <w:w w:val="95"/>
          <w:sz w:val="21"/>
        </w:rPr>
        <w:t> </w:t>
      </w:r>
      <w:r>
        <w:rPr>
          <w:w w:val="95"/>
          <w:sz w:val="21"/>
        </w:rPr>
        <w:t>Vitamina</w:t>
      </w:r>
      <w:r>
        <w:rPr>
          <w:w w:val="95"/>
          <w:sz w:val="21"/>
        </w:rPr>
        <w:t> D,</w:t>
      </w:r>
      <w:r>
        <w:rPr>
          <w:w w:val="95"/>
          <w:sz w:val="21"/>
        </w:rPr>
        <w:t> C,</w:t>
      </w:r>
      <w:r>
        <w:rPr>
          <w:w w:val="95"/>
          <w:sz w:val="21"/>
        </w:rPr>
        <w:t> Magnésio,</w:t>
      </w:r>
      <w:r>
        <w:rPr>
          <w:w w:val="95"/>
          <w:sz w:val="21"/>
        </w:rPr>
        <w:t> Càlcio,</w:t>
      </w:r>
      <w:r>
        <w:rPr>
          <w:w w:val="95"/>
          <w:sz w:val="21"/>
        </w:rPr>
        <w:t> Òmega-3,</w:t>
      </w:r>
      <w:r>
        <w:rPr>
          <w:w w:val="95"/>
          <w:sz w:val="21"/>
        </w:rPr>
        <w:t> Glutamina, </w:t>
      </w:r>
      <w:r>
        <w:rPr>
          <w:spacing w:val="-2"/>
          <w:w w:val="95"/>
          <w:sz w:val="21"/>
        </w:rPr>
        <w:t>Quercetina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line="235" w:lineRule="auto"/>
        <w:ind w:left="2393" w:right="2081" w:firstLine="12"/>
        <w:jc w:val="both"/>
      </w:pPr>
      <w:r>
        <w:rPr>
          <w:rFonts w:ascii="Arial Narrow" w:hAnsi="Arial Narrow"/>
          <w:i/>
          <w:w w:val="90"/>
        </w:rPr>
        <w:t>Explicação:</w:t>
      </w:r>
      <w:r>
        <w:rPr>
          <w:rFonts w:ascii="Arial Narrow" w:hAnsi="Arial Narrow"/>
          <w:i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dor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articular pode ser infamatôria,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degenerativa ou autoimune.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vitamina D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regula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infamação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resposta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imune.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ômega-3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reduz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mediadores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pró-in8amatórios </w:t>
      </w:r>
      <w:r>
        <w:rPr>
          <w:rFonts w:ascii="Calibri" w:hAnsi="Calibri"/>
          <w:spacing w:val="-6"/>
        </w:rPr>
        <w:t>(IL-6,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TNF-a).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color w:val="161616"/>
          <w:spacing w:val="-6"/>
        </w:rPr>
        <w:t>A</w:t>
      </w:r>
      <w:r>
        <w:rPr>
          <w:rFonts w:ascii="Calibri" w:hAnsi="Calibri"/>
          <w:color w:val="161616"/>
          <w:spacing w:val="-7"/>
        </w:rPr>
        <w:t> </w:t>
      </w:r>
      <w:r>
        <w:rPr>
          <w:rFonts w:ascii="Calibri" w:hAnsi="Calibri"/>
          <w:spacing w:val="-6"/>
        </w:rPr>
        <w:t>vitamina C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estimula coiágeno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6"/>
        </w:rPr>
        <w:t>articular.</w:t>
      </w:r>
      <w:r>
        <w:rPr>
          <w:rFonts w:ascii="Calibri" w:hAnsi="Calibri"/>
          <w:spacing w:val="5"/>
        </w:rPr>
        <w:t> </w:t>
      </w:r>
      <w:r>
        <w:rPr>
          <w:rFonts w:ascii="Calibri" w:hAnsi="Calibri"/>
          <w:spacing w:val="-6"/>
        </w:rPr>
        <w:t>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magnésio e o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6"/>
        </w:rPr>
        <w:t>cálcio regulam </w:t>
      </w:r>
      <w:r>
        <w:rPr>
          <w:rFonts w:ascii="Calibri" w:hAnsi="Calibri"/>
          <w:w w:val="90"/>
        </w:rPr>
        <w:t>impulsos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neuromusculares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relaxamento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muscular.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glutamina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quercetina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modulam </w:t>
      </w:r>
      <w:r>
        <w:rPr>
          <w:w w:val="85"/>
        </w:rPr>
        <w:t>imunidade e</w:t>
      </w:r>
      <w:r>
        <w:rPr>
          <w:spacing w:val="-5"/>
          <w:w w:val="85"/>
        </w:rPr>
        <w:t> </w:t>
      </w:r>
      <w:r>
        <w:rPr>
          <w:w w:val="85"/>
        </w:rPr>
        <w:t>integridade</w:t>
      </w:r>
      <w:r>
        <w:rPr/>
        <w:t> </w:t>
      </w:r>
      <w:r>
        <w:rPr>
          <w:w w:val="85"/>
        </w:rPr>
        <w:t>articular.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2397"/>
      </w:pPr>
      <w:r>
        <w:rPr>
          <w:spacing w:val="-2"/>
        </w:rPr>
        <w:t>Hipoglicemia</w:t>
      </w:r>
    </w:p>
    <w:p>
      <w:pPr>
        <w:spacing w:before="6"/>
        <w:ind w:left="2398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1600200</wp:posOffset>
            </wp:positionH>
            <wp:positionV relativeFrom="paragraph">
              <wp:posOffset>656539</wp:posOffset>
            </wp:positionV>
            <wp:extent cx="4992624" cy="100584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2"/>
        </w:rPr>
        <w:t>Possíveis</w:t>
      </w:r>
      <w:r>
        <w:rPr>
          <w:spacing w:val="-7"/>
          <w:sz w:val="22"/>
        </w:rPr>
        <w:t> </w:t>
      </w:r>
      <w:r>
        <w:rPr>
          <w:i/>
          <w:w w:val="80"/>
          <w:sz w:val="22"/>
        </w:rPr>
        <w:t>defic.iêi›cia</w:t>
      </w:r>
      <w:r>
        <w:rPr>
          <w:i/>
          <w:spacing w:val="44"/>
          <w:sz w:val="22"/>
        </w:rPr>
        <w:t> </w:t>
      </w:r>
      <w:r>
        <w:rPr>
          <w:i/>
          <w:w w:val="70"/>
          <w:sz w:val="22"/>
        </w:rPr>
        <w:t>:</w:t>
      </w:r>
      <w:r>
        <w:rPr>
          <w:i/>
          <w:sz w:val="22"/>
        </w:rPr>
        <w:t> </w:t>
      </w:r>
      <w:r>
        <w:rPr>
          <w:w w:val="80"/>
          <w:sz w:val="22"/>
        </w:rPr>
        <w:t>B6,</w:t>
      </w:r>
      <w:r>
        <w:rPr>
          <w:spacing w:val="-7"/>
          <w:sz w:val="22"/>
        </w:rPr>
        <w:t> </w:t>
      </w:r>
      <w:r>
        <w:rPr>
          <w:w w:val="80"/>
          <w:sz w:val="22"/>
        </w:rPr>
        <w:t>Cromo,</w:t>
      </w:r>
      <w:r>
        <w:rPr>
          <w:spacing w:val="-4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3"/>
          <w:sz w:val="22"/>
        </w:rPr>
        <w:t> </w:t>
      </w:r>
      <w:r>
        <w:rPr>
          <w:w w:val="80"/>
          <w:sz w:val="22"/>
        </w:rPr>
        <w:t>Niacina</w:t>
      </w:r>
      <w:r>
        <w:rPr>
          <w:spacing w:val="-5"/>
          <w:sz w:val="22"/>
        </w:rPr>
        <w:t> </w:t>
      </w:r>
      <w:r>
        <w:rPr>
          <w:w w:val="80"/>
          <w:sz w:val="22"/>
        </w:rPr>
        <w:t>(B3),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Coenzima</w:t>
      </w:r>
      <w:r>
        <w:rPr>
          <w:spacing w:val="9"/>
          <w:sz w:val="22"/>
        </w:rPr>
        <w:t> </w:t>
      </w:r>
      <w:r>
        <w:rPr>
          <w:spacing w:val="-5"/>
          <w:w w:val="80"/>
          <w:sz w:val="22"/>
        </w:rPr>
        <w:t>Q10</w:t>
      </w:r>
    </w:p>
    <w:p>
      <w:pPr>
        <w:spacing w:after="0"/>
        <w:jc w:val="left"/>
        <w:rPr>
          <w:sz w:val="22"/>
        </w:rPr>
        <w:sectPr>
          <w:footerReference w:type="default" r:id="rId123"/>
          <w:footerReference w:type="even" r:id="rId124"/>
          <w:pgSz w:w="11910" w:h="16840"/>
          <w:pgMar w:header="0" w:footer="5046" w:top="880" w:bottom="5240" w:left="141" w:right="141"/>
        </w:sectPr>
      </w:pPr>
    </w:p>
    <w:p>
      <w:pPr>
        <w:spacing w:line="237" w:lineRule="auto" w:before="79"/>
        <w:ind w:left="2471" w:right="2020" w:firstLine="5"/>
        <w:jc w:val="both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1810511</wp:posOffset>
            </wp:positionH>
            <wp:positionV relativeFrom="page">
              <wp:posOffset>7470647</wp:posOffset>
            </wp:positionV>
            <wp:extent cx="480060" cy="466344"/>
            <wp:effectExtent l="0" t="0" r="0" b="0"/>
            <wp:wrapNone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75"/>
          <w:sz w:val="23"/>
        </w:rPr>
        <w:t>Explicação:</w:t>
      </w:r>
      <w:r>
        <w:rPr>
          <w:i/>
          <w:spacing w:val="24"/>
          <w:sz w:val="23"/>
        </w:rPr>
        <w:t> </w:t>
      </w:r>
      <w:r>
        <w:rPr>
          <w:w w:val="75"/>
          <w:sz w:val="23"/>
        </w:rPr>
        <w:t>0</w:t>
      </w:r>
      <w:r>
        <w:rPr>
          <w:spacing w:val="34"/>
          <w:sz w:val="23"/>
        </w:rPr>
        <w:t> </w:t>
      </w:r>
      <w:r>
        <w:rPr>
          <w:w w:val="75"/>
          <w:sz w:val="23"/>
        </w:rPr>
        <w:t>magnésio</w:t>
      </w:r>
      <w:r>
        <w:rPr>
          <w:spacing w:val="27"/>
          <w:sz w:val="23"/>
        </w:rPr>
        <w:t> </w:t>
      </w:r>
      <w:r>
        <w:rPr>
          <w:w w:val="75"/>
          <w:sz w:val="23"/>
        </w:rPr>
        <w:t>é cofator</w:t>
      </w:r>
      <w:r>
        <w:rPr>
          <w:sz w:val="23"/>
        </w:rPr>
        <w:t> </w:t>
      </w:r>
      <w:r>
        <w:rPr>
          <w:w w:val="75"/>
          <w:sz w:val="23"/>
        </w:rPr>
        <w:t>da açáo</w:t>
      </w:r>
      <w:r>
        <w:rPr>
          <w:sz w:val="23"/>
        </w:rPr>
        <w:t> </w:t>
      </w:r>
      <w:r>
        <w:rPr>
          <w:w w:val="75"/>
          <w:sz w:val="23"/>
        </w:rPr>
        <w:t>da insulina.</w:t>
      </w:r>
      <w:r>
        <w:rPr>
          <w:spacing w:val="21"/>
          <w:sz w:val="23"/>
        </w:rPr>
        <w:t> </w:t>
      </w:r>
      <w:r>
        <w:rPr>
          <w:w w:val="75"/>
          <w:sz w:val="23"/>
        </w:rPr>
        <w:t>A B6</w:t>
      </w:r>
      <w:r>
        <w:rPr>
          <w:spacing w:val="-4"/>
          <w:sz w:val="23"/>
        </w:rPr>
        <w:t> </w:t>
      </w:r>
      <w:r>
        <w:rPr>
          <w:w w:val="75"/>
          <w:sz w:val="23"/>
        </w:rPr>
        <w:t>participa</w:t>
      </w:r>
      <w:r>
        <w:rPr>
          <w:spacing w:val="15"/>
          <w:sz w:val="23"/>
        </w:rPr>
        <w:t> </w:t>
      </w:r>
      <w:r>
        <w:rPr>
          <w:w w:val="75"/>
          <w:sz w:val="23"/>
        </w:rPr>
        <w:t>da</w:t>
      </w:r>
      <w:r>
        <w:rPr>
          <w:sz w:val="23"/>
        </w:rPr>
        <w:t> </w:t>
      </w:r>
      <w:r>
        <w:rPr>
          <w:w w:val="75"/>
          <w:sz w:val="23"/>
        </w:rPr>
        <w:t>gliconeogénese. </w:t>
      </w:r>
      <w:r>
        <w:rPr>
          <w:w w:val="80"/>
          <w:sz w:val="23"/>
        </w:rPr>
        <w:t>0</w:t>
      </w:r>
      <w:r>
        <w:rPr>
          <w:spacing w:val="-7"/>
          <w:sz w:val="23"/>
        </w:rPr>
        <w:t> </w:t>
      </w:r>
      <w:r>
        <w:rPr>
          <w:w w:val="80"/>
          <w:sz w:val="23"/>
        </w:rPr>
        <w:t>cromo melhora a</w:t>
      </w:r>
      <w:r>
        <w:rPr>
          <w:spacing w:val="-1"/>
          <w:w w:val="80"/>
          <w:sz w:val="23"/>
        </w:rPr>
        <w:t> </w:t>
      </w:r>
      <w:r>
        <w:rPr>
          <w:w w:val="80"/>
          <w:sz w:val="23"/>
        </w:rPr>
        <w:t>sensibilidade</w:t>
      </w:r>
      <w:r>
        <w:rPr>
          <w:spacing w:val="-4"/>
          <w:sz w:val="23"/>
        </w:rPr>
        <w:t> </w:t>
      </w:r>
      <w:r>
        <w:rPr>
          <w:w w:val="80"/>
          <w:sz w:val="23"/>
        </w:rPr>
        <w:t>à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insulina.</w:t>
      </w:r>
      <w:r>
        <w:rPr>
          <w:spacing w:val="-1"/>
          <w:sz w:val="23"/>
        </w:rPr>
        <w:t> </w:t>
      </w:r>
      <w:r>
        <w:rPr>
          <w:w w:val="80"/>
          <w:sz w:val="23"/>
        </w:rPr>
        <w:t>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niacina regula</w:t>
      </w:r>
      <w:r>
        <w:rPr>
          <w:spacing w:val="-6"/>
          <w:sz w:val="23"/>
        </w:rPr>
        <w:t> </w:t>
      </w:r>
      <w:r>
        <w:rPr>
          <w:w w:val="80"/>
          <w:sz w:val="23"/>
        </w:rPr>
        <w:t>o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metabolismo</w:t>
      </w:r>
      <w:r>
        <w:rPr>
          <w:spacing w:val="-4"/>
          <w:sz w:val="23"/>
        </w:rPr>
        <w:t> </w:t>
      </w:r>
      <w:r>
        <w:rPr>
          <w:w w:val="80"/>
          <w:sz w:val="23"/>
        </w:rPr>
        <w:t>energético </w:t>
      </w:r>
      <w:r>
        <w:rPr>
          <w:w w:val="85"/>
          <w:sz w:val="23"/>
        </w:rPr>
        <w:t>hepático.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A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CoQ10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favorece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a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funçáo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mitocondrial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nns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células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beta-pancreúticas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e </w:t>
      </w:r>
      <w:r>
        <w:rPr>
          <w:spacing w:val="-2"/>
          <w:w w:val="90"/>
          <w:sz w:val="23"/>
        </w:rPr>
        <w:t>musculares.</w:t>
      </w:r>
    </w:p>
    <w:p>
      <w:pPr>
        <w:pStyle w:val="BodyText"/>
        <w:spacing w:before="237"/>
        <w:rPr>
          <w:sz w:val="23"/>
        </w:rPr>
      </w:pPr>
    </w:p>
    <w:p>
      <w:pPr>
        <w:pStyle w:val="Heading7"/>
        <w:spacing w:line="273" w:lineRule="exact"/>
        <w:ind w:left="2467"/>
      </w:pPr>
      <w:r>
        <w:rPr>
          <w:spacing w:val="-2"/>
          <w:w w:val="85"/>
        </w:rPr>
        <w:t>Osteoporose</w:t>
      </w:r>
    </w:p>
    <w:p>
      <w:pPr>
        <w:spacing w:line="273" w:lineRule="exact" w:before="0"/>
        <w:ind w:left="2469" w:right="0" w:firstLine="0"/>
        <w:jc w:val="left"/>
        <w:rPr>
          <w:sz w:val="25"/>
        </w:rPr>
      </w:pPr>
      <w:r>
        <w:rPr>
          <w:i/>
          <w:w w:val="70"/>
          <w:sz w:val="25"/>
        </w:rPr>
        <w:t>Possíveis</w:t>
      </w:r>
      <w:r>
        <w:rPr>
          <w:i/>
          <w:spacing w:val="8"/>
          <w:sz w:val="25"/>
        </w:rPr>
        <w:t> </w:t>
      </w:r>
      <w:r>
        <w:rPr>
          <w:i/>
          <w:w w:val="70"/>
          <w:sz w:val="25"/>
        </w:rPr>
        <w:t>deficiências.</w:t>
      </w:r>
      <w:r>
        <w:rPr>
          <w:i/>
          <w:spacing w:val="35"/>
          <w:sz w:val="25"/>
        </w:rPr>
        <w:t> </w:t>
      </w:r>
      <w:r>
        <w:rPr>
          <w:w w:val="70"/>
          <w:sz w:val="25"/>
        </w:rPr>
        <w:t>Vitamina</w:t>
      </w:r>
      <w:r>
        <w:rPr>
          <w:spacing w:val="-11"/>
          <w:sz w:val="25"/>
        </w:rPr>
        <w:t> </w:t>
      </w:r>
      <w:r>
        <w:rPr>
          <w:color w:val="0E0E0E"/>
          <w:w w:val="70"/>
          <w:sz w:val="25"/>
        </w:rPr>
        <w:t>D,</w:t>
      </w:r>
      <w:r>
        <w:rPr>
          <w:color w:val="0E0E0E"/>
          <w:spacing w:val="-15"/>
          <w:sz w:val="25"/>
        </w:rPr>
        <w:t> </w:t>
      </w:r>
      <w:r>
        <w:rPr>
          <w:w w:val="70"/>
          <w:sz w:val="25"/>
        </w:rPr>
        <w:t>K2,</w:t>
      </w:r>
      <w:r>
        <w:rPr>
          <w:spacing w:val="-12"/>
          <w:sz w:val="25"/>
        </w:rPr>
        <w:t> </w:t>
      </w:r>
      <w:r>
        <w:rPr>
          <w:w w:val="70"/>
          <w:sz w:val="25"/>
        </w:rPr>
        <w:t>Magnésio,</w:t>
      </w:r>
      <w:r>
        <w:rPr>
          <w:spacing w:val="-1"/>
          <w:sz w:val="25"/>
        </w:rPr>
        <w:t> </w:t>
      </w:r>
      <w:r>
        <w:rPr>
          <w:w w:val="70"/>
          <w:sz w:val="25"/>
        </w:rPr>
        <w:t>Câlcio,</w:t>
      </w:r>
      <w:r>
        <w:rPr>
          <w:spacing w:val="-11"/>
          <w:sz w:val="25"/>
        </w:rPr>
        <w:t> </w:t>
      </w:r>
      <w:r>
        <w:rPr>
          <w:w w:val="70"/>
          <w:sz w:val="25"/>
        </w:rPr>
        <w:t>B12,</w:t>
      </w:r>
      <w:r>
        <w:rPr>
          <w:spacing w:val="-9"/>
          <w:sz w:val="25"/>
        </w:rPr>
        <w:t> </w:t>
      </w:r>
      <w:r>
        <w:rPr>
          <w:w w:val="70"/>
          <w:sz w:val="25"/>
        </w:rPr>
        <w:t>B9,</w:t>
      </w:r>
      <w:r>
        <w:rPr>
          <w:spacing w:val="-17"/>
          <w:sz w:val="25"/>
        </w:rPr>
        <w:t> </w:t>
      </w:r>
      <w:r>
        <w:rPr>
          <w:w w:val="70"/>
          <w:sz w:val="25"/>
        </w:rPr>
        <w:t>B6,</w:t>
      </w:r>
      <w:r>
        <w:rPr>
          <w:spacing w:val="-19"/>
          <w:sz w:val="25"/>
        </w:rPr>
        <w:t> </w:t>
      </w:r>
      <w:r>
        <w:rPr>
          <w:w w:val="70"/>
          <w:sz w:val="25"/>
        </w:rPr>
        <w:t>Boro,</w:t>
      </w:r>
      <w:r>
        <w:rPr>
          <w:spacing w:val="-1"/>
          <w:sz w:val="25"/>
        </w:rPr>
        <w:t> </w:t>
      </w:r>
      <w:r>
        <w:rPr>
          <w:spacing w:val="-2"/>
          <w:w w:val="70"/>
          <w:sz w:val="25"/>
        </w:rPr>
        <w:t>Silício</w:t>
      </w:r>
    </w:p>
    <w:p>
      <w:pPr>
        <w:spacing w:line="235" w:lineRule="auto" w:before="268"/>
        <w:ind w:left="2464" w:right="2031" w:firstLine="5"/>
        <w:jc w:val="both"/>
        <w:rPr>
          <w:sz w:val="23"/>
        </w:rPr>
      </w:pPr>
      <w:r>
        <w:rPr>
          <w:i/>
          <w:w w:val="80"/>
          <w:sz w:val="23"/>
        </w:rPr>
        <w:t>Explicação:</w:t>
      </w:r>
      <w:r>
        <w:rPr>
          <w:i/>
          <w:sz w:val="23"/>
        </w:rPr>
        <w:t> </w:t>
      </w:r>
      <w:r>
        <w:rPr>
          <w:w w:val="80"/>
          <w:sz w:val="23"/>
        </w:rPr>
        <w:t>A osteoporose</w:t>
      </w:r>
      <w:r>
        <w:rPr>
          <w:sz w:val="23"/>
        </w:rPr>
        <w:t> </w:t>
      </w:r>
      <w:r>
        <w:rPr>
          <w:w w:val="80"/>
          <w:sz w:val="23"/>
        </w:rPr>
        <w:t>decorre</w:t>
      </w:r>
      <w:r>
        <w:rPr>
          <w:sz w:val="23"/>
        </w:rPr>
        <w:t> </w:t>
      </w:r>
      <w:r>
        <w:rPr>
          <w:w w:val="80"/>
          <w:sz w:val="23"/>
        </w:rPr>
        <w:t>da perda de</w:t>
      </w:r>
      <w:r>
        <w:rPr>
          <w:spacing w:val="-1"/>
          <w:w w:val="80"/>
          <w:sz w:val="23"/>
        </w:rPr>
        <w:t> </w:t>
      </w:r>
      <w:r>
        <w:rPr>
          <w:w w:val="80"/>
          <w:sz w:val="23"/>
        </w:rPr>
        <w:t>densidade mineral ós°ea, geralmente </w:t>
      </w:r>
      <w:r>
        <w:rPr>
          <w:spacing w:val="-2"/>
          <w:w w:val="85"/>
          <w:sz w:val="23"/>
        </w:rPr>
        <w:t>silenciosa.</w:t>
      </w:r>
      <w:r>
        <w:rPr>
          <w:spacing w:val="-9"/>
          <w:sz w:val="23"/>
        </w:rPr>
        <w:t> </w:t>
      </w:r>
      <w:r>
        <w:rPr>
          <w:spacing w:val="-2"/>
          <w:w w:val="85"/>
          <w:sz w:val="23"/>
        </w:rPr>
        <w:t>A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vitamina D</w:t>
      </w:r>
      <w:r>
        <w:rPr>
          <w:spacing w:val="-4"/>
          <w:w w:val="85"/>
          <w:sz w:val="23"/>
        </w:rPr>
        <w:t> </w:t>
      </w:r>
      <w:r>
        <w:rPr>
          <w:spacing w:val="-2"/>
          <w:w w:val="85"/>
          <w:sz w:val="23"/>
        </w:rPr>
        <w:t>regula</w:t>
      </w:r>
      <w:r>
        <w:rPr>
          <w:spacing w:val="-5"/>
          <w:sz w:val="23"/>
        </w:rPr>
        <w:t> </w:t>
      </w:r>
      <w:r>
        <w:rPr>
          <w:spacing w:val="-2"/>
          <w:w w:val="85"/>
          <w:sz w:val="23"/>
        </w:rPr>
        <w:t>a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absorção intestinal de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cálcio. A vitamina</w:t>
      </w:r>
      <w:r>
        <w:rPr>
          <w:spacing w:val="-4"/>
          <w:w w:val="85"/>
          <w:sz w:val="23"/>
        </w:rPr>
        <w:t> </w:t>
      </w:r>
      <w:r>
        <w:rPr>
          <w:spacing w:val="-2"/>
          <w:w w:val="85"/>
          <w:sz w:val="23"/>
        </w:rPr>
        <w:t>M</w:t>
      </w:r>
      <w:r>
        <w:rPr>
          <w:spacing w:val="27"/>
          <w:sz w:val="23"/>
        </w:rPr>
        <w:t> </w:t>
      </w:r>
      <w:r>
        <w:rPr>
          <w:spacing w:val="-2"/>
          <w:w w:val="85"/>
          <w:sz w:val="23"/>
        </w:rPr>
        <w:t>ativa</w:t>
      </w:r>
      <w:r>
        <w:rPr>
          <w:spacing w:val="-4"/>
          <w:w w:val="85"/>
          <w:sz w:val="23"/>
        </w:rPr>
        <w:t> </w:t>
      </w:r>
      <w:r>
        <w:rPr>
          <w:spacing w:val="-2"/>
          <w:w w:val="85"/>
          <w:sz w:val="23"/>
        </w:rPr>
        <w:t>a osteocalcina,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que</w:t>
      </w:r>
      <w:r>
        <w:rPr>
          <w:spacing w:val="-4"/>
          <w:w w:val="85"/>
          <w:sz w:val="23"/>
        </w:rPr>
        <w:t> </w:t>
      </w:r>
      <w:r>
        <w:rPr>
          <w:spacing w:val="-2"/>
          <w:w w:val="85"/>
          <w:sz w:val="23"/>
        </w:rPr>
        <w:t>direciona</w:t>
      </w:r>
      <w:r>
        <w:rPr>
          <w:spacing w:val="-4"/>
          <w:w w:val="85"/>
          <w:sz w:val="23"/>
        </w:rPr>
        <w:t> </w:t>
      </w:r>
      <w:r>
        <w:rPr>
          <w:spacing w:val="-2"/>
          <w:w w:val="85"/>
          <w:sz w:val="23"/>
        </w:rPr>
        <w:t>o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cólcio para</w:t>
      </w:r>
      <w:r>
        <w:rPr>
          <w:spacing w:val="-3"/>
          <w:w w:val="85"/>
          <w:sz w:val="23"/>
        </w:rPr>
        <w:t> </w:t>
      </w:r>
      <w:r>
        <w:rPr>
          <w:spacing w:val="-2"/>
          <w:w w:val="85"/>
          <w:sz w:val="23"/>
        </w:rPr>
        <w:t>os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ossos. 0</w:t>
      </w:r>
      <w:r>
        <w:rPr>
          <w:sz w:val="23"/>
        </w:rPr>
        <w:t> </w:t>
      </w:r>
      <w:r>
        <w:rPr>
          <w:spacing w:val="-2"/>
          <w:w w:val="85"/>
          <w:sz w:val="23"/>
        </w:rPr>
        <w:t>magnésio é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necessário</w:t>
      </w:r>
      <w:r>
        <w:rPr>
          <w:spacing w:val="-2"/>
          <w:sz w:val="23"/>
        </w:rPr>
        <w:t> </w:t>
      </w:r>
      <w:r>
        <w:rPr>
          <w:spacing w:val="-2"/>
          <w:w w:val="85"/>
          <w:sz w:val="23"/>
        </w:rPr>
        <w:t>para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a </w:t>
      </w:r>
      <w:r>
        <w:rPr>
          <w:w w:val="85"/>
          <w:sz w:val="23"/>
        </w:rPr>
        <w:t>ativação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da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vitamina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D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e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estrutura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do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osso.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0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cálcio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é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o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principal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mineral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ósseo.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As </w:t>
      </w:r>
      <w:r>
        <w:rPr>
          <w:w w:val="80"/>
          <w:sz w:val="23"/>
        </w:rPr>
        <w:t>vitaminas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B6,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B9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B12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estáo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envolvidas</w:t>
      </w:r>
      <w:r>
        <w:rPr>
          <w:spacing w:val="-9"/>
          <w:sz w:val="23"/>
        </w:rPr>
        <w:t> </w:t>
      </w:r>
      <w:r>
        <w:rPr>
          <w:w w:val="80"/>
          <w:sz w:val="23"/>
        </w:rPr>
        <w:t>na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regulação</w:t>
      </w:r>
      <w:r>
        <w:rPr>
          <w:spacing w:val="-8"/>
          <w:sz w:val="23"/>
        </w:rPr>
        <w:t> </w:t>
      </w:r>
      <w:r>
        <w:rPr>
          <w:w w:val="80"/>
          <w:sz w:val="23"/>
        </w:rPr>
        <w:t>da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homocisteína,</w:t>
      </w:r>
      <w:r>
        <w:rPr>
          <w:spacing w:val="7"/>
          <w:sz w:val="23"/>
        </w:rPr>
        <w:t> </w:t>
      </w:r>
      <w:r>
        <w:rPr>
          <w:w w:val="80"/>
          <w:sz w:val="23"/>
        </w:rPr>
        <w:t>que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em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níveis elevados</w:t>
      </w:r>
      <w:r>
        <w:rPr>
          <w:sz w:val="23"/>
        </w:rPr>
        <w:t> </w:t>
      </w:r>
      <w:r>
        <w:rPr>
          <w:w w:val="80"/>
          <w:sz w:val="23"/>
        </w:rPr>
        <w:t>compromete</w:t>
      </w:r>
      <w:r>
        <w:rPr>
          <w:sz w:val="23"/>
        </w:rPr>
        <w:t> </w:t>
      </w:r>
      <w:r>
        <w:rPr>
          <w:w w:val="80"/>
          <w:sz w:val="23"/>
        </w:rPr>
        <w:t>o colágeno ósseo. O</w:t>
      </w:r>
      <w:r>
        <w:rPr>
          <w:spacing w:val="-2"/>
          <w:w w:val="80"/>
          <w:sz w:val="23"/>
        </w:rPr>
        <w:t> </w:t>
      </w:r>
      <w:r>
        <w:rPr>
          <w:w w:val="80"/>
          <w:sz w:val="23"/>
        </w:rPr>
        <w:t>boro 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o</w:t>
      </w:r>
      <w:r>
        <w:rPr>
          <w:spacing w:val="-1"/>
          <w:w w:val="80"/>
          <w:sz w:val="23"/>
        </w:rPr>
        <w:t> </w:t>
      </w:r>
      <w:r>
        <w:rPr>
          <w:w w:val="80"/>
          <w:sz w:val="23"/>
        </w:rPr>
        <w:t>silício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participam</w:t>
      </w:r>
      <w:r>
        <w:rPr>
          <w:sz w:val="23"/>
        </w:rPr>
        <w:t> </w:t>
      </w:r>
      <w:r>
        <w:rPr>
          <w:w w:val="80"/>
          <w:sz w:val="23"/>
        </w:rPr>
        <w:t>da</w:t>
      </w:r>
      <w:r>
        <w:rPr>
          <w:spacing w:val="-1"/>
          <w:w w:val="80"/>
          <w:sz w:val="23"/>
        </w:rPr>
        <w:t> </w:t>
      </w:r>
      <w:r>
        <w:rPr>
          <w:w w:val="80"/>
          <w:sz w:val="23"/>
        </w:rPr>
        <w:t>formação</w:t>
      </w:r>
      <w:r>
        <w:rPr>
          <w:sz w:val="23"/>
        </w:rPr>
        <w:t> </w:t>
      </w:r>
      <w:r>
        <w:rPr>
          <w:w w:val="80"/>
          <w:sz w:val="23"/>
        </w:rPr>
        <w:t>de matriz extracelular</w:t>
      </w:r>
      <w:r>
        <w:rPr>
          <w:sz w:val="23"/>
        </w:rPr>
        <w:t> </w:t>
      </w:r>
      <w:r>
        <w:rPr>
          <w:w w:val="80"/>
          <w:sz w:val="23"/>
        </w:rPr>
        <w:t>óssea 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da retenção</w:t>
      </w:r>
      <w:r>
        <w:rPr>
          <w:sz w:val="23"/>
        </w:rPr>
        <w:t> </w:t>
      </w:r>
      <w:r>
        <w:rPr>
          <w:w w:val="80"/>
          <w:sz w:val="23"/>
        </w:rPr>
        <w:t>de cãlcío.</w:t>
      </w:r>
    </w:p>
    <w:p>
      <w:pPr>
        <w:pStyle w:val="BodyText"/>
        <w:rPr>
          <w:sz w:val="23"/>
        </w:rPr>
      </w:pP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2470"/>
      </w:pPr>
      <w:r>
        <w:rPr>
          <w:w w:val="85"/>
        </w:rPr>
        <w:t>Diabetes</w:t>
      </w:r>
      <w:r>
        <w:rPr>
          <w:spacing w:val="16"/>
        </w:rPr>
        <w:t> </w:t>
      </w:r>
      <w:r>
        <w:rPr>
          <w:w w:val="85"/>
        </w:rPr>
        <w:t>Tipo</w:t>
      </w:r>
      <w:r>
        <w:rPr>
          <w:spacing w:val="4"/>
        </w:rPr>
        <w:t> </w:t>
      </w:r>
      <w:r>
        <w:rPr>
          <w:color w:val="212121"/>
          <w:spacing w:val="-10"/>
          <w:w w:val="85"/>
        </w:rPr>
        <w:t>2</w:t>
      </w:r>
    </w:p>
    <w:p>
      <w:pPr>
        <w:pStyle w:val="BodyText"/>
        <w:spacing w:line="252" w:lineRule="auto" w:before="14"/>
        <w:ind w:left="2468" w:right="2051" w:hanging="6"/>
        <w:jc w:val="both"/>
      </w:pPr>
      <w:r>
        <w:rPr>
          <w:w w:val="80"/>
        </w:rPr>
        <w:t>Poss/ve/s </w:t>
      </w:r>
      <w:r>
        <w:rPr>
          <w:i/>
          <w:w w:val="80"/>
        </w:rPr>
        <w:t>de.fic.iéncias.</w:t>
      </w:r>
      <w:r>
        <w:rPr>
          <w:i/>
        </w:rPr>
        <w:t> </w:t>
      </w:r>
      <w:r>
        <w:rPr>
          <w:w w:val="80"/>
        </w:rPr>
        <w:t>Vitamina D, Magnésio,</w:t>
      </w:r>
      <w:r>
        <w:rPr/>
        <w:t> </w:t>
      </w:r>
      <w:r>
        <w:rPr>
          <w:w w:val="80"/>
        </w:rPr>
        <w:t>Cromo, Coenzima</w:t>
      </w:r>
      <w:r>
        <w:rPr/>
        <w:t> </w:t>
      </w:r>
      <w:r>
        <w:rPr>
          <w:w w:val="80"/>
        </w:rPr>
        <w:t>Q10, B1, B7 (biotina), </w:t>
      </w:r>
      <w:r>
        <w:rPr>
          <w:spacing w:val="-4"/>
          <w:w w:val="90"/>
        </w:rPr>
        <w:t>Zinco</w:t>
      </w:r>
    </w:p>
    <w:p>
      <w:pPr>
        <w:pStyle w:val="BodyText"/>
        <w:spacing w:before="9"/>
      </w:pPr>
    </w:p>
    <w:p>
      <w:pPr>
        <w:spacing w:line="259" w:lineRule="auto" w:before="1"/>
        <w:ind w:left="2465" w:right="2037" w:firstLine="4"/>
        <w:jc w:val="both"/>
        <w:rPr>
          <w:sz w:val="21"/>
        </w:rPr>
      </w:pPr>
      <w:r>
        <w:rPr>
          <w:i/>
          <w:w w:val="90"/>
          <w:sz w:val="21"/>
        </w:rPr>
        <w:t>Explicação.’</w:t>
      </w:r>
      <w:r>
        <w:rPr>
          <w:i/>
          <w:sz w:val="21"/>
        </w:rPr>
        <w:t> </w:t>
      </w:r>
      <w:r>
        <w:rPr>
          <w:w w:val="90"/>
          <w:sz w:val="21"/>
        </w:rPr>
        <w:t>0</w:t>
      </w:r>
      <w:r>
        <w:rPr>
          <w:sz w:val="21"/>
        </w:rPr>
        <w:t> </w:t>
      </w:r>
      <w:r>
        <w:rPr>
          <w:w w:val="90"/>
          <w:sz w:val="21"/>
        </w:rPr>
        <w:t>magnésio</w:t>
      </w:r>
      <w:r>
        <w:rPr>
          <w:w w:val="90"/>
          <w:sz w:val="21"/>
        </w:rPr>
        <w:t> e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cromo</w:t>
      </w:r>
      <w:r>
        <w:rPr>
          <w:w w:val="90"/>
          <w:sz w:val="21"/>
        </w:rPr>
        <w:t> melhorar</w:t>
      </w:r>
      <w:r>
        <w:rPr>
          <w:sz w:val="21"/>
        </w:rPr>
        <w:t> </w:t>
      </w:r>
      <w:r>
        <w:rPr>
          <w:color w:val="0F0F0F"/>
          <w:w w:val="90"/>
          <w:sz w:val="21"/>
        </w:rPr>
        <w:t>a</w:t>
      </w:r>
      <w:r>
        <w:rPr>
          <w:color w:val="0F0F0F"/>
          <w:spacing w:val="-6"/>
          <w:w w:val="90"/>
          <w:sz w:val="21"/>
        </w:rPr>
        <w:t> </w:t>
      </w:r>
      <w:r>
        <w:rPr>
          <w:w w:val="90"/>
          <w:sz w:val="21"/>
        </w:rPr>
        <w:t>sensibilidade</w:t>
      </w:r>
      <w:r>
        <w:rPr>
          <w:w w:val="90"/>
          <w:sz w:val="21"/>
        </w:rPr>
        <w:t> à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insulina.</w:t>
      </w:r>
      <w:r>
        <w:rPr>
          <w:w w:val="90"/>
          <w:sz w:val="21"/>
        </w:rPr>
        <w:t> A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vitamina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D </w:t>
      </w:r>
      <w:r>
        <w:rPr>
          <w:spacing w:val="-2"/>
          <w:w w:val="95"/>
          <w:sz w:val="21"/>
        </w:rPr>
        <w:t>modula</w:t>
      </w:r>
      <w:r>
        <w:rPr>
          <w:spacing w:val="-2"/>
          <w:w w:val="95"/>
          <w:sz w:val="21"/>
        </w:rPr>
        <w:t> a</w:t>
      </w:r>
      <w:r>
        <w:rPr>
          <w:spacing w:val="-8"/>
          <w:w w:val="95"/>
          <w:sz w:val="21"/>
        </w:rPr>
        <w:t> </w:t>
      </w:r>
      <w:r>
        <w:rPr>
          <w:spacing w:val="-2"/>
          <w:w w:val="95"/>
          <w:sz w:val="21"/>
        </w:rPr>
        <w:t>função</w:t>
      </w:r>
      <w:r>
        <w:rPr>
          <w:spacing w:val="-6"/>
          <w:w w:val="95"/>
          <w:sz w:val="21"/>
        </w:rPr>
        <w:t> </w:t>
      </w:r>
      <w:r>
        <w:rPr>
          <w:spacing w:val="-2"/>
          <w:w w:val="95"/>
          <w:sz w:val="21"/>
        </w:rPr>
        <w:t>das</w:t>
      </w:r>
      <w:r>
        <w:rPr>
          <w:spacing w:val="-6"/>
          <w:w w:val="95"/>
          <w:sz w:val="21"/>
        </w:rPr>
        <w:t> </w:t>
      </w:r>
      <w:r>
        <w:rPr>
          <w:spacing w:val="-2"/>
          <w:w w:val="95"/>
          <w:sz w:val="21"/>
        </w:rPr>
        <w:t>células</w:t>
      </w:r>
      <w:r>
        <w:rPr>
          <w:spacing w:val="-6"/>
          <w:w w:val="95"/>
          <w:sz w:val="21"/>
        </w:rPr>
        <w:t> </w:t>
      </w:r>
      <w:r>
        <w:rPr>
          <w:spacing w:val="-2"/>
          <w:w w:val="95"/>
          <w:sz w:val="21"/>
        </w:rPr>
        <w:t>beta</w:t>
      </w:r>
      <w:r>
        <w:rPr>
          <w:spacing w:val="-5"/>
          <w:w w:val="95"/>
          <w:sz w:val="21"/>
        </w:rPr>
        <w:t> </w:t>
      </w:r>
      <w:r>
        <w:rPr>
          <w:spacing w:val="-2"/>
          <w:w w:val="95"/>
          <w:sz w:val="21"/>
        </w:rPr>
        <w:t>pancreáticas.</w:t>
      </w:r>
      <w:r>
        <w:rPr>
          <w:sz w:val="21"/>
        </w:rPr>
        <w:t> </w:t>
      </w:r>
      <w:r>
        <w:rPr>
          <w:spacing w:val="-2"/>
          <w:w w:val="95"/>
          <w:sz w:val="21"/>
        </w:rPr>
        <w:t>A</w:t>
      </w:r>
      <w:r>
        <w:rPr>
          <w:spacing w:val="-9"/>
          <w:w w:val="95"/>
          <w:sz w:val="21"/>
        </w:rPr>
        <w:t> </w:t>
      </w:r>
      <w:r>
        <w:rPr>
          <w:spacing w:val="-2"/>
          <w:w w:val="95"/>
          <w:sz w:val="21"/>
        </w:rPr>
        <w:t>CoQ10</w:t>
      </w:r>
      <w:r>
        <w:rPr>
          <w:spacing w:val="-4"/>
          <w:w w:val="95"/>
          <w:sz w:val="21"/>
        </w:rPr>
        <w:t> </w:t>
      </w:r>
      <w:r>
        <w:rPr>
          <w:spacing w:val="-2"/>
          <w:w w:val="95"/>
          <w:sz w:val="21"/>
        </w:rPr>
        <w:t>favorece</w:t>
      </w:r>
      <w:r>
        <w:rPr>
          <w:spacing w:val="-2"/>
          <w:w w:val="95"/>
          <w:sz w:val="21"/>
        </w:rPr>
        <w:t> o</w:t>
      </w:r>
      <w:r>
        <w:rPr>
          <w:spacing w:val="-10"/>
          <w:w w:val="95"/>
          <w:sz w:val="21"/>
        </w:rPr>
        <w:t> </w:t>
      </w:r>
      <w:r>
        <w:rPr>
          <w:spacing w:val="-2"/>
          <w:w w:val="95"/>
          <w:sz w:val="21"/>
        </w:rPr>
        <w:t>metabolismo </w:t>
      </w:r>
      <w:r>
        <w:rPr>
          <w:spacing w:val="-2"/>
          <w:w w:val="90"/>
          <w:sz w:val="21"/>
        </w:rPr>
        <w:t>energético</w:t>
      </w:r>
      <w:r>
        <w:rPr>
          <w:spacing w:val="-5"/>
          <w:w w:val="90"/>
          <w:sz w:val="21"/>
        </w:rPr>
        <w:t> </w:t>
      </w:r>
      <w:r>
        <w:rPr>
          <w:spacing w:val="-2"/>
          <w:w w:val="90"/>
          <w:sz w:val="21"/>
        </w:rPr>
        <w:t>celular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e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melhora a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função mitocondrial.</w:t>
      </w:r>
      <w:r>
        <w:rPr>
          <w:sz w:val="21"/>
        </w:rPr>
        <w:t> </w:t>
      </w:r>
      <w:r>
        <w:rPr>
          <w:spacing w:val="-2"/>
          <w:w w:val="90"/>
          <w:sz w:val="21"/>
        </w:rPr>
        <w:t>A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tiamina (B1) está relacionada ao </w:t>
      </w:r>
      <w:r>
        <w:rPr>
          <w:w w:val="90"/>
          <w:sz w:val="21"/>
        </w:rPr>
        <w:t>metabolismo</w:t>
      </w:r>
      <w:r>
        <w:rPr>
          <w:w w:val="90"/>
          <w:sz w:val="21"/>
        </w:rPr>
        <w:t> de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carboidratos,</w:t>
      </w:r>
      <w:r>
        <w:rPr>
          <w:sz w:val="21"/>
        </w:rPr>
        <w:t> </w:t>
      </w:r>
      <w:r>
        <w:rPr>
          <w:w w:val="90"/>
          <w:sz w:val="21"/>
        </w:rPr>
        <w:t>e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biotina atua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em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vias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glicolítiras. 0</w:t>
      </w:r>
      <w:r>
        <w:rPr>
          <w:sz w:val="21"/>
        </w:rPr>
        <w:t> </w:t>
      </w:r>
      <w:r>
        <w:rPr>
          <w:w w:val="90"/>
          <w:sz w:val="21"/>
        </w:rPr>
        <w:t>zinco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protege</w:t>
      </w:r>
      <w:r>
        <w:rPr>
          <w:w w:val="90"/>
          <w:sz w:val="21"/>
        </w:rPr>
        <w:t> as células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pancreáticas</w:t>
      </w:r>
      <w:r>
        <w:rPr>
          <w:spacing w:val="-5"/>
          <w:sz w:val="21"/>
        </w:rPr>
        <w:t> </w:t>
      </w:r>
      <w:r>
        <w:rPr>
          <w:w w:val="90"/>
          <w:sz w:val="21"/>
        </w:rPr>
        <w:t>do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estresse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oxidativo.</w:t>
      </w:r>
    </w:p>
    <w:p>
      <w:pPr>
        <w:pStyle w:val="BodyText"/>
        <w:rPr>
          <w:sz w:val="21"/>
        </w:rPr>
      </w:pPr>
    </w:p>
    <w:p>
      <w:pPr>
        <w:pStyle w:val="BodyText"/>
        <w:spacing w:before="22"/>
        <w:rPr>
          <w:sz w:val="21"/>
        </w:rPr>
      </w:pPr>
    </w:p>
    <w:p>
      <w:pPr>
        <w:spacing w:before="1"/>
        <w:ind w:left="2468" w:right="0" w:firstLine="0"/>
        <w:jc w:val="left"/>
        <w:rPr>
          <w:sz w:val="23"/>
        </w:rPr>
      </w:pPr>
      <w:r>
        <w:rPr>
          <w:w w:val="85"/>
          <w:sz w:val="23"/>
        </w:rPr>
        <w:t>Ovário</w:t>
      </w:r>
      <w:r>
        <w:rPr>
          <w:spacing w:val="-10"/>
          <w:sz w:val="23"/>
        </w:rPr>
        <w:t> </w:t>
      </w:r>
      <w:r>
        <w:rPr>
          <w:w w:val="85"/>
          <w:sz w:val="23"/>
        </w:rPr>
        <w:t>Policístico</w:t>
      </w:r>
      <w:r>
        <w:rPr>
          <w:spacing w:val="-9"/>
          <w:sz w:val="23"/>
        </w:rPr>
        <w:t> </w:t>
      </w:r>
      <w:r>
        <w:rPr>
          <w:spacing w:val="-4"/>
          <w:w w:val="85"/>
          <w:sz w:val="23"/>
        </w:rPr>
        <w:t>(SOP)</w:t>
      </w:r>
    </w:p>
    <w:p>
      <w:pPr>
        <w:spacing w:before="2"/>
        <w:ind w:left="2469" w:right="0" w:firstLine="0"/>
        <w:jc w:val="left"/>
        <w:rPr>
          <w:sz w:val="23"/>
        </w:rPr>
      </w:pPr>
      <w:r>
        <w:rPr>
          <w:i/>
          <w:w w:val="75"/>
          <w:sz w:val="23"/>
        </w:rPr>
        <w:t>Possíveis</w:t>
      </w:r>
      <w:r>
        <w:rPr>
          <w:i/>
          <w:spacing w:val="14"/>
          <w:sz w:val="23"/>
        </w:rPr>
        <w:t> </w:t>
      </w:r>
      <w:r>
        <w:rPr>
          <w:i/>
          <w:w w:val="75"/>
          <w:sz w:val="23"/>
        </w:rPr>
        <w:t>deficiências:</w:t>
      </w:r>
      <w:r>
        <w:rPr>
          <w:i/>
          <w:spacing w:val="36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10"/>
          <w:sz w:val="23"/>
        </w:rPr>
        <w:t> </w:t>
      </w:r>
      <w:r>
        <w:rPr>
          <w:w w:val="75"/>
          <w:sz w:val="23"/>
        </w:rPr>
        <w:t>D,</w:t>
      </w:r>
      <w:r>
        <w:rPr>
          <w:spacing w:val="-4"/>
          <w:sz w:val="23"/>
        </w:rPr>
        <w:t> </w:t>
      </w:r>
      <w:r>
        <w:rPr>
          <w:w w:val="75"/>
          <w:sz w:val="23"/>
        </w:rPr>
        <w:t>Magnésio,</w:t>
      </w:r>
      <w:r>
        <w:rPr>
          <w:spacing w:val="25"/>
          <w:sz w:val="23"/>
        </w:rPr>
        <w:t> </w:t>
      </w:r>
      <w:r>
        <w:rPr>
          <w:w w:val="75"/>
          <w:sz w:val="23"/>
        </w:rPr>
        <w:t>lnositol,</w:t>
      </w:r>
      <w:r>
        <w:rPr>
          <w:spacing w:val="17"/>
          <w:sz w:val="23"/>
        </w:rPr>
        <w:t> </w:t>
      </w:r>
      <w:r>
        <w:rPr>
          <w:w w:val="75"/>
          <w:sz w:val="23"/>
        </w:rPr>
        <w:t>Cromo,</w:t>
      </w:r>
      <w:r>
        <w:rPr>
          <w:spacing w:val="5"/>
          <w:sz w:val="23"/>
        </w:rPr>
        <w:t> </w:t>
      </w:r>
      <w:r>
        <w:rPr>
          <w:w w:val="75"/>
          <w:sz w:val="23"/>
        </w:rPr>
        <w:t>Ômega-3,</w:t>
      </w:r>
      <w:r>
        <w:rPr>
          <w:spacing w:val="13"/>
          <w:sz w:val="23"/>
        </w:rPr>
        <w:t> </w:t>
      </w:r>
      <w:r>
        <w:rPr>
          <w:w w:val="75"/>
          <w:sz w:val="23"/>
        </w:rPr>
        <w:t>Zinco,</w:t>
      </w:r>
      <w:r>
        <w:rPr>
          <w:spacing w:val="3"/>
          <w:sz w:val="23"/>
        </w:rPr>
        <w:t> </w:t>
      </w:r>
      <w:r>
        <w:rPr>
          <w:w w:val="75"/>
          <w:sz w:val="23"/>
        </w:rPr>
        <w:t>B6,</w:t>
      </w:r>
      <w:r>
        <w:rPr>
          <w:spacing w:val="-2"/>
          <w:sz w:val="23"/>
        </w:rPr>
        <w:t> </w:t>
      </w:r>
      <w:r>
        <w:rPr>
          <w:spacing w:val="-5"/>
          <w:w w:val="75"/>
          <w:sz w:val="23"/>
        </w:rPr>
        <w:t>B9</w:t>
      </w:r>
    </w:p>
    <w:p>
      <w:pPr>
        <w:pStyle w:val="BodyText"/>
        <w:spacing w:line="244" w:lineRule="auto" w:before="263"/>
        <w:ind w:left="2471" w:right="2037" w:firstLine="6"/>
        <w:jc w:val="both"/>
      </w:pPr>
      <w:r>
        <w:rPr>
          <w:i/>
          <w:w w:val="85"/>
        </w:rPr>
        <w:t>Explicando:</w:t>
      </w:r>
      <w:r>
        <w:rPr>
          <w:i/>
        </w:rPr>
        <w:t> </w:t>
      </w:r>
      <w:r>
        <w:rPr>
          <w:w w:val="85"/>
        </w:rPr>
        <w:t>O inositol </w:t>
      </w:r>
      <w:r>
        <w:rPr>
          <w:color w:val="0E0E0E"/>
          <w:w w:val="85"/>
        </w:rPr>
        <w:t>e</w:t>
      </w:r>
      <w:r>
        <w:rPr>
          <w:color w:val="0E0E0E"/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cromo</w:t>
      </w:r>
      <w:r>
        <w:rPr>
          <w:w w:val="85"/>
        </w:rPr>
        <w:t> atuam diretamente</w:t>
      </w:r>
      <w:r>
        <w:rPr>
          <w:w w:val="85"/>
        </w:rPr>
        <w:t> na sensibilidade</w:t>
      </w:r>
      <w:r>
        <w:rPr/>
        <w:t> </w:t>
      </w:r>
      <w:r>
        <w:rPr>
          <w:w w:val="85"/>
        </w:rPr>
        <w:t>à</w:t>
      </w:r>
      <w:r>
        <w:rPr>
          <w:spacing w:val="-4"/>
          <w:w w:val="85"/>
        </w:rPr>
        <w:t> </w:t>
      </w:r>
      <w:r>
        <w:rPr>
          <w:w w:val="85"/>
        </w:rPr>
        <w:t>insulina,</w:t>
      </w:r>
      <w:r>
        <w:rPr>
          <w:w w:val="85"/>
        </w:rPr>
        <w:t> fator </w:t>
      </w:r>
      <w:r>
        <w:rPr>
          <w:w w:val="80"/>
        </w:rPr>
        <w:t>central</w:t>
      </w:r>
      <w:r>
        <w:rPr>
          <w:spacing w:val="-4"/>
          <w:w w:val="80"/>
        </w:rPr>
        <w:t> </w:t>
      </w:r>
      <w:r>
        <w:rPr>
          <w:w w:val="80"/>
        </w:rPr>
        <w:t>na</w:t>
      </w:r>
      <w:r>
        <w:rPr>
          <w:spacing w:val="-3"/>
          <w:w w:val="80"/>
        </w:rPr>
        <w:t> </w:t>
      </w:r>
      <w:r>
        <w:rPr>
          <w:w w:val="80"/>
        </w:rPr>
        <w:t>SOP.</w:t>
      </w:r>
      <w:r>
        <w:rPr>
          <w:spacing w:val="-9"/>
        </w:rPr>
        <w:t> </w:t>
      </w:r>
      <w:r>
        <w:rPr>
          <w:w w:val="80"/>
        </w:rPr>
        <w:t>A</w:t>
      </w:r>
      <w:r>
        <w:rPr>
          <w:spacing w:val="-4"/>
        </w:rPr>
        <w:t> </w:t>
      </w:r>
      <w:r>
        <w:rPr>
          <w:w w:val="80"/>
        </w:rPr>
        <w:t>vitamina D regula a</w:t>
      </w:r>
      <w:r>
        <w:rPr>
          <w:spacing w:val="-4"/>
          <w:w w:val="80"/>
        </w:rPr>
        <w:t> </w:t>
      </w:r>
      <w:r>
        <w:rPr>
          <w:w w:val="80"/>
        </w:rPr>
        <w:t>função</w:t>
      </w:r>
      <w:r>
        <w:rPr>
          <w:spacing w:val="-4"/>
        </w:rPr>
        <w:t> </w:t>
      </w:r>
      <w:r>
        <w:rPr>
          <w:w w:val="80"/>
        </w:rPr>
        <w:t>ovariana e</w:t>
      </w:r>
      <w:r>
        <w:rPr>
          <w:spacing w:val="-4"/>
          <w:w w:val="80"/>
        </w:rPr>
        <w:t> </w:t>
      </w:r>
      <w:r>
        <w:rPr>
          <w:w w:val="80"/>
        </w:rPr>
        <w:t>hormonal.</w:t>
      </w:r>
      <w:r>
        <w:rPr>
          <w:spacing w:val="12"/>
        </w:rPr>
        <w:t> </w:t>
      </w:r>
      <w:r>
        <w:rPr>
          <w:w w:val="80"/>
        </w:rPr>
        <w:t>O</w:t>
      </w:r>
      <w:r>
        <w:rPr>
          <w:spacing w:val="-4"/>
          <w:w w:val="80"/>
        </w:rPr>
        <w:t> </w:t>
      </w:r>
      <w:r>
        <w:rPr>
          <w:w w:val="80"/>
        </w:rPr>
        <w:t>magnésio</w:t>
      </w:r>
      <w:r>
        <w:rPr>
          <w:spacing w:val="16"/>
        </w:rPr>
        <w:t> </w:t>
      </w:r>
      <w:r>
        <w:rPr>
          <w:w w:val="80"/>
        </w:rPr>
        <w:t>e o</w:t>
      </w:r>
      <w:r>
        <w:rPr>
          <w:spacing w:val="-2"/>
          <w:w w:val="80"/>
        </w:rPr>
        <w:t> </w:t>
      </w:r>
      <w:r>
        <w:rPr>
          <w:w w:val="80"/>
        </w:rPr>
        <w:t>zinco </w:t>
      </w:r>
      <w:r>
        <w:rPr>
          <w:w w:val="90"/>
        </w:rPr>
        <w:t>participam</w:t>
      </w:r>
      <w:r>
        <w:rPr>
          <w:spacing w:val="-1"/>
          <w:w w:val="90"/>
        </w:rPr>
        <w:t> </w:t>
      </w:r>
      <w:r>
        <w:rPr>
          <w:w w:val="90"/>
        </w:rPr>
        <w:t>do</w:t>
      </w:r>
      <w:r>
        <w:rPr>
          <w:spacing w:val="-8"/>
          <w:w w:val="90"/>
        </w:rPr>
        <w:t> </w:t>
      </w:r>
      <w:r>
        <w:rPr>
          <w:w w:val="90"/>
        </w:rPr>
        <w:t>equilíbrio</w:t>
      </w:r>
      <w:r>
        <w:rPr>
          <w:spacing w:val="-1"/>
          <w:w w:val="90"/>
        </w:rPr>
        <w:t> </w:t>
      </w:r>
      <w:r>
        <w:rPr>
          <w:w w:val="90"/>
        </w:rPr>
        <w:t>hormonal.</w:t>
      </w:r>
      <w:r>
        <w:rPr>
          <w:w w:val="90"/>
        </w:rPr>
        <w:t> 0</w:t>
      </w:r>
      <w:r>
        <w:rPr>
          <w:w w:val="90"/>
        </w:rPr>
        <w:t> ômega-3</w:t>
      </w:r>
      <w:r>
        <w:rPr>
          <w:spacing w:val="-3"/>
          <w:w w:val="90"/>
        </w:rPr>
        <w:t> </w:t>
      </w:r>
      <w:r>
        <w:rPr>
          <w:w w:val="90"/>
        </w:rPr>
        <w:t>modula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inflamaçáo</w:t>
      </w:r>
      <w:r>
        <w:rPr>
          <w:spacing w:val="-1"/>
          <w:w w:val="90"/>
        </w:rPr>
        <w:t> </w:t>
      </w:r>
      <w:r>
        <w:rPr>
          <w:w w:val="90"/>
        </w:rPr>
        <w:t>sistêmica.</w:t>
      </w:r>
      <w:r>
        <w:rPr>
          <w:w w:val="90"/>
        </w:rPr>
        <w:t> As </w:t>
      </w:r>
      <w:r>
        <w:rPr>
          <w:w w:val="80"/>
        </w:rPr>
        <w:t>vitaminas do complexo</w:t>
      </w:r>
      <w:r>
        <w:rPr/>
        <w:t> </w:t>
      </w:r>
      <w:r>
        <w:rPr>
          <w:w w:val="80"/>
        </w:rPr>
        <w:t>B sáo essenciais</w:t>
      </w:r>
      <w:r>
        <w:rPr/>
        <w:t> </w:t>
      </w:r>
      <w:r>
        <w:rPr>
          <w:w w:val="80"/>
        </w:rPr>
        <w:t>na ovulaçáo</w:t>
      </w:r>
      <w:r>
        <w:rPr/>
        <w:t> </w:t>
      </w:r>
      <w:r>
        <w:rPr>
          <w:w w:val="80"/>
        </w:rPr>
        <w:t>e metabolismo</w:t>
      </w:r>
      <w:r>
        <w:rPr/>
        <w:t> </w:t>
      </w:r>
      <w:r>
        <w:rPr>
          <w:w w:val="80"/>
        </w:rPr>
        <w:t>de estrogênio.</w:t>
      </w:r>
    </w:p>
    <w:p>
      <w:pPr>
        <w:pStyle w:val="BodyText"/>
        <w:spacing w:after="0" w:line="244" w:lineRule="auto"/>
        <w:jc w:val="both"/>
        <w:sectPr>
          <w:pgSz w:w="11910" w:h="16840"/>
          <w:pgMar w:header="0" w:footer="4770" w:top="860" w:bottom="4960" w:left="141" w:right="141"/>
        </w:sectPr>
      </w:pPr>
    </w:p>
    <w:p>
      <w:pPr>
        <w:pStyle w:val="BodyText"/>
        <w:spacing w:line="265" w:lineRule="exact" w:before="33"/>
        <w:ind w:left="2511"/>
        <w:rPr>
          <w:rFonts w:ascii="Calibri"/>
        </w:rPr>
      </w:pPr>
      <w:r>
        <w:rPr>
          <w:rFonts w:ascii="Calibri"/>
          <w:spacing w:val="-2"/>
        </w:rPr>
        <w:t>Endometriose</w:t>
      </w:r>
    </w:p>
    <w:p>
      <w:pPr>
        <w:spacing w:line="250" w:lineRule="exact" w:before="0"/>
        <w:ind w:left="2520" w:right="0" w:firstLine="0"/>
        <w:jc w:val="left"/>
        <w:rPr>
          <w:sz w:val="22"/>
        </w:rPr>
      </w:pPr>
      <w:r>
        <w:rPr>
          <w:i/>
          <w:w w:val="80"/>
          <w:sz w:val="22"/>
        </w:rPr>
        <w:t>Po.•siveis</w:t>
      </w:r>
      <w:r>
        <w:rPr>
          <w:i/>
          <w:spacing w:val="8"/>
          <w:sz w:val="22"/>
        </w:rPr>
        <w:t> </w:t>
      </w:r>
      <w:r>
        <w:rPr>
          <w:i/>
          <w:w w:val="80"/>
          <w:sz w:val="22"/>
        </w:rPr>
        <w:t>deficiências:</w:t>
      </w:r>
      <w:r>
        <w:rPr>
          <w:i/>
          <w:spacing w:val="27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2"/>
          <w:sz w:val="22"/>
        </w:rPr>
        <w:t> </w:t>
      </w:r>
      <w:r>
        <w:rPr>
          <w:w w:val="80"/>
          <w:sz w:val="22"/>
        </w:rPr>
        <w:t>D,</w:t>
      </w:r>
      <w:r>
        <w:rPr>
          <w:spacing w:val="-7"/>
          <w:sz w:val="22"/>
        </w:rPr>
        <w:t> </w:t>
      </w:r>
      <w:r>
        <w:rPr>
          <w:color w:val="1F1F1F"/>
          <w:w w:val="80"/>
          <w:sz w:val="22"/>
        </w:rPr>
        <w:t>E,</w:t>
      </w:r>
      <w:r>
        <w:rPr>
          <w:color w:val="1F1F1F"/>
          <w:spacing w:val="-8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23"/>
          <w:sz w:val="22"/>
        </w:rPr>
        <w:t> </w:t>
      </w:r>
      <w:r>
        <w:rPr>
          <w:w w:val="80"/>
          <w:sz w:val="22"/>
        </w:rPr>
        <w:t>ómega-3,</w:t>
      </w:r>
      <w:r>
        <w:rPr>
          <w:spacing w:val="4"/>
          <w:sz w:val="22"/>
        </w:rPr>
        <w:t> </w:t>
      </w:r>
      <w:r>
        <w:rPr>
          <w:w w:val="80"/>
          <w:sz w:val="22"/>
        </w:rPr>
        <w:t>Selênio,</w:t>
      </w:r>
      <w:r>
        <w:rPr>
          <w:spacing w:val="10"/>
          <w:sz w:val="22"/>
        </w:rPr>
        <w:t> </w:t>
      </w:r>
      <w:r>
        <w:rPr>
          <w:spacing w:val="-2"/>
          <w:w w:val="80"/>
          <w:sz w:val="22"/>
        </w:rPr>
        <w:t>Quercetina</w:t>
      </w:r>
    </w:p>
    <w:p>
      <w:pPr>
        <w:pStyle w:val="BodyText"/>
        <w:spacing w:before="20"/>
      </w:pPr>
    </w:p>
    <w:p>
      <w:pPr>
        <w:spacing w:line="237" w:lineRule="auto" w:before="0"/>
        <w:ind w:left="2512" w:right="1979" w:firstLine="7"/>
        <w:jc w:val="both"/>
        <w:rPr>
          <w:sz w:val="23"/>
        </w:rPr>
      </w:pPr>
      <w:r>
        <w:rPr>
          <w:i/>
          <w:spacing w:val="-2"/>
          <w:w w:val="80"/>
          <w:sz w:val="23"/>
        </w:rPr>
        <w:t>Explicação.</w:t>
      </w:r>
      <w:r>
        <w:rPr>
          <w:i/>
          <w:sz w:val="23"/>
        </w:rPr>
        <w:t> </w:t>
      </w:r>
      <w:r>
        <w:rPr>
          <w:color w:val="1C1C1C"/>
          <w:spacing w:val="-2"/>
          <w:w w:val="80"/>
          <w:sz w:val="23"/>
        </w:rPr>
        <w:t>A</w:t>
      </w:r>
      <w:r>
        <w:rPr>
          <w:color w:val="1C1C1C"/>
          <w:spacing w:val="-11"/>
          <w:sz w:val="23"/>
        </w:rPr>
        <w:t> </w:t>
      </w:r>
      <w:r>
        <w:rPr>
          <w:spacing w:val="-2"/>
          <w:w w:val="80"/>
          <w:sz w:val="23"/>
        </w:rPr>
        <w:t>endometriose</w:t>
      </w:r>
      <w:r>
        <w:rPr>
          <w:sz w:val="23"/>
        </w:rPr>
        <w:t> </w:t>
      </w:r>
      <w:r>
        <w:rPr>
          <w:spacing w:val="-2"/>
          <w:w w:val="80"/>
          <w:sz w:val="23"/>
        </w:rPr>
        <w:t>envolve</w:t>
      </w:r>
      <w:r>
        <w:rPr>
          <w:spacing w:val="-11"/>
          <w:sz w:val="23"/>
        </w:rPr>
        <w:t> </w:t>
      </w:r>
      <w:r>
        <w:rPr>
          <w:spacing w:val="-2"/>
          <w:w w:val="80"/>
          <w:sz w:val="23"/>
        </w:rPr>
        <w:t>inflamação</w:t>
      </w:r>
      <w:r>
        <w:rPr>
          <w:sz w:val="23"/>
        </w:rPr>
        <w:t> </w:t>
      </w:r>
      <w:r>
        <w:rPr>
          <w:spacing w:val="-2"/>
          <w:w w:val="80"/>
          <w:sz w:val="23"/>
        </w:rPr>
        <w:t>e</w:t>
      </w:r>
      <w:r>
        <w:rPr>
          <w:spacing w:val="-14"/>
          <w:sz w:val="23"/>
        </w:rPr>
        <w:t> </w:t>
      </w:r>
      <w:r>
        <w:rPr>
          <w:spacing w:val="-2"/>
          <w:w w:val="80"/>
          <w:sz w:val="23"/>
        </w:rPr>
        <w:t>desequilíbrio</w:t>
      </w:r>
      <w:r>
        <w:rPr>
          <w:sz w:val="23"/>
        </w:rPr>
        <w:t> </w:t>
      </w:r>
      <w:r>
        <w:rPr>
          <w:spacing w:val="-2"/>
          <w:w w:val="80"/>
          <w:sz w:val="23"/>
        </w:rPr>
        <w:t>imunológico.</w:t>
      </w:r>
      <w:r>
        <w:rPr>
          <w:sz w:val="23"/>
        </w:rPr>
        <w:t> </w:t>
      </w:r>
      <w:r>
        <w:rPr>
          <w:spacing w:val="-2"/>
          <w:w w:val="80"/>
          <w:sz w:val="23"/>
        </w:rPr>
        <w:t>A</w:t>
      </w:r>
      <w:r>
        <w:rPr>
          <w:spacing w:val="-11"/>
          <w:sz w:val="23"/>
        </w:rPr>
        <w:t> </w:t>
      </w:r>
      <w:r>
        <w:rPr>
          <w:spacing w:val="-2"/>
          <w:w w:val="80"/>
          <w:sz w:val="23"/>
        </w:rPr>
        <w:t>vitamina </w:t>
      </w:r>
      <w:r>
        <w:rPr>
          <w:w w:val="80"/>
          <w:sz w:val="23"/>
        </w:rPr>
        <w:t>D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atua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como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imunomoduladora.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vitamina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o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selênío</w:t>
      </w:r>
      <w:r>
        <w:rPr>
          <w:spacing w:val="-10"/>
          <w:sz w:val="23"/>
        </w:rPr>
        <w:t> </w:t>
      </w:r>
      <w:r>
        <w:rPr>
          <w:w w:val="80"/>
          <w:sz w:val="23"/>
        </w:rPr>
        <w:t>sâo antioxidantes</w:t>
      </w:r>
      <w:r>
        <w:rPr>
          <w:spacing w:val="-3"/>
          <w:sz w:val="23"/>
        </w:rPr>
        <w:t> </w:t>
      </w:r>
      <w:r>
        <w:rPr>
          <w:w w:val="80"/>
          <w:sz w:val="23"/>
        </w:rPr>
        <w:t>potentes.</w:t>
      </w:r>
      <w:r>
        <w:rPr>
          <w:sz w:val="23"/>
        </w:rPr>
        <w:t> </w:t>
      </w:r>
      <w:r>
        <w:rPr>
          <w:w w:val="80"/>
          <w:sz w:val="23"/>
        </w:rPr>
        <w:t>0 </w:t>
      </w:r>
      <w:r>
        <w:rPr>
          <w:w w:val="75"/>
          <w:sz w:val="23"/>
        </w:rPr>
        <w:t>ômega-3</w:t>
      </w:r>
      <w:r>
        <w:rPr>
          <w:sz w:val="23"/>
        </w:rPr>
        <w:t> </w:t>
      </w:r>
      <w:r>
        <w:rPr>
          <w:w w:val="75"/>
          <w:sz w:val="23"/>
        </w:rPr>
        <w:t>reduz citocinas</w:t>
      </w:r>
      <w:r>
        <w:rPr>
          <w:sz w:val="23"/>
        </w:rPr>
        <w:t> </w:t>
      </w:r>
      <w:r>
        <w:rPr>
          <w:w w:val="75"/>
          <w:sz w:val="23"/>
        </w:rPr>
        <w:t>inflamatôrias. O magnésio</w:t>
      </w:r>
      <w:r>
        <w:rPr>
          <w:sz w:val="23"/>
        </w:rPr>
        <w:t> </w:t>
      </w:r>
      <w:r>
        <w:rPr>
          <w:w w:val="75"/>
          <w:sz w:val="23"/>
        </w:rPr>
        <w:t>ajuda</w:t>
      </w:r>
      <w:r>
        <w:rPr>
          <w:sz w:val="23"/>
        </w:rPr>
        <w:t> </w:t>
      </w:r>
      <w:r>
        <w:rPr>
          <w:w w:val="75"/>
          <w:sz w:val="23"/>
        </w:rPr>
        <w:t>a controlar</w:t>
      </w:r>
      <w:r>
        <w:rPr>
          <w:spacing w:val="30"/>
          <w:sz w:val="23"/>
        </w:rPr>
        <w:t> </w:t>
      </w:r>
      <w:r>
        <w:rPr>
          <w:w w:val="75"/>
          <w:sz w:val="23"/>
        </w:rPr>
        <w:t>a dor e a contração </w:t>
      </w:r>
      <w:r>
        <w:rPr>
          <w:w w:val="80"/>
          <w:sz w:val="23"/>
        </w:rPr>
        <w:t>uterina.</w:t>
      </w:r>
      <w:r>
        <w:rPr>
          <w:spacing w:val="-8"/>
          <w:sz w:val="23"/>
        </w:rPr>
        <w:t> </w:t>
      </w:r>
      <w:r>
        <w:rPr>
          <w:w w:val="80"/>
          <w:sz w:val="23"/>
        </w:rPr>
        <w:t>A quercetina</w:t>
      </w:r>
      <w:r>
        <w:rPr>
          <w:sz w:val="23"/>
        </w:rPr>
        <w:t> </w:t>
      </w:r>
      <w:r>
        <w:rPr>
          <w:w w:val="80"/>
          <w:sz w:val="23"/>
        </w:rPr>
        <w:t>modula</w:t>
      </w:r>
      <w:r>
        <w:rPr>
          <w:spacing w:val="-3"/>
          <w:sz w:val="23"/>
        </w:rPr>
        <w:t> </w:t>
      </w:r>
      <w:r>
        <w:rPr>
          <w:w w:val="80"/>
          <w:sz w:val="23"/>
        </w:rPr>
        <w:t>a</w:t>
      </w:r>
      <w:r>
        <w:rPr>
          <w:spacing w:val="-2"/>
          <w:w w:val="80"/>
          <w:sz w:val="23"/>
        </w:rPr>
        <w:t> </w:t>
      </w:r>
      <w:r>
        <w:rPr>
          <w:w w:val="80"/>
          <w:sz w:val="23"/>
        </w:rPr>
        <w:t>histamina</w:t>
      </w:r>
      <w:r>
        <w:rPr>
          <w:spacing w:val="-3"/>
          <w:sz w:val="23"/>
        </w:rPr>
        <w:t> </w:t>
      </w:r>
      <w:r>
        <w:rPr>
          <w:w w:val="80"/>
          <w:sz w:val="23"/>
        </w:rPr>
        <w:t>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a</w:t>
      </w:r>
      <w:r>
        <w:rPr>
          <w:spacing w:val="-7"/>
          <w:w w:val="80"/>
          <w:sz w:val="23"/>
        </w:rPr>
        <w:t> </w:t>
      </w:r>
      <w:r>
        <w:rPr>
          <w:w w:val="80"/>
          <w:sz w:val="23"/>
        </w:rPr>
        <w:t>inflamação.</w:t>
      </w:r>
    </w:p>
    <w:p>
      <w:pPr>
        <w:pStyle w:val="BodyText"/>
        <w:spacing w:before="258"/>
        <w:rPr>
          <w:sz w:val="23"/>
        </w:rPr>
      </w:pPr>
    </w:p>
    <w:p>
      <w:pPr>
        <w:pStyle w:val="BodyText"/>
        <w:ind w:left="2523"/>
        <w:jc w:val="both"/>
      </w:pPr>
      <w:r>
        <w:rPr>
          <w:w w:val="90"/>
        </w:rPr>
        <w:t>Alergias</w:t>
      </w:r>
      <w:r>
        <w:rPr>
          <w:spacing w:val="-8"/>
          <w:w w:val="90"/>
        </w:rPr>
        <w:t> </w:t>
      </w:r>
      <w:r>
        <w:rPr>
          <w:spacing w:val="-2"/>
          <w:w w:val="95"/>
        </w:rPr>
        <w:t>Alimentares</w:t>
      </w:r>
    </w:p>
    <w:p>
      <w:pPr>
        <w:pStyle w:val="BodyText"/>
        <w:spacing w:before="13"/>
        <w:ind w:left="2520"/>
        <w:jc w:val="both"/>
      </w:pPr>
      <w:r>
        <w:rPr>
          <w:i/>
          <w:w w:val="80"/>
        </w:rPr>
        <w:t>Possíveis</w:t>
      </w:r>
      <w:r>
        <w:rPr>
          <w:i/>
          <w:spacing w:val="9"/>
        </w:rPr>
        <w:t> </w:t>
      </w:r>
      <w:r>
        <w:rPr>
          <w:w w:val="80"/>
        </w:rPr>
        <w:t>de/icfênc/as:</w:t>
      </w:r>
      <w:r>
        <w:rPr>
          <w:spacing w:val="21"/>
        </w:rPr>
        <w:t> </w:t>
      </w:r>
      <w:r>
        <w:rPr>
          <w:w w:val="80"/>
        </w:rPr>
        <w:t>Vitamina</w:t>
      </w:r>
      <w:r>
        <w:rPr>
          <w:spacing w:val="-4"/>
        </w:rPr>
        <w:t> </w:t>
      </w:r>
      <w:r>
        <w:rPr>
          <w:w w:val="80"/>
        </w:rPr>
        <w:t>D,</w:t>
      </w:r>
      <w:r>
        <w:rPr>
          <w:spacing w:val="-5"/>
        </w:rPr>
        <w:t> </w:t>
      </w:r>
      <w:r>
        <w:rPr>
          <w:w w:val="80"/>
        </w:rPr>
        <w:t>C,</w:t>
      </w:r>
      <w:r>
        <w:rPr>
          <w:spacing w:val="-12"/>
        </w:rPr>
        <w:t> </w:t>
      </w:r>
      <w:r>
        <w:rPr>
          <w:w w:val="80"/>
        </w:rPr>
        <w:t>B6,</w:t>
      </w:r>
      <w:r>
        <w:rPr>
          <w:spacing w:val="-9"/>
        </w:rPr>
        <w:t> </w:t>
      </w:r>
      <w:r>
        <w:rPr>
          <w:w w:val="80"/>
        </w:rPr>
        <w:t>B9,</w:t>
      </w:r>
      <w:r>
        <w:rPr>
          <w:spacing w:val="-9"/>
        </w:rPr>
        <w:t> </w:t>
      </w:r>
      <w:r>
        <w:rPr>
          <w:w w:val="80"/>
        </w:rPr>
        <w:t>Magnésio,</w:t>
      </w:r>
      <w:r>
        <w:rPr>
          <w:spacing w:val="13"/>
        </w:rPr>
        <w:t> </w:t>
      </w:r>
      <w:r>
        <w:rPr>
          <w:w w:val="80"/>
        </w:rPr>
        <w:t>Zinco,</w:t>
      </w:r>
      <w:r>
        <w:rPr>
          <w:spacing w:val="-1"/>
        </w:rPr>
        <w:t> </w:t>
      </w:r>
      <w:r>
        <w:rPr>
          <w:w w:val="80"/>
        </w:rPr>
        <w:t>Quercetina,</w:t>
      </w:r>
      <w:r>
        <w:rPr>
          <w:spacing w:val="-2"/>
        </w:rPr>
        <w:t> </w:t>
      </w:r>
      <w:r>
        <w:rPr>
          <w:spacing w:val="-2"/>
          <w:w w:val="80"/>
        </w:rPr>
        <w:t>Glutamina</w:t>
      </w:r>
    </w:p>
    <w:p>
      <w:pPr>
        <w:pStyle w:val="BodyText"/>
        <w:spacing w:before="25"/>
      </w:pPr>
    </w:p>
    <w:p>
      <w:pPr>
        <w:spacing w:line="230" w:lineRule="auto" w:before="0"/>
        <w:ind w:left="2513" w:right="1964" w:firstLine="5"/>
        <w:jc w:val="both"/>
        <w:rPr>
          <w:rFonts w:ascii="Calibri" w:hAnsi="Calibri"/>
          <w:sz w:val="22"/>
        </w:rPr>
      </w:pPr>
      <w:r>
        <w:rPr>
          <w:rFonts w:ascii="Calibri" w:hAnsi="Calibri"/>
          <w:w w:val="90"/>
          <w:sz w:val="22"/>
        </w:rPr>
        <w:t>ÜX§//</w:t>
      </w:r>
      <w:r>
        <w:rPr>
          <w:rFonts w:ascii="Calibri" w:hAnsi="Calibri"/>
          <w:spacing w:val="19"/>
          <w:sz w:val="22"/>
        </w:rPr>
        <w:t> </w:t>
      </w:r>
      <w:r>
        <w:rPr>
          <w:rFonts w:ascii="Calibri" w:hAnsi="Calibri"/>
          <w:w w:val="90"/>
          <w:sz w:val="22"/>
        </w:rPr>
        <w:t>dÇÊ0: A vitamina D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regula </w:t>
      </w:r>
      <w:r>
        <w:rPr>
          <w:rFonts w:ascii="Calibri" w:hAnsi="Calibri"/>
          <w:color w:val="111111"/>
          <w:w w:val="90"/>
          <w:sz w:val="22"/>
        </w:rPr>
        <w:t>a</w:t>
      </w:r>
      <w:r>
        <w:rPr>
          <w:rFonts w:ascii="Calibri" w:hAnsi="Calibri"/>
          <w:color w:val="111111"/>
          <w:spacing w:val="-5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fespo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w w:val="90"/>
          <w:sz w:val="22"/>
        </w:rPr>
        <w:t>ta</w:t>
      </w:r>
      <w:r>
        <w:rPr>
          <w:rFonts w:ascii="Calibri" w:hAnsi="Calibri"/>
          <w:spacing w:val="-1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imune oral e</w:t>
      </w:r>
      <w:r>
        <w:rPr>
          <w:rFonts w:ascii="Calibri" w:hAnsi="Calibri"/>
          <w:spacing w:val="-5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intestinal. </w:t>
      </w:r>
      <w:r>
        <w:rPr>
          <w:rFonts w:ascii="Calibri" w:hAnsi="Calibri"/>
          <w:color w:val="0F0F0F"/>
          <w:w w:val="90"/>
          <w:sz w:val="22"/>
        </w:rPr>
        <w:t>A </w:t>
      </w:r>
      <w:r>
        <w:rPr>
          <w:rFonts w:ascii="Calibri" w:hAnsi="Calibri"/>
          <w:w w:val="90"/>
          <w:sz w:val="22"/>
        </w:rPr>
        <w:t>vitamina C</w:t>
      </w:r>
      <w:r>
        <w:rPr>
          <w:rFonts w:ascii="Calibri" w:hAnsi="Calibri"/>
          <w:spacing w:val="-5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reduz a liberação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de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histamina.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color w:val="0F0F0F"/>
          <w:w w:val="90"/>
          <w:sz w:val="22"/>
        </w:rPr>
        <w:t>O</w:t>
      </w:r>
      <w:r>
        <w:rPr>
          <w:rFonts w:ascii="Calibri" w:hAnsi="Calibri"/>
          <w:color w:val="0F0F0F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magnésio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e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aB6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atuam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na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conversão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w w:val="90"/>
          <w:sz w:val="22"/>
        </w:rPr>
        <w:t>de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histamina.</w:t>
      </w:r>
      <w:r>
        <w:rPr>
          <w:rFonts w:ascii="Calibri" w:hAnsi="Calibri"/>
          <w:spacing w:val="3"/>
          <w:sz w:val="22"/>
        </w:rPr>
        <w:t> </w:t>
      </w:r>
      <w:r>
        <w:rPr>
          <w:rFonts w:ascii="Calibri" w:hAnsi="Calibri"/>
          <w:w w:val="90"/>
          <w:sz w:val="22"/>
        </w:rPr>
        <w:t>A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glutamina </w:t>
      </w:r>
      <w:r>
        <w:rPr>
          <w:rFonts w:ascii="Calibri" w:hAnsi="Calibri"/>
          <w:w w:val="85"/>
          <w:sz w:val="23"/>
        </w:rPr>
        <w:t>fortalece a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barreira intestinal.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0</w:t>
      </w:r>
      <w:r>
        <w:rPr>
          <w:rFonts w:ascii="Calibri" w:hAnsi="Calibri"/>
          <w:spacing w:val="26"/>
          <w:sz w:val="23"/>
        </w:rPr>
        <w:t> </w:t>
      </w:r>
      <w:r>
        <w:rPr>
          <w:rFonts w:ascii="Calibri" w:hAnsi="Calibri"/>
          <w:w w:val="85"/>
          <w:sz w:val="23"/>
        </w:rPr>
        <w:t>zinco e</w:t>
      </w:r>
      <w:r>
        <w:rPr>
          <w:rFonts w:ascii="Calibri" w:hAnsi="Calibri"/>
          <w:spacing w:val="-4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quercetina controlam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resposta inflaniatória e </w:t>
      </w:r>
      <w:r>
        <w:rPr>
          <w:rFonts w:ascii="Calibri" w:hAnsi="Calibri"/>
          <w:w w:val="90"/>
          <w:sz w:val="22"/>
        </w:rPr>
        <w:t>iniunológica frente aos antígenos alimentares.</w:t>
      </w:r>
    </w:p>
    <w:p>
      <w:pPr>
        <w:pStyle w:val="BodyText"/>
        <w:spacing w:before="251"/>
        <w:rPr>
          <w:rFonts w:ascii="Calibri"/>
        </w:rPr>
      </w:pPr>
    </w:p>
    <w:p>
      <w:pPr>
        <w:spacing w:line="262" w:lineRule="exact" w:before="0"/>
        <w:ind w:left="2518" w:right="0" w:firstLine="0"/>
        <w:jc w:val="left"/>
        <w:rPr>
          <w:sz w:val="23"/>
        </w:rPr>
      </w:pPr>
      <w:r>
        <w:rPr>
          <w:w w:val="80"/>
          <w:sz w:val="23"/>
        </w:rPr>
        <w:t>Cansaço</w:t>
      </w:r>
      <w:r>
        <w:rPr>
          <w:spacing w:val="10"/>
          <w:sz w:val="23"/>
        </w:rPr>
        <w:t> </w:t>
      </w:r>
      <w:r>
        <w:rPr>
          <w:spacing w:val="-2"/>
          <w:w w:val="95"/>
          <w:sz w:val="23"/>
        </w:rPr>
        <w:t>Ocular</w:t>
      </w:r>
    </w:p>
    <w:p>
      <w:pPr>
        <w:spacing w:line="262" w:lineRule="exact" w:before="0"/>
        <w:ind w:left="2527" w:right="0" w:firstLine="0"/>
        <w:jc w:val="left"/>
        <w:rPr>
          <w:sz w:val="23"/>
        </w:rPr>
      </w:pPr>
      <w:r>
        <w:rPr>
          <w:i/>
          <w:w w:val="75"/>
          <w:sz w:val="23"/>
        </w:rPr>
        <w:t>Possíveis</w:t>
      </w:r>
      <w:r>
        <w:rPr>
          <w:i/>
          <w:spacing w:val="7"/>
          <w:sz w:val="23"/>
        </w:rPr>
        <w:t> </w:t>
      </w:r>
      <w:r>
        <w:rPr>
          <w:i/>
          <w:w w:val="75"/>
          <w:sz w:val="23"/>
        </w:rPr>
        <w:t>deficiências:</w:t>
      </w:r>
      <w:r>
        <w:rPr>
          <w:i/>
          <w:spacing w:val="35"/>
          <w:sz w:val="23"/>
        </w:rPr>
        <w:t> </w:t>
      </w:r>
      <w:r>
        <w:rPr>
          <w:w w:val="75"/>
          <w:sz w:val="23"/>
        </w:rPr>
        <w:t>Vitaminas</w:t>
      </w:r>
      <w:r>
        <w:rPr>
          <w:spacing w:val="6"/>
          <w:sz w:val="23"/>
        </w:rPr>
        <w:t> </w:t>
      </w:r>
      <w:r>
        <w:rPr>
          <w:w w:val="75"/>
          <w:sz w:val="23"/>
        </w:rPr>
        <w:t>A,</w:t>
      </w:r>
      <w:r>
        <w:rPr>
          <w:spacing w:val="-1"/>
          <w:w w:val="75"/>
          <w:sz w:val="23"/>
        </w:rPr>
        <w:t> </w:t>
      </w:r>
      <w:r>
        <w:rPr>
          <w:w w:val="75"/>
          <w:sz w:val="23"/>
        </w:rPr>
        <w:t>E,</w:t>
      </w:r>
      <w:r>
        <w:rPr>
          <w:spacing w:val="-13"/>
          <w:sz w:val="23"/>
        </w:rPr>
        <w:t> </w:t>
      </w:r>
      <w:r>
        <w:rPr>
          <w:w w:val="75"/>
          <w:sz w:val="23"/>
        </w:rPr>
        <w:t>B2,</w:t>
      </w:r>
      <w:r>
        <w:rPr>
          <w:spacing w:val="-9"/>
          <w:sz w:val="23"/>
        </w:rPr>
        <w:t> </w:t>
      </w:r>
      <w:r>
        <w:rPr>
          <w:w w:val="75"/>
          <w:sz w:val="23"/>
        </w:rPr>
        <w:t>Zinco,</w:t>
      </w:r>
      <w:r>
        <w:rPr>
          <w:spacing w:val="-4"/>
          <w:sz w:val="23"/>
        </w:rPr>
        <w:t> </w:t>
      </w:r>
      <w:r>
        <w:rPr>
          <w:w w:val="75"/>
          <w:sz w:val="23"/>
        </w:rPr>
        <w:t>Luteína,</w:t>
      </w:r>
      <w:r>
        <w:rPr>
          <w:spacing w:val="9"/>
          <w:sz w:val="23"/>
        </w:rPr>
        <w:t> </w:t>
      </w:r>
      <w:r>
        <w:rPr>
          <w:w w:val="75"/>
          <w:sz w:val="23"/>
        </w:rPr>
        <w:t>Zeaxantina,</w:t>
      </w:r>
      <w:r>
        <w:rPr>
          <w:spacing w:val="1"/>
          <w:sz w:val="23"/>
        </w:rPr>
        <w:t> </w:t>
      </w:r>
      <w:r>
        <w:rPr>
          <w:w w:val="75"/>
          <w:sz w:val="23"/>
        </w:rPr>
        <w:t>Magnésio,</w:t>
      </w:r>
      <w:r>
        <w:rPr>
          <w:spacing w:val="2"/>
          <w:sz w:val="23"/>
        </w:rPr>
        <w:t> </w:t>
      </w:r>
      <w:r>
        <w:rPr>
          <w:spacing w:val="-2"/>
          <w:w w:val="75"/>
          <w:sz w:val="23"/>
        </w:rPr>
        <w:t>Selénio</w:t>
      </w:r>
    </w:p>
    <w:p>
      <w:pPr>
        <w:pStyle w:val="BodyText"/>
        <w:spacing w:before="15"/>
        <w:rPr>
          <w:sz w:val="23"/>
        </w:rPr>
      </w:pPr>
    </w:p>
    <w:p>
      <w:pPr>
        <w:spacing w:line="256" w:lineRule="auto" w:before="0"/>
        <w:ind w:left="2527" w:right="1969" w:firstLine="1"/>
        <w:jc w:val="both"/>
        <w:rPr>
          <w:sz w:val="21"/>
        </w:rPr>
      </w:pPr>
      <w:r>
        <w:rPr>
          <w:i/>
          <w:w w:val="90"/>
          <w:sz w:val="21"/>
        </w:rPr>
        <w:t>Explica)âo:</w:t>
      </w:r>
      <w:r>
        <w:rPr>
          <w:i/>
          <w:spacing w:val="-9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vitamina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é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essencial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para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funçáo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dos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fotorreceptores.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vitamina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B2 </w:t>
      </w:r>
      <w:r>
        <w:rPr>
          <w:w w:val="85"/>
          <w:sz w:val="21"/>
        </w:rPr>
        <w:t>atua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na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produção</w:t>
      </w:r>
      <w:r>
        <w:rPr>
          <w:sz w:val="21"/>
        </w:rPr>
        <w:t> </w:t>
      </w:r>
      <w:r>
        <w:rPr>
          <w:w w:val="85"/>
          <w:sz w:val="21"/>
        </w:rPr>
        <w:t>de energia ocular.</w:t>
      </w:r>
      <w:r>
        <w:rPr>
          <w:sz w:val="21"/>
        </w:rPr>
        <w:t> </w:t>
      </w:r>
      <w:r>
        <w:rPr>
          <w:w w:val="85"/>
          <w:sz w:val="21"/>
        </w:rPr>
        <w:t>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luteína</w:t>
      </w:r>
      <w:r>
        <w:rPr>
          <w:sz w:val="21"/>
        </w:rPr>
        <w:t> </w:t>
      </w:r>
      <w:r>
        <w:rPr>
          <w:w w:val="85"/>
          <w:sz w:val="21"/>
        </w:rPr>
        <w:t>e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a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zeaxantina protegem</w:t>
      </w:r>
      <w:r>
        <w:rPr>
          <w:sz w:val="21"/>
        </w:rPr>
        <w:t> </w:t>
      </w:r>
      <w:r>
        <w:rPr>
          <w:w w:val="85"/>
          <w:sz w:val="21"/>
        </w:rPr>
        <w:t>contra 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luz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azul. </w:t>
      </w:r>
      <w:r>
        <w:rPr>
          <w:spacing w:val="-2"/>
          <w:w w:val="90"/>
          <w:sz w:val="21"/>
        </w:rPr>
        <w:t>O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zinco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auxilia na</w:t>
      </w:r>
      <w:r>
        <w:rPr>
          <w:spacing w:val="-4"/>
          <w:w w:val="90"/>
          <w:sz w:val="21"/>
        </w:rPr>
        <w:t> </w:t>
      </w:r>
      <w:r>
        <w:rPr>
          <w:spacing w:val="-2"/>
          <w:w w:val="90"/>
          <w:sz w:val="21"/>
        </w:rPr>
        <w:t>liberação</w:t>
      </w:r>
      <w:r>
        <w:rPr>
          <w:spacing w:val="-4"/>
          <w:w w:val="90"/>
          <w:sz w:val="21"/>
        </w:rPr>
        <w:t> </w:t>
      </w:r>
      <w:r>
        <w:rPr>
          <w:spacing w:val="-2"/>
          <w:w w:val="90"/>
          <w:sz w:val="21"/>
        </w:rPr>
        <w:t>de vitamina</w:t>
      </w:r>
      <w:r>
        <w:rPr>
          <w:spacing w:val="-4"/>
          <w:sz w:val="21"/>
        </w:rPr>
        <w:t> </w:t>
      </w:r>
      <w:r>
        <w:rPr>
          <w:color w:val="0C0C0C"/>
          <w:spacing w:val="-2"/>
          <w:w w:val="90"/>
          <w:sz w:val="21"/>
        </w:rPr>
        <w:t>A</w:t>
      </w:r>
      <w:r>
        <w:rPr>
          <w:color w:val="0C0C0C"/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na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retina.</w:t>
      </w:r>
      <w:r>
        <w:rPr>
          <w:sz w:val="21"/>
        </w:rPr>
        <w:t> </w:t>
      </w:r>
      <w:r>
        <w:rPr>
          <w:spacing w:val="-2"/>
          <w:w w:val="90"/>
          <w:sz w:val="21"/>
        </w:rPr>
        <w:t>A</w:t>
      </w:r>
      <w:r>
        <w:rPr>
          <w:spacing w:val="-4"/>
          <w:w w:val="90"/>
          <w:sz w:val="21"/>
        </w:rPr>
        <w:t> </w:t>
      </w:r>
      <w:r>
        <w:rPr>
          <w:spacing w:val="-2"/>
          <w:w w:val="90"/>
          <w:sz w:val="21"/>
        </w:rPr>
        <w:t>vitamina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E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e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o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selênio</w:t>
      </w:r>
      <w:r>
        <w:rPr>
          <w:spacing w:val="-3"/>
          <w:sz w:val="21"/>
        </w:rPr>
        <w:t> </w:t>
      </w:r>
      <w:r>
        <w:rPr>
          <w:spacing w:val="-2"/>
          <w:w w:val="90"/>
          <w:sz w:val="21"/>
        </w:rPr>
        <w:t>protegem </w:t>
      </w:r>
      <w:r>
        <w:rPr>
          <w:w w:val="90"/>
          <w:sz w:val="21"/>
        </w:rPr>
        <w:t>os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olhos do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estresse oxidativo.</w:t>
      </w:r>
    </w:p>
    <w:p>
      <w:pPr>
        <w:pStyle w:val="BodyText"/>
        <w:rPr>
          <w:sz w:val="21"/>
        </w:rPr>
      </w:pPr>
    </w:p>
    <w:p>
      <w:pPr>
        <w:pStyle w:val="BodyText"/>
        <w:spacing w:before="11"/>
        <w:rPr>
          <w:sz w:val="21"/>
        </w:rPr>
      </w:pPr>
    </w:p>
    <w:p>
      <w:pPr>
        <w:spacing w:line="268" w:lineRule="exact" w:before="0"/>
        <w:ind w:left="2526" w:right="0" w:firstLine="0"/>
        <w:jc w:val="left"/>
        <w:rPr>
          <w:sz w:val="24"/>
        </w:rPr>
      </w:pPr>
      <w:r>
        <w:rPr>
          <w:spacing w:val="-2"/>
          <w:w w:val="90"/>
          <w:sz w:val="24"/>
        </w:rPr>
        <w:t>Dermatite</w:t>
      </w:r>
    </w:p>
    <w:p>
      <w:pPr>
        <w:spacing w:line="258" w:lineRule="exact" w:before="0"/>
        <w:ind w:left="2534" w:right="0" w:firstLine="0"/>
        <w:jc w:val="left"/>
        <w:rPr>
          <w:sz w:val="24"/>
        </w:rPr>
      </w:pPr>
      <w:r>
        <w:rPr>
          <w:i/>
          <w:spacing w:val="-2"/>
          <w:w w:val="80"/>
          <w:sz w:val="24"/>
        </w:rPr>
        <w:t>Possíveis</w:t>
      </w:r>
      <w:r>
        <w:rPr>
          <w:i/>
          <w:spacing w:val="35"/>
          <w:sz w:val="24"/>
        </w:rPr>
        <w:t> </w:t>
      </w:r>
      <w:r>
        <w:rPr>
          <w:i/>
          <w:spacing w:val="-2"/>
          <w:w w:val="80"/>
          <w:sz w:val="24"/>
        </w:rPr>
        <w:t>deficiências:</w:t>
      </w:r>
      <w:r>
        <w:rPr>
          <w:i/>
          <w:spacing w:val="33"/>
          <w:sz w:val="24"/>
        </w:rPr>
        <w:t> </w:t>
      </w:r>
      <w:r>
        <w:rPr>
          <w:spacing w:val="-2"/>
          <w:w w:val="80"/>
          <w:sz w:val="24"/>
        </w:rPr>
        <w:t>Vitaminas</w:t>
      </w:r>
      <w:r>
        <w:rPr>
          <w:spacing w:val="34"/>
          <w:sz w:val="24"/>
        </w:rPr>
        <w:t> </w:t>
      </w:r>
      <w:r>
        <w:rPr>
          <w:spacing w:val="-2"/>
          <w:w w:val="80"/>
          <w:sz w:val="24"/>
        </w:rPr>
        <w:t>A,</w:t>
      </w:r>
      <w:r>
        <w:rPr>
          <w:spacing w:val="12"/>
          <w:sz w:val="24"/>
        </w:rPr>
        <w:t> </w:t>
      </w:r>
      <w:r>
        <w:rPr>
          <w:spacing w:val="-2"/>
          <w:w w:val="80"/>
          <w:sz w:val="24"/>
        </w:rPr>
        <w:t>B2,</w:t>
      </w:r>
      <w:r>
        <w:rPr>
          <w:spacing w:val="22"/>
          <w:sz w:val="24"/>
        </w:rPr>
        <w:t> </w:t>
      </w:r>
      <w:r>
        <w:rPr>
          <w:spacing w:val="-2"/>
          <w:w w:val="80"/>
          <w:sz w:val="24"/>
        </w:rPr>
        <w:t>B3,</w:t>
      </w:r>
      <w:r>
        <w:rPr>
          <w:spacing w:val="22"/>
          <w:sz w:val="24"/>
        </w:rPr>
        <w:t> </w:t>
      </w:r>
      <w:r>
        <w:rPr>
          <w:spacing w:val="-2"/>
          <w:w w:val="80"/>
          <w:sz w:val="24"/>
        </w:rPr>
        <w:t>BS,</w:t>
      </w:r>
      <w:r>
        <w:rPr>
          <w:spacing w:val="24"/>
          <w:sz w:val="24"/>
        </w:rPr>
        <w:t> </w:t>
      </w:r>
      <w:r>
        <w:rPr>
          <w:spacing w:val="-2"/>
          <w:w w:val="80"/>
          <w:sz w:val="24"/>
        </w:rPr>
        <w:t>B6,</w:t>
      </w:r>
      <w:r>
        <w:rPr>
          <w:spacing w:val="16"/>
          <w:sz w:val="24"/>
        </w:rPr>
        <w:t> </w:t>
      </w:r>
      <w:r>
        <w:rPr>
          <w:spacing w:val="-2"/>
          <w:w w:val="80"/>
          <w:sz w:val="24"/>
        </w:rPr>
        <w:t>B7,</w:t>
      </w:r>
      <w:r>
        <w:rPr>
          <w:spacing w:val="21"/>
          <w:sz w:val="24"/>
        </w:rPr>
        <w:t> </w:t>
      </w:r>
      <w:r>
        <w:rPr>
          <w:spacing w:val="-2"/>
          <w:w w:val="80"/>
          <w:sz w:val="24"/>
        </w:rPr>
        <w:t>C,</w:t>
      </w:r>
      <w:r>
        <w:rPr>
          <w:spacing w:val="19"/>
          <w:sz w:val="24"/>
        </w:rPr>
        <w:t> </w:t>
      </w:r>
      <w:r>
        <w:rPr>
          <w:spacing w:val="-2"/>
          <w:w w:val="80"/>
          <w:sz w:val="24"/>
        </w:rPr>
        <w:t>E,</w:t>
      </w:r>
      <w:r>
        <w:rPr>
          <w:spacing w:val="23"/>
          <w:sz w:val="24"/>
        </w:rPr>
        <w:t> </w:t>
      </w:r>
      <w:r>
        <w:rPr>
          <w:spacing w:val="-2"/>
          <w:w w:val="80"/>
          <w:sz w:val="24"/>
        </w:rPr>
        <w:t>Zinco,</w:t>
      </w:r>
      <w:r>
        <w:rPr>
          <w:spacing w:val="22"/>
          <w:sz w:val="24"/>
        </w:rPr>
        <w:t> </w:t>
      </w:r>
      <w:r>
        <w:rPr>
          <w:spacing w:val="-2"/>
          <w:w w:val="80"/>
          <w:sz w:val="24"/>
        </w:rPr>
        <w:t>Ômega-</w:t>
      </w:r>
      <w:r>
        <w:rPr>
          <w:spacing w:val="-5"/>
          <w:w w:val="80"/>
          <w:sz w:val="24"/>
        </w:rPr>
        <w:t>3,</w:t>
      </w:r>
    </w:p>
    <w:p>
      <w:pPr>
        <w:pStyle w:val="Heading7"/>
        <w:spacing w:line="278" w:lineRule="exact"/>
        <w:ind w:left="2531"/>
      </w:pPr>
      <w:r>
        <w:rPr>
          <w:w w:val="70"/>
        </w:rPr>
        <w:t>Glutamina,</w:t>
      </w:r>
      <w:r>
        <w:rPr>
          <w:spacing w:val="7"/>
        </w:rPr>
        <w:t> </w:t>
      </w:r>
      <w:r>
        <w:rPr>
          <w:spacing w:val="-2"/>
          <w:w w:val="80"/>
        </w:rPr>
        <w:t>Silício</w:t>
      </w:r>
    </w:p>
    <w:p>
      <w:pPr>
        <w:spacing w:line="240" w:lineRule="auto" w:before="257"/>
        <w:ind w:left="2530" w:right="1967" w:firstLine="11"/>
        <w:jc w:val="both"/>
        <w:rPr>
          <w:sz w:val="22"/>
        </w:rPr>
      </w:pPr>
      <w:r>
        <w:rPr>
          <w:i/>
          <w:w w:val="75"/>
          <w:sz w:val="23"/>
        </w:rPr>
        <w:t>Explicar.ão:</w:t>
      </w:r>
      <w:r>
        <w:rPr>
          <w:i/>
          <w:sz w:val="23"/>
        </w:rPr>
        <w:t> </w:t>
      </w:r>
      <w:r>
        <w:rPr>
          <w:w w:val="75"/>
          <w:sz w:val="23"/>
        </w:rPr>
        <w:t>Dermali(es</w:t>
      </w:r>
      <w:r>
        <w:rPr>
          <w:sz w:val="23"/>
        </w:rPr>
        <w:t> </w:t>
      </w:r>
      <w:r>
        <w:rPr>
          <w:w w:val="75"/>
          <w:sz w:val="23"/>
        </w:rPr>
        <w:t>refletem</w:t>
      </w:r>
      <w:r>
        <w:rPr>
          <w:sz w:val="23"/>
        </w:rPr>
        <w:t> </w:t>
      </w:r>
      <w:r>
        <w:rPr>
          <w:w w:val="75"/>
          <w:sz w:val="23"/>
        </w:rPr>
        <w:t>inflamação</w:t>
      </w:r>
      <w:r>
        <w:rPr>
          <w:sz w:val="23"/>
        </w:rPr>
        <w:t> </w:t>
      </w:r>
      <w:r>
        <w:rPr>
          <w:w w:val="75"/>
          <w:sz w:val="23"/>
        </w:rPr>
        <w:t>e disfunçâo de barreira</w:t>
      </w:r>
      <w:r>
        <w:rPr>
          <w:sz w:val="23"/>
        </w:rPr>
        <w:t> </w:t>
      </w:r>
      <w:r>
        <w:rPr>
          <w:w w:val="75"/>
          <w:sz w:val="23"/>
        </w:rPr>
        <w:t>cutânea.</w:t>
      </w:r>
      <w:r>
        <w:rPr>
          <w:sz w:val="23"/>
        </w:rPr>
        <w:t> </w:t>
      </w:r>
      <w:r>
        <w:rPr>
          <w:w w:val="75"/>
          <w:sz w:val="23"/>
        </w:rPr>
        <w:t>As vitaminas do complexo</w:t>
      </w:r>
      <w:r>
        <w:rPr>
          <w:sz w:val="23"/>
        </w:rPr>
        <w:t> </w:t>
      </w:r>
      <w:r>
        <w:rPr>
          <w:w w:val="75"/>
          <w:sz w:val="23"/>
        </w:rPr>
        <w:t>B</w:t>
      </w:r>
      <w:r>
        <w:rPr>
          <w:sz w:val="23"/>
        </w:rPr>
        <w:t> </w:t>
      </w:r>
      <w:r>
        <w:rPr>
          <w:w w:val="75"/>
          <w:sz w:val="23"/>
        </w:rPr>
        <w:t>são</w:t>
      </w:r>
      <w:r>
        <w:rPr>
          <w:spacing w:val="-1"/>
          <w:sz w:val="23"/>
        </w:rPr>
        <w:t> </w:t>
      </w:r>
      <w:r>
        <w:rPr>
          <w:w w:val="75"/>
          <w:sz w:val="23"/>
        </w:rPr>
        <w:t>cofatores</w:t>
      </w:r>
      <w:r>
        <w:rPr>
          <w:sz w:val="23"/>
        </w:rPr>
        <w:t> </w:t>
      </w:r>
      <w:r>
        <w:rPr>
          <w:w w:val="75"/>
          <w:sz w:val="23"/>
        </w:rPr>
        <w:t>na</w:t>
      </w:r>
      <w:r>
        <w:rPr>
          <w:spacing w:val="-3"/>
          <w:sz w:val="23"/>
        </w:rPr>
        <w:t> </w:t>
      </w:r>
      <w:r>
        <w:rPr>
          <w:w w:val="75"/>
          <w:sz w:val="23"/>
        </w:rPr>
        <w:t>renovação</w:t>
      </w:r>
      <w:r>
        <w:rPr>
          <w:sz w:val="23"/>
        </w:rPr>
        <w:t> </w:t>
      </w:r>
      <w:r>
        <w:rPr>
          <w:w w:val="75"/>
          <w:sz w:val="23"/>
        </w:rPr>
        <w:t>celular</w:t>
      </w:r>
      <w:r>
        <w:rPr>
          <w:sz w:val="23"/>
        </w:rPr>
        <w:t> </w:t>
      </w:r>
      <w:r>
        <w:rPr>
          <w:w w:val="75"/>
          <w:sz w:val="23"/>
        </w:rPr>
        <w:t>e regulação</w:t>
      </w:r>
      <w:r>
        <w:rPr>
          <w:sz w:val="23"/>
        </w:rPr>
        <w:t> </w:t>
      </w:r>
      <w:r>
        <w:rPr>
          <w:w w:val="75"/>
          <w:sz w:val="23"/>
        </w:rPr>
        <w:t>da oleosidade.</w:t>
      </w:r>
      <w:r>
        <w:rPr>
          <w:sz w:val="23"/>
        </w:rPr>
        <w:t> </w:t>
      </w:r>
      <w:r>
        <w:rPr>
          <w:color w:val="0C0C0C"/>
          <w:w w:val="75"/>
          <w:sz w:val="23"/>
        </w:rPr>
        <w:t>A </w:t>
      </w:r>
      <w:r>
        <w:rPr>
          <w:w w:val="75"/>
          <w:sz w:val="23"/>
        </w:rPr>
        <w:t>vitamina</w:t>
      </w:r>
      <w:r>
        <w:rPr>
          <w:spacing w:val="40"/>
          <w:sz w:val="23"/>
        </w:rPr>
        <w:t> </w:t>
      </w:r>
      <w:r>
        <w:rPr>
          <w:color w:val="1A1A1A"/>
          <w:w w:val="75"/>
          <w:sz w:val="23"/>
        </w:rPr>
        <w:t>A </w:t>
      </w:r>
      <w:r>
        <w:rPr>
          <w:w w:val="75"/>
          <w:sz w:val="23"/>
        </w:rPr>
        <w:t>regula</w:t>
      </w:r>
      <w:r>
        <w:rPr>
          <w:sz w:val="23"/>
        </w:rPr>
        <w:t> </w:t>
      </w:r>
      <w:r>
        <w:rPr>
          <w:w w:val="75"/>
          <w:sz w:val="23"/>
        </w:rPr>
        <w:t>queratínócitos. A glutamina</w:t>
      </w:r>
      <w:r>
        <w:rPr>
          <w:sz w:val="23"/>
        </w:rPr>
        <w:t> </w:t>
      </w:r>
      <w:r>
        <w:rPr>
          <w:w w:val="75"/>
          <w:sz w:val="23"/>
        </w:rPr>
        <w:t>melhora a funçáo</w:t>
      </w:r>
      <w:r>
        <w:rPr>
          <w:sz w:val="23"/>
        </w:rPr>
        <w:t> </w:t>
      </w:r>
      <w:r>
        <w:rPr>
          <w:w w:val="75"/>
          <w:sz w:val="23"/>
        </w:rPr>
        <w:t>da mucosa</w:t>
      </w:r>
      <w:r>
        <w:rPr>
          <w:sz w:val="23"/>
        </w:rPr>
        <w:t> </w:t>
      </w:r>
      <w:r>
        <w:rPr>
          <w:w w:val="75"/>
          <w:sz w:val="23"/>
        </w:rPr>
        <w:t>intestinal</w:t>
      </w:r>
      <w:r>
        <w:rPr>
          <w:sz w:val="23"/>
        </w:rPr>
        <w:t> </w:t>
      </w:r>
      <w:r>
        <w:rPr>
          <w:w w:val="75"/>
          <w:sz w:val="23"/>
        </w:rPr>
        <w:t>e da barreira </w:t>
      </w:r>
      <w:r>
        <w:rPr>
          <w:spacing w:val="-2"/>
          <w:w w:val="85"/>
          <w:sz w:val="22"/>
        </w:rPr>
        <w:t>cutânea.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O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zinco</w:t>
      </w:r>
      <w:r>
        <w:rPr>
          <w:spacing w:val="-5"/>
          <w:sz w:val="22"/>
        </w:rPr>
        <w:t> </w:t>
      </w:r>
      <w:r>
        <w:rPr>
          <w:spacing w:val="-2"/>
          <w:w w:val="85"/>
          <w:sz w:val="22"/>
        </w:rPr>
        <w:t>atua na cicalrização,</w:t>
      </w:r>
      <w:r>
        <w:rPr>
          <w:spacing w:val="11"/>
          <w:sz w:val="22"/>
        </w:rPr>
        <w:t> </w:t>
      </w:r>
      <w:r>
        <w:rPr>
          <w:spacing w:val="-2"/>
          <w:w w:val="85"/>
          <w:sz w:val="22"/>
        </w:rPr>
        <w:t>e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o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ômega-3 reduz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inflamação</w:t>
      </w:r>
      <w:r>
        <w:rPr>
          <w:spacing w:val="-3"/>
          <w:sz w:val="22"/>
        </w:rPr>
        <w:t> </w:t>
      </w:r>
      <w:r>
        <w:rPr>
          <w:spacing w:val="-2"/>
          <w:w w:val="85"/>
          <w:sz w:val="22"/>
        </w:rPr>
        <w:t>dérmica.</w:t>
      </w:r>
      <w:r>
        <w:rPr>
          <w:spacing w:val="-3"/>
          <w:sz w:val="22"/>
        </w:rPr>
        <w:t> </w:t>
      </w:r>
      <w:r>
        <w:rPr>
          <w:spacing w:val="-2"/>
          <w:w w:val="85"/>
          <w:sz w:val="22"/>
        </w:rPr>
        <w:t>O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silício </w:t>
      </w:r>
      <w:r>
        <w:rPr>
          <w:w w:val="85"/>
          <w:sz w:val="22"/>
        </w:rPr>
        <w:t>participa da síntese de colágeno.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1694688</wp:posOffset>
                </wp:positionH>
                <wp:positionV relativeFrom="paragraph">
                  <wp:posOffset>272787</wp:posOffset>
                </wp:positionV>
                <wp:extent cx="4974590" cy="127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4974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590" h="0">
                              <a:moveTo>
                                <a:pt x="0" y="0"/>
                              </a:moveTo>
                              <a:lnTo>
                                <a:pt x="4974336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434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440002pt;margin-top:21.479313pt;width:391.7pt;height:.1pt;mso-position-horizontal-relative:page;mso-position-vertical-relative:paragraph;z-index:-15698944;mso-wrap-distance-left:0;mso-wrap-distance-right:0" id="docshape75" coordorigin="2669,430" coordsize="7834,0" path="m2669,430l10502,430e" filled="false" stroked="true" strokeweight="5.04pt" strokecolor="#34343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127"/>
          <w:footerReference w:type="even" r:id="rId128"/>
          <w:pgSz w:w="11910" w:h="16840"/>
          <w:pgMar w:header="0" w:footer="5183" w:top="780" w:bottom="5380" w:left="141" w:right="141"/>
          <w:pgNumType w:start="205"/>
        </w:sectPr>
      </w:pPr>
    </w:p>
    <w:p>
      <w:pPr>
        <w:pStyle w:val="Heading7"/>
        <w:spacing w:line="277" w:lineRule="exact" w:before="69"/>
        <w:ind w:left="2316"/>
      </w:pP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1714500</wp:posOffset>
            </wp:positionH>
            <wp:positionV relativeFrom="page">
              <wp:posOffset>7575804</wp:posOffset>
            </wp:positionV>
            <wp:extent cx="480060" cy="466344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Desconforto</w:t>
      </w:r>
      <w:r>
        <w:rPr>
          <w:spacing w:val="37"/>
        </w:rPr>
        <w:t> </w:t>
      </w:r>
      <w:r>
        <w:rPr>
          <w:spacing w:val="-2"/>
          <w:w w:val="90"/>
        </w:rPr>
        <w:t>Abdominal</w:t>
      </w:r>
    </w:p>
    <w:p>
      <w:pPr>
        <w:spacing w:line="277" w:lineRule="exact" w:before="0"/>
        <w:ind w:left="2317" w:right="0" w:firstLine="0"/>
        <w:jc w:val="left"/>
        <w:rPr>
          <w:sz w:val="25"/>
        </w:rPr>
      </w:pPr>
      <w:r>
        <w:rPr>
          <w:i/>
          <w:w w:val="70"/>
          <w:sz w:val="25"/>
        </w:rPr>
        <w:t>Possiveis</w:t>
      </w:r>
      <w:r>
        <w:rPr>
          <w:i/>
          <w:spacing w:val="-11"/>
          <w:sz w:val="25"/>
        </w:rPr>
        <w:t> </w:t>
      </w:r>
      <w:r>
        <w:rPr>
          <w:i/>
          <w:w w:val="70"/>
          <w:sz w:val="25"/>
        </w:rPr>
        <w:t>deficiéiicias.’</w:t>
      </w:r>
      <w:r>
        <w:rPr>
          <w:i/>
          <w:spacing w:val="-7"/>
          <w:sz w:val="25"/>
        </w:rPr>
        <w:t> </w:t>
      </w:r>
      <w:r>
        <w:rPr>
          <w:w w:val="70"/>
          <w:sz w:val="25"/>
        </w:rPr>
        <w:t>Glutamina,</w:t>
      </w:r>
      <w:r>
        <w:rPr>
          <w:spacing w:val="1"/>
          <w:sz w:val="25"/>
        </w:rPr>
        <w:t> </w:t>
      </w:r>
      <w:r>
        <w:rPr>
          <w:w w:val="70"/>
          <w:sz w:val="25"/>
        </w:rPr>
        <w:t>Magnésio,</w:t>
      </w:r>
      <w:r>
        <w:rPr>
          <w:spacing w:val="-3"/>
          <w:sz w:val="25"/>
        </w:rPr>
        <w:t> </w:t>
      </w:r>
      <w:r>
        <w:rPr>
          <w:i/>
          <w:w w:val="70"/>
          <w:sz w:val="25"/>
        </w:rPr>
        <w:t>Zinr.o,</w:t>
      </w:r>
      <w:r>
        <w:rPr>
          <w:i/>
          <w:spacing w:val="1"/>
          <w:sz w:val="25"/>
        </w:rPr>
        <w:t> </w:t>
      </w:r>
      <w:r>
        <w:rPr>
          <w:w w:val="70"/>
          <w:sz w:val="25"/>
        </w:rPr>
        <w:t>Vitamina</w:t>
      </w:r>
      <w:r>
        <w:rPr>
          <w:spacing w:val="-9"/>
          <w:sz w:val="25"/>
        </w:rPr>
        <w:t> </w:t>
      </w:r>
      <w:r>
        <w:rPr>
          <w:color w:val="181818"/>
          <w:w w:val="70"/>
          <w:sz w:val="25"/>
        </w:rPr>
        <w:t>D,</w:t>
      </w:r>
      <w:r>
        <w:rPr>
          <w:color w:val="181818"/>
          <w:spacing w:val="-12"/>
          <w:sz w:val="25"/>
        </w:rPr>
        <w:t> </w:t>
      </w:r>
      <w:r>
        <w:rPr>
          <w:w w:val="70"/>
          <w:sz w:val="25"/>
        </w:rPr>
        <w:t>B6,</w:t>
      </w:r>
      <w:r>
        <w:rPr>
          <w:spacing w:val="-3"/>
          <w:sz w:val="25"/>
        </w:rPr>
        <w:t> </w:t>
      </w:r>
      <w:r>
        <w:rPr>
          <w:spacing w:val="-2"/>
          <w:w w:val="70"/>
          <w:sz w:val="25"/>
        </w:rPr>
        <w:t>Quercetina</w:t>
      </w:r>
    </w:p>
    <w:p>
      <w:pPr>
        <w:pStyle w:val="BodyText"/>
        <w:spacing w:line="249" w:lineRule="auto" w:before="259"/>
        <w:ind w:left="2321" w:right="2181" w:hanging="3"/>
        <w:jc w:val="both"/>
      </w:pPr>
      <w:r>
        <w:rPr>
          <w:i/>
          <w:w w:val="80"/>
        </w:rPr>
        <w:t>Explicação.</w:t>
      </w:r>
      <w:r>
        <w:rPr>
          <w:i/>
          <w:spacing w:val="12"/>
        </w:rPr>
        <w:t> </w:t>
      </w:r>
      <w:r>
        <w:rPr>
          <w:w w:val="80"/>
        </w:rPr>
        <w:t>O desconforto pode estar associãdo</w:t>
      </w:r>
      <w:r>
        <w:rPr/>
        <w:t> </w:t>
      </w:r>
      <w:r>
        <w:rPr>
          <w:w w:val="80"/>
        </w:rPr>
        <w:t>a disbiose, má digestão</w:t>
      </w:r>
      <w:r>
        <w:rPr/>
        <w:t> </w:t>
      </w:r>
      <w:r>
        <w:rPr>
          <w:w w:val="80"/>
        </w:rPr>
        <w:t>e</w:t>
      </w:r>
      <w:r>
        <w:rPr>
          <w:spacing w:val="-4"/>
          <w:w w:val="80"/>
        </w:rPr>
        <w:t> </w:t>
      </w:r>
      <w:r>
        <w:rPr>
          <w:w w:val="80"/>
        </w:rPr>
        <w:t>inflamaçáo</w:t>
      </w:r>
      <w:r>
        <w:rPr/>
        <w:t> </w:t>
      </w:r>
      <w:r>
        <w:rPr>
          <w:color w:val="0F0F0F"/>
          <w:w w:val="80"/>
        </w:rPr>
        <w:t>da </w:t>
      </w:r>
      <w:r>
        <w:rPr>
          <w:w w:val="85"/>
        </w:rPr>
        <w:t>mucosa</w:t>
      </w:r>
      <w:r>
        <w:rPr>
          <w:w w:val="85"/>
        </w:rPr>
        <w:t> intestinal.</w:t>
      </w:r>
      <w:r>
        <w:rPr>
          <w:w w:val="85"/>
        </w:rPr>
        <w:t> A glutamina</w:t>
      </w:r>
      <w:r>
        <w:rPr>
          <w:w w:val="85"/>
        </w:rPr>
        <w:t> é reparadora</w:t>
      </w:r>
      <w:r>
        <w:rPr>
          <w:w w:val="85"/>
        </w:rPr>
        <w:t> intestinal.</w:t>
      </w:r>
      <w:r>
        <w:rPr>
          <w:w w:val="85"/>
        </w:rPr>
        <w:t> O magnésio</w:t>
      </w:r>
      <w:r>
        <w:rPr>
          <w:w w:val="85"/>
        </w:rPr>
        <w:t> e</w:t>
      </w:r>
      <w:r>
        <w:rPr>
          <w:w w:val="85"/>
        </w:rPr>
        <w:t> a Bó</w:t>
      </w:r>
      <w:r>
        <w:rPr>
          <w:w w:val="85"/>
        </w:rPr>
        <w:t> regulam </w:t>
      </w:r>
      <w:r>
        <w:rPr>
          <w:spacing w:val="-2"/>
          <w:w w:val="85"/>
        </w:rPr>
        <w:t>motilidade</w:t>
      </w:r>
      <w:r>
        <w:rPr/>
        <w:t> </w:t>
      </w:r>
      <w:r>
        <w:rPr>
          <w:spacing w:val="-2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neurotransmissoies</w:t>
      </w:r>
      <w:r>
        <w:rPr>
          <w:spacing w:val="-3"/>
        </w:rPr>
        <w:t> </w:t>
      </w:r>
      <w:r>
        <w:rPr>
          <w:spacing w:val="-2"/>
          <w:w w:val="85"/>
        </w:rPr>
        <w:t>do eixo intestino-cérebro.</w:t>
      </w:r>
      <w:r>
        <w:rPr>
          <w:spacing w:val="-5"/>
          <w:w w:val="85"/>
        </w:rPr>
        <w:t> </w:t>
      </w:r>
      <w:r>
        <w:rPr>
          <w:color w:val="1A1A1A"/>
          <w:spacing w:val="-2"/>
          <w:w w:val="85"/>
        </w:rPr>
        <w:t>O </w:t>
      </w:r>
      <w:r>
        <w:rPr>
          <w:spacing w:val="-2"/>
          <w:w w:val="85"/>
        </w:rPr>
        <w:t>zinco melhora</w:t>
      </w:r>
      <w:r>
        <w:rPr/>
        <w:t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digestão. 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vitamina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quercetina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regulam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inãamação</w:t>
      </w:r>
      <w:r>
        <w:rPr>
          <w:spacing w:val="7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função</w:t>
      </w:r>
      <w:r>
        <w:rPr>
          <w:spacing w:val="-5"/>
        </w:rPr>
        <w:t> </w:t>
      </w:r>
      <w:r>
        <w:rPr>
          <w:spacing w:val="-2"/>
          <w:w w:val="85"/>
        </w:rPr>
        <w:t>imunológica</w:t>
      </w:r>
      <w:r>
        <w:rPr/>
        <w:t> </w:t>
      </w:r>
      <w:r>
        <w:rPr>
          <w:spacing w:val="-2"/>
          <w:w w:val="85"/>
        </w:rPr>
        <w:t>da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mucosa.</w:t>
      </w:r>
    </w:p>
    <w:p>
      <w:pPr>
        <w:pStyle w:val="BodyText"/>
      </w:pPr>
    </w:p>
    <w:p>
      <w:pPr>
        <w:pStyle w:val="BodyText"/>
        <w:spacing w:before="16"/>
      </w:pPr>
    </w:p>
    <w:p>
      <w:pPr>
        <w:spacing w:line="262" w:lineRule="exact" w:before="1"/>
        <w:ind w:left="2317" w:right="0" w:firstLine="0"/>
        <w:jc w:val="left"/>
        <w:rPr>
          <w:sz w:val="23"/>
        </w:rPr>
      </w:pPr>
      <w:r>
        <w:rPr>
          <w:spacing w:val="-2"/>
          <w:w w:val="90"/>
          <w:sz w:val="23"/>
        </w:rPr>
        <w:t>Caspa</w:t>
      </w:r>
    </w:p>
    <w:p>
      <w:pPr>
        <w:spacing w:line="262" w:lineRule="exact" w:before="0"/>
        <w:ind w:left="2318" w:right="0" w:firstLine="0"/>
        <w:jc w:val="left"/>
        <w:rPr>
          <w:sz w:val="23"/>
        </w:rPr>
      </w:pPr>
      <w:r>
        <w:rPr>
          <w:i/>
          <w:w w:val="75"/>
          <w:sz w:val="23"/>
        </w:rPr>
        <w:t>Possíveis</w:t>
      </w:r>
      <w:r>
        <w:rPr>
          <w:i/>
          <w:spacing w:val="22"/>
          <w:sz w:val="23"/>
        </w:rPr>
        <w:t> </w:t>
      </w:r>
      <w:r>
        <w:rPr>
          <w:i/>
          <w:w w:val="75"/>
          <w:sz w:val="23"/>
        </w:rPr>
        <w:t>deficiências:</w:t>
      </w:r>
      <w:r>
        <w:rPr>
          <w:i/>
          <w:spacing w:val="37"/>
          <w:sz w:val="23"/>
        </w:rPr>
        <w:t> </w:t>
      </w:r>
      <w:r>
        <w:rPr>
          <w:w w:val="75"/>
          <w:sz w:val="23"/>
        </w:rPr>
        <w:t>Vitaminas</w:t>
      </w:r>
      <w:r>
        <w:rPr>
          <w:spacing w:val="10"/>
          <w:sz w:val="23"/>
        </w:rPr>
        <w:t> </w:t>
      </w:r>
      <w:r>
        <w:rPr>
          <w:w w:val="75"/>
          <w:sz w:val="23"/>
        </w:rPr>
        <w:t>Bó,</w:t>
      </w:r>
      <w:r>
        <w:rPr>
          <w:spacing w:val="-2"/>
          <w:sz w:val="23"/>
        </w:rPr>
        <w:t> </w:t>
      </w:r>
      <w:r>
        <w:rPr>
          <w:w w:val="75"/>
          <w:sz w:val="23"/>
        </w:rPr>
        <w:t>B2,</w:t>
      </w:r>
      <w:r>
        <w:rPr>
          <w:spacing w:val="-5"/>
          <w:sz w:val="23"/>
        </w:rPr>
        <w:t> </w:t>
      </w:r>
      <w:r>
        <w:rPr>
          <w:w w:val="75"/>
          <w:sz w:val="23"/>
        </w:rPr>
        <w:t>Zinco,</w:t>
      </w:r>
      <w:r>
        <w:rPr>
          <w:spacing w:val="10"/>
          <w:sz w:val="23"/>
        </w:rPr>
        <w:t> </w:t>
      </w:r>
      <w:r>
        <w:rPr>
          <w:w w:val="75"/>
          <w:sz w:val="23"/>
        </w:rPr>
        <w:t>Ômega-3,</w:t>
      </w:r>
      <w:r>
        <w:rPr>
          <w:spacing w:val="18"/>
          <w:sz w:val="23"/>
        </w:rPr>
        <w:t> </w:t>
      </w:r>
      <w:r>
        <w:rPr>
          <w:w w:val="75"/>
          <w:sz w:val="23"/>
        </w:rPr>
        <w:t>Selênio,</w:t>
      </w:r>
      <w:r>
        <w:rPr>
          <w:spacing w:val="20"/>
          <w:sz w:val="23"/>
        </w:rPr>
        <w:t> </w:t>
      </w:r>
      <w:r>
        <w:rPr>
          <w:spacing w:val="-2"/>
          <w:w w:val="75"/>
          <w:sz w:val="23"/>
        </w:rPr>
        <w:t>Quercetina</w:t>
      </w:r>
    </w:p>
    <w:p>
      <w:pPr>
        <w:pStyle w:val="Heading7"/>
        <w:spacing w:line="218" w:lineRule="auto" w:before="256"/>
        <w:ind w:left="2318" w:right="2183" w:hanging="1"/>
        <w:jc w:val="both"/>
      </w:pPr>
      <w:r>
        <w:rPr>
          <w:i/>
          <w:spacing w:val="-2"/>
          <w:w w:val="75"/>
        </w:rPr>
        <w:t>Explicação.</w:t>
      </w:r>
      <w:r>
        <w:rPr>
          <w:i/>
          <w:spacing w:val="-16"/>
        </w:rPr>
        <w:t> </w:t>
      </w:r>
      <w:r>
        <w:rPr>
          <w:spacing w:val="-2"/>
          <w:w w:val="75"/>
        </w:rPr>
        <w:t>A</w:t>
      </w:r>
      <w:r>
        <w:rPr>
          <w:spacing w:val="-15"/>
        </w:rPr>
        <w:t> </w:t>
      </w:r>
      <w:r>
        <w:rPr>
          <w:spacing w:val="-2"/>
          <w:w w:val="75"/>
        </w:rPr>
        <w:t>caspa</w:t>
      </w:r>
      <w:r>
        <w:rPr>
          <w:spacing w:val="-16"/>
        </w:rPr>
        <w:t> </w:t>
      </w:r>
      <w:r>
        <w:rPr>
          <w:spacing w:val="-2"/>
          <w:w w:val="75"/>
        </w:rPr>
        <w:t>está</w:t>
      </w:r>
      <w:r>
        <w:rPr>
          <w:spacing w:val="-12"/>
        </w:rPr>
        <w:t> </w:t>
      </w:r>
      <w:r>
        <w:rPr>
          <w:spacing w:val="-2"/>
          <w:w w:val="75"/>
        </w:rPr>
        <w:t>associada</w:t>
      </w:r>
      <w:r>
        <w:rPr>
          <w:spacing w:val="-1"/>
        </w:rPr>
        <w:t> </w:t>
      </w:r>
      <w:r>
        <w:rPr>
          <w:spacing w:val="-2"/>
          <w:w w:val="75"/>
        </w:rPr>
        <w:t>a</w:t>
      </w:r>
      <w:r>
        <w:rPr>
          <w:spacing w:val="-16"/>
        </w:rPr>
        <w:t> </w:t>
      </w:r>
      <w:r>
        <w:rPr>
          <w:spacing w:val="-2"/>
          <w:w w:val="75"/>
        </w:rPr>
        <w:t>inflamação</w:t>
      </w:r>
      <w:r>
        <w:rPr>
          <w:spacing w:val="-1"/>
        </w:rPr>
        <w:t> </w:t>
      </w:r>
      <w:r>
        <w:rPr>
          <w:spacing w:val="-2"/>
          <w:w w:val="75"/>
        </w:rPr>
        <w:t>do</w:t>
      </w:r>
      <w:r>
        <w:rPr>
          <w:spacing w:val="-16"/>
        </w:rPr>
        <w:t> </w:t>
      </w:r>
      <w:r>
        <w:rPr>
          <w:spacing w:val="-2"/>
          <w:w w:val="75"/>
        </w:rPr>
        <w:t>couro</w:t>
      </w:r>
      <w:r>
        <w:rPr>
          <w:spacing w:val="-13"/>
        </w:rPr>
        <w:t> </w:t>
      </w:r>
      <w:r>
        <w:rPr>
          <w:spacing w:val="-2"/>
          <w:w w:val="75"/>
        </w:rPr>
        <w:t>cabeludo</w:t>
      </w:r>
      <w:r>
        <w:rPr>
          <w:spacing w:val="-2"/>
        </w:rPr>
        <w:t> </w:t>
      </w:r>
      <w:r>
        <w:rPr>
          <w:spacing w:val="-2"/>
          <w:w w:val="75"/>
        </w:rPr>
        <w:t>e</w:t>
      </w:r>
      <w:r>
        <w:rPr>
          <w:spacing w:val="-16"/>
        </w:rPr>
        <w:t> </w:t>
      </w:r>
      <w:r>
        <w:rPr>
          <w:spacing w:val="-2"/>
          <w:w w:val="75"/>
        </w:rPr>
        <w:t>proliferação</w:t>
      </w:r>
      <w:r>
        <w:rPr>
          <w:spacing w:val="-7"/>
        </w:rPr>
        <w:t> </w:t>
      </w:r>
      <w:r>
        <w:rPr>
          <w:spacing w:val="-2"/>
          <w:w w:val="75"/>
        </w:rPr>
        <w:t>de </w:t>
      </w:r>
      <w:r>
        <w:rPr>
          <w:w w:val="75"/>
        </w:rPr>
        <w:t>fungos. B6 e B2 participam do equilíbrio da oleosidade.</w:t>
      </w:r>
      <w:r>
        <w:rPr>
          <w:spacing w:val="-9"/>
        </w:rPr>
        <w:t> </w:t>
      </w:r>
      <w:r>
        <w:rPr>
          <w:color w:val="1C1C1C"/>
          <w:w w:val="75"/>
        </w:rPr>
        <w:t>O</w:t>
      </w:r>
      <w:r>
        <w:rPr>
          <w:color w:val="1C1C1C"/>
          <w:spacing w:val="-15"/>
        </w:rPr>
        <w:t> </w:t>
      </w:r>
      <w:r>
        <w:rPr>
          <w:w w:val="75"/>
        </w:rPr>
        <w:t>zinco e o selênio</w:t>
      </w:r>
      <w:r>
        <w:rPr>
          <w:spacing w:val="-9"/>
        </w:rPr>
        <w:t> </w:t>
      </w:r>
      <w:r>
        <w:rPr>
          <w:w w:val="75"/>
        </w:rPr>
        <w:t>têm ação antifúngica.</w:t>
      </w:r>
      <w:r>
        <w:rPr/>
        <w:t> </w:t>
      </w:r>
      <w:r>
        <w:rPr>
          <w:w w:val="75"/>
        </w:rPr>
        <w:t>O ômega-3</w:t>
      </w:r>
      <w:r>
        <w:rPr/>
        <w:t> </w:t>
      </w:r>
      <w:r>
        <w:rPr>
          <w:w w:val="75"/>
        </w:rPr>
        <w:t>reduz a inflamação</w:t>
      </w:r>
      <w:r>
        <w:rPr/>
        <w:t> </w:t>
      </w:r>
      <w:r>
        <w:rPr>
          <w:w w:val="75"/>
        </w:rPr>
        <w:t>e a descamação.</w:t>
      </w:r>
      <w:r>
        <w:rPr/>
        <w:t> </w:t>
      </w:r>
      <w:r>
        <w:rPr>
          <w:color w:val="0C0C0C"/>
          <w:w w:val="75"/>
        </w:rPr>
        <w:t>A </w:t>
      </w:r>
      <w:r>
        <w:rPr>
          <w:w w:val="75"/>
        </w:rPr>
        <w:t>quercetina</w:t>
      </w:r>
      <w:r>
        <w:rPr/>
        <w:t> </w:t>
      </w:r>
      <w:r>
        <w:rPr>
          <w:w w:val="75"/>
        </w:rPr>
        <w:t>ajuda no controle da</w:t>
      </w:r>
      <w:r>
        <w:rPr>
          <w:spacing w:val="-5"/>
          <w:w w:val="75"/>
        </w:rPr>
        <w:t> </w:t>
      </w:r>
      <w:r>
        <w:rPr>
          <w:w w:val="75"/>
        </w:rPr>
        <w:t>histamina</w:t>
      </w:r>
      <w:r>
        <w:rPr>
          <w:spacing w:val="-17"/>
        </w:rPr>
        <w:t> </w:t>
      </w:r>
      <w:r>
        <w:rPr>
          <w:w w:val="75"/>
        </w:rPr>
        <w:t>e</w:t>
      </w:r>
      <w:r>
        <w:rPr>
          <w:spacing w:val="-18"/>
        </w:rPr>
        <w:t> </w:t>
      </w:r>
      <w:r>
        <w:rPr>
          <w:w w:val="75"/>
        </w:rPr>
        <w:t>melhora</w:t>
      </w:r>
      <w:r>
        <w:rPr>
          <w:spacing w:val="-17"/>
        </w:rPr>
        <w:t> </w:t>
      </w:r>
      <w:r>
        <w:rPr>
          <w:w w:val="75"/>
        </w:rPr>
        <w:t>a</w:t>
      </w:r>
      <w:r>
        <w:rPr>
          <w:spacing w:val="-7"/>
          <w:w w:val="75"/>
        </w:rPr>
        <w:t> </w:t>
      </w:r>
      <w:r>
        <w:rPr>
          <w:w w:val="75"/>
        </w:rPr>
        <w:t>barreira</w:t>
      </w:r>
      <w:r>
        <w:rPr>
          <w:spacing w:val="-17"/>
        </w:rPr>
        <w:t> </w:t>
      </w:r>
      <w:r>
        <w:rPr>
          <w:w w:val="75"/>
        </w:rPr>
        <w:t>cutânea.</w:t>
      </w:r>
    </w:p>
    <w:p>
      <w:pPr>
        <w:pStyle w:val="BodyText"/>
        <w:spacing w:before="259"/>
        <w:rPr>
          <w:sz w:val="25"/>
        </w:rPr>
      </w:pPr>
    </w:p>
    <w:p>
      <w:pPr>
        <w:spacing w:line="241" w:lineRule="exact" w:before="0"/>
        <w:ind w:left="2318" w:right="0" w:firstLine="0"/>
        <w:jc w:val="left"/>
        <w:rPr>
          <w:sz w:val="21"/>
        </w:rPr>
      </w:pPr>
      <w:r>
        <w:rPr>
          <w:spacing w:val="-2"/>
          <w:sz w:val="21"/>
        </w:rPr>
        <w:t>Hiperpigmentação</w:t>
      </w:r>
    </w:p>
    <w:p>
      <w:pPr>
        <w:spacing w:line="264" w:lineRule="exact" w:before="0"/>
        <w:ind w:left="2310" w:right="0" w:firstLine="0"/>
        <w:jc w:val="left"/>
        <w:rPr>
          <w:sz w:val="23"/>
        </w:rPr>
      </w:pPr>
      <w:r>
        <w:rPr>
          <w:w w:val="75"/>
          <w:sz w:val="23"/>
        </w:rPr>
        <w:t>Possíveis</w:t>
      </w:r>
      <w:r>
        <w:rPr>
          <w:spacing w:val="16"/>
          <w:sz w:val="23"/>
        </w:rPr>
        <w:t> </w:t>
      </w:r>
      <w:r>
        <w:rPr>
          <w:w w:val="75"/>
          <w:sz w:val="23"/>
        </w:rPr>
        <w:t>de/fciê/ic/as.</w:t>
      </w:r>
      <w:r>
        <w:rPr>
          <w:spacing w:val="3"/>
          <w:sz w:val="23"/>
        </w:rPr>
        <w:t> </w:t>
      </w:r>
      <w:r>
        <w:rPr>
          <w:w w:val="75"/>
          <w:sz w:val="23"/>
        </w:rPr>
        <w:t>B9,</w:t>
      </w:r>
      <w:r>
        <w:rPr>
          <w:spacing w:val="-1"/>
          <w:sz w:val="23"/>
        </w:rPr>
        <w:t> </w:t>
      </w:r>
      <w:r>
        <w:rPr>
          <w:w w:val="75"/>
          <w:sz w:val="23"/>
        </w:rPr>
        <w:t>B12,</w:t>
      </w:r>
      <w:r>
        <w:rPr>
          <w:spacing w:val="4"/>
          <w:sz w:val="23"/>
        </w:rPr>
        <w:t> </w:t>
      </w:r>
      <w:r>
        <w:rPr>
          <w:w w:val="75"/>
          <w:sz w:val="23"/>
        </w:rPr>
        <w:t>E,</w:t>
      </w:r>
      <w:r>
        <w:rPr>
          <w:spacing w:val="14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13"/>
          <w:sz w:val="23"/>
        </w:rPr>
        <w:t> </w:t>
      </w:r>
      <w:r>
        <w:rPr>
          <w:w w:val="75"/>
          <w:sz w:val="23"/>
        </w:rPr>
        <w:t>C,</w:t>
      </w:r>
      <w:r>
        <w:rPr>
          <w:spacing w:val="2"/>
          <w:sz w:val="23"/>
        </w:rPr>
        <w:t> </w:t>
      </w:r>
      <w:r>
        <w:rPr>
          <w:spacing w:val="-2"/>
          <w:w w:val="75"/>
          <w:sz w:val="23"/>
        </w:rPr>
        <w:t>Zinco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47" w:lineRule="auto"/>
        <w:ind w:left="2321" w:right="2196" w:firstLine="5"/>
        <w:jc w:val="both"/>
      </w:pPr>
      <w:r>
        <w:rPr>
          <w:i/>
          <w:w w:val="80"/>
        </w:rPr>
        <w:t>Explicação.’</w:t>
      </w:r>
      <w:r>
        <w:rPr>
          <w:i/>
          <w:spacing w:val="36"/>
        </w:rPr>
        <w:t> </w:t>
      </w:r>
      <w:r>
        <w:rPr>
          <w:w w:val="80"/>
        </w:rPr>
        <w:t>A hiperpigmentação pode ocorrer por alterações</w:t>
      </w:r>
      <w:r>
        <w:rPr/>
        <w:t> </w:t>
      </w:r>
      <w:r>
        <w:rPr>
          <w:w w:val="80"/>
        </w:rPr>
        <w:t>na produção</w:t>
      </w:r>
      <w:r>
        <w:rPr/>
        <w:t> </w:t>
      </w:r>
      <w:r>
        <w:rPr>
          <w:w w:val="80"/>
        </w:rPr>
        <w:t>de melanina, infamação</w:t>
      </w:r>
      <w:r>
        <w:rPr/>
        <w:t> </w:t>
      </w:r>
      <w:r>
        <w:rPr>
          <w:w w:val="80"/>
        </w:rPr>
        <w:t>ou estresse</w:t>
      </w:r>
      <w:r>
        <w:rPr/>
        <w:t> </w:t>
      </w:r>
      <w:r>
        <w:rPr>
          <w:w w:val="80"/>
        </w:rPr>
        <w:t>oxidativo.</w:t>
      </w:r>
      <w:r>
        <w:rPr>
          <w:spacing w:val="22"/>
        </w:rPr>
        <w:t> </w:t>
      </w:r>
      <w:r>
        <w:rPr>
          <w:w w:val="80"/>
        </w:rPr>
        <w:t>A B12 e B9 influenciam</w:t>
      </w:r>
      <w:r>
        <w:rPr>
          <w:spacing w:val="25"/>
        </w:rPr>
        <w:t> </w:t>
      </w:r>
      <w:r>
        <w:rPr>
          <w:color w:val="111111"/>
          <w:w w:val="80"/>
        </w:rPr>
        <w:t>a</w:t>
      </w:r>
      <w:r>
        <w:rPr>
          <w:color w:val="111111"/>
        </w:rPr>
        <w:t> </w:t>
      </w:r>
      <w:r>
        <w:rPr>
          <w:w w:val="80"/>
        </w:rPr>
        <w:t>divisão</w:t>
      </w:r>
      <w:r>
        <w:rPr/>
        <w:t> </w:t>
      </w:r>
      <w:r>
        <w:rPr>
          <w:w w:val="80"/>
        </w:rPr>
        <w:t>celular</w:t>
      </w:r>
      <w:r>
        <w:rPr/>
        <w:t> </w:t>
      </w:r>
      <w:r>
        <w:rPr>
          <w:w w:val="80"/>
        </w:rPr>
        <w:t>da epiderme.</w:t>
      </w:r>
      <w:r>
        <w:rPr>
          <w:spacing w:val="40"/>
        </w:rPr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vitamina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zinco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são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antioxidantes.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vitamina</w:t>
      </w:r>
      <w:r>
        <w:rPr>
          <w:spacing w:val="-4"/>
        </w:rPr>
        <w:t> </w:t>
      </w:r>
      <w:r>
        <w:rPr>
          <w:spacing w:val="-2"/>
          <w:w w:val="85"/>
        </w:rPr>
        <w:t>C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inibe</w:t>
      </w:r>
      <w:r>
        <w:rPr>
          <w:spacing w:val="-6"/>
        </w:rPr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tirosinase,</w:t>
      </w:r>
      <w:r>
        <w:rPr>
          <w:spacing w:val="3"/>
        </w:rPr>
        <w:t> </w:t>
      </w:r>
      <w:r>
        <w:rPr>
          <w:spacing w:val="-2"/>
          <w:w w:val="85"/>
        </w:rPr>
        <w:t>enzima</w:t>
      </w:r>
      <w:r>
        <w:rPr>
          <w:spacing w:val="-4"/>
        </w:rPr>
        <w:t> </w:t>
      </w:r>
      <w:r>
        <w:rPr>
          <w:spacing w:val="-2"/>
          <w:w w:val="85"/>
        </w:rPr>
        <w:t>chave </w:t>
      </w:r>
      <w:r>
        <w:rPr>
          <w:spacing w:val="-2"/>
          <w:w w:val="90"/>
        </w:rPr>
        <w:t>na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produçao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meianina.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2324"/>
      </w:pPr>
      <w:r>
        <w:rPr>
          <w:spacing w:val="-2"/>
        </w:rPr>
        <w:t>Gengivite</w:t>
      </w:r>
    </w:p>
    <w:p>
      <w:pPr>
        <w:pStyle w:val="BodyText"/>
        <w:spacing w:before="6"/>
        <w:ind w:left="2326"/>
        <w:jc w:val="both"/>
      </w:pPr>
      <w:r>
        <w:rPr>
          <w:i/>
          <w:w w:val="75"/>
        </w:rPr>
        <w:t>PCSSÍV9I'S</w:t>
      </w:r>
      <w:r>
        <w:rPr>
          <w:i/>
          <w:spacing w:val="10"/>
        </w:rPr>
        <w:t> </w:t>
      </w:r>
      <w:r>
        <w:rPr>
          <w:w w:val="75"/>
        </w:rPr>
        <w:t>d9/icIÉfTC/a</w:t>
      </w:r>
      <w:r>
        <w:rPr>
          <w:spacing w:val="23"/>
        </w:rPr>
        <w:t> </w:t>
      </w:r>
      <w:r>
        <w:rPr>
          <w:w w:val="75"/>
        </w:rPr>
        <w:t>.</w:t>
      </w:r>
      <w:r>
        <w:rPr>
          <w:spacing w:val="-1"/>
        </w:rPr>
        <w:t> </w:t>
      </w:r>
      <w:r>
        <w:rPr>
          <w:w w:val="75"/>
        </w:rPr>
        <w:t>Vitamina</w:t>
      </w:r>
      <w:r>
        <w:rPr>
          <w:spacing w:val="1"/>
        </w:rPr>
        <w:t> </w:t>
      </w:r>
      <w:r>
        <w:rPr>
          <w:w w:val="75"/>
        </w:rPr>
        <w:t>C,</w:t>
      </w:r>
      <w:r>
        <w:rPr>
          <w:spacing w:val="-1"/>
        </w:rPr>
        <w:t> </w:t>
      </w:r>
      <w:r>
        <w:rPr>
          <w:w w:val="75"/>
        </w:rPr>
        <w:t>Vitamina</w:t>
      </w:r>
      <w:r>
        <w:rPr>
          <w:spacing w:val="-12"/>
        </w:rPr>
        <w:t> </w:t>
      </w:r>
      <w:r>
        <w:rPr>
          <w:w w:val="75"/>
        </w:rPr>
        <w:t>D,</w:t>
      </w:r>
      <w:r>
        <w:rPr>
          <w:spacing w:val="-16"/>
        </w:rPr>
        <w:t> </w:t>
      </w:r>
      <w:r>
        <w:rPr>
          <w:w w:val="75"/>
        </w:rPr>
        <w:t>Coenzima</w:t>
      </w:r>
      <w:r>
        <w:rPr>
          <w:spacing w:val="4"/>
        </w:rPr>
        <w:t> </w:t>
      </w:r>
      <w:r>
        <w:rPr>
          <w:w w:val="75"/>
        </w:rPr>
        <w:t>Q10,</w:t>
      </w:r>
      <w:r>
        <w:rPr>
          <w:spacing w:val="-5"/>
        </w:rPr>
        <w:t> </w:t>
      </w:r>
      <w:r>
        <w:rPr>
          <w:spacing w:val="-2"/>
          <w:w w:val="75"/>
        </w:rPr>
        <w:t>Zinco</w:t>
      </w:r>
    </w:p>
    <w:p>
      <w:pPr>
        <w:pStyle w:val="BodyText"/>
        <w:spacing w:before="29"/>
      </w:pPr>
    </w:p>
    <w:p>
      <w:pPr>
        <w:spacing w:line="256" w:lineRule="auto" w:before="0"/>
        <w:ind w:left="2328" w:right="2177" w:hanging="2"/>
        <w:jc w:val="both"/>
        <w:rPr>
          <w:sz w:val="21"/>
        </w:rPr>
      </w:pPr>
      <w:r>
        <w:rPr>
          <w:i/>
          <w:w w:val="85"/>
          <w:sz w:val="21"/>
        </w:rPr>
        <w:t>Explicação.</w:t>
      </w:r>
      <w:r>
        <w:rPr>
          <w:i/>
          <w:sz w:val="21"/>
        </w:rPr>
        <w:t> </w:t>
      </w:r>
      <w:r>
        <w:rPr>
          <w:w w:val="85"/>
          <w:sz w:val="21"/>
        </w:rPr>
        <w:t>A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gengivite, inflamação das gengivas, está diretamente relacionada à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saúde </w:t>
      </w:r>
      <w:r>
        <w:rPr>
          <w:w w:val="95"/>
          <w:sz w:val="21"/>
        </w:rPr>
        <w:t>do</w:t>
      </w:r>
      <w:r>
        <w:rPr>
          <w:spacing w:val="-9"/>
          <w:w w:val="95"/>
          <w:sz w:val="21"/>
        </w:rPr>
        <w:t> </w:t>
      </w:r>
      <w:r>
        <w:rPr>
          <w:w w:val="95"/>
          <w:sz w:val="21"/>
        </w:rPr>
        <w:t>tecido</w:t>
      </w:r>
      <w:r>
        <w:rPr>
          <w:spacing w:val="-9"/>
          <w:w w:val="95"/>
          <w:sz w:val="21"/>
        </w:rPr>
        <w:t> </w:t>
      </w:r>
      <w:r>
        <w:rPr>
          <w:w w:val="95"/>
          <w:sz w:val="21"/>
        </w:rPr>
        <w:t>conjuntivo</w:t>
      </w:r>
      <w:r>
        <w:rPr>
          <w:w w:val="95"/>
          <w:sz w:val="21"/>
        </w:rPr>
        <w:t> e</w:t>
      </w:r>
      <w:r>
        <w:rPr>
          <w:spacing w:val="-8"/>
          <w:w w:val="95"/>
          <w:sz w:val="21"/>
        </w:rPr>
        <w:t> </w:t>
      </w:r>
      <w:r>
        <w:rPr>
          <w:w w:val="95"/>
          <w:sz w:val="21"/>
        </w:rPr>
        <w:t>á</w:t>
      </w:r>
      <w:r>
        <w:rPr>
          <w:spacing w:val="-11"/>
          <w:w w:val="95"/>
          <w:sz w:val="21"/>
        </w:rPr>
        <w:t> </w:t>
      </w:r>
      <w:r>
        <w:rPr>
          <w:w w:val="95"/>
          <w:sz w:val="21"/>
        </w:rPr>
        <w:t>integridade</w:t>
      </w:r>
      <w:r>
        <w:rPr>
          <w:w w:val="95"/>
          <w:sz w:val="21"/>
        </w:rPr>
        <w:t> do</w:t>
      </w:r>
      <w:r>
        <w:rPr>
          <w:spacing w:val="-10"/>
          <w:w w:val="95"/>
          <w:sz w:val="21"/>
        </w:rPr>
        <w:t> </w:t>
      </w:r>
      <w:r>
        <w:rPr>
          <w:w w:val="95"/>
          <w:sz w:val="21"/>
        </w:rPr>
        <w:t>sistema</w:t>
      </w:r>
      <w:r>
        <w:rPr>
          <w:spacing w:val="-4"/>
          <w:w w:val="95"/>
          <w:sz w:val="21"/>
        </w:rPr>
        <w:t> </w:t>
      </w:r>
      <w:r>
        <w:rPr>
          <w:w w:val="95"/>
          <w:sz w:val="21"/>
        </w:rPr>
        <w:t>imunológico</w:t>
      </w:r>
      <w:r>
        <w:rPr>
          <w:spacing w:val="-3"/>
          <w:w w:val="95"/>
          <w:sz w:val="21"/>
        </w:rPr>
        <w:t> </w:t>
      </w:r>
      <w:r>
        <w:rPr>
          <w:w w:val="95"/>
          <w:sz w:val="21"/>
        </w:rPr>
        <w:t>local.</w:t>
      </w:r>
      <w:r>
        <w:rPr>
          <w:spacing w:val="-3"/>
          <w:w w:val="95"/>
          <w:sz w:val="21"/>
        </w:rPr>
        <w:t> </w:t>
      </w:r>
      <w:r>
        <w:rPr>
          <w:w w:val="95"/>
          <w:sz w:val="21"/>
        </w:rPr>
        <w:t>A</w:t>
      </w:r>
      <w:r>
        <w:rPr>
          <w:spacing w:val="-6"/>
          <w:w w:val="95"/>
          <w:sz w:val="21"/>
        </w:rPr>
        <w:t> </w:t>
      </w:r>
      <w:r>
        <w:rPr>
          <w:w w:val="95"/>
          <w:sz w:val="21"/>
        </w:rPr>
        <w:t>vitamina</w:t>
      </w:r>
      <w:r>
        <w:rPr>
          <w:spacing w:val="-7"/>
          <w:w w:val="95"/>
          <w:sz w:val="21"/>
        </w:rPr>
        <w:t> </w:t>
      </w:r>
      <w:r>
        <w:rPr>
          <w:color w:val="212121"/>
          <w:w w:val="95"/>
          <w:sz w:val="21"/>
        </w:rPr>
        <w:t>C</w:t>
      </w:r>
      <w:r>
        <w:rPr>
          <w:color w:val="212121"/>
          <w:spacing w:val="-8"/>
          <w:w w:val="95"/>
          <w:sz w:val="21"/>
        </w:rPr>
        <w:t> </w:t>
      </w:r>
      <w:r>
        <w:rPr>
          <w:w w:val="95"/>
          <w:sz w:val="21"/>
        </w:rPr>
        <w:t>é </w:t>
      </w:r>
      <w:r>
        <w:rPr>
          <w:w w:val="85"/>
          <w:sz w:val="21"/>
        </w:rPr>
        <w:t>essencial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pafa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síntese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colágeno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manutenção</w:t>
      </w:r>
      <w:r>
        <w:rPr>
          <w:sz w:val="21"/>
        </w:rPr>
        <w:t> </w:t>
      </w:r>
      <w:r>
        <w:rPr>
          <w:w w:val="85"/>
          <w:sz w:val="21"/>
        </w:rPr>
        <w:t>das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mucosas.</w:t>
      </w:r>
      <w:r>
        <w:rPr>
          <w:sz w:val="21"/>
        </w:rPr>
        <w:t> </w:t>
      </w:r>
      <w:r>
        <w:rPr>
          <w:w w:val="85"/>
          <w:sz w:val="21"/>
        </w:rPr>
        <w:t>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deficiência</w:t>
      </w:r>
      <w:r>
        <w:rPr>
          <w:spacing w:val="-3"/>
          <w:sz w:val="21"/>
        </w:rPr>
        <w:t> </w:t>
      </w:r>
      <w:r>
        <w:rPr>
          <w:w w:val="85"/>
          <w:sz w:val="21"/>
        </w:rPr>
        <w:t>prejudica 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cicatrizaçdo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aumenta</w:t>
      </w:r>
      <w:r>
        <w:rPr>
          <w:spacing w:val="-8"/>
          <w:sz w:val="21"/>
        </w:rPr>
        <w:t> </w:t>
      </w:r>
      <w:r>
        <w:rPr>
          <w:w w:val="85"/>
          <w:sz w:val="21"/>
        </w:rPr>
        <w:t>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fragilidade</w:t>
      </w:r>
      <w:r>
        <w:rPr>
          <w:spacing w:val="-1"/>
          <w:sz w:val="21"/>
        </w:rPr>
        <w:t> </w:t>
      </w:r>
      <w:r>
        <w:rPr>
          <w:w w:val="85"/>
          <w:sz w:val="21"/>
        </w:rPr>
        <w:t>capilar.</w:t>
      </w:r>
      <w:r>
        <w:rPr>
          <w:sz w:val="21"/>
        </w:rPr>
        <w:t> </w:t>
      </w:r>
      <w:r>
        <w:rPr>
          <w:w w:val="85"/>
          <w:sz w:val="21"/>
        </w:rPr>
        <w:t>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vitamina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D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modula a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resposta</w:t>
      </w:r>
      <w:r>
        <w:rPr>
          <w:spacing w:val="-2"/>
          <w:sz w:val="21"/>
        </w:rPr>
        <w:t> </w:t>
      </w:r>
      <w:r>
        <w:rPr>
          <w:w w:val="85"/>
          <w:sz w:val="21"/>
        </w:rPr>
        <w:t>imune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oral </w:t>
      </w:r>
      <w:r>
        <w:rPr>
          <w:w w:val="90"/>
          <w:sz w:val="21"/>
        </w:rPr>
        <w:t>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tem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papel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antimicrobiano.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Coenzima</w:t>
      </w:r>
      <w:r>
        <w:rPr>
          <w:w w:val="90"/>
          <w:sz w:val="21"/>
        </w:rPr>
        <w:t> Q10 atua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na regeneração</w:t>
      </w:r>
      <w:r>
        <w:rPr>
          <w:sz w:val="21"/>
        </w:rPr>
        <w:t> </w:t>
      </w:r>
      <w:r>
        <w:rPr>
          <w:w w:val="90"/>
          <w:sz w:val="21"/>
        </w:rPr>
        <w:t>tecidual e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função mitocondrial</w:t>
      </w:r>
      <w:r>
        <w:rPr>
          <w:w w:val="90"/>
          <w:sz w:val="21"/>
        </w:rPr>
        <w:t> local,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sendo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comum</w:t>
      </w:r>
      <w:r>
        <w:rPr>
          <w:w w:val="90"/>
          <w:sz w:val="21"/>
        </w:rPr>
        <w:t> sua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deficiência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em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casos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periodonti(e.</w:t>
      </w:r>
      <w:r>
        <w:rPr>
          <w:w w:val="90"/>
          <w:sz w:val="21"/>
        </w:rPr>
        <w:t> 0</w:t>
      </w:r>
      <w:r>
        <w:rPr>
          <w:sz w:val="21"/>
        </w:rPr>
        <w:t> </w:t>
      </w:r>
      <w:r>
        <w:rPr>
          <w:w w:val="90"/>
          <w:sz w:val="21"/>
        </w:rPr>
        <w:t>zinco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é </w:t>
      </w:r>
      <w:r>
        <w:rPr>
          <w:spacing w:val="-2"/>
          <w:w w:val="90"/>
          <w:sz w:val="21"/>
        </w:rPr>
        <w:t>importante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para a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imunidade local e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regeneração</w:t>
      </w:r>
      <w:r>
        <w:rPr>
          <w:spacing w:val="11"/>
          <w:sz w:val="21"/>
        </w:rPr>
        <w:t> </w:t>
      </w:r>
      <w:r>
        <w:rPr>
          <w:spacing w:val="-2"/>
          <w:w w:val="90"/>
          <w:sz w:val="21"/>
        </w:rPr>
        <w:t>epitelial.</w:t>
      </w:r>
    </w:p>
    <w:p>
      <w:pPr>
        <w:spacing w:after="0" w:line="256" w:lineRule="auto"/>
        <w:jc w:val="both"/>
        <w:rPr>
          <w:sz w:val="21"/>
        </w:rPr>
        <w:sectPr>
          <w:pgSz w:w="11910" w:h="16840"/>
          <w:pgMar w:header="0" w:footer="4770" w:top="1000" w:bottom="4960" w:left="141" w:right="141"/>
        </w:sectPr>
      </w:pPr>
    </w:p>
    <w:p>
      <w:pPr>
        <w:pStyle w:val="BodyText"/>
        <w:spacing w:before="69"/>
        <w:ind w:left="2485"/>
      </w:pPr>
      <w:r>
        <w:rPr>
          <w:spacing w:val="-2"/>
        </w:rPr>
        <w:t>Bruxismo</w:t>
      </w:r>
    </w:p>
    <w:p>
      <w:pPr>
        <w:spacing w:before="6"/>
        <w:ind w:left="2491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1"/>
          <w:sz w:val="22"/>
        </w:rPr>
        <w:t> </w:t>
      </w:r>
      <w:r>
        <w:rPr>
          <w:i/>
          <w:w w:val="80"/>
          <w:sz w:val="22"/>
        </w:rPr>
        <w:t>defi:.iêi›cias:</w:t>
      </w:r>
      <w:r>
        <w:rPr>
          <w:i/>
          <w:spacing w:val="-5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8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1"/>
          <w:sz w:val="22"/>
        </w:rPr>
        <w:t> </w:t>
      </w:r>
      <w:r>
        <w:rPr>
          <w:w w:val="80"/>
          <w:sz w:val="22"/>
        </w:rPr>
        <w:t>D,</w:t>
      </w:r>
      <w:r>
        <w:rPr>
          <w:spacing w:val="-2"/>
          <w:sz w:val="22"/>
        </w:rPr>
        <w:t> </w:t>
      </w:r>
      <w:r>
        <w:rPr>
          <w:w w:val="80"/>
          <w:sz w:val="22"/>
        </w:rPr>
        <w:t>Cólcio,</w:t>
      </w:r>
      <w:r>
        <w:rPr>
          <w:sz w:val="22"/>
        </w:rPr>
        <w:t> </w:t>
      </w:r>
      <w:r>
        <w:rPr>
          <w:w w:val="80"/>
          <w:sz w:val="22"/>
        </w:rPr>
        <w:t>L-</w:t>
      </w:r>
      <w:r>
        <w:rPr>
          <w:spacing w:val="-2"/>
          <w:w w:val="80"/>
          <w:sz w:val="22"/>
        </w:rPr>
        <w:t>triptofano</w:t>
      </w:r>
    </w:p>
    <w:p>
      <w:pPr>
        <w:pStyle w:val="BodyText"/>
        <w:spacing w:before="13"/>
      </w:pPr>
    </w:p>
    <w:p>
      <w:pPr>
        <w:pStyle w:val="BodyText"/>
        <w:spacing w:line="235" w:lineRule="auto"/>
        <w:ind w:left="2484" w:right="2001" w:firstLine="7"/>
        <w:jc w:val="both"/>
        <w:rPr>
          <w:rFonts w:ascii="Calibri" w:hAnsi="Calibri"/>
        </w:rPr>
      </w:pPr>
      <w:r>
        <w:rPr>
          <w:rFonts w:ascii="Arial Narrow" w:hAnsi="Arial Narrow"/>
          <w:i/>
          <w:spacing w:val="-2"/>
          <w:w w:val="90"/>
        </w:rPr>
        <w:t>Explic.aí.âo.'</w:t>
      </w:r>
      <w:r>
        <w:rPr>
          <w:rFonts w:ascii="Arial Narrow" w:hAnsi="Arial Narrow"/>
          <w:i/>
          <w:spacing w:val="-6"/>
        </w:rPr>
        <w:t> </w:t>
      </w:r>
      <w:r>
        <w:rPr>
          <w:rFonts w:ascii="Calibri" w:hAnsi="Calibri"/>
          <w:spacing w:val="-2"/>
          <w:w w:val="90"/>
        </w:rPr>
        <w:t>0</w:t>
      </w:r>
      <w:r>
        <w:rPr>
          <w:rFonts w:ascii="Calibri" w:hAnsi="Calibri"/>
          <w:spacing w:val="21"/>
        </w:rPr>
        <w:t> </w:t>
      </w:r>
      <w:r>
        <w:rPr>
          <w:rFonts w:ascii="Calibri" w:hAnsi="Calibri"/>
          <w:spacing w:val="-2"/>
          <w:w w:val="90"/>
        </w:rPr>
        <w:t>bruxismo, caracterizado</w:t>
      </w:r>
      <w:r>
        <w:rPr>
          <w:rFonts w:ascii="Calibri" w:hAnsi="Calibri"/>
        </w:rPr>
        <w:t> </w:t>
      </w:r>
      <w:r>
        <w:rPr>
          <w:rFonts w:ascii="Calibri" w:hAnsi="Calibri"/>
          <w:spacing w:val="-2"/>
          <w:w w:val="90"/>
        </w:rPr>
        <w:t>pelo ranger ou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apertar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spacing w:val="-2"/>
          <w:w w:val="90"/>
        </w:rPr>
        <w:t>dos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spacing w:val="-2"/>
          <w:w w:val="90"/>
        </w:rPr>
        <w:t>dentes, estã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spacing w:val="-2"/>
          <w:w w:val="90"/>
        </w:rPr>
        <w:t>fortemente </w:t>
      </w:r>
      <w:r>
        <w:rPr>
          <w:rFonts w:ascii="Calibri" w:hAnsi="Calibri"/>
        </w:rPr>
        <w:t>associado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desequilíbrios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no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sistema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</w:rPr>
        <w:t>nervoso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autônomo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e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à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</w:rPr>
        <w:t>regulação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do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tônus </w:t>
      </w:r>
      <w:r>
        <w:rPr>
          <w:rFonts w:ascii="Calibri" w:hAnsi="Calibri"/>
          <w:spacing w:val="-4"/>
        </w:rPr>
        <w:t>muscular.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color w:val="161616"/>
          <w:spacing w:val="-4"/>
        </w:rPr>
        <w:t>O</w:t>
      </w:r>
      <w:r>
        <w:rPr>
          <w:rFonts w:ascii="Calibri" w:hAnsi="Calibri"/>
          <w:color w:val="161616"/>
          <w:spacing w:val="-8"/>
        </w:rPr>
        <w:t> </w:t>
      </w:r>
      <w:r>
        <w:rPr>
          <w:rFonts w:ascii="Calibri" w:hAnsi="Calibri"/>
          <w:spacing w:val="-4"/>
        </w:rPr>
        <w:t>magnésio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atua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como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relaxante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neuromuscular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e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modulad0f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4"/>
        </w:rPr>
        <w:t>do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sistema </w:t>
      </w:r>
      <w:r>
        <w:rPr>
          <w:rFonts w:ascii="Calibri" w:hAnsi="Calibri"/>
          <w:w w:val="90"/>
        </w:rPr>
        <w:t>nervoso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central.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vitamina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D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participa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do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metabolismo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do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cálcio, que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por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sua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vez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regula 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excilabilidade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n8uromuscular. 0</w:t>
      </w:r>
      <w:r>
        <w:rPr>
          <w:rFonts w:ascii="Calibri" w:hAnsi="Calibri"/>
          <w:spacing w:val="21"/>
        </w:rPr>
        <w:t> </w:t>
      </w:r>
      <w:r>
        <w:rPr>
          <w:rFonts w:ascii="Calibri" w:hAnsi="Calibri"/>
          <w:w w:val="90"/>
        </w:rPr>
        <w:t>triptofano,</w:t>
      </w:r>
      <w:r>
        <w:rPr>
          <w:rFonts w:ascii="Calibri" w:hAnsi="Calibri"/>
          <w:w w:val="90"/>
        </w:rPr>
        <w:t> precursor</w:t>
      </w:r>
      <w:r>
        <w:rPr>
          <w:rFonts w:ascii="Calibri" w:hAnsi="Calibri"/>
          <w:w w:val="90"/>
        </w:rPr>
        <w:t> da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serotonina,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influencia 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sono e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o controle da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ansiedade,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fatores associados</w:t>
      </w:r>
      <w:r>
        <w:rPr>
          <w:rFonts w:ascii="Calibri" w:hAnsi="Calibri"/>
          <w:spacing w:val="15"/>
        </w:rPr>
        <w:t> </w:t>
      </w:r>
      <w:r>
        <w:rPr>
          <w:rFonts w:ascii="Calibri" w:hAnsi="Calibri"/>
          <w:w w:val="90"/>
        </w:rPr>
        <w:t>a0 bFLIXisITI0.</w:t>
      </w:r>
    </w:p>
    <w:p>
      <w:pPr>
        <w:pStyle w:val="BodyText"/>
        <w:spacing w:before="254"/>
        <w:rPr>
          <w:rFonts w:ascii="Calibri"/>
        </w:rPr>
      </w:pPr>
    </w:p>
    <w:p>
      <w:pPr>
        <w:pStyle w:val="BodyText"/>
        <w:spacing w:line="252" w:lineRule="exact"/>
        <w:ind w:left="2490"/>
      </w:pPr>
      <w:r>
        <w:rPr>
          <w:spacing w:val="-2"/>
          <w:w w:val="95"/>
        </w:rPr>
        <w:t>Hipertensão</w:t>
      </w:r>
    </w:p>
    <w:p>
      <w:pPr>
        <w:spacing w:line="252" w:lineRule="exact" w:before="0"/>
        <w:ind w:left="2491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-1"/>
          <w:sz w:val="22"/>
        </w:rPr>
        <w:t> </w:t>
      </w:r>
      <w:r>
        <w:rPr>
          <w:i/>
          <w:w w:val="80"/>
          <w:sz w:val="22"/>
        </w:rPr>
        <w:t>deficiências:</w:t>
      </w:r>
      <w:r>
        <w:rPr>
          <w:i/>
          <w:spacing w:val="27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4"/>
          <w:sz w:val="22"/>
        </w:rPr>
        <w:t> </w:t>
      </w:r>
      <w:r>
        <w:rPr>
          <w:w w:val="80"/>
          <w:sz w:val="22"/>
        </w:rPr>
        <w:t>D,</w:t>
      </w:r>
      <w:r>
        <w:rPr>
          <w:spacing w:val="-3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4"/>
          <w:sz w:val="22"/>
        </w:rPr>
        <w:t> </w:t>
      </w:r>
      <w:r>
        <w:rPr>
          <w:w w:val="80"/>
          <w:sz w:val="22"/>
        </w:rPr>
        <w:t>Ômega-3,</w:t>
      </w:r>
      <w:r>
        <w:rPr>
          <w:spacing w:val="9"/>
          <w:sz w:val="22"/>
        </w:rPr>
        <w:t> </w:t>
      </w:r>
      <w:r>
        <w:rPr>
          <w:w w:val="80"/>
          <w:sz w:val="22"/>
        </w:rPr>
        <w:t>Potássio,</w:t>
      </w:r>
      <w:r>
        <w:rPr>
          <w:spacing w:val="-4"/>
          <w:sz w:val="22"/>
        </w:rPr>
        <w:t> </w:t>
      </w:r>
      <w:r>
        <w:rPr>
          <w:w w:val="80"/>
          <w:sz w:val="22"/>
        </w:rPr>
        <w:t>L-a</w:t>
      </w:r>
      <w:r>
        <w:rPr>
          <w:sz w:val="22"/>
        </w:rPr>
        <w:t> </w:t>
      </w:r>
      <w:r>
        <w:rPr>
          <w:spacing w:val="-2"/>
          <w:w w:val="80"/>
          <w:sz w:val="22"/>
        </w:rPr>
        <w:t>ginina</w:t>
      </w:r>
    </w:p>
    <w:p>
      <w:pPr>
        <w:pStyle w:val="BodyText"/>
        <w:spacing w:before="30"/>
      </w:pPr>
    </w:p>
    <w:p>
      <w:pPr>
        <w:pStyle w:val="BodyText"/>
        <w:spacing w:line="232" w:lineRule="auto"/>
        <w:ind w:left="2497" w:right="2012" w:firstLine="2"/>
        <w:jc w:val="both"/>
        <w:rPr>
          <w:rFonts w:ascii="Calibri" w:hAnsi="Calibri"/>
        </w:rPr>
      </w:pPr>
      <w:r>
        <w:rPr>
          <w:rFonts w:ascii="Arial Narrow" w:hAnsi="Arial Narrow"/>
          <w:i/>
          <w:w w:val="90"/>
        </w:rPr>
        <w:t>Expli:açâo.</w:t>
      </w:r>
      <w:r>
        <w:rPr>
          <w:rFonts w:ascii="Arial Narrow" w:hAnsi="Arial Narrow"/>
          <w:i/>
          <w:spacing w:val="16"/>
        </w:rPr>
        <w:t> </w:t>
      </w:r>
      <w:r>
        <w:rPr>
          <w:rFonts w:ascii="Calibri" w:hAnsi="Calibri"/>
          <w:color w:val="181818"/>
          <w:w w:val="90"/>
        </w:rPr>
        <w:t>A</w:t>
      </w:r>
      <w:r>
        <w:rPr>
          <w:rFonts w:ascii="Calibri" w:hAnsi="Calibri"/>
          <w:color w:val="181818"/>
          <w:spacing w:val="-2"/>
          <w:w w:val="90"/>
        </w:rPr>
        <w:t> </w:t>
      </w:r>
      <w:r>
        <w:rPr>
          <w:rFonts w:ascii="Calibri" w:hAnsi="Calibri"/>
          <w:w w:val="90"/>
        </w:rPr>
        <w:t>pressão arterial é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regulada por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mecanismos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neuro-hormonais e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vasculares. 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magnésio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potúss›o agem como vasodilatadores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naturais, modulando 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resistência vascular p8riférica.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 vitamina</w:t>
      </w:r>
      <w:r>
        <w:rPr>
          <w:rFonts w:ascii="Calibri" w:hAnsi="Calibri"/>
          <w:spacing w:val="-5"/>
          <w:w w:val="90"/>
        </w:rPr>
        <w:t> </w:t>
      </w:r>
      <w:r>
        <w:rPr>
          <w:rFonts w:ascii="Calibri" w:hAnsi="Calibri"/>
          <w:w w:val="90"/>
        </w:rPr>
        <w:t>D regula a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expressão da renina e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influencia a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reatívidade vascular.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deficiência de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ômega-3 contribui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para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inflamação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sistêmica 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rigidez arterial. A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L-arginina é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precursora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do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úxído nítrico, um potente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vasodilatador endotelial.</w:t>
      </w:r>
    </w:p>
    <w:p>
      <w:pPr>
        <w:pStyle w:val="BodyText"/>
        <w:spacing w:before="219"/>
        <w:rPr>
          <w:rFonts w:ascii="Calibri"/>
        </w:rPr>
      </w:pPr>
    </w:p>
    <w:p>
      <w:pPr>
        <w:pStyle w:val="Heading7"/>
        <w:spacing w:line="273" w:lineRule="exact"/>
        <w:ind w:left="2490"/>
      </w:pPr>
      <w:r>
        <w:rPr>
          <w:w w:val="75"/>
        </w:rPr>
        <w:t>Boca</w:t>
      </w:r>
      <w:r>
        <w:rPr>
          <w:spacing w:val="-4"/>
        </w:rPr>
        <w:t> </w:t>
      </w:r>
      <w:r>
        <w:rPr>
          <w:spacing w:val="-4"/>
          <w:w w:val="85"/>
        </w:rPr>
        <w:t>Seca</w:t>
      </w:r>
    </w:p>
    <w:p>
      <w:pPr>
        <w:spacing w:line="273" w:lineRule="exact" w:before="0"/>
        <w:ind w:left="2496" w:right="0" w:firstLine="0"/>
        <w:jc w:val="left"/>
        <w:rPr>
          <w:sz w:val="25"/>
        </w:rPr>
      </w:pPr>
      <w:r>
        <w:rPr>
          <w:w w:val="70"/>
          <w:sz w:val="25"/>
        </w:rPr>
        <w:t>Possivei-</w:t>
      </w:r>
      <w:r>
        <w:rPr>
          <w:spacing w:val="4"/>
          <w:sz w:val="25"/>
        </w:rPr>
        <w:t> </w:t>
      </w:r>
      <w:r>
        <w:rPr>
          <w:i/>
          <w:w w:val="70"/>
          <w:sz w:val="25"/>
        </w:rPr>
        <w:t>defici</w:t>
      </w:r>
      <w:r>
        <w:rPr>
          <w:i/>
          <w:spacing w:val="49"/>
          <w:sz w:val="25"/>
        </w:rPr>
        <w:t> </w:t>
      </w:r>
      <w:r>
        <w:rPr>
          <w:w w:val="70"/>
          <w:sz w:val="25"/>
        </w:rPr>
        <w:t>ncfas:</w:t>
      </w:r>
      <w:r>
        <w:rPr>
          <w:spacing w:val="14"/>
          <w:sz w:val="25"/>
        </w:rPr>
        <w:t> </w:t>
      </w:r>
      <w:r>
        <w:rPr>
          <w:w w:val="70"/>
          <w:sz w:val="25"/>
        </w:rPr>
        <w:t>Vitamina</w:t>
      </w:r>
      <w:r>
        <w:rPr>
          <w:spacing w:val="5"/>
          <w:sz w:val="25"/>
        </w:rPr>
        <w:t> </w:t>
      </w:r>
      <w:r>
        <w:rPr>
          <w:w w:val="70"/>
          <w:sz w:val="25"/>
        </w:rPr>
        <w:t>A,</w:t>
      </w:r>
      <w:r>
        <w:rPr>
          <w:spacing w:val="-2"/>
          <w:w w:val="70"/>
          <w:sz w:val="25"/>
        </w:rPr>
        <w:t> </w:t>
      </w:r>
      <w:r>
        <w:rPr>
          <w:w w:val="70"/>
          <w:sz w:val="25"/>
        </w:rPr>
        <w:t>B2,</w:t>
      </w:r>
      <w:r>
        <w:rPr>
          <w:spacing w:val="2"/>
          <w:sz w:val="25"/>
        </w:rPr>
        <w:t> </w:t>
      </w:r>
      <w:r>
        <w:rPr>
          <w:w w:val="70"/>
          <w:sz w:val="25"/>
        </w:rPr>
        <w:t>Zinco,</w:t>
      </w:r>
      <w:r>
        <w:rPr>
          <w:spacing w:val="-12"/>
          <w:sz w:val="25"/>
        </w:rPr>
        <w:t> </w:t>
      </w:r>
      <w:r>
        <w:rPr>
          <w:spacing w:val="-2"/>
          <w:w w:val="70"/>
          <w:sz w:val="25"/>
        </w:rPr>
        <w:t>Magnesio</w:t>
      </w:r>
    </w:p>
    <w:p>
      <w:pPr>
        <w:pStyle w:val="BodyText"/>
        <w:spacing w:line="244" w:lineRule="auto" w:before="274"/>
        <w:ind w:left="2501" w:right="1991" w:firstLine="5"/>
        <w:jc w:val="both"/>
      </w:pPr>
      <w:r>
        <w:rPr>
          <w:i/>
          <w:w w:val="85"/>
        </w:rPr>
        <w:t>Explicação:</w:t>
      </w:r>
      <w:r>
        <w:rPr>
          <w:i/>
          <w:spacing w:val="-7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produção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saliva</w:t>
      </w:r>
      <w:r>
        <w:rPr>
          <w:spacing w:val="-6"/>
          <w:w w:val="85"/>
        </w:rPr>
        <w:t> </w:t>
      </w:r>
      <w:r>
        <w:rPr>
          <w:w w:val="85"/>
        </w:rPr>
        <w:t>depende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integridade</w:t>
      </w:r>
      <w:r>
        <w:rPr>
          <w:spacing w:val="-6"/>
          <w:w w:val="85"/>
        </w:rPr>
        <w:t> </w:t>
      </w:r>
      <w:r>
        <w:rPr>
          <w:w w:val="85"/>
        </w:rPr>
        <w:t>das</w:t>
      </w:r>
      <w:r>
        <w:rPr>
          <w:spacing w:val="-7"/>
          <w:w w:val="85"/>
        </w:rPr>
        <w:t> </w:t>
      </w:r>
      <w:r>
        <w:rPr>
          <w:w w:val="85"/>
        </w:rPr>
        <w:t>glândulas</w:t>
      </w:r>
      <w:r>
        <w:rPr>
          <w:spacing w:val="-6"/>
          <w:w w:val="85"/>
        </w:rPr>
        <w:t> </w:t>
      </w:r>
      <w:r>
        <w:rPr>
          <w:w w:val="85"/>
        </w:rPr>
        <w:t>salivares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da muccsa</w:t>
      </w:r>
      <w:r>
        <w:rPr>
          <w:spacing w:val="-7"/>
          <w:w w:val="85"/>
        </w:rPr>
        <w:t> </w:t>
      </w:r>
      <w:r>
        <w:rPr>
          <w:w w:val="85"/>
        </w:rPr>
        <w:t>oral.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vitamina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mantém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integridade</w:t>
      </w:r>
      <w:r>
        <w:rPr>
          <w:spacing w:val="-6"/>
          <w:w w:val="85"/>
        </w:rPr>
        <w:t> </w:t>
      </w:r>
      <w:r>
        <w:rPr>
          <w:w w:val="85"/>
        </w:rPr>
        <w:t>epitelial</w:t>
      </w:r>
      <w:r>
        <w:rPr>
          <w:spacing w:val="-7"/>
          <w:w w:val="85"/>
        </w:rPr>
        <w:t> </w:t>
      </w:r>
      <w:r>
        <w:rPr>
          <w:w w:val="85"/>
        </w:rPr>
        <w:t>das</w:t>
      </w:r>
      <w:r>
        <w:rPr>
          <w:spacing w:val="-6"/>
          <w:w w:val="85"/>
        </w:rPr>
        <w:t> </w:t>
      </w:r>
      <w:r>
        <w:rPr>
          <w:w w:val="85"/>
        </w:rPr>
        <w:t>glândulas.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vitamina</w:t>
      </w:r>
      <w:r>
        <w:rPr>
          <w:spacing w:val="-5"/>
          <w:w w:val="85"/>
        </w:rPr>
        <w:t> </w:t>
      </w:r>
      <w:r>
        <w:rPr>
          <w:w w:val="85"/>
        </w:rPr>
        <w:t>B2 (rihoflavina)</w:t>
      </w:r>
      <w:r>
        <w:rPr>
          <w:spacing w:val="-6"/>
          <w:w w:val="85"/>
        </w:rPr>
        <w:t> </w:t>
      </w:r>
      <w:r>
        <w:rPr>
          <w:w w:val="85"/>
        </w:rPr>
        <w:t>estâ</w:t>
      </w:r>
      <w:r>
        <w:rPr>
          <w:spacing w:val="-3"/>
          <w:w w:val="85"/>
        </w:rPr>
        <w:t> </w:t>
      </w:r>
      <w:r>
        <w:rPr>
          <w:w w:val="85"/>
        </w:rPr>
        <w:t>envolvida</w:t>
      </w:r>
      <w:r>
        <w:rPr>
          <w:spacing w:val="-2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manutenção</w:t>
      </w:r>
      <w:r>
        <w:rPr>
          <w:spacing w:val="-5"/>
        </w:rPr>
        <w:t> </w:t>
      </w:r>
      <w:r>
        <w:rPr>
          <w:w w:val="85"/>
        </w:rPr>
        <w:t>das</w:t>
      </w:r>
      <w:r>
        <w:rPr>
          <w:spacing w:val="-7"/>
          <w:w w:val="85"/>
        </w:rPr>
        <w:t> </w:t>
      </w:r>
      <w:r>
        <w:rPr>
          <w:w w:val="85"/>
        </w:rPr>
        <w:t>mucosas.</w:t>
      </w:r>
      <w:r>
        <w:rPr>
          <w:spacing w:val="-4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zinco</w:t>
      </w:r>
      <w:r>
        <w:rPr>
          <w:spacing w:val="-6"/>
          <w:w w:val="85"/>
        </w:rPr>
        <w:t> </w:t>
      </w:r>
      <w:r>
        <w:rPr>
          <w:w w:val="85"/>
        </w:rPr>
        <w:t>participa</w:t>
      </w:r>
      <w:r>
        <w:rPr>
          <w:spacing w:val="-2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síntese </w:t>
      </w:r>
      <w:r>
        <w:rPr>
          <w:w w:val="90"/>
        </w:rPr>
        <w:t>enzimãtica</w:t>
      </w:r>
      <w:r>
        <w:rPr>
          <w:w w:val="90"/>
        </w:rPr>
        <w:t> e</w:t>
      </w:r>
      <w:r>
        <w:rPr>
          <w:w w:val="90"/>
        </w:rPr>
        <w:t> da</w:t>
      </w:r>
      <w:r>
        <w:rPr>
          <w:w w:val="90"/>
        </w:rPr>
        <w:t> imunidade</w:t>
      </w:r>
      <w:r>
        <w:rPr>
          <w:w w:val="90"/>
        </w:rPr>
        <w:t> local.</w:t>
      </w:r>
      <w:r>
        <w:rPr>
          <w:w w:val="90"/>
        </w:rPr>
        <w:t> O</w:t>
      </w:r>
      <w:r>
        <w:rPr>
          <w:w w:val="90"/>
        </w:rPr>
        <w:t> magnésio</w:t>
      </w:r>
      <w:r>
        <w:rPr>
          <w:w w:val="90"/>
        </w:rPr>
        <w:t> influencia</w:t>
      </w:r>
      <w:r>
        <w:rPr>
          <w:w w:val="90"/>
        </w:rPr>
        <w:t> a</w:t>
      </w:r>
      <w:r>
        <w:rPr>
          <w:w w:val="90"/>
        </w:rPr>
        <w:t> funçáo</w:t>
      </w:r>
      <w:r>
        <w:rPr>
          <w:w w:val="90"/>
        </w:rPr>
        <w:t> glandular</w:t>
      </w:r>
      <w:r>
        <w:rPr>
          <w:w w:val="90"/>
        </w:rPr>
        <w:t> e </w:t>
      </w:r>
      <w:r>
        <w:rPr>
          <w:spacing w:val="-2"/>
          <w:w w:val="90"/>
        </w:rPr>
        <w:t>neuromuscular.</w:t>
      </w:r>
    </w:p>
    <w:p>
      <w:pPr>
        <w:pStyle w:val="BodyText"/>
      </w:pPr>
    </w:p>
    <w:p>
      <w:pPr>
        <w:pStyle w:val="BodyText"/>
        <w:spacing w:before="8"/>
      </w:pPr>
    </w:p>
    <w:p>
      <w:pPr>
        <w:spacing w:before="1"/>
        <w:ind w:left="2498" w:right="0" w:firstLine="0"/>
        <w:jc w:val="left"/>
        <w:rPr>
          <w:sz w:val="23"/>
        </w:rPr>
      </w:pPr>
      <w:r>
        <w:rPr>
          <w:w w:val="80"/>
          <w:sz w:val="23"/>
        </w:rPr>
        <w:t>Pernas</w:t>
      </w:r>
      <w:r>
        <w:rPr>
          <w:spacing w:val="10"/>
          <w:sz w:val="23"/>
        </w:rPr>
        <w:t> </w:t>
      </w:r>
      <w:r>
        <w:rPr>
          <w:spacing w:val="-2"/>
          <w:w w:val="95"/>
          <w:sz w:val="23"/>
        </w:rPr>
        <w:t>lnquietas</w:t>
      </w:r>
    </w:p>
    <w:p>
      <w:pPr>
        <w:spacing w:before="1"/>
        <w:ind w:left="2505" w:right="0" w:firstLine="0"/>
        <w:jc w:val="left"/>
        <w:rPr>
          <w:sz w:val="23"/>
        </w:rPr>
      </w:pPr>
      <w:r>
        <w:rPr>
          <w:w w:val="75"/>
          <w:sz w:val="23"/>
        </w:rPr>
        <w:t>Po.ssi</w:t>
      </w:r>
      <w:r>
        <w:rPr>
          <w:spacing w:val="37"/>
          <w:sz w:val="23"/>
        </w:rPr>
        <w:t> </w:t>
      </w:r>
      <w:r>
        <w:rPr>
          <w:w w:val="75"/>
          <w:sz w:val="23"/>
        </w:rPr>
        <w:t>eis</w:t>
      </w:r>
      <w:r>
        <w:rPr>
          <w:spacing w:val="-16"/>
          <w:sz w:val="23"/>
        </w:rPr>
        <w:t> </w:t>
      </w:r>
      <w:r>
        <w:rPr>
          <w:i/>
          <w:w w:val="75"/>
          <w:sz w:val="23"/>
        </w:rPr>
        <w:t>deficiências:</w:t>
      </w:r>
      <w:r>
        <w:rPr>
          <w:i/>
          <w:spacing w:val="14"/>
          <w:sz w:val="23"/>
        </w:rPr>
        <w:t> </w:t>
      </w:r>
      <w:r>
        <w:rPr>
          <w:w w:val="75"/>
          <w:sz w:val="23"/>
        </w:rPr>
        <w:t>Ferro,</w:t>
      </w:r>
      <w:r>
        <w:rPr>
          <w:spacing w:val="6"/>
          <w:sz w:val="23"/>
        </w:rPr>
        <w:t> </w:t>
      </w:r>
      <w:r>
        <w:rPr>
          <w:w w:val="75"/>
          <w:sz w:val="23"/>
        </w:rPr>
        <w:t>Magnésio,</w:t>
      </w:r>
      <w:r>
        <w:rPr>
          <w:spacing w:val="9"/>
          <w:sz w:val="23"/>
        </w:rPr>
        <w:t> </w:t>
      </w:r>
      <w:r>
        <w:rPr>
          <w:w w:val="75"/>
          <w:sz w:val="23"/>
        </w:rPr>
        <w:t>B12,</w:t>
      </w:r>
      <w:r>
        <w:rPr>
          <w:spacing w:val="5"/>
          <w:sz w:val="23"/>
        </w:rPr>
        <w:t> </w:t>
      </w:r>
      <w:r>
        <w:rPr>
          <w:w w:val="75"/>
          <w:sz w:val="23"/>
        </w:rPr>
        <w:t>Folato</w:t>
      </w:r>
      <w:r>
        <w:rPr>
          <w:spacing w:val="10"/>
          <w:sz w:val="23"/>
        </w:rPr>
        <w:t> </w:t>
      </w:r>
      <w:r>
        <w:rPr>
          <w:w w:val="75"/>
          <w:sz w:val="23"/>
        </w:rPr>
        <w:t>(B9),</w:t>
      </w:r>
      <w:r>
        <w:rPr>
          <w:spacing w:val="8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9"/>
          <w:sz w:val="23"/>
        </w:rPr>
        <w:t> </w:t>
      </w:r>
      <w:r>
        <w:rPr>
          <w:spacing w:val="-10"/>
          <w:w w:val="75"/>
          <w:sz w:val="23"/>
        </w:rPr>
        <w:t>D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42" w:lineRule="auto"/>
        <w:ind w:left="2501" w:right="1990" w:hanging="4"/>
        <w:jc w:val="both"/>
      </w:pPr>
      <w:r>
        <w:rPr>
          <w:rFonts w:ascii="Calibri" w:hAnsi="Calibri"/>
          <w:w w:val="95"/>
        </w:rPr>
        <w:t>Explicação:</w:t>
      </w:r>
      <w:r>
        <w:rPr>
          <w:rFonts w:ascii="Calibri" w:hAnsi="Calibri"/>
          <w:w w:val="95"/>
        </w:rPr>
        <w:t> A</w:t>
      </w:r>
      <w:r>
        <w:rPr>
          <w:rFonts w:ascii="Calibri" w:hAnsi="Calibri"/>
          <w:w w:val="95"/>
        </w:rPr>
        <w:t> síndrome</w:t>
      </w:r>
      <w:r>
        <w:rPr>
          <w:rFonts w:ascii="Calibri" w:hAnsi="Calibri"/>
          <w:w w:val="95"/>
        </w:rPr>
        <w:t> das</w:t>
      </w:r>
      <w:r>
        <w:rPr>
          <w:rFonts w:ascii="Calibri" w:hAnsi="Calibri"/>
          <w:w w:val="95"/>
        </w:rPr>
        <w:t> pernas</w:t>
      </w:r>
      <w:r>
        <w:rPr>
          <w:rFonts w:ascii="Calibri" w:hAnsi="Calibri"/>
          <w:w w:val="95"/>
        </w:rPr>
        <w:t> inquielas</w:t>
      </w:r>
      <w:r>
        <w:rPr>
          <w:rFonts w:ascii="Calibri" w:hAnsi="Calibri"/>
          <w:w w:val="95"/>
        </w:rPr>
        <w:t> está</w:t>
      </w:r>
      <w:r>
        <w:rPr>
          <w:rFonts w:ascii="Calibri" w:hAnsi="Calibri"/>
          <w:w w:val="95"/>
        </w:rPr>
        <w:t> associada</w:t>
      </w:r>
      <w:r>
        <w:rPr>
          <w:rFonts w:ascii="Calibri" w:hAnsi="Calibri"/>
          <w:w w:val="95"/>
        </w:rPr>
        <w:t> à</w:t>
      </w:r>
      <w:r>
        <w:rPr>
          <w:rFonts w:ascii="Calibri" w:hAnsi="Calibri"/>
          <w:w w:val="95"/>
        </w:rPr>
        <w:t> desregulaçáo </w:t>
      </w:r>
      <w:r>
        <w:rPr>
          <w:w w:val="80"/>
        </w:rPr>
        <w:t>dopaminérgica</w:t>
      </w:r>
      <w:r>
        <w:rPr>
          <w:spacing w:val="36"/>
        </w:rPr>
        <w:t> </w:t>
      </w:r>
      <w:r>
        <w:rPr>
          <w:w w:val="80"/>
        </w:rPr>
        <w:t>e alterações</w:t>
      </w:r>
      <w:r>
        <w:rPr/>
        <w:t> </w:t>
      </w:r>
      <w:r>
        <w:rPr>
          <w:w w:val="80"/>
        </w:rPr>
        <w:t>na exsitabilidade neuromuscular. O ferro é cofator essencial </w:t>
      </w:r>
      <w:r>
        <w:rPr>
          <w:w w:val="85"/>
        </w:rPr>
        <w:t>na</w:t>
      </w:r>
      <w:r>
        <w:rPr>
          <w:spacing w:val="-4"/>
          <w:w w:val="85"/>
        </w:rPr>
        <w:t> </w:t>
      </w:r>
      <w:r>
        <w:rPr>
          <w:w w:val="85"/>
        </w:rPr>
        <w:t>síntese </w:t>
      </w:r>
      <w:r>
        <w:rPr>
          <w:color w:val="0E0E0E"/>
          <w:w w:val="85"/>
        </w:rPr>
        <w:t>de </w:t>
      </w:r>
      <w:r>
        <w:rPr>
          <w:w w:val="85"/>
        </w:rPr>
        <w:t>dopamina.</w:t>
      </w:r>
      <w:r>
        <w:rPr/>
        <w:t> </w:t>
      </w:r>
      <w:r>
        <w:rPr>
          <w:w w:val="85"/>
        </w:rPr>
        <w:t>A vitamina B12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folato atuam</w:t>
      </w:r>
      <w:r>
        <w:rPr>
          <w:spacing w:val="-2"/>
          <w:w w:val="85"/>
        </w:rPr>
        <w:t> </w:t>
      </w:r>
      <w:r>
        <w:rPr>
          <w:w w:val="85"/>
        </w:rPr>
        <w:t>na integridade</w:t>
      </w:r>
      <w:r>
        <w:rPr/>
        <w:t> </w:t>
      </w:r>
      <w:r>
        <w:rPr>
          <w:w w:val="85"/>
        </w:rPr>
        <w:t>da</w:t>
      </w:r>
      <w:r>
        <w:rPr>
          <w:spacing w:val="-4"/>
          <w:w w:val="85"/>
        </w:rPr>
        <w:t> </w:t>
      </w:r>
      <w:r>
        <w:rPr>
          <w:w w:val="85"/>
        </w:rPr>
        <w:t>mielina e condução</w:t>
      </w:r>
      <w:r>
        <w:rPr>
          <w:w w:val="85"/>
        </w:rPr>
        <w:t> nervosa. O magnésio</w:t>
      </w:r>
      <w:r>
        <w:rPr>
          <w:w w:val="85"/>
        </w:rPr>
        <w:t> atua como</w:t>
      </w:r>
      <w:r>
        <w:rPr>
          <w:w w:val="85"/>
        </w:rPr>
        <w:t> relaxante</w:t>
      </w:r>
      <w:r>
        <w:rPr>
          <w:w w:val="85"/>
        </w:rPr>
        <w:t> neuromuscular, e a vila+ina D modula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funçáo neuronal</w:t>
      </w:r>
      <w:r>
        <w:rPr>
          <w:spacing w:val="-2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percepção</w:t>
      </w:r>
      <w:r>
        <w:rPr/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dor.</w:t>
      </w:r>
    </w:p>
    <w:p>
      <w:pPr>
        <w:pStyle w:val="BodyText"/>
        <w:spacing w:after="0" w:line="242" w:lineRule="auto"/>
        <w:jc w:val="both"/>
        <w:sectPr>
          <w:pgSz w:w="11910" w:h="16840"/>
          <w:pgMar w:header="0" w:footer="5183" w:top="820" w:bottom="5360" w:left="141" w:right="141"/>
        </w:sectPr>
      </w:pPr>
    </w:p>
    <w:p>
      <w:pPr>
        <w:spacing w:before="64"/>
        <w:ind w:left="2354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1741932</wp:posOffset>
            </wp:positionH>
            <wp:positionV relativeFrom="page">
              <wp:posOffset>7557516</wp:posOffset>
            </wp:positionV>
            <wp:extent cx="475488" cy="470916"/>
            <wp:effectExtent l="0" t="0" r="0" b="0"/>
            <wp:wrapNone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1"/>
        </w:rPr>
        <w:t>Síndrome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Metabólica</w:t>
      </w:r>
    </w:p>
    <w:p>
      <w:pPr>
        <w:spacing w:before="18"/>
        <w:ind w:left="2362" w:right="0" w:firstLine="0"/>
        <w:jc w:val="left"/>
        <w:rPr>
          <w:sz w:val="21"/>
        </w:rPr>
      </w:pPr>
      <w:r>
        <w:rPr>
          <w:i/>
          <w:w w:val="85"/>
          <w:sz w:val="21"/>
        </w:rPr>
        <w:t>Possíveis</w:t>
      </w:r>
      <w:r>
        <w:rPr>
          <w:i/>
          <w:spacing w:val="-9"/>
          <w:sz w:val="21"/>
        </w:rPr>
        <w:t> </w:t>
      </w:r>
      <w:r>
        <w:rPr>
          <w:i/>
          <w:w w:val="85"/>
          <w:sz w:val="21"/>
        </w:rPr>
        <w:t>deficiências:</w:t>
      </w:r>
      <w:r>
        <w:rPr>
          <w:i/>
          <w:spacing w:val="15"/>
          <w:sz w:val="21"/>
        </w:rPr>
        <w:t> </w:t>
      </w:r>
      <w:r>
        <w:rPr>
          <w:w w:val="85"/>
          <w:sz w:val="21"/>
        </w:rPr>
        <w:t>Vitamina</w:t>
      </w:r>
      <w:r>
        <w:rPr>
          <w:spacing w:val="-1"/>
          <w:w w:val="85"/>
          <w:sz w:val="21"/>
        </w:rPr>
        <w:t> </w:t>
      </w:r>
      <w:r>
        <w:rPr>
          <w:w w:val="85"/>
          <w:sz w:val="21"/>
        </w:rPr>
        <w:t>D,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Magnésio,</w:t>
      </w:r>
      <w:r>
        <w:rPr>
          <w:spacing w:val="3"/>
          <w:sz w:val="21"/>
        </w:rPr>
        <w:t> </w:t>
      </w:r>
      <w:r>
        <w:rPr>
          <w:w w:val="85"/>
          <w:sz w:val="21"/>
        </w:rPr>
        <w:t>Cromo,</w:t>
      </w:r>
      <w:r>
        <w:rPr>
          <w:spacing w:val="-2"/>
          <w:sz w:val="21"/>
        </w:rPr>
        <w:t> </w:t>
      </w:r>
      <w:r>
        <w:rPr>
          <w:w w:val="85"/>
          <w:sz w:val="21"/>
        </w:rPr>
        <w:t>Ômega-3,</w:t>
      </w:r>
      <w:r>
        <w:rPr>
          <w:spacing w:val="-1"/>
          <w:sz w:val="21"/>
        </w:rPr>
        <w:t> </w:t>
      </w:r>
      <w:r>
        <w:rPr>
          <w:w w:val="85"/>
          <w:sz w:val="21"/>
        </w:rPr>
        <w:t>Coenzima</w:t>
      </w:r>
      <w:r>
        <w:rPr>
          <w:spacing w:val="-1"/>
          <w:sz w:val="21"/>
        </w:rPr>
        <w:t> </w:t>
      </w:r>
      <w:r>
        <w:rPr>
          <w:spacing w:val="-5"/>
          <w:w w:val="85"/>
          <w:sz w:val="21"/>
        </w:rPr>
        <w:t>Q10</w:t>
      </w:r>
    </w:p>
    <w:p>
      <w:pPr>
        <w:pStyle w:val="BodyText"/>
        <w:spacing w:before="42"/>
        <w:rPr>
          <w:sz w:val="21"/>
        </w:rPr>
      </w:pPr>
    </w:p>
    <w:p>
      <w:pPr>
        <w:spacing w:line="254" w:lineRule="auto" w:before="1"/>
        <w:ind w:left="2350" w:right="2134" w:firstLine="4"/>
        <w:jc w:val="both"/>
        <w:rPr>
          <w:sz w:val="21"/>
        </w:rPr>
      </w:pPr>
      <w:r>
        <w:rPr>
          <w:w w:val="90"/>
          <w:sz w:val="21"/>
        </w:rPr>
        <w:t>Explicação:</w:t>
      </w:r>
      <w:r>
        <w:rPr>
          <w:w w:val="90"/>
          <w:sz w:val="21"/>
        </w:rPr>
        <w:t> A</w:t>
      </w:r>
      <w:r>
        <w:rPr>
          <w:w w:val="90"/>
          <w:sz w:val="21"/>
        </w:rPr>
        <w:t> síndrome</w:t>
      </w:r>
      <w:r>
        <w:rPr>
          <w:w w:val="90"/>
          <w:sz w:val="21"/>
        </w:rPr>
        <w:t> metabólica</w:t>
      </w:r>
      <w:r>
        <w:rPr>
          <w:w w:val="90"/>
          <w:sz w:val="21"/>
        </w:rPr>
        <w:t> envolve</w:t>
      </w:r>
      <w:r>
        <w:rPr>
          <w:w w:val="90"/>
          <w:sz w:val="21"/>
        </w:rPr>
        <w:t> resistência</w:t>
      </w:r>
      <w:r>
        <w:rPr>
          <w:w w:val="90"/>
          <w:sz w:val="21"/>
        </w:rPr>
        <w:t> à</w:t>
      </w:r>
      <w:r>
        <w:rPr>
          <w:w w:val="90"/>
          <w:sz w:val="21"/>
        </w:rPr>
        <w:t> insulina,</w:t>
      </w:r>
      <w:r>
        <w:rPr>
          <w:w w:val="90"/>
          <w:sz w:val="21"/>
        </w:rPr>
        <w:t> dislipiden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ia</w:t>
      </w:r>
      <w:r>
        <w:rPr>
          <w:w w:val="90"/>
          <w:sz w:val="21"/>
        </w:rPr>
        <w:t> e </w:t>
      </w:r>
      <w:r>
        <w:rPr>
          <w:w w:val="85"/>
          <w:sz w:val="21"/>
        </w:rPr>
        <w:t>hipertensão.</w:t>
      </w:r>
      <w:r>
        <w:rPr>
          <w:sz w:val="21"/>
        </w:rPr>
        <w:t> </w:t>
      </w:r>
      <w:r>
        <w:rPr>
          <w:w w:val="85"/>
          <w:sz w:val="21"/>
        </w:rPr>
        <w:t>0</w:t>
      </w:r>
      <w:r>
        <w:rPr>
          <w:spacing w:val="30"/>
          <w:sz w:val="21"/>
        </w:rPr>
        <w:t> </w:t>
      </w:r>
      <w:r>
        <w:rPr>
          <w:w w:val="85"/>
          <w:sz w:val="21"/>
        </w:rPr>
        <w:t>magnésio</w:t>
      </w:r>
      <w:r>
        <w:rPr>
          <w:sz w:val="21"/>
        </w:rPr>
        <w:t> </w:t>
      </w:r>
      <w:r>
        <w:rPr>
          <w:w w:val="85"/>
          <w:sz w:val="21"/>
        </w:rPr>
        <w:t>participa</w:t>
      </w:r>
      <w:r>
        <w:rPr>
          <w:sz w:val="21"/>
        </w:rPr>
        <w:t> </w:t>
      </w:r>
      <w:r>
        <w:rPr>
          <w:w w:val="85"/>
          <w:sz w:val="21"/>
        </w:rPr>
        <w:t>da fosforilaçáo</w:t>
      </w:r>
      <w:r>
        <w:rPr>
          <w:sz w:val="21"/>
        </w:rPr>
        <w:t> </w:t>
      </w:r>
      <w:r>
        <w:rPr>
          <w:w w:val="85"/>
          <w:sz w:val="21"/>
        </w:rPr>
        <w:t>da insulina 8 metabolismo</w:t>
      </w:r>
      <w:r>
        <w:rPr>
          <w:sz w:val="21"/>
        </w:rPr>
        <w:t> </w:t>
      </w:r>
      <w:r>
        <w:rPr>
          <w:w w:val="85"/>
          <w:sz w:val="21"/>
        </w:rPr>
        <w:t>da glicose.</w:t>
      </w:r>
      <w:r>
        <w:rPr>
          <w:spacing w:val="40"/>
          <w:sz w:val="21"/>
        </w:rPr>
        <w:t> </w:t>
      </w:r>
      <w:r>
        <w:rPr>
          <w:w w:val="90"/>
          <w:sz w:val="22"/>
        </w:rPr>
        <w:t>A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vitamina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D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modula</w:t>
      </w:r>
      <w:r>
        <w:rPr>
          <w:spacing w:val="-2"/>
          <w:w w:val="90"/>
          <w:sz w:val="22"/>
        </w:rPr>
        <w:t> </w:t>
      </w:r>
      <w:r>
        <w:rPr>
          <w:color w:val="1A1A1A"/>
          <w:w w:val="90"/>
          <w:sz w:val="22"/>
        </w:rPr>
        <w:t>a</w:t>
      </w:r>
      <w:r>
        <w:rPr>
          <w:color w:val="1A1A1A"/>
          <w:spacing w:val="-10"/>
          <w:w w:val="90"/>
          <w:sz w:val="22"/>
        </w:rPr>
        <w:t> </w:t>
      </w:r>
      <w:r>
        <w:rPr>
          <w:w w:val="90"/>
          <w:sz w:val="22"/>
        </w:rPr>
        <w:t>secreção</w:t>
      </w:r>
      <w:r>
        <w:rPr>
          <w:w w:val="90"/>
          <w:sz w:val="22"/>
        </w:rPr>
        <w:t> pancreàtica</w:t>
      </w:r>
      <w:r>
        <w:rPr>
          <w:sz w:val="22"/>
        </w:rPr>
        <w:t> </w:t>
      </w:r>
      <w:r>
        <w:rPr>
          <w:w w:val="90"/>
          <w:sz w:val="22"/>
        </w:rPr>
        <w:t>de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insulina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inflamaçâo.</w:t>
      </w:r>
      <w:r>
        <w:rPr>
          <w:w w:val="90"/>
          <w:sz w:val="22"/>
        </w:rPr>
        <w:t> O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cromo </w:t>
      </w:r>
      <w:r>
        <w:rPr>
          <w:w w:val="80"/>
          <w:sz w:val="22"/>
        </w:rPr>
        <w:t>potencializa</w:t>
      </w:r>
      <w:r>
        <w:rPr>
          <w:sz w:val="22"/>
        </w:rPr>
        <w:t> </w:t>
      </w:r>
      <w:r>
        <w:rPr>
          <w:w w:val="80"/>
          <w:sz w:val="22"/>
        </w:rPr>
        <w:t>a açáo da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insulina.</w:t>
      </w:r>
      <w:r>
        <w:rPr>
          <w:sz w:val="22"/>
        </w:rPr>
        <w:t> </w:t>
      </w:r>
      <w:r>
        <w:rPr>
          <w:w w:val="80"/>
          <w:sz w:val="22"/>
        </w:rPr>
        <w:t>A deficiência</w:t>
      </w:r>
      <w:r>
        <w:rPr>
          <w:sz w:val="22"/>
        </w:rPr>
        <w:t> </w:t>
      </w:r>
      <w:r>
        <w:rPr>
          <w:w w:val="80"/>
          <w:sz w:val="22"/>
        </w:rPr>
        <w:t>de ômega-3 agrava</w:t>
      </w:r>
      <w:r>
        <w:rPr>
          <w:sz w:val="22"/>
        </w:rPr>
        <w:t> </w:t>
      </w:r>
      <w:r>
        <w:rPr>
          <w:w w:val="80"/>
          <w:sz w:val="22"/>
        </w:rPr>
        <w:t>a inflama¿ão</w:t>
      </w:r>
      <w:r>
        <w:rPr>
          <w:sz w:val="22"/>
        </w:rPr>
        <w:t> </w:t>
      </w:r>
      <w:r>
        <w:rPr>
          <w:w w:val="80"/>
          <w:sz w:val="22"/>
        </w:rPr>
        <w:t>crônica e </w:t>
      </w:r>
      <w:r>
        <w:rPr>
          <w:w w:val="85"/>
          <w:sz w:val="22"/>
        </w:rPr>
        <w:t>altera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o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metabolismo</w:t>
      </w:r>
      <w:r>
        <w:rPr>
          <w:spacing w:val="-1"/>
          <w:sz w:val="22"/>
        </w:rPr>
        <w:t> </w:t>
      </w:r>
      <w:r>
        <w:rPr>
          <w:w w:val="85"/>
          <w:sz w:val="22"/>
        </w:rPr>
        <w:t>lipídico. A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CoQ10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participa da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produção</w:t>
      </w:r>
      <w:r>
        <w:rPr>
          <w:sz w:val="22"/>
        </w:rPr>
        <w:t> </w:t>
      </w:r>
      <w:r>
        <w:rPr>
          <w:w w:val="85"/>
          <w:sz w:val="22"/>
        </w:rPr>
        <w:t>energética</w:t>
      </w:r>
      <w:r>
        <w:rPr>
          <w:spacing w:val="-1"/>
          <w:sz w:val="22"/>
        </w:rPr>
        <w:t> </w:t>
      </w:r>
      <w:r>
        <w:rPr>
          <w:w w:val="85"/>
          <w:sz w:val="22"/>
        </w:rPr>
        <w:t>e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pode</w:t>
      </w:r>
      <w:r>
        <w:rPr>
          <w:spacing w:val="-3"/>
          <w:w w:val="85"/>
          <w:sz w:val="22"/>
        </w:rPr>
        <w:t> </w:t>
      </w:r>
      <w:r>
        <w:rPr>
          <w:w w:val="85"/>
          <w:sz w:val="22"/>
        </w:rPr>
        <w:t>estar </w:t>
      </w:r>
      <w:r>
        <w:rPr>
          <w:w w:val="90"/>
          <w:sz w:val="21"/>
        </w:rPr>
        <w:t>reduzida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em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pacientes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com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resistência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insulínica.</w:t>
      </w:r>
    </w:p>
    <w:p>
      <w:pPr>
        <w:pStyle w:val="BodyText"/>
        <w:spacing w:before="235"/>
      </w:pPr>
    </w:p>
    <w:p>
      <w:pPr>
        <w:pStyle w:val="Heading7"/>
        <w:spacing w:line="282" w:lineRule="exact" w:before="1"/>
        <w:jc w:val="both"/>
        <w:rPr>
          <w:rFonts w:ascii="Calibri" w:hAnsi="Calibri"/>
        </w:rPr>
      </w:pPr>
      <w:r>
        <w:rPr>
          <w:rFonts w:ascii="Calibri" w:hAnsi="Calibri"/>
          <w:w w:val="85"/>
        </w:rPr>
        <w:t>Depressão</w:t>
      </w:r>
      <w:r>
        <w:rPr>
          <w:rFonts w:ascii="Calibri" w:hAnsi="Calibri"/>
          <w:spacing w:val="6"/>
        </w:rPr>
        <w:t> </w:t>
      </w:r>
      <w:r>
        <w:rPr>
          <w:rFonts w:ascii="Calibri" w:hAnsi="Calibri"/>
          <w:spacing w:val="-2"/>
          <w:w w:val="95"/>
        </w:rPr>
        <w:t>Pós•Parto</w:t>
      </w:r>
    </w:p>
    <w:p>
      <w:pPr>
        <w:spacing w:line="282" w:lineRule="exact" w:before="0"/>
        <w:ind w:left="2354" w:right="0" w:firstLine="0"/>
        <w:jc w:val="both"/>
        <w:rPr>
          <w:rFonts w:ascii="Calibri" w:hAnsi="Calibri"/>
          <w:sz w:val="25"/>
        </w:rPr>
      </w:pPr>
      <w:r>
        <w:rPr>
          <w:rFonts w:ascii="Arial Narrow" w:hAnsi="Arial Narrow"/>
          <w:i/>
          <w:w w:val="80"/>
          <w:sz w:val="25"/>
        </w:rPr>
        <w:t>Possíveis</w:t>
      </w:r>
      <w:r>
        <w:rPr>
          <w:rFonts w:ascii="Arial Narrow" w:hAnsi="Arial Narrow"/>
          <w:i/>
          <w:spacing w:val="3"/>
          <w:sz w:val="25"/>
        </w:rPr>
        <w:t> </w:t>
      </w:r>
      <w:r>
        <w:rPr>
          <w:rFonts w:ascii="Calibri" w:hAnsi="Calibri"/>
          <w:w w:val="80"/>
          <w:sz w:val="25"/>
        </w:rPr>
        <w:t>deficiências:</w:t>
      </w:r>
      <w:r>
        <w:rPr>
          <w:rFonts w:ascii="Calibri" w:hAnsi="Calibri"/>
          <w:spacing w:val="7"/>
          <w:sz w:val="25"/>
        </w:rPr>
        <w:t> </w:t>
      </w:r>
      <w:r>
        <w:rPr>
          <w:rFonts w:ascii="Calibri" w:hAnsi="Calibri"/>
          <w:w w:val="80"/>
          <w:sz w:val="25"/>
        </w:rPr>
        <w:t>B9,</w:t>
      </w:r>
      <w:r>
        <w:rPr>
          <w:rFonts w:ascii="Calibri" w:hAnsi="Calibri"/>
          <w:spacing w:val="-11"/>
          <w:sz w:val="25"/>
        </w:rPr>
        <w:t> </w:t>
      </w:r>
      <w:r>
        <w:rPr>
          <w:rFonts w:ascii="Calibri" w:hAnsi="Calibri"/>
          <w:w w:val="80"/>
          <w:sz w:val="25"/>
        </w:rPr>
        <w:t>B12,</w:t>
      </w:r>
      <w:r>
        <w:rPr>
          <w:rFonts w:ascii="Calibri" w:hAnsi="Calibri"/>
          <w:spacing w:val="-3"/>
          <w:sz w:val="25"/>
        </w:rPr>
        <w:t> </w:t>
      </w:r>
      <w:r>
        <w:rPr>
          <w:rFonts w:ascii="Calibri" w:hAnsi="Calibri"/>
          <w:w w:val="80"/>
          <w:sz w:val="25"/>
        </w:rPr>
        <w:t>Vitamina</w:t>
      </w:r>
      <w:r>
        <w:rPr>
          <w:rFonts w:ascii="Calibri" w:hAnsi="Calibri"/>
          <w:spacing w:val="-2"/>
          <w:w w:val="80"/>
          <w:sz w:val="25"/>
        </w:rPr>
        <w:t> </w:t>
      </w:r>
      <w:r>
        <w:rPr>
          <w:rFonts w:ascii="Calibri" w:hAnsi="Calibri"/>
          <w:w w:val="80"/>
          <w:sz w:val="25"/>
        </w:rPr>
        <w:t>D,</w:t>
      </w:r>
      <w:r>
        <w:rPr>
          <w:rFonts w:ascii="Calibri" w:hAnsi="Calibri"/>
          <w:spacing w:val="-5"/>
          <w:sz w:val="25"/>
        </w:rPr>
        <w:t> </w:t>
      </w:r>
      <w:r>
        <w:rPr>
          <w:rFonts w:ascii="Calibri" w:hAnsi="Calibri"/>
          <w:w w:val="80"/>
          <w:sz w:val="25"/>
        </w:rPr>
        <w:t>Ômega-3,</w:t>
      </w:r>
      <w:r>
        <w:rPr>
          <w:rFonts w:ascii="Calibri" w:hAnsi="Calibri"/>
          <w:spacing w:val="-5"/>
          <w:sz w:val="25"/>
        </w:rPr>
        <w:t> </w:t>
      </w:r>
      <w:r>
        <w:rPr>
          <w:rFonts w:ascii="Calibri" w:hAnsi="Calibri"/>
          <w:w w:val="80"/>
          <w:sz w:val="25"/>
        </w:rPr>
        <w:t>Magnésio,</w:t>
      </w:r>
      <w:r>
        <w:rPr>
          <w:rFonts w:ascii="Calibri" w:hAnsi="Calibri"/>
          <w:spacing w:val="-1"/>
          <w:sz w:val="25"/>
        </w:rPr>
        <w:t> </w:t>
      </w:r>
      <w:r>
        <w:rPr>
          <w:rFonts w:ascii="Calibri" w:hAnsi="Calibri"/>
          <w:w w:val="80"/>
          <w:sz w:val="25"/>
        </w:rPr>
        <w:t>L-</w:t>
      </w:r>
      <w:r>
        <w:rPr>
          <w:rFonts w:ascii="Calibri" w:hAnsi="Calibri"/>
          <w:spacing w:val="-2"/>
          <w:w w:val="80"/>
          <w:sz w:val="25"/>
        </w:rPr>
        <w:t>triplofano</w:t>
      </w:r>
    </w:p>
    <w:p>
      <w:pPr>
        <w:spacing w:line="240" w:lineRule="auto" w:before="258"/>
        <w:ind w:left="2353" w:right="2140" w:firstLine="2"/>
        <w:jc w:val="both"/>
        <w:rPr>
          <w:rFonts w:ascii="Calibri" w:hAnsi="Calibri"/>
          <w:sz w:val="22"/>
        </w:rPr>
      </w:pPr>
      <w:r>
        <w:rPr>
          <w:rFonts w:ascii="Arial Narrow" w:hAnsi="Arial Narrow"/>
          <w:i/>
          <w:spacing w:val="-4"/>
          <w:sz w:val="21"/>
        </w:rPr>
        <w:t>Explicnç.ão:</w:t>
      </w:r>
      <w:r>
        <w:rPr>
          <w:rFonts w:ascii="Arial Narrow" w:hAnsi="Arial Narrow"/>
          <w:i/>
          <w:sz w:val="21"/>
        </w:rPr>
        <w:t> </w:t>
      </w:r>
      <w:r>
        <w:rPr>
          <w:rFonts w:ascii="Calibri" w:hAnsi="Calibri"/>
          <w:spacing w:val="-4"/>
          <w:sz w:val="21"/>
        </w:rPr>
        <w:t>Durante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4"/>
          <w:sz w:val="21"/>
        </w:rPr>
        <w:t>o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pós-parto,</w:t>
      </w:r>
      <w:r>
        <w:rPr>
          <w:rFonts w:ascii="Calibri" w:hAnsi="Calibri"/>
          <w:spacing w:val="-4"/>
          <w:sz w:val="21"/>
        </w:rPr>
        <w:t> há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intensa demanda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pacing w:val="-4"/>
          <w:sz w:val="21"/>
        </w:rPr>
        <w:t>nutricional</w:t>
      </w:r>
      <w:r>
        <w:rPr>
          <w:rFonts w:ascii="Calibri" w:hAnsi="Calibri"/>
          <w:spacing w:val="-4"/>
          <w:sz w:val="21"/>
        </w:rPr>
        <w:t> 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oscilação hormonal. As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vitaminas</w:t>
      </w:r>
      <w:r>
        <w:rPr>
          <w:rFonts w:ascii="Calibri" w:hAnsi="Calibri"/>
          <w:spacing w:val="9"/>
          <w:sz w:val="21"/>
        </w:rPr>
        <w:t> </w:t>
      </w:r>
      <w:r>
        <w:rPr>
          <w:rFonts w:ascii="Calibri" w:hAnsi="Calibri"/>
          <w:spacing w:val="-4"/>
          <w:sz w:val="21"/>
        </w:rPr>
        <w:t>B9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B12</w:t>
      </w:r>
      <w:r>
        <w:rPr>
          <w:rFonts w:ascii="Calibri" w:hAnsi="Calibri"/>
          <w:spacing w:val="-6"/>
          <w:sz w:val="21"/>
        </w:rPr>
        <w:t> </w:t>
      </w:r>
      <w:r>
        <w:rPr>
          <w:rFonts w:ascii="Calibri" w:hAnsi="Calibri"/>
          <w:spacing w:val="-4"/>
          <w:sz w:val="21"/>
        </w:rPr>
        <w:t>sáo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pacing w:val="-4"/>
          <w:sz w:val="21"/>
        </w:rPr>
        <w:t>essenciais</w:t>
      </w:r>
      <w:r>
        <w:rPr>
          <w:rFonts w:ascii="Calibri" w:hAnsi="Calibri"/>
          <w:spacing w:val="11"/>
          <w:sz w:val="21"/>
        </w:rPr>
        <w:t> </w:t>
      </w:r>
      <w:r>
        <w:rPr>
          <w:rFonts w:ascii="Calibri" w:hAnsi="Calibri"/>
          <w:spacing w:val="-4"/>
          <w:sz w:val="21"/>
        </w:rPr>
        <w:t>para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a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spacing w:val="-4"/>
          <w:sz w:val="21"/>
        </w:rPr>
        <w:t>síntese</w:t>
      </w:r>
      <w:r>
        <w:rPr>
          <w:rFonts w:ascii="Calibri" w:hAnsi="Calibri"/>
          <w:spacing w:val="-6"/>
          <w:sz w:val="21"/>
        </w:rPr>
        <w:t> </w:t>
      </w:r>
      <w:r>
        <w:rPr>
          <w:rFonts w:ascii="Calibri" w:hAnsi="Calibri"/>
          <w:spacing w:val="-4"/>
          <w:sz w:val="21"/>
        </w:rPr>
        <w:t>de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neurotransmissores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e</w:t>
      </w:r>
      <w:r>
        <w:rPr>
          <w:rFonts w:ascii="Calibri" w:hAnsi="Calibri"/>
          <w:spacing w:val="-8"/>
          <w:sz w:val="21"/>
        </w:rPr>
        <w:t> </w:t>
      </w:r>
      <w:r>
        <w:rPr>
          <w:rFonts w:ascii="Calibri" w:hAnsi="Calibri"/>
          <w:spacing w:val="-4"/>
          <w:sz w:val="21"/>
        </w:rPr>
        <w:t>metilaçáo. </w:t>
      </w:r>
      <w:r>
        <w:rPr>
          <w:rFonts w:ascii="Calibri" w:hAnsi="Calibri"/>
          <w:spacing w:val="-6"/>
          <w:sz w:val="21"/>
        </w:rPr>
        <w:t>O triptofano é precursor da s8rotonina, afetada nesse</w:t>
      </w:r>
      <w:r>
        <w:rPr>
          <w:rFonts w:ascii="Calibri" w:hAnsi="Calibri"/>
          <w:spacing w:val="-5"/>
          <w:sz w:val="21"/>
        </w:rPr>
        <w:t> </w:t>
      </w:r>
      <w:r>
        <w:rPr>
          <w:rFonts w:ascii="Calibri" w:hAnsi="Calibri"/>
          <w:spacing w:val="-6"/>
          <w:sz w:val="21"/>
        </w:rPr>
        <w:t>período. 0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spacing w:val="-6"/>
          <w:sz w:val="21"/>
        </w:rPr>
        <w:t>ômega-3 atua na fluidez </w:t>
      </w:r>
      <w:r>
        <w:rPr>
          <w:rFonts w:ascii="Calibri" w:hAnsi="Calibri"/>
          <w:w w:val="90"/>
          <w:sz w:val="22"/>
        </w:rPr>
        <w:t>da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membrana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neuronal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w w:val="90"/>
          <w:sz w:val="22"/>
        </w:rPr>
        <w:t>e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na</w:t>
      </w:r>
      <w:r>
        <w:rPr>
          <w:rFonts w:ascii="Calibri" w:hAnsi="Calibri"/>
          <w:spacing w:val="-7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sinalizaçáo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w w:val="90"/>
          <w:sz w:val="22"/>
        </w:rPr>
        <w:t>serotoninérgica.</w:t>
      </w:r>
      <w:r>
        <w:rPr>
          <w:rFonts w:ascii="Calibri" w:hAnsi="Calibri"/>
          <w:spacing w:val="-1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A vitamina D</w:t>
      </w:r>
      <w:r>
        <w:rPr>
          <w:rFonts w:ascii="Calibri" w:hAnsi="Calibri"/>
          <w:spacing w:val="-4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e</w:t>
      </w:r>
      <w:r>
        <w:rPr>
          <w:rFonts w:ascii="Calibri" w:hAnsi="Calibri"/>
          <w:spacing w:val="-4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o</w:t>
      </w:r>
      <w:r>
        <w:rPr>
          <w:rFonts w:ascii="Calibri" w:hAnsi="Calibri"/>
          <w:spacing w:val="-8"/>
          <w:w w:val="90"/>
          <w:sz w:val="22"/>
        </w:rPr>
        <w:t> </w:t>
      </w:r>
      <w:r>
        <w:rPr>
          <w:rFonts w:ascii="Calibri" w:hAnsi="Calibri"/>
          <w:w w:val="90"/>
          <w:sz w:val="22"/>
        </w:rPr>
        <w:t>magnésio</w:t>
      </w:r>
      <w:r>
        <w:rPr>
          <w:rFonts w:ascii="Calibri" w:hAnsi="Calibri"/>
          <w:spacing w:val="15"/>
          <w:sz w:val="22"/>
        </w:rPr>
        <w:t> </w:t>
      </w:r>
      <w:r>
        <w:rPr>
          <w:rFonts w:ascii="Calibri" w:hAnsi="Calibri"/>
          <w:w w:val="90"/>
          <w:sz w:val="22"/>
        </w:rPr>
        <w:t>têm papel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w w:val="90"/>
          <w:sz w:val="22"/>
        </w:rPr>
        <w:t>imunomodulador e regulador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w w:val="90"/>
          <w:sz w:val="22"/>
        </w:rPr>
        <w:t>do humor.</w:t>
      </w:r>
    </w:p>
    <w:p>
      <w:pPr>
        <w:pStyle w:val="BodyText"/>
        <w:spacing w:before="245"/>
        <w:rPr>
          <w:rFonts w:ascii="Calibri"/>
          <w:sz w:val="21"/>
        </w:rPr>
      </w:pPr>
    </w:p>
    <w:p>
      <w:pPr>
        <w:spacing w:line="277" w:lineRule="exact" w:before="0"/>
        <w:ind w:left="2351" w:right="0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w w:val="90"/>
          <w:sz w:val="24"/>
        </w:rPr>
        <w:t>Doença</w:t>
      </w:r>
      <w:r>
        <w:rPr>
          <w:rFonts w:ascii="Calibri" w:hAnsi="Calibri"/>
          <w:spacing w:val="-4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de</w:t>
      </w:r>
      <w:r>
        <w:rPr>
          <w:rFonts w:ascii="Calibri" w:hAnsi="Calibri"/>
          <w:spacing w:val="-6"/>
          <w:w w:val="90"/>
          <w:sz w:val="24"/>
        </w:rPr>
        <w:t> </w:t>
      </w:r>
      <w:r>
        <w:rPr>
          <w:rFonts w:ascii="Calibri" w:hAnsi="Calibri"/>
          <w:spacing w:val="-2"/>
          <w:w w:val="90"/>
          <w:sz w:val="24"/>
        </w:rPr>
        <w:t>Crohn</w:t>
      </w:r>
    </w:p>
    <w:p>
      <w:pPr>
        <w:spacing w:line="271" w:lineRule="exact" w:before="0"/>
        <w:ind w:left="2361" w:right="0" w:firstLine="0"/>
        <w:jc w:val="both"/>
        <w:rPr>
          <w:sz w:val="25"/>
        </w:rPr>
      </w:pPr>
      <w:r>
        <w:rPr>
          <w:i/>
          <w:w w:val="70"/>
          <w:sz w:val="25"/>
        </w:rPr>
        <w:t>Possíveis</w:t>
      </w:r>
      <w:r>
        <w:rPr>
          <w:i/>
          <w:spacing w:val="5"/>
          <w:sz w:val="25"/>
        </w:rPr>
        <w:t> </w:t>
      </w:r>
      <w:r>
        <w:rPr>
          <w:i/>
          <w:w w:val="70"/>
          <w:sz w:val="25"/>
        </w:rPr>
        <w:t>deficiências:</w:t>
      </w:r>
      <w:r>
        <w:rPr>
          <w:i/>
          <w:spacing w:val="-1"/>
          <w:sz w:val="25"/>
        </w:rPr>
        <w:t> </w:t>
      </w:r>
      <w:r>
        <w:rPr>
          <w:w w:val="70"/>
          <w:sz w:val="25"/>
        </w:rPr>
        <w:t>B12,</w:t>
      </w:r>
      <w:r>
        <w:rPr>
          <w:spacing w:val="-2"/>
          <w:sz w:val="25"/>
        </w:rPr>
        <w:t> </w:t>
      </w:r>
      <w:r>
        <w:rPr>
          <w:w w:val="70"/>
          <w:sz w:val="25"/>
        </w:rPr>
        <w:t>Vitamina</w:t>
      </w:r>
      <w:r>
        <w:rPr>
          <w:spacing w:val="-7"/>
          <w:sz w:val="25"/>
        </w:rPr>
        <w:t> </w:t>
      </w:r>
      <w:r>
        <w:rPr>
          <w:w w:val="70"/>
          <w:sz w:val="25"/>
        </w:rPr>
        <w:t>D,</w:t>
      </w:r>
      <w:r>
        <w:rPr>
          <w:spacing w:val="-12"/>
          <w:sz w:val="25"/>
        </w:rPr>
        <w:t> </w:t>
      </w:r>
      <w:r>
        <w:rPr>
          <w:w w:val="70"/>
          <w:sz w:val="25"/>
        </w:rPr>
        <w:t>Zinco,</w:t>
      </w:r>
      <w:r>
        <w:rPr>
          <w:spacing w:val="-13"/>
          <w:sz w:val="25"/>
        </w:rPr>
        <w:t> </w:t>
      </w:r>
      <w:r>
        <w:rPr>
          <w:w w:val="70"/>
          <w:sz w:val="25"/>
        </w:rPr>
        <w:t>Magnésio,</w:t>
      </w:r>
      <w:r>
        <w:rPr>
          <w:spacing w:val="1"/>
          <w:sz w:val="25"/>
        </w:rPr>
        <w:t> </w:t>
      </w:r>
      <w:r>
        <w:rPr>
          <w:w w:val="70"/>
          <w:sz w:val="25"/>
        </w:rPr>
        <w:t>Glutamina,</w:t>
      </w:r>
      <w:r>
        <w:rPr>
          <w:spacing w:val="7"/>
          <w:sz w:val="25"/>
        </w:rPr>
        <w:t> </w:t>
      </w:r>
      <w:r>
        <w:rPr>
          <w:w w:val="70"/>
          <w:sz w:val="25"/>
        </w:rPr>
        <w:t>Quercetina,</w:t>
      </w:r>
      <w:r>
        <w:rPr>
          <w:spacing w:val="2"/>
          <w:sz w:val="25"/>
        </w:rPr>
        <w:t> </w:t>
      </w:r>
      <w:r>
        <w:rPr>
          <w:spacing w:val="-2"/>
          <w:w w:val="70"/>
          <w:sz w:val="25"/>
        </w:rPr>
        <w:t>Ferro</w:t>
      </w:r>
    </w:p>
    <w:p>
      <w:pPr>
        <w:spacing w:line="252" w:lineRule="auto" w:before="266"/>
        <w:ind w:left="2349" w:right="2143" w:firstLine="5"/>
        <w:jc w:val="both"/>
        <w:rPr>
          <w:sz w:val="22"/>
        </w:rPr>
      </w:pPr>
      <w:r>
        <w:rPr>
          <w:i/>
          <w:w w:val="80"/>
          <w:sz w:val="22"/>
        </w:rPr>
        <w:t>Explicação:</w:t>
      </w:r>
      <w:r>
        <w:rPr>
          <w:i/>
          <w:spacing w:val="35"/>
          <w:sz w:val="22"/>
        </w:rPr>
        <w:t> </w:t>
      </w:r>
      <w:r>
        <w:rPr>
          <w:w w:val="80"/>
          <w:sz w:val="22"/>
        </w:rPr>
        <w:t>A</w:t>
      </w:r>
      <w:r>
        <w:rPr>
          <w:sz w:val="22"/>
        </w:rPr>
        <w:t> </w:t>
      </w:r>
      <w:r>
        <w:rPr>
          <w:w w:val="80"/>
          <w:sz w:val="22"/>
        </w:rPr>
        <w:t>doença</w:t>
      </w:r>
      <w:r>
        <w:rPr>
          <w:sz w:val="22"/>
        </w:rPr>
        <w:t> </w:t>
      </w:r>
      <w:r>
        <w:rPr>
          <w:w w:val="80"/>
          <w:sz w:val="22"/>
        </w:rPr>
        <w:t>de</w:t>
      </w:r>
      <w:r>
        <w:rPr>
          <w:sz w:val="22"/>
        </w:rPr>
        <w:t> </w:t>
      </w:r>
      <w:r>
        <w:rPr>
          <w:w w:val="80"/>
          <w:sz w:val="22"/>
        </w:rPr>
        <w:t>Crohn</w:t>
      </w:r>
      <w:r>
        <w:rPr>
          <w:sz w:val="22"/>
        </w:rPr>
        <w:t> </w:t>
      </w:r>
      <w:r>
        <w:rPr>
          <w:w w:val="80"/>
          <w:sz w:val="22"/>
        </w:rPr>
        <w:t>é uma</w:t>
      </w:r>
      <w:r>
        <w:rPr>
          <w:sz w:val="22"/>
        </w:rPr>
        <w:t> </w:t>
      </w:r>
      <w:r>
        <w:rPr>
          <w:w w:val="80"/>
          <w:sz w:val="22"/>
        </w:rPr>
        <w:t>condição</w:t>
      </w:r>
      <w:r>
        <w:rPr>
          <w:sz w:val="22"/>
        </w:rPr>
        <w:t> </w:t>
      </w:r>
      <w:r>
        <w:rPr>
          <w:w w:val="80"/>
          <w:sz w:val="22"/>
        </w:rPr>
        <w:t>inflamatória</w:t>
      </w:r>
      <w:r>
        <w:rPr>
          <w:spacing w:val="20"/>
          <w:sz w:val="22"/>
        </w:rPr>
        <w:t> </w:t>
      </w:r>
      <w:r>
        <w:rPr>
          <w:w w:val="80"/>
          <w:sz w:val="22"/>
        </w:rPr>
        <w:t>intestinal</w:t>
      </w:r>
      <w:r>
        <w:rPr>
          <w:sz w:val="22"/>
        </w:rPr>
        <w:t> </w:t>
      </w:r>
      <w:r>
        <w:rPr>
          <w:w w:val="80"/>
          <w:sz w:val="22"/>
        </w:rPr>
        <w:t>que</w:t>
      </w:r>
      <w:r>
        <w:rPr>
          <w:sz w:val="22"/>
        </w:rPr>
        <w:t> </w:t>
      </w:r>
      <w:r>
        <w:rPr>
          <w:w w:val="80"/>
          <w:sz w:val="22"/>
        </w:rPr>
        <w:t>compromete</w:t>
      </w:r>
      <w:r>
        <w:rPr>
          <w:w w:val="95"/>
          <w:sz w:val="22"/>
        </w:rPr>
        <w:t> </w:t>
      </w:r>
      <w:r>
        <w:rPr>
          <w:spacing w:val="-2"/>
          <w:w w:val="95"/>
          <w:sz w:val="21"/>
        </w:rPr>
        <w:t>a</w:t>
      </w:r>
      <w:r>
        <w:rPr>
          <w:spacing w:val="-10"/>
          <w:w w:val="95"/>
          <w:sz w:val="21"/>
        </w:rPr>
        <w:t> </w:t>
      </w:r>
      <w:r>
        <w:rPr>
          <w:spacing w:val="-2"/>
          <w:w w:val="95"/>
          <w:sz w:val="21"/>
        </w:rPr>
        <w:t>abS0fção</w:t>
      </w:r>
      <w:r>
        <w:rPr>
          <w:spacing w:val="-3"/>
          <w:w w:val="95"/>
          <w:sz w:val="21"/>
        </w:rPr>
        <w:t> </w:t>
      </w:r>
      <w:r>
        <w:rPr>
          <w:spacing w:val="-2"/>
          <w:w w:val="95"/>
          <w:sz w:val="21"/>
        </w:rPr>
        <w:t>de</w:t>
      </w:r>
      <w:r>
        <w:rPr>
          <w:spacing w:val="-8"/>
          <w:w w:val="95"/>
          <w:sz w:val="21"/>
        </w:rPr>
        <w:t> </w:t>
      </w:r>
      <w:r>
        <w:rPr>
          <w:spacing w:val="-2"/>
          <w:w w:val="95"/>
          <w:sz w:val="21"/>
        </w:rPr>
        <w:t>diversos</w:t>
      </w:r>
      <w:r>
        <w:rPr>
          <w:spacing w:val="-4"/>
          <w:w w:val="95"/>
          <w:sz w:val="21"/>
        </w:rPr>
        <w:t> </w:t>
      </w:r>
      <w:r>
        <w:rPr>
          <w:spacing w:val="-2"/>
          <w:w w:val="95"/>
          <w:sz w:val="21"/>
        </w:rPr>
        <w:t>nutrientes.</w:t>
      </w:r>
      <w:r>
        <w:rPr>
          <w:spacing w:val="-2"/>
          <w:w w:val="95"/>
          <w:sz w:val="21"/>
        </w:rPr>
        <w:t> A</w:t>
      </w:r>
      <w:r>
        <w:rPr>
          <w:spacing w:val="-10"/>
          <w:w w:val="95"/>
          <w:sz w:val="21"/>
        </w:rPr>
        <w:t> </w:t>
      </w:r>
      <w:r>
        <w:rPr>
          <w:spacing w:val="-2"/>
          <w:w w:val="95"/>
          <w:sz w:val="21"/>
        </w:rPr>
        <w:t>vitamina</w:t>
      </w:r>
      <w:r>
        <w:rPr>
          <w:spacing w:val="-3"/>
          <w:w w:val="95"/>
          <w:sz w:val="21"/>
        </w:rPr>
        <w:t> </w:t>
      </w:r>
      <w:r>
        <w:rPr>
          <w:spacing w:val="-2"/>
          <w:w w:val="95"/>
          <w:sz w:val="21"/>
        </w:rPr>
        <w:t>B12</w:t>
      </w:r>
      <w:r>
        <w:rPr>
          <w:spacing w:val="-10"/>
          <w:w w:val="95"/>
          <w:sz w:val="21"/>
        </w:rPr>
        <w:t> </w:t>
      </w:r>
      <w:r>
        <w:rPr>
          <w:spacing w:val="-2"/>
          <w:w w:val="95"/>
          <w:sz w:val="21"/>
        </w:rPr>
        <w:t>é</w:t>
      </w:r>
      <w:r>
        <w:rPr>
          <w:spacing w:val="-9"/>
          <w:w w:val="95"/>
          <w:sz w:val="21"/>
        </w:rPr>
        <w:t> </w:t>
      </w:r>
      <w:r>
        <w:rPr>
          <w:spacing w:val="-2"/>
          <w:w w:val="95"/>
          <w:sz w:val="21"/>
        </w:rPr>
        <w:t>absorvida</w:t>
      </w:r>
      <w:r>
        <w:rPr>
          <w:spacing w:val="-7"/>
          <w:w w:val="95"/>
          <w:sz w:val="21"/>
        </w:rPr>
        <w:t> </w:t>
      </w:r>
      <w:r>
        <w:rPr>
          <w:spacing w:val="-2"/>
          <w:w w:val="95"/>
          <w:sz w:val="21"/>
        </w:rPr>
        <w:t>no</w:t>
      </w:r>
      <w:r>
        <w:rPr>
          <w:spacing w:val="-7"/>
          <w:w w:val="95"/>
          <w:sz w:val="21"/>
        </w:rPr>
        <w:t> </w:t>
      </w:r>
      <w:r>
        <w:rPr>
          <w:spacing w:val="-2"/>
          <w:w w:val="95"/>
          <w:sz w:val="21"/>
        </w:rPr>
        <w:t>ileo,</w:t>
      </w:r>
      <w:r>
        <w:rPr>
          <w:spacing w:val="-7"/>
          <w:w w:val="95"/>
          <w:sz w:val="21"/>
        </w:rPr>
        <w:t> </w:t>
      </w:r>
      <w:r>
        <w:rPr>
          <w:spacing w:val="-2"/>
          <w:w w:val="95"/>
          <w:sz w:val="21"/>
        </w:rPr>
        <w:t>geralmente </w:t>
      </w:r>
      <w:r>
        <w:rPr>
          <w:w w:val="90"/>
          <w:sz w:val="22"/>
        </w:rPr>
        <w:t>afetado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na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doença.</w:t>
      </w:r>
      <w:r>
        <w:rPr>
          <w:w w:val="90"/>
          <w:sz w:val="22"/>
        </w:rPr>
        <w:t> A</w:t>
      </w:r>
      <w:r>
        <w:rPr>
          <w:w w:val="90"/>
          <w:sz w:val="22"/>
        </w:rPr>
        <w:t> vitamina</w:t>
      </w:r>
      <w:r>
        <w:rPr>
          <w:w w:val="90"/>
          <w:sz w:val="22"/>
        </w:rPr>
        <w:t> D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modula</w:t>
      </w:r>
      <w:r>
        <w:rPr>
          <w:w w:val="90"/>
          <w:sz w:val="22"/>
        </w:rPr>
        <w:t> a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resposta</w:t>
      </w:r>
      <w:r>
        <w:rPr>
          <w:w w:val="90"/>
          <w:sz w:val="22"/>
        </w:rPr>
        <w:t> imune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intestinal.</w:t>
      </w:r>
      <w:r>
        <w:rPr>
          <w:w w:val="90"/>
          <w:sz w:val="22"/>
        </w:rPr>
        <w:t> O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zinco</w:t>
      </w:r>
      <w:r>
        <w:rPr>
          <w:w w:val="90"/>
          <w:sz w:val="22"/>
        </w:rPr>
        <w:t> 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o </w:t>
      </w:r>
      <w:r>
        <w:rPr>
          <w:w w:val="85"/>
          <w:sz w:val="21"/>
        </w:rPr>
        <w:t>magnésio auxiliam na reparação tecidual. A glutamina nutre os enterócitos, enquanto a </w:t>
      </w:r>
      <w:r>
        <w:rPr>
          <w:w w:val="85"/>
          <w:sz w:val="22"/>
        </w:rPr>
        <w:t>quercetina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atua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como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anti-infamatório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natural.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O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ferro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pode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estar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deficiente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por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perdas </w:t>
      </w:r>
      <w:r>
        <w:rPr>
          <w:w w:val="90"/>
          <w:sz w:val="22"/>
        </w:rPr>
        <w:t>intestinais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crônicas.</w:t>
      </w: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2361" w:right="0" w:firstLine="0"/>
        <w:jc w:val="left"/>
        <w:rPr>
          <w:sz w:val="21"/>
        </w:rPr>
      </w:pPr>
      <w:r>
        <w:rPr>
          <w:spacing w:val="-2"/>
          <w:sz w:val="21"/>
        </w:rPr>
        <w:t>Celíaco</w:t>
      </w:r>
    </w:p>
    <w:p>
      <w:pPr>
        <w:spacing w:line="264" w:lineRule="auto" w:before="11"/>
        <w:ind w:left="2353" w:right="2017" w:firstLine="2"/>
        <w:jc w:val="left"/>
        <w:rPr>
          <w:sz w:val="21"/>
        </w:rPr>
      </w:pPr>
      <w:r>
        <w:rPr>
          <w:spacing w:val="-2"/>
          <w:w w:val="90"/>
          <w:sz w:val="21"/>
        </w:rPr>
        <w:t>Possíveis</w:t>
      </w:r>
      <w:r>
        <w:rPr>
          <w:spacing w:val="24"/>
          <w:sz w:val="21"/>
        </w:rPr>
        <w:t> </w:t>
      </w:r>
      <w:r>
        <w:rPr>
          <w:i/>
          <w:spacing w:val="-2"/>
          <w:w w:val="90"/>
          <w:sz w:val="21"/>
        </w:rPr>
        <w:t>deficiencias:</w:t>
      </w:r>
      <w:r>
        <w:rPr>
          <w:i/>
          <w:spacing w:val="31"/>
          <w:sz w:val="21"/>
        </w:rPr>
        <w:t> </w:t>
      </w:r>
      <w:r>
        <w:rPr>
          <w:spacing w:val="-2"/>
          <w:w w:val="90"/>
          <w:sz w:val="21"/>
        </w:rPr>
        <w:t>B12,</w:t>
      </w:r>
      <w:r>
        <w:rPr>
          <w:spacing w:val="21"/>
          <w:sz w:val="21"/>
        </w:rPr>
        <w:t> </w:t>
      </w:r>
      <w:r>
        <w:rPr>
          <w:spacing w:val="-2"/>
          <w:w w:val="90"/>
          <w:sz w:val="21"/>
        </w:rPr>
        <w:t>Vitamina</w:t>
      </w:r>
      <w:r>
        <w:rPr>
          <w:spacing w:val="19"/>
          <w:sz w:val="21"/>
        </w:rPr>
        <w:t> </w:t>
      </w:r>
      <w:r>
        <w:rPr>
          <w:spacing w:val="-2"/>
          <w:w w:val="90"/>
          <w:sz w:val="21"/>
        </w:rPr>
        <w:t>D,</w:t>
      </w:r>
      <w:r>
        <w:rPr>
          <w:sz w:val="21"/>
        </w:rPr>
        <w:t> </w:t>
      </w:r>
      <w:r>
        <w:rPr>
          <w:spacing w:val="-2"/>
          <w:w w:val="90"/>
          <w:sz w:val="21"/>
        </w:rPr>
        <w:t>Ferro,</w:t>
      </w:r>
      <w:r>
        <w:rPr>
          <w:spacing w:val="21"/>
          <w:sz w:val="21"/>
        </w:rPr>
        <w:t> </w:t>
      </w:r>
      <w:r>
        <w:rPr>
          <w:spacing w:val="-2"/>
          <w:w w:val="90"/>
          <w:sz w:val="21"/>
        </w:rPr>
        <w:t>Zinco,</w:t>
      </w:r>
      <w:r>
        <w:rPr>
          <w:spacing w:val="16"/>
          <w:sz w:val="21"/>
        </w:rPr>
        <w:t> </w:t>
      </w:r>
      <w:r>
        <w:rPr>
          <w:spacing w:val="-2"/>
          <w:w w:val="90"/>
          <w:sz w:val="21"/>
        </w:rPr>
        <w:t>Magnésio,</w:t>
      </w:r>
      <w:r>
        <w:rPr>
          <w:spacing w:val="29"/>
          <w:sz w:val="21"/>
        </w:rPr>
        <w:t> </w:t>
      </w:r>
      <w:r>
        <w:rPr>
          <w:spacing w:val="-2"/>
          <w:w w:val="90"/>
          <w:sz w:val="21"/>
        </w:rPr>
        <w:t>Ácido</w:t>
      </w:r>
      <w:r>
        <w:rPr>
          <w:spacing w:val="12"/>
          <w:sz w:val="21"/>
        </w:rPr>
        <w:t> </w:t>
      </w:r>
      <w:r>
        <w:rPr>
          <w:spacing w:val="-2"/>
          <w:w w:val="90"/>
          <w:sz w:val="21"/>
        </w:rPr>
        <w:t>Fólico</w:t>
      </w:r>
      <w:r>
        <w:rPr>
          <w:spacing w:val="23"/>
          <w:sz w:val="21"/>
        </w:rPr>
        <w:t> </w:t>
      </w:r>
      <w:r>
        <w:rPr>
          <w:spacing w:val="-2"/>
          <w:w w:val="90"/>
          <w:sz w:val="21"/>
        </w:rPr>
        <w:t>(B9), </w:t>
      </w:r>
      <w:r>
        <w:rPr>
          <w:spacing w:val="-2"/>
          <w:w w:val="95"/>
          <w:sz w:val="21"/>
        </w:rPr>
        <w:t>Glutamina</w:t>
      </w:r>
    </w:p>
    <w:p>
      <w:pPr>
        <w:pStyle w:val="Heading7"/>
        <w:spacing w:line="216" w:lineRule="auto" w:before="232"/>
        <w:ind w:left="2362" w:right="2017" w:hanging="2"/>
      </w:pPr>
      <w:r>
        <w:rPr>
          <w:i/>
          <w:w w:val="70"/>
        </w:rPr>
        <w:t>Explicação:</w:t>
      </w:r>
      <w:r>
        <w:rPr>
          <w:i/>
          <w:spacing w:val="40"/>
        </w:rPr>
        <w:t> </w:t>
      </w:r>
      <w:r>
        <w:rPr>
          <w:w w:val="70"/>
        </w:rPr>
        <w:t>A</w:t>
      </w:r>
      <w:r>
        <w:rPr>
          <w:spacing w:val="-2"/>
        </w:rPr>
        <w:t> </w:t>
      </w:r>
      <w:r>
        <w:rPr>
          <w:w w:val="70"/>
        </w:rPr>
        <w:t>doença</w:t>
      </w:r>
      <w:r>
        <w:rPr/>
        <w:t> </w:t>
      </w:r>
      <w:r>
        <w:rPr>
          <w:w w:val="70"/>
        </w:rPr>
        <w:t>celiaca</w:t>
      </w:r>
      <w:r>
        <w:rPr/>
        <w:t> </w:t>
      </w:r>
      <w:r>
        <w:rPr>
          <w:w w:val="70"/>
        </w:rPr>
        <w:t>causa</w:t>
      </w:r>
      <w:r>
        <w:rPr/>
        <w:t> </w:t>
      </w:r>
      <w:r>
        <w:rPr>
          <w:w w:val="70"/>
        </w:rPr>
        <w:t>atrofia</w:t>
      </w:r>
      <w:r>
        <w:rPr/>
        <w:t> </w:t>
      </w:r>
      <w:r>
        <w:rPr>
          <w:w w:val="70"/>
        </w:rPr>
        <w:t>das</w:t>
      </w:r>
      <w:r>
        <w:rPr/>
        <w:t> </w:t>
      </w:r>
      <w:r>
        <w:rPr>
          <w:w w:val="70"/>
        </w:rPr>
        <w:t>vilosidades</w:t>
      </w:r>
      <w:r>
        <w:rPr/>
        <w:t> </w:t>
      </w:r>
      <w:r>
        <w:rPr>
          <w:w w:val="70"/>
        </w:rPr>
        <w:t>intestinais,</w:t>
      </w:r>
      <w:r>
        <w:rPr/>
        <w:t> </w:t>
      </w:r>
      <w:r>
        <w:rPr>
          <w:w w:val="70"/>
        </w:rPr>
        <w:t>prejudicando</w:t>
      </w:r>
      <w:r>
        <w:rPr>
          <w:spacing w:val="39"/>
        </w:rPr>
        <w:t> </w:t>
      </w:r>
      <w:r>
        <w:rPr>
          <w:w w:val="70"/>
        </w:rPr>
        <w:t>a absorção</w:t>
      </w:r>
      <w:r>
        <w:rPr/>
        <w:t> </w:t>
      </w:r>
      <w:r>
        <w:rPr>
          <w:w w:val="70"/>
        </w:rPr>
        <w:t>de</w:t>
      </w:r>
      <w:r>
        <w:rPr>
          <w:spacing w:val="-14"/>
        </w:rPr>
        <w:t> </w:t>
      </w:r>
      <w:r>
        <w:rPr>
          <w:w w:val="70"/>
        </w:rPr>
        <w:t>micronutrientes.</w:t>
      </w:r>
      <w:r>
        <w:rPr>
          <w:spacing w:val="-11"/>
          <w:w w:val="70"/>
        </w:rPr>
        <w:t> </w:t>
      </w:r>
      <w:r>
        <w:rPr>
          <w:w w:val="70"/>
        </w:rPr>
        <w:t>B12,</w:t>
      </w:r>
      <w:r>
        <w:rPr>
          <w:spacing w:val="1"/>
        </w:rPr>
        <w:t> </w:t>
      </w:r>
      <w:r>
        <w:rPr>
          <w:w w:val="70"/>
        </w:rPr>
        <w:t>ferro</w:t>
      </w:r>
      <w:r>
        <w:rPr>
          <w:spacing w:val="-9"/>
        </w:rPr>
        <w:t> </w:t>
      </w:r>
      <w:r>
        <w:rPr>
          <w:w w:val="70"/>
        </w:rPr>
        <w:t>e</w:t>
      </w:r>
      <w:r>
        <w:rPr>
          <w:spacing w:val="-17"/>
        </w:rPr>
        <w:t> </w:t>
      </w:r>
      <w:r>
        <w:rPr>
          <w:w w:val="70"/>
        </w:rPr>
        <w:t>ácido</w:t>
      </w:r>
      <w:r>
        <w:rPr>
          <w:spacing w:val="-4"/>
        </w:rPr>
        <w:t> </w:t>
      </w:r>
      <w:r>
        <w:rPr>
          <w:w w:val="70"/>
        </w:rPr>
        <w:t>fólico</w:t>
      </w:r>
      <w:r>
        <w:rPr>
          <w:spacing w:val="-8"/>
        </w:rPr>
        <w:t> </w:t>
      </w:r>
      <w:r>
        <w:rPr>
          <w:w w:val="70"/>
        </w:rPr>
        <w:t>são</w:t>
      </w:r>
      <w:r>
        <w:rPr>
          <w:spacing w:val="-11"/>
        </w:rPr>
        <w:t> </w:t>
      </w:r>
      <w:r>
        <w:rPr>
          <w:w w:val="70"/>
        </w:rPr>
        <w:t>frequentemente</w:t>
      </w:r>
      <w:r>
        <w:rPr>
          <w:spacing w:val="-11"/>
          <w:w w:val="70"/>
        </w:rPr>
        <w:t> </w:t>
      </w:r>
      <w:r>
        <w:rPr>
          <w:w w:val="70"/>
        </w:rPr>
        <w:t>deficientes</w:t>
      </w:r>
      <w:r>
        <w:rPr>
          <w:spacing w:val="11"/>
        </w:rPr>
        <w:t> </w:t>
      </w:r>
      <w:r>
        <w:rPr>
          <w:spacing w:val="-5"/>
          <w:w w:val="70"/>
        </w:rPr>
        <w:t>por</w:t>
      </w:r>
    </w:p>
    <w:p>
      <w:pPr>
        <w:pStyle w:val="Heading7"/>
        <w:spacing w:after="0" w:line="216" w:lineRule="auto"/>
        <w:sectPr>
          <w:pgSz w:w="11910" w:h="16840"/>
          <w:pgMar w:header="0" w:footer="4770" w:top="1280" w:bottom="4960" w:left="141" w:right="141"/>
        </w:sectPr>
      </w:pPr>
    </w:p>
    <w:p>
      <w:pPr>
        <w:spacing w:line="213" w:lineRule="auto" w:before="61"/>
        <w:ind w:left="2527" w:right="1952" w:hanging="8"/>
        <w:jc w:val="both"/>
        <w:rPr>
          <w:rFonts w:ascii="Calibri" w:hAnsi="Calibri"/>
          <w:sz w:val="23"/>
        </w:rPr>
      </w:pPr>
      <w:r>
        <w:rPr>
          <w:rFonts w:ascii="Calibri" w:hAnsi="Calibri"/>
          <w:spacing w:val="-2"/>
          <w:w w:val="90"/>
          <w:sz w:val="23"/>
        </w:rPr>
        <w:t>má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absorção.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vitamina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color w:val="1A1A1A"/>
          <w:spacing w:val="-2"/>
          <w:w w:val="90"/>
          <w:sz w:val="23"/>
        </w:rPr>
        <w:t>D</w:t>
      </w:r>
      <w:r>
        <w:rPr>
          <w:rFonts w:ascii="Calibri" w:hAnsi="Calibri"/>
          <w:color w:val="1A1A1A"/>
          <w:spacing w:val="-5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regula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resposta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imune 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 íntegndade</w:t>
      </w:r>
      <w:r>
        <w:rPr>
          <w:rFonts w:ascii="Calibri" w:hAnsi="Calibri"/>
          <w:spacing w:val="-2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intestinal.</w:t>
      </w:r>
      <w:r>
        <w:rPr>
          <w:rFonts w:ascii="Calibri" w:hAnsi="Calibri"/>
          <w:spacing w:val="6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0</w:t>
      </w:r>
      <w:r>
        <w:rPr>
          <w:rFonts w:ascii="Calibri" w:hAnsi="Calibri"/>
          <w:spacing w:val="16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zinco</w:t>
      </w:r>
      <w:r>
        <w:rPr>
          <w:rFonts w:ascii="Calibri" w:hAnsi="Calibri"/>
          <w:spacing w:val="-3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 </w:t>
      </w:r>
      <w:r>
        <w:rPr>
          <w:rFonts w:ascii="Calibri" w:hAnsi="Calibri"/>
          <w:w w:val="85"/>
          <w:sz w:val="23"/>
        </w:rPr>
        <w:t>o </w:t>
      </w:r>
      <w:r>
        <w:rPr>
          <w:rFonts w:ascii="Calibri" w:hAnsi="Calibri"/>
          <w:w w:val="85"/>
          <w:position w:val="1"/>
          <w:sz w:val="23"/>
        </w:rPr>
        <w:t>ma</w:t>
      </w:r>
      <w:r>
        <w:rPr>
          <w:rFonts w:ascii="Calibri" w:hAnsi="Calibri"/>
          <w:w w:val="85"/>
          <w:position w:val="-2"/>
          <w:sz w:val="23"/>
        </w:rPr>
        <w:t>9</w:t>
      </w:r>
      <w:r>
        <w:rPr>
          <w:rFonts w:ascii="Calibri" w:hAnsi="Calibri"/>
          <w:w w:val="85"/>
          <w:position w:val="1"/>
          <w:sz w:val="23"/>
        </w:rPr>
        <w:t>nésio</w:t>
      </w:r>
      <w:r>
        <w:rPr>
          <w:rFonts w:ascii="Calibri" w:hAnsi="Calibri"/>
          <w:w w:val="85"/>
          <w:sz w:val="23"/>
        </w:rPr>
        <w:t>são importantes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para a regeneração</w:t>
      </w:r>
      <w:r>
        <w:rPr>
          <w:rFonts w:ascii="Calibri" w:hAnsi="Calibri"/>
          <w:spacing w:val="32"/>
          <w:sz w:val="23"/>
        </w:rPr>
        <w:t> </w:t>
      </w:r>
      <w:r>
        <w:rPr>
          <w:rFonts w:ascii="Calibri" w:hAnsi="Calibri"/>
          <w:w w:val="85"/>
          <w:sz w:val="23"/>
        </w:rPr>
        <w:t>celular.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 glutamina resiaura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mucosa </w:t>
      </w:r>
      <w:r>
        <w:rPr>
          <w:rFonts w:ascii="Calibri" w:hAnsi="Calibri"/>
          <w:w w:val="90"/>
          <w:sz w:val="23"/>
        </w:rPr>
        <w:t>intestinal danificada.</w:t>
      </w:r>
    </w:p>
    <w:p>
      <w:pPr>
        <w:pStyle w:val="BodyText"/>
        <w:spacing w:before="235"/>
        <w:rPr>
          <w:rFonts w:ascii="Calibri"/>
          <w:sz w:val="23"/>
        </w:rPr>
      </w:pPr>
    </w:p>
    <w:p>
      <w:pPr>
        <w:pStyle w:val="BodyText"/>
        <w:spacing w:before="1"/>
        <w:ind w:left="2533"/>
      </w:pPr>
      <w:r>
        <w:rPr>
          <w:w w:val="85"/>
        </w:rPr>
        <w:t>Cólica</w:t>
      </w:r>
      <w:r>
        <w:rPr>
          <w:spacing w:val="13"/>
        </w:rPr>
        <w:t> </w:t>
      </w:r>
      <w:r>
        <w:rPr>
          <w:w w:val="85"/>
        </w:rPr>
        <w:t>Menstrual</w:t>
      </w:r>
      <w:r>
        <w:rPr>
          <w:spacing w:val="6"/>
        </w:rPr>
        <w:t> </w:t>
      </w:r>
      <w:r>
        <w:rPr>
          <w:spacing w:val="-2"/>
          <w:w w:val="85"/>
        </w:rPr>
        <w:t>Intensa</w:t>
      </w:r>
    </w:p>
    <w:p>
      <w:pPr>
        <w:spacing w:before="6"/>
        <w:ind w:left="2534" w:right="0" w:firstLine="0"/>
        <w:jc w:val="left"/>
        <w:rPr>
          <w:sz w:val="22"/>
        </w:rPr>
      </w:pPr>
      <w:r>
        <w:rPr>
          <w:w w:val="80"/>
          <w:sz w:val="22"/>
        </w:rPr>
        <w:t>Possíl/8/s</w:t>
      </w:r>
      <w:r>
        <w:rPr>
          <w:spacing w:val="2"/>
          <w:sz w:val="22"/>
        </w:rPr>
        <w:t> </w:t>
      </w:r>
      <w:r>
        <w:rPr>
          <w:i/>
          <w:w w:val="80"/>
          <w:sz w:val="22"/>
        </w:rPr>
        <w:t>deficiéncias.</w:t>
      </w:r>
      <w:r>
        <w:rPr>
          <w:i/>
          <w:spacing w:val="6"/>
          <w:sz w:val="22"/>
        </w:rPr>
        <w:t> </w:t>
      </w:r>
      <w:r>
        <w:rPr>
          <w:w w:val="80"/>
          <w:sz w:val="22"/>
        </w:rPr>
        <w:t>B6,</w:t>
      </w:r>
      <w:r>
        <w:rPr>
          <w:spacing w:val="-5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29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8"/>
          <w:sz w:val="22"/>
        </w:rPr>
        <w:t> </w:t>
      </w:r>
      <w:r>
        <w:rPr>
          <w:w w:val="80"/>
          <w:sz w:val="22"/>
        </w:rPr>
        <w:t>E,</w:t>
      </w:r>
      <w:r>
        <w:rPr>
          <w:spacing w:val="-2"/>
          <w:sz w:val="22"/>
        </w:rPr>
        <w:t> </w:t>
      </w:r>
      <w:r>
        <w:rPr>
          <w:w w:val="80"/>
          <w:sz w:val="22"/>
        </w:rPr>
        <w:t>Ómega-</w:t>
      </w:r>
      <w:r>
        <w:rPr>
          <w:spacing w:val="-10"/>
          <w:w w:val="80"/>
          <w:sz w:val="22"/>
        </w:rPr>
        <w:t>3</w:t>
      </w:r>
    </w:p>
    <w:p>
      <w:pPr>
        <w:pStyle w:val="BodyText"/>
        <w:spacing w:before="19"/>
      </w:pPr>
    </w:p>
    <w:p>
      <w:pPr>
        <w:pStyle w:val="BodyText"/>
        <w:spacing w:line="228" w:lineRule="auto" w:before="1"/>
        <w:ind w:left="2525" w:right="1949" w:firstLine="10"/>
        <w:jc w:val="both"/>
        <w:rPr>
          <w:rFonts w:ascii="Calibri" w:hAnsi="Calibri"/>
          <w:sz w:val="26"/>
        </w:rPr>
      </w:pPr>
      <w:r>
        <w:rPr>
          <w:rFonts w:ascii="Arial Narrow" w:hAnsi="Arial Narrow"/>
          <w:i/>
          <w:w w:val="90"/>
        </w:rPr>
        <w:t>Explicação:</w:t>
      </w:r>
      <w:r>
        <w:rPr>
          <w:rFonts w:ascii="Arial Narrow" w:hAnsi="Arial Narrow"/>
          <w:i/>
        </w:rPr>
        <w:t> </w:t>
      </w:r>
      <w:r>
        <w:rPr>
          <w:rFonts w:ascii="Calibri" w:hAnsi="Calibri"/>
          <w:w w:val="90"/>
        </w:rPr>
        <w:t>A cólica menstrual intensa está relacionada ao aumento de prostaglandinas </w:t>
      </w:r>
      <w:r>
        <w:rPr>
          <w:rFonts w:ascii="Calibri" w:hAnsi="Calibri"/>
        </w:rPr>
        <w:t>inflamatónas. A vitamina B6 auxilia no equilíbrio hormonal e na síntese de </w:t>
      </w:r>
      <w:r>
        <w:rPr>
          <w:rFonts w:ascii="Calibri" w:hAnsi="Calibri"/>
          <w:w w:val="90"/>
        </w:rPr>
        <w:t>neurotransmissores. 0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  <w:w w:val="90"/>
        </w:rPr>
        <w:t>magnésio reduz as contrações utennas excessivas. A vitamina E tem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ação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antioxidante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anti-inflamatória.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ômega-3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compete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com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ômega-6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na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via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das </w:t>
      </w:r>
      <w:r>
        <w:rPr>
          <w:rFonts w:ascii="Calibri" w:hAnsi="Calibri"/>
          <w:spacing w:val="-2"/>
          <w:w w:val="80"/>
          <w:sz w:val="26"/>
        </w:rPr>
        <w:t>prostaglandinas,</w:t>
      </w:r>
      <w:r>
        <w:rPr>
          <w:rFonts w:ascii="Calibri" w:hAnsi="Calibri"/>
          <w:spacing w:val="-5"/>
          <w:w w:val="80"/>
          <w:sz w:val="26"/>
        </w:rPr>
        <w:t> </w:t>
      </w:r>
      <w:r>
        <w:rPr>
          <w:rFonts w:ascii="Calibri" w:hAnsi="Calibri"/>
          <w:spacing w:val="-2"/>
          <w:w w:val="80"/>
          <w:sz w:val="26"/>
        </w:rPr>
        <w:t>reduzindo</w:t>
      </w:r>
      <w:r>
        <w:rPr>
          <w:rFonts w:ascii="Calibri" w:hAnsi="Calibri"/>
          <w:sz w:val="26"/>
        </w:rPr>
        <w:t> </w:t>
      </w:r>
      <w:r>
        <w:rPr>
          <w:rFonts w:ascii="Calibri" w:hAnsi="Calibri"/>
          <w:spacing w:val="-2"/>
          <w:w w:val="80"/>
          <w:sz w:val="26"/>
        </w:rPr>
        <w:t>inflamaçáo.</w:t>
      </w:r>
    </w:p>
    <w:p>
      <w:pPr>
        <w:pStyle w:val="BodyText"/>
        <w:spacing w:before="252"/>
        <w:rPr>
          <w:rFonts w:ascii="Calibri"/>
        </w:rPr>
      </w:pPr>
    </w:p>
    <w:p>
      <w:pPr>
        <w:pStyle w:val="BodyText"/>
        <w:ind w:left="2534"/>
      </w:pPr>
      <w:r>
        <w:rPr>
          <w:w w:val="85"/>
        </w:rPr>
        <w:t>Sensibílidade</w:t>
      </w:r>
      <w:r>
        <w:rPr>
          <w:spacing w:val="17"/>
        </w:rPr>
        <w:t> </w:t>
      </w:r>
      <w:r>
        <w:rPr>
          <w:w w:val="85"/>
        </w:rPr>
        <w:t>ao</w:t>
      </w:r>
      <w:r>
        <w:rPr>
          <w:spacing w:val="-3"/>
        </w:rPr>
        <w:t> </w:t>
      </w:r>
      <w:r>
        <w:rPr>
          <w:spacing w:val="-2"/>
          <w:w w:val="85"/>
        </w:rPr>
        <w:t>Calor</w:t>
      </w:r>
    </w:p>
    <w:p>
      <w:pPr>
        <w:pStyle w:val="BodyText"/>
        <w:spacing w:before="6"/>
        <w:ind w:left="2534"/>
      </w:pPr>
      <w:r>
        <w:rPr>
          <w:w w:val="80"/>
        </w:rPr>
        <w:t>Possíveis</w:t>
      </w:r>
      <w:r>
        <w:rPr>
          <w:spacing w:val="15"/>
        </w:rPr>
        <w:t> </w:t>
      </w:r>
      <w:r>
        <w:rPr>
          <w:w w:val="80"/>
        </w:rPr>
        <w:t>de/íciêr]cias:</w:t>
      </w:r>
      <w:r>
        <w:rPr>
          <w:spacing w:val="-3"/>
        </w:rPr>
        <w:t> </w:t>
      </w:r>
      <w:r>
        <w:rPr>
          <w:w w:val="80"/>
        </w:rPr>
        <w:t>Vitamina</w:t>
      </w:r>
      <w:r>
        <w:rPr>
          <w:spacing w:val="2"/>
        </w:rPr>
        <w:t> </w:t>
      </w:r>
      <w:r>
        <w:rPr>
          <w:w w:val="80"/>
        </w:rPr>
        <w:t>D,</w:t>
      </w:r>
      <w:r>
        <w:rPr>
          <w:spacing w:val="-11"/>
        </w:rPr>
        <w:t> </w:t>
      </w:r>
      <w:r>
        <w:rPr>
          <w:w w:val="80"/>
        </w:rPr>
        <w:t>Magnésio,</w:t>
      </w:r>
      <w:r>
        <w:rPr>
          <w:spacing w:val="15"/>
        </w:rPr>
        <w:t> </w:t>
      </w:r>
      <w:r>
        <w:rPr>
          <w:w w:val="80"/>
        </w:rPr>
        <w:t>Selênio,</w:t>
      </w:r>
      <w:r>
        <w:rPr>
          <w:spacing w:val="5"/>
        </w:rPr>
        <w:t> </w:t>
      </w:r>
      <w:r>
        <w:rPr>
          <w:w w:val="80"/>
        </w:rPr>
        <w:t>lodo,</w:t>
      </w:r>
      <w:r>
        <w:rPr>
          <w:spacing w:val="-3"/>
        </w:rPr>
        <w:t> </w:t>
      </w:r>
      <w:r>
        <w:rPr>
          <w:w w:val="80"/>
        </w:rPr>
        <w:t>Luteina,</w:t>
      </w:r>
      <w:r>
        <w:rPr>
          <w:spacing w:val="9"/>
        </w:rPr>
        <w:t> </w:t>
      </w:r>
      <w:r>
        <w:rPr>
          <w:spacing w:val="-2"/>
          <w:w w:val="80"/>
        </w:rPr>
        <w:t>Zeaxantina</w:t>
      </w:r>
    </w:p>
    <w:p>
      <w:pPr>
        <w:pStyle w:val="BodyText"/>
        <w:spacing w:before="22"/>
      </w:pPr>
    </w:p>
    <w:p>
      <w:pPr>
        <w:spacing w:line="223" w:lineRule="auto" w:before="1"/>
        <w:ind w:left="2533" w:right="1947" w:firstLine="8"/>
        <w:jc w:val="both"/>
        <w:rPr>
          <w:rFonts w:ascii="Calibri" w:hAnsi="Calibri"/>
          <w:sz w:val="23"/>
        </w:rPr>
      </w:pPr>
      <w:r>
        <w:rPr>
          <w:rFonts w:ascii="Arial Narrow" w:hAnsi="Arial Narrow"/>
          <w:i/>
          <w:w w:val="90"/>
          <w:sz w:val="23"/>
        </w:rPr>
        <w:t>Explicação:</w:t>
      </w:r>
      <w:r>
        <w:rPr>
          <w:rFonts w:ascii="Arial Narrow" w:hAnsi="Arial Narrow"/>
          <w:i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-1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sensibilidade</w:t>
      </w:r>
      <w:r>
        <w:rPr>
          <w:rFonts w:ascii="Calibri" w:hAnsi="Calibri"/>
          <w:w w:val="90"/>
          <w:sz w:val="23"/>
        </w:rPr>
        <w:t> exacerbada</w:t>
      </w:r>
      <w:r>
        <w:rPr>
          <w:rFonts w:ascii="Calibri" w:hAnsi="Calibri"/>
          <w:w w:val="90"/>
          <w:sz w:val="23"/>
        </w:rPr>
        <w:t> ao calor</w:t>
      </w:r>
      <w:r>
        <w:rPr>
          <w:rFonts w:ascii="Calibri" w:hAnsi="Calibri"/>
          <w:spacing w:val="-2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pode refletir alterações</w:t>
      </w:r>
      <w:r>
        <w:rPr>
          <w:rFonts w:ascii="Calibri" w:hAnsi="Calibri"/>
          <w:w w:val="90"/>
          <w:sz w:val="23"/>
        </w:rPr>
        <w:t> na</w:t>
      </w:r>
      <w:r>
        <w:rPr>
          <w:rFonts w:ascii="Calibri" w:hAnsi="Calibri"/>
          <w:spacing w:val="-1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regulação térmica</w:t>
      </w:r>
      <w:r>
        <w:rPr>
          <w:rFonts w:ascii="Calibri" w:hAnsi="Calibri"/>
          <w:w w:val="90"/>
          <w:sz w:val="23"/>
        </w:rPr>
        <w:t> corporal</w:t>
      </w:r>
      <w:r>
        <w:rPr>
          <w:rFonts w:ascii="Calibri" w:hAnsi="Calibri"/>
          <w:w w:val="90"/>
          <w:sz w:val="23"/>
        </w:rPr>
        <w:t> e</w:t>
      </w:r>
      <w:r>
        <w:rPr>
          <w:rFonts w:ascii="Calibri" w:hAnsi="Calibri"/>
          <w:w w:val="90"/>
          <w:sz w:val="23"/>
        </w:rPr>
        <w:t> disfunções</w:t>
      </w:r>
      <w:r>
        <w:rPr>
          <w:rFonts w:ascii="Calibri" w:hAnsi="Calibri"/>
          <w:w w:val="90"/>
          <w:sz w:val="23"/>
        </w:rPr>
        <w:t> hormonais,</w:t>
      </w:r>
      <w:r>
        <w:rPr>
          <w:rFonts w:ascii="Calibri" w:hAnsi="Calibri"/>
          <w:w w:val="90"/>
          <w:sz w:val="23"/>
        </w:rPr>
        <w:t> especialmente</w:t>
      </w:r>
      <w:r>
        <w:rPr>
          <w:rFonts w:ascii="Calibri" w:hAnsi="Calibri"/>
          <w:w w:val="90"/>
          <w:sz w:val="23"/>
        </w:rPr>
        <w:t> tif90Ídianas.</w:t>
      </w:r>
      <w:r>
        <w:rPr>
          <w:rFonts w:ascii="Calibri" w:hAnsi="Calibri"/>
          <w:w w:val="90"/>
          <w:sz w:val="23"/>
        </w:rPr>
        <w:t> A</w:t>
      </w:r>
      <w:r>
        <w:rPr>
          <w:rFonts w:ascii="Calibri" w:hAnsi="Calibri"/>
          <w:w w:val="90"/>
          <w:sz w:val="23"/>
        </w:rPr>
        <w:t> vitamina</w:t>
      </w:r>
      <w:r>
        <w:rPr>
          <w:rFonts w:ascii="Calibri" w:hAnsi="Calibri"/>
          <w:w w:val="90"/>
          <w:sz w:val="23"/>
        </w:rPr>
        <w:t> D </w:t>
      </w:r>
      <w:r>
        <w:rPr>
          <w:rFonts w:ascii="Calibri" w:hAnsi="Calibri"/>
          <w:w w:val="95"/>
          <w:sz w:val="23"/>
        </w:rPr>
        <w:t>influencia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a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modulação</w:t>
      </w:r>
      <w:r>
        <w:rPr>
          <w:rFonts w:ascii="Calibri" w:hAnsi="Calibri"/>
          <w:spacing w:val="-3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do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sistema</w:t>
      </w:r>
      <w:r>
        <w:rPr>
          <w:rFonts w:ascii="Calibri" w:hAnsi="Calibri"/>
          <w:spacing w:val="-8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imune</w:t>
      </w:r>
      <w:r>
        <w:rPr>
          <w:rFonts w:ascii="Calibri" w:hAnsi="Calibri"/>
          <w:spacing w:val="-8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e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neurológico.</w:t>
      </w:r>
      <w:r>
        <w:rPr>
          <w:rFonts w:ascii="Calibri" w:hAnsi="Calibri"/>
          <w:spacing w:val="-5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O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magnésio</w:t>
      </w:r>
      <w:r>
        <w:rPr>
          <w:rFonts w:ascii="Calibri" w:hAnsi="Calibri"/>
          <w:spacing w:val="-5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participa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da </w:t>
      </w:r>
      <w:r>
        <w:rPr>
          <w:rFonts w:ascii="Calibri" w:hAnsi="Calibri"/>
          <w:w w:val="85"/>
          <w:sz w:val="23"/>
        </w:rPr>
        <w:t>homeostase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térmica via função neuromuscular. Selênio e iodo são cofatores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essenciais</w:t>
      </w:r>
      <w:r>
        <w:rPr>
          <w:rFonts w:ascii="Calibri" w:hAnsi="Calibri"/>
          <w:spacing w:val="40"/>
          <w:sz w:val="23"/>
        </w:rPr>
        <w:t> </w:t>
      </w:r>
      <w:r>
        <w:rPr>
          <w:rFonts w:ascii="Calibri" w:hAnsi="Calibri"/>
          <w:w w:val="90"/>
          <w:sz w:val="23"/>
        </w:rPr>
        <w:t>na</w:t>
      </w:r>
      <w:r>
        <w:rPr>
          <w:rFonts w:ascii="Calibri" w:hAnsi="Calibri"/>
          <w:w w:val="90"/>
          <w:sz w:val="23"/>
        </w:rPr>
        <w:t> síntese</w:t>
      </w:r>
      <w:r>
        <w:rPr>
          <w:rFonts w:ascii="Calibri" w:hAnsi="Calibri"/>
          <w:w w:val="90"/>
          <w:sz w:val="23"/>
        </w:rPr>
        <w:t> dos</w:t>
      </w:r>
      <w:r>
        <w:rPr>
          <w:rFonts w:ascii="Calibri" w:hAnsi="Calibri"/>
          <w:w w:val="90"/>
          <w:sz w:val="23"/>
        </w:rPr>
        <w:t> hormônios</w:t>
      </w:r>
      <w:r>
        <w:rPr>
          <w:rFonts w:ascii="Calibri" w:hAnsi="Calibri"/>
          <w:w w:val="90"/>
          <w:sz w:val="23"/>
        </w:rPr>
        <w:t> tireoidianos,</w:t>
      </w:r>
      <w:r>
        <w:rPr>
          <w:rFonts w:ascii="Calibri" w:hAnsi="Calibri"/>
          <w:w w:val="90"/>
          <w:sz w:val="23"/>
        </w:rPr>
        <w:t> que</w:t>
      </w:r>
      <w:r>
        <w:rPr>
          <w:rFonts w:ascii="Calibri" w:hAnsi="Calibri"/>
          <w:w w:val="90"/>
          <w:sz w:val="23"/>
        </w:rPr>
        <w:t> regulam</w:t>
      </w:r>
      <w:r>
        <w:rPr>
          <w:rFonts w:ascii="Calibri" w:hAnsi="Calibri"/>
          <w:w w:val="90"/>
          <w:sz w:val="23"/>
        </w:rPr>
        <w:t> o</w:t>
      </w:r>
      <w:r>
        <w:rPr>
          <w:rFonts w:ascii="Calibri" w:hAnsi="Calibri"/>
          <w:w w:val="90"/>
          <w:sz w:val="23"/>
        </w:rPr>
        <w:t> metabolismo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e temperatura corporal.</w:t>
      </w:r>
      <w:r>
        <w:rPr>
          <w:rFonts w:ascii="Calibri" w:hAnsi="Calibri"/>
          <w:w w:val="90"/>
          <w:sz w:val="23"/>
        </w:rPr>
        <w:t> Luteína</w:t>
      </w:r>
      <w:r>
        <w:rPr>
          <w:rFonts w:ascii="Calibri" w:hAnsi="Calibri"/>
          <w:spacing w:val="-3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zeaxantina</w:t>
      </w:r>
      <w:r>
        <w:rPr>
          <w:rFonts w:ascii="Calibri" w:hAnsi="Calibri"/>
          <w:w w:val="90"/>
          <w:sz w:val="23"/>
        </w:rPr>
        <w:t> são</w:t>
      </w:r>
      <w:r>
        <w:rPr>
          <w:rFonts w:ascii="Calibri" w:hAnsi="Calibri"/>
          <w:spacing w:val="-5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antioxidantes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que</w:t>
      </w:r>
      <w:r>
        <w:rPr>
          <w:rFonts w:ascii="Calibri" w:hAnsi="Calibri"/>
          <w:spacing w:val="-3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atuam</w:t>
      </w:r>
      <w:r>
        <w:rPr>
          <w:rFonts w:ascii="Calibri" w:hAnsi="Calibri"/>
          <w:spacing w:val="-2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na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proteção</w:t>
      </w:r>
      <w:r>
        <w:rPr>
          <w:rFonts w:ascii="Calibri" w:hAnsi="Calibri"/>
          <w:w w:val="90"/>
          <w:sz w:val="23"/>
        </w:rPr>
        <w:t> dos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tecidos, </w:t>
      </w:r>
      <w:r>
        <w:rPr>
          <w:rFonts w:ascii="Calibri" w:hAnsi="Calibri"/>
          <w:spacing w:val="-2"/>
          <w:w w:val="95"/>
          <w:sz w:val="23"/>
        </w:rPr>
        <w:t>inclusive</w:t>
      </w:r>
      <w:r>
        <w:rPr>
          <w:rFonts w:ascii="Calibri" w:hAnsi="Calibri"/>
          <w:spacing w:val="-9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oculares</w:t>
      </w:r>
      <w:r>
        <w:rPr>
          <w:rFonts w:ascii="Calibri" w:hAnsi="Calibri"/>
          <w:spacing w:val="-4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e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spacing w:val="-2"/>
          <w:w w:val="95"/>
          <w:sz w:val="23"/>
        </w:rPr>
        <w:t>neurais.</w:t>
      </w:r>
    </w:p>
    <w:p>
      <w:pPr>
        <w:pStyle w:val="BodyText"/>
        <w:spacing w:before="235"/>
        <w:rPr>
          <w:rFonts w:ascii="Calibri"/>
          <w:sz w:val="23"/>
        </w:rPr>
      </w:pPr>
    </w:p>
    <w:p>
      <w:pPr>
        <w:pStyle w:val="BodyText"/>
        <w:spacing w:line="251" w:lineRule="exact" w:before="1"/>
        <w:ind w:left="2541"/>
      </w:pPr>
      <w:r>
        <w:rPr>
          <w:w w:val="85"/>
        </w:rPr>
        <w:t>Rachaduras</w:t>
      </w:r>
      <w:r>
        <w:rPr>
          <w:spacing w:val="36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Canto</w:t>
      </w:r>
      <w:r>
        <w:rPr>
          <w:spacing w:val="4"/>
        </w:rPr>
        <w:t> </w:t>
      </w:r>
      <w:r>
        <w:rPr>
          <w:w w:val="85"/>
        </w:rPr>
        <w:t>da</w:t>
      </w:r>
      <w:r>
        <w:rPr>
          <w:spacing w:val="-4"/>
        </w:rPr>
        <w:t> </w:t>
      </w:r>
      <w:r>
        <w:rPr>
          <w:w w:val="85"/>
        </w:rPr>
        <w:t>Boca</w:t>
      </w:r>
      <w:r>
        <w:rPr>
          <w:spacing w:val="3"/>
        </w:rPr>
        <w:t> </w:t>
      </w:r>
      <w:r>
        <w:rPr>
          <w:w w:val="85"/>
        </w:rPr>
        <w:t>(Queilite</w:t>
      </w:r>
      <w:r>
        <w:rPr>
          <w:spacing w:val="5"/>
        </w:rPr>
        <w:t> </w:t>
      </w:r>
      <w:r>
        <w:rPr>
          <w:spacing w:val="-2"/>
          <w:w w:val="85"/>
        </w:rPr>
        <w:t>angular)</w:t>
      </w:r>
    </w:p>
    <w:p>
      <w:pPr>
        <w:spacing w:line="263" w:lineRule="exact" w:before="0"/>
        <w:ind w:left="2541" w:right="0" w:firstLine="0"/>
        <w:jc w:val="left"/>
        <w:rPr>
          <w:sz w:val="23"/>
        </w:rPr>
      </w:pPr>
      <w:r>
        <w:rPr>
          <w:w w:val="75"/>
          <w:sz w:val="23"/>
        </w:rPr>
        <w:t>Possíveis</w:t>
      </w:r>
      <w:r>
        <w:rPr>
          <w:spacing w:val="15"/>
          <w:sz w:val="23"/>
        </w:rPr>
        <w:t> </w:t>
      </w:r>
      <w:r>
        <w:rPr>
          <w:w w:val="75"/>
          <w:sz w:val="23"/>
        </w:rPr>
        <w:t>deficiéncJas:</w:t>
      </w:r>
      <w:r>
        <w:rPr>
          <w:spacing w:val="11"/>
          <w:sz w:val="23"/>
        </w:rPr>
        <w:t> </w:t>
      </w:r>
      <w:r>
        <w:rPr>
          <w:w w:val="75"/>
          <w:sz w:val="23"/>
        </w:rPr>
        <w:t>B2,</w:t>
      </w:r>
      <w:r>
        <w:rPr>
          <w:spacing w:val="-10"/>
          <w:sz w:val="23"/>
        </w:rPr>
        <w:t> </w:t>
      </w:r>
      <w:r>
        <w:rPr>
          <w:w w:val="75"/>
          <w:sz w:val="23"/>
        </w:rPr>
        <w:t>B6,</w:t>
      </w:r>
      <w:r>
        <w:rPr>
          <w:spacing w:val="-12"/>
          <w:sz w:val="23"/>
        </w:rPr>
        <w:t> </w:t>
      </w:r>
      <w:r>
        <w:rPr>
          <w:w w:val="75"/>
          <w:sz w:val="23"/>
        </w:rPr>
        <w:t>Ferro,</w:t>
      </w:r>
      <w:r>
        <w:rPr>
          <w:spacing w:val="1"/>
          <w:sz w:val="23"/>
        </w:rPr>
        <w:t> </w:t>
      </w:r>
      <w:r>
        <w:rPr>
          <w:spacing w:val="-2"/>
          <w:w w:val="75"/>
          <w:sz w:val="23"/>
        </w:rPr>
        <w:t>Zinco</w:t>
      </w:r>
    </w:p>
    <w:p>
      <w:pPr>
        <w:pStyle w:val="BodyText"/>
        <w:spacing w:before="10"/>
        <w:rPr>
          <w:sz w:val="23"/>
        </w:rPr>
      </w:pPr>
    </w:p>
    <w:p>
      <w:pPr>
        <w:spacing w:line="220" w:lineRule="auto" w:before="0"/>
        <w:ind w:left="2534" w:right="1948" w:firstLine="15"/>
        <w:jc w:val="both"/>
        <w:rPr>
          <w:rFonts w:ascii="Calibri" w:hAnsi="Calibri"/>
          <w:sz w:val="23"/>
        </w:rPr>
      </w:pPr>
      <w:r>
        <w:rPr>
          <w:rFonts w:ascii="Arial Narrow" w:hAnsi="Arial Narrow"/>
          <w:i/>
          <w:w w:val="95"/>
          <w:sz w:val="23"/>
        </w:rPr>
        <w:t>Explicação.</w:t>
      </w:r>
      <w:r>
        <w:rPr>
          <w:rFonts w:ascii="Arial Narrow" w:hAnsi="Arial Narrow"/>
          <w:i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A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integridade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das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mucosas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labiais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depende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do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bom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funcionamento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de processos</w:t>
      </w:r>
      <w:r>
        <w:rPr>
          <w:rFonts w:ascii="Calibri" w:hAnsi="Calibri"/>
          <w:w w:val="95"/>
          <w:sz w:val="23"/>
        </w:rPr>
        <w:t> de</w:t>
      </w:r>
      <w:r>
        <w:rPr>
          <w:rFonts w:ascii="Calibri" w:hAnsi="Calibri"/>
          <w:spacing w:val="-4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reparação</w:t>
      </w:r>
      <w:r>
        <w:rPr>
          <w:rFonts w:ascii="Calibri" w:hAnsi="Calibri"/>
          <w:w w:val="95"/>
          <w:sz w:val="23"/>
        </w:rPr>
        <w:t> e</w:t>
      </w:r>
      <w:r>
        <w:rPr>
          <w:rFonts w:ascii="Calibri" w:hAnsi="Calibri"/>
          <w:spacing w:val="-7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renovação</w:t>
      </w:r>
      <w:r>
        <w:rPr>
          <w:rFonts w:ascii="Calibri" w:hAnsi="Calibri"/>
          <w:w w:val="95"/>
          <w:sz w:val="23"/>
        </w:rPr>
        <w:t> celular.</w:t>
      </w:r>
      <w:r>
        <w:rPr>
          <w:rFonts w:ascii="Calibri" w:hAnsi="Calibri"/>
          <w:w w:val="95"/>
          <w:sz w:val="23"/>
        </w:rPr>
        <w:t> As</w:t>
      </w:r>
      <w:r>
        <w:rPr>
          <w:rFonts w:ascii="Calibri" w:hAnsi="Calibri"/>
          <w:w w:val="95"/>
          <w:sz w:val="23"/>
        </w:rPr>
        <w:t> vitaminas</w:t>
      </w:r>
      <w:r>
        <w:rPr>
          <w:rFonts w:ascii="Calibri" w:hAnsi="Calibri"/>
          <w:w w:val="95"/>
          <w:sz w:val="23"/>
        </w:rPr>
        <w:t> B2</w:t>
      </w:r>
      <w:r>
        <w:rPr>
          <w:rFonts w:ascii="Calibri" w:hAnsi="Calibri"/>
          <w:spacing w:val="-2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e</w:t>
      </w:r>
      <w:r>
        <w:rPr>
          <w:rFonts w:ascii="Calibri" w:hAnsi="Calibri"/>
          <w:spacing w:val="-8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B6</w:t>
      </w:r>
      <w:r>
        <w:rPr>
          <w:rFonts w:ascii="Calibri" w:hAnsi="Calibri"/>
          <w:w w:val="95"/>
          <w:sz w:val="23"/>
        </w:rPr>
        <w:t> são</w:t>
      </w:r>
      <w:r>
        <w:rPr>
          <w:rFonts w:ascii="Calibri" w:hAnsi="Calibri"/>
          <w:w w:val="95"/>
          <w:sz w:val="23"/>
        </w:rPr>
        <w:t> cofatores </w:t>
      </w:r>
      <w:r>
        <w:rPr>
          <w:rFonts w:ascii="Calibri" w:hAnsi="Calibri"/>
          <w:w w:val="90"/>
          <w:sz w:val="23"/>
        </w:rPr>
        <w:t>essenciais</w:t>
      </w:r>
      <w:r>
        <w:rPr>
          <w:rFonts w:ascii="Calibri" w:hAnsi="Calibri"/>
          <w:w w:val="90"/>
          <w:sz w:val="23"/>
        </w:rPr>
        <w:t> </w:t>
      </w:r>
      <w:r>
        <w:rPr>
          <w:rFonts w:ascii="Calibri" w:hAnsi="Calibri"/>
          <w:color w:val="0F0F0F"/>
          <w:w w:val="90"/>
          <w:sz w:val="23"/>
        </w:rPr>
        <w:t>em</w:t>
      </w:r>
      <w:r>
        <w:rPr>
          <w:rFonts w:ascii="Calibri" w:hAnsi="Calibri"/>
          <w:color w:val="0F0F0F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enzimas</w:t>
      </w:r>
      <w:r>
        <w:rPr>
          <w:rFonts w:ascii="Calibri" w:hAnsi="Calibri"/>
          <w:w w:val="90"/>
          <w:sz w:val="23"/>
        </w:rPr>
        <w:t> regenerativas.</w:t>
      </w:r>
      <w:r>
        <w:rPr>
          <w:rFonts w:ascii="Calibri" w:hAnsi="Calibri"/>
          <w:w w:val="90"/>
          <w:sz w:val="23"/>
        </w:rPr>
        <w:t> 0</w:t>
      </w:r>
      <w:r>
        <w:rPr>
          <w:rFonts w:ascii="Calibri" w:hAnsi="Calibri"/>
          <w:spacing w:val="32"/>
          <w:sz w:val="23"/>
        </w:rPr>
        <w:t> </w:t>
      </w:r>
      <w:r>
        <w:rPr>
          <w:rFonts w:ascii="Calibri" w:hAnsi="Calibri"/>
          <w:w w:val="90"/>
          <w:sz w:val="23"/>
        </w:rPr>
        <w:t>ferro</w:t>
      </w:r>
      <w:r>
        <w:rPr>
          <w:rFonts w:ascii="Calibri" w:hAnsi="Calibri"/>
          <w:w w:val="90"/>
          <w:sz w:val="23"/>
        </w:rPr>
        <w:t> e o</w:t>
      </w:r>
      <w:r>
        <w:rPr>
          <w:rFonts w:ascii="Calibri" w:hAnsi="Calibri"/>
          <w:w w:val="90"/>
          <w:sz w:val="23"/>
        </w:rPr>
        <w:t> zinco</w:t>
      </w:r>
      <w:r>
        <w:rPr>
          <w:rFonts w:ascii="Calibri" w:hAnsi="Calibri"/>
          <w:w w:val="90"/>
          <w:sz w:val="23"/>
        </w:rPr>
        <w:t> participam</w:t>
      </w:r>
      <w:r>
        <w:rPr>
          <w:rFonts w:ascii="Calibri" w:hAnsi="Calibri"/>
          <w:w w:val="90"/>
          <w:sz w:val="23"/>
        </w:rPr>
        <w:t> da</w:t>
      </w:r>
      <w:r>
        <w:rPr>
          <w:rFonts w:ascii="Calibri" w:hAnsi="Calibri"/>
          <w:spacing w:val="-2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diferenciação </w:t>
      </w:r>
      <w:r>
        <w:rPr>
          <w:rFonts w:ascii="Calibri" w:hAnsi="Calibri"/>
          <w:w w:val="95"/>
          <w:sz w:val="23"/>
        </w:rPr>
        <w:t>epítelial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e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cicatrização.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A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deficiência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desses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micronutrientes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favorece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irflamações </w:t>
      </w:r>
      <w:r>
        <w:rPr>
          <w:rFonts w:ascii="Calibri" w:hAnsi="Calibri"/>
          <w:w w:val="90"/>
          <w:sz w:val="23"/>
        </w:rPr>
        <w:t>pefsistentes</w:t>
      </w:r>
      <w:r>
        <w:rPr>
          <w:rFonts w:ascii="Calibri" w:hAnsi="Calibri"/>
          <w:spacing w:val="25"/>
          <w:sz w:val="23"/>
        </w:rPr>
        <w:t> </w:t>
      </w:r>
      <w:r>
        <w:rPr>
          <w:rFonts w:ascii="Calibri" w:hAnsi="Calibri"/>
          <w:w w:val="90"/>
          <w:sz w:val="23"/>
        </w:rPr>
        <w:t>na</w:t>
      </w:r>
      <w:r>
        <w:rPr>
          <w:rFonts w:ascii="Calibri" w:hAnsi="Calibri"/>
          <w:spacing w:val="-5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região dos</w:t>
      </w:r>
      <w:r>
        <w:rPr>
          <w:rFonts w:ascii="Calibri" w:hAnsi="Calibri"/>
          <w:spacing w:val="-2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lábios.</w:t>
      </w:r>
    </w:p>
    <w:p>
      <w:pPr>
        <w:pStyle w:val="BodyText"/>
        <w:spacing w:before="238"/>
        <w:rPr>
          <w:rFonts w:ascii="Calibri"/>
          <w:sz w:val="23"/>
        </w:rPr>
      </w:pPr>
    </w:p>
    <w:p>
      <w:pPr>
        <w:pStyle w:val="BodyText"/>
        <w:ind w:left="2541"/>
      </w:pPr>
      <w:r>
        <w:rPr>
          <w:w w:val="85"/>
        </w:rPr>
        <w:t>Síndrome</w:t>
      </w:r>
      <w:r>
        <w:rPr>
          <w:spacing w:val="2"/>
        </w:rPr>
        <w:t> </w:t>
      </w:r>
      <w:r>
        <w:rPr>
          <w:w w:val="85"/>
        </w:rPr>
        <w:t>da</w:t>
      </w:r>
      <w:r>
        <w:rPr>
          <w:spacing w:val="-3"/>
          <w:w w:val="85"/>
        </w:rPr>
        <w:t> </w:t>
      </w:r>
      <w:r>
        <w:rPr>
          <w:w w:val="85"/>
        </w:rPr>
        <w:t>Fadiga</w:t>
      </w:r>
      <w:r>
        <w:rPr>
          <w:spacing w:val="7"/>
        </w:rPr>
        <w:t> </w:t>
      </w:r>
      <w:r>
        <w:rPr>
          <w:spacing w:val="-2"/>
          <w:w w:val="85"/>
        </w:rPr>
        <w:t>Crônica</w:t>
      </w:r>
    </w:p>
    <w:p>
      <w:pPr>
        <w:spacing w:before="6"/>
        <w:ind w:left="2542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-4"/>
          <w:sz w:val="22"/>
        </w:rPr>
        <w:t> </w:t>
      </w:r>
      <w:r>
        <w:rPr>
          <w:i/>
          <w:w w:val="80"/>
          <w:sz w:val="22"/>
        </w:rPr>
        <w:t>deficiências:</w:t>
      </w:r>
      <w:r>
        <w:rPr>
          <w:i/>
          <w:spacing w:val="29"/>
          <w:sz w:val="22"/>
        </w:rPr>
        <w:t> </w:t>
      </w:r>
      <w:r>
        <w:rPr>
          <w:w w:val="80"/>
          <w:sz w:val="22"/>
        </w:rPr>
        <w:t>BS,</w:t>
      </w:r>
      <w:r>
        <w:rPr>
          <w:spacing w:val="-1"/>
          <w:sz w:val="22"/>
        </w:rPr>
        <w:t> </w:t>
      </w:r>
      <w:r>
        <w:rPr>
          <w:w w:val="80"/>
          <w:sz w:val="22"/>
        </w:rPr>
        <w:t>B12,</w:t>
      </w:r>
      <w:r>
        <w:rPr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3"/>
          <w:sz w:val="22"/>
        </w:rPr>
        <w:t> </w:t>
      </w:r>
      <w:r>
        <w:rPr>
          <w:w w:val="80"/>
          <w:sz w:val="22"/>
        </w:rPr>
        <w:t>D,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Magnésio,</w:t>
      </w:r>
      <w:r>
        <w:rPr>
          <w:sz w:val="22"/>
        </w:rPr>
        <w:t> </w:t>
      </w:r>
      <w:r>
        <w:rPr>
          <w:w w:val="80"/>
          <w:sz w:val="22"/>
        </w:rPr>
        <w:t>Coenzima</w:t>
      </w:r>
      <w:r>
        <w:rPr>
          <w:spacing w:val="-6"/>
          <w:sz w:val="22"/>
        </w:rPr>
        <w:t> </w:t>
      </w:r>
      <w:r>
        <w:rPr>
          <w:w w:val="80"/>
          <w:sz w:val="22"/>
        </w:rPr>
        <w:t>Q10,</w:t>
      </w:r>
      <w:r>
        <w:rPr>
          <w:spacing w:val="-11"/>
          <w:sz w:val="22"/>
        </w:rPr>
        <w:t> </w:t>
      </w:r>
      <w:r>
        <w:rPr>
          <w:spacing w:val="-2"/>
          <w:w w:val="80"/>
          <w:sz w:val="22"/>
        </w:rPr>
        <w:t>Melatonina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1700783</wp:posOffset>
            </wp:positionH>
            <wp:positionV relativeFrom="paragraph">
              <wp:posOffset>180872</wp:posOffset>
            </wp:positionV>
            <wp:extent cx="4978907" cy="77724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8907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"/>
        <w:ind w:left="585" w:right="0" w:firstLine="0"/>
        <w:jc w:val="center"/>
        <w:rPr>
          <w:rFonts w:ascii="Courier New"/>
          <w:sz w:val="23"/>
        </w:rPr>
      </w:pPr>
      <w:r>
        <w:rPr>
          <w:rFonts w:ascii="Courier New"/>
          <w:spacing w:val="-5"/>
          <w:w w:val="95"/>
          <w:sz w:val="23"/>
        </w:rPr>
        <w:t>209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98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1261872</wp:posOffset>
                </wp:positionH>
                <wp:positionV relativeFrom="paragraph">
                  <wp:posOffset>284837</wp:posOffset>
                </wp:positionV>
                <wp:extent cx="908685" cy="127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908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685" h="0">
                              <a:moveTo>
                                <a:pt x="0" y="0"/>
                              </a:moveTo>
                              <a:lnTo>
                                <a:pt x="9083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60001pt;margin-top:22.428125pt;width:71.55pt;height:.1pt;mso-position-horizontal-relative:page;mso-position-vertical-relative:paragraph;z-index:-15696896;mso-wrap-distance-left:0;mso-wrap-distance-right:0" id="docshape76" coordorigin="1987,449" coordsize="1431,0" path="m1987,449l3418,449e" filled="false" stroked="true" strokeweight=".96pt" strokecolor="#44444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20"/>
        </w:rPr>
        <w:sectPr>
          <w:footerReference w:type="default" r:id="rId131"/>
          <w:pgSz w:w="11910" w:h="16840"/>
          <w:pgMar w:header="0" w:footer="0" w:top="760" w:bottom="280" w:left="141" w:right="141"/>
        </w:sectPr>
      </w:pPr>
    </w:p>
    <w:p>
      <w:pPr>
        <w:spacing w:line="213" w:lineRule="auto" w:before="103"/>
        <w:ind w:left="2296" w:right="2181" w:firstLine="8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1700783</wp:posOffset>
            </wp:positionH>
            <wp:positionV relativeFrom="page">
              <wp:posOffset>7607807</wp:posOffset>
            </wp:positionV>
            <wp:extent cx="484631" cy="466344"/>
            <wp:effectExtent l="0" t="0" r="0" b="0"/>
            <wp:wrapNone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31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i/>
          <w:w w:val="85"/>
          <w:sz w:val="24"/>
        </w:rPr>
        <w:t>ExpliCdÇÊio.</w:t>
      </w:r>
      <w:r>
        <w:rPr>
          <w:rFonts w:ascii="Arial Narrow" w:hAnsi="Arial Narrow"/>
          <w:i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 SFC</w:t>
      </w:r>
      <w:r>
        <w:rPr>
          <w:rFonts w:ascii="Calibri" w:hAnsi="Calibri"/>
          <w:spacing w:val="-2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envolve</w:t>
      </w:r>
      <w:r>
        <w:rPr>
          <w:rFonts w:ascii="Calibri" w:hAnsi="Calibri"/>
          <w:spacing w:val="-2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disfunção mitorondrial,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estresse</w:t>
      </w:r>
      <w:r>
        <w:rPr>
          <w:rFonts w:ascii="Calibri" w:hAnsi="Calibri"/>
          <w:w w:val="85"/>
          <w:sz w:val="24"/>
        </w:rPr>
        <w:t> oxidativo</w:t>
      </w:r>
      <w:r>
        <w:rPr>
          <w:rFonts w:ascii="Calibri" w:hAnsi="Calibri"/>
          <w:w w:val="85"/>
          <w:sz w:val="24"/>
        </w:rPr>
        <w:t> e desequilíbrios hormonais.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B5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eslá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relacionada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à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produção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de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aoetil-CoA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e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funçao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adrenal.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B12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e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color w:val="181818"/>
          <w:w w:val="85"/>
          <w:sz w:val="24"/>
        </w:rPr>
        <w:t>a </w:t>
      </w:r>
      <w:r>
        <w:rPr>
          <w:rFonts w:ascii="Calibri" w:hAnsi="Calibri"/>
          <w:spacing w:val="-2"/>
          <w:w w:val="85"/>
          <w:sz w:val="24"/>
        </w:rPr>
        <w:t>vitamina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D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regulam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o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sistema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imune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e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o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metabolismo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energético.</w:t>
      </w:r>
      <w:r>
        <w:rPr>
          <w:rFonts w:ascii="Calibri" w:hAnsi="Calibri"/>
          <w:spacing w:val="7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0</w:t>
      </w:r>
      <w:r>
        <w:rPr>
          <w:rFonts w:ascii="Calibri" w:hAnsi="Calibri"/>
          <w:spacing w:val="13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magnésio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é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cofator </w:t>
      </w:r>
      <w:r>
        <w:rPr>
          <w:rFonts w:ascii="Calibri" w:hAnsi="Calibri"/>
          <w:w w:val="80"/>
          <w:sz w:val="24"/>
        </w:rPr>
        <w:t>da</w:t>
      </w:r>
      <w:r>
        <w:rPr>
          <w:rFonts w:ascii="Calibri" w:hAnsi="Calibri"/>
          <w:spacing w:val="-1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produção</w:t>
      </w:r>
      <w:r>
        <w:rPr>
          <w:rFonts w:ascii="Calibri" w:hAnsi="Calibri"/>
          <w:spacing w:val="23"/>
          <w:sz w:val="24"/>
        </w:rPr>
        <w:t> </w:t>
      </w:r>
      <w:r>
        <w:rPr>
          <w:rFonts w:ascii="Calibri" w:hAnsi="Calibri"/>
          <w:w w:val="80"/>
          <w:sz w:val="24"/>
        </w:rPr>
        <w:t>de ATP.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A CoO10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participa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diretamente</w:t>
      </w:r>
      <w:r>
        <w:rPr>
          <w:rFonts w:ascii="Calibri" w:hAnsi="Calibri"/>
          <w:spacing w:val="27"/>
          <w:sz w:val="24"/>
        </w:rPr>
        <w:t> </w:t>
      </w:r>
      <w:r>
        <w:rPr>
          <w:rFonts w:ascii="Calibri" w:hAnsi="Calibri"/>
          <w:w w:val="80"/>
          <w:sz w:val="24"/>
        </w:rPr>
        <w:t>da</w:t>
      </w:r>
      <w:r>
        <w:rPr>
          <w:rFonts w:ascii="Calibri" w:hAnsi="Calibri"/>
          <w:spacing w:val="-1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cadeia respiratória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mitocondrial.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color w:val="0E0E0E"/>
          <w:spacing w:val="-2"/>
          <w:w w:val="85"/>
          <w:sz w:val="24"/>
        </w:rPr>
        <w:t>A</w:t>
      </w:r>
      <w:r>
        <w:rPr>
          <w:rFonts w:ascii="Calibri" w:hAnsi="Calibri"/>
          <w:color w:val="0E0E0E"/>
          <w:spacing w:val="-8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melatonina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regula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o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sono reparados</w:t>
      </w:r>
      <w:r>
        <w:rPr>
          <w:rFonts w:ascii="Calibri" w:hAnsi="Calibri"/>
          <w:spacing w:val="7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e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tem</w:t>
      </w:r>
      <w:r>
        <w:rPr>
          <w:rFonts w:ascii="Calibri" w:hAnsi="Calibri"/>
          <w:spacing w:val="-5"/>
          <w:sz w:val="24"/>
        </w:rPr>
        <w:t> </w:t>
      </w:r>
      <w:r>
        <w:rPr>
          <w:rFonts w:ascii="Calibri" w:hAnsi="Calibri"/>
          <w:spacing w:val="-2"/>
          <w:w w:val="85"/>
          <w:sz w:val="24"/>
        </w:rPr>
        <w:t>açáo antioxidante.</w:t>
      </w:r>
    </w:p>
    <w:p>
      <w:pPr>
        <w:pStyle w:val="BodyText"/>
        <w:spacing w:before="236"/>
        <w:rPr>
          <w:rFonts w:ascii="Calibri"/>
          <w:sz w:val="24"/>
        </w:rPr>
      </w:pPr>
    </w:p>
    <w:p>
      <w:pPr>
        <w:pStyle w:val="BodyText"/>
        <w:ind w:left="2296"/>
      </w:pPr>
      <w:r>
        <w:rPr>
          <w:w w:val="85"/>
        </w:rPr>
        <w:t>Esclerose</w:t>
      </w:r>
      <w:r>
        <w:rPr>
          <w:spacing w:val="17"/>
        </w:rPr>
        <w:t> </w:t>
      </w:r>
      <w:r>
        <w:rPr>
          <w:spacing w:val="-2"/>
        </w:rPr>
        <w:t>Múltipla</w:t>
      </w:r>
    </w:p>
    <w:p>
      <w:pPr>
        <w:spacing w:before="13"/>
        <w:ind w:left="2297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2"/>
          <w:sz w:val="22"/>
        </w:rPr>
        <w:t> </w:t>
      </w:r>
      <w:r>
        <w:rPr>
          <w:i/>
          <w:w w:val="80"/>
          <w:sz w:val="22"/>
        </w:rPr>
        <w:t>deficiências.</w:t>
      </w:r>
      <w:r>
        <w:rPr>
          <w:i/>
          <w:spacing w:val="14"/>
          <w:sz w:val="22"/>
        </w:rPr>
        <w:t> </w:t>
      </w:r>
      <w:r>
        <w:rPr>
          <w:w w:val="80"/>
          <w:sz w:val="22"/>
        </w:rPr>
        <w:t>B12,</w:t>
      </w:r>
      <w:r>
        <w:rPr>
          <w:spacing w:val="6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1"/>
          <w:sz w:val="22"/>
        </w:rPr>
        <w:t> </w:t>
      </w:r>
      <w:r>
        <w:rPr>
          <w:w w:val="80"/>
          <w:sz w:val="22"/>
        </w:rPr>
        <w:t>D,</w:t>
      </w:r>
      <w:r>
        <w:rPr>
          <w:spacing w:val="-6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9"/>
          <w:sz w:val="22"/>
        </w:rPr>
        <w:t> </w:t>
      </w:r>
      <w:r>
        <w:rPr>
          <w:w w:val="80"/>
          <w:sz w:val="22"/>
        </w:rPr>
        <w:t>Ômega-3,</w:t>
      </w:r>
      <w:r>
        <w:rPr>
          <w:spacing w:val="9"/>
          <w:sz w:val="22"/>
        </w:rPr>
        <w:t> </w:t>
      </w:r>
      <w:r>
        <w:rPr>
          <w:w w:val="80"/>
          <w:sz w:val="22"/>
        </w:rPr>
        <w:t>N-</w:t>
      </w:r>
      <w:r>
        <w:rPr>
          <w:spacing w:val="-2"/>
          <w:w w:val="80"/>
          <w:sz w:val="22"/>
        </w:rPr>
        <w:t>acetilcisteína</w:t>
      </w:r>
    </w:p>
    <w:p>
      <w:pPr>
        <w:pStyle w:val="BodyText"/>
        <w:spacing w:before="20"/>
      </w:pPr>
    </w:p>
    <w:p>
      <w:pPr>
        <w:spacing w:line="225" w:lineRule="auto" w:before="1"/>
        <w:ind w:left="2295" w:right="2195" w:firstLine="9"/>
        <w:jc w:val="both"/>
        <w:rPr>
          <w:rFonts w:ascii="Calibri" w:hAnsi="Calibri"/>
          <w:sz w:val="23"/>
        </w:rPr>
      </w:pPr>
      <w:r>
        <w:rPr>
          <w:rFonts w:ascii="Arial Narrow" w:hAnsi="Arial Narrow"/>
          <w:i/>
          <w:w w:val="95"/>
          <w:sz w:val="23"/>
        </w:rPr>
        <w:t>Explicação:</w:t>
      </w:r>
      <w:r>
        <w:rPr>
          <w:rFonts w:ascii="Arial Narrow" w:hAnsi="Arial Narrow"/>
          <w:i/>
          <w:spacing w:val="-11"/>
          <w:w w:val="95"/>
          <w:sz w:val="23"/>
        </w:rPr>
        <w:t> </w:t>
      </w:r>
      <w:r>
        <w:rPr>
          <w:rFonts w:ascii="Calibri" w:hAnsi="Calibri"/>
          <w:color w:val="0F0F0F"/>
          <w:w w:val="95"/>
          <w:sz w:val="23"/>
        </w:rPr>
        <w:t>A</w:t>
      </w:r>
      <w:r>
        <w:rPr>
          <w:rFonts w:ascii="Calibri" w:hAnsi="Calibri"/>
          <w:color w:val="0F0F0F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EM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é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uma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doença</w:t>
      </w:r>
      <w:r>
        <w:rPr>
          <w:rFonts w:ascii="Calibri" w:hAnsi="Calibri"/>
          <w:spacing w:val="-9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autoimune</w:t>
      </w:r>
      <w:r>
        <w:rPr>
          <w:rFonts w:ascii="Calibri" w:hAnsi="Calibri"/>
          <w:spacing w:val="-5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desmielinizante.</w:t>
      </w:r>
      <w:r>
        <w:rPr>
          <w:rFonts w:ascii="Calibri" w:hAnsi="Calibri"/>
          <w:spacing w:val="-8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A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B12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é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crucial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para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a </w:t>
      </w:r>
      <w:r>
        <w:rPr>
          <w:rFonts w:ascii="Calibri" w:hAnsi="Calibri"/>
          <w:w w:val="85"/>
          <w:sz w:val="23"/>
        </w:rPr>
        <w:t>síntese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manutenção</w:t>
      </w:r>
      <w:r>
        <w:rPr>
          <w:rFonts w:ascii="Calibri" w:hAnsi="Calibri"/>
          <w:spacing w:val="-1"/>
          <w:sz w:val="23"/>
        </w:rPr>
        <w:t> </w:t>
      </w:r>
      <w:r>
        <w:rPr>
          <w:rFonts w:ascii="Calibri" w:hAnsi="Calibri"/>
          <w:w w:val="85"/>
          <w:sz w:val="23"/>
        </w:rPr>
        <w:t>da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bainha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de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mielina.</w:t>
      </w:r>
      <w:r>
        <w:rPr>
          <w:rFonts w:ascii="Calibri" w:hAnsi="Calibri"/>
          <w:spacing w:val="15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vitamina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color w:val="212121"/>
          <w:w w:val="85"/>
          <w:sz w:val="23"/>
        </w:rPr>
        <w:t>D</w:t>
      </w:r>
      <w:r>
        <w:rPr>
          <w:rFonts w:ascii="Calibri" w:hAnsi="Calibri"/>
          <w:color w:val="212121"/>
          <w:spacing w:val="-3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regula a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resposta imune,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sendo fator preventivo e terapêutico</w:t>
      </w:r>
      <w:r>
        <w:rPr>
          <w:rFonts w:ascii="Calibri" w:hAnsi="Calibri"/>
          <w:w w:val="85"/>
          <w:sz w:val="23"/>
        </w:rPr>
        <w:t> en1 doenças autoimunes.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O magnésio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atua na conduçáo </w:t>
      </w:r>
      <w:r>
        <w:rPr>
          <w:rFonts w:ascii="Calibri" w:hAnsi="Calibri"/>
          <w:w w:val="90"/>
          <w:sz w:val="23"/>
        </w:rPr>
        <w:t>nervosa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relaxamento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muscular.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0</w:t>
      </w:r>
      <w:r>
        <w:rPr>
          <w:rFonts w:ascii="Calibri" w:hAnsi="Calibri"/>
          <w:spacing w:val="9"/>
          <w:sz w:val="23"/>
        </w:rPr>
        <w:t> </w:t>
      </w:r>
      <w:r>
        <w:rPr>
          <w:rFonts w:ascii="Calibri" w:hAnsi="Calibri"/>
          <w:w w:val="90"/>
          <w:sz w:val="23"/>
        </w:rPr>
        <w:t>ômega-3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modula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inflamaçáo</w:t>
      </w:r>
      <w:r>
        <w:rPr>
          <w:rFonts w:ascii="Calibri" w:hAnsi="Calibri"/>
          <w:w w:val="90"/>
          <w:sz w:val="23"/>
        </w:rPr>
        <w:t> 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preserva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tecidos </w:t>
      </w:r>
      <w:r>
        <w:rPr>
          <w:rFonts w:ascii="Calibri" w:hAnsi="Calibri"/>
          <w:spacing w:val="-2"/>
          <w:w w:val="90"/>
          <w:sz w:val="23"/>
        </w:rPr>
        <w:t>neurais.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NAC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age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como antioxidante</w:t>
      </w:r>
      <w:r>
        <w:rPr>
          <w:rFonts w:ascii="Calibri" w:hAnsi="Calibri"/>
          <w:spacing w:val="9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protetora contra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estresse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oxidativo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no</w:t>
      </w:r>
      <w:r>
        <w:rPr>
          <w:rFonts w:ascii="Calibri" w:hAnsi="Calibri"/>
          <w:spacing w:val="-2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SNC.</w:t>
      </w:r>
    </w:p>
    <w:p>
      <w:pPr>
        <w:pStyle w:val="BodyText"/>
        <w:spacing w:before="214"/>
        <w:rPr>
          <w:rFonts w:ascii="Calibri"/>
          <w:sz w:val="23"/>
        </w:rPr>
      </w:pPr>
    </w:p>
    <w:p>
      <w:pPr>
        <w:pStyle w:val="Heading7"/>
        <w:spacing w:line="278" w:lineRule="exact"/>
        <w:ind w:left="2294"/>
      </w:pPr>
      <w:r>
        <w:rPr>
          <w:w w:val="75"/>
        </w:rPr>
        <w:t>Desmineralização</w:t>
      </w:r>
      <w:r>
        <w:rPr>
          <w:spacing w:val="20"/>
        </w:rPr>
        <w:t> </w:t>
      </w:r>
      <w:r>
        <w:rPr>
          <w:spacing w:val="-2"/>
          <w:w w:val="90"/>
        </w:rPr>
        <w:t>óssea</w:t>
      </w:r>
    </w:p>
    <w:p>
      <w:pPr>
        <w:spacing w:line="267" w:lineRule="exact" w:before="0"/>
        <w:ind w:left="2295" w:right="0" w:firstLine="0"/>
        <w:jc w:val="left"/>
        <w:rPr>
          <w:sz w:val="24"/>
        </w:rPr>
      </w:pPr>
      <w:r>
        <w:rPr>
          <w:spacing w:val="-2"/>
          <w:w w:val="75"/>
          <w:sz w:val="24"/>
        </w:rPr>
        <w:t>Possível’s</w:t>
      </w:r>
      <w:r>
        <w:rPr>
          <w:spacing w:val="-8"/>
          <w:sz w:val="24"/>
        </w:rPr>
        <w:t> </w:t>
      </w:r>
      <w:r>
        <w:rPr>
          <w:spacing w:val="-2"/>
          <w:w w:val="75"/>
          <w:sz w:val="24"/>
        </w:rPr>
        <w:t>defc/ênc/as:</w:t>
      </w:r>
      <w:r>
        <w:rPr>
          <w:spacing w:val="16"/>
          <w:sz w:val="24"/>
        </w:rPr>
        <w:t> </w:t>
      </w:r>
      <w:r>
        <w:rPr>
          <w:spacing w:val="-2"/>
          <w:w w:val="75"/>
          <w:sz w:val="24"/>
        </w:rPr>
        <w:t>Vitamina</w:t>
      </w:r>
      <w:r>
        <w:rPr>
          <w:spacing w:val="-7"/>
          <w:sz w:val="24"/>
        </w:rPr>
        <w:t> </w:t>
      </w:r>
      <w:r>
        <w:rPr>
          <w:spacing w:val="-2"/>
          <w:w w:val="75"/>
          <w:sz w:val="24"/>
        </w:rPr>
        <w:t>D,</w:t>
      </w:r>
      <w:r>
        <w:rPr>
          <w:spacing w:val="-9"/>
          <w:sz w:val="24"/>
        </w:rPr>
        <w:t> </w:t>
      </w:r>
      <w:r>
        <w:rPr>
          <w:spacing w:val="-2"/>
          <w:w w:val="75"/>
          <w:sz w:val="24"/>
        </w:rPr>
        <w:t>Vitamina</w:t>
      </w:r>
      <w:r>
        <w:rPr>
          <w:spacing w:val="-6"/>
          <w:sz w:val="24"/>
        </w:rPr>
        <w:t> </w:t>
      </w:r>
      <w:r>
        <w:rPr>
          <w:spacing w:val="-2"/>
          <w:w w:val="75"/>
          <w:sz w:val="24"/>
        </w:rPr>
        <w:t>K2,</w:t>
      </w:r>
      <w:r>
        <w:rPr>
          <w:spacing w:val="-14"/>
          <w:sz w:val="24"/>
        </w:rPr>
        <w:t> </w:t>
      </w:r>
      <w:r>
        <w:rPr>
          <w:spacing w:val="-2"/>
          <w:w w:val="75"/>
          <w:sz w:val="24"/>
        </w:rPr>
        <w:t>Magnésio,</w:t>
      </w:r>
      <w:r>
        <w:rPr>
          <w:spacing w:val="-5"/>
          <w:sz w:val="24"/>
        </w:rPr>
        <w:t> </w:t>
      </w:r>
      <w:r>
        <w:rPr>
          <w:spacing w:val="-2"/>
          <w:w w:val="75"/>
          <w:sz w:val="24"/>
        </w:rPr>
        <w:t>Cálcio,</w:t>
      </w:r>
      <w:r>
        <w:rPr>
          <w:spacing w:val="-8"/>
          <w:sz w:val="24"/>
        </w:rPr>
        <w:t> </w:t>
      </w:r>
      <w:r>
        <w:rPr>
          <w:spacing w:val="-4"/>
          <w:w w:val="75"/>
          <w:sz w:val="24"/>
        </w:rPr>
        <w:t>Boro</w:t>
      </w:r>
    </w:p>
    <w:p>
      <w:pPr>
        <w:spacing w:line="225" w:lineRule="auto" w:before="269"/>
        <w:ind w:left="2303" w:right="2195" w:firstLine="1"/>
        <w:jc w:val="both"/>
        <w:rPr>
          <w:rFonts w:ascii="Calibri" w:hAnsi="Calibri"/>
          <w:sz w:val="23"/>
        </w:rPr>
      </w:pPr>
      <w:r>
        <w:rPr>
          <w:rFonts w:ascii="Arial Narrow" w:hAnsi="Arial Narrow"/>
          <w:i/>
          <w:w w:val="85"/>
          <w:sz w:val="23"/>
        </w:rPr>
        <w:t>Explicação:</w:t>
      </w:r>
      <w:r>
        <w:rPr>
          <w:rFonts w:ascii="Arial Narrow" w:hAnsi="Arial Narrow"/>
          <w:i/>
          <w:spacing w:val="12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matriz óssea depende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de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um equilíbrio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entre remodelação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mineralizaçáo. A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vitamina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D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aumenta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absorção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irileslinal</w:t>
      </w:r>
      <w:r>
        <w:rPr>
          <w:rFonts w:ascii="Calibri" w:hAnsi="Calibri"/>
          <w:spacing w:val="-3"/>
          <w:sz w:val="23"/>
        </w:rPr>
        <w:t> </w:t>
      </w:r>
      <w:r>
        <w:rPr>
          <w:rFonts w:ascii="Calibri" w:hAnsi="Calibri"/>
          <w:w w:val="85"/>
          <w:sz w:val="23"/>
        </w:rPr>
        <w:t>de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cúlcio.</w:t>
      </w:r>
      <w:r>
        <w:rPr>
          <w:rFonts w:ascii="Calibri" w:hAnsi="Calibri"/>
          <w:spacing w:val="-2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K2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direciona</w:t>
      </w:r>
      <w:r>
        <w:rPr>
          <w:rFonts w:ascii="Calibri" w:hAnsi="Calibri"/>
          <w:spacing w:val="-6"/>
          <w:sz w:val="23"/>
        </w:rPr>
        <w:t> </w:t>
      </w:r>
      <w:r>
        <w:rPr>
          <w:rFonts w:ascii="Calibri" w:hAnsi="Calibri"/>
          <w:w w:val="85"/>
          <w:sz w:val="23"/>
        </w:rPr>
        <w:t>o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cãlcio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para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o</w:t>
      </w:r>
      <w:r>
        <w:rPr>
          <w:rFonts w:ascii="Calibri" w:hAnsi="Calibri"/>
          <w:spacing w:val="-2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tecido </w:t>
      </w:r>
      <w:r>
        <w:rPr>
          <w:rFonts w:ascii="Calibri" w:hAnsi="Calibri"/>
          <w:w w:val="90"/>
          <w:sz w:val="23"/>
        </w:rPr>
        <w:t>ósseo,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evitando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sua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deposição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ectôpica.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0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magné5i0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atua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na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conversão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vitamina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 </w:t>
      </w:r>
      <w:r>
        <w:rPr>
          <w:rFonts w:ascii="Calibri" w:hAnsi="Calibri"/>
          <w:w w:val="85"/>
          <w:sz w:val="23"/>
        </w:rPr>
        <w:t>em sua forma ativa e regula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formação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de osteoblastos.</w:t>
      </w:r>
      <w:r>
        <w:rPr>
          <w:rFonts w:ascii="Calibri" w:hAnsi="Calibri"/>
          <w:spacing w:val="31"/>
          <w:sz w:val="23"/>
        </w:rPr>
        <w:t> </w:t>
      </w:r>
      <w:r>
        <w:rPr>
          <w:rFonts w:ascii="Calibri" w:hAnsi="Calibri"/>
          <w:w w:val="85"/>
          <w:sz w:val="23"/>
        </w:rPr>
        <w:t>O</w:t>
      </w:r>
      <w:r>
        <w:rPr>
          <w:rFonts w:ascii="Calibri" w:hAnsi="Calibri"/>
          <w:spacing w:val="-3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boro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auxilia na preservação </w:t>
      </w:r>
      <w:r>
        <w:rPr>
          <w:rFonts w:ascii="Calibri" w:hAnsi="Calibri"/>
          <w:w w:val="90"/>
          <w:sz w:val="23"/>
        </w:rPr>
        <w:t>do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cáIc!o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ósseo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modula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homônios</w:t>
      </w:r>
      <w:r>
        <w:rPr>
          <w:rFonts w:ascii="Calibri" w:hAnsi="Calibri"/>
          <w:spacing w:val="-5"/>
          <w:sz w:val="23"/>
        </w:rPr>
        <w:t> </w:t>
      </w:r>
      <w:r>
        <w:rPr>
          <w:rFonts w:ascii="Calibri" w:hAnsi="Calibri"/>
          <w:w w:val="90"/>
          <w:sz w:val="23"/>
        </w:rPr>
        <w:t>esteroides</w:t>
      </w:r>
      <w:r>
        <w:rPr>
          <w:rFonts w:ascii="Calibri" w:hAnsi="Calibri"/>
          <w:spacing w:val="-1"/>
          <w:sz w:val="23"/>
        </w:rPr>
        <w:t> </w:t>
      </w:r>
      <w:r>
        <w:rPr>
          <w:rFonts w:ascii="Calibri" w:hAnsi="Calibri"/>
          <w:w w:val="90"/>
          <w:sz w:val="23"/>
        </w:rPr>
        <w:t>relacionados à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saúde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óssea.</w:t>
      </w:r>
    </w:p>
    <w:p>
      <w:pPr>
        <w:pStyle w:val="BodyText"/>
        <w:spacing w:before="233"/>
        <w:rPr>
          <w:rFonts w:ascii="Calibri"/>
          <w:sz w:val="23"/>
        </w:rPr>
      </w:pPr>
    </w:p>
    <w:p>
      <w:pPr>
        <w:spacing w:line="262" w:lineRule="exact" w:before="0"/>
        <w:ind w:left="2303" w:right="0" w:firstLine="0"/>
        <w:jc w:val="left"/>
        <w:rPr>
          <w:sz w:val="23"/>
        </w:rPr>
      </w:pPr>
      <w:r>
        <w:rPr>
          <w:w w:val="80"/>
          <w:sz w:val="23"/>
        </w:rPr>
        <w:t>Perda</w:t>
      </w:r>
      <w:r>
        <w:rPr>
          <w:spacing w:val="2"/>
          <w:sz w:val="23"/>
        </w:rPr>
        <w:t> </w:t>
      </w:r>
      <w:r>
        <w:rPr>
          <w:w w:val="80"/>
          <w:sz w:val="23"/>
        </w:rPr>
        <w:t>de</w:t>
      </w:r>
      <w:r>
        <w:rPr>
          <w:spacing w:val="-8"/>
          <w:sz w:val="23"/>
        </w:rPr>
        <w:t> </w:t>
      </w:r>
      <w:r>
        <w:rPr>
          <w:spacing w:val="-2"/>
          <w:w w:val="80"/>
          <w:sz w:val="23"/>
        </w:rPr>
        <w:t>Apetite</w:t>
      </w:r>
    </w:p>
    <w:p>
      <w:pPr>
        <w:spacing w:line="262" w:lineRule="exact" w:before="0"/>
        <w:ind w:left="2296" w:right="0" w:firstLine="0"/>
        <w:jc w:val="left"/>
        <w:rPr>
          <w:sz w:val="23"/>
        </w:rPr>
      </w:pPr>
      <w:r>
        <w:rPr>
          <w:w w:val="75"/>
          <w:sz w:val="23"/>
        </w:rPr>
        <w:t>Possíveis</w:t>
      </w:r>
      <w:r>
        <w:rPr>
          <w:spacing w:val="-12"/>
          <w:sz w:val="23"/>
        </w:rPr>
        <w:t> </w:t>
      </w:r>
      <w:r>
        <w:rPr>
          <w:w w:val="75"/>
          <w:sz w:val="23"/>
        </w:rPr>
        <w:t>de£/c.ia/Jci0s:</w:t>
      </w:r>
      <w:r>
        <w:rPr>
          <w:spacing w:val="-3"/>
          <w:w w:val="75"/>
          <w:sz w:val="23"/>
        </w:rPr>
        <w:t> </w:t>
      </w:r>
      <w:r>
        <w:rPr>
          <w:w w:val="75"/>
          <w:sz w:val="23"/>
        </w:rPr>
        <w:t>B9,</w:t>
      </w:r>
      <w:r>
        <w:rPr>
          <w:spacing w:val="-14"/>
          <w:sz w:val="23"/>
        </w:rPr>
        <w:t> </w:t>
      </w:r>
      <w:r>
        <w:rPr>
          <w:w w:val="75"/>
          <w:sz w:val="23"/>
        </w:rPr>
        <w:t>B12,</w:t>
      </w:r>
      <w:r>
        <w:rPr>
          <w:spacing w:val="-4"/>
          <w:sz w:val="23"/>
        </w:rPr>
        <w:t> </w:t>
      </w:r>
      <w:r>
        <w:rPr>
          <w:w w:val="75"/>
          <w:sz w:val="23"/>
        </w:rPr>
        <w:t>Vilamina</w:t>
      </w:r>
      <w:r>
        <w:rPr>
          <w:spacing w:val="-3"/>
          <w:sz w:val="23"/>
        </w:rPr>
        <w:t> </w:t>
      </w:r>
      <w:r>
        <w:rPr>
          <w:w w:val="75"/>
          <w:sz w:val="23"/>
        </w:rPr>
        <w:t>D,</w:t>
      </w:r>
      <w:r>
        <w:rPr>
          <w:spacing w:val="-11"/>
          <w:sz w:val="23"/>
        </w:rPr>
        <w:t> </w:t>
      </w:r>
      <w:r>
        <w:rPr>
          <w:w w:val="75"/>
          <w:sz w:val="23"/>
        </w:rPr>
        <w:t>Zinco,</w:t>
      </w:r>
      <w:r>
        <w:rPr>
          <w:spacing w:val="-10"/>
          <w:sz w:val="23"/>
        </w:rPr>
        <w:t> </w:t>
      </w:r>
      <w:r>
        <w:rPr>
          <w:spacing w:val="-2"/>
          <w:w w:val="75"/>
          <w:sz w:val="23"/>
        </w:rPr>
        <w:t>Magnésio</w:t>
      </w:r>
    </w:p>
    <w:p>
      <w:pPr>
        <w:pStyle w:val="BodyText"/>
        <w:spacing w:line="244" w:lineRule="auto" w:before="263"/>
        <w:ind w:left="2306" w:right="2208" w:hanging="3"/>
        <w:jc w:val="both"/>
      </w:pPr>
      <w:r>
        <w:rPr>
          <w:w w:val="80"/>
        </w:rPr>
        <w:t>Explicação:</w:t>
      </w:r>
      <w:r>
        <w:rPr/>
        <w:t> </w:t>
      </w:r>
      <w:r>
        <w:rPr>
          <w:w w:val="80"/>
        </w:rPr>
        <w:t>A regulação</w:t>
      </w:r>
      <w:r>
        <w:rPr/>
        <w:t> </w:t>
      </w:r>
      <w:r>
        <w:rPr>
          <w:w w:val="80"/>
        </w:rPr>
        <w:t>do apetite envolve neurotransmis*ores, sensibilidade</w:t>
      </w:r>
      <w:r>
        <w:rPr/>
        <w:t> </w:t>
      </w:r>
      <w:r>
        <w:rPr>
          <w:w w:val="80"/>
        </w:rPr>
        <w:t>olfativa e </w:t>
      </w:r>
      <w:r>
        <w:rPr>
          <w:spacing w:val="-2"/>
          <w:w w:val="90"/>
        </w:rPr>
        <w:t>sinalização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hormonal.</w:t>
      </w:r>
      <w:r>
        <w:rPr>
          <w:spacing w:val="-1"/>
        </w:rPr>
        <w:t> </w:t>
      </w:r>
      <w:r>
        <w:rPr>
          <w:spacing w:val="-2"/>
          <w:w w:val="90"/>
        </w:rPr>
        <w:t>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zinco</w:t>
      </w:r>
      <w:r>
        <w:rPr>
          <w:spacing w:val="-2"/>
          <w:w w:val="90"/>
        </w:rPr>
        <w:t> 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magnésio</w:t>
      </w:r>
      <w:r>
        <w:rPr>
          <w:spacing w:val="-2"/>
          <w:w w:val="90"/>
        </w:rPr>
        <w:t> influenciam</w:t>
      </w:r>
      <w:r>
        <w:rPr>
          <w:spacing w:val="-3"/>
        </w:rPr>
        <w:t> </w:t>
      </w:r>
      <w:r>
        <w:rPr>
          <w:spacing w:val="-2"/>
          <w:w w:val="90"/>
        </w:rPr>
        <w:t>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paTadar</w:t>
      </w:r>
      <w:r>
        <w:rPr>
          <w:spacing w:val="-2"/>
        </w:rPr>
        <w:t> </w:t>
      </w:r>
      <w:r>
        <w:rPr>
          <w:spacing w:val="-2"/>
          <w:w w:val="90"/>
        </w:rPr>
        <w:t>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mobilidade </w:t>
      </w:r>
      <w:r>
        <w:rPr>
          <w:w w:val="80"/>
        </w:rPr>
        <w:t>gastrointestinal. As vitaminas</w:t>
      </w:r>
      <w:r>
        <w:rPr/>
        <w:t> </w:t>
      </w:r>
      <w:r>
        <w:rPr>
          <w:w w:val="80"/>
        </w:rPr>
        <w:t>B9 e</w:t>
      </w:r>
      <w:r>
        <w:rPr>
          <w:spacing w:val="-3"/>
          <w:w w:val="80"/>
        </w:rPr>
        <w:t> </w:t>
      </w:r>
      <w:r>
        <w:rPr>
          <w:w w:val="80"/>
        </w:rPr>
        <w:t>B12 regulam</w:t>
      </w:r>
      <w:r>
        <w:rPr/>
        <w:t> </w:t>
      </w:r>
      <w:r>
        <w:rPr>
          <w:w w:val="80"/>
        </w:rPr>
        <w:t>o metabolismo</w:t>
      </w:r>
      <w:r>
        <w:rPr>
          <w:spacing w:val="26"/>
        </w:rPr>
        <w:t> </w:t>
      </w:r>
      <w:r>
        <w:rPr>
          <w:w w:val="80"/>
        </w:rPr>
        <w:t>energético</w:t>
      </w:r>
      <w:r>
        <w:rPr/>
        <w:t> </w:t>
      </w:r>
      <w:r>
        <w:rPr>
          <w:w w:val="80"/>
        </w:rPr>
        <w:t>e a produção de</w:t>
      </w:r>
      <w:r>
        <w:rPr>
          <w:spacing w:val="-4"/>
          <w:w w:val="80"/>
        </w:rPr>
        <w:t> </w:t>
      </w:r>
      <w:r>
        <w:rPr>
          <w:w w:val="80"/>
        </w:rPr>
        <w:t>neurotransmissores</w:t>
      </w:r>
      <w:r>
        <w:rPr>
          <w:spacing w:val="-3"/>
          <w:w w:val="80"/>
        </w:rPr>
        <w:t> </w:t>
      </w:r>
      <w:r>
        <w:rPr>
          <w:w w:val="80"/>
        </w:rPr>
        <w:t>como dopamina</w:t>
      </w:r>
      <w:r>
        <w:rPr/>
        <w:t> </w:t>
      </w:r>
      <w:r>
        <w:rPr>
          <w:w w:val="80"/>
        </w:rPr>
        <w:t>e</w:t>
      </w:r>
      <w:r>
        <w:rPr>
          <w:spacing w:val="-4"/>
          <w:w w:val="80"/>
        </w:rPr>
        <w:t> </w:t>
      </w:r>
      <w:r>
        <w:rPr>
          <w:w w:val="80"/>
        </w:rPr>
        <w:t>serotonina.</w:t>
      </w:r>
      <w:r>
        <w:rPr>
          <w:spacing w:val="19"/>
        </w:rPr>
        <w:t> </w:t>
      </w:r>
      <w:r>
        <w:rPr>
          <w:w w:val="80"/>
        </w:rPr>
        <w:t>A vitamina</w:t>
      </w:r>
      <w:r>
        <w:rPr/>
        <w:t> </w:t>
      </w:r>
      <w:r>
        <w:rPr>
          <w:w w:val="80"/>
        </w:rPr>
        <w:t>D atua</w:t>
      </w:r>
      <w:r>
        <w:rPr/>
        <w:t> </w:t>
      </w:r>
      <w:r>
        <w:rPr>
          <w:w w:val="80"/>
        </w:rPr>
        <w:t>sobre</w:t>
      </w:r>
      <w:r>
        <w:rPr/>
        <w:t> </w:t>
      </w:r>
      <w:r>
        <w:rPr>
          <w:w w:val="80"/>
        </w:rPr>
        <w:t>receptores </w:t>
      </w:r>
      <w:r>
        <w:rPr>
          <w:w w:val="85"/>
        </w:rPr>
        <w:t>hipotalâmicos</w:t>
      </w:r>
      <w:r>
        <w:rPr>
          <w:spacing w:val="-8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regulam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comportamento</w:t>
      </w:r>
      <w:r>
        <w:rPr>
          <w:spacing w:val="-4"/>
        </w:rPr>
        <w:t> </w:t>
      </w:r>
      <w:r>
        <w:rPr>
          <w:w w:val="85"/>
        </w:rPr>
        <w:t>alimentar.</w:t>
      </w:r>
    </w:p>
    <w:p>
      <w:pPr>
        <w:pStyle w:val="BodyText"/>
        <w:spacing w:after="0" w:line="244" w:lineRule="auto"/>
        <w:jc w:val="both"/>
        <w:sectPr>
          <w:footerReference w:type="even" r:id="rId133"/>
          <w:footerReference w:type="default" r:id="rId134"/>
          <w:pgSz w:w="11910" w:h="16840"/>
          <w:pgMar w:header="0" w:footer="4730" w:top="1300" w:bottom="4920" w:left="141" w:right="141"/>
          <w:pgNumType w:start="210"/>
        </w:sectPr>
      </w:pPr>
    </w:p>
    <w:p>
      <w:pPr>
        <w:pStyle w:val="Heading6"/>
        <w:spacing w:line="279" w:lineRule="exact" w:before="76"/>
        <w:ind w:left="2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1149096</wp:posOffset>
                </wp:positionH>
                <wp:positionV relativeFrom="page">
                  <wp:posOffset>8113776</wp:posOffset>
                </wp:positionV>
                <wp:extent cx="1762125" cy="127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762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2125" h="0">
                              <a:moveTo>
                                <a:pt x="0" y="0"/>
                              </a:moveTo>
                              <a:lnTo>
                                <a:pt x="176174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1920" from="90.480003pt,638.880005pt" to="229.200003pt,638.880005pt" stroked="true" strokeweight=".96pt" strokecolor="#4b4b4b">
                <v:stroke dashstyle="solid"/>
                <w10:wrap type="none"/>
              </v:line>
            </w:pict>
          </mc:Fallback>
        </mc:AlternateContent>
      </w:r>
      <w:r>
        <w:rPr>
          <w:w w:val="70"/>
        </w:rPr>
        <w:t>Fraturas</w:t>
      </w:r>
      <w:r>
        <w:rPr>
          <w:spacing w:val="20"/>
        </w:rPr>
        <w:t> </w:t>
      </w:r>
      <w:r>
        <w:rPr>
          <w:spacing w:val="-2"/>
          <w:w w:val="80"/>
        </w:rPr>
        <w:t>Frequentes</w:t>
      </w:r>
    </w:p>
    <w:p>
      <w:pPr>
        <w:spacing w:line="279" w:lineRule="exact" w:before="0"/>
        <w:ind w:left="2526" w:right="0" w:firstLine="0"/>
        <w:jc w:val="left"/>
        <w:rPr>
          <w:sz w:val="26"/>
        </w:rPr>
      </w:pPr>
      <w:r>
        <w:rPr>
          <w:i/>
          <w:w w:val="65"/>
          <w:sz w:val="26"/>
        </w:rPr>
        <w:t>Possíveis</w:t>
      </w:r>
      <w:r>
        <w:rPr>
          <w:i/>
          <w:spacing w:val="20"/>
          <w:sz w:val="26"/>
        </w:rPr>
        <w:t> </w:t>
      </w:r>
      <w:r>
        <w:rPr>
          <w:i/>
          <w:w w:val="65"/>
          <w:sz w:val="26"/>
        </w:rPr>
        <w:t>def'Iciências:</w:t>
      </w:r>
      <w:r>
        <w:rPr>
          <w:i/>
          <w:spacing w:val="13"/>
          <w:sz w:val="26"/>
        </w:rPr>
        <w:t> </w:t>
      </w:r>
      <w:r>
        <w:rPr>
          <w:w w:val="65"/>
          <w:sz w:val="26"/>
        </w:rPr>
        <w:t>Vitamina</w:t>
      </w:r>
      <w:r>
        <w:rPr>
          <w:spacing w:val="18"/>
          <w:sz w:val="26"/>
        </w:rPr>
        <w:t> </w:t>
      </w:r>
      <w:r>
        <w:rPr>
          <w:w w:val="65"/>
          <w:sz w:val="26"/>
        </w:rPr>
        <w:t>D,</w:t>
      </w:r>
      <w:r>
        <w:rPr>
          <w:spacing w:val="15"/>
          <w:sz w:val="26"/>
        </w:rPr>
        <w:t> </w:t>
      </w:r>
      <w:r>
        <w:rPr>
          <w:w w:val="65"/>
          <w:sz w:val="26"/>
        </w:rPr>
        <w:t>Vitamina</w:t>
      </w:r>
      <w:r>
        <w:rPr>
          <w:spacing w:val="-4"/>
          <w:sz w:val="26"/>
        </w:rPr>
        <w:t> </w:t>
      </w:r>
      <w:r>
        <w:rPr>
          <w:w w:val="65"/>
          <w:sz w:val="26"/>
        </w:rPr>
        <w:t>K2,</w:t>
      </w:r>
      <w:r>
        <w:rPr>
          <w:spacing w:val="-11"/>
          <w:sz w:val="26"/>
        </w:rPr>
        <w:t> </w:t>
      </w:r>
      <w:r>
        <w:rPr>
          <w:w w:val="65"/>
          <w:sz w:val="26"/>
        </w:rPr>
        <w:t>Cálcio,</w:t>
      </w:r>
      <w:r>
        <w:rPr>
          <w:spacing w:val="7"/>
          <w:sz w:val="26"/>
        </w:rPr>
        <w:t> </w:t>
      </w:r>
      <w:r>
        <w:rPr>
          <w:spacing w:val="-2"/>
          <w:w w:val="65"/>
          <w:sz w:val="26"/>
        </w:rPr>
        <w:t>Magnésio</w:t>
      </w:r>
    </w:p>
    <w:p>
      <w:pPr>
        <w:spacing w:line="237" w:lineRule="auto" w:before="264"/>
        <w:ind w:left="2527" w:right="1963" w:firstLine="7"/>
        <w:jc w:val="both"/>
        <w:rPr>
          <w:sz w:val="23"/>
        </w:rPr>
      </w:pPr>
      <w:r>
        <w:rPr>
          <w:i/>
          <w:w w:val="80"/>
          <w:sz w:val="23"/>
        </w:rPr>
        <w:t>Explicação. </w:t>
      </w:r>
      <w:r>
        <w:rPr>
          <w:w w:val="80"/>
          <w:sz w:val="23"/>
        </w:rPr>
        <w:t>Fraturas recorrentes</w:t>
      </w:r>
      <w:r>
        <w:rPr>
          <w:sz w:val="23"/>
        </w:rPr>
        <w:t> </w:t>
      </w:r>
      <w:r>
        <w:rPr>
          <w:w w:val="80"/>
          <w:sz w:val="23"/>
        </w:rPr>
        <w:t>podem indicar perda de densidade</w:t>
      </w:r>
      <w:r>
        <w:rPr>
          <w:sz w:val="23"/>
        </w:rPr>
        <w:t> </w:t>
      </w:r>
      <w:r>
        <w:rPr>
          <w:w w:val="80"/>
          <w:sz w:val="23"/>
        </w:rPr>
        <w:t>mineral óssea. A </w:t>
      </w:r>
      <w:r>
        <w:rPr>
          <w:w w:val="75"/>
          <w:sz w:val="23"/>
        </w:rPr>
        <w:t>vitamina</w:t>
      </w:r>
      <w:r>
        <w:rPr>
          <w:sz w:val="23"/>
        </w:rPr>
        <w:t> </w:t>
      </w:r>
      <w:r>
        <w:rPr>
          <w:w w:val="75"/>
          <w:sz w:val="23"/>
        </w:rPr>
        <w:t>D </w:t>
      </w:r>
      <w:r>
        <w:rPr>
          <w:color w:val="0C0C0C"/>
          <w:w w:val="75"/>
          <w:sz w:val="23"/>
        </w:rPr>
        <w:t>é </w:t>
      </w:r>
      <w:r>
        <w:rPr>
          <w:w w:val="75"/>
          <w:sz w:val="23"/>
        </w:rPr>
        <w:t>essencial</w:t>
      </w:r>
      <w:r>
        <w:rPr>
          <w:sz w:val="23"/>
        </w:rPr>
        <w:t> </w:t>
      </w:r>
      <w:r>
        <w:rPr>
          <w:w w:val="75"/>
          <w:sz w:val="23"/>
        </w:rPr>
        <w:t>para</w:t>
      </w:r>
      <w:r>
        <w:rPr>
          <w:sz w:val="23"/>
        </w:rPr>
        <w:t> </w:t>
      </w:r>
      <w:r>
        <w:rPr>
          <w:color w:val="0C0C0C"/>
          <w:w w:val="75"/>
          <w:sz w:val="23"/>
        </w:rPr>
        <w:t>a </w:t>
      </w:r>
      <w:r>
        <w:rPr>
          <w:w w:val="75"/>
          <w:sz w:val="23"/>
        </w:rPr>
        <w:t>absorção</w:t>
      </w:r>
      <w:r>
        <w:rPr>
          <w:sz w:val="23"/>
        </w:rPr>
        <w:t> </w:t>
      </w:r>
      <w:r>
        <w:rPr>
          <w:w w:val="75"/>
          <w:sz w:val="23"/>
        </w:rPr>
        <w:t>de</w:t>
      </w:r>
      <w:r>
        <w:rPr>
          <w:sz w:val="23"/>
        </w:rPr>
        <w:t> </w:t>
      </w:r>
      <w:r>
        <w:rPr>
          <w:w w:val="75"/>
          <w:sz w:val="23"/>
        </w:rPr>
        <w:t>cálcio.</w:t>
      </w:r>
      <w:r>
        <w:rPr>
          <w:sz w:val="23"/>
        </w:rPr>
        <w:t> </w:t>
      </w:r>
      <w:r>
        <w:rPr>
          <w:w w:val="75"/>
          <w:sz w:val="23"/>
        </w:rPr>
        <w:t>A K2</w:t>
      </w:r>
      <w:r>
        <w:rPr>
          <w:sz w:val="23"/>
        </w:rPr>
        <w:t> </w:t>
      </w:r>
      <w:r>
        <w:rPr>
          <w:w w:val="75"/>
          <w:sz w:val="23"/>
        </w:rPr>
        <w:t>evita a desorganização da matriz </w:t>
      </w:r>
      <w:r>
        <w:rPr>
          <w:w w:val="80"/>
          <w:sz w:val="23"/>
        </w:rPr>
        <w:t>óssea ao ativar</w:t>
      </w:r>
      <w:r>
        <w:rPr>
          <w:sz w:val="23"/>
        </w:rPr>
        <w:t> </w:t>
      </w:r>
      <w:r>
        <w:rPr>
          <w:w w:val="80"/>
          <w:sz w:val="23"/>
        </w:rPr>
        <w:t>a osteocalcina.</w:t>
      </w:r>
      <w:r>
        <w:rPr>
          <w:sz w:val="23"/>
        </w:rPr>
        <w:t> </w:t>
      </w:r>
      <w:r>
        <w:rPr>
          <w:w w:val="80"/>
          <w:sz w:val="23"/>
        </w:rPr>
        <w:t>0</w:t>
      </w:r>
      <w:r>
        <w:rPr>
          <w:sz w:val="23"/>
        </w:rPr>
        <w:t> </w:t>
      </w:r>
      <w:r>
        <w:rPr>
          <w:w w:val="80"/>
          <w:sz w:val="23"/>
        </w:rPr>
        <w:t>cálcio é o principal mineral estrutural,</w:t>
      </w:r>
      <w:r>
        <w:rPr>
          <w:sz w:val="23"/>
        </w:rPr>
        <w:t> </w:t>
      </w:r>
      <w:r>
        <w:rPr>
          <w:w w:val="80"/>
          <w:sz w:val="23"/>
        </w:rPr>
        <w:t>e o magnésio regula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sua</w:t>
      </w:r>
      <w:r>
        <w:rPr>
          <w:spacing w:val="-2"/>
          <w:w w:val="80"/>
          <w:sz w:val="23"/>
        </w:rPr>
        <w:t> </w:t>
      </w:r>
      <w:r>
        <w:rPr>
          <w:w w:val="80"/>
          <w:sz w:val="23"/>
        </w:rPr>
        <w:t>fixação,</w:t>
      </w:r>
      <w:r>
        <w:rPr>
          <w:sz w:val="23"/>
        </w:rPr>
        <w:t> </w:t>
      </w:r>
      <w:r>
        <w:rPr>
          <w:w w:val="80"/>
          <w:sz w:val="23"/>
        </w:rPr>
        <w:t>além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de</w:t>
      </w:r>
      <w:r>
        <w:rPr>
          <w:spacing w:val="-5"/>
          <w:w w:val="80"/>
          <w:sz w:val="23"/>
        </w:rPr>
        <w:t> </w:t>
      </w:r>
      <w:r>
        <w:rPr>
          <w:w w:val="80"/>
          <w:sz w:val="23"/>
        </w:rPr>
        <w:t>ser</w:t>
      </w:r>
      <w:r>
        <w:rPr>
          <w:spacing w:val="-2"/>
          <w:w w:val="80"/>
          <w:sz w:val="23"/>
        </w:rPr>
        <w:t> </w:t>
      </w:r>
      <w:r>
        <w:rPr>
          <w:w w:val="80"/>
          <w:sz w:val="23"/>
        </w:rPr>
        <w:t>necessário</w:t>
      </w:r>
      <w:r>
        <w:rPr>
          <w:sz w:val="23"/>
        </w:rPr>
        <w:t> </w:t>
      </w:r>
      <w:r>
        <w:rPr>
          <w:w w:val="80"/>
          <w:sz w:val="23"/>
        </w:rPr>
        <w:t>para</w:t>
      </w:r>
      <w:r>
        <w:rPr>
          <w:spacing w:val="-2"/>
          <w:w w:val="80"/>
          <w:sz w:val="23"/>
        </w:rPr>
        <w:t> </w:t>
      </w:r>
      <w:r>
        <w:rPr>
          <w:w w:val="80"/>
          <w:sz w:val="23"/>
        </w:rPr>
        <w:t>a</w:t>
      </w:r>
      <w:r>
        <w:rPr>
          <w:spacing w:val="-7"/>
          <w:w w:val="80"/>
          <w:sz w:val="23"/>
        </w:rPr>
        <w:t> </w:t>
      </w:r>
      <w:r>
        <w:rPr>
          <w:w w:val="80"/>
          <w:sz w:val="23"/>
        </w:rPr>
        <w:t>ativação</w:t>
      </w:r>
      <w:r>
        <w:rPr>
          <w:sz w:val="23"/>
        </w:rPr>
        <w:t> </w:t>
      </w:r>
      <w:r>
        <w:rPr>
          <w:w w:val="80"/>
          <w:sz w:val="23"/>
        </w:rPr>
        <w:t>da vitamina</w:t>
      </w:r>
      <w:r>
        <w:rPr>
          <w:spacing w:val="-1"/>
          <w:sz w:val="23"/>
        </w:rPr>
        <w:t> </w:t>
      </w:r>
      <w:r>
        <w:rPr>
          <w:w w:val="80"/>
          <w:sz w:val="23"/>
        </w:rPr>
        <w:t>D.</w:t>
      </w:r>
    </w:p>
    <w:p>
      <w:pPr>
        <w:pStyle w:val="BodyText"/>
        <w:spacing w:before="220"/>
        <w:rPr>
          <w:sz w:val="23"/>
        </w:rPr>
      </w:pPr>
    </w:p>
    <w:p>
      <w:pPr>
        <w:pStyle w:val="Heading6"/>
        <w:spacing w:line="279" w:lineRule="exact"/>
      </w:pPr>
      <w:r>
        <w:rPr>
          <w:w w:val="70"/>
        </w:rPr>
        <w:t>Baixa</w:t>
      </w:r>
      <w:r>
        <w:rPr>
          <w:spacing w:val="1"/>
        </w:rPr>
        <w:t> </w:t>
      </w:r>
      <w:r>
        <w:rPr>
          <w:spacing w:val="-2"/>
          <w:w w:val="80"/>
        </w:rPr>
        <w:t>Libido</w:t>
      </w:r>
    </w:p>
    <w:p>
      <w:pPr>
        <w:spacing w:line="279" w:lineRule="exact" w:before="0"/>
        <w:ind w:left="2533" w:right="0" w:firstLine="0"/>
        <w:jc w:val="left"/>
        <w:rPr>
          <w:sz w:val="26"/>
        </w:rPr>
      </w:pPr>
      <w:r>
        <w:rPr>
          <w:i/>
          <w:w w:val="65"/>
          <w:sz w:val="26"/>
        </w:rPr>
        <w:t>Possíveis</w:t>
      </w:r>
      <w:r>
        <w:rPr>
          <w:i/>
          <w:spacing w:val="8"/>
          <w:sz w:val="26"/>
        </w:rPr>
        <w:t> </w:t>
      </w:r>
      <w:r>
        <w:rPr>
          <w:i/>
          <w:w w:val="65"/>
          <w:sz w:val="26"/>
        </w:rPr>
        <w:t>de0ciéncias:</w:t>
      </w:r>
      <w:r>
        <w:rPr>
          <w:i/>
          <w:spacing w:val="28"/>
          <w:sz w:val="26"/>
        </w:rPr>
        <w:t> </w:t>
      </w:r>
      <w:r>
        <w:rPr>
          <w:w w:val="65"/>
          <w:sz w:val="26"/>
        </w:rPr>
        <w:t>B6,</w:t>
      </w:r>
      <w:r>
        <w:rPr>
          <w:spacing w:val="15"/>
          <w:sz w:val="26"/>
        </w:rPr>
        <w:t> </w:t>
      </w:r>
      <w:r>
        <w:rPr>
          <w:w w:val="65"/>
          <w:sz w:val="26"/>
        </w:rPr>
        <w:t>Vitamina</w:t>
      </w:r>
      <w:r>
        <w:rPr>
          <w:spacing w:val="13"/>
          <w:sz w:val="26"/>
        </w:rPr>
        <w:t> </w:t>
      </w:r>
      <w:r>
        <w:rPr>
          <w:w w:val="65"/>
          <w:sz w:val="26"/>
        </w:rPr>
        <w:t>D,</w:t>
      </w:r>
      <w:r>
        <w:rPr>
          <w:spacing w:val="2"/>
          <w:sz w:val="26"/>
        </w:rPr>
        <w:t> </w:t>
      </w:r>
      <w:r>
        <w:rPr>
          <w:w w:val="65"/>
          <w:sz w:val="26"/>
        </w:rPr>
        <w:t>Zinco,</w:t>
      </w:r>
      <w:r>
        <w:rPr>
          <w:spacing w:val="12"/>
          <w:sz w:val="26"/>
        </w:rPr>
        <w:t> </w:t>
      </w:r>
      <w:r>
        <w:rPr>
          <w:w w:val="65"/>
          <w:sz w:val="26"/>
        </w:rPr>
        <w:t>L-</w:t>
      </w:r>
      <w:r>
        <w:rPr>
          <w:spacing w:val="-2"/>
          <w:w w:val="65"/>
          <w:sz w:val="26"/>
        </w:rPr>
        <w:t>arginina</w:t>
      </w:r>
    </w:p>
    <w:p>
      <w:pPr>
        <w:spacing w:line="225" w:lineRule="auto" w:before="265"/>
        <w:ind w:left="2533" w:right="1729" w:hanging="9"/>
        <w:jc w:val="left"/>
        <w:rPr>
          <w:rFonts w:ascii="Calibri" w:hAnsi="Calibri"/>
          <w:sz w:val="23"/>
        </w:rPr>
      </w:pPr>
      <w:r>
        <w:rPr>
          <w:rFonts w:ascii="Calibri" w:hAnsi="Calibri"/>
          <w:w w:val="85"/>
          <w:sz w:val="23"/>
        </w:rPr>
        <w:t>Exp/icação:</w:t>
      </w:r>
      <w:r>
        <w:rPr>
          <w:rFonts w:ascii="Calibri" w:hAnsi="Calibri"/>
          <w:spacing w:val="22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13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libido é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modulada por fatores hormonais,</w:t>
      </w:r>
      <w:r>
        <w:rPr>
          <w:rFonts w:ascii="Calibri" w:hAnsi="Calibri"/>
          <w:spacing w:val="18"/>
          <w:sz w:val="23"/>
        </w:rPr>
        <w:t> </w:t>
      </w:r>
      <w:r>
        <w:rPr>
          <w:rFonts w:ascii="Calibri" w:hAnsi="Calibri"/>
          <w:w w:val="85"/>
          <w:sz w:val="23"/>
        </w:rPr>
        <w:t>neuroendôcnnos</w:t>
      </w:r>
      <w:r>
        <w:rPr>
          <w:rFonts w:ascii="Calibri" w:hAnsi="Calibri"/>
          <w:spacing w:val="-4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e vasculares.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 </w:t>
      </w:r>
      <w:r>
        <w:rPr>
          <w:rFonts w:ascii="Calibri" w:hAnsi="Calibri"/>
          <w:w w:val="90"/>
          <w:sz w:val="23"/>
        </w:rPr>
        <w:t>vitamina</w:t>
      </w:r>
      <w:r>
        <w:rPr>
          <w:rFonts w:ascii="Calibri" w:hAnsi="Calibri"/>
          <w:spacing w:val="14"/>
          <w:sz w:val="23"/>
        </w:rPr>
        <w:t> </w:t>
      </w:r>
      <w:r>
        <w:rPr>
          <w:rFonts w:ascii="Calibri" w:hAnsi="Calibri"/>
          <w:w w:val="90"/>
          <w:sz w:val="23"/>
        </w:rPr>
        <w:t>B6</w:t>
      </w:r>
      <w:r>
        <w:rPr>
          <w:rFonts w:ascii="Calibri" w:hAnsi="Calibri"/>
          <w:spacing w:val="19"/>
          <w:sz w:val="23"/>
        </w:rPr>
        <w:t> </w:t>
      </w:r>
      <w:r>
        <w:rPr>
          <w:rFonts w:ascii="Calibri" w:hAnsi="Calibri"/>
          <w:w w:val="90"/>
          <w:sz w:val="23"/>
        </w:rPr>
        <w:t>influencia</w:t>
      </w:r>
      <w:r>
        <w:rPr>
          <w:rFonts w:ascii="Calibri" w:hAnsi="Calibri"/>
          <w:spacing w:val="18"/>
          <w:sz w:val="23"/>
        </w:rPr>
        <w:t> </w:t>
      </w: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24"/>
          <w:sz w:val="23"/>
        </w:rPr>
        <w:t> </w:t>
      </w:r>
      <w:r>
        <w:rPr>
          <w:rFonts w:ascii="Calibri" w:hAnsi="Calibri"/>
          <w:w w:val="90"/>
          <w:sz w:val="23"/>
        </w:rPr>
        <w:t>produção</w:t>
      </w:r>
      <w:r>
        <w:rPr>
          <w:rFonts w:ascii="Calibri" w:hAnsi="Calibri"/>
          <w:spacing w:val="27"/>
          <w:sz w:val="23"/>
        </w:rPr>
        <w:t> </w:t>
      </w:r>
      <w:r>
        <w:rPr>
          <w:rFonts w:ascii="Calibri" w:hAnsi="Calibri"/>
          <w:w w:val="90"/>
          <w:sz w:val="23"/>
        </w:rPr>
        <w:t>de</w:t>
      </w:r>
      <w:r>
        <w:rPr>
          <w:rFonts w:ascii="Calibri" w:hAnsi="Calibri"/>
          <w:spacing w:val="11"/>
          <w:sz w:val="23"/>
        </w:rPr>
        <w:t> </w:t>
      </w:r>
      <w:r>
        <w:rPr>
          <w:rFonts w:ascii="Calibri" w:hAnsi="Calibri"/>
          <w:w w:val="90"/>
          <w:sz w:val="23"/>
        </w:rPr>
        <w:t>dopamina.</w:t>
      </w:r>
      <w:r>
        <w:rPr>
          <w:rFonts w:ascii="Calibri" w:hAnsi="Calibri"/>
          <w:spacing w:val="36"/>
          <w:sz w:val="23"/>
        </w:rPr>
        <w:t> </w:t>
      </w: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8"/>
          <w:sz w:val="23"/>
        </w:rPr>
        <w:t> </w:t>
      </w:r>
      <w:r>
        <w:rPr>
          <w:rFonts w:ascii="Calibri" w:hAnsi="Calibri"/>
          <w:w w:val="90"/>
          <w:sz w:val="23"/>
        </w:rPr>
        <w:t>vitamina</w:t>
      </w:r>
      <w:r>
        <w:rPr>
          <w:rFonts w:ascii="Calibri" w:hAnsi="Calibri"/>
          <w:spacing w:val="13"/>
          <w:sz w:val="23"/>
        </w:rPr>
        <w:t> </w:t>
      </w:r>
      <w:r>
        <w:rPr>
          <w:rFonts w:ascii="Calibri" w:hAnsi="Calibri"/>
          <w:w w:val="90"/>
          <w:sz w:val="23"/>
        </w:rPr>
        <w:t>D</w:t>
      </w:r>
      <w:r>
        <w:rPr>
          <w:rFonts w:ascii="Calibri" w:hAnsi="Calibri"/>
          <w:spacing w:val="9"/>
          <w:sz w:val="23"/>
        </w:rPr>
        <w:t> </w:t>
      </w:r>
      <w:r>
        <w:rPr>
          <w:rFonts w:ascii="Calibri" w:hAnsi="Calibri"/>
          <w:w w:val="90"/>
          <w:sz w:val="23"/>
        </w:rPr>
        <w:t>regula</w:t>
      </w:r>
      <w:r>
        <w:rPr>
          <w:rFonts w:ascii="Calibri" w:hAnsi="Calibri"/>
          <w:spacing w:val="18"/>
          <w:sz w:val="23"/>
        </w:rPr>
        <w:t> </w:t>
      </w: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10"/>
          <w:sz w:val="23"/>
        </w:rPr>
        <w:t> </w:t>
      </w:r>
      <w:r>
        <w:rPr>
          <w:rFonts w:ascii="Calibri" w:hAnsi="Calibri"/>
          <w:w w:val="90"/>
          <w:sz w:val="23"/>
        </w:rPr>
        <w:t>síntese</w:t>
      </w:r>
      <w:r>
        <w:rPr>
          <w:rFonts w:ascii="Calibri" w:hAnsi="Calibri"/>
          <w:spacing w:val="24"/>
          <w:sz w:val="23"/>
        </w:rPr>
        <w:t> </w:t>
      </w:r>
      <w:r>
        <w:rPr>
          <w:rFonts w:ascii="Calibri" w:hAnsi="Calibri"/>
          <w:w w:val="90"/>
          <w:sz w:val="23"/>
        </w:rPr>
        <w:t>de </w:t>
      </w:r>
      <w:r>
        <w:rPr>
          <w:rFonts w:ascii="Calibri" w:hAnsi="Calibri"/>
          <w:spacing w:val="-2"/>
          <w:w w:val="90"/>
          <w:sz w:val="23"/>
        </w:rPr>
        <w:t>testosterona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estrogênios.</w:t>
      </w:r>
      <w:r>
        <w:rPr>
          <w:rFonts w:ascii="Calibri" w:hAnsi="Calibri"/>
          <w:spacing w:val="15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0</w:t>
      </w:r>
      <w:r>
        <w:rPr>
          <w:rFonts w:ascii="Calibri" w:hAnsi="Calibri"/>
          <w:spacing w:val="24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zinco é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essencial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para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função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gonadal e</w:t>
      </w:r>
      <w:r>
        <w:rPr>
          <w:rFonts w:ascii="Calibri" w:hAnsi="Calibri"/>
          <w:spacing w:val="-10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fertilidade.</w:t>
      </w:r>
      <w:r>
        <w:rPr>
          <w:rFonts w:ascii="Calibri" w:hAnsi="Calibri"/>
          <w:spacing w:val="12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</w:t>
      </w:r>
      <w:r>
        <w:rPr>
          <w:rFonts w:ascii="Calibri" w:hAnsi="Calibri"/>
          <w:spacing w:val="-11"/>
          <w:w w:val="90"/>
          <w:sz w:val="23"/>
        </w:rPr>
        <w:t> </w:t>
      </w:r>
      <w:r>
        <w:rPr>
          <w:rFonts w:ascii="Calibri" w:hAnsi="Calibri"/>
          <w:color w:val="1A1A1A"/>
          <w:spacing w:val="-2"/>
          <w:w w:val="90"/>
          <w:sz w:val="23"/>
        </w:rPr>
        <w:t>L </w:t>
      </w:r>
      <w:r>
        <w:rPr>
          <w:rFonts w:ascii="Calibri" w:hAnsi="Calibri"/>
          <w:spacing w:val="-2"/>
          <w:w w:val="90"/>
          <w:sz w:val="23"/>
        </w:rPr>
        <w:t>arginina</w:t>
      </w:r>
      <w:r>
        <w:rPr>
          <w:rFonts w:ascii="Calibri" w:hAnsi="Calibri"/>
          <w:spacing w:val="24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participa</w:t>
      </w:r>
      <w:r>
        <w:rPr>
          <w:rFonts w:ascii="Calibri" w:hAnsi="Calibri"/>
          <w:spacing w:val="31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da</w:t>
      </w:r>
      <w:r>
        <w:rPr>
          <w:rFonts w:ascii="Calibri" w:hAnsi="Calibri"/>
          <w:spacing w:val="9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produção</w:t>
      </w:r>
      <w:r>
        <w:rPr>
          <w:rFonts w:ascii="Calibri" w:hAnsi="Calibri"/>
          <w:spacing w:val="35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de</w:t>
      </w:r>
      <w:r>
        <w:rPr>
          <w:rFonts w:ascii="Calibri" w:hAnsi="Calibri"/>
          <w:spacing w:val="19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óxido</w:t>
      </w:r>
      <w:r>
        <w:rPr>
          <w:rFonts w:ascii="Calibri" w:hAnsi="Calibri"/>
          <w:spacing w:val="24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nítrico,</w:t>
      </w:r>
      <w:r>
        <w:rPr>
          <w:rFonts w:ascii="Calibri" w:hAnsi="Calibri"/>
          <w:spacing w:val="29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promovendo</w:t>
      </w:r>
      <w:r>
        <w:rPr>
          <w:rFonts w:ascii="Calibri" w:hAnsi="Calibri"/>
          <w:spacing w:val="4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vasodilatação</w:t>
      </w:r>
      <w:r>
        <w:rPr>
          <w:rFonts w:ascii="Calibri" w:hAnsi="Calibri"/>
          <w:spacing w:val="32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</w:t>
      </w:r>
      <w:r>
        <w:rPr>
          <w:rFonts w:ascii="Calibri" w:hAnsi="Calibri"/>
          <w:spacing w:val="17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fluxo </w:t>
      </w:r>
      <w:r>
        <w:rPr>
          <w:rFonts w:ascii="Calibri" w:hAnsi="Calibri"/>
          <w:w w:val="90"/>
          <w:sz w:val="23"/>
        </w:rPr>
        <w:t>sanguíneo adequado para função sexual.</w:t>
      </w:r>
    </w:p>
    <w:p>
      <w:pPr>
        <w:pStyle w:val="BodyText"/>
        <w:spacing w:before="233"/>
        <w:rPr>
          <w:rFonts w:ascii="Calibri"/>
          <w:sz w:val="23"/>
        </w:rPr>
      </w:pPr>
    </w:p>
    <w:p>
      <w:pPr>
        <w:spacing w:line="258" w:lineRule="exact" w:before="0"/>
        <w:ind w:left="2534" w:right="0" w:firstLine="0"/>
        <w:jc w:val="left"/>
        <w:rPr>
          <w:sz w:val="23"/>
        </w:rPr>
      </w:pPr>
      <w:r>
        <w:rPr>
          <w:w w:val="80"/>
          <w:sz w:val="23"/>
        </w:rPr>
        <w:t>Pele</w:t>
      </w:r>
      <w:r>
        <w:rPr>
          <w:spacing w:val="-3"/>
          <w:w w:val="90"/>
          <w:sz w:val="23"/>
        </w:rPr>
        <w:t> </w:t>
      </w:r>
      <w:r>
        <w:rPr>
          <w:spacing w:val="-2"/>
          <w:w w:val="90"/>
          <w:sz w:val="23"/>
        </w:rPr>
        <w:t>Amarelada</w:t>
      </w:r>
    </w:p>
    <w:p>
      <w:pPr>
        <w:spacing w:line="258" w:lineRule="exact" w:before="0"/>
        <w:ind w:left="2541" w:right="0" w:firstLine="0"/>
        <w:jc w:val="left"/>
        <w:rPr>
          <w:sz w:val="23"/>
        </w:rPr>
      </w:pPr>
      <w:r>
        <w:rPr>
          <w:i/>
          <w:w w:val="75"/>
          <w:sz w:val="23"/>
        </w:rPr>
        <w:t>Possíveis</w:t>
      </w:r>
      <w:r>
        <w:rPr>
          <w:i/>
          <w:spacing w:val="13"/>
          <w:sz w:val="23"/>
        </w:rPr>
        <w:t> </w:t>
      </w:r>
      <w:r>
        <w:rPr>
          <w:i/>
          <w:w w:val="75"/>
          <w:sz w:val="23"/>
        </w:rPr>
        <w:t>deficiências:</w:t>
      </w:r>
      <w:r>
        <w:rPr>
          <w:i/>
          <w:spacing w:val="41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14"/>
          <w:sz w:val="23"/>
        </w:rPr>
        <w:t> </w:t>
      </w:r>
      <w:r>
        <w:rPr>
          <w:w w:val="75"/>
          <w:sz w:val="23"/>
        </w:rPr>
        <w:t>A,</w:t>
      </w:r>
      <w:r>
        <w:rPr>
          <w:spacing w:val="-8"/>
          <w:sz w:val="23"/>
        </w:rPr>
        <w:t> </w:t>
      </w:r>
      <w:r>
        <w:rPr>
          <w:w w:val="75"/>
          <w:sz w:val="23"/>
        </w:rPr>
        <w:t>B12,</w:t>
      </w:r>
      <w:r>
        <w:rPr>
          <w:spacing w:val="2"/>
          <w:sz w:val="23"/>
        </w:rPr>
        <w:t> </w:t>
      </w:r>
      <w:r>
        <w:rPr>
          <w:spacing w:val="-10"/>
          <w:w w:val="75"/>
          <w:sz w:val="23"/>
        </w:rPr>
        <w:t>C</w:t>
      </w:r>
    </w:p>
    <w:p>
      <w:pPr>
        <w:pStyle w:val="BodyText"/>
        <w:spacing w:before="1"/>
        <w:rPr>
          <w:sz w:val="23"/>
        </w:rPr>
      </w:pPr>
    </w:p>
    <w:p>
      <w:pPr>
        <w:pStyle w:val="Heading7"/>
        <w:spacing w:line="216" w:lineRule="auto"/>
        <w:ind w:left="2535" w:right="1951" w:firstLine="5"/>
        <w:jc w:val="both"/>
      </w:pPr>
      <w:r>
        <w:rPr>
          <w:i/>
          <w:w w:val="75"/>
        </w:rPr>
        <w:t>Explicação:</w:t>
      </w:r>
      <w:r>
        <w:rPr>
          <w:i/>
        </w:rPr>
        <w:t> </w:t>
      </w:r>
      <w:r>
        <w:rPr>
          <w:color w:val="242424"/>
          <w:w w:val="75"/>
        </w:rPr>
        <w:t>A </w:t>
      </w:r>
      <w:r>
        <w:rPr>
          <w:w w:val="75"/>
        </w:rPr>
        <w:t>coloração</w:t>
      </w:r>
      <w:r>
        <w:rPr/>
        <w:t> </w:t>
      </w:r>
      <w:r>
        <w:rPr>
          <w:w w:val="75"/>
        </w:rPr>
        <w:t>amarelada</w:t>
      </w:r>
      <w:r>
        <w:rPr/>
        <w:t> </w:t>
      </w:r>
      <w:r>
        <w:rPr>
          <w:w w:val="75"/>
        </w:rPr>
        <w:t>da pele pode</w:t>
      </w:r>
      <w:r>
        <w:rPr>
          <w:w w:val="75"/>
        </w:rPr>
        <w:t> indicar</w:t>
      </w:r>
      <w:r>
        <w:rPr/>
        <w:t> </w:t>
      </w:r>
      <w:r>
        <w:rPr>
          <w:w w:val="75"/>
        </w:rPr>
        <w:t>acúmulo</w:t>
      </w:r>
      <w:r>
        <w:rPr/>
        <w:t> </w:t>
      </w:r>
      <w:r>
        <w:rPr>
          <w:w w:val="75"/>
        </w:rPr>
        <w:t>de bílirrubina</w:t>
      </w:r>
      <w:r>
        <w:rPr/>
        <w:t> </w:t>
      </w:r>
      <w:r>
        <w:rPr>
          <w:w w:val="75"/>
        </w:rPr>
        <w:t>ou comprometmento hepático.</w:t>
      </w:r>
      <w:r>
        <w:rPr/>
        <w:t> </w:t>
      </w:r>
      <w:r>
        <w:rPr>
          <w:w w:val="75"/>
        </w:rPr>
        <w:t>A B12 está relacionada</w:t>
      </w:r>
      <w:r>
        <w:rPr/>
        <w:t> </w:t>
      </w:r>
      <w:r>
        <w:rPr>
          <w:w w:val="75"/>
        </w:rPr>
        <w:t>à saúde hepática</w:t>
      </w:r>
      <w:r>
        <w:rPr>
          <w:spacing w:val="-3"/>
        </w:rPr>
        <w:t> </w:t>
      </w:r>
      <w:r>
        <w:rPr>
          <w:w w:val="75"/>
        </w:rPr>
        <w:t>e formação</w:t>
      </w:r>
      <w:r>
        <w:rPr>
          <w:spacing w:val="-4"/>
        </w:rPr>
        <w:t> </w:t>
      </w:r>
      <w:r>
        <w:rPr>
          <w:w w:val="75"/>
        </w:rPr>
        <w:t>de </w:t>
      </w:r>
      <w:r>
        <w:rPr>
          <w:w w:val="70"/>
        </w:rPr>
        <w:t>hemácias.</w:t>
      </w:r>
      <w:r>
        <w:rPr/>
        <w:t> </w:t>
      </w:r>
      <w:r>
        <w:rPr>
          <w:w w:val="70"/>
        </w:rPr>
        <w:t>A</w:t>
      </w:r>
      <w:r>
        <w:rPr>
          <w:spacing w:val="-14"/>
        </w:rPr>
        <w:t> </w:t>
      </w:r>
      <w:r>
        <w:rPr>
          <w:w w:val="70"/>
        </w:rPr>
        <w:t>vitamina</w:t>
      </w:r>
      <w:r>
        <w:rPr>
          <w:spacing w:val="-1"/>
        </w:rPr>
        <w:t> </w:t>
      </w:r>
      <w:r>
        <w:rPr>
          <w:w w:val="70"/>
        </w:rPr>
        <w:t>A</w:t>
      </w:r>
      <w:r>
        <w:rPr>
          <w:spacing w:val="-18"/>
        </w:rPr>
        <w:t> </w:t>
      </w:r>
      <w:r>
        <w:rPr>
          <w:w w:val="70"/>
        </w:rPr>
        <w:t>regula</w:t>
      </w:r>
      <w:r>
        <w:rPr/>
        <w:t> </w:t>
      </w:r>
      <w:r>
        <w:rPr>
          <w:color w:val="111111"/>
          <w:w w:val="70"/>
        </w:rPr>
        <w:t>a</w:t>
      </w:r>
      <w:r>
        <w:rPr>
          <w:color w:val="111111"/>
          <w:spacing w:val="-10"/>
        </w:rPr>
        <w:t> </w:t>
      </w:r>
      <w:r>
        <w:rPr>
          <w:w w:val="70"/>
        </w:rPr>
        <w:t>diferenciação</w:t>
      </w:r>
      <w:r>
        <w:rPr/>
        <w:t> </w:t>
      </w:r>
      <w:r>
        <w:rPr>
          <w:w w:val="70"/>
        </w:rPr>
        <w:t>celular</w:t>
      </w:r>
      <w:r>
        <w:rPr>
          <w:spacing w:val="-3"/>
        </w:rPr>
        <w:t> </w:t>
      </w:r>
      <w:r>
        <w:rPr>
          <w:w w:val="70"/>
        </w:rPr>
        <w:t>e</w:t>
      </w:r>
      <w:r>
        <w:rPr>
          <w:spacing w:val="-18"/>
        </w:rPr>
        <w:t> </w:t>
      </w:r>
      <w:r>
        <w:rPr>
          <w:w w:val="70"/>
        </w:rPr>
        <w:t>pigmentação</w:t>
      </w:r>
      <w:r>
        <w:rPr/>
        <w:t> </w:t>
      </w:r>
      <w:r>
        <w:rPr>
          <w:w w:val="70"/>
        </w:rPr>
        <w:t>da</w:t>
      </w:r>
      <w:r>
        <w:rPr>
          <w:spacing w:val="-18"/>
        </w:rPr>
        <w:t> </w:t>
      </w:r>
      <w:r>
        <w:rPr>
          <w:w w:val="70"/>
        </w:rPr>
        <w:t>pele.</w:t>
      </w:r>
      <w:r>
        <w:rPr>
          <w:spacing w:val="-7"/>
        </w:rPr>
        <w:t> </w:t>
      </w:r>
      <w:r>
        <w:rPr>
          <w:w w:val="70"/>
        </w:rPr>
        <w:t>A</w:t>
      </w:r>
      <w:r>
        <w:rPr>
          <w:spacing w:val="-14"/>
        </w:rPr>
        <w:t> </w:t>
      </w:r>
      <w:r>
        <w:rPr>
          <w:w w:val="70"/>
        </w:rPr>
        <w:t>vitamina </w:t>
      </w:r>
      <w:r>
        <w:rPr>
          <w:color w:val="0C0C0C"/>
          <w:w w:val="70"/>
        </w:rPr>
        <w:t>C </w:t>
      </w:r>
      <w:r>
        <w:rPr>
          <w:w w:val="70"/>
        </w:rPr>
        <w:t>contribui</w:t>
      </w:r>
      <w:r>
        <w:rPr/>
        <w:t> </w:t>
      </w:r>
      <w:r>
        <w:rPr>
          <w:w w:val="70"/>
        </w:rPr>
        <w:t>para</w:t>
      </w:r>
      <w:r>
        <w:rPr>
          <w:spacing w:val="-1"/>
        </w:rPr>
        <w:t> </w:t>
      </w:r>
      <w:r>
        <w:rPr>
          <w:w w:val="70"/>
        </w:rPr>
        <w:t>a função</w:t>
      </w:r>
      <w:r>
        <w:rPr/>
        <w:t> </w:t>
      </w:r>
      <w:r>
        <w:rPr>
          <w:w w:val="70"/>
        </w:rPr>
        <w:t>hepática</w:t>
      </w:r>
      <w:r>
        <w:rPr/>
        <w:t> </w:t>
      </w:r>
      <w:r>
        <w:rPr>
          <w:w w:val="70"/>
        </w:rPr>
        <w:t>antioxidante</w:t>
      </w:r>
      <w:r>
        <w:rPr/>
        <w:t> </w:t>
      </w:r>
      <w:r>
        <w:rPr>
          <w:w w:val="70"/>
        </w:rPr>
        <w:t>e participa</w:t>
      </w:r>
      <w:r>
        <w:rPr/>
        <w:t> </w:t>
      </w:r>
      <w:r>
        <w:rPr>
          <w:w w:val="70"/>
        </w:rPr>
        <w:t>da</w:t>
      </w:r>
      <w:r>
        <w:rPr/>
        <w:t> </w:t>
      </w:r>
      <w:r>
        <w:rPr>
          <w:w w:val="70"/>
        </w:rPr>
        <w:t>conversão</w:t>
      </w:r>
      <w:r>
        <w:rPr>
          <w:spacing w:val="35"/>
        </w:rPr>
        <w:t> </w:t>
      </w:r>
      <w:r>
        <w:rPr>
          <w:w w:val="70"/>
        </w:rPr>
        <w:t>de bilirrubina.</w:t>
      </w:r>
    </w:p>
    <w:p>
      <w:pPr>
        <w:pStyle w:val="BodyText"/>
        <w:spacing w:before="245"/>
        <w:rPr>
          <w:sz w:val="25"/>
        </w:rPr>
      </w:pPr>
    </w:p>
    <w:p>
      <w:pPr>
        <w:pStyle w:val="BodyText"/>
        <w:ind w:left="2538"/>
        <w:jc w:val="both"/>
      </w:pPr>
      <w:r>
        <w:rPr>
          <w:w w:val="85"/>
        </w:rPr>
        <w:t>Infecções</w:t>
      </w:r>
      <w:r>
        <w:rPr>
          <w:spacing w:val="26"/>
        </w:rPr>
        <w:t> </w:t>
      </w:r>
      <w:r>
        <w:rPr>
          <w:w w:val="85"/>
        </w:rPr>
        <w:t>Urinárias</w:t>
      </w:r>
      <w:r>
        <w:rPr>
          <w:spacing w:val="31"/>
        </w:rPr>
        <w:t> </w:t>
      </w:r>
      <w:r>
        <w:rPr>
          <w:w w:val="85"/>
        </w:rPr>
        <w:t>de</w:t>
      </w:r>
      <w:r>
        <w:rPr>
          <w:spacing w:val="-2"/>
        </w:rPr>
        <w:t> </w:t>
      </w:r>
      <w:r>
        <w:rPr>
          <w:spacing w:val="-2"/>
          <w:w w:val="85"/>
        </w:rPr>
        <w:t>Repetição</w:t>
      </w:r>
    </w:p>
    <w:p>
      <w:pPr>
        <w:spacing w:before="6"/>
        <w:ind w:left="2549" w:right="0" w:firstLine="0"/>
        <w:jc w:val="both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5"/>
          <w:sz w:val="22"/>
        </w:rPr>
        <w:t> </w:t>
      </w:r>
      <w:r>
        <w:rPr>
          <w:i/>
          <w:w w:val="80"/>
          <w:sz w:val="22"/>
        </w:rPr>
        <w:t>derfiiências:</w:t>
      </w:r>
      <w:r>
        <w:rPr>
          <w:i/>
          <w:spacing w:val="14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2"/>
          <w:sz w:val="22"/>
        </w:rPr>
        <w:t> </w:t>
      </w:r>
      <w:r>
        <w:rPr>
          <w:w w:val="80"/>
          <w:sz w:val="22"/>
        </w:rPr>
        <w:t>C,</w:t>
      </w:r>
      <w:r>
        <w:rPr>
          <w:spacing w:val="10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5"/>
          <w:sz w:val="22"/>
        </w:rPr>
        <w:t> </w:t>
      </w:r>
      <w:r>
        <w:rPr>
          <w:w w:val="80"/>
          <w:sz w:val="22"/>
        </w:rPr>
        <w:t>D,</w:t>
      </w:r>
      <w:r>
        <w:rPr>
          <w:spacing w:val="1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7"/>
          <w:sz w:val="22"/>
        </w:rPr>
        <w:t> </w:t>
      </w:r>
      <w:r>
        <w:rPr>
          <w:w w:val="80"/>
          <w:sz w:val="22"/>
        </w:rPr>
        <w:t>Quercetina,</w:t>
      </w:r>
      <w:r>
        <w:rPr>
          <w:spacing w:val="14"/>
          <w:sz w:val="22"/>
        </w:rPr>
        <w:t> </w:t>
      </w:r>
      <w:r>
        <w:rPr>
          <w:spacing w:val="-5"/>
          <w:w w:val="80"/>
          <w:sz w:val="22"/>
        </w:rPr>
        <w:t>NAC</w:t>
      </w:r>
    </w:p>
    <w:p>
      <w:pPr>
        <w:pStyle w:val="BodyText"/>
        <w:spacing w:before="17"/>
      </w:pPr>
    </w:p>
    <w:p>
      <w:pPr>
        <w:spacing w:line="220" w:lineRule="auto" w:before="0"/>
        <w:ind w:left="2541" w:right="1932" w:hanging="10"/>
        <w:jc w:val="both"/>
        <w:rPr>
          <w:rFonts w:ascii="Calibri" w:hAnsi="Calibri"/>
          <w:sz w:val="23"/>
        </w:rPr>
      </w:pPr>
      <w:r>
        <w:rPr>
          <w:rFonts w:ascii="Calibri" w:hAnsi="Calibri"/>
          <w:sz w:val="23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1709927</wp:posOffset>
            </wp:positionH>
            <wp:positionV relativeFrom="paragraph">
              <wp:posOffset>1490866</wp:posOffset>
            </wp:positionV>
            <wp:extent cx="4974335" cy="77724"/>
            <wp:effectExtent l="0" t="0" r="0" b="0"/>
            <wp:wrapNone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5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spacing w:val="-2"/>
          <w:w w:val="90"/>
          <w:sz w:val="23"/>
        </w:rPr>
        <w:t>Exp/icaçâo:</w:t>
      </w:r>
      <w:r>
        <w:rPr>
          <w:rFonts w:ascii="Calibri" w:hAnsi="Calibri"/>
          <w:spacing w:val="3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mucosa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urinária</w:t>
      </w:r>
      <w:r>
        <w:rPr>
          <w:rFonts w:ascii="Calibri" w:hAnsi="Calibri"/>
          <w:spacing w:val="-5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depende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da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integndade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imunológica local.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 vitamina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C </w:t>
      </w:r>
      <w:r>
        <w:rPr>
          <w:rFonts w:ascii="Calibri" w:hAnsi="Calibri"/>
          <w:w w:val="90"/>
          <w:sz w:val="23"/>
        </w:rPr>
        <w:t>acidifica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urina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tem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ação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antimicrobiana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direta. 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vitamina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regula</w:t>
      </w:r>
      <w:r>
        <w:rPr>
          <w:rFonts w:ascii="Calibri" w:hAnsi="Calibri"/>
          <w:spacing w:val="-5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expressão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de peptídeos</w:t>
      </w:r>
      <w:r>
        <w:rPr>
          <w:rFonts w:ascii="Calibri" w:hAnsi="Calibri"/>
          <w:w w:val="90"/>
          <w:sz w:val="23"/>
        </w:rPr>
        <w:t> antimicrobianos.</w:t>
      </w:r>
      <w:r>
        <w:rPr>
          <w:rFonts w:ascii="Calibri" w:hAnsi="Calibri"/>
          <w:w w:val="90"/>
          <w:sz w:val="23"/>
        </w:rPr>
        <w:t> O zinco</w:t>
      </w:r>
      <w:r>
        <w:rPr>
          <w:rFonts w:ascii="Calibri" w:hAnsi="Calibri"/>
          <w:w w:val="90"/>
          <w:sz w:val="23"/>
        </w:rPr>
        <w:t> é</w:t>
      </w:r>
      <w:r>
        <w:rPr>
          <w:rFonts w:ascii="Calibri" w:hAnsi="Calibri"/>
          <w:w w:val="90"/>
          <w:sz w:val="23"/>
        </w:rPr>
        <w:t> essencial</w:t>
      </w:r>
      <w:r>
        <w:rPr>
          <w:rFonts w:ascii="Calibri" w:hAnsi="Calibri"/>
          <w:w w:val="90"/>
          <w:sz w:val="23"/>
        </w:rPr>
        <w:t> para</w:t>
      </w:r>
      <w:r>
        <w:rPr>
          <w:rFonts w:ascii="Calibri" w:hAnsi="Calibri"/>
          <w:w w:val="90"/>
          <w:sz w:val="23"/>
        </w:rPr>
        <w:t> a</w:t>
      </w:r>
      <w:r>
        <w:rPr>
          <w:rFonts w:ascii="Calibri" w:hAnsi="Calibri"/>
          <w:w w:val="90"/>
          <w:sz w:val="23"/>
        </w:rPr>
        <w:t> funçáo</w:t>
      </w:r>
      <w:r>
        <w:rPr>
          <w:rFonts w:ascii="Calibri" w:hAnsi="Calibri"/>
          <w:w w:val="90"/>
          <w:sz w:val="23"/>
        </w:rPr>
        <w:t> imune</w:t>
      </w:r>
      <w:r>
        <w:rPr>
          <w:rFonts w:ascii="Calibri" w:hAnsi="Calibri"/>
          <w:w w:val="90"/>
          <w:sz w:val="23"/>
        </w:rPr>
        <w:t> e regeneração </w:t>
      </w:r>
      <w:r>
        <w:rPr>
          <w:rFonts w:ascii="Calibri" w:hAnsi="Calibri"/>
          <w:w w:val="85"/>
          <w:sz w:val="23"/>
        </w:rPr>
        <w:t>epitelial.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quercetina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tem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ação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anti-inflamatória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antimicrobiana,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enquanto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NAC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reduz </w:t>
      </w:r>
      <w:r>
        <w:rPr>
          <w:rFonts w:ascii="Calibri" w:hAnsi="Calibri"/>
          <w:w w:val="90"/>
          <w:sz w:val="23"/>
        </w:rPr>
        <w:t>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aderência bactenana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color w:val="161616"/>
          <w:w w:val="90"/>
          <w:sz w:val="23"/>
        </w:rPr>
        <w:t>e</w:t>
      </w:r>
      <w:r>
        <w:rPr>
          <w:rFonts w:ascii="Calibri" w:hAnsi="Calibri"/>
          <w:color w:val="161616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modula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o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bioflme.</w:t>
      </w:r>
    </w:p>
    <w:p>
      <w:pPr>
        <w:spacing w:after="0" w:line="220" w:lineRule="auto"/>
        <w:jc w:val="both"/>
        <w:rPr>
          <w:rFonts w:ascii="Calibri" w:hAnsi="Calibri"/>
          <w:sz w:val="23"/>
        </w:rPr>
        <w:sectPr>
          <w:pgSz w:w="11910" w:h="16840"/>
          <w:pgMar w:header="0" w:footer="5270" w:top="660" w:bottom="5460" w:left="141" w:right="141"/>
        </w:sectPr>
      </w:pPr>
    </w:p>
    <w:p>
      <w:pPr>
        <w:pStyle w:val="BodyText"/>
        <w:spacing w:before="77"/>
        <w:ind w:left="2311"/>
      </w:pPr>
      <w:r>
        <w:rPr/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1705355</wp:posOffset>
            </wp:positionH>
            <wp:positionV relativeFrom="page">
              <wp:posOffset>7626095</wp:posOffset>
            </wp:positionV>
            <wp:extent cx="475488" cy="466344"/>
            <wp:effectExtent l="0" t="0" r="0" b="0"/>
            <wp:wrapNone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Perda</w:t>
      </w:r>
      <w:r>
        <w:rPr>
          <w:spacing w:val="-6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Massa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Óssea</w:t>
      </w:r>
    </w:p>
    <w:p>
      <w:pPr>
        <w:spacing w:before="6"/>
        <w:ind w:left="2311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z w:val="22"/>
        </w:rPr>
        <w:t> </w:t>
      </w:r>
      <w:r>
        <w:rPr>
          <w:i/>
          <w:w w:val="80"/>
          <w:sz w:val="22"/>
        </w:rPr>
        <w:t>deficiências:</w:t>
      </w:r>
      <w:r>
        <w:rPr>
          <w:i/>
          <w:spacing w:val="36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6"/>
          <w:sz w:val="22"/>
        </w:rPr>
        <w:t> </w:t>
      </w:r>
      <w:r>
        <w:rPr>
          <w:w w:val="80"/>
          <w:sz w:val="22"/>
        </w:rPr>
        <w:t>C,</w:t>
      </w:r>
      <w:r>
        <w:rPr>
          <w:spacing w:val="-5"/>
          <w:w w:val="80"/>
          <w:sz w:val="22"/>
        </w:rPr>
        <w:t> </w:t>
      </w:r>
      <w:r>
        <w:rPr>
          <w:w w:val="80"/>
          <w:sz w:val="22"/>
        </w:rPr>
        <w:t>D,</w:t>
      </w:r>
      <w:r>
        <w:rPr>
          <w:spacing w:val="-8"/>
          <w:sz w:val="22"/>
        </w:rPr>
        <w:t> </w:t>
      </w:r>
      <w:r>
        <w:rPr>
          <w:w w:val="80"/>
          <w:sz w:val="22"/>
        </w:rPr>
        <w:t>K2,</w:t>
      </w:r>
      <w:r>
        <w:rPr>
          <w:spacing w:val="-6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7"/>
          <w:sz w:val="22"/>
        </w:rPr>
        <w:t> </w:t>
      </w:r>
      <w:r>
        <w:rPr>
          <w:spacing w:val="-2"/>
          <w:w w:val="80"/>
          <w:sz w:val="22"/>
        </w:rPr>
        <w:t>Cálcio</w:t>
      </w:r>
    </w:p>
    <w:p>
      <w:pPr>
        <w:pStyle w:val="BodyText"/>
        <w:spacing w:before="13"/>
      </w:pPr>
    </w:p>
    <w:p>
      <w:pPr>
        <w:spacing w:line="216" w:lineRule="auto" w:before="0"/>
        <w:ind w:left="2302" w:right="2183" w:firstLine="16"/>
        <w:jc w:val="both"/>
        <w:rPr>
          <w:rFonts w:ascii="Calibri" w:hAnsi="Calibri"/>
          <w:sz w:val="24"/>
        </w:rPr>
      </w:pPr>
      <w:r>
        <w:rPr>
          <w:rFonts w:ascii="Arial Narrow" w:hAnsi="Arial Narrow"/>
          <w:i/>
          <w:w w:val="85"/>
          <w:sz w:val="24"/>
        </w:rPr>
        <w:t>Explicar.âo:</w:t>
      </w:r>
      <w:r>
        <w:rPr>
          <w:rFonts w:ascii="Arial Narrow" w:hAnsi="Arial Narrow"/>
          <w:i/>
          <w:spacing w:val="13"/>
          <w:sz w:val="24"/>
        </w:rPr>
        <w:t> </w:t>
      </w:r>
      <w:r>
        <w:rPr>
          <w:rFonts w:ascii="Calibri" w:hAnsi="Calibri"/>
          <w:color w:val="111111"/>
          <w:w w:val="85"/>
          <w:sz w:val="24"/>
        </w:rPr>
        <w:t>A</w:t>
      </w:r>
      <w:r>
        <w:rPr>
          <w:rFonts w:ascii="Calibri" w:hAnsi="Calibri"/>
          <w:color w:val="111111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perda de</w:t>
      </w:r>
      <w:r>
        <w:rPr>
          <w:rFonts w:ascii="Calibri" w:hAnsi="Calibri"/>
          <w:spacing w:val="-2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massa óssea</w:t>
      </w:r>
      <w:r>
        <w:rPr>
          <w:rFonts w:ascii="Calibri" w:hAnsi="Calibri"/>
          <w:spacing w:val="-2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é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resultado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de</w:t>
      </w:r>
      <w:r>
        <w:rPr>
          <w:rFonts w:ascii="Calibri" w:hAnsi="Calibri"/>
          <w:spacing w:val="-2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um desequilíbrio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enlre formação </w:t>
      </w:r>
      <w:r>
        <w:rPr>
          <w:rFonts w:ascii="Calibri" w:hAnsi="Calibri"/>
          <w:color w:val="0C0C0C"/>
          <w:w w:val="85"/>
          <w:sz w:val="24"/>
        </w:rPr>
        <w:t>e </w:t>
      </w:r>
      <w:r>
        <w:rPr>
          <w:rFonts w:ascii="Calibri" w:hAnsi="Calibri"/>
          <w:w w:val="85"/>
          <w:sz w:val="24"/>
        </w:rPr>
        <w:t>reabsorção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óssea.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vitamina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D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aumenta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absorção</w:t>
      </w:r>
      <w:r>
        <w:rPr>
          <w:rFonts w:ascii="Calibri" w:hAnsi="Calibri"/>
          <w:spacing w:val="-2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de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cálcio</w:t>
      </w:r>
      <w:r>
        <w:rPr>
          <w:rFonts w:ascii="Calibri" w:hAnsi="Calibri"/>
          <w:spacing w:val="-4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intestinal.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A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vitamina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K2 direciona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o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cálcio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para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os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ossos,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alivando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proteínas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como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osteocalcina.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O</w:t>
      </w:r>
      <w:r>
        <w:rPr>
          <w:rFonts w:ascii="Calibri" w:hAnsi="Calibri"/>
          <w:spacing w:val="-6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magnésio</w:t>
      </w:r>
      <w:r>
        <w:rPr>
          <w:rFonts w:ascii="Calibri" w:hAnsi="Calibri"/>
          <w:spacing w:val="-5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é necessário para a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ativação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da vitamina D e para a</w:t>
      </w:r>
      <w:r>
        <w:rPr>
          <w:rFonts w:ascii="Calibri" w:hAnsi="Calibri"/>
          <w:spacing w:val="-3"/>
          <w:w w:val="85"/>
          <w:sz w:val="24"/>
        </w:rPr>
        <w:t> </w:t>
      </w:r>
      <w:r>
        <w:rPr>
          <w:rFonts w:ascii="Calibri" w:hAnsi="Calibri"/>
          <w:w w:val="85"/>
          <w:sz w:val="24"/>
        </w:rPr>
        <w:t>mineralizaçôo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5"/>
          <w:sz w:val="24"/>
        </w:rPr>
        <w:t>óssea. A vitamina C </w:t>
      </w:r>
      <w:r>
        <w:rPr>
          <w:rFonts w:ascii="Calibri" w:hAnsi="Calibri"/>
          <w:w w:val="80"/>
          <w:sz w:val="24"/>
        </w:rPr>
        <w:t>atua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na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síntese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de</w:t>
      </w:r>
      <w:r>
        <w:rPr>
          <w:rFonts w:ascii="Calibri" w:hAnsi="Calibri"/>
          <w:spacing w:val="-2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colágeno,</w:t>
      </w:r>
      <w:r>
        <w:rPr>
          <w:rFonts w:ascii="Calibri" w:hAnsi="Calibri"/>
          <w:spacing w:val="11"/>
          <w:sz w:val="24"/>
        </w:rPr>
        <w:t> </w:t>
      </w:r>
      <w:r>
        <w:rPr>
          <w:rFonts w:ascii="Calibri" w:hAnsi="Calibri"/>
          <w:w w:val="80"/>
          <w:sz w:val="24"/>
        </w:rPr>
        <w:t>importante</w:t>
      </w:r>
      <w:r>
        <w:rPr>
          <w:rFonts w:ascii="Calibri" w:hAnsi="Calibri"/>
          <w:spacing w:val="16"/>
          <w:sz w:val="24"/>
        </w:rPr>
        <w:t> </w:t>
      </w:r>
      <w:r>
        <w:rPr>
          <w:rFonts w:ascii="Calibri" w:hAnsi="Calibri"/>
          <w:w w:val="80"/>
          <w:sz w:val="24"/>
        </w:rPr>
        <w:t>para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a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matriz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w w:val="80"/>
          <w:sz w:val="24"/>
        </w:rPr>
        <w:t>óssea.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color w:val="0C0C0C"/>
          <w:w w:val="80"/>
          <w:sz w:val="24"/>
        </w:rPr>
        <w:t>O</w:t>
      </w:r>
      <w:r>
        <w:rPr>
          <w:rFonts w:ascii="Calibri" w:hAnsi="Calibri"/>
          <w:color w:val="0C0C0C"/>
          <w:spacing w:val="-3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cãlcío é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o</w:t>
      </w:r>
      <w:r>
        <w:rPr>
          <w:rFonts w:ascii="Calibri" w:hAnsi="Calibri"/>
          <w:spacing w:val="-2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principal</w:t>
      </w:r>
      <w:r>
        <w:rPr>
          <w:rFonts w:ascii="Calibri" w:hAnsi="Calibri"/>
          <w:sz w:val="24"/>
        </w:rPr>
        <w:t> </w:t>
      </w:r>
      <w:r>
        <w:rPr>
          <w:rFonts w:ascii="Calibri" w:hAnsi="Calibri"/>
          <w:w w:val="80"/>
          <w:sz w:val="24"/>
        </w:rPr>
        <w:t>mineral </w:t>
      </w:r>
      <w:r>
        <w:rPr>
          <w:rFonts w:ascii="Calibri" w:hAnsi="Calibri"/>
          <w:w w:val="90"/>
          <w:sz w:val="24"/>
        </w:rPr>
        <w:t>estrutural dos</w:t>
      </w:r>
      <w:r>
        <w:rPr>
          <w:rFonts w:ascii="Calibri" w:hAnsi="Calibri"/>
          <w:spacing w:val="-7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ossns.</w:t>
      </w:r>
    </w:p>
    <w:p>
      <w:pPr>
        <w:pStyle w:val="BodyText"/>
        <w:spacing w:before="226"/>
        <w:rPr>
          <w:rFonts w:ascii="Calibri"/>
          <w:sz w:val="24"/>
        </w:rPr>
      </w:pPr>
    </w:p>
    <w:p>
      <w:pPr>
        <w:pStyle w:val="BodyText"/>
        <w:spacing w:before="1"/>
        <w:ind w:left="2311"/>
      </w:pPr>
      <w:r>
        <w:rPr>
          <w:w w:val="85"/>
        </w:rPr>
        <w:t>Síndrome</w:t>
      </w:r>
      <w:r>
        <w:rPr>
          <w:spacing w:val="24"/>
        </w:rPr>
        <w:t> </w:t>
      </w:r>
      <w:r>
        <w:rPr>
          <w:w w:val="85"/>
        </w:rPr>
        <w:t>do</w:t>
      </w:r>
      <w:r>
        <w:rPr>
          <w:spacing w:val="-8"/>
        </w:rPr>
        <w:t> </w:t>
      </w:r>
      <w:r>
        <w:rPr>
          <w:w w:val="85"/>
        </w:rPr>
        <w:t>Intestino</w:t>
      </w:r>
      <w:r>
        <w:rPr>
          <w:spacing w:val="16"/>
        </w:rPr>
        <w:t> </w:t>
      </w:r>
      <w:r>
        <w:rPr>
          <w:spacing w:val="-2"/>
          <w:w w:val="85"/>
        </w:rPr>
        <w:t>Permeável</w:t>
      </w:r>
    </w:p>
    <w:p>
      <w:pPr>
        <w:spacing w:before="4"/>
        <w:ind w:left="2303" w:right="0" w:firstLine="0"/>
        <w:jc w:val="left"/>
        <w:rPr>
          <w:sz w:val="23"/>
        </w:rPr>
      </w:pPr>
      <w:r>
        <w:rPr>
          <w:w w:val="75"/>
          <w:sz w:val="23"/>
        </w:rPr>
        <w:t>Possíveis</w:t>
      </w:r>
      <w:r>
        <w:rPr>
          <w:spacing w:val="-6"/>
          <w:sz w:val="23"/>
        </w:rPr>
        <w:t> </w:t>
      </w:r>
      <w:r>
        <w:rPr>
          <w:i/>
          <w:w w:val="75"/>
          <w:sz w:val="23"/>
        </w:rPr>
        <w:t>deficiências:</w:t>
      </w:r>
      <w:r>
        <w:rPr>
          <w:i/>
          <w:spacing w:val="22"/>
          <w:sz w:val="23"/>
        </w:rPr>
        <w:t> </w:t>
      </w:r>
      <w:r>
        <w:rPr>
          <w:w w:val="75"/>
          <w:sz w:val="23"/>
        </w:rPr>
        <w:t>B9,</w:t>
      </w:r>
      <w:r>
        <w:rPr>
          <w:spacing w:val="-10"/>
          <w:sz w:val="23"/>
        </w:rPr>
        <w:t> </w:t>
      </w:r>
      <w:r>
        <w:rPr>
          <w:w w:val="75"/>
          <w:sz w:val="23"/>
        </w:rPr>
        <w:t>D,</w:t>
      </w:r>
      <w:r>
        <w:rPr>
          <w:spacing w:val="-13"/>
          <w:sz w:val="23"/>
        </w:rPr>
        <w:t> </w:t>
      </w:r>
      <w:r>
        <w:rPr>
          <w:w w:val="75"/>
          <w:sz w:val="23"/>
        </w:rPr>
        <w:t>Zinco,</w:t>
      </w:r>
      <w:r>
        <w:rPr>
          <w:spacing w:val="1"/>
          <w:sz w:val="23"/>
        </w:rPr>
        <w:t> </w:t>
      </w:r>
      <w:r>
        <w:rPr>
          <w:w w:val="75"/>
          <w:sz w:val="23"/>
        </w:rPr>
        <w:t>GTutamina,</w:t>
      </w:r>
      <w:r>
        <w:rPr>
          <w:spacing w:val="15"/>
          <w:sz w:val="23"/>
        </w:rPr>
        <w:t> </w:t>
      </w:r>
      <w:r>
        <w:rPr>
          <w:spacing w:val="-2"/>
          <w:w w:val="75"/>
          <w:sz w:val="23"/>
        </w:rPr>
        <w:t>QuerceTina</w:t>
      </w:r>
    </w:p>
    <w:p>
      <w:pPr>
        <w:spacing w:line="237" w:lineRule="auto" w:before="263"/>
        <w:ind w:left="2305" w:right="2199" w:firstLine="6"/>
        <w:jc w:val="both"/>
        <w:rPr>
          <w:sz w:val="23"/>
        </w:rPr>
      </w:pPr>
      <w:r>
        <w:rPr>
          <w:i/>
          <w:w w:val="75"/>
          <w:sz w:val="23"/>
        </w:rPr>
        <w:t>Explicação.’</w:t>
      </w:r>
      <w:r>
        <w:rPr>
          <w:i/>
          <w:spacing w:val="40"/>
          <w:sz w:val="23"/>
        </w:rPr>
        <w:t> </w:t>
      </w:r>
      <w:r>
        <w:rPr>
          <w:w w:val="75"/>
          <w:sz w:val="23"/>
        </w:rPr>
        <w:t>0</w:t>
      </w:r>
      <w:r>
        <w:rPr>
          <w:spacing w:val="31"/>
          <w:sz w:val="23"/>
        </w:rPr>
        <w:t> </w:t>
      </w:r>
      <w:r>
        <w:rPr>
          <w:w w:val="75"/>
          <w:sz w:val="23"/>
        </w:rPr>
        <w:t>intestino permeãvel</w:t>
      </w:r>
      <w:r>
        <w:rPr>
          <w:sz w:val="23"/>
        </w:rPr>
        <w:t> </w:t>
      </w:r>
      <w:r>
        <w:rPr>
          <w:w w:val="75"/>
          <w:sz w:val="23"/>
        </w:rPr>
        <w:t>ocorre quando hó comprometimento das tight junc[ions </w:t>
      </w:r>
      <w:r>
        <w:rPr>
          <w:w w:val="85"/>
          <w:sz w:val="23"/>
        </w:rPr>
        <w:t>da</w:t>
      </w:r>
      <w:r>
        <w:rPr>
          <w:w w:val="85"/>
          <w:sz w:val="23"/>
        </w:rPr>
        <w:t> mucosa</w:t>
      </w:r>
      <w:r>
        <w:rPr>
          <w:w w:val="85"/>
          <w:sz w:val="23"/>
        </w:rPr>
        <w:t> intestinal.</w:t>
      </w:r>
      <w:r>
        <w:rPr>
          <w:sz w:val="23"/>
        </w:rPr>
        <w:t> </w:t>
      </w:r>
      <w:r>
        <w:rPr>
          <w:w w:val="85"/>
          <w:sz w:val="23"/>
        </w:rPr>
        <w:t>A</w:t>
      </w:r>
      <w:r>
        <w:rPr>
          <w:w w:val="85"/>
          <w:sz w:val="23"/>
        </w:rPr>
        <w:t> glutanlina</w:t>
      </w:r>
      <w:r>
        <w:rPr>
          <w:w w:val="85"/>
          <w:sz w:val="23"/>
        </w:rPr>
        <w:t> é</w:t>
      </w:r>
      <w:r>
        <w:rPr>
          <w:w w:val="85"/>
          <w:sz w:val="23"/>
        </w:rPr>
        <w:t> o</w:t>
      </w:r>
      <w:r>
        <w:rPr>
          <w:w w:val="85"/>
          <w:sz w:val="23"/>
        </w:rPr>
        <w:t> principal</w:t>
      </w:r>
      <w:r>
        <w:rPr>
          <w:w w:val="85"/>
          <w:sz w:val="23"/>
        </w:rPr>
        <w:t> combustível</w:t>
      </w:r>
      <w:r>
        <w:rPr>
          <w:w w:val="85"/>
          <w:sz w:val="23"/>
        </w:rPr>
        <w:t> para os</w:t>
      </w:r>
      <w:r>
        <w:rPr>
          <w:w w:val="85"/>
          <w:sz w:val="23"/>
        </w:rPr>
        <w:t> enterôcitos, </w:t>
      </w:r>
      <w:r>
        <w:rPr>
          <w:spacing w:val="-2"/>
          <w:w w:val="85"/>
          <w:sz w:val="23"/>
        </w:rPr>
        <w:t>promovendo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regeneração.</w:t>
      </w:r>
      <w:r>
        <w:rPr>
          <w:sz w:val="23"/>
        </w:rPr>
        <w:t> </w:t>
      </w:r>
      <w:r>
        <w:rPr>
          <w:spacing w:val="-2"/>
          <w:w w:val="85"/>
          <w:sz w:val="23"/>
        </w:rPr>
        <w:t>0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zinco</w:t>
      </w:r>
      <w:r>
        <w:rPr>
          <w:spacing w:val="-4"/>
          <w:w w:val="85"/>
          <w:sz w:val="23"/>
        </w:rPr>
        <w:t> </w:t>
      </w:r>
      <w:r>
        <w:rPr>
          <w:spacing w:val="-2"/>
          <w:w w:val="85"/>
          <w:sz w:val="23"/>
        </w:rPr>
        <w:t>participa</w:t>
      </w:r>
      <w:r>
        <w:rPr>
          <w:spacing w:val="-7"/>
          <w:sz w:val="23"/>
        </w:rPr>
        <w:t> </w:t>
      </w:r>
      <w:r>
        <w:rPr>
          <w:spacing w:val="-2"/>
          <w:w w:val="85"/>
          <w:sz w:val="23"/>
        </w:rPr>
        <w:t>da</w:t>
      </w:r>
      <w:r>
        <w:rPr>
          <w:spacing w:val="-5"/>
          <w:w w:val="85"/>
          <w:sz w:val="23"/>
        </w:rPr>
        <w:t> </w:t>
      </w:r>
      <w:r>
        <w:rPr>
          <w:spacing w:val="-2"/>
          <w:w w:val="85"/>
          <w:sz w:val="23"/>
        </w:rPr>
        <w:t>integridade</w:t>
      </w:r>
      <w:r>
        <w:rPr>
          <w:spacing w:val="-2"/>
          <w:w w:val="85"/>
          <w:sz w:val="23"/>
        </w:rPr>
        <w:t> das</w:t>
      </w:r>
      <w:r>
        <w:rPr>
          <w:spacing w:val="-2"/>
          <w:w w:val="85"/>
          <w:sz w:val="23"/>
        </w:rPr>
        <w:t> junções</w:t>
      </w:r>
      <w:r>
        <w:rPr>
          <w:spacing w:val="-4"/>
          <w:w w:val="85"/>
          <w:sz w:val="23"/>
        </w:rPr>
        <w:t> </w:t>
      </w:r>
      <w:r>
        <w:rPr>
          <w:spacing w:val="-2"/>
          <w:w w:val="85"/>
          <w:sz w:val="23"/>
        </w:rPr>
        <w:t>celulares.</w:t>
      </w:r>
      <w:r>
        <w:rPr>
          <w:spacing w:val="-7"/>
          <w:sz w:val="23"/>
        </w:rPr>
        <w:t> </w:t>
      </w:r>
      <w:r>
        <w:rPr>
          <w:spacing w:val="-2"/>
          <w:w w:val="85"/>
          <w:sz w:val="23"/>
        </w:rPr>
        <w:t>A </w:t>
      </w:r>
      <w:r>
        <w:rPr>
          <w:w w:val="80"/>
          <w:sz w:val="23"/>
        </w:rPr>
        <w:t>vitamina D modula</w:t>
      </w:r>
      <w:r>
        <w:rPr>
          <w:sz w:val="23"/>
        </w:rPr>
        <w:t> </w:t>
      </w:r>
      <w:r>
        <w:rPr>
          <w:w w:val="80"/>
          <w:sz w:val="23"/>
        </w:rPr>
        <w:t>a</w:t>
      </w:r>
      <w:r>
        <w:rPr>
          <w:spacing w:val="-1"/>
          <w:w w:val="80"/>
          <w:sz w:val="23"/>
        </w:rPr>
        <w:t> </w:t>
      </w:r>
      <w:r>
        <w:rPr>
          <w:w w:val="80"/>
          <w:sz w:val="23"/>
        </w:rPr>
        <w:t>resposta</w:t>
      </w:r>
      <w:r>
        <w:rPr>
          <w:sz w:val="23"/>
        </w:rPr>
        <w:t> </w:t>
      </w:r>
      <w:r>
        <w:rPr>
          <w:w w:val="80"/>
          <w:sz w:val="23"/>
        </w:rPr>
        <w:t>imune intestinal.</w:t>
      </w:r>
      <w:r>
        <w:rPr>
          <w:sz w:val="23"/>
        </w:rPr>
        <w:t> </w:t>
      </w:r>
      <w:r>
        <w:rPr>
          <w:w w:val="80"/>
          <w:sz w:val="23"/>
        </w:rPr>
        <w:t>O ácido</w:t>
      </w:r>
      <w:r>
        <w:rPr>
          <w:sz w:val="23"/>
        </w:rPr>
        <w:t> </w:t>
      </w:r>
      <w:r>
        <w:rPr>
          <w:w w:val="80"/>
          <w:sz w:val="23"/>
        </w:rPr>
        <w:t>fólico (B9} atua na renovação celular,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e</w:t>
      </w:r>
      <w:r>
        <w:rPr>
          <w:spacing w:val="-6"/>
          <w:w w:val="80"/>
          <w:sz w:val="23"/>
        </w:rPr>
        <w:t> </w:t>
      </w:r>
      <w:r>
        <w:rPr>
          <w:w w:val="80"/>
          <w:sz w:val="23"/>
        </w:rPr>
        <w:t>a</w:t>
      </w:r>
      <w:r>
        <w:rPr>
          <w:spacing w:val="-6"/>
          <w:w w:val="80"/>
          <w:sz w:val="23"/>
        </w:rPr>
        <w:t> </w:t>
      </w:r>
      <w:r>
        <w:rPr>
          <w:w w:val="80"/>
          <w:sz w:val="23"/>
        </w:rPr>
        <w:t>quercetina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possui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efeito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anti-inflamatôrio</w:t>
      </w:r>
      <w:r>
        <w:rPr>
          <w:spacing w:val="-5"/>
          <w:w w:val="80"/>
          <w:sz w:val="23"/>
        </w:rPr>
        <w:t> </w:t>
      </w:r>
      <w:r>
        <w:rPr>
          <w:w w:val="80"/>
          <w:sz w:val="23"/>
        </w:rPr>
        <w:t>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de</w:t>
      </w:r>
      <w:r>
        <w:rPr>
          <w:spacing w:val="-3"/>
          <w:w w:val="80"/>
          <w:sz w:val="23"/>
        </w:rPr>
        <w:t> </w:t>
      </w:r>
      <w:r>
        <w:rPr>
          <w:w w:val="80"/>
          <w:sz w:val="23"/>
        </w:rPr>
        <w:t>estabilização</w:t>
      </w:r>
      <w:r>
        <w:rPr>
          <w:spacing w:val="-3"/>
          <w:sz w:val="23"/>
        </w:rPr>
        <w:t> </w:t>
      </w:r>
      <w:r>
        <w:rPr>
          <w:w w:val="80"/>
          <w:sz w:val="23"/>
        </w:rPr>
        <w:t>de</w:t>
      </w:r>
      <w:r>
        <w:rPr>
          <w:spacing w:val="-4"/>
          <w:w w:val="80"/>
          <w:sz w:val="23"/>
        </w:rPr>
        <w:t> </w:t>
      </w:r>
      <w:r>
        <w:rPr>
          <w:w w:val="80"/>
          <w:sz w:val="23"/>
        </w:rPr>
        <w:t>mastócitos.</w:t>
      </w:r>
    </w:p>
    <w:p>
      <w:pPr>
        <w:pStyle w:val="BodyText"/>
        <w:spacing w:before="251"/>
        <w:rPr>
          <w:sz w:val="23"/>
        </w:rPr>
      </w:pPr>
    </w:p>
    <w:p>
      <w:pPr>
        <w:spacing w:line="268" w:lineRule="exact" w:before="0"/>
        <w:ind w:left="2310" w:right="0" w:firstLine="0"/>
        <w:jc w:val="left"/>
        <w:rPr>
          <w:sz w:val="24"/>
        </w:rPr>
      </w:pPr>
      <w:r>
        <w:rPr>
          <w:w w:val="80"/>
          <w:sz w:val="24"/>
        </w:rPr>
        <w:t>Sinusite</w:t>
      </w:r>
      <w:r>
        <w:rPr>
          <w:spacing w:val="-3"/>
          <w:w w:val="90"/>
          <w:sz w:val="24"/>
        </w:rPr>
        <w:t> </w:t>
      </w:r>
      <w:r>
        <w:rPr>
          <w:spacing w:val="-2"/>
          <w:w w:val="90"/>
          <w:sz w:val="24"/>
        </w:rPr>
        <w:t>Crônica</w:t>
      </w:r>
    </w:p>
    <w:p>
      <w:pPr>
        <w:spacing w:line="268" w:lineRule="exact" w:before="0"/>
        <w:ind w:left="2311" w:right="0" w:firstLine="0"/>
        <w:jc w:val="left"/>
        <w:rPr>
          <w:sz w:val="24"/>
        </w:rPr>
      </w:pPr>
      <w:r>
        <w:rPr>
          <w:i/>
          <w:spacing w:val="-2"/>
          <w:w w:val="75"/>
          <w:sz w:val="24"/>
        </w:rPr>
        <w:t>Possíveis</w:t>
      </w:r>
      <w:r>
        <w:rPr>
          <w:i/>
          <w:spacing w:val="-3"/>
          <w:sz w:val="24"/>
        </w:rPr>
        <w:t> </w:t>
      </w:r>
      <w:r>
        <w:rPr>
          <w:i/>
          <w:spacing w:val="-2"/>
          <w:w w:val="75"/>
          <w:sz w:val="24"/>
        </w:rPr>
        <w:t>deficiências.</w:t>
      </w:r>
      <w:r>
        <w:rPr>
          <w:i/>
          <w:spacing w:val="31"/>
          <w:sz w:val="24"/>
        </w:rPr>
        <w:t> </w:t>
      </w:r>
      <w:r>
        <w:rPr>
          <w:spacing w:val="-2"/>
          <w:w w:val="75"/>
          <w:sz w:val="24"/>
        </w:rPr>
        <w:t>Vilan›inas</w:t>
      </w:r>
      <w:r>
        <w:rPr>
          <w:spacing w:val="1"/>
          <w:sz w:val="24"/>
        </w:rPr>
        <w:t> </w:t>
      </w:r>
      <w:r>
        <w:rPr>
          <w:spacing w:val="-2"/>
          <w:w w:val="75"/>
          <w:sz w:val="24"/>
        </w:rPr>
        <w:t>C,</w:t>
      </w:r>
      <w:r>
        <w:rPr>
          <w:spacing w:val="-15"/>
          <w:sz w:val="24"/>
        </w:rPr>
        <w:t> </w:t>
      </w:r>
      <w:r>
        <w:rPr>
          <w:spacing w:val="-2"/>
          <w:w w:val="75"/>
          <w:sz w:val="24"/>
        </w:rPr>
        <w:t>D,</w:t>
      </w:r>
      <w:r>
        <w:rPr>
          <w:spacing w:val="-9"/>
          <w:sz w:val="24"/>
        </w:rPr>
        <w:t> </w:t>
      </w:r>
      <w:r>
        <w:rPr>
          <w:spacing w:val="-2"/>
          <w:w w:val="75"/>
          <w:sz w:val="24"/>
        </w:rPr>
        <w:t>Zinco,</w:t>
      </w:r>
      <w:r>
        <w:rPr>
          <w:spacing w:val="-16"/>
          <w:sz w:val="24"/>
        </w:rPr>
        <w:t> </w:t>
      </w:r>
      <w:r>
        <w:rPr>
          <w:spacing w:val="-2"/>
          <w:w w:val="75"/>
          <w:sz w:val="24"/>
        </w:rPr>
        <w:t>NAC,</w:t>
      </w:r>
      <w:r>
        <w:rPr>
          <w:spacing w:val="-8"/>
          <w:sz w:val="24"/>
        </w:rPr>
        <w:t> </w:t>
      </w:r>
      <w:r>
        <w:rPr>
          <w:spacing w:val="-2"/>
          <w:w w:val="75"/>
          <w:sz w:val="24"/>
        </w:rPr>
        <w:t>Quercetina</w:t>
      </w:r>
    </w:p>
    <w:p>
      <w:pPr>
        <w:spacing w:line="225" w:lineRule="auto" w:before="269"/>
        <w:ind w:left="2303" w:right="2204" w:firstLine="8"/>
        <w:jc w:val="both"/>
        <w:rPr>
          <w:rFonts w:ascii="Calibri" w:hAnsi="Calibri"/>
          <w:sz w:val="23"/>
        </w:rPr>
      </w:pPr>
      <w:r>
        <w:rPr>
          <w:rFonts w:ascii="Arial Narrow" w:hAnsi="Arial Narrow"/>
          <w:i/>
          <w:w w:val="95"/>
          <w:sz w:val="23"/>
        </w:rPr>
        <w:t>Ex</w:t>
      </w:r>
      <w:r>
        <w:rPr>
          <w:rFonts w:ascii="Arial Narrow" w:hAnsi="Arial Narrow"/>
          <w:i/>
          <w:spacing w:val="-11"/>
          <w:w w:val="95"/>
          <w:sz w:val="23"/>
        </w:rPr>
        <w:t> </w:t>
      </w:r>
      <w:r>
        <w:rPr>
          <w:rFonts w:ascii="Arial Narrow" w:hAnsi="Arial Narrow"/>
          <w:i/>
          <w:w w:val="95"/>
          <w:sz w:val="23"/>
        </w:rPr>
        <w:t>lização:</w:t>
      </w:r>
      <w:r>
        <w:rPr>
          <w:rFonts w:ascii="Arial Narrow" w:hAnsi="Arial Narrow"/>
          <w:i/>
          <w:spacing w:val="-9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A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inflamaçáo</w:t>
      </w:r>
      <w:r>
        <w:rPr>
          <w:rFonts w:ascii="Calibri" w:hAnsi="Calibri"/>
          <w:spacing w:val="-4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crônica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da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mucosa</w:t>
      </w:r>
      <w:r>
        <w:rPr>
          <w:rFonts w:ascii="Calibri" w:hAnsi="Calibri"/>
          <w:spacing w:val="-9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nasal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e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seios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paranasais</w:t>
      </w:r>
      <w:r>
        <w:rPr>
          <w:rFonts w:ascii="Calibri" w:hAnsi="Calibri"/>
          <w:spacing w:val="-2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exige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suporte </w:t>
      </w:r>
      <w:r>
        <w:rPr>
          <w:rFonts w:ascii="Calibri" w:hAnsi="Calibri"/>
          <w:spacing w:val="-2"/>
          <w:w w:val="90"/>
          <w:sz w:val="23"/>
        </w:rPr>
        <w:t>antioxidante</w:t>
      </w:r>
      <w:r>
        <w:rPr>
          <w:rFonts w:ascii="Calibri" w:hAnsi="Calibri"/>
          <w:spacing w:val="-1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</w:t>
      </w:r>
      <w:r>
        <w:rPr>
          <w:rFonts w:ascii="Calibri" w:hAnsi="Calibri"/>
          <w:spacing w:val="-3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imunológico.</w:t>
      </w:r>
      <w:r>
        <w:rPr>
          <w:rFonts w:ascii="Calibri" w:hAnsi="Calibri"/>
          <w:spacing w:val="10"/>
          <w:sz w:val="23"/>
        </w:rPr>
        <w:t> </w:t>
      </w:r>
      <w:r>
        <w:rPr>
          <w:rFonts w:ascii="Calibri" w:hAnsi="Calibri"/>
          <w:color w:val="0F0F0F"/>
          <w:spacing w:val="-2"/>
          <w:w w:val="90"/>
          <w:sz w:val="23"/>
        </w:rPr>
        <w:t>A </w:t>
      </w:r>
      <w:r>
        <w:rPr>
          <w:rFonts w:ascii="Calibri" w:hAnsi="Calibri"/>
          <w:spacing w:val="-2"/>
          <w:w w:val="90"/>
          <w:sz w:val="23"/>
        </w:rPr>
        <w:t>vitamina C</w:t>
      </w:r>
      <w:r>
        <w:rPr>
          <w:rFonts w:ascii="Calibri" w:hAnsi="Calibri"/>
          <w:spacing w:val="-4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atua</w:t>
      </w:r>
      <w:r>
        <w:rPr>
          <w:rFonts w:ascii="Calibri" w:hAnsi="Calibri"/>
          <w:spacing w:val="-5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na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resposta imune 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na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integridade das </w:t>
      </w:r>
      <w:r>
        <w:rPr>
          <w:rFonts w:ascii="Calibri" w:hAnsi="Calibri"/>
          <w:w w:val="85"/>
          <w:sz w:val="23"/>
        </w:rPr>
        <w:t>mucosas.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 vitamina D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regula a imunidade ínata e</w:t>
      </w:r>
      <w:r>
        <w:rPr>
          <w:rFonts w:ascii="Calibri" w:hAnsi="Calibri"/>
          <w:spacing w:val="-2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adaptativa.</w:t>
      </w:r>
      <w:r>
        <w:rPr>
          <w:rFonts w:ascii="Calibri" w:hAnsi="Calibri"/>
          <w:spacing w:val="17"/>
          <w:sz w:val="23"/>
        </w:rPr>
        <w:t> </w:t>
      </w:r>
      <w:r>
        <w:rPr>
          <w:rFonts w:ascii="Calibri" w:hAnsi="Calibri"/>
          <w:w w:val="85"/>
          <w:sz w:val="23"/>
        </w:rPr>
        <w:t>0</w:t>
      </w:r>
      <w:r>
        <w:rPr>
          <w:rFonts w:ascii="Calibri" w:hAnsi="Calibri"/>
          <w:spacing w:val="27"/>
          <w:sz w:val="23"/>
        </w:rPr>
        <w:t> </w:t>
      </w:r>
      <w:r>
        <w:rPr>
          <w:rFonts w:ascii="Calibri" w:hAnsi="Calibri"/>
          <w:w w:val="85"/>
          <w:sz w:val="23"/>
        </w:rPr>
        <w:t>zinco tem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ação antiviral e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anti-inflamatória.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NAC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fuidifica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secreções</w:t>
      </w:r>
      <w:r>
        <w:rPr>
          <w:rFonts w:ascii="Calibri" w:hAnsi="Calibri"/>
          <w:spacing w:val="8"/>
          <w:sz w:val="23"/>
        </w:rPr>
        <w:t> </w: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reduz biofilmes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bacterianos.</w:t>
      </w:r>
      <w:r>
        <w:rPr>
          <w:rFonts w:ascii="Calibri" w:hAnsi="Calibri"/>
          <w:spacing w:val="15"/>
          <w:sz w:val="23"/>
        </w:rPr>
        <w:t> </w:t>
      </w:r>
      <w:r>
        <w:rPr>
          <w:rFonts w:ascii="Calibri" w:hAnsi="Calibri"/>
          <w:color w:val="0F0F0F"/>
          <w:w w:val="85"/>
          <w:sz w:val="23"/>
        </w:rPr>
        <w:t>A</w:t>
      </w:r>
      <w:r>
        <w:rPr>
          <w:rFonts w:ascii="Calibri" w:hAnsi="Calibri"/>
          <w:color w:val="0F0F0F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quercetina </w:t>
      </w:r>
      <w:r>
        <w:rPr>
          <w:rFonts w:ascii="Calibri" w:hAnsi="Calibri"/>
          <w:w w:val="90"/>
          <w:sz w:val="23"/>
        </w:rPr>
        <w:t>tem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ação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antialêrgíca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reduz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liberação</w:t>
      </w:r>
      <w:r>
        <w:rPr>
          <w:rFonts w:ascii="Calibri" w:hAnsi="Calibri"/>
          <w:spacing w:val="-3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de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histamina.</w:t>
      </w:r>
    </w:p>
    <w:p>
      <w:pPr>
        <w:pStyle w:val="BodyText"/>
        <w:spacing w:before="209"/>
        <w:rPr>
          <w:rFonts w:ascii="Calibri"/>
          <w:sz w:val="23"/>
        </w:rPr>
      </w:pPr>
    </w:p>
    <w:p>
      <w:pPr>
        <w:spacing w:line="268" w:lineRule="exact" w:before="0"/>
        <w:ind w:left="2302" w:right="0" w:firstLine="0"/>
        <w:jc w:val="left"/>
        <w:rPr>
          <w:sz w:val="24"/>
        </w:rPr>
      </w:pPr>
      <w:r>
        <w:rPr>
          <w:spacing w:val="-2"/>
          <w:w w:val="80"/>
          <w:sz w:val="24"/>
        </w:rPr>
        <w:t>Depressão</w:t>
      </w:r>
      <w:r>
        <w:rPr>
          <w:sz w:val="24"/>
        </w:rPr>
        <w:t> </w:t>
      </w:r>
      <w:r>
        <w:rPr>
          <w:spacing w:val="-2"/>
          <w:w w:val="85"/>
          <w:sz w:val="24"/>
        </w:rPr>
        <w:t>Sazonal</w:t>
      </w:r>
    </w:p>
    <w:p>
      <w:pPr>
        <w:spacing w:line="268" w:lineRule="exact" w:before="0"/>
        <w:ind w:left="2302" w:right="0" w:firstLine="0"/>
        <w:jc w:val="left"/>
        <w:rPr>
          <w:sz w:val="24"/>
        </w:rPr>
      </w:pPr>
      <w:r>
        <w:rPr>
          <w:w w:val="75"/>
          <w:sz w:val="24"/>
        </w:rPr>
        <w:t>Possíveis </w:t>
      </w:r>
      <w:r>
        <w:rPr>
          <w:i/>
          <w:w w:val="75"/>
          <w:sz w:val="24"/>
        </w:rPr>
        <w:t>deficiências. </w:t>
      </w:r>
      <w:r>
        <w:rPr>
          <w:w w:val="75"/>
          <w:sz w:val="24"/>
        </w:rPr>
        <w:t>B9,</w:t>
      </w:r>
      <w:r>
        <w:rPr>
          <w:spacing w:val="-1"/>
          <w:w w:val="75"/>
          <w:sz w:val="24"/>
        </w:rPr>
        <w:t> </w:t>
      </w:r>
      <w:r>
        <w:rPr>
          <w:w w:val="75"/>
          <w:sz w:val="24"/>
        </w:rPr>
        <w:t>B12,</w:t>
      </w:r>
      <w:r>
        <w:rPr>
          <w:spacing w:val="-16"/>
          <w:sz w:val="24"/>
        </w:rPr>
        <w:t> </w:t>
      </w:r>
      <w:r>
        <w:rPr>
          <w:w w:val="75"/>
          <w:sz w:val="24"/>
        </w:rPr>
        <w:t>D,</w:t>
      </w:r>
      <w:r>
        <w:rPr>
          <w:spacing w:val="-5"/>
          <w:w w:val="75"/>
          <w:sz w:val="24"/>
        </w:rPr>
        <w:t> </w:t>
      </w:r>
      <w:r>
        <w:rPr>
          <w:w w:val="75"/>
          <w:sz w:val="24"/>
        </w:rPr>
        <w:t>Magnésio,</w:t>
      </w:r>
      <w:r>
        <w:rPr>
          <w:spacing w:val="-12"/>
          <w:sz w:val="24"/>
        </w:rPr>
        <w:t> </w:t>
      </w:r>
      <w:r>
        <w:rPr>
          <w:w w:val="75"/>
          <w:sz w:val="24"/>
        </w:rPr>
        <w:t>Ômega-3,</w:t>
      </w:r>
      <w:r>
        <w:rPr>
          <w:spacing w:val="-16"/>
          <w:sz w:val="24"/>
        </w:rPr>
        <w:t> </w:t>
      </w:r>
      <w:r>
        <w:rPr>
          <w:spacing w:val="-2"/>
          <w:w w:val="75"/>
          <w:sz w:val="24"/>
        </w:rPr>
        <w:t>Melatonina</w:t>
      </w:r>
    </w:p>
    <w:p>
      <w:pPr>
        <w:spacing w:line="223" w:lineRule="auto" w:before="264"/>
        <w:ind w:left="2310" w:right="2179" w:hanging="9"/>
        <w:jc w:val="both"/>
        <w:rPr>
          <w:rFonts w:ascii="Calibri" w:hAnsi="Calibri"/>
          <w:sz w:val="23"/>
        </w:rPr>
      </w:pPr>
      <w:r>
        <w:rPr>
          <w:rFonts w:ascii="Calibri" w:hAnsi="Calibri"/>
          <w:w w:val="85"/>
          <w:sz w:val="23"/>
        </w:rPr>
        <w:t>Exp//caçáo: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 redução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da exposição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solar afeta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produção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de vitamina D e melalonina, ambas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associadas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ao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humor e</w:t>
      </w:r>
      <w:r>
        <w:rPr>
          <w:rFonts w:ascii="Calibri" w:hAnsi="Calibri"/>
          <w:spacing w:val="-4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ao ciclo circadiano.</w:t>
      </w:r>
      <w:r>
        <w:rPr>
          <w:rFonts w:ascii="Calibri" w:hAnsi="Calibri"/>
          <w:spacing w:val="23"/>
          <w:sz w:val="23"/>
        </w:rPr>
        <w:t> </w:t>
      </w:r>
      <w:r>
        <w:rPr>
          <w:rFonts w:ascii="Calibri" w:hAnsi="Calibri"/>
          <w:w w:val="85"/>
          <w:sz w:val="23"/>
        </w:rPr>
        <w:t>A deficiência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de B9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B12 interfere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na </w:t>
      </w:r>
      <w:r>
        <w:rPr>
          <w:rFonts w:ascii="Calibri" w:hAnsi="Calibri"/>
          <w:w w:val="95"/>
          <w:sz w:val="23"/>
        </w:rPr>
        <w:t>síntese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de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neurotransnlissores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como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serotonina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e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dopamina.</w:t>
      </w:r>
      <w:r>
        <w:rPr>
          <w:rFonts w:ascii="Calibri" w:hAnsi="Calibri"/>
          <w:spacing w:val="-10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0</w:t>
      </w:r>
      <w:r>
        <w:rPr>
          <w:rFonts w:ascii="Calibri" w:hAnsi="Calibri"/>
          <w:spacing w:val="-7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magnésio</w:t>
      </w:r>
      <w:r>
        <w:rPr>
          <w:rFonts w:ascii="Calibri" w:hAnsi="Calibri"/>
          <w:spacing w:val="-8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atua</w:t>
      </w:r>
      <w:r>
        <w:rPr>
          <w:rFonts w:ascii="Calibri" w:hAnsi="Calibri"/>
          <w:spacing w:val="-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na </w:t>
      </w:r>
      <w:r>
        <w:rPr>
          <w:rFonts w:ascii="Calibri" w:hAnsi="Calibri"/>
          <w:w w:val="85"/>
          <w:sz w:val="23"/>
        </w:rPr>
        <w:t>regulação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do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eixo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HPA</w:t>
      </w:r>
      <w:r>
        <w:rPr>
          <w:rFonts w:ascii="Calibri" w:hAnsi="Calibri"/>
          <w:spacing w:val="-5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4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função neurológica.</w:t>
      </w:r>
      <w:r>
        <w:rPr>
          <w:rFonts w:ascii="Calibri" w:hAnsi="Calibri"/>
          <w:spacing w:val="18"/>
          <w:sz w:val="23"/>
        </w:rPr>
        <w:t> </w:t>
      </w:r>
      <w:r>
        <w:rPr>
          <w:rFonts w:ascii="Calibri" w:hAnsi="Calibri"/>
          <w:w w:val="85"/>
          <w:sz w:val="23"/>
        </w:rPr>
        <w:t>0</w:t>
      </w:r>
      <w:r>
        <w:rPr>
          <w:rFonts w:ascii="Calibri" w:hAnsi="Calibri"/>
          <w:spacing w:val="33"/>
          <w:sz w:val="23"/>
        </w:rPr>
        <w:t> </w:t>
      </w:r>
      <w:r>
        <w:rPr>
          <w:rFonts w:ascii="Calibri" w:hAnsi="Calibri"/>
          <w:w w:val="85"/>
          <w:sz w:val="23"/>
        </w:rPr>
        <w:t>ôniega-3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melhora a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plastic'dade sináptica </w:t>
      </w:r>
      <w:r>
        <w:rPr>
          <w:rFonts w:ascii="Calibri" w:hAnsi="Calibri"/>
          <w:w w:val="90"/>
          <w:sz w:val="23"/>
        </w:rPr>
        <w:t>e</w:t>
      </w:r>
      <w:r>
        <w:rPr>
          <w:rFonts w:ascii="Calibri" w:hAnsi="Calibri"/>
          <w:spacing w:val="-9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reduz</w:t>
      </w:r>
      <w:r>
        <w:rPr>
          <w:rFonts w:ascii="Calibri" w:hAnsi="Calibri"/>
          <w:spacing w:val="-2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inflamaçáo</w:t>
      </w:r>
      <w:r>
        <w:rPr>
          <w:rFonts w:ascii="Calibri" w:hAnsi="Calibri"/>
          <w:spacing w:val="20"/>
          <w:sz w:val="23"/>
        </w:rPr>
        <w:t> </w:t>
      </w:r>
      <w:r>
        <w:rPr>
          <w:rFonts w:ascii="Calibri" w:hAnsi="Calibri"/>
          <w:w w:val="90"/>
          <w:sz w:val="23"/>
        </w:rPr>
        <w:t>cerebral.</w:t>
      </w:r>
    </w:p>
    <w:p>
      <w:pPr>
        <w:spacing w:after="0" w:line="223" w:lineRule="auto"/>
        <w:jc w:val="both"/>
        <w:rPr>
          <w:rFonts w:ascii="Calibri" w:hAnsi="Calibri"/>
          <w:sz w:val="23"/>
        </w:rPr>
        <w:sectPr>
          <w:pgSz w:w="11910" w:h="16840"/>
          <w:pgMar w:header="0" w:footer="4730" w:top="1100" w:bottom="4940" w:left="141" w:right="141"/>
        </w:sectPr>
      </w:pPr>
    </w:p>
    <w:p>
      <w:pPr>
        <w:pStyle w:val="Heading7"/>
        <w:spacing w:line="273" w:lineRule="exact" w:before="72"/>
        <w:ind w:left="2459"/>
      </w:pPr>
      <w:r>
        <w:rPr>
          <w:w w:val="75"/>
        </w:rPr>
        <w:t>Hipoglicemia</w:t>
      </w:r>
      <w:r>
        <w:rPr>
          <w:spacing w:val="27"/>
        </w:rPr>
        <w:t> </w:t>
      </w:r>
      <w:r>
        <w:rPr>
          <w:spacing w:val="-2"/>
          <w:w w:val="80"/>
        </w:rPr>
        <w:t>Reativa</w:t>
      </w:r>
    </w:p>
    <w:p>
      <w:pPr>
        <w:spacing w:line="273" w:lineRule="exact" w:before="0"/>
        <w:ind w:left="2469" w:right="0" w:firstLine="0"/>
        <w:jc w:val="left"/>
        <w:rPr>
          <w:sz w:val="25"/>
        </w:rPr>
      </w:pPr>
      <w:r>
        <w:rPr>
          <w:i/>
          <w:spacing w:val="-2"/>
          <w:w w:val="70"/>
          <w:sz w:val="25"/>
        </w:rPr>
        <w:t>Possíveis</w:t>
      </w:r>
      <w:r>
        <w:rPr>
          <w:i/>
          <w:spacing w:val="4"/>
          <w:sz w:val="25"/>
        </w:rPr>
        <w:t> </w:t>
      </w:r>
      <w:r>
        <w:rPr>
          <w:i/>
          <w:spacing w:val="-2"/>
          <w:w w:val="70"/>
          <w:sz w:val="25"/>
        </w:rPr>
        <w:t>defic!ê.ne.las:</w:t>
      </w:r>
      <w:r>
        <w:rPr>
          <w:i/>
          <w:spacing w:val="-17"/>
          <w:sz w:val="25"/>
        </w:rPr>
        <w:t> </w:t>
      </w:r>
      <w:r>
        <w:rPr>
          <w:spacing w:val="-2"/>
          <w:w w:val="70"/>
          <w:sz w:val="25"/>
        </w:rPr>
        <w:t>B3,</w:t>
      </w:r>
      <w:r>
        <w:rPr>
          <w:spacing w:val="-14"/>
          <w:sz w:val="25"/>
        </w:rPr>
        <w:t> </w:t>
      </w:r>
      <w:r>
        <w:rPr>
          <w:spacing w:val="-2"/>
          <w:w w:val="70"/>
          <w:sz w:val="25"/>
        </w:rPr>
        <w:t>Magnésio,</w:t>
      </w:r>
      <w:r>
        <w:rPr>
          <w:spacing w:val="2"/>
          <w:sz w:val="25"/>
        </w:rPr>
        <w:t> </w:t>
      </w:r>
      <w:r>
        <w:rPr>
          <w:spacing w:val="-2"/>
          <w:w w:val="70"/>
          <w:sz w:val="25"/>
        </w:rPr>
        <w:t>Cromo,</w:t>
      </w:r>
      <w:r>
        <w:rPr>
          <w:spacing w:val="1"/>
          <w:sz w:val="25"/>
        </w:rPr>
        <w:t> </w:t>
      </w:r>
      <w:r>
        <w:rPr>
          <w:spacing w:val="-2"/>
          <w:w w:val="70"/>
          <w:sz w:val="25"/>
        </w:rPr>
        <w:t>lnosilol</w:t>
      </w:r>
    </w:p>
    <w:p>
      <w:pPr>
        <w:pStyle w:val="BodyText"/>
        <w:spacing w:line="247" w:lineRule="auto" w:before="266"/>
        <w:ind w:left="2465" w:right="2027" w:firstLine="5"/>
        <w:jc w:val="both"/>
      </w:pPr>
      <w:r>
        <w:rPr>
          <w:i/>
          <w:w w:val="90"/>
        </w:rPr>
        <w:t>Explicação:</w:t>
      </w:r>
      <w:r>
        <w:rPr>
          <w:i/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hpoglicemia</w:t>
      </w:r>
      <w:r>
        <w:rPr>
          <w:spacing w:val="-9"/>
          <w:w w:val="90"/>
        </w:rPr>
        <w:t> </w:t>
      </w:r>
      <w:r>
        <w:rPr>
          <w:w w:val="90"/>
        </w:rPr>
        <w:t>reativa</w:t>
      </w:r>
      <w:r>
        <w:rPr>
          <w:spacing w:val="-9"/>
          <w:w w:val="90"/>
        </w:rPr>
        <w:t> </w:t>
      </w:r>
      <w:r>
        <w:rPr>
          <w:w w:val="90"/>
        </w:rPr>
        <w:t>ocorre</w:t>
      </w:r>
      <w:r>
        <w:rPr>
          <w:spacing w:val="-9"/>
          <w:w w:val="90"/>
        </w:rPr>
        <w:t> </w:t>
      </w:r>
      <w:r>
        <w:rPr>
          <w:w w:val="90"/>
        </w:rPr>
        <w:t>por</w:t>
      </w:r>
      <w:r>
        <w:rPr>
          <w:spacing w:val="-10"/>
          <w:w w:val="90"/>
        </w:rPr>
        <w:t> </w:t>
      </w:r>
      <w:r>
        <w:rPr>
          <w:w w:val="90"/>
        </w:rPr>
        <w:t>liberação</w:t>
      </w:r>
      <w:r>
        <w:rPr>
          <w:spacing w:val="-9"/>
          <w:w w:val="90"/>
        </w:rPr>
        <w:t> </w:t>
      </w:r>
      <w:r>
        <w:rPr>
          <w:w w:val="90"/>
        </w:rPr>
        <w:t>excessiva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insulina</w:t>
      </w:r>
      <w:r>
        <w:rPr>
          <w:spacing w:val="-9"/>
          <w:w w:val="90"/>
        </w:rPr>
        <w:t> </w:t>
      </w:r>
      <w:r>
        <w:rPr>
          <w:w w:val="90"/>
        </w:rPr>
        <w:t>após refeições.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B3</w:t>
      </w:r>
      <w:r>
        <w:rPr>
          <w:spacing w:val="-5"/>
          <w:w w:val="90"/>
        </w:rPr>
        <w:t> </w:t>
      </w:r>
      <w:r>
        <w:rPr>
          <w:w w:val="90"/>
        </w:rPr>
        <w:t>está</w:t>
      </w:r>
      <w:r>
        <w:rPr>
          <w:spacing w:val="-8"/>
          <w:w w:val="90"/>
        </w:rPr>
        <w:t> </w:t>
      </w:r>
      <w:r>
        <w:rPr>
          <w:w w:val="90"/>
        </w:rPr>
        <w:t>envolvida</w:t>
      </w:r>
      <w:r>
        <w:rPr>
          <w:spacing w:val="-4"/>
          <w:w w:val="90"/>
        </w:rPr>
        <w:t> </w:t>
      </w:r>
      <w:r>
        <w:rPr>
          <w:w w:val="90"/>
        </w:rPr>
        <w:t>na</w:t>
      </w:r>
      <w:r>
        <w:rPr>
          <w:spacing w:val="-8"/>
          <w:w w:val="90"/>
        </w:rPr>
        <w:t> </w:t>
      </w:r>
      <w:r>
        <w:rPr>
          <w:w w:val="90"/>
        </w:rPr>
        <w:t>prodLição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NAD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metabolismo</w:t>
      </w:r>
      <w:r>
        <w:rPr/>
        <w:t> </w:t>
      </w:r>
      <w:r>
        <w:rPr>
          <w:w w:val="90"/>
        </w:rPr>
        <w:t>da</w:t>
      </w:r>
      <w:r>
        <w:rPr>
          <w:spacing w:val="-9"/>
          <w:w w:val="90"/>
        </w:rPr>
        <w:t> </w:t>
      </w:r>
      <w:r>
        <w:rPr>
          <w:w w:val="90"/>
        </w:rPr>
        <w:t>glicose.</w:t>
      </w:r>
      <w:r>
        <w:rPr>
          <w:spacing w:val="-3"/>
          <w:w w:val="90"/>
        </w:rPr>
        <w:t> </w:t>
      </w:r>
      <w:r>
        <w:rPr>
          <w:w w:val="90"/>
        </w:rPr>
        <w:t>O </w:t>
      </w:r>
      <w:r>
        <w:rPr>
          <w:w w:val="85"/>
        </w:rPr>
        <w:t>magnésio e o cromo são co!atores na ação</w:t>
      </w:r>
      <w:r>
        <w:rPr>
          <w:w w:val="85"/>
        </w:rPr>
        <w:t> da insulina,</w:t>
      </w:r>
      <w:r>
        <w:rPr/>
        <w:t> </w:t>
      </w:r>
      <w:r>
        <w:rPr>
          <w:w w:val="85"/>
        </w:rPr>
        <w:t>e sua deficiência pode gerar </w:t>
      </w:r>
      <w:r>
        <w:rPr>
          <w:w w:val="80"/>
        </w:rPr>
        <w:t>resistência periférica.</w:t>
      </w:r>
      <w:r>
        <w:rPr/>
        <w:t> </w:t>
      </w:r>
      <w:r>
        <w:rPr>
          <w:w w:val="80"/>
        </w:rPr>
        <w:t>O</w:t>
      </w:r>
      <w:r>
        <w:rPr>
          <w:spacing w:val="-13"/>
          <w:w w:val="80"/>
        </w:rPr>
        <w:t> </w:t>
      </w:r>
      <w:r>
        <w:rPr>
          <w:w w:val="80"/>
        </w:rPr>
        <w:t>inositol melhora</w:t>
      </w:r>
      <w:r>
        <w:rPr/>
        <w:t> </w:t>
      </w:r>
      <w:r>
        <w:rPr>
          <w:w w:val="80"/>
        </w:rPr>
        <w:t>a</w:t>
      </w:r>
      <w:r>
        <w:rPr>
          <w:spacing w:val="-13"/>
          <w:w w:val="80"/>
        </w:rPr>
        <w:t> </w:t>
      </w:r>
      <w:r>
        <w:rPr>
          <w:w w:val="80"/>
        </w:rPr>
        <w:t>siralizaçáo</w:t>
      </w:r>
      <w:r>
        <w:rPr/>
        <w:t> </w:t>
      </w:r>
      <w:r>
        <w:rPr>
          <w:w w:val="80"/>
        </w:rPr>
        <w:t>da</w:t>
      </w:r>
      <w:r>
        <w:rPr>
          <w:spacing w:val="-2"/>
          <w:w w:val="80"/>
        </w:rPr>
        <w:t> </w:t>
      </w:r>
      <w:r>
        <w:rPr>
          <w:w w:val="80"/>
        </w:rPr>
        <w:t>insulina</w:t>
      </w:r>
      <w:r>
        <w:rPr/>
        <w:t> </w:t>
      </w:r>
      <w:r>
        <w:rPr>
          <w:w w:val="80"/>
        </w:rPr>
        <w:t>e</w:t>
      </w:r>
      <w:r>
        <w:rPr>
          <w:spacing w:val="-7"/>
          <w:w w:val="80"/>
        </w:rPr>
        <w:t> </w:t>
      </w:r>
      <w:r>
        <w:rPr>
          <w:w w:val="80"/>
        </w:rPr>
        <w:t>a captação</w:t>
      </w:r>
      <w:r>
        <w:rPr/>
        <w:t> </w:t>
      </w:r>
      <w:r>
        <w:rPr>
          <w:w w:val="80"/>
        </w:rPr>
        <w:t>de</w:t>
      </w:r>
      <w:r>
        <w:rPr>
          <w:spacing w:val="-1"/>
          <w:w w:val="80"/>
        </w:rPr>
        <w:t> </w:t>
      </w:r>
      <w:r>
        <w:rPr>
          <w:w w:val="80"/>
        </w:rPr>
        <w:t>glicose.</w:t>
      </w:r>
    </w:p>
    <w:p>
      <w:pPr>
        <w:pStyle w:val="BodyText"/>
      </w:pPr>
    </w:p>
    <w:p>
      <w:pPr>
        <w:pStyle w:val="BodyText"/>
      </w:pPr>
    </w:p>
    <w:p>
      <w:pPr>
        <w:pStyle w:val="Heading7"/>
        <w:spacing w:line="273" w:lineRule="exact"/>
        <w:ind w:left="2460"/>
      </w:pPr>
      <w:r>
        <w:rPr>
          <w:w w:val="75"/>
        </w:rPr>
        <w:t>Problemas</w:t>
      </w:r>
      <w:r>
        <w:rPr>
          <w:spacing w:val="13"/>
        </w:rPr>
        <w:t> </w:t>
      </w:r>
      <w:r>
        <w:rPr>
          <w:color w:val="0A0A0A"/>
          <w:w w:val="75"/>
        </w:rPr>
        <w:t>de</w:t>
      </w:r>
      <w:r>
        <w:rPr>
          <w:color w:val="0A0A0A"/>
          <w:spacing w:val="-14"/>
        </w:rPr>
        <w:t> </w:t>
      </w:r>
      <w:r>
        <w:rPr>
          <w:spacing w:val="-2"/>
          <w:w w:val="75"/>
        </w:rPr>
        <w:t>Crescimento</w:t>
      </w:r>
    </w:p>
    <w:p>
      <w:pPr>
        <w:spacing w:line="273" w:lineRule="exact" w:before="0"/>
        <w:ind w:left="2461" w:right="0" w:firstLine="0"/>
        <w:jc w:val="left"/>
        <w:rPr>
          <w:sz w:val="25"/>
        </w:rPr>
      </w:pPr>
      <w:r>
        <w:rPr>
          <w:i/>
          <w:w w:val="70"/>
          <w:sz w:val="25"/>
        </w:rPr>
        <w:t>Possíveis</w:t>
      </w:r>
      <w:r>
        <w:rPr>
          <w:i/>
          <w:spacing w:val="-4"/>
          <w:sz w:val="25"/>
        </w:rPr>
        <w:t> </w:t>
      </w:r>
      <w:r>
        <w:rPr>
          <w:i/>
          <w:w w:val="70"/>
          <w:sz w:val="25"/>
        </w:rPr>
        <w:t>deficiências.</w:t>
      </w:r>
      <w:r>
        <w:rPr>
          <w:i/>
          <w:spacing w:val="21"/>
          <w:sz w:val="25"/>
        </w:rPr>
        <w:t> </w:t>
      </w:r>
      <w:r>
        <w:rPr>
          <w:w w:val="70"/>
          <w:sz w:val="25"/>
        </w:rPr>
        <w:t>Vitamina</w:t>
      </w:r>
      <w:r>
        <w:rPr>
          <w:spacing w:val="6"/>
          <w:sz w:val="25"/>
        </w:rPr>
        <w:t> </w:t>
      </w:r>
      <w:r>
        <w:rPr>
          <w:w w:val="70"/>
          <w:sz w:val="25"/>
        </w:rPr>
        <w:t>A,</w:t>
      </w:r>
      <w:r>
        <w:rPr>
          <w:spacing w:val="-17"/>
          <w:sz w:val="25"/>
        </w:rPr>
        <w:t> </w:t>
      </w:r>
      <w:r>
        <w:rPr>
          <w:w w:val="70"/>
          <w:sz w:val="25"/>
        </w:rPr>
        <w:t>D,</w:t>
      </w:r>
      <w:r>
        <w:rPr>
          <w:spacing w:val="-10"/>
          <w:sz w:val="25"/>
        </w:rPr>
        <w:t> </w:t>
      </w:r>
      <w:r>
        <w:rPr>
          <w:w w:val="70"/>
          <w:sz w:val="25"/>
        </w:rPr>
        <w:t>Zinco,</w:t>
      </w:r>
      <w:r>
        <w:rPr>
          <w:spacing w:val="-14"/>
          <w:sz w:val="25"/>
        </w:rPr>
        <w:t> </w:t>
      </w:r>
      <w:r>
        <w:rPr>
          <w:w w:val="70"/>
          <w:sz w:val="25"/>
        </w:rPr>
        <w:t>B12,</w:t>
      </w:r>
      <w:r>
        <w:rPr>
          <w:spacing w:val="-14"/>
          <w:sz w:val="25"/>
        </w:rPr>
        <w:t> </w:t>
      </w:r>
      <w:r>
        <w:rPr>
          <w:w w:val="70"/>
          <w:sz w:val="25"/>
        </w:rPr>
        <w:t>Ferro,</w:t>
      </w:r>
      <w:r>
        <w:rPr>
          <w:spacing w:val="-11"/>
          <w:sz w:val="25"/>
        </w:rPr>
        <w:t> </w:t>
      </w:r>
      <w:r>
        <w:rPr>
          <w:w w:val="70"/>
          <w:sz w:val="25"/>
        </w:rPr>
        <w:t>L-</w:t>
      </w:r>
      <w:r>
        <w:rPr>
          <w:spacing w:val="-2"/>
          <w:w w:val="70"/>
          <w:sz w:val="25"/>
        </w:rPr>
        <w:t>arginina</w:t>
      </w:r>
    </w:p>
    <w:p>
      <w:pPr>
        <w:spacing w:line="252" w:lineRule="auto" w:before="264"/>
        <w:ind w:left="2457" w:right="2026" w:firstLine="5"/>
        <w:jc w:val="both"/>
        <w:rPr>
          <w:sz w:val="21"/>
        </w:rPr>
      </w:pPr>
      <w:r>
        <w:rPr>
          <w:i/>
          <w:w w:val="85"/>
          <w:sz w:val="23"/>
        </w:rPr>
        <w:t>Explicação:</w:t>
      </w:r>
      <w:r>
        <w:rPr>
          <w:i/>
          <w:sz w:val="23"/>
        </w:rPr>
        <w:t> </w:t>
      </w:r>
      <w:r>
        <w:rPr>
          <w:w w:val="85"/>
          <w:sz w:val="23"/>
        </w:rPr>
        <w:t>0</w:t>
      </w:r>
      <w:r>
        <w:rPr>
          <w:w w:val="85"/>
          <w:sz w:val="23"/>
        </w:rPr>
        <w:t> crescimento</w:t>
      </w:r>
      <w:r>
        <w:rPr>
          <w:w w:val="85"/>
          <w:sz w:val="23"/>
        </w:rPr>
        <w:t> adequado</w:t>
      </w:r>
      <w:r>
        <w:rPr>
          <w:w w:val="85"/>
          <w:sz w:val="23"/>
        </w:rPr>
        <w:t> depende</w:t>
      </w:r>
      <w:r>
        <w:rPr>
          <w:w w:val="85"/>
          <w:sz w:val="23"/>
        </w:rPr>
        <w:t> da</w:t>
      </w:r>
      <w:r>
        <w:rPr>
          <w:w w:val="85"/>
          <w:sz w:val="23"/>
        </w:rPr>
        <w:t> integridade</w:t>
      </w:r>
      <w:r>
        <w:rPr>
          <w:w w:val="85"/>
          <w:sz w:val="23"/>
        </w:rPr>
        <w:t> do eixo</w:t>
      </w:r>
      <w:r>
        <w:rPr>
          <w:w w:val="85"/>
          <w:sz w:val="23"/>
        </w:rPr>
        <w:t> GH/IGF-1, </w:t>
      </w:r>
      <w:r>
        <w:rPr>
          <w:spacing w:val="-2"/>
          <w:w w:val="85"/>
          <w:sz w:val="22"/>
        </w:rPr>
        <w:t>metabolismo</w:t>
      </w:r>
      <w:r>
        <w:rPr>
          <w:spacing w:val="-6"/>
          <w:sz w:val="22"/>
        </w:rPr>
        <w:t> </w:t>
      </w:r>
      <w:r>
        <w:rPr>
          <w:spacing w:val="-2"/>
          <w:w w:val="85"/>
          <w:sz w:val="22"/>
        </w:rPr>
        <w:t>proteico</w:t>
      </w:r>
      <w:r>
        <w:rPr>
          <w:spacing w:val="-2"/>
          <w:sz w:val="22"/>
        </w:rPr>
        <w:t> </w:t>
      </w:r>
      <w:r>
        <w:rPr>
          <w:spacing w:val="-2"/>
          <w:w w:val="85"/>
          <w:sz w:val="22"/>
        </w:rPr>
        <w:t>e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mineralização</w:t>
      </w:r>
      <w:r>
        <w:rPr>
          <w:sz w:val="22"/>
        </w:rPr>
        <w:t> </w:t>
      </w:r>
      <w:r>
        <w:rPr>
          <w:spacing w:val="-2"/>
          <w:w w:val="85"/>
          <w:sz w:val="22"/>
        </w:rPr>
        <w:t>ós*ea. A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vitamina D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regula o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crescimento</w:t>
      </w:r>
      <w:r>
        <w:rPr>
          <w:sz w:val="22"/>
        </w:rPr>
        <w:t> </w:t>
      </w:r>
      <w:r>
        <w:rPr>
          <w:spacing w:val="-2"/>
          <w:w w:val="85"/>
          <w:sz w:val="22"/>
        </w:rPr>
        <w:t>ôsseo. </w:t>
      </w:r>
      <w:r>
        <w:rPr>
          <w:w w:val="80"/>
          <w:sz w:val="22"/>
        </w:rPr>
        <w:t>A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7"/>
          <w:sz w:val="22"/>
        </w:rPr>
        <w:t> </w:t>
      </w:r>
      <w:r>
        <w:rPr>
          <w:w w:val="80"/>
          <w:sz w:val="22"/>
        </w:rPr>
        <w:t>A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atua</w:t>
      </w:r>
      <w:r>
        <w:rPr>
          <w:spacing w:val="-4"/>
          <w:sz w:val="22"/>
        </w:rPr>
        <w:t> </w:t>
      </w:r>
      <w:r>
        <w:rPr>
          <w:w w:val="80"/>
          <w:sz w:val="22"/>
        </w:rPr>
        <w:t>na diferenciação</w:t>
      </w:r>
      <w:r>
        <w:rPr>
          <w:sz w:val="22"/>
        </w:rPr>
        <w:t> </w:t>
      </w:r>
      <w:r>
        <w:rPr>
          <w:w w:val="80"/>
          <w:sz w:val="22"/>
        </w:rPr>
        <w:t>celular. O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zinco</w:t>
      </w:r>
      <w:r>
        <w:rPr>
          <w:spacing w:val="-2"/>
          <w:sz w:val="22"/>
        </w:rPr>
        <w:t> </w:t>
      </w:r>
      <w:r>
        <w:rPr>
          <w:color w:val="0F0F0F"/>
          <w:w w:val="80"/>
          <w:sz w:val="22"/>
        </w:rPr>
        <w:t>e</w:t>
      </w:r>
      <w:r>
        <w:rPr>
          <w:color w:val="0F0F0F"/>
          <w:spacing w:val="-4"/>
          <w:w w:val="80"/>
          <w:sz w:val="22"/>
        </w:rPr>
        <w:t> </w:t>
      </w:r>
      <w:r>
        <w:rPr>
          <w:w w:val="80"/>
          <w:sz w:val="22"/>
        </w:rPr>
        <w:t>a B12 participam</w:t>
      </w:r>
      <w:r>
        <w:rPr>
          <w:spacing w:val="-2"/>
          <w:sz w:val="22"/>
        </w:rPr>
        <w:t> </w:t>
      </w:r>
      <w:r>
        <w:rPr>
          <w:w w:val="80"/>
          <w:sz w:val="22"/>
        </w:rPr>
        <w:t>da síntese proteica e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da divisão celular.</w:t>
      </w:r>
      <w:r>
        <w:rPr>
          <w:sz w:val="22"/>
        </w:rPr>
        <w:t> </w:t>
      </w:r>
      <w:r>
        <w:rPr>
          <w:color w:val="282828"/>
          <w:w w:val="80"/>
          <w:sz w:val="22"/>
        </w:rPr>
        <w:t>O </w:t>
      </w:r>
      <w:r>
        <w:rPr>
          <w:w w:val="80"/>
          <w:sz w:val="22"/>
        </w:rPr>
        <w:t>ferro contribui para oxigenaçáo</w:t>
      </w:r>
      <w:r>
        <w:rPr>
          <w:sz w:val="22"/>
        </w:rPr>
        <w:t> </w:t>
      </w:r>
      <w:r>
        <w:rPr>
          <w:w w:val="80"/>
          <w:sz w:val="22"/>
        </w:rPr>
        <w:t>tecidual,</w:t>
      </w:r>
      <w:r>
        <w:rPr>
          <w:sz w:val="22"/>
        </w:rPr>
        <w:t> </w:t>
      </w:r>
      <w:r>
        <w:rPr>
          <w:w w:val="80"/>
          <w:sz w:val="22"/>
        </w:rPr>
        <w:t>e a L-arginina</w:t>
      </w:r>
      <w:r>
        <w:rPr>
          <w:sz w:val="22"/>
        </w:rPr>
        <w:t> </w:t>
      </w:r>
      <w:r>
        <w:rPr>
          <w:w w:val="80"/>
          <w:sz w:val="22"/>
        </w:rPr>
        <w:t>estimula </w:t>
      </w:r>
      <w:r>
        <w:rPr>
          <w:color w:val="1D1D1D"/>
          <w:w w:val="80"/>
          <w:sz w:val="22"/>
        </w:rPr>
        <w:t>a </w:t>
      </w:r>
      <w:r>
        <w:rPr>
          <w:w w:val="90"/>
          <w:sz w:val="21"/>
        </w:rPr>
        <w:t>liberação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hormônio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do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crescimento.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52" w:lineRule="exact"/>
        <w:ind w:left="2453"/>
      </w:pPr>
      <w:r>
        <w:rPr>
          <w:spacing w:val="-2"/>
        </w:rPr>
        <w:t>Tendinite</w:t>
      </w:r>
    </w:p>
    <w:p>
      <w:pPr>
        <w:spacing w:line="252" w:lineRule="exact" w:before="0"/>
        <w:ind w:left="2463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7"/>
          <w:sz w:val="22"/>
        </w:rPr>
        <w:t> </w:t>
      </w:r>
      <w:r>
        <w:rPr>
          <w:i/>
          <w:w w:val="80"/>
          <w:sz w:val="22"/>
        </w:rPr>
        <w:t>deficit.noias:</w:t>
      </w:r>
      <w:r>
        <w:rPr>
          <w:i/>
          <w:spacing w:val="12"/>
          <w:sz w:val="22"/>
        </w:rPr>
        <w:t> </w:t>
      </w:r>
      <w:r>
        <w:rPr>
          <w:w w:val="80"/>
          <w:sz w:val="22"/>
        </w:rPr>
        <w:t>Vitaminas</w:t>
      </w:r>
      <w:r>
        <w:rPr>
          <w:spacing w:val="9"/>
          <w:sz w:val="22"/>
        </w:rPr>
        <w:t> </w:t>
      </w:r>
      <w:r>
        <w:rPr>
          <w:w w:val="80"/>
          <w:sz w:val="22"/>
        </w:rPr>
        <w:t>C,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D,</w:t>
      </w:r>
      <w:r>
        <w:rPr>
          <w:spacing w:val="-10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15"/>
          <w:sz w:val="22"/>
        </w:rPr>
        <w:t> </w:t>
      </w:r>
      <w:r>
        <w:rPr>
          <w:w w:val="80"/>
          <w:sz w:val="22"/>
        </w:rPr>
        <w:t>Omega-3,</w:t>
      </w:r>
      <w:r>
        <w:rPr>
          <w:spacing w:val="4"/>
          <w:sz w:val="22"/>
        </w:rPr>
        <w:t> </w:t>
      </w:r>
      <w:r>
        <w:rPr>
          <w:spacing w:val="-2"/>
          <w:w w:val="80"/>
          <w:sz w:val="22"/>
        </w:rPr>
        <w:t>Manganês</w:t>
      </w:r>
    </w:p>
    <w:p>
      <w:pPr>
        <w:pStyle w:val="BodyText"/>
        <w:spacing w:before="20"/>
      </w:pPr>
    </w:p>
    <w:p>
      <w:pPr>
        <w:pStyle w:val="BodyText"/>
        <w:spacing w:line="247" w:lineRule="auto"/>
        <w:ind w:left="2458" w:right="2030" w:firstLine="5"/>
        <w:jc w:val="both"/>
      </w:pPr>
      <w:r>
        <w:rPr>
          <w:i/>
          <w:w w:val="85"/>
        </w:rPr>
        <w:t>Explicação.</w:t>
      </w:r>
      <w:r>
        <w:rPr>
          <w:i/>
          <w:spacing w:val="-1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inflamação</w:t>
      </w:r>
      <w:r>
        <w:rPr>
          <w:spacing w:val="-2"/>
        </w:rPr>
        <w:t> </w:t>
      </w:r>
      <w:r>
        <w:rPr>
          <w:w w:val="85"/>
        </w:rPr>
        <w:t>dos</w:t>
      </w:r>
      <w:r>
        <w:rPr>
          <w:spacing w:val="-5"/>
          <w:w w:val="85"/>
        </w:rPr>
        <w:t> </w:t>
      </w:r>
      <w:r>
        <w:rPr>
          <w:w w:val="85"/>
        </w:rPr>
        <w:t>tendões</w:t>
      </w:r>
      <w:r>
        <w:rPr>
          <w:spacing w:val="-2"/>
          <w:w w:val="85"/>
        </w:rPr>
        <w:t> </w:t>
      </w:r>
      <w:r>
        <w:rPr>
          <w:w w:val="85"/>
        </w:rPr>
        <w:t>pode</w:t>
      </w:r>
      <w:r>
        <w:rPr>
          <w:spacing w:val="-7"/>
          <w:w w:val="85"/>
        </w:rPr>
        <w:t> </w:t>
      </w:r>
      <w:r>
        <w:rPr>
          <w:w w:val="85"/>
        </w:rPr>
        <w:t>estar</w:t>
      </w:r>
      <w:r>
        <w:rPr>
          <w:spacing w:val="-2"/>
          <w:w w:val="85"/>
        </w:rPr>
        <w:t> </w:t>
      </w:r>
      <w:r>
        <w:rPr>
          <w:w w:val="85"/>
        </w:rPr>
        <w:t>associada</w:t>
      </w:r>
      <w:r>
        <w:rPr>
          <w:spacing w:val="-4"/>
        </w:rPr>
        <w:t> </w:t>
      </w:r>
      <w:r>
        <w:rPr>
          <w:w w:val="85"/>
        </w:rPr>
        <w:t>ao</w:t>
      </w:r>
      <w:r>
        <w:rPr>
          <w:spacing w:val="-5"/>
          <w:w w:val="85"/>
        </w:rPr>
        <w:t> </w:t>
      </w:r>
      <w:r>
        <w:rPr>
          <w:w w:val="85"/>
        </w:rPr>
        <w:t>estresse oxidativo e</w:t>
      </w:r>
      <w:r>
        <w:rPr>
          <w:spacing w:val="-7"/>
          <w:w w:val="85"/>
        </w:rPr>
        <w:t> </w:t>
      </w:r>
      <w:r>
        <w:rPr>
          <w:w w:val="85"/>
        </w:rPr>
        <w:t>à </w:t>
      </w:r>
      <w:r>
        <w:rPr>
          <w:w w:val="80"/>
        </w:rPr>
        <w:t>perda</w:t>
      </w:r>
      <w:r>
        <w:rPr>
          <w:spacing w:val="-1"/>
        </w:rPr>
        <w:t> </w:t>
      </w:r>
      <w:r>
        <w:rPr>
          <w:w w:val="80"/>
        </w:rPr>
        <w:t>da</w:t>
      </w:r>
      <w:r>
        <w:rPr>
          <w:spacing w:val="-1"/>
          <w:w w:val="80"/>
        </w:rPr>
        <w:t> </w:t>
      </w:r>
      <w:r>
        <w:rPr>
          <w:w w:val="80"/>
        </w:rPr>
        <w:t>integridade</w:t>
      </w:r>
      <w:r>
        <w:rPr/>
        <w:t> </w:t>
      </w:r>
      <w:r>
        <w:rPr>
          <w:w w:val="80"/>
        </w:rPr>
        <w:t>do</w:t>
      </w:r>
      <w:r>
        <w:rPr>
          <w:spacing w:val="-2"/>
          <w:w w:val="80"/>
        </w:rPr>
        <w:t> </w:t>
      </w:r>
      <w:r>
        <w:rPr>
          <w:w w:val="80"/>
        </w:rPr>
        <w:t>co!ágeno.</w:t>
      </w:r>
      <w:r>
        <w:rPr/>
        <w:t> </w:t>
      </w:r>
      <w:r>
        <w:rPr>
          <w:w w:val="80"/>
        </w:rPr>
        <w:t>A vitamina</w:t>
      </w:r>
      <w:r>
        <w:rPr/>
        <w:t> </w:t>
      </w:r>
      <w:r>
        <w:rPr>
          <w:w w:val="80"/>
        </w:rPr>
        <w:t>C</w:t>
      </w:r>
      <w:r>
        <w:rPr>
          <w:spacing w:val="-3"/>
          <w:w w:val="80"/>
        </w:rPr>
        <w:t> </w:t>
      </w:r>
      <w:r>
        <w:rPr>
          <w:w w:val="80"/>
        </w:rPr>
        <w:t>é</w:t>
      </w:r>
      <w:r>
        <w:rPr>
          <w:spacing w:val="-4"/>
          <w:w w:val="80"/>
        </w:rPr>
        <w:t> </w:t>
      </w:r>
      <w:r>
        <w:rPr>
          <w:w w:val="80"/>
        </w:rPr>
        <w:t>fundamental</w:t>
      </w:r>
      <w:r>
        <w:rPr/>
        <w:t> </w:t>
      </w:r>
      <w:r>
        <w:rPr>
          <w:w w:val="80"/>
        </w:rPr>
        <w:t>na síntese de colágeno.</w:t>
      </w:r>
      <w:r>
        <w:rPr/>
        <w:t> </w:t>
      </w:r>
      <w:r>
        <w:rPr>
          <w:w w:val="80"/>
        </w:rPr>
        <w:t>A vitamina</w:t>
      </w:r>
      <w:r>
        <w:rPr/>
        <w:t> </w:t>
      </w:r>
      <w:r>
        <w:rPr>
          <w:w w:val="80"/>
        </w:rPr>
        <w:t>D regula</w:t>
      </w:r>
      <w:r>
        <w:rPr/>
        <w:t> </w:t>
      </w:r>
      <w:r>
        <w:rPr>
          <w:w w:val="80"/>
        </w:rPr>
        <w:t>a resposta inflarriatória. O magnésio participa</w:t>
      </w:r>
      <w:r>
        <w:rPr/>
        <w:t> </w:t>
      </w:r>
      <w:r>
        <w:rPr>
          <w:color w:val="0E0E0E"/>
          <w:w w:val="80"/>
        </w:rPr>
        <w:t>da </w:t>
      </w:r>
      <w:r>
        <w:rPr>
          <w:w w:val="80"/>
        </w:rPr>
        <w:t>funçáo muscular e da regeneração.</w:t>
      </w:r>
      <w:r>
        <w:rPr/>
        <w:t> </w:t>
      </w:r>
      <w:r>
        <w:rPr>
          <w:w w:val="80"/>
        </w:rPr>
        <w:t>O ôn‹ega-3</w:t>
      </w:r>
      <w:r>
        <w:rPr/>
        <w:t> </w:t>
      </w:r>
      <w:r>
        <w:rPr>
          <w:w w:val="80"/>
        </w:rPr>
        <w:t>atua como anti-inflamatório natural,</w:t>
      </w:r>
      <w:r>
        <w:rPr/>
        <w:t> </w:t>
      </w:r>
      <w:r>
        <w:rPr>
          <w:w w:val="80"/>
        </w:rPr>
        <w:t>e</w:t>
      </w:r>
      <w:r>
        <w:rPr>
          <w:spacing w:val="-1"/>
          <w:w w:val="80"/>
        </w:rPr>
        <w:t> </w:t>
      </w:r>
      <w:r>
        <w:rPr>
          <w:w w:val="80"/>
        </w:rPr>
        <w:t>o manganês</w:t>
      </w:r>
      <w:r>
        <w:rPr/>
        <w:t> </w:t>
      </w:r>
      <w:r>
        <w:rPr>
          <w:w w:val="80"/>
        </w:rPr>
        <w:t>é</w:t>
      </w:r>
      <w:r>
        <w:rPr>
          <w:spacing w:val="-1"/>
          <w:w w:val="80"/>
        </w:rPr>
        <w:t> </w:t>
      </w:r>
      <w:r>
        <w:rPr>
          <w:w w:val="80"/>
        </w:rPr>
        <w:t>necessário </w:t>
      </w:r>
      <w:r>
        <w:rPr>
          <w:w w:val="85"/>
        </w:rPr>
        <w:t>para enzimas reparadoras.</w:t>
      </w:r>
    </w:p>
    <w:p>
      <w:pPr>
        <w:pStyle w:val="BodyText"/>
        <w:spacing w:before="236"/>
      </w:pPr>
    </w:p>
    <w:p>
      <w:pPr>
        <w:spacing w:before="1"/>
        <w:ind w:left="2462" w:right="0" w:firstLine="0"/>
        <w:jc w:val="both"/>
        <w:rPr>
          <w:rFonts w:ascii="Calibri" w:hAnsi="Calibri"/>
          <w:sz w:val="24"/>
        </w:rPr>
      </w:pPr>
      <w:r>
        <w:rPr>
          <w:rFonts w:ascii="Arial Narrow" w:hAnsi="Arial Narrow"/>
          <w:i/>
          <w:w w:val="90"/>
          <w:sz w:val="24"/>
        </w:rPr>
        <w:t>Po.siveis</w:t>
      </w:r>
      <w:r>
        <w:rPr>
          <w:rFonts w:ascii="Arial Narrow" w:hAnsi="Arial Narrow"/>
          <w:i/>
          <w:spacing w:val="-3"/>
          <w:sz w:val="24"/>
        </w:rPr>
        <w:t> </w:t>
      </w:r>
      <w:r>
        <w:rPr>
          <w:rFonts w:ascii="Arial Narrow" w:hAnsi="Arial Narrow"/>
          <w:i/>
          <w:w w:val="90"/>
          <w:sz w:val="24"/>
        </w:rPr>
        <w:t>deiici!ncias:</w:t>
      </w:r>
      <w:r>
        <w:rPr>
          <w:rFonts w:ascii="Arial Narrow" w:hAnsi="Arial Narrow"/>
          <w:i/>
          <w:spacing w:val="12"/>
          <w:sz w:val="24"/>
        </w:rPr>
        <w:t> </w:t>
      </w:r>
      <w:r>
        <w:rPr>
          <w:rFonts w:ascii="Calibri" w:hAnsi="Calibri"/>
          <w:w w:val="90"/>
          <w:sz w:val="24"/>
        </w:rPr>
        <w:t>B6,</w:t>
      </w:r>
      <w:r>
        <w:rPr>
          <w:rFonts w:ascii="Calibri" w:hAnsi="Calibri"/>
          <w:spacing w:val="-6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D,</w:t>
      </w:r>
      <w:r>
        <w:rPr>
          <w:rFonts w:ascii="Calibri" w:hAnsi="Calibri"/>
          <w:spacing w:val="-6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Coenzima</w:t>
      </w:r>
      <w:r>
        <w:rPr>
          <w:rFonts w:ascii="Calibri" w:hAnsi="Calibri"/>
          <w:spacing w:val="-2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Q10,</w:t>
      </w:r>
      <w:r>
        <w:rPr>
          <w:rFonts w:ascii="Calibri" w:hAnsi="Calibri"/>
          <w:spacing w:val="-3"/>
          <w:w w:val="90"/>
          <w:sz w:val="24"/>
        </w:rPr>
        <w:t> </w:t>
      </w:r>
      <w:r>
        <w:rPr>
          <w:rFonts w:ascii="Calibri" w:hAnsi="Calibri"/>
          <w:w w:val="90"/>
          <w:sz w:val="24"/>
        </w:rPr>
        <w:t>NAC,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w w:val="90"/>
          <w:sz w:val="24"/>
        </w:rPr>
        <w:t>Ômega-</w:t>
      </w:r>
      <w:r>
        <w:rPr>
          <w:rFonts w:ascii="Calibri" w:hAnsi="Calibri"/>
          <w:spacing w:val="-10"/>
          <w:w w:val="90"/>
          <w:sz w:val="24"/>
        </w:rPr>
        <w:t>3</w:t>
      </w:r>
    </w:p>
    <w:p>
      <w:pPr>
        <w:pStyle w:val="BodyText"/>
        <w:spacing w:line="244" w:lineRule="auto" w:before="254"/>
        <w:ind w:left="2457" w:right="2035" w:firstLine="12"/>
        <w:jc w:val="both"/>
      </w:pPr>
      <w:r>
        <w:rPr>
          <w:i/>
          <w:w w:val="80"/>
        </w:rPr>
        <w:t>Explicação:</w:t>
      </w:r>
      <w:r>
        <w:rPr>
          <w:i/>
        </w:rPr>
        <w:t> </w:t>
      </w:r>
      <w:r>
        <w:rPr>
          <w:color w:val="0E0E0E"/>
          <w:w w:val="80"/>
        </w:rPr>
        <w:t>A </w:t>
      </w:r>
      <w:r>
        <w:rPr>
          <w:w w:val="80"/>
        </w:rPr>
        <w:t>neurodegeneraçáo no Parkinson</w:t>
      </w:r>
      <w:r>
        <w:rPr/>
        <w:t> </w:t>
      </w:r>
      <w:r>
        <w:rPr>
          <w:w w:val="80"/>
        </w:rPr>
        <w:t>envolve estresse oxidativo, infamação</w:t>
      </w:r>
      <w:r>
        <w:rPr/>
        <w:t> </w:t>
      </w:r>
      <w:r>
        <w:rPr>
          <w:w w:val="80"/>
        </w:rPr>
        <w:t>e </w:t>
      </w:r>
      <w:r>
        <w:rPr>
          <w:w w:val="85"/>
        </w:rPr>
        <w:t>disfunçáo</w:t>
      </w:r>
      <w:r>
        <w:rPr>
          <w:spacing w:val="-6"/>
          <w:w w:val="85"/>
        </w:rPr>
        <w:t> </w:t>
      </w:r>
      <w:r>
        <w:rPr>
          <w:w w:val="85"/>
        </w:rPr>
        <w:t>mitocondrial.</w:t>
      </w:r>
      <w:r>
        <w:rPr>
          <w:spacing w:val="11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B6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6"/>
          <w:w w:val="85"/>
        </w:rPr>
        <w:t> </w:t>
      </w:r>
      <w:r>
        <w:rPr>
          <w:w w:val="85"/>
        </w:rPr>
        <w:t>cofator da</w:t>
      </w:r>
      <w:r>
        <w:rPr>
          <w:spacing w:val="-3"/>
          <w:w w:val="85"/>
        </w:rPr>
        <w:t> </w:t>
      </w:r>
      <w:r>
        <w:rPr>
          <w:w w:val="85"/>
        </w:rPr>
        <w:t>descarboxilação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2"/>
          <w:w w:val="85"/>
        </w:rPr>
        <w:t> </w:t>
      </w:r>
      <w:r>
        <w:rPr>
          <w:w w:val="85"/>
        </w:rPr>
        <w:t>dopamina.</w:t>
      </w:r>
      <w:r>
        <w:rPr>
          <w:spacing w:val="-4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vitamina</w:t>
      </w:r>
      <w:r>
        <w:rPr>
          <w:spacing w:val="-6"/>
          <w:w w:val="85"/>
        </w:rPr>
        <w:t> </w:t>
      </w:r>
      <w:r>
        <w:rPr>
          <w:color w:val="161616"/>
          <w:w w:val="85"/>
        </w:rPr>
        <w:t>D </w:t>
      </w:r>
      <w:r>
        <w:rPr>
          <w:w w:val="85"/>
        </w:rPr>
        <w:t>protege</w:t>
      </w:r>
      <w:r>
        <w:rPr>
          <w:spacing w:val="-7"/>
          <w:w w:val="85"/>
        </w:rPr>
        <w:t> </w:t>
      </w:r>
      <w:r>
        <w:rPr>
          <w:w w:val="85"/>
        </w:rPr>
        <w:t>neurônios</w:t>
      </w:r>
      <w:r>
        <w:rPr>
          <w:spacing w:val="-6"/>
          <w:w w:val="85"/>
        </w:rPr>
        <w:t> </w:t>
      </w:r>
      <w:r>
        <w:rPr>
          <w:w w:val="85"/>
        </w:rPr>
        <w:t>dogaminérgicos.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CoQ10</w:t>
      </w:r>
      <w:r>
        <w:rPr>
          <w:spacing w:val="-6"/>
          <w:w w:val="85"/>
        </w:rPr>
        <w:t> </w:t>
      </w:r>
      <w:r>
        <w:rPr>
          <w:w w:val="85"/>
        </w:rPr>
        <w:t>atua</w:t>
      </w:r>
      <w:r>
        <w:rPr>
          <w:spacing w:val="-6"/>
          <w:w w:val="85"/>
        </w:rPr>
        <w:t> </w:t>
      </w:r>
      <w:r>
        <w:rPr>
          <w:w w:val="85"/>
        </w:rPr>
        <w:t>na</w:t>
      </w:r>
      <w:r>
        <w:rPr>
          <w:spacing w:val="-6"/>
          <w:w w:val="85"/>
        </w:rPr>
        <w:t> </w:t>
      </w:r>
      <w:r>
        <w:rPr>
          <w:w w:val="85"/>
        </w:rPr>
        <w:t>cadeia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transporte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elétrons </w:t>
      </w:r>
      <w:r>
        <w:rPr>
          <w:w w:val="80"/>
        </w:rPr>
        <w:t>mitocondrial.</w:t>
      </w:r>
      <w:r>
        <w:rPr>
          <w:spacing w:val="35"/>
        </w:rPr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NAC</w:t>
      </w:r>
      <w:r>
        <w:rPr/>
        <w:t> </w:t>
      </w:r>
      <w:r>
        <w:rPr>
          <w:w w:val="80"/>
        </w:rPr>
        <w:t>é precursor</w:t>
      </w:r>
      <w:r>
        <w:rPr>
          <w:spacing w:val="25"/>
        </w:rPr>
        <w:t> </w:t>
      </w:r>
      <w:r>
        <w:rPr>
          <w:w w:val="80"/>
        </w:rPr>
        <w:t>de glutationa,</w:t>
      </w:r>
      <w:r>
        <w:rPr>
          <w:spacing w:val="19"/>
        </w:rPr>
        <w:t> </w:t>
      </w:r>
      <w:r>
        <w:rPr>
          <w:w w:val="80"/>
        </w:rPr>
        <w:t>antioxidante</w:t>
      </w:r>
      <w:r>
        <w:rPr/>
        <w:t> </w:t>
      </w:r>
      <w:r>
        <w:rPr>
          <w:w w:val="80"/>
        </w:rPr>
        <w:t>chave.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ômega-3</w:t>
      </w:r>
      <w:r>
        <w:rPr/>
        <w:t> </w:t>
      </w:r>
      <w:r>
        <w:rPr>
          <w:w w:val="80"/>
        </w:rPr>
        <w:t>melhora</w:t>
      </w:r>
      <w:r>
        <w:rPr/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ptatticidade</w:t>
      </w:r>
      <w:r>
        <w:rPr/>
        <w:t> </w:t>
      </w:r>
      <w:r>
        <w:rPr>
          <w:w w:val="85"/>
        </w:rPr>
        <w:t>sinóptica e</w:t>
      </w:r>
      <w:r>
        <w:rPr>
          <w:spacing w:val="-4"/>
          <w:w w:val="85"/>
        </w:rPr>
        <w:t> </w:t>
      </w:r>
      <w:r>
        <w:rPr>
          <w:w w:val="85"/>
        </w:rPr>
        <w:t>reduz inflamação.</w:t>
      </w:r>
    </w:p>
    <w:p>
      <w:pPr>
        <w:pStyle w:val="BodyText"/>
        <w:spacing w:after="0" w:line="244" w:lineRule="auto"/>
        <w:jc w:val="both"/>
        <w:sectPr>
          <w:footerReference w:type="default" r:id="rId138"/>
          <w:footerReference w:type="even" r:id="rId139"/>
          <w:pgSz w:w="11910" w:h="16840"/>
          <w:pgMar w:header="0" w:footer="5169" w:top="1300" w:bottom="5360" w:left="141" w:right="141"/>
          <w:pgNumType w:start="213"/>
        </w:sectPr>
      </w:pPr>
    </w:p>
    <w:p>
      <w:pPr>
        <w:spacing w:before="69"/>
        <w:ind w:left="2363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1741932</wp:posOffset>
            </wp:positionH>
            <wp:positionV relativeFrom="page">
              <wp:posOffset>7607807</wp:posOffset>
            </wp:positionV>
            <wp:extent cx="480059" cy="466344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9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1"/>
        </w:rPr>
        <w:t>Neuropatia</w:t>
      </w:r>
      <w:r>
        <w:rPr>
          <w:spacing w:val="1"/>
          <w:sz w:val="21"/>
        </w:rPr>
        <w:t> </w:t>
      </w:r>
      <w:r>
        <w:rPr>
          <w:spacing w:val="-2"/>
          <w:w w:val="95"/>
          <w:sz w:val="21"/>
        </w:rPr>
        <w:t>Periférica</w:t>
      </w:r>
    </w:p>
    <w:p>
      <w:pPr>
        <w:spacing w:before="18"/>
        <w:ind w:left="2369" w:right="0" w:firstLine="0"/>
        <w:jc w:val="left"/>
        <w:rPr>
          <w:sz w:val="21"/>
        </w:rPr>
      </w:pPr>
      <w:r>
        <w:rPr>
          <w:i/>
          <w:w w:val="85"/>
          <w:sz w:val="21"/>
        </w:rPr>
        <w:t>Possíveis</w:t>
      </w:r>
      <w:r>
        <w:rPr>
          <w:i/>
          <w:spacing w:val="-1"/>
          <w:sz w:val="21"/>
        </w:rPr>
        <w:t> </w:t>
      </w:r>
      <w:r>
        <w:rPr>
          <w:i/>
          <w:w w:val="85"/>
          <w:sz w:val="21"/>
        </w:rPr>
        <w:t>deficiéi›cias:</w:t>
      </w:r>
      <w:r>
        <w:rPr>
          <w:i/>
          <w:spacing w:val="2"/>
          <w:sz w:val="21"/>
        </w:rPr>
        <w:t> </w:t>
      </w:r>
      <w:r>
        <w:rPr>
          <w:w w:val="85"/>
          <w:sz w:val="21"/>
        </w:rPr>
        <w:t>B9,</w:t>
      </w:r>
      <w:r>
        <w:rPr>
          <w:spacing w:val="-8"/>
          <w:sz w:val="21"/>
        </w:rPr>
        <w:t> </w:t>
      </w:r>
      <w:r>
        <w:rPr>
          <w:w w:val="85"/>
          <w:sz w:val="21"/>
        </w:rPr>
        <w:t>B12,</w:t>
      </w:r>
      <w:r>
        <w:rPr>
          <w:spacing w:val="-7"/>
          <w:sz w:val="21"/>
        </w:rPr>
        <w:t> </w:t>
      </w:r>
      <w:r>
        <w:rPr>
          <w:w w:val="85"/>
          <w:sz w:val="21"/>
        </w:rPr>
        <w:t>E,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Ômega-3,</w:t>
      </w:r>
      <w:r>
        <w:rPr>
          <w:spacing w:val="1"/>
          <w:sz w:val="21"/>
        </w:rPr>
        <w:t> </w:t>
      </w:r>
      <w:r>
        <w:rPr>
          <w:spacing w:val="-5"/>
          <w:w w:val="85"/>
          <w:sz w:val="21"/>
        </w:rPr>
        <w:t>NAC</w:t>
      </w:r>
    </w:p>
    <w:p>
      <w:pPr>
        <w:pStyle w:val="BodyText"/>
        <w:spacing w:before="33"/>
        <w:rPr>
          <w:sz w:val="21"/>
        </w:rPr>
      </w:pPr>
    </w:p>
    <w:p>
      <w:pPr>
        <w:pStyle w:val="BodyText"/>
        <w:spacing w:line="247" w:lineRule="auto"/>
        <w:ind w:left="2364" w:right="2138" w:firstLine="5"/>
        <w:jc w:val="both"/>
      </w:pPr>
      <w:r>
        <w:rPr>
          <w:i/>
          <w:w w:val="80"/>
        </w:rPr>
        <w:t>Expliúaçào:</w:t>
      </w:r>
      <w:r>
        <w:rPr>
          <w:i/>
          <w:spacing w:val="22"/>
        </w:rPr>
        <w:t> </w:t>
      </w:r>
      <w:r>
        <w:rPr>
          <w:w w:val="80"/>
        </w:rPr>
        <w:t>As vitaminas B9 e B12 sáo essenciais</w:t>
      </w:r>
      <w:r>
        <w:rPr/>
        <w:t> </w:t>
      </w:r>
      <w:r>
        <w:rPr>
          <w:w w:val="80"/>
        </w:rPr>
        <w:t>para a mielinização</w:t>
      </w:r>
      <w:r>
        <w:rPr/>
        <w:t> </w:t>
      </w:r>
      <w:r>
        <w:rPr>
          <w:w w:val="80"/>
        </w:rPr>
        <w:t>e regeneração</w:t>
      </w:r>
      <w:r>
        <w:rPr/>
        <w:t> </w:t>
      </w:r>
      <w:r>
        <w:rPr>
          <w:w w:val="80"/>
        </w:rPr>
        <w:t>de nervos periféricos.</w:t>
      </w:r>
      <w:r>
        <w:rPr/>
        <w:t> </w:t>
      </w:r>
      <w:r>
        <w:rPr>
          <w:w w:val="80"/>
        </w:rPr>
        <w:t>A vitamina E é antioxidante</w:t>
      </w:r>
      <w:r>
        <w:rPr/>
        <w:t> </w:t>
      </w:r>
      <w:r>
        <w:rPr>
          <w:w w:val="80"/>
        </w:rPr>
        <w:t>lipofilico</w:t>
      </w:r>
      <w:r>
        <w:rPr/>
        <w:t> </w:t>
      </w:r>
      <w:r>
        <w:rPr>
          <w:w w:val="80"/>
        </w:rPr>
        <w:t>que protege</w:t>
      </w:r>
      <w:r>
        <w:rPr/>
        <w:t> </w:t>
      </w:r>
      <w:r>
        <w:rPr>
          <w:color w:val="111111"/>
          <w:w w:val="80"/>
        </w:rPr>
        <w:t>a </w:t>
      </w:r>
      <w:r>
        <w:rPr>
          <w:w w:val="80"/>
        </w:rPr>
        <w:t>bainha de mielina.</w:t>
      </w:r>
      <w:r>
        <w:rPr>
          <w:spacing w:val="40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ômega-3 auxilia</w:t>
      </w:r>
      <w:r>
        <w:rPr>
          <w:spacing w:val="-2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regeneração</w:t>
      </w:r>
      <w:r>
        <w:rPr/>
        <w:t> </w:t>
      </w:r>
      <w:r>
        <w:rPr>
          <w:w w:val="85"/>
        </w:rPr>
        <w:t>neuronal.</w:t>
      </w:r>
      <w:r>
        <w:rPr>
          <w:w w:val="85"/>
        </w:rPr>
        <w:t> 0</w:t>
      </w:r>
      <w:r>
        <w:rPr>
          <w:spacing w:val="11"/>
        </w:rPr>
        <w:t> </w:t>
      </w:r>
      <w:r>
        <w:rPr>
          <w:w w:val="85"/>
        </w:rPr>
        <w:t>NAC</w:t>
      </w:r>
      <w:r>
        <w:rPr>
          <w:spacing w:val="-4"/>
          <w:w w:val="85"/>
        </w:rPr>
        <w:t> </w:t>
      </w:r>
      <w:r>
        <w:rPr>
          <w:w w:val="85"/>
        </w:rPr>
        <w:t>aumenta</w:t>
      </w:r>
      <w:r>
        <w:rPr>
          <w:w w:val="85"/>
        </w:rPr>
        <w:t> os</w:t>
      </w:r>
      <w:r>
        <w:rPr>
          <w:spacing w:val="-6"/>
          <w:w w:val="85"/>
        </w:rPr>
        <w:t> </w:t>
      </w:r>
      <w:r>
        <w:rPr>
          <w:w w:val="85"/>
        </w:rPr>
        <w:t>níveis de</w:t>
      </w:r>
      <w:r>
        <w:rPr>
          <w:spacing w:val="-6"/>
          <w:w w:val="85"/>
        </w:rPr>
        <w:t> </w:t>
      </w:r>
      <w:r>
        <w:rPr>
          <w:w w:val="85"/>
        </w:rPr>
        <w:t>glutationa, protegendo contra danos</w:t>
      </w:r>
      <w:r>
        <w:rPr>
          <w:spacing w:val="-2"/>
          <w:w w:val="85"/>
        </w:rPr>
        <w:t> </w:t>
      </w:r>
      <w:r>
        <w:rPr>
          <w:w w:val="85"/>
        </w:rPr>
        <w:t>oxidativos aos</w:t>
      </w:r>
      <w:r>
        <w:rPr>
          <w:spacing w:val="-5"/>
          <w:w w:val="85"/>
        </w:rPr>
        <w:t> </w:t>
      </w:r>
      <w:r>
        <w:rPr>
          <w:w w:val="85"/>
        </w:rPr>
        <w:t>nervos.</w:t>
      </w:r>
    </w:p>
    <w:p>
      <w:pPr>
        <w:pStyle w:val="BodyText"/>
      </w:pPr>
    </w:p>
    <w:p>
      <w:pPr>
        <w:pStyle w:val="BodyText"/>
        <w:spacing w:before="38"/>
      </w:pPr>
    </w:p>
    <w:p>
      <w:pPr>
        <w:spacing w:before="0"/>
        <w:ind w:left="2361" w:right="0" w:firstLine="0"/>
        <w:jc w:val="left"/>
        <w:rPr>
          <w:sz w:val="21"/>
        </w:rPr>
      </w:pPr>
      <w:r>
        <w:rPr>
          <w:spacing w:val="-2"/>
          <w:sz w:val="21"/>
        </w:rPr>
        <w:t>Osteomalàcia</w:t>
      </w:r>
    </w:p>
    <w:p>
      <w:pPr>
        <w:spacing w:before="8"/>
        <w:ind w:left="2369" w:right="0" w:firstLine="0"/>
        <w:jc w:val="left"/>
        <w:rPr>
          <w:sz w:val="22"/>
        </w:rPr>
      </w:pPr>
      <w:r>
        <w:rPr>
          <w:i/>
          <w:w w:val="80"/>
          <w:sz w:val="22"/>
        </w:rPr>
        <w:t>Possiveis</w:t>
      </w:r>
      <w:r>
        <w:rPr>
          <w:i/>
          <w:spacing w:val="3"/>
          <w:sz w:val="22"/>
        </w:rPr>
        <w:t> </w:t>
      </w:r>
      <w:r>
        <w:rPr>
          <w:i/>
          <w:w w:val="80"/>
          <w:sz w:val="22"/>
        </w:rPr>
        <w:t>deficiéncias.’</w:t>
      </w:r>
      <w:r>
        <w:rPr>
          <w:i/>
          <w:spacing w:val="12"/>
          <w:sz w:val="22"/>
        </w:rPr>
        <w:t> </w:t>
      </w:r>
      <w:r>
        <w:rPr>
          <w:w w:val="80"/>
          <w:sz w:val="22"/>
        </w:rPr>
        <w:t>Vitamina</w:t>
      </w:r>
      <w:r>
        <w:rPr>
          <w:spacing w:val="-7"/>
          <w:sz w:val="22"/>
        </w:rPr>
        <w:t> </w:t>
      </w:r>
      <w:r>
        <w:rPr>
          <w:w w:val="80"/>
          <w:sz w:val="22"/>
        </w:rPr>
        <w:t>D,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K2,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-1"/>
          <w:sz w:val="22"/>
        </w:rPr>
        <w:t> </w:t>
      </w:r>
      <w:r>
        <w:rPr>
          <w:spacing w:val="-2"/>
          <w:w w:val="80"/>
          <w:sz w:val="22"/>
        </w:rPr>
        <w:t>Càlcio</w:t>
      </w:r>
    </w:p>
    <w:p>
      <w:pPr>
        <w:pStyle w:val="BodyText"/>
        <w:spacing w:before="22"/>
      </w:pPr>
    </w:p>
    <w:p>
      <w:pPr>
        <w:pStyle w:val="Heading7"/>
        <w:spacing w:line="216" w:lineRule="auto" w:before="1"/>
        <w:ind w:left="2361" w:right="2143" w:firstLine="6"/>
        <w:jc w:val="both"/>
      </w:pPr>
      <w:r>
        <w:rPr>
          <w:i/>
          <w:w w:val="70"/>
        </w:rPr>
        <w:t>Explicação.</w:t>
      </w:r>
      <w:r>
        <w:rPr>
          <w:i/>
        </w:rPr>
        <w:t> </w:t>
      </w:r>
      <w:r>
        <w:rPr>
          <w:w w:val="70"/>
        </w:rPr>
        <w:t>A</w:t>
      </w:r>
      <w:r>
        <w:rPr>
          <w:spacing w:val="-9"/>
        </w:rPr>
        <w:t> </w:t>
      </w:r>
      <w:r>
        <w:rPr>
          <w:w w:val="70"/>
        </w:rPr>
        <w:t>osteomalácia</w:t>
      </w:r>
      <w:r>
        <w:rPr/>
        <w:t> </w:t>
      </w:r>
      <w:r>
        <w:rPr>
          <w:w w:val="70"/>
        </w:rPr>
        <w:t>é</w:t>
      </w:r>
      <w:r>
        <w:rPr>
          <w:spacing w:val="-7"/>
        </w:rPr>
        <w:t> </w:t>
      </w:r>
      <w:r>
        <w:rPr>
          <w:w w:val="70"/>
        </w:rPr>
        <w:t>o</w:t>
      </w:r>
      <w:r>
        <w:rPr/>
        <w:t> </w:t>
      </w:r>
      <w:r>
        <w:rPr>
          <w:w w:val="70"/>
        </w:rPr>
        <w:t>amoIer.imento</w:t>
      </w:r>
      <w:r>
        <w:rPr/>
        <w:t> </w:t>
      </w:r>
      <w:r>
        <w:rPr>
          <w:w w:val="70"/>
        </w:rPr>
        <w:t>dos</w:t>
      </w:r>
      <w:r>
        <w:rPr>
          <w:spacing w:val="-2"/>
        </w:rPr>
        <w:t> </w:t>
      </w:r>
      <w:r>
        <w:rPr>
          <w:w w:val="70"/>
        </w:rPr>
        <w:t>ossos</w:t>
      </w:r>
      <w:r>
        <w:rPr/>
        <w:t> </w:t>
      </w:r>
      <w:r>
        <w:rPr>
          <w:w w:val="70"/>
        </w:rPr>
        <w:t>por</w:t>
      </w:r>
      <w:r>
        <w:rPr/>
        <w:t> </w:t>
      </w:r>
      <w:r>
        <w:rPr>
          <w:w w:val="70"/>
        </w:rPr>
        <w:t>falha</w:t>
      </w:r>
      <w:r>
        <w:rPr/>
        <w:t> </w:t>
      </w:r>
      <w:r>
        <w:rPr>
          <w:w w:val="70"/>
        </w:rPr>
        <w:t>na</w:t>
      </w:r>
      <w:r>
        <w:rPr>
          <w:spacing w:val="-5"/>
        </w:rPr>
        <w:t> </w:t>
      </w:r>
      <w:r>
        <w:rPr>
          <w:w w:val="70"/>
        </w:rPr>
        <w:t>mineralização.</w:t>
      </w:r>
      <w:r>
        <w:rPr/>
        <w:t> </w:t>
      </w:r>
      <w:r>
        <w:rPr>
          <w:w w:val="70"/>
        </w:rPr>
        <w:t>A </w:t>
      </w:r>
      <w:r>
        <w:rPr>
          <w:w w:val="75"/>
        </w:rPr>
        <w:t>vitamina D regula a absorção de cálcio.</w:t>
      </w:r>
      <w:r>
        <w:rPr>
          <w:spacing w:val="-11"/>
        </w:rPr>
        <w:t> </w:t>
      </w:r>
      <w:r>
        <w:rPr>
          <w:w w:val="75"/>
        </w:rPr>
        <w:t>A</w:t>
      </w:r>
      <w:r>
        <w:rPr>
          <w:spacing w:val="-17"/>
        </w:rPr>
        <w:t> </w:t>
      </w:r>
      <w:r>
        <w:rPr>
          <w:w w:val="75"/>
        </w:rPr>
        <w:t>vitamina</w:t>
      </w:r>
      <w:r>
        <w:rPr>
          <w:spacing w:val="-13"/>
        </w:rPr>
        <w:t> </w:t>
      </w:r>
      <w:r>
        <w:rPr>
          <w:w w:val="75"/>
        </w:rPr>
        <w:t>K2 ativa</w:t>
      </w:r>
      <w:r>
        <w:rPr>
          <w:spacing w:val="-15"/>
        </w:rPr>
        <w:t> </w:t>
      </w:r>
      <w:r>
        <w:rPr>
          <w:w w:val="75"/>
        </w:rPr>
        <w:t>proteínas</w:t>
      </w:r>
      <w:r>
        <w:rPr>
          <w:spacing w:val="-5"/>
        </w:rPr>
        <w:t> </w:t>
      </w:r>
      <w:r>
        <w:rPr>
          <w:w w:val="75"/>
        </w:rPr>
        <w:t>que depositam </w:t>
      </w:r>
      <w:r>
        <w:rPr>
          <w:w w:val="70"/>
        </w:rPr>
        <w:t>cãIc!o</w:t>
      </w:r>
      <w:r>
        <w:rPr>
          <w:spacing w:val="-6"/>
        </w:rPr>
        <w:t> </w:t>
      </w:r>
      <w:r>
        <w:rPr>
          <w:w w:val="70"/>
        </w:rPr>
        <w:t>nos</w:t>
      </w:r>
      <w:r>
        <w:rPr>
          <w:spacing w:val="-3"/>
        </w:rPr>
        <w:t> </w:t>
      </w:r>
      <w:r>
        <w:rPr>
          <w:w w:val="70"/>
        </w:rPr>
        <w:t>ossos.</w:t>
      </w:r>
      <w:r>
        <w:rPr>
          <w:spacing w:val="-4"/>
        </w:rPr>
        <w:t> </w:t>
      </w:r>
      <w:r>
        <w:rPr>
          <w:w w:val="70"/>
        </w:rPr>
        <w:t>O</w:t>
      </w:r>
      <w:r>
        <w:rPr>
          <w:spacing w:val="-15"/>
        </w:rPr>
        <w:t> </w:t>
      </w:r>
      <w:r>
        <w:rPr>
          <w:w w:val="70"/>
        </w:rPr>
        <w:t>magnésio</w:t>
      </w:r>
      <w:r>
        <w:rPr/>
        <w:t> </w:t>
      </w:r>
      <w:r>
        <w:rPr>
          <w:w w:val="70"/>
        </w:rPr>
        <w:t>é</w:t>
      </w:r>
      <w:r>
        <w:rPr>
          <w:spacing w:val="-11"/>
        </w:rPr>
        <w:t> </w:t>
      </w:r>
      <w:r>
        <w:rPr>
          <w:w w:val="70"/>
        </w:rPr>
        <w:t>cofator</w:t>
      </w:r>
      <w:r>
        <w:rPr/>
        <w:t> </w:t>
      </w:r>
      <w:r>
        <w:rPr>
          <w:w w:val="70"/>
        </w:rPr>
        <w:t>da</w:t>
      </w:r>
      <w:r>
        <w:rPr>
          <w:spacing w:val="-7"/>
        </w:rPr>
        <w:t> </w:t>
      </w:r>
      <w:r>
        <w:rPr>
          <w:w w:val="70"/>
        </w:rPr>
        <w:t>ativação</w:t>
      </w:r>
      <w:r>
        <w:rPr/>
        <w:t> </w:t>
      </w:r>
      <w:r>
        <w:rPr>
          <w:w w:val="70"/>
        </w:rPr>
        <w:t>da</w:t>
      </w:r>
      <w:r>
        <w:rPr>
          <w:spacing w:val="-8"/>
        </w:rPr>
        <w:t> </w:t>
      </w:r>
      <w:r>
        <w:rPr>
          <w:w w:val="70"/>
        </w:rPr>
        <w:t>vitamina</w:t>
      </w:r>
      <w:r>
        <w:rPr/>
        <w:t> </w:t>
      </w:r>
      <w:r>
        <w:rPr>
          <w:w w:val="70"/>
        </w:rPr>
        <w:t>D.</w:t>
      </w:r>
      <w:r>
        <w:rPr>
          <w:spacing w:val="-3"/>
        </w:rPr>
        <w:t> </w:t>
      </w:r>
      <w:r>
        <w:rPr>
          <w:w w:val="70"/>
        </w:rPr>
        <w:t>A</w:t>
      </w:r>
      <w:r>
        <w:rPr>
          <w:spacing w:val="-11"/>
        </w:rPr>
        <w:t> </w:t>
      </w:r>
      <w:r>
        <w:rPr>
          <w:w w:val="70"/>
        </w:rPr>
        <w:t>deficiência</w:t>
      </w:r>
      <w:r>
        <w:rPr/>
        <w:t> </w:t>
      </w:r>
      <w:r>
        <w:rPr>
          <w:w w:val="70"/>
        </w:rPr>
        <w:t>desses </w:t>
      </w:r>
      <w:r>
        <w:rPr>
          <w:spacing w:val="-2"/>
          <w:w w:val="75"/>
        </w:rPr>
        <w:t>elementos</w:t>
      </w:r>
      <w:r>
        <w:rPr>
          <w:spacing w:val="-3"/>
        </w:rPr>
        <w:t> </w:t>
      </w:r>
      <w:r>
        <w:rPr>
          <w:spacing w:val="-2"/>
          <w:w w:val="75"/>
        </w:rPr>
        <w:t>leva</w:t>
      </w:r>
      <w:r>
        <w:rPr>
          <w:spacing w:val="-11"/>
        </w:rPr>
        <w:t> </w:t>
      </w:r>
      <w:r>
        <w:rPr>
          <w:spacing w:val="-2"/>
          <w:w w:val="75"/>
        </w:rPr>
        <w:t>à</w:t>
      </w:r>
      <w:r>
        <w:rPr>
          <w:spacing w:val="-16"/>
        </w:rPr>
        <w:t> </w:t>
      </w:r>
      <w:r>
        <w:rPr>
          <w:spacing w:val="-2"/>
          <w:w w:val="75"/>
        </w:rPr>
        <w:t>má</w:t>
      </w:r>
      <w:r>
        <w:rPr>
          <w:spacing w:val="-12"/>
        </w:rPr>
        <w:t> </w:t>
      </w:r>
      <w:r>
        <w:rPr>
          <w:spacing w:val="-2"/>
          <w:w w:val="75"/>
        </w:rPr>
        <w:t>formação</w:t>
      </w:r>
      <w:r>
        <w:rPr>
          <w:spacing w:val="-4"/>
        </w:rPr>
        <w:t> </w:t>
      </w:r>
      <w:r>
        <w:rPr>
          <w:spacing w:val="-2"/>
          <w:w w:val="75"/>
        </w:rPr>
        <w:t>da</w:t>
      </w:r>
      <w:r>
        <w:rPr>
          <w:spacing w:val="-5"/>
          <w:w w:val="75"/>
        </w:rPr>
        <w:t> </w:t>
      </w:r>
      <w:r>
        <w:rPr>
          <w:spacing w:val="-2"/>
          <w:w w:val="75"/>
        </w:rPr>
        <w:t>matriz</w:t>
      </w:r>
      <w:r>
        <w:rPr>
          <w:spacing w:val="-14"/>
        </w:rPr>
        <w:t> </w:t>
      </w:r>
      <w:r>
        <w:rPr>
          <w:spacing w:val="-2"/>
          <w:w w:val="75"/>
        </w:rPr>
        <w:t>mineral</w:t>
      </w:r>
      <w:r>
        <w:rPr>
          <w:spacing w:val="-5"/>
        </w:rPr>
        <w:t> </w:t>
      </w:r>
      <w:r>
        <w:rPr>
          <w:spacing w:val="-2"/>
          <w:w w:val="75"/>
        </w:rPr>
        <w:t>ôssea.</w:t>
      </w:r>
    </w:p>
    <w:p>
      <w:pPr>
        <w:pStyle w:val="BodyText"/>
        <w:spacing w:before="223"/>
        <w:rPr>
          <w:sz w:val="25"/>
        </w:rPr>
      </w:pPr>
    </w:p>
    <w:p>
      <w:pPr>
        <w:spacing w:line="273" w:lineRule="exact" w:before="0"/>
        <w:ind w:left="2352" w:right="0" w:firstLine="0"/>
        <w:jc w:val="left"/>
        <w:rPr>
          <w:sz w:val="25"/>
        </w:rPr>
      </w:pPr>
      <w:r>
        <w:rPr>
          <w:spacing w:val="-2"/>
          <w:w w:val="90"/>
          <w:sz w:val="25"/>
        </w:rPr>
        <w:t>Pielonefrite</w:t>
      </w:r>
    </w:p>
    <w:p>
      <w:pPr>
        <w:spacing w:line="273" w:lineRule="exact" w:before="0"/>
        <w:ind w:left="2361" w:right="0" w:firstLine="0"/>
        <w:jc w:val="left"/>
        <w:rPr>
          <w:sz w:val="25"/>
        </w:rPr>
      </w:pPr>
      <w:r>
        <w:rPr>
          <w:i/>
          <w:w w:val="70"/>
          <w:sz w:val="25"/>
        </w:rPr>
        <w:t>Possíveis</w:t>
      </w:r>
      <w:r>
        <w:rPr>
          <w:i/>
          <w:spacing w:val="-11"/>
          <w:sz w:val="25"/>
        </w:rPr>
        <w:t> </w:t>
      </w:r>
      <w:r>
        <w:rPr>
          <w:i/>
          <w:w w:val="70"/>
          <w:sz w:val="25"/>
        </w:rPr>
        <w:t>JeTiciâncias:</w:t>
      </w:r>
      <w:r>
        <w:rPr>
          <w:i/>
          <w:spacing w:val="15"/>
          <w:sz w:val="25"/>
        </w:rPr>
        <w:t> </w:t>
      </w:r>
      <w:r>
        <w:rPr>
          <w:w w:val="70"/>
          <w:sz w:val="25"/>
        </w:rPr>
        <w:t>Vitaminas</w:t>
      </w:r>
      <w:r>
        <w:rPr>
          <w:spacing w:val="-10"/>
          <w:sz w:val="25"/>
        </w:rPr>
        <w:t> </w:t>
      </w:r>
      <w:r>
        <w:rPr>
          <w:w w:val="70"/>
          <w:sz w:val="25"/>
        </w:rPr>
        <w:t>C,</w:t>
      </w:r>
      <w:r>
        <w:rPr>
          <w:spacing w:val="-19"/>
          <w:sz w:val="25"/>
        </w:rPr>
        <w:t> </w:t>
      </w:r>
      <w:r>
        <w:rPr>
          <w:w w:val="70"/>
          <w:sz w:val="25"/>
        </w:rPr>
        <w:t>D,</w:t>
      </w:r>
      <w:r>
        <w:rPr>
          <w:spacing w:val="-18"/>
          <w:sz w:val="25"/>
        </w:rPr>
        <w:t> </w:t>
      </w:r>
      <w:r>
        <w:rPr>
          <w:w w:val="70"/>
          <w:sz w:val="25"/>
        </w:rPr>
        <w:t>Zinco,</w:t>
      </w:r>
      <w:r>
        <w:rPr>
          <w:spacing w:val="-17"/>
          <w:sz w:val="25"/>
        </w:rPr>
        <w:t> </w:t>
      </w:r>
      <w:r>
        <w:rPr>
          <w:w w:val="70"/>
          <w:sz w:val="25"/>
        </w:rPr>
        <w:t>Ômega-</w:t>
      </w:r>
      <w:r>
        <w:rPr>
          <w:spacing w:val="-10"/>
          <w:w w:val="70"/>
          <w:sz w:val="25"/>
        </w:rPr>
        <w:t>3</w:t>
      </w:r>
    </w:p>
    <w:p>
      <w:pPr>
        <w:spacing w:line="254" w:lineRule="auto" w:before="274"/>
        <w:ind w:left="2364" w:right="2142" w:hanging="3"/>
        <w:jc w:val="both"/>
        <w:rPr>
          <w:sz w:val="21"/>
        </w:rPr>
      </w:pPr>
      <w:r>
        <w:rPr>
          <w:w w:val="80"/>
          <w:sz w:val="22"/>
        </w:rPr>
        <w:t>Exp//CdÇdo: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A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pielonefrite</w:t>
      </w:r>
      <w:r>
        <w:rPr>
          <w:spacing w:val="-3"/>
          <w:w w:val="80"/>
          <w:sz w:val="22"/>
        </w:rPr>
        <w:t> </w:t>
      </w:r>
      <w:r>
        <w:rPr>
          <w:color w:val="131313"/>
          <w:w w:val="80"/>
          <w:sz w:val="22"/>
        </w:rPr>
        <w:t>é</w:t>
      </w:r>
      <w:r>
        <w:rPr>
          <w:color w:val="131313"/>
          <w:spacing w:val="-3"/>
          <w:w w:val="80"/>
          <w:sz w:val="22"/>
        </w:rPr>
        <w:t> </w:t>
      </w:r>
      <w:r>
        <w:rPr>
          <w:w w:val="80"/>
          <w:sz w:val="22"/>
        </w:rPr>
        <w:t>uma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infecção</w:t>
      </w:r>
      <w:r>
        <w:rPr>
          <w:spacing w:val="-11"/>
          <w:sz w:val="22"/>
        </w:rPr>
        <w:t> </w:t>
      </w:r>
      <w:r>
        <w:rPr>
          <w:w w:val="80"/>
          <w:sz w:val="22"/>
        </w:rPr>
        <w:t>renal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que</w:t>
      </w:r>
      <w:r>
        <w:rPr>
          <w:spacing w:val="-4"/>
          <w:w w:val="80"/>
          <w:sz w:val="22"/>
        </w:rPr>
        <w:t> </w:t>
      </w:r>
      <w:r>
        <w:rPr>
          <w:w w:val="80"/>
          <w:sz w:val="22"/>
        </w:rPr>
        <w:t>envolve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resposta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inflamatôria</w:t>
      </w:r>
      <w:r>
        <w:rPr>
          <w:spacing w:val="-6"/>
          <w:sz w:val="22"/>
        </w:rPr>
        <w:t> </w:t>
      </w:r>
      <w:r>
        <w:rPr>
          <w:w w:val="80"/>
          <w:sz w:val="22"/>
        </w:rPr>
        <w:t>intensa. </w:t>
      </w:r>
      <w:r>
        <w:rPr>
          <w:spacing w:val="-2"/>
          <w:w w:val="85"/>
          <w:sz w:val="22"/>
        </w:rPr>
        <w:t>A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vitamina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C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atua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corno</w:t>
      </w:r>
      <w:r>
        <w:rPr>
          <w:spacing w:val="-8"/>
          <w:sz w:val="22"/>
        </w:rPr>
        <w:t> </w:t>
      </w:r>
      <w:r>
        <w:rPr>
          <w:spacing w:val="-2"/>
          <w:w w:val="85"/>
          <w:sz w:val="22"/>
        </w:rPr>
        <w:t>antioxidante e</w:t>
      </w:r>
      <w:r>
        <w:rPr>
          <w:spacing w:val="-5"/>
          <w:w w:val="85"/>
          <w:sz w:val="22"/>
        </w:rPr>
        <w:t> </w:t>
      </w:r>
      <w:r>
        <w:rPr>
          <w:spacing w:val="-2"/>
          <w:w w:val="85"/>
          <w:sz w:val="22"/>
        </w:rPr>
        <w:t>estimula</w:t>
      </w:r>
      <w:r>
        <w:rPr>
          <w:spacing w:val="-4"/>
          <w:w w:val="85"/>
          <w:sz w:val="22"/>
        </w:rPr>
        <w:t> </w:t>
      </w:r>
      <w:r>
        <w:rPr>
          <w:color w:val="313131"/>
          <w:spacing w:val="-2"/>
          <w:w w:val="85"/>
          <w:sz w:val="22"/>
        </w:rPr>
        <w:t>a</w:t>
      </w:r>
      <w:r>
        <w:rPr>
          <w:color w:val="313131"/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atividade</w:t>
      </w:r>
      <w:r>
        <w:rPr>
          <w:spacing w:val="-6"/>
          <w:sz w:val="22"/>
        </w:rPr>
        <w:t> </w:t>
      </w:r>
      <w:r>
        <w:rPr>
          <w:spacing w:val="-2"/>
          <w:w w:val="85"/>
          <w:sz w:val="22"/>
        </w:rPr>
        <w:t>de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neutrôfilos.</w:t>
      </w:r>
      <w:r>
        <w:rPr>
          <w:spacing w:val="-1"/>
          <w:sz w:val="22"/>
        </w:rPr>
        <w:t> </w:t>
      </w:r>
      <w:r>
        <w:rPr>
          <w:color w:val="131313"/>
          <w:spacing w:val="-2"/>
          <w:w w:val="85"/>
          <w:sz w:val="22"/>
        </w:rPr>
        <w:t>A</w:t>
      </w:r>
      <w:r>
        <w:rPr>
          <w:color w:val="131313"/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vitamina</w:t>
      </w:r>
      <w:r>
        <w:rPr>
          <w:spacing w:val="-4"/>
          <w:w w:val="85"/>
          <w:sz w:val="22"/>
        </w:rPr>
        <w:t> </w:t>
      </w:r>
      <w:r>
        <w:rPr>
          <w:spacing w:val="-2"/>
          <w:w w:val="85"/>
          <w:sz w:val="22"/>
        </w:rPr>
        <w:t>D </w:t>
      </w:r>
      <w:r>
        <w:rPr>
          <w:w w:val="80"/>
          <w:sz w:val="22"/>
        </w:rPr>
        <w:t>modula</w:t>
      </w:r>
      <w:r>
        <w:rPr>
          <w:sz w:val="22"/>
        </w:rPr>
        <w:t> </w:t>
      </w:r>
      <w:r>
        <w:rPr>
          <w:w w:val="80"/>
          <w:sz w:val="22"/>
        </w:rPr>
        <w:t>a</w:t>
      </w:r>
      <w:r>
        <w:rPr>
          <w:spacing w:val="-1"/>
          <w:w w:val="80"/>
          <w:sz w:val="22"/>
        </w:rPr>
        <w:t> </w:t>
      </w:r>
      <w:r>
        <w:rPr>
          <w:w w:val="80"/>
          <w:sz w:val="22"/>
        </w:rPr>
        <w:t>imunidade</w:t>
      </w:r>
      <w:r>
        <w:rPr>
          <w:sz w:val="22"/>
        </w:rPr>
        <w:t> </w:t>
      </w:r>
      <w:r>
        <w:rPr>
          <w:w w:val="80"/>
          <w:sz w:val="22"/>
        </w:rPr>
        <w:t>inuta, promovendo</w:t>
      </w:r>
      <w:r>
        <w:rPr>
          <w:sz w:val="22"/>
        </w:rPr>
        <w:t> </w:t>
      </w:r>
      <w:r>
        <w:rPr>
          <w:w w:val="80"/>
          <w:sz w:val="22"/>
        </w:rPr>
        <w:t>produção</w:t>
      </w:r>
      <w:r>
        <w:rPr>
          <w:sz w:val="22"/>
        </w:rPr>
        <w:t> </w:t>
      </w:r>
      <w:r>
        <w:rPr>
          <w:w w:val="80"/>
          <w:sz w:val="22"/>
        </w:rPr>
        <w:t>de peptídeos</w:t>
      </w:r>
      <w:r>
        <w:rPr>
          <w:sz w:val="22"/>
        </w:rPr>
        <w:t> </w:t>
      </w:r>
      <w:r>
        <w:rPr>
          <w:w w:val="80"/>
          <w:sz w:val="22"/>
        </w:rPr>
        <w:t>antimicrobianos, O zinco</w:t>
      </w:r>
      <w:r>
        <w:rPr>
          <w:spacing w:val="40"/>
          <w:sz w:val="22"/>
        </w:rPr>
        <w:t> </w:t>
      </w:r>
      <w:r>
        <w:rPr>
          <w:spacing w:val="-2"/>
          <w:w w:val="90"/>
          <w:sz w:val="21"/>
        </w:rPr>
        <w:t>é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fundamental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para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a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função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dos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leucócitos</w:t>
      </w:r>
      <w:r>
        <w:rPr>
          <w:spacing w:val="-3"/>
          <w:w w:val="90"/>
          <w:sz w:val="21"/>
        </w:rPr>
        <w:t> </w:t>
      </w:r>
      <w:r>
        <w:rPr>
          <w:spacing w:val="-2"/>
          <w:w w:val="90"/>
          <w:sz w:val="21"/>
        </w:rPr>
        <w:t>e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regeneração</w:t>
      </w:r>
      <w:r>
        <w:rPr>
          <w:sz w:val="21"/>
        </w:rPr>
        <w:t> </w:t>
      </w:r>
      <w:r>
        <w:rPr>
          <w:spacing w:val="-2"/>
          <w:w w:val="90"/>
          <w:sz w:val="21"/>
        </w:rPr>
        <w:t>tecidual.</w:t>
      </w:r>
      <w:r>
        <w:rPr>
          <w:spacing w:val="-4"/>
          <w:sz w:val="21"/>
        </w:rPr>
        <w:t> </w:t>
      </w:r>
      <w:r>
        <w:rPr>
          <w:spacing w:val="-2"/>
          <w:w w:val="90"/>
          <w:sz w:val="21"/>
        </w:rPr>
        <w:t>O</w:t>
      </w:r>
      <w:r>
        <w:rPr>
          <w:spacing w:val="-7"/>
          <w:w w:val="90"/>
          <w:sz w:val="21"/>
        </w:rPr>
        <w:t> </w:t>
      </w:r>
      <w:r>
        <w:rPr>
          <w:spacing w:val="-2"/>
          <w:w w:val="90"/>
          <w:sz w:val="21"/>
        </w:rPr>
        <w:t>ômega-3</w:t>
      </w:r>
      <w:r>
        <w:rPr>
          <w:spacing w:val="-3"/>
          <w:sz w:val="21"/>
        </w:rPr>
        <w:t> </w:t>
      </w:r>
      <w:r>
        <w:rPr>
          <w:spacing w:val="-2"/>
          <w:w w:val="90"/>
          <w:sz w:val="21"/>
        </w:rPr>
        <w:t>auxilia </w:t>
      </w:r>
      <w:r>
        <w:rPr>
          <w:w w:val="85"/>
          <w:sz w:val="21"/>
        </w:rPr>
        <w:t>na regulação da inflamação</w:t>
      </w:r>
      <w:r>
        <w:rPr>
          <w:sz w:val="21"/>
        </w:rPr>
        <w:t> </w:t>
      </w:r>
      <w:r>
        <w:rPr>
          <w:w w:val="85"/>
          <w:sz w:val="21"/>
        </w:rPr>
        <w:t>sistêmica,</w:t>
      </w:r>
      <w:r>
        <w:rPr>
          <w:sz w:val="21"/>
        </w:rPr>
        <w:t> </w:t>
      </w:r>
      <w:r>
        <w:rPr>
          <w:w w:val="85"/>
          <w:sz w:val="21"/>
        </w:rPr>
        <w:t>favorecendo</w:t>
      </w:r>
      <w:r>
        <w:rPr>
          <w:sz w:val="21"/>
        </w:rPr>
        <w:t> </w:t>
      </w:r>
      <w:r>
        <w:rPr>
          <w:w w:val="85"/>
          <w:sz w:val="21"/>
        </w:rPr>
        <w:t>a recuperação tecidual renal.</w:t>
      </w:r>
    </w:p>
    <w:p>
      <w:pPr>
        <w:pStyle w:val="BodyText"/>
        <w:spacing w:before="238"/>
      </w:pPr>
    </w:p>
    <w:p>
      <w:pPr>
        <w:pStyle w:val="Heading7"/>
        <w:spacing w:line="270" w:lineRule="exact"/>
        <w:ind w:left="2359"/>
      </w:pPr>
      <w:r>
        <w:rPr>
          <w:spacing w:val="-2"/>
          <w:w w:val="85"/>
        </w:rPr>
        <w:t>Rosácea</w:t>
      </w:r>
    </w:p>
    <w:p>
      <w:pPr>
        <w:spacing w:line="270" w:lineRule="exact" w:before="0"/>
        <w:ind w:left="2361" w:right="0" w:firstLine="0"/>
        <w:jc w:val="left"/>
        <w:rPr>
          <w:sz w:val="25"/>
        </w:rPr>
      </w:pPr>
      <w:r>
        <w:rPr>
          <w:i/>
          <w:w w:val="70"/>
          <w:sz w:val="25"/>
        </w:rPr>
        <w:t>Possíveis</w:t>
      </w:r>
      <w:r>
        <w:rPr>
          <w:i/>
          <w:spacing w:val="-4"/>
          <w:sz w:val="25"/>
        </w:rPr>
        <w:t> </w:t>
      </w:r>
      <w:r>
        <w:rPr>
          <w:i/>
          <w:w w:val="70"/>
          <w:sz w:val="25"/>
        </w:rPr>
        <w:t>deficiências:</w:t>
      </w:r>
      <w:r>
        <w:rPr>
          <w:i/>
          <w:spacing w:val="29"/>
          <w:sz w:val="25"/>
        </w:rPr>
        <w:t> </w:t>
      </w:r>
      <w:r>
        <w:rPr>
          <w:w w:val="70"/>
          <w:sz w:val="25"/>
        </w:rPr>
        <w:t>Vitaminas</w:t>
      </w:r>
      <w:r>
        <w:rPr>
          <w:spacing w:val="-8"/>
          <w:sz w:val="25"/>
        </w:rPr>
        <w:t> </w:t>
      </w:r>
      <w:r>
        <w:rPr>
          <w:w w:val="70"/>
          <w:sz w:val="25"/>
        </w:rPr>
        <w:t>Bz,</w:t>
      </w:r>
      <w:r>
        <w:rPr>
          <w:spacing w:val="-15"/>
          <w:sz w:val="25"/>
        </w:rPr>
        <w:t> </w:t>
      </w:r>
      <w:r>
        <w:rPr>
          <w:w w:val="70"/>
          <w:sz w:val="25"/>
        </w:rPr>
        <w:t>BS,</w:t>
      </w:r>
      <w:r>
        <w:rPr>
          <w:spacing w:val="-15"/>
          <w:sz w:val="25"/>
        </w:rPr>
        <w:t> </w:t>
      </w:r>
      <w:r>
        <w:rPr>
          <w:w w:val="70"/>
          <w:sz w:val="25"/>
        </w:rPr>
        <w:t>C,</w:t>
      </w:r>
      <w:r>
        <w:rPr>
          <w:spacing w:val="-13"/>
          <w:sz w:val="25"/>
        </w:rPr>
        <w:t> </w:t>
      </w:r>
      <w:r>
        <w:rPr>
          <w:w w:val="70"/>
          <w:sz w:val="25"/>
        </w:rPr>
        <w:t>Zinco,</w:t>
      </w:r>
      <w:r>
        <w:rPr>
          <w:spacing w:val="-1"/>
          <w:sz w:val="25"/>
        </w:rPr>
        <w:t> </w:t>
      </w:r>
      <w:r>
        <w:rPr>
          <w:w w:val="70"/>
          <w:sz w:val="25"/>
        </w:rPr>
        <w:t>Ômega-3,</w:t>
      </w:r>
      <w:r>
        <w:rPr>
          <w:spacing w:val="1"/>
          <w:sz w:val="25"/>
        </w:rPr>
        <w:t> </w:t>
      </w:r>
      <w:r>
        <w:rPr>
          <w:w w:val="70"/>
          <w:sz w:val="25"/>
        </w:rPr>
        <w:t>Selênio,</w:t>
      </w:r>
      <w:r>
        <w:rPr>
          <w:spacing w:val="-6"/>
          <w:sz w:val="25"/>
        </w:rPr>
        <w:t> </w:t>
      </w:r>
      <w:r>
        <w:rPr>
          <w:w w:val="70"/>
          <w:sz w:val="25"/>
        </w:rPr>
        <w:t>Enxofre</w:t>
      </w:r>
      <w:r>
        <w:rPr>
          <w:spacing w:val="-11"/>
          <w:sz w:val="25"/>
        </w:rPr>
        <w:t> </w:t>
      </w:r>
      <w:r>
        <w:rPr>
          <w:spacing w:val="-5"/>
          <w:w w:val="70"/>
          <w:sz w:val="25"/>
        </w:rPr>
        <w:t>(S)</w:t>
      </w:r>
    </w:p>
    <w:p>
      <w:pPr>
        <w:pStyle w:val="BodyText"/>
        <w:spacing w:line="244" w:lineRule="auto" w:before="267"/>
        <w:ind w:left="2368" w:right="2145" w:hanging="7"/>
        <w:jc w:val="both"/>
      </w:pPr>
      <w:r>
        <w:rPr>
          <w:i/>
          <w:w w:val="80"/>
        </w:rPr>
        <w:t>Explicação:</w:t>
      </w:r>
      <w:r>
        <w:rPr>
          <w:i/>
          <w:spacing w:val="3"/>
        </w:rPr>
        <w:t> </w:t>
      </w:r>
      <w:r>
        <w:rPr>
          <w:i/>
          <w:w w:val="80"/>
        </w:rPr>
        <w:t>A</w:t>
      </w:r>
      <w:r>
        <w:rPr>
          <w:i/>
          <w:spacing w:val="-4"/>
          <w:w w:val="80"/>
        </w:rPr>
        <w:t> </w:t>
      </w:r>
      <w:r>
        <w:rPr>
          <w:w w:val="80"/>
        </w:rPr>
        <w:t>rosácea</w:t>
      </w:r>
      <w:r>
        <w:rPr/>
        <w:t> </w:t>
      </w:r>
      <w:r>
        <w:rPr>
          <w:w w:val="80"/>
        </w:rPr>
        <w:t>eslá</w:t>
      </w:r>
      <w:r>
        <w:rPr>
          <w:spacing w:val="-3"/>
          <w:w w:val="80"/>
        </w:rPr>
        <w:t> </w:t>
      </w:r>
      <w:r>
        <w:rPr>
          <w:w w:val="80"/>
        </w:rPr>
        <w:t>relacionada</w:t>
      </w:r>
      <w:r>
        <w:rPr/>
        <w:t> </w:t>
      </w:r>
      <w:r>
        <w:rPr>
          <w:w w:val="80"/>
        </w:rPr>
        <w:t>à</w:t>
      </w:r>
      <w:r>
        <w:rPr>
          <w:spacing w:val="-4"/>
          <w:w w:val="80"/>
        </w:rPr>
        <w:t> </w:t>
      </w:r>
      <w:r>
        <w:rPr>
          <w:w w:val="80"/>
        </w:rPr>
        <w:t>inflamação</w:t>
      </w:r>
      <w:r>
        <w:rPr/>
        <w:t> </w:t>
      </w:r>
      <w:r>
        <w:rPr>
          <w:w w:val="80"/>
        </w:rPr>
        <w:t>cutãnea crônica</w:t>
      </w:r>
      <w:r>
        <w:rPr/>
        <w:t> </w:t>
      </w:r>
      <w:r>
        <w:rPr>
          <w:w w:val="80"/>
        </w:rPr>
        <w:t>e</w:t>
      </w:r>
      <w:r>
        <w:rPr>
          <w:spacing w:val="-4"/>
          <w:w w:val="80"/>
        </w:rPr>
        <w:t> </w:t>
      </w:r>
      <w:r>
        <w:rPr>
          <w:w w:val="80"/>
        </w:rPr>
        <w:t>possível</w:t>
      </w:r>
      <w:r>
        <w:rPr/>
        <w:t> </w:t>
      </w:r>
      <w:r>
        <w:rPr>
          <w:w w:val="80"/>
        </w:rPr>
        <w:t>disbiose.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vitamina</w:t>
      </w:r>
      <w:r>
        <w:rPr>
          <w:spacing w:val="-6"/>
          <w:w w:val="85"/>
        </w:rPr>
        <w:t> </w:t>
      </w:r>
      <w:r>
        <w:rPr>
          <w:w w:val="85"/>
        </w:rPr>
        <w:t>B2</w:t>
      </w:r>
      <w:r>
        <w:rPr>
          <w:spacing w:val="-6"/>
          <w:w w:val="85"/>
        </w:rPr>
        <w:t> </w:t>
      </w:r>
      <w:r>
        <w:rPr>
          <w:w w:val="85"/>
        </w:rPr>
        <w:t>participa</w:t>
      </w:r>
      <w:r>
        <w:rPr>
          <w:spacing w:val="-2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integridade</w:t>
      </w:r>
      <w:r>
        <w:rPr/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pele e</w:t>
      </w:r>
      <w:r>
        <w:rPr>
          <w:spacing w:val="-7"/>
          <w:w w:val="85"/>
        </w:rPr>
        <w:t> </w:t>
      </w:r>
      <w:r>
        <w:rPr>
          <w:w w:val="85"/>
        </w:rPr>
        <w:t>mucosas.</w:t>
      </w:r>
      <w:r>
        <w:rPr>
          <w:spacing w:val="6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BS e</w:t>
      </w:r>
      <w:r>
        <w:rPr>
          <w:spacing w:val="-5"/>
          <w:w w:val="85"/>
        </w:rPr>
        <w:t> </w:t>
      </w:r>
      <w:r>
        <w:rPr>
          <w:w w:val="85"/>
        </w:rPr>
        <w:t>o zinco</w:t>
      </w:r>
      <w:r>
        <w:rPr>
          <w:spacing w:val="-1"/>
          <w:w w:val="85"/>
        </w:rPr>
        <w:t> </w:t>
      </w:r>
      <w:r>
        <w:rPr>
          <w:w w:val="85"/>
        </w:rPr>
        <w:t>auxiliam</w:t>
      </w:r>
      <w:r>
        <w:rPr>
          <w:spacing w:val="-2"/>
          <w:w w:val="85"/>
        </w:rPr>
        <w:t> </w:t>
      </w:r>
      <w:r>
        <w:rPr>
          <w:w w:val="85"/>
        </w:rPr>
        <w:t>na </w:t>
      </w:r>
      <w:r>
        <w:rPr>
          <w:w w:val="80"/>
        </w:rPr>
        <w:t>cicatrização</w:t>
      </w:r>
      <w:r>
        <w:rPr/>
        <w:t> </w:t>
      </w:r>
      <w:r>
        <w:rPr>
          <w:w w:val="80"/>
        </w:rPr>
        <w:t>e</w:t>
      </w:r>
      <w:r>
        <w:rPr>
          <w:spacing w:val="-3"/>
          <w:w w:val="80"/>
        </w:rPr>
        <w:t> </w:t>
      </w:r>
      <w:r>
        <w:rPr>
          <w:w w:val="80"/>
        </w:rPr>
        <w:t>controle</w:t>
      </w:r>
      <w:r>
        <w:rPr>
          <w:spacing w:val="-1"/>
        </w:rPr>
        <w:t> </w:t>
      </w:r>
      <w:r>
        <w:rPr>
          <w:w w:val="80"/>
        </w:rPr>
        <w:t>sebáceo.</w:t>
      </w:r>
      <w:r>
        <w:rPr/>
        <w:t> </w:t>
      </w:r>
      <w:r>
        <w:rPr>
          <w:w w:val="80"/>
        </w:rPr>
        <w:t>A vitamina C</w:t>
      </w:r>
      <w:r>
        <w:rPr>
          <w:spacing w:val="-2"/>
          <w:w w:val="80"/>
        </w:rPr>
        <w:t> </w:t>
      </w:r>
      <w:r>
        <w:rPr>
          <w:w w:val="80"/>
        </w:rPr>
        <w:t>e</w:t>
      </w:r>
      <w:r>
        <w:rPr>
          <w:spacing w:val="-3"/>
          <w:w w:val="80"/>
        </w:rPr>
        <w:t> </w:t>
      </w:r>
      <w:r>
        <w:rPr>
          <w:w w:val="80"/>
        </w:rPr>
        <w:t>o</w:t>
      </w:r>
      <w:r>
        <w:rPr>
          <w:spacing w:val="-1"/>
          <w:w w:val="80"/>
        </w:rPr>
        <w:t> </w:t>
      </w:r>
      <w:r>
        <w:rPr>
          <w:w w:val="80"/>
        </w:rPr>
        <w:t>selênio</w:t>
      </w:r>
      <w:r>
        <w:rPr>
          <w:spacing w:val="-1"/>
        </w:rPr>
        <w:t> </w:t>
      </w:r>
      <w:r>
        <w:rPr>
          <w:w w:val="80"/>
        </w:rPr>
        <w:t>combatem</w:t>
      </w:r>
      <w:r>
        <w:rPr/>
        <w:t> </w:t>
      </w:r>
      <w:r>
        <w:rPr>
          <w:w w:val="80"/>
        </w:rPr>
        <w:t>o</w:t>
      </w:r>
      <w:r>
        <w:rPr>
          <w:spacing w:val="-4"/>
          <w:w w:val="80"/>
        </w:rPr>
        <w:t> </w:t>
      </w:r>
      <w:r>
        <w:rPr>
          <w:w w:val="80"/>
        </w:rPr>
        <w:t>estresse</w:t>
      </w:r>
      <w:r>
        <w:rPr/>
        <w:t> </w:t>
      </w:r>
      <w:r>
        <w:rPr>
          <w:w w:val="80"/>
        </w:rPr>
        <w:t>oxidativo.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ômega-3</w:t>
      </w:r>
      <w:r>
        <w:rPr>
          <w:spacing w:val="-9"/>
          <w:w w:val="90"/>
        </w:rPr>
        <w:t> </w:t>
      </w:r>
      <w:r>
        <w:rPr>
          <w:w w:val="90"/>
        </w:rPr>
        <w:t>modula</w:t>
      </w:r>
      <w:r>
        <w:rPr>
          <w:spacing w:val="-9"/>
          <w:w w:val="90"/>
        </w:rPr>
        <w:t> </w:t>
      </w:r>
      <w:r>
        <w:rPr>
          <w:color w:val="161616"/>
          <w:w w:val="90"/>
        </w:rPr>
        <w:t>a</w:t>
      </w:r>
      <w:r>
        <w:rPr>
          <w:color w:val="161616"/>
          <w:spacing w:val="-9"/>
          <w:w w:val="90"/>
        </w:rPr>
        <w:t> </w:t>
      </w:r>
      <w:r>
        <w:rPr>
          <w:w w:val="90"/>
        </w:rPr>
        <w:t>resposta</w:t>
      </w:r>
      <w:r>
        <w:rPr>
          <w:spacing w:val="-9"/>
          <w:w w:val="90"/>
        </w:rPr>
        <w:t> </w:t>
      </w:r>
      <w:r>
        <w:rPr>
          <w:w w:val="90"/>
        </w:rPr>
        <w:t>inflamatúria,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enxofre</w:t>
      </w:r>
      <w:r>
        <w:rPr>
          <w:spacing w:val="-9"/>
          <w:w w:val="90"/>
        </w:rPr>
        <w:t> </w:t>
      </w:r>
      <w:r>
        <w:rPr>
          <w:w w:val="90"/>
        </w:rPr>
        <w:t>tem</w:t>
      </w:r>
      <w:r>
        <w:rPr>
          <w:spacing w:val="-9"/>
          <w:w w:val="90"/>
        </w:rPr>
        <w:t> </w:t>
      </w:r>
      <w:r>
        <w:rPr>
          <w:w w:val="90"/>
        </w:rPr>
        <w:t>papel</w:t>
      </w:r>
      <w:r>
        <w:rPr>
          <w:spacing w:val="-9"/>
          <w:w w:val="90"/>
        </w:rPr>
        <w:t> </w:t>
      </w:r>
      <w:r>
        <w:rPr>
          <w:w w:val="90"/>
        </w:rPr>
        <w:t>na</w:t>
      </w:r>
      <w:r>
        <w:rPr>
          <w:spacing w:val="-10"/>
          <w:w w:val="90"/>
        </w:rPr>
        <w:t> </w:t>
      </w:r>
      <w:r>
        <w:rPr>
          <w:w w:val="90"/>
        </w:rPr>
        <w:t>formação</w:t>
      </w:r>
      <w:r>
        <w:rPr>
          <w:spacing w:val="-9"/>
          <w:w w:val="90"/>
        </w:rPr>
        <w:t> </w:t>
      </w:r>
      <w:r>
        <w:rPr>
          <w:w w:val="90"/>
        </w:rPr>
        <w:t>de </w:t>
      </w:r>
      <w:r>
        <w:rPr>
          <w:w w:val="85"/>
        </w:rPr>
        <w:t>colágeno</w:t>
      </w:r>
      <w:r>
        <w:rPr/>
        <w:t> </w:t>
      </w:r>
      <w:r>
        <w:rPr>
          <w:w w:val="85"/>
        </w:rPr>
        <w:t>e desintoxicação</w:t>
      </w:r>
      <w:r>
        <w:rPr>
          <w:spacing w:val="-5"/>
          <w:w w:val="85"/>
        </w:rPr>
        <w:t> </w:t>
      </w:r>
      <w:r>
        <w:rPr>
          <w:w w:val="85"/>
        </w:rPr>
        <w:t>hepática.</w:t>
      </w:r>
    </w:p>
    <w:p>
      <w:pPr>
        <w:pStyle w:val="BodyText"/>
        <w:spacing w:after="0" w:line="244" w:lineRule="auto"/>
        <w:jc w:val="both"/>
        <w:sectPr>
          <w:pgSz w:w="11910" w:h="16840"/>
          <w:pgMar w:header="0" w:footer="4738" w:top="1340" w:bottom="4920" w:left="141" w:right="141"/>
        </w:sectPr>
      </w:pPr>
    </w:p>
    <w:p>
      <w:pPr>
        <w:pStyle w:val="BodyText"/>
        <w:spacing w:before="66"/>
        <w:ind w:left="25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1130808</wp:posOffset>
                </wp:positionH>
                <wp:positionV relativeFrom="page">
                  <wp:posOffset>8104631</wp:posOffset>
                </wp:positionV>
                <wp:extent cx="1341120" cy="1270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1341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1120" h="0">
                              <a:moveTo>
                                <a:pt x="0" y="0"/>
                              </a:moveTo>
                              <a:lnTo>
                                <a:pt x="134112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3456" from="89.040001pt,638.159973pt" to="194.640001pt,638.159973pt" stroked="true" strokeweight=".96pt" strokecolor="#444444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Distúrbio</w:t>
      </w:r>
      <w:r>
        <w:rPr>
          <w:spacing w:val="-1"/>
          <w:w w:val="90"/>
        </w:rPr>
        <w:t> </w:t>
      </w:r>
      <w:r>
        <w:rPr>
          <w:spacing w:val="-2"/>
        </w:rPr>
        <w:t>Bipolar</w:t>
      </w:r>
    </w:p>
    <w:p>
      <w:pPr>
        <w:spacing w:before="14"/>
        <w:ind w:left="2513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3"/>
          <w:sz w:val="22"/>
        </w:rPr>
        <w:t> </w:t>
      </w:r>
      <w:r>
        <w:rPr>
          <w:i/>
          <w:w w:val="80"/>
          <w:sz w:val="22"/>
        </w:rPr>
        <w:t>defi‹</w:t>
      </w:r>
      <w:r>
        <w:rPr>
          <w:i/>
          <w:spacing w:val="-14"/>
          <w:w w:val="80"/>
          <w:sz w:val="22"/>
        </w:rPr>
        <w:t> </w:t>
      </w:r>
      <w:r>
        <w:rPr>
          <w:i/>
          <w:w w:val="80"/>
          <w:sz w:val="22"/>
        </w:rPr>
        <w:t>’ências:</w:t>
      </w:r>
      <w:r>
        <w:rPr>
          <w:i/>
          <w:spacing w:val="23"/>
          <w:sz w:val="22"/>
        </w:rPr>
        <w:t> </w:t>
      </w:r>
      <w:r>
        <w:rPr>
          <w:w w:val="80"/>
          <w:sz w:val="22"/>
        </w:rPr>
        <w:t>B9,</w:t>
      </w:r>
      <w:r>
        <w:rPr>
          <w:spacing w:val="-6"/>
          <w:sz w:val="22"/>
        </w:rPr>
        <w:t> </w:t>
      </w:r>
      <w:r>
        <w:rPr>
          <w:w w:val="80"/>
          <w:sz w:val="22"/>
        </w:rPr>
        <w:t>B12,</w:t>
      </w:r>
      <w:r>
        <w:rPr>
          <w:spacing w:val="-3"/>
          <w:sz w:val="22"/>
        </w:rPr>
        <w:t> </w:t>
      </w:r>
      <w:r>
        <w:rPr>
          <w:w w:val="80"/>
          <w:sz w:val="22"/>
        </w:rPr>
        <w:t>Magnésio,</w:t>
      </w:r>
      <w:r>
        <w:rPr>
          <w:spacing w:val="8"/>
          <w:sz w:val="22"/>
        </w:rPr>
        <w:t> </w:t>
      </w:r>
      <w:r>
        <w:rPr>
          <w:w w:val="80"/>
          <w:sz w:val="22"/>
        </w:rPr>
        <w:t>Ômega-3,</w:t>
      </w:r>
      <w:r>
        <w:rPr>
          <w:spacing w:val="-5"/>
          <w:sz w:val="22"/>
        </w:rPr>
        <w:t> </w:t>
      </w:r>
      <w:r>
        <w:rPr>
          <w:w w:val="80"/>
          <w:sz w:val="22"/>
        </w:rPr>
        <w:t>Melatonina,</w:t>
      </w:r>
      <w:r>
        <w:rPr>
          <w:spacing w:val="8"/>
          <w:sz w:val="22"/>
        </w:rPr>
        <w:t> </w:t>
      </w:r>
      <w:r>
        <w:rPr>
          <w:spacing w:val="-5"/>
          <w:w w:val="80"/>
          <w:sz w:val="22"/>
        </w:rPr>
        <w:t>NAC</w:t>
      </w:r>
    </w:p>
    <w:p>
      <w:pPr>
        <w:pStyle w:val="BodyText"/>
        <w:spacing w:before="6"/>
      </w:pPr>
    </w:p>
    <w:p>
      <w:pPr>
        <w:pStyle w:val="BodyText"/>
        <w:spacing w:line="235" w:lineRule="auto"/>
        <w:ind w:left="2506" w:right="1983" w:firstLine="8"/>
        <w:jc w:val="both"/>
        <w:rPr>
          <w:rFonts w:ascii="Calibri" w:hAnsi="Calibri"/>
        </w:rPr>
      </w:pPr>
      <w:r>
        <w:rPr>
          <w:rFonts w:ascii="Arial Narrow" w:hAnsi="Arial Narrow"/>
          <w:i/>
          <w:w w:val="90"/>
        </w:rPr>
        <w:t>Explicação.’</w:t>
      </w:r>
      <w:r>
        <w:rPr>
          <w:rFonts w:ascii="Arial Narrow" w:hAnsi="Arial Narrow"/>
          <w:i/>
          <w:spacing w:val="-8"/>
          <w:w w:val="90"/>
        </w:rPr>
        <w:t> </w:t>
      </w:r>
      <w:r>
        <w:rPr>
          <w:rFonts w:ascii="Calibri" w:hAnsi="Calibri"/>
          <w:w w:val="90"/>
        </w:rPr>
        <w:t>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transtorno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bipolar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envolve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alterações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nos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neurotfansmissores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inflamação </w:t>
      </w:r>
      <w:r>
        <w:rPr>
          <w:rFonts w:ascii="Calibri" w:hAnsi="Calibri"/>
        </w:rPr>
        <w:t>cerebral. As vitaminas B9 e B12 sáo essenciais para a metilaçáo e produção de </w:t>
      </w:r>
      <w:r>
        <w:rPr>
          <w:rFonts w:ascii="Calibri" w:hAnsi="Calibri"/>
          <w:spacing w:val="-2"/>
        </w:rPr>
        <w:t>neurotransmissores.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2"/>
        </w:rPr>
        <w:t>O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magnésio</w:t>
      </w:r>
      <w:r>
        <w:rPr>
          <w:rFonts w:ascii="Calibri" w:hAnsi="Calibri"/>
          <w:spacing w:val="-2"/>
        </w:rPr>
        <w:t> participa</w:t>
      </w:r>
      <w:r>
        <w:rPr>
          <w:rFonts w:ascii="Calibri" w:hAnsi="Calibri"/>
          <w:spacing w:val="-2"/>
        </w:rPr>
        <w:t> da</w:t>
      </w:r>
      <w:r>
        <w:rPr>
          <w:rFonts w:ascii="Calibri" w:hAnsi="Calibri"/>
          <w:spacing w:val="-11"/>
        </w:rPr>
        <w:t> </w:t>
      </w:r>
      <w:r>
        <w:rPr>
          <w:rFonts w:ascii="Calibri" w:hAnsi="Calibri"/>
          <w:spacing w:val="-2"/>
        </w:rPr>
        <w:t>modulaçáo</w:t>
      </w:r>
      <w:r>
        <w:rPr>
          <w:rFonts w:ascii="Calibri" w:hAnsi="Calibri"/>
          <w:spacing w:val="-2"/>
        </w:rPr>
        <w:t> do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  <w:spacing w:val="-2"/>
        </w:rPr>
        <w:t>glutanlato</w:t>
      </w:r>
      <w:r>
        <w:rPr>
          <w:rFonts w:ascii="Calibri" w:hAnsi="Calibri"/>
          <w:spacing w:val="-2"/>
        </w:rPr>
        <w:t> e</w:t>
      </w:r>
      <w:r>
        <w:rPr>
          <w:rFonts w:ascii="Calibri" w:hAnsi="Calibri"/>
          <w:spacing w:val="-10"/>
        </w:rPr>
        <w:t> </w:t>
      </w:r>
      <w:r>
        <w:rPr>
          <w:rFonts w:ascii="Calibri" w:hAnsi="Calibri"/>
          <w:spacing w:val="-2"/>
        </w:rPr>
        <w:t>GABA.</w:t>
      </w:r>
      <w:r>
        <w:rPr>
          <w:rFonts w:ascii="Calibri" w:hAnsi="Calibri"/>
          <w:spacing w:val="-2"/>
        </w:rPr>
        <w:t> 0 </w:t>
      </w:r>
      <w:r>
        <w:rPr>
          <w:rFonts w:ascii="Calibri" w:hAnsi="Calibri"/>
          <w:w w:val="90"/>
        </w:rPr>
        <w:t>ômega-3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atua na neurcpiaslicidade e regulação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da membfãna</w:t>
      </w:r>
      <w:r>
        <w:rPr>
          <w:rFonts w:ascii="Calibri" w:hAnsi="Calibri"/>
          <w:w w:val="90"/>
        </w:rPr>
        <w:t> neuronal.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/\ melatonina </w:t>
      </w:r>
      <w:r>
        <w:rPr>
          <w:rFonts w:ascii="Calibri" w:hAnsi="Calibri"/>
          <w:spacing w:val="-8"/>
        </w:rPr>
        <w:t>regula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8"/>
        </w:rPr>
        <w:t>o</w:t>
      </w:r>
      <w:r>
        <w:rPr>
          <w:rFonts w:ascii="Calibri" w:hAnsi="Calibri"/>
          <w:spacing w:val="-1"/>
        </w:rPr>
        <w:t> </w:t>
      </w:r>
      <w:r>
        <w:rPr>
          <w:rFonts w:ascii="Calibri" w:hAnsi="Calibri"/>
          <w:spacing w:val="-8"/>
        </w:rPr>
        <w:t>ciclo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circadiano,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spacing w:val="-8"/>
        </w:rPr>
        <w:t>e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  <w:spacing w:val="-8"/>
        </w:rPr>
        <w:t>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8"/>
        </w:rPr>
        <w:t>NAC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reduz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  <w:spacing w:val="-8"/>
        </w:rPr>
        <w:t>inflamação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spacing w:val="-8"/>
        </w:rPr>
        <w:t>e</w:t>
      </w:r>
      <w:r>
        <w:rPr>
          <w:rFonts w:ascii="Calibri" w:hAnsi="Calibri"/>
          <w:spacing w:val="-12"/>
        </w:rPr>
        <w:t> </w:t>
      </w:r>
      <w:r>
        <w:rPr>
          <w:rFonts w:ascii="Calibri" w:hAnsi="Calibri"/>
          <w:spacing w:val="-8"/>
        </w:rPr>
        <w:t>estresse</w:t>
      </w:r>
      <w:r>
        <w:rPr>
          <w:rFonts w:ascii="Calibri" w:hAnsi="Calibri"/>
        </w:rPr>
        <w:t> </w:t>
      </w:r>
      <w:r>
        <w:rPr>
          <w:rFonts w:ascii="Calibri" w:hAnsi="Calibri"/>
          <w:spacing w:val="-8"/>
        </w:rPr>
        <w:t>oxidativo</w:t>
      </w:r>
      <w:r>
        <w:rPr>
          <w:rFonts w:ascii="Calibri" w:hAnsi="Calibri"/>
          <w:spacing w:val="13"/>
        </w:rPr>
        <w:t> </w:t>
      </w:r>
      <w:r>
        <w:rPr>
          <w:rFonts w:ascii="Calibri" w:hAnsi="Calibri"/>
          <w:spacing w:val="-8"/>
        </w:rPr>
        <w:t>cerebral.</w:t>
      </w:r>
    </w:p>
    <w:p>
      <w:pPr>
        <w:pStyle w:val="BodyText"/>
        <w:spacing w:before="257"/>
        <w:rPr>
          <w:rFonts w:ascii="Calibri"/>
        </w:rPr>
      </w:pPr>
    </w:p>
    <w:p>
      <w:pPr>
        <w:pStyle w:val="BodyText"/>
        <w:spacing w:before="1"/>
        <w:ind w:left="2505"/>
      </w:pPr>
      <w:r>
        <w:rPr>
          <w:spacing w:val="-2"/>
        </w:rPr>
        <w:t>Esquizofrenia</w:t>
      </w:r>
    </w:p>
    <w:p>
      <w:pPr>
        <w:spacing w:before="6"/>
        <w:ind w:left="2520" w:right="0" w:firstLine="0"/>
        <w:jc w:val="left"/>
        <w:rPr>
          <w:sz w:val="22"/>
        </w:rPr>
      </w:pPr>
      <w:r>
        <w:rPr>
          <w:i/>
          <w:w w:val="80"/>
          <w:sz w:val="22"/>
        </w:rPr>
        <w:t>Possíveis</w:t>
      </w:r>
      <w:r>
        <w:rPr>
          <w:i/>
          <w:spacing w:val="4"/>
          <w:sz w:val="22"/>
        </w:rPr>
        <w:t> </w:t>
      </w:r>
      <w:r>
        <w:rPr>
          <w:i/>
          <w:w w:val="80"/>
          <w:sz w:val="22"/>
        </w:rPr>
        <w:t>doÍiciências.</w:t>
      </w:r>
      <w:r>
        <w:rPr>
          <w:i/>
          <w:spacing w:val="6"/>
          <w:sz w:val="22"/>
        </w:rPr>
        <w:t> </w:t>
      </w:r>
      <w:r>
        <w:rPr>
          <w:w w:val="80"/>
          <w:sz w:val="22"/>
        </w:rPr>
        <w:t>B3,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D,</w:t>
      </w:r>
      <w:r>
        <w:rPr>
          <w:spacing w:val="-3"/>
          <w:sz w:val="22"/>
        </w:rPr>
        <w:t> </w:t>
      </w:r>
      <w:r>
        <w:rPr>
          <w:w w:val="80"/>
          <w:sz w:val="22"/>
        </w:rPr>
        <w:t>Zinco,</w:t>
      </w:r>
      <w:r>
        <w:rPr>
          <w:spacing w:val="3"/>
          <w:sz w:val="22"/>
        </w:rPr>
        <w:t> </w:t>
      </w:r>
      <w:r>
        <w:rPr>
          <w:w w:val="80"/>
          <w:sz w:val="22"/>
        </w:rPr>
        <w:t>Ômega-3,</w:t>
      </w:r>
      <w:r>
        <w:rPr>
          <w:spacing w:val="8"/>
          <w:sz w:val="22"/>
        </w:rPr>
        <w:t> </w:t>
      </w:r>
      <w:r>
        <w:rPr>
          <w:w w:val="80"/>
          <w:sz w:val="22"/>
        </w:rPr>
        <w:t>Melatonina,</w:t>
      </w:r>
      <w:r>
        <w:rPr>
          <w:spacing w:val="17"/>
          <w:sz w:val="22"/>
        </w:rPr>
        <w:t> </w:t>
      </w:r>
      <w:r>
        <w:rPr>
          <w:spacing w:val="-5"/>
          <w:w w:val="80"/>
          <w:sz w:val="22"/>
        </w:rPr>
        <w:t>NAC</w:t>
      </w:r>
    </w:p>
    <w:p>
      <w:pPr>
        <w:pStyle w:val="BodyText"/>
        <w:spacing w:before="13"/>
      </w:pPr>
    </w:p>
    <w:p>
      <w:pPr>
        <w:spacing w:line="225" w:lineRule="auto" w:before="0"/>
        <w:ind w:left="2508" w:right="1972" w:firstLine="5"/>
        <w:jc w:val="both"/>
        <w:rPr>
          <w:rFonts w:ascii="Calibri" w:hAnsi="Calibri"/>
          <w:sz w:val="23"/>
        </w:rPr>
      </w:pPr>
      <w:r>
        <w:rPr>
          <w:rFonts w:ascii="Arial Narrow" w:hAnsi="Arial Narrow"/>
          <w:i/>
          <w:spacing w:val="-2"/>
          <w:w w:val="90"/>
          <w:sz w:val="23"/>
        </w:rPr>
        <w:t>Explica•ção:</w:t>
      </w:r>
      <w:r>
        <w:rPr>
          <w:rFonts w:ascii="Arial Narrow" w:hAnsi="Arial Narrow"/>
          <w:i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esquizofrenia envolve disfunção da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dopamina e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inflamaçào neuroglial.</w:t>
      </w:r>
      <w:r>
        <w:rPr>
          <w:rFonts w:ascii="Calibri" w:hAnsi="Calibri"/>
          <w:spacing w:val="11"/>
          <w:sz w:val="23"/>
        </w:rPr>
        <w:t> </w:t>
      </w:r>
      <w:r>
        <w:rPr>
          <w:rFonts w:ascii="Calibri" w:hAnsi="Calibri"/>
          <w:color w:val="1C1C1C"/>
          <w:spacing w:val="-2"/>
          <w:w w:val="90"/>
          <w:sz w:val="23"/>
        </w:rPr>
        <w:t>A </w:t>
      </w:r>
      <w:r>
        <w:rPr>
          <w:rFonts w:ascii="Calibri" w:hAnsi="Calibri"/>
          <w:w w:val="85"/>
          <w:sz w:val="23"/>
        </w:rPr>
        <w:t>B3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regula vias de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NAD/NADP,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que afetam a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função mitocondfial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e</w:t>
      </w:r>
      <w:r>
        <w:rPr>
          <w:rFonts w:ascii="Calibri" w:hAnsi="Calibri"/>
          <w:spacing w:val="-4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cerebral.</w:t>
      </w:r>
      <w:r>
        <w:rPr>
          <w:rFonts w:ascii="Calibri" w:hAnsi="Calibri"/>
          <w:spacing w:val="20"/>
          <w:sz w:val="23"/>
        </w:rPr>
        <w:t> </w:t>
      </w:r>
      <w:r>
        <w:rPr>
          <w:rFonts w:ascii="Calibri" w:hAnsi="Calibri"/>
          <w:w w:val="85"/>
          <w:sz w:val="23"/>
        </w:rPr>
        <w:t>A vitamina D </w:t>
      </w:r>
      <w:r>
        <w:rPr>
          <w:rFonts w:ascii="Calibri" w:hAnsi="Calibri"/>
          <w:w w:val="90"/>
          <w:sz w:val="23"/>
        </w:rPr>
        <w:t>influencia</w:t>
      </w:r>
      <w:r>
        <w:rPr>
          <w:rFonts w:ascii="Calibri" w:hAnsi="Calibri"/>
          <w:w w:val="90"/>
          <w:sz w:val="23"/>
        </w:rPr>
        <w:t> a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neurogénese</w:t>
      </w:r>
      <w:r>
        <w:rPr>
          <w:rFonts w:ascii="Calibri" w:hAnsi="Calibri"/>
          <w:w w:val="90"/>
          <w:sz w:val="23"/>
        </w:rPr>
        <w:t> 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sinalização</w:t>
      </w:r>
      <w:r>
        <w:rPr>
          <w:rFonts w:ascii="Calibri" w:hAnsi="Calibri"/>
          <w:w w:val="90"/>
          <w:sz w:val="23"/>
        </w:rPr>
        <w:t> imunológica.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90"/>
          <w:sz w:val="23"/>
        </w:rPr>
        <w:t>0</w:t>
      </w:r>
      <w:r>
        <w:rPr>
          <w:rFonts w:ascii="Calibri" w:hAnsi="Calibri"/>
          <w:spacing w:val="21"/>
          <w:sz w:val="23"/>
        </w:rPr>
        <w:t> </w:t>
      </w:r>
      <w:r>
        <w:rPr>
          <w:rFonts w:ascii="Calibri" w:hAnsi="Calibri"/>
          <w:w w:val="90"/>
          <w:sz w:val="23"/>
        </w:rPr>
        <w:t>zinco</w:t>
      </w:r>
      <w:r>
        <w:rPr>
          <w:rFonts w:ascii="Calibri" w:hAnsi="Calibri"/>
          <w:spacing w:val="-2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e</w:t>
      </w:r>
      <w:r>
        <w:rPr>
          <w:rFonts w:ascii="Calibri" w:hAnsi="Calibri"/>
          <w:spacing w:val="-8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o</w:t>
      </w:r>
      <w:r>
        <w:rPr>
          <w:rFonts w:ascii="Calibri" w:hAnsi="Calibri"/>
          <w:spacing w:val="-7"/>
          <w:w w:val="90"/>
          <w:sz w:val="23"/>
        </w:rPr>
        <w:t> </w:t>
      </w:r>
      <w:r>
        <w:rPr>
          <w:rFonts w:ascii="Calibri" w:hAnsi="Calibri"/>
          <w:w w:val="90"/>
          <w:sz w:val="23"/>
        </w:rPr>
        <w:t>ômega-3 melhorar</w:t>
      </w:r>
      <w:r>
        <w:rPr>
          <w:rFonts w:ascii="Calibri" w:hAnsi="Calibri"/>
          <w:w w:val="90"/>
          <w:sz w:val="23"/>
        </w:rPr>
        <w:t> a </w:t>
      </w:r>
      <w:r>
        <w:rPr>
          <w:rFonts w:ascii="Calibri" w:hAnsi="Calibri"/>
          <w:w w:val="95"/>
          <w:sz w:val="23"/>
        </w:rPr>
        <w:t>função</w:t>
      </w:r>
      <w:r>
        <w:rPr>
          <w:rFonts w:ascii="Calibri" w:hAnsi="Calibri"/>
          <w:w w:val="95"/>
          <w:sz w:val="23"/>
        </w:rPr>
        <w:t> sinúptica</w:t>
      </w:r>
      <w:r>
        <w:rPr>
          <w:rFonts w:ascii="Calibri" w:hAnsi="Calibri"/>
          <w:w w:val="95"/>
          <w:sz w:val="23"/>
        </w:rPr>
        <w:t> e</w:t>
      </w:r>
      <w:r>
        <w:rPr>
          <w:rFonts w:ascii="Calibri" w:hAnsi="Calibri"/>
          <w:w w:val="95"/>
          <w:sz w:val="23"/>
        </w:rPr>
        <w:t> reduzem</w:t>
      </w:r>
      <w:r>
        <w:rPr>
          <w:rFonts w:ascii="Calibri" w:hAnsi="Calibri"/>
          <w:w w:val="95"/>
          <w:sz w:val="23"/>
        </w:rPr>
        <w:t> inflamaçáo.</w:t>
      </w:r>
      <w:r>
        <w:rPr>
          <w:rFonts w:ascii="Calibri" w:hAnsi="Calibri"/>
          <w:w w:val="95"/>
          <w:sz w:val="23"/>
        </w:rPr>
        <w:t> </w:t>
      </w:r>
      <w:r>
        <w:rPr>
          <w:rFonts w:ascii="Calibri" w:hAnsi="Calibri"/>
          <w:color w:val="111111"/>
          <w:w w:val="95"/>
          <w:sz w:val="23"/>
        </w:rPr>
        <w:t>A</w:t>
      </w:r>
      <w:r>
        <w:rPr>
          <w:rFonts w:ascii="Calibri" w:hAnsi="Calibri"/>
          <w:color w:val="111111"/>
          <w:w w:val="95"/>
          <w:sz w:val="23"/>
        </w:rPr>
        <w:t> </w:t>
      </w:r>
      <w:r>
        <w:rPr>
          <w:rFonts w:ascii="Calibri" w:hAnsi="Calibri"/>
          <w:w w:val="95"/>
          <w:sz w:val="23"/>
        </w:rPr>
        <w:t>melatonina</w:t>
      </w:r>
      <w:r>
        <w:rPr>
          <w:rFonts w:ascii="Calibri" w:hAnsi="Calibri"/>
          <w:w w:val="95"/>
          <w:sz w:val="23"/>
        </w:rPr>
        <w:t> e</w:t>
      </w:r>
      <w:r>
        <w:rPr>
          <w:rFonts w:ascii="Calibri" w:hAnsi="Calibri"/>
          <w:w w:val="95"/>
          <w:sz w:val="23"/>
        </w:rPr>
        <w:t> o</w:t>
      </w:r>
      <w:r>
        <w:rPr>
          <w:rFonts w:ascii="Calibri" w:hAnsi="Calibri"/>
          <w:w w:val="95"/>
          <w:sz w:val="23"/>
        </w:rPr>
        <w:t> NAC</w:t>
      </w:r>
      <w:r>
        <w:rPr>
          <w:rFonts w:ascii="Calibri" w:hAnsi="Calibri"/>
          <w:w w:val="95"/>
          <w:sz w:val="23"/>
        </w:rPr>
        <w:t> exercem</w:t>
      </w:r>
      <w:r>
        <w:rPr>
          <w:rFonts w:ascii="Calibri" w:hAnsi="Calibri"/>
          <w:w w:val="95"/>
          <w:sz w:val="23"/>
        </w:rPr>
        <w:t> efeitos </w:t>
      </w:r>
      <w:r>
        <w:rPr>
          <w:rFonts w:ascii="Calibri" w:hAnsi="Calibri"/>
          <w:spacing w:val="-2"/>
          <w:w w:val="90"/>
          <w:sz w:val="23"/>
        </w:rPr>
        <w:t>neuroprotetores</w:t>
      </w:r>
      <w:r>
        <w:rPr>
          <w:rFonts w:ascii="Calibri" w:hAnsi="Calibri"/>
          <w:spacing w:val="-6"/>
          <w:w w:val="90"/>
          <w:sz w:val="23"/>
        </w:rPr>
        <w:t> </w:t>
      </w:r>
      <w:r>
        <w:rPr>
          <w:rFonts w:ascii="Calibri" w:hAnsi="Calibri"/>
          <w:color w:val="3B3B3B"/>
          <w:spacing w:val="-2"/>
          <w:w w:val="90"/>
          <w:sz w:val="23"/>
        </w:rPr>
        <w:t>e</w:t>
      </w:r>
      <w:r>
        <w:rPr>
          <w:rFonts w:ascii="Calibri" w:hAnsi="Calibri"/>
          <w:color w:val="3B3B3B"/>
          <w:spacing w:val="-6"/>
          <w:w w:val="90"/>
          <w:sz w:val="23"/>
        </w:rPr>
        <w:t> </w:t>
      </w:r>
      <w:r>
        <w:rPr>
          <w:rFonts w:ascii="Calibri" w:hAnsi="Calibri"/>
          <w:spacing w:val="-2"/>
          <w:w w:val="90"/>
          <w:sz w:val="23"/>
        </w:rPr>
        <w:t>anttoxidantes.</w:t>
      </w:r>
    </w:p>
    <w:p>
      <w:pPr>
        <w:spacing w:after="0" w:line="225" w:lineRule="auto"/>
        <w:jc w:val="both"/>
        <w:rPr>
          <w:rFonts w:ascii="Calibri" w:hAnsi="Calibri"/>
          <w:sz w:val="23"/>
        </w:rPr>
        <w:sectPr>
          <w:footerReference w:type="default" r:id="rId141"/>
          <w:footerReference w:type="even" r:id="rId142"/>
          <w:pgSz w:w="11910" w:h="16840"/>
          <w:pgMar w:header="0" w:footer="4770" w:top="700" w:bottom="4960" w:left="141" w:right="141"/>
          <w:pgNumType w:start="215"/>
        </w:sectPr>
      </w:pPr>
    </w:p>
    <w:p>
      <w:pPr>
        <w:pStyle w:val="Heading4"/>
        <w:spacing w:before="67"/>
        <w:ind w:left="2322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1709927</wp:posOffset>
            </wp:positionH>
            <wp:positionV relativeFrom="page">
              <wp:posOffset>7639811</wp:posOffset>
            </wp:positionV>
            <wp:extent cx="480060" cy="470916"/>
            <wp:effectExtent l="0" t="0" r="0" b="0"/>
            <wp:wrapNone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w w:val="90"/>
        </w:rPr>
        <w:t>Lista</w:t>
      </w:r>
      <w:r>
        <w:rPr>
          <w:rFonts w:ascii="Arial" w:hAnsi="Arial"/>
          <w:spacing w:val="1"/>
        </w:rPr>
        <w:t> </w:t>
      </w:r>
      <w:r>
        <w:rPr>
          <w:rFonts w:ascii="Arial" w:hAnsi="Arial"/>
          <w:w w:val="90"/>
        </w:rPr>
        <w:t>resumida</w:t>
      </w:r>
      <w:r>
        <w:rPr>
          <w:rFonts w:ascii="Arial" w:hAnsi="Arial"/>
          <w:spacing w:val="20"/>
        </w:rPr>
        <w:t> </w:t>
      </w:r>
      <w:r>
        <w:rPr>
          <w:rFonts w:ascii="Arial" w:hAnsi="Arial"/>
          <w:w w:val="90"/>
        </w:rPr>
        <w:t>de</w:t>
      </w:r>
      <w:r>
        <w:rPr>
          <w:rFonts w:ascii="Arial" w:hAnsi="Arial"/>
          <w:spacing w:val="2"/>
        </w:rPr>
        <w:t> </w:t>
      </w:r>
      <w:r>
        <w:rPr>
          <w:rFonts w:ascii="Arial" w:hAnsi="Arial"/>
          <w:w w:val="90"/>
        </w:rPr>
        <w:t>sintomas</w:t>
      </w:r>
      <w:r>
        <w:rPr>
          <w:rFonts w:ascii="Arial" w:hAnsi="Arial"/>
          <w:spacing w:val="22"/>
        </w:rPr>
        <w:t> </w:t>
      </w:r>
      <w:r>
        <w:rPr>
          <w:rFonts w:ascii="Arial" w:hAnsi="Arial"/>
          <w:color w:val="1F1F1F"/>
          <w:w w:val="90"/>
        </w:rPr>
        <w:t>x</w:t>
      </w:r>
      <w:r>
        <w:rPr>
          <w:rFonts w:ascii="Arial" w:hAnsi="Arial"/>
          <w:color w:val="1F1F1F"/>
          <w:spacing w:val="5"/>
        </w:rPr>
        <w:t> </w:t>
      </w:r>
      <w:r>
        <w:rPr>
          <w:rFonts w:ascii="Arial" w:hAnsi="Arial"/>
          <w:spacing w:val="-2"/>
          <w:w w:val="90"/>
        </w:rPr>
        <w:t>carências</w:t>
      </w:r>
    </w:p>
    <w:p>
      <w:pPr>
        <w:spacing w:before="262"/>
        <w:ind w:left="2696" w:right="0" w:firstLine="0"/>
        <w:jc w:val="left"/>
        <w:rPr>
          <w:sz w:val="21"/>
        </w:rPr>
      </w:pPr>
      <w:r>
        <w:rPr>
          <w:w w:val="85"/>
          <w:sz w:val="21"/>
        </w:rPr>
        <w:t>Alternância</w:t>
      </w:r>
      <w:r>
        <w:rPr>
          <w:spacing w:val="27"/>
          <w:sz w:val="21"/>
        </w:rPr>
        <w:t> </w:t>
      </w:r>
      <w:r>
        <w:rPr>
          <w:spacing w:val="-2"/>
          <w:sz w:val="21"/>
        </w:rPr>
        <w:t>Intestinal</w:t>
      </w:r>
    </w:p>
    <w:p>
      <w:pPr>
        <w:spacing w:before="10"/>
        <w:ind w:left="2698" w:right="0" w:firstLine="0"/>
        <w:jc w:val="left"/>
        <w:rPr>
          <w:sz w:val="21"/>
        </w:rPr>
      </w:pPr>
      <w:r>
        <w:rPr>
          <w:w w:val="80"/>
          <w:sz w:val="21"/>
        </w:rPr>
        <w:t>Zinco,</w:t>
      </w:r>
      <w:r>
        <w:rPr>
          <w:spacing w:val="-9"/>
          <w:sz w:val="21"/>
        </w:rPr>
        <w:t> </w:t>
      </w:r>
      <w:r>
        <w:rPr>
          <w:w w:val="80"/>
          <w:sz w:val="21"/>
        </w:rPr>
        <w:t>Glulamina,</w:t>
      </w:r>
      <w:r>
        <w:rPr>
          <w:spacing w:val="5"/>
          <w:sz w:val="21"/>
        </w:rPr>
        <w:t> </w:t>
      </w:r>
      <w:r>
        <w:rPr>
          <w:w w:val="80"/>
          <w:sz w:val="21"/>
        </w:rPr>
        <w:t>Quercetina,</w:t>
      </w:r>
      <w:r>
        <w:rPr>
          <w:spacing w:val="19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4"/>
          <w:sz w:val="21"/>
        </w:rPr>
        <w:t> </w:t>
      </w:r>
      <w:r>
        <w:rPr>
          <w:w w:val="80"/>
          <w:sz w:val="21"/>
        </w:rPr>
        <w:t>A,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L-Triptofano,</w:t>
      </w:r>
      <w:r>
        <w:rPr>
          <w:spacing w:val="15"/>
          <w:sz w:val="21"/>
        </w:rPr>
        <w:t> </w:t>
      </w:r>
      <w:r>
        <w:rPr>
          <w:w w:val="80"/>
          <w:sz w:val="21"/>
        </w:rPr>
        <w:t>Omega-3,</w:t>
      </w:r>
      <w:r>
        <w:rPr>
          <w:spacing w:val="-1"/>
          <w:sz w:val="21"/>
        </w:rPr>
        <w:t> </w:t>
      </w:r>
      <w:r>
        <w:rPr>
          <w:w w:val="80"/>
          <w:sz w:val="21"/>
        </w:rPr>
        <w:t>Nac,</w:t>
      </w:r>
      <w:r>
        <w:rPr>
          <w:spacing w:val="5"/>
          <w:sz w:val="21"/>
        </w:rPr>
        <w:t> </w:t>
      </w:r>
      <w:r>
        <w:rPr>
          <w:w w:val="80"/>
          <w:sz w:val="21"/>
        </w:rPr>
        <w:t>Vitan›ina</w:t>
      </w:r>
      <w:r>
        <w:rPr>
          <w:spacing w:val="-5"/>
          <w:sz w:val="21"/>
        </w:rPr>
        <w:t> </w:t>
      </w:r>
      <w:r>
        <w:rPr>
          <w:spacing w:val="-10"/>
          <w:w w:val="80"/>
          <w:sz w:val="21"/>
        </w:rPr>
        <w:t>D</w:t>
      </w:r>
    </w:p>
    <w:p>
      <w:pPr>
        <w:pStyle w:val="BodyText"/>
        <w:spacing w:before="7"/>
        <w:rPr>
          <w:sz w:val="21"/>
        </w:rPr>
      </w:pPr>
    </w:p>
    <w:p>
      <w:pPr>
        <w:spacing w:before="0"/>
        <w:ind w:left="2686" w:right="0" w:firstLine="0"/>
        <w:jc w:val="left"/>
        <w:rPr>
          <w:sz w:val="21"/>
        </w:rPr>
      </w:pPr>
      <w:r>
        <w:rPr>
          <w:spacing w:val="-2"/>
          <w:w w:val="95"/>
          <w:sz w:val="21"/>
        </w:rPr>
        <w:t>Diarreia</w:t>
      </w:r>
    </w:p>
    <w:p>
      <w:pPr>
        <w:spacing w:before="10"/>
        <w:ind w:left="2698" w:right="0" w:firstLine="0"/>
        <w:jc w:val="left"/>
        <w:rPr>
          <w:sz w:val="21"/>
        </w:rPr>
      </w:pPr>
      <w:r>
        <w:rPr>
          <w:w w:val="80"/>
          <w:sz w:val="21"/>
        </w:rPr>
        <w:t>Zinco,</w:t>
      </w:r>
      <w:r>
        <w:rPr>
          <w:spacing w:val="-9"/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15"/>
          <w:sz w:val="21"/>
        </w:rPr>
        <w:t> </w:t>
      </w:r>
      <w:r>
        <w:rPr>
          <w:w w:val="80"/>
          <w:sz w:val="21"/>
        </w:rPr>
        <w:t>Vitansina</w:t>
      </w:r>
      <w:r>
        <w:rPr>
          <w:spacing w:val="-3"/>
          <w:sz w:val="21"/>
        </w:rPr>
        <w:t> </w:t>
      </w:r>
      <w:r>
        <w:rPr>
          <w:w w:val="80"/>
          <w:sz w:val="21"/>
        </w:rPr>
        <w:t>B3, Vitamina</w:t>
      </w:r>
      <w:r>
        <w:rPr>
          <w:spacing w:val="-2"/>
          <w:sz w:val="21"/>
        </w:rPr>
        <w:t> </w:t>
      </w:r>
      <w:r>
        <w:rPr>
          <w:w w:val="80"/>
          <w:sz w:val="21"/>
        </w:rPr>
        <w:t>A,</w:t>
      </w:r>
      <w:r>
        <w:rPr>
          <w:spacing w:val="-11"/>
          <w:sz w:val="21"/>
        </w:rPr>
        <w:t> </w:t>
      </w:r>
      <w:r>
        <w:rPr>
          <w:w w:val="80"/>
          <w:sz w:val="21"/>
        </w:rPr>
        <w:t>Glutanlina,</w:t>
      </w:r>
      <w:r>
        <w:rPr>
          <w:spacing w:val="6"/>
          <w:sz w:val="21"/>
        </w:rPr>
        <w:t> </w:t>
      </w:r>
      <w:r>
        <w:rPr>
          <w:w w:val="80"/>
          <w:sz w:val="21"/>
        </w:rPr>
        <w:t>Vitanlina</w:t>
      </w:r>
      <w:r>
        <w:rPr>
          <w:sz w:val="21"/>
        </w:rPr>
        <w:t> </w:t>
      </w:r>
      <w:r>
        <w:rPr>
          <w:w w:val="80"/>
          <w:sz w:val="21"/>
        </w:rPr>
        <w:t>D,</w:t>
      </w:r>
      <w:r>
        <w:rPr>
          <w:spacing w:val="-2"/>
          <w:w w:val="80"/>
          <w:sz w:val="21"/>
        </w:rPr>
        <w:t> Quercetina</w:t>
      </w:r>
    </w:p>
    <w:p>
      <w:pPr>
        <w:pStyle w:val="BodyText"/>
        <w:spacing w:before="7"/>
        <w:rPr>
          <w:sz w:val="21"/>
        </w:rPr>
      </w:pPr>
    </w:p>
    <w:p>
      <w:pPr>
        <w:spacing w:before="0"/>
        <w:ind w:left="2685" w:right="0" w:firstLine="0"/>
        <w:jc w:val="left"/>
        <w:rPr>
          <w:sz w:val="21"/>
        </w:rPr>
      </w:pPr>
      <w:r>
        <w:rPr>
          <w:w w:val="90"/>
          <w:sz w:val="21"/>
        </w:rPr>
        <w:t>Cólicas</w:t>
      </w:r>
      <w:r>
        <w:rPr>
          <w:spacing w:val="-5"/>
          <w:w w:val="90"/>
          <w:sz w:val="21"/>
        </w:rPr>
        <w:t> </w:t>
      </w:r>
      <w:r>
        <w:rPr>
          <w:spacing w:val="-2"/>
          <w:sz w:val="21"/>
        </w:rPr>
        <w:t>Intestinais</w:t>
      </w:r>
    </w:p>
    <w:p>
      <w:pPr>
        <w:spacing w:before="3"/>
        <w:ind w:left="2687" w:right="0" w:firstLine="0"/>
        <w:jc w:val="left"/>
        <w:rPr>
          <w:sz w:val="21"/>
        </w:rPr>
      </w:pPr>
      <w:r>
        <w:rPr>
          <w:w w:val="80"/>
          <w:sz w:val="21"/>
        </w:rPr>
        <w:t>Magnésio,</w:t>
      </w:r>
      <w:r>
        <w:rPr>
          <w:spacing w:val="22"/>
          <w:sz w:val="21"/>
        </w:rPr>
        <w:t> </w:t>
      </w:r>
      <w:r>
        <w:rPr>
          <w:w w:val="80"/>
          <w:sz w:val="21"/>
        </w:rPr>
        <w:t>Quercelina,</w:t>
      </w:r>
      <w:r>
        <w:rPr>
          <w:spacing w:val="18"/>
          <w:sz w:val="21"/>
        </w:rPr>
        <w:t> </w:t>
      </w:r>
      <w:r>
        <w:rPr>
          <w:w w:val="80"/>
          <w:sz w:val="21"/>
        </w:rPr>
        <w:t>Glutaniina,</w:t>
      </w:r>
      <w:r>
        <w:rPr>
          <w:spacing w:val="7"/>
          <w:sz w:val="21"/>
        </w:rPr>
        <w:t> </w:t>
      </w:r>
      <w:r>
        <w:rPr>
          <w:w w:val="80"/>
          <w:sz w:val="21"/>
        </w:rPr>
        <w:t>Omega-3,</w:t>
      </w:r>
      <w:r>
        <w:rPr>
          <w:spacing w:val="2"/>
          <w:sz w:val="21"/>
        </w:rPr>
        <w:t> </w:t>
      </w:r>
      <w:r>
        <w:rPr>
          <w:spacing w:val="-5"/>
          <w:w w:val="80"/>
          <w:sz w:val="21"/>
        </w:rPr>
        <w:t>Nac</w:t>
      </w:r>
    </w:p>
    <w:p>
      <w:pPr>
        <w:pStyle w:val="BodyText"/>
        <w:spacing w:before="14"/>
        <w:rPr>
          <w:sz w:val="21"/>
        </w:rPr>
      </w:pPr>
    </w:p>
    <w:p>
      <w:pPr>
        <w:spacing w:line="229" w:lineRule="exact" w:before="0"/>
        <w:ind w:left="2685" w:right="0" w:firstLine="0"/>
        <w:jc w:val="left"/>
        <w:rPr>
          <w:sz w:val="21"/>
        </w:rPr>
      </w:pPr>
      <w:r>
        <w:rPr>
          <w:spacing w:val="-2"/>
          <w:sz w:val="21"/>
        </w:rPr>
        <w:t>Flatulências</w:t>
      </w:r>
    </w:p>
    <w:p>
      <w:pPr>
        <w:spacing w:line="264" w:lineRule="exact" w:before="0"/>
        <w:ind w:left="2690" w:right="0" w:firstLine="0"/>
        <w:jc w:val="left"/>
        <w:rPr>
          <w:sz w:val="24"/>
        </w:rPr>
      </w:pPr>
      <w:r>
        <w:rPr>
          <w:w w:val="70"/>
          <w:sz w:val="24"/>
        </w:rPr>
        <w:t>Glutamina,</w:t>
      </w:r>
      <w:r>
        <w:rPr>
          <w:spacing w:val="-2"/>
          <w:sz w:val="24"/>
        </w:rPr>
        <w:t> </w:t>
      </w:r>
      <w:r>
        <w:rPr>
          <w:w w:val="70"/>
          <w:sz w:val="24"/>
        </w:rPr>
        <w:t>Magnésio,</w:t>
      </w:r>
      <w:r>
        <w:rPr>
          <w:spacing w:val="3"/>
          <w:sz w:val="24"/>
        </w:rPr>
        <w:t> </w:t>
      </w:r>
      <w:r>
        <w:rPr>
          <w:w w:val="70"/>
          <w:sz w:val="24"/>
        </w:rPr>
        <w:t>B6,</w:t>
      </w:r>
      <w:r>
        <w:rPr>
          <w:spacing w:val="-9"/>
          <w:sz w:val="24"/>
        </w:rPr>
        <w:t> </w:t>
      </w:r>
      <w:r>
        <w:rPr>
          <w:w w:val="70"/>
          <w:sz w:val="24"/>
        </w:rPr>
        <w:t>81,</w:t>
      </w:r>
      <w:r>
        <w:rPr>
          <w:spacing w:val="-9"/>
          <w:sz w:val="24"/>
        </w:rPr>
        <w:t> </w:t>
      </w:r>
      <w:r>
        <w:rPr>
          <w:w w:val="70"/>
          <w:sz w:val="24"/>
        </w:rPr>
        <w:t>Zinco,</w:t>
      </w:r>
      <w:r>
        <w:rPr>
          <w:spacing w:val="-4"/>
          <w:sz w:val="24"/>
        </w:rPr>
        <w:t> </w:t>
      </w:r>
      <w:r>
        <w:rPr>
          <w:spacing w:val="-2"/>
          <w:w w:val="70"/>
          <w:sz w:val="24"/>
        </w:rPr>
        <w:t>Quercetina</w:t>
      </w:r>
    </w:p>
    <w:p>
      <w:pPr>
        <w:spacing w:line="254" w:lineRule="exact" w:before="230"/>
        <w:ind w:left="2681" w:right="0" w:firstLine="0"/>
        <w:jc w:val="left"/>
        <w:rPr>
          <w:sz w:val="23"/>
        </w:rPr>
      </w:pPr>
      <w:r>
        <w:rPr>
          <w:w w:val="80"/>
          <w:sz w:val="23"/>
        </w:rPr>
        <w:t>Intestino</w:t>
      </w:r>
      <w:r>
        <w:rPr>
          <w:spacing w:val="9"/>
          <w:sz w:val="23"/>
        </w:rPr>
        <w:t> </w:t>
      </w:r>
      <w:r>
        <w:rPr>
          <w:spacing w:val="-2"/>
          <w:w w:val="95"/>
          <w:sz w:val="23"/>
        </w:rPr>
        <w:t>lrńtźvel</w:t>
      </w:r>
    </w:p>
    <w:p>
      <w:pPr>
        <w:spacing w:line="265" w:lineRule="exact" w:before="0"/>
        <w:ind w:left="2690" w:right="0" w:firstLine="0"/>
        <w:jc w:val="left"/>
        <w:rPr>
          <w:sz w:val="24"/>
        </w:rPr>
      </w:pPr>
      <w:r>
        <w:rPr>
          <w:w w:val="70"/>
          <w:sz w:val="24"/>
        </w:rPr>
        <w:t>Glulamina,</w:t>
      </w:r>
      <w:r>
        <w:rPr>
          <w:sz w:val="24"/>
        </w:rPr>
        <w:t> </w:t>
      </w:r>
      <w:r>
        <w:rPr>
          <w:w w:val="70"/>
          <w:sz w:val="24"/>
        </w:rPr>
        <w:t>Quercetina,</w:t>
      </w:r>
      <w:r>
        <w:rPr>
          <w:spacing w:val="11"/>
          <w:sz w:val="24"/>
        </w:rPr>
        <w:t> </w:t>
      </w:r>
      <w:r>
        <w:rPr>
          <w:w w:val="70"/>
          <w:sz w:val="24"/>
        </w:rPr>
        <w:t>Omega-3,</w:t>
      </w:r>
      <w:r>
        <w:rPr>
          <w:spacing w:val="-1"/>
          <w:sz w:val="24"/>
        </w:rPr>
        <w:t> </w:t>
      </w:r>
      <w:r>
        <w:rPr>
          <w:w w:val="70"/>
          <w:sz w:val="24"/>
        </w:rPr>
        <w:t>Nac,</w:t>
      </w:r>
      <w:r>
        <w:rPr>
          <w:spacing w:val="-12"/>
          <w:sz w:val="24"/>
        </w:rPr>
        <w:t> </w:t>
      </w:r>
      <w:r>
        <w:rPr>
          <w:w w:val="70"/>
          <w:sz w:val="24"/>
        </w:rPr>
        <w:t>Vitan</w:t>
      </w:r>
      <w:r>
        <w:rPr>
          <w:spacing w:val="-13"/>
          <w:sz w:val="24"/>
        </w:rPr>
        <w:t> </w:t>
      </w:r>
      <w:r>
        <w:rPr>
          <w:w w:val="70"/>
          <w:sz w:val="24"/>
        </w:rPr>
        <w:t>ina</w:t>
      </w:r>
      <w:r>
        <w:rPr>
          <w:spacing w:val="-16"/>
          <w:sz w:val="24"/>
        </w:rPr>
        <w:t> </w:t>
      </w:r>
      <w:r>
        <w:rPr>
          <w:w w:val="70"/>
          <w:sz w:val="24"/>
        </w:rPr>
        <w:t>D,</w:t>
      </w:r>
      <w:r>
        <w:rPr>
          <w:spacing w:val="-17"/>
          <w:sz w:val="24"/>
        </w:rPr>
        <w:t> </w:t>
      </w:r>
      <w:r>
        <w:rPr>
          <w:w w:val="70"/>
          <w:sz w:val="24"/>
        </w:rPr>
        <w:t>Zinco,</w:t>
      </w:r>
      <w:r>
        <w:rPr>
          <w:spacing w:val="-12"/>
          <w:sz w:val="24"/>
        </w:rPr>
        <w:t> </w:t>
      </w:r>
      <w:r>
        <w:rPr>
          <w:w w:val="70"/>
          <w:sz w:val="24"/>
        </w:rPr>
        <w:t>L-</w:t>
      </w:r>
      <w:r>
        <w:rPr>
          <w:spacing w:val="-2"/>
          <w:w w:val="70"/>
          <w:sz w:val="24"/>
        </w:rPr>
        <w:t>Triptofano</w:t>
      </w:r>
    </w:p>
    <w:p>
      <w:pPr>
        <w:spacing w:before="249"/>
        <w:ind w:left="2696" w:right="0" w:firstLine="0"/>
        <w:jc w:val="left"/>
        <w:rPr>
          <w:sz w:val="21"/>
        </w:rPr>
      </w:pPr>
      <w:r>
        <w:rPr>
          <w:w w:val="85"/>
          <w:sz w:val="21"/>
        </w:rPr>
        <w:t>Apetíte</w:t>
      </w:r>
      <w:r>
        <w:rPr>
          <w:spacing w:val="-1"/>
          <w:w w:val="85"/>
          <w:sz w:val="21"/>
        </w:rPr>
        <w:t> </w:t>
      </w:r>
      <w:r>
        <w:rPr>
          <w:spacing w:val="-2"/>
          <w:sz w:val="21"/>
        </w:rPr>
        <w:t>Irregular</w:t>
      </w:r>
    </w:p>
    <w:p>
      <w:pPr>
        <w:spacing w:before="4"/>
        <w:ind w:left="2685" w:right="0" w:firstLine="0"/>
        <w:jc w:val="left"/>
        <w:rPr>
          <w:sz w:val="21"/>
        </w:rPr>
      </w:pPr>
      <w:r>
        <w:rPr>
          <w:w w:val="80"/>
          <w:sz w:val="21"/>
        </w:rPr>
        <w:t>Cromo,</w:t>
      </w:r>
      <w:r>
        <w:rPr>
          <w:spacing w:val="2"/>
          <w:sz w:val="21"/>
        </w:rPr>
        <w:t> </w:t>
      </w:r>
      <w:r>
        <w:rPr>
          <w:w w:val="80"/>
          <w:sz w:val="21"/>
        </w:rPr>
        <w:t>B1,</w:t>
      </w:r>
      <w:r>
        <w:rPr>
          <w:spacing w:val="-11"/>
          <w:sz w:val="21"/>
        </w:rPr>
        <w:t> </w:t>
      </w:r>
      <w:r>
        <w:rPr>
          <w:w w:val="80"/>
          <w:sz w:val="21"/>
        </w:rPr>
        <w:t>B6,</w:t>
      </w:r>
      <w:r>
        <w:rPr>
          <w:spacing w:val="-4"/>
          <w:sz w:val="21"/>
        </w:rPr>
        <w:t> </w:t>
      </w:r>
      <w:r>
        <w:rPr>
          <w:w w:val="80"/>
          <w:sz w:val="21"/>
        </w:rPr>
        <w:t>lnositol,</w:t>
      </w:r>
      <w:r>
        <w:rPr>
          <w:sz w:val="21"/>
        </w:rPr>
        <w:t> </w:t>
      </w:r>
      <w:r>
        <w:rPr>
          <w:w w:val="80"/>
          <w:sz w:val="21"/>
        </w:rPr>
        <w:t>Magnés‹o,</w:t>
      </w:r>
      <w:r>
        <w:rPr>
          <w:spacing w:val="7"/>
          <w:sz w:val="21"/>
        </w:rPr>
        <w:t> </w:t>
      </w:r>
      <w:r>
        <w:rPr>
          <w:w w:val="80"/>
          <w:sz w:val="21"/>
        </w:rPr>
        <w:t>L-Triptofano,</w:t>
      </w:r>
      <w:r>
        <w:rPr>
          <w:spacing w:val="8"/>
          <w:sz w:val="21"/>
        </w:rPr>
        <w:t> </w:t>
      </w:r>
      <w:r>
        <w:rPr>
          <w:spacing w:val="-2"/>
          <w:w w:val="80"/>
          <w:sz w:val="21"/>
        </w:rPr>
        <w:t>Zinco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2687" w:right="0" w:firstLine="0"/>
        <w:jc w:val="left"/>
        <w:rPr>
          <w:sz w:val="21"/>
        </w:rPr>
      </w:pPr>
      <w:r>
        <w:rPr>
          <w:spacing w:val="-2"/>
          <w:w w:val="95"/>
          <w:sz w:val="21"/>
        </w:rPr>
        <w:t>Náuseas</w:t>
      </w:r>
    </w:p>
    <w:p>
      <w:pPr>
        <w:spacing w:before="11"/>
        <w:ind w:left="2687" w:right="0" w:firstLine="0"/>
        <w:jc w:val="left"/>
        <w:rPr>
          <w:sz w:val="21"/>
        </w:rPr>
      </w:pPr>
      <w:r>
        <w:rPr>
          <w:w w:val="80"/>
          <w:sz w:val="21"/>
        </w:rPr>
        <w:t>B6,</w:t>
      </w:r>
      <w:r>
        <w:rPr>
          <w:spacing w:val="-9"/>
          <w:sz w:val="21"/>
        </w:rPr>
        <w:t> </w:t>
      </w:r>
      <w:r>
        <w:rPr>
          <w:w w:val="80"/>
          <w:sz w:val="21"/>
        </w:rPr>
        <w:t>Magné*io,</w:t>
      </w:r>
      <w:r>
        <w:rPr>
          <w:spacing w:val="15"/>
          <w:sz w:val="21"/>
        </w:rPr>
        <w:t> </w:t>
      </w:r>
      <w:r>
        <w:rPr>
          <w:w w:val="80"/>
          <w:sz w:val="21"/>
        </w:rPr>
        <w:t>Zinco,</w:t>
      </w:r>
      <w:r>
        <w:rPr>
          <w:spacing w:val="9"/>
          <w:sz w:val="21"/>
        </w:rPr>
        <w:t> </w:t>
      </w:r>
      <w:r>
        <w:rPr>
          <w:w w:val="80"/>
          <w:sz w:val="21"/>
        </w:rPr>
        <w:t>Vitan</w:t>
      </w:r>
      <w:r>
        <w:rPr>
          <w:spacing w:val="-5"/>
          <w:sz w:val="21"/>
        </w:rPr>
        <w:t> </w:t>
      </w:r>
      <w:r>
        <w:rPr>
          <w:w w:val="80"/>
          <w:sz w:val="21"/>
        </w:rPr>
        <w:t>ina</w:t>
      </w:r>
      <w:r>
        <w:rPr>
          <w:spacing w:val="2"/>
          <w:sz w:val="21"/>
        </w:rPr>
        <w:t> </w:t>
      </w:r>
      <w:r>
        <w:rPr>
          <w:spacing w:val="-10"/>
          <w:w w:val="80"/>
          <w:sz w:val="21"/>
        </w:rPr>
        <w:t>A</w:t>
      </w:r>
    </w:p>
    <w:p>
      <w:pPr>
        <w:pStyle w:val="BodyText"/>
        <w:spacing w:before="6"/>
        <w:rPr>
          <w:sz w:val="21"/>
        </w:rPr>
      </w:pPr>
    </w:p>
    <w:p>
      <w:pPr>
        <w:spacing w:before="1"/>
        <w:ind w:left="2687" w:right="0" w:firstLine="0"/>
        <w:jc w:val="left"/>
        <w:rPr>
          <w:sz w:val="21"/>
        </w:rPr>
      </w:pPr>
      <w:r>
        <w:rPr>
          <w:w w:val="80"/>
          <w:sz w:val="21"/>
        </w:rPr>
        <w:t>Má</w:t>
      </w:r>
      <w:r>
        <w:rPr>
          <w:spacing w:val="-3"/>
          <w:w w:val="95"/>
          <w:sz w:val="21"/>
        </w:rPr>
        <w:t> </w:t>
      </w:r>
      <w:r>
        <w:rPr>
          <w:spacing w:val="-2"/>
          <w:w w:val="95"/>
          <w:sz w:val="21"/>
        </w:rPr>
        <w:t>Digesłão</w:t>
      </w:r>
    </w:p>
    <w:p>
      <w:pPr>
        <w:spacing w:before="10"/>
        <w:ind w:left="2687" w:right="0" w:firstLine="0"/>
        <w:jc w:val="left"/>
        <w:rPr>
          <w:sz w:val="21"/>
        </w:rPr>
      </w:pPr>
      <w:r>
        <w:rPr>
          <w:w w:val="80"/>
          <w:sz w:val="21"/>
        </w:rPr>
        <w:t>B1,</w:t>
      </w:r>
      <w:r>
        <w:rPr>
          <w:spacing w:val="-1"/>
          <w:w w:val="80"/>
          <w:sz w:val="21"/>
        </w:rPr>
        <w:t> </w:t>
      </w:r>
      <w:r>
        <w:rPr>
          <w:w w:val="80"/>
          <w:sz w:val="21"/>
        </w:rPr>
        <w:t>B6,</w:t>
      </w:r>
      <w:r>
        <w:rPr>
          <w:spacing w:val="-12"/>
          <w:sz w:val="21"/>
        </w:rPr>
        <w:t> </w:t>
      </w:r>
      <w:r>
        <w:rPr>
          <w:w w:val="80"/>
          <w:sz w:val="21"/>
        </w:rPr>
        <w:t>Magnèsio,</w:t>
      </w:r>
      <w:r>
        <w:rPr>
          <w:spacing w:val="13"/>
          <w:sz w:val="21"/>
        </w:rPr>
        <w:t> </w:t>
      </w:r>
      <w:r>
        <w:rPr>
          <w:w w:val="80"/>
          <w:sz w:val="21"/>
        </w:rPr>
        <w:t>Glu[an</w:t>
      </w:r>
      <w:r>
        <w:rPr>
          <w:spacing w:val="3"/>
          <w:sz w:val="21"/>
        </w:rPr>
        <w:t> </w:t>
      </w:r>
      <w:r>
        <w:rPr>
          <w:w w:val="80"/>
          <w:sz w:val="21"/>
        </w:rPr>
        <w:t>ina,</w:t>
      </w:r>
      <w:r>
        <w:rPr>
          <w:spacing w:val="3"/>
          <w:sz w:val="21"/>
        </w:rPr>
        <w:t> </w:t>
      </w:r>
      <w:r>
        <w:rPr>
          <w:w w:val="80"/>
          <w:sz w:val="21"/>
        </w:rPr>
        <w:t>Zinco,</w:t>
      </w:r>
      <w:r>
        <w:rPr>
          <w:spacing w:val="-8"/>
          <w:sz w:val="21"/>
        </w:rPr>
        <w:t> </w:t>
      </w:r>
      <w:r>
        <w:rPr>
          <w:spacing w:val="-5"/>
          <w:w w:val="80"/>
          <w:sz w:val="21"/>
        </w:rPr>
        <w:t>Nac</w:t>
      </w:r>
    </w:p>
    <w:p>
      <w:pPr>
        <w:pStyle w:val="BodyText"/>
        <w:spacing w:before="6"/>
        <w:rPr>
          <w:sz w:val="21"/>
        </w:rPr>
      </w:pPr>
    </w:p>
    <w:p>
      <w:pPr>
        <w:spacing w:before="1"/>
        <w:ind w:left="2682" w:right="0" w:firstLine="0"/>
        <w:jc w:val="left"/>
        <w:rPr>
          <w:sz w:val="21"/>
        </w:rPr>
      </w:pPr>
      <w:r>
        <w:rPr>
          <w:spacing w:val="-2"/>
          <w:w w:val="90"/>
          <w:sz w:val="21"/>
        </w:rPr>
        <w:t>lmunidade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Baixa</w:t>
      </w:r>
    </w:p>
    <w:p>
      <w:pPr>
        <w:spacing w:before="17"/>
        <w:ind w:left="2694" w:right="0" w:firstLine="0"/>
        <w:jc w:val="left"/>
        <w:rPr>
          <w:sz w:val="21"/>
        </w:rPr>
      </w:pPr>
      <w:r>
        <w:rPr>
          <w:w w:val="80"/>
          <w:sz w:val="21"/>
        </w:rPr>
        <w:t>Vitamina</w:t>
      </w:r>
      <w:r>
        <w:rPr>
          <w:spacing w:val="6"/>
          <w:sz w:val="21"/>
        </w:rPr>
        <w:t> </w:t>
      </w:r>
      <w:r>
        <w:rPr>
          <w:w w:val="80"/>
          <w:sz w:val="21"/>
        </w:rPr>
        <w:t>C,</w:t>
      </w:r>
      <w:r>
        <w:rPr>
          <w:spacing w:val="-1"/>
          <w:w w:val="80"/>
          <w:sz w:val="21"/>
        </w:rPr>
        <w:t> </w:t>
      </w:r>
      <w:r>
        <w:rPr>
          <w:w w:val="80"/>
          <w:sz w:val="21"/>
        </w:rPr>
        <w:t>D,</w:t>
      </w:r>
      <w:r>
        <w:rPr>
          <w:sz w:val="21"/>
        </w:rPr>
        <w:t> </w:t>
      </w:r>
      <w:r>
        <w:rPr>
          <w:color w:val="111111"/>
          <w:w w:val="80"/>
          <w:sz w:val="21"/>
        </w:rPr>
        <w:t>A,</w:t>
      </w:r>
      <w:r>
        <w:rPr>
          <w:color w:val="111111"/>
          <w:spacing w:val="-1"/>
          <w:w w:val="80"/>
          <w:sz w:val="21"/>
        </w:rPr>
        <w:t> </w:t>
      </w:r>
      <w:r>
        <w:rPr>
          <w:w w:val="80"/>
          <w:sz w:val="21"/>
        </w:rPr>
        <w:t>B6,</w:t>
      </w:r>
      <w:r>
        <w:rPr>
          <w:spacing w:val="-10"/>
          <w:sz w:val="21"/>
        </w:rPr>
        <w:t> </w:t>
      </w:r>
      <w:r>
        <w:rPr>
          <w:w w:val="80"/>
          <w:sz w:val="21"/>
        </w:rPr>
        <w:t>B9,</w:t>
      </w:r>
      <w:r>
        <w:rPr>
          <w:spacing w:val="-10"/>
          <w:sz w:val="21"/>
        </w:rPr>
        <w:t> </w:t>
      </w:r>
      <w:r>
        <w:rPr>
          <w:w w:val="80"/>
          <w:sz w:val="21"/>
        </w:rPr>
        <w:t>B12,</w:t>
      </w:r>
      <w:r>
        <w:rPr>
          <w:sz w:val="21"/>
        </w:rPr>
        <w:t> </w:t>
      </w:r>
      <w:r>
        <w:rPr>
          <w:w w:val="80"/>
          <w:sz w:val="21"/>
        </w:rPr>
        <w:t>Zinco,</w:t>
      </w:r>
      <w:r>
        <w:rPr>
          <w:sz w:val="21"/>
        </w:rPr>
        <w:t> </w:t>
      </w:r>
      <w:r>
        <w:rPr>
          <w:w w:val="80"/>
          <w:sz w:val="21"/>
        </w:rPr>
        <w:t>Selênio,</w:t>
      </w:r>
      <w:r>
        <w:rPr>
          <w:spacing w:val="-1"/>
          <w:sz w:val="21"/>
        </w:rPr>
        <w:t> </w:t>
      </w:r>
      <w:r>
        <w:rPr>
          <w:w w:val="80"/>
          <w:sz w:val="21"/>
        </w:rPr>
        <w:t>Nac,</w:t>
      </w:r>
      <w:r>
        <w:rPr>
          <w:spacing w:val="10"/>
          <w:sz w:val="21"/>
        </w:rPr>
        <w:t> </w:t>
      </w:r>
      <w:r>
        <w:rPr>
          <w:spacing w:val="-2"/>
          <w:w w:val="80"/>
          <w:sz w:val="21"/>
        </w:rPr>
        <w:t>Querretina</w:t>
      </w:r>
    </w:p>
    <w:p>
      <w:pPr>
        <w:pStyle w:val="BodyText"/>
        <w:spacing w:before="7"/>
        <w:rPr>
          <w:sz w:val="21"/>
        </w:rPr>
      </w:pPr>
    </w:p>
    <w:p>
      <w:pPr>
        <w:spacing w:before="0"/>
        <w:ind w:left="2696" w:right="0" w:firstLine="0"/>
        <w:jc w:val="left"/>
        <w:rPr>
          <w:sz w:val="21"/>
        </w:rPr>
      </w:pPr>
      <w:r>
        <w:rPr>
          <w:w w:val="85"/>
          <w:sz w:val="21"/>
        </w:rPr>
        <w:t>Alteraçoes</w:t>
      </w:r>
      <w:r>
        <w:rPr>
          <w:spacing w:val="1"/>
          <w:sz w:val="21"/>
        </w:rPr>
        <w:t> </w:t>
      </w:r>
      <w:r>
        <w:rPr>
          <w:w w:val="85"/>
          <w:sz w:val="21"/>
        </w:rPr>
        <w:t>Na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Pele</w:t>
      </w:r>
      <w:r>
        <w:rPr>
          <w:spacing w:val="-1"/>
          <w:sz w:val="21"/>
        </w:rPr>
        <w:t> </w:t>
      </w:r>
      <w:r>
        <w:rPr>
          <w:color w:val="161616"/>
          <w:w w:val="85"/>
          <w:sz w:val="21"/>
        </w:rPr>
        <w:t>/</w:t>
      </w:r>
      <w:r>
        <w:rPr>
          <w:color w:val="161616"/>
          <w:spacing w:val="-8"/>
          <w:w w:val="85"/>
          <w:sz w:val="21"/>
        </w:rPr>
        <w:t> </w:t>
      </w:r>
      <w:r>
        <w:rPr>
          <w:spacing w:val="-2"/>
          <w:w w:val="85"/>
          <w:sz w:val="21"/>
        </w:rPr>
        <w:t>Dermatites</w:t>
      </w:r>
    </w:p>
    <w:p>
      <w:pPr>
        <w:spacing w:before="3"/>
        <w:ind w:left="2691" w:right="0" w:firstLine="0"/>
        <w:jc w:val="left"/>
        <w:rPr>
          <w:sz w:val="21"/>
        </w:rPr>
      </w:pPr>
      <w:r>
        <w:rPr>
          <w:w w:val="80"/>
          <w:sz w:val="21"/>
        </w:rPr>
        <w:t>Zinco,</w:t>
      </w:r>
      <w:r>
        <w:rPr>
          <w:spacing w:val="1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4"/>
          <w:sz w:val="21"/>
        </w:rPr>
        <w:t> </w:t>
      </w:r>
      <w:r>
        <w:rPr>
          <w:w w:val="80"/>
          <w:sz w:val="21"/>
        </w:rPr>
        <w:t>A,</w:t>
      </w:r>
      <w:r>
        <w:rPr>
          <w:spacing w:val="-1"/>
          <w:w w:val="80"/>
          <w:sz w:val="21"/>
        </w:rPr>
        <w:t> </w:t>
      </w:r>
      <w:r>
        <w:rPr>
          <w:w w:val="80"/>
          <w:sz w:val="21"/>
        </w:rPr>
        <w:t>B2,</w:t>
      </w:r>
      <w:r>
        <w:rPr>
          <w:spacing w:val="-9"/>
          <w:sz w:val="21"/>
        </w:rPr>
        <w:t> </w:t>
      </w:r>
      <w:r>
        <w:rPr>
          <w:w w:val="80"/>
          <w:sz w:val="21"/>
        </w:rPr>
        <w:t>B3,</w:t>
      </w:r>
      <w:r>
        <w:rPr>
          <w:spacing w:val="-5"/>
          <w:w w:val="80"/>
          <w:sz w:val="21"/>
        </w:rPr>
        <w:t> </w:t>
      </w:r>
      <w:r>
        <w:rPr>
          <w:w w:val="80"/>
          <w:sz w:val="21"/>
        </w:rPr>
        <w:t>B6,</w:t>
      </w:r>
      <w:r>
        <w:rPr>
          <w:spacing w:val="-10"/>
          <w:sz w:val="21"/>
        </w:rPr>
        <w:t> </w:t>
      </w:r>
      <w:r>
        <w:rPr>
          <w:w w:val="80"/>
          <w:sz w:val="21"/>
        </w:rPr>
        <w:t>B7,</w:t>
      </w:r>
      <w:r>
        <w:rPr>
          <w:spacing w:val="-3"/>
          <w:sz w:val="21"/>
        </w:rPr>
        <w:t> </w:t>
      </w:r>
      <w:r>
        <w:rPr>
          <w:w w:val="80"/>
          <w:sz w:val="21"/>
        </w:rPr>
        <w:t>Omega-3,</w:t>
      </w:r>
      <w:r>
        <w:rPr>
          <w:spacing w:val="11"/>
          <w:sz w:val="21"/>
        </w:rPr>
        <w:t> </w:t>
      </w:r>
      <w:r>
        <w:rPr>
          <w:w w:val="80"/>
          <w:sz w:val="21"/>
        </w:rPr>
        <w:t>Vítamina</w:t>
      </w:r>
      <w:r>
        <w:rPr>
          <w:spacing w:val="6"/>
          <w:sz w:val="21"/>
        </w:rPr>
        <w:t> </w:t>
      </w:r>
      <w:r>
        <w:rPr>
          <w:w w:val="80"/>
          <w:sz w:val="21"/>
        </w:rPr>
        <w:t>C,</w:t>
      </w:r>
      <w:r>
        <w:rPr>
          <w:spacing w:val="-5"/>
          <w:sz w:val="21"/>
        </w:rPr>
        <w:t> </w:t>
      </w:r>
      <w:r>
        <w:rPr>
          <w:spacing w:val="-2"/>
          <w:w w:val="80"/>
          <w:sz w:val="21"/>
        </w:rPr>
        <w:t>Silício</w:t>
      </w:r>
    </w:p>
    <w:p>
      <w:pPr>
        <w:pStyle w:val="BodyText"/>
        <w:rPr>
          <w:sz w:val="21"/>
        </w:rPr>
      </w:pPr>
    </w:p>
    <w:p>
      <w:pPr>
        <w:spacing w:before="0"/>
        <w:ind w:left="2688" w:right="0" w:firstLine="0"/>
        <w:jc w:val="left"/>
        <w:rPr>
          <w:sz w:val="21"/>
        </w:rPr>
      </w:pPr>
      <w:r>
        <w:rPr>
          <w:spacing w:val="-4"/>
          <w:w w:val="95"/>
          <w:sz w:val="21"/>
        </w:rPr>
        <w:t>Acne</w:t>
      </w:r>
    </w:p>
    <w:p>
      <w:pPr>
        <w:spacing w:before="10"/>
        <w:ind w:left="2684" w:right="0" w:firstLine="0"/>
        <w:jc w:val="left"/>
        <w:rPr>
          <w:sz w:val="21"/>
        </w:rPr>
      </w:pPr>
      <w:r>
        <w:rPr>
          <w:w w:val="80"/>
          <w:sz w:val="21"/>
        </w:rPr>
        <w:t>Zinco,</w:t>
      </w:r>
      <w:r>
        <w:rPr>
          <w:spacing w:val="4"/>
          <w:sz w:val="21"/>
        </w:rPr>
        <w:t> </w:t>
      </w:r>
      <w:r>
        <w:rPr>
          <w:w w:val="80"/>
          <w:sz w:val="21"/>
        </w:rPr>
        <w:t>Vitanlina</w:t>
      </w:r>
      <w:r>
        <w:rPr>
          <w:spacing w:val="12"/>
          <w:sz w:val="21"/>
        </w:rPr>
        <w:t> </w:t>
      </w:r>
      <w:r>
        <w:rPr>
          <w:w w:val="80"/>
          <w:sz w:val="21"/>
        </w:rPr>
        <w:t>A,</w:t>
      </w:r>
      <w:r>
        <w:rPr>
          <w:spacing w:val="-4"/>
          <w:sz w:val="21"/>
        </w:rPr>
        <w:t> </w:t>
      </w:r>
      <w:r>
        <w:rPr>
          <w:w w:val="80"/>
          <w:sz w:val="21"/>
        </w:rPr>
        <w:t>B6,</w:t>
      </w:r>
      <w:r>
        <w:rPr>
          <w:spacing w:val="-2"/>
          <w:sz w:val="21"/>
        </w:rPr>
        <w:t> </w:t>
      </w:r>
      <w:r>
        <w:rPr>
          <w:w w:val="80"/>
          <w:sz w:val="21"/>
        </w:rPr>
        <w:t>Omega-3,</w:t>
      </w:r>
      <w:r>
        <w:rPr>
          <w:spacing w:val="12"/>
          <w:sz w:val="21"/>
        </w:rPr>
        <w:t> </w:t>
      </w:r>
      <w:r>
        <w:rPr>
          <w:w w:val="80"/>
          <w:sz w:val="21"/>
        </w:rPr>
        <w:t>Vilamina</w:t>
      </w:r>
      <w:r>
        <w:rPr>
          <w:spacing w:val="3"/>
          <w:sz w:val="21"/>
        </w:rPr>
        <w:t> </w:t>
      </w:r>
      <w:r>
        <w:rPr>
          <w:w w:val="80"/>
          <w:sz w:val="21"/>
        </w:rPr>
        <w:t>E,</w:t>
      </w:r>
      <w:r>
        <w:rPr>
          <w:spacing w:val="-5"/>
          <w:sz w:val="21"/>
        </w:rPr>
        <w:t> </w:t>
      </w:r>
      <w:r>
        <w:rPr>
          <w:spacing w:val="-2"/>
          <w:w w:val="80"/>
          <w:sz w:val="21"/>
        </w:rPr>
        <w:t>Querc+tina</w:t>
      </w:r>
    </w:p>
    <w:p>
      <w:pPr>
        <w:pStyle w:val="BodyText"/>
        <w:rPr>
          <w:sz w:val="21"/>
        </w:rPr>
      </w:pPr>
    </w:p>
    <w:p>
      <w:pPr>
        <w:spacing w:before="0"/>
        <w:ind w:left="2686" w:right="0" w:firstLine="0"/>
        <w:jc w:val="left"/>
        <w:rPr>
          <w:sz w:val="21"/>
        </w:rPr>
      </w:pPr>
      <w:r>
        <w:rPr>
          <w:w w:val="85"/>
          <w:sz w:val="21"/>
        </w:rPr>
        <w:t>Unhas</w:t>
      </w:r>
      <w:r>
        <w:rPr>
          <w:sz w:val="21"/>
        </w:rPr>
        <w:t> </w:t>
      </w:r>
      <w:r>
        <w:rPr>
          <w:spacing w:val="-2"/>
          <w:w w:val="95"/>
          <w:sz w:val="21"/>
        </w:rPr>
        <w:t>Fracas</w:t>
      </w:r>
    </w:p>
    <w:p>
      <w:pPr>
        <w:spacing w:before="10"/>
        <w:ind w:left="2691" w:right="0" w:firstLine="0"/>
        <w:jc w:val="left"/>
        <w:rPr>
          <w:sz w:val="21"/>
        </w:rPr>
      </w:pPr>
      <w:r>
        <w:rPr>
          <w:w w:val="80"/>
          <w:sz w:val="21"/>
        </w:rPr>
        <w:t>Zinco,</w:t>
      </w:r>
      <w:r>
        <w:rPr>
          <w:spacing w:val="-1"/>
          <w:sz w:val="21"/>
        </w:rPr>
        <w:t> </w:t>
      </w:r>
      <w:r>
        <w:rPr>
          <w:w w:val="80"/>
          <w:sz w:val="21"/>
        </w:rPr>
        <w:t>Silicio,</w:t>
      </w:r>
      <w:r>
        <w:rPr>
          <w:spacing w:val="-3"/>
          <w:sz w:val="21"/>
        </w:rPr>
        <w:t> </w:t>
      </w:r>
      <w:r>
        <w:rPr>
          <w:w w:val="80"/>
          <w:sz w:val="21"/>
        </w:rPr>
        <w:t>Ferro,</w:t>
      </w:r>
      <w:r>
        <w:rPr>
          <w:spacing w:val="10"/>
          <w:sz w:val="21"/>
        </w:rPr>
        <w:t> </w:t>
      </w:r>
      <w:r>
        <w:rPr>
          <w:w w:val="80"/>
          <w:sz w:val="21"/>
        </w:rPr>
        <w:t>Vitam</w:t>
      </w:r>
      <w:r>
        <w:rPr>
          <w:spacing w:val="-9"/>
          <w:w w:val="80"/>
          <w:sz w:val="21"/>
        </w:rPr>
        <w:t> </w:t>
      </w:r>
      <w:r>
        <w:rPr>
          <w:w w:val="80"/>
          <w:sz w:val="21"/>
        </w:rPr>
        <w:t>na</w:t>
      </w:r>
      <w:r>
        <w:rPr>
          <w:sz w:val="21"/>
        </w:rPr>
        <w:t> </w:t>
      </w:r>
      <w:r>
        <w:rPr>
          <w:w w:val="80"/>
          <w:sz w:val="21"/>
        </w:rPr>
        <w:t>A,</w:t>
      </w:r>
      <w:r>
        <w:rPr>
          <w:spacing w:val="-6"/>
          <w:sz w:val="21"/>
        </w:rPr>
        <w:t> </w:t>
      </w:r>
      <w:r>
        <w:rPr>
          <w:spacing w:val="-5"/>
          <w:w w:val="80"/>
          <w:sz w:val="21"/>
        </w:rPr>
        <w:t>B7</w:t>
      </w:r>
    </w:p>
    <w:p>
      <w:pPr>
        <w:pStyle w:val="BodyText"/>
        <w:spacing w:before="7"/>
        <w:rPr>
          <w:sz w:val="21"/>
        </w:rPr>
      </w:pPr>
    </w:p>
    <w:p>
      <w:pPr>
        <w:spacing w:before="0"/>
        <w:ind w:left="2693" w:right="0" w:firstLine="0"/>
        <w:jc w:val="left"/>
        <w:rPr>
          <w:sz w:val="21"/>
        </w:rPr>
      </w:pPr>
      <w:r>
        <w:rPr>
          <w:spacing w:val="-2"/>
          <w:w w:val="85"/>
          <w:sz w:val="21"/>
        </w:rPr>
        <w:t>Queda</w:t>
      </w:r>
      <w:r>
        <w:rPr>
          <w:spacing w:val="-5"/>
          <w:sz w:val="21"/>
        </w:rPr>
        <w:t> </w:t>
      </w:r>
      <w:r>
        <w:rPr>
          <w:spacing w:val="-2"/>
          <w:w w:val="85"/>
          <w:sz w:val="21"/>
        </w:rPr>
        <w:t>De</w:t>
      </w:r>
      <w:r>
        <w:rPr>
          <w:spacing w:val="-4"/>
          <w:w w:val="85"/>
          <w:sz w:val="21"/>
        </w:rPr>
        <w:t> </w:t>
      </w:r>
      <w:r>
        <w:rPr>
          <w:spacing w:val="-2"/>
          <w:w w:val="85"/>
          <w:sz w:val="21"/>
        </w:rPr>
        <w:t>Cabelo</w:t>
      </w:r>
    </w:p>
    <w:p>
      <w:pPr>
        <w:spacing w:before="3"/>
        <w:ind w:left="2698" w:right="0" w:firstLine="0"/>
        <w:jc w:val="left"/>
        <w:rPr>
          <w:sz w:val="21"/>
        </w:rPr>
      </w:pPr>
      <w:r>
        <w:rPr>
          <w:w w:val="80"/>
          <w:sz w:val="21"/>
        </w:rPr>
        <w:t>Zinco,</w:t>
      </w:r>
      <w:r>
        <w:rPr>
          <w:spacing w:val="-5"/>
          <w:sz w:val="21"/>
        </w:rPr>
        <w:t> </w:t>
      </w:r>
      <w:r>
        <w:rPr>
          <w:w w:val="80"/>
          <w:sz w:val="21"/>
        </w:rPr>
        <w:t>B7,</w:t>
      </w:r>
      <w:r>
        <w:rPr>
          <w:spacing w:val="-4"/>
          <w:w w:val="80"/>
          <w:sz w:val="21"/>
        </w:rPr>
        <w:t> </w:t>
      </w:r>
      <w:r>
        <w:rPr>
          <w:w w:val="80"/>
          <w:sz w:val="21"/>
        </w:rPr>
        <w:t>B9,</w:t>
      </w:r>
      <w:r>
        <w:rPr>
          <w:spacing w:val="-9"/>
          <w:sz w:val="21"/>
        </w:rPr>
        <w:t> </w:t>
      </w:r>
      <w:r>
        <w:rPr>
          <w:w w:val="80"/>
          <w:sz w:val="21"/>
        </w:rPr>
        <w:t>B12,</w:t>
      </w:r>
      <w:r>
        <w:rPr>
          <w:spacing w:val="-4"/>
          <w:sz w:val="21"/>
        </w:rPr>
        <w:t> </w:t>
      </w:r>
      <w:r>
        <w:rPr>
          <w:w w:val="80"/>
          <w:sz w:val="21"/>
        </w:rPr>
        <w:t>Ferro,</w:t>
      </w:r>
      <w:r>
        <w:rPr>
          <w:spacing w:val="-1"/>
          <w:sz w:val="21"/>
        </w:rPr>
        <w:t> </w:t>
      </w:r>
      <w:r>
        <w:rPr>
          <w:w w:val="80"/>
          <w:sz w:val="21"/>
        </w:rPr>
        <w:t>Vitan</w:t>
      </w:r>
      <w:r>
        <w:rPr>
          <w:spacing w:val="-6"/>
          <w:sz w:val="21"/>
        </w:rPr>
        <w:t> </w:t>
      </w:r>
      <w:r>
        <w:rPr>
          <w:w w:val="80"/>
          <w:sz w:val="21"/>
        </w:rPr>
        <w:t>ina</w:t>
      </w:r>
      <w:r>
        <w:rPr>
          <w:spacing w:val="-8"/>
          <w:sz w:val="21"/>
        </w:rPr>
        <w:t> </w:t>
      </w:r>
      <w:r>
        <w:rPr>
          <w:color w:val="181818"/>
          <w:w w:val="80"/>
          <w:sz w:val="21"/>
        </w:rPr>
        <w:t>D,</w:t>
      </w:r>
      <w:r>
        <w:rPr>
          <w:color w:val="181818"/>
          <w:spacing w:val="-2"/>
          <w:sz w:val="21"/>
        </w:rPr>
        <w:t> </w:t>
      </w:r>
      <w:r>
        <w:rPr>
          <w:w w:val="80"/>
          <w:sz w:val="21"/>
        </w:rPr>
        <w:t>Silício,</w:t>
      </w:r>
      <w:r>
        <w:rPr>
          <w:spacing w:val="6"/>
          <w:sz w:val="21"/>
        </w:rPr>
        <w:t> </w:t>
      </w:r>
      <w:r>
        <w:rPr>
          <w:w w:val="80"/>
          <w:sz w:val="21"/>
        </w:rPr>
        <w:t>Omega-</w:t>
      </w:r>
      <w:r>
        <w:rPr>
          <w:spacing w:val="-10"/>
          <w:w w:val="80"/>
          <w:sz w:val="21"/>
        </w:rPr>
        <w:t>3</w:t>
      </w:r>
    </w:p>
    <w:p>
      <w:pPr>
        <w:spacing w:after="0"/>
        <w:jc w:val="left"/>
        <w:rPr>
          <w:sz w:val="21"/>
        </w:rPr>
        <w:sectPr>
          <w:pgSz w:w="11910" w:h="16840"/>
          <w:pgMar w:header="0" w:footer="4706" w:top="1140" w:bottom="4900" w:left="141" w:right="141"/>
        </w:sectPr>
      </w:pPr>
    </w:p>
    <w:p>
      <w:pPr>
        <w:pStyle w:val="BodyText"/>
        <w:spacing w:before="71"/>
        <w:ind w:left="2843"/>
      </w:pPr>
      <w:r>
        <w:rPr>
          <w:w w:val="80"/>
        </w:rPr>
        <w:t>Hematomas</w:t>
      </w:r>
      <w:r>
        <w:rPr>
          <w:spacing w:val="25"/>
        </w:rPr>
        <w:t> </w:t>
      </w:r>
      <w:r>
        <w:rPr>
          <w:spacing w:val="-2"/>
          <w:w w:val="90"/>
        </w:rPr>
        <w:t>Fźceis</w:t>
      </w:r>
    </w:p>
    <w:p>
      <w:pPr>
        <w:pStyle w:val="BodyText"/>
        <w:spacing w:before="6"/>
        <w:ind w:left="2853"/>
      </w:pPr>
      <w:r>
        <w:rPr>
          <w:w w:val="75"/>
        </w:rPr>
        <w:t>Vitamina</w:t>
      </w:r>
      <w:r>
        <w:rPr>
          <w:spacing w:val="17"/>
        </w:rPr>
        <w:t> </w:t>
      </w:r>
      <w:r>
        <w:rPr>
          <w:w w:val="75"/>
        </w:rPr>
        <w:t>C,</w:t>
      </w:r>
      <w:r>
        <w:rPr>
          <w:spacing w:val="5"/>
        </w:rPr>
        <w:t> </w:t>
      </w:r>
      <w:r>
        <w:rPr>
          <w:w w:val="75"/>
        </w:rPr>
        <w:t>K2,</w:t>
      </w:r>
      <w:r>
        <w:rPr>
          <w:spacing w:val="8"/>
        </w:rPr>
        <w:t> </w:t>
      </w:r>
      <w:r>
        <w:rPr>
          <w:w w:val="75"/>
        </w:rPr>
        <w:t>B9,</w:t>
      </w:r>
      <w:r>
        <w:rPr>
          <w:spacing w:val="8"/>
        </w:rPr>
        <w:t> </w:t>
      </w:r>
      <w:r>
        <w:rPr>
          <w:w w:val="75"/>
        </w:rPr>
        <w:t>B12,</w:t>
      </w:r>
      <w:r>
        <w:rPr>
          <w:spacing w:val="4"/>
        </w:rPr>
        <w:t> </w:t>
      </w:r>
      <w:r>
        <w:rPr>
          <w:w w:val="75"/>
        </w:rPr>
        <w:t>Bioflavonoides</w:t>
      </w:r>
      <w:r>
        <w:rPr>
          <w:spacing w:val="-7"/>
        </w:rPr>
        <w:t> </w:t>
      </w:r>
      <w:r>
        <w:rPr>
          <w:spacing w:val="-2"/>
          <w:w w:val="75"/>
        </w:rPr>
        <w:t>(Quercetina)</w:t>
      </w:r>
    </w:p>
    <w:p>
      <w:pPr>
        <w:pStyle w:val="BodyText"/>
        <w:spacing w:line="232" w:lineRule="auto" w:before="243"/>
        <w:ind w:left="2837" w:right="6240" w:firstLine="6"/>
      </w:pPr>
      <w:r>
        <w:rPr>
          <w:w w:val="90"/>
        </w:rPr>
        <w:t>Sudorese Excessiva </w:t>
      </w:r>
      <w:r>
        <w:rPr>
          <w:spacing w:val="-2"/>
          <w:w w:val="80"/>
        </w:rPr>
        <w:t>Magnésio,</w:t>
      </w:r>
      <w:r>
        <w:rPr>
          <w:spacing w:val="-13"/>
        </w:rPr>
        <w:t> </w:t>
      </w:r>
      <w:r>
        <w:rPr>
          <w:spacing w:val="-2"/>
          <w:w w:val="80"/>
        </w:rPr>
        <w:t>Vilam\na</w:t>
      </w:r>
      <w:r>
        <w:rPr>
          <w:spacing w:val="-14"/>
        </w:rPr>
        <w:t> </w:t>
      </w:r>
      <w:r>
        <w:rPr>
          <w:spacing w:val="-2"/>
          <w:w w:val="80"/>
        </w:rPr>
        <w:t>D,</w:t>
      </w:r>
      <w:r>
        <w:rPr>
          <w:spacing w:val="-13"/>
        </w:rPr>
        <w:t> </w:t>
      </w:r>
      <w:r>
        <w:rPr>
          <w:spacing w:val="-2"/>
          <w:w w:val="80"/>
        </w:rPr>
        <w:t>B1</w:t>
      </w:r>
    </w:p>
    <w:p>
      <w:pPr>
        <w:pStyle w:val="BodyText"/>
        <w:spacing w:line="252" w:lineRule="exact" w:before="230"/>
        <w:ind w:left="2841"/>
      </w:pPr>
      <w:r>
        <w:rPr>
          <w:w w:val="80"/>
        </w:rPr>
        <w:t>Tontura</w:t>
      </w:r>
      <w:r>
        <w:rPr>
          <w:spacing w:val="17"/>
        </w:rPr>
        <w:t> </w:t>
      </w:r>
      <w:r>
        <w:rPr>
          <w:i/>
          <w:w w:val="80"/>
        </w:rPr>
        <w:t>/</w:t>
      </w:r>
      <w:r>
        <w:rPr>
          <w:i/>
          <w:spacing w:val="-6"/>
        </w:rPr>
        <w:t> </w:t>
      </w:r>
      <w:r>
        <w:rPr>
          <w:spacing w:val="-2"/>
          <w:w w:val="80"/>
        </w:rPr>
        <w:t>Vertigem</w:t>
      </w:r>
    </w:p>
    <w:p>
      <w:pPr>
        <w:pStyle w:val="BodyText"/>
        <w:spacing w:line="252" w:lineRule="exact"/>
        <w:ind w:left="2853"/>
      </w:pPr>
      <w:r>
        <w:rPr>
          <w:w w:val="75"/>
        </w:rPr>
        <w:t>Vitamina</w:t>
      </w:r>
      <w:r>
        <w:rPr>
          <w:spacing w:val="6"/>
        </w:rPr>
        <w:t> </w:t>
      </w:r>
      <w:r>
        <w:rPr>
          <w:w w:val="75"/>
        </w:rPr>
        <w:t>B12,</w:t>
      </w:r>
      <w:r>
        <w:rPr/>
        <w:t> </w:t>
      </w:r>
      <w:r>
        <w:rPr>
          <w:w w:val="75"/>
        </w:rPr>
        <w:t>B1,</w:t>
      </w:r>
      <w:r>
        <w:rPr>
          <w:spacing w:val="4"/>
        </w:rPr>
        <w:t> </w:t>
      </w:r>
      <w:r>
        <w:rPr>
          <w:w w:val="75"/>
        </w:rPr>
        <w:t>Magnüsio,</w:t>
      </w:r>
      <w:r>
        <w:rPr>
          <w:spacing w:val="15"/>
        </w:rPr>
        <w:t> </w:t>
      </w:r>
      <w:r>
        <w:rPr>
          <w:w w:val="75"/>
        </w:rPr>
        <w:t>Ferro,</w:t>
      </w:r>
      <w:r>
        <w:rPr>
          <w:spacing w:val="7"/>
        </w:rPr>
        <w:t> </w:t>
      </w:r>
      <w:r>
        <w:rPr>
          <w:spacing w:val="-2"/>
          <w:w w:val="75"/>
        </w:rPr>
        <w:t>Potússio</w:t>
      </w:r>
    </w:p>
    <w:p>
      <w:pPr>
        <w:pStyle w:val="BodyText"/>
        <w:spacing w:line="252" w:lineRule="exact" w:before="237"/>
        <w:ind w:left="2844"/>
      </w:pPr>
      <w:r>
        <w:rPr>
          <w:spacing w:val="-2"/>
          <w:w w:val="90"/>
        </w:rPr>
        <w:t>Enxaqueca</w:t>
      </w:r>
    </w:p>
    <w:p>
      <w:pPr>
        <w:pStyle w:val="BodyText"/>
        <w:spacing w:line="252" w:lineRule="exact"/>
        <w:ind w:left="2837"/>
      </w:pPr>
      <w:r>
        <w:rPr>
          <w:w w:val="75"/>
        </w:rPr>
        <w:t>Magnésio,</w:t>
      </w:r>
      <w:r>
        <w:rPr>
          <w:spacing w:val="30"/>
        </w:rPr>
        <w:t> </w:t>
      </w:r>
      <w:r>
        <w:rPr>
          <w:w w:val="75"/>
        </w:rPr>
        <w:t>Coenzima</w:t>
      </w:r>
      <w:r>
        <w:rPr>
          <w:spacing w:val="25"/>
        </w:rPr>
        <w:t> </w:t>
      </w:r>
      <w:r>
        <w:rPr>
          <w:w w:val="75"/>
        </w:rPr>
        <w:t>Q10,</w:t>
      </w:r>
      <w:r>
        <w:rPr>
          <w:spacing w:val="-1"/>
        </w:rPr>
        <w:t> </w:t>
      </w:r>
      <w:r>
        <w:rPr>
          <w:w w:val="75"/>
        </w:rPr>
        <w:t>B2,</w:t>
      </w:r>
      <w:r>
        <w:rPr>
          <w:spacing w:val="-7"/>
        </w:rPr>
        <w:t> </w:t>
      </w:r>
      <w:r>
        <w:rPr>
          <w:w w:val="75"/>
        </w:rPr>
        <w:t>B6,</w:t>
      </w:r>
      <w:r>
        <w:rPr>
          <w:spacing w:val="-7"/>
        </w:rPr>
        <w:t> </w:t>
      </w:r>
      <w:r>
        <w:rPr>
          <w:w w:val="75"/>
        </w:rPr>
        <w:t>B12,</w:t>
      </w:r>
      <w:r>
        <w:rPr>
          <w:spacing w:val="18"/>
        </w:rPr>
        <w:t> </w:t>
      </w:r>
      <w:r>
        <w:rPr>
          <w:w w:val="75"/>
        </w:rPr>
        <w:t>Vitamina</w:t>
      </w:r>
      <w:r>
        <w:rPr>
          <w:spacing w:val="7"/>
        </w:rPr>
        <w:t> </w:t>
      </w:r>
      <w:r>
        <w:rPr>
          <w:w w:val="75"/>
        </w:rPr>
        <w:t>D,</w:t>
      </w:r>
      <w:r>
        <w:rPr>
          <w:spacing w:val="-9"/>
        </w:rPr>
        <w:t> </w:t>
      </w:r>
      <w:r>
        <w:rPr>
          <w:w w:val="75"/>
        </w:rPr>
        <w:t>Omega-</w:t>
      </w:r>
      <w:r>
        <w:rPr>
          <w:spacing w:val="-12"/>
          <w:w w:val="75"/>
        </w:rPr>
        <w:t>3</w:t>
      </w:r>
    </w:p>
    <w:p>
      <w:pPr>
        <w:pStyle w:val="Heading7"/>
        <w:spacing w:line="284" w:lineRule="exact" w:before="223"/>
        <w:ind w:left="2840"/>
      </w:pPr>
      <w:r>
        <w:rPr>
          <w:w w:val="70"/>
        </w:rPr>
        <w:t>Alteraçoes</w:t>
      </w:r>
      <w:r>
        <w:rPr>
          <w:spacing w:val="-2"/>
        </w:rPr>
        <w:t> </w:t>
      </w:r>
      <w:r>
        <w:rPr>
          <w:w w:val="70"/>
        </w:rPr>
        <w:t>Na</w:t>
      </w:r>
      <w:r>
        <w:rPr>
          <w:spacing w:val="2"/>
        </w:rPr>
        <w:t> </w:t>
      </w:r>
      <w:r>
        <w:rPr>
          <w:w w:val="70"/>
        </w:rPr>
        <w:t>Visâo</w:t>
      </w:r>
      <w:r>
        <w:rPr>
          <w:spacing w:val="5"/>
        </w:rPr>
        <w:t> </w:t>
      </w:r>
      <w:r>
        <w:rPr>
          <w:w w:val="70"/>
        </w:rPr>
        <w:t>/</w:t>
      </w:r>
      <w:r>
        <w:rPr>
          <w:spacing w:val="-9"/>
        </w:rPr>
        <w:t> </w:t>
      </w:r>
      <w:r>
        <w:rPr>
          <w:w w:val="70"/>
        </w:rPr>
        <w:t>Visäo</w:t>
      </w:r>
      <w:r>
        <w:rPr>
          <w:spacing w:val="-10"/>
        </w:rPr>
        <w:t> </w:t>
      </w:r>
      <w:r>
        <w:rPr>
          <w:spacing w:val="-2"/>
          <w:w w:val="70"/>
        </w:rPr>
        <w:t>Noturna</w:t>
      </w:r>
    </w:p>
    <w:p>
      <w:pPr>
        <w:pStyle w:val="BodyText"/>
        <w:spacing w:line="249" w:lineRule="exact"/>
        <w:ind w:left="2838"/>
      </w:pPr>
      <w:r>
        <w:rPr>
          <w:w w:val="75"/>
        </w:rPr>
        <w:t>Vitamina</w:t>
      </w:r>
      <w:r>
        <w:rPr>
          <w:spacing w:val="18"/>
        </w:rPr>
        <w:t> </w:t>
      </w:r>
      <w:r>
        <w:rPr>
          <w:w w:val="75"/>
        </w:rPr>
        <w:t>A,</w:t>
      </w:r>
      <w:r>
        <w:rPr>
          <w:spacing w:val="-12"/>
        </w:rPr>
        <w:t> </w:t>
      </w:r>
      <w:r>
        <w:rPr>
          <w:w w:val="75"/>
        </w:rPr>
        <w:t>B2,</w:t>
      </w:r>
      <w:r>
        <w:rPr>
          <w:spacing w:val="-5"/>
        </w:rPr>
        <w:t> </w:t>
      </w:r>
      <w:r>
        <w:rPr>
          <w:w w:val="75"/>
        </w:rPr>
        <w:t>Luteina,</w:t>
      </w:r>
      <w:r>
        <w:rPr>
          <w:spacing w:val="22"/>
        </w:rPr>
        <w:t> </w:t>
      </w:r>
      <w:r>
        <w:rPr>
          <w:w w:val="75"/>
        </w:rPr>
        <w:t>Zeaxantina.</w:t>
      </w:r>
      <w:r>
        <w:rPr>
          <w:spacing w:val="26"/>
        </w:rPr>
        <w:t> </w:t>
      </w:r>
      <w:r>
        <w:rPr>
          <w:spacing w:val="-2"/>
          <w:w w:val="75"/>
        </w:rPr>
        <w:t>Zinco</w:t>
      </w:r>
    </w:p>
    <w:p>
      <w:pPr>
        <w:pStyle w:val="BodyText"/>
        <w:spacing w:line="249" w:lineRule="exact" w:before="244"/>
        <w:ind w:left="2826"/>
      </w:pPr>
      <w:r>
        <w:rPr>
          <w:w w:val="80"/>
        </w:rPr>
        <w:t>I¥U</w:t>
      </w:r>
      <w:r>
        <w:rPr>
          <w:spacing w:val="-2"/>
          <w:w w:val="80"/>
        </w:rPr>
        <w:t> </w:t>
      </w:r>
      <w:r>
        <w:rPr>
          <w:w w:val="80"/>
        </w:rPr>
        <w:t>Memória</w:t>
      </w:r>
      <w:r>
        <w:rPr>
          <w:spacing w:val="14"/>
        </w:rPr>
        <w:t> </w:t>
      </w:r>
      <w:r>
        <w:rPr>
          <w:w w:val="80"/>
        </w:rPr>
        <w:t>/</w:t>
      </w:r>
      <w:r>
        <w:rPr>
          <w:spacing w:val="-6"/>
          <w:w w:val="80"/>
        </w:rPr>
        <w:t> </w:t>
      </w:r>
      <w:r>
        <w:rPr>
          <w:w w:val="80"/>
        </w:rPr>
        <w:t>Confusăo</w:t>
      </w:r>
      <w:r>
        <w:rPr>
          <w:spacing w:val="2"/>
        </w:rPr>
        <w:t> </w:t>
      </w:r>
      <w:r>
        <w:rPr>
          <w:spacing w:val="-2"/>
          <w:w w:val="80"/>
        </w:rPr>
        <w:t>Mental</w:t>
      </w:r>
    </w:p>
    <w:p>
      <w:pPr>
        <w:pStyle w:val="BodyText"/>
        <w:spacing w:line="249" w:lineRule="exact"/>
        <w:ind w:left="2846"/>
      </w:pPr>
      <w:r>
        <w:rPr>
          <w:w w:val="75"/>
        </w:rPr>
        <w:t>Vitamina</w:t>
      </w:r>
      <w:r>
        <w:rPr>
          <w:spacing w:val="13"/>
        </w:rPr>
        <w:t> </w:t>
      </w:r>
      <w:r>
        <w:rPr>
          <w:w w:val="75"/>
        </w:rPr>
        <w:t>B12,</w:t>
      </w:r>
      <w:r>
        <w:rPr/>
        <w:t> </w:t>
      </w:r>
      <w:r>
        <w:rPr>
          <w:w w:val="75"/>
        </w:rPr>
        <w:t>B6,</w:t>
      </w:r>
      <w:r>
        <w:rPr>
          <w:spacing w:val="3"/>
        </w:rPr>
        <w:t> </w:t>
      </w:r>
      <w:r>
        <w:rPr>
          <w:w w:val="75"/>
        </w:rPr>
        <w:t>B9,</w:t>
      </w:r>
      <w:r>
        <w:rPr>
          <w:spacing w:val="1"/>
        </w:rPr>
        <w:t> </w:t>
      </w:r>
      <w:r>
        <w:rPr>
          <w:w w:val="75"/>
        </w:rPr>
        <w:t>Omega-3,</w:t>
      </w:r>
      <w:r>
        <w:rPr>
          <w:spacing w:val="14"/>
        </w:rPr>
        <w:t> </w:t>
      </w:r>
      <w:r>
        <w:rPr>
          <w:w w:val="75"/>
        </w:rPr>
        <w:t>Coenzima</w:t>
      </w:r>
      <w:r>
        <w:rPr>
          <w:spacing w:val="21"/>
        </w:rPr>
        <w:t> </w:t>
      </w:r>
      <w:r>
        <w:rPr>
          <w:w w:val="75"/>
        </w:rPr>
        <w:t>Q10,</w:t>
      </w:r>
      <w:r>
        <w:rPr>
          <w:spacing w:val="-3"/>
        </w:rPr>
        <w:t> </w:t>
      </w:r>
      <w:r>
        <w:rPr>
          <w:w w:val="75"/>
        </w:rPr>
        <w:t>lnositol,</w:t>
      </w:r>
      <w:r>
        <w:rPr>
          <w:spacing w:val="3"/>
        </w:rPr>
        <w:t> </w:t>
      </w:r>
      <w:r>
        <w:rPr>
          <w:w w:val="75"/>
        </w:rPr>
        <w:t>L-Triptofano,</w:t>
      </w:r>
      <w:r>
        <w:rPr>
          <w:spacing w:val="21"/>
        </w:rPr>
        <w:t> </w:t>
      </w:r>
      <w:r>
        <w:rPr>
          <w:spacing w:val="-2"/>
          <w:w w:val="75"/>
        </w:rPr>
        <w:t>Magnésio</w:t>
      </w:r>
    </w:p>
    <w:p>
      <w:pPr>
        <w:pStyle w:val="BodyText"/>
        <w:spacing w:line="252" w:lineRule="exact" w:before="236"/>
        <w:ind w:left="2828"/>
      </w:pPr>
      <w:r>
        <w:rPr>
          <w:w w:val="80"/>
        </w:rPr>
        <w:t>Fadiga</w:t>
      </w:r>
      <w:r>
        <w:rPr>
          <w:spacing w:val="-4"/>
        </w:rPr>
        <w:t> </w:t>
      </w:r>
      <w:r>
        <w:rPr>
          <w:i/>
          <w:w w:val="80"/>
        </w:rPr>
        <w:t>I</w:t>
      </w:r>
      <w:r>
        <w:rPr>
          <w:i/>
        </w:rPr>
        <w:t> </w:t>
      </w:r>
      <w:r>
        <w:rPr>
          <w:w w:val="80"/>
        </w:rPr>
        <w:t>Fadiga</w:t>
      </w:r>
      <w:r>
        <w:rPr>
          <w:spacing w:val="7"/>
        </w:rPr>
        <w:t> </w:t>
      </w:r>
      <w:r>
        <w:rPr>
          <w:w w:val="80"/>
        </w:rPr>
        <w:t>Crônica</w:t>
      </w:r>
      <w:r>
        <w:rPr>
          <w:spacing w:val="-10"/>
        </w:rPr>
        <w:t> </w:t>
      </w:r>
      <w:r>
        <w:rPr>
          <w:i/>
          <w:w w:val="80"/>
        </w:rPr>
        <w:t>I</w:t>
      </w:r>
      <w:r>
        <w:rPr>
          <w:i/>
          <w:spacing w:val="9"/>
        </w:rPr>
        <w:t> </w:t>
      </w:r>
      <w:r>
        <w:rPr>
          <w:w w:val="80"/>
        </w:rPr>
        <w:t>Sem</w:t>
      </w:r>
      <w:r>
        <w:rPr>
          <w:spacing w:val="-11"/>
        </w:rPr>
        <w:t> </w:t>
      </w:r>
      <w:r>
        <w:rPr>
          <w:spacing w:val="-2"/>
          <w:w w:val="80"/>
        </w:rPr>
        <w:t>Energia</w:t>
      </w:r>
    </w:p>
    <w:p>
      <w:pPr>
        <w:pStyle w:val="BodyText"/>
        <w:spacing w:line="252" w:lineRule="exact"/>
        <w:ind w:left="2835"/>
      </w:pPr>
      <w:r>
        <w:rPr>
          <w:w w:val="75"/>
        </w:rPr>
        <w:t>Coenzima</w:t>
      </w:r>
      <w:r>
        <w:rPr>
          <w:spacing w:val="25"/>
        </w:rPr>
        <w:t> </w:t>
      </w:r>
      <w:r>
        <w:rPr>
          <w:w w:val="75"/>
        </w:rPr>
        <w:t>Q10,</w:t>
      </w:r>
      <w:r>
        <w:rPr>
          <w:spacing w:val="-4"/>
        </w:rPr>
        <w:t> </w:t>
      </w:r>
      <w:r>
        <w:rPr>
          <w:w w:val="75"/>
        </w:rPr>
        <w:t>Ferro,</w:t>
      </w:r>
      <w:r>
        <w:rPr>
          <w:spacing w:val="5"/>
        </w:rPr>
        <w:t> </w:t>
      </w:r>
      <w:r>
        <w:rPr>
          <w:w w:val="75"/>
        </w:rPr>
        <w:t>B12,</w:t>
      </w:r>
      <w:r>
        <w:rPr>
          <w:spacing w:val="3"/>
        </w:rPr>
        <w:t> </w:t>
      </w:r>
      <w:r>
        <w:rPr>
          <w:w w:val="75"/>
        </w:rPr>
        <w:t>B6,</w:t>
      </w:r>
      <w:r>
        <w:rPr>
          <w:spacing w:val="-5"/>
        </w:rPr>
        <w:t> </w:t>
      </w:r>
      <w:r>
        <w:rPr>
          <w:w w:val="75"/>
        </w:rPr>
        <w:t>B9,</w:t>
      </w:r>
      <w:r>
        <w:rPr>
          <w:spacing w:val="4"/>
        </w:rPr>
        <w:t> </w:t>
      </w:r>
      <w:r>
        <w:rPr>
          <w:w w:val="75"/>
        </w:rPr>
        <w:t>Vitamina</w:t>
      </w:r>
      <w:r>
        <w:rPr>
          <w:spacing w:val="17"/>
        </w:rPr>
        <w:t> </w:t>
      </w:r>
      <w:r>
        <w:rPr>
          <w:w w:val="75"/>
        </w:rPr>
        <w:t>C,</w:t>
      </w:r>
      <w:r>
        <w:rPr>
          <w:spacing w:val="-8"/>
        </w:rPr>
        <w:t> </w:t>
      </w:r>
      <w:r>
        <w:rPr>
          <w:w w:val="75"/>
        </w:rPr>
        <w:t>Magnésio,</w:t>
      </w:r>
      <w:r>
        <w:rPr>
          <w:spacing w:val="16"/>
        </w:rPr>
        <w:t> </w:t>
      </w:r>
      <w:r>
        <w:rPr>
          <w:w w:val="75"/>
        </w:rPr>
        <w:t>Zinco,</w:t>
      </w:r>
      <w:r>
        <w:rPr>
          <w:spacing w:val="7"/>
        </w:rPr>
        <w:t> </w:t>
      </w:r>
      <w:r>
        <w:rPr>
          <w:w w:val="75"/>
        </w:rPr>
        <w:t>Omega-</w:t>
      </w:r>
      <w:r>
        <w:rPr>
          <w:spacing w:val="-10"/>
          <w:w w:val="75"/>
        </w:rPr>
        <w:t>3</w:t>
      </w:r>
    </w:p>
    <w:p>
      <w:pPr>
        <w:pStyle w:val="BodyText"/>
        <w:spacing w:line="249" w:lineRule="exact" w:before="237"/>
        <w:ind w:left="2837"/>
      </w:pPr>
      <w:r>
        <w:rPr>
          <w:w w:val="80"/>
        </w:rPr>
        <w:t>Depressáo</w:t>
      </w:r>
      <w:r>
        <w:rPr>
          <w:spacing w:val="5"/>
        </w:rPr>
        <w:t> </w:t>
      </w:r>
      <w:r>
        <w:rPr>
          <w:i/>
          <w:w w:val="80"/>
        </w:rPr>
        <w:t>I</w:t>
      </w:r>
      <w:r>
        <w:rPr>
          <w:i/>
          <w:spacing w:val="1"/>
        </w:rPr>
        <w:t> </w:t>
      </w:r>
      <w:r>
        <w:rPr>
          <w:w w:val="80"/>
        </w:rPr>
        <w:t>Pessimismo</w:t>
      </w:r>
      <w:r>
        <w:rPr>
          <w:spacing w:val="23"/>
        </w:rPr>
        <w:t> </w:t>
      </w:r>
      <w:r>
        <w:rPr>
          <w:i/>
          <w:color w:val="0F0F0F"/>
          <w:w w:val="80"/>
        </w:rPr>
        <w:t>/</w:t>
      </w:r>
      <w:r>
        <w:rPr>
          <w:i/>
          <w:color w:val="0F0F0F"/>
          <w:spacing w:val="9"/>
        </w:rPr>
        <w:t> </w:t>
      </w:r>
      <w:r>
        <w:rPr>
          <w:spacing w:val="-2"/>
          <w:w w:val="80"/>
        </w:rPr>
        <w:t>Apatia</w:t>
      </w:r>
    </w:p>
    <w:p>
      <w:pPr>
        <w:pStyle w:val="BodyText"/>
        <w:spacing w:line="249" w:lineRule="exact"/>
        <w:ind w:left="2838"/>
      </w:pPr>
      <w:r>
        <w:rPr>
          <w:w w:val="75"/>
        </w:rPr>
        <w:t>Vitamina</w:t>
      </w:r>
      <w:r>
        <w:rPr>
          <w:spacing w:val="3"/>
        </w:rPr>
        <w:t> </w:t>
      </w:r>
      <w:r>
        <w:rPr>
          <w:w w:val="75"/>
        </w:rPr>
        <w:t>D,</w:t>
      </w:r>
      <w:r>
        <w:rPr>
          <w:spacing w:val="-8"/>
        </w:rPr>
        <w:t> </w:t>
      </w:r>
      <w:r>
        <w:rPr>
          <w:w w:val="75"/>
        </w:rPr>
        <w:t>B6,</w:t>
      </w:r>
      <w:r>
        <w:rPr>
          <w:spacing w:val="2"/>
        </w:rPr>
        <w:t> </w:t>
      </w:r>
      <w:r>
        <w:rPr>
          <w:w w:val="75"/>
        </w:rPr>
        <w:t>B12,</w:t>
      </w:r>
      <w:r>
        <w:rPr/>
        <w:t> </w:t>
      </w:r>
      <w:r>
        <w:rPr>
          <w:w w:val="75"/>
        </w:rPr>
        <w:t>B9,</w:t>
      </w:r>
      <w:r>
        <w:rPr>
          <w:spacing w:val="-2"/>
        </w:rPr>
        <w:t> </w:t>
      </w:r>
      <w:r>
        <w:rPr>
          <w:w w:val="75"/>
        </w:rPr>
        <w:t>Omega-3,</w:t>
      </w:r>
      <w:r>
        <w:rPr>
          <w:spacing w:val="18"/>
        </w:rPr>
        <w:t> </w:t>
      </w:r>
      <w:r>
        <w:rPr>
          <w:w w:val="75"/>
        </w:rPr>
        <w:t>L-Triptofdno,</w:t>
      </w:r>
      <w:r>
        <w:rPr>
          <w:spacing w:val="19"/>
        </w:rPr>
        <w:t> </w:t>
      </w:r>
      <w:r>
        <w:rPr>
          <w:w w:val="75"/>
        </w:rPr>
        <w:t>Inosïtol,</w:t>
      </w:r>
      <w:r>
        <w:rPr>
          <w:spacing w:val="12"/>
        </w:rPr>
        <w:t> </w:t>
      </w:r>
      <w:r>
        <w:rPr>
          <w:spacing w:val="-2"/>
          <w:w w:val="75"/>
        </w:rPr>
        <w:t>Magnésio</w:t>
      </w:r>
    </w:p>
    <w:p>
      <w:pPr>
        <w:pStyle w:val="BodyText"/>
        <w:spacing w:line="252" w:lineRule="exact" w:before="229"/>
        <w:ind w:left="2840"/>
      </w:pPr>
      <w:r>
        <w:rPr>
          <w:w w:val="80"/>
        </w:rPr>
        <w:t>Alteraçöes</w:t>
      </w:r>
      <w:r>
        <w:rPr>
          <w:spacing w:val="16"/>
        </w:rPr>
        <w:t> </w:t>
      </w:r>
      <w:r>
        <w:rPr>
          <w:w w:val="80"/>
        </w:rPr>
        <w:t>De</w:t>
      </w:r>
      <w:r>
        <w:rPr>
          <w:spacing w:val="2"/>
        </w:rPr>
        <w:t> </w:t>
      </w:r>
      <w:r>
        <w:rPr>
          <w:w w:val="80"/>
        </w:rPr>
        <w:t>Humor</w:t>
      </w:r>
      <w:r>
        <w:rPr>
          <w:spacing w:val="2"/>
        </w:rPr>
        <w:t> </w:t>
      </w:r>
      <w:r>
        <w:rPr>
          <w:i/>
          <w:color w:val="0F0F0F"/>
          <w:w w:val="80"/>
        </w:rPr>
        <w:t>I</w:t>
      </w:r>
      <w:r>
        <w:rPr>
          <w:i/>
          <w:color w:val="0F0F0F"/>
          <w:spacing w:val="13"/>
        </w:rPr>
        <w:t> </w:t>
      </w:r>
      <w:r>
        <w:rPr>
          <w:spacing w:val="-2"/>
          <w:w w:val="80"/>
        </w:rPr>
        <w:t>Ansiedade</w:t>
      </w:r>
    </w:p>
    <w:p>
      <w:pPr>
        <w:pStyle w:val="BodyText"/>
        <w:spacing w:line="252" w:lineRule="exact"/>
        <w:ind w:left="2830"/>
      </w:pPr>
      <w:r>
        <w:rPr>
          <w:w w:val="75"/>
        </w:rPr>
        <w:t>L-Tñptofano,</w:t>
      </w:r>
      <w:r>
        <w:rPr>
          <w:spacing w:val="23"/>
        </w:rPr>
        <w:t> </w:t>
      </w:r>
      <w:r>
        <w:rPr>
          <w:w w:val="75"/>
        </w:rPr>
        <w:t>B6,</w:t>
      </w:r>
      <w:r>
        <w:rPr>
          <w:spacing w:val="1"/>
        </w:rPr>
        <w:t> </w:t>
      </w:r>
      <w:r>
        <w:rPr>
          <w:w w:val="75"/>
        </w:rPr>
        <w:t>B9,</w:t>
      </w:r>
      <w:r>
        <w:rPr>
          <w:spacing w:val="1"/>
        </w:rPr>
        <w:t> </w:t>
      </w:r>
      <w:r>
        <w:rPr>
          <w:w w:val="75"/>
        </w:rPr>
        <w:t>Magnös!o,</w:t>
      </w:r>
      <w:r>
        <w:rPr>
          <w:spacing w:val="41"/>
        </w:rPr>
        <w:t> </w:t>
      </w:r>
      <w:r>
        <w:rPr>
          <w:w w:val="75"/>
        </w:rPr>
        <w:t>\/i[amina</w:t>
      </w:r>
      <w:r>
        <w:rPr>
          <w:spacing w:val="-3"/>
        </w:rPr>
        <w:t> </w:t>
      </w:r>
      <w:r>
        <w:rPr>
          <w:w w:val="75"/>
        </w:rPr>
        <w:t>D,</w:t>
      </w:r>
      <w:r>
        <w:rPr>
          <w:spacing w:val="13"/>
        </w:rPr>
        <w:t> </w:t>
      </w:r>
      <w:r>
        <w:rPr>
          <w:w w:val="75"/>
        </w:rPr>
        <w:t>lnositol,</w:t>
      </w:r>
      <w:r>
        <w:rPr>
          <w:spacing w:val="20"/>
        </w:rPr>
        <w:t> </w:t>
      </w:r>
      <w:r>
        <w:rPr>
          <w:w w:val="75"/>
        </w:rPr>
        <w:t>Omega-</w:t>
      </w:r>
      <w:r>
        <w:rPr>
          <w:spacing w:val="-10"/>
          <w:w w:val="75"/>
        </w:rPr>
        <w:t>3</w:t>
      </w:r>
    </w:p>
    <w:p>
      <w:pPr>
        <w:pStyle w:val="BodyText"/>
        <w:spacing w:before="230"/>
        <w:ind w:left="2837" w:right="2017" w:hanging="1"/>
      </w:pPr>
      <w:r>
        <w:rPr>
          <w:w w:val="85"/>
        </w:rPr>
        <w:t>Sono</w:t>
      </w:r>
      <w:r>
        <w:rPr>
          <w:spacing w:val="-7"/>
          <w:w w:val="85"/>
        </w:rPr>
        <w:t> </w:t>
      </w:r>
      <w:r>
        <w:rPr>
          <w:w w:val="85"/>
        </w:rPr>
        <w:t>irregular</w:t>
      </w:r>
      <w:r>
        <w:rPr>
          <w:spacing w:val="-6"/>
          <w:w w:val="85"/>
        </w:rPr>
        <w:t> </w:t>
      </w:r>
      <w:r>
        <w:rPr>
          <w:i/>
          <w:w w:val="85"/>
        </w:rPr>
        <w:t>I</w:t>
      </w:r>
      <w:r>
        <w:rPr>
          <w:i/>
          <w:spacing w:val="-6"/>
          <w:w w:val="85"/>
        </w:rPr>
        <w:t> </w:t>
      </w:r>
      <w:r>
        <w:rPr>
          <w:w w:val="85"/>
        </w:rPr>
        <w:t>Demora</w:t>
      </w:r>
      <w:r>
        <w:rPr>
          <w:spacing w:val="-6"/>
          <w:w w:val="85"/>
        </w:rPr>
        <w:t> </w:t>
      </w:r>
      <w:r>
        <w:rPr>
          <w:color w:val="212121"/>
          <w:w w:val="85"/>
        </w:rPr>
        <w:t>A</w:t>
      </w:r>
      <w:r>
        <w:rPr>
          <w:color w:val="212121"/>
          <w:spacing w:val="-9"/>
          <w:w w:val="85"/>
        </w:rPr>
        <w:t> </w:t>
      </w:r>
      <w:r>
        <w:rPr>
          <w:w w:val="85"/>
        </w:rPr>
        <w:t>Dormir</w:t>
      </w:r>
      <w:r>
        <w:rPr>
          <w:spacing w:val="-6"/>
          <w:w w:val="85"/>
        </w:rPr>
        <w:t> </w:t>
      </w:r>
      <w:r>
        <w:rPr>
          <w:w w:val="85"/>
        </w:rPr>
        <w:t>/</w:t>
      </w:r>
      <w:r>
        <w:rPr>
          <w:spacing w:val="-6"/>
          <w:w w:val="85"/>
        </w:rPr>
        <w:t> </w:t>
      </w:r>
      <w:r>
        <w:rPr>
          <w:w w:val="85"/>
        </w:rPr>
        <w:t>Sonolência</w:t>
      </w:r>
      <w:r>
        <w:rPr>
          <w:spacing w:val="-6"/>
          <w:w w:val="85"/>
        </w:rPr>
        <w:t> </w:t>
      </w:r>
      <w:r>
        <w:rPr>
          <w:w w:val="85"/>
        </w:rPr>
        <w:t>Diurna</w:t>
      </w:r>
      <w:r>
        <w:rPr>
          <w:spacing w:val="57"/>
        </w:rPr>
        <w:t> </w:t>
      </w:r>
      <w:r>
        <w:rPr>
          <w:w w:val="85"/>
        </w:rPr>
        <w:t>Acorda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spacing w:val="-6"/>
          <w:w w:val="85"/>
        </w:rPr>
        <w:t> </w:t>
      </w:r>
      <w:r>
        <w:rPr>
          <w:w w:val="85"/>
        </w:rPr>
        <w:t>Sono </w:t>
      </w:r>
      <w:r>
        <w:rPr>
          <w:w w:val="80"/>
        </w:rPr>
        <w:t>Melatonina,</w:t>
      </w:r>
      <w:r>
        <w:rPr>
          <w:spacing w:val="-4"/>
          <w:w w:val="80"/>
        </w:rPr>
        <w:t> </w:t>
      </w:r>
      <w:r>
        <w:rPr>
          <w:w w:val="80"/>
        </w:rPr>
        <w:t>B6,</w:t>
      </w:r>
      <w:r>
        <w:rPr>
          <w:spacing w:val="-3"/>
          <w:w w:val="80"/>
        </w:rPr>
        <w:t> </w:t>
      </w:r>
      <w:r>
        <w:rPr>
          <w:w w:val="80"/>
        </w:rPr>
        <w:t>Magnús‹o,</w:t>
      </w:r>
      <w:r>
        <w:rPr>
          <w:spacing w:val="-1"/>
          <w:w w:val="80"/>
        </w:rPr>
        <w:t> </w:t>
      </w:r>
      <w:r>
        <w:rPr>
          <w:w w:val="80"/>
        </w:rPr>
        <w:t>L-Triptofano,</w:t>
      </w:r>
      <w:r>
        <w:rPr>
          <w:spacing w:val="4"/>
        </w:rPr>
        <w:t> </w:t>
      </w:r>
      <w:r>
        <w:rPr>
          <w:w w:val="80"/>
        </w:rPr>
        <w:t>Inositol,</w:t>
      </w:r>
      <w:r>
        <w:rPr>
          <w:spacing w:val="-4"/>
          <w:w w:val="80"/>
        </w:rPr>
        <w:t> </w:t>
      </w:r>
      <w:r>
        <w:rPr>
          <w:w w:val="80"/>
        </w:rPr>
        <w:t>Coenzima Q10</w:t>
      </w:r>
    </w:p>
    <w:p>
      <w:pPr>
        <w:spacing w:line="218" w:lineRule="auto" w:before="237"/>
        <w:ind w:left="2845" w:right="3578" w:hanging="8"/>
        <w:jc w:val="left"/>
        <w:rPr>
          <w:sz w:val="24"/>
        </w:rPr>
      </w:pPr>
      <w:r>
        <w:rPr>
          <w:w w:val="75"/>
          <w:sz w:val="24"/>
        </w:rPr>
        <w:t>lnfecçôes</w:t>
      </w:r>
      <w:r>
        <w:rPr>
          <w:spacing w:val="-5"/>
          <w:sz w:val="24"/>
        </w:rPr>
        <w:t> </w:t>
      </w:r>
      <w:r>
        <w:rPr>
          <w:w w:val="75"/>
          <w:sz w:val="24"/>
        </w:rPr>
        <w:t>De</w:t>
      </w:r>
      <w:r>
        <w:rPr>
          <w:spacing w:val="-17"/>
          <w:sz w:val="24"/>
        </w:rPr>
        <w:t> </w:t>
      </w:r>
      <w:r>
        <w:rPr>
          <w:w w:val="75"/>
          <w:sz w:val="24"/>
        </w:rPr>
        <w:t>Repetição</w:t>
      </w:r>
      <w:r>
        <w:rPr>
          <w:spacing w:val="-5"/>
          <w:sz w:val="24"/>
        </w:rPr>
        <w:t> </w:t>
      </w:r>
      <w:r>
        <w:rPr>
          <w:i/>
          <w:color w:val="0C0C0C"/>
          <w:w w:val="75"/>
          <w:sz w:val="24"/>
        </w:rPr>
        <w:t>I</w:t>
      </w:r>
      <w:r>
        <w:rPr>
          <w:i/>
          <w:color w:val="0C0C0C"/>
          <w:spacing w:val="-3"/>
          <w:w w:val="75"/>
          <w:sz w:val="24"/>
        </w:rPr>
        <w:t> </w:t>
      </w:r>
      <w:r>
        <w:rPr>
          <w:w w:val="75"/>
          <w:sz w:val="24"/>
        </w:rPr>
        <w:t>Herpes</w:t>
      </w:r>
      <w:r>
        <w:rPr>
          <w:spacing w:val="-11"/>
          <w:sz w:val="24"/>
        </w:rPr>
        <w:t> </w:t>
      </w:r>
      <w:r>
        <w:rPr>
          <w:i/>
          <w:w w:val="75"/>
          <w:sz w:val="24"/>
        </w:rPr>
        <w:t>I </w:t>
      </w:r>
      <w:r>
        <w:rPr>
          <w:w w:val="75"/>
          <w:sz w:val="24"/>
        </w:rPr>
        <w:t>Vias</w:t>
      </w:r>
      <w:r>
        <w:rPr>
          <w:spacing w:val="-12"/>
          <w:sz w:val="24"/>
        </w:rPr>
        <w:t> </w:t>
      </w:r>
      <w:r>
        <w:rPr>
          <w:w w:val="75"/>
          <w:sz w:val="24"/>
        </w:rPr>
        <w:t>Aéreas</w:t>
      </w:r>
      <w:r>
        <w:rPr>
          <w:spacing w:val="-8"/>
          <w:sz w:val="24"/>
        </w:rPr>
        <w:t> </w:t>
      </w:r>
      <w:r>
        <w:rPr>
          <w:w w:val="75"/>
          <w:sz w:val="24"/>
        </w:rPr>
        <w:t>/</w:t>
      </w:r>
      <w:r>
        <w:rPr>
          <w:spacing w:val="-11"/>
          <w:w w:val="75"/>
          <w:sz w:val="24"/>
        </w:rPr>
        <w:t> </w:t>
      </w:r>
      <w:r>
        <w:rPr>
          <w:w w:val="75"/>
          <w:sz w:val="24"/>
        </w:rPr>
        <w:t>Urinária Vitamina C,</w:t>
      </w:r>
      <w:r>
        <w:rPr>
          <w:spacing w:val="-5"/>
          <w:w w:val="75"/>
          <w:sz w:val="24"/>
        </w:rPr>
        <w:t> </w:t>
      </w:r>
      <w:r>
        <w:rPr>
          <w:w w:val="75"/>
          <w:sz w:val="24"/>
        </w:rPr>
        <w:t>D,</w:t>
      </w:r>
      <w:r>
        <w:rPr>
          <w:spacing w:val="-16"/>
          <w:sz w:val="24"/>
        </w:rPr>
        <w:t> </w:t>
      </w:r>
      <w:r>
        <w:rPr>
          <w:w w:val="75"/>
          <w:sz w:val="24"/>
        </w:rPr>
        <w:t>A, Zinco, Selênio, Quefcetina, Nac</w:t>
      </w:r>
    </w:p>
    <w:p>
      <w:pPr>
        <w:pStyle w:val="BodyText"/>
        <w:spacing w:line="252" w:lineRule="exact" w:before="230"/>
        <w:ind w:left="2840"/>
      </w:pPr>
      <w:r>
        <w:rPr>
          <w:w w:val="85"/>
        </w:rPr>
        <w:t>Alergias</w:t>
      </w:r>
      <w:r>
        <w:rPr>
          <w:spacing w:val="-7"/>
          <w:w w:val="85"/>
        </w:rPr>
        <w:t> </w:t>
      </w:r>
      <w:r>
        <w:rPr>
          <w:w w:val="85"/>
        </w:rPr>
        <w:t>/</w:t>
      </w:r>
      <w:r>
        <w:rPr>
          <w:spacing w:val="-6"/>
          <w:w w:val="85"/>
        </w:rPr>
        <w:t> </w:t>
      </w:r>
      <w:r>
        <w:rPr>
          <w:w w:val="85"/>
        </w:rPr>
        <w:t>Alergias</w:t>
      </w:r>
      <w:r>
        <w:rPr>
          <w:spacing w:val="-6"/>
          <w:w w:val="85"/>
        </w:rPr>
        <w:t> </w:t>
      </w:r>
      <w:r>
        <w:rPr>
          <w:w w:val="85"/>
        </w:rPr>
        <w:t>Temporárias</w:t>
      </w:r>
      <w:r>
        <w:rPr>
          <w:spacing w:val="1"/>
        </w:rPr>
        <w:t> </w:t>
      </w:r>
      <w:r>
        <w:rPr>
          <w:color w:val="131313"/>
          <w:w w:val="85"/>
        </w:rPr>
        <w:t>/</w:t>
      </w:r>
      <w:r>
        <w:rPr>
          <w:color w:val="131313"/>
          <w:spacing w:val="-8"/>
          <w:w w:val="85"/>
        </w:rPr>
        <w:t> </w:t>
      </w:r>
      <w:r>
        <w:rPr>
          <w:spacing w:val="-2"/>
          <w:w w:val="85"/>
        </w:rPr>
        <w:t>Alimentares</w:t>
      </w:r>
    </w:p>
    <w:p>
      <w:pPr>
        <w:pStyle w:val="BodyText"/>
        <w:spacing w:line="252" w:lineRule="exact"/>
        <w:ind w:left="2837"/>
      </w:pPr>
      <w:r>
        <w:rPr>
          <w:w w:val="75"/>
        </w:rPr>
        <w:t>Quer</w:t>
      </w:r>
      <w:r>
        <w:rPr>
          <w:spacing w:val="45"/>
        </w:rPr>
        <w:t> </w:t>
      </w:r>
      <w:r>
        <w:rPr>
          <w:w w:val="75"/>
        </w:rPr>
        <w:t>etina,</w:t>
      </w:r>
      <w:r>
        <w:rPr>
          <w:spacing w:val="7"/>
        </w:rPr>
        <w:t> </w:t>
      </w:r>
      <w:r>
        <w:rPr>
          <w:w w:val="75"/>
        </w:rPr>
        <w:t>Vitamina</w:t>
      </w:r>
      <w:r>
        <w:rPr>
          <w:spacing w:val="15"/>
        </w:rPr>
        <w:t> </w:t>
      </w:r>
      <w:r>
        <w:rPr>
          <w:w w:val="75"/>
        </w:rPr>
        <w:t>C,</w:t>
      </w:r>
      <w:r>
        <w:rPr>
          <w:spacing w:val="-9"/>
        </w:rPr>
        <w:t> </w:t>
      </w:r>
      <w:r>
        <w:rPr>
          <w:w w:val="75"/>
        </w:rPr>
        <w:t>D,</w:t>
      </w:r>
      <w:r>
        <w:rPr>
          <w:spacing w:val="5"/>
        </w:rPr>
        <w:t> </w:t>
      </w:r>
      <w:r>
        <w:rPr>
          <w:w w:val="75"/>
        </w:rPr>
        <w:t>A,</w:t>
      </w:r>
      <w:r>
        <w:rPr>
          <w:spacing w:val="-9"/>
        </w:rPr>
        <w:t> </w:t>
      </w:r>
      <w:r>
        <w:rPr>
          <w:w w:val="75"/>
        </w:rPr>
        <w:t>B6,</w:t>
      </w:r>
      <w:r>
        <w:rPr>
          <w:spacing w:val="-5"/>
        </w:rPr>
        <w:t> </w:t>
      </w:r>
      <w:r>
        <w:rPr>
          <w:w w:val="75"/>
        </w:rPr>
        <w:t>Magnés‹o,</w:t>
      </w:r>
      <w:r>
        <w:rPr>
          <w:spacing w:val="7"/>
        </w:rPr>
        <w:t> </w:t>
      </w:r>
      <w:r>
        <w:rPr>
          <w:w w:val="75"/>
        </w:rPr>
        <w:t>Omega-3,</w:t>
      </w:r>
      <w:r>
        <w:rPr>
          <w:spacing w:val="-1"/>
        </w:rPr>
        <w:t> </w:t>
      </w:r>
      <w:r>
        <w:rPr>
          <w:spacing w:val="-5"/>
          <w:w w:val="75"/>
        </w:rPr>
        <w:t>Nac</w:t>
      </w:r>
    </w:p>
    <w:p>
      <w:pPr>
        <w:pStyle w:val="BodyText"/>
        <w:spacing w:line="232" w:lineRule="auto" w:before="236"/>
        <w:ind w:left="2837" w:right="3939" w:firstLine="2"/>
      </w:pPr>
      <w:r>
        <w:rPr>
          <w:w w:val="85"/>
        </w:rPr>
        <w:t>Alteraçâo </w:t>
      </w:r>
      <w:r>
        <w:rPr>
          <w:color w:val="1C1C1C"/>
          <w:w w:val="85"/>
        </w:rPr>
        <w:t>De </w:t>
      </w:r>
      <w:r>
        <w:rPr>
          <w:w w:val="85"/>
        </w:rPr>
        <w:t>Pressão </w:t>
      </w:r>
      <w:r>
        <w:rPr>
          <w:i/>
          <w:color w:val="1C1C1C"/>
          <w:w w:val="85"/>
        </w:rPr>
        <w:t>I</w:t>
      </w:r>
      <w:r>
        <w:rPr>
          <w:i/>
          <w:color w:val="1C1C1C"/>
          <w:spacing w:val="-2"/>
          <w:w w:val="85"/>
        </w:rPr>
        <w:t> </w:t>
      </w:r>
      <w:r>
        <w:rPr>
          <w:w w:val="85"/>
        </w:rPr>
        <w:t>Hipertensão</w:t>
      </w:r>
      <w:r>
        <w:rPr/>
        <w:t> </w:t>
      </w:r>
      <w:r>
        <w:rPr>
          <w:w w:val="85"/>
        </w:rPr>
        <w:t>/</w:t>
      </w:r>
      <w:r>
        <w:rPr>
          <w:spacing w:val="-7"/>
          <w:w w:val="85"/>
        </w:rPr>
        <w:t> </w:t>
      </w:r>
      <w:r>
        <w:rPr>
          <w:w w:val="85"/>
        </w:rPr>
        <w:t>Hipotensâo </w:t>
      </w:r>
      <w:r>
        <w:rPr>
          <w:spacing w:val="-2"/>
          <w:w w:val="80"/>
        </w:rPr>
        <w:t>Magnésio,</w:t>
      </w:r>
      <w:r>
        <w:rPr>
          <w:spacing w:val="-5"/>
        </w:rPr>
        <w:t> </w:t>
      </w:r>
      <w:r>
        <w:rPr>
          <w:spacing w:val="-2"/>
          <w:w w:val="80"/>
        </w:rPr>
        <w:t>Púlãssio,</w:t>
      </w:r>
      <w:r>
        <w:rPr>
          <w:spacing w:val="-2"/>
        </w:rPr>
        <w:t> </w:t>
      </w:r>
      <w:r>
        <w:rPr>
          <w:spacing w:val="-2"/>
          <w:w w:val="80"/>
        </w:rPr>
        <w:t>Coenzima</w:t>
      </w:r>
      <w:r>
        <w:rPr>
          <w:spacing w:val="-3"/>
        </w:rPr>
        <w:t> </w:t>
      </w:r>
      <w:r>
        <w:rPr>
          <w:spacing w:val="-2"/>
          <w:w w:val="80"/>
        </w:rPr>
        <w:t>Q10,</w:t>
      </w:r>
      <w:r>
        <w:rPr>
          <w:spacing w:val="-9"/>
        </w:rPr>
        <w:t> </w:t>
      </w:r>
      <w:r>
        <w:rPr>
          <w:spacing w:val="-2"/>
          <w:w w:val="80"/>
        </w:rPr>
        <w:t>Vilanlina</w:t>
      </w:r>
      <w:r>
        <w:rPr>
          <w:spacing w:val="-13"/>
        </w:rPr>
        <w:t> </w:t>
      </w:r>
      <w:r>
        <w:rPr>
          <w:spacing w:val="-2"/>
          <w:w w:val="80"/>
        </w:rPr>
        <w:t>D,</w:t>
      </w:r>
      <w:r>
        <w:rPr>
          <w:spacing w:val="-14"/>
        </w:rPr>
        <w:t> </w:t>
      </w:r>
      <w:r>
        <w:rPr>
          <w:spacing w:val="-2"/>
          <w:w w:val="80"/>
        </w:rPr>
        <w:t>B1,</w:t>
      </w:r>
      <w:r>
        <w:rPr>
          <w:spacing w:val="-13"/>
        </w:rPr>
        <w:t> </w:t>
      </w:r>
      <w:r>
        <w:rPr>
          <w:spacing w:val="-2"/>
          <w:w w:val="80"/>
        </w:rPr>
        <w:t>B6</w:t>
      </w:r>
    </w:p>
    <w:p>
      <w:pPr>
        <w:pStyle w:val="BodyText"/>
        <w:spacing w:line="252" w:lineRule="exact" w:before="237"/>
        <w:ind w:left="2829"/>
      </w:pPr>
      <w:r>
        <w:rPr>
          <w:w w:val="80"/>
        </w:rPr>
        <w:t>Edemas</w:t>
      </w:r>
      <w:r>
        <w:rPr>
          <w:spacing w:val="8"/>
        </w:rPr>
        <w:t> </w:t>
      </w:r>
      <w:r>
        <w:rPr>
          <w:w w:val="80"/>
        </w:rPr>
        <w:t>Nas</w:t>
      </w:r>
      <w:r>
        <w:rPr>
          <w:spacing w:val="-10"/>
        </w:rPr>
        <w:t> </w:t>
      </w:r>
      <w:r>
        <w:rPr>
          <w:spacing w:val="-2"/>
          <w:w w:val="80"/>
        </w:rPr>
        <w:t>Pernas</w:t>
      </w:r>
    </w:p>
    <w:p>
      <w:pPr>
        <w:pStyle w:val="BodyText"/>
        <w:spacing w:line="252" w:lineRule="exact"/>
        <w:ind w:left="2838"/>
      </w:pPr>
      <w:r>
        <w:rPr>
          <w:w w:val="75"/>
        </w:rPr>
        <w:t>Vitamina</w:t>
      </w:r>
      <w:r>
        <w:rPr>
          <w:spacing w:val="9"/>
        </w:rPr>
        <w:t> </w:t>
      </w:r>
      <w:r>
        <w:rPr>
          <w:w w:val="75"/>
        </w:rPr>
        <w:t>B1,</w:t>
      </w:r>
      <w:r>
        <w:rPr>
          <w:spacing w:val="-4"/>
        </w:rPr>
        <w:t> </w:t>
      </w:r>
      <w:r>
        <w:rPr>
          <w:w w:val="75"/>
        </w:rPr>
        <w:t>B6,</w:t>
      </w:r>
      <w:r>
        <w:rPr>
          <w:spacing w:val="-5"/>
        </w:rPr>
        <w:t> </w:t>
      </w:r>
      <w:r>
        <w:rPr>
          <w:w w:val="75"/>
        </w:rPr>
        <w:t>Magnêsio,</w:t>
      </w:r>
      <w:r>
        <w:rPr>
          <w:spacing w:val="19"/>
        </w:rPr>
        <w:t> </w:t>
      </w:r>
      <w:r>
        <w:rPr>
          <w:w w:val="75"/>
        </w:rPr>
        <w:t>Potússio,</w:t>
      </w:r>
      <w:r>
        <w:rPr>
          <w:spacing w:val="18"/>
        </w:rPr>
        <w:t> </w:t>
      </w:r>
      <w:r>
        <w:rPr>
          <w:w w:val="75"/>
        </w:rPr>
        <w:t>Vitamina</w:t>
      </w:r>
      <w:r>
        <w:rPr>
          <w:spacing w:val="17"/>
        </w:rPr>
        <w:t> </w:t>
      </w:r>
      <w:r>
        <w:rPr>
          <w:w w:val="75"/>
        </w:rPr>
        <w:t>C,</w:t>
      </w:r>
      <w:r>
        <w:rPr>
          <w:spacing w:val="-8"/>
        </w:rPr>
        <w:t> </w:t>
      </w:r>
      <w:r>
        <w:rPr>
          <w:spacing w:val="-2"/>
          <w:w w:val="75"/>
        </w:rPr>
        <w:t>Proleinas</w:t>
      </w:r>
    </w:p>
    <w:p>
      <w:pPr>
        <w:pStyle w:val="BodyText"/>
        <w:spacing w:before="236"/>
      </w:pPr>
    </w:p>
    <w:p>
      <w:pPr>
        <w:pStyle w:val="BodyText"/>
        <w:ind w:left="454"/>
        <w:jc w:val="center"/>
      </w:pPr>
      <w:r>
        <w:rPr>
          <w:spacing w:val="-5"/>
          <w:w w:val="95"/>
        </w:rPr>
        <w:t>217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1066800</wp:posOffset>
                </wp:positionH>
                <wp:positionV relativeFrom="paragraph">
                  <wp:posOffset>297167</wp:posOffset>
                </wp:positionV>
                <wp:extent cx="527685" cy="127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52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685" h="0">
                              <a:moveTo>
                                <a:pt x="0" y="0"/>
                              </a:moveTo>
                              <a:lnTo>
                                <a:pt x="5273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pt;margin-top:23.399023pt;width:41.55pt;height:.1pt;mso-position-horizontal-relative:page;mso-position-vertical-relative:paragraph;z-index:-15692800;mso-wrap-distance-left:0;mso-wrap-distance-right:0" id="docshape83" coordorigin="1680,468" coordsize="831,0" path="m1680,468l2510,468e" filled="false" stroked="true" strokeweight=".96pt" strokecolor="#54545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144"/>
          <w:pgSz w:w="11910" w:h="16840"/>
          <w:pgMar w:header="0" w:footer="0" w:top="760" w:bottom="280" w:left="141" w:right="141"/>
        </w:sectPr>
      </w:pPr>
    </w:p>
    <w:p>
      <w:pPr>
        <w:spacing w:before="74"/>
        <w:ind w:left="2730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1741932</wp:posOffset>
            </wp:positionH>
            <wp:positionV relativeFrom="page">
              <wp:posOffset>7589519</wp:posOffset>
            </wp:positionV>
            <wp:extent cx="475488" cy="466344"/>
            <wp:effectExtent l="0" t="0" r="0" b="0"/>
            <wp:wrapNone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1"/>
        </w:rPr>
        <w:t>Pernas</w:t>
      </w:r>
      <w:r>
        <w:rPr>
          <w:spacing w:val="-2"/>
          <w:sz w:val="21"/>
        </w:rPr>
        <w:t> </w:t>
      </w:r>
      <w:r>
        <w:rPr>
          <w:w w:val="85"/>
          <w:sz w:val="21"/>
        </w:rPr>
        <w:t>Causadas</w:t>
      </w:r>
      <w:r>
        <w:rPr>
          <w:spacing w:val="2"/>
          <w:sz w:val="21"/>
        </w:rPr>
        <w:t> </w:t>
      </w:r>
      <w:r>
        <w:rPr>
          <w:i/>
          <w:w w:val="85"/>
          <w:sz w:val="21"/>
        </w:rPr>
        <w:t>I</w:t>
      </w:r>
      <w:r>
        <w:rPr>
          <w:i/>
          <w:spacing w:val="-1"/>
          <w:w w:val="85"/>
          <w:sz w:val="21"/>
        </w:rPr>
        <w:t> </w:t>
      </w:r>
      <w:r>
        <w:rPr>
          <w:spacing w:val="-2"/>
          <w:w w:val="85"/>
          <w:sz w:val="21"/>
        </w:rPr>
        <w:t>lnquietas</w:t>
      </w:r>
    </w:p>
    <w:p>
      <w:pPr>
        <w:spacing w:before="10"/>
        <w:ind w:left="2728" w:right="0" w:firstLine="0"/>
        <w:jc w:val="left"/>
        <w:rPr>
          <w:sz w:val="21"/>
        </w:rPr>
      </w:pPr>
      <w:r>
        <w:rPr>
          <w:w w:val="80"/>
          <w:sz w:val="21"/>
        </w:rPr>
        <w:t>Ferro,</w:t>
      </w:r>
      <w:r>
        <w:rPr>
          <w:spacing w:val="5"/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17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-2"/>
          <w:sz w:val="21"/>
        </w:rPr>
        <w:t> </w:t>
      </w:r>
      <w:r>
        <w:rPr>
          <w:w w:val="80"/>
          <w:sz w:val="21"/>
        </w:rPr>
        <w:t>E,</w:t>
      </w:r>
      <w:r>
        <w:rPr>
          <w:spacing w:val="-11"/>
          <w:sz w:val="21"/>
        </w:rPr>
        <w:t> </w:t>
      </w:r>
      <w:r>
        <w:rPr>
          <w:w w:val="80"/>
          <w:sz w:val="21"/>
        </w:rPr>
        <w:t>B1,</w:t>
      </w:r>
      <w:r>
        <w:rPr>
          <w:spacing w:val="-11"/>
          <w:sz w:val="21"/>
        </w:rPr>
        <w:t> </w:t>
      </w:r>
      <w:r>
        <w:rPr>
          <w:w w:val="80"/>
          <w:sz w:val="21"/>
        </w:rPr>
        <w:t>B6,</w:t>
      </w:r>
      <w:r>
        <w:rPr>
          <w:spacing w:val="-7"/>
          <w:sz w:val="21"/>
        </w:rPr>
        <w:t> </w:t>
      </w:r>
      <w:r>
        <w:rPr>
          <w:spacing w:val="-2"/>
          <w:w w:val="80"/>
          <w:sz w:val="21"/>
        </w:rPr>
        <w:t>Cálcio</w:t>
      </w:r>
    </w:p>
    <w:p>
      <w:pPr>
        <w:pStyle w:val="BodyText"/>
        <w:spacing w:line="252" w:lineRule="exact" w:before="239"/>
        <w:ind w:left="2727"/>
      </w:pPr>
      <w:r>
        <w:rPr>
          <w:w w:val="80"/>
        </w:rPr>
        <w:t>Cãibras</w:t>
      </w:r>
      <w:r>
        <w:rPr>
          <w:spacing w:val="1"/>
        </w:rPr>
        <w:t> </w:t>
      </w:r>
      <w:r>
        <w:rPr>
          <w:i/>
          <w:w w:val="80"/>
        </w:rPr>
        <w:t>I</w:t>
      </w:r>
      <w:r>
        <w:rPr>
          <w:i/>
          <w:spacing w:val="2"/>
        </w:rPr>
        <w:t> </w:t>
      </w:r>
      <w:r>
        <w:rPr>
          <w:w w:val="80"/>
        </w:rPr>
        <w:t>Cãibras</w:t>
      </w:r>
      <w:r>
        <w:rPr>
          <w:spacing w:val="13"/>
        </w:rPr>
        <w:t> </w:t>
      </w:r>
      <w:r>
        <w:rPr>
          <w:spacing w:val="-2"/>
          <w:w w:val="80"/>
        </w:rPr>
        <w:t>Noturnas</w:t>
      </w:r>
    </w:p>
    <w:p>
      <w:pPr>
        <w:pStyle w:val="BodyText"/>
        <w:spacing w:line="252" w:lineRule="exact"/>
        <w:ind w:left="2729"/>
      </w:pPr>
      <w:r>
        <w:rPr>
          <w:w w:val="75"/>
        </w:rPr>
        <w:t>Magnésio,</w:t>
      </w:r>
      <w:r>
        <w:rPr>
          <w:spacing w:val="16"/>
        </w:rPr>
        <w:t> </w:t>
      </w:r>
      <w:r>
        <w:rPr>
          <w:w w:val="75"/>
        </w:rPr>
        <w:t>P0lassio,</w:t>
      </w:r>
      <w:r>
        <w:rPr>
          <w:spacing w:val="14"/>
        </w:rPr>
        <w:t> </w:t>
      </w:r>
      <w:r>
        <w:rPr>
          <w:w w:val="75"/>
        </w:rPr>
        <w:t>Cálcio,</w:t>
      </w:r>
      <w:r>
        <w:rPr/>
        <w:t> </w:t>
      </w:r>
      <w:r>
        <w:rPr>
          <w:w w:val="75"/>
        </w:rPr>
        <w:t>B1,</w:t>
      </w:r>
      <w:r>
        <w:rPr>
          <w:spacing w:val="5"/>
        </w:rPr>
        <w:t> </w:t>
      </w:r>
      <w:r>
        <w:rPr>
          <w:w w:val="75"/>
        </w:rPr>
        <w:t>B6,</w:t>
      </w:r>
      <w:r>
        <w:rPr>
          <w:spacing w:val="6"/>
        </w:rPr>
        <w:t> </w:t>
      </w:r>
      <w:r>
        <w:rPr>
          <w:w w:val="75"/>
        </w:rPr>
        <w:t>Vitamina</w:t>
      </w:r>
      <w:r>
        <w:rPr>
          <w:spacing w:val="7"/>
        </w:rPr>
        <w:t> </w:t>
      </w:r>
      <w:r>
        <w:rPr>
          <w:spacing w:val="-10"/>
          <w:w w:val="75"/>
        </w:rPr>
        <w:t>D</w:t>
      </w:r>
    </w:p>
    <w:p>
      <w:pPr>
        <w:spacing w:line="264" w:lineRule="exact" w:before="218"/>
        <w:ind w:left="2726" w:right="0" w:firstLine="0"/>
        <w:jc w:val="left"/>
        <w:rPr>
          <w:sz w:val="24"/>
        </w:rPr>
      </w:pPr>
      <w:r>
        <w:rPr>
          <w:w w:val="75"/>
          <w:sz w:val="24"/>
        </w:rPr>
        <w:t>Frio</w:t>
      </w:r>
      <w:r>
        <w:rPr>
          <w:spacing w:val="-15"/>
          <w:sz w:val="24"/>
        </w:rPr>
        <w:t> </w:t>
      </w:r>
      <w:r>
        <w:rPr>
          <w:w w:val="75"/>
          <w:sz w:val="24"/>
        </w:rPr>
        <w:t>Nas</w:t>
      </w:r>
      <w:r>
        <w:rPr>
          <w:spacing w:val="-13"/>
          <w:sz w:val="24"/>
        </w:rPr>
        <w:t> </w:t>
      </w:r>
      <w:r>
        <w:rPr>
          <w:w w:val="75"/>
          <w:sz w:val="24"/>
        </w:rPr>
        <w:t>Extremidades</w:t>
      </w:r>
      <w:r>
        <w:rPr>
          <w:sz w:val="24"/>
        </w:rPr>
        <w:t> </w:t>
      </w:r>
      <w:r>
        <w:rPr>
          <w:i/>
          <w:w w:val="75"/>
          <w:sz w:val="24"/>
        </w:rPr>
        <w:t>I</w:t>
      </w:r>
      <w:r>
        <w:rPr>
          <w:i/>
          <w:spacing w:val="-7"/>
          <w:sz w:val="24"/>
        </w:rPr>
        <w:t> </w:t>
      </w:r>
      <w:r>
        <w:rPr>
          <w:w w:val="75"/>
          <w:sz w:val="24"/>
        </w:rPr>
        <w:t>Sensibilidade</w:t>
      </w:r>
      <w:r>
        <w:rPr>
          <w:spacing w:val="26"/>
          <w:sz w:val="24"/>
        </w:rPr>
        <w:t> </w:t>
      </w:r>
      <w:r>
        <w:rPr>
          <w:w w:val="75"/>
          <w:sz w:val="24"/>
        </w:rPr>
        <w:t>Ao</w:t>
      </w:r>
      <w:r>
        <w:rPr>
          <w:spacing w:val="-2"/>
          <w:w w:val="75"/>
          <w:sz w:val="24"/>
        </w:rPr>
        <w:t> </w:t>
      </w:r>
      <w:r>
        <w:rPr>
          <w:spacing w:val="-4"/>
          <w:w w:val="75"/>
          <w:sz w:val="24"/>
        </w:rPr>
        <w:t>Frio</w:t>
      </w:r>
    </w:p>
    <w:p>
      <w:pPr>
        <w:spacing w:line="264" w:lineRule="exact" w:before="0"/>
        <w:ind w:left="2726" w:right="0" w:firstLine="0"/>
        <w:jc w:val="left"/>
        <w:rPr>
          <w:sz w:val="24"/>
        </w:rPr>
      </w:pPr>
      <w:r>
        <w:rPr>
          <w:w w:val="70"/>
          <w:sz w:val="24"/>
        </w:rPr>
        <w:t>Ferro,</w:t>
      </w:r>
      <w:r>
        <w:rPr>
          <w:spacing w:val="-13"/>
          <w:sz w:val="24"/>
        </w:rPr>
        <w:t> </w:t>
      </w:r>
      <w:r>
        <w:rPr>
          <w:w w:val="70"/>
          <w:sz w:val="24"/>
        </w:rPr>
        <w:t>Iodo,</w:t>
      </w:r>
      <w:r>
        <w:rPr>
          <w:spacing w:val="-6"/>
          <w:sz w:val="24"/>
        </w:rPr>
        <w:t> </w:t>
      </w:r>
      <w:r>
        <w:rPr>
          <w:w w:val="70"/>
          <w:sz w:val="24"/>
        </w:rPr>
        <w:t>Vitamina</w:t>
      </w:r>
      <w:r>
        <w:rPr>
          <w:spacing w:val="-15"/>
          <w:sz w:val="24"/>
        </w:rPr>
        <w:t> </w:t>
      </w:r>
      <w:r>
        <w:rPr>
          <w:w w:val="70"/>
          <w:sz w:val="24"/>
        </w:rPr>
        <w:t>B12,</w:t>
      </w:r>
      <w:r>
        <w:rPr>
          <w:spacing w:val="-16"/>
          <w:sz w:val="24"/>
        </w:rPr>
        <w:t> </w:t>
      </w:r>
      <w:r>
        <w:rPr>
          <w:w w:val="70"/>
          <w:sz w:val="24"/>
        </w:rPr>
        <w:t>Magnésio,</w:t>
      </w:r>
      <w:r>
        <w:rPr>
          <w:spacing w:val="-7"/>
          <w:sz w:val="24"/>
        </w:rPr>
        <w:t> </w:t>
      </w:r>
      <w:r>
        <w:rPr>
          <w:w w:val="70"/>
          <w:sz w:val="24"/>
        </w:rPr>
        <w:t>B9,</w:t>
      </w:r>
      <w:r>
        <w:rPr>
          <w:spacing w:val="-15"/>
          <w:sz w:val="24"/>
        </w:rPr>
        <w:t> </w:t>
      </w:r>
      <w:r>
        <w:rPr>
          <w:w w:val="70"/>
          <w:sz w:val="24"/>
        </w:rPr>
        <w:t>Co•-nzima</w:t>
      </w:r>
      <w:r>
        <w:rPr>
          <w:spacing w:val="-3"/>
          <w:sz w:val="24"/>
        </w:rPr>
        <w:t> </w:t>
      </w:r>
      <w:r>
        <w:rPr>
          <w:spacing w:val="-5"/>
          <w:w w:val="70"/>
          <w:sz w:val="24"/>
        </w:rPr>
        <w:t>Q10</w:t>
      </w:r>
    </w:p>
    <w:p>
      <w:pPr>
        <w:spacing w:before="242"/>
        <w:ind w:left="2732" w:right="0" w:firstLine="0"/>
        <w:jc w:val="left"/>
        <w:rPr>
          <w:sz w:val="21"/>
        </w:rPr>
      </w:pPr>
      <w:r>
        <w:rPr>
          <w:spacing w:val="-2"/>
          <w:sz w:val="21"/>
        </w:rPr>
        <w:t>Arritmías</w:t>
      </w:r>
    </w:p>
    <w:p>
      <w:pPr>
        <w:spacing w:before="10"/>
        <w:ind w:left="2730" w:right="0" w:firstLine="0"/>
        <w:jc w:val="left"/>
        <w:rPr>
          <w:sz w:val="21"/>
        </w:rPr>
      </w:pPr>
      <w:r>
        <w:rPr>
          <w:w w:val="80"/>
          <w:sz w:val="21"/>
        </w:rPr>
        <w:t>Magnésio,</w:t>
      </w:r>
      <w:r>
        <w:rPr>
          <w:spacing w:val="9"/>
          <w:sz w:val="21"/>
        </w:rPr>
        <w:t> </w:t>
      </w:r>
      <w:r>
        <w:rPr>
          <w:w w:val="80"/>
          <w:sz w:val="21"/>
        </w:rPr>
        <w:t>Potássio,</w:t>
      </w:r>
      <w:r>
        <w:rPr>
          <w:sz w:val="21"/>
        </w:rPr>
        <w:t> </w:t>
      </w:r>
      <w:r>
        <w:rPr>
          <w:w w:val="80"/>
          <w:sz w:val="21"/>
        </w:rPr>
        <w:t>Coenzima</w:t>
      </w:r>
      <w:r>
        <w:rPr>
          <w:spacing w:val="8"/>
          <w:sz w:val="21"/>
        </w:rPr>
        <w:t> </w:t>
      </w:r>
      <w:r>
        <w:rPr>
          <w:w w:val="80"/>
          <w:sz w:val="21"/>
        </w:rPr>
        <w:t>Q10,</w:t>
      </w:r>
      <w:r>
        <w:rPr>
          <w:spacing w:val="-9"/>
          <w:sz w:val="21"/>
        </w:rPr>
        <w:t> </w:t>
      </w:r>
      <w:r>
        <w:rPr>
          <w:w w:val="80"/>
          <w:sz w:val="21"/>
        </w:rPr>
        <w:t>Cálcio,</w:t>
      </w:r>
      <w:r>
        <w:rPr>
          <w:spacing w:val="8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-5"/>
          <w:sz w:val="21"/>
        </w:rPr>
        <w:t> </w:t>
      </w:r>
      <w:r>
        <w:rPr>
          <w:spacing w:val="-10"/>
          <w:w w:val="80"/>
          <w:sz w:val="21"/>
        </w:rPr>
        <w:t>D</w:t>
      </w:r>
    </w:p>
    <w:p>
      <w:pPr>
        <w:pStyle w:val="BodyText"/>
        <w:spacing w:line="252" w:lineRule="exact" w:before="239"/>
        <w:ind w:left="2720"/>
      </w:pPr>
      <w:r>
        <w:rPr>
          <w:w w:val="80"/>
        </w:rPr>
        <w:t>Formigamento</w:t>
      </w:r>
      <w:r>
        <w:rPr>
          <w:spacing w:val="32"/>
        </w:rPr>
        <w:t> </w:t>
      </w:r>
      <w:r>
        <w:rPr>
          <w:w w:val="80"/>
        </w:rPr>
        <w:t>/</w:t>
      </w:r>
      <w:r>
        <w:rPr>
          <w:spacing w:val="-2"/>
        </w:rPr>
        <w:t> </w:t>
      </w:r>
      <w:r>
        <w:rPr>
          <w:spacing w:val="-2"/>
          <w:w w:val="80"/>
        </w:rPr>
        <w:t>Neuropatia</w:t>
      </w:r>
    </w:p>
    <w:p>
      <w:pPr>
        <w:pStyle w:val="BodyText"/>
        <w:spacing w:line="252" w:lineRule="exact"/>
        <w:ind w:left="2738"/>
        <w:rPr>
          <w:i/>
        </w:rPr>
      </w:pPr>
      <w:r>
        <w:rPr>
          <w:w w:val="75"/>
        </w:rPr>
        <w:t>Vitamina</w:t>
      </w:r>
      <w:r>
        <w:rPr>
          <w:spacing w:val="2"/>
        </w:rPr>
        <w:t> </w:t>
      </w:r>
      <w:r>
        <w:rPr>
          <w:w w:val="75"/>
        </w:rPr>
        <w:t>B1,</w:t>
      </w:r>
      <w:r>
        <w:rPr>
          <w:spacing w:val="-7"/>
        </w:rPr>
        <w:t> </w:t>
      </w:r>
      <w:r>
        <w:rPr>
          <w:w w:val="75"/>
        </w:rPr>
        <w:t>B6,</w:t>
      </w:r>
      <w:r>
        <w:rPr/>
        <w:t> </w:t>
      </w:r>
      <w:r>
        <w:rPr>
          <w:w w:val="75"/>
        </w:rPr>
        <w:t>B12,</w:t>
      </w:r>
      <w:r>
        <w:rPr>
          <w:spacing w:val="17"/>
        </w:rPr>
        <w:t> </w:t>
      </w:r>
      <w:r>
        <w:rPr>
          <w:w w:val="75"/>
        </w:rPr>
        <w:t>/dagnésio,</w:t>
      </w:r>
      <w:r>
        <w:rPr>
          <w:spacing w:val="18"/>
        </w:rPr>
        <w:t> </w:t>
      </w:r>
      <w:r>
        <w:rPr>
          <w:w w:val="75"/>
        </w:rPr>
        <w:t>Àcido</w:t>
      </w:r>
      <w:r>
        <w:rPr>
          <w:spacing w:val="-6"/>
        </w:rPr>
        <w:t> </w:t>
      </w:r>
      <w:r>
        <w:rPr>
          <w:w w:val="75"/>
        </w:rPr>
        <w:t>Alfa-Lipòico,</w:t>
      </w:r>
      <w:r>
        <w:rPr>
          <w:spacing w:val="14"/>
        </w:rPr>
        <w:t> </w:t>
      </w:r>
      <w:r>
        <w:rPr>
          <w:i/>
          <w:spacing w:val="-2"/>
          <w:w w:val="75"/>
        </w:rPr>
        <w:t>!nosito!</w:t>
      </w:r>
    </w:p>
    <w:p>
      <w:pPr>
        <w:spacing w:line="250" w:lineRule="exact" w:before="227"/>
        <w:ind w:left="2721" w:right="0" w:firstLine="0"/>
        <w:jc w:val="left"/>
        <w:rPr>
          <w:sz w:val="23"/>
        </w:rPr>
      </w:pPr>
      <w:r>
        <w:rPr>
          <w:w w:val="75"/>
          <w:sz w:val="23"/>
        </w:rPr>
        <w:t>Dores</w:t>
      </w:r>
      <w:r>
        <w:rPr>
          <w:spacing w:val="4"/>
          <w:sz w:val="23"/>
        </w:rPr>
        <w:t> </w:t>
      </w:r>
      <w:r>
        <w:rPr>
          <w:w w:val="75"/>
          <w:sz w:val="23"/>
        </w:rPr>
        <w:t>Na</w:t>
      </w:r>
      <w:r>
        <w:rPr>
          <w:spacing w:val="3"/>
          <w:sz w:val="23"/>
        </w:rPr>
        <w:t> </w:t>
      </w:r>
      <w:r>
        <w:rPr>
          <w:w w:val="75"/>
          <w:sz w:val="23"/>
        </w:rPr>
        <w:t>Coluna</w:t>
      </w:r>
      <w:r>
        <w:rPr>
          <w:spacing w:val="13"/>
          <w:sz w:val="23"/>
        </w:rPr>
        <w:t> </w:t>
      </w:r>
      <w:r>
        <w:rPr>
          <w:w w:val="75"/>
          <w:sz w:val="23"/>
        </w:rPr>
        <w:t>/</w:t>
      </w:r>
      <w:r>
        <w:rPr>
          <w:spacing w:val="-13"/>
          <w:sz w:val="23"/>
        </w:rPr>
        <w:t> </w:t>
      </w:r>
      <w:r>
        <w:rPr>
          <w:w w:val="75"/>
          <w:sz w:val="23"/>
        </w:rPr>
        <w:t>Dores</w:t>
      </w:r>
      <w:r>
        <w:rPr>
          <w:spacing w:val="-1"/>
          <w:sz w:val="23"/>
        </w:rPr>
        <w:t> </w:t>
      </w:r>
      <w:r>
        <w:rPr>
          <w:spacing w:val="-2"/>
          <w:w w:val="75"/>
          <w:sz w:val="23"/>
        </w:rPr>
        <w:t>Iflusculares</w:t>
      </w:r>
    </w:p>
    <w:p>
      <w:pPr>
        <w:spacing w:line="261" w:lineRule="exact" w:before="0"/>
        <w:ind w:left="2730" w:right="0" w:firstLine="0"/>
        <w:jc w:val="left"/>
        <w:rPr>
          <w:sz w:val="24"/>
        </w:rPr>
      </w:pPr>
      <w:r>
        <w:rPr>
          <w:w w:val="70"/>
          <w:sz w:val="24"/>
        </w:rPr>
        <w:t>Vitamina</w:t>
      </w:r>
      <w:r>
        <w:rPr>
          <w:spacing w:val="-17"/>
          <w:sz w:val="24"/>
        </w:rPr>
        <w:t> </w:t>
      </w:r>
      <w:r>
        <w:rPr>
          <w:w w:val="70"/>
          <w:sz w:val="24"/>
        </w:rPr>
        <w:t>D,</w:t>
      </w:r>
      <w:r>
        <w:rPr>
          <w:spacing w:val="-17"/>
          <w:sz w:val="24"/>
        </w:rPr>
        <w:t> </w:t>
      </w:r>
      <w:r>
        <w:rPr>
          <w:w w:val="70"/>
          <w:sz w:val="24"/>
        </w:rPr>
        <w:t>Magnésio,</w:t>
      </w:r>
      <w:r>
        <w:rPr>
          <w:spacing w:val="-16"/>
          <w:sz w:val="24"/>
        </w:rPr>
        <w:t> </w:t>
      </w:r>
      <w:r>
        <w:rPr>
          <w:w w:val="70"/>
          <w:sz w:val="24"/>
        </w:rPr>
        <w:t>CoenzinJa</w:t>
      </w:r>
      <w:r>
        <w:rPr>
          <w:spacing w:val="-7"/>
          <w:sz w:val="24"/>
        </w:rPr>
        <w:t> </w:t>
      </w:r>
      <w:r>
        <w:rPr>
          <w:w w:val="70"/>
          <w:sz w:val="24"/>
        </w:rPr>
        <w:t>Q10,</w:t>
      </w:r>
      <w:r>
        <w:rPr>
          <w:spacing w:val="-17"/>
          <w:sz w:val="24"/>
        </w:rPr>
        <w:t> </w:t>
      </w:r>
      <w:r>
        <w:rPr>
          <w:w w:val="70"/>
          <w:sz w:val="24"/>
        </w:rPr>
        <w:t>Cãlcio,</w:t>
      </w:r>
      <w:r>
        <w:rPr>
          <w:spacing w:val="-16"/>
          <w:sz w:val="24"/>
        </w:rPr>
        <w:t> </w:t>
      </w:r>
      <w:r>
        <w:rPr>
          <w:spacing w:val="-2"/>
          <w:w w:val="70"/>
          <w:sz w:val="24"/>
        </w:rPr>
        <w:t>Potóssio</w:t>
      </w:r>
    </w:p>
    <w:p>
      <w:pPr>
        <w:spacing w:line="264" w:lineRule="exact" w:before="221"/>
        <w:ind w:left="2727" w:right="0" w:firstLine="0"/>
        <w:jc w:val="left"/>
        <w:rPr>
          <w:sz w:val="24"/>
        </w:rPr>
      </w:pPr>
      <w:r>
        <w:rPr>
          <w:w w:val="75"/>
          <w:sz w:val="24"/>
        </w:rPr>
        <w:t>Dores</w:t>
      </w:r>
      <w:r>
        <w:rPr>
          <w:spacing w:val="-3"/>
          <w:sz w:val="24"/>
        </w:rPr>
        <w:t> </w:t>
      </w:r>
      <w:r>
        <w:rPr>
          <w:spacing w:val="-2"/>
          <w:w w:val="85"/>
          <w:sz w:val="24"/>
        </w:rPr>
        <w:t>Articulares</w:t>
      </w:r>
    </w:p>
    <w:p>
      <w:pPr>
        <w:spacing w:line="264" w:lineRule="exact" w:before="0"/>
        <w:ind w:left="2737" w:right="0" w:firstLine="0"/>
        <w:jc w:val="left"/>
        <w:rPr>
          <w:sz w:val="24"/>
        </w:rPr>
      </w:pPr>
      <w:r>
        <w:rPr>
          <w:w w:val="70"/>
          <w:sz w:val="24"/>
        </w:rPr>
        <w:t>Vitamina</w:t>
      </w:r>
      <w:r>
        <w:rPr>
          <w:spacing w:val="-15"/>
          <w:sz w:val="24"/>
        </w:rPr>
        <w:t> </w:t>
      </w:r>
      <w:r>
        <w:rPr>
          <w:w w:val="70"/>
          <w:sz w:val="24"/>
        </w:rPr>
        <w:t>D,</w:t>
      </w:r>
      <w:r>
        <w:rPr>
          <w:spacing w:val="-15"/>
          <w:sz w:val="24"/>
        </w:rPr>
        <w:t> </w:t>
      </w:r>
      <w:r>
        <w:rPr>
          <w:w w:val="70"/>
          <w:sz w:val="24"/>
        </w:rPr>
        <w:t>C,</w:t>
      </w:r>
      <w:r>
        <w:rPr>
          <w:spacing w:val="-9"/>
          <w:sz w:val="24"/>
        </w:rPr>
        <w:t> </w:t>
      </w:r>
      <w:r>
        <w:rPr>
          <w:w w:val="70"/>
          <w:sz w:val="24"/>
        </w:rPr>
        <w:t>Omega-3,</w:t>
      </w:r>
      <w:r>
        <w:rPr>
          <w:spacing w:val="-9"/>
          <w:sz w:val="24"/>
        </w:rPr>
        <w:t> </w:t>
      </w:r>
      <w:r>
        <w:rPr>
          <w:w w:val="70"/>
          <w:sz w:val="24"/>
        </w:rPr>
        <w:t>Magnésio,</w:t>
      </w:r>
      <w:r>
        <w:rPr>
          <w:spacing w:val="-4"/>
          <w:sz w:val="24"/>
        </w:rPr>
        <w:t> </w:t>
      </w:r>
      <w:r>
        <w:rPr>
          <w:w w:val="70"/>
          <w:sz w:val="24"/>
        </w:rPr>
        <w:t>B6,</w:t>
      </w:r>
      <w:r>
        <w:rPr>
          <w:spacing w:val="-17"/>
          <w:sz w:val="24"/>
        </w:rPr>
        <w:t> </w:t>
      </w:r>
      <w:r>
        <w:rPr>
          <w:w w:val="70"/>
          <w:sz w:val="24"/>
        </w:rPr>
        <w:t>B9,</w:t>
      </w:r>
      <w:r>
        <w:rPr>
          <w:spacing w:val="-11"/>
          <w:sz w:val="24"/>
        </w:rPr>
        <w:t> </w:t>
      </w:r>
      <w:r>
        <w:rPr>
          <w:w w:val="70"/>
          <w:sz w:val="24"/>
        </w:rPr>
        <w:t>Quercetina,</w:t>
      </w:r>
      <w:r>
        <w:rPr>
          <w:spacing w:val="6"/>
          <w:sz w:val="24"/>
        </w:rPr>
        <w:t> </w:t>
      </w:r>
      <w:r>
        <w:rPr>
          <w:spacing w:val="-4"/>
          <w:w w:val="70"/>
          <w:sz w:val="24"/>
        </w:rPr>
        <w:t>Boro</w:t>
      </w:r>
    </w:p>
    <w:p>
      <w:pPr>
        <w:spacing w:before="242"/>
        <w:ind w:left="2722" w:right="0" w:firstLine="0"/>
        <w:jc w:val="left"/>
        <w:rPr>
          <w:sz w:val="21"/>
        </w:rPr>
      </w:pPr>
      <w:r>
        <w:rPr>
          <w:w w:val="85"/>
          <w:sz w:val="21"/>
        </w:rPr>
        <w:t>Estresse</w:t>
      </w:r>
      <w:r>
        <w:rPr>
          <w:spacing w:val="8"/>
          <w:sz w:val="21"/>
        </w:rPr>
        <w:t> </w:t>
      </w:r>
      <w:r>
        <w:rPr>
          <w:w w:val="85"/>
          <w:sz w:val="21"/>
        </w:rPr>
        <w:t>Exacerbado</w:t>
      </w:r>
      <w:r>
        <w:rPr>
          <w:spacing w:val="19"/>
          <w:sz w:val="21"/>
        </w:rPr>
        <w:t> </w:t>
      </w:r>
      <w:r>
        <w:rPr>
          <w:w w:val="85"/>
          <w:sz w:val="21"/>
        </w:rPr>
        <w:t>/</w:t>
      </w:r>
      <w:r>
        <w:rPr>
          <w:spacing w:val="-9"/>
          <w:sz w:val="21"/>
        </w:rPr>
        <w:t> </w:t>
      </w:r>
      <w:r>
        <w:rPr>
          <w:w w:val="85"/>
          <w:sz w:val="21"/>
        </w:rPr>
        <w:t>Burnout</w:t>
      </w:r>
      <w:r>
        <w:rPr>
          <w:spacing w:val="12"/>
          <w:sz w:val="21"/>
        </w:rPr>
        <w:t> </w:t>
      </w:r>
      <w:r>
        <w:rPr>
          <w:i/>
          <w:w w:val="85"/>
          <w:sz w:val="21"/>
        </w:rPr>
        <w:t>I</w:t>
      </w:r>
      <w:r>
        <w:rPr>
          <w:i/>
          <w:spacing w:val="-3"/>
          <w:sz w:val="21"/>
        </w:rPr>
        <w:t> </w:t>
      </w:r>
      <w:r>
        <w:rPr>
          <w:spacing w:val="-2"/>
          <w:w w:val="85"/>
          <w:sz w:val="21"/>
        </w:rPr>
        <w:t>Distress</w:t>
      </w:r>
    </w:p>
    <w:p>
      <w:pPr>
        <w:spacing w:before="10"/>
        <w:ind w:left="2730" w:right="0" w:firstLine="0"/>
        <w:jc w:val="left"/>
        <w:rPr>
          <w:sz w:val="21"/>
        </w:rPr>
      </w:pPr>
      <w:r>
        <w:rPr>
          <w:w w:val="80"/>
          <w:sz w:val="21"/>
        </w:rPr>
        <w:t>Magnésio,</w:t>
      </w:r>
      <w:r>
        <w:rPr>
          <w:spacing w:val="12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2"/>
          <w:sz w:val="21"/>
        </w:rPr>
        <w:t> </w:t>
      </w:r>
      <w:r>
        <w:rPr>
          <w:w w:val="80"/>
          <w:sz w:val="21"/>
        </w:rPr>
        <w:t>C,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BA,</w:t>
      </w:r>
      <w:r>
        <w:rPr>
          <w:spacing w:val="-10"/>
          <w:sz w:val="21"/>
        </w:rPr>
        <w:t> </w:t>
      </w:r>
      <w:r>
        <w:rPr>
          <w:w w:val="80"/>
          <w:sz w:val="21"/>
        </w:rPr>
        <w:t>B6,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Coenzima</w:t>
      </w:r>
      <w:r>
        <w:rPr>
          <w:spacing w:val="9"/>
          <w:sz w:val="21"/>
        </w:rPr>
        <w:t> </w:t>
      </w:r>
      <w:r>
        <w:rPr>
          <w:w w:val="80"/>
          <w:sz w:val="21"/>
        </w:rPr>
        <w:t>Q10,</w:t>
      </w:r>
      <w:r>
        <w:rPr>
          <w:spacing w:val="-11"/>
          <w:sz w:val="21"/>
        </w:rPr>
        <w:t> </w:t>
      </w:r>
      <w:r>
        <w:rPr>
          <w:w w:val="80"/>
          <w:sz w:val="21"/>
        </w:rPr>
        <w:t>L-Triptofano,</w:t>
      </w:r>
      <w:r>
        <w:rPr>
          <w:spacing w:val="13"/>
          <w:sz w:val="21"/>
        </w:rPr>
        <w:t> </w:t>
      </w:r>
      <w:r>
        <w:rPr>
          <w:spacing w:val="-2"/>
          <w:w w:val="80"/>
          <w:sz w:val="21"/>
        </w:rPr>
        <w:t>lnositol</w:t>
      </w:r>
    </w:p>
    <w:p>
      <w:pPr>
        <w:pStyle w:val="BodyText"/>
        <w:spacing w:before="7"/>
        <w:rPr>
          <w:sz w:val="21"/>
        </w:rPr>
      </w:pPr>
    </w:p>
    <w:p>
      <w:pPr>
        <w:spacing w:before="0"/>
        <w:ind w:left="2726" w:right="0" w:firstLine="0"/>
        <w:jc w:val="left"/>
        <w:rPr>
          <w:sz w:val="21"/>
        </w:rPr>
      </w:pPr>
      <w:r>
        <w:rPr>
          <w:w w:val="85"/>
          <w:sz w:val="21"/>
        </w:rPr>
        <w:t>Impotência</w:t>
      </w:r>
      <w:r>
        <w:rPr>
          <w:spacing w:val="22"/>
          <w:sz w:val="21"/>
        </w:rPr>
        <w:t> </w:t>
      </w:r>
      <w:r>
        <w:rPr>
          <w:w w:val="85"/>
          <w:sz w:val="21"/>
        </w:rPr>
        <w:t>/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Baixa</w:t>
      </w:r>
      <w:r>
        <w:rPr>
          <w:spacing w:val="-2"/>
          <w:sz w:val="21"/>
        </w:rPr>
        <w:t> </w:t>
      </w:r>
      <w:r>
        <w:rPr>
          <w:spacing w:val="-2"/>
          <w:w w:val="85"/>
          <w:sz w:val="21"/>
        </w:rPr>
        <w:t>Libido</w:t>
      </w:r>
    </w:p>
    <w:p>
      <w:pPr>
        <w:spacing w:before="3"/>
        <w:ind w:left="2734" w:right="0" w:firstLine="0"/>
        <w:jc w:val="left"/>
        <w:rPr>
          <w:sz w:val="21"/>
        </w:rPr>
      </w:pPr>
      <w:r>
        <w:rPr>
          <w:w w:val="80"/>
          <w:sz w:val="21"/>
        </w:rPr>
        <w:t>Zinco,</w:t>
      </w:r>
      <w:r>
        <w:rPr>
          <w:spacing w:val="-6"/>
          <w:sz w:val="21"/>
        </w:rPr>
        <w:t> </w:t>
      </w:r>
      <w:r>
        <w:rPr>
          <w:w w:val="80"/>
          <w:sz w:val="21"/>
        </w:rPr>
        <w:t>B6,</w:t>
      </w:r>
      <w:r>
        <w:rPr>
          <w:spacing w:val="-1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-7"/>
          <w:sz w:val="21"/>
        </w:rPr>
        <w:t> </w:t>
      </w:r>
      <w:r>
        <w:rPr>
          <w:w w:val="80"/>
          <w:sz w:val="21"/>
        </w:rPr>
        <w:t>E,</w:t>
      </w:r>
      <w:r>
        <w:rPr>
          <w:spacing w:val="-11"/>
          <w:sz w:val="21"/>
        </w:rPr>
        <w:t> </w:t>
      </w:r>
      <w:r>
        <w:rPr>
          <w:w w:val="80"/>
          <w:sz w:val="21"/>
        </w:rPr>
        <w:t>D,</w:t>
      </w:r>
      <w:r>
        <w:rPr>
          <w:spacing w:val="-12"/>
          <w:sz w:val="21"/>
        </w:rPr>
        <w:t> </w:t>
      </w:r>
      <w:r>
        <w:rPr>
          <w:w w:val="80"/>
          <w:sz w:val="21"/>
        </w:rPr>
        <w:t>Coenzima</w:t>
      </w:r>
      <w:r>
        <w:rPr>
          <w:spacing w:val="17"/>
          <w:sz w:val="21"/>
        </w:rPr>
        <w:t> </w:t>
      </w:r>
      <w:r>
        <w:rPr>
          <w:w w:val="80"/>
          <w:sz w:val="21"/>
        </w:rPr>
        <w:t>Q10,</w:t>
      </w:r>
      <w:r>
        <w:rPr>
          <w:sz w:val="21"/>
        </w:rPr>
        <w:t> </w:t>
      </w:r>
      <w:r>
        <w:rPr>
          <w:w w:val="80"/>
          <w:sz w:val="21"/>
        </w:rPr>
        <w:t>L-Arginina,</w:t>
      </w:r>
      <w:r>
        <w:rPr>
          <w:spacing w:val="14"/>
          <w:sz w:val="21"/>
        </w:rPr>
        <w:t> </w:t>
      </w:r>
      <w:r>
        <w:rPr>
          <w:spacing w:val="-2"/>
          <w:w w:val="80"/>
          <w:sz w:val="21"/>
        </w:rPr>
        <w:t>Selênio</w:t>
      </w:r>
    </w:p>
    <w:p>
      <w:pPr>
        <w:spacing w:line="264" w:lineRule="exact" w:before="228"/>
        <w:ind w:left="2728" w:right="0" w:firstLine="0"/>
        <w:jc w:val="left"/>
        <w:rPr>
          <w:sz w:val="24"/>
        </w:rPr>
      </w:pPr>
      <w:r>
        <w:rPr>
          <w:w w:val="75"/>
          <w:sz w:val="24"/>
        </w:rPr>
        <w:t>Menopausa</w:t>
      </w:r>
      <w:r>
        <w:rPr>
          <w:spacing w:val="-10"/>
          <w:sz w:val="24"/>
        </w:rPr>
        <w:t> </w:t>
      </w:r>
      <w:r>
        <w:rPr>
          <w:i/>
          <w:w w:val="75"/>
          <w:sz w:val="24"/>
        </w:rPr>
        <w:t>I</w:t>
      </w:r>
      <w:r>
        <w:rPr>
          <w:i/>
          <w:spacing w:val="-10"/>
          <w:sz w:val="24"/>
        </w:rPr>
        <w:t> </w:t>
      </w:r>
      <w:r>
        <w:rPr>
          <w:w w:val="75"/>
          <w:sz w:val="24"/>
        </w:rPr>
        <w:t>Alterações</w:t>
      </w:r>
      <w:r>
        <w:rPr>
          <w:spacing w:val="-10"/>
          <w:sz w:val="24"/>
        </w:rPr>
        <w:t> </w:t>
      </w:r>
      <w:r>
        <w:rPr>
          <w:spacing w:val="-2"/>
          <w:w w:val="75"/>
          <w:sz w:val="24"/>
        </w:rPr>
        <w:t>Hormonais</w:t>
      </w:r>
    </w:p>
    <w:p>
      <w:pPr>
        <w:spacing w:line="218" w:lineRule="auto" w:before="8"/>
        <w:ind w:left="2732" w:right="2318" w:hanging="2"/>
        <w:jc w:val="left"/>
        <w:rPr>
          <w:sz w:val="24"/>
        </w:rPr>
      </w:pPr>
      <w:r>
        <w:rPr>
          <w:w w:val="70"/>
          <w:sz w:val="24"/>
        </w:rPr>
        <w:t>Vitamina</w:t>
      </w:r>
      <w:r>
        <w:rPr>
          <w:spacing w:val="-9"/>
          <w:sz w:val="24"/>
        </w:rPr>
        <w:t> </w:t>
      </w:r>
      <w:r>
        <w:rPr>
          <w:w w:val="70"/>
          <w:sz w:val="24"/>
        </w:rPr>
        <w:t>D,</w:t>
      </w:r>
      <w:r>
        <w:rPr>
          <w:spacing w:val="-17"/>
          <w:sz w:val="24"/>
        </w:rPr>
        <w:t> </w:t>
      </w:r>
      <w:r>
        <w:rPr>
          <w:w w:val="70"/>
          <w:sz w:val="24"/>
        </w:rPr>
        <w:t>E,</w:t>
      </w:r>
      <w:r>
        <w:rPr>
          <w:spacing w:val="-14"/>
          <w:sz w:val="24"/>
        </w:rPr>
        <w:t> </w:t>
      </w:r>
      <w:r>
        <w:rPr>
          <w:w w:val="70"/>
          <w:sz w:val="24"/>
        </w:rPr>
        <w:t>B6,</w:t>
      </w:r>
      <w:r>
        <w:rPr>
          <w:spacing w:val="-13"/>
          <w:sz w:val="24"/>
        </w:rPr>
        <w:t> </w:t>
      </w:r>
      <w:r>
        <w:rPr>
          <w:w w:val="70"/>
          <w:sz w:val="24"/>
        </w:rPr>
        <w:t>Magnésio,</w:t>
      </w:r>
      <w:r>
        <w:rPr>
          <w:sz w:val="24"/>
        </w:rPr>
        <w:t> </w:t>
      </w:r>
      <w:r>
        <w:rPr>
          <w:w w:val="70"/>
          <w:sz w:val="24"/>
        </w:rPr>
        <w:t>Omega-3,</w:t>
      </w:r>
      <w:r>
        <w:rPr>
          <w:sz w:val="24"/>
        </w:rPr>
        <w:t> </w:t>
      </w:r>
      <w:r>
        <w:rPr>
          <w:w w:val="70"/>
          <w:sz w:val="24"/>
        </w:rPr>
        <w:t>Fi[oesIrógenos</w:t>
      </w:r>
      <w:r>
        <w:rPr>
          <w:spacing w:val="-3"/>
          <w:w w:val="70"/>
          <w:sz w:val="24"/>
        </w:rPr>
        <w:t> </w:t>
      </w:r>
      <w:r>
        <w:rPr>
          <w:w w:val="70"/>
          <w:sz w:val="24"/>
        </w:rPr>
        <w:t>(Não</w:t>
      </w:r>
      <w:r>
        <w:rPr>
          <w:spacing w:val="-5"/>
          <w:sz w:val="24"/>
        </w:rPr>
        <w:t> </w:t>
      </w:r>
      <w:r>
        <w:rPr>
          <w:w w:val="70"/>
          <w:sz w:val="24"/>
        </w:rPr>
        <w:t>Listados,</w:t>
      </w:r>
      <w:r>
        <w:rPr>
          <w:sz w:val="24"/>
        </w:rPr>
        <w:t> </w:t>
      </w:r>
      <w:r>
        <w:rPr>
          <w:w w:val="70"/>
          <w:sz w:val="24"/>
        </w:rPr>
        <w:t>Mas </w:t>
      </w:r>
      <w:r>
        <w:rPr>
          <w:spacing w:val="-2"/>
          <w:w w:val="80"/>
          <w:sz w:val="24"/>
        </w:rPr>
        <w:t>Associados),</w:t>
      </w:r>
      <w:r>
        <w:rPr>
          <w:spacing w:val="-11"/>
          <w:sz w:val="24"/>
        </w:rPr>
        <w:t> </w:t>
      </w:r>
      <w:r>
        <w:rPr>
          <w:spacing w:val="-2"/>
          <w:w w:val="80"/>
          <w:sz w:val="24"/>
        </w:rPr>
        <w:t>Cúlcio</w:t>
      </w:r>
    </w:p>
    <w:p>
      <w:pPr>
        <w:spacing w:line="240" w:lineRule="exact" w:before="247"/>
        <w:ind w:left="2786" w:right="0" w:firstLine="0"/>
        <w:jc w:val="left"/>
        <w:rPr>
          <w:sz w:val="21"/>
        </w:rPr>
      </w:pPr>
      <w:r>
        <w:rPr>
          <w:spacing w:val="-2"/>
          <w:w w:val="95"/>
          <w:sz w:val="21"/>
        </w:rPr>
        <w:t>Formigamento</w:t>
      </w:r>
    </w:p>
    <w:p>
      <w:pPr>
        <w:spacing w:line="240" w:lineRule="exact" w:before="0"/>
        <w:ind w:left="2795" w:right="0" w:firstLine="0"/>
        <w:jc w:val="left"/>
        <w:rPr>
          <w:sz w:val="21"/>
        </w:rPr>
      </w:pPr>
      <w:r>
        <w:rPr>
          <w:w w:val="80"/>
          <w:sz w:val="21"/>
        </w:rPr>
        <w:t>Vitamina</w:t>
      </w:r>
      <w:r>
        <w:rPr>
          <w:spacing w:val="2"/>
          <w:sz w:val="21"/>
        </w:rPr>
        <w:t> </w:t>
      </w:r>
      <w:r>
        <w:rPr>
          <w:w w:val="80"/>
          <w:sz w:val="21"/>
        </w:rPr>
        <w:t>B12,</w:t>
      </w:r>
      <w:r>
        <w:rPr>
          <w:spacing w:val="-1"/>
          <w:sz w:val="21"/>
        </w:rPr>
        <w:t> </w:t>
      </w:r>
      <w:r>
        <w:rPr>
          <w:w w:val="80"/>
          <w:sz w:val="21"/>
        </w:rPr>
        <w:t>B6,</w:t>
      </w:r>
      <w:r>
        <w:rPr>
          <w:spacing w:val="-1"/>
          <w:w w:val="80"/>
          <w:sz w:val="21"/>
        </w:rPr>
        <w:t> </w:t>
      </w:r>
      <w:r>
        <w:rPr>
          <w:w w:val="80"/>
          <w:sz w:val="21"/>
        </w:rPr>
        <w:t>B1,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17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2"/>
          <w:sz w:val="21"/>
        </w:rPr>
        <w:t> </w:t>
      </w:r>
      <w:r>
        <w:rPr>
          <w:w w:val="80"/>
          <w:sz w:val="21"/>
        </w:rPr>
        <w:t>E,</w:t>
      </w:r>
      <w:r>
        <w:rPr>
          <w:spacing w:val="-8"/>
          <w:sz w:val="21"/>
        </w:rPr>
        <w:t> </w:t>
      </w:r>
      <w:r>
        <w:rPr>
          <w:w w:val="80"/>
          <w:sz w:val="21"/>
        </w:rPr>
        <w:t>Ácido</w:t>
      </w:r>
      <w:r>
        <w:rPr>
          <w:spacing w:val="-11"/>
          <w:sz w:val="21"/>
        </w:rPr>
        <w:t> </w:t>
      </w:r>
      <w:r>
        <w:rPr>
          <w:spacing w:val="-2"/>
          <w:w w:val="80"/>
          <w:sz w:val="21"/>
        </w:rPr>
        <w:t>Fólico</w:t>
      </w:r>
    </w:p>
    <w:p>
      <w:pPr>
        <w:spacing w:line="269" w:lineRule="exact" w:before="217"/>
        <w:ind w:left="2783" w:right="0" w:firstLine="0"/>
        <w:jc w:val="left"/>
        <w:rPr>
          <w:rFonts w:ascii="Calibri"/>
          <w:sz w:val="24"/>
        </w:rPr>
      </w:pPr>
      <w:r>
        <w:rPr>
          <w:rFonts w:ascii="Calibri"/>
          <w:w w:val="85"/>
          <w:sz w:val="24"/>
        </w:rPr>
        <w:t>Dores</w:t>
      </w:r>
      <w:r>
        <w:rPr>
          <w:rFonts w:ascii="Calibri"/>
          <w:spacing w:val="-7"/>
          <w:sz w:val="24"/>
        </w:rPr>
        <w:t> </w:t>
      </w:r>
      <w:r>
        <w:rPr>
          <w:rFonts w:ascii="Calibri"/>
          <w:color w:val="080808"/>
          <w:w w:val="85"/>
          <w:sz w:val="24"/>
        </w:rPr>
        <w:t>Na</w:t>
      </w:r>
      <w:r>
        <w:rPr>
          <w:rFonts w:ascii="Calibri"/>
          <w:color w:val="080808"/>
          <w:spacing w:val="-5"/>
          <w:w w:val="85"/>
          <w:sz w:val="24"/>
        </w:rPr>
        <w:t> </w:t>
      </w:r>
      <w:r>
        <w:rPr>
          <w:rFonts w:ascii="Calibri"/>
          <w:spacing w:val="-2"/>
          <w:w w:val="85"/>
          <w:sz w:val="24"/>
        </w:rPr>
        <w:t>Coluna</w:t>
      </w:r>
    </w:p>
    <w:p>
      <w:pPr>
        <w:spacing w:line="269" w:lineRule="exact" w:before="0"/>
        <w:ind w:left="2792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w w:val="80"/>
          <w:sz w:val="24"/>
        </w:rPr>
        <w:t>Vitamina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D,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Magnésio,</w:t>
      </w:r>
      <w:r>
        <w:rPr>
          <w:rFonts w:ascii="Calibri" w:hAnsi="Calibri"/>
          <w:spacing w:val="-6"/>
          <w:sz w:val="24"/>
        </w:rPr>
        <w:t> </w:t>
      </w:r>
      <w:r>
        <w:rPr>
          <w:rFonts w:ascii="Calibri" w:hAnsi="Calibri"/>
          <w:w w:val="80"/>
          <w:sz w:val="24"/>
        </w:rPr>
        <w:t>Cálcio,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w w:val="80"/>
          <w:sz w:val="24"/>
        </w:rPr>
        <w:t>B12,</w:t>
      </w:r>
      <w:r>
        <w:rPr>
          <w:rFonts w:ascii="Calibri" w:hAnsi="Calibri"/>
          <w:spacing w:val="-9"/>
          <w:sz w:val="24"/>
        </w:rPr>
        <w:t> </w:t>
      </w:r>
      <w:r>
        <w:rPr>
          <w:rFonts w:ascii="Calibri" w:hAnsi="Calibri"/>
          <w:w w:val="80"/>
          <w:sz w:val="24"/>
        </w:rPr>
        <w:t>C*enzima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w w:val="80"/>
          <w:sz w:val="24"/>
        </w:rPr>
        <w:t>Q10,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w w:val="80"/>
          <w:sz w:val="24"/>
        </w:rPr>
        <w:t>Omega-</w:t>
      </w:r>
      <w:r>
        <w:rPr>
          <w:rFonts w:ascii="Calibri" w:hAnsi="Calibri"/>
          <w:spacing w:val="-10"/>
          <w:w w:val="80"/>
          <w:sz w:val="24"/>
        </w:rPr>
        <w:t>3</w:t>
      </w:r>
    </w:p>
    <w:p>
      <w:pPr>
        <w:spacing w:line="272" w:lineRule="exact" w:before="196"/>
        <w:ind w:left="2783" w:right="0" w:firstLine="0"/>
        <w:jc w:val="left"/>
        <w:rPr>
          <w:rFonts w:ascii="Calibri"/>
          <w:sz w:val="24"/>
        </w:rPr>
      </w:pPr>
      <w:r>
        <w:rPr>
          <w:rFonts w:ascii="Calibri"/>
          <w:w w:val="85"/>
          <w:sz w:val="24"/>
        </w:rPr>
        <w:t>Dores</w:t>
      </w:r>
      <w:r>
        <w:rPr>
          <w:rFonts w:ascii="Calibri"/>
          <w:spacing w:val="-2"/>
          <w:w w:val="95"/>
          <w:sz w:val="24"/>
        </w:rPr>
        <w:t> Musculares</w:t>
      </w:r>
    </w:p>
    <w:p>
      <w:pPr>
        <w:spacing w:line="272" w:lineRule="exact" w:before="0"/>
        <w:ind w:left="2783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w w:val="75"/>
          <w:sz w:val="24"/>
        </w:rPr>
        <w:t>Magnésio,</w:t>
      </w:r>
      <w:r>
        <w:rPr>
          <w:rFonts w:ascii="Calibri" w:hAnsi="Calibri"/>
          <w:spacing w:val="22"/>
          <w:sz w:val="24"/>
        </w:rPr>
        <w:t> </w:t>
      </w:r>
      <w:r>
        <w:rPr>
          <w:rFonts w:ascii="Calibri" w:hAnsi="Calibri"/>
          <w:w w:val="75"/>
          <w:sz w:val="24"/>
        </w:rPr>
        <w:t>Potóssio,</w:t>
      </w:r>
      <w:r>
        <w:rPr>
          <w:rFonts w:ascii="Calibri" w:hAnsi="Calibri"/>
          <w:spacing w:val="43"/>
          <w:sz w:val="24"/>
        </w:rPr>
        <w:t> </w:t>
      </w:r>
      <w:r>
        <w:rPr>
          <w:rFonts w:ascii="Calibri" w:hAnsi="Calibri"/>
          <w:w w:val="75"/>
          <w:sz w:val="24"/>
        </w:rPr>
        <w:t>Vitamina</w:t>
      </w:r>
      <w:r>
        <w:rPr>
          <w:rFonts w:ascii="Calibri" w:hAnsi="Calibri"/>
          <w:spacing w:val="4"/>
          <w:sz w:val="24"/>
        </w:rPr>
        <w:t> </w:t>
      </w:r>
      <w:r>
        <w:rPr>
          <w:rFonts w:ascii="Calibri" w:hAnsi="Calibri"/>
          <w:w w:val="75"/>
          <w:sz w:val="24"/>
        </w:rPr>
        <w:t>D,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w w:val="75"/>
          <w:sz w:val="24"/>
        </w:rPr>
        <w:t>B1,</w:t>
      </w:r>
      <w:r>
        <w:rPr>
          <w:rFonts w:ascii="Calibri" w:hAnsi="Calibri"/>
          <w:spacing w:val="12"/>
          <w:sz w:val="24"/>
        </w:rPr>
        <w:t> </w:t>
      </w:r>
      <w:r>
        <w:rPr>
          <w:rFonts w:ascii="Calibri" w:hAnsi="Calibri"/>
          <w:w w:val="75"/>
          <w:sz w:val="24"/>
        </w:rPr>
        <w:t>B6,</w:t>
      </w:r>
      <w:r>
        <w:rPr>
          <w:rFonts w:ascii="Calibri" w:hAnsi="Calibri"/>
          <w:spacing w:val="23"/>
          <w:sz w:val="24"/>
        </w:rPr>
        <w:t> </w:t>
      </w:r>
      <w:r>
        <w:rPr>
          <w:rFonts w:ascii="Calibri" w:hAnsi="Calibri"/>
          <w:w w:val="75"/>
          <w:sz w:val="24"/>
        </w:rPr>
        <w:t>Cc'•-nzima</w:t>
      </w:r>
      <w:r>
        <w:rPr>
          <w:rFonts w:ascii="Calibri" w:hAnsi="Calibri"/>
          <w:spacing w:val="17"/>
          <w:sz w:val="24"/>
        </w:rPr>
        <w:t> </w:t>
      </w:r>
      <w:r>
        <w:rPr>
          <w:rFonts w:ascii="Calibri" w:hAnsi="Calibri"/>
          <w:w w:val="75"/>
          <w:sz w:val="24"/>
        </w:rPr>
        <w:t>Q10,</w:t>
      </w:r>
      <w:r>
        <w:rPr>
          <w:rFonts w:ascii="Calibri" w:hAnsi="Calibri"/>
          <w:spacing w:val="16"/>
          <w:sz w:val="24"/>
        </w:rPr>
        <w:t> </w:t>
      </w:r>
      <w:r>
        <w:rPr>
          <w:rFonts w:ascii="Calibri" w:hAnsi="Calibri"/>
          <w:w w:val="75"/>
          <w:sz w:val="24"/>
        </w:rPr>
        <w:t>Omega-</w:t>
      </w:r>
      <w:r>
        <w:rPr>
          <w:rFonts w:ascii="Calibri" w:hAnsi="Calibri"/>
          <w:spacing w:val="-10"/>
          <w:w w:val="75"/>
          <w:sz w:val="24"/>
        </w:rPr>
        <w:t>3</w:t>
      </w:r>
    </w:p>
    <w:p>
      <w:pPr>
        <w:pStyle w:val="BodyText"/>
        <w:spacing w:line="249" w:lineRule="exact" w:before="219"/>
        <w:ind w:left="2786"/>
      </w:pPr>
      <w:r>
        <w:rPr>
          <w:w w:val="85"/>
        </w:rPr>
        <w:t>Dores</w:t>
      </w:r>
      <w:r>
        <w:rPr>
          <w:spacing w:val="-2"/>
          <w:w w:val="85"/>
        </w:rPr>
        <w:t> </w:t>
      </w:r>
      <w:r>
        <w:rPr>
          <w:spacing w:val="-2"/>
          <w:w w:val="95"/>
        </w:rPr>
        <w:t>Articulares</w:t>
      </w:r>
    </w:p>
    <w:p>
      <w:pPr>
        <w:pStyle w:val="BodyText"/>
        <w:spacing w:line="249" w:lineRule="exact"/>
        <w:ind w:left="2793"/>
      </w:pPr>
      <w:r>
        <w:rPr>
          <w:w w:val="75"/>
        </w:rPr>
        <w:t>Omega-3,</w:t>
      </w:r>
      <w:r>
        <w:rPr>
          <w:spacing w:val="17"/>
        </w:rPr>
        <w:t> </w:t>
      </w:r>
      <w:r>
        <w:rPr>
          <w:w w:val="75"/>
        </w:rPr>
        <w:t>Vitamina</w:t>
      </w:r>
      <w:r>
        <w:rPr>
          <w:spacing w:val="7"/>
        </w:rPr>
        <w:t> </w:t>
      </w:r>
      <w:r>
        <w:rPr>
          <w:w w:val="75"/>
        </w:rPr>
        <w:t>D,</w:t>
      </w:r>
      <w:r>
        <w:rPr/>
        <w:t> </w:t>
      </w:r>
      <w:r>
        <w:rPr>
          <w:w w:val="75"/>
        </w:rPr>
        <w:t>C,</w:t>
      </w:r>
      <w:r>
        <w:rPr>
          <w:spacing w:val="-9"/>
        </w:rPr>
        <w:t> </w:t>
      </w:r>
      <w:r>
        <w:rPr>
          <w:w w:val="75"/>
        </w:rPr>
        <w:t>B6,</w:t>
      </w:r>
      <w:r>
        <w:rPr>
          <w:spacing w:val="-7"/>
        </w:rPr>
        <w:t> </w:t>
      </w:r>
      <w:r>
        <w:rPr>
          <w:w w:val="75"/>
        </w:rPr>
        <w:t>Magnésio,</w:t>
      </w:r>
      <w:r>
        <w:rPr>
          <w:spacing w:val="17"/>
        </w:rPr>
        <w:t> </w:t>
      </w:r>
      <w:r>
        <w:rPr>
          <w:spacing w:val="-4"/>
          <w:w w:val="75"/>
        </w:rPr>
        <w:t>Boro</w:t>
      </w:r>
    </w:p>
    <w:p>
      <w:pPr>
        <w:pStyle w:val="BodyText"/>
        <w:spacing w:after="0" w:line="249" w:lineRule="exact"/>
        <w:sectPr>
          <w:footerReference w:type="even" r:id="rId145"/>
          <w:footerReference w:type="default" r:id="rId146"/>
          <w:pgSz w:w="11910" w:h="16840"/>
          <w:pgMar w:header="0" w:footer="4770" w:top="1040" w:bottom="4960" w:left="141" w:right="141"/>
          <w:pgNumType w:start="218"/>
        </w:sectPr>
      </w:pPr>
    </w:p>
    <w:p>
      <w:pPr>
        <w:pStyle w:val="BodyText"/>
        <w:spacing w:line="252" w:lineRule="exact" w:before="73"/>
        <w:ind w:left="29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1249680</wp:posOffset>
                </wp:positionH>
                <wp:positionV relativeFrom="page">
                  <wp:posOffset>8132064</wp:posOffset>
                </wp:positionV>
                <wp:extent cx="1661160" cy="127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1661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1160" h="0">
                              <a:moveTo>
                                <a:pt x="0" y="0"/>
                              </a:moveTo>
                              <a:lnTo>
                                <a:pt x="166116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B4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6016" from="98.400002pt,640.320007pt" to="229.200002pt,640.320007pt" stroked="true" strokeweight=".96pt" strokecolor="#4b4b4b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85"/>
        </w:rPr>
        <w:t>Estresse</w:t>
      </w:r>
      <w:r>
        <w:rPr>
          <w:spacing w:val="-2"/>
        </w:rPr>
        <w:t> </w:t>
      </w:r>
      <w:r>
        <w:rPr>
          <w:spacing w:val="-2"/>
          <w:w w:val="95"/>
        </w:rPr>
        <w:t>Exarcebado</w:t>
      </w:r>
    </w:p>
    <w:p>
      <w:pPr>
        <w:pStyle w:val="BodyText"/>
        <w:spacing w:line="252" w:lineRule="exact"/>
        <w:ind w:left="2916"/>
      </w:pPr>
      <w:r>
        <w:rPr>
          <w:w w:val="75"/>
        </w:rPr>
        <w:t>Magnésio,</w:t>
      </w:r>
      <w:r>
        <w:rPr>
          <w:spacing w:val="14"/>
        </w:rPr>
        <w:t> </w:t>
      </w:r>
      <w:r>
        <w:rPr>
          <w:w w:val="75"/>
        </w:rPr>
        <w:t>Vitamina</w:t>
      </w:r>
      <w:r>
        <w:rPr>
          <w:spacing w:val="11"/>
        </w:rPr>
        <w:t> </w:t>
      </w:r>
      <w:r>
        <w:rPr>
          <w:w w:val="75"/>
        </w:rPr>
        <w:t>C,</w:t>
      </w:r>
      <w:r>
        <w:rPr>
          <w:spacing w:val="1"/>
        </w:rPr>
        <w:t> </w:t>
      </w:r>
      <w:r>
        <w:rPr>
          <w:w w:val="75"/>
        </w:rPr>
        <w:t>BS,</w:t>
      </w:r>
      <w:r>
        <w:rPr/>
        <w:t> </w:t>
      </w:r>
      <w:r>
        <w:rPr>
          <w:w w:val="75"/>
        </w:rPr>
        <w:t>B6,</w:t>
      </w:r>
      <w:r>
        <w:rPr>
          <w:spacing w:val="-7"/>
        </w:rPr>
        <w:t> </w:t>
      </w:r>
      <w:r>
        <w:rPr>
          <w:w w:val="75"/>
        </w:rPr>
        <w:t>L-Triptofano,</w:t>
      </w:r>
      <w:r>
        <w:rPr>
          <w:spacing w:val="27"/>
        </w:rPr>
        <w:t> </w:t>
      </w:r>
      <w:r>
        <w:rPr>
          <w:w w:val="75"/>
        </w:rPr>
        <w:t>lnositol,</w:t>
      </w:r>
      <w:r>
        <w:rPr>
          <w:spacing w:val="10"/>
        </w:rPr>
        <w:t> </w:t>
      </w:r>
      <w:r>
        <w:rPr>
          <w:w w:val="75"/>
        </w:rPr>
        <w:t>Coenzima</w:t>
      </w:r>
      <w:r>
        <w:rPr>
          <w:spacing w:val="14"/>
        </w:rPr>
        <w:t> </w:t>
      </w:r>
      <w:r>
        <w:rPr>
          <w:spacing w:val="-5"/>
          <w:w w:val="75"/>
        </w:rPr>
        <w:t>Q10</w:t>
      </w:r>
    </w:p>
    <w:p>
      <w:pPr>
        <w:spacing w:line="271" w:lineRule="exact" w:before="232"/>
        <w:ind w:left="2914" w:right="0" w:firstLine="0"/>
        <w:jc w:val="left"/>
        <w:rPr>
          <w:rFonts w:ascii="Calibri"/>
          <w:sz w:val="23"/>
        </w:rPr>
      </w:pPr>
      <w:r>
        <w:rPr>
          <w:rFonts w:ascii="Calibri"/>
          <w:spacing w:val="-2"/>
          <w:sz w:val="23"/>
        </w:rPr>
        <w:t>Burnout</w:t>
      </w:r>
    </w:p>
    <w:p>
      <w:pPr>
        <w:pStyle w:val="BodyText"/>
        <w:spacing w:line="259" w:lineRule="exact"/>
        <w:ind w:left="2922"/>
        <w:rPr>
          <w:rFonts w:ascii="Calibri" w:hAnsi="Calibri"/>
        </w:rPr>
      </w:pPr>
      <w:r>
        <w:rPr>
          <w:rFonts w:ascii="Calibri" w:hAnsi="Calibri"/>
          <w:w w:val="85"/>
        </w:rPr>
        <w:t>Magnésio,</w:t>
      </w:r>
      <w:r>
        <w:rPr>
          <w:rFonts w:ascii="Calibri" w:hAnsi="Calibri"/>
          <w:spacing w:val="7"/>
        </w:rPr>
        <w:t> </w:t>
      </w:r>
      <w:r>
        <w:rPr>
          <w:rFonts w:ascii="Calibri" w:hAnsi="Calibri"/>
          <w:w w:val="85"/>
        </w:rPr>
        <w:t>BS,</w:t>
      </w:r>
      <w:r>
        <w:rPr>
          <w:rFonts w:ascii="Calibri" w:hAnsi="Calibri"/>
          <w:spacing w:val="11"/>
        </w:rPr>
        <w:t> </w:t>
      </w:r>
      <w:r>
        <w:rPr>
          <w:rFonts w:ascii="Calibri" w:hAnsi="Calibri"/>
          <w:w w:val="85"/>
        </w:rPr>
        <w:t>Coenzima</w:t>
      </w:r>
      <w:r>
        <w:rPr>
          <w:rFonts w:ascii="Calibri" w:hAnsi="Calibri"/>
          <w:spacing w:val="13"/>
        </w:rPr>
        <w:t> </w:t>
      </w:r>
      <w:r>
        <w:rPr>
          <w:rFonts w:ascii="Calibri" w:hAnsi="Calibri"/>
          <w:w w:val="85"/>
        </w:rPr>
        <w:t>Q10,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w w:val="85"/>
        </w:rPr>
        <w:t>L-Triptofano,</w:t>
      </w:r>
      <w:r>
        <w:rPr>
          <w:rFonts w:ascii="Calibri" w:hAnsi="Calibri"/>
          <w:spacing w:val="29"/>
        </w:rPr>
        <w:t> </w:t>
      </w:r>
      <w:r>
        <w:rPr>
          <w:rFonts w:ascii="Calibri" w:hAnsi="Calibri"/>
          <w:w w:val="85"/>
        </w:rPr>
        <w:t>B6,</w:t>
      </w:r>
      <w:r>
        <w:rPr>
          <w:rFonts w:ascii="Calibri" w:hAnsi="Calibri"/>
          <w:spacing w:val="11"/>
        </w:rPr>
        <w:t> </w:t>
      </w:r>
      <w:r>
        <w:rPr>
          <w:rFonts w:ascii="Calibri" w:hAnsi="Calibri"/>
          <w:w w:val="85"/>
        </w:rPr>
        <w:t>Vitamina</w:t>
      </w:r>
      <w:r>
        <w:rPr>
          <w:rFonts w:ascii="Calibri" w:hAnsi="Calibri"/>
          <w:spacing w:val="12"/>
        </w:rPr>
        <w:t> </w:t>
      </w:r>
      <w:r>
        <w:rPr>
          <w:rFonts w:ascii="Calibri" w:hAnsi="Calibri"/>
          <w:w w:val="85"/>
        </w:rPr>
        <w:t>C,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w w:val="85"/>
        </w:rPr>
        <w:t>Omega-</w:t>
      </w:r>
      <w:r>
        <w:rPr>
          <w:rFonts w:ascii="Calibri" w:hAnsi="Calibri"/>
          <w:spacing w:val="-10"/>
          <w:w w:val="85"/>
        </w:rPr>
        <w:t>3</w:t>
      </w:r>
    </w:p>
    <w:p>
      <w:pPr>
        <w:pStyle w:val="BodyText"/>
        <w:spacing w:before="216"/>
        <w:ind w:left="2932" w:right="4619" w:hanging="16"/>
      </w:pPr>
      <w:r>
        <w:rPr>
          <w:w w:val="85"/>
        </w:rPr>
        <w:t>Distress</w:t>
      </w:r>
      <w:r>
        <w:rPr/>
        <w:t> </w:t>
      </w:r>
      <w:r>
        <w:rPr>
          <w:w w:val="85"/>
        </w:rPr>
        <w:t>/</w:t>
      </w:r>
      <w:r>
        <w:rPr>
          <w:spacing w:val="-11"/>
          <w:w w:val="85"/>
        </w:rPr>
        <w:t> </w:t>
      </w:r>
      <w:r>
        <w:rPr>
          <w:w w:val="85"/>
        </w:rPr>
        <w:t>Eustress</w:t>
      </w:r>
      <w:r>
        <w:rPr/>
        <w:t> </w:t>
      </w:r>
      <w:r>
        <w:rPr>
          <w:w w:val="85"/>
        </w:rPr>
        <w:t>(?/lau/l¥lanejo</w:t>
      </w:r>
      <w:r>
        <w:rPr>
          <w:spacing w:val="-16"/>
          <w:w w:val="85"/>
        </w:rPr>
        <w:t> </w:t>
      </w:r>
      <w:r>
        <w:rPr>
          <w:w w:val="85"/>
        </w:rPr>
        <w:t>De</w:t>
      </w:r>
      <w:r>
        <w:rPr>
          <w:spacing w:val="-13"/>
          <w:w w:val="85"/>
        </w:rPr>
        <w:t> </w:t>
      </w:r>
      <w:r>
        <w:rPr>
          <w:w w:val="85"/>
        </w:rPr>
        <w:t>Estresse) </w:t>
      </w:r>
      <w:r>
        <w:rPr>
          <w:spacing w:val="-2"/>
          <w:w w:val="80"/>
        </w:rPr>
        <w:t>Vitamina</w:t>
      </w:r>
      <w:r>
        <w:rPr>
          <w:spacing w:val="-14"/>
        </w:rPr>
        <w:t> </w:t>
      </w:r>
      <w:r>
        <w:rPr>
          <w:spacing w:val="-2"/>
          <w:w w:val="80"/>
        </w:rPr>
        <w:t>C,</w:t>
      </w:r>
      <w:r>
        <w:rPr>
          <w:spacing w:val="-13"/>
        </w:rPr>
        <w:t> </w:t>
      </w:r>
      <w:r>
        <w:rPr>
          <w:spacing w:val="-2"/>
          <w:w w:val="80"/>
        </w:rPr>
        <w:t>Magnésio,</w:t>
      </w:r>
      <w:r>
        <w:rPr>
          <w:spacing w:val="-6"/>
        </w:rPr>
        <w:t> </w:t>
      </w:r>
      <w:r>
        <w:rPr>
          <w:spacing w:val="-2"/>
          <w:w w:val="80"/>
        </w:rPr>
        <w:t>85,</w:t>
      </w:r>
      <w:r>
        <w:rPr>
          <w:spacing w:val="-4"/>
          <w:w w:val="80"/>
        </w:rPr>
        <w:t> </w:t>
      </w:r>
      <w:r>
        <w:rPr>
          <w:spacing w:val="-2"/>
          <w:w w:val="80"/>
        </w:rPr>
        <w:t>B6,</w:t>
      </w:r>
      <w:r>
        <w:rPr>
          <w:spacing w:val="-13"/>
        </w:rPr>
        <w:t> </w:t>
      </w:r>
      <w:r>
        <w:rPr>
          <w:spacing w:val="-2"/>
          <w:w w:val="80"/>
        </w:rPr>
        <w:t>lnositol,</w:t>
      </w:r>
      <w:r>
        <w:rPr>
          <w:spacing w:val="-11"/>
        </w:rPr>
        <w:t> </w:t>
      </w:r>
      <w:r>
        <w:rPr>
          <w:spacing w:val="-2"/>
          <w:w w:val="80"/>
        </w:rPr>
        <w:t>L-Triptofano</w:t>
      </w:r>
    </w:p>
    <w:p>
      <w:pPr>
        <w:spacing w:line="238" w:lineRule="exact" w:before="246"/>
        <w:ind w:left="2913" w:right="0" w:firstLine="0"/>
        <w:jc w:val="left"/>
        <w:rPr>
          <w:sz w:val="21"/>
        </w:rPr>
      </w:pPr>
      <w:r>
        <w:rPr>
          <w:spacing w:val="-2"/>
          <w:sz w:val="21"/>
        </w:rPr>
        <w:t>Impotência</w:t>
      </w:r>
    </w:p>
    <w:p>
      <w:pPr>
        <w:pStyle w:val="BodyText"/>
        <w:spacing w:line="250" w:lineRule="exact"/>
        <w:ind w:left="2921"/>
      </w:pPr>
      <w:r>
        <w:rPr>
          <w:w w:val="75"/>
        </w:rPr>
        <w:t>Zinco,</w:t>
      </w:r>
      <w:r>
        <w:rPr>
          <w:spacing w:val="19"/>
        </w:rPr>
        <w:t> </w:t>
      </w:r>
      <w:r>
        <w:rPr>
          <w:w w:val="75"/>
        </w:rPr>
        <w:t>Vitamina</w:t>
      </w:r>
      <w:r>
        <w:rPr>
          <w:spacing w:val="4"/>
        </w:rPr>
        <w:t> </w:t>
      </w:r>
      <w:r>
        <w:rPr>
          <w:w w:val="75"/>
        </w:rPr>
        <w:t>E,</w:t>
      </w:r>
      <w:r>
        <w:rPr>
          <w:spacing w:val="-1"/>
        </w:rPr>
        <w:t> </w:t>
      </w:r>
      <w:r>
        <w:rPr>
          <w:w w:val="75"/>
        </w:rPr>
        <w:t>B6,</w:t>
      </w:r>
      <w:r>
        <w:rPr>
          <w:spacing w:val="-1"/>
        </w:rPr>
        <w:t> </w:t>
      </w:r>
      <w:r>
        <w:rPr>
          <w:w w:val="75"/>
        </w:rPr>
        <w:t>Coenzima</w:t>
      </w:r>
      <w:r>
        <w:rPr>
          <w:spacing w:val="25"/>
        </w:rPr>
        <w:t> </w:t>
      </w:r>
      <w:r>
        <w:rPr>
          <w:w w:val="75"/>
        </w:rPr>
        <w:t>Q10,</w:t>
      </w:r>
      <w:r>
        <w:rPr>
          <w:spacing w:val="10"/>
        </w:rPr>
        <w:t> </w:t>
      </w:r>
      <w:r>
        <w:rPr>
          <w:w w:val="75"/>
        </w:rPr>
        <w:t>Vitamina</w:t>
      </w:r>
      <w:r>
        <w:rPr>
          <w:spacing w:val="4"/>
        </w:rPr>
        <w:t> </w:t>
      </w:r>
      <w:r>
        <w:rPr>
          <w:w w:val="75"/>
        </w:rPr>
        <w:t>D,</w:t>
      </w:r>
      <w:r>
        <w:rPr>
          <w:spacing w:val="-1"/>
        </w:rPr>
        <w:t> </w:t>
      </w:r>
      <w:r>
        <w:rPr>
          <w:w w:val="75"/>
        </w:rPr>
        <w:t>Omega-</w:t>
      </w:r>
      <w:r>
        <w:rPr>
          <w:spacing w:val="-10"/>
          <w:w w:val="75"/>
        </w:rPr>
        <w:t>3</w:t>
      </w:r>
    </w:p>
    <w:p>
      <w:pPr>
        <w:spacing w:before="246"/>
        <w:ind w:left="2924" w:right="0" w:firstLine="0"/>
        <w:jc w:val="left"/>
        <w:rPr>
          <w:sz w:val="21"/>
        </w:rPr>
      </w:pPr>
      <w:r>
        <w:rPr>
          <w:w w:val="85"/>
          <w:sz w:val="21"/>
        </w:rPr>
        <w:t>Menopausa</w:t>
      </w:r>
      <w:r>
        <w:rPr>
          <w:spacing w:val="25"/>
          <w:sz w:val="21"/>
        </w:rPr>
        <w:t> </w:t>
      </w:r>
      <w:r>
        <w:rPr>
          <w:w w:val="85"/>
          <w:sz w:val="21"/>
        </w:rPr>
        <w:t>(Sintomas</w:t>
      </w:r>
      <w:r>
        <w:rPr>
          <w:spacing w:val="5"/>
          <w:sz w:val="21"/>
        </w:rPr>
        <w:t> </w:t>
      </w:r>
      <w:r>
        <w:rPr>
          <w:spacing w:val="-2"/>
          <w:w w:val="85"/>
          <w:sz w:val="21"/>
        </w:rPr>
        <w:t>Relacionados)</w:t>
      </w:r>
    </w:p>
    <w:p>
      <w:pPr>
        <w:pStyle w:val="BodyText"/>
        <w:spacing w:before="8"/>
        <w:ind w:left="2932"/>
      </w:pPr>
      <w:r>
        <w:rPr>
          <w:w w:val="75"/>
        </w:rPr>
        <w:t>Vitamina</w:t>
      </w:r>
      <w:r>
        <w:rPr>
          <w:spacing w:val="8"/>
        </w:rPr>
        <w:t> </w:t>
      </w:r>
      <w:r>
        <w:rPr>
          <w:w w:val="75"/>
        </w:rPr>
        <w:t>E,</w:t>
      </w:r>
      <w:r>
        <w:rPr>
          <w:spacing w:val="-14"/>
        </w:rPr>
        <w:t> </w:t>
      </w:r>
      <w:r>
        <w:rPr>
          <w:w w:val="75"/>
        </w:rPr>
        <w:t>B6,</w:t>
      </w:r>
      <w:r>
        <w:rPr>
          <w:spacing w:val="-4"/>
        </w:rPr>
        <w:t> </w:t>
      </w:r>
      <w:r>
        <w:rPr>
          <w:w w:val="75"/>
        </w:rPr>
        <w:t>Cálcio,</w:t>
      </w:r>
      <w:r>
        <w:rPr>
          <w:spacing w:val="13"/>
        </w:rPr>
        <w:t> </w:t>
      </w:r>
      <w:r>
        <w:rPr>
          <w:w w:val="75"/>
        </w:rPr>
        <w:t>Vitamina</w:t>
      </w:r>
      <w:r>
        <w:rPr>
          <w:spacing w:val="12"/>
        </w:rPr>
        <w:t> </w:t>
      </w:r>
      <w:r>
        <w:rPr>
          <w:w w:val="75"/>
        </w:rPr>
        <w:t>D,</w:t>
      </w:r>
      <w:r>
        <w:rPr>
          <w:spacing w:val="3"/>
        </w:rPr>
        <w:t> </w:t>
      </w:r>
      <w:r>
        <w:rPr>
          <w:w w:val="75"/>
        </w:rPr>
        <w:t>Omega-3,</w:t>
      </w:r>
      <w:r>
        <w:rPr>
          <w:spacing w:val="13"/>
        </w:rPr>
        <w:t> </w:t>
      </w:r>
      <w:r>
        <w:rPr>
          <w:w w:val="75"/>
        </w:rPr>
        <w:t>Magnésio,</w:t>
      </w:r>
      <w:r>
        <w:rPr>
          <w:spacing w:val="25"/>
        </w:rPr>
        <w:t> </w:t>
      </w:r>
      <w:r>
        <w:rPr>
          <w:spacing w:val="-2"/>
          <w:w w:val="75"/>
        </w:rPr>
        <w:t>lsoâavonas</w:t>
      </w:r>
    </w:p>
    <w:p>
      <w:pPr>
        <w:pStyle w:val="BodyText"/>
        <w:spacing w:before="236"/>
        <w:ind w:left="2930"/>
      </w:pPr>
      <w:r>
        <w:rPr>
          <w:spacing w:val="-2"/>
          <w:w w:val="95"/>
        </w:rPr>
        <w:t>Esterilidade</w:t>
      </w:r>
    </w:p>
    <w:p>
      <w:pPr>
        <w:pStyle w:val="BodyText"/>
        <w:spacing w:before="7"/>
        <w:ind w:left="2936"/>
      </w:pPr>
      <w:r>
        <w:rPr>
          <w:w w:val="75"/>
        </w:rPr>
        <w:t>Zinco,</w:t>
      </w:r>
      <w:r>
        <w:rPr>
          <w:spacing w:val="10"/>
        </w:rPr>
        <w:t> </w:t>
      </w:r>
      <w:r>
        <w:rPr>
          <w:w w:val="75"/>
        </w:rPr>
        <w:t>Selênio,</w:t>
      </w:r>
      <w:r>
        <w:rPr>
          <w:spacing w:val="11"/>
        </w:rPr>
        <w:t> </w:t>
      </w:r>
      <w:r>
        <w:rPr>
          <w:w w:val="75"/>
        </w:rPr>
        <w:t>Vitamina</w:t>
      </w:r>
      <w:r>
        <w:rPr>
          <w:spacing w:val="8"/>
        </w:rPr>
        <w:t> </w:t>
      </w:r>
      <w:r>
        <w:rPr>
          <w:w w:val="75"/>
        </w:rPr>
        <w:t>E,</w:t>
      </w:r>
      <w:r>
        <w:rPr>
          <w:spacing w:val="-4"/>
        </w:rPr>
        <w:t> </w:t>
      </w:r>
      <w:r>
        <w:rPr>
          <w:w w:val="75"/>
        </w:rPr>
        <w:t>B12,</w:t>
      </w:r>
      <w:r>
        <w:rPr>
          <w:spacing w:val="5"/>
        </w:rPr>
        <w:t> </w:t>
      </w:r>
      <w:r>
        <w:rPr>
          <w:w w:val="75"/>
        </w:rPr>
        <w:t>Ácido</w:t>
      </w:r>
      <w:r>
        <w:rPr>
          <w:spacing w:val="1"/>
        </w:rPr>
        <w:t> </w:t>
      </w:r>
      <w:r>
        <w:rPr>
          <w:w w:val="75"/>
        </w:rPr>
        <w:t>Fólico,</w:t>
      </w:r>
      <w:r>
        <w:rPr>
          <w:spacing w:val="16"/>
        </w:rPr>
        <w:t> </w:t>
      </w:r>
      <w:r>
        <w:rPr>
          <w:w w:val="75"/>
        </w:rPr>
        <w:t>Omega-</w:t>
      </w:r>
      <w:r>
        <w:rPr>
          <w:spacing w:val="-10"/>
          <w:w w:val="75"/>
        </w:rPr>
        <w:t>3</w:t>
      </w:r>
    </w:p>
    <w:p>
      <w:pPr>
        <w:spacing w:before="236"/>
        <w:ind w:left="2922" w:right="0" w:firstLine="0"/>
        <w:jc w:val="left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Fadiga</w:t>
      </w:r>
      <w:r>
        <w:rPr>
          <w:rFonts w:ascii="Calibri" w:hAnsi="Calibri"/>
          <w:spacing w:val="16"/>
          <w:sz w:val="21"/>
        </w:rPr>
        <w:t> </w:t>
      </w:r>
      <w:r>
        <w:rPr>
          <w:rFonts w:ascii="Calibri" w:hAnsi="Calibri"/>
          <w:spacing w:val="-2"/>
          <w:sz w:val="21"/>
        </w:rPr>
        <w:t>Crônica</w:t>
      </w:r>
    </w:p>
    <w:p>
      <w:pPr>
        <w:spacing w:before="2"/>
        <w:ind w:left="2937" w:right="0" w:firstLine="0"/>
        <w:jc w:val="left"/>
        <w:rPr>
          <w:rFonts w:ascii="Calibri" w:hAnsi="Calibri"/>
          <w:sz w:val="21"/>
        </w:rPr>
      </w:pPr>
      <w:r>
        <w:rPr>
          <w:rFonts w:ascii="Calibri" w:hAnsi="Calibri"/>
          <w:w w:val="90"/>
          <w:sz w:val="21"/>
        </w:rPr>
        <w:t>Coenzima</w:t>
      </w:r>
      <w:r>
        <w:rPr>
          <w:rFonts w:ascii="Calibri" w:hAnsi="Calibri"/>
          <w:spacing w:val="8"/>
          <w:sz w:val="21"/>
        </w:rPr>
        <w:t> </w:t>
      </w:r>
      <w:r>
        <w:rPr>
          <w:rFonts w:ascii="Calibri" w:hAnsi="Calibri"/>
          <w:w w:val="90"/>
          <w:sz w:val="21"/>
        </w:rPr>
        <w:t>Q10,</w:t>
      </w:r>
      <w:r>
        <w:rPr>
          <w:rFonts w:ascii="Calibri" w:hAnsi="Calibri"/>
          <w:spacing w:val="7"/>
          <w:sz w:val="21"/>
        </w:rPr>
        <w:t> </w:t>
      </w:r>
      <w:r>
        <w:rPr>
          <w:rFonts w:ascii="Calibri" w:hAnsi="Calibri"/>
          <w:w w:val="90"/>
          <w:sz w:val="21"/>
        </w:rPr>
        <w:t>Magnésio,</w:t>
      </w:r>
      <w:r>
        <w:rPr>
          <w:rFonts w:ascii="Calibri" w:hAnsi="Calibri"/>
          <w:spacing w:val="13"/>
          <w:sz w:val="21"/>
        </w:rPr>
        <w:t> </w:t>
      </w:r>
      <w:r>
        <w:rPr>
          <w:rFonts w:ascii="Calibri" w:hAnsi="Calibri"/>
          <w:w w:val="90"/>
          <w:sz w:val="21"/>
        </w:rPr>
        <w:t>B12,</w:t>
      </w:r>
      <w:r>
        <w:rPr>
          <w:rFonts w:ascii="Calibri" w:hAnsi="Calibri"/>
          <w:spacing w:val="3"/>
          <w:sz w:val="21"/>
        </w:rPr>
        <w:t> </w:t>
      </w:r>
      <w:r>
        <w:rPr>
          <w:rFonts w:ascii="Calibri" w:hAnsi="Calibri"/>
          <w:w w:val="90"/>
          <w:sz w:val="21"/>
        </w:rPr>
        <w:t>B6,</w:t>
      </w:r>
      <w:r>
        <w:rPr>
          <w:rFonts w:ascii="Calibri" w:hAnsi="Calibri"/>
          <w:spacing w:val="-4"/>
          <w:sz w:val="21"/>
        </w:rPr>
        <w:t> </w:t>
      </w:r>
      <w:r>
        <w:rPr>
          <w:rFonts w:ascii="Calibri" w:hAnsi="Calibri"/>
          <w:w w:val="90"/>
          <w:sz w:val="21"/>
        </w:rPr>
        <w:t>B9,</w:t>
      </w:r>
      <w:r>
        <w:rPr>
          <w:rFonts w:ascii="Calibri" w:hAnsi="Calibri"/>
          <w:spacing w:val="-3"/>
          <w:sz w:val="21"/>
        </w:rPr>
        <w:t> </w:t>
      </w:r>
      <w:r>
        <w:rPr>
          <w:rFonts w:ascii="Calibri" w:hAnsi="Calibri"/>
          <w:w w:val="90"/>
          <w:sz w:val="21"/>
        </w:rPr>
        <w:t>Ferro,</w:t>
      </w:r>
      <w:r>
        <w:rPr>
          <w:rFonts w:ascii="Calibri" w:hAnsi="Calibri"/>
          <w:spacing w:val="10"/>
          <w:sz w:val="21"/>
        </w:rPr>
        <w:t> </w:t>
      </w:r>
      <w:r>
        <w:rPr>
          <w:rFonts w:ascii="Calibri" w:hAnsi="Calibri"/>
          <w:w w:val="90"/>
          <w:sz w:val="21"/>
        </w:rPr>
        <w:t>Vitamina</w:t>
      </w:r>
      <w:r>
        <w:rPr>
          <w:rFonts w:ascii="Calibri" w:hAnsi="Calibri"/>
          <w:spacing w:val="6"/>
          <w:sz w:val="21"/>
        </w:rPr>
        <w:t> </w:t>
      </w:r>
      <w:r>
        <w:rPr>
          <w:rFonts w:ascii="Calibri" w:hAnsi="Calibri"/>
          <w:w w:val="90"/>
          <w:sz w:val="21"/>
        </w:rPr>
        <w:t>D,</w:t>
      </w:r>
      <w:r>
        <w:rPr>
          <w:rFonts w:ascii="Calibri" w:hAnsi="Calibri"/>
          <w:spacing w:val="12"/>
          <w:sz w:val="21"/>
        </w:rPr>
        <w:t> </w:t>
      </w:r>
      <w:r>
        <w:rPr>
          <w:rFonts w:ascii="Calibri" w:hAnsi="Calibri"/>
          <w:w w:val="90"/>
          <w:sz w:val="21"/>
        </w:rPr>
        <w:t>Vitamina</w:t>
      </w:r>
      <w:r>
        <w:rPr>
          <w:rFonts w:ascii="Calibri" w:hAnsi="Calibri"/>
          <w:spacing w:val="14"/>
          <w:sz w:val="21"/>
        </w:rPr>
        <w:t> </w:t>
      </w:r>
      <w:r>
        <w:rPr>
          <w:rFonts w:ascii="Calibri" w:hAnsi="Calibri"/>
          <w:w w:val="90"/>
          <w:sz w:val="21"/>
        </w:rPr>
        <w:t>C,</w:t>
      </w:r>
      <w:r>
        <w:rPr>
          <w:rFonts w:ascii="Calibri" w:hAnsi="Calibri"/>
          <w:spacing w:val="1"/>
          <w:sz w:val="21"/>
        </w:rPr>
        <w:t> </w:t>
      </w:r>
      <w:r>
        <w:rPr>
          <w:rFonts w:ascii="Calibri" w:hAnsi="Calibri"/>
          <w:w w:val="90"/>
          <w:sz w:val="21"/>
        </w:rPr>
        <w:t>Omega-</w:t>
      </w:r>
      <w:r>
        <w:rPr>
          <w:rFonts w:ascii="Calibri" w:hAnsi="Calibri"/>
          <w:spacing w:val="-10"/>
          <w:w w:val="90"/>
          <w:sz w:val="21"/>
        </w:rPr>
        <w:t>3</w:t>
      </w:r>
    </w:p>
    <w:p>
      <w:pPr>
        <w:pStyle w:val="BodyText"/>
        <w:spacing w:line="252" w:lineRule="exact" w:before="220"/>
        <w:ind w:left="2926"/>
      </w:pPr>
      <w:r>
        <w:rPr>
          <w:spacing w:val="-2"/>
        </w:rPr>
        <w:t>lrritabilidade</w:t>
      </w:r>
    </w:p>
    <w:p>
      <w:pPr>
        <w:pStyle w:val="BodyText"/>
        <w:spacing w:line="252" w:lineRule="exact"/>
        <w:ind w:left="2982"/>
      </w:pPr>
      <w:r>
        <w:rPr>
          <w:w w:val="75"/>
        </w:rPr>
        <w:t>B6,</w:t>
      </w:r>
      <w:r>
        <w:rPr>
          <w:spacing w:val="4"/>
        </w:rPr>
        <w:t> </w:t>
      </w:r>
      <w:r>
        <w:rPr>
          <w:w w:val="75"/>
        </w:rPr>
        <w:t>B1,</w:t>
      </w:r>
      <w:r>
        <w:rPr>
          <w:spacing w:val="-7"/>
        </w:rPr>
        <w:t> </w:t>
      </w:r>
      <w:r>
        <w:rPr>
          <w:w w:val="75"/>
        </w:rPr>
        <w:t>B12,</w:t>
      </w:r>
      <w:r>
        <w:rPr>
          <w:spacing w:val="-1"/>
        </w:rPr>
        <w:t> </w:t>
      </w:r>
      <w:r>
        <w:rPr>
          <w:w w:val="75"/>
        </w:rPr>
        <w:t>Magnésio,</w:t>
      </w:r>
      <w:r>
        <w:rPr>
          <w:spacing w:val="17"/>
        </w:rPr>
        <w:t> </w:t>
      </w:r>
      <w:r>
        <w:rPr>
          <w:w w:val="75"/>
        </w:rPr>
        <w:t>L-Triptofano,</w:t>
      </w:r>
      <w:r>
        <w:rPr>
          <w:spacing w:val="26"/>
        </w:rPr>
        <w:t> </w:t>
      </w:r>
      <w:r>
        <w:rPr>
          <w:w w:val="75"/>
        </w:rPr>
        <w:t>Vitamina</w:t>
      </w:r>
      <w:r>
        <w:rPr>
          <w:spacing w:val="7"/>
        </w:rPr>
        <w:t> </w:t>
      </w:r>
      <w:r>
        <w:rPr>
          <w:spacing w:val="-10"/>
          <w:w w:val="75"/>
        </w:rPr>
        <w:t>D</w:t>
      </w:r>
    </w:p>
    <w:p>
      <w:pPr>
        <w:pStyle w:val="BodyText"/>
        <w:spacing w:before="229"/>
        <w:ind w:left="2940" w:right="4403" w:hanging="11"/>
      </w:pPr>
      <w:r>
        <w:rPr>
          <w:spacing w:val="-2"/>
          <w:w w:val="90"/>
        </w:rPr>
        <w:t>Hipotireoidismo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(Apoio</w:t>
      </w:r>
      <w:r>
        <w:rPr>
          <w:spacing w:val="-14"/>
          <w:w w:val="90"/>
        </w:rPr>
        <w:t> </w:t>
      </w:r>
      <w:r>
        <w:rPr>
          <w:color w:val="0F0F0F"/>
          <w:spacing w:val="-2"/>
          <w:w w:val="90"/>
        </w:rPr>
        <w:t>E</w:t>
      </w:r>
      <w:r>
        <w:rPr>
          <w:color w:val="0F0F0F"/>
          <w:spacing w:val="-14"/>
          <w:w w:val="90"/>
        </w:rPr>
        <w:t> </w:t>
      </w:r>
      <w:r>
        <w:rPr>
          <w:spacing w:val="-2"/>
          <w:w w:val="90"/>
        </w:rPr>
        <w:t>Causas</w:t>
      </w:r>
      <w:r>
        <w:rPr>
          <w:spacing w:val="12"/>
        </w:rPr>
        <w:t> </w:t>
      </w:r>
      <w:r>
        <w:rPr>
          <w:spacing w:val="-2"/>
          <w:w w:val="90"/>
        </w:rPr>
        <w:t>Associadas) </w:t>
      </w:r>
      <w:r>
        <w:rPr>
          <w:spacing w:val="-2"/>
          <w:w w:val="80"/>
        </w:rPr>
        <w:t>lodo,</w:t>
      </w:r>
      <w:r>
        <w:rPr>
          <w:spacing w:val="-10"/>
        </w:rPr>
        <w:t> </w:t>
      </w:r>
      <w:r>
        <w:rPr>
          <w:spacing w:val="-2"/>
          <w:w w:val="80"/>
        </w:rPr>
        <w:t>Se!ênio,</w:t>
      </w:r>
      <w:r>
        <w:rPr>
          <w:spacing w:val="-4"/>
        </w:rPr>
        <w:t> </w:t>
      </w:r>
      <w:r>
        <w:rPr>
          <w:spacing w:val="-2"/>
          <w:w w:val="80"/>
        </w:rPr>
        <w:t>Zinco,</w:t>
      </w:r>
      <w:r>
        <w:rPr>
          <w:spacing w:val="-6"/>
        </w:rPr>
        <w:t> </w:t>
      </w:r>
      <w:r>
        <w:rPr>
          <w:spacing w:val="-2"/>
          <w:w w:val="80"/>
        </w:rPr>
        <w:t>Vitamina</w:t>
      </w:r>
      <w:r>
        <w:rPr>
          <w:spacing w:val="-6"/>
          <w:w w:val="80"/>
        </w:rPr>
        <w:t> </w:t>
      </w:r>
      <w:r>
        <w:rPr>
          <w:spacing w:val="-2"/>
          <w:w w:val="80"/>
        </w:rPr>
        <w:t>D,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Ferro,</w:t>
      </w:r>
      <w:r>
        <w:rPr>
          <w:spacing w:val="-12"/>
        </w:rPr>
        <w:t> </w:t>
      </w:r>
      <w:r>
        <w:rPr>
          <w:spacing w:val="-2"/>
          <w:w w:val="80"/>
        </w:rPr>
        <w:t>Tirosina,</w:t>
      </w:r>
      <w:r>
        <w:rPr>
          <w:spacing w:val="-14"/>
        </w:rPr>
        <w:t> </w:t>
      </w:r>
      <w:r>
        <w:rPr>
          <w:spacing w:val="-2"/>
          <w:w w:val="80"/>
        </w:rPr>
        <w:t>B12</w:t>
      </w:r>
    </w:p>
    <w:p>
      <w:pPr>
        <w:spacing w:line="263" w:lineRule="exact" w:before="220"/>
        <w:ind w:left="2930" w:right="0" w:firstLine="0"/>
        <w:jc w:val="left"/>
        <w:rPr>
          <w:sz w:val="23"/>
        </w:rPr>
      </w:pPr>
      <w:r>
        <w:rPr>
          <w:w w:val="75"/>
          <w:sz w:val="23"/>
        </w:rPr>
        <w:t>Dor</w:t>
      </w:r>
      <w:r>
        <w:rPr>
          <w:spacing w:val="-12"/>
          <w:sz w:val="23"/>
        </w:rPr>
        <w:t> </w:t>
      </w:r>
      <w:r>
        <w:rPr>
          <w:w w:val="75"/>
          <w:sz w:val="23"/>
        </w:rPr>
        <w:t>De</w:t>
      </w:r>
      <w:r>
        <w:rPr>
          <w:spacing w:val="1"/>
          <w:sz w:val="23"/>
        </w:rPr>
        <w:t> </w:t>
      </w:r>
      <w:r>
        <w:rPr>
          <w:w w:val="75"/>
          <w:sz w:val="23"/>
        </w:rPr>
        <w:t>Cabeça</w:t>
      </w:r>
      <w:r>
        <w:rPr>
          <w:spacing w:val="6"/>
          <w:sz w:val="23"/>
        </w:rPr>
        <w:t> </w:t>
      </w:r>
      <w:r>
        <w:rPr>
          <w:spacing w:val="-2"/>
          <w:w w:val="75"/>
          <w:sz w:val="23"/>
        </w:rPr>
        <w:t>Frequente</w:t>
      </w:r>
    </w:p>
    <w:p>
      <w:pPr>
        <w:pStyle w:val="BodyText"/>
        <w:spacing w:line="251" w:lineRule="exact"/>
        <w:ind w:left="2931"/>
      </w:pPr>
      <w:r>
        <w:rPr>
          <w:w w:val="75"/>
        </w:rPr>
        <w:t>Magnésio,</w:t>
      </w:r>
      <w:r>
        <w:rPr>
          <w:spacing w:val="11"/>
        </w:rPr>
        <w:t> </w:t>
      </w:r>
      <w:r>
        <w:rPr>
          <w:w w:val="75"/>
        </w:rPr>
        <w:t>B2,</w:t>
      </w:r>
      <w:r>
        <w:rPr>
          <w:spacing w:val="1"/>
        </w:rPr>
        <w:t> </w:t>
      </w:r>
      <w:r>
        <w:rPr>
          <w:w w:val="75"/>
        </w:rPr>
        <w:t>B6,</w:t>
      </w:r>
      <w:r>
        <w:rPr>
          <w:spacing w:val="1"/>
        </w:rPr>
        <w:t> </w:t>
      </w:r>
      <w:r>
        <w:rPr>
          <w:w w:val="75"/>
        </w:rPr>
        <w:t>B12,</w:t>
      </w:r>
      <w:r>
        <w:rPr>
          <w:spacing w:val="7"/>
        </w:rPr>
        <w:t> </w:t>
      </w:r>
      <w:r>
        <w:rPr>
          <w:w w:val="75"/>
        </w:rPr>
        <w:t>Vitamina</w:t>
      </w:r>
      <w:r>
        <w:rPr>
          <w:spacing w:val="6"/>
        </w:rPr>
        <w:t> </w:t>
      </w:r>
      <w:r>
        <w:rPr>
          <w:w w:val="75"/>
        </w:rPr>
        <w:t>D,</w:t>
      </w:r>
      <w:r>
        <w:rPr>
          <w:spacing w:val="8"/>
        </w:rPr>
        <w:t> </w:t>
      </w:r>
      <w:r>
        <w:rPr>
          <w:w w:val="75"/>
        </w:rPr>
        <w:t>Coenzima</w:t>
      </w:r>
      <w:r>
        <w:rPr>
          <w:spacing w:val="24"/>
        </w:rPr>
        <w:t> </w:t>
      </w:r>
      <w:r>
        <w:rPr>
          <w:w w:val="75"/>
        </w:rPr>
        <w:t>Q10,</w:t>
      </w:r>
      <w:r>
        <w:rPr>
          <w:spacing w:val="5"/>
        </w:rPr>
        <w:t> </w:t>
      </w:r>
      <w:r>
        <w:rPr>
          <w:w w:val="75"/>
        </w:rPr>
        <w:t>Omega-</w:t>
      </w:r>
      <w:r>
        <w:rPr>
          <w:spacing w:val="-10"/>
          <w:w w:val="75"/>
        </w:rPr>
        <w:t>3</w:t>
      </w:r>
    </w:p>
    <w:p>
      <w:pPr>
        <w:spacing w:line="264" w:lineRule="exact" w:before="217"/>
        <w:ind w:left="2932" w:right="0" w:firstLine="0"/>
        <w:jc w:val="left"/>
        <w:rPr>
          <w:sz w:val="24"/>
        </w:rPr>
      </w:pPr>
      <w:r>
        <w:rPr>
          <w:w w:val="75"/>
          <w:sz w:val="24"/>
        </w:rPr>
        <w:t>Infertilidade</w:t>
      </w:r>
      <w:r>
        <w:rPr>
          <w:spacing w:val="31"/>
          <w:sz w:val="24"/>
        </w:rPr>
        <w:t> </w:t>
      </w:r>
      <w:r>
        <w:rPr>
          <w:spacing w:val="-2"/>
          <w:w w:val="90"/>
          <w:sz w:val="24"/>
        </w:rPr>
        <w:t>Nasculina</w:t>
      </w:r>
    </w:p>
    <w:p>
      <w:pPr>
        <w:spacing w:line="264" w:lineRule="exact" w:before="0"/>
        <w:ind w:left="2986" w:right="0" w:firstLine="0"/>
        <w:jc w:val="left"/>
        <w:rPr>
          <w:sz w:val="24"/>
        </w:rPr>
      </w:pPr>
      <w:r>
        <w:rPr>
          <w:w w:val="70"/>
          <w:sz w:val="24"/>
        </w:rPr>
        <w:t>Zinco,</w:t>
      </w:r>
      <w:r>
        <w:rPr>
          <w:spacing w:val="-15"/>
          <w:sz w:val="24"/>
        </w:rPr>
        <w:t> </w:t>
      </w:r>
      <w:r>
        <w:rPr>
          <w:w w:val="70"/>
          <w:sz w:val="24"/>
        </w:rPr>
        <w:t>Selênio,</w:t>
      </w:r>
      <w:r>
        <w:rPr>
          <w:spacing w:val="2"/>
          <w:sz w:val="24"/>
        </w:rPr>
        <w:t> </w:t>
      </w:r>
      <w:r>
        <w:rPr>
          <w:w w:val="70"/>
          <w:sz w:val="24"/>
        </w:rPr>
        <w:t>Vitamina</w:t>
      </w:r>
      <w:r>
        <w:rPr>
          <w:spacing w:val="-11"/>
          <w:sz w:val="24"/>
        </w:rPr>
        <w:t> </w:t>
      </w:r>
      <w:r>
        <w:rPr>
          <w:w w:val="70"/>
          <w:sz w:val="24"/>
        </w:rPr>
        <w:t>E,</w:t>
      </w:r>
      <w:r>
        <w:rPr>
          <w:spacing w:val="-18"/>
          <w:sz w:val="24"/>
        </w:rPr>
        <w:t> </w:t>
      </w:r>
      <w:r>
        <w:rPr>
          <w:w w:val="70"/>
          <w:sz w:val="24"/>
        </w:rPr>
        <w:t>Coenzima</w:t>
      </w:r>
      <w:r>
        <w:rPr>
          <w:spacing w:val="-1"/>
          <w:sz w:val="24"/>
        </w:rPr>
        <w:t> </w:t>
      </w:r>
      <w:r>
        <w:rPr>
          <w:w w:val="70"/>
          <w:sz w:val="24"/>
        </w:rPr>
        <w:t>Q10,</w:t>
      </w:r>
      <w:r>
        <w:rPr>
          <w:spacing w:val="-10"/>
          <w:sz w:val="24"/>
        </w:rPr>
        <w:t> </w:t>
      </w:r>
      <w:r>
        <w:rPr>
          <w:w w:val="70"/>
          <w:sz w:val="24"/>
        </w:rPr>
        <w:t>B12,</w:t>
      </w:r>
      <w:r>
        <w:rPr>
          <w:spacing w:val="-4"/>
          <w:sz w:val="24"/>
        </w:rPr>
        <w:t> </w:t>
      </w:r>
      <w:r>
        <w:rPr>
          <w:w w:val="70"/>
          <w:sz w:val="24"/>
        </w:rPr>
        <w:t>B9,</w:t>
      </w:r>
      <w:r>
        <w:rPr>
          <w:spacing w:val="-8"/>
          <w:sz w:val="24"/>
        </w:rPr>
        <w:t> </w:t>
      </w:r>
      <w:r>
        <w:rPr>
          <w:w w:val="70"/>
          <w:sz w:val="24"/>
        </w:rPr>
        <w:t>Omega-</w:t>
      </w:r>
      <w:r>
        <w:rPr>
          <w:spacing w:val="-10"/>
          <w:w w:val="70"/>
          <w:sz w:val="24"/>
        </w:rPr>
        <w:t>3</w:t>
      </w:r>
    </w:p>
    <w:p>
      <w:pPr>
        <w:pStyle w:val="BodyText"/>
        <w:spacing w:line="249" w:lineRule="exact" w:before="233"/>
        <w:ind w:left="2940"/>
      </w:pPr>
      <w:r>
        <w:rPr>
          <w:w w:val="85"/>
        </w:rPr>
        <w:t>lnfertilidade</w:t>
      </w:r>
      <w:r>
        <w:rPr>
          <w:spacing w:val="3"/>
        </w:rPr>
        <w:t> </w:t>
      </w:r>
      <w:r>
        <w:rPr>
          <w:spacing w:val="-2"/>
          <w:w w:val="95"/>
        </w:rPr>
        <w:t>Feminina</w:t>
      </w:r>
    </w:p>
    <w:p>
      <w:pPr>
        <w:pStyle w:val="BodyText"/>
        <w:spacing w:line="249" w:lineRule="exact"/>
        <w:ind w:left="2991"/>
      </w:pPr>
      <w:r>
        <w:rPr>
          <w:w w:val="75"/>
        </w:rPr>
        <w:t>Ácido</w:t>
      </w:r>
      <w:r>
        <w:rPr>
          <w:spacing w:val="-4"/>
        </w:rPr>
        <w:t> </w:t>
      </w:r>
      <w:r>
        <w:rPr>
          <w:w w:val="75"/>
        </w:rPr>
        <w:t>Fólico,</w:t>
      </w:r>
      <w:r>
        <w:rPr>
          <w:spacing w:val="8"/>
        </w:rPr>
        <w:t> </w:t>
      </w:r>
      <w:r>
        <w:rPr>
          <w:w w:val="75"/>
        </w:rPr>
        <w:t>B12,</w:t>
      </w:r>
      <w:r>
        <w:rPr>
          <w:spacing w:val="4"/>
        </w:rPr>
        <w:t> </w:t>
      </w:r>
      <w:r>
        <w:rPr>
          <w:w w:val="75"/>
        </w:rPr>
        <w:t>B6,</w:t>
      </w:r>
      <w:r>
        <w:rPr>
          <w:spacing w:val="1"/>
        </w:rPr>
        <w:t> </w:t>
      </w:r>
      <w:r>
        <w:rPr>
          <w:w w:val="75"/>
        </w:rPr>
        <w:t>Zinco,</w:t>
      </w:r>
      <w:r>
        <w:rPr>
          <w:spacing w:val="9"/>
        </w:rPr>
        <w:t> </w:t>
      </w:r>
      <w:r>
        <w:rPr>
          <w:w w:val="75"/>
        </w:rPr>
        <w:t>Selenio,</w:t>
      </w:r>
      <w:r>
        <w:rPr>
          <w:spacing w:val="18"/>
        </w:rPr>
        <w:t> </w:t>
      </w:r>
      <w:r>
        <w:rPr>
          <w:w w:val="75"/>
        </w:rPr>
        <w:t>Vitamina</w:t>
      </w:r>
      <w:r>
        <w:rPr>
          <w:spacing w:val="10"/>
        </w:rPr>
        <w:t> </w:t>
      </w:r>
      <w:r>
        <w:rPr>
          <w:w w:val="75"/>
        </w:rPr>
        <w:t>D,</w:t>
      </w:r>
      <w:r>
        <w:rPr>
          <w:spacing w:val="-7"/>
        </w:rPr>
        <w:t> </w:t>
      </w:r>
      <w:r>
        <w:rPr>
          <w:w w:val="75"/>
        </w:rPr>
        <w:t>Omega-</w:t>
      </w:r>
      <w:r>
        <w:rPr>
          <w:spacing w:val="-10"/>
          <w:w w:val="75"/>
        </w:rPr>
        <w:t>3</w:t>
      </w:r>
    </w:p>
    <w:p>
      <w:pPr>
        <w:spacing w:line="273" w:lineRule="exact" w:before="201"/>
        <w:ind w:left="2940" w:right="0" w:firstLine="0"/>
        <w:jc w:val="left"/>
        <w:rPr>
          <w:sz w:val="25"/>
        </w:rPr>
      </w:pPr>
      <w:r>
        <w:rPr>
          <w:w w:val="75"/>
          <w:sz w:val="25"/>
        </w:rPr>
        <w:t>Artrite</w:t>
      </w:r>
      <w:r>
        <w:rPr>
          <w:spacing w:val="-3"/>
          <w:w w:val="85"/>
          <w:sz w:val="25"/>
        </w:rPr>
        <w:t> </w:t>
      </w:r>
      <w:r>
        <w:rPr>
          <w:spacing w:val="-2"/>
          <w:w w:val="85"/>
          <w:sz w:val="25"/>
        </w:rPr>
        <w:t>Reumatóide</w:t>
      </w:r>
    </w:p>
    <w:p>
      <w:pPr>
        <w:spacing w:line="273" w:lineRule="exact" w:before="0"/>
        <w:ind w:left="2935" w:right="0" w:firstLine="0"/>
        <w:jc w:val="left"/>
        <w:rPr>
          <w:sz w:val="25"/>
        </w:rPr>
      </w:pPr>
      <w:r>
        <w:rPr>
          <w:w w:val="65"/>
          <w:sz w:val="25"/>
        </w:rPr>
        <w:t>Omega-3,</w:t>
      </w:r>
      <w:r>
        <w:rPr>
          <w:spacing w:val="28"/>
          <w:sz w:val="25"/>
        </w:rPr>
        <w:t> </w:t>
      </w:r>
      <w:r>
        <w:rPr>
          <w:w w:val="65"/>
          <w:sz w:val="25"/>
        </w:rPr>
        <w:t>Vitamina</w:t>
      </w:r>
      <w:r>
        <w:rPr>
          <w:sz w:val="25"/>
        </w:rPr>
        <w:t> </w:t>
      </w:r>
      <w:r>
        <w:rPr>
          <w:w w:val="65"/>
          <w:sz w:val="25"/>
        </w:rPr>
        <w:t>D,</w:t>
      </w:r>
      <w:r>
        <w:rPr>
          <w:spacing w:val="-8"/>
          <w:sz w:val="25"/>
        </w:rPr>
        <w:t> </w:t>
      </w:r>
      <w:r>
        <w:rPr>
          <w:w w:val="65"/>
          <w:sz w:val="25"/>
        </w:rPr>
        <w:t>C,</w:t>
      </w:r>
      <w:r>
        <w:rPr>
          <w:spacing w:val="-14"/>
          <w:sz w:val="25"/>
        </w:rPr>
        <w:t> </w:t>
      </w:r>
      <w:r>
        <w:rPr>
          <w:w w:val="65"/>
          <w:sz w:val="25"/>
        </w:rPr>
        <w:t>B6,</w:t>
      </w:r>
      <w:r>
        <w:rPr>
          <w:spacing w:val="7"/>
          <w:sz w:val="25"/>
        </w:rPr>
        <w:t> </w:t>
      </w:r>
      <w:r>
        <w:rPr>
          <w:w w:val="65"/>
          <w:sz w:val="25"/>
        </w:rPr>
        <w:t>Quercetina,</w:t>
      </w:r>
      <w:r>
        <w:rPr>
          <w:spacing w:val="13"/>
          <w:sz w:val="25"/>
        </w:rPr>
        <w:t> </w:t>
      </w:r>
      <w:r>
        <w:rPr>
          <w:w w:val="65"/>
          <w:sz w:val="25"/>
        </w:rPr>
        <w:t>Na¢,</w:t>
      </w:r>
      <w:r>
        <w:rPr>
          <w:spacing w:val="-6"/>
          <w:sz w:val="25"/>
        </w:rPr>
        <w:t> </w:t>
      </w:r>
      <w:r>
        <w:rPr>
          <w:spacing w:val="-2"/>
          <w:w w:val="65"/>
          <w:sz w:val="25"/>
        </w:rPr>
        <w:t>Magnésio</w:t>
      </w:r>
    </w:p>
    <w:p>
      <w:pPr>
        <w:spacing w:line="266" w:lineRule="exact" w:before="202"/>
        <w:ind w:left="2928" w:right="0" w:firstLine="0"/>
        <w:jc w:val="left"/>
        <w:rPr>
          <w:sz w:val="25"/>
        </w:rPr>
      </w:pPr>
      <w:r>
        <w:rPr>
          <w:spacing w:val="-2"/>
          <w:w w:val="85"/>
          <w:sz w:val="25"/>
        </w:rPr>
        <w:t>Psoríase</w:t>
      </w:r>
    </w:p>
    <w:p>
      <w:pPr>
        <w:spacing w:line="266" w:lineRule="exact" w:before="0"/>
        <w:ind w:left="2989" w:right="0" w:firstLine="0"/>
        <w:jc w:val="left"/>
        <w:rPr>
          <w:sz w:val="25"/>
        </w:rPr>
      </w:pPr>
      <w:r>
        <w:rPr>
          <w:w w:val="65"/>
          <w:sz w:val="25"/>
        </w:rPr>
        <w:t>Vitamina</w:t>
      </w:r>
      <w:r>
        <w:rPr>
          <w:sz w:val="25"/>
        </w:rPr>
        <w:t> </w:t>
      </w:r>
      <w:r>
        <w:rPr>
          <w:w w:val="65"/>
          <w:sz w:val="25"/>
        </w:rPr>
        <w:t>D,</w:t>
      </w:r>
      <w:r>
        <w:rPr>
          <w:spacing w:val="-5"/>
          <w:sz w:val="25"/>
        </w:rPr>
        <w:t> </w:t>
      </w:r>
      <w:r>
        <w:rPr>
          <w:w w:val="65"/>
          <w:sz w:val="25"/>
        </w:rPr>
        <w:t>A,</w:t>
      </w:r>
      <w:r>
        <w:rPr>
          <w:spacing w:val="-17"/>
          <w:sz w:val="25"/>
        </w:rPr>
        <w:t> </w:t>
      </w:r>
      <w:r>
        <w:rPr>
          <w:w w:val="65"/>
          <w:sz w:val="25"/>
        </w:rPr>
        <w:t>B6,</w:t>
      </w:r>
      <w:r>
        <w:rPr>
          <w:spacing w:val="3"/>
          <w:sz w:val="25"/>
        </w:rPr>
        <w:t> </w:t>
      </w:r>
      <w:r>
        <w:rPr>
          <w:w w:val="65"/>
          <w:sz w:val="25"/>
        </w:rPr>
        <w:t>Omega-3,</w:t>
      </w:r>
      <w:r>
        <w:rPr>
          <w:spacing w:val="19"/>
          <w:sz w:val="25"/>
        </w:rPr>
        <w:t> </w:t>
      </w:r>
      <w:r>
        <w:rPr>
          <w:w w:val="65"/>
          <w:sz w:val="25"/>
        </w:rPr>
        <w:t>Selênio,</w:t>
      </w:r>
      <w:r>
        <w:rPr>
          <w:spacing w:val="10"/>
          <w:sz w:val="25"/>
        </w:rPr>
        <w:t> </w:t>
      </w:r>
      <w:r>
        <w:rPr>
          <w:spacing w:val="-2"/>
          <w:w w:val="65"/>
          <w:sz w:val="25"/>
        </w:rPr>
        <w:t>Zinco</w:t>
      </w:r>
    </w:p>
    <w:p>
      <w:pPr>
        <w:pStyle w:val="BodyText"/>
        <w:spacing w:before="1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1682495</wp:posOffset>
                </wp:positionH>
                <wp:positionV relativeFrom="paragraph">
                  <wp:posOffset>272973</wp:posOffset>
                </wp:positionV>
                <wp:extent cx="4977765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4977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7765" h="0">
                              <a:moveTo>
                                <a:pt x="0" y="0"/>
                              </a:moveTo>
                              <a:lnTo>
                                <a:pt x="4977384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131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479996pt;margin-top:21.493994pt;width:391.95pt;height:.1pt;mso-position-horizontal-relative:page;mso-position-vertical-relative:paragraph;z-index:-15691776;mso-wrap-distance-left:0;mso-wrap-distance-right:0" id="docshape86" coordorigin="2650,430" coordsize="7839,0" path="m2650,430l10488,430e" filled="false" stroked="true" strokeweight="5.04pt" strokecolor="#31313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4770" w:top="700" w:bottom="4960" w:left="141" w:right="141"/>
        </w:sectPr>
      </w:pPr>
    </w:p>
    <w:p>
      <w:pPr>
        <w:spacing w:line="260" w:lineRule="exact" w:before="76"/>
        <w:ind w:left="2775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1728216</wp:posOffset>
            </wp:positionH>
            <wp:positionV relativeFrom="page">
              <wp:posOffset>7621523</wp:posOffset>
            </wp:positionV>
            <wp:extent cx="480059" cy="46634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9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85"/>
          <w:sz w:val="24"/>
        </w:rPr>
        <w:t>Anemia</w:t>
      </w:r>
    </w:p>
    <w:p>
      <w:pPr>
        <w:spacing w:line="260" w:lineRule="exact" w:before="0"/>
        <w:ind w:left="2769" w:right="0" w:firstLine="0"/>
        <w:jc w:val="left"/>
        <w:rPr>
          <w:sz w:val="24"/>
        </w:rPr>
      </w:pPr>
      <w:r>
        <w:rPr>
          <w:w w:val="70"/>
          <w:sz w:val="24"/>
        </w:rPr>
        <w:t>Ferro,</w:t>
      </w:r>
      <w:r>
        <w:rPr>
          <w:spacing w:val="-10"/>
          <w:sz w:val="24"/>
        </w:rPr>
        <w:t> </w:t>
      </w:r>
      <w:r>
        <w:rPr>
          <w:w w:val="70"/>
          <w:sz w:val="24"/>
        </w:rPr>
        <w:t>B12,</w:t>
      </w:r>
      <w:r>
        <w:rPr>
          <w:spacing w:val="-8"/>
          <w:sz w:val="24"/>
        </w:rPr>
        <w:t> </w:t>
      </w:r>
      <w:r>
        <w:rPr>
          <w:w w:val="70"/>
          <w:sz w:val="24"/>
        </w:rPr>
        <w:t>B9,</w:t>
      </w:r>
      <w:r>
        <w:rPr>
          <w:spacing w:val="-8"/>
          <w:sz w:val="24"/>
        </w:rPr>
        <w:t> </w:t>
      </w:r>
      <w:r>
        <w:rPr>
          <w:w w:val="70"/>
          <w:sz w:val="24"/>
        </w:rPr>
        <w:t>Vilamina</w:t>
      </w:r>
      <w:r>
        <w:rPr>
          <w:spacing w:val="-5"/>
          <w:sz w:val="24"/>
        </w:rPr>
        <w:t> </w:t>
      </w:r>
      <w:r>
        <w:rPr>
          <w:w w:val="70"/>
          <w:sz w:val="24"/>
        </w:rPr>
        <w:t>C,</w:t>
      </w:r>
      <w:r>
        <w:rPr>
          <w:spacing w:val="-15"/>
          <w:sz w:val="24"/>
        </w:rPr>
        <w:t> </w:t>
      </w:r>
      <w:r>
        <w:rPr>
          <w:w w:val="70"/>
          <w:sz w:val="24"/>
        </w:rPr>
        <w:t>Cobre,</w:t>
      </w:r>
      <w:r>
        <w:rPr>
          <w:spacing w:val="-2"/>
          <w:sz w:val="24"/>
        </w:rPr>
        <w:t> </w:t>
      </w:r>
      <w:r>
        <w:rPr>
          <w:spacing w:val="-5"/>
          <w:w w:val="70"/>
          <w:sz w:val="24"/>
        </w:rPr>
        <w:t>B6</w:t>
      </w:r>
    </w:p>
    <w:p>
      <w:pPr>
        <w:spacing w:before="242"/>
        <w:ind w:left="2777" w:right="0" w:firstLine="0"/>
        <w:jc w:val="left"/>
        <w:rPr>
          <w:sz w:val="21"/>
        </w:rPr>
      </w:pPr>
      <w:r>
        <w:rPr>
          <w:w w:val="90"/>
          <w:sz w:val="21"/>
        </w:rPr>
        <w:t>Tortura</w:t>
      </w:r>
      <w:r>
        <w:rPr>
          <w:spacing w:val="15"/>
          <w:sz w:val="21"/>
        </w:rPr>
        <w:t> </w:t>
      </w:r>
      <w:r>
        <w:rPr>
          <w:w w:val="90"/>
          <w:sz w:val="21"/>
        </w:rPr>
        <w:t>Ao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Levantar</w:t>
      </w:r>
    </w:p>
    <w:p>
      <w:pPr>
        <w:spacing w:before="3"/>
        <w:ind w:left="2824" w:right="0" w:firstLine="0"/>
        <w:jc w:val="left"/>
        <w:rPr>
          <w:sz w:val="21"/>
        </w:rPr>
      </w:pPr>
      <w:r>
        <w:rPr>
          <w:w w:val="80"/>
          <w:sz w:val="21"/>
        </w:rPr>
        <w:t>B1,</w:t>
      </w:r>
      <w:r>
        <w:rPr>
          <w:spacing w:val="-3"/>
          <w:sz w:val="21"/>
        </w:rPr>
        <w:t> </w:t>
      </w:r>
      <w:r>
        <w:rPr>
          <w:w w:val="80"/>
          <w:sz w:val="21"/>
        </w:rPr>
        <w:t>B12,</w:t>
      </w:r>
      <w:r>
        <w:rPr>
          <w:spacing w:val="-8"/>
          <w:sz w:val="21"/>
        </w:rPr>
        <w:t> </w:t>
      </w:r>
      <w:r>
        <w:rPr>
          <w:w w:val="80"/>
          <w:sz w:val="21"/>
        </w:rPr>
        <w:t>Polassi0,</w:t>
      </w:r>
      <w:r>
        <w:rPr>
          <w:spacing w:val="-1"/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13"/>
          <w:sz w:val="21"/>
        </w:rPr>
        <w:t> </w:t>
      </w:r>
      <w:r>
        <w:rPr>
          <w:w w:val="80"/>
          <w:sz w:val="21"/>
        </w:rPr>
        <w:t>Coenzima</w:t>
      </w:r>
      <w:r>
        <w:rPr>
          <w:spacing w:val="12"/>
          <w:sz w:val="21"/>
        </w:rPr>
        <w:t> </w:t>
      </w:r>
      <w:r>
        <w:rPr>
          <w:w w:val="80"/>
          <w:sz w:val="21"/>
        </w:rPr>
        <w:t>Q10,</w:t>
      </w:r>
      <w:r>
        <w:rPr>
          <w:spacing w:val="-3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3"/>
          <w:sz w:val="21"/>
        </w:rPr>
        <w:t> </w:t>
      </w:r>
      <w:r>
        <w:rPr>
          <w:spacing w:val="-10"/>
          <w:w w:val="80"/>
          <w:sz w:val="21"/>
        </w:rPr>
        <w:t>C</w:t>
      </w:r>
    </w:p>
    <w:p>
      <w:pPr>
        <w:pStyle w:val="BodyText"/>
        <w:spacing w:before="14"/>
        <w:rPr>
          <w:sz w:val="21"/>
        </w:rPr>
      </w:pPr>
    </w:p>
    <w:p>
      <w:pPr>
        <w:spacing w:before="0"/>
        <w:ind w:left="2772" w:right="0" w:firstLine="0"/>
        <w:jc w:val="left"/>
        <w:rPr>
          <w:sz w:val="21"/>
        </w:rPr>
      </w:pPr>
      <w:r>
        <w:rPr>
          <w:w w:val="85"/>
          <w:sz w:val="21"/>
        </w:rPr>
        <w:t>Episódios</w:t>
      </w:r>
      <w:r>
        <w:rPr>
          <w:spacing w:val="5"/>
          <w:sz w:val="21"/>
        </w:rPr>
        <w:t> </w:t>
      </w:r>
      <w:r>
        <w:rPr>
          <w:w w:val="85"/>
          <w:sz w:val="21"/>
        </w:rPr>
        <w:t>De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I¥lemória</w:t>
      </w:r>
      <w:r>
        <w:rPr>
          <w:spacing w:val="-4"/>
          <w:w w:val="85"/>
          <w:sz w:val="21"/>
        </w:rPr>
        <w:t> </w:t>
      </w:r>
      <w:r>
        <w:rPr>
          <w:i/>
          <w:w w:val="85"/>
          <w:sz w:val="21"/>
        </w:rPr>
        <w:t>I</w:t>
      </w:r>
      <w:r>
        <w:rPr>
          <w:i/>
          <w:spacing w:val="-7"/>
          <w:sz w:val="21"/>
        </w:rPr>
        <w:t> </w:t>
      </w:r>
      <w:r>
        <w:rPr>
          <w:spacing w:val="-2"/>
          <w:w w:val="85"/>
          <w:sz w:val="21"/>
        </w:rPr>
        <w:t>Confusáo</w:t>
      </w:r>
    </w:p>
    <w:p>
      <w:pPr>
        <w:spacing w:before="11"/>
        <w:ind w:left="2824" w:right="0" w:firstLine="0"/>
        <w:jc w:val="left"/>
        <w:rPr>
          <w:sz w:val="21"/>
        </w:rPr>
      </w:pPr>
      <w:r>
        <w:rPr>
          <w:w w:val="80"/>
          <w:sz w:val="21"/>
        </w:rPr>
        <w:t>B12,</w:t>
      </w:r>
      <w:r>
        <w:rPr>
          <w:spacing w:val="-8"/>
          <w:sz w:val="21"/>
        </w:rPr>
        <w:t> </w:t>
      </w:r>
      <w:r>
        <w:rPr>
          <w:w w:val="80"/>
          <w:sz w:val="21"/>
        </w:rPr>
        <w:t>B9,</w:t>
      </w:r>
      <w:r>
        <w:rPr>
          <w:spacing w:val="-4"/>
          <w:sz w:val="21"/>
        </w:rPr>
        <w:t> </w:t>
      </w:r>
      <w:r>
        <w:rPr>
          <w:w w:val="80"/>
          <w:sz w:val="21"/>
        </w:rPr>
        <w:t>B6,</w:t>
      </w:r>
      <w:r>
        <w:rPr>
          <w:spacing w:val="-6"/>
          <w:sz w:val="21"/>
        </w:rPr>
        <w:t> </w:t>
      </w:r>
      <w:r>
        <w:rPr>
          <w:w w:val="80"/>
          <w:sz w:val="21"/>
        </w:rPr>
        <w:t>Omega-3,</w:t>
      </w:r>
      <w:r>
        <w:rPr>
          <w:spacing w:val="-4"/>
          <w:sz w:val="21"/>
        </w:rPr>
        <w:t> </w:t>
      </w:r>
      <w:r>
        <w:rPr>
          <w:w w:val="80"/>
          <w:sz w:val="21"/>
        </w:rPr>
        <w:t>Coenzima</w:t>
      </w:r>
      <w:r>
        <w:rPr>
          <w:spacing w:val="10"/>
          <w:sz w:val="21"/>
        </w:rPr>
        <w:t> </w:t>
      </w:r>
      <w:r>
        <w:rPr>
          <w:w w:val="80"/>
          <w:sz w:val="21"/>
        </w:rPr>
        <w:t>Q10,</w:t>
      </w:r>
      <w:r>
        <w:rPr>
          <w:spacing w:val="-9"/>
          <w:sz w:val="21"/>
        </w:rPr>
        <w:t> </w:t>
      </w:r>
      <w:r>
        <w:rPr>
          <w:w w:val="80"/>
          <w:sz w:val="21"/>
        </w:rPr>
        <w:t>Inosi!oI,</w:t>
      </w:r>
      <w:r>
        <w:rPr>
          <w:spacing w:val="-4"/>
          <w:sz w:val="21"/>
        </w:rPr>
        <w:t> </w:t>
      </w:r>
      <w:r>
        <w:rPr>
          <w:w w:val="80"/>
          <w:sz w:val="21"/>
        </w:rPr>
        <w:t>L-Triptofano,</w:t>
      </w:r>
      <w:r>
        <w:rPr>
          <w:spacing w:val="16"/>
          <w:sz w:val="21"/>
        </w:rPr>
        <w:t> </w:t>
      </w:r>
      <w:r>
        <w:rPr>
          <w:spacing w:val="-2"/>
          <w:w w:val="80"/>
          <w:sz w:val="21"/>
        </w:rPr>
        <w:t>Magnésio</w:t>
      </w:r>
    </w:p>
    <w:p>
      <w:pPr>
        <w:pStyle w:val="BodyText"/>
        <w:spacing w:before="238"/>
        <w:ind w:left="2816" w:right="5265" w:hanging="45"/>
      </w:pPr>
      <w:r>
        <w:rPr>
          <w:w w:val="80"/>
        </w:rPr>
        <w:t>Rachaduras</w:t>
      </w:r>
      <w:r>
        <w:rPr/>
        <w:t> </w:t>
      </w:r>
      <w:r>
        <w:rPr>
          <w:w w:val="80"/>
        </w:rPr>
        <w:t>Nos Lábios</w:t>
      </w:r>
      <w:r>
        <w:rPr/>
        <w:t> </w:t>
      </w:r>
      <w:r>
        <w:rPr>
          <w:color w:val="131313"/>
          <w:w w:val="80"/>
        </w:rPr>
        <w:t>/ </w:t>
      </w:r>
      <w:r>
        <w:rPr>
          <w:w w:val="80"/>
        </w:rPr>
        <w:t>Cantos Da Boca </w:t>
      </w:r>
      <w:r>
        <w:rPr>
          <w:w w:val="85"/>
        </w:rPr>
        <w:t>B2,</w:t>
      </w:r>
      <w:r>
        <w:rPr>
          <w:spacing w:val="-7"/>
          <w:w w:val="85"/>
        </w:rPr>
        <w:t> </w:t>
      </w:r>
      <w:r>
        <w:rPr>
          <w:w w:val="85"/>
        </w:rPr>
        <w:t>B6,</w:t>
      </w:r>
      <w:r>
        <w:rPr>
          <w:spacing w:val="-6"/>
          <w:w w:val="85"/>
        </w:rPr>
        <w:t> </w:t>
      </w:r>
      <w:r>
        <w:rPr>
          <w:w w:val="85"/>
        </w:rPr>
        <w:t>B3,</w:t>
      </w:r>
      <w:r>
        <w:rPr>
          <w:spacing w:val="-6"/>
          <w:w w:val="85"/>
        </w:rPr>
        <w:t> </w:t>
      </w:r>
      <w:r>
        <w:rPr>
          <w:w w:val="85"/>
        </w:rPr>
        <w:t>B12,</w:t>
      </w:r>
      <w:r>
        <w:rPr>
          <w:spacing w:val="-6"/>
          <w:w w:val="85"/>
        </w:rPr>
        <w:t> </w:t>
      </w:r>
      <w:r>
        <w:rPr>
          <w:w w:val="85"/>
        </w:rPr>
        <w:t>Ferro,</w:t>
      </w:r>
      <w:r>
        <w:rPr>
          <w:spacing w:val="-6"/>
          <w:w w:val="85"/>
        </w:rPr>
        <w:t> </w:t>
      </w:r>
      <w:r>
        <w:rPr>
          <w:w w:val="85"/>
        </w:rPr>
        <w:t>Zinco</w:t>
      </w:r>
    </w:p>
    <w:p>
      <w:pPr>
        <w:spacing w:line="264" w:lineRule="exact" w:before="217"/>
        <w:ind w:left="2770" w:right="0" w:firstLine="0"/>
        <w:jc w:val="left"/>
        <w:rPr>
          <w:sz w:val="24"/>
        </w:rPr>
      </w:pPr>
      <w:r>
        <w:rPr>
          <w:w w:val="75"/>
          <w:sz w:val="24"/>
        </w:rPr>
        <w:t>Olhos</w:t>
      </w:r>
      <w:r>
        <w:rPr>
          <w:spacing w:val="3"/>
          <w:sz w:val="24"/>
        </w:rPr>
        <w:t> </w:t>
      </w:r>
      <w:r>
        <w:rPr>
          <w:spacing w:val="-2"/>
          <w:w w:val="85"/>
          <w:sz w:val="24"/>
        </w:rPr>
        <w:t>Secos</w:t>
      </w:r>
    </w:p>
    <w:p>
      <w:pPr>
        <w:spacing w:line="264" w:lineRule="exact" w:before="0"/>
        <w:ind w:left="2773" w:right="0" w:firstLine="0"/>
        <w:jc w:val="left"/>
        <w:rPr>
          <w:sz w:val="24"/>
        </w:rPr>
      </w:pPr>
      <w:r>
        <w:rPr>
          <w:w w:val="70"/>
          <w:sz w:val="24"/>
        </w:rPr>
        <w:t>Vitamina</w:t>
      </w:r>
      <w:r>
        <w:rPr>
          <w:spacing w:val="-4"/>
          <w:sz w:val="24"/>
        </w:rPr>
        <w:t> </w:t>
      </w:r>
      <w:r>
        <w:rPr>
          <w:w w:val="70"/>
          <w:sz w:val="24"/>
        </w:rPr>
        <w:t>A,</w:t>
      </w:r>
      <w:r>
        <w:rPr>
          <w:spacing w:val="-15"/>
          <w:sz w:val="24"/>
        </w:rPr>
        <w:t> </w:t>
      </w:r>
      <w:r>
        <w:rPr>
          <w:w w:val="70"/>
          <w:sz w:val="24"/>
        </w:rPr>
        <w:t>Vitamina</w:t>
      </w:r>
      <w:r>
        <w:rPr>
          <w:spacing w:val="-1"/>
          <w:w w:val="70"/>
          <w:sz w:val="24"/>
        </w:rPr>
        <w:t> </w:t>
      </w:r>
      <w:r>
        <w:rPr>
          <w:w w:val="70"/>
          <w:sz w:val="24"/>
        </w:rPr>
        <w:t>E,</w:t>
      </w:r>
      <w:r>
        <w:rPr>
          <w:spacing w:val="-14"/>
          <w:sz w:val="24"/>
        </w:rPr>
        <w:t> </w:t>
      </w:r>
      <w:r>
        <w:rPr>
          <w:w w:val="70"/>
          <w:sz w:val="24"/>
        </w:rPr>
        <w:t>Omega-3,</w:t>
      </w:r>
      <w:r>
        <w:rPr>
          <w:spacing w:val="1"/>
          <w:sz w:val="24"/>
        </w:rPr>
        <w:t> </w:t>
      </w:r>
      <w:r>
        <w:rPr>
          <w:spacing w:val="-5"/>
          <w:w w:val="70"/>
          <w:sz w:val="24"/>
        </w:rPr>
        <w:t>B2</w:t>
      </w:r>
    </w:p>
    <w:p>
      <w:pPr>
        <w:spacing w:before="242"/>
        <w:ind w:left="2771" w:right="0" w:firstLine="0"/>
        <w:jc w:val="left"/>
        <w:rPr>
          <w:sz w:val="21"/>
        </w:rPr>
      </w:pPr>
      <w:r>
        <w:rPr>
          <w:w w:val="85"/>
          <w:sz w:val="21"/>
        </w:rPr>
        <w:t>Cáibras</w:t>
      </w:r>
      <w:r>
        <w:rPr>
          <w:spacing w:val="12"/>
          <w:sz w:val="21"/>
        </w:rPr>
        <w:t> </w:t>
      </w:r>
      <w:r>
        <w:rPr>
          <w:spacing w:val="-2"/>
          <w:w w:val="95"/>
          <w:sz w:val="21"/>
        </w:rPr>
        <w:t>Noturnas</w:t>
      </w:r>
    </w:p>
    <w:p>
      <w:pPr>
        <w:pStyle w:val="BodyText"/>
        <w:spacing w:before="1"/>
        <w:ind w:left="2765"/>
      </w:pPr>
      <w:r>
        <w:rPr>
          <w:w w:val="75"/>
        </w:rPr>
        <w:t>Magnésio,</w:t>
      </w:r>
      <w:r>
        <w:rPr>
          <w:spacing w:val="5"/>
        </w:rPr>
        <w:t> </w:t>
      </w:r>
      <w:r>
        <w:rPr>
          <w:w w:val="75"/>
        </w:rPr>
        <w:t>Potáz•sio,</w:t>
      </w:r>
      <w:r>
        <w:rPr>
          <w:spacing w:val="13"/>
        </w:rPr>
        <w:t> </w:t>
      </w:r>
      <w:r>
        <w:rPr>
          <w:w w:val="75"/>
        </w:rPr>
        <w:t>Cálcio,</w:t>
      </w:r>
      <w:r>
        <w:rPr>
          <w:spacing w:val="-9"/>
        </w:rPr>
        <w:t> </w:t>
      </w:r>
      <w:r>
        <w:rPr>
          <w:w w:val="75"/>
        </w:rPr>
        <w:t>B1,</w:t>
      </w:r>
      <w:r>
        <w:rPr>
          <w:spacing w:val="-14"/>
        </w:rPr>
        <w:t> </w:t>
      </w:r>
      <w:r>
        <w:rPr>
          <w:w w:val="75"/>
        </w:rPr>
        <w:t>B6,</w:t>
      </w:r>
      <w:r>
        <w:rPr/>
        <w:t> </w:t>
      </w:r>
      <w:r>
        <w:rPr>
          <w:w w:val="75"/>
        </w:rPr>
        <w:t>Vilan</w:t>
      </w:r>
      <w:r>
        <w:rPr>
          <w:spacing w:val="-9"/>
        </w:rPr>
        <w:t> </w:t>
      </w:r>
      <w:r>
        <w:rPr>
          <w:w w:val="75"/>
        </w:rPr>
        <w:t>ina</w:t>
      </w:r>
      <w:r>
        <w:rPr>
          <w:spacing w:val="-6"/>
        </w:rPr>
        <w:t> </w:t>
      </w:r>
      <w:r>
        <w:rPr>
          <w:spacing w:val="-10"/>
          <w:w w:val="75"/>
        </w:rPr>
        <w:t>D</w:t>
      </w:r>
    </w:p>
    <w:p>
      <w:pPr>
        <w:pStyle w:val="BodyText"/>
      </w:pPr>
    </w:p>
    <w:p>
      <w:pPr>
        <w:spacing w:line="239" w:lineRule="exact" w:before="0"/>
        <w:ind w:left="2772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Cohfusáo</w:t>
      </w:r>
      <w:r>
        <w:rPr>
          <w:rFonts w:ascii="Calibri" w:hAnsi="Calibri"/>
          <w:spacing w:val="26"/>
          <w:sz w:val="20"/>
        </w:rPr>
        <w:t> </w:t>
      </w:r>
      <w:r>
        <w:rPr>
          <w:rFonts w:ascii="Calibri" w:hAnsi="Calibri"/>
          <w:spacing w:val="-2"/>
          <w:sz w:val="20"/>
        </w:rPr>
        <w:t>Mental</w:t>
      </w:r>
    </w:p>
    <w:p>
      <w:pPr>
        <w:pStyle w:val="BodyText"/>
        <w:spacing w:line="263" w:lineRule="exact"/>
        <w:ind w:left="2814"/>
        <w:rPr>
          <w:rFonts w:ascii="Calibri"/>
        </w:rPr>
      </w:pPr>
      <w:r>
        <w:rPr>
          <w:rFonts w:ascii="Calibri"/>
          <w:w w:val="85"/>
        </w:rPr>
        <w:t>B12,</w:t>
      </w:r>
      <w:r>
        <w:rPr>
          <w:rFonts w:ascii="Calibri"/>
          <w:spacing w:val="2"/>
        </w:rPr>
        <w:t> </w:t>
      </w:r>
      <w:r>
        <w:rPr>
          <w:rFonts w:ascii="Calibri"/>
          <w:w w:val="85"/>
        </w:rPr>
        <w:t>B9,</w:t>
      </w:r>
      <w:r>
        <w:rPr>
          <w:rFonts w:ascii="Calibri"/>
          <w:spacing w:val="-1"/>
        </w:rPr>
        <w:t> </w:t>
      </w:r>
      <w:r>
        <w:rPr>
          <w:rFonts w:ascii="Calibri"/>
          <w:w w:val="85"/>
        </w:rPr>
        <w:t>B6,</w:t>
      </w:r>
      <w:r>
        <w:rPr>
          <w:rFonts w:ascii="Calibri"/>
          <w:spacing w:val="8"/>
        </w:rPr>
        <w:t> </w:t>
      </w:r>
      <w:r>
        <w:rPr>
          <w:rFonts w:ascii="Calibri"/>
          <w:w w:val="85"/>
        </w:rPr>
        <w:t>Inositol,</w:t>
      </w:r>
      <w:r>
        <w:rPr>
          <w:rFonts w:ascii="Calibri"/>
          <w:spacing w:val="22"/>
        </w:rPr>
        <w:t> </w:t>
      </w:r>
      <w:r>
        <w:rPr>
          <w:rFonts w:ascii="Calibri"/>
          <w:w w:val="85"/>
        </w:rPr>
        <w:t>Omega-3,</w:t>
      </w:r>
      <w:r>
        <w:rPr>
          <w:rFonts w:ascii="Calibri"/>
          <w:spacing w:val="17"/>
        </w:rPr>
        <w:t> </w:t>
      </w:r>
      <w:r>
        <w:rPr>
          <w:rFonts w:ascii="Calibri"/>
          <w:w w:val="85"/>
        </w:rPr>
        <w:t>Coenzima</w:t>
      </w:r>
      <w:r>
        <w:rPr>
          <w:rFonts w:ascii="Calibri"/>
        </w:rPr>
        <w:t> </w:t>
      </w:r>
      <w:r>
        <w:rPr>
          <w:rFonts w:ascii="Calibri"/>
          <w:w w:val="85"/>
        </w:rPr>
        <w:t>Q10,</w:t>
      </w:r>
      <w:r>
        <w:rPr>
          <w:rFonts w:ascii="Calibri"/>
          <w:spacing w:val="4"/>
        </w:rPr>
        <w:t> </w:t>
      </w:r>
      <w:r>
        <w:rPr>
          <w:rFonts w:ascii="Calibri"/>
          <w:w w:val="85"/>
        </w:rPr>
        <w:t>Magnesio,</w:t>
      </w:r>
      <w:r>
        <w:rPr>
          <w:rFonts w:ascii="Calibri"/>
          <w:spacing w:val="14"/>
        </w:rPr>
        <w:t> </w:t>
      </w:r>
      <w:r>
        <w:rPr>
          <w:rFonts w:ascii="Calibri"/>
          <w:w w:val="85"/>
        </w:rPr>
        <w:t>L-</w:t>
      </w:r>
      <w:r>
        <w:rPr>
          <w:rFonts w:ascii="Calibri"/>
          <w:spacing w:val="-2"/>
          <w:w w:val="85"/>
        </w:rPr>
        <w:t>Triptofano</w:t>
      </w:r>
    </w:p>
    <w:p>
      <w:pPr>
        <w:spacing w:line="218" w:lineRule="exact" w:before="259"/>
        <w:ind w:left="2774" w:right="0" w:firstLine="0"/>
        <w:jc w:val="left"/>
        <w:rPr>
          <w:sz w:val="19"/>
        </w:rPr>
      </w:pPr>
      <w:r>
        <w:rPr>
          <w:spacing w:val="-5"/>
          <w:sz w:val="19"/>
        </w:rPr>
        <w:t>Pele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Seca</w:t>
      </w:r>
    </w:p>
    <w:p>
      <w:pPr>
        <w:pStyle w:val="BodyText"/>
        <w:spacing w:line="252" w:lineRule="exact"/>
        <w:ind w:left="2781"/>
      </w:pPr>
      <w:r>
        <w:rPr>
          <w:w w:val="75"/>
        </w:rPr>
        <w:t>Vitamina</w:t>
      </w:r>
      <w:r>
        <w:rPr>
          <w:spacing w:val="12"/>
        </w:rPr>
        <w:t> </w:t>
      </w:r>
      <w:r>
        <w:rPr>
          <w:w w:val="75"/>
        </w:rPr>
        <w:t>A,</w:t>
      </w:r>
      <w:r>
        <w:rPr>
          <w:spacing w:val="-14"/>
        </w:rPr>
        <w:t> </w:t>
      </w:r>
      <w:r>
        <w:rPr>
          <w:w w:val="75"/>
        </w:rPr>
        <w:t>E,</w:t>
      </w:r>
      <w:r>
        <w:rPr>
          <w:spacing w:val="-6"/>
        </w:rPr>
        <w:t> </w:t>
      </w:r>
      <w:r>
        <w:rPr>
          <w:w w:val="75"/>
        </w:rPr>
        <w:t>C,</w:t>
      </w:r>
      <w:r>
        <w:rPr>
          <w:spacing w:val="-3"/>
        </w:rPr>
        <w:t> </w:t>
      </w:r>
      <w:r>
        <w:rPr>
          <w:w w:val="75"/>
        </w:rPr>
        <w:t>B3,</w:t>
      </w:r>
      <w:r>
        <w:rPr>
          <w:spacing w:val="-1"/>
        </w:rPr>
        <w:t> </w:t>
      </w:r>
      <w:r>
        <w:rPr>
          <w:w w:val="75"/>
        </w:rPr>
        <w:t>Omega-3,</w:t>
      </w:r>
      <w:r>
        <w:rPr>
          <w:spacing w:val="10"/>
        </w:rPr>
        <w:t> </w:t>
      </w:r>
      <w:r>
        <w:rPr>
          <w:w w:val="75"/>
        </w:rPr>
        <w:t>Zinco,</w:t>
      </w:r>
      <w:r>
        <w:rPr>
          <w:spacing w:val="1"/>
        </w:rPr>
        <w:t> </w:t>
      </w:r>
      <w:r>
        <w:rPr>
          <w:spacing w:val="-2"/>
          <w:w w:val="75"/>
        </w:rPr>
        <w:t>Silicio</w:t>
      </w:r>
    </w:p>
    <w:p>
      <w:pPr>
        <w:spacing w:before="246"/>
        <w:ind w:left="2773" w:right="0" w:firstLine="0"/>
        <w:jc w:val="left"/>
        <w:rPr>
          <w:sz w:val="21"/>
        </w:rPr>
      </w:pPr>
      <w:r>
        <w:rPr>
          <w:w w:val="85"/>
          <w:sz w:val="21"/>
        </w:rPr>
        <w:t>Dificuldade</w:t>
      </w:r>
      <w:r>
        <w:rPr>
          <w:spacing w:val="3"/>
          <w:sz w:val="21"/>
        </w:rPr>
        <w:t> </w:t>
      </w:r>
      <w:r>
        <w:rPr>
          <w:w w:val="85"/>
          <w:sz w:val="21"/>
        </w:rPr>
        <w:t>De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Ganho</w:t>
      </w:r>
      <w:r>
        <w:rPr>
          <w:spacing w:val="-3"/>
          <w:sz w:val="21"/>
        </w:rPr>
        <w:t> </w:t>
      </w:r>
      <w:r>
        <w:rPr>
          <w:w w:val="85"/>
          <w:sz w:val="21"/>
        </w:rPr>
        <w:t>De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Massa</w:t>
      </w:r>
      <w:r>
        <w:rPr>
          <w:spacing w:val="-4"/>
          <w:sz w:val="21"/>
        </w:rPr>
        <w:t> </w:t>
      </w:r>
      <w:r>
        <w:rPr>
          <w:spacing w:val="-2"/>
          <w:w w:val="85"/>
          <w:sz w:val="21"/>
        </w:rPr>
        <w:t>Muscular</w:t>
      </w:r>
    </w:p>
    <w:p>
      <w:pPr>
        <w:spacing w:before="11"/>
        <w:ind w:left="2817" w:right="0" w:firstLine="0"/>
        <w:jc w:val="left"/>
        <w:rPr>
          <w:sz w:val="21"/>
        </w:rPr>
      </w:pPr>
      <w:r>
        <w:rPr>
          <w:w w:val="80"/>
          <w:sz w:val="21"/>
        </w:rPr>
        <w:t>B6,</w:t>
      </w:r>
      <w:r>
        <w:rPr>
          <w:spacing w:val="-5"/>
          <w:sz w:val="21"/>
        </w:rPr>
        <w:t> </w:t>
      </w:r>
      <w:r>
        <w:rPr>
          <w:w w:val="80"/>
          <w:sz w:val="21"/>
        </w:rPr>
        <w:t>B12,</w:t>
      </w:r>
      <w:r>
        <w:rPr>
          <w:spacing w:val="-8"/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10"/>
          <w:sz w:val="21"/>
        </w:rPr>
        <w:t> </w:t>
      </w:r>
      <w:r>
        <w:rPr>
          <w:w w:val="80"/>
          <w:sz w:val="21"/>
        </w:rPr>
        <w:t>Zinco,</w:t>
      </w:r>
      <w:r>
        <w:rPr>
          <w:spacing w:val="-10"/>
          <w:sz w:val="21"/>
        </w:rPr>
        <w:t> </w:t>
      </w:r>
      <w:r>
        <w:rPr>
          <w:w w:val="80"/>
          <w:sz w:val="21"/>
        </w:rPr>
        <w:t>L-Alanina,</w:t>
      </w:r>
      <w:r>
        <w:rPr>
          <w:spacing w:val="15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-4"/>
          <w:sz w:val="21"/>
        </w:rPr>
        <w:t> </w:t>
      </w:r>
      <w:r>
        <w:rPr>
          <w:w w:val="80"/>
          <w:sz w:val="21"/>
        </w:rPr>
        <w:t>D,</w:t>
      </w:r>
      <w:r>
        <w:rPr>
          <w:spacing w:val="-7"/>
          <w:sz w:val="21"/>
        </w:rPr>
        <w:t> </w:t>
      </w:r>
      <w:r>
        <w:rPr>
          <w:w w:val="80"/>
          <w:sz w:val="21"/>
        </w:rPr>
        <w:t>Coenzima</w:t>
      </w:r>
      <w:r>
        <w:rPr>
          <w:spacing w:val="10"/>
          <w:sz w:val="21"/>
        </w:rPr>
        <w:t> </w:t>
      </w:r>
      <w:r>
        <w:rPr>
          <w:w w:val="80"/>
          <w:sz w:val="21"/>
        </w:rPr>
        <w:t>Q10,</w:t>
      </w:r>
      <w:r>
        <w:rPr>
          <w:spacing w:val="-4"/>
          <w:sz w:val="21"/>
        </w:rPr>
        <w:t> </w:t>
      </w:r>
      <w:r>
        <w:rPr>
          <w:spacing w:val="-2"/>
          <w:w w:val="80"/>
          <w:sz w:val="21"/>
        </w:rPr>
        <w:t>Proteínas</w:t>
      </w:r>
    </w:p>
    <w:p>
      <w:pPr>
        <w:spacing w:line="264" w:lineRule="exact" w:before="220"/>
        <w:ind w:left="2763" w:right="0" w:firstLine="0"/>
        <w:jc w:val="left"/>
        <w:rPr>
          <w:sz w:val="24"/>
        </w:rPr>
      </w:pPr>
      <w:r>
        <w:rPr>
          <w:spacing w:val="-2"/>
          <w:w w:val="75"/>
          <w:sz w:val="24"/>
        </w:rPr>
        <w:t>Dor</w:t>
      </w:r>
      <w:r>
        <w:rPr>
          <w:spacing w:val="-6"/>
          <w:sz w:val="24"/>
        </w:rPr>
        <w:t> </w:t>
      </w:r>
      <w:r>
        <w:rPr>
          <w:spacing w:val="-2"/>
          <w:w w:val="75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2"/>
          <w:w w:val="75"/>
          <w:sz w:val="24"/>
        </w:rPr>
        <w:t>Garganta</w:t>
      </w:r>
      <w:r>
        <w:rPr>
          <w:spacing w:val="-8"/>
          <w:sz w:val="24"/>
        </w:rPr>
        <w:t> </w:t>
      </w:r>
      <w:r>
        <w:rPr>
          <w:spacing w:val="-2"/>
          <w:w w:val="75"/>
          <w:sz w:val="24"/>
        </w:rPr>
        <w:t>Recorrente</w:t>
      </w:r>
    </w:p>
    <w:p>
      <w:pPr>
        <w:spacing w:line="264" w:lineRule="exact" w:before="0"/>
        <w:ind w:left="2824" w:right="0" w:firstLine="0"/>
        <w:jc w:val="left"/>
        <w:rPr>
          <w:sz w:val="24"/>
        </w:rPr>
      </w:pPr>
      <w:r>
        <w:rPr>
          <w:w w:val="70"/>
          <w:sz w:val="24"/>
        </w:rPr>
        <w:t>Vitamina</w:t>
      </w:r>
      <w:r>
        <w:rPr>
          <w:spacing w:val="-7"/>
          <w:sz w:val="24"/>
        </w:rPr>
        <w:t> </w:t>
      </w:r>
      <w:r>
        <w:rPr>
          <w:w w:val="70"/>
          <w:sz w:val="24"/>
        </w:rPr>
        <w:t>C,</w:t>
      </w:r>
      <w:r>
        <w:rPr>
          <w:spacing w:val="-1"/>
          <w:w w:val="70"/>
          <w:sz w:val="24"/>
        </w:rPr>
        <w:t> </w:t>
      </w:r>
      <w:r>
        <w:rPr>
          <w:w w:val="70"/>
          <w:sz w:val="24"/>
        </w:rPr>
        <w:t>D,</w:t>
      </w:r>
      <w:r>
        <w:rPr>
          <w:spacing w:val="-17"/>
          <w:sz w:val="24"/>
        </w:rPr>
        <w:t> </w:t>
      </w:r>
      <w:r>
        <w:rPr>
          <w:w w:val="70"/>
          <w:sz w:val="24"/>
        </w:rPr>
        <w:t>A,</w:t>
      </w:r>
      <w:r>
        <w:rPr>
          <w:spacing w:val="-19"/>
          <w:sz w:val="24"/>
        </w:rPr>
        <w:t> </w:t>
      </w:r>
      <w:r>
        <w:rPr>
          <w:w w:val="70"/>
          <w:sz w:val="24"/>
        </w:rPr>
        <w:t>Zinco,</w:t>
      </w:r>
      <w:r>
        <w:rPr>
          <w:spacing w:val="-13"/>
          <w:sz w:val="24"/>
        </w:rPr>
        <w:t> </w:t>
      </w:r>
      <w:r>
        <w:rPr>
          <w:w w:val="70"/>
          <w:sz w:val="24"/>
        </w:rPr>
        <w:t>Nac,</w:t>
      </w:r>
      <w:r>
        <w:rPr>
          <w:spacing w:val="-6"/>
          <w:sz w:val="24"/>
        </w:rPr>
        <w:t> </w:t>
      </w:r>
      <w:r>
        <w:rPr>
          <w:spacing w:val="-2"/>
          <w:w w:val="70"/>
          <w:sz w:val="24"/>
        </w:rPr>
        <w:t>Quercetina</w:t>
      </w:r>
    </w:p>
    <w:p>
      <w:pPr>
        <w:spacing w:line="272" w:lineRule="exact" w:before="217"/>
        <w:ind w:left="2773" w:right="0" w:firstLine="0"/>
        <w:jc w:val="left"/>
        <w:rPr>
          <w:rFonts w:ascii="Calibri"/>
          <w:sz w:val="24"/>
        </w:rPr>
      </w:pPr>
      <w:r>
        <w:rPr>
          <w:rFonts w:ascii="Calibri"/>
          <w:w w:val="85"/>
          <w:sz w:val="24"/>
        </w:rPr>
        <w:t>Sensibilidade</w:t>
      </w:r>
      <w:r>
        <w:rPr>
          <w:rFonts w:ascii="Calibri"/>
          <w:spacing w:val="5"/>
          <w:sz w:val="24"/>
        </w:rPr>
        <w:t> </w:t>
      </w:r>
      <w:r>
        <w:rPr>
          <w:rFonts w:ascii="Calibri"/>
          <w:w w:val="85"/>
          <w:sz w:val="24"/>
        </w:rPr>
        <w:t>Ao</w:t>
      </w:r>
      <w:r>
        <w:rPr>
          <w:rFonts w:ascii="Calibri"/>
          <w:spacing w:val="-6"/>
          <w:w w:val="85"/>
          <w:sz w:val="24"/>
        </w:rPr>
        <w:t> </w:t>
      </w:r>
      <w:r>
        <w:rPr>
          <w:rFonts w:ascii="Calibri"/>
          <w:spacing w:val="-4"/>
          <w:w w:val="85"/>
          <w:sz w:val="24"/>
        </w:rPr>
        <w:t>Frio</w:t>
      </w:r>
    </w:p>
    <w:p>
      <w:pPr>
        <w:spacing w:line="272" w:lineRule="exact" w:before="0"/>
        <w:ind w:left="2812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w w:val="80"/>
          <w:sz w:val="24"/>
        </w:rPr>
        <w:t>Ferro,</w:t>
      </w:r>
      <w:r>
        <w:rPr>
          <w:rFonts w:ascii="Calibri" w:hAnsi="Calibri"/>
          <w:spacing w:val="-10"/>
          <w:sz w:val="24"/>
        </w:rPr>
        <w:t> </w:t>
      </w:r>
      <w:r>
        <w:rPr>
          <w:rFonts w:ascii="Calibri" w:hAnsi="Calibri"/>
          <w:w w:val="80"/>
          <w:sz w:val="24"/>
        </w:rPr>
        <w:t>lodo,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B12,</w:t>
      </w:r>
      <w:r>
        <w:rPr>
          <w:rFonts w:ascii="Calibri" w:hAnsi="Calibri"/>
          <w:spacing w:val="-2"/>
          <w:w w:val="80"/>
          <w:sz w:val="24"/>
        </w:rPr>
        <w:t> </w:t>
      </w:r>
      <w:r>
        <w:rPr>
          <w:rFonts w:ascii="Calibri" w:hAnsi="Calibri"/>
          <w:w w:val="80"/>
          <w:sz w:val="24"/>
        </w:rPr>
        <w:t>Magnésio,</w:t>
      </w:r>
      <w:r>
        <w:rPr>
          <w:rFonts w:ascii="Calibri" w:hAnsi="Calibri"/>
          <w:spacing w:val="-7"/>
          <w:sz w:val="24"/>
        </w:rPr>
        <w:t> </w:t>
      </w:r>
      <w:r>
        <w:rPr>
          <w:rFonts w:ascii="Calibri" w:hAnsi="Calibri"/>
          <w:w w:val="80"/>
          <w:sz w:val="24"/>
        </w:rPr>
        <w:t>Coenzima</w:t>
      </w:r>
      <w:r>
        <w:rPr>
          <w:rFonts w:ascii="Calibri" w:hAnsi="Calibri"/>
          <w:spacing w:val="-8"/>
          <w:sz w:val="24"/>
        </w:rPr>
        <w:t> </w:t>
      </w:r>
      <w:r>
        <w:rPr>
          <w:rFonts w:ascii="Calibri" w:hAnsi="Calibri"/>
          <w:w w:val="80"/>
          <w:sz w:val="24"/>
        </w:rPr>
        <w:t>Q10,</w:t>
      </w:r>
      <w:r>
        <w:rPr>
          <w:rFonts w:ascii="Calibri" w:hAnsi="Calibri"/>
          <w:spacing w:val="-3"/>
          <w:w w:val="80"/>
          <w:sz w:val="24"/>
        </w:rPr>
        <w:t> </w:t>
      </w:r>
      <w:r>
        <w:rPr>
          <w:rFonts w:ascii="Calibri" w:hAnsi="Calibri"/>
          <w:spacing w:val="-5"/>
          <w:w w:val="80"/>
          <w:sz w:val="24"/>
        </w:rPr>
        <w:t>B9</w:t>
      </w:r>
    </w:p>
    <w:p>
      <w:pPr>
        <w:spacing w:line="238" w:lineRule="exact" w:before="221"/>
        <w:ind w:left="2775" w:right="0" w:firstLine="0"/>
        <w:jc w:val="left"/>
        <w:rPr>
          <w:sz w:val="21"/>
        </w:rPr>
      </w:pPr>
      <w:r>
        <w:rPr>
          <w:spacing w:val="-2"/>
          <w:sz w:val="21"/>
        </w:rPr>
        <w:t>Apatia</w:t>
      </w:r>
    </w:p>
    <w:p>
      <w:pPr>
        <w:pStyle w:val="BodyText"/>
        <w:spacing w:line="250" w:lineRule="exact"/>
        <w:ind w:left="2773"/>
      </w:pPr>
      <w:r>
        <w:rPr>
          <w:w w:val="75"/>
        </w:rPr>
        <w:t>B12,</w:t>
      </w:r>
      <w:r>
        <w:rPr>
          <w:spacing w:val="-3"/>
        </w:rPr>
        <w:t> </w:t>
      </w:r>
      <w:r>
        <w:rPr>
          <w:w w:val="75"/>
        </w:rPr>
        <w:t>B9,</w:t>
      </w:r>
      <w:r>
        <w:rPr>
          <w:spacing w:val="-10"/>
        </w:rPr>
        <w:t> </w:t>
      </w:r>
      <w:r>
        <w:rPr>
          <w:w w:val="75"/>
        </w:rPr>
        <w:t>BG,</w:t>
      </w:r>
      <w:r>
        <w:rPr>
          <w:spacing w:val="-7"/>
        </w:rPr>
        <w:t> </w:t>
      </w:r>
      <w:r>
        <w:rPr>
          <w:w w:val="75"/>
        </w:rPr>
        <w:t>Magnésio,</w:t>
      </w:r>
      <w:r>
        <w:rPr>
          <w:spacing w:val="1"/>
        </w:rPr>
        <w:t> </w:t>
      </w:r>
      <w:r>
        <w:rPr>
          <w:w w:val="75"/>
        </w:rPr>
        <w:t>L-Triptufano,</w:t>
      </w:r>
      <w:r>
        <w:rPr>
          <w:spacing w:val="23"/>
        </w:rPr>
        <w:t> </w:t>
      </w:r>
      <w:r>
        <w:rPr>
          <w:w w:val="75"/>
        </w:rPr>
        <w:t>Vitamina</w:t>
      </w:r>
      <w:r>
        <w:rPr>
          <w:spacing w:val="-1"/>
        </w:rPr>
        <w:t> </w:t>
      </w:r>
      <w:r>
        <w:rPr>
          <w:color w:val="111111"/>
          <w:spacing w:val="-10"/>
          <w:w w:val="75"/>
        </w:rPr>
        <w:t>D</w:t>
      </w:r>
    </w:p>
    <w:p>
      <w:pPr>
        <w:spacing w:line="262" w:lineRule="exact" w:before="236"/>
        <w:ind w:left="2773" w:right="0" w:firstLine="0"/>
        <w:jc w:val="left"/>
        <w:rPr>
          <w:position w:val="-1"/>
          <w:sz w:val="21"/>
        </w:rPr>
      </w:pPr>
      <w:r>
        <w:rPr>
          <w:w w:val="85"/>
          <w:sz w:val="21"/>
        </w:rPr>
        <w:t>Problemas</w:t>
      </w:r>
      <w:r>
        <w:rPr>
          <w:spacing w:val="10"/>
          <w:sz w:val="21"/>
        </w:rPr>
        <w:t> </w:t>
      </w:r>
      <w:r>
        <w:rPr>
          <w:w w:val="85"/>
          <w:sz w:val="21"/>
        </w:rPr>
        <w:t>De</w:t>
      </w:r>
      <w:r>
        <w:rPr>
          <w:spacing w:val="-9"/>
          <w:sz w:val="21"/>
        </w:rPr>
        <w:t> </w:t>
      </w:r>
      <w:r>
        <w:rPr>
          <w:spacing w:val="-2"/>
          <w:w w:val="85"/>
          <w:position w:val="1"/>
          <w:sz w:val="21"/>
        </w:rPr>
        <w:t>Cicatriza</w:t>
      </w:r>
      <w:r>
        <w:rPr>
          <w:spacing w:val="-2"/>
          <w:w w:val="85"/>
          <w:position w:val="-1"/>
          <w:sz w:val="21"/>
        </w:rPr>
        <w:t>sa»</w:t>
      </w:r>
    </w:p>
    <w:p>
      <w:pPr>
        <w:pStyle w:val="BodyText"/>
        <w:spacing w:line="244" w:lineRule="exact"/>
        <w:ind w:left="2831"/>
      </w:pPr>
      <w:r>
        <w:rPr>
          <w:w w:val="75"/>
        </w:rPr>
        <w:t>Vitamina</w:t>
      </w:r>
      <w:r>
        <w:rPr>
          <w:spacing w:val="11"/>
        </w:rPr>
        <w:t> </w:t>
      </w:r>
      <w:r>
        <w:rPr>
          <w:w w:val="75"/>
        </w:rPr>
        <w:t>C,</w:t>
      </w:r>
      <w:r>
        <w:rPr>
          <w:spacing w:val="2"/>
        </w:rPr>
        <w:t> </w:t>
      </w:r>
      <w:r>
        <w:rPr>
          <w:w w:val="75"/>
        </w:rPr>
        <w:t>A,</w:t>
      </w:r>
      <w:r>
        <w:rPr>
          <w:spacing w:val="-8"/>
        </w:rPr>
        <w:t> </w:t>
      </w:r>
      <w:r>
        <w:rPr>
          <w:w w:val="75"/>
        </w:rPr>
        <w:t>Zinco,</w:t>
      </w:r>
      <w:r>
        <w:rPr>
          <w:spacing w:val="-2"/>
        </w:rPr>
        <w:t> </w:t>
      </w:r>
      <w:r>
        <w:rPr>
          <w:w w:val="75"/>
        </w:rPr>
        <w:t>B7,</w:t>
      </w:r>
      <w:r>
        <w:rPr>
          <w:spacing w:val="2"/>
        </w:rPr>
        <w:t> </w:t>
      </w:r>
      <w:r>
        <w:rPr>
          <w:w w:val="75"/>
        </w:rPr>
        <w:t>BT,</w:t>
      </w:r>
      <w:r>
        <w:rPr>
          <w:spacing w:val="3"/>
        </w:rPr>
        <w:t> </w:t>
      </w:r>
      <w:r>
        <w:rPr>
          <w:w w:val="75"/>
        </w:rPr>
        <w:t>Silicio,</w:t>
      </w:r>
      <w:r>
        <w:rPr>
          <w:spacing w:val="4"/>
        </w:rPr>
        <w:t> </w:t>
      </w:r>
      <w:r>
        <w:rPr>
          <w:w w:val="75"/>
        </w:rPr>
        <w:t>Omega-</w:t>
      </w:r>
      <w:r>
        <w:rPr>
          <w:spacing w:val="-10"/>
          <w:w w:val="75"/>
        </w:rPr>
        <w:t>3</w:t>
      </w:r>
    </w:p>
    <w:p>
      <w:pPr>
        <w:spacing w:line="249" w:lineRule="auto" w:before="239"/>
        <w:ind w:left="2788" w:right="6240" w:hanging="9"/>
        <w:jc w:val="left"/>
        <w:rPr>
          <w:sz w:val="21"/>
        </w:rPr>
      </w:pPr>
      <w:r>
        <w:rPr>
          <w:w w:val="90"/>
          <w:sz w:val="21"/>
        </w:rPr>
        <w:t>Hemorragias Gengivais </w:t>
      </w:r>
      <w:r>
        <w:rPr>
          <w:w w:val="80"/>
          <w:sz w:val="21"/>
        </w:rPr>
        <w:t>Vitamina</w:t>
      </w:r>
      <w:r>
        <w:rPr>
          <w:spacing w:val="-7"/>
          <w:sz w:val="21"/>
        </w:rPr>
        <w:t> </w:t>
      </w:r>
      <w:r>
        <w:rPr>
          <w:w w:val="80"/>
          <w:sz w:val="21"/>
        </w:rPr>
        <w:t>C,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K2, B9,</w:t>
      </w:r>
      <w:r>
        <w:rPr>
          <w:spacing w:val="-4"/>
          <w:sz w:val="21"/>
        </w:rPr>
        <w:t> </w:t>
      </w:r>
      <w:r>
        <w:rPr>
          <w:w w:val="80"/>
          <w:sz w:val="21"/>
        </w:rPr>
        <w:t>Quercetina</w:t>
      </w:r>
    </w:p>
    <w:p>
      <w:pPr>
        <w:spacing w:after="0" w:line="249" w:lineRule="auto"/>
        <w:jc w:val="left"/>
        <w:rPr>
          <w:sz w:val="21"/>
        </w:rPr>
        <w:sectPr>
          <w:pgSz w:w="11910" w:h="16840"/>
          <w:pgMar w:header="0" w:footer="4770" w:top="1060" w:bottom="4920" w:left="141" w:right="141"/>
        </w:sectPr>
      </w:pPr>
    </w:p>
    <w:p>
      <w:pPr>
        <w:spacing w:line="238" w:lineRule="exact" w:before="70"/>
        <w:ind w:left="2918" w:right="0" w:firstLine="0"/>
        <w:jc w:val="left"/>
        <w:rPr>
          <w:sz w:val="21"/>
        </w:rPr>
      </w:pPr>
      <w:r>
        <w:rPr>
          <w:w w:val="85"/>
          <w:sz w:val="21"/>
        </w:rPr>
        <w:t>Visao</w:t>
      </w:r>
      <w:r>
        <w:rPr>
          <w:spacing w:val="8"/>
          <w:sz w:val="21"/>
        </w:rPr>
        <w:t> </w:t>
      </w:r>
      <w:r>
        <w:rPr>
          <w:w w:val="85"/>
          <w:sz w:val="21"/>
        </w:rPr>
        <w:t>Noturna</w:t>
      </w:r>
      <w:r>
        <w:rPr>
          <w:spacing w:val="13"/>
          <w:sz w:val="21"/>
        </w:rPr>
        <w:t> </w:t>
      </w:r>
      <w:r>
        <w:rPr>
          <w:spacing w:val="-4"/>
          <w:w w:val="85"/>
          <w:sz w:val="21"/>
        </w:rPr>
        <w:t>Ruim</w:t>
      </w:r>
    </w:p>
    <w:p>
      <w:pPr>
        <w:pStyle w:val="BodyText"/>
        <w:spacing w:line="250" w:lineRule="exact"/>
        <w:ind w:left="2925"/>
      </w:pPr>
      <w:r>
        <w:rPr>
          <w:w w:val="75"/>
        </w:rPr>
        <w:t>Vitamina</w:t>
      </w:r>
      <w:r>
        <w:rPr>
          <w:spacing w:val="15"/>
        </w:rPr>
        <w:t> </w:t>
      </w:r>
      <w:r>
        <w:rPr>
          <w:w w:val="75"/>
        </w:rPr>
        <w:t>A,</w:t>
      </w:r>
      <w:r>
        <w:rPr>
          <w:spacing w:val="1"/>
        </w:rPr>
        <w:t> </w:t>
      </w:r>
      <w:r>
        <w:rPr>
          <w:w w:val="75"/>
        </w:rPr>
        <w:t>Zinco,</w:t>
      </w:r>
      <w:r>
        <w:rPr>
          <w:spacing w:val="7"/>
        </w:rPr>
        <w:t> </w:t>
      </w:r>
      <w:r>
        <w:rPr>
          <w:w w:val="75"/>
        </w:rPr>
        <w:t>Luteina,</w:t>
      </w:r>
      <w:r>
        <w:rPr>
          <w:spacing w:val="9"/>
        </w:rPr>
        <w:t> </w:t>
      </w:r>
      <w:r>
        <w:rPr>
          <w:w w:val="75"/>
        </w:rPr>
        <w:t>Zeaxantina,</w:t>
      </w:r>
      <w:r>
        <w:rPr>
          <w:spacing w:val="18"/>
        </w:rPr>
        <w:t> </w:t>
      </w:r>
      <w:r>
        <w:rPr>
          <w:spacing w:val="-5"/>
          <w:w w:val="75"/>
        </w:rPr>
        <w:t>B2</w:t>
      </w:r>
    </w:p>
    <w:p>
      <w:pPr>
        <w:spacing w:line="254" w:lineRule="exact" w:before="243"/>
        <w:ind w:left="2922" w:right="0" w:firstLine="0"/>
        <w:jc w:val="left"/>
        <w:rPr>
          <w:rFonts w:ascii="Calibri" w:hAnsi="Calibri"/>
          <w:sz w:val="21"/>
        </w:rPr>
      </w:pPr>
      <w:r>
        <w:rPr>
          <w:rFonts w:ascii="Calibri" w:hAnsi="Calibri"/>
          <w:spacing w:val="-2"/>
          <w:sz w:val="21"/>
        </w:rPr>
        <w:t>Depressão</w:t>
      </w:r>
    </w:p>
    <w:p>
      <w:pPr>
        <w:spacing w:line="254" w:lineRule="exact" w:before="0"/>
        <w:ind w:left="2915" w:right="0" w:firstLine="0"/>
        <w:jc w:val="left"/>
        <w:rPr>
          <w:rFonts w:ascii="Calibri"/>
          <w:sz w:val="21"/>
        </w:rPr>
      </w:pPr>
      <w:r>
        <w:rPr>
          <w:rFonts w:ascii="Calibri"/>
          <w:w w:val="90"/>
          <w:sz w:val="21"/>
        </w:rPr>
        <w:t>B6,</w:t>
      </w:r>
      <w:r>
        <w:rPr>
          <w:rFonts w:ascii="Calibri"/>
          <w:spacing w:val="-5"/>
          <w:w w:val="90"/>
          <w:sz w:val="21"/>
        </w:rPr>
        <w:t> </w:t>
      </w:r>
      <w:r>
        <w:rPr>
          <w:rFonts w:ascii="Calibri"/>
          <w:w w:val="90"/>
          <w:sz w:val="21"/>
        </w:rPr>
        <w:t>B12,</w:t>
      </w:r>
      <w:r>
        <w:rPr>
          <w:rFonts w:ascii="Calibri"/>
          <w:spacing w:val="1"/>
          <w:sz w:val="21"/>
        </w:rPr>
        <w:t> </w:t>
      </w:r>
      <w:r>
        <w:rPr>
          <w:rFonts w:ascii="Calibri"/>
          <w:w w:val="90"/>
          <w:sz w:val="21"/>
        </w:rPr>
        <w:t>B9,</w:t>
      </w:r>
      <w:r>
        <w:rPr>
          <w:rFonts w:ascii="Calibri"/>
          <w:spacing w:val="6"/>
          <w:sz w:val="21"/>
        </w:rPr>
        <w:t> </w:t>
      </w:r>
      <w:r>
        <w:rPr>
          <w:rFonts w:ascii="Calibri"/>
          <w:w w:val="90"/>
          <w:sz w:val="21"/>
        </w:rPr>
        <w:t>Vitamina</w:t>
      </w:r>
      <w:r>
        <w:rPr>
          <w:rFonts w:ascii="Calibri"/>
          <w:spacing w:val="2"/>
          <w:sz w:val="21"/>
        </w:rPr>
        <w:t> </w:t>
      </w:r>
      <w:r>
        <w:rPr>
          <w:rFonts w:ascii="Calibri"/>
          <w:w w:val="90"/>
          <w:sz w:val="21"/>
        </w:rPr>
        <w:t>D,</w:t>
      </w:r>
      <w:r>
        <w:rPr>
          <w:rFonts w:ascii="Calibri"/>
          <w:spacing w:val="-2"/>
          <w:sz w:val="21"/>
        </w:rPr>
        <w:t> </w:t>
      </w:r>
      <w:r>
        <w:rPr>
          <w:rFonts w:ascii="Calibri"/>
          <w:w w:val="90"/>
          <w:sz w:val="21"/>
        </w:rPr>
        <w:t>Omega-3,</w:t>
      </w:r>
      <w:r>
        <w:rPr>
          <w:rFonts w:ascii="Calibri"/>
          <w:spacing w:val="10"/>
          <w:sz w:val="21"/>
        </w:rPr>
        <w:t> </w:t>
      </w:r>
      <w:r>
        <w:rPr>
          <w:rFonts w:ascii="Calibri"/>
          <w:w w:val="90"/>
          <w:sz w:val="21"/>
        </w:rPr>
        <w:t>L-Triptofano,</w:t>
      </w:r>
      <w:r>
        <w:rPr>
          <w:rFonts w:ascii="Calibri"/>
          <w:spacing w:val="27"/>
          <w:sz w:val="21"/>
        </w:rPr>
        <w:t> </w:t>
      </w:r>
      <w:r>
        <w:rPr>
          <w:rFonts w:ascii="Calibri"/>
          <w:spacing w:val="-2"/>
          <w:w w:val="90"/>
          <w:sz w:val="21"/>
        </w:rPr>
        <w:t>lnositol</w:t>
      </w:r>
    </w:p>
    <w:p>
      <w:pPr>
        <w:spacing w:before="243"/>
        <w:ind w:left="2923" w:right="0" w:firstLine="0"/>
        <w:jc w:val="left"/>
        <w:rPr>
          <w:sz w:val="21"/>
        </w:rPr>
      </w:pPr>
      <w:r>
        <w:rPr>
          <w:w w:val="85"/>
          <w:sz w:val="21"/>
        </w:rPr>
        <w:t>Oor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Articular</w:t>
      </w:r>
    </w:p>
    <w:p>
      <w:pPr>
        <w:spacing w:before="4"/>
        <w:ind w:left="2973" w:right="0" w:firstLine="0"/>
        <w:jc w:val="left"/>
        <w:rPr>
          <w:sz w:val="21"/>
        </w:rPr>
      </w:pPr>
      <w:r>
        <w:rPr>
          <w:w w:val="80"/>
          <w:sz w:val="21"/>
        </w:rPr>
        <w:t>Omega-3,</w:t>
      </w:r>
      <w:r>
        <w:rPr>
          <w:spacing w:val="8"/>
          <w:sz w:val="21"/>
        </w:rPr>
        <w:t> </w:t>
      </w:r>
      <w:r>
        <w:rPr>
          <w:w w:val="80"/>
          <w:sz w:val="21"/>
        </w:rPr>
        <w:t>Vitamina</w:t>
      </w:r>
      <w:r>
        <w:rPr>
          <w:sz w:val="21"/>
        </w:rPr>
        <w:t> </w:t>
      </w:r>
      <w:r>
        <w:rPr>
          <w:color w:val="161616"/>
          <w:w w:val="80"/>
          <w:sz w:val="21"/>
        </w:rPr>
        <w:t>D,</w:t>
      </w:r>
      <w:r>
        <w:rPr>
          <w:color w:val="161616"/>
          <w:spacing w:val="-8"/>
          <w:sz w:val="21"/>
        </w:rPr>
        <w:t> </w:t>
      </w:r>
      <w:r>
        <w:rPr>
          <w:w w:val="80"/>
          <w:sz w:val="21"/>
        </w:rPr>
        <w:t>C,</w:t>
      </w:r>
      <w:r>
        <w:rPr>
          <w:spacing w:val="-5"/>
          <w:sz w:val="21"/>
        </w:rPr>
        <w:t> </w:t>
      </w:r>
      <w:r>
        <w:rPr>
          <w:w w:val="80"/>
          <w:sz w:val="21"/>
        </w:rPr>
        <w:t>B6,</w:t>
      </w:r>
      <w:r>
        <w:rPr>
          <w:spacing w:val="-11"/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19"/>
          <w:sz w:val="21"/>
        </w:rPr>
        <w:t> </w:t>
      </w:r>
      <w:r>
        <w:rPr>
          <w:w w:val="80"/>
          <w:sz w:val="21"/>
        </w:rPr>
        <w:t>Boro,</w:t>
      </w:r>
      <w:r>
        <w:rPr>
          <w:spacing w:val="1"/>
          <w:sz w:val="21"/>
        </w:rPr>
        <w:t> </w:t>
      </w:r>
      <w:r>
        <w:rPr>
          <w:spacing w:val="-2"/>
          <w:w w:val="80"/>
          <w:sz w:val="21"/>
        </w:rPr>
        <w:t>Quercetna</w:t>
      </w:r>
    </w:p>
    <w:p>
      <w:pPr>
        <w:pStyle w:val="BodyText"/>
        <w:spacing w:before="13"/>
        <w:rPr>
          <w:sz w:val="21"/>
        </w:rPr>
      </w:pPr>
    </w:p>
    <w:p>
      <w:pPr>
        <w:spacing w:before="1"/>
        <w:ind w:left="2923" w:right="0" w:firstLine="0"/>
        <w:jc w:val="left"/>
        <w:rPr>
          <w:sz w:val="21"/>
        </w:rPr>
      </w:pPr>
      <w:r>
        <w:rPr>
          <w:spacing w:val="-2"/>
          <w:sz w:val="21"/>
        </w:rPr>
        <w:t>Hipoglicemia</w:t>
      </w:r>
    </w:p>
    <w:p>
      <w:pPr>
        <w:spacing w:before="3"/>
        <w:ind w:left="2922" w:right="0" w:firstLine="0"/>
        <w:jc w:val="left"/>
        <w:rPr>
          <w:sz w:val="21"/>
        </w:rPr>
      </w:pPr>
      <w:r>
        <w:rPr>
          <w:w w:val="80"/>
          <w:sz w:val="21"/>
        </w:rPr>
        <w:t>Cromo,</w:t>
      </w:r>
      <w:r>
        <w:rPr>
          <w:spacing w:val="10"/>
          <w:sz w:val="21"/>
        </w:rPr>
        <w:t> </w:t>
      </w:r>
      <w:r>
        <w:rPr>
          <w:w w:val="80"/>
          <w:sz w:val="21"/>
        </w:rPr>
        <w:t>B3,</w:t>
      </w:r>
      <w:r>
        <w:rPr>
          <w:spacing w:val="-9"/>
          <w:sz w:val="21"/>
        </w:rPr>
        <w:t> </w:t>
      </w:r>
      <w:r>
        <w:rPr>
          <w:w w:val="80"/>
          <w:sz w:val="21"/>
        </w:rPr>
        <w:t>B6,</w:t>
      </w:r>
      <w:r>
        <w:rPr>
          <w:spacing w:val="-9"/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14"/>
          <w:sz w:val="21"/>
        </w:rPr>
        <w:t> </w:t>
      </w:r>
      <w:r>
        <w:rPr>
          <w:spacing w:val="-2"/>
          <w:w w:val="80"/>
          <w:sz w:val="21"/>
        </w:rPr>
        <w:t>Inositol</w:t>
      </w:r>
    </w:p>
    <w:p>
      <w:pPr>
        <w:pStyle w:val="BodyText"/>
        <w:spacing w:before="6"/>
        <w:rPr>
          <w:sz w:val="21"/>
        </w:rPr>
      </w:pPr>
    </w:p>
    <w:p>
      <w:pPr>
        <w:spacing w:line="238" w:lineRule="exact" w:before="1"/>
        <w:ind w:left="2923" w:right="0" w:firstLine="0"/>
        <w:jc w:val="left"/>
        <w:rPr>
          <w:sz w:val="21"/>
        </w:rPr>
      </w:pPr>
      <w:r>
        <w:rPr>
          <w:spacing w:val="-2"/>
          <w:sz w:val="21"/>
        </w:rPr>
        <w:t>Osteoporose</w:t>
      </w:r>
    </w:p>
    <w:p>
      <w:pPr>
        <w:pStyle w:val="BodyText"/>
        <w:spacing w:line="250" w:lineRule="exact"/>
        <w:ind w:left="2972"/>
      </w:pPr>
      <w:r>
        <w:rPr>
          <w:w w:val="75"/>
        </w:rPr>
        <w:t>Cálcío,</w:t>
      </w:r>
      <w:r>
        <w:rPr>
          <w:spacing w:val="13"/>
        </w:rPr>
        <w:t> </w:t>
      </w:r>
      <w:r>
        <w:rPr>
          <w:w w:val="75"/>
        </w:rPr>
        <w:t>Vitamina</w:t>
      </w:r>
      <w:r>
        <w:rPr>
          <w:spacing w:val="5"/>
        </w:rPr>
        <w:t> </w:t>
      </w:r>
      <w:r>
        <w:rPr>
          <w:w w:val="75"/>
        </w:rPr>
        <w:t>D,</w:t>
      </w:r>
      <w:r>
        <w:rPr>
          <w:spacing w:val="-7"/>
        </w:rPr>
        <w:t> </w:t>
      </w:r>
      <w:r>
        <w:rPr>
          <w:w w:val="75"/>
        </w:rPr>
        <w:t>K2,</w:t>
      </w:r>
      <w:r>
        <w:rPr>
          <w:spacing w:val="-14"/>
        </w:rPr>
        <w:t> </w:t>
      </w:r>
      <w:r>
        <w:rPr>
          <w:w w:val="75"/>
        </w:rPr>
        <w:t>Magnésio,</w:t>
      </w:r>
      <w:r>
        <w:rPr>
          <w:spacing w:val="16"/>
        </w:rPr>
        <w:t> </w:t>
      </w:r>
      <w:r>
        <w:rPr>
          <w:w w:val="75"/>
        </w:rPr>
        <w:t>Boro,</w:t>
      </w:r>
      <w:r>
        <w:rPr>
          <w:spacing w:val="11"/>
        </w:rPr>
        <w:t> </w:t>
      </w:r>
      <w:r>
        <w:rPr>
          <w:w w:val="75"/>
        </w:rPr>
        <w:t>Vitamina</w:t>
      </w:r>
      <w:r>
        <w:rPr>
          <w:spacing w:val="13"/>
        </w:rPr>
        <w:t> </w:t>
      </w:r>
      <w:r>
        <w:rPr>
          <w:w w:val="75"/>
        </w:rPr>
        <w:t>C,</w:t>
      </w:r>
      <w:r>
        <w:rPr>
          <w:spacing w:val="-10"/>
        </w:rPr>
        <w:t> </w:t>
      </w:r>
      <w:r>
        <w:rPr>
          <w:spacing w:val="-2"/>
          <w:w w:val="75"/>
        </w:rPr>
        <w:t>Sìlicio</w:t>
      </w:r>
    </w:p>
    <w:p>
      <w:pPr>
        <w:pStyle w:val="BodyText"/>
      </w:pPr>
    </w:p>
    <w:p>
      <w:pPr>
        <w:spacing w:before="0"/>
        <w:ind w:left="2924" w:right="0" w:firstLine="0"/>
        <w:jc w:val="left"/>
        <w:rPr>
          <w:sz w:val="21"/>
        </w:rPr>
      </w:pPr>
      <w:r>
        <w:rPr>
          <w:w w:val="85"/>
          <w:sz w:val="21"/>
        </w:rPr>
        <w:t>Diabetes</w:t>
      </w:r>
      <w:r>
        <w:rPr>
          <w:spacing w:val="19"/>
          <w:sz w:val="21"/>
        </w:rPr>
        <w:t> </w:t>
      </w:r>
      <w:r>
        <w:rPr>
          <w:w w:val="85"/>
          <w:sz w:val="21"/>
        </w:rPr>
        <w:t>Tipo</w:t>
      </w:r>
      <w:r>
        <w:rPr>
          <w:spacing w:val="-1"/>
          <w:sz w:val="21"/>
        </w:rPr>
        <w:t> </w:t>
      </w:r>
      <w:r>
        <w:rPr>
          <w:spacing w:val="-10"/>
          <w:w w:val="85"/>
          <w:sz w:val="21"/>
        </w:rPr>
        <w:t>2</w:t>
      </w:r>
    </w:p>
    <w:p>
      <w:pPr>
        <w:pStyle w:val="BodyText"/>
        <w:spacing w:before="1"/>
        <w:ind w:left="2922"/>
      </w:pPr>
      <w:r>
        <w:rPr>
          <w:w w:val="75"/>
        </w:rPr>
        <w:t>Cromo,</w:t>
      </w:r>
      <w:r>
        <w:rPr>
          <w:spacing w:val="1"/>
        </w:rPr>
        <w:t> </w:t>
      </w:r>
      <w:r>
        <w:rPr>
          <w:w w:val="75"/>
        </w:rPr>
        <w:t>Magnésio,</w:t>
      </w:r>
      <w:r>
        <w:rPr>
          <w:spacing w:val="32"/>
        </w:rPr>
        <w:t> </w:t>
      </w:r>
      <w:r>
        <w:rPr>
          <w:w w:val="75"/>
        </w:rPr>
        <w:t>Vitamina</w:t>
      </w:r>
      <w:r>
        <w:rPr>
          <w:spacing w:val="2"/>
        </w:rPr>
        <w:t> </w:t>
      </w:r>
      <w:r>
        <w:rPr>
          <w:w w:val="75"/>
        </w:rPr>
        <w:t>D,</w:t>
      </w:r>
      <w:r>
        <w:rPr>
          <w:spacing w:val="-7"/>
        </w:rPr>
        <w:t> </w:t>
      </w:r>
      <w:r>
        <w:rPr>
          <w:w w:val="75"/>
        </w:rPr>
        <w:t>Coenzima</w:t>
      </w:r>
      <w:r>
        <w:rPr>
          <w:spacing w:val="19"/>
        </w:rPr>
        <w:t> </w:t>
      </w:r>
      <w:r>
        <w:rPr>
          <w:w w:val="75"/>
        </w:rPr>
        <w:t>Q10,</w:t>
      </w:r>
      <w:r>
        <w:rPr>
          <w:spacing w:val="1"/>
        </w:rPr>
        <w:t> </w:t>
      </w:r>
      <w:r>
        <w:rPr>
          <w:w w:val="75"/>
        </w:rPr>
        <w:t>B1,</w:t>
      </w:r>
      <w:r>
        <w:rPr>
          <w:spacing w:val="-3"/>
        </w:rPr>
        <w:t> </w:t>
      </w:r>
      <w:r>
        <w:rPr>
          <w:w w:val="75"/>
        </w:rPr>
        <w:t>B3,</w:t>
      </w:r>
      <w:r>
        <w:rPr>
          <w:spacing w:val="12"/>
        </w:rPr>
        <w:t> </w:t>
      </w:r>
      <w:r>
        <w:rPr>
          <w:spacing w:val="-2"/>
          <w:w w:val="75"/>
        </w:rPr>
        <w:t>lnositol</w:t>
      </w:r>
    </w:p>
    <w:p>
      <w:pPr>
        <w:pStyle w:val="BodyText"/>
        <w:spacing w:before="229"/>
        <w:ind w:left="2930"/>
      </w:pPr>
      <w:r>
        <w:rPr>
          <w:w w:val="85"/>
        </w:rPr>
        <w:t>Ovźrio</w:t>
      </w:r>
      <w:r>
        <w:rPr>
          <w:spacing w:val="-1"/>
          <w:w w:val="85"/>
        </w:rPr>
        <w:t> </w:t>
      </w:r>
      <w:r>
        <w:rPr>
          <w:w w:val="85"/>
        </w:rPr>
        <w:t>Policístico</w:t>
      </w:r>
      <w:r>
        <w:rPr>
          <w:spacing w:val="6"/>
        </w:rPr>
        <w:t> </w:t>
      </w:r>
      <w:r>
        <w:rPr>
          <w:spacing w:val="-2"/>
          <w:w w:val="85"/>
        </w:rPr>
        <w:t>(Sop)</w:t>
      </w:r>
    </w:p>
    <w:p>
      <w:pPr>
        <w:spacing w:before="16"/>
        <w:ind w:left="2977" w:right="0" w:firstLine="0"/>
        <w:jc w:val="left"/>
        <w:rPr>
          <w:sz w:val="21"/>
        </w:rPr>
      </w:pPr>
      <w:r>
        <w:rPr>
          <w:w w:val="80"/>
          <w:sz w:val="21"/>
        </w:rPr>
        <w:t>lnositol,</w:t>
      </w:r>
      <w:r>
        <w:rPr>
          <w:spacing w:val="7"/>
          <w:sz w:val="21"/>
        </w:rPr>
        <w:t> </w:t>
      </w:r>
      <w:r>
        <w:rPr>
          <w:w w:val="80"/>
          <w:sz w:val="21"/>
        </w:rPr>
        <w:t>Cromo,</w:t>
      </w:r>
      <w:r>
        <w:rPr>
          <w:spacing w:val="9"/>
          <w:sz w:val="21"/>
        </w:rPr>
        <w:t> </w:t>
      </w:r>
      <w:r>
        <w:rPr>
          <w:w w:val="80"/>
          <w:sz w:val="21"/>
        </w:rPr>
        <w:t>Zinco,</w:t>
      </w:r>
      <w:r>
        <w:rPr>
          <w:spacing w:val="8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-3"/>
          <w:sz w:val="21"/>
        </w:rPr>
        <w:t> </w:t>
      </w:r>
      <w:r>
        <w:rPr>
          <w:w w:val="80"/>
          <w:sz w:val="21"/>
        </w:rPr>
        <w:t>D,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B6,</w:t>
      </w:r>
      <w:r>
        <w:rPr>
          <w:sz w:val="21"/>
        </w:rPr>
        <w:t> </w:t>
      </w:r>
      <w:r>
        <w:rPr>
          <w:w w:val="80"/>
          <w:sz w:val="21"/>
        </w:rPr>
        <w:t>Omega-</w:t>
      </w:r>
      <w:r>
        <w:rPr>
          <w:spacing w:val="-10"/>
          <w:w w:val="80"/>
          <w:sz w:val="21"/>
        </w:rPr>
        <w:t>3</w:t>
      </w:r>
    </w:p>
    <w:p>
      <w:pPr>
        <w:spacing w:line="251" w:lineRule="exact" w:before="238"/>
        <w:ind w:left="2922" w:right="0" w:firstLine="0"/>
        <w:jc w:val="left"/>
        <w:rPr>
          <w:rFonts w:ascii="Calibri"/>
          <w:sz w:val="21"/>
        </w:rPr>
      </w:pPr>
      <w:r>
        <w:rPr>
          <w:rFonts w:ascii="Calibri"/>
          <w:spacing w:val="-2"/>
          <w:sz w:val="21"/>
        </w:rPr>
        <w:t>Endometnose</w:t>
      </w:r>
    </w:p>
    <w:p>
      <w:pPr>
        <w:spacing w:line="251" w:lineRule="exact" w:before="0"/>
        <w:ind w:left="2923" w:right="0" w:firstLine="0"/>
        <w:jc w:val="left"/>
        <w:rPr>
          <w:rFonts w:ascii="Calibri" w:hAnsi="Calibri"/>
          <w:sz w:val="21"/>
        </w:rPr>
      </w:pPr>
      <w:r>
        <w:rPr>
          <w:rFonts w:ascii="Calibri" w:hAnsi="Calibri"/>
          <w:w w:val="90"/>
          <w:sz w:val="21"/>
        </w:rPr>
        <w:t>Omega-3,</w:t>
      </w:r>
      <w:r>
        <w:rPr>
          <w:rFonts w:ascii="Calibri" w:hAnsi="Calibri"/>
          <w:spacing w:val="18"/>
          <w:sz w:val="21"/>
        </w:rPr>
        <w:t> </w:t>
      </w:r>
      <w:r>
        <w:rPr>
          <w:rFonts w:ascii="Calibri" w:hAnsi="Calibri"/>
          <w:w w:val="90"/>
          <w:sz w:val="21"/>
        </w:rPr>
        <w:t>Vitamina</w:t>
      </w:r>
      <w:r>
        <w:rPr>
          <w:rFonts w:ascii="Calibri" w:hAnsi="Calibri"/>
          <w:spacing w:val="4"/>
          <w:sz w:val="21"/>
        </w:rPr>
        <w:t> </w:t>
      </w:r>
      <w:r>
        <w:rPr>
          <w:rFonts w:ascii="Calibri" w:hAnsi="Calibri"/>
          <w:color w:val="0F0F0F"/>
          <w:w w:val="90"/>
          <w:sz w:val="21"/>
        </w:rPr>
        <w:t>D,</w:t>
      </w:r>
      <w:r>
        <w:rPr>
          <w:rFonts w:ascii="Calibri" w:hAnsi="Calibri"/>
          <w:color w:val="0F0F0F"/>
          <w:sz w:val="21"/>
        </w:rPr>
        <w:t> </w:t>
      </w:r>
      <w:r>
        <w:rPr>
          <w:rFonts w:ascii="Calibri" w:hAnsi="Calibri"/>
          <w:w w:val="90"/>
          <w:sz w:val="21"/>
        </w:rPr>
        <w:t>B6,</w:t>
      </w:r>
      <w:r>
        <w:rPr>
          <w:rFonts w:ascii="Calibri" w:hAnsi="Calibri"/>
          <w:spacing w:val="1"/>
          <w:sz w:val="21"/>
        </w:rPr>
        <w:t> </w:t>
      </w:r>
      <w:r>
        <w:rPr>
          <w:rFonts w:ascii="Calibri" w:hAnsi="Calibri"/>
          <w:w w:val="90"/>
          <w:sz w:val="21"/>
        </w:rPr>
        <w:t>Magnésio,</w:t>
      </w:r>
      <w:r>
        <w:rPr>
          <w:rFonts w:ascii="Calibri" w:hAnsi="Calibri"/>
          <w:spacing w:val="12"/>
          <w:sz w:val="21"/>
        </w:rPr>
        <w:t> </w:t>
      </w:r>
      <w:r>
        <w:rPr>
          <w:rFonts w:ascii="Calibri" w:hAnsi="Calibri"/>
          <w:w w:val="90"/>
          <w:sz w:val="21"/>
        </w:rPr>
        <w:t>Nac,</w:t>
      </w:r>
      <w:r>
        <w:rPr>
          <w:rFonts w:ascii="Calibri" w:hAnsi="Calibri"/>
          <w:spacing w:val="13"/>
          <w:sz w:val="21"/>
        </w:rPr>
        <w:t> </w:t>
      </w:r>
      <w:r>
        <w:rPr>
          <w:rFonts w:ascii="Calibri" w:hAnsi="Calibri"/>
          <w:spacing w:val="-2"/>
          <w:w w:val="90"/>
          <w:sz w:val="21"/>
        </w:rPr>
        <w:t>Quercetina</w:t>
      </w:r>
    </w:p>
    <w:p>
      <w:pPr>
        <w:spacing w:before="236"/>
        <w:ind w:left="2933" w:right="0" w:firstLine="0"/>
        <w:jc w:val="left"/>
        <w:rPr>
          <w:sz w:val="21"/>
        </w:rPr>
      </w:pPr>
      <w:r>
        <w:rPr>
          <w:w w:val="90"/>
          <w:sz w:val="21"/>
        </w:rPr>
        <w:t>Alergias</w:t>
      </w:r>
      <w:r>
        <w:rPr>
          <w:spacing w:val="-2"/>
          <w:w w:val="90"/>
          <w:sz w:val="21"/>
        </w:rPr>
        <w:t> </w:t>
      </w:r>
      <w:r>
        <w:rPr>
          <w:spacing w:val="-2"/>
          <w:sz w:val="21"/>
        </w:rPr>
        <w:t>Alimentares</w:t>
      </w:r>
    </w:p>
    <w:p>
      <w:pPr>
        <w:spacing w:before="3"/>
        <w:ind w:left="2924" w:right="0" w:firstLine="0"/>
        <w:jc w:val="left"/>
        <w:rPr>
          <w:sz w:val="21"/>
        </w:rPr>
      </w:pPr>
      <w:r>
        <w:rPr>
          <w:w w:val="80"/>
          <w:sz w:val="21"/>
        </w:rPr>
        <w:t>Quercetina,</w:t>
      </w:r>
      <w:r>
        <w:rPr>
          <w:spacing w:val="16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12"/>
          <w:sz w:val="21"/>
        </w:rPr>
        <w:t> </w:t>
      </w:r>
      <w:r>
        <w:rPr>
          <w:w w:val="80"/>
          <w:sz w:val="21"/>
        </w:rPr>
        <w:t>A,</w:t>
      </w:r>
      <w:r>
        <w:rPr>
          <w:spacing w:val="-5"/>
          <w:sz w:val="21"/>
        </w:rPr>
        <w:t> </w:t>
      </w:r>
      <w:r>
        <w:rPr>
          <w:w w:val="80"/>
          <w:sz w:val="21"/>
        </w:rPr>
        <w:t>C,</w:t>
      </w:r>
      <w:r>
        <w:rPr>
          <w:spacing w:val="-9"/>
          <w:sz w:val="21"/>
        </w:rPr>
        <w:t> </w:t>
      </w:r>
      <w:r>
        <w:rPr>
          <w:w w:val="80"/>
          <w:sz w:val="21"/>
        </w:rPr>
        <w:t>D,</w:t>
      </w:r>
      <w:r>
        <w:rPr>
          <w:spacing w:val="-7"/>
          <w:sz w:val="21"/>
        </w:rPr>
        <w:t> </w:t>
      </w:r>
      <w:r>
        <w:rPr>
          <w:w w:val="80"/>
          <w:sz w:val="21"/>
        </w:rPr>
        <w:t>B6,</w:t>
      </w:r>
      <w:r>
        <w:rPr>
          <w:spacing w:val="-1"/>
          <w:sz w:val="21"/>
        </w:rPr>
        <w:t> </w:t>
      </w:r>
      <w:r>
        <w:rPr>
          <w:w w:val="80"/>
          <w:sz w:val="21"/>
        </w:rPr>
        <w:t>Omega-3,</w:t>
      </w:r>
      <w:r>
        <w:rPr>
          <w:spacing w:val="-3"/>
          <w:sz w:val="21"/>
        </w:rPr>
        <w:t> </w:t>
      </w:r>
      <w:r>
        <w:rPr>
          <w:spacing w:val="-5"/>
          <w:w w:val="80"/>
          <w:sz w:val="21"/>
        </w:rPr>
        <w:t>Nac</w:t>
      </w:r>
    </w:p>
    <w:p>
      <w:pPr>
        <w:spacing w:line="254" w:lineRule="exact" w:before="230"/>
        <w:ind w:left="2929" w:right="0" w:firstLine="0"/>
        <w:jc w:val="left"/>
        <w:rPr>
          <w:sz w:val="23"/>
        </w:rPr>
      </w:pPr>
      <w:r>
        <w:rPr>
          <w:spacing w:val="-2"/>
          <w:w w:val="80"/>
          <w:sz w:val="23"/>
        </w:rPr>
        <w:t>Cansaço</w:t>
      </w:r>
      <w:r>
        <w:rPr>
          <w:spacing w:val="-5"/>
          <w:sz w:val="23"/>
        </w:rPr>
        <w:t> </w:t>
      </w:r>
      <w:r>
        <w:rPr>
          <w:spacing w:val="-2"/>
          <w:w w:val="90"/>
          <w:sz w:val="23"/>
        </w:rPr>
        <w:t>Ocular</w:t>
      </w:r>
    </w:p>
    <w:p>
      <w:pPr>
        <w:spacing w:line="265" w:lineRule="exact" w:before="0"/>
        <w:ind w:left="2973" w:right="0" w:firstLine="0"/>
        <w:jc w:val="left"/>
        <w:rPr>
          <w:sz w:val="24"/>
        </w:rPr>
      </w:pPr>
      <w:r>
        <w:rPr>
          <w:w w:val="70"/>
          <w:sz w:val="24"/>
        </w:rPr>
        <w:t>Lutelna,</w:t>
      </w:r>
      <w:r>
        <w:rPr>
          <w:spacing w:val="15"/>
          <w:sz w:val="24"/>
        </w:rPr>
        <w:t> </w:t>
      </w:r>
      <w:r>
        <w:rPr>
          <w:w w:val="70"/>
          <w:sz w:val="24"/>
        </w:rPr>
        <w:t>Zeaxantna,</w:t>
      </w:r>
      <w:r>
        <w:rPr>
          <w:spacing w:val="15"/>
          <w:sz w:val="24"/>
        </w:rPr>
        <w:t> </w:t>
      </w:r>
      <w:r>
        <w:rPr>
          <w:w w:val="70"/>
          <w:sz w:val="24"/>
        </w:rPr>
        <w:t>Vitamina</w:t>
      </w:r>
      <w:r>
        <w:rPr>
          <w:spacing w:val="4"/>
          <w:sz w:val="24"/>
        </w:rPr>
        <w:t> </w:t>
      </w:r>
      <w:r>
        <w:rPr>
          <w:w w:val="70"/>
          <w:sz w:val="24"/>
        </w:rPr>
        <w:t>A,</w:t>
      </w:r>
      <w:r>
        <w:rPr>
          <w:spacing w:val="-9"/>
          <w:sz w:val="24"/>
        </w:rPr>
        <w:t> </w:t>
      </w:r>
      <w:r>
        <w:rPr>
          <w:w w:val="70"/>
          <w:sz w:val="24"/>
        </w:rPr>
        <w:t>C,</w:t>
      </w:r>
      <w:r>
        <w:rPr>
          <w:spacing w:val="-19"/>
          <w:sz w:val="24"/>
        </w:rPr>
        <w:t> </w:t>
      </w:r>
      <w:r>
        <w:rPr>
          <w:w w:val="70"/>
          <w:sz w:val="24"/>
        </w:rPr>
        <w:t>E, B2,</w:t>
      </w:r>
      <w:r>
        <w:rPr>
          <w:spacing w:val="1"/>
          <w:sz w:val="24"/>
        </w:rPr>
        <w:t> </w:t>
      </w:r>
      <w:r>
        <w:rPr>
          <w:w w:val="70"/>
          <w:sz w:val="24"/>
        </w:rPr>
        <w:t>Omega-</w:t>
      </w:r>
      <w:r>
        <w:rPr>
          <w:spacing w:val="-10"/>
          <w:w w:val="70"/>
          <w:sz w:val="24"/>
        </w:rPr>
        <w:t>3</w:t>
      </w:r>
    </w:p>
    <w:p>
      <w:pPr>
        <w:spacing w:before="234"/>
        <w:ind w:left="2931" w:right="0" w:firstLine="0"/>
        <w:jc w:val="left"/>
        <w:rPr>
          <w:sz w:val="21"/>
        </w:rPr>
      </w:pPr>
      <w:r>
        <w:rPr>
          <w:spacing w:val="-2"/>
          <w:sz w:val="21"/>
        </w:rPr>
        <w:t>Dermatite</w:t>
      </w:r>
    </w:p>
    <w:p>
      <w:pPr>
        <w:spacing w:before="11"/>
        <w:ind w:left="2932" w:right="0" w:firstLine="0"/>
        <w:jc w:val="left"/>
        <w:rPr>
          <w:sz w:val="21"/>
        </w:rPr>
      </w:pPr>
      <w:r>
        <w:rPr>
          <w:w w:val="80"/>
          <w:sz w:val="21"/>
        </w:rPr>
        <w:t>Vitamina</w:t>
      </w:r>
      <w:r>
        <w:rPr>
          <w:spacing w:val="5"/>
          <w:sz w:val="21"/>
        </w:rPr>
        <w:t> </w:t>
      </w:r>
      <w:r>
        <w:rPr>
          <w:w w:val="80"/>
          <w:sz w:val="21"/>
        </w:rPr>
        <w:t>B6,</w:t>
      </w:r>
      <w:r>
        <w:rPr>
          <w:spacing w:val="-1"/>
          <w:w w:val="80"/>
          <w:sz w:val="21"/>
        </w:rPr>
        <w:t> </w:t>
      </w:r>
      <w:r>
        <w:rPr>
          <w:w w:val="80"/>
          <w:sz w:val="21"/>
        </w:rPr>
        <w:t>B2,</w:t>
      </w:r>
      <w:r>
        <w:rPr>
          <w:spacing w:val="-12"/>
          <w:sz w:val="21"/>
        </w:rPr>
        <w:t> </w:t>
      </w:r>
      <w:r>
        <w:rPr>
          <w:w w:val="80"/>
          <w:sz w:val="21"/>
        </w:rPr>
        <w:t>B3,</w:t>
      </w:r>
      <w:r>
        <w:rPr>
          <w:spacing w:val="-2"/>
          <w:sz w:val="21"/>
        </w:rPr>
        <w:t> </w:t>
      </w:r>
      <w:r>
        <w:rPr>
          <w:w w:val="80"/>
          <w:sz w:val="21"/>
        </w:rPr>
        <w:t>A,</w:t>
      </w:r>
      <w:r>
        <w:rPr>
          <w:spacing w:val="-3"/>
          <w:sz w:val="21"/>
        </w:rPr>
        <w:t> </w:t>
      </w:r>
      <w:r>
        <w:rPr>
          <w:w w:val="80"/>
          <w:sz w:val="21"/>
        </w:rPr>
        <w:t>C,</w:t>
      </w:r>
      <w:r>
        <w:rPr>
          <w:spacing w:val="-4"/>
          <w:w w:val="80"/>
          <w:sz w:val="21"/>
        </w:rPr>
        <w:t> </w:t>
      </w:r>
      <w:r>
        <w:rPr>
          <w:w w:val="80"/>
          <w:sz w:val="21"/>
        </w:rPr>
        <w:t>Biotina</w:t>
      </w:r>
      <w:r>
        <w:rPr>
          <w:spacing w:val="9"/>
          <w:sz w:val="21"/>
        </w:rPr>
        <w:t> </w:t>
      </w:r>
      <w:r>
        <w:rPr>
          <w:w w:val="80"/>
          <w:sz w:val="21"/>
        </w:rPr>
        <w:t>(B7),</w:t>
      </w:r>
      <w:r>
        <w:rPr>
          <w:spacing w:val="6"/>
          <w:sz w:val="21"/>
        </w:rPr>
        <w:t> </w:t>
      </w:r>
      <w:r>
        <w:rPr>
          <w:w w:val="80"/>
          <w:sz w:val="21"/>
        </w:rPr>
        <w:t>Zinco,</w:t>
      </w:r>
      <w:r>
        <w:rPr>
          <w:spacing w:val="4"/>
          <w:sz w:val="21"/>
        </w:rPr>
        <w:t> </w:t>
      </w:r>
      <w:r>
        <w:rPr>
          <w:w w:val="80"/>
          <w:sz w:val="21"/>
        </w:rPr>
        <w:t>Omega-</w:t>
      </w:r>
      <w:r>
        <w:rPr>
          <w:spacing w:val="-10"/>
          <w:w w:val="80"/>
          <w:sz w:val="21"/>
        </w:rPr>
        <w:t>3</w:t>
      </w:r>
    </w:p>
    <w:p>
      <w:pPr>
        <w:pStyle w:val="BodyText"/>
        <w:spacing w:before="16"/>
        <w:rPr>
          <w:sz w:val="21"/>
        </w:rPr>
      </w:pPr>
    </w:p>
    <w:p>
      <w:pPr>
        <w:spacing w:before="0"/>
        <w:ind w:left="2932" w:right="0" w:firstLine="0"/>
        <w:jc w:val="left"/>
        <w:rPr>
          <w:sz w:val="20"/>
        </w:rPr>
      </w:pPr>
      <w:r>
        <w:rPr>
          <w:w w:val="90"/>
          <w:sz w:val="20"/>
        </w:rPr>
        <w:t>De6confort0</w:t>
      </w:r>
      <w:r>
        <w:rPr>
          <w:spacing w:val="27"/>
          <w:sz w:val="20"/>
        </w:rPr>
        <w:t> </w:t>
      </w:r>
      <w:r>
        <w:rPr>
          <w:spacing w:val="-2"/>
          <w:w w:val="95"/>
          <w:sz w:val="20"/>
        </w:rPr>
        <w:t>Abdominal</w:t>
      </w:r>
    </w:p>
    <w:p>
      <w:pPr>
        <w:spacing w:before="5"/>
        <w:ind w:left="2979" w:right="0" w:firstLine="0"/>
        <w:jc w:val="left"/>
        <w:rPr>
          <w:sz w:val="21"/>
        </w:rPr>
      </w:pPr>
      <w:r>
        <w:rPr>
          <w:w w:val="80"/>
          <w:sz w:val="21"/>
        </w:rPr>
        <w:t>Glutamina,</w:t>
      </w:r>
      <w:r>
        <w:rPr>
          <w:spacing w:val="10"/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11"/>
          <w:sz w:val="21"/>
        </w:rPr>
        <w:t> </w:t>
      </w:r>
      <w:r>
        <w:rPr>
          <w:w w:val="80"/>
          <w:sz w:val="21"/>
        </w:rPr>
        <w:t>B6,</w:t>
      </w:r>
      <w:r>
        <w:rPr>
          <w:spacing w:val="-5"/>
          <w:sz w:val="21"/>
        </w:rPr>
        <w:t> </w:t>
      </w:r>
      <w:r>
        <w:rPr>
          <w:w w:val="80"/>
          <w:sz w:val="21"/>
        </w:rPr>
        <w:t>Zinco,</w:t>
      </w:r>
      <w:r>
        <w:rPr>
          <w:spacing w:val="-5"/>
          <w:sz w:val="21"/>
        </w:rPr>
        <w:t> </w:t>
      </w:r>
      <w:r>
        <w:rPr>
          <w:w w:val="80"/>
          <w:sz w:val="21"/>
        </w:rPr>
        <w:t>Nac,</w:t>
      </w:r>
      <w:r>
        <w:rPr>
          <w:spacing w:val="5"/>
          <w:sz w:val="21"/>
        </w:rPr>
        <w:t> </w:t>
      </w:r>
      <w:r>
        <w:rPr>
          <w:spacing w:val="-2"/>
          <w:w w:val="80"/>
          <w:sz w:val="21"/>
        </w:rPr>
        <w:t>Querceãna</w:t>
      </w:r>
    </w:p>
    <w:p>
      <w:pPr>
        <w:pStyle w:val="BodyText"/>
        <w:rPr>
          <w:sz w:val="21"/>
        </w:rPr>
      </w:pPr>
    </w:p>
    <w:p>
      <w:pPr>
        <w:spacing w:before="0"/>
        <w:ind w:left="2930" w:right="0" w:firstLine="0"/>
        <w:jc w:val="left"/>
        <w:rPr>
          <w:sz w:val="21"/>
        </w:rPr>
      </w:pPr>
      <w:r>
        <w:rPr>
          <w:spacing w:val="-2"/>
          <w:w w:val="95"/>
          <w:sz w:val="21"/>
        </w:rPr>
        <w:t>Caspa</w:t>
      </w:r>
    </w:p>
    <w:p>
      <w:pPr>
        <w:spacing w:before="17"/>
        <w:ind w:left="2936" w:right="0" w:firstLine="0"/>
        <w:jc w:val="left"/>
        <w:rPr>
          <w:sz w:val="21"/>
        </w:rPr>
      </w:pPr>
      <w:r>
        <w:rPr>
          <w:w w:val="80"/>
          <w:sz w:val="21"/>
        </w:rPr>
        <w:t>Zinco,</w:t>
      </w:r>
      <w:r>
        <w:rPr>
          <w:spacing w:val="-4"/>
          <w:sz w:val="21"/>
        </w:rPr>
        <w:t> </w:t>
      </w:r>
      <w:r>
        <w:rPr>
          <w:w w:val="80"/>
          <w:sz w:val="21"/>
        </w:rPr>
        <w:t>B6,</w:t>
      </w:r>
      <w:r>
        <w:rPr>
          <w:spacing w:val="-8"/>
          <w:sz w:val="21"/>
        </w:rPr>
        <w:t> </w:t>
      </w:r>
      <w:r>
        <w:rPr>
          <w:w w:val="80"/>
          <w:sz w:val="21"/>
        </w:rPr>
        <w:t>B7,</w:t>
      </w:r>
      <w:r>
        <w:rPr>
          <w:spacing w:val="1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5"/>
          <w:sz w:val="21"/>
        </w:rPr>
        <w:t> </w:t>
      </w:r>
      <w:r>
        <w:rPr>
          <w:w w:val="80"/>
          <w:sz w:val="21"/>
        </w:rPr>
        <w:t>A,</w:t>
      </w:r>
      <w:r>
        <w:rPr>
          <w:spacing w:val="-6"/>
          <w:sz w:val="21"/>
        </w:rPr>
        <w:t> </w:t>
      </w:r>
      <w:r>
        <w:rPr>
          <w:w w:val="80"/>
          <w:sz w:val="21"/>
        </w:rPr>
        <w:t>Omega-3,</w:t>
      </w:r>
      <w:r>
        <w:rPr>
          <w:spacing w:val="12"/>
          <w:sz w:val="21"/>
        </w:rPr>
        <w:t> </w:t>
      </w:r>
      <w:r>
        <w:rPr>
          <w:spacing w:val="-2"/>
          <w:w w:val="80"/>
          <w:sz w:val="21"/>
        </w:rPr>
        <w:t>Selênio</w:t>
      </w:r>
    </w:p>
    <w:p>
      <w:pPr>
        <w:pStyle w:val="BodyText"/>
        <w:rPr>
          <w:sz w:val="21"/>
        </w:rPr>
      </w:pPr>
    </w:p>
    <w:p>
      <w:pPr>
        <w:spacing w:before="0"/>
        <w:ind w:left="2923" w:right="0" w:firstLine="0"/>
        <w:jc w:val="left"/>
        <w:rPr>
          <w:sz w:val="21"/>
        </w:rPr>
      </w:pPr>
      <w:r>
        <w:rPr>
          <w:spacing w:val="-2"/>
          <w:sz w:val="21"/>
        </w:rPr>
        <w:t>Hiperpig/rientação</w:t>
      </w:r>
    </w:p>
    <w:p>
      <w:pPr>
        <w:spacing w:before="3"/>
        <w:ind w:left="2975" w:right="0" w:firstLine="0"/>
        <w:jc w:val="left"/>
        <w:rPr>
          <w:sz w:val="21"/>
        </w:rPr>
      </w:pPr>
      <w:r>
        <w:rPr>
          <w:w w:val="80"/>
          <w:sz w:val="21"/>
        </w:rPr>
        <w:t>Vitamina</w:t>
      </w:r>
      <w:r>
        <w:rPr>
          <w:spacing w:val="3"/>
          <w:sz w:val="21"/>
        </w:rPr>
        <w:t> </w:t>
      </w:r>
      <w:r>
        <w:rPr>
          <w:w w:val="80"/>
          <w:sz w:val="21"/>
        </w:rPr>
        <w:t>B12,</w:t>
      </w:r>
      <w:r>
        <w:rPr>
          <w:spacing w:val="9"/>
          <w:sz w:val="21"/>
        </w:rPr>
        <w:t> </w:t>
      </w:r>
      <w:r>
        <w:rPr>
          <w:w w:val="80"/>
          <w:sz w:val="21"/>
        </w:rPr>
        <w:t>Ácido</w:t>
      </w:r>
      <w:r>
        <w:rPr>
          <w:spacing w:val="-3"/>
          <w:sz w:val="21"/>
        </w:rPr>
        <w:t> </w:t>
      </w:r>
      <w:r>
        <w:rPr>
          <w:w w:val="80"/>
          <w:sz w:val="21"/>
        </w:rPr>
        <w:t>Fólico,</w:t>
      </w:r>
      <w:r>
        <w:rPr>
          <w:spacing w:val="1"/>
          <w:sz w:val="21"/>
        </w:rPr>
        <w:t> </w:t>
      </w:r>
      <w:r>
        <w:rPr>
          <w:w w:val="80"/>
          <w:sz w:val="21"/>
        </w:rPr>
        <w:t>C,</w:t>
      </w:r>
      <w:r>
        <w:rPr>
          <w:spacing w:val="-11"/>
          <w:sz w:val="21"/>
        </w:rPr>
        <w:t> </w:t>
      </w:r>
      <w:r>
        <w:rPr>
          <w:w w:val="80"/>
          <w:sz w:val="21"/>
        </w:rPr>
        <w:t>E,</w:t>
      </w:r>
      <w:r>
        <w:rPr>
          <w:spacing w:val="-3"/>
          <w:sz w:val="21"/>
        </w:rPr>
        <w:t> </w:t>
      </w:r>
      <w:r>
        <w:rPr>
          <w:spacing w:val="-2"/>
          <w:w w:val="80"/>
          <w:sz w:val="21"/>
        </w:rPr>
        <w:t>Glulationa</w:t>
      </w:r>
    </w:p>
    <w:p>
      <w:pPr>
        <w:pStyle w:val="BodyText"/>
        <w:spacing w:before="1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1682495</wp:posOffset>
                </wp:positionH>
                <wp:positionV relativeFrom="paragraph">
                  <wp:posOffset>279912</wp:posOffset>
                </wp:positionV>
                <wp:extent cx="4965700" cy="127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496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65700" h="0">
                              <a:moveTo>
                                <a:pt x="0" y="0"/>
                              </a:moveTo>
                              <a:lnTo>
                                <a:pt x="4965192" y="0"/>
                              </a:lnTo>
                            </a:path>
                          </a:pathLst>
                        </a:custGeom>
                        <a:ln w="64008">
                          <a:solidFill>
                            <a:srgbClr val="3131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479996pt;margin-top:22.040321pt;width:391pt;height:.1pt;mso-position-horizontal-relative:page;mso-position-vertical-relative:paragraph;z-index:-15690240;mso-wrap-distance-left:0;mso-wrap-distance-right:0" id="docshape87" coordorigin="2650,441" coordsize="7820,0" path="m2650,441l10469,441e" filled="false" stroked="true" strokeweight="5.04pt" strokecolor="#31313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"/>
        <w:ind w:left="558" w:right="0" w:firstLine="0"/>
        <w:jc w:val="center"/>
        <w:rPr>
          <w:sz w:val="21"/>
        </w:rPr>
      </w:pPr>
      <w:r>
        <w:rPr>
          <w:spacing w:val="-5"/>
          <w:sz w:val="21"/>
        </w:rPr>
        <w:t>221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1234439</wp:posOffset>
                </wp:positionH>
                <wp:positionV relativeFrom="paragraph">
                  <wp:posOffset>166357</wp:posOffset>
                </wp:positionV>
                <wp:extent cx="1064260" cy="127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1064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4260" h="0">
                              <a:moveTo>
                                <a:pt x="0" y="0"/>
                              </a:moveTo>
                              <a:lnTo>
                                <a:pt x="1063752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199997pt;margin-top:13.099024pt;width:83.8pt;height:.1pt;mso-position-horizontal-relative:page;mso-position-vertical-relative:paragraph;z-index:-15689728;mso-wrap-distance-left:0;mso-wrap-distance-right:0" id="docshape88" coordorigin="1944,262" coordsize="1676,0" path="m1944,262l3619,262e" filled="false" stroked="true" strokeweight=".96pt" strokecolor="#3f3f3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149"/>
          <w:pgSz w:w="11910" w:h="16840"/>
          <w:pgMar w:header="0" w:footer="0" w:top="720" w:bottom="280" w:left="141" w:right="141"/>
        </w:sectPr>
      </w:pPr>
    </w:p>
    <w:p>
      <w:pPr>
        <w:spacing w:before="70"/>
        <w:ind w:left="2778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1723644</wp:posOffset>
            </wp:positionH>
            <wp:positionV relativeFrom="page">
              <wp:posOffset>7607807</wp:posOffset>
            </wp:positionV>
            <wp:extent cx="480059" cy="470916"/>
            <wp:effectExtent l="0" t="0" r="0" b="0"/>
            <wp:wrapNone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9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1"/>
        </w:rPr>
        <w:t>Gengivite</w:t>
      </w:r>
    </w:p>
    <w:p>
      <w:pPr>
        <w:spacing w:before="10"/>
        <w:ind w:left="2781" w:right="0" w:firstLine="0"/>
        <w:jc w:val="left"/>
        <w:rPr>
          <w:sz w:val="21"/>
        </w:rPr>
      </w:pPr>
      <w:r>
        <w:rPr>
          <w:w w:val="80"/>
          <w:sz w:val="21"/>
        </w:rPr>
        <w:t>Vitamina</w:t>
      </w:r>
      <w:r>
        <w:rPr>
          <w:spacing w:val="3"/>
          <w:sz w:val="21"/>
        </w:rPr>
        <w:t> </w:t>
      </w:r>
      <w:r>
        <w:rPr>
          <w:w w:val="80"/>
          <w:sz w:val="21"/>
        </w:rPr>
        <w:t>C,</w:t>
      </w:r>
      <w:r>
        <w:rPr>
          <w:spacing w:val="-2"/>
          <w:w w:val="80"/>
          <w:sz w:val="21"/>
        </w:rPr>
        <w:t> </w:t>
      </w:r>
      <w:r>
        <w:rPr>
          <w:w w:val="80"/>
          <w:sz w:val="21"/>
        </w:rPr>
        <w:t>B9,</w:t>
      </w:r>
      <w:r>
        <w:rPr>
          <w:spacing w:val="-2"/>
          <w:sz w:val="21"/>
        </w:rPr>
        <w:t> </w:t>
      </w:r>
      <w:r>
        <w:rPr>
          <w:w w:val="80"/>
          <w:sz w:val="21"/>
        </w:rPr>
        <w:t>Quercetina,</w:t>
      </w:r>
      <w:r>
        <w:rPr>
          <w:spacing w:val="9"/>
          <w:sz w:val="21"/>
        </w:rPr>
        <w:t> </w:t>
      </w:r>
      <w:r>
        <w:rPr>
          <w:w w:val="80"/>
          <w:sz w:val="21"/>
        </w:rPr>
        <w:t>K2,</w:t>
      </w:r>
      <w:r>
        <w:rPr>
          <w:spacing w:val="-9"/>
          <w:sz w:val="21"/>
        </w:rPr>
        <w:t> </w:t>
      </w:r>
      <w:r>
        <w:rPr>
          <w:color w:val="0F0F0F"/>
          <w:w w:val="80"/>
          <w:sz w:val="21"/>
        </w:rPr>
        <w:t>A,</w:t>
      </w:r>
      <w:r>
        <w:rPr>
          <w:color w:val="0F0F0F"/>
          <w:spacing w:val="-11"/>
          <w:sz w:val="21"/>
        </w:rPr>
        <w:t> </w:t>
      </w:r>
      <w:r>
        <w:rPr>
          <w:spacing w:val="-2"/>
          <w:w w:val="80"/>
          <w:sz w:val="21"/>
        </w:rPr>
        <w:t>Zinco</w:t>
      </w:r>
    </w:p>
    <w:p>
      <w:pPr>
        <w:pStyle w:val="BodyText"/>
        <w:spacing w:before="7"/>
        <w:rPr>
          <w:sz w:val="21"/>
        </w:rPr>
      </w:pPr>
    </w:p>
    <w:p>
      <w:pPr>
        <w:spacing w:before="0"/>
        <w:ind w:left="2774" w:right="0" w:firstLine="0"/>
        <w:jc w:val="left"/>
        <w:rPr>
          <w:sz w:val="21"/>
        </w:rPr>
      </w:pPr>
      <w:r>
        <w:rPr>
          <w:spacing w:val="-2"/>
          <w:sz w:val="21"/>
        </w:rPr>
        <w:t>Bruxismo</w:t>
      </w:r>
    </w:p>
    <w:p>
      <w:pPr>
        <w:spacing w:before="11"/>
        <w:ind w:left="2773" w:right="0" w:firstLine="0"/>
        <w:jc w:val="left"/>
        <w:rPr>
          <w:sz w:val="21"/>
        </w:rPr>
      </w:pPr>
      <w:r>
        <w:rPr>
          <w:w w:val="80"/>
          <w:sz w:val="21"/>
        </w:rPr>
        <w:t>Magnésio,</w:t>
      </w:r>
      <w:r>
        <w:rPr>
          <w:spacing w:val="11"/>
          <w:sz w:val="21"/>
        </w:rPr>
        <w:t> </w:t>
      </w:r>
      <w:r>
        <w:rPr>
          <w:color w:val="0E0E0E"/>
          <w:w w:val="80"/>
          <w:sz w:val="21"/>
        </w:rPr>
        <w:t>B6,</w:t>
      </w:r>
      <w:r>
        <w:rPr>
          <w:color w:val="0E0E0E"/>
          <w:spacing w:val="-12"/>
          <w:sz w:val="21"/>
        </w:rPr>
        <w:t> </w:t>
      </w:r>
      <w:r>
        <w:rPr>
          <w:w w:val="80"/>
          <w:sz w:val="21"/>
        </w:rPr>
        <w:t>B1,</w:t>
      </w:r>
      <w:r>
        <w:rPr>
          <w:spacing w:val="-5"/>
          <w:sz w:val="21"/>
        </w:rPr>
        <w:t> </w:t>
      </w:r>
      <w:r>
        <w:rPr>
          <w:w w:val="80"/>
          <w:sz w:val="21"/>
        </w:rPr>
        <w:t>L-</w:t>
      </w:r>
      <w:r>
        <w:rPr>
          <w:spacing w:val="-2"/>
          <w:w w:val="80"/>
          <w:sz w:val="21"/>
        </w:rPr>
        <w:t>Triptofano</w:t>
      </w:r>
    </w:p>
    <w:p>
      <w:pPr>
        <w:spacing w:before="241"/>
        <w:ind w:left="2772" w:right="0" w:firstLine="0"/>
        <w:jc w:val="left"/>
        <w:rPr>
          <w:sz w:val="21"/>
        </w:rPr>
      </w:pPr>
      <w:r>
        <w:rPr>
          <w:spacing w:val="-2"/>
          <w:w w:val="95"/>
          <w:sz w:val="21"/>
        </w:rPr>
        <w:t>Hipertensão</w:t>
      </w:r>
    </w:p>
    <w:p>
      <w:pPr>
        <w:spacing w:before="10"/>
        <w:ind w:left="2773" w:right="0" w:firstLine="0"/>
        <w:jc w:val="left"/>
        <w:rPr>
          <w:sz w:val="21"/>
        </w:rPr>
      </w:pPr>
      <w:r>
        <w:rPr>
          <w:w w:val="80"/>
          <w:sz w:val="21"/>
        </w:rPr>
        <w:t>Magnesio,</w:t>
      </w:r>
      <w:r>
        <w:rPr>
          <w:spacing w:val="10"/>
          <w:sz w:val="21"/>
        </w:rPr>
        <w:t> </w:t>
      </w:r>
      <w:r>
        <w:rPr>
          <w:w w:val="80"/>
          <w:sz w:val="21"/>
        </w:rPr>
        <w:t>Potássio,</w:t>
      </w:r>
      <w:r>
        <w:rPr>
          <w:spacing w:val="2"/>
          <w:sz w:val="21"/>
        </w:rPr>
        <w:t> </w:t>
      </w:r>
      <w:r>
        <w:rPr>
          <w:w w:val="80"/>
          <w:sz w:val="21"/>
        </w:rPr>
        <w:t>Coenzima</w:t>
      </w:r>
      <w:r>
        <w:rPr>
          <w:spacing w:val="3"/>
          <w:sz w:val="21"/>
        </w:rPr>
        <w:t> </w:t>
      </w:r>
      <w:r>
        <w:rPr>
          <w:w w:val="80"/>
          <w:sz w:val="21"/>
        </w:rPr>
        <w:t>Q10,</w:t>
      </w:r>
      <w:r>
        <w:rPr>
          <w:spacing w:val="-10"/>
          <w:sz w:val="21"/>
        </w:rPr>
        <w:t> </w:t>
      </w:r>
      <w:r>
        <w:rPr>
          <w:w w:val="80"/>
          <w:sz w:val="21"/>
        </w:rPr>
        <w:t>B1,</w:t>
      </w:r>
      <w:r>
        <w:rPr>
          <w:spacing w:val="2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-4"/>
          <w:sz w:val="21"/>
        </w:rPr>
        <w:t> </w:t>
      </w:r>
      <w:r>
        <w:rPr>
          <w:spacing w:val="-10"/>
          <w:w w:val="80"/>
          <w:sz w:val="21"/>
        </w:rPr>
        <w:t>D</w:t>
      </w:r>
    </w:p>
    <w:p>
      <w:pPr>
        <w:pStyle w:val="BodyText"/>
        <w:spacing w:before="6"/>
        <w:rPr>
          <w:sz w:val="21"/>
        </w:rPr>
      </w:pPr>
    </w:p>
    <w:p>
      <w:pPr>
        <w:spacing w:before="1"/>
        <w:ind w:left="2774" w:right="0" w:firstLine="0"/>
        <w:jc w:val="left"/>
        <w:rPr>
          <w:sz w:val="21"/>
        </w:rPr>
      </w:pPr>
      <w:r>
        <w:rPr>
          <w:w w:val="85"/>
          <w:sz w:val="21"/>
        </w:rPr>
        <w:t>Boca</w:t>
      </w:r>
      <w:r>
        <w:rPr>
          <w:spacing w:val="5"/>
          <w:sz w:val="21"/>
        </w:rPr>
        <w:t> </w:t>
      </w:r>
      <w:r>
        <w:rPr>
          <w:spacing w:val="-4"/>
          <w:w w:val="95"/>
          <w:sz w:val="21"/>
        </w:rPr>
        <w:t>Seca</w:t>
      </w:r>
    </w:p>
    <w:p>
      <w:pPr>
        <w:spacing w:before="17"/>
        <w:ind w:left="2781" w:right="0" w:firstLine="0"/>
        <w:jc w:val="left"/>
        <w:rPr>
          <w:sz w:val="21"/>
        </w:rPr>
      </w:pPr>
      <w:r>
        <w:rPr>
          <w:w w:val="80"/>
          <w:sz w:val="21"/>
        </w:rPr>
        <w:t>Vitamina</w:t>
      </w:r>
      <w:r>
        <w:rPr>
          <w:spacing w:val="4"/>
          <w:sz w:val="21"/>
        </w:rPr>
        <w:t> </w:t>
      </w:r>
      <w:r>
        <w:rPr>
          <w:w w:val="80"/>
          <w:sz w:val="21"/>
        </w:rPr>
        <w:t>A,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B3,</w:t>
      </w:r>
      <w:r>
        <w:rPr>
          <w:spacing w:val="-6"/>
          <w:w w:val="80"/>
          <w:sz w:val="21"/>
        </w:rPr>
        <w:t> </w:t>
      </w:r>
      <w:r>
        <w:rPr>
          <w:w w:val="80"/>
          <w:sz w:val="21"/>
        </w:rPr>
        <w:t>B2,</w:t>
      </w:r>
      <w:r>
        <w:rPr>
          <w:spacing w:val="-2"/>
          <w:sz w:val="21"/>
        </w:rPr>
        <w:t> </w:t>
      </w:r>
      <w:r>
        <w:rPr>
          <w:w w:val="80"/>
          <w:sz w:val="21"/>
        </w:rPr>
        <w:t>Zinco,</w:t>
      </w:r>
      <w:r>
        <w:rPr>
          <w:spacing w:val="1"/>
          <w:sz w:val="21"/>
        </w:rPr>
        <w:t> </w:t>
      </w:r>
      <w:r>
        <w:rPr>
          <w:w w:val="80"/>
          <w:sz w:val="21"/>
        </w:rPr>
        <w:t>Omega-3,</w:t>
      </w:r>
      <w:r>
        <w:rPr>
          <w:spacing w:val="15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-5"/>
          <w:sz w:val="21"/>
        </w:rPr>
        <w:t> </w:t>
      </w:r>
      <w:r>
        <w:rPr>
          <w:w w:val="80"/>
          <w:sz w:val="21"/>
        </w:rPr>
        <w:t>C,</w:t>
      </w:r>
      <w:r>
        <w:rPr>
          <w:spacing w:val="-8"/>
          <w:sz w:val="21"/>
        </w:rPr>
        <w:t> </w:t>
      </w:r>
      <w:r>
        <w:rPr>
          <w:spacing w:val="-5"/>
          <w:w w:val="80"/>
          <w:sz w:val="21"/>
        </w:rPr>
        <w:t>Nac</w:t>
      </w:r>
    </w:p>
    <w:p>
      <w:pPr>
        <w:pStyle w:val="BodyText"/>
        <w:spacing w:before="7"/>
        <w:rPr>
          <w:sz w:val="21"/>
        </w:rPr>
      </w:pPr>
    </w:p>
    <w:p>
      <w:pPr>
        <w:spacing w:before="0"/>
        <w:ind w:left="2773" w:right="0" w:firstLine="0"/>
        <w:jc w:val="left"/>
        <w:rPr>
          <w:sz w:val="21"/>
        </w:rPr>
      </w:pPr>
      <w:r>
        <w:rPr>
          <w:w w:val="85"/>
          <w:sz w:val="21"/>
        </w:rPr>
        <w:t>Pernas</w:t>
      </w:r>
      <w:r>
        <w:rPr>
          <w:spacing w:val="-1"/>
          <w:sz w:val="21"/>
        </w:rPr>
        <w:t> </w:t>
      </w:r>
      <w:r>
        <w:rPr>
          <w:spacing w:val="-2"/>
          <w:w w:val="90"/>
          <w:sz w:val="21"/>
        </w:rPr>
        <w:t>Inquietas</w:t>
      </w:r>
    </w:p>
    <w:p>
      <w:pPr>
        <w:spacing w:before="3"/>
        <w:ind w:left="2815" w:right="0" w:firstLine="0"/>
        <w:jc w:val="left"/>
        <w:rPr>
          <w:sz w:val="21"/>
        </w:rPr>
      </w:pPr>
      <w:r>
        <w:rPr>
          <w:w w:val="80"/>
          <w:sz w:val="21"/>
        </w:rPr>
        <w:t>Ferro,</w:t>
      </w:r>
      <w:r>
        <w:rPr>
          <w:spacing w:val="-6"/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17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-1"/>
          <w:sz w:val="21"/>
        </w:rPr>
        <w:t> </w:t>
      </w:r>
      <w:r>
        <w:rPr>
          <w:w w:val="80"/>
          <w:sz w:val="21"/>
        </w:rPr>
        <w:t>E,</w:t>
      </w:r>
      <w:r>
        <w:rPr>
          <w:spacing w:val="-11"/>
          <w:sz w:val="21"/>
        </w:rPr>
        <w:t> </w:t>
      </w:r>
      <w:r>
        <w:rPr>
          <w:w w:val="80"/>
          <w:sz w:val="21"/>
        </w:rPr>
        <w:t>B1,</w:t>
      </w:r>
      <w:r>
        <w:rPr>
          <w:spacing w:val="-11"/>
          <w:sz w:val="21"/>
        </w:rPr>
        <w:t> </w:t>
      </w:r>
      <w:r>
        <w:rPr>
          <w:w w:val="80"/>
          <w:sz w:val="21"/>
        </w:rPr>
        <w:t>B6,</w:t>
      </w:r>
      <w:r>
        <w:rPr>
          <w:spacing w:val="-1"/>
          <w:sz w:val="21"/>
        </w:rPr>
        <w:t> </w:t>
      </w:r>
      <w:r>
        <w:rPr>
          <w:spacing w:val="-5"/>
          <w:w w:val="80"/>
          <w:sz w:val="21"/>
        </w:rPr>
        <w:t>B12</w:t>
      </w:r>
    </w:p>
    <w:p>
      <w:pPr>
        <w:pStyle w:val="BodyText"/>
        <w:spacing w:before="14"/>
        <w:rPr>
          <w:sz w:val="21"/>
        </w:rPr>
      </w:pPr>
    </w:p>
    <w:p>
      <w:pPr>
        <w:spacing w:before="0"/>
        <w:ind w:left="2779" w:right="0" w:firstLine="0"/>
        <w:jc w:val="left"/>
        <w:rPr>
          <w:sz w:val="21"/>
        </w:rPr>
      </w:pPr>
      <w:r>
        <w:rPr>
          <w:w w:val="85"/>
          <w:sz w:val="21"/>
        </w:rPr>
        <w:t>Síndrome</w:t>
      </w:r>
      <w:r>
        <w:rPr>
          <w:spacing w:val="4"/>
          <w:sz w:val="21"/>
        </w:rPr>
        <w:t> </w:t>
      </w:r>
      <w:r>
        <w:rPr>
          <w:spacing w:val="-2"/>
          <w:w w:val="95"/>
          <w:sz w:val="21"/>
        </w:rPr>
        <w:t>Metabólica</w:t>
      </w:r>
    </w:p>
    <w:p>
      <w:pPr>
        <w:spacing w:before="4"/>
        <w:ind w:left="2822" w:right="0" w:firstLine="0"/>
        <w:jc w:val="left"/>
        <w:rPr>
          <w:sz w:val="21"/>
        </w:rPr>
      </w:pPr>
      <w:r>
        <w:rPr>
          <w:w w:val="80"/>
          <w:sz w:val="21"/>
        </w:rPr>
        <w:t>Cromo,</w:t>
      </w:r>
      <w:r>
        <w:rPr>
          <w:spacing w:val="4"/>
          <w:sz w:val="21"/>
        </w:rPr>
        <w:t> </w:t>
      </w:r>
      <w:r>
        <w:rPr>
          <w:w w:val="80"/>
          <w:sz w:val="21"/>
        </w:rPr>
        <w:t>lnositol,</w:t>
      </w:r>
      <w:r>
        <w:rPr>
          <w:spacing w:val="2"/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15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-2"/>
          <w:sz w:val="21"/>
        </w:rPr>
        <w:t> </w:t>
      </w:r>
      <w:r>
        <w:rPr>
          <w:w w:val="80"/>
          <w:sz w:val="21"/>
        </w:rPr>
        <w:t>D,</w:t>
      </w:r>
      <w:r>
        <w:rPr>
          <w:spacing w:val="-6"/>
          <w:sz w:val="21"/>
        </w:rPr>
        <w:t> </w:t>
      </w:r>
      <w:r>
        <w:rPr>
          <w:w w:val="80"/>
          <w:sz w:val="21"/>
        </w:rPr>
        <w:t>Coenzima</w:t>
      </w:r>
      <w:r>
        <w:rPr>
          <w:spacing w:val="3"/>
          <w:sz w:val="21"/>
        </w:rPr>
        <w:t> </w:t>
      </w:r>
      <w:r>
        <w:rPr>
          <w:w w:val="80"/>
          <w:sz w:val="21"/>
        </w:rPr>
        <w:t>Q10,</w:t>
      </w:r>
      <w:r>
        <w:rPr>
          <w:spacing w:val="-5"/>
          <w:sz w:val="21"/>
        </w:rPr>
        <w:t> </w:t>
      </w:r>
      <w:r>
        <w:rPr>
          <w:w w:val="80"/>
          <w:sz w:val="21"/>
        </w:rPr>
        <w:t>Omega-3,</w:t>
      </w:r>
      <w:r>
        <w:rPr>
          <w:spacing w:val="-1"/>
          <w:sz w:val="21"/>
        </w:rPr>
        <w:t> </w:t>
      </w:r>
      <w:r>
        <w:rPr>
          <w:spacing w:val="-7"/>
          <w:w w:val="80"/>
          <w:sz w:val="21"/>
        </w:rPr>
        <w:t>B3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2773" w:right="0" w:firstLine="0"/>
        <w:jc w:val="left"/>
        <w:rPr>
          <w:sz w:val="21"/>
        </w:rPr>
      </w:pPr>
      <w:r>
        <w:rPr>
          <w:w w:val="85"/>
          <w:sz w:val="21"/>
        </w:rPr>
        <w:t>Depressão</w:t>
      </w:r>
      <w:r>
        <w:rPr>
          <w:spacing w:val="-1"/>
          <w:sz w:val="21"/>
        </w:rPr>
        <w:t> </w:t>
      </w:r>
      <w:r>
        <w:rPr>
          <w:w w:val="85"/>
          <w:sz w:val="21"/>
        </w:rPr>
        <w:t>Pós-</w:t>
      </w:r>
      <w:r>
        <w:rPr>
          <w:spacing w:val="-2"/>
          <w:w w:val="85"/>
          <w:sz w:val="21"/>
        </w:rPr>
        <w:t>Parto</w:t>
      </w:r>
    </w:p>
    <w:p>
      <w:pPr>
        <w:spacing w:before="18"/>
        <w:ind w:left="2817" w:right="0" w:firstLine="0"/>
        <w:jc w:val="left"/>
        <w:rPr>
          <w:sz w:val="21"/>
        </w:rPr>
      </w:pPr>
      <w:r>
        <w:rPr>
          <w:w w:val="80"/>
          <w:sz w:val="21"/>
        </w:rPr>
        <w:t>B12,</w:t>
      </w:r>
      <w:r>
        <w:rPr>
          <w:spacing w:val="-8"/>
          <w:sz w:val="21"/>
        </w:rPr>
        <w:t> </w:t>
      </w:r>
      <w:r>
        <w:rPr>
          <w:w w:val="80"/>
          <w:sz w:val="21"/>
        </w:rPr>
        <w:t>B9,</w:t>
      </w:r>
      <w:r>
        <w:rPr>
          <w:spacing w:val="-1"/>
          <w:w w:val="80"/>
          <w:sz w:val="21"/>
        </w:rPr>
        <w:t> </w:t>
      </w:r>
      <w:r>
        <w:rPr>
          <w:w w:val="80"/>
          <w:sz w:val="21"/>
        </w:rPr>
        <w:t>B6,</w:t>
      </w:r>
      <w:r>
        <w:rPr>
          <w:spacing w:val="3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-3"/>
          <w:sz w:val="21"/>
        </w:rPr>
        <w:t> </w:t>
      </w:r>
      <w:r>
        <w:rPr>
          <w:w w:val="80"/>
          <w:sz w:val="21"/>
        </w:rPr>
        <w:t>D,</w:t>
      </w:r>
      <w:r>
        <w:rPr>
          <w:spacing w:val="-5"/>
          <w:sz w:val="21"/>
        </w:rPr>
        <w:t> </w:t>
      </w:r>
      <w:r>
        <w:rPr>
          <w:w w:val="80"/>
          <w:sz w:val="21"/>
        </w:rPr>
        <w:t>0lTIega-3,</w:t>
      </w:r>
      <w:r>
        <w:rPr>
          <w:sz w:val="21"/>
        </w:rPr>
        <w:t> </w:t>
      </w:r>
      <w:r>
        <w:rPr>
          <w:w w:val="80"/>
          <w:sz w:val="21"/>
        </w:rPr>
        <w:t>L-Tnptofano,</w:t>
      </w:r>
      <w:r>
        <w:rPr>
          <w:spacing w:val="13"/>
          <w:sz w:val="21"/>
        </w:rPr>
        <w:t> </w:t>
      </w:r>
      <w:r>
        <w:rPr>
          <w:spacing w:val="-2"/>
          <w:w w:val="80"/>
          <w:sz w:val="21"/>
        </w:rPr>
        <w:t>lnositol</w:t>
      </w:r>
    </w:p>
    <w:p>
      <w:pPr>
        <w:pStyle w:val="BodyText"/>
        <w:spacing w:before="6"/>
        <w:rPr>
          <w:sz w:val="21"/>
        </w:rPr>
      </w:pPr>
    </w:p>
    <w:p>
      <w:pPr>
        <w:spacing w:before="1"/>
        <w:ind w:left="2773" w:right="0" w:firstLine="0"/>
        <w:jc w:val="left"/>
        <w:rPr>
          <w:sz w:val="21"/>
        </w:rPr>
      </w:pPr>
      <w:r>
        <w:rPr>
          <w:w w:val="85"/>
          <w:sz w:val="21"/>
        </w:rPr>
        <w:t>Doença</w:t>
      </w:r>
      <w:r>
        <w:rPr>
          <w:spacing w:val="-4"/>
          <w:w w:val="85"/>
          <w:sz w:val="21"/>
        </w:rPr>
        <w:t> </w:t>
      </w:r>
      <w:r>
        <w:rPr>
          <w:w w:val="85"/>
          <w:sz w:val="21"/>
        </w:rPr>
        <w:t>De</w:t>
      </w:r>
      <w:r>
        <w:rPr>
          <w:spacing w:val="-4"/>
          <w:w w:val="85"/>
          <w:sz w:val="21"/>
        </w:rPr>
        <w:t> </w:t>
      </w:r>
      <w:r>
        <w:rPr>
          <w:spacing w:val="-2"/>
          <w:w w:val="85"/>
          <w:sz w:val="21"/>
        </w:rPr>
        <w:t>Crohn</w:t>
      </w:r>
    </w:p>
    <w:p>
      <w:pPr>
        <w:spacing w:before="10"/>
        <w:ind w:left="2824" w:right="0" w:firstLine="0"/>
        <w:jc w:val="left"/>
        <w:rPr>
          <w:sz w:val="21"/>
        </w:rPr>
      </w:pPr>
      <w:r>
        <w:rPr>
          <w:w w:val="80"/>
          <w:sz w:val="21"/>
        </w:rPr>
        <w:t>Vitamina</w:t>
      </w:r>
      <w:r>
        <w:rPr>
          <w:spacing w:val="1"/>
          <w:sz w:val="21"/>
        </w:rPr>
        <w:t> </w:t>
      </w:r>
      <w:r>
        <w:rPr>
          <w:w w:val="80"/>
          <w:sz w:val="21"/>
        </w:rPr>
        <w:t>B12,</w:t>
      </w:r>
      <w:r>
        <w:rPr>
          <w:spacing w:val="-6"/>
          <w:sz w:val="21"/>
        </w:rPr>
        <w:t> </w:t>
      </w:r>
      <w:r>
        <w:rPr>
          <w:w w:val="80"/>
          <w:sz w:val="21"/>
        </w:rPr>
        <w:t>D,</w:t>
      </w:r>
      <w:r>
        <w:rPr>
          <w:spacing w:val="-1"/>
          <w:sz w:val="21"/>
        </w:rPr>
        <w:t> </w:t>
      </w:r>
      <w:r>
        <w:rPr>
          <w:w w:val="80"/>
          <w:sz w:val="21"/>
        </w:rPr>
        <w:t>A,</w:t>
      </w:r>
      <w:r>
        <w:rPr>
          <w:spacing w:val="-2"/>
          <w:w w:val="80"/>
          <w:sz w:val="21"/>
        </w:rPr>
        <w:t> </w:t>
      </w:r>
      <w:r>
        <w:rPr>
          <w:w w:val="80"/>
          <w:sz w:val="21"/>
        </w:rPr>
        <w:t>K2,</w:t>
      </w:r>
      <w:r>
        <w:rPr>
          <w:spacing w:val="-7"/>
          <w:sz w:val="21"/>
        </w:rPr>
        <w:t> </w:t>
      </w:r>
      <w:r>
        <w:rPr>
          <w:w w:val="80"/>
          <w:sz w:val="21"/>
        </w:rPr>
        <w:t>Zinco,</w:t>
      </w:r>
      <w:r>
        <w:rPr>
          <w:spacing w:val="-5"/>
          <w:sz w:val="21"/>
        </w:rPr>
        <w:t> </w:t>
      </w:r>
      <w:r>
        <w:rPr>
          <w:w w:val="80"/>
          <w:sz w:val="21"/>
        </w:rPr>
        <w:t>Ferro,</w:t>
      </w:r>
      <w:r>
        <w:rPr>
          <w:spacing w:val="-5"/>
          <w:sz w:val="21"/>
        </w:rPr>
        <w:t> </w:t>
      </w:r>
      <w:r>
        <w:rPr>
          <w:w w:val="80"/>
          <w:sz w:val="21"/>
        </w:rPr>
        <w:t>Magnesio,</w:t>
      </w:r>
      <w:r>
        <w:rPr>
          <w:spacing w:val="5"/>
          <w:sz w:val="21"/>
        </w:rPr>
        <w:t> </w:t>
      </w:r>
      <w:r>
        <w:rPr>
          <w:spacing w:val="-2"/>
          <w:w w:val="80"/>
          <w:sz w:val="21"/>
        </w:rPr>
        <w:t>Glutamina</w:t>
      </w:r>
    </w:p>
    <w:p>
      <w:pPr>
        <w:spacing w:before="241"/>
        <w:ind w:left="2771" w:right="0" w:firstLine="0"/>
        <w:jc w:val="left"/>
        <w:rPr>
          <w:sz w:val="21"/>
        </w:rPr>
      </w:pPr>
      <w:r>
        <w:rPr>
          <w:w w:val="85"/>
          <w:sz w:val="21"/>
        </w:rPr>
        <w:t>Celíaco</w:t>
      </w:r>
      <w:r>
        <w:rPr>
          <w:spacing w:val="-7"/>
          <w:sz w:val="21"/>
        </w:rPr>
        <w:t> </w:t>
      </w:r>
      <w:r>
        <w:rPr>
          <w:w w:val="85"/>
          <w:sz w:val="21"/>
        </w:rPr>
        <w:t>(Doença</w:t>
      </w:r>
      <w:r>
        <w:rPr>
          <w:spacing w:val="-4"/>
          <w:w w:val="85"/>
          <w:sz w:val="21"/>
        </w:rPr>
        <w:t> </w:t>
      </w:r>
      <w:r>
        <w:rPr>
          <w:spacing w:val="-2"/>
          <w:w w:val="85"/>
          <w:sz w:val="21"/>
        </w:rPr>
        <w:t>Celíaca)</w:t>
      </w:r>
    </w:p>
    <w:p>
      <w:pPr>
        <w:spacing w:before="10"/>
        <w:ind w:left="2815" w:right="0" w:firstLine="0"/>
        <w:jc w:val="left"/>
        <w:rPr>
          <w:sz w:val="21"/>
        </w:rPr>
      </w:pPr>
      <w:r>
        <w:rPr>
          <w:w w:val="80"/>
          <w:sz w:val="21"/>
        </w:rPr>
        <w:t>Ferro,</w:t>
      </w:r>
      <w:r>
        <w:rPr>
          <w:spacing w:val="-1"/>
          <w:sz w:val="21"/>
        </w:rPr>
        <w:t> </w:t>
      </w:r>
      <w:r>
        <w:rPr>
          <w:w w:val="80"/>
          <w:sz w:val="21"/>
        </w:rPr>
        <w:t>Zinco,</w:t>
      </w:r>
      <w:r>
        <w:rPr>
          <w:spacing w:val="5"/>
          <w:sz w:val="21"/>
        </w:rPr>
        <w:t> </w:t>
      </w:r>
      <w:r>
        <w:rPr>
          <w:w w:val="80"/>
          <w:sz w:val="21"/>
        </w:rPr>
        <w:t>B12,</w:t>
      </w:r>
      <w:r>
        <w:rPr>
          <w:spacing w:val="-5"/>
          <w:sz w:val="21"/>
        </w:rPr>
        <w:t> </w:t>
      </w:r>
      <w:r>
        <w:rPr>
          <w:w w:val="80"/>
          <w:sz w:val="21"/>
        </w:rPr>
        <w:t>B9,</w:t>
      </w:r>
      <w:r>
        <w:rPr>
          <w:spacing w:val="-11"/>
          <w:sz w:val="21"/>
        </w:rPr>
        <w:t> </w:t>
      </w:r>
      <w:r>
        <w:rPr>
          <w:w w:val="80"/>
          <w:sz w:val="21"/>
        </w:rPr>
        <w:t>D,</w:t>
      </w:r>
      <w:r>
        <w:rPr>
          <w:spacing w:val="-2"/>
          <w:sz w:val="21"/>
        </w:rPr>
        <w:t> </w:t>
      </w:r>
      <w:r>
        <w:rPr>
          <w:w w:val="80"/>
          <w:sz w:val="21"/>
        </w:rPr>
        <w:t>A,</w:t>
      </w:r>
      <w:r>
        <w:rPr>
          <w:spacing w:val="-10"/>
          <w:sz w:val="21"/>
        </w:rPr>
        <w:t> </w:t>
      </w:r>
      <w:r>
        <w:rPr>
          <w:spacing w:val="-2"/>
          <w:w w:val="80"/>
          <w:sz w:val="21"/>
        </w:rPr>
        <w:t>GlutanJina</w:t>
      </w:r>
    </w:p>
    <w:p>
      <w:pPr>
        <w:pStyle w:val="BodyText"/>
        <w:spacing w:before="7"/>
        <w:rPr>
          <w:sz w:val="21"/>
        </w:rPr>
      </w:pPr>
    </w:p>
    <w:p>
      <w:pPr>
        <w:spacing w:before="0"/>
        <w:ind w:left="2771" w:right="0" w:firstLine="0"/>
        <w:jc w:val="left"/>
        <w:rPr>
          <w:sz w:val="21"/>
        </w:rPr>
      </w:pPr>
      <w:r>
        <w:rPr>
          <w:w w:val="85"/>
          <w:sz w:val="21"/>
        </w:rPr>
        <w:t>Cólica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l¥lenstrual</w:t>
      </w:r>
      <w:r>
        <w:rPr>
          <w:spacing w:val="-7"/>
          <w:sz w:val="21"/>
        </w:rPr>
        <w:t> </w:t>
      </w:r>
      <w:r>
        <w:rPr>
          <w:spacing w:val="-2"/>
          <w:w w:val="85"/>
          <w:sz w:val="21"/>
        </w:rPr>
        <w:t>Intensa</w:t>
      </w:r>
    </w:p>
    <w:p>
      <w:pPr>
        <w:spacing w:before="18"/>
        <w:ind w:left="2766" w:right="0" w:firstLine="0"/>
        <w:jc w:val="left"/>
        <w:rPr>
          <w:sz w:val="21"/>
        </w:rPr>
      </w:pPr>
      <w:r>
        <w:rPr>
          <w:w w:val="80"/>
          <w:sz w:val="21"/>
        </w:rPr>
        <w:t>Magnésio,</w:t>
      </w:r>
      <w:r>
        <w:rPr>
          <w:spacing w:val="7"/>
          <w:sz w:val="21"/>
        </w:rPr>
        <w:t> </w:t>
      </w:r>
      <w:r>
        <w:rPr>
          <w:w w:val="80"/>
          <w:sz w:val="21"/>
        </w:rPr>
        <w:t>B6,</w:t>
      </w:r>
      <w:r>
        <w:rPr>
          <w:spacing w:val="-4"/>
          <w:sz w:val="21"/>
        </w:rPr>
        <w:t> </w:t>
      </w:r>
      <w:r>
        <w:rPr>
          <w:w w:val="80"/>
          <w:sz w:val="21"/>
        </w:rPr>
        <w:t>Omega-3,</w:t>
      </w:r>
      <w:r>
        <w:rPr>
          <w:spacing w:val="10"/>
          <w:sz w:val="21"/>
        </w:rPr>
        <w:t> </w:t>
      </w:r>
      <w:r>
        <w:rPr>
          <w:w w:val="80"/>
          <w:sz w:val="21"/>
        </w:rPr>
        <w:t>Vitamina</w:t>
      </w:r>
      <w:r>
        <w:rPr>
          <w:spacing w:val="-1"/>
          <w:sz w:val="21"/>
        </w:rPr>
        <w:t> </w:t>
      </w:r>
      <w:r>
        <w:rPr>
          <w:w w:val="80"/>
          <w:sz w:val="21"/>
        </w:rPr>
        <w:t>E,</w:t>
      </w:r>
      <w:r>
        <w:rPr>
          <w:spacing w:val="-3"/>
          <w:w w:val="80"/>
          <w:sz w:val="21"/>
        </w:rPr>
        <w:t> </w:t>
      </w:r>
      <w:r>
        <w:rPr>
          <w:spacing w:val="-2"/>
          <w:w w:val="80"/>
          <w:sz w:val="21"/>
        </w:rPr>
        <w:t>Câlc!o</w:t>
      </w:r>
    </w:p>
    <w:p>
      <w:pPr>
        <w:spacing w:line="254" w:lineRule="exact" w:before="222"/>
        <w:ind w:left="2771" w:right="0" w:firstLine="0"/>
        <w:jc w:val="left"/>
        <w:rPr>
          <w:sz w:val="23"/>
        </w:rPr>
      </w:pPr>
      <w:r>
        <w:rPr>
          <w:w w:val="80"/>
          <w:sz w:val="23"/>
        </w:rPr>
        <w:t>Sensibilidade</w:t>
      </w:r>
      <w:r>
        <w:rPr>
          <w:spacing w:val="-6"/>
          <w:sz w:val="23"/>
        </w:rPr>
        <w:t> </w:t>
      </w:r>
      <w:r>
        <w:rPr>
          <w:w w:val="80"/>
          <w:sz w:val="23"/>
        </w:rPr>
        <w:t>Ao</w:t>
      </w:r>
      <w:r>
        <w:rPr>
          <w:spacing w:val="-3"/>
          <w:w w:val="80"/>
          <w:sz w:val="23"/>
        </w:rPr>
        <w:t> </w:t>
      </w:r>
      <w:r>
        <w:rPr>
          <w:spacing w:val="-2"/>
          <w:w w:val="80"/>
          <w:sz w:val="23"/>
        </w:rPr>
        <w:t>Calor</w:t>
      </w:r>
    </w:p>
    <w:p>
      <w:pPr>
        <w:spacing w:line="265" w:lineRule="exact" w:before="0"/>
        <w:ind w:left="2773" w:right="0" w:firstLine="0"/>
        <w:jc w:val="left"/>
        <w:rPr>
          <w:sz w:val="24"/>
        </w:rPr>
      </w:pPr>
      <w:r>
        <w:rPr>
          <w:w w:val="70"/>
          <w:sz w:val="24"/>
        </w:rPr>
        <w:t>Vitamina</w:t>
      </w:r>
      <w:r>
        <w:rPr>
          <w:spacing w:val="-17"/>
          <w:sz w:val="24"/>
        </w:rPr>
        <w:t> </w:t>
      </w:r>
      <w:r>
        <w:rPr>
          <w:w w:val="70"/>
          <w:sz w:val="24"/>
        </w:rPr>
        <w:t>B1,</w:t>
      </w:r>
      <w:r>
        <w:rPr>
          <w:spacing w:val="-16"/>
          <w:sz w:val="24"/>
        </w:rPr>
        <w:t> </w:t>
      </w:r>
      <w:r>
        <w:rPr>
          <w:w w:val="70"/>
          <w:sz w:val="24"/>
        </w:rPr>
        <w:t>B2,</w:t>
      </w:r>
      <w:r>
        <w:rPr>
          <w:spacing w:val="-17"/>
          <w:sz w:val="24"/>
        </w:rPr>
        <w:t> </w:t>
      </w:r>
      <w:r>
        <w:rPr>
          <w:w w:val="70"/>
          <w:sz w:val="24"/>
        </w:rPr>
        <w:t>Magnésio,</w:t>
      </w:r>
      <w:r>
        <w:rPr>
          <w:spacing w:val="1"/>
          <w:sz w:val="24"/>
        </w:rPr>
        <w:t> </w:t>
      </w:r>
      <w:r>
        <w:rPr>
          <w:w w:val="70"/>
          <w:sz w:val="24"/>
        </w:rPr>
        <w:t>Coenzima</w:t>
      </w:r>
      <w:r>
        <w:rPr>
          <w:sz w:val="24"/>
        </w:rPr>
        <w:t> </w:t>
      </w:r>
      <w:r>
        <w:rPr>
          <w:spacing w:val="-5"/>
          <w:w w:val="70"/>
          <w:sz w:val="24"/>
        </w:rPr>
        <w:t>Q10</w:t>
      </w:r>
    </w:p>
    <w:p>
      <w:pPr>
        <w:spacing w:line="249" w:lineRule="auto" w:before="235"/>
        <w:ind w:left="2766" w:right="6240" w:firstLine="5"/>
        <w:jc w:val="left"/>
        <w:rPr>
          <w:sz w:val="21"/>
        </w:rPr>
      </w:pPr>
      <w:r>
        <w:rPr>
          <w:w w:val="85"/>
          <w:sz w:val="21"/>
        </w:rPr>
        <w:t>Rachaduras</w:t>
      </w:r>
      <w:r>
        <w:rPr>
          <w:sz w:val="21"/>
        </w:rPr>
        <w:t> </w:t>
      </w:r>
      <w:r>
        <w:rPr>
          <w:w w:val="85"/>
          <w:sz w:val="21"/>
        </w:rPr>
        <w:t>No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Canto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Da</w:t>
      </w:r>
      <w:r>
        <w:rPr>
          <w:spacing w:val="-3"/>
          <w:w w:val="85"/>
          <w:sz w:val="21"/>
        </w:rPr>
        <w:t> </w:t>
      </w:r>
      <w:r>
        <w:rPr>
          <w:w w:val="85"/>
          <w:sz w:val="21"/>
        </w:rPr>
        <w:t>Boca </w:t>
      </w:r>
      <w:r>
        <w:rPr>
          <w:w w:val="90"/>
          <w:sz w:val="21"/>
        </w:rPr>
        <w:t>B2,</w:t>
      </w:r>
      <w:r>
        <w:rPr>
          <w:spacing w:val="-11"/>
          <w:w w:val="90"/>
          <w:sz w:val="21"/>
        </w:rPr>
        <w:t> </w:t>
      </w:r>
      <w:r>
        <w:rPr>
          <w:w w:val="90"/>
          <w:sz w:val="21"/>
        </w:rPr>
        <w:t>B3,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B6,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Ferro,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Zinco</w:t>
      </w:r>
    </w:p>
    <w:p>
      <w:pPr>
        <w:spacing w:before="232"/>
        <w:ind w:left="2772" w:right="0" w:firstLine="0"/>
        <w:jc w:val="left"/>
        <w:rPr>
          <w:sz w:val="21"/>
        </w:rPr>
      </w:pPr>
      <w:r>
        <w:rPr>
          <w:w w:val="85"/>
          <w:sz w:val="21"/>
        </w:rPr>
        <w:t>Síndrome</w:t>
      </w:r>
      <w:r>
        <w:rPr>
          <w:spacing w:val="-2"/>
          <w:sz w:val="21"/>
        </w:rPr>
        <w:t> </w:t>
      </w:r>
      <w:r>
        <w:rPr>
          <w:w w:val="85"/>
          <w:sz w:val="21"/>
        </w:rPr>
        <w:t>Da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Fadiga</w:t>
      </w:r>
      <w:r>
        <w:rPr>
          <w:spacing w:val="-2"/>
          <w:sz w:val="21"/>
        </w:rPr>
        <w:t> </w:t>
      </w:r>
      <w:r>
        <w:rPr>
          <w:spacing w:val="-2"/>
          <w:w w:val="85"/>
          <w:sz w:val="21"/>
        </w:rPr>
        <w:t>Crônica</w:t>
      </w:r>
    </w:p>
    <w:p>
      <w:pPr>
        <w:spacing w:before="10"/>
        <w:ind w:left="2822" w:right="0" w:firstLine="0"/>
        <w:jc w:val="left"/>
        <w:rPr>
          <w:sz w:val="21"/>
        </w:rPr>
      </w:pPr>
      <w:r>
        <w:rPr>
          <w:w w:val="80"/>
          <w:sz w:val="21"/>
        </w:rPr>
        <w:t>Coenzima</w:t>
      </w:r>
      <w:r>
        <w:rPr>
          <w:spacing w:val="2"/>
          <w:sz w:val="21"/>
        </w:rPr>
        <w:t> </w:t>
      </w:r>
      <w:r>
        <w:rPr>
          <w:w w:val="80"/>
          <w:sz w:val="21"/>
        </w:rPr>
        <w:t>Q10,</w:t>
      </w:r>
      <w:r>
        <w:rPr>
          <w:spacing w:val="-10"/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8"/>
          <w:sz w:val="21"/>
        </w:rPr>
        <w:t> </w:t>
      </w:r>
      <w:r>
        <w:rPr>
          <w:w w:val="80"/>
          <w:sz w:val="21"/>
        </w:rPr>
        <w:t>B12,</w:t>
      </w:r>
      <w:r>
        <w:rPr>
          <w:spacing w:val="-7"/>
          <w:sz w:val="21"/>
        </w:rPr>
        <w:t> </w:t>
      </w:r>
      <w:r>
        <w:rPr>
          <w:w w:val="80"/>
          <w:sz w:val="21"/>
        </w:rPr>
        <w:t>B6,</w:t>
      </w:r>
      <w:r>
        <w:rPr>
          <w:spacing w:val="-1"/>
          <w:w w:val="80"/>
          <w:sz w:val="21"/>
        </w:rPr>
        <w:t> </w:t>
      </w:r>
      <w:r>
        <w:rPr>
          <w:w w:val="80"/>
          <w:sz w:val="21"/>
        </w:rPr>
        <w:t>D,</w:t>
      </w:r>
      <w:r>
        <w:rPr>
          <w:spacing w:val="-6"/>
          <w:sz w:val="21"/>
        </w:rPr>
        <w:t> </w:t>
      </w:r>
      <w:r>
        <w:rPr>
          <w:w w:val="80"/>
          <w:sz w:val="21"/>
        </w:rPr>
        <w:t>Ferro,</w:t>
      </w:r>
      <w:r>
        <w:rPr>
          <w:spacing w:val="5"/>
          <w:sz w:val="21"/>
        </w:rPr>
        <w:t> </w:t>
      </w:r>
      <w:r>
        <w:rPr>
          <w:w w:val="80"/>
          <w:sz w:val="21"/>
        </w:rPr>
        <w:t>L-</w:t>
      </w:r>
      <w:r>
        <w:rPr>
          <w:spacing w:val="-2"/>
          <w:w w:val="80"/>
          <w:sz w:val="21"/>
        </w:rPr>
        <w:t>Tnptofano</w:t>
      </w:r>
    </w:p>
    <w:p>
      <w:pPr>
        <w:spacing w:line="264" w:lineRule="exact" w:before="213"/>
        <w:ind w:left="2770" w:right="0" w:firstLine="0"/>
        <w:jc w:val="left"/>
        <w:rPr>
          <w:sz w:val="24"/>
        </w:rPr>
      </w:pPr>
      <w:r>
        <w:rPr>
          <w:w w:val="75"/>
          <w:sz w:val="24"/>
        </w:rPr>
        <w:t>Esclerose</w:t>
      </w:r>
      <w:r>
        <w:rPr>
          <w:spacing w:val="-1"/>
          <w:sz w:val="24"/>
        </w:rPr>
        <w:t> </w:t>
      </w:r>
      <w:r>
        <w:rPr>
          <w:spacing w:val="-2"/>
          <w:w w:val="90"/>
          <w:sz w:val="24"/>
        </w:rPr>
        <w:t>Núltipla</w:t>
      </w:r>
    </w:p>
    <w:p>
      <w:pPr>
        <w:spacing w:line="264" w:lineRule="exact" w:before="0"/>
        <w:ind w:left="2781" w:right="0" w:firstLine="0"/>
        <w:jc w:val="left"/>
        <w:rPr>
          <w:sz w:val="24"/>
        </w:rPr>
      </w:pPr>
      <w:r>
        <w:rPr>
          <w:w w:val="70"/>
          <w:sz w:val="24"/>
        </w:rPr>
        <w:t>Vitamina</w:t>
      </w:r>
      <w:r>
        <w:rPr>
          <w:spacing w:val="-16"/>
          <w:sz w:val="24"/>
        </w:rPr>
        <w:t> </w:t>
      </w:r>
      <w:r>
        <w:rPr>
          <w:w w:val="70"/>
          <w:sz w:val="24"/>
        </w:rPr>
        <w:t>D,</w:t>
      </w:r>
      <w:r>
        <w:rPr>
          <w:spacing w:val="-18"/>
          <w:sz w:val="24"/>
        </w:rPr>
        <w:t> </w:t>
      </w:r>
      <w:r>
        <w:rPr>
          <w:w w:val="70"/>
          <w:sz w:val="24"/>
        </w:rPr>
        <w:t>B12,</w:t>
      </w:r>
      <w:r>
        <w:rPr>
          <w:spacing w:val="-16"/>
          <w:sz w:val="24"/>
        </w:rPr>
        <w:t> </w:t>
      </w:r>
      <w:r>
        <w:rPr>
          <w:w w:val="70"/>
          <w:sz w:val="24"/>
        </w:rPr>
        <w:t>B9,</w:t>
      </w:r>
      <w:r>
        <w:rPr>
          <w:spacing w:val="-14"/>
          <w:sz w:val="24"/>
        </w:rPr>
        <w:t> </w:t>
      </w:r>
      <w:r>
        <w:rPr>
          <w:w w:val="70"/>
          <w:sz w:val="24"/>
        </w:rPr>
        <w:t>Omega-3,</w:t>
      </w:r>
      <w:r>
        <w:rPr>
          <w:spacing w:val="-9"/>
          <w:sz w:val="24"/>
        </w:rPr>
        <w:t> </w:t>
      </w:r>
      <w:r>
        <w:rPr>
          <w:w w:val="70"/>
          <w:sz w:val="24"/>
        </w:rPr>
        <w:t>Magnésio,</w:t>
      </w:r>
      <w:r>
        <w:rPr>
          <w:spacing w:val="-2"/>
          <w:sz w:val="24"/>
        </w:rPr>
        <w:t> </w:t>
      </w:r>
      <w:r>
        <w:rPr>
          <w:w w:val="70"/>
          <w:sz w:val="24"/>
        </w:rPr>
        <w:t>Nac,</w:t>
      </w:r>
      <w:r>
        <w:rPr>
          <w:spacing w:val="-10"/>
          <w:sz w:val="24"/>
        </w:rPr>
        <w:t> </w:t>
      </w:r>
      <w:r>
        <w:rPr>
          <w:w w:val="70"/>
          <w:sz w:val="24"/>
        </w:rPr>
        <w:t>Coenzima</w:t>
      </w:r>
      <w:r>
        <w:rPr>
          <w:spacing w:val="4"/>
          <w:sz w:val="24"/>
        </w:rPr>
        <w:t> </w:t>
      </w:r>
      <w:r>
        <w:rPr>
          <w:spacing w:val="-5"/>
          <w:w w:val="70"/>
          <w:sz w:val="24"/>
        </w:rPr>
        <w:t>010</w:t>
      </w:r>
    </w:p>
    <w:p>
      <w:pPr>
        <w:spacing w:after="0" w:line="264" w:lineRule="exact"/>
        <w:jc w:val="left"/>
        <w:rPr>
          <w:sz w:val="24"/>
        </w:rPr>
        <w:sectPr>
          <w:footerReference w:type="even" r:id="rId150"/>
          <w:footerReference w:type="default" r:id="rId151"/>
          <w:pgSz w:w="11910" w:h="16840"/>
          <w:pgMar w:header="0" w:footer="4757" w:top="1080" w:bottom="4940" w:left="141" w:right="141"/>
          <w:pgNumType w:start="222"/>
        </w:sectPr>
      </w:pPr>
    </w:p>
    <w:p>
      <w:pPr>
        <w:spacing w:line="258" w:lineRule="exact" w:before="78"/>
        <w:ind w:left="2930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1121663</wp:posOffset>
                </wp:positionH>
                <wp:positionV relativeFrom="page">
                  <wp:posOffset>8125967</wp:posOffset>
                </wp:positionV>
                <wp:extent cx="1085215" cy="127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1085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215" h="0">
                              <a:moveTo>
                                <a:pt x="0" y="0"/>
                              </a:moveTo>
                              <a:lnTo>
                                <a:pt x="108508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8576" from="88.32pt,639.839966pt" to="173.76pt,639.839966pt" stroked="true" strokeweight=".96pt" strokecolor="#3f3f3f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80"/>
          <w:sz w:val="23"/>
        </w:rPr>
        <w:t>Desmineralização</w:t>
      </w:r>
      <w:r>
        <w:rPr>
          <w:spacing w:val="7"/>
          <w:sz w:val="23"/>
        </w:rPr>
        <w:t> </w:t>
      </w:r>
      <w:r>
        <w:rPr>
          <w:spacing w:val="-2"/>
          <w:w w:val="90"/>
          <w:sz w:val="23"/>
        </w:rPr>
        <w:t>Óssea</w:t>
      </w:r>
    </w:p>
    <w:p>
      <w:pPr>
        <w:spacing w:line="258" w:lineRule="exact" w:before="0"/>
        <w:ind w:left="2929" w:right="0" w:firstLine="0"/>
        <w:jc w:val="left"/>
        <w:rPr>
          <w:sz w:val="23"/>
        </w:rPr>
      </w:pPr>
      <w:r>
        <w:rPr>
          <w:w w:val="75"/>
          <w:sz w:val="23"/>
        </w:rPr>
        <w:t>Cãlcio,</w:t>
      </w:r>
      <w:r>
        <w:rPr>
          <w:spacing w:val="8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-2"/>
          <w:sz w:val="23"/>
        </w:rPr>
        <w:t> </w:t>
      </w:r>
      <w:r>
        <w:rPr>
          <w:color w:val="0E0E0E"/>
          <w:w w:val="75"/>
          <w:sz w:val="23"/>
        </w:rPr>
        <w:t>D,</w:t>
      </w:r>
      <w:r>
        <w:rPr>
          <w:color w:val="0E0E0E"/>
          <w:spacing w:val="-13"/>
          <w:sz w:val="23"/>
        </w:rPr>
        <w:t> </w:t>
      </w:r>
      <w:r>
        <w:rPr>
          <w:w w:val="75"/>
          <w:sz w:val="23"/>
        </w:rPr>
        <w:t>M,</w:t>
      </w:r>
      <w:r>
        <w:rPr>
          <w:spacing w:val="-9"/>
          <w:w w:val="75"/>
          <w:sz w:val="23"/>
        </w:rPr>
        <w:t> </w:t>
      </w:r>
      <w:r>
        <w:rPr>
          <w:w w:val="75"/>
          <w:sz w:val="23"/>
        </w:rPr>
        <w:t>Mõgnésio,</w:t>
      </w:r>
      <w:r>
        <w:rPr>
          <w:spacing w:val="7"/>
          <w:sz w:val="23"/>
        </w:rPr>
        <w:t> </w:t>
      </w:r>
      <w:r>
        <w:rPr>
          <w:w w:val="75"/>
          <w:sz w:val="23"/>
        </w:rPr>
        <w:t>Bofo,</w:t>
      </w:r>
      <w:r>
        <w:rPr>
          <w:spacing w:val="1"/>
          <w:sz w:val="23"/>
        </w:rPr>
        <w:t> </w:t>
      </w:r>
      <w:r>
        <w:rPr>
          <w:spacing w:val="-2"/>
          <w:w w:val="75"/>
          <w:sz w:val="23"/>
        </w:rPr>
        <w:t>Silício</w:t>
      </w:r>
    </w:p>
    <w:p>
      <w:pPr>
        <w:spacing w:line="223" w:lineRule="auto" w:before="241"/>
        <w:ind w:left="2976" w:right="5903" w:hanging="46"/>
        <w:jc w:val="left"/>
        <w:rPr>
          <w:sz w:val="23"/>
        </w:rPr>
      </w:pPr>
      <w:r>
        <w:rPr>
          <w:w w:val="90"/>
          <w:sz w:val="23"/>
        </w:rPr>
        <w:t>Perda</w:t>
      </w:r>
      <w:r>
        <w:rPr>
          <w:spacing w:val="-10"/>
          <w:w w:val="90"/>
          <w:sz w:val="23"/>
        </w:rPr>
        <w:t> </w:t>
      </w:r>
      <w:r>
        <w:rPr>
          <w:w w:val="90"/>
          <w:sz w:val="23"/>
        </w:rPr>
        <w:t>De</w:t>
      </w:r>
      <w:r>
        <w:rPr>
          <w:spacing w:val="-10"/>
          <w:w w:val="90"/>
          <w:sz w:val="23"/>
        </w:rPr>
        <w:t> </w:t>
      </w:r>
      <w:r>
        <w:rPr>
          <w:w w:val="90"/>
          <w:sz w:val="23"/>
        </w:rPr>
        <w:t>Apetite </w:t>
      </w:r>
      <w:r>
        <w:rPr>
          <w:w w:val="80"/>
          <w:sz w:val="23"/>
        </w:rPr>
        <w:t>bnco,B1,B6,Cromo,</w:t>
      </w:r>
      <w:r>
        <w:rPr>
          <w:spacing w:val="-10"/>
          <w:w w:val="80"/>
          <w:sz w:val="23"/>
        </w:rPr>
        <w:t> </w:t>
      </w:r>
      <w:r>
        <w:rPr>
          <w:w w:val="80"/>
          <w:sz w:val="23"/>
        </w:rPr>
        <w:t>Inusi(ol</w:t>
      </w:r>
    </w:p>
    <w:p>
      <w:pPr>
        <w:spacing w:line="255" w:lineRule="exact" w:before="227"/>
        <w:ind w:left="2928" w:right="0" w:firstLine="0"/>
        <w:jc w:val="left"/>
        <w:rPr>
          <w:sz w:val="23"/>
        </w:rPr>
      </w:pPr>
      <w:r>
        <w:rPr>
          <w:w w:val="80"/>
          <w:sz w:val="23"/>
        </w:rPr>
        <w:t>Fraturas</w:t>
      </w:r>
      <w:r>
        <w:rPr>
          <w:spacing w:val="-1"/>
          <w:sz w:val="23"/>
        </w:rPr>
        <w:t> </w:t>
      </w:r>
      <w:r>
        <w:rPr>
          <w:spacing w:val="-2"/>
          <w:w w:val="85"/>
          <w:sz w:val="23"/>
        </w:rPr>
        <w:t>Frequentes</w:t>
      </w:r>
    </w:p>
    <w:p>
      <w:pPr>
        <w:spacing w:line="255" w:lineRule="exact" w:before="0"/>
        <w:ind w:left="2986" w:right="0" w:firstLine="0"/>
        <w:jc w:val="left"/>
        <w:rPr>
          <w:sz w:val="23"/>
        </w:rPr>
      </w:pPr>
      <w:r>
        <w:rPr>
          <w:spacing w:val="-2"/>
          <w:w w:val="75"/>
          <w:sz w:val="23"/>
        </w:rPr>
        <w:t>Cálcio,</w:t>
      </w:r>
      <w:r>
        <w:rPr>
          <w:spacing w:val="7"/>
          <w:sz w:val="23"/>
        </w:rPr>
        <w:t> </w:t>
      </w:r>
      <w:r>
        <w:rPr>
          <w:spacing w:val="-2"/>
          <w:w w:val="75"/>
          <w:sz w:val="23"/>
        </w:rPr>
        <w:t>Vitamina</w:t>
      </w:r>
      <w:r>
        <w:rPr>
          <w:spacing w:val="-9"/>
          <w:sz w:val="23"/>
        </w:rPr>
        <w:t> </w:t>
      </w:r>
      <w:r>
        <w:rPr>
          <w:spacing w:val="-2"/>
          <w:w w:val="75"/>
          <w:sz w:val="23"/>
        </w:rPr>
        <w:t>D,</w:t>
      </w:r>
      <w:r>
        <w:rPr>
          <w:spacing w:val="-9"/>
          <w:sz w:val="23"/>
        </w:rPr>
        <w:t> </w:t>
      </w:r>
      <w:r>
        <w:rPr>
          <w:spacing w:val="-2"/>
          <w:w w:val="75"/>
          <w:sz w:val="23"/>
        </w:rPr>
        <w:t>K2,</w:t>
      </w:r>
      <w:r>
        <w:rPr>
          <w:spacing w:val="-14"/>
          <w:sz w:val="23"/>
        </w:rPr>
        <w:t> </w:t>
      </w:r>
      <w:r>
        <w:rPr>
          <w:spacing w:val="-2"/>
          <w:w w:val="75"/>
          <w:sz w:val="23"/>
        </w:rPr>
        <w:t>Boro,</w:t>
      </w:r>
      <w:r>
        <w:rPr>
          <w:spacing w:val="-6"/>
          <w:sz w:val="23"/>
        </w:rPr>
        <w:t> </w:t>
      </w:r>
      <w:r>
        <w:rPr>
          <w:spacing w:val="-2"/>
          <w:w w:val="75"/>
          <w:sz w:val="23"/>
        </w:rPr>
        <w:t>Silício,</w:t>
      </w:r>
      <w:r>
        <w:rPr>
          <w:spacing w:val="-11"/>
          <w:sz w:val="23"/>
        </w:rPr>
        <w:t> </w:t>
      </w:r>
      <w:r>
        <w:rPr>
          <w:spacing w:val="-2"/>
          <w:w w:val="75"/>
          <w:sz w:val="23"/>
        </w:rPr>
        <w:t>Magnesio</w:t>
      </w:r>
    </w:p>
    <w:p>
      <w:pPr>
        <w:spacing w:line="258" w:lineRule="exact" w:before="232"/>
        <w:ind w:left="2931" w:right="0" w:firstLine="0"/>
        <w:jc w:val="left"/>
        <w:rPr>
          <w:sz w:val="23"/>
        </w:rPr>
      </w:pPr>
      <w:r>
        <w:rPr>
          <w:w w:val="80"/>
          <w:sz w:val="23"/>
        </w:rPr>
        <w:t>Baixa</w:t>
      </w:r>
      <w:r>
        <w:rPr>
          <w:spacing w:val="-4"/>
          <w:w w:val="90"/>
          <w:sz w:val="23"/>
        </w:rPr>
        <w:t> </w:t>
      </w:r>
      <w:r>
        <w:rPr>
          <w:spacing w:val="-2"/>
          <w:w w:val="90"/>
          <w:sz w:val="23"/>
        </w:rPr>
        <w:t>Libido</w:t>
      </w:r>
    </w:p>
    <w:p>
      <w:pPr>
        <w:spacing w:line="258" w:lineRule="exact" w:before="0"/>
        <w:ind w:left="2986" w:right="0" w:firstLine="0"/>
        <w:jc w:val="left"/>
        <w:rPr>
          <w:sz w:val="23"/>
        </w:rPr>
      </w:pPr>
      <w:r>
        <w:rPr>
          <w:spacing w:val="-2"/>
          <w:w w:val="75"/>
          <w:sz w:val="23"/>
        </w:rPr>
        <w:t>Zinco,</w:t>
      </w:r>
      <w:r>
        <w:rPr>
          <w:spacing w:val="-6"/>
          <w:sz w:val="23"/>
        </w:rPr>
        <w:t> </w:t>
      </w:r>
      <w:r>
        <w:rPr>
          <w:spacing w:val="-2"/>
          <w:w w:val="75"/>
          <w:sz w:val="23"/>
        </w:rPr>
        <w:t>B6,</w:t>
      </w:r>
      <w:r>
        <w:rPr>
          <w:spacing w:val="-10"/>
          <w:sz w:val="23"/>
        </w:rPr>
        <w:t> </w:t>
      </w:r>
      <w:r>
        <w:rPr>
          <w:spacing w:val="-2"/>
          <w:w w:val="75"/>
          <w:sz w:val="23"/>
        </w:rPr>
        <w:t>B12,</w:t>
      </w:r>
      <w:r>
        <w:rPr>
          <w:spacing w:val="-13"/>
          <w:sz w:val="23"/>
        </w:rPr>
        <w:t> </w:t>
      </w:r>
      <w:r>
        <w:rPr>
          <w:color w:val="181818"/>
          <w:spacing w:val="-2"/>
          <w:w w:val="75"/>
          <w:sz w:val="23"/>
        </w:rPr>
        <w:t>D,</w:t>
      </w:r>
      <w:r>
        <w:rPr>
          <w:color w:val="181818"/>
          <w:spacing w:val="-14"/>
          <w:sz w:val="23"/>
        </w:rPr>
        <w:t> </w:t>
      </w:r>
      <w:r>
        <w:rPr>
          <w:spacing w:val="-2"/>
          <w:w w:val="75"/>
          <w:sz w:val="23"/>
        </w:rPr>
        <w:t>Coenzima</w:t>
      </w:r>
      <w:r>
        <w:rPr>
          <w:spacing w:val="5"/>
          <w:sz w:val="23"/>
        </w:rPr>
        <w:t> </w:t>
      </w:r>
      <w:r>
        <w:rPr>
          <w:spacing w:val="-2"/>
          <w:w w:val="75"/>
          <w:sz w:val="23"/>
        </w:rPr>
        <w:t>Q10,</w:t>
      </w:r>
      <w:r>
        <w:rPr>
          <w:spacing w:val="-13"/>
          <w:sz w:val="23"/>
        </w:rPr>
        <w:t> </w:t>
      </w:r>
      <w:r>
        <w:rPr>
          <w:spacing w:val="-2"/>
          <w:w w:val="75"/>
          <w:sz w:val="23"/>
        </w:rPr>
        <w:t>L-Triptofano,</w:t>
      </w:r>
      <w:r>
        <w:rPr>
          <w:spacing w:val="4"/>
          <w:sz w:val="23"/>
        </w:rPr>
        <w:t> </w:t>
      </w:r>
      <w:r>
        <w:rPr>
          <w:spacing w:val="-2"/>
          <w:w w:val="75"/>
          <w:sz w:val="23"/>
        </w:rPr>
        <w:t>Selênio</w:t>
      </w:r>
    </w:p>
    <w:p>
      <w:pPr>
        <w:spacing w:line="255" w:lineRule="exact" w:before="225"/>
        <w:ind w:left="2930" w:right="0" w:firstLine="0"/>
        <w:jc w:val="left"/>
        <w:rPr>
          <w:sz w:val="23"/>
        </w:rPr>
      </w:pPr>
      <w:r>
        <w:rPr>
          <w:w w:val="75"/>
          <w:sz w:val="23"/>
        </w:rPr>
        <w:t>Pele</w:t>
      </w:r>
      <w:r>
        <w:rPr>
          <w:spacing w:val="1"/>
          <w:sz w:val="23"/>
        </w:rPr>
        <w:t> </w:t>
      </w:r>
      <w:r>
        <w:rPr>
          <w:spacing w:val="-2"/>
          <w:w w:val="85"/>
          <w:sz w:val="23"/>
        </w:rPr>
        <w:t>Amarelada</w:t>
      </w:r>
    </w:p>
    <w:p>
      <w:pPr>
        <w:spacing w:line="255" w:lineRule="exact" w:before="0"/>
        <w:ind w:left="2989" w:right="0" w:firstLine="0"/>
        <w:jc w:val="left"/>
        <w:rPr>
          <w:sz w:val="23"/>
        </w:rPr>
      </w:pPr>
      <w:r>
        <w:rPr>
          <w:w w:val="75"/>
          <w:sz w:val="23"/>
        </w:rPr>
        <w:t>Vilaniina B12,</w:t>
      </w:r>
      <w:r>
        <w:rPr>
          <w:spacing w:val="-15"/>
          <w:sz w:val="23"/>
        </w:rPr>
        <w:t> </w:t>
      </w:r>
      <w:r>
        <w:rPr>
          <w:w w:val="75"/>
          <w:sz w:val="23"/>
        </w:rPr>
        <w:t>B9,</w:t>
      </w:r>
      <w:r>
        <w:rPr>
          <w:spacing w:val="-16"/>
          <w:sz w:val="23"/>
        </w:rPr>
        <w:t> </w:t>
      </w:r>
      <w:r>
        <w:rPr>
          <w:w w:val="75"/>
          <w:sz w:val="23"/>
        </w:rPr>
        <w:t>Ferro,</w:t>
      </w:r>
      <w:r>
        <w:rPr>
          <w:spacing w:val="-11"/>
          <w:sz w:val="23"/>
        </w:rPr>
        <w:t> </w:t>
      </w:r>
      <w:r>
        <w:rPr>
          <w:w w:val="75"/>
          <w:sz w:val="23"/>
        </w:rPr>
        <w:t>B2,</w:t>
      </w:r>
      <w:r>
        <w:rPr>
          <w:spacing w:val="-16"/>
          <w:sz w:val="23"/>
        </w:rPr>
        <w:t> </w:t>
      </w:r>
      <w:r>
        <w:rPr>
          <w:spacing w:val="-5"/>
          <w:w w:val="75"/>
          <w:sz w:val="23"/>
        </w:rPr>
        <w:t>B6</w:t>
      </w:r>
    </w:p>
    <w:p>
      <w:pPr>
        <w:spacing w:line="255" w:lineRule="exact" w:before="233"/>
        <w:ind w:left="2926" w:right="0" w:firstLine="0"/>
        <w:jc w:val="left"/>
        <w:rPr>
          <w:sz w:val="23"/>
        </w:rPr>
      </w:pPr>
      <w:r>
        <w:rPr>
          <w:w w:val="80"/>
          <w:sz w:val="23"/>
        </w:rPr>
        <w:t>Infecção</w:t>
      </w:r>
      <w:r>
        <w:rPr>
          <w:spacing w:val="-9"/>
          <w:sz w:val="23"/>
        </w:rPr>
        <w:t> </w:t>
      </w:r>
      <w:r>
        <w:rPr>
          <w:w w:val="80"/>
          <w:sz w:val="23"/>
        </w:rPr>
        <w:t>Urinária</w:t>
      </w:r>
      <w:r>
        <w:rPr>
          <w:spacing w:val="-9"/>
          <w:sz w:val="23"/>
        </w:rPr>
        <w:t> </w:t>
      </w:r>
      <w:r>
        <w:rPr>
          <w:spacing w:val="-2"/>
          <w:w w:val="80"/>
          <w:sz w:val="23"/>
        </w:rPr>
        <w:t>Recorrente</w:t>
      </w:r>
    </w:p>
    <w:p>
      <w:pPr>
        <w:spacing w:line="255" w:lineRule="exact" w:before="0"/>
        <w:ind w:left="2946" w:right="0" w:firstLine="0"/>
        <w:jc w:val="left"/>
        <w:rPr>
          <w:sz w:val="23"/>
        </w:rPr>
      </w:pPr>
      <w:r>
        <w:rPr>
          <w:spacing w:val="-2"/>
          <w:w w:val="75"/>
          <w:sz w:val="23"/>
        </w:rPr>
        <w:t>Vitdmina</w:t>
      </w:r>
      <w:r>
        <w:rPr>
          <w:spacing w:val="-4"/>
          <w:sz w:val="23"/>
        </w:rPr>
        <w:t> </w:t>
      </w:r>
      <w:r>
        <w:rPr>
          <w:spacing w:val="-2"/>
          <w:w w:val="75"/>
          <w:sz w:val="23"/>
        </w:rPr>
        <w:t>C,</w:t>
      </w:r>
      <w:r>
        <w:rPr>
          <w:spacing w:val="-8"/>
          <w:sz w:val="23"/>
        </w:rPr>
        <w:t> </w:t>
      </w:r>
      <w:r>
        <w:rPr>
          <w:spacing w:val="-2"/>
          <w:w w:val="75"/>
          <w:sz w:val="23"/>
        </w:rPr>
        <w:t>A,</w:t>
      </w:r>
      <w:r>
        <w:rPr>
          <w:spacing w:val="-6"/>
          <w:w w:val="75"/>
          <w:sz w:val="23"/>
        </w:rPr>
        <w:t> </w:t>
      </w:r>
      <w:r>
        <w:rPr>
          <w:spacing w:val="-2"/>
          <w:w w:val="75"/>
          <w:sz w:val="23"/>
        </w:rPr>
        <w:t>D,</w:t>
      </w:r>
      <w:r>
        <w:rPr>
          <w:spacing w:val="-11"/>
          <w:sz w:val="23"/>
        </w:rPr>
        <w:t> </w:t>
      </w:r>
      <w:r>
        <w:rPr>
          <w:spacing w:val="-2"/>
          <w:w w:val="75"/>
          <w:sz w:val="23"/>
        </w:rPr>
        <w:t>Zinco,</w:t>
      </w:r>
      <w:r>
        <w:rPr>
          <w:spacing w:val="-14"/>
          <w:sz w:val="23"/>
        </w:rPr>
        <w:t> </w:t>
      </w:r>
      <w:r>
        <w:rPr>
          <w:spacing w:val="-2"/>
          <w:w w:val="75"/>
          <w:sz w:val="23"/>
        </w:rPr>
        <w:t>Nac,</w:t>
      </w:r>
      <w:r>
        <w:rPr>
          <w:spacing w:val="-4"/>
          <w:sz w:val="23"/>
        </w:rPr>
        <w:t> </w:t>
      </w:r>
      <w:r>
        <w:rPr>
          <w:spacing w:val="-2"/>
          <w:w w:val="75"/>
          <w:sz w:val="23"/>
        </w:rPr>
        <w:t>Quercefina</w:t>
      </w:r>
    </w:p>
    <w:p>
      <w:pPr>
        <w:spacing w:line="255" w:lineRule="exact" w:before="232"/>
        <w:ind w:left="2930" w:right="0" w:firstLine="0"/>
        <w:jc w:val="left"/>
        <w:rPr>
          <w:sz w:val="23"/>
        </w:rPr>
      </w:pPr>
      <w:r>
        <w:rPr>
          <w:w w:val="75"/>
          <w:sz w:val="23"/>
        </w:rPr>
        <w:t>Perda</w:t>
      </w:r>
      <w:r>
        <w:rPr>
          <w:spacing w:val="-7"/>
          <w:sz w:val="23"/>
        </w:rPr>
        <w:t> </w:t>
      </w:r>
      <w:r>
        <w:rPr>
          <w:w w:val="75"/>
          <w:sz w:val="23"/>
        </w:rPr>
        <w:t>De</w:t>
      </w:r>
      <w:r>
        <w:rPr>
          <w:spacing w:val="5"/>
          <w:sz w:val="23"/>
        </w:rPr>
        <w:t> </w:t>
      </w:r>
      <w:r>
        <w:rPr>
          <w:color w:val="0A0A0A"/>
          <w:w w:val="75"/>
          <w:sz w:val="23"/>
        </w:rPr>
        <w:t>fãassa</w:t>
      </w:r>
      <w:r>
        <w:rPr>
          <w:color w:val="0A0A0A"/>
          <w:spacing w:val="-5"/>
          <w:sz w:val="23"/>
        </w:rPr>
        <w:t> </w:t>
      </w:r>
      <w:r>
        <w:rPr>
          <w:spacing w:val="-2"/>
          <w:w w:val="75"/>
          <w:sz w:val="23"/>
        </w:rPr>
        <w:t>óssea</w:t>
      </w:r>
    </w:p>
    <w:p>
      <w:pPr>
        <w:spacing w:line="255" w:lineRule="exact" w:before="0"/>
        <w:ind w:left="2936" w:right="0" w:firstLine="0"/>
        <w:jc w:val="left"/>
        <w:rPr>
          <w:sz w:val="23"/>
        </w:rPr>
      </w:pPr>
      <w:r>
        <w:rPr>
          <w:w w:val="75"/>
          <w:sz w:val="23"/>
        </w:rPr>
        <w:t>Cálcio,</w:t>
      </w:r>
      <w:r>
        <w:rPr>
          <w:spacing w:val="-14"/>
          <w:sz w:val="23"/>
        </w:rPr>
        <w:t> </w:t>
      </w:r>
      <w:r>
        <w:rPr>
          <w:w w:val="75"/>
          <w:sz w:val="23"/>
        </w:rPr>
        <w:t>Vitamina</w:t>
      </w:r>
      <w:r>
        <w:rPr>
          <w:spacing w:val="-9"/>
          <w:sz w:val="23"/>
        </w:rPr>
        <w:t> </w:t>
      </w:r>
      <w:r>
        <w:rPr>
          <w:color w:val="1C1C1C"/>
          <w:w w:val="75"/>
          <w:sz w:val="23"/>
        </w:rPr>
        <w:t>D,</w:t>
      </w:r>
      <w:r>
        <w:rPr>
          <w:color w:val="1C1C1C"/>
          <w:spacing w:val="-16"/>
          <w:sz w:val="23"/>
        </w:rPr>
        <w:t> </w:t>
      </w:r>
      <w:r>
        <w:rPr>
          <w:w w:val="75"/>
          <w:sz w:val="23"/>
        </w:rPr>
        <w:t>K2,</w:t>
      </w:r>
      <w:r>
        <w:rPr>
          <w:spacing w:val="-16"/>
          <w:sz w:val="23"/>
        </w:rPr>
        <w:t> </w:t>
      </w:r>
      <w:r>
        <w:rPr>
          <w:w w:val="75"/>
          <w:sz w:val="23"/>
        </w:rPr>
        <w:t>Magnêsic,</w:t>
      </w:r>
      <w:r>
        <w:rPr>
          <w:spacing w:val="-9"/>
          <w:sz w:val="23"/>
        </w:rPr>
        <w:t> </w:t>
      </w:r>
      <w:r>
        <w:rPr>
          <w:w w:val="75"/>
          <w:sz w:val="23"/>
        </w:rPr>
        <w:t>8oro,</w:t>
      </w:r>
      <w:r>
        <w:rPr>
          <w:spacing w:val="-16"/>
          <w:sz w:val="23"/>
        </w:rPr>
        <w:t> </w:t>
      </w:r>
      <w:r>
        <w:rPr>
          <w:spacing w:val="-2"/>
          <w:w w:val="75"/>
          <w:sz w:val="23"/>
        </w:rPr>
        <w:t>Silício</w:t>
      </w:r>
    </w:p>
    <w:p>
      <w:pPr>
        <w:spacing w:line="255" w:lineRule="exact" w:before="225"/>
        <w:ind w:left="2937" w:right="0" w:firstLine="0"/>
        <w:jc w:val="left"/>
        <w:rPr>
          <w:sz w:val="23"/>
        </w:rPr>
      </w:pPr>
      <w:r>
        <w:rPr>
          <w:w w:val="80"/>
          <w:sz w:val="23"/>
        </w:rPr>
        <w:t>Síndrome</w:t>
      </w:r>
      <w:r>
        <w:rPr>
          <w:spacing w:val="-10"/>
          <w:sz w:val="23"/>
        </w:rPr>
        <w:t> </w:t>
      </w:r>
      <w:r>
        <w:rPr>
          <w:w w:val="80"/>
          <w:sz w:val="23"/>
        </w:rPr>
        <w:t>Do</w:t>
      </w:r>
      <w:r>
        <w:rPr>
          <w:spacing w:val="-14"/>
          <w:w w:val="80"/>
          <w:sz w:val="23"/>
        </w:rPr>
        <w:t> </w:t>
      </w:r>
      <w:r>
        <w:rPr>
          <w:w w:val="80"/>
          <w:sz w:val="23"/>
        </w:rPr>
        <w:t>Intestino</w:t>
      </w:r>
      <w:r>
        <w:rPr>
          <w:spacing w:val="-7"/>
          <w:sz w:val="23"/>
        </w:rPr>
        <w:t> </w:t>
      </w:r>
      <w:r>
        <w:rPr>
          <w:spacing w:val="-2"/>
          <w:w w:val="80"/>
          <w:sz w:val="23"/>
        </w:rPr>
        <w:t>Permeável</w:t>
      </w:r>
    </w:p>
    <w:p>
      <w:pPr>
        <w:spacing w:line="255" w:lineRule="exact" w:before="0"/>
        <w:ind w:left="2986" w:right="0" w:firstLine="0"/>
        <w:jc w:val="left"/>
        <w:rPr>
          <w:sz w:val="23"/>
        </w:rPr>
      </w:pPr>
      <w:r>
        <w:rPr>
          <w:spacing w:val="-2"/>
          <w:w w:val="75"/>
          <w:sz w:val="23"/>
        </w:rPr>
        <w:t>Glutamina,</w:t>
      </w:r>
      <w:r>
        <w:rPr>
          <w:spacing w:val="8"/>
          <w:sz w:val="23"/>
        </w:rPr>
        <w:t> </w:t>
      </w:r>
      <w:r>
        <w:rPr>
          <w:spacing w:val="-2"/>
          <w:w w:val="75"/>
          <w:sz w:val="23"/>
        </w:rPr>
        <w:t>Zinco,</w:t>
      </w:r>
      <w:r>
        <w:rPr>
          <w:sz w:val="23"/>
        </w:rPr>
        <w:t> </w:t>
      </w:r>
      <w:r>
        <w:rPr>
          <w:spacing w:val="-2"/>
          <w:w w:val="75"/>
          <w:sz w:val="23"/>
        </w:rPr>
        <w:t>Quercctina,</w:t>
      </w:r>
      <w:r>
        <w:rPr>
          <w:spacing w:val="4"/>
          <w:sz w:val="23"/>
        </w:rPr>
        <w:t> </w:t>
      </w:r>
      <w:r>
        <w:rPr>
          <w:spacing w:val="-2"/>
          <w:w w:val="75"/>
          <w:sz w:val="23"/>
        </w:rPr>
        <w:t>Omega-3,</w:t>
      </w:r>
      <w:r>
        <w:rPr>
          <w:spacing w:val="12"/>
          <w:sz w:val="23"/>
        </w:rPr>
        <w:t> </w:t>
      </w:r>
      <w:r>
        <w:rPr>
          <w:spacing w:val="-2"/>
          <w:w w:val="75"/>
          <w:sz w:val="23"/>
        </w:rPr>
        <w:t>Vitamina</w:t>
      </w:r>
      <w:r>
        <w:rPr>
          <w:spacing w:val="-15"/>
          <w:sz w:val="23"/>
        </w:rPr>
        <w:t> </w:t>
      </w:r>
      <w:r>
        <w:rPr>
          <w:spacing w:val="-2"/>
          <w:w w:val="75"/>
          <w:sz w:val="23"/>
        </w:rPr>
        <w:t>D,</w:t>
      </w:r>
      <w:r>
        <w:rPr>
          <w:spacing w:val="-8"/>
          <w:w w:val="75"/>
          <w:sz w:val="23"/>
        </w:rPr>
        <w:t> </w:t>
      </w:r>
      <w:r>
        <w:rPr>
          <w:spacing w:val="-2"/>
          <w:w w:val="75"/>
          <w:sz w:val="23"/>
        </w:rPr>
        <w:t>Nas,</w:t>
      </w:r>
      <w:r>
        <w:rPr>
          <w:spacing w:val="-11"/>
          <w:sz w:val="23"/>
        </w:rPr>
        <w:t> </w:t>
      </w:r>
      <w:r>
        <w:rPr>
          <w:spacing w:val="-2"/>
          <w:w w:val="75"/>
          <w:sz w:val="23"/>
        </w:rPr>
        <w:t>L-Triptofano</w:t>
      </w:r>
    </w:p>
    <w:p>
      <w:pPr>
        <w:spacing w:line="255" w:lineRule="exact" w:before="225"/>
        <w:ind w:left="2944" w:right="0" w:firstLine="0"/>
        <w:jc w:val="left"/>
        <w:rPr>
          <w:sz w:val="23"/>
        </w:rPr>
      </w:pPr>
      <w:r>
        <w:rPr>
          <w:w w:val="80"/>
          <w:sz w:val="23"/>
        </w:rPr>
        <w:t>Sinusite</w:t>
      </w:r>
      <w:r>
        <w:rPr>
          <w:sz w:val="23"/>
        </w:rPr>
        <w:t> </w:t>
      </w:r>
      <w:r>
        <w:rPr>
          <w:spacing w:val="-2"/>
          <w:w w:val="85"/>
          <w:sz w:val="23"/>
        </w:rPr>
        <w:t>Crônica</w:t>
      </w:r>
    </w:p>
    <w:p>
      <w:pPr>
        <w:spacing w:line="255" w:lineRule="exact" w:before="0"/>
        <w:ind w:left="2946" w:right="0" w:firstLine="0"/>
        <w:jc w:val="left"/>
        <w:rPr>
          <w:sz w:val="23"/>
        </w:rPr>
      </w:pPr>
      <w:r>
        <w:rPr>
          <w:spacing w:val="-2"/>
          <w:w w:val="75"/>
          <w:sz w:val="23"/>
        </w:rPr>
        <w:t>Vitamina</w:t>
      </w:r>
      <w:r>
        <w:rPr>
          <w:spacing w:val="-6"/>
          <w:sz w:val="23"/>
        </w:rPr>
        <w:t> </w:t>
      </w:r>
      <w:r>
        <w:rPr>
          <w:spacing w:val="-2"/>
          <w:w w:val="75"/>
          <w:sz w:val="23"/>
        </w:rPr>
        <w:t>C,</w:t>
      </w:r>
      <w:r>
        <w:rPr>
          <w:spacing w:val="-8"/>
          <w:w w:val="75"/>
          <w:sz w:val="23"/>
        </w:rPr>
        <w:t> </w:t>
      </w:r>
      <w:r>
        <w:rPr>
          <w:spacing w:val="-2"/>
          <w:w w:val="75"/>
          <w:sz w:val="23"/>
        </w:rPr>
        <w:t>D,</w:t>
      </w:r>
      <w:r>
        <w:rPr>
          <w:spacing w:val="-13"/>
          <w:sz w:val="23"/>
        </w:rPr>
        <w:t> </w:t>
      </w:r>
      <w:r>
        <w:rPr>
          <w:spacing w:val="-2"/>
          <w:w w:val="75"/>
          <w:sz w:val="23"/>
        </w:rPr>
        <w:t>A,</w:t>
      </w:r>
      <w:r>
        <w:rPr>
          <w:spacing w:val="-17"/>
          <w:sz w:val="23"/>
        </w:rPr>
        <w:t> </w:t>
      </w:r>
      <w:r>
        <w:rPr>
          <w:spacing w:val="-2"/>
          <w:w w:val="75"/>
          <w:sz w:val="23"/>
        </w:rPr>
        <w:t>Quercetina,</w:t>
      </w:r>
      <w:r>
        <w:rPr>
          <w:spacing w:val="11"/>
          <w:sz w:val="23"/>
        </w:rPr>
        <w:t> </w:t>
      </w:r>
      <w:r>
        <w:rPr>
          <w:spacing w:val="-2"/>
          <w:w w:val="75"/>
          <w:sz w:val="23"/>
        </w:rPr>
        <w:t>Zinco,</w:t>
      </w:r>
      <w:r>
        <w:rPr>
          <w:spacing w:val="-3"/>
          <w:sz w:val="23"/>
        </w:rPr>
        <w:t> </w:t>
      </w:r>
      <w:r>
        <w:rPr>
          <w:spacing w:val="-5"/>
          <w:w w:val="75"/>
          <w:sz w:val="23"/>
        </w:rPr>
        <w:t>Nac</w:t>
      </w:r>
    </w:p>
    <w:p>
      <w:pPr>
        <w:spacing w:line="255" w:lineRule="exact" w:before="225"/>
        <w:ind w:left="2944" w:right="0" w:firstLine="0"/>
        <w:jc w:val="left"/>
        <w:rPr>
          <w:sz w:val="23"/>
        </w:rPr>
      </w:pPr>
      <w:r>
        <w:rPr>
          <w:w w:val="75"/>
          <w:sz w:val="23"/>
        </w:rPr>
        <w:t>Depressão</w:t>
      </w:r>
      <w:r>
        <w:rPr>
          <w:spacing w:val="29"/>
          <w:sz w:val="23"/>
        </w:rPr>
        <w:t> </w:t>
      </w:r>
      <w:r>
        <w:rPr>
          <w:spacing w:val="-2"/>
          <w:w w:val="90"/>
          <w:sz w:val="23"/>
        </w:rPr>
        <w:t>Sazonal</w:t>
      </w:r>
    </w:p>
    <w:p>
      <w:pPr>
        <w:spacing w:line="255" w:lineRule="exact" w:before="0"/>
        <w:ind w:left="2946" w:right="0" w:firstLine="0"/>
        <w:jc w:val="left"/>
        <w:rPr>
          <w:sz w:val="23"/>
        </w:rPr>
      </w:pPr>
      <w:r>
        <w:rPr>
          <w:spacing w:val="-2"/>
          <w:w w:val="75"/>
          <w:sz w:val="23"/>
        </w:rPr>
        <w:t>Vitamina</w:t>
      </w:r>
      <w:r>
        <w:rPr>
          <w:spacing w:val="-14"/>
          <w:sz w:val="23"/>
        </w:rPr>
        <w:t> </w:t>
      </w:r>
      <w:r>
        <w:rPr>
          <w:color w:val="0C0C0C"/>
          <w:spacing w:val="-2"/>
          <w:w w:val="75"/>
          <w:sz w:val="23"/>
        </w:rPr>
        <w:t>D,</w:t>
      </w:r>
      <w:r>
        <w:rPr>
          <w:color w:val="0C0C0C"/>
          <w:spacing w:val="-13"/>
          <w:sz w:val="23"/>
        </w:rPr>
        <w:t> </w:t>
      </w:r>
      <w:r>
        <w:rPr>
          <w:spacing w:val="-2"/>
          <w:w w:val="75"/>
          <w:sz w:val="23"/>
        </w:rPr>
        <w:t>B6,</w:t>
      </w:r>
      <w:r>
        <w:rPr>
          <w:spacing w:val="-9"/>
          <w:sz w:val="23"/>
        </w:rPr>
        <w:t> </w:t>
      </w:r>
      <w:r>
        <w:rPr>
          <w:spacing w:val="-2"/>
          <w:w w:val="75"/>
          <w:sz w:val="23"/>
        </w:rPr>
        <w:t>B12,</w:t>
      </w:r>
      <w:r>
        <w:rPr>
          <w:spacing w:val="-6"/>
          <w:sz w:val="23"/>
        </w:rPr>
        <w:t> </w:t>
      </w:r>
      <w:r>
        <w:rPr>
          <w:spacing w:val="-2"/>
          <w:w w:val="75"/>
          <w:sz w:val="23"/>
        </w:rPr>
        <w:t>L-Tiiptufano,</w:t>
      </w:r>
      <w:r>
        <w:rPr>
          <w:spacing w:val="21"/>
          <w:sz w:val="23"/>
        </w:rPr>
        <w:t> </w:t>
      </w:r>
      <w:r>
        <w:rPr>
          <w:spacing w:val="-2"/>
          <w:w w:val="75"/>
          <w:sz w:val="23"/>
        </w:rPr>
        <w:t>Omega-</w:t>
      </w:r>
      <w:r>
        <w:rPr>
          <w:spacing w:val="-10"/>
          <w:w w:val="75"/>
          <w:sz w:val="23"/>
        </w:rPr>
        <w:t>3</w:t>
      </w:r>
    </w:p>
    <w:p>
      <w:pPr>
        <w:spacing w:line="255" w:lineRule="exact" w:before="233"/>
        <w:ind w:left="2943" w:right="0" w:firstLine="0"/>
        <w:jc w:val="left"/>
        <w:rPr>
          <w:sz w:val="23"/>
        </w:rPr>
      </w:pPr>
      <w:r>
        <w:rPr>
          <w:w w:val="80"/>
          <w:sz w:val="23"/>
        </w:rPr>
        <w:t>Hipoglicemía</w:t>
      </w:r>
      <w:r>
        <w:rPr>
          <w:spacing w:val="-2"/>
          <w:w w:val="90"/>
          <w:sz w:val="23"/>
        </w:rPr>
        <w:t> Reativa</w:t>
      </w:r>
    </w:p>
    <w:p>
      <w:pPr>
        <w:spacing w:line="255" w:lineRule="exact" w:before="0"/>
        <w:ind w:left="2993" w:right="0" w:firstLine="0"/>
        <w:jc w:val="left"/>
        <w:rPr>
          <w:sz w:val="23"/>
        </w:rPr>
      </w:pPr>
      <w:r>
        <w:rPr>
          <w:w w:val="70"/>
          <w:sz w:val="23"/>
        </w:rPr>
        <w:t>Cromo,</w:t>
      </w:r>
      <w:r>
        <w:rPr>
          <w:spacing w:val="-2"/>
          <w:sz w:val="23"/>
        </w:rPr>
        <w:t> </w:t>
      </w:r>
      <w:r>
        <w:rPr>
          <w:w w:val="70"/>
          <w:sz w:val="23"/>
        </w:rPr>
        <w:t>Magnês›o,</w:t>
      </w:r>
      <w:r>
        <w:rPr>
          <w:spacing w:val="12"/>
          <w:sz w:val="23"/>
        </w:rPr>
        <w:t> </w:t>
      </w:r>
      <w:r>
        <w:rPr>
          <w:w w:val="70"/>
          <w:sz w:val="23"/>
        </w:rPr>
        <w:t>B6,</w:t>
      </w:r>
      <w:r>
        <w:rPr>
          <w:spacing w:val="-4"/>
          <w:sz w:val="23"/>
        </w:rPr>
        <w:t> </w:t>
      </w:r>
      <w:r>
        <w:rPr>
          <w:w w:val="70"/>
          <w:sz w:val="23"/>
        </w:rPr>
        <w:t>Inrusilol,</w:t>
      </w:r>
      <w:r>
        <w:rPr>
          <w:sz w:val="23"/>
        </w:rPr>
        <w:t> </w:t>
      </w:r>
      <w:r>
        <w:rPr>
          <w:spacing w:val="-5"/>
          <w:w w:val="70"/>
          <w:sz w:val="23"/>
        </w:rPr>
        <w:t>B3</w:t>
      </w:r>
    </w:p>
    <w:p>
      <w:pPr>
        <w:spacing w:line="255" w:lineRule="exact" w:before="218"/>
        <w:ind w:left="2944" w:right="0" w:firstLine="0"/>
        <w:jc w:val="left"/>
        <w:rPr>
          <w:sz w:val="23"/>
        </w:rPr>
      </w:pPr>
      <w:r>
        <w:rPr>
          <w:w w:val="75"/>
          <w:sz w:val="23"/>
        </w:rPr>
        <w:t>Problemas</w:t>
      </w:r>
      <w:r>
        <w:rPr>
          <w:spacing w:val="29"/>
          <w:sz w:val="23"/>
        </w:rPr>
        <w:t> </w:t>
      </w:r>
      <w:r>
        <w:rPr>
          <w:w w:val="75"/>
          <w:sz w:val="23"/>
        </w:rPr>
        <w:t>De</w:t>
      </w:r>
      <w:r>
        <w:rPr>
          <w:spacing w:val="4"/>
          <w:sz w:val="23"/>
        </w:rPr>
        <w:t> </w:t>
      </w:r>
      <w:r>
        <w:rPr>
          <w:spacing w:val="-2"/>
          <w:w w:val="75"/>
          <w:sz w:val="23"/>
        </w:rPr>
        <w:t>Crescimento</w:t>
      </w:r>
    </w:p>
    <w:p>
      <w:pPr>
        <w:spacing w:line="255" w:lineRule="exact" w:before="0"/>
        <w:ind w:left="2950" w:right="0" w:firstLine="0"/>
        <w:jc w:val="left"/>
        <w:rPr>
          <w:sz w:val="23"/>
        </w:rPr>
      </w:pPr>
      <w:r>
        <w:rPr>
          <w:w w:val="75"/>
          <w:sz w:val="23"/>
        </w:rPr>
        <w:t>Zinco, Vitamina</w:t>
      </w:r>
      <w:r>
        <w:rPr>
          <w:spacing w:val="-1"/>
          <w:w w:val="75"/>
          <w:sz w:val="23"/>
        </w:rPr>
        <w:t> </w:t>
      </w:r>
      <w:r>
        <w:rPr>
          <w:w w:val="75"/>
          <w:sz w:val="23"/>
        </w:rPr>
        <w:t>D,</w:t>
      </w:r>
      <w:r>
        <w:rPr>
          <w:spacing w:val="-15"/>
          <w:sz w:val="23"/>
        </w:rPr>
        <w:t> </w:t>
      </w:r>
      <w:r>
        <w:rPr>
          <w:w w:val="75"/>
          <w:sz w:val="23"/>
        </w:rPr>
        <w:t>B12, A,</w:t>
      </w:r>
      <w:r>
        <w:rPr>
          <w:spacing w:val="-7"/>
          <w:w w:val="75"/>
          <w:sz w:val="23"/>
        </w:rPr>
        <w:t> </w:t>
      </w:r>
      <w:r>
        <w:rPr>
          <w:w w:val="75"/>
          <w:sz w:val="23"/>
        </w:rPr>
        <w:t>Ferro,</w:t>
      </w:r>
      <w:r>
        <w:rPr>
          <w:spacing w:val="-15"/>
          <w:sz w:val="23"/>
        </w:rPr>
        <w:t> </w:t>
      </w:r>
      <w:r>
        <w:rPr>
          <w:spacing w:val="-4"/>
          <w:w w:val="75"/>
          <w:sz w:val="23"/>
        </w:rPr>
        <w:t>lodo</w:t>
      </w:r>
    </w:p>
    <w:p>
      <w:pPr>
        <w:spacing w:line="258" w:lineRule="exact" w:before="225"/>
        <w:ind w:left="2949" w:right="0" w:firstLine="0"/>
        <w:jc w:val="left"/>
        <w:rPr>
          <w:sz w:val="23"/>
        </w:rPr>
      </w:pPr>
      <w:r>
        <w:rPr>
          <w:spacing w:val="-2"/>
          <w:w w:val="90"/>
          <w:sz w:val="23"/>
        </w:rPr>
        <w:t>Tendinite</w:t>
      </w:r>
    </w:p>
    <w:p>
      <w:pPr>
        <w:spacing w:line="258" w:lineRule="exact" w:before="0"/>
        <w:ind w:left="2946" w:right="0" w:firstLine="0"/>
        <w:jc w:val="left"/>
        <w:rPr>
          <w:sz w:val="23"/>
        </w:rPr>
      </w:pPr>
      <w:r>
        <w:rPr>
          <w:w w:val="70"/>
          <w:sz w:val="23"/>
        </w:rPr>
        <w:t>Vitamina</w:t>
      </w:r>
      <w:r>
        <w:rPr>
          <w:spacing w:val="22"/>
          <w:sz w:val="23"/>
        </w:rPr>
        <w:t> </w:t>
      </w:r>
      <w:r>
        <w:rPr>
          <w:w w:val="70"/>
          <w:sz w:val="23"/>
        </w:rPr>
        <w:t>C,</w:t>
      </w:r>
      <w:r>
        <w:rPr>
          <w:spacing w:val="3"/>
          <w:sz w:val="23"/>
        </w:rPr>
        <w:t> </w:t>
      </w:r>
      <w:r>
        <w:rPr>
          <w:w w:val="70"/>
          <w:sz w:val="23"/>
        </w:rPr>
        <w:t>Omega-3,</w:t>
      </w:r>
      <w:r>
        <w:rPr>
          <w:spacing w:val="18"/>
          <w:sz w:val="23"/>
        </w:rPr>
        <w:t> </w:t>
      </w:r>
      <w:r>
        <w:rPr>
          <w:w w:val="70"/>
          <w:sz w:val="23"/>
        </w:rPr>
        <w:t>Magnús‹o,</w:t>
      </w:r>
      <w:r>
        <w:rPr>
          <w:spacing w:val="38"/>
          <w:sz w:val="23"/>
        </w:rPr>
        <w:t> </w:t>
      </w:r>
      <w:r>
        <w:rPr>
          <w:w w:val="70"/>
          <w:sz w:val="23"/>
        </w:rPr>
        <w:t>Vitamina</w:t>
      </w:r>
      <w:r>
        <w:rPr>
          <w:spacing w:val="8"/>
          <w:sz w:val="23"/>
        </w:rPr>
        <w:t> </w:t>
      </w:r>
      <w:r>
        <w:rPr>
          <w:w w:val="70"/>
          <w:sz w:val="23"/>
        </w:rPr>
        <w:t>E,</w:t>
      </w:r>
      <w:r>
        <w:rPr>
          <w:spacing w:val="2"/>
          <w:sz w:val="23"/>
        </w:rPr>
        <w:t> </w:t>
      </w:r>
      <w:r>
        <w:rPr>
          <w:spacing w:val="-2"/>
          <w:w w:val="70"/>
          <w:sz w:val="23"/>
        </w:rPr>
        <w:t>Silício</w:t>
      </w:r>
    </w:p>
    <w:p>
      <w:pPr>
        <w:spacing w:line="255" w:lineRule="exact" w:before="225"/>
        <w:ind w:left="2937" w:right="0" w:firstLine="0"/>
        <w:jc w:val="left"/>
        <w:rPr>
          <w:sz w:val="23"/>
        </w:rPr>
      </w:pPr>
      <w:r>
        <w:rPr>
          <w:spacing w:val="-2"/>
          <w:w w:val="90"/>
          <w:sz w:val="23"/>
        </w:rPr>
        <w:t>Parkinson</w:t>
      </w:r>
    </w:p>
    <w:p>
      <w:pPr>
        <w:spacing w:line="255" w:lineRule="exact" w:before="0"/>
        <w:ind w:left="2993" w:right="0" w:firstLine="0"/>
        <w:jc w:val="left"/>
        <w:rPr>
          <w:sz w:val="23"/>
        </w:rPr>
      </w:pPr>
      <w:r>
        <w:rPr>
          <w:w w:val="70"/>
          <w:sz w:val="23"/>
        </w:rPr>
        <w:t>Co+nzima</w:t>
      </w:r>
      <w:r>
        <w:rPr>
          <w:spacing w:val="17"/>
          <w:sz w:val="23"/>
        </w:rPr>
        <w:t> </w:t>
      </w:r>
      <w:r>
        <w:rPr>
          <w:w w:val="70"/>
          <w:sz w:val="23"/>
        </w:rPr>
        <w:t>Q10,</w:t>
      </w:r>
      <w:r>
        <w:rPr>
          <w:spacing w:val="4"/>
          <w:sz w:val="23"/>
        </w:rPr>
        <w:t> </w:t>
      </w:r>
      <w:r>
        <w:rPr>
          <w:w w:val="70"/>
          <w:sz w:val="23"/>
        </w:rPr>
        <w:t>B6,</w:t>
      </w:r>
      <w:r>
        <w:rPr>
          <w:spacing w:val="6"/>
          <w:sz w:val="23"/>
        </w:rPr>
        <w:t> </w:t>
      </w:r>
      <w:r>
        <w:rPr>
          <w:w w:val="70"/>
          <w:sz w:val="23"/>
        </w:rPr>
        <w:t>B12,</w:t>
      </w:r>
      <w:r>
        <w:rPr>
          <w:spacing w:val="13"/>
          <w:sz w:val="23"/>
        </w:rPr>
        <w:t> </w:t>
      </w:r>
      <w:r>
        <w:rPr>
          <w:w w:val="70"/>
          <w:sz w:val="23"/>
        </w:rPr>
        <w:t>Vitamina</w:t>
      </w:r>
      <w:r>
        <w:rPr>
          <w:spacing w:val="18"/>
          <w:sz w:val="23"/>
        </w:rPr>
        <w:t> </w:t>
      </w:r>
      <w:r>
        <w:rPr>
          <w:w w:val="70"/>
          <w:sz w:val="23"/>
        </w:rPr>
        <w:t>D,</w:t>
      </w:r>
      <w:r>
        <w:rPr>
          <w:spacing w:val="6"/>
          <w:sz w:val="23"/>
        </w:rPr>
        <w:t> </w:t>
      </w:r>
      <w:r>
        <w:rPr>
          <w:w w:val="70"/>
          <w:sz w:val="23"/>
        </w:rPr>
        <w:t>Magnésio,</w:t>
      </w:r>
      <w:r>
        <w:rPr>
          <w:spacing w:val="20"/>
          <w:sz w:val="23"/>
        </w:rPr>
        <w:t> </w:t>
      </w:r>
      <w:r>
        <w:rPr>
          <w:w w:val="70"/>
          <w:sz w:val="23"/>
        </w:rPr>
        <w:t>Nac,</w:t>
      </w:r>
      <w:r>
        <w:rPr>
          <w:spacing w:val="10"/>
          <w:sz w:val="23"/>
        </w:rPr>
        <w:t> </w:t>
      </w:r>
      <w:r>
        <w:rPr>
          <w:spacing w:val="-2"/>
          <w:w w:val="70"/>
          <w:sz w:val="23"/>
        </w:rPr>
        <w:t>Inosilol</w:t>
      </w:r>
    </w:p>
    <w:p>
      <w:pPr>
        <w:spacing w:after="0" w:line="255" w:lineRule="exact"/>
        <w:jc w:val="left"/>
        <w:rPr>
          <w:sz w:val="23"/>
        </w:rPr>
        <w:sectPr>
          <w:pgSz w:w="11910" w:h="16840"/>
          <w:pgMar w:header="0" w:footer="5264" w:top="700" w:bottom="5460" w:left="141" w:right="141"/>
        </w:sectPr>
      </w:pPr>
    </w:p>
    <w:p>
      <w:pPr>
        <w:spacing w:before="70"/>
        <w:ind w:left="2766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1723644</wp:posOffset>
            </wp:positionH>
            <wp:positionV relativeFrom="page">
              <wp:posOffset>7612379</wp:posOffset>
            </wp:positionV>
            <wp:extent cx="475488" cy="466344"/>
            <wp:effectExtent l="0" t="0" r="0" b="0"/>
            <wp:wrapNone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1"/>
        </w:rPr>
        <w:t>Neuropatia</w:t>
      </w:r>
      <w:r>
        <w:rPr>
          <w:spacing w:val="9"/>
          <w:sz w:val="21"/>
        </w:rPr>
        <w:t> </w:t>
      </w:r>
      <w:r>
        <w:rPr>
          <w:spacing w:val="-2"/>
          <w:w w:val="95"/>
          <w:sz w:val="21"/>
        </w:rPr>
        <w:t>Periférica</w:t>
      </w:r>
    </w:p>
    <w:p>
      <w:pPr>
        <w:pStyle w:val="BodyText"/>
        <w:spacing w:before="1"/>
        <w:ind w:left="2766"/>
      </w:pPr>
      <w:r>
        <w:rPr>
          <w:w w:val="75"/>
        </w:rPr>
        <w:t>B1,</w:t>
      </w:r>
      <w:r>
        <w:rPr>
          <w:spacing w:val="-3"/>
        </w:rPr>
        <w:t> </w:t>
      </w:r>
      <w:r>
        <w:rPr>
          <w:w w:val="75"/>
        </w:rPr>
        <w:t>B6,</w:t>
      </w:r>
      <w:r>
        <w:rPr>
          <w:spacing w:val="-2"/>
        </w:rPr>
        <w:t> </w:t>
      </w:r>
      <w:r>
        <w:rPr>
          <w:w w:val="75"/>
        </w:rPr>
        <w:t>B12,</w:t>
      </w:r>
      <w:r>
        <w:rPr>
          <w:spacing w:val="5"/>
        </w:rPr>
        <w:t> </w:t>
      </w:r>
      <w:r>
        <w:rPr>
          <w:w w:val="75"/>
        </w:rPr>
        <w:t>Magnésio,</w:t>
      </w:r>
      <w:r>
        <w:rPr>
          <w:spacing w:val="18"/>
        </w:rPr>
        <w:t> </w:t>
      </w:r>
      <w:r>
        <w:rPr>
          <w:w w:val="75"/>
        </w:rPr>
        <w:t>Alfa-Lipoico,</w:t>
      </w:r>
      <w:r>
        <w:rPr>
          <w:spacing w:val="19"/>
        </w:rPr>
        <w:t> </w:t>
      </w:r>
      <w:r>
        <w:rPr>
          <w:w w:val="75"/>
        </w:rPr>
        <w:t>Omega-</w:t>
      </w:r>
      <w:r>
        <w:rPr>
          <w:spacing w:val="-10"/>
          <w:w w:val="75"/>
        </w:rPr>
        <w:t>3</w:t>
      </w:r>
    </w:p>
    <w:p>
      <w:pPr>
        <w:pStyle w:val="BodyText"/>
      </w:pPr>
    </w:p>
    <w:p>
      <w:pPr>
        <w:spacing w:before="0"/>
        <w:ind w:left="2757" w:right="0" w:firstLine="0"/>
        <w:jc w:val="left"/>
        <w:rPr>
          <w:sz w:val="21"/>
        </w:rPr>
      </w:pPr>
      <w:r>
        <w:rPr>
          <w:spacing w:val="-2"/>
          <w:w w:val="95"/>
          <w:sz w:val="21"/>
        </w:rPr>
        <w:t>Osteomalàcia</w:t>
      </w:r>
    </w:p>
    <w:p>
      <w:pPr>
        <w:spacing w:before="11"/>
        <w:ind w:left="2774" w:right="0" w:firstLine="0"/>
        <w:jc w:val="left"/>
        <w:rPr>
          <w:sz w:val="21"/>
        </w:rPr>
      </w:pPr>
      <w:r>
        <w:rPr>
          <w:w w:val="80"/>
          <w:sz w:val="21"/>
        </w:rPr>
        <w:t>Vitamina</w:t>
      </w:r>
      <w:r>
        <w:rPr>
          <w:sz w:val="21"/>
        </w:rPr>
        <w:t> </w:t>
      </w:r>
      <w:r>
        <w:rPr>
          <w:w w:val="80"/>
          <w:sz w:val="21"/>
        </w:rPr>
        <w:t>D,</w:t>
      </w:r>
      <w:r>
        <w:rPr>
          <w:spacing w:val="-12"/>
          <w:sz w:val="21"/>
        </w:rPr>
        <w:t> </w:t>
      </w:r>
      <w:r>
        <w:rPr>
          <w:w w:val="80"/>
          <w:sz w:val="21"/>
        </w:rPr>
        <w:t>Càlcio,</w:t>
      </w:r>
      <w:r>
        <w:rPr>
          <w:sz w:val="21"/>
        </w:rPr>
        <w:t> </w:t>
      </w:r>
      <w:r>
        <w:rPr>
          <w:w w:val="80"/>
          <w:sz w:val="21"/>
        </w:rPr>
        <w:t>Magnésio,</w:t>
      </w:r>
      <w:r>
        <w:rPr>
          <w:spacing w:val="1"/>
          <w:sz w:val="21"/>
        </w:rPr>
        <w:t> </w:t>
      </w:r>
      <w:r>
        <w:rPr>
          <w:w w:val="80"/>
          <w:sz w:val="21"/>
        </w:rPr>
        <w:t>K2,</w:t>
      </w:r>
      <w:r>
        <w:rPr>
          <w:spacing w:val="-11"/>
          <w:sz w:val="21"/>
        </w:rPr>
        <w:t> </w:t>
      </w:r>
      <w:r>
        <w:rPr>
          <w:w w:val="80"/>
          <w:sz w:val="21"/>
        </w:rPr>
        <w:t>Boro,</w:t>
      </w:r>
      <w:r>
        <w:rPr>
          <w:spacing w:val="3"/>
          <w:sz w:val="21"/>
        </w:rPr>
        <w:t> </w:t>
      </w:r>
      <w:r>
        <w:rPr>
          <w:spacing w:val="-2"/>
          <w:w w:val="80"/>
          <w:sz w:val="21"/>
        </w:rPr>
        <w:t>Silicio</w:t>
      </w:r>
    </w:p>
    <w:p>
      <w:pPr>
        <w:spacing w:line="264" w:lineRule="exact" w:before="220"/>
        <w:ind w:left="2756" w:right="0" w:firstLine="0"/>
        <w:jc w:val="left"/>
        <w:rPr>
          <w:sz w:val="24"/>
        </w:rPr>
      </w:pPr>
      <w:r>
        <w:rPr>
          <w:spacing w:val="-2"/>
          <w:w w:val="85"/>
          <w:sz w:val="24"/>
        </w:rPr>
        <w:t>Pielonefrite</w:t>
      </w:r>
    </w:p>
    <w:p>
      <w:pPr>
        <w:spacing w:line="264" w:lineRule="exact" w:before="0"/>
        <w:ind w:left="2817" w:right="0" w:firstLine="0"/>
        <w:jc w:val="left"/>
        <w:rPr>
          <w:sz w:val="24"/>
        </w:rPr>
      </w:pPr>
      <w:r>
        <w:rPr>
          <w:w w:val="70"/>
          <w:sz w:val="24"/>
        </w:rPr>
        <w:t>Vitamina</w:t>
      </w:r>
      <w:r>
        <w:rPr>
          <w:spacing w:val="-9"/>
          <w:sz w:val="24"/>
        </w:rPr>
        <w:t> </w:t>
      </w:r>
      <w:r>
        <w:rPr>
          <w:w w:val="70"/>
          <w:sz w:val="24"/>
        </w:rPr>
        <w:t>C,</w:t>
      </w:r>
      <w:r>
        <w:rPr>
          <w:spacing w:val="-1"/>
          <w:w w:val="70"/>
          <w:sz w:val="24"/>
        </w:rPr>
        <w:t> </w:t>
      </w:r>
      <w:r>
        <w:rPr>
          <w:w w:val="70"/>
          <w:sz w:val="24"/>
        </w:rPr>
        <w:t>D,</w:t>
      </w:r>
      <w:r>
        <w:rPr>
          <w:spacing w:val="-17"/>
          <w:sz w:val="24"/>
        </w:rPr>
        <w:t> </w:t>
      </w:r>
      <w:r>
        <w:rPr>
          <w:w w:val="70"/>
          <w:sz w:val="24"/>
        </w:rPr>
        <w:t>A,</w:t>
      </w:r>
      <w:r>
        <w:rPr>
          <w:spacing w:val="-19"/>
          <w:sz w:val="24"/>
        </w:rPr>
        <w:t> </w:t>
      </w:r>
      <w:r>
        <w:rPr>
          <w:w w:val="70"/>
          <w:sz w:val="24"/>
        </w:rPr>
        <w:t>Zìnco,</w:t>
      </w:r>
      <w:r>
        <w:rPr>
          <w:spacing w:val="-14"/>
          <w:sz w:val="24"/>
        </w:rPr>
        <w:t> </w:t>
      </w:r>
      <w:r>
        <w:rPr>
          <w:spacing w:val="-5"/>
          <w:w w:val="70"/>
          <w:sz w:val="24"/>
        </w:rPr>
        <w:t>Nac</w:t>
      </w:r>
    </w:p>
    <w:p>
      <w:pPr>
        <w:spacing w:before="260"/>
        <w:ind w:left="2759" w:right="0" w:firstLine="0"/>
        <w:jc w:val="left"/>
        <w:rPr>
          <w:sz w:val="19"/>
        </w:rPr>
      </w:pPr>
      <w:r>
        <w:rPr>
          <w:spacing w:val="-2"/>
          <w:sz w:val="19"/>
        </w:rPr>
        <w:t>Rosàcea</w:t>
      </w:r>
    </w:p>
    <w:p>
      <w:pPr>
        <w:spacing w:before="8"/>
        <w:ind w:left="2817" w:right="0" w:firstLine="0"/>
        <w:jc w:val="left"/>
        <w:rPr>
          <w:sz w:val="21"/>
        </w:rPr>
      </w:pPr>
      <w:r>
        <w:rPr>
          <w:w w:val="80"/>
          <w:sz w:val="21"/>
        </w:rPr>
        <w:t>Vitamina</w:t>
      </w:r>
      <w:r>
        <w:rPr>
          <w:sz w:val="21"/>
        </w:rPr>
        <w:t> </w:t>
      </w:r>
      <w:r>
        <w:rPr>
          <w:w w:val="80"/>
          <w:sz w:val="21"/>
        </w:rPr>
        <w:t>B2,</w:t>
      </w:r>
      <w:r>
        <w:rPr>
          <w:spacing w:val="-2"/>
          <w:sz w:val="21"/>
        </w:rPr>
        <w:t> </w:t>
      </w:r>
      <w:r>
        <w:rPr>
          <w:w w:val="80"/>
          <w:sz w:val="21"/>
        </w:rPr>
        <w:t>B6,</w:t>
      </w:r>
      <w:r>
        <w:rPr>
          <w:spacing w:val="-4"/>
          <w:sz w:val="21"/>
        </w:rPr>
        <w:t> </w:t>
      </w:r>
      <w:r>
        <w:rPr>
          <w:w w:val="80"/>
          <w:sz w:val="21"/>
        </w:rPr>
        <w:t>C,</w:t>
      </w:r>
      <w:r>
        <w:rPr>
          <w:spacing w:val="-10"/>
          <w:sz w:val="21"/>
        </w:rPr>
        <w:t> </w:t>
      </w:r>
      <w:r>
        <w:rPr>
          <w:w w:val="80"/>
          <w:sz w:val="21"/>
        </w:rPr>
        <w:t>Zinc,</w:t>
      </w:r>
      <w:r>
        <w:rPr>
          <w:spacing w:val="-8"/>
          <w:sz w:val="21"/>
        </w:rPr>
        <w:t> </w:t>
      </w:r>
      <w:r>
        <w:rPr>
          <w:w w:val="80"/>
          <w:sz w:val="21"/>
        </w:rPr>
        <w:t>Omega-3,</w:t>
      </w:r>
      <w:r>
        <w:rPr>
          <w:spacing w:val="7"/>
          <w:sz w:val="21"/>
        </w:rPr>
        <w:t> </w:t>
      </w:r>
      <w:r>
        <w:rPr>
          <w:spacing w:val="-2"/>
          <w:w w:val="80"/>
          <w:sz w:val="21"/>
        </w:rPr>
        <w:t>Quercetina</w:t>
      </w:r>
    </w:p>
    <w:p>
      <w:pPr>
        <w:pStyle w:val="BodyText"/>
        <w:spacing w:before="14"/>
        <w:rPr>
          <w:sz w:val="21"/>
        </w:rPr>
      </w:pPr>
    </w:p>
    <w:p>
      <w:pPr>
        <w:spacing w:before="0"/>
        <w:ind w:left="2758" w:right="0" w:firstLine="0"/>
        <w:jc w:val="left"/>
        <w:rPr>
          <w:sz w:val="21"/>
        </w:rPr>
      </w:pPr>
      <w:r>
        <w:rPr>
          <w:w w:val="90"/>
          <w:sz w:val="21"/>
        </w:rPr>
        <w:t>Distùrbio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Bipolar</w:t>
      </w:r>
    </w:p>
    <w:p>
      <w:pPr>
        <w:pStyle w:val="BodyText"/>
        <w:spacing w:before="1"/>
        <w:ind w:left="2747"/>
      </w:pPr>
      <w:r>
        <w:rPr>
          <w:i/>
          <w:w w:val="75"/>
        </w:rPr>
        <w:t>Omega-3,</w:t>
      </w:r>
      <w:r>
        <w:rPr>
          <w:i/>
          <w:spacing w:val="20"/>
        </w:rPr>
        <w:t> </w:t>
      </w:r>
      <w:r>
        <w:rPr>
          <w:w w:val="75"/>
        </w:rPr>
        <w:t>lnositol,</w:t>
      </w:r>
      <w:r>
        <w:rPr>
          <w:spacing w:val="6"/>
        </w:rPr>
        <w:t> </w:t>
      </w:r>
      <w:r>
        <w:rPr>
          <w:w w:val="75"/>
        </w:rPr>
        <w:t>B6,</w:t>
      </w:r>
      <w:r>
        <w:rPr>
          <w:spacing w:val="-6"/>
        </w:rPr>
        <w:t> </w:t>
      </w:r>
      <w:r>
        <w:rPr>
          <w:w w:val="75"/>
        </w:rPr>
        <w:t>B12,</w:t>
      </w:r>
      <w:r>
        <w:rPr>
          <w:spacing w:val="7"/>
        </w:rPr>
        <w:t> </w:t>
      </w:r>
      <w:r>
        <w:rPr>
          <w:w w:val="75"/>
        </w:rPr>
        <w:t>Magnésio,</w:t>
      </w:r>
      <w:r>
        <w:rPr>
          <w:spacing w:val="16"/>
        </w:rPr>
        <w:t> </w:t>
      </w:r>
      <w:r>
        <w:rPr>
          <w:w w:val="75"/>
        </w:rPr>
        <w:t>Coenzima</w:t>
      </w:r>
      <w:r>
        <w:rPr>
          <w:spacing w:val="24"/>
        </w:rPr>
        <w:t> </w:t>
      </w:r>
      <w:r>
        <w:rPr>
          <w:w w:val="75"/>
        </w:rPr>
        <w:t>Q10,</w:t>
      </w:r>
      <w:r>
        <w:rPr>
          <w:spacing w:val="9"/>
        </w:rPr>
        <w:t> </w:t>
      </w:r>
      <w:r>
        <w:rPr>
          <w:w w:val="75"/>
        </w:rPr>
        <w:t>L-</w:t>
      </w:r>
      <w:r>
        <w:rPr>
          <w:spacing w:val="-2"/>
          <w:w w:val="75"/>
        </w:rPr>
        <w:t>Triptofano</w:t>
      </w:r>
    </w:p>
    <w:p>
      <w:pPr>
        <w:spacing w:before="246"/>
        <w:ind w:left="2758" w:right="0" w:firstLine="0"/>
        <w:jc w:val="left"/>
        <w:rPr>
          <w:sz w:val="21"/>
        </w:rPr>
      </w:pPr>
      <w:r>
        <w:rPr>
          <w:spacing w:val="-2"/>
          <w:sz w:val="21"/>
        </w:rPr>
        <w:t>Esquizofrenia</w:t>
      </w:r>
    </w:p>
    <w:p>
      <w:pPr>
        <w:pStyle w:val="BodyText"/>
        <w:spacing w:before="1"/>
        <w:ind w:left="2802"/>
      </w:pPr>
      <w:r>
        <w:rPr>
          <w:w w:val="75"/>
        </w:rPr>
        <w:t>B12,</w:t>
      </w:r>
      <w:r>
        <w:rPr>
          <w:spacing w:val="5"/>
        </w:rPr>
        <w:t> </w:t>
      </w:r>
      <w:r>
        <w:rPr>
          <w:w w:val="75"/>
        </w:rPr>
        <w:t>B6,</w:t>
      </w:r>
      <w:r>
        <w:rPr>
          <w:spacing w:val="-6"/>
        </w:rPr>
        <w:t> </w:t>
      </w:r>
      <w:r>
        <w:rPr>
          <w:w w:val="75"/>
        </w:rPr>
        <w:t>B9,</w:t>
      </w:r>
      <w:r>
        <w:rPr>
          <w:spacing w:val="1"/>
        </w:rPr>
        <w:t> </w:t>
      </w:r>
      <w:r>
        <w:rPr>
          <w:w w:val="75"/>
        </w:rPr>
        <w:t>Omega-3,</w:t>
      </w:r>
      <w:r>
        <w:rPr>
          <w:spacing w:val="17"/>
        </w:rPr>
        <w:t> </w:t>
      </w:r>
      <w:r>
        <w:rPr>
          <w:w w:val="75"/>
        </w:rPr>
        <w:t>lnositol,</w:t>
      </w:r>
      <w:r>
        <w:rPr>
          <w:spacing w:val="18"/>
        </w:rPr>
        <w:t> </w:t>
      </w:r>
      <w:r>
        <w:rPr>
          <w:w w:val="75"/>
        </w:rPr>
        <w:t>Vitarriina</w:t>
      </w:r>
      <w:r>
        <w:rPr>
          <w:spacing w:val="-6"/>
        </w:rPr>
        <w:t> </w:t>
      </w:r>
      <w:r>
        <w:rPr>
          <w:w w:val="75"/>
        </w:rPr>
        <w:t>D,</w:t>
      </w:r>
      <w:r>
        <w:rPr>
          <w:spacing w:val="-5"/>
        </w:rPr>
        <w:t> </w:t>
      </w:r>
      <w:r>
        <w:rPr>
          <w:w w:val="75"/>
        </w:rPr>
        <w:t>Zinco,</w:t>
      </w:r>
      <w:r>
        <w:rPr>
          <w:spacing w:val="-5"/>
        </w:rPr>
        <w:t> </w:t>
      </w:r>
      <w:r>
        <w:rPr>
          <w:spacing w:val="-2"/>
          <w:w w:val="75"/>
        </w:rPr>
        <w:t>Magnesio</w:t>
      </w:r>
    </w:p>
    <w:p>
      <w:pPr>
        <w:pStyle w:val="BodyText"/>
        <w:spacing w:after="0"/>
        <w:sectPr>
          <w:pgSz w:w="11910" w:h="16840"/>
          <w:pgMar w:header="0" w:footer="4757" w:top="1080" w:bottom="4940" w:left="141" w:right="141"/>
        </w:sectPr>
      </w:pPr>
    </w:p>
    <w:p>
      <w:pPr>
        <w:pStyle w:val="BodyText"/>
        <w:rPr>
          <w:sz w:val="104"/>
        </w:rPr>
      </w:pPr>
    </w:p>
    <w:p>
      <w:pPr>
        <w:pStyle w:val="BodyText"/>
        <w:rPr>
          <w:sz w:val="104"/>
        </w:rPr>
      </w:pPr>
    </w:p>
    <w:p>
      <w:pPr>
        <w:pStyle w:val="BodyText"/>
        <w:rPr>
          <w:sz w:val="104"/>
        </w:rPr>
      </w:pPr>
    </w:p>
    <w:p>
      <w:pPr>
        <w:pStyle w:val="BodyText"/>
        <w:rPr>
          <w:sz w:val="104"/>
        </w:rPr>
      </w:pPr>
    </w:p>
    <w:p>
      <w:pPr>
        <w:pStyle w:val="BodyText"/>
        <w:spacing w:before="816"/>
        <w:rPr>
          <w:sz w:val="104"/>
        </w:rPr>
      </w:pPr>
    </w:p>
    <w:p>
      <w:pPr>
        <w:pStyle w:val="Heading1"/>
        <w:ind w:right="1861"/>
        <w:jc w:val="right"/>
      </w:pPr>
      <w:r>
        <w:rPr>
          <w:color w:val="1D1D1D"/>
          <w:w w:val="90"/>
        </w:rPr>
        <w:t>lnteraçöes</w:t>
      </w:r>
      <w:r>
        <w:rPr>
          <w:color w:val="1D1D1D"/>
          <w:spacing w:val="-17"/>
          <w:w w:val="90"/>
        </w:rPr>
        <w:t> </w:t>
      </w:r>
      <w:r>
        <w:rPr>
          <w:color w:val="232323"/>
          <w:spacing w:val="-2"/>
          <w:w w:val="90"/>
        </w:rPr>
        <w:t>entre</w:t>
      </w:r>
    </w:p>
    <w:p>
      <w:pPr>
        <w:spacing w:line="1145" w:lineRule="exact" w:before="0"/>
        <w:ind w:left="0" w:right="1912" w:firstLine="0"/>
        <w:jc w:val="right"/>
        <w:rPr>
          <w:rFonts w:ascii="Calibri"/>
          <w:sz w:val="100"/>
        </w:rPr>
      </w:pPr>
      <w:r>
        <w:rPr>
          <w:rFonts w:ascii="Calibri"/>
          <w:color w:val="1A1A1A"/>
          <w:spacing w:val="-2"/>
          <w:w w:val="90"/>
          <w:sz w:val="100"/>
        </w:rPr>
        <w:t>Nutrientes</w:t>
      </w:r>
    </w:p>
    <w:p>
      <w:pPr>
        <w:spacing w:after="0" w:line="1145" w:lineRule="exact"/>
        <w:jc w:val="right"/>
        <w:rPr>
          <w:rFonts w:ascii="Calibri"/>
          <w:sz w:val="100"/>
        </w:rPr>
        <w:sectPr>
          <w:pgSz w:w="11910" w:h="16840"/>
          <w:pgMar w:header="0" w:footer="5264" w:top="1920" w:bottom="5420" w:left="141" w:right="141"/>
        </w:sectPr>
      </w:pPr>
    </w:p>
    <w:p>
      <w:pPr>
        <w:pStyle w:val="BodyText"/>
        <w:ind w:left="31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7162800" cy="7986522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798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footerReference w:type="even" r:id="rId154"/>
          <w:pgSz w:w="11910" w:h="16840"/>
          <w:pgMar w:header="0" w:footer="0" w:top="100" w:bottom="280" w:left="141" w:right="141"/>
        </w:sectPr>
      </w:pPr>
    </w:p>
    <w:p>
      <w:pPr>
        <w:spacing w:before="76"/>
        <w:ind w:left="2493" w:right="0" w:firstLine="0"/>
        <w:jc w:val="both"/>
        <w:rPr>
          <w:sz w:val="35"/>
        </w:rPr>
      </w:pPr>
      <w:r>
        <w:rPr>
          <w:w w:val="110"/>
          <w:sz w:val="35"/>
        </w:rPr>
        <w:t>lnteraçoes</w:t>
      </w:r>
      <w:r>
        <w:rPr>
          <w:spacing w:val="-7"/>
          <w:w w:val="110"/>
          <w:sz w:val="35"/>
        </w:rPr>
        <w:t> </w:t>
      </w:r>
      <w:r>
        <w:rPr>
          <w:w w:val="110"/>
          <w:sz w:val="35"/>
        </w:rPr>
        <w:t>entre</w:t>
      </w:r>
      <w:r>
        <w:rPr>
          <w:spacing w:val="-19"/>
          <w:w w:val="110"/>
          <w:sz w:val="35"/>
        </w:rPr>
        <w:t> </w:t>
      </w:r>
      <w:r>
        <w:rPr>
          <w:spacing w:val="-2"/>
          <w:w w:val="110"/>
          <w:sz w:val="35"/>
        </w:rPr>
        <w:t>Nutrientes</w:t>
      </w:r>
    </w:p>
    <w:p>
      <w:pPr>
        <w:pStyle w:val="Heading7"/>
        <w:spacing w:before="232"/>
        <w:ind w:left="2859"/>
      </w:pPr>
      <w:r>
        <w:rPr>
          <w:spacing w:val="-2"/>
          <w:w w:val="110"/>
        </w:rPr>
        <w:t>Introdução</w:t>
      </w:r>
    </w:p>
    <w:p>
      <w:pPr>
        <w:pStyle w:val="BodyText"/>
        <w:spacing w:before="133"/>
        <w:rPr>
          <w:sz w:val="25"/>
        </w:rPr>
      </w:pPr>
    </w:p>
    <w:p>
      <w:pPr>
        <w:pStyle w:val="BodyText"/>
        <w:spacing w:before="1"/>
        <w:ind w:left="3202"/>
        <w:rPr>
          <w:rFonts w:ascii="Calibri" w:hAnsi="Calibri"/>
        </w:rPr>
      </w:pPr>
      <w:r>
        <w:rPr>
          <w:rFonts w:ascii="Calibri" w:hAnsi="Calibri"/>
          <w:w w:val="90"/>
        </w:rPr>
        <w:t>Na</w:t>
      </w:r>
      <w:r>
        <w:rPr>
          <w:rFonts w:ascii="Calibri" w:hAnsi="Calibri"/>
          <w:spacing w:val="-1"/>
          <w:w w:val="90"/>
        </w:rPr>
        <w:t> </w:t>
      </w:r>
      <w:r>
        <w:rPr>
          <w:rFonts w:ascii="Calibri" w:hAnsi="Calibri"/>
          <w:w w:val="90"/>
        </w:rPr>
        <w:t>abordagem</w:t>
      </w:r>
      <w:r>
        <w:rPr>
          <w:rFonts w:ascii="Calibri" w:hAnsi="Calibri"/>
          <w:spacing w:val="8"/>
        </w:rPr>
        <w:t> </w:t>
      </w:r>
      <w:r>
        <w:rPr>
          <w:rFonts w:ascii="Calibri" w:hAnsi="Calibri"/>
          <w:w w:val="90"/>
        </w:rPr>
        <w:t>funcional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w w:val="90"/>
        </w:rPr>
        <w:t>integrativa,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w w:val="90"/>
        </w:rPr>
        <w:t>a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  <w:w w:val="90"/>
        </w:rPr>
        <w:t>pfescrição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6"/>
          <w:w w:val="90"/>
        </w:rPr>
        <w:t> </w:t>
      </w:r>
      <w:r>
        <w:rPr>
          <w:rFonts w:ascii="Calibri" w:hAnsi="Calibri"/>
          <w:w w:val="90"/>
        </w:rPr>
        <w:t>nutrientes</w:t>
      </w:r>
      <w:r>
        <w:rPr>
          <w:rFonts w:ascii="Calibri" w:hAnsi="Calibri"/>
          <w:spacing w:val="12"/>
        </w:rPr>
        <w:t> </w:t>
      </w:r>
      <w:r>
        <w:rPr>
          <w:rFonts w:ascii="Calibri" w:hAnsi="Calibri"/>
          <w:w w:val="90"/>
        </w:rPr>
        <w:t>vai</w:t>
      </w:r>
      <w:r>
        <w:rPr>
          <w:rFonts w:ascii="Calibri" w:hAnsi="Calibri"/>
          <w:spacing w:val="-3"/>
          <w:w w:val="90"/>
        </w:rPr>
        <w:t> </w:t>
      </w:r>
      <w:r>
        <w:rPr>
          <w:rFonts w:ascii="Calibri" w:hAnsi="Calibri"/>
          <w:w w:val="90"/>
        </w:rPr>
        <w:t>muito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4"/>
          <w:w w:val="90"/>
        </w:rPr>
        <w:t>além</w:t>
      </w:r>
    </w:p>
    <w:p>
      <w:pPr>
        <w:pStyle w:val="BodyText"/>
        <w:spacing w:before="8"/>
        <w:ind w:left="2494"/>
        <w:jc w:val="both"/>
      </w:pPr>
      <w:r>
        <w:rPr>
          <w:w w:val="80"/>
        </w:rPr>
        <w:t>da</w:t>
      </w:r>
      <w:r>
        <w:rPr>
          <w:spacing w:val="-12"/>
        </w:rPr>
        <w:t> </w:t>
      </w:r>
      <w:r>
        <w:rPr>
          <w:w w:val="80"/>
        </w:rPr>
        <w:t>simples</w:t>
      </w:r>
      <w:r>
        <w:rPr>
          <w:spacing w:val="11"/>
        </w:rPr>
        <w:t> </w:t>
      </w:r>
      <w:r>
        <w:rPr>
          <w:w w:val="80"/>
        </w:rPr>
        <w:t>correção</w:t>
      </w:r>
      <w:r>
        <w:rPr>
          <w:spacing w:val="12"/>
        </w:rPr>
        <w:t> </w:t>
      </w:r>
      <w:r>
        <w:rPr>
          <w:w w:val="80"/>
        </w:rPr>
        <w:t>de</w:t>
      </w:r>
      <w:r>
        <w:rPr>
          <w:spacing w:val="-4"/>
        </w:rPr>
        <w:t> </w:t>
      </w:r>
      <w:r>
        <w:rPr>
          <w:w w:val="80"/>
        </w:rPr>
        <w:t>deficiências</w:t>
      </w:r>
      <w:r>
        <w:rPr>
          <w:spacing w:val="6"/>
        </w:rPr>
        <w:t> </w:t>
      </w:r>
      <w:r>
        <w:rPr>
          <w:spacing w:val="-2"/>
          <w:w w:val="80"/>
        </w:rPr>
        <w:t>isoladas.</w:t>
      </w:r>
    </w:p>
    <w:p>
      <w:pPr>
        <w:pStyle w:val="BodyText"/>
        <w:spacing w:line="244" w:lineRule="auto" w:before="20"/>
        <w:ind w:left="2492" w:right="2012" w:firstLine="720"/>
        <w:jc w:val="both"/>
      </w:pPr>
      <w:r>
        <w:rPr>
          <w:w w:val="85"/>
        </w:rPr>
        <w:t>Vitaminas,</w:t>
      </w:r>
      <w:r>
        <w:rPr>
          <w:w w:val="85"/>
        </w:rPr>
        <w:t> minerais,</w:t>
      </w:r>
      <w:r>
        <w:rPr>
          <w:w w:val="85"/>
        </w:rPr>
        <w:t> aminoácidos</w:t>
      </w:r>
      <w:r>
        <w:rPr>
          <w:w w:val="85"/>
        </w:rPr>
        <w:t> e</w:t>
      </w:r>
      <w:r>
        <w:rPr>
          <w:spacing w:val="-6"/>
          <w:w w:val="85"/>
        </w:rPr>
        <w:t> </w:t>
      </w:r>
      <w:r>
        <w:rPr>
          <w:w w:val="85"/>
        </w:rPr>
        <w:t>fitonutnentes</w:t>
      </w:r>
      <w:r>
        <w:rPr/>
        <w:t> </w:t>
      </w:r>
      <w:r>
        <w:rPr>
          <w:w w:val="85"/>
        </w:rPr>
        <w:t>interagem</w:t>
      </w:r>
      <w:r>
        <w:rPr>
          <w:w w:val="85"/>
        </w:rPr>
        <w:t> entre</w:t>
      </w:r>
      <w:r>
        <w:rPr>
          <w:spacing w:val="-4"/>
          <w:w w:val="85"/>
        </w:rPr>
        <w:t> </w:t>
      </w:r>
      <w:r>
        <w:rPr>
          <w:w w:val="85"/>
        </w:rPr>
        <w:t>si</w:t>
      </w:r>
      <w:r>
        <w:rPr>
          <w:spacing w:val="-7"/>
          <w:w w:val="85"/>
        </w:rPr>
        <w:t> </w:t>
      </w:r>
      <w:r>
        <w:rPr>
          <w:w w:val="85"/>
        </w:rPr>
        <w:t>em uma complexa</w:t>
      </w:r>
      <w:r>
        <w:rPr>
          <w:spacing w:val="-7"/>
          <w:w w:val="85"/>
        </w:rPr>
        <w:t> </w:t>
      </w:r>
      <w:r>
        <w:rPr>
          <w:w w:val="85"/>
        </w:rPr>
        <w:t>rede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reações</w:t>
      </w:r>
      <w:r>
        <w:rPr>
          <w:spacing w:val="-6"/>
          <w:w w:val="85"/>
        </w:rPr>
        <w:t> </w:t>
      </w:r>
      <w:r>
        <w:rPr>
          <w:w w:val="85"/>
        </w:rPr>
        <w:t>bioquímicas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sustentam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14"/>
          <w:w w:val="85"/>
        </w:rPr>
        <w:t> </w:t>
      </w:r>
      <w:r>
        <w:rPr>
          <w:w w:val="85"/>
        </w:rPr>
        <w:t>metabolismo</w:t>
      </w:r>
      <w:r>
        <w:rPr>
          <w:spacing w:val="-6"/>
          <w:w w:val="85"/>
        </w:rPr>
        <w:t> </w:t>
      </w:r>
      <w:r>
        <w:rPr>
          <w:w w:val="85"/>
        </w:rPr>
        <w:t>humano.</w:t>
      </w:r>
    </w:p>
    <w:p>
      <w:pPr>
        <w:pStyle w:val="BodyText"/>
        <w:spacing w:line="249" w:lineRule="auto" w:before="10"/>
        <w:ind w:left="2494" w:right="2006" w:firstLine="709"/>
        <w:jc w:val="both"/>
      </w:pPr>
      <w:r>
        <w:rPr>
          <w:w w:val="80"/>
        </w:rPr>
        <w:t>Essas interações</w:t>
      </w:r>
      <w:r>
        <w:rPr/>
        <w:t> </w:t>
      </w:r>
      <w:r>
        <w:rPr>
          <w:w w:val="80"/>
        </w:rPr>
        <w:t>podem ser sinérgicas</w:t>
      </w:r>
      <w:r>
        <w:rPr/>
        <w:t> </w:t>
      </w:r>
      <w:r>
        <w:rPr>
          <w:w w:val="80"/>
        </w:rPr>
        <w:t>(potencializando a absorção ou o efeito </w:t>
      </w:r>
      <w:r>
        <w:rPr>
          <w:spacing w:val="-2"/>
          <w:w w:val="85"/>
        </w:rPr>
        <w:t>terapêutico</w:t>
      </w:r>
      <w:r>
        <w:rPr/>
        <w:t> </w:t>
      </w:r>
      <w:r>
        <w:rPr>
          <w:spacing w:val="-2"/>
          <w:w w:val="85"/>
        </w:rPr>
        <w:t>de outro nutfiente),</w:t>
      </w:r>
      <w:r>
        <w:rPr>
          <w:spacing w:val="-1"/>
        </w:rPr>
        <w:t> </w:t>
      </w:r>
      <w:r>
        <w:rPr>
          <w:spacing w:val="-2"/>
          <w:w w:val="85"/>
        </w:rPr>
        <w:t>antagónicas</w:t>
      </w:r>
      <w:r>
        <w:rPr>
          <w:spacing w:val="-3"/>
        </w:rPr>
        <w:t> </w:t>
      </w:r>
      <w:r>
        <w:rPr>
          <w:spacing w:val="-2"/>
          <w:w w:val="85"/>
        </w:rPr>
        <w:t>(competindo</w:t>
      </w:r>
      <w:r>
        <w:rPr/>
        <w:t> </w:t>
      </w:r>
      <w:r>
        <w:rPr>
          <w:spacing w:val="-2"/>
          <w:w w:val="85"/>
        </w:rPr>
        <w:t>por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absorção ou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ação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celular) </w:t>
      </w:r>
      <w:r>
        <w:rPr>
          <w:spacing w:val="-2"/>
          <w:w w:val="90"/>
        </w:rPr>
        <w:t>ou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moduladoras</w:t>
      </w:r>
      <w:r>
        <w:rPr/>
        <w:t> </w:t>
      </w:r>
      <w:r>
        <w:rPr>
          <w:spacing w:val="-2"/>
          <w:w w:val="90"/>
        </w:rPr>
        <w:t>(ajustando</w:t>
      </w:r>
      <w:r>
        <w:rPr>
          <w:spacing w:val="-2"/>
          <w:w w:val="90"/>
        </w:rPr>
        <w:t> 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biodisponibilidade, atividade</w:t>
      </w:r>
      <w:r>
        <w:rPr>
          <w:spacing w:val="-2"/>
          <w:w w:val="90"/>
        </w:rPr>
        <w:t> enzimática</w:t>
      </w:r>
      <w:r>
        <w:rPr>
          <w:spacing w:val="-2"/>
          <w:w w:val="90"/>
        </w:rPr>
        <w:t> ou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equilíbrio intracelular).</w:t>
      </w:r>
    </w:p>
    <w:p>
      <w:pPr>
        <w:pStyle w:val="BodyText"/>
        <w:spacing w:before="34"/>
      </w:pPr>
    </w:p>
    <w:p>
      <w:pPr>
        <w:pStyle w:val="BodyText"/>
        <w:spacing w:line="244" w:lineRule="auto"/>
        <w:ind w:left="2494" w:right="2019" w:firstLine="717"/>
        <w:jc w:val="both"/>
      </w:pPr>
      <w:r>
        <w:rPr>
          <w:w w:val="85"/>
        </w:rPr>
        <w:t>0</w:t>
      </w:r>
      <w:r>
        <w:rPr>
          <w:spacing w:val="-9"/>
        </w:rPr>
        <w:t> </w:t>
      </w:r>
      <w:r>
        <w:rPr>
          <w:w w:val="85"/>
        </w:rPr>
        <w:t>conhecimento</w:t>
      </w:r>
      <w:r>
        <w:rPr>
          <w:w w:val="85"/>
        </w:rPr>
        <w:t> dessas</w:t>
      </w:r>
      <w:r>
        <w:rPr>
          <w:spacing w:val="-3"/>
          <w:w w:val="85"/>
        </w:rPr>
        <w:t> </w:t>
      </w:r>
      <w:r>
        <w:rPr>
          <w:w w:val="85"/>
        </w:rPr>
        <w:t>interações</w:t>
      </w:r>
      <w:r>
        <w:rPr>
          <w:spacing w:val="-1"/>
          <w:w w:val="85"/>
        </w:rPr>
        <w:t> </w:t>
      </w:r>
      <w:r>
        <w:rPr>
          <w:color w:val="111111"/>
          <w:w w:val="85"/>
        </w:rPr>
        <w:t>é</w:t>
      </w:r>
      <w:r>
        <w:rPr>
          <w:color w:val="111111"/>
          <w:spacing w:val="-7"/>
          <w:w w:val="85"/>
        </w:rPr>
        <w:t> </w:t>
      </w:r>
      <w:r>
        <w:rPr>
          <w:w w:val="85"/>
        </w:rPr>
        <w:t>essencial</w:t>
      </w:r>
      <w:r>
        <w:rPr>
          <w:spacing w:val="-6"/>
          <w:w w:val="85"/>
        </w:rPr>
        <w:t> </w:t>
      </w:r>
      <w:r>
        <w:rPr>
          <w:w w:val="85"/>
        </w:rPr>
        <w:t>para</w:t>
      </w:r>
      <w:r>
        <w:rPr>
          <w:spacing w:val="-6"/>
          <w:w w:val="85"/>
        </w:rPr>
        <w:t> </w:t>
      </w:r>
      <w:r>
        <w:rPr>
          <w:w w:val="85"/>
        </w:rPr>
        <w:t>garantir</w:t>
      </w:r>
      <w:r>
        <w:rPr>
          <w:spacing w:val="-6"/>
          <w:w w:val="85"/>
        </w:rPr>
        <w:t> </w:t>
      </w:r>
      <w:r>
        <w:rPr>
          <w:w w:val="85"/>
        </w:rPr>
        <w:t>efiCóCia</w:t>
      </w:r>
      <w:r>
        <w:rPr>
          <w:w w:val="85"/>
        </w:rPr>
        <w:t> clínica, segurança</w:t>
      </w:r>
      <w:r>
        <w:rPr>
          <w:spacing w:val="-6"/>
          <w:w w:val="85"/>
        </w:rPr>
        <w:t> </w:t>
      </w:r>
      <w:r>
        <w:rPr>
          <w:w w:val="85"/>
        </w:rPr>
        <w:t>terapêutica</w:t>
      </w:r>
      <w:r>
        <w:rPr>
          <w:spacing w:val="-3"/>
        </w:rPr>
        <w:t> </w:t>
      </w:r>
      <w:r>
        <w:rPr>
          <w:color w:val="0E0E0E"/>
          <w:w w:val="85"/>
        </w:rPr>
        <w:t>e</w:t>
      </w:r>
      <w:r>
        <w:rPr>
          <w:color w:val="0E0E0E"/>
          <w:spacing w:val="-14"/>
          <w:w w:val="85"/>
        </w:rPr>
        <w:t> </w:t>
      </w:r>
      <w:r>
        <w:rPr>
          <w:w w:val="85"/>
        </w:rPr>
        <w:t>personalizaçáo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cuidado.</w:t>
      </w:r>
    </w:p>
    <w:p>
      <w:pPr>
        <w:pStyle w:val="BodyText"/>
        <w:spacing w:line="244" w:lineRule="auto" w:before="16"/>
        <w:ind w:left="2493" w:right="2007" w:firstLine="721"/>
        <w:jc w:val="both"/>
        <w:rPr>
          <w:sz w:val="23"/>
        </w:rPr>
      </w:pPr>
      <w:r>
        <w:rPr>
          <w:w w:val="80"/>
        </w:rPr>
        <w:t>Administrar nutrientes em desequilíbrio</w:t>
      </w:r>
      <w:r>
        <w:rPr/>
        <w:t> </w:t>
      </w:r>
      <w:r>
        <w:rPr>
          <w:w w:val="80"/>
        </w:rPr>
        <w:t>pode geraf antagonismos</w:t>
      </w:r>
      <w:r>
        <w:rPr/>
        <w:t> </w:t>
      </w:r>
      <w:r>
        <w:rPr>
          <w:w w:val="80"/>
        </w:rPr>
        <w:t>inesperados, efeito platô</w:t>
      </w:r>
      <w:r>
        <w:rPr/>
        <w:t> </w:t>
      </w:r>
      <w:r>
        <w:rPr>
          <w:w w:val="80"/>
        </w:rPr>
        <w:t>ou até mesmo</w:t>
      </w:r>
      <w:r>
        <w:rPr/>
        <w:t> </w:t>
      </w:r>
      <w:r>
        <w:rPr>
          <w:w w:val="80"/>
        </w:rPr>
        <w:t>promover</w:t>
      </w:r>
      <w:r>
        <w:rPr/>
        <w:t> </w:t>
      </w:r>
      <w:r>
        <w:rPr>
          <w:w w:val="80"/>
        </w:rPr>
        <w:t>quadros clínicos</w:t>
      </w:r>
      <w:r>
        <w:rPr/>
        <w:t> </w:t>
      </w:r>
      <w:r>
        <w:rPr>
          <w:w w:val="80"/>
        </w:rPr>
        <w:t>paradoxais,</w:t>
      </w:r>
      <w:r>
        <w:rPr/>
        <w:t> </w:t>
      </w:r>
      <w:r>
        <w:rPr>
          <w:w w:val="80"/>
        </w:rPr>
        <w:t>mesmo</w:t>
      </w:r>
      <w:r>
        <w:rPr/>
        <w:t> </w:t>
      </w:r>
      <w:r>
        <w:rPr>
          <w:w w:val="80"/>
        </w:rPr>
        <w:t>diante de</w:t>
      </w:r>
      <w:r>
        <w:rPr>
          <w:spacing w:val="-4"/>
          <w:w w:val="80"/>
        </w:rPr>
        <w:t> </w:t>
      </w:r>
      <w:r>
        <w:rPr>
          <w:w w:val="80"/>
        </w:rPr>
        <w:t>boas </w:t>
      </w:r>
      <w:r>
        <w:rPr>
          <w:w w:val="85"/>
          <w:sz w:val="23"/>
        </w:rPr>
        <w:t>intenções</w:t>
      </w:r>
      <w:r>
        <w:rPr>
          <w:spacing w:val="-7"/>
          <w:w w:val="85"/>
          <w:sz w:val="23"/>
        </w:rPr>
        <w:t> </w:t>
      </w:r>
      <w:r>
        <w:rPr>
          <w:w w:val="85"/>
          <w:sz w:val="23"/>
        </w:rPr>
        <w:t>terapêuticas.</w:t>
      </w:r>
    </w:p>
    <w:p>
      <w:pPr>
        <w:pStyle w:val="BodyText"/>
        <w:spacing w:line="254" w:lineRule="auto" w:before="7"/>
        <w:ind w:left="2501" w:right="2008" w:firstLine="710"/>
        <w:jc w:val="both"/>
        <w:rPr>
          <w:sz w:val="21"/>
        </w:rPr>
      </w:pPr>
      <w:r>
        <w:rPr>
          <w:w w:val="85"/>
        </w:rPr>
        <w:t>Neste módulo, a</w:t>
      </w:r>
      <w:r>
        <w:rPr>
          <w:spacing w:val="-6"/>
          <w:w w:val="85"/>
        </w:rPr>
        <w:t> </w:t>
      </w:r>
      <w:r>
        <w:rPr>
          <w:w w:val="85"/>
        </w:rPr>
        <w:t>ideia é</w:t>
      </w:r>
      <w:r>
        <w:rPr>
          <w:spacing w:val="-1"/>
          <w:w w:val="85"/>
        </w:rPr>
        <w:t> </w:t>
      </w:r>
      <w:r>
        <w:rPr>
          <w:w w:val="85"/>
        </w:rPr>
        <w:t>te</w:t>
      </w:r>
      <w:r>
        <w:rPr>
          <w:spacing w:val="-4"/>
          <w:w w:val="85"/>
        </w:rPr>
        <w:t> </w:t>
      </w:r>
      <w:r>
        <w:rPr>
          <w:w w:val="85"/>
        </w:rPr>
        <w:t>mostrar</w:t>
      </w:r>
      <w:r>
        <w:rPr/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uma forma simples quais os</w:t>
      </w:r>
      <w:r>
        <w:rPr>
          <w:spacing w:val="-3"/>
          <w:w w:val="85"/>
        </w:rPr>
        <w:t> </w:t>
      </w:r>
      <w:r>
        <w:rPr>
          <w:w w:val="85"/>
        </w:rPr>
        <w:t>principais </w:t>
      </w:r>
      <w:r>
        <w:rPr>
          <w:w w:val="80"/>
        </w:rPr>
        <w:t>sinergismos</w:t>
      </w:r>
      <w:r>
        <w:rPr/>
        <w:t> </w:t>
      </w:r>
      <w:r>
        <w:rPr>
          <w:w w:val="80"/>
        </w:rPr>
        <w:t>e anlagonismos</w:t>
      </w:r>
      <w:r>
        <w:rPr/>
        <w:t> </w:t>
      </w:r>
      <w:r>
        <w:rPr>
          <w:w w:val="80"/>
        </w:rPr>
        <w:t>dentre os micronUtfientes e te</w:t>
      </w:r>
      <w:r>
        <w:rPr>
          <w:spacing w:val="-2"/>
          <w:w w:val="80"/>
        </w:rPr>
        <w:t> </w:t>
      </w:r>
      <w:r>
        <w:rPr>
          <w:w w:val="80"/>
        </w:rPr>
        <w:t>fazer entender quais</w:t>
      </w:r>
      <w:r>
        <w:rPr/>
        <w:t> </w:t>
      </w:r>
      <w:r>
        <w:rPr>
          <w:w w:val="80"/>
        </w:rPr>
        <w:t>os mais </w:t>
      </w:r>
      <w:r>
        <w:rPr>
          <w:spacing w:val="-2"/>
          <w:w w:val="90"/>
          <w:sz w:val="21"/>
        </w:rPr>
        <w:t>importantes.</w:t>
      </w:r>
    </w:p>
    <w:p>
      <w:pPr>
        <w:pStyle w:val="BodyText"/>
        <w:spacing w:line="244" w:lineRule="auto" w:before="7"/>
        <w:ind w:left="2507" w:right="1998" w:firstLine="717"/>
        <w:jc w:val="both"/>
      </w:pPr>
      <w:r>
        <w:rPr>
          <w:spacing w:val="-2"/>
          <w:w w:val="85"/>
        </w:rPr>
        <w:t>Outro ponto interessante</w:t>
      </w:r>
      <w:r>
        <w:rPr>
          <w:spacing w:val="7"/>
        </w:rPr>
        <w:t> </w:t>
      </w:r>
      <w:r>
        <w:rPr>
          <w:spacing w:val="-2"/>
          <w:w w:val="85"/>
        </w:rPr>
        <w:t>que adicionei</w:t>
      </w:r>
      <w:r>
        <w:rPr>
          <w:spacing w:val="-3"/>
        </w:rPr>
        <w:t> </w:t>
      </w:r>
      <w:r>
        <w:rPr>
          <w:spacing w:val="-2"/>
          <w:w w:val="85"/>
        </w:rPr>
        <w:t>aqui, </w:t>
      </w:r>
      <w:r>
        <w:rPr>
          <w:color w:val="242424"/>
          <w:spacing w:val="-2"/>
          <w:w w:val="85"/>
        </w:rPr>
        <w:t>é</w:t>
      </w:r>
      <w:r>
        <w:rPr>
          <w:color w:val="242424"/>
          <w:spacing w:val="-5"/>
          <w:w w:val="85"/>
        </w:rPr>
        <w:t> </w:t>
      </w:r>
      <w:r>
        <w:rPr>
          <w:spacing w:val="-2"/>
          <w:w w:val="85"/>
        </w:rPr>
        <w:t>a forma como essas interações acontecem</w:t>
      </w:r>
      <w:r>
        <w:rPr>
          <w:spacing w:val="-4"/>
        </w:rPr>
        <w:t> </w:t>
      </w:r>
      <w:r>
        <w:rPr>
          <w:spacing w:val="-2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como</w:t>
      </w:r>
      <w:r>
        <w:rPr>
          <w:spacing w:val="-3"/>
        </w:rPr>
        <w:t> </w:t>
      </w:r>
      <w:r>
        <w:rPr>
          <w:spacing w:val="-2"/>
          <w:w w:val="85"/>
        </w:rPr>
        <w:t>você pode agir diante 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uma situação</w:t>
      </w:r>
      <w:r>
        <w:rPr>
          <w:spacing w:val="-3"/>
        </w:rPr>
        <w:t> </w:t>
      </w:r>
      <w:r>
        <w:rPr>
          <w:spacing w:val="-2"/>
          <w:w w:val="85"/>
        </w:rPr>
        <w:t>que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precise adicionar</w:t>
      </w:r>
      <w:r>
        <w:rPr>
          <w:spacing w:val="-6"/>
        </w:rPr>
        <w:t> </w:t>
      </w:r>
      <w:r>
        <w:rPr>
          <w:spacing w:val="-2"/>
          <w:w w:val="85"/>
        </w:rPr>
        <w:t>esses </w:t>
      </w:r>
      <w:r>
        <w:rPr>
          <w:w w:val="85"/>
        </w:rPr>
        <w:t>micronutrientes</w:t>
      </w:r>
      <w:r>
        <w:rPr>
          <w:spacing w:val="-7"/>
          <w:w w:val="85"/>
        </w:rPr>
        <w:t> </w:t>
      </w:r>
      <w:r>
        <w:rPr>
          <w:w w:val="85"/>
        </w:rPr>
        <w:t>para um</w:t>
      </w:r>
      <w:r>
        <w:rPr>
          <w:spacing w:val="-1"/>
          <w:w w:val="85"/>
        </w:rPr>
        <w:t> </w:t>
      </w:r>
      <w:r>
        <w:rPr>
          <w:w w:val="85"/>
        </w:rPr>
        <w:t>mesmo</w:t>
      </w:r>
      <w:r>
        <w:rPr/>
        <w:t> </w:t>
      </w:r>
      <w:r>
        <w:rPr>
          <w:w w:val="85"/>
        </w:rPr>
        <w:t>paciente.</w:t>
      </w:r>
    </w:p>
    <w:p>
      <w:pPr>
        <w:pStyle w:val="BodyText"/>
        <w:spacing w:before="12"/>
      </w:pPr>
    </w:p>
    <w:p>
      <w:pPr>
        <w:spacing w:before="0"/>
        <w:ind w:left="2883" w:right="0" w:firstLine="0"/>
        <w:jc w:val="left"/>
        <w:rPr>
          <w:sz w:val="24"/>
        </w:rPr>
      </w:pPr>
      <w:r>
        <w:rPr>
          <w:w w:val="70"/>
          <w:sz w:val="24"/>
        </w:rPr>
        <w:t>Além</w:t>
      </w:r>
      <w:r>
        <w:rPr>
          <w:spacing w:val="6"/>
          <w:sz w:val="24"/>
        </w:rPr>
        <w:t> </w:t>
      </w:r>
      <w:r>
        <w:rPr>
          <w:w w:val="70"/>
          <w:sz w:val="24"/>
        </w:rPr>
        <w:t>d:isso,</w:t>
      </w:r>
      <w:r>
        <w:rPr>
          <w:spacing w:val="2"/>
          <w:sz w:val="24"/>
        </w:rPr>
        <w:t> </w:t>
      </w:r>
      <w:r>
        <w:rPr>
          <w:w w:val="70"/>
          <w:sz w:val="24"/>
        </w:rPr>
        <w:t>esta</w:t>
      </w:r>
      <w:r>
        <w:rPr>
          <w:spacing w:val="-13"/>
          <w:sz w:val="24"/>
        </w:rPr>
        <w:t> </w:t>
      </w:r>
      <w:r>
        <w:rPr>
          <w:w w:val="70"/>
          <w:sz w:val="24"/>
        </w:rPr>
        <w:t>parte</w:t>
      </w:r>
      <w:r>
        <w:rPr>
          <w:spacing w:val="16"/>
          <w:sz w:val="24"/>
        </w:rPr>
        <w:t> </w:t>
      </w:r>
      <w:r>
        <w:rPr>
          <w:w w:val="70"/>
          <w:sz w:val="24"/>
        </w:rPr>
        <w:t>serve</w:t>
      </w:r>
      <w:r>
        <w:rPr>
          <w:spacing w:val="9"/>
          <w:sz w:val="24"/>
        </w:rPr>
        <w:t> </w:t>
      </w:r>
      <w:r>
        <w:rPr>
          <w:w w:val="70"/>
          <w:sz w:val="24"/>
        </w:rPr>
        <w:t>como</w:t>
      </w:r>
      <w:r>
        <w:rPr>
          <w:spacing w:val="7"/>
          <w:sz w:val="24"/>
        </w:rPr>
        <w:t> </w:t>
      </w:r>
      <w:r>
        <w:rPr>
          <w:w w:val="70"/>
          <w:sz w:val="24"/>
        </w:rPr>
        <w:t>guia</w:t>
      </w:r>
      <w:r>
        <w:rPr>
          <w:spacing w:val="-11"/>
          <w:sz w:val="24"/>
        </w:rPr>
        <w:t> </w:t>
      </w:r>
      <w:r>
        <w:rPr>
          <w:spacing w:val="-2"/>
          <w:w w:val="70"/>
          <w:sz w:val="24"/>
        </w:rPr>
        <w:t>para:</w:t>
      </w:r>
    </w:p>
    <w:p>
      <w:pPr>
        <w:pStyle w:val="BodyText"/>
        <w:spacing w:before="30"/>
        <w:rPr>
          <w:sz w:val="24"/>
        </w:rPr>
      </w:pPr>
    </w:p>
    <w:p>
      <w:pPr>
        <w:spacing w:line="271" w:lineRule="auto" w:before="0"/>
        <w:ind w:left="3238" w:right="2318" w:hanging="311"/>
        <w:jc w:val="left"/>
        <w:rPr>
          <w:rFonts w:ascii="Calibri" w:hAnsi="Calibri"/>
          <w:sz w:val="23"/>
        </w:rPr>
      </w:pPr>
      <w:r>
        <w:rPr>
          <w:rFonts w:ascii="Calibri" w:hAnsi="Calibri"/>
          <w:color w:val="505050"/>
          <w:w w:val="85"/>
          <w:sz w:val="23"/>
        </w:rPr>
        <w:t>w.•</w:t>
      </w:r>
      <w:r>
        <w:rPr>
          <w:rFonts w:ascii="Calibri" w:hAnsi="Calibri"/>
          <w:color w:val="505050"/>
          <w:spacing w:val="33"/>
          <w:sz w:val="23"/>
        </w:rPr>
        <w:t> </w:t>
      </w:r>
      <w:r>
        <w:rPr>
          <w:rFonts w:ascii="Calibri" w:hAnsi="Calibri"/>
          <w:w w:val="85"/>
          <w:sz w:val="23"/>
        </w:rPr>
        <w:t>Montagem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segura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de protocolos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de suplementação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combinada Interpretação</w:t>
      </w:r>
      <w:r>
        <w:rPr>
          <w:rFonts w:ascii="Calibri" w:hAnsi="Calibri"/>
          <w:spacing w:val="-4"/>
          <w:sz w:val="23"/>
        </w:rPr>
        <w:t> </w:t>
      </w:r>
      <w:r>
        <w:rPr>
          <w:rFonts w:ascii="Calibri" w:hAnsi="Calibri"/>
          <w:w w:val="85"/>
          <w:sz w:val="23"/>
        </w:rPr>
        <w:t>de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falhas</w:t>
      </w:r>
      <w:r>
        <w:rPr>
          <w:rFonts w:ascii="Calibri" w:hAnsi="Calibri"/>
          <w:spacing w:val="-1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terapêuticas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associadas</w:t>
      </w:r>
      <w:r>
        <w:rPr>
          <w:rFonts w:ascii="Calibri" w:hAnsi="Calibri"/>
          <w:spacing w:val="-2"/>
          <w:sz w:val="23"/>
        </w:rPr>
        <w:t> </w:t>
      </w:r>
      <w:r>
        <w:rPr>
          <w:rFonts w:ascii="Calibri" w:hAnsi="Calibri"/>
          <w:w w:val="85"/>
          <w:sz w:val="23"/>
        </w:rPr>
        <w:t>à</w:t>
      </w:r>
      <w:r>
        <w:rPr>
          <w:rFonts w:ascii="Calibri" w:hAnsi="Calibri"/>
          <w:spacing w:val="-6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competição nutricional Eslratügias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de reforço ou</w:t>
      </w:r>
      <w:r>
        <w:rPr>
          <w:rFonts w:ascii="Calibri" w:hAnsi="Calibri"/>
          <w:spacing w:val="-2"/>
          <w:w w:val="85"/>
          <w:sz w:val="23"/>
        </w:rPr>
        <w:t> </w:t>
      </w:r>
      <w:r>
        <w:rPr>
          <w:rFonts w:ascii="Calibri" w:hAnsi="Calibri"/>
          <w:w w:val="85"/>
          <w:sz w:val="23"/>
        </w:rPr>
        <w:t>bloqueio</w:t>
      </w:r>
      <w:r>
        <w:rPr>
          <w:rFonts w:ascii="Calibri" w:hAnsi="Calibri"/>
          <w:sz w:val="23"/>
        </w:rPr>
        <w:t> </w:t>
      </w:r>
      <w:r>
        <w:rPr>
          <w:rFonts w:ascii="Calibri" w:hAnsi="Calibri"/>
          <w:w w:val="85"/>
          <w:sz w:val="23"/>
        </w:rPr>
        <w:t>terapêutica por meio de nutrientes</w:t>
      </w:r>
    </w:p>
    <w:p>
      <w:pPr>
        <w:pStyle w:val="BodyText"/>
        <w:spacing w:line="244" w:lineRule="auto" w:before="249"/>
        <w:ind w:left="2513" w:right="1986" w:firstLine="715"/>
        <w:jc w:val="both"/>
      </w:pPr>
      <w:r>
        <w:rPr/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1677923</wp:posOffset>
            </wp:positionH>
            <wp:positionV relativeFrom="paragraph">
              <wp:posOffset>1222104</wp:posOffset>
            </wp:positionV>
            <wp:extent cx="4988052" cy="100584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05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Ao</w:t>
      </w:r>
      <w:r>
        <w:rPr>
          <w:spacing w:val="-10"/>
          <w:w w:val="90"/>
        </w:rPr>
        <w:t> </w:t>
      </w:r>
      <w:r>
        <w:rPr>
          <w:w w:val="90"/>
        </w:rPr>
        <w:t>utilizar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tabe!a</w:t>
      </w:r>
      <w:r>
        <w:rPr>
          <w:spacing w:val="-9"/>
          <w:w w:val="90"/>
        </w:rPr>
        <w:t> </w:t>
      </w:r>
      <w:r>
        <w:rPr>
          <w:w w:val="90"/>
        </w:rPr>
        <w:t>fornecida,</w:t>
      </w:r>
      <w:r>
        <w:rPr>
          <w:spacing w:val="-9"/>
          <w:w w:val="90"/>
        </w:rPr>
        <w:t> </w:t>
      </w:r>
      <w:r>
        <w:rPr>
          <w:w w:val="90"/>
        </w:rPr>
        <w:t>você</w:t>
      </w:r>
      <w:r>
        <w:rPr>
          <w:spacing w:val="-10"/>
          <w:w w:val="90"/>
        </w:rPr>
        <w:t> </w:t>
      </w:r>
      <w:r>
        <w:rPr>
          <w:w w:val="90"/>
        </w:rPr>
        <w:t>poderá</w:t>
      </w:r>
      <w:r>
        <w:rPr>
          <w:spacing w:val="-9"/>
          <w:w w:val="90"/>
        </w:rPr>
        <w:t> </w:t>
      </w:r>
      <w:r>
        <w:rPr>
          <w:w w:val="90"/>
        </w:rPr>
        <w:t>antecipar</w:t>
      </w:r>
      <w:r>
        <w:rPr>
          <w:spacing w:val="-9"/>
          <w:w w:val="90"/>
        </w:rPr>
        <w:t> </w:t>
      </w:r>
      <w:r>
        <w:rPr>
          <w:w w:val="90"/>
        </w:rPr>
        <w:t>possíveis</w:t>
      </w:r>
      <w:r>
        <w:rPr>
          <w:spacing w:val="-9"/>
          <w:w w:val="90"/>
        </w:rPr>
        <w:t> </w:t>
      </w:r>
      <w:r>
        <w:rPr>
          <w:w w:val="90"/>
        </w:rPr>
        <w:t>confitos</w:t>
      </w:r>
      <w:r>
        <w:rPr>
          <w:spacing w:val="-9"/>
          <w:w w:val="90"/>
        </w:rPr>
        <w:t> </w:t>
      </w:r>
      <w:r>
        <w:rPr>
          <w:w w:val="90"/>
        </w:rPr>
        <w:t>ou </w:t>
      </w:r>
      <w:r>
        <w:rPr>
          <w:w w:val="80"/>
        </w:rPr>
        <w:t>benefícios</w:t>
      </w:r>
      <w:r>
        <w:rPr/>
        <w:t> </w:t>
      </w:r>
      <w:r>
        <w:rPr>
          <w:w w:val="80"/>
        </w:rPr>
        <w:t>entre</w:t>
      </w:r>
      <w:r>
        <w:rPr>
          <w:spacing w:val="-3"/>
          <w:w w:val="80"/>
        </w:rPr>
        <w:t> </w:t>
      </w:r>
      <w:r>
        <w:rPr>
          <w:w w:val="80"/>
        </w:rPr>
        <w:t>nutrientes</w:t>
      </w:r>
      <w:r>
        <w:rPr/>
        <w:t> </w:t>
      </w:r>
      <w:r>
        <w:rPr>
          <w:w w:val="80"/>
        </w:rPr>
        <w:t>prescritos,</w:t>
      </w:r>
      <w:r>
        <w:rPr/>
        <w:t> </w:t>
      </w:r>
      <w:r>
        <w:rPr>
          <w:w w:val="80"/>
        </w:rPr>
        <w:t>tomar decisões baseadas</w:t>
      </w:r>
      <w:r>
        <w:rPr/>
        <w:t> </w:t>
      </w:r>
      <w:r>
        <w:rPr>
          <w:w w:val="80"/>
        </w:rPr>
        <w:t>ra</w:t>
      </w:r>
      <w:r>
        <w:rPr>
          <w:spacing w:val="-3"/>
          <w:w w:val="80"/>
        </w:rPr>
        <w:t> </w:t>
      </w:r>
      <w:r>
        <w:rPr>
          <w:w w:val="80"/>
        </w:rPr>
        <w:t>fisiologia e</w:t>
      </w:r>
      <w:r>
        <w:rPr>
          <w:spacing w:val="-4"/>
          <w:w w:val="80"/>
        </w:rPr>
        <w:t> </w:t>
      </w:r>
      <w:r>
        <w:rPr>
          <w:w w:val="80"/>
        </w:rPr>
        <w:t>bioquímica </w:t>
      </w:r>
      <w:r>
        <w:rPr>
          <w:w w:val="85"/>
        </w:rPr>
        <w:t>funcional,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oferecer</w:t>
      </w:r>
      <w:r>
        <w:rPr>
          <w:spacing w:val="-6"/>
          <w:w w:val="85"/>
        </w:rPr>
        <w:t> </w:t>
      </w:r>
      <w:r>
        <w:rPr>
          <w:w w:val="85"/>
        </w:rPr>
        <w:t>um</w:t>
      </w:r>
      <w:r>
        <w:rPr>
          <w:spacing w:val="-6"/>
          <w:w w:val="85"/>
        </w:rPr>
        <w:t> </w:t>
      </w:r>
      <w:r>
        <w:rPr>
          <w:w w:val="85"/>
        </w:rPr>
        <w:t>cuidado</w:t>
      </w:r>
      <w:r>
        <w:rPr>
          <w:spacing w:val="-6"/>
          <w:w w:val="85"/>
        </w:rPr>
        <w:t> </w:t>
      </w:r>
      <w:r>
        <w:rPr>
          <w:w w:val="85"/>
        </w:rPr>
        <w:t>ma!s</w:t>
      </w:r>
      <w:r>
        <w:rPr>
          <w:spacing w:val="-6"/>
          <w:w w:val="85"/>
        </w:rPr>
        <w:t> </w:t>
      </w:r>
      <w:r>
        <w:rPr>
          <w:w w:val="85"/>
        </w:rPr>
        <w:t>preciso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seguro</w:t>
      </w:r>
      <w:r>
        <w:rPr>
          <w:spacing w:val="-6"/>
          <w:w w:val="85"/>
        </w:rPr>
        <w:t> </w:t>
      </w:r>
      <w:r>
        <w:rPr>
          <w:w w:val="85"/>
        </w:rPr>
        <w:t>ao</w:t>
      </w:r>
      <w:r>
        <w:rPr>
          <w:spacing w:val="-6"/>
          <w:w w:val="85"/>
        </w:rPr>
        <w:t> </w:t>
      </w:r>
      <w:r>
        <w:rPr>
          <w:w w:val="85"/>
        </w:rPr>
        <w:t>paciente.</w:t>
      </w:r>
    </w:p>
    <w:p>
      <w:pPr>
        <w:pStyle w:val="BodyText"/>
        <w:spacing w:after="0" w:line="244" w:lineRule="auto"/>
        <w:jc w:val="both"/>
        <w:sectPr>
          <w:footerReference w:type="default" r:id="rId156"/>
          <w:footerReference w:type="even" r:id="rId157"/>
          <w:pgSz w:w="11910" w:h="16840"/>
          <w:pgMar w:header="0" w:footer="5170" w:top="820" w:bottom="5360" w:left="141" w:right="141"/>
          <w:pgNumType w:start="227"/>
        </w:sectPr>
      </w:pPr>
    </w:p>
    <w:p>
      <w:pPr>
        <w:pStyle w:val="Heading4"/>
        <w:spacing w:line="252" w:lineRule="auto" w:before="26"/>
        <w:ind w:left="2722" w:right="3479" w:firstLine="10"/>
        <w:jc w:val="both"/>
      </w:pP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1737360</wp:posOffset>
            </wp:positionH>
            <wp:positionV relativeFrom="page">
              <wp:posOffset>7548371</wp:posOffset>
            </wp:positionV>
            <wp:extent cx="475488" cy="466344"/>
            <wp:effectExtent l="0" t="0" r="0" b="0"/>
            <wp:wrapNone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Conceitos-chave</w:t>
      </w:r>
      <w:r>
        <w:rPr>
          <w:spacing w:val="-3"/>
        </w:rPr>
        <w:t> </w:t>
      </w:r>
      <w:r>
        <w:rPr/>
        <w:t>de Sinergismo </w:t>
      </w:r>
      <w:r>
        <w:rPr>
          <w:color w:val="2D2D2D"/>
        </w:rPr>
        <w:t>e </w:t>
      </w:r>
      <w:r>
        <w:rPr/>
        <w:t>Antagonismo </w:t>
      </w:r>
      <w:r>
        <w:rPr>
          <w:spacing w:val="-2"/>
        </w:rPr>
        <w:t>Nutricional</w:t>
      </w:r>
    </w:p>
    <w:p>
      <w:pPr>
        <w:pStyle w:val="Heading7"/>
        <w:spacing w:line="281" w:lineRule="exact" w:before="85"/>
        <w:ind w:left="2360"/>
        <w:jc w:val="both"/>
      </w:pPr>
      <w:r>
        <w:rPr>
          <w:w w:val="75"/>
        </w:rPr>
        <w:t>Sinergismo</w:t>
      </w:r>
      <w:r>
        <w:rPr>
          <w:spacing w:val="13"/>
        </w:rPr>
        <w:t> </w:t>
      </w:r>
      <w:r>
        <w:rPr>
          <w:spacing w:val="-2"/>
          <w:w w:val="85"/>
        </w:rPr>
        <w:t>Nutricional</w:t>
      </w:r>
    </w:p>
    <w:p>
      <w:pPr>
        <w:spacing w:line="218" w:lineRule="auto" w:before="14"/>
        <w:ind w:left="2354" w:right="2152" w:hanging="2"/>
        <w:jc w:val="both"/>
        <w:rPr>
          <w:sz w:val="25"/>
        </w:rPr>
      </w:pPr>
      <w:r>
        <w:rPr>
          <w:w w:val="80"/>
          <w:sz w:val="25"/>
        </w:rPr>
        <w:t>O</w:t>
      </w:r>
      <w:r>
        <w:rPr>
          <w:w w:val="80"/>
          <w:sz w:val="25"/>
        </w:rPr>
        <w:t> sinergismo</w:t>
      </w:r>
      <w:r>
        <w:rPr>
          <w:spacing w:val="-1"/>
          <w:sz w:val="25"/>
        </w:rPr>
        <w:t> </w:t>
      </w:r>
      <w:r>
        <w:rPr>
          <w:w w:val="80"/>
          <w:sz w:val="25"/>
        </w:rPr>
        <w:t>ocorre</w:t>
      </w:r>
      <w:r>
        <w:rPr>
          <w:w w:val="80"/>
          <w:sz w:val="25"/>
        </w:rPr>
        <w:t> quando</w:t>
      </w:r>
      <w:r>
        <w:rPr>
          <w:w w:val="80"/>
          <w:sz w:val="25"/>
        </w:rPr>
        <w:t> dois</w:t>
      </w:r>
      <w:r>
        <w:rPr>
          <w:w w:val="80"/>
          <w:sz w:val="25"/>
        </w:rPr>
        <w:t> ou</w:t>
      </w:r>
      <w:r>
        <w:rPr>
          <w:spacing w:val="-3"/>
          <w:w w:val="80"/>
          <w:sz w:val="25"/>
        </w:rPr>
        <w:t> </w:t>
      </w:r>
      <w:r>
        <w:rPr>
          <w:w w:val="80"/>
          <w:sz w:val="25"/>
        </w:rPr>
        <w:t>mais</w:t>
      </w:r>
      <w:r>
        <w:rPr>
          <w:w w:val="80"/>
          <w:sz w:val="25"/>
        </w:rPr>
        <w:t> nutrientes</w:t>
      </w:r>
      <w:r>
        <w:rPr>
          <w:sz w:val="25"/>
        </w:rPr>
        <w:t> </w:t>
      </w:r>
      <w:r>
        <w:rPr>
          <w:w w:val="80"/>
          <w:sz w:val="25"/>
        </w:rPr>
        <w:t>trabalham</w:t>
      </w:r>
      <w:r>
        <w:rPr>
          <w:sz w:val="25"/>
        </w:rPr>
        <w:t> </w:t>
      </w:r>
      <w:r>
        <w:rPr>
          <w:w w:val="80"/>
          <w:sz w:val="25"/>
        </w:rPr>
        <w:t>juntos</w:t>
      </w:r>
      <w:r>
        <w:rPr>
          <w:w w:val="80"/>
          <w:sz w:val="25"/>
        </w:rPr>
        <w:t> de</w:t>
      </w:r>
      <w:r>
        <w:rPr>
          <w:spacing w:val="-2"/>
          <w:w w:val="80"/>
          <w:sz w:val="25"/>
        </w:rPr>
        <w:t> </w:t>
      </w:r>
      <w:r>
        <w:rPr>
          <w:w w:val="80"/>
          <w:sz w:val="25"/>
        </w:rPr>
        <w:t>forma </w:t>
      </w:r>
      <w:r>
        <w:rPr>
          <w:w w:val="70"/>
          <w:sz w:val="25"/>
        </w:rPr>
        <w:t>cooperativa,</w:t>
      </w:r>
      <w:r>
        <w:rPr>
          <w:sz w:val="25"/>
        </w:rPr>
        <w:t> </w:t>
      </w:r>
      <w:r>
        <w:rPr>
          <w:w w:val="70"/>
          <w:sz w:val="25"/>
        </w:rPr>
        <w:t>promovendo</w:t>
      </w:r>
      <w:r>
        <w:rPr>
          <w:spacing w:val="31"/>
          <w:sz w:val="25"/>
        </w:rPr>
        <w:t> </w:t>
      </w:r>
      <w:r>
        <w:rPr>
          <w:w w:val="70"/>
          <w:sz w:val="25"/>
        </w:rPr>
        <w:t>a</w:t>
      </w:r>
      <w:r>
        <w:rPr>
          <w:spacing w:val="-4"/>
          <w:sz w:val="25"/>
        </w:rPr>
        <w:t> </w:t>
      </w:r>
      <w:r>
        <w:rPr>
          <w:w w:val="70"/>
          <w:sz w:val="25"/>
        </w:rPr>
        <w:t>absorção,</w:t>
      </w:r>
      <w:r>
        <w:rPr>
          <w:sz w:val="25"/>
        </w:rPr>
        <w:t> </w:t>
      </w:r>
      <w:r>
        <w:rPr>
          <w:w w:val="70"/>
          <w:sz w:val="25"/>
        </w:rPr>
        <w:t>biodisponibilidade</w:t>
      </w:r>
      <w:r>
        <w:rPr>
          <w:spacing w:val="-6"/>
          <w:sz w:val="25"/>
        </w:rPr>
        <w:t> </w:t>
      </w:r>
      <w:r>
        <w:rPr>
          <w:w w:val="70"/>
          <w:sz w:val="25"/>
        </w:rPr>
        <w:t>ou</w:t>
      </w:r>
      <w:r>
        <w:rPr>
          <w:spacing w:val="-18"/>
          <w:sz w:val="25"/>
        </w:rPr>
        <w:t> </w:t>
      </w:r>
      <w:r>
        <w:rPr>
          <w:w w:val="70"/>
          <w:sz w:val="25"/>
        </w:rPr>
        <w:t>potencializando</w:t>
      </w:r>
      <w:r>
        <w:rPr>
          <w:spacing w:val="-8"/>
          <w:sz w:val="25"/>
        </w:rPr>
        <w:t> </w:t>
      </w:r>
      <w:r>
        <w:rPr>
          <w:w w:val="70"/>
          <w:sz w:val="25"/>
        </w:rPr>
        <w:t>seus</w:t>
      </w:r>
      <w:r>
        <w:rPr>
          <w:sz w:val="25"/>
        </w:rPr>
        <w:t> </w:t>
      </w:r>
      <w:r>
        <w:rPr>
          <w:w w:val="70"/>
          <w:sz w:val="25"/>
        </w:rPr>
        <w:t>efeitos </w:t>
      </w:r>
      <w:r>
        <w:rPr>
          <w:w w:val="75"/>
          <w:sz w:val="25"/>
        </w:rPr>
        <w:t>fisiolôgicos</w:t>
      </w:r>
      <w:r>
        <w:rPr>
          <w:spacing w:val="-6"/>
          <w:sz w:val="25"/>
        </w:rPr>
        <w:t> </w:t>
      </w:r>
      <w:r>
        <w:rPr>
          <w:w w:val="75"/>
          <w:sz w:val="25"/>
        </w:rPr>
        <w:t>no organismo.</w:t>
      </w:r>
      <w:r>
        <w:rPr>
          <w:spacing w:val="-9"/>
          <w:sz w:val="25"/>
        </w:rPr>
        <w:t> </w:t>
      </w:r>
      <w:r>
        <w:rPr>
          <w:w w:val="75"/>
          <w:sz w:val="25"/>
        </w:rPr>
        <w:t>Essa interação positiva</w:t>
      </w:r>
      <w:r>
        <w:rPr>
          <w:spacing w:val="-9"/>
          <w:sz w:val="25"/>
        </w:rPr>
        <w:t> </w:t>
      </w:r>
      <w:r>
        <w:rPr>
          <w:w w:val="75"/>
          <w:sz w:val="25"/>
        </w:rPr>
        <w:t>favorece</w:t>
      </w:r>
      <w:r>
        <w:rPr>
          <w:spacing w:val="-8"/>
          <w:sz w:val="25"/>
        </w:rPr>
        <w:t> </w:t>
      </w:r>
      <w:r>
        <w:rPr>
          <w:w w:val="75"/>
          <w:sz w:val="25"/>
        </w:rPr>
        <w:t>a eficiência</w:t>
      </w:r>
      <w:r>
        <w:rPr>
          <w:spacing w:val="-9"/>
          <w:sz w:val="25"/>
        </w:rPr>
        <w:t> </w:t>
      </w:r>
      <w:r>
        <w:rPr>
          <w:w w:val="75"/>
          <w:sz w:val="25"/>
        </w:rPr>
        <w:t>metabólica</w:t>
      </w:r>
      <w:r>
        <w:rPr>
          <w:spacing w:val="-8"/>
          <w:sz w:val="25"/>
        </w:rPr>
        <w:t> </w:t>
      </w:r>
      <w:r>
        <w:rPr>
          <w:w w:val="75"/>
          <w:sz w:val="25"/>
        </w:rPr>
        <w:t>e fortalece os</w:t>
      </w:r>
      <w:r>
        <w:rPr>
          <w:spacing w:val="-12"/>
          <w:w w:val="75"/>
          <w:sz w:val="25"/>
        </w:rPr>
        <w:t> </w:t>
      </w:r>
      <w:r>
        <w:rPr>
          <w:w w:val="75"/>
          <w:sz w:val="25"/>
        </w:rPr>
        <w:t>efeitos</w:t>
      </w:r>
      <w:r>
        <w:rPr>
          <w:spacing w:val="-17"/>
          <w:sz w:val="25"/>
        </w:rPr>
        <w:t> </w:t>
      </w:r>
      <w:r>
        <w:rPr>
          <w:i/>
          <w:w w:val="75"/>
          <w:sz w:val="25"/>
        </w:rPr>
        <w:t>clínicos</w:t>
      </w:r>
      <w:r>
        <w:rPr>
          <w:i/>
          <w:spacing w:val="-18"/>
          <w:sz w:val="25"/>
        </w:rPr>
        <w:t> </w:t>
      </w:r>
      <w:r>
        <w:rPr>
          <w:w w:val="75"/>
          <w:sz w:val="25"/>
        </w:rPr>
        <w:t>desejados.</w:t>
      </w:r>
    </w:p>
    <w:p>
      <w:pPr>
        <w:pStyle w:val="BodyText"/>
        <w:spacing w:before="18"/>
        <w:rPr>
          <w:sz w:val="25"/>
        </w:rPr>
      </w:pPr>
    </w:p>
    <w:p>
      <w:pPr>
        <w:spacing w:before="1"/>
        <w:ind w:left="2721" w:right="0" w:firstLine="0"/>
        <w:jc w:val="both"/>
        <w:rPr>
          <w:rFonts w:ascii="Calibri"/>
          <w:sz w:val="21"/>
        </w:rPr>
      </w:pPr>
      <w:r>
        <w:rPr>
          <w:rFonts w:ascii="Calibri"/>
          <w:sz w:val="21"/>
        </w:rPr>
        <w:t>Exemplos</w:t>
      </w:r>
      <w:r>
        <w:rPr>
          <w:rFonts w:ascii="Calibri"/>
          <w:spacing w:val="29"/>
          <w:sz w:val="21"/>
        </w:rPr>
        <w:t> </w:t>
      </w:r>
      <w:r>
        <w:rPr>
          <w:rFonts w:ascii="Calibri"/>
          <w:sz w:val="21"/>
        </w:rPr>
        <w:t>de</w:t>
      </w:r>
      <w:r>
        <w:rPr>
          <w:rFonts w:ascii="Calibri"/>
          <w:spacing w:val="3"/>
          <w:sz w:val="21"/>
        </w:rPr>
        <w:t> </w:t>
      </w:r>
      <w:r>
        <w:rPr>
          <w:rFonts w:ascii="Calibri"/>
          <w:spacing w:val="-2"/>
          <w:sz w:val="21"/>
        </w:rPr>
        <w:t>sinergismo:</w:t>
      </w:r>
    </w:p>
    <w:p>
      <w:pPr>
        <w:pStyle w:val="ListParagraph"/>
        <w:numPr>
          <w:ilvl w:val="0"/>
          <w:numId w:val="20"/>
        </w:numPr>
        <w:tabs>
          <w:tab w:pos="3074" w:val="left" w:leader="none"/>
          <w:tab w:pos="3079" w:val="left" w:leader="none"/>
        </w:tabs>
        <w:spacing w:line="235" w:lineRule="auto" w:before="21" w:after="0"/>
        <w:ind w:left="3074" w:right="2141" w:hanging="356"/>
        <w:jc w:val="both"/>
        <w:rPr>
          <w:rFonts w:ascii="Calibri" w:hAnsi="Calibri"/>
          <w:color w:val="1D1D1D"/>
          <w:sz w:val="21"/>
        </w:rPr>
      </w:pPr>
      <w:r>
        <w:rPr>
          <w:rFonts w:ascii="Calibri" w:hAnsi="Calibri"/>
          <w:sz w:val="21"/>
        </w:rPr>
        <w:t>Vitamina</w:t>
      </w:r>
      <w:r>
        <w:rPr>
          <w:rFonts w:ascii="Calibri" w:hAnsi="Calibri"/>
          <w:sz w:val="21"/>
        </w:rPr>
        <w:t> </w:t>
      </w:r>
      <w:r>
        <w:rPr>
          <w:rFonts w:ascii="Calibri" w:hAnsi="Calibri"/>
          <w:color w:val="0E0E0E"/>
          <w:sz w:val="21"/>
        </w:rPr>
        <w:t>D </w:t>
      </w:r>
      <w:r>
        <w:rPr>
          <w:rFonts w:ascii="Calibri" w:hAnsi="Calibri"/>
          <w:sz w:val="21"/>
        </w:rPr>
        <w:t>+ Cálcio </w:t>
      </w:r>
      <w:r>
        <w:rPr>
          <w:rFonts w:ascii="Calibri" w:hAnsi="Calibri"/>
          <w:color w:val="161616"/>
          <w:sz w:val="21"/>
        </w:rPr>
        <w:t>* </w:t>
      </w:r>
      <w:r>
        <w:rPr>
          <w:rFonts w:ascii="Calibri" w:hAnsi="Calibri"/>
          <w:sz w:val="21"/>
        </w:rPr>
        <w:t>Vitamina </w:t>
      </w:r>
      <w:r>
        <w:rPr>
          <w:rFonts w:ascii="Calibri" w:hAnsi="Calibri"/>
          <w:color w:val="0E0E0E"/>
          <w:sz w:val="21"/>
        </w:rPr>
        <w:t>K2 </w:t>
      </w:r>
      <w:r>
        <w:rPr>
          <w:rFonts w:ascii="Calibri" w:hAnsi="Calibri"/>
          <w:sz w:val="21"/>
        </w:rPr>
        <w:t>+ Magnésio: contribuem de forma </w:t>
      </w:r>
      <w:r>
        <w:rPr>
          <w:rFonts w:ascii="Calibri" w:hAnsi="Calibri"/>
          <w:w w:val="90"/>
          <w:sz w:val="22"/>
        </w:rPr>
        <w:t>coordenada para a saúde óssea, regulando absorção intestinal, deposição nos </w:t>
      </w:r>
      <w:r>
        <w:rPr>
          <w:rFonts w:ascii="Calibri" w:hAnsi="Calibri"/>
          <w:spacing w:val="-6"/>
          <w:sz w:val="22"/>
        </w:rPr>
        <w:t>ossos e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pacing w:val="-6"/>
          <w:sz w:val="22"/>
        </w:rPr>
        <w:t>prevenção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6"/>
          <w:sz w:val="22"/>
        </w:rPr>
        <w:t>de calcificações</w:t>
      </w:r>
      <w:r>
        <w:rPr>
          <w:rFonts w:ascii="Calibri" w:hAnsi="Calibri"/>
          <w:spacing w:val="14"/>
          <w:sz w:val="22"/>
        </w:rPr>
        <w:t> </w:t>
      </w:r>
      <w:r>
        <w:rPr>
          <w:rFonts w:ascii="Calibri" w:hAnsi="Calibri"/>
          <w:spacing w:val="-6"/>
          <w:sz w:val="22"/>
        </w:rPr>
        <w:t>nos tecidos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6"/>
          <w:sz w:val="22"/>
        </w:rPr>
        <w:t>moles.</w:t>
      </w:r>
    </w:p>
    <w:p>
      <w:pPr>
        <w:pStyle w:val="ListParagraph"/>
        <w:numPr>
          <w:ilvl w:val="0"/>
          <w:numId w:val="20"/>
        </w:numPr>
        <w:tabs>
          <w:tab w:pos="3071" w:val="left" w:leader="none"/>
          <w:tab w:pos="3074" w:val="left" w:leader="none"/>
        </w:tabs>
        <w:spacing w:line="237" w:lineRule="auto" w:before="3" w:after="0"/>
        <w:ind w:left="3074" w:right="2165" w:hanging="357"/>
        <w:jc w:val="both"/>
        <w:rPr>
          <w:rFonts w:ascii="Calibri" w:hAnsi="Calibri"/>
          <w:color w:val="343434"/>
          <w:sz w:val="22"/>
        </w:rPr>
      </w:pPr>
      <w:r>
        <w:rPr>
          <w:rFonts w:ascii="Calibri" w:hAnsi="Calibri"/>
          <w:sz w:val="22"/>
        </w:rPr>
        <w:t>Ferro + Vitamina C: a vitamina C reduz o ferro férrico a ferro ferroso, </w:t>
      </w:r>
      <w:r>
        <w:rPr>
          <w:rFonts w:ascii="Calibri" w:hAnsi="Calibri"/>
          <w:spacing w:val="-6"/>
          <w:sz w:val="22"/>
        </w:rPr>
        <w:t>aumentando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sua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pacing w:val="-6"/>
          <w:sz w:val="22"/>
        </w:rPr>
        <w:t>absorção intestinal.</w:t>
      </w:r>
    </w:p>
    <w:p>
      <w:pPr>
        <w:pStyle w:val="ListParagraph"/>
        <w:numPr>
          <w:ilvl w:val="0"/>
          <w:numId w:val="20"/>
        </w:numPr>
        <w:tabs>
          <w:tab w:pos="3075" w:val="left" w:leader="none"/>
        </w:tabs>
        <w:spacing w:line="237" w:lineRule="auto" w:before="1" w:after="0"/>
        <w:ind w:left="3075" w:right="2148" w:hanging="358"/>
        <w:jc w:val="both"/>
        <w:rPr>
          <w:rFonts w:ascii="Calibri" w:hAnsi="Calibri"/>
          <w:color w:val="2D2D2D"/>
          <w:sz w:val="22"/>
        </w:rPr>
      </w:pPr>
      <w:r>
        <w:rPr>
          <w:rFonts w:ascii="Calibri" w:hAnsi="Calibri"/>
          <w:spacing w:val="-6"/>
          <w:sz w:val="22"/>
        </w:rPr>
        <w:t>Selênio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color w:val="1A1A1A"/>
          <w:spacing w:val="-6"/>
          <w:sz w:val="22"/>
        </w:rPr>
        <w:t>+ </w:t>
      </w:r>
      <w:r>
        <w:rPr>
          <w:rFonts w:ascii="Calibri" w:hAnsi="Calibri"/>
          <w:spacing w:val="-6"/>
          <w:sz w:val="22"/>
        </w:rPr>
        <w:t>Vitamina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E:</w:t>
      </w:r>
      <w:r>
        <w:rPr>
          <w:rFonts w:ascii="Calibri" w:hAnsi="Calibri"/>
          <w:spacing w:val="-6"/>
          <w:sz w:val="22"/>
        </w:rPr>
        <w:t> atuam de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forma antioxidante</w:t>
      </w:r>
      <w:r>
        <w:rPr>
          <w:rFonts w:ascii="Calibri" w:hAnsi="Calibri"/>
          <w:spacing w:val="4"/>
          <w:sz w:val="22"/>
        </w:rPr>
        <w:t> </w:t>
      </w:r>
      <w:r>
        <w:rPr>
          <w:rFonts w:ascii="Calibri" w:hAnsi="Calibri"/>
          <w:spacing w:val="-6"/>
          <w:sz w:val="22"/>
        </w:rPr>
        <w:t>sinérgica,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pacing w:val="-6"/>
          <w:sz w:val="22"/>
        </w:rPr>
        <w:t>protegendo</w:t>
      </w:r>
      <w:r>
        <w:rPr>
          <w:rFonts w:ascii="Calibri" w:hAnsi="Calibri"/>
          <w:spacing w:val="3"/>
          <w:sz w:val="22"/>
        </w:rPr>
        <w:t> </w:t>
      </w:r>
      <w:r>
        <w:rPr>
          <w:rFonts w:ascii="Calibri" w:hAnsi="Calibri"/>
          <w:spacing w:val="-6"/>
          <w:sz w:val="22"/>
        </w:rPr>
        <w:t>as </w:t>
      </w:r>
      <w:r>
        <w:rPr>
          <w:rFonts w:ascii="Calibri" w:hAnsi="Calibri"/>
          <w:w w:val="90"/>
          <w:sz w:val="22"/>
        </w:rPr>
        <w:t>membranas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w w:val="90"/>
          <w:sz w:val="22"/>
        </w:rPr>
        <w:t>celulares contra peroxidaçáo lipidica.</w:t>
      </w:r>
    </w:p>
    <w:p>
      <w:pPr>
        <w:pStyle w:val="ListParagraph"/>
        <w:numPr>
          <w:ilvl w:val="0"/>
          <w:numId w:val="20"/>
        </w:numPr>
        <w:tabs>
          <w:tab w:pos="3069" w:val="left" w:leader="none"/>
          <w:tab w:pos="3073" w:val="left" w:leader="none"/>
        </w:tabs>
        <w:spacing w:line="237" w:lineRule="auto" w:before="8" w:after="0"/>
        <w:ind w:left="3073" w:right="2151" w:hanging="356"/>
        <w:jc w:val="both"/>
        <w:rPr>
          <w:rFonts w:ascii="Calibri" w:hAnsi="Calibri"/>
          <w:color w:val="2B2B2B"/>
          <w:sz w:val="22"/>
        </w:rPr>
      </w:pPr>
      <w:r>
        <w:rPr>
          <w:rFonts w:ascii="Calibri" w:hAnsi="Calibri"/>
          <w:spacing w:val="-6"/>
          <w:sz w:val="22"/>
        </w:rPr>
        <w:t>Zinco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color w:val="2D2D2D"/>
          <w:spacing w:val="-6"/>
          <w:sz w:val="22"/>
        </w:rPr>
        <w:t>+ </w:t>
      </w:r>
      <w:r>
        <w:rPr>
          <w:rFonts w:ascii="Calibri" w:hAnsi="Calibri"/>
          <w:spacing w:val="-6"/>
          <w:sz w:val="22"/>
        </w:rPr>
        <w:t>Vitamina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A: o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zinco é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necessário para a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mobilização da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vitamina A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pacing w:val="-6"/>
          <w:sz w:val="22"/>
        </w:rPr>
        <w:t>no </w:t>
      </w:r>
      <w:r>
        <w:rPr>
          <w:rFonts w:ascii="Calibri" w:hAnsi="Calibri"/>
          <w:spacing w:val="-4"/>
          <w:sz w:val="22"/>
        </w:rPr>
        <w:t>fígado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pacing w:val="-4"/>
          <w:sz w:val="22"/>
        </w:rPr>
        <w:t>e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pacing w:val="-4"/>
          <w:sz w:val="22"/>
        </w:rPr>
        <w:t>sua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pacing w:val="-4"/>
          <w:sz w:val="22"/>
        </w:rPr>
        <w:t>atuação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4"/>
          <w:sz w:val="22"/>
        </w:rPr>
        <w:t>visual</w:t>
      </w:r>
      <w:r>
        <w:rPr>
          <w:rFonts w:ascii="Calibri" w:hAnsi="Calibri"/>
          <w:spacing w:val="-9"/>
          <w:sz w:val="22"/>
        </w:rPr>
        <w:t> </w:t>
      </w:r>
      <w:r>
        <w:rPr>
          <w:rFonts w:ascii="Calibri" w:hAnsi="Calibri"/>
          <w:spacing w:val="-4"/>
          <w:sz w:val="22"/>
        </w:rPr>
        <w:t>e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pacing w:val="-4"/>
          <w:sz w:val="22"/>
        </w:rPr>
        <w:t>epitelial.</w:t>
      </w:r>
    </w:p>
    <w:p>
      <w:pPr>
        <w:pStyle w:val="BodyText"/>
        <w:spacing w:before="7"/>
        <w:rPr>
          <w:rFonts w:ascii="Calibri"/>
        </w:rPr>
      </w:pPr>
    </w:p>
    <w:p>
      <w:pPr>
        <w:pStyle w:val="BodyText"/>
        <w:ind w:left="2732"/>
        <w:jc w:val="both"/>
      </w:pPr>
      <w:r>
        <w:rPr>
          <w:w w:val="85"/>
        </w:rPr>
        <w:t>Antagonismo</w:t>
      </w:r>
      <w:r>
        <w:rPr>
          <w:spacing w:val="36"/>
        </w:rPr>
        <w:t> </w:t>
      </w:r>
      <w:r>
        <w:rPr>
          <w:spacing w:val="-2"/>
        </w:rPr>
        <w:t>Nutricional</w:t>
      </w:r>
    </w:p>
    <w:p>
      <w:pPr>
        <w:pStyle w:val="BodyText"/>
        <w:spacing w:line="249" w:lineRule="auto" w:before="21"/>
        <w:ind w:left="2363" w:right="2152" w:hanging="2"/>
        <w:jc w:val="both"/>
      </w:pPr>
      <w:r>
        <w:rPr>
          <w:w w:val="90"/>
        </w:rPr>
        <w:t>O</w:t>
      </w:r>
      <w:r>
        <w:rPr>
          <w:w w:val="90"/>
        </w:rPr>
        <w:t> antagonismo</w:t>
      </w:r>
      <w:r>
        <w:rPr>
          <w:w w:val="90"/>
        </w:rPr>
        <w:t> ocorre</w:t>
      </w:r>
      <w:r>
        <w:rPr>
          <w:w w:val="90"/>
        </w:rPr>
        <w:t> quando</w:t>
      </w:r>
      <w:r>
        <w:rPr>
          <w:w w:val="90"/>
        </w:rPr>
        <w:t> um</w:t>
      </w:r>
      <w:r>
        <w:rPr>
          <w:w w:val="90"/>
        </w:rPr>
        <w:t> nutrient8</w:t>
      </w:r>
      <w:r>
        <w:rPr>
          <w:w w:val="90"/>
        </w:rPr>
        <w:t> inibe,</w:t>
      </w:r>
      <w:r>
        <w:rPr>
          <w:w w:val="90"/>
        </w:rPr>
        <w:t> compete</w:t>
      </w:r>
      <w:r>
        <w:rPr>
          <w:w w:val="90"/>
        </w:rPr>
        <w:t> ou</w:t>
      </w:r>
      <w:r>
        <w:rPr>
          <w:w w:val="90"/>
        </w:rPr>
        <w:t> reduz</w:t>
      </w:r>
      <w:r>
        <w:rPr>
          <w:w w:val="90"/>
        </w:rPr>
        <w:t> a</w:t>
      </w:r>
      <w:r>
        <w:rPr>
          <w:w w:val="90"/>
        </w:rPr>
        <w:t> ação</w:t>
      </w:r>
      <w:r>
        <w:rPr>
          <w:w w:val="90"/>
        </w:rPr>
        <w:t> ou </w:t>
      </w:r>
      <w:r>
        <w:rPr>
          <w:w w:val="85"/>
        </w:rPr>
        <w:t>absorçáo</w:t>
      </w:r>
      <w:r>
        <w:rPr>
          <w:w w:val="85"/>
        </w:rPr>
        <w:t> de outro, podendo</w:t>
      </w:r>
      <w:r>
        <w:rPr>
          <w:w w:val="85"/>
        </w:rPr>
        <w:t> prejudicar</w:t>
      </w:r>
      <w:r>
        <w:rPr/>
        <w:t> </w:t>
      </w:r>
      <w:r>
        <w:rPr>
          <w:w w:val="85"/>
        </w:rPr>
        <w:t>o equilíbrio</w:t>
      </w:r>
      <w:r>
        <w:rPr>
          <w:w w:val="85"/>
        </w:rPr>
        <w:t> bioquímico, interferir</w:t>
      </w:r>
      <w:r>
        <w:rPr>
          <w:w w:val="85"/>
        </w:rPr>
        <w:t> em funções celulares</w:t>
      </w:r>
      <w:r>
        <w:rPr>
          <w:spacing w:val="-7"/>
          <w:w w:val="85"/>
        </w:rPr>
        <w:t> </w:t>
      </w:r>
      <w:r>
        <w:rPr>
          <w:w w:val="85"/>
        </w:rPr>
        <w:t>ou</w:t>
      </w:r>
      <w:r>
        <w:rPr>
          <w:spacing w:val="-6"/>
          <w:w w:val="85"/>
        </w:rPr>
        <w:t> </w:t>
      </w:r>
      <w:r>
        <w:rPr>
          <w:w w:val="85"/>
        </w:rPr>
        <w:t>causar</w:t>
      </w:r>
      <w:r>
        <w:rPr>
          <w:spacing w:val="-6"/>
          <w:w w:val="85"/>
        </w:rPr>
        <w:t> </w:t>
      </w:r>
      <w:r>
        <w:rPr>
          <w:w w:val="85"/>
        </w:rPr>
        <w:t>efeitos</w:t>
      </w:r>
      <w:r>
        <w:rPr>
          <w:spacing w:val="-6"/>
          <w:w w:val="85"/>
        </w:rPr>
        <w:t> </w:t>
      </w:r>
      <w:r>
        <w:rPr>
          <w:w w:val="85"/>
        </w:rPr>
        <w:t>indesejados</w:t>
      </w:r>
      <w:r>
        <w:rPr/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longo</w:t>
      </w:r>
      <w:r>
        <w:rPr>
          <w:spacing w:val="-7"/>
          <w:w w:val="85"/>
        </w:rPr>
        <w:t> </w:t>
      </w:r>
      <w:r>
        <w:rPr>
          <w:w w:val="85"/>
        </w:rPr>
        <w:t>prazo.</w:t>
      </w:r>
    </w:p>
    <w:p>
      <w:pPr>
        <w:pStyle w:val="BodyText"/>
        <w:spacing w:before="32"/>
      </w:pPr>
    </w:p>
    <w:p>
      <w:pPr>
        <w:spacing w:before="1"/>
        <w:ind w:left="2722" w:right="0" w:firstLine="0"/>
        <w:jc w:val="both"/>
        <w:rPr>
          <w:sz w:val="21"/>
        </w:rPr>
      </w:pPr>
      <w:r>
        <w:rPr>
          <w:w w:val="90"/>
          <w:sz w:val="21"/>
        </w:rPr>
        <w:t>Exemplos</w:t>
      </w:r>
      <w:r>
        <w:rPr>
          <w:spacing w:val="15"/>
          <w:sz w:val="21"/>
        </w:rPr>
        <w:t> </w:t>
      </w:r>
      <w:r>
        <w:rPr>
          <w:w w:val="90"/>
          <w:sz w:val="21"/>
        </w:rPr>
        <w:t>de</w:t>
      </w:r>
      <w:r>
        <w:rPr>
          <w:spacing w:val="2"/>
          <w:sz w:val="21"/>
        </w:rPr>
        <w:t> </w:t>
      </w:r>
      <w:r>
        <w:rPr>
          <w:spacing w:val="-2"/>
          <w:w w:val="90"/>
          <w:sz w:val="21"/>
        </w:rPr>
        <w:t>antagonismo:</w:t>
      </w:r>
    </w:p>
    <w:p>
      <w:pPr>
        <w:pStyle w:val="ListParagraph"/>
        <w:numPr>
          <w:ilvl w:val="0"/>
          <w:numId w:val="21"/>
        </w:numPr>
        <w:tabs>
          <w:tab w:pos="3077" w:val="left" w:leader="none"/>
          <w:tab w:pos="3079" w:val="left" w:leader="none"/>
        </w:tabs>
        <w:spacing w:line="256" w:lineRule="auto" w:before="32" w:after="0"/>
        <w:ind w:left="3077" w:right="2149" w:hanging="350"/>
        <w:jc w:val="both"/>
        <w:rPr>
          <w:color w:val="232323"/>
          <w:sz w:val="21"/>
        </w:rPr>
      </w:pPr>
      <w:r>
        <w:rPr>
          <w:w w:val="90"/>
          <w:sz w:val="21"/>
        </w:rPr>
        <w:t>Zinco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x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Cobre: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excesso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zinco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inibe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a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absorção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de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cobre, podendo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levar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a anemia e</w:t>
      </w:r>
      <w:r>
        <w:rPr>
          <w:spacing w:val="-5"/>
          <w:w w:val="90"/>
          <w:sz w:val="21"/>
        </w:rPr>
        <w:t> </w:t>
      </w:r>
      <w:r>
        <w:rPr>
          <w:w w:val="90"/>
          <w:sz w:val="21"/>
        </w:rPr>
        <w:t>disfunções</w:t>
      </w:r>
      <w:r>
        <w:rPr>
          <w:sz w:val="21"/>
        </w:rPr>
        <w:t> </w:t>
      </w:r>
      <w:r>
        <w:rPr>
          <w:w w:val="90"/>
          <w:sz w:val="21"/>
        </w:rPr>
        <w:t>imunes,</w:t>
      </w:r>
    </w:p>
    <w:p>
      <w:pPr>
        <w:pStyle w:val="ListParagraph"/>
        <w:numPr>
          <w:ilvl w:val="0"/>
          <w:numId w:val="21"/>
        </w:numPr>
        <w:tabs>
          <w:tab w:pos="3077" w:val="left" w:leader="none"/>
          <w:tab w:pos="3079" w:val="left" w:leader="none"/>
        </w:tabs>
        <w:spacing w:line="249" w:lineRule="auto" w:before="16" w:after="0"/>
        <w:ind w:left="3077" w:right="2163" w:hanging="350"/>
        <w:jc w:val="both"/>
        <w:rPr>
          <w:color w:val="2A2A2A"/>
          <w:sz w:val="21"/>
        </w:rPr>
      </w:pPr>
      <w:r>
        <w:rPr>
          <w:w w:val="90"/>
          <w:sz w:val="21"/>
        </w:rPr>
        <w:t>Cálcio</w:t>
      </w:r>
      <w:r>
        <w:rPr>
          <w:w w:val="90"/>
          <w:sz w:val="21"/>
        </w:rPr>
        <w:t> </w:t>
      </w:r>
      <w:r>
        <w:rPr>
          <w:color w:val="0F0F0F"/>
          <w:w w:val="90"/>
          <w:sz w:val="21"/>
        </w:rPr>
        <w:t>x </w:t>
      </w:r>
      <w:r>
        <w:rPr>
          <w:w w:val="90"/>
          <w:sz w:val="21"/>
        </w:rPr>
        <w:t>Ferro</w:t>
      </w:r>
      <w:r>
        <w:rPr>
          <w:w w:val="90"/>
          <w:sz w:val="21"/>
        </w:rPr>
        <w:t> </w:t>
      </w:r>
      <w:r>
        <w:rPr>
          <w:color w:val="212121"/>
          <w:w w:val="90"/>
          <w:sz w:val="21"/>
        </w:rPr>
        <w:t>x</w:t>
      </w:r>
      <w:r>
        <w:rPr>
          <w:color w:val="212121"/>
          <w:spacing w:val="-3"/>
          <w:w w:val="90"/>
          <w:sz w:val="21"/>
        </w:rPr>
        <w:t> </w:t>
      </w:r>
      <w:r>
        <w:rPr>
          <w:w w:val="90"/>
          <w:sz w:val="21"/>
        </w:rPr>
        <w:t>Magnésio:</w:t>
      </w:r>
      <w:r>
        <w:rPr>
          <w:w w:val="90"/>
          <w:sz w:val="21"/>
        </w:rPr>
        <w:t> todos</w:t>
      </w:r>
      <w:r>
        <w:rPr>
          <w:w w:val="90"/>
          <w:sz w:val="21"/>
        </w:rPr>
        <w:t> competem por transportadores intestinais </w:t>
      </w:r>
      <w:r>
        <w:rPr>
          <w:w w:val="80"/>
          <w:sz w:val="22"/>
        </w:rPr>
        <w:t>semelhantes;</w:t>
      </w:r>
      <w:r>
        <w:rPr>
          <w:sz w:val="22"/>
        </w:rPr>
        <w:t> </w:t>
      </w:r>
      <w:r>
        <w:rPr>
          <w:w w:val="80"/>
          <w:sz w:val="22"/>
        </w:rPr>
        <w:t>suplementação</w:t>
      </w:r>
      <w:r>
        <w:rPr>
          <w:sz w:val="22"/>
        </w:rPr>
        <w:t> </w:t>
      </w:r>
      <w:r>
        <w:rPr>
          <w:w w:val="80"/>
          <w:sz w:val="22"/>
        </w:rPr>
        <w:t>conjunta pode reduzir a absorção</w:t>
      </w:r>
      <w:r>
        <w:rPr>
          <w:sz w:val="22"/>
        </w:rPr>
        <w:t> </w:t>
      </w:r>
      <w:r>
        <w:rPr>
          <w:w w:val="80"/>
          <w:sz w:val="22"/>
        </w:rPr>
        <w:t>de um ou mais </w:t>
      </w:r>
      <w:r>
        <w:rPr>
          <w:spacing w:val="-2"/>
          <w:w w:val="95"/>
          <w:sz w:val="22"/>
        </w:rPr>
        <w:t>nutrientes.</w:t>
      </w:r>
    </w:p>
    <w:p>
      <w:pPr>
        <w:pStyle w:val="ListParagraph"/>
        <w:numPr>
          <w:ilvl w:val="0"/>
          <w:numId w:val="21"/>
        </w:numPr>
        <w:tabs>
          <w:tab w:pos="3074" w:val="left" w:leader="none"/>
          <w:tab w:pos="3084" w:val="left" w:leader="none"/>
        </w:tabs>
        <w:spacing w:line="244" w:lineRule="auto" w:before="12" w:after="0"/>
        <w:ind w:left="3084" w:right="2166" w:hanging="358"/>
        <w:jc w:val="both"/>
        <w:rPr>
          <w:color w:val="242424"/>
          <w:sz w:val="22"/>
        </w:rPr>
      </w:pPr>
      <w:r>
        <w:rPr>
          <w:w w:val="85"/>
          <w:sz w:val="22"/>
        </w:rPr>
        <w:t>Vitamina</w:t>
      </w:r>
      <w:r>
        <w:rPr>
          <w:spacing w:val="-7"/>
          <w:w w:val="85"/>
          <w:sz w:val="22"/>
        </w:rPr>
        <w:t> </w:t>
      </w:r>
      <w:r>
        <w:rPr>
          <w:color w:val="0F0F0F"/>
          <w:w w:val="85"/>
          <w:sz w:val="22"/>
        </w:rPr>
        <w:t>E</w:t>
      </w:r>
      <w:r>
        <w:rPr>
          <w:color w:val="0F0F0F"/>
          <w:spacing w:val="-6"/>
          <w:w w:val="85"/>
          <w:sz w:val="22"/>
        </w:rPr>
        <w:t> </w:t>
      </w:r>
      <w:r>
        <w:rPr>
          <w:w w:val="85"/>
          <w:sz w:val="22"/>
        </w:rPr>
        <w:t>x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Vitamina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K: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em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altas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doses,</w:t>
      </w:r>
      <w:r>
        <w:rPr>
          <w:spacing w:val="-6"/>
          <w:w w:val="85"/>
          <w:sz w:val="22"/>
        </w:rPr>
        <w:t> </w:t>
      </w:r>
      <w:r>
        <w:rPr>
          <w:color w:val="131313"/>
          <w:w w:val="85"/>
          <w:sz w:val="22"/>
        </w:rPr>
        <w:t>a</w:t>
      </w:r>
      <w:r>
        <w:rPr>
          <w:color w:val="131313"/>
          <w:spacing w:val="-7"/>
          <w:w w:val="85"/>
          <w:sz w:val="22"/>
        </w:rPr>
        <w:t> </w:t>
      </w:r>
      <w:r>
        <w:rPr>
          <w:w w:val="85"/>
          <w:sz w:val="22"/>
        </w:rPr>
        <w:t>vitamina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pode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interferir</w:t>
      </w:r>
      <w:r>
        <w:rPr>
          <w:spacing w:val="-9"/>
          <w:sz w:val="22"/>
        </w:rPr>
        <w:t> </w:t>
      </w:r>
      <w:r>
        <w:rPr>
          <w:w w:val="85"/>
          <w:sz w:val="22"/>
        </w:rPr>
        <w:t>na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ação da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vitamina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K,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prejudicando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a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coagulação</w:t>
      </w:r>
      <w:r>
        <w:rPr>
          <w:spacing w:val="-6"/>
          <w:w w:val="85"/>
          <w:sz w:val="22"/>
        </w:rPr>
        <w:t> </w:t>
      </w:r>
      <w:r>
        <w:rPr>
          <w:w w:val="85"/>
          <w:sz w:val="22"/>
        </w:rPr>
        <w:t>sanguínea.</w:t>
      </w:r>
    </w:p>
    <w:p>
      <w:pPr>
        <w:pStyle w:val="ListParagraph"/>
        <w:numPr>
          <w:ilvl w:val="0"/>
          <w:numId w:val="21"/>
        </w:numPr>
        <w:tabs>
          <w:tab w:pos="3077" w:val="left" w:leader="none"/>
          <w:tab w:pos="3080" w:val="left" w:leader="none"/>
        </w:tabs>
        <w:spacing w:line="244" w:lineRule="auto" w:before="10" w:after="0"/>
        <w:ind w:left="3077" w:right="2158" w:hanging="343"/>
        <w:jc w:val="both"/>
        <w:rPr>
          <w:color w:val="1C1C1C"/>
          <w:sz w:val="22"/>
        </w:rPr>
      </w:pPr>
      <w:r>
        <w:rPr>
          <w:w w:val="85"/>
          <w:sz w:val="22"/>
        </w:rPr>
        <w:t>Ferro</w:t>
      </w:r>
      <w:r>
        <w:rPr>
          <w:w w:val="85"/>
          <w:sz w:val="22"/>
        </w:rPr>
        <w:t> x Manganês </w:t>
      </w:r>
      <w:r>
        <w:rPr>
          <w:i/>
          <w:w w:val="85"/>
          <w:sz w:val="22"/>
        </w:rPr>
        <w:t>I </w:t>
      </w:r>
      <w:r>
        <w:rPr>
          <w:w w:val="85"/>
          <w:sz w:val="22"/>
        </w:rPr>
        <w:t>Zinco: o fefr0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pode competir com diversos minerais por </w:t>
      </w:r>
      <w:r>
        <w:rPr>
          <w:spacing w:val="-2"/>
          <w:w w:val="85"/>
          <w:sz w:val="22"/>
        </w:rPr>
        <w:t>rotas de</w:t>
      </w:r>
      <w:r>
        <w:rPr>
          <w:spacing w:val="-7"/>
          <w:w w:val="85"/>
          <w:sz w:val="22"/>
        </w:rPr>
        <w:t> </w:t>
      </w:r>
      <w:r>
        <w:rPr>
          <w:spacing w:val="-2"/>
          <w:w w:val="85"/>
          <w:sz w:val="22"/>
        </w:rPr>
        <w:t>transporte,</w:t>
      </w:r>
      <w:r>
        <w:rPr>
          <w:sz w:val="22"/>
        </w:rPr>
        <w:t> </w:t>
      </w:r>
      <w:r>
        <w:rPr>
          <w:spacing w:val="-2"/>
          <w:w w:val="85"/>
          <w:sz w:val="22"/>
        </w:rPr>
        <w:t>especialmente</w:t>
      </w:r>
      <w:r>
        <w:rPr>
          <w:sz w:val="22"/>
        </w:rPr>
        <w:t> </w:t>
      </w:r>
      <w:r>
        <w:rPr>
          <w:spacing w:val="-2"/>
          <w:w w:val="85"/>
          <w:sz w:val="22"/>
        </w:rPr>
        <w:t>se</w:t>
      </w:r>
      <w:r>
        <w:rPr>
          <w:spacing w:val="-3"/>
          <w:w w:val="85"/>
          <w:sz w:val="22"/>
        </w:rPr>
        <w:t> </w:t>
      </w:r>
      <w:r>
        <w:rPr>
          <w:spacing w:val="-2"/>
          <w:w w:val="85"/>
          <w:sz w:val="22"/>
        </w:rPr>
        <w:t>suplementado</w:t>
      </w:r>
      <w:r>
        <w:rPr>
          <w:sz w:val="22"/>
        </w:rPr>
        <w:t> </w:t>
      </w:r>
      <w:r>
        <w:rPr>
          <w:spacing w:val="-2"/>
          <w:w w:val="85"/>
          <w:sz w:val="22"/>
        </w:rPr>
        <w:t>em altas doses.</w:t>
      </w:r>
    </w:p>
    <w:p>
      <w:pPr>
        <w:pStyle w:val="BodyText"/>
        <w:spacing w:before="39"/>
      </w:pPr>
    </w:p>
    <w:p>
      <w:pPr>
        <w:spacing w:before="0"/>
        <w:ind w:left="2735" w:right="0" w:firstLine="0"/>
        <w:jc w:val="both"/>
        <w:rPr>
          <w:sz w:val="21"/>
        </w:rPr>
      </w:pPr>
      <w:r>
        <w:rPr>
          <w:w w:val="90"/>
          <w:sz w:val="21"/>
        </w:rPr>
        <w:t>Condutas</w:t>
      </w:r>
      <w:r>
        <w:rPr>
          <w:spacing w:val="12"/>
          <w:sz w:val="21"/>
        </w:rPr>
        <w:t> </w:t>
      </w:r>
      <w:r>
        <w:rPr>
          <w:w w:val="90"/>
          <w:sz w:val="21"/>
        </w:rPr>
        <w:t>terapêuticas</w:t>
      </w:r>
      <w:r>
        <w:rPr>
          <w:spacing w:val="23"/>
          <w:sz w:val="21"/>
        </w:rPr>
        <w:t> </w:t>
      </w:r>
      <w:r>
        <w:rPr>
          <w:w w:val="90"/>
          <w:sz w:val="21"/>
        </w:rPr>
        <w:t>frente</w:t>
      </w:r>
      <w:r>
        <w:rPr>
          <w:spacing w:val="6"/>
          <w:sz w:val="21"/>
        </w:rPr>
        <w:t> </w:t>
      </w:r>
      <w:r>
        <w:rPr>
          <w:w w:val="90"/>
          <w:sz w:val="21"/>
        </w:rPr>
        <w:t>às</w:t>
      </w:r>
      <w:r>
        <w:rPr>
          <w:spacing w:val="3"/>
          <w:sz w:val="21"/>
        </w:rPr>
        <w:t> </w:t>
      </w:r>
      <w:r>
        <w:rPr>
          <w:spacing w:val="-2"/>
          <w:w w:val="90"/>
          <w:sz w:val="21"/>
        </w:rPr>
        <w:t>lnteraçóes:</w:t>
      </w:r>
    </w:p>
    <w:p>
      <w:pPr>
        <w:pStyle w:val="ListParagraph"/>
        <w:numPr>
          <w:ilvl w:val="0"/>
          <w:numId w:val="21"/>
        </w:numPr>
        <w:tabs>
          <w:tab w:pos="3081" w:val="left" w:leader="none"/>
        </w:tabs>
        <w:spacing w:line="240" w:lineRule="auto" w:before="16" w:after="0"/>
        <w:ind w:left="3081" w:right="0" w:hanging="347"/>
        <w:jc w:val="left"/>
        <w:rPr>
          <w:color w:val="212121"/>
          <w:sz w:val="22"/>
        </w:rPr>
      </w:pPr>
      <w:r>
        <w:rPr>
          <w:w w:val="80"/>
          <w:sz w:val="22"/>
        </w:rPr>
        <w:t>Evitar</w:t>
      </w:r>
      <w:r>
        <w:rPr>
          <w:spacing w:val="2"/>
          <w:sz w:val="22"/>
        </w:rPr>
        <w:t> </w:t>
      </w:r>
      <w:r>
        <w:rPr>
          <w:w w:val="80"/>
          <w:sz w:val="22"/>
        </w:rPr>
        <w:t>altas</w:t>
      </w:r>
      <w:r>
        <w:rPr>
          <w:sz w:val="22"/>
        </w:rPr>
        <w:t> </w:t>
      </w:r>
      <w:r>
        <w:rPr>
          <w:w w:val="80"/>
          <w:sz w:val="22"/>
        </w:rPr>
        <w:t>doses</w:t>
      </w:r>
      <w:r>
        <w:rPr>
          <w:sz w:val="22"/>
        </w:rPr>
        <w:t> </w:t>
      </w:r>
      <w:r>
        <w:rPr>
          <w:w w:val="80"/>
          <w:sz w:val="22"/>
        </w:rPr>
        <w:t>de</w:t>
      </w:r>
      <w:r>
        <w:rPr>
          <w:spacing w:val="-7"/>
          <w:sz w:val="22"/>
        </w:rPr>
        <w:t> </w:t>
      </w:r>
      <w:r>
        <w:rPr>
          <w:w w:val="80"/>
          <w:sz w:val="22"/>
        </w:rPr>
        <w:t>antagonistas</w:t>
      </w:r>
      <w:r>
        <w:rPr>
          <w:spacing w:val="17"/>
          <w:sz w:val="22"/>
        </w:rPr>
        <w:t> </w:t>
      </w:r>
      <w:r>
        <w:rPr>
          <w:w w:val="80"/>
          <w:sz w:val="22"/>
        </w:rPr>
        <w:t>no</w:t>
      </w:r>
      <w:r>
        <w:rPr>
          <w:spacing w:val="-11"/>
          <w:sz w:val="22"/>
        </w:rPr>
        <w:t> </w:t>
      </w:r>
      <w:r>
        <w:rPr>
          <w:w w:val="80"/>
          <w:sz w:val="22"/>
        </w:rPr>
        <w:t>mesmo</w:t>
      </w:r>
      <w:r>
        <w:rPr>
          <w:spacing w:val="1"/>
          <w:sz w:val="22"/>
        </w:rPr>
        <w:t> </w:t>
      </w:r>
      <w:r>
        <w:rPr>
          <w:spacing w:val="-2"/>
          <w:w w:val="80"/>
          <w:sz w:val="22"/>
        </w:rPr>
        <w:t>horório.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4770" w:top="1040" w:bottom="4960" w:left="141" w:right="141"/>
        </w:sectPr>
      </w:pPr>
    </w:p>
    <w:p>
      <w:pPr>
        <w:pStyle w:val="ListParagraph"/>
        <w:numPr>
          <w:ilvl w:val="0"/>
          <w:numId w:val="21"/>
        </w:numPr>
        <w:tabs>
          <w:tab w:pos="3225" w:val="left" w:leader="none"/>
        </w:tabs>
        <w:spacing w:line="240" w:lineRule="auto" w:before="81" w:after="0"/>
        <w:ind w:left="3225" w:right="0" w:hanging="354"/>
        <w:jc w:val="left"/>
        <w:rPr>
          <w:color w:val="282828"/>
          <w:sz w:val="22"/>
        </w:rPr>
      </w:pPr>
      <w:r>
        <w:rPr>
          <w:w w:val="80"/>
          <w:sz w:val="22"/>
        </w:rPr>
        <w:t>Sepafãfl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a</w:t>
      </w:r>
      <w:r>
        <w:rPr>
          <w:spacing w:val="-6"/>
          <w:sz w:val="22"/>
        </w:rPr>
        <w:t> </w:t>
      </w:r>
      <w:r>
        <w:rPr>
          <w:w w:val="80"/>
          <w:sz w:val="22"/>
        </w:rPr>
        <w:t>administração</w:t>
      </w:r>
      <w:r>
        <w:rPr>
          <w:spacing w:val="17"/>
          <w:sz w:val="22"/>
        </w:rPr>
        <w:t> </w:t>
      </w:r>
      <w:r>
        <w:rPr>
          <w:w w:val="80"/>
          <w:sz w:val="22"/>
        </w:rPr>
        <w:t>de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minerais</w:t>
      </w:r>
      <w:r>
        <w:rPr>
          <w:spacing w:val="6"/>
          <w:sz w:val="22"/>
        </w:rPr>
        <w:t> </w:t>
      </w:r>
      <w:r>
        <w:rPr>
          <w:w w:val="80"/>
          <w:sz w:val="22"/>
        </w:rPr>
        <w:t>comumente</w:t>
      </w:r>
      <w:r>
        <w:rPr>
          <w:spacing w:val="6"/>
          <w:sz w:val="22"/>
        </w:rPr>
        <w:t> </w:t>
      </w:r>
      <w:r>
        <w:rPr>
          <w:spacing w:val="-2"/>
          <w:w w:val="80"/>
          <w:sz w:val="22"/>
        </w:rPr>
        <w:t>compelilivos.</w:t>
      </w:r>
    </w:p>
    <w:p>
      <w:pPr>
        <w:pStyle w:val="ListParagraph"/>
        <w:numPr>
          <w:ilvl w:val="0"/>
          <w:numId w:val="21"/>
        </w:numPr>
        <w:tabs>
          <w:tab w:pos="3225" w:val="left" w:leader="none"/>
        </w:tabs>
        <w:spacing w:line="240" w:lineRule="auto" w:before="1" w:after="0"/>
        <w:ind w:left="3225" w:right="0" w:hanging="347"/>
        <w:jc w:val="left"/>
        <w:rPr>
          <w:color w:val="3F3F3F"/>
          <w:sz w:val="22"/>
        </w:rPr>
      </w:pPr>
      <w:r>
        <w:rPr>
          <w:w w:val="80"/>
          <w:sz w:val="22"/>
        </w:rPr>
        <w:t>Re</w:t>
      </w:r>
      <w:r>
        <w:rPr>
          <w:w w:val="80"/>
          <w:position w:val="2"/>
          <w:sz w:val="22"/>
        </w:rPr>
        <w:t>f</w:t>
      </w:r>
      <w:r>
        <w:rPr>
          <w:w w:val="80"/>
          <w:sz w:val="22"/>
        </w:rPr>
        <w:t>orçarsinefgismos</w:t>
      </w:r>
      <w:r>
        <w:rPr>
          <w:spacing w:val="24"/>
          <w:sz w:val="22"/>
        </w:rPr>
        <w:t> </w:t>
      </w:r>
      <w:r>
        <w:rPr>
          <w:w w:val="80"/>
          <w:sz w:val="22"/>
        </w:rPr>
        <w:t>em</w:t>
      </w:r>
      <w:r>
        <w:rPr>
          <w:spacing w:val="2"/>
          <w:sz w:val="22"/>
        </w:rPr>
        <w:t> </w:t>
      </w:r>
      <w:r>
        <w:rPr>
          <w:w w:val="80"/>
          <w:sz w:val="22"/>
        </w:rPr>
        <w:t>fórmulas</w:t>
      </w:r>
      <w:r>
        <w:rPr>
          <w:spacing w:val="22"/>
          <w:sz w:val="22"/>
        </w:rPr>
        <w:t> </w:t>
      </w:r>
      <w:r>
        <w:rPr>
          <w:w w:val="80"/>
          <w:sz w:val="22"/>
        </w:rPr>
        <w:t>combinadas</w:t>
      </w:r>
      <w:r>
        <w:rPr>
          <w:spacing w:val="40"/>
          <w:sz w:val="22"/>
        </w:rPr>
        <w:t> </w:t>
      </w:r>
      <w:r>
        <w:rPr>
          <w:w w:val="80"/>
          <w:sz w:val="22"/>
        </w:rPr>
        <w:t>com</w:t>
      </w:r>
      <w:r>
        <w:rPr>
          <w:spacing w:val="18"/>
          <w:sz w:val="22"/>
        </w:rPr>
        <w:t> </w:t>
      </w:r>
      <w:r>
        <w:rPr>
          <w:w w:val="80"/>
          <w:sz w:val="22"/>
        </w:rPr>
        <w:t>foco</w:t>
      </w:r>
      <w:r>
        <w:rPr>
          <w:spacing w:val="19"/>
          <w:sz w:val="22"/>
        </w:rPr>
        <w:t> </w:t>
      </w:r>
      <w:r>
        <w:rPr>
          <w:spacing w:val="-2"/>
          <w:w w:val="80"/>
          <w:sz w:val="22"/>
        </w:rPr>
        <w:t>funcional.</w:t>
      </w:r>
    </w:p>
    <w:p>
      <w:pPr>
        <w:pStyle w:val="ListParagraph"/>
        <w:numPr>
          <w:ilvl w:val="0"/>
          <w:numId w:val="21"/>
        </w:numPr>
        <w:tabs>
          <w:tab w:pos="3228" w:val="left" w:leader="none"/>
        </w:tabs>
        <w:spacing w:line="244" w:lineRule="auto" w:before="13" w:after="0"/>
        <w:ind w:left="3228" w:right="2000" w:hanging="358"/>
        <w:jc w:val="left"/>
        <w:rPr>
          <w:color w:val="282828"/>
          <w:sz w:val="22"/>
        </w:rPr>
      </w:pPr>
      <w:r>
        <w:rPr>
          <w:w w:val="85"/>
          <w:sz w:val="22"/>
        </w:rPr>
        <w:t>Avaliar</w:t>
      </w:r>
      <w:r>
        <w:rPr>
          <w:spacing w:val="27"/>
          <w:sz w:val="22"/>
        </w:rPr>
        <w:t> </w:t>
      </w:r>
      <w:r>
        <w:rPr>
          <w:w w:val="85"/>
          <w:sz w:val="22"/>
        </w:rPr>
        <w:t>sintomas</w:t>
      </w:r>
      <w:r>
        <w:rPr>
          <w:spacing w:val="35"/>
          <w:sz w:val="22"/>
        </w:rPr>
        <w:t> </w:t>
      </w:r>
      <w:r>
        <w:rPr>
          <w:w w:val="85"/>
          <w:sz w:val="22"/>
        </w:rPr>
        <w:t>de</w:t>
      </w:r>
      <w:r>
        <w:rPr>
          <w:spacing w:val="24"/>
          <w:sz w:val="22"/>
        </w:rPr>
        <w:t> </w:t>
      </w:r>
      <w:r>
        <w:rPr>
          <w:w w:val="85"/>
          <w:sz w:val="22"/>
        </w:rPr>
        <w:t>antagonismos</w:t>
      </w:r>
      <w:r>
        <w:rPr>
          <w:spacing w:val="40"/>
          <w:sz w:val="22"/>
        </w:rPr>
        <w:t> </w:t>
      </w:r>
      <w:r>
        <w:rPr>
          <w:w w:val="85"/>
          <w:sz w:val="22"/>
        </w:rPr>
        <w:t>clínir.os</w:t>
      </w:r>
      <w:r>
        <w:rPr>
          <w:spacing w:val="31"/>
          <w:sz w:val="22"/>
        </w:rPr>
        <w:t> </w:t>
      </w:r>
      <w:r>
        <w:rPr>
          <w:w w:val="85"/>
          <w:sz w:val="22"/>
        </w:rPr>
        <w:t>mascarados</w:t>
      </w:r>
      <w:r>
        <w:rPr>
          <w:spacing w:val="40"/>
          <w:sz w:val="22"/>
        </w:rPr>
        <w:t> </w:t>
      </w:r>
      <w:r>
        <w:rPr>
          <w:w w:val="85"/>
          <w:sz w:val="22"/>
        </w:rPr>
        <w:t>(ex.:</w:t>
      </w:r>
      <w:r>
        <w:rPr>
          <w:spacing w:val="32"/>
          <w:sz w:val="22"/>
        </w:rPr>
        <w:t> </w:t>
      </w:r>
      <w:r>
        <w:rPr>
          <w:w w:val="85"/>
          <w:sz w:val="22"/>
        </w:rPr>
        <w:t>anemia</w:t>
      </w:r>
      <w:r>
        <w:rPr>
          <w:spacing w:val="31"/>
          <w:sz w:val="22"/>
        </w:rPr>
        <w:t> </w:t>
      </w:r>
      <w:r>
        <w:rPr>
          <w:w w:val="85"/>
          <w:sz w:val="22"/>
        </w:rPr>
        <w:t>por deliciôncia</w:t>
      </w:r>
      <w:r>
        <w:rPr>
          <w:sz w:val="22"/>
        </w:rPr>
        <w:t> </w:t>
      </w:r>
      <w:r>
        <w:rPr>
          <w:w w:val="85"/>
          <w:sz w:val="22"/>
        </w:rPr>
        <w:t>secundária a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excesso de</w:t>
      </w:r>
      <w:r>
        <w:rPr>
          <w:spacing w:val="-2"/>
          <w:w w:val="85"/>
          <w:sz w:val="22"/>
        </w:rPr>
        <w:t> </w:t>
      </w:r>
      <w:r>
        <w:rPr>
          <w:w w:val="85"/>
          <w:sz w:val="22"/>
        </w:rPr>
        <w:t>zinco).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4"/>
        <w:spacing w:line="268" w:lineRule="auto"/>
        <w:ind w:left="2876" w:right="2017" w:firstLine="3"/>
        <w:rPr>
          <w:rFonts w:ascii="Arial" w:hAnsi="Arial"/>
        </w:rPr>
      </w:pPr>
      <w:r>
        <w:rPr>
          <w:rFonts w:ascii="Arial" w:hAnsi="Arial"/>
          <w:spacing w:val="-10"/>
        </w:rPr>
        <w:t>lnteraçóes</w:t>
      </w:r>
      <w:r>
        <w:rPr>
          <w:rFonts w:ascii="Arial" w:hAnsi="Arial"/>
        </w:rPr>
        <w:t> </w:t>
      </w:r>
      <w:r>
        <w:rPr>
          <w:rFonts w:ascii="Arial" w:hAnsi="Arial"/>
          <w:color w:val="131313"/>
          <w:spacing w:val="-10"/>
        </w:rPr>
        <w:t>Entre</w:t>
      </w:r>
      <w:r>
        <w:rPr>
          <w:rFonts w:ascii="Arial" w:hAnsi="Arial"/>
          <w:color w:val="131313"/>
          <w:spacing w:val="-4"/>
        </w:rPr>
        <w:t> </w:t>
      </w:r>
      <w:r>
        <w:rPr>
          <w:rFonts w:ascii="Arial" w:hAnsi="Arial"/>
          <w:spacing w:val="-10"/>
        </w:rPr>
        <w:t>Nutrientes:</w:t>
      </w:r>
      <w:r>
        <w:rPr>
          <w:rFonts w:ascii="Arial" w:hAnsi="Arial"/>
          <w:spacing w:val="-1"/>
        </w:rPr>
        <w:t> </w:t>
      </w:r>
      <w:r>
        <w:rPr>
          <w:rFonts w:ascii="Arial" w:hAnsi="Arial"/>
          <w:spacing w:val="-10"/>
        </w:rPr>
        <w:t>Sinergismo,</w:t>
      </w:r>
      <w:r>
        <w:rPr>
          <w:rFonts w:ascii="Arial" w:hAnsi="Arial"/>
          <w:spacing w:val="-5"/>
        </w:rPr>
        <w:t> </w:t>
      </w:r>
      <w:r>
        <w:rPr>
          <w:rFonts w:ascii="Arial" w:hAnsi="Arial"/>
          <w:spacing w:val="-10"/>
        </w:rPr>
        <w:t>Antagonismo</w:t>
      </w:r>
      <w:r>
        <w:rPr>
          <w:rFonts w:ascii="Arial" w:hAnsi="Arial"/>
        </w:rPr>
        <w:t> </w:t>
      </w:r>
      <w:r>
        <w:rPr>
          <w:rFonts w:ascii="Arial" w:hAnsi="Arial"/>
          <w:color w:val="212121"/>
          <w:spacing w:val="-10"/>
        </w:rPr>
        <w:t>E </w:t>
      </w:r>
      <w:r>
        <w:rPr>
          <w:rFonts w:ascii="Arial" w:hAnsi="Arial"/>
          <w:spacing w:val="-4"/>
        </w:rPr>
        <w:t>Condutas</w:t>
      </w:r>
      <w:r>
        <w:rPr>
          <w:rFonts w:ascii="Arial" w:hAnsi="Arial"/>
          <w:spacing w:val="-16"/>
        </w:rPr>
        <w:t> </w:t>
      </w:r>
      <w:r>
        <w:rPr>
          <w:rFonts w:ascii="Arial" w:hAnsi="Arial"/>
          <w:spacing w:val="-4"/>
        </w:rPr>
        <w:t>Terapêuticas</w:t>
      </w:r>
    </w:p>
    <w:p>
      <w:pPr>
        <w:pStyle w:val="BodyText"/>
        <w:spacing w:line="259" w:lineRule="auto" w:before="113"/>
        <w:ind w:left="2494" w:right="2140" w:firstLine="727"/>
      </w:pPr>
      <w:r>
        <w:rPr>
          <w:w w:val="80"/>
        </w:rPr>
        <w:t>Aqui está uma tabela com as interações</w:t>
      </w:r>
      <w:r>
        <w:rPr/>
        <w:t> </w:t>
      </w:r>
      <w:r>
        <w:rPr>
          <w:w w:val="80"/>
        </w:rPr>
        <w:t>nutricionais</w:t>
      </w:r>
      <w:r>
        <w:rPr/>
        <w:t> </w:t>
      </w:r>
      <w:r>
        <w:rPr>
          <w:w w:val="80"/>
        </w:rPr>
        <w:t>mais comuns</w:t>
      </w:r>
      <w:r>
        <w:rPr/>
        <w:t> </w:t>
      </w:r>
      <w:r>
        <w:rPr>
          <w:w w:val="80"/>
        </w:rPr>
        <w:t>e</w:t>
      </w:r>
      <w:r>
        <w:rPr>
          <w:spacing w:val="-2"/>
          <w:w w:val="80"/>
        </w:rPr>
        <w:t> </w:t>
      </w:r>
      <w:r>
        <w:rPr>
          <w:w w:val="80"/>
        </w:rPr>
        <w:t>relevantes </w:t>
      </w:r>
      <w:r>
        <w:rPr>
          <w:w w:val="85"/>
        </w:rPr>
        <w:t>ra</w:t>
      </w:r>
      <w:r>
        <w:rPr>
          <w:spacing w:val="-10"/>
          <w:w w:val="85"/>
        </w:rPr>
        <w:t> </w:t>
      </w:r>
      <w:r>
        <w:rPr>
          <w:w w:val="85"/>
        </w:rPr>
        <w:t>prática</w:t>
      </w:r>
      <w:r>
        <w:rPr>
          <w:spacing w:val="-6"/>
          <w:w w:val="85"/>
        </w:rPr>
        <w:t> </w:t>
      </w:r>
      <w:r>
        <w:rPr>
          <w:w w:val="85"/>
        </w:rPr>
        <w:t>clínica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medicina</w:t>
      </w:r>
      <w:r>
        <w:rPr>
          <w:spacing w:val="-5"/>
          <w:w w:val="85"/>
        </w:rPr>
        <w:t> </w:t>
      </w:r>
      <w:r>
        <w:rPr>
          <w:w w:val="85"/>
        </w:rPr>
        <w:t>funcional</w:t>
      </w:r>
      <w:r>
        <w:rPr>
          <w:spacing w:val="-6"/>
          <w:w w:val="85"/>
        </w:rPr>
        <w:t> </w:t>
      </w:r>
      <w:r>
        <w:rPr>
          <w:w w:val="85"/>
        </w:rPr>
        <w:t>integrativa.</w:t>
      </w:r>
      <w:r>
        <w:rPr>
          <w:spacing w:val="-10"/>
        </w:rPr>
        <w:t> </w:t>
      </w:r>
      <w:r>
        <w:rPr>
          <w:w w:val="85"/>
        </w:rPr>
        <w:t>Cada</w:t>
      </w:r>
      <w:r>
        <w:rPr>
          <w:spacing w:val="-6"/>
          <w:w w:val="85"/>
        </w:rPr>
        <w:t> </w:t>
      </w:r>
      <w:r>
        <w:rPr>
          <w:w w:val="85"/>
        </w:rPr>
        <w:t>interação</w:t>
      </w:r>
      <w:r>
        <w:rPr>
          <w:spacing w:val="-5"/>
          <w:w w:val="85"/>
        </w:rPr>
        <w:t> </w:t>
      </w:r>
      <w:r>
        <w:rPr>
          <w:w w:val="85"/>
        </w:rPr>
        <w:t>apresenta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tipo </w:t>
      </w:r>
      <w:r>
        <w:rPr>
          <w:spacing w:val="-2"/>
          <w:w w:val="85"/>
        </w:rPr>
        <w:t>(sinérgica</w:t>
      </w:r>
      <w:r>
        <w:rPr>
          <w:spacing w:val="-2"/>
        </w:rPr>
        <w:t> </w:t>
      </w:r>
      <w:r>
        <w:rPr>
          <w:spacing w:val="-2"/>
          <w:w w:val="85"/>
        </w:rPr>
        <w:t>ou antagônica),</w:t>
      </w:r>
      <w:r>
        <w:rPr/>
        <w:t> </w:t>
      </w:r>
      <w:r>
        <w:rPr>
          <w:spacing w:val="-2"/>
          <w:w w:val="85"/>
        </w:rPr>
        <w:t>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efeito</w:t>
      </w:r>
      <w:r>
        <w:rPr>
          <w:spacing w:val="-4"/>
        </w:rPr>
        <w:t> </w:t>
      </w:r>
      <w:r>
        <w:rPr>
          <w:spacing w:val="-2"/>
          <w:w w:val="85"/>
        </w:rPr>
        <w:t>clínico esperado e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uma conduta terapêutica </w:t>
      </w:r>
      <w:r>
        <w:rPr>
          <w:spacing w:val="-2"/>
          <w:w w:val="90"/>
        </w:rPr>
        <w:t>recomendada.</w:t>
      </w: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2499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"/>
        <w:gridCol w:w="1143"/>
        <w:gridCol w:w="1138"/>
        <w:gridCol w:w="1565"/>
        <w:gridCol w:w="2007"/>
      </w:tblGrid>
      <w:tr>
        <w:trPr>
          <w:trHeight w:val="613" w:hRule="atLeast"/>
        </w:trPr>
        <w:tc>
          <w:tcPr>
            <w:tcW w:w="893" w:type="dxa"/>
          </w:tcPr>
          <w:p>
            <w:pPr>
              <w:pStyle w:val="TableParagraph"/>
              <w:spacing w:line="259" w:lineRule="auto" w:before="14"/>
              <w:ind w:left="21" w:right="57" w:firstLine="7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Nutriente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43" w:type="dxa"/>
          </w:tcPr>
          <w:p>
            <w:pPr>
              <w:pStyle w:val="TableParagraph"/>
              <w:spacing w:before="143"/>
              <w:ind w:left="21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Nutriente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w w:val="95"/>
                <w:sz w:val="22"/>
              </w:rPr>
              <w:t>2</w:t>
            </w:r>
          </w:p>
        </w:tc>
        <w:tc>
          <w:tcPr>
            <w:tcW w:w="1138" w:type="dxa"/>
          </w:tcPr>
          <w:p>
            <w:pPr>
              <w:pStyle w:val="TableParagraph"/>
              <w:spacing w:line="252" w:lineRule="auto" w:before="14"/>
              <w:ind w:left="19" w:firstLine="15"/>
              <w:rPr>
                <w:sz w:val="22"/>
              </w:rPr>
            </w:pPr>
            <w:r>
              <w:rPr>
                <w:w w:val="95"/>
                <w:sz w:val="22"/>
              </w:rPr>
              <w:t>Tipo de </w:t>
            </w:r>
            <w:r>
              <w:rPr>
                <w:spacing w:val="-2"/>
                <w:w w:val="85"/>
                <w:sz w:val="22"/>
              </w:rPr>
              <w:t>Interação</w:t>
            </w:r>
          </w:p>
        </w:tc>
        <w:tc>
          <w:tcPr>
            <w:tcW w:w="1565" w:type="dxa"/>
          </w:tcPr>
          <w:p>
            <w:pPr>
              <w:pStyle w:val="TableParagraph"/>
              <w:spacing w:before="143"/>
              <w:ind w:left="21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Efeito</w:t>
            </w:r>
            <w:r>
              <w:rPr>
                <w:spacing w:val="-5"/>
                <w:w w:val="95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Clínico</w:t>
            </w:r>
          </w:p>
        </w:tc>
        <w:tc>
          <w:tcPr>
            <w:tcW w:w="2007" w:type="dxa"/>
          </w:tcPr>
          <w:p>
            <w:pPr>
              <w:pStyle w:val="TableParagraph"/>
              <w:spacing w:before="143"/>
              <w:ind w:left="25"/>
              <w:rPr>
                <w:sz w:val="22"/>
              </w:rPr>
            </w:pPr>
            <w:r>
              <w:rPr>
                <w:w w:val="85"/>
                <w:sz w:val="22"/>
              </w:rPr>
              <w:t>Conduta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Terapêutica</w:t>
            </w:r>
          </w:p>
        </w:tc>
      </w:tr>
      <w:tr>
        <w:trPr>
          <w:trHeight w:val="1117" w:hRule="atLeast"/>
        </w:trPr>
        <w:tc>
          <w:tcPr>
            <w:tcW w:w="893" w:type="dxa"/>
          </w:tcPr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28" w:right="153" w:firstLine="8"/>
              <w:rPr>
                <w:sz w:val="22"/>
              </w:rPr>
            </w:pPr>
            <w:r>
              <w:rPr>
                <w:spacing w:val="-2"/>
                <w:w w:val="80"/>
                <w:sz w:val="22"/>
              </w:rPr>
              <w:t>Vitamina </w:t>
            </w:r>
            <w:r>
              <w:rPr>
                <w:color w:val="1C1C1C"/>
                <w:spacing w:val="-10"/>
                <w:w w:val="90"/>
                <w:sz w:val="22"/>
              </w:rPr>
              <w:t>D</w:t>
            </w:r>
          </w:p>
        </w:tc>
        <w:tc>
          <w:tcPr>
            <w:tcW w:w="1143" w:type="dxa"/>
          </w:tcPr>
          <w:p>
            <w:pPr>
              <w:pStyle w:val="TableParagraph"/>
              <w:spacing w:before="133"/>
              <w:rPr>
                <w:sz w:val="22"/>
              </w:rPr>
            </w:pPr>
          </w:p>
          <w:p>
            <w:pPr>
              <w:pStyle w:val="TableParagraph"/>
              <w:ind w:left="26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Cálcio</w:t>
            </w:r>
          </w:p>
        </w:tc>
        <w:tc>
          <w:tcPr>
            <w:tcW w:w="1138" w:type="dxa"/>
          </w:tcPr>
          <w:p>
            <w:pPr>
              <w:pStyle w:val="TableParagraph"/>
              <w:spacing w:before="133"/>
              <w:rPr>
                <w:sz w:val="22"/>
              </w:rPr>
            </w:pPr>
          </w:p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Sinérgica</w:t>
            </w:r>
          </w:p>
        </w:tc>
        <w:tc>
          <w:tcPr>
            <w:tcW w:w="1565" w:type="dxa"/>
          </w:tcPr>
          <w:p>
            <w:pPr>
              <w:pStyle w:val="TableParagraph"/>
              <w:spacing w:line="259" w:lineRule="auto" w:before="249"/>
              <w:ind w:left="60" w:hanging="29"/>
              <w:rPr>
                <w:sz w:val="22"/>
              </w:rPr>
            </w:pPr>
            <w:r>
              <w:rPr>
                <w:w w:val="80"/>
                <w:sz w:val="22"/>
              </w:rPr>
              <w:t>Aumenta</w:t>
            </w:r>
            <w:r>
              <w:rPr>
                <w:spacing w:val="-4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absorçáo </w:t>
            </w:r>
            <w:r>
              <w:rPr>
                <w:spacing w:val="-2"/>
                <w:w w:val="85"/>
                <w:sz w:val="22"/>
              </w:rPr>
              <w:t>ntestinal</w:t>
            </w:r>
            <w:r>
              <w:rPr>
                <w:spacing w:val="-5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de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calcio</w:t>
            </w:r>
          </w:p>
        </w:tc>
        <w:tc>
          <w:tcPr>
            <w:tcW w:w="2007" w:type="dxa"/>
          </w:tcPr>
          <w:p>
            <w:pPr>
              <w:pStyle w:val="TableParagraph"/>
              <w:spacing w:line="229" w:lineRule="exact"/>
              <w:ind w:left="29"/>
              <w:rPr>
                <w:sz w:val="22"/>
              </w:rPr>
            </w:pPr>
            <w:r>
              <w:rPr>
                <w:w w:val="80"/>
                <w:sz w:val="22"/>
              </w:rPr>
              <w:t>Associar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para</w:t>
            </w:r>
          </w:p>
          <w:p>
            <w:pPr>
              <w:pStyle w:val="TableParagraph"/>
              <w:spacing w:line="259" w:lineRule="auto" w:before="20"/>
              <w:ind w:left="22" w:hanging="1"/>
              <w:rPr>
                <w:sz w:val="22"/>
              </w:rPr>
            </w:pPr>
            <w:r>
              <w:rPr>
                <w:w w:val="90"/>
                <w:sz w:val="22"/>
              </w:rPr>
              <w:t>prevenção de osteoporose e </w:t>
            </w:r>
            <w:r>
              <w:rPr>
                <w:w w:val="80"/>
                <w:sz w:val="22"/>
              </w:rPr>
              <w:t>otimização óssea</w:t>
            </w:r>
          </w:p>
        </w:tc>
      </w:tr>
      <w:tr>
        <w:trPr>
          <w:trHeight w:val="1132" w:hRule="atLeast"/>
        </w:trPr>
        <w:tc>
          <w:tcPr>
            <w:tcW w:w="893" w:type="dxa"/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spacing w:line="259" w:lineRule="auto"/>
              <w:ind w:left="35" w:right="57" w:firstLine="8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Vi|anina </w:t>
            </w:r>
            <w:r>
              <w:rPr>
                <w:spacing w:val="-10"/>
                <w:w w:val="95"/>
                <w:sz w:val="22"/>
              </w:rPr>
              <w:t>D</w:t>
            </w:r>
          </w:p>
        </w:tc>
        <w:tc>
          <w:tcPr>
            <w:tcW w:w="1143" w:type="dxa"/>
          </w:tcPr>
          <w:p>
            <w:pPr>
              <w:pStyle w:val="TableParagraph"/>
              <w:spacing w:before="103"/>
              <w:rPr>
                <w:sz w:val="24"/>
              </w:rPr>
            </w:pPr>
          </w:p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MagnéGo</w:t>
            </w:r>
          </w:p>
        </w:tc>
        <w:tc>
          <w:tcPr>
            <w:tcW w:w="1138" w:type="dxa"/>
          </w:tcPr>
          <w:p>
            <w:pPr>
              <w:pStyle w:val="TableParagraph"/>
              <w:spacing w:before="103"/>
              <w:rPr>
                <w:sz w:val="24"/>
              </w:rPr>
            </w:pPr>
          </w:p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Sinérgica</w:t>
            </w:r>
          </w:p>
        </w:tc>
        <w:tc>
          <w:tcPr>
            <w:tcW w:w="1565" w:type="dxa"/>
          </w:tcPr>
          <w:p>
            <w:pPr>
              <w:pStyle w:val="TableParagraph"/>
              <w:spacing w:line="259" w:lineRule="auto" w:before="124"/>
              <w:ind w:left="31" w:hanging="7"/>
              <w:rPr>
                <w:sz w:val="22"/>
              </w:rPr>
            </w:pPr>
            <w:r>
              <w:rPr>
                <w:w w:val="80"/>
                <w:sz w:val="22"/>
              </w:rPr>
              <w:t>Ativa</w:t>
            </w:r>
            <w:r>
              <w:rPr>
                <w:spacing w:val="-4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enzimas</w:t>
            </w:r>
            <w:r>
              <w:rPr>
                <w:spacing w:val="-10"/>
                <w:sz w:val="22"/>
              </w:rPr>
              <w:t> </w:t>
            </w:r>
            <w:r>
              <w:rPr>
                <w:w w:val="80"/>
                <w:sz w:val="22"/>
              </w:rPr>
              <w:t>que </w:t>
            </w:r>
            <w:r>
              <w:rPr>
                <w:w w:val="90"/>
                <w:sz w:val="22"/>
              </w:rPr>
              <w:t>metabolizam a vitamina D</w:t>
            </w:r>
          </w:p>
        </w:tc>
        <w:tc>
          <w:tcPr>
            <w:tcW w:w="2007" w:type="dxa"/>
          </w:tcPr>
          <w:p>
            <w:pPr>
              <w:pStyle w:val="TableParagraph"/>
              <w:spacing w:line="244" w:lineRule="exact"/>
              <w:ind w:left="25"/>
              <w:jc w:val="both"/>
              <w:rPr>
                <w:sz w:val="25"/>
              </w:rPr>
            </w:pPr>
            <w:r>
              <w:rPr>
                <w:w w:val="70"/>
                <w:sz w:val="25"/>
              </w:rPr>
              <w:t>Sempre</w:t>
            </w:r>
            <w:r>
              <w:rPr>
                <w:spacing w:val="-3"/>
                <w:sz w:val="25"/>
              </w:rPr>
              <w:t> </w:t>
            </w:r>
            <w:r>
              <w:rPr>
                <w:spacing w:val="-2"/>
                <w:w w:val="80"/>
                <w:sz w:val="25"/>
              </w:rPr>
              <w:t>considerar</w:t>
            </w:r>
          </w:p>
          <w:p>
            <w:pPr>
              <w:pStyle w:val="TableParagraph"/>
              <w:spacing w:line="225" w:lineRule="auto" w:before="10"/>
              <w:ind w:left="34" w:right="166" w:hanging="8"/>
              <w:jc w:val="both"/>
              <w:rPr>
                <w:sz w:val="25"/>
              </w:rPr>
            </w:pPr>
            <w:r>
              <w:rPr>
                <w:w w:val="70"/>
                <w:sz w:val="25"/>
              </w:rPr>
              <w:t>magnésio</w:t>
            </w:r>
            <w:r>
              <w:rPr>
                <w:spacing w:val="-10"/>
                <w:sz w:val="25"/>
              </w:rPr>
              <w:t> </w:t>
            </w:r>
            <w:r>
              <w:rPr>
                <w:w w:val="70"/>
                <w:sz w:val="25"/>
              </w:rPr>
              <w:t>junto</w:t>
            </w:r>
            <w:r>
              <w:rPr>
                <w:spacing w:val="-17"/>
                <w:sz w:val="25"/>
              </w:rPr>
              <w:t> </w:t>
            </w:r>
            <w:r>
              <w:rPr>
                <w:w w:val="70"/>
                <w:sz w:val="25"/>
              </w:rPr>
              <w:t>com</w:t>
            </w:r>
            <w:r>
              <w:rPr>
                <w:spacing w:val="-17"/>
                <w:sz w:val="25"/>
              </w:rPr>
              <w:t> </w:t>
            </w:r>
            <w:r>
              <w:rPr>
                <w:color w:val="181818"/>
                <w:w w:val="70"/>
                <w:sz w:val="25"/>
              </w:rPr>
              <w:t>D </w:t>
            </w:r>
            <w:r>
              <w:rPr>
                <w:w w:val="70"/>
                <w:sz w:val="25"/>
              </w:rPr>
              <w:t>em</w:t>
            </w:r>
            <w:r>
              <w:rPr>
                <w:spacing w:val="-14"/>
                <w:sz w:val="25"/>
              </w:rPr>
              <w:t> </w:t>
            </w:r>
            <w:r>
              <w:rPr>
                <w:w w:val="70"/>
                <w:sz w:val="25"/>
              </w:rPr>
              <w:t>suplemeníação</w:t>
            </w:r>
            <w:r>
              <w:rPr>
                <w:sz w:val="25"/>
              </w:rPr>
              <w:t> </w:t>
            </w:r>
            <w:r>
              <w:rPr>
                <w:w w:val="70"/>
                <w:sz w:val="25"/>
              </w:rPr>
              <w:t>de </w:t>
            </w:r>
            <w:r>
              <w:rPr>
                <w:w w:val="80"/>
                <w:sz w:val="25"/>
              </w:rPr>
              <w:t>ongo prazo</w:t>
            </w:r>
          </w:p>
        </w:tc>
      </w:tr>
      <w:tr>
        <w:trPr>
          <w:trHeight w:val="848" w:hRule="atLeast"/>
        </w:trPr>
        <w:tc>
          <w:tcPr>
            <w:tcW w:w="893" w:type="dxa"/>
          </w:tcPr>
          <w:p>
            <w:pPr>
              <w:pStyle w:val="TableParagraph"/>
              <w:spacing w:line="259" w:lineRule="auto" w:before="115"/>
              <w:ind w:left="41" w:right="138" w:firstLine="10"/>
              <w:rPr>
                <w:sz w:val="22"/>
              </w:rPr>
            </w:pPr>
            <w:r>
              <w:rPr>
                <w:spacing w:val="-2"/>
                <w:w w:val="80"/>
                <w:sz w:val="22"/>
              </w:rPr>
              <w:t>Vitamina </w:t>
            </w:r>
            <w:r>
              <w:rPr>
                <w:spacing w:val="-10"/>
                <w:w w:val="90"/>
                <w:sz w:val="22"/>
              </w:rPr>
              <w:t>C</w:t>
            </w:r>
          </w:p>
        </w:tc>
        <w:tc>
          <w:tcPr>
            <w:tcW w:w="1143" w:type="dxa"/>
          </w:tcPr>
          <w:p>
            <w:pPr>
              <w:pStyle w:val="TableParagraph"/>
              <w:spacing w:before="244"/>
              <w:ind w:left="34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Ferro</w:t>
            </w:r>
          </w:p>
        </w:tc>
        <w:tc>
          <w:tcPr>
            <w:tcW w:w="1138" w:type="dxa"/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spacing w:line="230" w:lineRule="exact"/>
              <w:ind w:left="46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480060" cy="146303"/>
                  <wp:effectExtent l="0" t="0" r="0" b="0"/>
                  <wp:docPr id="177" name="Image 1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1565" w:type="dxa"/>
          </w:tcPr>
          <w:p>
            <w:pPr>
              <w:pStyle w:val="TableParagraph"/>
              <w:spacing w:line="238" w:lineRule="exact"/>
              <w:ind w:left="30"/>
              <w:rPr>
                <w:sz w:val="22"/>
              </w:rPr>
            </w:pPr>
            <w:r>
              <w:rPr>
                <w:w w:val="80"/>
                <w:sz w:val="22"/>
              </w:rPr>
              <w:t>Melhora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0"/>
                <w:w w:val="90"/>
                <w:sz w:val="22"/>
              </w:rPr>
              <w:t>a</w:t>
            </w:r>
          </w:p>
          <w:p>
            <w:pPr>
              <w:pStyle w:val="TableParagraph"/>
              <w:spacing w:line="252" w:lineRule="auto" w:before="13"/>
              <w:ind w:left="31" w:right="109" w:firstLine="6"/>
              <w:rPr>
                <w:sz w:val="22"/>
              </w:rPr>
            </w:pPr>
            <w:r>
              <w:rPr>
                <w:w w:val="80"/>
                <w:sz w:val="22"/>
              </w:rPr>
              <w:t>absorção</w:t>
            </w:r>
            <w:r>
              <w:rPr>
                <w:spacing w:val="-4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do</w:t>
            </w:r>
            <w:r>
              <w:rPr>
                <w:spacing w:val="-3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ferro </w:t>
            </w:r>
            <w:r>
              <w:rPr>
                <w:spacing w:val="-2"/>
                <w:w w:val="90"/>
                <w:sz w:val="22"/>
              </w:rPr>
              <w:t>não-heme</w:t>
            </w:r>
          </w:p>
        </w:tc>
        <w:tc>
          <w:tcPr>
            <w:tcW w:w="2007" w:type="dxa"/>
          </w:tcPr>
          <w:p>
            <w:pPr>
              <w:pStyle w:val="TableParagraph"/>
              <w:spacing w:line="238" w:lineRule="exact"/>
              <w:ind w:left="26"/>
              <w:rPr>
                <w:sz w:val="22"/>
              </w:rPr>
            </w:pPr>
            <w:r>
              <w:rPr>
                <w:w w:val="80"/>
                <w:sz w:val="22"/>
              </w:rPr>
              <w:t>Prescrever</w:t>
            </w:r>
            <w:r>
              <w:rPr>
                <w:spacing w:val="29"/>
                <w:sz w:val="22"/>
              </w:rPr>
              <w:t> </w:t>
            </w:r>
            <w:r>
              <w:rPr>
                <w:w w:val="80"/>
                <w:sz w:val="22"/>
              </w:rPr>
              <w:t>juntos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em</w:t>
            </w:r>
          </w:p>
          <w:p>
            <w:pPr>
              <w:pStyle w:val="TableParagraph"/>
              <w:spacing w:line="252" w:lineRule="auto" w:before="13"/>
              <w:ind w:left="27" w:firstLine="8"/>
              <w:rPr>
                <w:sz w:val="22"/>
              </w:rPr>
            </w:pPr>
            <w:r>
              <w:rPr>
                <w:w w:val="80"/>
                <w:sz w:val="22"/>
              </w:rPr>
              <w:t>anemia</w:t>
            </w:r>
            <w:r>
              <w:rPr>
                <w:spacing w:val="-1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por carência</w:t>
            </w:r>
            <w:r>
              <w:rPr>
                <w:spacing w:val="-2"/>
                <w:sz w:val="22"/>
              </w:rPr>
              <w:t> </w:t>
            </w:r>
            <w:r>
              <w:rPr>
                <w:w w:val="80"/>
                <w:sz w:val="22"/>
              </w:rPr>
              <w:t>de </w:t>
            </w:r>
            <w:r>
              <w:rPr>
                <w:spacing w:val="-2"/>
                <w:w w:val="90"/>
                <w:sz w:val="22"/>
              </w:rPr>
              <w:t>ferro</w:t>
            </w:r>
          </w:p>
        </w:tc>
      </w:tr>
      <w:tr>
        <w:trPr>
          <w:trHeight w:val="1127" w:hRule="atLeast"/>
        </w:trPr>
        <w:tc>
          <w:tcPr>
            <w:tcW w:w="893" w:type="dxa"/>
          </w:tcPr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Zinco</w:t>
            </w:r>
          </w:p>
        </w:tc>
        <w:tc>
          <w:tcPr>
            <w:tcW w:w="1143" w:type="dxa"/>
          </w:tcPr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34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Cobre</w:t>
            </w:r>
          </w:p>
        </w:tc>
        <w:tc>
          <w:tcPr>
            <w:tcW w:w="1138" w:type="dxa"/>
          </w:tcPr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40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Antagônica</w:t>
            </w:r>
          </w:p>
        </w:tc>
        <w:tc>
          <w:tcPr>
            <w:tcW w:w="1565" w:type="dxa"/>
          </w:tcPr>
          <w:p>
            <w:pPr>
              <w:pStyle w:val="TableParagraph"/>
              <w:spacing w:line="256" w:lineRule="auto" w:before="122"/>
              <w:ind w:left="25" w:right="24" w:firstLine="9"/>
              <w:jc w:val="both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Zinco</w:t>
            </w:r>
            <w:r>
              <w:rPr>
                <w:spacing w:val="-5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em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excesso </w:t>
            </w:r>
            <w:r>
              <w:rPr>
                <w:w w:val="80"/>
                <w:sz w:val="22"/>
              </w:rPr>
              <w:t>reduz</w:t>
            </w:r>
            <w:r>
              <w:rPr>
                <w:spacing w:val="-1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absorção de </w:t>
            </w:r>
            <w:r>
              <w:rPr>
                <w:spacing w:val="-2"/>
                <w:w w:val="90"/>
                <w:sz w:val="22"/>
              </w:rPr>
              <w:t>cobre</w:t>
            </w:r>
          </w:p>
        </w:tc>
        <w:tc>
          <w:tcPr>
            <w:tcW w:w="2007" w:type="dxa"/>
          </w:tcPr>
          <w:p>
            <w:pPr>
              <w:pStyle w:val="TableParagraph"/>
              <w:spacing w:line="238" w:lineRule="exact"/>
              <w:ind w:left="27"/>
              <w:rPr>
                <w:sz w:val="22"/>
              </w:rPr>
            </w:pPr>
            <w:r>
              <w:rPr>
                <w:w w:val="80"/>
                <w:sz w:val="22"/>
              </w:rPr>
              <w:t>Monitorar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5"/>
                <w:w w:val="85"/>
                <w:sz w:val="22"/>
              </w:rPr>
              <w:t>uso</w:t>
            </w:r>
          </w:p>
          <w:p>
            <w:pPr>
              <w:pStyle w:val="TableParagraph"/>
              <w:spacing w:line="259" w:lineRule="auto" w:before="20"/>
              <w:ind w:left="22" w:firstLine="6"/>
              <w:rPr>
                <w:sz w:val="22"/>
              </w:rPr>
            </w:pPr>
            <w:r>
              <w:rPr>
                <w:w w:val="80"/>
                <w:sz w:val="22"/>
              </w:rPr>
              <w:t>prolongado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de</w:t>
            </w:r>
            <w:r>
              <w:rPr>
                <w:spacing w:val="-4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zinco e </w:t>
            </w:r>
            <w:r>
              <w:rPr>
                <w:w w:val="90"/>
                <w:sz w:val="22"/>
              </w:rPr>
              <w:t>repor cobre se </w:t>
            </w:r>
            <w:r>
              <w:rPr>
                <w:spacing w:val="-2"/>
                <w:w w:val="90"/>
                <w:sz w:val="22"/>
              </w:rPr>
              <w:t>necessário</w:t>
            </w:r>
          </w:p>
        </w:tc>
      </w:tr>
      <w:tr>
        <w:trPr>
          <w:trHeight w:val="858" w:hRule="atLeast"/>
        </w:trPr>
        <w:tc>
          <w:tcPr>
            <w:tcW w:w="893" w:type="dxa"/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34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Cálcio</w:t>
            </w:r>
          </w:p>
        </w:tc>
        <w:tc>
          <w:tcPr>
            <w:tcW w:w="1143" w:type="dxa"/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27"/>
              <w:rPr>
                <w:sz w:val="22"/>
              </w:rPr>
            </w:pPr>
            <w:r>
              <w:rPr>
                <w:spacing w:val="-4"/>
                <w:w w:val="90"/>
                <w:sz w:val="22"/>
              </w:rPr>
              <w:t>Ferro</w:t>
            </w:r>
          </w:p>
        </w:tc>
        <w:tc>
          <w:tcPr>
            <w:tcW w:w="1138" w:type="dxa"/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Antagônica</w:t>
            </w:r>
          </w:p>
        </w:tc>
        <w:tc>
          <w:tcPr>
            <w:tcW w:w="1565" w:type="dxa"/>
          </w:tcPr>
          <w:p>
            <w:pPr>
              <w:pStyle w:val="TableParagraph"/>
              <w:spacing w:line="252" w:lineRule="auto"/>
              <w:ind w:left="23" w:firstLine="5"/>
              <w:rPr>
                <w:sz w:val="22"/>
              </w:rPr>
            </w:pPr>
            <w:r>
              <w:rPr>
                <w:w w:val="90"/>
                <w:sz w:val="22"/>
              </w:rPr>
              <w:t>Cálcio compete com fefro pela </w:t>
            </w:r>
            <w:r>
              <w:rPr>
                <w:w w:val="80"/>
                <w:sz w:val="22"/>
              </w:rPr>
              <w:t>absorção</w:t>
            </w:r>
            <w:r>
              <w:rPr>
                <w:spacing w:val="-2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intestinal</w:t>
            </w:r>
          </w:p>
        </w:tc>
        <w:tc>
          <w:tcPr>
            <w:tcW w:w="2007" w:type="dxa"/>
          </w:tcPr>
          <w:p>
            <w:pPr>
              <w:pStyle w:val="TableParagraph"/>
              <w:spacing w:line="252" w:lineRule="auto"/>
              <w:ind w:left="20" w:firstLine="6"/>
              <w:rPr>
                <w:sz w:val="22"/>
              </w:rPr>
            </w:pPr>
            <w:r>
              <w:rPr>
                <w:w w:val="80"/>
                <w:sz w:val="22"/>
              </w:rPr>
              <w:t>Separar as</w:t>
            </w:r>
            <w:r>
              <w:rPr>
                <w:spacing w:val="-4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tomadas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de </w:t>
            </w:r>
            <w:r>
              <w:rPr>
                <w:w w:val="90"/>
                <w:sz w:val="22"/>
              </w:rPr>
              <w:t>ferfo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</w:t>
            </w:r>
            <w:r>
              <w:rPr>
                <w:spacing w:val="-1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cálcio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por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pelo menos</w:t>
            </w:r>
            <w:r>
              <w:rPr>
                <w:sz w:val="22"/>
              </w:rPr>
              <w:t> </w:t>
            </w:r>
            <w:r>
              <w:rPr>
                <w:w w:val="90"/>
                <w:sz w:val="22"/>
              </w:rPr>
              <w:t>2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horas</w:t>
            </w:r>
          </w:p>
        </w:tc>
      </w:tr>
    </w:tbl>
    <w:p>
      <w:pPr>
        <w:pStyle w:val="TableParagraph"/>
        <w:spacing w:after="0" w:line="252" w:lineRule="auto"/>
        <w:rPr>
          <w:sz w:val="22"/>
        </w:rPr>
        <w:sectPr>
          <w:pgSz w:w="11910" w:h="16840"/>
          <w:pgMar w:header="0" w:footer="5170" w:top="800" w:bottom="5360" w:left="141" w:right="141"/>
        </w:sectPr>
      </w:pPr>
    </w:p>
    <w:tbl>
      <w:tblPr>
        <w:tblW w:w="0" w:type="auto"/>
        <w:jc w:val="left"/>
        <w:tblInd w:w="2341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"/>
        <w:gridCol w:w="1138"/>
        <w:gridCol w:w="1133"/>
        <w:gridCol w:w="1560"/>
        <w:gridCol w:w="2006"/>
      </w:tblGrid>
      <w:tr>
        <w:trPr>
          <w:trHeight w:val="604" w:hRule="atLeast"/>
        </w:trPr>
        <w:tc>
          <w:tcPr>
            <w:tcW w:w="893" w:type="dxa"/>
          </w:tcPr>
          <w:p>
            <w:pPr>
              <w:pStyle w:val="TableParagraph"/>
              <w:spacing w:line="237" w:lineRule="auto"/>
              <w:ind w:left="26" w:right="5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Nutriente </w:t>
            </w:r>
            <w:r>
              <w:rPr>
                <w:spacing w:val="-10"/>
                <w:w w:val="95"/>
                <w:sz w:val="24"/>
              </w:rPr>
              <w:t>1</w:t>
            </w:r>
          </w:p>
        </w:tc>
        <w:tc>
          <w:tcPr>
            <w:tcW w:w="1138" w:type="dxa"/>
          </w:tcPr>
          <w:p>
            <w:pPr>
              <w:pStyle w:val="TableParagraph"/>
              <w:spacing w:before="122"/>
              <w:ind w:left="19"/>
              <w:rPr>
                <w:sz w:val="24"/>
              </w:rPr>
            </w:pPr>
            <w:r>
              <w:rPr>
                <w:w w:val="80"/>
                <w:sz w:val="24"/>
              </w:rPr>
              <w:t>Nutriente</w:t>
            </w:r>
            <w:r>
              <w:rPr>
                <w:sz w:val="24"/>
              </w:rPr>
              <w:t> </w:t>
            </w:r>
            <w:r>
              <w:rPr>
                <w:color w:val="0C0C0C"/>
                <w:spacing w:val="-10"/>
                <w:w w:val="85"/>
                <w:sz w:val="24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37" w:lineRule="auto"/>
              <w:ind w:left="22" w:right="293" w:firstLine="9"/>
              <w:rPr>
                <w:sz w:val="24"/>
              </w:rPr>
            </w:pPr>
            <w:r>
              <w:rPr>
                <w:w w:val="90"/>
                <w:sz w:val="24"/>
              </w:rPr>
              <w:t>Tipo de </w:t>
            </w:r>
            <w:r>
              <w:rPr>
                <w:spacing w:val="-2"/>
                <w:w w:val="80"/>
                <w:sz w:val="24"/>
              </w:rPr>
              <w:t>Interação</w:t>
            </w:r>
          </w:p>
        </w:tc>
        <w:tc>
          <w:tcPr>
            <w:tcW w:w="1560" w:type="dxa"/>
          </w:tcPr>
          <w:p>
            <w:pPr>
              <w:pStyle w:val="TableParagraph"/>
              <w:spacing w:before="122"/>
              <w:ind w:left="23"/>
              <w:rPr>
                <w:sz w:val="24"/>
              </w:rPr>
            </w:pPr>
            <w:r>
              <w:rPr>
                <w:w w:val="80"/>
                <w:sz w:val="24"/>
              </w:rPr>
              <w:t>Efeito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Clínico</w:t>
            </w:r>
          </w:p>
        </w:tc>
        <w:tc>
          <w:tcPr>
            <w:tcW w:w="2006" w:type="dxa"/>
          </w:tcPr>
          <w:p>
            <w:pPr>
              <w:pStyle w:val="TableParagraph"/>
              <w:spacing w:before="122"/>
              <w:ind w:left="32"/>
              <w:rPr>
                <w:sz w:val="24"/>
              </w:rPr>
            </w:pPr>
            <w:r>
              <w:rPr>
                <w:w w:val="80"/>
                <w:sz w:val="24"/>
              </w:rPr>
              <w:t>Conduta</w:t>
            </w:r>
            <w:r>
              <w:rPr>
                <w:spacing w:val="-2"/>
                <w:w w:val="90"/>
                <w:sz w:val="24"/>
              </w:rPr>
              <w:t> Terapêutica</w:t>
            </w:r>
          </w:p>
        </w:tc>
      </w:tr>
      <w:tr>
        <w:trPr>
          <w:trHeight w:val="1137" w:hRule="atLeast"/>
        </w:trPr>
        <w:tc>
          <w:tcPr>
            <w:tcW w:w="893" w:type="dxa"/>
          </w:tcPr>
          <w:p>
            <w:pPr>
              <w:pStyle w:val="TableParagraph"/>
              <w:spacing w:line="237" w:lineRule="auto" w:before="247"/>
              <w:ind w:left="27" w:right="57" w:firstLine="16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Vitamina </w:t>
            </w:r>
            <w:r>
              <w:rPr>
                <w:spacing w:val="-6"/>
                <w:w w:val="85"/>
                <w:sz w:val="24"/>
              </w:rPr>
              <w:t>B6</w:t>
            </w:r>
          </w:p>
        </w:tc>
        <w:tc>
          <w:tcPr>
            <w:tcW w:w="1138" w:type="dxa"/>
          </w:tcPr>
          <w:p>
            <w:pPr>
              <w:pStyle w:val="TableParagraph"/>
              <w:spacing w:before="105"/>
              <w:rPr>
                <w:sz w:val="24"/>
              </w:rPr>
            </w:pPr>
          </w:p>
          <w:p>
            <w:pPr>
              <w:pStyle w:val="TableParagraph"/>
              <w:spacing w:before="1"/>
              <w:ind w:left="19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Magnésio</w:t>
            </w:r>
          </w:p>
        </w:tc>
        <w:tc>
          <w:tcPr>
            <w:tcW w:w="1133" w:type="dxa"/>
          </w:tcPr>
          <w:p>
            <w:pPr>
              <w:pStyle w:val="TableParagraph"/>
              <w:spacing w:before="105"/>
              <w:rPr>
                <w:sz w:val="24"/>
              </w:rPr>
            </w:pPr>
          </w:p>
          <w:p>
            <w:pPr>
              <w:pStyle w:val="TableParagraph"/>
              <w:spacing w:before="1"/>
              <w:ind w:left="26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Sinérgica</w:t>
            </w:r>
          </w:p>
        </w:tc>
        <w:tc>
          <w:tcPr>
            <w:tcW w:w="1560" w:type="dxa"/>
          </w:tcPr>
          <w:p>
            <w:pPr>
              <w:pStyle w:val="TableParagraph"/>
              <w:spacing w:line="246" w:lineRule="exact"/>
              <w:ind w:left="35"/>
              <w:jc w:val="both"/>
              <w:rPr>
                <w:sz w:val="24"/>
              </w:rPr>
            </w:pPr>
            <w:r>
              <w:rPr>
                <w:w w:val="70"/>
                <w:sz w:val="24"/>
              </w:rPr>
              <w:t>Ambos</w:t>
            </w:r>
            <w:r>
              <w:rPr>
                <w:spacing w:val="20"/>
                <w:sz w:val="24"/>
              </w:rPr>
              <w:t> </w:t>
            </w:r>
            <w:r>
              <w:rPr>
                <w:w w:val="70"/>
                <w:sz w:val="24"/>
              </w:rPr>
              <w:t>atuam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w w:val="70"/>
                <w:sz w:val="24"/>
              </w:rPr>
              <w:t>na</w:t>
            </w:r>
          </w:p>
          <w:p>
            <w:pPr>
              <w:pStyle w:val="TableParagraph"/>
              <w:spacing w:line="237" w:lineRule="auto" w:before="1"/>
              <w:ind w:left="26" w:right="15" w:hanging="1"/>
              <w:jc w:val="both"/>
              <w:rPr>
                <w:sz w:val="24"/>
              </w:rPr>
            </w:pPr>
            <w:r>
              <w:rPr>
                <w:w w:val="75"/>
                <w:sz w:val="24"/>
              </w:rPr>
              <w:t>neuromodulação e reduzem sintomas </w:t>
            </w:r>
            <w:r>
              <w:rPr>
                <w:w w:val="85"/>
                <w:sz w:val="24"/>
              </w:rPr>
              <w:t>de TPM</w:t>
            </w:r>
          </w:p>
        </w:tc>
        <w:tc>
          <w:tcPr>
            <w:tcW w:w="2006" w:type="dxa"/>
          </w:tcPr>
          <w:p>
            <w:pPr>
              <w:pStyle w:val="TableParagraph"/>
              <w:spacing w:line="237" w:lineRule="auto" w:before="110"/>
              <w:ind w:left="27" w:right="38" w:firstLine="5"/>
              <w:jc w:val="both"/>
              <w:rPr>
                <w:sz w:val="24"/>
              </w:rPr>
            </w:pPr>
            <w:r>
              <w:rPr>
                <w:w w:val="75"/>
                <w:sz w:val="24"/>
              </w:rPr>
              <w:t>Utilizar em conjunto</w:t>
            </w:r>
            <w:r>
              <w:rPr>
                <w:spacing w:val="-17"/>
                <w:sz w:val="24"/>
              </w:rPr>
              <w:t> </w:t>
            </w:r>
            <w:r>
              <w:rPr>
                <w:w w:val="75"/>
                <w:sz w:val="24"/>
              </w:rPr>
              <w:t>em </w:t>
            </w:r>
            <w:r>
              <w:rPr>
                <w:spacing w:val="-2"/>
                <w:w w:val="75"/>
                <w:sz w:val="24"/>
              </w:rPr>
              <w:t>casos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TPM,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estresse </w:t>
            </w:r>
            <w:r>
              <w:rPr>
                <w:w w:val="85"/>
                <w:sz w:val="24"/>
              </w:rPr>
              <w:t>e ansiedade</w:t>
            </w:r>
          </w:p>
        </w:tc>
      </w:tr>
      <w:tr>
        <w:trPr>
          <w:trHeight w:val="1132" w:hRule="atLeast"/>
        </w:trPr>
        <w:tc>
          <w:tcPr>
            <w:tcW w:w="893" w:type="dxa"/>
          </w:tcPr>
          <w:p>
            <w:pPr>
              <w:pStyle w:val="TableParagraph"/>
              <w:spacing w:line="237" w:lineRule="auto" w:before="240"/>
              <w:ind w:left="34" w:right="57" w:firstLine="2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Vitamina </w:t>
            </w:r>
            <w:r>
              <w:rPr>
                <w:spacing w:val="-4"/>
                <w:w w:val="85"/>
                <w:sz w:val="24"/>
              </w:rPr>
              <w:t>B12</w:t>
            </w:r>
          </w:p>
        </w:tc>
        <w:tc>
          <w:tcPr>
            <w:tcW w:w="1138" w:type="dxa"/>
          </w:tcPr>
          <w:p>
            <w:pPr>
              <w:pStyle w:val="TableParagraph"/>
              <w:spacing w:line="237" w:lineRule="auto" w:before="240"/>
              <w:ind w:left="23" w:right="172" w:firstLine="7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Ácido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fólico </w:t>
            </w:r>
            <w:r>
              <w:rPr>
                <w:spacing w:val="-4"/>
                <w:w w:val="85"/>
                <w:sz w:val="24"/>
              </w:rPr>
              <w:t>(B9)</w:t>
            </w:r>
          </w:p>
        </w:tc>
        <w:tc>
          <w:tcPr>
            <w:tcW w:w="1133" w:type="dxa"/>
          </w:tcPr>
          <w:p>
            <w:pPr>
              <w:pStyle w:val="TableParagraph"/>
              <w:spacing w:before="98"/>
              <w:rPr>
                <w:sz w:val="24"/>
              </w:rPr>
            </w:pPr>
          </w:p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Sinérgica</w:t>
            </w:r>
          </w:p>
        </w:tc>
        <w:tc>
          <w:tcPr>
            <w:tcW w:w="1560" w:type="dxa"/>
          </w:tcPr>
          <w:p>
            <w:pPr>
              <w:pStyle w:val="TableParagraph"/>
              <w:spacing w:line="232" w:lineRule="auto" w:before="251"/>
              <w:ind w:left="25" w:right="101" w:hanging="3"/>
              <w:rPr>
                <w:sz w:val="24"/>
              </w:rPr>
            </w:pPr>
            <w:r>
              <w:rPr>
                <w:w w:val="85"/>
                <w:sz w:val="24"/>
              </w:rPr>
              <w:t>Coenzimas no </w:t>
            </w:r>
            <w:r>
              <w:rPr>
                <w:spacing w:val="-2"/>
                <w:w w:val="75"/>
                <w:sz w:val="24"/>
              </w:rPr>
              <w:t>ciclo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da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metilaçáo</w:t>
            </w:r>
          </w:p>
        </w:tc>
        <w:tc>
          <w:tcPr>
            <w:tcW w:w="2006" w:type="dxa"/>
          </w:tcPr>
          <w:p>
            <w:pPr>
              <w:pStyle w:val="TableParagraph"/>
              <w:spacing w:line="246" w:lineRule="exact"/>
              <w:ind w:left="30"/>
              <w:rPr>
                <w:sz w:val="24"/>
              </w:rPr>
            </w:pPr>
            <w:r>
              <w:rPr>
                <w:w w:val="75"/>
                <w:sz w:val="24"/>
              </w:rPr>
              <w:t>Avaliar</w:t>
            </w:r>
            <w:r>
              <w:rPr>
                <w:spacing w:val="-8"/>
                <w:sz w:val="24"/>
              </w:rPr>
              <w:t> </w:t>
            </w:r>
            <w:r>
              <w:rPr>
                <w:w w:val="75"/>
                <w:sz w:val="24"/>
              </w:rPr>
              <w:t>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suplementar</w:t>
            </w:r>
          </w:p>
          <w:p>
            <w:pPr>
              <w:pStyle w:val="TableParagraph"/>
              <w:spacing w:line="237" w:lineRule="auto" w:before="1"/>
              <w:ind w:left="28"/>
              <w:rPr>
                <w:sz w:val="24"/>
              </w:rPr>
            </w:pPr>
            <w:r>
              <w:rPr>
                <w:w w:val="85"/>
                <w:sz w:val="24"/>
              </w:rPr>
              <w:t>em conjunto, </w:t>
            </w:r>
            <w:r>
              <w:rPr>
                <w:w w:val="80"/>
                <w:sz w:val="24"/>
              </w:rPr>
              <w:t>espe‹cialmente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em </w:t>
            </w:r>
            <w:r>
              <w:rPr>
                <w:spacing w:val="-2"/>
                <w:w w:val="75"/>
                <w:sz w:val="24"/>
              </w:rPr>
              <w:t>desordens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cognitivas</w:t>
            </w:r>
          </w:p>
        </w:tc>
      </w:tr>
      <w:tr>
        <w:trPr>
          <w:trHeight w:val="858" w:hRule="atLeast"/>
        </w:trPr>
        <w:tc>
          <w:tcPr>
            <w:tcW w:w="893" w:type="dxa"/>
          </w:tcPr>
          <w:p>
            <w:pPr>
              <w:pStyle w:val="TableParagraph"/>
              <w:spacing w:before="242"/>
              <w:ind w:left="33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Ômega3</w:t>
            </w:r>
          </w:p>
        </w:tc>
        <w:tc>
          <w:tcPr>
            <w:tcW w:w="1138" w:type="dxa"/>
          </w:tcPr>
          <w:p>
            <w:pPr>
              <w:pStyle w:val="TableParagraph"/>
              <w:spacing w:before="242"/>
              <w:ind w:left="29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VitaminaE</w:t>
            </w:r>
          </w:p>
        </w:tc>
        <w:tc>
          <w:tcPr>
            <w:tcW w:w="1133" w:type="dxa"/>
          </w:tcPr>
          <w:p>
            <w:pPr>
              <w:pStyle w:val="TableParagraph"/>
              <w:spacing w:before="57"/>
              <w:rPr>
                <w:sz w:val="20"/>
              </w:rPr>
            </w:pPr>
          </w:p>
          <w:p>
            <w:pPr>
              <w:pStyle w:val="TableParagraph"/>
              <w:ind w:left="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84632" cy="150875"/>
                  <wp:effectExtent l="0" t="0" r="0" b="0"/>
                  <wp:docPr id="178" name="Image 1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" cy="1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60" w:type="dxa"/>
          </w:tcPr>
          <w:p>
            <w:pPr>
              <w:pStyle w:val="TableParagraph"/>
              <w:spacing w:line="244" w:lineRule="exact"/>
              <w:ind w:left="26"/>
              <w:rPr>
                <w:sz w:val="24"/>
              </w:rPr>
            </w:pPr>
            <w:r>
              <w:rPr>
                <w:w w:val="70"/>
                <w:sz w:val="24"/>
              </w:rPr>
              <w:t>Vitamina</w:t>
            </w:r>
            <w:r>
              <w:rPr>
                <w:spacing w:val="14"/>
                <w:sz w:val="24"/>
              </w:rPr>
              <w:t> </w:t>
            </w:r>
            <w:r>
              <w:rPr>
                <w:w w:val="70"/>
                <w:sz w:val="24"/>
              </w:rPr>
              <w:t>E</w:t>
            </w:r>
            <w:r>
              <w:rPr>
                <w:sz w:val="24"/>
              </w:rPr>
              <w:t> </w:t>
            </w:r>
            <w:r>
              <w:rPr>
                <w:spacing w:val="-2"/>
                <w:w w:val="70"/>
                <w:sz w:val="24"/>
              </w:rPr>
              <w:t>protege</w:t>
            </w:r>
          </w:p>
          <w:p>
            <w:pPr>
              <w:pStyle w:val="TableParagraph"/>
              <w:spacing w:line="237" w:lineRule="auto" w:before="1"/>
              <w:ind w:left="26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os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ômega-3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da </w:t>
            </w:r>
            <w:r>
              <w:rPr>
                <w:spacing w:val="-2"/>
                <w:w w:val="85"/>
                <w:sz w:val="24"/>
              </w:rPr>
              <w:t>oxidação</w:t>
            </w:r>
          </w:p>
        </w:tc>
        <w:tc>
          <w:tcPr>
            <w:tcW w:w="2006" w:type="dxa"/>
          </w:tcPr>
          <w:p>
            <w:pPr>
              <w:pStyle w:val="TableParagraph"/>
              <w:spacing w:line="244" w:lineRule="exact"/>
              <w:ind w:left="26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Suplenientação</w:t>
            </w:r>
          </w:p>
          <w:p>
            <w:pPr>
              <w:pStyle w:val="TableParagraph"/>
              <w:spacing w:line="237" w:lineRule="auto" w:before="1"/>
              <w:ind w:left="21" w:firstLine="6"/>
              <w:rPr>
                <w:sz w:val="24"/>
              </w:rPr>
            </w:pPr>
            <w:r>
              <w:rPr>
                <w:w w:val="85"/>
                <w:sz w:val="24"/>
              </w:rPr>
              <w:t>combinada em </w:t>
            </w:r>
            <w:r>
              <w:rPr>
                <w:spacing w:val="-2"/>
                <w:w w:val="75"/>
                <w:sz w:val="24"/>
              </w:rPr>
              <w:t>processos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inflamatôrios</w:t>
            </w:r>
          </w:p>
        </w:tc>
      </w:tr>
      <w:tr>
        <w:trPr>
          <w:trHeight w:val="858" w:hRule="atLeast"/>
        </w:trPr>
        <w:tc>
          <w:tcPr>
            <w:tcW w:w="893" w:type="dxa"/>
          </w:tcPr>
          <w:p>
            <w:pPr>
              <w:pStyle w:val="TableParagraph"/>
              <w:spacing w:line="237" w:lineRule="auto" w:before="105"/>
              <w:ind w:left="33" w:right="153" w:firstLine="3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Vitamina </w:t>
            </w:r>
            <w:r>
              <w:rPr>
                <w:spacing w:val="-10"/>
                <w:w w:val="85"/>
                <w:sz w:val="24"/>
              </w:rPr>
              <w:t>C</w:t>
            </w:r>
          </w:p>
        </w:tc>
        <w:tc>
          <w:tcPr>
            <w:tcW w:w="1138" w:type="dxa"/>
          </w:tcPr>
          <w:p>
            <w:pPr>
              <w:pStyle w:val="TableParagraph"/>
              <w:spacing w:before="240"/>
              <w:ind w:left="25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Cobre</w:t>
            </w:r>
          </w:p>
        </w:tc>
        <w:tc>
          <w:tcPr>
            <w:tcW w:w="1133" w:type="dxa"/>
          </w:tcPr>
          <w:p>
            <w:pPr>
              <w:pStyle w:val="TableParagraph"/>
              <w:spacing w:before="240"/>
              <w:ind w:left="3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Antagônica</w:t>
            </w:r>
          </w:p>
        </w:tc>
        <w:tc>
          <w:tcPr>
            <w:tcW w:w="1560" w:type="dxa"/>
          </w:tcPr>
          <w:p>
            <w:pPr>
              <w:pStyle w:val="TableParagraph"/>
              <w:spacing w:line="245" w:lineRule="exact"/>
              <w:ind w:left="28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Altas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doses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w w:val="75"/>
                <w:sz w:val="24"/>
              </w:rPr>
              <w:t>C</w:t>
            </w:r>
          </w:p>
          <w:p>
            <w:pPr>
              <w:pStyle w:val="TableParagraph"/>
              <w:spacing w:line="244" w:lineRule="auto"/>
              <w:ind w:left="26" w:right="40" w:hanging="8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reduzem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absorção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cobre</w:t>
            </w:r>
          </w:p>
        </w:tc>
        <w:tc>
          <w:tcPr>
            <w:tcW w:w="2006" w:type="dxa"/>
          </w:tcPr>
          <w:p>
            <w:pPr>
              <w:pStyle w:val="TableParagraph"/>
              <w:spacing w:line="245" w:lineRule="exact"/>
              <w:ind w:left="18"/>
              <w:rPr>
                <w:sz w:val="24"/>
              </w:rPr>
            </w:pPr>
            <w:r>
              <w:rPr>
                <w:w w:val="75"/>
                <w:sz w:val="24"/>
              </w:rPr>
              <w:t>Usar</w:t>
            </w:r>
            <w:r>
              <w:rPr>
                <w:spacing w:val="-8"/>
                <w:sz w:val="24"/>
              </w:rPr>
              <w:t> </w:t>
            </w:r>
            <w:r>
              <w:rPr>
                <w:w w:val="75"/>
                <w:sz w:val="24"/>
              </w:rPr>
              <w:t>em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momentos</w:t>
            </w:r>
          </w:p>
          <w:p>
            <w:pPr>
              <w:pStyle w:val="TableParagraph"/>
              <w:spacing w:line="244" w:lineRule="auto"/>
              <w:ind w:left="21" w:firstLine="7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distintos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em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terapia </w:t>
            </w:r>
            <w:r>
              <w:rPr>
                <w:spacing w:val="-2"/>
                <w:w w:val="85"/>
                <w:sz w:val="24"/>
              </w:rPr>
              <w:t>prolongada</w:t>
            </w:r>
          </w:p>
        </w:tc>
      </w:tr>
      <w:tr>
        <w:trPr>
          <w:trHeight w:val="1141" w:hRule="atLeast"/>
        </w:trPr>
        <w:tc>
          <w:tcPr>
            <w:tcW w:w="893" w:type="dxa"/>
          </w:tcPr>
          <w:p>
            <w:pPr>
              <w:pStyle w:val="TableParagraph"/>
              <w:spacing w:line="237" w:lineRule="auto" w:before="247"/>
              <w:ind w:left="27" w:right="57" w:firstLine="9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Vitamina </w:t>
            </w:r>
            <w:r>
              <w:rPr>
                <w:spacing w:val="-6"/>
                <w:w w:val="85"/>
                <w:sz w:val="24"/>
              </w:rPr>
              <w:t>K2</w:t>
            </w:r>
          </w:p>
        </w:tc>
        <w:tc>
          <w:tcPr>
            <w:tcW w:w="1138" w:type="dxa"/>
          </w:tcPr>
          <w:p>
            <w:pPr>
              <w:pStyle w:val="TableParagraph"/>
              <w:spacing w:before="105"/>
              <w:rPr>
                <w:sz w:val="24"/>
              </w:rPr>
            </w:pPr>
          </w:p>
          <w:p>
            <w:pPr>
              <w:pStyle w:val="TableParagraph"/>
              <w:spacing w:before="1"/>
              <w:ind w:left="29"/>
              <w:rPr>
                <w:sz w:val="24"/>
              </w:rPr>
            </w:pPr>
            <w:r>
              <w:rPr>
                <w:w w:val="70"/>
                <w:sz w:val="24"/>
              </w:rPr>
              <w:t>Vitamina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10"/>
                <w:w w:val="85"/>
                <w:sz w:val="24"/>
              </w:rPr>
              <w:t>D</w:t>
            </w:r>
          </w:p>
        </w:tc>
        <w:tc>
          <w:tcPr>
            <w:tcW w:w="1133" w:type="dxa"/>
          </w:tcPr>
          <w:p>
            <w:pPr>
              <w:pStyle w:val="TableParagraph"/>
              <w:spacing w:before="105"/>
              <w:rPr>
                <w:sz w:val="24"/>
              </w:rPr>
            </w:pPr>
          </w:p>
          <w:p>
            <w:pPr>
              <w:pStyle w:val="TableParagraph"/>
              <w:spacing w:before="1"/>
              <w:ind w:left="33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Sinérgica</w:t>
            </w:r>
          </w:p>
        </w:tc>
        <w:tc>
          <w:tcPr>
            <w:tcW w:w="1560" w:type="dxa"/>
          </w:tcPr>
          <w:p>
            <w:pPr>
              <w:pStyle w:val="TableParagraph"/>
              <w:spacing w:line="246" w:lineRule="exact"/>
              <w:ind w:left="17"/>
              <w:rPr>
                <w:sz w:val="24"/>
              </w:rPr>
            </w:pPr>
            <w:r>
              <w:rPr>
                <w:w w:val="75"/>
                <w:sz w:val="24"/>
              </w:rPr>
              <w:t>K2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evita</w:t>
            </w:r>
          </w:p>
          <w:p>
            <w:pPr>
              <w:pStyle w:val="TableParagraph"/>
              <w:spacing w:line="237" w:lineRule="auto" w:before="1"/>
              <w:ind w:left="18" w:firstLine="6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calcificaçáo ectópica </w:t>
            </w:r>
            <w:r>
              <w:rPr>
                <w:spacing w:val="-2"/>
                <w:w w:val="75"/>
                <w:sz w:val="24"/>
              </w:rPr>
              <w:t>promovida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pela</w:t>
            </w:r>
            <w:r>
              <w:rPr>
                <w:spacing w:val="-15"/>
                <w:sz w:val="24"/>
              </w:rPr>
              <w:t> </w:t>
            </w:r>
            <w:r>
              <w:rPr>
                <w:color w:val="0C0C0C"/>
                <w:spacing w:val="-2"/>
                <w:w w:val="75"/>
                <w:sz w:val="24"/>
              </w:rPr>
              <w:t>D</w:t>
            </w:r>
          </w:p>
        </w:tc>
        <w:tc>
          <w:tcPr>
            <w:tcW w:w="2006" w:type="dxa"/>
          </w:tcPr>
          <w:p>
            <w:pPr>
              <w:pStyle w:val="TableParagraph"/>
              <w:spacing w:line="237" w:lineRule="auto" w:before="110"/>
              <w:ind w:left="20" w:right="469" w:firstLine="1"/>
              <w:rPr>
                <w:sz w:val="24"/>
              </w:rPr>
            </w:pPr>
            <w:r>
              <w:rPr>
                <w:w w:val="75"/>
                <w:sz w:val="24"/>
              </w:rPr>
              <w:t>Indicar juntas </w:t>
            </w:r>
            <w:r>
              <w:rPr>
                <w:w w:val="75"/>
                <w:sz w:val="24"/>
              </w:rPr>
              <w:t>para </w:t>
            </w:r>
            <w:r>
              <w:rPr>
                <w:w w:val="85"/>
                <w:sz w:val="24"/>
              </w:rPr>
              <w:t>saúde</w:t>
            </w:r>
            <w:r>
              <w:rPr>
                <w:spacing w:val="-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óssea e </w:t>
            </w:r>
            <w:r>
              <w:rPr>
                <w:spacing w:val="-2"/>
                <w:w w:val="85"/>
                <w:sz w:val="24"/>
              </w:rPr>
              <w:t>cardiovascular</w:t>
            </w:r>
          </w:p>
        </w:tc>
      </w:tr>
      <w:tr>
        <w:trPr>
          <w:trHeight w:val="863" w:hRule="atLeast"/>
        </w:trPr>
        <w:tc>
          <w:tcPr>
            <w:tcW w:w="893" w:type="dxa"/>
          </w:tcPr>
          <w:p>
            <w:pPr>
              <w:pStyle w:val="TableParagraph"/>
              <w:spacing w:before="233"/>
              <w:ind w:left="27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Selênio</w:t>
            </w:r>
          </w:p>
        </w:tc>
        <w:tc>
          <w:tcPr>
            <w:tcW w:w="1138" w:type="dxa"/>
          </w:tcPr>
          <w:p>
            <w:pPr>
              <w:pStyle w:val="TableParagraph"/>
              <w:spacing w:before="233"/>
              <w:ind w:left="22"/>
              <w:rPr>
                <w:sz w:val="24"/>
              </w:rPr>
            </w:pPr>
            <w:r>
              <w:rPr>
                <w:spacing w:val="-4"/>
                <w:w w:val="85"/>
                <w:sz w:val="24"/>
              </w:rPr>
              <w:t>lodo</w:t>
            </w:r>
          </w:p>
        </w:tc>
        <w:tc>
          <w:tcPr>
            <w:tcW w:w="1133" w:type="dxa"/>
          </w:tcPr>
          <w:p>
            <w:pPr>
              <w:pStyle w:val="TableParagraph"/>
              <w:spacing w:before="233"/>
              <w:ind w:left="26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Sinérgica</w:t>
            </w:r>
          </w:p>
        </w:tc>
        <w:tc>
          <w:tcPr>
            <w:tcW w:w="1560" w:type="dxa"/>
          </w:tcPr>
          <w:p>
            <w:pPr>
              <w:pStyle w:val="TableParagraph"/>
              <w:spacing w:line="241" w:lineRule="exact"/>
              <w:ind w:left="35"/>
              <w:rPr>
                <w:sz w:val="24"/>
              </w:rPr>
            </w:pPr>
            <w:r>
              <w:rPr>
                <w:w w:val="70"/>
                <w:sz w:val="24"/>
              </w:rPr>
              <w:t>Ambos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5"/>
                <w:w w:val="75"/>
                <w:sz w:val="24"/>
              </w:rPr>
              <w:t>são</w:t>
            </w:r>
          </w:p>
          <w:p>
            <w:pPr>
              <w:pStyle w:val="TableParagraph"/>
              <w:spacing w:line="237" w:lineRule="auto" w:before="1"/>
              <w:ind w:left="18" w:firstLine="7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essenciais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para </w:t>
            </w:r>
            <w:r>
              <w:rPr>
                <w:spacing w:val="-2"/>
                <w:w w:val="75"/>
                <w:sz w:val="24"/>
              </w:rPr>
              <w:t>função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tireoidiana</w:t>
            </w:r>
          </w:p>
        </w:tc>
        <w:tc>
          <w:tcPr>
            <w:tcW w:w="2006" w:type="dxa"/>
          </w:tcPr>
          <w:p>
            <w:pPr>
              <w:pStyle w:val="TableParagraph"/>
              <w:spacing w:line="241" w:lineRule="exact"/>
              <w:ind w:left="30"/>
              <w:rPr>
                <w:sz w:val="24"/>
              </w:rPr>
            </w:pPr>
            <w:r>
              <w:rPr>
                <w:w w:val="75"/>
                <w:sz w:val="24"/>
              </w:rPr>
              <w:t>Associar</w:t>
            </w:r>
            <w:r>
              <w:rPr>
                <w:spacing w:val="-15"/>
                <w:sz w:val="24"/>
              </w:rPr>
              <w:t> </w:t>
            </w:r>
            <w:r>
              <w:rPr>
                <w:w w:val="75"/>
                <w:sz w:val="24"/>
              </w:rPr>
              <w:t>em</w:t>
            </w:r>
            <w:r>
              <w:rPr>
                <w:spacing w:val="-16"/>
                <w:sz w:val="24"/>
              </w:rPr>
              <w:t> </w:t>
            </w:r>
            <w:r>
              <w:rPr>
                <w:w w:val="75"/>
                <w:sz w:val="24"/>
              </w:rPr>
              <w:t>casos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w w:val="75"/>
                <w:sz w:val="24"/>
              </w:rPr>
              <w:t>de</w:t>
            </w:r>
          </w:p>
          <w:p>
            <w:pPr>
              <w:pStyle w:val="TableParagraph"/>
              <w:spacing w:line="237" w:lineRule="auto" w:before="1"/>
              <w:ind w:left="19" w:firstLine="2"/>
              <w:rPr>
                <w:sz w:val="24"/>
              </w:rPr>
            </w:pPr>
            <w:r>
              <w:rPr>
                <w:w w:val="75"/>
                <w:sz w:val="24"/>
              </w:rPr>
              <w:t>hip0tife0idismo leve ou </w:t>
            </w:r>
            <w:r>
              <w:rPr>
                <w:w w:val="80"/>
                <w:sz w:val="24"/>
              </w:rPr>
              <w:t>tireoidite autoimune</w:t>
            </w:r>
          </w:p>
        </w:tc>
      </w:tr>
      <w:tr>
        <w:trPr>
          <w:trHeight w:val="844" w:hRule="atLeast"/>
        </w:trPr>
        <w:tc>
          <w:tcPr>
            <w:tcW w:w="893" w:type="dxa"/>
          </w:tcPr>
          <w:p>
            <w:pPr>
              <w:pStyle w:val="TableParagraph"/>
              <w:spacing w:before="143"/>
              <w:ind w:left="31"/>
              <w:rPr>
                <w:sz w:val="19"/>
              </w:rPr>
            </w:pPr>
            <w:r>
              <w:rPr>
                <w:spacing w:val="-4"/>
                <w:w w:val="95"/>
                <w:sz w:val="19"/>
              </w:rPr>
              <w:t>ACdO</w:t>
            </w:r>
          </w:p>
          <w:p>
            <w:pPr>
              <w:pStyle w:val="TableParagraph"/>
              <w:spacing w:before="8"/>
              <w:ind w:left="28"/>
              <w:rPr>
                <w:sz w:val="24"/>
              </w:rPr>
            </w:pPr>
            <w:r>
              <w:rPr>
                <w:w w:val="70"/>
                <w:sz w:val="24"/>
              </w:rPr>
              <w:t>fólico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(B9)</w:t>
            </w:r>
          </w:p>
        </w:tc>
        <w:tc>
          <w:tcPr>
            <w:tcW w:w="1138" w:type="dxa"/>
          </w:tcPr>
          <w:p>
            <w:pPr>
              <w:pStyle w:val="TableParagraph"/>
              <w:spacing w:before="33"/>
              <w:rPr>
                <w:sz w:val="20"/>
              </w:rPr>
            </w:pPr>
          </w:p>
          <w:p>
            <w:pPr>
              <w:pStyle w:val="TableParagraph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Zinco</w:t>
            </w:r>
          </w:p>
        </w:tc>
        <w:tc>
          <w:tcPr>
            <w:tcW w:w="1133" w:type="dxa"/>
          </w:tcPr>
          <w:p>
            <w:pPr>
              <w:pStyle w:val="TableParagraph"/>
              <w:spacing w:before="33"/>
              <w:rPr>
                <w:sz w:val="20"/>
              </w:rPr>
            </w:pPr>
          </w:p>
          <w:p>
            <w:pPr>
              <w:pStyle w:val="TableParagraph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Sinérgica</w:t>
            </w:r>
          </w:p>
        </w:tc>
        <w:tc>
          <w:tcPr>
            <w:tcW w:w="1560" w:type="dxa"/>
          </w:tcPr>
          <w:p>
            <w:pPr>
              <w:pStyle w:val="TableParagraph"/>
              <w:spacing w:line="234" w:lineRule="exact"/>
              <w:ind w:left="22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Zinco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contribui</w:t>
            </w:r>
          </w:p>
          <w:p>
            <w:pPr>
              <w:pStyle w:val="TableParagraph"/>
              <w:spacing w:line="232" w:lineRule="auto" w:before="5"/>
              <w:ind w:left="18" w:right="111" w:hanging="7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para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metabolismo 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absorção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w w:val="75"/>
                <w:sz w:val="24"/>
              </w:rPr>
              <w:t>B9</w:t>
            </w:r>
          </w:p>
        </w:tc>
        <w:tc>
          <w:tcPr>
            <w:tcW w:w="2006" w:type="dxa"/>
          </w:tcPr>
          <w:p>
            <w:pPr>
              <w:pStyle w:val="TableParagraph"/>
              <w:spacing w:line="234" w:lineRule="exact"/>
              <w:ind w:left="30"/>
              <w:rPr>
                <w:sz w:val="24"/>
              </w:rPr>
            </w:pPr>
            <w:r>
              <w:rPr>
                <w:w w:val="75"/>
                <w:sz w:val="24"/>
              </w:rPr>
              <w:t>Associar</w:t>
            </w:r>
            <w:r>
              <w:rPr>
                <w:spacing w:val="-16"/>
                <w:sz w:val="24"/>
              </w:rPr>
              <w:t> </w:t>
            </w:r>
            <w:r>
              <w:rPr>
                <w:w w:val="75"/>
                <w:sz w:val="24"/>
              </w:rPr>
              <w:t>em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gestantes</w:t>
            </w:r>
          </w:p>
          <w:p>
            <w:pPr>
              <w:pStyle w:val="TableParagraph"/>
              <w:spacing w:line="232" w:lineRule="auto" w:before="5"/>
              <w:ind w:left="21" w:hanging="1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pacientes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com </w:t>
            </w:r>
            <w:r>
              <w:rPr>
                <w:spacing w:val="-2"/>
                <w:w w:val="85"/>
                <w:sz w:val="24"/>
              </w:rPr>
              <w:t>anemias</w:t>
            </w:r>
          </w:p>
        </w:tc>
      </w:tr>
      <w:tr>
        <w:trPr>
          <w:trHeight w:val="1127" w:hRule="atLeast"/>
        </w:trPr>
        <w:tc>
          <w:tcPr>
            <w:tcW w:w="893" w:type="dxa"/>
          </w:tcPr>
          <w:p>
            <w:pPr>
              <w:pStyle w:val="TableParagraph"/>
              <w:spacing w:before="98"/>
              <w:rPr>
                <w:sz w:val="24"/>
              </w:rPr>
            </w:pPr>
          </w:p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Magnésio</w:t>
            </w:r>
          </w:p>
        </w:tc>
        <w:tc>
          <w:tcPr>
            <w:tcW w:w="1138" w:type="dxa"/>
          </w:tcPr>
          <w:p>
            <w:pPr>
              <w:pStyle w:val="TableParagraph"/>
              <w:spacing w:before="98"/>
              <w:rPr>
                <w:sz w:val="24"/>
              </w:rPr>
            </w:pPr>
          </w:p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Potássio</w:t>
            </w:r>
          </w:p>
        </w:tc>
        <w:tc>
          <w:tcPr>
            <w:tcW w:w="1133" w:type="dxa"/>
          </w:tcPr>
          <w:p>
            <w:pPr>
              <w:pStyle w:val="TableParagraph"/>
              <w:spacing w:before="98"/>
              <w:rPr>
                <w:sz w:val="24"/>
              </w:rPr>
            </w:pPr>
          </w:p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Sinérgica</w:t>
            </w:r>
          </w:p>
        </w:tc>
        <w:tc>
          <w:tcPr>
            <w:tcW w:w="1560" w:type="dxa"/>
          </w:tcPr>
          <w:p>
            <w:pPr>
              <w:pStyle w:val="TableParagraph"/>
              <w:spacing w:line="246" w:lineRule="exact"/>
              <w:ind w:left="24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Magnésio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auxilia</w:t>
            </w:r>
          </w:p>
          <w:p>
            <w:pPr>
              <w:pStyle w:val="TableParagraph"/>
              <w:spacing w:line="235" w:lineRule="auto" w:before="3"/>
              <w:ind w:left="19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retenção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de </w:t>
            </w:r>
            <w:r>
              <w:rPr>
                <w:spacing w:val="-2"/>
                <w:w w:val="85"/>
                <w:sz w:val="24"/>
              </w:rPr>
              <w:t>potóssio ntracelular</w:t>
            </w:r>
          </w:p>
        </w:tc>
        <w:tc>
          <w:tcPr>
            <w:tcW w:w="2006" w:type="dxa"/>
          </w:tcPr>
          <w:p>
            <w:pPr>
              <w:pStyle w:val="TableParagraph"/>
              <w:spacing w:line="235" w:lineRule="auto" w:before="112"/>
              <w:ind w:left="19" w:right="184" w:firstLine="6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Corrigir </w:t>
            </w:r>
            <w:r>
              <w:rPr>
                <w:w w:val="75"/>
                <w:sz w:val="24"/>
              </w:rPr>
              <w:t>hipomagnesemia</w:t>
            </w:r>
            <w:r>
              <w:rPr>
                <w:spacing w:val="-14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para </w:t>
            </w:r>
            <w:r>
              <w:rPr>
                <w:spacing w:val="-2"/>
                <w:w w:val="85"/>
                <w:sz w:val="24"/>
              </w:rPr>
              <w:t>tratar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hipocalemia</w:t>
            </w:r>
          </w:p>
        </w:tc>
      </w:tr>
      <w:tr>
        <w:trPr>
          <w:trHeight w:val="1132" w:hRule="atLeast"/>
        </w:trPr>
        <w:tc>
          <w:tcPr>
            <w:tcW w:w="893" w:type="dxa"/>
          </w:tcPr>
          <w:p>
            <w:pPr>
              <w:pStyle w:val="TableParagraph"/>
              <w:spacing w:line="237" w:lineRule="auto" w:before="249"/>
              <w:ind w:left="38" w:right="153" w:hanging="2"/>
              <w:rPr>
                <w:sz w:val="24"/>
              </w:rPr>
            </w:pPr>
            <w:r>
              <w:rPr>
                <w:spacing w:val="-2"/>
                <w:w w:val="70"/>
                <w:sz w:val="24"/>
              </w:rPr>
              <w:t>Vitamina </w:t>
            </w:r>
            <w:r>
              <w:rPr>
                <w:spacing w:val="-10"/>
                <w:w w:val="85"/>
                <w:sz w:val="24"/>
              </w:rPr>
              <w:t>A</w:t>
            </w:r>
          </w:p>
        </w:tc>
        <w:tc>
          <w:tcPr>
            <w:tcW w:w="1138" w:type="dxa"/>
          </w:tcPr>
          <w:p>
            <w:pPr>
              <w:pStyle w:val="TableParagraph"/>
              <w:spacing w:before="101"/>
              <w:rPr>
                <w:sz w:val="24"/>
              </w:rPr>
            </w:pPr>
          </w:p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Ferro</w:t>
            </w:r>
          </w:p>
        </w:tc>
        <w:tc>
          <w:tcPr>
            <w:tcW w:w="1133" w:type="dxa"/>
          </w:tcPr>
          <w:p>
            <w:pPr>
              <w:pStyle w:val="TableParagraph"/>
              <w:spacing w:before="101"/>
              <w:rPr>
                <w:sz w:val="24"/>
              </w:rPr>
            </w:pPr>
          </w:p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Sinérgica</w:t>
            </w:r>
          </w:p>
        </w:tc>
        <w:tc>
          <w:tcPr>
            <w:tcW w:w="1560" w:type="dxa"/>
          </w:tcPr>
          <w:p>
            <w:pPr>
              <w:pStyle w:val="TableParagraph"/>
              <w:spacing w:line="245" w:lineRule="exact"/>
              <w:ind w:left="28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Aumenta</w:t>
            </w:r>
          </w:p>
          <w:p>
            <w:pPr>
              <w:pStyle w:val="TableParagraph"/>
              <w:spacing w:line="235" w:lineRule="auto"/>
              <w:ind w:left="19"/>
              <w:rPr>
                <w:sz w:val="24"/>
              </w:rPr>
            </w:pPr>
            <w:r>
              <w:rPr>
                <w:w w:val="85"/>
                <w:sz w:val="24"/>
              </w:rPr>
              <w:t>mobilização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de </w:t>
            </w:r>
            <w:r>
              <w:rPr>
                <w:w w:val="70"/>
                <w:sz w:val="24"/>
              </w:rPr>
              <w:t>ferro</w:t>
            </w:r>
            <w:r>
              <w:rPr>
                <w:sz w:val="24"/>
              </w:rPr>
              <w:t> </w:t>
            </w:r>
            <w:r>
              <w:rPr>
                <w:w w:val="70"/>
                <w:sz w:val="24"/>
              </w:rPr>
              <w:t>dos</w:t>
            </w:r>
            <w:r>
              <w:rPr>
                <w:sz w:val="24"/>
              </w:rPr>
              <w:t> </w:t>
            </w:r>
            <w:r>
              <w:rPr>
                <w:w w:val="70"/>
                <w:sz w:val="24"/>
              </w:rPr>
              <w:t>estoques </w:t>
            </w:r>
            <w:r>
              <w:rPr>
                <w:spacing w:val="-2"/>
                <w:w w:val="85"/>
                <w:sz w:val="24"/>
              </w:rPr>
              <w:t>hepáticos</w:t>
            </w:r>
          </w:p>
        </w:tc>
        <w:tc>
          <w:tcPr>
            <w:tcW w:w="2006" w:type="dxa"/>
          </w:tcPr>
          <w:p>
            <w:pPr>
              <w:pStyle w:val="TableParagraph"/>
              <w:spacing w:line="235" w:lineRule="auto" w:before="115"/>
              <w:ind w:left="28" w:hanging="4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Considerar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quando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ferro </w:t>
            </w:r>
            <w:r>
              <w:rPr>
                <w:spacing w:val="-2"/>
                <w:w w:val="85"/>
                <w:sz w:val="24"/>
              </w:rPr>
              <w:t>está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normal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mas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há anemia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funcional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1737360</wp:posOffset>
            </wp:positionH>
            <wp:positionV relativeFrom="page">
              <wp:posOffset>7552943</wp:posOffset>
            </wp:positionV>
            <wp:extent cx="475488" cy="470916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0" w:footer="4770" w:top="1060" w:bottom="4960" w:left="141" w:right="141"/>
        </w:sectPr>
      </w:pP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2504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"/>
        <w:gridCol w:w="1152"/>
        <w:gridCol w:w="1123"/>
        <w:gridCol w:w="1569"/>
        <w:gridCol w:w="1996"/>
      </w:tblGrid>
      <w:tr>
        <w:trPr>
          <w:trHeight w:val="613" w:hRule="atLeast"/>
        </w:trPr>
        <w:tc>
          <w:tcPr>
            <w:tcW w:w="912" w:type="dxa"/>
          </w:tcPr>
          <w:p>
            <w:pPr>
              <w:pStyle w:val="TableParagraph"/>
              <w:spacing w:line="254" w:lineRule="auto" w:before="12"/>
              <w:ind w:left="22" w:right="72" w:firstLine="7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Nutriente </w:t>
            </w:r>
            <w:r>
              <w:rPr>
                <w:color w:val="161616"/>
                <w:spacing w:val="-10"/>
                <w:w w:val="95"/>
                <w:sz w:val="23"/>
              </w:rPr>
              <w:t>1</w:t>
            </w:r>
          </w:p>
        </w:tc>
        <w:tc>
          <w:tcPr>
            <w:tcW w:w="1152" w:type="dxa"/>
          </w:tcPr>
          <w:p>
            <w:pPr>
              <w:pStyle w:val="TableParagraph"/>
              <w:spacing w:before="148"/>
              <w:ind w:left="3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Nutriente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10"/>
                <w:w w:val="95"/>
                <w:sz w:val="23"/>
              </w:rPr>
              <w:t>2</w:t>
            </w:r>
          </w:p>
        </w:tc>
        <w:tc>
          <w:tcPr>
            <w:tcW w:w="1123" w:type="dxa"/>
          </w:tcPr>
          <w:p>
            <w:pPr>
              <w:pStyle w:val="TableParagraph"/>
              <w:spacing w:line="254" w:lineRule="auto" w:before="4"/>
              <w:ind w:left="-1" w:right="321" w:firstLine="1"/>
              <w:rPr>
                <w:sz w:val="23"/>
              </w:rPr>
            </w:pPr>
            <w:r>
              <w:rPr>
                <w:w w:val="95"/>
                <w:sz w:val="23"/>
              </w:rPr>
              <w:t>Tipo de </w:t>
            </w:r>
            <w:r>
              <w:rPr>
                <w:spacing w:val="-2"/>
                <w:w w:val="80"/>
                <w:sz w:val="23"/>
              </w:rPr>
              <w:t>Interação</w:t>
            </w:r>
          </w:p>
        </w:tc>
        <w:tc>
          <w:tcPr>
            <w:tcW w:w="1569" w:type="dxa"/>
          </w:tcPr>
          <w:p>
            <w:pPr>
              <w:pStyle w:val="TableParagraph"/>
              <w:spacing w:before="141"/>
              <w:ind w:left="3"/>
              <w:rPr>
                <w:sz w:val="23"/>
              </w:rPr>
            </w:pPr>
            <w:r>
              <w:rPr>
                <w:w w:val="85"/>
                <w:sz w:val="23"/>
              </w:rPr>
              <w:t>Efeito</w:t>
            </w:r>
            <w:r>
              <w:rPr>
                <w:spacing w:val="-5"/>
                <w:w w:val="95"/>
                <w:sz w:val="23"/>
              </w:rPr>
              <w:t> </w:t>
            </w:r>
            <w:r>
              <w:rPr>
                <w:spacing w:val="-2"/>
                <w:w w:val="95"/>
                <w:sz w:val="23"/>
              </w:rPr>
              <w:t>Clínico</w:t>
            </w:r>
          </w:p>
        </w:tc>
        <w:tc>
          <w:tcPr>
            <w:tcW w:w="1996" w:type="dxa"/>
          </w:tcPr>
          <w:p>
            <w:pPr>
              <w:pStyle w:val="TableParagraph"/>
              <w:spacing w:before="141"/>
              <w:ind w:left="3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Conduta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w w:val="95"/>
                <w:sz w:val="23"/>
              </w:rPr>
              <w:t>Terapêutica</w:t>
            </w:r>
          </w:p>
        </w:tc>
      </w:tr>
      <w:tr>
        <w:trPr>
          <w:trHeight w:val="580" w:hRule="atLeast"/>
        </w:trPr>
        <w:tc>
          <w:tcPr>
            <w:tcW w:w="912" w:type="dxa"/>
          </w:tcPr>
          <w:p>
            <w:pPr>
              <w:pStyle w:val="TableParagraph"/>
              <w:spacing w:before="117"/>
              <w:ind w:left="36"/>
              <w:rPr>
                <w:sz w:val="23"/>
              </w:rPr>
            </w:pPr>
            <w:r>
              <w:rPr>
                <w:spacing w:val="-4"/>
                <w:w w:val="85"/>
                <w:sz w:val="23"/>
              </w:rPr>
              <w:t>Ferro</w:t>
            </w:r>
          </w:p>
        </w:tc>
        <w:tc>
          <w:tcPr>
            <w:tcW w:w="1152" w:type="dxa"/>
          </w:tcPr>
          <w:p>
            <w:pPr>
              <w:pStyle w:val="TableParagraph"/>
              <w:spacing w:before="117"/>
              <w:ind w:left="11"/>
              <w:rPr>
                <w:sz w:val="23"/>
              </w:rPr>
            </w:pPr>
            <w:r>
              <w:rPr>
                <w:w w:val="85"/>
                <w:sz w:val="23"/>
              </w:rPr>
              <w:t>Ma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ganês</w:t>
            </w:r>
          </w:p>
        </w:tc>
        <w:tc>
          <w:tcPr>
            <w:tcW w:w="1123" w:type="dxa"/>
          </w:tcPr>
          <w:p>
            <w:pPr>
              <w:pStyle w:val="TableParagraph"/>
              <w:spacing w:before="117"/>
              <w:ind w:left="7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Antagônica</w:t>
            </w:r>
          </w:p>
        </w:tc>
        <w:tc>
          <w:tcPr>
            <w:tcW w:w="1569" w:type="dxa"/>
          </w:tcPr>
          <w:p>
            <w:pPr>
              <w:pStyle w:val="TableParagraph"/>
              <w:spacing w:line="242" w:lineRule="auto"/>
              <w:ind w:left="13" w:right="44" w:firstLine="3"/>
              <w:rPr>
                <w:sz w:val="23"/>
              </w:rPr>
            </w:pPr>
            <w:r>
              <w:rPr>
                <w:w w:val="85"/>
                <w:sz w:val="23"/>
              </w:rPr>
              <w:t>Con‹petiçáo</w:t>
            </w:r>
            <w:r>
              <w:rPr>
                <w:spacing w:val="-5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pela </w:t>
            </w:r>
            <w:r>
              <w:rPr>
                <w:w w:val="75"/>
                <w:sz w:val="23"/>
              </w:rPr>
              <w:t>absorção inles[inal</w:t>
            </w:r>
          </w:p>
        </w:tc>
        <w:tc>
          <w:tcPr>
            <w:tcW w:w="1996" w:type="dxa"/>
          </w:tcPr>
          <w:p>
            <w:pPr>
              <w:pStyle w:val="TableParagraph"/>
              <w:spacing w:line="245" w:lineRule="exact"/>
              <w:ind w:left="4"/>
              <w:rPr>
                <w:sz w:val="23"/>
              </w:rPr>
            </w:pPr>
            <w:r>
              <w:rPr>
                <w:w w:val="75"/>
                <w:sz w:val="23"/>
              </w:rPr>
              <w:t>Monitorar</w:t>
            </w:r>
            <w:r>
              <w:rPr>
                <w:spacing w:val="14"/>
                <w:sz w:val="23"/>
              </w:rPr>
              <w:t> </w:t>
            </w:r>
            <w:r>
              <w:rPr>
                <w:w w:val="75"/>
                <w:sz w:val="23"/>
              </w:rPr>
              <w:t>os</w:t>
            </w:r>
            <w:r>
              <w:rPr>
                <w:spacing w:val="5"/>
                <w:sz w:val="23"/>
              </w:rPr>
              <w:t> </w:t>
            </w:r>
            <w:r>
              <w:rPr>
                <w:w w:val="75"/>
                <w:sz w:val="23"/>
              </w:rPr>
              <w:t>dois</w:t>
            </w:r>
            <w:r>
              <w:rPr>
                <w:spacing w:val="9"/>
                <w:sz w:val="23"/>
              </w:rPr>
              <w:t> </w:t>
            </w:r>
            <w:r>
              <w:rPr>
                <w:spacing w:val="-5"/>
                <w:w w:val="75"/>
                <w:sz w:val="23"/>
              </w:rPr>
              <w:t>em</w:t>
            </w:r>
          </w:p>
          <w:p>
            <w:pPr>
              <w:pStyle w:val="TableParagraph"/>
              <w:spacing w:before="9"/>
              <w:ind w:left="7"/>
              <w:rPr>
                <w:sz w:val="23"/>
              </w:rPr>
            </w:pPr>
            <w:r>
              <w:rPr>
                <w:w w:val="75"/>
                <w:sz w:val="23"/>
              </w:rPr>
              <w:t>uso</w:t>
            </w:r>
            <w:r>
              <w:rPr>
                <w:spacing w:val="-5"/>
                <w:sz w:val="23"/>
              </w:rPr>
              <w:t> </w:t>
            </w:r>
            <w:r>
              <w:rPr>
                <w:w w:val="75"/>
                <w:sz w:val="23"/>
              </w:rPr>
              <w:t>prolongado</w:t>
            </w:r>
            <w:r>
              <w:rPr>
                <w:spacing w:val="27"/>
                <w:sz w:val="23"/>
              </w:rPr>
              <w:t> </w:t>
            </w:r>
            <w:r>
              <w:rPr>
                <w:w w:val="75"/>
                <w:sz w:val="23"/>
              </w:rPr>
              <w:t>de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2"/>
                <w:w w:val="75"/>
                <w:sz w:val="23"/>
              </w:rPr>
              <w:t>ferro</w:t>
            </w:r>
          </w:p>
        </w:tc>
      </w:tr>
      <w:tr>
        <w:trPr>
          <w:trHeight w:val="1132" w:hRule="atLeast"/>
        </w:trPr>
        <w:tc>
          <w:tcPr>
            <w:tcW w:w="912" w:type="dxa"/>
          </w:tcPr>
          <w:p>
            <w:pPr>
              <w:pStyle w:val="TableParagraph"/>
              <w:spacing w:before="129"/>
              <w:rPr>
                <w:sz w:val="23"/>
              </w:rPr>
            </w:pPr>
          </w:p>
          <w:p>
            <w:pPr>
              <w:pStyle w:val="TableParagraph"/>
              <w:ind w:left="36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Cálcio</w:t>
            </w:r>
          </w:p>
        </w:tc>
        <w:tc>
          <w:tcPr>
            <w:tcW w:w="1152" w:type="dxa"/>
          </w:tcPr>
          <w:p>
            <w:pPr>
              <w:pStyle w:val="TableParagraph"/>
              <w:spacing w:before="129"/>
              <w:rPr>
                <w:sz w:val="23"/>
              </w:rPr>
            </w:pPr>
          </w:p>
          <w:p>
            <w:pPr>
              <w:pStyle w:val="TableParagraph"/>
              <w:ind w:left="11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Magnésio</w:t>
            </w:r>
          </w:p>
        </w:tc>
        <w:tc>
          <w:tcPr>
            <w:tcW w:w="1123" w:type="dxa"/>
          </w:tcPr>
          <w:p>
            <w:pPr>
              <w:pStyle w:val="TableParagraph"/>
              <w:spacing w:before="129"/>
              <w:rPr>
                <w:sz w:val="23"/>
              </w:rPr>
            </w:pPr>
          </w:p>
          <w:p>
            <w:pPr>
              <w:pStyle w:val="TableParagraph"/>
              <w:ind w:left="14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Antagônica</w:t>
            </w:r>
          </w:p>
        </w:tc>
        <w:tc>
          <w:tcPr>
            <w:tcW w:w="1569" w:type="dxa"/>
          </w:tcPr>
          <w:p>
            <w:pPr>
              <w:pStyle w:val="TableParagraph"/>
              <w:spacing w:line="248" w:lineRule="exact"/>
              <w:ind w:left="21"/>
              <w:rPr>
                <w:sz w:val="23"/>
              </w:rPr>
            </w:pPr>
            <w:r>
              <w:rPr>
                <w:w w:val="75"/>
                <w:sz w:val="23"/>
              </w:rPr>
              <w:t>Alta</w:t>
            </w:r>
            <w:r>
              <w:rPr>
                <w:spacing w:val="-10"/>
                <w:sz w:val="23"/>
              </w:rPr>
              <w:t> </w:t>
            </w:r>
            <w:r>
              <w:rPr>
                <w:w w:val="75"/>
                <w:sz w:val="23"/>
              </w:rPr>
              <w:t>ingestão</w:t>
            </w:r>
            <w:r>
              <w:rPr>
                <w:spacing w:val="15"/>
                <w:sz w:val="23"/>
              </w:rPr>
              <w:t> </w:t>
            </w:r>
            <w:r>
              <w:rPr>
                <w:spacing w:val="-5"/>
                <w:w w:val="75"/>
                <w:sz w:val="23"/>
              </w:rPr>
              <w:t>de</w:t>
            </w:r>
          </w:p>
          <w:p>
            <w:pPr>
              <w:pStyle w:val="TableParagraph"/>
              <w:spacing w:line="247" w:lineRule="auto" w:before="2"/>
              <w:ind w:left="13" w:hanging="2"/>
              <w:rPr>
                <w:sz w:val="23"/>
              </w:rPr>
            </w:pPr>
            <w:r>
              <w:rPr>
                <w:w w:val="75"/>
                <w:sz w:val="23"/>
              </w:rPr>
              <w:t>cálcio</w:t>
            </w:r>
            <w:r>
              <w:rPr>
                <w:spacing w:val="-4"/>
                <w:sz w:val="23"/>
              </w:rPr>
              <w:t> </w:t>
            </w:r>
            <w:r>
              <w:rPr>
                <w:w w:val="75"/>
                <w:sz w:val="23"/>
              </w:rPr>
              <w:t>pode inibir </w:t>
            </w:r>
            <w:r>
              <w:rPr>
                <w:w w:val="85"/>
                <w:sz w:val="23"/>
              </w:rPr>
              <w:t>absorção de </w:t>
            </w:r>
            <w:r>
              <w:rPr>
                <w:spacing w:val="-2"/>
                <w:w w:val="85"/>
                <w:sz w:val="23"/>
              </w:rPr>
              <w:t>magnésio</w:t>
            </w:r>
          </w:p>
        </w:tc>
        <w:tc>
          <w:tcPr>
            <w:tcW w:w="1996" w:type="dxa"/>
          </w:tcPr>
          <w:p>
            <w:pPr>
              <w:pStyle w:val="TableParagraph"/>
              <w:spacing w:line="247" w:lineRule="auto" w:before="112"/>
              <w:ind w:left="7" w:firstLine="7"/>
              <w:rPr>
                <w:sz w:val="23"/>
              </w:rPr>
            </w:pPr>
            <w:r>
              <w:rPr>
                <w:w w:val="75"/>
                <w:sz w:val="23"/>
              </w:rPr>
              <w:t>Ajustar proporções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na </w:t>
            </w:r>
            <w:r>
              <w:rPr>
                <w:spacing w:val="-2"/>
                <w:w w:val="85"/>
                <w:sz w:val="23"/>
              </w:rPr>
              <w:t>suplementação prolongada</w:t>
            </w:r>
          </w:p>
        </w:tc>
      </w:tr>
      <w:tr>
        <w:trPr>
          <w:trHeight w:val="868" w:hRule="atLeast"/>
        </w:trPr>
        <w:tc>
          <w:tcPr>
            <w:tcW w:w="912" w:type="dxa"/>
          </w:tcPr>
          <w:p>
            <w:pPr>
              <w:pStyle w:val="TableParagraph"/>
              <w:spacing w:before="4"/>
              <w:rPr>
                <w:sz w:val="23"/>
              </w:rPr>
            </w:pPr>
          </w:p>
          <w:p>
            <w:pPr>
              <w:pStyle w:val="TableParagraph"/>
              <w:ind w:left="35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Zinco</w:t>
            </w:r>
          </w:p>
        </w:tc>
        <w:tc>
          <w:tcPr>
            <w:tcW w:w="1152" w:type="dxa"/>
          </w:tcPr>
          <w:p>
            <w:pPr>
              <w:pStyle w:val="TableParagraph"/>
              <w:spacing w:before="4"/>
              <w:rPr>
                <w:sz w:val="23"/>
              </w:rPr>
            </w:pPr>
          </w:p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4"/>
                <w:w w:val="85"/>
                <w:sz w:val="23"/>
              </w:rPr>
              <w:t>Ferro</w:t>
            </w:r>
          </w:p>
        </w:tc>
        <w:tc>
          <w:tcPr>
            <w:tcW w:w="1123" w:type="dxa"/>
          </w:tcPr>
          <w:p>
            <w:pPr>
              <w:pStyle w:val="TableParagraph"/>
              <w:spacing w:before="4"/>
              <w:rPr>
                <w:sz w:val="23"/>
              </w:rPr>
            </w:pPr>
          </w:p>
          <w:p>
            <w:pPr>
              <w:pStyle w:val="TableParagraph"/>
              <w:ind w:left="7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542400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658200</wp:posOffset>
                      </wp:positionV>
                      <wp:extent cx="594360" cy="1353820"/>
                      <wp:effectExtent l="0" t="0" r="0" b="0"/>
                      <wp:wrapNone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594360" cy="1353820"/>
                                <a:chExt cx="594360" cy="1353820"/>
                              </a:xfrm>
                            </wpg:grpSpPr>
                            <pic:pic>
                              <pic:nvPicPr>
                                <pic:cNvPr id="181" name="Image 181"/>
                                <pic:cNvPicPr/>
                              </pic:nvPicPr>
                              <pic:blipFill>
                                <a:blip r:embed="rId1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360" cy="1353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6pt;margin-top:51.826843pt;width:46.8pt;height:106.6pt;mso-position-horizontal-relative:column;mso-position-vertical-relative:paragraph;z-index:-17774080" id="docshapegroup93" coordorigin="-7,1037" coordsize="936,2132">
                      <v:shape style="position:absolute;left:-8;top:1036;width:936;height:2132" type="#_x0000_t75" id="docshape94" stroked="false">
                        <v:imagedata r:id="rId1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85"/>
                <w:sz w:val="23"/>
              </w:rPr>
              <w:t>Antagônica</w:t>
            </w:r>
          </w:p>
        </w:tc>
        <w:tc>
          <w:tcPr>
            <w:tcW w:w="1569" w:type="dxa"/>
          </w:tcPr>
          <w:p>
            <w:pPr>
              <w:pStyle w:val="TableParagraph"/>
              <w:spacing w:line="247" w:lineRule="auto"/>
              <w:ind w:left="10" w:right="267" w:firstLine="6"/>
              <w:jc w:val="both"/>
              <w:rPr>
                <w:sz w:val="23"/>
              </w:rPr>
            </w:pPr>
            <w:r>
              <w:rPr>
                <w:w w:val="75"/>
                <w:sz w:val="23"/>
              </w:rPr>
              <w:t>Competição por </w:t>
            </w:r>
            <w:r>
              <w:rPr>
                <w:spacing w:val="-2"/>
                <w:w w:val="75"/>
                <w:sz w:val="23"/>
              </w:rPr>
              <w:t>transportadores </w:t>
            </w:r>
            <w:r>
              <w:rPr>
                <w:spacing w:val="-2"/>
                <w:w w:val="90"/>
                <w:sz w:val="23"/>
              </w:rPr>
              <w:t>intestinais</w:t>
            </w:r>
          </w:p>
        </w:tc>
        <w:tc>
          <w:tcPr>
            <w:tcW w:w="1996" w:type="dxa"/>
          </w:tcPr>
          <w:p>
            <w:pPr>
              <w:pStyle w:val="TableParagraph"/>
              <w:spacing w:line="247" w:lineRule="auto"/>
              <w:ind w:left="43" w:right="228" w:hanging="33"/>
              <w:rPr>
                <w:sz w:val="23"/>
              </w:rPr>
            </w:pPr>
            <w:r>
              <w:rPr>
                <w:w w:val="85"/>
                <w:sz w:val="23"/>
              </w:rPr>
              <w:t>Evitar suplementar </w:t>
            </w:r>
            <w:r>
              <w:rPr>
                <w:spacing w:val="-2"/>
                <w:w w:val="80"/>
                <w:sz w:val="23"/>
              </w:rPr>
              <w:t>untos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ou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fracionar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ao </w:t>
            </w:r>
            <w:r>
              <w:rPr>
                <w:w w:val="85"/>
                <w:sz w:val="23"/>
              </w:rPr>
              <w:t>ongo do dia</w:t>
            </w:r>
          </w:p>
        </w:tc>
      </w:tr>
      <w:tr>
        <w:trPr>
          <w:trHeight w:val="1132" w:hRule="atLeast"/>
        </w:trPr>
        <w:tc>
          <w:tcPr>
            <w:tcW w:w="912" w:type="dxa"/>
          </w:tcPr>
          <w:p>
            <w:pPr>
              <w:pStyle w:val="TableParagraph"/>
              <w:spacing w:line="247" w:lineRule="auto" w:before="256"/>
              <w:ind w:left="38" w:right="72" w:firstLine="8"/>
              <w:rPr>
                <w:sz w:val="23"/>
              </w:rPr>
            </w:pPr>
            <w:r>
              <w:rPr>
                <w:spacing w:val="-2"/>
                <w:w w:val="75"/>
                <w:sz w:val="23"/>
              </w:rPr>
              <w:t>Vitamina </w:t>
            </w:r>
            <w:r>
              <w:rPr>
                <w:spacing w:val="-6"/>
                <w:w w:val="85"/>
                <w:sz w:val="23"/>
              </w:rPr>
              <w:t>B1</w:t>
            </w:r>
          </w:p>
        </w:tc>
        <w:tc>
          <w:tcPr>
            <w:tcW w:w="1152" w:type="dxa"/>
          </w:tcPr>
          <w:p>
            <w:pPr>
              <w:pStyle w:val="TableParagraph"/>
              <w:spacing w:before="129"/>
              <w:rPr>
                <w:sz w:val="23"/>
              </w:rPr>
            </w:pPr>
          </w:p>
          <w:p>
            <w:pPr>
              <w:pStyle w:val="TableParagraph"/>
              <w:ind w:left="11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Magnésio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spacing w:line="240" w:lineRule="exact"/>
              <w:ind w:left="18"/>
              <w:rPr>
                <w:sz w:val="23"/>
              </w:rPr>
            </w:pPr>
            <w:r>
              <w:rPr>
                <w:w w:val="75"/>
                <w:sz w:val="23"/>
              </w:rPr>
              <w:t>Magnésio</w:t>
            </w:r>
            <w:r>
              <w:rPr>
                <w:spacing w:val="13"/>
                <w:sz w:val="23"/>
              </w:rPr>
              <w:t> </w:t>
            </w:r>
            <w:r>
              <w:rPr>
                <w:w w:val="75"/>
                <w:sz w:val="23"/>
              </w:rPr>
              <w:t>é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5"/>
                <w:w w:val="75"/>
                <w:sz w:val="23"/>
              </w:rPr>
              <w:t>co-</w:t>
            </w:r>
          </w:p>
          <w:p>
            <w:pPr>
              <w:pStyle w:val="TableParagraph"/>
              <w:spacing w:line="247" w:lineRule="auto" w:before="9"/>
              <w:ind w:left="13" w:right="190" w:hanging="2"/>
              <w:rPr>
                <w:sz w:val="23"/>
              </w:rPr>
            </w:pPr>
            <w:r>
              <w:rPr>
                <w:w w:val="90"/>
                <w:sz w:val="23"/>
              </w:rPr>
              <w:t>fator</w:t>
            </w:r>
            <w:r>
              <w:rPr>
                <w:spacing w:val="-10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essencial </w:t>
            </w:r>
            <w:r>
              <w:rPr>
                <w:spacing w:val="-2"/>
                <w:w w:val="80"/>
                <w:sz w:val="23"/>
              </w:rPr>
              <w:t>para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ativação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da </w:t>
            </w:r>
            <w:r>
              <w:rPr>
                <w:spacing w:val="-6"/>
                <w:w w:val="90"/>
                <w:sz w:val="23"/>
              </w:rPr>
              <w:t>B1</w:t>
            </w:r>
          </w:p>
        </w:tc>
        <w:tc>
          <w:tcPr>
            <w:tcW w:w="1996" w:type="dxa"/>
          </w:tcPr>
          <w:p>
            <w:pPr>
              <w:pStyle w:val="TableParagraph"/>
              <w:spacing w:line="247" w:lineRule="auto" w:before="112"/>
              <w:ind w:left="6" w:firstLine="8"/>
              <w:rPr>
                <w:sz w:val="23"/>
              </w:rPr>
            </w:pPr>
            <w:r>
              <w:rPr>
                <w:w w:val="75"/>
                <w:sz w:val="23"/>
              </w:rPr>
              <w:t>Associar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em </w:t>
            </w:r>
            <w:r>
              <w:rPr>
                <w:w w:val="75"/>
                <w:sz w:val="23"/>
              </w:rPr>
              <w:t>quadros </w:t>
            </w:r>
            <w:r>
              <w:rPr>
                <w:w w:val="90"/>
                <w:sz w:val="23"/>
              </w:rPr>
              <w:t>neurológicos</w:t>
            </w:r>
            <w:r>
              <w:rPr>
                <w:spacing w:val="-2"/>
                <w:w w:val="90"/>
                <w:sz w:val="23"/>
              </w:rPr>
              <w:t> </w:t>
            </w:r>
            <w:r>
              <w:rPr>
                <w:w w:val="90"/>
                <w:sz w:val="23"/>
              </w:rPr>
              <w:t>e </w:t>
            </w:r>
            <w:r>
              <w:rPr>
                <w:spacing w:val="-2"/>
                <w:w w:val="90"/>
                <w:sz w:val="23"/>
              </w:rPr>
              <w:t>metabôlicos</w:t>
            </w:r>
          </w:p>
        </w:tc>
      </w:tr>
      <w:tr>
        <w:trPr>
          <w:trHeight w:val="863" w:hRule="atLeast"/>
        </w:trPr>
        <w:tc>
          <w:tcPr>
            <w:tcW w:w="912" w:type="dxa"/>
          </w:tcPr>
          <w:p>
            <w:pPr>
              <w:pStyle w:val="TableParagraph"/>
              <w:spacing w:line="247" w:lineRule="auto" w:before="117"/>
              <w:ind w:left="38" w:right="168" w:firstLine="15"/>
              <w:rPr>
                <w:sz w:val="23"/>
              </w:rPr>
            </w:pPr>
            <w:r>
              <w:rPr>
                <w:spacing w:val="-2"/>
                <w:w w:val="75"/>
                <w:sz w:val="23"/>
              </w:rPr>
              <w:t>Vitamina </w:t>
            </w:r>
            <w:r>
              <w:rPr>
                <w:spacing w:val="-6"/>
                <w:w w:val="85"/>
                <w:sz w:val="23"/>
              </w:rPr>
              <w:t>B2</w:t>
            </w:r>
          </w:p>
        </w:tc>
        <w:tc>
          <w:tcPr>
            <w:tcW w:w="1152" w:type="dxa"/>
          </w:tcPr>
          <w:p>
            <w:pPr>
              <w:pStyle w:val="TableParagraph"/>
              <w:spacing w:before="254"/>
              <w:ind w:left="9"/>
              <w:rPr>
                <w:sz w:val="23"/>
              </w:rPr>
            </w:pPr>
            <w:r>
              <w:rPr>
                <w:spacing w:val="-4"/>
                <w:w w:val="85"/>
                <w:sz w:val="23"/>
              </w:rPr>
              <w:t>Ferro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spacing w:line="245" w:lineRule="exact"/>
              <w:ind w:left="21"/>
              <w:rPr>
                <w:sz w:val="23"/>
              </w:rPr>
            </w:pPr>
            <w:r>
              <w:rPr>
                <w:w w:val="75"/>
                <w:sz w:val="23"/>
              </w:rPr>
              <w:t>Atua</w:t>
            </w:r>
            <w:r>
              <w:rPr>
                <w:spacing w:val="-2"/>
                <w:sz w:val="23"/>
              </w:rPr>
              <w:t> </w:t>
            </w:r>
            <w:r>
              <w:rPr>
                <w:w w:val="75"/>
                <w:sz w:val="23"/>
              </w:rPr>
              <w:t>na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2"/>
                <w:w w:val="75"/>
                <w:sz w:val="23"/>
              </w:rPr>
              <w:t>redução</w:t>
            </w:r>
          </w:p>
          <w:p>
            <w:pPr>
              <w:pStyle w:val="TableParagraph"/>
              <w:spacing w:before="9"/>
              <w:ind w:left="19" w:right="204" w:hanging="6"/>
              <w:rPr>
                <w:sz w:val="23"/>
              </w:rPr>
            </w:pPr>
            <w:r>
              <w:rPr>
                <w:spacing w:val="-2"/>
                <w:w w:val="80"/>
                <w:sz w:val="23"/>
              </w:rPr>
              <w:t>de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ferro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férrico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a </w:t>
            </w:r>
            <w:r>
              <w:rPr>
                <w:w w:val="85"/>
                <w:sz w:val="23"/>
              </w:rPr>
              <w:t>ferro ferroso</w:t>
            </w:r>
          </w:p>
        </w:tc>
        <w:tc>
          <w:tcPr>
            <w:tcW w:w="1996" w:type="dxa"/>
          </w:tcPr>
          <w:p>
            <w:pPr>
              <w:pStyle w:val="TableParagraph"/>
              <w:spacing w:line="247" w:lineRule="auto" w:before="117"/>
              <w:ind w:left="20" w:hanging="13"/>
              <w:rPr>
                <w:sz w:val="23"/>
              </w:rPr>
            </w:pPr>
            <w:r>
              <w:rPr>
                <w:w w:val="75"/>
                <w:sz w:val="23"/>
              </w:rPr>
              <w:t>Importante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em anemia </w:t>
            </w:r>
            <w:r>
              <w:rPr>
                <w:spacing w:val="-2"/>
                <w:w w:val="85"/>
                <w:sz w:val="23"/>
              </w:rPr>
              <w:t>ferropriva</w:t>
            </w:r>
          </w:p>
        </w:tc>
      </w:tr>
      <w:tr>
        <w:trPr>
          <w:trHeight w:val="848" w:hRule="atLeast"/>
        </w:trPr>
        <w:tc>
          <w:tcPr>
            <w:tcW w:w="912" w:type="dxa"/>
          </w:tcPr>
          <w:p>
            <w:pPr>
              <w:pStyle w:val="TableParagraph"/>
              <w:spacing w:line="247" w:lineRule="auto" w:before="110"/>
              <w:ind w:left="44" w:right="77" w:firstLine="9"/>
              <w:rPr>
                <w:sz w:val="23"/>
              </w:rPr>
            </w:pPr>
            <w:r>
              <w:rPr>
                <w:spacing w:val="-2"/>
                <w:w w:val="75"/>
                <w:sz w:val="23"/>
              </w:rPr>
              <w:t>Vitamina </w:t>
            </w:r>
            <w:r>
              <w:rPr>
                <w:spacing w:val="-10"/>
                <w:w w:val="85"/>
                <w:sz w:val="23"/>
              </w:rPr>
              <w:t>D</w:t>
            </w:r>
          </w:p>
        </w:tc>
        <w:tc>
          <w:tcPr>
            <w:tcW w:w="1152" w:type="dxa"/>
          </w:tcPr>
          <w:p>
            <w:pPr>
              <w:pStyle w:val="TableParagraph"/>
              <w:spacing w:before="247"/>
              <w:ind w:left="27"/>
              <w:rPr>
                <w:sz w:val="23"/>
              </w:rPr>
            </w:pPr>
            <w:r>
              <w:rPr>
                <w:w w:val="75"/>
                <w:sz w:val="23"/>
              </w:rPr>
              <w:t>Vitamina</w:t>
            </w:r>
            <w:r>
              <w:rPr>
                <w:spacing w:val="7"/>
                <w:sz w:val="23"/>
              </w:rPr>
              <w:t> </w:t>
            </w:r>
            <w:r>
              <w:rPr>
                <w:spacing w:val="-10"/>
                <w:w w:val="85"/>
                <w:sz w:val="23"/>
              </w:rPr>
              <w:t>A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9" w:type="dxa"/>
          </w:tcPr>
          <w:p>
            <w:pPr>
              <w:pStyle w:val="TableParagraph"/>
              <w:spacing w:line="245" w:lineRule="exact"/>
              <w:ind w:left="18"/>
              <w:rPr>
                <w:sz w:val="23"/>
              </w:rPr>
            </w:pPr>
            <w:r>
              <w:rPr>
                <w:w w:val="75"/>
                <w:sz w:val="23"/>
              </w:rPr>
              <w:t>Doses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exc+ssivas</w:t>
            </w:r>
          </w:p>
          <w:p>
            <w:pPr>
              <w:pStyle w:val="TableParagraph"/>
              <w:spacing w:line="247" w:lineRule="auto" w:before="2"/>
              <w:ind w:left="56" w:hanging="36"/>
              <w:rPr>
                <w:sz w:val="23"/>
              </w:rPr>
            </w:pPr>
            <w:r>
              <w:rPr>
                <w:w w:val="85"/>
                <w:sz w:val="23"/>
              </w:rPr>
              <w:t>de uma podem </w:t>
            </w:r>
            <w:r>
              <w:rPr>
                <w:w w:val="75"/>
                <w:sz w:val="23"/>
              </w:rPr>
              <w:t>nterfefir</w:t>
            </w:r>
            <w:r>
              <w:rPr>
                <w:spacing w:val="-3"/>
                <w:sz w:val="23"/>
              </w:rPr>
              <w:t> </w:t>
            </w:r>
            <w:r>
              <w:rPr>
                <w:w w:val="75"/>
                <w:sz w:val="23"/>
              </w:rPr>
              <w:t>na outra</w:t>
            </w:r>
          </w:p>
        </w:tc>
        <w:tc>
          <w:tcPr>
            <w:tcW w:w="1996" w:type="dxa"/>
          </w:tcPr>
          <w:p>
            <w:pPr>
              <w:pStyle w:val="TableParagraph"/>
              <w:spacing w:line="245" w:lineRule="exact"/>
              <w:ind w:left="12"/>
              <w:rPr>
                <w:sz w:val="23"/>
              </w:rPr>
            </w:pPr>
            <w:r>
              <w:rPr>
                <w:w w:val="75"/>
                <w:sz w:val="23"/>
              </w:rPr>
              <w:t>Manter</w:t>
            </w:r>
            <w:r>
              <w:rPr>
                <w:spacing w:val="10"/>
                <w:sz w:val="23"/>
              </w:rPr>
              <w:t> </w:t>
            </w:r>
            <w:r>
              <w:rPr>
                <w:w w:val="75"/>
                <w:sz w:val="23"/>
              </w:rPr>
              <w:t>balanço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w w:val="75"/>
                <w:sz w:val="23"/>
              </w:rPr>
              <w:t>entre</w:t>
            </w:r>
          </w:p>
          <w:p>
            <w:pPr>
              <w:pStyle w:val="TableParagraph"/>
              <w:spacing w:line="247" w:lineRule="auto" w:before="2"/>
              <w:ind w:left="14" w:hanging="1"/>
              <w:rPr>
                <w:sz w:val="23"/>
              </w:rPr>
            </w:pPr>
            <w:r>
              <w:rPr>
                <w:w w:val="75"/>
                <w:sz w:val="23"/>
              </w:rPr>
              <w:t>ambas, evitando </w:t>
            </w:r>
            <w:r>
              <w:rPr>
                <w:spacing w:val="-2"/>
                <w:w w:val="80"/>
                <w:sz w:val="23"/>
              </w:rPr>
              <w:t>hipervitaminose</w:t>
            </w:r>
          </w:p>
        </w:tc>
      </w:tr>
      <w:tr>
        <w:trPr>
          <w:trHeight w:val="858" w:hRule="atLeast"/>
        </w:trPr>
        <w:tc>
          <w:tcPr>
            <w:tcW w:w="912" w:type="dxa"/>
          </w:tcPr>
          <w:p>
            <w:pPr>
              <w:pStyle w:val="TableParagraph"/>
              <w:spacing w:line="247" w:lineRule="auto" w:before="110"/>
              <w:ind w:left="50" w:right="77" w:firstLine="3"/>
              <w:rPr>
                <w:sz w:val="23"/>
              </w:rPr>
            </w:pPr>
            <w:r>
              <w:rPr>
                <w:spacing w:val="-2"/>
                <w:w w:val="75"/>
                <w:sz w:val="23"/>
              </w:rPr>
              <w:t>Vitamina </w:t>
            </w:r>
            <w:r>
              <w:rPr>
                <w:spacing w:val="-10"/>
                <w:w w:val="85"/>
                <w:sz w:val="23"/>
              </w:rPr>
              <w:t>C</w:t>
            </w:r>
          </w:p>
        </w:tc>
        <w:tc>
          <w:tcPr>
            <w:tcW w:w="1152" w:type="dxa"/>
          </w:tcPr>
          <w:p>
            <w:pPr>
              <w:pStyle w:val="TableParagraph"/>
              <w:spacing w:before="247"/>
              <w:ind w:left="34"/>
              <w:rPr>
                <w:sz w:val="23"/>
              </w:rPr>
            </w:pPr>
            <w:r>
              <w:rPr>
                <w:w w:val="75"/>
                <w:sz w:val="23"/>
              </w:rPr>
              <w:t>Vitamina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5"/>
                <w:w w:val="85"/>
                <w:sz w:val="23"/>
              </w:rPr>
              <w:t>B1</w:t>
            </w:r>
          </w:p>
        </w:tc>
        <w:tc>
          <w:tcPr>
            <w:tcW w:w="1123" w:type="dxa"/>
          </w:tcPr>
          <w:p>
            <w:pPr>
              <w:pStyle w:val="TableParagraph"/>
              <w:spacing w:before="247"/>
              <w:ind w:left="17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Sinúrgica</w:t>
            </w:r>
          </w:p>
        </w:tc>
        <w:tc>
          <w:tcPr>
            <w:tcW w:w="1569" w:type="dxa"/>
          </w:tcPr>
          <w:p>
            <w:pPr>
              <w:pStyle w:val="TableParagraph"/>
              <w:spacing w:line="245" w:lineRule="exact"/>
              <w:ind w:left="21"/>
              <w:rPr>
                <w:sz w:val="23"/>
              </w:rPr>
            </w:pPr>
            <w:r>
              <w:rPr>
                <w:w w:val="75"/>
                <w:sz w:val="23"/>
              </w:rPr>
              <w:t>Ambas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protegem</w:t>
            </w:r>
          </w:p>
          <w:p>
            <w:pPr>
              <w:pStyle w:val="TableParagraph"/>
              <w:spacing w:before="2"/>
              <w:ind w:left="28" w:hanging="2"/>
              <w:rPr>
                <w:sz w:val="23"/>
              </w:rPr>
            </w:pPr>
            <w:r>
              <w:rPr>
                <w:w w:val="75"/>
                <w:sz w:val="23"/>
              </w:rPr>
              <w:t>contra estresse </w:t>
            </w:r>
            <w:r>
              <w:rPr>
                <w:spacing w:val="-2"/>
                <w:w w:val="85"/>
                <w:sz w:val="23"/>
              </w:rPr>
              <w:t>oxidativo</w:t>
            </w:r>
          </w:p>
        </w:tc>
        <w:tc>
          <w:tcPr>
            <w:tcW w:w="1996" w:type="dxa"/>
          </w:tcPr>
          <w:p>
            <w:pPr>
              <w:pStyle w:val="TableParagraph"/>
              <w:spacing w:line="245" w:lineRule="exact"/>
              <w:ind w:left="25"/>
              <w:rPr>
                <w:sz w:val="23"/>
              </w:rPr>
            </w:pPr>
            <w:r>
              <w:rPr>
                <w:w w:val="75"/>
                <w:sz w:val="23"/>
              </w:rPr>
              <w:t>Suplementar</w:t>
            </w:r>
            <w:r>
              <w:rPr>
                <w:spacing w:val="32"/>
                <w:sz w:val="23"/>
              </w:rPr>
              <w:t> </w:t>
            </w:r>
            <w:r>
              <w:rPr>
                <w:spacing w:val="-5"/>
                <w:w w:val="85"/>
                <w:sz w:val="23"/>
              </w:rPr>
              <w:t>em</w:t>
            </w:r>
          </w:p>
          <w:p>
            <w:pPr>
              <w:pStyle w:val="TableParagraph"/>
              <w:spacing w:line="247" w:lineRule="auto" w:before="2"/>
              <w:ind w:left="20" w:firstLine="1"/>
              <w:rPr>
                <w:sz w:val="23"/>
              </w:rPr>
            </w:pPr>
            <w:r>
              <w:rPr>
                <w:w w:val="75"/>
                <w:sz w:val="23"/>
              </w:rPr>
              <w:t>situações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de estresse </w:t>
            </w:r>
            <w:r>
              <w:rPr>
                <w:spacing w:val="-2"/>
                <w:w w:val="85"/>
                <w:sz w:val="23"/>
              </w:rPr>
              <w:t>elevado</w:t>
            </w:r>
          </w:p>
        </w:tc>
      </w:tr>
      <w:tr>
        <w:trPr>
          <w:trHeight w:val="1396" w:hRule="atLeast"/>
        </w:trPr>
        <w:tc>
          <w:tcPr>
            <w:tcW w:w="912" w:type="dxa"/>
          </w:tcPr>
          <w:p>
            <w:pPr>
              <w:pStyle w:val="TableParagraph"/>
              <w:spacing w:before="109"/>
              <w:rPr>
                <w:sz w:val="23"/>
              </w:rPr>
            </w:pPr>
          </w:p>
          <w:p>
            <w:pPr>
              <w:pStyle w:val="TableParagraph"/>
              <w:spacing w:line="247" w:lineRule="auto" w:before="1"/>
              <w:ind w:left="51" w:right="72" w:firstLine="17"/>
              <w:rPr>
                <w:sz w:val="23"/>
              </w:rPr>
            </w:pPr>
            <w:r>
              <w:rPr>
                <w:spacing w:val="-2"/>
                <w:w w:val="75"/>
                <w:sz w:val="23"/>
              </w:rPr>
              <w:t>Vitamina </w:t>
            </w:r>
            <w:r>
              <w:rPr>
                <w:spacing w:val="-10"/>
                <w:w w:val="90"/>
                <w:sz w:val="23"/>
              </w:rPr>
              <w:t>E</w:t>
            </w:r>
          </w:p>
        </w:tc>
        <w:tc>
          <w:tcPr>
            <w:tcW w:w="1152" w:type="dxa"/>
          </w:tcPr>
          <w:p>
            <w:pPr>
              <w:pStyle w:val="TableParagraph"/>
              <w:spacing w:before="246"/>
              <w:rPr>
                <w:sz w:val="23"/>
              </w:rPr>
            </w:pPr>
          </w:p>
          <w:p>
            <w:pPr>
              <w:pStyle w:val="TableParagraph"/>
              <w:ind w:left="41"/>
              <w:rPr>
                <w:sz w:val="23"/>
              </w:rPr>
            </w:pPr>
            <w:r>
              <w:rPr>
                <w:w w:val="75"/>
                <w:sz w:val="23"/>
              </w:rPr>
              <w:t>Vitamina</w:t>
            </w:r>
            <w:r>
              <w:rPr>
                <w:spacing w:val="-2"/>
                <w:sz w:val="23"/>
              </w:rPr>
              <w:t> </w:t>
            </w:r>
            <w:r>
              <w:rPr>
                <w:color w:val="0F0F0F"/>
                <w:spacing w:val="-10"/>
                <w:w w:val="85"/>
                <w:sz w:val="23"/>
              </w:rPr>
              <w:t>K</w:t>
            </w:r>
          </w:p>
        </w:tc>
        <w:tc>
          <w:tcPr>
            <w:tcW w:w="1123" w:type="dxa"/>
          </w:tcPr>
          <w:p>
            <w:pPr>
              <w:pStyle w:val="TableParagraph"/>
              <w:spacing w:before="246"/>
              <w:rPr>
                <w:sz w:val="23"/>
              </w:rPr>
            </w:pPr>
          </w:p>
          <w:p>
            <w:pPr>
              <w:pStyle w:val="TableParagraph"/>
              <w:ind w:left="28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Antagônica</w:t>
            </w:r>
          </w:p>
        </w:tc>
        <w:tc>
          <w:tcPr>
            <w:tcW w:w="1569" w:type="dxa"/>
          </w:tcPr>
          <w:p>
            <w:pPr>
              <w:pStyle w:val="TableParagraph"/>
              <w:spacing w:line="236" w:lineRule="exact"/>
              <w:ind w:left="21"/>
              <w:rPr>
                <w:sz w:val="23"/>
              </w:rPr>
            </w:pPr>
            <w:r>
              <w:rPr>
                <w:w w:val="75"/>
                <w:sz w:val="23"/>
              </w:rPr>
              <w:t>Altas</w:t>
            </w:r>
            <w:r>
              <w:rPr>
                <w:spacing w:val="5"/>
                <w:sz w:val="23"/>
              </w:rPr>
              <w:t> </w:t>
            </w:r>
            <w:r>
              <w:rPr>
                <w:w w:val="75"/>
                <w:sz w:val="23"/>
              </w:rPr>
              <w:t>doses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de</w:t>
            </w:r>
            <w:r>
              <w:rPr>
                <w:sz w:val="23"/>
              </w:rPr>
              <w:t> </w:t>
            </w:r>
            <w:r>
              <w:rPr>
                <w:spacing w:val="-10"/>
                <w:w w:val="75"/>
                <w:sz w:val="23"/>
              </w:rPr>
              <w:t>E</w:t>
            </w:r>
          </w:p>
          <w:p>
            <w:pPr>
              <w:pStyle w:val="TableParagraph"/>
              <w:spacing w:line="247" w:lineRule="auto" w:before="9"/>
              <w:ind w:left="33" w:hanging="6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reduzem </w:t>
            </w:r>
            <w:r>
              <w:rPr>
                <w:w w:val="85"/>
                <w:sz w:val="23"/>
              </w:rPr>
              <w:t>coagulação via </w:t>
            </w:r>
            <w:r>
              <w:rPr>
                <w:w w:val="75"/>
                <w:sz w:val="23"/>
              </w:rPr>
              <w:t>antagonismo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com</w:t>
            </w:r>
          </w:p>
        </w:tc>
        <w:tc>
          <w:tcPr>
            <w:tcW w:w="1996" w:type="dxa"/>
          </w:tcPr>
          <w:p>
            <w:pPr>
              <w:pStyle w:val="TableParagraph"/>
              <w:spacing w:line="244" w:lineRule="auto" w:before="244"/>
              <w:ind w:left="18" w:firstLine="8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Monitorar</w:t>
            </w:r>
            <w:r>
              <w:rPr>
                <w:spacing w:val="-8"/>
                <w:w w:val="90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em</w:t>
            </w:r>
            <w:r>
              <w:rPr>
                <w:spacing w:val="-8"/>
                <w:w w:val="90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uso </w:t>
            </w:r>
            <w:r>
              <w:rPr>
                <w:spacing w:val="-2"/>
                <w:w w:val="85"/>
                <w:sz w:val="23"/>
              </w:rPr>
              <w:t>f0longado</w:t>
            </w:r>
            <w:r>
              <w:rPr>
                <w:spacing w:val="-5"/>
                <w:w w:val="85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de</w:t>
            </w:r>
            <w:r>
              <w:rPr>
                <w:spacing w:val="-4"/>
                <w:w w:val="85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vitamina </w:t>
            </w:r>
            <w:r>
              <w:rPr>
                <w:color w:val="1A1A1A"/>
                <w:spacing w:val="-10"/>
                <w:w w:val="90"/>
                <w:sz w:val="23"/>
              </w:rPr>
              <w:t>E</w:t>
            </w:r>
          </w:p>
        </w:tc>
      </w:tr>
      <w:tr>
        <w:trPr>
          <w:trHeight w:val="848" w:hRule="atLeast"/>
        </w:trPr>
        <w:tc>
          <w:tcPr>
            <w:tcW w:w="912" w:type="dxa"/>
          </w:tcPr>
          <w:p>
            <w:pPr>
              <w:pStyle w:val="TableParagraph"/>
              <w:spacing w:before="237"/>
              <w:ind w:left="50"/>
              <w:rPr>
                <w:sz w:val="23"/>
              </w:rPr>
            </w:pPr>
            <w:r>
              <w:rPr>
                <w:spacing w:val="-4"/>
                <w:w w:val="85"/>
                <w:sz w:val="23"/>
              </w:rPr>
              <w:t>Ferro</w:t>
            </w:r>
          </w:p>
        </w:tc>
        <w:tc>
          <w:tcPr>
            <w:tcW w:w="1152" w:type="dxa"/>
          </w:tcPr>
          <w:p>
            <w:pPr>
              <w:pStyle w:val="TableParagraph"/>
              <w:spacing w:line="247" w:lineRule="auto" w:before="108"/>
              <w:ind w:left="28" w:firstLine="7"/>
              <w:rPr>
                <w:sz w:val="23"/>
              </w:rPr>
            </w:pPr>
            <w:r>
              <w:rPr>
                <w:w w:val="75"/>
                <w:sz w:val="23"/>
              </w:rPr>
              <w:t>Ác!do fítico </w:t>
            </w:r>
            <w:r>
              <w:rPr>
                <w:spacing w:val="-2"/>
                <w:w w:val="85"/>
                <w:sz w:val="23"/>
              </w:rPr>
              <w:t>(fitdlos)</w:t>
            </w:r>
          </w:p>
        </w:tc>
        <w:tc>
          <w:tcPr>
            <w:tcW w:w="1123" w:type="dxa"/>
          </w:tcPr>
          <w:p>
            <w:pPr>
              <w:pStyle w:val="TableParagraph"/>
              <w:spacing w:before="237"/>
              <w:ind w:left="28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Antagônica</w:t>
            </w:r>
          </w:p>
        </w:tc>
        <w:tc>
          <w:tcPr>
            <w:tcW w:w="1569" w:type="dxa"/>
          </w:tcPr>
          <w:p>
            <w:pPr>
              <w:pStyle w:val="TableParagraph"/>
              <w:spacing w:line="233" w:lineRule="exact"/>
              <w:ind w:left="22"/>
              <w:rPr>
                <w:sz w:val="25"/>
              </w:rPr>
            </w:pPr>
            <w:r>
              <w:rPr>
                <w:w w:val="70"/>
                <w:sz w:val="25"/>
              </w:rPr>
              <w:t>Fitatos</w:t>
            </w:r>
            <w:r>
              <w:rPr>
                <w:spacing w:val="6"/>
                <w:sz w:val="25"/>
              </w:rPr>
              <w:t> </w:t>
            </w:r>
            <w:r>
              <w:rPr>
                <w:spacing w:val="-2"/>
                <w:w w:val="80"/>
                <w:sz w:val="25"/>
              </w:rPr>
              <w:t>reduzem</w:t>
            </w:r>
          </w:p>
          <w:p>
            <w:pPr>
              <w:pStyle w:val="TableParagraph"/>
              <w:spacing w:line="223" w:lineRule="auto" w:before="9"/>
              <w:ind w:left="27" w:hanging="1"/>
              <w:rPr>
                <w:sz w:val="25"/>
              </w:rPr>
            </w:pPr>
            <w:r>
              <w:rPr>
                <w:spacing w:val="-2"/>
                <w:w w:val="70"/>
                <w:sz w:val="25"/>
              </w:rPr>
              <w:t>biodisponibilidade </w:t>
            </w:r>
            <w:r>
              <w:rPr>
                <w:w w:val="80"/>
                <w:sz w:val="25"/>
              </w:rPr>
              <w:t>de ferro</w:t>
            </w:r>
          </w:p>
        </w:tc>
        <w:tc>
          <w:tcPr>
            <w:tcW w:w="1996" w:type="dxa"/>
          </w:tcPr>
          <w:p>
            <w:pPr>
              <w:pStyle w:val="TableParagraph"/>
              <w:spacing w:line="243" w:lineRule="exact"/>
              <w:ind w:left="25"/>
              <w:rPr>
                <w:sz w:val="23"/>
              </w:rPr>
            </w:pPr>
            <w:r>
              <w:rPr>
                <w:w w:val="75"/>
                <w:sz w:val="23"/>
              </w:rPr>
              <w:t>Reduzir</w:t>
            </w:r>
            <w:r>
              <w:rPr>
                <w:spacing w:val="9"/>
                <w:sz w:val="23"/>
              </w:rPr>
              <w:t> </w:t>
            </w:r>
            <w:r>
              <w:rPr>
                <w:w w:val="75"/>
                <w:sz w:val="23"/>
              </w:rPr>
              <w:t>consumo</w:t>
            </w:r>
            <w:r>
              <w:rPr>
                <w:spacing w:val="27"/>
                <w:sz w:val="23"/>
              </w:rPr>
              <w:t> </w:t>
            </w:r>
            <w:r>
              <w:rPr>
                <w:spacing w:val="-5"/>
                <w:w w:val="75"/>
                <w:sz w:val="23"/>
              </w:rPr>
              <w:t>de</w:t>
            </w:r>
          </w:p>
          <w:p>
            <w:pPr>
              <w:pStyle w:val="TableParagraph"/>
              <w:spacing w:line="235" w:lineRule="auto" w:before="13"/>
              <w:ind w:left="20" w:firstLine="7"/>
              <w:rPr>
                <w:sz w:val="23"/>
              </w:rPr>
            </w:pPr>
            <w:r>
              <w:rPr>
                <w:w w:val="75"/>
                <w:sz w:val="23"/>
              </w:rPr>
              <w:t>fi[atos</w:t>
            </w:r>
            <w:r>
              <w:rPr>
                <w:spacing w:val="-2"/>
                <w:sz w:val="23"/>
              </w:rPr>
              <w:t> </w:t>
            </w:r>
            <w:r>
              <w:rPr>
                <w:w w:val="75"/>
                <w:sz w:val="23"/>
              </w:rPr>
              <w:t>com ferro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ou </w:t>
            </w:r>
            <w:r>
              <w:rPr>
                <w:w w:val="75"/>
                <w:sz w:val="23"/>
              </w:rPr>
              <w:t>usar </w:t>
            </w:r>
            <w:r>
              <w:rPr>
                <w:w w:val="85"/>
                <w:sz w:val="23"/>
              </w:rPr>
              <w:t>com vitamina C</w:t>
            </w:r>
          </w:p>
        </w:tc>
      </w:tr>
      <w:tr>
        <w:trPr>
          <w:trHeight w:val="858" w:hRule="atLeast"/>
        </w:trPr>
        <w:tc>
          <w:tcPr>
            <w:tcW w:w="912" w:type="dxa"/>
          </w:tcPr>
          <w:p>
            <w:pPr>
              <w:pStyle w:val="TableParagraph"/>
              <w:spacing w:before="244"/>
              <w:ind w:left="50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Cálcio</w:t>
            </w:r>
          </w:p>
        </w:tc>
        <w:tc>
          <w:tcPr>
            <w:tcW w:w="1152" w:type="dxa"/>
          </w:tcPr>
          <w:p>
            <w:pPr>
              <w:pStyle w:val="TableParagraph"/>
              <w:spacing w:before="72"/>
              <w:rPr>
                <w:sz w:val="20"/>
              </w:rPr>
            </w:pPr>
          </w:p>
          <w:p>
            <w:pPr>
              <w:pStyle w:val="TableParagraph"/>
              <w:spacing w:line="180" w:lineRule="exact"/>
              <w:ind w:left="28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288035" cy="114300"/>
                  <wp:effectExtent l="0" t="0" r="0" b="0"/>
                  <wp:docPr id="182" name="Image 1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1123" w:type="dxa"/>
          </w:tcPr>
          <w:p>
            <w:pPr>
              <w:pStyle w:val="TableParagraph"/>
              <w:spacing w:before="244"/>
              <w:ind w:left="28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Antagônica</w:t>
            </w:r>
          </w:p>
        </w:tc>
        <w:tc>
          <w:tcPr>
            <w:tcW w:w="1569" w:type="dxa"/>
          </w:tcPr>
          <w:p>
            <w:pPr>
              <w:pStyle w:val="TableParagraph"/>
              <w:spacing w:line="243" w:lineRule="exact"/>
              <w:ind w:left="24"/>
              <w:rPr>
                <w:sz w:val="23"/>
              </w:rPr>
            </w:pPr>
            <w:r>
              <w:rPr>
                <w:w w:val="75"/>
                <w:sz w:val="23"/>
              </w:rPr>
              <w:t>Compete</w:t>
            </w:r>
            <w:r>
              <w:rPr>
                <w:spacing w:val="10"/>
                <w:sz w:val="23"/>
              </w:rPr>
              <w:t> </w:t>
            </w:r>
            <w:r>
              <w:rPr>
                <w:spacing w:val="-5"/>
                <w:w w:val="90"/>
                <w:sz w:val="23"/>
              </w:rPr>
              <w:t>na</w:t>
            </w:r>
          </w:p>
          <w:p>
            <w:pPr>
              <w:pStyle w:val="TableParagraph"/>
              <w:spacing w:line="247" w:lineRule="auto" w:before="9"/>
              <w:ind w:left="28" w:hanging="1"/>
              <w:rPr>
                <w:sz w:val="23"/>
              </w:rPr>
            </w:pPr>
            <w:r>
              <w:rPr>
                <w:w w:val="75"/>
                <w:sz w:val="23"/>
              </w:rPr>
              <w:t>ãbS0fçáo</w:t>
            </w:r>
            <w:r>
              <w:rPr>
                <w:spacing w:val="-12"/>
                <w:sz w:val="23"/>
              </w:rPr>
              <w:t> </w:t>
            </w:r>
            <w:r>
              <w:rPr>
                <w:w w:val="75"/>
                <w:sz w:val="23"/>
              </w:rPr>
              <w:t>no trato </w:t>
            </w:r>
            <w:r>
              <w:rPr>
                <w:spacing w:val="-2"/>
                <w:w w:val="90"/>
                <w:sz w:val="23"/>
              </w:rPr>
              <w:t>gastrointestinal</w:t>
            </w:r>
          </w:p>
        </w:tc>
        <w:tc>
          <w:tcPr>
            <w:tcW w:w="1996" w:type="dxa"/>
          </w:tcPr>
          <w:p>
            <w:pPr>
              <w:pStyle w:val="TableParagraph"/>
              <w:spacing w:line="228" w:lineRule="auto" w:before="108"/>
              <w:ind w:left="21" w:right="228" w:firstLine="3"/>
              <w:rPr>
                <w:sz w:val="25"/>
              </w:rPr>
            </w:pPr>
            <w:r>
              <w:rPr>
                <w:w w:val="70"/>
                <w:sz w:val="25"/>
              </w:rPr>
              <w:t>Separaf</w:t>
            </w:r>
            <w:r>
              <w:rPr>
                <w:spacing w:val="-10"/>
                <w:sz w:val="25"/>
              </w:rPr>
              <w:t> </w:t>
            </w:r>
            <w:r>
              <w:rPr>
                <w:w w:val="70"/>
                <w:sz w:val="25"/>
              </w:rPr>
              <w:t>suplementos </w:t>
            </w:r>
            <w:r>
              <w:rPr>
                <w:w w:val="80"/>
                <w:sz w:val="25"/>
              </w:rPr>
              <w:t>de</w:t>
            </w:r>
            <w:r>
              <w:rPr>
                <w:spacing w:val="-8"/>
                <w:w w:val="80"/>
                <w:sz w:val="25"/>
              </w:rPr>
              <w:t> </w:t>
            </w:r>
            <w:r>
              <w:rPr>
                <w:w w:val="80"/>
                <w:sz w:val="25"/>
              </w:rPr>
              <w:t>cãlcio e zinco</w:t>
            </w:r>
          </w:p>
        </w:tc>
      </w:tr>
    </w:tbl>
    <w:p>
      <w:pPr>
        <w:pStyle w:val="TableParagraph"/>
        <w:spacing w:after="0" w:line="228" w:lineRule="auto"/>
        <w:rPr>
          <w:sz w:val="25"/>
        </w:rPr>
        <w:sectPr>
          <w:pgSz w:w="11910" w:h="16840"/>
          <w:pgMar w:header="0" w:footer="5170" w:top="860" w:bottom="5360" w:left="141" w:right="141"/>
        </w:sectPr>
      </w:pPr>
    </w:p>
    <w:tbl>
      <w:tblPr>
        <w:tblW w:w="0" w:type="auto"/>
        <w:jc w:val="left"/>
        <w:tblInd w:w="2331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8"/>
        <w:gridCol w:w="1138"/>
        <w:gridCol w:w="1133"/>
        <w:gridCol w:w="1565"/>
        <w:gridCol w:w="2011"/>
      </w:tblGrid>
      <w:tr>
        <w:trPr>
          <w:trHeight w:val="585" w:hRule="atLeast"/>
        </w:trPr>
        <w:tc>
          <w:tcPr>
            <w:tcW w:w="888" w:type="dxa"/>
          </w:tcPr>
          <w:p>
            <w:pPr>
              <w:pStyle w:val="TableParagraph"/>
              <w:spacing w:line="242" w:lineRule="auto"/>
              <w:ind w:left="22" w:right="48" w:firstLine="7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Nutriente </w:t>
            </w:r>
            <w:r>
              <w:rPr>
                <w:color w:val="0E0E0E"/>
                <w:spacing w:val="-10"/>
                <w:w w:val="95"/>
                <w:sz w:val="23"/>
              </w:rPr>
              <w:t>1</w:t>
            </w:r>
          </w:p>
        </w:tc>
        <w:tc>
          <w:tcPr>
            <w:tcW w:w="1138" w:type="dxa"/>
          </w:tcPr>
          <w:p>
            <w:pPr>
              <w:pStyle w:val="TableParagraph"/>
              <w:spacing w:before="124"/>
              <w:ind w:left="27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Nutriente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10"/>
                <w:w w:val="95"/>
                <w:sz w:val="23"/>
              </w:rPr>
              <w:t>2</w:t>
            </w:r>
          </w:p>
        </w:tc>
        <w:tc>
          <w:tcPr>
            <w:tcW w:w="1133" w:type="dxa"/>
          </w:tcPr>
          <w:p>
            <w:pPr>
              <w:pStyle w:val="TableParagraph"/>
              <w:spacing w:line="247" w:lineRule="auto"/>
              <w:ind w:left="30" w:right="293" w:firstLine="1"/>
              <w:rPr>
                <w:sz w:val="23"/>
              </w:rPr>
            </w:pPr>
            <w:r>
              <w:rPr>
                <w:w w:val="90"/>
                <w:sz w:val="23"/>
              </w:rPr>
              <w:t>Tipo </w:t>
            </w:r>
            <w:r>
              <w:rPr>
                <w:color w:val="080808"/>
                <w:w w:val="90"/>
                <w:sz w:val="23"/>
              </w:rPr>
              <w:t>de </w:t>
            </w:r>
            <w:r>
              <w:rPr>
                <w:spacing w:val="-2"/>
                <w:w w:val="80"/>
                <w:sz w:val="23"/>
              </w:rPr>
              <w:t>Interação</w:t>
            </w:r>
          </w:p>
        </w:tc>
        <w:tc>
          <w:tcPr>
            <w:tcW w:w="1565" w:type="dxa"/>
          </w:tcPr>
          <w:p>
            <w:pPr>
              <w:pStyle w:val="TableParagraph"/>
              <w:spacing w:before="132"/>
              <w:ind w:left="31"/>
              <w:rPr>
                <w:sz w:val="23"/>
              </w:rPr>
            </w:pPr>
            <w:r>
              <w:rPr>
                <w:w w:val="85"/>
                <w:sz w:val="23"/>
              </w:rPr>
              <w:t>Efeito</w:t>
            </w:r>
            <w:r>
              <w:rPr>
                <w:spacing w:val="-6"/>
                <w:w w:val="85"/>
                <w:sz w:val="23"/>
              </w:rPr>
              <w:t> </w:t>
            </w:r>
            <w:r>
              <w:rPr>
                <w:spacing w:val="-2"/>
                <w:w w:val="95"/>
                <w:sz w:val="23"/>
              </w:rPr>
              <w:t>Clínico</w:t>
            </w:r>
          </w:p>
        </w:tc>
        <w:tc>
          <w:tcPr>
            <w:tcW w:w="2011" w:type="dxa"/>
          </w:tcPr>
          <w:p>
            <w:pPr>
              <w:pStyle w:val="TableParagraph"/>
              <w:spacing w:before="132"/>
              <w:ind w:left="35"/>
              <w:rPr>
                <w:sz w:val="23"/>
              </w:rPr>
            </w:pPr>
            <w:r>
              <w:rPr>
                <w:w w:val="80"/>
                <w:sz w:val="23"/>
              </w:rPr>
              <w:t>Conduta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w w:val="95"/>
                <w:sz w:val="23"/>
              </w:rPr>
              <w:t>Terapêutica</w:t>
            </w:r>
          </w:p>
        </w:tc>
      </w:tr>
      <w:tr>
        <w:trPr>
          <w:trHeight w:val="872" w:hRule="atLeast"/>
        </w:trPr>
        <w:tc>
          <w:tcPr>
            <w:tcW w:w="888" w:type="dxa"/>
          </w:tcPr>
          <w:p>
            <w:pPr>
              <w:pStyle w:val="TableParagraph"/>
              <w:spacing w:before="1"/>
              <w:rPr>
                <w:sz w:val="23"/>
              </w:rPr>
            </w:pPr>
          </w:p>
          <w:p>
            <w:pPr>
              <w:pStyle w:val="TableParagraph"/>
              <w:spacing w:before="1"/>
              <w:ind w:left="29"/>
              <w:rPr>
                <w:sz w:val="23"/>
              </w:rPr>
            </w:pPr>
            <w:r>
              <w:rPr>
                <w:w w:val="75"/>
                <w:sz w:val="23"/>
              </w:rPr>
              <w:t>Ômega-</w:t>
            </w:r>
            <w:r>
              <w:rPr>
                <w:spacing w:val="-10"/>
                <w:w w:val="80"/>
                <w:sz w:val="23"/>
              </w:rPr>
              <w:t>3</w:t>
            </w:r>
          </w:p>
        </w:tc>
        <w:tc>
          <w:tcPr>
            <w:tcW w:w="1138" w:type="dxa"/>
          </w:tcPr>
          <w:p>
            <w:pPr>
              <w:pStyle w:val="TableParagraph"/>
              <w:spacing w:before="1"/>
              <w:rPr>
                <w:sz w:val="23"/>
              </w:rPr>
            </w:pPr>
          </w:p>
          <w:p>
            <w:pPr>
              <w:pStyle w:val="TableParagraph"/>
              <w:spacing w:before="1"/>
              <w:ind w:left="27"/>
              <w:rPr>
                <w:sz w:val="23"/>
              </w:rPr>
            </w:pPr>
            <w:r>
              <w:rPr>
                <w:w w:val="75"/>
                <w:sz w:val="23"/>
              </w:rPr>
              <w:t>Ômega-</w:t>
            </w:r>
            <w:r>
              <w:rPr>
                <w:spacing w:val="-10"/>
                <w:w w:val="80"/>
                <w:sz w:val="23"/>
              </w:rPr>
              <w:t>6</w:t>
            </w:r>
          </w:p>
        </w:tc>
        <w:tc>
          <w:tcPr>
            <w:tcW w:w="1133" w:type="dxa"/>
          </w:tcPr>
          <w:p>
            <w:pPr>
              <w:pStyle w:val="TableParagraph"/>
              <w:spacing w:before="1"/>
              <w:rPr>
                <w:sz w:val="23"/>
              </w:rPr>
            </w:pPr>
          </w:p>
          <w:p>
            <w:pPr>
              <w:pStyle w:val="TableParagraph"/>
              <w:spacing w:before="1"/>
              <w:ind w:left="30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Antagónica</w:t>
            </w:r>
          </w:p>
        </w:tc>
        <w:tc>
          <w:tcPr>
            <w:tcW w:w="1565" w:type="dxa"/>
          </w:tcPr>
          <w:p>
            <w:pPr>
              <w:pStyle w:val="TableParagraph"/>
              <w:spacing w:line="247" w:lineRule="auto"/>
              <w:ind w:left="27" w:firstLine="4"/>
              <w:rPr>
                <w:sz w:val="23"/>
              </w:rPr>
            </w:pPr>
            <w:r>
              <w:rPr>
                <w:spacing w:val="-2"/>
                <w:w w:val="75"/>
                <w:sz w:val="23"/>
              </w:rPr>
              <w:t>Desequilíbrio </w:t>
            </w:r>
            <w:r>
              <w:rPr>
                <w:spacing w:val="-2"/>
                <w:w w:val="85"/>
                <w:sz w:val="23"/>
              </w:rPr>
              <w:t>promove nflamaçáo</w:t>
            </w:r>
          </w:p>
        </w:tc>
        <w:tc>
          <w:tcPr>
            <w:tcW w:w="2011" w:type="dxa"/>
          </w:tcPr>
          <w:p>
            <w:pPr>
              <w:pStyle w:val="TableParagraph"/>
              <w:spacing w:before="136"/>
              <w:ind w:left="32" w:right="53" w:hanging="3"/>
              <w:rPr>
                <w:sz w:val="23"/>
              </w:rPr>
            </w:pPr>
            <w:r>
              <w:rPr>
                <w:w w:val="80"/>
                <w:sz w:val="23"/>
              </w:rPr>
              <w:t>Promover</w:t>
            </w:r>
            <w:r>
              <w:rPr>
                <w:spacing w:val="-4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baa</w:t>
            </w:r>
            <w:r>
              <w:rPr>
                <w:spacing w:val="80"/>
                <w:sz w:val="23"/>
              </w:rPr>
              <w:t> </w:t>
            </w:r>
            <w:r>
              <w:rPr>
                <w:w w:val="80"/>
                <w:sz w:val="23"/>
              </w:rPr>
              <w:t>o</w:t>
            </w:r>
            <w:r>
              <w:rPr>
                <w:spacing w:val="-4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«om </w:t>
            </w:r>
            <w:r>
              <w:rPr>
                <w:w w:val="85"/>
                <w:sz w:val="23"/>
              </w:rPr>
              <w:t>deta</w:t>
            </w:r>
            <w:r>
              <w:rPr>
                <w:spacing w:val="-7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rica</w:t>
            </w:r>
            <w:r>
              <w:rPr>
                <w:spacing w:val="-6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em</w:t>
            </w:r>
            <w:r>
              <w:rPr>
                <w:spacing w:val="-7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ômega3</w:t>
            </w:r>
          </w:p>
        </w:tc>
      </w:tr>
      <w:tr>
        <w:trPr>
          <w:trHeight w:val="1137" w:hRule="atLeast"/>
        </w:trPr>
        <w:tc>
          <w:tcPr>
            <w:tcW w:w="888" w:type="dxa"/>
          </w:tcPr>
          <w:p>
            <w:pPr>
              <w:pStyle w:val="TableParagraph"/>
              <w:spacing w:line="254" w:lineRule="auto" w:before="249"/>
              <w:ind w:left="30" w:right="48" w:firstLine="8"/>
              <w:rPr>
                <w:sz w:val="23"/>
              </w:rPr>
            </w:pPr>
            <w:r>
              <w:rPr>
                <w:spacing w:val="-2"/>
                <w:w w:val="75"/>
                <w:sz w:val="23"/>
              </w:rPr>
              <w:t>Vitamina </w:t>
            </w:r>
            <w:r>
              <w:rPr>
                <w:spacing w:val="-6"/>
                <w:w w:val="85"/>
                <w:sz w:val="23"/>
              </w:rPr>
              <w:t>K2</w:t>
            </w:r>
          </w:p>
        </w:tc>
        <w:tc>
          <w:tcPr>
            <w:tcW w:w="1138" w:type="dxa"/>
          </w:tcPr>
          <w:p>
            <w:pPr>
              <w:pStyle w:val="TableParagraph"/>
              <w:spacing w:before="129"/>
              <w:rPr>
                <w:sz w:val="23"/>
              </w:rPr>
            </w:pPr>
          </w:p>
          <w:p>
            <w:pPr>
              <w:pStyle w:val="TableParagraph"/>
              <w:ind w:left="26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Cálcio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9"/>
              <w:rPr>
                <w:sz w:val="23"/>
              </w:rPr>
            </w:pPr>
          </w:p>
          <w:p>
            <w:pPr>
              <w:pStyle w:val="TableParagraph"/>
              <w:ind w:left="34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Sinérgica</w:t>
            </w:r>
          </w:p>
        </w:tc>
        <w:tc>
          <w:tcPr>
            <w:tcW w:w="1565" w:type="dxa"/>
          </w:tcPr>
          <w:p>
            <w:pPr>
              <w:pStyle w:val="TableParagraph"/>
              <w:spacing w:line="248" w:lineRule="exact"/>
              <w:ind w:left="24"/>
              <w:rPr>
                <w:sz w:val="23"/>
              </w:rPr>
            </w:pPr>
            <w:r>
              <w:rPr>
                <w:w w:val="75"/>
                <w:sz w:val="23"/>
              </w:rPr>
              <w:t>Direciona</w:t>
            </w:r>
            <w:r>
              <w:rPr>
                <w:spacing w:val="21"/>
                <w:sz w:val="23"/>
              </w:rPr>
              <w:t> </w:t>
            </w:r>
            <w:r>
              <w:rPr>
                <w:spacing w:val="-2"/>
                <w:w w:val="85"/>
                <w:sz w:val="23"/>
              </w:rPr>
              <w:t>cálcio</w:t>
            </w:r>
          </w:p>
          <w:p>
            <w:pPr>
              <w:pStyle w:val="TableParagraph"/>
              <w:spacing w:line="247" w:lineRule="auto" w:before="9"/>
              <w:ind w:left="27" w:hanging="1"/>
              <w:rPr>
                <w:sz w:val="23"/>
              </w:rPr>
            </w:pPr>
            <w:r>
              <w:rPr>
                <w:spacing w:val="-4"/>
                <w:w w:val="80"/>
                <w:sz w:val="23"/>
              </w:rPr>
              <w:t>aos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4"/>
                <w:w w:val="80"/>
                <w:sz w:val="23"/>
              </w:rPr>
              <w:t>ossos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4"/>
                <w:w w:val="80"/>
                <w:sz w:val="23"/>
              </w:rPr>
              <w:t>e</w:t>
            </w:r>
            <w:r>
              <w:rPr>
                <w:spacing w:val="-12"/>
                <w:sz w:val="23"/>
              </w:rPr>
              <w:t> </w:t>
            </w:r>
            <w:r>
              <w:rPr>
                <w:spacing w:val="-4"/>
                <w:w w:val="80"/>
                <w:sz w:val="23"/>
              </w:rPr>
              <w:t>evita </w:t>
            </w:r>
            <w:r>
              <w:rPr>
                <w:spacing w:val="-2"/>
                <w:w w:val="85"/>
                <w:sz w:val="23"/>
              </w:rPr>
              <w:t>deposição vascular</w:t>
            </w:r>
          </w:p>
        </w:tc>
        <w:tc>
          <w:tcPr>
            <w:tcW w:w="2011" w:type="dxa"/>
          </w:tcPr>
          <w:p>
            <w:pPr>
              <w:pStyle w:val="TableParagraph"/>
              <w:spacing w:line="247" w:lineRule="auto" w:before="120"/>
              <w:ind w:left="31" w:firstLine="1"/>
              <w:rPr>
                <w:sz w:val="23"/>
              </w:rPr>
            </w:pPr>
            <w:r>
              <w:rPr>
                <w:w w:val="80"/>
                <w:sz w:val="23"/>
              </w:rPr>
              <w:t>Associar</w:t>
            </w:r>
            <w:r>
              <w:rPr>
                <w:spacing w:val="-6"/>
                <w:sz w:val="23"/>
              </w:rPr>
              <w:t> </w:t>
            </w:r>
            <w:r>
              <w:rPr>
                <w:w w:val="80"/>
                <w:sz w:val="23"/>
              </w:rPr>
              <w:t>K2</w:t>
            </w:r>
            <w:r>
              <w:rPr>
                <w:spacing w:val="-3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com cálcio </w:t>
            </w:r>
            <w:r>
              <w:rPr>
                <w:w w:val="75"/>
                <w:sz w:val="23"/>
              </w:rPr>
              <w:t>e vitamina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D</w:t>
            </w:r>
            <w:r>
              <w:rPr>
                <w:spacing w:val="-2"/>
                <w:w w:val="75"/>
                <w:sz w:val="23"/>
              </w:rPr>
              <w:t> </w:t>
            </w:r>
            <w:r>
              <w:rPr>
                <w:w w:val="75"/>
                <w:sz w:val="23"/>
              </w:rPr>
              <w:t>para</w:t>
            </w:r>
            <w:r>
              <w:rPr>
                <w:spacing w:val="-2"/>
                <w:sz w:val="23"/>
              </w:rPr>
              <w:t> </w:t>
            </w:r>
            <w:r>
              <w:rPr>
                <w:w w:val="75"/>
                <w:sz w:val="23"/>
              </w:rPr>
              <w:t>saúde </w:t>
            </w:r>
            <w:r>
              <w:rPr>
                <w:spacing w:val="-2"/>
                <w:w w:val="85"/>
                <w:sz w:val="23"/>
              </w:rPr>
              <w:t>óssea/carüiovascular</w:t>
            </w:r>
          </w:p>
        </w:tc>
      </w:tr>
      <w:tr>
        <w:trPr>
          <w:trHeight w:val="858" w:hRule="atLeast"/>
        </w:trPr>
        <w:tc>
          <w:tcPr>
            <w:tcW w:w="888" w:type="dxa"/>
          </w:tcPr>
          <w:p>
            <w:pPr>
              <w:pStyle w:val="TableParagraph"/>
              <w:spacing w:line="247" w:lineRule="auto" w:before="112"/>
              <w:ind w:left="30" w:right="48" w:firstLine="1"/>
              <w:rPr>
                <w:sz w:val="23"/>
              </w:rPr>
            </w:pPr>
            <w:r>
              <w:rPr>
                <w:spacing w:val="-2"/>
                <w:w w:val="75"/>
                <w:sz w:val="23"/>
              </w:rPr>
              <w:t>Vitamina </w:t>
            </w:r>
            <w:r>
              <w:rPr>
                <w:spacing w:val="-6"/>
                <w:w w:val="85"/>
                <w:sz w:val="23"/>
              </w:rPr>
              <w:t>B3</w:t>
            </w:r>
          </w:p>
        </w:tc>
        <w:tc>
          <w:tcPr>
            <w:tcW w:w="1138" w:type="dxa"/>
          </w:tcPr>
          <w:p>
            <w:pPr>
              <w:pStyle w:val="TableParagraph"/>
              <w:spacing w:before="249"/>
              <w:ind w:left="26"/>
              <w:rPr>
                <w:sz w:val="23"/>
              </w:rPr>
            </w:pPr>
            <w:r>
              <w:rPr>
                <w:spacing w:val="-4"/>
                <w:w w:val="85"/>
                <w:sz w:val="23"/>
              </w:rPr>
              <w:t>Cromo</w:t>
            </w:r>
          </w:p>
        </w:tc>
        <w:tc>
          <w:tcPr>
            <w:tcW w:w="1133" w:type="dxa"/>
          </w:tcPr>
          <w:p>
            <w:pPr>
              <w:pStyle w:val="TableParagraph"/>
              <w:spacing w:before="62"/>
              <w:rPr>
                <w:sz w:val="20"/>
              </w:rPr>
            </w:pPr>
          </w:p>
          <w:p>
            <w:pPr>
              <w:pStyle w:val="TableParagraph"/>
              <w:spacing w:line="230" w:lineRule="exact"/>
              <w:ind w:left="37"/>
              <w:rPr>
                <w:position w:val="-4"/>
                <w:sz w:val="20"/>
              </w:rPr>
            </w:pPr>
            <w:r>
              <w:rPr>
                <w:position w:val="-4"/>
                <w:sz w:val="20"/>
              </w:rPr>
              <w:drawing>
                <wp:inline distT="0" distB="0" distL="0" distR="0">
                  <wp:extent cx="475488" cy="146303"/>
                  <wp:effectExtent l="0" t="0" r="0" b="0"/>
                  <wp:docPr id="183" name="Image 1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  <w:sz w:val="20"/>
              </w:rPr>
            </w:r>
          </w:p>
        </w:tc>
        <w:tc>
          <w:tcPr>
            <w:tcW w:w="1565" w:type="dxa"/>
          </w:tcPr>
          <w:p>
            <w:pPr>
              <w:pStyle w:val="TableParagraph"/>
              <w:spacing w:line="245" w:lineRule="exact"/>
              <w:ind w:left="28"/>
              <w:rPr>
                <w:sz w:val="25"/>
              </w:rPr>
            </w:pPr>
            <w:r>
              <w:rPr>
                <w:w w:val="70"/>
                <w:sz w:val="25"/>
              </w:rPr>
              <w:t>Ambos</w:t>
            </w:r>
            <w:r>
              <w:rPr>
                <w:spacing w:val="-6"/>
                <w:sz w:val="25"/>
              </w:rPr>
              <w:t> </w:t>
            </w:r>
            <w:r>
              <w:rPr>
                <w:spacing w:val="-2"/>
                <w:w w:val="70"/>
                <w:sz w:val="25"/>
              </w:rPr>
              <w:t>contribuem</w:t>
            </w:r>
          </w:p>
          <w:p>
            <w:pPr>
              <w:pStyle w:val="TableParagraph"/>
              <w:spacing w:line="223" w:lineRule="auto" w:before="9"/>
              <w:ind w:left="18" w:right="21" w:firstLine="6"/>
              <w:rPr>
                <w:sz w:val="25"/>
              </w:rPr>
            </w:pPr>
            <w:r>
              <w:rPr>
                <w:w w:val="70"/>
                <w:sz w:val="25"/>
              </w:rPr>
              <w:t>para</w:t>
            </w:r>
            <w:r>
              <w:rPr>
                <w:spacing w:val="-18"/>
                <w:sz w:val="25"/>
              </w:rPr>
              <w:t> </w:t>
            </w:r>
            <w:r>
              <w:rPr>
                <w:w w:val="70"/>
                <w:sz w:val="25"/>
              </w:rPr>
              <w:t>sensibilidade </w:t>
            </w:r>
            <w:r>
              <w:rPr>
                <w:w w:val="80"/>
                <w:sz w:val="25"/>
              </w:rPr>
              <w:t>à</w:t>
            </w:r>
            <w:r>
              <w:rPr>
                <w:spacing w:val="-7"/>
                <w:w w:val="80"/>
                <w:sz w:val="25"/>
              </w:rPr>
              <w:t> </w:t>
            </w:r>
            <w:r>
              <w:rPr>
                <w:w w:val="80"/>
                <w:sz w:val="25"/>
              </w:rPr>
              <w:t>insulina</w:t>
            </w:r>
          </w:p>
        </w:tc>
        <w:tc>
          <w:tcPr>
            <w:tcW w:w="2011" w:type="dxa"/>
          </w:tcPr>
          <w:p>
            <w:pPr>
              <w:pStyle w:val="TableParagraph"/>
              <w:spacing w:line="245" w:lineRule="exact"/>
              <w:ind w:left="19"/>
              <w:rPr>
                <w:sz w:val="25"/>
              </w:rPr>
            </w:pPr>
            <w:r>
              <w:rPr>
                <w:w w:val="70"/>
                <w:sz w:val="25"/>
              </w:rPr>
              <w:t>Usar</w:t>
            </w:r>
            <w:r>
              <w:rPr>
                <w:spacing w:val="5"/>
                <w:sz w:val="25"/>
              </w:rPr>
              <w:t> </w:t>
            </w:r>
            <w:r>
              <w:rPr>
                <w:w w:val="70"/>
                <w:sz w:val="25"/>
              </w:rPr>
              <w:t>juntos</w:t>
            </w:r>
            <w:r>
              <w:rPr>
                <w:spacing w:val="-14"/>
                <w:sz w:val="25"/>
              </w:rPr>
              <w:t> </w:t>
            </w:r>
            <w:r>
              <w:rPr>
                <w:spacing w:val="-5"/>
                <w:w w:val="70"/>
                <w:sz w:val="25"/>
              </w:rPr>
              <w:t>na</w:t>
            </w:r>
          </w:p>
          <w:p>
            <w:pPr>
              <w:pStyle w:val="TableParagraph"/>
              <w:spacing w:line="223" w:lineRule="auto" w:before="9"/>
              <w:ind w:left="66" w:right="53" w:hanging="43"/>
              <w:rPr>
                <w:sz w:val="25"/>
              </w:rPr>
            </w:pPr>
            <w:r>
              <w:rPr>
                <w:w w:val="70"/>
                <w:sz w:val="25"/>
              </w:rPr>
              <w:t>resistência</w:t>
            </w:r>
            <w:r>
              <w:rPr>
                <w:spacing w:val="-18"/>
                <w:sz w:val="25"/>
              </w:rPr>
              <w:t> </w:t>
            </w:r>
            <w:r>
              <w:rPr>
                <w:w w:val="70"/>
                <w:sz w:val="25"/>
              </w:rPr>
              <w:t>insulínica </w:t>
            </w:r>
            <w:r>
              <w:rPr>
                <w:w w:val="80"/>
                <w:sz w:val="25"/>
              </w:rPr>
              <w:t>eve </w:t>
            </w:r>
            <w:r>
              <w:rPr>
                <w:color w:val="181818"/>
                <w:w w:val="80"/>
                <w:sz w:val="25"/>
              </w:rPr>
              <w:t>a</w:t>
            </w:r>
            <w:r>
              <w:rPr>
                <w:color w:val="181818"/>
                <w:spacing w:val="-11"/>
                <w:w w:val="80"/>
                <w:sz w:val="25"/>
              </w:rPr>
              <w:t> </w:t>
            </w:r>
            <w:r>
              <w:rPr>
                <w:w w:val="80"/>
                <w:sz w:val="25"/>
              </w:rPr>
              <w:t>moderada</w:t>
            </w:r>
          </w:p>
        </w:tc>
      </w:tr>
      <w:tr>
        <w:trPr>
          <w:trHeight w:val="858" w:hRule="atLeast"/>
        </w:trPr>
        <w:tc>
          <w:tcPr>
            <w:tcW w:w="888" w:type="dxa"/>
          </w:tcPr>
          <w:p>
            <w:pPr>
              <w:pStyle w:val="TableParagraph"/>
              <w:spacing w:line="247" w:lineRule="auto" w:before="110"/>
              <w:ind w:left="23" w:right="48" w:firstLine="8"/>
              <w:rPr>
                <w:sz w:val="23"/>
              </w:rPr>
            </w:pPr>
            <w:r>
              <w:rPr>
                <w:spacing w:val="-2"/>
                <w:w w:val="75"/>
                <w:sz w:val="23"/>
              </w:rPr>
              <w:t>Vitamina </w:t>
            </w:r>
            <w:r>
              <w:rPr>
                <w:spacing w:val="-6"/>
                <w:w w:val="85"/>
                <w:sz w:val="23"/>
              </w:rPr>
              <w:t>B6</w:t>
            </w:r>
          </w:p>
        </w:tc>
        <w:tc>
          <w:tcPr>
            <w:tcW w:w="1138" w:type="dxa"/>
          </w:tcPr>
          <w:p>
            <w:pPr>
              <w:pStyle w:val="TableParagraph"/>
              <w:spacing w:before="247"/>
              <w:ind w:left="29"/>
              <w:rPr>
                <w:sz w:val="23"/>
              </w:rPr>
            </w:pPr>
            <w:r>
              <w:rPr>
                <w:w w:val="75"/>
                <w:sz w:val="23"/>
              </w:rPr>
              <w:t>Vitamina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5"/>
                <w:w w:val="85"/>
                <w:sz w:val="23"/>
              </w:rPr>
              <w:t>B2</w:t>
            </w:r>
          </w:p>
        </w:tc>
        <w:tc>
          <w:tcPr>
            <w:tcW w:w="1133" w:type="dxa"/>
          </w:tcPr>
          <w:p>
            <w:pPr>
              <w:pStyle w:val="TableParagraph"/>
              <w:spacing w:before="247"/>
              <w:ind w:left="27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Sinérgica</w:t>
            </w:r>
          </w:p>
        </w:tc>
        <w:tc>
          <w:tcPr>
            <w:tcW w:w="1565" w:type="dxa"/>
          </w:tcPr>
          <w:p>
            <w:pPr>
              <w:pStyle w:val="TableParagraph"/>
              <w:spacing w:line="239" w:lineRule="exact"/>
              <w:ind w:left="24"/>
              <w:rPr>
                <w:sz w:val="25"/>
              </w:rPr>
            </w:pPr>
            <w:r>
              <w:rPr>
                <w:w w:val="70"/>
                <w:sz w:val="25"/>
              </w:rPr>
              <w:t>B2</w:t>
            </w:r>
            <w:r>
              <w:rPr>
                <w:spacing w:val="-18"/>
                <w:sz w:val="25"/>
              </w:rPr>
              <w:t> </w:t>
            </w:r>
            <w:r>
              <w:rPr>
                <w:w w:val="70"/>
                <w:sz w:val="25"/>
              </w:rPr>
              <w:t>participa</w:t>
            </w:r>
            <w:r>
              <w:rPr>
                <w:spacing w:val="-4"/>
                <w:sz w:val="25"/>
              </w:rPr>
              <w:t> </w:t>
            </w:r>
            <w:r>
              <w:rPr>
                <w:spacing w:val="-7"/>
                <w:w w:val="70"/>
                <w:sz w:val="25"/>
              </w:rPr>
              <w:t>da</w:t>
            </w:r>
          </w:p>
          <w:p>
            <w:pPr>
              <w:pStyle w:val="TableParagraph"/>
              <w:spacing w:line="228" w:lineRule="auto" w:before="1"/>
              <w:ind w:left="27" w:hanging="2"/>
              <w:rPr>
                <w:sz w:val="25"/>
              </w:rPr>
            </w:pPr>
            <w:r>
              <w:rPr>
                <w:w w:val="70"/>
                <w:sz w:val="25"/>
              </w:rPr>
              <w:t>ativação</w:t>
            </w:r>
            <w:r>
              <w:rPr>
                <w:spacing w:val="-14"/>
                <w:sz w:val="25"/>
              </w:rPr>
              <w:t> </w:t>
            </w:r>
            <w:r>
              <w:rPr>
                <w:w w:val="70"/>
                <w:sz w:val="25"/>
              </w:rPr>
              <w:t>da</w:t>
            </w:r>
            <w:r>
              <w:rPr>
                <w:spacing w:val="-2"/>
                <w:w w:val="70"/>
                <w:sz w:val="25"/>
              </w:rPr>
              <w:t> </w:t>
            </w:r>
            <w:r>
              <w:rPr>
                <w:w w:val="70"/>
                <w:sz w:val="25"/>
              </w:rPr>
              <w:t>B6</w:t>
            </w:r>
            <w:r>
              <w:rPr>
                <w:spacing w:val="-17"/>
                <w:sz w:val="25"/>
              </w:rPr>
              <w:t> </w:t>
            </w:r>
            <w:r>
              <w:rPr>
                <w:w w:val="70"/>
                <w:sz w:val="25"/>
              </w:rPr>
              <w:t>em </w:t>
            </w:r>
            <w:r>
              <w:rPr>
                <w:w w:val="80"/>
                <w:sz w:val="25"/>
              </w:rPr>
              <w:t>sua</w:t>
            </w:r>
            <w:r>
              <w:rPr>
                <w:spacing w:val="-1"/>
                <w:w w:val="80"/>
                <w:sz w:val="25"/>
              </w:rPr>
              <w:t> </w:t>
            </w:r>
            <w:r>
              <w:rPr>
                <w:w w:val="80"/>
                <w:sz w:val="25"/>
              </w:rPr>
              <w:t>forma ativa</w:t>
            </w:r>
          </w:p>
        </w:tc>
        <w:tc>
          <w:tcPr>
            <w:tcW w:w="2011" w:type="dxa"/>
          </w:tcPr>
          <w:p>
            <w:pPr>
              <w:pStyle w:val="TableParagraph"/>
              <w:spacing w:line="239" w:lineRule="exact"/>
              <w:ind w:left="20"/>
              <w:rPr>
                <w:sz w:val="25"/>
              </w:rPr>
            </w:pPr>
            <w:r>
              <w:rPr>
                <w:w w:val="70"/>
                <w:sz w:val="25"/>
              </w:rPr>
              <w:t>Considefar</w:t>
            </w:r>
            <w:r>
              <w:rPr>
                <w:spacing w:val="1"/>
                <w:sz w:val="25"/>
              </w:rPr>
              <w:t> </w:t>
            </w:r>
            <w:r>
              <w:rPr>
                <w:w w:val="70"/>
                <w:sz w:val="25"/>
              </w:rPr>
              <w:t>em</w:t>
            </w:r>
            <w:r>
              <w:rPr>
                <w:spacing w:val="-16"/>
                <w:sz w:val="25"/>
              </w:rPr>
              <w:t> </w:t>
            </w:r>
            <w:r>
              <w:rPr>
                <w:w w:val="70"/>
                <w:sz w:val="25"/>
              </w:rPr>
              <w:t>cas0S</w:t>
            </w:r>
            <w:r>
              <w:rPr>
                <w:spacing w:val="-5"/>
                <w:sz w:val="25"/>
              </w:rPr>
              <w:t> </w:t>
            </w:r>
            <w:r>
              <w:rPr>
                <w:spacing w:val="-5"/>
                <w:w w:val="70"/>
                <w:sz w:val="25"/>
              </w:rPr>
              <w:t>de</w:t>
            </w:r>
          </w:p>
          <w:p>
            <w:pPr>
              <w:pStyle w:val="TableParagraph"/>
              <w:spacing w:line="228" w:lineRule="auto" w:before="1"/>
              <w:ind w:left="28" w:right="624" w:hanging="2"/>
              <w:rPr>
                <w:sz w:val="25"/>
              </w:rPr>
            </w:pPr>
            <w:r>
              <w:rPr>
                <w:w w:val="70"/>
                <w:sz w:val="25"/>
              </w:rPr>
              <w:t>TPM,</w:t>
            </w:r>
            <w:r>
              <w:rPr>
                <w:spacing w:val="-18"/>
                <w:sz w:val="25"/>
              </w:rPr>
              <w:t> </w:t>
            </w:r>
            <w:r>
              <w:rPr>
                <w:w w:val="70"/>
                <w:sz w:val="25"/>
              </w:rPr>
              <w:t>ansiedade, </w:t>
            </w:r>
            <w:r>
              <w:rPr>
                <w:spacing w:val="-2"/>
                <w:w w:val="80"/>
                <w:sz w:val="25"/>
              </w:rPr>
              <w:t>SAHOS</w:t>
            </w:r>
          </w:p>
        </w:tc>
      </w:tr>
      <w:tr>
        <w:trPr>
          <w:trHeight w:val="1132" w:hRule="atLeast"/>
        </w:trPr>
        <w:tc>
          <w:tcPr>
            <w:tcW w:w="888" w:type="dxa"/>
          </w:tcPr>
          <w:p>
            <w:pPr>
              <w:pStyle w:val="TableParagraph"/>
              <w:spacing w:before="252"/>
              <w:ind w:left="16"/>
              <w:rPr>
                <w:sz w:val="23"/>
              </w:rPr>
            </w:pPr>
            <w:r>
              <w:rPr>
                <w:spacing w:val="-5"/>
                <w:w w:val="90"/>
                <w:sz w:val="23"/>
              </w:rPr>
              <w:t>L-</w:t>
            </w:r>
          </w:p>
          <w:p>
            <w:pPr>
              <w:pStyle w:val="TableParagraph"/>
              <w:spacing w:before="2"/>
              <w:ind w:left="22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triptofano</w:t>
            </w:r>
          </w:p>
        </w:tc>
        <w:tc>
          <w:tcPr>
            <w:tcW w:w="1138" w:type="dxa"/>
          </w:tcPr>
          <w:p>
            <w:pPr>
              <w:pStyle w:val="TableParagraph"/>
              <w:spacing w:before="124"/>
              <w:rPr>
                <w:sz w:val="23"/>
              </w:rPr>
            </w:pPr>
          </w:p>
          <w:p>
            <w:pPr>
              <w:pStyle w:val="TableParagraph"/>
              <w:ind w:left="29"/>
              <w:rPr>
                <w:sz w:val="23"/>
              </w:rPr>
            </w:pPr>
            <w:r>
              <w:rPr>
                <w:w w:val="75"/>
                <w:sz w:val="23"/>
              </w:rPr>
              <w:t>Vitamina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5"/>
                <w:w w:val="85"/>
                <w:sz w:val="23"/>
              </w:rPr>
              <w:t>B6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4"/>
              <w:rPr>
                <w:sz w:val="23"/>
              </w:rPr>
            </w:pPr>
          </w:p>
          <w:p>
            <w:pPr>
              <w:pStyle w:val="TableParagraph"/>
              <w:ind w:left="27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Sinérgica</w:t>
            </w:r>
          </w:p>
        </w:tc>
        <w:tc>
          <w:tcPr>
            <w:tcW w:w="1565" w:type="dxa"/>
          </w:tcPr>
          <w:p>
            <w:pPr>
              <w:pStyle w:val="TableParagraph"/>
              <w:spacing w:line="240" w:lineRule="exact"/>
              <w:ind w:left="24"/>
              <w:jc w:val="both"/>
              <w:rPr>
                <w:sz w:val="25"/>
              </w:rPr>
            </w:pPr>
            <w:r>
              <w:rPr>
                <w:w w:val="70"/>
                <w:sz w:val="25"/>
              </w:rPr>
              <w:t>B6</w:t>
            </w:r>
            <w:r>
              <w:rPr>
                <w:spacing w:val="-12"/>
                <w:sz w:val="25"/>
              </w:rPr>
              <w:t> </w:t>
            </w:r>
            <w:r>
              <w:rPr>
                <w:w w:val="70"/>
                <w:sz w:val="25"/>
              </w:rPr>
              <w:t>é</w:t>
            </w:r>
            <w:r>
              <w:rPr>
                <w:spacing w:val="-16"/>
                <w:sz w:val="25"/>
              </w:rPr>
              <w:t> </w:t>
            </w:r>
            <w:r>
              <w:rPr>
                <w:w w:val="70"/>
                <w:sz w:val="25"/>
              </w:rPr>
              <w:t>co-fator</w:t>
            </w:r>
            <w:r>
              <w:rPr>
                <w:spacing w:val="1"/>
                <w:sz w:val="25"/>
              </w:rPr>
              <w:t> </w:t>
            </w:r>
            <w:r>
              <w:rPr>
                <w:spacing w:val="-5"/>
                <w:w w:val="70"/>
                <w:sz w:val="25"/>
              </w:rPr>
              <w:t>na</w:t>
            </w:r>
          </w:p>
          <w:p>
            <w:pPr>
              <w:pStyle w:val="TableParagraph"/>
              <w:spacing w:line="228" w:lineRule="auto" w:before="4"/>
              <w:ind w:left="23" w:right="439" w:firstLine="1"/>
              <w:jc w:val="both"/>
              <w:rPr>
                <w:sz w:val="25"/>
              </w:rPr>
            </w:pPr>
            <w:r>
              <w:rPr>
                <w:w w:val="70"/>
                <w:sz w:val="25"/>
              </w:rPr>
              <w:t>conversão</w:t>
            </w:r>
            <w:r>
              <w:rPr>
                <w:spacing w:val="-18"/>
                <w:sz w:val="25"/>
              </w:rPr>
              <w:t> </w:t>
            </w:r>
            <w:r>
              <w:rPr>
                <w:w w:val="70"/>
                <w:sz w:val="25"/>
              </w:rPr>
              <w:t>de </w:t>
            </w:r>
            <w:r>
              <w:rPr>
                <w:spacing w:val="-2"/>
                <w:w w:val="75"/>
                <w:sz w:val="25"/>
              </w:rPr>
              <w:t>triptofano</w:t>
            </w:r>
            <w:r>
              <w:rPr>
                <w:spacing w:val="-16"/>
                <w:sz w:val="25"/>
              </w:rPr>
              <w:t> </w:t>
            </w:r>
            <w:r>
              <w:rPr>
                <w:spacing w:val="-2"/>
                <w:w w:val="75"/>
                <w:sz w:val="25"/>
              </w:rPr>
              <w:t>em </w:t>
            </w:r>
            <w:r>
              <w:rPr>
                <w:spacing w:val="-2"/>
                <w:w w:val="80"/>
                <w:sz w:val="25"/>
              </w:rPr>
              <w:t>serotonina</w:t>
            </w:r>
          </w:p>
        </w:tc>
        <w:tc>
          <w:tcPr>
            <w:tcW w:w="2011" w:type="dxa"/>
          </w:tcPr>
          <w:p>
            <w:pPr>
              <w:pStyle w:val="TableParagraph"/>
              <w:spacing w:line="247" w:lineRule="auto" w:before="252"/>
              <w:ind w:left="24" w:hanging="4"/>
              <w:rPr>
                <w:sz w:val="23"/>
              </w:rPr>
            </w:pPr>
            <w:r>
              <w:rPr>
                <w:w w:val="75"/>
                <w:sz w:val="23"/>
              </w:rPr>
              <w:t>Combinar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em </w:t>
            </w:r>
            <w:r>
              <w:rPr>
                <w:w w:val="75"/>
                <w:sz w:val="23"/>
              </w:rPr>
              <w:t>distúrbios </w:t>
            </w:r>
            <w:r>
              <w:rPr>
                <w:w w:val="85"/>
                <w:sz w:val="23"/>
              </w:rPr>
              <w:t>do humor e do</w:t>
            </w:r>
            <w:r>
              <w:rPr>
                <w:spacing w:val="-2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sono</w:t>
            </w:r>
          </w:p>
        </w:tc>
      </w:tr>
      <w:tr>
        <w:trPr>
          <w:trHeight w:val="1117" w:hRule="atLeast"/>
        </w:trPr>
        <w:tc>
          <w:tcPr>
            <w:tcW w:w="888" w:type="dxa"/>
          </w:tcPr>
          <w:p>
            <w:pPr>
              <w:pStyle w:val="TableParagraph"/>
              <w:spacing w:before="121"/>
              <w:rPr>
                <w:sz w:val="23"/>
              </w:rPr>
            </w:pPr>
          </w:p>
          <w:p>
            <w:pPr>
              <w:pStyle w:val="TableParagraph"/>
              <w:spacing w:before="1"/>
              <w:ind w:left="23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Magnésio</w:t>
            </w:r>
          </w:p>
        </w:tc>
        <w:tc>
          <w:tcPr>
            <w:tcW w:w="1138" w:type="dxa"/>
          </w:tcPr>
          <w:p>
            <w:pPr>
              <w:pStyle w:val="TableParagraph"/>
              <w:spacing w:before="121"/>
              <w:rPr>
                <w:sz w:val="23"/>
              </w:rPr>
            </w:pPr>
          </w:p>
          <w:p>
            <w:pPr>
              <w:pStyle w:val="TableParagraph"/>
              <w:spacing w:before="1"/>
              <w:ind w:left="29"/>
              <w:rPr>
                <w:sz w:val="23"/>
              </w:rPr>
            </w:pPr>
            <w:r>
              <w:rPr>
                <w:w w:val="75"/>
                <w:sz w:val="23"/>
              </w:rPr>
              <w:t>Vitamina</w:t>
            </w:r>
            <w:r>
              <w:rPr>
                <w:spacing w:val="4"/>
                <w:sz w:val="23"/>
              </w:rPr>
              <w:t> </w:t>
            </w:r>
            <w:r>
              <w:rPr>
                <w:spacing w:val="-5"/>
                <w:w w:val="85"/>
                <w:sz w:val="23"/>
              </w:rPr>
              <w:t>B6</w:t>
            </w:r>
          </w:p>
        </w:tc>
        <w:tc>
          <w:tcPr>
            <w:tcW w:w="1133" w:type="dxa"/>
          </w:tcPr>
          <w:p>
            <w:pPr>
              <w:pStyle w:val="TableParagraph"/>
              <w:spacing w:before="121"/>
              <w:rPr>
                <w:sz w:val="23"/>
              </w:rPr>
            </w:pPr>
          </w:p>
          <w:p>
            <w:pPr>
              <w:pStyle w:val="TableParagraph"/>
              <w:spacing w:before="1"/>
              <w:ind w:left="27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Sinérgica</w:t>
            </w:r>
          </w:p>
        </w:tc>
        <w:tc>
          <w:tcPr>
            <w:tcW w:w="1565" w:type="dxa"/>
          </w:tcPr>
          <w:p>
            <w:pPr>
              <w:pStyle w:val="TableParagraph"/>
              <w:spacing w:line="241" w:lineRule="exact"/>
              <w:ind w:left="24"/>
              <w:rPr>
                <w:sz w:val="25"/>
              </w:rPr>
            </w:pPr>
            <w:r>
              <w:rPr>
                <w:w w:val="70"/>
                <w:sz w:val="25"/>
              </w:rPr>
              <w:t>B6</w:t>
            </w:r>
            <w:r>
              <w:rPr>
                <w:spacing w:val="-10"/>
                <w:sz w:val="25"/>
              </w:rPr>
              <w:t> </w:t>
            </w:r>
            <w:r>
              <w:rPr>
                <w:spacing w:val="-2"/>
                <w:w w:val="75"/>
                <w:sz w:val="25"/>
              </w:rPr>
              <w:t>potencializa</w:t>
            </w:r>
          </w:p>
          <w:p>
            <w:pPr>
              <w:pStyle w:val="TableParagraph"/>
              <w:spacing w:line="277" w:lineRule="exact"/>
              <w:ind w:left="18"/>
              <w:rPr>
                <w:sz w:val="25"/>
              </w:rPr>
            </w:pPr>
            <w:r>
              <w:rPr>
                <w:w w:val="70"/>
                <w:sz w:val="25"/>
              </w:rPr>
              <w:t>retenção</w:t>
            </w:r>
            <w:r>
              <w:rPr>
                <w:sz w:val="25"/>
              </w:rPr>
              <w:t> </w:t>
            </w:r>
            <w:r>
              <w:rPr>
                <w:w w:val="70"/>
                <w:sz w:val="25"/>
              </w:rPr>
              <w:t>e</w:t>
            </w:r>
            <w:r>
              <w:rPr>
                <w:spacing w:val="-18"/>
                <w:sz w:val="25"/>
              </w:rPr>
              <w:t> </w:t>
            </w:r>
            <w:r>
              <w:rPr>
                <w:w w:val="70"/>
                <w:sz w:val="25"/>
              </w:rPr>
              <w:t>uso</w:t>
            </w:r>
            <w:r>
              <w:rPr>
                <w:spacing w:val="-8"/>
                <w:sz w:val="25"/>
              </w:rPr>
              <w:t> </w:t>
            </w:r>
            <w:r>
              <w:rPr>
                <w:spacing w:val="-5"/>
                <w:w w:val="70"/>
                <w:sz w:val="25"/>
              </w:rPr>
              <w:t>de</w:t>
            </w:r>
          </w:p>
          <w:p>
            <w:pPr>
              <w:pStyle w:val="TableParagraph"/>
              <w:spacing w:before="49"/>
              <w:ind w:left="20"/>
              <w:rPr>
                <w:sz w:val="19"/>
              </w:rPr>
            </w:pPr>
            <w:r>
              <w:rPr>
                <w:spacing w:val="-2"/>
                <w:w w:val="90"/>
                <w:sz w:val="19"/>
              </w:rPr>
              <w:t>MdgFléSlO</w:t>
            </w:r>
          </w:p>
          <w:p>
            <w:pPr>
              <w:pStyle w:val="TableParagraph"/>
              <w:spacing w:before="11"/>
              <w:ind w:left="63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ntracelular</w:t>
            </w:r>
          </w:p>
        </w:tc>
        <w:tc>
          <w:tcPr>
            <w:tcW w:w="2011" w:type="dxa"/>
          </w:tcPr>
          <w:p>
            <w:pPr>
              <w:pStyle w:val="TableParagraph"/>
              <w:spacing w:line="244" w:lineRule="auto" w:before="120"/>
              <w:ind w:left="23" w:hanging="5"/>
              <w:rPr>
                <w:sz w:val="23"/>
              </w:rPr>
            </w:pPr>
            <w:r>
              <w:rPr>
                <w:spacing w:val="-2"/>
                <w:w w:val="80"/>
                <w:sz w:val="23"/>
              </w:rPr>
              <w:t>Ideal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em</w:t>
            </w:r>
            <w:r>
              <w:rPr>
                <w:spacing w:val="-7"/>
                <w:w w:val="80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pacientes</w:t>
            </w:r>
            <w:r>
              <w:rPr>
                <w:spacing w:val="-14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com </w:t>
            </w:r>
            <w:r>
              <w:rPr>
                <w:w w:val="85"/>
                <w:sz w:val="23"/>
              </w:rPr>
              <w:t>cãibras, TPM, </w:t>
            </w:r>
            <w:r>
              <w:rPr>
                <w:spacing w:val="-2"/>
                <w:w w:val="85"/>
                <w:sz w:val="23"/>
              </w:rPr>
              <w:t>ansiedade</w:t>
            </w:r>
          </w:p>
        </w:tc>
      </w:tr>
      <w:tr>
        <w:trPr>
          <w:trHeight w:val="2226" w:hRule="atLeast"/>
        </w:trPr>
        <w:tc>
          <w:tcPr>
            <w:tcW w:w="888" w:type="dxa"/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6"/>
              <w:rPr>
                <w:sz w:val="23"/>
              </w:rPr>
            </w:pPr>
          </w:p>
          <w:p>
            <w:pPr>
              <w:pStyle w:val="TableParagraph"/>
              <w:spacing w:line="244" w:lineRule="auto"/>
              <w:ind w:left="23" w:right="286" w:firstLine="2"/>
              <w:rPr>
                <w:sz w:val="23"/>
              </w:rPr>
            </w:pPr>
            <w:r>
              <w:rPr>
                <w:spacing w:val="-4"/>
                <w:w w:val="85"/>
                <w:sz w:val="23"/>
              </w:rPr>
              <w:t>Ácido </w:t>
            </w:r>
            <w:r>
              <w:rPr>
                <w:spacing w:val="-2"/>
                <w:w w:val="85"/>
                <w:sz w:val="23"/>
              </w:rPr>
              <w:t>Alfa- </w:t>
            </w:r>
            <w:r>
              <w:rPr>
                <w:spacing w:val="-2"/>
                <w:w w:val="75"/>
                <w:sz w:val="23"/>
              </w:rPr>
              <w:t>Lipóico </w:t>
            </w:r>
            <w:r>
              <w:rPr>
                <w:spacing w:val="-2"/>
                <w:w w:val="85"/>
                <w:sz w:val="23"/>
              </w:rPr>
              <w:t>(ALA)</w:t>
            </w:r>
          </w:p>
        </w:tc>
        <w:tc>
          <w:tcPr>
            <w:tcW w:w="1138" w:type="dxa"/>
          </w:tcPr>
          <w:p>
            <w:pPr>
              <w:pStyle w:val="TableParagraph"/>
              <w:spacing w:line="260" w:lineRule="exact"/>
              <w:ind w:left="29"/>
              <w:rPr>
                <w:sz w:val="23"/>
              </w:rPr>
            </w:pPr>
            <w:r>
              <w:rPr>
                <w:w w:val="75"/>
                <w:sz w:val="23"/>
              </w:rPr>
              <w:t>Vitamina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10"/>
                <w:w w:val="85"/>
                <w:sz w:val="23"/>
              </w:rPr>
              <w:t>C</w:t>
            </w:r>
          </w:p>
        </w:tc>
        <w:tc>
          <w:tcPr>
            <w:tcW w:w="1133" w:type="dxa"/>
          </w:tcPr>
          <w:p>
            <w:pPr>
              <w:pStyle w:val="TableParagraph"/>
              <w:spacing w:line="260" w:lineRule="exact"/>
              <w:ind w:left="27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Sinergismo</w:t>
            </w:r>
          </w:p>
        </w:tc>
        <w:tc>
          <w:tcPr>
            <w:tcW w:w="1565" w:type="dxa"/>
          </w:tcPr>
          <w:p>
            <w:pPr>
              <w:pStyle w:val="TableParagraph"/>
              <w:spacing w:line="244" w:lineRule="auto"/>
              <w:ind w:left="19" w:firstLine="1"/>
              <w:rPr>
                <w:sz w:val="23"/>
              </w:rPr>
            </w:pPr>
            <w:r>
              <w:rPr>
                <w:w w:val="85"/>
                <w:sz w:val="23"/>
              </w:rPr>
              <w:t>ALA</w:t>
            </w:r>
            <w:r>
              <w:rPr>
                <w:spacing w:val="-7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regenera</w:t>
            </w:r>
            <w:r>
              <w:rPr>
                <w:spacing w:val="-6"/>
                <w:w w:val="85"/>
                <w:sz w:val="23"/>
              </w:rPr>
              <w:t> </w:t>
            </w:r>
            <w:r>
              <w:rPr>
                <w:color w:val="232323"/>
                <w:w w:val="85"/>
                <w:sz w:val="23"/>
              </w:rPr>
              <w:t>a </w:t>
            </w:r>
            <w:r>
              <w:rPr>
                <w:w w:val="85"/>
                <w:sz w:val="23"/>
              </w:rPr>
              <w:t>forma ativa da </w:t>
            </w:r>
            <w:r>
              <w:rPr>
                <w:w w:val="75"/>
                <w:sz w:val="23"/>
              </w:rPr>
              <w:t>vitamina</w:t>
            </w:r>
            <w:r>
              <w:rPr>
                <w:spacing w:val="-2"/>
                <w:sz w:val="23"/>
              </w:rPr>
              <w:t> </w:t>
            </w:r>
            <w:r>
              <w:rPr>
                <w:w w:val="75"/>
                <w:sz w:val="23"/>
              </w:rPr>
              <w:t>C (ácido </w:t>
            </w:r>
            <w:r>
              <w:rPr>
                <w:spacing w:val="-2"/>
                <w:w w:val="85"/>
                <w:sz w:val="23"/>
              </w:rPr>
              <w:t>ascórbico), </w:t>
            </w:r>
            <w:r>
              <w:rPr>
                <w:w w:val="85"/>
                <w:sz w:val="23"/>
              </w:rPr>
              <w:t>reforçando sua </w:t>
            </w:r>
            <w:r>
              <w:rPr>
                <w:spacing w:val="-2"/>
                <w:w w:val="85"/>
                <w:sz w:val="23"/>
              </w:rPr>
              <w:t>função antioxidante ntracelular.</w:t>
            </w:r>
          </w:p>
        </w:tc>
        <w:tc>
          <w:tcPr>
            <w:tcW w:w="2011" w:type="dxa"/>
          </w:tcPr>
          <w:p>
            <w:pPr>
              <w:pStyle w:val="TableParagraph"/>
              <w:spacing w:line="247" w:lineRule="auto"/>
              <w:ind w:left="74" w:firstLine="4"/>
              <w:rPr>
                <w:sz w:val="23"/>
              </w:rPr>
            </w:pPr>
            <w:r>
              <w:rPr>
                <w:w w:val="75"/>
                <w:sz w:val="23"/>
              </w:rPr>
              <w:t>Pode</w:t>
            </w:r>
            <w:r>
              <w:rPr>
                <w:spacing w:val="-1"/>
                <w:sz w:val="23"/>
              </w:rPr>
              <w:t> </w:t>
            </w:r>
            <w:r>
              <w:rPr>
                <w:w w:val="75"/>
                <w:sz w:val="23"/>
              </w:rPr>
              <w:t>ser usado</w:t>
            </w:r>
            <w:r>
              <w:rPr>
                <w:sz w:val="23"/>
              </w:rPr>
              <w:t> </w:t>
            </w:r>
            <w:r>
              <w:rPr>
                <w:w w:val="75"/>
                <w:sz w:val="23"/>
              </w:rPr>
              <w:t>junto, </w:t>
            </w:r>
            <w:r>
              <w:rPr>
                <w:w w:val="85"/>
                <w:sz w:val="23"/>
              </w:rPr>
              <w:t>especialmente em </w:t>
            </w:r>
            <w:r>
              <w:rPr>
                <w:spacing w:val="-2"/>
                <w:w w:val="85"/>
                <w:sz w:val="23"/>
              </w:rPr>
              <w:t>protocolos </w:t>
            </w:r>
            <w:r>
              <w:rPr>
                <w:w w:val="85"/>
                <w:sz w:val="23"/>
              </w:rPr>
              <w:t>antioxidantes</w:t>
            </w:r>
            <w:r>
              <w:rPr>
                <w:sz w:val="23"/>
              </w:rPr>
              <w:t> </w:t>
            </w:r>
            <w:r>
              <w:rPr>
                <w:w w:val="85"/>
                <w:sz w:val="23"/>
              </w:rPr>
              <w:t>ou</w:t>
            </w:r>
            <w:r>
              <w:rPr>
                <w:spacing w:val="-1"/>
                <w:w w:val="85"/>
                <w:sz w:val="23"/>
              </w:rPr>
              <w:t> </w:t>
            </w:r>
            <w:r>
              <w:rPr>
                <w:w w:val="85"/>
                <w:sz w:val="23"/>
              </w:rPr>
              <w:t>de </w:t>
            </w:r>
            <w:r>
              <w:rPr>
                <w:w w:val="80"/>
                <w:sz w:val="23"/>
              </w:rPr>
              <w:t>suporte imunolúgic¢.</w:t>
            </w:r>
          </w:p>
        </w:tc>
      </w:tr>
      <w:tr>
        <w:trPr>
          <w:trHeight w:val="1391" w:hRule="atLeast"/>
        </w:trPr>
        <w:tc>
          <w:tcPr>
            <w:tcW w:w="888" w:type="dxa"/>
          </w:tcPr>
          <w:p>
            <w:pPr>
              <w:pStyle w:val="TableParagraph"/>
              <w:spacing w:line="230" w:lineRule="auto" w:before="114"/>
              <w:ind w:left="22" w:right="286" w:firstLine="11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Ácido Alfa- </w:t>
            </w:r>
            <w:r>
              <w:rPr>
                <w:spacing w:val="-2"/>
                <w:w w:val="70"/>
                <w:sz w:val="25"/>
              </w:rPr>
              <w:t>Lipóico </w:t>
            </w:r>
            <w:r>
              <w:rPr>
                <w:spacing w:val="-4"/>
                <w:w w:val="80"/>
                <w:sz w:val="24"/>
              </w:rPr>
              <w:t>(ALA)</w:t>
            </w:r>
          </w:p>
        </w:tc>
        <w:tc>
          <w:tcPr>
            <w:tcW w:w="1138" w:type="dxa"/>
          </w:tcPr>
          <w:p>
            <w:pPr>
              <w:pStyle w:val="TableParagraph"/>
              <w:spacing w:line="243" w:lineRule="exact"/>
              <w:ind w:left="404"/>
              <w:rPr>
                <w:sz w:val="23"/>
              </w:rPr>
            </w:pPr>
            <w:r>
              <w:rPr>
                <w:spacing w:val="-2"/>
                <w:w w:val="80"/>
                <w:sz w:val="23"/>
              </w:rPr>
              <w:t>Vitamina</w:t>
            </w:r>
          </w:p>
          <w:p>
            <w:pPr>
              <w:pStyle w:val="TableParagraph"/>
              <w:spacing w:before="9"/>
              <w:ind w:left="401"/>
              <w:rPr>
                <w:sz w:val="23"/>
              </w:rPr>
            </w:pPr>
            <w:r>
              <w:rPr>
                <w:spacing w:val="-10"/>
                <w:w w:val="90"/>
                <w:sz w:val="23"/>
              </w:rPr>
              <w:t>E</w:t>
            </w:r>
          </w:p>
        </w:tc>
        <w:tc>
          <w:tcPr>
            <w:tcW w:w="1133" w:type="dxa"/>
          </w:tcPr>
          <w:p>
            <w:pPr>
              <w:pStyle w:val="TableParagraph"/>
              <w:spacing w:line="243" w:lineRule="exact"/>
              <w:ind w:left="27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Sinergismo</w:t>
            </w:r>
          </w:p>
        </w:tc>
        <w:tc>
          <w:tcPr>
            <w:tcW w:w="1565" w:type="dxa"/>
          </w:tcPr>
          <w:p>
            <w:pPr>
              <w:pStyle w:val="TableParagraph"/>
              <w:spacing w:line="243" w:lineRule="exact"/>
              <w:ind w:left="28"/>
              <w:rPr>
                <w:sz w:val="23"/>
              </w:rPr>
            </w:pPr>
            <w:r>
              <w:rPr>
                <w:w w:val="75"/>
                <w:sz w:val="23"/>
              </w:rPr>
              <w:t>Atua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5"/>
                <w:w w:val="85"/>
                <w:sz w:val="23"/>
              </w:rPr>
              <w:t>na</w:t>
            </w:r>
          </w:p>
          <w:p>
            <w:pPr>
              <w:pStyle w:val="TableParagraph"/>
              <w:spacing w:line="247" w:lineRule="auto" w:before="2"/>
              <w:ind w:left="24" w:firstLine="3"/>
              <w:rPr>
                <w:sz w:val="23"/>
              </w:rPr>
            </w:pPr>
            <w:r>
              <w:rPr>
                <w:w w:val="85"/>
                <w:sz w:val="23"/>
              </w:rPr>
              <w:t>regeneraçáo</w:t>
            </w:r>
            <w:r>
              <w:rPr>
                <w:sz w:val="23"/>
              </w:rPr>
              <w:t> </w:t>
            </w:r>
            <w:r>
              <w:rPr>
                <w:w w:val="85"/>
                <w:sz w:val="23"/>
              </w:rPr>
              <w:t>do </w:t>
            </w:r>
            <w:r>
              <w:rPr>
                <w:w w:val="75"/>
                <w:sz w:val="23"/>
              </w:rPr>
              <w:t>tocoferol (vitamina </w:t>
            </w:r>
            <w:r>
              <w:rPr>
                <w:w w:val="85"/>
                <w:sz w:val="23"/>
              </w:rPr>
              <w:t>E), protegendo ipidios da</w:t>
            </w:r>
          </w:p>
        </w:tc>
        <w:tc>
          <w:tcPr>
            <w:tcW w:w="2011" w:type="dxa"/>
          </w:tcPr>
          <w:p>
            <w:pPr>
              <w:pStyle w:val="TableParagraph"/>
              <w:spacing w:line="243" w:lineRule="exact"/>
              <w:ind w:left="21"/>
              <w:rPr>
                <w:sz w:val="23"/>
              </w:rPr>
            </w:pPr>
            <w:r>
              <w:rPr>
                <w:w w:val="75"/>
                <w:sz w:val="23"/>
              </w:rPr>
              <w:t>Excelente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associação</w:t>
            </w:r>
          </w:p>
          <w:p>
            <w:pPr>
              <w:pStyle w:val="TableParagraph"/>
              <w:spacing w:line="244" w:lineRule="auto" w:before="9"/>
              <w:ind w:left="23"/>
              <w:rPr>
                <w:sz w:val="23"/>
              </w:rPr>
            </w:pPr>
            <w:r>
              <w:rPr>
                <w:w w:val="75"/>
                <w:sz w:val="23"/>
              </w:rPr>
              <w:t>em casos</w:t>
            </w:r>
            <w:r>
              <w:rPr>
                <w:sz w:val="23"/>
              </w:rPr>
              <w:t> </w:t>
            </w:r>
            <w:r>
              <w:rPr>
                <w:color w:val="111111"/>
                <w:w w:val="75"/>
                <w:sz w:val="23"/>
              </w:rPr>
              <w:t>de </w:t>
            </w:r>
            <w:r>
              <w:rPr>
                <w:w w:val="75"/>
                <w:sz w:val="23"/>
              </w:rPr>
              <w:t>eslresse </w:t>
            </w:r>
            <w:r>
              <w:rPr>
                <w:w w:val="85"/>
                <w:sz w:val="23"/>
              </w:rPr>
              <w:t>oxidativo, doenças </w:t>
            </w:r>
            <w:r>
              <w:rPr>
                <w:w w:val="75"/>
                <w:sz w:val="23"/>
              </w:rPr>
              <w:t>neurodegenerativas </w:t>
            </w:r>
            <w:r>
              <w:rPr>
                <w:w w:val="75"/>
                <w:sz w:val="23"/>
              </w:rPr>
              <w:t>e </w:t>
            </w:r>
            <w:r>
              <w:rPr>
                <w:spacing w:val="-2"/>
                <w:w w:val="90"/>
                <w:sz w:val="23"/>
              </w:rPr>
              <w:t>envelhecimento.</w:t>
            </w:r>
          </w:p>
        </w:tc>
      </w:tr>
    </w:tbl>
    <w:p>
      <w:pPr>
        <w:pStyle w:val="BodyText"/>
        <w:spacing w:before="77"/>
        <w:rPr>
          <w:sz w:val="23"/>
        </w:rPr>
      </w:pPr>
    </w:p>
    <w:p>
      <w:pPr>
        <w:spacing w:before="0"/>
        <w:ind w:left="2128" w:right="1952" w:firstLine="0"/>
        <w:jc w:val="center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1723644</wp:posOffset>
            </wp:positionH>
            <wp:positionV relativeFrom="paragraph">
              <wp:posOffset>91771</wp:posOffset>
            </wp:positionV>
            <wp:extent cx="480059" cy="470916"/>
            <wp:effectExtent l="0" t="0" r="0" b="0"/>
            <wp:wrapNone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9" cy="470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95"/>
          <w:sz w:val="23"/>
        </w:rPr>
        <w:t>232</w:t>
      </w:r>
    </w:p>
    <w:p>
      <w:pPr>
        <w:spacing w:after="0"/>
        <w:jc w:val="center"/>
        <w:rPr>
          <w:sz w:val="23"/>
        </w:rPr>
        <w:sectPr>
          <w:footerReference w:type="even" r:id="rId165"/>
          <w:pgSz w:w="11910" w:h="16840"/>
          <w:pgMar w:header="0" w:footer="0" w:top="1040" w:bottom="280" w:left="141" w:right="141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2504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7"/>
        <w:gridCol w:w="1142"/>
        <w:gridCol w:w="1137"/>
        <w:gridCol w:w="1559"/>
        <w:gridCol w:w="2015"/>
      </w:tblGrid>
      <w:tr>
        <w:trPr>
          <w:trHeight w:val="599" w:hRule="atLeast"/>
        </w:trPr>
        <w:tc>
          <w:tcPr>
            <w:tcW w:w="907" w:type="dxa"/>
          </w:tcPr>
          <w:p>
            <w:pPr>
              <w:pStyle w:val="TableParagraph"/>
              <w:spacing w:before="14"/>
              <w:ind w:left="30"/>
              <w:rPr>
                <w:sz w:val="22"/>
              </w:rPr>
            </w:pPr>
            <w:r>
              <w:rPr>
                <w:spacing w:val="-6"/>
                <w:sz w:val="22"/>
              </w:rPr>
              <w:t>Nutriente</w:t>
            </w:r>
          </w:p>
          <w:p>
            <w:pPr>
              <w:pStyle w:val="TableParagraph"/>
              <w:spacing w:before="30"/>
              <w:ind w:left="25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142" w:type="dxa"/>
          </w:tcPr>
          <w:p>
            <w:pPr>
              <w:pStyle w:val="TableParagraph"/>
              <w:spacing w:before="125"/>
              <w:ind w:left="15"/>
              <w:rPr>
                <w:sz w:val="24"/>
              </w:rPr>
            </w:pPr>
            <w:r>
              <w:rPr>
                <w:w w:val="80"/>
                <w:sz w:val="24"/>
              </w:rPr>
              <w:t>Nutriente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color w:val="161616"/>
                <w:spacing w:val="-10"/>
                <w:w w:val="90"/>
                <w:sz w:val="24"/>
              </w:rPr>
              <w:t>2</w:t>
            </w:r>
          </w:p>
        </w:tc>
        <w:tc>
          <w:tcPr>
            <w:tcW w:w="1137" w:type="dxa"/>
          </w:tcPr>
          <w:p>
            <w:pPr>
              <w:pStyle w:val="TableParagraph"/>
              <w:spacing w:line="244" w:lineRule="auto" w:before="4"/>
              <w:ind w:left="10" w:firstLine="16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Tipo </w:t>
            </w:r>
            <w:r>
              <w:rPr>
                <w:rFonts w:ascii="Calibri" w:hAnsi="Calibri"/>
                <w:color w:val="181818"/>
                <w:sz w:val="22"/>
              </w:rPr>
              <w:t>de </w:t>
            </w:r>
            <w:r>
              <w:rPr>
                <w:rFonts w:ascii="Calibri" w:hAnsi="Calibri"/>
                <w:spacing w:val="-8"/>
                <w:sz w:val="22"/>
              </w:rPr>
              <w:t>Interação</w:t>
            </w:r>
          </w:p>
        </w:tc>
        <w:tc>
          <w:tcPr>
            <w:tcW w:w="1559" w:type="dxa"/>
          </w:tcPr>
          <w:p>
            <w:pPr>
              <w:pStyle w:val="TableParagraph"/>
              <w:spacing w:before="125"/>
              <w:ind w:left="10"/>
              <w:rPr>
                <w:sz w:val="24"/>
              </w:rPr>
            </w:pPr>
            <w:r>
              <w:rPr>
                <w:w w:val="80"/>
                <w:sz w:val="24"/>
              </w:rPr>
              <w:t>Efeito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Clínico</w:t>
            </w:r>
          </w:p>
        </w:tc>
        <w:tc>
          <w:tcPr>
            <w:tcW w:w="2015" w:type="dxa"/>
          </w:tcPr>
          <w:p>
            <w:pPr>
              <w:pStyle w:val="TableParagraph"/>
              <w:spacing w:before="125"/>
              <w:ind w:left="28"/>
              <w:rPr>
                <w:sz w:val="24"/>
              </w:rPr>
            </w:pPr>
            <w:r>
              <w:rPr>
                <w:w w:val="80"/>
                <w:sz w:val="24"/>
              </w:rPr>
              <w:t>Conduta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Terapêutica</w:t>
            </w:r>
          </w:p>
        </w:tc>
      </w:tr>
      <w:tr>
        <w:trPr>
          <w:trHeight w:val="580" w:hRule="atLeast"/>
        </w:trPr>
        <w:tc>
          <w:tcPr>
            <w:tcW w:w="90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</w:tcPr>
          <w:p>
            <w:pPr>
              <w:pStyle w:val="TableParagraph"/>
              <w:spacing w:line="253" w:lineRule="exact"/>
              <w:ind w:left="14"/>
              <w:rPr>
                <w:rFonts w:ascii="Calibri"/>
                <w:sz w:val="21"/>
              </w:rPr>
            </w:pPr>
            <w:r>
              <w:rPr>
                <w:rFonts w:ascii="Calibri"/>
                <w:w w:val="90"/>
                <w:sz w:val="21"/>
              </w:rPr>
              <w:t>membrana</w:t>
            </w:r>
            <w:r>
              <w:rPr>
                <w:rFonts w:ascii="Calibri"/>
                <w:spacing w:val="38"/>
                <w:sz w:val="21"/>
              </w:rPr>
              <w:t> </w:t>
            </w:r>
            <w:r>
              <w:rPr>
                <w:rFonts w:ascii="Calibri"/>
                <w:spacing w:val="-2"/>
                <w:sz w:val="21"/>
              </w:rPr>
              <w:t>celular</w:t>
            </w:r>
          </w:p>
          <w:p>
            <w:pPr>
              <w:pStyle w:val="TableParagraph"/>
              <w:spacing w:before="11"/>
              <w:ind w:left="22"/>
              <w:rPr>
                <w:sz w:val="22"/>
              </w:rPr>
            </w:pPr>
            <w:r>
              <w:rPr>
                <w:w w:val="80"/>
                <w:sz w:val="22"/>
              </w:rPr>
              <w:t>da</w:t>
            </w:r>
            <w:r>
              <w:rPr>
                <w:spacing w:val="-2"/>
                <w:w w:val="80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oxidação.</w:t>
            </w:r>
          </w:p>
        </w:tc>
        <w:tc>
          <w:tcPr>
            <w:tcW w:w="201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55" w:hRule="atLeast"/>
        </w:trPr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2" w:type="dxa"/>
            <w:vMerge w:val="restart"/>
          </w:tcPr>
          <w:p>
            <w:pPr>
              <w:pStyle w:val="TableParagraph"/>
              <w:spacing w:line="259" w:lineRule="auto"/>
              <w:ind w:left="163" w:right="310" w:hanging="142"/>
              <w:rPr>
                <w:sz w:val="22"/>
              </w:rPr>
            </w:pPr>
            <w:r>
              <w:rPr>
                <w:spacing w:val="-2"/>
                <w:w w:val="80"/>
                <w:sz w:val="22"/>
              </w:rPr>
              <w:t>Coenzima </w:t>
            </w:r>
            <w:r>
              <w:rPr>
                <w:spacing w:val="-6"/>
                <w:w w:val="90"/>
                <w:sz w:val="22"/>
              </w:rPr>
              <w:t>‘0</w:t>
            </w:r>
          </w:p>
        </w:tc>
        <w:tc>
          <w:tcPr>
            <w:tcW w:w="1137" w:type="dxa"/>
            <w:tcBorders>
              <w:bottom w:val="nil"/>
            </w:tcBorders>
          </w:tcPr>
          <w:p>
            <w:pPr>
              <w:pStyle w:val="TableParagraph"/>
              <w:spacing w:line="236" w:lineRule="exact"/>
              <w:ind w:left="18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Sinergismo</w:t>
            </w:r>
          </w:p>
        </w:tc>
        <w:tc>
          <w:tcPr>
            <w:tcW w:w="1559" w:type="dxa"/>
            <w:tcBorders>
              <w:bottom w:val="nil"/>
            </w:tcBorders>
          </w:tcPr>
          <w:p>
            <w:pPr>
              <w:pStyle w:val="TableParagraph"/>
              <w:spacing w:line="234" w:lineRule="exact" w:before="2"/>
              <w:ind w:left="22"/>
              <w:rPr>
                <w:sz w:val="21"/>
              </w:rPr>
            </w:pPr>
            <w:r>
              <w:rPr>
                <w:w w:val="90"/>
                <w:sz w:val="21"/>
              </w:rPr>
              <w:t>Ambos</w:t>
            </w:r>
            <w:r>
              <w:rPr>
                <w:spacing w:val="9"/>
                <w:sz w:val="21"/>
              </w:rPr>
              <w:t> </w:t>
            </w:r>
            <w:r>
              <w:rPr>
                <w:w w:val="90"/>
                <w:sz w:val="21"/>
              </w:rPr>
              <w:t>otimizar</w:t>
            </w:r>
            <w:r>
              <w:rPr>
                <w:spacing w:val="12"/>
                <w:sz w:val="21"/>
              </w:rPr>
              <w:t> </w:t>
            </w:r>
            <w:r>
              <w:rPr>
                <w:color w:val="0C0C0C"/>
                <w:spacing w:val="-10"/>
                <w:w w:val="90"/>
                <w:sz w:val="21"/>
              </w:rPr>
              <w:t>a</w:t>
            </w:r>
          </w:p>
        </w:tc>
        <w:tc>
          <w:tcPr>
            <w:tcW w:w="2015" w:type="dxa"/>
            <w:tcBorders>
              <w:bottom w:val="nil"/>
            </w:tcBorders>
          </w:tcPr>
          <w:p>
            <w:pPr>
              <w:pStyle w:val="TableParagraph"/>
              <w:spacing w:line="234" w:lineRule="exact" w:before="2"/>
              <w:ind w:left="30"/>
              <w:rPr>
                <w:sz w:val="21"/>
              </w:rPr>
            </w:pPr>
            <w:r>
              <w:rPr>
                <w:w w:val="85"/>
                <w:sz w:val="21"/>
              </w:rPr>
              <w:t>Útil</w:t>
            </w:r>
            <w:r>
              <w:rPr>
                <w:spacing w:val="-7"/>
                <w:sz w:val="21"/>
              </w:rPr>
              <w:t> </w:t>
            </w:r>
            <w:r>
              <w:rPr>
                <w:w w:val="85"/>
                <w:sz w:val="21"/>
              </w:rPr>
              <w:t>em</w:t>
            </w:r>
            <w:r>
              <w:rPr>
                <w:spacing w:val="-2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fadiga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2"/>
                <w:w w:val="85"/>
                <w:sz w:val="21"/>
              </w:rPr>
              <w:t>crônica,</w:t>
            </w:r>
          </w:p>
        </w:tc>
      </w:tr>
      <w:tr>
        <w:trPr>
          <w:trHeight w:val="1357" w:hRule="atLeast"/>
        </w:trPr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auto" w:before="146"/>
              <w:ind w:left="38" w:right="283" w:firstLine="9"/>
              <w:rPr>
                <w:sz w:val="18"/>
              </w:rPr>
            </w:pPr>
            <w:r>
              <w:rPr>
                <w:spacing w:val="-2"/>
                <w:sz w:val="22"/>
              </w:rPr>
              <w:t>Àcido </w:t>
            </w:r>
            <w:r>
              <w:rPr>
                <w:rFonts w:ascii="Calibri" w:hAnsi="Calibri"/>
                <w:spacing w:val="-2"/>
                <w:sz w:val="23"/>
              </w:rPr>
              <w:t>Alfa- </w:t>
            </w:r>
            <w:r>
              <w:rPr>
                <w:spacing w:val="-2"/>
                <w:w w:val="75"/>
                <w:sz w:val="23"/>
              </w:rPr>
              <w:t>Lipóico </w:t>
            </w:r>
            <w:r>
              <w:rPr>
                <w:spacing w:val="-4"/>
                <w:w w:val="130"/>
                <w:sz w:val="28"/>
              </w:rPr>
              <w:t>f</w:t>
            </w:r>
            <w:r>
              <w:rPr>
                <w:spacing w:val="-4"/>
                <w:w w:val="130"/>
                <w:sz w:val="33"/>
              </w:rPr>
              <w:t>^</w:t>
            </w:r>
            <w:r>
              <w:rPr>
                <w:spacing w:val="-4"/>
                <w:w w:val="130"/>
                <w:sz w:val="18"/>
              </w:rPr>
              <w:t>)</w:t>
            </w:r>
          </w:p>
        </w:tc>
        <w:tc>
          <w:tcPr>
            <w:tcW w:w="1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9" w:lineRule="auto"/>
              <w:ind w:left="15" w:firstLine="5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função </w:t>
            </w:r>
            <w:r>
              <w:rPr>
                <w:w w:val="85"/>
                <w:sz w:val="22"/>
              </w:rPr>
              <w:t>mitocondrial</w:t>
            </w:r>
            <w:r>
              <w:rPr>
                <w:spacing w:val="-7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e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o </w:t>
            </w:r>
            <w:r>
              <w:rPr>
                <w:spacing w:val="-2"/>
                <w:w w:val="90"/>
                <w:sz w:val="22"/>
              </w:rPr>
              <w:t>metabolismo </w:t>
            </w:r>
            <w:r>
              <w:rPr>
                <w:w w:val="80"/>
                <w:sz w:val="22"/>
              </w:rPr>
              <w:t>energético,</w:t>
            </w:r>
            <w:r>
              <w:rPr>
                <w:spacing w:val="-1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além</w:t>
            </w:r>
          </w:p>
          <w:p>
            <w:pPr>
              <w:pStyle w:val="TableParagraph"/>
              <w:spacing w:line="240" w:lineRule="exact" w:before="4"/>
              <w:ind w:left="22"/>
              <w:rPr>
                <w:sz w:val="22"/>
              </w:rPr>
            </w:pPr>
            <w:r>
              <w:rPr>
                <w:w w:val="80"/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atuarem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w w:val="80"/>
                <w:sz w:val="22"/>
              </w:rPr>
              <w:t>no</w:t>
            </w:r>
          </w:p>
        </w:tc>
        <w:tc>
          <w:tcPr>
            <w:tcW w:w="20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9" w:lineRule="auto"/>
              <w:ind w:left="25" w:firstLine="22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lbromialgia,</w:t>
            </w:r>
            <w:r>
              <w:rPr>
                <w:spacing w:val="-5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saúde </w:t>
            </w:r>
            <w:r>
              <w:rPr>
                <w:w w:val="95"/>
                <w:sz w:val="22"/>
              </w:rPr>
              <w:t>cardiovascular</w:t>
            </w:r>
            <w:r>
              <w:rPr>
                <w:spacing w:val="-18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e melhora do </w:t>
            </w:r>
            <w:r>
              <w:rPr>
                <w:spacing w:val="-2"/>
                <w:w w:val="95"/>
                <w:sz w:val="22"/>
              </w:rPr>
              <w:t>desempenho</w:t>
            </w:r>
          </w:p>
          <w:p>
            <w:pPr>
              <w:pStyle w:val="TableParagraph"/>
              <w:spacing w:line="240" w:lineRule="exact" w:before="4"/>
              <w:ind w:left="25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milocondrial.</w:t>
            </w:r>
          </w:p>
        </w:tc>
      </w:tr>
      <w:tr>
        <w:trPr>
          <w:trHeight w:val="319" w:hRule="atLeast"/>
        </w:trPr>
        <w:tc>
          <w:tcPr>
            <w:tcW w:w="90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>
            <w:pPr>
              <w:pStyle w:val="TableParagraph"/>
              <w:ind w:left="21"/>
              <w:rPr>
                <w:sz w:val="21"/>
              </w:rPr>
            </w:pPr>
            <w:r>
              <w:rPr>
                <w:w w:val="85"/>
                <w:sz w:val="21"/>
              </w:rPr>
              <w:t>ciclo</w:t>
            </w:r>
            <w:r>
              <w:rPr>
                <w:spacing w:val="-5"/>
                <w:w w:val="95"/>
                <w:sz w:val="21"/>
              </w:rPr>
              <w:t> </w:t>
            </w:r>
            <w:r>
              <w:rPr>
                <w:spacing w:val="-2"/>
                <w:w w:val="95"/>
                <w:sz w:val="21"/>
              </w:rPr>
              <w:t>redox.</w:t>
            </w:r>
          </w:p>
        </w:tc>
        <w:tc>
          <w:tcPr>
            <w:tcW w:w="201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948" w:hRule="atLeast"/>
        </w:trPr>
        <w:tc>
          <w:tcPr>
            <w:tcW w:w="907" w:type="dxa"/>
          </w:tcPr>
          <w:p>
            <w:pPr>
              <w:pStyle w:val="TableParagraph"/>
              <w:spacing w:before="151"/>
              <w:rPr>
                <w:sz w:val="22"/>
              </w:rPr>
            </w:pPr>
          </w:p>
          <w:p>
            <w:pPr>
              <w:pStyle w:val="TableParagraph"/>
              <w:ind w:left="43" w:right="276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1"/>
              </w:rPr>
              <w:t>Ácido </w:t>
            </w:r>
            <w:r>
              <w:rPr>
                <w:rFonts w:ascii="Calibri" w:hAnsi="Calibri"/>
                <w:spacing w:val="-2"/>
                <w:sz w:val="22"/>
              </w:rPr>
              <w:t>Alfa- </w:t>
            </w:r>
            <w:r>
              <w:rPr>
                <w:rFonts w:ascii="Calibri" w:hAnsi="Calibri"/>
                <w:spacing w:val="-2"/>
                <w:w w:val="90"/>
                <w:sz w:val="22"/>
              </w:rPr>
              <w:t>Lipóico </w:t>
            </w:r>
            <w:r>
              <w:rPr>
                <w:rFonts w:ascii="Calibri" w:hAnsi="Calibri"/>
                <w:spacing w:val="-2"/>
                <w:sz w:val="24"/>
              </w:rPr>
              <w:t>(ALA)</w:t>
            </w:r>
          </w:p>
        </w:tc>
        <w:tc>
          <w:tcPr>
            <w:tcW w:w="1142" w:type="dxa"/>
          </w:tcPr>
          <w:p>
            <w:pPr>
              <w:pStyle w:val="TableParagraph"/>
              <w:spacing w:line="241" w:lineRule="exact"/>
              <w:ind w:left="16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N-</w:t>
            </w:r>
          </w:p>
          <w:p>
            <w:pPr>
              <w:pStyle w:val="TableParagraph"/>
              <w:spacing w:line="228" w:lineRule="auto" w:before="4"/>
              <w:ind w:left="18" w:right="29" w:firstLine="8"/>
              <w:rPr>
                <w:sz w:val="25"/>
              </w:rPr>
            </w:pPr>
            <w:r>
              <w:rPr>
                <w:spacing w:val="-2"/>
                <w:w w:val="70"/>
                <w:sz w:val="25"/>
              </w:rPr>
              <w:t>AcetilCi3!eína </w:t>
            </w:r>
            <w:r>
              <w:rPr>
                <w:spacing w:val="-2"/>
                <w:w w:val="80"/>
                <w:sz w:val="25"/>
              </w:rPr>
              <w:t>(NAC)</w:t>
            </w:r>
          </w:p>
        </w:tc>
        <w:tc>
          <w:tcPr>
            <w:tcW w:w="1137" w:type="dxa"/>
          </w:tcPr>
          <w:p>
            <w:pPr>
              <w:pStyle w:val="TableParagraph"/>
              <w:spacing w:line="247" w:lineRule="exact"/>
              <w:ind w:left="24"/>
              <w:rPr>
                <w:sz w:val="25"/>
              </w:rPr>
            </w:pPr>
            <w:r>
              <w:rPr>
                <w:spacing w:val="-2"/>
                <w:w w:val="80"/>
                <w:sz w:val="25"/>
              </w:rPr>
              <w:t>Sinergismo</w:t>
            </w:r>
          </w:p>
        </w:tc>
        <w:tc>
          <w:tcPr>
            <w:tcW w:w="1559" w:type="dxa"/>
          </w:tcPr>
          <w:p>
            <w:pPr>
              <w:pStyle w:val="TableParagraph"/>
              <w:spacing w:line="259" w:lineRule="auto"/>
              <w:ind w:left="20" w:firstLine="2"/>
              <w:rPr>
                <w:sz w:val="22"/>
              </w:rPr>
            </w:pPr>
            <w:r>
              <w:rPr>
                <w:w w:val="80"/>
                <w:sz w:val="22"/>
              </w:rPr>
              <w:t>ALA potencializa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a </w:t>
            </w:r>
            <w:r>
              <w:rPr>
                <w:w w:val="90"/>
                <w:sz w:val="22"/>
              </w:rPr>
              <w:t>regeneração do glutationa (GSH) unto ao NAC, fortalecendo a </w:t>
            </w:r>
            <w:r>
              <w:rPr>
                <w:spacing w:val="-2"/>
                <w:w w:val="90"/>
                <w:sz w:val="22"/>
              </w:rPr>
              <w:t>detoxificaçáo hepútica.</w:t>
            </w:r>
          </w:p>
        </w:tc>
        <w:tc>
          <w:tcPr>
            <w:tcW w:w="2015" w:type="dxa"/>
          </w:tcPr>
          <w:p>
            <w:pPr>
              <w:pStyle w:val="TableParagraph"/>
              <w:spacing w:line="256" w:lineRule="auto"/>
              <w:ind w:left="32" w:firstLine="51"/>
              <w:rPr>
                <w:sz w:val="22"/>
              </w:rPr>
            </w:pPr>
            <w:r>
              <w:rPr>
                <w:w w:val="80"/>
                <w:sz w:val="22"/>
              </w:rPr>
              <w:t>ndicado em protocolos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detox e</w:t>
            </w:r>
            <w:r>
              <w:rPr>
                <w:spacing w:val="-8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suporte </w:t>
            </w:r>
            <w:r>
              <w:rPr>
                <w:spacing w:val="-2"/>
                <w:w w:val="85"/>
                <w:sz w:val="22"/>
              </w:rPr>
              <w:t>antioxida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te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hepático</w:t>
            </w:r>
            <w:r>
              <w:rPr>
                <w:spacing w:val="-5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e </w:t>
            </w:r>
            <w:r>
              <w:rPr>
                <w:spacing w:val="-2"/>
                <w:w w:val="90"/>
                <w:sz w:val="22"/>
              </w:rPr>
              <w:t>sistêmico.</w:t>
            </w:r>
          </w:p>
        </w:tc>
      </w:tr>
      <w:tr>
        <w:trPr>
          <w:trHeight w:val="235" w:hRule="atLeast"/>
        </w:trPr>
        <w:tc>
          <w:tcPr>
            <w:tcW w:w="907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2" w:type="dxa"/>
            <w:vMerge w:val="restart"/>
          </w:tcPr>
          <w:p>
            <w:pPr>
              <w:pStyle w:val="TableParagraph"/>
              <w:spacing w:line="239" w:lineRule="exact"/>
              <w:ind w:left="27"/>
              <w:rPr>
                <w:sz w:val="25"/>
              </w:rPr>
            </w:pPr>
            <w:r>
              <w:rPr>
                <w:spacing w:val="-2"/>
                <w:w w:val="80"/>
                <w:sz w:val="25"/>
              </w:rPr>
              <w:t>Glutationa</w:t>
            </w:r>
          </w:p>
          <w:p>
            <w:pPr>
              <w:pStyle w:val="TableParagraph"/>
              <w:spacing w:line="277" w:lineRule="exact"/>
              <w:ind w:left="85"/>
              <w:rPr>
                <w:sz w:val="25"/>
              </w:rPr>
            </w:pPr>
            <w:r>
              <w:rPr>
                <w:spacing w:val="-4"/>
                <w:w w:val="80"/>
                <w:sz w:val="25"/>
              </w:rPr>
              <w:t>GSH)</w:t>
            </w:r>
          </w:p>
        </w:tc>
        <w:tc>
          <w:tcPr>
            <w:tcW w:w="1137" w:type="dxa"/>
            <w:tcBorders>
              <w:bottom w:val="nil"/>
            </w:tcBorders>
          </w:tcPr>
          <w:p>
            <w:pPr>
              <w:pStyle w:val="TableParagraph"/>
              <w:spacing w:line="216" w:lineRule="exact"/>
              <w:ind w:left="31"/>
              <w:rPr>
                <w:sz w:val="25"/>
              </w:rPr>
            </w:pPr>
            <w:r>
              <w:rPr>
                <w:spacing w:val="-2"/>
                <w:w w:val="80"/>
                <w:sz w:val="25"/>
              </w:rPr>
              <w:t>Sinergismo</w:t>
            </w:r>
          </w:p>
        </w:tc>
        <w:tc>
          <w:tcPr>
            <w:tcW w:w="1559" w:type="dxa"/>
            <w:tcBorders>
              <w:bottom w:val="nil"/>
            </w:tcBorders>
          </w:tcPr>
          <w:p>
            <w:pPr>
              <w:pStyle w:val="TableParagraph"/>
              <w:spacing w:line="216" w:lineRule="exact"/>
              <w:ind w:left="44"/>
              <w:rPr>
                <w:sz w:val="21"/>
              </w:rPr>
            </w:pPr>
            <w:r>
              <w:rPr>
                <w:w w:val="85"/>
                <w:sz w:val="21"/>
              </w:rPr>
              <w:t>ALA</w:t>
            </w:r>
            <w:r>
              <w:rPr>
                <w:spacing w:val="-5"/>
                <w:w w:val="85"/>
                <w:sz w:val="21"/>
              </w:rPr>
              <w:t> </w:t>
            </w:r>
            <w:r>
              <w:rPr>
                <w:w w:val="85"/>
                <w:sz w:val="21"/>
              </w:rPr>
              <w:t>contribui</w:t>
            </w:r>
            <w:r>
              <w:rPr>
                <w:spacing w:val="-1"/>
                <w:w w:val="85"/>
                <w:sz w:val="21"/>
              </w:rPr>
              <w:t> </w:t>
            </w:r>
            <w:r>
              <w:rPr>
                <w:spacing w:val="-4"/>
                <w:w w:val="85"/>
                <w:sz w:val="21"/>
              </w:rPr>
              <w:t>para</w:t>
            </w:r>
          </w:p>
        </w:tc>
        <w:tc>
          <w:tcPr>
            <w:tcW w:w="2015" w:type="dxa"/>
            <w:tcBorders>
              <w:bottom w:val="nil"/>
            </w:tcBorders>
          </w:tcPr>
          <w:p>
            <w:pPr>
              <w:pStyle w:val="TableParagraph"/>
              <w:spacing w:line="216" w:lineRule="exact"/>
              <w:ind w:left="38"/>
              <w:rPr>
                <w:sz w:val="21"/>
              </w:rPr>
            </w:pPr>
            <w:r>
              <w:rPr>
                <w:w w:val="85"/>
                <w:sz w:val="21"/>
              </w:rPr>
              <w:t>Pode</w:t>
            </w:r>
            <w:r>
              <w:rPr>
                <w:spacing w:val="-5"/>
                <w:sz w:val="21"/>
              </w:rPr>
              <w:t> </w:t>
            </w:r>
            <w:r>
              <w:rPr>
                <w:w w:val="85"/>
                <w:sz w:val="21"/>
              </w:rPr>
              <w:t>ser</w:t>
            </w:r>
            <w:r>
              <w:rPr>
                <w:spacing w:val="-4"/>
                <w:sz w:val="21"/>
              </w:rPr>
              <w:t> </w:t>
            </w:r>
            <w:r>
              <w:rPr>
                <w:w w:val="85"/>
                <w:sz w:val="21"/>
              </w:rPr>
              <w:t>usado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w w:val="85"/>
                <w:sz w:val="21"/>
              </w:rPr>
              <w:t>como</w:t>
            </w:r>
          </w:p>
        </w:tc>
      </w:tr>
      <w:tr>
        <w:trPr>
          <w:trHeight w:val="1349" w:hRule="atLeast"/>
        </w:trPr>
        <w:tc>
          <w:tcPr>
            <w:tcW w:w="9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auto" w:before="114"/>
              <w:ind w:left="46" w:right="286" w:firstLine="9"/>
              <w:rPr>
                <w:sz w:val="23"/>
              </w:rPr>
            </w:pPr>
            <w:r>
              <w:rPr>
                <w:spacing w:val="-2"/>
                <w:w w:val="85"/>
                <w:sz w:val="25"/>
              </w:rPr>
              <w:t>Ácido </w:t>
            </w:r>
            <w:r>
              <w:rPr>
                <w:spacing w:val="-2"/>
                <w:w w:val="90"/>
                <w:sz w:val="22"/>
              </w:rPr>
              <w:t>Alfa- </w:t>
            </w:r>
            <w:r>
              <w:rPr>
                <w:spacing w:val="-2"/>
                <w:w w:val="80"/>
                <w:sz w:val="22"/>
              </w:rPr>
              <w:t>Lipóico </w:t>
            </w:r>
            <w:r>
              <w:rPr>
                <w:spacing w:val="-4"/>
                <w:w w:val="90"/>
                <w:sz w:val="23"/>
              </w:rPr>
              <w:t>(ALA)</w:t>
            </w:r>
          </w:p>
        </w:tc>
        <w:tc>
          <w:tcPr>
            <w:tcW w:w="1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5" w:lineRule="exact"/>
              <w:ind w:left="26"/>
              <w:rPr>
                <w:sz w:val="25"/>
              </w:rPr>
            </w:pPr>
            <w:r>
              <w:rPr>
                <w:spacing w:val="-2"/>
                <w:w w:val="80"/>
                <w:sz w:val="25"/>
              </w:rPr>
              <w:t>indireto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auto" w:before="15"/>
              <w:ind w:left="22" w:hanging="1"/>
              <w:rPr>
                <w:sz w:val="22"/>
              </w:rPr>
            </w:pPr>
            <w:r>
              <w:rPr>
                <w:color w:val="1C1C1C"/>
                <w:w w:val="90"/>
                <w:sz w:val="21"/>
              </w:rPr>
              <w:t>a </w:t>
            </w:r>
            <w:r>
              <w:rPr>
                <w:w w:val="90"/>
                <w:sz w:val="21"/>
              </w:rPr>
              <w:t>reciclagem e </w:t>
            </w:r>
            <w:r>
              <w:rPr>
                <w:w w:val="80"/>
                <w:sz w:val="22"/>
              </w:rPr>
              <w:t>preservação</w:t>
            </w:r>
            <w:r>
              <w:rPr>
                <w:spacing w:val="-8"/>
                <w:sz w:val="22"/>
              </w:rPr>
              <w:t> </w:t>
            </w:r>
            <w:r>
              <w:rPr>
                <w:w w:val="80"/>
                <w:sz w:val="22"/>
              </w:rPr>
              <w:t>dos </w:t>
            </w:r>
            <w:r>
              <w:rPr>
                <w:w w:val="90"/>
                <w:sz w:val="22"/>
              </w:rPr>
              <w:t>níveis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de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GSH, essencial na</w:t>
            </w:r>
          </w:p>
          <w:p>
            <w:pPr>
              <w:pStyle w:val="TableParagraph"/>
              <w:spacing w:line="236" w:lineRule="exact" w:before="7"/>
              <w:ind w:left="22"/>
              <w:rPr>
                <w:sz w:val="22"/>
              </w:rPr>
            </w:pPr>
            <w:r>
              <w:rPr>
                <w:w w:val="80"/>
                <w:sz w:val="22"/>
              </w:rPr>
              <w:t>neutralização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de</w:t>
            </w:r>
          </w:p>
        </w:tc>
        <w:tc>
          <w:tcPr>
            <w:tcW w:w="201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auto" w:before="15"/>
              <w:ind w:left="37" w:hanging="5"/>
              <w:rPr>
                <w:sz w:val="22"/>
              </w:rPr>
            </w:pPr>
            <w:r>
              <w:rPr>
                <w:spacing w:val="-2"/>
                <w:w w:val="90"/>
                <w:sz w:val="21"/>
              </w:rPr>
              <w:t>precursor</w:t>
            </w:r>
            <w:r>
              <w:rPr>
                <w:spacing w:val="-4"/>
                <w:w w:val="90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indireto</w:t>
            </w:r>
            <w:r>
              <w:rPr>
                <w:spacing w:val="-7"/>
                <w:w w:val="90"/>
                <w:sz w:val="21"/>
              </w:rPr>
              <w:t> </w:t>
            </w:r>
            <w:r>
              <w:rPr>
                <w:spacing w:val="-2"/>
                <w:w w:val="90"/>
                <w:sz w:val="21"/>
              </w:rPr>
              <w:t>da </w:t>
            </w:r>
            <w:r>
              <w:rPr>
                <w:spacing w:val="-2"/>
                <w:w w:val="90"/>
                <w:sz w:val="22"/>
              </w:rPr>
              <w:t>glutationa, especialmente com </w:t>
            </w:r>
            <w:r>
              <w:rPr>
                <w:w w:val="80"/>
                <w:sz w:val="22"/>
              </w:rPr>
              <w:t>NAC</w:t>
            </w:r>
            <w:r>
              <w:rPr>
                <w:spacing w:val="-4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ou</w:t>
            </w:r>
            <w:r>
              <w:rPr>
                <w:spacing w:val="-3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em casos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de</w:t>
            </w:r>
          </w:p>
          <w:p>
            <w:pPr>
              <w:pStyle w:val="TableParagraph"/>
              <w:spacing w:line="236" w:lineRule="exact" w:before="7"/>
              <w:ind w:left="76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nflanJaçáo.</w:t>
            </w:r>
          </w:p>
        </w:tc>
      </w:tr>
      <w:tr>
        <w:trPr>
          <w:trHeight w:val="324" w:hRule="atLeast"/>
        </w:trPr>
        <w:tc>
          <w:tcPr>
            <w:tcW w:w="90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>
            <w:pPr>
              <w:pStyle w:val="TableParagraph"/>
              <w:spacing w:line="249" w:lineRule="exact"/>
              <w:ind w:left="29"/>
              <w:rPr>
                <w:sz w:val="22"/>
              </w:rPr>
            </w:pPr>
            <w:r>
              <w:rPr>
                <w:w w:val="80"/>
                <w:sz w:val="22"/>
              </w:rPr>
              <w:t>radicais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livres.</w:t>
            </w:r>
          </w:p>
        </w:tc>
        <w:tc>
          <w:tcPr>
            <w:tcW w:w="201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660" w:hRule="atLeast"/>
        </w:trPr>
        <w:tc>
          <w:tcPr>
            <w:tcW w:w="907" w:type="dxa"/>
          </w:tcPr>
          <w:p>
            <w:pPr>
              <w:pStyle w:val="TableParagraph"/>
              <w:spacing w:line="242" w:lineRule="auto" w:before="235"/>
              <w:ind w:left="53" w:right="263" w:firstLine="9"/>
              <w:rPr>
                <w:sz w:val="26"/>
              </w:rPr>
            </w:pPr>
            <w:r>
              <w:rPr>
                <w:spacing w:val="-2"/>
                <w:w w:val="85"/>
                <w:sz w:val="24"/>
              </w:rPr>
              <w:t>Ácido </w:t>
            </w:r>
            <w:r>
              <w:rPr>
                <w:spacing w:val="-2"/>
                <w:w w:val="85"/>
                <w:sz w:val="23"/>
              </w:rPr>
              <w:t>Alfa- </w:t>
            </w:r>
            <w:r>
              <w:rPr>
                <w:spacing w:val="-2"/>
                <w:w w:val="85"/>
                <w:sz w:val="21"/>
              </w:rPr>
              <w:t>Lipóic0 </w:t>
            </w:r>
            <w:r>
              <w:rPr>
                <w:spacing w:val="-4"/>
                <w:w w:val="85"/>
                <w:sz w:val="26"/>
              </w:rPr>
              <w:t>(ALA)</w:t>
            </w:r>
          </w:p>
        </w:tc>
        <w:tc>
          <w:tcPr>
            <w:tcW w:w="1142" w:type="dxa"/>
          </w:tcPr>
          <w:p>
            <w:pPr>
              <w:pStyle w:val="TableParagraph"/>
              <w:spacing w:line="253" w:lineRule="exact"/>
              <w:ind w:left="34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Zinco</w:t>
            </w:r>
          </w:p>
        </w:tc>
        <w:tc>
          <w:tcPr>
            <w:tcW w:w="1137" w:type="dxa"/>
          </w:tcPr>
          <w:p>
            <w:pPr>
              <w:pStyle w:val="TableParagraph"/>
              <w:spacing w:line="253" w:lineRule="exact"/>
              <w:ind w:left="39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w w:val="90"/>
                <w:sz w:val="22"/>
              </w:rPr>
              <w:t>Antagonismo</w:t>
            </w:r>
          </w:p>
          <w:p>
            <w:pPr>
              <w:pStyle w:val="TableParagraph"/>
              <w:spacing w:before="5"/>
              <w:ind w:left="4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w w:val="95"/>
                <w:sz w:val="22"/>
              </w:rPr>
              <w:t>competitivo</w:t>
            </w:r>
          </w:p>
        </w:tc>
        <w:tc>
          <w:tcPr>
            <w:tcW w:w="1559" w:type="dxa"/>
          </w:tcPr>
          <w:p>
            <w:pPr>
              <w:pStyle w:val="TableParagraph"/>
              <w:spacing w:line="256" w:lineRule="auto"/>
              <w:ind w:left="29" w:right="-16" w:firstLine="7"/>
              <w:rPr>
                <w:sz w:val="22"/>
              </w:rPr>
            </w:pPr>
            <w:r>
              <w:rPr>
                <w:w w:val="85"/>
                <w:sz w:val="22"/>
              </w:rPr>
              <w:t>ALA pode se</w:t>
            </w:r>
            <w:r>
              <w:rPr>
                <w:spacing w:val="-3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ligar </w:t>
            </w:r>
            <w:r>
              <w:rPr>
                <w:w w:val="90"/>
                <w:sz w:val="22"/>
              </w:rPr>
              <w:t>ao zinco no </w:t>
            </w:r>
            <w:r>
              <w:rPr>
                <w:spacing w:val="-2"/>
                <w:w w:val="85"/>
                <w:sz w:val="22"/>
              </w:rPr>
              <w:t>ntestino,</w:t>
            </w:r>
            <w:r>
              <w:rPr>
                <w:spacing w:val="-4"/>
                <w:w w:val="85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formando </w:t>
            </w:r>
            <w:r>
              <w:rPr>
                <w:w w:val="90"/>
                <w:sz w:val="22"/>
              </w:rPr>
              <w:t>compIe›.os e reduzindo sua </w:t>
            </w:r>
            <w:r>
              <w:rPr>
                <w:spacing w:val="-2"/>
                <w:w w:val="90"/>
                <w:sz w:val="22"/>
              </w:rPr>
              <w:t>absorção.</w:t>
            </w:r>
          </w:p>
        </w:tc>
        <w:tc>
          <w:tcPr>
            <w:tcW w:w="2015" w:type="dxa"/>
          </w:tcPr>
          <w:p>
            <w:pPr>
              <w:pStyle w:val="TableParagraph"/>
              <w:spacing w:line="256" w:lineRule="auto"/>
              <w:ind w:left="40" w:firstLine="3"/>
              <w:rPr>
                <w:sz w:val="22"/>
              </w:rPr>
            </w:pPr>
            <w:r>
              <w:rPr>
                <w:w w:val="80"/>
                <w:sz w:val="22"/>
              </w:rPr>
              <w:t>Separar</w:t>
            </w:r>
            <w:r>
              <w:rPr>
                <w:spacing w:val="-4"/>
                <w:sz w:val="22"/>
              </w:rPr>
              <w:t> </w:t>
            </w:r>
            <w:r>
              <w:rPr>
                <w:w w:val="80"/>
                <w:sz w:val="22"/>
              </w:rPr>
              <w:t>em</w:t>
            </w:r>
            <w:r>
              <w:rPr>
                <w:spacing w:val="-2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2</w:t>
            </w:r>
            <w:r>
              <w:rPr>
                <w:spacing w:val="-4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a 4</w:t>
            </w:r>
            <w:r>
              <w:rPr>
                <w:spacing w:val="-3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horas. </w:t>
            </w:r>
            <w:r>
              <w:rPr>
                <w:w w:val="85"/>
                <w:sz w:val="22"/>
              </w:rPr>
              <w:t>Evitar coadministração </w:t>
            </w:r>
            <w:r>
              <w:rPr>
                <w:w w:val="90"/>
                <w:sz w:val="22"/>
              </w:rPr>
              <w:t>em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pacientes</w:t>
            </w:r>
            <w:r>
              <w:rPr>
                <w:sz w:val="22"/>
              </w:rPr>
              <w:t> </w:t>
            </w:r>
            <w:r>
              <w:rPr>
                <w:w w:val="90"/>
                <w:sz w:val="22"/>
              </w:rPr>
              <w:t>com </w:t>
            </w:r>
            <w:r>
              <w:rPr>
                <w:w w:val="85"/>
                <w:sz w:val="22"/>
              </w:rPr>
              <w:t>deficiênc!a</w:t>
            </w:r>
            <w:r>
              <w:rPr>
                <w:spacing w:val="-1"/>
                <w:sz w:val="22"/>
              </w:rPr>
              <w:t> </w:t>
            </w:r>
            <w:r>
              <w:rPr>
                <w:w w:val="85"/>
                <w:sz w:val="22"/>
              </w:rPr>
              <w:t>de</w:t>
            </w:r>
            <w:r>
              <w:rPr>
                <w:spacing w:val="-7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zinco ou </w:t>
            </w:r>
            <w:r>
              <w:rPr>
                <w:spacing w:val="-2"/>
                <w:w w:val="90"/>
                <w:sz w:val="22"/>
              </w:rPr>
              <w:t>suplementaçáo.</w:t>
            </w:r>
          </w:p>
        </w:tc>
      </w:tr>
      <w:tr>
        <w:trPr>
          <w:trHeight w:val="1401" w:hRule="atLeast"/>
        </w:trPr>
        <w:tc>
          <w:tcPr>
            <w:tcW w:w="907" w:type="dxa"/>
          </w:tcPr>
          <w:p>
            <w:pPr>
              <w:pStyle w:val="TableParagraph"/>
              <w:spacing w:line="235" w:lineRule="auto" w:before="121"/>
              <w:ind w:left="52" w:right="276" w:firstLine="5"/>
              <w:rPr>
                <w:rFonts w:ascii="Calibri" w:hAnsi="Calibri"/>
                <w:sz w:val="25"/>
              </w:rPr>
            </w:pPr>
            <w:r>
              <w:rPr>
                <w:rFonts w:ascii="Calibri" w:hAnsi="Calibri"/>
                <w:spacing w:val="-4"/>
                <w:w w:val="95"/>
                <w:sz w:val="22"/>
              </w:rPr>
              <w:t>Acido </w:t>
            </w:r>
            <w:r>
              <w:rPr>
                <w:spacing w:val="-2"/>
                <w:w w:val="95"/>
                <w:sz w:val="23"/>
              </w:rPr>
              <w:t>Alfa- </w:t>
            </w:r>
            <w:r>
              <w:rPr>
                <w:spacing w:val="-2"/>
                <w:w w:val="75"/>
                <w:sz w:val="23"/>
              </w:rPr>
              <w:t>Lipóico </w:t>
            </w:r>
            <w:r>
              <w:rPr>
                <w:rFonts w:ascii="Calibri" w:hAnsi="Calibri"/>
                <w:spacing w:val="-2"/>
                <w:w w:val="95"/>
                <w:sz w:val="25"/>
              </w:rPr>
              <w:t>(ALA)</w:t>
            </w:r>
          </w:p>
        </w:tc>
        <w:tc>
          <w:tcPr>
            <w:tcW w:w="1142" w:type="dxa"/>
          </w:tcPr>
          <w:p>
            <w:pPr>
              <w:pStyle w:val="TableParagraph"/>
              <w:spacing w:line="248" w:lineRule="exact"/>
              <w:ind w:left="29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Ferro</w:t>
            </w:r>
          </w:p>
        </w:tc>
        <w:tc>
          <w:tcPr>
            <w:tcW w:w="1137" w:type="dxa"/>
          </w:tcPr>
          <w:p>
            <w:pPr>
              <w:pStyle w:val="TableParagraph"/>
              <w:spacing w:line="248" w:lineRule="exact"/>
              <w:ind w:left="39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w w:val="90"/>
                <w:sz w:val="22"/>
              </w:rPr>
              <w:t>Antagonismo</w:t>
            </w:r>
          </w:p>
          <w:p>
            <w:pPr>
              <w:pStyle w:val="TableParagraph"/>
              <w:spacing w:before="12"/>
              <w:ind w:left="41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w w:val="95"/>
                <w:sz w:val="22"/>
              </w:rPr>
              <w:t>competitivo</w:t>
            </w:r>
          </w:p>
        </w:tc>
        <w:tc>
          <w:tcPr>
            <w:tcW w:w="1559" w:type="dxa"/>
          </w:tcPr>
          <w:p>
            <w:pPr>
              <w:pStyle w:val="TableParagraph"/>
              <w:spacing w:line="245" w:lineRule="exact"/>
              <w:ind w:left="37"/>
              <w:rPr>
                <w:sz w:val="23"/>
              </w:rPr>
            </w:pPr>
            <w:r>
              <w:rPr>
                <w:w w:val="75"/>
                <w:sz w:val="23"/>
              </w:rPr>
              <w:t>Atua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4"/>
                <w:w w:val="85"/>
                <w:sz w:val="23"/>
              </w:rPr>
              <w:t>como</w:t>
            </w:r>
          </w:p>
          <w:p>
            <w:pPr>
              <w:pStyle w:val="TableParagraph"/>
              <w:spacing w:line="261" w:lineRule="auto" w:before="18"/>
              <w:ind w:left="29" w:firstLine="6"/>
              <w:rPr>
                <w:sz w:val="21"/>
              </w:rPr>
            </w:pPr>
            <w:r>
              <w:rPr>
                <w:w w:val="90"/>
                <w:sz w:val="22"/>
              </w:rPr>
              <w:t>quelante e pode </w:t>
            </w:r>
            <w:r>
              <w:rPr>
                <w:w w:val="80"/>
                <w:sz w:val="22"/>
              </w:rPr>
              <w:t>reduzir</w:t>
            </w:r>
            <w:r>
              <w:rPr>
                <w:spacing w:val="-4"/>
                <w:w w:val="80"/>
                <w:sz w:val="22"/>
              </w:rPr>
              <w:t> </w:t>
            </w:r>
            <w:r>
              <w:rPr>
                <w:color w:val="1D1D1D"/>
                <w:w w:val="80"/>
                <w:sz w:val="22"/>
              </w:rPr>
              <w:t>a</w:t>
            </w:r>
            <w:r>
              <w:rPr>
                <w:color w:val="1D1D1D"/>
                <w:spacing w:val="-3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absorção </w:t>
            </w:r>
            <w:r>
              <w:rPr>
                <w:w w:val="90"/>
                <w:sz w:val="21"/>
              </w:rPr>
              <w:t>de ferro,</w:t>
            </w:r>
          </w:p>
        </w:tc>
        <w:tc>
          <w:tcPr>
            <w:tcW w:w="2015" w:type="dxa"/>
          </w:tcPr>
          <w:p>
            <w:pPr>
              <w:pStyle w:val="TableParagraph"/>
              <w:spacing w:line="245" w:lineRule="exact"/>
              <w:ind w:left="44"/>
              <w:rPr>
                <w:sz w:val="23"/>
              </w:rPr>
            </w:pPr>
            <w:r>
              <w:rPr>
                <w:w w:val="75"/>
                <w:sz w:val="23"/>
              </w:rPr>
              <w:t>Separar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5"/>
                <w:w w:val="85"/>
                <w:sz w:val="23"/>
              </w:rPr>
              <w:t>da</w:t>
            </w:r>
          </w:p>
          <w:p>
            <w:pPr>
              <w:pStyle w:val="TableParagraph"/>
              <w:spacing w:line="261" w:lineRule="auto" w:before="18"/>
              <w:ind w:left="38" w:firstLine="9"/>
              <w:rPr>
                <w:sz w:val="22"/>
              </w:rPr>
            </w:pPr>
            <w:r>
              <w:rPr>
                <w:w w:val="90"/>
                <w:sz w:val="22"/>
              </w:rPr>
              <w:t>suplementação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com ferro. Atenção em </w:t>
            </w:r>
            <w:r>
              <w:rPr>
                <w:w w:val="90"/>
                <w:sz w:val="21"/>
              </w:rPr>
              <w:t>pacientes com</w:t>
            </w:r>
            <w:r>
              <w:rPr>
                <w:spacing w:val="-9"/>
                <w:w w:val="90"/>
                <w:sz w:val="21"/>
              </w:rPr>
              <w:t> </w:t>
            </w:r>
            <w:r>
              <w:rPr>
                <w:w w:val="90"/>
                <w:sz w:val="21"/>
              </w:rPr>
              <w:t>anemia </w:t>
            </w:r>
            <w:r>
              <w:rPr>
                <w:w w:val="80"/>
                <w:sz w:val="22"/>
              </w:rPr>
              <w:t>ou em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uso</w:t>
            </w:r>
            <w:r>
              <w:rPr>
                <w:spacing w:val="-6"/>
                <w:sz w:val="22"/>
              </w:rPr>
              <w:t> </w:t>
            </w:r>
            <w:r>
              <w:rPr>
                <w:w w:val="80"/>
                <w:sz w:val="22"/>
              </w:rPr>
              <w:t>de ferro</w:t>
            </w:r>
            <w:r>
              <w:rPr>
                <w:spacing w:val="-3"/>
                <w:w w:val="80"/>
                <w:sz w:val="22"/>
              </w:rPr>
              <w:t> </w:t>
            </w:r>
            <w:r>
              <w:rPr>
                <w:w w:val="80"/>
                <w:sz w:val="22"/>
              </w:rPr>
              <w:t>oral.</w:t>
            </w:r>
          </w:p>
        </w:tc>
      </w:tr>
    </w:tbl>
    <w:p>
      <w:pPr>
        <w:pStyle w:val="TableParagraph"/>
        <w:spacing w:after="0" w:line="261" w:lineRule="auto"/>
        <w:rPr>
          <w:sz w:val="22"/>
        </w:rPr>
        <w:sectPr>
          <w:footerReference w:type="default" r:id="rId168"/>
          <w:pgSz w:w="11910" w:h="16840"/>
          <w:pgMar w:header="0" w:footer="5212" w:top="820" w:bottom="5400" w:left="141" w:right="141"/>
          <w:pgNumType w:start="233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2331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"/>
        <w:gridCol w:w="1138"/>
        <w:gridCol w:w="1138"/>
        <w:gridCol w:w="1565"/>
        <w:gridCol w:w="2007"/>
      </w:tblGrid>
      <w:tr>
        <w:trPr>
          <w:trHeight w:val="599" w:hRule="atLeast"/>
        </w:trPr>
        <w:tc>
          <w:tcPr>
            <w:tcW w:w="893" w:type="dxa"/>
          </w:tcPr>
          <w:p>
            <w:pPr>
              <w:pStyle w:val="TableParagraph"/>
              <w:spacing w:line="232" w:lineRule="auto"/>
              <w:ind w:left="21" w:right="57" w:firstLine="7"/>
              <w:rPr>
                <w:sz w:val="24"/>
              </w:rPr>
            </w:pPr>
            <w:r>
              <w:rPr>
                <w:spacing w:val="-2"/>
                <w:w w:val="80"/>
                <w:sz w:val="24"/>
              </w:rPr>
              <w:t>Nutriente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38" w:type="dxa"/>
          </w:tcPr>
          <w:p>
            <w:pPr>
              <w:pStyle w:val="TableParagraph"/>
              <w:spacing w:before="115"/>
              <w:ind w:left="22"/>
              <w:rPr>
                <w:sz w:val="24"/>
              </w:rPr>
            </w:pPr>
            <w:r>
              <w:rPr>
                <w:w w:val="80"/>
                <w:sz w:val="24"/>
              </w:rPr>
              <w:t>Nutriente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color w:val="2A2A2A"/>
                <w:spacing w:val="-10"/>
                <w:w w:val="90"/>
                <w:sz w:val="24"/>
              </w:rPr>
              <w:t>2</w:t>
            </w:r>
          </w:p>
        </w:tc>
        <w:tc>
          <w:tcPr>
            <w:tcW w:w="1138" w:type="dxa"/>
          </w:tcPr>
          <w:p>
            <w:pPr>
              <w:pStyle w:val="TableParagraph"/>
              <w:spacing w:line="253" w:lineRule="exact"/>
              <w:ind w:left="27"/>
              <w:rPr>
                <w:sz w:val="24"/>
              </w:rPr>
            </w:pPr>
            <w:r>
              <w:rPr>
                <w:w w:val="80"/>
                <w:sz w:val="24"/>
              </w:rPr>
              <w:t>Tipo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de</w:t>
            </w:r>
          </w:p>
          <w:p>
            <w:pPr>
              <w:pStyle w:val="TableParagraph"/>
              <w:spacing w:line="275" w:lineRule="exact"/>
              <w:ind w:left="24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Interação</w:t>
            </w:r>
          </w:p>
        </w:tc>
        <w:tc>
          <w:tcPr>
            <w:tcW w:w="1565" w:type="dxa"/>
          </w:tcPr>
          <w:p>
            <w:pPr>
              <w:pStyle w:val="TableParagraph"/>
              <w:spacing w:before="115"/>
              <w:ind w:left="20"/>
              <w:rPr>
                <w:sz w:val="24"/>
              </w:rPr>
            </w:pPr>
            <w:r>
              <w:rPr>
                <w:w w:val="80"/>
                <w:sz w:val="24"/>
              </w:rPr>
              <w:t>Efeito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Clínico</w:t>
            </w:r>
          </w:p>
        </w:tc>
        <w:tc>
          <w:tcPr>
            <w:tcW w:w="2007" w:type="dxa"/>
          </w:tcPr>
          <w:p>
            <w:pPr>
              <w:pStyle w:val="TableParagraph"/>
              <w:spacing w:before="122"/>
              <w:ind w:left="17"/>
              <w:rPr>
                <w:sz w:val="24"/>
              </w:rPr>
            </w:pPr>
            <w:r>
              <w:rPr>
                <w:w w:val="80"/>
                <w:sz w:val="24"/>
              </w:rPr>
              <w:t>Conduta</w:t>
            </w:r>
            <w:r>
              <w:rPr>
                <w:spacing w:val="-2"/>
                <w:w w:val="90"/>
                <w:sz w:val="24"/>
              </w:rPr>
              <w:t> Terapêutica</w:t>
            </w:r>
          </w:p>
        </w:tc>
      </w:tr>
      <w:tr>
        <w:trPr>
          <w:trHeight w:val="585" w:hRule="atLeast"/>
        </w:trPr>
        <w:tc>
          <w:tcPr>
            <w:tcW w:w="8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5" w:type="dxa"/>
          </w:tcPr>
          <w:p>
            <w:pPr>
              <w:pStyle w:val="TableParagraph"/>
              <w:spacing w:line="247" w:lineRule="exact"/>
              <w:ind w:left="23"/>
              <w:rPr>
                <w:sz w:val="24"/>
              </w:rPr>
            </w:pPr>
            <w:r>
              <w:rPr>
                <w:w w:val="70"/>
                <w:sz w:val="24"/>
              </w:rPr>
              <w:t>especialmente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10"/>
                <w:w w:val="80"/>
                <w:sz w:val="24"/>
              </w:rPr>
              <w:t>o</w:t>
            </w:r>
          </w:p>
          <w:p>
            <w:pPr>
              <w:pStyle w:val="TableParagraph"/>
              <w:spacing w:line="271" w:lineRule="exact"/>
              <w:ind w:left="23"/>
              <w:rPr>
                <w:sz w:val="24"/>
              </w:rPr>
            </w:pPr>
            <w:r>
              <w:rPr>
                <w:w w:val="70"/>
                <w:sz w:val="24"/>
              </w:rPr>
              <w:t>não-</w:t>
            </w:r>
            <w:r>
              <w:rPr>
                <w:spacing w:val="-2"/>
                <w:w w:val="85"/>
                <w:sz w:val="24"/>
              </w:rPr>
              <w:t>heme.</w:t>
            </w:r>
          </w:p>
        </w:tc>
        <w:tc>
          <w:tcPr>
            <w:tcW w:w="200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679" w:hRule="atLeast"/>
        </w:trPr>
        <w:tc>
          <w:tcPr>
            <w:tcW w:w="893" w:type="dxa"/>
          </w:tcPr>
          <w:p>
            <w:pPr>
              <w:pStyle w:val="TableParagraph"/>
              <w:spacing w:line="237" w:lineRule="auto" w:before="249"/>
              <w:ind w:left="30" w:right="290" w:firstLine="3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Ácido Alfa- </w:t>
            </w:r>
            <w:r>
              <w:rPr>
                <w:spacing w:val="-2"/>
                <w:w w:val="70"/>
                <w:sz w:val="24"/>
              </w:rPr>
              <w:t>Lipóico </w:t>
            </w:r>
            <w:r>
              <w:rPr>
                <w:spacing w:val="-2"/>
                <w:w w:val="85"/>
                <w:sz w:val="24"/>
              </w:rPr>
              <w:t>(ALA)</w:t>
            </w:r>
          </w:p>
        </w:tc>
        <w:tc>
          <w:tcPr>
            <w:tcW w:w="1138" w:type="dxa"/>
          </w:tcPr>
          <w:p>
            <w:pPr>
              <w:pStyle w:val="TableParagraph"/>
              <w:spacing w:line="250" w:lineRule="exact"/>
              <w:ind w:left="21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Cálcio</w:t>
            </w:r>
          </w:p>
        </w:tc>
        <w:tc>
          <w:tcPr>
            <w:tcW w:w="1138" w:type="dxa"/>
          </w:tcPr>
          <w:p>
            <w:pPr>
              <w:pStyle w:val="TableParagraph"/>
              <w:spacing w:line="249" w:lineRule="exact"/>
              <w:ind w:left="33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Antagonismo</w:t>
            </w:r>
          </w:p>
          <w:p>
            <w:pPr>
              <w:pStyle w:val="TableParagraph"/>
              <w:spacing w:line="275" w:lineRule="exact"/>
              <w:ind w:left="30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compelilivo</w:t>
            </w:r>
          </w:p>
        </w:tc>
        <w:tc>
          <w:tcPr>
            <w:tcW w:w="1565" w:type="dxa"/>
          </w:tcPr>
          <w:p>
            <w:pPr>
              <w:pStyle w:val="TableParagraph"/>
              <w:spacing w:line="249" w:lineRule="exact"/>
              <w:ind w:left="21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Pode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interferir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w w:val="75"/>
                <w:sz w:val="24"/>
              </w:rPr>
              <w:t>na</w:t>
            </w:r>
          </w:p>
          <w:p>
            <w:pPr>
              <w:pStyle w:val="TableParagraph"/>
              <w:spacing w:line="237" w:lineRule="auto" w:before="1"/>
              <w:ind w:left="16" w:firstLine="6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absorção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do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calcio </w:t>
            </w:r>
            <w:r>
              <w:rPr>
                <w:w w:val="85"/>
                <w:sz w:val="24"/>
              </w:rPr>
              <w:t>ao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se</w:t>
            </w:r>
            <w:r>
              <w:rPr>
                <w:spacing w:val="-8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ligar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</w:t>
            </w:r>
            <w:r>
              <w:rPr>
                <w:spacing w:val="-1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ele, reduzindo sua </w:t>
            </w:r>
            <w:r>
              <w:rPr>
                <w:spacing w:val="-2"/>
                <w:w w:val="75"/>
                <w:sz w:val="24"/>
              </w:rPr>
              <w:t>biodisponibilidade.</w:t>
            </w:r>
          </w:p>
        </w:tc>
        <w:tc>
          <w:tcPr>
            <w:tcW w:w="2007" w:type="dxa"/>
          </w:tcPr>
          <w:p>
            <w:pPr>
              <w:pStyle w:val="TableParagraph"/>
              <w:spacing w:line="249" w:lineRule="exact"/>
              <w:ind w:left="17"/>
              <w:rPr>
                <w:sz w:val="24"/>
              </w:rPr>
            </w:pPr>
            <w:r>
              <w:rPr>
                <w:w w:val="75"/>
                <w:sz w:val="24"/>
              </w:rPr>
              <w:t>Recomendado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espaçar</w:t>
            </w:r>
          </w:p>
          <w:p>
            <w:pPr>
              <w:pStyle w:val="TableParagraph"/>
              <w:spacing w:line="235" w:lineRule="auto" w:before="3"/>
              <w:ind w:left="20"/>
              <w:rPr>
                <w:sz w:val="24"/>
              </w:rPr>
            </w:pPr>
            <w:r>
              <w:rPr>
                <w:w w:val="85"/>
                <w:sz w:val="24"/>
              </w:rPr>
              <w:t>as doses, </w:t>
            </w:r>
            <w:r>
              <w:rPr>
                <w:spacing w:val="-2"/>
                <w:w w:val="85"/>
                <w:sz w:val="24"/>
              </w:rPr>
              <w:t>especialmente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em </w:t>
            </w:r>
            <w:r>
              <w:rPr>
                <w:w w:val="85"/>
                <w:sz w:val="24"/>
              </w:rPr>
              <w:t>osteoporose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ou </w:t>
            </w:r>
            <w:r>
              <w:rPr>
                <w:spacing w:val="-2"/>
                <w:w w:val="75"/>
                <w:sz w:val="24"/>
              </w:rPr>
              <w:t>suplementações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com </w:t>
            </w:r>
            <w:r>
              <w:rPr>
                <w:w w:val="85"/>
                <w:sz w:val="24"/>
              </w:rPr>
              <w:t>altas doses.</w:t>
            </w:r>
          </w:p>
        </w:tc>
      </w:tr>
      <w:tr>
        <w:trPr>
          <w:trHeight w:val="1684" w:hRule="atLeast"/>
        </w:trPr>
        <w:tc>
          <w:tcPr>
            <w:tcW w:w="893" w:type="dxa"/>
          </w:tcPr>
          <w:p>
            <w:pPr>
              <w:pStyle w:val="TableParagraph"/>
              <w:spacing w:line="237" w:lineRule="auto" w:before="247"/>
              <w:ind w:left="30" w:right="283" w:firstLine="3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Ácido Alfa- </w:t>
            </w:r>
            <w:r>
              <w:rPr>
                <w:spacing w:val="-4"/>
                <w:w w:val="75"/>
                <w:sz w:val="24"/>
              </w:rPr>
              <w:t>Lipóico </w:t>
            </w:r>
            <w:r>
              <w:rPr>
                <w:spacing w:val="-2"/>
                <w:w w:val="85"/>
                <w:sz w:val="24"/>
              </w:rPr>
              <w:t>(ALA)</w:t>
            </w:r>
          </w:p>
        </w:tc>
        <w:tc>
          <w:tcPr>
            <w:tcW w:w="1138" w:type="dxa"/>
          </w:tcPr>
          <w:p>
            <w:pPr>
              <w:pStyle w:val="TableParagraph"/>
              <w:spacing w:line="247" w:lineRule="exact"/>
              <w:ind w:left="22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Magnésio</w:t>
            </w:r>
          </w:p>
        </w:tc>
        <w:tc>
          <w:tcPr>
            <w:tcW w:w="1138" w:type="dxa"/>
          </w:tcPr>
          <w:p>
            <w:pPr>
              <w:pStyle w:val="TableParagraph"/>
              <w:spacing w:line="246" w:lineRule="exact"/>
              <w:ind w:left="33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Antagonismo</w:t>
            </w:r>
          </w:p>
          <w:p>
            <w:pPr>
              <w:pStyle w:val="TableParagraph"/>
              <w:spacing w:line="275" w:lineRule="exact"/>
              <w:ind w:left="30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competitivo</w:t>
            </w:r>
          </w:p>
        </w:tc>
        <w:tc>
          <w:tcPr>
            <w:tcW w:w="1565" w:type="dxa"/>
          </w:tcPr>
          <w:p>
            <w:pPr>
              <w:pStyle w:val="TableParagraph"/>
              <w:spacing w:line="246" w:lineRule="exact"/>
              <w:ind w:left="21"/>
              <w:rPr>
                <w:sz w:val="24"/>
              </w:rPr>
            </w:pPr>
            <w:r>
              <w:rPr>
                <w:spacing w:val="-2"/>
                <w:w w:val="75"/>
                <w:sz w:val="24"/>
              </w:rPr>
              <w:t>Semelhante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7"/>
                <w:w w:val="85"/>
                <w:sz w:val="24"/>
              </w:rPr>
              <w:t>ao</w:t>
            </w:r>
          </w:p>
          <w:p>
            <w:pPr>
              <w:pStyle w:val="TableParagraph"/>
              <w:spacing w:line="235" w:lineRule="auto" w:before="3"/>
              <w:ind w:left="16" w:firstLine="11"/>
              <w:rPr>
                <w:sz w:val="24"/>
              </w:rPr>
            </w:pPr>
            <w:r>
              <w:rPr>
                <w:w w:val="75"/>
                <w:sz w:val="24"/>
              </w:rPr>
              <w:t>zinco</w:t>
            </w:r>
            <w:r>
              <w:rPr>
                <w:spacing w:val="-10"/>
                <w:sz w:val="24"/>
              </w:rPr>
              <w:t> </w:t>
            </w:r>
            <w:r>
              <w:rPr>
                <w:w w:val="75"/>
                <w:sz w:val="24"/>
              </w:rPr>
              <w:t>e cã!cio,</w:t>
            </w:r>
            <w:r>
              <w:rPr>
                <w:spacing w:val="-7"/>
                <w:sz w:val="24"/>
              </w:rPr>
              <w:t> </w:t>
            </w:r>
            <w:r>
              <w:rPr>
                <w:w w:val="75"/>
                <w:sz w:val="24"/>
              </w:rPr>
              <w:t>o </w:t>
            </w:r>
            <w:r>
              <w:rPr>
                <w:w w:val="80"/>
                <w:sz w:val="24"/>
              </w:rPr>
              <w:t>ALA</w:t>
            </w:r>
            <w:r>
              <w:rPr>
                <w:spacing w:val="-5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pode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focar quelatos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com o </w:t>
            </w:r>
            <w:r>
              <w:rPr>
                <w:w w:val="85"/>
                <w:sz w:val="24"/>
              </w:rPr>
              <w:t>magnésio </w:t>
            </w:r>
            <w:r>
              <w:rPr>
                <w:i/>
                <w:w w:val="85"/>
                <w:sz w:val="24"/>
              </w:rPr>
              <w:t>no</w:t>
            </w:r>
            <w:r>
              <w:rPr>
                <w:i/>
                <w:w w:val="8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ntestino.</w:t>
            </w:r>
          </w:p>
        </w:tc>
        <w:tc>
          <w:tcPr>
            <w:tcW w:w="2007" w:type="dxa"/>
          </w:tcPr>
          <w:p>
            <w:pPr>
              <w:pStyle w:val="TableParagraph"/>
              <w:spacing w:line="246" w:lineRule="exact"/>
              <w:ind w:left="22"/>
              <w:rPr>
                <w:sz w:val="24"/>
              </w:rPr>
            </w:pPr>
            <w:r>
              <w:rPr>
                <w:w w:val="75"/>
                <w:sz w:val="24"/>
              </w:rPr>
              <w:t>Adminis[rar</w:t>
            </w:r>
            <w:r>
              <w:rPr>
                <w:spacing w:val="-13"/>
                <w:sz w:val="24"/>
              </w:rPr>
              <w:t> </w:t>
            </w:r>
            <w:r>
              <w:rPr>
                <w:w w:val="75"/>
                <w:sz w:val="24"/>
              </w:rPr>
              <w:t>em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w w:val="75"/>
                <w:sz w:val="24"/>
              </w:rPr>
              <w:t>horários</w:t>
            </w:r>
          </w:p>
          <w:p>
            <w:pPr>
              <w:pStyle w:val="TableParagraph"/>
              <w:spacing w:line="237" w:lineRule="auto" w:before="1"/>
              <w:ind w:left="13" w:right="6" w:firstLine="7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diferentes.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Avaliar </w:t>
            </w:r>
            <w:r>
              <w:rPr>
                <w:w w:val="85"/>
                <w:sz w:val="24"/>
              </w:rPr>
              <w:t>sintomas de </w:t>
            </w:r>
            <w:r>
              <w:rPr>
                <w:w w:val="75"/>
                <w:sz w:val="24"/>
              </w:rPr>
              <w:t>hipomagnesemia</w:t>
            </w:r>
            <w:r>
              <w:rPr>
                <w:spacing w:val="-7"/>
                <w:w w:val="75"/>
                <w:sz w:val="24"/>
              </w:rPr>
              <w:t> </w:t>
            </w:r>
            <w:r>
              <w:rPr>
                <w:w w:val="75"/>
                <w:sz w:val="24"/>
              </w:rPr>
              <w:t>em </w:t>
            </w:r>
            <w:r>
              <w:rPr>
                <w:w w:val="85"/>
                <w:sz w:val="24"/>
              </w:rPr>
              <w:t>uso crônico.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8"/>
        <w:rPr>
          <w:sz w:val="24"/>
        </w:rPr>
      </w:pPr>
    </w:p>
    <w:p>
      <w:pPr>
        <w:spacing w:line="237" w:lineRule="auto" w:before="0"/>
        <w:ind w:left="2327" w:right="2193" w:firstLine="721"/>
        <w:jc w:val="left"/>
        <w:rPr>
          <w:sz w:val="24"/>
        </w:rPr>
      </w:pPr>
      <w:r>
        <w:rPr>
          <w:w w:val="75"/>
          <w:sz w:val="24"/>
        </w:rPr>
        <w:t>Aqui, consegui</w:t>
      </w:r>
      <w:r>
        <w:rPr>
          <w:spacing w:val="-6"/>
          <w:sz w:val="24"/>
        </w:rPr>
        <w:t> </w:t>
      </w:r>
      <w:r>
        <w:rPr>
          <w:w w:val="75"/>
          <w:sz w:val="24"/>
        </w:rPr>
        <w:t>te mostrar</w:t>
      </w:r>
      <w:r>
        <w:rPr>
          <w:spacing w:val="-5"/>
          <w:sz w:val="24"/>
        </w:rPr>
        <w:t> </w:t>
      </w:r>
      <w:r>
        <w:rPr>
          <w:w w:val="75"/>
          <w:sz w:val="24"/>
        </w:rPr>
        <w:t>como</w:t>
      </w:r>
      <w:r>
        <w:rPr>
          <w:spacing w:val="-7"/>
          <w:sz w:val="24"/>
        </w:rPr>
        <w:t> </w:t>
      </w:r>
      <w:r>
        <w:rPr>
          <w:w w:val="75"/>
          <w:sz w:val="24"/>
        </w:rPr>
        <w:t>são complexas</w:t>
      </w:r>
      <w:r>
        <w:rPr>
          <w:sz w:val="24"/>
        </w:rPr>
        <w:t> </w:t>
      </w:r>
      <w:r>
        <w:rPr>
          <w:w w:val="75"/>
          <w:sz w:val="24"/>
        </w:rPr>
        <w:t>e dinâmicas</w:t>
      </w:r>
      <w:r>
        <w:rPr>
          <w:sz w:val="24"/>
        </w:rPr>
        <w:t> </w:t>
      </w:r>
      <w:r>
        <w:rPr>
          <w:w w:val="75"/>
          <w:sz w:val="24"/>
        </w:rPr>
        <w:t>as</w:t>
      </w:r>
      <w:r>
        <w:rPr>
          <w:spacing w:val="-1"/>
          <w:w w:val="75"/>
          <w:sz w:val="24"/>
        </w:rPr>
        <w:t> </w:t>
      </w:r>
      <w:r>
        <w:rPr>
          <w:w w:val="75"/>
          <w:sz w:val="24"/>
        </w:rPr>
        <w:t>relações</w:t>
      </w:r>
      <w:r>
        <w:rPr>
          <w:spacing w:val="-1"/>
          <w:sz w:val="24"/>
        </w:rPr>
        <w:t> </w:t>
      </w:r>
      <w:r>
        <w:rPr>
          <w:w w:val="75"/>
          <w:sz w:val="24"/>
        </w:rPr>
        <w:t>entre os nutrientes,</w:t>
      </w:r>
      <w:r>
        <w:rPr>
          <w:sz w:val="24"/>
        </w:rPr>
        <w:t> </w:t>
      </w:r>
      <w:r>
        <w:rPr>
          <w:w w:val="75"/>
          <w:sz w:val="24"/>
        </w:rPr>
        <w:t>destacando</w:t>
      </w:r>
      <w:r>
        <w:rPr>
          <w:sz w:val="24"/>
        </w:rPr>
        <w:t> </w:t>
      </w:r>
      <w:r>
        <w:rPr>
          <w:w w:val="75"/>
          <w:sz w:val="24"/>
        </w:rPr>
        <w:t>como sinergismos</w:t>
      </w:r>
      <w:r>
        <w:rPr>
          <w:sz w:val="24"/>
        </w:rPr>
        <w:t> </w:t>
      </w:r>
      <w:r>
        <w:rPr>
          <w:w w:val="75"/>
          <w:sz w:val="24"/>
        </w:rPr>
        <w:t>e antagonismos</w:t>
      </w:r>
      <w:r>
        <w:rPr>
          <w:sz w:val="24"/>
        </w:rPr>
        <w:t> </w:t>
      </w:r>
      <w:r>
        <w:rPr>
          <w:w w:val="75"/>
          <w:sz w:val="24"/>
        </w:rPr>
        <w:t>podem interferir diretamente na absorção,</w:t>
      </w:r>
      <w:r>
        <w:rPr>
          <w:sz w:val="24"/>
        </w:rPr>
        <w:t> </w:t>
      </w:r>
      <w:r>
        <w:rPr>
          <w:w w:val="75"/>
          <w:sz w:val="24"/>
        </w:rPr>
        <w:t>metabolismo</w:t>
      </w:r>
      <w:r>
        <w:rPr>
          <w:sz w:val="24"/>
        </w:rPr>
        <w:t> </w:t>
      </w:r>
      <w:r>
        <w:rPr>
          <w:w w:val="75"/>
          <w:sz w:val="24"/>
        </w:rPr>
        <w:t>e</w:t>
      </w:r>
      <w:r>
        <w:rPr>
          <w:spacing w:val="-3"/>
          <w:w w:val="75"/>
          <w:sz w:val="24"/>
        </w:rPr>
        <w:t> </w:t>
      </w:r>
      <w:r>
        <w:rPr>
          <w:w w:val="75"/>
          <w:sz w:val="24"/>
        </w:rPr>
        <w:t>ação clínica</w:t>
      </w:r>
      <w:r>
        <w:rPr>
          <w:spacing w:val="-4"/>
          <w:sz w:val="24"/>
        </w:rPr>
        <w:t> </w:t>
      </w:r>
      <w:r>
        <w:rPr>
          <w:w w:val="75"/>
          <w:sz w:val="24"/>
        </w:rPr>
        <w:t>de vitaminas,</w:t>
      </w:r>
      <w:r>
        <w:rPr>
          <w:sz w:val="24"/>
        </w:rPr>
        <w:t> </w:t>
      </w:r>
      <w:r>
        <w:rPr>
          <w:w w:val="75"/>
          <w:sz w:val="24"/>
        </w:rPr>
        <w:t>minerais</w:t>
      </w:r>
      <w:r>
        <w:rPr>
          <w:sz w:val="24"/>
        </w:rPr>
        <w:t> </w:t>
      </w:r>
      <w:r>
        <w:rPr>
          <w:w w:val="75"/>
          <w:sz w:val="24"/>
        </w:rPr>
        <w:t>e compostos bioativos.</w:t>
      </w:r>
      <w:r>
        <w:rPr>
          <w:sz w:val="24"/>
        </w:rPr>
        <w:t> </w:t>
      </w:r>
      <w:r>
        <w:rPr>
          <w:w w:val="75"/>
          <w:sz w:val="24"/>
        </w:rPr>
        <w:t>Compreender</w:t>
      </w:r>
      <w:r>
        <w:rPr>
          <w:sz w:val="24"/>
        </w:rPr>
        <w:t> </w:t>
      </w:r>
      <w:r>
        <w:rPr>
          <w:w w:val="75"/>
          <w:sz w:val="24"/>
        </w:rPr>
        <w:t>essas</w:t>
      </w:r>
      <w:r>
        <w:rPr>
          <w:spacing w:val="-12"/>
          <w:sz w:val="24"/>
        </w:rPr>
        <w:t> </w:t>
      </w:r>
      <w:r>
        <w:rPr>
          <w:w w:val="75"/>
          <w:sz w:val="24"/>
        </w:rPr>
        <w:t>interações</w:t>
      </w:r>
      <w:r>
        <w:rPr>
          <w:sz w:val="24"/>
        </w:rPr>
        <w:t> </w:t>
      </w:r>
      <w:r>
        <w:rPr>
          <w:w w:val="75"/>
          <w:sz w:val="24"/>
        </w:rPr>
        <w:t>é essencial</w:t>
      </w:r>
      <w:r>
        <w:rPr>
          <w:sz w:val="24"/>
        </w:rPr>
        <w:t> </w:t>
      </w:r>
      <w:r>
        <w:rPr>
          <w:w w:val="75"/>
          <w:sz w:val="24"/>
        </w:rPr>
        <w:t>para garantir maior eficácia nas suas condutas</w:t>
      </w:r>
      <w:r>
        <w:rPr>
          <w:spacing w:val="-16"/>
          <w:sz w:val="24"/>
        </w:rPr>
        <w:t> </w:t>
      </w:r>
      <w:r>
        <w:rPr>
          <w:w w:val="75"/>
          <w:sz w:val="24"/>
        </w:rPr>
        <w:t>terapêuticas</w:t>
      </w:r>
      <w:r>
        <w:rPr>
          <w:spacing w:val="-17"/>
          <w:sz w:val="24"/>
        </w:rPr>
        <w:t> </w:t>
      </w:r>
      <w:r>
        <w:rPr>
          <w:w w:val="75"/>
          <w:sz w:val="24"/>
        </w:rPr>
        <w:t>e</w:t>
      </w:r>
      <w:r>
        <w:rPr>
          <w:spacing w:val="-16"/>
          <w:sz w:val="24"/>
        </w:rPr>
        <w:t> </w:t>
      </w:r>
      <w:r>
        <w:rPr>
          <w:w w:val="75"/>
          <w:sz w:val="24"/>
        </w:rPr>
        <w:t>evitar</w:t>
      </w:r>
      <w:r>
        <w:rPr>
          <w:spacing w:val="-17"/>
          <w:sz w:val="24"/>
        </w:rPr>
        <w:t> </w:t>
      </w:r>
      <w:r>
        <w:rPr>
          <w:w w:val="75"/>
          <w:sz w:val="24"/>
        </w:rPr>
        <w:t>erros</w:t>
      </w:r>
      <w:r>
        <w:rPr>
          <w:spacing w:val="-17"/>
          <w:sz w:val="24"/>
        </w:rPr>
        <w:t> </w:t>
      </w:r>
      <w:r>
        <w:rPr>
          <w:w w:val="75"/>
          <w:sz w:val="24"/>
        </w:rPr>
        <w:t>que</w:t>
      </w:r>
      <w:r>
        <w:rPr>
          <w:spacing w:val="-16"/>
          <w:sz w:val="24"/>
        </w:rPr>
        <w:t> </w:t>
      </w:r>
      <w:r>
        <w:rPr>
          <w:w w:val="75"/>
          <w:sz w:val="24"/>
        </w:rPr>
        <w:t>comprometam</w:t>
      </w:r>
      <w:r>
        <w:rPr>
          <w:spacing w:val="-10"/>
          <w:sz w:val="24"/>
        </w:rPr>
        <w:t> </w:t>
      </w:r>
      <w:r>
        <w:rPr>
          <w:w w:val="75"/>
          <w:sz w:val="24"/>
        </w:rPr>
        <w:t>o</w:t>
      </w:r>
      <w:r>
        <w:rPr>
          <w:spacing w:val="-4"/>
          <w:w w:val="75"/>
          <w:sz w:val="24"/>
        </w:rPr>
        <w:t> </w:t>
      </w:r>
      <w:r>
        <w:rPr>
          <w:w w:val="75"/>
          <w:sz w:val="24"/>
        </w:rPr>
        <w:t>resultado</w:t>
      </w:r>
      <w:r>
        <w:rPr>
          <w:spacing w:val="-12"/>
          <w:sz w:val="24"/>
        </w:rPr>
        <w:t> </w:t>
      </w:r>
      <w:r>
        <w:rPr>
          <w:w w:val="75"/>
          <w:sz w:val="24"/>
        </w:rPr>
        <w:t>do </w:t>
      </w:r>
      <w:r>
        <w:rPr>
          <w:spacing w:val="-2"/>
          <w:w w:val="85"/>
          <w:sz w:val="24"/>
        </w:rPr>
        <w:t>plano</w:t>
      </w:r>
      <w:r>
        <w:rPr>
          <w:spacing w:val="-5"/>
          <w:w w:val="85"/>
          <w:sz w:val="24"/>
        </w:rPr>
        <w:t> </w:t>
      </w:r>
      <w:r>
        <w:rPr>
          <w:spacing w:val="-2"/>
          <w:w w:val="85"/>
          <w:sz w:val="24"/>
        </w:rPr>
        <w:t>integrativo.</w:t>
      </w:r>
    </w:p>
    <w:p>
      <w:pPr>
        <w:pStyle w:val="BodyText"/>
        <w:spacing w:before="22"/>
        <w:rPr>
          <w:sz w:val="24"/>
        </w:rPr>
      </w:pPr>
    </w:p>
    <w:p>
      <w:pPr>
        <w:spacing w:line="237" w:lineRule="auto" w:before="0"/>
        <w:ind w:left="2333" w:right="2017" w:firstLine="715"/>
        <w:jc w:val="left"/>
        <w:rPr>
          <w:sz w:val="24"/>
        </w:rPr>
      </w:pPr>
      <w:r>
        <w:rPr>
          <w:color w:val="111111"/>
          <w:w w:val="75"/>
          <w:sz w:val="24"/>
        </w:rPr>
        <w:t>A</w:t>
      </w:r>
      <w:r>
        <w:rPr>
          <w:color w:val="111111"/>
          <w:spacing w:val="-5"/>
          <w:w w:val="75"/>
          <w:sz w:val="24"/>
        </w:rPr>
        <w:t> </w:t>
      </w:r>
      <w:r>
        <w:rPr>
          <w:w w:val="75"/>
          <w:sz w:val="24"/>
        </w:rPr>
        <w:t>prática</w:t>
      </w:r>
      <w:r>
        <w:rPr>
          <w:spacing w:val="-8"/>
          <w:sz w:val="24"/>
        </w:rPr>
        <w:t> </w:t>
      </w:r>
      <w:r>
        <w:rPr>
          <w:w w:val="75"/>
          <w:sz w:val="24"/>
        </w:rPr>
        <w:t>da</w:t>
      </w:r>
      <w:r>
        <w:rPr>
          <w:spacing w:val="-4"/>
          <w:w w:val="75"/>
          <w:sz w:val="24"/>
        </w:rPr>
        <w:t> </w:t>
      </w:r>
      <w:r>
        <w:rPr>
          <w:w w:val="75"/>
          <w:sz w:val="24"/>
        </w:rPr>
        <w:t>Medicina</w:t>
      </w:r>
      <w:r>
        <w:rPr>
          <w:spacing w:val="-1"/>
          <w:sz w:val="24"/>
        </w:rPr>
        <w:t> </w:t>
      </w:r>
      <w:r>
        <w:rPr>
          <w:w w:val="75"/>
          <w:sz w:val="24"/>
        </w:rPr>
        <w:t>Funcional</w:t>
      </w:r>
      <w:r>
        <w:rPr>
          <w:sz w:val="24"/>
        </w:rPr>
        <w:t> </w:t>
      </w:r>
      <w:r>
        <w:rPr>
          <w:w w:val="75"/>
          <w:sz w:val="24"/>
        </w:rPr>
        <w:t>lntegrativa</w:t>
      </w:r>
      <w:r>
        <w:rPr>
          <w:sz w:val="24"/>
        </w:rPr>
        <w:t> </w:t>
      </w:r>
      <w:r>
        <w:rPr>
          <w:w w:val="75"/>
          <w:sz w:val="24"/>
        </w:rPr>
        <w:t>sempre irã</w:t>
      </w:r>
      <w:r>
        <w:rPr>
          <w:spacing w:val="-2"/>
          <w:sz w:val="24"/>
        </w:rPr>
        <w:t> </w:t>
      </w:r>
      <w:r>
        <w:rPr>
          <w:w w:val="75"/>
          <w:sz w:val="24"/>
        </w:rPr>
        <w:t>exigir de</w:t>
      </w:r>
      <w:r>
        <w:rPr>
          <w:spacing w:val="-2"/>
          <w:w w:val="75"/>
          <w:sz w:val="24"/>
        </w:rPr>
        <w:t> </w:t>
      </w:r>
      <w:r>
        <w:rPr>
          <w:w w:val="75"/>
          <w:sz w:val="24"/>
        </w:rPr>
        <w:t>nós, um olhar criterioso </w:t>
      </w:r>
      <w:r>
        <w:rPr>
          <w:color w:val="0F0F0F"/>
          <w:w w:val="75"/>
          <w:sz w:val="24"/>
        </w:rPr>
        <w:t>e</w:t>
      </w:r>
      <w:r>
        <w:rPr>
          <w:color w:val="0F0F0F"/>
          <w:spacing w:val="-4"/>
          <w:w w:val="75"/>
          <w:sz w:val="24"/>
        </w:rPr>
        <w:t> </w:t>
      </w:r>
      <w:r>
        <w:rPr>
          <w:w w:val="75"/>
          <w:sz w:val="24"/>
        </w:rPr>
        <w:t>individualizado</w:t>
      </w:r>
      <w:r>
        <w:rPr>
          <w:spacing w:val="-8"/>
          <w:w w:val="75"/>
          <w:sz w:val="24"/>
        </w:rPr>
        <w:t> </w:t>
      </w:r>
      <w:r>
        <w:rPr>
          <w:w w:val="75"/>
          <w:sz w:val="24"/>
        </w:rPr>
        <w:t>para</w:t>
      </w:r>
      <w:r>
        <w:rPr>
          <w:spacing w:val="-17"/>
          <w:sz w:val="24"/>
        </w:rPr>
        <w:t> </w:t>
      </w:r>
      <w:r>
        <w:rPr>
          <w:w w:val="75"/>
          <w:sz w:val="24"/>
        </w:rPr>
        <w:t>cada</w:t>
      </w:r>
      <w:r>
        <w:rPr>
          <w:spacing w:val="-16"/>
          <w:sz w:val="24"/>
        </w:rPr>
        <w:t> </w:t>
      </w:r>
      <w:r>
        <w:rPr>
          <w:w w:val="75"/>
          <w:sz w:val="24"/>
        </w:rPr>
        <w:t>paciente. A</w:t>
      </w:r>
      <w:r>
        <w:rPr>
          <w:spacing w:val="-5"/>
          <w:w w:val="75"/>
          <w:sz w:val="24"/>
        </w:rPr>
        <w:t> </w:t>
      </w:r>
      <w:r>
        <w:rPr>
          <w:w w:val="75"/>
          <w:sz w:val="24"/>
        </w:rPr>
        <w:t>simples</w:t>
      </w:r>
      <w:r>
        <w:rPr>
          <w:spacing w:val="-16"/>
          <w:sz w:val="24"/>
        </w:rPr>
        <w:t> </w:t>
      </w:r>
      <w:r>
        <w:rPr>
          <w:w w:val="75"/>
          <w:sz w:val="24"/>
        </w:rPr>
        <w:t>prescrição</w:t>
      </w:r>
      <w:r>
        <w:rPr>
          <w:spacing w:val="-15"/>
          <w:sz w:val="24"/>
        </w:rPr>
        <w:t> </w:t>
      </w:r>
      <w:r>
        <w:rPr>
          <w:w w:val="75"/>
          <w:sz w:val="24"/>
        </w:rPr>
        <w:t>de</w:t>
      </w:r>
      <w:r>
        <w:rPr>
          <w:spacing w:val="-17"/>
          <w:sz w:val="24"/>
        </w:rPr>
        <w:t> </w:t>
      </w:r>
      <w:r>
        <w:rPr>
          <w:w w:val="75"/>
          <w:sz w:val="24"/>
        </w:rPr>
        <w:t>um</w:t>
      </w:r>
      <w:r>
        <w:rPr>
          <w:spacing w:val="-16"/>
          <w:sz w:val="24"/>
        </w:rPr>
        <w:t> </w:t>
      </w:r>
      <w:r>
        <w:rPr>
          <w:w w:val="75"/>
          <w:sz w:val="24"/>
        </w:rPr>
        <w:t>suplemento, sem a</w:t>
      </w:r>
      <w:r>
        <w:rPr>
          <w:spacing w:val="-4"/>
          <w:w w:val="75"/>
          <w:sz w:val="24"/>
        </w:rPr>
        <w:t> </w:t>
      </w:r>
      <w:r>
        <w:rPr>
          <w:w w:val="75"/>
          <w:sz w:val="24"/>
        </w:rPr>
        <w:t>devida</w:t>
      </w:r>
      <w:r>
        <w:rPr>
          <w:spacing w:val="-16"/>
          <w:sz w:val="24"/>
        </w:rPr>
        <w:t> </w:t>
      </w:r>
      <w:r>
        <w:rPr>
          <w:w w:val="75"/>
          <w:sz w:val="24"/>
        </w:rPr>
        <w:t>análise das possíveis interações com outros nutrientes, medicamentos</w:t>
      </w:r>
      <w:r>
        <w:rPr>
          <w:spacing w:val="-8"/>
          <w:sz w:val="24"/>
        </w:rPr>
        <w:t> </w:t>
      </w:r>
      <w:r>
        <w:rPr>
          <w:w w:val="75"/>
          <w:sz w:val="24"/>
        </w:rPr>
        <w:t>ou com o estado</w:t>
      </w:r>
      <w:r>
        <w:rPr>
          <w:spacing w:val="-3"/>
          <w:sz w:val="24"/>
        </w:rPr>
        <w:t> </w:t>
      </w:r>
      <w:r>
        <w:rPr>
          <w:w w:val="75"/>
          <w:sz w:val="24"/>
        </w:rPr>
        <w:t>clínico</w:t>
      </w:r>
      <w:r>
        <w:rPr>
          <w:sz w:val="24"/>
        </w:rPr>
        <w:t> </w:t>
      </w:r>
      <w:r>
        <w:rPr>
          <w:w w:val="75"/>
          <w:sz w:val="24"/>
        </w:rPr>
        <w:t>do paciente,</w:t>
      </w:r>
      <w:r>
        <w:rPr>
          <w:sz w:val="24"/>
        </w:rPr>
        <w:t> </w:t>
      </w:r>
      <w:r>
        <w:rPr>
          <w:w w:val="75"/>
          <w:sz w:val="24"/>
        </w:rPr>
        <w:t>pode ser ineficaz</w:t>
      </w:r>
      <w:r>
        <w:rPr>
          <w:sz w:val="24"/>
        </w:rPr>
        <w:t> </w:t>
      </w:r>
      <w:r>
        <w:rPr>
          <w:w w:val="75"/>
          <w:sz w:val="24"/>
        </w:rPr>
        <w:t>ou até</w:t>
      </w:r>
      <w:r>
        <w:rPr>
          <w:spacing w:val="-3"/>
          <w:w w:val="75"/>
          <w:sz w:val="24"/>
        </w:rPr>
        <w:t> </w:t>
      </w:r>
      <w:r>
        <w:rPr>
          <w:w w:val="75"/>
          <w:sz w:val="24"/>
        </w:rPr>
        <w:t>prejudicial.</w:t>
      </w:r>
      <w:r>
        <w:rPr>
          <w:sz w:val="24"/>
        </w:rPr>
        <w:t> </w:t>
      </w:r>
      <w:r>
        <w:rPr>
          <w:w w:val="75"/>
          <w:sz w:val="24"/>
        </w:rPr>
        <w:t>Por outro</w:t>
      </w:r>
      <w:r>
        <w:rPr>
          <w:spacing w:val="-4"/>
          <w:sz w:val="24"/>
        </w:rPr>
        <w:t> </w:t>
      </w:r>
      <w:r>
        <w:rPr>
          <w:w w:val="75"/>
          <w:sz w:val="24"/>
        </w:rPr>
        <w:t>lado, utilizar interações</w:t>
      </w:r>
      <w:r>
        <w:rPr>
          <w:spacing w:val="-13"/>
          <w:sz w:val="24"/>
        </w:rPr>
        <w:t> </w:t>
      </w:r>
      <w:r>
        <w:rPr>
          <w:w w:val="75"/>
          <w:sz w:val="24"/>
        </w:rPr>
        <w:t>sinérgicas</w:t>
      </w:r>
      <w:r>
        <w:rPr>
          <w:spacing w:val="-3"/>
          <w:sz w:val="24"/>
        </w:rPr>
        <w:t> </w:t>
      </w:r>
      <w:r>
        <w:rPr>
          <w:w w:val="75"/>
          <w:sz w:val="24"/>
        </w:rPr>
        <w:t>de forma estratégica</w:t>
      </w:r>
      <w:r>
        <w:rPr>
          <w:sz w:val="24"/>
        </w:rPr>
        <w:t> </w:t>
      </w:r>
      <w:r>
        <w:rPr>
          <w:w w:val="75"/>
          <w:sz w:val="24"/>
        </w:rPr>
        <w:t>potencializa</w:t>
      </w:r>
      <w:r>
        <w:rPr>
          <w:spacing w:val="-2"/>
          <w:sz w:val="24"/>
        </w:rPr>
        <w:t> </w:t>
      </w:r>
      <w:r>
        <w:rPr>
          <w:w w:val="75"/>
          <w:sz w:val="24"/>
        </w:rPr>
        <w:t>os efeitos terapêuticos</w:t>
      </w:r>
      <w:r>
        <w:rPr>
          <w:spacing w:val="-7"/>
          <w:sz w:val="24"/>
        </w:rPr>
        <w:t> </w:t>
      </w:r>
      <w:r>
        <w:rPr>
          <w:w w:val="75"/>
          <w:sz w:val="24"/>
        </w:rPr>
        <w:t>e favorece</w:t>
      </w:r>
      <w:r>
        <w:rPr>
          <w:sz w:val="24"/>
        </w:rPr>
        <w:t> </w:t>
      </w:r>
      <w:r>
        <w:rPr>
          <w:w w:val="75"/>
          <w:sz w:val="24"/>
        </w:rPr>
        <w:t>o equilíbrio</w:t>
      </w:r>
      <w:r>
        <w:rPr>
          <w:sz w:val="24"/>
        </w:rPr>
        <w:t> </w:t>
      </w:r>
      <w:r>
        <w:rPr>
          <w:w w:val="75"/>
          <w:sz w:val="24"/>
        </w:rPr>
        <w:t>bioquimico</w:t>
      </w:r>
      <w:r>
        <w:rPr>
          <w:sz w:val="24"/>
        </w:rPr>
        <w:t> </w:t>
      </w:r>
      <w:r>
        <w:rPr>
          <w:w w:val="75"/>
          <w:sz w:val="24"/>
        </w:rPr>
        <w:t>sistêmico.</w:t>
      </w:r>
    </w:p>
    <w:p>
      <w:pPr>
        <w:pStyle w:val="BodyText"/>
        <w:spacing w:before="16"/>
        <w:rPr>
          <w:sz w:val="24"/>
        </w:rPr>
      </w:pPr>
    </w:p>
    <w:p>
      <w:pPr>
        <w:spacing w:line="235" w:lineRule="auto" w:before="0"/>
        <w:ind w:left="2341" w:right="2193" w:firstLine="714"/>
        <w:jc w:val="left"/>
        <w:rPr>
          <w:sz w:val="24"/>
        </w:rPr>
      </w:pPr>
      <w:r>
        <w:rPr>
          <w:w w:val="75"/>
          <w:sz w:val="24"/>
        </w:rPr>
        <w:t>A tabela</w:t>
      </w:r>
      <w:r>
        <w:rPr>
          <w:spacing w:val="-9"/>
          <w:sz w:val="24"/>
        </w:rPr>
        <w:t> </w:t>
      </w:r>
      <w:r>
        <w:rPr>
          <w:w w:val="75"/>
          <w:sz w:val="24"/>
        </w:rPr>
        <w:t>fornecida</w:t>
      </w:r>
      <w:r>
        <w:rPr>
          <w:sz w:val="24"/>
        </w:rPr>
        <w:t> </w:t>
      </w:r>
      <w:r>
        <w:rPr>
          <w:w w:val="75"/>
          <w:sz w:val="24"/>
        </w:rPr>
        <w:t>neste</w:t>
      </w:r>
      <w:r>
        <w:rPr>
          <w:sz w:val="24"/>
        </w:rPr>
        <w:t> </w:t>
      </w:r>
      <w:r>
        <w:rPr>
          <w:w w:val="75"/>
          <w:sz w:val="24"/>
        </w:rPr>
        <w:t>modulo,</w:t>
      </w:r>
      <w:r>
        <w:rPr>
          <w:sz w:val="24"/>
        </w:rPr>
        <w:t> </w:t>
      </w:r>
      <w:r>
        <w:rPr>
          <w:w w:val="75"/>
          <w:sz w:val="24"/>
        </w:rPr>
        <w:t>e</w:t>
      </w:r>
      <w:r>
        <w:rPr>
          <w:spacing w:val="-3"/>
          <w:w w:val="75"/>
          <w:sz w:val="24"/>
        </w:rPr>
        <w:t> </w:t>
      </w:r>
      <w:r>
        <w:rPr>
          <w:w w:val="75"/>
          <w:sz w:val="24"/>
        </w:rPr>
        <w:t>na</w:t>
      </w:r>
      <w:r>
        <w:rPr>
          <w:spacing w:val="-1"/>
          <w:w w:val="75"/>
          <w:sz w:val="24"/>
        </w:rPr>
        <w:t> </w:t>
      </w:r>
      <w:r>
        <w:rPr>
          <w:w w:val="75"/>
          <w:sz w:val="24"/>
        </w:rPr>
        <w:t>planilha,</w:t>
      </w:r>
      <w:r>
        <w:rPr>
          <w:spacing w:val="-1"/>
          <w:sz w:val="24"/>
        </w:rPr>
        <w:t> </w:t>
      </w:r>
      <w:r>
        <w:rPr>
          <w:color w:val="161616"/>
          <w:w w:val="75"/>
          <w:sz w:val="24"/>
        </w:rPr>
        <w:t>é </w:t>
      </w:r>
      <w:r>
        <w:rPr>
          <w:w w:val="75"/>
          <w:sz w:val="24"/>
        </w:rPr>
        <w:t>um</w:t>
      </w:r>
      <w:r>
        <w:rPr>
          <w:spacing w:val="-5"/>
          <w:sz w:val="24"/>
        </w:rPr>
        <w:t> </w:t>
      </w:r>
      <w:r>
        <w:rPr>
          <w:w w:val="75"/>
          <w:sz w:val="24"/>
        </w:rPr>
        <w:t>recurso</w:t>
      </w:r>
      <w:r>
        <w:rPr>
          <w:sz w:val="24"/>
        </w:rPr>
        <w:t> </w:t>
      </w:r>
      <w:r>
        <w:rPr>
          <w:w w:val="75"/>
          <w:sz w:val="24"/>
        </w:rPr>
        <w:t>de consulta prática para auxiliar nas decisões clínicas. No entanto, seu uso deve sempre</w:t>
      </w:r>
      <w:r>
        <w:rPr>
          <w:spacing w:val="-17"/>
          <w:sz w:val="24"/>
        </w:rPr>
        <w:t> </w:t>
      </w:r>
      <w:r>
        <w:rPr>
          <w:w w:val="75"/>
          <w:sz w:val="24"/>
        </w:rPr>
        <w:t>considerar o contexto fisiológico</w:t>
      </w:r>
      <w:r>
        <w:rPr>
          <w:spacing w:val="-6"/>
          <w:sz w:val="24"/>
        </w:rPr>
        <w:t> </w:t>
      </w:r>
      <w:r>
        <w:rPr>
          <w:w w:val="75"/>
          <w:sz w:val="24"/>
        </w:rPr>
        <w:t>do paciente,</w:t>
      </w:r>
      <w:r>
        <w:rPr>
          <w:spacing w:val="-2"/>
          <w:sz w:val="24"/>
        </w:rPr>
        <w:t> </w:t>
      </w:r>
      <w:r>
        <w:rPr>
          <w:w w:val="75"/>
          <w:sz w:val="24"/>
        </w:rPr>
        <w:t>seus exames</w:t>
      </w:r>
      <w:r>
        <w:rPr>
          <w:spacing w:val="-12"/>
          <w:sz w:val="24"/>
        </w:rPr>
        <w:t> </w:t>
      </w:r>
      <w:r>
        <w:rPr>
          <w:w w:val="75"/>
          <w:sz w:val="24"/>
        </w:rPr>
        <w:t>laboratoriais, sintomas,</w:t>
      </w:r>
      <w:r>
        <w:rPr>
          <w:spacing w:val="-9"/>
          <w:sz w:val="24"/>
        </w:rPr>
        <w:t> </w:t>
      </w:r>
      <w:r>
        <w:rPr>
          <w:w w:val="75"/>
          <w:sz w:val="24"/>
        </w:rPr>
        <w:t>estilo de vida e</w:t>
      </w:r>
    </w:p>
    <w:p>
      <w:pPr>
        <w:pStyle w:val="BodyText"/>
        <w:spacing w:before="168"/>
        <w:rPr>
          <w:sz w:val="24"/>
        </w:rPr>
      </w:pPr>
    </w:p>
    <w:p>
      <w:pPr>
        <w:spacing w:before="1"/>
        <w:ind w:left="2154" w:right="1952" w:firstLine="0"/>
        <w:jc w:val="center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1732788</wp:posOffset>
            </wp:positionH>
            <wp:positionV relativeFrom="paragraph">
              <wp:posOffset>97770</wp:posOffset>
            </wp:positionV>
            <wp:extent cx="475488" cy="475487"/>
            <wp:effectExtent l="0" t="0" r="0" b="0"/>
            <wp:wrapNone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90"/>
          <w:sz w:val="24"/>
        </w:rPr>
        <w:t>234</w:t>
      </w:r>
    </w:p>
    <w:p>
      <w:pPr>
        <w:spacing w:after="0"/>
        <w:jc w:val="center"/>
        <w:rPr>
          <w:sz w:val="24"/>
        </w:rPr>
        <w:sectPr>
          <w:footerReference w:type="even" r:id="rId169"/>
          <w:pgSz w:w="11910" w:h="16840"/>
          <w:pgMar w:header="0" w:footer="0" w:top="1060" w:bottom="280" w:left="141" w:right="141"/>
        </w:sectPr>
      </w:pPr>
    </w:p>
    <w:p>
      <w:pPr>
        <w:pStyle w:val="BodyText"/>
        <w:spacing w:before="32"/>
        <w:ind w:left="2514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1143000</wp:posOffset>
                </wp:positionH>
                <wp:positionV relativeFrom="page">
                  <wp:posOffset>8125967</wp:posOffset>
                </wp:positionV>
                <wp:extent cx="603885" cy="127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603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0">
                              <a:moveTo>
                                <a:pt x="0" y="0"/>
                              </a:moveTo>
                              <a:lnTo>
                                <a:pt x="6035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38383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2672" from="90pt,639.839966pt" to="137.520pt,639.839966pt" stroked="true" strokeweight=".96pt" strokecolor="#383838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w w:val="85"/>
        </w:rPr>
        <w:t>uso</w:t>
      </w:r>
      <w:r>
        <w:rPr>
          <w:rFonts w:ascii="Calibri" w:hAnsi="Calibri"/>
          <w:spacing w:val="9"/>
        </w:rPr>
        <w:t> </w:t>
      </w:r>
      <w:r>
        <w:rPr>
          <w:rFonts w:ascii="Calibri" w:hAnsi="Calibri"/>
          <w:w w:val="85"/>
        </w:rPr>
        <w:t>de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w w:val="85"/>
        </w:rPr>
        <w:t>medicamentos,</w:t>
      </w:r>
      <w:r>
        <w:rPr>
          <w:rFonts w:ascii="Calibri" w:hAnsi="Calibri"/>
          <w:spacing w:val="49"/>
        </w:rPr>
        <w:t> </w:t>
      </w:r>
      <w:r>
        <w:rPr>
          <w:rFonts w:ascii="Calibri" w:hAnsi="Calibri"/>
          <w:w w:val="85"/>
        </w:rPr>
        <w:t>Afinal,</w:t>
      </w:r>
      <w:r>
        <w:rPr>
          <w:rFonts w:ascii="Calibri" w:hAnsi="Calibri"/>
          <w:spacing w:val="22"/>
        </w:rPr>
        <w:t> </w:t>
      </w:r>
      <w:r>
        <w:rPr>
          <w:rFonts w:ascii="Calibri" w:hAnsi="Calibri"/>
          <w:w w:val="85"/>
        </w:rPr>
        <w:t>o</w:t>
      </w:r>
      <w:r>
        <w:rPr>
          <w:rFonts w:ascii="Calibri" w:hAnsi="Calibri"/>
          <w:spacing w:val="7"/>
        </w:rPr>
        <w:t> </w:t>
      </w:r>
      <w:r>
        <w:rPr>
          <w:rFonts w:ascii="Calibri" w:hAnsi="Calibri"/>
          <w:w w:val="85"/>
        </w:rPr>
        <w:t>objetivo</w:t>
      </w:r>
      <w:r>
        <w:rPr>
          <w:rFonts w:ascii="Calibri" w:hAnsi="Calibri"/>
          <w:spacing w:val="12"/>
        </w:rPr>
        <w:t> </w:t>
      </w:r>
      <w:r>
        <w:rPr>
          <w:rFonts w:ascii="Calibri" w:hAnsi="Calibri"/>
          <w:w w:val="85"/>
        </w:rPr>
        <w:t>maior</w:t>
      </w:r>
      <w:r>
        <w:rPr>
          <w:rFonts w:ascii="Calibri" w:hAnsi="Calibri"/>
          <w:spacing w:val="4"/>
        </w:rPr>
        <w:t> </w:t>
      </w:r>
      <w:r>
        <w:rPr>
          <w:rFonts w:ascii="Calibri" w:hAnsi="Calibri"/>
          <w:w w:val="85"/>
        </w:rPr>
        <w:t>da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  <w:w w:val="85"/>
        </w:rPr>
        <w:t>intervenção</w:t>
      </w:r>
      <w:r>
        <w:rPr>
          <w:rFonts w:ascii="Calibri" w:hAnsi="Calibri"/>
          <w:spacing w:val="32"/>
        </w:rPr>
        <w:t> </w:t>
      </w:r>
      <w:r>
        <w:rPr>
          <w:rFonts w:ascii="Calibri" w:hAnsi="Calibri"/>
          <w:w w:val="85"/>
        </w:rPr>
        <w:t>integrativa</w:t>
      </w:r>
      <w:r>
        <w:rPr>
          <w:rFonts w:ascii="Calibri" w:hAnsi="Calibri"/>
          <w:spacing w:val="20"/>
        </w:rPr>
        <w:t> </w:t>
      </w:r>
      <w:r>
        <w:rPr>
          <w:rFonts w:ascii="Calibri" w:hAnsi="Calibri"/>
          <w:w w:val="85"/>
        </w:rPr>
        <w:t>é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  <w:spacing w:val="-2"/>
          <w:w w:val="85"/>
        </w:rPr>
        <w:t>promover</w:t>
      </w:r>
    </w:p>
    <w:p>
      <w:pPr>
        <w:pStyle w:val="BodyText"/>
        <w:spacing w:before="8"/>
        <w:ind w:left="2515"/>
      </w:pPr>
      <w:r>
        <w:rPr>
          <w:w w:val="80"/>
        </w:rPr>
        <w:t>harmonia</w:t>
      </w:r>
      <w:r>
        <w:rPr>
          <w:spacing w:val="5"/>
        </w:rPr>
        <w:t> </w:t>
      </w:r>
      <w:r>
        <w:rPr>
          <w:w w:val="80"/>
        </w:rPr>
        <w:t>entre</w:t>
      </w:r>
      <w:r>
        <w:rPr>
          <w:spacing w:val="-5"/>
        </w:rPr>
        <w:t> </w:t>
      </w:r>
      <w:r>
        <w:rPr>
          <w:w w:val="80"/>
        </w:rPr>
        <w:t>os</w:t>
      </w:r>
      <w:r>
        <w:rPr>
          <w:spacing w:val="-9"/>
        </w:rPr>
        <w:t> </w:t>
      </w:r>
      <w:r>
        <w:rPr>
          <w:w w:val="80"/>
        </w:rPr>
        <w:t>sistemas</w:t>
      </w:r>
      <w:r>
        <w:rPr>
          <w:spacing w:val="10"/>
        </w:rPr>
        <w:t> </w:t>
      </w:r>
      <w:r>
        <w:rPr>
          <w:w w:val="80"/>
        </w:rPr>
        <w:t>do</w:t>
      </w:r>
      <w:r>
        <w:rPr>
          <w:spacing w:val="-3"/>
        </w:rPr>
        <w:t> </w:t>
      </w:r>
      <w:r>
        <w:rPr>
          <w:w w:val="80"/>
        </w:rPr>
        <w:t>corpo,</w:t>
      </w:r>
      <w:r>
        <w:rPr>
          <w:spacing w:val="3"/>
        </w:rPr>
        <w:t> </w:t>
      </w:r>
      <w:r>
        <w:rPr>
          <w:w w:val="80"/>
        </w:rPr>
        <w:t>e</w:t>
      </w:r>
      <w:r>
        <w:rPr>
          <w:spacing w:val="-8"/>
          <w:w w:val="80"/>
        </w:rPr>
        <w:t> </w:t>
      </w:r>
      <w:r>
        <w:rPr>
          <w:w w:val="80"/>
        </w:rPr>
        <w:t>não</w:t>
      </w:r>
      <w:r>
        <w:rPr>
          <w:spacing w:val="1"/>
        </w:rPr>
        <w:t> </w:t>
      </w:r>
      <w:r>
        <w:rPr>
          <w:w w:val="80"/>
        </w:rPr>
        <w:t>apenas</w:t>
      </w:r>
      <w:r>
        <w:rPr>
          <w:spacing w:val="5"/>
        </w:rPr>
        <w:t> </w:t>
      </w:r>
      <w:r>
        <w:rPr>
          <w:w w:val="80"/>
        </w:rPr>
        <w:t>corrigir</w:t>
      </w:r>
      <w:r>
        <w:rPr>
          <w:spacing w:val="12"/>
        </w:rPr>
        <w:t> </w:t>
      </w:r>
      <w:r>
        <w:rPr>
          <w:w w:val="80"/>
        </w:rPr>
        <w:t>deficiências</w:t>
      </w:r>
      <w:r>
        <w:rPr>
          <w:spacing w:val="17"/>
        </w:rPr>
        <w:t> </w:t>
      </w:r>
      <w:r>
        <w:rPr>
          <w:spacing w:val="-2"/>
          <w:w w:val="80"/>
        </w:rPr>
        <w:t>isoladas.</w:t>
      </w:r>
    </w:p>
    <w:p>
      <w:pPr>
        <w:pStyle w:val="BodyText"/>
        <w:spacing w:before="60"/>
      </w:pPr>
    </w:p>
    <w:p>
      <w:pPr>
        <w:pStyle w:val="BodyText"/>
        <w:spacing w:line="244" w:lineRule="auto"/>
        <w:ind w:left="2512" w:right="1987" w:firstLine="712"/>
        <w:rPr>
          <w:rFonts w:ascii="Calibri" w:hAnsi="Calibri"/>
        </w:rPr>
      </w:pPr>
      <w:r>
        <w:rPr>
          <w:rFonts w:ascii="Calibri" w:hAnsi="Calibri"/>
          <w:w w:val="90"/>
        </w:rPr>
        <w:t>Finalizo, reíorçando a</w:t>
      </w:r>
      <w:r>
        <w:rPr>
          <w:rFonts w:ascii="Calibri" w:hAnsi="Calibri"/>
          <w:spacing w:val="-2"/>
          <w:w w:val="90"/>
        </w:rPr>
        <w:t> </w:t>
      </w:r>
      <w:r>
        <w:rPr>
          <w:rFonts w:ascii="Calibri" w:hAnsi="Calibri"/>
          <w:w w:val="90"/>
        </w:rPr>
        <w:t>importância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de avaliãf Sempre antes de suplementar e</w:t>
      </w:r>
      <w:r>
        <w:rPr>
          <w:rFonts w:ascii="Calibri" w:hAnsi="Calibri"/>
          <w:spacing w:val="80"/>
        </w:rPr>
        <w:t> </w:t>
      </w:r>
      <w:r>
        <w:rPr>
          <w:rFonts w:ascii="Calibri" w:hAnsi="Calibri"/>
          <w:w w:val="90"/>
        </w:rPr>
        <w:t>de utilizar o conhecimento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das interações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como ferramenta de personalização terapêutica.</w:t>
      </w:r>
      <w:r>
        <w:rPr>
          <w:rFonts w:ascii="Calibri" w:hAnsi="Calibri"/>
          <w:spacing w:val="20"/>
        </w:rPr>
        <w:t> </w:t>
      </w:r>
      <w:r>
        <w:rPr>
          <w:rFonts w:ascii="Calibri" w:hAnsi="Calibri"/>
          <w:color w:val="1C1C1C"/>
          <w:w w:val="90"/>
        </w:rPr>
        <w:t>A</w:t>
      </w:r>
      <w:r>
        <w:rPr>
          <w:rFonts w:ascii="Calibri" w:hAnsi="Calibri"/>
          <w:color w:val="1C1C1C"/>
          <w:spacing w:val="-3"/>
          <w:w w:val="90"/>
        </w:rPr>
        <w:t> </w:t>
      </w:r>
      <w:r>
        <w:rPr>
          <w:rFonts w:ascii="Calibri" w:hAnsi="Calibri"/>
          <w:w w:val="90"/>
        </w:rPr>
        <w:t>combinação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adequada de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nutrientes</w:t>
      </w:r>
      <w:r>
        <w:rPr>
          <w:rFonts w:ascii="Calibri" w:hAnsi="Calibri"/>
          <w:spacing w:val="24"/>
        </w:rPr>
        <w:t> </w:t>
      </w:r>
      <w:r>
        <w:rPr>
          <w:rFonts w:ascii="Calibri" w:hAnsi="Calibri"/>
          <w:w w:val="90"/>
        </w:rPr>
        <w:t>pode ser a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chave para desbloquear processos</w:t>
      </w:r>
      <w:r>
        <w:rPr>
          <w:rFonts w:ascii="Calibri" w:hAnsi="Calibri"/>
          <w:spacing w:val="-4"/>
          <w:w w:val="90"/>
        </w:rPr>
        <w:t> </w:t>
      </w:r>
      <w:r>
        <w:rPr>
          <w:rFonts w:ascii="Calibri" w:hAnsi="Calibri"/>
          <w:w w:val="90"/>
        </w:rPr>
        <w:t>de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regeneração,</w:t>
      </w:r>
      <w:r>
        <w:rPr>
          <w:rFonts w:ascii="Calibri" w:hAnsi="Calibri"/>
          <w:spacing w:val="7"/>
        </w:rPr>
        <w:t> </w:t>
      </w:r>
      <w:r>
        <w:rPr>
          <w:rFonts w:ascii="Calibri" w:hAnsi="Calibri"/>
          <w:w w:val="90"/>
        </w:rPr>
        <w:t>modulação</w:t>
      </w:r>
      <w:r>
        <w:rPr>
          <w:rFonts w:ascii="Calibri" w:hAnsi="Calibri"/>
        </w:rPr>
        <w:t> </w:t>
      </w:r>
      <w:r>
        <w:rPr>
          <w:rFonts w:ascii="Calibri" w:hAnsi="Calibri"/>
          <w:w w:val="90"/>
        </w:rPr>
        <w:t>imunolôgica,</w:t>
      </w:r>
      <w:r>
        <w:rPr>
          <w:rFonts w:ascii="Calibri" w:hAnsi="Calibri"/>
          <w:spacing w:val="9"/>
        </w:rPr>
        <w:t> </w:t>
      </w:r>
      <w:r>
        <w:rPr>
          <w:rFonts w:ascii="Calibri" w:hAnsi="Calibri"/>
          <w:w w:val="90"/>
        </w:rPr>
        <w:t>destoxificação</w:t>
      </w:r>
      <w:r>
        <w:rPr>
          <w:rFonts w:ascii="Calibri" w:hAnsi="Calibri"/>
          <w:spacing w:val="-8"/>
          <w:w w:val="90"/>
        </w:rPr>
        <w:t> </w:t>
      </w:r>
      <w:r>
        <w:rPr>
          <w:rFonts w:ascii="Calibri" w:hAnsi="Calibri"/>
          <w:w w:val="90"/>
        </w:rPr>
        <w:t>e</w:t>
      </w:r>
      <w:r>
        <w:rPr>
          <w:rFonts w:ascii="Calibri" w:hAnsi="Calibri"/>
          <w:spacing w:val="-13"/>
          <w:w w:val="90"/>
        </w:rPr>
        <w:t> </w:t>
      </w:r>
      <w:r>
        <w:rPr>
          <w:rFonts w:ascii="Calibri" w:hAnsi="Calibri"/>
          <w:w w:val="90"/>
        </w:rPr>
        <w:t>saúde</w:t>
      </w:r>
      <w:r>
        <w:rPr>
          <w:rFonts w:ascii="Calibri" w:hAnsi="Calibri"/>
          <w:spacing w:val="-7"/>
          <w:w w:val="90"/>
        </w:rPr>
        <w:t> </w:t>
      </w:r>
      <w:r>
        <w:rPr>
          <w:rFonts w:ascii="Calibri" w:hAnsi="Calibri"/>
          <w:w w:val="90"/>
        </w:rPr>
        <w:t>mitocondrial</w:t>
      </w:r>
    </w:p>
    <w:p>
      <w:pPr>
        <w:pStyle w:val="BodyText"/>
        <w:spacing w:line="267" w:lineRule="exact"/>
        <w:ind w:left="2499"/>
        <w:rPr>
          <w:rFonts w:ascii="Calibri" w:hAnsi="Calibri"/>
        </w:rPr>
      </w:pPr>
      <w:r>
        <w:rPr>
          <w:rFonts w:ascii="Calibri" w:hAnsi="Calibri"/>
          <w:w w:val="85"/>
        </w:rPr>
        <w:t>—</w:t>
      </w:r>
      <w:r>
        <w:rPr>
          <w:rFonts w:ascii="Calibri" w:hAnsi="Calibri"/>
          <w:spacing w:val="-1"/>
          <w:w w:val="85"/>
        </w:rPr>
        <w:t> </w:t>
      </w:r>
      <w:r>
        <w:rPr>
          <w:rFonts w:ascii="Calibri" w:hAnsi="Calibri"/>
          <w:w w:val="85"/>
        </w:rPr>
        <w:t>pilafes</w:t>
      </w:r>
      <w:r>
        <w:rPr>
          <w:rFonts w:ascii="Calibri" w:hAnsi="Calibri"/>
          <w:spacing w:val="25"/>
        </w:rPr>
        <w:t> </w:t>
      </w:r>
      <w:r>
        <w:rPr>
          <w:rFonts w:ascii="Calibri" w:hAnsi="Calibri"/>
          <w:w w:val="85"/>
        </w:rPr>
        <w:t>centfais</w:t>
      </w:r>
      <w:r>
        <w:rPr>
          <w:rFonts w:ascii="Calibri" w:hAnsi="Calibri"/>
          <w:spacing w:val="15"/>
        </w:rPr>
        <w:t> </w:t>
      </w:r>
      <w:r>
        <w:rPr>
          <w:rFonts w:ascii="Calibri" w:hAnsi="Calibri"/>
          <w:w w:val="85"/>
        </w:rPr>
        <w:t>da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w w:val="85"/>
        </w:rPr>
        <w:t>prática</w:t>
      </w:r>
      <w:r>
        <w:rPr>
          <w:rFonts w:ascii="Calibri" w:hAnsi="Calibri"/>
          <w:spacing w:val="17"/>
        </w:rPr>
        <w:t> </w:t>
      </w:r>
      <w:r>
        <w:rPr>
          <w:rFonts w:ascii="Calibri" w:hAnsi="Calibri"/>
          <w:spacing w:val="-2"/>
          <w:w w:val="85"/>
        </w:rPr>
        <w:t>funcional.</w:t>
      </w:r>
    </w:p>
    <w:p>
      <w:pPr>
        <w:pStyle w:val="BodyText"/>
        <w:spacing w:after="0" w:line="267" w:lineRule="exact"/>
        <w:rPr>
          <w:rFonts w:ascii="Calibri" w:hAnsi="Calibri"/>
        </w:rPr>
        <w:sectPr>
          <w:footerReference w:type="default" r:id="rId171"/>
          <w:pgSz w:w="11910" w:h="16840"/>
          <w:pgMar w:header="0" w:footer="4770" w:top="760" w:bottom="4960" w:left="141" w:right="141"/>
          <w:pgNumType w:start="235"/>
        </w:sectPr>
      </w:pPr>
    </w:p>
    <w:p>
      <w:pPr>
        <w:pStyle w:val="BodyText"/>
        <w:ind w:left="31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7167366" cy="7807452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7366" cy="780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footerReference w:type="even" r:id="rId172"/>
          <w:pgSz w:w="11910" w:h="16840"/>
          <w:pgMar w:header="0" w:footer="0" w:top="340" w:bottom="280" w:left="141" w:right="141"/>
        </w:sectPr>
      </w:pPr>
    </w:p>
    <w:p>
      <w:pPr>
        <w:pStyle w:val="BodyText"/>
        <w:rPr>
          <w:rFonts w:ascii="Calibri"/>
          <w:sz w:val="106"/>
        </w:rPr>
      </w:pPr>
      <w:r>
        <w:rPr>
          <w:rFonts w:ascii="Calibri"/>
          <w:sz w:val="106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1161288</wp:posOffset>
                </wp:positionH>
                <wp:positionV relativeFrom="page">
                  <wp:posOffset>8125967</wp:posOffset>
                </wp:positionV>
                <wp:extent cx="670560" cy="127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70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" h="0">
                              <a:moveTo>
                                <a:pt x="0" y="0"/>
                              </a:moveTo>
                              <a:lnTo>
                                <a:pt x="67056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3696" from="91.440002pt,639.839966pt" to="144.240002pt,639.839966pt" stroked="true" strokeweight=".96pt" strokecolor="#2b2b2b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rFonts w:ascii="Calibri"/>
          <w:sz w:val="106"/>
        </w:rPr>
      </w:pPr>
    </w:p>
    <w:p>
      <w:pPr>
        <w:pStyle w:val="BodyText"/>
        <w:rPr>
          <w:rFonts w:ascii="Calibri"/>
          <w:sz w:val="106"/>
        </w:rPr>
      </w:pPr>
    </w:p>
    <w:p>
      <w:pPr>
        <w:pStyle w:val="BodyText"/>
        <w:rPr>
          <w:rFonts w:ascii="Calibri"/>
          <w:sz w:val="106"/>
        </w:rPr>
      </w:pPr>
    </w:p>
    <w:p>
      <w:pPr>
        <w:pStyle w:val="BodyText"/>
        <w:rPr>
          <w:rFonts w:ascii="Calibri"/>
          <w:sz w:val="106"/>
        </w:rPr>
      </w:pPr>
    </w:p>
    <w:p>
      <w:pPr>
        <w:pStyle w:val="BodyText"/>
        <w:spacing w:before="122"/>
        <w:rPr>
          <w:rFonts w:ascii="Calibri"/>
          <w:sz w:val="106"/>
        </w:rPr>
      </w:pPr>
    </w:p>
    <w:p>
      <w:pPr>
        <w:spacing w:before="0"/>
        <w:ind w:left="4651" w:right="0" w:firstLine="0"/>
        <w:jc w:val="left"/>
        <w:rPr>
          <w:rFonts w:ascii="Calibri"/>
          <w:sz w:val="106"/>
        </w:rPr>
      </w:pPr>
      <w:r>
        <w:rPr>
          <w:rFonts w:ascii="Calibri"/>
          <w:sz w:val="106"/>
        </w:rPr>
        <mc:AlternateContent>
          <mc:Choice Requires="wps">
            <w:drawing>
              <wp:anchor distT="0" distB="0" distL="0" distR="0" allowOverlap="1" layoutInCell="1" locked="0" behindDoc="1" simplePos="0" relativeHeight="485544448">
                <wp:simplePos x="0" y="0"/>
                <wp:positionH relativeFrom="page">
                  <wp:posOffset>2050912</wp:posOffset>
                </wp:positionH>
                <wp:positionV relativeFrom="paragraph">
                  <wp:posOffset>-549193</wp:posOffset>
                </wp:positionV>
                <wp:extent cx="4185920" cy="66040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4185920" cy="660400"/>
                          <a:chExt cx="4185920" cy="660400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31" y="38100"/>
                            <a:ext cx="4169663" cy="475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4185920" cy="66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4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04"/>
                                </w:rPr>
                              </w:pPr>
                              <w:r>
                                <w:rPr>
                                  <w:rFonts w:ascii="Calibri"/>
                                  <w:color w:val="343434"/>
                                  <w:w w:val="90"/>
                                  <w:sz w:val="104"/>
                                </w:rPr>
                                <w:t>Guia</w:t>
                              </w:r>
                              <w:r>
                                <w:rPr>
                                  <w:rFonts w:ascii="Calibri"/>
                                  <w:color w:val="343434"/>
                                  <w:spacing w:val="-8"/>
                                  <w:sz w:val="10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12121"/>
                                  <w:w w:val="90"/>
                                  <w:sz w:val="104"/>
                                </w:rPr>
                                <w:t>dos</w:t>
                              </w:r>
                              <w:r>
                                <w:rPr>
                                  <w:rFonts w:ascii="Calibri"/>
                                  <w:color w:val="212121"/>
                                  <w:spacing w:val="18"/>
                                  <w:sz w:val="10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D2D2D"/>
                                  <w:spacing w:val="-2"/>
                                  <w:w w:val="90"/>
                                  <w:sz w:val="104"/>
                                </w:rPr>
                                <w:t>Exames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489197pt;margin-top:-43.243595pt;width:329.6pt;height:52pt;mso-position-horizontal-relative:page;mso-position-vertical-relative:paragraph;z-index:-17772032" id="docshapegroup98" coordorigin="3230,-865" coordsize="6592,1040">
                <v:shape style="position:absolute;left:3254;top:-805;width:6567;height:749" type="#_x0000_t75" id="docshape99" stroked="false">
                  <v:imagedata r:id="rId175" o:title=""/>
                </v:shape>
                <v:shape style="position:absolute;left:3229;top:-865;width:6592;height:1040" type="#_x0000_t202" id="docshape100" filled="false" stroked="false">
                  <v:textbox inset="0,0,0,0">
                    <w:txbxContent>
                      <w:p>
                        <w:pPr>
                          <w:spacing w:line="104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04"/>
                          </w:rPr>
                        </w:pPr>
                        <w:r>
                          <w:rPr>
                            <w:rFonts w:ascii="Calibri"/>
                            <w:color w:val="343434"/>
                            <w:w w:val="90"/>
                            <w:sz w:val="104"/>
                          </w:rPr>
                          <w:t>Guia</w:t>
                        </w:r>
                        <w:r>
                          <w:rPr>
                            <w:rFonts w:ascii="Calibri"/>
                            <w:color w:val="343434"/>
                            <w:spacing w:val="-8"/>
                            <w:sz w:val="104"/>
                          </w:rPr>
                          <w:t> </w:t>
                        </w:r>
                        <w:r>
                          <w:rPr>
                            <w:rFonts w:ascii="Calibri"/>
                            <w:color w:val="212121"/>
                            <w:w w:val="90"/>
                            <w:sz w:val="104"/>
                          </w:rPr>
                          <w:t>dos</w:t>
                        </w:r>
                        <w:r>
                          <w:rPr>
                            <w:rFonts w:ascii="Calibri"/>
                            <w:color w:val="212121"/>
                            <w:spacing w:val="18"/>
                            <w:sz w:val="104"/>
                          </w:rPr>
                          <w:t> </w:t>
                        </w:r>
                        <w:r>
                          <w:rPr>
                            <w:rFonts w:ascii="Calibri"/>
                            <w:color w:val="2D2D2D"/>
                            <w:spacing w:val="-2"/>
                            <w:w w:val="90"/>
                            <w:sz w:val="104"/>
                          </w:rPr>
                          <w:t>Exames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color w:val="262626"/>
          <w:spacing w:val="-2"/>
          <w:w w:val="90"/>
          <w:sz w:val="106"/>
        </w:rPr>
        <w:t>Laboratoriais</w:t>
      </w:r>
    </w:p>
    <w:p>
      <w:pPr>
        <w:spacing w:after="0"/>
        <w:jc w:val="left"/>
        <w:rPr>
          <w:rFonts w:ascii="Calibri"/>
          <w:sz w:val="106"/>
        </w:rPr>
        <w:sectPr>
          <w:footerReference w:type="default" r:id="rId174"/>
          <w:pgSz w:w="11910" w:h="16840"/>
          <w:pgMar w:header="0" w:footer="4770" w:top="1920" w:bottom="4960" w:left="141" w:right="141"/>
          <w:pgNumType w:start="237"/>
        </w:sectPr>
      </w:pP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146304</wp:posOffset>
            </wp:positionH>
            <wp:positionV relativeFrom="page">
              <wp:posOffset>73151</wp:posOffset>
            </wp:positionV>
            <wp:extent cx="7315200" cy="8193023"/>
            <wp:effectExtent l="0" t="0" r="0" b="0"/>
            <wp:wrapNone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19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even" r:id="rId176"/>
      <w:pgSz w:w="11910" w:h="16840"/>
      <w:pgMar w:header="0" w:footer="0" w:top="10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99904">
              <wp:simplePos x="0" y="0"/>
              <wp:positionH relativeFrom="page">
                <wp:posOffset>3782412</wp:posOffset>
              </wp:positionH>
              <wp:positionV relativeFrom="page">
                <wp:posOffset>7363483</wp:posOffset>
              </wp:positionV>
              <wp:extent cx="236854" cy="15875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36854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9" w:lineRule="exact" w:before="0"/>
                            <w:ind w:left="20" w:right="0" w:firstLine="0"/>
                            <w:jc w:val="left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135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827789pt;margin-top:579.80188pt;width:18.650pt;height:12.5pt;mso-position-horizontal-relative:page;mso-position-vertical-relative:page;z-index:-17816576" type="#_x0000_t202" id="docshape5" filled="false" stroked="false">
              <v:textbox inset="0,0,0,0">
                <w:txbxContent>
                  <w:p>
                    <w:pPr>
                      <w:spacing w:line="229" w:lineRule="exact" w:before="0"/>
                      <w:ind w:left="2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t>135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0416">
              <wp:simplePos x="0" y="0"/>
              <wp:positionH relativeFrom="page">
                <wp:posOffset>3780688</wp:posOffset>
              </wp:positionH>
              <wp:positionV relativeFrom="page">
                <wp:posOffset>7390917</wp:posOffset>
              </wp:positionV>
              <wp:extent cx="237490" cy="1816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374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9"/>
                            </w:rPr>
                            <w:t>136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691986pt;margin-top:581.961975pt;width:18.7pt;height:14.3pt;mso-position-horizontal-relative:page;mso-position-vertical-relative:page;z-index:-17816064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9"/>
                      </w:rPr>
                      <w:t>136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0928">
              <wp:simplePos x="0" y="0"/>
              <wp:positionH relativeFrom="page">
                <wp:posOffset>3825036</wp:posOffset>
              </wp:positionH>
              <wp:positionV relativeFrom="page">
                <wp:posOffset>7246832</wp:posOffset>
              </wp:positionV>
              <wp:extent cx="241935" cy="19621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419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w w:val="90"/>
                              <w:sz w:val="24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18399pt;margin-top:570.616699pt;width:19.05pt;height:15.45pt;mso-position-horizontal-relative:page;mso-position-vertical-relative:page;z-index:-17815552" type="#_x0000_t202" id="docshape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w w:val="90"/>
                        <w:sz w:val="24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1440">
              <wp:simplePos x="0" y="0"/>
              <wp:positionH relativeFrom="page">
                <wp:posOffset>3705682</wp:posOffset>
              </wp:positionH>
              <wp:positionV relativeFrom="page">
                <wp:posOffset>7465245</wp:posOffset>
              </wp:positionV>
              <wp:extent cx="300355" cy="17462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30035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138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86011pt;margin-top:587.814636pt;width:23.65pt;height:13.75pt;mso-position-horizontal-relative:page;mso-position-vertical-relative:page;z-index:-17815040" type="#_x0000_t202" id="docshape9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138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1952">
              <wp:simplePos x="0" y="0"/>
              <wp:positionH relativeFrom="page">
                <wp:posOffset>1673351</wp:posOffset>
              </wp:positionH>
              <wp:positionV relativeFrom="page">
                <wp:posOffset>7274052</wp:posOffset>
              </wp:positionV>
              <wp:extent cx="4965700" cy="1270"/>
              <wp:effectExtent l="0" t="0" r="0" b="0"/>
              <wp:wrapNone/>
              <wp:docPr id="16" name="Graphic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Graphic 16"/>
                    <wps:cNvSpPr/>
                    <wps:spPr>
                      <a:xfrm>
                        <a:off x="0" y="0"/>
                        <a:ext cx="4965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65700" h="0">
                            <a:moveTo>
                              <a:pt x="0" y="0"/>
                            </a:moveTo>
                            <a:lnTo>
                              <a:pt x="4965192" y="0"/>
                            </a:lnTo>
                          </a:path>
                        </a:pathLst>
                      </a:custGeom>
                      <a:ln w="64008">
                        <a:solidFill>
                          <a:srgbClr val="34343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7814528" from="131.759995pt,572.76001pt" to="522.719995pt,572.76001pt" stroked="true" strokeweight="5.04pt" strokecolor="#343434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2464">
              <wp:simplePos x="0" y="0"/>
              <wp:positionH relativeFrom="page">
                <wp:posOffset>3785937</wp:posOffset>
              </wp:positionH>
              <wp:positionV relativeFrom="page">
                <wp:posOffset>7267473</wp:posOffset>
              </wp:positionV>
              <wp:extent cx="292735" cy="21907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92735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2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141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105286pt;margin-top:572.242004pt;width:23.05pt;height:17.25pt;mso-position-horizontal-relative:page;mso-position-vertical-relative:page;z-index:-17814016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2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141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2976">
              <wp:simplePos x="0" y="0"/>
              <wp:positionH relativeFrom="page">
                <wp:posOffset>3722468</wp:posOffset>
              </wp:positionH>
              <wp:positionV relativeFrom="page">
                <wp:posOffset>7472235</wp:posOffset>
              </wp:positionV>
              <wp:extent cx="303530" cy="15875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0353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t>140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107788pt;margin-top:588.36499pt;width:23.9pt;height:12.5pt;mso-position-horizontal-relative:page;mso-position-vertical-relative:page;z-index:-17813504" type="#_x0000_t202" id="docshape11" filled="false" stroked="false">
              <v:textbox inset="0,0,0,0">
                <w:txbxContent>
                  <w:p>
                    <w:pPr>
                      <w:spacing w:line="234" w:lineRule="exact" w:before="0"/>
                      <w:ind w:left="6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t>140</w:t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3488">
              <wp:simplePos x="0" y="0"/>
              <wp:positionH relativeFrom="page">
                <wp:posOffset>3814038</wp:posOffset>
              </wp:positionH>
              <wp:positionV relativeFrom="page">
                <wp:posOffset>7234292</wp:posOffset>
              </wp:positionV>
              <wp:extent cx="290195" cy="22542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90195" cy="225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6"/>
                            <w:ind w:left="32" w:right="0" w:firstLine="0"/>
                            <w:jc w:val="left"/>
                            <w:rPr>
                              <w:rFonts w:ascii="Courier New"/>
                              <w:sz w:val="21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t>145</w:t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317993pt;margin-top:569.629333pt;width:22.85pt;height:17.75pt;mso-position-horizontal-relative:page;mso-position-vertical-relative:page;z-index:-17812992" type="#_x0000_t202" id="docshape12" filled="false" stroked="false">
              <v:textbox inset="0,0,0,0">
                <w:txbxContent>
                  <w:p>
                    <w:pPr>
                      <w:spacing w:before="96"/>
                      <w:ind w:left="32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t>145</w:t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4000">
              <wp:simplePos x="0" y="0"/>
              <wp:positionH relativeFrom="page">
                <wp:posOffset>3686022</wp:posOffset>
              </wp:positionH>
              <wp:positionV relativeFrom="page">
                <wp:posOffset>7462892</wp:posOffset>
              </wp:positionV>
              <wp:extent cx="306070" cy="18859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306070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3"/>
                            </w:rPr>
                            <w:t>144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238007pt;margin-top:587.629333pt;width:24.1pt;height:14.85pt;mso-position-horizontal-relative:page;mso-position-vertical-relative:page;z-index:-17812480" type="#_x0000_t202" id="docshape1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sz w:val="23"/>
                      </w:rPr>
                      <w:t>144</w:t>
                    </w:r>
                    <w:r>
                      <w:rPr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4512">
              <wp:simplePos x="0" y="0"/>
              <wp:positionH relativeFrom="page">
                <wp:posOffset>3687596</wp:posOffset>
              </wp:positionH>
              <wp:positionV relativeFrom="page">
                <wp:posOffset>7317475</wp:posOffset>
              </wp:positionV>
              <wp:extent cx="303530" cy="17145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30353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exact" w:before="0"/>
                            <w:ind w:left="60" w:right="0" w:firstLine="0"/>
                            <w:jc w:val="left"/>
                            <w:rPr>
                              <w:rFonts w:ascii="Consolas"/>
                              <w:sz w:val="23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  <w:sz w:val="23"/>
                            </w:rPr>
                            <w:t>147</w:t>
                          </w:r>
                          <w:r>
                            <w:rPr>
                              <w:rFonts w:ascii="Consolas"/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361908pt;margin-top:576.179199pt;width:23.9pt;height:13.5pt;mso-position-horizontal-relative:page;mso-position-vertical-relative:page;z-index:-17811968" type="#_x0000_t202" id="docshape14" filled="false" stroked="false">
              <v:textbox inset="0,0,0,0">
                <w:txbxContent>
                  <w:p>
                    <w:pPr>
                      <w:spacing w:line="249" w:lineRule="exact" w:before="0"/>
                      <w:ind w:left="60" w:right="0" w:firstLine="0"/>
                      <w:jc w:val="left"/>
                      <w:rPr>
                        <w:rFonts w:ascii="Consolas"/>
                        <w:sz w:val="23"/>
                      </w:rPr>
                    </w:pPr>
                    <w:r>
                      <w:rPr>
                        <w:rFonts w:ascii="Consolas"/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rFonts w:ascii="Consolas"/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  <w:sz w:val="23"/>
                      </w:rPr>
                      <w:t>147</w:t>
                    </w:r>
                    <w:r>
                      <w:rPr>
                        <w:rFonts w:ascii="Consolas"/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5024">
              <wp:simplePos x="0" y="0"/>
              <wp:positionH relativeFrom="page">
                <wp:posOffset>3805580</wp:posOffset>
              </wp:positionH>
              <wp:positionV relativeFrom="page">
                <wp:posOffset>7229720</wp:posOffset>
              </wp:positionV>
              <wp:extent cx="307340" cy="20574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0734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87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3"/>
                            </w:rPr>
                            <w:t>151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652008pt;margin-top:569.269348pt;width:24.2pt;height:16.2pt;mso-position-horizontal-relative:page;mso-position-vertical-relative:page;z-index:-17811456" type="#_x0000_t202" id="docshape15" filled="false" stroked="false">
              <v:textbox inset="0,0,0,0">
                <w:txbxContent>
                  <w:p>
                    <w:pPr>
                      <w:spacing w:before="12"/>
                      <w:ind w:left="87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sz w:val="23"/>
                      </w:rPr>
                      <w:t>151</w:t>
                    </w:r>
                    <w:r>
                      <w:rPr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5536">
              <wp:simplePos x="0" y="0"/>
              <wp:positionH relativeFrom="page">
                <wp:posOffset>3732121</wp:posOffset>
              </wp:positionH>
              <wp:positionV relativeFrom="page">
                <wp:posOffset>7500643</wp:posOffset>
              </wp:positionV>
              <wp:extent cx="236854" cy="15875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36854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9" w:lineRule="exact" w:before="0"/>
                            <w:ind w:left="20" w:right="0" w:firstLine="0"/>
                            <w:jc w:val="left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1S0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867798pt;margin-top:590.601868pt;width:18.650pt;height:12.5pt;mso-position-horizontal-relative:page;mso-position-vertical-relative:page;z-index:-17810944" type="#_x0000_t202" id="docshape16" filled="false" stroked="false">
              <v:textbox inset="0,0,0,0">
                <w:txbxContent>
                  <w:p>
                    <w:pPr>
                      <w:spacing w:line="229" w:lineRule="exact" w:before="0"/>
                      <w:ind w:left="2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t>1S0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6048">
              <wp:simplePos x="0" y="0"/>
              <wp:positionH relativeFrom="page">
                <wp:posOffset>3704688</wp:posOffset>
              </wp:positionH>
              <wp:positionV relativeFrom="page">
                <wp:posOffset>7500643</wp:posOffset>
              </wp:positionV>
              <wp:extent cx="238760" cy="15875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3876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9" w:lineRule="exact" w:before="0"/>
                            <w:ind w:left="20" w:right="0" w:firstLine="0"/>
                            <w:jc w:val="left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1S2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07794pt;margin-top:590.601868pt;width:18.8pt;height:12.5pt;mso-position-horizontal-relative:page;mso-position-vertical-relative:page;z-index:-17810432" type="#_x0000_t202" id="docshape17" filled="false" stroked="false">
              <v:textbox inset="0,0,0,0">
                <w:txbxContent>
                  <w:p>
                    <w:pPr>
                      <w:spacing w:line="229" w:lineRule="exact" w:before="0"/>
                      <w:ind w:left="2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t>1S2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6560">
              <wp:simplePos x="0" y="0"/>
              <wp:positionH relativeFrom="page">
                <wp:posOffset>3793171</wp:posOffset>
              </wp:positionH>
              <wp:positionV relativeFrom="page">
                <wp:posOffset>7258184</wp:posOffset>
              </wp:positionV>
              <wp:extent cx="298450" cy="16510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9845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9" w:lineRule="exact"/>
                            <w:ind w:left="6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t>153</w:t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674896pt;margin-top:571.510559pt;width:23.5pt;height:13pt;mso-position-horizontal-relative:page;mso-position-vertical-relative:page;z-index:-17809920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line="239" w:lineRule="exact"/>
                      <w:ind w:left="6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spacing w:val="-5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</w:rPr>
                      <w:instrText> PAGE </w:instrText>
                    </w:r>
                    <w:r>
                      <w:rPr>
                        <w:rFonts w:ascii="Consolas"/>
                        <w:spacing w:val="-5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</w:rPr>
                      <w:t>153</w:t>
                    </w:r>
                    <w:r>
                      <w:rPr>
                        <w:rFonts w:ascii="Consolas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7072">
              <wp:simplePos x="0" y="0"/>
              <wp:positionH relativeFrom="page">
                <wp:posOffset>3724172</wp:posOffset>
              </wp:positionH>
              <wp:positionV relativeFrom="page">
                <wp:posOffset>7486639</wp:posOffset>
              </wp:positionV>
              <wp:extent cx="293370" cy="17145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29337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exact" w:before="0"/>
                            <w:ind w:left="60" w:right="0" w:firstLine="0"/>
                            <w:jc w:val="left"/>
                            <w:rPr>
                              <w:rFonts w:ascii="Consolas"/>
                              <w:sz w:val="23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w w:val="9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  <w:w w:val="9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spacing w:val="-5"/>
                              <w:w w:val="9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  <w:w w:val="95"/>
                              <w:sz w:val="23"/>
                            </w:rPr>
                            <w:t>154</w:t>
                          </w:r>
                          <w:r>
                            <w:rPr>
                              <w:rFonts w:ascii="Consolas"/>
                              <w:spacing w:val="-5"/>
                              <w:w w:val="9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241913pt;margin-top:589.499207pt;width:23.1pt;height:13.5pt;mso-position-horizontal-relative:page;mso-position-vertical-relative:page;z-index:-17809408" type="#_x0000_t202" id="docshape19" filled="false" stroked="false">
              <v:textbox inset="0,0,0,0">
                <w:txbxContent>
                  <w:p>
                    <w:pPr>
                      <w:spacing w:line="249" w:lineRule="exact" w:before="0"/>
                      <w:ind w:left="60" w:right="0" w:firstLine="0"/>
                      <w:jc w:val="left"/>
                      <w:rPr>
                        <w:rFonts w:ascii="Consolas"/>
                        <w:sz w:val="23"/>
                      </w:rPr>
                    </w:pPr>
                    <w:r>
                      <w:rPr>
                        <w:rFonts w:ascii="Consolas"/>
                        <w:spacing w:val="-5"/>
                        <w:w w:val="95"/>
                        <w:sz w:val="23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  <w:w w:val="95"/>
                        <w:sz w:val="23"/>
                      </w:rPr>
                      <w:instrText> PAGE </w:instrText>
                    </w:r>
                    <w:r>
                      <w:rPr>
                        <w:rFonts w:ascii="Consolas"/>
                        <w:spacing w:val="-5"/>
                        <w:w w:val="95"/>
                        <w:sz w:val="23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  <w:w w:val="95"/>
                        <w:sz w:val="23"/>
                      </w:rPr>
                      <w:t>154</w:t>
                    </w:r>
                    <w:r>
                      <w:rPr>
                        <w:rFonts w:ascii="Consolas"/>
                        <w:spacing w:val="-5"/>
                        <w:w w:val="9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7584">
              <wp:simplePos x="0" y="0"/>
              <wp:positionH relativeFrom="page">
                <wp:posOffset>3819296</wp:posOffset>
              </wp:positionH>
              <wp:positionV relativeFrom="page">
                <wp:posOffset>7226325</wp:posOffset>
              </wp:positionV>
              <wp:extent cx="294005" cy="18161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94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731995pt;margin-top:569.002014pt;width:23.15pt;height:14.3pt;mso-position-horizontal-relative:page;mso-position-vertical-relative:page;z-index:-1780889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08096">
          <wp:simplePos x="0" y="0"/>
          <wp:positionH relativeFrom="page">
            <wp:posOffset>1764792</wp:posOffset>
          </wp:positionH>
          <wp:positionV relativeFrom="page">
            <wp:posOffset>7552943</wp:posOffset>
          </wp:positionV>
          <wp:extent cx="475488" cy="470916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5488" cy="4709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8608">
              <wp:simplePos x="0" y="0"/>
              <wp:positionH relativeFrom="page">
                <wp:posOffset>3723284</wp:posOffset>
              </wp:positionH>
              <wp:positionV relativeFrom="page">
                <wp:posOffset>7459497</wp:posOffset>
              </wp:positionV>
              <wp:extent cx="300990" cy="18161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300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171997pt;margin-top:587.362pt;width:23.7pt;height:14.3pt;mso-position-horizontal-relative:page;mso-position-vertical-relative:page;z-index:-17807872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9120">
              <wp:simplePos x="0" y="0"/>
              <wp:positionH relativeFrom="page">
                <wp:posOffset>3851300</wp:posOffset>
              </wp:positionH>
              <wp:positionV relativeFrom="page">
                <wp:posOffset>7208037</wp:posOffset>
              </wp:positionV>
              <wp:extent cx="296545" cy="18161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2965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3.252014pt;margin-top:567.562012pt;width:23.35pt;height:14.3pt;mso-position-horizontal-relative:page;mso-position-vertical-relative:page;z-index:-17807360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09632">
              <wp:simplePos x="0" y="0"/>
              <wp:positionH relativeFrom="page">
                <wp:posOffset>3825593</wp:posOffset>
              </wp:positionH>
              <wp:positionV relativeFrom="page">
                <wp:posOffset>7284783</wp:posOffset>
              </wp:positionV>
              <wp:extent cx="238125" cy="15875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2381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t>161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227814pt;margin-top:573.604980pt;width:18.75pt;height:12.5pt;mso-position-horizontal-relative:page;mso-position-vertical-relative:page;z-index:-17806848" type="#_x0000_t202" id="docshape26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t>161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0144">
              <wp:simplePos x="0" y="0"/>
              <wp:positionH relativeFrom="page">
                <wp:posOffset>3812895</wp:posOffset>
              </wp:positionH>
              <wp:positionV relativeFrom="page">
                <wp:posOffset>7248776</wp:posOffset>
              </wp:positionV>
              <wp:extent cx="293370" cy="19812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29337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41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27997pt;margin-top:570.769775pt;width:23.1pt;height:15.6pt;mso-position-horizontal-relative:page;mso-position-vertical-relative:page;z-index:-17806336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41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0656">
              <wp:simplePos x="0" y="0"/>
              <wp:positionH relativeFrom="page">
                <wp:posOffset>3801008</wp:posOffset>
              </wp:positionH>
              <wp:positionV relativeFrom="page">
                <wp:posOffset>7249185</wp:posOffset>
              </wp:positionV>
              <wp:extent cx="294005" cy="18161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2940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291992pt;margin-top:570.802002pt;width:23.15pt;height:14.3pt;mso-position-horizontal-relative:page;mso-position-vertical-relative:page;z-index:-17805824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1168">
              <wp:simplePos x="0" y="0"/>
              <wp:positionH relativeFrom="page">
                <wp:posOffset>3734968</wp:posOffset>
              </wp:positionH>
              <wp:positionV relativeFrom="page">
                <wp:posOffset>7450352</wp:posOffset>
              </wp:positionV>
              <wp:extent cx="237490" cy="18161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2374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9"/>
                            </w:rPr>
                            <w:t>166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09201pt;margin-top:586.641968pt;width:18.7pt;height:14.3pt;mso-position-horizontal-relative:page;mso-position-vertical-relative:page;z-index:-17805312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9"/>
                      </w:rPr>
                      <w:t>166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5511680">
              <wp:simplePos x="0" y="0"/>
              <wp:positionH relativeFrom="page">
                <wp:posOffset>3661000</wp:posOffset>
              </wp:positionH>
              <wp:positionV relativeFrom="page">
                <wp:posOffset>7516714</wp:posOffset>
              </wp:positionV>
              <wp:extent cx="309880" cy="19304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30988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124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>170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267792pt;margin-top:591.867249pt;width:24.4pt;height:15.2pt;mso-position-horizontal-relative:page;mso-position-vertical-relative:page;z-index:-17804800" type="#_x0000_t202" id="docshape31" filled="false" stroked="false">
              <v:textbox inset="0,0,0,0">
                <w:txbxContent>
                  <w:p>
                    <w:pPr>
                      <w:spacing w:before="13"/>
                      <w:ind w:left="12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20"/>
                      </w:rPr>
                      <w:t>170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2192">
              <wp:simplePos x="0" y="0"/>
              <wp:positionH relativeFrom="page">
                <wp:posOffset>3794542</wp:posOffset>
              </wp:positionH>
              <wp:positionV relativeFrom="page">
                <wp:posOffset>7252398</wp:posOffset>
              </wp:positionV>
              <wp:extent cx="330835" cy="19367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33083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6"/>
                            <w:ind w:left="85" w:right="0" w:firstLine="0"/>
                            <w:jc w:val="left"/>
                            <w:rPr>
                              <w:rFonts w:ascii="Courier New"/>
                              <w:sz w:val="21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t>171</w:t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782898pt;margin-top:571.054993pt;width:26.05pt;height:15.25pt;mso-position-horizontal-relative:page;mso-position-vertical-relative:page;z-index:-17804288" type="#_x0000_t202" id="docshape32" filled="false" stroked="false">
              <v:textbox inset="0,0,0,0">
                <w:txbxContent>
                  <w:p>
                    <w:pPr>
                      <w:spacing w:before="46"/>
                      <w:ind w:left="85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t>171</w:t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12704">
          <wp:simplePos x="0" y="0"/>
          <wp:positionH relativeFrom="page">
            <wp:posOffset>1732788</wp:posOffset>
          </wp:positionH>
          <wp:positionV relativeFrom="page">
            <wp:posOffset>7534655</wp:posOffset>
          </wp:positionV>
          <wp:extent cx="475488" cy="470916"/>
          <wp:effectExtent l="0" t="0" r="0" b="0"/>
          <wp:wrapNone/>
          <wp:docPr id="77" name="Image 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" name="Image 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5488" cy="4709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3216">
              <wp:simplePos x="0" y="0"/>
              <wp:positionH relativeFrom="page">
                <wp:posOffset>3695852</wp:posOffset>
              </wp:positionH>
              <wp:positionV relativeFrom="page">
                <wp:posOffset>7441209</wp:posOffset>
              </wp:positionV>
              <wp:extent cx="300990" cy="18161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300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11993pt;margin-top:585.921997pt;width:23.7pt;height:14.3pt;mso-position-horizontal-relative:page;mso-position-vertical-relative:page;z-index:-17803264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3728">
              <wp:simplePos x="0" y="0"/>
              <wp:positionH relativeFrom="page">
                <wp:posOffset>3778148</wp:posOffset>
              </wp:positionH>
              <wp:positionV relativeFrom="page">
                <wp:posOffset>7267473</wp:posOffset>
              </wp:positionV>
              <wp:extent cx="296545" cy="18161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2965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492004pt;margin-top:572.242004pt;width:23.35pt;height:14.3pt;mso-position-horizontal-relative:page;mso-position-vertical-relative:page;z-index:-17802752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4240">
              <wp:simplePos x="0" y="0"/>
              <wp:positionH relativeFrom="page">
                <wp:posOffset>3723284</wp:posOffset>
              </wp:positionH>
              <wp:positionV relativeFrom="page">
                <wp:posOffset>7432064</wp:posOffset>
              </wp:positionV>
              <wp:extent cx="300990" cy="18161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300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171997pt;margin-top:585.201965pt;width:23.7pt;height:14.3pt;mso-position-horizontal-relative:page;mso-position-vertical-relative:page;z-index:-17802240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4752">
              <wp:simplePos x="0" y="0"/>
              <wp:positionH relativeFrom="page">
                <wp:posOffset>3799884</wp:posOffset>
              </wp:positionH>
              <wp:positionV relativeFrom="page">
                <wp:posOffset>7231202</wp:posOffset>
              </wp:positionV>
              <wp:extent cx="297815" cy="19113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297815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6"/>
                            <w:ind w:left="54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203491pt;margin-top:569.386047pt;width:23.45pt;height:15.05pt;mso-position-horizontal-relative:page;mso-position-vertical-relative:page;z-index:-17801728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before="26"/>
                      <w:ind w:left="54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15264">
          <wp:simplePos x="0" y="0"/>
          <wp:positionH relativeFrom="page">
            <wp:posOffset>1741932</wp:posOffset>
          </wp:positionH>
          <wp:positionV relativeFrom="page">
            <wp:posOffset>7562088</wp:posOffset>
          </wp:positionV>
          <wp:extent cx="475488" cy="470916"/>
          <wp:effectExtent l="0" t="0" r="0" b="0"/>
          <wp:wrapNone/>
          <wp:docPr id="88" name="Image 8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8" name="Image 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5488" cy="4709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5776">
              <wp:simplePos x="0" y="0"/>
              <wp:positionH relativeFrom="page">
                <wp:posOffset>3705682</wp:posOffset>
              </wp:positionH>
              <wp:positionV relativeFrom="page">
                <wp:posOffset>7478961</wp:posOffset>
              </wp:positionV>
              <wp:extent cx="307340" cy="174625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30734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178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86011pt;margin-top:588.894592pt;width:24.2pt;height:13.75pt;mso-position-horizontal-relative:page;mso-position-vertical-relative:page;z-index:-17800704" type="#_x0000_t202" id="docshape4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178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516288">
          <wp:simplePos x="0" y="0"/>
          <wp:positionH relativeFrom="page">
            <wp:posOffset>1714500</wp:posOffset>
          </wp:positionH>
          <wp:positionV relativeFrom="page">
            <wp:posOffset>7607807</wp:posOffset>
          </wp:positionV>
          <wp:extent cx="475488" cy="470916"/>
          <wp:effectExtent l="0" t="0" r="0" b="0"/>
          <wp:wrapNone/>
          <wp:docPr id="91" name="Image 9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1" name="Image 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5488" cy="4709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6800">
              <wp:simplePos x="0" y="0"/>
              <wp:positionH relativeFrom="page">
                <wp:posOffset>3678871</wp:posOffset>
              </wp:positionH>
              <wp:positionV relativeFrom="page">
                <wp:posOffset>7537076</wp:posOffset>
              </wp:positionV>
              <wp:extent cx="300990" cy="16510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30099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9" w:lineRule="exact"/>
                            <w:ind w:left="6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t>180</w:t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674896pt;margin-top:593.470581pt;width:23.7pt;height:13pt;mso-position-horizontal-relative:page;mso-position-vertical-relative:page;z-index:-17799680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line="239" w:lineRule="exact"/>
                      <w:ind w:left="6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spacing w:val="-5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</w:rPr>
                      <w:instrText> PAGE </w:instrText>
                    </w:r>
                    <w:r>
                      <w:rPr>
                        <w:rFonts w:ascii="Consolas"/>
                        <w:spacing w:val="-5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</w:rPr>
                      <w:t>180</w:t>
                    </w:r>
                    <w:r>
                      <w:rPr>
                        <w:rFonts w:ascii="Consolas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7312">
              <wp:simplePos x="0" y="0"/>
              <wp:positionH relativeFrom="page">
                <wp:posOffset>3740226</wp:posOffset>
              </wp:positionH>
              <wp:positionV relativeFrom="page">
                <wp:posOffset>7483533</wp:posOffset>
              </wp:positionV>
              <wp:extent cx="239395" cy="17462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23939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t>182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506012pt;margin-top:589.254639pt;width:18.850pt;height:13.75pt;mso-position-horizontal-relative:page;mso-position-vertical-relative:page;z-index:-17799168" type="#_x0000_t202" id="docshape4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t>182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7824">
              <wp:simplePos x="0" y="0"/>
              <wp:positionH relativeFrom="page">
                <wp:posOffset>3686708</wp:posOffset>
              </wp:positionH>
              <wp:positionV relativeFrom="page">
                <wp:posOffset>7445781</wp:posOffset>
              </wp:positionV>
              <wp:extent cx="296545" cy="181610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965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291992pt;margin-top:586.281982pt;width:23.35pt;height:14.3pt;mso-position-horizontal-relative:page;mso-position-vertical-relative:page;z-index:-17798656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8336">
              <wp:simplePos x="0" y="0"/>
              <wp:positionH relativeFrom="page">
                <wp:posOffset>3672992</wp:posOffset>
              </wp:positionH>
              <wp:positionV relativeFrom="page">
                <wp:posOffset>7505217</wp:posOffset>
              </wp:positionV>
              <wp:extent cx="300990" cy="181610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300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212006pt;margin-top:590.961975pt;width:23.7pt;height:14.3pt;mso-position-horizontal-relative:page;mso-position-vertical-relative:page;z-index:-17798144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8848">
              <wp:simplePos x="0" y="0"/>
              <wp:positionH relativeFrom="page">
                <wp:posOffset>3791556</wp:posOffset>
              </wp:positionH>
              <wp:positionV relativeFrom="page">
                <wp:posOffset>7432064</wp:posOffset>
              </wp:positionV>
              <wp:extent cx="232410" cy="158750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23241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9" w:lineRule="exact" w:before="0"/>
                            <w:ind w:left="20" w:right="0" w:firstLine="0"/>
                            <w:jc w:val="left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190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547791pt;margin-top:585.201904pt;width:18.3pt;height:12.5pt;mso-position-horizontal-relative:page;mso-position-vertical-relative:page;z-index:-17797632" type="#_x0000_t202" id="docshape56" filled="false" stroked="false">
              <v:textbox inset="0,0,0,0">
                <w:txbxContent>
                  <w:p>
                    <w:pPr>
                      <w:spacing w:line="229" w:lineRule="exact" w:before="0"/>
                      <w:ind w:left="2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t>190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9360">
              <wp:simplePos x="0" y="0"/>
              <wp:positionH relativeFrom="page">
                <wp:posOffset>3841849</wp:posOffset>
              </wp:positionH>
              <wp:positionV relativeFrom="page">
                <wp:posOffset>7258328</wp:posOffset>
              </wp:positionV>
              <wp:extent cx="229870" cy="15875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22987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9" w:lineRule="exact" w:before="0"/>
                            <w:ind w:left="20" w:right="0" w:firstLine="0"/>
                            <w:jc w:val="left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6"/>
                              <w:sz w:val="21"/>
                            </w:rPr>
                            <w:t>191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507813pt;margin-top:571.521912pt;width:18.1pt;height:12.5pt;mso-position-horizontal-relative:page;mso-position-vertical-relative:page;z-index:-17797120" type="#_x0000_t202" id="docshape57" filled="false" stroked="false">
              <v:textbox inset="0,0,0,0">
                <w:txbxContent>
                  <w:p>
                    <w:pPr>
                      <w:spacing w:line="229" w:lineRule="exact" w:before="0"/>
                      <w:ind w:left="2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6"/>
                        <w:sz w:val="21"/>
                      </w:rPr>
                      <w:t>191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19872">
              <wp:simplePos x="0" y="0"/>
              <wp:positionH relativeFrom="page">
                <wp:posOffset>3716680</wp:posOffset>
              </wp:positionH>
              <wp:positionV relativeFrom="page">
                <wp:posOffset>7496073</wp:posOffset>
              </wp:positionV>
              <wp:extent cx="244475" cy="18161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192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652008pt;margin-top:590.242004pt;width:19.25pt;height:14.3pt;mso-position-horizontal-relative:page;mso-position-vertical-relative:page;z-index:-17796608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6"/>
                      </w:rPr>
                      <w:t>192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0384">
              <wp:simplePos x="0" y="0"/>
              <wp:positionH relativeFrom="page">
                <wp:posOffset>3782412</wp:posOffset>
              </wp:positionH>
              <wp:positionV relativeFrom="page">
                <wp:posOffset>7336052</wp:posOffset>
              </wp:positionV>
              <wp:extent cx="229870" cy="158750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22987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9" w:lineRule="exact" w:before="0"/>
                            <w:ind w:left="20" w:right="0" w:firstLine="0"/>
                            <w:jc w:val="left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6"/>
                              <w:sz w:val="21"/>
                            </w:rPr>
                            <w:t>193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827789pt;margin-top:577.641907pt;width:18.1pt;height:12.5pt;mso-position-horizontal-relative:page;mso-position-vertical-relative:page;z-index:-17796096" type="#_x0000_t202" id="docshape59" filled="false" stroked="false">
              <v:textbox inset="0,0,0,0">
                <w:txbxContent>
                  <w:p>
                    <w:pPr>
                      <w:spacing w:line="229" w:lineRule="exact" w:before="0"/>
                      <w:ind w:left="2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6"/>
                        <w:sz w:val="21"/>
                      </w:rPr>
                      <w:t>193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0896">
              <wp:simplePos x="0" y="0"/>
              <wp:positionH relativeFrom="page">
                <wp:posOffset>3786733</wp:posOffset>
              </wp:positionH>
              <wp:positionV relativeFrom="page">
                <wp:posOffset>7411253</wp:posOffset>
              </wp:positionV>
              <wp:extent cx="231140" cy="194310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2311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5"/>
                            </w:rPr>
                            <w:t>194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167999pt;margin-top:583.563232pt;width:18.2pt;height:15.3pt;mso-position-horizontal-relative:page;mso-position-vertical-relative:page;z-index:-17795584" type="#_x0000_t202" id="docshape6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5"/>
                      </w:rPr>
                      <w:t>194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8"/>
      </w:rPr>
    </w:pPr>
    <w:r>
      <w:rPr>
        <w:sz w:val="8"/>
      </w:rPr>
      <mc:AlternateContent>
        <mc:Choice Requires="wps">
          <w:drawing>
            <wp:anchor distT="0" distB="0" distL="0" distR="0" allowOverlap="1" layoutInCell="1" locked="0" behindDoc="1" simplePos="0" relativeHeight="485521408">
              <wp:simplePos x="0" y="0"/>
              <wp:positionH relativeFrom="page">
                <wp:posOffset>3733114</wp:posOffset>
              </wp:positionH>
              <wp:positionV relativeFrom="page">
                <wp:posOffset>7262755</wp:posOffset>
              </wp:positionV>
              <wp:extent cx="310515" cy="26289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0515" cy="262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9" w:lineRule="exact"/>
                            <w:ind w:left="124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t>201</w:t>
                          </w:r>
                          <w:r>
                            <w:rPr>
                              <w:rFonts w:ascii="Consola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946014pt;margin-top:571.870544pt;width:24.45pt;height:20.7pt;mso-position-horizontal-relative:page;mso-position-vertical-relative:page;z-index:-17795072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line="239" w:lineRule="exact"/>
                      <w:ind w:left="124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spacing w:val="-5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</w:rPr>
                      <w:instrText> PAGE </w:instrText>
                    </w:r>
                    <w:r>
                      <w:rPr>
                        <w:rFonts w:ascii="Consolas"/>
                        <w:spacing w:val="-5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</w:rPr>
                      <w:t>201</w:t>
                    </w:r>
                    <w:r>
                      <w:rPr>
                        <w:rFonts w:ascii="Consolas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1920">
              <wp:simplePos x="0" y="0"/>
              <wp:positionH relativeFrom="page">
                <wp:posOffset>3727856</wp:posOffset>
              </wp:positionH>
              <wp:positionV relativeFrom="page">
                <wp:posOffset>7294905</wp:posOffset>
              </wp:positionV>
              <wp:extent cx="300990" cy="181610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300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532013pt;margin-top:574.401978pt;width:23.7pt;height:14.3pt;mso-position-horizontal-relative:page;mso-position-vertical-relative:page;z-index:-17794560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2432">
              <wp:simplePos x="0" y="0"/>
              <wp:positionH relativeFrom="page">
                <wp:posOffset>3765118</wp:posOffset>
              </wp:positionH>
              <wp:positionV relativeFrom="page">
                <wp:posOffset>7451529</wp:posOffset>
              </wp:positionV>
              <wp:extent cx="300355" cy="17462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30035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198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466003pt;margin-top:586.734619pt;width:23.65pt;height:13.75pt;mso-position-horizontal-relative:page;mso-position-vertical-relative:page;z-index:-17794048" type="#_x0000_t202" id="docshape64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198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2944">
              <wp:simplePos x="0" y="0"/>
              <wp:positionH relativeFrom="page">
                <wp:posOffset>3764384</wp:posOffset>
              </wp:positionH>
              <wp:positionV relativeFrom="page">
                <wp:posOffset>7345197</wp:posOffset>
              </wp:positionV>
              <wp:extent cx="226060" cy="18161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260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  <w:w w:val="90"/>
                            </w:rPr>
                            <w:t>203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408203pt;margin-top:578.362pt;width:17.8pt;height:14.3pt;mso-position-horizontal-relative:page;mso-position-vertical-relative:page;z-index:-17793536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5"/>
                        <w:w w:val="90"/>
                      </w:rPr>
                      <w:t>203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3456">
              <wp:simplePos x="0" y="0"/>
              <wp:positionH relativeFrom="page">
                <wp:posOffset>3804036</wp:posOffset>
              </wp:positionH>
              <wp:positionV relativeFrom="page">
                <wp:posOffset>7404488</wp:posOffset>
              </wp:positionV>
              <wp:extent cx="239395" cy="165100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2393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9" w:lineRule="exact"/>
                            <w:ind w:left="2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spacing w:val="-7"/>
                            </w:rPr>
                            <w:t>204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530396pt;margin-top:583.030579pt;width:18.850pt;height:13pt;mso-position-horizontal-relative:page;mso-position-vertical-relative:page;z-index:-17793024" type="#_x0000_t202" id="docshape72" filled="false" stroked="false">
              <v:textbox inset="0,0,0,0">
                <w:txbxContent>
                  <w:p>
                    <w:pPr>
                      <w:pStyle w:val="BodyText"/>
                      <w:spacing w:line="239" w:lineRule="exact"/>
                      <w:ind w:left="2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spacing w:val="-7"/>
                      </w:rPr>
                      <w:t>204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3968">
              <wp:simplePos x="0" y="0"/>
              <wp:positionH relativeFrom="page">
                <wp:posOffset>3815667</wp:posOffset>
              </wp:positionH>
              <wp:positionV relativeFrom="page">
                <wp:posOffset>7258328</wp:posOffset>
              </wp:positionV>
              <wp:extent cx="300355" cy="158750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30035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9" w:lineRule="exact" w:before="0"/>
                            <w:ind w:left="60" w:right="0" w:firstLine="0"/>
                            <w:jc w:val="left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205</w: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446289pt;margin-top:571.521912pt;width:23.65pt;height:12.5pt;mso-position-horizontal-relative:page;mso-position-vertical-relative:page;z-index:-17792512" type="#_x0000_t202" id="docshape73" filled="false" stroked="false">
              <v:textbox inset="0,0,0,0">
                <w:txbxContent>
                  <w:p>
                    <w:pPr>
                      <w:spacing w:line="229" w:lineRule="exact" w:before="0"/>
                      <w:ind w:left="6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t>205</w: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4480">
              <wp:simplePos x="0" y="0"/>
              <wp:positionH relativeFrom="page">
                <wp:posOffset>3683079</wp:posOffset>
              </wp:positionH>
              <wp:positionV relativeFrom="page">
                <wp:posOffset>7509788</wp:posOffset>
              </wp:positionV>
              <wp:extent cx="302260" cy="158750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0226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9" w:lineRule="exact" w:before="0"/>
                            <w:ind w:left="60" w:right="0" w:firstLine="0"/>
                            <w:jc w:val="left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t>206</w:t>
                          </w:r>
                          <w:r>
                            <w:rPr>
                              <w:rFonts w:ascii="Consolas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006287pt;margin-top:591.321899pt;width:23.8pt;height:12.5pt;mso-position-horizontal-relative:page;mso-position-vertical-relative:page;z-index:-17792000" type="#_x0000_t202" id="docshape74" filled="false" stroked="false">
              <v:textbox inset="0,0,0,0">
                <w:txbxContent>
                  <w:p>
                    <w:pPr>
                      <w:spacing w:line="229" w:lineRule="exact" w:before="0"/>
                      <w:ind w:left="60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t>206</w:t>
                    </w:r>
                    <w:r>
                      <w:rPr>
                        <w:rFonts w:ascii="Consolas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5524992">
              <wp:simplePos x="0" y="0"/>
              <wp:positionH relativeFrom="page">
                <wp:posOffset>3673935</wp:posOffset>
              </wp:positionH>
              <wp:positionV relativeFrom="page">
                <wp:posOffset>7511523</wp:posOffset>
              </wp:positionV>
              <wp:extent cx="302260" cy="19367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30226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107" w:right="0" w:firstLine="0"/>
                            <w:jc w:val="left"/>
                            <w:rPr>
                              <w:rFonts w:ascii="Courier New"/>
                              <w:sz w:val="21"/>
                            </w:rPr>
                          </w:pPr>
                          <w:r>
                            <w:rPr>
                              <w:rFonts w:ascii="Courier New"/>
                              <w:spacing w:val="-8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8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8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8"/>
                              <w:sz w:val="21"/>
                            </w:rPr>
                            <w:t>218</w:t>
                          </w:r>
                          <w:r>
                            <w:rPr>
                              <w:rFonts w:ascii="Courier New"/>
                              <w:spacing w:val="-8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286285pt;margin-top:591.458557pt;width:23.8pt;height:15.25pt;mso-position-horizontal-relative:page;mso-position-vertical-relative:page;z-index:-17791488" type="#_x0000_t202" id="docshape77" filled="false" stroked="false">
              <v:textbox inset="0,0,0,0">
                <w:txbxContent>
                  <w:p>
                    <w:pPr>
                      <w:spacing w:before="20"/>
                      <w:ind w:left="107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pacing w:val="-8"/>
                        <w:sz w:val="21"/>
                      </w:rPr>
                      <w:fldChar w:fldCharType="begin"/>
                    </w:r>
                    <w:r>
                      <w:rPr>
                        <w:rFonts w:ascii="Courier New"/>
                        <w:spacing w:val="-8"/>
                        <w:sz w:val="21"/>
                      </w:rPr>
                      <w:instrText> PAGE </w:instrText>
                    </w:r>
                    <w:r>
                      <w:rPr>
                        <w:rFonts w:ascii="Courier New"/>
                        <w:spacing w:val="-8"/>
                        <w:sz w:val="21"/>
                      </w:rPr>
                      <w:fldChar w:fldCharType="separate"/>
                    </w:r>
                    <w:r>
                      <w:rPr>
                        <w:rFonts w:ascii="Courier New"/>
                        <w:spacing w:val="-8"/>
                        <w:sz w:val="21"/>
                      </w:rPr>
                      <w:t>218</w:t>
                    </w:r>
                    <w:r>
                      <w:rPr>
                        <w:rFonts w:ascii="Courier New"/>
                        <w:spacing w:val="-8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5504">
              <wp:simplePos x="0" y="0"/>
              <wp:positionH relativeFrom="page">
                <wp:posOffset>3860396</wp:posOffset>
              </wp:positionH>
              <wp:positionV relativeFrom="page">
                <wp:posOffset>7203464</wp:posOffset>
              </wp:positionV>
              <wp:extent cx="251460" cy="181610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2514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3.968201pt;margin-top:567.201965pt;width:19.8pt;height:14.3pt;mso-position-horizontal-relative:page;mso-position-vertical-relative:page;z-index:-17790976" type="#_x0000_t202" id="docshape78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5"/>
                      </w:rPr>
                      <w:t>211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6016">
              <wp:simplePos x="0" y="0"/>
              <wp:positionH relativeFrom="page">
                <wp:posOffset>3810104</wp:posOffset>
              </wp:positionH>
              <wp:positionV relativeFrom="page">
                <wp:posOffset>7267473</wp:posOffset>
              </wp:positionV>
              <wp:extent cx="226060" cy="18161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2260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  <w:w w:val="90"/>
                            </w:rPr>
                            <w:t>213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008209pt;margin-top:572.242004pt;width:17.8pt;height:14.3pt;mso-position-horizontal-relative:page;mso-position-vertical-relative:page;z-index:-17790464" type="#_x0000_t202" id="docshape79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5"/>
                        <w:w w:val="90"/>
                      </w:rPr>
                      <w:t>213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6528">
              <wp:simplePos x="0" y="0"/>
              <wp:positionH relativeFrom="page">
                <wp:posOffset>3712659</wp:posOffset>
              </wp:positionH>
              <wp:positionV relativeFrom="page">
                <wp:posOffset>7540815</wp:posOffset>
              </wp:positionV>
              <wp:extent cx="297815" cy="15875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9781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t>214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335388pt;margin-top:593.765015pt;width:23.45pt;height:12.5pt;mso-position-horizontal-relative:page;mso-position-vertical-relative:page;z-index:-17789952" type="#_x0000_t202" id="docshape80" filled="false" stroked="false">
              <v:textbox inset="0,0,0,0">
                <w:txbxContent>
                  <w:p>
                    <w:pPr>
                      <w:spacing w:line="234" w:lineRule="exact" w:before="0"/>
                      <w:ind w:left="60" w:right="0" w:firstLine="0"/>
                      <w:jc w:val="left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t>214</w:t>
                    </w:r>
                    <w:r>
                      <w:rPr>
                        <w:rFonts w:ascii="Calibri"/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7040">
              <wp:simplePos x="0" y="0"/>
              <wp:positionH relativeFrom="page">
                <wp:posOffset>3852671</wp:posOffset>
              </wp:positionH>
              <wp:positionV relativeFrom="page">
                <wp:posOffset>7203523</wp:posOffset>
              </wp:positionV>
              <wp:extent cx="227965" cy="17907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22796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Book Antiqua"/>
                              <w:sz w:val="20"/>
                            </w:rPr>
                          </w:pPr>
                          <w:r>
                            <w:rPr>
                              <w:rFonts w:ascii="Book Antiqua"/>
                              <w:spacing w:val="-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Book Antiqua"/>
                              <w:color w:val="131313"/>
                              <w:spacing w:val="-5"/>
                              <w:sz w:val="20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3.359985pt;margin-top:567.206604pt;width:17.95pt;height:14.1pt;mso-position-horizontal-relative:page;mso-position-vertical-relative:page;z-index:-17789440" type="#_x0000_t202" id="docshape8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Book Antiqua"/>
                        <w:sz w:val="20"/>
                      </w:rPr>
                    </w:pPr>
                    <w:r>
                      <w:rPr>
                        <w:rFonts w:ascii="Book Antiqua"/>
                        <w:spacing w:val="-5"/>
                        <w:sz w:val="20"/>
                      </w:rPr>
                      <w:t>2</w:t>
                    </w:r>
                    <w:r>
                      <w:rPr>
                        <w:rFonts w:ascii="Book Antiqua"/>
                        <w:color w:val="131313"/>
                        <w:spacing w:val="-5"/>
                        <w:sz w:val="20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7552">
              <wp:simplePos x="0" y="0"/>
              <wp:positionH relativeFrom="page">
                <wp:posOffset>3684300</wp:posOffset>
              </wp:positionH>
              <wp:positionV relativeFrom="page">
                <wp:posOffset>7561257</wp:posOffset>
              </wp:positionV>
              <wp:extent cx="295910" cy="17462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29591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216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102386pt;margin-top:595.374634pt;width:23.3pt;height:13.75pt;mso-position-horizontal-relative:page;mso-position-vertical-relative:page;z-index:-17788928" type="#_x0000_t202" id="docshape82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216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8064">
              <wp:simplePos x="0" y="0"/>
              <wp:positionH relativeFrom="page">
                <wp:posOffset>3704310</wp:posOffset>
              </wp:positionH>
              <wp:positionV relativeFrom="page">
                <wp:posOffset>7511523</wp:posOffset>
              </wp:positionV>
              <wp:extent cx="309880" cy="176530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30988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ourier New"/>
                              <w:sz w:val="21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t>218</w:t>
                          </w:r>
                          <w:r>
                            <w:rPr>
                              <w:rFonts w:ascii="Courier New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78009pt;margin-top:591.458557pt;width:24.4pt;height:13.9pt;mso-position-horizontal-relative:page;mso-position-vertical-relative:page;z-index:-17788416" type="#_x0000_t202" id="docshape84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t>218</w:t>
                    </w:r>
                    <w:r>
                      <w:rPr>
                        <w:rFonts w:ascii="Courier New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8576">
              <wp:simplePos x="0" y="0"/>
              <wp:positionH relativeFrom="page">
                <wp:posOffset>3832964</wp:posOffset>
              </wp:positionH>
              <wp:positionV relativeFrom="page">
                <wp:posOffset>7226325</wp:posOffset>
              </wp:positionV>
              <wp:extent cx="230504" cy="181610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23050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  <w:w w:val="90"/>
                            </w:rPr>
                            <w:t>219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808197pt;margin-top:569.002014pt;width:18.150pt;height:14.3pt;mso-position-horizontal-relative:page;mso-position-vertical-relative:page;z-index:-17787904" type="#_x0000_t202" id="docshape85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5"/>
                        <w:w w:val="90"/>
                      </w:rPr>
                      <w:t>219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9088">
              <wp:simplePos x="0" y="0"/>
              <wp:positionH relativeFrom="page">
                <wp:posOffset>3693444</wp:posOffset>
              </wp:positionH>
              <wp:positionV relativeFrom="page">
                <wp:posOffset>7529253</wp:posOffset>
              </wp:positionV>
              <wp:extent cx="295910" cy="174625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29591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222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822388pt;margin-top:592.854614pt;width:23.3pt;height:13.75pt;mso-position-horizontal-relative:page;mso-position-vertical-relative:page;z-index:-17787392" type="#_x0000_t202" id="docshape89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222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29600">
              <wp:simplePos x="0" y="0"/>
              <wp:positionH relativeFrom="page">
                <wp:posOffset>3816527</wp:posOffset>
              </wp:positionH>
              <wp:positionV relativeFrom="page">
                <wp:posOffset>7206860</wp:posOffset>
              </wp:positionV>
              <wp:extent cx="313055" cy="248285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313055" cy="248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6"/>
                            <w:ind w:left="67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spacing w:val="-5"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3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3"/>
                            </w:rPr>
                            <w:t>231</w:t>
                          </w:r>
                          <w:r>
                            <w:rPr>
                              <w:spacing w:val="-5"/>
                              <w:sz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514008pt;margin-top:567.469360pt;width:24.65pt;height:19.55pt;mso-position-horizontal-relative:page;mso-position-vertical-relative:page;z-index:-17786880" type="#_x0000_t202" id="docshape90" filled="false" stroked="false">
              <v:textbox inset="0,0,0,0">
                <w:txbxContent>
                  <w:p>
                    <w:pPr>
                      <w:spacing w:before="106"/>
                      <w:ind w:left="67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5"/>
                        <w:sz w:val="23"/>
                      </w:rPr>
                      <w:fldChar w:fldCharType="begin"/>
                    </w:r>
                    <w:r>
                      <w:rPr>
                        <w:spacing w:val="-5"/>
                        <w:sz w:val="23"/>
                      </w:rPr>
                      <w:instrText> PAGE </w:instrText>
                    </w:r>
                    <w:r>
                      <w:rPr>
                        <w:spacing w:val="-5"/>
                        <w:sz w:val="23"/>
                      </w:rPr>
                      <w:fldChar w:fldCharType="separate"/>
                    </w:r>
                    <w:r>
                      <w:rPr>
                        <w:spacing w:val="-5"/>
                        <w:sz w:val="23"/>
                      </w:rPr>
                      <w:t>231</w:t>
                    </w:r>
                    <w:r>
                      <w:rPr>
                        <w:spacing w:val="-5"/>
                        <w:sz w:val="2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0112">
              <wp:simplePos x="0" y="0"/>
              <wp:positionH relativeFrom="page">
                <wp:posOffset>3812675</wp:posOffset>
              </wp:positionH>
              <wp:positionV relativeFrom="page">
                <wp:posOffset>7266430</wp:posOffset>
              </wp:positionV>
              <wp:extent cx="290195" cy="160655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290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9"/>
                            </w:rPr>
                            <w:t>227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10693pt;margin-top:572.159912pt;width:22.85pt;height:12.65pt;mso-position-horizontal-relative:page;mso-position-vertical-relative:page;z-index:-17786368" type="#_x0000_t202" id="docshape9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sz w:val="19"/>
                      </w:rPr>
                      <w:instrText> PAGE </w:instrText>
                    </w:r>
                    <w:r>
                      <w:rPr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sz w:val="19"/>
                      </w:rPr>
                      <w:t>227</w:t>
                    </w:r>
                    <w:r>
                      <w:rPr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0624">
              <wp:simplePos x="0" y="0"/>
              <wp:positionH relativeFrom="page">
                <wp:posOffset>3703701</wp:posOffset>
              </wp:positionH>
              <wp:positionV relativeFrom="page">
                <wp:posOffset>7467408</wp:posOffset>
              </wp:positionV>
              <wp:extent cx="295275" cy="186690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29527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Book Antiqua"/>
                              <w:sz w:val="21"/>
                            </w:rPr>
                          </w:pPr>
                          <w:r>
                            <w:rPr>
                              <w:rFonts w:ascii="Book Antiqua"/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5"/>
                              <w:w w:val="10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Book Antiqua"/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5"/>
                              <w:w w:val="105"/>
                              <w:sz w:val="21"/>
                            </w:rPr>
                            <w:t>228</w:t>
                          </w:r>
                          <w:r>
                            <w:rPr>
                              <w:rFonts w:ascii="Book Antiqua"/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30005pt;margin-top:587.984924pt;width:23.25pt;height:14.7pt;mso-position-horizontal-relative:page;mso-position-vertical-relative:page;z-index:-17785856" type="#_x0000_t202" id="docshape92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Book Antiqua"/>
                        <w:sz w:val="21"/>
                      </w:rPr>
                    </w:pPr>
                    <w:r>
                      <w:rPr>
                        <w:rFonts w:ascii="Book Antiqua"/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rFonts w:ascii="Book Antiqua"/>
                        <w:spacing w:val="-5"/>
                        <w:w w:val="105"/>
                        <w:sz w:val="21"/>
                      </w:rPr>
                      <w:instrText> PAGE </w:instrText>
                    </w:r>
                    <w:r>
                      <w:rPr>
                        <w:rFonts w:ascii="Book Antiqua"/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5"/>
                        <w:w w:val="105"/>
                        <w:sz w:val="21"/>
                      </w:rPr>
                      <w:t>228</w:t>
                    </w:r>
                    <w:r>
                      <w:rPr>
                        <w:rFonts w:ascii="Book Antiqua"/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1136">
              <wp:simplePos x="0" y="0"/>
              <wp:positionH relativeFrom="page">
                <wp:posOffset>3821280</wp:posOffset>
              </wp:positionH>
              <wp:positionV relativeFrom="page">
                <wp:posOffset>7240041</wp:posOffset>
              </wp:positionV>
              <wp:extent cx="289560" cy="181610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2895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233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888214pt;margin-top:570.081970pt;width:22.8pt;height:14.3pt;mso-position-horizontal-relative:page;mso-position-vertical-relative:page;z-index:-17785344" type="#_x0000_t202" id="docshape95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233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1648">
              <wp:simplePos x="0" y="0"/>
              <wp:positionH relativeFrom="page">
                <wp:posOffset>3812136</wp:posOffset>
              </wp:positionH>
              <wp:positionV relativeFrom="page">
                <wp:posOffset>7208037</wp:posOffset>
              </wp:positionV>
              <wp:extent cx="295910" cy="187325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29591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104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237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168213pt;margin-top:567.562012pt;width:23.3pt;height:14.75pt;mso-position-horizontal-relative:page;mso-position-vertical-relative:page;z-index:-17784832" type="#_x0000_t202" id="docshape96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104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237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32160">
              <wp:simplePos x="0" y="0"/>
              <wp:positionH relativeFrom="page">
                <wp:posOffset>3840322</wp:posOffset>
              </wp:positionH>
              <wp:positionV relativeFrom="page">
                <wp:posOffset>7229729</wp:posOffset>
              </wp:positionV>
              <wp:extent cx="305435" cy="165100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3054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237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.387604pt;margin-top:569.270020pt;width:24.05pt;height:13pt;mso-position-horizontal-relative:page;mso-position-vertical-relative:page;z-index:-17784320" type="#_x0000_t202" id="docshape97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237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•"/>
      <w:lvlJc w:val="left"/>
      <w:pPr>
        <w:ind w:left="3037" w:hanging="363"/>
      </w:pPr>
      <w:rPr>
        <w:rFonts w:hint="default" w:ascii="Calibri" w:hAnsi="Calibri" w:eastAsia="Calibri" w:cs="Calibri"/>
        <w:spacing w:val="0"/>
        <w:w w:val="9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897" w:hanging="36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55" w:hanging="36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613" w:hanging="36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471" w:hanging="36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29" w:hanging="36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187" w:hanging="36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45" w:hanging="36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03" w:hanging="363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3077" w:hanging="353"/>
      </w:pPr>
      <w:rPr>
        <w:rFonts w:hint="default" w:ascii="Arial" w:hAnsi="Arial" w:eastAsia="Arial" w:cs="Arial"/>
        <w:spacing w:val="0"/>
        <w:w w:val="9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933" w:hanging="35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87" w:hanging="35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641" w:hanging="35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495" w:hanging="35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49" w:hanging="35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203" w:hanging="35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57" w:hanging="35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11" w:hanging="353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3074" w:hanging="362"/>
      </w:pPr>
      <w:rPr>
        <w:rFonts w:hint="default" w:ascii="Calibri" w:hAnsi="Calibri" w:eastAsia="Calibri" w:cs="Calibri"/>
        <w:spacing w:val="0"/>
        <w:w w:val="103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933" w:hanging="36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87" w:hanging="36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641" w:hanging="36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495" w:hanging="36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49" w:hanging="36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203" w:hanging="36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57" w:hanging="36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11" w:hanging="362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3041" w:hanging="358"/>
      </w:pPr>
      <w:rPr>
        <w:rFonts w:hint="default" w:ascii="Arial" w:hAnsi="Arial" w:eastAsia="Arial" w:cs="Arial"/>
        <w:spacing w:val="0"/>
        <w:w w:val="9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897" w:hanging="35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55" w:hanging="35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613" w:hanging="35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471" w:hanging="35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29" w:hanging="35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187" w:hanging="35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45" w:hanging="35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03" w:hanging="358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—"/>
      <w:lvlJc w:val="left"/>
      <w:pPr>
        <w:ind w:left="2580" w:hanging="26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57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483" w:hanging="26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387" w:hanging="26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291" w:hanging="26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195" w:hanging="26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099" w:hanging="26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003" w:hanging="26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907" w:hanging="26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811" w:hanging="264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3272" w:hanging="266"/>
      </w:pPr>
      <w:rPr>
        <w:rFonts w:hint="default" w:ascii="Arial" w:hAnsi="Arial" w:eastAsia="Arial" w:cs="Arial"/>
        <w:spacing w:val="0"/>
        <w:w w:val="10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113" w:hanging="26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947" w:hanging="26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781" w:hanging="26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615" w:hanging="26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449" w:hanging="26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283" w:hanging="26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117" w:hanging="26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51" w:hanging="266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o"/>
      <w:lvlJc w:val="left"/>
      <w:pPr>
        <w:ind w:left="3198" w:hanging="362"/>
      </w:pPr>
      <w:rPr>
        <w:rFonts w:hint="default" w:ascii="Arial" w:hAnsi="Arial" w:eastAsia="Arial" w:cs="Arial"/>
        <w:spacing w:val="0"/>
        <w:w w:val="7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041" w:hanging="36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883" w:hanging="36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725" w:hanging="36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567" w:hanging="36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409" w:hanging="36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251" w:hanging="36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93" w:hanging="36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35" w:hanging="362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3031" w:hanging="360"/>
      </w:pPr>
      <w:rPr>
        <w:rFonts w:hint="default" w:ascii="Calibri" w:hAnsi="Calibri" w:eastAsia="Calibri" w:cs="Calibri"/>
        <w:spacing w:val="0"/>
        <w:w w:val="9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89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75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61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47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2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18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4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03" w:hanging="360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3277" w:hanging="348"/>
      </w:pPr>
      <w:rPr>
        <w:rFonts w:hint="default" w:ascii="Arial" w:hAnsi="Arial" w:eastAsia="Arial" w:cs="Arial"/>
        <w:spacing w:val="0"/>
        <w:w w:val="9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113" w:hanging="3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947" w:hanging="3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781" w:hanging="3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615" w:hanging="3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449" w:hanging="3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283" w:hanging="3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117" w:hanging="3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51" w:hanging="34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3566" w:hanging="364"/>
      </w:pPr>
      <w:rPr>
        <w:rFonts w:hint="default" w:ascii="Arial" w:hAnsi="Arial" w:eastAsia="Arial" w:cs="Arial"/>
        <w:spacing w:val="0"/>
        <w:w w:val="73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65" w:hanging="36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171" w:hanging="36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977" w:hanging="36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783" w:hanging="36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89" w:hanging="36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395" w:hanging="36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201" w:hanging="36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007" w:hanging="364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573" w:hanging="374"/>
      </w:pPr>
      <w:rPr>
        <w:rFonts w:hint="default" w:ascii="Calibri" w:hAnsi="Calibri" w:eastAsia="Calibri" w:cs="Calibri"/>
        <w:b w:val="0"/>
        <w:bCs w:val="0"/>
        <w:i w:val="0"/>
        <w:iCs w:val="0"/>
        <w:color w:val="383838"/>
        <w:spacing w:val="0"/>
        <w:w w:val="114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83" w:hanging="3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187" w:hanging="3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991" w:hanging="3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795" w:hanging="3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99" w:hanging="3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403" w:hanging="3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207" w:hanging="3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011" w:hanging="374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3558" w:hanging="370"/>
      </w:pPr>
      <w:rPr>
        <w:rFonts w:hint="default" w:ascii="Times New Roman" w:hAnsi="Times New Roman" w:eastAsia="Times New Roman" w:cs="Times New Roman"/>
        <w:spacing w:val="0"/>
        <w:w w:val="10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65" w:hanging="37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171" w:hanging="3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977" w:hanging="3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783" w:hanging="3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89" w:hanging="3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395" w:hanging="3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201" w:hanging="3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007" w:hanging="37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—"/>
      <w:lvlJc w:val="left"/>
      <w:pPr>
        <w:ind w:left="2371" w:hanging="42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6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303" w:hanging="4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227" w:hanging="4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151" w:hanging="4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75" w:hanging="4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999" w:hanging="4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923" w:hanging="4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47" w:hanging="4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71" w:hanging="426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946" w:hanging="202"/>
        <w:jc w:val="right"/>
      </w:pPr>
      <w:rPr>
        <w:rFonts w:hint="default"/>
        <w:spacing w:val="-1"/>
        <w:w w:val="8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78" w:hanging="12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4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904" w:hanging="12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8" w:hanging="12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833" w:hanging="12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97" w:hanging="12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762" w:hanging="12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726" w:hanging="12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90" w:hanging="124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162" w:hanging="356"/>
      </w:pPr>
      <w:rPr>
        <w:rFonts w:hint="default" w:ascii="Arial" w:hAnsi="Arial" w:eastAsia="Arial" w:cs="Arial"/>
        <w:spacing w:val="0"/>
        <w:w w:val="8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005" w:hanging="35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851" w:hanging="35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697" w:hanging="35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543" w:hanging="35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89" w:hanging="35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235" w:hanging="35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81" w:hanging="35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27" w:hanging="356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154" w:hanging="363"/>
      </w:pPr>
      <w:rPr>
        <w:rFonts w:hint="default" w:ascii="Calibri" w:hAnsi="Calibri" w:eastAsia="Calibri" w:cs="Calibri"/>
        <w:spacing w:val="0"/>
        <w:w w:val="11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93" w:hanging="352"/>
      </w:pPr>
      <w:rPr>
        <w:rFonts w:hint="default" w:ascii="Arial" w:hAnsi="Arial" w:eastAsia="Arial" w:cs="Arial"/>
        <w:spacing w:val="0"/>
        <w:w w:val="81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135" w:hanging="35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071" w:hanging="35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006" w:hanging="35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942" w:hanging="35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877" w:hanging="35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13" w:hanging="35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48" w:hanging="352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108" w:hanging="365"/>
      </w:pPr>
      <w:rPr>
        <w:rFonts w:hint="default" w:ascii="Calibri" w:hAnsi="Calibri" w:eastAsia="Calibri" w:cs="Calibri"/>
        <w:spacing w:val="0"/>
        <w:w w:val="7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951" w:hanging="36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803" w:hanging="36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655" w:hanging="36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507" w:hanging="36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59" w:hanging="36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211" w:hanging="36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63" w:hanging="36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15" w:hanging="365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112" w:hanging="358"/>
      </w:pPr>
      <w:rPr>
        <w:rFonts w:hint="default" w:ascii="Arial" w:hAnsi="Arial" w:eastAsia="Arial" w:cs="Arial"/>
        <w:spacing w:val="0"/>
        <w:w w:val="10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969" w:hanging="35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819" w:hanging="35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669" w:hanging="35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519" w:hanging="35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69" w:hanging="35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219" w:hanging="35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69" w:hanging="35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19" w:hanging="358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3046" w:hanging="385"/>
      </w:pPr>
      <w:rPr>
        <w:rFonts w:hint="default" w:ascii="Arial" w:hAnsi="Arial" w:eastAsia="Arial" w:cs="Arial"/>
        <w:spacing w:val="0"/>
        <w:w w:val="8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199" w:hanging="354"/>
      </w:pPr>
      <w:rPr>
        <w:rFonts w:hint="default" w:ascii="Times New Roman" w:hAnsi="Times New Roman" w:eastAsia="Times New Roman" w:cs="Times New Roman"/>
        <w:spacing w:val="0"/>
        <w:w w:val="81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0" w:hanging="3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52" w:hanging="3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04" w:hanging="3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57" w:hanging="3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09" w:hanging="3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62" w:hanging="3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14" w:hanging="354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175" w:hanging="363"/>
      </w:pPr>
      <w:rPr>
        <w:rFonts w:hint="default" w:ascii="Calibri" w:hAnsi="Calibri" w:eastAsia="Calibri" w:cs="Calibri"/>
        <w:b w:val="0"/>
        <w:bCs w:val="0"/>
        <w:i w:val="0"/>
        <w:iCs w:val="0"/>
        <w:color w:val="2D2D2D"/>
        <w:spacing w:val="0"/>
        <w:w w:val="95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023" w:hanging="36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867" w:hanging="36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711" w:hanging="36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555" w:hanging="36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99" w:hanging="36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243" w:hanging="36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87" w:hanging="36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31" w:hanging="363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126" w:hanging="350"/>
      </w:pPr>
      <w:rPr>
        <w:rFonts w:hint="default" w:ascii="Arial" w:hAnsi="Arial" w:eastAsia="Arial" w:cs="Arial"/>
        <w:spacing w:val="0"/>
        <w:w w:val="11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969" w:hanging="35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819" w:hanging="35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669" w:hanging="35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519" w:hanging="35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369" w:hanging="35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219" w:hanging="35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69" w:hanging="35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19" w:hanging="350"/>
      </w:pPr>
      <w:rPr>
        <w:rFonts w:hint="default"/>
        <w:lang w:val="pt-PT" w:eastAsia="en-US" w:bidi="ar-SA"/>
      </w:rPr>
    </w:lvl>
  </w:abstractNum>
  <w:num w:numId="18">
    <w:abstractNumId w:val="17"/>
  </w:num>
  <w:num w:numId="21">
    <w:abstractNumId w:val="20"/>
  </w:num>
  <w:num w:numId="20">
    <w:abstractNumId w:val="19"/>
  </w:num>
  <w:num w:numId="19">
    <w:abstractNumId w:val="18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line="1194" w:lineRule="exact"/>
      <w:outlineLvl w:val="1"/>
    </w:pPr>
    <w:rPr>
      <w:rFonts w:ascii="Calibri" w:hAnsi="Calibri" w:eastAsia="Calibri" w:cs="Calibri"/>
      <w:sz w:val="104"/>
      <w:szCs w:val="10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482"/>
      <w:outlineLvl w:val="2"/>
    </w:pPr>
    <w:rPr>
      <w:rFonts w:ascii="Calibri" w:hAnsi="Calibri" w:eastAsia="Calibri" w:cs="Calibri"/>
      <w:sz w:val="40"/>
      <w:szCs w:val="40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6"/>
      <w:ind w:left="2490"/>
      <w:outlineLvl w:val="3"/>
    </w:pPr>
    <w:rPr>
      <w:rFonts w:ascii="Calibri" w:hAnsi="Calibri" w:eastAsia="Calibri" w:cs="Calibri"/>
      <w:sz w:val="39"/>
      <w:szCs w:val="39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1748"/>
      <w:outlineLvl w:val="4"/>
    </w:pPr>
    <w:rPr>
      <w:rFonts w:ascii="Calibri" w:hAnsi="Calibri" w:eastAsia="Calibri" w:cs="Calibri"/>
      <w:sz w:val="28"/>
      <w:szCs w:val="28"/>
      <w:lang w:val="pt-PT" w:eastAsia="en-US" w:bidi="ar-SA"/>
    </w:rPr>
  </w:style>
  <w:style w:styleId="Heading5" w:type="paragraph">
    <w:name w:val="Heading 5"/>
    <w:basedOn w:val="Normal"/>
    <w:uiPriority w:val="1"/>
    <w:qFormat/>
    <w:pPr>
      <w:ind w:left="2517"/>
      <w:outlineLvl w:val="5"/>
    </w:pPr>
    <w:rPr>
      <w:rFonts w:ascii="Arial" w:hAnsi="Arial" w:eastAsia="Arial" w:cs="Arial"/>
      <w:sz w:val="27"/>
      <w:szCs w:val="27"/>
      <w:lang w:val="pt-PT" w:eastAsia="en-US" w:bidi="ar-SA"/>
    </w:rPr>
  </w:style>
  <w:style w:styleId="Heading6" w:type="paragraph">
    <w:name w:val="Heading 6"/>
    <w:basedOn w:val="Normal"/>
    <w:uiPriority w:val="1"/>
    <w:qFormat/>
    <w:pPr>
      <w:ind w:left="2532"/>
      <w:outlineLvl w:val="6"/>
    </w:pPr>
    <w:rPr>
      <w:rFonts w:ascii="Arial" w:hAnsi="Arial" w:eastAsia="Arial" w:cs="Arial"/>
      <w:sz w:val="26"/>
      <w:szCs w:val="26"/>
      <w:lang w:val="pt-PT" w:eastAsia="en-US" w:bidi="ar-SA"/>
    </w:rPr>
  </w:style>
  <w:style w:styleId="Heading7" w:type="paragraph">
    <w:name w:val="Heading 7"/>
    <w:basedOn w:val="Normal"/>
    <w:uiPriority w:val="1"/>
    <w:qFormat/>
    <w:pPr>
      <w:ind w:left="2343"/>
      <w:outlineLvl w:val="7"/>
    </w:pPr>
    <w:rPr>
      <w:rFonts w:ascii="Arial" w:hAnsi="Arial" w:eastAsia="Arial" w:cs="Arial"/>
      <w:sz w:val="25"/>
      <w:szCs w:val="25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037" w:hanging="347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5.png"/><Relationship Id="rId13" Type="http://schemas.openxmlformats.org/officeDocument/2006/relationships/image" Target="media/image6.jpe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image" Target="media/image9.jpeg"/><Relationship Id="rId21" Type="http://schemas.openxmlformats.org/officeDocument/2006/relationships/image" Target="media/image10.png"/><Relationship Id="rId22" Type="http://schemas.openxmlformats.org/officeDocument/2006/relationships/footer" Target="footer8.xml"/><Relationship Id="rId23" Type="http://schemas.openxmlformats.org/officeDocument/2006/relationships/footer" Target="footer9.xml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footer" Target="footer10.xml"/><Relationship Id="rId39" Type="http://schemas.openxmlformats.org/officeDocument/2006/relationships/image" Target="media/image25.jpeg"/><Relationship Id="rId40" Type="http://schemas.openxmlformats.org/officeDocument/2006/relationships/footer" Target="footer11.xml"/><Relationship Id="rId41" Type="http://schemas.openxmlformats.org/officeDocument/2006/relationships/footer" Target="footer12.xml"/><Relationship Id="rId42" Type="http://schemas.openxmlformats.org/officeDocument/2006/relationships/image" Target="media/image26.jpeg"/><Relationship Id="rId43" Type="http://schemas.openxmlformats.org/officeDocument/2006/relationships/footer" Target="footer13.xml"/><Relationship Id="rId44" Type="http://schemas.openxmlformats.org/officeDocument/2006/relationships/footer" Target="footer14.xml"/><Relationship Id="rId45" Type="http://schemas.openxmlformats.org/officeDocument/2006/relationships/image" Target="media/image27.png"/><Relationship Id="rId46" Type="http://schemas.openxmlformats.org/officeDocument/2006/relationships/image" Target="media/image28.png"/><Relationship Id="rId47" Type="http://schemas.openxmlformats.org/officeDocument/2006/relationships/footer" Target="footer15.xml"/><Relationship Id="rId48" Type="http://schemas.openxmlformats.org/officeDocument/2006/relationships/footer" Target="footer16.xml"/><Relationship Id="rId49" Type="http://schemas.openxmlformats.org/officeDocument/2006/relationships/image" Target="media/image29.png"/><Relationship Id="rId50" Type="http://schemas.openxmlformats.org/officeDocument/2006/relationships/image" Target="media/image30.png"/><Relationship Id="rId51" Type="http://schemas.openxmlformats.org/officeDocument/2006/relationships/footer" Target="footer17.xml"/><Relationship Id="rId52" Type="http://schemas.openxmlformats.org/officeDocument/2006/relationships/footer" Target="footer18.xml"/><Relationship Id="rId53" Type="http://schemas.openxmlformats.org/officeDocument/2006/relationships/image" Target="media/image31.jpeg"/><Relationship Id="rId54" Type="http://schemas.openxmlformats.org/officeDocument/2006/relationships/image" Target="media/image32.png"/><Relationship Id="rId55" Type="http://schemas.openxmlformats.org/officeDocument/2006/relationships/image" Target="media/image33.png"/><Relationship Id="rId56" Type="http://schemas.openxmlformats.org/officeDocument/2006/relationships/image" Target="media/image34.png"/><Relationship Id="rId57" Type="http://schemas.openxmlformats.org/officeDocument/2006/relationships/footer" Target="footer19.xml"/><Relationship Id="rId58" Type="http://schemas.openxmlformats.org/officeDocument/2006/relationships/footer" Target="footer20.xml"/><Relationship Id="rId59" Type="http://schemas.openxmlformats.org/officeDocument/2006/relationships/image" Target="media/image36.png"/><Relationship Id="rId60" Type="http://schemas.openxmlformats.org/officeDocument/2006/relationships/footer" Target="footer21.xml"/><Relationship Id="rId61" Type="http://schemas.openxmlformats.org/officeDocument/2006/relationships/footer" Target="footer22.xml"/><Relationship Id="rId62" Type="http://schemas.openxmlformats.org/officeDocument/2006/relationships/image" Target="media/image37.jpeg"/><Relationship Id="rId63" Type="http://schemas.openxmlformats.org/officeDocument/2006/relationships/footer" Target="footer23.xml"/><Relationship Id="rId64" Type="http://schemas.openxmlformats.org/officeDocument/2006/relationships/footer" Target="footer24.xml"/><Relationship Id="rId65" Type="http://schemas.openxmlformats.org/officeDocument/2006/relationships/image" Target="media/image38.jpeg"/><Relationship Id="rId66" Type="http://schemas.openxmlformats.org/officeDocument/2006/relationships/footer" Target="footer25.xml"/><Relationship Id="rId67" Type="http://schemas.openxmlformats.org/officeDocument/2006/relationships/footer" Target="footer26.xml"/><Relationship Id="rId68" Type="http://schemas.openxmlformats.org/officeDocument/2006/relationships/image" Target="media/image39.jpeg"/><Relationship Id="rId69" Type="http://schemas.openxmlformats.org/officeDocument/2006/relationships/footer" Target="footer27.xml"/><Relationship Id="rId70" Type="http://schemas.openxmlformats.org/officeDocument/2006/relationships/footer" Target="footer28.xml"/><Relationship Id="rId71" Type="http://schemas.openxmlformats.org/officeDocument/2006/relationships/footer" Target="footer29.xml"/><Relationship Id="rId72" Type="http://schemas.openxmlformats.org/officeDocument/2006/relationships/image" Target="media/image40.png"/><Relationship Id="rId73" Type="http://schemas.openxmlformats.org/officeDocument/2006/relationships/image" Target="media/image41.jpeg"/><Relationship Id="rId74" Type="http://schemas.openxmlformats.org/officeDocument/2006/relationships/footer" Target="footer30.xml"/><Relationship Id="rId75" Type="http://schemas.openxmlformats.org/officeDocument/2006/relationships/footer" Target="footer31.xml"/><Relationship Id="rId76" Type="http://schemas.openxmlformats.org/officeDocument/2006/relationships/footer" Target="footer32.xml"/><Relationship Id="rId77" Type="http://schemas.openxmlformats.org/officeDocument/2006/relationships/footer" Target="footer33.xml"/><Relationship Id="rId78" Type="http://schemas.openxmlformats.org/officeDocument/2006/relationships/image" Target="media/image43.jpeg"/><Relationship Id="rId79" Type="http://schemas.openxmlformats.org/officeDocument/2006/relationships/image" Target="media/image44.png"/><Relationship Id="rId80" Type="http://schemas.openxmlformats.org/officeDocument/2006/relationships/image" Target="media/image45.jpeg"/><Relationship Id="rId81" Type="http://schemas.openxmlformats.org/officeDocument/2006/relationships/image" Target="media/image46.png"/><Relationship Id="rId82" Type="http://schemas.openxmlformats.org/officeDocument/2006/relationships/footer" Target="footer34.xml"/><Relationship Id="rId83" Type="http://schemas.openxmlformats.org/officeDocument/2006/relationships/footer" Target="footer35.xml"/><Relationship Id="rId84" Type="http://schemas.openxmlformats.org/officeDocument/2006/relationships/footer" Target="footer36.xml"/><Relationship Id="rId85" Type="http://schemas.openxmlformats.org/officeDocument/2006/relationships/footer" Target="footer37.xml"/><Relationship Id="rId86" Type="http://schemas.openxmlformats.org/officeDocument/2006/relationships/image" Target="media/image49.png"/><Relationship Id="rId87" Type="http://schemas.openxmlformats.org/officeDocument/2006/relationships/footer" Target="footer38.xml"/><Relationship Id="rId88" Type="http://schemas.openxmlformats.org/officeDocument/2006/relationships/image" Target="media/image50.jpeg"/><Relationship Id="rId89" Type="http://schemas.openxmlformats.org/officeDocument/2006/relationships/image" Target="media/image51.png"/><Relationship Id="rId90" Type="http://schemas.openxmlformats.org/officeDocument/2006/relationships/footer" Target="footer39.xml"/><Relationship Id="rId91" Type="http://schemas.openxmlformats.org/officeDocument/2006/relationships/image" Target="media/image52.jpeg"/><Relationship Id="rId92" Type="http://schemas.openxmlformats.org/officeDocument/2006/relationships/footer" Target="footer40.xml"/><Relationship Id="rId93" Type="http://schemas.openxmlformats.org/officeDocument/2006/relationships/image" Target="media/image53.jpeg"/><Relationship Id="rId94" Type="http://schemas.openxmlformats.org/officeDocument/2006/relationships/footer" Target="footer41.xml"/><Relationship Id="rId95" Type="http://schemas.openxmlformats.org/officeDocument/2006/relationships/image" Target="media/image54.png"/><Relationship Id="rId96" Type="http://schemas.openxmlformats.org/officeDocument/2006/relationships/footer" Target="footer42.xml"/><Relationship Id="rId97" Type="http://schemas.openxmlformats.org/officeDocument/2006/relationships/image" Target="media/image55.jpeg"/><Relationship Id="rId98" Type="http://schemas.openxmlformats.org/officeDocument/2006/relationships/image" Target="media/image56.png"/><Relationship Id="rId99" Type="http://schemas.openxmlformats.org/officeDocument/2006/relationships/footer" Target="footer43.xml"/><Relationship Id="rId100" Type="http://schemas.openxmlformats.org/officeDocument/2006/relationships/footer" Target="footer44.xml"/><Relationship Id="rId101" Type="http://schemas.openxmlformats.org/officeDocument/2006/relationships/image" Target="media/image57.png"/><Relationship Id="rId102" Type="http://schemas.openxmlformats.org/officeDocument/2006/relationships/image" Target="media/image58.jpeg"/><Relationship Id="rId103" Type="http://schemas.openxmlformats.org/officeDocument/2006/relationships/footer" Target="footer45.xml"/><Relationship Id="rId104" Type="http://schemas.openxmlformats.org/officeDocument/2006/relationships/footer" Target="footer46.xml"/><Relationship Id="rId105" Type="http://schemas.openxmlformats.org/officeDocument/2006/relationships/footer" Target="footer47.xml"/><Relationship Id="rId106" Type="http://schemas.openxmlformats.org/officeDocument/2006/relationships/image" Target="media/image59.png"/><Relationship Id="rId107" Type="http://schemas.openxmlformats.org/officeDocument/2006/relationships/footer" Target="footer48.xml"/><Relationship Id="rId108" Type="http://schemas.openxmlformats.org/officeDocument/2006/relationships/footer" Target="footer49.xml"/><Relationship Id="rId109" Type="http://schemas.openxmlformats.org/officeDocument/2006/relationships/image" Target="media/image60.png"/><Relationship Id="rId110" Type="http://schemas.openxmlformats.org/officeDocument/2006/relationships/footer" Target="footer50.xml"/><Relationship Id="rId111" Type="http://schemas.openxmlformats.org/officeDocument/2006/relationships/footer" Target="footer51.xml"/><Relationship Id="rId112" Type="http://schemas.openxmlformats.org/officeDocument/2006/relationships/image" Target="media/image61.jpeg"/><Relationship Id="rId113" Type="http://schemas.openxmlformats.org/officeDocument/2006/relationships/image" Target="media/image62.png"/><Relationship Id="rId114" Type="http://schemas.openxmlformats.org/officeDocument/2006/relationships/footer" Target="footer52.xml"/><Relationship Id="rId115" Type="http://schemas.openxmlformats.org/officeDocument/2006/relationships/image" Target="media/image63.png"/><Relationship Id="rId116" Type="http://schemas.openxmlformats.org/officeDocument/2006/relationships/footer" Target="footer53.xml"/><Relationship Id="rId117" Type="http://schemas.openxmlformats.org/officeDocument/2006/relationships/footer" Target="footer54.xml"/><Relationship Id="rId118" Type="http://schemas.openxmlformats.org/officeDocument/2006/relationships/image" Target="media/image64.jpeg"/><Relationship Id="rId119" Type="http://schemas.openxmlformats.org/officeDocument/2006/relationships/image" Target="media/image65.png"/><Relationship Id="rId120" Type="http://schemas.openxmlformats.org/officeDocument/2006/relationships/image" Target="media/image66.png"/><Relationship Id="rId121" Type="http://schemas.openxmlformats.org/officeDocument/2006/relationships/image" Target="media/image67.jpeg"/><Relationship Id="rId122" Type="http://schemas.openxmlformats.org/officeDocument/2006/relationships/image" Target="media/image68.png"/><Relationship Id="rId123" Type="http://schemas.openxmlformats.org/officeDocument/2006/relationships/footer" Target="footer55.xml"/><Relationship Id="rId124" Type="http://schemas.openxmlformats.org/officeDocument/2006/relationships/footer" Target="footer56.xml"/><Relationship Id="rId125" Type="http://schemas.openxmlformats.org/officeDocument/2006/relationships/image" Target="media/image69.png"/><Relationship Id="rId126" Type="http://schemas.openxmlformats.org/officeDocument/2006/relationships/image" Target="media/image70.png"/><Relationship Id="rId127" Type="http://schemas.openxmlformats.org/officeDocument/2006/relationships/footer" Target="footer57.xml"/><Relationship Id="rId128" Type="http://schemas.openxmlformats.org/officeDocument/2006/relationships/footer" Target="footer58.xml"/><Relationship Id="rId129" Type="http://schemas.openxmlformats.org/officeDocument/2006/relationships/image" Target="media/image71.png"/><Relationship Id="rId130" Type="http://schemas.openxmlformats.org/officeDocument/2006/relationships/image" Target="media/image72.png"/><Relationship Id="rId131" Type="http://schemas.openxmlformats.org/officeDocument/2006/relationships/footer" Target="footer59.xml"/><Relationship Id="rId132" Type="http://schemas.openxmlformats.org/officeDocument/2006/relationships/image" Target="media/image73.png"/><Relationship Id="rId133" Type="http://schemas.openxmlformats.org/officeDocument/2006/relationships/footer" Target="footer60.xml"/><Relationship Id="rId134" Type="http://schemas.openxmlformats.org/officeDocument/2006/relationships/footer" Target="footer61.xml"/><Relationship Id="rId135" Type="http://schemas.openxmlformats.org/officeDocument/2006/relationships/image" Target="media/image74.png"/><Relationship Id="rId136" Type="http://schemas.openxmlformats.org/officeDocument/2006/relationships/image" Target="media/image75.png"/><Relationship Id="rId137" Type="http://schemas.openxmlformats.org/officeDocument/2006/relationships/image" Target="media/image76.png"/><Relationship Id="rId138" Type="http://schemas.openxmlformats.org/officeDocument/2006/relationships/footer" Target="footer62.xml"/><Relationship Id="rId139" Type="http://schemas.openxmlformats.org/officeDocument/2006/relationships/footer" Target="footer63.xml"/><Relationship Id="rId140" Type="http://schemas.openxmlformats.org/officeDocument/2006/relationships/image" Target="media/image77.png"/><Relationship Id="rId141" Type="http://schemas.openxmlformats.org/officeDocument/2006/relationships/footer" Target="footer64.xml"/><Relationship Id="rId142" Type="http://schemas.openxmlformats.org/officeDocument/2006/relationships/footer" Target="footer65.xml"/><Relationship Id="rId143" Type="http://schemas.openxmlformats.org/officeDocument/2006/relationships/image" Target="media/image78.png"/><Relationship Id="rId144" Type="http://schemas.openxmlformats.org/officeDocument/2006/relationships/footer" Target="footer66.xml"/><Relationship Id="rId145" Type="http://schemas.openxmlformats.org/officeDocument/2006/relationships/footer" Target="footer67.xml"/><Relationship Id="rId146" Type="http://schemas.openxmlformats.org/officeDocument/2006/relationships/footer" Target="footer68.xml"/><Relationship Id="rId147" Type="http://schemas.openxmlformats.org/officeDocument/2006/relationships/image" Target="media/image79.png"/><Relationship Id="rId148" Type="http://schemas.openxmlformats.org/officeDocument/2006/relationships/image" Target="media/image80.png"/><Relationship Id="rId149" Type="http://schemas.openxmlformats.org/officeDocument/2006/relationships/footer" Target="footer69.xml"/><Relationship Id="rId150" Type="http://schemas.openxmlformats.org/officeDocument/2006/relationships/footer" Target="footer70.xml"/><Relationship Id="rId151" Type="http://schemas.openxmlformats.org/officeDocument/2006/relationships/footer" Target="footer71.xml"/><Relationship Id="rId152" Type="http://schemas.openxmlformats.org/officeDocument/2006/relationships/image" Target="media/image81.png"/><Relationship Id="rId153" Type="http://schemas.openxmlformats.org/officeDocument/2006/relationships/image" Target="media/image82.png"/><Relationship Id="rId154" Type="http://schemas.openxmlformats.org/officeDocument/2006/relationships/footer" Target="footer72.xml"/><Relationship Id="rId155" Type="http://schemas.openxmlformats.org/officeDocument/2006/relationships/image" Target="media/image83.jpeg"/><Relationship Id="rId156" Type="http://schemas.openxmlformats.org/officeDocument/2006/relationships/footer" Target="footer73.xml"/><Relationship Id="rId157" Type="http://schemas.openxmlformats.org/officeDocument/2006/relationships/footer" Target="footer74.xml"/><Relationship Id="rId158" Type="http://schemas.openxmlformats.org/officeDocument/2006/relationships/image" Target="media/image84.png"/><Relationship Id="rId159" Type="http://schemas.openxmlformats.org/officeDocument/2006/relationships/image" Target="media/image85.png"/><Relationship Id="rId160" Type="http://schemas.openxmlformats.org/officeDocument/2006/relationships/image" Target="media/image86.jpeg"/><Relationship Id="rId161" Type="http://schemas.openxmlformats.org/officeDocument/2006/relationships/image" Target="media/image87.jpeg"/><Relationship Id="rId162" Type="http://schemas.openxmlformats.org/officeDocument/2006/relationships/image" Target="media/image88.jpeg"/><Relationship Id="rId163" Type="http://schemas.openxmlformats.org/officeDocument/2006/relationships/image" Target="media/image89.jpeg"/><Relationship Id="rId164" Type="http://schemas.openxmlformats.org/officeDocument/2006/relationships/image" Target="media/image90.jpeg"/><Relationship Id="rId165" Type="http://schemas.openxmlformats.org/officeDocument/2006/relationships/footer" Target="footer75.xml"/><Relationship Id="rId166" Type="http://schemas.openxmlformats.org/officeDocument/2006/relationships/image" Target="media/image91.jpeg"/><Relationship Id="rId167" Type="http://schemas.openxmlformats.org/officeDocument/2006/relationships/image" Target="media/image92.png"/><Relationship Id="rId168" Type="http://schemas.openxmlformats.org/officeDocument/2006/relationships/footer" Target="footer76.xml"/><Relationship Id="rId169" Type="http://schemas.openxmlformats.org/officeDocument/2006/relationships/footer" Target="footer77.xml"/><Relationship Id="rId170" Type="http://schemas.openxmlformats.org/officeDocument/2006/relationships/image" Target="media/image93.png"/><Relationship Id="rId171" Type="http://schemas.openxmlformats.org/officeDocument/2006/relationships/footer" Target="footer78.xml"/><Relationship Id="rId172" Type="http://schemas.openxmlformats.org/officeDocument/2006/relationships/footer" Target="footer79.xml"/><Relationship Id="rId173" Type="http://schemas.openxmlformats.org/officeDocument/2006/relationships/image" Target="media/image94.jpeg"/><Relationship Id="rId174" Type="http://schemas.openxmlformats.org/officeDocument/2006/relationships/footer" Target="footer80.xml"/><Relationship Id="rId175" Type="http://schemas.openxmlformats.org/officeDocument/2006/relationships/image" Target="media/image95.png"/><Relationship Id="rId176" Type="http://schemas.openxmlformats.org/officeDocument/2006/relationships/footer" Target="footer81.xml"/><Relationship Id="rId177" Type="http://schemas.openxmlformats.org/officeDocument/2006/relationships/image" Target="media/image96.jpeg"/><Relationship Id="rId178" Type="http://schemas.openxmlformats.org/officeDocument/2006/relationships/numbering" Target="numbering.xml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image" Target="media/image35.png"/></Relationships>

</file>

<file path=word/_rels/footer30.xml.rels><?xml version="1.0" encoding="UTF-8" standalone="yes"?>
<Relationships xmlns="http://schemas.openxmlformats.org/package/2006/relationships"><Relationship Id="rId1" Type="http://schemas.openxmlformats.org/officeDocument/2006/relationships/image" Target="media/image42.jpeg"/></Relationships>

</file>

<file path=word/_rels/footer34.xml.rels><?xml version="1.0" encoding="UTF-8" standalone="yes"?>
<Relationships xmlns="http://schemas.openxmlformats.org/package/2006/relationships"><Relationship Id="rId1" Type="http://schemas.openxmlformats.org/officeDocument/2006/relationships/image" Target="media/image47.png"/></Relationships>

</file>

<file path=word/_rels/footer36.xml.rels><?xml version="1.0" encoding="UTF-8" standalone="yes"?>
<Relationships xmlns="http://schemas.openxmlformats.org/package/2006/relationships"><Relationship Id="rId1" Type="http://schemas.openxmlformats.org/officeDocument/2006/relationships/image" Target="media/image4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2026-01-29T20:49:59Z</dcterms:created>
  <dcterms:modified xsi:type="dcterms:W3CDTF">2026-01-29T20:49:59Z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2026-01-29T00:00:00Z</vt:filetime>
  </property>
</Properties>
</file>