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CBD" w:rsidRDefault="00D908FD" w:rsidP="00606141">
      <w:pPr>
        <w:pStyle w:val="1"/>
        <w:jc w:val="center"/>
      </w:pPr>
      <w:r>
        <w:rPr>
          <w:rFonts w:hint="eastAsia"/>
        </w:rPr>
        <w:t>一．</w:t>
      </w:r>
      <w:r w:rsidR="00606141">
        <w:t>J</w:t>
      </w:r>
      <w:r w:rsidR="00606141">
        <w:rPr>
          <w:rFonts w:hint="eastAsia"/>
        </w:rPr>
        <w:t>ava</w:t>
      </w:r>
      <w:r w:rsidR="00606141">
        <w:rPr>
          <w:rFonts w:hint="eastAsia"/>
        </w:rPr>
        <w:t>内存区域</w:t>
      </w:r>
    </w:p>
    <w:p w:rsidR="00705D34" w:rsidRPr="00392230" w:rsidRDefault="00705D34" w:rsidP="00606141">
      <w:pPr>
        <w:rPr>
          <w:b/>
        </w:rPr>
      </w:pPr>
      <w:r w:rsidRPr="00392230">
        <w:rPr>
          <w:rFonts w:hint="eastAsia"/>
          <w:b/>
        </w:rPr>
        <w:t xml:space="preserve">1. </w:t>
      </w:r>
      <w:r w:rsidRPr="00392230">
        <w:rPr>
          <w:rFonts w:hint="eastAsia"/>
          <w:b/>
        </w:rPr>
        <w:t>程序计数器</w:t>
      </w:r>
    </w:p>
    <w:p w:rsidR="00606141" w:rsidRDefault="00705D34" w:rsidP="00606141">
      <w:r>
        <w:rPr>
          <w:rFonts w:hint="eastAsia"/>
        </w:rPr>
        <w:t>当前字节码的行号指示器，字节码解释器，通过改变它，来选取下一个字节码。</w:t>
      </w:r>
    </w:p>
    <w:p w:rsidR="00705D34" w:rsidRPr="00392230" w:rsidRDefault="00705D34" w:rsidP="00606141">
      <w:pPr>
        <w:rPr>
          <w:b/>
        </w:rPr>
      </w:pPr>
      <w:r w:rsidRPr="00392230">
        <w:rPr>
          <w:rFonts w:hint="eastAsia"/>
          <w:b/>
        </w:rPr>
        <w:t>2.</w:t>
      </w:r>
      <w:r w:rsidRPr="00392230">
        <w:rPr>
          <w:rFonts w:hint="eastAsia"/>
          <w:b/>
        </w:rPr>
        <w:t>虚拟机栈</w:t>
      </w:r>
    </w:p>
    <w:p w:rsidR="00705D34" w:rsidRDefault="00705D34" w:rsidP="00606141">
      <w:r>
        <w:rPr>
          <w:rFonts w:hint="eastAsia"/>
        </w:rPr>
        <w:t>我们平时经常会说</w:t>
      </w:r>
      <w:r>
        <w:rPr>
          <w:rFonts w:hint="eastAsia"/>
        </w:rPr>
        <w:t>heap</w:t>
      </w:r>
      <w:r>
        <w:rPr>
          <w:rFonts w:hint="eastAsia"/>
        </w:rPr>
        <w:t>和</w:t>
      </w:r>
      <w:r>
        <w:rPr>
          <w:rFonts w:hint="eastAsia"/>
        </w:rPr>
        <w:t>stack</w:t>
      </w:r>
      <w:r>
        <w:rPr>
          <w:rFonts w:hint="eastAsia"/>
        </w:rPr>
        <w:t>就是我们说的</w:t>
      </w:r>
      <w:r>
        <w:rPr>
          <w:rFonts w:hint="eastAsia"/>
        </w:rPr>
        <w:t>stack</w:t>
      </w:r>
      <w:r>
        <w:rPr>
          <w:rFonts w:hint="eastAsia"/>
        </w:rPr>
        <w:t>栈，存放</w:t>
      </w:r>
      <w:r w:rsidRPr="00705D34">
        <w:rPr>
          <w:rFonts w:hint="eastAsia"/>
          <w:color w:val="FF0000"/>
        </w:rPr>
        <w:t>局部变量</w:t>
      </w:r>
      <w:r>
        <w:rPr>
          <w:rFonts w:hint="eastAsia"/>
        </w:rPr>
        <w:t>，线程私有。</w:t>
      </w:r>
    </w:p>
    <w:p w:rsidR="00705D34" w:rsidRPr="00392230" w:rsidRDefault="00705D34" w:rsidP="00606141">
      <w:pPr>
        <w:rPr>
          <w:b/>
        </w:rPr>
      </w:pPr>
      <w:r w:rsidRPr="00392230">
        <w:rPr>
          <w:rFonts w:hint="eastAsia"/>
          <w:b/>
        </w:rPr>
        <w:t>3.</w:t>
      </w:r>
      <w:r w:rsidRPr="00392230">
        <w:rPr>
          <w:rFonts w:hint="eastAsia"/>
          <w:b/>
        </w:rPr>
        <w:t>本地方法栈</w:t>
      </w:r>
    </w:p>
    <w:p w:rsidR="00705D34" w:rsidRDefault="00705D34" w:rsidP="00606141">
      <w:r>
        <w:t>N</w:t>
      </w:r>
      <w:r>
        <w:rPr>
          <w:rFonts w:hint="eastAsia"/>
        </w:rPr>
        <w:t>ative</w:t>
      </w:r>
      <w:r>
        <w:rPr>
          <w:rFonts w:hint="eastAsia"/>
        </w:rPr>
        <w:t>方法栈</w:t>
      </w:r>
    </w:p>
    <w:p w:rsidR="00705D34" w:rsidRPr="00392230" w:rsidRDefault="00705D34" w:rsidP="00606141">
      <w:pPr>
        <w:rPr>
          <w:b/>
        </w:rPr>
      </w:pPr>
      <w:r w:rsidRPr="00392230">
        <w:rPr>
          <w:rFonts w:hint="eastAsia"/>
          <w:b/>
        </w:rPr>
        <w:t>4.</w:t>
      </w:r>
      <w:r w:rsidRPr="00392230">
        <w:rPr>
          <w:rFonts w:hint="eastAsia"/>
          <w:b/>
        </w:rPr>
        <w:t>堆</w:t>
      </w:r>
    </w:p>
    <w:p w:rsidR="00705D34" w:rsidRDefault="00705D34" w:rsidP="00606141">
      <w:r>
        <w:rPr>
          <w:rFonts w:hint="eastAsia"/>
        </w:rPr>
        <w:t>唯一目的，存放</w:t>
      </w:r>
      <w:r w:rsidRPr="00705D34">
        <w:rPr>
          <w:rFonts w:hint="eastAsia"/>
          <w:color w:val="FF0000"/>
        </w:rPr>
        <w:t>对象实例</w:t>
      </w:r>
      <w:r>
        <w:rPr>
          <w:rFonts w:hint="eastAsia"/>
        </w:rPr>
        <w:t>，线程共有。</w:t>
      </w:r>
    </w:p>
    <w:p w:rsidR="00705D34" w:rsidRPr="00392230" w:rsidRDefault="00705D34" w:rsidP="00606141">
      <w:pPr>
        <w:rPr>
          <w:b/>
        </w:rPr>
      </w:pPr>
      <w:r w:rsidRPr="00392230">
        <w:rPr>
          <w:rFonts w:hint="eastAsia"/>
          <w:b/>
        </w:rPr>
        <w:t>5.</w:t>
      </w:r>
      <w:r w:rsidRPr="00392230">
        <w:rPr>
          <w:rFonts w:hint="eastAsia"/>
          <w:b/>
        </w:rPr>
        <w:t>方法区</w:t>
      </w:r>
    </w:p>
    <w:p w:rsidR="00705D34" w:rsidRDefault="00705D34" w:rsidP="00606141">
      <w:r>
        <w:rPr>
          <w:rFonts w:hint="eastAsia"/>
        </w:rPr>
        <w:t>被虚拟机加载的</w:t>
      </w:r>
      <w:r w:rsidRPr="00705D34">
        <w:rPr>
          <w:rFonts w:hint="eastAsia"/>
          <w:color w:val="FF0000"/>
        </w:rPr>
        <w:t>类，常量，静态变量</w:t>
      </w:r>
      <w:r>
        <w:rPr>
          <w:rFonts w:hint="eastAsia"/>
        </w:rPr>
        <w:t>，即使编译器编译后的代码数据。</w:t>
      </w:r>
    </w:p>
    <w:p w:rsidR="009B7B31" w:rsidRPr="00392230" w:rsidRDefault="009B7B31" w:rsidP="00606141">
      <w:pPr>
        <w:rPr>
          <w:b/>
        </w:rPr>
      </w:pPr>
      <w:r w:rsidRPr="00392230">
        <w:rPr>
          <w:rFonts w:hint="eastAsia"/>
          <w:b/>
        </w:rPr>
        <w:t>6.</w:t>
      </w:r>
      <w:r w:rsidRPr="00392230">
        <w:rPr>
          <w:rFonts w:hint="eastAsia"/>
          <w:b/>
        </w:rPr>
        <w:t>常量池</w:t>
      </w:r>
    </w:p>
    <w:p w:rsidR="00392230" w:rsidRDefault="00392230" w:rsidP="006F78C8">
      <w:pPr>
        <w:rPr>
          <w:rFonts w:hint="eastAsia"/>
        </w:rPr>
      </w:pPr>
      <w:r w:rsidRPr="00392230">
        <w:rPr>
          <w:rFonts w:hint="eastAsia"/>
          <w:color w:val="FF0000"/>
        </w:rPr>
        <w:t>编译期生成</w:t>
      </w:r>
      <w:r>
        <w:rPr>
          <w:rFonts w:hint="eastAsia"/>
        </w:rPr>
        <w:t>的各种字面量和符号应用，</w:t>
      </w:r>
      <w:r>
        <w:rPr>
          <w:rFonts w:hint="eastAsia"/>
        </w:rPr>
        <w:t>string</w:t>
      </w:r>
      <w:r>
        <w:rPr>
          <w:rFonts w:hint="eastAsia"/>
        </w:rPr>
        <w:t>就是放在这。</w:t>
      </w:r>
    </w:p>
    <w:p w:rsidR="009B7B31" w:rsidRDefault="00392230" w:rsidP="006F78C8">
      <w:pPr>
        <w:rPr>
          <w:rFonts w:hint="eastAsia"/>
          <w:b/>
        </w:rPr>
      </w:pPr>
      <w:r w:rsidRPr="00392230">
        <w:rPr>
          <w:rFonts w:hint="eastAsia"/>
          <w:b/>
        </w:rPr>
        <w:t>7.</w:t>
      </w:r>
      <w:r w:rsidRPr="00392230">
        <w:rPr>
          <w:rFonts w:hint="eastAsia"/>
          <w:b/>
        </w:rPr>
        <w:t>直接内存</w:t>
      </w:r>
      <w:r w:rsidRPr="00392230">
        <w:rPr>
          <w:rFonts w:hint="eastAsia"/>
          <w:b/>
        </w:rPr>
        <w:t xml:space="preserve"> </w:t>
      </w:r>
    </w:p>
    <w:p w:rsidR="00392230" w:rsidRPr="00D908FD" w:rsidRDefault="00D908FD" w:rsidP="006F78C8">
      <w:pPr>
        <w:rPr>
          <w:rFonts w:hint="eastAsia"/>
        </w:rPr>
      </w:pPr>
      <w:r w:rsidRPr="00D908FD">
        <w:t>Native</w:t>
      </w:r>
      <w:r w:rsidRPr="00D908FD">
        <w:rPr>
          <w:rFonts w:hint="eastAsia"/>
        </w:rPr>
        <w:t>库，申请的堆外的内存。</w:t>
      </w:r>
    </w:p>
    <w:p w:rsidR="00392230" w:rsidRDefault="00392230" w:rsidP="006F78C8"/>
    <w:p w:rsidR="009B7B31" w:rsidRPr="006F78C8" w:rsidRDefault="00D908FD" w:rsidP="006F78C8">
      <w:pPr>
        <w:pStyle w:val="1"/>
        <w:jc w:val="center"/>
      </w:pPr>
      <w:r>
        <w:rPr>
          <w:rFonts w:hint="eastAsia"/>
        </w:rPr>
        <w:t>二</w:t>
      </w:r>
      <w:r>
        <w:rPr>
          <w:rFonts w:hint="eastAsia"/>
        </w:rPr>
        <w:t>.</w:t>
      </w:r>
      <w:r w:rsidR="009B7B31" w:rsidRPr="006F78C8">
        <w:rPr>
          <w:rFonts w:hint="eastAsia"/>
        </w:rPr>
        <w:t>对象的创建</w:t>
      </w:r>
    </w:p>
    <w:p w:rsidR="009B7B31" w:rsidRDefault="00D908FD" w:rsidP="009B7B31">
      <w:pPr>
        <w:pStyle w:val="2"/>
      </w:pPr>
      <w:r>
        <w:rPr>
          <w:rFonts w:hint="eastAsia"/>
        </w:rPr>
        <w:t>2.1</w:t>
      </w:r>
      <w:r w:rsidR="009B7B31">
        <w:rPr>
          <w:rFonts w:hint="eastAsia"/>
        </w:rPr>
        <w:t>创建的步骤</w:t>
      </w:r>
    </w:p>
    <w:p w:rsidR="009B7B31" w:rsidRDefault="009B7B31" w:rsidP="009B7B31">
      <w:r>
        <w:rPr>
          <w:rFonts w:hint="eastAsia"/>
        </w:rPr>
        <w:t>对象的创建</w:t>
      </w:r>
      <w:r>
        <w:rPr>
          <w:rFonts w:hint="eastAsia"/>
        </w:rPr>
        <w:t>,</w:t>
      </w:r>
      <w:r>
        <w:rPr>
          <w:rFonts w:hint="eastAsia"/>
        </w:rPr>
        <w:t>分成两个部分</w:t>
      </w:r>
      <w:r>
        <w:rPr>
          <w:rFonts w:hint="eastAsia"/>
        </w:rPr>
        <w:t>,</w:t>
      </w:r>
      <w:r>
        <w:rPr>
          <w:rFonts w:hint="eastAsia"/>
        </w:rPr>
        <w:t>虚拟机控制一部分</w:t>
      </w:r>
      <w:r>
        <w:rPr>
          <w:rFonts w:hint="eastAsia"/>
        </w:rPr>
        <w:t>,</w:t>
      </w:r>
      <w:r>
        <w:rPr>
          <w:rFonts w:hint="eastAsia"/>
        </w:rPr>
        <w:t>构造函数控制一部分</w:t>
      </w:r>
      <w:r>
        <w:rPr>
          <w:rFonts w:hint="eastAsia"/>
        </w:rPr>
        <w:t>,</w:t>
      </w:r>
      <w:r>
        <w:rPr>
          <w:rFonts w:hint="eastAsia"/>
        </w:rPr>
        <w:t>可以分成</w:t>
      </w:r>
      <w:r>
        <w:rPr>
          <w:rFonts w:hint="eastAsia"/>
        </w:rPr>
        <w:t>6</w:t>
      </w:r>
      <w:r>
        <w:rPr>
          <w:rFonts w:hint="eastAsia"/>
        </w:rPr>
        <w:t>步</w:t>
      </w:r>
    </w:p>
    <w:p w:rsidR="009B7B31" w:rsidRDefault="009B7B31" w:rsidP="009B7B31">
      <w:pPr>
        <w:numPr>
          <w:ilvl w:val="0"/>
          <w:numId w:val="1"/>
        </w:numPr>
      </w:pPr>
      <w:r>
        <w:rPr>
          <w:rFonts w:hint="eastAsia"/>
        </w:rPr>
        <w:t>检测常量池</w:t>
      </w:r>
      <w:r>
        <w:rPr>
          <w:rFonts w:hint="eastAsia"/>
        </w:rPr>
        <w:t>,</w:t>
      </w:r>
      <w:r>
        <w:rPr>
          <w:rFonts w:hint="eastAsia"/>
        </w:rPr>
        <w:t>如果常量池有这个对象</w:t>
      </w:r>
      <w:r>
        <w:rPr>
          <w:rFonts w:hint="eastAsia"/>
        </w:rPr>
        <w:t>,</w:t>
      </w:r>
      <w:r>
        <w:rPr>
          <w:rFonts w:hint="eastAsia"/>
        </w:rPr>
        <w:t>那么取这个对象</w:t>
      </w:r>
      <w:r>
        <w:rPr>
          <w:rFonts w:hint="eastAsia"/>
        </w:rPr>
        <w:t>end</w:t>
      </w:r>
    </w:p>
    <w:p w:rsidR="009B7B31" w:rsidRDefault="009B7B31" w:rsidP="009B7B31">
      <w:pPr>
        <w:numPr>
          <w:ilvl w:val="0"/>
          <w:numId w:val="1"/>
        </w:numPr>
      </w:pPr>
      <w:r>
        <w:rPr>
          <w:rFonts w:hint="eastAsia"/>
        </w:rPr>
        <w:t>检测这个类</w:t>
      </w:r>
      <w:r>
        <w:rPr>
          <w:rFonts w:hint="eastAsia"/>
        </w:rPr>
        <w:t>,</w:t>
      </w:r>
      <w:r>
        <w:rPr>
          <w:rFonts w:hint="eastAsia"/>
        </w:rPr>
        <w:t>是否有被加载</w:t>
      </w:r>
      <w:r>
        <w:rPr>
          <w:rFonts w:hint="eastAsia"/>
        </w:rPr>
        <w:t>,</w:t>
      </w:r>
      <w:r>
        <w:rPr>
          <w:rFonts w:hint="eastAsia"/>
        </w:rPr>
        <w:t>解析和初始化</w:t>
      </w:r>
      <w:r>
        <w:rPr>
          <w:rFonts w:hint="eastAsia"/>
        </w:rPr>
        <w:t>,</w:t>
      </w:r>
      <w:r>
        <w:rPr>
          <w:rFonts w:hint="eastAsia"/>
        </w:rPr>
        <w:t>如果没有</w:t>
      </w:r>
      <w:r>
        <w:rPr>
          <w:rFonts w:hint="eastAsia"/>
        </w:rPr>
        <w:t>,</w:t>
      </w:r>
      <w:r>
        <w:rPr>
          <w:rFonts w:hint="eastAsia"/>
        </w:rPr>
        <w:t>先解析这个类</w:t>
      </w:r>
    </w:p>
    <w:p w:rsidR="009B7B31" w:rsidRDefault="009B7B31" w:rsidP="009B7B31">
      <w:pPr>
        <w:numPr>
          <w:ilvl w:val="0"/>
          <w:numId w:val="1"/>
        </w:numPr>
      </w:pPr>
      <w:r>
        <w:rPr>
          <w:rFonts w:hint="eastAsia"/>
        </w:rPr>
        <w:t>分配内存</w:t>
      </w:r>
    </w:p>
    <w:p w:rsidR="009B7B31" w:rsidRDefault="009B7B31" w:rsidP="009B7B31">
      <w:pPr>
        <w:numPr>
          <w:ilvl w:val="0"/>
          <w:numId w:val="1"/>
        </w:numPr>
      </w:pPr>
      <w:r>
        <w:rPr>
          <w:rFonts w:hint="eastAsia"/>
        </w:rPr>
        <w:t>初始化所有字段</w:t>
      </w:r>
      <w:r>
        <w:rPr>
          <w:rFonts w:hint="eastAsia"/>
        </w:rPr>
        <w:t>,</w:t>
      </w:r>
      <w:r>
        <w:rPr>
          <w:rFonts w:hint="eastAsia"/>
        </w:rPr>
        <w:t>为默认值</w:t>
      </w:r>
      <w:r>
        <w:rPr>
          <w:rFonts w:hint="eastAsia"/>
        </w:rPr>
        <w:t>,0,false,null</w:t>
      </w:r>
    </w:p>
    <w:p w:rsidR="009B7B31" w:rsidRDefault="009B7B31" w:rsidP="009B7B31">
      <w:pPr>
        <w:numPr>
          <w:ilvl w:val="0"/>
          <w:numId w:val="1"/>
        </w:numPr>
      </w:pPr>
      <w:r>
        <w:rPr>
          <w:rFonts w:hint="eastAsia"/>
        </w:rPr>
        <w:t>执行类的静态块</w:t>
      </w:r>
      <w:r>
        <w:rPr>
          <w:rFonts w:hint="eastAsia"/>
        </w:rPr>
        <w:t>,</w:t>
      </w:r>
      <w:r>
        <w:rPr>
          <w:rFonts w:hint="eastAsia"/>
        </w:rPr>
        <w:t>赋值静态变量</w:t>
      </w:r>
    </w:p>
    <w:p w:rsidR="009B7B31" w:rsidRDefault="009B7B31" w:rsidP="009B7B31">
      <w:pPr>
        <w:numPr>
          <w:ilvl w:val="0"/>
          <w:numId w:val="1"/>
        </w:numPr>
      </w:pPr>
      <w:r>
        <w:rPr>
          <w:rFonts w:hint="eastAsia"/>
        </w:rPr>
        <w:t>构造函数</w:t>
      </w:r>
      <w:r>
        <w:rPr>
          <w:rFonts w:hint="eastAsia"/>
        </w:rPr>
        <w:t xml:space="preserve"> </w:t>
      </w:r>
    </w:p>
    <w:p w:rsidR="009B7B31" w:rsidRDefault="009B7B31" w:rsidP="009B7B31">
      <w:r>
        <w:rPr>
          <w:rFonts w:hint="eastAsia"/>
        </w:rPr>
        <w:t>以上</w:t>
      </w:r>
      <w:r>
        <w:rPr>
          <w:rFonts w:hint="eastAsia"/>
        </w:rPr>
        <w:t>,</w:t>
      </w:r>
      <w:r>
        <w:rPr>
          <w:rFonts w:hint="eastAsia"/>
        </w:rPr>
        <w:t>完成一个对象的构造</w:t>
      </w:r>
      <w:r>
        <w:rPr>
          <w:rFonts w:hint="eastAsia"/>
        </w:rPr>
        <w:t>.</w:t>
      </w:r>
      <w:r>
        <w:rPr>
          <w:rFonts w:hint="eastAsia"/>
        </w:rPr>
        <w:t>其中</w:t>
      </w:r>
      <w:r>
        <w:rPr>
          <w:rFonts w:hint="eastAsia"/>
        </w:rPr>
        <w:t>,1~4</w:t>
      </w:r>
      <w:r>
        <w:rPr>
          <w:rFonts w:hint="eastAsia"/>
        </w:rPr>
        <w:t>是虚拟机完成的</w:t>
      </w:r>
      <w:r>
        <w:rPr>
          <w:rFonts w:hint="eastAsia"/>
        </w:rPr>
        <w:t>,56</w:t>
      </w:r>
      <w:r>
        <w:rPr>
          <w:rFonts w:hint="eastAsia"/>
        </w:rPr>
        <w:t>是代码可控的</w:t>
      </w:r>
      <w:r>
        <w:rPr>
          <w:rFonts w:hint="eastAsia"/>
        </w:rPr>
        <w:t>.</w:t>
      </w:r>
    </w:p>
    <w:p w:rsidR="009B7B31" w:rsidRDefault="009B7B31" w:rsidP="009B7B31"/>
    <w:p w:rsidR="009B7B31" w:rsidRDefault="00D908FD" w:rsidP="009B7B31">
      <w:pPr>
        <w:pStyle w:val="2"/>
      </w:pPr>
      <w:r>
        <w:rPr>
          <w:rFonts w:hint="eastAsia"/>
        </w:rPr>
        <w:t>2.2</w:t>
      </w:r>
      <w:r w:rsidR="009B7B31">
        <w:rPr>
          <w:rFonts w:hint="eastAsia"/>
        </w:rPr>
        <w:t>分配内存相关</w:t>
      </w:r>
    </w:p>
    <w:p w:rsidR="009B7B31" w:rsidRDefault="00D908FD" w:rsidP="00D908FD">
      <w:pPr>
        <w:pStyle w:val="3"/>
      </w:pPr>
      <w:r>
        <w:rPr>
          <w:rFonts w:hint="eastAsia"/>
        </w:rPr>
        <w:t>2.2</w:t>
      </w:r>
      <w:r w:rsidR="009B7B31">
        <w:rPr>
          <w:rFonts w:hint="eastAsia"/>
        </w:rPr>
        <w:t>.</w:t>
      </w:r>
      <w:r>
        <w:rPr>
          <w:rFonts w:hint="eastAsia"/>
        </w:rPr>
        <w:t>1</w:t>
      </w:r>
      <w:r w:rsidR="009B7B31">
        <w:rPr>
          <w:rFonts w:hint="eastAsia"/>
        </w:rPr>
        <w:t>方法</w:t>
      </w:r>
    </w:p>
    <w:p w:rsidR="009B7B31" w:rsidRPr="00D908FD" w:rsidRDefault="00D908FD" w:rsidP="009B7B31">
      <w:pPr>
        <w:rPr>
          <w:b/>
        </w:rPr>
      </w:pPr>
      <w:r w:rsidRPr="00D908FD">
        <w:rPr>
          <w:rFonts w:hint="eastAsia"/>
          <w:b/>
        </w:rPr>
        <w:t>1.</w:t>
      </w:r>
      <w:r w:rsidR="009B7B31" w:rsidRPr="00D908FD">
        <w:rPr>
          <w:rFonts w:hint="eastAsia"/>
          <w:b/>
        </w:rPr>
        <w:t>指针碰撞</w:t>
      </w:r>
    </w:p>
    <w:p w:rsidR="009B7B31" w:rsidRDefault="009B7B31" w:rsidP="009B7B31">
      <w:r>
        <w:rPr>
          <w:rFonts w:hint="eastAsia"/>
        </w:rPr>
        <w:t>假设内存是规整的</w:t>
      </w:r>
      <w:r>
        <w:rPr>
          <w:rFonts w:hint="eastAsia"/>
        </w:rPr>
        <w:t>,</w:t>
      </w:r>
      <w:r>
        <w:rPr>
          <w:rFonts w:hint="eastAsia"/>
        </w:rPr>
        <w:t>空闲的全放一边</w:t>
      </w:r>
      <w:r>
        <w:rPr>
          <w:rFonts w:hint="eastAsia"/>
        </w:rPr>
        <w:t>,</w:t>
      </w:r>
      <w:r>
        <w:rPr>
          <w:rFonts w:hint="eastAsia"/>
        </w:rPr>
        <w:t>非空闲的全放一边</w:t>
      </w:r>
      <w:r>
        <w:rPr>
          <w:rFonts w:hint="eastAsia"/>
        </w:rPr>
        <w:t>,</w:t>
      </w:r>
      <w:r>
        <w:rPr>
          <w:rFonts w:hint="eastAsia"/>
        </w:rPr>
        <w:t>那么只要简单的移动指针位置就可</w:t>
      </w:r>
      <w:r>
        <w:rPr>
          <w:rFonts w:hint="eastAsia"/>
        </w:rPr>
        <w:lastRenderedPageBreak/>
        <w:t>以了</w:t>
      </w:r>
      <w:r>
        <w:rPr>
          <w:rFonts w:hint="eastAsia"/>
        </w:rPr>
        <w:t>,</w:t>
      </w:r>
      <w:r>
        <w:rPr>
          <w:rFonts w:hint="eastAsia"/>
        </w:rPr>
        <w:t>这个叫指针碰撞</w:t>
      </w:r>
      <w:r>
        <w:rPr>
          <w:rFonts w:hint="eastAsia"/>
        </w:rPr>
        <w:t>.</w:t>
      </w:r>
    </w:p>
    <w:p w:rsidR="009B7B31" w:rsidRPr="00D908FD" w:rsidRDefault="00D908FD" w:rsidP="009B7B31">
      <w:pPr>
        <w:rPr>
          <w:b/>
        </w:rPr>
      </w:pPr>
      <w:r w:rsidRPr="00D908FD">
        <w:rPr>
          <w:rFonts w:hint="eastAsia"/>
          <w:b/>
        </w:rPr>
        <w:t>2.</w:t>
      </w:r>
      <w:r w:rsidR="009B7B31" w:rsidRPr="00D908FD">
        <w:rPr>
          <w:rFonts w:hint="eastAsia"/>
          <w:b/>
        </w:rPr>
        <w:t>空闲列表</w:t>
      </w:r>
    </w:p>
    <w:p w:rsidR="009B7B31" w:rsidRDefault="009B7B31" w:rsidP="009B7B31">
      <w:r>
        <w:rPr>
          <w:rFonts w:hint="eastAsia"/>
        </w:rPr>
        <w:t>内存并不规整</w:t>
      </w:r>
      <w:r>
        <w:rPr>
          <w:rFonts w:hint="eastAsia"/>
        </w:rPr>
        <w:t>,</w:t>
      </w:r>
      <w:r>
        <w:rPr>
          <w:rFonts w:hint="eastAsia"/>
        </w:rPr>
        <w:t>那就要维护一个列表</w:t>
      </w:r>
      <w:r>
        <w:rPr>
          <w:rFonts w:hint="eastAsia"/>
        </w:rPr>
        <w:t>,</w:t>
      </w:r>
      <w:r>
        <w:rPr>
          <w:rFonts w:hint="eastAsia"/>
        </w:rPr>
        <w:t>告知哪些内存可用</w:t>
      </w:r>
      <w:r>
        <w:rPr>
          <w:rFonts w:hint="eastAsia"/>
        </w:rPr>
        <w:t>,</w:t>
      </w:r>
      <w:r>
        <w:rPr>
          <w:rFonts w:hint="eastAsia"/>
        </w:rPr>
        <w:t>哪些内存不可用</w:t>
      </w:r>
      <w:r>
        <w:rPr>
          <w:rFonts w:hint="eastAsia"/>
        </w:rPr>
        <w:t>.</w:t>
      </w:r>
      <w:r>
        <w:rPr>
          <w:rFonts w:hint="eastAsia"/>
        </w:rPr>
        <w:t>分配时候</w:t>
      </w:r>
      <w:r>
        <w:rPr>
          <w:rFonts w:hint="eastAsia"/>
        </w:rPr>
        <w:t>,</w:t>
      </w:r>
      <w:r>
        <w:rPr>
          <w:rFonts w:hint="eastAsia"/>
        </w:rPr>
        <w:t>找到一个足够大的</w:t>
      </w:r>
      <w:r>
        <w:rPr>
          <w:rFonts w:hint="eastAsia"/>
        </w:rPr>
        <w:t>,</w:t>
      </w:r>
      <w:r>
        <w:rPr>
          <w:rFonts w:hint="eastAsia"/>
        </w:rPr>
        <w:t>分配内存</w:t>
      </w:r>
      <w:r>
        <w:rPr>
          <w:rFonts w:hint="eastAsia"/>
        </w:rPr>
        <w:t>,</w:t>
      </w:r>
      <w:r>
        <w:rPr>
          <w:rFonts w:hint="eastAsia"/>
        </w:rPr>
        <w:t>并且更新列表</w:t>
      </w:r>
      <w:r>
        <w:rPr>
          <w:rFonts w:hint="eastAsia"/>
        </w:rPr>
        <w:t>.</w:t>
      </w:r>
    </w:p>
    <w:p w:rsidR="009B7B31" w:rsidRDefault="009B7B31" w:rsidP="009B7B31">
      <w:r>
        <w:rPr>
          <w:rFonts w:hint="eastAsia"/>
        </w:rPr>
        <w:t>内存是否规整</w:t>
      </w:r>
      <w:r>
        <w:rPr>
          <w:rFonts w:hint="eastAsia"/>
        </w:rPr>
        <w:t>,</w:t>
      </w:r>
      <w:r>
        <w:rPr>
          <w:rFonts w:hint="eastAsia"/>
        </w:rPr>
        <w:t>跟</w:t>
      </w:r>
      <w:r>
        <w:rPr>
          <w:rFonts w:hint="eastAsia"/>
        </w:rPr>
        <w:t>gc</w:t>
      </w:r>
      <w:r>
        <w:rPr>
          <w:rFonts w:hint="eastAsia"/>
        </w:rPr>
        <w:t>相关</w:t>
      </w:r>
      <w:r>
        <w:rPr>
          <w:rFonts w:hint="eastAsia"/>
        </w:rPr>
        <w:t>.</w:t>
      </w:r>
    </w:p>
    <w:p w:rsidR="009B7B31" w:rsidRDefault="009B7B31" w:rsidP="009B7B31"/>
    <w:p w:rsidR="009B7B31" w:rsidRDefault="00D908FD" w:rsidP="00D908FD">
      <w:pPr>
        <w:pStyle w:val="3"/>
      </w:pPr>
      <w:r>
        <w:rPr>
          <w:rFonts w:hint="eastAsia"/>
        </w:rPr>
        <w:t>2.2.2</w:t>
      </w:r>
      <w:r w:rsidR="009B7B31">
        <w:rPr>
          <w:rFonts w:hint="eastAsia"/>
        </w:rPr>
        <w:t>同步</w:t>
      </w:r>
    </w:p>
    <w:p w:rsidR="009B7B31" w:rsidRDefault="009B7B31" w:rsidP="009B7B31">
      <w:r>
        <w:rPr>
          <w:rFonts w:hint="eastAsia"/>
        </w:rPr>
        <w:t>在多个线程中</w:t>
      </w:r>
      <w:r>
        <w:rPr>
          <w:rFonts w:hint="eastAsia"/>
        </w:rPr>
        <w:t>,</w:t>
      </w:r>
      <w:r>
        <w:rPr>
          <w:rFonts w:hint="eastAsia"/>
        </w:rPr>
        <w:t>即使只是改动指针位置</w:t>
      </w:r>
      <w:r>
        <w:rPr>
          <w:rFonts w:hint="eastAsia"/>
        </w:rPr>
        <w:t>,</w:t>
      </w:r>
      <w:r>
        <w:rPr>
          <w:rFonts w:hint="eastAsia"/>
        </w:rPr>
        <w:t>也有可能产生</w:t>
      </w:r>
      <w:r>
        <w:rPr>
          <w:rFonts w:hint="eastAsia"/>
        </w:rPr>
        <w:t>,A,B</w:t>
      </w:r>
      <w:r>
        <w:rPr>
          <w:rFonts w:hint="eastAsia"/>
        </w:rPr>
        <w:t>线程</w:t>
      </w:r>
      <w:r>
        <w:rPr>
          <w:rFonts w:hint="eastAsia"/>
        </w:rPr>
        <w:t>,</w:t>
      </w:r>
      <w:r>
        <w:rPr>
          <w:rFonts w:hint="eastAsia"/>
        </w:rPr>
        <w:t>同时申请了一块内存</w:t>
      </w:r>
      <w:r>
        <w:rPr>
          <w:rFonts w:hint="eastAsia"/>
        </w:rPr>
        <w:t>,</w:t>
      </w:r>
      <w:r>
        <w:rPr>
          <w:rFonts w:hint="eastAsia"/>
        </w:rPr>
        <w:t>这就涉及到同步</w:t>
      </w:r>
      <w:r>
        <w:rPr>
          <w:rFonts w:hint="eastAsia"/>
        </w:rPr>
        <w:t>.</w:t>
      </w:r>
      <w:r>
        <w:rPr>
          <w:rFonts w:hint="eastAsia"/>
        </w:rPr>
        <w:t>有两个方案</w:t>
      </w:r>
      <w:r>
        <w:rPr>
          <w:rFonts w:hint="eastAsia"/>
        </w:rPr>
        <w:t>:</w:t>
      </w:r>
    </w:p>
    <w:p w:rsidR="009B7B31" w:rsidRDefault="009B7B31" w:rsidP="009B7B31">
      <w:pPr>
        <w:numPr>
          <w:ilvl w:val="0"/>
          <w:numId w:val="3"/>
        </w:numPr>
      </w:pPr>
      <w:r>
        <w:rPr>
          <w:rFonts w:hint="eastAsia"/>
        </w:rPr>
        <w:t>每次</w:t>
      </w:r>
      <w:r>
        <w:rPr>
          <w:rFonts w:hint="eastAsia"/>
        </w:rPr>
        <w:t>new,</w:t>
      </w:r>
      <w:r>
        <w:rPr>
          <w:rFonts w:hint="eastAsia"/>
        </w:rPr>
        <w:t>都要同步</w:t>
      </w:r>
      <w:r>
        <w:rPr>
          <w:rFonts w:hint="eastAsia"/>
        </w:rPr>
        <w:t>.</w:t>
      </w:r>
    </w:p>
    <w:p w:rsidR="009B7B31" w:rsidRDefault="009B7B31" w:rsidP="009B7B31">
      <w:pPr>
        <w:numPr>
          <w:ilvl w:val="0"/>
          <w:numId w:val="3"/>
        </w:numPr>
      </w:pPr>
      <w:r>
        <w:rPr>
          <w:rFonts w:hint="eastAsia"/>
        </w:rPr>
        <w:t>给线程分配本地缓冲</w:t>
      </w:r>
      <w:r>
        <w:rPr>
          <w:rFonts w:hint="eastAsia"/>
        </w:rPr>
        <w:t>TLAB(thread local allocation buffer),new</w:t>
      </w:r>
      <w:r>
        <w:rPr>
          <w:rFonts w:hint="eastAsia"/>
        </w:rPr>
        <w:t>在本地缓冲上</w:t>
      </w:r>
      <w:r>
        <w:rPr>
          <w:rFonts w:hint="eastAsia"/>
        </w:rPr>
        <w:t>,</w:t>
      </w:r>
      <w:r>
        <w:rPr>
          <w:rFonts w:hint="eastAsia"/>
        </w:rPr>
        <w:t>更新到主存上时候</w:t>
      </w:r>
      <w:r>
        <w:rPr>
          <w:rFonts w:hint="eastAsia"/>
        </w:rPr>
        <w:t>,</w:t>
      </w:r>
      <w:r>
        <w:rPr>
          <w:rFonts w:hint="eastAsia"/>
        </w:rPr>
        <w:t>再同步</w:t>
      </w:r>
      <w:r>
        <w:rPr>
          <w:rFonts w:hint="eastAsia"/>
        </w:rPr>
        <w:t>.</w:t>
      </w:r>
    </w:p>
    <w:p w:rsidR="009B7B31" w:rsidRDefault="009B7B31" w:rsidP="009B7B31"/>
    <w:p w:rsidR="009B7B31" w:rsidRDefault="00D908FD" w:rsidP="00D908FD">
      <w:pPr>
        <w:pStyle w:val="2"/>
      </w:pPr>
      <w:r>
        <w:rPr>
          <w:rFonts w:hint="eastAsia"/>
        </w:rPr>
        <w:t>2.3</w:t>
      </w:r>
      <w:r w:rsidR="009B7B31">
        <w:rPr>
          <w:rFonts w:hint="eastAsia"/>
        </w:rPr>
        <w:t>内存对象的布局</w:t>
      </w:r>
    </w:p>
    <w:p w:rsidR="00D908FD" w:rsidRPr="00D908FD" w:rsidRDefault="00D908FD" w:rsidP="00D908FD">
      <w:pPr>
        <w:rPr>
          <w:rFonts w:hint="eastAsia"/>
          <w:b/>
        </w:rPr>
      </w:pPr>
      <w:r w:rsidRPr="00D908FD">
        <w:rPr>
          <w:rFonts w:hint="eastAsia"/>
          <w:b/>
        </w:rPr>
        <w:t>1.</w:t>
      </w:r>
      <w:r w:rsidR="009B7B31" w:rsidRPr="00D908FD">
        <w:rPr>
          <w:rFonts w:hint="eastAsia"/>
          <w:b/>
        </w:rPr>
        <w:t>对象头</w:t>
      </w:r>
    </w:p>
    <w:p w:rsidR="009B7B31" w:rsidRDefault="009B7B31" w:rsidP="00D908FD">
      <w:r>
        <w:rPr>
          <w:rFonts w:hint="eastAsia"/>
        </w:rPr>
        <w:t>对象头包含</w:t>
      </w:r>
      <w:r>
        <w:rPr>
          <w:rFonts w:hint="eastAsia"/>
        </w:rPr>
        <w:t>2</w:t>
      </w:r>
      <w:r>
        <w:rPr>
          <w:rFonts w:hint="eastAsia"/>
        </w:rPr>
        <w:t>个部分</w:t>
      </w:r>
      <w:r>
        <w:rPr>
          <w:rFonts w:hint="eastAsia"/>
        </w:rPr>
        <w:t>:</w:t>
      </w:r>
    </w:p>
    <w:p w:rsidR="009B7B31" w:rsidRDefault="009B7B31" w:rsidP="009B7B31">
      <w:pPr>
        <w:rPr>
          <w:rFonts w:hint="eastAsia"/>
        </w:rPr>
      </w:pPr>
      <w:r>
        <w:rPr>
          <w:rFonts w:hint="eastAsia"/>
        </w:rPr>
        <w:t>运行时数据：</w:t>
      </w:r>
      <w:r>
        <w:rPr>
          <w:rFonts w:hint="eastAsia"/>
        </w:rPr>
        <w:t>hashcode,,lock</w:t>
      </w:r>
      <w:r>
        <w:rPr>
          <w:rFonts w:hint="eastAsia"/>
        </w:rPr>
        <w:t>标志</w:t>
      </w:r>
      <w:r>
        <w:rPr>
          <w:rFonts w:hint="eastAsia"/>
        </w:rPr>
        <w:t>,gc</w:t>
      </w:r>
      <w:r>
        <w:rPr>
          <w:rFonts w:hint="eastAsia"/>
        </w:rPr>
        <w:t>年代</w:t>
      </w:r>
      <w:r>
        <w:rPr>
          <w:rFonts w:hint="eastAsia"/>
        </w:rPr>
        <w:t>......</w:t>
      </w:r>
    </w:p>
    <w:p w:rsidR="009B7B31" w:rsidRDefault="009B7B31" w:rsidP="009B7B31">
      <w:r>
        <w:rPr>
          <w:rFonts w:hint="eastAsia"/>
        </w:rPr>
        <w:t>类型指针：它是哪个类的实例。（有的虚拟机，没有这个位）</w:t>
      </w:r>
    </w:p>
    <w:p w:rsidR="00D908FD" w:rsidRPr="00D908FD" w:rsidRDefault="00D908FD" w:rsidP="00D908FD">
      <w:pPr>
        <w:rPr>
          <w:rFonts w:hint="eastAsia"/>
          <w:b/>
        </w:rPr>
      </w:pPr>
      <w:r w:rsidRPr="00D908FD">
        <w:rPr>
          <w:rFonts w:hint="eastAsia"/>
          <w:b/>
        </w:rPr>
        <w:t>2.</w:t>
      </w:r>
      <w:r w:rsidR="009B7B31" w:rsidRPr="00D908FD">
        <w:rPr>
          <w:rFonts w:hint="eastAsia"/>
          <w:b/>
        </w:rPr>
        <w:t>实例数据</w:t>
      </w:r>
    </w:p>
    <w:p w:rsidR="009B7B31" w:rsidRDefault="009B7B31" w:rsidP="00D908FD">
      <w:r>
        <w:rPr>
          <w:rFonts w:hint="eastAsia"/>
        </w:rPr>
        <w:t>就是各个字段的数据。</w:t>
      </w:r>
    </w:p>
    <w:p w:rsidR="00D908FD" w:rsidRPr="00D908FD" w:rsidRDefault="00D908FD" w:rsidP="00D908FD">
      <w:pPr>
        <w:rPr>
          <w:rFonts w:hint="eastAsia"/>
          <w:b/>
        </w:rPr>
      </w:pPr>
      <w:r w:rsidRPr="00D908FD">
        <w:rPr>
          <w:rFonts w:hint="eastAsia"/>
          <w:b/>
        </w:rPr>
        <w:t>3</w:t>
      </w:r>
      <w:r>
        <w:rPr>
          <w:rFonts w:hint="eastAsia"/>
          <w:b/>
        </w:rPr>
        <w:t>.</w:t>
      </w:r>
      <w:r w:rsidR="009B7B31" w:rsidRPr="00D908FD">
        <w:rPr>
          <w:rFonts w:hint="eastAsia"/>
          <w:b/>
        </w:rPr>
        <w:t>填充位</w:t>
      </w:r>
    </w:p>
    <w:p w:rsidR="009B7B31" w:rsidRDefault="009B7B31" w:rsidP="00D908FD">
      <w:r>
        <w:rPr>
          <w:rFonts w:hint="eastAsia"/>
        </w:rPr>
        <w:t>不是必然存在的。</w:t>
      </w:r>
    </w:p>
    <w:p w:rsidR="009B7B31" w:rsidRDefault="009B7B31" w:rsidP="009B7B31"/>
    <w:p w:rsidR="009B7B31" w:rsidRDefault="00D908FD" w:rsidP="00D908FD">
      <w:pPr>
        <w:pStyle w:val="2"/>
      </w:pPr>
      <w:r>
        <w:rPr>
          <w:rFonts w:hint="eastAsia"/>
        </w:rPr>
        <w:t>2.4</w:t>
      </w:r>
      <w:r w:rsidR="009B7B31">
        <w:rPr>
          <w:rFonts w:hint="eastAsia"/>
        </w:rPr>
        <w:t>访问定位</w:t>
      </w:r>
    </w:p>
    <w:p w:rsidR="009B7B31" w:rsidRPr="00D908FD" w:rsidRDefault="00D908FD" w:rsidP="009B7B31">
      <w:pPr>
        <w:rPr>
          <w:b/>
        </w:rPr>
      </w:pPr>
      <w:r w:rsidRPr="00D908FD">
        <w:rPr>
          <w:rFonts w:hint="eastAsia"/>
          <w:b/>
        </w:rPr>
        <w:t>1.</w:t>
      </w:r>
      <w:r w:rsidR="009B7B31" w:rsidRPr="00D908FD">
        <w:rPr>
          <w:rFonts w:hint="eastAsia"/>
          <w:b/>
        </w:rPr>
        <w:t>句柄式</w:t>
      </w:r>
    </w:p>
    <w:p w:rsidR="009B7B31" w:rsidRDefault="009B7B31" w:rsidP="009B7B31">
      <w:r>
        <w:rPr>
          <w:rFonts w:hint="eastAsia"/>
        </w:rPr>
        <w:t>优势在于，</w:t>
      </w:r>
      <w:r>
        <w:rPr>
          <w:rFonts w:hint="eastAsia"/>
        </w:rPr>
        <w:t>gc</w:t>
      </w:r>
      <w:r>
        <w:rPr>
          <w:rFonts w:hint="eastAsia"/>
        </w:rPr>
        <w:t>的时候，可能伴随着大量的对象移动，这个时候只需要改动句柄。</w:t>
      </w:r>
    </w:p>
    <w:p w:rsidR="009B7B31" w:rsidRDefault="009B7B31" w:rsidP="009B7B31">
      <w:r>
        <w:rPr>
          <w:noProof/>
        </w:rPr>
        <w:lastRenderedPageBreak/>
        <w:drawing>
          <wp:inline distT="0" distB="0" distL="114300" distR="114300" wp14:anchorId="3FDA1483" wp14:editId="2C51B1DE">
            <wp:extent cx="5273040" cy="2644775"/>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644775"/>
                    </a:xfrm>
                    <a:prstGeom prst="rect">
                      <a:avLst/>
                    </a:prstGeom>
                    <a:noFill/>
                    <a:ln w="9525">
                      <a:noFill/>
                      <a:miter/>
                    </a:ln>
                  </pic:spPr>
                </pic:pic>
              </a:graphicData>
            </a:graphic>
          </wp:inline>
        </w:drawing>
      </w:r>
    </w:p>
    <w:p w:rsidR="009B7B31" w:rsidRPr="00D908FD" w:rsidRDefault="00D908FD" w:rsidP="009B7B31">
      <w:pPr>
        <w:rPr>
          <w:b/>
        </w:rPr>
      </w:pPr>
      <w:r w:rsidRPr="00D908FD">
        <w:rPr>
          <w:rFonts w:hint="eastAsia"/>
          <w:b/>
        </w:rPr>
        <w:t>2.</w:t>
      </w:r>
      <w:r w:rsidR="009B7B31" w:rsidRPr="00D908FD">
        <w:rPr>
          <w:rFonts w:hint="eastAsia"/>
          <w:b/>
        </w:rPr>
        <w:t>直接式</w:t>
      </w:r>
    </w:p>
    <w:p w:rsidR="009B7B31" w:rsidRDefault="009B7B31" w:rsidP="009B7B31">
      <w:r>
        <w:rPr>
          <w:rFonts w:hint="eastAsia"/>
        </w:rPr>
        <w:t>优势在于：快，节约了一次寻址的时间</w:t>
      </w:r>
    </w:p>
    <w:p w:rsidR="009B7B31" w:rsidRDefault="009B7B31" w:rsidP="009B7B31">
      <w:r>
        <w:rPr>
          <w:noProof/>
        </w:rPr>
        <w:drawing>
          <wp:inline distT="0" distB="0" distL="114300" distR="114300" wp14:anchorId="781E93C9" wp14:editId="481887A5">
            <wp:extent cx="5271135" cy="2550795"/>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550795"/>
                    </a:xfrm>
                    <a:prstGeom prst="rect">
                      <a:avLst/>
                    </a:prstGeom>
                    <a:noFill/>
                    <a:ln w="9525">
                      <a:noFill/>
                      <a:miter/>
                    </a:ln>
                  </pic:spPr>
                </pic:pic>
              </a:graphicData>
            </a:graphic>
          </wp:inline>
        </w:drawing>
      </w:r>
    </w:p>
    <w:p w:rsidR="009B7B31" w:rsidRDefault="009B7B31" w:rsidP="009B7B31"/>
    <w:p w:rsidR="009B7B31" w:rsidRPr="00D908FD" w:rsidRDefault="00D908FD" w:rsidP="00D908FD">
      <w:pPr>
        <w:pStyle w:val="1"/>
        <w:jc w:val="center"/>
      </w:pPr>
      <w:r>
        <w:rPr>
          <w:rFonts w:hint="eastAsia"/>
        </w:rPr>
        <w:t>三．</w:t>
      </w:r>
      <w:r w:rsidR="009B7B31" w:rsidRPr="00D908FD">
        <w:rPr>
          <w:rFonts w:hint="eastAsia"/>
        </w:rPr>
        <w:t>垃圾收集</w:t>
      </w:r>
    </w:p>
    <w:p w:rsidR="009B7B31" w:rsidRDefault="009B7B31" w:rsidP="009B7B31">
      <w:pPr>
        <w:pStyle w:val="2"/>
      </w:pPr>
      <w:r>
        <w:rPr>
          <w:rFonts w:hint="eastAsia"/>
        </w:rPr>
        <w:t>三个问题：</w:t>
      </w:r>
    </w:p>
    <w:p w:rsidR="009B7B31" w:rsidRDefault="00D908FD" w:rsidP="009B7B31">
      <w:r>
        <w:rPr>
          <w:rFonts w:hint="eastAsia"/>
        </w:rPr>
        <w:t>1.</w:t>
      </w:r>
      <w:r w:rsidR="009B7B31" w:rsidRPr="00D908FD">
        <w:rPr>
          <w:rFonts w:hint="eastAsia"/>
          <w:color w:val="FF0000"/>
        </w:rPr>
        <w:t>哪些</w:t>
      </w:r>
      <w:r w:rsidR="009B7B31">
        <w:rPr>
          <w:rFonts w:hint="eastAsia"/>
        </w:rPr>
        <w:t>需要回收</w:t>
      </w:r>
    </w:p>
    <w:p w:rsidR="009B7B31" w:rsidRDefault="00D908FD" w:rsidP="009B7B31">
      <w:r>
        <w:rPr>
          <w:rFonts w:hint="eastAsia"/>
        </w:rPr>
        <w:t>2.</w:t>
      </w:r>
      <w:r w:rsidR="009B7B31">
        <w:rPr>
          <w:rFonts w:hint="eastAsia"/>
        </w:rPr>
        <w:t>什么</w:t>
      </w:r>
      <w:r w:rsidR="009B7B31" w:rsidRPr="00D908FD">
        <w:rPr>
          <w:rFonts w:hint="eastAsia"/>
          <w:color w:val="FF0000"/>
        </w:rPr>
        <w:t>时候</w:t>
      </w:r>
      <w:r w:rsidR="009B7B31">
        <w:rPr>
          <w:rFonts w:hint="eastAsia"/>
        </w:rPr>
        <w:t>回收</w:t>
      </w:r>
    </w:p>
    <w:p w:rsidR="009B7B31" w:rsidRDefault="00D908FD" w:rsidP="009B7B31">
      <w:r>
        <w:rPr>
          <w:rFonts w:hint="eastAsia"/>
        </w:rPr>
        <w:t>3.</w:t>
      </w:r>
      <w:r w:rsidR="009B7B31" w:rsidRPr="00D908FD">
        <w:rPr>
          <w:rFonts w:hint="eastAsia"/>
          <w:color w:val="FF0000"/>
        </w:rPr>
        <w:t>怎么</w:t>
      </w:r>
      <w:r w:rsidR="009B7B31">
        <w:rPr>
          <w:rFonts w:hint="eastAsia"/>
        </w:rPr>
        <w:t>回收</w:t>
      </w:r>
    </w:p>
    <w:p w:rsidR="009B7B31" w:rsidRDefault="00D908FD" w:rsidP="009B7B31">
      <w:pPr>
        <w:pStyle w:val="2"/>
        <w:rPr>
          <w:rFonts w:hint="eastAsia"/>
        </w:rPr>
      </w:pPr>
      <w:r>
        <w:rPr>
          <w:rFonts w:hint="eastAsia"/>
        </w:rPr>
        <w:lastRenderedPageBreak/>
        <w:t>3.1</w:t>
      </w:r>
      <w:r w:rsidR="009B7B31">
        <w:rPr>
          <w:rFonts w:hint="eastAsia"/>
        </w:rPr>
        <w:t>对象死了没？</w:t>
      </w:r>
    </w:p>
    <w:p w:rsidR="00D908FD" w:rsidRPr="00D908FD" w:rsidRDefault="00D908FD" w:rsidP="00D908FD">
      <w:pPr>
        <w:pStyle w:val="3"/>
      </w:pPr>
      <w:r w:rsidRPr="00D908FD">
        <w:rPr>
          <w:rFonts w:hint="eastAsia"/>
        </w:rPr>
        <w:t>3.1.1</w:t>
      </w:r>
      <w:r w:rsidRPr="00D908FD">
        <w:rPr>
          <w:rFonts w:hint="eastAsia"/>
        </w:rPr>
        <w:t>引用计数</w:t>
      </w:r>
    </w:p>
    <w:p w:rsidR="009B7B31" w:rsidRDefault="009B7B31" w:rsidP="009B7B31">
      <w:r>
        <w:rPr>
          <w:rFonts w:hint="eastAsia"/>
          <w:color w:val="FF0000"/>
        </w:rPr>
        <w:t>引用计数</w:t>
      </w:r>
      <w:r>
        <w:rPr>
          <w:rFonts w:hint="eastAsia"/>
        </w:rPr>
        <w:t>是错误的，不能解决</w:t>
      </w:r>
      <w:r>
        <w:rPr>
          <w:rFonts w:hint="eastAsia"/>
          <w:color w:val="FF0000"/>
        </w:rPr>
        <w:t>循环引用</w:t>
      </w:r>
      <w:r>
        <w:rPr>
          <w:rFonts w:hint="eastAsia"/>
        </w:rPr>
        <w:t>的问题。</w:t>
      </w:r>
    </w:p>
    <w:p w:rsidR="009B7B31" w:rsidRDefault="00D908FD" w:rsidP="00D908FD">
      <w:pPr>
        <w:pStyle w:val="3"/>
        <w:rPr>
          <w:rFonts w:hint="eastAsia"/>
        </w:rPr>
      </w:pPr>
      <w:r w:rsidRPr="00D908FD">
        <w:rPr>
          <w:rFonts w:hint="eastAsia"/>
        </w:rPr>
        <w:t>3.2.2</w:t>
      </w:r>
      <w:r w:rsidRPr="00D908FD">
        <w:rPr>
          <w:rFonts w:hint="eastAsia"/>
        </w:rPr>
        <w:t>可达性分析</w:t>
      </w:r>
    </w:p>
    <w:p w:rsidR="00D908FD" w:rsidRPr="00D908FD" w:rsidRDefault="00D908FD" w:rsidP="00D908FD">
      <w:r>
        <w:rPr>
          <w:rFonts w:hint="eastAsia"/>
        </w:rPr>
        <w:t>从</w:t>
      </w:r>
      <w:r>
        <w:rPr>
          <w:rFonts w:hint="eastAsia"/>
        </w:rPr>
        <w:t>GC roots</w:t>
      </w:r>
      <w:r>
        <w:rPr>
          <w:rFonts w:hint="eastAsia"/>
        </w:rPr>
        <w:t>节点是否可以达到这个对象。</w:t>
      </w:r>
    </w:p>
    <w:p w:rsidR="009B7B31" w:rsidRDefault="009B7B31" w:rsidP="009B7B31">
      <w:r>
        <w:rPr>
          <w:noProof/>
        </w:rPr>
        <w:drawing>
          <wp:inline distT="0" distB="0" distL="114300" distR="114300" wp14:anchorId="3CAAE830" wp14:editId="039A5AA0">
            <wp:extent cx="5271770" cy="3568065"/>
            <wp:effectExtent l="0" t="0" r="508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770" cy="3568065"/>
                    </a:xfrm>
                    <a:prstGeom prst="rect">
                      <a:avLst/>
                    </a:prstGeom>
                    <a:noFill/>
                    <a:ln w="9525">
                      <a:noFill/>
                      <a:miter/>
                    </a:ln>
                  </pic:spPr>
                </pic:pic>
              </a:graphicData>
            </a:graphic>
          </wp:inline>
        </w:drawing>
      </w:r>
    </w:p>
    <w:p w:rsidR="00D908FD" w:rsidRDefault="00D908FD" w:rsidP="00D908FD">
      <w:r>
        <w:rPr>
          <w:rFonts w:hint="eastAsia"/>
        </w:rPr>
        <w:t>在</w:t>
      </w:r>
      <w:r>
        <w:rPr>
          <w:rFonts w:hint="eastAsia"/>
        </w:rPr>
        <w:t>Java</w:t>
      </w:r>
      <w:r>
        <w:rPr>
          <w:rFonts w:hint="eastAsia"/>
        </w:rPr>
        <w:t>语言中，可作为</w:t>
      </w:r>
      <w:r>
        <w:rPr>
          <w:rFonts w:hint="eastAsia"/>
        </w:rPr>
        <w:t>GC Roots</w:t>
      </w:r>
      <w:r>
        <w:rPr>
          <w:rFonts w:hint="eastAsia"/>
        </w:rPr>
        <w:t>的对象包括下面几种：</w:t>
      </w:r>
    </w:p>
    <w:p w:rsidR="00D908FD" w:rsidRDefault="00D908FD" w:rsidP="00D908FD">
      <w:r>
        <w:rPr>
          <w:rFonts w:hint="eastAsia"/>
        </w:rPr>
        <w:t>1.</w:t>
      </w:r>
      <w:r>
        <w:rPr>
          <w:rFonts w:hint="eastAsia"/>
        </w:rPr>
        <w:t>虚拟机栈（栈帧中的本地变量表）中引用的对象。</w:t>
      </w:r>
    </w:p>
    <w:p w:rsidR="00D908FD" w:rsidRDefault="00D908FD" w:rsidP="00D908FD">
      <w:r>
        <w:rPr>
          <w:rFonts w:hint="eastAsia"/>
        </w:rPr>
        <w:t>2.</w:t>
      </w:r>
      <w:r>
        <w:rPr>
          <w:rFonts w:hint="eastAsia"/>
        </w:rPr>
        <w:t>方法区中类静态属性引用的对象。</w:t>
      </w:r>
    </w:p>
    <w:p w:rsidR="00D908FD" w:rsidRDefault="00D908FD" w:rsidP="00D908FD">
      <w:r>
        <w:rPr>
          <w:rFonts w:hint="eastAsia"/>
        </w:rPr>
        <w:t>3.</w:t>
      </w:r>
      <w:r>
        <w:rPr>
          <w:rFonts w:hint="eastAsia"/>
        </w:rPr>
        <w:t>方法区中常量引用的对象。</w:t>
      </w:r>
    </w:p>
    <w:p w:rsidR="00D908FD" w:rsidRDefault="00D908FD" w:rsidP="00D908FD">
      <w:r>
        <w:rPr>
          <w:rFonts w:hint="eastAsia"/>
        </w:rPr>
        <w:t>4.</w:t>
      </w:r>
      <w:r>
        <w:rPr>
          <w:rFonts w:hint="eastAsia"/>
        </w:rPr>
        <w:t>本地方法栈中</w:t>
      </w:r>
      <w:r>
        <w:rPr>
          <w:rFonts w:hint="eastAsia"/>
        </w:rPr>
        <w:t>JNI</w:t>
      </w:r>
      <w:r>
        <w:rPr>
          <w:rFonts w:hint="eastAsia"/>
        </w:rPr>
        <w:t>（即一般说的</w:t>
      </w:r>
      <w:r>
        <w:rPr>
          <w:rFonts w:hint="eastAsia"/>
        </w:rPr>
        <w:t>Native</w:t>
      </w:r>
      <w:r>
        <w:rPr>
          <w:rFonts w:hint="eastAsia"/>
        </w:rPr>
        <w:t>方法）引用的对象</w:t>
      </w:r>
    </w:p>
    <w:p w:rsidR="009B7B31" w:rsidRDefault="009B7B31" w:rsidP="009B7B31"/>
    <w:p w:rsidR="009B7B31" w:rsidRDefault="00D908FD" w:rsidP="009B7B31">
      <w:pPr>
        <w:pStyle w:val="2"/>
      </w:pPr>
      <w:r>
        <w:rPr>
          <w:rFonts w:hint="eastAsia"/>
        </w:rPr>
        <w:t xml:space="preserve">3.2 </w:t>
      </w:r>
      <w:r w:rsidR="009B7B31">
        <w:rPr>
          <w:rFonts w:hint="eastAsia"/>
        </w:rPr>
        <w:t>Finalize</w:t>
      </w:r>
      <w:r>
        <w:rPr>
          <w:rFonts w:hint="eastAsia"/>
        </w:rPr>
        <w:t>起死回生</w:t>
      </w:r>
    </w:p>
    <w:p w:rsidR="009B7B31" w:rsidRDefault="009B7B31" w:rsidP="009B7B31">
      <w:r>
        <w:rPr>
          <w:rFonts w:hint="eastAsia"/>
        </w:rPr>
        <w:t>回收一个对象的过程：</w:t>
      </w:r>
    </w:p>
    <w:p w:rsidR="009B7B31" w:rsidRDefault="009B7B31" w:rsidP="009B7B31">
      <w:pPr>
        <w:numPr>
          <w:ilvl w:val="0"/>
          <w:numId w:val="5"/>
        </w:numPr>
      </w:pPr>
      <w:r>
        <w:rPr>
          <w:rFonts w:hint="eastAsia"/>
        </w:rPr>
        <w:t>可达性算法中，不可达的对象，判缓刑。</w:t>
      </w:r>
    </w:p>
    <w:p w:rsidR="009B7B31" w:rsidRDefault="009B7B31" w:rsidP="009B7B31">
      <w:pPr>
        <w:numPr>
          <w:ilvl w:val="0"/>
          <w:numId w:val="5"/>
        </w:numPr>
      </w:pPr>
      <w:r>
        <w:rPr>
          <w:rFonts w:hint="eastAsia"/>
        </w:rPr>
        <w:t>缓刑的对象，如果没有复写</w:t>
      </w:r>
      <w:r>
        <w:rPr>
          <w:rFonts w:hint="eastAsia"/>
        </w:rPr>
        <w:t>finalize</w:t>
      </w:r>
      <w:r>
        <w:rPr>
          <w:rFonts w:hint="eastAsia"/>
        </w:rPr>
        <w:t>方法，判死刑，可以</w:t>
      </w:r>
      <w:r>
        <w:rPr>
          <w:rFonts w:hint="eastAsia"/>
        </w:rPr>
        <w:t>gc</w:t>
      </w:r>
      <w:r>
        <w:rPr>
          <w:rFonts w:hint="eastAsia"/>
        </w:rPr>
        <w:t>掉了</w:t>
      </w:r>
    </w:p>
    <w:p w:rsidR="009B7B31" w:rsidRDefault="009B7B31" w:rsidP="009B7B31">
      <w:pPr>
        <w:numPr>
          <w:ilvl w:val="0"/>
          <w:numId w:val="5"/>
        </w:numPr>
      </w:pPr>
      <w:r>
        <w:rPr>
          <w:rFonts w:hint="eastAsia"/>
        </w:rPr>
        <w:t>缓刑的对象，如果有复写</w:t>
      </w:r>
      <w:r>
        <w:rPr>
          <w:rFonts w:hint="eastAsia"/>
        </w:rPr>
        <w:t>finalize</w:t>
      </w:r>
      <w:r>
        <w:rPr>
          <w:rFonts w:hint="eastAsia"/>
        </w:rPr>
        <w:t>方法，缓刑的对象执行</w:t>
      </w:r>
      <w:r>
        <w:rPr>
          <w:rFonts w:hint="eastAsia"/>
        </w:rPr>
        <w:t>finalize</w:t>
      </w:r>
      <w:r>
        <w:rPr>
          <w:rFonts w:hint="eastAsia"/>
        </w:rPr>
        <w:t>，如果在</w:t>
      </w:r>
      <w:r>
        <w:rPr>
          <w:rFonts w:hint="eastAsia"/>
        </w:rPr>
        <w:t>finalize</w:t>
      </w:r>
      <w:r>
        <w:rPr>
          <w:rFonts w:hint="eastAsia"/>
        </w:rPr>
        <w:t>中，又被</w:t>
      </w:r>
      <w:r>
        <w:rPr>
          <w:rFonts w:hint="eastAsia"/>
        </w:rPr>
        <w:lastRenderedPageBreak/>
        <w:t>人引用了，可以拯救自己</w:t>
      </w:r>
    </w:p>
    <w:p w:rsidR="009B7B31" w:rsidRDefault="009B7B31" w:rsidP="009B7B31">
      <w:pPr>
        <w:numPr>
          <w:ilvl w:val="0"/>
          <w:numId w:val="5"/>
        </w:numPr>
      </w:pPr>
      <w:r>
        <w:rPr>
          <w:rFonts w:hint="eastAsia"/>
        </w:rPr>
        <w:t>在下一次可达性判断中，如果做过</w:t>
      </w:r>
      <w:r>
        <w:rPr>
          <w:rFonts w:hint="eastAsia"/>
        </w:rPr>
        <w:t>finalize</w:t>
      </w:r>
      <w:r>
        <w:rPr>
          <w:rFonts w:hint="eastAsia"/>
        </w:rPr>
        <w:t>的对象，又不可达了，就直接可以</w:t>
      </w:r>
      <w:r>
        <w:rPr>
          <w:rFonts w:hint="eastAsia"/>
        </w:rPr>
        <w:t>gc</w:t>
      </w:r>
      <w:r>
        <w:rPr>
          <w:rFonts w:hint="eastAsia"/>
        </w:rPr>
        <w:t>掉。</w:t>
      </w:r>
    </w:p>
    <w:p w:rsidR="009B7B31" w:rsidRDefault="009B7B31" w:rsidP="009B7B31"/>
    <w:p w:rsidR="009B7B31" w:rsidRDefault="009B7B31" w:rsidP="009B7B31">
      <w:r>
        <w:rPr>
          <w:rFonts w:hint="eastAsia"/>
        </w:rPr>
        <w:t>Finalize</w:t>
      </w:r>
      <w:r>
        <w:rPr>
          <w:rFonts w:hint="eastAsia"/>
        </w:rPr>
        <w:t>，不一定会执行完，因为如果</w:t>
      </w:r>
      <w:r>
        <w:rPr>
          <w:rFonts w:hint="eastAsia"/>
        </w:rPr>
        <w:t>finalzie</w:t>
      </w:r>
      <w:r>
        <w:rPr>
          <w:rFonts w:hint="eastAsia"/>
        </w:rPr>
        <w:t>太慢或者死循环的话，会造成</w:t>
      </w:r>
      <w:r>
        <w:rPr>
          <w:rFonts w:hint="eastAsia"/>
        </w:rPr>
        <w:t>F-queue</w:t>
      </w:r>
      <w:r>
        <w:rPr>
          <w:rFonts w:hint="eastAsia"/>
        </w:rPr>
        <w:t>对列永久等待，其他的</w:t>
      </w:r>
      <w:r>
        <w:rPr>
          <w:rFonts w:hint="eastAsia"/>
        </w:rPr>
        <w:t>finalize</w:t>
      </w:r>
      <w:r>
        <w:rPr>
          <w:rFonts w:hint="eastAsia"/>
        </w:rPr>
        <w:t>方法就没有机会执行。所以在这里，释放外部资源，也是不靠铺的。</w:t>
      </w:r>
    </w:p>
    <w:p w:rsidR="009B7B31" w:rsidRDefault="009B7B31" w:rsidP="009B7B31"/>
    <w:p w:rsidR="009B7B31" w:rsidRDefault="00E35191" w:rsidP="00E35191">
      <w:pPr>
        <w:pStyle w:val="3"/>
        <w:rPr>
          <w:rFonts w:hint="eastAsia"/>
        </w:rPr>
      </w:pPr>
      <w:r>
        <w:rPr>
          <w:rFonts w:hint="eastAsia"/>
        </w:rPr>
        <w:t>3.3</w:t>
      </w:r>
      <w:r>
        <w:rPr>
          <w:rFonts w:hint="eastAsia"/>
        </w:rPr>
        <w:t>方法区，也是可以回收的</w:t>
      </w:r>
    </w:p>
    <w:p w:rsidR="00E35191" w:rsidRPr="00E35191" w:rsidRDefault="00E35191" w:rsidP="00E35191">
      <w:pPr>
        <w:rPr>
          <w:color w:val="FF0000"/>
        </w:rPr>
      </w:pPr>
      <w:r w:rsidRPr="00E35191">
        <w:rPr>
          <w:rFonts w:hint="eastAsia"/>
          <w:color w:val="FF0000"/>
        </w:rPr>
        <w:t>方法区，也是可以回收的。</w:t>
      </w:r>
    </w:p>
    <w:p w:rsidR="009B7B31" w:rsidRDefault="009B7B31" w:rsidP="009B7B31"/>
    <w:p w:rsidR="009B7B31" w:rsidRDefault="00E35191" w:rsidP="009B7B31">
      <w:pPr>
        <w:pStyle w:val="2"/>
      </w:pPr>
      <w:r>
        <w:rPr>
          <w:rFonts w:hint="eastAsia"/>
        </w:rPr>
        <w:t>3.3</w:t>
      </w:r>
      <w:r w:rsidR="009B7B31">
        <w:rPr>
          <w:rFonts w:hint="eastAsia"/>
        </w:rPr>
        <w:t>垃圾回收算法</w:t>
      </w:r>
    </w:p>
    <w:p w:rsidR="009B7B31" w:rsidRDefault="009B7B31" w:rsidP="009B7B31">
      <w:r w:rsidRPr="00E35191">
        <w:rPr>
          <w:rFonts w:hint="eastAsia"/>
        </w:rPr>
        <w:t>标记</w:t>
      </w:r>
      <w:r w:rsidRPr="00E35191">
        <w:rPr>
          <w:rFonts w:hint="eastAsia"/>
        </w:rPr>
        <w:t xml:space="preserve"> - </w:t>
      </w:r>
      <w:r w:rsidRPr="00E35191">
        <w:rPr>
          <w:rFonts w:hint="eastAsia"/>
        </w:rPr>
        <w:t>清除算法</w:t>
      </w:r>
      <w:r w:rsidRPr="00E35191">
        <w:rPr>
          <w:rFonts w:hint="eastAsia"/>
        </w:rPr>
        <w:t xml:space="preserve">  </w:t>
      </w:r>
      <w:r w:rsidRPr="00E35191">
        <w:rPr>
          <w:rFonts w:hint="eastAsia"/>
        </w:rPr>
        <w:t>标记清除算法是最基础的收集算法，其他收集算法都是基于这种思想。标记清除算法分为“</w:t>
      </w:r>
      <w:r w:rsidRPr="00E35191">
        <w:rPr>
          <w:rFonts w:hint="eastAsia"/>
          <w:color w:val="FF0000"/>
        </w:rPr>
        <w:t>标记</w:t>
      </w:r>
      <w:r w:rsidRPr="00E35191">
        <w:rPr>
          <w:rFonts w:hint="eastAsia"/>
        </w:rPr>
        <w:t>”和“</w:t>
      </w:r>
      <w:r w:rsidRPr="00E35191">
        <w:rPr>
          <w:rFonts w:hint="eastAsia"/>
          <w:color w:val="FF0000"/>
        </w:rPr>
        <w:t>清除</w:t>
      </w:r>
      <w:r w:rsidRPr="00E35191">
        <w:rPr>
          <w:rFonts w:hint="eastAsia"/>
        </w:rPr>
        <w:t>”两个阶段：首先标记出需要回收的对象，标记完成之后统一清除对象</w:t>
      </w:r>
    </w:p>
    <w:p w:rsidR="009B7B31" w:rsidRDefault="00E35191" w:rsidP="00E35191">
      <w:pPr>
        <w:pStyle w:val="3"/>
      </w:pPr>
      <w:r>
        <w:rPr>
          <w:rFonts w:hint="eastAsia"/>
        </w:rPr>
        <w:t>3.3.1</w:t>
      </w:r>
      <w:r w:rsidR="009B7B31">
        <w:t>标记</w:t>
      </w:r>
      <w:r w:rsidR="009B7B31">
        <w:t>-</w:t>
      </w:r>
      <w:r w:rsidR="009B7B31">
        <w:t>清除算法：</w:t>
      </w:r>
    </w:p>
    <w:p w:rsidR="009B7B31" w:rsidRPr="00E35191" w:rsidRDefault="009B7B31" w:rsidP="009B7B31">
      <w:pPr>
        <w:widowControl/>
        <w:spacing w:line="360" w:lineRule="atLeast"/>
        <w:jc w:val="left"/>
      </w:pPr>
      <w:r w:rsidRPr="00E35191">
        <w:rPr>
          <w:rFonts w:hint="eastAsia"/>
        </w:rPr>
        <w:t>这是最基础的算法，其他的算法，都是按照这个算法改动而来的。</w:t>
      </w:r>
      <w:r w:rsidRPr="00E35191">
        <w:t xml:space="preserve"> </w:t>
      </w:r>
    </w:p>
    <w:p w:rsidR="009B7B31" w:rsidRPr="00E35191" w:rsidRDefault="009B7B31" w:rsidP="009B7B31">
      <w:pPr>
        <w:widowControl/>
        <w:spacing w:line="360" w:lineRule="atLeast"/>
        <w:jc w:val="left"/>
      </w:pPr>
      <w:r w:rsidRPr="00E35191">
        <w:t>先标记出所有需要回收的对象，在标记完成后统一回收所有被标记的对象。</w:t>
      </w:r>
    </w:p>
    <w:p w:rsidR="009B7B31" w:rsidRPr="00E35191" w:rsidRDefault="009B7B31" w:rsidP="009B7B31">
      <w:pPr>
        <w:widowControl/>
        <w:spacing w:line="360" w:lineRule="atLeast"/>
        <w:jc w:val="left"/>
      </w:pPr>
      <w:r w:rsidRPr="00E35191">
        <w:t>缺点：回收了被标记的对象后，由于未经过整理，所以导致很多内存碎片</w:t>
      </w:r>
    </w:p>
    <w:p w:rsidR="009B7B31" w:rsidRDefault="009B7B31" w:rsidP="009B7B31">
      <w:pPr>
        <w:widowControl/>
        <w:spacing w:line="360" w:lineRule="atLeast"/>
        <w:jc w:val="left"/>
        <w:rPr>
          <w:rFonts w:ascii="Helvetica" w:eastAsia="Helvetica" w:hAnsi="Helvetica" w:cs="Helvetica"/>
          <w:color w:val="333333"/>
          <w:kern w:val="0"/>
          <w:sz w:val="22"/>
          <w:lang w:bidi="ar"/>
        </w:rPr>
      </w:pPr>
      <w:r>
        <w:rPr>
          <w:rFonts w:ascii="Helvetica" w:eastAsia="Helvetica" w:hAnsi="Helvetica" w:cs="Helvetica"/>
          <w:color w:val="333333"/>
          <w:kern w:val="0"/>
          <w:sz w:val="22"/>
          <w:lang w:bidi="ar"/>
        </w:rPr>
        <w:fldChar w:fldCharType="begin"/>
      </w:r>
      <w:r>
        <w:rPr>
          <w:rFonts w:ascii="Helvetica" w:eastAsia="Helvetica" w:hAnsi="Helvetica" w:cs="Helvetica"/>
          <w:color w:val="333333"/>
          <w:kern w:val="0"/>
          <w:sz w:val="22"/>
          <w:lang w:bidi="ar"/>
        </w:rPr>
        <w:instrText xml:space="preserve">INCLUDEPICTURE \d "http://img.blog.csdn.net/20160321122324549?watermark/2/text/aHR0cDovL2Jsb2cuY3Nkbi5uZXQv/font/5a6L5L2T/fontsize/400/fill/I0JBQkFCMA==/dissolve/70/gravity/Center" \* MERGEFORMATINET </w:instrText>
      </w:r>
      <w:r>
        <w:rPr>
          <w:rFonts w:ascii="Helvetica" w:eastAsia="Helvetica" w:hAnsi="Helvetica" w:cs="Helvetica"/>
          <w:color w:val="333333"/>
          <w:kern w:val="0"/>
          <w:sz w:val="22"/>
          <w:lang w:bidi="ar"/>
        </w:rPr>
        <w:fldChar w:fldCharType="separate"/>
      </w:r>
      <w:r>
        <w:rPr>
          <w:rFonts w:ascii="Helvetica" w:eastAsia="Helvetica" w:hAnsi="Helvetica" w:cs="Helvetica"/>
          <w:noProof/>
          <w:color w:val="333333"/>
          <w:kern w:val="0"/>
          <w:sz w:val="22"/>
        </w:rPr>
        <w:drawing>
          <wp:inline distT="0" distB="0" distL="114300" distR="114300" wp14:anchorId="7908D12D" wp14:editId="624DA8DA">
            <wp:extent cx="6181725" cy="3495675"/>
            <wp:effectExtent l="0" t="0" r="9525" b="952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9" r:link="rId10"/>
                    <a:stretch>
                      <a:fillRect/>
                    </a:stretch>
                  </pic:blipFill>
                  <pic:spPr>
                    <a:xfrm>
                      <a:off x="0" y="0"/>
                      <a:ext cx="6181725" cy="3495675"/>
                    </a:xfrm>
                    <a:prstGeom prst="rect">
                      <a:avLst/>
                    </a:prstGeom>
                    <a:noFill/>
                    <a:ln w="9525">
                      <a:noFill/>
                      <a:miter/>
                    </a:ln>
                  </pic:spPr>
                </pic:pic>
              </a:graphicData>
            </a:graphic>
          </wp:inline>
        </w:drawing>
      </w:r>
      <w:r>
        <w:rPr>
          <w:rFonts w:ascii="Helvetica" w:eastAsia="Helvetica" w:hAnsi="Helvetica" w:cs="Helvetica"/>
          <w:color w:val="333333"/>
          <w:kern w:val="0"/>
          <w:sz w:val="22"/>
          <w:lang w:bidi="ar"/>
        </w:rPr>
        <w:fldChar w:fldCharType="end"/>
      </w:r>
    </w:p>
    <w:p w:rsidR="009B7B31" w:rsidRDefault="00E35191" w:rsidP="00E35191">
      <w:pPr>
        <w:pStyle w:val="3"/>
      </w:pPr>
      <w:r>
        <w:rPr>
          <w:rFonts w:hint="eastAsia"/>
        </w:rPr>
        <w:lastRenderedPageBreak/>
        <w:t>3.3.2</w:t>
      </w:r>
      <w:r w:rsidR="009B7B31">
        <w:t>停止</w:t>
      </w:r>
      <w:r w:rsidR="009B7B31">
        <w:t>-</w:t>
      </w:r>
      <w:r w:rsidR="009B7B31">
        <w:t>复制算法：</w:t>
      </w:r>
    </w:p>
    <w:p w:rsidR="009B7B31" w:rsidRDefault="009B7B31" w:rsidP="009B7B31">
      <w:r>
        <w:t>将可用的内存按容量划分为大小相等的两块（</w:t>
      </w:r>
      <w:r>
        <w:t>from</w:t>
      </w:r>
      <w:r>
        <w:t>，</w:t>
      </w:r>
      <w:r>
        <w:t>to</w:t>
      </w:r>
      <w:r>
        <w:t>），每次只是用其中一块（总有一块是空的【</w:t>
      </w:r>
      <w:r>
        <w:t>to</w:t>
      </w:r>
      <w:r>
        <w:t>区域】）。当这一苦熬的内存用完了，就将还存活着的对象复制到另外一块上面，然后把已使用过的内存空间一次清理完。</w:t>
      </w:r>
    </w:p>
    <w:p w:rsidR="009B7B31" w:rsidRDefault="009B7B31" w:rsidP="009B7B31">
      <w:r>
        <w:t>HotSpot</w:t>
      </w:r>
      <w:r>
        <w:t>虚拟机默认</w:t>
      </w:r>
      <w:r>
        <w:t>Eden</w:t>
      </w:r>
      <w:r>
        <w:t>和</w:t>
      </w:r>
      <w:r>
        <w:t>Survivor</w:t>
      </w:r>
      <w:r>
        <w:t>大小的比例是</w:t>
      </w:r>
      <w:r>
        <w:t>8:1</w:t>
      </w:r>
      <w:r>
        <w:t>，也就是每次新生代中可用的内存空间为整个新生代容量的</w:t>
      </w:r>
      <w:r>
        <w:t>90%</w:t>
      </w:r>
      <w:r>
        <w:t>，只有</w:t>
      </w:r>
      <w:r>
        <w:t>10%</w:t>
      </w:r>
      <w:r>
        <w:t>的内存时被浪费的。</w:t>
      </w:r>
    </w:p>
    <w:p w:rsidR="009B7B31" w:rsidRDefault="009B7B31" w:rsidP="009B7B31">
      <w:r>
        <w:t>缺点：浪费内存空间，如果对象存活率较高时要执行较多的复制操作，效率降低。</w:t>
      </w:r>
    </w:p>
    <w:p w:rsidR="009B7B31" w:rsidRDefault="009B7B31" w:rsidP="009B7B31">
      <w:r>
        <w:t>图解：有一块内存区域是空的，一般是</w:t>
      </w:r>
      <w:r>
        <w:t>to</w:t>
      </w:r>
      <w:r>
        <w:t>区域。保留区域每次回收后都因为复制的时候让他们变为连续的地址空间，所有不产生内存碎片。</w:t>
      </w:r>
    </w:p>
    <w:p w:rsidR="009B7B31" w:rsidRDefault="009B7B31" w:rsidP="009B7B31">
      <w:pPr>
        <w:widowControl/>
        <w:spacing w:line="360" w:lineRule="atLeast"/>
        <w:jc w:val="left"/>
        <w:rPr>
          <w:rFonts w:ascii="Helvetica" w:eastAsia="Helvetica" w:hAnsi="Helvetica" w:cs="Helvetica"/>
          <w:color w:val="333333"/>
          <w:sz w:val="22"/>
        </w:rPr>
      </w:pPr>
      <w:r>
        <w:rPr>
          <w:rFonts w:ascii="Helvetica" w:eastAsia="Helvetica" w:hAnsi="Helvetica" w:cs="Helvetica"/>
          <w:color w:val="333333"/>
          <w:kern w:val="0"/>
          <w:sz w:val="22"/>
          <w:lang w:bidi="ar"/>
        </w:rPr>
        <w:fldChar w:fldCharType="begin"/>
      </w:r>
      <w:r>
        <w:rPr>
          <w:rFonts w:ascii="Helvetica" w:eastAsia="Helvetica" w:hAnsi="Helvetica" w:cs="Helvetica"/>
          <w:color w:val="333333"/>
          <w:kern w:val="0"/>
          <w:sz w:val="22"/>
          <w:lang w:bidi="ar"/>
        </w:rPr>
        <w:instrText xml:space="preserve">INCLUDEPICTURE \d "http://img.blog.csdn.net/20160321122217221?watermark/2/text/aHR0cDovL2Jsb2cuY3Nkbi5uZXQv/font/5a6L5L2T/fontsize/400/fill/I0JBQkFCMA==/dissolve/70/gravity/Center" \* MERGEFORMATINET </w:instrText>
      </w:r>
      <w:r>
        <w:rPr>
          <w:rFonts w:ascii="Helvetica" w:eastAsia="Helvetica" w:hAnsi="Helvetica" w:cs="Helvetica"/>
          <w:color w:val="333333"/>
          <w:kern w:val="0"/>
          <w:sz w:val="22"/>
          <w:lang w:bidi="ar"/>
        </w:rPr>
        <w:fldChar w:fldCharType="separate"/>
      </w:r>
      <w:r>
        <w:rPr>
          <w:rFonts w:ascii="Helvetica" w:eastAsia="Helvetica" w:hAnsi="Helvetica" w:cs="Helvetica"/>
          <w:noProof/>
          <w:color w:val="333333"/>
          <w:kern w:val="0"/>
          <w:sz w:val="22"/>
        </w:rPr>
        <w:drawing>
          <wp:inline distT="0" distB="0" distL="114300" distR="114300" wp14:anchorId="2AA031E6" wp14:editId="5EA6FC4D">
            <wp:extent cx="6105525" cy="35147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r:link="rId12"/>
                    <a:stretch>
                      <a:fillRect/>
                    </a:stretch>
                  </pic:blipFill>
                  <pic:spPr>
                    <a:xfrm>
                      <a:off x="0" y="0"/>
                      <a:ext cx="6105525" cy="3514725"/>
                    </a:xfrm>
                    <a:prstGeom prst="rect">
                      <a:avLst/>
                    </a:prstGeom>
                    <a:noFill/>
                    <a:ln w="9525">
                      <a:noFill/>
                      <a:miter/>
                    </a:ln>
                  </pic:spPr>
                </pic:pic>
              </a:graphicData>
            </a:graphic>
          </wp:inline>
        </w:drawing>
      </w:r>
      <w:r>
        <w:rPr>
          <w:rFonts w:ascii="Helvetica" w:eastAsia="Helvetica" w:hAnsi="Helvetica" w:cs="Helvetica"/>
          <w:color w:val="333333"/>
          <w:kern w:val="0"/>
          <w:sz w:val="22"/>
          <w:lang w:bidi="ar"/>
        </w:rPr>
        <w:fldChar w:fldCharType="end"/>
      </w:r>
    </w:p>
    <w:p w:rsidR="009B7B31" w:rsidRDefault="009B7B31" w:rsidP="00E35191">
      <w:pPr>
        <w:pStyle w:val="3"/>
        <w:rPr>
          <w:lang w:bidi="ar"/>
        </w:rPr>
      </w:pPr>
      <w:r>
        <w:rPr>
          <w:lang w:bidi="ar"/>
        </w:rPr>
        <w:t>3.</w:t>
      </w:r>
      <w:r w:rsidR="00E35191">
        <w:rPr>
          <w:rFonts w:hint="eastAsia"/>
          <w:lang w:bidi="ar"/>
        </w:rPr>
        <w:t>3</w:t>
      </w:r>
      <w:r>
        <w:rPr>
          <w:lang w:bidi="ar"/>
        </w:rPr>
        <w:t xml:space="preserve"> </w:t>
      </w:r>
      <w:r w:rsidR="00E35191">
        <w:rPr>
          <w:rFonts w:hint="eastAsia"/>
          <w:lang w:bidi="ar"/>
        </w:rPr>
        <w:t>.3</w:t>
      </w:r>
      <w:r>
        <w:rPr>
          <w:lang w:bidi="ar"/>
        </w:rPr>
        <w:t>标记</w:t>
      </w:r>
      <w:r>
        <w:rPr>
          <w:lang w:bidi="ar"/>
        </w:rPr>
        <w:t>-</w:t>
      </w:r>
      <w:r>
        <w:rPr>
          <w:lang w:bidi="ar"/>
        </w:rPr>
        <w:t>整理算法</w:t>
      </w:r>
    </w:p>
    <w:p w:rsidR="009B7B31" w:rsidRDefault="009B7B31" w:rsidP="009B7B31">
      <w:pPr>
        <w:widowControl/>
        <w:spacing w:line="360" w:lineRule="atLeast"/>
        <w:jc w:val="left"/>
        <w:rPr>
          <w:rFonts w:ascii="Helvetica" w:eastAsia="Helvetica" w:hAnsi="Helvetica" w:cs="Helvetica"/>
          <w:color w:val="333333"/>
          <w:sz w:val="22"/>
        </w:rPr>
      </w:pPr>
      <w:r>
        <w:rPr>
          <w:rFonts w:ascii="Helvetica" w:eastAsia="Helvetica" w:hAnsi="Helvetica" w:cs="Helvetica"/>
          <w:color w:val="333333"/>
          <w:kern w:val="0"/>
          <w:sz w:val="22"/>
          <w:lang w:bidi="ar"/>
        </w:rPr>
        <w:t>标记整理算法的“标记”过程和标记-清除算法一致，只是后面并不是直接对可回收对象进行整理，而是让所有存活的对象都向一段移动，然后直接清理掉端边界意外的内存。</w:t>
      </w:r>
    </w:p>
    <w:p w:rsidR="009B7B31" w:rsidRDefault="009B7B31" w:rsidP="009B7B31">
      <w:pPr>
        <w:widowControl/>
        <w:jc w:val="left"/>
      </w:pPr>
      <w:r>
        <w:rPr>
          <w:rFonts w:ascii="Helvetica" w:eastAsia="Helvetica" w:hAnsi="Helvetica" w:cs="Helvetica"/>
          <w:color w:val="333333"/>
          <w:kern w:val="0"/>
          <w:sz w:val="22"/>
          <w:lang w:bidi="ar"/>
        </w:rPr>
        <w:lastRenderedPageBreak/>
        <w:fldChar w:fldCharType="begin"/>
      </w:r>
      <w:r>
        <w:rPr>
          <w:rFonts w:ascii="Helvetica" w:eastAsia="Helvetica" w:hAnsi="Helvetica" w:cs="Helvetica"/>
          <w:color w:val="333333"/>
          <w:kern w:val="0"/>
          <w:sz w:val="22"/>
          <w:lang w:bidi="ar"/>
        </w:rPr>
        <w:instrText xml:space="preserve">INCLUDEPICTURE \d "http://img.blog.csdn.net/20160321122350910?watermark/2/text/aHR0cDovL2Jsb2cuY3Nkbi5uZXQv/font/5a6L5L2T/fontsize/400/fill/I0JBQkFCMA==/dissolve/70/gravity/Center" \* MERGEFORMATINET </w:instrText>
      </w:r>
      <w:r>
        <w:rPr>
          <w:rFonts w:ascii="Helvetica" w:eastAsia="Helvetica" w:hAnsi="Helvetica" w:cs="Helvetica"/>
          <w:color w:val="333333"/>
          <w:kern w:val="0"/>
          <w:sz w:val="22"/>
          <w:lang w:bidi="ar"/>
        </w:rPr>
        <w:fldChar w:fldCharType="separate"/>
      </w:r>
      <w:r>
        <w:rPr>
          <w:rFonts w:ascii="Helvetica" w:eastAsia="Helvetica" w:hAnsi="Helvetica" w:cs="Helvetica"/>
          <w:noProof/>
          <w:color w:val="333333"/>
          <w:kern w:val="0"/>
          <w:sz w:val="22"/>
        </w:rPr>
        <w:drawing>
          <wp:inline distT="0" distB="0" distL="114300" distR="114300" wp14:anchorId="584A5A14" wp14:editId="376E89D5">
            <wp:extent cx="6372225" cy="3495675"/>
            <wp:effectExtent l="0" t="0" r="9525" b="9525"/>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13" r:link="rId14"/>
                    <a:stretch>
                      <a:fillRect/>
                    </a:stretch>
                  </pic:blipFill>
                  <pic:spPr>
                    <a:xfrm>
                      <a:off x="0" y="0"/>
                      <a:ext cx="6372225" cy="3495675"/>
                    </a:xfrm>
                    <a:prstGeom prst="rect">
                      <a:avLst/>
                    </a:prstGeom>
                    <a:noFill/>
                    <a:ln w="9525">
                      <a:noFill/>
                      <a:miter/>
                    </a:ln>
                  </pic:spPr>
                </pic:pic>
              </a:graphicData>
            </a:graphic>
          </wp:inline>
        </w:drawing>
      </w:r>
      <w:r>
        <w:rPr>
          <w:rFonts w:ascii="Helvetica" w:eastAsia="Helvetica" w:hAnsi="Helvetica" w:cs="Helvetica"/>
          <w:color w:val="333333"/>
          <w:kern w:val="0"/>
          <w:sz w:val="22"/>
          <w:lang w:bidi="ar"/>
        </w:rPr>
        <w:fldChar w:fldCharType="end"/>
      </w:r>
    </w:p>
    <w:p w:rsidR="009B7B31" w:rsidRDefault="009B7B31" w:rsidP="009B7B31"/>
    <w:p w:rsidR="00E35191" w:rsidRDefault="00E35191" w:rsidP="00E35191">
      <w:pPr>
        <w:pStyle w:val="2"/>
        <w:rPr>
          <w:rFonts w:hint="eastAsia"/>
          <w:lang w:bidi="ar"/>
        </w:rPr>
      </w:pPr>
      <w:r>
        <w:rPr>
          <w:rFonts w:hint="eastAsia"/>
          <w:lang w:bidi="ar"/>
        </w:rPr>
        <w:t>3.4Heap</w:t>
      </w:r>
      <w:r>
        <w:rPr>
          <w:rFonts w:hint="eastAsia"/>
          <w:lang w:bidi="ar"/>
        </w:rPr>
        <w:t>内存模型</w:t>
      </w:r>
    </w:p>
    <w:p w:rsidR="00197D16" w:rsidRPr="00E35191" w:rsidRDefault="00E566AC" w:rsidP="009B7B31">
      <w:r w:rsidRPr="00E35191">
        <w:t>H</w:t>
      </w:r>
      <w:r w:rsidRPr="00E35191">
        <w:rPr>
          <w:rFonts w:hint="eastAsia"/>
        </w:rPr>
        <w:t>eap</w:t>
      </w:r>
      <w:r w:rsidRPr="00E35191">
        <w:rPr>
          <w:rFonts w:hint="eastAsia"/>
        </w:rPr>
        <w:t>的内存模型大致如下图</w:t>
      </w:r>
      <w:r w:rsidR="00197D16" w:rsidRPr="00E35191">
        <w:t>，一块是</w:t>
      </w:r>
      <w:r w:rsidR="00197D16" w:rsidRPr="00E35191">
        <w:t> NEW Generation, </w:t>
      </w:r>
      <w:r w:rsidR="00197D16" w:rsidRPr="00E35191">
        <w:t>另一块是</w:t>
      </w:r>
      <w:r w:rsidR="00197D16" w:rsidRPr="00E35191">
        <w:t>Old Generation. </w:t>
      </w:r>
      <w:r w:rsidR="00197D16" w:rsidRPr="00E35191">
        <w:t>在</w:t>
      </w:r>
      <w:r w:rsidR="00197D16" w:rsidRPr="00E35191">
        <w:t>New Generation</w:t>
      </w:r>
      <w:r w:rsidR="00197D16" w:rsidRPr="00E35191">
        <w:t>中，有一个叫</w:t>
      </w:r>
      <w:r w:rsidR="00197D16" w:rsidRPr="00E35191">
        <w:t>Eden</w:t>
      </w:r>
      <w:r w:rsidR="00197D16" w:rsidRPr="00E35191">
        <w:t>的空间，主要是用来存放新生的对象，还有两个</w:t>
      </w:r>
      <w:r w:rsidR="00197D16" w:rsidRPr="00E35191">
        <w:t>Survivor Spaces</w:t>
      </w:r>
      <w:r w:rsidR="00197D16" w:rsidRPr="00E35191">
        <w:t>（</w:t>
      </w:r>
      <w:r w:rsidR="00197D16" w:rsidRPr="00E35191">
        <w:t>from,to</w:t>
      </w:r>
      <w:r w:rsidR="00197D16" w:rsidRPr="00E35191">
        <w:t>）</w:t>
      </w:r>
      <w:r w:rsidR="00197D16" w:rsidRPr="00E35191">
        <w:t>, </w:t>
      </w:r>
      <w:r w:rsidR="00197D16" w:rsidRPr="00E35191">
        <w:t>它们用来存放每次垃圾回收后存活下来的对象。在</w:t>
      </w:r>
      <w:r w:rsidR="00197D16" w:rsidRPr="00E35191">
        <w:t>Old Generation</w:t>
      </w:r>
      <w:r w:rsidR="00197D16" w:rsidRPr="00E35191">
        <w:t>中，主要存放应用程序中生命周期长的内存对象，还有个</w:t>
      </w:r>
      <w:r w:rsidR="00197D16" w:rsidRPr="00E35191">
        <w:t>Permanent Generation</w:t>
      </w:r>
      <w:r w:rsidR="00197D16" w:rsidRPr="00E35191">
        <w:t>，主要用来放</w:t>
      </w:r>
      <w:r w:rsidR="00197D16" w:rsidRPr="00E35191">
        <w:t>JVM</w:t>
      </w:r>
      <w:r w:rsidR="00197D16" w:rsidRPr="00E35191">
        <w:t>自己的反射对象，比如类对象和方法对象等。</w:t>
      </w:r>
    </w:p>
    <w:p w:rsidR="00197D16" w:rsidRPr="00E35191" w:rsidRDefault="00197D16" w:rsidP="009B7B31">
      <w:r w:rsidRPr="00E35191">
        <w:rPr>
          <w:rFonts w:hint="eastAsia"/>
        </w:rPr>
        <w:t>默认的情况下，</w:t>
      </w:r>
      <w:r w:rsidRPr="00E35191">
        <w:rPr>
          <w:rFonts w:hint="eastAsia"/>
        </w:rPr>
        <w:t>m=2</w:t>
      </w:r>
      <w:r w:rsidRPr="00E35191">
        <w:rPr>
          <w:rFonts w:hint="eastAsia"/>
        </w:rPr>
        <w:t>，</w:t>
      </w:r>
      <w:r w:rsidRPr="00E35191">
        <w:rPr>
          <w:rFonts w:hint="eastAsia"/>
        </w:rPr>
        <w:t>n=8</w:t>
      </w:r>
      <w:r w:rsidRPr="00E35191">
        <w:rPr>
          <w:rFonts w:hint="eastAsia"/>
        </w:rPr>
        <w:t>。</w:t>
      </w:r>
    </w:p>
    <w:p w:rsidR="00705D34" w:rsidRDefault="00197D16" w:rsidP="00606141">
      <w:pPr>
        <w:rPr>
          <w:rStyle w:val="2Char"/>
          <w:rFonts w:hint="eastAsia"/>
        </w:rPr>
      </w:pPr>
      <w:r>
        <w:rPr>
          <w:noProof/>
        </w:rPr>
        <w:drawing>
          <wp:inline distT="0" distB="0" distL="0" distR="0" wp14:anchorId="1E42DA5C" wp14:editId="2A3A4A77">
            <wp:extent cx="5274310" cy="2681108"/>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81108"/>
                    </a:xfrm>
                    <a:prstGeom prst="rect">
                      <a:avLst/>
                    </a:prstGeom>
                  </pic:spPr>
                </pic:pic>
              </a:graphicData>
            </a:graphic>
          </wp:inline>
        </w:drawing>
      </w:r>
      <w:r w:rsidR="00E35191" w:rsidRPr="00E35191">
        <w:rPr>
          <w:rStyle w:val="2Char"/>
          <w:rFonts w:hint="eastAsia"/>
        </w:rPr>
        <w:t xml:space="preserve">3.5 </w:t>
      </w:r>
      <w:r w:rsidR="00E35191" w:rsidRPr="00E35191">
        <w:rPr>
          <w:rStyle w:val="2Char"/>
          <w:rFonts w:hint="eastAsia"/>
        </w:rPr>
        <w:t>回收逻辑</w:t>
      </w:r>
    </w:p>
    <w:p w:rsidR="00E35191" w:rsidRDefault="00E35191" w:rsidP="00E35191">
      <w:pPr>
        <w:pStyle w:val="3"/>
      </w:pPr>
      <w:r>
        <w:rPr>
          <w:rStyle w:val="2Char"/>
          <w:rFonts w:hint="eastAsia"/>
        </w:rPr>
        <w:lastRenderedPageBreak/>
        <w:t>3.5.1</w:t>
      </w:r>
      <w:r>
        <w:rPr>
          <w:rStyle w:val="2Char"/>
          <w:rFonts w:hint="eastAsia"/>
        </w:rPr>
        <w:t>回收步骤</w:t>
      </w:r>
    </w:p>
    <w:p w:rsidR="000873C7" w:rsidRPr="00E35191" w:rsidRDefault="000873C7" w:rsidP="000873C7">
      <w:pPr>
        <w:widowControl/>
        <w:shd w:val="clear" w:color="auto" w:fill="FFFFFF"/>
        <w:spacing w:after="300"/>
        <w:jc w:val="left"/>
      </w:pPr>
      <w:r w:rsidRPr="00E35191">
        <w:rPr>
          <w:rFonts w:hint="eastAsia"/>
        </w:rPr>
        <w:t>1</w:t>
      </w:r>
      <w:r w:rsidRPr="00E35191">
        <w:rPr>
          <w:rFonts w:hint="eastAsia"/>
        </w:rPr>
        <w:t>、绝大多数刚刚被创建的对象会存放在伊甸园空间（</w:t>
      </w:r>
      <w:r w:rsidRPr="00E35191">
        <w:rPr>
          <w:rFonts w:hint="eastAsia"/>
        </w:rPr>
        <w:t>Eden</w:t>
      </w:r>
      <w:r w:rsidRPr="00E35191">
        <w:rPr>
          <w:rFonts w:hint="eastAsia"/>
        </w:rPr>
        <w:t>）。</w:t>
      </w:r>
    </w:p>
    <w:p w:rsidR="000873C7" w:rsidRPr="00E35191" w:rsidRDefault="000873C7" w:rsidP="000873C7">
      <w:pPr>
        <w:widowControl/>
        <w:shd w:val="clear" w:color="auto" w:fill="FFFFFF"/>
        <w:spacing w:after="300"/>
        <w:jc w:val="left"/>
        <w:rPr>
          <w:rFonts w:hint="eastAsia"/>
        </w:rPr>
      </w:pPr>
      <w:r w:rsidRPr="00E35191">
        <w:rPr>
          <w:rFonts w:hint="eastAsia"/>
        </w:rPr>
        <w:t>2</w:t>
      </w:r>
      <w:r w:rsidRPr="00E35191">
        <w:rPr>
          <w:rFonts w:hint="eastAsia"/>
        </w:rPr>
        <w:t>、在伊甸园空间执行第一次</w:t>
      </w:r>
      <w:r w:rsidRPr="00E35191">
        <w:rPr>
          <w:rFonts w:hint="eastAsia"/>
        </w:rPr>
        <w:t>GC</w:t>
      </w:r>
      <w:r w:rsidRPr="00E35191">
        <w:rPr>
          <w:rFonts w:hint="eastAsia"/>
        </w:rPr>
        <w:t>（</w:t>
      </w:r>
      <w:r w:rsidRPr="00E35191">
        <w:rPr>
          <w:rFonts w:hint="eastAsia"/>
        </w:rPr>
        <w:t>Minor GC</w:t>
      </w:r>
      <w:r w:rsidRPr="00E35191">
        <w:rPr>
          <w:rFonts w:hint="eastAsia"/>
        </w:rPr>
        <w:t>）之后，存活的对象被移动到其中一个幸存者空间（</w:t>
      </w:r>
      <w:r w:rsidRPr="00E35191">
        <w:rPr>
          <w:rFonts w:hint="eastAsia"/>
        </w:rPr>
        <w:t>Survivor</w:t>
      </w:r>
      <w:r w:rsidRPr="00E35191">
        <w:rPr>
          <w:rFonts w:hint="eastAsia"/>
        </w:rPr>
        <w:t>）。</w:t>
      </w:r>
    </w:p>
    <w:p w:rsidR="000873C7" w:rsidRPr="00E35191" w:rsidRDefault="000873C7" w:rsidP="000873C7">
      <w:pPr>
        <w:widowControl/>
        <w:shd w:val="clear" w:color="auto" w:fill="FFFFFF"/>
        <w:spacing w:after="300"/>
        <w:jc w:val="left"/>
        <w:rPr>
          <w:rFonts w:hint="eastAsia"/>
        </w:rPr>
      </w:pPr>
      <w:r w:rsidRPr="00E35191">
        <w:rPr>
          <w:rFonts w:hint="eastAsia"/>
        </w:rPr>
        <w:t>3</w:t>
      </w:r>
      <w:r w:rsidRPr="00E35191">
        <w:rPr>
          <w:rFonts w:hint="eastAsia"/>
        </w:rPr>
        <w:t>、此后，每次伊甸园空间执行</w:t>
      </w:r>
      <w:r w:rsidRPr="00E35191">
        <w:rPr>
          <w:rFonts w:hint="eastAsia"/>
        </w:rPr>
        <w:t>GC</w:t>
      </w:r>
      <w:r w:rsidRPr="00E35191">
        <w:rPr>
          <w:rFonts w:hint="eastAsia"/>
        </w:rPr>
        <w:t>后，存活的对象会被堆积在同一个幸存者空间。</w:t>
      </w:r>
    </w:p>
    <w:p w:rsidR="000873C7" w:rsidRPr="00E35191" w:rsidRDefault="000873C7" w:rsidP="000873C7">
      <w:pPr>
        <w:widowControl/>
        <w:shd w:val="clear" w:color="auto" w:fill="FFFFFF"/>
        <w:spacing w:after="300"/>
        <w:jc w:val="left"/>
        <w:rPr>
          <w:rFonts w:hint="eastAsia"/>
        </w:rPr>
      </w:pPr>
      <w:r w:rsidRPr="00E35191">
        <w:rPr>
          <w:rFonts w:hint="eastAsia"/>
        </w:rPr>
        <w:t>4</w:t>
      </w:r>
      <w:r w:rsidRPr="00E35191">
        <w:rPr>
          <w:rFonts w:hint="eastAsia"/>
        </w:rPr>
        <w:t>、当一个幸存者空间饱和，还在存活的对象会被移动到另一个幸存者空间。然后会清空已经饱和的哪个幸存者空间。</w:t>
      </w:r>
    </w:p>
    <w:p w:rsidR="000873C7" w:rsidRPr="00E35191" w:rsidRDefault="000873C7" w:rsidP="000873C7">
      <w:pPr>
        <w:widowControl/>
        <w:shd w:val="clear" w:color="auto" w:fill="FFFFFF"/>
        <w:spacing w:after="300"/>
        <w:jc w:val="left"/>
        <w:rPr>
          <w:rFonts w:hint="eastAsia"/>
        </w:rPr>
      </w:pPr>
      <w:r w:rsidRPr="00E35191">
        <w:rPr>
          <w:rFonts w:hint="eastAsia"/>
        </w:rPr>
        <w:t>5</w:t>
      </w:r>
      <w:r w:rsidRPr="00E35191">
        <w:rPr>
          <w:rFonts w:hint="eastAsia"/>
        </w:rPr>
        <w:t>、在以上步骤中重复</w:t>
      </w:r>
      <w:r w:rsidRPr="00E35191">
        <w:rPr>
          <w:rFonts w:hint="eastAsia"/>
        </w:rPr>
        <w:t>N</w:t>
      </w:r>
      <w:r w:rsidRPr="00E35191">
        <w:rPr>
          <w:rFonts w:hint="eastAsia"/>
        </w:rPr>
        <w:t>次（</w:t>
      </w:r>
      <w:r w:rsidRPr="00E35191">
        <w:rPr>
          <w:rFonts w:hint="eastAsia"/>
        </w:rPr>
        <w:t>N = MaxTenuringThreshold</w:t>
      </w:r>
      <w:r w:rsidRPr="00E35191">
        <w:rPr>
          <w:rFonts w:hint="eastAsia"/>
        </w:rPr>
        <w:t>（年龄阀值设定，默认</w:t>
      </w:r>
      <w:r w:rsidRPr="00E35191">
        <w:rPr>
          <w:rFonts w:hint="eastAsia"/>
        </w:rPr>
        <w:t>15</w:t>
      </w:r>
      <w:r w:rsidRPr="00E35191">
        <w:rPr>
          <w:rFonts w:hint="eastAsia"/>
        </w:rPr>
        <w:t>））依然存活的对象，就会被移动到老年代。</w:t>
      </w:r>
    </w:p>
    <w:p w:rsidR="000873C7" w:rsidRPr="00E35191" w:rsidRDefault="000873C7" w:rsidP="000873C7">
      <w:pPr>
        <w:widowControl/>
        <w:shd w:val="clear" w:color="auto" w:fill="FFFFFF"/>
        <w:spacing w:after="300"/>
        <w:jc w:val="left"/>
        <w:rPr>
          <w:rFonts w:hint="eastAsia"/>
        </w:rPr>
      </w:pPr>
      <w:r w:rsidRPr="00E35191">
        <w:rPr>
          <w:rFonts w:hint="eastAsia"/>
        </w:rPr>
        <w:t>我们需要重点记住的是，</w:t>
      </w:r>
      <w:r w:rsidRPr="00E35191">
        <w:rPr>
          <w:rFonts w:hint="eastAsia"/>
          <w:color w:val="FF0000"/>
        </w:rPr>
        <w:t>对象在刚刚被创建之后，是保存在伊甸园空间的（</w:t>
      </w:r>
      <w:r w:rsidRPr="00E35191">
        <w:rPr>
          <w:rFonts w:hint="eastAsia"/>
          <w:color w:val="FF0000"/>
        </w:rPr>
        <w:t>Eden</w:t>
      </w:r>
      <w:r w:rsidRPr="00E35191">
        <w:rPr>
          <w:rFonts w:hint="eastAsia"/>
          <w:color w:val="FF0000"/>
        </w:rPr>
        <w:t>）。那些长期存活的对象会经由幸存者空间（</w:t>
      </w:r>
      <w:r w:rsidRPr="00E35191">
        <w:rPr>
          <w:rFonts w:hint="eastAsia"/>
          <w:color w:val="FF0000"/>
        </w:rPr>
        <w:t>Survivor</w:t>
      </w:r>
      <w:r w:rsidRPr="00E35191">
        <w:rPr>
          <w:rFonts w:hint="eastAsia"/>
          <w:color w:val="FF0000"/>
        </w:rPr>
        <w:t>）转存到老年代空间（</w:t>
      </w:r>
      <w:r w:rsidRPr="00E35191">
        <w:rPr>
          <w:rFonts w:hint="eastAsia"/>
          <w:color w:val="FF0000"/>
        </w:rPr>
        <w:t>Old generation</w:t>
      </w:r>
      <w:r w:rsidRPr="00E35191">
        <w:rPr>
          <w:rFonts w:hint="eastAsia"/>
          <w:color w:val="FF0000"/>
        </w:rPr>
        <w:t>）。</w:t>
      </w:r>
    </w:p>
    <w:p w:rsidR="000873C7" w:rsidRPr="00E35191" w:rsidRDefault="000873C7" w:rsidP="000873C7">
      <w:pPr>
        <w:widowControl/>
        <w:shd w:val="clear" w:color="auto" w:fill="FFFFFF"/>
        <w:spacing w:after="300"/>
        <w:jc w:val="left"/>
        <w:rPr>
          <w:rFonts w:hint="eastAsia"/>
        </w:rPr>
      </w:pPr>
      <w:r w:rsidRPr="00E35191">
        <w:rPr>
          <w:rFonts w:hint="eastAsia"/>
        </w:rPr>
        <w:t>也有例外出现，对于一些比较大的对象（需要分配一块比较大的连续内存空间）则直接进入到老年代。一般在</w:t>
      </w:r>
      <w:r w:rsidRPr="00E35191">
        <w:rPr>
          <w:rFonts w:hint="eastAsia"/>
        </w:rPr>
        <w:t xml:space="preserve">Survivor </w:t>
      </w:r>
      <w:r w:rsidRPr="00E35191">
        <w:rPr>
          <w:rFonts w:hint="eastAsia"/>
        </w:rPr>
        <w:t>空间不足的情况下发生。</w:t>
      </w:r>
    </w:p>
    <w:p w:rsidR="000873C7" w:rsidRPr="000873C7" w:rsidRDefault="000873C7" w:rsidP="000873C7">
      <w:pPr>
        <w:widowControl/>
        <w:jc w:val="left"/>
        <w:rPr>
          <w:rFonts w:ascii="宋体" w:eastAsia="宋体" w:hAnsi="宋体" w:cs="宋体" w:hint="eastAsia"/>
          <w:kern w:val="0"/>
          <w:sz w:val="24"/>
          <w:szCs w:val="24"/>
        </w:rPr>
      </w:pPr>
    </w:p>
    <w:p w:rsidR="000873C7" w:rsidRPr="000873C7" w:rsidRDefault="00E35191" w:rsidP="00E35191">
      <w:pPr>
        <w:pStyle w:val="3"/>
      </w:pPr>
      <w:r>
        <w:rPr>
          <w:rFonts w:hint="eastAsia"/>
        </w:rPr>
        <w:t>3.5.2</w:t>
      </w:r>
      <w:r w:rsidR="000873C7" w:rsidRPr="000873C7">
        <w:rPr>
          <w:rFonts w:hint="eastAsia"/>
        </w:rPr>
        <w:t>老年代空间的构成与逻辑</w:t>
      </w:r>
    </w:p>
    <w:p w:rsidR="000873C7" w:rsidRPr="00E35191" w:rsidRDefault="000873C7" w:rsidP="00E35191">
      <w:pPr>
        <w:widowControl/>
        <w:shd w:val="clear" w:color="auto" w:fill="FFFFFF"/>
        <w:spacing w:after="300"/>
        <w:ind w:firstLine="420"/>
        <w:jc w:val="left"/>
        <w:rPr>
          <w:rFonts w:hint="eastAsia"/>
        </w:rPr>
      </w:pPr>
      <w:r w:rsidRPr="00E35191">
        <w:rPr>
          <w:rFonts w:hint="eastAsia"/>
        </w:rPr>
        <w:t>老年代空间的构成其实很简单，它不像新生代空间那样划分为几个区域，它只有一个区域，里面存储的对象并不像新生代空间绝大部分都是朝闻道，夕死矣。这里的对象几乎都是从</w:t>
      </w:r>
      <w:r w:rsidRPr="00E35191">
        <w:rPr>
          <w:rFonts w:hint="eastAsia"/>
        </w:rPr>
        <w:t xml:space="preserve">Survivor </w:t>
      </w:r>
      <w:r w:rsidRPr="00E35191">
        <w:rPr>
          <w:rFonts w:hint="eastAsia"/>
        </w:rPr>
        <w:t>空间中熬过来的，它们绝不会轻易的狗带。因此，</w:t>
      </w:r>
      <w:r w:rsidRPr="00E35191">
        <w:rPr>
          <w:rFonts w:hint="eastAsia"/>
        </w:rPr>
        <w:t>Full GC</w:t>
      </w:r>
      <w:r w:rsidRPr="00E35191">
        <w:rPr>
          <w:rFonts w:hint="eastAsia"/>
        </w:rPr>
        <w:t>（</w:t>
      </w:r>
      <w:r w:rsidRPr="00E35191">
        <w:rPr>
          <w:rFonts w:hint="eastAsia"/>
        </w:rPr>
        <w:t>Major GC</w:t>
      </w:r>
      <w:r w:rsidRPr="00E35191">
        <w:rPr>
          <w:rFonts w:hint="eastAsia"/>
        </w:rPr>
        <w:t>）发生的次数不会有</w:t>
      </w:r>
      <w:r w:rsidRPr="00E35191">
        <w:rPr>
          <w:rFonts w:hint="eastAsia"/>
        </w:rPr>
        <w:t xml:space="preserve">Minor GC </w:t>
      </w:r>
      <w:r w:rsidRPr="00E35191">
        <w:rPr>
          <w:rFonts w:hint="eastAsia"/>
        </w:rPr>
        <w:t>那么频繁，并且做一次</w:t>
      </w:r>
      <w:r w:rsidRPr="00E35191">
        <w:rPr>
          <w:rFonts w:hint="eastAsia"/>
        </w:rPr>
        <w:t xml:space="preserve">Major GC </w:t>
      </w:r>
      <w:r w:rsidRPr="00E35191">
        <w:rPr>
          <w:rFonts w:hint="eastAsia"/>
        </w:rPr>
        <w:t>的时间比</w:t>
      </w:r>
      <w:r w:rsidRPr="00E35191">
        <w:rPr>
          <w:rFonts w:hint="eastAsia"/>
        </w:rPr>
        <w:t xml:space="preserve">Minor GC </w:t>
      </w:r>
      <w:r w:rsidRPr="00E35191">
        <w:rPr>
          <w:rFonts w:hint="eastAsia"/>
        </w:rPr>
        <w:t>要更长（约</w:t>
      </w:r>
      <w:r w:rsidRPr="00E35191">
        <w:rPr>
          <w:rFonts w:hint="eastAsia"/>
        </w:rPr>
        <w:t>10</w:t>
      </w:r>
      <w:r w:rsidRPr="00E35191">
        <w:rPr>
          <w:rFonts w:hint="eastAsia"/>
        </w:rPr>
        <w:t>倍）。</w:t>
      </w:r>
    </w:p>
    <w:p w:rsidR="00E566AC" w:rsidRDefault="000873C7" w:rsidP="00606141">
      <w:pPr>
        <w:rPr>
          <w:rFonts w:hint="eastAsia"/>
        </w:rPr>
      </w:pPr>
      <w:r>
        <w:rPr>
          <w:rFonts w:hint="eastAsia"/>
        </w:rPr>
        <w:t>减轻</w:t>
      </w:r>
      <w:r>
        <w:rPr>
          <w:rFonts w:hint="eastAsia"/>
        </w:rPr>
        <w:t>survival</w:t>
      </w:r>
      <w:r>
        <w:rPr>
          <w:rFonts w:hint="eastAsia"/>
        </w:rPr>
        <w:t>区的压力，减少</w:t>
      </w:r>
      <w:r>
        <w:rPr>
          <w:rFonts w:hint="eastAsia"/>
        </w:rPr>
        <w:t>minorGc</w:t>
      </w:r>
      <w:r>
        <w:rPr>
          <w:rFonts w:hint="eastAsia"/>
        </w:rPr>
        <w:t>的频率</w:t>
      </w:r>
    </w:p>
    <w:p w:rsidR="000873C7" w:rsidRDefault="000873C7" w:rsidP="000873C7">
      <w:pPr>
        <w:pStyle w:val="a6"/>
        <w:numPr>
          <w:ilvl w:val="0"/>
          <w:numId w:val="6"/>
        </w:numPr>
        <w:ind w:firstLineChars="0"/>
        <w:rPr>
          <w:rFonts w:hint="eastAsia"/>
        </w:rPr>
      </w:pPr>
      <w:r>
        <w:rPr>
          <w:rFonts w:hint="eastAsia"/>
        </w:rPr>
        <w:t>大对象直接进入老年代，因为你的一个</w:t>
      </w:r>
      <w:r>
        <w:rPr>
          <w:rFonts w:hint="eastAsia"/>
        </w:rPr>
        <w:t>survival</w:t>
      </w:r>
      <w:r>
        <w:rPr>
          <w:rFonts w:hint="eastAsia"/>
        </w:rPr>
        <w:t>可能放不下，或者大对象直接占用了大量的</w:t>
      </w:r>
      <w:r>
        <w:rPr>
          <w:rFonts w:hint="eastAsia"/>
        </w:rPr>
        <w:t>survival</w:t>
      </w:r>
      <w:r>
        <w:rPr>
          <w:rFonts w:hint="eastAsia"/>
        </w:rPr>
        <w:t>，这样会导致</w:t>
      </w:r>
      <w:r>
        <w:rPr>
          <w:rFonts w:hint="eastAsia"/>
        </w:rPr>
        <w:t>minorGc</w:t>
      </w:r>
      <w:r>
        <w:rPr>
          <w:rFonts w:hint="eastAsia"/>
        </w:rPr>
        <w:t>过于频繁</w:t>
      </w:r>
    </w:p>
    <w:p w:rsidR="000873C7" w:rsidRDefault="00513B92" w:rsidP="000873C7">
      <w:pPr>
        <w:pStyle w:val="a6"/>
        <w:numPr>
          <w:ilvl w:val="0"/>
          <w:numId w:val="6"/>
        </w:numPr>
        <w:ind w:firstLineChars="0"/>
        <w:rPr>
          <w:rFonts w:hint="eastAsia"/>
        </w:rPr>
      </w:pPr>
      <w:r>
        <w:rPr>
          <w:rFonts w:hint="eastAsia"/>
        </w:rPr>
        <w:t>长期存活的对象进入老年态，默认第</w:t>
      </w:r>
      <w:r>
        <w:rPr>
          <w:rFonts w:hint="eastAsia"/>
        </w:rPr>
        <w:t>16</w:t>
      </w:r>
      <w:r>
        <w:rPr>
          <w:rFonts w:hint="eastAsia"/>
        </w:rPr>
        <w:t>次</w:t>
      </w:r>
    </w:p>
    <w:p w:rsidR="00513B92" w:rsidRDefault="00513B92" w:rsidP="000873C7">
      <w:pPr>
        <w:pStyle w:val="a6"/>
        <w:numPr>
          <w:ilvl w:val="0"/>
          <w:numId w:val="6"/>
        </w:numPr>
        <w:ind w:firstLineChars="0"/>
        <w:rPr>
          <w:rFonts w:hint="eastAsia"/>
        </w:rPr>
      </w:pPr>
      <w:r>
        <w:rPr>
          <w:rFonts w:hint="eastAsia"/>
        </w:rPr>
        <w:t>动态对象年龄判定，当某一个年龄的对象们，他们的总内存之和，大于</w:t>
      </w:r>
      <w:r>
        <w:rPr>
          <w:rFonts w:hint="eastAsia"/>
        </w:rPr>
        <w:t>survival</w:t>
      </w:r>
      <w:r>
        <w:rPr>
          <w:rFonts w:hint="eastAsia"/>
        </w:rPr>
        <w:t>区的一半，那么这个年龄，已经以上的年龄的对象，全都去老年态。</w:t>
      </w:r>
    </w:p>
    <w:p w:rsidR="00E566AC" w:rsidRDefault="00E566AC" w:rsidP="00606141">
      <w:pPr>
        <w:rPr>
          <w:rFonts w:hint="eastAsia"/>
        </w:rPr>
      </w:pPr>
    </w:p>
    <w:p w:rsidR="00513B92" w:rsidRDefault="00E35191" w:rsidP="00E35191">
      <w:pPr>
        <w:pStyle w:val="3"/>
        <w:rPr>
          <w:rFonts w:hint="eastAsia"/>
        </w:rPr>
      </w:pPr>
      <w:r>
        <w:rPr>
          <w:rFonts w:hint="eastAsia"/>
        </w:rPr>
        <w:lastRenderedPageBreak/>
        <w:t>3.5.3</w:t>
      </w:r>
      <w:r w:rsidR="00513B92">
        <w:rPr>
          <w:rFonts w:hint="eastAsia"/>
        </w:rPr>
        <w:t>空间分配担保</w:t>
      </w:r>
    </w:p>
    <w:p w:rsidR="00E35191" w:rsidRDefault="00BE4058" w:rsidP="00371978">
      <w:pPr>
        <w:pStyle w:val="a5"/>
        <w:shd w:val="clear" w:color="auto" w:fill="FFFFFF"/>
        <w:spacing w:before="0" w:beforeAutospacing="0" w:after="0" w:afterAutospacing="0" w:line="450" w:lineRule="atLeast"/>
        <w:ind w:firstLine="420"/>
        <w:jc w:val="both"/>
        <w:rPr>
          <w:rFonts w:ascii="Microsoft Yahei" w:hAnsi="Microsoft Yahei" w:hint="eastAsia"/>
          <w:color w:val="333333"/>
        </w:rPr>
      </w:pPr>
      <w:r>
        <w:rPr>
          <w:rFonts w:ascii="Microsoft Yahei" w:hAnsi="Microsoft Yahei"/>
          <w:color w:val="333333"/>
        </w:rPr>
        <w:t>在发生</w:t>
      </w:r>
      <w:r>
        <w:rPr>
          <w:rFonts w:ascii="Microsoft Yahei" w:hAnsi="Microsoft Yahei"/>
          <w:color w:val="333333"/>
        </w:rPr>
        <w:t>Minor GC</w:t>
      </w:r>
      <w:r>
        <w:rPr>
          <w:rFonts w:ascii="Microsoft Yahei" w:hAnsi="Microsoft Yahei"/>
          <w:color w:val="333333"/>
        </w:rPr>
        <w:t>之前，虚拟机会先检查老年代最大可用的连续空间是否大于新生代所有对象总空间，如果这个条件成立，那么</w:t>
      </w:r>
      <w:r>
        <w:rPr>
          <w:rFonts w:ascii="Microsoft Yahei" w:hAnsi="Microsoft Yahei"/>
          <w:color w:val="333333"/>
        </w:rPr>
        <w:t>Minor GC</w:t>
      </w:r>
      <w:r>
        <w:rPr>
          <w:rFonts w:ascii="Microsoft Yahei" w:hAnsi="Microsoft Yahei"/>
          <w:color w:val="333333"/>
        </w:rPr>
        <w:t>可以确保是安全的。如果不成立，则虚拟机会查看</w:t>
      </w:r>
      <w:r>
        <w:rPr>
          <w:rFonts w:ascii="Microsoft Yahei" w:hAnsi="Microsoft Yahei"/>
          <w:color w:val="333333"/>
        </w:rPr>
        <w:t>HandlePromotionFailure</w:t>
      </w:r>
      <w:r>
        <w:rPr>
          <w:rFonts w:ascii="Microsoft Yahei" w:hAnsi="Microsoft Yahei"/>
          <w:color w:val="333333"/>
        </w:rPr>
        <w:t>设置值是否允许担保失败。</w:t>
      </w:r>
    </w:p>
    <w:p w:rsidR="00BF4F39" w:rsidRPr="00371978" w:rsidRDefault="00BE4058" w:rsidP="00371978">
      <w:pPr>
        <w:pStyle w:val="a5"/>
        <w:shd w:val="clear" w:color="auto" w:fill="FFFFFF"/>
        <w:spacing w:before="0" w:beforeAutospacing="0" w:after="0" w:afterAutospacing="0" w:line="450" w:lineRule="atLeast"/>
        <w:ind w:firstLine="420"/>
        <w:jc w:val="both"/>
        <w:rPr>
          <w:rFonts w:ascii="Microsoft Yahei" w:hAnsi="Microsoft Yahei" w:hint="eastAsia"/>
          <w:color w:val="333333"/>
        </w:rPr>
      </w:pPr>
      <w:r>
        <w:rPr>
          <w:rFonts w:ascii="Microsoft Yahei" w:hAnsi="Microsoft Yahei"/>
          <w:color w:val="333333"/>
        </w:rPr>
        <w:t>如果允许，那么会继续检查老年代最大可用的连续空间是否大于历次晋升到老年代对象的平均大小，如果大于，将尝试着进行一次</w:t>
      </w:r>
      <w:r>
        <w:rPr>
          <w:rFonts w:ascii="Microsoft Yahei" w:hAnsi="Microsoft Yahei"/>
          <w:color w:val="333333"/>
        </w:rPr>
        <w:t>Minor GC</w:t>
      </w:r>
      <w:r>
        <w:rPr>
          <w:rFonts w:ascii="Microsoft Yahei" w:hAnsi="Microsoft Yahei"/>
          <w:color w:val="333333"/>
        </w:rPr>
        <w:t>，尽管这次</w:t>
      </w:r>
      <w:r>
        <w:rPr>
          <w:rFonts w:ascii="Microsoft Yahei" w:hAnsi="Microsoft Yahei"/>
          <w:color w:val="333333"/>
        </w:rPr>
        <w:t>Minor GC</w:t>
      </w:r>
      <w:r>
        <w:rPr>
          <w:rFonts w:ascii="Microsoft Yahei" w:hAnsi="Microsoft Yahei"/>
          <w:color w:val="333333"/>
        </w:rPr>
        <w:t>是有风险的；如果小于，或者</w:t>
      </w:r>
      <w:r>
        <w:rPr>
          <w:rFonts w:ascii="Microsoft Yahei" w:hAnsi="Microsoft Yahei"/>
          <w:color w:val="333333"/>
        </w:rPr>
        <w:t>HandlePromotionFailure</w:t>
      </w:r>
      <w:r>
        <w:rPr>
          <w:rFonts w:ascii="Microsoft Yahei" w:hAnsi="Microsoft Yahei"/>
          <w:color w:val="333333"/>
        </w:rPr>
        <w:t>设置不允许冒险，那这时也要改为进行一次</w:t>
      </w:r>
      <w:r>
        <w:rPr>
          <w:rFonts w:ascii="Microsoft Yahei" w:hAnsi="Microsoft Yahei"/>
          <w:color w:val="333333"/>
        </w:rPr>
        <w:t>Full GC</w:t>
      </w:r>
      <w:r>
        <w:rPr>
          <w:rFonts w:ascii="Microsoft Yahei" w:hAnsi="Microsoft Yahei"/>
          <w:color w:val="333333"/>
        </w:rPr>
        <w:t>。</w:t>
      </w:r>
    </w:p>
    <w:p w:rsidR="00BF4F39" w:rsidRDefault="00BF4F39" w:rsidP="00BF4F39">
      <w:pPr>
        <w:pStyle w:val="1"/>
        <w:jc w:val="center"/>
        <w:rPr>
          <w:rFonts w:hint="eastAsia"/>
        </w:rPr>
      </w:pPr>
      <w:r>
        <w:rPr>
          <w:rFonts w:hint="eastAsia"/>
        </w:rPr>
        <w:t>类文件结构</w:t>
      </w:r>
    </w:p>
    <w:p w:rsidR="00371978" w:rsidRPr="00371978" w:rsidRDefault="00371978" w:rsidP="00371978">
      <w:pPr>
        <w:pStyle w:val="2"/>
        <w:rPr>
          <w:rFonts w:hint="eastAsia"/>
        </w:rPr>
      </w:pPr>
      <w:r>
        <w:t>J</w:t>
      </w:r>
      <w:r>
        <w:rPr>
          <w:rFonts w:hint="eastAsia"/>
        </w:rPr>
        <w:t>ava</w:t>
      </w:r>
      <w:r>
        <w:rPr>
          <w:rFonts w:hint="eastAsia"/>
        </w:rPr>
        <w:t>文件</w:t>
      </w:r>
    </w:p>
    <w:p w:rsidR="00C845B5" w:rsidRDefault="00381EDA" w:rsidP="00BF4F39">
      <w:pPr>
        <w:rPr>
          <w:rFonts w:hint="eastAsia"/>
        </w:rPr>
      </w:pPr>
      <w:r>
        <w:rPr>
          <w:noProof/>
        </w:rPr>
        <w:drawing>
          <wp:inline distT="0" distB="0" distL="0" distR="0" wp14:anchorId="457F6A54" wp14:editId="7010F813">
            <wp:extent cx="2876191" cy="1895238"/>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6191" cy="1895238"/>
                    </a:xfrm>
                    <a:prstGeom prst="rect">
                      <a:avLst/>
                    </a:prstGeom>
                  </pic:spPr>
                </pic:pic>
              </a:graphicData>
            </a:graphic>
          </wp:inline>
        </w:drawing>
      </w:r>
    </w:p>
    <w:p w:rsidR="00C845B5" w:rsidRDefault="00C845B5" w:rsidP="00BF4F39">
      <w:pPr>
        <w:rPr>
          <w:rFonts w:hint="eastAsia"/>
        </w:rPr>
      </w:pPr>
      <w:r>
        <w:rPr>
          <w:noProof/>
        </w:rPr>
        <w:lastRenderedPageBreak/>
        <w:drawing>
          <wp:inline distT="0" distB="0" distL="0" distR="0" wp14:anchorId="4FC5328B" wp14:editId="7E0D3436">
            <wp:extent cx="5274310" cy="3064400"/>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64400"/>
                    </a:xfrm>
                    <a:prstGeom prst="rect">
                      <a:avLst/>
                    </a:prstGeom>
                  </pic:spPr>
                </pic:pic>
              </a:graphicData>
            </a:graphic>
          </wp:inline>
        </w:drawing>
      </w:r>
    </w:p>
    <w:p w:rsidR="00032D59" w:rsidRDefault="00032D59" w:rsidP="00C845B5">
      <w:pPr>
        <w:ind w:firstLineChars="50" w:firstLine="105"/>
        <w:rPr>
          <w:rFonts w:hint="eastAsia"/>
        </w:rPr>
      </w:pPr>
      <w:r>
        <w:rPr>
          <w:rFonts w:hint="eastAsia"/>
        </w:rPr>
        <w:t>字节码</w:t>
      </w:r>
    </w:p>
    <w:p w:rsidR="00C845B5" w:rsidRDefault="00C845B5" w:rsidP="00C845B5">
      <w:pPr>
        <w:ind w:firstLineChars="50" w:firstLine="105"/>
      </w:pPr>
      <w:r>
        <w:t>CA FE BA BE 00 00 00 34 00 13 0A 00 04 00 0F 09</w:t>
      </w:r>
    </w:p>
    <w:p w:rsidR="00C845B5" w:rsidRDefault="00C845B5" w:rsidP="00C845B5">
      <w:r>
        <w:t xml:space="preserve"> 00 03 00 10 07 00 11 07 00 12 01 00 01 6D 01 00</w:t>
      </w:r>
    </w:p>
    <w:p w:rsidR="00C845B5" w:rsidRDefault="00C845B5" w:rsidP="00C845B5">
      <w:r>
        <w:t xml:space="preserve"> 01 49 01 00 06 3C 69 6E 69 74 3E 01 00 03 28 29</w:t>
      </w:r>
    </w:p>
    <w:p w:rsidR="00C845B5" w:rsidRDefault="00C845B5" w:rsidP="00C845B5">
      <w:r>
        <w:t xml:space="preserve"> 56 01 00 04 43 6F 64 65 01 00 0F 4C 69 6E 65 4E</w:t>
      </w:r>
    </w:p>
    <w:p w:rsidR="00C845B5" w:rsidRDefault="00C845B5" w:rsidP="00C845B5">
      <w:r>
        <w:t xml:space="preserve"> 75 6D 62 65 72 54 61 62 6C 65 01 00 03 69 6E 63</w:t>
      </w:r>
    </w:p>
    <w:p w:rsidR="00C845B5" w:rsidRDefault="00C845B5" w:rsidP="00C845B5">
      <w:r>
        <w:t xml:space="preserve"> 01 00 03 28 29 49 01 00 0A 53 6F 75 72 63 65 46</w:t>
      </w:r>
    </w:p>
    <w:p w:rsidR="00C845B5" w:rsidRDefault="00C845B5" w:rsidP="00C845B5">
      <w:r>
        <w:t xml:space="preserve"> 69 6C 65 01 00 0A 74 65 73 74 33 2E 6A 61 76 61</w:t>
      </w:r>
    </w:p>
    <w:p w:rsidR="00C845B5" w:rsidRDefault="00C845B5" w:rsidP="00C845B5">
      <w:r>
        <w:t xml:space="preserve"> 0C 00 07 00 08 0C 00 05 00 06 01 00 09 61 62 63</w:t>
      </w:r>
    </w:p>
    <w:p w:rsidR="00C845B5" w:rsidRDefault="00C845B5" w:rsidP="00C845B5">
      <w:r>
        <w:t xml:space="preserve"> 2F 74 65 73 74 33 01 00 10 6A 61 76 61 2F 6C 61</w:t>
      </w:r>
    </w:p>
    <w:p w:rsidR="00C845B5" w:rsidRDefault="00C845B5" w:rsidP="00C845B5">
      <w:r>
        <w:t xml:space="preserve"> 6E 67 2F 4F 62 6A 65 63 74 00 21 00 03 00 04 00</w:t>
      </w:r>
    </w:p>
    <w:p w:rsidR="00C845B5" w:rsidRDefault="00C845B5" w:rsidP="00C845B5">
      <w:r>
        <w:t xml:space="preserve"> 00 00 01 00 02 00 05 00 06 00 00 00 02 00 01 00</w:t>
      </w:r>
    </w:p>
    <w:p w:rsidR="00C845B5" w:rsidRDefault="00C845B5" w:rsidP="00C845B5">
      <w:r>
        <w:t xml:space="preserve"> 07 00 08 00 01 00 09 00 00 00 1D 00 01 00 01 00</w:t>
      </w:r>
    </w:p>
    <w:p w:rsidR="00C845B5" w:rsidRDefault="00C845B5" w:rsidP="00C845B5">
      <w:r>
        <w:t xml:space="preserve"> 00 00 05 2A B7 00 01 B1 00 00 00 01 00 0A 00 00</w:t>
      </w:r>
    </w:p>
    <w:p w:rsidR="00C845B5" w:rsidRDefault="00C845B5" w:rsidP="00C845B5">
      <w:r>
        <w:t xml:space="preserve"> 00 06 00 01 00 00 00 03 00 01 00 0B 00 0C 00 01</w:t>
      </w:r>
    </w:p>
    <w:p w:rsidR="00C845B5" w:rsidRDefault="00C845B5" w:rsidP="00C845B5">
      <w:r>
        <w:t xml:space="preserve"> 00 09 00 00 00 24 00 03 00 01 00 00 00 0C 2A 2A</w:t>
      </w:r>
    </w:p>
    <w:p w:rsidR="00C845B5" w:rsidRDefault="00C845B5" w:rsidP="00C845B5">
      <w:r>
        <w:t xml:space="preserve"> B4 00 02 04 60 5A B5 00 02 AC 00 00 00 01 00 0A</w:t>
      </w:r>
    </w:p>
    <w:p w:rsidR="00C845B5" w:rsidRDefault="00C845B5" w:rsidP="00C845B5">
      <w:r>
        <w:t xml:space="preserve"> 00 00 00 06 00 01 00 00 00 07 00 01 00 0D 00 00</w:t>
      </w:r>
    </w:p>
    <w:p w:rsidR="00C845B5" w:rsidRDefault="00C845B5" w:rsidP="00C845B5">
      <w:pPr>
        <w:rPr>
          <w:rFonts w:hint="eastAsia"/>
        </w:rPr>
      </w:pPr>
      <w:r>
        <w:t xml:space="preserve"> 00 02 00 0E</w:t>
      </w:r>
    </w:p>
    <w:p w:rsidR="0097449B" w:rsidRDefault="0097449B" w:rsidP="00BF4F39">
      <w:pPr>
        <w:rPr>
          <w:rFonts w:hint="eastAsia"/>
        </w:rPr>
      </w:pPr>
    </w:p>
    <w:p w:rsidR="00371978" w:rsidRDefault="00371978" w:rsidP="00BF4F39">
      <w:pPr>
        <w:rPr>
          <w:rFonts w:hint="eastAsia"/>
        </w:rPr>
      </w:pPr>
    </w:p>
    <w:p w:rsidR="00371978" w:rsidRDefault="00371978" w:rsidP="00371978">
      <w:pPr>
        <w:rPr>
          <w:rFonts w:hint="eastAsia"/>
        </w:rPr>
      </w:pPr>
      <w:r>
        <w:rPr>
          <w:rFonts w:hint="eastAsia"/>
        </w:rPr>
        <w:t>基础数据类型</w:t>
      </w:r>
      <w:r>
        <w:rPr>
          <w:rFonts w:hint="eastAsia"/>
        </w:rPr>
        <w:t>u1</w:t>
      </w:r>
      <w:r>
        <w:rPr>
          <w:rFonts w:hint="eastAsia"/>
        </w:rPr>
        <w:t>，</w:t>
      </w:r>
      <w:r>
        <w:rPr>
          <w:rFonts w:hint="eastAsia"/>
        </w:rPr>
        <w:t>u2</w:t>
      </w:r>
      <w:r>
        <w:rPr>
          <w:rFonts w:hint="eastAsia"/>
        </w:rPr>
        <w:t>，</w:t>
      </w:r>
      <w:r>
        <w:rPr>
          <w:rFonts w:hint="eastAsia"/>
        </w:rPr>
        <w:t>u4</w:t>
      </w:r>
      <w:r>
        <w:rPr>
          <w:rFonts w:hint="eastAsia"/>
        </w:rPr>
        <w:t>，</w:t>
      </w:r>
      <w:r>
        <w:rPr>
          <w:rFonts w:hint="eastAsia"/>
        </w:rPr>
        <w:t>u8</w:t>
      </w:r>
      <w:r>
        <w:rPr>
          <w:rFonts w:hint="eastAsia"/>
        </w:rPr>
        <w:t>，分别表示</w:t>
      </w:r>
      <w:r>
        <w:rPr>
          <w:rFonts w:hint="eastAsia"/>
        </w:rPr>
        <w:t>1,2,4,8</w:t>
      </w:r>
      <w:r>
        <w:rPr>
          <w:rFonts w:hint="eastAsia"/>
        </w:rPr>
        <w:t>个字节的无符号数。</w:t>
      </w:r>
    </w:p>
    <w:tbl>
      <w:tblPr>
        <w:tblW w:w="36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7"/>
        <w:gridCol w:w="1806"/>
        <w:gridCol w:w="1989"/>
      </w:tblGrid>
      <w:tr w:rsidR="00371978" w:rsidRPr="00C35575" w:rsidTr="00E61867">
        <w:trPr>
          <w:trHeight w:val="87"/>
        </w:trPr>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371978" w:rsidRPr="00C35575" w:rsidRDefault="00371978" w:rsidP="00E61867">
            <w:pPr>
              <w:widowControl/>
              <w:jc w:val="left"/>
              <w:rPr>
                <w:rFonts w:ascii="微软雅黑" w:eastAsia="微软雅黑" w:hAnsi="微软雅黑" w:cs="宋体"/>
                <w:color w:val="454545"/>
                <w:kern w:val="0"/>
                <w:sz w:val="24"/>
                <w:szCs w:val="24"/>
              </w:rPr>
            </w:pPr>
            <w:r w:rsidRPr="00C35575">
              <w:rPr>
                <w:rFonts w:ascii="微软雅黑" w:eastAsia="微软雅黑" w:hAnsi="微软雅黑" w:cs="宋体" w:hint="eastAsia"/>
                <w:color w:val="FFFFFF"/>
                <w:kern w:val="0"/>
                <w:sz w:val="24"/>
                <w:szCs w:val="24"/>
              </w:rPr>
              <w:t>类型</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371978" w:rsidRPr="00C35575" w:rsidRDefault="00371978" w:rsidP="00E61867">
            <w:pPr>
              <w:widowControl/>
              <w:jc w:val="left"/>
              <w:rPr>
                <w:rFonts w:ascii="微软雅黑" w:eastAsia="微软雅黑" w:hAnsi="微软雅黑" w:cs="宋体"/>
                <w:color w:val="454545"/>
                <w:kern w:val="0"/>
                <w:sz w:val="24"/>
                <w:szCs w:val="24"/>
              </w:rPr>
            </w:pPr>
            <w:r w:rsidRPr="00C35575">
              <w:rPr>
                <w:rFonts w:ascii="微软雅黑" w:eastAsia="微软雅黑" w:hAnsi="微软雅黑" w:cs="宋体" w:hint="eastAsia"/>
                <w:color w:val="FFFFFF"/>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371978" w:rsidRPr="00C35575" w:rsidRDefault="00371978" w:rsidP="00E61867">
            <w:pPr>
              <w:widowControl/>
              <w:jc w:val="left"/>
              <w:rPr>
                <w:rFonts w:ascii="微软雅黑" w:eastAsia="微软雅黑" w:hAnsi="微软雅黑" w:cs="宋体"/>
                <w:color w:val="454545"/>
                <w:kern w:val="0"/>
                <w:sz w:val="24"/>
                <w:szCs w:val="24"/>
              </w:rPr>
            </w:pPr>
            <w:r w:rsidRPr="00C35575">
              <w:rPr>
                <w:rFonts w:ascii="微软雅黑" w:eastAsia="微软雅黑" w:hAnsi="微软雅黑" w:cs="宋体" w:hint="eastAsia"/>
                <w:color w:val="FFFFFF"/>
                <w:kern w:val="0"/>
                <w:sz w:val="24"/>
                <w:szCs w:val="24"/>
              </w:rPr>
              <w:t>数量</w:t>
            </w:r>
          </w:p>
        </w:tc>
      </w:tr>
      <w:tr w:rsidR="00371978" w:rsidRPr="00C35575" w:rsidTr="00E61867">
        <w:trPr>
          <w:trHeight w:val="8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magic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8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minor_version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8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major_version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8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constant_pool_count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lastRenderedPageBreak/>
              <w:t>cp_info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constant_pool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constant_pool_count-1</w:t>
            </w:r>
          </w:p>
        </w:tc>
      </w:tr>
      <w:tr w:rsidR="00371978" w:rsidRPr="00C35575" w:rsidTr="00E61867">
        <w:trPr>
          <w:trHeight w:val="37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access_flags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this_class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7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super_class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interfaces_count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interfaces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interfaces_count</w:t>
            </w:r>
          </w:p>
        </w:tc>
      </w:tr>
      <w:tr w:rsidR="00371978" w:rsidRPr="00C35575" w:rsidTr="00E61867">
        <w:trPr>
          <w:trHeight w:val="37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fields_count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field_info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fields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fields_count</w:t>
            </w:r>
          </w:p>
        </w:tc>
      </w:tr>
      <w:tr w:rsidR="00371978" w:rsidRPr="00C35575" w:rsidTr="00E61867">
        <w:trPr>
          <w:trHeight w:val="37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methods_count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method_info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methods_count</w:t>
            </w:r>
          </w:p>
        </w:tc>
      </w:tr>
      <w:tr w:rsidR="00371978" w:rsidRPr="00C35575" w:rsidTr="00E61867">
        <w:trPr>
          <w:trHeight w:val="3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attributes_count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1</w:t>
            </w:r>
          </w:p>
        </w:tc>
      </w:tr>
      <w:tr w:rsidR="00371978" w:rsidRPr="00C35575" w:rsidTr="00E61867">
        <w:trPr>
          <w:trHeight w:val="373"/>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attribute_info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71978" w:rsidRPr="00381EDA" w:rsidRDefault="00371978" w:rsidP="00E61867">
            <w:pPr>
              <w:widowControl/>
              <w:jc w:val="left"/>
              <w:rPr>
                <w:rFonts w:ascii="微软雅黑" w:eastAsia="微软雅黑" w:hAnsi="微软雅黑" w:cs="宋体"/>
                <w:color w:val="454545"/>
                <w:kern w:val="0"/>
                <w:sz w:val="18"/>
                <w:szCs w:val="18"/>
              </w:rPr>
            </w:pPr>
            <w:r w:rsidRPr="00381EDA">
              <w:rPr>
                <w:rFonts w:ascii="微软雅黑" w:eastAsia="微软雅黑" w:hAnsi="微软雅黑" w:cs="宋体" w:hint="eastAsia"/>
                <w:color w:val="454545"/>
                <w:kern w:val="0"/>
                <w:sz w:val="18"/>
                <w:szCs w:val="18"/>
              </w:rPr>
              <w:t>attributes_count</w:t>
            </w:r>
          </w:p>
        </w:tc>
      </w:tr>
    </w:tbl>
    <w:p w:rsidR="00371978" w:rsidRDefault="00371978" w:rsidP="00371978">
      <w:pPr>
        <w:rPr>
          <w:rFonts w:hint="eastAsia"/>
        </w:rPr>
      </w:pPr>
    </w:p>
    <w:p w:rsidR="00371978" w:rsidRDefault="00371978" w:rsidP="00BF4F39">
      <w:pPr>
        <w:rPr>
          <w:rFonts w:hint="eastAsia"/>
        </w:rPr>
      </w:pPr>
    </w:p>
    <w:p w:rsidR="00C35575" w:rsidRDefault="00C35575" w:rsidP="00BF4F39">
      <w:pPr>
        <w:rPr>
          <w:rFonts w:hint="eastAsia"/>
        </w:rPr>
      </w:pPr>
      <w:r>
        <w:rPr>
          <w:rFonts w:hint="eastAsia"/>
        </w:rPr>
        <w:t>1</w:t>
      </w:r>
      <w:r>
        <w:rPr>
          <w:rFonts w:hint="eastAsia"/>
        </w:rPr>
        <w:t>魔数与版本</w:t>
      </w:r>
    </w:p>
    <w:p w:rsidR="00C47223" w:rsidRDefault="00C35575" w:rsidP="00BF4F39">
      <w:pPr>
        <w:rPr>
          <w:rFonts w:hint="eastAsia"/>
        </w:rPr>
      </w:pPr>
      <w:r>
        <w:rPr>
          <w:rFonts w:hint="eastAsia"/>
        </w:rPr>
        <w:t>魔术就是</w:t>
      </w:r>
      <w:r>
        <w:rPr>
          <w:rFonts w:hint="eastAsia"/>
        </w:rPr>
        <w:t>cafebaby</w:t>
      </w:r>
      <w:r>
        <w:rPr>
          <w:rFonts w:hint="eastAsia"/>
        </w:rPr>
        <w:t>，</w:t>
      </w:r>
    </w:p>
    <w:p w:rsidR="00C47223" w:rsidRDefault="00C47223" w:rsidP="00BF4F39">
      <w:pPr>
        <w:rPr>
          <w:rFonts w:hint="eastAsia"/>
        </w:rPr>
      </w:pPr>
      <w:r w:rsidRPr="00C47223">
        <w:rPr>
          <w:color w:val="FF0000"/>
        </w:rPr>
        <w:t>CA FE BA BE</w:t>
      </w:r>
      <w:r>
        <w:t xml:space="preserve"> 00 00 00 34 00 13 0A 00 04 00 0F 09</w:t>
      </w:r>
    </w:p>
    <w:p w:rsidR="00C47223" w:rsidRPr="00266EFF" w:rsidRDefault="00B7036F" w:rsidP="00C47223">
      <w:pPr>
        <w:rPr>
          <w:rFonts w:hint="eastAsia"/>
        </w:rPr>
      </w:pPr>
      <w:r>
        <w:rPr>
          <w:rFonts w:hint="eastAsia"/>
        </w:rPr>
        <w:t>2</w:t>
      </w:r>
      <w:r w:rsidR="00C47223">
        <w:rPr>
          <w:rFonts w:hint="eastAsia"/>
        </w:rPr>
        <w:t>版本号就是</w:t>
      </w:r>
      <w:r w:rsidR="00C47223">
        <w:rPr>
          <w:rFonts w:hint="eastAsia"/>
        </w:rPr>
        <w:t>jdk</w:t>
      </w:r>
      <w:r w:rsidR="00C47223">
        <w:rPr>
          <w:rFonts w:hint="eastAsia"/>
        </w:rPr>
        <w:t>版本号，</w:t>
      </w:r>
      <w:r w:rsidR="00C47223">
        <w:rPr>
          <w:rFonts w:hint="eastAsia"/>
        </w:rPr>
        <w:t>1.8</w:t>
      </w:r>
      <w:r w:rsidR="00266EFF">
        <w:rPr>
          <w:rFonts w:hint="eastAsia"/>
        </w:rPr>
        <w:t>.0</w:t>
      </w:r>
    </w:p>
    <w:p w:rsidR="00B7036F" w:rsidRDefault="00C47223" w:rsidP="00B7036F">
      <w:pPr>
        <w:rPr>
          <w:rFonts w:hint="eastAsia"/>
        </w:rPr>
      </w:pPr>
      <w:r>
        <w:t>CA FE BA BE</w:t>
      </w:r>
      <w:r w:rsidRPr="00C47223">
        <w:rPr>
          <w:color w:val="FF0000"/>
        </w:rPr>
        <w:t xml:space="preserve"> 00 00 00 34</w:t>
      </w:r>
      <w:r>
        <w:t xml:space="preserve"> 00 13 0A 00 04 00 0F 09</w:t>
      </w:r>
    </w:p>
    <w:p w:rsidR="00B7036F" w:rsidRDefault="00B7036F" w:rsidP="001018AC">
      <w:pPr>
        <w:pStyle w:val="2"/>
        <w:rPr>
          <w:rFonts w:hint="eastAsia"/>
        </w:rPr>
      </w:pPr>
      <w:r>
        <w:rPr>
          <w:rFonts w:hint="eastAsia"/>
        </w:rPr>
        <w:t>3</w:t>
      </w:r>
      <w:r>
        <w:rPr>
          <w:rFonts w:hint="eastAsia"/>
        </w:rPr>
        <w:t>常量池</w:t>
      </w:r>
    </w:p>
    <w:p w:rsidR="00B7036F" w:rsidRDefault="001018AC" w:rsidP="00B7036F">
      <w:pPr>
        <w:rPr>
          <w:rFonts w:hint="eastAsia"/>
        </w:rPr>
      </w:pPr>
      <w:r>
        <w:rPr>
          <w:rFonts w:hint="eastAsia"/>
        </w:rPr>
        <w:t>常量池</w:t>
      </w:r>
      <w:r w:rsidR="00B7036F">
        <w:rPr>
          <w:rFonts w:hint="eastAsia"/>
        </w:rPr>
        <w:t>主要是三个东西：</w:t>
      </w:r>
    </w:p>
    <w:p w:rsidR="00B7036F" w:rsidRDefault="001018AC" w:rsidP="00B7036F">
      <w:pPr>
        <w:rPr>
          <w:rFonts w:hint="eastAsia"/>
        </w:rPr>
      </w:pPr>
      <w:r>
        <w:rPr>
          <w:rFonts w:hint="eastAsia"/>
        </w:rPr>
        <w:t>1</w:t>
      </w:r>
      <w:r>
        <w:rPr>
          <w:rFonts w:hint="eastAsia"/>
        </w:rPr>
        <w:t>．</w:t>
      </w:r>
      <w:r w:rsidR="00B7036F">
        <w:rPr>
          <w:rFonts w:hint="eastAsia"/>
        </w:rPr>
        <w:t>类和接口的全限定名</w:t>
      </w:r>
    </w:p>
    <w:p w:rsidR="00B7036F" w:rsidRDefault="001018AC" w:rsidP="00B7036F">
      <w:pPr>
        <w:rPr>
          <w:rFonts w:hint="eastAsia"/>
        </w:rPr>
      </w:pPr>
      <w:r>
        <w:rPr>
          <w:rFonts w:hint="eastAsia"/>
        </w:rPr>
        <w:t>2</w:t>
      </w:r>
      <w:r>
        <w:rPr>
          <w:rFonts w:hint="eastAsia"/>
        </w:rPr>
        <w:t>．</w:t>
      </w:r>
      <w:r w:rsidR="00B7036F">
        <w:rPr>
          <w:rFonts w:hint="eastAsia"/>
        </w:rPr>
        <w:t>字段的名称和描述符</w:t>
      </w:r>
    </w:p>
    <w:p w:rsidR="00B7036F" w:rsidRDefault="001018AC" w:rsidP="00B7036F">
      <w:pPr>
        <w:rPr>
          <w:rFonts w:hint="eastAsia"/>
        </w:rPr>
      </w:pPr>
      <w:r>
        <w:rPr>
          <w:rFonts w:hint="eastAsia"/>
        </w:rPr>
        <w:t>3</w:t>
      </w:r>
      <w:r>
        <w:rPr>
          <w:rFonts w:hint="eastAsia"/>
        </w:rPr>
        <w:t>．</w:t>
      </w:r>
      <w:r w:rsidR="00B7036F">
        <w:rPr>
          <w:rFonts w:hint="eastAsia"/>
        </w:rPr>
        <w:t>方法的名称和描述符</w:t>
      </w:r>
    </w:p>
    <w:p w:rsidR="001018AC" w:rsidRDefault="001018AC" w:rsidP="00B7036F">
      <w:pPr>
        <w:rPr>
          <w:rFonts w:hint="eastAsia"/>
        </w:rPr>
      </w:pPr>
      <w:r>
        <w:rPr>
          <w:rFonts w:hint="eastAsia"/>
        </w:rPr>
        <w:t>下面分析常量池：</w:t>
      </w:r>
    </w:p>
    <w:p w:rsidR="001018AC" w:rsidRPr="001018AC" w:rsidRDefault="001018AC" w:rsidP="001018AC">
      <w:pPr>
        <w:pStyle w:val="4"/>
      </w:pPr>
      <w:r>
        <w:rPr>
          <w:rFonts w:hint="eastAsia"/>
        </w:rPr>
        <w:t>1.</w:t>
      </w:r>
      <w:r>
        <w:rPr>
          <w:rFonts w:hint="eastAsia"/>
        </w:rPr>
        <w:t>限定长度</w:t>
      </w:r>
    </w:p>
    <w:p w:rsidR="00C47223" w:rsidRPr="00C47223" w:rsidRDefault="00B7036F" w:rsidP="00C47223">
      <w:pPr>
        <w:rPr>
          <w:rFonts w:hint="eastAsia"/>
        </w:rPr>
      </w:pPr>
      <w:r>
        <w:t xml:space="preserve">CA FE BA BE 00 00 00 34 </w:t>
      </w:r>
      <w:r w:rsidRPr="00B7036F">
        <w:rPr>
          <w:color w:val="FF0000"/>
        </w:rPr>
        <w:t>00 13</w:t>
      </w:r>
      <w:r>
        <w:t xml:space="preserve"> 0A 00 04 00 0F 09</w:t>
      </w:r>
    </w:p>
    <w:p w:rsidR="00C47223" w:rsidRDefault="00B7036F" w:rsidP="00BF4F39">
      <w:pPr>
        <w:rPr>
          <w:rFonts w:hint="eastAsia"/>
        </w:rPr>
      </w:pPr>
      <w:r>
        <w:rPr>
          <w:rFonts w:hint="eastAsia"/>
        </w:rPr>
        <w:t>咱们有</w:t>
      </w:r>
      <w:r>
        <w:rPr>
          <w:rFonts w:hint="eastAsia"/>
        </w:rPr>
        <w:t>0x0013</w:t>
      </w:r>
      <w:r>
        <w:rPr>
          <w:rFonts w:hint="eastAsia"/>
        </w:rPr>
        <w:t>个常量，也就是</w:t>
      </w:r>
      <w:r w:rsidRPr="001018AC">
        <w:rPr>
          <w:rFonts w:hint="eastAsia"/>
          <w:color w:val="FF0000"/>
        </w:rPr>
        <w:t>16</w:t>
      </w:r>
      <w:r>
        <w:rPr>
          <w:rFonts w:hint="eastAsia"/>
        </w:rPr>
        <w:t>个常量。注意常量池的长度</w:t>
      </w:r>
      <w:r w:rsidRPr="00B7036F">
        <w:rPr>
          <w:rFonts w:hint="eastAsia"/>
          <w:color w:val="FF0000"/>
        </w:rPr>
        <w:t>2</w:t>
      </w:r>
      <w:r w:rsidRPr="00B7036F">
        <w:rPr>
          <w:rFonts w:hint="eastAsia"/>
          <w:color w:val="FF0000"/>
        </w:rPr>
        <w:t>字节</w:t>
      </w:r>
      <w:r>
        <w:rPr>
          <w:rFonts w:hint="eastAsia"/>
        </w:rPr>
        <w:t>，</w:t>
      </w:r>
      <w:r w:rsidRPr="00B7036F">
        <w:rPr>
          <w:rFonts w:hint="eastAsia"/>
          <w:color w:val="FF0000"/>
        </w:rPr>
        <w:t>上限是</w:t>
      </w:r>
      <w:r w:rsidRPr="00B7036F">
        <w:rPr>
          <w:rFonts w:hint="eastAsia"/>
          <w:color w:val="FF0000"/>
        </w:rPr>
        <w:t>ffff</w:t>
      </w:r>
      <w:r>
        <w:rPr>
          <w:rFonts w:hint="eastAsia"/>
        </w:rPr>
        <w:t>，也就是说，常量的</w:t>
      </w:r>
      <w:r w:rsidRPr="00B7036F">
        <w:rPr>
          <w:rFonts w:hint="eastAsia"/>
          <w:color w:val="FF0000"/>
        </w:rPr>
        <w:t>上限是</w:t>
      </w:r>
      <w:r w:rsidRPr="00B7036F">
        <w:rPr>
          <w:rFonts w:hint="eastAsia"/>
          <w:color w:val="FF0000"/>
        </w:rPr>
        <w:t>65355</w:t>
      </w:r>
      <w:r>
        <w:rPr>
          <w:rFonts w:hint="eastAsia"/>
        </w:rPr>
        <w:t>，</w:t>
      </w:r>
      <w:r>
        <w:rPr>
          <w:rFonts w:hint="eastAsia"/>
        </w:rPr>
        <w:t>class</w:t>
      </w:r>
      <w:r>
        <w:rPr>
          <w:rFonts w:hint="eastAsia"/>
        </w:rPr>
        <w:t>类里面，但凡是有个一个标志位，来确定后续长度的，一般都是</w:t>
      </w:r>
      <w:r>
        <w:rPr>
          <w:rFonts w:hint="eastAsia"/>
        </w:rPr>
        <w:t>2</w:t>
      </w:r>
      <w:r>
        <w:rPr>
          <w:rFonts w:hint="eastAsia"/>
        </w:rPr>
        <w:t>个字节，比如</w:t>
      </w:r>
      <w:r w:rsidRPr="00B7036F">
        <w:rPr>
          <w:rFonts w:hint="eastAsia"/>
          <w:color w:val="FF0000"/>
        </w:rPr>
        <w:t>方法的数量，上限也是</w:t>
      </w:r>
      <w:r w:rsidRPr="00B7036F">
        <w:rPr>
          <w:rFonts w:hint="eastAsia"/>
          <w:color w:val="FF0000"/>
        </w:rPr>
        <w:t>65355</w:t>
      </w:r>
      <w:r>
        <w:rPr>
          <w:rFonts w:hint="eastAsia"/>
        </w:rPr>
        <w:t>.</w:t>
      </w:r>
      <w:r>
        <w:rPr>
          <w:rFonts w:hint="eastAsia"/>
        </w:rPr>
        <w:t>所以我们常说的，方法上限的限制，也就是来源于，</w:t>
      </w:r>
      <w:r>
        <w:rPr>
          <w:rFonts w:hint="eastAsia"/>
        </w:rPr>
        <w:t>java</w:t>
      </w:r>
      <w:r>
        <w:rPr>
          <w:rFonts w:hint="eastAsia"/>
        </w:rPr>
        <w:t>的</w:t>
      </w:r>
      <w:r>
        <w:rPr>
          <w:rFonts w:hint="eastAsia"/>
        </w:rPr>
        <w:t>class</w:t>
      </w:r>
      <w:r>
        <w:rPr>
          <w:rFonts w:hint="eastAsia"/>
        </w:rPr>
        <w:t>文件的结构问题。</w:t>
      </w:r>
    </w:p>
    <w:p w:rsidR="001018AC" w:rsidRDefault="001018AC" w:rsidP="001018AC">
      <w:pPr>
        <w:pStyle w:val="4"/>
        <w:rPr>
          <w:rFonts w:hint="eastAsia"/>
        </w:rPr>
      </w:pPr>
      <w:r>
        <w:rPr>
          <w:rFonts w:hint="eastAsia"/>
        </w:rPr>
        <w:t>2.</w:t>
      </w:r>
      <w:r>
        <w:rPr>
          <w:rFonts w:hint="eastAsia"/>
        </w:rPr>
        <w:t>项目类型</w:t>
      </w:r>
    </w:p>
    <w:tbl>
      <w:tblPr>
        <w:tblW w:w="1074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985"/>
        <w:gridCol w:w="2278"/>
        <w:gridCol w:w="754"/>
        <w:gridCol w:w="340"/>
        <w:gridCol w:w="4383"/>
      </w:tblGrid>
      <w:tr w:rsidR="005226DD" w:rsidRPr="005226DD" w:rsidTr="005226DD">
        <w:tc>
          <w:tcPr>
            <w:tcW w:w="2985" w:type="dxa"/>
            <w:tcBorders>
              <w:top w:val="outset" w:sz="6" w:space="0" w:color="auto"/>
              <w:left w:val="outset" w:sz="6" w:space="0" w:color="auto"/>
              <w:bottom w:val="outset" w:sz="6" w:space="0" w:color="auto"/>
              <w:right w:val="outset" w:sz="6" w:space="0" w:color="auto"/>
            </w:tcBorders>
            <w:shd w:val="clear" w:color="auto" w:fill="4F81BD"/>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FFFFFF"/>
                <w:kern w:val="0"/>
                <w:sz w:val="15"/>
                <w:szCs w:val="15"/>
              </w:rPr>
              <w:t>类型</w:t>
            </w:r>
          </w:p>
        </w:tc>
        <w:tc>
          <w:tcPr>
            <w:tcW w:w="2278" w:type="dxa"/>
            <w:tcBorders>
              <w:top w:val="outset" w:sz="6" w:space="0" w:color="auto"/>
              <w:left w:val="outset" w:sz="6" w:space="0" w:color="auto"/>
              <w:bottom w:val="outset" w:sz="6" w:space="0" w:color="auto"/>
              <w:right w:val="outset" w:sz="6" w:space="0" w:color="auto"/>
            </w:tcBorders>
            <w:shd w:val="clear" w:color="auto" w:fill="4F81BD"/>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FFFFFF"/>
                <w:kern w:val="0"/>
                <w:sz w:val="15"/>
                <w:szCs w:val="15"/>
              </w:rPr>
              <w:t>简介</w:t>
            </w:r>
          </w:p>
        </w:tc>
        <w:tc>
          <w:tcPr>
            <w:tcW w:w="754" w:type="dxa"/>
            <w:tcBorders>
              <w:top w:val="outset" w:sz="6" w:space="0" w:color="auto"/>
              <w:left w:val="outset" w:sz="6" w:space="0" w:color="auto"/>
              <w:bottom w:val="outset" w:sz="6" w:space="0" w:color="auto"/>
              <w:right w:val="outset" w:sz="6" w:space="0" w:color="auto"/>
            </w:tcBorders>
            <w:shd w:val="clear" w:color="auto" w:fill="4F81BD"/>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FFFFFF"/>
                <w:kern w:val="0"/>
                <w:sz w:val="15"/>
                <w:szCs w:val="15"/>
              </w:rPr>
              <w:t>项目</w:t>
            </w:r>
          </w:p>
        </w:tc>
        <w:tc>
          <w:tcPr>
            <w:tcW w:w="340" w:type="dxa"/>
            <w:tcBorders>
              <w:top w:val="outset" w:sz="6" w:space="0" w:color="auto"/>
              <w:left w:val="outset" w:sz="6" w:space="0" w:color="auto"/>
              <w:bottom w:val="outset" w:sz="6" w:space="0" w:color="auto"/>
              <w:right w:val="outset" w:sz="6" w:space="0" w:color="auto"/>
            </w:tcBorders>
            <w:shd w:val="clear" w:color="auto" w:fill="4F81BD"/>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FFFFFF"/>
                <w:kern w:val="0"/>
                <w:sz w:val="15"/>
                <w:szCs w:val="15"/>
              </w:rPr>
              <w:t>类型</w:t>
            </w:r>
          </w:p>
        </w:tc>
        <w:tc>
          <w:tcPr>
            <w:tcW w:w="4383" w:type="dxa"/>
            <w:tcBorders>
              <w:top w:val="outset" w:sz="6" w:space="0" w:color="auto"/>
              <w:left w:val="outset" w:sz="6" w:space="0" w:color="auto"/>
              <w:bottom w:val="outset" w:sz="6" w:space="0" w:color="auto"/>
              <w:right w:val="outset" w:sz="6" w:space="0" w:color="auto"/>
            </w:tcBorders>
            <w:shd w:val="clear" w:color="auto" w:fill="4F81BD"/>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FFFFFF"/>
                <w:kern w:val="0"/>
                <w:sz w:val="15"/>
                <w:szCs w:val="15"/>
              </w:rPr>
              <w:t>描述</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lastRenderedPageBreak/>
              <w:t>CONSTANT_Utf8_info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utf-8缩略编码字符串</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值为1</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length</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utf-8缩略编码字符串占用字节数</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bytes</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长度为length的utf-8缩略编码字符串</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CONSTANT_Integer_info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整形字面量</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值为3</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bytes</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u4</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按照高位在前储存的int值</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CONSTANT_Float_info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浮点型字面量</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值为4</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bytes</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u4</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按照高位在前储存的float值</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CONSTANT_Long_info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长整型字面量</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值为5</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bytes</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u8</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按照高位在前储存的long值</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CONSTANT_Double_info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双精度浮点型字面量</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值为6</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bytes</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u8</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按照高位在前储存的double值</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CONSTANT_Class_info</w:t>
            </w:r>
          </w:p>
        </w:tc>
        <w:tc>
          <w:tcPr>
            <w:tcW w:w="2278"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类或接口的符号引用</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值为7</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指向全限定名（</w:t>
            </w:r>
            <w:r w:rsidRPr="005226DD">
              <w:rPr>
                <w:rFonts w:ascii="微软雅黑" w:eastAsia="微软雅黑" w:hAnsi="微软雅黑" w:cs="宋体" w:hint="eastAsia"/>
                <w:color w:val="FF0000"/>
                <w:kern w:val="0"/>
                <w:sz w:val="15"/>
                <w:szCs w:val="15"/>
              </w:rPr>
              <w:t>参见备注一</w:t>
            </w:r>
            <w:r w:rsidRPr="005226DD">
              <w:rPr>
                <w:rFonts w:ascii="微软雅黑" w:eastAsia="微软雅黑" w:hAnsi="微软雅黑" w:cs="宋体" w:hint="eastAsia"/>
                <w:color w:val="454545"/>
                <w:kern w:val="0"/>
                <w:sz w:val="15"/>
                <w:szCs w:val="15"/>
              </w:rPr>
              <w:t>）常量项的索引</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CONSTANT_String_info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字符串类型字面量</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值为8</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指向字符串字面量的索引</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CONSTANT_Fieldref_info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字段的符号引用</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值为9</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指向声明字段的类或接口描述符CONSTANT_Class_info的索引项</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指向字段描述符CONSTANT_NameAndType_info的索引项</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CONSTANT_Methodref_info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类中方法的符号引用</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值为10</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指向声明方法的类描述符CONSTANT_Class_info的索引项</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指向名称及类型描述符CONSTANT_NameAndType_info的索引项</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CONSTANT_InterfaceMethodref_info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接口中方法的符号引用</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值为11</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指向声明方法的接口描述符CONSTANT_Class_info的索引项</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指向名称及类型描述符CONSTANT_NameAndType_info的索引项</w:t>
            </w:r>
          </w:p>
        </w:tc>
      </w:tr>
      <w:tr w:rsidR="005226DD" w:rsidRPr="005226DD" w:rsidTr="005226DD">
        <w:tc>
          <w:tcPr>
            <w:tcW w:w="298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CONSTANT_NameAndType_info</w:t>
            </w:r>
          </w:p>
        </w:tc>
        <w:tc>
          <w:tcPr>
            <w:tcW w:w="227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字段或方法的部分符号引用</w:t>
            </w: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tag</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u1</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值为12</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指向该字段或方法名称常量项的索引</w:t>
            </w:r>
          </w:p>
        </w:tc>
      </w:tr>
      <w:tr w:rsidR="005226DD" w:rsidRPr="005226DD" w:rsidTr="005226DD">
        <w:tc>
          <w:tcPr>
            <w:tcW w:w="298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227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26DD" w:rsidRPr="005226DD" w:rsidRDefault="005226DD" w:rsidP="005226DD">
            <w:pPr>
              <w:widowControl/>
              <w:jc w:val="left"/>
              <w:rPr>
                <w:rFonts w:ascii="微软雅黑" w:eastAsia="微软雅黑" w:hAnsi="微软雅黑" w:cs="宋体"/>
                <w:color w:val="454545"/>
                <w:kern w:val="0"/>
                <w:sz w:val="15"/>
                <w:szCs w:val="15"/>
              </w:rPr>
            </w:pPr>
          </w:p>
        </w:tc>
        <w:tc>
          <w:tcPr>
            <w:tcW w:w="754"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index</w:t>
            </w:r>
          </w:p>
        </w:tc>
        <w:tc>
          <w:tcPr>
            <w:tcW w:w="340"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u2</w:t>
            </w:r>
          </w:p>
        </w:tc>
        <w:tc>
          <w:tcPr>
            <w:tcW w:w="4383" w:type="dxa"/>
            <w:tcBorders>
              <w:top w:val="outset" w:sz="6" w:space="0" w:color="auto"/>
              <w:left w:val="outset" w:sz="6" w:space="0" w:color="auto"/>
              <w:bottom w:val="outset" w:sz="6" w:space="0" w:color="auto"/>
              <w:right w:val="outset" w:sz="6" w:space="0" w:color="auto"/>
            </w:tcBorders>
            <w:shd w:val="clear" w:color="auto" w:fill="FFFFFF"/>
            <w:hideMark/>
          </w:tcPr>
          <w:p w:rsidR="005226DD" w:rsidRPr="005226DD" w:rsidRDefault="005226DD" w:rsidP="005226DD">
            <w:pPr>
              <w:widowControl/>
              <w:jc w:val="left"/>
              <w:rPr>
                <w:rFonts w:ascii="微软雅黑" w:eastAsia="微软雅黑" w:hAnsi="微软雅黑" w:cs="宋体"/>
                <w:color w:val="454545"/>
                <w:kern w:val="0"/>
                <w:sz w:val="15"/>
                <w:szCs w:val="15"/>
              </w:rPr>
            </w:pPr>
            <w:r w:rsidRPr="005226DD">
              <w:rPr>
                <w:rFonts w:ascii="微软雅黑" w:eastAsia="微软雅黑" w:hAnsi="微软雅黑" w:cs="宋体" w:hint="eastAsia"/>
                <w:color w:val="454545"/>
                <w:kern w:val="0"/>
                <w:sz w:val="15"/>
                <w:szCs w:val="15"/>
              </w:rPr>
              <w:t>指向该字段或方法描述符常量项的索引</w:t>
            </w:r>
          </w:p>
        </w:tc>
      </w:tr>
    </w:tbl>
    <w:p w:rsidR="006F2EB1" w:rsidRDefault="006F2EB1" w:rsidP="00BF4F39">
      <w:pPr>
        <w:rPr>
          <w:rFonts w:hint="eastAsia"/>
        </w:rPr>
      </w:pPr>
      <w:r>
        <w:rPr>
          <w:rFonts w:hint="eastAsia"/>
        </w:rPr>
        <w:t>我们看一下</w:t>
      </w:r>
      <w:r>
        <w:rPr>
          <w:rFonts w:hint="eastAsia"/>
        </w:rPr>
        <w:t>javap</w:t>
      </w:r>
      <w:r>
        <w:rPr>
          <w:rFonts w:hint="eastAsia"/>
        </w:rPr>
        <w:t>的结果，然后继续分析</w:t>
      </w:r>
    </w:p>
    <w:p w:rsidR="006F2EB1" w:rsidRPr="006F2EB1" w:rsidRDefault="006F2EB1" w:rsidP="00BF4F39">
      <w:pPr>
        <w:rPr>
          <w:rFonts w:hint="eastAsia"/>
        </w:rPr>
      </w:pPr>
      <w:r>
        <w:rPr>
          <w:noProof/>
        </w:rPr>
        <w:lastRenderedPageBreak/>
        <w:drawing>
          <wp:inline distT="0" distB="0" distL="0" distR="0" wp14:anchorId="30A4434C" wp14:editId="7E3BFF06">
            <wp:extent cx="5274310" cy="27116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711630"/>
                    </a:xfrm>
                    <a:prstGeom prst="rect">
                      <a:avLst/>
                    </a:prstGeom>
                  </pic:spPr>
                </pic:pic>
              </a:graphicData>
            </a:graphic>
          </wp:inline>
        </w:drawing>
      </w:r>
    </w:p>
    <w:p w:rsidR="008063CB" w:rsidRDefault="0039187A" w:rsidP="00C55256">
      <w:pPr>
        <w:pStyle w:val="5"/>
        <w:rPr>
          <w:rFonts w:hint="eastAsia"/>
        </w:rPr>
      </w:pPr>
      <w:r>
        <w:rPr>
          <w:rFonts w:hint="eastAsia"/>
        </w:rPr>
        <w:t>第一个常量</w:t>
      </w:r>
      <w:r>
        <w:rPr>
          <w:rFonts w:hint="eastAsia"/>
        </w:rPr>
        <w:t xml:space="preserve"> #1</w:t>
      </w:r>
      <w:r w:rsidR="00C55256">
        <w:rPr>
          <w:rFonts w:hint="eastAsia"/>
        </w:rPr>
        <w:t xml:space="preserve"> </w:t>
      </w:r>
    </w:p>
    <w:p w:rsidR="008063CB" w:rsidRDefault="008063CB" w:rsidP="00BF4F39">
      <w:pPr>
        <w:rPr>
          <w:rFonts w:hint="eastAsia"/>
        </w:rPr>
      </w:pPr>
      <w:r>
        <w:rPr>
          <w:rFonts w:hint="eastAsia"/>
        </w:rPr>
        <w:t>他的</w:t>
      </w:r>
      <w:r>
        <w:rPr>
          <w:rFonts w:hint="eastAsia"/>
        </w:rPr>
        <w:t>tag</w:t>
      </w:r>
      <w:r>
        <w:rPr>
          <w:rFonts w:hint="eastAsia"/>
        </w:rPr>
        <w:t>是</w:t>
      </w:r>
      <w:r>
        <w:rPr>
          <w:rFonts w:hint="eastAsia"/>
        </w:rPr>
        <w:t>0A</w:t>
      </w:r>
      <w:r>
        <w:rPr>
          <w:rFonts w:hint="eastAsia"/>
        </w:rPr>
        <w:t>表示这是一个</w:t>
      </w:r>
      <w:r w:rsidRPr="005226DD">
        <w:rPr>
          <w:rFonts w:hint="eastAsia"/>
        </w:rPr>
        <w:t>CONSTANT_Methodref_info</w:t>
      </w:r>
      <w:r>
        <w:rPr>
          <w:rFonts w:hint="eastAsia"/>
        </w:rPr>
        <w:t>，方法信息。</w:t>
      </w:r>
    </w:p>
    <w:p w:rsidR="005226DD" w:rsidRDefault="005226DD" w:rsidP="005226DD">
      <w:pPr>
        <w:rPr>
          <w:rFonts w:hint="eastAsia"/>
        </w:rPr>
      </w:pPr>
      <w:r>
        <w:t xml:space="preserve">CA FE BA BE 00 00 00 34 00 13 </w:t>
      </w:r>
      <w:r w:rsidRPr="005226DD">
        <w:rPr>
          <w:color w:val="FF0000"/>
        </w:rPr>
        <w:t>0A</w:t>
      </w:r>
      <w:r w:rsidRPr="00771FBD">
        <w:t xml:space="preserve"> 00</w:t>
      </w:r>
      <w:r>
        <w:t xml:space="preserve"> 04 00 0F 09</w:t>
      </w:r>
    </w:p>
    <w:p w:rsidR="00C55256" w:rsidRDefault="00C55256" w:rsidP="005226DD">
      <w:pPr>
        <w:rPr>
          <w:rFonts w:hint="eastAsia"/>
        </w:rPr>
      </w:pPr>
    </w:p>
    <w:p w:rsidR="005226DD" w:rsidRDefault="00771FBD" w:rsidP="005226DD">
      <w:pPr>
        <w:rPr>
          <w:rFonts w:hint="eastAsia"/>
        </w:rPr>
      </w:pPr>
      <w:r>
        <w:rPr>
          <w:rFonts w:hint="eastAsia"/>
        </w:rPr>
        <w:t>它的结构如下</w:t>
      </w:r>
      <w:r w:rsidR="008063CB">
        <w:rPr>
          <w:rFonts w:hint="eastAsia"/>
        </w:rPr>
        <w:t>u2</w:t>
      </w:r>
      <w:r w:rsidR="008063CB">
        <w:rPr>
          <w:rFonts w:hint="eastAsia"/>
        </w:rPr>
        <w:t>的</w:t>
      </w:r>
      <w:r w:rsidR="008063CB" w:rsidRPr="008063CB">
        <w:rPr>
          <w:rFonts w:hint="eastAsia"/>
          <w:color w:val="FF0000"/>
        </w:rPr>
        <w:t>类名索引</w:t>
      </w:r>
      <w:r w:rsidR="008063CB">
        <w:rPr>
          <w:rFonts w:hint="eastAsia"/>
        </w:rPr>
        <w:t>，</w:t>
      </w:r>
      <w:r w:rsidR="008063CB">
        <w:rPr>
          <w:rFonts w:hint="eastAsia"/>
        </w:rPr>
        <w:t>u2</w:t>
      </w:r>
      <w:r w:rsidR="008063CB">
        <w:rPr>
          <w:rFonts w:hint="eastAsia"/>
        </w:rPr>
        <w:t>的</w:t>
      </w:r>
      <w:r w:rsidR="008063CB" w:rsidRPr="008063CB">
        <w:rPr>
          <w:rFonts w:hint="eastAsia"/>
          <w:color w:val="FF0000"/>
        </w:rPr>
        <w:t>方法名索引</w:t>
      </w:r>
      <w:r w:rsidR="008063CB">
        <w:rPr>
          <w:rFonts w:hint="eastAsia"/>
        </w:rPr>
        <w:t>。</w:t>
      </w:r>
    </w:p>
    <w:p w:rsidR="00C55256" w:rsidRDefault="008063CB" w:rsidP="008063CB">
      <w:pPr>
        <w:rPr>
          <w:rFonts w:hint="eastAsia"/>
        </w:rPr>
      </w:pPr>
      <w:r>
        <w:rPr>
          <w:rFonts w:hint="eastAsia"/>
        </w:rPr>
        <w:t>那么表示第一</w:t>
      </w:r>
      <w:r w:rsidR="00BF70F8">
        <w:rPr>
          <w:rFonts w:hint="eastAsia"/>
        </w:rPr>
        <w:t>个常量</w:t>
      </w:r>
      <w:r>
        <w:rPr>
          <w:rFonts w:hint="eastAsia"/>
        </w:rPr>
        <w:t>就是</w:t>
      </w:r>
    </w:p>
    <w:p w:rsidR="008063CB" w:rsidRDefault="008063CB" w:rsidP="008063CB">
      <w:pPr>
        <w:rPr>
          <w:rFonts w:hint="eastAsia"/>
        </w:rPr>
      </w:pPr>
      <w:r>
        <w:t xml:space="preserve">CA FE BA BE 00 00 00 34 00 13 </w:t>
      </w:r>
      <w:r w:rsidRPr="008063CB">
        <w:rPr>
          <w:color w:val="FF0000"/>
        </w:rPr>
        <w:t xml:space="preserve">0A 00 04 00 0F </w:t>
      </w:r>
      <w:r>
        <w:t>09</w:t>
      </w:r>
    </w:p>
    <w:p w:rsidR="00C55256" w:rsidRDefault="00C55256" w:rsidP="008063CB"/>
    <w:p w:rsidR="008063CB" w:rsidRDefault="008063CB" w:rsidP="005226DD">
      <w:pPr>
        <w:rPr>
          <w:rFonts w:hint="eastAsia"/>
        </w:rPr>
      </w:pPr>
      <w:r>
        <w:rPr>
          <w:rFonts w:hint="eastAsia"/>
        </w:rPr>
        <w:t>它的类名是</w:t>
      </w:r>
      <w:r>
        <w:rPr>
          <w:rFonts w:hint="eastAsia"/>
        </w:rPr>
        <w:t>0004</w:t>
      </w:r>
      <w:r>
        <w:rPr>
          <w:rFonts w:hint="eastAsia"/>
        </w:rPr>
        <w:t>，表示指向第</w:t>
      </w:r>
      <w:r w:rsidRPr="006F2EB1">
        <w:rPr>
          <w:rFonts w:hint="eastAsia"/>
          <w:color w:val="FF0000"/>
        </w:rPr>
        <w:t>4</w:t>
      </w:r>
      <w:r w:rsidRPr="006F2EB1">
        <w:rPr>
          <w:rFonts w:hint="eastAsia"/>
          <w:color w:val="FF0000"/>
        </w:rPr>
        <w:t>个常量</w:t>
      </w:r>
      <w:r>
        <w:rPr>
          <w:rFonts w:hint="eastAsia"/>
          <w:color w:val="FF0000"/>
        </w:rPr>
        <w:t>，</w:t>
      </w:r>
    </w:p>
    <w:p w:rsidR="00771FBD" w:rsidRDefault="00771FBD" w:rsidP="005226DD">
      <w:pPr>
        <w:rPr>
          <w:rFonts w:hint="eastAsia"/>
        </w:rPr>
      </w:pPr>
      <w:r>
        <w:t xml:space="preserve">CA FE BA BE 00 00 00 34 00 13 </w:t>
      </w:r>
      <w:r w:rsidRPr="00771FBD">
        <w:t xml:space="preserve">0A </w:t>
      </w:r>
      <w:r w:rsidRPr="00771FBD">
        <w:rPr>
          <w:color w:val="FF0000"/>
        </w:rPr>
        <w:t>00 04</w:t>
      </w:r>
      <w:r>
        <w:t xml:space="preserve"> 00 0F 09</w:t>
      </w:r>
    </w:p>
    <w:p w:rsidR="00C55256" w:rsidRDefault="00C55256" w:rsidP="005226DD">
      <w:pPr>
        <w:rPr>
          <w:rFonts w:hint="eastAsia"/>
        </w:rPr>
      </w:pPr>
    </w:p>
    <w:p w:rsidR="00771FBD" w:rsidRPr="008063CB" w:rsidRDefault="008063CB" w:rsidP="005226DD">
      <w:pPr>
        <w:rPr>
          <w:color w:val="FF0000"/>
        </w:rPr>
      </w:pPr>
      <w:r>
        <w:rPr>
          <w:rFonts w:hint="eastAsia"/>
        </w:rPr>
        <w:t>它的方法名是</w:t>
      </w:r>
      <w:r>
        <w:rPr>
          <w:rFonts w:hint="eastAsia"/>
        </w:rPr>
        <w:t>000F</w:t>
      </w:r>
      <w:r>
        <w:rPr>
          <w:rFonts w:hint="eastAsia"/>
        </w:rPr>
        <w:t>，表示指向第</w:t>
      </w:r>
      <w:r w:rsidRPr="006F2EB1">
        <w:rPr>
          <w:rFonts w:hint="eastAsia"/>
          <w:color w:val="FF0000"/>
        </w:rPr>
        <w:t>15</w:t>
      </w:r>
      <w:r w:rsidRPr="006F2EB1">
        <w:rPr>
          <w:rFonts w:hint="eastAsia"/>
          <w:color w:val="FF0000"/>
        </w:rPr>
        <w:t>个常量</w:t>
      </w:r>
    </w:p>
    <w:p w:rsidR="00771FBD" w:rsidRDefault="00771FBD" w:rsidP="00771FBD">
      <w:pPr>
        <w:rPr>
          <w:rFonts w:hint="eastAsia"/>
        </w:rPr>
      </w:pPr>
      <w:r>
        <w:t xml:space="preserve">CA FE BA BE 00 00 00 34 00 13 </w:t>
      </w:r>
      <w:r w:rsidRPr="00771FBD">
        <w:t>0A 00 04</w:t>
      </w:r>
      <w:r>
        <w:t xml:space="preserve"> </w:t>
      </w:r>
      <w:r w:rsidRPr="00771FBD">
        <w:rPr>
          <w:color w:val="FF0000"/>
        </w:rPr>
        <w:t>00 0F</w:t>
      </w:r>
      <w:r>
        <w:t xml:space="preserve"> 09</w:t>
      </w:r>
    </w:p>
    <w:p w:rsidR="005226DD" w:rsidRDefault="008063CB" w:rsidP="00BF4F39">
      <w:pPr>
        <w:rPr>
          <w:rFonts w:hint="eastAsia"/>
        </w:rPr>
      </w:pPr>
      <w:r>
        <w:rPr>
          <w:rFonts w:hint="eastAsia"/>
        </w:rPr>
        <w:t>第一个常量</w:t>
      </w:r>
      <w:r>
        <w:rPr>
          <w:rFonts w:hint="eastAsia"/>
        </w:rPr>
        <w:t xml:space="preserve"> #1</w:t>
      </w:r>
      <w:r>
        <w:rPr>
          <w:rFonts w:hint="eastAsia"/>
        </w:rPr>
        <w:t>结束</w:t>
      </w:r>
    </w:p>
    <w:p w:rsidR="008063CB" w:rsidRDefault="008063CB" w:rsidP="00BF4F39">
      <w:pPr>
        <w:rPr>
          <w:rFonts w:hint="eastAsia"/>
        </w:rPr>
      </w:pPr>
    </w:p>
    <w:p w:rsidR="00C55256" w:rsidRDefault="008063CB" w:rsidP="00C55256">
      <w:pPr>
        <w:pStyle w:val="5"/>
        <w:rPr>
          <w:rFonts w:hint="eastAsia"/>
        </w:rPr>
      </w:pPr>
      <w:r>
        <w:rPr>
          <w:rFonts w:hint="eastAsia"/>
        </w:rPr>
        <w:t>第</w:t>
      </w:r>
      <w:r w:rsidR="00C55256">
        <w:rPr>
          <w:rFonts w:hint="eastAsia"/>
        </w:rPr>
        <w:t>二</w:t>
      </w:r>
      <w:r>
        <w:rPr>
          <w:rFonts w:hint="eastAsia"/>
        </w:rPr>
        <w:t>个常量</w:t>
      </w:r>
      <w:r>
        <w:rPr>
          <w:rFonts w:hint="eastAsia"/>
        </w:rPr>
        <w:t xml:space="preserve"> #2</w:t>
      </w:r>
      <w:r w:rsidR="00C55256">
        <w:rPr>
          <w:rFonts w:hint="eastAsia"/>
        </w:rPr>
        <w:t xml:space="preserve"> </w:t>
      </w:r>
    </w:p>
    <w:p w:rsidR="008063CB" w:rsidRPr="00C55256" w:rsidRDefault="00C55256" w:rsidP="008063CB">
      <w:pPr>
        <w:rPr>
          <w:rFonts w:hint="eastAsia"/>
        </w:rPr>
      </w:pPr>
      <w:r>
        <w:rPr>
          <w:rFonts w:hint="eastAsia"/>
        </w:rPr>
        <w:t>他的</w:t>
      </w:r>
      <w:r>
        <w:rPr>
          <w:rFonts w:hint="eastAsia"/>
        </w:rPr>
        <w:t>tag</w:t>
      </w:r>
      <w:r>
        <w:rPr>
          <w:rFonts w:hint="eastAsia"/>
        </w:rPr>
        <w:t>是</w:t>
      </w:r>
      <w:r>
        <w:rPr>
          <w:rFonts w:hint="eastAsia"/>
        </w:rPr>
        <w:t>0A</w:t>
      </w:r>
      <w:r>
        <w:rPr>
          <w:rFonts w:hint="eastAsia"/>
        </w:rPr>
        <w:t>表示这是一个</w:t>
      </w:r>
      <w:r>
        <w:rPr>
          <w:rFonts w:hint="eastAsia"/>
        </w:rPr>
        <w:t>09</w:t>
      </w:r>
      <w:r>
        <w:rPr>
          <w:rFonts w:hint="eastAsia"/>
        </w:rPr>
        <w:t>，表示这是一个</w:t>
      </w:r>
      <w:r w:rsidRPr="005226DD">
        <w:rPr>
          <w:rFonts w:hint="eastAsia"/>
        </w:rPr>
        <w:t>CONSTANT_Fieldref_info</w:t>
      </w:r>
      <w:r>
        <w:rPr>
          <w:rFonts w:hint="eastAsia"/>
        </w:rPr>
        <w:t>，字段。</w:t>
      </w:r>
    </w:p>
    <w:p w:rsidR="008063CB" w:rsidRDefault="008063CB" w:rsidP="008063CB">
      <w:pPr>
        <w:rPr>
          <w:rFonts w:hint="eastAsia"/>
          <w:color w:val="FF0000"/>
        </w:rPr>
      </w:pPr>
      <w:r>
        <w:t>CA FE BA BE 00 00 00 34 00 13 0</w:t>
      </w:r>
      <w:r>
        <w:rPr>
          <w:rFonts w:hint="eastAsia"/>
        </w:rPr>
        <w:t>A</w:t>
      </w:r>
      <w:r w:rsidRPr="00771FBD">
        <w:t xml:space="preserve"> 00</w:t>
      </w:r>
      <w:r>
        <w:t xml:space="preserve"> 04 00 0F</w:t>
      </w:r>
      <w:r w:rsidRPr="008063CB">
        <w:rPr>
          <w:color w:val="FF0000"/>
        </w:rPr>
        <w:t xml:space="preserve"> 09</w:t>
      </w:r>
    </w:p>
    <w:p w:rsidR="008063CB" w:rsidRDefault="008063CB" w:rsidP="008063CB">
      <w:pPr>
        <w:rPr>
          <w:rFonts w:hint="eastAsia"/>
        </w:rPr>
      </w:pPr>
      <w:r>
        <w:t>00 03 00 10 07 00 11 07 00 12 01 00 01 6D 01 00</w:t>
      </w:r>
    </w:p>
    <w:p w:rsidR="00C55256" w:rsidRDefault="00C55256" w:rsidP="008063CB">
      <w:pPr>
        <w:rPr>
          <w:rFonts w:hint="eastAsia"/>
        </w:rPr>
      </w:pPr>
    </w:p>
    <w:p w:rsidR="008063CB" w:rsidRDefault="008063CB" w:rsidP="008063CB">
      <w:pPr>
        <w:rPr>
          <w:rFonts w:hint="eastAsia"/>
        </w:rPr>
      </w:pPr>
      <w:r>
        <w:rPr>
          <w:rFonts w:hint="eastAsia"/>
        </w:rPr>
        <w:t>它的结构如下</w:t>
      </w:r>
      <w:r>
        <w:rPr>
          <w:rFonts w:hint="eastAsia"/>
        </w:rPr>
        <w:t>u2</w:t>
      </w:r>
      <w:r>
        <w:rPr>
          <w:rFonts w:hint="eastAsia"/>
        </w:rPr>
        <w:t>的</w:t>
      </w:r>
      <w:r w:rsidRPr="008063CB">
        <w:rPr>
          <w:rFonts w:hint="eastAsia"/>
          <w:color w:val="FF0000"/>
        </w:rPr>
        <w:t>类型索引</w:t>
      </w:r>
      <w:r>
        <w:rPr>
          <w:rFonts w:hint="eastAsia"/>
        </w:rPr>
        <w:t>（包括基本类型和对象），</w:t>
      </w:r>
      <w:r>
        <w:rPr>
          <w:rFonts w:hint="eastAsia"/>
        </w:rPr>
        <w:t>u2</w:t>
      </w:r>
      <w:r>
        <w:rPr>
          <w:rFonts w:hint="eastAsia"/>
        </w:rPr>
        <w:t>的</w:t>
      </w:r>
      <w:r w:rsidRPr="008063CB">
        <w:rPr>
          <w:rFonts w:hint="eastAsia"/>
          <w:color w:val="FF0000"/>
        </w:rPr>
        <w:t>描述索引</w:t>
      </w:r>
      <w:r>
        <w:rPr>
          <w:rFonts w:hint="eastAsia"/>
        </w:rPr>
        <w:t>。</w:t>
      </w:r>
    </w:p>
    <w:p w:rsidR="00BF70F8" w:rsidRPr="00BF70F8" w:rsidRDefault="00BF70F8" w:rsidP="00BF70F8">
      <w:pPr>
        <w:rPr>
          <w:rFonts w:hint="eastAsia"/>
          <w:color w:val="FF0000"/>
        </w:rPr>
      </w:pPr>
      <w:r>
        <w:rPr>
          <w:rFonts w:hint="eastAsia"/>
        </w:rPr>
        <w:t>那么整个第二个常量就是</w:t>
      </w:r>
    </w:p>
    <w:p w:rsidR="00BF70F8" w:rsidRDefault="00BF70F8" w:rsidP="00BF70F8">
      <w:pPr>
        <w:rPr>
          <w:rFonts w:hint="eastAsia"/>
          <w:color w:val="FF0000"/>
        </w:rPr>
      </w:pPr>
      <w:r>
        <w:t>CA FE BA BE 00 00 00 34 00 13 0</w:t>
      </w:r>
      <w:r>
        <w:rPr>
          <w:rFonts w:hint="eastAsia"/>
        </w:rPr>
        <w:t>A</w:t>
      </w:r>
      <w:r w:rsidRPr="00771FBD">
        <w:t xml:space="preserve"> 00</w:t>
      </w:r>
      <w:r>
        <w:t xml:space="preserve"> 04 00 0F</w:t>
      </w:r>
      <w:r w:rsidRPr="008063CB">
        <w:rPr>
          <w:color w:val="FF0000"/>
        </w:rPr>
        <w:t xml:space="preserve"> 09</w:t>
      </w:r>
    </w:p>
    <w:p w:rsidR="00BF70F8" w:rsidRDefault="00BF70F8" w:rsidP="00BF70F8">
      <w:pPr>
        <w:rPr>
          <w:rFonts w:hint="eastAsia"/>
        </w:rPr>
      </w:pPr>
      <w:r w:rsidRPr="00BF70F8">
        <w:rPr>
          <w:color w:val="FF0000"/>
        </w:rPr>
        <w:t>00 03 00 10</w:t>
      </w:r>
      <w:r>
        <w:t xml:space="preserve"> 07 00 11 07 00 12 01 00 01 6D 01 00</w:t>
      </w:r>
    </w:p>
    <w:p w:rsidR="00C55256" w:rsidRDefault="00C55256" w:rsidP="00BF70F8">
      <w:pPr>
        <w:rPr>
          <w:rFonts w:hint="eastAsia"/>
        </w:rPr>
      </w:pPr>
    </w:p>
    <w:p w:rsidR="00BF70F8" w:rsidRDefault="00BF70F8" w:rsidP="00BF70F8">
      <w:pPr>
        <w:rPr>
          <w:rFonts w:hint="eastAsia"/>
        </w:rPr>
      </w:pPr>
      <w:r>
        <w:rPr>
          <w:rFonts w:hint="eastAsia"/>
        </w:rPr>
        <w:lastRenderedPageBreak/>
        <w:t>它的类型</w:t>
      </w:r>
      <w:r w:rsidR="00C55256">
        <w:rPr>
          <w:rFonts w:hint="eastAsia"/>
        </w:rPr>
        <w:t>索引</w:t>
      </w:r>
      <w:r w:rsidRPr="00BF70F8">
        <w:rPr>
          <w:color w:val="FF0000"/>
        </w:rPr>
        <w:t>00 03</w:t>
      </w:r>
      <w:r>
        <w:rPr>
          <w:rFonts w:hint="eastAsia"/>
        </w:rPr>
        <w:t>指向第</w:t>
      </w:r>
      <w:r w:rsidRPr="00BF70F8">
        <w:rPr>
          <w:rFonts w:hint="eastAsia"/>
          <w:color w:val="FF0000"/>
        </w:rPr>
        <w:t>三个常量</w:t>
      </w:r>
    </w:p>
    <w:p w:rsidR="00BF70F8" w:rsidRDefault="00BF70F8" w:rsidP="00BF70F8">
      <w:pPr>
        <w:rPr>
          <w:rFonts w:hint="eastAsia"/>
        </w:rPr>
      </w:pPr>
      <w:r w:rsidRPr="00BF70F8">
        <w:rPr>
          <w:color w:val="FF0000"/>
        </w:rPr>
        <w:t xml:space="preserve">00 03 </w:t>
      </w:r>
      <w:r w:rsidRPr="00BF70F8">
        <w:t>00 10</w:t>
      </w:r>
      <w:r>
        <w:t xml:space="preserve"> 07 00 11 07 00 12 01 00 01 6D 01 00</w:t>
      </w:r>
    </w:p>
    <w:p w:rsidR="00C55256" w:rsidRDefault="00C55256" w:rsidP="00BF70F8">
      <w:pPr>
        <w:rPr>
          <w:rFonts w:hint="eastAsia"/>
        </w:rPr>
      </w:pPr>
    </w:p>
    <w:p w:rsidR="00BF70F8" w:rsidRDefault="00BF70F8" w:rsidP="00BF70F8">
      <w:pPr>
        <w:rPr>
          <w:rFonts w:hint="eastAsia"/>
        </w:rPr>
      </w:pPr>
      <w:r>
        <w:rPr>
          <w:rFonts w:hint="eastAsia"/>
        </w:rPr>
        <w:t>它的描述</w:t>
      </w:r>
      <w:r w:rsidR="00C55256">
        <w:rPr>
          <w:rFonts w:hint="eastAsia"/>
        </w:rPr>
        <w:t>索引</w:t>
      </w:r>
      <w:r>
        <w:rPr>
          <w:rFonts w:hint="eastAsia"/>
        </w:rPr>
        <w:t>指向</w:t>
      </w:r>
      <w:r>
        <w:rPr>
          <w:rFonts w:hint="eastAsia"/>
        </w:rPr>
        <w:t xml:space="preserve"> </w:t>
      </w:r>
      <w:r w:rsidRPr="00C55256">
        <w:rPr>
          <w:rFonts w:hint="eastAsia"/>
          <w:color w:val="FF0000"/>
        </w:rPr>
        <w:t>00 10</w:t>
      </w:r>
      <w:r>
        <w:rPr>
          <w:rFonts w:hint="eastAsia"/>
        </w:rPr>
        <w:t xml:space="preserve"> </w:t>
      </w:r>
      <w:r>
        <w:rPr>
          <w:rFonts w:hint="eastAsia"/>
        </w:rPr>
        <w:t>第</w:t>
      </w:r>
      <w:r w:rsidRPr="00BF70F8">
        <w:rPr>
          <w:rFonts w:hint="eastAsia"/>
          <w:color w:val="FF0000"/>
        </w:rPr>
        <w:t>十个常量</w:t>
      </w:r>
    </w:p>
    <w:p w:rsidR="00BF70F8" w:rsidRDefault="00BF70F8" w:rsidP="00BF70F8">
      <w:pPr>
        <w:rPr>
          <w:rFonts w:hint="eastAsia"/>
        </w:rPr>
      </w:pPr>
      <w:r w:rsidRPr="00BF70F8">
        <w:t>00 03</w:t>
      </w:r>
      <w:r w:rsidRPr="00BF70F8">
        <w:rPr>
          <w:color w:val="FF0000"/>
        </w:rPr>
        <w:t xml:space="preserve"> 00 10</w:t>
      </w:r>
      <w:r>
        <w:t xml:space="preserve"> 07 00 11 07 00 12 01 00 01 6D 01 00</w:t>
      </w:r>
    </w:p>
    <w:p w:rsidR="00BF70F8" w:rsidRDefault="00BF70F8" w:rsidP="00BF70F8">
      <w:pPr>
        <w:rPr>
          <w:rFonts w:hint="eastAsia"/>
        </w:rPr>
      </w:pPr>
      <w:r>
        <w:rPr>
          <w:rFonts w:hint="eastAsia"/>
        </w:rPr>
        <w:t>第一个常量</w:t>
      </w:r>
      <w:r>
        <w:rPr>
          <w:rFonts w:hint="eastAsia"/>
        </w:rPr>
        <w:t xml:space="preserve"> #2</w:t>
      </w:r>
      <w:r>
        <w:rPr>
          <w:rFonts w:hint="eastAsia"/>
        </w:rPr>
        <w:t>结束</w:t>
      </w:r>
    </w:p>
    <w:p w:rsidR="005B5069" w:rsidRDefault="005B5069" w:rsidP="00BF70F8">
      <w:pPr>
        <w:rPr>
          <w:rFonts w:hint="eastAsia"/>
        </w:rPr>
      </w:pPr>
    </w:p>
    <w:p w:rsidR="00C55256" w:rsidRDefault="005B5069" w:rsidP="00C55256">
      <w:pPr>
        <w:pStyle w:val="5"/>
        <w:rPr>
          <w:rFonts w:hint="eastAsia"/>
        </w:rPr>
      </w:pPr>
      <w:r>
        <w:rPr>
          <w:rFonts w:hint="eastAsia"/>
        </w:rPr>
        <w:t>第三个常量</w:t>
      </w:r>
    </w:p>
    <w:p w:rsidR="00C55256" w:rsidRPr="00C55256" w:rsidRDefault="00C55256" w:rsidP="00BF70F8">
      <w:pPr>
        <w:rPr>
          <w:rFonts w:hint="eastAsia"/>
        </w:rPr>
      </w:pPr>
      <w:r>
        <w:rPr>
          <w:rFonts w:hint="eastAsia"/>
        </w:rPr>
        <w:t>他的</w:t>
      </w:r>
      <w:r>
        <w:rPr>
          <w:rFonts w:hint="eastAsia"/>
        </w:rPr>
        <w:t>tag</w:t>
      </w:r>
      <w:r>
        <w:rPr>
          <w:rFonts w:hint="eastAsia"/>
        </w:rPr>
        <w:t>是</w:t>
      </w:r>
      <w:r>
        <w:rPr>
          <w:rFonts w:hint="eastAsia"/>
        </w:rPr>
        <w:t>0A</w:t>
      </w:r>
      <w:r>
        <w:rPr>
          <w:rFonts w:hint="eastAsia"/>
        </w:rPr>
        <w:t>表示这是一个</w:t>
      </w:r>
      <w:r>
        <w:rPr>
          <w:rFonts w:hint="eastAsia"/>
        </w:rPr>
        <w:t>07</w:t>
      </w:r>
      <w:r>
        <w:rPr>
          <w:rFonts w:hint="eastAsia"/>
        </w:rPr>
        <w:t>，表示这是一个</w:t>
      </w:r>
      <w:r w:rsidRPr="005226DD">
        <w:rPr>
          <w:rFonts w:hint="eastAsia"/>
        </w:rPr>
        <w:t>CONSTANT_Class_info</w:t>
      </w:r>
      <w:r>
        <w:rPr>
          <w:rFonts w:hint="eastAsia"/>
        </w:rPr>
        <w:t>字段。</w:t>
      </w:r>
    </w:p>
    <w:p w:rsidR="00C55256" w:rsidRDefault="00C55256" w:rsidP="00C55256">
      <w:pPr>
        <w:rPr>
          <w:rFonts w:hint="eastAsia"/>
        </w:rPr>
      </w:pPr>
      <w:r w:rsidRPr="00BF70F8">
        <w:t>00 03</w:t>
      </w:r>
      <w:r w:rsidRPr="00C55256">
        <w:t xml:space="preserve"> 00 10</w:t>
      </w:r>
      <w:r>
        <w:t xml:space="preserve"> </w:t>
      </w:r>
      <w:r w:rsidRPr="00C55256">
        <w:rPr>
          <w:color w:val="FF0000"/>
        </w:rPr>
        <w:t>07</w:t>
      </w:r>
      <w:r>
        <w:t xml:space="preserve"> 00 11 07 00 12 01 00 01 6D 01 00</w:t>
      </w:r>
    </w:p>
    <w:p w:rsidR="00D04E62" w:rsidRDefault="00D04E62" w:rsidP="00C55256">
      <w:pPr>
        <w:rPr>
          <w:rFonts w:hint="eastAsia"/>
        </w:rPr>
      </w:pPr>
    </w:p>
    <w:p w:rsidR="00C55256" w:rsidRDefault="00C55256" w:rsidP="00C55256">
      <w:pPr>
        <w:rPr>
          <w:rFonts w:hint="eastAsia"/>
        </w:rPr>
      </w:pPr>
      <w:r>
        <w:rPr>
          <w:rFonts w:hint="eastAsia"/>
        </w:rPr>
        <w:t>它的结构包含一个</w:t>
      </w:r>
      <w:r>
        <w:rPr>
          <w:rFonts w:hint="eastAsia"/>
        </w:rPr>
        <w:t>u2</w:t>
      </w:r>
      <w:r>
        <w:rPr>
          <w:rFonts w:hint="eastAsia"/>
        </w:rPr>
        <w:t>指向</w:t>
      </w:r>
      <w:r w:rsidRPr="00C55256">
        <w:rPr>
          <w:rFonts w:hint="eastAsia"/>
          <w:color w:val="FF0000"/>
        </w:rPr>
        <w:t>类的全限定名的索引</w:t>
      </w:r>
      <w:r>
        <w:rPr>
          <w:rFonts w:hint="eastAsia"/>
          <w:color w:val="FF0000"/>
        </w:rPr>
        <w:t>.</w:t>
      </w:r>
    </w:p>
    <w:p w:rsidR="00D04E62" w:rsidRDefault="00D04E62" w:rsidP="00BF4F39">
      <w:pPr>
        <w:rPr>
          <w:rFonts w:hint="eastAsia"/>
        </w:rPr>
      </w:pPr>
      <w:r>
        <w:rPr>
          <w:rFonts w:hint="eastAsia"/>
        </w:rPr>
        <w:t>那么整个第三个常量就是</w:t>
      </w:r>
    </w:p>
    <w:p w:rsidR="008063CB" w:rsidRDefault="00C55256" w:rsidP="00BF4F39">
      <w:pPr>
        <w:rPr>
          <w:rFonts w:hint="eastAsia"/>
        </w:rPr>
      </w:pPr>
      <w:r w:rsidRPr="00BF70F8">
        <w:t>00 03</w:t>
      </w:r>
      <w:r w:rsidRPr="00C55256">
        <w:t xml:space="preserve"> 00 10</w:t>
      </w:r>
      <w:r>
        <w:t xml:space="preserve"> </w:t>
      </w:r>
      <w:r w:rsidRPr="00C55256">
        <w:rPr>
          <w:color w:val="FF0000"/>
        </w:rPr>
        <w:t>07 00 11</w:t>
      </w:r>
      <w:r>
        <w:t xml:space="preserve"> 07 00 12 01 00 01 6D 01 00</w:t>
      </w:r>
    </w:p>
    <w:p w:rsidR="00D04E62" w:rsidRDefault="00D04E62" w:rsidP="00BF4F39">
      <w:pPr>
        <w:rPr>
          <w:rFonts w:hint="eastAsia"/>
        </w:rPr>
      </w:pPr>
    </w:p>
    <w:p w:rsidR="00C55256" w:rsidRDefault="00D04E62" w:rsidP="00BF4F39">
      <w:pPr>
        <w:rPr>
          <w:rFonts w:hint="eastAsia"/>
        </w:rPr>
      </w:pPr>
      <w:r>
        <w:rPr>
          <w:rFonts w:hint="eastAsia"/>
        </w:rPr>
        <w:t>类的全限定名索引是</w:t>
      </w:r>
      <w:r w:rsidR="00C55256">
        <w:rPr>
          <w:rFonts w:hint="eastAsia"/>
        </w:rPr>
        <w:t xml:space="preserve">00 11 </w:t>
      </w:r>
      <w:r w:rsidR="00C55256">
        <w:rPr>
          <w:rFonts w:hint="eastAsia"/>
        </w:rPr>
        <w:t>指向第</w:t>
      </w:r>
      <w:r w:rsidR="00C55256">
        <w:rPr>
          <w:rFonts w:hint="eastAsia"/>
        </w:rPr>
        <w:t>17</w:t>
      </w:r>
      <w:r w:rsidR="00C55256">
        <w:rPr>
          <w:rFonts w:hint="eastAsia"/>
        </w:rPr>
        <w:t>个常量</w:t>
      </w:r>
    </w:p>
    <w:p w:rsidR="00D04E62" w:rsidRDefault="00D04E62" w:rsidP="00D04E62">
      <w:pPr>
        <w:rPr>
          <w:rFonts w:hint="eastAsia"/>
        </w:rPr>
      </w:pPr>
      <w:r w:rsidRPr="00BF70F8">
        <w:t>00 03</w:t>
      </w:r>
      <w:r w:rsidRPr="00C55256">
        <w:t xml:space="preserve"> 00 10</w:t>
      </w:r>
      <w:r>
        <w:t xml:space="preserve"> </w:t>
      </w:r>
      <w:r w:rsidRPr="00D04E62">
        <w:t>07</w:t>
      </w:r>
      <w:r w:rsidRPr="00C55256">
        <w:rPr>
          <w:color w:val="FF0000"/>
        </w:rPr>
        <w:t xml:space="preserve"> 00 11</w:t>
      </w:r>
      <w:r>
        <w:t xml:space="preserve"> 07 00 12 01 00 01 6D 01 00</w:t>
      </w:r>
    </w:p>
    <w:p w:rsidR="00D04E62" w:rsidRDefault="00D04E62" w:rsidP="00BF4F39">
      <w:pPr>
        <w:rPr>
          <w:rFonts w:hint="eastAsia"/>
        </w:rPr>
      </w:pPr>
      <w:r>
        <w:rPr>
          <w:rFonts w:hint="eastAsia"/>
        </w:rPr>
        <w:t>第三个常量</w:t>
      </w:r>
      <w:r>
        <w:rPr>
          <w:rFonts w:hint="eastAsia"/>
        </w:rPr>
        <w:t>#3</w:t>
      </w:r>
      <w:r>
        <w:rPr>
          <w:rFonts w:hint="eastAsia"/>
        </w:rPr>
        <w:t>结束</w:t>
      </w:r>
    </w:p>
    <w:p w:rsidR="00FC3E1B" w:rsidRDefault="00FC3E1B" w:rsidP="00BF4F39">
      <w:pPr>
        <w:rPr>
          <w:rFonts w:hint="eastAsia"/>
        </w:rPr>
      </w:pPr>
    </w:p>
    <w:p w:rsidR="00FC3E1B" w:rsidRDefault="00FC3E1B" w:rsidP="00BF4F39">
      <w:pPr>
        <w:rPr>
          <w:rFonts w:hint="eastAsia"/>
        </w:rPr>
      </w:pPr>
      <w:r>
        <w:rPr>
          <w:rFonts w:hint="eastAsia"/>
        </w:rPr>
        <w:t>常量池先分析到这，可以看上面</w:t>
      </w:r>
      <w:r>
        <w:rPr>
          <w:rFonts w:hint="eastAsia"/>
        </w:rPr>
        <w:t>javap</w:t>
      </w:r>
      <w:r>
        <w:rPr>
          <w:rFonts w:hint="eastAsia"/>
        </w:rPr>
        <w:t>出来的表。</w:t>
      </w:r>
    </w:p>
    <w:p w:rsidR="00FC3E1B" w:rsidRDefault="00FC3E1B" w:rsidP="00BF4F39">
      <w:pPr>
        <w:rPr>
          <w:rFonts w:hint="eastAsia"/>
        </w:rPr>
      </w:pPr>
    </w:p>
    <w:p w:rsidR="00FA45E3" w:rsidRDefault="005217C6" w:rsidP="00FA45E3">
      <w:pPr>
        <w:pStyle w:val="3"/>
        <w:rPr>
          <w:rFonts w:hint="eastAsia"/>
        </w:rPr>
      </w:pPr>
      <w:r>
        <w:rPr>
          <w:rFonts w:hint="eastAsia"/>
        </w:rPr>
        <w:t>访问标志</w:t>
      </w:r>
    </w:p>
    <w:p w:rsidR="00FA45E3" w:rsidRPr="00BE0F36" w:rsidRDefault="00BE0F36" w:rsidP="00BE0F36">
      <w:r>
        <w:rPr>
          <w:rFonts w:hint="eastAsia"/>
        </w:rPr>
        <w:t>这个类的访问标志，是不是共有的，是不是接口之类的东西，具体看下表。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20"/>
        <w:gridCol w:w="735"/>
        <w:gridCol w:w="5834"/>
      </w:tblGrid>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FA45E3" w:rsidRPr="00FA45E3" w:rsidRDefault="00FA45E3" w:rsidP="00FA45E3">
            <w:pPr>
              <w:widowControl/>
              <w:jc w:val="left"/>
              <w:rPr>
                <w:rFonts w:ascii="微软雅黑" w:eastAsia="微软雅黑" w:hAnsi="微软雅黑" w:cs="宋体"/>
                <w:color w:val="454545"/>
                <w:kern w:val="0"/>
                <w:sz w:val="24"/>
                <w:szCs w:val="24"/>
              </w:rPr>
            </w:pPr>
            <w:r w:rsidRPr="00FA45E3">
              <w:rPr>
                <w:rFonts w:ascii="微软雅黑" w:eastAsia="微软雅黑" w:hAnsi="微软雅黑" w:cs="宋体" w:hint="eastAsia"/>
                <w:color w:val="FFFFFF"/>
                <w:kern w:val="0"/>
                <w:sz w:val="24"/>
                <w:szCs w:val="24"/>
              </w:rPr>
              <w:t>标志名称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FA45E3" w:rsidRPr="00FA45E3" w:rsidRDefault="00FA45E3" w:rsidP="00FA45E3">
            <w:pPr>
              <w:widowControl/>
              <w:jc w:val="left"/>
              <w:rPr>
                <w:rFonts w:ascii="微软雅黑" w:eastAsia="微软雅黑" w:hAnsi="微软雅黑" w:cs="宋体"/>
                <w:color w:val="454545"/>
                <w:kern w:val="0"/>
                <w:sz w:val="24"/>
                <w:szCs w:val="24"/>
              </w:rPr>
            </w:pPr>
            <w:r w:rsidRPr="00FA45E3">
              <w:rPr>
                <w:rFonts w:ascii="微软雅黑" w:eastAsia="微软雅黑" w:hAnsi="微软雅黑" w:cs="宋体" w:hint="eastAsia"/>
                <w:color w:val="FFFFFF"/>
                <w:kern w:val="0"/>
                <w:sz w:val="24"/>
                <w:szCs w:val="24"/>
              </w:rPr>
              <w:t>标志值</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FA45E3" w:rsidRPr="00FA45E3" w:rsidRDefault="00FA45E3" w:rsidP="00FA45E3">
            <w:pPr>
              <w:widowControl/>
              <w:jc w:val="left"/>
              <w:rPr>
                <w:rFonts w:ascii="微软雅黑" w:eastAsia="微软雅黑" w:hAnsi="微软雅黑" w:cs="宋体"/>
                <w:color w:val="454545"/>
                <w:kern w:val="0"/>
                <w:sz w:val="24"/>
                <w:szCs w:val="24"/>
              </w:rPr>
            </w:pPr>
            <w:r w:rsidRPr="00FA45E3">
              <w:rPr>
                <w:rFonts w:ascii="微软雅黑" w:eastAsia="微软雅黑" w:hAnsi="微软雅黑" w:cs="宋体" w:hint="eastAsia"/>
                <w:color w:val="FFFFFF"/>
                <w:kern w:val="0"/>
                <w:sz w:val="24"/>
                <w:szCs w:val="24"/>
              </w:rPr>
              <w:t>含义</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ACC_PUBLIC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0x0001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是否为public类型</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ACC_FINAL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0x0010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是否被声明为final，只有类可设置</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ACC_SUPER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0x0020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是否允许使用invokespecial字节码指令，JDK1.2以后编译出来的类这个标志为真</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0x0200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标识这是一个接口</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ACC_ABSTRACT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0x0400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是否为abstract类型，对于接口和抽象类，此标志为真，其它类为假</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ACC_SYNTHETIC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0x1000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标识别这个类并非由用户代码产生</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ACC_ANNOTATION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0x2000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标识这是一个注解</w:t>
            </w:r>
          </w:p>
        </w:tc>
      </w:tr>
      <w:tr w:rsidR="00FA45E3" w:rsidRPr="00FA45E3" w:rsidTr="00FA45E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ACC_ENUM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0x4000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A45E3" w:rsidRPr="00FA45E3" w:rsidRDefault="00FA45E3" w:rsidP="00FA45E3">
            <w:pPr>
              <w:widowControl/>
              <w:jc w:val="left"/>
              <w:rPr>
                <w:rFonts w:ascii="微软雅黑" w:eastAsia="微软雅黑" w:hAnsi="微软雅黑" w:cs="宋体"/>
                <w:color w:val="454545"/>
                <w:kern w:val="0"/>
                <w:sz w:val="16"/>
                <w:szCs w:val="16"/>
              </w:rPr>
            </w:pPr>
            <w:r w:rsidRPr="00FA45E3">
              <w:rPr>
                <w:rFonts w:ascii="微软雅黑" w:eastAsia="微软雅黑" w:hAnsi="微软雅黑" w:cs="宋体" w:hint="eastAsia"/>
                <w:color w:val="454545"/>
                <w:kern w:val="0"/>
                <w:sz w:val="16"/>
                <w:szCs w:val="16"/>
              </w:rPr>
              <w:t>标识这是一个枚举</w:t>
            </w:r>
          </w:p>
        </w:tc>
      </w:tr>
    </w:tbl>
    <w:p w:rsidR="00FA45E3" w:rsidRDefault="00FA45E3" w:rsidP="00FA45E3">
      <w:pPr>
        <w:widowControl/>
        <w:shd w:val="clear" w:color="auto" w:fill="FFFFFF"/>
        <w:jc w:val="left"/>
        <w:rPr>
          <w:rFonts w:ascii="微软雅黑" w:eastAsia="微软雅黑" w:hAnsi="微软雅黑" w:cs="宋体" w:hint="eastAsia"/>
          <w:color w:val="454545"/>
          <w:kern w:val="0"/>
          <w:sz w:val="24"/>
          <w:szCs w:val="24"/>
        </w:rPr>
      </w:pPr>
      <w:r w:rsidRPr="00FA45E3">
        <w:rPr>
          <w:rFonts w:ascii="微软雅黑" w:eastAsia="微软雅黑" w:hAnsi="微软雅黑" w:cs="宋体" w:hint="eastAsia"/>
          <w:color w:val="454545"/>
          <w:kern w:val="0"/>
          <w:sz w:val="24"/>
          <w:szCs w:val="24"/>
        </w:rPr>
        <w:t>根据上面的表格，测试类的访问标志为</w:t>
      </w:r>
    </w:p>
    <w:p w:rsidR="00FA45E3" w:rsidRDefault="00FA45E3" w:rsidP="00FA45E3">
      <w:pPr>
        <w:widowControl/>
        <w:shd w:val="clear" w:color="auto" w:fill="FFFFFF"/>
        <w:jc w:val="left"/>
        <w:rPr>
          <w:rFonts w:ascii="微软雅黑" w:eastAsia="微软雅黑" w:hAnsi="微软雅黑" w:cs="宋体" w:hint="eastAsia"/>
          <w:color w:val="454545"/>
          <w:kern w:val="0"/>
          <w:sz w:val="24"/>
          <w:szCs w:val="24"/>
        </w:rPr>
      </w:pPr>
      <w:r w:rsidRPr="00FA45E3">
        <w:rPr>
          <w:rFonts w:ascii="微软雅黑" w:eastAsia="微软雅黑" w:hAnsi="微软雅黑" w:cs="宋体" w:hint="eastAsia"/>
          <w:color w:val="454545"/>
          <w:kern w:val="0"/>
          <w:sz w:val="24"/>
          <w:szCs w:val="24"/>
        </w:rPr>
        <w:t xml:space="preserve">ACC_PUBLIC | ACC_SUPER = </w:t>
      </w:r>
    </w:p>
    <w:p w:rsidR="00FA45E3" w:rsidRPr="00FA45E3" w:rsidRDefault="00FA45E3" w:rsidP="00FA45E3">
      <w:pPr>
        <w:widowControl/>
        <w:shd w:val="clear" w:color="auto" w:fill="FFFFFF"/>
        <w:jc w:val="left"/>
        <w:rPr>
          <w:rFonts w:ascii="微软雅黑" w:eastAsia="微软雅黑" w:hAnsi="微软雅黑" w:cs="宋体" w:hint="eastAsia"/>
          <w:color w:val="454545"/>
          <w:kern w:val="0"/>
          <w:sz w:val="24"/>
          <w:szCs w:val="24"/>
        </w:rPr>
      </w:pPr>
      <w:r w:rsidRPr="00FA45E3">
        <w:rPr>
          <w:rFonts w:ascii="微软雅黑" w:eastAsia="微软雅黑" w:hAnsi="微软雅黑" w:cs="宋体" w:hint="eastAsia"/>
          <w:color w:val="454545"/>
          <w:kern w:val="0"/>
          <w:sz w:val="24"/>
          <w:szCs w:val="24"/>
        </w:rPr>
        <w:t>0x0001 | 0x0020 = 0x0021</w:t>
      </w:r>
    </w:p>
    <w:p w:rsidR="00FA45E3" w:rsidRPr="00FA45E3" w:rsidRDefault="00FA45E3" w:rsidP="00FA45E3">
      <w:pPr>
        <w:rPr>
          <w:rFonts w:hint="eastAsia"/>
        </w:rPr>
      </w:pPr>
    </w:p>
    <w:p w:rsidR="00FA45E3" w:rsidRPr="00FA45E3" w:rsidRDefault="00BE0F36" w:rsidP="00BE0F36">
      <w:pPr>
        <w:ind w:firstLineChars="50" w:firstLine="105"/>
        <w:rPr>
          <w:rFonts w:hint="eastAsia"/>
        </w:rPr>
      </w:pPr>
      <w:r>
        <w:rPr>
          <w:rFonts w:hint="eastAsia"/>
        </w:rPr>
        <w:t>字段位置如下：</w:t>
      </w:r>
    </w:p>
    <w:p w:rsidR="00FC3E1B" w:rsidRDefault="00FC3E1B" w:rsidP="00FC3E1B">
      <w:pPr>
        <w:ind w:firstLineChars="50" w:firstLine="105"/>
      </w:pPr>
      <w:r>
        <w:t>CA FE BA BE 00 00 00 34 00 13 0A 00 04 00 0F 09</w:t>
      </w:r>
    </w:p>
    <w:p w:rsidR="00FC3E1B" w:rsidRDefault="00FC3E1B" w:rsidP="00FC3E1B">
      <w:r>
        <w:t xml:space="preserve"> 00 03 00 10 07 00 11 07 00 12 01 00 01 6D 01 00</w:t>
      </w:r>
    </w:p>
    <w:p w:rsidR="00FC3E1B" w:rsidRDefault="00FC3E1B" w:rsidP="00FC3E1B">
      <w:r>
        <w:t xml:space="preserve"> 01 49 01 00 06 3C 69 6E 69 74 3E 01 00 03 28 29</w:t>
      </w:r>
    </w:p>
    <w:p w:rsidR="00FC3E1B" w:rsidRDefault="00FC3E1B" w:rsidP="00FC3E1B">
      <w:r>
        <w:t xml:space="preserve"> 56 01 00 04 43 6F 64 65 01 00 0F 4C 69 6E 65 4E</w:t>
      </w:r>
    </w:p>
    <w:p w:rsidR="00FC3E1B" w:rsidRDefault="00FC3E1B" w:rsidP="00FC3E1B">
      <w:r>
        <w:t xml:space="preserve"> 75 6D 62 65 72 54 61 62 6C 65 01 00 03 69 6E 63</w:t>
      </w:r>
    </w:p>
    <w:p w:rsidR="00FC3E1B" w:rsidRDefault="00FC3E1B" w:rsidP="00FC3E1B">
      <w:r>
        <w:t xml:space="preserve"> 01 00 03 28 29 49 01 00 0A 53 6F 75 72 63 65 46</w:t>
      </w:r>
    </w:p>
    <w:p w:rsidR="00FC3E1B" w:rsidRDefault="00FC3E1B" w:rsidP="00FC3E1B">
      <w:r>
        <w:t xml:space="preserve"> 69 6C 65 01 00 0A 74 65 73 74 33 2E 6A 61 76 61</w:t>
      </w:r>
    </w:p>
    <w:p w:rsidR="00FC3E1B" w:rsidRDefault="00FC3E1B" w:rsidP="00FC3E1B">
      <w:r>
        <w:t xml:space="preserve"> 0C 00 07 00 08 0C 00 05 00 06 01 00 09 61 62 63</w:t>
      </w:r>
    </w:p>
    <w:p w:rsidR="00FC3E1B" w:rsidRDefault="00FC3E1B" w:rsidP="00FC3E1B">
      <w:r>
        <w:t xml:space="preserve"> 2F 74 65 73 74 33 01 00 10 6A 61 76 61 2F 6C 61</w:t>
      </w:r>
    </w:p>
    <w:p w:rsidR="00FC3E1B" w:rsidRDefault="00FC3E1B" w:rsidP="00FC3E1B">
      <w:r>
        <w:t xml:space="preserve"> 6E 67 2F 4F 62 6A 65 63 74 </w:t>
      </w:r>
      <w:r w:rsidRPr="00FA45E3">
        <w:rPr>
          <w:color w:val="FF0000"/>
        </w:rPr>
        <w:t>00 21</w:t>
      </w:r>
      <w:r>
        <w:t xml:space="preserve"> 00 03 00 04 00</w:t>
      </w:r>
    </w:p>
    <w:p w:rsidR="00FC3E1B" w:rsidRDefault="00FC3E1B" w:rsidP="00FC3E1B">
      <w:r>
        <w:t xml:space="preserve"> 00 00 01 00 02 00 05 00 06 00 00 00 02 00 01 00</w:t>
      </w:r>
    </w:p>
    <w:p w:rsidR="00FC3E1B" w:rsidRDefault="00FC3E1B" w:rsidP="00FC3E1B">
      <w:r>
        <w:t xml:space="preserve"> 07 00 08 00 01 00 09 00 00 00 1D 00 01 00 01 00</w:t>
      </w:r>
    </w:p>
    <w:p w:rsidR="00FC3E1B" w:rsidRDefault="00FC3E1B" w:rsidP="00FC3E1B">
      <w:r>
        <w:t xml:space="preserve"> 00 00 05 2A B7 00 01 B1 00 00 00 01 00 0A 00 00</w:t>
      </w:r>
    </w:p>
    <w:p w:rsidR="00FC3E1B" w:rsidRDefault="00FC3E1B" w:rsidP="00FC3E1B">
      <w:r>
        <w:t xml:space="preserve"> 00 06 00 01 00 00 00 03 00 01 00 0B 00 0C 00 01</w:t>
      </w:r>
    </w:p>
    <w:p w:rsidR="00FC3E1B" w:rsidRDefault="00FC3E1B" w:rsidP="00FC3E1B">
      <w:r>
        <w:t xml:space="preserve"> 00 09 00 00 00 24 00 03 00 01 00 00 00 0C 2A 2A</w:t>
      </w:r>
    </w:p>
    <w:p w:rsidR="00FC3E1B" w:rsidRDefault="00FC3E1B" w:rsidP="00FC3E1B">
      <w:r>
        <w:t xml:space="preserve"> B4 00 02 04 60 5A B5 00 02 AC 00 00 00 01 00 0A</w:t>
      </w:r>
    </w:p>
    <w:p w:rsidR="00FC3E1B" w:rsidRDefault="00FC3E1B" w:rsidP="00FC3E1B">
      <w:r>
        <w:t xml:space="preserve"> 00 00 00 06 00 01 00 00 00 07 00 01 00 0D 00 00</w:t>
      </w:r>
    </w:p>
    <w:p w:rsidR="00FC3E1B" w:rsidRDefault="00FC3E1B" w:rsidP="00FC3E1B">
      <w:pPr>
        <w:rPr>
          <w:rFonts w:hint="eastAsia"/>
        </w:rPr>
      </w:pPr>
      <w:r>
        <w:t xml:space="preserve"> 00 02 00 0E</w:t>
      </w:r>
    </w:p>
    <w:p w:rsidR="005217C6" w:rsidRDefault="005217C6" w:rsidP="00FC3E1B">
      <w:pPr>
        <w:rPr>
          <w:rFonts w:hint="eastAsia"/>
        </w:rPr>
      </w:pPr>
    </w:p>
    <w:p w:rsidR="00F038D6" w:rsidRDefault="00F038D6" w:rsidP="00FC3E1B">
      <w:pPr>
        <w:rPr>
          <w:rFonts w:hint="eastAsia"/>
        </w:rPr>
      </w:pPr>
      <w:r>
        <w:t>J</w:t>
      </w:r>
      <w:r>
        <w:rPr>
          <w:rFonts w:hint="eastAsia"/>
        </w:rPr>
        <w:t>avap</w:t>
      </w:r>
      <w:r>
        <w:rPr>
          <w:rFonts w:hint="eastAsia"/>
        </w:rPr>
        <w:t>解析如下：</w:t>
      </w:r>
    </w:p>
    <w:p w:rsidR="00F038D6" w:rsidRDefault="00F038D6" w:rsidP="00FC3E1B">
      <w:pPr>
        <w:rPr>
          <w:rFonts w:hint="eastAsia"/>
        </w:rPr>
      </w:pPr>
      <w:r>
        <w:rPr>
          <w:noProof/>
        </w:rPr>
        <w:drawing>
          <wp:inline distT="0" distB="0" distL="0" distR="0" wp14:anchorId="46157D43" wp14:editId="01FF9162">
            <wp:extent cx="4913517" cy="432435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16913" cy="4327339"/>
                    </a:xfrm>
                    <a:prstGeom prst="rect">
                      <a:avLst/>
                    </a:prstGeom>
                  </pic:spPr>
                </pic:pic>
              </a:graphicData>
            </a:graphic>
          </wp:inline>
        </w:drawing>
      </w:r>
    </w:p>
    <w:p w:rsidR="005217C6" w:rsidRDefault="00BE0F36" w:rsidP="00BE0F36">
      <w:pPr>
        <w:pStyle w:val="3"/>
        <w:rPr>
          <w:rFonts w:hint="eastAsia"/>
        </w:rPr>
      </w:pPr>
      <w:r>
        <w:rPr>
          <w:rFonts w:hint="eastAsia"/>
        </w:rPr>
        <w:lastRenderedPageBreak/>
        <w:t>类索引</w:t>
      </w:r>
    </w:p>
    <w:p w:rsidR="00BE0F36" w:rsidRDefault="00813E2A" w:rsidP="00BE0F36">
      <w:pPr>
        <w:rPr>
          <w:rFonts w:hint="eastAsia"/>
        </w:rPr>
      </w:pPr>
      <w:r>
        <w:rPr>
          <w:rFonts w:hint="eastAsia"/>
        </w:rPr>
        <w:t>这个类是啥，父类是啥，怎么访问之类的，</w:t>
      </w:r>
      <w:r w:rsidR="00BE0F36">
        <w:rPr>
          <w:rFonts w:hint="eastAsia"/>
        </w:rPr>
        <w:t>包括自己名字，父类名字，接口列表</w:t>
      </w:r>
      <w:r>
        <w:rPr>
          <w:rFonts w:hint="eastAsia"/>
        </w:rPr>
        <w:t>。</w:t>
      </w:r>
    </w:p>
    <w:p w:rsidR="00BE0F36" w:rsidRDefault="00BE0F36" w:rsidP="00BE0F36">
      <w:pPr>
        <w:rPr>
          <w:rFonts w:hint="eastAsia"/>
        </w:rPr>
      </w:pPr>
      <w:r>
        <w:rPr>
          <w:rFonts w:hint="eastAsia"/>
        </w:rPr>
        <w:t>自己名字，常量池</w:t>
      </w:r>
      <w:r>
        <w:rPr>
          <w:rFonts w:hint="eastAsia"/>
        </w:rPr>
        <w:t>#3</w:t>
      </w:r>
    </w:p>
    <w:p w:rsidR="00BE0F36" w:rsidRDefault="00BE0F36" w:rsidP="00BE0F36">
      <w:r>
        <w:t xml:space="preserve">6E 67 2F 4F 62 6A 65 63 74 </w:t>
      </w:r>
      <w:r w:rsidRPr="00BE0F36">
        <w:rPr>
          <w:color w:val="000000" w:themeColor="text1"/>
        </w:rPr>
        <w:t>00 21</w:t>
      </w:r>
      <w:r>
        <w:t xml:space="preserve"> </w:t>
      </w:r>
      <w:r w:rsidRPr="00BE0F36">
        <w:rPr>
          <w:color w:val="FF0000"/>
        </w:rPr>
        <w:t>00 03</w:t>
      </w:r>
      <w:r>
        <w:t xml:space="preserve"> 00 04 00</w:t>
      </w:r>
    </w:p>
    <w:p w:rsidR="00BE0F36" w:rsidRDefault="00BE0F36" w:rsidP="00BE0F36">
      <w:pPr>
        <w:rPr>
          <w:rFonts w:hint="eastAsia"/>
        </w:rPr>
      </w:pPr>
      <w:r>
        <w:t>00 00 01 00 02 00 05 00 06 00 00 00 02 00 01 00</w:t>
      </w:r>
    </w:p>
    <w:p w:rsidR="00BE0F36" w:rsidRDefault="00BE0F36" w:rsidP="00BE0F36"/>
    <w:p w:rsidR="00BE0F36" w:rsidRPr="00BE0F36" w:rsidRDefault="00BE0F36" w:rsidP="00BE0F36">
      <w:pPr>
        <w:rPr>
          <w:rFonts w:hint="eastAsia"/>
        </w:rPr>
      </w:pPr>
      <w:r>
        <w:rPr>
          <w:rFonts w:hint="eastAsia"/>
        </w:rPr>
        <w:t>父类名字，常量池</w:t>
      </w:r>
      <w:r>
        <w:rPr>
          <w:rFonts w:hint="eastAsia"/>
        </w:rPr>
        <w:t>#4</w:t>
      </w:r>
    </w:p>
    <w:p w:rsidR="00BE0F36" w:rsidRDefault="00BE0F36" w:rsidP="00BE0F36">
      <w:r>
        <w:t xml:space="preserve">6E 67 2F 4F 62 6A 65 63 74 </w:t>
      </w:r>
      <w:r w:rsidRPr="00BE0F36">
        <w:rPr>
          <w:color w:val="000000" w:themeColor="text1"/>
        </w:rPr>
        <w:t>00 21</w:t>
      </w:r>
      <w:r>
        <w:t xml:space="preserve"> </w:t>
      </w:r>
      <w:r w:rsidRPr="00BE0F36">
        <w:rPr>
          <w:color w:val="000000" w:themeColor="text1"/>
        </w:rPr>
        <w:t>00 03</w:t>
      </w:r>
      <w:r w:rsidRPr="00BE0F36">
        <w:rPr>
          <w:color w:val="FF0000"/>
        </w:rPr>
        <w:t xml:space="preserve"> 00 04</w:t>
      </w:r>
      <w:r>
        <w:t xml:space="preserve"> 00</w:t>
      </w:r>
    </w:p>
    <w:p w:rsidR="00BE0F36" w:rsidRDefault="00BE0F36" w:rsidP="00BE0F36">
      <w:pPr>
        <w:rPr>
          <w:rFonts w:hint="eastAsia"/>
        </w:rPr>
      </w:pPr>
      <w:r>
        <w:t>00 00 01 00 02 00 05 00 06 00 00 00 02 00 01 00</w:t>
      </w:r>
    </w:p>
    <w:p w:rsidR="00BE0F36" w:rsidRDefault="00BE0F36" w:rsidP="00BE0F36">
      <w:pPr>
        <w:rPr>
          <w:rFonts w:hint="eastAsia"/>
        </w:rPr>
      </w:pPr>
    </w:p>
    <w:p w:rsidR="00BE0F36" w:rsidRDefault="00BE0F36" w:rsidP="00BE0F36">
      <w:r>
        <w:rPr>
          <w:rFonts w:hint="eastAsia"/>
        </w:rPr>
        <w:t>没有接口，数量为</w:t>
      </w:r>
      <w:r>
        <w:rPr>
          <w:rFonts w:hint="eastAsia"/>
        </w:rPr>
        <w:t>0</w:t>
      </w:r>
    </w:p>
    <w:p w:rsidR="00BE0F36" w:rsidRPr="00BE0F36" w:rsidRDefault="00BE0F36" w:rsidP="00BE0F36">
      <w:pPr>
        <w:rPr>
          <w:color w:val="FF0000"/>
        </w:rPr>
      </w:pPr>
      <w:r>
        <w:t xml:space="preserve">6E 67 2F 4F 62 6A 65 63 74 </w:t>
      </w:r>
      <w:r w:rsidRPr="00BE0F36">
        <w:rPr>
          <w:color w:val="000000" w:themeColor="text1"/>
        </w:rPr>
        <w:t>00 21</w:t>
      </w:r>
      <w:r>
        <w:t xml:space="preserve"> </w:t>
      </w:r>
      <w:r w:rsidRPr="00BE0F36">
        <w:rPr>
          <w:color w:val="000000" w:themeColor="text1"/>
        </w:rPr>
        <w:t>00 03</w:t>
      </w:r>
      <w:r>
        <w:t xml:space="preserve"> 00 04 </w:t>
      </w:r>
      <w:r w:rsidRPr="00BE0F36">
        <w:rPr>
          <w:color w:val="FF0000"/>
        </w:rPr>
        <w:t>00</w:t>
      </w:r>
    </w:p>
    <w:p w:rsidR="00BE0F36" w:rsidRDefault="00BE0F36" w:rsidP="00BE0F36">
      <w:pPr>
        <w:rPr>
          <w:rFonts w:hint="eastAsia"/>
        </w:rPr>
      </w:pPr>
      <w:r w:rsidRPr="00BE0F36">
        <w:rPr>
          <w:color w:val="FF0000"/>
        </w:rPr>
        <w:t>00</w:t>
      </w:r>
      <w:r>
        <w:t xml:space="preserve"> 00 01 00 02 00 05 00 06 00 00 00 02 00 01 00</w:t>
      </w:r>
    </w:p>
    <w:p w:rsidR="00BE0F36" w:rsidRDefault="00BE0F36" w:rsidP="00BF4F39">
      <w:pPr>
        <w:rPr>
          <w:rFonts w:hint="eastAsia"/>
        </w:rPr>
      </w:pPr>
    </w:p>
    <w:p w:rsidR="00BE0F36" w:rsidRDefault="00BE0F36" w:rsidP="00BE0F36">
      <w:pPr>
        <w:pStyle w:val="3"/>
        <w:rPr>
          <w:rFonts w:hint="eastAsia"/>
        </w:rPr>
      </w:pPr>
      <w:r>
        <w:rPr>
          <w:rFonts w:hint="eastAsia"/>
        </w:rPr>
        <w:t>字段集合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7"/>
        <w:gridCol w:w="1436"/>
        <w:gridCol w:w="1418"/>
      </w:tblGrid>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FFFFFF"/>
                <w:kern w:val="0"/>
                <w:sz w:val="18"/>
                <w:szCs w:val="18"/>
              </w:rPr>
              <w:t>类型</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FFFFFF"/>
                <w:kern w:val="0"/>
                <w:sz w:val="18"/>
                <w:szCs w:val="18"/>
              </w:rPr>
              <w:t>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FFFFFF"/>
                <w:kern w:val="0"/>
                <w:sz w:val="18"/>
                <w:szCs w:val="18"/>
              </w:rPr>
              <w:t>数量</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access_flags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1</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name_index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1</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descriptor_index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1</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attributes_count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1</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attribute_info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attributes_count</w:t>
            </w:r>
          </w:p>
        </w:tc>
      </w:tr>
    </w:tbl>
    <w:p w:rsidR="00813E2A" w:rsidRPr="00813E2A" w:rsidRDefault="00813E2A" w:rsidP="00813E2A">
      <w:pPr>
        <w:widowControl/>
        <w:shd w:val="clear" w:color="auto" w:fill="FFFFFF"/>
        <w:jc w:val="left"/>
        <w:rPr>
          <w:rFonts w:ascii="微软雅黑" w:eastAsia="微软雅黑" w:hAnsi="微软雅黑" w:cs="宋体"/>
          <w:color w:val="454545"/>
          <w:kern w:val="0"/>
          <w:sz w:val="24"/>
          <w:szCs w:val="24"/>
        </w:rPr>
      </w:pPr>
      <w:r w:rsidRPr="00813E2A">
        <w:rPr>
          <w:rFonts w:ascii="微软雅黑" w:eastAsia="微软雅黑" w:hAnsi="微软雅黑" w:cs="宋体" w:hint="eastAsia"/>
          <w:color w:val="454545"/>
          <w:kern w:val="0"/>
          <w:sz w:val="24"/>
          <w:szCs w:val="24"/>
        </w:rPr>
        <w:t>字段修饰符放在</w:t>
      </w:r>
      <w:r w:rsidRPr="00813E2A">
        <w:rPr>
          <w:rFonts w:ascii="微软雅黑" w:eastAsia="微软雅黑" w:hAnsi="微软雅黑" w:cs="宋体" w:hint="eastAsia"/>
          <w:b/>
          <w:bCs/>
          <w:color w:val="454545"/>
          <w:kern w:val="0"/>
          <w:sz w:val="24"/>
          <w:szCs w:val="24"/>
        </w:rPr>
        <w:t>access_flags</w:t>
      </w:r>
      <w:r w:rsidRPr="00813E2A">
        <w:rPr>
          <w:rFonts w:ascii="微软雅黑" w:eastAsia="微软雅黑" w:hAnsi="微软雅黑" w:cs="宋体" w:hint="eastAsia"/>
          <w:color w:val="454545"/>
          <w:kern w:val="0"/>
          <w:sz w:val="24"/>
          <w:szCs w:val="24"/>
        </w:rPr>
        <w:t>中，占2字节，其值为0x0002，可见这个字段由private修饰，与访问标志位十分相似</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00"/>
        <w:gridCol w:w="635"/>
        <w:gridCol w:w="2175"/>
      </w:tblGrid>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FFFFFF"/>
                <w:kern w:val="0"/>
                <w:sz w:val="18"/>
                <w:szCs w:val="18"/>
              </w:rPr>
              <w:t>标志名称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FFFFFF"/>
                <w:kern w:val="0"/>
                <w:sz w:val="18"/>
                <w:szCs w:val="18"/>
              </w:rPr>
              <w:t>标志值</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FFFFFF"/>
                <w:kern w:val="0"/>
                <w:sz w:val="18"/>
                <w:szCs w:val="18"/>
              </w:rPr>
              <w:t>含义</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ACC_PUBLIC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0x0001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字段是否为public</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ACC_PRIVATE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0x0002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字段是否为private</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ACC_PROTECTED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0x0004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字段是否为protected</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ACC_STATIC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0x0008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字段是否为static</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ACC_FINAL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0x0010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字段是否为final</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ACC_VOLATILE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0x0040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字段是否为volatile</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ACC_TRANSIENT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0x0080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字段是否为transient</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ACC_SYNTHETIC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0x1000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字段是否为编译器自动产生</w:t>
            </w:r>
          </w:p>
        </w:tc>
      </w:tr>
      <w:tr w:rsidR="00813E2A" w:rsidRPr="00813E2A" w:rsidTr="00813E2A">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ACC_ENUM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0x4000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13E2A" w:rsidRPr="00813E2A" w:rsidRDefault="00813E2A" w:rsidP="00813E2A">
            <w:pPr>
              <w:widowControl/>
              <w:jc w:val="left"/>
              <w:rPr>
                <w:rFonts w:ascii="微软雅黑" w:eastAsia="微软雅黑" w:hAnsi="微软雅黑" w:cs="宋体"/>
                <w:color w:val="454545"/>
                <w:kern w:val="0"/>
                <w:sz w:val="18"/>
                <w:szCs w:val="18"/>
              </w:rPr>
            </w:pPr>
            <w:r w:rsidRPr="00813E2A">
              <w:rPr>
                <w:rFonts w:ascii="微软雅黑" w:eastAsia="微软雅黑" w:hAnsi="微软雅黑" w:cs="宋体" w:hint="eastAsia"/>
                <w:color w:val="454545"/>
                <w:kern w:val="0"/>
                <w:sz w:val="18"/>
                <w:szCs w:val="18"/>
              </w:rPr>
              <w:t>字段是否为enum</w:t>
            </w:r>
          </w:p>
        </w:tc>
      </w:tr>
    </w:tbl>
    <w:p w:rsidR="00813E2A" w:rsidRDefault="00813E2A" w:rsidP="00813E2A">
      <w:pPr>
        <w:rPr>
          <w:rFonts w:hint="eastAsia"/>
        </w:rPr>
      </w:pPr>
    </w:p>
    <w:p w:rsidR="00DE4A21" w:rsidRDefault="00DE4A21" w:rsidP="00813E2A">
      <w:pPr>
        <w:rPr>
          <w:rFonts w:hint="eastAsia"/>
        </w:rPr>
      </w:pPr>
      <w:r>
        <w:rPr>
          <w:rFonts w:hint="eastAsia"/>
        </w:rPr>
        <w:t>分析字段</w:t>
      </w:r>
    </w:p>
    <w:p w:rsidR="00687FC5" w:rsidRDefault="00687FC5" w:rsidP="00813E2A">
      <w:pPr>
        <w:rPr>
          <w:rFonts w:hint="eastAsia"/>
        </w:rPr>
      </w:pPr>
      <w:r>
        <w:rPr>
          <w:rFonts w:hint="eastAsia"/>
        </w:rPr>
        <w:t>先是长度，</w:t>
      </w:r>
      <w:r>
        <w:rPr>
          <w:rFonts w:hint="eastAsia"/>
        </w:rPr>
        <w:t>00 01</w:t>
      </w:r>
      <w:r>
        <w:rPr>
          <w:rFonts w:hint="eastAsia"/>
        </w:rPr>
        <w:t>，说明只有一个字段。</w:t>
      </w:r>
    </w:p>
    <w:p w:rsidR="00687FC5" w:rsidRDefault="00687FC5" w:rsidP="00687FC5">
      <w:pPr>
        <w:rPr>
          <w:rFonts w:hint="eastAsia"/>
        </w:rPr>
      </w:pPr>
      <w:r w:rsidRPr="00DE4A21">
        <w:t xml:space="preserve">00 </w:t>
      </w:r>
      <w:r w:rsidRPr="00687FC5">
        <w:rPr>
          <w:color w:val="FF0000"/>
        </w:rPr>
        <w:t>00 01</w:t>
      </w:r>
      <w:r w:rsidRPr="00DE4A21">
        <w:t xml:space="preserve"> 00 02 00 05 00 06 00 00 00 02 00 01 00</w:t>
      </w:r>
    </w:p>
    <w:p w:rsidR="00687FC5" w:rsidRPr="00DE4A21" w:rsidRDefault="00687FC5" w:rsidP="00687FC5">
      <w:pPr>
        <w:rPr>
          <w:rFonts w:hint="eastAsia"/>
        </w:rPr>
      </w:pPr>
    </w:p>
    <w:p w:rsidR="00687FC5" w:rsidRDefault="00687FC5" w:rsidP="00813E2A">
      <w:pPr>
        <w:rPr>
          <w:rFonts w:hint="eastAsia"/>
        </w:rPr>
      </w:pPr>
      <w:r>
        <w:rPr>
          <w:rFonts w:hint="eastAsia"/>
        </w:rPr>
        <w:t>访问类型是</w:t>
      </w:r>
      <w:r>
        <w:rPr>
          <w:rFonts w:hint="eastAsia"/>
        </w:rPr>
        <w:t xml:space="preserve"> 00 02</w:t>
      </w:r>
      <w:r>
        <w:rPr>
          <w:rFonts w:hint="eastAsia"/>
        </w:rPr>
        <w:t>说明私有的。</w:t>
      </w:r>
    </w:p>
    <w:p w:rsidR="00687FC5" w:rsidRPr="00DE4A21" w:rsidRDefault="00687FC5" w:rsidP="00687FC5">
      <w:pPr>
        <w:rPr>
          <w:rFonts w:hint="eastAsia"/>
        </w:rPr>
      </w:pPr>
      <w:r w:rsidRPr="00DE4A21">
        <w:t xml:space="preserve">00 00 01 </w:t>
      </w:r>
      <w:r w:rsidRPr="00687FC5">
        <w:rPr>
          <w:color w:val="FF0000"/>
        </w:rPr>
        <w:t>00 02</w:t>
      </w:r>
      <w:r w:rsidRPr="00DE4A21">
        <w:t xml:space="preserve"> 00 05 00 06 00 00 00 02 00 01 00</w:t>
      </w:r>
    </w:p>
    <w:p w:rsidR="00687FC5" w:rsidRDefault="00687FC5" w:rsidP="00813E2A">
      <w:pPr>
        <w:rPr>
          <w:rFonts w:hint="eastAsia"/>
        </w:rPr>
      </w:pPr>
    </w:p>
    <w:p w:rsidR="00687FC5" w:rsidRPr="00687FC5" w:rsidRDefault="00687FC5" w:rsidP="00813E2A">
      <w:pPr>
        <w:rPr>
          <w:rFonts w:hint="eastAsia"/>
        </w:rPr>
      </w:pPr>
      <w:r>
        <w:rPr>
          <w:rFonts w:hint="eastAsia"/>
        </w:rPr>
        <w:t>名字索引是</w:t>
      </w:r>
      <w:r>
        <w:rPr>
          <w:rFonts w:hint="eastAsia"/>
        </w:rPr>
        <w:t xml:space="preserve"> 00 05</w:t>
      </w:r>
      <w:r>
        <w:rPr>
          <w:rFonts w:hint="eastAsia"/>
        </w:rPr>
        <w:t>常量</w:t>
      </w:r>
      <w:r>
        <w:rPr>
          <w:rFonts w:hint="eastAsia"/>
        </w:rPr>
        <w:t>#5</w:t>
      </w:r>
      <w:r>
        <w:rPr>
          <w:rFonts w:hint="eastAsia"/>
        </w:rPr>
        <w:t>，</w:t>
      </w:r>
      <w:r>
        <w:rPr>
          <w:rFonts w:hint="eastAsia"/>
        </w:rPr>
        <w:t>utf8</w:t>
      </w:r>
      <w:r>
        <w:rPr>
          <w:rFonts w:hint="eastAsia"/>
        </w:rPr>
        <w:t>的</w:t>
      </w:r>
      <w:r>
        <w:rPr>
          <w:rFonts w:hint="eastAsia"/>
        </w:rPr>
        <w:t>m</w:t>
      </w:r>
    </w:p>
    <w:p w:rsidR="00687FC5" w:rsidRPr="00DE4A21" w:rsidRDefault="00687FC5" w:rsidP="00687FC5">
      <w:pPr>
        <w:rPr>
          <w:rFonts w:hint="eastAsia"/>
        </w:rPr>
      </w:pPr>
      <w:r w:rsidRPr="00DE4A21">
        <w:t xml:space="preserve">00 00 01 00 02 </w:t>
      </w:r>
      <w:r w:rsidRPr="00687FC5">
        <w:rPr>
          <w:color w:val="FF0000"/>
        </w:rPr>
        <w:t>00 05</w:t>
      </w:r>
      <w:r w:rsidRPr="00DE4A21">
        <w:t xml:space="preserve"> 00 06 00 00 00 02 00 01 00</w:t>
      </w:r>
    </w:p>
    <w:p w:rsidR="00687FC5" w:rsidRDefault="00687FC5" w:rsidP="00813E2A">
      <w:pPr>
        <w:rPr>
          <w:rFonts w:hint="eastAsia"/>
        </w:rPr>
      </w:pPr>
    </w:p>
    <w:p w:rsidR="00687FC5" w:rsidRPr="00687FC5" w:rsidRDefault="00687FC5" w:rsidP="00813E2A">
      <w:pPr>
        <w:rPr>
          <w:rFonts w:hint="eastAsia"/>
        </w:rPr>
      </w:pPr>
      <w:r>
        <w:rPr>
          <w:rFonts w:hint="eastAsia"/>
        </w:rPr>
        <w:t>描述索引</w:t>
      </w:r>
      <w:r>
        <w:rPr>
          <w:rFonts w:hint="eastAsia"/>
        </w:rPr>
        <w:t xml:space="preserve"> </w:t>
      </w:r>
      <w:r>
        <w:rPr>
          <w:rFonts w:hint="eastAsia"/>
        </w:rPr>
        <w:t>00 0</w:t>
      </w:r>
      <w:r>
        <w:rPr>
          <w:rFonts w:hint="eastAsia"/>
        </w:rPr>
        <w:t>6</w:t>
      </w:r>
      <w:r>
        <w:rPr>
          <w:rFonts w:hint="eastAsia"/>
        </w:rPr>
        <w:t>常量</w:t>
      </w:r>
      <w:r>
        <w:rPr>
          <w:rFonts w:hint="eastAsia"/>
        </w:rPr>
        <w:t>#</w:t>
      </w:r>
      <w:r>
        <w:rPr>
          <w:rFonts w:hint="eastAsia"/>
        </w:rPr>
        <w:t>6</w:t>
      </w:r>
      <w:r>
        <w:rPr>
          <w:rFonts w:hint="eastAsia"/>
        </w:rPr>
        <w:t>，</w:t>
      </w:r>
      <w:r>
        <w:rPr>
          <w:rFonts w:hint="eastAsia"/>
        </w:rPr>
        <w:t>utf8</w:t>
      </w:r>
      <w:r>
        <w:rPr>
          <w:rFonts w:hint="eastAsia"/>
        </w:rPr>
        <w:t>的</w:t>
      </w:r>
      <w:r>
        <w:rPr>
          <w:rFonts w:hint="eastAsia"/>
        </w:rPr>
        <w:t>I</w:t>
      </w:r>
      <w:r>
        <w:rPr>
          <w:rFonts w:hint="eastAsia"/>
        </w:rPr>
        <w:t>，说明是</w:t>
      </w:r>
      <w:r>
        <w:rPr>
          <w:rFonts w:hint="eastAsia"/>
        </w:rPr>
        <w:t>int</w:t>
      </w:r>
      <w:r>
        <w:rPr>
          <w:rFonts w:hint="eastAsia"/>
        </w:rPr>
        <w:t>型</w:t>
      </w:r>
    </w:p>
    <w:p w:rsidR="00687FC5" w:rsidRPr="00DE4A21" w:rsidRDefault="00687FC5" w:rsidP="00687FC5">
      <w:pPr>
        <w:rPr>
          <w:rFonts w:hint="eastAsia"/>
        </w:rPr>
      </w:pPr>
      <w:r w:rsidRPr="00DE4A21">
        <w:t xml:space="preserve">00 00 01 00 02 00 05 </w:t>
      </w:r>
      <w:r w:rsidRPr="00687FC5">
        <w:rPr>
          <w:color w:val="FF0000"/>
        </w:rPr>
        <w:t>00 06</w:t>
      </w:r>
      <w:r w:rsidRPr="00DE4A21">
        <w:t xml:space="preserve"> 00 00 00 02 00 01 00</w:t>
      </w:r>
    </w:p>
    <w:p w:rsidR="00687FC5" w:rsidRDefault="00687FC5" w:rsidP="00813E2A">
      <w:pPr>
        <w:rPr>
          <w:rFonts w:hint="eastAsia"/>
        </w:rPr>
      </w:pPr>
    </w:p>
    <w:p w:rsidR="007B2990" w:rsidRDefault="007B2990" w:rsidP="00813E2A">
      <w:pPr>
        <w:rPr>
          <w:rFonts w:hint="eastAsia"/>
        </w:rPr>
      </w:pPr>
      <w:r>
        <w:rPr>
          <w:rFonts w:hint="eastAsia"/>
        </w:rPr>
        <w:t>属性表</w:t>
      </w:r>
      <w:r>
        <w:rPr>
          <w:rFonts w:hint="eastAsia"/>
        </w:rPr>
        <w:t xml:space="preserve"> 00 00 </w:t>
      </w:r>
      <w:r>
        <w:rPr>
          <w:rFonts w:hint="eastAsia"/>
        </w:rPr>
        <w:t>说明没有属性</w:t>
      </w:r>
    </w:p>
    <w:p w:rsidR="007B2990" w:rsidRPr="00DE4A21" w:rsidRDefault="007B2990" w:rsidP="007B2990">
      <w:pPr>
        <w:rPr>
          <w:rFonts w:hint="eastAsia"/>
        </w:rPr>
      </w:pPr>
      <w:r w:rsidRPr="00DE4A21">
        <w:t>00 00 01 00 02 00 05 00 06</w:t>
      </w:r>
      <w:r w:rsidRPr="007B2990">
        <w:rPr>
          <w:color w:val="FF0000"/>
        </w:rPr>
        <w:t xml:space="preserve"> 00 00</w:t>
      </w:r>
      <w:r w:rsidRPr="00DE4A21">
        <w:t xml:space="preserve"> 00 02 00 01 00</w:t>
      </w:r>
    </w:p>
    <w:p w:rsidR="00687FC5" w:rsidRPr="00813E2A" w:rsidRDefault="00687FC5" w:rsidP="00813E2A">
      <w:pPr>
        <w:rPr>
          <w:rFonts w:hint="eastAsia"/>
        </w:rPr>
      </w:pPr>
    </w:p>
    <w:p w:rsidR="00DE4A21" w:rsidRDefault="007B2990" w:rsidP="007B2990">
      <w:pPr>
        <w:pStyle w:val="3"/>
        <w:rPr>
          <w:rFonts w:hint="eastAsia"/>
        </w:rPr>
      </w:pPr>
      <w:r>
        <w:rPr>
          <w:rFonts w:hint="eastAsia"/>
        </w:rPr>
        <w:t>方法表集合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7"/>
        <w:gridCol w:w="1436"/>
        <w:gridCol w:w="1418"/>
      </w:tblGrid>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FFFFFF"/>
                <w:kern w:val="0"/>
                <w:sz w:val="18"/>
                <w:szCs w:val="18"/>
              </w:rPr>
              <w:t>类型</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FFFFFF"/>
                <w:kern w:val="0"/>
                <w:sz w:val="18"/>
                <w:szCs w:val="18"/>
              </w:rPr>
              <w:t>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FFFFFF"/>
                <w:kern w:val="0"/>
                <w:sz w:val="18"/>
                <w:szCs w:val="18"/>
              </w:rPr>
              <w:t>数量</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access_flags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1</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name_index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1</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descriptor_index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1</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attributes_count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1</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attribute_info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attributes_count</w:t>
            </w:r>
          </w:p>
        </w:tc>
      </w:tr>
    </w:tbl>
    <w:p w:rsidR="0094225C" w:rsidRPr="0094225C" w:rsidRDefault="0094225C" w:rsidP="0094225C">
      <w:pPr>
        <w:widowControl/>
        <w:shd w:val="clear" w:color="auto" w:fill="FFFFFF"/>
        <w:jc w:val="left"/>
        <w:rPr>
          <w:rFonts w:ascii="微软雅黑" w:eastAsia="微软雅黑" w:hAnsi="微软雅黑" w:cs="宋体"/>
          <w:color w:val="454545"/>
          <w:kern w:val="0"/>
          <w:sz w:val="24"/>
          <w:szCs w:val="24"/>
        </w:rPr>
      </w:pPr>
      <w:r w:rsidRPr="0094225C">
        <w:rPr>
          <w:rFonts w:ascii="微软雅黑" w:eastAsia="微软雅黑" w:hAnsi="微软雅黑" w:cs="宋体" w:hint="eastAsia"/>
          <w:color w:val="454545"/>
          <w:kern w:val="0"/>
          <w:sz w:val="24"/>
          <w:szCs w:val="24"/>
        </w:rPr>
        <w:t>数据项的含义非常相似，仅在访问标志位和属性表集合中的可选项上有略微不同</w:t>
      </w:r>
    </w:p>
    <w:p w:rsidR="0094225C" w:rsidRPr="0094225C" w:rsidRDefault="0094225C" w:rsidP="0094225C">
      <w:pPr>
        <w:widowControl/>
        <w:shd w:val="clear" w:color="auto" w:fill="FFFFFF"/>
        <w:jc w:val="left"/>
        <w:rPr>
          <w:rFonts w:ascii="微软雅黑" w:eastAsia="微软雅黑" w:hAnsi="微软雅黑" w:cs="宋体" w:hint="eastAsia"/>
          <w:color w:val="454545"/>
          <w:kern w:val="0"/>
          <w:sz w:val="24"/>
          <w:szCs w:val="24"/>
        </w:rPr>
      </w:pPr>
      <w:r w:rsidRPr="0094225C">
        <w:rPr>
          <w:rFonts w:ascii="微软雅黑" w:eastAsia="微软雅黑" w:hAnsi="微软雅黑" w:cs="宋体" w:hint="eastAsia"/>
          <w:color w:val="454545"/>
          <w:kern w:val="0"/>
          <w:sz w:val="24"/>
          <w:szCs w:val="24"/>
        </w:rPr>
        <w:t>由于ACC_VOLATILE标志和ACC_TRANSIENT标志不能修饰方法，所以</w:t>
      </w:r>
      <w:r w:rsidRPr="0094225C">
        <w:rPr>
          <w:rFonts w:ascii="微软雅黑" w:eastAsia="微软雅黑" w:hAnsi="微软雅黑" w:cs="宋体" w:hint="eastAsia"/>
          <w:b/>
          <w:bCs/>
          <w:color w:val="454545"/>
          <w:kern w:val="0"/>
          <w:sz w:val="24"/>
          <w:szCs w:val="24"/>
        </w:rPr>
        <w:t>access_flags</w:t>
      </w:r>
      <w:r w:rsidRPr="0094225C">
        <w:rPr>
          <w:rFonts w:ascii="微软雅黑" w:eastAsia="微软雅黑" w:hAnsi="微软雅黑" w:cs="宋体" w:hint="eastAsia"/>
          <w:color w:val="454545"/>
          <w:kern w:val="0"/>
          <w:sz w:val="24"/>
          <w:szCs w:val="24"/>
        </w:rPr>
        <w:t>中不包含这两项，同时增加ACC_SYNCHRONIZED标志、ACC_NATIVE标志、ACC_STRICTFP标志和ACC_ABSTRACT标志</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93"/>
        <w:gridCol w:w="735"/>
        <w:gridCol w:w="2895"/>
      </w:tblGrid>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4225C" w:rsidRPr="0094225C" w:rsidRDefault="0094225C" w:rsidP="0094225C">
            <w:pPr>
              <w:widowControl/>
              <w:jc w:val="left"/>
              <w:rPr>
                <w:rFonts w:ascii="微软雅黑" w:eastAsia="微软雅黑" w:hAnsi="微软雅黑" w:cs="宋体"/>
                <w:color w:val="454545"/>
                <w:kern w:val="0"/>
                <w:sz w:val="24"/>
                <w:szCs w:val="24"/>
              </w:rPr>
            </w:pPr>
            <w:r w:rsidRPr="0094225C">
              <w:rPr>
                <w:rFonts w:ascii="微软雅黑" w:eastAsia="微软雅黑" w:hAnsi="微软雅黑" w:cs="宋体" w:hint="eastAsia"/>
                <w:color w:val="FFFFFF"/>
                <w:kern w:val="0"/>
                <w:sz w:val="24"/>
                <w:szCs w:val="24"/>
              </w:rPr>
              <w:t>标志名称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4225C" w:rsidRPr="0094225C" w:rsidRDefault="0094225C" w:rsidP="0094225C">
            <w:pPr>
              <w:widowControl/>
              <w:jc w:val="left"/>
              <w:rPr>
                <w:rFonts w:ascii="微软雅黑" w:eastAsia="微软雅黑" w:hAnsi="微软雅黑" w:cs="宋体"/>
                <w:color w:val="454545"/>
                <w:kern w:val="0"/>
                <w:sz w:val="24"/>
                <w:szCs w:val="24"/>
              </w:rPr>
            </w:pPr>
            <w:r w:rsidRPr="0094225C">
              <w:rPr>
                <w:rFonts w:ascii="微软雅黑" w:eastAsia="微软雅黑" w:hAnsi="微软雅黑" w:cs="宋体" w:hint="eastAsia"/>
                <w:color w:val="FFFFFF"/>
                <w:kern w:val="0"/>
                <w:sz w:val="24"/>
                <w:szCs w:val="24"/>
              </w:rPr>
              <w:t>标志值</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4225C" w:rsidRPr="0094225C" w:rsidRDefault="0094225C" w:rsidP="0094225C">
            <w:pPr>
              <w:widowControl/>
              <w:jc w:val="left"/>
              <w:rPr>
                <w:rFonts w:ascii="微软雅黑" w:eastAsia="微软雅黑" w:hAnsi="微软雅黑" w:cs="宋体"/>
                <w:color w:val="454545"/>
                <w:kern w:val="0"/>
                <w:sz w:val="24"/>
                <w:szCs w:val="24"/>
              </w:rPr>
            </w:pPr>
            <w:r w:rsidRPr="0094225C">
              <w:rPr>
                <w:rFonts w:ascii="微软雅黑" w:eastAsia="微软雅黑" w:hAnsi="微软雅黑" w:cs="宋体" w:hint="eastAsia"/>
                <w:color w:val="FFFFFF"/>
                <w:kern w:val="0"/>
                <w:sz w:val="24"/>
                <w:szCs w:val="24"/>
              </w:rPr>
              <w:t>含义</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ACC_PUBLIC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字段是否为public</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ACC_PRIVATE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字段是否为private</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ACC_PROTECTED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0x0004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字段是否为protected</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ACC_STATIC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字段是否为static</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ACC_FINAL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字段是否为final</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ACC_SYNCHRONIZED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字段是否为synchronized</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ACC_BRIDGE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方法是否是由编译器产生的桥接方法</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ACC_VARARGS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0x0080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方法是否接受不定参数</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ACC_NATIVE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字段是否为native</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ACC_ABSTRACT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0x0400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字段是否为abstract</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ACC_STRICTFP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0x0800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字段是否为strictfp</w:t>
            </w:r>
          </w:p>
        </w:tc>
      </w:tr>
      <w:tr w:rsidR="0094225C" w:rsidRPr="0094225C" w:rsidTr="0094225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lastRenderedPageBreak/>
              <w:t>ACC_SYNTHETIC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0x1000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225C" w:rsidRPr="0094225C" w:rsidRDefault="0094225C" w:rsidP="0094225C">
            <w:pPr>
              <w:widowControl/>
              <w:jc w:val="left"/>
              <w:rPr>
                <w:rFonts w:ascii="微软雅黑" w:eastAsia="微软雅黑" w:hAnsi="微软雅黑" w:cs="宋体"/>
                <w:color w:val="454545"/>
                <w:kern w:val="0"/>
                <w:sz w:val="18"/>
                <w:szCs w:val="18"/>
              </w:rPr>
            </w:pPr>
            <w:r w:rsidRPr="0094225C">
              <w:rPr>
                <w:rFonts w:ascii="微软雅黑" w:eastAsia="微软雅黑" w:hAnsi="微软雅黑" w:cs="宋体" w:hint="eastAsia"/>
                <w:color w:val="454545"/>
                <w:kern w:val="0"/>
                <w:sz w:val="18"/>
                <w:szCs w:val="18"/>
              </w:rPr>
              <w:t>字段是否为编译器自动产生</w:t>
            </w:r>
          </w:p>
        </w:tc>
      </w:tr>
    </w:tbl>
    <w:p w:rsidR="0094225C" w:rsidRDefault="0094225C" w:rsidP="0094225C">
      <w:pPr>
        <w:rPr>
          <w:rFonts w:hint="eastAsia"/>
        </w:rPr>
      </w:pPr>
    </w:p>
    <w:p w:rsidR="0094225C" w:rsidRPr="0094225C" w:rsidRDefault="0094225C" w:rsidP="0094225C">
      <w:pPr>
        <w:rPr>
          <w:rFonts w:hint="eastAsia"/>
        </w:rPr>
      </w:pPr>
      <w:r>
        <w:rPr>
          <w:rFonts w:hint="eastAsia"/>
        </w:rPr>
        <w:t>方法个数</w:t>
      </w:r>
      <w:r>
        <w:rPr>
          <w:rFonts w:hint="eastAsia"/>
        </w:rPr>
        <w:t xml:space="preserve"> 00 02</w:t>
      </w:r>
      <w:r>
        <w:rPr>
          <w:rFonts w:hint="eastAsia"/>
        </w:rPr>
        <w:t>，表示</w:t>
      </w:r>
      <w:r>
        <w:rPr>
          <w:rFonts w:hint="eastAsia"/>
        </w:rPr>
        <w:t>2</w:t>
      </w:r>
      <w:r>
        <w:rPr>
          <w:rFonts w:hint="eastAsia"/>
        </w:rPr>
        <w:t>个方法</w:t>
      </w:r>
    </w:p>
    <w:p w:rsidR="0094225C" w:rsidRDefault="0094225C" w:rsidP="0094225C">
      <w:r>
        <w:t xml:space="preserve">00 00 01 00 02 00 05 00 06 00 00 </w:t>
      </w:r>
      <w:r w:rsidRPr="0094225C">
        <w:rPr>
          <w:color w:val="FF0000"/>
        </w:rPr>
        <w:t>00 02</w:t>
      </w:r>
      <w:r>
        <w:t xml:space="preserve"> 00 01 00</w:t>
      </w:r>
    </w:p>
    <w:p w:rsidR="00BE0F36" w:rsidRDefault="0094225C" w:rsidP="0094225C">
      <w:pPr>
        <w:rPr>
          <w:rFonts w:hint="eastAsia"/>
        </w:rPr>
      </w:pPr>
      <w:r>
        <w:t>07 00 08 00 01 00 09 00 00 00 1D 00 01 00 01 00</w:t>
      </w:r>
    </w:p>
    <w:p w:rsidR="00992C07" w:rsidRDefault="00992C07" w:rsidP="0094225C">
      <w:pPr>
        <w:rPr>
          <w:rFonts w:hint="eastAsia"/>
        </w:rPr>
      </w:pPr>
    </w:p>
    <w:p w:rsidR="0094225C" w:rsidRDefault="0094225C" w:rsidP="0094225C">
      <w:pPr>
        <w:rPr>
          <w:rFonts w:hint="eastAsia"/>
        </w:rPr>
      </w:pPr>
      <w:r>
        <w:rPr>
          <w:rFonts w:hint="eastAsia"/>
        </w:rPr>
        <w:t>访问标志</w:t>
      </w:r>
      <w:r>
        <w:rPr>
          <w:rFonts w:hint="eastAsia"/>
        </w:rPr>
        <w:t xml:space="preserve"> </w:t>
      </w:r>
      <w:r w:rsidR="00DC3FB8">
        <w:rPr>
          <w:rFonts w:hint="eastAsia"/>
        </w:rPr>
        <w:t>00 01</w:t>
      </w:r>
      <w:r w:rsidR="00DC3FB8">
        <w:rPr>
          <w:rFonts w:hint="eastAsia"/>
        </w:rPr>
        <w:t>，表示</w:t>
      </w:r>
      <w:r w:rsidR="00DC3FB8">
        <w:rPr>
          <w:rFonts w:hint="eastAsia"/>
        </w:rPr>
        <w:t>public</w:t>
      </w:r>
    </w:p>
    <w:p w:rsidR="0094225C" w:rsidRDefault="0094225C" w:rsidP="0094225C">
      <w:r>
        <w:t xml:space="preserve">00 00 01 00 02 00 05 00 06 00 00 </w:t>
      </w:r>
      <w:r w:rsidRPr="00DC3FB8">
        <w:t>00 02</w:t>
      </w:r>
      <w:r>
        <w:t xml:space="preserve"> </w:t>
      </w:r>
      <w:r w:rsidRPr="00DC3FB8">
        <w:rPr>
          <w:color w:val="FF0000"/>
        </w:rPr>
        <w:t>00 01</w:t>
      </w:r>
      <w:r>
        <w:t xml:space="preserve"> 00</w:t>
      </w:r>
    </w:p>
    <w:p w:rsidR="0094225C" w:rsidRDefault="0094225C" w:rsidP="0094225C">
      <w:pPr>
        <w:rPr>
          <w:rFonts w:hint="eastAsia"/>
        </w:rPr>
      </w:pPr>
      <w:r>
        <w:t>07 00 08 00 01 00 09 00 00 00 1D 00 01 00 01 00</w:t>
      </w:r>
    </w:p>
    <w:p w:rsidR="00992C07" w:rsidRDefault="00992C07" w:rsidP="0094225C">
      <w:pPr>
        <w:rPr>
          <w:rFonts w:hint="eastAsia"/>
        </w:rPr>
      </w:pPr>
    </w:p>
    <w:p w:rsidR="00DC3FB8" w:rsidRDefault="00DC3FB8" w:rsidP="0094225C">
      <w:pPr>
        <w:rPr>
          <w:rFonts w:hint="eastAsia"/>
        </w:rPr>
      </w:pPr>
      <w:r>
        <w:rPr>
          <w:rFonts w:hint="eastAsia"/>
        </w:rPr>
        <w:t>名称</w:t>
      </w:r>
      <w:r>
        <w:rPr>
          <w:rFonts w:hint="eastAsia"/>
        </w:rPr>
        <w:t xml:space="preserve"> 00 07 </w:t>
      </w:r>
      <w:r>
        <w:rPr>
          <w:rFonts w:hint="eastAsia"/>
        </w:rPr>
        <w:t>表示常量池</w:t>
      </w:r>
      <w:r>
        <w:rPr>
          <w:rFonts w:hint="eastAsia"/>
        </w:rPr>
        <w:t xml:space="preserve"> #7</w:t>
      </w:r>
      <w:r w:rsidR="00F038D6">
        <w:rPr>
          <w:rFonts w:hint="eastAsia"/>
        </w:rPr>
        <w:t xml:space="preserve">  </w:t>
      </w:r>
      <w:r>
        <w:rPr>
          <w:rFonts w:hint="eastAsia"/>
        </w:rPr>
        <w:t>&lt;init&gt;</w:t>
      </w:r>
    </w:p>
    <w:p w:rsidR="00DC3FB8" w:rsidRPr="00DC3FB8" w:rsidRDefault="00DC3FB8" w:rsidP="00DC3FB8">
      <w:pPr>
        <w:rPr>
          <w:color w:val="FF0000"/>
        </w:rPr>
      </w:pPr>
      <w:r>
        <w:t xml:space="preserve">00 00 01 00 02 00 05 00 06 00 00 </w:t>
      </w:r>
      <w:r w:rsidRPr="00DC3FB8">
        <w:t>00 02</w:t>
      </w:r>
      <w:r>
        <w:t xml:space="preserve"> 00 01</w:t>
      </w:r>
      <w:r w:rsidRPr="00DC3FB8">
        <w:rPr>
          <w:color w:val="FF0000"/>
        </w:rPr>
        <w:t xml:space="preserve"> 00</w:t>
      </w:r>
    </w:p>
    <w:p w:rsidR="00DC3FB8" w:rsidRDefault="00DC3FB8" w:rsidP="00DC3FB8">
      <w:pPr>
        <w:rPr>
          <w:rFonts w:hint="eastAsia"/>
        </w:rPr>
      </w:pPr>
      <w:r w:rsidRPr="00DC3FB8">
        <w:rPr>
          <w:color w:val="FF0000"/>
        </w:rPr>
        <w:t>07</w:t>
      </w:r>
      <w:r>
        <w:t xml:space="preserve"> 00 08 00 01 00 09 00 00 00 1D 00 01 00 01 00</w:t>
      </w:r>
    </w:p>
    <w:p w:rsidR="00CB0207" w:rsidRDefault="00CB0207" w:rsidP="00DC3FB8">
      <w:pPr>
        <w:rPr>
          <w:rFonts w:hint="eastAsia"/>
        </w:rPr>
      </w:pPr>
    </w:p>
    <w:p w:rsidR="00DC3FB8" w:rsidRDefault="00F038D6" w:rsidP="0094225C">
      <w:pPr>
        <w:rPr>
          <w:rFonts w:hint="eastAsia"/>
        </w:rPr>
      </w:pPr>
      <w:r>
        <w:rPr>
          <w:rFonts w:hint="eastAsia"/>
        </w:rPr>
        <w:t>描述</w:t>
      </w:r>
      <w:r>
        <w:rPr>
          <w:rFonts w:hint="eastAsia"/>
        </w:rPr>
        <w:t xml:space="preserve"> 00 0</w:t>
      </w:r>
      <w:r>
        <w:rPr>
          <w:rFonts w:hint="eastAsia"/>
        </w:rPr>
        <w:t>8</w:t>
      </w:r>
      <w:r>
        <w:rPr>
          <w:rFonts w:hint="eastAsia"/>
        </w:rPr>
        <w:t xml:space="preserve"> </w:t>
      </w:r>
      <w:r>
        <w:rPr>
          <w:rFonts w:hint="eastAsia"/>
        </w:rPr>
        <w:t>表示常量池</w:t>
      </w:r>
      <w:r>
        <w:rPr>
          <w:rFonts w:hint="eastAsia"/>
        </w:rPr>
        <w:t xml:space="preserve"> #8 </w:t>
      </w:r>
      <w:r>
        <w:rPr>
          <w:rFonts w:hint="eastAsia"/>
        </w:rPr>
        <w:t>（）</w:t>
      </w:r>
      <w:r>
        <w:rPr>
          <w:rFonts w:hint="eastAsia"/>
        </w:rPr>
        <w:t xml:space="preserve">V </w:t>
      </w:r>
      <w:r>
        <w:rPr>
          <w:rFonts w:hint="eastAsia"/>
        </w:rPr>
        <w:t>表示无参数，无返回值</w:t>
      </w:r>
    </w:p>
    <w:p w:rsidR="00CB0207" w:rsidRPr="00CB0207" w:rsidRDefault="00CB0207" w:rsidP="00CB0207">
      <w:pPr>
        <w:rPr>
          <w:color w:val="000000" w:themeColor="text1"/>
        </w:rPr>
      </w:pPr>
      <w:r>
        <w:t xml:space="preserve">00 00 01 00 02 00 05 00 06 00 00 </w:t>
      </w:r>
      <w:r w:rsidRPr="00DC3FB8">
        <w:t>00 02</w:t>
      </w:r>
      <w:r>
        <w:t xml:space="preserve"> 00 01</w:t>
      </w:r>
      <w:r w:rsidRPr="00CB0207">
        <w:rPr>
          <w:color w:val="000000" w:themeColor="text1"/>
        </w:rPr>
        <w:t xml:space="preserve"> 00</w:t>
      </w:r>
    </w:p>
    <w:p w:rsidR="00CB0207" w:rsidRDefault="00CB0207" w:rsidP="00CB0207">
      <w:pPr>
        <w:rPr>
          <w:rFonts w:hint="eastAsia"/>
        </w:rPr>
      </w:pPr>
      <w:r w:rsidRPr="00CB0207">
        <w:rPr>
          <w:color w:val="000000" w:themeColor="text1"/>
        </w:rPr>
        <w:t xml:space="preserve">07 </w:t>
      </w:r>
      <w:r w:rsidRPr="00CB0207">
        <w:rPr>
          <w:color w:val="FF0000"/>
        </w:rPr>
        <w:t>00 08</w:t>
      </w:r>
      <w:r>
        <w:t xml:space="preserve"> 00 01 00 09 00 00 00 1D 00 01 00 01 00</w:t>
      </w:r>
    </w:p>
    <w:p w:rsidR="00992C07" w:rsidRDefault="00992C07" w:rsidP="00CB0207">
      <w:pPr>
        <w:rPr>
          <w:rFonts w:hint="eastAsia"/>
        </w:rPr>
      </w:pPr>
    </w:p>
    <w:p w:rsidR="00CB0207" w:rsidRDefault="00CB0207" w:rsidP="00CB0207">
      <w:pPr>
        <w:rPr>
          <w:rFonts w:hint="eastAsia"/>
        </w:rPr>
      </w:pPr>
      <w:r>
        <w:rPr>
          <w:rFonts w:hint="eastAsia"/>
        </w:rPr>
        <w:t>属性表长度为</w:t>
      </w:r>
      <w:r>
        <w:rPr>
          <w:rFonts w:hint="eastAsia"/>
        </w:rPr>
        <w:t xml:space="preserve"> 00 01</w:t>
      </w:r>
      <w:r>
        <w:rPr>
          <w:rFonts w:hint="eastAsia"/>
        </w:rPr>
        <w:t>表示有一个属性</w:t>
      </w:r>
    </w:p>
    <w:p w:rsidR="00CB0207" w:rsidRPr="00CB0207" w:rsidRDefault="00CB0207" w:rsidP="00CB0207">
      <w:pPr>
        <w:rPr>
          <w:color w:val="000000" w:themeColor="text1"/>
        </w:rPr>
      </w:pPr>
      <w:r>
        <w:t xml:space="preserve">00 00 01 00 02 00 05 00 06 00 00 </w:t>
      </w:r>
      <w:r w:rsidRPr="00DC3FB8">
        <w:t>00 02</w:t>
      </w:r>
      <w:r>
        <w:t xml:space="preserve"> 00 01</w:t>
      </w:r>
      <w:r w:rsidRPr="00CB0207">
        <w:rPr>
          <w:color w:val="000000" w:themeColor="text1"/>
        </w:rPr>
        <w:t xml:space="preserve"> 00</w:t>
      </w:r>
    </w:p>
    <w:p w:rsidR="00CB0207" w:rsidRDefault="00CB0207" w:rsidP="00CB0207">
      <w:pPr>
        <w:rPr>
          <w:rFonts w:hint="eastAsia"/>
        </w:rPr>
      </w:pPr>
      <w:r w:rsidRPr="00CB0207">
        <w:rPr>
          <w:color w:val="000000" w:themeColor="text1"/>
        </w:rPr>
        <w:t xml:space="preserve">07 00 </w:t>
      </w:r>
      <w:r>
        <w:t>08</w:t>
      </w:r>
      <w:r w:rsidRPr="00CB0207">
        <w:rPr>
          <w:color w:val="FF0000"/>
        </w:rPr>
        <w:t xml:space="preserve"> 00 01</w:t>
      </w:r>
      <w:r>
        <w:t xml:space="preserve"> 00 09 00 00 00 1D 00 01 00 01 00</w:t>
      </w:r>
    </w:p>
    <w:p w:rsidR="00992C07" w:rsidRDefault="00992C07" w:rsidP="00CB0207">
      <w:pPr>
        <w:rPr>
          <w:rFonts w:hint="eastAsia"/>
        </w:rPr>
      </w:pPr>
    </w:p>
    <w:p w:rsidR="00992C07" w:rsidRDefault="00992C07" w:rsidP="00CB0207">
      <w:pPr>
        <w:rPr>
          <w:rFonts w:hint="eastAsia"/>
        </w:rPr>
      </w:pPr>
      <w:r>
        <w:rPr>
          <w:rFonts w:hint="eastAsia"/>
        </w:rPr>
        <w:t>属性值为</w:t>
      </w:r>
      <w:r>
        <w:rPr>
          <w:rFonts w:hint="eastAsia"/>
        </w:rPr>
        <w:t xml:space="preserve"> 00 09 </w:t>
      </w:r>
      <w:r>
        <w:rPr>
          <w:rFonts w:hint="eastAsia"/>
        </w:rPr>
        <w:t>表示这是一段</w:t>
      </w:r>
      <w:r>
        <w:rPr>
          <w:rFonts w:hint="eastAsia"/>
        </w:rPr>
        <w:t xml:space="preserve"> </w:t>
      </w:r>
      <w:r w:rsidRPr="00992C07">
        <w:rPr>
          <w:rFonts w:hint="eastAsia"/>
          <w:color w:val="FF0000"/>
        </w:rPr>
        <w:t>Code</w:t>
      </w:r>
    </w:p>
    <w:p w:rsidR="00CB0207" w:rsidRPr="00CB0207" w:rsidRDefault="00CB0207" w:rsidP="00CB0207">
      <w:pPr>
        <w:rPr>
          <w:color w:val="000000" w:themeColor="text1"/>
        </w:rPr>
      </w:pPr>
      <w:r>
        <w:t xml:space="preserve">00 00 01 00 02 00 05 00 06 00 00 </w:t>
      </w:r>
      <w:r w:rsidRPr="00DC3FB8">
        <w:t>00 02</w:t>
      </w:r>
      <w:r>
        <w:t xml:space="preserve"> 00 01</w:t>
      </w:r>
      <w:r w:rsidRPr="00CB0207">
        <w:rPr>
          <w:color w:val="000000" w:themeColor="text1"/>
        </w:rPr>
        <w:t xml:space="preserve"> 00</w:t>
      </w:r>
    </w:p>
    <w:p w:rsidR="00CB0207" w:rsidRDefault="00CB0207" w:rsidP="00CB0207">
      <w:pPr>
        <w:rPr>
          <w:rFonts w:hint="eastAsia"/>
        </w:rPr>
      </w:pPr>
      <w:r w:rsidRPr="00CB0207">
        <w:rPr>
          <w:color w:val="000000" w:themeColor="text1"/>
        </w:rPr>
        <w:t xml:space="preserve">07 00 </w:t>
      </w:r>
      <w:r>
        <w:t xml:space="preserve">08 00 01 </w:t>
      </w:r>
      <w:r w:rsidRPr="00992C07">
        <w:rPr>
          <w:color w:val="FF0000"/>
        </w:rPr>
        <w:t>00 09</w:t>
      </w:r>
      <w:r>
        <w:t xml:space="preserve"> 00 00 00 1D 00 01 00 01 00</w:t>
      </w:r>
    </w:p>
    <w:p w:rsidR="00CB0207" w:rsidRDefault="00CB0207" w:rsidP="00CB0207">
      <w:pPr>
        <w:rPr>
          <w:rFonts w:hint="eastAsia"/>
        </w:rPr>
      </w:pPr>
    </w:p>
    <w:p w:rsidR="00992C07" w:rsidRPr="00992C07" w:rsidRDefault="00992C07" w:rsidP="00992C07">
      <w:pPr>
        <w:widowControl/>
        <w:shd w:val="clear" w:color="auto" w:fill="FFFFFF"/>
        <w:jc w:val="left"/>
        <w:rPr>
          <w:rFonts w:ascii="微软雅黑" w:eastAsia="微软雅黑" w:hAnsi="微软雅黑" w:cs="宋体"/>
          <w:color w:val="454545"/>
          <w:kern w:val="0"/>
          <w:sz w:val="24"/>
          <w:szCs w:val="24"/>
        </w:rPr>
      </w:pPr>
      <w:r w:rsidRPr="00992C07">
        <w:rPr>
          <w:rFonts w:ascii="微软雅黑" w:eastAsia="微软雅黑" w:hAnsi="微软雅黑" w:cs="宋体" w:hint="eastAsia"/>
          <w:color w:val="454545"/>
          <w:kern w:val="0"/>
          <w:sz w:val="24"/>
          <w:szCs w:val="24"/>
        </w:rPr>
        <w:t>在Class文件、属性表、方法表中都可以包含自己的属性表集合，用于描述某些场景的专有信息</w:t>
      </w:r>
    </w:p>
    <w:p w:rsidR="00992C07" w:rsidRPr="00992C07" w:rsidRDefault="00992C07" w:rsidP="00992C07">
      <w:pPr>
        <w:widowControl/>
        <w:shd w:val="clear" w:color="auto" w:fill="FFFFFF"/>
        <w:jc w:val="left"/>
        <w:rPr>
          <w:rFonts w:ascii="微软雅黑" w:eastAsia="微软雅黑" w:hAnsi="微软雅黑" w:cs="宋体" w:hint="eastAsia"/>
          <w:color w:val="454545"/>
          <w:kern w:val="0"/>
          <w:sz w:val="24"/>
          <w:szCs w:val="24"/>
        </w:rPr>
      </w:pPr>
      <w:r w:rsidRPr="00992C07">
        <w:rPr>
          <w:rFonts w:ascii="微软雅黑" w:eastAsia="微软雅黑" w:hAnsi="微软雅黑" w:cs="宋体" w:hint="eastAsia"/>
          <w:color w:val="454545"/>
          <w:kern w:val="0"/>
          <w:sz w:val="24"/>
          <w:szCs w:val="24"/>
        </w:rPr>
        <w:t>与Class文件中其它数据项对长度、顺序、格式的严格要求不同，属性表集合不要求其中包含的属性表具有严格的顺序，并且只要属性的名称不与已有的属性名称重复，任何人实现的编译器可以向属性表中写入自己定义的属性信息。虚拟机在运行时会忽略不能识别的属性，为了能正确解析Class文件，虚拟机规范中预定义了虚拟机实现必须能够识别的9项属性：</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30"/>
        <w:gridCol w:w="1995"/>
        <w:gridCol w:w="3305"/>
      </w:tblGrid>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属性名称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使用位置</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含义</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方法表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Java代码编译成的字节码指令</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ConstantValue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字段表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final关键字定义的常量值</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Deprecated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类文件、字段表、方法表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被声明为deprecated的方法和字段</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lastRenderedPageBreak/>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方法表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方法抛出的异常</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InnerClasses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类文件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内部类列表</w:t>
            </w:r>
          </w:p>
        </w:tc>
      </w:tr>
      <w:tr w:rsidR="00992C07" w:rsidRPr="00992C07" w:rsidTr="00992C07">
        <w:trPr>
          <w:trHeight w:val="321"/>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LineNumberTale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Code属性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Java源码的行号与字节码指令的对应关系</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LocalVariableTable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Code属性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方法的局部变量描述</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SourceFile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类文件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源文件名称</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Synthetic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类文件、方法表、字段表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标识方法或字段是由编译器自动生成的</w:t>
            </w:r>
          </w:p>
        </w:tc>
      </w:tr>
    </w:tbl>
    <w:p w:rsidR="00992C07" w:rsidRPr="00992C07" w:rsidRDefault="00992C07" w:rsidP="00992C07">
      <w:pPr>
        <w:widowControl/>
        <w:shd w:val="clear" w:color="auto" w:fill="FFFFFF"/>
        <w:jc w:val="left"/>
        <w:rPr>
          <w:rFonts w:ascii="微软雅黑" w:eastAsia="微软雅黑" w:hAnsi="微软雅黑" w:cs="宋体" w:hint="eastAsia"/>
          <w:color w:val="454545"/>
          <w:kern w:val="0"/>
          <w:sz w:val="24"/>
          <w:szCs w:val="24"/>
        </w:rPr>
      </w:pPr>
      <w:r w:rsidRPr="00992C07">
        <w:rPr>
          <w:rFonts w:ascii="微软雅黑" w:eastAsia="微软雅黑" w:hAnsi="微软雅黑" w:cs="宋体" w:hint="eastAsia"/>
          <w:color w:val="454545"/>
          <w:kern w:val="0"/>
          <w:sz w:val="24"/>
          <w:szCs w:val="24"/>
        </w:rPr>
        <w:t>每种属性均有各自的表结构。这9种表结构有一个共同的特点，即均由一个u2类型的属性名称开始，可以通过这个属性名称来判段属性的类型</w:t>
      </w:r>
    </w:p>
    <w:p w:rsidR="00992C07" w:rsidRPr="00992C07" w:rsidRDefault="00992C07" w:rsidP="00992C07">
      <w:pPr>
        <w:widowControl/>
        <w:shd w:val="clear" w:color="auto" w:fill="FFFFFF"/>
        <w:jc w:val="left"/>
        <w:rPr>
          <w:rFonts w:ascii="微软雅黑" w:eastAsia="微软雅黑" w:hAnsi="微软雅黑" w:cs="宋体" w:hint="eastAsia"/>
          <w:color w:val="454545"/>
          <w:kern w:val="0"/>
          <w:sz w:val="24"/>
          <w:szCs w:val="24"/>
        </w:rPr>
      </w:pPr>
      <w:r w:rsidRPr="00992C07">
        <w:rPr>
          <w:rFonts w:ascii="微软雅黑" w:eastAsia="微软雅黑" w:hAnsi="微软雅黑" w:cs="宋体" w:hint="eastAsia"/>
          <w:b/>
          <w:bCs/>
          <w:color w:val="454545"/>
          <w:kern w:val="0"/>
          <w:sz w:val="24"/>
          <w:szCs w:val="24"/>
        </w:rPr>
        <w:t>Code属性</w:t>
      </w:r>
      <w:r w:rsidRPr="00992C07">
        <w:rPr>
          <w:rFonts w:ascii="微软雅黑" w:eastAsia="微软雅黑" w:hAnsi="微软雅黑" w:cs="宋体" w:hint="eastAsia"/>
          <w:color w:val="454545"/>
          <w:kern w:val="0"/>
          <w:sz w:val="24"/>
          <w:szCs w:val="24"/>
        </w:rPr>
        <w:t>：Java程序方法体中的代码经过Javac编译器处理后，最终变为字节码指令存储在Code属性中。当然不是所有的方法都必须有这个属性（接口中的方法或抽象方法就不存在Code属性），Code属性表结构如下：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3"/>
        <w:gridCol w:w="2003"/>
        <w:gridCol w:w="2003"/>
      </w:tblGrid>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类型</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数量</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attribute_name_index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attribute_length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max_stack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max_locals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code_length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code_length</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exception_table_length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exception_table_length</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992C07" w:rsidRPr="00992C07" w:rsidTr="00992C0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992C07" w:rsidP="00992C0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attributes_count</w:t>
            </w:r>
          </w:p>
        </w:tc>
      </w:tr>
    </w:tbl>
    <w:p w:rsidR="00992C07" w:rsidRPr="00992C07" w:rsidRDefault="00992C07" w:rsidP="00992C07">
      <w:pPr>
        <w:widowControl/>
        <w:shd w:val="clear" w:color="auto" w:fill="FFFFFF"/>
        <w:jc w:val="left"/>
        <w:rPr>
          <w:rFonts w:ascii="微软雅黑" w:eastAsia="微软雅黑" w:hAnsi="微软雅黑" w:cs="宋体" w:hint="eastAsia"/>
          <w:color w:val="454545"/>
          <w:kern w:val="0"/>
          <w:sz w:val="24"/>
          <w:szCs w:val="24"/>
        </w:rPr>
      </w:pPr>
      <w:r w:rsidRPr="00992C07">
        <w:rPr>
          <w:rFonts w:ascii="微软雅黑" w:eastAsia="微软雅黑" w:hAnsi="微软雅黑" w:cs="宋体" w:hint="eastAsia"/>
          <w:color w:val="454545"/>
          <w:kern w:val="0"/>
          <w:sz w:val="24"/>
          <w:szCs w:val="24"/>
        </w:rPr>
        <w:t>max_stack：操作数栈深度最大值，在方法执行的任何时刻，操作数栈深度都不会超过这个值。虚拟机运行时根据这个值来分配栈帧的操作数栈深度</w:t>
      </w:r>
    </w:p>
    <w:p w:rsidR="00992C07" w:rsidRPr="00992C07" w:rsidRDefault="00992C07" w:rsidP="00992C07">
      <w:pPr>
        <w:widowControl/>
        <w:shd w:val="clear" w:color="auto" w:fill="FFFFFF"/>
        <w:jc w:val="left"/>
        <w:rPr>
          <w:rFonts w:ascii="微软雅黑" w:eastAsia="微软雅黑" w:hAnsi="微软雅黑" w:cs="宋体" w:hint="eastAsia"/>
          <w:color w:val="454545"/>
          <w:kern w:val="0"/>
          <w:sz w:val="24"/>
          <w:szCs w:val="24"/>
        </w:rPr>
      </w:pPr>
      <w:r w:rsidRPr="00992C07">
        <w:rPr>
          <w:rFonts w:ascii="微软雅黑" w:eastAsia="微软雅黑" w:hAnsi="微软雅黑" w:cs="宋体" w:hint="eastAsia"/>
          <w:color w:val="454545"/>
          <w:kern w:val="0"/>
          <w:sz w:val="24"/>
          <w:szCs w:val="24"/>
        </w:rPr>
        <w:t>max_locals：局部变量表所需存储空间，单位为Slot</w:t>
      </w:r>
      <w:r>
        <w:rPr>
          <w:rFonts w:ascii="微软雅黑" w:eastAsia="微软雅黑" w:hAnsi="微软雅黑" w:cs="宋体" w:hint="eastAsia"/>
          <w:color w:val="454545"/>
          <w:kern w:val="0"/>
          <w:sz w:val="24"/>
          <w:szCs w:val="24"/>
        </w:rPr>
        <w:t>，</w:t>
      </w:r>
      <w:r w:rsidRPr="00992C07">
        <w:rPr>
          <w:rFonts w:ascii="微软雅黑" w:eastAsia="微软雅黑" w:hAnsi="微软雅黑" w:cs="宋体" w:hint="eastAsia"/>
          <w:color w:val="FF0000"/>
          <w:kern w:val="0"/>
          <w:sz w:val="24"/>
          <w:szCs w:val="24"/>
        </w:rPr>
        <w:t>2个字节</w:t>
      </w:r>
      <w:r w:rsidRPr="00992C07">
        <w:rPr>
          <w:rFonts w:ascii="微软雅黑" w:eastAsia="微软雅黑" w:hAnsi="微软雅黑" w:cs="宋体" w:hint="eastAsia"/>
          <w:color w:val="454545"/>
          <w:kern w:val="0"/>
          <w:sz w:val="24"/>
          <w:szCs w:val="24"/>
        </w:rPr>
        <w:t>。并不是所有局部变量占用的Slot之和，当一个局部变量的生命周期结束后，其所占用的Slot将分配给其它依然存活的局部变量使用，按此方式计算出方法运行时局部变量表所需的存储空间</w:t>
      </w:r>
    </w:p>
    <w:p w:rsidR="00992C07" w:rsidRPr="00992C07" w:rsidRDefault="00992C07" w:rsidP="00992C07">
      <w:pPr>
        <w:widowControl/>
        <w:shd w:val="clear" w:color="auto" w:fill="FFFFFF"/>
        <w:jc w:val="left"/>
        <w:rPr>
          <w:rFonts w:ascii="微软雅黑" w:eastAsia="微软雅黑" w:hAnsi="微软雅黑" w:cs="宋体" w:hint="eastAsia"/>
          <w:color w:val="454545"/>
          <w:kern w:val="0"/>
          <w:sz w:val="24"/>
          <w:szCs w:val="24"/>
        </w:rPr>
      </w:pPr>
      <w:r w:rsidRPr="00992C07">
        <w:rPr>
          <w:rFonts w:ascii="微软雅黑" w:eastAsia="微软雅黑" w:hAnsi="微软雅黑" w:cs="宋体" w:hint="eastAsia"/>
          <w:color w:val="454545"/>
          <w:kern w:val="0"/>
          <w:sz w:val="24"/>
          <w:szCs w:val="24"/>
        </w:rPr>
        <w:t>code_length和code：用来存放Java源程序编译后生成的字节码指令。code_length代表字节码长度，code是用于存储字节码指令的一系列字节流。</w:t>
      </w:r>
    </w:p>
    <w:p w:rsidR="00992C07" w:rsidRDefault="00992C07" w:rsidP="00992C07">
      <w:pPr>
        <w:widowControl/>
        <w:shd w:val="clear" w:color="auto" w:fill="FFFFFF"/>
        <w:jc w:val="left"/>
        <w:rPr>
          <w:rFonts w:ascii="微软雅黑" w:eastAsia="微软雅黑" w:hAnsi="微软雅黑" w:cs="宋体" w:hint="eastAsia"/>
          <w:color w:val="FF0000"/>
          <w:kern w:val="0"/>
          <w:sz w:val="24"/>
          <w:szCs w:val="24"/>
        </w:rPr>
      </w:pPr>
      <w:r w:rsidRPr="00992C07">
        <w:rPr>
          <w:rFonts w:ascii="微软雅黑" w:eastAsia="微软雅黑" w:hAnsi="微软雅黑" w:cs="宋体" w:hint="eastAsia"/>
          <w:color w:val="454545"/>
          <w:kern w:val="0"/>
          <w:sz w:val="24"/>
          <w:szCs w:val="24"/>
        </w:rPr>
        <w:lastRenderedPageBreak/>
        <w:t>每一个指令是一个u1类型的单字节，当虚拟机读到code中的一个字节码（一个字节能表示256种指令，Java虚拟机规范定义了其中约200个编码对应的指令），就可以判断出该字节码代表的指令，指令后面是否带有参数，参数该如何解释，虽然code_length占4个字节，</w:t>
      </w:r>
      <w:r w:rsidRPr="00992C07">
        <w:rPr>
          <w:rFonts w:ascii="微软雅黑" w:eastAsia="微软雅黑" w:hAnsi="微软雅黑" w:cs="宋体" w:hint="eastAsia"/>
          <w:color w:val="FF0000"/>
          <w:kern w:val="0"/>
          <w:sz w:val="24"/>
          <w:szCs w:val="24"/>
        </w:rPr>
        <w:t>但是Java虚拟机规范中限制一个方法不能超过65535条字节码指令，如果超过，Javac将拒绝编译</w:t>
      </w:r>
    </w:p>
    <w:p w:rsidR="006F78C8" w:rsidRDefault="006F78C8" w:rsidP="00992C07">
      <w:pPr>
        <w:widowControl/>
        <w:shd w:val="clear" w:color="auto" w:fill="FFFFFF"/>
        <w:jc w:val="left"/>
        <w:rPr>
          <w:rFonts w:ascii="微软雅黑" w:eastAsia="微软雅黑" w:hAnsi="微软雅黑" w:cs="宋体" w:hint="eastAsia"/>
          <w:color w:val="FF0000"/>
          <w:kern w:val="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3"/>
        <w:gridCol w:w="2003"/>
        <w:gridCol w:w="2003"/>
      </w:tblGrid>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类型</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名称</w:t>
            </w:r>
          </w:p>
        </w:tc>
        <w:tc>
          <w:tcPr>
            <w:tcW w:w="0" w:type="auto"/>
            <w:tcBorders>
              <w:top w:val="outset" w:sz="6" w:space="0" w:color="auto"/>
              <w:left w:val="outset" w:sz="6" w:space="0" w:color="auto"/>
              <w:bottom w:val="outset" w:sz="6" w:space="0" w:color="auto"/>
              <w:right w:val="outset" w:sz="6" w:space="0" w:color="auto"/>
            </w:tcBorders>
            <w:shd w:val="clear" w:color="auto" w:fill="4F81BD"/>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FFFFFF"/>
                <w:kern w:val="0"/>
                <w:sz w:val="18"/>
                <w:szCs w:val="18"/>
              </w:rPr>
              <w:t>数量</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attribute_name_index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attribute_length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max_stack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max_locals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code_length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code_length</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exception_table_length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exception_table_length</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u2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attributes_count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1</w:t>
            </w:r>
          </w:p>
        </w:tc>
      </w:tr>
      <w:tr w:rsidR="006F78C8" w:rsidRPr="00992C07" w:rsidTr="00E6186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92C07" w:rsidRPr="00992C07" w:rsidRDefault="006F78C8" w:rsidP="00E61867">
            <w:pPr>
              <w:widowControl/>
              <w:jc w:val="left"/>
              <w:rPr>
                <w:rFonts w:ascii="微软雅黑" w:eastAsia="微软雅黑" w:hAnsi="微软雅黑" w:cs="宋体"/>
                <w:color w:val="454545"/>
                <w:kern w:val="0"/>
                <w:sz w:val="18"/>
                <w:szCs w:val="18"/>
              </w:rPr>
            </w:pPr>
            <w:r w:rsidRPr="00992C07">
              <w:rPr>
                <w:rFonts w:ascii="微软雅黑" w:eastAsia="微软雅黑" w:hAnsi="微软雅黑" w:cs="宋体" w:hint="eastAsia"/>
                <w:color w:val="454545"/>
                <w:kern w:val="0"/>
                <w:sz w:val="18"/>
                <w:szCs w:val="18"/>
              </w:rPr>
              <w:t>attributes_count</w:t>
            </w:r>
          </w:p>
        </w:tc>
      </w:tr>
    </w:tbl>
    <w:p w:rsidR="00992C07" w:rsidRDefault="00992C07" w:rsidP="00992C07">
      <w:pPr>
        <w:rPr>
          <w:rFonts w:hint="eastAsia"/>
        </w:rPr>
      </w:pPr>
    </w:p>
    <w:p w:rsidR="00371978" w:rsidRPr="00BE0F36" w:rsidRDefault="00371978" w:rsidP="00992C07">
      <w:bookmarkStart w:id="0" w:name="_GoBack"/>
      <w:bookmarkEnd w:id="0"/>
    </w:p>
    <w:sectPr w:rsidR="00371978" w:rsidRPr="00BE0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613F0"/>
    <w:multiLevelType w:val="hybridMultilevel"/>
    <w:tmpl w:val="CC72E910"/>
    <w:lvl w:ilvl="0" w:tplc="ED321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27E4DD"/>
    <w:multiLevelType w:val="singleLevel"/>
    <w:tmpl w:val="5A27E4DD"/>
    <w:lvl w:ilvl="0">
      <w:start w:val="1"/>
      <w:numFmt w:val="decimal"/>
      <w:suff w:val="nothing"/>
      <w:lvlText w:val="%1."/>
      <w:lvlJc w:val="left"/>
    </w:lvl>
  </w:abstractNum>
  <w:abstractNum w:abstractNumId="2">
    <w:nsid w:val="5A27E904"/>
    <w:multiLevelType w:val="singleLevel"/>
    <w:tmpl w:val="5A27E904"/>
    <w:lvl w:ilvl="0">
      <w:start w:val="2"/>
      <w:numFmt w:val="decimal"/>
      <w:suff w:val="nothing"/>
      <w:lvlText w:val="%1."/>
      <w:lvlJc w:val="left"/>
    </w:lvl>
  </w:abstractNum>
  <w:abstractNum w:abstractNumId="3">
    <w:nsid w:val="5A27EA58"/>
    <w:multiLevelType w:val="singleLevel"/>
    <w:tmpl w:val="5A27EA58"/>
    <w:lvl w:ilvl="0">
      <w:start w:val="1"/>
      <w:numFmt w:val="decimal"/>
      <w:suff w:val="nothing"/>
      <w:lvlText w:val="%1."/>
      <w:lvlJc w:val="left"/>
    </w:lvl>
  </w:abstractNum>
  <w:abstractNum w:abstractNumId="4">
    <w:nsid w:val="5A27EE58"/>
    <w:multiLevelType w:val="singleLevel"/>
    <w:tmpl w:val="5A27EE58"/>
    <w:lvl w:ilvl="0">
      <w:start w:val="1"/>
      <w:numFmt w:val="decimal"/>
      <w:suff w:val="nothing"/>
      <w:lvlText w:val="%1."/>
      <w:lvlJc w:val="left"/>
    </w:lvl>
  </w:abstractNum>
  <w:abstractNum w:abstractNumId="5">
    <w:nsid w:val="5A280C92"/>
    <w:multiLevelType w:val="singleLevel"/>
    <w:tmpl w:val="5A280C92"/>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74"/>
    <w:rsid w:val="00032D59"/>
    <w:rsid w:val="00076724"/>
    <w:rsid w:val="000873C7"/>
    <w:rsid w:val="000F48BE"/>
    <w:rsid w:val="001018AC"/>
    <w:rsid w:val="00197D16"/>
    <w:rsid w:val="00266AC6"/>
    <w:rsid w:val="00266EFF"/>
    <w:rsid w:val="00371978"/>
    <w:rsid w:val="00381EDA"/>
    <w:rsid w:val="0039187A"/>
    <w:rsid w:val="00392230"/>
    <w:rsid w:val="00465221"/>
    <w:rsid w:val="00513B92"/>
    <w:rsid w:val="005217C6"/>
    <w:rsid w:val="005226DD"/>
    <w:rsid w:val="005B5069"/>
    <w:rsid w:val="00606141"/>
    <w:rsid w:val="00687FC5"/>
    <w:rsid w:val="006F2EB1"/>
    <w:rsid w:val="006F78C8"/>
    <w:rsid w:val="00705D34"/>
    <w:rsid w:val="00771FBD"/>
    <w:rsid w:val="007B2990"/>
    <w:rsid w:val="008063CB"/>
    <w:rsid w:val="00813E2A"/>
    <w:rsid w:val="008A5CBD"/>
    <w:rsid w:val="0094225C"/>
    <w:rsid w:val="0097449B"/>
    <w:rsid w:val="00992C07"/>
    <w:rsid w:val="009B7B31"/>
    <w:rsid w:val="00A46610"/>
    <w:rsid w:val="00B7036F"/>
    <w:rsid w:val="00BE0F36"/>
    <w:rsid w:val="00BE4058"/>
    <w:rsid w:val="00BF4F39"/>
    <w:rsid w:val="00BF70F8"/>
    <w:rsid w:val="00C35575"/>
    <w:rsid w:val="00C47223"/>
    <w:rsid w:val="00C55256"/>
    <w:rsid w:val="00C845B5"/>
    <w:rsid w:val="00CB0207"/>
    <w:rsid w:val="00D04C30"/>
    <w:rsid w:val="00D04E62"/>
    <w:rsid w:val="00D908FD"/>
    <w:rsid w:val="00DC3FB8"/>
    <w:rsid w:val="00DD0A74"/>
    <w:rsid w:val="00DE4A21"/>
    <w:rsid w:val="00E35191"/>
    <w:rsid w:val="00E566AC"/>
    <w:rsid w:val="00EE3F91"/>
    <w:rsid w:val="00F038D6"/>
    <w:rsid w:val="00FA45E3"/>
    <w:rsid w:val="00FC3E1B"/>
    <w:rsid w:val="00FE0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61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7B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8FD"/>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1018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52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6141"/>
    <w:rPr>
      <w:b/>
      <w:bCs/>
      <w:kern w:val="44"/>
      <w:sz w:val="44"/>
      <w:szCs w:val="44"/>
    </w:rPr>
  </w:style>
  <w:style w:type="character" w:customStyle="1" w:styleId="2Char">
    <w:name w:val="标题 2 Char"/>
    <w:basedOn w:val="a0"/>
    <w:link w:val="2"/>
    <w:uiPriority w:val="9"/>
    <w:rsid w:val="009B7B31"/>
    <w:rPr>
      <w:rFonts w:asciiTheme="majorHAnsi" w:eastAsiaTheme="majorEastAsia" w:hAnsiTheme="majorHAnsi" w:cstheme="majorBidi"/>
      <w:b/>
      <w:bCs/>
      <w:sz w:val="32"/>
      <w:szCs w:val="32"/>
    </w:rPr>
  </w:style>
  <w:style w:type="character" w:styleId="a3">
    <w:name w:val="Strong"/>
    <w:basedOn w:val="a0"/>
    <w:uiPriority w:val="22"/>
    <w:qFormat/>
    <w:rsid w:val="009B7B31"/>
    <w:rPr>
      <w:b/>
    </w:rPr>
  </w:style>
  <w:style w:type="paragraph" w:styleId="a4">
    <w:name w:val="Balloon Text"/>
    <w:basedOn w:val="a"/>
    <w:link w:val="Char"/>
    <w:uiPriority w:val="99"/>
    <w:semiHidden/>
    <w:unhideWhenUsed/>
    <w:rsid w:val="009B7B31"/>
    <w:rPr>
      <w:sz w:val="18"/>
      <w:szCs w:val="18"/>
    </w:rPr>
  </w:style>
  <w:style w:type="character" w:customStyle="1" w:styleId="Char">
    <w:name w:val="批注框文本 Char"/>
    <w:basedOn w:val="a0"/>
    <w:link w:val="a4"/>
    <w:uiPriority w:val="99"/>
    <w:semiHidden/>
    <w:rsid w:val="009B7B31"/>
    <w:rPr>
      <w:sz w:val="18"/>
      <w:szCs w:val="18"/>
    </w:rPr>
  </w:style>
  <w:style w:type="paragraph" w:styleId="a5">
    <w:name w:val="Normal (Web)"/>
    <w:basedOn w:val="a"/>
    <w:uiPriority w:val="99"/>
    <w:unhideWhenUsed/>
    <w:rsid w:val="000873C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873C7"/>
    <w:pPr>
      <w:ind w:firstLineChars="200" w:firstLine="420"/>
    </w:pPr>
  </w:style>
  <w:style w:type="character" w:customStyle="1" w:styleId="3Char">
    <w:name w:val="标题 3 Char"/>
    <w:basedOn w:val="a0"/>
    <w:link w:val="3"/>
    <w:uiPriority w:val="9"/>
    <w:rsid w:val="00D908FD"/>
    <w:rPr>
      <w:b/>
      <w:bCs/>
      <w:sz w:val="28"/>
      <w:szCs w:val="32"/>
    </w:rPr>
  </w:style>
  <w:style w:type="character" w:customStyle="1" w:styleId="4Char">
    <w:name w:val="标题 4 Char"/>
    <w:basedOn w:val="a0"/>
    <w:link w:val="4"/>
    <w:uiPriority w:val="9"/>
    <w:rsid w:val="001018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5256"/>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61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7B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8FD"/>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1018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525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6141"/>
    <w:rPr>
      <w:b/>
      <w:bCs/>
      <w:kern w:val="44"/>
      <w:sz w:val="44"/>
      <w:szCs w:val="44"/>
    </w:rPr>
  </w:style>
  <w:style w:type="character" w:customStyle="1" w:styleId="2Char">
    <w:name w:val="标题 2 Char"/>
    <w:basedOn w:val="a0"/>
    <w:link w:val="2"/>
    <w:uiPriority w:val="9"/>
    <w:rsid w:val="009B7B31"/>
    <w:rPr>
      <w:rFonts w:asciiTheme="majorHAnsi" w:eastAsiaTheme="majorEastAsia" w:hAnsiTheme="majorHAnsi" w:cstheme="majorBidi"/>
      <w:b/>
      <w:bCs/>
      <w:sz w:val="32"/>
      <w:szCs w:val="32"/>
    </w:rPr>
  </w:style>
  <w:style w:type="character" w:styleId="a3">
    <w:name w:val="Strong"/>
    <w:basedOn w:val="a0"/>
    <w:uiPriority w:val="22"/>
    <w:qFormat/>
    <w:rsid w:val="009B7B31"/>
    <w:rPr>
      <w:b/>
    </w:rPr>
  </w:style>
  <w:style w:type="paragraph" w:styleId="a4">
    <w:name w:val="Balloon Text"/>
    <w:basedOn w:val="a"/>
    <w:link w:val="Char"/>
    <w:uiPriority w:val="99"/>
    <w:semiHidden/>
    <w:unhideWhenUsed/>
    <w:rsid w:val="009B7B31"/>
    <w:rPr>
      <w:sz w:val="18"/>
      <w:szCs w:val="18"/>
    </w:rPr>
  </w:style>
  <w:style w:type="character" w:customStyle="1" w:styleId="Char">
    <w:name w:val="批注框文本 Char"/>
    <w:basedOn w:val="a0"/>
    <w:link w:val="a4"/>
    <w:uiPriority w:val="99"/>
    <w:semiHidden/>
    <w:rsid w:val="009B7B31"/>
    <w:rPr>
      <w:sz w:val="18"/>
      <w:szCs w:val="18"/>
    </w:rPr>
  </w:style>
  <w:style w:type="paragraph" w:styleId="a5">
    <w:name w:val="Normal (Web)"/>
    <w:basedOn w:val="a"/>
    <w:uiPriority w:val="99"/>
    <w:unhideWhenUsed/>
    <w:rsid w:val="000873C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873C7"/>
    <w:pPr>
      <w:ind w:firstLineChars="200" w:firstLine="420"/>
    </w:pPr>
  </w:style>
  <w:style w:type="character" w:customStyle="1" w:styleId="3Char">
    <w:name w:val="标题 3 Char"/>
    <w:basedOn w:val="a0"/>
    <w:link w:val="3"/>
    <w:uiPriority w:val="9"/>
    <w:rsid w:val="00D908FD"/>
    <w:rPr>
      <w:b/>
      <w:bCs/>
      <w:sz w:val="28"/>
      <w:szCs w:val="32"/>
    </w:rPr>
  </w:style>
  <w:style w:type="character" w:customStyle="1" w:styleId="4Char">
    <w:name w:val="标题 4 Char"/>
    <w:basedOn w:val="a0"/>
    <w:link w:val="4"/>
    <w:uiPriority w:val="9"/>
    <w:rsid w:val="001018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525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343884">
      <w:bodyDiv w:val="1"/>
      <w:marLeft w:val="0"/>
      <w:marRight w:val="0"/>
      <w:marTop w:val="0"/>
      <w:marBottom w:val="0"/>
      <w:divBdr>
        <w:top w:val="none" w:sz="0" w:space="0" w:color="auto"/>
        <w:left w:val="none" w:sz="0" w:space="0" w:color="auto"/>
        <w:bottom w:val="none" w:sz="0" w:space="0" w:color="auto"/>
        <w:right w:val="none" w:sz="0" w:space="0" w:color="auto"/>
      </w:divBdr>
    </w:div>
    <w:div w:id="720788046">
      <w:bodyDiv w:val="1"/>
      <w:marLeft w:val="0"/>
      <w:marRight w:val="0"/>
      <w:marTop w:val="0"/>
      <w:marBottom w:val="0"/>
      <w:divBdr>
        <w:top w:val="none" w:sz="0" w:space="0" w:color="auto"/>
        <w:left w:val="none" w:sz="0" w:space="0" w:color="auto"/>
        <w:bottom w:val="none" w:sz="0" w:space="0" w:color="auto"/>
        <w:right w:val="none" w:sz="0" w:space="0" w:color="auto"/>
      </w:divBdr>
    </w:div>
    <w:div w:id="722564534">
      <w:bodyDiv w:val="1"/>
      <w:marLeft w:val="0"/>
      <w:marRight w:val="0"/>
      <w:marTop w:val="0"/>
      <w:marBottom w:val="0"/>
      <w:divBdr>
        <w:top w:val="none" w:sz="0" w:space="0" w:color="auto"/>
        <w:left w:val="none" w:sz="0" w:space="0" w:color="auto"/>
        <w:bottom w:val="none" w:sz="0" w:space="0" w:color="auto"/>
        <w:right w:val="none" w:sz="0" w:space="0" w:color="auto"/>
      </w:divBdr>
    </w:div>
    <w:div w:id="828400880">
      <w:bodyDiv w:val="1"/>
      <w:marLeft w:val="0"/>
      <w:marRight w:val="0"/>
      <w:marTop w:val="0"/>
      <w:marBottom w:val="0"/>
      <w:divBdr>
        <w:top w:val="none" w:sz="0" w:space="0" w:color="auto"/>
        <w:left w:val="none" w:sz="0" w:space="0" w:color="auto"/>
        <w:bottom w:val="none" w:sz="0" w:space="0" w:color="auto"/>
        <w:right w:val="none" w:sz="0" w:space="0" w:color="auto"/>
      </w:divBdr>
    </w:div>
    <w:div w:id="1483546207">
      <w:bodyDiv w:val="1"/>
      <w:marLeft w:val="0"/>
      <w:marRight w:val="0"/>
      <w:marTop w:val="0"/>
      <w:marBottom w:val="0"/>
      <w:divBdr>
        <w:top w:val="none" w:sz="0" w:space="0" w:color="auto"/>
        <w:left w:val="none" w:sz="0" w:space="0" w:color="auto"/>
        <w:bottom w:val="none" w:sz="0" w:space="0" w:color="auto"/>
        <w:right w:val="none" w:sz="0" w:space="0" w:color="auto"/>
      </w:divBdr>
    </w:div>
    <w:div w:id="1749038888">
      <w:bodyDiv w:val="1"/>
      <w:marLeft w:val="0"/>
      <w:marRight w:val="0"/>
      <w:marTop w:val="0"/>
      <w:marBottom w:val="0"/>
      <w:divBdr>
        <w:top w:val="none" w:sz="0" w:space="0" w:color="auto"/>
        <w:left w:val="none" w:sz="0" w:space="0" w:color="auto"/>
        <w:bottom w:val="none" w:sz="0" w:space="0" w:color="auto"/>
        <w:right w:val="none" w:sz="0" w:space="0" w:color="auto"/>
      </w:divBdr>
    </w:div>
    <w:div w:id="1850633871">
      <w:bodyDiv w:val="1"/>
      <w:marLeft w:val="0"/>
      <w:marRight w:val="0"/>
      <w:marTop w:val="0"/>
      <w:marBottom w:val="0"/>
      <w:divBdr>
        <w:top w:val="none" w:sz="0" w:space="0" w:color="auto"/>
        <w:left w:val="none" w:sz="0" w:space="0" w:color="auto"/>
        <w:bottom w:val="none" w:sz="0" w:space="0" w:color="auto"/>
        <w:right w:val="none" w:sz="0" w:space="0" w:color="auto"/>
      </w:divBdr>
    </w:div>
    <w:div w:id="214357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http://img.blog.csdn.net/20160321122217221?watermark/2/text/aHR0cDovL2Jsb2cuY3Nkbi5uZXQv/font/5a6L5L2T/fontsize/400/fill/I0JBQkFCMA==/dissolve/70/gravity/Cente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http://img.blog.csdn.net/20160321122324549?watermark/2/text/aHR0cDovL2Jsb2cuY3Nkbi5uZXQv/font/5a6L5L2T/fontsize/400/fill/I0JBQkFCMA==/dissolve/70/gravity/Cente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http://img.blog.csdn.net/20160321122350910?watermark/2/text/aHR0cDovL2Jsb2cuY3Nkbi5uZXQv/font/5a6L5L2T/fontsize/400/fill/I0JBQkFCMA==/dissolve/70/gravity/Cen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1658</TotalTime>
  <Pages>20</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Xinjue, WANG(MIE D&amp;O SD-SZ-TCT)</dc:creator>
  <cp:keywords/>
  <dc:description/>
  <cp:lastModifiedBy>Xinjue, WANG(MIE D&amp;O SD-SZ-TCT)</cp:lastModifiedBy>
  <cp:revision>18</cp:revision>
  <dcterms:created xsi:type="dcterms:W3CDTF">2017-12-06T11:02:00Z</dcterms:created>
  <dcterms:modified xsi:type="dcterms:W3CDTF">2017-12-08T07:58:00Z</dcterms:modified>
</cp:coreProperties>
</file>