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ED7" w:rsidRPr="005B2478" w:rsidRDefault="00E60ED7">
      <w:pPr>
        <w:rPr>
          <w:rFonts w:ascii="Heiti SC Medium" w:eastAsia="Heiti SC Medium" w:hAnsi="Heiti SC Medium" w:cs="Noto Nastaliq Urdu"/>
        </w:rPr>
      </w:pPr>
      <w:bookmarkStart w:id="0" w:name="_Hlk18007708"/>
      <w:bookmarkEnd w:id="0"/>
      <w:r w:rsidRPr="005B2478">
        <w:rPr>
          <w:rFonts w:ascii="Heiti SC Medium" w:eastAsia="Heiti SC Medium" w:hAnsi="Heiti SC Medium" w:cs="Noto Nastaliq Urdu" w:hint="cs"/>
        </w:rPr>
        <w:t>Lifetime of TSTM-MLC STT-RAM</w:t>
      </w:r>
    </w:p>
    <w:p w:rsidR="00F06FD1" w:rsidRPr="005B2478" w:rsidRDefault="00F06FD1">
      <w:pPr>
        <w:rPr>
          <w:rFonts w:ascii="Heiti SC Medium" w:eastAsia="Heiti SC Medium" w:hAnsi="Heiti SC Medium" w:cs="Noto Nastaliq Urdu"/>
        </w:rPr>
      </w:pPr>
    </w:p>
    <w:p w:rsidR="00F06FD1" w:rsidRPr="005B2478" w:rsidRDefault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  <w:noProof/>
        </w:rPr>
        <w:drawing>
          <wp:inline distT="0" distB="0" distL="0" distR="0" wp14:anchorId="496E9F41" wp14:editId="436D899F">
            <wp:extent cx="5219700" cy="2447472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67"/>
                    <a:stretch/>
                  </pic:blipFill>
                  <pic:spPr bwMode="auto">
                    <a:xfrm>
                      <a:off x="0" y="0"/>
                      <a:ext cx="5219700" cy="2447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928" w:rsidRPr="005B2478" w:rsidRDefault="00E60ED7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  <w:noProof/>
        </w:rPr>
        <w:drawing>
          <wp:inline distT="0" distB="0" distL="0" distR="0" wp14:anchorId="5EE3024F" wp14:editId="37FAD340">
            <wp:extent cx="5355771" cy="2993571"/>
            <wp:effectExtent l="0" t="0" r="16510" b="1651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AAA3765-55FC-2046-AA67-A2FCF72C26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60ED7" w:rsidRPr="005B2478" w:rsidRDefault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Total write times</w:t>
      </w:r>
      <w:r w:rsidR="00E60ED7" w:rsidRPr="005B2478">
        <w:rPr>
          <w:rFonts w:ascii="Heiti SC Medium" w:eastAsia="Heiti SC Medium" w:hAnsi="Heiti SC Medium" w:cs="Noto Nastaliq Urdu" w:hint="cs"/>
        </w:rPr>
        <w:t>計算方式：</w:t>
      </w:r>
    </w:p>
    <w:p w:rsidR="00E60ED7" w:rsidRPr="005B2478" w:rsidRDefault="00E60ED7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計算cell 總</w:t>
      </w:r>
      <w:r w:rsidR="00932C41" w:rsidRPr="005B2478">
        <w:rPr>
          <w:rFonts w:ascii="Heiti SC Medium" w:eastAsia="Heiti SC Medium" w:hAnsi="Heiti SC Medium" w:cs="Noto Nastaliq Urdu" w:hint="cs"/>
        </w:rPr>
        <w:t>寫入次數</w:t>
      </w:r>
    </w:p>
    <w:p w:rsidR="00932C41" w:rsidRPr="005B2478" w:rsidRDefault="00932C4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SLC:</w:t>
      </w:r>
    </w:p>
    <w:p w:rsidR="00932C41" w:rsidRPr="005B2478" w:rsidRDefault="00932C4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寫一個cell時算一次write times。Ex:</w:t>
      </w:r>
      <w:r w:rsidR="00C806F0" w:rsidRPr="005B2478">
        <w:rPr>
          <w:rFonts w:ascii="Heiti SC Medium" w:eastAsia="Heiti SC Medium" w:hAnsi="Heiti SC Medium" w:cs="Noto Nastaliq Urdu" w:hint="cs"/>
        </w:rPr>
        <w:t>512bit data write to 512cell-&gt;write times=512</w:t>
      </w:r>
    </w:p>
    <w:p w:rsidR="005E7759" w:rsidRPr="005B2478" w:rsidRDefault="005E7759" w:rsidP="005E7759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CMLC-Soft:</w:t>
      </w:r>
    </w:p>
    <w:p w:rsidR="005E7759" w:rsidRPr="005B2478" w:rsidRDefault="005E7759" w:rsidP="005E7759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加總</w:t>
      </w:r>
      <w:proofErr w:type="spellStart"/>
      <w:r w:rsidRPr="005B2478">
        <w:rPr>
          <w:rFonts w:ascii="Heiti SC Medium" w:eastAsia="Heiti SC Medium" w:hAnsi="Heiti SC Medium" w:cs="Noto Nastaliq Urdu" w:hint="cs"/>
        </w:rPr>
        <w:t>HT_cnt</w:t>
      </w:r>
      <w:proofErr w:type="spellEnd"/>
      <w:r w:rsidR="009E634F">
        <w:rPr>
          <w:rFonts w:ascii="Heiti SC Medium" w:eastAsia="Heiti SC Medium" w:hAnsi="Heiti SC Medium" w:cs="Noto Nastaliq Urdu"/>
        </w:rPr>
        <w:t xml:space="preserve"> </w:t>
      </w:r>
      <w:r w:rsidRPr="005B2478">
        <w:rPr>
          <w:rFonts w:ascii="Heiti SC Medium" w:eastAsia="Heiti SC Medium" w:hAnsi="Heiti SC Medium" w:cs="Noto Nastaliq Urdu" w:hint="cs"/>
        </w:rPr>
        <w:t>+</w:t>
      </w:r>
      <w:r w:rsidR="009E634F">
        <w:rPr>
          <w:rFonts w:ascii="Heiti SC Medium" w:eastAsia="Heiti SC Medium" w:hAnsi="Heiti SC Medium" w:cs="Noto Nastaliq Urdu"/>
        </w:rPr>
        <w:t xml:space="preserve"> </w:t>
      </w:r>
      <w:proofErr w:type="spellStart"/>
      <w:r w:rsidRPr="005B2478">
        <w:rPr>
          <w:rFonts w:ascii="Heiti SC Medium" w:eastAsia="Heiti SC Medium" w:hAnsi="Heiti SC Medium" w:cs="Noto Nastaliq Urdu" w:hint="cs"/>
        </w:rPr>
        <w:t>ST_cnt</w:t>
      </w:r>
      <w:proofErr w:type="spellEnd"/>
      <w:r w:rsidR="009E634F">
        <w:rPr>
          <w:rFonts w:ascii="Heiti SC Medium" w:eastAsia="Heiti SC Medium" w:hAnsi="Heiti SC Medium" w:cs="Noto Nastaliq Urdu"/>
        </w:rPr>
        <w:t xml:space="preserve"> </w:t>
      </w:r>
      <w:r w:rsidRPr="005B2478">
        <w:rPr>
          <w:rFonts w:ascii="Heiti SC Medium" w:eastAsia="Heiti SC Medium" w:hAnsi="Heiti SC Medium" w:cs="Noto Nastaliq Urdu" w:hint="cs"/>
        </w:rPr>
        <w:t>+</w:t>
      </w:r>
      <w:r w:rsidR="009E634F">
        <w:rPr>
          <w:rFonts w:ascii="Heiti SC Medium" w:eastAsia="Heiti SC Medium" w:hAnsi="Heiti SC Medium" w:cs="Noto Nastaliq Urdu"/>
        </w:rPr>
        <w:t xml:space="preserve"> </w:t>
      </w:r>
      <w:proofErr w:type="spellStart"/>
      <w:r w:rsidRPr="005B2478">
        <w:rPr>
          <w:rFonts w:ascii="Heiti SC Medium" w:eastAsia="Heiti SC Medium" w:hAnsi="Heiti SC Medium" w:cs="Noto Nastaliq Urdu" w:hint="cs"/>
        </w:rPr>
        <w:t>TT_cnt</w:t>
      </w:r>
      <w:proofErr w:type="spellEnd"/>
      <w:r w:rsidR="00CC5C64" w:rsidRPr="005B2478">
        <w:rPr>
          <w:rFonts w:ascii="Heiti SC Medium" w:eastAsia="Heiti SC Medium" w:hAnsi="Heiti SC Medium" w:cs="Noto Nastaliq Urdu" w:hint="cs"/>
        </w:rPr>
        <w:t>*2</w:t>
      </w:r>
    </w:p>
    <w:p w:rsidR="0019435C" w:rsidRPr="005B2478" w:rsidRDefault="0019435C" w:rsidP="0019435C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TSTM-</w:t>
      </w:r>
      <w:r w:rsidR="001A7143" w:rsidRPr="005B2478">
        <w:rPr>
          <w:rFonts w:ascii="Heiti SC Medium" w:eastAsia="Heiti SC Medium" w:hAnsi="Heiti SC Medium" w:cs="Noto Nastaliq Urdu" w:hint="cs"/>
        </w:rPr>
        <w:t>Soft</w:t>
      </w:r>
      <w:r w:rsidRPr="005B2478">
        <w:rPr>
          <w:rFonts w:ascii="Heiti SC Medium" w:eastAsia="Heiti SC Medium" w:hAnsi="Heiti SC Medium" w:cs="Noto Nastaliq Urdu" w:hint="cs"/>
        </w:rPr>
        <w:t>:</w:t>
      </w:r>
    </w:p>
    <w:p w:rsidR="005E7759" w:rsidRPr="005B2478" w:rsidRDefault="0019435C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加總</w:t>
      </w:r>
      <w:r w:rsidR="001A7143" w:rsidRPr="005B2478">
        <w:rPr>
          <w:rFonts w:ascii="Heiti SC Medium" w:eastAsia="Heiti SC Medium" w:hAnsi="Heiti SC Medium" w:cs="Noto Nastaliq Urdu" w:hint="cs"/>
        </w:rPr>
        <w:t>(</w:t>
      </w:r>
      <w:proofErr w:type="spellStart"/>
      <w:r w:rsidR="001A7143" w:rsidRPr="005B2478">
        <w:rPr>
          <w:rFonts w:ascii="Heiti SC Medium" w:eastAsia="Heiti SC Medium" w:hAnsi="Heiti SC Medium" w:cs="Noto Nastaliq Urdu" w:hint="cs"/>
        </w:rPr>
        <w:t>HT_cnt</w:t>
      </w:r>
      <w:proofErr w:type="spellEnd"/>
      <w:r w:rsidR="009E634F">
        <w:rPr>
          <w:rFonts w:ascii="Heiti SC Medium" w:eastAsia="Heiti SC Medium" w:hAnsi="Heiti SC Medium" w:cs="Noto Nastaliq Urdu"/>
        </w:rPr>
        <w:t xml:space="preserve"> </w:t>
      </w:r>
      <w:r w:rsidR="001A7143" w:rsidRPr="005B2478">
        <w:rPr>
          <w:rFonts w:ascii="Heiti SC Medium" w:eastAsia="Heiti SC Medium" w:hAnsi="Heiti SC Medium" w:cs="Noto Nastaliq Urdu" w:hint="cs"/>
        </w:rPr>
        <w:t>+</w:t>
      </w:r>
      <w:r w:rsidR="009E634F">
        <w:rPr>
          <w:rFonts w:ascii="Heiti SC Medium" w:eastAsia="Heiti SC Medium" w:hAnsi="Heiti SC Medium" w:cs="Noto Nastaliq Urdu"/>
        </w:rPr>
        <w:t xml:space="preserve"> </w:t>
      </w:r>
      <w:proofErr w:type="spellStart"/>
      <w:r w:rsidR="001A7143" w:rsidRPr="005B2478">
        <w:rPr>
          <w:rFonts w:ascii="Heiti SC Medium" w:eastAsia="Heiti SC Medium" w:hAnsi="Heiti SC Medium" w:cs="Noto Nastaliq Urdu" w:hint="cs"/>
        </w:rPr>
        <w:t>ST_cnt</w:t>
      </w:r>
      <w:proofErr w:type="spellEnd"/>
      <w:r w:rsidR="009E634F">
        <w:rPr>
          <w:rFonts w:ascii="Heiti SC Medium" w:eastAsia="Heiti SC Medium" w:hAnsi="Heiti SC Medium" w:cs="Noto Nastaliq Urdu"/>
        </w:rPr>
        <w:t xml:space="preserve"> </w:t>
      </w:r>
      <w:r w:rsidR="001A7143" w:rsidRPr="005B2478">
        <w:rPr>
          <w:rFonts w:ascii="Heiti SC Medium" w:eastAsia="Heiti SC Medium" w:hAnsi="Heiti SC Medium" w:cs="Noto Nastaliq Urdu" w:hint="cs"/>
        </w:rPr>
        <w:t>+</w:t>
      </w:r>
      <w:r w:rsidR="009E634F">
        <w:rPr>
          <w:rFonts w:ascii="Heiti SC Medium" w:eastAsia="Heiti SC Medium" w:hAnsi="Heiti SC Medium" w:cs="Noto Nastaliq Urdu"/>
        </w:rPr>
        <w:t xml:space="preserve"> </w:t>
      </w:r>
      <w:proofErr w:type="spellStart"/>
      <w:r w:rsidR="001A7143" w:rsidRPr="005B2478">
        <w:rPr>
          <w:rFonts w:ascii="Heiti SC Medium" w:eastAsia="Heiti SC Medium" w:hAnsi="Heiti SC Medium" w:cs="Noto Nastaliq Urdu" w:hint="cs"/>
        </w:rPr>
        <w:t>TT_cnt</w:t>
      </w:r>
      <w:proofErr w:type="spellEnd"/>
      <w:r w:rsidR="001A7143" w:rsidRPr="005B2478">
        <w:rPr>
          <w:rFonts w:ascii="Heiti SC Medium" w:eastAsia="Heiti SC Medium" w:hAnsi="Heiti SC Medium" w:cs="Noto Nastaliq Urdu" w:hint="cs"/>
        </w:rPr>
        <w:t>*2)</w:t>
      </w:r>
      <w:r w:rsidRPr="005B2478">
        <w:rPr>
          <w:rFonts w:ascii="Heiti SC Medium" w:eastAsia="Heiti SC Medium" w:hAnsi="Heiti SC Medium" w:cs="Noto Nastaliq Urdu" w:hint="cs"/>
        </w:rPr>
        <w:t>*(2/3)</w:t>
      </w:r>
    </w:p>
    <w:p w:rsidR="00932C41" w:rsidRPr="005B2478" w:rsidRDefault="00C806F0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CMLC-Hard:</w:t>
      </w:r>
    </w:p>
    <w:p w:rsidR="00C806F0" w:rsidRPr="005B2478" w:rsidRDefault="00C806F0">
      <w:pPr>
        <w:rPr>
          <w:rFonts w:ascii="Heiti SC Medium" w:eastAsia="Heiti SC Medium" w:hAnsi="Heiti SC Medium" w:cs="Noto Nastaliq Urdu"/>
        </w:rPr>
      </w:pPr>
      <w:bookmarkStart w:id="1" w:name="OLE_LINK1"/>
      <w:r w:rsidRPr="005B2478">
        <w:rPr>
          <w:rFonts w:ascii="Heiti SC Medium" w:eastAsia="Heiti SC Medium" w:hAnsi="Heiti SC Medium" w:cs="Noto Nastaliq Urdu" w:hint="cs"/>
        </w:rPr>
        <w:t>加總</w:t>
      </w:r>
      <w:proofErr w:type="spellStart"/>
      <w:r w:rsidRPr="005B2478">
        <w:rPr>
          <w:rFonts w:ascii="Heiti SC Medium" w:eastAsia="Heiti SC Medium" w:hAnsi="Heiti SC Medium" w:cs="Noto Nastaliq Urdu" w:hint="cs"/>
        </w:rPr>
        <w:t>HT_cnt</w:t>
      </w:r>
      <w:proofErr w:type="spellEnd"/>
      <w:r w:rsidR="00CA3784">
        <w:rPr>
          <w:rFonts w:ascii="Heiti SC Medium" w:eastAsia="Heiti SC Medium" w:hAnsi="Heiti SC Medium" w:cs="Noto Nastaliq Urdu"/>
        </w:rPr>
        <w:t xml:space="preserve"> + </w:t>
      </w:r>
      <w:proofErr w:type="spellStart"/>
      <w:r w:rsidRPr="005B2478">
        <w:rPr>
          <w:rFonts w:ascii="Heiti SC Medium" w:eastAsia="Heiti SC Medium" w:hAnsi="Heiti SC Medium" w:cs="Noto Nastaliq Urdu" w:hint="cs"/>
        </w:rPr>
        <w:t>TT_cnt</w:t>
      </w:r>
      <w:proofErr w:type="spellEnd"/>
    </w:p>
    <w:bookmarkEnd w:id="1"/>
    <w:p w:rsidR="002A4C85" w:rsidRPr="005B2478" w:rsidRDefault="002A4C85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lastRenderedPageBreak/>
        <w:t>TSTM-Hard</w:t>
      </w:r>
      <w:r w:rsidR="005E7759" w:rsidRPr="005B2478">
        <w:rPr>
          <w:rFonts w:ascii="Heiti SC Medium" w:eastAsia="Heiti SC Medium" w:hAnsi="Heiti SC Medium" w:cs="Noto Nastaliq Urdu" w:hint="cs"/>
        </w:rPr>
        <w:t>:</w:t>
      </w:r>
    </w:p>
    <w:p w:rsidR="005E7759" w:rsidRPr="005B2478" w:rsidRDefault="005E7759" w:rsidP="005E7759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加總</w:t>
      </w:r>
      <w:proofErr w:type="spellStart"/>
      <w:r w:rsidRPr="005B2478">
        <w:rPr>
          <w:rFonts w:ascii="Heiti SC Medium" w:eastAsia="Heiti SC Medium" w:hAnsi="Heiti SC Medium" w:cs="Noto Nastaliq Urdu" w:hint="cs"/>
        </w:rPr>
        <w:t>HT_cnt</w:t>
      </w:r>
      <w:proofErr w:type="spellEnd"/>
      <w:r w:rsidR="00CA3784">
        <w:rPr>
          <w:rFonts w:ascii="Heiti SC Medium" w:eastAsia="Heiti SC Medium" w:hAnsi="Heiti SC Medium" w:cs="Noto Nastaliq Urdu"/>
        </w:rPr>
        <w:t xml:space="preserve"> + </w:t>
      </w:r>
      <w:proofErr w:type="spellStart"/>
      <w:r w:rsidRPr="005B2478">
        <w:rPr>
          <w:rFonts w:ascii="Heiti SC Medium" w:eastAsia="Heiti SC Medium" w:hAnsi="Heiti SC Medium" w:cs="Noto Nastaliq Urdu" w:hint="eastAsia"/>
        </w:rPr>
        <w:t>T</w:t>
      </w:r>
      <w:r w:rsidRPr="005B2478">
        <w:rPr>
          <w:rFonts w:ascii="Heiti SC Medium" w:eastAsia="Heiti SC Medium" w:hAnsi="Heiti SC Medium" w:cs="Noto Nastaliq Urdu" w:hint="cs"/>
        </w:rPr>
        <w:t>T_cnt</w:t>
      </w:r>
      <w:proofErr w:type="spellEnd"/>
      <w:r w:rsidRPr="005B2478">
        <w:rPr>
          <w:rFonts w:ascii="Heiti SC Medium" w:eastAsia="Heiti SC Medium" w:hAnsi="Heiti SC Medium" w:cs="Noto Nastaliq Urdu" w:hint="cs"/>
        </w:rPr>
        <w:t>*(2/3)</w:t>
      </w:r>
      <w:r w:rsidR="0019435C" w:rsidRPr="005B2478">
        <w:rPr>
          <w:rFonts w:ascii="Heiti SC Medium" w:eastAsia="Heiti SC Medium" w:hAnsi="Heiti SC Medium" w:cs="Noto Nastaliq Urdu" w:hint="cs"/>
        </w:rPr>
        <w:t>(*註1)</w:t>
      </w:r>
    </w:p>
    <w:p w:rsidR="005B2478" w:rsidRPr="005B2478" w:rsidRDefault="005B2478" w:rsidP="005E7759">
      <w:pPr>
        <w:rPr>
          <w:rFonts w:ascii="Heiti SC Medium" w:eastAsia="Heiti SC Medium" w:hAnsi="Heiti SC Medium" w:cs="Noto Nastaliq Urdu"/>
        </w:rPr>
      </w:pPr>
    </w:p>
    <w:p w:rsidR="005B2478" w:rsidRDefault="005B2478" w:rsidP="005E7759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結果分析：</w:t>
      </w:r>
    </w:p>
    <w:p w:rsidR="005B2478" w:rsidRDefault="005B2478" w:rsidP="005B2478">
      <w:pPr>
        <w:pStyle w:val="a3"/>
        <w:numPr>
          <w:ilvl w:val="0"/>
          <w:numId w:val="2"/>
        </w:numPr>
        <w:ind w:leftChars="0"/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/>
        </w:rPr>
        <w:t>SLC</w:t>
      </w:r>
      <w:r w:rsidRPr="005B2478">
        <w:rPr>
          <w:rFonts w:ascii="Heiti SC Medium" w:eastAsia="Heiti SC Medium" w:hAnsi="Heiti SC Medium" w:cs="Noto Nastaliq Urdu" w:hint="eastAsia"/>
        </w:rPr>
        <w:t>的</w:t>
      </w:r>
      <w:r w:rsidRPr="005B2478">
        <w:rPr>
          <w:rFonts w:ascii="Heiti SC Medium" w:eastAsia="Heiti SC Medium" w:hAnsi="Heiti SC Medium" w:cs="Noto Nastaliq Urdu"/>
        </w:rPr>
        <w:t>bit</w:t>
      </w:r>
      <w:r w:rsidRPr="005B2478">
        <w:rPr>
          <w:rFonts w:ascii="Heiti SC Medium" w:eastAsia="Heiti SC Medium" w:hAnsi="Heiti SC Medium" w:cs="Noto Nastaliq Urdu" w:hint="eastAsia"/>
        </w:rPr>
        <w:t>數本來就是</w:t>
      </w:r>
      <w:r w:rsidRPr="005B2478">
        <w:rPr>
          <w:rFonts w:ascii="Heiti SC Medium" w:eastAsia="Heiti SC Medium" w:hAnsi="Heiti SC Medium" w:cs="Noto Nastaliq Urdu"/>
        </w:rPr>
        <w:t>CMLC</w:t>
      </w:r>
      <w:r w:rsidRPr="005B2478">
        <w:rPr>
          <w:rFonts w:ascii="Heiti SC Medium" w:eastAsia="Heiti SC Medium" w:hAnsi="Heiti SC Medium" w:cs="Noto Nastaliq Urdu" w:hint="eastAsia"/>
        </w:rPr>
        <w:t>以及</w:t>
      </w:r>
      <w:r w:rsidRPr="005B2478">
        <w:rPr>
          <w:rFonts w:ascii="Heiti SC Medium" w:eastAsia="Heiti SC Medium" w:hAnsi="Heiti SC Medium" w:cs="Noto Nastaliq Urdu"/>
        </w:rPr>
        <w:t>TSTM</w:t>
      </w:r>
      <w:r w:rsidRPr="005B2478">
        <w:rPr>
          <w:rFonts w:ascii="Heiti SC Medium" w:eastAsia="Heiti SC Medium" w:hAnsi="Heiti SC Medium" w:cs="Noto Nastaliq Urdu" w:hint="eastAsia"/>
        </w:rPr>
        <w:t>的兩倍，所以一定會較高</w:t>
      </w:r>
      <w:r>
        <w:rPr>
          <w:rFonts w:ascii="Heiti SC Medium" w:eastAsia="Heiti SC Medium" w:hAnsi="Heiti SC Medium" w:cs="Noto Nastaliq Urdu" w:hint="eastAsia"/>
        </w:rPr>
        <w:t>。</w:t>
      </w:r>
    </w:p>
    <w:p w:rsidR="005B2478" w:rsidRPr="005B2478" w:rsidRDefault="005B2478" w:rsidP="005B2478">
      <w:pPr>
        <w:pStyle w:val="a3"/>
        <w:numPr>
          <w:ilvl w:val="0"/>
          <w:numId w:val="2"/>
        </w:numPr>
        <w:ind w:leftChars="0"/>
        <w:rPr>
          <w:rFonts w:ascii="Heiti SC Medium" w:eastAsia="Heiti SC Medium" w:hAnsi="Heiti SC Medium" w:cs="Noto Nastaliq Urdu"/>
        </w:rPr>
      </w:pPr>
      <w:r>
        <w:rPr>
          <w:rFonts w:ascii="Heiti SC Medium" w:eastAsia="Heiti SC Medium" w:hAnsi="Heiti SC Medium" w:cs="Noto Nastaliq Urdu"/>
        </w:rPr>
        <w:t>TSTM</w:t>
      </w:r>
      <w:r>
        <w:rPr>
          <w:rFonts w:ascii="Heiti SC Medium" w:eastAsia="Heiti SC Medium" w:hAnsi="Heiti SC Medium" w:cs="Noto Nastaliq Urdu" w:hint="eastAsia"/>
        </w:rPr>
        <w:t>因為大幅減少了</w:t>
      </w:r>
      <w:r>
        <w:rPr>
          <w:rFonts w:ascii="Heiti SC Medium" w:eastAsia="Heiti SC Medium" w:hAnsi="Heiti SC Medium" w:cs="Noto Nastaliq Urdu"/>
        </w:rPr>
        <w:t>TT</w:t>
      </w:r>
      <w:r>
        <w:rPr>
          <w:rFonts w:ascii="Heiti SC Medium" w:eastAsia="Heiti SC Medium" w:hAnsi="Heiti SC Medium" w:cs="Noto Nastaliq Urdu" w:hint="eastAsia"/>
        </w:rPr>
        <w:t>所以t</w:t>
      </w:r>
      <w:r>
        <w:rPr>
          <w:rFonts w:ascii="Heiti SC Medium" w:eastAsia="Heiti SC Medium" w:hAnsi="Heiti SC Medium" w:cs="Noto Nastaliq Urdu"/>
        </w:rPr>
        <w:t>otal write times</w:t>
      </w:r>
      <w:r>
        <w:rPr>
          <w:rFonts w:ascii="Heiti SC Medium" w:eastAsia="Heiti SC Medium" w:hAnsi="Heiti SC Medium" w:cs="Noto Nastaliq Urdu" w:hint="eastAsia"/>
        </w:rPr>
        <w:t>的確也是在合理的範圍。</w:t>
      </w:r>
      <w:r>
        <w:rPr>
          <w:rFonts w:ascii="Heiti SC Medium" w:eastAsia="Heiti SC Medium" w:hAnsi="Heiti SC Medium" w:cs="Noto Nastaliq Urdu"/>
        </w:rPr>
        <w:t>(</w:t>
      </w:r>
      <w:r>
        <w:rPr>
          <w:rFonts w:ascii="Heiti SC Medium" w:eastAsia="Heiti SC Medium" w:hAnsi="Heiti SC Medium" w:cs="Noto Nastaliq Urdu" w:hint="eastAsia"/>
        </w:rPr>
        <w:t>但是數據有小調整，調整原因參考註</w:t>
      </w:r>
      <w:r>
        <w:rPr>
          <w:rFonts w:ascii="Heiti SC Medium" w:eastAsia="Heiti SC Medium" w:hAnsi="Heiti SC Medium" w:cs="Noto Nastaliq Urdu"/>
        </w:rPr>
        <w:t>1.)</w:t>
      </w:r>
    </w:p>
    <w:p w:rsidR="0019435C" w:rsidRPr="005B2478" w:rsidRDefault="005E7759" w:rsidP="005E7759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註：</w:t>
      </w:r>
    </w:p>
    <w:p w:rsidR="005E7759" w:rsidRPr="005B2478" w:rsidRDefault="00593C69" w:rsidP="00593C69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1.</w:t>
      </w:r>
      <w:r w:rsidR="005E7759" w:rsidRPr="005B2478">
        <w:rPr>
          <w:rFonts w:ascii="Heiti SC Medium" w:eastAsia="Heiti SC Medium" w:hAnsi="Heiti SC Medium" w:cs="Noto Nastaliq Urdu" w:hint="cs"/>
        </w:rPr>
        <w:t>會乘以(2/3)的理由是因為TSTM他是768 bit,但CMLC是512bit這樣比較起來會有點不公平(</w:t>
      </w:r>
      <w:r w:rsidR="00D23F02" w:rsidRPr="005B2478">
        <w:rPr>
          <w:rFonts w:ascii="Heiti SC Medium" w:eastAsia="Heiti SC Medium" w:hAnsi="Heiti SC Medium" w:cs="Noto Nastaliq Urdu" w:hint="cs"/>
        </w:rPr>
        <w:t>下</w:t>
      </w:r>
      <w:r w:rsidR="005E7759" w:rsidRPr="005B2478">
        <w:rPr>
          <w:rFonts w:ascii="Heiti SC Medium" w:eastAsia="Heiti SC Medium" w:hAnsi="Heiti SC Medium" w:cs="Noto Nastaliq Urdu" w:hint="cs"/>
        </w:rPr>
        <w:t>圖是如果不乘以2/3的結果)</w:t>
      </w:r>
      <w:r w:rsidR="006A784A">
        <w:rPr>
          <w:rFonts w:ascii="Heiti SC Medium" w:eastAsia="Heiti SC Medium" w:hAnsi="Heiti SC Medium" w:cs="Noto Nastaliq Urdu" w:hint="eastAsia"/>
        </w:rPr>
        <w:t>，</w:t>
      </w:r>
      <w:proofErr w:type="spellStart"/>
      <w:r w:rsidR="006A784A">
        <w:rPr>
          <w:rFonts w:ascii="Heiti SC Medium" w:eastAsia="Heiti SC Medium" w:hAnsi="Heiti SC Medium" w:cs="Noto Nastaliq Urdu" w:hint="eastAsia"/>
        </w:rPr>
        <w:t>t</w:t>
      </w:r>
      <w:r w:rsidR="006A784A">
        <w:rPr>
          <w:rFonts w:ascii="Heiti SC Medium" w:eastAsia="Heiti SC Medium" w:hAnsi="Heiti SC Medium" w:cs="Noto Nastaliq Urdu"/>
        </w:rPr>
        <w:t>stm</w:t>
      </w:r>
      <w:proofErr w:type="spellEnd"/>
      <w:r w:rsidR="006A784A">
        <w:rPr>
          <w:rFonts w:ascii="Heiti SC Medium" w:eastAsia="Heiti SC Medium" w:hAnsi="Heiti SC Medium" w:cs="Noto Nastaliq Urdu" w:hint="eastAsia"/>
        </w:rPr>
        <w:t>及</w:t>
      </w:r>
      <w:proofErr w:type="spellStart"/>
      <w:r w:rsidR="006A784A">
        <w:rPr>
          <w:rFonts w:ascii="Heiti SC Medium" w:eastAsia="Heiti SC Medium" w:hAnsi="Heiti SC Medium" w:cs="Noto Nastaliq Urdu"/>
        </w:rPr>
        <w:t>cmlc</w:t>
      </w:r>
      <w:proofErr w:type="spellEnd"/>
      <w:r w:rsidR="006A784A">
        <w:rPr>
          <w:rFonts w:ascii="Heiti SC Medium" w:eastAsia="Heiti SC Medium" w:hAnsi="Heiti SC Medium" w:cs="Noto Nastaliq Urdu" w:hint="eastAsia"/>
        </w:rPr>
        <w:t>差異不明顯。</w:t>
      </w:r>
    </w:p>
    <w:p w:rsidR="005E7759" w:rsidRPr="005B2478" w:rsidRDefault="005E7759" w:rsidP="00593C69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  <w:noProof/>
        </w:rPr>
        <w:drawing>
          <wp:inline distT="0" distB="0" distL="0" distR="0" wp14:anchorId="7C1830AB" wp14:editId="4C8046CC">
            <wp:extent cx="5192395" cy="3309257"/>
            <wp:effectExtent l="0" t="0" r="14605" b="18415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51205326-92C3-124D-8582-6754E795D4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93C69" w:rsidRPr="005B2478" w:rsidRDefault="00593C69" w:rsidP="00F06FD1">
      <w:pPr>
        <w:rPr>
          <w:rFonts w:ascii="Heiti SC Medium" w:eastAsia="Heiti SC Medium" w:hAnsi="Heiti SC Medium" w:cs="Noto Nastaliq Urdu"/>
        </w:rPr>
        <w:sectPr w:rsidR="00593C69" w:rsidRPr="005B2478" w:rsidSect="00C413F7"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</w:p>
    <w:p w:rsidR="005E7759" w:rsidRPr="005B2478" w:rsidRDefault="00446CD1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lastRenderedPageBreak/>
        <w:t>Performance</w:t>
      </w:r>
    </w:p>
    <w:p w:rsidR="00593C69" w:rsidRDefault="00593C69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  <w:noProof/>
        </w:rPr>
        <w:drawing>
          <wp:inline distT="0" distB="0" distL="0" distR="0" wp14:anchorId="1A8ED7A5" wp14:editId="41741820">
            <wp:extent cx="5159168" cy="2612571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529" cy="26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3D" w:rsidRDefault="0089163D" w:rsidP="0089163D">
      <w:pPr>
        <w:jc w:val="center"/>
        <w:rPr>
          <w:rFonts w:ascii="Heiti SC Medium" w:eastAsia="Heiti SC Medium" w:hAnsi="Heiti SC Medium" w:cs="Noto Nastaliq Urdu"/>
        </w:rPr>
      </w:pPr>
    </w:p>
    <w:p w:rsidR="002549D0" w:rsidRPr="005B2478" w:rsidRDefault="00353092" w:rsidP="00F06FD1">
      <w:pPr>
        <w:rPr>
          <w:rFonts w:ascii="Heiti SC Medium" w:eastAsia="Heiti SC Medium" w:hAnsi="Heiti SC Medium" w:cs="Noto Nastaliq Urdu"/>
        </w:rPr>
      </w:pPr>
      <w:r>
        <w:rPr>
          <w:noProof/>
        </w:rPr>
        <w:drawing>
          <wp:inline distT="0" distB="0" distL="0" distR="0" wp14:anchorId="6CBB4BF5" wp14:editId="761D339F">
            <wp:extent cx="5034224" cy="3285811"/>
            <wp:effectExtent l="0" t="0" r="8255" b="16510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00AFC373-620F-B14C-B338-0AC05658BA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93C69" w:rsidRPr="005B2478" w:rsidRDefault="00593C69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Latency 計算方式：</w:t>
      </w:r>
    </w:p>
    <w:p w:rsidR="00593C69" w:rsidRPr="005B2478" w:rsidRDefault="00593C69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 xml:space="preserve">SLC : </w:t>
      </w:r>
    </w:p>
    <w:p w:rsidR="00593C69" w:rsidRPr="005B2478" w:rsidRDefault="00593C69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(Write lat. + Read lat.)</w:t>
      </w:r>
      <w:r w:rsidR="00353092">
        <w:rPr>
          <w:rFonts w:ascii="Heiti SC Medium" w:eastAsia="Heiti SC Medium" w:hAnsi="Heiti SC Medium" w:cs="Noto Nastaliq Urdu"/>
        </w:rPr>
        <w:t>*2(*</w:t>
      </w:r>
      <w:r w:rsidR="00353092">
        <w:rPr>
          <w:rFonts w:ascii="Heiti SC Medium" w:eastAsia="Heiti SC Medium" w:hAnsi="Heiti SC Medium" w:cs="Noto Nastaliq Urdu" w:hint="eastAsia"/>
        </w:rPr>
        <w:t>註</w:t>
      </w:r>
      <w:r w:rsidR="00353092">
        <w:rPr>
          <w:rFonts w:ascii="Heiti SC Medium" w:eastAsia="Heiti SC Medium" w:hAnsi="Heiti SC Medium" w:cs="Noto Nastaliq Urdu"/>
        </w:rPr>
        <w:t>1)</w:t>
      </w:r>
    </w:p>
    <w:p w:rsidR="00593C69" w:rsidRPr="005B2478" w:rsidRDefault="00007F18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CMLC:</w:t>
      </w:r>
    </w:p>
    <w:p w:rsidR="00007F18" w:rsidRPr="005B2478" w:rsidRDefault="00007F18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 xml:space="preserve">(Write TT lat. + Write Non-TT </w:t>
      </w:r>
      <w:proofErr w:type="spellStart"/>
      <w:r w:rsidRPr="005B2478">
        <w:rPr>
          <w:rFonts w:ascii="Heiti SC Medium" w:eastAsia="Heiti SC Medium" w:hAnsi="Heiti SC Medium" w:cs="Noto Nastaliq Urdu" w:hint="cs"/>
        </w:rPr>
        <w:t>lat</w:t>
      </w:r>
      <w:proofErr w:type="spellEnd"/>
      <w:r w:rsidRPr="005B2478">
        <w:rPr>
          <w:rFonts w:ascii="Heiti SC Medium" w:eastAsia="Heiti SC Medium" w:hAnsi="Heiti SC Medium" w:cs="Noto Nastaliq Urdu" w:hint="cs"/>
        </w:rPr>
        <w:t xml:space="preserve"> + Read lat.)</w:t>
      </w:r>
    </w:p>
    <w:p w:rsidR="00007F18" w:rsidRPr="005B2478" w:rsidRDefault="00007F18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TSTM:</w:t>
      </w:r>
    </w:p>
    <w:p w:rsidR="00007F18" w:rsidRPr="005B2478" w:rsidRDefault="00007F18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 xml:space="preserve">(Write TT lat. + Write Non-TT </w:t>
      </w:r>
      <w:proofErr w:type="spellStart"/>
      <w:r w:rsidRPr="005B2478">
        <w:rPr>
          <w:rFonts w:ascii="Heiti SC Medium" w:eastAsia="Heiti SC Medium" w:hAnsi="Heiti SC Medium" w:cs="Noto Nastaliq Urdu" w:hint="cs"/>
        </w:rPr>
        <w:t>lat</w:t>
      </w:r>
      <w:proofErr w:type="spellEnd"/>
      <w:r w:rsidRPr="005B2478">
        <w:rPr>
          <w:rFonts w:ascii="Heiti SC Medium" w:eastAsia="Heiti SC Medium" w:hAnsi="Heiti SC Medium" w:cs="Noto Nastaliq Urdu" w:hint="cs"/>
        </w:rPr>
        <w:t xml:space="preserve"> + Read lat.</w:t>
      </w:r>
      <w:r w:rsidR="00E02921">
        <w:rPr>
          <w:rFonts w:ascii="Heiti SC Medium" w:eastAsia="Heiti SC Medium" w:hAnsi="Heiti SC Medium" w:cs="Noto Nastaliq Urdu"/>
        </w:rPr>
        <w:t xml:space="preserve"> + </w:t>
      </w:r>
      <w:r w:rsidR="00E02921" w:rsidRPr="0064720C">
        <w:rPr>
          <w:rFonts w:ascii="Heiti SC Medium" w:eastAsia="Heiti SC Medium" w:hAnsi="Heiti SC Medium" w:cs="Noto Nastaliq Urdu"/>
          <w:highlight w:val="yellow"/>
        </w:rPr>
        <w:t>encode lat.</w:t>
      </w:r>
      <w:r w:rsidRPr="005B2478">
        <w:rPr>
          <w:rFonts w:ascii="Heiti SC Medium" w:eastAsia="Heiti SC Medium" w:hAnsi="Heiti SC Medium" w:cs="Noto Nastaliq Urdu" w:hint="cs"/>
        </w:rPr>
        <w:t>)</w:t>
      </w:r>
      <w:r w:rsidR="004576C9">
        <w:rPr>
          <w:rFonts w:ascii="Heiti SC Medium" w:eastAsia="Heiti SC Medium" w:hAnsi="Heiti SC Medium" w:cs="Noto Nastaliq Urdu"/>
        </w:rPr>
        <w:t>*(2/3)</w:t>
      </w:r>
      <w:r w:rsidR="00DA0EC9">
        <w:rPr>
          <w:rFonts w:ascii="Heiti SC Medium" w:eastAsia="Heiti SC Medium" w:hAnsi="Heiti SC Medium" w:cs="Noto Nastaliq Urdu"/>
        </w:rPr>
        <w:t xml:space="preserve"> </w:t>
      </w:r>
      <w:r w:rsidR="0089163D">
        <w:rPr>
          <w:rFonts w:ascii="Heiti SC Medium" w:eastAsia="Heiti SC Medium" w:hAnsi="Heiti SC Medium" w:cs="Noto Nastaliq Urdu"/>
        </w:rPr>
        <w:t>(*</w:t>
      </w:r>
      <w:r w:rsidR="0089163D">
        <w:rPr>
          <w:rFonts w:ascii="Heiti SC Medium" w:eastAsia="Heiti SC Medium" w:hAnsi="Heiti SC Medium" w:cs="Noto Nastaliq Urdu" w:hint="eastAsia"/>
        </w:rPr>
        <w:t>註</w:t>
      </w:r>
      <w:r w:rsidR="00353092">
        <w:rPr>
          <w:rFonts w:ascii="Heiti SC Medium" w:eastAsia="Heiti SC Medium" w:hAnsi="Heiti SC Medium" w:cs="Noto Nastaliq Urdu"/>
        </w:rPr>
        <w:t>2</w:t>
      </w:r>
      <w:r w:rsidR="0089163D">
        <w:rPr>
          <w:rFonts w:ascii="Heiti SC Medium" w:eastAsia="Heiti SC Medium" w:hAnsi="Heiti SC Medium" w:cs="Noto Nastaliq Urdu"/>
        </w:rPr>
        <w:t>)</w:t>
      </w:r>
    </w:p>
    <w:p w:rsidR="002549D0" w:rsidRDefault="002549D0" w:rsidP="00F06FD1">
      <w:pPr>
        <w:rPr>
          <w:rFonts w:ascii="Heiti SC Medium" w:eastAsia="Heiti SC Medium" w:hAnsi="Heiti SC Medium" w:cs="Noto Nastaliq Urdu"/>
        </w:rPr>
      </w:pPr>
    </w:p>
    <w:p w:rsidR="00007F18" w:rsidRDefault="002549D0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結果分析</w:t>
      </w:r>
      <w:r>
        <w:rPr>
          <w:rFonts w:ascii="Heiti SC Medium" w:eastAsia="Heiti SC Medium" w:hAnsi="Heiti SC Medium" w:cs="Noto Nastaliq Urdu" w:hint="eastAsia"/>
        </w:rPr>
        <w:t>：</w:t>
      </w:r>
    </w:p>
    <w:p w:rsidR="0085264C" w:rsidRPr="004576C9" w:rsidRDefault="002549D0" w:rsidP="0085264C">
      <w:pPr>
        <w:pStyle w:val="a3"/>
        <w:numPr>
          <w:ilvl w:val="0"/>
          <w:numId w:val="5"/>
        </w:numPr>
        <w:ind w:leftChars="0"/>
        <w:rPr>
          <w:rFonts w:ascii="Heiti SC Medium" w:eastAsia="Heiti SC Medium" w:hAnsi="Heiti SC Medium" w:cs="Noto Nastaliq Urdu" w:hint="eastAsia"/>
        </w:rPr>
      </w:pPr>
      <w:r>
        <w:rPr>
          <w:rFonts w:ascii="Heiti SC Medium" w:eastAsia="Heiti SC Medium" w:hAnsi="Heiti SC Medium" w:cs="Noto Nastaliq Urdu" w:hint="eastAsia"/>
        </w:rPr>
        <w:lastRenderedPageBreak/>
        <w:t>這張圖表</w:t>
      </w:r>
      <w:r w:rsidR="00353092">
        <w:rPr>
          <w:rFonts w:ascii="Heiti SC Medium" w:eastAsia="Heiti SC Medium" w:hAnsi="Heiti SC Medium" w:cs="Noto Nastaliq Urdu" w:hint="eastAsia"/>
        </w:rPr>
        <w:t>一直不太確定怎麼做的像</w:t>
      </w:r>
      <w:r w:rsidR="00353092">
        <w:rPr>
          <w:rFonts w:ascii="Heiti SC Medium" w:eastAsia="Heiti SC Medium" w:hAnsi="Heiti SC Medium" w:cs="Noto Nastaliq Urdu"/>
        </w:rPr>
        <w:t>paper</w:t>
      </w:r>
      <w:r w:rsidR="00353092">
        <w:rPr>
          <w:rFonts w:ascii="Heiti SC Medium" w:eastAsia="Heiti SC Medium" w:hAnsi="Heiti SC Medium" w:cs="Noto Nastaliq Urdu" w:hint="eastAsia"/>
        </w:rPr>
        <w:t>一樣，理論上來說會用以</w:t>
      </w:r>
      <w:proofErr w:type="spellStart"/>
      <w:r w:rsidR="00353092">
        <w:rPr>
          <w:rFonts w:ascii="Heiti SC Medium" w:eastAsia="Heiti SC Medium" w:hAnsi="Heiti SC Medium" w:cs="Noto Nastaliq Urdu"/>
        </w:rPr>
        <w:t>cacheline</w:t>
      </w:r>
      <w:proofErr w:type="spellEnd"/>
      <w:r w:rsidR="00353092">
        <w:rPr>
          <w:rFonts w:ascii="Heiti SC Medium" w:eastAsia="Heiti SC Medium" w:hAnsi="Heiti SC Medium" w:cs="Noto Nastaliq Urdu" w:hint="eastAsia"/>
        </w:rPr>
        <w:t>算它的</w:t>
      </w:r>
      <w:r w:rsidR="00353092">
        <w:rPr>
          <w:rFonts w:ascii="Heiti SC Medium" w:eastAsia="Heiti SC Medium" w:hAnsi="Heiti SC Medium" w:cs="Noto Nastaliq Urdu"/>
        </w:rPr>
        <w:t>latency,</w:t>
      </w:r>
      <w:r w:rsidR="00353092">
        <w:rPr>
          <w:rFonts w:ascii="Heiti SC Medium" w:eastAsia="Heiti SC Medium" w:hAnsi="Heiti SC Medium" w:cs="Noto Nastaliq Urdu" w:hint="eastAsia"/>
        </w:rPr>
        <w:t>可是不知道為什麼如果不做調整真的很難解釋結果。跟代傑比較後發現他是用</w:t>
      </w:r>
      <w:r w:rsidR="00353092">
        <w:rPr>
          <w:rFonts w:ascii="Heiti SC Medium" w:eastAsia="Heiti SC Medium" w:hAnsi="Heiti SC Medium" w:cs="Noto Nastaliq Urdu"/>
        </w:rPr>
        <w:t>cell</w:t>
      </w:r>
      <w:r w:rsidR="00353092">
        <w:rPr>
          <w:rFonts w:ascii="Heiti SC Medium" w:eastAsia="Heiti SC Medium" w:hAnsi="Heiti SC Medium" w:cs="Noto Nastaliq Urdu" w:hint="eastAsia"/>
        </w:rPr>
        <w:t>為單位下去算</w:t>
      </w:r>
      <w:r w:rsidR="00353092">
        <w:rPr>
          <w:rFonts w:ascii="Heiti SC Medium" w:eastAsia="Heiti SC Medium" w:hAnsi="Heiti SC Medium" w:cs="Noto Nastaliq Urdu"/>
        </w:rPr>
        <w:t>,</w:t>
      </w:r>
      <w:r w:rsidR="00353092">
        <w:rPr>
          <w:rFonts w:ascii="Heiti SC Medium" w:eastAsia="Heiti SC Medium" w:hAnsi="Heiti SC Medium" w:cs="Noto Nastaliq Urdu" w:hint="eastAsia"/>
        </w:rPr>
        <w:t>但我覺得這樣不太合理。</w:t>
      </w:r>
    </w:p>
    <w:p w:rsidR="00E85134" w:rsidRDefault="00E85134" w:rsidP="00F06FD1">
      <w:pPr>
        <w:rPr>
          <w:rFonts w:ascii="Heiti SC Medium" w:eastAsia="Heiti SC Medium" w:hAnsi="Heiti SC Medium" w:cs="Noto Nastaliq Urdu" w:hint="eastAsia"/>
        </w:rPr>
      </w:pPr>
    </w:p>
    <w:p w:rsidR="00E85134" w:rsidRDefault="00E85134" w:rsidP="00F06FD1">
      <w:pPr>
        <w:rPr>
          <w:rFonts w:ascii="Heiti SC Medium" w:eastAsia="Heiti SC Medium" w:hAnsi="Heiti SC Medium" w:cs="Noto Nastaliq Urdu"/>
        </w:rPr>
      </w:pPr>
      <w:r>
        <w:rPr>
          <w:rFonts w:ascii="Heiti SC Medium" w:eastAsia="Heiti SC Medium" w:hAnsi="Heiti SC Medium" w:cs="Noto Nastaliq Urdu" w:hint="eastAsia"/>
        </w:rPr>
        <w:t>註:</w:t>
      </w:r>
    </w:p>
    <w:p w:rsidR="00353092" w:rsidRDefault="00E85134" w:rsidP="00F06FD1">
      <w:pPr>
        <w:rPr>
          <w:rFonts w:ascii="Heiti SC Medium" w:eastAsia="Heiti SC Medium" w:hAnsi="Heiti SC Medium" w:cs="Noto Nastaliq Urdu" w:hint="eastAsia"/>
        </w:rPr>
      </w:pPr>
      <w:r>
        <w:rPr>
          <w:rFonts w:ascii="Heiti SC Medium" w:eastAsia="Heiti SC Medium" w:hAnsi="Heiti SC Medium" w:cs="Noto Nastaliq Urdu" w:hint="eastAsia"/>
        </w:rPr>
        <w:t>1</w:t>
      </w:r>
      <w:r>
        <w:rPr>
          <w:rFonts w:ascii="Heiti SC Medium" w:eastAsia="Heiti SC Medium" w:hAnsi="Heiti SC Medium" w:cs="Noto Nastaliq Urdu"/>
        </w:rPr>
        <w:t>.</w:t>
      </w:r>
      <w:r w:rsidR="00353092">
        <w:rPr>
          <w:rFonts w:ascii="Heiti SC Medium" w:eastAsia="Heiti SC Medium" w:hAnsi="Heiti SC Medium" w:cs="Noto Nastaliq Urdu" w:hint="eastAsia"/>
        </w:rPr>
        <w:t>把</w:t>
      </w:r>
      <w:r w:rsidR="00353092">
        <w:rPr>
          <w:rFonts w:ascii="Heiti SC Medium" w:eastAsia="Heiti SC Medium" w:hAnsi="Heiti SC Medium" w:cs="Noto Nastaliq Urdu"/>
        </w:rPr>
        <w:t>SLC(*2)</w:t>
      </w:r>
      <w:r w:rsidR="00353092">
        <w:rPr>
          <w:rFonts w:ascii="Heiti SC Medium" w:eastAsia="Heiti SC Medium" w:hAnsi="Heiti SC Medium" w:cs="Noto Nastaliq Urdu" w:hint="eastAsia"/>
        </w:rPr>
        <w:t>是預想如果做</w:t>
      </w:r>
      <w:r w:rsidR="00353092">
        <w:rPr>
          <w:rFonts w:ascii="Heiti SC Medium" w:eastAsia="Heiti SC Medium" w:hAnsi="Heiti SC Medium" w:cs="Noto Nastaliq Urdu"/>
        </w:rPr>
        <w:t>512bit</w:t>
      </w:r>
      <w:r w:rsidR="00353092">
        <w:rPr>
          <w:rFonts w:ascii="Heiti SC Medium" w:eastAsia="Heiti SC Medium" w:hAnsi="Heiti SC Medium" w:cs="Noto Nastaliq Urdu" w:hint="eastAsia"/>
        </w:rPr>
        <w:t>的</w:t>
      </w:r>
      <w:r w:rsidR="00353092">
        <w:rPr>
          <w:rFonts w:ascii="Heiti SC Medium" w:eastAsia="Heiti SC Medium" w:hAnsi="Heiti SC Medium" w:cs="Noto Nastaliq Urdu"/>
        </w:rPr>
        <w:t xml:space="preserve">data, SLC </w:t>
      </w:r>
      <w:proofErr w:type="spellStart"/>
      <w:r w:rsidR="00353092">
        <w:rPr>
          <w:rFonts w:ascii="Heiti SC Medium" w:eastAsia="Heiti SC Medium" w:hAnsi="Heiti SC Medium" w:cs="Noto Nastaliq Urdu"/>
        </w:rPr>
        <w:t>lat</w:t>
      </w:r>
      <w:proofErr w:type="spellEnd"/>
      <w:r w:rsidR="00353092">
        <w:rPr>
          <w:rFonts w:ascii="Heiti SC Medium" w:eastAsia="Heiti SC Medium" w:hAnsi="Heiti SC Medium" w:cs="Noto Nastaliq Urdu" w:hint="eastAsia"/>
        </w:rPr>
        <w:t>會是2倍</w:t>
      </w:r>
    </w:p>
    <w:p w:rsidR="00353092" w:rsidRDefault="00353092" w:rsidP="00353092">
      <w:pPr>
        <w:rPr>
          <w:rFonts w:ascii="Heiti SC Medium" w:eastAsia="Heiti SC Medium" w:hAnsi="Heiti SC Medium" w:cs="Noto Nastaliq Urdu" w:hint="eastAsia"/>
        </w:rPr>
      </w:pPr>
      <w:r>
        <w:rPr>
          <w:rFonts w:ascii="Heiti SC Medium" w:eastAsia="Heiti SC Medium" w:hAnsi="Heiti SC Medium" w:cs="Noto Nastaliq Urdu"/>
        </w:rPr>
        <w:t>2.</w:t>
      </w:r>
      <w:r>
        <w:rPr>
          <w:rFonts w:ascii="Heiti SC Medium" w:eastAsia="Heiti SC Medium" w:hAnsi="Heiti SC Medium" w:cs="Noto Nastaliq Urdu" w:hint="eastAsia"/>
        </w:rPr>
        <w:t>把</w:t>
      </w:r>
      <w:r>
        <w:rPr>
          <w:rFonts w:ascii="Heiti SC Medium" w:eastAsia="Heiti SC Medium" w:hAnsi="Heiti SC Medium" w:cs="Noto Nastaliq Urdu"/>
        </w:rPr>
        <w:t>TSTM</w:t>
      </w:r>
      <w:r w:rsidR="00E85134">
        <w:rPr>
          <w:rFonts w:ascii="Heiti SC Medium" w:eastAsia="Heiti SC Medium" w:hAnsi="Heiti SC Medium" w:cs="Noto Nastaliq Urdu" w:hint="eastAsia"/>
        </w:rPr>
        <w:t>(</w:t>
      </w:r>
      <w:r w:rsidR="00E85134">
        <w:rPr>
          <w:rFonts w:ascii="Heiti SC Medium" w:eastAsia="Heiti SC Medium" w:hAnsi="Heiti SC Medium" w:cs="Noto Nastaliq Urdu"/>
        </w:rPr>
        <w:t>*2/3)</w:t>
      </w:r>
      <w:r>
        <w:rPr>
          <w:rFonts w:ascii="Heiti SC Medium" w:eastAsia="Heiti SC Medium" w:hAnsi="Heiti SC Medium" w:cs="Noto Nastaliq Urdu" w:hint="eastAsia"/>
        </w:rPr>
        <w:t>是預想如果做</w:t>
      </w:r>
      <w:r>
        <w:rPr>
          <w:rFonts w:ascii="Heiti SC Medium" w:eastAsia="Heiti SC Medium" w:hAnsi="Heiti SC Medium" w:cs="Noto Nastaliq Urdu"/>
        </w:rPr>
        <w:t>512bit</w:t>
      </w:r>
      <w:r>
        <w:rPr>
          <w:rFonts w:ascii="Heiti SC Medium" w:eastAsia="Heiti SC Medium" w:hAnsi="Heiti SC Medium" w:cs="Noto Nastaliq Urdu" w:hint="eastAsia"/>
        </w:rPr>
        <w:t>的</w:t>
      </w:r>
      <w:r>
        <w:rPr>
          <w:rFonts w:ascii="Heiti SC Medium" w:eastAsia="Heiti SC Medium" w:hAnsi="Heiti SC Medium" w:cs="Noto Nastaliq Urdu"/>
        </w:rPr>
        <w:t>data,</w:t>
      </w:r>
      <w:r w:rsidR="00D17D68">
        <w:rPr>
          <w:rFonts w:ascii="Heiti SC Medium" w:eastAsia="Heiti SC Medium" w:hAnsi="Heiti SC Medium" w:cs="Noto Nastaliq Urdu"/>
        </w:rPr>
        <w:t xml:space="preserve"> </w:t>
      </w:r>
      <w:r>
        <w:rPr>
          <w:rFonts w:ascii="Heiti SC Medium" w:eastAsia="Heiti SC Medium" w:hAnsi="Heiti SC Medium" w:cs="Noto Nastaliq Urdu"/>
        </w:rPr>
        <w:t>TSTM</w:t>
      </w:r>
      <w:r>
        <w:rPr>
          <w:rFonts w:ascii="Heiti SC Medium" w:eastAsia="Heiti SC Medium" w:hAnsi="Heiti SC Medium" w:cs="Noto Nastaliq Urdu"/>
        </w:rPr>
        <w:t xml:space="preserve"> </w:t>
      </w:r>
      <w:proofErr w:type="spellStart"/>
      <w:r>
        <w:rPr>
          <w:rFonts w:ascii="Heiti SC Medium" w:eastAsia="Heiti SC Medium" w:hAnsi="Heiti SC Medium" w:cs="Noto Nastaliq Urdu"/>
        </w:rPr>
        <w:t>lat</w:t>
      </w:r>
      <w:proofErr w:type="spellEnd"/>
      <w:r>
        <w:rPr>
          <w:rFonts w:ascii="Heiti SC Medium" w:eastAsia="Heiti SC Medium" w:hAnsi="Heiti SC Medium" w:cs="Noto Nastaliq Urdu" w:hint="eastAsia"/>
        </w:rPr>
        <w:t>會是</w:t>
      </w:r>
      <w:r>
        <w:rPr>
          <w:rFonts w:ascii="Heiti SC Medium" w:eastAsia="Heiti SC Medium" w:hAnsi="Heiti SC Medium" w:cs="Noto Nastaliq Urdu" w:hint="eastAsia"/>
        </w:rPr>
        <w:t>2</w:t>
      </w:r>
      <w:r>
        <w:rPr>
          <w:rFonts w:ascii="Heiti SC Medium" w:eastAsia="Heiti SC Medium" w:hAnsi="Heiti SC Medium" w:cs="Noto Nastaliq Urdu"/>
        </w:rPr>
        <w:t>/3</w:t>
      </w:r>
      <w:r>
        <w:rPr>
          <w:rFonts w:ascii="Heiti SC Medium" w:eastAsia="Heiti SC Medium" w:hAnsi="Heiti SC Medium" w:cs="Noto Nastaliq Urdu" w:hint="eastAsia"/>
        </w:rPr>
        <w:t>倍</w:t>
      </w:r>
    </w:p>
    <w:p w:rsidR="00E85134" w:rsidRPr="00D17D68" w:rsidRDefault="00E85134" w:rsidP="00F06FD1">
      <w:pPr>
        <w:rPr>
          <w:rFonts w:ascii="Heiti SC Medium" w:eastAsia="Heiti SC Medium" w:hAnsi="Heiti SC Medium" w:cs="Noto Nastaliq Urdu" w:hint="eastAsia"/>
        </w:rPr>
        <w:sectPr w:rsidR="00E85134" w:rsidRPr="00D17D68" w:rsidSect="00C413F7"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</w:p>
    <w:p w:rsidR="00593C69" w:rsidRPr="005B2478" w:rsidRDefault="00007F18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lastRenderedPageBreak/>
        <w:t>Energy</w:t>
      </w:r>
    </w:p>
    <w:p w:rsidR="008F048A" w:rsidRDefault="008F048A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  <w:noProof/>
        </w:rPr>
        <w:drawing>
          <wp:inline distT="0" distB="0" distL="0" distR="0" wp14:anchorId="40DFC663" wp14:editId="63CAA658">
            <wp:extent cx="5080000" cy="3352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78" w:rsidRPr="005B2478" w:rsidRDefault="00D0008B" w:rsidP="00F06FD1">
      <w:pPr>
        <w:rPr>
          <w:rFonts w:ascii="Heiti SC Medium" w:eastAsia="Heiti SC Medium" w:hAnsi="Heiti SC Medium" w:cs="Noto Nastaliq Urdu"/>
        </w:rPr>
      </w:pPr>
      <w:r>
        <w:rPr>
          <w:noProof/>
        </w:rPr>
        <w:drawing>
          <wp:inline distT="0" distB="0" distL="0" distR="0" wp14:anchorId="4AD04386" wp14:editId="32BB45DB">
            <wp:extent cx="5245240" cy="3476730"/>
            <wp:effectExtent l="0" t="0" r="12700" b="15875"/>
            <wp:docPr id="11" name="圖表 11">
              <a:extLst xmlns:a="http://schemas.openxmlformats.org/drawingml/2006/main">
                <a:ext uri="{FF2B5EF4-FFF2-40B4-BE49-F238E27FC236}">
                  <a16:creationId xmlns:a16="http://schemas.microsoft.com/office/drawing/2014/main" id="{D21E6741-6E9C-AD43-BF8D-FEC38AD52E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7F18" w:rsidRPr="005B2478" w:rsidRDefault="00007F18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energy計算方式：</w:t>
      </w:r>
    </w:p>
    <w:p w:rsidR="00007F18" w:rsidRPr="005B2478" w:rsidRDefault="00007F18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SLC:</w:t>
      </w:r>
    </w:p>
    <w:p w:rsidR="00007F18" w:rsidRPr="005B2478" w:rsidRDefault="00007F18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 xml:space="preserve">Write energy </w:t>
      </w:r>
      <w:r w:rsidR="008F048A" w:rsidRPr="005B2478">
        <w:rPr>
          <w:rFonts w:ascii="Heiti SC Medium" w:eastAsia="Heiti SC Medium" w:hAnsi="Heiti SC Medium" w:cs="Noto Nastaliq Urdu" w:hint="cs"/>
        </w:rPr>
        <w:t>+ read energy</w:t>
      </w:r>
      <w:bookmarkStart w:id="2" w:name="_GoBack"/>
      <w:bookmarkEnd w:id="2"/>
    </w:p>
    <w:p w:rsidR="008F048A" w:rsidRPr="005B2478" w:rsidRDefault="008F048A" w:rsidP="00F06FD1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CMLC:</w:t>
      </w:r>
    </w:p>
    <w:p w:rsidR="008F048A" w:rsidRPr="005B2478" w:rsidRDefault="008F048A" w:rsidP="008F048A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(Write TT energy + Write Non-TT energy + Read energy)</w:t>
      </w:r>
    </w:p>
    <w:p w:rsidR="008F048A" w:rsidRPr="005B2478" w:rsidRDefault="008F048A" w:rsidP="008F048A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t>TSTM:</w:t>
      </w:r>
    </w:p>
    <w:p w:rsidR="008F048A" w:rsidRDefault="008F048A" w:rsidP="008F048A">
      <w:pPr>
        <w:rPr>
          <w:rFonts w:ascii="Heiti SC Medium" w:eastAsia="Heiti SC Medium" w:hAnsi="Heiti SC Medium" w:cs="Noto Nastaliq Urdu"/>
        </w:rPr>
      </w:pPr>
      <w:r w:rsidRPr="005B2478">
        <w:rPr>
          <w:rFonts w:ascii="Heiti SC Medium" w:eastAsia="Heiti SC Medium" w:hAnsi="Heiti SC Medium" w:cs="Noto Nastaliq Urdu" w:hint="cs"/>
        </w:rPr>
        <w:lastRenderedPageBreak/>
        <w:t>(Write TT energy + Write Non-TT energy</w:t>
      </w:r>
      <w:r w:rsidR="005B2478">
        <w:rPr>
          <w:rFonts w:ascii="Heiti SC Medium" w:eastAsia="Heiti SC Medium" w:hAnsi="Heiti SC Medium" w:cs="Noto Nastaliq Urdu"/>
        </w:rPr>
        <w:t xml:space="preserve"> + </w:t>
      </w:r>
      <w:r w:rsidR="005B2478" w:rsidRPr="005B2478">
        <w:rPr>
          <w:rFonts w:ascii="Heiti SC Medium" w:eastAsia="Heiti SC Medium" w:hAnsi="Heiti SC Medium" w:cs="Noto Nastaliq Urdu"/>
          <w:highlight w:val="yellow"/>
        </w:rPr>
        <w:t>(Read energy before encode)</w:t>
      </w:r>
      <w:r w:rsidRPr="005B2478">
        <w:rPr>
          <w:rFonts w:ascii="Heiti SC Medium" w:eastAsia="Heiti SC Medium" w:hAnsi="Heiti SC Medium" w:cs="Noto Nastaliq Urdu" w:hint="cs"/>
        </w:rPr>
        <w:t xml:space="preserve"> + Read energy) </w:t>
      </w:r>
    </w:p>
    <w:p w:rsidR="00DD00AE" w:rsidRDefault="00DD00AE" w:rsidP="008F048A">
      <w:pPr>
        <w:rPr>
          <w:rFonts w:ascii="Heiti SC Medium" w:eastAsia="Heiti SC Medium" w:hAnsi="Heiti SC Medium" w:cs="Noto Nastaliq Urdu"/>
        </w:rPr>
      </w:pPr>
      <w:r>
        <w:rPr>
          <w:rFonts w:ascii="Heiti SC Medium" w:eastAsia="Heiti SC Medium" w:hAnsi="Heiti SC Medium" w:cs="Noto Nastaliq Urdu" w:hint="eastAsia"/>
        </w:rPr>
        <w:t>結果分析</w:t>
      </w:r>
      <w:r>
        <w:rPr>
          <w:rFonts w:ascii="Heiti SC Medium" w:eastAsia="Heiti SC Medium" w:hAnsi="Heiti SC Medium" w:cs="Noto Nastaliq Urdu"/>
        </w:rPr>
        <w:t>:</w:t>
      </w:r>
    </w:p>
    <w:p w:rsidR="00DD00AE" w:rsidRDefault="00DD00AE" w:rsidP="00DD00AE">
      <w:pPr>
        <w:pStyle w:val="a3"/>
        <w:numPr>
          <w:ilvl w:val="0"/>
          <w:numId w:val="3"/>
        </w:numPr>
        <w:ind w:leftChars="0"/>
        <w:rPr>
          <w:rFonts w:ascii="Heiti SC Medium" w:eastAsia="Heiti SC Medium" w:hAnsi="Heiti SC Medium" w:cs="Noto Nastaliq Urdu"/>
        </w:rPr>
      </w:pPr>
      <w:r w:rsidRPr="00DD00AE">
        <w:rPr>
          <w:rFonts w:ascii="Heiti SC Medium" w:eastAsia="Heiti SC Medium" w:hAnsi="Heiti SC Medium" w:cs="Noto Nastaliq Urdu" w:hint="eastAsia"/>
        </w:rPr>
        <w:t>以</w:t>
      </w:r>
      <w:r w:rsidRPr="00DD00AE">
        <w:rPr>
          <w:rFonts w:ascii="Heiti SC Medium" w:eastAsia="Heiti SC Medium" w:hAnsi="Heiti SC Medium" w:cs="Noto Nastaliq Urdu"/>
        </w:rPr>
        <w:t>TSTM</w:t>
      </w:r>
      <w:r w:rsidRPr="00DD00AE">
        <w:rPr>
          <w:rFonts w:ascii="Heiti SC Medium" w:eastAsia="Heiti SC Medium" w:hAnsi="Heiti SC Medium" w:cs="Noto Nastaliq Urdu" w:hint="eastAsia"/>
        </w:rPr>
        <w:t>來說，每次要做</w:t>
      </w:r>
      <w:r w:rsidRPr="00DD00AE">
        <w:rPr>
          <w:rFonts w:ascii="Heiti SC Medium" w:eastAsia="Heiti SC Medium" w:hAnsi="Heiti SC Medium" w:cs="Noto Nastaliq Urdu"/>
        </w:rPr>
        <w:t>data</w:t>
      </w:r>
      <w:r w:rsidRPr="00DD00AE">
        <w:rPr>
          <w:rFonts w:ascii="Heiti SC Medium" w:eastAsia="Heiti SC Medium" w:hAnsi="Heiti SC Medium" w:cs="Noto Nastaliq Urdu" w:hint="eastAsia"/>
        </w:rPr>
        <w:t>編碼前都要先做</w:t>
      </w:r>
      <w:r w:rsidRPr="00DD00AE">
        <w:rPr>
          <w:rFonts w:ascii="Heiti SC Medium" w:eastAsia="Heiti SC Medium" w:hAnsi="Heiti SC Medium" w:cs="Noto Nastaliq Urdu"/>
        </w:rPr>
        <w:t>read</w:t>
      </w:r>
      <w:r w:rsidRPr="00DD00AE">
        <w:rPr>
          <w:rFonts w:ascii="Heiti SC Medium" w:eastAsia="Heiti SC Medium" w:hAnsi="Heiti SC Medium" w:cs="Noto Nastaliq Urdu" w:hint="eastAsia"/>
        </w:rPr>
        <w:t>的動作</w:t>
      </w:r>
      <w:r w:rsidRPr="00DD00AE">
        <w:rPr>
          <w:rFonts w:ascii="Heiti SC Medium" w:eastAsia="Heiti SC Medium" w:hAnsi="Heiti SC Medium" w:cs="Noto Nastaliq Urdu"/>
        </w:rPr>
        <w:t>,</w:t>
      </w:r>
      <w:r w:rsidRPr="00DD00AE">
        <w:rPr>
          <w:rFonts w:ascii="Heiti SC Medium" w:eastAsia="Heiti SC Medium" w:hAnsi="Heiti SC Medium" w:cs="Noto Nastaliq Urdu" w:hint="eastAsia"/>
        </w:rPr>
        <w:t>其實這個動作非常耗能</w:t>
      </w:r>
      <w:r>
        <w:rPr>
          <w:rFonts w:ascii="Heiti SC Medium" w:eastAsia="Heiti SC Medium" w:hAnsi="Heiti SC Medium" w:cs="Noto Nastaliq Urdu" w:hint="eastAsia"/>
        </w:rPr>
        <w:t>。</w:t>
      </w:r>
      <w:r w:rsidR="00AA685B">
        <w:rPr>
          <w:rFonts w:ascii="Heiti SC Medium" w:eastAsia="Heiti SC Medium" w:hAnsi="Heiti SC Medium" w:cs="Noto Nastaliq Urdu" w:hint="eastAsia"/>
        </w:rPr>
        <w:t>但是</w:t>
      </w:r>
      <w:r w:rsidR="00AA685B">
        <w:rPr>
          <w:rFonts w:ascii="Heiti SC Medium" w:eastAsia="Heiti SC Medium" w:hAnsi="Heiti SC Medium" w:cs="Noto Nastaliq Urdu"/>
        </w:rPr>
        <w:t>paper</w:t>
      </w:r>
      <w:r w:rsidR="00AA685B">
        <w:rPr>
          <w:rFonts w:ascii="Heiti SC Medium" w:eastAsia="Heiti SC Medium" w:hAnsi="Heiti SC Medium" w:cs="Noto Nastaliq Urdu" w:hint="eastAsia"/>
        </w:rPr>
        <w:t>上</w:t>
      </w:r>
      <w:r w:rsidR="00AA685B">
        <w:rPr>
          <w:rFonts w:ascii="Heiti SC Medium" w:eastAsia="Heiti SC Medium" w:hAnsi="Heiti SC Medium" w:cs="Noto Nastaliq Urdu"/>
        </w:rPr>
        <w:t>TSTM</w:t>
      </w:r>
      <w:r w:rsidR="00AA685B">
        <w:rPr>
          <w:rFonts w:ascii="Heiti SC Medium" w:eastAsia="Heiti SC Medium" w:hAnsi="Heiti SC Medium" w:cs="Noto Nastaliq Urdu" w:hint="eastAsia"/>
        </w:rPr>
        <w:t>都只高出</w:t>
      </w:r>
      <w:r w:rsidR="00AA685B">
        <w:rPr>
          <w:rFonts w:ascii="Heiti SC Medium" w:eastAsia="Heiti SC Medium" w:hAnsi="Heiti SC Medium" w:cs="Noto Nastaliq Urdu"/>
        </w:rPr>
        <w:t>CMLC</w:t>
      </w:r>
      <w:r w:rsidR="00AA685B">
        <w:rPr>
          <w:rFonts w:ascii="Heiti SC Medium" w:eastAsia="Heiti SC Medium" w:hAnsi="Heiti SC Medium" w:cs="Noto Nastaliq Urdu" w:hint="eastAsia"/>
        </w:rPr>
        <w:t>一點點</w:t>
      </w:r>
      <w:r w:rsidR="00AA685B">
        <w:rPr>
          <w:rFonts w:ascii="Heiti SC Medium" w:eastAsia="Heiti SC Medium" w:hAnsi="Heiti SC Medium" w:cs="Noto Nastaliq Urdu"/>
        </w:rPr>
        <w:t>,</w:t>
      </w:r>
      <w:r w:rsidR="00AA685B">
        <w:rPr>
          <w:rFonts w:ascii="Heiti SC Medium" w:eastAsia="Heiti SC Medium" w:hAnsi="Heiti SC Medium" w:cs="Noto Nastaliq Urdu" w:hint="eastAsia"/>
        </w:rPr>
        <w:t>這點讓我覺得很不合理。</w:t>
      </w:r>
    </w:p>
    <w:p w:rsidR="006A784A" w:rsidRPr="0089163D" w:rsidRDefault="00DD00AE" w:rsidP="00F06FD1">
      <w:pPr>
        <w:pStyle w:val="a3"/>
        <w:numPr>
          <w:ilvl w:val="0"/>
          <w:numId w:val="3"/>
        </w:numPr>
        <w:ind w:leftChars="0"/>
        <w:rPr>
          <w:rFonts w:ascii="Heiti SC Medium" w:eastAsia="Heiti SC Medium" w:hAnsi="Heiti SC Medium" w:cs="Noto Nastaliq Urdu"/>
        </w:rPr>
        <w:sectPr w:rsidR="006A784A" w:rsidRPr="0089163D" w:rsidSect="00C413F7"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  <w:r>
        <w:rPr>
          <w:rFonts w:ascii="Heiti SC Medium" w:eastAsia="Heiti SC Medium" w:hAnsi="Heiti SC Medium" w:cs="Noto Nastaliq Urdu"/>
        </w:rPr>
        <w:t>Paper</w:t>
      </w:r>
      <w:r>
        <w:rPr>
          <w:rFonts w:ascii="Heiti SC Medium" w:eastAsia="Heiti SC Medium" w:hAnsi="Heiti SC Medium" w:cs="Noto Nastaliq Urdu" w:hint="eastAsia"/>
        </w:rPr>
        <w:t>上有些</w:t>
      </w:r>
      <w:r>
        <w:rPr>
          <w:rFonts w:ascii="Heiti SC Medium" w:eastAsia="Heiti SC Medium" w:hAnsi="Heiti SC Medium" w:cs="Noto Nastaliq Urdu"/>
        </w:rPr>
        <w:t>trace TSTM</w:t>
      </w:r>
      <w:r>
        <w:rPr>
          <w:rFonts w:ascii="Heiti SC Medium" w:eastAsia="Heiti SC Medium" w:hAnsi="Heiti SC Medium" w:cs="Noto Nastaliq Urdu" w:hint="eastAsia"/>
        </w:rPr>
        <w:t>的</w:t>
      </w:r>
      <w:r>
        <w:rPr>
          <w:rFonts w:ascii="Heiti SC Medium" w:eastAsia="Heiti SC Medium" w:hAnsi="Heiti SC Medium" w:cs="Noto Nastaliq Urdu"/>
        </w:rPr>
        <w:t>energy</w:t>
      </w:r>
      <w:r w:rsidR="008D19D0">
        <w:rPr>
          <w:rFonts w:ascii="Heiti SC Medium" w:eastAsia="Heiti SC Medium" w:hAnsi="Heiti SC Medium" w:cs="Noto Nastaliq Urdu"/>
        </w:rPr>
        <w:t xml:space="preserve"> </w:t>
      </w:r>
      <w:r>
        <w:rPr>
          <w:rFonts w:ascii="Heiti SC Medium" w:eastAsia="Heiti SC Medium" w:hAnsi="Heiti SC Medium" w:cs="Noto Nastaliq Urdu"/>
        </w:rPr>
        <w:t>&lt; CML</w:t>
      </w:r>
      <w:r>
        <w:rPr>
          <w:rFonts w:ascii="Heiti SC Medium" w:eastAsia="Heiti SC Medium" w:hAnsi="Heiti SC Medium" w:cs="Noto Nastaliq Urdu" w:hint="eastAsia"/>
        </w:rPr>
        <w:t>C</w:t>
      </w:r>
      <w:r>
        <w:rPr>
          <w:rFonts w:ascii="Heiti SC Medium" w:eastAsia="Heiti SC Medium" w:hAnsi="Heiti SC Medium" w:cs="Noto Nastaliq Urdu"/>
        </w:rPr>
        <w:t xml:space="preserve"> energy,</w:t>
      </w:r>
      <w:r>
        <w:rPr>
          <w:rFonts w:ascii="Heiti SC Medium" w:eastAsia="Heiti SC Medium" w:hAnsi="Heiti SC Medium" w:cs="Noto Nastaliq Urdu" w:hint="eastAsia"/>
        </w:rPr>
        <w:t>這部分我比較不確定為什麼，因為</w:t>
      </w:r>
      <w:r w:rsidRPr="005B2478">
        <w:rPr>
          <w:rFonts w:ascii="Heiti SC Medium" w:eastAsia="Heiti SC Medium" w:hAnsi="Heiti SC Medium" w:cs="Noto Nastaliq Urdu"/>
          <w:highlight w:val="yellow"/>
        </w:rPr>
        <w:t>(Read energy before encode)</w:t>
      </w:r>
      <w:r w:rsidRPr="00DD00AE">
        <w:rPr>
          <w:rFonts w:ascii="Heiti SC Medium" w:eastAsia="Heiti SC Medium" w:hAnsi="Heiti SC Medium" w:cs="Noto Nastaliq Urdu" w:hint="eastAsia"/>
        </w:rPr>
        <w:t>這邊所造成</w:t>
      </w:r>
      <w:r w:rsidRPr="00DD00AE">
        <w:rPr>
          <w:rFonts w:ascii="Heiti SC Medium" w:eastAsia="Heiti SC Medium" w:hAnsi="Heiti SC Medium" w:cs="Noto Nastaliq Urdu"/>
        </w:rPr>
        <w:t>overhead</w:t>
      </w:r>
      <w:r>
        <w:rPr>
          <w:rFonts w:ascii="Heiti SC Medium" w:eastAsia="Heiti SC Medium" w:hAnsi="Heiti SC Medium" w:cs="Noto Nastaliq Urdu" w:hint="eastAsia"/>
        </w:rPr>
        <w:t>遠遠大於</w:t>
      </w:r>
      <w:r>
        <w:rPr>
          <w:rFonts w:ascii="Heiti SC Medium" w:eastAsia="Heiti SC Medium" w:hAnsi="Heiti SC Medium" w:cs="Noto Nastaliq Urdu"/>
        </w:rPr>
        <w:t>CMLC</w:t>
      </w:r>
      <w:r>
        <w:rPr>
          <w:rFonts w:ascii="Heiti SC Medium" w:eastAsia="Heiti SC Medium" w:hAnsi="Heiti SC Medium" w:cs="Noto Nastaliq Urdu" w:hint="eastAsia"/>
        </w:rPr>
        <w:t>所以我目前無法做出這個結果</w:t>
      </w:r>
      <w:r w:rsidR="00AA685B">
        <w:rPr>
          <w:rFonts w:ascii="Heiti SC Medium" w:eastAsia="Heiti SC Medium" w:hAnsi="Heiti SC Medium" w:cs="Noto Nastaliq Urdu" w:hint="eastAsia"/>
        </w:rPr>
        <w:t>。</w:t>
      </w:r>
    </w:p>
    <w:p w:rsidR="00DD00AE" w:rsidRDefault="006A784A" w:rsidP="00F06FD1">
      <w:pPr>
        <w:rPr>
          <w:rFonts w:ascii="Heiti SC Medium" w:eastAsia="Heiti SC Medium" w:hAnsi="Heiti SC Medium" w:cs="Noto Nastaliq Urdu"/>
        </w:rPr>
      </w:pPr>
      <w:r>
        <w:rPr>
          <w:rFonts w:ascii="Heiti SC Medium" w:eastAsia="Heiti SC Medium" w:hAnsi="Heiti SC Medium" w:cs="Noto Nastaliq Urdu" w:hint="eastAsia"/>
        </w:rPr>
        <w:lastRenderedPageBreak/>
        <w:t>總結：</w:t>
      </w:r>
    </w:p>
    <w:p w:rsidR="006A784A" w:rsidRPr="00157EC1" w:rsidRDefault="006A784A" w:rsidP="00F06FD1">
      <w:pPr>
        <w:rPr>
          <w:rFonts w:ascii="Heiti SC Medium" w:eastAsia="Heiti SC Medium" w:hAnsi="Heiti SC Medium" w:cs="Noto Nastaliq Urdu"/>
          <w:u w:val="single"/>
        </w:rPr>
      </w:pPr>
      <w:r w:rsidRPr="00157EC1">
        <w:rPr>
          <w:rFonts w:ascii="Heiti SC Medium" w:eastAsia="Heiti SC Medium" w:hAnsi="Heiti SC Medium" w:cs="Noto Nastaliq Urdu" w:hint="eastAsia"/>
          <w:u w:val="single"/>
        </w:rPr>
        <w:t>暑期目標＆計畫:</w:t>
      </w:r>
    </w:p>
    <w:p w:rsidR="00BE6877" w:rsidRDefault="006A784A" w:rsidP="00F06FD1">
      <w:pPr>
        <w:rPr>
          <w:rFonts w:ascii="Heiti SC Medium" w:eastAsia="Heiti SC Medium" w:hAnsi="Heiti SC Medium" w:cs="Noto Nastaliq Urdu"/>
        </w:rPr>
      </w:pPr>
      <w:r>
        <w:rPr>
          <w:rFonts w:ascii="Heiti SC Medium" w:eastAsia="Heiti SC Medium" w:hAnsi="Heiti SC Medium" w:cs="Noto Nastaliq Urdu"/>
        </w:rPr>
        <w:t>TSTM</w:t>
      </w:r>
      <w:r>
        <w:rPr>
          <w:rFonts w:ascii="Heiti SC Medium" w:eastAsia="Heiti SC Medium" w:hAnsi="Heiti SC Medium" w:cs="Noto Nastaliq Urdu" w:hint="eastAsia"/>
        </w:rPr>
        <w:t>方法實現，了解</w:t>
      </w:r>
      <w:r>
        <w:rPr>
          <w:rFonts w:ascii="Heiti SC Medium" w:eastAsia="Heiti SC Medium" w:hAnsi="Heiti SC Medium" w:cs="Noto Nastaliq Urdu"/>
        </w:rPr>
        <w:t>cache</w:t>
      </w:r>
      <w:r>
        <w:rPr>
          <w:rFonts w:ascii="Heiti SC Medium" w:eastAsia="Heiti SC Medium" w:hAnsi="Heiti SC Medium" w:cs="Noto Nastaliq Urdu" w:hint="eastAsia"/>
        </w:rPr>
        <w:t>如何運作並且將其實作後</w:t>
      </w:r>
      <w:r w:rsidR="00BE6877">
        <w:rPr>
          <w:rFonts w:ascii="Heiti SC Medium" w:eastAsia="Heiti SC Medium" w:hAnsi="Heiti SC Medium" w:cs="Noto Nastaliq Urdu" w:hint="eastAsia"/>
        </w:rPr>
        <w:t>加入p</w:t>
      </w:r>
      <w:r w:rsidR="00BE6877">
        <w:rPr>
          <w:rFonts w:ascii="Heiti SC Medium" w:eastAsia="Heiti SC Medium" w:hAnsi="Heiti SC Medium" w:cs="Noto Nastaliq Urdu"/>
        </w:rPr>
        <w:t>aper</w:t>
      </w:r>
      <w:r w:rsidR="00BE6877">
        <w:rPr>
          <w:rFonts w:ascii="Heiti SC Medium" w:eastAsia="Heiti SC Medium" w:hAnsi="Heiti SC Medium" w:cs="Noto Nastaliq Urdu" w:hint="eastAsia"/>
        </w:rPr>
        <w:t>方法嘗試是否能將其實現。</w:t>
      </w:r>
    </w:p>
    <w:p w:rsidR="00BE6877" w:rsidRPr="00157EC1" w:rsidRDefault="00BE6877" w:rsidP="00F06FD1">
      <w:pPr>
        <w:rPr>
          <w:rFonts w:ascii="Heiti SC Medium" w:eastAsia="Heiti SC Medium" w:hAnsi="Heiti SC Medium" w:cs="Noto Nastaliq Urdu"/>
          <w:u w:val="single"/>
        </w:rPr>
      </w:pPr>
      <w:r w:rsidRPr="00157EC1">
        <w:rPr>
          <w:rFonts w:ascii="Heiti SC Medium" w:eastAsia="Heiti SC Medium" w:hAnsi="Heiti SC Medium" w:cs="Noto Nastaliq Urdu" w:hint="eastAsia"/>
          <w:u w:val="single"/>
        </w:rPr>
        <w:t>遇到的困難與解決方法：</w:t>
      </w:r>
    </w:p>
    <w:p w:rsidR="00BE6877" w:rsidRDefault="00BE6877" w:rsidP="00F06FD1">
      <w:pPr>
        <w:rPr>
          <w:rFonts w:ascii="Heiti SC Medium" w:eastAsia="Heiti SC Medium" w:hAnsi="Heiti SC Medium" w:cs="Noto Nastaliq Urdu"/>
        </w:rPr>
      </w:pPr>
      <w:r>
        <w:rPr>
          <w:rFonts w:ascii="Heiti SC Medium" w:eastAsia="Heiti SC Medium" w:hAnsi="Heiti SC Medium" w:cs="Noto Nastaliq Urdu" w:hint="eastAsia"/>
        </w:rPr>
        <w:t>起初讀</w:t>
      </w:r>
      <w:r>
        <w:rPr>
          <w:rFonts w:ascii="Heiti SC Medium" w:eastAsia="Heiti SC Medium" w:hAnsi="Heiti SC Medium" w:cs="Noto Nastaliq Urdu"/>
        </w:rPr>
        <w:t>paper</w:t>
      </w:r>
      <w:r>
        <w:rPr>
          <w:rFonts w:ascii="Heiti SC Medium" w:eastAsia="Heiti SC Medium" w:hAnsi="Heiti SC Medium" w:cs="Noto Nastaliq Urdu" w:hint="eastAsia"/>
        </w:rPr>
        <w:t>的時候其實對</w:t>
      </w:r>
      <w:r>
        <w:rPr>
          <w:rFonts w:ascii="Heiti SC Medium" w:eastAsia="Heiti SC Medium" w:hAnsi="Heiti SC Medium" w:cs="Noto Nastaliq Urdu"/>
        </w:rPr>
        <w:t>cache</w:t>
      </w:r>
      <w:r>
        <w:rPr>
          <w:rFonts w:ascii="Heiti SC Medium" w:eastAsia="Heiti SC Medium" w:hAnsi="Heiti SC Medium" w:cs="Noto Nastaliq Urdu" w:hint="eastAsia"/>
        </w:rPr>
        <w:t>的架構非常陌生，之前都只是</w:t>
      </w:r>
      <w:r w:rsidR="00157EC1">
        <w:rPr>
          <w:rFonts w:ascii="Heiti SC Medium" w:eastAsia="Heiti SC Medium" w:hAnsi="Heiti SC Medium" w:cs="Noto Nastaliq Urdu" w:hint="eastAsia"/>
        </w:rPr>
        <w:t>課堂上聽過大概的架構，並沒有很仔細的去研究那些</w:t>
      </w:r>
      <w:r w:rsidR="00157EC1">
        <w:rPr>
          <w:rFonts w:ascii="Heiti SC Medium" w:eastAsia="Heiti SC Medium" w:hAnsi="Heiti SC Medium" w:cs="Noto Nastaliq Urdu"/>
        </w:rPr>
        <w:t>inclusive/</w:t>
      </w:r>
      <w:r w:rsidR="00157EC1">
        <w:rPr>
          <w:rFonts w:ascii="Heiti SC Medium" w:eastAsia="Heiti SC Medium" w:hAnsi="Heiti SC Medium" w:cs="Noto Nastaliq Urdu" w:hint="eastAsia"/>
        </w:rPr>
        <w:t>n</w:t>
      </w:r>
      <w:r w:rsidR="00157EC1">
        <w:rPr>
          <w:rFonts w:ascii="Heiti SC Medium" w:eastAsia="Heiti SC Medium" w:hAnsi="Heiti SC Medium" w:cs="Noto Nastaliq Urdu"/>
        </w:rPr>
        <w:t>on-inclusive cache</w:t>
      </w:r>
      <w:r w:rsidR="00157EC1">
        <w:rPr>
          <w:rFonts w:ascii="Heiti SC Medium" w:eastAsia="Heiti SC Medium" w:hAnsi="Heiti SC Medium" w:cs="Noto Nastaliq Urdu" w:hint="eastAsia"/>
        </w:rPr>
        <w:t>或是</w:t>
      </w:r>
      <w:r w:rsidR="00157EC1">
        <w:rPr>
          <w:rFonts w:ascii="Heiti SC Medium" w:eastAsia="Heiti SC Medium" w:hAnsi="Heiti SC Medium" w:cs="Noto Nastaliq Urdu"/>
        </w:rPr>
        <w:t>write back/through</w:t>
      </w:r>
      <w:r w:rsidR="00157EC1">
        <w:rPr>
          <w:rFonts w:ascii="Heiti SC Medium" w:eastAsia="Heiti SC Medium" w:hAnsi="Heiti SC Medium" w:cs="Noto Nastaliq Urdu" w:hint="eastAsia"/>
        </w:rPr>
        <w:t>機制等等。所以在實作</w:t>
      </w:r>
      <w:r w:rsidR="00157EC1">
        <w:rPr>
          <w:rFonts w:ascii="Heiti SC Medium" w:eastAsia="Heiti SC Medium" w:hAnsi="Heiti SC Medium" w:cs="Noto Nastaliq Urdu"/>
        </w:rPr>
        <w:t>cache</w:t>
      </w:r>
      <w:r w:rsidR="00157EC1">
        <w:rPr>
          <w:rFonts w:ascii="Heiti SC Medium" w:eastAsia="Heiti SC Medium" w:hAnsi="Heiti SC Medium" w:cs="Noto Nastaliq Urdu" w:hint="eastAsia"/>
        </w:rPr>
        <w:t>的時候有遇到蠻多細節需要討論的部分</w:t>
      </w:r>
      <w:r w:rsidR="00157EC1">
        <w:rPr>
          <w:rFonts w:ascii="Heiti SC Medium" w:eastAsia="Heiti SC Medium" w:hAnsi="Heiti SC Medium" w:cs="Noto Nastaliq Urdu"/>
        </w:rPr>
        <w:t>,</w:t>
      </w:r>
      <w:r w:rsidR="00157EC1">
        <w:rPr>
          <w:rFonts w:ascii="Heiti SC Medium" w:eastAsia="Heiti SC Medium" w:hAnsi="Heiti SC Medium" w:cs="Noto Nastaliq Urdu" w:hint="eastAsia"/>
        </w:rPr>
        <w:t>透過大家的討論多次的修正，ㄧ再修改流程圖及程式架構的部分，才完成了這次的實作練習。</w:t>
      </w:r>
    </w:p>
    <w:p w:rsidR="00BE6877" w:rsidRPr="00157EC1" w:rsidRDefault="00BE6877" w:rsidP="00F06FD1">
      <w:pPr>
        <w:rPr>
          <w:rFonts w:ascii="Heiti SC Medium" w:eastAsia="Heiti SC Medium" w:hAnsi="Heiti SC Medium" w:cs="Noto Nastaliq Urdu"/>
          <w:u w:val="single"/>
        </w:rPr>
      </w:pPr>
      <w:r w:rsidRPr="00157EC1">
        <w:rPr>
          <w:rFonts w:ascii="Heiti SC Medium" w:eastAsia="Heiti SC Medium" w:hAnsi="Heiti SC Medium" w:cs="Noto Nastaliq Urdu" w:hint="eastAsia"/>
          <w:u w:val="single"/>
        </w:rPr>
        <w:t>心得感想：</w:t>
      </w:r>
    </w:p>
    <w:p w:rsidR="00BE6877" w:rsidRDefault="00BE6877" w:rsidP="00F06FD1">
      <w:pPr>
        <w:rPr>
          <w:rFonts w:ascii="Heiti SC Medium" w:eastAsia="Heiti SC Medium" w:hAnsi="Heiti SC Medium" w:cs="Noto Nastaliq Urdu"/>
        </w:rPr>
      </w:pPr>
      <w:r>
        <w:rPr>
          <w:rFonts w:ascii="Heiti SC Medium" w:eastAsia="Heiti SC Medium" w:hAnsi="Heiti SC Medium" w:cs="Noto Nastaliq Urdu" w:hint="eastAsia"/>
        </w:rPr>
        <w:t>暑假的東西對我來說得確難度不低</w:t>
      </w:r>
      <w:r>
        <w:rPr>
          <w:rFonts w:ascii="Heiti SC Medium" w:eastAsia="Heiti SC Medium" w:hAnsi="Heiti SC Medium" w:cs="Noto Nastaliq Urdu"/>
        </w:rPr>
        <w:t>,</w:t>
      </w:r>
      <w:r w:rsidR="00157EC1">
        <w:rPr>
          <w:rFonts w:ascii="Heiti SC Medium" w:eastAsia="Heiti SC Medium" w:hAnsi="Heiti SC Medium" w:cs="Noto Nastaliq Urdu" w:hint="eastAsia"/>
        </w:rPr>
        <w:t>但好在有碩一同學們一起討論研究實作方法，真的給了我很大的幫助，但有點可惜的就是比較少時間大家聚在一起討論。過了這個暑假學到最多的東西，大概就是</w:t>
      </w:r>
      <w:r w:rsidR="00157EC1">
        <w:rPr>
          <w:rFonts w:ascii="Heiti SC Medium" w:eastAsia="Heiti SC Medium" w:hAnsi="Heiti SC Medium" w:cs="Noto Nastaliq Urdu"/>
        </w:rPr>
        <w:t>two-level</w:t>
      </w:r>
      <w:r w:rsidR="00157EC1">
        <w:rPr>
          <w:rFonts w:ascii="Heiti SC Medium" w:eastAsia="Heiti SC Medium" w:hAnsi="Heiti SC Medium" w:cs="Noto Nastaliq Urdu" w:hint="eastAsia"/>
        </w:rPr>
        <w:t xml:space="preserve"> </w:t>
      </w:r>
      <w:r w:rsidR="00157EC1">
        <w:rPr>
          <w:rFonts w:ascii="Heiti SC Medium" w:eastAsia="Heiti SC Medium" w:hAnsi="Heiti SC Medium" w:cs="Noto Nastaliq Urdu"/>
        </w:rPr>
        <w:t>cache</w:t>
      </w:r>
      <w:r w:rsidR="00157EC1">
        <w:rPr>
          <w:rFonts w:ascii="Heiti SC Medium" w:eastAsia="Heiti SC Medium" w:hAnsi="Heiti SC Medium" w:cs="Noto Nastaliq Urdu" w:hint="eastAsia"/>
        </w:rPr>
        <w:t>的所有詳細機制</w:t>
      </w:r>
      <w:r w:rsidR="00157EC1">
        <w:rPr>
          <w:rFonts w:ascii="Heiti SC Medium" w:eastAsia="Heiti SC Medium" w:hAnsi="Heiti SC Medium" w:cs="Noto Nastaliq Urdu"/>
        </w:rPr>
        <w:t>,</w:t>
      </w:r>
      <w:r w:rsidR="00157EC1">
        <w:rPr>
          <w:rFonts w:ascii="Heiti SC Medium" w:eastAsia="Heiti SC Medium" w:hAnsi="Heiti SC Medium" w:cs="Noto Nastaliq Urdu" w:hint="eastAsia"/>
        </w:rPr>
        <w:t>還有學到</w:t>
      </w:r>
      <w:r w:rsidR="00DD4AD6">
        <w:rPr>
          <w:rFonts w:ascii="Heiti SC Medium" w:eastAsia="Heiti SC Medium" w:hAnsi="Heiti SC Medium" w:cs="Noto Nastaliq Urdu" w:hint="eastAsia"/>
        </w:rPr>
        <w:t>未來自己</w:t>
      </w:r>
      <w:r w:rsidR="00157EC1">
        <w:rPr>
          <w:rFonts w:ascii="Heiti SC Medium" w:eastAsia="Heiti SC Medium" w:hAnsi="Heiti SC Medium" w:cs="Noto Nastaliq Urdu" w:hint="eastAsia"/>
        </w:rPr>
        <w:t>可能可以怎麼去設計實驗，以及</w:t>
      </w:r>
      <w:r w:rsidR="0091111F">
        <w:rPr>
          <w:rFonts w:ascii="Heiti SC Medium" w:eastAsia="Heiti SC Medium" w:hAnsi="Heiti SC Medium" w:cs="Noto Nastaliq Urdu" w:hint="eastAsia"/>
        </w:rPr>
        <w:t>可以</w:t>
      </w:r>
      <w:r w:rsidR="00DD4AD6">
        <w:rPr>
          <w:rFonts w:ascii="Heiti SC Medium" w:eastAsia="Heiti SC Medium" w:hAnsi="Heiti SC Medium" w:cs="Noto Nastaliq Urdu" w:hint="eastAsia"/>
        </w:rPr>
        <w:t>何種圖表</w:t>
      </w:r>
      <w:r w:rsidR="00DD4AD6">
        <w:rPr>
          <w:rFonts w:ascii="Heiti SC Medium" w:eastAsia="Heiti SC Medium" w:hAnsi="Heiti SC Medium" w:cs="Noto Nastaliq Urdu"/>
        </w:rPr>
        <w:t>(Ex.</w:t>
      </w:r>
      <w:r w:rsidR="00DD4AD6">
        <w:rPr>
          <w:rFonts w:ascii="Heiti SC Medium" w:eastAsia="Heiti SC Medium" w:hAnsi="Heiti SC Medium" w:cs="Noto Nastaliq Urdu" w:hint="eastAsia"/>
        </w:rPr>
        <w:t xml:space="preserve"> </w:t>
      </w:r>
      <w:r w:rsidR="00DD4AD6">
        <w:rPr>
          <w:rFonts w:ascii="Heiti SC Medium" w:eastAsia="Heiti SC Medium" w:hAnsi="Heiti SC Medium" w:cs="Noto Nastaliq Urdu"/>
        </w:rPr>
        <w:t>Energy…)</w:t>
      </w:r>
      <w:r w:rsidR="00157EC1">
        <w:rPr>
          <w:rFonts w:ascii="Heiti SC Medium" w:eastAsia="Heiti SC Medium" w:hAnsi="Heiti SC Medium" w:cs="Noto Nastaliq Urdu" w:hint="eastAsia"/>
        </w:rPr>
        <w:t>去</w:t>
      </w:r>
      <w:r w:rsidR="00DD4AD6">
        <w:rPr>
          <w:rFonts w:ascii="Heiti SC Medium" w:eastAsia="Heiti SC Medium" w:hAnsi="Heiti SC Medium" w:cs="Noto Nastaliq Urdu" w:hint="eastAsia"/>
        </w:rPr>
        <w:t>呈現並</w:t>
      </w:r>
      <w:r w:rsidR="00157EC1">
        <w:rPr>
          <w:rFonts w:ascii="Heiti SC Medium" w:eastAsia="Heiti SC Medium" w:hAnsi="Heiti SC Medium" w:cs="Noto Nastaliq Urdu" w:hint="eastAsia"/>
        </w:rPr>
        <w:t>說服別人</w:t>
      </w:r>
      <w:r w:rsidR="00DD4AD6">
        <w:rPr>
          <w:rFonts w:ascii="Heiti SC Medium" w:eastAsia="Heiti SC Medium" w:hAnsi="Heiti SC Medium" w:cs="Noto Nastaliq Urdu" w:hint="eastAsia"/>
        </w:rPr>
        <w:t>提出的</w:t>
      </w:r>
      <w:r w:rsidR="00157EC1">
        <w:rPr>
          <w:rFonts w:ascii="Heiti SC Medium" w:eastAsia="Heiti SC Medium" w:hAnsi="Heiti SC Medium" w:cs="Noto Nastaliq Urdu" w:hint="eastAsia"/>
        </w:rPr>
        <w:t>方法有</w:t>
      </w:r>
      <w:r w:rsidR="00DD4AD6">
        <w:rPr>
          <w:rFonts w:ascii="Heiti SC Medium" w:eastAsia="Heiti SC Medium" w:hAnsi="Heiti SC Medium" w:cs="Noto Nastaliq Urdu" w:hint="eastAsia"/>
        </w:rPr>
        <w:t>讓問題得到改善。</w:t>
      </w:r>
    </w:p>
    <w:p w:rsidR="00157EC1" w:rsidRPr="00157EC1" w:rsidRDefault="00157EC1" w:rsidP="00F06FD1">
      <w:pPr>
        <w:rPr>
          <w:rFonts w:ascii="Heiti SC Medium" w:eastAsia="Heiti SC Medium" w:hAnsi="Heiti SC Medium" w:cs="Noto Nastaliq Urdu"/>
          <w:u w:val="single"/>
        </w:rPr>
      </w:pPr>
      <w:r w:rsidRPr="00157EC1">
        <w:rPr>
          <w:rFonts w:ascii="Heiti SC Medium" w:eastAsia="Heiti SC Medium" w:hAnsi="Heiti SC Medium" w:cs="Noto Nastaliq Urdu" w:hint="eastAsia"/>
          <w:u w:val="single"/>
        </w:rPr>
        <w:t>建議：</w:t>
      </w:r>
    </w:p>
    <w:p w:rsidR="00157EC1" w:rsidRPr="00157EC1" w:rsidRDefault="00157EC1" w:rsidP="00F06FD1">
      <w:pPr>
        <w:rPr>
          <w:rFonts w:ascii="Heiti SC Medium" w:eastAsia="Heiti SC Medium" w:hAnsi="Heiti SC Medium" w:cs="Noto Nastaliq Urdu"/>
        </w:rPr>
      </w:pPr>
      <w:r>
        <w:rPr>
          <w:rFonts w:ascii="Heiti SC Medium" w:eastAsia="Heiti SC Medium" w:hAnsi="Heiti SC Medium" w:cs="Noto Nastaliq Urdu" w:hint="eastAsia"/>
        </w:rPr>
        <w:t>若下屆學弟妹也會跟我們做類似的東西</w:t>
      </w:r>
      <w:r>
        <w:rPr>
          <w:rFonts w:ascii="Heiti SC Medium" w:eastAsia="Heiti SC Medium" w:hAnsi="Heiti SC Medium" w:cs="Noto Nastaliq Urdu"/>
        </w:rPr>
        <w:t>,</w:t>
      </w:r>
      <w:r>
        <w:rPr>
          <w:rFonts w:ascii="Heiti SC Medium" w:eastAsia="Heiti SC Medium" w:hAnsi="Heiti SC Medium" w:cs="Noto Nastaliq Urdu" w:hint="eastAsia"/>
        </w:rPr>
        <w:t>建議</w:t>
      </w:r>
      <w:r w:rsidR="00DA0EC9">
        <w:rPr>
          <w:rFonts w:ascii="Heiti SC Medium" w:eastAsia="Heiti SC Medium" w:hAnsi="Heiti SC Medium" w:cs="Noto Nastaliq Urdu" w:hint="eastAsia"/>
        </w:rPr>
        <w:t>可以讓他們不去實習，在實驗室一起做比較方便討論</w:t>
      </w:r>
      <w:r>
        <w:rPr>
          <w:rFonts w:ascii="Heiti SC Medium" w:eastAsia="Heiti SC Medium" w:hAnsi="Heiti SC Medium" w:cs="Noto Nastaliq Urdu" w:hint="eastAsia"/>
        </w:rPr>
        <w:t>～</w:t>
      </w:r>
    </w:p>
    <w:p w:rsidR="006A784A" w:rsidRPr="005B2478" w:rsidRDefault="006A784A" w:rsidP="00F06FD1">
      <w:pPr>
        <w:rPr>
          <w:rFonts w:ascii="Heiti SC Medium" w:eastAsia="Heiti SC Medium" w:hAnsi="Heiti SC Medium" w:cs="Noto Nastaliq Urdu"/>
        </w:rPr>
      </w:pPr>
    </w:p>
    <w:sectPr w:rsidR="006A784A" w:rsidRPr="005B2478" w:rsidSect="00C413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Noto Nastaliq Urdu">
    <w:panose1 w:val="020B0502040504020204"/>
    <w:charset w:val="B2"/>
    <w:family w:val="swiss"/>
    <w:pitch w:val="variable"/>
    <w:sig w:usb0="00002001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ACE"/>
    <w:multiLevelType w:val="hybridMultilevel"/>
    <w:tmpl w:val="361A0198"/>
    <w:lvl w:ilvl="0" w:tplc="0D0CE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CD2669"/>
    <w:multiLevelType w:val="hybridMultilevel"/>
    <w:tmpl w:val="80ACE12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0B64D7"/>
    <w:multiLevelType w:val="hybridMultilevel"/>
    <w:tmpl w:val="CB80813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796E01"/>
    <w:multiLevelType w:val="hybridMultilevel"/>
    <w:tmpl w:val="DC60E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30029F"/>
    <w:multiLevelType w:val="hybridMultilevel"/>
    <w:tmpl w:val="8F4C02C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D7"/>
    <w:rsid w:val="00007F18"/>
    <w:rsid w:val="000B5A23"/>
    <w:rsid w:val="00155E54"/>
    <w:rsid w:val="00157EC1"/>
    <w:rsid w:val="0019435C"/>
    <w:rsid w:val="001A7143"/>
    <w:rsid w:val="00246C4F"/>
    <w:rsid w:val="002549D0"/>
    <w:rsid w:val="002A4C85"/>
    <w:rsid w:val="002D5D26"/>
    <w:rsid w:val="00315627"/>
    <w:rsid w:val="00353092"/>
    <w:rsid w:val="00413920"/>
    <w:rsid w:val="00446CD1"/>
    <w:rsid w:val="004576C9"/>
    <w:rsid w:val="00593C69"/>
    <w:rsid w:val="005B2478"/>
    <w:rsid w:val="005D1F9E"/>
    <w:rsid w:val="005E7759"/>
    <w:rsid w:val="0064720C"/>
    <w:rsid w:val="00682D2C"/>
    <w:rsid w:val="006A784A"/>
    <w:rsid w:val="006B2ECB"/>
    <w:rsid w:val="00782B7D"/>
    <w:rsid w:val="0085264C"/>
    <w:rsid w:val="0089163D"/>
    <w:rsid w:val="008D19D0"/>
    <w:rsid w:val="008F048A"/>
    <w:rsid w:val="0091111F"/>
    <w:rsid w:val="00932C41"/>
    <w:rsid w:val="0097668A"/>
    <w:rsid w:val="009E634F"/>
    <w:rsid w:val="00AA685B"/>
    <w:rsid w:val="00B95E6A"/>
    <w:rsid w:val="00BE6877"/>
    <w:rsid w:val="00C413F7"/>
    <w:rsid w:val="00C806F0"/>
    <w:rsid w:val="00CA3784"/>
    <w:rsid w:val="00CC5C64"/>
    <w:rsid w:val="00D0008B"/>
    <w:rsid w:val="00D0377B"/>
    <w:rsid w:val="00D17D68"/>
    <w:rsid w:val="00D23F02"/>
    <w:rsid w:val="00DA0EC9"/>
    <w:rsid w:val="00DD00AE"/>
    <w:rsid w:val="00DD4AD6"/>
    <w:rsid w:val="00E02921"/>
    <w:rsid w:val="00E60ED7"/>
    <w:rsid w:val="00E85134"/>
    <w:rsid w:val="00F06FD1"/>
    <w:rsid w:val="00F3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3CFDF"/>
  <w15:chartTrackingRefBased/>
  <w15:docId w15:val="{73876D28-F524-1C42-9495-68B45947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C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anling/Desktop/summerwork0823/result_v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anling/Desktop/summerwork0823/result_v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anling/Desktop/summerwork0823/result_083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wanling/Desktop/summerwork0823/result_v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write times normalized to C-MLC soft domain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'wearing times'!$B$11</c:f>
              <c:strCache>
                <c:ptCount val="1"/>
                <c:pt idx="0">
                  <c:v>SLC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'wearing times'!$A$12:$A$16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'wearing times'!$B$12:$B$16</c:f>
              <c:numCache>
                <c:formatCode>General</c:formatCode>
                <c:ptCount val="5"/>
                <c:pt idx="0">
                  <c:v>1.5079329786077984</c:v>
                </c:pt>
                <c:pt idx="1">
                  <c:v>1.5077754394738121</c:v>
                </c:pt>
                <c:pt idx="2">
                  <c:v>1.5067296599099254</c:v>
                </c:pt>
                <c:pt idx="3">
                  <c:v>1.5075065367580058</c:v>
                </c:pt>
                <c:pt idx="4">
                  <c:v>1.5077414841039682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D9-B248-B77F-EAD06ACCDD36}"/>
            </c:ext>
          </c:extLst>
        </c:ser>
        <c:ser>
          <c:idx val="1"/>
          <c:order val="1"/>
          <c:tx>
            <c:strRef>
              <c:f>'wearing times'!$C$11</c:f>
              <c:strCache>
                <c:ptCount val="1"/>
                <c:pt idx="0">
                  <c:v>CMLC_soft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'wearing times'!$A$12:$A$16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'wearing times'!$C$12:$C$16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D9-B248-B77F-EAD06ACCDD36}"/>
            </c:ext>
          </c:extLst>
        </c:ser>
        <c:ser>
          <c:idx val="2"/>
          <c:order val="2"/>
          <c:tx>
            <c:strRef>
              <c:f>'wearing times'!$D$11</c:f>
              <c:strCache>
                <c:ptCount val="1"/>
                <c:pt idx="0">
                  <c:v>TSTM_soft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'wearing times'!$A$12:$A$16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'wearing times'!$D$12:$D$16</c:f>
              <c:numCache>
                <c:formatCode>General</c:formatCode>
                <c:ptCount val="5"/>
                <c:pt idx="0">
                  <c:v>0.66730213249818282</c:v>
                </c:pt>
                <c:pt idx="1">
                  <c:v>0.66826596539841754</c:v>
                </c:pt>
                <c:pt idx="2">
                  <c:v>0.66654636961503633</c:v>
                </c:pt>
                <c:pt idx="3">
                  <c:v>0.6668685448704218</c:v>
                </c:pt>
                <c:pt idx="4">
                  <c:v>0.66709498013395563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7D9-B248-B77F-EAD06ACCDD36}"/>
            </c:ext>
          </c:extLst>
        </c:ser>
        <c:ser>
          <c:idx val="3"/>
          <c:order val="3"/>
          <c:tx>
            <c:strRef>
              <c:f>'wearing times'!$E$11</c:f>
              <c:strCache>
                <c:ptCount val="1"/>
                <c:pt idx="0">
                  <c:v>CMLC_hard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'wearing times'!$A$12:$A$16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'wearing times'!$E$12:$E$16</c:f>
              <c:numCache>
                <c:formatCode>General</c:formatCode>
                <c:ptCount val="5"/>
                <c:pt idx="0">
                  <c:v>0.7539664893038992</c:v>
                </c:pt>
                <c:pt idx="1">
                  <c:v>0.75388771973690605</c:v>
                </c:pt>
                <c:pt idx="2">
                  <c:v>0.75336482995496268</c:v>
                </c:pt>
                <c:pt idx="3">
                  <c:v>0.75375326837900292</c:v>
                </c:pt>
                <c:pt idx="4">
                  <c:v>0.75387074205198412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7D9-B248-B77F-EAD06ACCDD36}"/>
            </c:ext>
          </c:extLst>
        </c:ser>
        <c:ser>
          <c:idx val="4"/>
          <c:order val="4"/>
          <c:tx>
            <c:strRef>
              <c:f>'wearing times'!$F$11</c:f>
              <c:strCache>
                <c:ptCount val="1"/>
                <c:pt idx="0">
                  <c:v>TSTM_hard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'wearing times'!$A$12:$A$16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'wearing times'!$F$12:$F$16</c:f>
              <c:numCache>
                <c:formatCode>General</c:formatCode>
                <c:ptCount val="5"/>
                <c:pt idx="0">
                  <c:v>0.39578005874731781</c:v>
                </c:pt>
                <c:pt idx="1">
                  <c:v>0.39584602915771572</c:v>
                </c:pt>
                <c:pt idx="2">
                  <c:v>0.39515138384729664</c:v>
                </c:pt>
                <c:pt idx="3">
                  <c:v>0.39542023966130851</c:v>
                </c:pt>
                <c:pt idx="4">
                  <c:v>0.39553609235135201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7D9-B248-B77F-EAD06ACCDD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6798095"/>
        <c:axId val="456799775"/>
      </c:barChart>
      <c:catAx>
        <c:axId val="456798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6799775"/>
        <c:crosses val="autoZero"/>
        <c:auto val="1"/>
        <c:lblAlgn val="ctr"/>
        <c:lblOffset val="100"/>
        <c:noMultiLvlLbl val="0"/>
      </c:catAx>
      <c:valAx>
        <c:axId val="45679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6798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total write times normalized to C-MLC soft domain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'wearing times'!$B$11</c:f>
              <c:strCache>
                <c:ptCount val="1"/>
                <c:pt idx="0">
                  <c:v>SLC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'wearing times'!$A$12:$A$16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'wearing times'!$B$12:$B$16</c:f>
              <c:numCache>
                <c:formatCode>General</c:formatCode>
                <c:ptCount val="5"/>
                <c:pt idx="0">
                  <c:v>1.5079329786077984</c:v>
                </c:pt>
                <c:pt idx="1">
                  <c:v>1.5077754394738121</c:v>
                </c:pt>
                <c:pt idx="2">
                  <c:v>1.5067296599099254</c:v>
                </c:pt>
                <c:pt idx="3">
                  <c:v>1.5075065367580058</c:v>
                </c:pt>
                <c:pt idx="4">
                  <c:v>1.5077414841039682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16-D546-B26B-12F735D5EDA5}"/>
            </c:ext>
          </c:extLst>
        </c:ser>
        <c:ser>
          <c:idx val="1"/>
          <c:order val="1"/>
          <c:tx>
            <c:strRef>
              <c:f>'wearing times'!$C$11</c:f>
              <c:strCache>
                <c:ptCount val="1"/>
                <c:pt idx="0">
                  <c:v>CMLC_soft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'wearing times'!$A$12:$A$16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'wearing times'!$C$12:$C$16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16-D546-B26B-12F735D5EDA5}"/>
            </c:ext>
          </c:extLst>
        </c:ser>
        <c:ser>
          <c:idx val="2"/>
          <c:order val="2"/>
          <c:tx>
            <c:strRef>
              <c:f>'wearing times'!$D$11</c:f>
              <c:strCache>
                <c:ptCount val="1"/>
                <c:pt idx="0">
                  <c:v>TSTM_soft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'wearing times'!$A$12:$A$16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'wearing times'!$D$12:$D$16</c:f>
              <c:numCache>
                <c:formatCode>General</c:formatCode>
                <c:ptCount val="5"/>
                <c:pt idx="0">
                  <c:v>0.79496035089560835</c:v>
                </c:pt>
                <c:pt idx="1">
                  <c:v>0.79589403855963559</c:v>
                </c:pt>
                <c:pt idx="2">
                  <c:v>0.79425752105155645</c:v>
                </c:pt>
                <c:pt idx="3">
                  <c:v>0.7945691949471092</c:v>
                </c:pt>
                <c:pt idx="4">
                  <c:v>0.79474800923540845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16-D546-B26B-12F735D5EDA5}"/>
            </c:ext>
          </c:extLst>
        </c:ser>
        <c:ser>
          <c:idx val="3"/>
          <c:order val="3"/>
          <c:tx>
            <c:strRef>
              <c:f>'wearing times'!$E$11</c:f>
              <c:strCache>
                <c:ptCount val="1"/>
                <c:pt idx="0">
                  <c:v>CMLC_hard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'wearing times'!$A$12:$A$16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'wearing times'!$E$12:$E$16</c:f>
              <c:numCache>
                <c:formatCode>General</c:formatCode>
                <c:ptCount val="5"/>
                <c:pt idx="0">
                  <c:v>0.7539664893038992</c:v>
                </c:pt>
                <c:pt idx="1">
                  <c:v>0.75388771973690605</c:v>
                </c:pt>
                <c:pt idx="2">
                  <c:v>0.75336482995496268</c:v>
                </c:pt>
                <c:pt idx="3">
                  <c:v>0.75375326837900292</c:v>
                </c:pt>
                <c:pt idx="4">
                  <c:v>0.75387074205198412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816-D546-B26B-12F735D5EDA5}"/>
            </c:ext>
          </c:extLst>
        </c:ser>
        <c:ser>
          <c:idx val="4"/>
          <c:order val="4"/>
          <c:tx>
            <c:strRef>
              <c:f>'wearing times'!$F$11</c:f>
              <c:strCache>
                <c:ptCount val="1"/>
                <c:pt idx="0">
                  <c:v>TSTM_hard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'wearing times'!$A$12:$A$16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'wearing times'!$F$12:$F$16</c:f>
              <c:numCache>
                <c:formatCode>General</c:formatCode>
                <c:ptCount val="5"/>
                <c:pt idx="0">
                  <c:v>0.66194589742344523</c:v>
                </c:pt>
                <c:pt idx="1">
                  <c:v>0.66115621799784074</c:v>
                </c:pt>
                <c:pt idx="2">
                  <c:v>0.66085275706843516</c:v>
                </c:pt>
                <c:pt idx="3">
                  <c:v>0.66134594897166898</c:v>
                </c:pt>
                <c:pt idx="4">
                  <c:v>0.66137238135016685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16-D546-B26B-12F735D5E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4279423"/>
        <c:axId val="459615311"/>
      </c:barChart>
      <c:catAx>
        <c:axId val="384279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9615311"/>
        <c:crosses val="autoZero"/>
        <c:auto val="1"/>
        <c:lblAlgn val="ctr"/>
        <c:lblOffset val="100"/>
        <c:noMultiLvlLbl val="0"/>
      </c:catAx>
      <c:valAx>
        <c:axId val="459615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4279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speed up normalized to C-MLC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latency!$B$10</c:f>
              <c:strCache>
                <c:ptCount val="1"/>
                <c:pt idx="0">
                  <c:v>SLC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latency!$A$11:$A$15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latency!$B$11:$B$15</c:f>
              <c:numCache>
                <c:formatCode>General</c:formatCode>
                <c:ptCount val="5"/>
                <c:pt idx="0">
                  <c:v>1.0162690212286305</c:v>
                </c:pt>
                <c:pt idx="1">
                  <c:v>1.0149611011370436</c:v>
                </c:pt>
                <c:pt idx="2">
                  <c:v>1.0163262206697548</c:v>
                </c:pt>
                <c:pt idx="3">
                  <c:v>1.0163037281951888</c:v>
                </c:pt>
                <c:pt idx="4">
                  <c:v>1.0162170354652924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D0-2D44-BC0B-52D79D55ED97}"/>
            </c:ext>
          </c:extLst>
        </c:ser>
        <c:ser>
          <c:idx val="1"/>
          <c:order val="1"/>
          <c:tx>
            <c:strRef>
              <c:f>latency!$C$10</c:f>
              <c:strCache>
                <c:ptCount val="1"/>
                <c:pt idx="0">
                  <c:v>CMLC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latency!$A$11:$A$15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latency!$C$11:$C$15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D0-2D44-BC0B-52D79D55ED97}"/>
            </c:ext>
          </c:extLst>
        </c:ser>
        <c:ser>
          <c:idx val="2"/>
          <c:order val="2"/>
          <c:tx>
            <c:strRef>
              <c:f>latency!$D$10</c:f>
              <c:strCache>
                <c:ptCount val="1"/>
                <c:pt idx="0">
                  <c:v>TSTM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latency!$A$11:$A$15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latency!$D$11:$D$15</c:f>
              <c:numCache>
                <c:formatCode>General</c:formatCode>
                <c:ptCount val="5"/>
                <c:pt idx="0">
                  <c:v>1.2313106644122989</c:v>
                </c:pt>
                <c:pt idx="1">
                  <c:v>1.2315111145803519</c:v>
                </c:pt>
                <c:pt idx="2">
                  <c:v>1.2320986594560566</c:v>
                </c:pt>
                <c:pt idx="3">
                  <c:v>1.2321897425474926</c:v>
                </c:pt>
                <c:pt idx="4">
                  <c:v>1.2327154473687678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D0-2D44-BC0B-52D79D55ED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1501727"/>
        <c:axId val="491503407"/>
      </c:barChart>
      <c:catAx>
        <c:axId val="49150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91503407"/>
        <c:crosses val="autoZero"/>
        <c:auto val="1"/>
        <c:lblAlgn val="ctr"/>
        <c:lblOffset val="100"/>
        <c:noMultiLvlLbl val="0"/>
      </c:catAx>
      <c:valAx>
        <c:axId val="49150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9150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energy consumption nomalized</a:t>
            </a:r>
            <a:r>
              <a:rPr lang="en-US" altLang="zh-TW" baseline="0"/>
              <a:t> to C-MLC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energy!$B$10</c:f>
              <c:strCache>
                <c:ptCount val="1"/>
                <c:pt idx="0">
                  <c:v>SLC</c:v>
                </c:pt>
              </c:strCache>
            </c:strRef>
          </c:tx>
          <c:spPr>
            <a:solidFill>
              <a:srgbClr val="5B9BD6"/>
            </a:solidFill>
            <a:ln>
              <a:noFill/>
            </a:ln>
            <a:effectLst/>
          </c:spPr>
          <c:invertIfNegative val="0"/>
          <c:cat>
            <c:strRef>
              <c:f>energy!$A$11:$A$15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energy!$B$11:$B$15</c:f>
              <c:numCache>
                <c:formatCode>General</c:formatCode>
                <c:ptCount val="5"/>
                <c:pt idx="0">
                  <c:v>1.5712843486444581</c:v>
                </c:pt>
                <c:pt idx="1">
                  <c:v>1.5711748700955213</c:v>
                </c:pt>
                <c:pt idx="2">
                  <c:v>1.5704479340745108</c:v>
                </c:pt>
                <c:pt idx="3">
                  <c:v>1.5709879841331507</c:v>
                </c:pt>
                <c:pt idx="4">
                  <c:v>1.571151272518297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C1-6D4B-AF91-73BE0F5C4327}"/>
            </c:ext>
          </c:extLst>
        </c:ser>
        <c:ser>
          <c:idx val="1"/>
          <c:order val="1"/>
          <c:tx>
            <c:strRef>
              <c:f>energy!$C$10</c:f>
              <c:strCache>
                <c:ptCount val="1"/>
                <c:pt idx="0">
                  <c:v>CMLC</c:v>
                </c:pt>
              </c:strCache>
            </c:strRef>
          </c:tx>
          <c:spPr>
            <a:solidFill>
              <a:srgbClr val="FFC001"/>
            </a:solidFill>
            <a:ln>
              <a:noFill/>
            </a:ln>
            <a:effectLst/>
          </c:spPr>
          <c:invertIfNegative val="0"/>
          <c:cat>
            <c:strRef>
              <c:f>energy!$A$11:$A$15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energy!$C$11:$C$15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C1-6D4B-AF91-73BE0F5C4327}"/>
            </c:ext>
          </c:extLst>
        </c:ser>
        <c:ser>
          <c:idx val="2"/>
          <c:order val="2"/>
          <c:tx>
            <c:strRef>
              <c:f>energy!$D$10</c:f>
              <c:strCache>
                <c:ptCount val="1"/>
                <c:pt idx="0">
                  <c:v>TSTM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  <a:effectLst/>
          </c:spPr>
          <c:invertIfNegative val="0"/>
          <c:cat>
            <c:strRef>
              <c:f>energy!$A$11:$A$15</c:f>
              <c:strCache>
                <c:ptCount val="5"/>
                <c:pt idx="0">
                  <c:v>qsort_V2.txt</c:v>
                </c:pt>
                <c:pt idx="1">
                  <c:v>susan_V2.txt</c:v>
                </c:pt>
                <c:pt idx="2">
                  <c:v>patricia_V2.txt</c:v>
                </c:pt>
                <c:pt idx="3">
                  <c:v>crc_V2.txt</c:v>
                </c:pt>
                <c:pt idx="4">
                  <c:v>bitcount_V2.txt</c:v>
                </c:pt>
              </c:strCache>
            </c:strRef>
          </c:cat>
          <c:val>
            <c:numRef>
              <c:f>energy!$D$11:$D$15</c:f>
              <c:numCache>
                <c:formatCode>General</c:formatCode>
                <c:ptCount val="5"/>
                <c:pt idx="0">
                  <c:v>1.4341418780895072</c:v>
                </c:pt>
                <c:pt idx="1">
                  <c:v>1.4346586837082114</c:v>
                </c:pt>
                <c:pt idx="2">
                  <c:v>1.4330536469191502</c:v>
                </c:pt>
                <c:pt idx="3">
                  <c:v>1.4335351699731025</c:v>
                </c:pt>
                <c:pt idx="4">
                  <c:v>1.4337534395783862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4C1-6D4B-AF91-73BE0F5C43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6276479"/>
        <c:axId val="516539359"/>
      </c:barChart>
      <c:catAx>
        <c:axId val="516276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6539359"/>
        <c:crosses val="autoZero"/>
        <c:auto val="1"/>
        <c:lblAlgn val="ctr"/>
        <c:lblOffset val="100"/>
        <c:noMultiLvlLbl val="0"/>
      </c:catAx>
      <c:valAx>
        <c:axId val="51653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6276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wanling12538@gmail.com</dc:creator>
  <cp:keywords/>
  <dc:description/>
  <cp:lastModifiedBy>wanling12538@gmail.com</cp:lastModifiedBy>
  <cp:revision>30</cp:revision>
  <dcterms:created xsi:type="dcterms:W3CDTF">2019-08-28T12:09:00Z</dcterms:created>
  <dcterms:modified xsi:type="dcterms:W3CDTF">2019-08-31T04:11:00Z</dcterms:modified>
</cp:coreProperties>
</file>