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sirven los operadores lógicos?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Controlar el flujo de ejecución: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Decidir qué parte del código se ejecuta en función de ciertas condiciones.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expresiones condicionales: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Combinar múltiples condiciones para tomar decisiones más complejas.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Validar datos: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Verificar si los datos ingresados ​​por el usuario cumplen con ciertos criterios.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operadores lógicos: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AND (&amp;&amp;):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Devuelve verdadero solo si ambas expresiones son verdaderas.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 (||):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Devuelve verdadero si al menos una de las expresiones es verdadera.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(!):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Invierte el valor de una expresión. Si es verdadera, la vuelve falsa, y viceversa.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AND (&amp;&amp;)let edad = 25; let tieneLicencia = true;if (edad &gt;= 18 &amp;&amp; tieneLicencia) {   console.log("Puedes conducir"); } else {   console.log("No puedes conducir"); }// OR (||)let esDia = true; let estaLloviendo = false;if (esDia || !estaLloviendo) {   co</w:t>
      </w:r>
      <w:r>
        <w:rPr>
          <w:rFonts w:ascii="Courier New" w:hAnsi="Courier New" w:eastAsia="Courier New" w:cs="Courier New"/>
          <w:color w:val="000000"/>
          <w:sz w:val="20"/>
        </w:rPr>
        <w:t xml:space="preserve">nsole.log("Podemos salir a caminar"); }// NOT (!)let estaConectado = false;if (!estaConectado) {   console.log("Debes conectarte a internet");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Utilice el código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con precaución.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 los ejemplos: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se imprimirá "Puedes conducir" si la edad es mayor o igual a 18 Y tiene licencia. Ambas condiciones deben cumplirse.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imprimirá "Podemos salir a caminar" si es de día O si no está lloviendo. Solo una de las condiciones necesita cumplirse.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imprimirá "Debes conectarte a internet" si la variable estaConectado es falsa. El operador NO invierte el valor.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comunes: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 de formularios: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que los campos estén llenos, que los formatos sean correctos, etc.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Condicionales en bucles: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Decidir cuándo detener un bucle o realizar una acción específica.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funciones condicionales: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Definir el comportamiento de una función en función de diferentes parámetros.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operadores lógicos son herramientas poderosas en JavaScript que te permiten crear expresiones condicionales más complejas y controlar el flujo de ejecución de tu código. Dominar su uso es esencial para escribir programas más robustos y eficientes.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más ejemplos o tienes alguna pregunta específica?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Ejercicios para practicar: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una condición que verifique si un número es par y mayor que 10.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una función que tome dos números como parámetros y devuelva "Ambos son positivos" si ambos son mayores que 0, "Ambos son negativos" si ambos son menores que 0, o "Son de distinto signo" en caso contrario.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un programa que pida al usuario su edad y si tiene licencia de conducir. Luego, muestre un mensaje indicando si puede alquilar un coche.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2024-10-03T16:35:23Z</dcterms:modified>
</cp:coreProperties>
</file>