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Example1</w:t>
      </w:r>
    </w:p>
    <w:p>
      <w:pPr>
        <w:pStyle w:val="Author"/>
      </w:pPr>
      <w:r>
        <w:t xml:space="preserve">Wassnaa</w:t>
      </w:r>
      <w:r>
        <w:t xml:space="preserve"> </w:t>
      </w:r>
      <w:r>
        <w:t xml:space="preserve">Al-Mawee</w:t>
      </w:r>
    </w:p>
    <w:p>
      <w:pPr>
        <w:pStyle w:val="Date"/>
      </w:pPr>
      <w:r>
        <w:t xml:space="preserve">2025-01-08</w:t>
      </w:r>
    </w:p>
    <w:bookmarkStart w:id="22" w:name="data-science-at-wmu"/>
    <w:p>
      <w:pPr>
        <w:pStyle w:val="Heading2"/>
      </w:pPr>
      <w:r>
        <w:t xml:space="preserve">Data Science at WMU</w:t>
      </w:r>
    </w:p>
    <w:p>
      <w:pPr>
        <w:pStyle w:val="FirstParagraph"/>
      </w:pPr>
      <w:hyperlink r:id="rId20">
        <w:r>
          <w:rPr>
            <w:rStyle w:val="Hyperlink"/>
          </w:rPr>
          <w:t xml:space="preserve">Masters in Data Science</w:t>
        </w:r>
      </w:hyperlink>
      <w:r>
        <w:t xml:space="preserve"> </w:t>
      </w:r>
      <w:hyperlink r:id="rId21">
        <w:r>
          <w:rPr>
            <w:rStyle w:val="Hyperlink"/>
          </w:rPr>
          <w:t xml:space="preserve">Undergraduate in Data Science</w:t>
        </w:r>
      </w:hyperlink>
    </w:p>
    <w:bookmarkEnd w:id="22"/>
    <w:bookmarkStart w:id="26" w:name="including-images"/>
    <w:p>
      <w:pPr>
        <w:pStyle w:val="Heading2"/>
      </w:pPr>
      <w:r>
        <w:t xml:space="preserve">Including Images</w:t>
      </w:r>
    </w:p>
    <w:p>
      <w:pPr>
        <w:pStyle w:val="CaptionedFigure"/>
      </w:pPr>
      <w:r>
        <w:drawing>
          <wp:inline>
            <wp:extent cx="4488872" cy="3580867"/>
            <wp:effectExtent b="0" l="0" r="0" t="0"/>
            <wp:docPr descr="The logo of WMU" title="" id="24" name="Picture"/>
            <a:graphic>
              <a:graphicData uri="http://schemas.openxmlformats.org/drawingml/2006/picture">
                <pic:pic>
                  <pic:nvPicPr>
                    <pic:cNvPr descr="/Users/wassnaa/Desktop/Screen%20Shot%202025-01-08%20at%209.24.04%20AM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72" cy="358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logo of WMU</w:t>
      </w:r>
    </w:p>
    <w:bookmarkEnd w:id="26"/>
    <w:bookmarkStart w:id="27" w:name="including-tables"/>
    <w:p>
      <w:pPr>
        <w:pStyle w:val="Heading2"/>
      </w:pPr>
      <w:r>
        <w:t xml:space="preserve">Including Tables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wmich.edu/statistics/datascience" TargetMode="External" /><Relationship Type="http://schemas.openxmlformats.org/officeDocument/2006/relationships/hyperlink" Id="rId21" Target="https://wmich.edu/statistics/undergradu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mich.edu/statistics/datascience" TargetMode="External" /><Relationship Type="http://schemas.openxmlformats.org/officeDocument/2006/relationships/hyperlink" Id="rId21" Target="https://wmich.edu/statistics/undergradu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Example1</dc:title>
  <dc:creator>Wassnaa Al-Mawee</dc:creator>
  <cp:keywords/>
  <dcterms:created xsi:type="dcterms:W3CDTF">2025-01-08T14:33:03Z</dcterms:created>
  <dcterms:modified xsi:type="dcterms:W3CDTF">2025-01-08T14:33:03Z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2025-01-08</vt:lpwstr>
  </property>
  <property fmtid="{D5CDD505-2E9C-101B-9397-08002B2CF9AE}" pid="3" name="output">
    <vt:lpwstr>word_document</vt:lpwstr>
  </property>
</Properties>
</file>