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Open Sans"/>
          <w:noProof/>
        </w:rPr>
        <w:id w:val="1647549968"/>
        <w:docPartObj>
          <w:docPartGallery w:val="Cover Pages"/>
          <w:docPartUnique/>
        </w:docPartObj>
      </w:sdtPr>
      <w:sdtEndPr>
        <w:rPr>
          <w:caps/>
          <w:color w:val="323E4F" w:themeColor="text2" w:themeShade="BF"/>
          <w:sz w:val="52"/>
          <w:szCs w:val="52"/>
          <w:lang w:eastAsia="fr-FR"/>
        </w:rPr>
      </w:sdtEndPr>
      <w:sdtContent>
        <w:p w14:paraId="05F9294C" w14:textId="77E8A543" w:rsidR="003E4255" w:rsidRDefault="003302D3" w:rsidP="002F1752">
          <w:pPr>
            <w:jc w:val="both"/>
            <w:rPr>
              <w:rFonts w:cs="Open Sans"/>
              <w:noProof/>
            </w:rPr>
          </w:pPr>
          <w:r w:rsidRPr="00472A8C">
            <w:rPr>
              <w:rFonts w:cs="Open San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60336" wp14:editId="71509F0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3419475"/>
                    <wp:effectExtent l="0" t="0" r="1270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419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1DFE9E" w14:textId="3C2651DA" w:rsidR="0043021C" w:rsidRDefault="00A06E93" w:rsidP="001141B5">
                                <w:pPr>
                                  <w:pStyle w:val="Sansinterligne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Projet .net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6033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left:0;text-align:left;margin-left:0;margin-top:0;width:453pt;height:269.25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" filled="f" stroked="f" strokeweight=".5pt">
                    <v:textbox inset="0,0,0,0">
                      <w:txbxContent>
                        <w:p w14:paraId="5C1DFE9E" w14:textId="3C2651DA" w:rsidR="0043021C" w:rsidRDefault="00A06E93" w:rsidP="001141B5">
                          <w:pPr>
                            <w:pStyle w:val="Sansinterligne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Projet .net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141B5" w:rsidRPr="00472A8C">
            <w:rPr>
              <w:rFonts w:cs="Open Sans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4EAAB7" wp14:editId="73A615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1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B62D67" w14:textId="6E4EC583" w:rsidR="0043021C" w:rsidRDefault="000D56E7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10 février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4EAAB7" id="Zone de texte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viDfQIAAGM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deTYZzsiqodBu6p35zg5GWNoVyJEG+Fx6pgxlj/&#10;eINDG0LzaZA4W5P/+Td9woPBsHLWYvVKHn5shFecmS8W3E57Ogp+FFajYDfNOWEKYCuyySIcfDSj&#10;qD01j3gVlukWmISVuKvkq1E8j/0DgFdFquUyg7CNTsQre+9kCp2Gkij20D0K7wYepnW4pnEpxfwV&#10;HXts5otbbiJImbma+tp3ceg3NjlTeHh10lPx8j+jnt/GxS8A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NNb4g30CAABj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1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B62D67" w14:textId="6E4EC583" w:rsidR="0043021C" w:rsidRDefault="000D56E7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10 février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141B5" w:rsidRPr="00472A8C">
            <w:rPr>
              <w:rFonts w:cs="Open Sans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6A8BC0" wp14:editId="25DA3B7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30A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C48405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4F703D93" w14:textId="3318FC85" w:rsidR="003E4255" w:rsidRDefault="009D41FF" w:rsidP="003E4255">
          <w:pPr>
            <w:rPr>
              <w:rFonts w:cs="Open Sans"/>
              <w:noProof/>
            </w:rPr>
            <w:sectPr w:rsidR="003E4255" w:rsidSect="002D4512">
              <w:footerReference w:type="default" r:id="rId9"/>
              <w:pgSz w:w="11907" w:h="16840" w:code="9"/>
              <w:pgMar w:top="1417" w:right="1417" w:bottom="1417" w:left="1417" w:header="709" w:footer="709" w:gutter="0"/>
              <w:cols w:space="708"/>
              <w:docGrid w:linePitch="360"/>
            </w:sectPr>
          </w:pPr>
          <w:r w:rsidRPr="00472A8C">
            <w:rPr>
              <w:rFonts w:cs="Open Sans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318809C" wp14:editId="7F6FAD56">
                    <wp:simplePos x="0" y="0"/>
                    <wp:positionH relativeFrom="column">
                      <wp:posOffset>3717201</wp:posOffset>
                    </wp:positionH>
                    <wp:positionV relativeFrom="paragraph">
                      <wp:posOffset>6816163</wp:posOffset>
                    </wp:positionV>
                    <wp:extent cx="2047875" cy="885825"/>
                    <wp:effectExtent l="0" t="0" r="0" b="9525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47875" cy="88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Open Sans" w:hAnsi="Open Sans" w:cs="Open Sans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it-IT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878152" w14:textId="77777777" w:rsidR="0043021C" w:rsidRPr="003302D3" w:rsidRDefault="0043021C" w:rsidP="00C12D16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Open Sans" w:hAnsi="Open Sans" w:cs="Open Sans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3302D3">
                                      <w:rPr>
                                        <w:rFonts w:ascii="Open Sans" w:hAnsi="Open Sans" w:cs="Open Sans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>KEVIN LANDRY</w:t>
                                    </w:r>
                                  </w:p>
                                </w:sdtContent>
                              </w:sdt>
                              <w:p w14:paraId="4C0EABCE" w14:textId="77777777" w:rsidR="0043021C" w:rsidRPr="003302D3" w:rsidRDefault="0043021C" w:rsidP="00C12D16">
                                <w:pPr>
                                  <w:pStyle w:val="Sansinterligne"/>
                                  <w:jc w:val="right"/>
                                  <w:rPr>
                                    <w:rFonts w:ascii="Open Sans" w:hAnsi="Open Sans" w:cs="Open Sans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  <w:r w:rsidRPr="003302D3">
                                  <w:rPr>
                                    <w:rFonts w:ascii="Open Sans" w:hAnsi="Open Sans" w:cs="Open Sans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it-IT"/>
                                  </w:rPr>
                                  <w:t>Teddy Sommavilla</w:t>
                                </w:r>
                              </w:p>
                              <w:p w14:paraId="17A986CC" w14:textId="62F4D825" w:rsidR="0043021C" w:rsidRPr="003302D3" w:rsidRDefault="0043021C" w:rsidP="00C12D16">
                                <w:pPr>
                                  <w:pStyle w:val="Sansinterligne"/>
                                  <w:jc w:val="right"/>
                                  <w:rPr>
                                    <w:rFonts w:ascii="Open Sans" w:hAnsi="Open Sans" w:cs="Open Sans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18809C" id="Zone de texte 5" o:spid="_x0000_s1028" type="#_x0000_t202" style="position:absolute;margin-left:292.7pt;margin-top:536.7pt;width:161.25pt;height:6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" filled="f" stroked="f">
                    <v:textbox>
                      <w:txbxContent>
                        <w:sdt>
                          <w:sdtPr>
                            <w:rPr>
                              <w:rFonts w:ascii="Open Sans" w:hAnsi="Open Sans" w:cs="Open Sans"/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it-IT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8878152" w14:textId="77777777" w:rsidR="0043021C" w:rsidRPr="003302D3" w:rsidRDefault="0043021C" w:rsidP="00C12D16">
                              <w:pPr>
                                <w:pStyle w:val="Sansinterligne"/>
                                <w:jc w:val="right"/>
                                <w:rPr>
                                  <w:rFonts w:ascii="Open Sans" w:hAnsi="Open Sans" w:cs="Open Sans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3302D3">
                                <w:rPr>
                                  <w:rFonts w:ascii="Open Sans" w:hAnsi="Open Sans" w:cs="Open Sans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>KEVIN LANDRY</w:t>
                              </w:r>
                            </w:p>
                          </w:sdtContent>
                        </w:sdt>
                        <w:p w14:paraId="4C0EABCE" w14:textId="77777777" w:rsidR="0043021C" w:rsidRPr="003302D3" w:rsidRDefault="0043021C" w:rsidP="00C12D16">
                          <w:pPr>
                            <w:pStyle w:val="Sansinterligne"/>
                            <w:jc w:val="right"/>
                            <w:rPr>
                              <w:rFonts w:ascii="Open Sans" w:hAnsi="Open Sans" w:cs="Open Sans"/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it-IT"/>
                            </w:rPr>
                          </w:pPr>
                          <w:r w:rsidRPr="003302D3">
                            <w:rPr>
                              <w:rFonts w:ascii="Open Sans" w:hAnsi="Open Sans" w:cs="Open Sans"/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it-IT"/>
                            </w:rPr>
                            <w:t>Teddy Sommavilla</w:t>
                          </w:r>
                        </w:p>
                        <w:p w14:paraId="17A986CC" w14:textId="62F4D825" w:rsidR="0043021C" w:rsidRPr="003302D3" w:rsidRDefault="0043021C" w:rsidP="00C12D16">
                          <w:pPr>
                            <w:pStyle w:val="Sansinterligne"/>
                            <w:jc w:val="right"/>
                            <w:rPr>
                              <w:rFonts w:ascii="Open Sans" w:hAnsi="Open Sans" w:cs="Open Sans"/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it-I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3E4255">
            <w:rPr>
              <w:rFonts w:cs="Open Sans"/>
              <w:noProof/>
            </w:rPr>
            <w:br w:type="page"/>
          </w:r>
        </w:p>
        <w:p w14:paraId="001CCB76" w14:textId="1084BDC1" w:rsidR="001141B5" w:rsidRPr="003E4255" w:rsidRDefault="00C84730" w:rsidP="003E4255">
          <w:pPr>
            <w:rPr>
              <w:rFonts w:cs="Open Sans"/>
              <w:noProof/>
            </w:rPr>
          </w:pPr>
        </w:p>
      </w:sdtContent>
    </w:sdt>
    <w:p w14:paraId="4482660D" w14:textId="073969B2" w:rsidR="000A1614" w:rsidRDefault="00260939">
      <w:pPr>
        <w:pStyle w:val="TM1"/>
        <w:tabs>
          <w:tab w:val="left" w:pos="440"/>
          <w:tab w:val="right" w:leader="dot" w:pos="10457"/>
        </w:tabs>
        <w:rPr>
          <w:rFonts w:asciiTheme="minorHAnsi" w:hAnsiTheme="minorHAnsi"/>
          <w:noProof/>
          <w:lang w:eastAsia="fr-FR"/>
        </w:rPr>
      </w:pPr>
      <w:r w:rsidRPr="00D948C7">
        <w:rPr>
          <w:rFonts w:cs="Open Sans"/>
          <w:noProof/>
          <w:sz w:val="16"/>
          <w:szCs w:val="16"/>
        </w:rPr>
        <w:fldChar w:fldCharType="begin"/>
      </w:r>
      <w:r w:rsidRPr="00D948C7">
        <w:rPr>
          <w:rFonts w:cs="Open Sans"/>
          <w:noProof/>
          <w:sz w:val="16"/>
          <w:szCs w:val="16"/>
        </w:rPr>
        <w:instrText xml:space="preserve"> TOC \o "1-4" \h \z \u </w:instrText>
      </w:r>
      <w:r w:rsidRPr="00D948C7">
        <w:rPr>
          <w:rFonts w:cs="Open Sans"/>
          <w:noProof/>
          <w:sz w:val="16"/>
          <w:szCs w:val="16"/>
        </w:rPr>
        <w:fldChar w:fldCharType="separate"/>
      </w:r>
      <w:hyperlink w:anchor="_Toc63839792" w:history="1">
        <w:r w:rsidR="000A1614" w:rsidRPr="00611009">
          <w:rPr>
            <w:rStyle w:val="Lienhypertexte"/>
            <w:noProof/>
          </w:rPr>
          <w:t>I.</w:t>
        </w:r>
        <w:r w:rsidR="000A1614">
          <w:rPr>
            <w:rFonts w:asciiTheme="minorHAnsi" w:hAnsiTheme="minorHAnsi"/>
            <w:noProof/>
            <w:lang w:eastAsia="fr-FR"/>
          </w:rPr>
          <w:tab/>
        </w:r>
        <w:r w:rsidR="000A1614" w:rsidRPr="00611009">
          <w:rPr>
            <w:rStyle w:val="Lienhypertexte"/>
            <w:noProof/>
          </w:rPr>
          <w:t>Objectif</w:t>
        </w:r>
        <w:r w:rsidR="000A1614">
          <w:rPr>
            <w:noProof/>
            <w:webHidden/>
          </w:rPr>
          <w:tab/>
        </w:r>
        <w:r w:rsidR="000A1614">
          <w:rPr>
            <w:noProof/>
            <w:webHidden/>
          </w:rPr>
          <w:fldChar w:fldCharType="begin"/>
        </w:r>
        <w:r w:rsidR="000A1614">
          <w:rPr>
            <w:noProof/>
            <w:webHidden/>
          </w:rPr>
          <w:instrText xml:space="preserve"> PAGEREF _Toc63839792 \h </w:instrText>
        </w:r>
        <w:r w:rsidR="000A1614">
          <w:rPr>
            <w:noProof/>
            <w:webHidden/>
          </w:rPr>
        </w:r>
        <w:r w:rsidR="000A1614">
          <w:rPr>
            <w:noProof/>
            <w:webHidden/>
          </w:rPr>
          <w:fldChar w:fldCharType="separate"/>
        </w:r>
        <w:r w:rsidR="000A1614">
          <w:rPr>
            <w:noProof/>
            <w:webHidden/>
          </w:rPr>
          <w:t>3</w:t>
        </w:r>
        <w:r w:rsidR="000A1614">
          <w:rPr>
            <w:noProof/>
            <w:webHidden/>
          </w:rPr>
          <w:fldChar w:fldCharType="end"/>
        </w:r>
      </w:hyperlink>
    </w:p>
    <w:p w14:paraId="5991D6E4" w14:textId="594E8210" w:rsidR="000A1614" w:rsidRDefault="00C84730">
      <w:pPr>
        <w:pStyle w:val="TM1"/>
        <w:tabs>
          <w:tab w:val="left" w:pos="440"/>
          <w:tab w:val="right" w:leader="dot" w:pos="10457"/>
        </w:tabs>
        <w:rPr>
          <w:rFonts w:asciiTheme="minorHAnsi" w:hAnsiTheme="minorHAnsi"/>
          <w:noProof/>
          <w:lang w:eastAsia="fr-FR"/>
        </w:rPr>
      </w:pPr>
      <w:hyperlink w:anchor="_Toc63839793" w:history="1">
        <w:r w:rsidR="000A1614" w:rsidRPr="00611009">
          <w:rPr>
            <w:rStyle w:val="Lienhypertexte"/>
            <w:noProof/>
          </w:rPr>
          <w:t>II.</w:t>
        </w:r>
        <w:r w:rsidR="000A1614">
          <w:rPr>
            <w:rFonts w:asciiTheme="minorHAnsi" w:hAnsiTheme="minorHAnsi"/>
            <w:noProof/>
            <w:lang w:eastAsia="fr-FR"/>
          </w:rPr>
          <w:tab/>
        </w:r>
        <w:r w:rsidR="000A1614" w:rsidRPr="00611009">
          <w:rPr>
            <w:rStyle w:val="Lienhypertexte"/>
            <w:noProof/>
          </w:rPr>
          <w:t>Base de données</w:t>
        </w:r>
        <w:r w:rsidR="000A1614">
          <w:rPr>
            <w:noProof/>
            <w:webHidden/>
          </w:rPr>
          <w:tab/>
        </w:r>
        <w:r w:rsidR="000A1614">
          <w:rPr>
            <w:noProof/>
            <w:webHidden/>
          </w:rPr>
          <w:fldChar w:fldCharType="begin"/>
        </w:r>
        <w:r w:rsidR="000A1614">
          <w:rPr>
            <w:noProof/>
            <w:webHidden/>
          </w:rPr>
          <w:instrText xml:space="preserve"> PAGEREF _Toc63839793 \h </w:instrText>
        </w:r>
        <w:r w:rsidR="000A1614">
          <w:rPr>
            <w:noProof/>
            <w:webHidden/>
          </w:rPr>
        </w:r>
        <w:r w:rsidR="000A1614">
          <w:rPr>
            <w:noProof/>
            <w:webHidden/>
          </w:rPr>
          <w:fldChar w:fldCharType="separate"/>
        </w:r>
        <w:r w:rsidR="000A1614">
          <w:rPr>
            <w:noProof/>
            <w:webHidden/>
          </w:rPr>
          <w:t>3</w:t>
        </w:r>
        <w:r w:rsidR="000A1614">
          <w:rPr>
            <w:noProof/>
            <w:webHidden/>
          </w:rPr>
          <w:fldChar w:fldCharType="end"/>
        </w:r>
      </w:hyperlink>
    </w:p>
    <w:p w14:paraId="4AEDBE52" w14:textId="023DD207" w:rsidR="000A1614" w:rsidRDefault="00C84730">
      <w:pPr>
        <w:pStyle w:val="TM1"/>
        <w:tabs>
          <w:tab w:val="left" w:pos="660"/>
          <w:tab w:val="right" w:leader="dot" w:pos="10457"/>
        </w:tabs>
        <w:rPr>
          <w:rFonts w:asciiTheme="minorHAnsi" w:hAnsiTheme="minorHAnsi"/>
          <w:noProof/>
          <w:lang w:eastAsia="fr-FR"/>
        </w:rPr>
      </w:pPr>
      <w:hyperlink w:anchor="_Toc63839794" w:history="1">
        <w:r w:rsidR="000A1614" w:rsidRPr="00611009">
          <w:rPr>
            <w:rStyle w:val="Lienhypertexte"/>
            <w:noProof/>
          </w:rPr>
          <w:t>III.</w:t>
        </w:r>
        <w:r w:rsidR="000A1614">
          <w:rPr>
            <w:rFonts w:asciiTheme="minorHAnsi" w:hAnsiTheme="minorHAnsi"/>
            <w:noProof/>
            <w:lang w:eastAsia="fr-FR"/>
          </w:rPr>
          <w:tab/>
        </w:r>
        <w:r w:rsidR="000A1614" w:rsidRPr="00611009">
          <w:rPr>
            <w:rStyle w:val="Lienhypertexte"/>
            <w:noProof/>
          </w:rPr>
          <w:t>Charte graphique</w:t>
        </w:r>
        <w:r w:rsidR="000A1614">
          <w:rPr>
            <w:noProof/>
            <w:webHidden/>
          </w:rPr>
          <w:tab/>
        </w:r>
        <w:r w:rsidR="000A1614">
          <w:rPr>
            <w:noProof/>
            <w:webHidden/>
          </w:rPr>
          <w:fldChar w:fldCharType="begin"/>
        </w:r>
        <w:r w:rsidR="000A1614">
          <w:rPr>
            <w:noProof/>
            <w:webHidden/>
          </w:rPr>
          <w:instrText xml:space="preserve"> PAGEREF _Toc63839794 \h </w:instrText>
        </w:r>
        <w:r w:rsidR="000A1614">
          <w:rPr>
            <w:noProof/>
            <w:webHidden/>
          </w:rPr>
        </w:r>
        <w:r w:rsidR="000A1614">
          <w:rPr>
            <w:noProof/>
            <w:webHidden/>
          </w:rPr>
          <w:fldChar w:fldCharType="separate"/>
        </w:r>
        <w:r w:rsidR="000A1614">
          <w:rPr>
            <w:noProof/>
            <w:webHidden/>
          </w:rPr>
          <w:t>3</w:t>
        </w:r>
        <w:r w:rsidR="000A1614">
          <w:rPr>
            <w:noProof/>
            <w:webHidden/>
          </w:rPr>
          <w:fldChar w:fldCharType="end"/>
        </w:r>
      </w:hyperlink>
    </w:p>
    <w:p w14:paraId="1DAB334C" w14:textId="7C302774" w:rsidR="000A1614" w:rsidRDefault="00C84730">
      <w:pPr>
        <w:pStyle w:val="TM1"/>
        <w:tabs>
          <w:tab w:val="left" w:pos="660"/>
          <w:tab w:val="right" w:leader="dot" w:pos="10457"/>
        </w:tabs>
        <w:rPr>
          <w:rFonts w:asciiTheme="minorHAnsi" w:hAnsiTheme="minorHAnsi"/>
          <w:noProof/>
          <w:lang w:eastAsia="fr-FR"/>
        </w:rPr>
      </w:pPr>
      <w:hyperlink w:anchor="_Toc63839795" w:history="1">
        <w:r w:rsidR="000A1614" w:rsidRPr="00611009">
          <w:rPr>
            <w:rStyle w:val="Lienhypertexte"/>
            <w:noProof/>
          </w:rPr>
          <w:t>IV.</w:t>
        </w:r>
        <w:r w:rsidR="000A1614">
          <w:rPr>
            <w:rFonts w:asciiTheme="minorHAnsi" w:hAnsiTheme="minorHAnsi"/>
            <w:noProof/>
            <w:lang w:eastAsia="fr-FR"/>
          </w:rPr>
          <w:tab/>
        </w:r>
        <w:r w:rsidR="000A1614" w:rsidRPr="00611009">
          <w:rPr>
            <w:rStyle w:val="Lienhypertexte"/>
            <w:noProof/>
          </w:rPr>
          <w:t>Choix d’architecture</w:t>
        </w:r>
        <w:r w:rsidR="000A1614">
          <w:rPr>
            <w:noProof/>
            <w:webHidden/>
          </w:rPr>
          <w:tab/>
        </w:r>
        <w:r w:rsidR="000A1614">
          <w:rPr>
            <w:noProof/>
            <w:webHidden/>
          </w:rPr>
          <w:fldChar w:fldCharType="begin"/>
        </w:r>
        <w:r w:rsidR="000A1614">
          <w:rPr>
            <w:noProof/>
            <w:webHidden/>
          </w:rPr>
          <w:instrText xml:space="preserve"> PAGEREF _Toc63839795 \h </w:instrText>
        </w:r>
        <w:r w:rsidR="000A1614">
          <w:rPr>
            <w:noProof/>
            <w:webHidden/>
          </w:rPr>
        </w:r>
        <w:r w:rsidR="000A1614">
          <w:rPr>
            <w:noProof/>
            <w:webHidden/>
          </w:rPr>
          <w:fldChar w:fldCharType="separate"/>
        </w:r>
        <w:r w:rsidR="000A1614">
          <w:rPr>
            <w:noProof/>
            <w:webHidden/>
          </w:rPr>
          <w:t>3</w:t>
        </w:r>
        <w:r w:rsidR="000A1614">
          <w:rPr>
            <w:noProof/>
            <w:webHidden/>
          </w:rPr>
          <w:fldChar w:fldCharType="end"/>
        </w:r>
      </w:hyperlink>
    </w:p>
    <w:p w14:paraId="4BDBA67A" w14:textId="5D7021F7" w:rsidR="000A1614" w:rsidRDefault="00C84730">
      <w:pPr>
        <w:pStyle w:val="TM1"/>
        <w:tabs>
          <w:tab w:val="left" w:pos="440"/>
          <w:tab w:val="right" w:leader="dot" w:pos="10457"/>
        </w:tabs>
        <w:rPr>
          <w:rFonts w:asciiTheme="minorHAnsi" w:hAnsiTheme="minorHAnsi"/>
          <w:noProof/>
          <w:lang w:eastAsia="fr-FR"/>
        </w:rPr>
      </w:pPr>
      <w:hyperlink w:anchor="_Toc63839796" w:history="1">
        <w:r w:rsidR="000A1614" w:rsidRPr="00611009">
          <w:rPr>
            <w:rStyle w:val="Lienhypertexte"/>
            <w:noProof/>
          </w:rPr>
          <w:t>V.</w:t>
        </w:r>
        <w:r w:rsidR="000A1614">
          <w:rPr>
            <w:rFonts w:asciiTheme="minorHAnsi" w:hAnsiTheme="minorHAnsi"/>
            <w:noProof/>
            <w:lang w:eastAsia="fr-FR"/>
          </w:rPr>
          <w:tab/>
        </w:r>
        <w:r w:rsidR="000A1614" w:rsidRPr="00611009">
          <w:rPr>
            <w:rStyle w:val="Lienhypertexte"/>
            <w:noProof/>
          </w:rPr>
          <w:t>Extension du projet</w:t>
        </w:r>
        <w:r w:rsidR="000A1614">
          <w:rPr>
            <w:noProof/>
            <w:webHidden/>
          </w:rPr>
          <w:tab/>
        </w:r>
        <w:r w:rsidR="000A1614">
          <w:rPr>
            <w:noProof/>
            <w:webHidden/>
          </w:rPr>
          <w:fldChar w:fldCharType="begin"/>
        </w:r>
        <w:r w:rsidR="000A1614">
          <w:rPr>
            <w:noProof/>
            <w:webHidden/>
          </w:rPr>
          <w:instrText xml:space="preserve"> PAGEREF _Toc63839796 \h </w:instrText>
        </w:r>
        <w:r w:rsidR="000A1614">
          <w:rPr>
            <w:noProof/>
            <w:webHidden/>
          </w:rPr>
        </w:r>
        <w:r w:rsidR="000A1614">
          <w:rPr>
            <w:noProof/>
            <w:webHidden/>
          </w:rPr>
          <w:fldChar w:fldCharType="separate"/>
        </w:r>
        <w:r w:rsidR="000A1614">
          <w:rPr>
            <w:noProof/>
            <w:webHidden/>
          </w:rPr>
          <w:t>3</w:t>
        </w:r>
        <w:r w:rsidR="000A1614">
          <w:rPr>
            <w:noProof/>
            <w:webHidden/>
          </w:rPr>
          <w:fldChar w:fldCharType="end"/>
        </w:r>
      </w:hyperlink>
    </w:p>
    <w:p w14:paraId="63CF3881" w14:textId="448E752E" w:rsidR="003E4255" w:rsidRDefault="00260939" w:rsidP="003E4255">
      <w:pPr>
        <w:jc w:val="center"/>
        <w:rPr>
          <w:rFonts w:cs="Open Sans"/>
          <w:noProof/>
          <w:sz w:val="20"/>
          <w:szCs w:val="20"/>
        </w:rPr>
        <w:sectPr w:rsidR="003E4255" w:rsidSect="003E4255"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  <w:r w:rsidRPr="00D948C7">
        <w:rPr>
          <w:rFonts w:cs="Open Sans"/>
          <w:noProof/>
          <w:sz w:val="16"/>
          <w:szCs w:val="16"/>
        </w:rPr>
        <w:fldChar w:fldCharType="end"/>
      </w:r>
    </w:p>
    <w:p w14:paraId="58C83A99" w14:textId="3E8A95B3" w:rsidR="00F1109D" w:rsidRDefault="000D56E7" w:rsidP="002F1752">
      <w:pPr>
        <w:pStyle w:val="Titre1"/>
        <w:rPr>
          <w:noProof/>
        </w:rPr>
      </w:pPr>
      <w:bookmarkStart w:id="0" w:name="_Toc63839792"/>
      <w:r>
        <w:rPr>
          <w:noProof/>
        </w:rPr>
        <w:lastRenderedPageBreak/>
        <w:t>Objectif</w:t>
      </w:r>
      <w:bookmarkEnd w:id="0"/>
      <w:r w:rsidR="00D81B43">
        <w:rPr>
          <w:noProof/>
        </w:rPr>
        <w:t>s</w:t>
      </w:r>
    </w:p>
    <w:p w14:paraId="0619BDC6" w14:textId="604769F2" w:rsidR="000D56E7" w:rsidRDefault="00CB2333" w:rsidP="000D56E7">
      <w:r>
        <w:t xml:space="preserve">La croissance de l’entreprise Madera </w:t>
      </w:r>
      <w:r w:rsidR="0053635E">
        <w:t xml:space="preserve">demande </w:t>
      </w:r>
      <w:r>
        <w:t>au manager</w:t>
      </w:r>
      <w:r w:rsidR="0053635E">
        <w:t xml:space="preserve"> du service commercial</w:t>
      </w:r>
      <w:r>
        <w:t xml:space="preserve"> un suivis </w:t>
      </w:r>
      <w:r w:rsidR="0053635E">
        <w:t>plus poussé et personnalisé des différents commerciaux</w:t>
      </w:r>
      <w:r>
        <w:t>.</w:t>
      </w:r>
      <w:r w:rsidR="0053635E">
        <w:t xml:space="preserve"> L</w:t>
      </w:r>
      <w:r w:rsidR="00186318">
        <w:t>’application</w:t>
      </w:r>
      <w:r w:rsidR="0053635E">
        <w:t xml:space="preserve"> doit pouvoir soutenir le</w:t>
      </w:r>
      <w:r w:rsidR="00186318">
        <w:t xml:space="preserve"> manager</w:t>
      </w:r>
      <w:r w:rsidR="004B0A6F">
        <w:t xml:space="preserve"> dans </w:t>
      </w:r>
      <w:r w:rsidR="00F23473">
        <w:t>ses différentes tâches</w:t>
      </w:r>
      <w:r w:rsidR="00186318">
        <w:t>.</w:t>
      </w:r>
    </w:p>
    <w:p w14:paraId="2240DC52" w14:textId="38C7ECCC" w:rsidR="00F23473" w:rsidRDefault="00F23473" w:rsidP="000D56E7">
      <w:r>
        <w:t xml:space="preserve">Elle devra répondre au critère suivant : </w:t>
      </w:r>
    </w:p>
    <w:p w14:paraId="5DC66B7F" w14:textId="364E5A11" w:rsidR="00F23473" w:rsidRDefault="00F23473" w:rsidP="00F23473">
      <w:pPr>
        <w:pStyle w:val="Paragraphedeliste"/>
        <w:numPr>
          <w:ilvl w:val="0"/>
          <w:numId w:val="33"/>
        </w:numPr>
      </w:pPr>
      <w:r>
        <w:t>L’affichage de tous les commerciaux</w:t>
      </w:r>
    </w:p>
    <w:p w14:paraId="49277B2D" w14:textId="272B3E13" w:rsidR="00F23473" w:rsidRDefault="00F23473" w:rsidP="00F23473">
      <w:pPr>
        <w:pStyle w:val="Paragraphedeliste"/>
        <w:numPr>
          <w:ilvl w:val="0"/>
          <w:numId w:val="33"/>
        </w:numPr>
      </w:pPr>
      <w:r>
        <w:t xml:space="preserve">L’affichage </w:t>
      </w:r>
      <w:r w:rsidR="005D09D3">
        <w:t>simplifier des informations principales</w:t>
      </w:r>
      <w:r>
        <w:t xml:space="preserve"> de chaque commercial</w:t>
      </w:r>
    </w:p>
    <w:p w14:paraId="764B5A27" w14:textId="1E1CD068" w:rsidR="00F23473" w:rsidRDefault="005D09D3" w:rsidP="00F23473">
      <w:pPr>
        <w:pStyle w:val="Paragraphedeliste"/>
        <w:numPr>
          <w:ilvl w:val="0"/>
          <w:numId w:val="33"/>
        </w:numPr>
      </w:pPr>
      <w:r>
        <w:t>Un affichage individuel de chaque commercial</w:t>
      </w:r>
    </w:p>
    <w:p w14:paraId="5273D848" w14:textId="0EB3903E" w:rsidR="002B4A6B" w:rsidRDefault="002B4A6B" w:rsidP="00F23473">
      <w:pPr>
        <w:pStyle w:val="Paragraphedeliste"/>
        <w:numPr>
          <w:ilvl w:val="0"/>
          <w:numId w:val="33"/>
        </w:numPr>
      </w:pPr>
      <w:r>
        <w:t>La possibilité d’ajouter/modifier/supprimer un commercial</w:t>
      </w:r>
    </w:p>
    <w:p w14:paraId="12508456" w14:textId="091D3785" w:rsidR="000D56E7" w:rsidRDefault="000D56E7" w:rsidP="000D56E7">
      <w:pPr>
        <w:pStyle w:val="Titre1"/>
      </w:pPr>
      <w:bookmarkStart w:id="1" w:name="_Toc63839793"/>
      <w:r>
        <w:t>Base de données</w:t>
      </w:r>
      <w:bookmarkEnd w:id="1"/>
    </w:p>
    <w:p w14:paraId="40E7A842" w14:textId="122EB5A2" w:rsidR="000D56E7" w:rsidRDefault="000D56E7" w:rsidP="000D56E7"/>
    <w:p w14:paraId="24FAD089" w14:textId="4C04229D" w:rsidR="000D56E7" w:rsidRDefault="000D56E7" w:rsidP="000D56E7">
      <w:pPr>
        <w:pStyle w:val="Titre1"/>
      </w:pPr>
      <w:bookmarkStart w:id="2" w:name="_Toc63839794"/>
      <w:r>
        <w:t>Charte graphique</w:t>
      </w:r>
      <w:bookmarkEnd w:id="2"/>
    </w:p>
    <w:p w14:paraId="55B0B94D" w14:textId="77777777" w:rsidR="00D5139B" w:rsidRPr="00D5139B" w:rsidRDefault="00D5139B" w:rsidP="00D5139B"/>
    <w:p w14:paraId="04A577BC" w14:textId="5183D3EC" w:rsidR="00D5139B" w:rsidRPr="00D5139B" w:rsidRDefault="00D5139B" w:rsidP="00D5139B">
      <w:pPr>
        <w:pStyle w:val="Titre1"/>
      </w:pPr>
      <w:r>
        <w:t>Choix ergonomiques</w:t>
      </w:r>
    </w:p>
    <w:p w14:paraId="764BBD58" w14:textId="52ABBD26" w:rsidR="000D56E7" w:rsidRDefault="000D56E7" w:rsidP="000D56E7"/>
    <w:p w14:paraId="21842F1A" w14:textId="1EB13772" w:rsidR="000D56E7" w:rsidRDefault="000D56E7" w:rsidP="000D56E7">
      <w:pPr>
        <w:pStyle w:val="Titre1"/>
      </w:pPr>
      <w:bookmarkStart w:id="3" w:name="_Toc63839795"/>
      <w:r>
        <w:t>Choix d’architecture</w:t>
      </w:r>
      <w:bookmarkEnd w:id="3"/>
    </w:p>
    <w:p w14:paraId="0FA8E217" w14:textId="5CF63F61" w:rsidR="000D56E7" w:rsidRDefault="000D56E7" w:rsidP="000D56E7"/>
    <w:p w14:paraId="6DEA60D3" w14:textId="4D7AD86A" w:rsidR="000D56E7" w:rsidRDefault="00484859" w:rsidP="000D56E7">
      <w:pPr>
        <w:pStyle w:val="Titre1"/>
      </w:pPr>
      <w:r>
        <w:t>Conclusion</w:t>
      </w:r>
    </w:p>
    <w:p w14:paraId="637D0021" w14:textId="51701058" w:rsidR="00484859" w:rsidRDefault="00484859" w:rsidP="00484859">
      <w:pPr>
        <w:pStyle w:val="Titre2"/>
      </w:pPr>
      <w:r>
        <w:t>Possibilité d’extension du projet</w:t>
      </w:r>
    </w:p>
    <w:p w14:paraId="38011844" w14:textId="08188B4B" w:rsidR="005A5F41" w:rsidRDefault="00A06E93" w:rsidP="00484859">
      <w:pPr>
        <w:rPr>
          <w:lang w:eastAsia="fr-FR"/>
        </w:rPr>
      </w:pPr>
      <w:r>
        <w:rPr>
          <w:lang w:eastAsia="fr-FR"/>
        </w:rPr>
        <w:t xml:space="preserve">Le projet </w:t>
      </w:r>
      <w:r w:rsidR="005A5F41">
        <w:rPr>
          <w:lang w:eastAsia="fr-FR"/>
        </w:rPr>
        <w:t>dispose de plusieurs possibilités d’extension :</w:t>
      </w:r>
    </w:p>
    <w:p w14:paraId="5C79BDAB" w14:textId="5EB5E1A4" w:rsidR="005A5F41" w:rsidRDefault="005A5F41" w:rsidP="005A5F41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 xml:space="preserve">Il peut être rattaché directement avec les autres services </w:t>
      </w:r>
    </w:p>
    <w:p w14:paraId="029E409A" w14:textId="68B4553E" w:rsidR="005A5F41" w:rsidRDefault="005A5F41" w:rsidP="005A5F41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 xml:space="preserve">Les commandes </w:t>
      </w:r>
      <w:r w:rsidR="00BE1782">
        <w:rPr>
          <w:lang w:eastAsia="fr-FR"/>
        </w:rPr>
        <w:t>peuvent être déclenché en fonction des devis</w:t>
      </w:r>
    </w:p>
    <w:p w14:paraId="69372594" w14:textId="257655AF" w:rsidR="001D3927" w:rsidRDefault="001D3927" w:rsidP="005A5F41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Ajouter un système de connections</w:t>
      </w:r>
    </w:p>
    <w:p w14:paraId="023126B6" w14:textId="52BE5D6F" w:rsidR="000C1CB6" w:rsidRDefault="001D3927" w:rsidP="000C1CB6">
      <w:pPr>
        <w:ind w:left="360"/>
        <w:rPr>
          <w:lang w:eastAsia="fr-FR"/>
        </w:rPr>
      </w:pPr>
      <w:r>
        <w:rPr>
          <w:lang w:eastAsia="fr-FR"/>
        </w:rPr>
        <w:t>Le système de connections permettra de manager différent commerciaux par zone d’activité (région, pays, ville…)</w:t>
      </w:r>
      <w:r w:rsidR="000C1CB6">
        <w:rPr>
          <w:lang w:eastAsia="fr-FR"/>
        </w:rPr>
        <w:t>. Il permettra aussi d’attribuer les commerciaux au manager associer.</w:t>
      </w:r>
    </w:p>
    <w:p w14:paraId="60C7066B" w14:textId="4E4E1B33" w:rsidR="001D3927" w:rsidRDefault="001D3927" w:rsidP="005A5F41">
      <w:pPr>
        <w:pStyle w:val="Paragraphedeliste"/>
        <w:numPr>
          <w:ilvl w:val="0"/>
          <w:numId w:val="34"/>
        </w:numPr>
        <w:rPr>
          <w:lang w:eastAsia="fr-FR"/>
        </w:rPr>
      </w:pPr>
      <w:proofErr w:type="gramStart"/>
      <w:r>
        <w:rPr>
          <w:lang w:eastAsia="fr-FR"/>
        </w:rPr>
        <w:t>a</w:t>
      </w:r>
      <w:proofErr w:type="gramEnd"/>
    </w:p>
    <w:p w14:paraId="6C64FBA5" w14:textId="41F1EFC2" w:rsidR="00484859" w:rsidRDefault="00484859" w:rsidP="00484859">
      <w:pPr>
        <w:pStyle w:val="Titre2"/>
      </w:pPr>
      <w:r>
        <w:lastRenderedPageBreak/>
        <w:t>Atout</w:t>
      </w:r>
      <w:r w:rsidR="001F3D77">
        <w:t>s</w:t>
      </w:r>
    </w:p>
    <w:p w14:paraId="1998DEE9" w14:textId="5C2AAD15" w:rsidR="004274A2" w:rsidRDefault="004274A2" w:rsidP="004274A2"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>L’affichage simplifier permet de suivre facilement tous les commerciaux</w:t>
      </w:r>
    </w:p>
    <w:p w14:paraId="71BFFF7D" w14:textId="77777777" w:rsidR="004274A2" w:rsidRDefault="004274A2" w:rsidP="004274A2">
      <w:pPr>
        <w:pStyle w:val="Paragraphedeliste"/>
        <w:numPr>
          <w:ilvl w:val="0"/>
          <w:numId w:val="35"/>
        </w:numPr>
        <w:rPr>
          <w:lang w:eastAsia="fr-FR"/>
        </w:rPr>
      </w:pPr>
    </w:p>
    <w:p w14:paraId="12FD62FA" w14:textId="7987B2E0" w:rsidR="00484859" w:rsidRDefault="00484859" w:rsidP="00484859">
      <w:pPr>
        <w:pStyle w:val="Titre2"/>
      </w:pPr>
      <w:r>
        <w:t>Défaut</w:t>
      </w:r>
      <w:r w:rsidR="001F3D77">
        <w:t>s</w:t>
      </w:r>
    </w:p>
    <w:p w14:paraId="7C3C8467" w14:textId="465CD4D2" w:rsidR="00484859" w:rsidRDefault="00484859" w:rsidP="00FB7E5B">
      <w:pPr>
        <w:pStyle w:val="Paragraphedeliste"/>
        <w:numPr>
          <w:ilvl w:val="0"/>
          <w:numId w:val="36"/>
        </w:numPr>
        <w:rPr>
          <w:lang w:eastAsia="fr-FR"/>
        </w:rPr>
      </w:pPr>
    </w:p>
    <w:p w14:paraId="6115E614" w14:textId="0C83D34F" w:rsidR="00484859" w:rsidRPr="00484859" w:rsidRDefault="00484859" w:rsidP="00484859">
      <w:pPr>
        <w:pStyle w:val="Titre2"/>
      </w:pPr>
      <w:r>
        <w:t>Limites</w:t>
      </w:r>
    </w:p>
    <w:p w14:paraId="36A6F71D" w14:textId="69A8D3BF" w:rsidR="00773523" w:rsidRDefault="00773523" w:rsidP="00FB7E5B">
      <w:pPr>
        <w:pStyle w:val="Paragraphedeliste"/>
        <w:numPr>
          <w:ilvl w:val="0"/>
          <w:numId w:val="36"/>
        </w:numPr>
        <w:rPr>
          <w:lang w:eastAsia="fr-FR"/>
        </w:rPr>
      </w:pPr>
    </w:p>
    <w:sectPr w:rsidR="00773523" w:rsidSect="00AA6C0E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22F54" w14:textId="77777777" w:rsidR="00C84730" w:rsidRDefault="00C84730" w:rsidP="00EA042F">
      <w:pPr>
        <w:spacing w:after="0" w:line="240" w:lineRule="auto"/>
      </w:pPr>
      <w:r>
        <w:separator/>
      </w:r>
    </w:p>
  </w:endnote>
  <w:endnote w:type="continuationSeparator" w:id="0">
    <w:p w14:paraId="76497CAB" w14:textId="77777777" w:rsidR="00C84730" w:rsidRDefault="00C84730" w:rsidP="00EA0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865233"/>
      <w:docPartObj>
        <w:docPartGallery w:val="Page Numbers (Bottom of Page)"/>
        <w:docPartUnique/>
      </w:docPartObj>
    </w:sdtPr>
    <w:sdtEndPr/>
    <w:sdtContent>
      <w:p w14:paraId="3D07D417" w14:textId="36ACE578" w:rsidR="00A55685" w:rsidRDefault="00A5568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9ADA7" w14:textId="61A97559" w:rsidR="00980E10" w:rsidRDefault="00980E10" w:rsidP="00980E10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B287E" w14:textId="77777777" w:rsidR="00C84730" w:rsidRDefault="00C84730" w:rsidP="00EA042F">
      <w:pPr>
        <w:spacing w:after="0" w:line="240" w:lineRule="auto"/>
      </w:pPr>
      <w:r>
        <w:separator/>
      </w:r>
    </w:p>
  </w:footnote>
  <w:footnote w:type="continuationSeparator" w:id="0">
    <w:p w14:paraId="73A80AFA" w14:textId="77777777" w:rsidR="00C84730" w:rsidRDefault="00C84730" w:rsidP="00EA0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D4EAAB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msoDFBB"/>
      </v:shape>
    </w:pict>
  </w:numPicBullet>
  <w:abstractNum w:abstractNumId="0" w15:restartNumberingAfterBreak="0">
    <w:nsid w:val="10D571D9"/>
    <w:multiLevelType w:val="hybridMultilevel"/>
    <w:tmpl w:val="A6A0C1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02979"/>
    <w:multiLevelType w:val="hybridMultilevel"/>
    <w:tmpl w:val="0FE054B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A2D76"/>
    <w:multiLevelType w:val="hybridMultilevel"/>
    <w:tmpl w:val="F85EC8F8"/>
    <w:lvl w:ilvl="0" w:tplc="6DCC954C">
      <w:start w:val="1"/>
      <w:numFmt w:val="lowerLetter"/>
      <w:pStyle w:val="Titre4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415F25"/>
    <w:multiLevelType w:val="hybridMultilevel"/>
    <w:tmpl w:val="A61291E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24740"/>
    <w:multiLevelType w:val="hybridMultilevel"/>
    <w:tmpl w:val="5CFA7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24853"/>
    <w:multiLevelType w:val="hybridMultilevel"/>
    <w:tmpl w:val="91CCB9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2012C6"/>
    <w:multiLevelType w:val="hybridMultilevel"/>
    <w:tmpl w:val="EEDC0A8C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5530A"/>
    <w:multiLevelType w:val="hybridMultilevel"/>
    <w:tmpl w:val="C5FA989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46F98"/>
    <w:multiLevelType w:val="hybridMultilevel"/>
    <w:tmpl w:val="B058CC0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16283A"/>
    <w:multiLevelType w:val="hybridMultilevel"/>
    <w:tmpl w:val="C26AD1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02215"/>
    <w:multiLevelType w:val="hybridMultilevel"/>
    <w:tmpl w:val="DCB81B78"/>
    <w:lvl w:ilvl="0" w:tplc="4392C43A">
      <w:start w:val="1"/>
      <w:numFmt w:val="decimal"/>
      <w:pStyle w:val="Titre3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255F8D"/>
    <w:multiLevelType w:val="hybridMultilevel"/>
    <w:tmpl w:val="E8EC45EC"/>
    <w:lvl w:ilvl="0" w:tplc="040C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2" w15:restartNumberingAfterBreak="0">
    <w:nsid w:val="32EC4702"/>
    <w:multiLevelType w:val="hybridMultilevel"/>
    <w:tmpl w:val="95D21D76"/>
    <w:lvl w:ilvl="0" w:tplc="79B8E28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21A00"/>
    <w:multiLevelType w:val="hybridMultilevel"/>
    <w:tmpl w:val="48AA08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86E89"/>
    <w:multiLevelType w:val="hybridMultilevel"/>
    <w:tmpl w:val="AB429C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60DB5"/>
    <w:multiLevelType w:val="hybridMultilevel"/>
    <w:tmpl w:val="B27A7D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6F1644"/>
    <w:multiLevelType w:val="hybridMultilevel"/>
    <w:tmpl w:val="B4CEB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56FAD"/>
    <w:multiLevelType w:val="hybridMultilevel"/>
    <w:tmpl w:val="43F8F4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116527"/>
    <w:multiLevelType w:val="hybridMultilevel"/>
    <w:tmpl w:val="C640300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15FAE"/>
    <w:multiLevelType w:val="hybridMultilevel"/>
    <w:tmpl w:val="C12C57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0441C6"/>
    <w:multiLevelType w:val="hybridMultilevel"/>
    <w:tmpl w:val="812AD06E"/>
    <w:lvl w:ilvl="0" w:tplc="968AA1E4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E464E"/>
    <w:multiLevelType w:val="hybridMultilevel"/>
    <w:tmpl w:val="25CC574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02660"/>
    <w:multiLevelType w:val="hybridMultilevel"/>
    <w:tmpl w:val="60D2AD5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C011F"/>
    <w:multiLevelType w:val="hybridMultilevel"/>
    <w:tmpl w:val="8228D70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E3E5A"/>
    <w:multiLevelType w:val="hybridMultilevel"/>
    <w:tmpl w:val="71228F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AE769A"/>
    <w:multiLevelType w:val="hybridMultilevel"/>
    <w:tmpl w:val="A26690F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17852"/>
    <w:multiLevelType w:val="hybridMultilevel"/>
    <w:tmpl w:val="50182B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E68BD"/>
    <w:multiLevelType w:val="hybridMultilevel"/>
    <w:tmpl w:val="5330BF52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F1431"/>
    <w:multiLevelType w:val="hybridMultilevel"/>
    <w:tmpl w:val="D9309E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0"/>
  </w:num>
  <w:num w:numId="4">
    <w:abstractNumId w:val="2"/>
  </w:num>
  <w:num w:numId="5">
    <w:abstractNumId w:val="13"/>
  </w:num>
  <w:num w:numId="6">
    <w:abstractNumId w:val="14"/>
  </w:num>
  <w:num w:numId="7">
    <w:abstractNumId w:val="27"/>
  </w:num>
  <w:num w:numId="8">
    <w:abstractNumId w:val="6"/>
  </w:num>
  <w:num w:numId="9">
    <w:abstractNumId w:val="24"/>
  </w:num>
  <w:num w:numId="10">
    <w:abstractNumId w:val="2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21"/>
  </w:num>
  <w:num w:numId="15">
    <w:abstractNumId w:val="19"/>
  </w:num>
  <w:num w:numId="16">
    <w:abstractNumId w:val="28"/>
  </w:num>
  <w:num w:numId="17">
    <w:abstractNumId w:val="8"/>
  </w:num>
  <w:num w:numId="18">
    <w:abstractNumId w:val="15"/>
  </w:num>
  <w:num w:numId="19">
    <w:abstractNumId w:val="17"/>
  </w:num>
  <w:num w:numId="20">
    <w:abstractNumId w:val="0"/>
  </w:num>
  <w:num w:numId="21">
    <w:abstractNumId w:val="22"/>
  </w:num>
  <w:num w:numId="22">
    <w:abstractNumId w:val="11"/>
  </w:num>
  <w:num w:numId="23">
    <w:abstractNumId w:val="20"/>
    <w:lvlOverride w:ilvl="0">
      <w:startOverride w:val="1"/>
    </w:lvlOverride>
  </w:num>
  <w:num w:numId="24">
    <w:abstractNumId w:val="16"/>
  </w:num>
  <w:num w:numId="25">
    <w:abstractNumId w:val="4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3"/>
  </w:num>
  <w:num w:numId="30">
    <w:abstractNumId w:val="5"/>
  </w:num>
  <w:num w:numId="31">
    <w:abstractNumId w:val="9"/>
  </w:num>
  <w:num w:numId="32">
    <w:abstractNumId w:val="26"/>
  </w:num>
  <w:num w:numId="33">
    <w:abstractNumId w:val="25"/>
  </w:num>
  <w:num w:numId="34">
    <w:abstractNumId w:val="1"/>
  </w:num>
  <w:num w:numId="35">
    <w:abstractNumId w:val="7"/>
  </w:num>
  <w:num w:numId="36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2F"/>
    <w:rsid w:val="00003C30"/>
    <w:rsid w:val="00004203"/>
    <w:rsid w:val="0000510B"/>
    <w:rsid w:val="0000651F"/>
    <w:rsid w:val="00007432"/>
    <w:rsid w:val="000105DD"/>
    <w:rsid w:val="00011202"/>
    <w:rsid w:val="000131DE"/>
    <w:rsid w:val="00013ED5"/>
    <w:rsid w:val="00014CA5"/>
    <w:rsid w:val="00015602"/>
    <w:rsid w:val="00016C28"/>
    <w:rsid w:val="00017BEA"/>
    <w:rsid w:val="000275E0"/>
    <w:rsid w:val="00033170"/>
    <w:rsid w:val="00033FB3"/>
    <w:rsid w:val="000344D7"/>
    <w:rsid w:val="00036CB7"/>
    <w:rsid w:val="00042D91"/>
    <w:rsid w:val="00043EF2"/>
    <w:rsid w:val="000502D6"/>
    <w:rsid w:val="00053411"/>
    <w:rsid w:val="00055155"/>
    <w:rsid w:val="000603D4"/>
    <w:rsid w:val="00060639"/>
    <w:rsid w:val="00060A24"/>
    <w:rsid w:val="0006124C"/>
    <w:rsid w:val="000627BB"/>
    <w:rsid w:val="00062A9A"/>
    <w:rsid w:val="00065E68"/>
    <w:rsid w:val="00070632"/>
    <w:rsid w:val="00073AE2"/>
    <w:rsid w:val="0008087C"/>
    <w:rsid w:val="00080A62"/>
    <w:rsid w:val="00080DAC"/>
    <w:rsid w:val="000836A0"/>
    <w:rsid w:val="00083BC0"/>
    <w:rsid w:val="00085296"/>
    <w:rsid w:val="000871B2"/>
    <w:rsid w:val="000877DA"/>
    <w:rsid w:val="00090599"/>
    <w:rsid w:val="00090DA5"/>
    <w:rsid w:val="000913B7"/>
    <w:rsid w:val="00093C91"/>
    <w:rsid w:val="000A1614"/>
    <w:rsid w:val="000A4B60"/>
    <w:rsid w:val="000A5CE6"/>
    <w:rsid w:val="000B0747"/>
    <w:rsid w:val="000B3A45"/>
    <w:rsid w:val="000B7986"/>
    <w:rsid w:val="000C0030"/>
    <w:rsid w:val="000C04C7"/>
    <w:rsid w:val="000C1C08"/>
    <w:rsid w:val="000C1CB6"/>
    <w:rsid w:val="000C1DE6"/>
    <w:rsid w:val="000C6748"/>
    <w:rsid w:val="000D3917"/>
    <w:rsid w:val="000D50AB"/>
    <w:rsid w:val="000D55C9"/>
    <w:rsid w:val="000D56E7"/>
    <w:rsid w:val="000D5D86"/>
    <w:rsid w:val="000D7550"/>
    <w:rsid w:val="000E3619"/>
    <w:rsid w:val="000F45C7"/>
    <w:rsid w:val="000F47A6"/>
    <w:rsid w:val="001016E0"/>
    <w:rsid w:val="0010337C"/>
    <w:rsid w:val="001059DF"/>
    <w:rsid w:val="00107201"/>
    <w:rsid w:val="00110C49"/>
    <w:rsid w:val="00113871"/>
    <w:rsid w:val="001139A0"/>
    <w:rsid w:val="001141B5"/>
    <w:rsid w:val="00114E0E"/>
    <w:rsid w:val="001151D6"/>
    <w:rsid w:val="00116525"/>
    <w:rsid w:val="001165A8"/>
    <w:rsid w:val="0011687E"/>
    <w:rsid w:val="00123218"/>
    <w:rsid w:val="00124591"/>
    <w:rsid w:val="00126040"/>
    <w:rsid w:val="00132243"/>
    <w:rsid w:val="0013374F"/>
    <w:rsid w:val="0013421C"/>
    <w:rsid w:val="00142921"/>
    <w:rsid w:val="00147AA1"/>
    <w:rsid w:val="00157BA4"/>
    <w:rsid w:val="0016230D"/>
    <w:rsid w:val="00164990"/>
    <w:rsid w:val="001653F9"/>
    <w:rsid w:val="001728B1"/>
    <w:rsid w:val="00172C02"/>
    <w:rsid w:val="001737F5"/>
    <w:rsid w:val="001815A5"/>
    <w:rsid w:val="0018589A"/>
    <w:rsid w:val="00185C6A"/>
    <w:rsid w:val="00186318"/>
    <w:rsid w:val="00187730"/>
    <w:rsid w:val="00190E52"/>
    <w:rsid w:val="0019206E"/>
    <w:rsid w:val="001922CA"/>
    <w:rsid w:val="001A0225"/>
    <w:rsid w:val="001A2D62"/>
    <w:rsid w:val="001A4BED"/>
    <w:rsid w:val="001B1C8F"/>
    <w:rsid w:val="001B4E5F"/>
    <w:rsid w:val="001B5E44"/>
    <w:rsid w:val="001B77A6"/>
    <w:rsid w:val="001B781A"/>
    <w:rsid w:val="001C15FC"/>
    <w:rsid w:val="001C43C4"/>
    <w:rsid w:val="001C4B52"/>
    <w:rsid w:val="001C69FB"/>
    <w:rsid w:val="001D112E"/>
    <w:rsid w:val="001D3359"/>
    <w:rsid w:val="001D3927"/>
    <w:rsid w:val="001D51AE"/>
    <w:rsid w:val="001D5EE1"/>
    <w:rsid w:val="001D6D5E"/>
    <w:rsid w:val="001D7561"/>
    <w:rsid w:val="001E0A77"/>
    <w:rsid w:val="001E315B"/>
    <w:rsid w:val="001F09B8"/>
    <w:rsid w:val="001F3D77"/>
    <w:rsid w:val="001F3DE2"/>
    <w:rsid w:val="001F4DBF"/>
    <w:rsid w:val="001F6782"/>
    <w:rsid w:val="00203F91"/>
    <w:rsid w:val="0020502B"/>
    <w:rsid w:val="00213DCB"/>
    <w:rsid w:val="00215AC0"/>
    <w:rsid w:val="00226057"/>
    <w:rsid w:val="00226155"/>
    <w:rsid w:val="00232E15"/>
    <w:rsid w:val="002354A2"/>
    <w:rsid w:val="0023604A"/>
    <w:rsid w:val="00241A57"/>
    <w:rsid w:val="00247EBA"/>
    <w:rsid w:val="00250745"/>
    <w:rsid w:val="00252391"/>
    <w:rsid w:val="00254449"/>
    <w:rsid w:val="00255378"/>
    <w:rsid w:val="00257BDC"/>
    <w:rsid w:val="00260073"/>
    <w:rsid w:val="00260939"/>
    <w:rsid w:val="0026347A"/>
    <w:rsid w:val="00263E83"/>
    <w:rsid w:val="00266B98"/>
    <w:rsid w:val="00271505"/>
    <w:rsid w:val="002747EB"/>
    <w:rsid w:val="00282905"/>
    <w:rsid w:val="00282EF9"/>
    <w:rsid w:val="00283229"/>
    <w:rsid w:val="00283325"/>
    <w:rsid w:val="00287C60"/>
    <w:rsid w:val="002923D6"/>
    <w:rsid w:val="002925D1"/>
    <w:rsid w:val="0029391A"/>
    <w:rsid w:val="00293B58"/>
    <w:rsid w:val="00294266"/>
    <w:rsid w:val="00294D9D"/>
    <w:rsid w:val="00296731"/>
    <w:rsid w:val="002977CA"/>
    <w:rsid w:val="002A03B6"/>
    <w:rsid w:val="002A2681"/>
    <w:rsid w:val="002B4413"/>
    <w:rsid w:val="002B4A6B"/>
    <w:rsid w:val="002C5747"/>
    <w:rsid w:val="002D367D"/>
    <w:rsid w:val="002D4461"/>
    <w:rsid w:val="002D4512"/>
    <w:rsid w:val="002D4921"/>
    <w:rsid w:val="002D4AD2"/>
    <w:rsid w:val="002E48EA"/>
    <w:rsid w:val="002E6837"/>
    <w:rsid w:val="002F0404"/>
    <w:rsid w:val="002F1752"/>
    <w:rsid w:val="002F2112"/>
    <w:rsid w:val="002F287C"/>
    <w:rsid w:val="002F3596"/>
    <w:rsid w:val="002F5291"/>
    <w:rsid w:val="002F74C0"/>
    <w:rsid w:val="0030092B"/>
    <w:rsid w:val="0030153B"/>
    <w:rsid w:val="00301B3B"/>
    <w:rsid w:val="00306507"/>
    <w:rsid w:val="00311757"/>
    <w:rsid w:val="00315855"/>
    <w:rsid w:val="00315ABD"/>
    <w:rsid w:val="00315BA6"/>
    <w:rsid w:val="00316CAD"/>
    <w:rsid w:val="00327718"/>
    <w:rsid w:val="003277FB"/>
    <w:rsid w:val="003302D3"/>
    <w:rsid w:val="00330D0A"/>
    <w:rsid w:val="00331960"/>
    <w:rsid w:val="00333373"/>
    <w:rsid w:val="003337D2"/>
    <w:rsid w:val="003374D6"/>
    <w:rsid w:val="00343A88"/>
    <w:rsid w:val="003449B8"/>
    <w:rsid w:val="00354F94"/>
    <w:rsid w:val="00360386"/>
    <w:rsid w:val="003616E0"/>
    <w:rsid w:val="00361FE8"/>
    <w:rsid w:val="003620DD"/>
    <w:rsid w:val="00362440"/>
    <w:rsid w:val="0036259C"/>
    <w:rsid w:val="003626DE"/>
    <w:rsid w:val="003630A5"/>
    <w:rsid w:val="0036384F"/>
    <w:rsid w:val="00363AAB"/>
    <w:rsid w:val="0037089F"/>
    <w:rsid w:val="003738D1"/>
    <w:rsid w:val="003759BB"/>
    <w:rsid w:val="00383411"/>
    <w:rsid w:val="00383B8A"/>
    <w:rsid w:val="0038407D"/>
    <w:rsid w:val="003865CF"/>
    <w:rsid w:val="00392281"/>
    <w:rsid w:val="00393CD2"/>
    <w:rsid w:val="003941EC"/>
    <w:rsid w:val="0039489D"/>
    <w:rsid w:val="00396AE3"/>
    <w:rsid w:val="003A0941"/>
    <w:rsid w:val="003A0D8C"/>
    <w:rsid w:val="003A327C"/>
    <w:rsid w:val="003A48F7"/>
    <w:rsid w:val="003A6FBB"/>
    <w:rsid w:val="003B03A7"/>
    <w:rsid w:val="003B6F36"/>
    <w:rsid w:val="003C6270"/>
    <w:rsid w:val="003C74AF"/>
    <w:rsid w:val="003D5328"/>
    <w:rsid w:val="003E0BC8"/>
    <w:rsid w:val="003E409B"/>
    <w:rsid w:val="003E4255"/>
    <w:rsid w:val="003E5064"/>
    <w:rsid w:val="003E55E7"/>
    <w:rsid w:val="003E758A"/>
    <w:rsid w:val="003F03DF"/>
    <w:rsid w:val="003F5E96"/>
    <w:rsid w:val="003F6C34"/>
    <w:rsid w:val="004009DA"/>
    <w:rsid w:val="004074B0"/>
    <w:rsid w:val="00407BBD"/>
    <w:rsid w:val="00412329"/>
    <w:rsid w:val="004141E3"/>
    <w:rsid w:val="00416A4B"/>
    <w:rsid w:val="00417AD8"/>
    <w:rsid w:val="00420899"/>
    <w:rsid w:val="00420A14"/>
    <w:rsid w:val="00425E40"/>
    <w:rsid w:val="004274A2"/>
    <w:rsid w:val="004274B2"/>
    <w:rsid w:val="0043021C"/>
    <w:rsid w:val="00432FE3"/>
    <w:rsid w:val="004330A4"/>
    <w:rsid w:val="00435B31"/>
    <w:rsid w:val="00437169"/>
    <w:rsid w:val="00440E89"/>
    <w:rsid w:val="00442289"/>
    <w:rsid w:val="00444B5D"/>
    <w:rsid w:val="00445ACF"/>
    <w:rsid w:val="004463A3"/>
    <w:rsid w:val="00450367"/>
    <w:rsid w:val="00455042"/>
    <w:rsid w:val="004559FA"/>
    <w:rsid w:val="004566D6"/>
    <w:rsid w:val="00456750"/>
    <w:rsid w:val="00456912"/>
    <w:rsid w:val="0046761C"/>
    <w:rsid w:val="00467736"/>
    <w:rsid w:val="00472A8C"/>
    <w:rsid w:val="00474CC0"/>
    <w:rsid w:val="00476A04"/>
    <w:rsid w:val="00476A80"/>
    <w:rsid w:val="0047718F"/>
    <w:rsid w:val="00482A38"/>
    <w:rsid w:val="00484859"/>
    <w:rsid w:val="0048712B"/>
    <w:rsid w:val="00491398"/>
    <w:rsid w:val="00491D0A"/>
    <w:rsid w:val="0049224D"/>
    <w:rsid w:val="00492DA9"/>
    <w:rsid w:val="004A0AC5"/>
    <w:rsid w:val="004A2740"/>
    <w:rsid w:val="004A40A9"/>
    <w:rsid w:val="004A5661"/>
    <w:rsid w:val="004A5F05"/>
    <w:rsid w:val="004A6545"/>
    <w:rsid w:val="004B09B6"/>
    <w:rsid w:val="004B0A6F"/>
    <w:rsid w:val="004B17F9"/>
    <w:rsid w:val="004B1CD5"/>
    <w:rsid w:val="004B782E"/>
    <w:rsid w:val="004C0248"/>
    <w:rsid w:val="004C10A9"/>
    <w:rsid w:val="004C11E6"/>
    <w:rsid w:val="004C30E7"/>
    <w:rsid w:val="004C53FC"/>
    <w:rsid w:val="004C6C2E"/>
    <w:rsid w:val="004C72B9"/>
    <w:rsid w:val="004D1A5C"/>
    <w:rsid w:val="004D21A3"/>
    <w:rsid w:val="004E2050"/>
    <w:rsid w:val="004E7225"/>
    <w:rsid w:val="004F4B94"/>
    <w:rsid w:val="004F7358"/>
    <w:rsid w:val="005003ED"/>
    <w:rsid w:val="00501634"/>
    <w:rsid w:val="00515AEF"/>
    <w:rsid w:val="00516E35"/>
    <w:rsid w:val="00517CB5"/>
    <w:rsid w:val="00517E54"/>
    <w:rsid w:val="00522D5C"/>
    <w:rsid w:val="00523A5D"/>
    <w:rsid w:val="0052550D"/>
    <w:rsid w:val="00530D9E"/>
    <w:rsid w:val="0053265F"/>
    <w:rsid w:val="00532878"/>
    <w:rsid w:val="00534447"/>
    <w:rsid w:val="0053635E"/>
    <w:rsid w:val="00540E7D"/>
    <w:rsid w:val="00542A88"/>
    <w:rsid w:val="005463E9"/>
    <w:rsid w:val="005470FB"/>
    <w:rsid w:val="00547F68"/>
    <w:rsid w:val="00551042"/>
    <w:rsid w:val="005515F8"/>
    <w:rsid w:val="005547A0"/>
    <w:rsid w:val="005549BA"/>
    <w:rsid w:val="00556275"/>
    <w:rsid w:val="00556A06"/>
    <w:rsid w:val="00556CC9"/>
    <w:rsid w:val="00562543"/>
    <w:rsid w:val="00563B2C"/>
    <w:rsid w:val="00563F0F"/>
    <w:rsid w:val="00564436"/>
    <w:rsid w:val="00567A7A"/>
    <w:rsid w:val="00567D1F"/>
    <w:rsid w:val="00572B0F"/>
    <w:rsid w:val="0057423F"/>
    <w:rsid w:val="00574E7D"/>
    <w:rsid w:val="005759F0"/>
    <w:rsid w:val="00581C7A"/>
    <w:rsid w:val="0058510F"/>
    <w:rsid w:val="00586F56"/>
    <w:rsid w:val="0059139D"/>
    <w:rsid w:val="0059722E"/>
    <w:rsid w:val="00597955"/>
    <w:rsid w:val="005A5281"/>
    <w:rsid w:val="005A5F41"/>
    <w:rsid w:val="005A6D6C"/>
    <w:rsid w:val="005A7BB5"/>
    <w:rsid w:val="005B235A"/>
    <w:rsid w:val="005B3A66"/>
    <w:rsid w:val="005B556A"/>
    <w:rsid w:val="005C1E70"/>
    <w:rsid w:val="005C42F1"/>
    <w:rsid w:val="005D0166"/>
    <w:rsid w:val="005D09D3"/>
    <w:rsid w:val="005D0ED6"/>
    <w:rsid w:val="005D1AB5"/>
    <w:rsid w:val="005D2C08"/>
    <w:rsid w:val="005D55BE"/>
    <w:rsid w:val="005D5E68"/>
    <w:rsid w:val="005D687E"/>
    <w:rsid w:val="005E229D"/>
    <w:rsid w:val="005E4787"/>
    <w:rsid w:val="005E4ABE"/>
    <w:rsid w:val="005E5D68"/>
    <w:rsid w:val="005F0F24"/>
    <w:rsid w:val="005F4135"/>
    <w:rsid w:val="005F5222"/>
    <w:rsid w:val="005F6BAE"/>
    <w:rsid w:val="005F6E36"/>
    <w:rsid w:val="005F6F45"/>
    <w:rsid w:val="005F7C8F"/>
    <w:rsid w:val="0060036B"/>
    <w:rsid w:val="00605C82"/>
    <w:rsid w:val="00611773"/>
    <w:rsid w:val="0061624F"/>
    <w:rsid w:val="006170DB"/>
    <w:rsid w:val="00621626"/>
    <w:rsid w:val="006329C1"/>
    <w:rsid w:val="0063414B"/>
    <w:rsid w:val="0064081D"/>
    <w:rsid w:val="0064149D"/>
    <w:rsid w:val="00643A2B"/>
    <w:rsid w:val="00644637"/>
    <w:rsid w:val="00647294"/>
    <w:rsid w:val="0064787E"/>
    <w:rsid w:val="0065628B"/>
    <w:rsid w:val="00656F6E"/>
    <w:rsid w:val="0066035B"/>
    <w:rsid w:val="00661B04"/>
    <w:rsid w:val="0067015A"/>
    <w:rsid w:val="00670468"/>
    <w:rsid w:val="00670D27"/>
    <w:rsid w:val="00670EB0"/>
    <w:rsid w:val="00672012"/>
    <w:rsid w:val="006749CC"/>
    <w:rsid w:val="00677E29"/>
    <w:rsid w:val="0068534B"/>
    <w:rsid w:val="00691FDF"/>
    <w:rsid w:val="006920CC"/>
    <w:rsid w:val="00696708"/>
    <w:rsid w:val="0069749F"/>
    <w:rsid w:val="006977B2"/>
    <w:rsid w:val="00697EB1"/>
    <w:rsid w:val="006A5B00"/>
    <w:rsid w:val="006A7E8A"/>
    <w:rsid w:val="006B0C7A"/>
    <w:rsid w:val="006C2456"/>
    <w:rsid w:val="006C3A62"/>
    <w:rsid w:val="006C4E57"/>
    <w:rsid w:val="006C729B"/>
    <w:rsid w:val="006D2726"/>
    <w:rsid w:val="006D2759"/>
    <w:rsid w:val="006D3D56"/>
    <w:rsid w:val="006E042E"/>
    <w:rsid w:val="006E16E4"/>
    <w:rsid w:val="006E1B2A"/>
    <w:rsid w:val="006E35E4"/>
    <w:rsid w:val="006E45FC"/>
    <w:rsid w:val="006E482A"/>
    <w:rsid w:val="006E52B6"/>
    <w:rsid w:val="006F6717"/>
    <w:rsid w:val="00703E06"/>
    <w:rsid w:val="00706870"/>
    <w:rsid w:val="00707389"/>
    <w:rsid w:val="00712CC8"/>
    <w:rsid w:val="00712D9A"/>
    <w:rsid w:val="007146A4"/>
    <w:rsid w:val="00716A06"/>
    <w:rsid w:val="007260ED"/>
    <w:rsid w:val="007261E6"/>
    <w:rsid w:val="007308C3"/>
    <w:rsid w:val="007311CF"/>
    <w:rsid w:val="00733BD5"/>
    <w:rsid w:val="00735602"/>
    <w:rsid w:val="00737D6E"/>
    <w:rsid w:val="007403EE"/>
    <w:rsid w:val="0074349E"/>
    <w:rsid w:val="00745B41"/>
    <w:rsid w:val="007504D9"/>
    <w:rsid w:val="00756F70"/>
    <w:rsid w:val="007605FB"/>
    <w:rsid w:val="007709EE"/>
    <w:rsid w:val="00773523"/>
    <w:rsid w:val="00773BCA"/>
    <w:rsid w:val="0077402E"/>
    <w:rsid w:val="007763EE"/>
    <w:rsid w:val="00776DEC"/>
    <w:rsid w:val="00777943"/>
    <w:rsid w:val="0078334C"/>
    <w:rsid w:val="0078509F"/>
    <w:rsid w:val="007856F0"/>
    <w:rsid w:val="00787610"/>
    <w:rsid w:val="00787BC2"/>
    <w:rsid w:val="00792BA0"/>
    <w:rsid w:val="00793018"/>
    <w:rsid w:val="00796C90"/>
    <w:rsid w:val="007A2245"/>
    <w:rsid w:val="007A3DEE"/>
    <w:rsid w:val="007A4B51"/>
    <w:rsid w:val="007B1848"/>
    <w:rsid w:val="007B42E1"/>
    <w:rsid w:val="007B7571"/>
    <w:rsid w:val="007C1D72"/>
    <w:rsid w:val="007C312B"/>
    <w:rsid w:val="007C55BB"/>
    <w:rsid w:val="007C6C54"/>
    <w:rsid w:val="007C7D84"/>
    <w:rsid w:val="007D510D"/>
    <w:rsid w:val="007E1477"/>
    <w:rsid w:val="007E6CCA"/>
    <w:rsid w:val="007F02AC"/>
    <w:rsid w:val="007F02DC"/>
    <w:rsid w:val="007F1B6D"/>
    <w:rsid w:val="007F3019"/>
    <w:rsid w:val="007F6563"/>
    <w:rsid w:val="007F6783"/>
    <w:rsid w:val="007F7280"/>
    <w:rsid w:val="00801B23"/>
    <w:rsid w:val="00801B46"/>
    <w:rsid w:val="00805D3B"/>
    <w:rsid w:val="008140F2"/>
    <w:rsid w:val="00816EBC"/>
    <w:rsid w:val="00820894"/>
    <w:rsid w:val="008313A4"/>
    <w:rsid w:val="0083150E"/>
    <w:rsid w:val="00831E8A"/>
    <w:rsid w:val="0083306E"/>
    <w:rsid w:val="0083375C"/>
    <w:rsid w:val="008339BA"/>
    <w:rsid w:val="008356E7"/>
    <w:rsid w:val="00835F57"/>
    <w:rsid w:val="008406E7"/>
    <w:rsid w:val="00841D25"/>
    <w:rsid w:val="00843798"/>
    <w:rsid w:val="00843805"/>
    <w:rsid w:val="008500A1"/>
    <w:rsid w:val="0085038D"/>
    <w:rsid w:val="00854110"/>
    <w:rsid w:val="00863408"/>
    <w:rsid w:val="008658D3"/>
    <w:rsid w:val="00866080"/>
    <w:rsid w:val="00867F34"/>
    <w:rsid w:val="008728C6"/>
    <w:rsid w:val="00884359"/>
    <w:rsid w:val="00886A04"/>
    <w:rsid w:val="008876F8"/>
    <w:rsid w:val="00890127"/>
    <w:rsid w:val="00890358"/>
    <w:rsid w:val="00890BFD"/>
    <w:rsid w:val="008914F7"/>
    <w:rsid w:val="008947A7"/>
    <w:rsid w:val="008A19BD"/>
    <w:rsid w:val="008A3FC5"/>
    <w:rsid w:val="008A701E"/>
    <w:rsid w:val="008B4971"/>
    <w:rsid w:val="008B7DA2"/>
    <w:rsid w:val="008C2328"/>
    <w:rsid w:val="008D0100"/>
    <w:rsid w:val="008D032E"/>
    <w:rsid w:val="008D4DF1"/>
    <w:rsid w:val="008D5242"/>
    <w:rsid w:val="008D6CF8"/>
    <w:rsid w:val="008D7571"/>
    <w:rsid w:val="008E08BC"/>
    <w:rsid w:val="008E1FE8"/>
    <w:rsid w:val="008E2E28"/>
    <w:rsid w:val="008E5EBC"/>
    <w:rsid w:val="008E6547"/>
    <w:rsid w:val="008F39F0"/>
    <w:rsid w:val="008F581C"/>
    <w:rsid w:val="00901AA2"/>
    <w:rsid w:val="00907278"/>
    <w:rsid w:val="009145CB"/>
    <w:rsid w:val="00915F90"/>
    <w:rsid w:val="00921B3C"/>
    <w:rsid w:val="00921EFA"/>
    <w:rsid w:val="009227CD"/>
    <w:rsid w:val="00923927"/>
    <w:rsid w:val="009265E5"/>
    <w:rsid w:val="0092755E"/>
    <w:rsid w:val="0093023C"/>
    <w:rsid w:val="00930E56"/>
    <w:rsid w:val="00932B41"/>
    <w:rsid w:val="00932B6E"/>
    <w:rsid w:val="00935B26"/>
    <w:rsid w:val="00936AEA"/>
    <w:rsid w:val="009379AA"/>
    <w:rsid w:val="00937C8C"/>
    <w:rsid w:val="00943F63"/>
    <w:rsid w:val="009442E0"/>
    <w:rsid w:val="00946A97"/>
    <w:rsid w:val="009507B5"/>
    <w:rsid w:val="00950AA3"/>
    <w:rsid w:val="009512BB"/>
    <w:rsid w:val="00955201"/>
    <w:rsid w:val="00970269"/>
    <w:rsid w:val="00971F04"/>
    <w:rsid w:val="0097239B"/>
    <w:rsid w:val="00973080"/>
    <w:rsid w:val="00974DDF"/>
    <w:rsid w:val="00975B91"/>
    <w:rsid w:val="00980E10"/>
    <w:rsid w:val="00983A2D"/>
    <w:rsid w:val="00984124"/>
    <w:rsid w:val="00984F6E"/>
    <w:rsid w:val="00992625"/>
    <w:rsid w:val="00993CAE"/>
    <w:rsid w:val="0099454C"/>
    <w:rsid w:val="009951D9"/>
    <w:rsid w:val="00995B6B"/>
    <w:rsid w:val="0099689E"/>
    <w:rsid w:val="00997750"/>
    <w:rsid w:val="009A0D44"/>
    <w:rsid w:val="009A147F"/>
    <w:rsid w:val="009A20FC"/>
    <w:rsid w:val="009A61FF"/>
    <w:rsid w:val="009A6626"/>
    <w:rsid w:val="009B1117"/>
    <w:rsid w:val="009B3469"/>
    <w:rsid w:val="009B479A"/>
    <w:rsid w:val="009B6769"/>
    <w:rsid w:val="009B6CB5"/>
    <w:rsid w:val="009C14A6"/>
    <w:rsid w:val="009C19F6"/>
    <w:rsid w:val="009C2AA9"/>
    <w:rsid w:val="009C350B"/>
    <w:rsid w:val="009C63BA"/>
    <w:rsid w:val="009D082D"/>
    <w:rsid w:val="009D3050"/>
    <w:rsid w:val="009D32E9"/>
    <w:rsid w:val="009D34BA"/>
    <w:rsid w:val="009D41FF"/>
    <w:rsid w:val="009D541C"/>
    <w:rsid w:val="009D6674"/>
    <w:rsid w:val="009E22D4"/>
    <w:rsid w:val="009E31DF"/>
    <w:rsid w:val="009F06E6"/>
    <w:rsid w:val="009F11A7"/>
    <w:rsid w:val="009F6D8F"/>
    <w:rsid w:val="009F750D"/>
    <w:rsid w:val="00A01A6A"/>
    <w:rsid w:val="00A04975"/>
    <w:rsid w:val="00A04976"/>
    <w:rsid w:val="00A06BDE"/>
    <w:rsid w:val="00A06E93"/>
    <w:rsid w:val="00A07201"/>
    <w:rsid w:val="00A073DB"/>
    <w:rsid w:val="00A07430"/>
    <w:rsid w:val="00A076F9"/>
    <w:rsid w:val="00A07CC8"/>
    <w:rsid w:val="00A1150B"/>
    <w:rsid w:val="00A1294D"/>
    <w:rsid w:val="00A16E05"/>
    <w:rsid w:val="00A22230"/>
    <w:rsid w:val="00A243D2"/>
    <w:rsid w:val="00A26F42"/>
    <w:rsid w:val="00A30EC1"/>
    <w:rsid w:val="00A330C2"/>
    <w:rsid w:val="00A34A2D"/>
    <w:rsid w:val="00A40685"/>
    <w:rsid w:val="00A4107C"/>
    <w:rsid w:val="00A4146D"/>
    <w:rsid w:val="00A414D3"/>
    <w:rsid w:val="00A41F02"/>
    <w:rsid w:val="00A51109"/>
    <w:rsid w:val="00A54489"/>
    <w:rsid w:val="00A5521F"/>
    <w:rsid w:val="00A55685"/>
    <w:rsid w:val="00A56686"/>
    <w:rsid w:val="00A566BB"/>
    <w:rsid w:val="00A61263"/>
    <w:rsid w:val="00A61824"/>
    <w:rsid w:val="00A63BAC"/>
    <w:rsid w:val="00A64EE5"/>
    <w:rsid w:val="00A6609C"/>
    <w:rsid w:val="00A6741F"/>
    <w:rsid w:val="00A72134"/>
    <w:rsid w:val="00A73A8B"/>
    <w:rsid w:val="00A80F90"/>
    <w:rsid w:val="00A81272"/>
    <w:rsid w:val="00A81CC0"/>
    <w:rsid w:val="00A83F0B"/>
    <w:rsid w:val="00A85FCB"/>
    <w:rsid w:val="00A90FAC"/>
    <w:rsid w:val="00A92012"/>
    <w:rsid w:val="00A95DDA"/>
    <w:rsid w:val="00A9629E"/>
    <w:rsid w:val="00A97313"/>
    <w:rsid w:val="00A9772B"/>
    <w:rsid w:val="00AA0E52"/>
    <w:rsid w:val="00AA5738"/>
    <w:rsid w:val="00AA6799"/>
    <w:rsid w:val="00AA6C0E"/>
    <w:rsid w:val="00AB0EB9"/>
    <w:rsid w:val="00AB1D9D"/>
    <w:rsid w:val="00AB2993"/>
    <w:rsid w:val="00AB2AAF"/>
    <w:rsid w:val="00AB3E09"/>
    <w:rsid w:val="00AC25AE"/>
    <w:rsid w:val="00AC7FD7"/>
    <w:rsid w:val="00AD0AD0"/>
    <w:rsid w:val="00AD2348"/>
    <w:rsid w:val="00AD33D8"/>
    <w:rsid w:val="00AE209D"/>
    <w:rsid w:val="00AE3073"/>
    <w:rsid w:val="00AE3799"/>
    <w:rsid w:val="00AE441C"/>
    <w:rsid w:val="00AE519B"/>
    <w:rsid w:val="00AF1582"/>
    <w:rsid w:val="00AF31E0"/>
    <w:rsid w:val="00AF37BA"/>
    <w:rsid w:val="00AF7523"/>
    <w:rsid w:val="00B0242B"/>
    <w:rsid w:val="00B02D0E"/>
    <w:rsid w:val="00B02DCD"/>
    <w:rsid w:val="00B0427C"/>
    <w:rsid w:val="00B07401"/>
    <w:rsid w:val="00B074D6"/>
    <w:rsid w:val="00B07820"/>
    <w:rsid w:val="00B10A2A"/>
    <w:rsid w:val="00B15304"/>
    <w:rsid w:val="00B21793"/>
    <w:rsid w:val="00B21E47"/>
    <w:rsid w:val="00B23081"/>
    <w:rsid w:val="00B23743"/>
    <w:rsid w:val="00B23A90"/>
    <w:rsid w:val="00B377F0"/>
    <w:rsid w:val="00B4073B"/>
    <w:rsid w:val="00B41F4E"/>
    <w:rsid w:val="00B43360"/>
    <w:rsid w:val="00B44626"/>
    <w:rsid w:val="00B4626B"/>
    <w:rsid w:val="00B516FE"/>
    <w:rsid w:val="00B51920"/>
    <w:rsid w:val="00B53BAD"/>
    <w:rsid w:val="00B54E6C"/>
    <w:rsid w:val="00B55C18"/>
    <w:rsid w:val="00B55FEF"/>
    <w:rsid w:val="00B6705F"/>
    <w:rsid w:val="00B719BD"/>
    <w:rsid w:val="00B73206"/>
    <w:rsid w:val="00B7561E"/>
    <w:rsid w:val="00B76F2B"/>
    <w:rsid w:val="00B7752D"/>
    <w:rsid w:val="00B821A2"/>
    <w:rsid w:val="00B82360"/>
    <w:rsid w:val="00B82BD4"/>
    <w:rsid w:val="00B8392C"/>
    <w:rsid w:val="00B87533"/>
    <w:rsid w:val="00B87709"/>
    <w:rsid w:val="00B9025B"/>
    <w:rsid w:val="00B960EE"/>
    <w:rsid w:val="00B97945"/>
    <w:rsid w:val="00BA216E"/>
    <w:rsid w:val="00BA2E83"/>
    <w:rsid w:val="00BB40DC"/>
    <w:rsid w:val="00BC0CB5"/>
    <w:rsid w:val="00BC18C6"/>
    <w:rsid w:val="00BC40D7"/>
    <w:rsid w:val="00BC48CC"/>
    <w:rsid w:val="00BD0863"/>
    <w:rsid w:val="00BD0AA3"/>
    <w:rsid w:val="00BD67E5"/>
    <w:rsid w:val="00BD75A8"/>
    <w:rsid w:val="00BE1782"/>
    <w:rsid w:val="00BF1B15"/>
    <w:rsid w:val="00BF28C8"/>
    <w:rsid w:val="00BF6EF5"/>
    <w:rsid w:val="00C00046"/>
    <w:rsid w:val="00C03E1F"/>
    <w:rsid w:val="00C056C1"/>
    <w:rsid w:val="00C11286"/>
    <w:rsid w:val="00C12D16"/>
    <w:rsid w:val="00C136F6"/>
    <w:rsid w:val="00C14276"/>
    <w:rsid w:val="00C15527"/>
    <w:rsid w:val="00C15C73"/>
    <w:rsid w:val="00C16AAC"/>
    <w:rsid w:val="00C2484C"/>
    <w:rsid w:val="00C3270A"/>
    <w:rsid w:val="00C3418F"/>
    <w:rsid w:val="00C34BCF"/>
    <w:rsid w:val="00C4536C"/>
    <w:rsid w:val="00C50973"/>
    <w:rsid w:val="00C5391A"/>
    <w:rsid w:val="00C5525B"/>
    <w:rsid w:val="00C569E4"/>
    <w:rsid w:val="00C578EE"/>
    <w:rsid w:val="00C57F0B"/>
    <w:rsid w:val="00C6152A"/>
    <w:rsid w:val="00C66EFD"/>
    <w:rsid w:val="00C7019F"/>
    <w:rsid w:val="00C7108C"/>
    <w:rsid w:val="00C73888"/>
    <w:rsid w:val="00C74728"/>
    <w:rsid w:val="00C83ECE"/>
    <w:rsid w:val="00C84399"/>
    <w:rsid w:val="00C84730"/>
    <w:rsid w:val="00C93391"/>
    <w:rsid w:val="00C964AA"/>
    <w:rsid w:val="00C9778F"/>
    <w:rsid w:val="00CA076C"/>
    <w:rsid w:val="00CA3DA1"/>
    <w:rsid w:val="00CB2333"/>
    <w:rsid w:val="00CB2685"/>
    <w:rsid w:val="00CB5617"/>
    <w:rsid w:val="00CC12B0"/>
    <w:rsid w:val="00CC2CEC"/>
    <w:rsid w:val="00CC2EE9"/>
    <w:rsid w:val="00CC3B8F"/>
    <w:rsid w:val="00CC4B38"/>
    <w:rsid w:val="00CC6A8E"/>
    <w:rsid w:val="00CD59DF"/>
    <w:rsid w:val="00CF131A"/>
    <w:rsid w:val="00CF4D54"/>
    <w:rsid w:val="00CF580E"/>
    <w:rsid w:val="00D002BA"/>
    <w:rsid w:val="00D04AD2"/>
    <w:rsid w:val="00D04C02"/>
    <w:rsid w:val="00D054DA"/>
    <w:rsid w:val="00D1068C"/>
    <w:rsid w:val="00D17F82"/>
    <w:rsid w:val="00D202A5"/>
    <w:rsid w:val="00D2057D"/>
    <w:rsid w:val="00D20E0E"/>
    <w:rsid w:val="00D34546"/>
    <w:rsid w:val="00D35E73"/>
    <w:rsid w:val="00D40C3D"/>
    <w:rsid w:val="00D40CC3"/>
    <w:rsid w:val="00D41500"/>
    <w:rsid w:val="00D5139B"/>
    <w:rsid w:val="00D5257A"/>
    <w:rsid w:val="00D6162C"/>
    <w:rsid w:val="00D61965"/>
    <w:rsid w:val="00D672E8"/>
    <w:rsid w:val="00D70EB4"/>
    <w:rsid w:val="00D71209"/>
    <w:rsid w:val="00D71690"/>
    <w:rsid w:val="00D7185F"/>
    <w:rsid w:val="00D72CDB"/>
    <w:rsid w:val="00D81B43"/>
    <w:rsid w:val="00D848E9"/>
    <w:rsid w:val="00D93621"/>
    <w:rsid w:val="00D93962"/>
    <w:rsid w:val="00D94521"/>
    <w:rsid w:val="00D946D7"/>
    <w:rsid w:val="00D948C7"/>
    <w:rsid w:val="00D94F1E"/>
    <w:rsid w:val="00DA20BD"/>
    <w:rsid w:val="00DA4576"/>
    <w:rsid w:val="00DA471F"/>
    <w:rsid w:val="00DA7BF1"/>
    <w:rsid w:val="00DA7C99"/>
    <w:rsid w:val="00DB0830"/>
    <w:rsid w:val="00DC3BF5"/>
    <w:rsid w:val="00DD6E9A"/>
    <w:rsid w:val="00DE41C7"/>
    <w:rsid w:val="00DE7074"/>
    <w:rsid w:val="00DE7CAA"/>
    <w:rsid w:val="00DF4E43"/>
    <w:rsid w:val="00DF670E"/>
    <w:rsid w:val="00DF6AC8"/>
    <w:rsid w:val="00DF7A6D"/>
    <w:rsid w:val="00E00410"/>
    <w:rsid w:val="00E03F6E"/>
    <w:rsid w:val="00E04B66"/>
    <w:rsid w:val="00E05030"/>
    <w:rsid w:val="00E06EAA"/>
    <w:rsid w:val="00E105F5"/>
    <w:rsid w:val="00E10BCD"/>
    <w:rsid w:val="00E2781D"/>
    <w:rsid w:val="00E32BDD"/>
    <w:rsid w:val="00E32E6B"/>
    <w:rsid w:val="00E36AC4"/>
    <w:rsid w:val="00E40125"/>
    <w:rsid w:val="00E40A92"/>
    <w:rsid w:val="00E429A4"/>
    <w:rsid w:val="00E42AC0"/>
    <w:rsid w:val="00E46618"/>
    <w:rsid w:val="00E46643"/>
    <w:rsid w:val="00E4685B"/>
    <w:rsid w:val="00E50A60"/>
    <w:rsid w:val="00E51985"/>
    <w:rsid w:val="00E51C07"/>
    <w:rsid w:val="00E614CF"/>
    <w:rsid w:val="00E72C2C"/>
    <w:rsid w:val="00E731A1"/>
    <w:rsid w:val="00E764C5"/>
    <w:rsid w:val="00E77F46"/>
    <w:rsid w:val="00E8044A"/>
    <w:rsid w:val="00E80D59"/>
    <w:rsid w:val="00E8114B"/>
    <w:rsid w:val="00E82692"/>
    <w:rsid w:val="00E847E9"/>
    <w:rsid w:val="00E86858"/>
    <w:rsid w:val="00EA042F"/>
    <w:rsid w:val="00EA056B"/>
    <w:rsid w:val="00EA107E"/>
    <w:rsid w:val="00EA1D03"/>
    <w:rsid w:val="00EA711C"/>
    <w:rsid w:val="00EB1E0C"/>
    <w:rsid w:val="00EB2EC6"/>
    <w:rsid w:val="00EB4126"/>
    <w:rsid w:val="00EB60C2"/>
    <w:rsid w:val="00EC5C89"/>
    <w:rsid w:val="00EC68F6"/>
    <w:rsid w:val="00ED0875"/>
    <w:rsid w:val="00ED6937"/>
    <w:rsid w:val="00EE239B"/>
    <w:rsid w:val="00EE2DC6"/>
    <w:rsid w:val="00EE5425"/>
    <w:rsid w:val="00EE57D7"/>
    <w:rsid w:val="00EE691B"/>
    <w:rsid w:val="00EE7BBF"/>
    <w:rsid w:val="00EE7FC8"/>
    <w:rsid w:val="00EF1DE4"/>
    <w:rsid w:val="00EF2A70"/>
    <w:rsid w:val="00EF407C"/>
    <w:rsid w:val="00EF4D62"/>
    <w:rsid w:val="00EF70F0"/>
    <w:rsid w:val="00F01278"/>
    <w:rsid w:val="00F02171"/>
    <w:rsid w:val="00F0341C"/>
    <w:rsid w:val="00F035FF"/>
    <w:rsid w:val="00F03F47"/>
    <w:rsid w:val="00F077AC"/>
    <w:rsid w:val="00F07AE9"/>
    <w:rsid w:val="00F1109D"/>
    <w:rsid w:val="00F13279"/>
    <w:rsid w:val="00F13395"/>
    <w:rsid w:val="00F16D44"/>
    <w:rsid w:val="00F23473"/>
    <w:rsid w:val="00F24964"/>
    <w:rsid w:val="00F24E94"/>
    <w:rsid w:val="00F24F7A"/>
    <w:rsid w:val="00F262EB"/>
    <w:rsid w:val="00F268A8"/>
    <w:rsid w:val="00F313D7"/>
    <w:rsid w:val="00F3162B"/>
    <w:rsid w:val="00F33225"/>
    <w:rsid w:val="00F357B1"/>
    <w:rsid w:val="00F3707A"/>
    <w:rsid w:val="00F4099F"/>
    <w:rsid w:val="00F43DC9"/>
    <w:rsid w:val="00F462FD"/>
    <w:rsid w:val="00F52CA2"/>
    <w:rsid w:val="00F57B7C"/>
    <w:rsid w:val="00F62246"/>
    <w:rsid w:val="00F62AFF"/>
    <w:rsid w:val="00F62D85"/>
    <w:rsid w:val="00F649F2"/>
    <w:rsid w:val="00F655B6"/>
    <w:rsid w:val="00F66CF4"/>
    <w:rsid w:val="00F70AEB"/>
    <w:rsid w:val="00F7455B"/>
    <w:rsid w:val="00F74830"/>
    <w:rsid w:val="00F80B59"/>
    <w:rsid w:val="00F82A7D"/>
    <w:rsid w:val="00F84279"/>
    <w:rsid w:val="00F8462A"/>
    <w:rsid w:val="00F85167"/>
    <w:rsid w:val="00F855EF"/>
    <w:rsid w:val="00F87C83"/>
    <w:rsid w:val="00F90F3F"/>
    <w:rsid w:val="00F9336A"/>
    <w:rsid w:val="00F94AC2"/>
    <w:rsid w:val="00F9536D"/>
    <w:rsid w:val="00F97E0F"/>
    <w:rsid w:val="00FA6623"/>
    <w:rsid w:val="00FA664D"/>
    <w:rsid w:val="00FA733C"/>
    <w:rsid w:val="00FA7E06"/>
    <w:rsid w:val="00FA7EC2"/>
    <w:rsid w:val="00FB41AE"/>
    <w:rsid w:val="00FB43B7"/>
    <w:rsid w:val="00FB7E5B"/>
    <w:rsid w:val="00FC2D19"/>
    <w:rsid w:val="00FC76BC"/>
    <w:rsid w:val="00FD0293"/>
    <w:rsid w:val="00FD213B"/>
    <w:rsid w:val="00FD23B7"/>
    <w:rsid w:val="00FD7816"/>
    <w:rsid w:val="00FE0583"/>
    <w:rsid w:val="00FE642E"/>
    <w:rsid w:val="00FE682E"/>
    <w:rsid w:val="00FF1200"/>
    <w:rsid w:val="00FF1F97"/>
    <w:rsid w:val="00FF3378"/>
    <w:rsid w:val="00FF67E1"/>
    <w:rsid w:val="00FF6FDD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47BF8"/>
  <w15:chartTrackingRefBased/>
  <w15:docId w15:val="{80DBC5D2-A020-40D1-B86C-A61B3EBE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23"/>
    <w:rPr>
      <w:rFonts w:ascii="Open Sans" w:hAnsi="Open Sans"/>
    </w:rPr>
  </w:style>
  <w:style w:type="paragraph" w:styleId="Titre1">
    <w:name w:val="heading 1"/>
    <w:basedOn w:val="Normal"/>
    <w:next w:val="Normal"/>
    <w:link w:val="Titre1Car"/>
    <w:uiPriority w:val="9"/>
    <w:qFormat/>
    <w:rsid w:val="001C43C4"/>
    <w:pPr>
      <w:keepNext/>
      <w:keepLines/>
      <w:numPr>
        <w:numId w:val="1"/>
      </w:numPr>
      <w:spacing w:before="360" w:after="120"/>
      <w:ind w:left="360"/>
      <w:jc w:val="both"/>
      <w:outlineLvl w:val="0"/>
    </w:pPr>
    <w:rPr>
      <w:rFonts w:eastAsiaTheme="majorEastAsia" w:cs="Open Sans"/>
      <w:b/>
      <w:color w:val="7030A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73523"/>
    <w:pPr>
      <w:keepNext/>
      <w:keepLines/>
      <w:numPr>
        <w:numId w:val="2"/>
      </w:numPr>
      <w:spacing w:before="160" w:after="120"/>
      <w:outlineLvl w:val="1"/>
    </w:pPr>
    <w:rPr>
      <w:rFonts w:cs="Open Sans"/>
      <w:b/>
      <w:color w:val="7030A0"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E682E"/>
    <w:pPr>
      <w:keepNext/>
      <w:keepLines/>
      <w:numPr>
        <w:numId w:val="3"/>
      </w:numPr>
      <w:spacing w:after="0"/>
      <w:jc w:val="both"/>
      <w:outlineLvl w:val="2"/>
    </w:pPr>
    <w:rPr>
      <w:rFonts w:eastAsiaTheme="majorEastAsia" w:cs="Open Sans"/>
      <w:color w:val="7030A0"/>
      <w:sz w:val="24"/>
      <w:szCs w:val="24"/>
      <w:lang w:val="en-US" w:eastAsia="fr-FR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C11286"/>
    <w:pPr>
      <w:numPr>
        <w:numId w:val="4"/>
      </w:numPr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0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042F"/>
  </w:style>
  <w:style w:type="paragraph" w:styleId="Pieddepage">
    <w:name w:val="footer"/>
    <w:basedOn w:val="Normal"/>
    <w:link w:val="PieddepageCar"/>
    <w:uiPriority w:val="99"/>
    <w:unhideWhenUsed/>
    <w:rsid w:val="00EA0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042F"/>
  </w:style>
  <w:style w:type="paragraph" w:styleId="Sansinterligne">
    <w:name w:val="No Spacing"/>
    <w:link w:val="SansinterligneCar"/>
    <w:uiPriority w:val="1"/>
    <w:qFormat/>
    <w:rsid w:val="00003C30"/>
    <w:pPr>
      <w:spacing w:after="0" w:line="240" w:lineRule="auto"/>
    </w:pPr>
    <w:rPr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03C3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C43C4"/>
    <w:rPr>
      <w:rFonts w:ascii="Open Sans" w:eastAsiaTheme="majorEastAsia" w:hAnsi="Open Sans" w:cs="Open Sans"/>
      <w:b/>
      <w:color w:val="7030A0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679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F4B9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F4B9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73523"/>
    <w:rPr>
      <w:rFonts w:ascii="Open Sans" w:hAnsi="Open Sans" w:cs="Open Sans"/>
      <w:b/>
      <w:color w:val="7030A0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E682E"/>
    <w:rPr>
      <w:rFonts w:ascii="Open Sans" w:eastAsiaTheme="majorEastAsia" w:hAnsi="Open Sans" w:cs="Open Sans"/>
      <w:color w:val="7030A0"/>
      <w:sz w:val="24"/>
      <w:szCs w:val="24"/>
      <w:lang w:val="en-US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3322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33225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B1D9D"/>
    <w:pPr>
      <w:ind w:left="720"/>
      <w:contextualSpacing/>
    </w:pPr>
  </w:style>
  <w:style w:type="character" w:styleId="Numrodeligne">
    <w:name w:val="line number"/>
    <w:basedOn w:val="Policepardfaut"/>
    <w:uiPriority w:val="99"/>
    <w:semiHidden/>
    <w:unhideWhenUsed/>
    <w:rsid w:val="00D1068C"/>
  </w:style>
  <w:style w:type="character" w:customStyle="1" w:styleId="Titre4Car">
    <w:name w:val="Titre 4 Car"/>
    <w:basedOn w:val="Policepardfaut"/>
    <w:link w:val="Titre4"/>
    <w:uiPriority w:val="9"/>
    <w:rsid w:val="00C11286"/>
    <w:rPr>
      <w:rFonts w:ascii="Open Sans" w:eastAsiaTheme="majorEastAsia" w:hAnsi="Open Sans" w:cs="Open Sans"/>
      <w:color w:val="7030A0"/>
      <w:sz w:val="24"/>
      <w:szCs w:val="24"/>
      <w:lang w:val="en-US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A552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C00046"/>
    <w:rPr>
      <w:color w:val="954F72"/>
      <w:u w:val="single"/>
    </w:rPr>
  </w:style>
  <w:style w:type="paragraph" w:customStyle="1" w:styleId="msonormal0">
    <w:name w:val="msonormal"/>
    <w:basedOn w:val="Normal"/>
    <w:rsid w:val="00C00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font5">
    <w:name w:val="font5"/>
    <w:basedOn w:val="Normal"/>
    <w:rsid w:val="00C0004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ja-JP"/>
    </w:rPr>
  </w:style>
  <w:style w:type="paragraph" w:customStyle="1" w:styleId="font6">
    <w:name w:val="font6"/>
    <w:basedOn w:val="Normal"/>
    <w:rsid w:val="00C0004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ja-JP"/>
    </w:rPr>
  </w:style>
  <w:style w:type="paragraph" w:customStyle="1" w:styleId="xl63">
    <w:name w:val="xl63"/>
    <w:basedOn w:val="Normal"/>
    <w:rsid w:val="00C0004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xl64">
    <w:name w:val="xl64"/>
    <w:basedOn w:val="Normal"/>
    <w:rsid w:val="00C0004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xl65">
    <w:name w:val="xl65"/>
    <w:basedOn w:val="Normal"/>
    <w:rsid w:val="00C000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Opn" w:eastAsia="Times New Roman" w:hAnsi="Opn" w:cs="Times New Roman"/>
      <w:sz w:val="24"/>
      <w:szCs w:val="24"/>
      <w:lang w:eastAsia="ja-JP"/>
    </w:rPr>
  </w:style>
  <w:style w:type="paragraph" w:customStyle="1" w:styleId="xl66">
    <w:name w:val="xl66"/>
    <w:basedOn w:val="Normal"/>
    <w:rsid w:val="00C00046"/>
    <w:pPr>
      <w:spacing w:before="100" w:beforeAutospacing="1" w:after="100" w:afterAutospacing="1" w:line="240" w:lineRule="auto"/>
      <w:jc w:val="center"/>
      <w:textAlignment w:val="center"/>
    </w:pPr>
    <w:rPr>
      <w:rFonts w:ascii="Opn" w:eastAsia="Times New Roman" w:hAnsi="Opn" w:cs="Times New Roman"/>
      <w:sz w:val="24"/>
      <w:szCs w:val="24"/>
      <w:lang w:eastAsia="ja-JP"/>
    </w:rPr>
  </w:style>
  <w:style w:type="paragraph" w:customStyle="1" w:styleId="xl67">
    <w:name w:val="xl67"/>
    <w:basedOn w:val="Normal"/>
    <w:rsid w:val="00C0004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xl68">
    <w:name w:val="xl68"/>
    <w:basedOn w:val="Normal"/>
    <w:rsid w:val="00C00046"/>
    <w:pPr>
      <w:spacing w:before="100" w:beforeAutospacing="1" w:after="100" w:afterAutospacing="1" w:line="240" w:lineRule="auto"/>
    </w:pPr>
    <w:rPr>
      <w:rFonts w:ascii="Opn" w:eastAsia="Times New Roman" w:hAnsi="Opn" w:cs="Times New Roman"/>
      <w:sz w:val="24"/>
      <w:szCs w:val="24"/>
      <w:lang w:eastAsia="ja-JP"/>
    </w:rPr>
  </w:style>
  <w:style w:type="paragraph" w:customStyle="1" w:styleId="xl69">
    <w:name w:val="xl69"/>
    <w:basedOn w:val="Normal"/>
    <w:rsid w:val="00C0004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xl70">
    <w:name w:val="xl70"/>
    <w:basedOn w:val="Normal"/>
    <w:rsid w:val="00C000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Opn" w:eastAsia="Times New Roman" w:hAnsi="Opn" w:cs="Times New Roman"/>
      <w:sz w:val="24"/>
      <w:szCs w:val="24"/>
      <w:lang w:eastAsia="ja-JP"/>
    </w:rPr>
  </w:style>
  <w:style w:type="paragraph" w:customStyle="1" w:styleId="xl71">
    <w:name w:val="xl71"/>
    <w:basedOn w:val="Normal"/>
    <w:rsid w:val="00C000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Opn" w:eastAsia="Times New Roman" w:hAnsi="Opn" w:cs="Times New Roman"/>
      <w:sz w:val="24"/>
      <w:szCs w:val="24"/>
      <w:lang w:eastAsia="ja-JP"/>
    </w:rPr>
  </w:style>
  <w:style w:type="paragraph" w:customStyle="1" w:styleId="xl72">
    <w:name w:val="xl72"/>
    <w:basedOn w:val="Normal"/>
    <w:rsid w:val="00C000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Opn" w:eastAsia="Times New Roman" w:hAnsi="Opn" w:cs="Times New Roman"/>
      <w:sz w:val="24"/>
      <w:szCs w:val="24"/>
      <w:lang w:eastAsia="ja-JP"/>
    </w:rPr>
  </w:style>
  <w:style w:type="paragraph" w:customStyle="1" w:styleId="xl73">
    <w:name w:val="xl73"/>
    <w:basedOn w:val="Normal"/>
    <w:rsid w:val="00C000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Opn" w:eastAsia="Times New Roman" w:hAnsi="Opn" w:cs="Times New Roman"/>
      <w:sz w:val="24"/>
      <w:szCs w:val="24"/>
      <w:lang w:eastAsia="ja-JP"/>
    </w:rPr>
  </w:style>
  <w:style w:type="paragraph" w:customStyle="1" w:styleId="xl74">
    <w:name w:val="xl74"/>
    <w:basedOn w:val="Normal"/>
    <w:rsid w:val="00C000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Opn" w:eastAsia="Times New Roman" w:hAnsi="Opn" w:cs="Times New Roman"/>
      <w:sz w:val="24"/>
      <w:szCs w:val="24"/>
      <w:lang w:eastAsia="ja-JP"/>
    </w:rPr>
  </w:style>
  <w:style w:type="paragraph" w:customStyle="1" w:styleId="xl75">
    <w:name w:val="xl75"/>
    <w:basedOn w:val="Normal"/>
    <w:rsid w:val="00C000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  <w:textAlignment w:val="center"/>
    </w:pPr>
    <w:rPr>
      <w:rFonts w:ascii="Opn" w:eastAsia="Times New Roman" w:hAnsi="Opn" w:cs="Times New Roman"/>
      <w:sz w:val="24"/>
      <w:szCs w:val="24"/>
      <w:lang w:eastAsia="ja-JP"/>
    </w:rPr>
  </w:style>
  <w:style w:type="paragraph" w:customStyle="1" w:styleId="xl76">
    <w:name w:val="xl76"/>
    <w:basedOn w:val="Normal"/>
    <w:rsid w:val="00C000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Opn" w:eastAsia="Times New Roman" w:hAnsi="Opn" w:cs="Times New Roman"/>
      <w:sz w:val="24"/>
      <w:szCs w:val="24"/>
      <w:lang w:eastAsia="ja-JP"/>
    </w:rPr>
  </w:style>
  <w:style w:type="paragraph" w:customStyle="1" w:styleId="xl77">
    <w:name w:val="xl77"/>
    <w:basedOn w:val="Normal"/>
    <w:rsid w:val="00C000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Opn" w:eastAsia="Times New Roman" w:hAnsi="Opn" w:cs="Times New Roman"/>
      <w:sz w:val="24"/>
      <w:szCs w:val="24"/>
      <w:lang w:eastAsia="ja-JP"/>
    </w:rPr>
  </w:style>
  <w:style w:type="paragraph" w:customStyle="1" w:styleId="xl78">
    <w:name w:val="xl78"/>
    <w:basedOn w:val="Normal"/>
    <w:rsid w:val="00C0004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Opn" w:eastAsia="Times New Roman" w:hAnsi="Opn" w:cs="Times New Roman"/>
      <w:sz w:val="24"/>
      <w:szCs w:val="24"/>
      <w:lang w:eastAsia="ja-JP"/>
    </w:rPr>
  </w:style>
  <w:style w:type="paragraph" w:customStyle="1" w:styleId="xl79">
    <w:name w:val="xl79"/>
    <w:basedOn w:val="Normal"/>
    <w:rsid w:val="00C000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Opn" w:eastAsia="Times New Roman" w:hAnsi="Opn" w:cs="Times New Roman"/>
      <w:sz w:val="24"/>
      <w:szCs w:val="24"/>
      <w:lang w:eastAsia="ja-JP"/>
    </w:rPr>
  </w:style>
  <w:style w:type="paragraph" w:customStyle="1" w:styleId="xl80">
    <w:name w:val="xl80"/>
    <w:basedOn w:val="Normal"/>
    <w:rsid w:val="00C00046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Opn" w:eastAsia="Times New Roman" w:hAnsi="Opn" w:cs="Times New Roman"/>
      <w:sz w:val="24"/>
      <w:szCs w:val="24"/>
      <w:lang w:eastAsia="ja-JP"/>
    </w:rPr>
  </w:style>
  <w:style w:type="paragraph" w:customStyle="1" w:styleId="xl81">
    <w:name w:val="xl81"/>
    <w:basedOn w:val="Normal"/>
    <w:rsid w:val="00C00046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Opn" w:eastAsia="Times New Roman" w:hAnsi="Opn" w:cs="Times New Roman"/>
      <w:sz w:val="24"/>
      <w:szCs w:val="24"/>
      <w:lang w:eastAsia="ja-JP"/>
    </w:rPr>
  </w:style>
  <w:style w:type="paragraph" w:styleId="TM4">
    <w:name w:val="toc 4"/>
    <w:basedOn w:val="Normal"/>
    <w:next w:val="Normal"/>
    <w:autoRedefine/>
    <w:uiPriority w:val="39"/>
    <w:unhideWhenUsed/>
    <w:rsid w:val="00260939"/>
    <w:pPr>
      <w:spacing w:after="100"/>
      <w:ind w:left="660"/>
    </w:pPr>
  </w:style>
  <w:style w:type="paragraph" w:customStyle="1" w:styleId="DecimalAligned">
    <w:name w:val="Decimal Aligned"/>
    <w:basedOn w:val="Normal"/>
    <w:uiPriority w:val="40"/>
    <w:qFormat/>
    <w:rsid w:val="00C2484C"/>
    <w:pPr>
      <w:tabs>
        <w:tab w:val="decimal" w:pos="360"/>
      </w:tabs>
      <w:spacing w:after="200" w:line="276" w:lineRule="auto"/>
    </w:pPr>
    <w:rPr>
      <w:rFonts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C2484C"/>
    <w:pPr>
      <w:spacing w:after="0" w:line="240" w:lineRule="auto"/>
    </w:pPr>
    <w:rPr>
      <w:rFonts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C2484C"/>
    <w:rPr>
      <w:rFonts w:eastAsiaTheme="minorEastAsia" w:cs="Times New Roman"/>
      <w:sz w:val="20"/>
      <w:szCs w:val="20"/>
      <w:lang w:eastAsia="fr-FR"/>
    </w:rPr>
  </w:style>
  <w:style w:type="character" w:styleId="Accentuationlgre">
    <w:name w:val="Subtle Emphasis"/>
    <w:basedOn w:val="Policepardfaut"/>
    <w:uiPriority w:val="19"/>
    <w:qFormat/>
    <w:rsid w:val="00C2484C"/>
    <w:rPr>
      <w:i/>
      <w:iCs/>
    </w:rPr>
  </w:style>
  <w:style w:type="table" w:styleId="Trameclaire-Accent1">
    <w:name w:val="Light Shading Accent 1"/>
    <w:basedOn w:val="TableauNormal"/>
    <w:uiPriority w:val="60"/>
    <w:rsid w:val="00C2484C"/>
    <w:pPr>
      <w:spacing w:after="0" w:line="240" w:lineRule="auto"/>
    </w:pPr>
    <w:rPr>
      <w:color w:val="2F5496" w:themeColor="accent1" w:themeShade="BF"/>
      <w:lang w:eastAsia="fr-F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Grilledutableau">
    <w:name w:val="Table Grid"/>
    <w:basedOn w:val="TableauNormal"/>
    <w:uiPriority w:val="39"/>
    <w:rsid w:val="00C11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7Couleur-Accentuation1">
    <w:name w:val="List Table 7 Colorful Accent 1"/>
    <w:basedOn w:val="TableauNormal"/>
    <w:uiPriority w:val="52"/>
    <w:rsid w:val="00C1128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2-Accentuation5">
    <w:name w:val="List Table 2 Accent 5"/>
    <w:basedOn w:val="TableauNormal"/>
    <w:uiPriority w:val="47"/>
    <w:rsid w:val="00C112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7Couleur">
    <w:name w:val="Grid Table 7 Colorful"/>
    <w:basedOn w:val="TableauNormal"/>
    <w:uiPriority w:val="52"/>
    <w:rsid w:val="00C112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simple4">
    <w:name w:val="Plain Table 4"/>
    <w:basedOn w:val="TableauNormal"/>
    <w:uiPriority w:val="44"/>
    <w:rsid w:val="00C11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Madera">
    <w:name w:val="StyleMadera"/>
    <w:basedOn w:val="TableauNormal"/>
    <w:uiPriority w:val="99"/>
    <w:rsid w:val="00670EB0"/>
    <w:pPr>
      <w:spacing w:after="0" w:line="240" w:lineRule="auto"/>
    </w:pPr>
    <w:rPr>
      <w:rFonts w:ascii="Open Sans" w:hAnsi="Open Sans"/>
    </w:rPr>
    <w:tblPr>
      <w:tblStyleColBandSize w:val="1"/>
      <w:tblCellSpacing w:w="20" w:type="dxa"/>
      <w:tblBorders>
        <w:top w:val="single" w:sz="4" w:space="0" w:color="7030A0"/>
        <w:left w:val="single" w:sz="4" w:space="0" w:color="7030A0"/>
        <w:bottom w:val="single" w:sz="4" w:space="0" w:color="7030A0"/>
        <w:right w:val="single" w:sz="4" w:space="0" w:color="7030A0"/>
        <w:insideH w:val="single" w:sz="4" w:space="0" w:color="7030A0"/>
        <w:insideV w:val="single" w:sz="4" w:space="0" w:color="7030A0"/>
      </w:tblBorders>
    </w:tblPr>
    <w:trPr>
      <w:tblCellSpacing w:w="20" w:type="dxa"/>
    </w:trPr>
    <w:tcPr>
      <w:shd w:val="clear" w:color="auto" w:fill="auto"/>
    </w:tcPr>
    <w:tblStylePr w:type="firstCol">
      <w:rPr>
        <w:rFonts w:ascii="Open Sans" w:hAnsi="Open Sans"/>
        <w:b w:val="0"/>
        <w:color w:val="auto"/>
        <w:sz w:val="24"/>
      </w:rPr>
      <w:tblPr/>
      <w:tcPr>
        <w:shd w:val="clear" w:color="auto" w:fill="E6D5F3"/>
      </w:tcPr>
    </w:tblStylePr>
    <w:tblStylePr w:type="lastCol">
      <w:tblPr/>
      <w:tcPr>
        <w:shd w:val="clear" w:color="auto" w:fill="D9D9D9" w:themeFill="background1" w:themeFillShade="D9"/>
      </w:tcPr>
    </w:tblStylePr>
    <w:tblStylePr w:type="band1Vert">
      <w:tblPr/>
      <w:tcPr>
        <w:shd w:val="clear" w:color="auto" w:fill="D9D9D9" w:themeFill="background1" w:themeFillShade="D9"/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3337D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337D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337D2"/>
    <w:rPr>
      <w:vertAlign w:val="superscript"/>
    </w:rPr>
  </w:style>
  <w:style w:type="character" w:customStyle="1" w:styleId="typocontent">
    <w:name w:val="typo_content"/>
    <w:basedOn w:val="Policepardfaut"/>
    <w:rsid w:val="00004203"/>
  </w:style>
  <w:style w:type="character" w:styleId="Mentionnonrsolue">
    <w:name w:val="Unresolved Mention"/>
    <w:basedOn w:val="Policepardfaut"/>
    <w:uiPriority w:val="99"/>
    <w:semiHidden/>
    <w:unhideWhenUsed/>
    <w:rsid w:val="00474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B13BB-FB80-43BD-9E47-52722E4A2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Livrable N°1</vt:lpstr>
    </vt:vector>
  </TitlesOfParts>
  <Company>Madera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Livrable N°1</dc:title>
  <dc:subject/>
  <dc:creator>KEVIN LANDRY</dc:creator>
  <cp:keywords/>
  <dc:description/>
  <cp:lastModifiedBy>LANDRY KEVIN</cp:lastModifiedBy>
  <cp:revision>782</cp:revision>
  <cp:lastPrinted>2020-10-03T08:28:00Z</cp:lastPrinted>
  <dcterms:created xsi:type="dcterms:W3CDTF">2020-04-26T21:14:00Z</dcterms:created>
  <dcterms:modified xsi:type="dcterms:W3CDTF">2021-02-10T09:06:00Z</dcterms:modified>
</cp:coreProperties>
</file>