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ind w:left="0"/>
        <w:jc w:val="both"/>
        <w:rPr>
          <w:rFonts w:hint="default" w:ascii="Huawei Sans" w:hAnsi="Huawei Sans" w:eastAsia="方正兰亭黑简体"/>
          <w:color w:val="000000"/>
        </w:rPr>
      </w:pPr>
    </w:p>
    <w:tbl>
      <w:tblPr>
        <w:tblStyle w:val="89"/>
        <w:tblW w:w="11939" w:type="dxa"/>
        <w:tblInd w:w="0" w:type="dxa"/>
        <w:tblLayout w:type="fixed"/>
        <w:tblCellMar>
          <w:top w:w="0" w:type="dxa"/>
          <w:left w:w="0" w:type="dxa"/>
          <w:bottom w:w="0" w:type="dxa"/>
          <w:right w:w="0" w:type="dxa"/>
        </w:tblCellMar>
      </w:tblPr>
      <w:tblGrid>
        <w:gridCol w:w="1461"/>
        <w:gridCol w:w="1880"/>
        <w:gridCol w:w="5385"/>
        <w:gridCol w:w="1750"/>
        <w:gridCol w:w="1463"/>
      </w:tblGrid>
      <w:tr>
        <w:tblPrEx>
          <w:tblCellMar>
            <w:top w:w="0" w:type="dxa"/>
            <w:left w:w="0" w:type="dxa"/>
            <w:bottom w:w="0" w:type="dxa"/>
            <w:right w:w="0" w:type="dxa"/>
          </w:tblCellMar>
        </w:tblPrEx>
        <w:trPr>
          <w:trHeight w:val="1565" w:hRule="atLeast"/>
        </w:trPr>
        <w:tc>
          <w:tcPr>
            <w:tcW w:w="1461" w:type="dxa"/>
            <w:vMerge w:val="restart"/>
            <w:shd w:val="clear" w:color="auto" w:fill="auto"/>
            <w:vAlign w:val="bottom"/>
          </w:tcPr>
          <w:p>
            <w:pPr>
              <w:widowControl w:val="0"/>
              <w:ind w:left="0"/>
              <w:jc w:val="both"/>
              <w:rPr>
                <w:rFonts w:hint="default" w:ascii="Huawei Sans" w:hAnsi="Huawei Sans" w:eastAsia="方正兰亭黑简体"/>
                <w:color w:val="000000"/>
              </w:rPr>
            </w:pPr>
            <w:r>
              <w:rPr>
                <w:rFonts w:ascii="Huawei Sans" w:hAnsi="Huawei Sans" w:eastAsia="方正兰亭黑简体"/>
                <w:color w:val="000000"/>
              </w:rPr>
              <mc:AlternateContent>
                <mc:Choice Requires="wps">
                  <w:drawing>
                    <wp:anchor distT="0" distB="0" distL="114300" distR="114300" simplePos="0" relativeHeight="251659264" behindDoc="0" locked="1" layoutInCell="1" hidden="1" allowOverlap="1">
                      <wp:simplePos x="0" y="0"/>
                      <wp:positionH relativeFrom="column">
                        <wp:posOffset>0</wp:posOffset>
                      </wp:positionH>
                      <wp:positionV relativeFrom="paragraph">
                        <wp:posOffset>0</wp:posOffset>
                      </wp:positionV>
                      <wp:extent cx="635" cy="635"/>
                      <wp:effectExtent l="0" t="0" r="0" b="0"/>
                      <wp:wrapNone/>
                      <wp:docPr id="1" name="DtsShapeName" descr="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hidden="1"/>
                      <wp:cNvGraphicFramePr/>
                      <a:graphic xmlns:a="http://schemas.openxmlformats.org/drawingml/2006/main">
                        <a:graphicData uri="http://schemas.microsoft.com/office/word/2010/wordprocessingShape">
                          <wps:wsp>
                            <wps:cNvSpPr/>
                            <wps:spPr>
                              <a:xfrm>
                                <a:off x="0" y="0"/>
                                <a:ext cx="635" cy="635"/>
                              </a:xfrm>
                              <a:custGeom>
                                <a:avLst/>
                                <a:gdLst>
                                  <a:gd name="txL" fmla="*/ 5037 w 21600"/>
                                  <a:gd name="txT" fmla="*/ 2277 h 21600"/>
                                  <a:gd name="txR" fmla="*/ 16557 w 21600"/>
                                  <a:gd name="txB" fmla="*/ 13677 h 21600"/>
                                </a:gdLst>
                                <a:ahLst/>
                                <a:cxnLst>
                                  <a:cxn ang="270">
                                    <a:pos x="10860" y="2187"/>
                                  </a:cxn>
                                  <a:cxn ang="180">
                                    <a:pos x="2928" y="10800"/>
                                  </a:cxn>
                                  <a:cxn ang="90">
                                    <a:pos x="10860" y="21600"/>
                                  </a:cxn>
                                  <a:cxn ang="0">
                                    <a:pos x="18672" y="10800"/>
                                  </a:cxn>
                                </a:cxnLst>
                                <a:rect l="txL" t="txT" r="txR" b="txB"/>
                                <a:pathLst>
                                  <a:path w="21600" h="21600">
                                    <a:moveTo>
                                      <a:pt x="10860" y="2187"/>
                                    </a:moveTo>
                                    <a:cubicBezTo>
                                      <a:pt x="10451" y="1746"/>
                                      <a:pt x="9529" y="1018"/>
                                      <a:pt x="9015" y="730"/>
                                    </a:cubicBezTo>
                                    <a:cubicBezTo>
                                      <a:pt x="7865" y="152"/>
                                      <a:pt x="6685" y="0"/>
                                      <a:pt x="5415" y="0"/>
                                    </a:cubicBezTo>
                                    <a:cubicBezTo>
                                      <a:pt x="4175" y="152"/>
                                      <a:pt x="2995" y="575"/>
                                      <a:pt x="1967" y="1305"/>
                                    </a:cubicBezTo>
                                    <a:cubicBezTo>
                                      <a:pt x="1150" y="2187"/>
                                      <a:pt x="575" y="3222"/>
                                      <a:pt x="242" y="4220"/>
                                    </a:cubicBezTo>
                                    <a:cubicBezTo>
                                      <a:pt x="0" y="5410"/>
                                      <a:pt x="242" y="6560"/>
                                      <a:pt x="575" y="7597"/>
                                    </a:cubicBezTo>
                                    <a:lnTo>
                                      <a:pt x="10860" y="21600"/>
                                    </a:lnTo>
                                    <a:lnTo>
                                      <a:pt x="20995" y="7597"/>
                                    </a:lnTo>
                                    <a:cubicBezTo>
                                      <a:pt x="21480" y="6560"/>
                                      <a:pt x="21600" y="5410"/>
                                      <a:pt x="21480" y="4220"/>
                                    </a:cubicBezTo>
                                    <a:cubicBezTo>
                                      <a:pt x="21115" y="3222"/>
                                      <a:pt x="20420" y="2187"/>
                                      <a:pt x="19632" y="1305"/>
                                    </a:cubicBezTo>
                                    <a:cubicBezTo>
                                      <a:pt x="18575" y="575"/>
                                      <a:pt x="17425" y="152"/>
                                      <a:pt x="16275" y="0"/>
                                    </a:cubicBezTo>
                                    <a:cubicBezTo>
                                      <a:pt x="15005" y="0"/>
                                      <a:pt x="13735" y="152"/>
                                      <a:pt x="12705" y="730"/>
                                    </a:cubicBezTo>
                                    <a:cubicBezTo>
                                      <a:pt x="12176" y="1018"/>
                                      <a:pt x="11254" y="1746"/>
                                      <a:pt x="10860" y="2187"/>
                                    </a:cubicBezTo>
                                    <a:close/>
                                  </a:path>
                                </a:pathLst>
                              </a:cu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shape id="DtsShapeName" o:spid="_x0000_s1026" o:spt="100" alt="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style="position:absolute;left:0pt;margin-left:0pt;margin-top:0pt;height:0.05pt;width:0.05pt;visibility:hidden;z-index:251659264;mso-width-relative:page;mso-height-relative:page;" fillcolor="#FFFFFF" filled="t" stroked="t" coordsize="21600,21600" o:gfxdata="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" path="m10860,2187c10451,1746,9529,1018,9015,730c7865,152,6685,0,5415,0c4175,152,2995,575,1967,1305c1150,2187,575,3222,242,4220c0,5410,242,6560,575,7597l10860,21600,20995,7597c21480,6560,21600,5410,21480,4220c21115,3222,20420,2187,19632,1305c18575,575,17425,152,16275,0c15005,0,13735,152,12705,730c12176,1018,11254,1746,10860,2187xe">
                      <v:path o:connectlocs="10860,2187;2928,10800;10860,21600;18672,10800" o:connectangles="0,0,0,0"/>
                      <v:fill on="t" focussize="0,0"/>
                      <v:stroke color="#000000" joinstyle="miter"/>
                      <v:imagedata o:title=""/>
                      <o:lock v:ext="edit" aspectratio="f"/>
                      <w10:anchorlock/>
                    </v:shape>
                  </w:pict>
                </mc:Fallback>
              </mc:AlternateContent>
            </w:r>
          </w:p>
        </w:tc>
        <w:tc>
          <w:tcPr>
            <w:tcW w:w="9015" w:type="dxa"/>
            <w:gridSpan w:val="3"/>
            <w:shd w:val="clear" w:color="auto" w:fill="auto"/>
            <w:vAlign w:val="bottom"/>
          </w:tcPr>
          <w:p>
            <w:pPr>
              <w:widowControl w:val="0"/>
              <w:spacing w:before="0" w:after="0" w:line="240" w:lineRule="auto"/>
              <w:ind w:left="0"/>
              <w:jc w:val="right"/>
              <w:rPr>
                <w:rFonts w:hint="default" w:ascii="Huawei Sans" w:hAnsi="Huawei Sans" w:eastAsia="方正兰亭黑简体"/>
                <w:color w:val="000000"/>
              </w:rPr>
            </w:pPr>
            <w:r>
              <w:rPr>
                <w:rFonts w:ascii="Huawei Sans" w:hAnsi="Huawei Sans" w:eastAsia="方正兰亭黑简体"/>
                <w:color w:val="000000"/>
                <w:sz w:val="24"/>
                <w:szCs w:val="24"/>
              </w:rPr>
              <w:fldChar w:fldCharType="begin"/>
            </w:r>
            <w:r>
              <w:rPr>
                <w:rFonts w:ascii="Huawei Sans" w:hAnsi="Huawei Sans" w:eastAsia="方正兰亭黑简体"/>
                <w:color w:val="000000"/>
                <w:sz w:val="24"/>
                <w:szCs w:val="24"/>
              </w:rPr>
              <w:instrText xml:space="preserve"> DOCPROPERTY  PartNumber </w:instrText>
            </w:r>
            <w:r>
              <w:rPr>
                <w:rFonts w:ascii="Huawei Sans" w:hAnsi="Huawei Sans" w:eastAsia="方正兰亭黑简体"/>
                <w:color w:val="000000"/>
              </w:rPr>
              <w:fldChar w:fldCharType="end"/>
            </w:r>
          </w:p>
        </w:tc>
        <w:tc>
          <w:tcPr>
            <w:tcW w:w="1463" w:type="dxa"/>
            <w:vMerge w:val="restart"/>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1565" w:hRule="atLeast"/>
        </w:trPr>
        <w:tc>
          <w:tcPr>
            <w:tcW w:w="1461" w:type="dxa"/>
            <w:vMerge w:val="continue"/>
            <w:shd w:val="clear" w:color="auto" w:fill="auto"/>
            <w:vAlign w:val="center"/>
          </w:tcPr>
          <w:p>
            <w:pPr>
              <w:pStyle w:val="166"/>
              <w:ind w:left="1260" w:hanging="420"/>
              <w:jc w:val="both"/>
              <w:rPr>
                <w:rFonts w:hint="default" w:ascii="Huawei Sans" w:hAnsi="Huawei Sans" w:eastAsia="方正兰亭黑简体"/>
                <w:b w:val="0"/>
                <w:color w:val="000000"/>
              </w:rPr>
            </w:pPr>
          </w:p>
        </w:tc>
        <w:tc>
          <w:tcPr>
            <w:tcW w:w="9015" w:type="dxa"/>
            <w:gridSpan w:val="3"/>
            <w:shd w:val="clear" w:color="auto" w:fill="auto"/>
            <w:vAlign w:val="bottom"/>
          </w:tcPr>
          <w:p>
            <w:pPr>
              <w:pStyle w:val="167"/>
              <w:widowControl w:val="0"/>
              <w:rPr>
                <w:rFonts w:ascii="Huawei Sans" w:hAnsi="Huawei Sans" w:eastAsia="方正兰亭黑简体"/>
                <w:i/>
                <w:color w:val="000000"/>
              </w:rPr>
            </w:pPr>
            <w:r>
              <w:rPr>
                <w:rFonts w:hint="eastAsia" w:ascii="Huawei Sans" w:hAnsi="Huawei Sans" w:eastAsia="方正兰亭黑简体"/>
                <w:color w:val="000000"/>
              </w:rPr>
              <w:fldChar w:fldCharType="begin"/>
            </w:r>
            <w:r>
              <w:rPr>
                <w:rFonts w:hint="eastAsia" w:ascii="Huawei Sans" w:hAnsi="Huawei Sans" w:eastAsia="方正兰亭黑简体"/>
                <w:color w:val="000000"/>
              </w:rPr>
              <w:instrText xml:space="preserve"> DOCPROPERTY  ProductVersion </w:instrText>
            </w:r>
            <w:r>
              <w:rPr>
                <w:rFonts w:hint="eastAsia" w:ascii="Huawei Sans" w:hAnsi="Huawei Sans" w:eastAsia="方正兰亭黑简体"/>
                <w:color w:val="000000"/>
              </w:rPr>
              <w:fldChar w:fldCharType="end"/>
            </w:r>
          </w:p>
        </w:tc>
        <w:tc>
          <w:tcPr>
            <w:tcW w:w="1463" w:type="dxa"/>
            <w:vMerge w:val="restart"/>
            <w:tcBorders>
              <w:bottom w:val="nil"/>
            </w:tcBorders>
            <w:shd w:val="clear" w:color="auto" w:fill="auto"/>
            <w:vAlign w:val="bottom"/>
          </w:tcPr>
          <w:p>
            <w:pPr>
              <w:pStyle w:val="17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1565" w:hRule="atLeast"/>
        </w:trPr>
        <w:tc>
          <w:tcPr>
            <w:tcW w:w="1461" w:type="dxa"/>
            <w:vMerge w:val="continue"/>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c>
          <w:tcPr>
            <w:tcW w:w="9015" w:type="dxa"/>
            <w:gridSpan w:val="3"/>
            <w:shd w:val="clear" w:color="auto" w:fill="auto"/>
          </w:tcPr>
          <w:p>
            <w:pPr>
              <w:pStyle w:val="167"/>
              <w:widowControl w:val="0"/>
              <w:spacing w:before="80" w:after="80"/>
              <w:rPr>
                <w:rFonts w:hint="default" w:ascii="Huawei Sans" w:hAnsi="Huawei Sans" w:eastAsia="方正兰亭黑简体"/>
                <w:color w:val="000000"/>
                <w:sz w:val="48"/>
                <w:szCs w:val="48"/>
                <w:lang w:val="en-US" w:eastAsia="zh-CN"/>
              </w:rPr>
            </w:pPr>
            <w:r>
              <w:rPr>
                <w:rFonts w:hint="eastAsia" w:ascii="Huawei Sans" w:hAnsi="Huawei Sans" w:eastAsia="方正兰亭黑简体"/>
                <w:color w:val="000000"/>
                <w:sz w:val="48"/>
                <w:szCs w:val="48"/>
                <w:lang w:val="en-US" w:eastAsia="zh-CN"/>
              </w:rPr>
              <w:t>车辆传感器控制之WIFI模块</w:t>
            </w:r>
          </w:p>
        </w:tc>
        <w:tc>
          <w:tcPr>
            <w:tcW w:w="1463" w:type="dxa"/>
            <w:vMerge w:val="continue"/>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326" w:hRule="atLeast"/>
        </w:trPr>
        <w:tc>
          <w:tcPr>
            <w:tcW w:w="1461" w:type="dxa"/>
            <w:vMerge w:val="continue"/>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c>
          <w:tcPr>
            <w:tcW w:w="1880" w:type="dxa"/>
            <w:shd w:val="clear" w:color="auto" w:fill="auto"/>
            <w:vAlign w:val="center"/>
          </w:tcPr>
          <w:p>
            <w:pPr>
              <w:pStyle w:val="169"/>
              <w:rPr>
                <w:rFonts w:hint="default" w:ascii="Huawei Sans" w:hAnsi="Huawei Sans" w:eastAsia="方正兰亭黑简体"/>
                <w:sz w:val="21"/>
                <w:szCs w:val="21"/>
              </w:rPr>
            </w:pPr>
            <w:r>
              <w:rPr>
                <w:rFonts w:ascii="Huawei Sans" w:hAnsi="Huawei Sans" w:eastAsia="方正兰亭黑简体"/>
                <w:sz w:val="21"/>
                <w:szCs w:val="21"/>
              </w:rPr>
              <w:t>文档版本</w:t>
            </w:r>
          </w:p>
        </w:tc>
        <w:tc>
          <w:tcPr>
            <w:tcW w:w="7135" w:type="dxa"/>
            <w:gridSpan w:val="2"/>
            <w:shd w:val="clear" w:color="auto" w:fill="auto"/>
            <w:vAlign w:val="center"/>
          </w:tcPr>
          <w:p>
            <w:pPr>
              <w:pStyle w:val="169"/>
              <w:rPr>
                <w:rFonts w:hint="default" w:ascii="Huawei Sans" w:hAnsi="Huawei Sans" w:eastAsia="方正兰亭黑简体" w:cs="Huawei Sans"/>
                <w:sz w:val="21"/>
                <w:szCs w:val="21"/>
              </w:rPr>
            </w:pPr>
            <w:r>
              <w:rPr>
                <w:rFonts w:hint="default" w:ascii="Huawei Sans" w:hAnsi="Huawei Sans" w:eastAsia="方正兰亭黑简体" w:cs="Huawei Sans"/>
                <w:sz w:val="21"/>
                <w:szCs w:val="21"/>
              </w:rPr>
              <w:fldChar w:fldCharType="begin"/>
            </w:r>
            <w:r>
              <w:rPr>
                <w:rFonts w:hint="default" w:ascii="Huawei Sans" w:hAnsi="Huawei Sans" w:eastAsia="方正兰亭黑简体" w:cs="Huawei Sans"/>
                <w:sz w:val="21"/>
                <w:szCs w:val="21"/>
              </w:rPr>
              <w:instrText xml:space="preserve"> DOCPROPERTY  DocumentVersion </w:instrText>
            </w:r>
            <w:r>
              <w:rPr>
                <w:rFonts w:hint="default" w:ascii="Huawei Sans" w:hAnsi="Huawei Sans" w:eastAsia="方正兰亭黑简体" w:cs="Huawei Sans"/>
                <w:sz w:val="21"/>
                <w:szCs w:val="21"/>
              </w:rPr>
              <w:fldChar w:fldCharType="separate"/>
            </w:r>
            <w:r>
              <w:rPr>
                <w:rFonts w:hint="default" w:ascii="Huawei Sans" w:hAnsi="Huawei Sans" w:eastAsia="方正兰亭黑简体" w:cs="Huawei Sans"/>
                <w:sz w:val="21"/>
                <w:szCs w:val="21"/>
              </w:rPr>
              <w:t>01</w:t>
            </w:r>
            <w:r>
              <w:rPr>
                <w:rFonts w:hint="default" w:ascii="Huawei Sans" w:hAnsi="Huawei Sans" w:eastAsia="方正兰亭黑简体" w:cs="Huawei Sans"/>
                <w:sz w:val="21"/>
                <w:szCs w:val="21"/>
              </w:rPr>
              <w:fldChar w:fldCharType="end"/>
            </w:r>
          </w:p>
        </w:tc>
        <w:tc>
          <w:tcPr>
            <w:tcW w:w="1463" w:type="dxa"/>
            <w:vMerge w:val="continue"/>
            <w:shd w:val="clear" w:color="auto" w:fill="auto"/>
            <w:vAlign w:val="bottom"/>
          </w:tcPr>
          <w:p>
            <w:pPr>
              <w:widowControl w:val="0"/>
              <w:ind w:left="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325" w:hRule="atLeast"/>
        </w:trPr>
        <w:tc>
          <w:tcPr>
            <w:tcW w:w="1461" w:type="dxa"/>
            <w:vMerge w:val="continue"/>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c>
          <w:tcPr>
            <w:tcW w:w="1880" w:type="dxa"/>
            <w:shd w:val="clear" w:color="auto" w:fill="auto"/>
            <w:vAlign w:val="center"/>
          </w:tcPr>
          <w:p>
            <w:pPr>
              <w:pStyle w:val="169"/>
              <w:rPr>
                <w:rFonts w:hint="default" w:ascii="Huawei Sans" w:hAnsi="Huawei Sans" w:eastAsia="方正兰亭黑简体"/>
                <w:b/>
                <w:sz w:val="21"/>
                <w:szCs w:val="21"/>
              </w:rPr>
            </w:pPr>
            <w:r>
              <w:rPr>
                <w:rFonts w:ascii="Huawei Sans" w:hAnsi="Huawei Sans" w:eastAsia="方正兰亭黑简体"/>
                <w:sz w:val="21"/>
                <w:szCs w:val="21"/>
              </w:rPr>
              <w:t>发布日期</w:t>
            </w:r>
          </w:p>
        </w:tc>
        <w:tc>
          <w:tcPr>
            <w:tcW w:w="7135" w:type="dxa"/>
            <w:gridSpan w:val="2"/>
            <w:shd w:val="clear" w:color="auto" w:fill="auto"/>
            <w:vAlign w:val="center"/>
          </w:tcPr>
          <w:p>
            <w:pPr>
              <w:pStyle w:val="169"/>
              <w:rPr>
                <w:rFonts w:hint="eastAsia" w:ascii="Huawei Sans" w:hAnsi="Huawei Sans" w:eastAsia="方正兰亭黑简体" w:cs="Huawei Sans"/>
                <w:sz w:val="21"/>
                <w:szCs w:val="21"/>
                <w:lang w:val="en-US" w:eastAsia="zh-CN"/>
              </w:rPr>
            </w:pPr>
            <w:r>
              <w:rPr>
                <w:rFonts w:hint="default" w:ascii="Huawei Sans" w:hAnsi="Huawei Sans" w:eastAsia="方正兰亭黑简体" w:cs="Huawei Sans"/>
                <w:sz w:val="21"/>
                <w:szCs w:val="21"/>
              </w:rPr>
              <w:fldChar w:fldCharType="begin"/>
            </w:r>
            <w:r>
              <w:rPr>
                <w:rFonts w:hint="default" w:ascii="Huawei Sans" w:hAnsi="Huawei Sans" w:eastAsia="方正兰亭黑简体" w:cs="Huawei Sans"/>
                <w:sz w:val="21"/>
                <w:szCs w:val="21"/>
              </w:rPr>
              <w:instrText xml:space="preserve"> </w:instrText>
            </w:r>
            <w:r>
              <w:rPr>
                <w:rFonts w:hint="default" w:ascii="Huawei Sans" w:hAnsi="Huawei Sans" w:eastAsia="方正兰亭黑简体" w:cs="Huawei Sans"/>
                <w:b/>
                <w:sz w:val="21"/>
                <w:szCs w:val="21"/>
              </w:rPr>
              <w:instrText xml:space="preserve">DOCPROPERTY  ReleaseDate</w:instrText>
            </w:r>
            <w:r>
              <w:rPr>
                <w:rFonts w:hint="default" w:ascii="Huawei Sans" w:hAnsi="Huawei Sans" w:eastAsia="方正兰亭黑简体" w:cs="Huawei Sans"/>
                <w:sz w:val="21"/>
                <w:szCs w:val="21"/>
              </w:rPr>
              <w:instrText xml:space="preserve"> </w:instrText>
            </w:r>
            <w:r>
              <w:rPr>
                <w:rFonts w:hint="default" w:ascii="Huawei Sans" w:hAnsi="Huawei Sans" w:eastAsia="方正兰亭黑简体" w:cs="Huawei Sans"/>
                <w:sz w:val="21"/>
                <w:szCs w:val="21"/>
              </w:rPr>
              <w:fldChar w:fldCharType="separate"/>
            </w:r>
            <w:r>
              <w:rPr>
                <w:rFonts w:hint="default" w:ascii="Huawei Sans" w:hAnsi="Huawei Sans" w:eastAsia="方正兰亭黑简体" w:cs="Huawei Sans"/>
                <w:b/>
                <w:sz w:val="21"/>
                <w:szCs w:val="21"/>
              </w:rPr>
              <w:t>202</w:t>
            </w:r>
            <w:r>
              <w:rPr>
                <w:rFonts w:ascii="Huawei Sans" w:hAnsi="Huawei Sans" w:eastAsia="方正兰亭黑简体" w:cs="Huawei Sans"/>
                <w:b/>
                <w:sz w:val="21"/>
                <w:szCs w:val="21"/>
              </w:rPr>
              <w:t>4</w:t>
            </w:r>
            <w:r>
              <w:rPr>
                <w:rFonts w:hint="default" w:ascii="Huawei Sans" w:hAnsi="Huawei Sans" w:eastAsia="方正兰亭黑简体" w:cs="Huawei Sans"/>
                <w:b/>
                <w:sz w:val="21"/>
                <w:szCs w:val="21"/>
              </w:rPr>
              <w:t>-</w:t>
            </w:r>
            <w:r>
              <w:rPr>
                <w:rFonts w:hint="eastAsia" w:ascii="Huawei Sans" w:hAnsi="Huawei Sans" w:eastAsia="方正兰亭黑简体" w:cs="Huawei Sans"/>
                <w:b/>
                <w:sz w:val="21"/>
                <w:szCs w:val="21"/>
                <w:lang w:val="en-US" w:eastAsia="zh-CN"/>
              </w:rPr>
              <w:t>11</w:t>
            </w:r>
            <w:r>
              <w:rPr>
                <w:rFonts w:hint="default" w:ascii="Huawei Sans" w:hAnsi="Huawei Sans" w:eastAsia="方正兰亭黑简体" w:cs="Huawei Sans"/>
                <w:b/>
                <w:sz w:val="21"/>
                <w:szCs w:val="21"/>
              </w:rPr>
              <w:t>-</w:t>
            </w:r>
            <w:r>
              <w:rPr>
                <w:rFonts w:ascii="Huawei Sans" w:hAnsi="Huawei Sans" w:eastAsia="方正兰亭黑简体" w:cs="Huawei Sans"/>
                <w:b/>
                <w:sz w:val="21"/>
                <w:szCs w:val="21"/>
              </w:rPr>
              <w:t>0</w:t>
            </w:r>
            <w:r>
              <w:rPr>
                <w:rFonts w:hint="default" w:ascii="Huawei Sans" w:hAnsi="Huawei Sans" w:eastAsia="方正兰亭黑简体" w:cs="Huawei Sans"/>
                <w:sz w:val="21"/>
                <w:szCs w:val="21"/>
              </w:rPr>
              <w:fldChar w:fldCharType="end"/>
            </w:r>
            <w:r>
              <w:rPr>
                <w:rFonts w:hint="eastAsia" w:ascii="Huawei Sans" w:hAnsi="Huawei Sans" w:eastAsia="方正兰亭黑简体" w:cs="Huawei Sans"/>
                <w:sz w:val="21"/>
                <w:szCs w:val="21"/>
                <w:lang w:val="en-US" w:eastAsia="zh-CN"/>
              </w:rPr>
              <w:t>6</w:t>
            </w:r>
          </w:p>
        </w:tc>
        <w:tc>
          <w:tcPr>
            <w:tcW w:w="1463" w:type="dxa"/>
            <w:vMerge w:val="continue"/>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8420" w:hRule="atLeast"/>
        </w:trPr>
        <w:tc>
          <w:tcPr>
            <w:tcW w:w="11939" w:type="dxa"/>
            <w:gridSpan w:val="5"/>
            <w:shd w:val="clear" w:color="auto" w:fill="auto"/>
            <w:vAlign w:val="center"/>
          </w:tcPr>
          <w:p>
            <w:pPr>
              <w:widowControl w:val="0"/>
              <w:ind w:left="0"/>
              <w:jc w:val="center"/>
              <w:rPr>
                <w:rFonts w:hint="default" w:ascii="Huawei Sans" w:hAnsi="Huawei Sans" w:eastAsia="方正兰亭黑简体"/>
                <w:color w:val="000000"/>
              </w:rPr>
            </w:pPr>
            <w:r>
              <w:rPr>
                <w:rFonts w:ascii="Huawei Sans" w:hAnsi="Huawei Sans" w:eastAsia="方正兰亭黑简体"/>
              </w:rPr>
              <w:drawing>
                <wp:inline distT="0" distB="0" distL="0" distR="0">
                  <wp:extent cx="7239000" cy="3103880"/>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7"/>
                          <a:stretch>
                            <a:fillRect/>
                          </a:stretch>
                        </pic:blipFill>
                        <pic:spPr>
                          <a:xfrm>
                            <a:off x="0" y="0"/>
                            <a:ext cx="7239000" cy="3104513"/>
                          </a:xfrm>
                          <a:prstGeom prst="rect">
                            <a:avLst/>
                          </a:prstGeom>
                        </pic:spPr>
                      </pic:pic>
                    </a:graphicData>
                  </a:graphic>
                </wp:inline>
              </w:drawing>
            </w:r>
          </w:p>
        </w:tc>
      </w:tr>
      <w:tr>
        <w:tblPrEx>
          <w:tblCellMar>
            <w:top w:w="0" w:type="dxa"/>
            <w:left w:w="0" w:type="dxa"/>
            <w:bottom w:w="0" w:type="dxa"/>
            <w:right w:w="0" w:type="dxa"/>
          </w:tblCellMar>
        </w:tblPrEx>
        <w:trPr>
          <w:trHeight w:val="1697" w:hRule="atLeast"/>
        </w:trPr>
        <w:tc>
          <w:tcPr>
            <w:tcW w:w="1461" w:type="dxa"/>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c>
          <w:tcPr>
            <w:tcW w:w="7265" w:type="dxa"/>
            <w:gridSpan w:val="2"/>
            <w:shd w:val="clear" w:color="auto" w:fill="auto"/>
            <w:vAlign w:val="bottom"/>
          </w:tcPr>
          <w:p>
            <w:pPr>
              <w:pStyle w:val="171"/>
              <w:spacing w:before="0" w:after="0" w:line="240" w:lineRule="auto"/>
              <w:rPr>
                <w:rFonts w:hint="default" w:ascii="Huawei Sans" w:hAnsi="Huawei Sans" w:eastAsia="方正兰亭黑简体"/>
                <w:b w:val="0"/>
                <w:color w:val="000000"/>
              </w:rPr>
            </w:pPr>
            <w:r>
              <w:rPr>
                <w:rFonts w:ascii="Huawei Sans" w:hAnsi="Huawei Sans" w:eastAsia="方正兰亭黑简体"/>
                <w:b w:val="0"/>
                <w:color w:val="000000"/>
                <w:sz w:val="21"/>
              </w:rPr>
              <w:t>华为云计算</w:t>
            </w:r>
            <w:r>
              <w:rPr>
                <w:rFonts w:ascii="Huawei Sans" w:hAnsi="Huawei Sans" w:eastAsia="方正兰亭黑简体"/>
                <w:b w:val="0"/>
                <w:color w:val="000000"/>
                <w:sz w:val="21"/>
                <w:lang w:eastAsia="zh-Hans"/>
              </w:rPr>
              <w:t>技术</w:t>
            </w:r>
            <w:r>
              <w:rPr>
                <w:rFonts w:ascii="Huawei Sans" w:hAnsi="Huawei Sans" w:eastAsia="方正兰亭黑简体"/>
                <w:b w:val="0"/>
                <w:color w:val="000000"/>
                <w:sz w:val="21"/>
              </w:rPr>
              <w:t>有限公司</w:t>
            </w:r>
          </w:p>
        </w:tc>
        <w:tc>
          <w:tcPr>
            <w:tcW w:w="1750" w:type="dxa"/>
            <w:shd w:val="clear" w:color="auto" w:fill="auto"/>
            <w:vAlign w:val="center"/>
          </w:tcPr>
          <w:p>
            <w:pPr>
              <w:widowControl w:val="0"/>
              <w:spacing w:before="0" w:after="13" w:line="240" w:lineRule="auto"/>
              <w:ind w:left="0"/>
              <w:jc w:val="center"/>
              <w:rPr>
                <w:rFonts w:hint="default" w:ascii="Huawei Sans" w:hAnsi="Huawei Sans" w:eastAsia="方正兰亭黑简体"/>
                <w:color w:val="000000"/>
              </w:rPr>
            </w:pPr>
            <w:r>
              <w:rPr>
                <w:rFonts w:ascii="Huawei Sans" w:hAnsi="Huawei Sans" w:eastAsia="方正兰亭黑简体"/>
                <w:color w:val="000000"/>
              </w:rPr>
              <w:drawing>
                <wp:inline distT="0" distB="0" distL="114300" distR="114300">
                  <wp:extent cx="942975" cy="914400"/>
                  <wp:effectExtent l="0" t="0" r="22225" b="0"/>
                  <wp:docPr id="3" name="图片 2" descr="附件1-16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附件1-16K"/>
                          <pic:cNvPicPr>
                            <a:picLocks noChangeAspect="1"/>
                          </pic:cNvPicPr>
                        </pic:nvPicPr>
                        <pic:blipFill>
                          <a:blip r:embed="rId18"/>
                          <a:stretch>
                            <a:fillRect/>
                          </a:stretch>
                        </pic:blipFill>
                        <pic:spPr>
                          <a:xfrm>
                            <a:off x="0" y="0"/>
                            <a:ext cx="942975" cy="914400"/>
                          </a:xfrm>
                          <a:prstGeom prst="rect">
                            <a:avLst/>
                          </a:prstGeom>
                          <a:noFill/>
                          <a:ln>
                            <a:noFill/>
                          </a:ln>
                        </pic:spPr>
                      </pic:pic>
                    </a:graphicData>
                  </a:graphic>
                </wp:inline>
              </w:drawing>
            </w:r>
          </w:p>
        </w:tc>
        <w:tc>
          <w:tcPr>
            <w:tcW w:w="1463" w:type="dxa"/>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r>
    </w:tbl>
    <w:p>
      <w:pPr>
        <w:pStyle w:val="226"/>
        <w:rPr>
          <w:rFonts w:hint="default" w:ascii="Huawei Sans" w:hAnsi="Huawei Sans" w:eastAsia="方正兰亭黑简体"/>
          <w:color w:val="000000"/>
        </w:rPr>
        <w:sectPr>
          <w:headerReference r:id="rId6" w:type="first"/>
          <w:headerReference r:id="rId5" w:type="even"/>
          <w:footerReference r:id="rId7" w:type="even"/>
          <w:pgSz w:w="11907" w:h="16840"/>
          <w:pgMar w:top="0" w:right="0" w:bottom="0" w:left="0" w:header="0" w:footer="0" w:gutter="0"/>
          <w:pgBorders>
            <w:top w:val="none" w:sz="0" w:space="0"/>
            <w:left w:val="none" w:sz="0" w:space="0"/>
            <w:bottom w:val="none" w:sz="0" w:space="0"/>
            <w:right w:val="none" w:sz="0" w:space="0"/>
          </w:pgBorders>
          <w:pgNumType w:fmt="lowerRoman" w:start="1"/>
          <w:cols w:space="425" w:num="1"/>
          <w:docGrid w:linePitch="312" w:charSpace="0"/>
        </w:sectPr>
      </w:pPr>
    </w:p>
    <w:p>
      <w:pPr>
        <w:pStyle w:val="226"/>
        <w:rPr>
          <w:rFonts w:hint="default" w:ascii="Huawei Sans" w:hAnsi="Huawei Sans" w:eastAsia="方正兰亭黑简体"/>
          <w:color w:val="000000"/>
        </w:rPr>
      </w:pPr>
    </w:p>
    <w:p>
      <w:pPr>
        <w:spacing w:after="81" w:line="259" w:lineRule="auto"/>
        <w:ind w:left="-5"/>
        <w:rPr>
          <w:rFonts w:hint="default" w:ascii="Huawei Sans" w:hAnsi="Huawei Sans" w:eastAsia="方正兰亭黑简体"/>
        </w:rPr>
      </w:pPr>
      <w:r>
        <w:rPr>
          <w:rFonts w:ascii="Huawei Sans" w:hAnsi="Huawei Sans" w:eastAsia="方正兰亭黑简体"/>
          <w:b/>
          <w:bCs/>
          <w:spacing w:val="-4"/>
          <w:sz w:val="22"/>
          <w:szCs w:val="22"/>
        </w:rPr>
        <w:t xml:space="preserve">版权所有 </w:t>
      </w:r>
      <w:r>
        <w:rPr>
          <w:rFonts w:ascii="Huawei Sans" w:hAnsi="Huawei Sans" w:eastAsia="方正兰亭黑简体" w:cs="Huawei Sans"/>
          <w:b/>
          <w:bCs/>
          <w:spacing w:val="-4"/>
          <w:sz w:val="22"/>
          <w:szCs w:val="22"/>
        </w:rPr>
        <w:t>©</w:t>
      </w:r>
      <w:r>
        <w:rPr>
          <w:rFonts w:ascii="Huawei Sans" w:hAnsi="Huawei Sans" w:eastAsia="方正兰亭黑简体"/>
          <w:b/>
          <w:bCs/>
          <w:spacing w:val="-4"/>
          <w:sz w:val="22"/>
          <w:szCs w:val="22"/>
        </w:rPr>
        <w:t xml:space="preserve"> 华为云计算技术有限公司。 保留一切权利。</w:t>
      </w:r>
    </w:p>
    <w:p>
      <w:pPr>
        <w:spacing w:after="0" w:line="259" w:lineRule="auto"/>
        <w:ind w:left="-5"/>
        <w:rPr>
          <w:rFonts w:hint="default" w:ascii="Huawei Sans" w:hAnsi="Huawei Sans" w:eastAsia="方正兰亭黑简体"/>
        </w:rPr>
      </w:pPr>
      <w:r>
        <w:rPr>
          <w:rFonts w:ascii="Huawei Sans" w:hAnsi="Huawei Sans" w:eastAsia="方正兰亭黑简体"/>
          <w:sz w:val="20"/>
        </w:rPr>
        <w:t>非经本公司书面许可，任何单位和个人不得擅自摘抄、复制本文档内容的部分或全部，并不得以任何形式传播。</w:t>
      </w:r>
    </w:p>
    <w:p>
      <w:pPr>
        <w:spacing w:line="259" w:lineRule="auto"/>
        <w:ind w:left="0"/>
        <w:rPr>
          <w:rFonts w:hint="default" w:ascii="Huawei Sans" w:hAnsi="Huawei Sans" w:eastAsia="方正兰亭黑简体"/>
        </w:rPr>
      </w:pPr>
      <w:r>
        <w:rPr>
          <w:rFonts w:ascii="Huawei Sans" w:hAnsi="Huawei Sans" w:eastAsia="方正兰亭黑简体" w:cs="微软雅黑"/>
          <w:sz w:val="20"/>
        </w:rPr>
        <w:t xml:space="preserve"> </w:t>
      </w:r>
    </w:p>
    <w:p>
      <w:pPr>
        <w:spacing w:after="60" w:line="259" w:lineRule="auto"/>
        <w:ind w:left="-5"/>
        <w:rPr>
          <w:rFonts w:hint="default" w:ascii="Huawei Sans" w:hAnsi="Huawei Sans" w:eastAsia="方正兰亭黑简体"/>
          <w:b/>
          <w:bCs/>
          <w:spacing w:val="-4"/>
          <w:sz w:val="22"/>
          <w:szCs w:val="22"/>
        </w:rPr>
      </w:pPr>
      <w:r>
        <w:rPr>
          <w:rFonts w:ascii="Huawei Sans" w:hAnsi="Huawei Sans" w:eastAsia="方正兰亭黑简体"/>
          <w:b/>
          <w:bCs/>
          <w:spacing w:val="-4"/>
          <w:sz w:val="22"/>
          <w:szCs w:val="22"/>
        </w:rPr>
        <w:t>商标声明</w:t>
      </w:r>
    </w:p>
    <w:p>
      <w:pPr>
        <w:spacing w:after="0" w:line="259" w:lineRule="auto"/>
        <w:ind w:left="-5"/>
        <w:rPr>
          <w:rFonts w:hint="default" w:ascii="Huawei Sans" w:hAnsi="Huawei Sans" w:eastAsia="方正兰亭黑简体"/>
        </w:rPr>
      </w:pPr>
      <w:r>
        <w:rPr>
          <w:rFonts w:ascii="Huawei Sans" w:hAnsi="Huawei Sans" w:eastAsia="方正兰亭黑简体"/>
        </w:rPr>
        <w:drawing>
          <wp:inline distT="0" distB="0" distL="0" distR="0">
            <wp:extent cx="283210" cy="289560"/>
            <wp:effectExtent l="0" t="0" r="0" b="0"/>
            <wp:docPr id="403705" name="Picture 403705"/>
            <wp:cNvGraphicFramePr/>
            <a:graphic xmlns:a="http://schemas.openxmlformats.org/drawingml/2006/main">
              <a:graphicData uri="http://schemas.openxmlformats.org/drawingml/2006/picture">
                <pic:pic xmlns:pic="http://schemas.openxmlformats.org/drawingml/2006/picture">
                  <pic:nvPicPr>
                    <pic:cNvPr id="403705" name="Picture 403705"/>
                    <pic:cNvPicPr/>
                  </pic:nvPicPr>
                  <pic:blipFill>
                    <a:blip r:embed="rId19"/>
                    <a:stretch>
                      <a:fillRect/>
                    </a:stretch>
                  </pic:blipFill>
                  <pic:spPr>
                    <a:xfrm>
                      <a:off x="0" y="0"/>
                      <a:ext cx="283464" cy="289560"/>
                    </a:xfrm>
                    <a:prstGeom prst="rect">
                      <a:avLst/>
                    </a:prstGeom>
                  </pic:spPr>
                </pic:pic>
              </a:graphicData>
            </a:graphic>
          </wp:inline>
        </w:drawing>
      </w:r>
      <w:r>
        <w:rPr>
          <w:rFonts w:ascii="Huawei Sans" w:hAnsi="Huawei Sans" w:eastAsia="方正兰亭黑简体"/>
          <w:sz w:val="20"/>
        </w:rPr>
        <w:t xml:space="preserve"> 和其他华为商标均为华为技术有限公司的商标。</w:t>
      </w:r>
    </w:p>
    <w:p>
      <w:pPr>
        <w:spacing w:after="0" w:line="259" w:lineRule="auto"/>
        <w:ind w:left="-5"/>
        <w:rPr>
          <w:rFonts w:hint="default" w:ascii="Huawei Sans" w:hAnsi="Huawei Sans" w:eastAsia="方正兰亭黑简体"/>
        </w:rPr>
      </w:pPr>
      <w:r>
        <w:rPr>
          <w:rFonts w:ascii="Huawei Sans" w:hAnsi="Huawei Sans" w:eastAsia="方正兰亭黑简体"/>
          <w:sz w:val="20"/>
        </w:rPr>
        <w:t>本文档提及的其他所有商标或注册商标，由各自的所有人拥有。</w:t>
      </w:r>
    </w:p>
    <w:p>
      <w:pPr>
        <w:spacing w:line="259" w:lineRule="auto"/>
        <w:ind w:left="0"/>
        <w:rPr>
          <w:rFonts w:hint="default" w:ascii="Huawei Sans" w:hAnsi="Huawei Sans" w:eastAsia="方正兰亭黑简体"/>
        </w:rPr>
      </w:pPr>
      <w:r>
        <w:rPr>
          <w:rFonts w:ascii="Huawei Sans" w:hAnsi="Huawei Sans" w:eastAsia="方正兰亭黑简体" w:cs="微软雅黑"/>
          <w:sz w:val="20"/>
        </w:rPr>
        <w:t xml:space="preserve"> </w:t>
      </w:r>
    </w:p>
    <w:p>
      <w:pPr>
        <w:spacing w:after="60" w:line="259" w:lineRule="auto"/>
        <w:ind w:left="-5"/>
        <w:rPr>
          <w:rFonts w:hint="default" w:ascii="Huawei Sans" w:hAnsi="Huawei Sans" w:eastAsia="方正兰亭黑简体"/>
          <w:b/>
          <w:bCs/>
          <w:spacing w:val="-4"/>
          <w:sz w:val="22"/>
          <w:szCs w:val="22"/>
        </w:rPr>
      </w:pPr>
      <w:r>
        <w:rPr>
          <w:rFonts w:ascii="Huawei Sans" w:hAnsi="Huawei Sans" w:eastAsia="方正兰亭黑简体"/>
          <w:b/>
          <w:bCs/>
          <w:spacing w:val="-4"/>
          <w:sz w:val="22"/>
          <w:szCs w:val="22"/>
        </w:rPr>
        <w:t>注意</w:t>
      </w:r>
    </w:p>
    <w:p>
      <w:pPr>
        <w:spacing w:after="262" w:line="259" w:lineRule="auto"/>
        <w:ind w:left="-5"/>
        <w:rPr>
          <w:rFonts w:hint="default" w:ascii="Huawei Sans" w:hAnsi="Huawei Sans" w:eastAsia="方正兰亭黑简体"/>
        </w:rPr>
      </w:pPr>
      <w:r>
        <w:rPr>
          <w:rFonts w:ascii="Huawei Sans" w:hAnsi="Huawei Sans" w:eastAsia="方正兰亭黑简体"/>
          <w:sz w:val="20"/>
        </w:rPr>
        <w:t>您购买的产品、服务或特性等应受华为云计算技术有限公司商业合同和条款的约束，本文档中描述的全部或部分产品、服务或特性可能不在您的购买或使用范围之内。除非合同另有约定，华为云计算技术有限公司对本文档内容不做任何明示或暗示的声明或保证。</w:t>
      </w:r>
    </w:p>
    <w:p>
      <w:pPr>
        <w:spacing w:after="0" w:line="259" w:lineRule="auto"/>
        <w:ind w:left="-5"/>
        <w:rPr>
          <w:rFonts w:hint="default" w:ascii="Huawei Sans" w:hAnsi="Huawei Sans" w:eastAsia="方正兰亭黑简体"/>
        </w:rPr>
      </w:pPr>
      <w:r>
        <w:rPr>
          <w:rFonts w:ascii="Huawei Sans" w:hAnsi="Huawei Sans" w:eastAsia="方正兰亭黑简体"/>
          <w:sz w:val="20"/>
        </w:rPr>
        <w:t>由于产品版本升级或其他原因，本文档内容会不定期进行更新。除非另有约定，本文档仅作为使用指导，本文</w:t>
      </w:r>
    </w:p>
    <w:p>
      <w:pPr>
        <w:spacing w:after="0" w:line="259" w:lineRule="auto"/>
        <w:ind w:left="-5"/>
        <w:rPr>
          <w:rFonts w:hint="default" w:ascii="Huawei Sans" w:hAnsi="Huawei Sans" w:eastAsia="方正兰亭黑简体"/>
        </w:rPr>
      </w:pPr>
      <w:r>
        <w:rPr>
          <w:rFonts w:ascii="Huawei Sans" w:hAnsi="Huawei Sans" w:eastAsia="方正兰亭黑简体"/>
          <w:sz w:val="20"/>
        </w:rPr>
        <w:t>档中的所有陈述、信息和建议不构成任何明示或暗示的担保。</w:t>
      </w:r>
    </w:p>
    <w:p>
      <w:pPr>
        <w:spacing w:after="0" w:line="259" w:lineRule="auto"/>
        <w:ind w:left="0"/>
        <w:rPr>
          <w:rFonts w:hint="default" w:ascii="Huawei Sans" w:hAnsi="Huawei Sans" w:eastAsia="方正兰亭黑简体"/>
        </w:rPr>
      </w:pPr>
      <w:r>
        <w:rPr>
          <w:rFonts w:ascii="Huawei Sans" w:hAnsi="Huawei Sans" w:eastAsia="方正兰亭黑简体" w:cs="微软雅黑"/>
          <w:sz w:val="20"/>
        </w:rPr>
        <w:t xml:space="preserve"> </w:t>
      </w:r>
      <w:r>
        <w:rPr>
          <w:rFonts w:ascii="Huawei Sans" w:hAnsi="Huawei Sans" w:eastAsia="方正兰亭黑简体" w:cs="微软雅黑"/>
          <w:sz w:val="20"/>
        </w:rPr>
        <w:tab/>
      </w:r>
      <w:r>
        <w:rPr>
          <w:rFonts w:ascii="Huawei Sans" w:hAnsi="Huawei Sans" w:eastAsia="方正兰亭黑简体" w:cs="微软雅黑"/>
          <w:sz w:val="20"/>
        </w:rPr>
        <w:t xml:space="preserve"> </w:t>
      </w:r>
    </w:p>
    <w:p>
      <w:pPr>
        <w:rPr>
          <w:rFonts w:hint="default" w:ascii="Huawei Sans" w:hAnsi="Huawei Sans" w:eastAsia="方正兰亭黑简体"/>
          <w:color w:val="000000"/>
        </w:rPr>
        <w:sectPr>
          <w:headerReference r:id="rId8" w:type="default"/>
          <w:footerReference r:id="rId10" w:type="default"/>
          <w:headerReference r:id="rId9" w:type="even"/>
          <w:footerReference r:id="rId11" w:type="even"/>
          <w:pgSz w:w="11907" w:h="16840"/>
          <w:pgMar w:top="1701" w:right="1134" w:bottom="1701" w:left="1134" w:header="567" w:footer="567" w:gutter="0"/>
          <w:pgBorders>
            <w:top w:val="none" w:sz="0" w:space="0"/>
            <w:left w:val="none" w:sz="0" w:space="0"/>
            <w:bottom w:val="none" w:sz="0" w:space="0"/>
            <w:right w:val="none" w:sz="0" w:space="0"/>
          </w:pgBorders>
          <w:pgNumType w:fmt="lowerRoman" w:start="1"/>
          <w:cols w:space="425" w:num="1"/>
          <w:docGrid w:linePitch="312" w:charSpace="0"/>
        </w:sectPr>
      </w:pPr>
    </w:p>
    <w:sdt>
      <w:sdtPr>
        <w:rPr>
          <w:rFonts w:ascii="Huawei Sans" w:hAnsi="Huawei Sans" w:eastAsia="方正兰亭黑简体" w:cs="Arial"/>
          <w:b w:val="0"/>
          <w:bCs w:val="0"/>
          <w:sz w:val="21"/>
          <w:szCs w:val="21"/>
          <w:lang w:val="zh-CN"/>
        </w:rPr>
        <w:id w:val="-1966112858"/>
        <w:docPartObj>
          <w:docPartGallery w:val="Table of Contents"/>
          <w:docPartUnique/>
        </w:docPartObj>
      </w:sdtPr>
      <w:sdtEndPr>
        <w:rPr>
          <w:rFonts w:ascii="Huawei Sans" w:hAnsi="Huawei Sans" w:eastAsia="方正兰亭黑简体" w:cs="Arial"/>
          <w:b w:val="0"/>
          <w:bCs w:val="0"/>
          <w:sz w:val="21"/>
          <w:szCs w:val="21"/>
          <w:lang w:val="zh-CN"/>
        </w:rPr>
      </w:sdtEndPr>
      <w:sdtContent>
        <w:p>
          <w:pPr>
            <w:pStyle w:val="228"/>
            <w:rPr>
              <w:rFonts w:hint="default" w:ascii="Huawei Sans" w:hAnsi="Huawei Sans" w:eastAsia="方正兰亭黑简体"/>
            </w:rPr>
          </w:pPr>
          <w:bookmarkStart w:id="0" w:name="_Toc31824"/>
          <w:bookmarkStart w:id="1" w:name="_Ref218071467"/>
          <w:bookmarkStart w:id="2" w:name="_Toc227138864"/>
          <w:bookmarkStart w:id="3" w:name="_Toc437504216"/>
          <w:bookmarkStart w:id="4" w:name="_Toc218425197"/>
          <w:bookmarkStart w:id="5" w:name="_Ref218072047"/>
          <w:bookmarkStart w:id="6" w:name="_Ref218071784"/>
          <w:bookmarkStart w:id="7" w:name="_Ref218423379"/>
          <w:bookmarkStart w:id="8" w:name="_Ref218071624"/>
          <w:bookmarkStart w:id="9" w:name="_Ref218422900"/>
          <w:bookmarkStart w:id="10" w:name="_Ref218422894"/>
          <w:bookmarkStart w:id="45" w:name="_GoBack"/>
          <w:bookmarkEnd w:id="45"/>
          <w:r>
            <w:rPr>
              <w:rFonts w:ascii="Huawei Sans" w:hAnsi="Huawei Sans" w:eastAsia="方正兰亭黑简体"/>
              <w:lang w:val="zh-CN"/>
            </w:rPr>
            <w:t>目录</w:t>
          </w:r>
          <w:bookmarkEnd w:id="0"/>
        </w:p>
        <w:p>
          <w:pPr>
            <w:pStyle w:val="60"/>
            <w:tabs>
              <w:tab w:val="right" w:leader="dot" w:pos="9639"/>
            </w:tabs>
          </w:pPr>
          <w:r>
            <w:rPr>
              <w:rFonts w:ascii="Huawei Sans" w:hAnsi="Huawei Sans" w:eastAsia="方正兰亭黑简体"/>
              <w:b w:val="0"/>
              <w:bCs w:val="0"/>
              <w:sz w:val="20"/>
              <w:szCs w:val="20"/>
            </w:rPr>
            <w:fldChar w:fldCharType="begin"/>
          </w:r>
          <w:r>
            <w:rPr>
              <w:rFonts w:ascii="Huawei Sans" w:hAnsi="Huawei Sans" w:eastAsia="方正兰亭黑简体"/>
              <w:b w:val="0"/>
              <w:bCs w:val="0"/>
              <w:sz w:val="20"/>
              <w:szCs w:val="20"/>
            </w:rPr>
            <w:instrText xml:space="preserve"> TOC \o "1-3" \h \z \u </w:instrText>
          </w:r>
          <w:r>
            <w:rPr>
              <w:rFonts w:ascii="Huawei Sans" w:hAnsi="Huawei Sans" w:eastAsia="方正兰亭黑简体"/>
              <w:b w:val="0"/>
              <w:bCs w:val="0"/>
              <w:sz w:val="20"/>
              <w:szCs w:val="20"/>
            </w:rPr>
            <w:fldChar w:fldCharType="separate"/>
          </w:r>
          <w:r>
            <w:rPr>
              <w:rFonts w:ascii="Huawei Sans" w:hAnsi="Huawei Sans" w:eastAsia="方正兰亭黑简体"/>
              <w:bCs w:val="0"/>
              <w:szCs w:val="20"/>
            </w:rPr>
            <w:fldChar w:fldCharType="begin"/>
          </w:r>
          <w:r>
            <w:rPr>
              <w:rFonts w:ascii="Huawei Sans" w:hAnsi="Huawei Sans" w:eastAsia="方正兰亭黑简体"/>
              <w:bCs w:val="0"/>
              <w:szCs w:val="20"/>
            </w:rPr>
            <w:instrText xml:space="preserve"> HYPERLINK \l _Toc31824 </w:instrText>
          </w:r>
          <w:r>
            <w:rPr>
              <w:rFonts w:ascii="Huawei Sans" w:hAnsi="Huawei Sans" w:eastAsia="方正兰亭黑简体"/>
              <w:bCs w:val="0"/>
              <w:szCs w:val="20"/>
            </w:rPr>
            <w:fldChar w:fldCharType="separate"/>
          </w:r>
          <w:r>
            <w:rPr>
              <w:rFonts w:ascii="Huawei Sans" w:hAnsi="Huawei Sans" w:eastAsia="方正兰亭黑简体"/>
              <w:lang w:val="zh-CN"/>
            </w:rPr>
            <w:t>目录</w:t>
          </w:r>
          <w:r>
            <w:tab/>
          </w:r>
          <w:r>
            <w:fldChar w:fldCharType="begin"/>
          </w:r>
          <w:r>
            <w:instrText xml:space="preserve"> PAGEREF _Toc31824 \h </w:instrText>
          </w:r>
          <w:r>
            <w:fldChar w:fldCharType="separate"/>
          </w:r>
          <w:r>
            <w:t>2</w:t>
          </w:r>
          <w:r>
            <w:fldChar w:fldCharType="end"/>
          </w:r>
          <w:r>
            <w:rPr>
              <w:rFonts w:ascii="Huawei Sans" w:hAnsi="Huawei Sans" w:eastAsia="方正兰亭黑简体"/>
              <w:bCs w:val="0"/>
              <w:szCs w:val="20"/>
            </w:rPr>
            <w:fldChar w:fldCharType="end"/>
          </w:r>
        </w:p>
        <w:p>
          <w:pPr>
            <w:pStyle w:val="60"/>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_Toc31458 </w:instrText>
          </w:r>
          <w:r>
            <w:rPr>
              <w:rFonts w:ascii="Huawei Sans" w:hAnsi="Huawei Sans" w:eastAsia="方正兰亭黑简体" w:cs="Book Antiqua"/>
              <w:bCs/>
              <w:szCs w:val="20"/>
            </w:rPr>
            <w:fldChar w:fldCharType="separate"/>
          </w:r>
          <w:r>
            <w:rPr>
              <w:rFonts w:hint="eastAsia" w:ascii="Huawei Sans" w:hAnsi="Huawei Sans" w:eastAsia="方正兰亭黑简体"/>
              <w:bCs w:val="0"/>
              <w:szCs w:val="144"/>
              <w:lang w:val="en-US" w:eastAsia="zh-CN"/>
            </w:rPr>
            <w:t>9</w:t>
          </w:r>
          <w:r>
            <w:rPr>
              <w:rFonts w:hint="eastAsia" w:ascii="Huawei Sans" w:hAnsi="Huawei Sans" w:eastAsia="方正兰亭黑简体"/>
              <w:bCs w:val="0"/>
              <w:lang w:val="en-US" w:eastAsia="zh-CN"/>
            </w:rPr>
            <w:t xml:space="preserve"> 车辆传感器控制之</w:t>
          </w:r>
          <w:r>
            <w:rPr>
              <w:rFonts w:hint="eastAsia" w:ascii="Huawei Sans" w:hAnsi="Huawei Sans" w:eastAsia="方正兰亭黑简体"/>
              <w:szCs w:val="48"/>
              <w:lang w:val="en-US" w:eastAsia="zh-CN"/>
            </w:rPr>
            <w:t>WIFI模块</w:t>
          </w:r>
          <w:r>
            <w:tab/>
          </w:r>
          <w:r>
            <w:fldChar w:fldCharType="begin"/>
          </w:r>
          <w:r>
            <w:instrText xml:space="preserve"> PAGEREF _Toc31458 \h </w:instrText>
          </w:r>
          <w:r>
            <w:fldChar w:fldCharType="separate"/>
          </w:r>
          <w:r>
            <w:t>3</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_Toc23242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1.1 </w:t>
          </w:r>
          <w:r>
            <w:rPr>
              <w:rFonts w:ascii="Huawei Sans" w:hAnsi="Huawei Sans" w:eastAsia="方正兰亭黑简体"/>
            </w:rPr>
            <w:t>实验介绍</w:t>
          </w:r>
          <w:r>
            <w:tab/>
          </w:r>
          <w:r>
            <w:fldChar w:fldCharType="begin"/>
          </w:r>
          <w:r>
            <w:instrText xml:space="preserve"> PAGEREF _Toc23242 \h </w:instrText>
          </w:r>
          <w:r>
            <w:fldChar w:fldCharType="separate"/>
          </w:r>
          <w:r>
            <w:t>3</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_Toc8936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1.1.1 </w:t>
          </w:r>
          <w:r>
            <w:rPr>
              <w:rFonts w:ascii="Huawei Sans" w:hAnsi="Huawei Sans" w:eastAsia="方正兰亭黑简体"/>
            </w:rPr>
            <w:t>实验背景</w:t>
          </w:r>
          <w:r>
            <w:tab/>
          </w:r>
          <w:r>
            <w:fldChar w:fldCharType="begin"/>
          </w:r>
          <w:r>
            <w:instrText xml:space="preserve"> PAGEREF _Toc8936 \h </w:instrText>
          </w:r>
          <w:r>
            <w:fldChar w:fldCharType="separate"/>
          </w:r>
          <w:r>
            <w:t>3</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_Toc25347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lang w:val="en-US" w:eastAsia="zh-CN" w:bidi="ar-SA"/>
            </w:rPr>
            <w:t xml:space="preserve">1.1.2 </w:t>
          </w:r>
          <w:r>
            <w:rPr>
              <w:rFonts w:ascii="Huawei Sans" w:hAnsi="Huawei Sans" w:eastAsia="方正兰亭黑简体"/>
            </w:rPr>
            <w:t>实验原理</w:t>
          </w:r>
          <w:r>
            <w:tab/>
          </w:r>
          <w:r>
            <w:fldChar w:fldCharType="begin"/>
          </w:r>
          <w:r>
            <w:instrText xml:space="preserve"> PAGEREF _Toc25347 \h </w:instrText>
          </w:r>
          <w:r>
            <w:fldChar w:fldCharType="separate"/>
          </w:r>
          <w:r>
            <w:t>3</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_Toc10621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1.1.3 </w:t>
          </w:r>
          <w:r>
            <w:rPr>
              <w:rFonts w:ascii="Huawei Sans" w:hAnsi="Huawei Sans" w:eastAsia="方正兰亭黑简体"/>
            </w:rPr>
            <w:t>实验目的</w:t>
          </w:r>
          <w:r>
            <w:tab/>
          </w:r>
          <w:r>
            <w:fldChar w:fldCharType="begin"/>
          </w:r>
          <w:r>
            <w:instrText xml:space="preserve"> PAGEREF _Toc10621 \h </w:instrText>
          </w:r>
          <w:r>
            <w:fldChar w:fldCharType="separate"/>
          </w:r>
          <w:r>
            <w:t>3</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_Toc4376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1.1.4 </w:t>
          </w:r>
          <w:r>
            <w:rPr>
              <w:rFonts w:ascii="Huawei Sans" w:hAnsi="Huawei Sans" w:eastAsia="方正兰亭黑简体"/>
            </w:rPr>
            <w:t>实验环境</w:t>
          </w:r>
          <w:r>
            <w:tab/>
          </w:r>
          <w:r>
            <w:fldChar w:fldCharType="begin"/>
          </w:r>
          <w:r>
            <w:instrText xml:space="preserve"> PAGEREF _Toc4376 \h </w:instrText>
          </w:r>
          <w:r>
            <w:fldChar w:fldCharType="separate"/>
          </w:r>
          <w:r>
            <w:t>3</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_Toc31454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1.1.5 </w:t>
          </w:r>
          <w:r>
            <w:rPr>
              <w:rFonts w:ascii="Huawei Sans" w:hAnsi="Huawei Sans" w:eastAsia="方正兰亭黑简体"/>
            </w:rPr>
            <w:t>实验流程</w:t>
          </w:r>
          <w:r>
            <w:tab/>
          </w:r>
          <w:r>
            <w:fldChar w:fldCharType="begin"/>
          </w:r>
          <w:r>
            <w:instrText xml:space="preserve"> PAGEREF _Toc31454 \h </w:instrText>
          </w:r>
          <w:r>
            <w:fldChar w:fldCharType="separate"/>
          </w:r>
          <w:r>
            <w:t>4</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_Toc9915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1.2 </w:t>
          </w:r>
          <w:r>
            <w:rPr>
              <w:rFonts w:ascii="Huawei Sans" w:hAnsi="Huawei Sans" w:eastAsia="方正兰亭黑简体"/>
            </w:rPr>
            <w:t>实验任务</w:t>
          </w:r>
          <w:r>
            <w:tab/>
          </w:r>
          <w:r>
            <w:fldChar w:fldCharType="begin"/>
          </w:r>
          <w:r>
            <w:instrText xml:space="preserve"> PAGEREF _Toc9915 \h </w:instrText>
          </w:r>
          <w:r>
            <w:fldChar w:fldCharType="separate"/>
          </w:r>
          <w:r>
            <w:t>4</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_Toc18120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lang w:val="en-US"/>
            </w:rPr>
            <w:t xml:space="preserve">1.2.1 </w:t>
          </w:r>
          <w:r>
            <w:rPr>
              <w:rFonts w:ascii="Huawei Sans" w:hAnsi="Huawei Sans" w:eastAsia="方正兰亭黑简体"/>
            </w:rPr>
            <w:t xml:space="preserve">任务一 </w:t>
          </w:r>
          <w:r>
            <w:rPr>
              <w:rFonts w:hint="eastAsia" w:ascii="Huawei Sans" w:hAnsi="Huawei Sans" w:eastAsia="方正兰亭黑简体"/>
              <w:lang w:val="en-US" w:eastAsia="zh-CN"/>
            </w:rPr>
            <w:t>查看API</w:t>
          </w:r>
          <w:r>
            <w:tab/>
          </w:r>
          <w:r>
            <w:fldChar w:fldCharType="begin"/>
          </w:r>
          <w:r>
            <w:instrText xml:space="preserve"> PAGEREF _Toc18120 \h </w:instrText>
          </w:r>
          <w:r>
            <w:fldChar w:fldCharType="separate"/>
          </w:r>
          <w:r>
            <w:t>4</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_Toc7712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1.2.2 </w:t>
          </w:r>
          <w:r>
            <w:rPr>
              <w:rFonts w:ascii="Huawei Sans" w:hAnsi="Huawei Sans" w:eastAsia="方正兰亭黑简体"/>
            </w:rPr>
            <w:t xml:space="preserve">任务二 </w:t>
          </w:r>
          <w:r>
            <w:rPr>
              <w:rFonts w:hint="eastAsia" w:ascii="Huawei Sans" w:hAnsi="Huawei Sans" w:eastAsia="方正兰亭黑简体"/>
              <w:lang w:val="en-US" w:eastAsia="zh-CN"/>
            </w:rPr>
            <w:t>内核编程的代码</w:t>
          </w:r>
          <w:r>
            <w:tab/>
          </w:r>
          <w:r>
            <w:fldChar w:fldCharType="begin"/>
          </w:r>
          <w:r>
            <w:instrText xml:space="preserve"> PAGEREF _Toc7712 \h </w:instrText>
          </w:r>
          <w:r>
            <w:fldChar w:fldCharType="separate"/>
          </w:r>
          <w:r>
            <w:t>5</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_Toc19023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1.2.3 </w:t>
          </w:r>
          <w:r>
            <w:rPr>
              <w:rFonts w:ascii="Huawei Sans" w:hAnsi="Huawei Sans" w:eastAsia="方正兰亭黑简体"/>
            </w:rPr>
            <w:t>任务</w:t>
          </w:r>
          <w:r>
            <w:rPr>
              <w:rFonts w:hint="eastAsia" w:ascii="Huawei Sans" w:hAnsi="Huawei Sans" w:eastAsia="方正兰亭黑简体"/>
              <w:lang w:val="en-US" w:eastAsia="zh-CN"/>
            </w:rPr>
            <w:t>四</w:t>
          </w:r>
          <w:r>
            <w:rPr>
              <w:rFonts w:ascii="Huawei Sans" w:hAnsi="Huawei Sans" w:eastAsia="方正兰亭黑简体"/>
            </w:rPr>
            <w:t xml:space="preserve"> </w:t>
          </w:r>
          <w:r>
            <w:rPr>
              <w:rFonts w:hint="eastAsia" w:ascii="Huawei Sans" w:hAnsi="Huawei Sans" w:eastAsia="方正兰亭黑简体"/>
              <w:lang w:val="en-US" w:eastAsia="zh-CN"/>
            </w:rPr>
            <w:t>编写测试程序</w:t>
          </w:r>
          <w:r>
            <w:tab/>
          </w:r>
          <w:r>
            <w:fldChar w:fldCharType="begin"/>
          </w:r>
          <w:r>
            <w:instrText xml:space="preserve"> PAGEREF _Toc19023 \h </w:instrText>
          </w:r>
          <w:r>
            <w:fldChar w:fldCharType="separate"/>
          </w:r>
          <w:r>
            <w:t>10</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_Toc25875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1.3 </w:t>
          </w:r>
          <w:r>
            <w:rPr>
              <w:rFonts w:ascii="Huawei Sans" w:hAnsi="Huawei Sans" w:eastAsia="方正兰亭黑简体"/>
            </w:rPr>
            <w:t>实验结果</w:t>
          </w:r>
          <w:r>
            <w:tab/>
          </w:r>
          <w:r>
            <w:fldChar w:fldCharType="begin"/>
          </w:r>
          <w:r>
            <w:instrText xml:space="preserve"> PAGEREF _Toc25875 \h </w:instrText>
          </w:r>
          <w:r>
            <w:fldChar w:fldCharType="separate"/>
          </w:r>
          <w:r>
            <w:t>10</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_Toc21761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1.4 </w:t>
          </w:r>
          <w:r>
            <w:rPr>
              <w:rFonts w:ascii="Huawei Sans" w:hAnsi="Huawei Sans" w:eastAsia="方正兰亭黑简体"/>
            </w:rPr>
            <w:t>实验资源释放</w:t>
          </w:r>
          <w:r>
            <w:tab/>
          </w:r>
          <w:r>
            <w:fldChar w:fldCharType="begin"/>
          </w:r>
          <w:r>
            <w:instrText xml:space="preserve"> PAGEREF _Toc21761 \h </w:instrText>
          </w:r>
          <w:r>
            <w:fldChar w:fldCharType="separate"/>
          </w:r>
          <w:r>
            <w:t>11</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_Toc10743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1.5 </w:t>
          </w:r>
          <w:r>
            <w:rPr>
              <w:rFonts w:ascii="Huawei Sans" w:hAnsi="Huawei Sans" w:eastAsia="方正兰亭黑简体"/>
            </w:rPr>
            <w:t>实验小结</w:t>
          </w:r>
          <w:r>
            <w:tab/>
          </w:r>
          <w:r>
            <w:fldChar w:fldCharType="begin"/>
          </w:r>
          <w:r>
            <w:instrText xml:space="preserve"> PAGEREF _Toc10743 \h </w:instrText>
          </w:r>
          <w:r>
            <w:fldChar w:fldCharType="separate"/>
          </w:r>
          <w:r>
            <w:t>11</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_Toc19588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1.6 </w:t>
          </w:r>
          <w:r>
            <w:rPr>
              <w:rFonts w:ascii="Huawei Sans" w:hAnsi="Huawei Sans" w:eastAsia="方正兰亭黑简体"/>
            </w:rPr>
            <w:t>思考题</w:t>
          </w:r>
          <w:r>
            <w:tab/>
          </w:r>
          <w:r>
            <w:fldChar w:fldCharType="begin"/>
          </w:r>
          <w:r>
            <w:instrText xml:space="preserve"> PAGEREF _Toc19588 \h </w:instrText>
          </w:r>
          <w:r>
            <w:fldChar w:fldCharType="separate"/>
          </w:r>
          <w:r>
            <w:t>11</w:t>
          </w:r>
          <w:r>
            <w:fldChar w:fldCharType="end"/>
          </w:r>
          <w:r>
            <w:rPr>
              <w:rFonts w:ascii="Huawei Sans" w:hAnsi="Huawei Sans" w:eastAsia="方正兰亭黑简体" w:cs="Book Antiqua"/>
              <w:bCs/>
              <w:szCs w:val="20"/>
            </w:rPr>
            <w:fldChar w:fldCharType="end"/>
          </w:r>
        </w:p>
        <w:p>
          <w:pPr>
            <w:ind w:left="0" w:leftChars="0" w:firstLine="0" w:firstLineChars="0"/>
            <w:rPr>
              <w:rFonts w:hint="default" w:ascii="Huawei Sans" w:hAnsi="Huawei Sans" w:eastAsia="方正兰亭黑简体"/>
              <w:lang w:val="zh-CN"/>
            </w:rPr>
          </w:pPr>
          <w:r>
            <w:rPr>
              <w:rFonts w:ascii="Huawei Sans" w:hAnsi="Huawei Sans" w:eastAsia="方正兰亭黑简体" w:cs="Book Antiqua"/>
              <w:bCs/>
              <w:szCs w:val="20"/>
            </w:rPr>
            <w:fldChar w:fldCharType="end"/>
          </w:r>
        </w:p>
      </w:sdtContent>
    </w:sdt>
    <w:p>
      <w:pPr>
        <w:topLinePunct w:val="0"/>
        <w:adjustRightInd/>
        <w:snapToGrid/>
        <w:spacing w:before="0" w:after="0" w:line="240" w:lineRule="auto"/>
        <w:ind w:left="0"/>
        <w:rPr>
          <w:rFonts w:hint="default" w:ascii="Huawei Sans" w:hAnsi="Huawei Sans" w:eastAsia="方正兰亭黑简体"/>
          <w:lang w:val="zh-CN"/>
        </w:rPr>
      </w:pPr>
      <w:r>
        <w:rPr>
          <w:rFonts w:ascii="Huawei Sans" w:hAnsi="Huawei Sans" w:eastAsia="方正兰亭黑简体"/>
          <w:lang w:val="zh-CN"/>
        </w:rPr>
        <w:br w:type="page"/>
      </w:r>
    </w:p>
    <w:bookmarkEnd w:id="1"/>
    <w:bookmarkEnd w:id="2"/>
    <w:bookmarkEnd w:id="3"/>
    <w:bookmarkEnd w:id="4"/>
    <w:bookmarkEnd w:id="5"/>
    <w:bookmarkEnd w:id="6"/>
    <w:bookmarkEnd w:id="7"/>
    <w:bookmarkEnd w:id="8"/>
    <w:bookmarkEnd w:id="9"/>
    <w:bookmarkEnd w:id="10"/>
    <w:p>
      <w:pPr>
        <w:pStyle w:val="3"/>
        <w:numPr>
          <w:ilvl w:val="0"/>
          <w:numId w:val="0"/>
        </w:numPr>
        <w:spacing w:before="0"/>
        <w:ind w:leftChars="0"/>
        <w:jc w:val="right"/>
        <w:rPr>
          <w:rFonts w:hint="default" w:ascii="Huawei Sans" w:hAnsi="Huawei Sans" w:eastAsia="方正兰亭黑简体"/>
          <w:bCs w:val="0"/>
          <w:lang w:val="en-US" w:eastAsia="zh-CN"/>
        </w:rPr>
      </w:pPr>
      <w:bookmarkStart w:id="11" w:name="_Toc151363128"/>
      <w:bookmarkStart w:id="12" w:name="_Toc31458"/>
      <w:r>
        <w:rPr>
          <w:rFonts w:hint="eastAsia" w:ascii="Huawei Sans" w:hAnsi="Huawei Sans" w:eastAsia="方正兰亭黑简体"/>
          <w:bCs w:val="0"/>
          <w:sz w:val="144"/>
          <w:szCs w:val="144"/>
          <w:lang w:val="en-US" w:eastAsia="zh-CN"/>
        </w:rPr>
        <w:t>9</w:t>
      </w:r>
      <w:r>
        <w:rPr>
          <w:rFonts w:hint="eastAsia" w:ascii="Huawei Sans" w:hAnsi="Huawei Sans" w:eastAsia="方正兰亭黑简体"/>
          <w:bCs w:val="0"/>
          <w:lang w:val="en-US" w:eastAsia="zh-CN"/>
        </w:rPr>
        <w:t xml:space="preserve"> </w:t>
      </w:r>
      <w:bookmarkEnd w:id="11"/>
      <w:r>
        <w:rPr>
          <w:rFonts w:hint="eastAsia" w:ascii="Huawei Sans" w:hAnsi="Huawei Sans" w:eastAsia="方正兰亭黑简体"/>
          <w:bCs w:val="0"/>
          <w:lang w:val="en-US" w:eastAsia="zh-CN"/>
        </w:rPr>
        <w:t>车辆传感器控制之</w:t>
      </w:r>
      <w:r>
        <w:rPr>
          <w:rFonts w:hint="eastAsia" w:ascii="Huawei Sans" w:hAnsi="Huawei Sans" w:eastAsia="方正兰亭黑简体"/>
          <w:color w:val="000000"/>
          <w:sz w:val="48"/>
          <w:szCs w:val="48"/>
          <w:lang w:val="en-US" w:eastAsia="zh-CN"/>
        </w:rPr>
        <w:t>WIFI模块</w:t>
      </w:r>
      <w:bookmarkEnd w:id="12"/>
    </w:p>
    <w:p>
      <w:pPr>
        <w:pStyle w:val="4"/>
        <w:numPr>
          <w:ilvl w:val="1"/>
          <w:numId w:val="27"/>
        </w:numPr>
        <w:spacing w:after="80"/>
        <w:rPr>
          <w:rFonts w:hint="default" w:ascii="Huawei Sans" w:hAnsi="Huawei Sans" w:eastAsia="方正兰亭黑简体"/>
        </w:rPr>
      </w:pPr>
      <w:bookmarkStart w:id="13" w:name="_Toc151363129"/>
      <w:bookmarkStart w:id="14" w:name="_Toc466755572"/>
      <w:bookmarkStart w:id="15" w:name="_Toc23242"/>
      <w:r>
        <w:rPr>
          <w:rFonts w:ascii="Huawei Sans" w:hAnsi="Huawei Sans" w:eastAsia="方正兰亭黑简体"/>
        </w:rPr>
        <w:t>实验介绍</w:t>
      </w:r>
      <w:bookmarkEnd w:id="13"/>
      <w:bookmarkEnd w:id="14"/>
      <w:bookmarkEnd w:id="15"/>
    </w:p>
    <w:p>
      <w:pPr>
        <w:pStyle w:val="5"/>
        <w:numPr>
          <w:ilvl w:val="2"/>
          <w:numId w:val="27"/>
        </w:numPr>
        <w:spacing w:after="80"/>
        <w:rPr>
          <w:rFonts w:hint="default" w:ascii="Huawei Sans" w:hAnsi="Huawei Sans" w:eastAsia="方正兰亭黑简体"/>
        </w:rPr>
      </w:pPr>
      <w:bookmarkStart w:id="16" w:name="_Toc151363130"/>
      <w:bookmarkStart w:id="17" w:name="_Toc8936"/>
      <w:r>
        <w:rPr>
          <w:rFonts w:ascii="Huawei Sans" w:hAnsi="Huawei Sans" w:eastAsia="方正兰亭黑简体"/>
        </w:rPr>
        <w:t>实验背景</w:t>
      </w:r>
      <w:bookmarkEnd w:id="16"/>
      <w:bookmarkEnd w:id="17"/>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本实验旨在通过实际编程和操作，让学生掌握WiFi STA（Station，工作站）模式的配置和使用。通过本实验，学生将了解WiFi通信的基本原理，并学会如何使设备通过WiFi连接到网络。本实验将介绍WiFi STA模式的工作原理和配置方法。</w:t>
      </w:r>
    </w:p>
    <w:p>
      <w:pPr>
        <w:pStyle w:val="5"/>
        <w:numPr>
          <w:ilvl w:val="2"/>
          <w:numId w:val="27"/>
        </w:numPr>
        <w:spacing w:after="80"/>
        <w:rPr>
          <w:rFonts w:hint="eastAsia" w:ascii="Huawei Sans" w:hAnsi="Huawei Sans" w:eastAsia="方正兰亭黑简体" w:cs="Arial"/>
          <w:kern w:val="0"/>
          <w:sz w:val="21"/>
          <w:szCs w:val="32"/>
          <w:lang w:val="en-US" w:eastAsia="zh-CN" w:bidi="ar-SA"/>
        </w:rPr>
      </w:pPr>
      <w:bookmarkStart w:id="18" w:name="_Toc25347"/>
      <w:r>
        <w:rPr>
          <w:rFonts w:ascii="Huawei Sans" w:hAnsi="Huawei Sans" w:eastAsia="方正兰亭黑简体"/>
        </w:rPr>
        <w:t>实验原理</w:t>
      </w:r>
      <w:bookmarkEnd w:id="18"/>
    </w:p>
    <w:p>
      <w:pPr>
        <w:pStyle w:val="82"/>
        <w:keepNext w:val="0"/>
        <w:keepLines w:val="0"/>
        <w:pageBreakBefore w:val="0"/>
        <w:widowControl/>
        <w:numPr>
          <w:ilvl w:val="0"/>
          <w:numId w:val="28"/>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WiFi通信基于IEEE 802.11标准，通过STA模式，设备可以连接到无线接入点（AP）或路由器，实现无线网络访问。</w:t>
      </w:r>
    </w:p>
    <w:p>
      <w:pPr>
        <w:pStyle w:val="82"/>
        <w:keepNext w:val="0"/>
        <w:keepLines w:val="0"/>
        <w:pageBreakBefore w:val="0"/>
        <w:widowControl/>
        <w:numPr>
          <w:ilvl w:val="0"/>
          <w:numId w:val="29"/>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0" w:leftChars="0" w:right="0" w:rightChars="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含义：一个基于IEEE 802.11标准的无线局域网技术，将网络设备以无线方式互相连接并进行通讯。</w:t>
      </w:r>
    </w:p>
    <w:p>
      <w:pPr>
        <w:pStyle w:val="82"/>
        <w:keepNext w:val="0"/>
        <w:keepLines w:val="0"/>
        <w:pageBreakBefore w:val="0"/>
        <w:widowControl/>
        <w:numPr>
          <w:ilvl w:val="0"/>
          <w:numId w:val="29"/>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0" w:leftChars="0" w:right="0" w:rightChars="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常被写成"WiFi"或"Wifi"。</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WiFi专业术语</w:t>
      </w:r>
    </w:p>
    <w:p>
      <w:pPr>
        <w:pStyle w:val="82"/>
        <w:keepNext w:val="0"/>
        <w:keepLines w:val="0"/>
        <w:pageBreakBefore w:val="0"/>
        <w:widowControl/>
        <w:numPr>
          <w:ilvl w:val="0"/>
          <w:numId w:val="29"/>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0" w:leftChars="0" w:right="0" w:rightChars="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SSID：Service Set Identifier，服务集标识。用于标识不同的网络，长度2~32字节。</w:t>
      </w:r>
    </w:p>
    <w:p>
      <w:pPr>
        <w:pStyle w:val="82"/>
        <w:keepNext w:val="0"/>
        <w:keepLines w:val="0"/>
        <w:pageBreakBefore w:val="0"/>
        <w:widowControl/>
        <w:numPr>
          <w:ilvl w:val="0"/>
          <w:numId w:val="29"/>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0" w:leftChars="0" w:right="0" w:rightChars="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AP：Wireless Access Point，无线接入点（俗称WiFi热点）。用于其他无线设备的连接，相当于有线网络的交换机。</w:t>
      </w:r>
    </w:p>
    <w:p>
      <w:pPr>
        <w:pStyle w:val="82"/>
        <w:keepNext w:val="0"/>
        <w:keepLines w:val="0"/>
        <w:pageBreakBefore w:val="0"/>
        <w:widowControl/>
        <w:numPr>
          <w:ilvl w:val="0"/>
          <w:numId w:val="29"/>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0" w:leftChars="0" w:right="0" w:rightChars="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STA：Station，工作站。802.11标准将其定义为"支持IEEE 802.11标准的设备"，因此所有的WiFi设备都被称为Station，如手机、电脑，也包括无线接入点。</w:t>
      </w:r>
    </w:p>
    <w:p>
      <w:pPr>
        <w:pStyle w:val="82"/>
        <w:keepNext w:val="0"/>
        <w:keepLines w:val="0"/>
        <w:pageBreakBefore w:val="0"/>
        <w:widowControl/>
        <w:numPr>
          <w:ilvl w:val="0"/>
          <w:numId w:val="28"/>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Hi3861芯片的WiFi特性</w:t>
      </w:r>
    </w:p>
    <w:p>
      <w:pPr>
        <w:pStyle w:val="82"/>
        <w:keepNext w:val="0"/>
        <w:keepLines w:val="0"/>
        <w:pageBreakBefore w:val="0"/>
        <w:widowControl/>
        <w:numPr>
          <w:ilvl w:val="0"/>
          <w:numId w:val="3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0" w:leftChars="0" w:right="0" w:rightChars="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支持IEEE 802.11b/g/n，最大速率：72.2Mbps</w:t>
      </w:r>
    </w:p>
    <w:p>
      <w:pPr>
        <w:pStyle w:val="82"/>
        <w:keepNext w:val="0"/>
        <w:keepLines w:val="0"/>
        <w:pageBreakBefore w:val="0"/>
        <w:widowControl/>
        <w:numPr>
          <w:ilvl w:val="0"/>
          <w:numId w:val="3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0" w:leftChars="0" w:right="0" w:rightChars="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工作在2.4GHz 频段，支持全部14个信道ch1～ch14</w:t>
      </w:r>
    </w:p>
    <w:p>
      <w:pPr>
        <w:pStyle w:val="82"/>
        <w:keepNext w:val="0"/>
        <w:keepLines w:val="0"/>
        <w:pageBreakBefore w:val="0"/>
        <w:widowControl/>
        <w:numPr>
          <w:ilvl w:val="0"/>
          <w:numId w:val="3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0" w:leftChars="0" w:right="0" w:rightChars="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支持标准20MHz带宽和5M/10M窄带宽</w:t>
      </w:r>
    </w:p>
    <w:p>
      <w:pPr>
        <w:pStyle w:val="82"/>
        <w:keepNext w:val="0"/>
        <w:keepLines w:val="0"/>
        <w:pageBreakBefore w:val="0"/>
        <w:widowControl/>
        <w:numPr>
          <w:ilvl w:val="0"/>
          <w:numId w:val="3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0" w:leftChars="0" w:right="0" w:rightChars="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不支持40MHz带宽</w:t>
      </w:r>
    </w:p>
    <w:p>
      <w:pPr>
        <w:pStyle w:val="82"/>
        <w:keepNext w:val="0"/>
        <w:keepLines w:val="0"/>
        <w:pageBreakBefore w:val="0"/>
        <w:widowControl/>
        <w:numPr>
          <w:ilvl w:val="0"/>
          <w:numId w:val="3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0" w:leftChars="0" w:right="0" w:rightChars="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单收单发，不支持MIMO</w:t>
      </w:r>
    </w:p>
    <w:p>
      <w:pPr>
        <w:pStyle w:val="82"/>
        <w:keepNext w:val="0"/>
        <w:keepLines w:val="0"/>
        <w:pageBreakBefore w:val="0"/>
        <w:widowControl/>
        <w:numPr>
          <w:ilvl w:val="0"/>
          <w:numId w:val="3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0" w:leftChars="0" w:right="0" w:rightChars="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支持WPA/WPA2 personal、WPS2.0</w:t>
      </w:r>
    </w:p>
    <w:p>
      <w:pPr>
        <w:pStyle w:val="82"/>
        <w:keepNext w:val="0"/>
        <w:keepLines w:val="0"/>
        <w:pageBreakBefore w:val="0"/>
        <w:widowControl/>
        <w:numPr>
          <w:ilvl w:val="0"/>
          <w:numId w:val="3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0" w:leftChars="0" w:right="0" w:rightChars="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支持STA和AP模式</w:t>
      </w:r>
    </w:p>
    <w:p>
      <w:pPr>
        <w:pStyle w:val="82"/>
        <w:keepNext w:val="0"/>
        <w:keepLines w:val="0"/>
        <w:pageBreakBefore w:val="0"/>
        <w:widowControl/>
        <w:numPr>
          <w:ilvl w:val="0"/>
          <w:numId w:val="3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0" w:leftChars="0" w:right="0" w:rightChars="0" w:hanging="420" w:firstLineChars="0"/>
        <w:textAlignment w:val="auto"/>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作为AP时最大支持6个STA接入。</w:t>
      </w:r>
    </w:p>
    <w:p>
      <w:pPr>
        <w:pStyle w:val="5"/>
        <w:numPr>
          <w:ilvl w:val="2"/>
          <w:numId w:val="27"/>
        </w:numPr>
        <w:spacing w:after="80"/>
        <w:rPr>
          <w:rFonts w:hint="default" w:ascii="Huawei Sans" w:hAnsi="Huawei Sans" w:eastAsia="方正兰亭黑简体"/>
        </w:rPr>
      </w:pPr>
      <w:bookmarkStart w:id="19" w:name="_Toc466755574"/>
      <w:bookmarkStart w:id="20" w:name="_Toc151363131"/>
      <w:bookmarkStart w:id="21" w:name="_Toc10621"/>
      <w:r>
        <w:rPr>
          <w:rFonts w:ascii="Huawei Sans" w:hAnsi="Huawei Sans" w:eastAsia="方正兰亭黑简体"/>
        </w:rPr>
        <w:t>实验目的</w:t>
      </w:r>
      <w:bookmarkEnd w:id="19"/>
      <w:bookmarkEnd w:id="20"/>
      <w:bookmarkEnd w:id="21"/>
    </w:p>
    <w:p>
      <w:pPr>
        <w:pStyle w:val="82"/>
        <w:keepNext w:val="0"/>
        <w:keepLines w:val="0"/>
        <w:pageBreakBefore w:val="0"/>
        <w:widowControl/>
        <w:numPr>
          <w:ilvl w:val="0"/>
          <w:numId w:val="31"/>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bookmarkStart w:id="22" w:name="_Toc466755575"/>
      <w:bookmarkStart w:id="23" w:name="_Toc151363132"/>
      <w:r>
        <w:rPr>
          <w:rFonts w:hint="eastAsia" w:ascii="Huawei Sans" w:hAnsi="Huawei Sans" w:eastAsia="方正兰亭黑简体" w:cs="Arial"/>
          <w:kern w:val="0"/>
          <w:sz w:val="21"/>
          <w:szCs w:val="32"/>
          <w:lang w:val="en-US" w:eastAsia="zh-CN" w:bidi="ar-SA"/>
        </w:rPr>
        <w:t>理解WiFi STA模式的基本概念和工作原理。</w:t>
      </w:r>
    </w:p>
    <w:p>
      <w:pPr>
        <w:pStyle w:val="82"/>
        <w:keepNext w:val="0"/>
        <w:keepLines w:val="0"/>
        <w:pageBreakBefore w:val="0"/>
        <w:widowControl/>
        <w:numPr>
          <w:ilvl w:val="0"/>
          <w:numId w:val="31"/>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掌握WiFi STA模式的配置和使用。</w:t>
      </w:r>
    </w:p>
    <w:p>
      <w:pPr>
        <w:pStyle w:val="82"/>
        <w:keepNext w:val="0"/>
        <w:keepLines w:val="0"/>
        <w:pageBreakBefore w:val="0"/>
        <w:widowControl/>
        <w:numPr>
          <w:ilvl w:val="0"/>
          <w:numId w:val="31"/>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学会通过编程实现设备与WiFi网络的连接。</w:t>
      </w:r>
    </w:p>
    <w:p>
      <w:pPr>
        <w:pStyle w:val="5"/>
        <w:numPr>
          <w:ilvl w:val="2"/>
          <w:numId w:val="27"/>
        </w:numPr>
        <w:spacing w:after="80"/>
        <w:rPr>
          <w:rFonts w:hint="default" w:ascii="Huawei Sans" w:hAnsi="Huawei Sans" w:eastAsia="方正兰亭黑简体"/>
        </w:rPr>
      </w:pPr>
      <w:bookmarkStart w:id="24" w:name="_Toc4376"/>
      <w:r>
        <w:rPr>
          <w:rFonts w:ascii="Huawei Sans" w:hAnsi="Huawei Sans" w:eastAsia="方正兰亭黑简体"/>
        </w:rPr>
        <w:t>实验</w:t>
      </w:r>
      <w:bookmarkEnd w:id="22"/>
      <w:r>
        <w:rPr>
          <w:rFonts w:ascii="Huawei Sans" w:hAnsi="Huawei Sans" w:eastAsia="方正兰亭黑简体"/>
        </w:rPr>
        <w:t>环境</w:t>
      </w:r>
      <w:bookmarkEnd w:id="23"/>
      <w:bookmarkEnd w:id="24"/>
    </w:p>
    <w:p>
      <w:pPr>
        <w:pStyle w:val="294"/>
        <w:ind w:left="-440" w:leftChars="0" w:firstLineChars="0"/>
        <w:rPr>
          <w:rFonts w:hint="default" w:ascii="Huawei Sans" w:hAnsi="Huawei Sans" w:eastAsia="方正兰亭黑简体"/>
          <w:kern w:val="0"/>
          <w:szCs w:val="32"/>
        </w:rPr>
      </w:pPr>
      <w:bookmarkStart w:id="25" w:name="_Toc151363133"/>
      <w:bookmarkStart w:id="26" w:name="_Toc466755577"/>
      <w:r>
        <w:rPr>
          <w:rFonts w:ascii="Huawei Sans" w:hAnsi="Huawei Sans" w:eastAsia="方正兰亭黑简体"/>
        </w:rPr>
        <w:t>代码开发工具：</w:t>
      </w:r>
      <w:r>
        <w:rPr>
          <w:rFonts w:hint="eastAsia" w:ascii="Huawei Sans" w:hAnsi="Huawei Sans"/>
          <w:lang w:val="en-US" w:eastAsia="zh-CN"/>
        </w:rPr>
        <w:t>VsCode</w:t>
      </w:r>
    </w:p>
    <w:p>
      <w:pPr>
        <w:pStyle w:val="294"/>
        <w:ind w:left="-440" w:leftChars="0" w:firstLineChars="0"/>
        <w:rPr>
          <w:rFonts w:hint="default" w:ascii="Huawei Sans" w:hAnsi="Huawei Sans" w:eastAsia="方正兰亭黑简体"/>
          <w:kern w:val="0"/>
          <w:szCs w:val="32"/>
        </w:rPr>
      </w:pPr>
      <w:r>
        <w:rPr>
          <w:rFonts w:hint="eastAsia" w:ascii="Huawei Sans" w:hAnsi="Huawei Sans" w:eastAsia="方正兰亭黑简体"/>
          <w:lang w:val="en-US" w:eastAsia="zh-CN"/>
        </w:rPr>
        <w:t>开源鸿蒙版本：OpenHarmony4.1</w:t>
      </w:r>
    </w:p>
    <w:p>
      <w:pPr>
        <w:pStyle w:val="294"/>
        <w:ind w:left="-440" w:leftChars="0" w:firstLineChars="0"/>
        <w:rPr>
          <w:rFonts w:hint="default" w:ascii="Huawei Sans" w:hAnsi="Huawei Sans" w:eastAsia="方正兰亭黑简体"/>
        </w:rPr>
      </w:pPr>
      <w:r>
        <w:rPr>
          <w:rFonts w:ascii="Huawei Sans" w:hAnsi="Huawei Sans" w:eastAsia="方正兰亭黑简体"/>
        </w:rPr>
        <w:t>操作系统版本：</w:t>
      </w:r>
      <w:r>
        <w:rPr>
          <w:rFonts w:hint="eastAsia" w:ascii="Huawei Sans" w:hAnsi="Huawei Sans" w:eastAsia="方正兰亭黑简体"/>
          <w:lang w:val="en-US" w:eastAsia="zh-CN"/>
        </w:rPr>
        <w:t>Windows 11</w:t>
      </w:r>
    </w:p>
    <w:p>
      <w:pPr>
        <w:pStyle w:val="5"/>
        <w:numPr>
          <w:ilvl w:val="2"/>
          <w:numId w:val="27"/>
        </w:numPr>
        <w:spacing w:after="80"/>
        <w:rPr>
          <w:rFonts w:hint="default" w:ascii="Huawei Sans" w:hAnsi="Huawei Sans" w:eastAsia="方正兰亭黑简体"/>
        </w:rPr>
      </w:pPr>
      <w:bookmarkStart w:id="27" w:name="_Toc31454"/>
      <w:r>
        <w:rPr>
          <w:rFonts w:ascii="Huawei Sans" w:hAnsi="Huawei Sans" w:eastAsia="方正兰亭黑简体"/>
        </w:rPr>
        <w:t>实验流程</w:t>
      </w:r>
      <w:bookmarkEnd w:id="25"/>
      <w:bookmarkEnd w:id="27"/>
    </w:p>
    <w:p>
      <w:pPr>
        <w:pStyle w:val="305"/>
        <w:numPr>
          <w:ilvl w:val="0"/>
          <w:numId w:val="32"/>
        </w:numPr>
        <w:ind w:left="0" w:leftChars="0" w:firstLine="0" w:firstLineChars="0"/>
        <w:rPr>
          <w:rFonts w:hint="eastAsia"/>
          <w:lang w:val="en-US" w:eastAsia="zh-CN"/>
        </w:rPr>
      </w:pPr>
      <w:bookmarkStart w:id="28" w:name="_Toc151363134"/>
      <w:r>
        <w:rPr>
          <w:rFonts w:hint="eastAsia"/>
          <w:lang w:val="en-US" w:eastAsia="zh-CN"/>
        </w:rPr>
        <w:t>环境准备：配置实验所需的硬件和软件环境。</w:t>
      </w:r>
    </w:p>
    <w:p>
      <w:pPr>
        <w:pStyle w:val="305"/>
        <w:numPr>
          <w:ilvl w:val="0"/>
          <w:numId w:val="32"/>
        </w:numPr>
        <w:ind w:left="0" w:leftChars="0" w:firstLine="0" w:firstLineChars="0"/>
        <w:rPr>
          <w:rFonts w:hint="eastAsia"/>
          <w:lang w:val="en-US" w:eastAsia="zh-CN"/>
        </w:rPr>
      </w:pPr>
      <w:r>
        <w:rPr>
          <w:rFonts w:hint="eastAsia"/>
          <w:lang w:val="en-US" w:eastAsia="zh-CN"/>
        </w:rPr>
        <w:t>理论学习：学习WiFi通信的基本原理和STA模式的工作方式。</w:t>
      </w:r>
    </w:p>
    <w:p>
      <w:pPr>
        <w:pStyle w:val="305"/>
        <w:numPr>
          <w:ilvl w:val="0"/>
          <w:numId w:val="32"/>
        </w:numPr>
        <w:ind w:left="0" w:leftChars="0" w:firstLine="0" w:firstLineChars="0"/>
        <w:rPr>
          <w:rFonts w:hint="eastAsia"/>
          <w:lang w:val="en-US" w:eastAsia="zh-CN"/>
        </w:rPr>
      </w:pPr>
      <w:r>
        <w:rPr>
          <w:rFonts w:hint="eastAsia"/>
          <w:lang w:val="en-US" w:eastAsia="zh-CN"/>
        </w:rPr>
        <w:t>编程实践：编写代码实现WiFi STA模式的配置和连接。</w:t>
      </w:r>
    </w:p>
    <w:p>
      <w:pPr>
        <w:pStyle w:val="305"/>
        <w:numPr>
          <w:ilvl w:val="0"/>
          <w:numId w:val="32"/>
        </w:numPr>
        <w:ind w:left="0" w:leftChars="0" w:firstLine="0" w:firstLineChars="0"/>
        <w:rPr>
          <w:rFonts w:hint="eastAsia"/>
          <w:lang w:val="en-US" w:eastAsia="zh-CN"/>
        </w:rPr>
      </w:pPr>
      <w:r>
        <w:rPr>
          <w:rFonts w:hint="eastAsia"/>
          <w:lang w:val="en-US" w:eastAsia="zh-CN"/>
        </w:rPr>
        <w:t>测试验证：运行代码，测试设备是否能成功连接到WiFi网络。</w:t>
      </w:r>
    </w:p>
    <w:p>
      <w:pPr>
        <w:pStyle w:val="4"/>
        <w:numPr>
          <w:ilvl w:val="1"/>
          <w:numId w:val="27"/>
        </w:numPr>
        <w:spacing w:after="80"/>
        <w:rPr>
          <w:rFonts w:hint="default" w:ascii="Huawei Sans" w:hAnsi="Huawei Sans" w:eastAsia="方正兰亭黑简体"/>
        </w:rPr>
      </w:pPr>
      <w:bookmarkStart w:id="29" w:name="_Toc9915"/>
      <w:r>
        <w:rPr>
          <w:rFonts w:ascii="Huawei Sans" w:hAnsi="Huawei Sans" w:eastAsia="方正兰亭黑简体"/>
        </w:rPr>
        <w:t>实验</w:t>
      </w:r>
      <w:bookmarkEnd w:id="26"/>
      <w:r>
        <w:rPr>
          <w:rFonts w:ascii="Huawei Sans" w:hAnsi="Huawei Sans" w:eastAsia="方正兰亭黑简体"/>
        </w:rPr>
        <w:t>任务</w:t>
      </w:r>
      <w:bookmarkEnd w:id="28"/>
      <w:bookmarkEnd w:id="29"/>
    </w:p>
    <w:p>
      <w:pPr>
        <w:pStyle w:val="5"/>
        <w:numPr>
          <w:ilvl w:val="2"/>
          <w:numId w:val="27"/>
        </w:numPr>
        <w:spacing w:after="80"/>
        <w:rPr>
          <w:rFonts w:hint="default" w:ascii="Huawei Sans" w:hAnsi="Huawei Sans" w:eastAsia="方正兰亭黑简体"/>
          <w:lang w:val="en-US"/>
        </w:rPr>
      </w:pPr>
      <w:bookmarkStart w:id="30" w:name="_Toc151363135"/>
      <w:bookmarkStart w:id="31" w:name="_Toc18120"/>
      <w:r>
        <w:rPr>
          <w:rFonts w:ascii="Huawei Sans" w:hAnsi="Huawei Sans" w:eastAsia="方正兰亭黑简体"/>
        </w:rPr>
        <w:t xml:space="preserve">任务一 </w:t>
      </w:r>
      <w:bookmarkEnd w:id="30"/>
      <w:r>
        <w:rPr>
          <w:rFonts w:hint="eastAsia" w:ascii="Huawei Sans" w:hAnsi="Huawei Sans" w:eastAsia="方正兰亭黑简体"/>
          <w:lang w:val="en-US" w:eastAsia="zh-CN"/>
        </w:rPr>
        <w:t>查看API</w:t>
      </w:r>
      <w:bookmarkEnd w:id="31"/>
    </w:p>
    <w:p>
      <w:pPr>
        <w:pStyle w:val="294"/>
        <w:keepNext w:val="0"/>
        <w:keepLines w:val="0"/>
        <w:pageBreakBefore w:val="0"/>
        <w:widowControl w:val="0"/>
        <w:numPr>
          <w:ilvl w:val="0"/>
          <w:numId w:val="33"/>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eastAsia="方正兰亭黑简体"/>
          <w:lang w:val="en-US" w:eastAsia="zh-CN"/>
        </w:rPr>
        <w:t>查阅Hi3861的与WIFI相关的API：接口说明，参数，名称等。</w:t>
      </w:r>
    </w:p>
    <w:p>
      <w:pPr>
        <w:pStyle w:val="34"/>
        <w:numPr>
          <w:ilvl w:val="0"/>
          <w:numId w:val="34"/>
        </w:numPr>
        <w:ind w:left="420" w:leftChars="0" w:hanging="420" w:firstLineChars="0"/>
      </w:pPr>
      <w:r>
        <w:rPr>
          <w:rFonts w:hint="eastAsia" w:ascii="Huawei Sans" w:hAnsi="Huawei Sans" w:eastAsia="方正兰亭黑简体" w:cs="Arial"/>
          <w:snapToGrid w:val="0"/>
          <w:kern w:val="0"/>
          <w:sz w:val="22"/>
          <w:szCs w:val="32"/>
          <w:lang w:val="en-US" w:eastAsia="zh-CN" w:bidi="ar-SA"/>
        </w:rPr>
        <w:t>接口位置</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声明：foundation\communication\wifi_lite\interfaces\wifiservice\*.h</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default"/>
          <w:lang w:val="en-US"/>
        </w:rPr>
      </w:pPr>
      <w:r>
        <w:rPr>
          <w:rFonts w:hint="eastAsia" w:ascii="Huawei Sans" w:hAnsi="Huawei Sans" w:eastAsia="方正兰亭黑简体" w:cs="Arial"/>
          <w:kern w:val="0"/>
          <w:sz w:val="21"/>
          <w:szCs w:val="32"/>
          <w:lang w:val="en-US" w:eastAsia="zh-CN" w:bidi="ar-SA"/>
        </w:rPr>
        <w:t>定义：device\hisilicon\hispark_pegasus\hi3861_adapter\hals\communication\wifi_lite\wifiservice\source\*.c</w:t>
      </w:r>
    </w:p>
    <w:p>
      <w:pPr>
        <w:pStyle w:val="294"/>
        <w:keepNext w:val="0"/>
        <w:keepLines w:val="0"/>
        <w:pageBreakBefore w:val="0"/>
        <w:widowControl w:val="0"/>
        <w:numPr>
          <w:ilvl w:val="0"/>
          <w:numId w:val="0"/>
        </w:numPr>
        <w:kinsoku/>
        <w:wordWrap/>
        <w:overflowPunct/>
        <w:topLinePunct w:val="0"/>
        <w:autoSpaceDE w:val="0"/>
        <w:autoSpaceDN w:val="0"/>
        <w:bidi w:val="0"/>
        <w:adjustRightInd w:val="0"/>
        <w:snapToGrid/>
        <w:ind w:leftChars="0"/>
        <w:jc w:val="center"/>
        <w:textAlignment w:val="auto"/>
        <w:rPr>
          <w:rFonts w:hint="default"/>
          <w:lang w:val="en-US"/>
        </w:rPr>
      </w:pPr>
      <w:r>
        <w:drawing>
          <wp:inline distT="0" distB="0" distL="114300" distR="114300">
            <wp:extent cx="6032500" cy="2982595"/>
            <wp:effectExtent l="0" t="0" r="2540" b="4445"/>
            <wp:docPr id="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
                    <pic:cNvPicPr>
                      <a:picLocks noChangeAspect="1"/>
                    </pic:cNvPicPr>
                  </pic:nvPicPr>
                  <pic:blipFill>
                    <a:blip r:embed="rId20"/>
                    <a:stretch>
                      <a:fillRect/>
                    </a:stretch>
                  </pic:blipFill>
                  <pic:spPr>
                    <a:xfrm>
                      <a:off x="0" y="0"/>
                      <a:ext cx="6032500" cy="2982595"/>
                    </a:xfrm>
                    <a:prstGeom prst="rect">
                      <a:avLst/>
                    </a:prstGeom>
                  </pic:spPr>
                </pic:pic>
              </a:graphicData>
            </a:graphic>
          </wp:inline>
        </w:drawing>
      </w:r>
    </w:p>
    <w:p>
      <w:pPr>
        <w:pStyle w:val="294"/>
        <w:keepNext w:val="0"/>
        <w:keepLines w:val="0"/>
        <w:pageBreakBefore w:val="0"/>
        <w:widowControl w:val="0"/>
        <w:numPr>
          <w:ilvl w:val="0"/>
          <w:numId w:val="0"/>
        </w:numPr>
        <w:kinsoku/>
        <w:wordWrap/>
        <w:overflowPunct/>
        <w:topLinePunct w:val="0"/>
        <w:autoSpaceDE w:val="0"/>
        <w:autoSpaceDN w:val="0"/>
        <w:bidi w:val="0"/>
        <w:adjustRightInd w:val="0"/>
        <w:snapToGrid/>
        <w:ind w:leftChars="0"/>
        <w:jc w:val="center"/>
        <w:textAlignment w:val="auto"/>
      </w:pPr>
      <w:r>
        <w:drawing>
          <wp:inline distT="0" distB="0" distL="114300" distR="114300">
            <wp:extent cx="6153785" cy="2564765"/>
            <wp:effectExtent l="0" t="0" r="3175" b="10795"/>
            <wp:docPr id="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
                    <pic:cNvPicPr>
                      <a:picLocks noChangeAspect="1"/>
                    </pic:cNvPicPr>
                  </pic:nvPicPr>
                  <pic:blipFill>
                    <a:blip r:embed="rId21"/>
                    <a:stretch>
                      <a:fillRect/>
                    </a:stretch>
                  </pic:blipFill>
                  <pic:spPr>
                    <a:xfrm>
                      <a:off x="0" y="0"/>
                      <a:ext cx="6153785" cy="2564765"/>
                    </a:xfrm>
                    <a:prstGeom prst="rect">
                      <a:avLst/>
                    </a:prstGeom>
                  </pic:spPr>
                </pic:pic>
              </a:graphicData>
            </a:graphic>
          </wp:inline>
        </w:drawing>
      </w:r>
    </w:p>
    <w:p>
      <w:pPr>
        <w:pStyle w:val="294"/>
        <w:keepNext w:val="0"/>
        <w:keepLines w:val="0"/>
        <w:pageBreakBefore w:val="0"/>
        <w:widowControl w:val="0"/>
        <w:numPr>
          <w:ilvl w:val="0"/>
          <w:numId w:val="33"/>
        </w:numPr>
        <w:kinsoku/>
        <w:wordWrap/>
        <w:overflowPunct/>
        <w:topLinePunct w:val="0"/>
        <w:autoSpaceDE w:val="0"/>
        <w:autoSpaceDN w:val="0"/>
        <w:bidi w:val="0"/>
        <w:adjustRightInd w:val="0"/>
        <w:snapToGrid/>
        <w:ind w:left="0" w:firstLine="440" w:firstLineChars="200"/>
        <w:textAlignment w:val="auto"/>
        <w:rPr>
          <w:rFonts w:hint="eastAsia" w:ascii="Huawei Sans" w:hAnsi="Huawei Sans" w:eastAsia="方正兰亭黑简体"/>
          <w:lang w:val="en-US" w:eastAsia="zh-CN"/>
        </w:rPr>
      </w:pPr>
      <w:r>
        <w:rPr>
          <w:rFonts w:hint="eastAsia" w:ascii="Huawei Sans" w:hAnsi="Huawei Sans" w:eastAsia="方正兰亭黑简体"/>
          <w:lang w:val="en-US" w:eastAsia="zh-CN"/>
        </w:rPr>
        <w:t>海思SDK中集成的第三方组件LwIP</w:t>
      </w:r>
    </w:p>
    <w:p>
      <w:pPr>
        <w:pStyle w:val="34"/>
        <w:numPr>
          <w:ilvl w:val="0"/>
          <w:numId w:val="34"/>
        </w:numPr>
        <w:ind w:left="420" w:leftChars="0" w:hanging="420" w:firstLineChars="0"/>
        <w:rPr>
          <w:rFonts w:hint="eastAsia" w:ascii="Huawei Sans" w:hAnsi="Huawei Sans" w:eastAsia="方正兰亭黑简体" w:cs="Arial"/>
          <w:snapToGrid w:val="0"/>
          <w:kern w:val="0"/>
          <w:sz w:val="22"/>
          <w:szCs w:val="32"/>
          <w:lang w:val="en-US" w:eastAsia="zh-CN" w:bidi="ar-SA"/>
        </w:rPr>
      </w:pPr>
      <w:r>
        <w:rPr>
          <w:rFonts w:hint="eastAsia" w:ascii="Huawei Sans" w:hAnsi="Huawei Sans" w:eastAsia="方正兰亭黑简体" w:cs="Arial"/>
          <w:snapToGrid w:val="0"/>
          <w:kern w:val="0"/>
          <w:sz w:val="22"/>
          <w:szCs w:val="32"/>
          <w:lang w:val="en-US" w:eastAsia="zh-CN" w:bidi="ar-SA"/>
        </w:rPr>
        <w:t>接口位置</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声明：device\hisilicon\hispark_pegasus\sdk_liteos\third_party\lwip_sack\include\lwip\*.h</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定义：device\hisilicon\hispark_pegasus\sdk_liteos\build\libs\liblwip.a (静态库文件)</w:t>
      </w:r>
    </w:p>
    <w:tbl>
      <w:tblPr>
        <w:tblStyle w:val="89"/>
        <w:tblpPr w:leftFromText="180" w:rightFromText="180" w:vertAnchor="text" w:horzAnchor="page" w:tblpX="1365" w:tblpY="383"/>
        <w:tblOverlap w:val="never"/>
        <w:tblW w:w="9639" w:type="dxa"/>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5173"/>
        <w:gridCol w:w="446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1469" w:hRule="atLeast"/>
          <w:tblCellSpacing w:w="0" w:type="dxa"/>
        </w:trPr>
        <w:tc>
          <w:tcPr>
            <w:tcW w:w="5173" w:type="dxa"/>
            <w:tcBorders>
              <w:top w:val="single" w:color="808080" w:sz="4" w:space="0"/>
              <w:left w:val="single" w:color="808080" w:sz="4" w:space="0"/>
              <w:bottom w:val="single" w:color="808080" w:sz="4" w:space="0"/>
              <w:right w:val="single" w:color="808080" w:sz="4" w:space="0"/>
            </w:tcBorders>
            <w:shd w:val="clear" w:color="auto" w:fill="F2F2F2"/>
            <w:tcMar>
              <w:top w:w="90" w:type="dxa"/>
              <w:left w:w="195" w:type="dxa"/>
              <w:bottom w:w="90" w:type="dxa"/>
              <w:right w:w="195" w:type="dxa"/>
            </w:tcMar>
            <w:vAlign w:val="center"/>
          </w:tcPr>
          <w:p>
            <w:pPr>
              <w:pStyle w:val="34"/>
              <w:ind w:left="0" w:leftChars="0" w:firstLine="0" w:firstLineChars="0"/>
              <w:rPr>
                <w:rFonts w:hint="eastAsia"/>
                <w:lang w:val="en-US" w:eastAsia="zh-CN"/>
              </w:rPr>
            </w:pPr>
            <w:r>
              <w:rPr>
                <w:rFonts w:hint="eastAsia"/>
                <w:lang w:val="en-US" w:eastAsia="zh-CN"/>
              </w:rPr>
              <w:t>struct netif *netifapi_netif_find(const char *name)</w:t>
            </w:r>
          </w:p>
        </w:tc>
        <w:tc>
          <w:tcPr>
            <w:tcW w:w="4466" w:type="dxa"/>
            <w:tcBorders>
              <w:top w:val="single" w:color="808080" w:sz="4" w:space="0"/>
              <w:left w:val="single" w:color="808080" w:sz="4" w:space="0"/>
              <w:bottom w:val="single" w:color="808080" w:sz="4" w:space="0"/>
              <w:right w:val="single" w:color="808080" w:sz="4" w:space="0"/>
            </w:tcBorders>
            <w:shd w:val="clear" w:color="auto" w:fill="F2F2F2"/>
            <w:tcMar>
              <w:top w:w="90" w:type="dxa"/>
              <w:left w:w="195" w:type="dxa"/>
              <w:bottom w:w="90" w:type="dxa"/>
              <w:right w:w="195" w:type="dxa"/>
            </w:tcMar>
            <w:vAlign w:val="center"/>
          </w:tcPr>
          <w:p>
            <w:pPr>
              <w:pStyle w:val="34"/>
              <w:ind w:left="0" w:leftChars="0" w:firstLine="0" w:firstLineChars="0"/>
              <w:rPr>
                <w:rFonts w:hint="eastAsia"/>
                <w:lang w:val="en-US" w:eastAsia="zh-CN"/>
              </w:rPr>
            </w:pPr>
            <w:r>
              <w:rPr>
                <w:rFonts w:hint="eastAsia"/>
                <w:lang w:val="en-US" w:eastAsia="zh-CN"/>
              </w:rPr>
              <w:t>按名称查找网络接口，STA模式的网络接口名为"wlan0"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1237" w:hRule="atLeast"/>
          <w:tblCellSpacing w:w="0" w:type="dxa"/>
        </w:trPr>
        <w:tc>
          <w:tcPr>
            <w:tcW w:w="5173" w:type="dxa"/>
            <w:tcBorders>
              <w:top w:val="single" w:color="808080" w:sz="4" w:space="0"/>
              <w:left w:val="single" w:color="808080" w:sz="4" w:space="0"/>
              <w:bottom w:val="single" w:color="808080" w:sz="4" w:space="0"/>
              <w:right w:val="single" w:color="808080" w:sz="4" w:space="0"/>
            </w:tcBorders>
            <w:shd w:val="clear" w:color="auto" w:fill="F2F2F2"/>
            <w:tcMar>
              <w:top w:w="90" w:type="dxa"/>
              <w:left w:w="195" w:type="dxa"/>
              <w:bottom w:w="90" w:type="dxa"/>
              <w:right w:w="195" w:type="dxa"/>
            </w:tcMar>
            <w:vAlign w:val="center"/>
          </w:tcPr>
          <w:p>
            <w:pPr>
              <w:pStyle w:val="34"/>
              <w:ind w:left="0" w:leftChars="0" w:firstLine="0" w:firstLineChars="0"/>
              <w:rPr>
                <w:rFonts w:hint="eastAsia"/>
                <w:lang w:val="en-US" w:eastAsia="zh-CN"/>
              </w:rPr>
            </w:pPr>
            <w:r>
              <w:rPr>
                <w:rFonts w:hint="eastAsia"/>
                <w:lang w:val="en-US" w:eastAsia="zh-CN"/>
              </w:rPr>
              <w:t>err_t netifapi_dhcp_start(struct netif *netif)</w:t>
            </w:r>
          </w:p>
        </w:tc>
        <w:tc>
          <w:tcPr>
            <w:tcW w:w="4466" w:type="dxa"/>
            <w:tcBorders>
              <w:top w:val="single" w:color="808080" w:sz="4" w:space="0"/>
              <w:left w:val="single" w:color="808080" w:sz="4" w:space="0"/>
              <w:bottom w:val="single" w:color="808080" w:sz="4" w:space="0"/>
              <w:right w:val="single" w:color="808080" w:sz="4" w:space="0"/>
            </w:tcBorders>
            <w:shd w:val="clear" w:color="auto" w:fill="F2F2F2"/>
            <w:tcMar>
              <w:top w:w="90" w:type="dxa"/>
              <w:left w:w="195" w:type="dxa"/>
              <w:bottom w:w="90" w:type="dxa"/>
              <w:right w:w="195" w:type="dxa"/>
            </w:tcMar>
            <w:vAlign w:val="center"/>
          </w:tcPr>
          <w:p>
            <w:pPr>
              <w:pStyle w:val="34"/>
              <w:ind w:left="0" w:leftChars="0" w:firstLine="0" w:firstLineChars="0"/>
              <w:rPr>
                <w:rFonts w:hint="eastAsia"/>
                <w:lang w:val="en-US" w:eastAsia="zh-CN"/>
              </w:rPr>
            </w:pPr>
            <w:r>
              <w:rPr>
                <w:rFonts w:hint="eastAsia"/>
                <w:lang w:val="en-US" w:eastAsia="zh-CN"/>
              </w:rPr>
              <w:t>在指定的网络接口上启动DHCP客户端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1237" w:hRule="atLeast"/>
          <w:tblCellSpacing w:w="0" w:type="dxa"/>
        </w:trPr>
        <w:tc>
          <w:tcPr>
            <w:tcW w:w="5173" w:type="dxa"/>
            <w:tcBorders>
              <w:top w:val="single" w:color="808080" w:sz="4" w:space="0"/>
              <w:left w:val="single" w:color="808080" w:sz="4" w:space="0"/>
              <w:bottom w:val="single" w:color="808080" w:sz="4" w:space="0"/>
              <w:right w:val="single" w:color="808080" w:sz="4" w:space="0"/>
            </w:tcBorders>
            <w:shd w:val="clear" w:color="auto" w:fill="F2F2F2"/>
            <w:tcMar>
              <w:top w:w="90" w:type="dxa"/>
              <w:left w:w="195" w:type="dxa"/>
              <w:bottom w:w="90" w:type="dxa"/>
              <w:right w:w="195" w:type="dxa"/>
            </w:tcMar>
            <w:vAlign w:val="center"/>
          </w:tcPr>
          <w:p>
            <w:pPr>
              <w:pStyle w:val="34"/>
              <w:ind w:left="0" w:leftChars="0" w:firstLine="0" w:firstLineChars="0"/>
              <w:rPr>
                <w:rFonts w:hint="eastAsia"/>
                <w:lang w:val="en-US" w:eastAsia="zh-CN"/>
              </w:rPr>
            </w:pPr>
            <w:r>
              <w:rPr>
                <w:rFonts w:hint="eastAsia"/>
                <w:lang w:val="en-US" w:eastAsia="zh-CN"/>
              </w:rPr>
              <w:t>err_t netifapi_dhcp_stop(struct netif *netif)</w:t>
            </w:r>
          </w:p>
        </w:tc>
        <w:tc>
          <w:tcPr>
            <w:tcW w:w="4466" w:type="dxa"/>
            <w:tcBorders>
              <w:top w:val="single" w:color="808080" w:sz="4" w:space="0"/>
              <w:left w:val="single" w:color="808080" w:sz="4" w:space="0"/>
              <w:bottom w:val="single" w:color="808080" w:sz="4" w:space="0"/>
              <w:right w:val="single" w:color="808080" w:sz="4" w:space="0"/>
            </w:tcBorders>
            <w:shd w:val="clear" w:color="auto" w:fill="F2F2F2"/>
            <w:tcMar>
              <w:top w:w="90" w:type="dxa"/>
              <w:left w:w="195" w:type="dxa"/>
              <w:bottom w:w="90" w:type="dxa"/>
              <w:right w:w="195" w:type="dxa"/>
            </w:tcMar>
            <w:vAlign w:val="center"/>
          </w:tcPr>
          <w:p>
            <w:pPr>
              <w:pStyle w:val="34"/>
              <w:ind w:left="0" w:leftChars="0" w:firstLine="0" w:firstLineChars="0"/>
              <w:rPr>
                <w:rFonts w:hint="eastAsia"/>
                <w:lang w:val="en-US" w:eastAsia="zh-CN"/>
              </w:rPr>
            </w:pPr>
            <w:r>
              <w:rPr>
                <w:rFonts w:hint="eastAsia"/>
                <w:lang w:val="en-US" w:eastAsia="zh-CN"/>
              </w:rPr>
              <w:t>在指定的网络接口上停止DHCP客户端</w:t>
            </w:r>
          </w:p>
        </w:tc>
      </w:tr>
    </w:tbl>
    <w:p>
      <w:pPr>
        <w:pStyle w:val="5"/>
        <w:numPr>
          <w:ilvl w:val="2"/>
          <w:numId w:val="27"/>
        </w:numPr>
        <w:spacing w:after="80"/>
        <w:rPr>
          <w:rFonts w:hint="default" w:ascii="Huawei Sans" w:hAnsi="Huawei Sans" w:eastAsia="方正兰亭黑简体"/>
        </w:rPr>
      </w:pPr>
      <w:bookmarkStart w:id="32" w:name="_Toc7712"/>
      <w:r>
        <w:rPr>
          <w:rFonts w:ascii="Huawei Sans" w:hAnsi="Huawei Sans" w:eastAsia="方正兰亭黑简体"/>
        </w:rPr>
        <w:t xml:space="preserve">任务二 </w:t>
      </w:r>
      <w:r>
        <w:rPr>
          <w:rFonts w:hint="eastAsia" w:ascii="Huawei Sans" w:hAnsi="Huawei Sans" w:eastAsia="方正兰亭黑简体"/>
          <w:lang w:val="en-US" w:eastAsia="zh-CN"/>
        </w:rPr>
        <w:t>内核编程的代码</w:t>
      </w:r>
      <w:bookmarkEnd w:id="32"/>
    </w:p>
    <w:p>
      <w:pPr>
        <w:pStyle w:val="294"/>
        <w:keepNext w:val="0"/>
        <w:keepLines w:val="0"/>
        <w:pageBreakBefore w:val="0"/>
        <w:widowControl w:val="0"/>
        <w:numPr>
          <w:ilvl w:val="0"/>
          <w:numId w:val="33"/>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eastAsia="方正兰亭黑简体"/>
          <w:lang w:val="en-US" w:eastAsia="zh-CN"/>
        </w:rPr>
        <w:t>标准流程</w:t>
      </w:r>
    </w:p>
    <w:p>
      <w:pPr>
        <w:pStyle w:val="82"/>
        <w:keepNext w:val="0"/>
        <w:keepLines w:val="0"/>
        <w:pageBreakBefore w:val="0"/>
        <w:widowControl/>
        <w:numPr>
          <w:ilvl w:val="0"/>
          <w:numId w:val="35"/>
        </w:numPr>
        <w:suppressLineNumbers w:val="0"/>
        <w:pBdr>
          <w:top w:val="none" w:color="auto" w:sz="0" w:space="0"/>
          <w:left w:val="none" w:color="auto" w:sz="0" w:space="0"/>
          <w:bottom w:val="none" w:color="auto" w:sz="0" w:space="0"/>
          <w:right w:val="none" w:color="auto" w:sz="0" w:space="0"/>
        </w:pBdr>
        <w:kinsoku/>
        <w:wordWrap w:val="0"/>
        <w:overflowPunct/>
        <w:topLinePunct/>
        <w:autoSpaceDE/>
        <w:autoSpaceDN/>
        <w:bidi w:val="0"/>
        <w:adjustRightInd w:val="0"/>
        <w:snapToGrid w:val="0"/>
        <w:spacing w:before="0" w:beforeAutospacing="0" w:after="0" w:afterAutospacing="0"/>
        <w:ind w:left="425" w:leftChars="0" w:right="0" w:rightChars="0" w:hanging="425"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使用RegisterWifiEvent接口，注册WiFi事件监听器；</w:t>
      </w:r>
    </w:p>
    <w:p>
      <w:pPr>
        <w:pStyle w:val="82"/>
        <w:keepNext w:val="0"/>
        <w:keepLines w:val="0"/>
        <w:pageBreakBefore w:val="0"/>
        <w:widowControl/>
        <w:numPr>
          <w:ilvl w:val="0"/>
          <w:numId w:val="35"/>
        </w:numPr>
        <w:suppressLineNumbers w:val="0"/>
        <w:pBdr>
          <w:top w:val="none" w:color="auto" w:sz="0" w:space="0"/>
          <w:left w:val="none" w:color="auto" w:sz="0" w:space="0"/>
          <w:bottom w:val="none" w:color="auto" w:sz="0" w:space="0"/>
          <w:right w:val="none" w:color="auto" w:sz="0" w:space="0"/>
        </w:pBdr>
        <w:kinsoku/>
        <w:wordWrap w:val="0"/>
        <w:overflowPunct/>
        <w:topLinePunct/>
        <w:autoSpaceDE/>
        <w:autoSpaceDN/>
        <w:bidi w:val="0"/>
        <w:adjustRightInd w:val="0"/>
        <w:snapToGrid w:val="0"/>
        <w:spacing w:before="0" w:beforeAutospacing="0" w:after="0" w:afterAutospacing="0"/>
        <w:ind w:left="425" w:leftChars="0" w:right="0" w:rightChars="0" w:hanging="425"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使用EnableWifi接口，开启WiFi设备的STA模式；</w:t>
      </w:r>
    </w:p>
    <w:p>
      <w:pPr>
        <w:pStyle w:val="82"/>
        <w:keepNext w:val="0"/>
        <w:keepLines w:val="0"/>
        <w:pageBreakBefore w:val="0"/>
        <w:widowControl/>
        <w:numPr>
          <w:ilvl w:val="0"/>
          <w:numId w:val="35"/>
        </w:numPr>
        <w:suppressLineNumbers w:val="0"/>
        <w:pBdr>
          <w:top w:val="none" w:color="auto" w:sz="0" w:space="0"/>
          <w:left w:val="none" w:color="auto" w:sz="0" w:space="0"/>
          <w:bottom w:val="none" w:color="auto" w:sz="0" w:space="0"/>
          <w:right w:val="none" w:color="auto" w:sz="0" w:space="0"/>
        </w:pBdr>
        <w:kinsoku/>
        <w:wordWrap w:val="0"/>
        <w:overflowPunct/>
        <w:topLinePunct/>
        <w:autoSpaceDE/>
        <w:autoSpaceDN/>
        <w:bidi w:val="0"/>
        <w:adjustRightInd w:val="0"/>
        <w:snapToGrid w:val="0"/>
        <w:spacing w:before="0" w:beforeAutospacing="0" w:after="0" w:afterAutospacing="0"/>
        <w:ind w:left="425" w:leftChars="0" w:right="0" w:rightChars="0" w:hanging="425"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使用Scan接口，开始扫描WiFi热点；</w:t>
      </w:r>
    </w:p>
    <w:p>
      <w:pPr>
        <w:pStyle w:val="82"/>
        <w:keepNext w:val="0"/>
        <w:keepLines w:val="0"/>
        <w:pageBreakBefore w:val="0"/>
        <w:widowControl/>
        <w:numPr>
          <w:ilvl w:val="0"/>
          <w:numId w:val="35"/>
        </w:numPr>
        <w:suppressLineNumbers w:val="0"/>
        <w:pBdr>
          <w:top w:val="none" w:color="auto" w:sz="0" w:space="0"/>
          <w:left w:val="none" w:color="auto" w:sz="0" w:space="0"/>
          <w:bottom w:val="none" w:color="auto" w:sz="0" w:space="0"/>
          <w:right w:val="none" w:color="auto" w:sz="0" w:space="0"/>
        </w:pBdr>
        <w:kinsoku/>
        <w:wordWrap w:val="0"/>
        <w:overflowPunct/>
        <w:topLinePunct/>
        <w:autoSpaceDE/>
        <w:autoSpaceDN/>
        <w:bidi w:val="0"/>
        <w:adjustRightInd w:val="0"/>
        <w:snapToGrid w:val="0"/>
        <w:spacing w:before="0" w:beforeAutospacing="0" w:after="0" w:afterAutospacing="0"/>
        <w:ind w:left="425" w:leftChars="0" w:right="0" w:rightChars="0" w:hanging="425"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在扫描状态变化(OnWifiScanStateChanged)事件回调函数中监测扫描是否完成；</w:t>
      </w:r>
    </w:p>
    <w:p>
      <w:pPr>
        <w:pStyle w:val="82"/>
        <w:keepNext w:val="0"/>
        <w:keepLines w:val="0"/>
        <w:pageBreakBefore w:val="0"/>
        <w:widowControl/>
        <w:numPr>
          <w:ilvl w:val="0"/>
          <w:numId w:val="35"/>
        </w:numPr>
        <w:suppressLineNumbers w:val="0"/>
        <w:pBdr>
          <w:top w:val="none" w:color="auto" w:sz="0" w:space="0"/>
          <w:left w:val="none" w:color="auto" w:sz="0" w:space="0"/>
          <w:bottom w:val="none" w:color="auto" w:sz="0" w:space="0"/>
          <w:right w:val="none" w:color="auto" w:sz="0" w:space="0"/>
        </w:pBdr>
        <w:kinsoku/>
        <w:wordWrap w:val="0"/>
        <w:overflowPunct/>
        <w:topLinePunct/>
        <w:autoSpaceDE/>
        <w:autoSpaceDN/>
        <w:bidi w:val="0"/>
        <w:adjustRightInd w:val="0"/>
        <w:snapToGrid w:val="0"/>
        <w:spacing w:before="0" w:beforeAutospacing="0" w:after="0" w:afterAutospacing="0"/>
        <w:ind w:left="425" w:leftChars="0" w:right="0" w:rightChars="0" w:hanging="425"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等待扫描完成；</w:t>
      </w:r>
    </w:p>
    <w:p>
      <w:pPr>
        <w:pStyle w:val="82"/>
        <w:keepNext w:val="0"/>
        <w:keepLines w:val="0"/>
        <w:pageBreakBefore w:val="0"/>
        <w:widowControl/>
        <w:numPr>
          <w:ilvl w:val="0"/>
          <w:numId w:val="35"/>
        </w:numPr>
        <w:suppressLineNumbers w:val="0"/>
        <w:pBdr>
          <w:top w:val="none" w:color="auto" w:sz="0" w:space="0"/>
          <w:left w:val="none" w:color="auto" w:sz="0" w:space="0"/>
          <w:bottom w:val="none" w:color="auto" w:sz="0" w:space="0"/>
          <w:right w:val="none" w:color="auto" w:sz="0" w:space="0"/>
        </w:pBdr>
        <w:kinsoku/>
        <w:wordWrap w:val="0"/>
        <w:overflowPunct/>
        <w:topLinePunct/>
        <w:autoSpaceDE/>
        <w:autoSpaceDN/>
        <w:bidi w:val="0"/>
        <w:adjustRightInd w:val="0"/>
        <w:snapToGrid w:val="0"/>
        <w:spacing w:before="0" w:beforeAutospacing="0" w:after="0" w:afterAutospacing="0"/>
        <w:ind w:left="425" w:leftChars="0" w:right="0" w:rightChars="0" w:hanging="425"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使用GetScanInfoList接口获取扫描结果；</w:t>
      </w:r>
    </w:p>
    <w:p>
      <w:pPr>
        <w:pStyle w:val="82"/>
        <w:keepNext w:val="0"/>
        <w:keepLines w:val="0"/>
        <w:pageBreakBefore w:val="0"/>
        <w:widowControl/>
        <w:numPr>
          <w:ilvl w:val="0"/>
          <w:numId w:val="35"/>
        </w:numPr>
        <w:suppressLineNumbers w:val="0"/>
        <w:pBdr>
          <w:top w:val="none" w:color="auto" w:sz="0" w:space="0"/>
          <w:left w:val="none" w:color="auto" w:sz="0" w:space="0"/>
          <w:bottom w:val="none" w:color="auto" w:sz="0" w:space="0"/>
          <w:right w:val="none" w:color="auto" w:sz="0" w:space="0"/>
        </w:pBdr>
        <w:kinsoku/>
        <w:wordWrap w:val="0"/>
        <w:overflowPunct/>
        <w:topLinePunct/>
        <w:autoSpaceDE/>
        <w:autoSpaceDN/>
        <w:bidi w:val="0"/>
        <w:adjustRightInd w:val="0"/>
        <w:snapToGrid w:val="0"/>
        <w:spacing w:before="0" w:beforeAutospacing="0" w:after="0" w:afterAutospacing="0"/>
        <w:ind w:left="425" w:leftChars="0" w:right="0" w:rightChars="0" w:hanging="425"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显示扫描结果；</w:t>
      </w:r>
    </w:p>
    <w:p>
      <w:pPr>
        <w:pStyle w:val="82"/>
        <w:keepNext w:val="0"/>
        <w:keepLines w:val="0"/>
        <w:pageBreakBefore w:val="0"/>
        <w:widowControl/>
        <w:numPr>
          <w:ilvl w:val="0"/>
          <w:numId w:val="35"/>
        </w:numPr>
        <w:suppressLineNumbers w:val="0"/>
        <w:pBdr>
          <w:top w:val="none" w:color="auto" w:sz="0" w:space="0"/>
          <w:left w:val="none" w:color="auto" w:sz="0" w:space="0"/>
          <w:bottom w:val="none" w:color="auto" w:sz="0" w:space="0"/>
          <w:right w:val="none" w:color="auto" w:sz="0" w:space="0"/>
        </w:pBdr>
        <w:kinsoku/>
        <w:wordWrap w:val="0"/>
        <w:overflowPunct/>
        <w:topLinePunct/>
        <w:autoSpaceDE/>
        <w:autoSpaceDN/>
        <w:bidi w:val="0"/>
        <w:adjustRightInd w:val="0"/>
        <w:snapToGrid w:val="0"/>
        <w:spacing w:before="0" w:beforeAutospacing="0" w:after="0" w:afterAutospacing="0"/>
        <w:ind w:left="425" w:leftChars="0" w:right="0" w:rightChars="0" w:hanging="425" w:firstLineChars="0"/>
        <w:textAlignment w:val="auto"/>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使用DisableWifi接口，关闭WiFi设备的STA模式。</w:t>
      </w:r>
    </w:p>
    <w:p>
      <w:pPr>
        <w:pStyle w:val="294"/>
        <w:keepNext w:val="0"/>
        <w:keepLines w:val="0"/>
        <w:pageBreakBefore w:val="0"/>
        <w:widowControl w:val="0"/>
        <w:numPr>
          <w:ilvl w:val="0"/>
          <w:numId w:val="33"/>
        </w:numPr>
        <w:kinsoku/>
        <w:wordWrap/>
        <w:overflowPunct/>
        <w:topLinePunct w:val="0"/>
        <w:autoSpaceDE w:val="0"/>
        <w:autoSpaceDN w:val="0"/>
        <w:bidi w:val="0"/>
        <w:adjustRightInd w:val="0"/>
        <w:snapToGrid/>
        <w:ind w:left="0" w:firstLine="440" w:firstLineChars="200"/>
        <w:textAlignment w:val="auto"/>
        <w:rPr>
          <w:rFonts w:hint="eastAsia" w:ascii="Huawei Sans" w:hAnsi="Huawei Sans" w:eastAsia="方正兰亭黑简体"/>
          <w:lang w:val="en-US" w:eastAsia="zh-CN"/>
        </w:rPr>
      </w:pPr>
      <w:r>
        <w:rPr>
          <w:rFonts w:hint="eastAsia" w:ascii="Huawei Sans" w:hAnsi="Huawei Sans" w:eastAsia="方正兰亭黑简体"/>
          <w:lang w:val="en-US" w:eastAsia="zh-CN"/>
        </w:rPr>
        <w:t>在目录：applications\sample\wifi-iot\app\wifi_demo下新建wifi_connect.h，相关代码如下：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#ifndef __WIFI_CONNECT_H__</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__WIFI_CONNECT_H__</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WIFI_CONNECT_DHCP     1 //手动设置IP:0  DHCP:1</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int WifiConnect(const char *ssid, const char *pwd);</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#endif /* __WIFI_CONNECT_H__ */</w:t>
            </w:r>
          </w:p>
        </w:tc>
      </w:tr>
    </w:tbl>
    <w:p>
      <w:pPr>
        <w:pStyle w:val="294"/>
        <w:keepNext w:val="0"/>
        <w:keepLines w:val="0"/>
        <w:pageBreakBefore w:val="0"/>
        <w:widowControl w:val="0"/>
        <w:numPr>
          <w:ilvl w:val="0"/>
          <w:numId w:val="33"/>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eastAsia="方正兰亭黑简体"/>
          <w:lang w:val="en-US" w:eastAsia="zh-CN"/>
        </w:rPr>
        <w:t>在目录：applications\sample\wifi-iot\app\wifi_demo下新建wifi_connect.c，编写wifi的初始化函数，用于事件的回调,相关代码如下：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定义wifi事件回调处理函数</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static void WiFiInit(void)</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printf("&lt;--Wifi Init--&gt;\r\n");</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g_wifiEventHandler.OnWifiScanStateChanged = OnWifiScanStateChangedHandler;</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g_wifiEventHandler.OnWifiConnectionChanged = OnWifiConnectionChangedHandler;</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g_wifiEventHandler.OnHotspotStaJoin = OnHotspotStaJoinHandler;</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g_wifiEventHandler.OnHotspotStaLeave = OnHotspotStaLeaveHandler;</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g_wifiEventHandler.OnHotspotStateChanged = OnHotspotStateChangedHandler;</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WifiErrorCode error = RegisterWifiEvent(&amp;g_wifiEventHandler);</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(error != WIFI_SUCCESS)</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printf("register wifi event handler fail!\r\n");</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else</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printf("register wifi event handler succeed!\r\n");</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p>
        </w:tc>
      </w:tr>
    </w:tbl>
    <w:p>
      <w:pPr>
        <w:pStyle w:val="294"/>
        <w:keepNext w:val="0"/>
        <w:keepLines w:val="0"/>
        <w:pageBreakBefore w:val="0"/>
        <w:widowControl w:val="0"/>
        <w:numPr>
          <w:ilvl w:val="0"/>
          <w:numId w:val="33"/>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eastAsia="方正兰亭黑简体"/>
          <w:lang w:val="en-US" w:eastAsia="zh-CN"/>
        </w:rPr>
        <w:t>在目录：applications\sample\wifi-iot\app\wifi_demo下新建wifi_connect.c，编写wifi的连接函数，用于Wifi的连接,相关代码如下：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int WifiConnect(const char *ssid, const char *pwd)</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WifiScanInfo *info = NULL;</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unsigned int size = WIFI_SCAN_HOTSPOT_LIMIT;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WifiDeviceConfig select_ap_config = {0};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WifiErrorCode error = WIFI_SUCCESS;</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osDelay(200);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printf("&lt;--System Init--&gt;\r\n");</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初始化WIFI</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WiFiInit();</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使能WIFI</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((error = EnableWifi()) != WIFI_SUCCESS)</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printf("EnableWifi failed, error = %d\r\n", error);</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-1;</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判断WIFI是否激活</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(IsWifiActive() == 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printf("Wifi station is not actived.\r\n");</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-1;</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分配空间，保存WiFi信息</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info = malloc(sizeof(WifiScanInfo) * WIFI_SCAN_HOTSPOT_LIMIT);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(info == NULL)</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-1;</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轮询查找WiFi列表</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do</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重置标志位</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g_ssid_count = 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g_staScanSuccess = 0;</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开始扫描</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Scan();</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等待扫描结果</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WaitSacnResult();</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获取扫描列表</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error = GetScanInfoList(info, &amp;size);</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while (g_staScanSuccess != 1);</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打印WiFi热点列表</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for (uint8_t i = 0; i &lt; g_ssid_count; i++)</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printf("no:%03d, ssid:%-30s, rssi:%5d\r\n", i + 1, info[i].ssid, info[i].rssi / 100);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连接指定的WiFi热点</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for (int i = 0; i &lt; g_ssid_count; i++)</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(strcmp(ssid, info[i].ssid) == 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int result;</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拷贝要连接的热点信息</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strcpy(select_ap_config.ssid, info[i].ssid);</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strcpy(select_ap_config.preSharedKey, pwd);</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select_ap_config.securityType = SELECT_WIFI_SECURITYTYPE;</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(AddDeviceConfig(&amp;select_ap_config, &amp;result) == WIFI_SUCCESS)</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(ConnectTo(result) == WIFI_SUCCESS &amp;&amp; WaitConnectResult() == 1)</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printf("WiFi connect succeed!\r\n");</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g_lwip_netif = netifapi_netif_find(SELECT_WLAN_PORT);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break;</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(i == g_ssid_count - 1)</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printf("ERROR: No wifi as expected\r\n");</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while (1)</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osDelay(100);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#if WIFI_CONNECT_DHCP</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//启动DHCP</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(g_lwip_netif)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dhcp_start(g_lwip_netif);</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printf("begain to dhcp\r\n");</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//等待DHCP</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for (;;)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(dhcp_is_bound(g_lwip_netif) == ERR_OK)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printf("&lt;-- DHCP state:OK --&gt;\r\n");</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//打印获取到的IP信息</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netifapi_netif_common(g_lwip_netif, dhcp_clients_info_show, NULL);</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break;</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printf("&lt;-- DHCP state:Inprogress --&gt;\r\n");</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osDelay(100);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#else</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(g_lwip_netif)</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IP 地址、网关和子网掩码的定义</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ip4_addr_t ipaddr;</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ip4_addr_t netmask;</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ip4_addr_t gw;</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使用 IP4_ADDR 宏正确设置 IP 地址、网关和子网掩码</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IP4_ADDR(&amp;ipaddr, 192, 168, 1, 10);    // 192.168.1.10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IP4_ADDR(&amp;netmask, 255, 255, 255, 0); // 255.255.255.0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IP4_ADDR(&amp;gw, 192, 168, 1, 1);        // 192.168.1.1</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手动设置IP地址、网关和子网掩码，直接传递 ip4_addr_t 结构体</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StaSetLocaladdr(g_lwip_netif, &amp;gw, &amp;ipaddr, &amp;netmask);</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 打印当前的 IP 地址、子网掩码和网关信息</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printf("IP Address : %s\r\n", ip4addr_ntoa(netif_ip4_addr(g_lwip_netif)));</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printf("Netmask    : %s\r\n", ip4addr_ntoa(netif_ip4_netmask(g_lwip_netif)));</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printf("Gateway    : %s\r\n", ip4addr_ntoa(netif_ip4_gw(g_lwip_netif)));</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#endif</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else</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printf("Network interface not found or down.\r\n");</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执行其他操作</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osDelay(100);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tc>
      </w:tr>
    </w:tbl>
    <w:p>
      <w:pPr>
        <w:pStyle w:val="294"/>
        <w:keepNext w:val="0"/>
        <w:keepLines w:val="0"/>
        <w:pageBreakBefore w:val="0"/>
        <w:widowControl w:val="0"/>
        <w:numPr>
          <w:ilvl w:val="0"/>
          <w:numId w:val="0"/>
        </w:numPr>
        <w:kinsoku/>
        <w:wordWrap/>
        <w:overflowPunct/>
        <w:topLinePunct w:val="0"/>
        <w:autoSpaceDE w:val="0"/>
        <w:autoSpaceDN w:val="0"/>
        <w:bidi w:val="0"/>
        <w:adjustRightInd w:val="0"/>
        <w:snapToGrid/>
        <w:textAlignment w:val="auto"/>
        <w:rPr>
          <w:rFonts w:hint="default" w:ascii="Huawei Sans" w:hAnsi="Huawei Sans" w:eastAsia="方正兰亭黑简体"/>
          <w:lang w:val="en-US" w:eastAsia="zh-CN"/>
        </w:rPr>
      </w:pPr>
    </w:p>
    <w:p>
      <w:pPr>
        <w:pStyle w:val="5"/>
        <w:numPr>
          <w:ilvl w:val="2"/>
          <w:numId w:val="27"/>
        </w:numPr>
        <w:spacing w:after="80"/>
        <w:rPr>
          <w:rFonts w:hint="default" w:ascii="Huawei Sans" w:hAnsi="Huawei Sans" w:eastAsia="方正兰亭黑简体"/>
        </w:rPr>
      </w:pPr>
      <w:bookmarkStart w:id="33" w:name="_Toc151363136"/>
      <w:bookmarkStart w:id="34" w:name="_Toc19023"/>
      <w:r>
        <w:rPr>
          <w:rFonts w:ascii="Huawei Sans" w:hAnsi="Huawei Sans" w:eastAsia="方正兰亭黑简体"/>
        </w:rPr>
        <w:t>任务</w:t>
      </w:r>
      <w:r>
        <w:rPr>
          <w:rFonts w:hint="eastAsia" w:ascii="Huawei Sans" w:hAnsi="Huawei Sans" w:eastAsia="方正兰亭黑简体"/>
          <w:lang w:val="en-US" w:eastAsia="zh-CN"/>
        </w:rPr>
        <w:t>四</w:t>
      </w:r>
      <w:r>
        <w:rPr>
          <w:rFonts w:ascii="Huawei Sans" w:hAnsi="Huawei Sans" w:eastAsia="方正兰亭黑简体"/>
        </w:rPr>
        <w:t xml:space="preserve"> </w:t>
      </w:r>
      <w:bookmarkEnd w:id="33"/>
      <w:r>
        <w:rPr>
          <w:rFonts w:hint="eastAsia" w:ascii="Huawei Sans" w:hAnsi="Huawei Sans" w:eastAsia="方正兰亭黑简体"/>
          <w:lang w:val="en-US" w:eastAsia="zh-CN"/>
        </w:rPr>
        <w:t>编写测试程序</w:t>
      </w:r>
      <w:bookmarkEnd w:id="34"/>
    </w:p>
    <w:p>
      <w:pPr>
        <w:pStyle w:val="294"/>
        <w:keepNext w:val="0"/>
        <w:keepLines w:val="0"/>
        <w:pageBreakBefore w:val="0"/>
        <w:widowControl w:val="0"/>
        <w:numPr>
          <w:ilvl w:val="0"/>
          <w:numId w:val="33"/>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bookmarkStart w:id="35" w:name="_Toc151363139"/>
      <w:bookmarkStart w:id="36" w:name="_Toc466755580"/>
      <w:r>
        <w:rPr>
          <w:rFonts w:hint="eastAsia" w:ascii="Huawei Sans" w:hAnsi="Huawei Sans" w:eastAsia="方正兰亭黑简体"/>
          <w:lang w:val="en-US" w:eastAsia="zh-CN"/>
        </w:rPr>
        <w:t>在目录：applications\sample\wifi-iot\app\wifi_demo下新建main.c文件，新建一个线程用来测试连接WIFI；编写代码如下：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5" w:type="dxa"/>
            <w:shd w:val="clear" w:color="auto" w:fill="E7E6E6" w:themeFill="background2"/>
          </w:tcPr>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设置连接WIFI账号密码</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WIFI_SSID "</w:t>
            </w:r>
            <w:r>
              <w:rPr>
                <w:rFonts w:hint="eastAsia" w:ascii="Huawei Sans" w:hAnsi="Huawei Sans"/>
                <w:vertAlign w:val="baseline"/>
                <w:lang w:val="en-US" w:eastAsia="zh-CN"/>
              </w:rPr>
              <w:t>openharmony</w:t>
            </w: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WIFI_PWD "12345678"</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static void *</w:t>
            </w:r>
            <w:r>
              <w:rPr>
                <w:rFonts w:hint="eastAsia" w:ascii="Huawei Sans" w:hAnsi="Huawei Sans"/>
                <w:vertAlign w:val="baseline"/>
                <w:lang w:val="en-US" w:eastAsia="zh-CN"/>
              </w:rPr>
              <w:t>WIFI</w:t>
            </w:r>
            <w:r>
              <w:rPr>
                <w:rFonts w:hint="default" w:ascii="Huawei Sans" w:hAnsi="Huawei Sans" w:eastAsia="方正兰亭黑简体"/>
                <w:vertAlign w:val="baseline"/>
                <w:lang w:val="en-US" w:eastAsia="zh-CN"/>
              </w:rPr>
              <w:t>_TASK(void)</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printf("&gt;&gt; wifi Init\n");</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WifiConnect(WIFI_SSID, WIFI_PWD);</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printf("Starting ...\n");</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tc>
      </w:tr>
    </w:tbl>
    <w:p>
      <w:pPr>
        <w:pStyle w:val="294"/>
        <w:keepNext w:val="0"/>
        <w:keepLines w:val="0"/>
        <w:pageBreakBefore w:val="0"/>
        <w:widowControl w:val="0"/>
        <w:numPr>
          <w:ilvl w:val="0"/>
          <w:numId w:val="33"/>
        </w:numPr>
        <w:kinsoku/>
        <w:wordWrap w:val="0"/>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eastAsia="方正兰亭黑简体"/>
          <w:lang w:val="en-US" w:eastAsia="zh-CN"/>
        </w:rPr>
        <w:t>在main.c编写程序入口函数</w:t>
      </w:r>
      <w:r>
        <w:rPr>
          <w:rFonts w:hint="default" w:ascii="Huawei Sans" w:hAnsi="Huawei Sans" w:eastAsia="方正兰亭黑简体"/>
          <w:lang w:val="en-US" w:eastAsia="zh-CN"/>
        </w:rPr>
        <w:t>ExampleEntry</w:t>
      </w:r>
      <w:r>
        <w:rPr>
          <w:rFonts w:hint="eastAsia" w:ascii="Huawei Sans" w:hAnsi="Huawei Sans" w:eastAsia="方正兰亭黑简体"/>
          <w:lang w:val="en-US" w:eastAsia="zh-CN"/>
        </w:rPr>
        <w:t>(</w:t>
      </w:r>
      <w:r>
        <w:rPr>
          <w:rFonts w:hint="default" w:ascii="Huawei Sans" w:hAnsi="Huawei Sans" w:eastAsia="方正兰亭黑简体"/>
          <w:lang w:val="en-US" w:eastAsia="zh-CN"/>
        </w:rPr>
        <w:t>void</w:t>
      </w:r>
      <w:r>
        <w:rPr>
          <w:rFonts w:hint="eastAsia" w:ascii="Huawei Sans" w:hAnsi="Huawei Sans" w:eastAsia="方正兰亭黑简体"/>
          <w:lang w:val="en-US" w:eastAsia="zh-CN"/>
        </w:rPr>
        <w:t>)，并创建连接</w:t>
      </w:r>
      <w:r>
        <w:rPr>
          <w:rFonts w:hint="eastAsia" w:ascii="Huawei Sans" w:hAnsi="Huawei Sans"/>
          <w:lang w:val="en-US" w:eastAsia="zh-CN"/>
        </w:rPr>
        <w:t>WIFI</w:t>
      </w:r>
      <w:r>
        <w:rPr>
          <w:rFonts w:hint="eastAsia" w:ascii="Huawei Sans" w:hAnsi="Huawei Sans" w:eastAsia="方正兰亭黑简体"/>
          <w:lang w:val="en-US" w:eastAsia="zh-CN"/>
        </w:rPr>
        <w:t>的测试线程</w:t>
      </w:r>
      <w:r>
        <w:rPr>
          <w:rFonts w:hint="eastAsia" w:ascii="Huawei Sans" w:hAnsi="Huawei Sans"/>
          <w:vertAlign w:val="baseline"/>
          <w:lang w:val="en-US" w:eastAsia="zh-CN"/>
        </w:rPr>
        <w:t>WIFI</w:t>
      </w:r>
      <w:r>
        <w:rPr>
          <w:rFonts w:hint="default" w:ascii="Huawei Sans" w:hAnsi="Huawei Sans" w:eastAsia="方正兰亭黑简体"/>
          <w:vertAlign w:val="baseline"/>
          <w:lang w:val="en-US" w:eastAsia="zh-CN"/>
        </w:rPr>
        <w:t>_TASK</w:t>
      </w:r>
      <w:r>
        <w:rPr>
          <w:rFonts w:hint="eastAsia" w:ascii="Huawei Sans" w:hAnsi="Huawei Sans" w:eastAsia="方正兰亭黑简体"/>
          <w:lang w:val="en-US" w:eastAsia="zh-CN"/>
        </w:rPr>
        <w:t>，代码如下：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static void ExampleEntry(void)</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osThreadAttr_t attr;</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attr.name = "</w:t>
            </w:r>
            <w:r>
              <w:rPr>
                <w:rFonts w:hint="eastAsia" w:ascii="Huawei Sans" w:hAnsi="Huawei Sans"/>
                <w:vertAlign w:val="baseline"/>
                <w:lang w:val="en-US" w:eastAsia="zh-CN"/>
              </w:rPr>
              <w:t>WIFI</w:t>
            </w:r>
            <w:r>
              <w:rPr>
                <w:rFonts w:hint="default" w:ascii="Huawei Sans" w:hAnsi="Huawei Sans" w:eastAsia="方正兰亭黑简体"/>
                <w:vertAlign w:val="baseline"/>
                <w:lang w:val="en-US" w:eastAsia="zh-CN"/>
              </w:rPr>
              <w:t>_TASK";</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attr.attr_bits = 0U;</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attr.cb_mem = NULL;</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attr.cb_size = 0U;</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attr.stack_mem = NULL;</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attr.stack_size = 1024 * 4;</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attr.priority = osPriorityNormal;</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(osThreadNew((osThreadFunc_t)</w:t>
            </w:r>
            <w:r>
              <w:rPr>
                <w:rFonts w:hint="eastAsia" w:ascii="Huawei Sans" w:hAnsi="Huawei Sans"/>
                <w:vertAlign w:val="baseline"/>
                <w:lang w:val="en-US" w:eastAsia="zh-CN"/>
              </w:rPr>
              <w:t>WIFI</w:t>
            </w:r>
            <w:r>
              <w:rPr>
                <w:rFonts w:hint="default" w:ascii="Huawei Sans" w:hAnsi="Huawei Sans" w:eastAsia="方正兰亭黑简体"/>
                <w:vertAlign w:val="baseline"/>
                <w:lang w:val="en-US" w:eastAsia="zh-CN"/>
              </w:rPr>
              <w:t>_TASK, NULL, &amp;attr) == NULL)</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printf("[GpsExampleEntry] create </w:t>
            </w:r>
            <w:r>
              <w:rPr>
                <w:rFonts w:hint="eastAsia" w:ascii="Huawei Sans" w:hAnsi="Huawei Sans"/>
                <w:vertAlign w:val="baseline"/>
                <w:lang w:val="en-US" w:eastAsia="zh-CN"/>
              </w:rPr>
              <w:t>WIFI</w:t>
            </w:r>
            <w:r>
              <w:rPr>
                <w:rFonts w:hint="default" w:ascii="Huawei Sans" w:hAnsi="Huawei Sans" w:eastAsia="方正兰亭黑简体"/>
                <w:vertAlign w:val="baseline"/>
                <w:lang w:val="en-US" w:eastAsia="zh-CN"/>
              </w:rPr>
              <w:t>_TASK NG\n");</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else</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printf("[GpsExampleEntry] create </w:t>
            </w:r>
            <w:r>
              <w:rPr>
                <w:rFonts w:hint="eastAsia" w:ascii="Huawei Sans" w:hAnsi="Huawei Sans"/>
                <w:vertAlign w:val="baseline"/>
                <w:lang w:val="en-US" w:eastAsia="zh-CN"/>
              </w:rPr>
              <w:t>WIFI</w:t>
            </w:r>
            <w:r>
              <w:rPr>
                <w:rFonts w:hint="default" w:ascii="Huawei Sans" w:hAnsi="Huawei Sans" w:eastAsia="方正兰亭黑简体"/>
                <w:vertAlign w:val="baseline"/>
                <w:lang w:val="en-US" w:eastAsia="zh-CN"/>
              </w:rPr>
              <w:t>_TASK OK\n");</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APP_FEATURE_INIT(ExampleEntry);</w:t>
            </w:r>
          </w:p>
        </w:tc>
      </w:tr>
    </w:tbl>
    <w:p>
      <w:pPr>
        <w:pStyle w:val="4"/>
        <w:numPr>
          <w:ilvl w:val="1"/>
          <w:numId w:val="27"/>
        </w:numPr>
        <w:spacing w:after="80"/>
        <w:rPr>
          <w:rFonts w:hint="default" w:ascii="Huawei Sans" w:hAnsi="Huawei Sans" w:eastAsia="方正兰亭黑简体"/>
        </w:rPr>
      </w:pPr>
      <w:bookmarkStart w:id="37" w:name="_Toc25875"/>
      <w:r>
        <w:rPr>
          <w:rFonts w:ascii="Huawei Sans" w:hAnsi="Huawei Sans" w:eastAsia="方正兰亭黑简体"/>
        </w:rPr>
        <w:t>实验结果</w:t>
      </w:r>
      <w:bookmarkEnd w:id="35"/>
      <w:bookmarkEnd w:id="36"/>
      <w:bookmarkEnd w:id="37"/>
      <w:r>
        <w:rPr>
          <w:rFonts w:ascii="Huawei Sans" w:hAnsi="Huawei Sans" w:eastAsia="方正兰亭黑简体"/>
        </w:rPr>
        <w:t xml:space="preserve"> </w:t>
      </w:r>
    </w:p>
    <w:p>
      <w:pPr>
        <w:pStyle w:val="305"/>
        <w:numPr>
          <w:ilvl w:val="0"/>
          <w:numId w:val="0"/>
        </w:numPr>
        <w:ind w:left="420" w:leftChars="0"/>
        <w:rPr>
          <w:rFonts w:hint="default"/>
          <w:lang w:val="en-US" w:eastAsia="zh-CN"/>
        </w:rPr>
      </w:pPr>
      <w:r>
        <w:rPr>
          <w:rFonts w:hint="eastAsia"/>
          <w:lang w:val="en-US" w:eastAsia="zh-CN"/>
        </w:rPr>
        <w:t>打开手机热点，设置WIFI名为：openharmony、密码为：12345678；设置热点为2.4G。然后查看日志：</w:t>
      </w:r>
    </w:p>
    <w:p>
      <w:pPr>
        <w:pStyle w:val="305"/>
        <w:numPr>
          <w:ilvl w:val="0"/>
          <w:numId w:val="0"/>
        </w:numPr>
        <w:jc w:val="center"/>
      </w:pPr>
      <w:r>
        <w:drawing>
          <wp:inline distT="0" distB="0" distL="114300" distR="114300">
            <wp:extent cx="4705350" cy="1739900"/>
            <wp:effectExtent l="0" t="0" r="3810" b="1270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2"/>
                    <a:stretch>
                      <a:fillRect/>
                    </a:stretch>
                  </pic:blipFill>
                  <pic:spPr>
                    <a:xfrm>
                      <a:off x="0" y="0"/>
                      <a:ext cx="4705350" cy="1739900"/>
                    </a:xfrm>
                    <a:prstGeom prst="rect">
                      <a:avLst/>
                    </a:prstGeom>
                    <a:noFill/>
                    <a:ln>
                      <a:noFill/>
                    </a:ln>
                  </pic:spPr>
                </pic:pic>
              </a:graphicData>
            </a:graphic>
          </wp:inline>
        </w:drawing>
      </w:r>
    </w:p>
    <w:p>
      <w:pPr>
        <w:pStyle w:val="4"/>
        <w:numPr>
          <w:ilvl w:val="1"/>
          <w:numId w:val="27"/>
        </w:numPr>
        <w:spacing w:after="80"/>
        <w:rPr>
          <w:rFonts w:hint="default" w:ascii="Huawei Sans" w:hAnsi="Huawei Sans" w:eastAsia="方正兰亭黑简体"/>
        </w:rPr>
      </w:pPr>
      <w:bookmarkStart w:id="38" w:name="_Toc4746"/>
      <w:bookmarkStart w:id="39" w:name="_Toc21761"/>
      <w:r>
        <w:rPr>
          <w:rFonts w:ascii="Huawei Sans" w:hAnsi="Huawei Sans" w:eastAsia="方正兰亭黑简体"/>
        </w:rPr>
        <w:t>实验资源释放</w:t>
      </w:r>
      <w:bookmarkEnd w:id="38"/>
      <w:bookmarkEnd w:id="39"/>
    </w:p>
    <w:p>
      <w:pPr>
        <w:pStyle w:val="305"/>
        <w:numPr>
          <w:ilvl w:val="0"/>
          <w:numId w:val="0"/>
        </w:numPr>
        <w:ind w:left="420" w:leftChars="0"/>
        <w:rPr>
          <w:rFonts w:hint="default" w:ascii="Huawei Sans" w:hAnsi="Huawei Sans" w:eastAsia="方正兰亭黑简体"/>
          <w:lang w:val="en-US" w:eastAsia="zh-CN"/>
        </w:rPr>
      </w:pPr>
      <w:r>
        <w:rPr>
          <w:rFonts w:hint="eastAsia" w:ascii="Huawei Sans" w:hAnsi="Huawei Sans" w:eastAsia="方正兰亭黑简体"/>
          <w:lang w:val="en-US" w:eastAsia="zh-CN"/>
        </w:rPr>
        <w:t>不涉及云资源释放。</w:t>
      </w:r>
    </w:p>
    <w:p>
      <w:pPr>
        <w:pStyle w:val="4"/>
        <w:numPr>
          <w:ilvl w:val="1"/>
          <w:numId w:val="27"/>
        </w:numPr>
        <w:spacing w:after="80"/>
        <w:rPr>
          <w:rFonts w:hint="default" w:ascii="Huawei Sans" w:hAnsi="Huawei Sans" w:eastAsia="方正兰亭黑简体"/>
        </w:rPr>
      </w:pPr>
      <w:bookmarkStart w:id="40" w:name="_Toc151363140"/>
      <w:bookmarkStart w:id="41" w:name="_Toc10743"/>
      <w:r>
        <w:rPr>
          <w:rFonts w:ascii="Huawei Sans" w:hAnsi="Huawei Sans" w:eastAsia="方正兰亭黑简体"/>
        </w:rPr>
        <w:t>实验小结</w:t>
      </w:r>
      <w:bookmarkEnd w:id="40"/>
      <w:bookmarkEnd w:id="41"/>
    </w:p>
    <w:p>
      <w:pPr>
        <w:pStyle w:val="327"/>
        <w:tabs>
          <w:tab w:val="left" w:pos="1701"/>
          <w:tab w:val="left" w:pos="5813"/>
        </w:tabs>
        <w:ind w:left="0" w:firstLine="420" w:firstLineChars="200"/>
        <w:outlineLvl w:val="9"/>
        <w:rPr>
          <w:rFonts w:hint="default" w:ascii="Huawei Sans" w:hAnsi="Huawei Sans" w:eastAsia="方正兰亭黑简体"/>
          <w:lang w:val="en-US" w:eastAsia="zh-CN"/>
        </w:rPr>
      </w:pPr>
      <w:r>
        <w:rPr>
          <w:rFonts w:hint="eastAsia" w:ascii="Huawei Sans" w:hAnsi="Huawei Sans" w:eastAsia="方正兰亭黑简体"/>
          <w:lang w:val="en-US" w:eastAsia="zh-CN"/>
        </w:rPr>
        <w:t>通过本次实验操作，熟练掌握了</w:t>
      </w:r>
      <w:r>
        <w:rPr>
          <w:rFonts w:hint="eastAsia"/>
          <w:lang w:val="en-US" w:eastAsia="zh-CN"/>
        </w:rPr>
        <w:t>WIFI模块Hi3861的WIFI_STA模式的代码编写。</w:t>
      </w:r>
    </w:p>
    <w:p>
      <w:pPr>
        <w:pStyle w:val="4"/>
        <w:numPr>
          <w:ilvl w:val="1"/>
          <w:numId w:val="27"/>
        </w:numPr>
        <w:spacing w:after="80"/>
        <w:rPr>
          <w:rFonts w:hint="default" w:ascii="Huawei Sans" w:hAnsi="Huawei Sans" w:eastAsia="方正兰亭黑简体"/>
        </w:rPr>
      </w:pPr>
      <w:bookmarkStart w:id="42" w:name="_Toc151363141"/>
      <w:bookmarkStart w:id="43" w:name="_Toc466755591"/>
      <w:bookmarkStart w:id="44" w:name="_Toc19588"/>
      <w:r>
        <w:rPr>
          <w:rFonts w:ascii="Huawei Sans" w:hAnsi="Huawei Sans" w:eastAsia="方正兰亭黑简体"/>
        </w:rPr>
        <w:t>思考题</w:t>
      </w:r>
      <w:bookmarkEnd w:id="42"/>
      <w:bookmarkEnd w:id="43"/>
      <w:bookmarkEnd w:id="44"/>
    </w:p>
    <w:p>
      <w:pPr>
        <w:pStyle w:val="327"/>
        <w:tabs>
          <w:tab w:val="left" w:pos="1701"/>
          <w:tab w:val="left" w:pos="5813"/>
        </w:tabs>
        <w:ind w:left="0" w:firstLine="420" w:firstLineChars="200"/>
        <w:outlineLvl w:val="9"/>
        <w:rPr>
          <w:rFonts w:hint="default" w:ascii="Huawei Sans" w:hAnsi="Huawei Sans" w:eastAsia="方正兰亭黑简体"/>
          <w:lang w:val="en-US" w:eastAsia="zh-CN"/>
        </w:rPr>
      </w:pPr>
      <w:r>
        <w:rPr>
          <w:rFonts w:hint="eastAsia"/>
          <w:lang w:val="en-US" w:eastAsia="zh-CN"/>
        </w:rPr>
        <w:t>请编写WIFI模块Hi3861的WIFI_AP模式的代码。</w:t>
      </w:r>
    </w:p>
    <w:sectPr>
      <w:headerReference r:id="rId12" w:type="default"/>
      <w:footerReference r:id="rId14" w:type="default"/>
      <w:headerReference r:id="rId13" w:type="even"/>
      <w:footerReference r:id="rId15" w:type="even"/>
      <w:pgSz w:w="11907" w:h="16840"/>
      <w:pgMar w:top="1701" w:right="1134" w:bottom="1701" w:left="1134" w:header="567" w:footer="567" w:gutter="0"/>
      <w:pgBorders>
        <w:top w:val="none" w:sz="0" w:space="0"/>
        <w:left w:val="none" w:sz="0" w:space="0"/>
        <w:bottom w:val="none" w:sz="0" w:space="0"/>
        <w:right w:val="none" w:sz="0" w:space="0"/>
      </w:pgBorders>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uawei Sans">
    <w:panose1 w:val="020C0803030203020204"/>
    <w:charset w:val="00"/>
    <w:family w:val="swiss"/>
    <w:pitch w:val="default"/>
    <w:sig w:usb0="A00002FF" w:usb1="500078FB" w:usb2="00000008" w:usb3="00000000" w:csb0="2000009F" w:csb1="DFD70000"/>
  </w:font>
  <w:font w:name="Book Antiqua">
    <w:altName w:val="Segoe Print"/>
    <w:panose1 w:val="02040602050305030304"/>
    <w:charset w:val="00"/>
    <w:family w:val="roman"/>
    <w:pitch w:val="default"/>
    <w:sig w:usb0="00000000" w:usb1="00000000" w:usb2="00000000" w:usb3="00000000" w:csb0="0000009F" w:csb1="00000000"/>
  </w:font>
  <w:font w:name="楷体_GB2312">
    <w:altName w:val="楷体"/>
    <w:panose1 w:val="00000000000000000000"/>
    <w:charset w:val="86"/>
    <w:family w:val="modern"/>
    <w:pitch w:val="default"/>
    <w:sig w:usb0="00000000" w:usb1="00000000" w:usb2="00000010" w:usb3="00000000" w:csb0="00040000" w:csb1="00000000"/>
  </w:font>
  <w:font w:name="HuaweiSans-Regular">
    <w:altName w:val="Times New Roman"/>
    <w:panose1 w:val="00000000000000000000"/>
    <w:charset w:val="00"/>
    <w:family w:val="roman"/>
    <w:pitch w:val="default"/>
    <w:sig w:usb0="00000000" w:usb1="00000000" w:usb2="00000000" w:usb3="00000000" w:csb0="00000000" w:csb1="00000000"/>
  </w:font>
  <w:font w:name="方正兰亭黑简体">
    <w:altName w:val="黑体"/>
    <w:panose1 w:val="02000000000000000000"/>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FrutigerNext LT Regular">
    <w:altName w:val="Arial"/>
    <w:panose1 w:val="00000000000000000000"/>
    <w:charset w:val="00"/>
    <w:family w:val="swiss"/>
    <w:pitch w:val="default"/>
    <w:sig w:usb0="00000000" w:usb1="00000000" w:usb2="00000000" w:usb3="00000000" w:csb0="00000111" w:csb1="00000000"/>
  </w:font>
  <w:font w:name="华文细黑">
    <w:altName w:val="微软雅黑"/>
    <w:panose1 w:val="02010600040101010101"/>
    <w:charset w:val="86"/>
    <w:family w:val="auto"/>
    <w:pitch w:val="default"/>
    <w:sig w:usb0="00000000" w:usb1="00000000" w:usb2="00000010" w:usb3="00000000" w:csb0="0004009F" w:csb1="00000000"/>
  </w:font>
  <w:font w:name="Arial Unicode MS">
    <w:altName w:val="宋体"/>
    <w:panose1 w:val="020B0604020202020204"/>
    <w:charset w:val="86"/>
    <w:family w:val="swiss"/>
    <w:pitch w:val="default"/>
    <w:sig w:usb0="00000000" w:usb1="00000000" w:usb2="0000003F" w:usb3="00000000" w:csb0="003F01F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方正兰亭细黑简体">
    <w:altName w:val="黑体"/>
    <w:panose1 w:val="02000000000000000000"/>
    <w:charset w:val="86"/>
    <w:family w:val="auto"/>
    <w:pitch w:val="default"/>
    <w:sig w:usb0="00000000" w:usb1="00000000" w:usb2="00000000" w:usb3="00000000" w:csb0="0004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Layout w:type="fixed"/>
      <w:tblCellMar>
        <w:top w:w="0" w:type="dxa"/>
        <w:left w:w="108" w:type="dxa"/>
        <w:bottom w:w="0" w:type="dxa"/>
        <w:right w:w="108" w:type="dxa"/>
      </w:tblCellMar>
    </w:tblPr>
    <w:tblGrid>
      <w:gridCol w:w="3224"/>
      <w:gridCol w:w="3224"/>
      <w:gridCol w:w="3224"/>
    </w:tblGrid>
    <w:tr>
      <w:tblPrEx>
        <w:tblCellMar>
          <w:top w:w="0" w:type="dxa"/>
          <w:left w:w="108" w:type="dxa"/>
          <w:bottom w:w="0" w:type="dxa"/>
          <w:right w:w="108" w:type="dxa"/>
        </w:tblCellMar>
      </w:tblPrEx>
      <w:trPr>
        <w:trHeight w:val="468" w:hRule="atLeast"/>
      </w:trPr>
      <w:tc>
        <w:tcPr>
          <w:tcW w:w="3224" w:type="dxa"/>
          <w:vAlign w:val="center"/>
        </w:tcPr>
        <w:p>
          <w:pPr>
            <w:pStyle w:val="56"/>
            <w:rPr>
              <w:rFonts w:hint="default"/>
            </w:rPr>
          </w:pPr>
          <w:r>
            <w:fldChar w:fldCharType="begin"/>
          </w:r>
          <w:r>
            <w:instrText xml:space="preserve">PAGE  </w:instrText>
          </w:r>
          <w:r>
            <w:fldChar w:fldCharType="separate"/>
          </w:r>
          <w:r>
            <w:t>ii</w:t>
          </w:r>
          <w:r>
            <w:fldChar w:fldCharType="end"/>
          </w:r>
        </w:p>
      </w:tc>
      <w:tc>
        <w:tcPr>
          <w:tcW w:w="3224" w:type="dxa"/>
          <w:vAlign w:val="center"/>
        </w:tcPr>
        <w:p>
          <w:pPr>
            <w:pStyle w:val="227"/>
          </w:pPr>
          <w:r>
            <w:rPr>
              <w:bCs/>
            </w:rPr>
            <w:fldChar w:fldCharType="begin"/>
          </w:r>
          <w:r>
            <w:rPr>
              <w:bCs/>
            </w:rPr>
            <w:instrText xml:space="preserve"> DOCPROPERTY  ProprietaryDeclaration  \* MERGEFORMAT </w:instrText>
          </w:r>
          <w:r>
            <w:rPr>
              <w:bCs/>
            </w:rPr>
            <w:fldChar w:fldCharType="separate"/>
          </w:r>
          <w:r>
            <w:rPr>
              <w:rFonts w:hint="eastAsia"/>
              <w:bCs/>
            </w:rPr>
            <w:t>版权所有</w:t>
          </w:r>
          <w:r>
            <w:rPr>
              <w:rFonts w:hint="eastAsia"/>
            </w:rPr>
            <w:t xml:space="preserve"> © 华为终端有限公司</w:t>
          </w:r>
          <w:r>
            <w:fldChar w:fldCharType="end"/>
          </w:r>
        </w:p>
      </w:tc>
      <w:tc>
        <w:tcPr>
          <w:tcW w:w="3224" w:type="dxa"/>
        </w:tcPr>
        <w:p>
          <w:pPr>
            <w:pStyle w:val="175"/>
            <w:rPr>
              <w:rFonts w:hint="default"/>
            </w:rPr>
          </w:pPr>
          <w:r>
            <w:t xml:space="preserve">文档版本 </w:t>
          </w:r>
          <w:r>
            <w:rPr>
              <w:bCs/>
            </w:rPr>
            <w:fldChar w:fldCharType="begin"/>
          </w:r>
          <w:r>
            <w:rPr>
              <w:bCs/>
            </w:rPr>
            <w:instrText xml:space="preserve"> DOCPROPERTY  DocumentVersion  \* MERGEFORMAT </w:instrText>
          </w:r>
          <w:r>
            <w:rPr>
              <w:bCs/>
            </w:rPr>
            <w:fldChar w:fldCharType="separate"/>
          </w:r>
          <w:r>
            <w:rPr>
              <w:rFonts w:hint="default"/>
              <w:bCs/>
            </w:rPr>
            <w:t>01</w:t>
          </w:r>
          <w:r>
            <w:rPr>
              <w:bCs/>
            </w:rPr>
            <w:fldChar w:fldCharType="end"/>
          </w:r>
          <w:r>
            <w:t xml:space="preserve"> (</w:t>
          </w:r>
          <w:r>
            <w:fldChar w:fldCharType="begin"/>
          </w:r>
          <w:r>
            <w:instrText xml:space="preserve"> DOCPROPERTY  ReleaseDate </w:instrText>
          </w:r>
          <w:r>
            <w:fldChar w:fldCharType="separate"/>
          </w:r>
          <w:r>
            <w:rPr>
              <w:rFonts w:hint="default"/>
            </w:rPr>
            <w:t>2021-05-11</w:t>
          </w:r>
          <w:r>
            <w:rPr>
              <w:rFonts w:hint="default"/>
            </w:rPr>
            <w:fldChar w:fldCharType="end"/>
          </w:r>
          <w:r>
            <w:t>)</w:t>
          </w:r>
        </w:p>
      </w:tc>
    </w:tr>
  </w:tbl>
  <w:p>
    <w:pPr>
      <w:pStyle w:val="175"/>
      <w:rPr>
        <w:rFonts w:hint="default"/>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10028" w:type="dxa"/>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580"/>
      <w:gridCol w:w="3224"/>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default" w:ascii="方正兰亭黑简体" w:eastAsia="方正兰亭黑简体"/>
            </w:rPr>
          </w:pPr>
          <w:r>
            <w:rPr>
              <w:rFonts w:ascii="方正兰亭黑简体" w:eastAsia="方正兰亭黑简体"/>
            </w:rPr>
            <w:t>文档版本</w:t>
          </w:r>
          <w:r>
            <w:rPr>
              <w:rFonts w:hint="default" w:ascii="Huawei Sans" w:hAnsi="Huawei Sans" w:eastAsia="方正兰亭黑简体" w:cs="Huawei Sans"/>
              <w:bCs/>
            </w:rPr>
            <w:fldChar w:fldCharType="begin"/>
          </w:r>
          <w:r>
            <w:rPr>
              <w:rFonts w:hint="default" w:ascii="Huawei Sans" w:hAnsi="Huawei Sans" w:eastAsia="方正兰亭黑简体" w:cs="Huawei Sans"/>
              <w:bCs/>
            </w:rPr>
            <w:instrText xml:space="preserve"> DOCPROPERTY  DocumentVersion  \* MERGEFORMAT </w:instrText>
          </w:r>
          <w:r>
            <w:rPr>
              <w:rFonts w:hint="default" w:ascii="Huawei Sans" w:hAnsi="Huawei Sans" w:eastAsia="方正兰亭黑简体" w:cs="Huawei Sans"/>
              <w:bCs/>
            </w:rPr>
            <w:fldChar w:fldCharType="separate"/>
          </w:r>
          <w:r>
            <w:rPr>
              <w:rFonts w:hint="default" w:ascii="Huawei Sans" w:hAnsi="Huawei Sans" w:eastAsia="方正兰亭黑简体" w:cs="Huawei Sans"/>
              <w:bCs/>
            </w:rPr>
            <w:t>01</w:t>
          </w:r>
          <w:r>
            <w:rPr>
              <w:rFonts w:hint="default" w:ascii="Huawei Sans" w:hAnsi="Huawei Sans" w:eastAsia="方正兰亭黑简体" w:cs="Huawei Sans"/>
              <w:bCs/>
            </w:rPr>
            <w:fldChar w:fldCharType="end"/>
          </w:r>
          <w:r>
            <w:rPr>
              <w:rFonts w:hint="default" w:ascii="Huawei Sans" w:hAnsi="Huawei Sans" w:eastAsia="方正兰亭黑简体" w:cs="Huawei Sans"/>
            </w:rPr>
            <w:t xml:space="preserve"> (</w:t>
          </w:r>
          <w:r>
            <w:rPr>
              <w:rFonts w:hint="default" w:ascii="Huawei Sans" w:hAnsi="Huawei Sans" w:eastAsia="方正兰亭黑简体" w:cs="Huawei Sans"/>
            </w:rPr>
            <w:fldChar w:fldCharType="begin"/>
          </w:r>
          <w:r>
            <w:rPr>
              <w:rFonts w:hint="default" w:ascii="Huawei Sans" w:hAnsi="Huawei Sans" w:eastAsia="方正兰亭黑简体" w:cs="Huawei Sans"/>
            </w:rPr>
            <w:instrText xml:space="preserve"> DOCPROPERTY  ReleaseDate </w:instrText>
          </w:r>
          <w:r>
            <w:rPr>
              <w:rFonts w:hint="default" w:ascii="Huawei Sans" w:hAnsi="Huawei Sans" w:eastAsia="方正兰亭黑简体" w:cs="Huawei Sans"/>
            </w:rPr>
            <w:fldChar w:fldCharType="separate"/>
          </w:r>
          <w:r>
            <w:rPr>
              <w:rFonts w:hint="default" w:ascii="Huawei Sans" w:hAnsi="Huawei Sans" w:eastAsia="方正兰亭黑简体" w:cs="Huawei Sans"/>
            </w:rPr>
            <w:t>202</w:t>
          </w:r>
          <w:r>
            <w:rPr>
              <w:rFonts w:hint="eastAsia" w:ascii="Huawei Sans" w:hAnsi="Huawei Sans" w:eastAsia="方正兰亭黑简体" w:cs="Huawei Sans"/>
              <w:lang w:val="en-US" w:eastAsia="zh-CN"/>
            </w:rPr>
            <w:t>4</w:t>
          </w:r>
          <w:r>
            <w:rPr>
              <w:rFonts w:hint="default" w:ascii="Huawei Sans" w:hAnsi="Huawei Sans" w:eastAsia="方正兰亭黑简体" w:cs="Huawei Sans"/>
            </w:rPr>
            <w:t>-</w:t>
          </w:r>
          <w:r>
            <w:rPr>
              <w:rFonts w:hint="eastAsia" w:ascii="Huawei Sans" w:hAnsi="Huawei Sans" w:eastAsia="方正兰亭黑简体" w:cs="Huawei Sans"/>
              <w:lang w:val="en-US" w:eastAsia="zh-CN"/>
            </w:rPr>
            <w:t>11</w:t>
          </w:r>
          <w:r>
            <w:rPr>
              <w:rFonts w:hint="default" w:ascii="Huawei Sans" w:hAnsi="Huawei Sans" w:eastAsia="方正兰亭黑简体" w:cs="Huawei Sans"/>
            </w:rPr>
            <w:t>-</w:t>
          </w:r>
          <w:r>
            <w:rPr>
              <w:rFonts w:hint="default" w:ascii="Huawei Sans" w:hAnsi="Huawei Sans" w:eastAsia="方正兰亭黑简体" w:cs="Huawei Sans"/>
            </w:rPr>
            <w:fldChar w:fldCharType="end"/>
          </w:r>
          <w:r>
            <w:rPr>
              <w:rFonts w:hint="eastAsia" w:ascii="Huawei Sans" w:hAnsi="Huawei Sans" w:eastAsia="方正兰亭黑简体" w:cs="Huawei Sans"/>
              <w:lang w:val="en-US" w:eastAsia="zh-CN"/>
            </w:rPr>
            <w:t>06</w:t>
          </w:r>
          <w:r>
            <w:rPr>
              <w:rFonts w:hint="default" w:ascii="Huawei Sans" w:hAnsi="Huawei Sans" w:eastAsia="方正兰亭黑简体" w:cs="Huawei Sans"/>
            </w:rPr>
            <w:t>)</w:t>
          </w:r>
        </w:p>
      </w:tc>
      <w:tc>
        <w:tcPr>
          <w:tcW w:w="3580" w:type="dxa"/>
        </w:tcPr>
        <w:p>
          <w:pPr>
            <w:pStyle w:val="227"/>
            <w:rPr>
              <w:rFonts w:ascii="方正兰亭黑简体" w:eastAsia="方正兰亭黑简体"/>
            </w:rPr>
          </w:pPr>
          <w:r>
            <w:rPr>
              <w:rFonts w:hint="eastAsia" w:ascii="方正兰亭黑简体" w:eastAsia="方正兰亭黑简体"/>
              <w:bCs/>
            </w:rPr>
            <w:fldChar w:fldCharType="begin"/>
          </w:r>
          <w:r>
            <w:rPr>
              <w:rFonts w:hint="eastAsia" w:ascii="方正兰亭黑简体" w:eastAsia="方正兰亭黑简体"/>
              <w:bCs/>
            </w:rPr>
            <w:instrText xml:space="preserve"> DOCPROPERTY  ProprietaryDeclaration  \* MERGEFORMAT </w:instrText>
          </w:r>
          <w:r>
            <w:rPr>
              <w:rFonts w:hint="eastAsia" w:ascii="方正兰亭黑简体" w:eastAsia="方正兰亭黑简体"/>
              <w:bCs/>
            </w:rPr>
            <w:fldChar w:fldCharType="separate"/>
          </w:r>
          <w:r>
            <w:rPr>
              <w:rFonts w:hint="eastAsia" w:ascii="方正兰亭黑简体" w:eastAsia="方正兰亭黑简体"/>
              <w:bCs/>
            </w:rPr>
            <w:t>版权所有</w:t>
          </w:r>
          <w:r>
            <w:rPr>
              <w:rFonts w:ascii="方正兰亭黑简体" w:eastAsia="方正兰亭黑简体"/>
            </w:rPr>
            <w:t xml:space="preserve"> </w:t>
          </w:r>
          <w:r>
            <w:rPr>
              <w:rFonts w:ascii="方正兰亭黑简体" w:hAnsi="Huawei Sans" w:eastAsia="方正兰亭黑简体" w:cs="Huawei Sans"/>
            </w:rPr>
            <w:t>©</w:t>
          </w:r>
          <w:r>
            <w:rPr>
              <w:rFonts w:ascii="方正兰亭黑简体" w:eastAsia="方正兰亭黑简体"/>
            </w:rPr>
            <w:t xml:space="preserve"> </w:t>
          </w:r>
          <w:r>
            <w:rPr>
              <w:rFonts w:hint="eastAsia" w:ascii="方正兰亭黑简体" w:eastAsia="方正兰亭黑简体"/>
            </w:rPr>
            <w:t>华为终端有限公司</w:t>
          </w:r>
          <w:r>
            <w:rPr>
              <w:rFonts w:hint="eastAsia" w:ascii="方正兰亭黑简体" w:eastAsia="方正兰亭黑简体"/>
            </w:rPr>
            <w:fldChar w:fldCharType="end"/>
          </w:r>
        </w:p>
      </w:tc>
      <w:tc>
        <w:tcPr>
          <w:tcW w:w="3224" w:type="dxa"/>
        </w:tcPr>
        <w:p>
          <w:pPr>
            <w:pStyle w:val="175"/>
            <w:rPr>
              <w:rFonts w:hint="default" w:ascii="方正兰亭黑简体" w:eastAsia="方正兰亭黑简体"/>
            </w:rPr>
          </w:pPr>
          <w:r>
            <w:rPr>
              <w:rFonts w:ascii="方正兰亭黑简体" w:eastAsia="方正兰亭黑简体"/>
            </w:rPr>
            <w:fldChar w:fldCharType="begin"/>
          </w:r>
          <w:r>
            <w:rPr>
              <w:rFonts w:ascii="方正兰亭黑简体" w:eastAsia="方正兰亭黑简体"/>
            </w:rPr>
            <w:instrText xml:space="preserve"> PAGE </w:instrText>
          </w:r>
          <w:r>
            <w:rPr>
              <w:rFonts w:ascii="方正兰亭黑简体" w:eastAsia="方正兰亭黑简体"/>
            </w:rPr>
            <w:fldChar w:fldCharType="separate"/>
          </w:r>
          <w:r>
            <w:rPr>
              <w:rFonts w:ascii="方正兰亭黑简体" w:eastAsia="方正兰亭黑简体"/>
            </w:rPr>
            <w:t>i</w:t>
          </w:r>
          <w:r>
            <w:rPr>
              <w:rFonts w:ascii="方正兰亭黑简体" w:eastAsia="方正兰亭黑简体"/>
            </w:rPr>
            <w:fldChar w:fldCharType="end"/>
          </w:r>
        </w:p>
      </w:tc>
    </w:tr>
  </w:tbl>
  <w:p>
    <w:pPr>
      <w:pStyle w:val="175"/>
      <w:rPr>
        <w:rFonts w:hint="default"/>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4"/>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default"/>
            </w:rPr>
          </w:pPr>
          <w:r>
            <w:t>文档版本</w:t>
          </w:r>
          <w:r>
            <w:rPr>
              <w:bCs/>
            </w:rPr>
            <w:fldChar w:fldCharType="begin"/>
          </w:r>
          <w:r>
            <w:rPr>
              <w:bCs/>
            </w:rPr>
            <w:instrText xml:space="preserve"> DOCPROPERTY  DocumentVersion  \* MERGEFORMAT </w:instrText>
          </w:r>
          <w:r>
            <w:rPr>
              <w:bCs/>
            </w:rPr>
            <w:fldChar w:fldCharType="separate"/>
          </w:r>
          <w:r>
            <w:rPr>
              <w:rFonts w:hint="default"/>
              <w:bCs/>
            </w:rPr>
            <w:t>01</w:t>
          </w:r>
          <w:r>
            <w:rPr>
              <w:bCs/>
            </w:rPr>
            <w:fldChar w:fldCharType="end"/>
          </w:r>
          <w:r>
            <w:t xml:space="preserve"> (</w:t>
          </w:r>
          <w:r>
            <w:fldChar w:fldCharType="begin"/>
          </w:r>
          <w:r>
            <w:instrText xml:space="preserve"> DOCPROPERTY  ReleaseDate </w:instrText>
          </w:r>
          <w:r>
            <w:fldChar w:fldCharType="separate"/>
          </w:r>
          <w:r>
            <w:rPr>
              <w:rFonts w:hint="default"/>
            </w:rPr>
            <w:t>2021-05-11</w:t>
          </w:r>
          <w:r>
            <w:rPr>
              <w:rFonts w:hint="default"/>
            </w:rPr>
            <w:fldChar w:fldCharType="end"/>
          </w:r>
          <w:r>
            <w:t>)</w:t>
          </w:r>
        </w:p>
      </w:tc>
      <w:tc>
        <w:tcPr>
          <w:tcW w:w="3224" w:type="dxa"/>
        </w:tcPr>
        <w:p>
          <w:pPr>
            <w:pStyle w:val="227"/>
          </w:pPr>
          <w:r>
            <w:rPr>
              <w:bCs/>
            </w:rPr>
            <w:fldChar w:fldCharType="begin"/>
          </w:r>
          <w:r>
            <w:rPr>
              <w:bCs/>
            </w:rPr>
            <w:instrText xml:space="preserve"> DOCPROPERTY  ProprietaryDeclaration  \* MERGEFORMAT </w:instrText>
          </w:r>
          <w:r>
            <w:rPr>
              <w:bCs/>
            </w:rPr>
            <w:fldChar w:fldCharType="separate"/>
          </w:r>
          <w:r>
            <w:rPr>
              <w:rFonts w:hint="eastAsia"/>
              <w:bCs/>
            </w:rPr>
            <w:t>版权所有</w:t>
          </w:r>
          <w:r>
            <w:rPr>
              <w:rFonts w:hint="eastAsia"/>
            </w:rPr>
            <w:t xml:space="preserve"> © 华为终端有限公司</w:t>
          </w:r>
          <w:r>
            <w:fldChar w:fldCharType="end"/>
          </w:r>
        </w:p>
      </w:tc>
      <w:tc>
        <w:tcPr>
          <w:tcW w:w="3224" w:type="dxa"/>
        </w:tcPr>
        <w:p>
          <w:pPr>
            <w:pStyle w:val="175"/>
            <w:rPr>
              <w:rFonts w:hint="default"/>
            </w:rPr>
          </w:pPr>
          <w:r>
            <w:fldChar w:fldCharType="begin"/>
          </w:r>
          <w:r>
            <w:instrText xml:space="preserve"> PAGE </w:instrText>
          </w:r>
          <w:r>
            <w:fldChar w:fldCharType="separate"/>
          </w:r>
          <w:r>
            <w:t>xi</w:t>
          </w:r>
          <w:r>
            <w:fldChar w:fldCharType="end"/>
          </w:r>
        </w:p>
      </w:tc>
    </w:tr>
  </w:tbl>
  <w:p>
    <w:pPr>
      <w:pStyle w:val="175"/>
      <w:rPr>
        <w:rFonts w:hint="default"/>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10171" w:type="dxa"/>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722"/>
      <w:gridCol w:w="32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PrEx>
      <w:trPr>
        <w:trHeight w:val="468" w:hRule="atLeast"/>
      </w:trPr>
      <w:tc>
        <w:tcPr>
          <w:tcW w:w="3224" w:type="dxa"/>
        </w:tcPr>
        <w:p>
          <w:pPr>
            <w:pStyle w:val="56"/>
            <w:rPr>
              <w:rFonts w:hint="default"/>
            </w:rPr>
          </w:pPr>
        </w:p>
      </w:tc>
      <w:tc>
        <w:tcPr>
          <w:tcW w:w="3722" w:type="dxa"/>
        </w:tcPr>
        <w:p>
          <w:pPr>
            <w:pStyle w:val="227"/>
          </w:pPr>
          <w:r>
            <w:rPr>
              <w:bCs/>
            </w:rPr>
            <w:fldChar w:fldCharType="begin"/>
          </w:r>
          <w:r>
            <w:rPr>
              <w:bCs/>
            </w:rPr>
            <w:instrText xml:space="preserve"> DOCPROPERTY  ProprietaryDeclaration  \* MERGEFORMAT </w:instrText>
          </w:r>
          <w:r>
            <w:rPr>
              <w:bCs/>
            </w:rPr>
            <w:fldChar w:fldCharType="separate"/>
          </w:r>
          <w:r>
            <w:rPr>
              <w:rFonts w:hint="eastAsia" w:ascii="方正兰亭细黑简体" w:eastAsia="方正兰亭细黑简体"/>
              <w:bCs/>
            </w:rPr>
            <w:t>版权所有</w:t>
          </w:r>
          <w:r>
            <w:rPr>
              <w:rFonts w:hint="eastAsia"/>
            </w:rPr>
            <w:t xml:space="preserve"> </w:t>
          </w:r>
          <w:r>
            <w:rPr>
              <w:rFonts w:hint="eastAsia" w:ascii="Huawei Sans" w:hAnsi="Huawei Sans" w:cs="Huawei Sans"/>
            </w:rPr>
            <w:t>©</w:t>
          </w:r>
          <w:r>
            <w:rPr>
              <w:rFonts w:hint="eastAsia"/>
            </w:rPr>
            <w:t xml:space="preserve"> </w:t>
          </w:r>
          <w:r>
            <w:rPr>
              <w:rFonts w:hint="eastAsia" w:ascii="方正兰亭细黑简体" w:eastAsia="方正兰亭细黑简体"/>
            </w:rPr>
            <w:t>华为终端有限公司</w:t>
          </w:r>
          <w:r>
            <w:fldChar w:fldCharType="end"/>
          </w:r>
        </w:p>
      </w:tc>
      <w:tc>
        <w:tcPr>
          <w:tcW w:w="3225" w:type="dxa"/>
        </w:tcPr>
        <w:p>
          <w:pPr>
            <w:pStyle w:val="175"/>
            <w:rPr>
              <w:rFonts w:hint="default"/>
            </w:rPr>
          </w:pPr>
          <w:r>
            <w:fldChar w:fldCharType="begin"/>
          </w:r>
          <w:r>
            <w:instrText xml:space="preserve">PAGE  </w:instrText>
          </w:r>
          <w:r>
            <w:fldChar w:fldCharType="separate"/>
          </w:r>
          <w:r>
            <w:rPr>
              <w:rFonts w:hint="default"/>
            </w:rPr>
            <w:t>4</w:t>
          </w:r>
          <w:r>
            <w:fldChar w:fldCharType="end"/>
          </w:r>
        </w:p>
      </w:tc>
    </w:tr>
  </w:tbl>
  <w:p>
    <w:pPr>
      <w:pStyle w:val="175"/>
      <w:rPr>
        <w:rFonts w:hint="default"/>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default"/>
            </w:rPr>
          </w:pPr>
          <w:r>
            <w:t>文档版本</w:t>
          </w:r>
          <w:r>
            <w:rPr>
              <w:bCs/>
            </w:rPr>
            <w:fldChar w:fldCharType="begin"/>
          </w:r>
          <w:r>
            <w:rPr>
              <w:bCs/>
            </w:rPr>
            <w:instrText xml:space="preserve"> DOCPROPERTY  DocumentVersion  \* MERGEFORMAT </w:instrText>
          </w:r>
          <w:r>
            <w:rPr>
              <w:bCs/>
            </w:rPr>
            <w:fldChar w:fldCharType="separate"/>
          </w:r>
          <w:r>
            <w:rPr>
              <w:rFonts w:hint="default"/>
              <w:bCs/>
            </w:rPr>
            <w:t>01</w:t>
          </w:r>
          <w:r>
            <w:rPr>
              <w:bCs/>
            </w:rPr>
            <w:fldChar w:fldCharType="end"/>
          </w:r>
          <w:r>
            <w:t xml:space="preserve"> (</w:t>
          </w:r>
          <w:r>
            <w:fldChar w:fldCharType="begin"/>
          </w:r>
          <w:r>
            <w:instrText xml:space="preserve"> DOCPROPERTY  ReleaseDate </w:instrText>
          </w:r>
          <w:r>
            <w:fldChar w:fldCharType="separate"/>
          </w:r>
          <w:r>
            <w:rPr>
              <w:rFonts w:hint="default"/>
            </w:rPr>
            <w:t>2021-05-11</w:t>
          </w:r>
          <w:r>
            <w:rPr>
              <w:rFonts w:hint="default"/>
            </w:rPr>
            <w:fldChar w:fldCharType="end"/>
          </w:r>
          <w:r>
            <w:t>)</w:t>
          </w:r>
        </w:p>
      </w:tc>
      <w:tc>
        <w:tcPr>
          <w:tcW w:w="3224" w:type="dxa"/>
        </w:tcPr>
        <w:p>
          <w:pPr>
            <w:pStyle w:val="227"/>
          </w:pPr>
          <w:r>
            <w:rPr>
              <w:bCs/>
            </w:rPr>
            <w:fldChar w:fldCharType="begin"/>
          </w:r>
          <w:r>
            <w:rPr>
              <w:bCs/>
            </w:rPr>
            <w:instrText xml:space="preserve"> DOCPROPERTY  ProprietaryDeclaration  \* MERGEFORMAT </w:instrText>
          </w:r>
          <w:r>
            <w:rPr>
              <w:bCs/>
            </w:rPr>
            <w:fldChar w:fldCharType="separate"/>
          </w:r>
          <w:r>
            <w:rPr>
              <w:rFonts w:hint="eastAsia"/>
              <w:bCs/>
            </w:rPr>
            <w:t>版权所有</w:t>
          </w:r>
          <w:r>
            <w:rPr>
              <w:rFonts w:hint="eastAsia"/>
            </w:rPr>
            <w:t xml:space="preserve"> © 华为终端有限公司</w:t>
          </w:r>
          <w:r>
            <w:fldChar w:fldCharType="end"/>
          </w:r>
        </w:p>
      </w:tc>
      <w:tc>
        <w:tcPr>
          <w:tcW w:w="3225" w:type="dxa"/>
        </w:tcPr>
        <w:p>
          <w:pPr>
            <w:pStyle w:val="175"/>
            <w:rPr>
              <w:rFonts w:hint="default"/>
            </w:rPr>
          </w:pPr>
          <w:r>
            <w:fldChar w:fldCharType="begin"/>
          </w:r>
          <w:r>
            <w:instrText xml:space="preserve">PAGE  </w:instrText>
          </w:r>
          <w:r>
            <w:fldChar w:fldCharType="separate"/>
          </w:r>
          <w:r>
            <w:t>2-5</w:t>
          </w:r>
          <w:r>
            <w:fldChar w:fldCharType="end"/>
          </w:r>
        </w:p>
      </w:tc>
    </w:tr>
  </w:tbl>
  <w:p>
    <w:pPr>
      <w:pStyle w:val="175"/>
      <w:rPr>
        <w:rFonts w:hint="default"/>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460"/>
      <w:gridCol w:w="420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5460" w:type="dxa"/>
          <w:vAlign w:val="bottom"/>
        </w:tcPr>
        <w:p>
          <w:pPr>
            <w:pStyle w:val="56"/>
            <w:rPr>
              <w:rFonts w:hint="default" w:cs="Times New Roman"/>
            </w:rPr>
          </w:pPr>
        </w:p>
      </w:tc>
      <w:tc>
        <w:tcPr>
          <w:tcW w:w="4200" w:type="dxa"/>
          <w:vAlign w:val="bottom"/>
        </w:tcPr>
        <w:p>
          <w:pPr>
            <w:pStyle w:val="175"/>
            <w:rPr>
              <w:rFonts w:hint="default" w:cs="Times New Roman"/>
            </w:rPr>
          </w:pPr>
        </w:p>
      </w:tc>
    </w:tr>
  </w:tbl>
  <w:p>
    <w:pPr>
      <w:pStyle w:val="175"/>
      <w:rPr>
        <w:rFonts w:hint="default"/>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460"/>
      <w:gridCol w:w="420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5460" w:type="dxa"/>
          <w:vAlign w:val="bottom"/>
        </w:tcPr>
        <w:p>
          <w:pPr>
            <w:pStyle w:val="56"/>
            <w:rPr>
              <w:rFonts w:hint="default" w:cs="Times New Roman"/>
            </w:rPr>
          </w:pPr>
        </w:p>
      </w:tc>
      <w:tc>
        <w:tcPr>
          <w:tcW w:w="4200" w:type="dxa"/>
          <w:vAlign w:val="bottom"/>
        </w:tcPr>
        <w:p>
          <w:pPr>
            <w:pStyle w:val="175"/>
            <w:rPr>
              <w:rFonts w:hint="default" w:cs="Times New Roman"/>
            </w:rPr>
          </w:pPr>
        </w:p>
      </w:tc>
    </w:tr>
  </w:tbl>
  <w:p>
    <w:pPr>
      <w:pStyle w:val="175"/>
      <w:rPr>
        <w:rFonts w:hint="default"/>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5"/>
      <w:rPr>
        <w:rFonts w:hint="default"/>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5"/>
      <w:rPr>
        <w:rFonts w:hint="default"/>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4830" w:type="dxa"/>
          <w:vAlign w:val="bottom"/>
        </w:tcPr>
        <w:p>
          <w:pPr>
            <w:pStyle w:val="56"/>
            <w:rPr>
              <w:rFonts w:hint="default" w:cs="Times New Roman"/>
            </w:rPr>
          </w:pPr>
        </w:p>
      </w:tc>
      <w:tc>
        <w:tcPr>
          <w:tcW w:w="4830" w:type="dxa"/>
          <w:vAlign w:val="bottom"/>
        </w:tcPr>
        <w:p>
          <w:pPr>
            <w:pStyle w:val="175"/>
            <w:wordWrap w:val="0"/>
            <w:rPr>
              <w:rFonts w:hint="default" w:ascii="方正兰亭黑简体" w:eastAsia="方正兰亭黑简体"/>
              <w:lang w:val="en-US"/>
            </w:rPr>
          </w:pPr>
          <w:r>
            <w:rPr>
              <w:rFonts w:hint="eastAsia" w:ascii="Huawei Sans" w:hAnsi="Huawei Sans" w:eastAsia="方正兰亭黑简体" w:cs="Huawei Sans"/>
              <w:lang w:val="en-US" w:eastAsia="zh-CN"/>
            </w:rPr>
            <w:t>9 车辆传感器控制之WIFI模块</w:t>
          </w:r>
        </w:p>
      </w:tc>
    </w:tr>
  </w:tbl>
  <w:p>
    <w:pPr>
      <w:pStyle w:val="175"/>
      <w:rPr>
        <w:rFonts w:hint="default"/>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PrEx>
      <w:trPr>
        <w:trHeight w:val="851" w:hRule="atLeast"/>
      </w:trPr>
      <w:tc>
        <w:tcPr>
          <w:tcW w:w="4830" w:type="dxa"/>
          <w:vAlign w:val="bottom"/>
        </w:tcPr>
        <w:p>
          <w:pPr>
            <w:pStyle w:val="56"/>
            <w:rPr>
              <w:rFonts w:hint="default"/>
            </w:rPr>
          </w:pPr>
          <w:r>
            <w:fldChar w:fldCharType="begin"/>
          </w:r>
          <w:r>
            <w:instrText xml:space="preserve"> DOCPROPERTY  "Product&amp;Project Name"</w:instrText>
          </w:r>
          <w:r>
            <w:fldChar w:fldCharType="separate"/>
          </w:r>
          <w:r>
            <w:t>01_Location Kit开发指南</w:t>
          </w:r>
          <w:r>
            <w:fldChar w:fldCharType="end"/>
          </w:r>
        </w:p>
        <w:p>
          <w:pPr>
            <w:pStyle w:val="56"/>
            <w:rPr>
              <w:rFonts w:hint="default" w:cs="Times New Roman"/>
            </w:rPr>
          </w:pPr>
          <w:r>
            <w:fldChar w:fldCharType="begin"/>
          </w:r>
          <w:r>
            <w:instrText xml:space="preserve"> DOCPROPERTY  DocumentName </w:instrText>
          </w:r>
          <w:r>
            <w:rPr>
              <w:rFonts w:hint="default"/>
            </w:rPr>
            <w:fldChar w:fldCharType="separate"/>
          </w:r>
          <w:r>
            <w:t>01_Location Kit开发指南</w:t>
          </w:r>
          <w:r>
            <w:fldChar w:fldCharType="end"/>
          </w:r>
        </w:p>
      </w:tc>
      <w:tc>
        <w:tcPr>
          <w:tcW w:w="4830" w:type="dxa"/>
          <w:vAlign w:val="bottom"/>
        </w:tcPr>
        <w:p>
          <w:pPr>
            <w:pStyle w:val="175"/>
            <w:rPr>
              <w:rFonts w:hint="default"/>
            </w:rPr>
          </w:pPr>
          <w:r>
            <w:fldChar w:fldCharType="begin"/>
          </w:r>
          <w:r>
            <w:instrText xml:space="preserve"> STYLEREF  "1" \n  \* MERGEFORMAT </w:instrText>
          </w:r>
          <w:r>
            <w:fldChar w:fldCharType="separate"/>
          </w:r>
          <w:r>
            <w:t>0</w:t>
          </w:r>
          <w:r>
            <w:rPr>
              <w:rFonts w:hint="default"/>
            </w:rPr>
            <w:fldChar w:fldCharType="end"/>
          </w:r>
          <w:r>
            <w:fldChar w:fldCharType="begin"/>
          </w:r>
          <w:r>
            <w:instrText xml:space="preserve"> STYLEREF  "1"  </w:instrText>
          </w:r>
          <w:r>
            <w:rPr>
              <w:rFonts w:hint="default"/>
            </w:rPr>
            <w:fldChar w:fldCharType="separate"/>
          </w:r>
          <w:r>
            <w:rPr>
              <w:rFonts w:hint="default"/>
            </w:rPr>
            <w:t>9 车辆传感器控制之WIFI模块</w:t>
          </w:r>
          <w:r>
            <w:fldChar w:fldCharType="end"/>
          </w:r>
        </w:p>
      </w:tc>
    </w:tr>
  </w:tbl>
  <w:p>
    <w:pPr>
      <w:pStyle w:val="175"/>
      <w:rPr>
        <w:rFonts w:hint="default"/>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5391D9"/>
    <w:multiLevelType w:val="singleLevel"/>
    <w:tmpl w:val="805391D9"/>
    <w:lvl w:ilvl="0" w:tentative="0">
      <w:start w:val="1"/>
      <w:numFmt w:val="decimal"/>
      <w:lvlText w:val="%1."/>
      <w:lvlJc w:val="left"/>
      <w:pPr>
        <w:tabs>
          <w:tab w:val="left" w:pos="312"/>
        </w:tabs>
      </w:pPr>
    </w:lvl>
  </w:abstractNum>
  <w:abstractNum w:abstractNumId="1">
    <w:nsid w:val="ADA8A2CF"/>
    <w:multiLevelType w:val="singleLevel"/>
    <w:tmpl w:val="ADA8A2CF"/>
    <w:lvl w:ilvl="0" w:tentative="0">
      <w:start w:val="1"/>
      <w:numFmt w:val="bullet"/>
      <w:lvlText w:val=""/>
      <w:lvlJc w:val="left"/>
      <w:pPr>
        <w:ind w:left="420" w:hanging="420"/>
      </w:pPr>
      <w:rPr>
        <w:rFonts w:hint="default" w:ascii="Wingdings" w:hAnsi="Wingdings"/>
      </w:rPr>
    </w:lvl>
  </w:abstractNum>
  <w:abstractNum w:abstractNumId="2">
    <w:nsid w:val="DA50A26A"/>
    <w:multiLevelType w:val="singleLevel"/>
    <w:tmpl w:val="DA50A26A"/>
    <w:lvl w:ilvl="0" w:tentative="0">
      <w:start w:val="1"/>
      <w:numFmt w:val="decimal"/>
      <w:lvlText w:val="%1)"/>
      <w:lvlJc w:val="left"/>
      <w:pPr>
        <w:ind w:left="425" w:hanging="425"/>
      </w:pPr>
      <w:rPr>
        <w:rFonts w:hint="default"/>
      </w:rPr>
    </w:lvl>
  </w:abstractNum>
  <w:abstractNum w:abstractNumId="3">
    <w:nsid w:val="FFFFFF7C"/>
    <w:multiLevelType w:val="singleLevel"/>
    <w:tmpl w:val="FFFFFF7C"/>
    <w:lvl w:ilvl="0" w:tentative="0">
      <w:start w:val="1"/>
      <w:numFmt w:val="decimal"/>
      <w:pStyle w:val="66"/>
      <w:lvlText w:val="%1."/>
      <w:lvlJc w:val="left"/>
      <w:pPr>
        <w:tabs>
          <w:tab w:val="left" w:pos="2040"/>
        </w:tabs>
        <w:ind w:left="2040" w:hanging="360"/>
      </w:pPr>
    </w:lvl>
  </w:abstractNum>
  <w:abstractNum w:abstractNumId="4">
    <w:nsid w:val="FFFFFF7D"/>
    <w:multiLevelType w:val="singleLevel"/>
    <w:tmpl w:val="FFFFFF7D"/>
    <w:lvl w:ilvl="0" w:tentative="0">
      <w:start w:val="1"/>
      <w:numFmt w:val="decimal"/>
      <w:pStyle w:val="47"/>
      <w:lvlText w:val="%1."/>
      <w:lvlJc w:val="left"/>
      <w:pPr>
        <w:tabs>
          <w:tab w:val="left" w:pos="1620"/>
        </w:tabs>
        <w:ind w:left="1620" w:hanging="360"/>
      </w:pPr>
    </w:lvl>
  </w:abstractNum>
  <w:abstractNum w:abstractNumId="5">
    <w:nsid w:val="FFFFFF7E"/>
    <w:multiLevelType w:val="singleLevel"/>
    <w:tmpl w:val="FFFFFF7E"/>
    <w:lvl w:ilvl="0" w:tentative="0">
      <w:start w:val="1"/>
      <w:numFmt w:val="decimal"/>
      <w:pStyle w:val="36"/>
      <w:lvlText w:val="%1."/>
      <w:lvlJc w:val="left"/>
      <w:pPr>
        <w:tabs>
          <w:tab w:val="left" w:pos="1200"/>
        </w:tabs>
        <w:ind w:left="1200" w:hanging="360"/>
      </w:pPr>
    </w:lvl>
  </w:abstractNum>
  <w:abstractNum w:abstractNumId="6">
    <w:nsid w:val="FFFFFF7F"/>
    <w:multiLevelType w:val="singleLevel"/>
    <w:tmpl w:val="FFFFFF7F"/>
    <w:lvl w:ilvl="0" w:tentative="0">
      <w:start w:val="1"/>
      <w:numFmt w:val="decimal"/>
      <w:pStyle w:val="14"/>
      <w:lvlText w:val="%1."/>
      <w:lvlJc w:val="left"/>
      <w:pPr>
        <w:tabs>
          <w:tab w:val="left" w:pos="780"/>
        </w:tabs>
        <w:ind w:left="780" w:hanging="360"/>
      </w:pPr>
    </w:lvl>
  </w:abstractNum>
  <w:abstractNum w:abstractNumId="7">
    <w:nsid w:val="FFFFFF80"/>
    <w:multiLevelType w:val="singleLevel"/>
    <w:tmpl w:val="FFFFFF80"/>
    <w:lvl w:ilvl="0" w:tentative="0">
      <w:start w:val="1"/>
      <w:numFmt w:val="bullet"/>
      <w:pStyle w:val="46"/>
      <w:lvlText w:val=""/>
      <w:lvlJc w:val="left"/>
      <w:pPr>
        <w:tabs>
          <w:tab w:val="left" w:pos="2040"/>
        </w:tabs>
        <w:ind w:left="2040" w:hanging="360"/>
      </w:pPr>
      <w:rPr>
        <w:rFonts w:hint="default" w:ascii="Wingdings" w:hAnsi="Wingdings"/>
      </w:rPr>
    </w:lvl>
  </w:abstractNum>
  <w:abstractNum w:abstractNumId="8">
    <w:nsid w:val="FFFFFF81"/>
    <w:multiLevelType w:val="singleLevel"/>
    <w:tmpl w:val="FFFFFF81"/>
    <w:lvl w:ilvl="0" w:tentative="0">
      <w:start w:val="1"/>
      <w:numFmt w:val="bullet"/>
      <w:pStyle w:val="17"/>
      <w:lvlText w:val=""/>
      <w:lvlJc w:val="left"/>
      <w:pPr>
        <w:tabs>
          <w:tab w:val="left" w:pos="1620"/>
        </w:tabs>
        <w:ind w:left="1620" w:hanging="360"/>
      </w:pPr>
      <w:rPr>
        <w:rFonts w:hint="default" w:ascii="Wingdings" w:hAnsi="Wingdings"/>
      </w:rPr>
    </w:lvl>
  </w:abstractNum>
  <w:abstractNum w:abstractNumId="9">
    <w:nsid w:val="FFFFFF82"/>
    <w:multiLevelType w:val="singleLevel"/>
    <w:tmpl w:val="FFFFFF82"/>
    <w:lvl w:ilvl="0" w:tentative="0">
      <w:start w:val="1"/>
      <w:numFmt w:val="bullet"/>
      <w:pStyle w:val="33"/>
      <w:lvlText w:val=""/>
      <w:lvlJc w:val="left"/>
      <w:pPr>
        <w:tabs>
          <w:tab w:val="left" w:pos="1200"/>
        </w:tabs>
        <w:ind w:left="1200" w:hanging="360"/>
      </w:pPr>
      <w:rPr>
        <w:rFonts w:hint="default" w:ascii="Wingdings" w:hAnsi="Wingdings"/>
      </w:rPr>
    </w:lvl>
  </w:abstractNum>
  <w:abstractNum w:abstractNumId="10">
    <w:nsid w:val="FFFFFF83"/>
    <w:multiLevelType w:val="singleLevel"/>
    <w:tmpl w:val="FFFFFF83"/>
    <w:lvl w:ilvl="0" w:tentative="0">
      <w:start w:val="1"/>
      <w:numFmt w:val="bullet"/>
      <w:pStyle w:val="40"/>
      <w:lvlText w:val=""/>
      <w:lvlJc w:val="left"/>
      <w:pPr>
        <w:tabs>
          <w:tab w:val="left" w:pos="780"/>
        </w:tabs>
        <w:ind w:left="780" w:hanging="360"/>
      </w:pPr>
      <w:rPr>
        <w:rFonts w:hint="default" w:ascii="Wingdings" w:hAnsi="Wingdings"/>
      </w:rPr>
    </w:lvl>
  </w:abstractNum>
  <w:abstractNum w:abstractNumId="11">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12">
    <w:nsid w:val="FFFFFF89"/>
    <w:multiLevelType w:val="singleLevel"/>
    <w:tmpl w:val="FFFFFF89"/>
    <w:lvl w:ilvl="0" w:tentative="0">
      <w:start w:val="1"/>
      <w:numFmt w:val="bullet"/>
      <w:pStyle w:val="24"/>
      <w:lvlText w:val=""/>
      <w:lvlJc w:val="left"/>
      <w:pPr>
        <w:tabs>
          <w:tab w:val="left" w:pos="360"/>
        </w:tabs>
        <w:ind w:left="360" w:hanging="360"/>
      </w:pPr>
      <w:rPr>
        <w:rFonts w:hint="default" w:ascii="Wingdings" w:hAnsi="Wingdings"/>
      </w:rPr>
    </w:lvl>
  </w:abstractNum>
  <w:abstractNum w:abstractNumId="13">
    <w:nsid w:val="0E8701E2"/>
    <w:multiLevelType w:val="multilevel"/>
    <w:tmpl w:val="0E8701E2"/>
    <w:lvl w:ilvl="0" w:tentative="0">
      <w:start w:val="1"/>
      <w:numFmt w:val="bullet"/>
      <w:pStyle w:val="203"/>
      <w:lvlText w:val=""/>
      <w:lvlJc w:val="left"/>
      <w:pPr>
        <w:tabs>
          <w:tab w:val="left" w:pos="1985"/>
        </w:tabs>
        <w:ind w:left="1985" w:hanging="284"/>
      </w:pPr>
      <w:rPr>
        <w:rFonts w:hint="default" w:ascii="Wingdings" w:hAnsi="Wingdings"/>
        <w:color w:val="auto"/>
        <w:spacing w:val="0"/>
        <w:w w:val="100"/>
        <w:position w:val="1"/>
        <w:sz w:val="16"/>
        <w:szCs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4">
    <w:nsid w:val="0EDB2900"/>
    <w:multiLevelType w:val="multilevel"/>
    <w:tmpl w:val="0EDB2900"/>
    <w:lvl w:ilvl="0" w:tentative="0">
      <w:start w:val="1"/>
      <w:numFmt w:val="bullet"/>
      <w:pStyle w:val="209"/>
      <w:lvlText w:val="−"/>
      <w:lvlJc w:val="left"/>
      <w:pPr>
        <w:tabs>
          <w:tab w:val="left" w:pos="2551"/>
        </w:tabs>
        <w:ind w:left="2551" w:hanging="425"/>
      </w:pPr>
      <w:rPr>
        <w:rFonts w:hint="default" w:ascii="Times New Roman" w:hAnsi="Times New Roman" w:cs="Times New Roman"/>
        <w:sz w:val="16"/>
        <w:szCs w:val="16"/>
      </w:rPr>
    </w:lvl>
    <w:lvl w:ilvl="1" w:tentative="0">
      <w:start w:val="1"/>
      <w:numFmt w:val="ganada"/>
      <w:pStyle w:val="210"/>
      <w:lvlText w:val=""/>
      <w:lvlJc w:val="left"/>
      <w:pPr>
        <w:tabs>
          <w:tab w:val="left" w:pos="2976"/>
        </w:tabs>
        <w:ind w:left="2976" w:hanging="425"/>
      </w:pPr>
      <w:rPr>
        <w:rFonts w:hint="default" w:ascii="Wingdings" w:hAnsi="Wingdings" w:cs="Wingdings"/>
        <w:sz w:val="16"/>
        <w:szCs w:val="16"/>
      </w:rPr>
    </w:lvl>
    <w:lvl w:ilvl="2" w:tentative="0">
      <w:start w:val="1"/>
      <w:numFmt w:val="bullet"/>
      <w:pStyle w:val="211"/>
      <w:lvlText w:val="□"/>
      <w:lvlJc w:val="left"/>
      <w:pPr>
        <w:tabs>
          <w:tab w:val="left" w:pos="3401"/>
        </w:tabs>
        <w:ind w:left="3401" w:hanging="425"/>
      </w:pPr>
      <w:rPr>
        <w:rFonts w:hint="default" w:ascii="Wingdings" w:hAnsi="Wingdings" w:cs="Wingdings"/>
        <w:sz w:val="16"/>
        <w:szCs w:val="16"/>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5">
    <w:nsid w:val="171657A1"/>
    <w:multiLevelType w:val="multilevel"/>
    <w:tmpl w:val="171657A1"/>
    <w:lvl w:ilvl="0" w:tentative="0">
      <w:start w:val="1"/>
      <w:numFmt w:val="decimal"/>
      <w:pStyle w:val="3"/>
      <w:suff w:val="nothing"/>
      <w:lvlText w:val="%1 "/>
      <w:lvlJc w:val="left"/>
      <w:pPr>
        <w:ind w:left="0" w:firstLine="0"/>
      </w:pPr>
      <w:rPr>
        <w:rFonts w:hint="default" w:ascii="Huawei Sans" w:hAnsi="Huawei Sans" w:eastAsia="黑体" w:cs="Huawei Sans"/>
        <w:b/>
        <w:bCs/>
        <w:i w:val="0"/>
        <w:iCs w:val="0"/>
        <w:caps w:val="0"/>
        <w:strike w:val="0"/>
        <w:dstrike w:val="0"/>
        <w:outline w:val="0"/>
        <w:shadow w:val="0"/>
        <w:emboss w:val="0"/>
        <w:imprint w:val="0"/>
        <w:vanish w:val="0"/>
        <w:color w:val="000000"/>
        <w:sz w:val="144"/>
        <w:szCs w:val="144"/>
        <w:vertAlign w:val="baseline"/>
      </w:rPr>
    </w:lvl>
    <w:lvl w:ilvl="1" w:tentative="0">
      <w:start w:val="1"/>
      <w:numFmt w:val="decimal"/>
      <w:pStyle w:val="4"/>
      <w:suff w:val="nothing"/>
      <w:lvlText w:val="%1.%2 "/>
      <w:lvlJc w:val="left"/>
      <w:pPr>
        <w:ind w:left="0" w:firstLine="0"/>
      </w:pPr>
      <w:rPr>
        <w:rFonts w:hint="default" w:ascii="Huawei Sans" w:hAnsi="Huawei Sans" w:eastAsia="黑体" w:cs="Huawei Sans"/>
        <w:b w:val="0"/>
        <w:bCs/>
        <w:i w:val="0"/>
        <w:iCs w:val="0"/>
        <w:caps w:val="0"/>
        <w:strike w:val="0"/>
        <w:dstrike w:val="0"/>
        <w:outline w:val="0"/>
        <w:shadow w:val="0"/>
        <w:emboss w:val="0"/>
        <w:imprint w:val="0"/>
        <w:snapToGrid w:val="0"/>
        <w:vanish w:val="0"/>
        <w:spacing w:val="0"/>
        <w:kern w:val="0"/>
        <w:sz w:val="36"/>
        <w:szCs w:val="36"/>
        <w:vertAlign w:val="baseline"/>
      </w:rPr>
    </w:lvl>
    <w:lvl w:ilvl="2" w:tentative="0">
      <w:start w:val="1"/>
      <w:numFmt w:val="decimal"/>
      <w:pStyle w:val="5"/>
      <w:suff w:val="nothing"/>
      <w:lvlText w:val="%1.%2.%3 "/>
      <w:lvlJc w:val="left"/>
      <w:pPr>
        <w:ind w:left="0" w:firstLine="0"/>
      </w:pPr>
      <w:rPr>
        <w:rFonts w:hint="default" w:ascii="Huawei Sans" w:hAnsi="Huawei Sans" w:eastAsia="黑体" w:cs="Huawei Sans"/>
        <w:b w:val="0"/>
        <w:bCs/>
        <w:i w:val="0"/>
        <w:iCs w:val="0"/>
        <w:caps w:val="0"/>
        <w:strike w:val="0"/>
        <w:dstrike w:val="0"/>
        <w:outline w:val="0"/>
        <w:shadow w:val="0"/>
        <w:emboss w:val="0"/>
        <w:imprint w:val="0"/>
        <w:snapToGrid w:val="0"/>
        <w:vanish w:val="0"/>
        <w:color w:val="auto"/>
        <w:kern w:val="0"/>
        <w:sz w:val="32"/>
        <w:szCs w:val="32"/>
        <w:vertAlign w:val="baseline"/>
      </w:rPr>
    </w:lvl>
    <w:lvl w:ilvl="3" w:tentative="0">
      <w:start w:val="1"/>
      <w:numFmt w:val="decimal"/>
      <w:lvlRestart w:val="1"/>
      <w:pStyle w:val="6"/>
      <w:suff w:val="nothing"/>
      <w:lvlText w:val="%1.%2.%3.%4 "/>
      <w:lvlJc w:val="left"/>
      <w:pPr>
        <w:ind w:left="0" w:firstLine="0"/>
      </w:pPr>
      <w:rPr>
        <w:rFonts w:hint="default" w:ascii="Book Antiqua" w:hAnsi="Book Antiqua" w:eastAsia="黑体" w:cs="Book Antiqua"/>
        <w:bCs/>
        <w:i w:val="0"/>
        <w:iCs w:val="0"/>
        <w:caps w:val="0"/>
        <w:strike w:val="0"/>
        <w:dstrike w:val="0"/>
        <w:outline w:val="0"/>
        <w:shadow w:val="0"/>
        <w:emboss w:val="0"/>
        <w:imprint w:val="0"/>
        <w:vanish w:val="0"/>
        <w:sz w:val="28"/>
        <w:szCs w:val="28"/>
        <w:vertAlign w:val="baseline"/>
      </w:rPr>
    </w:lvl>
    <w:lvl w:ilvl="4" w:tentative="0">
      <w:start w:val="1"/>
      <w:numFmt w:val="decimal"/>
      <w:lvlRestart w:val="1"/>
      <w:pStyle w:val="7"/>
      <w:suff w:val="nothing"/>
      <w:lvlText w:val="%1.%2.%3.%4.%5 "/>
      <w:lvlJc w:val="left"/>
      <w:pPr>
        <w:ind w:left="0" w:firstLine="0"/>
      </w:pPr>
      <w:rPr>
        <w:rFonts w:hint="default" w:ascii="Book Antiqua" w:hAnsi="Book Antiqua" w:eastAsia="黑体" w:cs="Book Antiqua"/>
        <w:bCs/>
        <w:i w:val="0"/>
        <w:iCs w:val="0"/>
        <w:caps w:val="0"/>
        <w:strike w:val="0"/>
        <w:dstrike w:val="0"/>
        <w:outline w:val="0"/>
        <w:shadow w:val="0"/>
        <w:emboss w:val="0"/>
        <w:imprint w:val="0"/>
        <w:vanish w:val="0"/>
        <w:sz w:val="24"/>
        <w:szCs w:val="24"/>
        <w:vertAlign w:val="baseline"/>
      </w:rPr>
    </w:lvl>
    <w:lvl w:ilvl="5" w:tentative="0">
      <w:start w:val="1"/>
      <w:numFmt w:val="none"/>
      <w:pStyle w:val="160"/>
      <w:suff w:val="nothing"/>
      <w:lvlText w:val=""/>
      <w:lvlJc w:val="left"/>
      <w:pPr>
        <w:ind w:left="0" w:firstLine="0"/>
      </w:pPr>
      <w:rPr>
        <w:rFonts w:hint="default" w:ascii="Arial" w:hAnsi="Arial" w:cs="Arial"/>
        <w:b/>
        <w:bCs/>
        <w:i w:val="0"/>
        <w:iCs w:val="0"/>
        <w:caps w:val="0"/>
        <w:strike w:val="0"/>
        <w:dstrike w:val="0"/>
        <w:outline w:val="0"/>
        <w:shadow w:val="0"/>
        <w:emboss w:val="0"/>
        <w:imprint w:val="0"/>
        <w:vanish w:val="0"/>
        <w:sz w:val="20"/>
        <w:szCs w:val="20"/>
        <w:vertAlign w:val="baseline"/>
      </w:rPr>
    </w:lvl>
    <w:lvl w:ilvl="6" w:tentative="0">
      <w:start w:val="1"/>
      <w:numFmt w:val="decimal"/>
      <w:pStyle w:val="208"/>
      <w:lvlText w:val="步骤 %7"/>
      <w:lvlJc w:val="right"/>
      <w:pPr>
        <w:tabs>
          <w:tab w:val="left" w:pos="1701"/>
        </w:tabs>
        <w:ind w:left="1701" w:hanging="159"/>
      </w:pPr>
      <w:rPr>
        <w:rFonts w:hint="default" w:ascii="Book Antiqua" w:hAnsi="Book Antiqua" w:eastAsia="黑体" w:cs="Times New Roman"/>
        <w:b w:val="0"/>
        <w:bCs/>
        <w:i w:val="0"/>
        <w:iCs w:val="0"/>
        <w:color w:val="auto"/>
        <w:sz w:val="21"/>
        <w:szCs w:val="21"/>
      </w:rPr>
    </w:lvl>
    <w:lvl w:ilvl="7" w:tentative="0">
      <w:start w:val="1"/>
      <w:numFmt w:val="decimal"/>
      <w:lvlRestart w:val="1"/>
      <w:pStyle w:val="173"/>
      <w:suff w:val="space"/>
      <w:lvlText w:val="图%1-%8"/>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lvl w:ilvl="8" w:tentative="0">
      <w:start w:val="1"/>
      <w:numFmt w:val="decimal"/>
      <w:lvlRestart w:val="1"/>
      <w:pStyle w:val="215"/>
      <w:suff w:val="space"/>
      <w:lvlText w:val="表%1-%9"/>
      <w:lvlJc w:val="left"/>
      <w:pPr>
        <w:ind w:left="1701" w:firstLine="0"/>
      </w:pPr>
      <w:rPr>
        <w:rFonts w:hint="default" w:ascii="Times New Roman" w:hAnsi="Times New Roman" w:eastAsia="黑体"/>
        <w:b w:val="0"/>
        <w:bCs/>
        <w:i w:val="0"/>
        <w:iCs w:val="0"/>
        <w:color w:val="auto"/>
        <w:sz w:val="21"/>
        <w:szCs w:val="21"/>
      </w:rPr>
    </w:lvl>
  </w:abstractNum>
  <w:abstractNum w:abstractNumId="16">
    <w:nsid w:val="17906F84"/>
    <w:multiLevelType w:val="singleLevel"/>
    <w:tmpl w:val="17906F84"/>
    <w:lvl w:ilvl="0" w:tentative="0">
      <w:start w:val="1"/>
      <w:numFmt w:val="bullet"/>
      <w:lvlText w:val=""/>
      <w:lvlJc w:val="left"/>
      <w:pPr>
        <w:ind w:left="420" w:hanging="420"/>
      </w:pPr>
      <w:rPr>
        <w:rFonts w:hint="default" w:ascii="Wingdings" w:hAnsi="Wingdings"/>
      </w:rPr>
    </w:lvl>
  </w:abstractNum>
  <w:abstractNum w:abstractNumId="17">
    <w:nsid w:val="1D5755D3"/>
    <w:multiLevelType w:val="multilevel"/>
    <w:tmpl w:val="1D5755D3"/>
    <w:lvl w:ilvl="0" w:tentative="0">
      <w:start w:val="1"/>
      <w:numFmt w:val="bullet"/>
      <w:pStyle w:val="182"/>
      <w:lvlText w:val=""/>
      <w:lvlJc w:val="left"/>
      <w:pPr>
        <w:tabs>
          <w:tab w:val="left" w:pos="2126"/>
        </w:tabs>
        <w:ind w:left="2126" w:hanging="425"/>
      </w:pPr>
      <w:rPr>
        <w:rFonts w:hint="default" w:ascii="Wingdings" w:hAnsi="Wingdings" w:cs="Wingdings"/>
        <w:b w:val="0"/>
        <w:bCs w:val="0"/>
        <w:i w:val="0"/>
        <w:iCs w:val="0"/>
        <w:caps w:val="0"/>
        <w:strike w:val="0"/>
        <w:dstrike w:val="0"/>
        <w:outline w:val="0"/>
        <w:shadow w:val="0"/>
        <w:emboss w:val="0"/>
        <w:imprint w:val="0"/>
        <w:vanish w:val="0"/>
        <w:spacing w:val="0"/>
        <w:w w:val="100"/>
        <w:position w:val="2"/>
        <w:sz w:val="16"/>
        <w:szCs w:val="16"/>
        <w:vertAlign w:val="baseline"/>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8">
    <w:nsid w:val="27727B63"/>
    <w:multiLevelType w:val="multilevel"/>
    <w:tmpl w:val="27727B63"/>
    <w:lvl w:ilvl="0" w:tentative="0">
      <w:start w:val="1"/>
      <w:numFmt w:val="bullet"/>
      <w:pStyle w:val="216"/>
      <w:lvlText w:val=""/>
      <w:lvlJc w:val="left"/>
      <w:pPr>
        <w:tabs>
          <w:tab w:val="left" w:pos="454"/>
        </w:tabs>
        <w:ind w:left="454" w:hanging="284"/>
      </w:pPr>
      <w:rPr>
        <w:rFonts w:hint="default" w:ascii="Wingdings" w:hAnsi="Wingdings"/>
        <w:color w:val="auto"/>
        <w:spacing w:val="0"/>
        <w:w w:val="100"/>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9">
    <w:nsid w:val="3602DB50"/>
    <w:multiLevelType w:val="singleLevel"/>
    <w:tmpl w:val="3602DB50"/>
    <w:lvl w:ilvl="0" w:tentative="0">
      <w:start w:val="1"/>
      <w:numFmt w:val="decimal"/>
      <w:lvlText w:val="%1."/>
      <w:lvlJc w:val="left"/>
      <w:pPr>
        <w:ind w:left="425" w:hanging="425"/>
      </w:pPr>
      <w:rPr>
        <w:rFonts w:hint="default"/>
      </w:rPr>
    </w:lvl>
  </w:abstractNum>
  <w:abstractNum w:abstractNumId="20">
    <w:nsid w:val="3A2F84F7"/>
    <w:multiLevelType w:val="singleLevel"/>
    <w:tmpl w:val="3A2F84F7"/>
    <w:lvl w:ilvl="0" w:tentative="0">
      <w:start w:val="1"/>
      <w:numFmt w:val="bullet"/>
      <w:lvlText w:val=""/>
      <w:lvlJc w:val="left"/>
      <w:pPr>
        <w:ind w:left="420" w:hanging="420"/>
      </w:pPr>
      <w:rPr>
        <w:rFonts w:hint="default" w:ascii="Wingdings" w:hAnsi="Wingdings"/>
      </w:rPr>
    </w:lvl>
  </w:abstractNum>
  <w:abstractNum w:abstractNumId="21">
    <w:nsid w:val="41B02518"/>
    <w:multiLevelType w:val="singleLevel"/>
    <w:tmpl w:val="41B02518"/>
    <w:lvl w:ilvl="0" w:tentative="0">
      <w:start w:val="1"/>
      <w:numFmt w:val="decimal"/>
      <w:pStyle w:val="294"/>
      <w:lvlText w:val="%1."/>
      <w:lvlJc w:val="left"/>
      <w:pPr>
        <w:ind w:left="-20" w:hanging="420"/>
      </w:pPr>
      <w:rPr>
        <w:rFonts w:ascii="Huawei Sans" w:hAnsi="Huawei Sans" w:eastAsia="方正兰亭黑简体" w:cs="Arial"/>
      </w:rPr>
    </w:lvl>
  </w:abstractNum>
  <w:abstractNum w:abstractNumId="22">
    <w:nsid w:val="41C973A7"/>
    <w:multiLevelType w:val="multilevel"/>
    <w:tmpl w:val="41C973A7"/>
    <w:lvl w:ilvl="0" w:tentative="0">
      <w:start w:val="1"/>
      <w:numFmt w:val="decimal"/>
      <w:pStyle w:val="224"/>
      <w:suff w:val="space"/>
      <w:lvlText w:val="图%1"/>
      <w:lvlJc w:val="left"/>
      <w:pPr>
        <w:ind w:left="1701" w:firstLine="0"/>
      </w:pPr>
      <w:rPr>
        <w:rFonts w:hint="default" w:ascii="Times New Roman" w:hAnsi="Times New Roman" w:eastAsia="黑体" w:cs="Book Antiqua"/>
        <w:b w:val="0"/>
        <w:bCs/>
        <w:i w:val="0"/>
        <w:iCs w:val="0"/>
        <w:sz w:val="21"/>
        <w:szCs w:val="21"/>
        <w:u w:val="no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3">
    <w:nsid w:val="41C973A8"/>
    <w:multiLevelType w:val="multilevel"/>
    <w:tmpl w:val="41C973A8"/>
    <w:lvl w:ilvl="0" w:tentative="0">
      <w:start w:val="1"/>
      <w:numFmt w:val="decimal"/>
      <w:pStyle w:val="246"/>
      <w:suff w:val="space"/>
      <w:lvlText w:val="表%1"/>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4">
    <w:nsid w:val="463C3DB5"/>
    <w:multiLevelType w:val="multilevel"/>
    <w:tmpl w:val="463C3DB5"/>
    <w:lvl w:ilvl="0" w:tentative="0">
      <w:start w:val="1"/>
      <w:numFmt w:val="decimal"/>
      <w:pStyle w:val="229"/>
      <w:lvlText w:val="%1."/>
      <w:lvlJc w:val="left"/>
      <w:pPr>
        <w:tabs>
          <w:tab w:val="left" w:pos="284"/>
        </w:tabs>
        <w:ind w:left="284" w:hanging="284"/>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5">
    <w:nsid w:val="4DDA66D1"/>
    <w:multiLevelType w:val="multilevel"/>
    <w:tmpl w:val="4DDA66D1"/>
    <w:lvl w:ilvl="0" w:tentative="0">
      <w:start w:val="1"/>
      <w:numFmt w:val="upperLetter"/>
      <w:pStyle w:val="155"/>
      <w:suff w:val="nothing"/>
      <w:lvlText w:val="%1 "/>
      <w:lvlJc w:val="left"/>
      <w:pPr>
        <w:ind w:left="0" w:firstLine="0"/>
      </w:pPr>
      <w:rPr>
        <w:rFonts w:hint="default" w:ascii="Book Antiqua" w:hAnsi="Book Antiqua" w:eastAsia="黑体" w:cs="Book Antiqua"/>
        <w:b/>
        <w:bCs/>
        <w:i w:val="0"/>
        <w:iCs w:val="0"/>
        <w:caps w:val="0"/>
        <w:strike w:val="0"/>
        <w:dstrike w:val="0"/>
        <w:outline w:val="0"/>
        <w:shadow w:val="0"/>
        <w:emboss w:val="0"/>
        <w:imprint w:val="0"/>
        <w:vanish w:val="0"/>
        <w:color w:val="000000"/>
        <w:sz w:val="144"/>
        <w:szCs w:val="144"/>
        <w:vertAlign w:val="baseline"/>
      </w:rPr>
    </w:lvl>
    <w:lvl w:ilvl="1" w:tentative="0">
      <w:start w:val="1"/>
      <w:numFmt w:val="decimal"/>
      <w:pStyle w:val="156"/>
      <w:suff w:val="nothing"/>
      <w:lvlText w:val="%1.%2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spacing w:val="0"/>
        <w:kern w:val="0"/>
        <w:sz w:val="36"/>
        <w:szCs w:val="36"/>
        <w:vertAlign w:val="baseline"/>
      </w:rPr>
    </w:lvl>
    <w:lvl w:ilvl="2" w:tentative="0">
      <w:start w:val="1"/>
      <w:numFmt w:val="decimal"/>
      <w:pStyle w:val="157"/>
      <w:suff w:val="nothing"/>
      <w:lvlText w:val="%1.%2.%3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32"/>
        <w:szCs w:val="32"/>
        <w:vertAlign w:val="baseline"/>
      </w:rPr>
    </w:lvl>
    <w:lvl w:ilvl="3" w:tentative="0">
      <w:start w:val="1"/>
      <w:numFmt w:val="decimal"/>
      <w:pStyle w:val="158"/>
      <w:suff w:val="nothing"/>
      <w:lvlText w:val="%1.%2.%3.%4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8"/>
        <w:szCs w:val="28"/>
        <w:vertAlign w:val="baseline"/>
      </w:rPr>
    </w:lvl>
    <w:lvl w:ilvl="4" w:tentative="0">
      <w:start w:val="1"/>
      <w:numFmt w:val="decimal"/>
      <w:pStyle w:val="159"/>
      <w:suff w:val="nothing"/>
      <w:lvlText w:val="%1.%2.%3.%4.%5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4"/>
        <w:szCs w:val="24"/>
        <w:vertAlign w:val="baseline"/>
      </w:rPr>
    </w:lvl>
    <w:lvl w:ilvl="5" w:tentative="0">
      <w:start w:val="1"/>
      <w:numFmt w:val="decimal"/>
      <w:pStyle w:val="244"/>
      <w:lvlText w:val="步骤 %6"/>
      <w:lvlJc w:val="right"/>
      <w:pPr>
        <w:tabs>
          <w:tab w:val="left" w:pos="1701"/>
        </w:tabs>
        <w:ind w:left="1701" w:hanging="159"/>
      </w:pPr>
      <w:rPr>
        <w:rFonts w:hint="default" w:ascii="Book Antiqua" w:hAnsi="Book Antiqua" w:eastAsia="黑体" w:cs="Times New Roman"/>
        <w:b w:val="0"/>
        <w:bCs/>
        <w:i w:val="0"/>
        <w:iCs w:val="0"/>
        <w:sz w:val="21"/>
        <w:szCs w:val="21"/>
        <w:u w:val="none"/>
      </w:rPr>
    </w:lvl>
    <w:lvl w:ilvl="6" w:tentative="0">
      <w:start w:val="1"/>
      <w:numFmt w:val="decimal"/>
      <w:pStyle w:val="243"/>
      <w:lvlText w:val="%7."/>
      <w:lvlJc w:val="left"/>
      <w:pPr>
        <w:tabs>
          <w:tab w:val="left" w:pos="2126"/>
        </w:tabs>
        <w:ind w:left="2126" w:hanging="425"/>
      </w:pPr>
      <w:rPr>
        <w:rFonts w:hint="default" w:ascii="Times New Roman" w:hAnsi="Times New Roman" w:cs="Times New Roman"/>
        <w:b w:val="0"/>
        <w:bCs/>
        <w:i w:val="0"/>
        <w:iCs w:val="0"/>
        <w:color w:val="auto"/>
        <w:sz w:val="21"/>
        <w:szCs w:val="21"/>
      </w:rPr>
    </w:lvl>
    <w:lvl w:ilvl="7" w:tentative="0">
      <w:start w:val="1"/>
      <w:numFmt w:val="decimal"/>
      <w:lvlRestart w:val="1"/>
      <w:pStyle w:val="223"/>
      <w:suff w:val="space"/>
      <w:lvlText w:val="图%1-%8"/>
      <w:lvlJc w:val="left"/>
      <w:pPr>
        <w:ind w:left="1701" w:firstLine="0"/>
      </w:pPr>
      <w:rPr>
        <w:rFonts w:hint="default" w:ascii="Times New Roman" w:hAnsi="Times New Roman" w:eastAsia="黑体" w:cs="Book Antiqua"/>
        <w:b w:val="0"/>
        <w:bCs/>
        <w:i w:val="0"/>
        <w:iCs w:val="0"/>
        <w:sz w:val="21"/>
        <w:szCs w:val="21"/>
        <w:u w:val="none"/>
      </w:rPr>
    </w:lvl>
    <w:lvl w:ilvl="8" w:tentative="0">
      <w:start w:val="1"/>
      <w:numFmt w:val="decimal"/>
      <w:lvlRestart w:val="1"/>
      <w:pStyle w:val="245"/>
      <w:suff w:val="space"/>
      <w:lvlText w:val="表%1-%9"/>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abstractNum>
  <w:abstractNum w:abstractNumId="26">
    <w:nsid w:val="63156163"/>
    <w:multiLevelType w:val="multilevel"/>
    <w:tmpl w:val="63156163"/>
    <w:lvl w:ilvl="0" w:tentative="0">
      <w:start w:val="1"/>
      <w:numFmt w:val="upperLetter"/>
      <w:pStyle w:val="9"/>
      <w:suff w:val="nothing"/>
      <w:lvlText w:val="%1 "/>
      <w:lvlJc w:val="left"/>
      <w:pPr>
        <w:ind w:left="0" w:firstLine="0"/>
      </w:pPr>
      <w:rPr>
        <w:rFonts w:hint="default" w:ascii="Book Antiqua" w:hAnsi="Book Antiqua" w:eastAsia="黑体" w:cs="Book Antiqua"/>
        <w:b/>
        <w:bCs/>
        <w:i w:val="0"/>
        <w:iCs w:val="0"/>
        <w:caps w:val="0"/>
        <w:strike w:val="0"/>
        <w:dstrike w:val="0"/>
        <w:outline w:val="0"/>
        <w:shadow w:val="0"/>
        <w:emboss w:val="0"/>
        <w:imprint w:val="0"/>
        <w:vanish w:val="0"/>
        <w:color w:val="000000"/>
        <w:sz w:val="144"/>
        <w:szCs w:val="144"/>
        <w:vertAlign w:val="baseline"/>
      </w:rPr>
    </w:lvl>
    <w:lvl w:ilvl="1" w:tentative="0">
      <w:start w:val="1"/>
      <w:numFmt w:val="decimal"/>
      <w:pStyle w:val="10"/>
      <w:suff w:val="nothing"/>
      <w:lvlText w:val="%1.%2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spacing w:val="0"/>
        <w:kern w:val="0"/>
        <w:sz w:val="36"/>
        <w:szCs w:val="36"/>
        <w:vertAlign w:val="baseline"/>
      </w:rPr>
    </w:lvl>
    <w:lvl w:ilvl="2" w:tentative="0">
      <w:start w:val="1"/>
      <w:numFmt w:val="decimal"/>
      <w:pStyle w:val="11"/>
      <w:suff w:val="nothing"/>
      <w:lvlText w:val="%1.%2.%3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32"/>
        <w:szCs w:val="32"/>
        <w:vertAlign w:val="baseline"/>
      </w:rPr>
    </w:lvl>
    <w:lvl w:ilvl="3" w:tentative="0">
      <w:start w:val="1"/>
      <w:numFmt w:val="decimal"/>
      <w:suff w:val="nothing"/>
      <w:lvlText w:val="%1.%2.%3.%4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8"/>
        <w:szCs w:val="28"/>
        <w:vertAlign w:val="baseline"/>
      </w:rPr>
    </w:lvl>
    <w:lvl w:ilvl="4" w:tentative="0">
      <w:start w:val="1"/>
      <w:numFmt w:val="decimal"/>
      <w:suff w:val="nothing"/>
      <w:lvlText w:val="%1.%2.%3.%4.%5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4"/>
        <w:szCs w:val="24"/>
        <w:vertAlign w:val="baseline"/>
      </w:rPr>
    </w:lvl>
    <w:lvl w:ilvl="5" w:tentative="0">
      <w:start w:val="1"/>
      <w:numFmt w:val="decimal"/>
      <w:lvlText w:val="步骤 %6"/>
      <w:lvlJc w:val="right"/>
      <w:pPr>
        <w:tabs>
          <w:tab w:val="left" w:pos="1701"/>
        </w:tabs>
        <w:ind w:left="1701" w:hanging="159"/>
      </w:pPr>
      <w:rPr>
        <w:rFonts w:hint="default" w:ascii="Book Antiqua" w:hAnsi="Book Antiqua" w:eastAsia="黑体" w:cs="Times New Roman"/>
        <w:b w:val="0"/>
        <w:bCs/>
        <w:i w:val="0"/>
        <w:iCs w:val="0"/>
        <w:sz w:val="21"/>
        <w:szCs w:val="21"/>
        <w:u w:val="none"/>
      </w:rPr>
    </w:lvl>
    <w:lvl w:ilvl="6" w:tentative="0">
      <w:start w:val="1"/>
      <w:numFmt w:val="decimal"/>
      <w:lvlText w:val="%7."/>
      <w:lvlJc w:val="left"/>
      <w:pPr>
        <w:tabs>
          <w:tab w:val="left" w:pos="2126"/>
        </w:tabs>
        <w:ind w:left="2126" w:hanging="425"/>
      </w:pPr>
      <w:rPr>
        <w:rFonts w:hint="default" w:ascii="Times New Roman" w:hAnsi="Times New Roman" w:cs="Times New Roman"/>
        <w:b w:val="0"/>
        <w:bCs/>
        <w:i w:val="0"/>
        <w:iCs w:val="0"/>
        <w:color w:val="auto"/>
        <w:sz w:val="21"/>
        <w:szCs w:val="21"/>
      </w:rPr>
    </w:lvl>
    <w:lvl w:ilvl="7" w:tentative="0">
      <w:start w:val="1"/>
      <w:numFmt w:val="decimal"/>
      <w:lvlRestart w:val="1"/>
      <w:suff w:val="space"/>
      <w:lvlText w:val="图%1-%8"/>
      <w:lvlJc w:val="left"/>
      <w:pPr>
        <w:ind w:left="1701" w:firstLine="0"/>
      </w:pPr>
      <w:rPr>
        <w:rFonts w:hint="default" w:ascii="Times New Roman" w:hAnsi="Times New Roman" w:eastAsia="黑体" w:cs="Book Antiqua"/>
        <w:b w:val="0"/>
        <w:bCs/>
        <w:i w:val="0"/>
        <w:iCs w:val="0"/>
        <w:sz w:val="21"/>
        <w:szCs w:val="21"/>
        <w:u w:val="none"/>
      </w:rPr>
    </w:lvl>
    <w:lvl w:ilvl="8" w:tentative="0">
      <w:start w:val="1"/>
      <w:numFmt w:val="decimal"/>
      <w:lvlRestart w:val="1"/>
      <w:suff w:val="space"/>
      <w:lvlText w:val="表%1-%9"/>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abstractNum>
  <w:abstractNum w:abstractNumId="27">
    <w:nsid w:val="653B03FD"/>
    <w:multiLevelType w:val="singleLevel"/>
    <w:tmpl w:val="653B03FD"/>
    <w:lvl w:ilvl="0" w:tentative="0">
      <w:start w:val="1"/>
      <w:numFmt w:val="decimal"/>
      <w:lvlText w:val="%1."/>
      <w:lvlJc w:val="left"/>
      <w:pPr>
        <w:ind w:left="425" w:hanging="425"/>
      </w:pPr>
      <w:rPr>
        <w:rFonts w:hint="default"/>
      </w:rPr>
    </w:lvl>
  </w:abstractNum>
  <w:abstractNum w:abstractNumId="28">
    <w:nsid w:val="667437AC"/>
    <w:multiLevelType w:val="multilevel"/>
    <w:tmpl w:val="667437AC"/>
    <w:lvl w:ilvl="0" w:tentative="0">
      <w:start w:val="1"/>
      <w:numFmt w:val="bullet"/>
      <w:pStyle w:val="234"/>
      <w:lvlText w:val=""/>
      <w:lvlJc w:val="left"/>
      <w:pPr>
        <w:tabs>
          <w:tab w:val="left" w:pos="2359"/>
        </w:tabs>
        <w:ind w:left="2359" w:hanging="284"/>
      </w:pPr>
      <w:rPr>
        <w:rFonts w:hint="default" w:ascii="Wingdings" w:hAnsi="Wingdings" w:cs="Wingdings"/>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9">
    <w:nsid w:val="67DE040F"/>
    <w:multiLevelType w:val="multilevel"/>
    <w:tmpl w:val="67DE040F"/>
    <w:lvl w:ilvl="0" w:tentative="0">
      <w:start w:val="1"/>
      <w:numFmt w:val="bullet"/>
      <w:pStyle w:val="300"/>
      <w:lvlText w:val=""/>
      <w:lvlJc w:val="left"/>
      <w:pPr>
        <w:ind w:left="1720" w:hanging="420"/>
      </w:pPr>
      <w:rPr>
        <w:rFonts w:hint="default" w:ascii="Wingdings" w:hAnsi="Wingdings"/>
      </w:rPr>
    </w:lvl>
    <w:lvl w:ilvl="1" w:tentative="0">
      <w:start w:val="1"/>
      <w:numFmt w:val="bullet"/>
      <w:lvlText w:val=""/>
      <w:lvlJc w:val="left"/>
      <w:pPr>
        <w:ind w:left="2140" w:hanging="420"/>
      </w:pPr>
      <w:rPr>
        <w:rFonts w:hint="default" w:ascii="Wingdings" w:hAnsi="Wingdings"/>
      </w:rPr>
    </w:lvl>
    <w:lvl w:ilvl="2" w:tentative="0">
      <w:start w:val="1"/>
      <w:numFmt w:val="bullet"/>
      <w:lvlText w:val=""/>
      <w:lvlJc w:val="left"/>
      <w:pPr>
        <w:ind w:left="2560" w:hanging="420"/>
      </w:pPr>
      <w:rPr>
        <w:rFonts w:hint="default" w:ascii="Wingdings" w:hAnsi="Wingdings"/>
      </w:rPr>
    </w:lvl>
    <w:lvl w:ilvl="3" w:tentative="0">
      <w:start w:val="1"/>
      <w:numFmt w:val="bullet"/>
      <w:lvlText w:val=""/>
      <w:lvlJc w:val="left"/>
      <w:pPr>
        <w:ind w:left="2980" w:hanging="420"/>
      </w:pPr>
      <w:rPr>
        <w:rFonts w:hint="default" w:ascii="Wingdings" w:hAnsi="Wingdings"/>
      </w:rPr>
    </w:lvl>
    <w:lvl w:ilvl="4" w:tentative="0">
      <w:start w:val="1"/>
      <w:numFmt w:val="bullet"/>
      <w:lvlText w:val=""/>
      <w:lvlJc w:val="left"/>
      <w:pPr>
        <w:ind w:left="3400" w:hanging="420"/>
      </w:pPr>
      <w:rPr>
        <w:rFonts w:hint="default" w:ascii="Wingdings" w:hAnsi="Wingdings"/>
      </w:rPr>
    </w:lvl>
    <w:lvl w:ilvl="5" w:tentative="0">
      <w:start w:val="1"/>
      <w:numFmt w:val="bullet"/>
      <w:lvlText w:val=""/>
      <w:lvlJc w:val="left"/>
      <w:pPr>
        <w:ind w:left="3820" w:hanging="420"/>
      </w:pPr>
      <w:rPr>
        <w:rFonts w:hint="default" w:ascii="Wingdings" w:hAnsi="Wingdings"/>
      </w:rPr>
    </w:lvl>
    <w:lvl w:ilvl="6" w:tentative="0">
      <w:start w:val="1"/>
      <w:numFmt w:val="bullet"/>
      <w:lvlText w:val=""/>
      <w:lvlJc w:val="left"/>
      <w:pPr>
        <w:ind w:left="4240" w:hanging="420"/>
      </w:pPr>
      <w:rPr>
        <w:rFonts w:hint="default" w:ascii="Wingdings" w:hAnsi="Wingdings"/>
      </w:rPr>
    </w:lvl>
    <w:lvl w:ilvl="7" w:tentative="0">
      <w:start w:val="1"/>
      <w:numFmt w:val="bullet"/>
      <w:lvlText w:val=""/>
      <w:lvlJc w:val="left"/>
      <w:pPr>
        <w:ind w:left="4660" w:hanging="420"/>
      </w:pPr>
      <w:rPr>
        <w:rFonts w:hint="default" w:ascii="Wingdings" w:hAnsi="Wingdings"/>
      </w:rPr>
    </w:lvl>
    <w:lvl w:ilvl="8" w:tentative="0">
      <w:start w:val="1"/>
      <w:numFmt w:val="bullet"/>
      <w:lvlText w:val=""/>
      <w:lvlJc w:val="left"/>
      <w:pPr>
        <w:ind w:left="5080" w:hanging="420"/>
      </w:pPr>
      <w:rPr>
        <w:rFonts w:hint="default" w:ascii="Wingdings" w:hAnsi="Wingdings"/>
      </w:rPr>
    </w:lvl>
  </w:abstractNum>
  <w:abstractNum w:abstractNumId="30">
    <w:nsid w:val="6E230785"/>
    <w:multiLevelType w:val="multilevel"/>
    <w:tmpl w:val="6E230785"/>
    <w:lvl w:ilvl="0" w:tentative="0">
      <w:start w:val="1"/>
      <w:numFmt w:val="bullet"/>
      <w:pStyle w:val="183"/>
      <w:lvlText w:val=""/>
      <w:lvlJc w:val="left"/>
      <w:pPr>
        <w:tabs>
          <w:tab w:val="left" w:pos="170"/>
        </w:tabs>
        <w:ind w:left="170" w:hanging="170"/>
      </w:pPr>
      <w:rPr>
        <w:rFonts w:hint="default" w:ascii="Wingdings" w:hAnsi="Wingdings" w:eastAsia="宋体"/>
        <w:b w:val="0"/>
        <w:i w:val="0"/>
        <w:color w:val="auto"/>
        <w:position w:val="3"/>
        <w:sz w:val="13"/>
        <w:szCs w:val="13"/>
      </w:rPr>
    </w:lvl>
    <w:lvl w:ilvl="1" w:tentative="0">
      <w:start w:val="1"/>
      <w:numFmt w:val="lowerLetter"/>
      <w:pStyle w:val="185"/>
      <w:lvlText w:val="%2."/>
      <w:lvlJc w:val="left"/>
      <w:pPr>
        <w:tabs>
          <w:tab w:val="left" w:pos="284"/>
        </w:tabs>
        <w:ind w:left="568" w:hanging="284"/>
      </w:pPr>
      <w:rPr>
        <w:rFonts w:hint="default" w:ascii="Times New Roman" w:hAnsi="Times New Roman" w:cs="Book Antiqua"/>
        <w:b w:val="0"/>
        <w:bCs/>
        <w:i w:val="0"/>
        <w:iCs w:val="0"/>
        <w:sz w:val="21"/>
        <w:szCs w:val="21"/>
        <w:u w:val="none"/>
      </w:rPr>
    </w:lvl>
    <w:lvl w:ilvl="2" w:tentative="0">
      <w:start w:val="1"/>
      <w:numFmt w:val="bullet"/>
      <w:pStyle w:val="184"/>
      <w:lvlText w:val="−"/>
      <w:lvlJc w:val="left"/>
      <w:pPr>
        <w:tabs>
          <w:tab w:val="left" w:pos="568"/>
        </w:tabs>
        <w:ind w:left="568" w:hanging="284"/>
      </w:pPr>
      <w:rPr>
        <w:rFonts w:hint="default" w:ascii="Times New Roman" w:hAnsi="Times New Roman" w:cs="Times New Roman"/>
        <w:sz w:val="16"/>
        <w:szCs w:val="16"/>
      </w:rPr>
    </w:lvl>
    <w:lvl w:ilvl="3" w:tentative="0">
      <w:start w:val="1"/>
      <w:numFmt w:val="decimal"/>
      <w:pStyle w:val="186"/>
      <w:lvlText w:val="%4."/>
      <w:lvlJc w:val="left"/>
      <w:pPr>
        <w:tabs>
          <w:tab w:val="left" w:pos="284"/>
        </w:tabs>
        <w:ind w:left="568" w:hanging="284"/>
      </w:pPr>
      <w:rPr>
        <w:rFonts w:hint="default" w:ascii="Times New Roman" w:hAnsi="Times New Roman" w:cs="Book Antiqua"/>
        <w:b w:val="0"/>
        <w:bCs/>
        <w:i w:val="0"/>
        <w:iCs w:val="0"/>
        <w:sz w:val="21"/>
        <w:szCs w:val="21"/>
        <w:u w:val="none"/>
      </w:rPr>
    </w:lvl>
    <w:lvl w:ilvl="4" w:tentative="0">
      <w:start w:val="1"/>
      <w:numFmt w:val="bullet"/>
      <w:pStyle w:val="187"/>
      <w:lvlText w:val=""/>
      <w:lvlJc w:val="left"/>
      <w:pPr>
        <w:tabs>
          <w:tab w:val="left" w:pos="568"/>
        </w:tabs>
        <w:ind w:left="568" w:hanging="284"/>
      </w:pPr>
      <w:rPr>
        <w:rFonts w:hint="default" w:ascii="Wingdings" w:hAnsi="Wingdings" w:eastAsia="宋体"/>
        <w:b w:val="0"/>
        <w:i w:val="0"/>
        <w:color w:val="auto"/>
        <w:position w:val="3"/>
        <w:sz w:val="13"/>
        <w:szCs w:val="13"/>
      </w:rPr>
    </w:lvl>
    <w:lvl w:ilvl="5" w:tentative="0">
      <w:start w:val="1"/>
      <w:numFmt w:val="decimal"/>
      <w:pStyle w:val="204"/>
      <w:lvlText w:val="%6."/>
      <w:lvlJc w:val="left"/>
      <w:pPr>
        <w:tabs>
          <w:tab w:val="left" w:pos="1985"/>
        </w:tabs>
        <w:ind w:left="1985" w:hanging="284"/>
      </w:pPr>
      <w:rPr>
        <w:rFonts w:hint="default" w:ascii="Times New Roman" w:hAnsi="Times New Roman" w:cs="Book Antiqua"/>
        <w:color w:val="auto"/>
        <w:spacing w:val="0"/>
        <w:w w:val="100"/>
        <w:position w:val="1"/>
        <w:sz w:val="21"/>
        <w:szCs w:val="21"/>
      </w:rPr>
    </w:lvl>
    <w:lvl w:ilvl="6" w:tentative="0">
      <w:start w:val="1"/>
      <w:numFmt w:val="decimal"/>
      <w:pStyle w:val="235"/>
      <w:lvlText w:val="%7."/>
      <w:lvlJc w:val="left"/>
      <w:pPr>
        <w:tabs>
          <w:tab w:val="left" w:pos="2359"/>
        </w:tabs>
        <w:ind w:left="2359" w:hanging="284"/>
      </w:pPr>
      <w:rPr>
        <w:rFonts w:hint="default" w:ascii="Times New Roman" w:hAnsi="Times New Roman" w:cs="Book Antiqua"/>
        <w:color w:val="auto"/>
        <w:spacing w:val="0"/>
        <w:w w:val="100"/>
        <w:position w:val="1"/>
        <w:sz w:val="18"/>
        <w:szCs w:val="18"/>
      </w:rPr>
    </w:lvl>
    <w:lvl w:ilvl="7" w:tentative="0">
      <w:start w:val="1"/>
      <w:numFmt w:val="decimal"/>
      <w:pStyle w:val="217"/>
      <w:lvlText w:val="%8."/>
      <w:lvlJc w:val="left"/>
      <w:pPr>
        <w:tabs>
          <w:tab w:val="left" w:pos="454"/>
        </w:tabs>
        <w:ind w:left="454" w:hanging="284"/>
      </w:pPr>
      <w:rPr>
        <w:rFonts w:hint="default" w:ascii="Times New Roman" w:hAnsi="Times New Roman" w:cs="Book Antiqua"/>
        <w:color w:val="auto"/>
        <w:spacing w:val="0"/>
        <w:w w:val="100"/>
        <w:position w:val="1"/>
        <w:sz w:val="18"/>
        <w:szCs w:val="18"/>
      </w:rPr>
    </w:lvl>
    <w:lvl w:ilvl="8" w:tentative="0">
      <w:start w:val="1"/>
      <w:numFmt w:val="bullet"/>
      <w:lvlText w:val=""/>
      <w:lvlJc w:val="left"/>
      <w:pPr>
        <w:tabs>
          <w:tab w:val="left" w:pos="3780"/>
        </w:tabs>
        <w:ind w:left="3780" w:hanging="420"/>
      </w:pPr>
      <w:rPr>
        <w:rFonts w:hint="default" w:ascii="Wingdings" w:hAnsi="Wingdings"/>
      </w:rPr>
    </w:lvl>
  </w:abstractNum>
  <w:abstractNum w:abstractNumId="31">
    <w:nsid w:val="708C7AD2"/>
    <w:multiLevelType w:val="multilevel"/>
    <w:tmpl w:val="708C7AD2"/>
    <w:lvl w:ilvl="0" w:tentative="0">
      <w:start w:val="1"/>
      <w:numFmt w:val="decimal"/>
      <w:pStyle w:val="299"/>
      <w:lvlText w:val="2.%1"/>
      <w:lvlJc w:val="left"/>
      <w:pPr>
        <w:ind w:left="420" w:hanging="420"/>
      </w:pPr>
      <w:rPr>
        <w:rFonts w:hint="eastAsia"/>
      </w:rPr>
    </w:lvl>
    <w:lvl w:ilvl="1" w:tentative="0">
      <w:start w:val="1"/>
      <w:numFmt w:val="lowerLetter"/>
      <w:lvlText w:val="%2)"/>
      <w:lvlJc w:val="left"/>
      <w:pPr>
        <w:ind w:left="840" w:hanging="420"/>
      </w:pPr>
    </w:lvl>
    <w:lvl w:ilvl="2" w:tentative="0">
      <w:start w:val="1"/>
      <w:numFmt w:val="decimal"/>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7F773C35"/>
    <w:multiLevelType w:val="multilevel"/>
    <w:tmpl w:val="7F773C35"/>
    <w:lvl w:ilvl="0" w:tentative="0">
      <w:start w:val="1"/>
      <w:numFmt w:val="decimal"/>
      <w:pStyle w:val="189"/>
      <w:lvlText w:val="%1."/>
      <w:lvlJc w:val="left"/>
      <w:pPr>
        <w:tabs>
          <w:tab w:val="left" w:pos="2126"/>
        </w:tabs>
        <w:ind w:left="2126" w:hanging="425"/>
      </w:pPr>
      <w:rPr>
        <w:rFonts w:hint="default" w:ascii="Times New Roman" w:hAnsi="Times New Roman" w:cs="Book Antiqua"/>
        <w:b w:val="0"/>
        <w:bCs/>
        <w:i w:val="0"/>
        <w:iCs w:val="0"/>
        <w:sz w:val="21"/>
        <w:szCs w:val="21"/>
        <w:u w:val="none"/>
      </w:rPr>
    </w:lvl>
    <w:lvl w:ilvl="1" w:tentative="0">
      <w:start w:val="1"/>
      <w:numFmt w:val="lowerLetter"/>
      <w:pStyle w:val="190"/>
      <w:lvlText w:val="%2."/>
      <w:lvlJc w:val="left"/>
      <w:pPr>
        <w:tabs>
          <w:tab w:val="left" w:pos="2551"/>
        </w:tabs>
        <w:ind w:left="2551" w:hanging="425"/>
      </w:pPr>
      <w:rPr>
        <w:rFonts w:hint="default" w:ascii="Times New Roman" w:hAnsi="Times New Roman" w:cs="Book Antiqua"/>
        <w:b w:val="0"/>
        <w:bCs/>
        <w:i w:val="0"/>
        <w:iCs w:val="0"/>
        <w:sz w:val="21"/>
        <w:szCs w:val="21"/>
        <w:u w:val="none"/>
      </w:rPr>
    </w:lvl>
    <w:lvl w:ilvl="2" w:tentative="0">
      <w:start w:val="1"/>
      <w:numFmt w:val="lowerRoman"/>
      <w:pStyle w:val="191"/>
      <w:lvlText w:val="%3."/>
      <w:lvlJc w:val="left"/>
      <w:pPr>
        <w:tabs>
          <w:tab w:val="left" w:pos="2976"/>
        </w:tabs>
        <w:ind w:left="2976" w:hanging="425"/>
      </w:pPr>
      <w:rPr>
        <w:rFonts w:hint="default" w:ascii="Times New Roman" w:hAnsi="Times New Roman" w:cs="Book Antiqua"/>
        <w:b w:val="0"/>
        <w:bCs/>
        <w:i w:val="0"/>
        <w:iCs w:val="0"/>
        <w:sz w:val="21"/>
        <w:szCs w:val="21"/>
        <w:u w:val="none"/>
      </w:rPr>
    </w:lvl>
    <w:lvl w:ilvl="3" w:tentative="0">
      <w:start w:val="1"/>
      <w:numFmt w:val="decimal"/>
      <w:pStyle w:val="192"/>
      <w:lvlText w:val="%4)"/>
      <w:lvlJc w:val="left"/>
      <w:pPr>
        <w:tabs>
          <w:tab w:val="left" w:pos="3401"/>
        </w:tabs>
        <w:ind w:left="3401" w:hanging="425"/>
      </w:pPr>
      <w:rPr>
        <w:rFonts w:hint="default" w:ascii="Times New Roman" w:hAnsi="Times New Roman" w:cs="Book Antiqua"/>
        <w:b w:val="0"/>
        <w:bCs/>
        <w:i w:val="0"/>
        <w:iCs w:val="0"/>
        <w:sz w:val="21"/>
        <w:szCs w:val="21"/>
        <w:u w:val="none"/>
      </w:rPr>
    </w:lvl>
    <w:lvl w:ilvl="4" w:tentative="0">
      <w:start w:val="1"/>
      <w:numFmt w:val="bullet"/>
      <w:lvlText w:val=""/>
      <w:lvlJc w:val="left"/>
      <w:pPr>
        <w:tabs>
          <w:tab w:val="left" w:pos="1260"/>
        </w:tabs>
        <w:ind w:left="1260" w:hanging="420"/>
      </w:pPr>
      <w:rPr>
        <w:rFonts w:hint="default" w:ascii="Wingdings" w:hAnsi="Wingdings"/>
      </w:rPr>
    </w:lvl>
    <w:lvl w:ilvl="5" w:tentative="0">
      <w:start w:val="1"/>
      <w:numFmt w:val="bullet"/>
      <w:lvlText w:val=""/>
      <w:lvlJc w:val="left"/>
      <w:pPr>
        <w:tabs>
          <w:tab w:val="left" w:pos="1680"/>
        </w:tabs>
        <w:ind w:left="1680" w:hanging="420"/>
      </w:pPr>
      <w:rPr>
        <w:rFonts w:hint="default" w:ascii="Wingdings" w:hAnsi="Wingdings"/>
      </w:rPr>
    </w:lvl>
    <w:lvl w:ilvl="6" w:tentative="0">
      <w:start w:val="1"/>
      <w:numFmt w:val="bullet"/>
      <w:lvlText w:val=""/>
      <w:lvlJc w:val="left"/>
      <w:pPr>
        <w:tabs>
          <w:tab w:val="left" w:pos="2100"/>
        </w:tabs>
        <w:ind w:left="2100" w:hanging="420"/>
      </w:pPr>
      <w:rPr>
        <w:rFonts w:hint="default" w:ascii="Wingdings" w:hAnsi="Wingdings"/>
      </w:rPr>
    </w:lvl>
    <w:lvl w:ilvl="7" w:tentative="0">
      <w:start w:val="1"/>
      <w:numFmt w:val="bullet"/>
      <w:lvlText w:val=""/>
      <w:lvlJc w:val="left"/>
      <w:pPr>
        <w:tabs>
          <w:tab w:val="left" w:pos="2520"/>
        </w:tabs>
        <w:ind w:left="2520" w:hanging="420"/>
      </w:pPr>
      <w:rPr>
        <w:rFonts w:hint="default" w:ascii="Wingdings" w:hAnsi="Wingdings"/>
      </w:rPr>
    </w:lvl>
    <w:lvl w:ilvl="8" w:tentative="0">
      <w:start w:val="1"/>
      <w:numFmt w:val="decimal"/>
      <w:lvlRestart w:val="0"/>
      <w:lvlText w:val="%9."/>
      <w:lvlJc w:val="left"/>
      <w:pPr>
        <w:tabs>
          <w:tab w:val="left" w:pos="284"/>
        </w:tabs>
        <w:ind w:left="284" w:hanging="284"/>
      </w:pPr>
      <w:rPr>
        <w:rFonts w:hint="eastAsia"/>
      </w:rPr>
    </w:lvl>
  </w:abstractNum>
  <w:num w:numId="1">
    <w:abstractNumId w:val="15"/>
  </w:num>
  <w:num w:numId="2">
    <w:abstractNumId w:val="26"/>
  </w:num>
  <w:num w:numId="3">
    <w:abstractNumId w:val="6"/>
  </w:num>
  <w:num w:numId="4">
    <w:abstractNumId w:val="8"/>
  </w:num>
  <w:num w:numId="5">
    <w:abstractNumId w:val="11"/>
  </w:num>
  <w:num w:numId="6">
    <w:abstractNumId w:val="12"/>
  </w:num>
  <w:num w:numId="7">
    <w:abstractNumId w:val="9"/>
  </w:num>
  <w:num w:numId="8">
    <w:abstractNumId w:val="5"/>
  </w:num>
  <w:num w:numId="9">
    <w:abstractNumId w:val="10"/>
  </w:num>
  <w:num w:numId="10">
    <w:abstractNumId w:val="7"/>
  </w:num>
  <w:num w:numId="11">
    <w:abstractNumId w:val="4"/>
  </w:num>
  <w:num w:numId="12">
    <w:abstractNumId w:val="3"/>
  </w:num>
  <w:num w:numId="13">
    <w:abstractNumId w:val="25"/>
  </w:num>
  <w:num w:numId="14">
    <w:abstractNumId w:val="17"/>
  </w:num>
  <w:num w:numId="15">
    <w:abstractNumId w:val="30"/>
  </w:num>
  <w:num w:numId="16">
    <w:abstractNumId w:val="32"/>
  </w:num>
  <w:num w:numId="17">
    <w:abstractNumId w:val="13"/>
  </w:num>
  <w:num w:numId="18">
    <w:abstractNumId w:val="14"/>
  </w:num>
  <w:num w:numId="19">
    <w:abstractNumId w:val="18"/>
  </w:num>
  <w:num w:numId="20">
    <w:abstractNumId w:val="22"/>
  </w:num>
  <w:num w:numId="21">
    <w:abstractNumId w:val="24"/>
  </w:num>
  <w:num w:numId="22">
    <w:abstractNumId w:val="28"/>
  </w:num>
  <w:num w:numId="23">
    <w:abstractNumId w:val="23"/>
  </w:num>
  <w:num w:numId="24">
    <w:abstractNumId w:val="21"/>
  </w:num>
  <w:num w:numId="25">
    <w:abstractNumId w:val="31"/>
  </w:num>
  <w:num w:numId="26">
    <w:abstractNumId w:val="29"/>
  </w:num>
  <w:num w:numId="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7"/>
  </w:num>
  <w:num w:numId="29">
    <w:abstractNumId w:val="20"/>
  </w:num>
  <w:num w:numId="30">
    <w:abstractNumId w:val="1"/>
  </w:num>
  <w:num w:numId="31">
    <w:abstractNumId w:val="19"/>
  </w:num>
  <w:num w:numId="32">
    <w:abstractNumId w:val="0"/>
  </w:num>
  <w:num w:numId="33">
    <w:abstractNumId w:val="21"/>
    <w:lvlOverride w:ilvl="0">
      <w:startOverride w:val="1"/>
    </w:lvlOverride>
  </w:num>
  <w:num w:numId="34">
    <w:abstractNumId w:val="16"/>
  </w:num>
  <w:num w:numId="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NotTrackMoves/>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I4NzBhNmRmNTMzYWMzZWVlNjYwZGZjZmYwMzVkZDMifQ=="/>
  </w:docVars>
  <w:rsids>
    <w:rsidRoot w:val="00172A27"/>
    <w:rsid w:val="00003CAC"/>
    <w:rsid w:val="00013DED"/>
    <w:rsid w:val="000303A3"/>
    <w:rsid w:val="00032199"/>
    <w:rsid w:val="00035223"/>
    <w:rsid w:val="00046258"/>
    <w:rsid w:val="000476F3"/>
    <w:rsid w:val="00051CFE"/>
    <w:rsid w:val="00054C16"/>
    <w:rsid w:val="00060659"/>
    <w:rsid w:val="00061911"/>
    <w:rsid w:val="00064531"/>
    <w:rsid w:val="0006682C"/>
    <w:rsid w:val="0007157E"/>
    <w:rsid w:val="000747FE"/>
    <w:rsid w:val="00075D75"/>
    <w:rsid w:val="00076A9E"/>
    <w:rsid w:val="00087823"/>
    <w:rsid w:val="00091054"/>
    <w:rsid w:val="00092CAB"/>
    <w:rsid w:val="00094A28"/>
    <w:rsid w:val="00095C22"/>
    <w:rsid w:val="0009757A"/>
    <w:rsid w:val="00097B7B"/>
    <w:rsid w:val="00097F54"/>
    <w:rsid w:val="000A53ED"/>
    <w:rsid w:val="000A60D8"/>
    <w:rsid w:val="000B44D3"/>
    <w:rsid w:val="000C0965"/>
    <w:rsid w:val="000C129C"/>
    <w:rsid w:val="000C4421"/>
    <w:rsid w:val="000D0BB3"/>
    <w:rsid w:val="000D14C2"/>
    <w:rsid w:val="000D25B6"/>
    <w:rsid w:val="000D3624"/>
    <w:rsid w:val="000D3D8E"/>
    <w:rsid w:val="000E1C4D"/>
    <w:rsid w:val="000E2176"/>
    <w:rsid w:val="000E5DA2"/>
    <w:rsid w:val="000F5CAE"/>
    <w:rsid w:val="00103014"/>
    <w:rsid w:val="00103959"/>
    <w:rsid w:val="001041A2"/>
    <w:rsid w:val="00104505"/>
    <w:rsid w:val="00112A30"/>
    <w:rsid w:val="00114E66"/>
    <w:rsid w:val="001154E9"/>
    <w:rsid w:val="001169FD"/>
    <w:rsid w:val="0012000F"/>
    <w:rsid w:val="001249A5"/>
    <w:rsid w:val="00131C1F"/>
    <w:rsid w:val="00135658"/>
    <w:rsid w:val="00146DC6"/>
    <w:rsid w:val="001519C8"/>
    <w:rsid w:val="0015277F"/>
    <w:rsid w:val="00160996"/>
    <w:rsid w:val="00162012"/>
    <w:rsid w:val="00162ECD"/>
    <w:rsid w:val="001636C7"/>
    <w:rsid w:val="0017268C"/>
    <w:rsid w:val="00175082"/>
    <w:rsid w:val="00182146"/>
    <w:rsid w:val="00183DAD"/>
    <w:rsid w:val="00185F73"/>
    <w:rsid w:val="00186D76"/>
    <w:rsid w:val="0019606A"/>
    <w:rsid w:val="001A10E4"/>
    <w:rsid w:val="001A15F3"/>
    <w:rsid w:val="001A2962"/>
    <w:rsid w:val="001A609C"/>
    <w:rsid w:val="001B038E"/>
    <w:rsid w:val="001B2269"/>
    <w:rsid w:val="001B3699"/>
    <w:rsid w:val="001C453E"/>
    <w:rsid w:val="001C5A4B"/>
    <w:rsid w:val="001C6469"/>
    <w:rsid w:val="001D46C3"/>
    <w:rsid w:val="001D46E2"/>
    <w:rsid w:val="001D6DDE"/>
    <w:rsid w:val="001E1574"/>
    <w:rsid w:val="001E1EAD"/>
    <w:rsid w:val="001E2825"/>
    <w:rsid w:val="001F5737"/>
    <w:rsid w:val="001F62CF"/>
    <w:rsid w:val="002005CE"/>
    <w:rsid w:val="00203C1F"/>
    <w:rsid w:val="0020703F"/>
    <w:rsid w:val="002177CF"/>
    <w:rsid w:val="0022064F"/>
    <w:rsid w:val="0022675C"/>
    <w:rsid w:val="0023032F"/>
    <w:rsid w:val="002346B5"/>
    <w:rsid w:val="002366A2"/>
    <w:rsid w:val="002366F0"/>
    <w:rsid w:val="0024137F"/>
    <w:rsid w:val="002431DF"/>
    <w:rsid w:val="00247BFA"/>
    <w:rsid w:val="00250E37"/>
    <w:rsid w:val="00252A7F"/>
    <w:rsid w:val="00254071"/>
    <w:rsid w:val="002562E0"/>
    <w:rsid w:val="00265335"/>
    <w:rsid w:val="00265E15"/>
    <w:rsid w:val="00266FB8"/>
    <w:rsid w:val="00267F41"/>
    <w:rsid w:val="0028300E"/>
    <w:rsid w:val="002924C9"/>
    <w:rsid w:val="00295DB6"/>
    <w:rsid w:val="002964B0"/>
    <w:rsid w:val="002A1F5E"/>
    <w:rsid w:val="002A7092"/>
    <w:rsid w:val="002B017F"/>
    <w:rsid w:val="002B0E92"/>
    <w:rsid w:val="002B1FC5"/>
    <w:rsid w:val="002B3668"/>
    <w:rsid w:val="002B37E0"/>
    <w:rsid w:val="002C53FE"/>
    <w:rsid w:val="002D0ED7"/>
    <w:rsid w:val="002D1563"/>
    <w:rsid w:val="002D178F"/>
    <w:rsid w:val="002D38DA"/>
    <w:rsid w:val="002D3954"/>
    <w:rsid w:val="002D60F7"/>
    <w:rsid w:val="002D6180"/>
    <w:rsid w:val="002D6EBD"/>
    <w:rsid w:val="002E2300"/>
    <w:rsid w:val="002E70F1"/>
    <w:rsid w:val="002F06DC"/>
    <w:rsid w:val="002F1344"/>
    <w:rsid w:val="003033CF"/>
    <w:rsid w:val="003046B1"/>
    <w:rsid w:val="003075F4"/>
    <w:rsid w:val="00307B1F"/>
    <w:rsid w:val="00311A39"/>
    <w:rsid w:val="0031298C"/>
    <w:rsid w:val="00317446"/>
    <w:rsid w:val="00317748"/>
    <w:rsid w:val="00334A8F"/>
    <w:rsid w:val="0033761F"/>
    <w:rsid w:val="00337E4D"/>
    <w:rsid w:val="00351032"/>
    <w:rsid w:val="00352177"/>
    <w:rsid w:val="00356BC4"/>
    <w:rsid w:val="00360CBB"/>
    <w:rsid w:val="00364301"/>
    <w:rsid w:val="0036636C"/>
    <w:rsid w:val="003714D4"/>
    <w:rsid w:val="003765D0"/>
    <w:rsid w:val="00387160"/>
    <w:rsid w:val="0039145B"/>
    <w:rsid w:val="003940FD"/>
    <w:rsid w:val="003A15CB"/>
    <w:rsid w:val="003A44BB"/>
    <w:rsid w:val="003A60EA"/>
    <w:rsid w:val="003A7D26"/>
    <w:rsid w:val="003B0546"/>
    <w:rsid w:val="003B0AB0"/>
    <w:rsid w:val="003B105B"/>
    <w:rsid w:val="003B35A9"/>
    <w:rsid w:val="003B3640"/>
    <w:rsid w:val="003B4476"/>
    <w:rsid w:val="003B4B5B"/>
    <w:rsid w:val="003B4D3F"/>
    <w:rsid w:val="003B52B5"/>
    <w:rsid w:val="003B7FA7"/>
    <w:rsid w:val="003C0AA4"/>
    <w:rsid w:val="003C5037"/>
    <w:rsid w:val="003C5E58"/>
    <w:rsid w:val="003D1171"/>
    <w:rsid w:val="003D3A58"/>
    <w:rsid w:val="003D3DDA"/>
    <w:rsid w:val="003D450B"/>
    <w:rsid w:val="003D746F"/>
    <w:rsid w:val="003E3579"/>
    <w:rsid w:val="003E499F"/>
    <w:rsid w:val="003E4D0B"/>
    <w:rsid w:val="003E75E1"/>
    <w:rsid w:val="003F04E4"/>
    <w:rsid w:val="003F293A"/>
    <w:rsid w:val="00402660"/>
    <w:rsid w:val="00402B7D"/>
    <w:rsid w:val="00405BEA"/>
    <w:rsid w:val="00407776"/>
    <w:rsid w:val="00407F5E"/>
    <w:rsid w:val="00407FD8"/>
    <w:rsid w:val="00410C7A"/>
    <w:rsid w:val="00413259"/>
    <w:rsid w:val="00415ED0"/>
    <w:rsid w:val="004179FA"/>
    <w:rsid w:val="004231D7"/>
    <w:rsid w:val="004256A5"/>
    <w:rsid w:val="0042796D"/>
    <w:rsid w:val="00434709"/>
    <w:rsid w:val="00434C01"/>
    <w:rsid w:val="004350BB"/>
    <w:rsid w:val="004355F7"/>
    <w:rsid w:val="00447CB6"/>
    <w:rsid w:val="00447D64"/>
    <w:rsid w:val="00450B04"/>
    <w:rsid w:val="00453F8B"/>
    <w:rsid w:val="00456D02"/>
    <w:rsid w:val="0046282A"/>
    <w:rsid w:val="00471C63"/>
    <w:rsid w:val="004737CF"/>
    <w:rsid w:val="004763C2"/>
    <w:rsid w:val="004766F8"/>
    <w:rsid w:val="00481F1F"/>
    <w:rsid w:val="00486343"/>
    <w:rsid w:val="004A215E"/>
    <w:rsid w:val="004A2809"/>
    <w:rsid w:val="004A3F0E"/>
    <w:rsid w:val="004A43C0"/>
    <w:rsid w:val="004A73DB"/>
    <w:rsid w:val="004B3986"/>
    <w:rsid w:val="004B5E93"/>
    <w:rsid w:val="004C18F5"/>
    <w:rsid w:val="004C552D"/>
    <w:rsid w:val="004C5B03"/>
    <w:rsid w:val="004C644F"/>
    <w:rsid w:val="004C6BA8"/>
    <w:rsid w:val="004C6E2D"/>
    <w:rsid w:val="004D0D1C"/>
    <w:rsid w:val="004D47EA"/>
    <w:rsid w:val="004D5E9B"/>
    <w:rsid w:val="004D6BE6"/>
    <w:rsid w:val="004D79B6"/>
    <w:rsid w:val="004E0BEE"/>
    <w:rsid w:val="004E5489"/>
    <w:rsid w:val="004E5D92"/>
    <w:rsid w:val="0050068E"/>
    <w:rsid w:val="00505224"/>
    <w:rsid w:val="00505E26"/>
    <w:rsid w:val="00513732"/>
    <w:rsid w:val="00513B6C"/>
    <w:rsid w:val="00513CD4"/>
    <w:rsid w:val="00514E55"/>
    <w:rsid w:val="005203F2"/>
    <w:rsid w:val="00520525"/>
    <w:rsid w:val="0052289E"/>
    <w:rsid w:val="00524A66"/>
    <w:rsid w:val="00530E4D"/>
    <w:rsid w:val="005376C6"/>
    <w:rsid w:val="00540EB1"/>
    <w:rsid w:val="00543D40"/>
    <w:rsid w:val="0054646B"/>
    <w:rsid w:val="005544AA"/>
    <w:rsid w:val="005555AA"/>
    <w:rsid w:val="00560E63"/>
    <w:rsid w:val="005627B5"/>
    <w:rsid w:val="00564C92"/>
    <w:rsid w:val="0057345B"/>
    <w:rsid w:val="00574213"/>
    <w:rsid w:val="0057425B"/>
    <w:rsid w:val="00575DBB"/>
    <w:rsid w:val="005806AC"/>
    <w:rsid w:val="0059074A"/>
    <w:rsid w:val="0059360E"/>
    <w:rsid w:val="00593629"/>
    <w:rsid w:val="00596A83"/>
    <w:rsid w:val="00597952"/>
    <w:rsid w:val="005A0222"/>
    <w:rsid w:val="005A29AD"/>
    <w:rsid w:val="005B07E3"/>
    <w:rsid w:val="005B13D7"/>
    <w:rsid w:val="005B1DD6"/>
    <w:rsid w:val="005B611D"/>
    <w:rsid w:val="005B799A"/>
    <w:rsid w:val="005C170C"/>
    <w:rsid w:val="005C6B30"/>
    <w:rsid w:val="005C7E69"/>
    <w:rsid w:val="005D34F3"/>
    <w:rsid w:val="005D75C5"/>
    <w:rsid w:val="005E1999"/>
    <w:rsid w:val="005E288F"/>
    <w:rsid w:val="005E2AA6"/>
    <w:rsid w:val="005E5DB7"/>
    <w:rsid w:val="005F2B80"/>
    <w:rsid w:val="005F5738"/>
    <w:rsid w:val="005F76CD"/>
    <w:rsid w:val="006013D7"/>
    <w:rsid w:val="00601D50"/>
    <w:rsid w:val="006027E8"/>
    <w:rsid w:val="00602E1A"/>
    <w:rsid w:val="006159EB"/>
    <w:rsid w:val="00616226"/>
    <w:rsid w:val="006168F7"/>
    <w:rsid w:val="006173BF"/>
    <w:rsid w:val="0061769B"/>
    <w:rsid w:val="0062089F"/>
    <w:rsid w:val="00620DDB"/>
    <w:rsid w:val="00623DDC"/>
    <w:rsid w:val="00625551"/>
    <w:rsid w:val="006328E3"/>
    <w:rsid w:val="006330D5"/>
    <w:rsid w:val="00634F90"/>
    <w:rsid w:val="00640FD7"/>
    <w:rsid w:val="00642E43"/>
    <w:rsid w:val="00644C2F"/>
    <w:rsid w:val="00647C2B"/>
    <w:rsid w:val="006505E1"/>
    <w:rsid w:val="00652F51"/>
    <w:rsid w:val="00654DD1"/>
    <w:rsid w:val="00664733"/>
    <w:rsid w:val="00667899"/>
    <w:rsid w:val="006678A4"/>
    <w:rsid w:val="006725AC"/>
    <w:rsid w:val="00672B92"/>
    <w:rsid w:val="00684118"/>
    <w:rsid w:val="006A52B9"/>
    <w:rsid w:val="006A6999"/>
    <w:rsid w:val="006B265E"/>
    <w:rsid w:val="006C1211"/>
    <w:rsid w:val="006C410F"/>
    <w:rsid w:val="006C686E"/>
    <w:rsid w:val="006D3CC0"/>
    <w:rsid w:val="006E05CA"/>
    <w:rsid w:val="006E5D5B"/>
    <w:rsid w:val="006F1517"/>
    <w:rsid w:val="006F2FE1"/>
    <w:rsid w:val="006F6815"/>
    <w:rsid w:val="00701D03"/>
    <w:rsid w:val="00702349"/>
    <w:rsid w:val="00704230"/>
    <w:rsid w:val="00706976"/>
    <w:rsid w:val="007074E8"/>
    <w:rsid w:val="007075B5"/>
    <w:rsid w:val="00710070"/>
    <w:rsid w:val="00710F52"/>
    <w:rsid w:val="00713EA9"/>
    <w:rsid w:val="0071511D"/>
    <w:rsid w:val="00721983"/>
    <w:rsid w:val="00724DE0"/>
    <w:rsid w:val="007340C2"/>
    <w:rsid w:val="0074207D"/>
    <w:rsid w:val="00743D95"/>
    <w:rsid w:val="00744DB5"/>
    <w:rsid w:val="0074766B"/>
    <w:rsid w:val="00750119"/>
    <w:rsid w:val="00751226"/>
    <w:rsid w:val="00754B4E"/>
    <w:rsid w:val="00756F6A"/>
    <w:rsid w:val="00757FF2"/>
    <w:rsid w:val="00762118"/>
    <w:rsid w:val="007642D8"/>
    <w:rsid w:val="00767A99"/>
    <w:rsid w:val="007739DB"/>
    <w:rsid w:val="00774C81"/>
    <w:rsid w:val="0078017E"/>
    <w:rsid w:val="00791B6C"/>
    <w:rsid w:val="00791BA5"/>
    <w:rsid w:val="007926D1"/>
    <w:rsid w:val="007941F3"/>
    <w:rsid w:val="00797218"/>
    <w:rsid w:val="007A1117"/>
    <w:rsid w:val="007A1381"/>
    <w:rsid w:val="007A3567"/>
    <w:rsid w:val="007A4471"/>
    <w:rsid w:val="007A63ED"/>
    <w:rsid w:val="007A7A57"/>
    <w:rsid w:val="007B1FEB"/>
    <w:rsid w:val="007C6279"/>
    <w:rsid w:val="007C6F10"/>
    <w:rsid w:val="007D2AAD"/>
    <w:rsid w:val="007D372A"/>
    <w:rsid w:val="007D3CC9"/>
    <w:rsid w:val="007D447D"/>
    <w:rsid w:val="007D4559"/>
    <w:rsid w:val="007D6AE5"/>
    <w:rsid w:val="007D7188"/>
    <w:rsid w:val="007E0826"/>
    <w:rsid w:val="007E1D7C"/>
    <w:rsid w:val="007E4121"/>
    <w:rsid w:val="007F201F"/>
    <w:rsid w:val="007F545E"/>
    <w:rsid w:val="008016C7"/>
    <w:rsid w:val="00801F80"/>
    <w:rsid w:val="00802E97"/>
    <w:rsid w:val="00803B04"/>
    <w:rsid w:val="008067E0"/>
    <w:rsid w:val="0081154B"/>
    <w:rsid w:val="00811902"/>
    <w:rsid w:val="00812170"/>
    <w:rsid w:val="008133EA"/>
    <w:rsid w:val="00813F57"/>
    <w:rsid w:val="008228C0"/>
    <w:rsid w:val="00823CDD"/>
    <w:rsid w:val="00823D02"/>
    <w:rsid w:val="00824D60"/>
    <w:rsid w:val="00836958"/>
    <w:rsid w:val="00836DA3"/>
    <w:rsid w:val="0084004E"/>
    <w:rsid w:val="00841424"/>
    <w:rsid w:val="00841E5B"/>
    <w:rsid w:val="008428F4"/>
    <w:rsid w:val="00843FC6"/>
    <w:rsid w:val="0084657B"/>
    <w:rsid w:val="0085342E"/>
    <w:rsid w:val="008550CC"/>
    <w:rsid w:val="008553ED"/>
    <w:rsid w:val="008615EE"/>
    <w:rsid w:val="00870D1C"/>
    <w:rsid w:val="00871A85"/>
    <w:rsid w:val="00874CBD"/>
    <w:rsid w:val="008754AA"/>
    <w:rsid w:val="00882E68"/>
    <w:rsid w:val="00882EA8"/>
    <w:rsid w:val="00885705"/>
    <w:rsid w:val="00885F14"/>
    <w:rsid w:val="00895C88"/>
    <w:rsid w:val="008A0E6A"/>
    <w:rsid w:val="008A2047"/>
    <w:rsid w:val="008B0986"/>
    <w:rsid w:val="008B1133"/>
    <w:rsid w:val="008C3414"/>
    <w:rsid w:val="008C7ED6"/>
    <w:rsid w:val="008D59C4"/>
    <w:rsid w:val="008D6D24"/>
    <w:rsid w:val="008E175F"/>
    <w:rsid w:val="008E2238"/>
    <w:rsid w:val="008E56F5"/>
    <w:rsid w:val="008E664C"/>
    <w:rsid w:val="008E7F7D"/>
    <w:rsid w:val="008F09ED"/>
    <w:rsid w:val="008F2D8C"/>
    <w:rsid w:val="008F3475"/>
    <w:rsid w:val="008F641A"/>
    <w:rsid w:val="008F69C1"/>
    <w:rsid w:val="008F7B72"/>
    <w:rsid w:val="00902229"/>
    <w:rsid w:val="00910957"/>
    <w:rsid w:val="009142E2"/>
    <w:rsid w:val="00915590"/>
    <w:rsid w:val="00917163"/>
    <w:rsid w:val="0092271D"/>
    <w:rsid w:val="00927D1A"/>
    <w:rsid w:val="0093123D"/>
    <w:rsid w:val="009329E9"/>
    <w:rsid w:val="00937FC3"/>
    <w:rsid w:val="00940796"/>
    <w:rsid w:val="0094210E"/>
    <w:rsid w:val="0094534E"/>
    <w:rsid w:val="00945805"/>
    <w:rsid w:val="0094638A"/>
    <w:rsid w:val="00946F67"/>
    <w:rsid w:val="009513DB"/>
    <w:rsid w:val="00955919"/>
    <w:rsid w:val="00957F8C"/>
    <w:rsid w:val="00962EB0"/>
    <w:rsid w:val="009709A5"/>
    <w:rsid w:val="009713C7"/>
    <w:rsid w:val="00973C75"/>
    <w:rsid w:val="00977450"/>
    <w:rsid w:val="0098623C"/>
    <w:rsid w:val="0098636E"/>
    <w:rsid w:val="009869E3"/>
    <w:rsid w:val="00994C3B"/>
    <w:rsid w:val="009A5857"/>
    <w:rsid w:val="009A596C"/>
    <w:rsid w:val="009A7226"/>
    <w:rsid w:val="009B2B63"/>
    <w:rsid w:val="009B58CC"/>
    <w:rsid w:val="009B7166"/>
    <w:rsid w:val="009C1DA3"/>
    <w:rsid w:val="009C1FE1"/>
    <w:rsid w:val="009C273C"/>
    <w:rsid w:val="009C52C8"/>
    <w:rsid w:val="009C5680"/>
    <w:rsid w:val="009E22F5"/>
    <w:rsid w:val="009E5292"/>
    <w:rsid w:val="009F2026"/>
    <w:rsid w:val="009F3B4C"/>
    <w:rsid w:val="009F7186"/>
    <w:rsid w:val="009F73E0"/>
    <w:rsid w:val="00A00E56"/>
    <w:rsid w:val="00A0219A"/>
    <w:rsid w:val="00A02D9F"/>
    <w:rsid w:val="00A0440E"/>
    <w:rsid w:val="00A04605"/>
    <w:rsid w:val="00A04CE5"/>
    <w:rsid w:val="00A07611"/>
    <w:rsid w:val="00A17194"/>
    <w:rsid w:val="00A25177"/>
    <w:rsid w:val="00A27DA6"/>
    <w:rsid w:val="00A31B9D"/>
    <w:rsid w:val="00A33DE3"/>
    <w:rsid w:val="00A33ECF"/>
    <w:rsid w:val="00A36025"/>
    <w:rsid w:val="00A364A3"/>
    <w:rsid w:val="00A36E18"/>
    <w:rsid w:val="00A37BBB"/>
    <w:rsid w:val="00A37F96"/>
    <w:rsid w:val="00A401EE"/>
    <w:rsid w:val="00A413DC"/>
    <w:rsid w:val="00A43D1D"/>
    <w:rsid w:val="00A50BE1"/>
    <w:rsid w:val="00A53B88"/>
    <w:rsid w:val="00A546DA"/>
    <w:rsid w:val="00A551BA"/>
    <w:rsid w:val="00A57CB1"/>
    <w:rsid w:val="00A640BD"/>
    <w:rsid w:val="00A73D08"/>
    <w:rsid w:val="00A8040A"/>
    <w:rsid w:val="00A8302C"/>
    <w:rsid w:val="00A841F1"/>
    <w:rsid w:val="00A868A1"/>
    <w:rsid w:val="00A87813"/>
    <w:rsid w:val="00A93BAA"/>
    <w:rsid w:val="00A94009"/>
    <w:rsid w:val="00AA32F5"/>
    <w:rsid w:val="00AB21F2"/>
    <w:rsid w:val="00AC0799"/>
    <w:rsid w:val="00AC4550"/>
    <w:rsid w:val="00AC6395"/>
    <w:rsid w:val="00AD0A12"/>
    <w:rsid w:val="00AD2F3D"/>
    <w:rsid w:val="00AD3081"/>
    <w:rsid w:val="00AD3D61"/>
    <w:rsid w:val="00AD5332"/>
    <w:rsid w:val="00AE514A"/>
    <w:rsid w:val="00AF2D66"/>
    <w:rsid w:val="00AF4206"/>
    <w:rsid w:val="00AF58B0"/>
    <w:rsid w:val="00B004D4"/>
    <w:rsid w:val="00B012FA"/>
    <w:rsid w:val="00B0332E"/>
    <w:rsid w:val="00B054E3"/>
    <w:rsid w:val="00B07536"/>
    <w:rsid w:val="00B11620"/>
    <w:rsid w:val="00B12792"/>
    <w:rsid w:val="00B13D10"/>
    <w:rsid w:val="00B169BD"/>
    <w:rsid w:val="00B277E0"/>
    <w:rsid w:val="00B278B3"/>
    <w:rsid w:val="00B3062B"/>
    <w:rsid w:val="00B30BC1"/>
    <w:rsid w:val="00B36358"/>
    <w:rsid w:val="00B44723"/>
    <w:rsid w:val="00B47FC5"/>
    <w:rsid w:val="00B512BF"/>
    <w:rsid w:val="00B53065"/>
    <w:rsid w:val="00B54748"/>
    <w:rsid w:val="00B622C1"/>
    <w:rsid w:val="00B64837"/>
    <w:rsid w:val="00B72A79"/>
    <w:rsid w:val="00B73EB3"/>
    <w:rsid w:val="00B746A0"/>
    <w:rsid w:val="00B77480"/>
    <w:rsid w:val="00B802F7"/>
    <w:rsid w:val="00B92C88"/>
    <w:rsid w:val="00B9610F"/>
    <w:rsid w:val="00BA0AD0"/>
    <w:rsid w:val="00BB1DB3"/>
    <w:rsid w:val="00BB41A1"/>
    <w:rsid w:val="00BC209C"/>
    <w:rsid w:val="00BC45AD"/>
    <w:rsid w:val="00BD0E8B"/>
    <w:rsid w:val="00BD19FA"/>
    <w:rsid w:val="00BD2FE5"/>
    <w:rsid w:val="00BD4369"/>
    <w:rsid w:val="00BE0919"/>
    <w:rsid w:val="00BE2B5B"/>
    <w:rsid w:val="00BE46EC"/>
    <w:rsid w:val="00BF1C27"/>
    <w:rsid w:val="00BF455C"/>
    <w:rsid w:val="00C011EC"/>
    <w:rsid w:val="00C020D6"/>
    <w:rsid w:val="00C1102F"/>
    <w:rsid w:val="00C1241E"/>
    <w:rsid w:val="00C12985"/>
    <w:rsid w:val="00C16B05"/>
    <w:rsid w:val="00C20EA1"/>
    <w:rsid w:val="00C27E30"/>
    <w:rsid w:val="00C4043E"/>
    <w:rsid w:val="00C42533"/>
    <w:rsid w:val="00C50FE0"/>
    <w:rsid w:val="00C514CE"/>
    <w:rsid w:val="00C54F18"/>
    <w:rsid w:val="00C5736D"/>
    <w:rsid w:val="00C60F72"/>
    <w:rsid w:val="00C63952"/>
    <w:rsid w:val="00C65854"/>
    <w:rsid w:val="00C674A5"/>
    <w:rsid w:val="00C738FB"/>
    <w:rsid w:val="00C803E4"/>
    <w:rsid w:val="00C85001"/>
    <w:rsid w:val="00C850E9"/>
    <w:rsid w:val="00C855E3"/>
    <w:rsid w:val="00C8773C"/>
    <w:rsid w:val="00C90275"/>
    <w:rsid w:val="00CA11BF"/>
    <w:rsid w:val="00CA126F"/>
    <w:rsid w:val="00CA4265"/>
    <w:rsid w:val="00CA743E"/>
    <w:rsid w:val="00CB0CF5"/>
    <w:rsid w:val="00CB19D2"/>
    <w:rsid w:val="00CB2354"/>
    <w:rsid w:val="00CB3C31"/>
    <w:rsid w:val="00CB49F5"/>
    <w:rsid w:val="00CB4D47"/>
    <w:rsid w:val="00CC3DA3"/>
    <w:rsid w:val="00CC424A"/>
    <w:rsid w:val="00CC58E5"/>
    <w:rsid w:val="00CD0054"/>
    <w:rsid w:val="00CD3D99"/>
    <w:rsid w:val="00CD4C93"/>
    <w:rsid w:val="00CD4EEB"/>
    <w:rsid w:val="00CD5ABB"/>
    <w:rsid w:val="00CD67A6"/>
    <w:rsid w:val="00CE0A60"/>
    <w:rsid w:val="00CE0E7A"/>
    <w:rsid w:val="00CE2328"/>
    <w:rsid w:val="00CE2F2E"/>
    <w:rsid w:val="00CE4F77"/>
    <w:rsid w:val="00CE6233"/>
    <w:rsid w:val="00CF2F9A"/>
    <w:rsid w:val="00D01D60"/>
    <w:rsid w:val="00D0326F"/>
    <w:rsid w:val="00D0621A"/>
    <w:rsid w:val="00D07F26"/>
    <w:rsid w:val="00D11F63"/>
    <w:rsid w:val="00D13B11"/>
    <w:rsid w:val="00D157E7"/>
    <w:rsid w:val="00D2016A"/>
    <w:rsid w:val="00D2023C"/>
    <w:rsid w:val="00D234F3"/>
    <w:rsid w:val="00D35B39"/>
    <w:rsid w:val="00D409E4"/>
    <w:rsid w:val="00D43560"/>
    <w:rsid w:val="00D440DB"/>
    <w:rsid w:val="00D46530"/>
    <w:rsid w:val="00D512CB"/>
    <w:rsid w:val="00D52359"/>
    <w:rsid w:val="00D53E44"/>
    <w:rsid w:val="00D60268"/>
    <w:rsid w:val="00D62133"/>
    <w:rsid w:val="00D709C2"/>
    <w:rsid w:val="00D71D8B"/>
    <w:rsid w:val="00D71EDC"/>
    <w:rsid w:val="00D803D4"/>
    <w:rsid w:val="00D8097C"/>
    <w:rsid w:val="00D82D59"/>
    <w:rsid w:val="00D8371C"/>
    <w:rsid w:val="00D90123"/>
    <w:rsid w:val="00D92AB0"/>
    <w:rsid w:val="00D940B7"/>
    <w:rsid w:val="00D975AD"/>
    <w:rsid w:val="00DA1A33"/>
    <w:rsid w:val="00DA1EEF"/>
    <w:rsid w:val="00DA3E92"/>
    <w:rsid w:val="00DB3D83"/>
    <w:rsid w:val="00DB5C0A"/>
    <w:rsid w:val="00DB6185"/>
    <w:rsid w:val="00DC2745"/>
    <w:rsid w:val="00DC32D1"/>
    <w:rsid w:val="00DC46AA"/>
    <w:rsid w:val="00DD27EC"/>
    <w:rsid w:val="00DD3B86"/>
    <w:rsid w:val="00DD3D4A"/>
    <w:rsid w:val="00DD7691"/>
    <w:rsid w:val="00DE0A5B"/>
    <w:rsid w:val="00DE0AD6"/>
    <w:rsid w:val="00DE0EAC"/>
    <w:rsid w:val="00DE1D8E"/>
    <w:rsid w:val="00DE1E33"/>
    <w:rsid w:val="00DE4ACC"/>
    <w:rsid w:val="00DE4D39"/>
    <w:rsid w:val="00DE4F96"/>
    <w:rsid w:val="00DE7A9C"/>
    <w:rsid w:val="00DF3B4A"/>
    <w:rsid w:val="00DF3FDD"/>
    <w:rsid w:val="00DF7632"/>
    <w:rsid w:val="00E005FC"/>
    <w:rsid w:val="00E049EC"/>
    <w:rsid w:val="00E04D9B"/>
    <w:rsid w:val="00E05747"/>
    <w:rsid w:val="00E10FD4"/>
    <w:rsid w:val="00E11647"/>
    <w:rsid w:val="00E12AED"/>
    <w:rsid w:val="00E173E3"/>
    <w:rsid w:val="00E20D99"/>
    <w:rsid w:val="00E21206"/>
    <w:rsid w:val="00E24578"/>
    <w:rsid w:val="00E24579"/>
    <w:rsid w:val="00E30661"/>
    <w:rsid w:val="00E35148"/>
    <w:rsid w:val="00E37886"/>
    <w:rsid w:val="00E417DA"/>
    <w:rsid w:val="00E44692"/>
    <w:rsid w:val="00E47705"/>
    <w:rsid w:val="00E50791"/>
    <w:rsid w:val="00E62D14"/>
    <w:rsid w:val="00E63D7C"/>
    <w:rsid w:val="00E65DA7"/>
    <w:rsid w:val="00E71284"/>
    <w:rsid w:val="00E71D71"/>
    <w:rsid w:val="00E72194"/>
    <w:rsid w:val="00E72EE9"/>
    <w:rsid w:val="00E73538"/>
    <w:rsid w:val="00E76FCA"/>
    <w:rsid w:val="00E809E4"/>
    <w:rsid w:val="00E81D2F"/>
    <w:rsid w:val="00E83864"/>
    <w:rsid w:val="00E8552B"/>
    <w:rsid w:val="00E86611"/>
    <w:rsid w:val="00E87229"/>
    <w:rsid w:val="00E959F1"/>
    <w:rsid w:val="00EB55A9"/>
    <w:rsid w:val="00EB5A44"/>
    <w:rsid w:val="00EB60B2"/>
    <w:rsid w:val="00EB68A1"/>
    <w:rsid w:val="00EB779A"/>
    <w:rsid w:val="00EC33F4"/>
    <w:rsid w:val="00EC5EFA"/>
    <w:rsid w:val="00EC5EFD"/>
    <w:rsid w:val="00EC6199"/>
    <w:rsid w:val="00EC7E96"/>
    <w:rsid w:val="00EE0F95"/>
    <w:rsid w:val="00EE6124"/>
    <w:rsid w:val="00EF0075"/>
    <w:rsid w:val="00EF1B13"/>
    <w:rsid w:val="00EF69A2"/>
    <w:rsid w:val="00EF6E02"/>
    <w:rsid w:val="00F02356"/>
    <w:rsid w:val="00F04A08"/>
    <w:rsid w:val="00F06C8C"/>
    <w:rsid w:val="00F11964"/>
    <w:rsid w:val="00F120CD"/>
    <w:rsid w:val="00F1223A"/>
    <w:rsid w:val="00F16597"/>
    <w:rsid w:val="00F16D1C"/>
    <w:rsid w:val="00F17A37"/>
    <w:rsid w:val="00F20264"/>
    <w:rsid w:val="00F22DA0"/>
    <w:rsid w:val="00F23D01"/>
    <w:rsid w:val="00F31E76"/>
    <w:rsid w:val="00F32590"/>
    <w:rsid w:val="00F33361"/>
    <w:rsid w:val="00F42635"/>
    <w:rsid w:val="00F45D90"/>
    <w:rsid w:val="00F46B55"/>
    <w:rsid w:val="00F5364E"/>
    <w:rsid w:val="00F5411C"/>
    <w:rsid w:val="00F543C0"/>
    <w:rsid w:val="00F57BFC"/>
    <w:rsid w:val="00F60291"/>
    <w:rsid w:val="00F61C24"/>
    <w:rsid w:val="00F713A5"/>
    <w:rsid w:val="00F743FB"/>
    <w:rsid w:val="00F80439"/>
    <w:rsid w:val="00F85A33"/>
    <w:rsid w:val="00F85CE5"/>
    <w:rsid w:val="00F86626"/>
    <w:rsid w:val="00F96D05"/>
    <w:rsid w:val="00FA021E"/>
    <w:rsid w:val="00FA2AB0"/>
    <w:rsid w:val="00FA376E"/>
    <w:rsid w:val="00FA3D40"/>
    <w:rsid w:val="00FB1F7B"/>
    <w:rsid w:val="00FC0B12"/>
    <w:rsid w:val="00FC1237"/>
    <w:rsid w:val="00FC605A"/>
    <w:rsid w:val="00FD0009"/>
    <w:rsid w:val="00FD0198"/>
    <w:rsid w:val="00FD2393"/>
    <w:rsid w:val="00FD4C36"/>
    <w:rsid w:val="00FD6EA8"/>
    <w:rsid w:val="00FE4E39"/>
    <w:rsid w:val="00FE5BEC"/>
    <w:rsid w:val="00FE670F"/>
    <w:rsid w:val="00FE7D94"/>
    <w:rsid w:val="00FE7E4A"/>
    <w:rsid w:val="01015ECC"/>
    <w:rsid w:val="01172159"/>
    <w:rsid w:val="01195A99"/>
    <w:rsid w:val="014B7B4E"/>
    <w:rsid w:val="01586FAC"/>
    <w:rsid w:val="01593E98"/>
    <w:rsid w:val="01714809"/>
    <w:rsid w:val="01902D1C"/>
    <w:rsid w:val="0191079E"/>
    <w:rsid w:val="01BF35CA"/>
    <w:rsid w:val="01C77DCE"/>
    <w:rsid w:val="01CC5EE4"/>
    <w:rsid w:val="01D351D9"/>
    <w:rsid w:val="01DB7E91"/>
    <w:rsid w:val="01E50228"/>
    <w:rsid w:val="01F97128"/>
    <w:rsid w:val="020E3E06"/>
    <w:rsid w:val="02101434"/>
    <w:rsid w:val="022F73A2"/>
    <w:rsid w:val="023D413A"/>
    <w:rsid w:val="0246284B"/>
    <w:rsid w:val="02494095"/>
    <w:rsid w:val="029B42C2"/>
    <w:rsid w:val="02BB434E"/>
    <w:rsid w:val="02CE3596"/>
    <w:rsid w:val="02E66FBD"/>
    <w:rsid w:val="02F079B0"/>
    <w:rsid w:val="03001C79"/>
    <w:rsid w:val="033602E7"/>
    <w:rsid w:val="033B65DB"/>
    <w:rsid w:val="0345496C"/>
    <w:rsid w:val="034766CD"/>
    <w:rsid w:val="035A6E90"/>
    <w:rsid w:val="035F3318"/>
    <w:rsid w:val="036441A8"/>
    <w:rsid w:val="03656F23"/>
    <w:rsid w:val="037F638F"/>
    <w:rsid w:val="038F16CF"/>
    <w:rsid w:val="03A57C74"/>
    <w:rsid w:val="03C30C20"/>
    <w:rsid w:val="03F7212C"/>
    <w:rsid w:val="043232F0"/>
    <w:rsid w:val="04351B1E"/>
    <w:rsid w:val="04375579"/>
    <w:rsid w:val="04483295"/>
    <w:rsid w:val="044B6AB1"/>
    <w:rsid w:val="04581F3F"/>
    <w:rsid w:val="04607712"/>
    <w:rsid w:val="046163BD"/>
    <w:rsid w:val="046724C5"/>
    <w:rsid w:val="049A781C"/>
    <w:rsid w:val="04BC79D1"/>
    <w:rsid w:val="04C47BE4"/>
    <w:rsid w:val="04F311AF"/>
    <w:rsid w:val="050059D5"/>
    <w:rsid w:val="050C42D8"/>
    <w:rsid w:val="0523067A"/>
    <w:rsid w:val="052E6A0B"/>
    <w:rsid w:val="05384ED8"/>
    <w:rsid w:val="053A3B22"/>
    <w:rsid w:val="0546284A"/>
    <w:rsid w:val="054D72C0"/>
    <w:rsid w:val="054F6C10"/>
    <w:rsid w:val="05742A02"/>
    <w:rsid w:val="05831998"/>
    <w:rsid w:val="05832D9D"/>
    <w:rsid w:val="0588271A"/>
    <w:rsid w:val="05A221EF"/>
    <w:rsid w:val="05A45750"/>
    <w:rsid w:val="05A531D1"/>
    <w:rsid w:val="05A92FC0"/>
    <w:rsid w:val="05AB7BBE"/>
    <w:rsid w:val="05B24A66"/>
    <w:rsid w:val="05C03FCA"/>
    <w:rsid w:val="05C228EF"/>
    <w:rsid w:val="05D83A4B"/>
    <w:rsid w:val="05F257ED"/>
    <w:rsid w:val="05F44DDB"/>
    <w:rsid w:val="061E7084"/>
    <w:rsid w:val="062D0413"/>
    <w:rsid w:val="06451B85"/>
    <w:rsid w:val="065D360C"/>
    <w:rsid w:val="065D67A1"/>
    <w:rsid w:val="068B6787"/>
    <w:rsid w:val="06975FDD"/>
    <w:rsid w:val="069E11EB"/>
    <w:rsid w:val="06A64813"/>
    <w:rsid w:val="07047ECE"/>
    <w:rsid w:val="0709089A"/>
    <w:rsid w:val="07110D58"/>
    <w:rsid w:val="07153E89"/>
    <w:rsid w:val="07177C01"/>
    <w:rsid w:val="071D3CB8"/>
    <w:rsid w:val="072374A9"/>
    <w:rsid w:val="07280DF3"/>
    <w:rsid w:val="072B0A4F"/>
    <w:rsid w:val="073664FD"/>
    <w:rsid w:val="075E7EE4"/>
    <w:rsid w:val="075F469D"/>
    <w:rsid w:val="076653B1"/>
    <w:rsid w:val="0767040C"/>
    <w:rsid w:val="076766B5"/>
    <w:rsid w:val="07786950"/>
    <w:rsid w:val="07836EDF"/>
    <w:rsid w:val="078C1D6D"/>
    <w:rsid w:val="079E2FAF"/>
    <w:rsid w:val="079F2C14"/>
    <w:rsid w:val="07A15085"/>
    <w:rsid w:val="07B00DB5"/>
    <w:rsid w:val="07C129BB"/>
    <w:rsid w:val="07E92107"/>
    <w:rsid w:val="07F13FAE"/>
    <w:rsid w:val="07FE462A"/>
    <w:rsid w:val="080C528C"/>
    <w:rsid w:val="08180A58"/>
    <w:rsid w:val="08207B39"/>
    <w:rsid w:val="08385709"/>
    <w:rsid w:val="083F6944"/>
    <w:rsid w:val="084126B6"/>
    <w:rsid w:val="08420AFA"/>
    <w:rsid w:val="08464A1F"/>
    <w:rsid w:val="084F6F27"/>
    <w:rsid w:val="085262B3"/>
    <w:rsid w:val="08612F7E"/>
    <w:rsid w:val="087E040B"/>
    <w:rsid w:val="088F3C8B"/>
    <w:rsid w:val="08B253D3"/>
    <w:rsid w:val="08B56357"/>
    <w:rsid w:val="08C416C3"/>
    <w:rsid w:val="08CF1E16"/>
    <w:rsid w:val="08D315E7"/>
    <w:rsid w:val="0901563F"/>
    <w:rsid w:val="090D7076"/>
    <w:rsid w:val="091A3AFD"/>
    <w:rsid w:val="09460C9F"/>
    <w:rsid w:val="09710090"/>
    <w:rsid w:val="09780AE4"/>
    <w:rsid w:val="098269A5"/>
    <w:rsid w:val="09AB2883"/>
    <w:rsid w:val="09B2443A"/>
    <w:rsid w:val="09C3197A"/>
    <w:rsid w:val="09CA5EA0"/>
    <w:rsid w:val="09CD6E24"/>
    <w:rsid w:val="09CE48A6"/>
    <w:rsid w:val="09D53326"/>
    <w:rsid w:val="09DB6AD2"/>
    <w:rsid w:val="09DD70BF"/>
    <w:rsid w:val="09E57ED6"/>
    <w:rsid w:val="09E8771F"/>
    <w:rsid w:val="09F21186"/>
    <w:rsid w:val="09F41450"/>
    <w:rsid w:val="09F43460"/>
    <w:rsid w:val="0A133D15"/>
    <w:rsid w:val="0A295EB9"/>
    <w:rsid w:val="0A2E2341"/>
    <w:rsid w:val="0A3539B0"/>
    <w:rsid w:val="0A4444E4"/>
    <w:rsid w:val="0A9B4EF3"/>
    <w:rsid w:val="0AA51080"/>
    <w:rsid w:val="0AAA48E8"/>
    <w:rsid w:val="0AC32834"/>
    <w:rsid w:val="0AC42527"/>
    <w:rsid w:val="0AD46352"/>
    <w:rsid w:val="0AE26690"/>
    <w:rsid w:val="0AED4CFD"/>
    <w:rsid w:val="0AF92D0E"/>
    <w:rsid w:val="0AFE2A19"/>
    <w:rsid w:val="0B322488"/>
    <w:rsid w:val="0B3B4F9C"/>
    <w:rsid w:val="0B3C11A9"/>
    <w:rsid w:val="0B410F04"/>
    <w:rsid w:val="0B426986"/>
    <w:rsid w:val="0B576D1B"/>
    <w:rsid w:val="0B6A0129"/>
    <w:rsid w:val="0B7064AD"/>
    <w:rsid w:val="0B7B1FE3"/>
    <w:rsid w:val="0B7E67EB"/>
    <w:rsid w:val="0B832C72"/>
    <w:rsid w:val="0B8C227D"/>
    <w:rsid w:val="0B8C4990"/>
    <w:rsid w:val="0B9F6417"/>
    <w:rsid w:val="0BC13363"/>
    <w:rsid w:val="0BCF5F84"/>
    <w:rsid w:val="0BD04822"/>
    <w:rsid w:val="0BD30473"/>
    <w:rsid w:val="0BDA3681"/>
    <w:rsid w:val="0BDE6348"/>
    <w:rsid w:val="0C005ABF"/>
    <w:rsid w:val="0C117696"/>
    <w:rsid w:val="0C414A08"/>
    <w:rsid w:val="0C4E06F1"/>
    <w:rsid w:val="0C585E1B"/>
    <w:rsid w:val="0C5F1098"/>
    <w:rsid w:val="0C7D42D8"/>
    <w:rsid w:val="0C803E0F"/>
    <w:rsid w:val="0C82259C"/>
    <w:rsid w:val="0C857C6D"/>
    <w:rsid w:val="0CB71D6A"/>
    <w:rsid w:val="0CE62711"/>
    <w:rsid w:val="0CFE46DD"/>
    <w:rsid w:val="0D463A32"/>
    <w:rsid w:val="0D640813"/>
    <w:rsid w:val="0D6D61B7"/>
    <w:rsid w:val="0D903C4C"/>
    <w:rsid w:val="0D9074CF"/>
    <w:rsid w:val="0DA859CB"/>
    <w:rsid w:val="0DC15AA0"/>
    <w:rsid w:val="0DC6494B"/>
    <w:rsid w:val="0DCD3AB1"/>
    <w:rsid w:val="0DDE4FF7"/>
    <w:rsid w:val="0DE314D8"/>
    <w:rsid w:val="0DEA0E63"/>
    <w:rsid w:val="0DF14750"/>
    <w:rsid w:val="0E195B74"/>
    <w:rsid w:val="0E4427F6"/>
    <w:rsid w:val="0E610D30"/>
    <w:rsid w:val="0E622648"/>
    <w:rsid w:val="0E6935CA"/>
    <w:rsid w:val="0E814859"/>
    <w:rsid w:val="0E8C4A31"/>
    <w:rsid w:val="0EA63276"/>
    <w:rsid w:val="0EC30B46"/>
    <w:rsid w:val="0EEA79A9"/>
    <w:rsid w:val="0F0912BA"/>
    <w:rsid w:val="0F0F6F17"/>
    <w:rsid w:val="0F192B9A"/>
    <w:rsid w:val="0F32467D"/>
    <w:rsid w:val="0F3D2A0E"/>
    <w:rsid w:val="0F454596"/>
    <w:rsid w:val="0F48115D"/>
    <w:rsid w:val="0F6872D6"/>
    <w:rsid w:val="0F8B06EE"/>
    <w:rsid w:val="0F916077"/>
    <w:rsid w:val="0FB71F81"/>
    <w:rsid w:val="0FCB1378"/>
    <w:rsid w:val="0FE36A1F"/>
    <w:rsid w:val="0FE923CE"/>
    <w:rsid w:val="0FEA520A"/>
    <w:rsid w:val="0FF22614"/>
    <w:rsid w:val="10013A51"/>
    <w:rsid w:val="100E1475"/>
    <w:rsid w:val="101728F4"/>
    <w:rsid w:val="10196EF9"/>
    <w:rsid w:val="101F1B29"/>
    <w:rsid w:val="10285E8F"/>
    <w:rsid w:val="102B6E13"/>
    <w:rsid w:val="103551A4"/>
    <w:rsid w:val="104E5D16"/>
    <w:rsid w:val="107510DD"/>
    <w:rsid w:val="10900E79"/>
    <w:rsid w:val="10B36A6E"/>
    <w:rsid w:val="10C138F3"/>
    <w:rsid w:val="10C95A18"/>
    <w:rsid w:val="10CF50A9"/>
    <w:rsid w:val="10D17073"/>
    <w:rsid w:val="10E55D53"/>
    <w:rsid w:val="10EB5152"/>
    <w:rsid w:val="11000A34"/>
    <w:rsid w:val="11173B03"/>
    <w:rsid w:val="112848BD"/>
    <w:rsid w:val="1149506D"/>
    <w:rsid w:val="115455AE"/>
    <w:rsid w:val="116E6869"/>
    <w:rsid w:val="116F3C27"/>
    <w:rsid w:val="1179579B"/>
    <w:rsid w:val="11807745"/>
    <w:rsid w:val="11890DCD"/>
    <w:rsid w:val="118A5945"/>
    <w:rsid w:val="118C6962"/>
    <w:rsid w:val="11D04F45"/>
    <w:rsid w:val="11EC4876"/>
    <w:rsid w:val="11EE46E6"/>
    <w:rsid w:val="11F55C1A"/>
    <w:rsid w:val="120711AA"/>
    <w:rsid w:val="121F3E31"/>
    <w:rsid w:val="123C5E7B"/>
    <w:rsid w:val="123E0DFD"/>
    <w:rsid w:val="12430330"/>
    <w:rsid w:val="12761F5D"/>
    <w:rsid w:val="12866486"/>
    <w:rsid w:val="12A367ED"/>
    <w:rsid w:val="12AD1419"/>
    <w:rsid w:val="12B82CC5"/>
    <w:rsid w:val="12BF794B"/>
    <w:rsid w:val="12C048BA"/>
    <w:rsid w:val="12CA154D"/>
    <w:rsid w:val="12D04AD1"/>
    <w:rsid w:val="12E6250F"/>
    <w:rsid w:val="12E85A12"/>
    <w:rsid w:val="12F7602D"/>
    <w:rsid w:val="132F3C08"/>
    <w:rsid w:val="134428A9"/>
    <w:rsid w:val="134753CA"/>
    <w:rsid w:val="134B4BB4"/>
    <w:rsid w:val="13642DDD"/>
    <w:rsid w:val="137220F3"/>
    <w:rsid w:val="137311EF"/>
    <w:rsid w:val="13933E49"/>
    <w:rsid w:val="13A46379"/>
    <w:rsid w:val="13A91C4A"/>
    <w:rsid w:val="13B576E5"/>
    <w:rsid w:val="13C92B52"/>
    <w:rsid w:val="13F06245"/>
    <w:rsid w:val="13F25EC4"/>
    <w:rsid w:val="140D7D73"/>
    <w:rsid w:val="14172FEE"/>
    <w:rsid w:val="1427639E"/>
    <w:rsid w:val="144B713C"/>
    <w:rsid w:val="144D0B5D"/>
    <w:rsid w:val="14501720"/>
    <w:rsid w:val="14511761"/>
    <w:rsid w:val="14630DC1"/>
    <w:rsid w:val="147246C9"/>
    <w:rsid w:val="148E4E49"/>
    <w:rsid w:val="14962256"/>
    <w:rsid w:val="149E27E8"/>
    <w:rsid w:val="14A20267"/>
    <w:rsid w:val="14A35CE8"/>
    <w:rsid w:val="14AF5366"/>
    <w:rsid w:val="14B008C3"/>
    <w:rsid w:val="14BB338F"/>
    <w:rsid w:val="14CE2F0C"/>
    <w:rsid w:val="14CF38C9"/>
    <w:rsid w:val="14F2535D"/>
    <w:rsid w:val="14F62CE8"/>
    <w:rsid w:val="150434E4"/>
    <w:rsid w:val="152178CA"/>
    <w:rsid w:val="153D5EE7"/>
    <w:rsid w:val="154A16D5"/>
    <w:rsid w:val="154C2C7E"/>
    <w:rsid w:val="15516BAB"/>
    <w:rsid w:val="1555138F"/>
    <w:rsid w:val="157902CA"/>
    <w:rsid w:val="15861B5E"/>
    <w:rsid w:val="158F03B7"/>
    <w:rsid w:val="159F2CCA"/>
    <w:rsid w:val="15A84394"/>
    <w:rsid w:val="15D57B24"/>
    <w:rsid w:val="15DC4B37"/>
    <w:rsid w:val="15E05662"/>
    <w:rsid w:val="15FE0523"/>
    <w:rsid w:val="16176ECF"/>
    <w:rsid w:val="164F7029"/>
    <w:rsid w:val="165A3666"/>
    <w:rsid w:val="1661268B"/>
    <w:rsid w:val="167600AA"/>
    <w:rsid w:val="168266AE"/>
    <w:rsid w:val="16A40CB1"/>
    <w:rsid w:val="16B0708C"/>
    <w:rsid w:val="16B07D64"/>
    <w:rsid w:val="16C005E1"/>
    <w:rsid w:val="16D96F8D"/>
    <w:rsid w:val="16DA6555"/>
    <w:rsid w:val="16DC0BD1"/>
    <w:rsid w:val="16EB272A"/>
    <w:rsid w:val="16EE01EE"/>
    <w:rsid w:val="171232C4"/>
    <w:rsid w:val="17180C70"/>
    <w:rsid w:val="17473D3D"/>
    <w:rsid w:val="175A4F5C"/>
    <w:rsid w:val="175C3CE3"/>
    <w:rsid w:val="175D1BF6"/>
    <w:rsid w:val="176B2C78"/>
    <w:rsid w:val="17714B81"/>
    <w:rsid w:val="17741389"/>
    <w:rsid w:val="17776A8B"/>
    <w:rsid w:val="17802D7E"/>
    <w:rsid w:val="178412FF"/>
    <w:rsid w:val="178B572B"/>
    <w:rsid w:val="179523DF"/>
    <w:rsid w:val="179A43C1"/>
    <w:rsid w:val="17B20E6E"/>
    <w:rsid w:val="17B248DA"/>
    <w:rsid w:val="17B6418E"/>
    <w:rsid w:val="17C7300B"/>
    <w:rsid w:val="17D15EA0"/>
    <w:rsid w:val="17D56B4D"/>
    <w:rsid w:val="17DD3D91"/>
    <w:rsid w:val="17EB22CD"/>
    <w:rsid w:val="1807637A"/>
    <w:rsid w:val="180A2E6A"/>
    <w:rsid w:val="180E08C8"/>
    <w:rsid w:val="180F493D"/>
    <w:rsid w:val="18131D1F"/>
    <w:rsid w:val="18186614"/>
    <w:rsid w:val="181B1DAD"/>
    <w:rsid w:val="18267CA4"/>
    <w:rsid w:val="182E07B8"/>
    <w:rsid w:val="183521E7"/>
    <w:rsid w:val="18473EEE"/>
    <w:rsid w:val="184D106D"/>
    <w:rsid w:val="185D1307"/>
    <w:rsid w:val="187D753B"/>
    <w:rsid w:val="187F73B4"/>
    <w:rsid w:val="188A30D0"/>
    <w:rsid w:val="18907480"/>
    <w:rsid w:val="189A677F"/>
    <w:rsid w:val="18B15BA9"/>
    <w:rsid w:val="18B81B5F"/>
    <w:rsid w:val="18BD7EDC"/>
    <w:rsid w:val="18CE7651"/>
    <w:rsid w:val="18D347C9"/>
    <w:rsid w:val="18DA0ABF"/>
    <w:rsid w:val="18DA4154"/>
    <w:rsid w:val="18F70EA2"/>
    <w:rsid w:val="18F75C91"/>
    <w:rsid w:val="18FB4688"/>
    <w:rsid w:val="190A4CA3"/>
    <w:rsid w:val="192C71B3"/>
    <w:rsid w:val="19632D51"/>
    <w:rsid w:val="199C4212"/>
    <w:rsid w:val="19A10699"/>
    <w:rsid w:val="19A603A4"/>
    <w:rsid w:val="19D72D72"/>
    <w:rsid w:val="1A3A2E16"/>
    <w:rsid w:val="1A66715E"/>
    <w:rsid w:val="1A6C1067"/>
    <w:rsid w:val="1A7032F0"/>
    <w:rsid w:val="1A776CE1"/>
    <w:rsid w:val="1A8A3E9A"/>
    <w:rsid w:val="1A8B25B5"/>
    <w:rsid w:val="1A992E30"/>
    <w:rsid w:val="1AB93ACA"/>
    <w:rsid w:val="1AE16104"/>
    <w:rsid w:val="1AE6196C"/>
    <w:rsid w:val="1AEE25CF"/>
    <w:rsid w:val="1AEE58C7"/>
    <w:rsid w:val="1AF30046"/>
    <w:rsid w:val="1AF402FB"/>
    <w:rsid w:val="1AFA79D1"/>
    <w:rsid w:val="1B080EE5"/>
    <w:rsid w:val="1B1501FB"/>
    <w:rsid w:val="1B1612E2"/>
    <w:rsid w:val="1B1A7F06"/>
    <w:rsid w:val="1B244243"/>
    <w:rsid w:val="1B302E26"/>
    <w:rsid w:val="1B3E70B3"/>
    <w:rsid w:val="1B6A0F8A"/>
    <w:rsid w:val="1B81291B"/>
    <w:rsid w:val="1B826631"/>
    <w:rsid w:val="1B985DA7"/>
    <w:rsid w:val="1BA43ED6"/>
    <w:rsid w:val="1BAF61FB"/>
    <w:rsid w:val="1BDA1C9E"/>
    <w:rsid w:val="1BE426F7"/>
    <w:rsid w:val="1BEC025E"/>
    <w:rsid w:val="1C2516BD"/>
    <w:rsid w:val="1C2C33AF"/>
    <w:rsid w:val="1C314BFC"/>
    <w:rsid w:val="1C355E4B"/>
    <w:rsid w:val="1C7D42CA"/>
    <w:rsid w:val="1C986179"/>
    <w:rsid w:val="1CA22253"/>
    <w:rsid w:val="1CDB6D15"/>
    <w:rsid w:val="1CF31588"/>
    <w:rsid w:val="1D092DE7"/>
    <w:rsid w:val="1D211910"/>
    <w:rsid w:val="1D266FB6"/>
    <w:rsid w:val="1D2A0352"/>
    <w:rsid w:val="1D41732E"/>
    <w:rsid w:val="1D465018"/>
    <w:rsid w:val="1D582D34"/>
    <w:rsid w:val="1D6E4ED7"/>
    <w:rsid w:val="1D790876"/>
    <w:rsid w:val="1D7C6D34"/>
    <w:rsid w:val="1D9F56A6"/>
    <w:rsid w:val="1DB46794"/>
    <w:rsid w:val="1DC16EE0"/>
    <w:rsid w:val="1DDD2441"/>
    <w:rsid w:val="1DEA6A1F"/>
    <w:rsid w:val="1DEF47E8"/>
    <w:rsid w:val="1DF428D0"/>
    <w:rsid w:val="1DFA660A"/>
    <w:rsid w:val="1E0E6FDF"/>
    <w:rsid w:val="1E20699A"/>
    <w:rsid w:val="1E3A7AA3"/>
    <w:rsid w:val="1E40742E"/>
    <w:rsid w:val="1E5F2261"/>
    <w:rsid w:val="1E7D7293"/>
    <w:rsid w:val="1E8334E6"/>
    <w:rsid w:val="1EDB6AFD"/>
    <w:rsid w:val="1EDC454C"/>
    <w:rsid w:val="1EE559BD"/>
    <w:rsid w:val="1EEE61C6"/>
    <w:rsid w:val="1EF15053"/>
    <w:rsid w:val="1F11621D"/>
    <w:rsid w:val="1F1C66B6"/>
    <w:rsid w:val="1F3A2287"/>
    <w:rsid w:val="1F4E5D32"/>
    <w:rsid w:val="1F691F02"/>
    <w:rsid w:val="1F761A29"/>
    <w:rsid w:val="1F7767BD"/>
    <w:rsid w:val="1F8345C2"/>
    <w:rsid w:val="1FA33D7E"/>
    <w:rsid w:val="1FA37E2C"/>
    <w:rsid w:val="1FB42B93"/>
    <w:rsid w:val="1FB83797"/>
    <w:rsid w:val="1FD02D9A"/>
    <w:rsid w:val="1FD7009C"/>
    <w:rsid w:val="1FFC646D"/>
    <w:rsid w:val="20030393"/>
    <w:rsid w:val="20072F60"/>
    <w:rsid w:val="200F746D"/>
    <w:rsid w:val="20112FE8"/>
    <w:rsid w:val="202231C7"/>
    <w:rsid w:val="203A62EF"/>
    <w:rsid w:val="2058589F"/>
    <w:rsid w:val="20653161"/>
    <w:rsid w:val="20764E4F"/>
    <w:rsid w:val="20770D67"/>
    <w:rsid w:val="208C08C0"/>
    <w:rsid w:val="208D7F0D"/>
    <w:rsid w:val="20D163E7"/>
    <w:rsid w:val="20DB25F5"/>
    <w:rsid w:val="20E11998"/>
    <w:rsid w:val="20E961E9"/>
    <w:rsid w:val="20EB2F82"/>
    <w:rsid w:val="20ED4838"/>
    <w:rsid w:val="21190692"/>
    <w:rsid w:val="211C305E"/>
    <w:rsid w:val="213639EF"/>
    <w:rsid w:val="21426D6D"/>
    <w:rsid w:val="21472FA9"/>
    <w:rsid w:val="215B74AE"/>
    <w:rsid w:val="215D18CA"/>
    <w:rsid w:val="216254B6"/>
    <w:rsid w:val="21641254"/>
    <w:rsid w:val="21717AB6"/>
    <w:rsid w:val="21977176"/>
    <w:rsid w:val="21AE4421"/>
    <w:rsid w:val="21B06830"/>
    <w:rsid w:val="21BB54E6"/>
    <w:rsid w:val="21BB7AEA"/>
    <w:rsid w:val="21D629D5"/>
    <w:rsid w:val="21FD39D1"/>
    <w:rsid w:val="21FE4FAF"/>
    <w:rsid w:val="220345DE"/>
    <w:rsid w:val="22046BDF"/>
    <w:rsid w:val="224E6C54"/>
    <w:rsid w:val="22754915"/>
    <w:rsid w:val="2277369B"/>
    <w:rsid w:val="22813D29"/>
    <w:rsid w:val="228C7DBD"/>
    <w:rsid w:val="229F0435"/>
    <w:rsid w:val="22AA156C"/>
    <w:rsid w:val="22AC4A6F"/>
    <w:rsid w:val="22AD72BA"/>
    <w:rsid w:val="22B660C8"/>
    <w:rsid w:val="22BD6C9D"/>
    <w:rsid w:val="22C42FE9"/>
    <w:rsid w:val="22DA593E"/>
    <w:rsid w:val="22F07AE2"/>
    <w:rsid w:val="22F95FB5"/>
    <w:rsid w:val="22FA25EF"/>
    <w:rsid w:val="230F502C"/>
    <w:rsid w:val="2311693D"/>
    <w:rsid w:val="23144B9D"/>
    <w:rsid w:val="23322420"/>
    <w:rsid w:val="235C26D7"/>
    <w:rsid w:val="236C5D86"/>
    <w:rsid w:val="236D16F9"/>
    <w:rsid w:val="237A4A44"/>
    <w:rsid w:val="238002C8"/>
    <w:rsid w:val="23861982"/>
    <w:rsid w:val="238E2E63"/>
    <w:rsid w:val="23AA508F"/>
    <w:rsid w:val="23B430A3"/>
    <w:rsid w:val="23C308DC"/>
    <w:rsid w:val="23C81D43"/>
    <w:rsid w:val="23E4182C"/>
    <w:rsid w:val="240366A5"/>
    <w:rsid w:val="240451ED"/>
    <w:rsid w:val="24074DC2"/>
    <w:rsid w:val="240927AD"/>
    <w:rsid w:val="2420425A"/>
    <w:rsid w:val="24232399"/>
    <w:rsid w:val="243702D4"/>
    <w:rsid w:val="243954FA"/>
    <w:rsid w:val="24585DAF"/>
    <w:rsid w:val="2460533C"/>
    <w:rsid w:val="246B4DD0"/>
    <w:rsid w:val="24753161"/>
    <w:rsid w:val="248B0C75"/>
    <w:rsid w:val="249F1A1F"/>
    <w:rsid w:val="24A30A99"/>
    <w:rsid w:val="24B2529A"/>
    <w:rsid w:val="24BD3555"/>
    <w:rsid w:val="24C5104D"/>
    <w:rsid w:val="24CD5D6E"/>
    <w:rsid w:val="24D17FF7"/>
    <w:rsid w:val="24D23424"/>
    <w:rsid w:val="24D6667D"/>
    <w:rsid w:val="24E01590"/>
    <w:rsid w:val="24F90DA9"/>
    <w:rsid w:val="24FF5903"/>
    <w:rsid w:val="25267701"/>
    <w:rsid w:val="252F507E"/>
    <w:rsid w:val="2537799C"/>
    <w:rsid w:val="253B75C0"/>
    <w:rsid w:val="25464FCC"/>
    <w:rsid w:val="254A2C08"/>
    <w:rsid w:val="25502BD0"/>
    <w:rsid w:val="25525FC7"/>
    <w:rsid w:val="255B46D8"/>
    <w:rsid w:val="255B4D05"/>
    <w:rsid w:val="25824C52"/>
    <w:rsid w:val="2584600A"/>
    <w:rsid w:val="25886712"/>
    <w:rsid w:val="25AD0C5F"/>
    <w:rsid w:val="25C32839"/>
    <w:rsid w:val="25CB28DB"/>
    <w:rsid w:val="25D64022"/>
    <w:rsid w:val="25DC0129"/>
    <w:rsid w:val="25DE142E"/>
    <w:rsid w:val="25E40DB9"/>
    <w:rsid w:val="25F95EEC"/>
    <w:rsid w:val="260470EF"/>
    <w:rsid w:val="26105061"/>
    <w:rsid w:val="261B6D15"/>
    <w:rsid w:val="26207919"/>
    <w:rsid w:val="2621539B"/>
    <w:rsid w:val="26290D22"/>
    <w:rsid w:val="262C35EF"/>
    <w:rsid w:val="26330B38"/>
    <w:rsid w:val="26551BE3"/>
    <w:rsid w:val="26CC10B7"/>
    <w:rsid w:val="26D71646"/>
    <w:rsid w:val="26E4095C"/>
    <w:rsid w:val="26E90A31"/>
    <w:rsid w:val="26F740F9"/>
    <w:rsid w:val="271565FB"/>
    <w:rsid w:val="27385CBB"/>
    <w:rsid w:val="274D290A"/>
    <w:rsid w:val="274D46B7"/>
    <w:rsid w:val="27592F17"/>
    <w:rsid w:val="27862302"/>
    <w:rsid w:val="279D398E"/>
    <w:rsid w:val="27B9274C"/>
    <w:rsid w:val="27D86C6A"/>
    <w:rsid w:val="27EF5D55"/>
    <w:rsid w:val="280777BA"/>
    <w:rsid w:val="28113DC8"/>
    <w:rsid w:val="28246458"/>
    <w:rsid w:val="28497097"/>
    <w:rsid w:val="285407F5"/>
    <w:rsid w:val="285C14C0"/>
    <w:rsid w:val="286D29E1"/>
    <w:rsid w:val="287F3F80"/>
    <w:rsid w:val="289E20A9"/>
    <w:rsid w:val="28C049EA"/>
    <w:rsid w:val="28CA60C2"/>
    <w:rsid w:val="28D220AC"/>
    <w:rsid w:val="28D82090"/>
    <w:rsid w:val="28DB3015"/>
    <w:rsid w:val="28EC6B33"/>
    <w:rsid w:val="28FD484F"/>
    <w:rsid w:val="290A6070"/>
    <w:rsid w:val="29120F71"/>
    <w:rsid w:val="292343A5"/>
    <w:rsid w:val="29386CDF"/>
    <w:rsid w:val="29452A44"/>
    <w:rsid w:val="29577B12"/>
    <w:rsid w:val="295C19C1"/>
    <w:rsid w:val="295E2F75"/>
    <w:rsid w:val="29673C78"/>
    <w:rsid w:val="297445E7"/>
    <w:rsid w:val="299635F8"/>
    <w:rsid w:val="29A617E4"/>
    <w:rsid w:val="29A71155"/>
    <w:rsid w:val="29BA5978"/>
    <w:rsid w:val="29C92DE2"/>
    <w:rsid w:val="29C94933"/>
    <w:rsid w:val="29D051A7"/>
    <w:rsid w:val="29DA08EE"/>
    <w:rsid w:val="29DA2F38"/>
    <w:rsid w:val="29E22543"/>
    <w:rsid w:val="29EE79C8"/>
    <w:rsid w:val="2A19049E"/>
    <w:rsid w:val="2A477CE9"/>
    <w:rsid w:val="2A5A08AD"/>
    <w:rsid w:val="2A61691A"/>
    <w:rsid w:val="2A6772E1"/>
    <w:rsid w:val="2A736AC3"/>
    <w:rsid w:val="2A8128D3"/>
    <w:rsid w:val="2A970429"/>
    <w:rsid w:val="2A982071"/>
    <w:rsid w:val="2A9907E4"/>
    <w:rsid w:val="2A9B4409"/>
    <w:rsid w:val="2A9F7EB9"/>
    <w:rsid w:val="2AA53905"/>
    <w:rsid w:val="2AA96A88"/>
    <w:rsid w:val="2AB61621"/>
    <w:rsid w:val="2ACC37C5"/>
    <w:rsid w:val="2AD25A69"/>
    <w:rsid w:val="2AD518DA"/>
    <w:rsid w:val="2AD908DC"/>
    <w:rsid w:val="2ADF614E"/>
    <w:rsid w:val="2AE00615"/>
    <w:rsid w:val="2AEC6491"/>
    <w:rsid w:val="2AFA0E11"/>
    <w:rsid w:val="2B136138"/>
    <w:rsid w:val="2B207219"/>
    <w:rsid w:val="2B24677E"/>
    <w:rsid w:val="2B326508"/>
    <w:rsid w:val="2B3E27FF"/>
    <w:rsid w:val="2B5327A4"/>
    <w:rsid w:val="2B575539"/>
    <w:rsid w:val="2B7B6D85"/>
    <w:rsid w:val="2B7E1912"/>
    <w:rsid w:val="2B821FEF"/>
    <w:rsid w:val="2B9F3D07"/>
    <w:rsid w:val="2BA70CA4"/>
    <w:rsid w:val="2BB611C4"/>
    <w:rsid w:val="2BC55F5B"/>
    <w:rsid w:val="2BC7145E"/>
    <w:rsid w:val="2BCA6CEA"/>
    <w:rsid w:val="2BFF4E3C"/>
    <w:rsid w:val="2C144DE1"/>
    <w:rsid w:val="2C326450"/>
    <w:rsid w:val="2C3C2722"/>
    <w:rsid w:val="2C3F2C28"/>
    <w:rsid w:val="2C475230"/>
    <w:rsid w:val="2C701096"/>
    <w:rsid w:val="2C8F7CAB"/>
    <w:rsid w:val="2C993321"/>
    <w:rsid w:val="2C9F6F43"/>
    <w:rsid w:val="2CA64AB8"/>
    <w:rsid w:val="2CA952D4"/>
    <w:rsid w:val="2CAC29D6"/>
    <w:rsid w:val="2CC87B78"/>
    <w:rsid w:val="2CF20F4C"/>
    <w:rsid w:val="2CF30BCC"/>
    <w:rsid w:val="2CF471CC"/>
    <w:rsid w:val="2D0B5B34"/>
    <w:rsid w:val="2D190B64"/>
    <w:rsid w:val="2D1B430E"/>
    <w:rsid w:val="2D200796"/>
    <w:rsid w:val="2D2C202A"/>
    <w:rsid w:val="2D2F2FAF"/>
    <w:rsid w:val="2D4A091E"/>
    <w:rsid w:val="2D4A5287"/>
    <w:rsid w:val="2D71156A"/>
    <w:rsid w:val="2D733083"/>
    <w:rsid w:val="2D7D0B30"/>
    <w:rsid w:val="2D832A39"/>
    <w:rsid w:val="2D8C338A"/>
    <w:rsid w:val="2D964B2C"/>
    <w:rsid w:val="2D992639"/>
    <w:rsid w:val="2DA2675F"/>
    <w:rsid w:val="2DA428D7"/>
    <w:rsid w:val="2DAA06FA"/>
    <w:rsid w:val="2DAE0518"/>
    <w:rsid w:val="2DBE3B18"/>
    <w:rsid w:val="2DCA5054"/>
    <w:rsid w:val="2DD03441"/>
    <w:rsid w:val="2DDC0B49"/>
    <w:rsid w:val="2DE33D57"/>
    <w:rsid w:val="2DF950BB"/>
    <w:rsid w:val="2E157DAA"/>
    <w:rsid w:val="2E206AEC"/>
    <w:rsid w:val="2E262242"/>
    <w:rsid w:val="2E2E50D0"/>
    <w:rsid w:val="2E38726A"/>
    <w:rsid w:val="2E5A2D0E"/>
    <w:rsid w:val="2E5E5C1F"/>
    <w:rsid w:val="2E666F6E"/>
    <w:rsid w:val="2E7110F5"/>
    <w:rsid w:val="2E953036"/>
    <w:rsid w:val="2E9F1F0C"/>
    <w:rsid w:val="2EAB7F1D"/>
    <w:rsid w:val="2EB74A9D"/>
    <w:rsid w:val="2EC42EDA"/>
    <w:rsid w:val="2ECC1AD7"/>
    <w:rsid w:val="2ECE02F6"/>
    <w:rsid w:val="2EE62049"/>
    <w:rsid w:val="2EEB458A"/>
    <w:rsid w:val="2EF370CA"/>
    <w:rsid w:val="2EFA1877"/>
    <w:rsid w:val="2F196353"/>
    <w:rsid w:val="2F1B2612"/>
    <w:rsid w:val="2F265668"/>
    <w:rsid w:val="2F2C7572"/>
    <w:rsid w:val="2F3F4014"/>
    <w:rsid w:val="2F5E57C2"/>
    <w:rsid w:val="2F5F67B5"/>
    <w:rsid w:val="2F8462B2"/>
    <w:rsid w:val="2F860BD2"/>
    <w:rsid w:val="2F8C0890"/>
    <w:rsid w:val="2F907296"/>
    <w:rsid w:val="2FA5723B"/>
    <w:rsid w:val="2FAB0884"/>
    <w:rsid w:val="2FC82C73"/>
    <w:rsid w:val="2FC82F97"/>
    <w:rsid w:val="2FCB0A40"/>
    <w:rsid w:val="2FD8768A"/>
    <w:rsid w:val="2FDA6931"/>
    <w:rsid w:val="2FDE4E17"/>
    <w:rsid w:val="2FEC3129"/>
    <w:rsid w:val="30191779"/>
    <w:rsid w:val="30357A24"/>
    <w:rsid w:val="304E2D97"/>
    <w:rsid w:val="308267B1"/>
    <w:rsid w:val="30837B23"/>
    <w:rsid w:val="3087275D"/>
    <w:rsid w:val="30AA3266"/>
    <w:rsid w:val="30B571CF"/>
    <w:rsid w:val="30BD737C"/>
    <w:rsid w:val="30D90532"/>
    <w:rsid w:val="30DF243B"/>
    <w:rsid w:val="30E03740"/>
    <w:rsid w:val="31026F1C"/>
    <w:rsid w:val="313660E1"/>
    <w:rsid w:val="313844C5"/>
    <w:rsid w:val="313877CB"/>
    <w:rsid w:val="313D6E78"/>
    <w:rsid w:val="31603C8E"/>
    <w:rsid w:val="317503B0"/>
    <w:rsid w:val="3175154B"/>
    <w:rsid w:val="318409CB"/>
    <w:rsid w:val="318F7349"/>
    <w:rsid w:val="31930FE5"/>
    <w:rsid w:val="319950ED"/>
    <w:rsid w:val="319B3E73"/>
    <w:rsid w:val="31B35C97"/>
    <w:rsid w:val="31BF532C"/>
    <w:rsid w:val="31C66F92"/>
    <w:rsid w:val="31D45EAE"/>
    <w:rsid w:val="31DA7664"/>
    <w:rsid w:val="31EF4885"/>
    <w:rsid w:val="32113AB2"/>
    <w:rsid w:val="321D7867"/>
    <w:rsid w:val="322A49DC"/>
    <w:rsid w:val="322D0318"/>
    <w:rsid w:val="323D69AA"/>
    <w:rsid w:val="32403226"/>
    <w:rsid w:val="324C744F"/>
    <w:rsid w:val="32545457"/>
    <w:rsid w:val="32596D9E"/>
    <w:rsid w:val="325A3C70"/>
    <w:rsid w:val="32634A9C"/>
    <w:rsid w:val="32655554"/>
    <w:rsid w:val="326822C2"/>
    <w:rsid w:val="326C0551"/>
    <w:rsid w:val="327B34E1"/>
    <w:rsid w:val="32973601"/>
    <w:rsid w:val="32A77828"/>
    <w:rsid w:val="32AB0017"/>
    <w:rsid w:val="32B22A57"/>
    <w:rsid w:val="32E16709"/>
    <w:rsid w:val="33047BC2"/>
    <w:rsid w:val="330F5F53"/>
    <w:rsid w:val="330F6037"/>
    <w:rsid w:val="331774C1"/>
    <w:rsid w:val="331F2E53"/>
    <w:rsid w:val="3327062B"/>
    <w:rsid w:val="33645804"/>
    <w:rsid w:val="337D1C2C"/>
    <w:rsid w:val="338120A0"/>
    <w:rsid w:val="339E3DB8"/>
    <w:rsid w:val="33A20D45"/>
    <w:rsid w:val="33A96152"/>
    <w:rsid w:val="33B507A2"/>
    <w:rsid w:val="33CF0D98"/>
    <w:rsid w:val="33D02C04"/>
    <w:rsid w:val="33D250A7"/>
    <w:rsid w:val="33DA09AC"/>
    <w:rsid w:val="33E1573A"/>
    <w:rsid w:val="33F01ECC"/>
    <w:rsid w:val="33F5757F"/>
    <w:rsid w:val="33FF16D7"/>
    <w:rsid w:val="340B70F0"/>
    <w:rsid w:val="340D54B9"/>
    <w:rsid w:val="342B1061"/>
    <w:rsid w:val="34476B93"/>
    <w:rsid w:val="34491F87"/>
    <w:rsid w:val="34607E7E"/>
    <w:rsid w:val="3472187C"/>
    <w:rsid w:val="347545A1"/>
    <w:rsid w:val="34767465"/>
    <w:rsid w:val="347D612A"/>
    <w:rsid w:val="348576A9"/>
    <w:rsid w:val="3491159B"/>
    <w:rsid w:val="349302CD"/>
    <w:rsid w:val="34D42E51"/>
    <w:rsid w:val="34D658BF"/>
    <w:rsid w:val="34D75BDD"/>
    <w:rsid w:val="34DB0F65"/>
    <w:rsid w:val="34DB3F45"/>
    <w:rsid w:val="34DD01C4"/>
    <w:rsid w:val="34E82FA8"/>
    <w:rsid w:val="34E95E89"/>
    <w:rsid w:val="34FA70A0"/>
    <w:rsid w:val="3507608E"/>
    <w:rsid w:val="35324954"/>
    <w:rsid w:val="35414D8C"/>
    <w:rsid w:val="3554618D"/>
    <w:rsid w:val="355F023E"/>
    <w:rsid w:val="35613C72"/>
    <w:rsid w:val="35642BA4"/>
    <w:rsid w:val="356660A7"/>
    <w:rsid w:val="357611A3"/>
    <w:rsid w:val="35883ABF"/>
    <w:rsid w:val="359101F0"/>
    <w:rsid w:val="359308C0"/>
    <w:rsid w:val="359A7AF1"/>
    <w:rsid w:val="359E5308"/>
    <w:rsid w:val="35A74912"/>
    <w:rsid w:val="35A87CCB"/>
    <w:rsid w:val="35B12CA3"/>
    <w:rsid w:val="35D15757"/>
    <w:rsid w:val="35F7121A"/>
    <w:rsid w:val="363065F3"/>
    <w:rsid w:val="36483084"/>
    <w:rsid w:val="36595A3B"/>
    <w:rsid w:val="365E4655"/>
    <w:rsid w:val="36616B0F"/>
    <w:rsid w:val="366175C4"/>
    <w:rsid w:val="36704F85"/>
    <w:rsid w:val="36720B63"/>
    <w:rsid w:val="368C170D"/>
    <w:rsid w:val="368C5E8A"/>
    <w:rsid w:val="36985520"/>
    <w:rsid w:val="36E5561F"/>
    <w:rsid w:val="36F04D77"/>
    <w:rsid w:val="37025460"/>
    <w:rsid w:val="371D006C"/>
    <w:rsid w:val="37386C54"/>
    <w:rsid w:val="374D7782"/>
    <w:rsid w:val="375004A1"/>
    <w:rsid w:val="376143FD"/>
    <w:rsid w:val="37652B59"/>
    <w:rsid w:val="377E4518"/>
    <w:rsid w:val="37820E08"/>
    <w:rsid w:val="37825E20"/>
    <w:rsid w:val="378828AA"/>
    <w:rsid w:val="379579C1"/>
    <w:rsid w:val="37AE6F16"/>
    <w:rsid w:val="37B35C4A"/>
    <w:rsid w:val="37BB1EF8"/>
    <w:rsid w:val="37CC2FE7"/>
    <w:rsid w:val="37CD1D19"/>
    <w:rsid w:val="37EA1649"/>
    <w:rsid w:val="37FB2BE8"/>
    <w:rsid w:val="38071E98"/>
    <w:rsid w:val="380940FC"/>
    <w:rsid w:val="38255F76"/>
    <w:rsid w:val="382E68BB"/>
    <w:rsid w:val="383B234D"/>
    <w:rsid w:val="384A2968"/>
    <w:rsid w:val="385116A0"/>
    <w:rsid w:val="385B709E"/>
    <w:rsid w:val="3860038E"/>
    <w:rsid w:val="388B33D1"/>
    <w:rsid w:val="389E6B6E"/>
    <w:rsid w:val="38A058F5"/>
    <w:rsid w:val="38A25289"/>
    <w:rsid w:val="38B10580"/>
    <w:rsid w:val="38D47048"/>
    <w:rsid w:val="38E1160F"/>
    <w:rsid w:val="38E6007F"/>
    <w:rsid w:val="39045619"/>
    <w:rsid w:val="39124DD7"/>
    <w:rsid w:val="39153832"/>
    <w:rsid w:val="3922445D"/>
    <w:rsid w:val="393458CB"/>
    <w:rsid w:val="393E3CE3"/>
    <w:rsid w:val="3948288A"/>
    <w:rsid w:val="395328DC"/>
    <w:rsid w:val="39605333"/>
    <w:rsid w:val="396C3D44"/>
    <w:rsid w:val="39760839"/>
    <w:rsid w:val="398B39B3"/>
    <w:rsid w:val="39A804AC"/>
    <w:rsid w:val="39C656D7"/>
    <w:rsid w:val="39D0089A"/>
    <w:rsid w:val="39D96898"/>
    <w:rsid w:val="3A0C5E4C"/>
    <w:rsid w:val="3A1C2863"/>
    <w:rsid w:val="3A5859FE"/>
    <w:rsid w:val="3A6C08A2"/>
    <w:rsid w:val="3A820C44"/>
    <w:rsid w:val="3A821A71"/>
    <w:rsid w:val="3A864490"/>
    <w:rsid w:val="3A987C2E"/>
    <w:rsid w:val="3AA11540"/>
    <w:rsid w:val="3AB111F7"/>
    <w:rsid w:val="3AB90E8F"/>
    <w:rsid w:val="3AC84000"/>
    <w:rsid w:val="3ACB0060"/>
    <w:rsid w:val="3AE635B0"/>
    <w:rsid w:val="3AF81DFA"/>
    <w:rsid w:val="3B0405E2"/>
    <w:rsid w:val="3B136929"/>
    <w:rsid w:val="3B235613"/>
    <w:rsid w:val="3B251346"/>
    <w:rsid w:val="3B3A5239"/>
    <w:rsid w:val="3B73533B"/>
    <w:rsid w:val="3B7F5A2A"/>
    <w:rsid w:val="3BA52835"/>
    <w:rsid w:val="3BA932EE"/>
    <w:rsid w:val="3BB645EB"/>
    <w:rsid w:val="3BBF0D15"/>
    <w:rsid w:val="3BC04B6E"/>
    <w:rsid w:val="3BCB12A4"/>
    <w:rsid w:val="3BD617AC"/>
    <w:rsid w:val="3C0651CD"/>
    <w:rsid w:val="3C071109"/>
    <w:rsid w:val="3C1A012A"/>
    <w:rsid w:val="3C1F67B0"/>
    <w:rsid w:val="3C244040"/>
    <w:rsid w:val="3C2D1349"/>
    <w:rsid w:val="3C315D45"/>
    <w:rsid w:val="3C60089E"/>
    <w:rsid w:val="3C862080"/>
    <w:rsid w:val="3C8C37DB"/>
    <w:rsid w:val="3CA20B16"/>
    <w:rsid w:val="3CAA2264"/>
    <w:rsid w:val="3CC372BE"/>
    <w:rsid w:val="3CD00B52"/>
    <w:rsid w:val="3CD25455"/>
    <w:rsid w:val="3CD5085D"/>
    <w:rsid w:val="3CF47A8D"/>
    <w:rsid w:val="3D417B8C"/>
    <w:rsid w:val="3D422253"/>
    <w:rsid w:val="3D42560E"/>
    <w:rsid w:val="3D5123A5"/>
    <w:rsid w:val="3D5728F2"/>
    <w:rsid w:val="3D6D35B3"/>
    <w:rsid w:val="3D7A5072"/>
    <w:rsid w:val="3D85737C"/>
    <w:rsid w:val="3DB81F46"/>
    <w:rsid w:val="3DEA4A1B"/>
    <w:rsid w:val="3DEE1001"/>
    <w:rsid w:val="3DEE2762"/>
    <w:rsid w:val="3DFD0D30"/>
    <w:rsid w:val="3DFE3E03"/>
    <w:rsid w:val="3E0C2AD8"/>
    <w:rsid w:val="3E282408"/>
    <w:rsid w:val="3E4619B8"/>
    <w:rsid w:val="3E6A08F3"/>
    <w:rsid w:val="3E6C3DF6"/>
    <w:rsid w:val="3E706080"/>
    <w:rsid w:val="3E830759"/>
    <w:rsid w:val="3E886404"/>
    <w:rsid w:val="3E8A6C2A"/>
    <w:rsid w:val="3E936A34"/>
    <w:rsid w:val="3E9B552D"/>
    <w:rsid w:val="3EC03881"/>
    <w:rsid w:val="3EC76A8F"/>
    <w:rsid w:val="3ECA56C6"/>
    <w:rsid w:val="3ED023C4"/>
    <w:rsid w:val="3ED109EA"/>
    <w:rsid w:val="3ED53826"/>
    <w:rsid w:val="3EF13F15"/>
    <w:rsid w:val="3EFB0384"/>
    <w:rsid w:val="3EFF0DE7"/>
    <w:rsid w:val="3F0652EA"/>
    <w:rsid w:val="3F2200A2"/>
    <w:rsid w:val="3F27452A"/>
    <w:rsid w:val="3F366D42"/>
    <w:rsid w:val="3F3A5749"/>
    <w:rsid w:val="3F3F1BD0"/>
    <w:rsid w:val="3F530871"/>
    <w:rsid w:val="3F6F51DD"/>
    <w:rsid w:val="3F6F78D3"/>
    <w:rsid w:val="3F983DCD"/>
    <w:rsid w:val="3FAA1280"/>
    <w:rsid w:val="3FB6105E"/>
    <w:rsid w:val="3FB83E19"/>
    <w:rsid w:val="3FDE1073"/>
    <w:rsid w:val="3FEE2A7D"/>
    <w:rsid w:val="3FF12080"/>
    <w:rsid w:val="40362E2E"/>
    <w:rsid w:val="40384169"/>
    <w:rsid w:val="403F684F"/>
    <w:rsid w:val="40466B27"/>
    <w:rsid w:val="406242B1"/>
    <w:rsid w:val="406B713F"/>
    <w:rsid w:val="408731EC"/>
    <w:rsid w:val="40A96C24"/>
    <w:rsid w:val="40C27B4E"/>
    <w:rsid w:val="40CB045E"/>
    <w:rsid w:val="40D554EA"/>
    <w:rsid w:val="40E9418A"/>
    <w:rsid w:val="40F833EB"/>
    <w:rsid w:val="40FE4130"/>
    <w:rsid w:val="412929F5"/>
    <w:rsid w:val="414A6046"/>
    <w:rsid w:val="414E32D3"/>
    <w:rsid w:val="41656303"/>
    <w:rsid w:val="4170480B"/>
    <w:rsid w:val="41754566"/>
    <w:rsid w:val="41AD2FCF"/>
    <w:rsid w:val="41C52874"/>
    <w:rsid w:val="41E023C2"/>
    <w:rsid w:val="41F43776"/>
    <w:rsid w:val="41F55747"/>
    <w:rsid w:val="420B1267"/>
    <w:rsid w:val="420E47F8"/>
    <w:rsid w:val="421A510F"/>
    <w:rsid w:val="421F7A8A"/>
    <w:rsid w:val="4222518C"/>
    <w:rsid w:val="42323228"/>
    <w:rsid w:val="42330CA9"/>
    <w:rsid w:val="4244137B"/>
    <w:rsid w:val="426E308D"/>
    <w:rsid w:val="42714011"/>
    <w:rsid w:val="42726210"/>
    <w:rsid w:val="427B0900"/>
    <w:rsid w:val="427D7E24"/>
    <w:rsid w:val="428C6F7A"/>
    <w:rsid w:val="429363E9"/>
    <w:rsid w:val="42A87384"/>
    <w:rsid w:val="42BC318C"/>
    <w:rsid w:val="42EB101F"/>
    <w:rsid w:val="42EE3FD5"/>
    <w:rsid w:val="42F11657"/>
    <w:rsid w:val="42F73568"/>
    <w:rsid w:val="42FD73EE"/>
    <w:rsid w:val="4302227B"/>
    <w:rsid w:val="43082D10"/>
    <w:rsid w:val="430C640E"/>
    <w:rsid w:val="4331074A"/>
    <w:rsid w:val="43552086"/>
    <w:rsid w:val="43A14703"/>
    <w:rsid w:val="43A251F2"/>
    <w:rsid w:val="43AB2A94"/>
    <w:rsid w:val="43C113B5"/>
    <w:rsid w:val="43CA151A"/>
    <w:rsid w:val="43CA7AC6"/>
    <w:rsid w:val="43EA5F5A"/>
    <w:rsid w:val="44006401"/>
    <w:rsid w:val="44175B6D"/>
    <w:rsid w:val="442D64E6"/>
    <w:rsid w:val="442E5667"/>
    <w:rsid w:val="443D4582"/>
    <w:rsid w:val="443D67CC"/>
    <w:rsid w:val="44464E91"/>
    <w:rsid w:val="444A39F2"/>
    <w:rsid w:val="44577CC9"/>
    <w:rsid w:val="4458062F"/>
    <w:rsid w:val="445D742F"/>
    <w:rsid w:val="446A5D56"/>
    <w:rsid w:val="447361D6"/>
    <w:rsid w:val="447907FE"/>
    <w:rsid w:val="44795785"/>
    <w:rsid w:val="448501F9"/>
    <w:rsid w:val="44865C7B"/>
    <w:rsid w:val="448862CF"/>
    <w:rsid w:val="44BE1658"/>
    <w:rsid w:val="44BF3856"/>
    <w:rsid w:val="44CB50EA"/>
    <w:rsid w:val="44CD05ED"/>
    <w:rsid w:val="44F22DAC"/>
    <w:rsid w:val="45036AF3"/>
    <w:rsid w:val="451D2BC8"/>
    <w:rsid w:val="451E56DB"/>
    <w:rsid w:val="453E5429"/>
    <w:rsid w:val="453F38A4"/>
    <w:rsid w:val="45447333"/>
    <w:rsid w:val="45565B9C"/>
    <w:rsid w:val="4561305F"/>
    <w:rsid w:val="457A3F89"/>
    <w:rsid w:val="45843925"/>
    <w:rsid w:val="4585361F"/>
    <w:rsid w:val="45955E38"/>
    <w:rsid w:val="45B945D7"/>
    <w:rsid w:val="45C21DFF"/>
    <w:rsid w:val="45C30098"/>
    <w:rsid w:val="45CB0699"/>
    <w:rsid w:val="45D81DA4"/>
    <w:rsid w:val="46146ADE"/>
    <w:rsid w:val="46230E5F"/>
    <w:rsid w:val="462908AA"/>
    <w:rsid w:val="46413695"/>
    <w:rsid w:val="46642143"/>
    <w:rsid w:val="46677F98"/>
    <w:rsid w:val="466B4B97"/>
    <w:rsid w:val="46737A24"/>
    <w:rsid w:val="468C2B4D"/>
    <w:rsid w:val="46957C1F"/>
    <w:rsid w:val="469A1E62"/>
    <w:rsid w:val="469A1EB0"/>
    <w:rsid w:val="46E65FF8"/>
    <w:rsid w:val="46ED1A68"/>
    <w:rsid w:val="471A5C34"/>
    <w:rsid w:val="471D243C"/>
    <w:rsid w:val="4735425F"/>
    <w:rsid w:val="47387E21"/>
    <w:rsid w:val="47584E79"/>
    <w:rsid w:val="475A49C5"/>
    <w:rsid w:val="476E1399"/>
    <w:rsid w:val="47706643"/>
    <w:rsid w:val="4774382C"/>
    <w:rsid w:val="47745049"/>
    <w:rsid w:val="477934A6"/>
    <w:rsid w:val="477C2FC1"/>
    <w:rsid w:val="47812B1E"/>
    <w:rsid w:val="47927E7C"/>
    <w:rsid w:val="479A1A05"/>
    <w:rsid w:val="47A9425F"/>
    <w:rsid w:val="47AA14A8"/>
    <w:rsid w:val="47CC5039"/>
    <w:rsid w:val="47F6293F"/>
    <w:rsid w:val="48005001"/>
    <w:rsid w:val="48054E8A"/>
    <w:rsid w:val="48617250"/>
    <w:rsid w:val="48781284"/>
    <w:rsid w:val="48900C36"/>
    <w:rsid w:val="489A7192"/>
    <w:rsid w:val="48A81BC2"/>
    <w:rsid w:val="48A97644"/>
    <w:rsid w:val="48AF5A68"/>
    <w:rsid w:val="48BC6665"/>
    <w:rsid w:val="48C73CD9"/>
    <w:rsid w:val="48D013E2"/>
    <w:rsid w:val="48E07B1E"/>
    <w:rsid w:val="48EC5B2F"/>
    <w:rsid w:val="48FA28C6"/>
    <w:rsid w:val="494574C2"/>
    <w:rsid w:val="49891591"/>
    <w:rsid w:val="49942EB0"/>
    <w:rsid w:val="499C43B0"/>
    <w:rsid w:val="49B91E77"/>
    <w:rsid w:val="49CD3F23"/>
    <w:rsid w:val="49E33EC9"/>
    <w:rsid w:val="4A18529C"/>
    <w:rsid w:val="4A2410AF"/>
    <w:rsid w:val="4A2645B2"/>
    <w:rsid w:val="4A29327C"/>
    <w:rsid w:val="4A3251C1"/>
    <w:rsid w:val="4A3A36EE"/>
    <w:rsid w:val="4A55007C"/>
    <w:rsid w:val="4A634499"/>
    <w:rsid w:val="4A66404E"/>
    <w:rsid w:val="4A6B1DC9"/>
    <w:rsid w:val="4A6E3AAD"/>
    <w:rsid w:val="4A8920D8"/>
    <w:rsid w:val="4A896855"/>
    <w:rsid w:val="4A9329E8"/>
    <w:rsid w:val="4AA40703"/>
    <w:rsid w:val="4ABA28A7"/>
    <w:rsid w:val="4AC27CB3"/>
    <w:rsid w:val="4ACC5AB0"/>
    <w:rsid w:val="4AF36FFC"/>
    <w:rsid w:val="4AFA789E"/>
    <w:rsid w:val="4B0C61BF"/>
    <w:rsid w:val="4B130A59"/>
    <w:rsid w:val="4B2F02C5"/>
    <w:rsid w:val="4B3C5F5F"/>
    <w:rsid w:val="4B3C797D"/>
    <w:rsid w:val="4B400582"/>
    <w:rsid w:val="4B5859EE"/>
    <w:rsid w:val="4B61433A"/>
    <w:rsid w:val="4B6F3BFD"/>
    <w:rsid w:val="4B700C5B"/>
    <w:rsid w:val="4B715CEB"/>
    <w:rsid w:val="4B9344DE"/>
    <w:rsid w:val="4BA15123"/>
    <w:rsid w:val="4BBA244A"/>
    <w:rsid w:val="4BE72014"/>
    <w:rsid w:val="4BFA3233"/>
    <w:rsid w:val="4C03693C"/>
    <w:rsid w:val="4C1A5318"/>
    <w:rsid w:val="4C241E79"/>
    <w:rsid w:val="4C261E93"/>
    <w:rsid w:val="4C663BE7"/>
    <w:rsid w:val="4C73547C"/>
    <w:rsid w:val="4C7F348C"/>
    <w:rsid w:val="4C940979"/>
    <w:rsid w:val="4CA7083A"/>
    <w:rsid w:val="4CBD0D73"/>
    <w:rsid w:val="4CC530DC"/>
    <w:rsid w:val="4CD751A0"/>
    <w:rsid w:val="4CFB2DB1"/>
    <w:rsid w:val="4D063625"/>
    <w:rsid w:val="4D4101F8"/>
    <w:rsid w:val="4D7C592E"/>
    <w:rsid w:val="4D8F6F5F"/>
    <w:rsid w:val="4D9A5B1B"/>
    <w:rsid w:val="4D9B252E"/>
    <w:rsid w:val="4D9E2347"/>
    <w:rsid w:val="4DA06DE7"/>
    <w:rsid w:val="4DAD60FD"/>
    <w:rsid w:val="4DAF1600"/>
    <w:rsid w:val="4DD32B5A"/>
    <w:rsid w:val="4DDC11CB"/>
    <w:rsid w:val="4DDE46EF"/>
    <w:rsid w:val="4DE00CAF"/>
    <w:rsid w:val="4E080D95"/>
    <w:rsid w:val="4E0C3F18"/>
    <w:rsid w:val="4E0C779B"/>
    <w:rsid w:val="4E1835AE"/>
    <w:rsid w:val="4E3C7D91"/>
    <w:rsid w:val="4E4F4B57"/>
    <w:rsid w:val="4E550E94"/>
    <w:rsid w:val="4E5C7274"/>
    <w:rsid w:val="4E9F478C"/>
    <w:rsid w:val="4EB36E4C"/>
    <w:rsid w:val="4EDF5575"/>
    <w:rsid w:val="4EE33F7B"/>
    <w:rsid w:val="4EE90083"/>
    <w:rsid w:val="4EE948FE"/>
    <w:rsid w:val="4EFE2C71"/>
    <w:rsid w:val="4F0430A7"/>
    <w:rsid w:val="4F167C4E"/>
    <w:rsid w:val="4F213A60"/>
    <w:rsid w:val="4F366C62"/>
    <w:rsid w:val="4F3A7DE2"/>
    <w:rsid w:val="4F455684"/>
    <w:rsid w:val="4F493920"/>
    <w:rsid w:val="4F4970F6"/>
    <w:rsid w:val="4F5E38C5"/>
    <w:rsid w:val="4F7F2F0C"/>
    <w:rsid w:val="4F840281"/>
    <w:rsid w:val="4F8E4414"/>
    <w:rsid w:val="4F9672A2"/>
    <w:rsid w:val="4F997B99"/>
    <w:rsid w:val="4F9A3F25"/>
    <w:rsid w:val="4FA4714D"/>
    <w:rsid w:val="4FA94C3E"/>
    <w:rsid w:val="4FCE76DB"/>
    <w:rsid w:val="4FE45791"/>
    <w:rsid w:val="4FEC4864"/>
    <w:rsid w:val="5005565E"/>
    <w:rsid w:val="501036E9"/>
    <w:rsid w:val="50342624"/>
    <w:rsid w:val="504F44D2"/>
    <w:rsid w:val="505450D7"/>
    <w:rsid w:val="5055379D"/>
    <w:rsid w:val="505567DD"/>
    <w:rsid w:val="505D5E09"/>
    <w:rsid w:val="5087462C"/>
    <w:rsid w:val="50897E5B"/>
    <w:rsid w:val="50D5061B"/>
    <w:rsid w:val="50DC71E2"/>
    <w:rsid w:val="50E83041"/>
    <w:rsid w:val="50EF117D"/>
    <w:rsid w:val="511107EA"/>
    <w:rsid w:val="511C03A3"/>
    <w:rsid w:val="512F21F4"/>
    <w:rsid w:val="51312C3A"/>
    <w:rsid w:val="51424D5F"/>
    <w:rsid w:val="514F4075"/>
    <w:rsid w:val="515371F8"/>
    <w:rsid w:val="515C420C"/>
    <w:rsid w:val="517664B3"/>
    <w:rsid w:val="51842BCE"/>
    <w:rsid w:val="51864860"/>
    <w:rsid w:val="518F15DB"/>
    <w:rsid w:val="51910362"/>
    <w:rsid w:val="51956D68"/>
    <w:rsid w:val="51B9241F"/>
    <w:rsid w:val="51BD2325"/>
    <w:rsid w:val="51BE4B50"/>
    <w:rsid w:val="51E05A3A"/>
    <w:rsid w:val="51E348E9"/>
    <w:rsid w:val="51EA0BE8"/>
    <w:rsid w:val="51F663B3"/>
    <w:rsid w:val="51FA3404"/>
    <w:rsid w:val="52152B39"/>
    <w:rsid w:val="521A11BF"/>
    <w:rsid w:val="521A6BBB"/>
    <w:rsid w:val="525D3405"/>
    <w:rsid w:val="5263497B"/>
    <w:rsid w:val="526C3548"/>
    <w:rsid w:val="5277735B"/>
    <w:rsid w:val="52885C47"/>
    <w:rsid w:val="529A47ED"/>
    <w:rsid w:val="52C703DE"/>
    <w:rsid w:val="52EC1060"/>
    <w:rsid w:val="52FF7722"/>
    <w:rsid w:val="531427A3"/>
    <w:rsid w:val="531F2FEB"/>
    <w:rsid w:val="532F0C65"/>
    <w:rsid w:val="533F6DA3"/>
    <w:rsid w:val="534D60B9"/>
    <w:rsid w:val="534E454A"/>
    <w:rsid w:val="53603363"/>
    <w:rsid w:val="53711BEE"/>
    <w:rsid w:val="537F7236"/>
    <w:rsid w:val="539354E6"/>
    <w:rsid w:val="53A94D0A"/>
    <w:rsid w:val="53AA50B0"/>
    <w:rsid w:val="53C25DCC"/>
    <w:rsid w:val="53DA5F05"/>
    <w:rsid w:val="53E41AB0"/>
    <w:rsid w:val="53E70484"/>
    <w:rsid w:val="53FC7156"/>
    <w:rsid w:val="540F0BC9"/>
    <w:rsid w:val="54113878"/>
    <w:rsid w:val="54420CBA"/>
    <w:rsid w:val="54492650"/>
    <w:rsid w:val="544E6F61"/>
    <w:rsid w:val="5455333F"/>
    <w:rsid w:val="54554B0E"/>
    <w:rsid w:val="545E284E"/>
    <w:rsid w:val="546D5D37"/>
    <w:rsid w:val="547201C2"/>
    <w:rsid w:val="547D422D"/>
    <w:rsid w:val="54AF027F"/>
    <w:rsid w:val="54B42188"/>
    <w:rsid w:val="54C2149E"/>
    <w:rsid w:val="54EF499E"/>
    <w:rsid w:val="551B7D70"/>
    <w:rsid w:val="55502006"/>
    <w:rsid w:val="55563F10"/>
    <w:rsid w:val="5565304A"/>
    <w:rsid w:val="558A0EE7"/>
    <w:rsid w:val="558B3766"/>
    <w:rsid w:val="558D65E8"/>
    <w:rsid w:val="559551DA"/>
    <w:rsid w:val="55A53C8F"/>
    <w:rsid w:val="55DA73FC"/>
    <w:rsid w:val="55E524FA"/>
    <w:rsid w:val="55EB5B69"/>
    <w:rsid w:val="560857B6"/>
    <w:rsid w:val="56106BC1"/>
    <w:rsid w:val="561E0706"/>
    <w:rsid w:val="562148DD"/>
    <w:rsid w:val="56215531"/>
    <w:rsid w:val="562C1C22"/>
    <w:rsid w:val="56306A59"/>
    <w:rsid w:val="565463B1"/>
    <w:rsid w:val="566874BF"/>
    <w:rsid w:val="56692AD3"/>
    <w:rsid w:val="56697BCC"/>
    <w:rsid w:val="566A5209"/>
    <w:rsid w:val="566E4490"/>
    <w:rsid w:val="567333AD"/>
    <w:rsid w:val="56794E67"/>
    <w:rsid w:val="567A311B"/>
    <w:rsid w:val="568B3962"/>
    <w:rsid w:val="569F0646"/>
    <w:rsid w:val="56AA7509"/>
    <w:rsid w:val="56E968A5"/>
    <w:rsid w:val="56F031A2"/>
    <w:rsid w:val="56F65BBA"/>
    <w:rsid w:val="573D632F"/>
    <w:rsid w:val="57417940"/>
    <w:rsid w:val="5758194B"/>
    <w:rsid w:val="57782C90"/>
    <w:rsid w:val="57971EC0"/>
    <w:rsid w:val="57995095"/>
    <w:rsid w:val="57A10251"/>
    <w:rsid w:val="57A31556"/>
    <w:rsid w:val="57AB43E4"/>
    <w:rsid w:val="57AF7567"/>
    <w:rsid w:val="57B54CF4"/>
    <w:rsid w:val="57BD2100"/>
    <w:rsid w:val="57D72CAA"/>
    <w:rsid w:val="57DA3108"/>
    <w:rsid w:val="57DE3AFC"/>
    <w:rsid w:val="57E16E3D"/>
    <w:rsid w:val="57FB5468"/>
    <w:rsid w:val="5812508D"/>
    <w:rsid w:val="581A29EB"/>
    <w:rsid w:val="58221AA4"/>
    <w:rsid w:val="582474AB"/>
    <w:rsid w:val="58381A4A"/>
    <w:rsid w:val="58497766"/>
    <w:rsid w:val="58562F86"/>
    <w:rsid w:val="585F62DF"/>
    <w:rsid w:val="58684797"/>
    <w:rsid w:val="586A351D"/>
    <w:rsid w:val="586A462E"/>
    <w:rsid w:val="587C072A"/>
    <w:rsid w:val="587C0C3F"/>
    <w:rsid w:val="588675CA"/>
    <w:rsid w:val="588C14D4"/>
    <w:rsid w:val="58A32DDA"/>
    <w:rsid w:val="58A40F94"/>
    <w:rsid w:val="58A6289A"/>
    <w:rsid w:val="58A93002"/>
    <w:rsid w:val="58B24661"/>
    <w:rsid w:val="58CF5440"/>
    <w:rsid w:val="58E67606"/>
    <w:rsid w:val="58FB500B"/>
    <w:rsid w:val="590040F1"/>
    <w:rsid w:val="590D3EF2"/>
    <w:rsid w:val="59466037"/>
    <w:rsid w:val="594C7F98"/>
    <w:rsid w:val="59613991"/>
    <w:rsid w:val="59704FCA"/>
    <w:rsid w:val="59723D50"/>
    <w:rsid w:val="59762756"/>
    <w:rsid w:val="598233E8"/>
    <w:rsid w:val="598558D1"/>
    <w:rsid w:val="598C70B7"/>
    <w:rsid w:val="5996123D"/>
    <w:rsid w:val="59B966C3"/>
    <w:rsid w:val="59D86F77"/>
    <w:rsid w:val="59DC582B"/>
    <w:rsid w:val="59E3084A"/>
    <w:rsid w:val="59E52814"/>
    <w:rsid w:val="59EA09B0"/>
    <w:rsid w:val="59EC2395"/>
    <w:rsid w:val="5A126D51"/>
    <w:rsid w:val="5A142254"/>
    <w:rsid w:val="5A2055FA"/>
    <w:rsid w:val="5A556541"/>
    <w:rsid w:val="5A7871E4"/>
    <w:rsid w:val="5A887234"/>
    <w:rsid w:val="5A910924"/>
    <w:rsid w:val="5AA26640"/>
    <w:rsid w:val="5AB3392A"/>
    <w:rsid w:val="5AB630E2"/>
    <w:rsid w:val="5ABF12B7"/>
    <w:rsid w:val="5AE75AB0"/>
    <w:rsid w:val="5B0069DA"/>
    <w:rsid w:val="5B1A6FDF"/>
    <w:rsid w:val="5B2963A7"/>
    <w:rsid w:val="5B2F0B75"/>
    <w:rsid w:val="5B4063AA"/>
    <w:rsid w:val="5B4638CB"/>
    <w:rsid w:val="5B532BE1"/>
    <w:rsid w:val="5B5F2276"/>
    <w:rsid w:val="5B6C45F4"/>
    <w:rsid w:val="5B8E5344"/>
    <w:rsid w:val="5B8F717D"/>
    <w:rsid w:val="5B9242D5"/>
    <w:rsid w:val="5B927CEC"/>
    <w:rsid w:val="5B9B5880"/>
    <w:rsid w:val="5BA66C84"/>
    <w:rsid w:val="5BBA168B"/>
    <w:rsid w:val="5BBB5472"/>
    <w:rsid w:val="5BF73BFD"/>
    <w:rsid w:val="5C013FFE"/>
    <w:rsid w:val="5C052A04"/>
    <w:rsid w:val="5C201030"/>
    <w:rsid w:val="5C763BF7"/>
    <w:rsid w:val="5C8567D6"/>
    <w:rsid w:val="5C8E0EFE"/>
    <w:rsid w:val="5CB37404"/>
    <w:rsid w:val="5CC55F62"/>
    <w:rsid w:val="5CC62AC2"/>
    <w:rsid w:val="5CCA14C8"/>
    <w:rsid w:val="5CE047AB"/>
    <w:rsid w:val="5CEC51D4"/>
    <w:rsid w:val="5CFA1E38"/>
    <w:rsid w:val="5D000F27"/>
    <w:rsid w:val="5D1E47D6"/>
    <w:rsid w:val="5D227FB1"/>
    <w:rsid w:val="5D282C65"/>
    <w:rsid w:val="5D4D1AA2"/>
    <w:rsid w:val="5D5958B4"/>
    <w:rsid w:val="5D747763"/>
    <w:rsid w:val="5D79574D"/>
    <w:rsid w:val="5D7E2D63"/>
    <w:rsid w:val="5D7F5AF4"/>
    <w:rsid w:val="5D8F66E1"/>
    <w:rsid w:val="5D9A631E"/>
    <w:rsid w:val="5D9C143B"/>
    <w:rsid w:val="5D9D6927"/>
    <w:rsid w:val="5DAF0841"/>
    <w:rsid w:val="5DC529E5"/>
    <w:rsid w:val="5DDC260A"/>
    <w:rsid w:val="5E0C4272"/>
    <w:rsid w:val="5E115063"/>
    <w:rsid w:val="5E145FE7"/>
    <w:rsid w:val="5E2A7515"/>
    <w:rsid w:val="5E2C3A92"/>
    <w:rsid w:val="5E5238CE"/>
    <w:rsid w:val="5E5A71FF"/>
    <w:rsid w:val="5E5D640B"/>
    <w:rsid w:val="5E6F4DA2"/>
    <w:rsid w:val="5E97067A"/>
    <w:rsid w:val="5EA54320"/>
    <w:rsid w:val="5EB3266E"/>
    <w:rsid w:val="5EB33E4F"/>
    <w:rsid w:val="5EB635F2"/>
    <w:rsid w:val="5EBA41F7"/>
    <w:rsid w:val="5EBB7A7A"/>
    <w:rsid w:val="5EC32908"/>
    <w:rsid w:val="5EE75D34"/>
    <w:rsid w:val="5EF046D1"/>
    <w:rsid w:val="5EFE53C8"/>
    <w:rsid w:val="5F074075"/>
    <w:rsid w:val="5F093472"/>
    <w:rsid w:val="5F0F1702"/>
    <w:rsid w:val="5F1046A0"/>
    <w:rsid w:val="5F110489"/>
    <w:rsid w:val="5F4054AC"/>
    <w:rsid w:val="5F422A11"/>
    <w:rsid w:val="5F456359"/>
    <w:rsid w:val="5F482CD8"/>
    <w:rsid w:val="5F592DFB"/>
    <w:rsid w:val="5F613AA6"/>
    <w:rsid w:val="5F777E2D"/>
    <w:rsid w:val="5F8D1984"/>
    <w:rsid w:val="5FA805FC"/>
    <w:rsid w:val="5FAC5784"/>
    <w:rsid w:val="5FC825AC"/>
    <w:rsid w:val="5FD9754E"/>
    <w:rsid w:val="5FDC33D5"/>
    <w:rsid w:val="5FE813E6"/>
    <w:rsid w:val="5FF46AF1"/>
    <w:rsid w:val="602508CF"/>
    <w:rsid w:val="603040BD"/>
    <w:rsid w:val="6037544B"/>
    <w:rsid w:val="603E590A"/>
    <w:rsid w:val="6055781B"/>
    <w:rsid w:val="60642034"/>
    <w:rsid w:val="60654A93"/>
    <w:rsid w:val="606A7E93"/>
    <w:rsid w:val="60A26025"/>
    <w:rsid w:val="60AB0DC1"/>
    <w:rsid w:val="60B35636"/>
    <w:rsid w:val="60B97540"/>
    <w:rsid w:val="60BA6CD4"/>
    <w:rsid w:val="60C345CC"/>
    <w:rsid w:val="60CE7B5E"/>
    <w:rsid w:val="60E2707F"/>
    <w:rsid w:val="60FD0F2E"/>
    <w:rsid w:val="61001CE1"/>
    <w:rsid w:val="610F6C4A"/>
    <w:rsid w:val="61274C88"/>
    <w:rsid w:val="61304C00"/>
    <w:rsid w:val="613227E3"/>
    <w:rsid w:val="613827CB"/>
    <w:rsid w:val="613B6814"/>
    <w:rsid w:val="614E7A33"/>
    <w:rsid w:val="616C02AF"/>
    <w:rsid w:val="61994471"/>
    <w:rsid w:val="61AE6EE4"/>
    <w:rsid w:val="61B365B1"/>
    <w:rsid w:val="61BB1FB0"/>
    <w:rsid w:val="61CF5069"/>
    <w:rsid w:val="62007857"/>
    <w:rsid w:val="620174D7"/>
    <w:rsid w:val="6222438A"/>
    <w:rsid w:val="622F028C"/>
    <w:rsid w:val="624337C3"/>
    <w:rsid w:val="624C7563"/>
    <w:rsid w:val="62750EE8"/>
    <w:rsid w:val="6278621C"/>
    <w:rsid w:val="628D67DA"/>
    <w:rsid w:val="629F51E1"/>
    <w:rsid w:val="62B21879"/>
    <w:rsid w:val="62B82CBF"/>
    <w:rsid w:val="62C54F90"/>
    <w:rsid w:val="62E27E4A"/>
    <w:rsid w:val="62EB25D2"/>
    <w:rsid w:val="62EF200D"/>
    <w:rsid w:val="6303076B"/>
    <w:rsid w:val="630B100E"/>
    <w:rsid w:val="630E1F93"/>
    <w:rsid w:val="633C2C30"/>
    <w:rsid w:val="633F2F95"/>
    <w:rsid w:val="635A7823"/>
    <w:rsid w:val="63665421"/>
    <w:rsid w:val="63691DC0"/>
    <w:rsid w:val="636A0A12"/>
    <w:rsid w:val="637108FF"/>
    <w:rsid w:val="637628BB"/>
    <w:rsid w:val="63765563"/>
    <w:rsid w:val="63872B56"/>
    <w:rsid w:val="639A6C2B"/>
    <w:rsid w:val="63B1721D"/>
    <w:rsid w:val="63C274B8"/>
    <w:rsid w:val="63D80E28"/>
    <w:rsid w:val="63F80F0E"/>
    <w:rsid w:val="63FB2B15"/>
    <w:rsid w:val="642A6169"/>
    <w:rsid w:val="64405857"/>
    <w:rsid w:val="64460353"/>
    <w:rsid w:val="64467711"/>
    <w:rsid w:val="644E4B1D"/>
    <w:rsid w:val="646E1647"/>
    <w:rsid w:val="64702AD3"/>
    <w:rsid w:val="64710555"/>
    <w:rsid w:val="64852BFC"/>
    <w:rsid w:val="64875F7C"/>
    <w:rsid w:val="648E5226"/>
    <w:rsid w:val="64900E0A"/>
    <w:rsid w:val="64983C98"/>
    <w:rsid w:val="64C71494"/>
    <w:rsid w:val="64CC2BED"/>
    <w:rsid w:val="64D33BDF"/>
    <w:rsid w:val="64D40AE2"/>
    <w:rsid w:val="64E47D41"/>
    <w:rsid w:val="64FD143E"/>
    <w:rsid w:val="65040DB6"/>
    <w:rsid w:val="65125495"/>
    <w:rsid w:val="6526673B"/>
    <w:rsid w:val="652B3207"/>
    <w:rsid w:val="653A1E15"/>
    <w:rsid w:val="65790D87"/>
    <w:rsid w:val="65B512EC"/>
    <w:rsid w:val="65CC2D90"/>
    <w:rsid w:val="65D35C16"/>
    <w:rsid w:val="65E15EAB"/>
    <w:rsid w:val="66001ED5"/>
    <w:rsid w:val="6610477E"/>
    <w:rsid w:val="661E14D0"/>
    <w:rsid w:val="66221398"/>
    <w:rsid w:val="66282F59"/>
    <w:rsid w:val="66354003"/>
    <w:rsid w:val="664839DE"/>
    <w:rsid w:val="66491460"/>
    <w:rsid w:val="664D7E66"/>
    <w:rsid w:val="664F3369"/>
    <w:rsid w:val="665D0100"/>
    <w:rsid w:val="665D33E4"/>
    <w:rsid w:val="666342EA"/>
    <w:rsid w:val="66682C0E"/>
    <w:rsid w:val="669045EE"/>
    <w:rsid w:val="66A0406D"/>
    <w:rsid w:val="66A926DA"/>
    <w:rsid w:val="66AB5C81"/>
    <w:rsid w:val="66B40B0F"/>
    <w:rsid w:val="66CC61B6"/>
    <w:rsid w:val="66DF3B52"/>
    <w:rsid w:val="66E0669E"/>
    <w:rsid w:val="670C317E"/>
    <w:rsid w:val="67244646"/>
    <w:rsid w:val="67392F67"/>
    <w:rsid w:val="6747779F"/>
    <w:rsid w:val="674D1769"/>
    <w:rsid w:val="67570318"/>
    <w:rsid w:val="675B4D5E"/>
    <w:rsid w:val="676A4DBB"/>
    <w:rsid w:val="67702929"/>
    <w:rsid w:val="67703441"/>
    <w:rsid w:val="677A0613"/>
    <w:rsid w:val="67945BFF"/>
    <w:rsid w:val="67CD705D"/>
    <w:rsid w:val="67D1400D"/>
    <w:rsid w:val="67DF4D79"/>
    <w:rsid w:val="67E47654"/>
    <w:rsid w:val="67E630A9"/>
    <w:rsid w:val="67E81E06"/>
    <w:rsid w:val="67EC0A00"/>
    <w:rsid w:val="67F77070"/>
    <w:rsid w:val="67F902E6"/>
    <w:rsid w:val="67FF52AE"/>
    <w:rsid w:val="68061846"/>
    <w:rsid w:val="681F5B5E"/>
    <w:rsid w:val="682235A3"/>
    <w:rsid w:val="68290671"/>
    <w:rsid w:val="6844459B"/>
    <w:rsid w:val="68446C9C"/>
    <w:rsid w:val="68523A33"/>
    <w:rsid w:val="685C7BC6"/>
    <w:rsid w:val="6862105F"/>
    <w:rsid w:val="68676448"/>
    <w:rsid w:val="6876296E"/>
    <w:rsid w:val="68981FA9"/>
    <w:rsid w:val="68B327D3"/>
    <w:rsid w:val="68B75C49"/>
    <w:rsid w:val="68C94977"/>
    <w:rsid w:val="68CA3301"/>
    <w:rsid w:val="68D27805"/>
    <w:rsid w:val="68DF6A79"/>
    <w:rsid w:val="68F62348"/>
    <w:rsid w:val="68FB3220"/>
    <w:rsid w:val="69043521"/>
    <w:rsid w:val="690D79EA"/>
    <w:rsid w:val="6911150F"/>
    <w:rsid w:val="69162878"/>
    <w:rsid w:val="692F7B9E"/>
    <w:rsid w:val="693531CC"/>
    <w:rsid w:val="694158BA"/>
    <w:rsid w:val="69433353"/>
    <w:rsid w:val="69644F28"/>
    <w:rsid w:val="698734E8"/>
    <w:rsid w:val="69A03796"/>
    <w:rsid w:val="69A74365"/>
    <w:rsid w:val="69B45C83"/>
    <w:rsid w:val="69BA5584"/>
    <w:rsid w:val="69BC1F57"/>
    <w:rsid w:val="69BE439F"/>
    <w:rsid w:val="69CE6E20"/>
    <w:rsid w:val="69DA187A"/>
    <w:rsid w:val="69F40954"/>
    <w:rsid w:val="69FE14F0"/>
    <w:rsid w:val="6A023956"/>
    <w:rsid w:val="6A06071B"/>
    <w:rsid w:val="6A1F54C5"/>
    <w:rsid w:val="6A364414"/>
    <w:rsid w:val="6A3D2C1C"/>
    <w:rsid w:val="6A551ED2"/>
    <w:rsid w:val="6A5926C8"/>
    <w:rsid w:val="6A700FDF"/>
    <w:rsid w:val="6A71265F"/>
    <w:rsid w:val="6A8F3A1A"/>
    <w:rsid w:val="6A9A4BF2"/>
    <w:rsid w:val="6AA7080D"/>
    <w:rsid w:val="6AAC038F"/>
    <w:rsid w:val="6AAE6B71"/>
    <w:rsid w:val="6AB25B1C"/>
    <w:rsid w:val="6AC87D14"/>
    <w:rsid w:val="6AD62431"/>
    <w:rsid w:val="6ADE1E63"/>
    <w:rsid w:val="6AEE467C"/>
    <w:rsid w:val="6AF2125B"/>
    <w:rsid w:val="6AF3041C"/>
    <w:rsid w:val="6AFE7836"/>
    <w:rsid w:val="6B0F384B"/>
    <w:rsid w:val="6B153888"/>
    <w:rsid w:val="6B1C3BBC"/>
    <w:rsid w:val="6B1F7BF7"/>
    <w:rsid w:val="6B2036AC"/>
    <w:rsid w:val="6B32518D"/>
    <w:rsid w:val="6B3E3D62"/>
    <w:rsid w:val="6B5C52B4"/>
    <w:rsid w:val="6B6F1752"/>
    <w:rsid w:val="6B721A2E"/>
    <w:rsid w:val="6B9F0C1C"/>
    <w:rsid w:val="6BA21503"/>
    <w:rsid w:val="6BA25424"/>
    <w:rsid w:val="6BB174E5"/>
    <w:rsid w:val="6BB30063"/>
    <w:rsid w:val="6BBF210D"/>
    <w:rsid w:val="6BC762DE"/>
    <w:rsid w:val="6BE37126"/>
    <w:rsid w:val="6BE65440"/>
    <w:rsid w:val="6C01543E"/>
    <w:rsid w:val="6C0514A2"/>
    <w:rsid w:val="6C3311BD"/>
    <w:rsid w:val="6C442A2F"/>
    <w:rsid w:val="6C512C42"/>
    <w:rsid w:val="6C5E0295"/>
    <w:rsid w:val="6C763E4B"/>
    <w:rsid w:val="6C7A4BDC"/>
    <w:rsid w:val="6C8E6327"/>
    <w:rsid w:val="6C966FB6"/>
    <w:rsid w:val="6C9A59BC"/>
    <w:rsid w:val="6CA5227E"/>
    <w:rsid w:val="6CA74CD2"/>
    <w:rsid w:val="6CBA266E"/>
    <w:rsid w:val="6CC85207"/>
    <w:rsid w:val="6CD6671B"/>
    <w:rsid w:val="6CE92B56"/>
    <w:rsid w:val="6CFD43DC"/>
    <w:rsid w:val="6CFF5361"/>
    <w:rsid w:val="6D093393"/>
    <w:rsid w:val="6D1C60F5"/>
    <w:rsid w:val="6D265DE3"/>
    <w:rsid w:val="6D3E1BF2"/>
    <w:rsid w:val="6D44286A"/>
    <w:rsid w:val="6D462252"/>
    <w:rsid w:val="6D4C5132"/>
    <w:rsid w:val="6D5C4743"/>
    <w:rsid w:val="6D675D52"/>
    <w:rsid w:val="6D76038D"/>
    <w:rsid w:val="6D904C50"/>
    <w:rsid w:val="6D9F0F5B"/>
    <w:rsid w:val="6E025E88"/>
    <w:rsid w:val="6E091096"/>
    <w:rsid w:val="6E14501E"/>
    <w:rsid w:val="6E153FB5"/>
    <w:rsid w:val="6E346665"/>
    <w:rsid w:val="6E3D3EF4"/>
    <w:rsid w:val="6E496F64"/>
    <w:rsid w:val="6E4C6F55"/>
    <w:rsid w:val="6E4E3FC3"/>
    <w:rsid w:val="6E5C45FB"/>
    <w:rsid w:val="6E7B4933"/>
    <w:rsid w:val="6E9047F2"/>
    <w:rsid w:val="6E97417D"/>
    <w:rsid w:val="6EC801D0"/>
    <w:rsid w:val="6EDA6856"/>
    <w:rsid w:val="6EE92935"/>
    <w:rsid w:val="6EEC1689"/>
    <w:rsid w:val="6F003521"/>
    <w:rsid w:val="6F173B21"/>
    <w:rsid w:val="6F380483"/>
    <w:rsid w:val="6F395F05"/>
    <w:rsid w:val="6F3C270D"/>
    <w:rsid w:val="6F443CC4"/>
    <w:rsid w:val="6F516E2F"/>
    <w:rsid w:val="6F913687"/>
    <w:rsid w:val="6F992AA6"/>
    <w:rsid w:val="6FC6486F"/>
    <w:rsid w:val="6FCD41FA"/>
    <w:rsid w:val="6FF345A4"/>
    <w:rsid w:val="6FFE2E66"/>
    <w:rsid w:val="700111D1"/>
    <w:rsid w:val="702E23C7"/>
    <w:rsid w:val="70337422"/>
    <w:rsid w:val="70340726"/>
    <w:rsid w:val="70431C3A"/>
    <w:rsid w:val="70460641"/>
    <w:rsid w:val="704D1517"/>
    <w:rsid w:val="706C2EEF"/>
    <w:rsid w:val="7081015A"/>
    <w:rsid w:val="708E7F68"/>
    <w:rsid w:val="709E2354"/>
    <w:rsid w:val="70AC166A"/>
    <w:rsid w:val="70AF18B4"/>
    <w:rsid w:val="71054611"/>
    <w:rsid w:val="71325EE7"/>
    <w:rsid w:val="713A21D2"/>
    <w:rsid w:val="715C2F64"/>
    <w:rsid w:val="716321B9"/>
    <w:rsid w:val="716A2273"/>
    <w:rsid w:val="7177330A"/>
    <w:rsid w:val="717D7A04"/>
    <w:rsid w:val="718438CB"/>
    <w:rsid w:val="719170B1"/>
    <w:rsid w:val="71936AC5"/>
    <w:rsid w:val="719D78A1"/>
    <w:rsid w:val="71A05546"/>
    <w:rsid w:val="71AA5D09"/>
    <w:rsid w:val="71AF12E6"/>
    <w:rsid w:val="71E219F3"/>
    <w:rsid w:val="71EB5FA5"/>
    <w:rsid w:val="71F3606C"/>
    <w:rsid w:val="72024CCB"/>
    <w:rsid w:val="72124B58"/>
    <w:rsid w:val="722F5F63"/>
    <w:rsid w:val="723D0AFC"/>
    <w:rsid w:val="724F0073"/>
    <w:rsid w:val="72673B7D"/>
    <w:rsid w:val="72696913"/>
    <w:rsid w:val="727069B4"/>
    <w:rsid w:val="7278765C"/>
    <w:rsid w:val="72985992"/>
    <w:rsid w:val="729D714B"/>
    <w:rsid w:val="72A222F6"/>
    <w:rsid w:val="72B5024F"/>
    <w:rsid w:val="730040BD"/>
    <w:rsid w:val="73023169"/>
    <w:rsid w:val="730E4AD3"/>
    <w:rsid w:val="731D775C"/>
    <w:rsid w:val="73311008"/>
    <w:rsid w:val="73335F46"/>
    <w:rsid w:val="7343024A"/>
    <w:rsid w:val="73532842"/>
    <w:rsid w:val="73797A56"/>
    <w:rsid w:val="737A2701"/>
    <w:rsid w:val="7383558F"/>
    <w:rsid w:val="73985C21"/>
    <w:rsid w:val="73A01533"/>
    <w:rsid w:val="73A654F1"/>
    <w:rsid w:val="73C4767E"/>
    <w:rsid w:val="73E26C2E"/>
    <w:rsid w:val="73F25BAB"/>
    <w:rsid w:val="74152900"/>
    <w:rsid w:val="741E6C73"/>
    <w:rsid w:val="743774E1"/>
    <w:rsid w:val="743A404E"/>
    <w:rsid w:val="745E3FF9"/>
    <w:rsid w:val="74671085"/>
    <w:rsid w:val="746D2F8F"/>
    <w:rsid w:val="747F7040"/>
    <w:rsid w:val="74884070"/>
    <w:rsid w:val="74A33469"/>
    <w:rsid w:val="74B43C9B"/>
    <w:rsid w:val="74C62534"/>
    <w:rsid w:val="74EC4B62"/>
    <w:rsid w:val="74F10FE9"/>
    <w:rsid w:val="74FF3B82"/>
    <w:rsid w:val="74FF5D81"/>
    <w:rsid w:val="751759A6"/>
    <w:rsid w:val="751D3132"/>
    <w:rsid w:val="753F177D"/>
    <w:rsid w:val="754E4F12"/>
    <w:rsid w:val="75822AD7"/>
    <w:rsid w:val="758E43D6"/>
    <w:rsid w:val="758F436B"/>
    <w:rsid w:val="759C6025"/>
    <w:rsid w:val="75A40A8D"/>
    <w:rsid w:val="75A63F90"/>
    <w:rsid w:val="75AB5373"/>
    <w:rsid w:val="75C335B1"/>
    <w:rsid w:val="75D5092A"/>
    <w:rsid w:val="76124539"/>
    <w:rsid w:val="76133A6F"/>
    <w:rsid w:val="76151282"/>
    <w:rsid w:val="76286AE8"/>
    <w:rsid w:val="76334E79"/>
    <w:rsid w:val="763F4E59"/>
    <w:rsid w:val="765D5CBD"/>
    <w:rsid w:val="7670046F"/>
    <w:rsid w:val="76725BA8"/>
    <w:rsid w:val="76772AF9"/>
    <w:rsid w:val="76B2617A"/>
    <w:rsid w:val="76E23F0B"/>
    <w:rsid w:val="76FB48C2"/>
    <w:rsid w:val="76FD7DC5"/>
    <w:rsid w:val="77047750"/>
    <w:rsid w:val="77127AE1"/>
    <w:rsid w:val="772B58B2"/>
    <w:rsid w:val="773A559F"/>
    <w:rsid w:val="77681823"/>
    <w:rsid w:val="77735805"/>
    <w:rsid w:val="77A776A5"/>
    <w:rsid w:val="77AB11E2"/>
    <w:rsid w:val="77C27719"/>
    <w:rsid w:val="77DD1CAC"/>
    <w:rsid w:val="77DD7EE5"/>
    <w:rsid w:val="77E043E3"/>
    <w:rsid w:val="77FF15D9"/>
    <w:rsid w:val="781151B8"/>
    <w:rsid w:val="78150891"/>
    <w:rsid w:val="783D1205"/>
    <w:rsid w:val="783F74D7"/>
    <w:rsid w:val="784B5AE0"/>
    <w:rsid w:val="784D5DC1"/>
    <w:rsid w:val="787821A4"/>
    <w:rsid w:val="78AB0D85"/>
    <w:rsid w:val="78B97A17"/>
    <w:rsid w:val="78EB3337"/>
    <w:rsid w:val="78EC5072"/>
    <w:rsid w:val="78ED2AF3"/>
    <w:rsid w:val="78FA19E0"/>
    <w:rsid w:val="79040570"/>
    <w:rsid w:val="790D51B3"/>
    <w:rsid w:val="79113FAC"/>
    <w:rsid w:val="793800A0"/>
    <w:rsid w:val="793D3B77"/>
    <w:rsid w:val="79515378"/>
    <w:rsid w:val="795570A0"/>
    <w:rsid w:val="796B7926"/>
    <w:rsid w:val="798E037A"/>
    <w:rsid w:val="798E6DF9"/>
    <w:rsid w:val="79A2131D"/>
    <w:rsid w:val="79AA6770"/>
    <w:rsid w:val="79B37ED3"/>
    <w:rsid w:val="79C957C7"/>
    <w:rsid w:val="79E84010"/>
    <w:rsid w:val="79EC4C14"/>
    <w:rsid w:val="79F458A4"/>
    <w:rsid w:val="79F65EAE"/>
    <w:rsid w:val="7A005E33"/>
    <w:rsid w:val="7A066163"/>
    <w:rsid w:val="7A0C58C0"/>
    <w:rsid w:val="7A49752C"/>
    <w:rsid w:val="7A541141"/>
    <w:rsid w:val="7A5A1950"/>
    <w:rsid w:val="7A5A5248"/>
    <w:rsid w:val="7A5E7DB1"/>
    <w:rsid w:val="7A60642A"/>
    <w:rsid w:val="7A6443AD"/>
    <w:rsid w:val="7A7155F6"/>
    <w:rsid w:val="7A7845A4"/>
    <w:rsid w:val="7A90089D"/>
    <w:rsid w:val="7A9A058E"/>
    <w:rsid w:val="7AB15C57"/>
    <w:rsid w:val="7ADC7DA0"/>
    <w:rsid w:val="7AF0358A"/>
    <w:rsid w:val="7AF6094A"/>
    <w:rsid w:val="7B050F64"/>
    <w:rsid w:val="7B0D4F88"/>
    <w:rsid w:val="7B0F0D14"/>
    <w:rsid w:val="7B1E4D76"/>
    <w:rsid w:val="7B215011"/>
    <w:rsid w:val="7B227210"/>
    <w:rsid w:val="7B3B62E0"/>
    <w:rsid w:val="7B3D10BE"/>
    <w:rsid w:val="7B5D22B7"/>
    <w:rsid w:val="7B611923"/>
    <w:rsid w:val="7B8A11BD"/>
    <w:rsid w:val="7B9030C7"/>
    <w:rsid w:val="7B9E4727"/>
    <w:rsid w:val="7BA41D67"/>
    <w:rsid w:val="7BBC2F7D"/>
    <w:rsid w:val="7BC130AF"/>
    <w:rsid w:val="7BD52536"/>
    <w:rsid w:val="7BD57AA8"/>
    <w:rsid w:val="7BFD36FB"/>
    <w:rsid w:val="7C030BAC"/>
    <w:rsid w:val="7C2B54C3"/>
    <w:rsid w:val="7C2E1CCB"/>
    <w:rsid w:val="7C366C93"/>
    <w:rsid w:val="7C442538"/>
    <w:rsid w:val="7C706DF3"/>
    <w:rsid w:val="7C7A7930"/>
    <w:rsid w:val="7C8A7937"/>
    <w:rsid w:val="7C9A7532"/>
    <w:rsid w:val="7CA4518D"/>
    <w:rsid w:val="7CB71996"/>
    <w:rsid w:val="7CBB152F"/>
    <w:rsid w:val="7CD5595C"/>
    <w:rsid w:val="7CDA3206"/>
    <w:rsid w:val="7CF2748B"/>
    <w:rsid w:val="7D004222"/>
    <w:rsid w:val="7D0C38B8"/>
    <w:rsid w:val="7D1246F4"/>
    <w:rsid w:val="7D292867"/>
    <w:rsid w:val="7D2F72F0"/>
    <w:rsid w:val="7D343769"/>
    <w:rsid w:val="7D355136"/>
    <w:rsid w:val="7D6546AC"/>
    <w:rsid w:val="7D7E4262"/>
    <w:rsid w:val="7D862FD9"/>
    <w:rsid w:val="7D8A2C07"/>
    <w:rsid w:val="7D91708B"/>
    <w:rsid w:val="7DAF324D"/>
    <w:rsid w:val="7DCA4F70"/>
    <w:rsid w:val="7DD06E79"/>
    <w:rsid w:val="7DD62F81"/>
    <w:rsid w:val="7DDB2C8C"/>
    <w:rsid w:val="7DE36933"/>
    <w:rsid w:val="7DE44A0D"/>
    <w:rsid w:val="7DFC31C0"/>
    <w:rsid w:val="7E444FD5"/>
    <w:rsid w:val="7E5C76B6"/>
    <w:rsid w:val="7E6C02BE"/>
    <w:rsid w:val="7E704F99"/>
    <w:rsid w:val="7E9520BA"/>
    <w:rsid w:val="7E95590D"/>
    <w:rsid w:val="7E9D2D4A"/>
    <w:rsid w:val="7ED85BB1"/>
    <w:rsid w:val="7EEE33D2"/>
    <w:rsid w:val="7EFB37A6"/>
    <w:rsid w:val="7F0B337E"/>
    <w:rsid w:val="7F1673AB"/>
    <w:rsid w:val="7F2350C1"/>
    <w:rsid w:val="7F2E5FE6"/>
    <w:rsid w:val="7F3A5590"/>
    <w:rsid w:val="7F640BC8"/>
    <w:rsid w:val="7F77597E"/>
    <w:rsid w:val="7F7C545C"/>
    <w:rsid w:val="7F7D23B8"/>
    <w:rsid w:val="7F9828CE"/>
    <w:rsid w:val="7FA95AC7"/>
    <w:rsid w:val="7FAD49E8"/>
    <w:rsid w:val="7FC01BA7"/>
    <w:rsid w:val="7FCE4D1A"/>
    <w:rsid w:val="7FD717CD"/>
    <w:rsid w:val="7FDB3BED"/>
    <w:rsid w:val="7FF01447"/>
    <w:rsid w:val="BFC98B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name="Normal Indent"/>
    <w:lsdException w:qFormat="1" w:unhideWhenUsed="0" w:uiPriority="99" w:semiHidden="0" w:name="footnote text"/>
    <w:lsdException w:qFormat="1" w:unhideWhenUsed="0" w:uiPriority="0" w:name="annotation text"/>
    <w:lsdException w:qFormat="1" w:unhideWhenUsed="0" w:uiPriority="0" w:semiHidden="0" w:name="header"/>
    <w:lsdException w:qFormat="1" w:unhideWhenUsed="0" w:uiPriority="99" w:semiHidden="0" w:name="footer"/>
    <w:lsdException w:qFormat="1" w:unhideWhenUsed="0" w:uiPriority="0" w:name="index heading"/>
    <w:lsdException w:qFormat="1" w:unhideWhenUsed="0" w:uiPriority="0" w:name="caption"/>
    <w:lsdException w:qFormat="1" w:unhideWhenUsed="0" w:uiPriority="0" w:name="table of figures"/>
    <w:lsdException w:qFormat="1" w:unhideWhenUsed="0" w:uiPriority="0" w:name="envelope address"/>
    <w:lsdException w:qFormat="1" w:unhideWhenUsed="0" w:uiPriority="0" w:name="envelope return"/>
    <w:lsdException w:qFormat="1" w:unhideWhenUsed="0" w:uiPriority="0" w:name="footnote reference"/>
    <w:lsdException w:qFormat="1" w:unhideWhenUsed="0" w:uiPriority="0" w:name="annotation reference"/>
    <w:lsdException w:qFormat="1" w:unhideWhenUsed="0" w:uiPriority="0" w:name="line number"/>
    <w:lsdException w:qFormat="1" w:unhideWhenUsed="0" w:uiPriority="0" w:name="page number"/>
    <w:lsdException w:qFormat="1" w:unhideWhenUsed="0" w:uiPriority="0" w:name="endnote reference"/>
    <w:lsdException w:qFormat="1" w:unhideWhenUsed="0" w:uiPriority="0" w:name="endnote text"/>
    <w:lsdException w:qFormat="1" w:unhideWhenUsed="0" w:uiPriority="0" w:name="table of authorities"/>
    <w:lsdException w:qFormat="1" w:unhideWhenUsed="0" w:uiPriority="0" w:name="macro"/>
    <w:lsdException w:qFormat="1" w:unhideWhenUsed="0" w:uiPriority="0" w:name="toa heading"/>
    <w:lsdException w:qFormat="1" w:unhideWhenUsed="0" w:uiPriority="0" w:name="List"/>
    <w:lsdException w:qFormat="1" w:unhideWhenUsed="0" w:uiPriority="0" w:name="List Bullet"/>
    <w:lsdException w:qFormat="1" w:unhideWhenUsed="0" w:uiPriority="0" w:name="List Number"/>
    <w:lsdException w:qFormat="1" w:unhideWhenUsed="0" w:uiPriority="0" w:name="List 2"/>
    <w:lsdException w:qFormat="1" w:unhideWhenUsed="0" w:uiPriority="0" w:name="List 3"/>
    <w:lsdException w:qFormat="1" w:unhideWhenUsed="0" w:uiPriority="0" w:name="List 4"/>
    <w:lsdException w:qFormat="1" w:unhideWhenUsed="0" w:uiPriority="0" w:name="List 5"/>
    <w:lsdException w:qFormat="1" w:unhideWhenUsed="0" w:uiPriority="0" w:name="List Bullet 2"/>
    <w:lsdException w:qFormat="1" w:unhideWhenUsed="0" w:uiPriority="0" w:name="List Bullet 3"/>
    <w:lsdException w:qFormat="1" w:unhideWhenUsed="0" w:uiPriority="0" w:name="List Bullet 4"/>
    <w:lsdException w:qFormat="1" w:unhideWhenUsed="0" w:uiPriority="0" w:name="List Bullet 5"/>
    <w:lsdException w:qFormat="1" w:unhideWhenUsed="0" w:uiPriority="0" w:name="List Number 2"/>
    <w:lsdException w:qFormat="1" w:unhideWhenUsed="0" w:uiPriority="0" w:name="List Number 3"/>
    <w:lsdException w:qFormat="1" w:unhideWhenUsed="0" w:uiPriority="0" w:name="List Number 4"/>
    <w:lsdException w:qFormat="1" w:unhideWhenUsed="0" w:uiPriority="0" w:name="List Number 5"/>
    <w:lsdException w:qFormat="1" w:unhideWhenUsed="0" w:uiPriority="0" w:semiHidden="0" w:name="Title"/>
    <w:lsdException w:qFormat="1" w:unhideWhenUsed="0" w:uiPriority="0" w:name="Closing"/>
    <w:lsdException w:qFormat="1" w:unhideWhenUsed="0" w:uiPriority="0" w:name="Signature"/>
    <w:lsdException w:qFormat="1" w:uiPriority="1" w:name="Default Paragraph Font"/>
    <w:lsdException w:qFormat="1" w:unhideWhenUsed="0" w:uiPriority="0" w:name="Body Text"/>
    <w:lsdException w:qFormat="1" w:unhideWhenUsed="0" w:uiPriority="0" w:name="Body Text Indent"/>
    <w:lsdException w:qFormat="1" w:unhideWhenUsed="0" w:uiPriority="0" w:name="List Continue"/>
    <w:lsdException w:qFormat="1" w:unhideWhenUsed="0" w:uiPriority="0" w:name="List Continue 2"/>
    <w:lsdException w:qFormat="1" w:unhideWhenUsed="0" w:uiPriority="0" w:name="List Continue 3"/>
    <w:lsdException w:qFormat="1" w:unhideWhenUsed="0" w:uiPriority="0" w:name="List Continue 4"/>
    <w:lsdException w:qFormat="1" w:unhideWhenUsed="0" w:uiPriority="0" w:name="List Continue 5"/>
    <w:lsdException w:qFormat="1" w:unhideWhenUsed="0" w:uiPriority="0" w:name="Message Header"/>
    <w:lsdException w:qFormat="1" w:unhideWhenUsed="0" w:uiPriority="0" w:semiHidden="0" w:name="Subtitle"/>
    <w:lsdException w:qFormat="1" w:unhideWhenUsed="0" w:uiPriority="0" w:name="Salutation"/>
    <w:lsdException w:qFormat="1" w:unhideWhenUsed="0" w:uiPriority="0" w:name="Date"/>
    <w:lsdException w:qFormat="1" w:unhideWhenUsed="0" w:uiPriority="0" w:name="Body Text First Indent"/>
    <w:lsdException w:qFormat="1" w:unhideWhenUsed="0" w:uiPriority="0" w:name="Body Text First Indent 2"/>
    <w:lsdException w:qFormat="1" w:unhideWhenUsed="0" w:uiPriority="0" w:name="Note Heading"/>
    <w:lsdException w:qFormat="1" w:unhideWhenUsed="0" w:uiPriority="0" w:name="Body Text 2"/>
    <w:lsdException w:qFormat="1" w:unhideWhenUsed="0" w:uiPriority="0" w:name="Body Text 3"/>
    <w:lsdException w:qFormat="1" w:unhideWhenUsed="0" w:uiPriority="0" w:name="Body Text Indent 2"/>
    <w:lsdException w:qFormat="1" w:unhideWhenUsed="0" w:uiPriority="0" w:name="Body Text Indent 3"/>
    <w:lsdException w:qFormat="1" w:unhideWhenUsed="0" w:uiPriority="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name="Emphasis"/>
    <w:lsdException w:qFormat="1" w:unhideWhenUsed="0" w:uiPriority="0" w:name="Document Map"/>
    <w:lsdException w:qFormat="1" w:unhideWhenUsed="0" w:uiPriority="0" w:name="Plain Text"/>
    <w:lsdException w:qFormat="1" w:unhideWhenUsed="0" w:uiPriority="0" w:name="E-mail Signature"/>
    <w:lsdException w:qFormat="1" w:unhideWhenUsed="0" w:uiPriority="0" w:name="Normal (Web)"/>
    <w:lsdException w:qFormat="1" w:unhideWhenUsed="0" w:uiPriority="0" w:name="HTML Acronym"/>
    <w:lsdException w:qFormat="1" w:unhideWhenUsed="0" w:uiPriority="0" w:name="HTML Address"/>
    <w:lsdException w:qFormat="1" w:unhideWhenUsed="0" w:uiPriority="0" w:name="HTML Cite"/>
    <w:lsdException w:qFormat="1" w:unhideWhenUsed="0" w:uiPriority="0" w:name="HTML Code"/>
    <w:lsdException w:qFormat="1" w:unhideWhenUsed="0" w:uiPriority="0" w:name="HTML Definition"/>
    <w:lsdException w:qFormat="1" w:unhideWhenUsed="0" w:uiPriority="0" w:name="HTML Keyboard"/>
    <w:lsdException w:qFormat="1" w:unhideWhenUsed="0" w:uiPriority="0" w:name="HTML Preformatted"/>
    <w:lsdException w:qFormat="1" w:unhideWhenUsed="0" w:uiPriority="0" w:name="HTML Sample"/>
    <w:lsdException w:qFormat="1" w:unhideWhenUsed="0" w:uiPriority="0" w:name="HTML Typewriter"/>
    <w:lsdException w:qFormat="1" w:unhideWhenUsed="0" w:uiPriority="0" w:name="HTML Variable"/>
    <w:lsdException w:qFormat="1" w:uiPriority="99" w:name="Normal Table"/>
    <w:lsdException w:qFormat="1" w:unhideWhenUsed="0" w:uiPriority="0" w:name="annotation subject"/>
    <w:lsdException w:qFormat="1" w:unhideWhenUsed="0" w:uiPriority="0" w:name="Table Simple 1"/>
    <w:lsdException w:qFormat="1" w:unhideWhenUsed="0" w:uiPriority="0" w:name="Table Simple 2"/>
    <w:lsdException w:qFormat="1" w:unhideWhenUsed="0" w:uiPriority="0" w:name="Table Simple 3"/>
    <w:lsdException w:qFormat="1" w:unhideWhenUsed="0" w:uiPriority="0" w:name="Table Classic 1"/>
    <w:lsdException w:qFormat="1" w:unhideWhenUsed="0" w:uiPriority="0" w:name="Table Classic 2"/>
    <w:lsdException w:qFormat="1" w:unhideWhenUsed="0" w:uiPriority="0" w:name="Table Classic 3"/>
    <w:lsdException w:qFormat="1" w:unhideWhenUsed="0" w:uiPriority="0" w:name="Table Classic 4"/>
    <w:lsdException w:qFormat="1" w:unhideWhenUsed="0" w:uiPriority="0" w:name="Table Colorful 1"/>
    <w:lsdException w:qFormat="1" w:unhideWhenUsed="0" w:uiPriority="0" w:name="Table Colorful 2"/>
    <w:lsdException w:qFormat="1" w:unhideWhenUsed="0" w:uiPriority="0" w:name="Table Colorful 3"/>
    <w:lsdException w:qFormat="1" w:unhideWhenUsed="0" w:uiPriority="0" w:name="Table Columns 1"/>
    <w:lsdException w:qFormat="1" w:unhideWhenUsed="0" w:uiPriority="0" w:name="Table Columns 2"/>
    <w:lsdException w:qFormat="1" w:unhideWhenUsed="0" w:uiPriority="0" w:name="Table Columns 3"/>
    <w:lsdException w:qFormat="1" w:unhideWhenUsed="0" w:uiPriority="0" w:name="Table Columns 4"/>
    <w:lsdException w:qFormat="1" w:unhideWhenUsed="0" w:uiPriority="0" w:name="Table Columns 5"/>
    <w:lsdException w:qFormat="1" w:unhideWhenUsed="0" w:uiPriority="0" w:name="Table Grid 1"/>
    <w:lsdException w:qFormat="1" w:unhideWhenUsed="0" w:uiPriority="0" w:name="Table Grid 2"/>
    <w:lsdException w:qFormat="1" w:unhideWhenUsed="0" w:uiPriority="0" w:name="Table Grid 3"/>
    <w:lsdException w:qFormat="1" w:unhideWhenUsed="0" w:uiPriority="0" w:name="Table Grid 4"/>
    <w:lsdException w:qFormat="1" w:unhideWhenUsed="0" w:uiPriority="0" w:name="Table Grid 5"/>
    <w:lsdException w:qFormat="1" w:unhideWhenUsed="0" w:uiPriority="0" w:name="Table Grid 6"/>
    <w:lsdException w:qFormat="1" w:unhideWhenUsed="0" w:uiPriority="0" w:name="Table Grid 7"/>
    <w:lsdException w:qFormat="1" w:unhideWhenUsed="0" w:uiPriority="0" w:name="Table Grid 8"/>
    <w:lsdException w:qFormat="1" w:unhideWhenUsed="0" w:uiPriority="0" w:name="Table List 1"/>
    <w:lsdException w:qFormat="1" w:unhideWhenUsed="0" w:uiPriority="0" w:name="Table List 2"/>
    <w:lsdException w:qFormat="1" w:unhideWhenUsed="0" w:uiPriority="0" w:name="Table List 3"/>
    <w:lsdException w:qFormat="1" w:unhideWhenUsed="0" w:uiPriority="0" w:name="Table List 4"/>
    <w:lsdException w:qFormat="1" w:unhideWhenUsed="0" w:uiPriority="0" w:name="Table List 5"/>
    <w:lsdException w:qFormat="1" w:unhideWhenUsed="0" w:uiPriority="0" w:name="Table List 6"/>
    <w:lsdException w:qFormat="1" w:unhideWhenUsed="0" w:uiPriority="0" w:name="Table List 7"/>
    <w:lsdException w:qFormat="1" w:unhideWhenUsed="0" w:uiPriority="0" w:name="Table List 8"/>
    <w:lsdException w:qFormat="1" w:unhideWhenUsed="0" w:uiPriority="0" w:name="Table 3D effects 1"/>
    <w:lsdException w:qFormat="1" w:unhideWhenUsed="0" w:uiPriority="0" w:name="Table 3D effects 2"/>
    <w:lsdException w:qFormat="1" w:unhideWhenUsed="0" w:uiPriority="0" w:name="Table 3D effects 3"/>
    <w:lsdException w:qFormat="1" w:unhideWhenUsed="0" w:uiPriority="0" w:name="Table Contemporary"/>
    <w:lsdException w:qFormat="1" w:unhideWhenUsed="0" w:uiPriority="0" w:name="Table Elegant"/>
    <w:lsdException w:qFormat="1" w:unhideWhenUsed="0" w:uiPriority="0" w:name="Table Professional"/>
    <w:lsdException w:qFormat="1" w:unhideWhenUsed="0" w:uiPriority="0" w:name="Table Subtle 1"/>
    <w:lsdException w:qFormat="1" w:unhideWhenUsed="0" w:uiPriority="0" w:name="Table Subtle 2"/>
    <w:lsdException w:qFormat="1" w:unhideWhenUsed="0" w:uiPriority="0" w:name="Table Web 1"/>
    <w:lsdException w:qFormat="1" w:unhideWhenUsed="0" w:uiPriority="0" w:name="Table Web 2"/>
    <w:lsdException w:qFormat="1" w:unhideWhenUsed="0" w:uiPriority="0" w:name="Table Web 3"/>
    <w:lsdException w:qFormat="1" w:unhideWhenUsed="0" w:uiPriority="0" w:name="Balloon Text"/>
    <w:lsdException w:qFormat="1" w:unhideWhenUsed="0" w:uiPriority="0" w:semiHidden="0" w:name="Table Grid"/>
    <w:lsdException w:qFormat="1" w:unhideWhenUsed="0"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opLinePunct/>
      <w:adjustRightInd w:val="0"/>
      <w:snapToGrid w:val="0"/>
      <w:spacing w:before="160" w:after="160" w:line="240" w:lineRule="atLeast"/>
      <w:ind w:left="1701"/>
    </w:pPr>
    <w:rPr>
      <w:rFonts w:hint="eastAsia" w:ascii="Times New Roman" w:hAnsi="Times New Roman" w:eastAsia="宋体" w:cs="Arial"/>
      <w:kern w:val="2"/>
      <w:sz w:val="21"/>
      <w:szCs w:val="21"/>
      <w:lang w:val="en-US" w:eastAsia="zh-CN" w:bidi="ar-SA"/>
    </w:rPr>
  </w:style>
  <w:style w:type="paragraph" w:styleId="3">
    <w:name w:val="heading 1"/>
    <w:basedOn w:val="1"/>
    <w:next w:val="4"/>
    <w:link w:val="292"/>
    <w:qFormat/>
    <w:uiPriority w:val="0"/>
    <w:pPr>
      <w:keepNext/>
      <w:numPr>
        <w:ilvl w:val="0"/>
        <w:numId w:val="1"/>
      </w:numPr>
      <w:pBdr>
        <w:bottom w:val="single" w:color="auto" w:sz="12" w:space="1"/>
      </w:pBdr>
      <w:spacing w:before="1600" w:after="800"/>
      <w:jc w:val="right"/>
      <w:outlineLvl w:val="0"/>
    </w:pPr>
    <w:rPr>
      <w:rFonts w:ascii="Book Antiqua" w:hAnsi="Book Antiqua" w:eastAsia="黑体" w:cs="Book Antiqua"/>
      <w:b/>
      <w:bCs/>
      <w:sz w:val="44"/>
      <w:szCs w:val="44"/>
    </w:rPr>
  </w:style>
  <w:style w:type="paragraph" w:styleId="4">
    <w:name w:val="heading 2"/>
    <w:basedOn w:val="1"/>
    <w:next w:val="5"/>
    <w:link w:val="250"/>
    <w:qFormat/>
    <w:uiPriority w:val="0"/>
    <w:pPr>
      <w:keepNext/>
      <w:keepLines/>
      <w:numPr>
        <w:ilvl w:val="1"/>
        <w:numId w:val="1"/>
      </w:numPr>
      <w:spacing w:before="600"/>
      <w:outlineLvl w:val="1"/>
    </w:pPr>
    <w:rPr>
      <w:rFonts w:ascii="Book Antiqua" w:hAnsi="Book Antiqua" w:eastAsia="黑体" w:cs="Book Antiqua"/>
      <w:bCs/>
      <w:kern w:val="0"/>
      <w:sz w:val="36"/>
      <w:szCs w:val="36"/>
      <w:lang w:eastAsia="en-US"/>
    </w:rPr>
  </w:style>
  <w:style w:type="paragraph" w:styleId="5">
    <w:name w:val="heading 3"/>
    <w:basedOn w:val="1"/>
    <w:next w:val="1"/>
    <w:link w:val="251"/>
    <w:qFormat/>
    <w:uiPriority w:val="0"/>
    <w:pPr>
      <w:keepNext/>
      <w:keepLines/>
      <w:numPr>
        <w:ilvl w:val="2"/>
        <w:numId w:val="1"/>
      </w:numPr>
      <w:spacing w:before="200"/>
      <w:outlineLvl w:val="2"/>
    </w:pPr>
    <w:rPr>
      <w:rFonts w:ascii="Book Antiqua" w:hAnsi="Book Antiqua" w:eastAsia="黑体" w:cs="宋体"/>
      <w:kern w:val="0"/>
      <w:sz w:val="32"/>
      <w:szCs w:val="32"/>
    </w:rPr>
  </w:style>
  <w:style w:type="paragraph" w:styleId="6">
    <w:name w:val="heading 4"/>
    <w:basedOn w:val="1"/>
    <w:next w:val="1"/>
    <w:link w:val="344"/>
    <w:qFormat/>
    <w:uiPriority w:val="0"/>
    <w:pPr>
      <w:keepNext/>
      <w:keepLines/>
      <w:numPr>
        <w:ilvl w:val="3"/>
        <w:numId w:val="1"/>
      </w:numPr>
      <w:outlineLvl w:val="3"/>
    </w:pPr>
    <w:rPr>
      <w:rFonts w:ascii="Book Antiqua" w:hAnsi="Book Antiqua" w:eastAsia="黑体" w:cs="宋体"/>
      <w:kern w:val="0"/>
      <w:sz w:val="28"/>
      <w:szCs w:val="28"/>
    </w:rPr>
  </w:style>
  <w:style w:type="paragraph" w:styleId="7">
    <w:name w:val="heading 5"/>
    <w:basedOn w:val="1"/>
    <w:next w:val="1"/>
    <w:link w:val="345"/>
    <w:qFormat/>
    <w:uiPriority w:val="0"/>
    <w:pPr>
      <w:keepNext/>
      <w:keepLines/>
      <w:numPr>
        <w:ilvl w:val="4"/>
        <w:numId w:val="1"/>
      </w:numPr>
      <w:outlineLvl w:val="4"/>
    </w:pPr>
    <w:rPr>
      <w:rFonts w:ascii="Book Antiqua" w:hAnsi="Book Antiqua" w:eastAsia="黑体" w:cs="宋体"/>
      <w:kern w:val="0"/>
      <w:sz w:val="24"/>
      <w:szCs w:val="24"/>
    </w:rPr>
  </w:style>
  <w:style w:type="paragraph" w:styleId="8">
    <w:name w:val="heading 6"/>
    <w:basedOn w:val="1"/>
    <w:next w:val="1"/>
    <w:link w:val="346"/>
    <w:qFormat/>
    <w:uiPriority w:val="0"/>
    <w:pPr>
      <w:keepNext/>
      <w:keepLines/>
      <w:spacing w:before="240" w:after="64" w:line="320" w:lineRule="atLeast"/>
      <w:outlineLvl w:val="5"/>
    </w:pPr>
    <w:rPr>
      <w:rFonts w:ascii="Arial" w:hAnsi="Arial" w:eastAsia="黑体" w:cs="Times New Roman"/>
      <w:b/>
      <w:bCs/>
    </w:rPr>
  </w:style>
  <w:style w:type="paragraph" w:styleId="9">
    <w:name w:val="heading 7"/>
    <w:basedOn w:val="3"/>
    <w:next w:val="10"/>
    <w:link w:val="347"/>
    <w:qFormat/>
    <w:uiPriority w:val="0"/>
    <w:pPr>
      <w:keepLines/>
      <w:numPr>
        <w:numId w:val="2"/>
      </w:numPr>
      <w:pBdr>
        <w:bottom w:val="single" w:color="auto" w:sz="4" w:space="1"/>
      </w:pBdr>
      <w:topLinePunct w:val="0"/>
      <w:outlineLvl w:val="6"/>
    </w:pPr>
    <w:rPr>
      <w:bCs w:val="0"/>
    </w:rPr>
  </w:style>
  <w:style w:type="paragraph" w:styleId="10">
    <w:name w:val="heading 8"/>
    <w:basedOn w:val="4"/>
    <w:next w:val="11"/>
    <w:link w:val="348"/>
    <w:qFormat/>
    <w:uiPriority w:val="0"/>
    <w:pPr>
      <w:numPr>
        <w:numId w:val="2"/>
      </w:numPr>
      <w:topLinePunct w:val="0"/>
      <w:spacing w:before="200"/>
      <w:outlineLvl w:val="7"/>
    </w:pPr>
    <w:rPr>
      <w:rFonts w:cs="Times New Roman"/>
    </w:rPr>
  </w:style>
  <w:style w:type="paragraph" w:styleId="11">
    <w:name w:val="heading 9"/>
    <w:basedOn w:val="5"/>
    <w:next w:val="1"/>
    <w:link w:val="349"/>
    <w:qFormat/>
    <w:uiPriority w:val="0"/>
    <w:pPr>
      <w:numPr>
        <w:numId w:val="2"/>
      </w:numPr>
      <w:topLinePunct w:val="0"/>
      <w:outlineLvl w:val="8"/>
    </w:pPr>
    <w:rPr>
      <w:rFonts w:cs="Times New Roman"/>
    </w:rPr>
  </w:style>
  <w:style w:type="character" w:default="1" w:styleId="135">
    <w:name w:val="Default Paragraph Font"/>
    <w:semiHidden/>
    <w:unhideWhenUsed/>
    <w:qFormat/>
    <w:uiPriority w:val="1"/>
  </w:style>
  <w:style w:type="table" w:default="1" w:styleId="89">
    <w:name w:val="Normal Table"/>
    <w:semiHidden/>
    <w:unhideWhenUsed/>
    <w:qFormat/>
    <w:uiPriority w:val="99"/>
    <w:tblPr>
      <w:tblCellMar>
        <w:top w:w="0" w:type="dxa"/>
        <w:left w:w="108" w:type="dxa"/>
        <w:bottom w:w="0" w:type="dxa"/>
        <w:right w:w="108" w:type="dxa"/>
      </w:tblCellMar>
    </w:tblPr>
  </w:style>
  <w:style w:type="paragraph" w:styleId="2">
    <w:name w:val="macro"/>
    <w:link w:val="357"/>
    <w:semiHidden/>
    <w:qFormat/>
    <w:uiPriority w:val="0"/>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eastAsia="宋体" w:cs="Courier New"/>
      <w:kern w:val="2"/>
      <w:sz w:val="24"/>
      <w:szCs w:val="24"/>
      <w:lang w:val="en-US" w:eastAsia="zh-CN" w:bidi="ar-SA"/>
    </w:rPr>
  </w:style>
  <w:style w:type="paragraph" w:styleId="12">
    <w:name w:val="List 3"/>
    <w:basedOn w:val="1"/>
    <w:semiHidden/>
    <w:qFormat/>
    <w:uiPriority w:val="0"/>
    <w:pPr>
      <w:ind w:left="400" w:leftChars="400" w:hanging="200" w:hangingChars="200"/>
    </w:pPr>
  </w:style>
  <w:style w:type="paragraph" w:styleId="13">
    <w:name w:val="toc 7"/>
    <w:basedOn w:val="1"/>
    <w:next w:val="1"/>
    <w:qFormat/>
    <w:uiPriority w:val="39"/>
    <w:pPr>
      <w:ind w:left="2520"/>
    </w:pPr>
    <w:rPr>
      <w:sz w:val="24"/>
    </w:rPr>
  </w:style>
  <w:style w:type="paragraph" w:styleId="14">
    <w:name w:val="List Number 2"/>
    <w:basedOn w:val="1"/>
    <w:semiHidden/>
    <w:qFormat/>
    <w:uiPriority w:val="0"/>
    <w:pPr>
      <w:numPr>
        <w:ilvl w:val="0"/>
        <w:numId w:val="3"/>
      </w:numPr>
    </w:pPr>
  </w:style>
  <w:style w:type="paragraph" w:styleId="15">
    <w:name w:val="table of authorities"/>
    <w:basedOn w:val="1"/>
    <w:next w:val="1"/>
    <w:semiHidden/>
    <w:qFormat/>
    <w:uiPriority w:val="0"/>
    <w:pPr>
      <w:ind w:left="420"/>
    </w:pPr>
  </w:style>
  <w:style w:type="paragraph" w:styleId="16">
    <w:name w:val="Note Heading"/>
    <w:basedOn w:val="1"/>
    <w:next w:val="1"/>
    <w:link w:val="369"/>
    <w:semiHidden/>
    <w:qFormat/>
    <w:uiPriority w:val="0"/>
    <w:pPr>
      <w:jc w:val="center"/>
    </w:pPr>
  </w:style>
  <w:style w:type="paragraph" w:styleId="17">
    <w:name w:val="List Bullet 4"/>
    <w:basedOn w:val="1"/>
    <w:semiHidden/>
    <w:qFormat/>
    <w:uiPriority w:val="0"/>
    <w:pPr>
      <w:numPr>
        <w:ilvl w:val="0"/>
        <w:numId w:val="4"/>
      </w:numPr>
    </w:pPr>
  </w:style>
  <w:style w:type="paragraph" w:styleId="18">
    <w:name w:val="index 8"/>
    <w:basedOn w:val="1"/>
    <w:next w:val="1"/>
    <w:semiHidden/>
    <w:qFormat/>
    <w:uiPriority w:val="0"/>
    <w:pPr>
      <w:ind w:left="1680" w:hanging="210"/>
    </w:pPr>
    <w:rPr>
      <w:sz w:val="20"/>
      <w:szCs w:val="20"/>
    </w:rPr>
  </w:style>
  <w:style w:type="paragraph" w:styleId="19">
    <w:name w:val="E-mail Signature"/>
    <w:basedOn w:val="1"/>
    <w:link w:val="376"/>
    <w:semiHidden/>
    <w:qFormat/>
    <w:uiPriority w:val="0"/>
  </w:style>
  <w:style w:type="paragraph" w:styleId="20">
    <w:name w:val="List Number"/>
    <w:basedOn w:val="1"/>
    <w:semiHidden/>
    <w:qFormat/>
    <w:uiPriority w:val="0"/>
    <w:pPr>
      <w:numPr>
        <w:ilvl w:val="0"/>
        <w:numId w:val="5"/>
      </w:numPr>
    </w:pPr>
  </w:style>
  <w:style w:type="paragraph" w:styleId="21">
    <w:name w:val="Normal Indent"/>
    <w:basedOn w:val="1"/>
    <w:semiHidden/>
    <w:qFormat/>
    <w:uiPriority w:val="0"/>
    <w:pPr>
      <w:ind w:firstLine="200" w:firstLineChars="200"/>
    </w:pPr>
  </w:style>
  <w:style w:type="paragraph" w:styleId="22">
    <w:name w:val="caption"/>
    <w:basedOn w:val="1"/>
    <w:next w:val="1"/>
    <w:semiHidden/>
    <w:qFormat/>
    <w:uiPriority w:val="0"/>
    <w:pPr>
      <w:spacing w:before="152"/>
    </w:pPr>
    <w:rPr>
      <w:rFonts w:ascii="Arial" w:hAnsi="Arial" w:eastAsia="黑体"/>
      <w:sz w:val="20"/>
      <w:szCs w:val="20"/>
    </w:rPr>
  </w:style>
  <w:style w:type="paragraph" w:styleId="23">
    <w:name w:val="index 5"/>
    <w:basedOn w:val="1"/>
    <w:next w:val="1"/>
    <w:semiHidden/>
    <w:qFormat/>
    <w:uiPriority w:val="0"/>
    <w:pPr>
      <w:ind w:left="1050" w:hanging="210"/>
    </w:pPr>
    <w:rPr>
      <w:sz w:val="20"/>
      <w:szCs w:val="20"/>
    </w:rPr>
  </w:style>
  <w:style w:type="paragraph" w:styleId="24">
    <w:name w:val="List Bullet"/>
    <w:basedOn w:val="1"/>
    <w:semiHidden/>
    <w:qFormat/>
    <w:uiPriority w:val="0"/>
    <w:pPr>
      <w:numPr>
        <w:ilvl w:val="0"/>
        <w:numId w:val="6"/>
      </w:numPr>
    </w:pPr>
  </w:style>
  <w:style w:type="paragraph" w:styleId="25">
    <w:name w:val="envelope address"/>
    <w:basedOn w:val="1"/>
    <w:semiHidden/>
    <w:qFormat/>
    <w:uiPriority w:val="0"/>
    <w:pPr>
      <w:framePr w:w="7920" w:h="1980" w:hRule="exact" w:hSpace="180" w:wrap="auto" w:vAnchor="margin" w:hAnchor="page" w:xAlign="center" w:yAlign="bottom"/>
      <w:ind w:left="1400" w:leftChars="1400"/>
    </w:pPr>
    <w:rPr>
      <w:rFonts w:ascii="Arial" w:hAnsi="Arial"/>
    </w:rPr>
  </w:style>
  <w:style w:type="paragraph" w:styleId="26">
    <w:name w:val="Document Map"/>
    <w:basedOn w:val="1"/>
    <w:link w:val="374"/>
    <w:semiHidden/>
    <w:qFormat/>
    <w:uiPriority w:val="0"/>
    <w:pPr>
      <w:shd w:val="clear" w:color="auto" w:fill="000080"/>
    </w:pPr>
  </w:style>
  <w:style w:type="paragraph" w:styleId="27">
    <w:name w:val="toa heading"/>
    <w:basedOn w:val="1"/>
    <w:next w:val="1"/>
    <w:semiHidden/>
    <w:qFormat/>
    <w:uiPriority w:val="0"/>
    <w:pPr>
      <w:spacing w:before="120"/>
    </w:pPr>
    <w:rPr>
      <w:rFonts w:ascii="Arial" w:hAnsi="Arial"/>
    </w:rPr>
  </w:style>
  <w:style w:type="paragraph" w:styleId="28">
    <w:name w:val="annotation text"/>
    <w:basedOn w:val="1"/>
    <w:link w:val="355"/>
    <w:semiHidden/>
    <w:qFormat/>
    <w:uiPriority w:val="0"/>
  </w:style>
  <w:style w:type="paragraph" w:styleId="29">
    <w:name w:val="index 6"/>
    <w:basedOn w:val="1"/>
    <w:next w:val="1"/>
    <w:semiHidden/>
    <w:qFormat/>
    <w:uiPriority w:val="0"/>
    <w:pPr>
      <w:ind w:left="1260" w:hanging="210"/>
    </w:pPr>
    <w:rPr>
      <w:sz w:val="20"/>
      <w:szCs w:val="20"/>
    </w:rPr>
  </w:style>
  <w:style w:type="paragraph" w:styleId="30">
    <w:name w:val="Salutation"/>
    <w:basedOn w:val="1"/>
    <w:next w:val="1"/>
    <w:link w:val="365"/>
    <w:semiHidden/>
    <w:qFormat/>
    <w:uiPriority w:val="0"/>
  </w:style>
  <w:style w:type="paragraph" w:styleId="31">
    <w:name w:val="Body Text 3"/>
    <w:basedOn w:val="1"/>
    <w:link w:val="371"/>
    <w:semiHidden/>
    <w:qFormat/>
    <w:uiPriority w:val="0"/>
    <w:pPr>
      <w:spacing w:after="120"/>
    </w:pPr>
    <w:rPr>
      <w:sz w:val="16"/>
      <w:szCs w:val="16"/>
    </w:rPr>
  </w:style>
  <w:style w:type="paragraph" w:styleId="32">
    <w:name w:val="Closing"/>
    <w:basedOn w:val="1"/>
    <w:link w:val="359"/>
    <w:semiHidden/>
    <w:qFormat/>
    <w:uiPriority w:val="0"/>
    <w:pPr>
      <w:ind w:left="2100" w:leftChars="2100"/>
    </w:pPr>
  </w:style>
  <w:style w:type="paragraph" w:styleId="33">
    <w:name w:val="List Bullet 3"/>
    <w:basedOn w:val="1"/>
    <w:semiHidden/>
    <w:qFormat/>
    <w:uiPriority w:val="0"/>
    <w:pPr>
      <w:numPr>
        <w:ilvl w:val="0"/>
        <w:numId w:val="7"/>
      </w:numPr>
    </w:pPr>
  </w:style>
  <w:style w:type="paragraph" w:styleId="34">
    <w:name w:val="Body Text"/>
    <w:basedOn w:val="1"/>
    <w:link w:val="361"/>
    <w:semiHidden/>
    <w:qFormat/>
    <w:uiPriority w:val="0"/>
    <w:pPr>
      <w:spacing w:after="120"/>
    </w:pPr>
  </w:style>
  <w:style w:type="paragraph" w:styleId="35">
    <w:name w:val="Body Text Indent"/>
    <w:basedOn w:val="1"/>
    <w:link w:val="362"/>
    <w:semiHidden/>
    <w:qFormat/>
    <w:uiPriority w:val="0"/>
    <w:pPr>
      <w:spacing w:after="120"/>
      <w:ind w:left="200" w:leftChars="200"/>
    </w:pPr>
  </w:style>
  <w:style w:type="paragraph" w:styleId="36">
    <w:name w:val="List Number 3"/>
    <w:basedOn w:val="1"/>
    <w:semiHidden/>
    <w:qFormat/>
    <w:uiPriority w:val="0"/>
    <w:pPr>
      <w:numPr>
        <w:ilvl w:val="0"/>
        <w:numId w:val="8"/>
      </w:numPr>
    </w:pPr>
  </w:style>
  <w:style w:type="paragraph" w:styleId="37">
    <w:name w:val="List 2"/>
    <w:basedOn w:val="1"/>
    <w:semiHidden/>
    <w:qFormat/>
    <w:uiPriority w:val="0"/>
    <w:pPr>
      <w:ind w:left="200" w:leftChars="200" w:hanging="200" w:hangingChars="200"/>
    </w:pPr>
  </w:style>
  <w:style w:type="paragraph" w:styleId="38">
    <w:name w:val="List Continue"/>
    <w:basedOn w:val="1"/>
    <w:semiHidden/>
    <w:qFormat/>
    <w:uiPriority w:val="0"/>
    <w:pPr>
      <w:spacing w:after="120"/>
      <w:ind w:left="200" w:leftChars="200"/>
    </w:pPr>
  </w:style>
  <w:style w:type="paragraph" w:styleId="39">
    <w:name w:val="Block Text"/>
    <w:basedOn w:val="1"/>
    <w:semiHidden/>
    <w:qFormat/>
    <w:uiPriority w:val="0"/>
    <w:pPr>
      <w:spacing w:after="120"/>
      <w:ind w:left="700" w:leftChars="700" w:right="700" w:rightChars="700"/>
    </w:pPr>
  </w:style>
  <w:style w:type="paragraph" w:styleId="40">
    <w:name w:val="List Bullet 2"/>
    <w:basedOn w:val="1"/>
    <w:semiHidden/>
    <w:qFormat/>
    <w:uiPriority w:val="0"/>
    <w:pPr>
      <w:numPr>
        <w:ilvl w:val="0"/>
        <w:numId w:val="9"/>
      </w:numPr>
    </w:pPr>
  </w:style>
  <w:style w:type="paragraph" w:styleId="41">
    <w:name w:val="HTML Address"/>
    <w:basedOn w:val="1"/>
    <w:link w:val="350"/>
    <w:semiHidden/>
    <w:qFormat/>
    <w:uiPriority w:val="0"/>
    <w:rPr>
      <w:i/>
      <w:iCs/>
    </w:rPr>
  </w:style>
  <w:style w:type="paragraph" w:styleId="42">
    <w:name w:val="index 4"/>
    <w:basedOn w:val="1"/>
    <w:next w:val="1"/>
    <w:semiHidden/>
    <w:qFormat/>
    <w:uiPriority w:val="0"/>
    <w:pPr>
      <w:ind w:left="1260"/>
    </w:pPr>
  </w:style>
  <w:style w:type="paragraph" w:styleId="43">
    <w:name w:val="toc 5"/>
    <w:basedOn w:val="1"/>
    <w:next w:val="1"/>
    <w:qFormat/>
    <w:uiPriority w:val="39"/>
    <w:pPr>
      <w:spacing w:before="80" w:after="80"/>
      <w:ind w:left="0"/>
    </w:pPr>
    <w:rPr>
      <w:sz w:val="20"/>
      <w:szCs w:val="20"/>
    </w:rPr>
  </w:style>
  <w:style w:type="paragraph" w:styleId="44">
    <w:name w:val="toc 3"/>
    <w:basedOn w:val="1"/>
    <w:next w:val="1"/>
    <w:qFormat/>
    <w:uiPriority w:val="39"/>
    <w:pPr>
      <w:spacing w:before="80" w:after="80"/>
      <w:ind w:left="0"/>
    </w:pPr>
    <w:rPr>
      <w:sz w:val="20"/>
      <w:szCs w:val="20"/>
    </w:rPr>
  </w:style>
  <w:style w:type="paragraph" w:styleId="45">
    <w:name w:val="Plain Text"/>
    <w:basedOn w:val="1"/>
    <w:link w:val="375"/>
    <w:semiHidden/>
    <w:qFormat/>
    <w:uiPriority w:val="0"/>
    <w:rPr>
      <w:rFonts w:ascii="宋体" w:hAnsi="Courier New" w:cs="Courier New"/>
    </w:rPr>
  </w:style>
  <w:style w:type="paragraph" w:styleId="46">
    <w:name w:val="List Bullet 5"/>
    <w:basedOn w:val="1"/>
    <w:semiHidden/>
    <w:qFormat/>
    <w:uiPriority w:val="0"/>
    <w:pPr>
      <w:numPr>
        <w:ilvl w:val="0"/>
        <w:numId w:val="10"/>
      </w:numPr>
    </w:pPr>
  </w:style>
  <w:style w:type="paragraph" w:styleId="47">
    <w:name w:val="List Number 4"/>
    <w:basedOn w:val="1"/>
    <w:semiHidden/>
    <w:qFormat/>
    <w:uiPriority w:val="0"/>
    <w:pPr>
      <w:numPr>
        <w:ilvl w:val="0"/>
        <w:numId w:val="11"/>
      </w:numPr>
    </w:pPr>
  </w:style>
  <w:style w:type="paragraph" w:styleId="48">
    <w:name w:val="toc 8"/>
    <w:basedOn w:val="1"/>
    <w:next w:val="1"/>
    <w:qFormat/>
    <w:uiPriority w:val="39"/>
    <w:pPr>
      <w:ind w:left="2940"/>
    </w:pPr>
    <w:rPr>
      <w:sz w:val="24"/>
    </w:rPr>
  </w:style>
  <w:style w:type="paragraph" w:styleId="49">
    <w:name w:val="index 3"/>
    <w:next w:val="1"/>
    <w:qFormat/>
    <w:uiPriority w:val="0"/>
    <w:pPr>
      <w:adjustRightInd w:val="0"/>
      <w:snapToGrid w:val="0"/>
      <w:ind w:left="567"/>
    </w:pPr>
    <w:rPr>
      <w:rFonts w:ascii="Times New Roman" w:hAnsi="Times New Roman" w:eastAsia="宋体" w:cs="Arial"/>
      <w:kern w:val="2"/>
      <w:sz w:val="21"/>
      <w:szCs w:val="21"/>
      <w:lang w:val="en-US" w:eastAsia="zh-CN" w:bidi="ar-SA"/>
    </w:rPr>
  </w:style>
  <w:style w:type="paragraph" w:styleId="50">
    <w:name w:val="Date"/>
    <w:basedOn w:val="1"/>
    <w:next w:val="1"/>
    <w:link w:val="366"/>
    <w:semiHidden/>
    <w:qFormat/>
    <w:uiPriority w:val="0"/>
    <w:pPr>
      <w:ind w:left="2500" w:leftChars="2500"/>
    </w:pPr>
  </w:style>
  <w:style w:type="paragraph" w:styleId="51">
    <w:name w:val="Body Text Indent 2"/>
    <w:basedOn w:val="1"/>
    <w:link w:val="372"/>
    <w:semiHidden/>
    <w:qFormat/>
    <w:uiPriority w:val="0"/>
    <w:pPr>
      <w:spacing w:after="120" w:line="480" w:lineRule="auto"/>
      <w:ind w:left="200" w:leftChars="200"/>
    </w:pPr>
  </w:style>
  <w:style w:type="paragraph" w:styleId="52">
    <w:name w:val="endnote text"/>
    <w:basedOn w:val="1"/>
    <w:link w:val="356"/>
    <w:semiHidden/>
    <w:qFormat/>
    <w:uiPriority w:val="0"/>
  </w:style>
  <w:style w:type="paragraph" w:styleId="53">
    <w:name w:val="List Continue 5"/>
    <w:basedOn w:val="1"/>
    <w:semiHidden/>
    <w:qFormat/>
    <w:uiPriority w:val="0"/>
    <w:pPr>
      <w:spacing w:after="120"/>
      <w:ind w:left="1000" w:leftChars="1000"/>
    </w:pPr>
  </w:style>
  <w:style w:type="paragraph" w:styleId="54">
    <w:name w:val="Balloon Text"/>
    <w:basedOn w:val="1"/>
    <w:link w:val="378"/>
    <w:semiHidden/>
    <w:qFormat/>
    <w:uiPriority w:val="0"/>
    <w:rPr>
      <w:sz w:val="18"/>
      <w:szCs w:val="18"/>
    </w:rPr>
  </w:style>
  <w:style w:type="paragraph" w:styleId="55">
    <w:name w:val="footer"/>
    <w:basedOn w:val="56"/>
    <w:link w:val="302"/>
    <w:qFormat/>
    <w:uiPriority w:val="99"/>
    <w:pPr>
      <w:spacing w:before="200" w:after="200"/>
      <w:jc w:val="center"/>
    </w:pPr>
    <w:rPr>
      <w:rFonts w:cs="Times New Roman"/>
      <w:b/>
      <w:bCs/>
      <w:sz w:val="22"/>
      <w:szCs w:val="22"/>
    </w:rPr>
  </w:style>
  <w:style w:type="paragraph" w:customStyle="1" w:styleId="56">
    <w:name w:val="Heading Left"/>
    <w:basedOn w:val="1"/>
    <w:qFormat/>
    <w:uiPriority w:val="0"/>
    <w:pPr>
      <w:spacing w:before="0" w:after="0"/>
      <w:ind w:left="0"/>
    </w:pPr>
    <w:rPr>
      <w:sz w:val="20"/>
      <w:szCs w:val="20"/>
    </w:rPr>
  </w:style>
  <w:style w:type="paragraph" w:styleId="57">
    <w:name w:val="envelope return"/>
    <w:basedOn w:val="1"/>
    <w:semiHidden/>
    <w:qFormat/>
    <w:uiPriority w:val="0"/>
    <w:rPr>
      <w:rFonts w:ascii="Arial" w:hAnsi="Arial"/>
    </w:rPr>
  </w:style>
  <w:style w:type="paragraph" w:styleId="58">
    <w:name w:val="header"/>
    <w:basedOn w:val="1"/>
    <w:link w:val="253"/>
    <w:qFormat/>
    <w:uiPriority w:val="0"/>
    <w:pPr>
      <w:tabs>
        <w:tab w:val="center" w:pos="4153"/>
        <w:tab w:val="right" w:pos="8306"/>
      </w:tabs>
      <w:spacing w:before="0" w:after="0"/>
      <w:ind w:left="0"/>
      <w:jc w:val="right"/>
    </w:pPr>
    <w:rPr>
      <w:sz w:val="18"/>
      <w:szCs w:val="18"/>
    </w:rPr>
  </w:style>
  <w:style w:type="paragraph" w:styleId="59">
    <w:name w:val="Signature"/>
    <w:basedOn w:val="1"/>
    <w:link w:val="360"/>
    <w:semiHidden/>
    <w:qFormat/>
    <w:uiPriority w:val="0"/>
    <w:pPr>
      <w:ind w:left="2100" w:leftChars="2100"/>
    </w:pPr>
  </w:style>
  <w:style w:type="paragraph" w:styleId="60">
    <w:name w:val="toc 1"/>
    <w:basedOn w:val="1"/>
    <w:next w:val="1"/>
    <w:qFormat/>
    <w:uiPriority w:val="39"/>
    <w:pPr>
      <w:spacing w:after="80"/>
      <w:ind w:left="0"/>
    </w:pPr>
    <w:rPr>
      <w:rFonts w:ascii="Book Antiqua" w:hAnsi="Book Antiqua" w:cs="Book Antiqua"/>
      <w:b/>
      <w:bCs/>
      <w:sz w:val="24"/>
      <w:szCs w:val="24"/>
    </w:rPr>
  </w:style>
  <w:style w:type="paragraph" w:styleId="61">
    <w:name w:val="List Continue 4"/>
    <w:basedOn w:val="1"/>
    <w:semiHidden/>
    <w:qFormat/>
    <w:uiPriority w:val="0"/>
    <w:pPr>
      <w:spacing w:after="120"/>
      <w:ind w:left="800" w:leftChars="800"/>
    </w:pPr>
  </w:style>
  <w:style w:type="paragraph" w:styleId="62">
    <w:name w:val="toc 4"/>
    <w:basedOn w:val="1"/>
    <w:next w:val="1"/>
    <w:qFormat/>
    <w:uiPriority w:val="39"/>
    <w:pPr>
      <w:spacing w:before="80" w:after="80"/>
      <w:ind w:left="0"/>
    </w:pPr>
    <w:rPr>
      <w:sz w:val="20"/>
      <w:szCs w:val="20"/>
    </w:rPr>
  </w:style>
  <w:style w:type="paragraph" w:styleId="63">
    <w:name w:val="index heading"/>
    <w:basedOn w:val="1"/>
    <w:next w:val="64"/>
    <w:semiHidden/>
    <w:qFormat/>
    <w:uiPriority w:val="0"/>
    <w:rPr>
      <w:rFonts w:ascii="Arial" w:hAnsi="Arial"/>
      <w:b/>
      <w:bCs/>
    </w:rPr>
  </w:style>
  <w:style w:type="paragraph" w:styleId="64">
    <w:name w:val="index 1"/>
    <w:next w:val="1"/>
    <w:qFormat/>
    <w:uiPriority w:val="0"/>
    <w:pPr>
      <w:adjustRightInd w:val="0"/>
      <w:snapToGrid w:val="0"/>
    </w:pPr>
    <w:rPr>
      <w:rFonts w:ascii="Times New Roman" w:hAnsi="Times New Roman" w:eastAsia="宋体" w:cs="Arial"/>
      <w:kern w:val="2"/>
      <w:sz w:val="21"/>
      <w:szCs w:val="21"/>
      <w:lang w:val="en-US" w:eastAsia="zh-CN" w:bidi="ar-SA"/>
    </w:rPr>
  </w:style>
  <w:style w:type="paragraph" w:styleId="65">
    <w:name w:val="Subtitle"/>
    <w:basedOn w:val="1"/>
    <w:link w:val="364"/>
    <w:qFormat/>
    <w:uiPriority w:val="0"/>
    <w:pPr>
      <w:spacing w:before="240" w:after="60" w:line="312" w:lineRule="atLeast"/>
      <w:jc w:val="center"/>
      <w:outlineLvl w:val="1"/>
    </w:pPr>
    <w:rPr>
      <w:rFonts w:ascii="Arial" w:hAnsi="Arial"/>
      <w:b/>
      <w:bCs/>
      <w:kern w:val="28"/>
      <w:sz w:val="32"/>
      <w:szCs w:val="32"/>
    </w:rPr>
  </w:style>
  <w:style w:type="paragraph" w:styleId="66">
    <w:name w:val="List Number 5"/>
    <w:basedOn w:val="1"/>
    <w:semiHidden/>
    <w:qFormat/>
    <w:uiPriority w:val="0"/>
    <w:pPr>
      <w:numPr>
        <w:ilvl w:val="0"/>
        <w:numId w:val="12"/>
      </w:numPr>
    </w:pPr>
  </w:style>
  <w:style w:type="paragraph" w:styleId="67">
    <w:name w:val="List"/>
    <w:basedOn w:val="1"/>
    <w:semiHidden/>
    <w:qFormat/>
    <w:uiPriority w:val="0"/>
    <w:pPr>
      <w:ind w:left="200" w:hanging="200" w:hangingChars="200"/>
    </w:pPr>
  </w:style>
  <w:style w:type="paragraph" w:styleId="68">
    <w:name w:val="footnote text"/>
    <w:basedOn w:val="1"/>
    <w:link w:val="272"/>
    <w:qFormat/>
    <w:uiPriority w:val="99"/>
    <w:rPr>
      <w:sz w:val="18"/>
      <w:szCs w:val="18"/>
    </w:rPr>
  </w:style>
  <w:style w:type="paragraph" w:styleId="69">
    <w:name w:val="toc 6"/>
    <w:basedOn w:val="1"/>
    <w:next w:val="1"/>
    <w:qFormat/>
    <w:uiPriority w:val="39"/>
    <w:pPr>
      <w:ind w:left="2100"/>
    </w:pPr>
    <w:rPr>
      <w:sz w:val="24"/>
    </w:rPr>
  </w:style>
  <w:style w:type="paragraph" w:styleId="70">
    <w:name w:val="List 5"/>
    <w:basedOn w:val="1"/>
    <w:semiHidden/>
    <w:qFormat/>
    <w:uiPriority w:val="0"/>
    <w:pPr>
      <w:ind w:left="800" w:leftChars="800" w:hanging="200" w:hangingChars="200"/>
    </w:pPr>
  </w:style>
  <w:style w:type="paragraph" w:styleId="71">
    <w:name w:val="Body Text Indent 3"/>
    <w:basedOn w:val="1"/>
    <w:link w:val="373"/>
    <w:semiHidden/>
    <w:qFormat/>
    <w:uiPriority w:val="0"/>
    <w:pPr>
      <w:spacing w:after="120"/>
      <w:ind w:left="200" w:leftChars="200"/>
    </w:pPr>
    <w:rPr>
      <w:sz w:val="16"/>
      <w:szCs w:val="16"/>
    </w:rPr>
  </w:style>
  <w:style w:type="paragraph" w:styleId="72">
    <w:name w:val="index 7"/>
    <w:basedOn w:val="1"/>
    <w:next w:val="1"/>
    <w:semiHidden/>
    <w:qFormat/>
    <w:uiPriority w:val="0"/>
    <w:pPr>
      <w:ind w:left="1470" w:hanging="210"/>
    </w:pPr>
    <w:rPr>
      <w:sz w:val="20"/>
      <w:szCs w:val="20"/>
    </w:rPr>
  </w:style>
  <w:style w:type="paragraph" w:styleId="73">
    <w:name w:val="index 9"/>
    <w:basedOn w:val="1"/>
    <w:next w:val="1"/>
    <w:semiHidden/>
    <w:qFormat/>
    <w:uiPriority w:val="0"/>
    <w:pPr>
      <w:ind w:left="1890" w:hanging="210"/>
    </w:pPr>
    <w:rPr>
      <w:sz w:val="20"/>
      <w:szCs w:val="20"/>
    </w:rPr>
  </w:style>
  <w:style w:type="paragraph" w:styleId="74">
    <w:name w:val="table of figures"/>
    <w:basedOn w:val="1"/>
    <w:next w:val="1"/>
    <w:semiHidden/>
    <w:qFormat/>
    <w:uiPriority w:val="0"/>
    <w:pPr>
      <w:spacing w:afterLines="50"/>
      <w:ind w:left="300" w:leftChars="300"/>
    </w:pPr>
    <w:rPr>
      <w:sz w:val="20"/>
      <w:szCs w:val="20"/>
    </w:rPr>
  </w:style>
  <w:style w:type="paragraph" w:styleId="75">
    <w:name w:val="toc 2"/>
    <w:basedOn w:val="1"/>
    <w:next w:val="1"/>
    <w:qFormat/>
    <w:uiPriority w:val="39"/>
    <w:pPr>
      <w:spacing w:before="80" w:after="80"/>
      <w:ind w:left="0"/>
    </w:pPr>
    <w:rPr>
      <w:sz w:val="20"/>
      <w:szCs w:val="20"/>
    </w:rPr>
  </w:style>
  <w:style w:type="paragraph" w:styleId="76">
    <w:name w:val="toc 9"/>
    <w:basedOn w:val="1"/>
    <w:next w:val="1"/>
    <w:qFormat/>
    <w:uiPriority w:val="39"/>
    <w:pPr>
      <w:ind w:left="3360"/>
    </w:pPr>
    <w:rPr>
      <w:sz w:val="24"/>
    </w:rPr>
  </w:style>
  <w:style w:type="paragraph" w:styleId="77">
    <w:name w:val="Body Text 2"/>
    <w:basedOn w:val="1"/>
    <w:link w:val="370"/>
    <w:semiHidden/>
    <w:qFormat/>
    <w:uiPriority w:val="0"/>
    <w:pPr>
      <w:spacing w:after="120" w:line="480" w:lineRule="auto"/>
    </w:pPr>
  </w:style>
  <w:style w:type="paragraph" w:styleId="78">
    <w:name w:val="List 4"/>
    <w:basedOn w:val="1"/>
    <w:semiHidden/>
    <w:qFormat/>
    <w:uiPriority w:val="0"/>
    <w:pPr>
      <w:ind w:left="600" w:leftChars="600" w:hanging="200" w:hangingChars="200"/>
    </w:pPr>
  </w:style>
  <w:style w:type="paragraph" w:styleId="79">
    <w:name w:val="List Continue 2"/>
    <w:basedOn w:val="1"/>
    <w:semiHidden/>
    <w:qFormat/>
    <w:uiPriority w:val="0"/>
    <w:pPr>
      <w:spacing w:after="120"/>
      <w:ind w:left="400" w:leftChars="400"/>
    </w:pPr>
  </w:style>
  <w:style w:type="paragraph" w:styleId="80">
    <w:name w:val="Message Header"/>
    <w:basedOn w:val="1"/>
    <w:link w:val="363"/>
    <w:semiHidden/>
    <w:qFormat/>
    <w:uiPriority w:val="0"/>
    <w:pPr>
      <w:pBdr>
        <w:top w:val="single" w:color="auto" w:sz="6" w:space="1"/>
        <w:left w:val="single" w:color="auto" w:sz="6" w:space="1"/>
        <w:bottom w:val="single" w:color="auto" w:sz="6" w:space="1"/>
        <w:right w:val="single" w:color="auto" w:sz="6" w:space="1"/>
      </w:pBdr>
      <w:shd w:val="pct20" w:color="auto" w:fill="auto"/>
      <w:ind w:left="500" w:leftChars="500" w:hanging="500" w:hangingChars="500"/>
    </w:pPr>
    <w:rPr>
      <w:rFonts w:ascii="Arial" w:hAnsi="Arial"/>
    </w:rPr>
  </w:style>
  <w:style w:type="paragraph" w:styleId="81">
    <w:name w:val="HTML Preformatted"/>
    <w:basedOn w:val="1"/>
    <w:link w:val="353"/>
    <w:semiHidden/>
    <w:qFormat/>
    <w:uiPriority w:val="0"/>
    <w:rPr>
      <w:rFonts w:ascii="Courier New" w:hAnsi="Courier New" w:cs="Courier New"/>
      <w:sz w:val="20"/>
      <w:szCs w:val="20"/>
    </w:rPr>
  </w:style>
  <w:style w:type="paragraph" w:styleId="82">
    <w:name w:val="Normal (Web)"/>
    <w:basedOn w:val="1"/>
    <w:semiHidden/>
    <w:qFormat/>
    <w:uiPriority w:val="0"/>
    <w:rPr>
      <w:rFonts w:cs="Times New Roman"/>
    </w:rPr>
  </w:style>
  <w:style w:type="paragraph" w:styleId="83">
    <w:name w:val="List Continue 3"/>
    <w:basedOn w:val="1"/>
    <w:semiHidden/>
    <w:qFormat/>
    <w:uiPriority w:val="0"/>
    <w:pPr>
      <w:spacing w:after="120"/>
      <w:ind w:left="600" w:leftChars="600"/>
    </w:pPr>
  </w:style>
  <w:style w:type="paragraph" w:styleId="84">
    <w:name w:val="index 2"/>
    <w:next w:val="1"/>
    <w:qFormat/>
    <w:uiPriority w:val="0"/>
    <w:pPr>
      <w:adjustRightInd w:val="0"/>
      <w:snapToGrid w:val="0"/>
      <w:ind w:left="284"/>
    </w:pPr>
    <w:rPr>
      <w:rFonts w:ascii="Times New Roman" w:hAnsi="Times New Roman" w:eastAsia="宋体" w:cs="Arial"/>
      <w:kern w:val="2"/>
      <w:sz w:val="21"/>
      <w:szCs w:val="21"/>
      <w:lang w:val="en-US" w:eastAsia="zh-CN" w:bidi="ar-SA"/>
    </w:rPr>
  </w:style>
  <w:style w:type="paragraph" w:styleId="85">
    <w:name w:val="Title"/>
    <w:basedOn w:val="1"/>
    <w:link w:val="358"/>
    <w:qFormat/>
    <w:uiPriority w:val="0"/>
    <w:pPr>
      <w:spacing w:before="240" w:after="60"/>
      <w:jc w:val="center"/>
      <w:outlineLvl w:val="0"/>
    </w:pPr>
    <w:rPr>
      <w:rFonts w:ascii="Arial" w:hAnsi="Arial"/>
      <w:b/>
      <w:bCs/>
      <w:sz w:val="32"/>
      <w:szCs w:val="32"/>
    </w:rPr>
  </w:style>
  <w:style w:type="paragraph" w:styleId="86">
    <w:name w:val="annotation subject"/>
    <w:basedOn w:val="28"/>
    <w:next w:val="28"/>
    <w:link w:val="377"/>
    <w:semiHidden/>
    <w:qFormat/>
    <w:uiPriority w:val="0"/>
    <w:rPr>
      <w:b/>
      <w:bCs/>
    </w:rPr>
  </w:style>
  <w:style w:type="paragraph" w:styleId="87">
    <w:name w:val="Body Text First Indent"/>
    <w:basedOn w:val="34"/>
    <w:link w:val="367"/>
    <w:semiHidden/>
    <w:qFormat/>
    <w:uiPriority w:val="0"/>
    <w:pPr>
      <w:ind w:firstLine="100" w:firstLineChars="100"/>
    </w:pPr>
  </w:style>
  <w:style w:type="paragraph" w:styleId="88">
    <w:name w:val="Body Text First Indent 2"/>
    <w:basedOn w:val="35"/>
    <w:link w:val="368"/>
    <w:semiHidden/>
    <w:qFormat/>
    <w:uiPriority w:val="0"/>
    <w:pPr>
      <w:ind w:firstLine="200" w:firstLineChars="200"/>
    </w:pPr>
  </w:style>
  <w:style w:type="table" w:styleId="90">
    <w:name w:val="Table Grid"/>
    <w:basedOn w:val="8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1">
    <w:name w:val="Table Theme"/>
    <w:basedOn w:val="89"/>
    <w:semiHidden/>
    <w:qFormat/>
    <w:uiPriority w:val="0"/>
    <w:pPr>
      <w:adjustRightInd w:val="0"/>
      <w:snapToGrid w:val="0"/>
      <w:spacing w:before="160" w:after="160" w:line="240" w:lineRule="atLeast"/>
      <w:ind w:left="1701"/>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2">
    <w:name w:val="Table Colorful 1"/>
    <w:basedOn w:val="89"/>
    <w:semiHidden/>
    <w:qFormat/>
    <w:uiPriority w:val="0"/>
    <w:pPr>
      <w:adjustRightInd w:val="0"/>
      <w:snapToGrid w:val="0"/>
      <w:spacing w:before="160" w:after="160" w:line="240" w:lineRule="atLeast"/>
      <w:ind w:left="1701"/>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3">
    <w:name w:val="Table Colorful 2"/>
    <w:basedOn w:val="89"/>
    <w:semiHidden/>
    <w:qFormat/>
    <w:uiPriority w:val="0"/>
    <w:pPr>
      <w:adjustRightInd w:val="0"/>
      <w:snapToGrid w:val="0"/>
      <w:spacing w:before="160" w:after="160" w:line="240" w:lineRule="atLeast"/>
      <w:ind w:left="1701"/>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4">
    <w:name w:val="Table Colorful 3"/>
    <w:basedOn w:val="89"/>
    <w:semiHidden/>
    <w:qFormat/>
    <w:uiPriority w:val="0"/>
    <w:pPr>
      <w:adjustRightInd w:val="0"/>
      <w:snapToGrid w:val="0"/>
      <w:spacing w:before="160" w:after="160" w:line="240" w:lineRule="atLeast"/>
      <w:ind w:left="1701"/>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5">
    <w:name w:val="Table Elegant"/>
    <w:basedOn w:val="89"/>
    <w:semiHidden/>
    <w:qFormat/>
    <w:uiPriority w:val="0"/>
    <w:pPr>
      <w:adjustRightInd w:val="0"/>
      <w:snapToGrid w:val="0"/>
      <w:spacing w:before="160" w:after="160" w:line="240" w:lineRule="atLeast"/>
      <w:ind w:left="1701"/>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6">
    <w:name w:val="Table Classic 1"/>
    <w:basedOn w:val="89"/>
    <w:semiHidden/>
    <w:qFormat/>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7">
    <w:name w:val="Table Classic 2"/>
    <w:basedOn w:val="89"/>
    <w:semiHidden/>
    <w:qFormat/>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8">
    <w:name w:val="Table Classic 3"/>
    <w:basedOn w:val="89"/>
    <w:semiHidden/>
    <w:qFormat/>
    <w:uiPriority w:val="0"/>
    <w:pPr>
      <w:adjustRightInd w:val="0"/>
      <w:snapToGrid w:val="0"/>
      <w:spacing w:before="160" w:after="160" w:line="240" w:lineRule="atLeast"/>
      <w:ind w:left="1701"/>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9">
    <w:name w:val="Table Classic 4"/>
    <w:basedOn w:val="89"/>
    <w:semiHidden/>
    <w:qFormat/>
    <w:uiPriority w:val="0"/>
    <w:pPr>
      <w:adjustRightInd w:val="0"/>
      <w:snapToGrid w:val="0"/>
      <w:spacing w:before="160" w:after="160" w:line="240" w:lineRule="atLeast"/>
      <w:ind w:left="1701"/>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0">
    <w:name w:val="Table Simple 1"/>
    <w:basedOn w:val="89"/>
    <w:semiHidden/>
    <w:qFormat/>
    <w:uiPriority w:val="0"/>
    <w:pPr>
      <w:adjustRightInd w:val="0"/>
      <w:snapToGrid w:val="0"/>
      <w:spacing w:before="160" w:after="160" w:line="240" w:lineRule="atLeast"/>
      <w:ind w:left="1701"/>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1">
    <w:name w:val="Table Simple 2"/>
    <w:basedOn w:val="89"/>
    <w:semiHidden/>
    <w:qFormat/>
    <w:uiPriority w:val="0"/>
    <w:pPr>
      <w:adjustRightInd w:val="0"/>
      <w:snapToGrid w:val="0"/>
      <w:spacing w:before="160" w:after="160" w:line="240" w:lineRule="atLeast"/>
      <w:ind w:left="1701"/>
    </w:p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2">
    <w:name w:val="Table Simple 3"/>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3">
    <w:name w:val="Table Subtle 1"/>
    <w:basedOn w:val="89"/>
    <w:semiHidden/>
    <w:qFormat/>
    <w:uiPriority w:val="0"/>
    <w:pPr>
      <w:adjustRightInd w:val="0"/>
      <w:snapToGrid w:val="0"/>
      <w:spacing w:before="160" w:after="160" w:line="240" w:lineRule="atLeast"/>
      <w:ind w:left="1701"/>
    </w:p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Subtle 2"/>
    <w:basedOn w:val="89"/>
    <w:semiHidden/>
    <w:qFormat/>
    <w:uiPriority w:val="0"/>
    <w:pPr>
      <w:adjustRightInd w:val="0"/>
      <w:snapToGrid w:val="0"/>
      <w:spacing w:before="160" w:after="160" w:line="240" w:lineRule="atLeast"/>
      <w:ind w:left="1701"/>
    </w:p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3D effects 1"/>
    <w:basedOn w:val="89"/>
    <w:semiHidden/>
    <w:qFormat/>
    <w:uiPriority w:val="0"/>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6">
    <w:name w:val="Table 3D effects 2"/>
    <w:basedOn w:val="89"/>
    <w:semiHidden/>
    <w:qFormat/>
    <w:uiPriority w:val="0"/>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7">
    <w:name w:val="Table 3D effects 3"/>
    <w:basedOn w:val="89"/>
    <w:semiHidden/>
    <w:qFormat/>
    <w:uiPriority w:val="0"/>
    <w:pPr>
      <w:adjustRightInd w:val="0"/>
      <w:snapToGrid w:val="0"/>
      <w:spacing w:before="160" w:after="160" w:line="240" w:lineRule="atLeast"/>
      <w:ind w:left="1701"/>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8">
    <w:name w:val="Table List 1"/>
    <w:basedOn w:val="89"/>
    <w:semiHidden/>
    <w:qFormat/>
    <w:uiPriority w:val="0"/>
    <w:pPr>
      <w:adjustRightInd w:val="0"/>
      <w:snapToGrid w:val="0"/>
      <w:spacing w:before="160" w:after="160" w:line="240" w:lineRule="atLeast"/>
      <w:ind w:left="1701"/>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9">
    <w:name w:val="Table List 2"/>
    <w:basedOn w:val="89"/>
    <w:semiHidden/>
    <w:qFormat/>
    <w:uiPriority w:val="0"/>
    <w:pPr>
      <w:adjustRightInd w:val="0"/>
      <w:snapToGrid w:val="0"/>
      <w:spacing w:before="160" w:after="160" w:line="240" w:lineRule="atLeast"/>
      <w:ind w:left="1701"/>
    </w:p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10">
    <w:name w:val="Table List 3"/>
    <w:basedOn w:val="89"/>
    <w:semiHidden/>
    <w:qFormat/>
    <w:uiPriority w:val="0"/>
    <w:pPr>
      <w:adjustRightInd w:val="0"/>
      <w:snapToGrid w:val="0"/>
      <w:spacing w:before="160" w:after="160" w:line="240" w:lineRule="atLeast"/>
      <w:ind w:left="1701"/>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1">
    <w:name w:val="Table List 4"/>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2">
    <w:name w:val="Table List 5"/>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3">
    <w:name w:val="Table List 6"/>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4">
    <w:name w:val="Table List 7"/>
    <w:basedOn w:val="89"/>
    <w:semiHidden/>
    <w:qFormat/>
    <w:uiPriority w:val="0"/>
    <w:pPr>
      <w:adjustRightInd w:val="0"/>
      <w:snapToGrid w:val="0"/>
      <w:spacing w:before="160" w:after="160" w:line="240" w:lineRule="atLeast"/>
      <w:ind w:left="1701"/>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5">
    <w:name w:val="Table List 8"/>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6">
    <w:name w:val="Table Contemporary"/>
    <w:basedOn w:val="89"/>
    <w:semiHidden/>
    <w:qFormat/>
    <w:uiPriority w:val="0"/>
    <w:pPr>
      <w:adjustRightInd w:val="0"/>
      <w:snapToGrid w:val="0"/>
      <w:spacing w:before="160" w:after="160" w:line="240" w:lineRule="atLeast"/>
      <w:ind w:left="1701"/>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7">
    <w:name w:val="Table Columns 1"/>
    <w:basedOn w:val="89"/>
    <w:semiHidden/>
    <w:qFormat/>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8">
    <w:name w:val="Table Columns 2"/>
    <w:basedOn w:val="89"/>
    <w:semiHidden/>
    <w:qFormat/>
    <w:uiPriority w:val="0"/>
    <w:pPr>
      <w:adjustRightInd w:val="0"/>
      <w:snapToGrid w:val="0"/>
      <w:spacing w:before="160" w:after="160" w:line="240" w:lineRule="atLeast"/>
      <w:ind w:left="1701"/>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9">
    <w:name w:val="Table Columns 3"/>
    <w:basedOn w:val="89"/>
    <w:semiHidden/>
    <w:qFormat/>
    <w:uiPriority w:val="0"/>
    <w:pPr>
      <w:adjustRightInd w:val="0"/>
      <w:snapToGrid w:val="0"/>
      <w:spacing w:before="160" w:after="160" w:line="240" w:lineRule="atLeast"/>
      <w:ind w:left="1701"/>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20">
    <w:name w:val="Table Columns 4"/>
    <w:basedOn w:val="89"/>
    <w:semiHidden/>
    <w:qFormat/>
    <w:uiPriority w:val="0"/>
    <w:pPr>
      <w:adjustRightInd w:val="0"/>
      <w:snapToGrid w:val="0"/>
      <w:spacing w:before="160" w:after="160" w:line="240" w:lineRule="atLeast"/>
      <w:ind w:left="1701"/>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1">
    <w:name w:val="Table Columns 5"/>
    <w:basedOn w:val="89"/>
    <w:semiHidden/>
    <w:qFormat/>
    <w:uiPriority w:val="0"/>
    <w:pPr>
      <w:adjustRightInd w:val="0"/>
      <w:snapToGrid w:val="0"/>
      <w:spacing w:before="160" w:after="160" w:line="240" w:lineRule="atLeast"/>
      <w:ind w:left="1701"/>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2">
    <w:name w:val="Table Grid 1"/>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3">
    <w:name w:val="Table Grid 2"/>
    <w:basedOn w:val="89"/>
    <w:semiHidden/>
    <w:qFormat/>
    <w:uiPriority w:val="0"/>
    <w:pPr>
      <w:adjustRightInd w:val="0"/>
      <w:snapToGrid w:val="0"/>
      <w:spacing w:before="160" w:after="160" w:line="240" w:lineRule="atLeast"/>
      <w:ind w:left="1701"/>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4">
    <w:name w:val="Table Grid 3"/>
    <w:basedOn w:val="89"/>
    <w:semiHidden/>
    <w:qFormat/>
    <w:uiPriority w:val="0"/>
    <w:pPr>
      <w:adjustRightInd w:val="0"/>
      <w:snapToGrid w:val="0"/>
      <w:spacing w:before="160" w:after="160" w:line="240" w:lineRule="atLeast"/>
      <w:ind w:left="1701"/>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5">
    <w:name w:val="Table Grid 4"/>
    <w:basedOn w:val="89"/>
    <w:semiHidden/>
    <w:qFormat/>
    <w:uiPriority w:val="0"/>
    <w:pPr>
      <w:adjustRightInd w:val="0"/>
      <w:snapToGrid w:val="0"/>
      <w:spacing w:before="160" w:after="160" w:line="240" w:lineRule="atLeast"/>
      <w:ind w:left="1701"/>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6">
    <w:name w:val="Table Grid 5"/>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7">
    <w:name w:val="Table Grid 6"/>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7"/>
    <w:basedOn w:val="89"/>
    <w:semiHidden/>
    <w:qFormat/>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9">
    <w:name w:val="Table Grid 8"/>
    <w:basedOn w:val="89"/>
    <w:semiHidden/>
    <w:qFormat/>
    <w:uiPriority w:val="0"/>
    <w:pPr>
      <w:adjustRightInd w:val="0"/>
      <w:snapToGrid w:val="0"/>
      <w:spacing w:before="160" w:after="160" w:line="240" w:lineRule="atLeast"/>
      <w:ind w:left="1701"/>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30">
    <w:name w:val="Table Web 1"/>
    <w:basedOn w:val="89"/>
    <w:semiHidden/>
    <w:qFormat/>
    <w:uiPriority w:val="0"/>
    <w:pPr>
      <w:adjustRightInd w:val="0"/>
      <w:snapToGrid w:val="0"/>
      <w:spacing w:before="160" w:after="160" w:line="240" w:lineRule="atLeast"/>
      <w:ind w:left="1701"/>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1">
    <w:name w:val="Table Web 2"/>
    <w:basedOn w:val="89"/>
    <w:semiHidden/>
    <w:qFormat/>
    <w:uiPriority w:val="0"/>
    <w:pPr>
      <w:adjustRightInd w:val="0"/>
      <w:snapToGrid w:val="0"/>
      <w:spacing w:before="160" w:after="160" w:line="240" w:lineRule="atLeast"/>
      <w:ind w:left="1701"/>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Web 3"/>
    <w:basedOn w:val="89"/>
    <w:semiHidden/>
    <w:qFormat/>
    <w:uiPriority w:val="0"/>
    <w:pPr>
      <w:adjustRightInd w:val="0"/>
      <w:snapToGrid w:val="0"/>
      <w:spacing w:before="160" w:after="160" w:line="240" w:lineRule="atLeast"/>
      <w:ind w:left="1701"/>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3">
    <w:name w:val="Table Professional"/>
    <w:basedOn w:val="89"/>
    <w:semiHidden/>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4">
    <w:name w:val="Medium Shading 2 Accent 5"/>
    <w:basedOn w:val="89"/>
    <w:qFormat/>
    <w:uiPriority w:val="64"/>
    <w:rPr>
      <w:rFonts w:asciiTheme="minorHAnsi" w:hAnsiTheme="minorHAnsi" w:eastAsiaTheme="minorEastAsia" w:cstheme="minorBidi"/>
      <w:sz w:val="22"/>
      <w:szCs w:val="22"/>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472C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character" w:styleId="136">
    <w:name w:val="Strong"/>
    <w:qFormat/>
    <w:uiPriority w:val="0"/>
    <w:rPr>
      <w:b/>
      <w:bCs/>
    </w:rPr>
  </w:style>
  <w:style w:type="character" w:styleId="137">
    <w:name w:val="endnote reference"/>
    <w:semiHidden/>
    <w:qFormat/>
    <w:uiPriority w:val="0"/>
    <w:rPr>
      <w:vertAlign w:val="superscript"/>
    </w:rPr>
  </w:style>
  <w:style w:type="character" w:styleId="138">
    <w:name w:val="page number"/>
    <w:basedOn w:val="135"/>
    <w:semiHidden/>
    <w:qFormat/>
    <w:uiPriority w:val="0"/>
  </w:style>
  <w:style w:type="character" w:styleId="139">
    <w:name w:val="FollowedHyperlink"/>
    <w:qFormat/>
    <w:uiPriority w:val="0"/>
    <w:rPr>
      <w:color w:val="800080"/>
      <w:u w:val="none"/>
    </w:rPr>
  </w:style>
  <w:style w:type="character" w:styleId="140">
    <w:name w:val="Emphasis"/>
    <w:semiHidden/>
    <w:qFormat/>
    <w:uiPriority w:val="0"/>
    <w:rPr>
      <w:i/>
      <w:iCs/>
    </w:rPr>
  </w:style>
  <w:style w:type="character" w:styleId="141">
    <w:name w:val="line number"/>
    <w:basedOn w:val="135"/>
    <w:semiHidden/>
    <w:qFormat/>
    <w:uiPriority w:val="0"/>
  </w:style>
  <w:style w:type="character" w:styleId="142">
    <w:name w:val="HTML Definition"/>
    <w:semiHidden/>
    <w:qFormat/>
    <w:uiPriority w:val="0"/>
    <w:rPr>
      <w:i/>
      <w:iCs/>
    </w:rPr>
  </w:style>
  <w:style w:type="character" w:styleId="143">
    <w:name w:val="HTML Typewriter"/>
    <w:semiHidden/>
    <w:qFormat/>
    <w:uiPriority w:val="0"/>
    <w:rPr>
      <w:rFonts w:ascii="Courier New" w:hAnsi="Courier New" w:cs="Courier New"/>
      <w:sz w:val="20"/>
      <w:szCs w:val="20"/>
    </w:rPr>
  </w:style>
  <w:style w:type="character" w:styleId="144">
    <w:name w:val="HTML Acronym"/>
    <w:basedOn w:val="135"/>
    <w:semiHidden/>
    <w:qFormat/>
    <w:uiPriority w:val="0"/>
  </w:style>
  <w:style w:type="character" w:styleId="145">
    <w:name w:val="HTML Variable"/>
    <w:semiHidden/>
    <w:qFormat/>
    <w:uiPriority w:val="0"/>
    <w:rPr>
      <w:i/>
      <w:iCs/>
    </w:rPr>
  </w:style>
  <w:style w:type="character" w:styleId="146">
    <w:name w:val="Hyperlink"/>
    <w:qFormat/>
    <w:uiPriority w:val="99"/>
    <w:rPr>
      <w:color w:val="0000FF"/>
      <w:u w:val="none"/>
    </w:rPr>
  </w:style>
  <w:style w:type="character" w:styleId="147">
    <w:name w:val="HTML Code"/>
    <w:semiHidden/>
    <w:qFormat/>
    <w:uiPriority w:val="0"/>
    <w:rPr>
      <w:rFonts w:ascii="Courier New" w:hAnsi="Courier New" w:cs="Courier New"/>
      <w:sz w:val="20"/>
      <w:szCs w:val="20"/>
    </w:rPr>
  </w:style>
  <w:style w:type="character" w:styleId="148">
    <w:name w:val="annotation reference"/>
    <w:semiHidden/>
    <w:qFormat/>
    <w:uiPriority w:val="0"/>
    <w:rPr>
      <w:sz w:val="21"/>
      <w:szCs w:val="21"/>
    </w:rPr>
  </w:style>
  <w:style w:type="character" w:styleId="149">
    <w:name w:val="HTML Cite"/>
    <w:semiHidden/>
    <w:qFormat/>
    <w:uiPriority w:val="0"/>
    <w:rPr>
      <w:i/>
      <w:iCs/>
    </w:rPr>
  </w:style>
  <w:style w:type="character" w:styleId="150">
    <w:name w:val="footnote reference"/>
    <w:semiHidden/>
    <w:qFormat/>
    <w:uiPriority w:val="0"/>
    <w:rPr>
      <w:vertAlign w:val="superscript"/>
    </w:rPr>
  </w:style>
  <w:style w:type="character" w:styleId="151">
    <w:name w:val="HTML Keyboard"/>
    <w:semiHidden/>
    <w:qFormat/>
    <w:uiPriority w:val="0"/>
    <w:rPr>
      <w:rFonts w:ascii="Courier New" w:hAnsi="Courier New" w:cs="Courier New"/>
      <w:sz w:val="20"/>
      <w:szCs w:val="20"/>
    </w:rPr>
  </w:style>
  <w:style w:type="character" w:styleId="152">
    <w:name w:val="HTML Sample"/>
    <w:semiHidden/>
    <w:qFormat/>
    <w:uiPriority w:val="0"/>
    <w:rPr>
      <w:rFonts w:ascii="Courier New" w:hAnsi="Courier New" w:cs="Courier New"/>
    </w:rPr>
  </w:style>
  <w:style w:type="paragraph" w:customStyle="1" w:styleId="153">
    <w:name w:val="Normal In Title Page"/>
    <w:qFormat/>
    <w:uiPriority w:val="0"/>
    <w:rPr>
      <w:rFonts w:ascii="Arial" w:hAnsi="Arial" w:eastAsia="宋体" w:cs="Arial"/>
      <w:kern w:val="2"/>
      <w:sz w:val="22"/>
      <w:szCs w:val="22"/>
      <w:lang w:val="en-US" w:eastAsia="zh-CN" w:bidi="ar-SA"/>
    </w:rPr>
  </w:style>
  <w:style w:type="paragraph" w:customStyle="1" w:styleId="154">
    <w:name w:val="Table Text In Title Page"/>
    <w:qFormat/>
    <w:uiPriority w:val="0"/>
    <w:pPr>
      <w:autoSpaceDE w:val="0"/>
      <w:autoSpaceDN w:val="0"/>
      <w:spacing w:before="80" w:after="80"/>
    </w:pPr>
    <w:rPr>
      <w:rFonts w:ascii="Arial" w:hAnsi="Arial" w:eastAsia="宋体" w:cs="Arial"/>
      <w:snapToGrid w:val="0"/>
      <w:lang w:val="zh-CN" w:eastAsia="en-US" w:bidi="ar-SA"/>
    </w:rPr>
  </w:style>
  <w:style w:type="paragraph" w:customStyle="1" w:styleId="155">
    <w:name w:val="Appendix heading 1"/>
    <w:basedOn w:val="3"/>
    <w:next w:val="156"/>
    <w:qFormat/>
    <w:uiPriority w:val="0"/>
    <w:pPr>
      <w:keepLines/>
      <w:numPr>
        <w:numId w:val="13"/>
      </w:numPr>
      <w:topLinePunct w:val="0"/>
    </w:pPr>
    <w:rPr>
      <w:bCs w:val="0"/>
    </w:rPr>
  </w:style>
  <w:style w:type="paragraph" w:customStyle="1" w:styleId="156">
    <w:name w:val="附录 标题 2"/>
    <w:basedOn w:val="4"/>
    <w:next w:val="157"/>
    <w:qFormat/>
    <w:uiPriority w:val="0"/>
    <w:pPr>
      <w:numPr>
        <w:numId w:val="13"/>
      </w:numPr>
      <w:topLinePunct w:val="0"/>
      <w:spacing w:before="200"/>
    </w:pPr>
    <w:rPr>
      <w:rFonts w:cs="Times New Roman"/>
    </w:rPr>
  </w:style>
  <w:style w:type="paragraph" w:customStyle="1" w:styleId="157">
    <w:name w:val="附录 标题 3"/>
    <w:basedOn w:val="5"/>
    <w:next w:val="158"/>
    <w:qFormat/>
    <w:uiPriority w:val="0"/>
    <w:pPr>
      <w:numPr>
        <w:numId w:val="13"/>
      </w:numPr>
      <w:topLinePunct w:val="0"/>
    </w:pPr>
    <w:rPr>
      <w:rFonts w:cs="Times New Roman"/>
    </w:rPr>
  </w:style>
  <w:style w:type="paragraph" w:customStyle="1" w:styleId="158">
    <w:name w:val="附录 标题 4"/>
    <w:basedOn w:val="6"/>
    <w:next w:val="159"/>
    <w:qFormat/>
    <w:uiPriority w:val="0"/>
    <w:pPr>
      <w:numPr>
        <w:numId w:val="13"/>
      </w:numPr>
      <w:topLinePunct w:val="0"/>
    </w:pPr>
    <w:rPr>
      <w:rFonts w:cs="Times New Roman"/>
    </w:rPr>
  </w:style>
  <w:style w:type="paragraph" w:customStyle="1" w:styleId="159">
    <w:name w:val="附录 标题 5"/>
    <w:basedOn w:val="7"/>
    <w:next w:val="1"/>
    <w:qFormat/>
    <w:uiPriority w:val="0"/>
    <w:pPr>
      <w:numPr>
        <w:numId w:val="13"/>
      </w:numPr>
      <w:topLinePunct w:val="0"/>
    </w:pPr>
    <w:rPr>
      <w:rFonts w:cs="Times New Roman"/>
    </w:rPr>
  </w:style>
  <w:style w:type="paragraph" w:customStyle="1" w:styleId="160">
    <w:name w:val="Block Label"/>
    <w:basedOn w:val="1"/>
    <w:next w:val="1"/>
    <w:qFormat/>
    <w:uiPriority w:val="0"/>
    <w:pPr>
      <w:keepNext/>
      <w:keepLines/>
      <w:numPr>
        <w:ilvl w:val="5"/>
        <w:numId w:val="1"/>
      </w:numPr>
      <w:spacing w:before="300" w:after="80"/>
    </w:pPr>
    <w:rPr>
      <w:rFonts w:ascii="Book Antiqua" w:hAnsi="Book Antiqua" w:eastAsia="黑体" w:cs="Book Antiqua"/>
      <w:bCs/>
      <w:kern w:val="0"/>
      <w:sz w:val="26"/>
      <w:szCs w:val="26"/>
    </w:rPr>
  </w:style>
  <w:style w:type="paragraph" w:customStyle="1" w:styleId="161">
    <w:name w:val="Subsection"/>
    <w:basedOn w:val="1"/>
    <w:next w:val="1"/>
    <w:qFormat/>
    <w:uiPriority w:val="0"/>
    <w:pPr>
      <w:keepNext/>
      <w:keepLines/>
      <w:spacing w:before="300" w:after="80"/>
      <w:ind w:left="0"/>
    </w:pPr>
    <w:rPr>
      <w:rFonts w:ascii="Book Antiqua" w:hAnsi="Book Antiqua" w:eastAsia="黑体" w:cs="Book Antiqua"/>
      <w:bCs/>
      <w:kern w:val="0"/>
      <w:sz w:val="22"/>
      <w:szCs w:val="22"/>
    </w:rPr>
  </w:style>
  <w:style w:type="paragraph" w:customStyle="1" w:styleId="162">
    <w:name w:val="Block Label With Six Number"/>
    <w:basedOn w:val="1"/>
    <w:next w:val="1"/>
    <w:qFormat/>
    <w:uiPriority w:val="0"/>
    <w:pPr>
      <w:keepNext/>
      <w:keepLines/>
      <w:spacing w:before="300" w:after="80"/>
      <w:ind w:left="0"/>
      <w:outlineLvl w:val="5"/>
    </w:pPr>
    <w:rPr>
      <w:rFonts w:ascii="Book Antiqua" w:hAnsi="Book Antiqua" w:eastAsia="黑体" w:cs="Book Antiqua"/>
      <w:bCs/>
      <w:kern w:val="0"/>
      <w:sz w:val="24"/>
      <w:szCs w:val="24"/>
    </w:rPr>
  </w:style>
  <w:style w:type="paragraph" w:customStyle="1" w:styleId="163">
    <w:name w:val="Block Label With Seven Number"/>
    <w:basedOn w:val="1"/>
    <w:next w:val="1"/>
    <w:qFormat/>
    <w:uiPriority w:val="0"/>
    <w:pPr>
      <w:keepNext/>
      <w:keepLines/>
      <w:spacing w:before="300" w:after="80"/>
      <w:ind w:left="0"/>
      <w:outlineLvl w:val="6"/>
    </w:pPr>
    <w:rPr>
      <w:rFonts w:ascii="Book Antiqua" w:hAnsi="Book Antiqua" w:eastAsia="黑体" w:cs="Book Antiqua"/>
      <w:bCs/>
      <w:kern w:val="0"/>
      <w:sz w:val="24"/>
      <w:szCs w:val="24"/>
    </w:rPr>
  </w:style>
  <w:style w:type="paragraph" w:customStyle="1" w:styleId="164">
    <w:name w:val="Block Label In Title Page"/>
    <w:next w:val="1"/>
    <w:qFormat/>
    <w:uiPriority w:val="0"/>
    <w:pPr>
      <w:keepNext/>
      <w:keepLines/>
      <w:spacing w:before="200" w:after="160"/>
    </w:pPr>
    <w:rPr>
      <w:rFonts w:ascii="Book Antiqua" w:hAnsi="Book Antiqua" w:eastAsia="黑体" w:cs="Book Antiqua"/>
      <w:bCs/>
      <w:sz w:val="26"/>
      <w:szCs w:val="26"/>
      <w:lang w:val="en-US" w:eastAsia="en-US" w:bidi="ar-SA"/>
    </w:rPr>
  </w:style>
  <w:style w:type="paragraph" w:customStyle="1" w:styleId="165">
    <w:name w:val="Copyright Declaration1"/>
    <w:qFormat/>
    <w:uiPriority w:val="0"/>
    <w:pPr>
      <w:spacing w:before="80" w:after="80"/>
    </w:pPr>
    <w:rPr>
      <w:rFonts w:ascii="Arial" w:hAnsi="Arial" w:eastAsia="黑体" w:cs="Arial"/>
      <w:b/>
      <w:bCs/>
      <w:sz w:val="48"/>
      <w:szCs w:val="48"/>
      <w:lang w:val="en-US" w:eastAsia="zh-CN" w:bidi="ar-SA"/>
    </w:rPr>
  </w:style>
  <w:style w:type="paragraph" w:customStyle="1" w:styleId="166">
    <w:name w:val="Cover 1"/>
    <w:basedOn w:val="1"/>
    <w:qFormat/>
    <w:uiPriority w:val="0"/>
    <w:pPr>
      <w:widowControl w:val="0"/>
      <w:kinsoku w:val="0"/>
      <w:overflowPunct w:val="0"/>
      <w:topLinePunct w:val="0"/>
      <w:autoSpaceDE w:val="0"/>
      <w:autoSpaceDN w:val="0"/>
      <w:spacing w:before="80" w:after="80"/>
      <w:ind w:left="0"/>
    </w:pPr>
    <w:rPr>
      <w:rFonts w:ascii="Arial" w:hAnsi="Arial"/>
      <w:b/>
      <w:bCs/>
      <w:kern w:val="0"/>
      <w:sz w:val="40"/>
      <w:szCs w:val="40"/>
    </w:rPr>
  </w:style>
  <w:style w:type="paragraph" w:customStyle="1" w:styleId="167">
    <w:name w:val="Cover 2"/>
    <w:qFormat/>
    <w:uiPriority w:val="0"/>
    <w:pPr>
      <w:adjustRightInd w:val="0"/>
      <w:snapToGrid w:val="0"/>
    </w:pPr>
    <w:rPr>
      <w:rFonts w:ascii="Arial" w:hAnsi="Arial" w:eastAsia="黑体" w:cs="Arial"/>
      <w:sz w:val="32"/>
      <w:szCs w:val="32"/>
      <w:lang w:val="en-US" w:eastAsia="en-US" w:bidi="ar-SA"/>
    </w:rPr>
  </w:style>
  <w:style w:type="paragraph" w:customStyle="1" w:styleId="168">
    <w:name w:val="Cover Text"/>
    <w:qFormat/>
    <w:uiPriority w:val="0"/>
    <w:pPr>
      <w:adjustRightInd w:val="0"/>
      <w:snapToGrid w:val="0"/>
      <w:spacing w:before="80" w:after="80" w:line="240" w:lineRule="atLeast"/>
      <w:jc w:val="both"/>
    </w:pPr>
    <w:rPr>
      <w:rFonts w:ascii="Arial" w:hAnsi="Arial" w:eastAsia="宋体" w:cs="Arial"/>
      <w:snapToGrid w:val="0"/>
      <w:lang w:val="en-US" w:eastAsia="zh-CN" w:bidi="ar-SA"/>
    </w:rPr>
  </w:style>
  <w:style w:type="paragraph" w:customStyle="1" w:styleId="169">
    <w:name w:val="Cover 5"/>
    <w:basedOn w:val="1"/>
    <w:qFormat/>
    <w:uiPriority w:val="0"/>
    <w:pPr>
      <w:widowControl w:val="0"/>
      <w:spacing w:before="0" w:after="0" w:line="240" w:lineRule="auto"/>
      <w:ind w:left="0"/>
    </w:pPr>
    <w:rPr>
      <w:rFonts w:ascii="Arial"/>
      <w:sz w:val="18"/>
      <w:szCs w:val="18"/>
    </w:rPr>
  </w:style>
  <w:style w:type="paragraph" w:customStyle="1" w:styleId="170">
    <w:name w:val="Cover 3"/>
    <w:basedOn w:val="1"/>
    <w:qFormat/>
    <w:uiPriority w:val="0"/>
    <w:pPr>
      <w:widowControl w:val="0"/>
      <w:topLinePunct w:val="0"/>
      <w:spacing w:before="80" w:after="80"/>
      <w:ind w:left="0"/>
    </w:pPr>
    <w:rPr>
      <w:rFonts w:ascii="Arial" w:hAnsi="Arial" w:eastAsia="黑体"/>
      <w:b/>
      <w:bCs/>
      <w:spacing w:val="-4"/>
      <w:sz w:val="22"/>
      <w:szCs w:val="22"/>
      <w:lang w:eastAsia="en-US"/>
    </w:rPr>
  </w:style>
  <w:style w:type="paragraph" w:customStyle="1" w:styleId="171">
    <w:name w:val="Cover 4"/>
    <w:basedOn w:val="1"/>
    <w:qFormat/>
    <w:uiPriority w:val="0"/>
    <w:pPr>
      <w:widowControl w:val="0"/>
      <w:topLinePunct w:val="0"/>
      <w:spacing w:before="80" w:after="80"/>
      <w:ind w:left="0"/>
    </w:pPr>
    <w:rPr>
      <w:rFonts w:ascii="Arial" w:hAnsi="Arial" w:eastAsia="黑体"/>
      <w:b/>
      <w:bCs/>
      <w:spacing w:val="-4"/>
      <w:sz w:val="22"/>
      <w:szCs w:val="22"/>
    </w:rPr>
  </w:style>
  <w:style w:type="paragraph" w:customStyle="1" w:styleId="172">
    <w:name w:val="Figure"/>
    <w:basedOn w:val="1"/>
    <w:next w:val="1"/>
    <w:qFormat/>
    <w:uiPriority w:val="0"/>
    <w:pPr>
      <w:keepNext/>
    </w:pPr>
  </w:style>
  <w:style w:type="paragraph" w:customStyle="1" w:styleId="173">
    <w:name w:val="Figure Description"/>
    <w:next w:val="172"/>
    <w:link w:val="331"/>
    <w:qFormat/>
    <w:uiPriority w:val="0"/>
    <w:pPr>
      <w:keepNext/>
      <w:numPr>
        <w:ilvl w:val="7"/>
        <w:numId w:val="1"/>
      </w:numPr>
      <w:adjustRightInd w:val="0"/>
      <w:snapToGrid w:val="0"/>
      <w:spacing w:before="320" w:after="80" w:line="240" w:lineRule="atLeast"/>
    </w:pPr>
    <w:rPr>
      <w:rFonts w:ascii="Times New Roman" w:hAnsi="Times New Roman" w:eastAsia="黑体" w:cs="Arial"/>
      <w:spacing w:val="-4"/>
      <w:kern w:val="2"/>
      <w:sz w:val="21"/>
      <w:szCs w:val="21"/>
      <w:lang w:val="en-US" w:eastAsia="zh-CN" w:bidi="ar-SA"/>
    </w:rPr>
  </w:style>
  <w:style w:type="paragraph" w:customStyle="1" w:styleId="174">
    <w:name w:val="Figure Text"/>
    <w:qFormat/>
    <w:uiPriority w:val="0"/>
    <w:pPr>
      <w:widowControl w:val="0"/>
      <w:adjustRightInd w:val="0"/>
      <w:snapToGrid w:val="0"/>
      <w:spacing w:line="240" w:lineRule="atLeast"/>
    </w:pPr>
    <w:rPr>
      <w:rFonts w:ascii="Times New Roman" w:hAnsi="Times New Roman" w:eastAsia="宋体" w:cs="Arial"/>
      <w:sz w:val="18"/>
      <w:szCs w:val="18"/>
      <w:lang w:val="en-US" w:eastAsia="en-US" w:bidi="ar-SA"/>
    </w:rPr>
  </w:style>
  <w:style w:type="paragraph" w:customStyle="1" w:styleId="175">
    <w:name w:val="Heading Right"/>
    <w:basedOn w:val="1"/>
    <w:qFormat/>
    <w:uiPriority w:val="0"/>
    <w:pPr>
      <w:spacing w:before="0" w:after="0"/>
      <w:ind w:left="0"/>
      <w:jc w:val="right"/>
    </w:pPr>
    <w:rPr>
      <w:sz w:val="20"/>
      <w:szCs w:val="20"/>
    </w:rPr>
  </w:style>
  <w:style w:type="paragraph" w:customStyle="1" w:styleId="176">
    <w:name w:val="Heading1 No Number"/>
    <w:basedOn w:val="3"/>
    <w:next w:val="1"/>
    <w:link w:val="320"/>
    <w:qFormat/>
    <w:uiPriority w:val="0"/>
    <w:pPr>
      <w:pageBreakBefore/>
      <w:numPr>
        <w:numId w:val="0"/>
      </w:numPr>
    </w:pPr>
  </w:style>
  <w:style w:type="paragraph" w:customStyle="1" w:styleId="177">
    <w:name w:val="Heading2 No Number"/>
    <w:basedOn w:val="4"/>
    <w:next w:val="1"/>
    <w:link w:val="323"/>
    <w:qFormat/>
    <w:uiPriority w:val="0"/>
    <w:pPr>
      <w:numPr>
        <w:ilvl w:val="0"/>
        <w:numId w:val="0"/>
      </w:numPr>
      <w:outlineLvl w:val="9"/>
    </w:pPr>
  </w:style>
  <w:style w:type="paragraph" w:customStyle="1" w:styleId="178">
    <w:name w:val="Heading2 No Number 4 lite"/>
    <w:basedOn w:val="4"/>
    <w:next w:val="1"/>
    <w:qFormat/>
    <w:uiPriority w:val="0"/>
    <w:pPr>
      <w:numPr>
        <w:ilvl w:val="0"/>
        <w:numId w:val="0"/>
      </w:numPr>
    </w:pPr>
  </w:style>
  <w:style w:type="paragraph" w:customStyle="1" w:styleId="179">
    <w:name w:val="Heading3 No Number"/>
    <w:basedOn w:val="5"/>
    <w:next w:val="1"/>
    <w:link w:val="325"/>
    <w:qFormat/>
    <w:uiPriority w:val="0"/>
    <w:pPr>
      <w:numPr>
        <w:ilvl w:val="0"/>
        <w:numId w:val="0"/>
      </w:numPr>
    </w:pPr>
    <w:rPr>
      <w:rFonts w:cs="Book Antiqua"/>
    </w:rPr>
  </w:style>
  <w:style w:type="paragraph" w:customStyle="1" w:styleId="180">
    <w:name w:val="Heading4 No Number"/>
    <w:basedOn w:val="1"/>
    <w:semiHidden/>
    <w:qFormat/>
    <w:uiPriority w:val="0"/>
    <w:pPr>
      <w:keepNext/>
      <w:spacing w:before="200"/>
    </w:pPr>
    <w:rPr>
      <w:rFonts w:eastAsia="黑体"/>
      <w:bCs/>
      <w:spacing w:val="-4"/>
    </w:rPr>
  </w:style>
  <w:style w:type="paragraph" w:customStyle="1" w:styleId="181">
    <w:name w:val="About This Chapter"/>
    <w:basedOn w:val="177"/>
    <w:next w:val="1"/>
    <w:qFormat/>
    <w:uiPriority w:val="0"/>
    <w:pPr>
      <w:spacing w:after="560"/>
    </w:pPr>
  </w:style>
  <w:style w:type="paragraph" w:customStyle="1" w:styleId="182">
    <w:name w:val="Item List"/>
    <w:link w:val="314"/>
    <w:qFormat/>
    <w:uiPriority w:val="0"/>
    <w:pPr>
      <w:numPr>
        <w:ilvl w:val="0"/>
        <w:numId w:val="14"/>
      </w:numPr>
      <w:adjustRightInd w:val="0"/>
      <w:snapToGrid w:val="0"/>
      <w:spacing w:before="80" w:after="80" w:line="240" w:lineRule="atLeast"/>
    </w:pPr>
    <w:rPr>
      <w:rFonts w:hint="eastAsia" w:ascii="Times New Roman" w:hAnsi="Times New Roman" w:eastAsia="宋体" w:cs="Arial"/>
      <w:kern w:val="2"/>
      <w:sz w:val="21"/>
      <w:szCs w:val="21"/>
      <w:lang w:val="en-US" w:eastAsia="zh-CN" w:bidi="ar-SA"/>
    </w:rPr>
  </w:style>
  <w:style w:type="paragraph" w:customStyle="1" w:styleId="183">
    <w:name w:val="Item List in Table"/>
    <w:basedOn w:val="1"/>
    <w:qFormat/>
    <w:uiPriority w:val="0"/>
    <w:pPr>
      <w:numPr>
        <w:ilvl w:val="0"/>
        <w:numId w:val="15"/>
      </w:numPr>
      <w:tabs>
        <w:tab w:val="left" w:pos="284"/>
        <w:tab w:val="clear" w:pos="170"/>
      </w:tabs>
      <w:spacing w:before="80" w:after="80"/>
      <w:ind w:left="284" w:hanging="284"/>
    </w:pPr>
    <w:rPr>
      <w:kern w:val="0"/>
    </w:rPr>
  </w:style>
  <w:style w:type="paragraph" w:customStyle="1" w:styleId="184">
    <w:name w:val="Sub Item List in Table"/>
    <w:basedOn w:val="1"/>
    <w:qFormat/>
    <w:uiPriority w:val="0"/>
    <w:pPr>
      <w:numPr>
        <w:ilvl w:val="2"/>
        <w:numId w:val="15"/>
      </w:numPr>
      <w:spacing w:before="80" w:after="80"/>
    </w:pPr>
  </w:style>
  <w:style w:type="paragraph" w:customStyle="1" w:styleId="185">
    <w:name w:val="Sub Item Step in Table"/>
    <w:qFormat/>
    <w:uiPriority w:val="0"/>
    <w:pPr>
      <w:numPr>
        <w:ilvl w:val="1"/>
        <w:numId w:val="15"/>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86">
    <w:name w:val="Sub Item Step in Table List"/>
    <w:qFormat/>
    <w:uiPriority w:val="0"/>
    <w:pPr>
      <w:numPr>
        <w:ilvl w:val="3"/>
        <w:numId w:val="15"/>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87">
    <w:name w:val="Sub Item List in Table Step"/>
    <w:basedOn w:val="1"/>
    <w:qFormat/>
    <w:uiPriority w:val="0"/>
    <w:pPr>
      <w:numPr>
        <w:ilvl w:val="4"/>
        <w:numId w:val="15"/>
      </w:numPr>
      <w:spacing w:before="80" w:after="80"/>
    </w:pPr>
  </w:style>
  <w:style w:type="paragraph" w:customStyle="1" w:styleId="188">
    <w:name w:val="Item List Text"/>
    <w:qFormat/>
    <w:uiPriority w:val="0"/>
    <w:pPr>
      <w:adjustRightInd w:val="0"/>
      <w:snapToGrid w:val="0"/>
      <w:spacing w:before="80" w:after="80" w:line="240" w:lineRule="atLeast"/>
      <w:ind w:left="2126"/>
    </w:pPr>
    <w:rPr>
      <w:rFonts w:hint="eastAsia" w:ascii="Times New Roman" w:hAnsi="Times New Roman" w:eastAsia="宋体" w:cs="Times New Roman"/>
      <w:kern w:val="2"/>
      <w:sz w:val="21"/>
      <w:szCs w:val="21"/>
      <w:lang w:val="en-US" w:eastAsia="zh-CN" w:bidi="ar-SA"/>
    </w:rPr>
  </w:style>
  <w:style w:type="paragraph" w:customStyle="1" w:styleId="189">
    <w:name w:val="Item Step"/>
    <w:qFormat/>
    <w:uiPriority w:val="0"/>
    <w:pPr>
      <w:numPr>
        <w:ilvl w:val="0"/>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0">
    <w:name w:val="Sub Item Step"/>
    <w:qFormat/>
    <w:uiPriority w:val="0"/>
    <w:pPr>
      <w:numPr>
        <w:ilvl w:val="1"/>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1">
    <w:name w:val="Third Level Item Step"/>
    <w:qFormat/>
    <w:uiPriority w:val="0"/>
    <w:pPr>
      <w:numPr>
        <w:ilvl w:val="2"/>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2">
    <w:name w:val="Fourth Level Item Step"/>
    <w:qFormat/>
    <w:uiPriority w:val="0"/>
    <w:pPr>
      <w:numPr>
        <w:ilvl w:val="3"/>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3">
    <w:name w:val="Manual Title1"/>
    <w:semiHidden/>
    <w:qFormat/>
    <w:uiPriority w:val="0"/>
    <w:rPr>
      <w:rFonts w:ascii="Arial" w:hAnsi="Arial" w:eastAsia="黑体" w:cs="Times New Roman"/>
      <w:sz w:val="30"/>
      <w:lang w:val="en-US" w:eastAsia="en-US" w:bidi="ar-SA"/>
    </w:rPr>
  </w:style>
  <w:style w:type="paragraph" w:customStyle="1" w:styleId="194">
    <w:name w:val="CAUTION Heading"/>
    <w:basedOn w:val="1"/>
    <w:qFormat/>
    <w:uiPriority w:val="0"/>
    <w:pPr>
      <w:keepNext/>
      <w:pBdr>
        <w:top w:val="single" w:color="auto" w:sz="12" w:space="4"/>
      </w:pBdr>
      <w:spacing w:before="80" w:after="80"/>
    </w:pPr>
    <w:rPr>
      <w:rFonts w:ascii="Book Antiqua" w:hAnsi="Book Antiqua" w:eastAsia="黑体"/>
      <w:bCs/>
    </w:rPr>
  </w:style>
  <w:style w:type="paragraph" w:customStyle="1" w:styleId="195">
    <w:name w:val="Notes Heading in Table"/>
    <w:next w:val="196"/>
    <w:qFormat/>
    <w:uiPriority w:val="0"/>
    <w:pPr>
      <w:keepNext/>
      <w:adjustRightInd w:val="0"/>
      <w:snapToGrid w:val="0"/>
      <w:spacing w:before="80" w:after="40" w:line="240" w:lineRule="atLeast"/>
    </w:pPr>
    <w:rPr>
      <w:rFonts w:ascii="Times New Roman" w:hAnsi="Times New Roman" w:eastAsia="黑体" w:cs="Arial"/>
      <w:bCs/>
      <w:kern w:val="2"/>
      <w:sz w:val="18"/>
      <w:szCs w:val="18"/>
      <w:lang w:val="en-US" w:eastAsia="zh-CN" w:bidi="ar-SA"/>
    </w:rPr>
  </w:style>
  <w:style w:type="paragraph" w:customStyle="1" w:styleId="196">
    <w:name w:val="Notes Text in Table"/>
    <w:qFormat/>
    <w:uiPriority w:val="0"/>
    <w:pPr>
      <w:widowControl w:val="0"/>
      <w:adjustRightInd w:val="0"/>
      <w:snapToGrid w:val="0"/>
      <w:spacing w:before="40" w:after="80" w:line="240" w:lineRule="atLeast"/>
      <w:ind w:left="170"/>
    </w:pPr>
    <w:rPr>
      <w:rFonts w:ascii="Times New Roman" w:hAnsi="Times New Roman" w:eastAsia="楷体_GB2312" w:cs="Arial"/>
      <w:iCs/>
      <w:kern w:val="2"/>
      <w:sz w:val="18"/>
      <w:szCs w:val="18"/>
      <w:lang w:val="en-US" w:eastAsia="zh-CN" w:bidi="ar-SA"/>
    </w:rPr>
  </w:style>
  <w:style w:type="paragraph" w:customStyle="1" w:styleId="197">
    <w:name w:val="CAUTION Text"/>
    <w:basedOn w:val="1"/>
    <w:qFormat/>
    <w:uiPriority w:val="0"/>
    <w:pPr>
      <w:keepLines/>
      <w:pBdr>
        <w:bottom w:val="single" w:color="auto" w:sz="12" w:space="4"/>
      </w:pBdr>
      <w:spacing w:before="80" w:after="80"/>
    </w:pPr>
    <w:rPr>
      <w:rFonts w:eastAsia="楷体_GB2312"/>
      <w:iCs/>
    </w:rPr>
  </w:style>
  <w:style w:type="paragraph" w:customStyle="1" w:styleId="198">
    <w:name w:val="Notes Text TD"/>
    <w:qFormat/>
    <w:uiPriority w:val="0"/>
    <w:pPr>
      <w:snapToGrid w:val="0"/>
      <w:spacing w:line="240" w:lineRule="atLeast"/>
      <w:ind w:left="2075"/>
    </w:pPr>
    <w:rPr>
      <w:rFonts w:ascii="Courier New" w:hAnsi="Courier New" w:eastAsia="宋体" w:cs="Courier New"/>
      <w:snapToGrid w:val="0"/>
      <w:spacing w:val="-1"/>
      <w:sz w:val="16"/>
      <w:szCs w:val="16"/>
      <w:lang w:val="en-US" w:eastAsia="zh-CN" w:bidi="ar-SA"/>
    </w:rPr>
  </w:style>
  <w:style w:type="paragraph" w:customStyle="1" w:styleId="199">
    <w:name w:val="Notes Text List Text TD"/>
    <w:qFormat/>
    <w:uiPriority w:val="0"/>
    <w:pPr>
      <w:snapToGrid w:val="0"/>
      <w:spacing w:line="240" w:lineRule="atLeast"/>
      <w:ind w:left="2359"/>
    </w:pPr>
    <w:rPr>
      <w:rFonts w:ascii="Courier New" w:hAnsi="Courier New" w:eastAsia="宋体" w:cs="Courier New"/>
      <w:snapToGrid w:val="0"/>
      <w:spacing w:val="-1"/>
      <w:sz w:val="16"/>
      <w:szCs w:val="16"/>
      <w:lang w:val="en-US" w:eastAsia="zh-CN" w:bidi="ar-SA"/>
    </w:rPr>
  </w:style>
  <w:style w:type="paragraph" w:customStyle="1" w:styleId="200">
    <w:name w:val="CAUTION Text List Text TD"/>
    <w:basedOn w:val="197"/>
    <w:qFormat/>
    <w:uiPriority w:val="0"/>
    <w:pPr>
      <w:ind w:firstLine="283" w:firstLineChars="180"/>
    </w:pPr>
    <w:rPr>
      <w:rFonts w:ascii="Courier New" w:hAnsi="Courier New" w:eastAsia="宋体" w:cs="Courier New"/>
      <w:snapToGrid w:val="0"/>
      <w:spacing w:val="-1"/>
      <w:sz w:val="16"/>
      <w:szCs w:val="16"/>
    </w:rPr>
  </w:style>
  <w:style w:type="paragraph" w:customStyle="1" w:styleId="201">
    <w:name w:val="CAUTION Text TD"/>
    <w:basedOn w:val="197"/>
    <w:qFormat/>
    <w:uiPriority w:val="0"/>
    <w:rPr>
      <w:rFonts w:ascii="Courier New" w:hAnsi="Courier New" w:eastAsia="宋体" w:cs="Courier New"/>
      <w:snapToGrid w:val="0"/>
      <w:spacing w:val="-1"/>
      <w:sz w:val="16"/>
      <w:szCs w:val="16"/>
    </w:rPr>
  </w:style>
  <w:style w:type="paragraph" w:customStyle="1" w:styleId="202">
    <w:name w:val="Notes Text List Text"/>
    <w:basedOn w:val="197"/>
    <w:qFormat/>
    <w:uiPriority w:val="0"/>
    <w:pPr>
      <w:pBdr>
        <w:bottom w:val="none" w:color="auto" w:sz="0" w:space="0"/>
      </w:pBdr>
      <w:spacing w:before="40" w:line="200" w:lineRule="atLeast"/>
      <w:ind w:left="2359"/>
    </w:pPr>
    <w:rPr>
      <w:sz w:val="18"/>
      <w:szCs w:val="18"/>
    </w:rPr>
  </w:style>
  <w:style w:type="paragraph" w:customStyle="1" w:styleId="203">
    <w:name w:val="CAUTION Text List"/>
    <w:basedOn w:val="197"/>
    <w:qFormat/>
    <w:uiPriority w:val="0"/>
    <w:pPr>
      <w:keepNext/>
      <w:numPr>
        <w:ilvl w:val="0"/>
        <w:numId w:val="17"/>
      </w:numPr>
    </w:pPr>
  </w:style>
  <w:style w:type="paragraph" w:customStyle="1" w:styleId="204">
    <w:name w:val="CAUTION Text Step"/>
    <w:basedOn w:val="197"/>
    <w:qFormat/>
    <w:uiPriority w:val="0"/>
    <w:pPr>
      <w:keepNext/>
      <w:numPr>
        <w:ilvl w:val="5"/>
        <w:numId w:val="15"/>
      </w:numPr>
    </w:pPr>
  </w:style>
  <w:style w:type="paragraph" w:customStyle="1" w:styleId="205">
    <w:name w:val="CAUTION Text List Text"/>
    <w:basedOn w:val="197"/>
    <w:qFormat/>
    <w:uiPriority w:val="0"/>
    <w:pPr>
      <w:ind w:firstLine="283" w:firstLineChars="135"/>
    </w:pPr>
  </w:style>
  <w:style w:type="table" w:customStyle="1" w:styleId="206">
    <w:name w:val="Table"/>
    <w:basedOn w:val="133"/>
    <w:qFormat/>
    <w:uiPriority w:val="0"/>
    <w:pPr>
      <w:jc w:val="left"/>
    </w:pPr>
    <w:rPr>
      <w:rFonts w:cs="Arial"/>
    </w:rP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207">
    <w:name w:val="Remarks Table"/>
    <w:basedOn w:val="89"/>
    <w:qFormat/>
    <w:uiPriority w:val="0"/>
  </w:style>
  <w:style w:type="paragraph" w:customStyle="1" w:styleId="208">
    <w:name w:val="Step"/>
    <w:basedOn w:val="1"/>
    <w:link w:val="312"/>
    <w:qFormat/>
    <w:uiPriority w:val="0"/>
    <w:pPr>
      <w:numPr>
        <w:ilvl w:val="6"/>
        <w:numId w:val="1"/>
      </w:numPr>
    </w:pPr>
    <w:rPr>
      <w:snapToGrid w:val="0"/>
      <w:kern w:val="0"/>
    </w:rPr>
  </w:style>
  <w:style w:type="paragraph" w:customStyle="1" w:styleId="209">
    <w:name w:val="Sub Item List"/>
    <w:basedOn w:val="1"/>
    <w:qFormat/>
    <w:uiPriority w:val="0"/>
    <w:pPr>
      <w:numPr>
        <w:ilvl w:val="0"/>
        <w:numId w:val="18"/>
      </w:numPr>
      <w:spacing w:before="80" w:after="80"/>
    </w:pPr>
  </w:style>
  <w:style w:type="paragraph" w:customStyle="1" w:styleId="210">
    <w:name w:val="Third Level Item List"/>
    <w:basedOn w:val="1"/>
    <w:qFormat/>
    <w:uiPriority w:val="0"/>
    <w:pPr>
      <w:numPr>
        <w:ilvl w:val="1"/>
        <w:numId w:val="18"/>
      </w:numPr>
      <w:spacing w:before="80" w:after="80"/>
    </w:pPr>
  </w:style>
  <w:style w:type="paragraph" w:customStyle="1" w:styleId="211">
    <w:name w:val="Fourth Level Item List"/>
    <w:basedOn w:val="1"/>
    <w:qFormat/>
    <w:uiPriority w:val="0"/>
    <w:pPr>
      <w:numPr>
        <w:ilvl w:val="2"/>
        <w:numId w:val="18"/>
      </w:numPr>
      <w:spacing w:before="80" w:after="80"/>
    </w:pPr>
  </w:style>
  <w:style w:type="paragraph" w:customStyle="1" w:styleId="212">
    <w:name w:val="Sub Item List Text"/>
    <w:qFormat/>
    <w:uiPriority w:val="0"/>
    <w:pPr>
      <w:adjustRightInd w:val="0"/>
      <w:snapToGrid w:val="0"/>
      <w:spacing w:before="80" w:after="80" w:line="240" w:lineRule="atLeast"/>
      <w:ind w:left="2551"/>
    </w:pPr>
    <w:rPr>
      <w:rFonts w:hint="eastAsia" w:ascii="Times New Roman" w:hAnsi="Times New Roman" w:eastAsia="宋体" w:cs="Arial"/>
      <w:kern w:val="2"/>
      <w:sz w:val="21"/>
      <w:szCs w:val="21"/>
      <w:lang w:val="en-US" w:eastAsia="zh-CN" w:bidi="ar-SA"/>
    </w:rPr>
  </w:style>
  <w:style w:type="paragraph" w:customStyle="1" w:styleId="213">
    <w:name w:val="Third Level Item List Text"/>
    <w:qFormat/>
    <w:uiPriority w:val="0"/>
    <w:pPr>
      <w:adjustRightInd w:val="0"/>
      <w:snapToGrid w:val="0"/>
      <w:spacing w:before="80" w:after="80" w:line="240" w:lineRule="atLeast"/>
      <w:ind w:left="2976"/>
    </w:pPr>
    <w:rPr>
      <w:rFonts w:hint="eastAsia" w:ascii="Times New Roman" w:hAnsi="Times New Roman" w:eastAsia="宋体" w:cs="Arial"/>
      <w:kern w:val="2"/>
      <w:sz w:val="21"/>
      <w:szCs w:val="21"/>
      <w:lang w:val="en-US" w:eastAsia="zh-CN" w:bidi="ar-SA"/>
    </w:rPr>
  </w:style>
  <w:style w:type="paragraph" w:customStyle="1" w:styleId="214">
    <w:name w:val="Fourth Level Item List Text"/>
    <w:qFormat/>
    <w:uiPriority w:val="0"/>
    <w:pPr>
      <w:adjustRightInd w:val="0"/>
      <w:snapToGrid w:val="0"/>
      <w:spacing w:before="80" w:after="80" w:line="240" w:lineRule="atLeast"/>
      <w:ind w:left="3401"/>
    </w:pPr>
    <w:rPr>
      <w:rFonts w:hint="eastAsia" w:ascii="Times New Roman" w:hAnsi="Times New Roman" w:eastAsia="宋体" w:cs="Arial"/>
      <w:kern w:val="2"/>
      <w:sz w:val="21"/>
      <w:szCs w:val="21"/>
      <w:lang w:val="en-US" w:eastAsia="zh-CN" w:bidi="ar-SA"/>
    </w:rPr>
  </w:style>
  <w:style w:type="paragraph" w:customStyle="1" w:styleId="215">
    <w:name w:val="Table Description"/>
    <w:basedOn w:val="1"/>
    <w:next w:val="1"/>
    <w:link w:val="333"/>
    <w:qFormat/>
    <w:uiPriority w:val="0"/>
    <w:pPr>
      <w:keepNext/>
      <w:numPr>
        <w:ilvl w:val="8"/>
        <w:numId w:val="1"/>
      </w:numPr>
      <w:spacing w:before="320" w:after="80"/>
    </w:pPr>
    <w:rPr>
      <w:rFonts w:eastAsia="黑体"/>
      <w:spacing w:val="-4"/>
    </w:rPr>
  </w:style>
  <w:style w:type="paragraph" w:customStyle="1" w:styleId="216">
    <w:name w:val="Notes Text List in Table"/>
    <w:qFormat/>
    <w:uiPriority w:val="0"/>
    <w:pPr>
      <w:numPr>
        <w:ilvl w:val="0"/>
        <w:numId w:val="19"/>
      </w:numPr>
      <w:spacing w:before="40" w:after="80" w:line="200" w:lineRule="atLeast"/>
    </w:pPr>
    <w:rPr>
      <w:rFonts w:ascii="Times New Roman" w:hAnsi="Times New Roman" w:eastAsia="楷体_GB2312" w:cs="楷体_GB2312"/>
      <w:sz w:val="18"/>
      <w:szCs w:val="18"/>
      <w:lang w:val="en-US" w:eastAsia="zh-CN" w:bidi="ar-SA"/>
    </w:rPr>
  </w:style>
  <w:style w:type="paragraph" w:customStyle="1" w:styleId="217">
    <w:name w:val="Notes Text Step in Table"/>
    <w:qFormat/>
    <w:uiPriority w:val="0"/>
    <w:pPr>
      <w:numPr>
        <w:ilvl w:val="7"/>
        <w:numId w:val="15"/>
      </w:numPr>
      <w:spacing w:before="40" w:after="80" w:line="200" w:lineRule="atLeast"/>
    </w:pPr>
    <w:rPr>
      <w:rFonts w:ascii="Times New Roman" w:hAnsi="Times New Roman" w:eastAsia="楷体_GB2312" w:cs="楷体_GB2312"/>
      <w:sz w:val="18"/>
      <w:szCs w:val="18"/>
      <w:lang w:val="en-US" w:eastAsia="zh-CN" w:bidi="ar-SA"/>
    </w:rPr>
  </w:style>
  <w:style w:type="paragraph" w:customStyle="1" w:styleId="218">
    <w:name w:val="Terminal Display"/>
    <w:qFormat/>
    <w:uiPriority w:val="0"/>
    <w:pPr>
      <w:shd w:val="clear" w:color="auto" w:fill="F2F2F2"/>
      <w:snapToGrid w:val="0"/>
      <w:spacing w:line="240" w:lineRule="atLeast"/>
      <w:ind w:left="1701"/>
    </w:pPr>
    <w:rPr>
      <w:rFonts w:ascii="Courier New" w:hAnsi="Courier New" w:eastAsia="宋体" w:cs="Courier New"/>
      <w:snapToGrid w:val="0"/>
      <w:spacing w:val="-1"/>
      <w:sz w:val="16"/>
      <w:szCs w:val="16"/>
      <w:lang w:val="en-US" w:eastAsia="zh-CN" w:bidi="ar-SA"/>
    </w:rPr>
  </w:style>
  <w:style w:type="paragraph" w:customStyle="1" w:styleId="219">
    <w:name w:val="Terminal Display in Table"/>
    <w:qFormat/>
    <w:uiPriority w:val="0"/>
    <w:pPr>
      <w:widowControl w:val="0"/>
      <w:shd w:val="clear" w:color="auto" w:fill="F2F2F2"/>
      <w:adjustRightInd w:val="0"/>
      <w:snapToGrid w:val="0"/>
      <w:spacing w:before="80" w:after="80" w:line="240" w:lineRule="atLeast"/>
    </w:pPr>
    <w:rPr>
      <w:rFonts w:ascii="Courier New" w:hAnsi="Courier New" w:eastAsia="宋体" w:cs="Courier New"/>
      <w:snapToGrid w:val="0"/>
      <w:spacing w:val="-1"/>
      <w:sz w:val="16"/>
      <w:szCs w:val="16"/>
      <w:lang w:val="en-US" w:eastAsia="zh-CN" w:bidi="ar-SA"/>
    </w:rPr>
  </w:style>
  <w:style w:type="paragraph" w:customStyle="1" w:styleId="220">
    <w:name w:val="Notes Text List Text in Table"/>
    <w:qFormat/>
    <w:uiPriority w:val="0"/>
    <w:pPr>
      <w:widowControl w:val="0"/>
      <w:adjustRightInd w:val="0"/>
      <w:snapToGrid w:val="0"/>
      <w:spacing w:before="40" w:after="80" w:line="240" w:lineRule="atLeast"/>
      <w:ind w:left="454"/>
    </w:pPr>
    <w:rPr>
      <w:rFonts w:ascii="Times New Roman" w:hAnsi="Times New Roman" w:eastAsia="楷体_GB2312" w:cs="Arial"/>
      <w:iCs/>
      <w:kern w:val="2"/>
      <w:sz w:val="18"/>
      <w:szCs w:val="18"/>
      <w:lang w:val="en-US" w:eastAsia="zh-CN" w:bidi="ar-SA"/>
    </w:rPr>
  </w:style>
  <w:style w:type="paragraph" w:customStyle="1" w:styleId="221">
    <w:name w:val="Notes Text TD in Table"/>
    <w:qFormat/>
    <w:uiPriority w:val="0"/>
    <w:pPr>
      <w:widowControl w:val="0"/>
      <w:adjustRightInd w:val="0"/>
      <w:snapToGrid w:val="0"/>
      <w:spacing w:before="80" w:after="80" w:line="240" w:lineRule="atLeast"/>
      <w:ind w:left="170"/>
    </w:pPr>
    <w:rPr>
      <w:rFonts w:ascii="Courier New" w:hAnsi="Courier New" w:eastAsia="宋体" w:cs="Courier New"/>
      <w:snapToGrid w:val="0"/>
      <w:spacing w:val="-1"/>
      <w:sz w:val="16"/>
      <w:szCs w:val="16"/>
      <w:lang w:val="en-US" w:eastAsia="zh-CN" w:bidi="ar-SA"/>
    </w:rPr>
  </w:style>
  <w:style w:type="paragraph" w:customStyle="1" w:styleId="222">
    <w:name w:val="Notes Text List Text TD in Table"/>
    <w:qFormat/>
    <w:uiPriority w:val="0"/>
    <w:pPr>
      <w:widowControl w:val="0"/>
      <w:adjustRightInd w:val="0"/>
      <w:snapToGrid w:val="0"/>
      <w:spacing w:before="80" w:after="80" w:line="240" w:lineRule="atLeast"/>
      <w:ind w:left="454"/>
    </w:pPr>
    <w:rPr>
      <w:rFonts w:ascii="Courier New" w:hAnsi="Courier New" w:eastAsia="宋体" w:cs="Courier New"/>
      <w:snapToGrid w:val="0"/>
      <w:spacing w:val="-1"/>
      <w:sz w:val="16"/>
      <w:szCs w:val="16"/>
      <w:lang w:val="en-US" w:eastAsia="zh-CN" w:bidi="ar-SA"/>
    </w:rPr>
  </w:style>
  <w:style w:type="paragraph" w:customStyle="1" w:styleId="223">
    <w:name w:val="Figure Description in Appendix"/>
    <w:basedOn w:val="172"/>
    <w:next w:val="172"/>
    <w:qFormat/>
    <w:uiPriority w:val="0"/>
    <w:pPr>
      <w:numPr>
        <w:ilvl w:val="7"/>
        <w:numId w:val="13"/>
      </w:numPr>
      <w:spacing w:before="320" w:after="80"/>
    </w:pPr>
    <w:rPr>
      <w:rFonts w:eastAsia="黑体"/>
      <w:spacing w:val="-4"/>
    </w:rPr>
  </w:style>
  <w:style w:type="paragraph" w:customStyle="1" w:styleId="224">
    <w:name w:val="Figure Description in Preface"/>
    <w:basedOn w:val="172"/>
    <w:next w:val="172"/>
    <w:qFormat/>
    <w:uiPriority w:val="0"/>
    <w:pPr>
      <w:numPr>
        <w:ilvl w:val="0"/>
        <w:numId w:val="20"/>
      </w:numPr>
    </w:pPr>
  </w:style>
  <w:style w:type="paragraph" w:customStyle="1" w:styleId="225">
    <w:name w:val="Table Heading"/>
    <w:basedOn w:val="1"/>
    <w:link w:val="262"/>
    <w:qFormat/>
    <w:uiPriority w:val="0"/>
    <w:pPr>
      <w:widowControl w:val="0"/>
      <w:spacing w:before="80" w:after="80"/>
      <w:ind w:left="0"/>
    </w:pPr>
    <w:rPr>
      <w:rFonts w:ascii="Book Antiqua" w:hAnsi="Book Antiqua" w:eastAsia="黑体" w:cs="Book Antiqua"/>
      <w:bCs/>
      <w:snapToGrid w:val="0"/>
      <w:kern w:val="0"/>
    </w:rPr>
  </w:style>
  <w:style w:type="paragraph" w:customStyle="1" w:styleId="226">
    <w:name w:val="Table Text"/>
    <w:basedOn w:val="1"/>
    <w:link w:val="316"/>
    <w:qFormat/>
    <w:uiPriority w:val="0"/>
    <w:pPr>
      <w:widowControl w:val="0"/>
      <w:spacing w:before="80" w:after="80"/>
      <w:ind w:left="0"/>
    </w:pPr>
    <w:rPr>
      <w:snapToGrid w:val="0"/>
      <w:kern w:val="0"/>
    </w:rPr>
  </w:style>
  <w:style w:type="paragraph" w:customStyle="1" w:styleId="227">
    <w:name w:val="Heading Middle"/>
    <w:qFormat/>
    <w:uiPriority w:val="0"/>
    <w:pPr>
      <w:adjustRightInd w:val="0"/>
      <w:snapToGrid w:val="0"/>
      <w:spacing w:line="240" w:lineRule="atLeast"/>
      <w:jc w:val="center"/>
    </w:pPr>
    <w:rPr>
      <w:rFonts w:ascii="Times New Roman" w:hAnsi="Times New Roman" w:eastAsia="宋体" w:cs="Times New Roman"/>
      <w:snapToGrid w:val="0"/>
      <w:lang w:val="en-US" w:eastAsia="zh-CN" w:bidi="ar-SA"/>
    </w:rPr>
  </w:style>
  <w:style w:type="paragraph" w:customStyle="1" w:styleId="228">
    <w:name w:val="Contents"/>
    <w:basedOn w:val="176"/>
    <w:qFormat/>
    <w:uiPriority w:val="0"/>
  </w:style>
  <w:style w:type="paragraph" w:customStyle="1" w:styleId="229">
    <w:name w:val="Item Step in Table"/>
    <w:qFormat/>
    <w:uiPriority w:val="0"/>
    <w:pPr>
      <w:numPr>
        <w:ilvl w:val="0"/>
        <w:numId w:val="21"/>
      </w:numPr>
      <w:topLinePunct/>
      <w:spacing w:before="40" w:after="40" w:line="240" w:lineRule="atLeast"/>
    </w:pPr>
    <w:rPr>
      <w:rFonts w:hint="eastAsia" w:ascii="Times New Roman" w:hAnsi="Times New Roman" w:eastAsia="宋体" w:cs="Arial"/>
      <w:sz w:val="21"/>
      <w:szCs w:val="21"/>
      <w:lang w:val="en-US" w:eastAsia="zh-CN" w:bidi="ar-SA"/>
    </w:rPr>
  </w:style>
  <w:style w:type="paragraph" w:customStyle="1" w:styleId="230">
    <w:name w:val="Table Note"/>
    <w:basedOn w:val="1"/>
    <w:qFormat/>
    <w:uiPriority w:val="0"/>
    <w:pPr>
      <w:spacing w:before="80" w:after="80"/>
    </w:pPr>
    <w:rPr>
      <w:sz w:val="18"/>
      <w:szCs w:val="18"/>
    </w:rPr>
  </w:style>
  <w:style w:type="paragraph" w:customStyle="1" w:styleId="231">
    <w:name w:val="End"/>
    <w:basedOn w:val="1"/>
    <w:qFormat/>
    <w:uiPriority w:val="0"/>
    <w:pPr>
      <w:spacing w:after="400"/>
    </w:pPr>
    <w:rPr>
      <w:b/>
    </w:rPr>
  </w:style>
  <w:style w:type="paragraph" w:customStyle="1" w:styleId="232">
    <w:name w:val="Notes Heading"/>
    <w:basedOn w:val="194"/>
    <w:qFormat/>
    <w:uiPriority w:val="0"/>
    <w:pPr>
      <w:pBdr>
        <w:top w:val="none" w:color="auto" w:sz="0" w:space="0"/>
      </w:pBdr>
      <w:spacing w:after="40"/>
    </w:pPr>
    <w:rPr>
      <w:position w:val="-6"/>
      <w:sz w:val="18"/>
      <w:szCs w:val="18"/>
    </w:rPr>
  </w:style>
  <w:style w:type="paragraph" w:customStyle="1" w:styleId="233">
    <w:name w:val="Notes Text"/>
    <w:basedOn w:val="197"/>
    <w:qFormat/>
    <w:uiPriority w:val="0"/>
    <w:pPr>
      <w:pBdr>
        <w:bottom w:val="none" w:color="auto" w:sz="0" w:space="0"/>
      </w:pBdr>
      <w:spacing w:before="40" w:line="200" w:lineRule="atLeast"/>
      <w:ind w:left="2075"/>
    </w:pPr>
    <w:rPr>
      <w:sz w:val="18"/>
      <w:szCs w:val="18"/>
    </w:rPr>
  </w:style>
  <w:style w:type="paragraph" w:customStyle="1" w:styleId="234">
    <w:name w:val="Notes Text List"/>
    <w:basedOn w:val="203"/>
    <w:qFormat/>
    <w:uiPriority w:val="0"/>
    <w:pPr>
      <w:keepNext w:val="0"/>
      <w:numPr>
        <w:numId w:val="22"/>
      </w:numPr>
      <w:pBdr>
        <w:bottom w:val="none" w:color="auto" w:sz="0" w:space="0"/>
      </w:pBdr>
      <w:tabs>
        <w:tab w:val="left" w:pos="2359"/>
      </w:tabs>
      <w:spacing w:before="40" w:line="200" w:lineRule="atLeast"/>
    </w:pPr>
    <w:rPr>
      <w:sz w:val="18"/>
      <w:szCs w:val="18"/>
    </w:rPr>
  </w:style>
  <w:style w:type="paragraph" w:customStyle="1" w:styleId="235">
    <w:name w:val="Notes Text Step"/>
    <w:basedOn w:val="204"/>
    <w:qFormat/>
    <w:uiPriority w:val="0"/>
    <w:pPr>
      <w:numPr>
        <w:ilvl w:val="6"/>
      </w:numPr>
      <w:pBdr>
        <w:bottom w:val="none" w:color="auto" w:sz="0" w:space="0"/>
      </w:pBdr>
      <w:spacing w:before="40" w:line="200" w:lineRule="atLeast"/>
    </w:pPr>
    <w:rPr>
      <w:sz w:val="18"/>
      <w:szCs w:val="18"/>
    </w:rPr>
  </w:style>
  <w:style w:type="paragraph" w:customStyle="1" w:styleId="236">
    <w:name w:val="Code"/>
    <w:basedOn w:val="1"/>
    <w:qFormat/>
    <w:uiPriority w:val="0"/>
    <w:pPr>
      <w:widowControl w:val="0"/>
      <w:shd w:val="clear" w:color="auto" w:fill="F2F2F2"/>
      <w:autoSpaceDE w:val="0"/>
      <w:autoSpaceDN w:val="0"/>
      <w:spacing w:before="0" w:after="0" w:line="360" w:lineRule="auto"/>
    </w:pPr>
    <w:rPr>
      <w:rFonts w:ascii="Courier New" w:hAnsi="Courier New"/>
      <w:sz w:val="18"/>
    </w:rPr>
  </w:style>
  <w:style w:type="paragraph" w:customStyle="1" w:styleId="237">
    <w:name w:val="Code in Table"/>
    <w:basedOn w:val="1"/>
    <w:qFormat/>
    <w:uiPriority w:val="0"/>
    <w:pPr>
      <w:widowControl w:val="0"/>
      <w:shd w:val="clear" w:color="auto" w:fill="F2F2F2"/>
      <w:spacing w:before="80" w:after="80"/>
      <w:ind w:left="0"/>
    </w:pPr>
    <w:rPr>
      <w:rFonts w:ascii="Courier New" w:hAnsi="Courier New"/>
      <w:snapToGrid w:val="0"/>
      <w:sz w:val="18"/>
    </w:rPr>
  </w:style>
  <w:style w:type="paragraph" w:customStyle="1" w:styleId="238">
    <w:name w:val="Outline"/>
    <w:basedOn w:val="1"/>
    <w:semiHidden/>
    <w:qFormat/>
    <w:uiPriority w:val="0"/>
    <w:rPr>
      <w:i/>
      <w:color w:val="0000FF"/>
    </w:rPr>
  </w:style>
  <w:style w:type="paragraph" w:customStyle="1" w:styleId="239">
    <w:name w:val="Item list Text TD"/>
    <w:basedOn w:val="218"/>
    <w:qFormat/>
    <w:uiPriority w:val="0"/>
    <w:pPr>
      <w:adjustRightInd w:val="0"/>
      <w:ind w:left="2126"/>
    </w:pPr>
  </w:style>
  <w:style w:type="paragraph" w:customStyle="1" w:styleId="240">
    <w:name w:val="Sub Item List Text TD"/>
    <w:basedOn w:val="218"/>
    <w:qFormat/>
    <w:uiPriority w:val="0"/>
    <w:pPr>
      <w:adjustRightInd w:val="0"/>
      <w:ind w:left="2551"/>
    </w:pPr>
  </w:style>
  <w:style w:type="paragraph" w:customStyle="1" w:styleId="241">
    <w:name w:val="Third Level Item List Text TD"/>
    <w:basedOn w:val="218"/>
    <w:qFormat/>
    <w:uiPriority w:val="0"/>
    <w:pPr>
      <w:adjustRightInd w:val="0"/>
      <w:ind w:left="2976"/>
    </w:pPr>
  </w:style>
  <w:style w:type="paragraph" w:customStyle="1" w:styleId="242">
    <w:name w:val="Fourth Level Item List Text TD"/>
    <w:basedOn w:val="218"/>
    <w:qFormat/>
    <w:uiPriority w:val="0"/>
    <w:pPr>
      <w:adjustRightInd w:val="0"/>
      <w:ind w:left="3401"/>
    </w:pPr>
  </w:style>
  <w:style w:type="paragraph" w:customStyle="1" w:styleId="243">
    <w:name w:val="Item Step in Appendix"/>
    <w:basedOn w:val="189"/>
    <w:qFormat/>
    <w:uiPriority w:val="0"/>
    <w:pPr>
      <w:numPr>
        <w:ilvl w:val="6"/>
        <w:numId w:val="13"/>
      </w:numPr>
      <w:outlineLvl w:val="5"/>
    </w:pPr>
  </w:style>
  <w:style w:type="paragraph" w:customStyle="1" w:styleId="244">
    <w:name w:val="Step in Appendix"/>
    <w:basedOn w:val="208"/>
    <w:qFormat/>
    <w:uiPriority w:val="0"/>
    <w:pPr>
      <w:numPr>
        <w:ilvl w:val="5"/>
        <w:numId w:val="13"/>
      </w:numPr>
      <w:topLinePunct w:val="0"/>
      <w:outlineLvl w:val="4"/>
    </w:pPr>
  </w:style>
  <w:style w:type="paragraph" w:customStyle="1" w:styleId="245">
    <w:name w:val="Table Description in Appendix"/>
    <w:basedOn w:val="215"/>
    <w:next w:val="1"/>
    <w:qFormat/>
    <w:uiPriority w:val="0"/>
    <w:pPr>
      <w:numPr>
        <w:numId w:val="13"/>
      </w:numPr>
      <w:topLinePunct w:val="0"/>
    </w:pPr>
  </w:style>
  <w:style w:type="paragraph" w:customStyle="1" w:styleId="246">
    <w:name w:val="Table Description in Preface"/>
    <w:basedOn w:val="215"/>
    <w:next w:val="1"/>
    <w:qFormat/>
    <w:uiPriority w:val="0"/>
    <w:pPr>
      <w:numPr>
        <w:ilvl w:val="0"/>
        <w:numId w:val="23"/>
      </w:numPr>
      <w:topLinePunct w:val="0"/>
    </w:pPr>
    <w:rPr>
      <w:rFonts w:eastAsia="宋体"/>
    </w:rPr>
  </w:style>
  <w:style w:type="paragraph" w:customStyle="1" w:styleId="247">
    <w:name w:val="Item List in Table Text"/>
    <w:basedOn w:val="226"/>
    <w:qFormat/>
    <w:uiPriority w:val="0"/>
    <w:pPr>
      <w:ind w:left="284"/>
    </w:pPr>
  </w:style>
  <w:style w:type="paragraph" w:customStyle="1" w:styleId="248">
    <w:name w:val="Sub Item List in Table Text"/>
    <w:basedOn w:val="226"/>
    <w:qFormat/>
    <w:uiPriority w:val="0"/>
    <w:pPr>
      <w:ind w:left="568"/>
    </w:pPr>
  </w:style>
  <w:style w:type="paragraph" w:styleId="249">
    <w:name w:val="No Spacing"/>
    <w:qFormat/>
    <w:uiPriority w:val="1"/>
    <w:pPr>
      <w:topLinePunct/>
      <w:adjustRightInd w:val="0"/>
      <w:snapToGrid w:val="0"/>
      <w:ind w:left="1701"/>
    </w:pPr>
    <w:rPr>
      <w:rFonts w:hint="eastAsia" w:ascii="Times New Roman" w:hAnsi="Times New Roman" w:eastAsia="宋体" w:cs="Arial"/>
      <w:kern w:val="2"/>
      <w:sz w:val="21"/>
      <w:szCs w:val="21"/>
      <w:lang w:val="en-US" w:eastAsia="zh-CN" w:bidi="ar-SA"/>
    </w:rPr>
  </w:style>
  <w:style w:type="character" w:customStyle="1" w:styleId="250">
    <w:name w:val="标题 2 字符"/>
    <w:basedOn w:val="135"/>
    <w:link w:val="4"/>
    <w:qFormat/>
    <w:uiPriority w:val="0"/>
    <w:rPr>
      <w:rFonts w:ascii="Book Antiqua" w:hAnsi="Book Antiqua" w:eastAsia="黑体" w:cs="Book Antiqua"/>
      <w:bCs/>
      <w:sz w:val="36"/>
      <w:szCs w:val="36"/>
      <w:lang w:eastAsia="en-US"/>
    </w:rPr>
  </w:style>
  <w:style w:type="character" w:customStyle="1" w:styleId="251">
    <w:name w:val="标题 3 字符"/>
    <w:basedOn w:val="135"/>
    <w:link w:val="5"/>
    <w:qFormat/>
    <w:uiPriority w:val="0"/>
    <w:rPr>
      <w:rFonts w:ascii="Book Antiqua" w:hAnsi="Book Antiqua" w:eastAsia="黑体" w:cs="宋体"/>
      <w:sz w:val="32"/>
      <w:szCs w:val="32"/>
    </w:rPr>
  </w:style>
  <w:style w:type="paragraph" w:customStyle="1" w:styleId="252">
    <w:name w:val="Cover1"/>
    <w:basedOn w:val="1"/>
    <w:qFormat/>
    <w:uiPriority w:val="0"/>
    <w:pPr>
      <w:spacing w:before="80" w:after="80" w:line="240" w:lineRule="auto"/>
      <w:ind w:left="0"/>
    </w:pPr>
    <w:rPr>
      <w:rFonts w:hint="default" w:ascii="Arial" w:hAnsi="Arial" w:eastAsia="黑体"/>
      <w:b/>
      <w:bCs/>
      <w:kern w:val="0"/>
      <w:sz w:val="48"/>
      <w:szCs w:val="48"/>
    </w:rPr>
  </w:style>
  <w:style w:type="character" w:customStyle="1" w:styleId="253">
    <w:name w:val="页眉 字符"/>
    <w:basedOn w:val="135"/>
    <w:link w:val="58"/>
    <w:qFormat/>
    <w:uiPriority w:val="0"/>
    <w:rPr>
      <w:rFonts w:cs="Arial"/>
      <w:kern w:val="2"/>
      <w:sz w:val="18"/>
      <w:szCs w:val="18"/>
    </w:rPr>
  </w:style>
  <w:style w:type="table" w:customStyle="1" w:styleId="254">
    <w:name w:val="Table No Frame"/>
    <w:basedOn w:val="90"/>
    <w:semiHidden/>
    <w:qFormat/>
    <w:uiPriority w:val="0"/>
    <w:pPr>
      <w:jc w:val="left"/>
    </w:pPr>
    <w:rPr>
      <w:rFonts w:ascii="HuaweiSans-Regular" w:hAnsi="HuaweiSans-Regular" w:eastAsia="方正兰亭黑简体" w:cs="Arial"/>
      <w:sz w:val="32"/>
      <w:szCs w:val="32"/>
    </w:rPr>
    <w:tblPr/>
    <w:trPr>
      <w:cantSplit/>
    </w:trPr>
  </w:style>
  <w:style w:type="paragraph" w:customStyle="1" w:styleId="255">
    <w:name w:val="表格1"/>
    <w:basedOn w:val="225"/>
    <w:link w:val="284"/>
    <w:qFormat/>
    <w:uiPriority w:val="0"/>
    <w:pPr>
      <w:keepNext/>
      <w:jc w:val="center"/>
    </w:pPr>
    <w:rPr>
      <w:rFonts w:hint="default"/>
      <w:b/>
      <w:sz w:val="32"/>
      <w:szCs w:val="32"/>
    </w:rPr>
  </w:style>
  <w:style w:type="paragraph" w:customStyle="1" w:styleId="256">
    <w:name w:val="Copyright Declaration"/>
    <w:semiHidden/>
    <w:qFormat/>
    <w:uiPriority w:val="0"/>
    <w:pPr>
      <w:spacing w:before="80" w:after="80"/>
    </w:pPr>
    <w:rPr>
      <w:rFonts w:ascii="Arial" w:hAnsi="Arial" w:eastAsia="黑体" w:cs="Arial"/>
      <w:sz w:val="36"/>
      <w:szCs w:val="32"/>
      <w:lang w:val="en-US" w:eastAsia="zh-CN" w:bidi="ar-SA"/>
    </w:rPr>
  </w:style>
  <w:style w:type="paragraph" w:customStyle="1" w:styleId="257">
    <w:name w:val="样式1"/>
    <w:basedOn w:val="231"/>
    <w:semiHidden/>
    <w:qFormat/>
    <w:uiPriority w:val="0"/>
    <w:pPr>
      <w:spacing w:before="80"/>
      <w:ind w:left="1134"/>
    </w:pPr>
    <w:rPr>
      <w:rFonts w:hint="default" w:ascii="HuaweiSans-Regular" w:hAnsi="HuaweiSans-Regular" w:eastAsia="方正兰亭黑简体"/>
      <w:b w:val="0"/>
      <w:kern w:val="0"/>
      <w:sz w:val="32"/>
      <w:szCs w:val="32"/>
    </w:rPr>
  </w:style>
  <w:style w:type="paragraph" w:customStyle="1" w:styleId="258">
    <w:name w:val="TOC 标题1"/>
    <w:next w:val="60"/>
    <w:semiHidden/>
    <w:qFormat/>
    <w:uiPriority w:val="0"/>
    <w:pPr>
      <w:keepNext/>
      <w:snapToGrid w:val="0"/>
      <w:spacing w:before="480" w:after="360"/>
      <w:jc w:val="center"/>
    </w:pPr>
    <w:rPr>
      <w:rFonts w:ascii="Arial" w:hAnsi="Arial" w:eastAsia="黑体" w:cs="Arial"/>
      <w:sz w:val="36"/>
      <w:szCs w:val="36"/>
      <w:lang w:val="en-US" w:eastAsia="zh-CN" w:bidi="ar-SA"/>
    </w:rPr>
  </w:style>
  <w:style w:type="paragraph" w:customStyle="1" w:styleId="259">
    <w:name w:val="Command"/>
    <w:basedOn w:val="1"/>
    <w:qFormat/>
    <w:uiPriority w:val="0"/>
    <w:pPr>
      <w:topLinePunct w:val="0"/>
      <w:adjustRightInd/>
      <w:snapToGrid/>
      <w:spacing w:before="40" w:after="40" w:line="240" w:lineRule="auto"/>
      <w:ind w:left="810" w:leftChars="810" w:right="210" w:rightChars="100"/>
    </w:pPr>
    <w:rPr>
      <w:rFonts w:hint="default" w:ascii="Courier New" w:hAnsi="Courier New" w:eastAsia="黑体" w:cs="宋体"/>
      <w:kern w:val="0"/>
      <w:sz w:val="32"/>
      <w:szCs w:val="20"/>
    </w:rPr>
  </w:style>
  <w:style w:type="character" w:customStyle="1" w:styleId="260">
    <w:name w:val="command parameter"/>
    <w:qFormat/>
    <w:uiPriority w:val="0"/>
    <w:rPr>
      <w:rFonts w:ascii="Arial" w:hAnsi="Arial" w:eastAsia="宋体"/>
      <w:i/>
      <w:color w:val="auto"/>
      <w:sz w:val="21"/>
      <w:szCs w:val="21"/>
    </w:rPr>
  </w:style>
  <w:style w:type="character" w:customStyle="1" w:styleId="261">
    <w:name w:val="command keywords"/>
    <w:qFormat/>
    <w:uiPriority w:val="0"/>
    <w:rPr>
      <w:rFonts w:ascii="Arial" w:hAnsi="Arial" w:eastAsia="宋体"/>
      <w:b/>
      <w:color w:val="auto"/>
      <w:sz w:val="21"/>
      <w:szCs w:val="21"/>
    </w:rPr>
  </w:style>
  <w:style w:type="character" w:customStyle="1" w:styleId="262">
    <w:name w:val="Table Heading 字符"/>
    <w:basedOn w:val="135"/>
    <w:link w:val="225"/>
    <w:qFormat/>
    <w:uiPriority w:val="0"/>
    <w:rPr>
      <w:rFonts w:ascii="Book Antiqua" w:hAnsi="Book Antiqua" w:eastAsia="黑体" w:cs="Book Antiqua"/>
      <w:bCs/>
      <w:snapToGrid w:val="0"/>
      <w:sz w:val="21"/>
      <w:szCs w:val="21"/>
    </w:rPr>
  </w:style>
  <w:style w:type="paragraph" w:customStyle="1" w:styleId="263">
    <w:name w:val="Cover3"/>
    <w:semiHidden/>
    <w:qFormat/>
    <w:uiPriority w:val="0"/>
    <w:pPr>
      <w:adjustRightInd w:val="0"/>
      <w:snapToGrid w:val="0"/>
      <w:spacing w:before="80" w:after="80" w:line="240" w:lineRule="atLeast"/>
    </w:pPr>
    <w:rPr>
      <w:rFonts w:ascii="Arial" w:hAnsi="Arial" w:eastAsia="黑体" w:cs="Arial"/>
      <w:sz w:val="32"/>
      <w:szCs w:val="32"/>
      <w:lang w:val="en-US" w:eastAsia="en-US" w:bidi="ar-SA"/>
    </w:rPr>
  </w:style>
  <w:style w:type="paragraph" w:customStyle="1" w:styleId="264">
    <w:name w:val="Cover4"/>
    <w:basedOn w:val="1"/>
    <w:semiHidden/>
    <w:qFormat/>
    <w:uiPriority w:val="0"/>
    <w:pPr>
      <w:topLinePunct w:val="0"/>
      <w:spacing w:before="80" w:after="80"/>
      <w:ind w:left="0"/>
    </w:pPr>
    <w:rPr>
      <w:rFonts w:hint="default" w:ascii="Arial" w:hAnsi="Arial" w:eastAsia="Arial"/>
      <w:b/>
      <w:bCs/>
      <w:kern w:val="0"/>
      <w:sz w:val="24"/>
      <w:szCs w:val="24"/>
    </w:rPr>
  </w:style>
  <w:style w:type="paragraph" w:customStyle="1" w:styleId="265">
    <w:name w:val="Item List Text in Table"/>
    <w:basedOn w:val="226"/>
    <w:qFormat/>
    <w:uiPriority w:val="0"/>
    <w:pPr>
      <w:ind w:left="284"/>
    </w:pPr>
    <w:rPr>
      <w:rFonts w:hint="default" w:ascii="HuaweiSans-Regular" w:hAnsi="HuaweiSans-Regular" w:eastAsia="方正兰亭黑简体"/>
      <w:sz w:val="32"/>
      <w:szCs w:val="32"/>
    </w:rPr>
  </w:style>
  <w:style w:type="paragraph" w:customStyle="1" w:styleId="266">
    <w:name w:val="Appendix heading 2"/>
    <w:basedOn w:val="4"/>
    <w:next w:val="267"/>
    <w:qFormat/>
    <w:uiPriority w:val="0"/>
    <w:pPr>
      <w:numPr>
        <w:ilvl w:val="0"/>
        <w:numId w:val="0"/>
      </w:numPr>
      <w:topLinePunct w:val="0"/>
      <w:spacing w:before="200" w:after="80"/>
    </w:pPr>
    <w:rPr>
      <w:rFonts w:ascii="Huawei Sans" w:hAnsi="Huawei Sans" w:eastAsia="方正兰亭黑简体" w:cs="Times New Roman"/>
    </w:rPr>
  </w:style>
  <w:style w:type="paragraph" w:customStyle="1" w:styleId="267">
    <w:name w:val="Appendix heading 3"/>
    <w:basedOn w:val="5"/>
    <w:next w:val="268"/>
    <w:qFormat/>
    <w:uiPriority w:val="0"/>
    <w:pPr>
      <w:numPr>
        <w:ilvl w:val="0"/>
        <w:numId w:val="0"/>
      </w:numPr>
      <w:topLinePunct w:val="0"/>
      <w:spacing w:after="80"/>
    </w:pPr>
    <w:rPr>
      <w:rFonts w:ascii="Huawei Sans" w:hAnsi="Huawei Sans" w:eastAsia="方正兰亭黑简体" w:cs="Times New Roman"/>
    </w:rPr>
  </w:style>
  <w:style w:type="paragraph" w:customStyle="1" w:styleId="268">
    <w:name w:val="Appendix heading 4"/>
    <w:basedOn w:val="6"/>
    <w:next w:val="269"/>
    <w:qFormat/>
    <w:uiPriority w:val="0"/>
    <w:pPr>
      <w:numPr>
        <w:ilvl w:val="0"/>
        <w:numId w:val="0"/>
      </w:numPr>
      <w:topLinePunct w:val="0"/>
      <w:spacing w:before="80" w:after="80"/>
    </w:pPr>
    <w:rPr>
      <w:rFonts w:hint="default" w:ascii="Huawei Sans" w:hAnsi="Huawei Sans" w:eastAsia="方正兰亭黑简体" w:cs="Arial"/>
      <w:bCs/>
    </w:rPr>
  </w:style>
  <w:style w:type="paragraph" w:customStyle="1" w:styleId="269">
    <w:name w:val="Appendix heading 5"/>
    <w:basedOn w:val="7"/>
    <w:next w:val="160"/>
    <w:qFormat/>
    <w:uiPriority w:val="0"/>
    <w:pPr>
      <w:numPr>
        <w:ilvl w:val="0"/>
        <w:numId w:val="0"/>
      </w:numPr>
      <w:topLinePunct w:val="0"/>
      <w:spacing w:before="80" w:after="80"/>
    </w:pPr>
    <w:rPr>
      <w:rFonts w:hint="default" w:ascii="Huawei Sans" w:hAnsi="Huawei Sans" w:eastAsia="方正兰亭黑简体" w:cs="Times New Roman"/>
      <w:bCs/>
    </w:rPr>
  </w:style>
  <w:style w:type="character" w:styleId="270">
    <w:name w:val="Placeholder Text"/>
    <w:basedOn w:val="135"/>
    <w:semiHidden/>
    <w:qFormat/>
    <w:uiPriority w:val="99"/>
    <w:rPr>
      <w:color w:val="808080"/>
    </w:rPr>
  </w:style>
  <w:style w:type="paragraph" w:customStyle="1" w:styleId="271">
    <w:name w:val="Decimal Aligned"/>
    <w:basedOn w:val="1"/>
    <w:qFormat/>
    <w:uiPriority w:val="40"/>
    <w:pPr>
      <w:tabs>
        <w:tab w:val="decimal" w:pos="360"/>
      </w:tabs>
      <w:topLinePunct w:val="0"/>
      <w:adjustRightInd/>
      <w:snapToGrid/>
      <w:spacing w:before="0" w:after="200" w:line="276" w:lineRule="auto"/>
      <w:ind w:left="0"/>
    </w:pPr>
    <w:rPr>
      <w:rFonts w:hint="default" w:ascii="HuaweiSans-Regular" w:hAnsi="HuaweiSans-Regular" w:eastAsia="方正兰亭黑简体"/>
      <w:kern w:val="0"/>
      <w:sz w:val="22"/>
      <w:szCs w:val="22"/>
    </w:rPr>
  </w:style>
  <w:style w:type="character" w:customStyle="1" w:styleId="272">
    <w:name w:val="脚注文本 字符"/>
    <w:basedOn w:val="135"/>
    <w:link w:val="68"/>
    <w:qFormat/>
    <w:uiPriority w:val="99"/>
    <w:rPr>
      <w:rFonts w:cs="Arial"/>
      <w:kern w:val="2"/>
      <w:sz w:val="18"/>
      <w:szCs w:val="18"/>
    </w:rPr>
  </w:style>
  <w:style w:type="character" w:customStyle="1" w:styleId="273">
    <w:name w:val="Subtle Emphasis"/>
    <w:basedOn w:val="135"/>
    <w:qFormat/>
    <w:uiPriority w:val="19"/>
    <w:rPr>
      <w:rFonts w:ascii="微软雅黑" w:hAnsi="微软雅黑" w:eastAsia="微软雅黑" w:cs="微软雅黑"/>
      <w:i/>
      <w:iCs/>
      <w:color w:val="808080" w:themeColor="text1" w:themeTint="80"/>
      <w:szCs w:val="22"/>
      <w:lang w:eastAsia="zh-CN"/>
      <w14:textFill>
        <w14:solidFill>
          <w14:schemeClr w14:val="tx1">
            <w14:lumMod w14:val="50000"/>
            <w14:lumOff w14:val="50000"/>
          </w14:schemeClr>
        </w14:solidFill>
      </w14:textFill>
    </w:rPr>
  </w:style>
  <w:style w:type="paragraph" w:customStyle="1" w:styleId="274">
    <w:name w:val="cover--"/>
    <w:basedOn w:val="1"/>
    <w:qFormat/>
    <w:uiPriority w:val="0"/>
    <w:pPr>
      <w:widowControl w:val="0"/>
      <w:tabs>
        <w:tab w:val="left" w:pos="1644"/>
      </w:tabs>
      <w:autoSpaceDE w:val="0"/>
      <w:autoSpaceDN w:val="0"/>
      <w:snapToGrid/>
      <w:spacing w:before="120" w:after="120" w:line="360" w:lineRule="auto"/>
      <w:ind w:left="0"/>
      <w:jc w:val="center"/>
    </w:pPr>
    <w:rPr>
      <w:rFonts w:hint="default" w:ascii="Arial" w:hAnsi="Arial" w:eastAsia="黑体"/>
      <w:kern w:val="0"/>
      <w:sz w:val="72"/>
      <w:szCs w:val="32"/>
    </w:rPr>
  </w:style>
  <w:style w:type="paragraph" w:customStyle="1" w:styleId="275">
    <w:name w:val="图样式"/>
    <w:basedOn w:val="1"/>
    <w:qFormat/>
    <w:uiPriority w:val="0"/>
    <w:pPr>
      <w:keepNext/>
      <w:topLinePunct w:val="0"/>
      <w:autoSpaceDE w:val="0"/>
      <w:autoSpaceDN w:val="0"/>
      <w:spacing w:before="0" w:after="0" w:line="360" w:lineRule="auto"/>
      <w:ind w:left="0"/>
      <w:jc w:val="center"/>
    </w:pPr>
    <w:rPr>
      <w:rFonts w:hint="default" w:ascii="HuaweiSans-Regular" w:hAnsi="HuaweiSans-Regular" w:eastAsia="方正兰亭黑简体" w:cs="Times New Roman"/>
      <w:kern w:val="0"/>
      <w:sz w:val="32"/>
      <w:szCs w:val="32"/>
    </w:rPr>
  </w:style>
  <w:style w:type="paragraph" w:customStyle="1" w:styleId="276">
    <w:name w:val="Cover-宋体+罗马+正文"/>
    <w:basedOn w:val="1"/>
    <w:link w:val="277"/>
    <w:qFormat/>
    <w:uiPriority w:val="0"/>
    <w:pPr>
      <w:widowControl w:val="0"/>
      <w:topLinePunct w:val="0"/>
      <w:autoSpaceDE w:val="0"/>
      <w:autoSpaceDN w:val="0"/>
      <w:snapToGrid/>
      <w:spacing w:before="0" w:after="80" w:afterLines="50" w:line="320" w:lineRule="exact"/>
      <w:ind w:left="0" w:firstLine="420"/>
    </w:pPr>
    <w:rPr>
      <w:rFonts w:hint="default" w:ascii="HuaweiSans-Regular" w:hAnsi="HuaweiSans-Regular" w:eastAsia="方正兰亭黑简体"/>
      <w:kern w:val="0"/>
      <w:sz w:val="24"/>
      <w:szCs w:val="24"/>
    </w:rPr>
  </w:style>
  <w:style w:type="character" w:customStyle="1" w:styleId="277">
    <w:name w:val="Cover-宋体+罗马+正文 Char"/>
    <w:basedOn w:val="135"/>
    <w:link w:val="276"/>
    <w:qFormat/>
    <w:uiPriority w:val="0"/>
    <w:rPr>
      <w:rFonts w:ascii="HuaweiSans-Regular" w:hAnsi="HuaweiSans-Regular" w:eastAsia="方正兰亭黑简体" w:cs="Arial"/>
      <w:sz w:val="24"/>
      <w:szCs w:val="24"/>
    </w:rPr>
  </w:style>
  <w:style w:type="paragraph" w:customStyle="1" w:styleId="278">
    <w:name w:val="样式 实验正文 + 段后: 0.5 行"/>
    <w:basedOn w:val="276"/>
    <w:qFormat/>
    <w:uiPriority w:val="0"/>
    <w:pPr>
      <w:spacing w:after="120"/>
    </w:pPr>
    <w:rPr>
      <w:rFonts w:cs="宋体"/>
      <w:szCs w:val="20"/>
    </w:rPr>
  </w:style>
  <w:style w:type="paragraph" w:customStyle="1" w:styleId="279">
    <w:name w:val="表格"/>
    <w:next w:val="1"/>
    <w:link w:val="280"/>
    <w:qFormat/>
    <w:uiPriority w:val="0"/>
    <w:pPr>
      <w:framePr w:wrap="around" w:vAnchor="text" w:hAnchor="margin" w:x="-34" w:y="1"/>
    </w:pPr>
    <w:rPr>
      <w:rFonts w:ascii="Arial" w:hAnsi="Arial" w:eastAsia="微软雅黑" w:cs="Arial"/>
      <w:snapToGrid w:val="0"/>
      <w:sz w:val="32"/>
      <w:szCs w:val="21"/>
      <w:lang w:val="en-US" w:eastAsia="zh-CN" w:bidi="ar-SA"/>
    </w:rPr>
  </w:style>
  <w:style w:type="character" w:customStyle="1" w:styleId="280">
    <w:name w:val="表格 Char"/>
    <w:basedOn w:val="135"/>
    <w:link w:val="279"/>
    <w:qFormat/>
    <w:uiPriority w:val="0"/>
    <w:rPr>
      <w:rFonts w:ascii="Arial" w:hAnsi="Arial" w:eastAsia="微软雅黑" w:cs="Arial"/>
      <w:snapToGrid w:val="0"/>
      <w:sz w:val="32"/>
      <w:szCs w:val="21"/>
    </w:rPr>
  </w:style>
  <w:style w:type="character" w:customStyle="1" w:styleId="281">
    <w:name w:val="样式 蓝色"/>
    <w:basedOn w:val="135"/>
    <w:semiHidden/>
    <w:qFormat/>
    <w:uiPriority w:val="0"/>
    <w:rPr>
      <w:color w:val="0000FF"/>
    </w:rPr>
  </w:style>
  <w:style w:type="character" w:customStyle="1" w:styleId="282">
    <w:name w:val="样式 倾斜 蓝色"/>
    <w:basedOn w:val="135"/>
    <w:semiHidden/>
    <w:qFormat/>
    <w:uiPriority w:val="0"/>
    <w:rPr>
      <w:i/>
      <w:iCs/>
      <w:color w:val="0000FF"/>
    </w:rPr>
  </w:style>
  <w:style w:type="paragraph" w:customStyle="1" w:styleId="283">
    <w:name w:val="正文+Tab"/>
    <w:basedOn w:val="1"/>
    <w:qFormat/>
    <w:uiPriority w:val="0"/>
    <w:pPr>
      <w:spacing w:before="80" w:after="80"/>
      <w:ind w:left="420"/>
    </w:pPr>
    <w:rPr>
      <w:rFonts w:hint="default" w:ascii="HuaweiSans-Regular" w:hAnsi="HuaweiSans-Regular" w:eastAsia="方正兰亭黑简体" w:cs="宋体"/>
      <w:kern w:val="0"/>
      <w:sz w:val="32"/>
      <w:szCs w:val="20"/>
    </w:rPr>
  </w:style>
  <w:style w:type="character" w:customStyle="1" w:styleId="284">
    <w:name w:val="表格1 字符"/>
    <w:basedOn w:val="262"/>
    <w:link w:val="255"/>
    <w:qFormat/>
    <w:uiPriority w:val="0"/>
    <w:rPr>
      <w:rFonts w:ascii="Book Antiqua" w:hAnsi="Book Antiqua" w:eastAsia="黑体" w:cs="Book Antiqua"/>
      <w:b/>
      <w:snapToGrid w:val="0"/>
      <w:sz w:val="32"/>
      <w:szCs w:val="32"/>
    </w:rPr>
  </w:style>
  <w:style w:type="paragraph" w:customStyle="1" w:styleId="285">
    <w:name w:val="命令行"/>
    <w:basedOn w:val="1"/>
    <w:qFormat/>
    <w:uiPriority w:val="0"/>
    <w:pPr>
      <w:topLinePunct w:val="0"/>
      <w:adjustRightInd/>
      <w:spacing w:before="0" w:beforeLines="100" w:after="0" w:afterLines="100" w:line="240" w:lineRule="auto"/>
      <w:ind w:left="500" w:leftChars="500" w:right="100" w:rightChars="100" w:firstLine="200" w:firstLineChars="200"/>
      <w:contextualSpacing/>
    </w:pPr>
    <w:rPr>
      <w:rFonts w:hint="default" w:ascii="Courier New" w:hAnsi="Courier New" w:eastAsia="方正兰亭黑简体" w:cs="Times New Roman"/>
      <w:kern w:val="0"/>
      <w:sz w:val="16"/>
      <w:szCs w:val="20"/>
    </w:rPr>
  </w:style>
  <w:style w:type="paragraph" w:customStyle="1" w:styleId="286">
    <w:name w:val="样式 Command + 左侧:  1 字符 右侧:  1 字符"/>
    <w:basedOn w:val="259"/>
    <w:semiHidden/>
    <w:qFormat/>
    <w:uiPriority w:val="0"/>
    <w:pPr>
      <w:ind w:left="2940"/>
    </w:pPr>
  </w:style>
  <w:style w:type="character" w:customStyle="1" w:styleId="287">
    <w:name w:val="样式 正文 +"/>
    <w:basedOn w:val="135"/>
    <w:qFormat/>
    <w:uiPriority w:val="0"/>
    <w:rPr>
      <w:rFonts w:ascii="FrutigerNext LT Regular" w:hAnsi="FrutigerNext LT Regular" w:eastAsia="华文细黑"/>
      <w:kern w:val="0"/>
    </w:rPr>
  </w:style>
  <w:style w:type="paragraph" w:customStyle="1" w:styleId="288">
    <w:name w:val="TOC Heading"/>
    <w:basedOn w:val="3"/>
    <w:next w:val="1"/>
    <w:unhideWhenUsed/>
    <w:qFormat/>
    <w:uiPriority w:val="39"/>
    <w:pPr>
      <w:keepLines/>
      <w:numPr>
        <w:numId w:val="0"/>
      </w:numPr>
      <w:pBdr>
        <w:bottom w:val="none" w:color="auto" w:sz="0" w:space="0"/>
      </w:pBdr>
      <w:topLinePunct w:val="0"/>
      <w:adjustRightInd/>
      <w:snapToGrid/>
      <w:spacing w:before="240" w:after="0" w:line="259" w:lineRule="auto"/>
      <w:jc w:val="left"/>
      <w:outlineLvl w:val="9"/>
    </w:pPr>
    <w:rPr>
      <w:rFonts w:hint="default" w:ascii="Huawei Sans" w:hAnsi="Huawei Sans" w:eastAsia="方正兰亭黑简体" w:cs="Arial"/>
      <w:b w:val="0"/>
      <w:bCs w:val="0"/>
      <w:color w:val="2E75B6" w:themeColor="accent1" w:themeShade="BF"/>
      <w:kern w:val="0"/>
      <w:sz w:val="32"/>
      <w:szCs w:val="32"/>
    </w:rPr>
  </w:style>
  <w:style w:type="paragraph" w:customStyle="1" w:styleId="289">
    <w:name w:val="Block Label + 结果验证"/>
    <w:basedOn w:val="160"/>
    <w:qFormat/>
    <w:uiPriority w:val="0"/>
    <w:pPr>
      <w:numPr>
        <w:ilvl w:val="0"/>
        <w:numId w:val="0"/>
      </w:numPr>
      <w:ind w:left="270" w:leftChars="270"/>
    </w:pPr>
    <w:rPr>
      <w:rFonts w:hint="default" w:ascii="Arial Unicode MS" w:hAnsi="Arial Unicode MS" w:cs="宋体"/>
      <w:bCs w:val="0"/>
      <w:sz w:val="24"/>
      <w:szCs w:val="20"/>
    </w:rPr>
  </w:style>
  <w:style w:type="table" w:customStyle="1" w:styleId="290">
    <w:name w:val="实验手册V3.0专用"/>
    <w:basedOn w:val="89"/>
    <w:qFormat/>
    <w:uiPriority w:val="99"/>
    <w:rPr>
      <w:rFonts w:ascii="HuaweiSans-Regular" w:hAnsi="HuaweiSans-Regular" w:eastAsia="方正兰亭黑简体" w:cs="Arial"/>
      <w:sz w:val="21"/>
      <w:szCs w:val="32"/>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vAlign w:val="center"/>
    </w:tcPr>
    <w:tblStylePr w:type="firstRow">
      <w:pPr>
        <w:jc w:val="center"/>
      </w:pPr>
      <w:rPr>
        <w:b/>
      </w:rPr>
      <w:tcPr>
        <w:shd w:val="clear" w:color="auto" w:fill="D8D8D8" w:themeFill="background1" w:themeFillShade="D9"/>
      </w:tcPr>
    </w:tblStylePr>
    <w:tblStylePr w:type="firstCol">
      <w:pPr>
        <w:jc w:val="center"/>
      </w:pPr>
      <w:tcPr>
        <w:vAlign w:val="center"/>
      </w:tcPr>
    </w:tblStylePr>
  </w:style>
  <w:style w:type="paragraph" w:customStyle="1" w:styleId="291">
    <w:name w:val="样式 Table Description + 居中"/>
    <w:basedOn w:val="215"/>
    <w:link w:val="334"/>
    <w:qFormat/>
    <w:uiPriority w:val="0"/>
    <w:pPr>
      <w:numPr>
        <w:ilvl w:val="0"/>
        <w:numId w:val="0"/>
      </w:numPr>
      <w:topLinePunct w:val="0"/>
      <w:ind w:left="1281" w:leftChars="100" w:right="100" w:rightChars="100"/>
      <w:jc w:val="center"/>
      <w:outlineLvl w:val="8"/>
    </w:pPr>
    <w:rPr>
      <w:rFonts w:hint="default" w:ascii="HuaweiSans-Regular" w:hAnsi="HuaweiSans-Regular" w:cs="宋体"/>
      <w:sz w:val="32"/>
    </w:rPr>
  </w:style>
  <w:style w:type="character" w:customStyle="1" w:styleId="292">
    <w:name w:val="标题 1 字符"/>
    <w:basedOn w:val="135"/>
    <w:link w:val="3"/>
    <w:qFormat/>
    <w:uiPriority w:val="0"/>
    <w:rPr>
      <w:rFonts w:ascii="Book Antiqua" w:hAnsi="Book Antiqua" w:eastAsia="黑体" w:cs="Book Antiqua"/>
      <w:b/>
      <w:bCs/>
      <w:kern w:val="2"/>
      <w:sz w:val="44"/>
      <w:szCs w:val="44"/>
    </w:rPr>
  </w:style>
  <w:style w:type="paragraph" w:customStyle="1" w:styleId="293">
    <w:name w:val="正文（首行不缩进）"/>
    <w:basedOn w:val="1"/>
    <w:qFormat/>
    <w:uiPriority w:val="0"/>
    <w:pPr>
      <w:widowControl w:val="0"/>
      <w:topLinePunct w:val="0"/>
      <w:autoSpaceDE w:val="0"/>
      <w:autoSpaceDN w:val="0"/>
      <w:snapToGrid/>
      <w:spacing w:before="0" w:beforeLines="50" w:after="0" w:afterLines="50" w:line="240" w:lineRule="auto"/>
      <w:ind w:left="880" w:leftChars="400" w:firstLine="440" w:firstLineChars="200"/>
      <w:contextualSpacing/>
    </w:pPr>
    <w:rPr>
      <w:rFonts w:hint="default" w:eastAsia="方正兰亭黑简体" w:cs="Times New Roman"/>
      <w:snapToGrid w:val="0"/>
      <w:kern w:val="0"/>
      <w:sz w:val="22"/>
      <w:szCs w:val="32"/>
    </w:rPr>
  </w:style>
  <w:style w:type="paragraph" w:styleId="294">
    <w:name w:val="List Paragraph"/>
    <w:basedOn w:val="1"/>
    <w:link w:val="295"/>
    <w:qFormat/>
    <w:uiPriority w:val="34"/>
    <w:pPr>
      <w:widowControl w:val="0"/>
      <w:numPr>
        <w:ilvl w:val="0"/>
        <w:numId w:val="24"/>
      </w:numPr>
      <w:topLinePunct w:val="0"/>
      <w:autoSpaceDE w:val="0"/>
      <w:autoSpaceDN w:val="0"/>
      <w:snapToGrid/>
      <w:spacing w:before="120" w:beforeLines="50" w:after="120" w:afterLines="50" w:line="240" w:lineRule="auto"/>
      <w:ind w:left="0" w:firstLine="420"/>
      <w:contextualSpacing/>
    </w:pPr>
    <w:rPr>
      <w:rFonts w:hint="default" w:ascii="HuaweiSans-Regular" w:hAnsi="HuaweiSans-Regular" w:eastAsia="方正兰亭黑简体"/>
      <w:snapToGrid w:val="0"/>
      <w:kern w:val="0"/>
      <w:sz w:val="22"/>
      <w:szCs w:val="32"/>
    </w:rPr>
  </w:style>
  <w:style w:type="character" w:customStyle="1" w:styleId="295">
    <w:name w:val="列表段落 字符"/>
    <w:basedOn w:val="135"/>
    <w:link w:val="294"/>
    <w:qFormat/>
    <w:uiPriority w:val="34"/>
    <w:rPr>
      <w:rFonts w:ascii="HuaweiSans-Regular" w:hAnsi="HuaweiSans-Regular" w:eastAsia="方正兰亭黑简体" w:cs="Arial"/>
      <w:snapToGrid w:val="0"/>
      <w:sz w:val="22"/>
      <w:szCs w:val="32"/>
    </w:rPr>
  </w:style>
  <w:style w:type="paragraph" w:customStyle="1" w:styleId="296">
    <w:name w:val="前言正文-新"/>
    <w:basedOn w:val="1"/>
    <w:qFormat/>
    <w:uiPriority w:val="0"/>
    <w:pPr>
      <w:widowControl w:val="0"/>
      <w:topLinePunct w:val="0"/>
      <w:autoSpaceDE w:val="0"/>
      <w:autoSpaceDN w:val="0"/>
      <w:snapToGrid/>
      <w:spacing w:before="156" w:beforeLines="50" w:after="156" w:afterLines="50" w:line="360" w:lineRule="auto"/>
      <w:ind w:left="0"/>
      <w:contextualSpacing/>
    </w:pPr>
    <w:rPr>
      <w:rFonts w:hint="default" w:ascii="HuaweiSans-Regular" w:hAnsi="HuaweiSans-Regular" w:eastAsia="方正兰亭黑简体" w:cs="宋体"/>
      <w:snapToGrid w:val="0"/>
      <w:kern w:val="0"/>
      <w:sz w:val="32"/>
      <w:szCs w:val="20"/>
    </w:rPr>
  </w:style>
  <w:style w:type="paragraph" w:customStyle="1" w:styleId="297">
    <w:name w:val="表格题注"/>
    <w:next w:val="1"/>
    <w:qFormat/>
    <w:uiPriority w:val="0"/>
    <w:pPr>
      <w:keepLines/>
      <w:spacing w:beforeLines="100"/>
      <w:ind w:left="1089" w:hanging="369"/>
      <w:jc w:val="center"/>
    </w:pPr>
    <w:rPr>
      <w:rFonts w:ascii="Arial" w:hAnsi="Arial" w:eastAsia="方正兰亭黑简体" w:cs="Arial"/>
      <w:sz w:val="18"/>
      <w:szCs w:val="18"/>
      <w:lang w:val="en-US" w:eastAsia="zh-CN" w:bidi="ar-SA"/>
    </w:rPr>
  </w:style>
  <w:style w:type="paragraph" w:customStyle="1" w:styleId="298">
    <w:name w:val="插图题注"/>
    <w:next w:val="1"/>
    <w:qFormat/>
    <w:uiPriority w:val="0"/>
    <w:pPr>
      <w:spacing w:afterLines="100"/>
      <w:ind w:left="1089" w:hanging="369"/>
      <w:jc w:val="center"/>
    </w:pPr>
    <w:rPr>
      <w:rFonts w:ascii="Arial" w:hAnsi="Arial" w:eastAsia="方正兰亭黑简体" w:cs="Arial"/>
      <w:sz w:val="18"/>
      <w:szCs w:val="18"/>
      <w:lang w:val="en-US" w:eastAsia="zh-CN" w:bidi="ar-SA"/>
    </w:rPr>
  </w:style>
  <w:style w:type="paragraph" w:customStyle="1" w:styleId="299">
    <w:name w:val="标题111"/>
    <w:basedOn w:val="4"/>
    <w:qFormat/>
    <w:uiPriority w:val="0"/>
    <w:pPr>
      <w:keepLines w:val="0"/>
      <w:numPr>
        <w:ilvl w:val="0"/>
        <w:numId w:val="25"/>
      </w:numPr>
      <w:topLinePunct w:val="0"/>
      <w:adjustRightInd/>
      <w:snapToGrid/>
      <w:spacing w:before="240" w:after="240" w:line="240" w:lineRule="auto"/>
      <w:jc w:val="both"/>
    </w:pPr>
    <w:rPr>
      <w:rFonts w:hint="default" w:ascii="Arial" w:hAnsi="Arial" w:eastAsia="方正兰亭黑简体" w:cs="Times New Roman"/>
      <w:b/>
      <w:bCs w:val="0"/>
      <w:sz w:val="24"/>
      <w:szCs w:val="24"/>
      <w:lang w:eastAsia="zh-CN"/>
    </w:rPr>
  </w:style>
  <w:style w:type="paragraph" w:customStyle="1" w:styleId="300">
    <w:name w:val="实验目标"/>
    <w:basedOn w:val="294"/>
    <w:qFormat/>
    <w:uiPriority w:val="0"/>
    <w:pPr>
      <w:numPr>
        <w:numId w:val="26"/>
      </w:numPr>
      <w:tabs>
        <w:tab w:val="left" w:pos="2126"/>
      </w:tabs>
      <w:spacing w:before="156" w:after="156"/>
      <w:ind w:left="0" w:firstLine="0"/>
    </w:pPr>
    <w:rPr>
      <w:rFonts w:cs="宋体"/>
      <w:color w:val="000000" w:themeColor="text1"/>
      <w:szCs w:val="20"/>
      <w14:textFill>
        <w14:solidFill>
          <w14:schemeClr w14:val="tx1"/>
        </w14:solidFill>
      </w14:textFill>
    </w:rPr>
  </w:style>
  <w:style w:type="paragraph" w:customStyle="1" w:styleId="301">
    <w:name w:val="表格-实验环境说明"/>
    <w:basedOn w:val="279"/>
    <w:qFormat/>
    <w:uiPriority w:val="0"/>
    <w:pPr>
      <w:framePr w:wrap="around"/>
      <w:spacing w:before="156" w:after="156"/>
      <w:jc w:val="center"/>
    </w:pPr>
    <w:rPr>
      <w:rFonts w:ascii="微软雅黑" w:hAnsi="微软雅黑" w:cs="宋体"/>
      <w:szCs w:val="20"/>
    </w:rPr>
  </w:style>
  <w:style w:type="character" w:customStyle="1" w:styleId="302">
    <w:name w:val="页脚 字符"/>
    <w:basedOn w:val="135"/>
    <w:link w:val="55"/>
    <w:qFormat/>
    <w:uiPriority w:val="99"/>
    <w:rPr>
      <w:b/>
      <w:bCs/>
      <w:kern w:val="2"/>
      <w:sz w:val="22"/>
      <w:szCs w:val="22"/>
    </w:rPr>
  </w:style>
  <w:style w:type="paragraph" w:customStyle="1" w:styleId="303">
    <w:name w:val="正文111"/>
    <w:basedOn w:val="1"/>
    <w:link w:val="304"/>
    <w:qFormat/>
    <w:uiPriority w:val="0"/>
    <w:pPr>
      <w:widowControl w:val="0"/>
      <w:topLinePunct w:val="0"/>
      <w:autoSpaceDE w:val="0"/>
      <w:autoSpaceDN w:val="0"/>
      <w:snapToGrid/>
      <w:spacing w:before="0" w:beforeLines="50" w:after="0" w:afterLines="50" w:line="240" w:lineRule="auto"/>
      <w:ind w:left="0" w:firstLine="420" w:firstLineChars="200"/>
      <w:contextualSpacing/>
    </w:pPr>
    <w:rPr>
      <w:rFonts w:hint="default" w:ascii="HuaweiSans-Regular" w:hAnsi="HuaweiSans-Regular" w:eastAsia="方正兰亭黑简体" w:cs="Times New Roman"/>
      <w:bCs/>
      <w:snapToGrid w:val="0"/>
      <w:kern w:val="0"/>
      <w:sz w:val="32"/>
      <w:szCs w:val="20"/>
    </w:rPr>
  </w:style>
  <w:style w:type="character" w:customStyle="1" w:styleId="304">
    <w:name w:val="正文111 Char"/>
    <w:basedOn w:val="135"/>
    <w:link w:val="303"/>
    <w:qFormat/>
    <w:uiPriority w:val="0"/>
    <w:rPr>
      <w:rFonts w:ascii="HuaweiSans-Regular" w:hAnsi="HuaweiSans-Regular" w:eastAsia="方正兰亭黑简体"/>
      <w:bCs/>
      <w:snapToGrid w:val="0"/>
      <w:sz w:val="32"/>
    </w:rPr>
  </w:style>
  <w:style w:type="paragraph" w:customStyle="1" w:styleId="305">
    <w:name w:val="1.正文"/>
    <w:basedOn w:val="1"/>
    <w:link w:val="307"/>
    <w:qFormat/>
    <w:uiPriority w:val="0"/>
    <w:pPr>
      <w:spacing w:before="80" w:after="80"/>
      <w:ind w:left="1021" w:firstLine="200" w:firstLineChars="200"/>
    </w:pPr>
    <w:rPr>
      <w:rFonts w:hint="default" w:ascii="Huawei Sans" w:hAnsi="Huawei Sans" w:eastAsia="方正兰亭黑简体"/>
      <w:kern w:val="0"/>
      <w:szCs w:val="32"/>
    </w:rPr>
  </w:style>
  <w:style w:type="paragraph" w:customStyle="1" w:styleId="306">
    <w:name w:val="F1正文EN"/>
    <w:basedOn w:val="1"/>
    <w:link w:val="309"/>
    <w:qFormat/>
    <w:uiPriority w:val="0"/>
    <w:pPr>
      <w:spacing w:before="80" w:after="80"/>
      <w:ind w:left="1134"/>
    </w:pPr>
    <w:rPr>
      <w:rFonts w:hint="default" w:ascii="HuaweiSans-Regular" w:hAnsi="HuaweiSans-Regular" w:eastAsia="FrutigerNext LT Regular"/>
      <w:kern w:val="0"/>
      <w:sz w:val="32"/>
      <w:szCs w:val="32"/>
    </w:rPr>
  </w:style>
  <w:style w:type="character" w:customStyle="1" w:styleId="307">
    <w:name w:val="1.正文 字符"/>
    <w:basedOn w:val="135"/>
    <w:link w:val="305"/>
    <w:qFormat/>
    <w:uiPriority w:val="0"/>
    <w:rPr>
      <w:rFonts w:ascii="Huawei Sans" w:hAnsi="Huawei Sans" w:eastAsia="方正兰亭黑简体" w:cs="Arial"/>
      <w:sz w:val="21"/>
      <w:szCs w:val="32"/>
    </w:rPr>
  </w:style>
  <w:style w:type="paragraph" w:customStyle="1" w:styleId="308">
    <w:name w:val="2.命令"/>
    <w:basedOn w:val="1"/>
    <w:link w:val="310"/>
    <w:qFormat/>
    <w:uiPriority w:val="0"/>
    <w:pPr>
      <w:pBdr>
        <w:top w:val="single" w:color="auto" w:sz="4" w:space="1"/>
        <w:left w:val="single" w:color="auto" w:sz="4" w:space="4"/>
        <w:bottom w:val="single" w:color="auto" w:sz="4" w:space="1"/>
        <w:right w:val="single" w:color="auto" w:sz="4" w:space="4"/>
      </w:pBdr>
      <w:shd w:val="pct10" w:color="auto" w:fill="auto"/>
      <w:spacing w:before="40" w:after="40"/>
      <w:ind w:left="1021"/>
    </w:pPr>
    <w:rPr>
      <w:rFonts w:hint="default" w:ascii="Huawei Sans" w:hAnsi="Huawei Sans" w:eastAsia="方正兰亭黑简体" w:cs="Courier New"/>
      <w:kern w:val="0"/>
      <w:sz w:val="18"/>
      <w:szCs w:val="18"/>
      <w:lang w:eastAsia="en-US"/>
    </w:rPr>
  </w:style>
  <w:style w:type="character" w:customStyle="1" w:styleId="309">
    <w:name w:val="F1正文EN 字符"/>
    <w:basedOn w:val="135"/>
    <w:link w:val="306"/>
    <w:qFormat/>
    <w:uiPriority w:val="0"/>
    <w:rPr>
      <w:rFonts w:ascii="HuaweiSans-Regular" w:hAnsi="HuaweiSans-Regular" w:eastAsia="FrutigerNext LT Regular" w:cs="Arial"/>
      <w:sz w:val="32"/>
      <w:szCs w:val="32"/>
    </w:rPr>
  </w:style>
  <w:style w:type="character" w:customStyle="1" w:styleId="310">
    <w:name w:val="2.命令 字符"/>
    <w:basedOn w:val="135"/>
    <w:link w:val="308"/>
    <w:qFormat/>
    <w:uiPriority w:val="0"/>
    <w:rPr>
      <w:rFonts w:ascii="Huawei Sans" w:hAnsi="Huawei Sans" w:eastAsia="方正兰亭黑简体" w:cs="Courier New"/>
      <w:sz w:val="18"/>
      <w:szCs w:val="18"/>
      <w:shd w:val="pct10" w:color="auto" w:fill="auto"/>
      <w:lang w:eastAsia="en-US"/>
    </w:rPr>
  </w:style>
  <w:style w:type="paragraph" w:customStyle="1" w:styleId="311">
    <w:name w:val="4.任务"/>
    <w:basedOn w:val="182"/>
    <w:link w:val="315"/>
    <w:qFormat/>
    <w:uiPriority w:val="0"/>
    <w:pPr>
      <w:numPr>
        <w:ilvl w:val="0"/>
        <w:numId w:val="0"/>
      </w:numPr>
      <w:tabs>
        <w:tab w:val="left" w:pos="360"/>
      </w:tabs>
      <w:ind w:left="1446" w:hanging="360"/>
    </w:pPr>
    <w:rPr>
      <w:rFonts w:hint="default" w:ascii="Huawei Sans" w:hAnsi="Huawei Sans" w:eastAsia="方正兰亭黑简体" w:cs="微软雅黑"/>
    </w:rPr>
  </w:style>
  <w:style w:type="character" w:customStyle="1" w:styleId="312">
    <w:name w:val="Step 字符"/>
    <w:basedOn w:val="135"/>
    <w:link w:val="208"/>
    <w:qFormat/>
    <w:uiPriority w:val="0"/>
    <w:rPr>
      <w:rFonts w:cs="Arial"/>
      <w:snapToGrid w:val="0"/>
      <w:sz w:val="21"/>
      <w:szCs w:val="21"/>
    </w:rPr>
  </w:style>
  <w:style w:type="paragraph" w:customStyle="1" w:styleId="313">
    <w:name w:val="5.表格文字"/>
    <w:basedOn w:val="226"/>
    <w:link w:val="317"/>
    <w:qFormat/>
    <w:uiPriority w:val="0"/>
    <w:pPr>
      <w:autoSpaceDE w:val="0"/>
      <w:autoSpaceDN w:val="0"/>
    </w:pPr>
    <w:rPr>
      <w:rFonts w:hint="default" w:ascii="Huawei Sans" w:hAnsi="Huawei Sans" w:eastAsia="方正兰亭黑简体"/>
      <w:szCs w:val="32"/>
    </w:rPr>
  </w:style>
  <w:style w:type="character" w:customStyle="1" w:styleId="314">
    <w:name w:val="Item List 字符"/>
    <w:basedOn w:val="135"/>
    <w:link w:val="182"/>
    <w:qFormat/>
    <w:uiPriority w:val="0"/>
    <w:rPr>
      <w:rFonts w:cs="Arial"/>
      <w:kern w:val="2"/>
      <w:sz w:val="21"/>
      <w:szCs w:val="21"/>
    </w:rPr>
  </w:style>
  <w:style w:type="character" w:customStyle="1" w:styleId="315">
    <w:name w:val="4.任务 字符"/>
    <w:basedOn w:val="314"/>
    <w:link w:val="311"/>
    <w:qFormat/>
    <w:uiPriority w:val="0"/>
    <w:rPr>
      <w:rFonts w:ascii="Huawei Sans" w:hAnsi="Huawei Sans" w:eastAsia="方正兰亭黑简体" w:cs="微软雅黑"/>
      <w:kern w:val="2"/>
      <w:sz w:val="21"/>
      <w:szCs w:val="21"/>
    </w:rPr>
  </w:style>
  <w:style w:type="character" w:customStyle="1" w:styleId="316">
    <w:name w:val="Table Text 字符"/>
    <w:basedOn w:val="135"/>
    <w:link w:val="226"/>
    <w:qFormat/>
    <w:uiPriority w:val="0"/>
    <w:rPr>
      <w:rFonts w:cs="Arial"/>
      <w:snapToGrid w:val="0"/>
      <w:sz w:val="21"/>
      <w:szCs w:val="21"/>
    </w:rPr>
  </w:style>
  <w:style w:type="character" w:customStyle="1" w:styleId="317">
    <w:name w:val="5.表格文字 字符"/>
    <w:basedOn w:val="316"/>
    <w:link w:val="313"/>
    <w:qFormat/>
    <w:uiPriority w:val="0"/>
    <w:rPr>
      <w:rFonts w:ascii="Huawei Sans" w:hAnsi="Huawei Sans" w:eastAsia="方正兰亭黑简体" w:cs="Arial"/>
      <w:snapToGrid w:val="0"/>
      <w:sz w:val="21"/>
      <w:szCs w:val="32"/>
    </w:rPr>
  </w:style>
  <w:style w:type="paragraph" w:customStyle="1" w:styleId="318">
    <w:name w:val="6.前言"/>
    <w:basedOn w:val="176"/>
    <w:link w:val="321"/>
    <w:qFormat/>
    <w:uiPriority w:val="0"/>
    <w:pPr>
      <w:tabs>
        <w:tab w:val="left" w:pos="4095"/>
        <w:tab w:val="right" w:pos="9638"/>
      </w:tabs>
      <w:spacing w:before="0"/>
    </w:pPr>
    <w:rPr>
      <w:rFonts w:hint="default" w:ascii="Huawei Sans" w:hAnsi="Huawei Sans" w:eastAsia="方正兰亭黑简体" w:cs="Arial"/>
    </w:rPr>
  </w:style>
  <w:style w:type="paragraph" w:customStyle="1" w:styleId="319">
    <w:name w:val="7.简介标题"/>
    <w:basedOn w:val="177"/>
    <w:link w:val="324"/>
    <w:qFormat/>
    <w:uiPriority w:val="0"/>
    <w:pPr>
      <w:spacing w:after="80"/>
      <w:outlineLvl w:val="1"/>
    </w:pPr>
    <w:rPr>
      <w:rFonts w:hint="default" w:ascii="Huawei Sans" w:hAnsi="Huawei Sans" w:eastAsia="方正兰亭黑简体" w:cs="Arial"/>
    </w:rPr>
  </w:style>
  <w:style w:type="character" w:customStyle="1" w:styleId="320">
    <w:name w:val="Heading1 No Number 字符"/>
    <w:basedOn w:val="292"/>
    <w:link w:val="176"/>
    <w:qFormat/>
    <w:uiPriority w:val="0"/>
    <w:rPr>
      <w:rFonts w:ascii="Book Antiqua" w:hAnsi="Book Antiqua" w:eastAsia="黑体" w:cs="Book Antiqua"/>
      <w:kern w:val="2"/>
      <w:sz w:val="44"/>
      <w:szCs w:val="44"/>
    </w:rPr>
  </w:style>
  <w:style w:type="character" w:customStyle="1" w:styleId="321">
    <w:name w:val="6.前言 字符"/>
    <w:basedOn w:val="320"/>
    <w:link w:val="318"/>
    <w:qFormat/>
    <w:uiPriority w:val="0"/>
    <w:rPr>
      <w:rFonts w:ascii="Huawei Sans" w:hAnsi="Huawei Sans" w:eastAsia="方正兰亭黑简体" w:cs="Arial"/>
      <w:kern w:val="2"/>
      <w:sz w:val="44"/>
      <w:szCs w:val="44"/>
    </w:rPr>
  </w:style>
  <w:style w:type="paragraph" w:customStyle="1" w:styleId="322">
    <w:name w:val="8.前言标题"/>
    <w:basedOn w:val="179"/>
    <w:link w:val="326"/>
    <w:qFormat/>
    <w:uiPriority w:val="0"/>
    <w:pPr>
      <w:spacing w:after="80"/>
      <w:outlineLvl w:val="9"/>
    </w:pPr>
    <w:rPr>
      <w:rFonts w:hint="default" w:ascii="Huawei Sans" w:hAnsi="Huawei Sans" w:eastAsia="方正兰亭黑简体" w:cs="微软雅黑"/>
    </w:rPr>
  </w:style>
  <w:style w:type="character" w:customStyle="1" w:styleId="323">
    <w:name w:val="Heading2 No Number 字符"/>
    <w:basedOn w:val="250"/>
    <w:link w:val="177"/>
    <w:qFormat/>
    <w:uiPriority w:val="0"/>
    <w:rPr>
      <w:rFonts w:ascii="Book Antiqua" w:hAnsi="Book Antiqua" w:eastAsia="黑体" w:cs="Book Antiqua"/>
      <w:sz w:val="36"/>
      <w:szCs w:val="36"/>
      <w:lang w:eastAsia="en-US"/>
    </w:rPr>
  </w:style>
  <w:style w:type="character" w:customStyle="1" w:styleId="324">
    <w:name w:val="7.简介标题 字符"/>
    <w:basedOn w:val="323"/>
    <w:link w:val="319"/>
    <w:qFormat/>
    <w:uiPriority w:val="0"/>
    <w:rPr>
      <w:rFonts w:ascii="Huawei Sans" w:hAnsi="Huawei Sans" w:eastAsia="方正兰亭黑简体" w:cs="Arial"/>
      <w:sz w:val="36"/>
      <w:szCs w:val="36"/>
      <w:lang w:eastAsia="en-US"/>
    </w:rPr>
  </w:style>
  <w:style w:type="character" w:customStyle="1" w:styleId="325">
    <w:name w:val="Heading3 No Number 字符"/>
    <w:basedOn w:val="251"/>
    <w:link w:val="179"/>
    <w:qFormat/>
    <w:uiPriority w:val="0"/>
    <w:rPr>
      <w:rFonts w:ascii="Book Antiqua" w:hAnsi="Book Antiqua" w:eastAsia="黑体" w:cs="Book Antiqua"/>
      <w:sz w:val="32"/>
      <w:szCs w:val="32"/>
    </w:rPr>
  </w:style>
  <w:style w:type="character" w:customStyle="1" w:styleId="326">
    <w:name w:val="8.前言标题 字符"/>
    <w:basedOn w:val="325"/>
    <w:link w:val="322"/>
    <w:qFormat/>
    <w:uiPriority w:val="0"/>
    <w:rPr>
      <w:rFonts w:ascii="Huawei Sans" w:hAnsi="Huawei Sans" w:eastAsia="方正兰亭黑简体" w:cs="微软雅黑"/>
      <w:sz w:val="32"/>
      <w:szCs w:val="32"/>
    </w:rPr>
  </w:style>
  <w:style w:type="paragraph" w:customStyle="1" w:styleId="327">
    <w:name w:val="3.步骤"/>
    <w:basedOn w:val="208"/>
    <w:link w:val="328"/>
    <w:qFormat/>
    <w:uiPriority w:val="0"/>
    <w:pPr>
      <w:numPr>
        <w:ilvl w:val="0"/>
        <w:numId w:val="0"/>
      </w:numPr>
      <w:tabs>
        <w:tab w:val="clear" w:pos="1701"/>
      </w:tabs>
      <w:ind w:left="1701" w:hanging="159"/>
      <w:outlineLvl w:val="3"/>
    </w:pPr>
    <w:rPr>
      <w:rFonts w:hint="default" w:ascii="Huawei Sans" w:hAnsi="Huawei Sans" w:eastAsia="方正兰亭黑简体"/>
      <w:szCs w:val="32"/>
    </w:rPr>
  </w:style>
  <w:style w:type="character" w:customStyle="1" w:styleId="328">
    <w:name w:val="3.步骤 字符"/>
    <w:basedOn w:val="312"/>
    <w:link w:val="327"/>
    <w:qFormat/>
    <w:uiPriority w:val="0"/>
    <w:rPr>
      <w:rFonts w:ascii="Huawei Sans" w:hAnsi="Huawei Sans" w:eastAsia="方正兰亭黑简体" w:cs="Arial"/>
      <w:snapToGrid w:val="0"/>
      <w:sz w:val="21"/>
      <w:szCs w:val="32"/>
    </w:rPr>
  </w:style>
  <w:style w:type="paragraph" w:customStyle="1" w:styleId="329">
    <w:name w:val="9.图片标题"/>
    <w:basedOn w:val="173"/>
    <w:link w:val="332"/>
    <w:qFormat/>
    <w:uiPriority w:val="0"/>
    <w:pPr>
      <w:numPr>
        <w:ilvl w:val="0"/>
        <w:numId w:val="0"/>
      </w:numPr>
      <w:spacing w:before="80" w:after="160" w:line="240" w:lineRule="auto"/>
      <w:ind w:left="1701"/>
      <w:jc w:val="center"/>
    </w:pPr>
    <w:rPr>
      <w:rFonts w:ascii="Huawei Sans" w:hAnsi="Huawei Sans" w:eastAsia="方正兰亭黑简体" w:cs="微软雅黑"/>
      <w:b/>
      <w:sz w:val="24"/>
      <w:szCs w:val="24"/>
    </w:rPr>
  </w:style>
  <w:style w:type="paragraph" w:customStyle="1" w:styleId="330">
    <w:name w:val="5.表格标题"/>
    <w:basedOn w:val="291"/>
    <w:link w:val="335"/>
    <w:qFormat/>
    <w:uiPriority w:val="0"/>
    <w:pPr>
      <w:spacing w:before="160" w:line="240" w:lineRule="auto"/>
      <w:ind w:left="0" w:leftChars="0" w:right="0" w:rightChars="0"/>
      <w:outlineLvl w:val="9"/>
    </w:pPr>
    <w:rPr>
      <w:rFonts w:ascii="Huawei Sans" w:hAnsi="Huawei Sans" w:eastAsia="方正兰亭黑简体" w:cs="微软雅黑"/>
      <w:b/>
      <w:sz w:val="24"/>
      <w:szCs w:val="24"/>
    </w:rPr>
  </w:style>
  <w:style w:type="character" w:customStyle="1" w:styleId="331">
    <w:name w:val="Figure Description 字符"/>
    <w:basedOn w:val="135"/>
    <w:link w:val="173"/>
    <w:qFormat/>
    <w:uiPriority w:val="0"/>
    <w:rPr>
      <w:rFonts w:eastAsia="黑体" w:cs="Arial"/>
      <w:spacing w:val="-4"/>
      <w:kern w:val="2"/>
      <w:sz w:val="21"/>
      <w:szCs w:val="21"/>
    </w:rPr>
  </w:style>
  <w:style w:type="character" w:customStyle="1" w:styleId="332">
    <w:name w:val="9.图片标题 字符"/>
    <w:basedOn w:val="331"/>
    <w:link w:val="329"/>
    <w:qFormat/>
    <w:uiPriority w:val="0"/>
    <w:rPr>
      <w:rFonts w:ascii="Huawei Sans" w:hAnsi="Huawei Sans" w:eastAsia="方正兰亭黑简体" w:cs="微软雅黑"/>
      <w:b/>
      <w:spacing w:val="-4"/>
      <w:kern w:val="2"/>
      <w:sz w:val="24"/>
      <w:szCs w:val="24"/>
    </w:rPr>
  </w:style>
  <w:style w:type="character" w:customStyle="1" w:styleId="333">
    <w:name w:val="Table Description 字符"/>
    <w:basedOn w:val="135"/>
    <w:link w:val="215"/>
    <w:qFormat/>
    <w:uiPriority w:val="0"/>
    <w:rPr>
      <w:rFonts w:eastAsia="黑体" w:cs="Arial"/>
      <w:spacing w:val="-4"/>
      <w:kern w:val="2"/>
      <w:sz w:val="21"/>
      <w:szCs w:val="21"/>
    </w:rPr>
  </w:style>
  <w:style w:type="character" w:customStyle="1" w:styleId="334">
    <w:name w:val="样式 Table Description + 居中 字符"/>
    <w:basedOn w:val="333"/>
    <w:link w:val="291"/>
    <w:qFormat/>
    <w:uiPriority w:val="0"/>
    <w:rPr>
      <w:rFonts w:ascii="HuaweiSans-Regular" w:hAnsi="HuaweiSans-Regular" w:eastAsia="黑体" w:cs="宋体"/>
      <w:spacing w:val="-4"/>
      <w:kern w:val="2"/>
      <w:sz w:val="32"/>
      <w:szCs w:val="21"/>
    </w:rPr>
  </w:style>
  <w:style w:type="character" w:customStyle="1" w:styleId="335">
    <w:name w:val="5.表格标题 字符"/>
    <w:basedOn w:val="334"/>
    <w:link w:val="330"/>
    <w:qFormat/>
    <w:uiPriority w:val="0"/>
    <w:rPr>
      <w:rFonts w:ascii="Huawei Sans" w:hAnsi="Huawei Sans" w:eastAsia="方正兰亭黑简体" w:cs="微软雅黑"/>
      <w:b/>
      <w:spacing w:val="-4"/>
      <w:kern w:val="2"/>
      <w:sz w:val="24"/>
      <w:szCs w:val="24"/>
    </w:rPr>
  </w:style>
  <w:style w:type="character" w:customStyle="1" w:styleId="336">
    <w:name w:val="Intense Emphasis"/>
    <w:basedOn w:val="135"/>
    <w:qFormat/>
    <w:uiPriority w:val="21"/>
    <w:rPr>
      <w:rFonts w:ascii="微软雅黑" w:hAnsi="微软雅黑" w:eastAsia="微软雅黑" w:cs="微软雅黑"/>
      <w:i/>
      <w:iCs/>
      <w:color w:val="5B9BD5" w:themeColor="accent1"/>
      <w14:textFill>
        <w14:solidFill>
          <w14:schemeClr w14:val="accent1"/>
        </w14:solidFill>
      </w14:textFill>
    </w:rPr>
  </w:style>
  <w:style w:type="paragraph" w:styleId="337">
    <w:name w:val="Quote"/>
    <w:basedOn w:val="1"/>
    <w:next w:val="1"/>
    <w:link w:val="338"/>
    <w:qFormat/>
    <w:uiPriority w:val="29"/>
    <w:pPr>
      <w:spacing w:before="200"/>
      <w:ind w:left="864" w:right="864"/>
      <w:jc w:val="center"/>
    </w:pPr>
    <w:rPr>
      <w:rFonts w:hint="default" w:ascii="HuaweiSans-Regular" w:hAnsi="HuaweiSans-Regular" w:eastAsia="方正兰亭黑简体"/>
      <w:i/>
      <w:iCs/>
      <w:color w:val="404040" w:themeColor="text1" w:themeTint="BF"/>
      <w:kern w:val="0"/>
      <w:sz w:val="32"/>
      <w:szCs w:val="32"/>
      <w14:textFill>
        <w14:solidFill>
          <w14:schemeClr w14:val="tx1">
            <w14:lumMod w14:val="75000"/>
            <w14:lumOff w14:val="25000"/>
          </w14:schemeClr>
        </w14:solidFill>
      </w14:textFill>
    </w:rPr>
  </w:style>
  <w:style w:type="character" w:customStyle="1" w:styleId="338">
    <w:name w:val="引用 字符"/>
    <w:basedOn w:val="135"/>
    <w:link w:val="337"/>
    <w:qFormat/>
    <w:uiPriority w:val="29"/>
    <w:rPr>
      <w:rFonts w:ascii="HuaweiSans-Regular" w:hAnsi="HuaweiSans-Regular" w:eastAsia="方正兰亭黑简体" w:cs="Arial"/>
      <w:i/>
      <w:iCs/>
      <w:color w:val="404040" w:themeColor="text1" w:themeTint="BF"/>
      <w:sz w:val="32"/>
      <w:szCs w:val="32"/>
      <w14:textFill>
        <w14:solidFill>
          <w14:schemeClr w14:val="tx1">
            <w14:lumMod w14:val="75000"/>
            <w14:lumOff w14:val="25000"/>
          </w14:schemeClr>
        </w14:solidFill>
      </w14:textFill>
    </w:rPr>
  </w:style>
  <w:style w:type="paragraph" w:styleId="339">
    <w:name w:val="Intense Quote"/>
    <w:basedOn w:val="1"/>
    <w:next w:val="1"/>
    <w:link w:val="340"/>
    <w:qFormat/>
    <w:uiPriority w:val="30"/>
    <w:pPr>
      <w:pBdr>
        <w:top w:val="single" w:color="5B9BD5" w:themeColor="accent1" w:sz="4" w:space="10"/>
        <w:bottom w:val="single" w:color="5B9BD5" w:themeColor="accent1" w:sz="4" w:space="10"/>
      </w:pBdr>
      <w:spacing w:before="360" w:after="360"/>
      <w:ind w:left="864" w:right="864"/>
      <w:jc w:val="center"/>
    </w:pPr>
    <w:rPr>
      <w:rFonts w:hint="default" w:ascii="HuaweiSans-Regular" w:hAnsi="HuaweiSans-Regular" w:eastAsia="方正兰亭黑简体"/>
      <w:i/>
      <w:iCs/>
      <w:color w:val="5B9BD5" w:themeColor="accent1"/>
      <w:kern w:val="0"/>
      <w:sz w:val="32"/>
      <w:szCs w:val="32"/>
      <w14:textFill>
        <w14:solidFill>
          <w14:schemeClr w14:val="accent1"/>
        </w14:solidFill>
      </w14:textFill>
    </w:rPr>
  </w:style>
  <w:style w:type="character" w:customStyle="1" w:styleId="340">
    <w:name w:val="明显引用 字符"/>
    <w:basedOn w:val="135"/>
    <w:link w:val="339"/>
    <w:qFormat/>
    <w:uiPriority w:val="30"/>
    <w:rPr>
      <w:rFonts w:ascii="HuaweiSans-Regular" w:hAnsi="HuaweiSans-Regular" w:eastAsia="方正兰亭黑简体" w:cs="Arial"/>
      <w:i/>
      <w:iCs/>
      <w:color w:val="5B9BD5" w:themeColor="accent1"/>
      <w:sz w:val="32"/>
      <w:szCs w:val="32"/>
      <w14:textFill>
        <w14:solidFill>
          <w14:schemeClr w14:val="accent1"/>
        </w14:solidFill>
      </w14:textFill>
    </w:rPr>
  </w:style>
  <w:style w:type="character" w:customStyle="1" w:styleId="341">
    <w:name w:val="Subtle Reference"/>
    <w:basedOn w:val="135"/>
    <w:qFormat/>
    <w:uiPriority w:val="31"/>
    <w:rPr>
      <w:rFonts w:ascii="微软雅黑" w:hAnsi="微软雅黑" w:eastAsia="微软雅黑" w:cs="微软雅黑"/>
      <w:smallCaps/>
      <w:color w:val="595959" w:themeColor="text1" w:themeTint="A6"/>
      <w14:textFill>
        <w14:solidFill>
          <w14:schemeClr w14:val="tx1">
            <w14:lumMod w14:val="65000"/>
            <w14:lumOff w14:val="35000"/>
          </w14:schemeClr>
        </w14:solidFill>
      </w14:textFill>
    </w:rPr>
  </w:style>
  <w:style w:type="character" w:customStyle="1" w:styleId="342">
    <w:name w:val="Intense Reference"/>
    <w:basedOn w:val="135"/>
    <w:qFormat/>
    <w:uiPriority w:val="32"/>
    <w:rPr>
      <w:rFonts w:ascii="微软雅黑" w:hAnsi="微软雅黑" w:eastAsia="微软雅黑" w:cs="微软雅黑"/>
      <w:b/>
      <w:bCs/>
      <w:smallCaps/>
      <w:color w:val="5B9BD5" w:themeColor="accent1"/>
      <w:spacing w:val="5"/>
      <w14:textFill>
        <w14:solidFill>
          <w14:schemeClr w14:val="accent1"/>
        </w14:solidFill>
      </w14:textFill>
    </w:rPr>
  </w:style>
  <w:style w:type="character" w:customStyle="1" w:styleId="343">
    <w:name w:val="Book Title"/>
    <w:basedOn w:val="135"/>
    <w:qFormat/>
    <w:uiPriority w:val="33"/>
    <w:rPr>
      <w:rFonts w:ascii="微软雅黑" w:hAnsi="微软雅黑" w:eastAsia="微软雅黑" w:cs="微软雅黑"/>
      <w:b/>
      <w:bCs/>
      <w:i/>
      <w:iCs/>
      <w:spacing w:val="5"/>
    </w:rPr>
  </w:style>
  <w:style w:type="character" w:customStyle="1" w:styleId="344">
    <w:name w:val="标题 4 字符"/>
    <w:basedOn w:val="135"/>
    <w:link w:val="6"/>
    <w:qFormat/>
    <w:uiPriority w:val="0"/>
    <w:rPr>
      <w:rFonts w:ascii="Book Antiqua" w:hAnsi="Book Antiqua" w:eastAsia="黑体" w:cs="宋体"/>
      <w:sz w:val="28"/>
      <w:szCs w:val="28"/>
    </w:rPr>
  </w:style>
  <w:style w:type="character" w:customStyle="1" w:styleId="345">
    <w:name w:val="标题 5 字符"/>
    <w:basedOn w:val="135"/>
    <w:link w:val="7"/>
    <w:qFormat/>
    <w:uiPriority w:val="0"/>
    <w:rPr>
      <w:rFonts w:ascii="Book Antiqua" w:hAnsi="Book Antiqua" w:eastAsia="黑体" w:cs="宋体"/>
      <w:sz w:val="24"/>
      <w:szCs w:val="24"/>
    </w:rPr>
  </w:style>
  <w:style w:type="character" w:customStyle="1" w:styleId="346">
    <w:name w:val="标题 6 字符"/>
    <w:basedOn w:val="135"/>
    <w:link w:val="8"/>
    <w:qFormat/>
    <w:uiPriority w:val="0"/>
    <w:rPr>
      <w:rFonts w:ascii="Arial" w:hAnsi="Arial" w:eastAsia="黑体"/>
      <w:b/>
      <w:bCs/>
      <w:kern w:val="2"/>
      <w:sz w:val="21"/>
      <w:szCs w:val="21"/>
    </w:rPr>
  </w:style>
  <w:style w:type="character" w:customStyle="1" w:styleId="347">
    <w:name w:val="标题 7 字符"/>
    <w:basedOn w:val="135"/>
    <w:link w:val="9"/>
    <w:qFormat/>
    <w:uiPriority w:val="0"/>
    <w:rPr>
      <w:rFonts w:ascii="Book Antiqua" w:hAnsi="Book Antiqua" w:eastAsia="黑体" w:cs="Book Antiqua"/>
      <w:b/>
      <w:kern w:val="2"/>
      <w:sz w:val="44"/>
      <w:szCs w:val="44"/>
    </w:rPr>
  </w:style>
  <w:style w:type="character" w:customStyle="1" w:styleId="348">
    <w:name w:val="标题 8 字符"/>
    <w:basedOn w:val="135"/>
    <w:link w:val="10"/>
    <w:qFormat/>
    <w:uiPriority w:val="0"/>
    <w:rPr>
      <w:rFonts w:ascii="Book Antiqua" w:hAnsi="Book Antiqua" w:eastAsia="黑体"/>
      <w:bCs/>
      <w:sz w:val="36"/>
      <w:szCs w:val="36"/>
      <w:lang w:eastAsia="en-US"/>
    </w:rPr>
  </w:style>
  <w:style w:type="character" w:customStyle="1" w:styleId="349">
    <w:name w:val="标题 9 字符"/>
    <w:basedOn w:val="135"/>
    <w:link w:val="11"/>
    <w:qFormat/>
    <w:uiPriority w:val="0"/>
    <w:rPr>
      <w:rFonts w:ascii="Book Antiqua" w:hAnsi="Book Antiqua" w:eastAsia="黑体"/>
      <w:sz w:val="32"/>
      <w:szCs w:val="32"/>
    </w:rPr>
  </w:style>
  <w:style w:type="character" w:customStyle="1" w:styleId="350">
    <w:name w:val="HTML 地址 字符"/>
    <w:basedOn w:val="135"/>
    <w:link w:val="41"/>
    <w:semiHidden/>
    <w:qFormat/>
    <w:uiPriority w:val="0"/>
    <w:rPr>
      <w:rFonts w:cs="Arial"/>
      <w:i/>
      <w:iCs/>
      <w:kern w:val="2"/>
      <w:sz w:val="21"/>
      <w:szCs w:val="21"/>
    </w:rPr>
  </w:style>
  <w:style w:type="character" w:customStyle="1" w:styleId="351">
    <w:name w:val="标题 1 字符1"/>
    <w:basedOn w:val="135"/>
    <w:qFormat/>
    <w:uiPriority w:val="0"/>
    <w:rPr>
      <w:b/>
      <w:bCs/>
      <w:kern w:val="44"/>
      <w:sz w:val="44"/>
      <w:szCs w:val="44"/>
    </w:rPr>
  </w:style>
  <w:style w:type="character" w:customStyle="1" w:styleId="352">
    <w:name w:val="标题 4 字符1"/>
    <w:basedOn w:val="135"/>
    <w:semiHidden/>
    <w:qFormat/>
    <w:uiPriority w:val="0"/>
    <w:rPr>
      <w:rFonts w:asciiTheme="majorHAnsi" w:hAnsiTheme="majorHAnsi" w:eastAsiaTheme="majorEastAsia" w:cstheme="majorBidi"/>
      <w:b/>
      <w:bCs/>
      <w:sz w:val="28"/>
      <w:szCs w:val="28"/>
    </w:rPr>
  </w:style>
  <w:style w:type="character" w:customStyle="1" w:styleId="353">
    <w:name w:val="HTML 预设格式 字符"/>
    <w:basedOn w:val="135"/>
    <w:link w:val="81"/>
    <w:semiHidden/>
    <w:qFormat/>
    <w:uiPriority w:val="0"/>
    <w:rPr>
      <w:rFonts w:ascii="Courier New" w:hAnsi="Courier New" w:cs="Courier New"/>
      <w:kern w:val="2"/>
    </w:rPr>
  </w:style>
  <w:style w:type="paragraph" w:customStyle="1" w:styleId="354">
    <w:name w:val="msonormal"/>
    <w:basedOn w:val="1"/>
    <w:semiHidden/>
    <w:qFormat/>
    <w:uiPriority w:val="0"/>
    <w:pPr>
      <w:spacing w:before="80" w:after="80"/>
      <w:ind w:left="1134"/>
    </w:pPr>
    <w:rPr>
      <w:rFonts w:hint="default" w:ascii="HuaweiSans-Regular" w:hAnsi="HuaweiSans-Regular" w:eastAsia="方正兰亭黑简体" w:cs="Times New Roman"/>
      <w:kern w:val="0"/>
      <w:sz w:val="32"/>
      <w:szCs w:val="32"/>
    </w:rPr>
  </w:style>
  <w:style w:type="character" w:customStyle="1" w:styleId="355">
    <w:name w:val="批注文字 字符"/>
    <w:basedOn w:val="135"/>
    <w:link w:val="28"/>
    <w:semiHidden/>
    <w:qFormat/>
    <w:uiPriority w:val="0"/>
    <w:rPr>
      <w:rFonts w:cs="Arial"/>
      <w:kern w:val="2"/>
      <w:sz w:val="21"/>
      <w:szCs w:val="21"/>
    </w:rPr>
  </w:style>
  <w:style w:type="character" w:customStyle="1" w:styleId="356">
    <w:name w:val="尾注文本 字符"/>
    <w:basedOn w:val="135"/>
    <w:link w:val="52"/>
    <w:semiHidden/>
    <w:qFormat/>
    <w:uiPriority w:val="0"/>
    <w:rPr>
      <w:rFonts w:cs="Arial"/>
      <w:kern w:val="2"/>
      <w:sz w:val="21"/>
      <w:szCs w:val="21"/>
    </w:rPr>
  </w:style>
  <w:style w:type="character" w:customStyle="1" w:styleId="357">
    <w:name w:val="宏文本 字符"/>
    <w:basedOn w:val="135"/>
    <w:link w:val="2"/>
    <w:semiHidden/>
    <w:qFormat/>
    <w:uiPriority w:val="0"/>
    <w:rPr>
      <w:rFonts w:ascii="Courier New" w:hAnsi="Courier New" w:cs="Courier New"/>
      <w:kern w:val="2"/>
      <w:sz w:val="24"/>
      <w:szCs w:val="24"/>
    </w:rPr>
  </w:style>
  <w:style w:type="character" w:customStyle="1" w:styleId="358">
    <w:name w:val="标题 字符"/>
    <w:basedOn w:val="135"/>
    <w:link w:val="85"/>
    <w:qFormat/>
    <w:uiPriority w:val="0"/>
    <w:rPr>
      <w:rFonts w:ascii="Arial" w:hAnsi="Arial" w:cs="Arial"/>
      <w:b/>
      <w:bCs/>
      <w:kern w:val="2"/>
      <w:sz w:val="32"/>
      <w:szCs w:val="32"/>
    </w:rPr>
  </w:style>
  <w:style w:type="character" w:customStyle="1" w:styleId="359">
    <w:name w:val="结束语 字符"/>
    <w:basedOn w:val="135"/>
    <w:link w:val="32"/>
    <w:semiHidden/>
    <w:qFormat/>
    <w:uiPriority w:val="0"/>
    <w:rPr>
      <w:rFonts w:cs="Arial"/>
      <w:kern w:val="2"/>
      <w:sz w:val="21"/>
      <w:szCs w:val="21"/>
    </w:rPr>
  </w:style>
  <w:style w:type="character" w:customStyle="1" w:styleId="360">
    <w:name w:val="签名 字符"/>
    <w:basedOn w:val="135"/>
    <w:link w:val="59"/>
    <w:semiHidden/>
    <w:qFormat/>
    <w:uiPriority w:val="0"/>
    <w:rPr>
      <w:rFonts w:cs="Arial"/>
      <w:kern w:val="2"/>
      <w:sz w:val="21"/>
      <w:szCs w:val="21"/>
    </w:rPr>
  </w:style>
  <w:style w:type="character" w:customStyle="1" w:styleId="361">
    <w:name w:val="正文文本 字符"/>
    <w:basedOn w:val="135"/>
    <w:link w:val="34"/>
    <w:semiHidden/>
    <w:qFormat/>
    <w:uiPriority w:val="0"/>
    <w:rPr>
      <w:rFonts w:cs="Arial"/>
      <w:kern w:val="2"/>
      <w:sz w:val="21"/>
      <w:szCs w:val="21"/>
    </w:rPr>
  </w:style>
  <w:style w:type="character" w:customStyle="1" w:styleId="362">
    <w:name w:val="正文文本缩进 字符"/>
    <w:basedOn w:val="135"/>
    <w:link w:val="35"/>
    <w:semiHidden/>
    <w:qFormat/>
    <w:uiPriority w:val="0"/>
    <w:rPr>
      <w:rFonts w:cs="Arial"/>
      <w:kern w:val="2"/>
      <w:sz w:val="21"/>
      <w:szCs w:val="21"/>
    </w:rPr>
  </w:style>
  <w:style w:type="character" w:customStyle="1" w:styleId="363">
    <w:name w:val="信息标题 字符"/>
    <w:basedOn w:val="135"/>
    <w:link w:val="80"/>
    <w:semiHidden/>
    <w:qFormat/>
    <w:uiPriority w:val="0"/>
    <w:rPr>
      <w:rFonts w:ascii="Arial" w:hAnsi="Arial" w:cs="Arial"/>
      <w:kern w:val="2"/>
      <w:sz w:val="21"/>
      <w:szCs w:val="21"/>
      <w:shd w:val="pct20" w:color="auto" w:fill="auto"/>
    </w:rPr>
  </w:style>
  <w:style w:type="character" w:customStyle="1" w:styleId="364">
    <w:name w:val="副标题 字符"/>
    <w:basedOn w:val="135"/>
    <w:link w:val="65"/>
    <w:qFormat/>
    <w:uiPriority w:val="0"/>
    <w:rPr>
      <w:rFonts w:ascii="Arial" w:hAnsi="Arial" w:cs="Arial"/>
      <w:b/>
      <w:bCs/>
      <w:kern w:val="28"/>
      <w:sz w:val="32"/>
      <w:szCs w:val="32"/>
    </w:rPr>
  </w:style>
  <w:style w:type="character" w:customStyle="1" w:styleId="365">
    <w:name w:val="称呼 字符"/>
    <w:basedOn w:val="135"/>
    <w:link w:val="30"/>
    <w:semiHidden/>
    <w:qFormat/>
    <w:uiPriority w:val="0"/>
    <w:rPr>
      <w:rFonts w:cs="Arial"/>
      <w:kern w:val="2"/>
      <w:sz w:val="21"/>
      <w:szCs w:val="21"/>
    </w:rPr>
  </w:style>
  <w:style w:type="character" w:customStyle="1" w:styleId="366">
    <w:name w:val="日期 字符"/>
    <w:basedOn w:val="135"/>
    <w:link w:val="50"/>
    <w:semiHidden/>
    <w:qFormat/>
    <w:uiPriority w:val="0"/>
    <w:rPr>
      <w:rFonts w:cs="Arial"/>
      <w:kern w:val="2"/>
      <w:sz w:val="21"/>
      <w:szCs w:val="21"/>
    </w:rPr>
  </w:style>
  <w:style w:type="character" w:customStyle="1" w:styleId="367">
    <w:name w:val="正文文本首行缩进 字符"/>
    <w:basedOn w:val="361"/>
    <w:link w:val="87"/>
    <w:semiHidden/>
    <w:qFormat/>
    <w:uiPriority w:val="0"/>
    <w:rPr>
      <w:rFonts w:cs="Arial"/>
      <w:kern w:val="2"/>
      <w:sz w:val="21"/>
      <w:szCs w:val="21"/>
    </w:rPr>
  </w:style>
  <w:style w:type="character" w:customStyle="1" w:styleId="368">
    <w:name w:val="正文文本首行缩进 2 字符"/>
    <w:basedOn w:val="362"/>
    <w:link w:val="88"/>
    <w:semiHidden/>
    <w:qFormat/>
    <w:uiPriority w:val="0"/>
    <w:rPr>
      <w:rFonts w:cs="Arial"/>
      <w:kern w:val="2"/>
      <w:sz w:val="21"/>
      <w:szCs w:val="21"/>
    </w:rPr>
  </w:style>
  <w:style w:type="character" w:customStyle="1" w:styleId="369">
    <w:name w:val="注释标题 字符"/>
    <w:basedOn w:val="135"/>
    <w:link w:val="16"/>
    <w:semiHidden/>
    <w:qFormat/>
    <w:uiPriority w:val="0"/>
    <w:rPr>
      <w:rFonts w:cs="Arial"/>
      <w:kern w:val="2"/>
      <w:sz w:val="21"/>
      <w:szCs w:val="21"/>
    </w:rPr>
  </w:style>
  <w:style w:type="character" w:customStyle="1" w:styleId="370">
    <w:name w:val="正文文本 2 字符"/>
    <w:basedOn w:val="135"/>
    <w:link w:val="77"/>
    <w:semiHidden/>
    <w:qFormat/>
    <w:uiPriority w:val="0"/>
    <w:rPr>
      <w:rFonts w:cs="Arial"/>
      <w:kern w:val="2"/>
      <w:sz w:val="21"/>
      <w:szCs w:val="21"/>
    </w:rPr>
  </w:style>
  <w:style w:type="character" w:customStyle="1" w:styleId="371">
    <w:name w:val="正文文本 3 字符"/>
    <w:basedOn w:val="135"/>
    <w:link w:val="31"/>
    <w:semiHidden/>
    <w:qFormat/>
    <w:uiPriority w:val="0"/>
    <w:rPr>
      <w:rFonts w:cs="Arial"/>
      <w:kern w:val="2"/>
      <w:sz w:val="16"/>
      <w:szCs w:val="16"/>
    </w:rPr>
  </w:style>
  <w:style w:type="character" w:customStyle="1" w:styleId="372">
    <w:name w:val="正文文本缩进 2 字符"/>
    <w:basedOn w:val="135"/>
    <w:link w:val="51"/>
    <w:semiHidden/>
    <w:qFormat/>
    <w:uiPriority w:val="0"/>
    <w:rPr>
      <w:rFonts w:cs="Arial"/>
      <w:kern w:val="2"/>
      <w:sz w:val="21"/>
      <w:szCs w:val="21"/>
    </w:rPr>
  </w:style>
  <w:style w:type="character" w:customStyle="1" w:styleId="373">
    <w:name w:val="正文文本缩进 3 字符"/>
    <w:basedOn w:val="135"/>
    <w:link w:val="71"/>
    <w:semiHidden/>
    <w:qFormat/>
    <w:uiPriority w:val="0"/>
    <w:rPr>
      <w:rFonts w:cs="Arial"/>
      <w:kern w:val="2"/>
      <w:sz w:val="16"/>
      <w:szCs w:val="16"/>
    </w:rPr>
  </w:style>
  <w:style w:type="character" w:customStyle="1" w:styleId="374">
    <w:name w:val="文档结构图 字符"/>
    <w:basedOn w:val="135"/>
    <w:link w:val="26"/>
    <w:semiHidden/>
    <w:qFormat/>
    <w:uiPriority w:val="0"/>
    <w:rPr>
      <w:rFonts w:cs="Arial"/>
      <w:kern w:val="2"/>
      <w:sz w:val="21"/>
      <w:szCs w:val="21"/>
      <w:shd w:val="clear" w:color="auto" w:fill="000080"/>
    </w:rPr>
  </w:style>
  <w:style w:type="character" w:customStyle="1" w:styleId="375">
    <w:name w:val="纯文本 字符"/>
    <w:basedOn w:val="135"/>
    <w:link w:val="45"/>
    <w:semiHidden/>
    <w:qFormat/>
    <w:uiPriority w:val="0"/>
    <w:rPr>
      <w:rFonts w:ascii="宋体" w:hAnsi="Courier New" w:cs="Courier New"/>
      <w:kern w:val="2"/>
      <w:sz w:val="21"/>
      <w:szCs w:val="21"/>
    </w:rPr>
  </w:style>
  <w:style w:type="character" w:customStyle="1" w:styleId="376">
    <w:name w:val="电子邮件签名 字符"/>
    <w:basedOn w:val="135"/>
    <w:link w:val="19"/>
    <w:semiHidden/>
    <w:qFormat/>
    <w:uiPriority w:val="0"/>
    <w:rPr>
      <w:rFonts w:cs="Arial"/>
      <w:kern w:val="2"/>
      <w:sz w:val="21"/>
      <w:szCs w:val="21"/>
    </w:rPr>
  </w:style>
  <w:style w:type="character" w:customStyle="1" w:styleId="377">
    <w:name w:val="批注主题 字符"/>
    <w:basedOn w:val="355"/>
    <w:link w:val="86"/>
    <w:semiHidden/>
    <w:qFormat/>
    <w:uiPriority w:val="0"/>
    <w:rPr>
      <w:rFonts w:cs="Arial"/>
      <w:b/>
      <w:bCs/>
      <w:kern w:val="2"/>
      <w:sz w:val="21"/>
      <w:szCs w:val="21"/>
    </w:rPr>
  </w:style>
  <w:style w:type="character" w:customStyle="1" w:styleId="378">
    <w:name w:val="批注框文本 字符"/>
    <w:basedOn w:val="135"/>
    <w:link w:val="54"/>
    <w:semiHidden/>
    <w:qFormat/>
    <w:uiPriority w:val="0"/>
    <w:rPr>
      <w:rFonts w:cs="Arial"/>
      <w:kern w:val="2"/>
      <w:sz w:val="18"/>
      <w:szCs w:val="18"/>
    </w:rPr>
  </w:style>
  <w:style w:type="paragraph" w:customStyle="1" w:styleId="379">
    <w:name w:val="10.图片"/>
    <w:basedOn w:val="305"/>
    <w:semiHidden/>
    <w:qFormat/>
    <w:uiPriority w:val="0"/>
    <w:pPr>
      <w:jc w:val="center"/>
    </w:pPr>
    <w:rPr>
      <w:rFonts w:cs="宋体"/>
      <w:sz w:val="20"/>
      <w:szCs w:val="20"/>
    </w:rPr>
  </w:style>
  <w:style w:type="character" w:customStyle="1" w:styleId="380">
    <w:name w:val="页眉 字符1"/>
    <w:basedOn w:val="135"/>
    <w:semiHidden/>
    <w:qFormat/>
    <w:uiPriority w:val="99"/>
    <w:rPr>
      <w:sz w:val="18"/>
      <w:szCs w:val="18"/>
    </w:rPr>
  </w:style>
  <w:style w:type="table" w:customStyle="1" w:styleId="381">
    <w:name w:val="Table Normal"/>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paragraph" w:customStyle="1" w:styleId="382">
    <w:name w:val="Table Paragraph"/>
    <w:basedOn w:val="1"/>
    <w:qFormat/>
    <w:uiPriority w:val="1"/>
    <w:pPr>
      <w:widowControl w:val="0"/>
      <w:topLinePunct w:val="0"/>
      <w:autoSpaceDE w:val="0"/>
      <w:autoSpaceDN w:val="0"/>
      <w:adjustRightInd/>
      <w:snapToGrid/>
      <w:spacing w:before="64" w:after="0" w:line="240" w:lineRule="auto"/>
      <w:ind w:left="1625" w:right="1498"/>
      <w:jc w:val="center"/>
    </w:pPr>
    <w:rPr>
      <w:rFonts w:hint="default" w:ascii="Tahoma" w:hAnsi="Tahoma" w:eastAsia="Tahoma" w:cs="Tahoma"/>
      <w:kern w:val="0"/>
      <w:sz w:val="22"/>
      <w:szCs w:val="22"/>
    </w:rPr>
  </w:style>
  <w:style w:type="paragraph" w:customStyle="1" w:styleId="383">
    <w:name w:val="First Paragraph"/>
    <w:basedOn w:val="34"/>
    <w:next w:val="34"/>
    <w:qFormat/>
    <w:uiPriority w:val="0"/>
  </w:style>
  <w:style w:type="paragraph" w:customStyle="1" w:styleId="384">
    <w:name w:val="Compact"/>
    <w:basedOn w:val="34"/>
    <w:qFormat/>
    <w:uiPriority w:val="0"/>
    <w:pPr>
      <w:spacing w:before="36" w:after="36"/>
    </w:pPr>
  </w:style>
  <w:style w:type="paragraph" w:customStyle="1" w:styleId="385">
    <w:name w:val="Source Code"/>
    <w:basedOn w:val="1"/>
    <w:link w:val="386"/>
    <w:qFormat/>
    <w:uiPriority w:val="0"/>
    <w:pPr>
      <w:wordWrap w:val="0"/>
    </w:pPr>
  </w:style>
  <w:style w:type="character" w:customStyle="1" w:styleId="386">
    <w:name w:val="Verbatim Char"/>
    <w:basedOn w:val="387"/>
    <w:link w:val="385"/>
    <w:qFormat/>
    <w:uiPriority w:val="0"/>
  </w:style>
  <w:style w:type="character" w:customStyle="1" w:styleId="387">
    <w:name w:val="Body Text Char"/>
    <w:basedOn w:val="135"/>
    <w:qFormat/>
    <w:uiPriority w:val="0"/>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3AD08E4-13F7-4F1C-9EF8-43593852A0F5}">
  <ds:schemaRefs/>
</ds:datastoreItem>
</file>

<file path=docProps/app.xml><?xml version="1.0" encoding="utf-8"?>
<Properties xmlns="http://schemas.openxmlformats.org/officeDocument/2006/extended-properties" xmlns:vt="http://schemas.openxmlformats.org/officeDocument/2006/docPropsVTypes">
  <Template>Normal</Template>
  <Company>Huawei Technologies Co.,Ltd.</Company>
  <Pages>12</Pages>
  <Words>1257</Words>
  <Characters>3032</Characters>
  <Lines>1</Lines>
  <Paragraphs>1</Paragraphs>
  <TotalTime>0</TotalTime>
  <ScaleCrop>false</ScaleCrop>
  <LinksUpToDate>false</LinksUpToDate>
  <CharactersWithSpaces>3903</CharactersWithSpaces>
  <Application>WPS Office_11.8.2.12300_F1E327BC-269C-435d-A152-05C5408002CA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2021-05-20T15:39:00Z</dcterms:created>
  <dc:creator>Huawei Technologies Co.,Ltd.</dc:creator>
  <cp:lastModifiedBy>老年人</cp:lastModifiedBy>
  <cp:lastPrinted>2024-10-14T10:05:00Z</cp:lastPrinted>
  <dcterms:modified xsi:type="dcterms:W3CDTF">2024-12-09T08:10:49Z</dcterms:modified>
  <dc:subject>Technical Document</dc:subject>
  <dc:title>01_Location Kit开发指南</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Name">
    <vt:lpwstr>01_Location Kit开发指南</vt:lpwstr>
  </property>
  <property fmtid="{D5CDD505-2E9C-101B-9397-08002B2CF9AE}" pid="3" name="DocumentVersion">
    <vt:lpwstr>01</vt:lpwstr>
  </property>
  <property fmtid="{D5CDD505-2E9C-101B-9397-08002B2CF9AE}" pid="4" name="PartNumber">
    <vt:lpwstr/>
  </property>
  <property fmtid="{D5CDD505-2E9C-101B-9397-08002B2CF9AE}" pid="5" name="Product&amp;Project Name">
    <vt:lpwstr>01_Location Kit开发指南</vt:lpwstr>
  </property>
  <property fmtid="{D5CDD505-2E9C-101B-9397-08002B2CF9AE}" pid="6" name="ProductVersion">
    <vt:lpwstr/>
  </property>
  <property fmtid="{D5CDD505-2E9C-101B-9397-08002B2CF9AE}" pid="7" name="ProprietaryDeclaration">
    <vt:lpwstr>版权所有 © 华为终端有限公司</vt:lpwstr>
  </property>
  <property fmtid="{D5CDD505-2E9C-101B-9397-08002B2CF9AE}" pid="8" name="ReleaseDate">
    <vt:lpwstr>2021-05-11</vt:lpwstr>
  </property>
  <property fmtid="{D5CDD505-2E9C-101B-9397-08002B2CF9AE}" pid="9" name="SecretLevel">
    <vt:lpwstr>外部公开</vt:lpwstr>
  </property>
  <property fmtid="{D5CDD505-2E9C-101B-9397-08002B2CF9AE}" pid="10" name="Trademark&amp;ProductType">
    <vt:lpwstr>01_Location Kit开发指南</vt:lpwstr>
  </property>
  <property fmtid="{D5CDD505-2E9C-101B-9397-08002B2CF9AE}" pid="11" name="_2015_ms_pID_725343">
    <vt:lpwstr>(3)44kuXkRMXY8F4KZP2NpeqCXEai+0iXDwdFPHJVdFGNRMG/yFDkjXjTYGdCt2kiYvxcTOsVMN
3RtbgQGW5dkDFqnxHZyQx9+bv7X87bnyihOYa0BEO4rwVtnjEnqCQvZD3jvKiVEC6M9EadMa
D7ssUqEKWoIUTCz34eSwFPxiMZ5NHd0WfaVXFhQI0tAwk4YqFCK7v/8tL/dlAIxGUN1hoo/e
+MFxLtfNqhP3X+kBic</vt:lpwstr>
  </property>
  <property fmtid="{D5CDD505-2E9C-101B-9397-08002B2CF9AE}" pid="12" name="_2015_ms_pID_7253431">
    <vt:lpwstr>/KGr+NC5cNLTApr8q7W7g3Cff3TwZTxIuU9Aq/eaypf1L2ezPm/uPE
8nb5wHnK+ji3PCQU+VVdwOiaU/4I4sIdhYBgmNSAKsKrGrAV3bYjtHeyl9Kvo3ahZWYAffOi
5HD1fTABGrrWDcevt9SdPQA0CE2iecl2TklV3aUg5ubL3OpuYwqmUbkRuZHyDVkT8qStohaq
QaJtcpZUooukKDWYqDphXJPoUhnYdZruEg74</vt:lpwstr>
  </property>
  <property fmtid="{D5CDD505-2E9C-101B-9397-08002B2CF9AE}" pid="13" name="_2015_ms_pID_7253432">
    <vt:lpwstr>XvAx3KJ5zvyuQcl8QkFdIfw=</vt:lpwstr>
  </property>
  <property fmtid="{D5CDD505-2E9C-101B-9397-08002B2CF9AE}" pid="14" name="KSOProductBuildVer">
    <vt:lpwstr>2052-11.8.2.12300</vt:lpwstr>
  </property>
  <property fmtid="{D5CDD505-2E9C-101B-9397-08002B2CF9AE}" pid="15" name="ICV">
    <vt:lpwstr>093A62617CD94294BBE7AF0CB4B0B594_13</vt:lpwstr>
  </property>
  <property fmtid="{D5CDD505-2E9C-101B-9397-08002B2CF9AE}" pid="16" name="_readonly">
    <vt:lpwstr/>
  </property>
  <property fmtid="{D5CDD505-2E9C-101B-9397-08002B2CF9AE}" pid="17" name="_change">
    <vt:lpwstr/>
  </property>
  <property fmtid="{D5CDD505-2E9C-101B-9397-08002B2CF9AE}" pid="18" name="_full-control">
    <vt:lpwstr/>
  </property>
  <property fmtid="{D5CDD505-2E9C-101B-9397-08002B2CF9AE}" pid="19" name="sflag">
    <vt:lpwstr>1713318771</vt:lpwstr>
  </property>
</Properties>
</file>