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21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both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专业：计算机科学与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165</w:t>
      </w:r>
      <w:r>
        <w:rPr>
          <w:rFonts w:hint="eastAsia" w:ascii="宋体" w:hAnsi="宋体" w:eastAsia="宋体" w:cs="宋体"/>
          <w:sz w:val="36"/>
          <w:szCs w:val="36"/>
        </w:rPr>
        <w:t xml:space="preserve">     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cs="宋体"/>
          <w:sz w:val="36"/>
          <w:szCs w:val="36"/>
          <w:lang w:val="en-US" w:eastAsia="zh-CN"/>
        </w:rPr>
        <w:t>蒙晶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u w:val="single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傅周玥 201931101050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24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蒙晶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1、把项目的排序、筛选功能封装为独立模块，并进行单元测试</w:t>
            </w:r>
          </w:p>
          <w:p>
            <w:pPr>
              <w:spacing w:line="360" w:lineRule="auto"/>
              <w:ind w:leftChars="2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2、模块使用场景：</w:t>
            </w:r>
          </w:p>
          <w:p>
            <w:pPr>
              <w:spacing w:line="360" w:lineRule="auto"/>
              <w:ind w:leftChars="4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·命令行测试程序使用</w:t>
            </w:r>
          </w:p>
          <w:p>
            <w:pPr>
              <w:spacing w:line="360" w:lineRule="auto"/>
              <w:ind w:leftChars="4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·在单元测试框架下使用</w:t>
            </w:r>
          </w:p>
          <w:p>
            <w:pPr>
              <w:spacing w:line="360" w:lineRule="auto"/>
              <w:ind w:leftChars="4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·与数据可视化部分结合使用</w:t>
            </w: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（3）IDE</w:t>
            </w:r>
          </w:p>
          <w:p>
            <w:pPr>
              <w:spacing w:line="360" w:lineRule="auto"/>
              <w:ind w:leftChars="2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实验工具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PC机、Pycharm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解决思路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类或模块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对代码将代码封装成独立模块。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（2）对封装后的代码进行单元测试，检测其正确性。使之能够在命令行和可视化界面下执行相同的功能。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流程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封装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·类封装：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创建__init__()函数初始化对象属性，定义类内方法（函数）执行相关功能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①Select类：实现筛选功能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192270" cy="3955415"/>
                  <wp:effectExtent l="0" t="0" r="1143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270" cy="395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20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②Srot类：实现排序功能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242435" cy="3706495"/>
                  <wp:effectExtent l="0" t="0" r="12065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35" cy="370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25390" cy="2147570"/>
                  <wp:effectExtent l="0" t="0" r="3810" b="1143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20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③main.py：导入类所在模块，接收参数，实例化类对象，生成输出文件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750435" cy="3096260"/>
                  <wp:effectExtent l="0" t="0" r="12065" b="25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435" cy="309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·模块封装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①将不同的函数按照功能拆成多个模块（及多个.py文件）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·ReadAndWrite.py：读写文件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·DataProcess.py：数据格式处理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·Select.py：数据筛选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·Arrange.py：排序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·Summarize.py：数据汇总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·Format.py：格式化输出文件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2317750" cy="2432050"/>
                  <wp:effectExtent l="0" t="0" r="6350" b="635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②创建module_select.py、module_arrange.py：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·module_select.py：筛选指定省份城市及患病人数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3945890" cy="4139565"/>
                  <wp:effectExtent l="0" t="0" r="381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90" cy="413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3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·module_arrange.py：按照患病人数对省内城市排序、汇总各省患病总数并排序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63315" cy="4131945"/>
                  <wp:effectExtent l="0" t="0" r="6985" b="825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15" cy="413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③创建main.py：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导入module_select.py、module_arrange.py模块，接收参数，生成输出文件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3992880" cy="3116580"/>
                  <wp:effectExtent l="0" t="0" r="7620" b="762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④创建名为pk_test的python包，将装有需要封装的代码文件module.py放入包中，再新建一个setup.py文件用于存放封装信息。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6072505" cy="1255395"/>
                  <wp:effectExtent l="0" t="0" r="10795" b="190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505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setup.py文件内容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⑤打开命令窗口，进入Anaconda虚拟环境，输入以下指令生成封装文件（成功后同级目录下出现dist文件夹）。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840" w:leftChars="0" w:hanging="420" w:firstLineChars="0"/>
              <w:jc w:val="both"/>
              <w:textAlignment w:val="auto"/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python setup.py sdist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840" w:leftChars="0" w:hanging="420" w:firstLineChars="0"/>
              <w:jc w:val="both"/>
              <w:textAlignment w:val="auto"/>
              <w:rPr>
                <w:rFonts w:hint="default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python setup.py install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afterAutospacing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4307840" cy="1712595"/>
                  <wp:effectExtent l="0" t="0" r="1016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4498340" cy="1272540"/>
                  <wp:effectExtent l="0" t="0" r="10160" b="1016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3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3482340" cy="2268855"/>
                  <wp:effectExtent l="0" t="0" r="10160" b="444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⑥测试封装好的模块，在项目文件下新建文件module_test.py文件，输入代码调用文件。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097655" cy="1336040"/>
                  <wp:effectExtent l="0" t="0" r="4445" b="10160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b="33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655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2259330" cy="2901315"/>
                  <wp:effectExtent l="0" t="0" r="1270" b="6985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330" cy="290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（2）封装测试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①命令行测试：从终端传参，测试是否能够正常接收参数，生成输出文件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②单元测试：编写代码，对输出结果进行测试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·代码：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4352290" cy="2756535"/>
                  <wp:effectExtent l="0" t="0" r="3810" b="12065"/>
                  <wp:docPr id="3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275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428490" cy="3536950"/>
                  <wp:effectExtent l="0" t="0" r="3810" b="6350"/>
                  <wp:docPr id="3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353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·测试结果：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4671060" cy="1452880"/>
                  <wp:effectExtent l="0" t="0" r="2540" b="7620"/>
                  <wp:docPr id="25" name="图片 25" descr="M1TKSSR~(Z]QU}Z@(S[]M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M1TKSSR~(Z]QU}Z@(S[]MN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4634865" cy="814070"/>
                  <wp:effectExtent l="0" t="0" r="635" b="11430"/>
                  <wp:docPr id="26" name="图片 26" descr="EJ1`[NRAESK{)Q{L)8ZK%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EJ1`[NRAESK{)Q{L)8ZK%OC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/>
                <w:sz w:val="18"/>
                <w:szCs w:val="20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成功执行筛选功能，显示输出文件正确率</w:t>
            </w:r>
            <w:r>
              <w:rPr>
                <w:rFonts w:hint="eastAsia" w:eastAsia="宋体"/>
                <w:sz w:val="18"/>
                <w:szCs w:val="20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4202430" cy="1179195"/>
                  <wp:effectExtent l="0" t="0" r="1270" b="1905"/>
                  <wp:docPr id="27" name="图片 27" descr="7@BGDIT0UTD_F5[NZHMDY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7@BGDIT0UTD_F5[NZHMDY7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3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4725670" cy="835025"/>
                  <wp:effectExtent l="0" t="0" r="11430" b="3175"/>
                  <wp:docPr id="28" name="图片 28" descr="]$J`5FE}DI3YFTO`VBA8D3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]$J`5FE}DI3YFTO`VBA8D3V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sz w:val="18"/>
                <w:szCs w:val="20"/>
                <w:lang w:val="en-US" w:eastAsia="zh-CN"/>
              </w:rPr>
            </w:pPr>
            <w:r>
              <w:rPr>
                <w:rFonts w:hint="eastAsia" w:eastAsia="宋体"/>
                <w:sz w:val="18"/>
                <w:szCs w:val="20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成功执行排序功能，显示输出文件正确率</w:t>
            </w:r>
            <w:r>
              <w:rPr>
                <w:rFonts w:hint="eastAsia" w:eastAsia="宋体"/>
                <w:sz w:val="18"/>
                <w:szCs w:val="20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③数据可视化测试：制作图形化界面，测试封装好的模块是否能正常调用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·代码：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4384675" cy="5438140"/>
                  <wp:effectExtent l="0" t="0" r="9525" b="1016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675" cy="543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55235" cy="4188460"/>
                  <wp:effectExtent l="0" t="0" r="12065" b="2540"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235" cy="418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·测试结果：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2404745" cy="1851025"/>
                  <wp:effectExtent l="0" t="0" r="8255" b="3175"/>
                  <wp:docPr id="2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813560" cy="2995295"/>
                  <wp:effectExtent l="0" t="0" r="2540" b="1905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9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不输入查询省份则全部查询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620645" cy="2016125"/>
                  <wp:effectExtent l="0" t="0" r="8255" b="3175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645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34110" cy="2159635"/>
                  <wp:effectExtent l="0" t="0" r="8890" b="12065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（输入省份则显示相应省份数据）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个人Git链接：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eastAsia" w:ascii="宋体" w:hAnsi="宋体" w:eastAsia="宋体" w:cs="宋体"/>
                <w:color w:val="0000FF"/>
              </w:rPr>
            </w:pPr>
            <w:r>
              <w:rPr>
                <w:rFonts w:hint="eastAsia" w:ascii="宋体" w:hAnsi="宋体" w:eastAsia="宋体" w:cs="宋体"/>
                <w:color w:val="0000FF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FF"/>
              </w:rPr>
              <w:instrText xml:space="preserve"> HYPERLINK "https://github.com/mengjing65/mengjing.git" </w:instrText>
            </w:r>
            <w:r>
              <w:rPr>
                <w:rFonts w:hint="eastAsia" w:ascii="宋体" w:hAnsi="宋体" w:eastAsia="宋体" w:cs="宋体"/>
                <w:color w:val="0000FF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color w:val="0000FF"/>
              </w:rPr>
              <w:t>https://github.com/mengjing65/mengjing.git</w:t>
            </w:r>
            <w:r>
              <w:rPr>
                <w:rFonts w:hint="eastAsia" w:ascii="宋体" w:hAnsi="宋体" w:eastAsia="宋体" w:cs="宋体"/>
                <w:color w:val="0000FF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200"/>
              <w:jc w:val="both"/>
              <w:textAlignment w:val="auto"/>
              <w:rPr>
                <w:rFonts w:hint="eastAsia" w:ascii="宋体" w:hAnsi="宋体" w:eastAsia="宋体" w:cs="宋体"/>
                <w:color w:val="0000FF"/>
              </w:rPr>
            </w:pPr>
            <w:r>
              <w:rPr>
                <w:rFonts w:hint="eastAsia" w:ascii="宋体" w:hAnsi="宋体" w:eastAsia="宋体" w:cs="宋体"/>
                <w:color w:val="0000FF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FF"/>
              </w:rPr>
              <w:instrText xml:space="preserve"> HYPERLINK "https://github.com/mengjing65/mengjing.git" </w:instrText>
            </w:r>
            <w:r>
              <w:rPr>
                <w:rFonts w:hint="eastAsia" w:ascii="宋体" w:hAnsi="宋体" w:eastAsia="宋体" w:cs="宋体"/>
                <w:color w:val="0000FF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color w:val="0000FF"/>
              </w:rPr>
              <w:t>https://github.com/</w:t>
            </w:r>
            <w:r>
              <w:rPr>
                <w:rStyle w:val="10"/>
                <w:rFonts w:hint="eastAsia" w:ascii="宋体" w:hAnsi="宋体" w:cs="宋体"/>
                <w:color w:val="0000FF"/>
                <w:lang w:val="en-US" w:eastAsia="zh-CN"/>
              </w:rPr>
              <w:t>Weirdo097</w:t>
            </w:r>
            <w:r>
              <w:rPr>
                <w:rStyle w:val="10"/>
                <w:rFonts w:hint="eastAsia" w:ascii="宋体" w:hAnsi="宋体" w:eastAsia="宋体" w:cs="宋体"/>
                <w:color w:val="0000FF"/>
              </w:rPr>
              <w:t>/</w:t>
            </w:r>
            <w:r>
              <w:rPr>
                <w:rStyle w:val="10"/>
                <w:rFonts w:hint="eastAsia" w:ascii="宋体" w:hAnsi="宋体" w:cs="宋体"/>
                <w:color w:val="0000FF"/>
                <w:lang w:val="en-US" w:eastAsia="zh-CN"/>
              </w:rPr>
              <w:t>fuzhouyue</w:t>
            </w:r>
            <w:r>
              <w:rPr>
                <w:rStyle w:val="10"/>
                <w:rFonts w:hint="eastAsia" w:ascii="宋体" w:hAnsi="宋体" w:eastAsia="宋体" w:cs="宋体"/>
                <w:color w:val="0000FF"/>
              </w:rPr>
              <w:t>.git</w:t>
            </w:r>
            <w:r>
              <w:rPr>
                <w:rFonts w:hint="eastAsia" w:ascii="宋体" w:hAnsi="宋体" w:eastAsia="宋体" w:cs="宋体"/>
                <w:color w:val="0000FF"/>
              </w:rPr>
              <w:fldChar w:fldCharType="end"/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通过本次实验，我们体会到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封装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能够提高代码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灵活性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复用性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，在利用对外隐藏代码这一特点时，能够带给用户更好的体验感。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明白了类封装及模块封装的异同点，学会创建、导入模块，调用不同模块中的函数实现特定功能。同时，学会编写代码、创建图形化界面来进行封装测试，更为直观的检验传参及输出结果的正确性。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5C101"/>
    <w:multiLevelType w:val="singleLevel"/>
    <w:tmpl w:val="C895C1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9F2209"/>
    <w:multiLevelType w:val="singleLevel"/>
    <w:tmpl w:val="DD9F22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31459F"/>
    <w:multiLevelType w:val="singleLevel"/>
    <w:tmpl w:val="E331459F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3">
    <w:nsid w:val="E830F3EE"/>
    <w:multiLevelType w:val="singleLevel"/>
    <w:tmpl w:val="E830F3E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6A8F826"/>
    <w:multiLevelType w:val="singleLevel"/>
    <w:tmpl w:val="36A8F82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BE30495"/>
    <w:multiLevelType w:val="singleLevel"/>
    <w:tmpl w:val="3BE304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AB28595"/>
    <w:multiLevelType w:val="singleLevel"/>
    <w:tmpl w:val="4AB2859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7767758"/>
    <w:multiLevelType w:val="singleLevel"/>
    <w:tmpl w:val="677677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7711"/>
    <w:rsid w:val="00A526BB"/>
    <w:rsid w:val="011F210A"/>
    <w:rsid w:val="013225FF"/>
    <w:rsid w:val="015C2B0C"/>
    <w:rsid w:val="01BD33DF"/>
    <w:rsid w:val="02174601"/>
    <w:rsid w:val="021E1B74"/>
    <w:rsid w:val="02552FBB"/>
    <w:rsid w:val="0265792B"/>
    <w:rsid w:val="02C60B85"/>
    <w:rsid w:val="02C80459"/>
    <w:rsid w:val="02CF6361"/>
    <w:rsid w:val="02D1729F"/>
    <w:rsid w:val="0341645D"/>
    <w:rsid w:val="03B939BC"/>
    <w:rsid w:val="041D6583"/>
    <w:rsid w:val="043A7135"/>
    <w:rsid w:val="047400A5"/>
    <w:rsid w:val="04BD0882"/>
    <w:rsid w:val="055C31C7"/>
    <w:rsid w:val="062C7A39"/>
    <w:rsid w:val="066E7451"/>
    <w:rsid w:val="07247C28"/>
    <w:rsid w:val="078411A9"/>
    <w:rsid w:val="07AD40C1"/>
    <w:rsid w:val="08BA4680"/>
    <w:rsid w:val="08C13F77"/>
    <w:rsid w:val="08DB6CDD"/>
    <w:rsid w:val="095F50ED"/>
    <w:rsid w:val="0983157E"/>
    <w:rsid w:val="09D64C44"/>
    <w:rsid w:val="0A1569B2"/>
    <w:rsid w:val="0A2166A1"/>
    <w:rsid w:val="0A2E27E5"/>
    <w:rsid w:val="0A621193"/>
    <w:rsid w:val="0A850B1D"/>
    <w:rsid w:val="0A962578"/>
    <w:rsid w:val="0A9D0236"/>
    <w:rsid w:val="0AB9409C"/>
    <w:rsid w:val="0B0C55A3"/>
    <w:rsid w:val="0B6B40B0"/>
    <w:rsid w:val="0B6D4294"/>
    <w:rsid w:val="0B9F3D21"/>
    <w:rsid w:val="0C0E7CC4"/>
    <w:rsid w:val="0C6D2071"/>
    <w:rsid w:val="0C882A07"/>
    <w:rsid w:val="0CB07770"/>
    <w:rsid w:val="0CC91E41"/>
    <w:rsid w:val="0CCA1272"/>
    <w:rsid w:val="0CE75980"/>
    <w:rsid w:val="0CEA5470"/>
    <w:rsid w:val="0D1B1ACD"/>
    <w:rsid w:val="0D201D17"/>
    <w:rsid w:val="0D6B035F"/>
    <w:rsid w:val="0D754339"/>
    <w:rsid w:val="0DA43871"/>
    <w:rsid w:val="0DC161D1"/>
    <w:rsid w:val="0E342E47"/>
    <w:rsid w:val="0E425A75"/>
    <w:rsid w:val="0E63197E"/>
    <w:rsid w:val="0EE67C8B"/>
    <w:rsid w:val="0EE67F35"/>
    <w:rsid w:val="0F492922"/>
    <w:rsid w:val="0F601A19"/>
    <w:rsid w:val="100D52F1"/>
    <w:rsid w:val="102B64CB"/>
    <w:rsid w:val="103B56D2"/>
    <w:rsid w:val="10CF7616"/>
    <w:rsid w:val="10DD5A17"/>
    <w:rsid w:val="10F62745"/>
    <w:rsid w:val="11380EA0"/>
    <w:rsid w:val="11685955"/>
    <w:rsid w:val="11BA18B5"/>
    <w:rsid w:val="11CE5C69"/>
    <w:rsid w:val="122A4C8C"/>
    <w:rsid w:val="128115FD"/>
    <w:rsid w:val="12AD31C8"/>
    <w:rsid w:val="12AF6F40"/>
    <w:rsid w:val="12B32B77"/>
    <w:rsid w:val="12C13A3A"/>
    <w:rsid w:val="131D1DD3"/>
    <w:rsid w:val="132F37DD"/>
    <w:rsid w:val="13A50343"/>
    <w:rsid w:val="13C41560"/>
    <w:rsid w:val="149E2B37"/>
    <w:rsid w:val="14E76E65"/>
    <w:rsid w:val="154D213F"/>
    <w:rsid w:val="159B7036"/>
    <w:rsid w:val="15AA57C9"/>
    <w:rsid w:val="15D62A35"/>
    <w:rsid w:val="15DB629E"/>
    <w:rsid w:val="16B15CA2"/>
    <w:rsid w:val="17C46E58"/>
    <w:rsid w:val="18027B12"/>
    <w:rsid w:val="18185587"/>
    <w:rsid w:val="186938B7"/>
    <w:rsid w:val="18761375"/>
    <w:rsid w:val="18822A00"/>
    <w:rsid w:val="19A3056F"/>
    <w:rsid w:val="19DC4392"/>
    <w:rsid w:val="1A3D3CA6"/>
    <w:rsid w:val="1A5F0CF1"/>
    <w:rsid w:val="1B4A10E8"/>
    <w:rsid w:val="1B7D64B7"/>
    <w:rsid w:val="1B924C3E"/>
    <w:rsid w:val="1BD46FA1"/>
    <w:rsid w:val="1BE0460E"/>
    <w:rsid w:val="1BF73705"/>
    <w:rsid w:val="1C2D0433"/>
    <w:rsid w:val="1CA90EA4"/>
    <w:rsid w:val="1CFD28CA"/>
    <w:rsid w:val="1D204952"/>
    <w:rsid w:val="1D4B3D09"/>
    <w:rsid w:val="1D545A3C"/>
    <w:rsid w:val="1E035CCD"/>
    <w:rsid w:val="1E560BB7"/>
    <w:rsid w:val="1E795006"/>
    <w:rsid w:val="1E8B1767"/>
    <w:rsid w:val="1E905236"/>
    <w:rsid w:val="1E94203E"/>
    <w:rsid w:val="1EE102DC"/>
    <w:rsid w:val="1F1A1BE5"/>
    <w:rsid w:val="1F3C5FFF"/>
    <w:rsid w:val="1F49071C"/>
    <w:rsid w:val="203A6A0B"/>
    <w:rsid w:val="20484530"/>
    <w:rsid w:val="205E01F7"/>
    <w:rsid w:val="206432C8"/>
    <w:rsid w:val="207D1601"/>
    <w:rsid w:val="20933BF0"/>
    <w:rsid w:val="20C36C4E"/>
    <w:rsid w:val="20E73203"/>
    <w:rsid w:val="21B412C8"/>
    <w:rsid w:val="224020DE"/>
    <w:rsid w:val="22554305"/>
    <w:rsid w:val="22664EDF"/>
    <w:rsid w:val="248F2940"/>
    <w:rsid w:val="24E85B0E"/>
    <w:rsid w:val="2561056D"/>
    <w:rsid w:val="26217DC5"/>
    <w:rsid w:val="26546AF3"/>
    <w:rsid w:val="26EA1133"/>
    <w:rsid w:val="27534744"/>
    <w:rsid w:val="27673E35"/>
    <w:rsid w:val="277D2AEF"/>
    <w:rsid w:val="27A42993"/>
    <w:rsid w:val="27C55321"/>
    <w:rsid w:val="28237981"/>
    <w:rsid w:val="287124EB"/>
    <w:rsid w:val="288A6488"/>
    <w:rsid w:val="29220014"/>
    <w:rsid w:val="293D4E4D"/>
    <w:rsid w:val="297F7956"/>
    <w:rsid w:val="29B928B2"/>
    <w:rsid w:val="29DB25DC"/>
    <w:rsid w:val="29DD3F3B"/>
    <w:rsid w:val="29FD08AE"/>
    <w:rsid w:val="2A6D3510"/>
    <w:rsid w:val="2A7F4FF2"/>
    <w:rsid w:val="2ACF5F79"/>
    <w:rsid w:val="2B18453E"/>
    <w:rsid w:val="2B186286"/>
    <w:rsid w:val="2B255B99"/>
    <w:rsid w:val="2B624CD3"/>
    <w:rsid w:val="2B9300A4"/>
    <w:rsid w:val="2BBD412E"/>
    <w:rsid w:val="2BC01D66"/>
    <w:rsid w:val="2C1F4644"/>
    <w:rsid w:val="2C39230C"/>
    <w:rsid w:val="2C414C55"/>
    <w:rsid w:val="2CB573F1"/>
    <w:rsid w:val="2CC66F08"/>
    <w:rsid w:val="2DCA6ECC"/>
    <w:rsid w:val="2DDE64D3"/>
    <w:rsid w:val="2E25740C"/>
    <w:rsid w:val="2E9A7ACB"/>
    <w:rsid w:val="2EC070B5"/>
    <w:rsid w:val="2ED6401F"/>
    <w:rsid w:val="2EDC0C65"/>
    <w:rsid w:val="2F5B602D"/>
    <w:rsid w:val="2FB971F8"/>
    <w:rsid w:val="2FF35785"/>
    <w:rsid w:val="30270AAD"/>
    <w:rsid w:val="30951101"/>
    <w:rsid w:val="30E81B43"/>
    <w:rsid w:val="30FE3148"/>
    <w:rsid w:val="312F7772"/>
    <w:rsid w:val="313861B6"/>
    <w:rsid w:val="31943A92"/>
    <w:rsid w:val="31B5579D"/>
    <w:rsid w:val="31D43E75"/>
    <w:rsid w:val="32032452"/>
    <w:rsid w:val="32333292"/>
    <w:rsid w:val="3294449E"/>
    <w:rsid w:val="32C1089D"/>
    <w:rsid w:val="32FA55E0"/>
    <w:rsid w:val="333F5835"/>
    <w:rsid w:val="33645F57"/>
    <w:rsid w:val="344A2B14"/>
    <w:rsid w:val="34790D04"/>
    <w:rsid w:val="34935E6B"/>
    <w:rsid w:val="34E00D83"/>
    <w:rsid w:val="35171EBE"/>
    <w:rsid w:val="35527ED3"/>
    <w:rsid w:val="35A554CC"/>
    <w:rsid w:val="36004966"/>
    <w:rsid w:val="360B6C4E"/>
    <w:rsid w:val="36AE5E50"/>
    <w:rsid w:val="36C0042E"/>
    <w:rsid w:val="36E96615"/>
    <w:rsid w:val="36F32FEF"/>
    <w:rsid w:val="371F5B92"/>
    <w:rsid w:val="37681AAD"/>
    <w:rsid w:val="379C1149"/>
    <w:rsid w:val="37C36BD9"/>
    <w:rsid w:val="37E312B6"/>
    <w:rsid w:val="37E8067A"/>
    <w:rsid w:val="38836992"/>
    <w:rsid w:val="38A10829"/>
    <w:rsid w:val="38D03858"/>
    <w:rsid w:val="38E01351"/>
    <w:rsid w:val="393D6211"/>
    <w:rsid w:val="39674FEE"/>
    <w:rsid w:val="3A483652"/>
    <w:rsid w:val="3A7355CD"/>
    <w:rsid w:val="3ABA3D4F"/>
    <w:rsid w:val="3ADE3FB6"/>
    <w:rsid w:val="3B1D688D"/>
    <w:rsid w:val="3B222A49"/>
    <w:rsid w:val="3B3F2CA7"/>
    <w:rsid w:val="3BBD1E1E"/>
    <w:rsid w:val="3BCB5A7B"/>
    <w:rsid w:val="3BD05768"/>
    <w:rsid w:val="3BF5780A"/>
    <w:rsid w:val="3C667DC0"/>
    <w:rsid w:val="3C936544"/>
    <w:rsid w:val="3C942B7F"/>
    <w:rsid w:val="3CB94393"/>
    <w:rsid w:val="3CE66A89"/>
    <w:rsid w:val="3CE83271"/>
    <w:rsid w:val="3D22018A"/>
    <w:rsid w:val="3D820C29"/>
    <w:rsid w:val="3DE03F6E"/>
    <w:rsid w:val="3E9104D6"/>
    <w:rsid w:val="3EB162FA"/>
    <w:rsid w:val="3EE002FD"/>
    <w:rsid w:val="3F5D4990"/>
    <w:rsid w:val="3FBD063E"/>
    <w:rsid w:val="40493C80"/>
    <w:rsid w:val="407B40C8"/>
    <w:rsid w:val="407F391E"/>
    <w:rsid w:val="40D06A32"/>
    <w:rsid w:val="414175DC"/>
    <w:rsid w:val="4162324B"/>
    <w:rsid w:val="41B845D5"/>
    <w:rsid w:val="425B0CB6"/>
    <w:rsid w:val="426C62D9"/>
    <w:rsid w:val="426E5C20"/>
    <w:rsid w:val="43055ADD"/>
    <w:rsid w:val="43B104BA"/>
    <w:rsid w:val="43FD54AD"/>
    <w:rsid w:val="44064915"/>
    <w:rsid w:val="441B2154"/>
    <w:rsid w:val="4428069F"/>
    <w:rsid w:val="448740F3"/>
    <w:rsid w:val="4495671A"/>
    <w:rsid w:val="45721D8E"/>
    <w:rsid w:val="461D4BCB"/>
    <w:rsid w:val="462151D2"/>
    <w:rsid w:val="46366CDA"/>
    <w:rsid w:val="467C5DC4"/>
    <w:rsid w:val="468D4B61"/>
    <w:rsid w:val="46957C1F"/>
    <w:rsid w:val="46B40180"/>
    <w:rsid w:val="46FA3F26"/>
    <w:rsid w:val="47255DED"/>
    <w:rsid w:val="474451A1"/>
    <w:rsid w:val="47496F93"/>
    <w:rsid w:val="474E571C"/>
    <w:rsid w:val="47AD0F98"/>
    <w:rsid w:val="47AF72C6"/>
    <w:rsid w:val="47DA51AB"/>
    <w:rsid w:val="480558D9"/>
    <w:rsid w:val="48311D25"/>
    <w:rsid w:val="48587156"/>
    <w:rsid w:val="48651873"/>
    <w:rsid w:val="49885819"/>
    <w:rsid w:val="49C73E44"/>
    <w:rsid w:val="49F75E46"/>
    <w:rsid w:val="4A507745"/>
    <w:rsid w:val="4A534079"/>
    <w:rsid w:val="4A6D17DC"/>
    <w:rsid w:val="4AB60164"/>
    <w:rsid w:val="4B223A4B"/>
    <w:rsid w:val="4B441C14"/>
    <w:rsid w:val="4B47219D"/>
    <w:rsid w:val="4BC36FDC"/>
    <w:rsid w:val="4BC863A1"/>
    <w:rsid w:val="4C6D63AD"/>
    <w:rsid w:val="4C86489C"/>
    <w:rsid w:val="4CA14EA9"/>
    <w:rsid w:val="4CAE0F3A"/>
    <w:rsid w:val="4CB66B41"/>
    <w:rsid w:val="4CE23D45"/>
    <w:rsid w:val="4CF37072"/>
    <w:rsid w:val="4D986F7B"/>
    <w:rsid w:val="4DF27344"/>
    <w:rsid w:val="4E6E0718"/>
    <w:rsid w:val="4EA57CFD"/>
    <w:rsid w:val="4F271630"/>
    <w:rsid w:val="4F786D37"/>
    <w:rsid w:val="4FFD646E"/>
    <w:rsid w:val="503E5C38"/>
    <w:rsid w:val="5055041F"/>
    <w:rsid w:val="50615016"/>
    <w:rsid w:val="50873E8D"/>
    <w:rsid w:val="509947B0"/>
    <w:rsid w:val="511A5BEA"/>
    <w:rsid w:val="5165265C"/>
    <w:rsid w:val="52635075"/>
    <w:rsid w:val="52C06024"/>
    <w:rsid w:val="52EC4D2E"/>
    <w:rsid w:val="52F147DC"/>
    <w:rsid w:val="53D61DD5"/>
    <w:rsid w:val="53D8114B"/>
    <w:rsid w:val="544A25C9"/>
    <w:rsid w:val="547D1CF3"/>
    <w:rsid w:val="5482694B"/>
    <w:rsid w:val="549C0AA6"/>
    <w:rsid w:val="54F40B0A"/>
    <w:rsid w:val="55264138"/>
    <w:rsid w:val="556131A5"/>
    <w:rsid w:val="55C23E61"/>
    <w:rsid w:val="55C41F93"/>
    <w:rsid w:val="562C69CB"/>
    <w:rsid w:val="56404E40"/>
    <w:rsid w:val="56417A96"/>
    <w:rsid w:val="564C69C8"/>
    <w:rsid w:val="56A619D5"/>
    <w:rsid w:val="56DB5BC3"/>
    <w:rsid w:val="56E439DA"/>
    <w:rsid w:val="5715058B"/>
    <w:rsid w:val="573A3ECB"/>
    <w:rsid w:val="577929D4"/>
    <w:rsid w:val="578515EA"/>
    <w:rsid w:val="57B31183"/>
    <w:rsid w:val="5806097D"/>
    <w:rsid w:val="58080F38"/>
    <w:rsid w:val="58166EA7"/>
    <w:rsid w:val="583A23D4"/>
    <w:rsid w:val="583F3E8F"/>
    <w:rsid w:val="58DD6E4B"/>
    <w:rsid w:val="58FF201C"/>
    <w:rsid w:val="59AC5554"/>
    <w:rsid w:val="59D60775"/>
    <w:rsid w:val="5A762703"/>
    <w:rsid w:val="5A9B4182"/>
    <w:rsid w:val="5AEE1F59"/>
    <w:rsid w:val="5B1038C0"/>
    <w:rsid w:val="5B2A0DF4"/>
    <w:rsid w:val="5B4867ED"/>
    <w:rsid w:val="5C3655A9"/>
    <w:rsid w:val="5C4966EC"/>
    <w:rsid w:val="5CA37385"/>
    <w:rsid w:val="5CF7080A"/>
    <w:rsid w:val="5D285855"/>
    <w:rsid w:val="5D2D05BB"/>
    <w:rsid w:val="5D4041AE"/>
    <w:rsid w:val="5DD20353"/>
    <w:rsid w:val="5E36363E"/>
    <w:rsid w:val="5E373780"/>
    <w:rsid w:val="5EB35D99"/>
    <w:rsid w:val="5EBB3B43"/>
    <w:rsid w:val="5EC96260"/>
    <w:rsid w:val="5ECB4020"/>
    <w:rsid w:val="5F622211"/>
    <w:rsid w:val="5FC8476A"/>
    <w:rsid w:val="5FE24921"/>
    <w:rsid w:val="60163727"/>
    <w:rsid w:val="602460F9"/>
    <w:rsid w:val="60471CED"/>
    <w:rsid w:val="605B1F45"/>
    <w:rsid w:val="60980E01"/>
    <w:rsid w:val="60B96C64"/>
    <w:rsid w:val="615A312F"/>
    <w:rsid w:val="61736747"/>
    <w:rsid w:val="61813F01"/>
    <w:rsid w:val="61FF7DAE"/>
    <w:rsid w:val="633C21FE"/>
    <w:rsid w:val="635B58F5"/>
    <w:rsid w:val="63D63F11"/>
    <w:rsid w:val="63DE41F1"/>
    <w:rsid w:val="644B4892"/>
    <w:rsid w:val="64542A70"/>
    <w:rsid w:val="645A498D"/>
    <w:rsid w:val="64E21E2A"/>
    <w:rsid w:val="64FF0C2E"/>
    <w:rsid w:val="65C14BBC"/>
    <w:rsid w:val="661324B7"/>
    <w:rsid w:val="663A36BF"/>
    <w:rsid w:val="66C07E78"/>
    <w:rsid w:val="672C4869"/>
    <w:rsid w:val="689005C2"/>
    <w:rsid w:val="68F24AF6"/>
    <w:rsid w:val="69462489"/>
    <w:rsid w:val="69C67F6C"/>
    <w:rsid w:val="6A024D1C"/>
    <w:rsid w:val="6A5224AC"/>
    <w:rsid w:val="6AA15FA4"/>
    <w:rsid w:val="6AAD2830"/>
    <w:rsid w:val="6ABF12C5"/>
    <w:rsid w:val="6ACE6451"/>
    <w:rsid w:val="6B0628B1"/>
    <w:rsid w:val="6B0A3E88"/>
    <w:rsid w:val="6B463A66"/>
    <w:rsid w:val="6B4D13D8"/>
    <w:rsid w:val="6B7A6841"/>
    <w:rsid w:val="6BF20605"/>
    <w:rsid w:val="6C005149"/>
    <w:rsid w:val="6C0E79A8"/>
    <w:rsid w:val="6C3D64DF"/>
    <w:rsid w:val="6C711856"/>
    <w:rsid w:val="6C810E50"/>
    <w:rsid w:val="6CBD5D80"/>
    <w:rsid w:val="6CDF38D3"/>
    <w:rsid w:val="6CFD76C4"/>
    <w:rsid w:val="6D9640F9"/>
    <w:rsid w:val="6DDA2238"/>
    <w:rsid w:val="6DFE3FA7"/>
    <w:rsid w:val="6E1527AA"/>
    <w:rsid w:val="6E202C32"/>
    <w:rsid w:val="6E874588"/>
    <w:rsid w:val="6EB71F26"/>
    <w:rsid w:val="6EB94CE2"/>
    <w:rsid w:val="6EC627BC"/>
    <w:rsid w:val="6F07279B"/>
    <w:rsid w:val="6F0917CE"/>
    <w:rsid w:val="6F44754A"/>
    <w:rsid w:val="6F7623A1"/>
    <w:rsid w:val="6F7C10CD"/>
    <w:rsid w:val="704B544B"/>
    <w:rsid w:val="70765B1C"/>
    <w:rsid w:val="70C42D2B"/>
    <w:rsid w:val="71163697"/>
    <w:rsid w:val="716D67B2"/>
    <w:rsid w:val="71A702E8"/>
    <w:rsid w:val="71E60A7F"/>
    <w:rsid w:val="72261297"/>
    <w:rsid w:val="72936E59"/>
    <w:rsid w:val="72BB3CBA"/>
    <w:rsid w:val="72DD1E82"/>
    <w:rsid w:val="72E43211"/>
    <w:rsid w:val="73734595"/>
    <w:rsid w:val="73C80D84"/>
    <w:rsid w:val="73F43927"/>
    <w:rsid w:val="740828A2"/>
    <w:rsid w:val="7476433D"/>
    <w:rsid w:val="74795BDB"/>
    <w:rsid w:val="74934EEE"/>
    <w:rsid w:val="749F7D09"/>
    <w:rsid w:val="74C76D27"/>
    <w:rsid w:val="74F57957"/>
    <w:rsid w:val="752B5547"/>
    <w:rsid w:val="7544443B"/>
    <w:rsid w:val="75937374"/>
    <w:rsid w:val="763829C7"/>
    <w:rsid w:val="76592168"/>
    <w:rsid w:val="769A29C0"/>
    <w:rsid w:val="76B15B00"/>
    <w:rsid w:val="76BD4AAB"/>
    <w:rsid w:val="76DB6185"/>
    <w:rsid w:val="76FC0093"/>
    <w:rsid w:val="772462D2"/>
    <w:rsid w:val="77316C41"/>
    <w:rsid w:val="778D4A5B"/>
    <w:rsid w:val="77B70517"/>
    <w:rsid w:val="77FE2FC7"/>
    <w:rsid w:val="784529A4"/>
    <w:rsid w:val="78CF6CC0"/>
    <w:rsid w:val="78D15FE5"/>
    <w:rsid w:val="78D855C6"/>
    <w:rsid w:val="790B34A8"/>
    <w:rsid w:val="79B46AB3"/>
    <w:rsid w:val="79CD0EA3"/>
    <w:rsid w:val="7A102B3D"/>
    <w:rsid w:val="7A3031E0"/>
    <w:rsid w:val="7A4252FA"/>
    <w:rsid w:val="7A844288"/>
    <w:rsid w:val="7A996FD7"/>
    <w:rsid w:val="7AB83618"/>
    <w:rsid w:val="7B1228E5"/>
    <w:rsid w:val="7BA447B8"/>
    <w:rsid w:val="7BFE1C08"/>
    <w:rsid w:val="7C3F595C"/>
    <w:rsid w:val="7C4D0306"/>
    <w:rsid w:val="7CC66242"/>
    <w:rsid w:val="7D0477C6"/>
    <w:rsid w:val="7D1D39AE"/>
    <w:rsid w:val="7D272B69"/>
    <w:rsid w:val="7DBA6297"/>
    <w:rsid w:val="7E162512"/>
    <w:rsid w:val="7E4A1C1F"/>
    <w:rsid w:val="7E617E0B"/>
    <w:rsid w:val="7E7A2C7B"/>
    <w:rsid w:val="7E8F2BCB"/>
    <w:rsid w:val="7F517E80"/>
    <w:rsid w:val="7F822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1132</Words>
  <Characters>1578</Characters>
  <TotalTime>0</TotalTime>
  <ScaleCrop>false</ScaleCrop>
  <LinksUpToDate>false</LinksUpToDate>
  <CharactersWithSpaces>1660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2022-03-03T13:13:00Z</dcterms:created>
  <dc:creator>HP</dc:creator>
  <cp:lastModifiedBy>Verstand</cp:lastModifiedBy>
  <dcterms:modified xsi:type="dcterms:W3CDTF">2022-03-27T10:14:13Z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36D62E8B8A8F4409BF5931895569BE75</vt:lpwstr>
  </property>
</Properties>
</file>