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93CF0" w14:textId="652A4482" w:rsidR="00E97402" w:rsidRPr="00704C9F" w:rsidRDefault="00E97402">
      <w:pPr>
        <w:pStyle w:val="Text"/>
        <w:ind w:firstLine="0"/>
        <w:rPr>
          <w:color w:val="000000" w:themeColor="text1"/>
          <w:sz w:val="18"/>
          <w:szCs w:val="18"/>
        </w:rPr>
      </w:pPr>
    </w:p>
    <w:p w14:paraId="4543941C" w14:textId="72245B06" w:rsidR="00E97402" w:rsidRPr="00704C9F" w:rsidRDefault="00145065">
      <w:pPr>
        <w:pStyle w:val="a3"/>
        <w:framePr w:wrap="notBeside"/>
        <w:rPr>
          <w:color w:val="000000" w:themeColor="text1"/>
        </w:rPr>
      </w:pPr>
      <w:r w:rsidRPr="00704C9F">
        <w:rPr>
          <w:color w:val="000000" w:themeColor="text1"/>
        </w:rPr>
        <w:t>I</w:t>
      </w:r>
      <w:r w:rsidRPr="00704C9F">
        <w:rPr>
          <w:rFonts w:hint="eastAsia"/>
          <w:color w:val="000000" w:themeColor="text1"/>
          <w:lang w:eastAsia="zh-CN"/>
        </w:rPr>
        <w:t>m</w:t>
      </w:r>
      <w:r w:rsidRPr="00704C9F">
        <w:rPr>
          <w:color w:val="000000" w:themeColor="text1"/>
        </w:rPr>
        <w:t>plement</w:t>
      </w:r>
      <w:r w:rsidR="001F3140" w:rsidRPr="00704C9F">
        <w:rPr>
          <w:color w:val="000000" w:themeColor="text1"/>
        </w:rPr>
        <w:t xml:space="preserve"> </w:t>
      </w:r>
      <w:proofErr w:type="spellStart"/>
      <w:r w:rsidR="001F3140" w:rsidRPr="00704C9F">
        <w:rPr>
          <w:color w:val="000000" w:themeColor="text1"/>
        </w:rPr>
        <w:t>Raibert</w:t>
      </w:r>
      <w:proofErr w:type="spellEnd"/>
      <w:r w:rsidR="001F3140" w:rsidRPr="00704C9F">
        <w:rPr>
          <w:color w:val="000000" w:themeColor="text1"/>
        </w:rPr>
        <w:t xml:space="preserve">-control of a 3D </w:t>
      </w:r>
      <w:r w:rsidR="00650CBC" w:rsidRPr="00704C9F">
        <w:rPr>
          <w:color w:val="000000" w:themeColor="text1"/>
        </w:rPr>
        <w:t>H</w:t>
      </w:r>
      <w:r w:rsidR="001F3140" w:rsidRPr="00704C9F">
        <w:rPr>
          <w:color w:val="000000" w:themeColor="text1"/>
        </w:rPr>
        <w:t>opper</w:t>
      </w:r>
      <w:r w:rsidRPr="00704C9F">
        <w:rPr>
          <w:color w:val="000000" w:themeColor="text1"/>
        </w:rPr>
        <w:t xml:space="preserve"> </w:t>
      </w:r>
      <w:r w:rsidRPr="00704C9F">
        <w:rPr>
          <w:rFonts w:hint="eastAsia"/>
          <w:color w:val="000000" w:themeColor="text1"/>
          <w:lang w:eastAsia="zh-CN"/>
        </w:rPr>
        <w:t>in</w:t>
      </w:r>
      <w:r w:rsidRPr="00704C9F">
        <w:rPr>
          <w:color w:val="000000" w:themeColor="text1"/>
        </w:rPr>
        <w:t xml:space="preserve"> </w:t>
      </w:r>
      <w:proofErr w:type="spellStart"/>
      <w:r w:rsidRPr="00704C9F">
        <w:rPr>
          <w:color w:val="000000" w:themeColor="text1"/>
        </w:rPr>
        <w:t>P</w:t>
      </w:r>
      <w:r w:rsidRPr="00704C9F">
        <w:rPr>
          <w:rFonts w:hint="eastAsia"/>
          <w:color w:val="000000" w:themeColor="text1"/>
          <w:lang w:eastAsia="zh-CN"/>
        </w:rPr>
        <w:t>ybul</w:t>
      </w:r>
      <w:r w:rsidR="00004EBE" w:rsidRPr="00704C9F">
        <w:rPr>
          <w:color w:val="000000" w:themeColor="text1"/>
          <w:lang w:eastAsia="zh-CN"/>
        </w:rPr>
        <w:t>l</w:t>
      </w:r>
      <w:r w:rsidRPr="00704C9F">
        <w:rPr>
          <w:rFonts w:hint="eastAsia"/>
          <w:color w:val="000000" w:themeColor="text1"/>
          <w:lang w:eastAsia="zh-CN"/>
        </w:rPr>
        <w:t>et</w:t>
      </w:r>
      <w:proofErr w:type="spellEnd"/>
      <w:r w:rsidR="001F3140" w:rsidRPr="00704C9F">
        <w:rPr>
          <w:color w:val="000000" w:themeColor="text1"/>
        </w:rPr>
        <w:t xml:space="preserve"> </w:t>
      </w:r>
    </w:p>
    <w:p w14:paraId="4C95D69B" w14:textId="77777777" w:rsidR="00E97402" w:rsidRPr="00704C9F" w:rsidRDefault="001F3140">
      <w:pPr>
        <w:pStyle w:val="Authors"/>
        <w:framePr w:wrap="notBeside"/>
        <w:rPr>
          <w:color w:val="000000" w:themeColor="text1"/>
        </w:rPr>
      </w:pPr>
      <w:r w:rsidRPr="00704C9F">
        <w:rPr>
          <w:color w:val="000000" w:themeColor="text1"/>
        </w:rPr>
        <w:t xml:space="preserve">Hang Gao, </w:t>
      </w:r>
      <w:proofErr w:type="spellStart"/>
      <w:r w:rsidRPr="00704C9F">
        <w:rPr>
          <w:color w:val="000000" w:themeColor="text1"/>
        </w:rPr>
        <w:t>Wenran</w:t>
      </w:r>
      <w:proofErr w:type="spellEnd"/>
      <w:r w:rsidRPr="00704C9F">
        <w:rPr>
          <w:color w:val="000000" w:themeColor="text1"/>
        </w:rPr>
        <w:t xml:space="preserve"> Tian</w:t>
      </w:r>
    </w:p>
    <w:p w14:paraId="07FD060D" w14:textId="0F666748" w:rsidR="005F32CE" w:rsidRPr="00704C9F" w:rsidRDefault="005F32CE" w:rsidP="005F32CE">
      <w:pPr>
        <w:pStyle w:val="Abstract"/>
        <w:rPr>
          <w:color w:val="000000" w:themeColor="text1"/>
        </w:rPr>
      </w:pPr>
      <w:bookmarkStart w:id="0" w:name="PointTmp"/>
      <w:r w:rsidRPr="00704C9F">
        <w:rPr>
          <w:i/>
          <w:iCs/>
          <w:color w:val="000000" w:themeColor="text1"/>
        </w:rPr>
        <w:t>Abstract</w:t>
      </w:r>
      <w:r w:rsidRPr="00704C9F">
        <w:rPr>
          <w:color w:val="000000" w:themeColor="text1"/>
        </w:rPr>
        <w:t xml:space="preserve">— The spring-mass model has ample profound usages in developing the basic models for understanding the running gait in animals and robots. In this paper, we concern the behavior of a 3D hopping robot by introducing the </w:t>
      </w:r>
      <w:proofErr w:type="spellStart"/>
      <w:r w:rsidRPr="00704C9F">
        <w:rPr>
          <w:color w:val="000000" w:themeColor="text1"/>
        </w:rPr>
        <w:t>Raibert</w:t>
      </w:r>
      <w:proofErr w:type="spellEnd"/>
      <w:r w:rsidRPr="00704C9F">
        <w:rPr>
          <w:color w:val="000000" w:themeColor="text1"/>
        </w:rPr>
        <w:t xml:space="preserve">-control. Specifically, we </w:t>
      </w:r>
      <w:r w:rsidRPr="00704C9F">
        <w:rPr>
          <w:color w:val="000000" w:themeColor="text1"/>
          <w:lang w:eastAsia="zh-CN"/>
        </w:rPr>
        <w:t xml:space="preserve">separate the research contents into </w:t>
      </w:r>
      <w:r w:rsidR="00C07C7B" w:rsidRPr="00704C9F">
        <w:rPr>
          <w:color w:val="000000" w:themeColor="text1"/>
          <w:lang w:eastAsia="zh-CN"/>
        </w:rPr>
        <w:t>three</w:t>
      </w:r>
      <w:r w:rsidRPr="00704C9F">
        <w:rPr>
          <w:color w:val="000000" w:themeColor="text1"/>
          <w:lang w:eastAsia="zh-CN"/>
        </w:rPr>
        <w:t xml:space="preserve"> targets: 1, construct the </w:t>
      </w:r>
      <w:r w:rsidR="00C07C7B" w:rsidRPr="00704C9F">
        <w:rPr>
          <w:color w:val="000000" w:themeColor="text1"/>
          <w:lang w:eastAsia="zh-CN"/>
        </w:rPr>
        <w:t>essential</w:t>
      </w:r>
      <w:r w:rsidRPr="00704C9F">
        <w:rPr>
          <w:color w:val="000000" w:themeColor="text1"/>
          <w:lang w:eastAsia="zh-CN"/>
        </w:rPr>
        <w:t xml:space="preserve"> steady forward speed control</w:t>
      </w:r>
      <w:r w:rsidR="00686520" w:rsidRPr="00704C9F">
        <w:rPr>
          <w:color w:val="000000" w:themeColor="text1"/>
          <w:lang w:eastAsia="zh-CN"/>
        </w:rPr>
        <w:t xml:space="preserve"> using </w:t>
      </w:r>
      <w:r w:rsidR="00C07C7B" w:rsidRPr="00704C9F">
        <w:rPr>
          <w:color w:val="000000" w:themeColor="text1"/>
          <w:lang w:eastAsia="zh-CN"/>
        </w:rPr>
        <w:t xml:space="preserve">the </w:t>
      </w:r>
      <w:r w:rsidR="00686520" w:rsidRPr="00704C9F">
        <w:rPr>
          <w:color w:val="000000" w:themeColor="text1"/>
          <w:lang w:eastAsia="zh-CN"/>
        </w:rPr>
        <w:t xml:space="preserve">original </w:t>
      </w:r>
      <w:proofErr w:type="spellStart"/>
      <w:r w:rsidR="00686520" w:rsidRPr="00704C9F">
        <w:rPr>
          <w:color w:val="000000" w:themeColor="text1"/>
          <w:lang w:eastAsia="zh-CN"/>
        </w:rPr>
        <w:t>Raibert</w:t>
      </w:r>
      <w:proofErr w:type="spellEnd"/>
      <w:r w:rsidR="00686520" w:rsidRPr="00704C9F">
        <w:rPr>
          <w:color w:val="000000" w:themeColor="text1"/>
          <w:lang w:eastAsia="zh-CN"/>
        </w:rPr>
        <w:t xml:space="preserve"> method</w:t>
      </w:r>
      <w:r w:rsidRPr="00704C9F">
        <w:rPr>
          <w:color w:val="000000" w:themeColor="text1"/>
          <w:lang w:eastAsia="zh-CN"/>
        </w:rPr>
        <w:t xml:space="preserve"> in</w:t>
      </w:r>
      <w:r w:rsidR="00686520" w:rsidRPr="00704C9F">
        <w:rPr>
          <w:color w:val="000000" w:themeColor="text1"/>
          <w:lang w:eastAsia="zh-CN"/>
        </w:rPr>
        <w:t xml:space="preserve"> 2D and</w:t>
      </w:r>
      <w:r w:rsidRPr="00704C9F">
        <w:rPr>
          <w:color w:val="000000" w:themeColor="text1"/>
          <w:lang w:eastAsia="zh-CN"/>
        </w:rPr>
        <w:t xml:space="preserve"> 3D dynamic model on even ground</w:t>
      </w:r>
      <w:r w:rsidR="00686520" w:rsidRPr="00704C9F">
        <w:rPr>
          <w:color w:val="000000" w:themeColor="text1"/>
          <w:lang w:eastAsia="zh-CN"/>
        </w:rPr>
        <w:t>.</w:t>
      </w:r>
      <w:r w:rsidRPr="00704C9F">
        <w:rPr>
          <w:color w:val="000000" w:themeColor="text1"/>
          <w:lang w:eastAsia="zh-CN"/>
        </w:rPr>
        <w:t xml:space="preserve"> 2, control method for the SLIP model on uneven ground</w:t>
      </w:r>
      <w:r w:rsidR="00686520" w:rsidRPr="00704C9F">
        <w:rPr>
          <w:color w:val="000000" w:themeColor="text1"/>
          <w:lang w:eastAsia="zh-CN"/>
        </w:rPr>
        <w:t xml:space="preserve">, test the result of </w:t>
      </w:r>
      <w:proofErr w:type="spellStart"/>
      <w:r w:rsidR="00686520" w:rsidRPr="00704C9F">
        <w:rPr>
          <w:color w:val="000000" w:themeColor="text1"/>
          <w:lang w:eastAsia="zh-CN"/>
        </w:rPr>
        <w:t>Raibert</w:t>
      </w:r>
      <w:proofErr w:type="spellEnd"/>
      <w:r w:rsidR="00686520" w:rsidRPr="00704C9F">
        <w:rPr>
          <w:color w:val="000000" w:themeColor="text1"/>
          <w:lang w:eastAsia="zh-CN"/>
        </w:rPr>
        <w:t xml:space="preserve"> method</w:t>
      </w:r>
      <w:r w:rsidRPr="00704C9F">
        <w:rPr>
          <w:color w:val="000000" w:themeColor="text1"/>
          <w:lang w:eastAsia="zh-CN"/>
        </w:rPr>
        <w:t xml:space="preserve">. 3, </w:t>
      </w:r>
      <w:r w:rsidR="00686520" w:rsidRPr="00704C9F">
        <w:rPr>
          <w:color w:val="000000" w:themeColor="text1"/>
          <w:lang w:eastAsia="zh-CN"/>
        </w:rPr>
        <w:t xml:space="preserve">based on the result from </w:t>
      </w:r>
      <w:proofErr w:type="spellStart"/>
      <w:r w:rsidR="00686520" w:rsidRPr="00704C9F">
        <w:rPr>
          <w:color w:val="000000" w:themeColor="text1"/>
          <w:lang w:eastAsia="zh-CN"/>
        </w:rPr>
        <w:t>Raibert</w:t>
      </w:r>
      <w:proofErr w:type="spellEnd"/>
      <w:r w:rsidR="00686520" w:rsidRPr="00704C9F">
        <w:rPr>
          <w:color w:val="000000" w:themeColor="text1"/>
          <w:lang w:eastAsia="zh-CN"/>
        </w:rPr>
        <w:t xml:space="preserve">- control method, adjust and improve the control method. </w:t>
      </w:r>
      <w:r w:rsidRPr="00704C9F">
        <w:rPr>
          <w:color w:val="000000" w:themeColor="text1"/>
          <w:lang w:eastAsia="zh-CN"/>
        </w:rPr>
        <w:t xml:space="preserve">From of simulation, </w:t>
      </w:r>
      <w:r w:rsidR="00686520" w:rsidRPr="00704C9F">
        <w:rPr>
          <w:color w:val="000000" w:themeColor="text1"/>
          <w:lang w:eastAsia="zh-CN"/>
        </w:rPr>
        <w:t>our final</w:t>
      </w:r>
      <w:r w:rsidRPr="00704C9F">
        <w:rPr>
          <w:color w:val="000000" w:themeColor="text1"/>
          <w:lang w:eastAsia="zh-CN"/>
        </w:rPr>
        <w:t xml:space="preserve"> controller provides </w:t>
      </w:r>
      <w:r w:rsidR="00C07C7B" w:rsidRPr="00704C9F">
        <w:rPr>
          <w:color w:val="000000" w:themeColor="text1"/>
          <w:lang w:eastAsia="zh-CN"/>
        </w:rPr>
        <w:t>good</w:t>
      </w:r>
      <w:r w:rsidRPr="00704C9F">
        <w:rPr>
          <w:color w:val="000000" w:themeColor="text1"/>
          <w:lang w:eastAsia="zh-CN"/>
        </w:rPr>
        <w:t xml:space="preserve"> result</w:t>
      </w:r>
      <w:r w:rsidR="00AE4900" w:rsidRPr="00704C9F">
        <w:rPr>
          <w:color w:val="000000" w:themeColor="text1"/>
          <w:lang w:eastAsia="zh-CN"/>
        </w:rPr>
        <w:t>s</w:t>
      </w:r>
      <w:r w:rsidRPr="00704C9F">
        <w:rPr>
          <w:color w:val="000000" w:themeColor="text1"/>
          <w:lang w:eastAsia="zh-CN"/>
        </w:rPr>
        <w:t xml:space="preserve">.  </w:t>
      </w:r>
    </w:p>
    <w:p w14:paraId="7E7E5E9D" w14:textId="7E947619" w:rsidR="00E97402" w:rsidRPr="00704C9F" w:rsidRDefault="005F32CE" w:rsidP="005F32CE">
      <w:pPr>
        <w:rPr>
          <w:color w:val="000000" w:themeColor="text1"/>
        </w:rPr>
      </w:pPr>
      <w:r w:rsidRPr="00704C9F">
        <w:rPr>
          <w:i/>
          <w:iCs/>
          <w:color w:val="000000" w:themeColor="text1"/>
        </w:rPr>
        <w:t>Index Terms</w:t>
      </w:r>
      <w:r w:rsidRPr="00704C9F">
        <w:rPr>
          <w:color w:val="000000" w:themeColor="text1"/>
        </w:rPr>
        <w:t xml:space="preserve">—Spring-mass model, </w:t>
      </w:r>
      <w:proofErr w:type="spellStart"/>
      <w:r w:rsidR="00AE4900" w:rsidRPr="00704C9F">
        <w:rPr>
          <w:color w:val="000000" w:themeColor="text1"/>
        </w:rPr>
        <w:t>Raibert</w:t>
      </w:r>
      <w:proofErr w:type="spellEnd"/>
      <w:r w:rsidR="00AE4900" w:rsidRPr="00704C9F">
        <w:rPr>
          <w:color w:val="000000" w:themeColor="text1"/>
        </w:rPr>
        <w:t>-control</w:t>
      </w:r>
      <w:r w:rsidRPr="00704C9F">
        <w:rPr>
          <w:color w:val="000000" w:themeColor="text1"/>
        </w:rPr>
        <w:t>,</w:t>
      </w:r>
      <w:r w:rsidRPr="00704C9F">
        <w:rPr>
          <w:color w:val="000000" w:themeColor="text1"/>
          <w:lang w:eastAsia="zh-CN"/>
        </w:rPr>
        <w:t xml:space="preserve"> </w:t>
      </w:r>
      <w:proofErr w:type="spellStart"/>
      <w:r w:rsidRPr="00704C9F">
        <w:rPr>
          <w:color w:val="000000" w:themeColor="text1"/>
          <w:lang w:eastAsia="zh-CN"/>
        </w:rPr>
        <w:t>Pybullet</w:t>
      </w:r>
      <w:proofErr w:type="spellEnd"/>
      <w:r w:rsidR="00AE4900" w:rsidRPr="00704C9F">
        <w:rPr>
          <w:color w:val="000000" w:themeColor="text1"/>
          <w:lang w:eastAsia="zh-CN"/>
        </w:rPr>
        <w:t>, nonlinear dynamical systems.</w:t>
      </w:r>
    </w:p>
    <w:bookmarkEnd w:id="0"/>
    <w:p w14:paraId="5100BB8C" w14:textId="77777777" w:rsidR="00E97402" w:rsidRPr="00704C9F" w:rsidRDefault="00E97402">
      <w:pPr>
        <w:pStyle w:val="1"/>
        <w:rPr>
          <w:color w:val="000000" w:themeColor="text1"/>
        </w:rPr>
      </w:pPr>
      <w:r w:rsidRPr="00704C9F">
        <w:rPr>
          <w:color w:val="000000" w:themeColor="text1"/>
        </w:rPr>
        <w:t>I</w:t>
      </w:r>
      <w:r w:rsidRPr="00704C9F">
        <w:rPr>
          <w:color w:val="000000" w:themeColor="text1"/>
          <w:sz w:val="16"/>
          <w:szCs w:val="16"/>
        </w:rPr>
        <w:t>NTRODUCTION</w:t>
      </w:r>
    </w:p>
    <w:p w14:paraId="2427D648" w14:textId="43AFC580" w:rsidR="00E97402" w:rsidRPr="00704C9F" w:rsidRDefault="00650CBC" w:rsidP="007A7D11">
      <w:pPr>
        <w:pStyle w:val="Text"/>
        <w:keepNext/>
        <w:framePr w:dropCap="drop" w:lines="2" w:h="427" w:hRule="exact" w:wrap="auto" w:vAnchor="text" w:hAnchor="text"/>
        <w:spacing w:line="427" w:lineRule="exact"/>
        <w:ind w:firstLine="0"/>
        <w:rPr>
          <w:smallCaps/>
          <w:color w:val="000000" w:themeColor="text1"/>
          <w:position w:val="-4"/>
          <w:sz w:val="53"/>
          <w:szCs w:val="56"/>
        </w:rPr>
      </w:pPr>
      <w:r w:rsidRPr="00704C9F">
        <w:rPr>
          <w:color w:val="000000" w:themeColor="text1"/>
          <w:position w:val="-4"/>
          <w:sz w:val="53"/>
          <w:szCs w:val="56"/>
        </w:rPr>
        <w:t>R</w:t>
      </w:r>
    </w:p>
    <w:p w14:paraId="7DD51052" w14:textId="4E65F0DF" w:rsidR="003F1412" w:rsidRPr="00704C9F" w:rsidRDefault="00650CBC" w:rsidP="005D0477">
      <w:pPr>
        <w:adjustRightInd w:val="0"/>
        <w:jc w:val="both"/>
        <w:rPr>
          <w:rFonts w:ascii="Times-Roman" w:hAnsi="Times-Roman" w:cs="Times-Roman"/>
          <w:color w:val="000000" w:themeColor="text1"/>
          <w:sz w:val="16"/>
          <w:szCs w:val="16"/>
          <w:lang w:eastAsia="zh-CN"/>
        </w:rPr>
      </w:pPr>
      <w:r w:rsidRPr="00704C9F">
        <w:rPr>
          <w:rFonts w:hint="eastAsia"/>
          <w:smallCaps/>
          <w:color w:val="000000" w:themeColor="text1"/>
          <w:lang w:eastAsia="zh-CN"/>
        </w:rPr>
        <w:t>ecent</w:t>
      </w:r>
      <w:r w:rsidRPr="00704C9F">
        <w:rPr>
          <w:color w:val="000000" w:themeColor="text1"/>
        </w:rPr>
        <w:t xml:space="preserve"> years, the spring-mass model has</w:t>
      </w:r>
      <w:r w:rsidR="003F1412" w:rsidRPr="00704C9F">
        <w:rPr>
          <w:color w:val="000000" w:themeColor="text1"/>
        </w:rPr>
        <w:t xml:space="preserve"> ample</w:t>
      </w:r>
      <w:r w:rsidRPr="00704C9F">
        <w:rPr>
          <w:color w:val="000000" w:themeColor="text1"/>
        </w:rPr>
        <w:t xml:space="preserve"> profound</w:t>
      </w:r>
      <w:r w:rsidR="003F1412" w:rsidRPr="00704C9F">
        <w:rPr>
          <w:color w:val="000000" w:themeColor="text1"/>
        </w:rPr>
        <w:t xml:space="preserve"> usages in developing the basic models for </w:t>
      </w:r>
      <w:r w:rsidR="005518A2" w:rsidRPr="00704C9F">
        <w:rPr>
          <w:color w:val="000000" w:themeColor="text1"/>
        </w:rPr>
        <w:t>understanding</w:t>
      </w:r>
      <w:r w:rsidR="003F1412" w:rsidRPr="00704C9F">
        <w:rPr>
          <w:color w:val="000000" w:themeColor="text1"/>
        </w:rPr>
        <w:t xml:space="preserve"> the running gait in animals and robots[</w:t>
      </w:r>
      <w:r w:rsidR="002078F0" w:rsidRPr="00704C9F">
        <w:rPr>
          <w:color w:val="000000" w:themeColor="text1"/>
        </w:rPr>
        <w:t>1</w:t>
      </w:r>
      <w:r w:rsidR="003F1412" w:rsidRPr="00704C9F">
        <w:rPr>
          <w:color w:val="000000" w:themeColor="text1"/>
        </w:rPr>
        <w:t>]. Specifically, there are extensive studies about developing approximate solutions</w:t>
      </w:r>
      <w:r w:rsidR="005518A2" w:rsidRPr="00704C9F">
        <w:rPr>
          <w:color w:val="000000" w:themeColor="text1"/>
        </w:rPr>
        <w:t xml:space="preserve"> to conclude the relationship between stability and hybrid dynamics with Poincare </w:t>
      </w:r>
      <w:r w:rsidR="00130D57" w:rsidRPr="00704C9F">
        <w:rPr>
          <w:color w:val="000000" w:themeColor="text1"/>
        </w:rPr>
        <w:t>maps [</w:t>
      </w:r>
      <w:r w:rsidR="002078F0" w:rsidRPr="00704C9F">
        <w:rPr>
          <w:color w:val="000000" w:themeColor="text1"/>
        </w:rPr>
        <w:t>2</w:t>
      </w:r>
      <w:r w:rsidR="002078F0" w:rsidRPr="00704C9F">
        <w:rPr>
          <w:rFonts w:ascii="Times-Roman" w:hAnsi="Times-Roman" w:cs="Times-Roman"/>
          <w:color w:val="000000" w:themeColor="text1"/>
          <w:sz w:val="16"/>
          <w:szCs w:val="16"/>
          <w:lang w:eastAsia="zh-CN"/>
        </w:rPr>
        <w:t>]</w:t>
      </w:r>
      <w:r w:rsidR="002078F0" w:rsidRPr="00704C9F">
        <w:rPr>
          <w:color w:val="000000" w:themeColor="text1"/>
        </w:rPr>
        <w:t>[3</w:t>
      </w:r>
      <w:r w:rsidR="003F1412" w:rsidRPr="00704C9F">
        <w:rPr>
          <w:color w:val="000000" w:themeColor="text1"/>
        </w:rPr>
        <w:t>]</w:t>
      </w:r>
      <w:r w:rsidR="00130D57" w:rsidRPr="00704C9F">
        <w:rPr>
          <w:color w:val="000000" w:themeColor="text1"/>
        </w:rPr>
        <w:t xml:space="preserve">. </w:t>
      </w:r>
      <w:r w:rsidR="005518A2" w:rsidRPr="00704C9F">
        <w:rPr>
          <w:color w:val="000000" w:themeColor="text1"/>
        </w:rPr>
        <w:t xml:space="preserve">In </w:t>
      </w:r>
      <w:r w:rsidR="00C07C7B" w:rsidRPr="00704C9F">
        <w:rPr>
          <w:color w:val="000000" w:themeColor="text1"/>
        </w:rPr>
        <w:t xml:space="preserve">the </w:t>
      </w:r>
      <w:r w:rsidR="005518A2" w:rsidRPr="00704C9F">
        <w:rPr>
          <w:color w:val="000000" w:themeColor="text1"/>
        </w:rPr>
        <w:t>earlier time, there are also studies aim at basic</w:t>
      </w:r>
      <w:r w:rsidR="007A7D11" w:rsidRPr="00704C9F">
        <w:rPr>
          <w:color w:val="000000" w:themeColor="text1"/>
        </w:rPr>
        <w:t xml:space="preserve"> and pragmatic</w:t>
      </w:r>
      <w:r w:rsidR="005518A2" w:rsidRPr="00704C9F">
        <w:rPr>
          <w:color w:val="000000" w:themeColor="text1"/>
        </w:rPr>
        <w:t xml:space="preserve"> tasks like developing the leg model among human</w:t>
      </w:r>
      <w:r w:rsidR="00C07C7B" w:rsidRPr="00704C9F">
        <w:rPr>
          <w:color w:val="000000" w:themeColor="text1"/>
        </w:rPr>
        <w:t>s</w:t>
      </w:r>
      <w:r w:rsidR="005518A2" w:rsidRPr="00704C9F">
        <w:rPr>
          <w:color w:val="000000" w:themeColor="text1"/>
        </w:rPr>
        <w:t xml:space="preserve"> and animal</w:t>
      </w:r>
      <w:r w:rsidR="00C07C7B" w:rsidRPr="00704C9F">
        <w:rPr>
          <w:color w:val="000000" w:themeColor="text1"/>
        </w:rPr>
        <w:t xml:space="preserve">s </w:t>
      </w:r>
      <w:r w:rsidR="005518A2" w:rsidRPr="00704C9F">
        <w:rPr>
          <w:color w:val="000000" w:themeColor="text1"/>
        </w:rPr>
        <w:t>[</w:t>
      </w:r>
      <w:r w:rsidR="002078F0" w:rsidRPr="00704C9F">
        <w:rPr>
          <w:color w:val="000000" w:themeColor="text1"/>
        </w:rPr>
        <w:t>4][5</w:t>
      </w:r>
      <w:r w:rsidR="005518A2" w:rsidRPr="00704C9F">
        <w:rPr>
          <w:color w:val="000000" w:themeColor="text1"/>
        </w:rPr>
        <w:t>]</w:t>
      </w:r>
      <w:r w:rsidR="007A7D11" w:rsidRPr="00704C9F">
        <w:rPr>
          <w:color w:val="000000" w:themeColor="text1"/>
        </w:rPr>
        <w:t xml:space="preserve">. With the hopper systems become more accurate and robust, we believe there will not be a long time until </w:t>
      </w:r>
      <w:r w:rsidR="008F5531" w:rsidRPr="00704C9F">
        <w:rPr>
          <w:color w:val="000000" w:themeColor="text1"/>
        </w:rPr>
        <w:t xml:space="preserve">the </w:t>
      </w:r>
      <w:r w:rsidR="007A7D11" w:rsidRPr="00704C9F">
        <w:rPr>
          <w:color w:val="000000" w:themeColor="text1"/>
        </w:rPr>
        <w:t>hopper system</w:t>
      </w:r>
      <w:r w:rsidR="008F5531" w:rsidRPr="00704C9F">
        <w:rPr>
          <w:color w:val="000000" w:themeColor="text1"/>
        </w:rPr>
        <w:t>s</w:t>
      </w:r>
      <w:r w:rsidR="007A7D11" w:rsidRPr="00704C9F">
        <w:rPr>
          <w:color w:val="000000" w:themeColor="text1"/>
        </w:rPr>
        <w:t xml:space="preserve"> can </w:t>
      </w:r>
      <w:r w:rsidR="005D0477" w:rsidRPr="00704C9F">
        <w:rPr>
          <w:color w:val="000000" w:themeColor="text1"/>
        </w:rPr>
        <w:t>have the potential of</w:t>
      </w:r>
      <w:r w:rsidR="007A7D11" w:rsidRPr="00704C9F">
        <w:rPr>
          <w:color w:val="000000" w:themeColor="text1"/>
        </w:rPr>
        <w:t xml:space="preserve"> wide-scale applications like quadruped robots. So, the analysis and simulation of hopper system will be a reasonable project topic nowadays. </w:t>
      </w:r>
    </w:p>
    <w:p w14:paraId="71B67D07" w14:textId="6F59A5B5" w:rsidR="00004EBE" w:rsidRPr="00704C9F" w:rsidRDefault="00650CBC" w:rsidP="007873E0">
      <w:pPr>
        <w:adjustRightInd w:val="0"/>
        <w:ind w:firstLine="202"/>
        <w:jc w:val="both"/>
        <w:rPr>
          <w:color w:val="000000" w:themeColor="text1"/>
        </w:rPr>
      </w:pPr>
      <w:r w:rsidRPr="00704C9F">
        <w:rPr>
          <w:color w:val="000000" w:themeColor="text1"/>
        </w:rPr>
        <w:t xml:space="preserve">In this </w:t>
      </w:r>
      <w:r w:rsidR="00575D76" w:rsidRPr="00704C9F">
        <w:rPr>
          <w:color w:val="000000" w:themeColor="text1"/>
        </w:rPr>
        <w:t>paper</w:t>
      </w:r>
      <w:r w:rsidRPr="00704C9F">
        <w:rPr>
          <w:color w:val="000000" w:themeColor="text1"/>
        </w:rPr>
        <w:t>, we</w:t>
      </w:r>
      <w:r w:rsidR="00575D76" w:rsidRPr="00704C9F">
        <w:rPr>
          <w:color w:val="000000" w:themeColor="text1"/>
        </w:rPr>
        <w:t xml:space="preserve"> </w:t>
      </w:r>
      <w:r w:rsidR="00130D57" w:rsidRPr="00704C9F">
        <w:rPr>
          <w:color w:val="000000" w:themeColor="text1"/>
        </w:rPr>
        <w:t>concern</w:t>
      </w:r>
      <w:r w:rsidR="00575D76" w:rsidRPr="00704C9F">
        <w:rPr>
          <w:color w:val="000000" w:themeColor="text1"/>
        </w:rPr>
        <w:t xml:space="preserve"> the behavior of a 3D hopping robot by introducing the </w:t>
      </w:r>
      <w:proofErr w:type="spellStart"/>
      <w:r w:rsidR="00575D76" w:rsidRPr="00704C9F">
        <w:rPr>
          <w:color w:val="000000" w:themeColor="text1"/>
        </w:rPr>
        <w:t>Raibert</w:t>
      </w:r>
      <w:proofErr w:type="spellEnd"/>
      <w:r w:rsidR="00575D76" w:rsidRPr="00704C9F">
        <w:rPr>
          <w:color w:val="000000" w:themeColor="text1"/>
        </w:rPr>
        <w:t>-control.</w:t>
      </w:r>
      <w:r w:rsidR="006543FC" w:rsidRPr="00704C9F">
        <w:rPr>
          <w:color w:val="000000" w:themeColor="text1"/>
        </w:rPr>
        <w:t xml:space="preserve"> </w:t>
      </w:r>
      <w:r w:rsidR="00B5307B" w:rsidRPr="00704C9F">
        <w:rPr>
          <w:color w:val="000000" w:themeColor="text1"/>
        </w:rPr>
        <w:t xml:space="preserve">This </w:t>
      </w:r>
      <w:r w:rsidR="006543FC" w:rsidRPr="00704C9F">
        <w:rPr>
          <w:color w:val="000000" w:themeColor="text1"/>
        </w:rPr>
        <w:t>system separates the forward velocity, hopping height</w:t>
      </w:r>
      <w:r w:rsidR="008F5531" w:rsidRPr="00704C9F">
        <w:rPr>
          <w:color w:val="000000" w:themeColor="text1"/>
        </w:rPr>
        <w:t xml:space="preserve">, </w:t>
      </w:r>
      <w:r w:rsidR="006543FC" w:rsidRPr="00704C9F">
        <w:rPr>
          <w:color w:val="000000" w:themeColor="text1"/>
        </w:rPr>
        <w:t>and body altitude into three decoupling control systems.</w:t>
      </w:r>
      <w:r w:rsidR="00B5307B" w:rsidRPr="00704C9F">
        <w:rPr>
          <w:color w:val="000000" w:themeColor="text1"/>
        </w:rPr>
        <w:t xml:space="preserve"> </w:t>
      </w:r>
      <w:r w:rsidR="003F1412" w:rsidRPr="00704C9F">
        <w:rPr>
          <w:color w:val="000000" w:themeColor="text1"/>
        </w:rPr>
        <w:t xml:space="preserve">Like many other </w:t>
      </w:r>
      <w:r w:rsidR="00130D57" w:rsidRPr="00704C9F">
        <w:rPr>
          <w:color w:val="000000" w:themeColor="text1"/>
        </w:rPr>
        <w:t>studies [</w:t>
      </w:r>
      <w:r w:rsidR="002078F0" w:rsidRPr="00704C9F">
        <w:rPr>
          <w:color w:val="000000" w:themeColor="text1"/>
        </w:rPr>
        <w:t>6</w:t>
      </w:r>
      <w:r w:rsidR="003F1412" w:rsidRPr="00704C9F">
        <w:rPr>
          <w:color w:val="000000" w:themeColor="text1"/>
        </w:rPr>
        <w:t>], w</w:t>
      </w:r>
      <w:r w:rsidR="00B5307B" w:rsidRPr="00704C9F">
        <w:rPr>
          <w:color w:val="000000" w:themeColor="text1"/>
        </w:rPr>
        <w:t>e restrict attention to the forward speed control rather than the other two</w:t>
      </w:r>
      <w:r w:rsidR="00801D35" w:rsidRPr="00704C9F">
        <w:rPr>
          <w:rFonts w:hint="eastAsia"/>
          <w:color w:val="000000" w:themeColor="text1"/>
          <w:lang w:eastAsia="zh-CN"/>
        </w:rPr>
        <w:t>—</w:t>
      </w:r>
      <w:r w:rsidR="00801D35" w:rsidRPr="00704C9F">
        <w:rPr>
          <w:rFonts w:hint="eastAsia"/>
          <w:color w:val="000000" w:themeColor="text1"/>
          <w:lang w:eastAsia="zh-CN"/>
        </w:rPr>
        <w:t>s</w:t>
      </w:r>
      <w:r w:rsidR="00B5307B" w:rsidRPr="00704C9F">
        <w:rPr>
          <w:color w:val="000000" w:themeColor="text1"/>
        </w:rPr>
        <w:t xml:space="preserve">pecifically, </w:t>
      </w:r>
      <w:r w:rsidR="004C3394" w:rsidRPr="00704C9F">
        <w:rPr>
          <w:color w:val="000000" w:themeColor="text1"/>
        </w:rPr>
        <w:t xml:space="preserve">the feet position </w:t>
      </w:r>
      <w:r w:rsidR="00B5307B" w:rsidRPr="00704C9F">
        <w:rPr>
          <w:color w:val="000000" w:themeColor="text1"/>
        </w:rPr>
        <w:t xml:space="preserve">of </w:t>
      </w:r>
      <w:r w:rsidR="004C3394" w:rsidRPr="00704C9F">
        <w:rPr>
          <w:color w:val="000000" w:themeColor="text1"/>
        </w:rPr>
        <w:t xml:space="preserve">the event </w:t>
      </w:r>
      <w:r w:rsidR="00686520" w:rsidRPr="00704C9F">
        <w:rPr>
          <w:color w:val="000000" w:themeColor="text1"/>
        </w:rPr>
        <w:t>at</w:t>
      </w:r>
      <w:r w:rsidR="004C3394" w:rsidRPr="00704C9F">
        <w:rPr>
          <w:color w:val="000000" w:themeColor="text1"/>
        </w:rPr>
        <w:t xml:space="preserve"> end flight domain</w:t>
      </w:r>
      <w:r w:rsidR="0061088D" w:rsidRPr="00704C9F">
        <w:rPr>
          <w:color w:val="000000" w:themeColor="text1"/>
        </w:rPr>
        <w:t xml:space="preserve"> (collision moment)</w:t>
      </w:r>
      <w:r w:rsidR="00686520" w:rsidRPr="00704C9F">
        <w:rPr>
          <w:color w:val="000000" w:themeColor="text1"/>
        </w:rPr>
        <w:t>.</w:t>
      </w:r>
      <w:r w:rsidR="0061088D" w:rsidRPr="00704C9F">
        <w:rPr>
          <w:color w:val="000000" w:themeColor="text1"/>
        </w:rPr>
        <w:t xml:space="preserve"> The core concept of </w:t>
      </w:r>
      <w:proofErr w:type="spellStart"/>
      <w:r w:rsidR="0061088D" w:rsidRPr="00704C9F">
        <w:rPr>
          <w:color w:val="000000" w:themeColor="text1"/>
        </w:rPr>
        <w:t>Raiber</w:t>
      </w:r>
      <w:proofErr w:type="spellEnd"/>
      <w:r w:rsidR="0061088D" w:rsidRPr="00704C9F">
        <w:rPr>
          <w:color w:val="000000" w:themeColor="text1"/>
        </w:rPr>
        <w:t xml:space="preserve">-control method to control the forward speed is by changing the position of the feet at the collision </w:t>
      </w:r>
      <w:r w:rsidR="00130D57" w:rsidRPr="00704C9F">
        <w:rPr>
          <w:color w:val="000000" w:themeColor="text1"/>
        </w:rPr>
        <w:t>moment [</w:t>
      </w:r>
      <w:r w:rsidR="001A1221" w:rsidRPr="00704C9F">
        <w:rPr>
          <w:color w:val="000000" w:themeColor="text1"/>
        </w:rPr>
        <w:t>7]</w:t>
      </w:r>
      <w:r w:rsidR="0061088D" w:rsidRPr="00704C9F">
        <w:rPr>
          <w:color w:val="000000" w:themeColor="text1"/>
        </w:rPr>
        <w:t>.</w:t>
      </w:r>
      <w:r w:rsidR="00686520" w:rsidRPr="00704C9F">
        <w:rPr>
          <w:color w:val="000000" w:themeColor="text1"/>
        </w:rPr>
        <w:t xml:space="preserve"> </w:t>
      </w:r>
      <w:r w:rsidR="0061088D" w:rsidRPr="00704C9F">
        <w:rPr>
          <w:color w:val="000000" w:themeColor="text1"/>
        </w:rPr>
        <w:t>From</w:t>
      </w:r>
      <w:r w:rsidR="00801D35" w:rsidRPr="00704C9F">
        <w:rPr>
          <w:color w:val="000000" w:themeColor="text1"/>
        </w:rPr>
        <w:t xml:space="preserve"> </w:t>
      </w:r>
      <w:r w:rsidR="0061088D" w:rsidRPr="00704C9F">
        <w:rPr>
          <w:color w:val="000000" w:themeColor="text1"/>
        </w:rPr>
        <w:t xml:space="preserve">experience, it can provide a </w:t>
      </w:r>
      <w:r w:rsidR="00801D35" w:rsidRPr="00704C9F">
        <w:rPr>
          <w:color w:val="000000" w:themeColor="text1"/>
        </w:rPr>
        <w:t>pretty</w:t>
      </w:r>
      <w:r w:rsidR="0061088D" w:rsidRPr="00704C9F">
        <w:rPr>
          <w:color w:val="000000" w:themeColor="text1"/>
        </w:rPr>
        <w:t xml:space="preserve"> stable control output. We will simulate this method</w:t>
      </w:r>
      <w:r w:rsidR="00801D35" w:rsidRPr="00704C9F">
        <w:rPr>
          <w:color w:val="000000" w:themeColor="text1"/>
        </w:rPr>
        <w:t>,</w:t>
      </w:r>
      <w:r w:rsidR="0061088D" w:rsidRPr="00704C9F">
        <w:rPr>
          <w:color w:val="000000" w:themeColor="text1"/>
        </w:rPr>
        <w:t xml:space="preserve"> see the result, and </w:t>
      </w:r>
      <w:r w:rsidR="001A1221" w:rsidRPr="00704C9F">
        <w:rPr>
          <w:color w:val="000000" w:themeColor="text1"/>
        </w:rPr>
        <w:t>concentrate on how</w:t>
      </w:r>
      <w:r w:rsidR="0061088D" w:rsidRPr="00704C9F">
        <w:rPr>
          <w:color w:val="000000" w:themeColor="text1"/>
        </w:rPr>
        <w:t xml:space="preserve"> to amend the controller to better perform</w:t>
      </w:r>
      <w:r w:rsidR="00801D35" w:rsidRPr="00704C9F">
        <w:rPr>
          <w:color w:val="000000" w:themeColor="text1"/>
        </w:rPr>
        <w:t>ance</w:t>
      </w:r>
      <w:r w:rsidR="0061088D" w:rsidRPr="00704C9F">
        <w:rPr>
          <w:color w:val="000000" w:themeColor="text1"/>
        </w:rPr>
        <w:t xml:space="preserve">. </w:t>
      </w:r>
      <w:r w:rsidR="00686520" w:rsidRPr="00704C9F">
        <w:rPr>
          <w:color w:val="000000" w:themeColor="text1"/>
        </w:rPr>
        <w:t>Besides, we will define the dynamics both in 2D and 3D to help us simulate the control</w:t>
      </w:r>
      <w:r w:rsidR="001A1221" w:rsidRPr="00704C9F">
        <w:rPr>
          <w:color w:val="000000" w:themeColor="text1"/>
        </w:rPr>
        <w:t>ler</w:t>
      </w:r>
      <w:r w:rsidR="00686520" w:rsidRPr="00704C9F">
        <w:rPr>
          <w:color w:val="000000" w:themeColor="text1"/>
        </w:rPr>
        <w:t>.</w:t>
      </w:r>
      <w:r w:rsidR="001A1221" w:rsidRPr="00704C9F">
        <w:rPr>
          <w:color w:val="000000" w:themeColor="text1"/>
        </w:rPr>
        <w:t xml:space="preserve"> </w:t>
      </w:r>
    </w:p>
    <w:p w14:paraId="48F94504" w14:textId="54F5BE76" w:rsidR="00004EBE" w:rsidRPr="00704C9F" w:rsidRDefault="00004EBE" w:rsidP="00004EBE">
      <w:pPr>
        <w:pStyle w:val="1"/>
        <w:rPr>
          <w:color w:val="000000" w:themeColor="text1"/>
          <w:lang w:eastAsia="zh-CN"/>
        </w:rPr>
      </w:pPr>
      <w:r w:rsidRPr="00704C9F">
        <w:rPr>
          <w:rFonts w:hint="eastAsia"/>
          <w:color w:val="000000" w:themeColor="text1"/>
          <w:lang w:eastAsia="zh-CN"/>
        </w:rPr>
        <w:t>R</w:t>
      </w:r>
      <w:r w:rsidRPr="00704C9F">
        <w:rPr>
          <w:color w:val="000000" w:themeColor="text1"/>
          <w:lang w:eastAsia="zh-CN"/>
        </w:rPr>
        <w:t>esearch Question</w:t>
      </w:r>
    </w:p>
    <w:p w14:paraId="729898E5" w14:textId="00C2B816" w:rsidR="00004EBE" w:rsidRPr="00704C9F" w:rsidRDefault="00004EBE" w:rsidP="00204669">
      <w:pPr>
        <w:jc w:val="both"/>
        <w:rPr>
          <w:color w:val="000000" w:themeColor="text1"/>
          <w:lang w:eastAsia="zh-CN"/>
        </w:rPr>
      </w:pPr>
      <w:r w:rsidRPr="00704C9F">
        <w:rPr>
          <w:rFonts w:hint="eastAsia"/>
          <w:color w:val="000000" w:themeColor="text1"/>
          <w:lang w:eastAsia="zh-CN"/>
        </w:rPr>
        <w:t>A</w:t>
      </w:r>
      <w:r w:rsidRPr="00704C9F">
        <w:rPr>
          <w:color w:val="000000" w:themeColor="text1"/>
          <w:lang w:eastAsia="zh-CN"/>
        </w:rPr>
        <w:t xml:space="preserve">s implied above, the overarching research question is: simulating the SLIP model by applying </w:t>
      </w:r>
      <w:proofErr w:type="spellStart"/>
      <w:r w:rsidRPr="00704C9F">
        <w:rPr>
          <w:color w:val="000000" w:themeColor="text1"/>
          <w:lang w:eastAsia="zh-CN"/>
        </w:rPr>
        <w:t>Raibert</w:t>
      </w:r>
      <w:proofErr w:type="spellEnd"/>
      <w:r w:rsidRPr="00704C9F">
        <w:rPr>
          <w:color w:val="000000" w:themeColor="text1"/>
          <w:lang w:eastAsia="zh-CN"/>
        </w:rPr>
        <w:t xml:space="preserve">-control in </w:t>
      </w:r>
      <w:proofErr w:type="spellStart"/>
      <w:r w:rsidRPr="00704C9F">
        <w:rPr>
          <w:color w:val="000000" w:themeColor="text1"/>
          <w:lang w:eastAsia="zh-CN"/>
        </w:rPr>
        <w:t>Pybullet</w:t>
      </w:r>
      <w:proofErr w:type="spellEnd"/>
      <w:r w:rsidRPr="00704C9F">
        <w:rPr>
          <w:color w:val="000000" w:themeColor="text1"/>
          <w:lang w:eastAsia="zh-CN"/>
        </w:rPr>
        <w:t>, and make the hopper robot on uneven ground</w:t>
      </w:r>
      <w:r w:rsidR="0061088D" w:rsidRPr="00704C9F">
        <w:rPr>
          <w:color w:val="000000" w:themeColor="text1"/>
          <w:lang w:eastAsia="zh-CN"/>
        </w:rPr>
        <w:t xml:space="preserve"> and maintain a desired velocity</w:t>
      </w:r>
      <w:r w:rsidRPr="00704C9F">
        <w:rPr>
          <w:color w:val="000000" w:themeColor="text1"/>
          <w:lang w:eastAsia="zh-CN"/>
        </w:rPr>
        <w:t>. Based on this final target, we mainly separate the research contents into</w:t>
      </w:r>
      <w:r w:rsidR="00801D35" w:rsidRPr="00704C9F">
        <w:rPr>
          <w:color w:val="000000" w:themeColor="text1"/>
          <w:lang w:eastAsia="zh-CN"/>
        </w:rPr>
        <w:t xml:space="preserve"> three</w:t>
      </w:r>
      <w:r w:rsidRPr="00704C9F">
        <w:rPr>
          <w:color w:val="000000" w:themeColor="text1"/>
          <w:lang w:eastAsia="zh-CN"/>
        </w:rPr>
        <w:t xml:space="preserve"> targets: </w:t>
      </w:r>
      <w:r w:rsidR="001A1221" w:rsidRPr="00704C9F">
        <w:rPr>
          <w:color w:val="000000" w:themeColor="text1"/>
          <w:lang w:eastAsia="zh-CN"/>
        </w:rPr>
        <w:t xml:space="preserve">1, construct the </w:t>
      </w:r>
      <w:r w:rsidR="00801D35" w:rsidRPr="00704C9F">
        <w:rPr>
          <w:color w:val="000000" w:themeColor="text1"/>
          <w:lang w:eastAsia="zh-CN"/>
        </w:rPr>
        <w:t>essential</w:t>
      </w:r>
      <w:r w:rsidR="001A1221" w:rsidRPr="00704C9F">
        <w:rPr>
          <w:color w:val="000000" w:themeColor="text1"/>
          <w:lang w:eastAsia="zh-CN"/>
        </w:rPr>
        <w:t xml:space="preserve"> steady forward speed control by using </w:t>
      </w:r>
      <w:r w:rsidR="00801D35" w:rsidRPr="00704C9F">
        <w:rPr>
          <w:color w:val="000000" w:themeColor="text1"/>
          <w:lang w:eastAsia="zh-CN"/>
        </w:rPr>
        <w:t xml:space="preserve">the </w:t>
      </w:r>
      <w:r w:rsidR="001A1221" w:rsidRPr="00704C9F">
        <w:rPr>
          <w:color w:val="000000" w:themeColor="text1"/>
          <w:lang w:eastAsia="zh-CN"/>
        </w:rPr>
        <w:t xml:space="preserve">original </w:t>
      </w:r>
      <w:proofErr w:type="spellStart"/>
      <w:r w:rsidR="001A1221" w:rsidRPr="00704C9F">
        <w:rPr>
          <w:color w:val="000000" w:themeColor="text1"/>
          <w:lang w:eastAsia="zh-CN"/>
        </w:rPr>
        <w:t>Raibert</w:t>
      </w:r>
      <w:proofErr w:type="spellEnd"/>
      <w:r w:rsidR="001A1221" w:rsidRPr="00704C9F">
        <w:rPr>
          <w:color w:val="000000" w:themeColor="text1"/>
          <w:lang w:eastAsia="zh-CN"/>
        </w:rPr>
        <w:t xml:space="preserve"> method in 2D and 3D dynamic model on even ground. 2, control method for the SLIP model on uneven ground, test the result of </w:t>
      </w:r>
      <w:proofErr w:type="spellStart"/>
      <w:r w:rsidR="001A1221" w:rsidRPr="00704C9F">
        <w:rPr>
          <w:color w:val="000000" w:themeColor="text1"/>
          <w:lang w:eastAsia="zh-CN"/>
        </w:rPr>
        <w:t>Raibert</w:t>
      </w:r>
      <w:proofErr w:type="spellEnd"/>
      <w:r w:rsidR="001A1221" w:rsidRPr="00704C9F">
        <w:rPr>
          <w:color w:val="000000" w:themeColor="text1"/>
          <w:lang w:eastAsia="zh-CN"/>
        </w:rPr>
        <w:t xml:space="preserve"> method. 3, based on the result from </w:t>
      </w:r>
      <w:proofErr w:type="spellStart"/>
      <w:r w:rsidR="001A1221" w:rsidRPr="00704C9F">
        <w:rPr>
          <w:color w:val="000000" w:themeColor="text1"/>
          <w:lang w:eastAsia="zh-CN"/>
        </w:rPr>
        <w:t>Raibert</w:t>
      </w:r>
      <w:proofErr w:type="spellEnd"/>
      <w:r w:rsidR="001A1221" w:rsidRPr="00704C9F">
        <w:rPr>
          <w:color w:val="000000" w:themeColor="text1"/>
          <w:lang w:eastAsia="zh-CN"/>
        </w:rPr>
        <w:t>-control method, adjust and improve the control method.</w:t>
      </w:r>
    </w:p>
    <w:p w14:paraId="24457653" w14:textId="32F34E33" w:rsidR="00E97402" w:rsidRPr="00704C9F" w:rsidRDefault="005A7A35">
      <w:pPr>
        <w:pStyle w:val="1"/>
        <w:rPr>
          <w:color w:val="000000" w:themeColor="text1"/>
        </w:rPr>
      </w:pPr>
      <w:r w:rsidRPr="00704C9F">
        <w:rPr>
          <w:color w:val="000000" w:themeColor="text1"/>
        </w:rPr>
        <w:t>Hopper Model Establishment and Problem Formation</w:t>
      </w:r>
    </w:p>
    <w:p w14:paraId="17D90D3F" w14:textId="48FF5299" w:rsidR="00E97402" w:rsidRPr="00704C9F" w:rsidRDefault="005A7A35">
      <w:pPr>
        <w:pStyle w:val="2"/>
        <w:rPr>
          <w:color w:val="000000" w:themeColor="text1"/>
        </w:rPr>
      </w:pPr>
      <w:r w:rsidRPr="00704C9F">
        <w:rPr>
          <w:color w:val="000000" w:themeColor="text1"/>
        </w:rPr>
        <w:t>Dynamics</w:t>
      </w:r>
    </w:p>
    <w:p w14:paraId="41C1FCDE" w14:textId="5C4DC4DE" w:rsidR="003569EC" w:rsidRPr="00704C9F" w:rsidRDefault="005A7A35" w:rsidP="003569EC">
      <w:pPr>
        <w:adjustRightInd w:val="0"/>
        <w:rPr>
          <w:color w:val="000000" w:themeColor="text1"/>
        </w:rPr>
      </w:pPr>
      <w:r w:rsidRPr="00704C9F">
        <w:rPr>
          <w:color w:val="000000" w:themeColor="text1"/>
        </w:rPr>
        <w:t>We will use the 3D spring-mass model as the previous work</w:t>
      </w:r>
      <w:r w:rsidR="00AE4900" w:rsidRPr="00704C9F">
        <w:rPr>
          <w:color w:val="000000" w:themeColor="text1"/>
        </w:rPr>
        <w:t xml:space="preserve"> [</w:t>
      </w:r>
      <w:r w:rsidR="003569EC" w:rsidRPr="00704C9F">
        <w:rPr>
          <w:color w:val="000000" w:themeColor="text1"/>
        </w:rPr>
        <w:t>1</w:t>
      </w:r>
    </w:p>
    <w:p w14:paraId="061094F2" w14:textId="484BEE4B" w:rsidR="005A7A35" w:rsidRPr="00704C9F" w:rsidRDefault="00AE4900" w:rsidP="003569EC">
      <w:pPr>
        <w:adjustRightInd w:val="0"/>
        <w:rPr>
          <w:color w:val="000000" w:themeColor="text1"/>
        </w:rPr>
      </w:pPr>
      <w:r w:rsidRPr="00704C9F">
        <w:rPr>
          <w:color w:val="000000" w:themeColor="text1"/>
        </w:rPr>
        <w:t>]</w:t>
      </w:r>
      <w:r w:rsidR="005A7A35" w:rsidRPr="00704C9F">
        <w:rPr>
          <w:color w:val="000000" w:themeColor="text1"/>
        </w:rPr>
        <w:t xml:space="preserve"> like Fig.1</w:t>
      </w:r>
      <w:r w:rsidR="00D14702" w:rsidRPr="00704C9F">
        <w:rPr>
          <w:color w:val="000000" w:themeColor="text1"/>
        </w:rPr>
        <w:t xml:space="preserve">. We separate the dynamics into flight </w:t>
      </w:r>
      <w:r w:rsidR="00B16017" w:rsidRPr="00704C9F">
        <w:rPr>
          <w:color w:val="000000" w:themeColor="text1"/>
        </w:rPr>
        <w:t>phase</w:t>
      </w:r>
      <w:r w:rsidR="00D14702" w:rsidRPr="00704C9F">
        <w:rPr>
          <w:color w:val="000000" w:themeColor="text1"/>
        </w:rPr>
        <w:t xml:space="preserve"> and stance </w:t>
      </w:r>
      <w:r w:rsidR="00B16017" w:rsidRPr="00704C9F">
        <w:rPr>
          <w:color w:val="000000" w:themeColor="text1"/>
        </w:rPr>
        <w:t>phase</w:t>
      </w:r>
      <w:r w:rsidR="00D14702" w:rsidRPr="00704C9F">
        <w:rPr>
          <w:color w:val="000000" w:themeColor="text1"/>
        </w:rPr>
        <w:t xml:space="preserve"> as usual</w:t>
      </w:r>
      <w:r w:rsidR="003569EC" w:rsidRPr="00704C9F">
        <w:rPr>
          <w:color w:val="000000" w:themeColor="text1"/>
        </w:rPr>
        <w:t xml:space="preserve"> as usual [</w:t>
      </w:r>
      <w:r w:rsidR="00955CB3" w:rsidRPr="00704C9F">
        <w:rPr>
          <w:color w:val="000000" w:themeColor="text1"/>
        </w:rPr>
        <w:t>6</w:t>
      </w:r>
      <w:r w:rsidR="003569EC" w:rsidRPr="00704C9F">
        <w:rPr>
          <w:color w:val="000000" w:themeColor="text1"/>
        </w:rPr>
        <w:t>]</w:t>
      </w:r>
      <w:r w:rsidR="00D14702" w:rsidRPr="00704C9F">
        <w:rPr>
          <w:color w:val="000000" w:themeColor="text1"/>
        </w:rPr>
        <w:t>.</w:t>
      </w:r>
      <w:r w:rsidR="003569EC" w:rsidRPr="00704C9F">
        <w:rPr>
          <w:color w:val="000000" w:themeColor="text1"/>
        </w:rPr>
        <w:t xml:space="preserve"> Then we assume that </w:t>
      </w:r>
      <w:r w:rsidR="00801D35" w:rsidRPr="00704C9F">
        <w:rPr>
          <w:color w:val="000000" w:themeColor="text1"/>
        </w:rPr>
        <w:t xml:space="preserve">the </w:t>
      </w:r>
      <w:r w:rsidR="003569EC" w:rsidRPr="00704C9F">
        <w:rPr>
          <w:color w:val="000000" w:themeColor="text1"/>
        </w:rPr>
        <w:t xml:space="preserve">leg is massless and </w:t>
      </w:r>
      <w:r w:rsidR="00801D35" w:rsidRPr="00704C9F">
        <w:rPr>
          <w:color w:val="000000" w:themeColor="text1"/>
        </w:rPr>
        <w:t xml:space="preserve">the </w:t>
      </w:r>
      <w:r w:rsidR="003569EC" w:rsidRPr="00704C9F">
        <w:rPr>
          <w:color w:val="000000" w:themeColor="text1"/>
        </w:rPr>
        <w:t>body is a unit point mass.</w:t>
      </w:r>
    </w:p>
    <w:p w14:paraId="1F2DFC75" w14:textId="3EF4ED4A" w:rsidR="009F49B1" w:rsidRPr="00704C9F" w:rsidRDefault="00A64825" w:rsidP="00A64825">
      <w:pPr>
        <w:pStyle w:val="Text"/>
        <w:jc w:val="center"/>
        <w:rPr>
          <w:color w:val="000000" w:themeColor="text1"/>
        </w:rPr>
      </w:pPr>
      <w:r w:rsidRPr="00704C9F">
        <w:rPr>
          <w:noProof/>
          <w:color w:val="000000" w:themeColor="text1"/>
        </w:rPr>
        <w:drawing>
          <wp:inline distT="0" distB="0" distL="0" distR="0" wp14:anchorId="588A9856" wp14:editId="2822379A">
            <wp:extent cx="1963615" cy="153470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8084" cy="1577274"/>
                    </a:xfrm>
                    <a:prstGeom prst="rect">
                      <a:avLst/>
                    </a:prstGeom>
                    <a:noFill/>
                  </pic:spPr>
                </pic:pic>
              </a:graphicData>
            </a:graphic>
          </wp:inline>
        </w:drawing>
      </w:r>
    </w:p>
    <w:p w14:paraId="334F6037" w14:textId="23560086" w:rsidR="009F49B1" w:rsidRPr="00704C9F" w:rsidRDefault="009F49B1" w:rsidP="009F49B1">
      <w:pPr>
        <w:pStyle w:val="a4"/>
        <w:ind w:firstLine="0"/>
        <w:rPr>
          <w:color w:val="000000" w:themeColor="text1"/>
        </w:rPr>
      </w:pPr>
      <w:r w:rsidRPr="00704C9F">
        <w:rPr>
          <w:color w:val="000000" w:themeColor="text1"/>
        </w:rPr>
        <w:t xml:space="preserve">Fig1. 3D spring-mass model. We use the cyan color to denote the </w:t>
      </w:r>
      <m:oMath>
        <m:r>
          <w:rPr>
            <w:rFonts w:ascii="Cambria Math" w:hAnsi="Cambria Math"/>
            <w:color w:val="000000" w:themeColor="text1"/>
          </w:rPr>
          <m:t>i</m:t>
        </m:r>
      </m:oMath>
      <w:r w:rsidRPr="00704C9F">
        <w:rPr>
          <w:color w:val="000000" w:themeColor="text1"/>
        </w:rPr>
        <w:t xml:space="preserve">th hop and </w:t>
      </w:r>
      <w:r w:rsidR="00801D35" w:rsidRPr="00704C9F">
        <w:rPr>
          <w:color w:val="000000" w:themeColor="text1"/>
        </w:rPr>
        <w:t xml:space="preserve">the </w:t>
      </w:r>
      <w:r w:rsidRPr="00704C9F">
        <w:rPr>
          <w:color w:val="000000" w:themeColor="text1"/>
        </w:rPr>
        <w:t xml:space="preserve">purple color to denote the </w:t>
      </w:r>
      <m:oMath>
        <m:r>
          <w:rPr>
            <w:rFonts w:ascii="Cambria Math" w:hAnsi="Cambria Math"/>
            <w:color w:val="000000" w:themeColor="text1"/>
          </w:rPr>
          <m:t>i+1</m:t>
        </m:r>
      </m:oMath>
      <w:r w:rsidRPr="00704C9F">
        <w:rPr>
          <w:color w:val="000000" w:themeColor="text1"/>
        </w:rPr>
        <w:t xml:space="preserve">th hop. </w:t>
      </w:r>
      <w:r w:rsidR="00E907E5" w:rsidRPr="00704C9F">
        <w:rPr>
          <w:color w:val="000000" w:themeColor="text1"/>
        </w:rPr>
        <w:t xml:space="preserve">Frame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w</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w</m:t>
                </m:r>
              </m:sub>
            </m:sSub>
          </m:e>
        </m:d>
      </m:oMath>
      <w:r w:rsidR="00E907E5" w:rsidRPr="00704C9F">
        <w:rPr>
          <w:color w:val="000000" w:themeColor="text1"/>
        </w:rPr>
        <w:t xml:space="preserve"> denotes the fixed world frame. </w:t>
      </w:r>
      <w:r w:rsidRPr="00704C9F">
        <w:rPr>
          <w:color w:val="000000" w:themeColor="text1"/>
        </w:rPr>
        <w:t xml:space="preserve">Frame </w:t>
      </w:r>
      <m:oMath>
        <m:d>
          <m:dPr>
            <m:ctrlPr>
              <w:rPr>
                <w:rFonts w:ascii="Cambria Math" w:hAnsi="Cambria Math"/>
                <w:i/>
                <w:color w:val="000000" w:themeColor="text1"/>
              </w:rPr>
            </m:ctrlPr>
          </m:dPr>
          <m:e>
            <m:r>
              <w:rPr>
                <w:rFonts w:ascii="Cambria Math" w:hAnsi="Cambria Math"/>
                <w:color w:val="000000" w:themeColor="text1"/>
              </w:rPr>
              <m:t>x,y,z</m:t>
            </m:r>
          </m:e>
        </m:d>
      </m:oMath>
      <w:r w:rsidRPr="00704C9F">
        <w:rPr>
          <w:color w:val="000000" w:themeColor="text1"/>
        </w:rPr>
        <w:t xml:space="preserve"> denote the apex frame,</w:t>
      </w:r>
      <w:r w:rsidR="00E907E5" w:rsidRPr="00704C9F">
        <w:rPr>
          <w:color w:val="000000" w:themeColor="text1"/>
        </w:rPr>
        <w:t xml:space="preserve"> which has its</w:t>
      </w:r>
      <w:r w:rsidR="005F32CE" w:rsidRPr="00704C9F">
        <w:rPr>
          <w:color w:val="000000" w:themeColor="text1"/>
        </w:rPr>
        <w:t xml:space="preserve"> original point on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w</m:t>
            </m:r>
          </m:sub>
        </m:sSub>
      </m:oMath>
      <w:r w:rsidR="005F32CE" w:rsidRPr="00704C9F">
        <w:rPr>
          <w:color w:val="000000" w:themeColor="text1"/>
        </w:rPr>
        <w:t xml:space="preserve"> plan,</w:t>
      </w:r>
      <w:r w:rsidR="00E907E5" w:rsidRPr="00704C9F">
        <w:rPr>
          <w:color w:val="000000" w:themeColor="text1"/>
        </w:rPr>
        <w:t xml:space="preserve"> y axis parallel to the</w:t>
      </w:r>
      <w:r w:rsidRPr="00704C9F">
        <w:rPr>
          <w:color w:val="000000" w:themeColor="text1"/>
        </w:rPr>
        <w:t xml:space="preserve"> </w:t>
      </w:r>
      <w:r w:rsidR="00E907E5" w:rsidRPr="00704C9F">
        <w:rPr>
          <w:color w:val="000000" w:themeColor="text1"/>
        </w:rPr>
        <w:t>y axis of world frame</w:t>
      </w:r>
      <w:r w:rsidR="00801D35" w:rsidRPr="00704C9F">
        <w:rPr>
          <w:color w:val="000000" w:themeColor="text1"/>
        </w:rPr>
        <w:t>,</w:t>
      </w:r>
      <w:r w:rsidR="00E907E5" w:rsidRPr="00704C9F">
        <w:rPr>
          <w:color w:val="000000" w:themeColor="text1"/>
        </w:rPr>
        <w:t xml:space="preserve"> and its x-axis parallel to hopper’s velocity at the apex point. </w:t>
      </w:r>
      <w:r w:rsidRPr="00704C9F">
        <w:rPr>
          <w:color w:val="000000" w:themeColor="text1"/>
        </w:rPr>
        <w:t xml:space="preserve"> </w:t>
      </w:r>
      <m:oMath>
        <m:r>
          <w:rPr>
            <w:rFonts w:ascii="Cambria Math" w:hAnsi="Cambria Math"/>
            <w:color w:val="000000" w:themeColor="text1"/>
          </w:rPr>
          <m:t>α</m:t>
        </m:r>
      </m:oMath>
      <w:r w:rsidR="00AE4900" w:rsidRPr="00704C9F">
        <w:rPr>
          <w:color w:val="000000" w:themeColor="text1"/>
        </w:rPr>
        <w:t xml:space="preserve"> is the angl</w:t>
      </w:r>
      <w:r w:rsidR="00801D35" w:rsidRPr="00704C9F">
        <w:rPr>
          <w:color w:val="000000" w:themeColor="text1"/>
        </w:rPr>
        <w:t>e</w:t>
      </w:r>
      <w:r w:rsidR="00AE4900" w:rsidRPr="00704C9F">
        <w:rPr>
          <w:color w:val="000000" w:themeColor="text1"/>
        </w:rPr>
        <w:t xml:space="preserve"> between the leg and plan </w:t>
      </w:r>
      <m:oMath>
        <m:r>
          <w:rPr>
            <w:rFonts w:ascii="Cambria Math" w:hAnsi="Cambria Math"/>
            <w:color w:val="000000" w:themeColor="text1"/>
          </w:rPr>
          <m:t>xy</m:t>
        </m:r>
      </m:oMath>
      <w:r w:rsidR="00AE4900" w:rsidRPr="00704C9F">
        <w:rPr>
          <w:color w:val="000000" w:themeColor="text1"/>
        </w:rPr>
        <w:t xml:space="preserve"> at the touch</w:t>
      </w:r>
      <w:r w:rsidR="00D554F5" w:rsidRPr="00704C9F">
        <w:rPr>
          <w:color w:val="000000" w:themeColor="text1"/>
        </w:rPr>
        <w:t>-</w:t>
      </w:r>
      <w:r w:rsidR="00AE4900" w:rsidRPr="00704C9F">
        <w:rPr>
          <w:color w:val="000000" w:themeColor="text1"/>
        </w:rPr>
        <w:t xml:space="preserve">down moment, and </w:t>
      </w:r>
      <m:oMath>
        <m:r>
          <w:rPr>
            <w:rFonts w:ascii="Cambria Math" w:hAnsi="Cambria Math"/>
            <w:color w:val="000000" w:themeColor="text1"/>
          </w:rPr>
          <m:t>β</m:t>
        </m:r>
      </m:oMath>
      <w:r w:rsidR="00AE4900" w:rsidRPr="00704C9F">
        <w:rPr>
          <w:color w:val="000000" w:themeColor="text1"/>
        </w:rPr>
        <w:t xml:space="preserve"> is the </w:t>
      </w:r>
      <w:r w:rsidR="00D554F5" w:rsidRPr="00704C9F">
        <w:rPr>
          <w:color w:val="000000" w:themeColor="text1"/>
        </w:rPr>
        <w:t>angl</w:t>
      </w:r>
      <w:r w:rsidR="00801D35" w:rsidRPr="00704C9F">
        <w:rPr>
          <w:color w:val="000000" w:themeColor="text1"/>
        </w:rPr>
        <w:t>e</w:t>
      </w:r>
      <w:r w:rsidR="00D554F5" w:rsidRPr="00704C9F">
        <w:rPr>
          <w:color w:val="000000" w:themeColor="text1"/>
        </w:rPr>
        <w:t xml:space="preserve"> between the projection of leg on plane </w:t>
      </w:r>
      <m:oMath>
        <m:r>
          <w:rPr>
            <w:rFonts w:ascii="Cambria Math" w:hAnsi="Cambria Math"/>
            <w:color w:val="000000" w:themeColor="text1"/>
          </w:rPr>
          <m:t>xy</m:t>
        </m:r>
      </m:oMath>
      <w:r w:rsidR="00D554F5" w:rsidRPr="00704C9F">
        <w:rPr>
          <w:color w:val="000000" w:themeColor="text1"/>
        </w:rPr>
        <w:t xml:space="preserve"> and axis-x.</w:t>
      </w:r>
    </w:p>
    <w:p w14:paraId="5641CE0E" w14:textId="3E568109" w:rsidR="009F49B1" w:rsidRPr="00704C9F" w:rsidRDefault="009F49B1" w:rsidP="009F49B1">
      <w:pPr>
        <w:pStyle w:val="a4"/>
        <w:ind w:firstLine="0"/>
        <w:rPr>
          <w:color w:val="000000" w:themeColor="text1"/>
        </w:rPr>
      </w:pPr>
    </w:p>
    <w:p w14:paraId="17A11428" w14:textId="77777777" w:rsidR="00130D57" w:rsidRPr="00704C9F" w:rsidRDefault="00130D57" w:rsidP="009F49B1">
      <w:pPr>
        <w:pStyle w:val="a4"/>
        <w:ind w:firstLine="0"/>
        <w:rPr>
          <w:color w:val="000000" w:themeColor="text1"/>
        </w:rPr>
      </w:pPr>
    </w:p>
    <w:p w14:paraId="04094179" w14:textId="42FE8200" w:rsidR="00D14702" w:rsidRPr="00704C9F" w:rsidRDefault="0096452A" w:rsidP="005A7A35">
      <w:pPr>
        <w:pStyle w:val="Text"/>
        <w:rPr>
          <w:color w:val="000000" w:themeColor="text1"/>
        </w:rPr>
      </w:pPr>
      <w:r w:rsidRPr="00704C9F">
        <w:rPr>
          <w:color w:val="000000" w:themeColor="text1"/>
        </w:rPr>
        <w:t>T</w:t>
      </w:r>
      <w:r w:rsidR="00D14702" w:rsidRPr="00704C9F">
        <w:rPr>
          <w:color w:val="000000" w:themeColor="text1"/>
        </w:rPr>
        <w:t xml:space="preserve">he </w:t>
      </w:r>
      <w:r w:rsidRPr="00704C9F">
        <w:rPr>
          <w:color w:val="000000" w:themeColor="text1"/>
        </w:rPr>
        <w:t>moving gait of the hopper in flight is the parabola, so we can</w:t>
      </w:r>
      <w:r w:rsidR="005F32CE" w:rsidRPr="00704C9F">
        <w:rPr>
          <w:color w:val="000000" w:themeColor="text1"/>
        </w:rPr>
        <w:t xml:space="preserve"> use formula (1)</w:t>
      </w:r>
      <w:r w:rsidRPr="00704C9F">
        <w:rPr>
          <w:color w:val="000000" w:themeColor="text1"/>
        </w:rPr>
        <w:t xml:space="preserve"> describe the d</w:t>
      </w:r>
      <w:r w:rsidR="00D14702" w:rsidRPr="00704C9F">
        <w:rPr>
          <w:color w:val="000000" w:themeColor="text1"/>
        </w:rPr>
        <w:t xml:space="preserve">ynamics in flight </w:t>
      </w:r>
      <w:r w:rsidR="00B16017" w:rsidRPr="00704C9F">
        <w:rPr>
          <w:color w:val="000000" w:themeColor="text1"/>
        </w:rPr>
        <w:t>phase</w:t>
      </w:r>
      <w:r w:rsidRPr="00704C9F">
        <w:rPr>
          <w:color w:val="000000" w:themeColor="text1"/>
        </w:rPr>
        <w:t xml:space="preserve"> in apex frame: </w:t>
      </w:r>
    </w:p>
    <w:p w14:paraId="4B7716FA" w14:textId="5B95E55A" w:rsidR="00D14702" w:rsidRPr="00704C9F" w:rsidRDefault="0096452A" w:rsidP="000C56AD">
      <w:pPr>
        <w:pStyle w:val="Text"/>
        <w:spacing w:before="120" w:after="120"/>
        <w:jc w:val="right"/>
        <w:rPr>
          <w:color w:val="000000" w:themeColor="text1"/>
        </w:rPr>
      </w:pPr>
      <m:oMath>
        <m:r>
          <w:rPr>
            <w:rFonts w:ascii="Cambria Math" w:hAnsi="Cambria Math"/>
            <w:color w:val="000000" w:themeColor="text1"/>
          </w:rPr>
          <m:t>m</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acc>
                    <m:accPr>
                      <m:chr m:val="̈"/>
                      <m:ctrlPr>
                        <w:rPr>
                          <w:rFonts w:ascii="Cambria Math" w:hAnsi="Cambria Math"/>
                          <w:i/>
                          <w:color w:val="000000" w:themeColor="text1"/>
                        </w:rPr>
                      </m:ctrlPr>
                    </m:accPr>
                    <m:e>
                      <m:r>
                        <w:rPr>
                          <w:rFonts w:ascii="Cambria Math" w:hAnsi="Cambria Math"/>
                          <w:color w:val="000000" w:themeColor="text1"/>
                        </w:rPr>
                        <m:t>x</m:t>
                      </m:r>
                    </m:e>
                  </m:acc>
                </m:e>
              </m:mr>
              <m:mr>
                <m:e>
                  <m:acc>
                    <m:accPr>
                      <m:chr m:val="̈"/>
                      <m:ctrlPr>
                        <w:rPr>
                          <w:rFonts w:ascii="Cambria Math" w:hAnsi="Cambria Math"/>
                          <w:i/>
                          <w:color w:val="000000" w:themeColor="text1"/>
                        </w:rPr>
                      </m:ctrlPr>
                    </m:accPr>
                    <m:e>
                      <m:r>
                        <w:rPr>
                          <w:rFonts w:ascii="Cambria Math" w:hAnsi="Cambria Math"/>
                          <w:color w:val="000000" w:themeColor="text1"/>
                        </w:rPr>
                        <m:t>y</m:t>
                      </m:r>
                    </m:e>
                  </m:acc>
                </m:e>
              </m:mr>
              <m:mr>
                <m:e>
                  <m:acc>
                    <m:accPr>
                      <m:chr m:val="̈"/>
                      <m:ctrlPr>
                        <w:rPr>
                          <w:rFonts w:ascii="Cambria Math" w:hAnsi="Cambria Math"/>
                          <w:i/>
                          <w:color w:val="000000" w:themeColor="text1"/>
                        </w:rPr>
                      </m:ctrlPr>
                    </m:accPr>
                    <m:e>
                      <m:r>
                        <w:rPr>
                          <w:rFonts w:ascii="Cambria Math" w:hAnsi="Cambria Math"/>
                          <w:color w:val="000000" w:themeColor="text1"/>
                        </w:rPr>
                        <m:t>z</m:t>
                      </m:r>
                    </m:e>
                  </m:acc>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-mg</m:t>
                  </m:r>
                </m:e>
              </m:mr>
              <m:mr>
                <m:e>
                  <m:r>
                    <w:rPr>
                      <w:rFonts w:ascii="Cambria Math" w:hAnsi="Cambria Math"/>
                      <w:color w:val="000000" w:themeColor="text1"/>
                    </w:rPr>
                    <m:t>0</m:t>
                  </m:r>
                </m:e>
              </m:mr>
            </m:m>
          </m:e>
        </m:d>
      </m:oMath>
      <w:r w:rsidR="008D7DC7" w:rsidRPr="00704C9F">
        <w:rPr>
          <w:color w:val="000000" w:themeColor="text1"/>
        </w:rPr>
        <w:t xml:space="preserve">                                 (1)</w:t>
      </w:r>
    </w:p>
    <w:p w14:paraId="1F8B1A64" w14:textId="577F7262" w:rsidR="00D554F5" w:rsidRPr="00704C9F" w:rsidRDefault="00E907E5" w:rsidP="00D554F5">
      <w:pPr>
        <w:pStyle w:val="Text"/>
        <w:rPr>
          <w:color w:val="000000" w:themeColor="text1"/>
        </w:rPr>
      </w:pPr>
      <w:r w:rsidRPr="00704C9F">
        <w:rPr>
          <w:color w:val="000000" w:themeColor="text1"/>
        </w:rPr>
        <w:t xml:space="preserve">Then we use </w:t>
      </w:r>
      <m:oMath>
        <m:sSup>
          <m:sSupPr>
            <m:ctrlPr>
              <w:rPr>
                <w:rFonts w:ascii="Cambria Math" w:hAnsi="Cambria Math"/>
                <w:i/>
                <w:color w:val="000000" w:themeColor="text1"/>
              </w:rPr>
            </m:ctrlPr>
          </m:sSupPr>
          <m:e>
            <m:r>
              <w:rPr>
                <w:rFonts w:ascii="Cambria Math" w:hAnsi="Cambria Math"/>
                <w:color w:val="000000" w:themeColor="text1"/>
              </w:rPr>
              <m:t>[</m:t>
            </m:r>
            <m:m>
              <m:mPr>
                <m:mcs>
                  <m:mc>
                    <m:mcPr>
                      <m:count m:val="3"/>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p</m:t>
                      </m:r>
                    </m:sub>
                  </m:sSub>
                </m:e>
                <m:e>
                  <m:r>
                    <w:rPr>
                      <w:rFonts w:ascii="Cambria Math" w:hAnsi="Cambria Math"/>
                      <w:color w:val="000000" w:themeColor="text1"/>
                    </w:rPr>
                    <m:t>0</m:t>
                  </m:r>
                </m:e>
                <m:e>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p</m:t>
                      </m:r>
                    </m:sub>
                  </m:sSub>
                </m:e>
              </m:mr>
            </m:m>
            <m:r>
              <w:rPr>
                <w:rFonts w:ascii="Cambria Math" w:hAnsi="Cambria Math"/>
                <w:color w:val="000000" w:themeColor="text1"/>
              </w:rPr>
              <m:t>]</m:t>
            </m:r>
          </m:e>
          <m:sup>
            <m:r>
              <w:rPr>
                <w:rFonts w:ascii="Cambria Math" w:hAnsi="Cambria Math"/>
                <w:color w:val="000000" w:themeColor="text1"/>
              </w:rPr>
              <m:t>T</m:t>
            </m:r>
          </m:sup>
        </m:sSup>
      </m:oMath>
      <w:r w:rsidRPr="00704C9F">
        <w:rPr>
          <w:color w:val="000000" w:themeColor="text1"/>
        </w:rPr>
        <w:t xml:space="preserve"> to represent the location of the </w:t>
      </w:r>
      <w:r w:rsidR="008D7DC7" w:rsidRPr="00704C9F">
        <w:rPr>
          <w:color w:val="000000" w:themeColor="text1"/>
        </w:rPr>
        <w:t xml:space="preserve">foot point in apex frame during the stance </w:t>
      </w:r>
      <w:r w:rsidR="00B16017" w:rsidRPr="00704C9F">
        <w:rPr>
          <w:color w:val="000000" w:themeColor="text1"/>
        </w:rPr>
        <w:t>phase</w:t>
      </w:r>
      <w:r w:rsidR="008D7DC7" w:rsidRPr="00704C9F">
        <w:rPr>
          <w:color w:val="000000" w:themeColor="text1"/>
        </w:rPr>
        <w:t xml:space="preserve">. </w:t>
      </w:r>
      <w:r w:rsidR="00D554F5" w:rsidRPr="00704C9F">
        <w:rPr>
          <w:color w:val="000000" w:themeColor="text1"/>
        </w:rPr>
        <w:t>We need to take it for granted</w:t>
      </w:r>
      <w:r w:rsidR="00AE4900" w:rsidRPr="00704C9F">
        <w:rPr>
          <w:color w:val="000000" w:themeColor="text1"/>
        </w:rPr>
        <w:t xml:space="preserve"> that the foot point will not move during the stance phase</w:t>
      </w:r>
      <w:r w:rsidR="00D554F5" w:rsidRPr="00704C9F">
        <w:rPr>
          <w:color w:val="000000" w:themeColor="text1"/>
        </w:rPr>
        <w:t xml:space="preserve">. We use </w:t>
      </w:r>
      <m:oMath>
        <m:r>
          <w:rPr>
            <w:rFonts w:ascii="Cambria Math" w:hAnsi="Cambria Math"/>
            <w:color w:val="000000" w:themeColor="text1"/>
          </w:rPr>
          <m:t>μ</m:t>
        </m:r>
      </m:oMath>
      <w:r w:rsidR="00AE4900" w:rsidRPr="00704C9F">
        <w:rPr>
          <w:color w:val="000000" w:themeColor="text1"/>
        </w:rPr>
        <w:t xml:space="preserve"> </w:t>
      </w:r>
      <w:r w:rsidR="00D554F5" w:rsidRPr="00704C9F">
        <w:rPr>
          <w:color w:val="000000" w:themeColor="text1"/>
        </w:rPr>
        <w:t>to denote the static friction coefficient</w:t>
      </w:r>
      <w:r w:rsidR="00801D35" w:rsidRPr="00704C9F">
        <w:rPr>
          <w:color w:val="000000" w:themeColor="text1"/>
        </w:rPr>
        <w:t>,</w:t>
      </w:r>
      <w:r w:rsidR="00D554F5" w:rsidRPr="00704C9F">
        <w:rPr>
          <w:color w:val="000000" w:themeColor="text1"/>
        </w:rPr>
        <w:t xml:space="preserve"> and we have </w:t>
      </w:r>
      <m:oMath>
        <m:r>
          <w:rPr>
            <w:rFonts w:ascii="Cambria Math" w:hAnsi="Cambria Math"/>
            <w:color w:val="000000" w:themeColor="text1"/>
          </w:rPr>
          <m:t>α≥</m:t>
        </m:r>
        <m:r>
          <m:rPr>
            <m:sty m:val="p"/>
          </m:rPr>
          <w:rPr>
            <w:rFonts w:ascii="Cambria Math" w:hAnsi="Cambria Math"/>
            <w:color w:val="000000" w:themeColor="text1"/>
          </w:rPr>
          <m:t>atan⁡</m:t>
        </m:r>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μ</m:t>
            </m:r>
          </m:e>
          <m:sup>
            <m:r>
              <w:rPr>
                <w:rFonts w:ascii="Cambria Math" w:hAnsi="Cambria Math"/>
                <w:color w:val="000000" w:themeColor="text1"/>
              </w:rPr>
              <m:t>-1</m:t>
            </m:r>
          </m:sup>
        </m:sSup>
        <m:r>
          <w:rPr>
            <w:rFonts w:ascii="Cambria Math" w:hAnsi="Cambria Math"/>
            <w:color w:val="000000" w:themeColor="text1"/>
          </w:rPr>
          <m:t>)</m:t>
        </m:r>
      </m:oMath>
      <w:r w:rsidR="00D554F5" w:rsidRPr="00704C9F">
        <w:rPr>
          <w:color w:val="000000" w:themeColor="text1"/>
        </w:rPr>
        <w:t>.</w:t>
      </w:r>
    </w:p>
    <w:p w14:paraId="36D55666" w14:textId="4CC775DF" w:rsidR="00E907E5" w:rsidRPr="00704C9F" w:rsidRDefault="00D554F5" w:rsidP="005A7A35">
      <w:pPr>
        <w:pStyle w:val="Text"/>
        <w:rPr>
          <w:color w:val="000000" w:themeColor="text1"/>
        </w:rPr>
      </w:pPr>
      <w:r w:rsidRPr="00704C9F">
        <w:rPr>
          <w:color w:val="000000" w:themeColor="text1"/>
        </w:rPr>
        <w:t>After we keep the foot point fixed, t</w:t>
      </w:r>
      <w:r w:rsidR="008D7DC7" w:rsidRPr="00704C9F">
        <w:rPr>
          <w:color w:val="000000" w:themeColor="text1"/>
        </w:rPr>
        <w:t xml:space="preserve">he vector of the leg </w:t>
      </w:r>
      <m:oMath>
        <m:r>
          <m:rPr>
            <m:sty m:val="bi"/>
          </m:rPr>
          <w:rPr>
            <w:rFonts w:ascii="Cambria Math" w:hAnsi="Cambria Math"/>
            <w:color w:val="000000" w:themeColor="text1"/>
          </w:rPr>
          <m:t>l</m:t>
        </m:r>
      </m:oMath>
      <w:r w:rsidR="008D7DC7" w:rsidRPr="00704C9F">
        <w:rPr>
          <w:color w:val="000000" w:themeColor="text1"/>
        </w:rPr>
        <w:t xml:space="preserve"> and the force from the leg </w:t>
      </w:r>
      <m:oMath>
        <m:sSub>
          <m:sSubPr>
            <m:ctrlPr>
              <w:rPr>
                <w:rFonts w:ascii="Cambria Math" w:hAnsi="Cambria Math"/>
                <w:b/>
                <w:bCs/>
                <w:i/>
                <w:color w:val="000000" w:themeColor="text1"/>
              </w:rPr>
            </m:ctrlPr>
          </m:sSubPr>
          <m:e>
            <m:r>
              <w:rPr>
                <w:rFonts w:ascii="Cambria Math" w:hAnsi="Cambria Math"/>
                <w:color w:val="000000" w:themeColor="text1"/>
              </w:rPr>
              <m:t xml:space="preserve"> </m:t>
            </m:r>
            <m:r>
              <m:rPr>
                <m:sty m:val="bi"/>
              </m:rPr>
              <w:rPr>
                <w:rFonts w:ascii="Cambria Math" w:hAnsi="Cambria Math"/>
                <w:color w:val="000000" w:themeColor="text1"/>
              </w:rPr>
              <m:t>f</m:t>
            </m:r>
          </m:e>
          <m:sub>
            <m:r>
              <m:rPr>
                <m:sty m:val="bi"/>
              </m:rPr>
              <w:rPr>
                <w:rFonts w:ascii="Cambria Math" w:hAnsi="Cambria Math"/>
                <w:color w:val="000000" w:themeColor="text1"/>
              </w:rPr>
              <m:t>p</m:t>
            </m:r>
          </m:sub>
        </m:sSub>
      </m:oMath>
      <w:r w:rsidR="008D7DC7" w:rsidRPr="00704C9F">
        <w:rPr>
          <w:color w:val="000000" w:themeColor="text1"/>
        </w:rPr>
        <w:t xml:space="preserve"> will be:</w:t>
      </w:r>
    </w:p>
    <w:p w14:paraId="09890898" w14:textId="43AF55B6" w:rsidR="008D7DC7" w:rsidRPr="006E5FD9" w:rsidRDefault="008D7DC7" w:rsidP="006E5FD9">
      <w:pPr>
        <w:pStyle w:val="Text"/>
        <w:spacing w:before="120" w:after="120"/>
        <w:jc w:val="right"/>
        <w:rPr>
          <w:color w:val="000000" w:themeColor="text1"/>
        </w:rPr>
      </w:pPr>
      <m:oMathPara>
        <m:oMath>
          <m:r>
            <m:rPr>
              <m:sty m:val="bi"/>
            </m:rPr>
            <w:rPr>
              <w:rFonts w:ascii="Cambria Math" w:hAnsi="Cambria Math"/>
              <w:color w:val="000000" w:themeColor="text1"/>
            </w:rPr>
            <w:lastRenderedPageBreak/>
            <m:t>l</m:t>
          </m:r>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mcs>
                    <m:mc>
                      <m:mcPr>
                        <m:count m:val="1"/>
                        <m:mcJc m:val="center"/>
                      </m:mcPr>
                    </m:mc>
                  </m:mcs>
                  <m:ctrlPr>
                    <w:rPr>
                      <w:rFonts w:ascii="Cambria Math" w:hAnsi="Cambria Math"/>
                      <w:color w:val="000000" w:themeColor="text1"/>
                    </w:rPr>
                  </m:ctrlPr>
                </m:mPr>
                <m:mr>
                  <m:e>
                    <m:r>
                      <w:rPr>
                        <w:rFonts w:ascii="Cambria Math" w:hAnsi="Cambria Math"/>
                        <w:color w:val="000000" w:themeColor="text1"/>
                      </w:rPr>
                      <m:t>x</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p</m:t>
                        </m:r>
                      </m:sub>
                    </m:sSub>
                  </m:e>
                </m:mr>
                <m:mr>
                  <m:e>
                    <m:r>
                      <w:rPr>
                        <w:rFonts w:ascii="Cambria Math" w:hAnsi="Cambria Math"/>
                        <w:color w:val="000000" w:themeColor="text1"/>
                      </w:rPr>
                      <m:t>y</m:t>
                    </m:r>
                  </m:e>
                </m:mr>
                <m:mr>
                  <m:e>
                    <m:r>
                      <w:rPr>
                        <w:rFonts w:ascii="Cambria Math" w:hAnsi="Cambria Math"/>
                        <w:color w:val="000000" w:themeColor="text1"/>
                      </w:rPr>
                      <m:t>z</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p</m:t>
                        </m:r>
                      </m:sub>
                    </m:sSub>
                  </m:e>
                </m:mr>
              </m:m>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 xml:space="preserve"> </m:t>
              </m:r>
              <m:r>
                <m:rPr>
                  <m:sty m:val="bi"/>
                </m:rPr>
                <w:rPr>
                  <w:rFonts w:ascii="Cambria Math" w:hAnsi="Cambria Math"/>
                  <w:color w:val="000000" w:themeColor="text1"/>
                </w:rPr>
                <m:t>f</m:t>
              </m:r>
            </m:e>
            <m:sub>
              <m:r>
                <m:rPr>
                  <m:sty m:val="bi"/>
                </m:rPr>
                <w:rPr>
                  <w:rFonts w:ascii="Cambria Math" w:hAnsi="Cambria Math"/>
                  <w:color w:val="000000" w:themeColor="text1"/>
                </w:rPr>
                <m:t>p</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0</m:t>
                  </m:r>
                </m:sub>
              </m:sSub>
            </m:num>
            <m:den>
              <m:d>
                <m:dPr>
                  <m:begChr m:val="|"/>
                  <m:endChr m:val="|"/>
                  <m:ctrlPr>
                    <w:rPr>
                      <w:rFonts w:ascii="Cambria Math" w:hAnsi="Cambria Math"/>
                      <w:color w:val="000000" w:themeColor="text1"/>
                    </w:rPr>
                  </m:ctrlPr>
                </m:dPr>
                <m:e>
                  <m:r>
                    <m:rPr>
                      <m:sty m:val="bi"/>
                    </m:rPr>
                    <w:rPr>
                      <w:rFonts w:ascii="Cambria Math" w:hAnsi="Cambria Math"/>
                      <w:color w:val="000000" w:themeColor="text1"/>
                    </w:rPr>
                    <m:t>l</m:t>
                  </m:r>
                </m:e>
              </m:d>
            </m:den>
          </m:f>
          <m:r>
            <m:rPr>
              <m:sty m:val="p"/>
            </m:rPr>
            <w:rPr>
              <w:rFonts w:ascii="Cambria Math" w:hAnsi="Cambria Math"/>
              <w:color w:val="000000" w:themeColor="text1"/>
            </w:rPr>
            <m:t>-1)</m:t>
          </m:r>
          <m:r>
            <m:rPr>
              <m:sty m:val="bi"/>
            </m:rPr>
            <w:rPr>
              <w:rFonts w:ascii="Cambria Math" w:hAnsi="Cambria Math"/>
              <w:color w:val="000000" w:themeColor="text1"/>
            </w:rPr>
            <m:t>l</m:t>
          </m:r>
        </m:oMath>
      </m:oMathPara>
    </w:p>
    <w:p w14:paraId="3877F006" w14:textId="116754A7" w:rsidR="00D508BE" w:rsidRPr="00704C9F" w:rsidRDefault="00D508BE" w:rsidP="005A7A35">
      <w:pPr>
        <w:pStyle w:val="Text"/>
        <w:rPr>
          <w:color w:val="000000" w:themeColor="text1"/>
        </w:rPr>
      </w:pPr>
      <w:r w:rsidRPr="00704C9F">
        <w:rPr>
          <w:color w:val="000000" w:themeColor="text1"/>
        </w:rPr>
        <w:t>Then with the gravity item, we can provide the dynamics of the stance phas</w:t>
      </w:r>
      <w:r w:rsidR="005F32CE" w:rsidRPr="00704C9F">
        <w:rPr>
          <w:color w:val="000000" w:themeColor="text1"/>
        </w:rPr>
        <w:t>e</w:t>
      </w:r>
      <w:r w:rsidRPr="00704C9F">
        <w:rPr>
          <w:color w:val="000000" w:themeColor="text1"/>
        </w:rPr>
        <w:t>:</w:t>
      </w:r>
    </w:p>
    <w:p w14:paraId="10565B54" w14:textId="237FA0B8" w:rsidR="00D508BE" w:rsidRPr="00704C9F" w:rsidRDefault="00D508BE" w:rsidP="006E5FD9">
      <w:pPr>
        <w:pStyle w:val="Text"/>
        <w:spacing w:before="120" w:after="120"/>
        <w:jc w:val="right"/>
        <w:rPr>
          <w:color w:val="000000" w:themeColor="text1"/>
        </w:rPr>
      </w:pPr>
      <m:oMath>
        <m:r>
          <w:rPr>
            <w:rFonts w:ascii="Cambria Math" w:hAnsi="Cambria Math"/>
            <w:color w:val="000000" w:themeColor="text1"/>
          </w:rPr>
          <m:t>m</m:t>
        </m:r>
        <m:d>
          <m:dPr>
            <m:begChr m:val="["/>
            <m:endChr m:val="]"/>
            <m:ctrlPr>
              <w:rPr>
                <w:rFonts w:ascii="Cambria Math" w:hAnsi="Cambria Math"/>
                <w:color w:val="000000" w:themeColor="text1"/>
              </w:rPr>
            </m:ctrlPr>
          </m:dPr>
          <m:e>
            <m:m>
              <m:mPr>
                <m:mcs>
                  <m:mc>
                    <m:mcPr>
                      <m:count m:val="1"/>
                      <m:mcJc m:val="center"/>
                    </m:mcPr>
                  </m:mc>
                </m:mcs>
                <m:ctrlPr>
                  <w:rPr>
                    <w:rFonts w:ascii="Cambria Math" w:hAnsi="Cambria Math"/>
                    <w:color w:val="000000" w:themeColor="text1"/>
                  </w:rPr>
                </m:ctrlPr>
              </m:mPr>
              <m:mr>
                <m:e>
                  <m:acc>
                    <m:accPr>
                      <m:chr m:val="̈"/>
                      <m:ctrlPr>
                        <w:rPr>
                          <w:rFonts w:ascii="Cambria Math" w:hAnsi="Cambria Math"/>
                          <w:color w:val="000000" w:themeColor="text1"/>
                        </w:rPr>
                      </m:ctrlPr>
                    </m:accPr>
                    <m:e>
                      <m:r>
                        <w:rPr>
                          <w:rFonts w:ascii="Cambria Math" w:hAnsi="Cambria Math"/>
                          <w:color w:val="000000" w:themeColor="text1"/>
                        </w:rPr>
                        <m:t>x</m:t>
                      </m:r>
                    </m:e>
                  </m:acc>
                </m:e>
              </m:mr>
              <m:mr>
                <m:e>
                  <m:acc>
                    <m:accPr>
                      <m:chr m:val="̈"/>
                      <m:ctrlPr>
                        <w:rPr>
                          <w:rFonts w:ascii="Cambria Math" w:hAnsi="Cambria Math"/>
                          <w:color w:val="000000" w:themeColor="text1"/>
                        </w:rPr>
                      </m:ctrlPr>
                    </m:accPr>
                    <m:e>
                      <m:r>
                        <w:rPr>
                          <w:rFonts w:ascii="Cambria Math" w:hAnsi="Cambria Math"/>
                          <w:color w:val="000000" w:themeColor="text1"/>
                        </w:rPr>
                        <m:t>y</m:t>
                      </m:r>
                    </m:e>
                  </m:acc>
                </m:e>
              </m:mr>
              <m:mr>
                <m:e>
                  <m:acc>
                    <m:accPr>
                      <m:chr m:val="̈"/>
                      <m:ctrlPr>
                        <w:rPr>
                          <w:rFonts w:ascii="Cambria Math" w:hAnsi="Cambria Math"/>
                          <w:color w:val="000000" w:themeColor="text1"/>
                        </w:rPr>
                      </m:ctrlPr>
                    </m:accPr>
                    <m:e>
                      <m:r>
                        <w:rPr>
                          <w:rFonts w:ascii="Cambria Math" w:hAnsi="Cambria Math"/>
                          <w:color w:val="000000" w:themeColor="text1"/>
                        </w:rPr>
                        <m:t>z</m:t>
                      </m:r>
                    </m:e>
                  </m:acc>
                </m:e>
              </m:mr>
            </m:m>
          </m:e>
        </m:d>
        <m:r>
          <m:rPr>
            <m:sty m:val="p"/>
          </m:rPr>
          <w:rPr>
            <w:rFonts w:ascii="Cambria Math" w:hAnsi="Cambria Math"/>
            <w:color w:val="000000" w:themeColor="text1"/>
          </w:rPr>
          <m:t>=</m:t>
        </m:r>
        <m:r>
          <w:rPr>
            <w:rFonts w:ascii="Cambria Math" w:hAnsi="Cambria Math"/>
            <w:color w:val="000000" w:themeColor="text1"/>
          </w:rPr>
          <m:t>k</m:t>
        </m:r>
        <m:d>
          <m:dPr>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0</m:t>
                    </m:r>
                  </m:sub>
                </m:sSub>
              </m:num>
              <m:den>
                <m:d>
                  <m:dPr>
                    <m:begChr m:val="|"/>
                    <m:endChr m:val="|"/>
                    <m:ctrlPr>
                      <w:rPr>
                        <w:rFonts w:ascii="Cambria Math" w:hAnsi="Cambria Math"/>
                        <w:color w:val="000000" w:themeColor="text1"/>
                      </w:rPr>
                    </m:ctrlPr>
                  </m:dPr>
                  <m:e>
                    <m:r>
                      <m:rPr>
                        <m:sty m:val="bi"/>
                      </m:rPr>
                      <w:rPr>
                        <w:rFonts w:ascii="Cambria Math" w:hAnsi="Cambria Math"/>
                        <w:color w:val="000000" w:themeColor="text1"/>
                      </w:rPr>
                      <m:t>l</m:t>
                    </m:r>
                  </m:e>
                </m:d>
              </m:den>
            </m:f>
            <m:r>
              <m:rPr>
                <m:sty m:val="p"/>
              </m:rPr>
              <w:rPr>
                <w:rFonts w:ascii="Cambria Math" w:hAnsi="Cambria Math"/>
                <w:color w:val="000000" w:themeColor="text1"/>
              </w:rPr>
              <m:t>-1</m:t>
            </m:r>
          </m:e>
        </m:d>
        <m:r>
          <m:rPr>
            <m:sty m:val="bi"/>
          </m:rPr>
          <w:rPr>
            <w:rFonts w:ascii="Cambria Math" w:hAnsi="Cambria Math"/>
            <w:color w:val="000000" w:themeColor="text1"/>
          </w:rPr>
          <m:t>l</m:t>
        </m:r>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mcs>
                  <m:mc>
                    <m:mcPr>
                      <m:count m:val="1"/>
                      <m:mcJc m:val="center"/>
                    </m:mcPr>
                  </m:mc>
                </m:mcs>
                <m:ctrlPr>
                  <w:rPr>
                    <w:rFonts w:ascii="Cambria Math" w:hAnsi="Cambria Math"/>
                    <w:color w:val="000000" w:themeColor="text1"/>
                  </w:rPr>
                </m:ctrlPr>
              </m:mPr>
              <m:mr>
                <m:e>
                  <m:r>
                    <m:rPr>
                      <m:sty m:val="p"/>
                    </m:rPr>
                    <w:rPr>
                      <w:rFonts w:ascii="Cambria Math" w:hAnsi="Cambria Math"/>
                      <w:color w:val="000000" w:themeColor="text1"/>
                    </w:rPr>
                    <m:t>0</m:t>
                  </m:r>
                </m:e>
              </m:mr>
              <m:mr>
                <m:e>
                  <m:r>
                    <m:rPr>
                      <m:sty m:val="p"/>
                    </m:rPr>
                    <w:rPr>
                      <w:rFonts w:ascii="Cambria Math" w:hAnsi="Cambria Math"/>
                      <w:color w:val="000000" w:themeColor="text1"/>
                    </w:rPr>
                    <m:t>-</m:t>
                  </m:r>
                  <m:r>
                    <w:rPr>
                      <w:rFonts w:ascii="Cambria Math" w:hAnsi="Cambria Math"/>
                      <w:color w:val="000000" w:themeColor="text1"/>
                    </w:rPr>
                    <m:t>mg</m:t>
                  </m:r>
                </m:e>
              </m:mr>
              <m:mr>
                <m:e>
                  <m:r>
                    <m:rPr>
                      <m:sty m:val="p"/>
                    </m:rPr>
                    <w:rPr>
                      <w:rFonts w:ascii="Cambria Math" w:hAnsi="Cambria Math"/>
                      <w:color w:val="000000" w:themeColor="text1"/>
                    </w:rPr>
                    <m:t>0</m:t>
                  </m:r>
                </m:e>
              </m:mr>
            </m:m>
          </m:e>
        </m:d>
      </m:oMath>
      <w:r w:rsidRPr="006E5FD9">
        <w:rPr>
          <w:rFonts w:ascii="Cambria Math" w:hAnsi="Cambria Math"/>
          <w:color w:val="000000" w:themeColor="text1"/>
        </w:rPr>
        <w:t xml:space="preserve"> </w:t>
      </w:r>
      <w:r w:rsidRPr="00704C9F">
        <w:rPr>
          <w:color w:val="000000" w:themeColor="text1"/>
        </w:rPr>
        <w:t xml:space="preserve">                    (2)</w:t>
      </w:r>
    </w:p>
    <w:p w14:paraId="205A4AD3" w14:textId="08FD6A16" w:rsidR="008A0B03" w:rsidRPr="00704C9F" w:rsidRDefault="008A0B03" w:rsidP="008A0B03">
      <w:pPr>
        <w:pStyle w:val="2"/>
        <w:rPr>
          <w:color w:val="000000" w:themeColor="text1"/>
        </w:rPr>
      </w:pPr>
      <w:r w:rsidRPr="00704C9F">
        <w:rPr>
          <w:color w:val="000000" w:themeColor="text1"/>
        </w:rPr>
        <w:t>Behavior function</w:t>
      </w:r>
    </w:p>
    <w:p w14:paraId="7CDB84E9" w14:textId="46B6799C" w:rsidR="008A0B03" w:rsidRPr="00704C9F" w:rsidRDefault="008A0B03" w:rsidP="008A0B03">
      <w:pPr>
        <w:rPr>
          <w:color w:val="000000" w:themeColor="text1"/>
        </w:rPr>
      </w:pPr>
      <w:r w:rsidRPr="00704C9F">
        <w:rPr>
          <w:color w:val="000000" w:themeColor="text1"/>
        </w:rPr>
        <w:t xml:space="preserve">  We will still use the return map at the apex point to describe the behavior of the model. </w:t>
      </w:r>
    </w:p>
    <w:p w14:paraId="616437FA" w14:textId="7309DC1B" w:rsidR="005501C6" w:rsidRPr="00704C9F" w:rsidRDefault="005501C6" w:rsidP="005501C6">
      <w:pPr>
        <w:pStyle w:val="2"/>
        <w:rPr>
          <w:color w:val="000000" w:themeColor="text1"/>
        </w:rPr>
      </w:pPr>
      <w:r w:rsidRPr="00704C9F">
        <w:rPr>
          <w:color w:val="000000" w:themeColor="text1"/>
        </w:rPr>
        <w:t>Control</w:t>
      </w:r>
    </w:p>
    <w:p w14:paraId="36633D1E" w14:textId="36B54927" w:rsidR="008A0B03" w:rsidRPr="00704C9F" w:rsidRDefault="005501C6" w:rsidP="00865B3E">
      <w:pPr>
        <w:ind w:firstLine="202"/>
        <w:jc w:val="both"/>
        <w:rPr>
          <w:color w:val="000000" w:themeColor="text1"/>
        </w:rPr>
      </w:pPr>
      <w:r w:rsidRPr="00704C9F">
        <w:rPr>
          <w:color w:val="000000" w:themeColor="text1"/>
        </w:rPr>
        <w:t xml:space="preserve">Here we will also decouple handling hopping apex and forward velocity as different problems. Our control target will be </w:t>
      </w:r>
      <w:r w:rsidR="00865B3E" w:rsidRPr="00704C9F">
        <w:rPr>
          <w:color w:val="000000" w:themeColor="text1"/>
        </w:rPr>
        <w:t>[7]</w:t>
      </w:r>
      <w:r w:rsidRPr="00704C9F">
        <w:rPr>
          <w:color w:val="000000" w:themeColor="text1"/>
        </w:rPr>
        <w:t xml:space="preserve">: 1. By given the thrust of the leg at </w:t>
      </w:r>
      <w:r w:rsidR="00801D35" w:rsidRPr="00704C9F">
        <w:rPr>
          <w:color w:val="000000" w:themeColor="text1"/>
        </w:rPr>
        <w:t xml:space="preserve">the </w:t>
      </w:r>
      <w:r w:rsidRPr="00704C9F">
        <w:rPr>
          <w:color w:val="000000" w:themeColor="text1"/>
        </w:rPr>
        <w:t>stance phase, compensate the robot to</w:t>
      </w:r>
      <w:r w:rsidR="00865B3E" w:rsidRPr="00704C9F">
        <w:rPr>
          <w:color w:val="000000" w:themeColor="text1"/>
        </w:rPr>
        <w:t xml:space="preserve"> has</w:t>
      </w:r>
      <w:r w:rsidRPr="00704C9F">
        <w:rPr>
          <w:color w:val="000000" w:themeColor="text1"/>
        </w:rPr>
        <w:t xml:space="preserve"> a certain apex height; 2. By </w:t>
      </w:r>
      <w:r w:rsidR="00865B3E" w:rsidRPr="00704C9F">
        <w:rPr>
          <w:color w:val="000000" w:themeColor="text1"/>
        </w:rPr>
        <w:t xml:space="preserve">choosing the </w:t>
      </w:r>
      <w:r w:rsidR="00801D35" w:rsidRPr="00704C9F">
        <w:rPr>
          <w:color w:val="000000" w:themeColor="text1"/>
        </w:rPr>
        <w:t>foot’s position</w:t>
      </w:r>
      <w:r w:rsidR="00865B3E" w:rsidRPr="00704C9F">
        <w:rPr>
          <w:color w:val="000000" w:themeColor="text1"/>
        </w:rPr>
        <w:t xml:space="preserve"> at collision moment</w:t>
      </w:r>
      <w:r w:rsidRPr="00704C9F">
        <w:rPr>
          <w:color w:val="000000" w:themeColor="text1"/>
        </w:rPr>
        <w:t>, compensate the robot to</w:t>
      </w:r>
      <w:r w:rsidR="00865B3E" w:rsidRPr="00704C9F">
        <w:rPr>
          <w:color w:val="000000" w:themeColor="text1"/>
        </w:rPr>
        <w:t xml:space="preserve"> has</w:t>
      </w:r>
      <w:r w:rsidRPr="00704C9F">
        <w:rPr>
          <w:color w:val="000000" w:themeColor="text1"/>
        </w:rPr>
        <w:t xml:space="preserve"> a certain forward velocity. </w:t>
      </w:r>
    </w:p>
    <w:p w14:paraId="090F678D" w14:textId="53B7A20F" w:rsidR="008D7DC7" w:rsidRPr="00704C9F" w:rsidRDefault="00865B3E" w:rsidP="005A7A35">
      <w:pPr>
        <w:pStyle w:val="Text"/>
        <w:rPr>
          <w:color w:val="000000" w:themeColor="text1"/>
        </w:rPr>
      </w:pPr>
      <w:r w:rsidRPr="00704C9F">
        <w:rPr>
          <w:color w:val="000000" w:themeColor="text1"/>
        </w:rPr>
        <w:t xml:space="preserve">We can only control the forward velocity in </w:t>
      </w:r>
      <w:r w:rsidR="00B16017" w:rsidRPr="00704C9F">
        <w:rPr>
          <w:color w:val="000000" w:themeColor="text1"/>
        </w:rPr>
        <w:t xml:space="preserve">the </w:t>
      </w:r>
      <w:r w:rsidRPr="00704C9F">
        <w:rPr>
          <w:color w:val="000000" w:themeColor="text1"/>
        </w:rPr>
        <w:t xml:space="preserve">stance </w:t>
      </w:r>
      <w:r w:rsidR="00B16017" w:rsidRPr="00704C9F">
        <w:rPr>
          <w:color w:val="000000" w:themeColor="text1"/>
        </w:rPr>
        <w:t>phase</w:t>
      </w:r>
      <w:r w:rsidRPr="00704C9F">
        <w:rPr>
          <w:color w:val="000000" w:themeColor="text1"/>
        </w:rPr>
        <w:t xml:space="preserve"> because in our model, because there is no external force during the flight </w:t>
      </w:r>
      <w:r w:rsidR="00B16017" w:rsidRPr="00704C9F">
        <w:rPr>
          <w:color w:val="000000" w:themeColor="text1"/>
        </w:rPr>
        <w:t>phase</w:t>
      </w:r>
      <w:r w:rsidRPr="00704C9F">
        <w:rPr>
          <w:color w:val="000000" w:themeColor="text1"/>
        </w:rPr>
        <w:t xml:space="preserve">. From the </w:t>
      </w:r>
      <w:proofErr w:type="spellStart"/>
      <w:r w:rsidRPr="00704C9F">
        <w:rPr>
          <w:color w:val="000000" w:themeColor="text1"/>
        </w:rPr>
        <w:t>Raibert’s</w:t>
      </w:r>
      <w:proofErr w:type="spellEnd"/>
      <w:r w:rsidRPr="00704C9F">
        <w:rPr>
          <w:color w:val="000000" w:themeColor="text1"/>
        </w:rPr>
        <w:t xml:space="preserve"> observation, </w:t>
      </w:r>
      <w:r w:rsidR="00A12250" w:rsidRPr="00704C9F">
        <w:rPr>
          <w:color w:val="000000" w:themeColor="text1"/>
        </w:rPr>
        <w:t xml:space="preserve">there is a unique touchdown posture of the leg which can maintain the forward velocity from this flight stance to </w:t>
      </w:r>
      <w:r w:rsidR="00B16017" w:rsidRPr="00704C9F">
        <w:rPr>
          <w:color w:val="000000" w:themeColor="text1"/>
        </w:rPr>
        <w:t xml:space="preserve">the </w:t>
      </w:r>
      <w:r w:rsidR="00A12250" w:rsidRPr="00704C9F">
        <w:rPr>
          <w:color w:val="000000" w:themeColor="text1"/>
        </w:rPr>
        <w:t>next flight stance. This angel is called neutral point. Besides, if and only if the foot touchdown at collision point, can cause the robot has a symmetric resulting in zero net forward acceleration.</w:t>
      </w:r>
      <w:r w:rsidRPr="00704C9F">
        <w:rPr>
          <w:color w:val="000000" w:themeColor="text1"/>
        </w:rPr>
        <w:t xml:space="preserve"> </w:t>
      </w:r>
    </w:p>
    <w:p w14:paraId="49A7D8A3" w14:textId="1161006A" w:rsidR="00A12250" w:rsidRPr="00704C9F" w:rsidRDefault="00A12250" w:rsidP="005A7A35">
      <w:pPr>
        <w:pStyle w:val="Text"/>
        <w:rPr>
          <w:color w:val="000000" w:themeColor="text1"/>
          <w:sz w:val="19"/>
          <w:szCs w:val="19"/>
          <w:lang w:eastAsia="zh-CN"/>
        </w:rPr>
      </w:pPr>
      <w:r w:rsidRPr="00704C9F">
        <w:rPr>
          <w:color w:val="000000" w:themeColor="text1"/>
        </w:rPr>
        <w:t xml:space="preserve">Firstly, we assume the movement only occurs in </w:t>
      </w:r>
      <m:oMath>
        <m:r>
          <w:rPr>
            <w:rFonts w:ascii="Cambria Math" w:hAnsi="Cambria Math"/>
            <w:color w:val="000000" w:themeColor="text1"/>
          </w:rPr>
          <m:t>xy</m:t>
        </m:r>
      </m:oMath>
      <w:r w:rsidRPr="00704C9F">
        <w:rPr>
          <w:color w:val="000000" w:themeColor="text1"/>
        </w:rPr>
        <w:t xml:space="preserve"> plane, </w:t>
      </w:r>
      <w:r w:rsidR="00130D57" w:rsidRPr="00704C9F">
        <w:rPr>
          <w:color w:val="000000" w:themeColor="text1"/>
        </w:rPr>
        <w:t>i.e.,</w:t>
      </w:r>
      <w:r w:rsidRPr="00704C9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oMath>
      <w:r w:rsidRPr="00704C9F">
        <w:rPr>
          <w:color w:val="000000" w:themeColor="text1"/>
        </w:rPr>
        <w:t xml:space="preserve">, from the </w:t>
      </w:r>
      <w:proofErr w:type="spellStart"/>
      <w:r w:rsidRPr="00704C9F">
        <w:rPr>
          <w:color w:val="000000" w:themeColor="text1"/>
          <w:sz w:val="19"/>
          <w:szCs w:val="19"/>
          <w:lang w:eastAsia="zh-CN"/>
        </w:rPr>
        <w:t>Raibert’s</w:t>
      </w:r>
      <w:proofErr w:type="spellEnd"/>
      <w:r w:rsidRPr="00704C9F">
        <w:rPr>
          <w:color w:val="000000" w:themeColor="text1"/>
          <w:sz w:val="19"/>
          <w:szCs w:val="19"/>
          <w:lang w:eastAsia="zh-CN"/>
        </w:rPr>
        <w:t xml:space="preserve"> approach, we have</w:t>
      </w:r>
      <w:r w:rsidR="0079182F" w:rsidRPr="00704C9F">
        <w:rPr>
          <w:color w:val="000000" w:themeColor="text1"/>
          <w:sz w:val="19"/>
          <w:szCs w:val="19"/>
          <w:lang w:eastAsia="zh-CN"/>
        </w:rPr>
        <w:t xml:space="preserve"> the control law</w:t>
      </w:r>
      <w:r w:rsidRPr="00704C9F">
        <w:rPr>
          <w:color w:val="000000" w:themeColor="text1"/>
          <w:sz w:val="19"/>
          <w:szCs w:val="19"/>
          <w:lang w:eastAsia="zh-CN"/>
        </w:rPr>
        <w:t>:</w:t>
      </w:r>
    </w:p>
    <w:p w14:paraId="33709FA2" w14:textId="77090839" w:rsidR="0079182F" w:rsidRPr="00704C9F" w:rsidRDefault="0079182F" w:rsidP="006E5FD9">
      <w:pPr>
        <w:pStyle w:val="Text"/>
        <w:spacing w:before="120"/>
        <w:jc w:val="right"/>
        <w:rPr>
          <w:color w:val="000000" w:themeColor="text1"/>
          <w:sz w:val="19"/>
          <w:szCs w:val="19"/>
          <w:lang w:eastAsia="zh-CN"/>
        </w:rPr>
      </w:pPr>
      <m:oMath>
        <m:r>
          <w:rPr>
            <w:rFonts w:ascii="Cambria Math" w:hAnsi="Cambria Math"/>
            <w:color w:val="000000" w:themeColor="text1"/>
            <w:sz w:val="19"/>
            <w:szCs w:val="19"/>
            <w:lang w:eastAsia="zh-CN"/>
          </w:rPr>
          <m:t>α=</m:t>
        </m:r>
        <m:sSup>
          <m:sSupPr>
            <m:ctrlPr>
              <w:rPr>
                <w:rFonts w:ascii="Cambria Math" w:hAnsi="Cambria Math"/>
                <w:i/>
                <w:color w:val="000000" w:themeColor="text1"/>
                <w:sz w:val="19"/>
                <w:szCs w:val="19"/>
                <w:lang w:eastAsia="zh-CN"/>
              </w:rPr>
            </m:ctrlPr>
          </m:sSupPr>
          <m:e>
            <m:r>
              <w:rPr>
                <w:rFonts w:ascii="Cambria Math" w:hAnsi="Cambria Math"/>
                <w:color w:val="000000" w:themeColor="text1"/>
                <w:sz w:val="19"/>
                <w:szCs w:val="19"/>
                <w:lang w:eastAsia="zh-CN"/>
              </w:rPr>
              <m:t>cos</m:t>
            </m:r>
          </m:e>
          <m:sup>
            <m:r>
              <w:rPr>
                <w:rFonts w:ascii="Cambria Math" w:hAnsi="Cambria Math"/>
                <w:color w:val="000000" w:themeColor="text1"/>
                <w:sz w:val="19"/>
                <w:szCs w:val="19"/>
                <w:lang w:eastAsia="zh-CN"/>
              </w:rPr>
              <m:t>-1</m:t>
            </m:r>
          </m:sup>
        </m:sSup>
        <m:d>
          <m:dPr>
            <m:ctrlPr>
              <w:rPr>
                <w:rFonts w:ascii="Cambria Math" w:hAnsi="Cambria Math"/>
                <w:i/>
                <w:color w:val="000000" w:themeColor="text1"/>
                <w:sz w:val="19"/>
                <w:szCs w:val="19"/>
                <w:lang w:eastAsia="zh-CN"/>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ctrlPr>
                  <w:rPr>
                    <w:rFonts w:ascii="Cambria Math" w:hAnsi="Cambria Math"/>
                    <w:i/>
                    <w:color w:val="000000" w:themeColor="text1"/>
                    <w:sz w:val="19"/>
                    <w:szCs w:val="19"/>
                    <w:lang w:eastAsia="zh-CN"/>
                  </w:rPr>
                </m:ctrlPr>
              </m:num>
              <m:den>
                <m:d>
                  <m:dPr>
                    <m:begChr m:val="|"/>
                    <m:endChr m:val="|"/>
                    <m:ctrlPr>
                      <w:rPr>
                        <w:rFonts w:ascii="Cambria Math" w:hAnsi="Cambria Math"/>
                        <w:i/>
                        <w:color w:val="000000" w:themeColor="text1"/>
                      </w:rPr>
                    </m:ctrlPr>
                  </m:dPr>
                  <m:e>
                    <m:r>
                      <m:rPr>
                        <m:sty m:val="bi"/>
                      </m:rPr>
                      <w:rPr>
                        <w:rFonts w:ascii="Cambria Math" w:hAnsi="Cambria Math"/>
                        <w:color w:val="000000" w:themeColor="text1"/>
                      </w:rPr>
                      <m:t>l</m:t>
                    </m:r>
                  </m:e>
                </m:d>
              </m:den>
            </m:f>
          </m:e>
        </m:d>
      </m:oMath>
      <w:r w:rsidR="00C02CC8" w:rsidRPr="00704C9F">
        <w:rPr>
          <w:color w:val="000000" w:themeColor="text1"/>
          <w:sz w:val="19"/>
          <w:szCs w:val="19"/>
          <w:lang w:eastAsia="zh-CN"/>
        </w:rPr>
        <w:t xml:space="preserve">                                   (3)</w:t>
      </w:r>
    </w:p>
    <w:p w14:paraId="28042BB0" w14:textId="07AF8193" w:rsidR="00C02CC8" w:rsidRPr="00704C9F" w:rsidRDefault="000C56AD" w:rsidP="006E5FD9">
      <w:pPr>
        <w:pStyle w:val="Text"/>
        <w:spacing w:after="12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f>
          <m:fPr>
            <m:ctrlPr>
              <w:rPr>
                <w:rFonts w:ascii="Cambria Math" w:hAnsi="Cambria Math"/>
                <w:i/>
                <w:color w:val="000000" w:themeColor="text1"/>
              </w:rPr>
            </m:ctrlPr>
          </m:fPr>
          <m:num>
            <m:acc>
              <m:accPr>
                <m:chr m:val="̇"/>
                <m:ctrlPr>
                  <w:rPr>
                    <w:rFonts w:ascii="Cambria Math" w:hAnsi="Cambria Math"/>
                    <w:i/>
                    <w:color w:val="000000" w:themeColor="text1"/>
                  </w:rPr>
                </m:ctrlPr>
              </m:accPr>
              <m:e>
                <m:r>
                  <w:rPr>
                    <w:rFonts w:ascii="Cambria Math" w:hAnsi="Cambria Math"/>
                    <w:color w:val="000000" w:themeColor="text1"/>
                  </w:rPr>
                  <m:t>v</m:t>
                </m:r>
              </m:e>
            </m:acc>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num>
          <m:den>
            <m:r>
              <w:rPr>
                <w:rFonts w:ascii="Cambria Math" w:hAnsi="Cambria Math"/>
                <w:color w:val="000000" w:themeColor="text1"/>
              </w:rPr>
              <m:t>2</m:t>
            </m:r>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acc>
              <m:accPr>
                <m:chr m:val="̇"/>
                <m:ctrlPr>
                  <w:rPr>
                    <w:rFonts w:ascii="Cambria Math" w:hAnsi="Cambria Math"/>
                    <w:i/>
                    <w:color w:val="000000" w:themeColor="text1"/>
                  </w:rPr>
                </m:ctrlPr>
              </m:accPr>
              <m:e>
                <m:r>
                  <w:rPr>
                    <w:rFonts w:ascii="Cambria Math" w:hAnsi="Cambria Math"/>
                    <w:color w:val="000000" w:themeColor="text1"/>
                  </w:rPr>
                  <m:t>v</m:t>
                </m:r>
              </m:e>
            </m:acc>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v</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d</m:t>
            </m:r>
          </m:sub>
        </m:sSub>
        <m:r>
          <w:rPr>
            <w:rFonts w:ascii="Cambria Math" w:hAnsi="Cambria Math"/>
            <w:color w:val="000000" w:themeColor="text1"/>
          </w:rPr>
          <m:t>)</m:t>
        </m:r>
      </m:oMath>
      <w:r w:rsidR="00C02CC8" w:rsidRPr="00704C9F">
        <w:rPr>
          <w:color w:val="000000" w:themeColor="text1"/>
        </w:rPr>
        <w:t xml:space="preserve">                           (4)</w:t>
      </w:r>
    </w:p>
    <w:p w14:paraId="03A84E84" w14:textId="0B4B3B8C" w:rsidR="0079182F" w:rsidRPr="00704C9F" w:rsidRDefault="002510F7" w:rsidP="002510F7">
      <w:pPr>
        <w:pStyle w:val="Text"/>
        <w:ind w:firstLine="0"/>
        <w:rPr>
          <w:color w:val="000000" w:themeColor="text1"/>
        </w:rPr>
      </w:pPr>
      <w:r w:rsidRPr="00704C9F">
        <w:rPr>
          <w:color w:val="000000" w:themeColor="text1"/>
        </w:rPr>
        <w:t>w</w:t>
      </w:r>
      <w:r w:rsidR="0079182F" w:rsidRPr="00704C9F">
        <w:rPr>
          <w:color w:val="000000" w:themeColor="text1"/>
        </w:rPr>
        <w:t xml:space="preserve">here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oMath>
      <w:r w:rsidR="0079182F" w:rsidRPr="00704C9F">
        <w:rPr>
          <w:color w:val="000000" w:themeColor="text1"/>
        </w:rPr>
        <w:t xml:space="preserve"> </w:t>
      </w:r>
      <w:r w:rsidR="00885555" w:rsidRPr="00704C9F">
        <w:rPr>
          <w:color w:val="000000" w:themeColor="text1"/>
        </w:rPr>
        <w:t>denotes</w:t>
      </w:r>
      <w:r w:rsidR="0079182F" w:rsidRPr="00704C9F">
        <w:rPr>
          <w:color w:val="000000" w:themeColor="text1"/>
        </w:rPr>
        <w:t xml:space="preserve"> the forward displacement of the foot with respect to the center of mass</w:t>
      </w:r>
      <w:r w:rsidR="00885555" w:rsidRPr="00704C9F">
        <w:rPr>
          <w:color w:val="000000" w:themeColor="text1"/>
        </w:rPr>
        <w:t>,</w:t>
      </w:r>
      <w:r w:rsidR="00DB05AE" w:rsidRPr="00704C9F">
        <w:rPr>
          <w:color w:val="000000" w:themeColor="text1"/>
        </w:rPr>
        <w:t xml:space="preserve"> and</w:t>
      </w:r>
      <w:r w:rsidR="0079182F" w:rsidRPr="00704C9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lang w:eastAsia="zh-CN"/>
              </w:rPr>
              <m:t>s</m:t>
            </m:r>
          </m:sub>
        </m:sSub>
      </m:oMath>
      <w:r w:rsidR="0079182F" w:rsidRPr="00704C9F">
        <w:rPr>
          <w:color w:val="000000" w:themeColor="text1"/>
        </w:rPr>
        <w:t xml:space="preserve"> </w:t>
      </w:r>
      <w:r w:rsidR="00885555" w:rsidRPr="00704C9F">
        <w:rPr>
          <w:color w:val="000000" w:themeColor="text1"/>
        </w:rPr>
        <w:t>represents</w:t>
      </w:r>
      <w:r w:rsidR="0079182F" w:rsidRPr="00704C9F">
        <w:rPr>
          <w:color w:val="000000" w:themeColor="text1"/>
        </w:rPr>
        <w:t xml:space="preserve"> the duration of stance </w:t>
      </w:r>
      <w:r w:rsidR="00B16017" w:rsidRPr="00704C9F">
        <w:rPr>
          <w:color w:val="000000" w:themeColor="text1"/>
        </w:rPr>
        <w:t>phase</w:t>
      </w:r>
      <w:r w:rsidR="00DB05AE" w:rsidRPr="00704C9F">
        <w:rPr>
          <w:color w:val="000000" w:themeColor="text1"/>
        </w:rPr>
        <w:t>.</w:t>
      </w:r>
      <m:oMath>
        <m:r>
          <w:rPr>
            <w:rFonts w:ascii="Cambria Math" w:hAnsi="Cambria Math"/>
            <w:color w:val="000000" w:themeColor="text1"/>
          </w:rPr>
          <m:t xml:space="preserve">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d</m:t>
            </m:r>
          </m:sub>
        </m:sSub>
      </m:oMath>
      <w:r w:rsidR="0079182F" w:rsidRPr="00704C9F">
        <w:rPr>
          <w:color w:val="000000" w:themeColor="text1"/>
        </w:rPr>
        <w:t xml:space="preserve"> is</w:t>
      </w:r>
      <w:r w:rsidR="00885555" w:rsidRPr="00704C9F">
        <w:rPr>
          <w:color w:val="000000" w:themeColor="text1"/>
        </w:rPr>
        <w:t xml:space="preserve"> considered as </w:t>
      </w:r>
      <w:r w:rsidR="0079182F" w:rsidRPr="00704C9F">
        <w:rPr>
          <w:color w:val="000000" w:themeColor="text1"/>
        </w:rPr>
        <w:t>the desired forward speed</w:t>
      </w:r>
      <w:r w:rsidR="00885555" w:rsidRPr="00704C9F">
        <w:rPr>
          <w:color w:val="000000" w:themeColor="text1"/>
        </w:rPr>
        <w:t>,</w:t>
      </w:r>
      <w:r w:rsidR="0079182F" w:rsidRPr="00704C9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acc>
              <m:accPr>
                <m:chr m:val="̇"/>
                <m:ctrlPr>
                  <w:rPr>
                    <w:rFonts w:ascii="Cambria Math" w:hAnsi="Cambria Math"/>
                    <w:i/>
                    <w:color w:val="000000" w:themeColor="text1"/>
                  </w:rPr>
                </m:ctrlPr>
              </m:accPr>
              <m:e>
                <m:r>
                  <w:rPr>
                    <w:rFonts w:ascii="Cambria Math" w:hAnsi="Cambria Math"/>
                    <w:color w:val="000000" w:themeColor="text1"/>
                  </w:rPr>
                  <m:t>v</m:t>
                </m:r>
              </m:e>
            </m:acc>
          </m:sub>
        </m:sSub>
      </m:oMath>
      <w:r w:rsidR="0079182F" w:rsidRPr="00704C9F">
        <w:rPr>
          <w:color w:val="000000" w:themeColor="text1"/>
        </w:rPr>
        <w:t xml:space="preserve"> </w:t>
      </w:r>
      <w:r w:rsidR="00DB05AE" w:rsidRPr="00704C9F">
        <w:rPr>
          <w:color w:val="000000" w:themeColor="text1"/>
        </w:rPr>
        <w:t>denotes</w:t>
      </w:r>
      <w:r w:rsidR="0079182F" w:rsidRPr="00704C9F">
        <w:rPr>
          <w:color w:val="000000" w:themeColor="text1"/>
        </w:rPr>
        <w:t xml:space="preserve"> a feedback gain.</w:t>
      </w:r>
    </w:p>
    <w:p w14:paraId="6A3994D8" w14:textId="76FA743B" w:rsidR="00C02CC8" w:rsidRPr="00704C9F" w:rsidRDefault="00C02CC8" w:rsidP="0079182F">
      <w:pPr>
        <w:pStyle w:val="Text"/>
        <w:rPr>
          <w:color w:val="000000" w:themeColor="text1"/>
        </w:rPr>
      </w:pPr>
      <w:r w:rsidRPr="00704C9F">
        <w:rPr>
          <w:color w:val="000000" w:themeColor="text1"/>
        </w:rPr>
        <w:t xml:space="preserve">Specifically, after the stance phase, we can get the duration time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oMath>
      <w:r w:rsidRPr="00704C9F">
        <w:rPr>
          <w:color w:val="000000" w:themeColor="text1"/>
        </w:rPr>
        <w:t xml:space="preserve"> and the forward velocity </w:t>
      </w:r>
      <m:oMath>
        <m:acc>
          <m:accPr>
            <m:chr m:val="̇"/>
            <m:ctrlPr>
              <w:rPr>
                <w:rFonts w:ascii="Cambria Math" w:hAnsi="Cambria Math"/>
                <w:i/>
                <w:color w:val="000000" w:themeColor="text1"/>
              </w:rPr>
            </m:ctrlPr>
          </m:accPr>
          <m:e>
            <m:r>
              <w:rPr>
                <w:rFonts w:ascii="Cambria Math" w:hAnsi="Cambria Math"/>
                <w:color w:val="000000" w:themeColor="text1"/>
              </w:rPr>
              <m:t>v</m:t>
            </m:r>
          </m:e>
        </m:acc>
      </m:oMath>
      <w:r w:rsidRPr="00704C9F">
        <w:rPr>
          <w:color w:val="000000" w:themeColor="text1"/>
        </w:rPr>
        <w:t xml:space="preserve">. By using </w:t>
      </w:r>
      <w:r w:rsidR="00E65844" w:rsidRPr="00704C9F">
        <w:rPr>
          <w:color w:val="000000" w:themeColor="text1"/>
        </w:rPr>
        <w:t>formula</w:t>
      </w:r>
      <w:r w:rsidRPr="00704C9F">
        <w:rPr>
          <w:color w:val="000000" w:themeColor="text1"/>
        </w:rPr>
        <w:t xml:space="preserve"> (3) and (4), we can get the desired contact angle </w:t>
      </w:r>
      <m:oMath>
        <m:r>
          <w:rPr>
            <w:rFonts w:ascii="Cambria Math" w:hAnsi="Cambria Math"/>
            <w:color w:val="000000" w:themeColor="text1"/>
          </w:rPr>
          <m:t>α</m:t>
        </m:r>
      </m:oMath>
      <w:r w:rsidRPr="00704C9F">
        <w:rPr>
          <w:color w:val="000000" w:themeColor="text1"/>
        </w:rPr>
        <w:t xml:space="preserve"> of next collusion. We assume that the collusion will only happen in descent period in flight phase, so our control goal is finishing adjust the posture of the fool during the ascent period in flight phase. </w:t>
      </w:r>
      <w:r w:rsidR="00C7603B" w:rsidRPr="00704C9F">
        <w:rPr>
          <w:color w:val="000000" w:themeColor="text1"/>
        </w:rPr>
        <w:t xml:space="preserve">In addition, in </w:t>
      </w:r>
      <w:r w:rsidR="00B16017" w:rsidRPr="00704C9F">
        <w:rPr>
          <w:color w:val="000000" w:themeColor="text1"/>
        </w:rPr>
        <w:t xml:space="preserve">the </w:t>
      </w:r>
      <w:r w:rsidR="00C7603B" w:rsidRPr="00704C9F">
        <w:rPr>
          <w:color w:val="000000" w:themeColor="text1"/>
        </w:rPr>
        <w:t>descent period</w:t>
      </w:r>
      <w:r w:rsidR="00B16017" w:rsidRPr="00704C9F">
        <w:rPr>
          <w:color w:val="000000" w:themeColor="text1"/>
        </w:rPr>
        <w:t>,</w:t>
      </w:r>
      <w:r w:rsidR="00C7603B" w:rsidRPr="00704C9F">
        <w:rPr>
          <w:color w:val="000000" w:themeColor="text1"/>
        </w:rPr>
        <w:t xml:space="preserve"> the posture of the foot will remain to prepare for </w:t>
      </w:r>
      <w:r w:rsidR="00B16017" w:rsidRPr="00704C9F">
        <w:rPr>
          <w:color w:val="000000" w:themeColor="text1"/>
        </w:rPr>
        <w:t xml:space="preserve">the </w:t>
      </w:r>
      <w:r w:rsidR="00C7603B" w:rsidRPr="00704C9F">
        <w:rPr>
          <w:color w:val="000000" w:themeColor="text1"/>
        </w:rPr>
        <w:t>collision. Here we can have the geometry analysis like Fig2.:</w:t>
      </w:r>
    </w:p>
    <w:p w14:paraId="4F84CE5D" w14:textId="2D8E754D" w:rsidR="00C7603B" w:rsidRPr="00704C9F" w:rsidRDefault="00597C75" w:rsidP="006336E2">
      <w:pPr>
        <w:pStyle w:val="Text"/>
        <w:jc w:val="center"/>
        <w:rPr>
          <w:color w:val="000000" w:themeColor="text1"/>
        </w:rPr>
      </w:pPr>
      <w:r w:rsidRPr="00704C9F">
        <w:rPr>
          <w:noProof/>
          <w:color w:val="000000" w:themeColor="text1"/>
        </w:rPr>
        <w:drawing>
          <wp:inline distT="0" distB="0" distL="0" distR="0" wp14:anchorId="4D36D8BF" wp14:editId="69E0C0DB">
            <wp:extent cx="1359877" cy="1085743"/>
            <wp:effectExtent l="0" t="0" r="0" b="635"/>
            <wp:docPr id="5" name="图片 5">
              <a:extLst xmlns:a="http://schemas.openxmlformats.org/drawingml/2006/main">
                <a:ext uri="{FF2B5EF4-FFF2-40B4-BE49-F238E27FC236}">
                  <a16:creationId xmlns:a16="http://schemas.microsoft.com/office/drawing/2014/main" id="{F27CF1B2-338A-4032-B48F-61B0DC819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27CF1B2-338A-4032-B48F-61B0DC8190DC}"/>
                        </a:ext>
                      </a:extLst>
                    </pic:cNvPr>
                    <pic:cNvPicPr>
                      <a:picLocks noChangeAspect="1"/>
                    </pic:cNvPicPr>
                  </pic:nvPicPr>
                  <pic:blipFill>
                    <a:blip r:embed="rId9"/>
                    <a:stretch>
                      <a:fillRect/>
                    </a:stretch>
                  </pic:blipFill>
                  <pic:spPr>
                    <a:xfrm>
                      <a:off x="0" y="0"/>
                      <a:ext cx="1415613" cy="1130244"/>
                    </a:xfrm>
                    <a:prstGeom prst="rect">
                      <a:avLst/>
                    </a:prstGeom>
                  </pic:spPr>
                </pic:pic>
              </a:graphicData>
            </a:graphic>
          </wp:inline>
        </w:drawing>
      </w:r>
    </w:p>
    <w:p w14:paraId="67799503" w14:textId="262D9816" w:rsidR="00130D57" w:rsidRDefault="006336E2" w:rsidP="006336E2">
      <w:pPr>
        <w:pStyle w:val="a4"/>
        <w:ind w:firstLine="0"/>
        <w:rPr>
          <w:color w:val="000000" w:themeColor="text1"/>
        </w:rPr>
      </w:pPr>
      <w:r w:rsidRPr="00704C9F">
        <w:rPr>
          <w:color w:val="000000" w:themeColor="text1"/>
        </w:rPr>
        <w:t xml:space="preserve">Fig2. The hopper model from </w:t>
      </w:r>
      <w:r w:rsidR="00B16017" w:rsidRPr="00704C9F">
        <w:rPr>
          <w:color w:val="000000" w:themeColor="text1"/>
        </w:rPr>
        <w:t xml:space="preserve">the </w:t>
      </w:r>
      <w:r w:rsidRPr="00704C9F">
        <w:rPr>
          <w:color w:val="000000" w:themeColor="text1"/>
        </w:rPr>
        <w:t xml:space="preserve">end of </w:t>
      </w:r>
      <w:r w:rsidR="00B16017" w:rsidRPr="00704C9F">
        <w:rPr>
          <w:color w:val="000000" w:themeColor="text1"/>
        </w:rPr>
        <w:t xml:space="preserve">the </w:t>
      </w:r>
      <w:r w:rsidRPr="00704C9F">
        <w:rPr>
          <w:color w:val="000000" w:themeColor="text1"/>
        </w:rPr>
        <w:t xml:space="preserve">stance phase to the apex in </w:t>
      </w:r>
      <w:r w:rsidR="00B16017" w:rsidRPr="00704C9F">
        <w:rPr>
          <w:color w:val="000000" w:themeColor="text1"/>
        </w:rPr>
        <w:t xml:space="preserve">the </w:t>
      </w:r>
      <w:r w:rsidRPr="00704C9F">
        <w:rPr>
          <w:color w:val="000000" w:themeColor="text1"/>
        </w:rPr>
        <w:t xml:space="preserve">2D hopper model. </w:t>
      </w:r>
      <m:oMath>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e</m:t>
            </m:r>
          </m:sub>
        </m:sSub>
      </m:oMath>
      <w:r w:rsidRPr="00704C9F">
        <w:rPr>
          <w:color w:val="000000" w:themeColor="text1"/>
        </w:rPr>
        <w:t xml:space="preserve"> is the angle between foot and ground at the end of </w:t>
      </w:r>
      <w:r w:rsidR="00B16017" w:rsidRPr="00704C9F">
        <w:rPr>
          <w:color w:val="000000" w:themeColor="text1"/>
        </w:rPr>
        <w:t xml:space="preserve">the </w:t>
      </w:r>
      <w:r w:rsidRPr="00704C9F">
        <w:rPr>
          <w:color w:val="000000" w:themeColor="text1"/>
        </w:rPr>
        <w:t xml:space="preserve">stance phase. </w:t>
      </w:r>
    </w:p>
    <w:p w14:paraId="3E3053CB" w14:textId="77777777" w:rsidR="006E5FD9" w:rsidRPr="00704C9F" w:rsidRDefault="006E5FD9" w:rsidP="006336E2">
      <w:pPr>
        <w:pStyle w:val="a4"/>
        <w:ind w:firstLine="0"/>
        <w:rPr>
          <w:color w:val="000000" w:themeColor="text1"/>
        </w:rPr>
      </w:pPr>
    </w:p>
    <w:p w14:paraId="104F152C" w14:textId="39D96E3E" w:rsidR="00C7603B" w:rsidRPr="00704C9F" w:rsidRDefault="00C7603B" w:rsidP="00BB06D8">
      <w:pPr>
        <w:pStyle w:val="Text"/>
        <w:rPr>
          <w:color w:val="000000" w:themeColor="text1"/>
        </w:rPr>
      </w:pPr>
      <w:r w:rsidRPr="00704C9F">
        <w:rPr>
          <w:color w:val="000000" w:themeColor="text1"/>
        </w:rPr>
        <w:t xml:space="preserve">Once we know the initial vertical velocity of flight phase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y0</m:t>
            </m:r>
          </m:sub>
        </m:sSub>
      </m:oMath>
      <w:r w:rsidRPr="00704C9F">
        <w:rPr>
          <w:color w:val="000000" w:themeColor="text1"/>
        </w:rPr>
        <w:t xml:space="preserve">, we will know the time of ascent period is </w:t>
      </w:r>
      <m:oMath>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as</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y0</m:t>
            </m:r>
          </m:sub>
        </m:sSub>
        <m:r>
          <w:rPr>
            <w:rFonts w:ascii="Cambria Math" w:hAnsi="Cambria Math"/>
            <w:color w:val="000000" w:themeColor="text1"/>
          </w:rPr>
          <m:t>/g</m:t>
        </m:r>
      </m:oMath>
      <w:r w:rsidRPr="00704C9F">
        <w:rPr>
          <w:color w:val="000000" w:themeColor="text1"/>
        </w:rPr>
        <w:t xml:space="preserve">. </w:t>
      </w:r>
      <w:r w:rsidR="00130D57" w:rsidRPr="00704C9F">
        <w:rPr>
          <w:color w:val="000000" w:themeColor="text1"/>
        </w:rPr>
        <w:t>So,</w:t>
      </w:r>
      <w:r w:rsidRPr="00704C9F">
        <w:rPr>
          <w:color w:val="000000" w:themeColor="text1"/>
        </w:rPr>
        <w:t xml:space="preserve"> the angular velocity of foot in ascent period is: </w:t>
      </w:r>
    </w:p>
    <w:p w14:paraId="3C4530D5" w14:textId="346169E5" w:rsidR="00C02CC8" w:rsidRPr="00704C9F" w:rsidRDefault="00BB06D8" w:rsidP="006E5FD9">
      <w:pPr>
        <w:pStyle w:val="Text"/>
        <w:spacing w:before="120" w:after="120"/>
        <w:rPr>
          <w:color w:val="000000" w:themeColor="text1"/>
        </w:rPr>
      </w:pPr>
      <m:oMathPara>
        <m:oMath>
          <m:r>
            <w:rPr>
              <w:rFonts w:ascii="Cambria Math" w:hAnsi="Cambria Math"/>
              <w:color w:val="000000" w:themeColor="text1"/>
            </w:rPr>
            <m:t>ω=</m:t>
          </m:r>
          <m:f>
            <m:fPr>
              <m:ctrlPr>
                <w:rPr>
                  <w:rFonts w:ascii="Cambria Math" w:hAnsi="Cambria Math"/>
                  <w:i/>
                  <w:color w:val="000000" w:themeColor="text1"/>
                </w:rPr>
              </m:ctrlPr>
            </m:fPr>
            <m:num>
              <m:r>
                <w:rPr>
                  <w:rFonts w:ascii="Cambria Math" w:hAnsi="Cambria Math"/>
                  <w:color w:val="000000" w:themeColor="text1"/>
                </w:rPr>
                <m:t>φ</m:t>
              </m:r>
            </m:num>
            <m:den>
              <m:sSub>
                <m:sSubPr>
                  <m:ctrlPr>
                    <w:rPr>
                      <w:rFonts w:ascii="Cambria Math" w:hAnsi="Cambria Math"/>
                      <w:i/>
                      <w:color w:val="000000" w:themeColor="text1"/>
                    </w:rPr>
                  </m:ctrlPr>
                </m:sSubPr>
                <m:e>
                  <m:r>
                    <w:rPr>
                      <w:rFonts w:ascii="Cambria Math" w:hAnsi="Cambria Math"/>
                      <w:color w:val="000000" w:themeColor="text1"/>
                    </w:rPr>
                    <m:t>τ</m:t>
                  </m:r>
                </m:e>
                <m:sub>
                  <m:r>
                    <w:rPr>
                      <w:rFonts w:ascii="Cambria Math" w:hAnsi="Cambria Math"/>
                      <w:color w:val="000000" w:themeColor="text1"/>
                    </w:rPr>
                    <m:t>as</m:t>
                  </m:r>
                </m:sub>
              </m:sSub>
            </m:den>
          </m:f>
        </m:oMath>
      </m:oMathPara>
    </w:p>
    <w:p w14:paraId="328E117D" w14:textId="5808985E" w:rsidR="0079182F" w:rsidRPr="00704C9F" w:rsidRDefault="00393F41" w:rsidP="0079182F">
      <w:pPr>
        <w:pStyle w:val="Text"/>
        <w:rPr>
          <w:color w:val="000000" w:themeColor="text1"/>
        </w:rPr>
      </w:pPr>
      <w:r w:rsidRPr="00704C9F">
        <w:rPr>
          <w:color w:val="000000" w:themeColor="text1"/>
        </w:rPr>
        <w:t>Since we restrict attention to the forward velocity control, we assume that there is no energy loss and no change of hopper’s spring constant during stance.</w:t>
      </w:r>
    </w:p>
    <w:p w14:paraId="5CCA2A16" w14:textId="5056C816" w:rsidR="00393F41" w:rsidRPr="00704C9F" w:rsidRDefault="00393F41" w:rsidP="0079182F">
      <w:pPr>
        <w:pStyle w:val="Text"/>
        <w:rPr>
          <w:color w:val="000000" w:themeColor="text1"/>
        </w:rPr>
      </w:pPr>
      <w:r w:rsidRPr="00704C9F">
        <w:rPr>
          <w:color w:val="000000" w:themeColor="text1"/>
        </w:rPr>
        <w:t xml:space="preserve">In 3D situation, the control law will be, we use </w:t>
      </w:r>
      <m:oMath>
        <m:r>
          <m:rPr>
            <m:sty m:val="bi"/>
          </m:rPr>
          <w:rPr>
            <w:rFonts w:ascii="Cambria Math" w:hAnsi="Cambria Math"/>
            <w:color w:val="000000" w:themeColor="text1"/>
          </w:rPr>
          <m:t>q</m:t>
        </m:r>
      </m:oMath>
      <w:r w:rsidRPr="00704C9F">
        <w:rPr>
          <w:b/>
          <w:bCs/>
          <w:color w:val="000000" w:themeColor="text1"/>
        </w:rPr>
        <w:t xml:space="preserve"> </w:t>
      </w:r>
      <w:r w:rsidRPr="00704C9F">
        <w:rPr>
          <w:color w:val="000000" w:themeColor="text1"/>
        </w:rPr>
        <w:t xml:space="preserve">to denote the forward displacement of the foot with respect to the center of mass, </w:t>
      </w:r>
      <w:r w:rsidR="00B16017" w:rsidRPr="00704C9F">
        <w:rPr>
          <w:color w:val="000000" w:themeColor="text1"/>
        </w:rPr>
        <w:t>i.e.,</w:t>
      </w:r>
      <w:r w:rsidRPr="00704C9F">
        <w:rPr>
          <w:color w:val="000000" w:themeColor="text1"/>
        </w:rPr>
        <w:t xml:space="preserve"> </w:t>
      </w:r>
      <m:oMath>
        <m:r>
          <m:rPr>
            <m:sty m:val="bi"/>
          </m:rPr>
          <w:rPr>
            <w:rFonts w:ascii="Cambria Math" w:hAnsi="Cambria Math"/>
            <w:color w:val="000000" w:themeColor="text1"/>
          </w:rPr>
          <m:t>q</m:t>
        </m:r>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m:t>
            </m:r>
            <m:m>
              <m:mPr>
                <m:mcs>
                  <m:mc>
                    <m:mcPr>
                      <m:count m:val="2"/>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 xml:space="preserve">    0</m:t>
                  </m:r>
                </m:e>
                <m:e>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f</m:t>
                      </m:r>
                    </m:sub>
                  </m:sSub>
                </m:e>
              </m:mr>
            </m:m>
            <m:r>
              <w:rPr>
                <w:rFonts w:ascii="Cambria Math" w:hAnsi="Cambria Math"/>
                <w:color w:val="000000" w:themeColor="text1"/>
              </w:rPr>
              <m:t>]</m:t>
            </m:r>
          </m:e>
          <m:sup>
            <m:r>
              <w:rPr>
                <w:rFonts w:ascii="Cambria Math" w:hAnsi="Cambria Math"/>
                <w:color w:val="000000" w:themeColor="text1"/>
              </w:rPr>
              <m:t>T</m:t>
            </m:r>
          </m:sup>
        </m:sSup>
      </m:oMath>
      <w:r w:rsidRPr="00704C9F">
        <w:rPr>
          <w:color w:val="000000" w:themeColor="text1"/>
        </w:rPr>
        <w:t>:</w:t>
      </w:r>
    </w:p>
    <w:p w14:paraId="25BD89E0" w14:textId="36023E4B" w:rsidR="00393F41" w:rsidRPr="00704C9F" w:rsidRDefault="00393F41" w:rsidP="006E5FD9">
      <w:pPr>
        <w:pStyle w:val="Text"/>
        <w:spacing w:before="120"/>
        <w:rPr>
          <w:color w:val="000000" w:themeColor="text1"/>
          <w:sz w:val="19"/>
          <w:szCs w:val="19"/>
          <w:lang w:eastAsia="zh-CN"/>
        </w:rPr>
      </w:pPr>
      <m:oMathPara>
        <m:oMath>
          <m:r>
            <w:rPr>
              <w:rFonts w:ascii="Cambria Math" w:hAnsi="Cambria Math"/>
              <w:color w:val="000000" w:themeColor="text1"/>
              <w:sz w:val="19"/>
              <w:szCs w:val="19"/>
              <w:lang w:eastAsia="zh-CN"/>
            </w:rPr>
            <m:t>α=</m:t>
          </m:r>
          <m:sSup>
            <m:sSupPr>
              <m:ctrlPr>
                <w:rPr>
                  <w:rFonts w:ascii="Cambria Math" w:hAnsi="Cambria Math"/>
                  <w:i/>
                  <w:color w:val="000000" w:themeColor="text1"/>
                  <w:sz w:val="19"/>
                  <w:szCs w:val="19"/>
                  <w:lang w:eastAsia="zh-CN"/>
                </w:rPr>
              </m:ctrlPr>
            </m:sSupPr>
            <m:e>
              <m:r>
                <w:rPr>
                  <w:rFonts w:ascii="Cambria Math" w:hAnsi="Cambria Math"/>
                  <w:color w:val="000000" w:themeColor="text1"/>
                  <w:sz w:val="19"/>
                  <w:szCs w:val="19"/>
                  <w:lang w:eastAsia="zh-CN"/>
                </w:rPr>
                <m:t>cos</m:t>
              </m:r>
            </m:e>
            <m:sup>
              <m:r>
                <w:rPr>
                  <w:rFonts w:ascii="Cambria Math" w:hAnsi="Cambria Math"/>
                  <w:color w:val="000000" w:themeColor="text1"/>
                  <w:sz w:val="19"/>
                  <w:szCs w:val="19"/>
                  <w:lang w:eastAsia="zh-CN"/>
                </w:rPr>
                <m:t>-1</m:t>
              </m:r>
            </m:sup>
          </m:sSup>
          <m:d>
            <m:dPr>
              <m:ctrlPr>
                <w:rPr>
                  <w:rFonts w:ascii="Cambria Math" w:hAnsi="Cambria Math"/>
                  <w:i/>
                  <w:color w:val="000000" w:themeColor="text1"/>
                  <w:sz w:val="19"/>
                  <w:szCs w:val="19"/>
                  <w:lang w:eastAsia="zh-CN"/>
                </w:rPr>
              </m:ctrlPr>
            </m:dPr>
            <m:e>
              <m:f>
                <m:fPr>
                  <m:ctrlPr>
                    <w:rPr>
                      <w:rFonts w:ascii="Cambria Math" w:hAnsi="Cambria Math"/>
                      <w:i/>
                      <w:color w:val="000000" w:themeColor="text1"/>
                    </w:rPr>
                  </m:ctrlPr>
                </m:fPr>
                <m:num>
                  <m:d>
                    <m:dPr>
                      <m:begChr m:val="|"/>
                      <m:endChr m:val="|"/>
                      <m:ctrlPr>
                        <w:rPr>
                          <w:rFonts w:ascii="Cambria Math" w:hAnsi="Cambria Math"/>
                          <w:i/>
                          <w:color w:val="000000" w:themeColor="text1"/>
                        </w:rPr>
                      </m:ctrlPr>
                    </m:dPr>
                    <m:e>
                      <m:r>
                        <m:rPr>
                          <m:sty m:val="bi"/>
                        </m:rPr>
                        <w:rPr>
                          <w:rFonts w:ascii="Cambria Math" w:hAnsi="Cambria Math"/>
                          <w:color w:val="000000" w:themeColor="text1"/>
                        </w:rPr>
                        <m:t>q</m:t>
                      </m:r>
                    </m:e>
                  </m:d>
                  <m:ctrlPr>
                    <w:rPr>
                      <w:rFonts w:ascii="Cambria Math" w:hAnsi="Cambria Math"/>
                      <w:i/>
                      <w:color w:val="000000" w:themeColor="text1"/>
                      <w:sz w:val="19"/>
                      <w:szCs w:val="19"/>
                      <w:lang w:eastAsia="zh-CN"/>
                    </w:rPr>
                  </m:ctrlPr>
                </m:num>
                <m:den>
                  <m:d>
                    <m:dPr>
                      <m:begChr m:val="|"/>
                      <m:endChr m:val="|"/>
                      <m:ctrlPr>
                        <w:rPr>
                          <w:rFonts w:ascii="Cambria Math" w:hAnsi="Cambria Math"/>
                          <w:i/>
                          <w:color w:val="000000" w:themeColor="text1"/>
                        </w:rPr>
                      </m:ctrlPr>
                    </m:dPr>
                    <m:e>
                      <m:r>
                        <m:rPr>
                          <m:sty m:val="bi"/>
                        </m:rPr>
                        <w:rPr>
                          <w:rFonts w:ascii="Cambria Math" w:hAnsi="Cambria Math"/>
                          <w:color w:val="000000" w:themeColor="text1"/>
                        </w:rPr>
                        <m:t>l</m:t>
                      </m:r>
                    </m:e>
                  </m:d>
                </m:den>
              </m:f>
            </m:e>
          </m:d>
          <m:r>
            <w:rPr>
              <w:rFonts w:ascii="Cambria Math" w:hAnsi="Cambria Math"/>
              <w:color w:val="000000" w:themeColor="text1"/>
              <w:sz w:val="19"/>
              <w:szCs w:val="19"/>
              <w:lang w:eastAsia="zh-CN"/>
            </w:rPr>
            <m:t>,   β=</m:t>
          </m:r>
          <m:sSup>
            <m:sSupPr>
              <m:ctrlPr>
                <w:rPr>
                  <w:rFonts w:ascii="Cambria Math" w:hAnsi="Cambria Math"/>
                  <w:i/>
                  <w:color w:val="000000" w:themeColor="text1"/>
                  <w:sz w:val="19"/>
                  <w:szCs w:val="19"/>
                  <w:lang w:eastAsia="zh-CN"/>
                </w:rPr>
              </m:ctrlPr>
            </m:sSupPr>
            <m:e>
              <m:r>
                <w:rPr>
                  <w:rFonts w:ascii="Cambria Math" w:hAnsi="Cambria Math"/>
                  <w:color w:val="000000" w:themeColor="text1"/>
                  <w:sz w:val="19"/>
                  <w:szCs w:val="19"/>
                  <w:lang w:eastAsia="zh-CN"/>
                </w:rPr>
                <m:t>sin</m:t>
              </m:r>
            </m:e>
            <m:sup>
              <m:r>
                <w:rPr>
                  <w:rFonts w:ascii="Cambria Math" w:hAnsi="Cambria Math"/>
                  <w:color w:val="000000" w:themeColor="text1"/>
                  <w:sz w:val="19"/>
                  <w:szCs w:val="19"/>
                  <w:lang w:eastAsia="zh-CN"/>
                </w:rPr>
                <m:t>-1</m:t>
              </m:r>
            </m:sup>
          </m:sSup>
          <m:d>
            <m:dPr>
              <m:ctrlPr>
                <w:rPr>
                  <w:rFonts w:ascii="Cambria Math" w:hAnsi="Cambria Math"/>
                  <w:i/>
                  <w:color w:val="000000" w:themeColor="text1"/>
                  <w:sz w:val="19"/>
                  <w:szCs w:val="19"/>
                  <w:lang w:eastAsia="zh-CN"/>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f</m:t>
                      </m:r>
                    </m:sub>
                  </m:sSub>
                  <m:ctrlPr>
                    <w:rPr>
                      <w:rFonts w:ascii="Cambria Math" w:hAnsi="Cambria Math"/>
                      <w:i/>
                      <w:color w:val="000000" w:themeColor="text1"/>
                      <w:sz w:val="19"/>
                      <w:szCs w:val="19"/>
                      <w:lang w:eastAsia="zh-CN"/>
                    </w:rPr>
                  </m:ctrlPr>
                </m:num>
                <m:den>
                  <m:d>
                    <m:dPr>
                      <m:begChr m:val="|"/>
                      <m:endChr m:val="|"/>
                      <m:ctrlPr>
                        <w:rPr>
                          <w:rFonts w:ascii="Cambria Math" w:hAnsi="Cambria Math"/>
                          <w:i/>
                          <w:color w:val="000000" w:themeColor="text1"/>
                        </w:rPr>
                      </m:ctrlPr>
                    </m:dPr>
                    <m:e>
                      <m:r>
                        <m:rPr>
                          <m:sty m:val="bi"/>
                        </m:rPr>
                        <w:rPr>
                          <w:rFonts w:ascii="Cambria Math" w:hAnsi="Cambria Math"/>
                          <w:color w:val="000000" w:themeColor="text1"/>
                        </w:rPr>
                        <m:t>q</m:t>
                      </m:r>
                    </m:e>
                  </m:d>
                </m:den>
              </m:f>
            </m:e>
          </m:d>
          <m:r>
            <w:rPr>
              <w:rFonts w:ascii="Cambria Math" w:hAnsi="Cambria Math"/>
              <w:color w:val="000000" w:themeColor="text1"/>
              <w:sz w:val="19"/>
              <w:szCs w:val="19"/>
              <w:lang w:eastAsia="zh-CN"/>
            </w:rPr>
            <m:t xml:space="preserve"> </m:t>
          </m:r>
        </m:oMath>
      </m:oMathPara>
    </w:p>
    <w:p w14:paraId="735F304A" w14:textId="70665D73" w:rsidR="00393F41" w:rsidRPr="00704C9F" w:rsidRDefault="000C56AD" w:rsidP="006E5FD9">
      <w:pPr>
        <w:pStyle w:val="Text"/>
        <w:spacing w:after="120"/>
        <w:jc w:val="right"/>
        <w:rPr>
          <w:color w:val="000000" w:themeColor="text1"/>
        </w:rPr>
      </w:pPr>
      <m:oMath>
        <m:sSub>
          <m:sSubPr>
            <m:ctrlPr>
              <w:rPr>
                <w:rFonts w:ascii="Cambria Math" w:hAnsi="Cambria Math"/>
                <w:i/>
                <w:color w:val="000000" w:themeColor="text1"/>
              </w:rPr>
            </m:ctrlPr>
          </m:sSubPr>
          <m:e>
            <m:r>
              <m:rPr>
                <m:sty m:val="bi"/>
              </m:rPr>
              <w:rPr>
                <w:rFonts w:ascii="Cambria Math" w:hAnsi="Cambria Math"/>
                <w:color w:val="000000" w:themeColor="text1"/>
              </w:rPr>
              <m:t>q</m:t>
            </m:r>
          </m:e>
          <m:sub>
            <m:r>
              <w:rPr>
                <w:rFonts w:ascii="Cambria Math" w:hAnsi="Cambria Math"/>
                <w:color w:val="000000" w:themeColor="text1"/>
              </w:rPr>
              <m:t>f</m:t>
            </m:r>
          </m:sub>
        </m:sSub>
        <m:r>
          <w:rPr>
            <w:rFonts w:ascii="Cambria Math" w:hAnsi="Cambria Math"/>
            <w:color w:val="000000" w:themeColor="text1"/>
          </w:rPr>
          <m:t>=</m:t>
        </m:r>
        <m:f>
          <m:fPr>
            <m:ctrlPr>
              <w:rPr>
                <w:rFonts w:ascii="Cambria Math" w:hAnsi="Cambria Math"/>
                <w:i/>
                <w:color w:val="000000" w:themeColor="text1"/>
              </w:rPr>
            </m:ctrlPr>
          </m:fPr>
          <m:num>
            <m:acc>
              <m:accPr>
                <m:chr m:val="̇"/>
                <m:ctrlPr>
                  <w:rPr>
                    <w:rFonts w:ascii="Cambria Math" w:hAnsi="Cambria Math"/>
                    <w:b/>
                    <w:bCs/>
                    <w:i/>
                    <w:color w:val="000000" w:themeColor="text1"/>
                  </w:rPr>
                </m:ctrlPr>
              </m:accPr>
              <m:e>
                <m:r>
                  <m:rPr>
                    <m:sty m:val="bi"/>
                  </m:rPr>
                  <w:rPr>
                    <w:rFonts w:ascii="Cambria Math" w:hAnsi="Cambria Math"/>
                    <w:color w:val="000000" w:themeColor="text1"/>
                  </w:rPr>
                  <m:t>v</m:t>
                </m:r>
              </m:e>
            </m:acc>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num>
          <m:den>
            <m:r>
              <w:rPr>
                <w:rFonts w:ascii="Cambria Math" w:hAnsi="Cambria Math"/>
                <w:color w:val="000000" w:themeColor="text1"/>
              </w:rPr>
              <m:t>2</m:t>
            </m:r>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acc>
              <m:accPr>
                <m:chr m:val="̇"/>
                <m:ctrlPr>
                  <w:rPr>
                    <w:rFonts w:ascii="Cambria Math" w:hAnsi="Cambria Math"/>
                    <w:i/>
                    <w:color w:val="000000" w:themeColor="text1"/>
                  </w:rPr>
                </m:ctrlPr>
              </m:accPr>
              <m:e>
                <m:r>
                  <w:rPr>
                    <w:rFonts w:ascii="Cambria Math" w:hAnsi="Cambria Math"/>
                    <w:color w:val="000000" w:themeColor="text1"/>
                  </w:rPr>
                  <m:t>v</m:t>
                </m:r>
              </m:e>
            </m:acc>
          </m:sub>
        </m:sSub>
        <m:r>
          <w:rPr>
            <w:rFonts w:ascii="Cambria Math" w:hAnsi="Cambria Math"/>
            <w:color w:val="000000" w:themeColor="text1"/>
          </w:rPr>
          <m:t>(</m:t>
        </m:r>
        <m:acc>
          <m:accPr>
            <m:chr m:val="̇"/>
            <m:ctrlPr>
              <w:rPr>
                <w:rFonts w:ascii="Cambria Math" w:hAnsi="Cambria Math"/>
                <w:b/>
                <w:bCs/>
                <w:i/>
                <w:color w:val="000000" w:themeColor="text1"/>
              </w:rPr>
            </m:ctrlPr>
          </m:accPr>
          <m:e>
            <m:r>
              <m:rPr>
                <m:sty m:val="bi"/>
              </m:rPr>
              <w:rPr>
                <w:rFonts w:ascii="Cambria Math" w:hAnsi="Cambria Math"/>
                <w:color w:val="000000" w:themeColor="text1"/>
              </w:rPr>
              <m:t>v</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m:rPr>
                    <m:sty m:val="bi"/>
                  </m:rPr>
                  <w:rPr>
                    <w:rFonts w:ascii="Cambria Math" w:hAnsi="Cambria Math"/>
                    <w:color w:val="000000" w:themeColor="text1"/>
                  </w:rPr>
                  <m:t>v</m:t>
                </m:r>
              </m:e>
            </m:acc>
          </m:e>
          <m:sub>
            <m:r>
              <w:rPr>
                <w:rFonts w:ascii="Cambria Math" w:hAnsi="Cambria Math"/>
                <w:color w:val="000000" w:themeColor="text1"/>
              </w:rPr>
              <m:t>d</m:t>
            </m:r>
          </m:sub>
        </m:sSub>
        <m:r>
          <w:rPr>
            <w:rFonts w:ascii="Cambria Math" w:hAnsi="Cambria Math"/>
            <w:color w:val="000000" w:themeColor="text1"/>
          </w:rPr>
          <m:t>)</m:t>
        </m:r>
      </m:oMath>
      <w:r w:rsidR="003E0B83" w:rsidRPr="00704C9F">
        <w:rPr>
          <w:color w:val="000000" w:themeColor="text1"/>
        </w:rPr>
        <w:t xml:space="preserve">                            (5)</w:t>
      </w:r>
    </w:p>
    <w:p w14:paraId="1AACFFBE" w14:textId="4E0C1268" w:rsidR="00393F41" w:rsidRPr="00704C9F" w:rsidRDefault="00AF4C72" w:rsidP="00AF4C72">
      <w:pPr>
        <w:pStyle w:val="1"/>
        <w:rPr>
          <w:color w:val="000000" w:themeColor="text1"/>
        </w:rPr>
      </w:pPr>
      <w:r w:rsidRPr="00704C9F">
        <w:rPr>
          <w:color w:val="000000" w:themeColor="text1"/>
        </w:rPr>
        <w:t>TECHNICAL APPROACH</w:t>
      </w:r>
    </w:p>
    <w:p w14:paraId="402AEC6F" w14:textId="0D83DAC3" w:rsidR="00AF4C72" w:rsidRPr="00704C9F" w:rsidRDefault="00AF4C72" w:rsidP="00AF4C72">
      <w:pPr>
        <w:pStyle w:val="2"/>
        <w:rPr>
          <w:color w:val="000000" w:themeColor="text1"/>
        </w:rPr>
      </w:pPr>
      <w:r w:rsidRPr="00704C9F">
        <w:rPr>
          <w:color w:val="000000" w:themeColor="text1"/>
        </w:rPr>
        <w:t>2D Simulation</w:t>
      </w:r>
    </w:p>
    <w:p w14:paraId="6E9C8E5E" w14:textId="5CE32E57" w:rsidR="00AF4C72" w:rsidRPr="00704C9F" w:rsidRDefault="00AF4C72" w:rsidP="00AF4C72">
      <w:pPr>
        <w:ind w:firstLine="202"/>
        <w:jc w:val="both"/>
        <w:rPr>
          <w:color w:val="000000" w:themeColor="text1"/>
        </w:rPr>
      </w:pPr>
      <w:r w:rsidRPr="00704C9F">
        <w:rPr>
          <w:color w:val="000000" w:themeColor="text1"/>
        </w:rPr>
        <w:t xml:space="preserve">The hopper in 2D has </w:t>
      </w:r>
      <w:r w:rsidR="00B16017" w:rsidRPr="00704C9F">
        <w:rPr>
          <w:color w:val="000000" w:themeColor="text1"/>
        </w:rPr>
        <w:t>more straightforward dynamics</w:t>
      </w:r>
      <w:r w:rsidRPr="00704C9F">
        <w:rPr>
          <w:color w:val="000000" w:themeColor="text1"/>
        </w:rPr>
        <w:t xml:space="preserve"> and required much less computational resources, so we will simulate the hopper in 2D firstly, test the controller and try to get some inspiration to implement the 3D controller.</w:t>
      </w:r>
    </w:p>
    <w:p w14:paraId="3D7F275E" w14:textId="696EDF98" w:rsidR="00A24780" w:rsidRPr="00704C9F" w:rsidRDefault="00AF4C72" w:rsidP="00AF4C72">
      <w:pPr>
        <w:jc w:val="both"/>
        <w:rPr>
          <w:color w:val="000000" w:themeColor="text1"/>
        </w:rPr>
      </w:pPr>
      <w:r w:rsidRPr="00704C9F">
        <w:rPr>
          <w:color w:val="000000" w:themeColor="text1"/>
        </w:rPr>
        <w:tab/>
        <w:t xml:space="preserve">In the simulation, we mainly use packages in python to help us execute a discrete-time state simulation. </w:t>
      </w:r>
      <w:r w:rsidR="003E0B83" w:rsidRPr="00704C9F">
        <w:rPr>
          <w:color w:val="000000" w:themeColor="text1"/>
        </w:rPr>
        <w:t>For computational convenien</w:t>
      </w:r>
      <w:r w:rsidR="00B16017" w:rsidRPr="00704C9F">
        <w:rPr>
          <w:color w:val="000000" w:themeColor="text1"/>
        </w:rPr>
        <w:t>ce</w:t>
      </w:r>
      <w:r w:rsidR="003E0B83" w:rsidRPr="00704C9F">
        <w:rPr>
          <w:color w:val="000000" w:themeColor="text1"/>
        </w:rPr>
        <w:t>, our system state will be in</w:t>
      </w:r>
      <w:r w:rsidRPr="00704C9F">
        <w:rPr>
          <w:color w:val="000000" w:themeColor="text1"/>
        </w:rPr>
        <w:t xml:space="preserve"> cartesian</w:t>
      </w:r>
      <w:r w:rsidR="003E0B83" w:rsidRPr="00704C9F">
        <w:rPr>
          <w:color w:val="000000" w:themeColor="text1"/>
        </w:rPr>
        <w:t xml:space="preserve"> coordinate (</w:t>
      </w:r>
      <m:oMath>
        <m:sSup>
          <m:sSupPr>
            <m:ctrlPr>
              <w:rPr>
                <w:rFonts w:ascii="Cambria Math" w:hAnsi="Cambria Math"/>
                <w:i/>
                <w:color w:val="000000" w:themeColor="text1"/>
              </w:rPr>
            </m:ctrlPr>
          </m:sSupPr>
          <m:e>
            <m:r>
              <w:rPr>
                <w:rFonts w:ascii="Cambria Math" w:hAnsi="Cambria Math"/>
                <w:color w:val="000000" w:themeColor="text1"/>
              </w:rPr>
              <m:t>[</m:t>
            </m:r>
            <m:m>
              <m:mPr>
                <m:mcs>
                  <m:mc>
                    <m:mcPr>
                      <m:count m:val="4"/>
                      <m:mcJc m:val="center"/>
                    </m:mcPr>
                  </m:mc>
                </m:mcs>
                <m:ctrlPr>
                  <w:rPr>
                    <w:rFonts w:ascii="Cambria Math" w:hAnsi="Cambria Math"/>
                    <w:i/>
                    <w:color w:val="000000" w:themeColor="text1"/>
                  </w:rPr>
                </m:ctrlPr>
              </m:mPr>
              <m:mr>
                <m:e>
                  <m:r>
                    <w:rPr>
                      <w:rFonts w:ascii="Cambria Math" w:hAnsi="Cambria Math"/>
                      <w:color w:val="000000" w:themeColor="text1"/>
                    </w:rPr>
                    <m:t>x</m:t>
                  </m:r>
                </m:e>
                <m:e>
                  <m:acc>
                    <m:accPr>
                      <m:chr m:val="̇"/>
                      <m:ctrlPr>
                        <w:rPr>
                          <w:rFonts w:ascii="Cambria Math" w:hAnsi="Cambria Math"/>
                          <w:i/>
                          <w:color w:val="000000" w:themeColor="text1"/>
                        </w:rPr>
                      </m:ctrlPr>
                    </m:accPr>
                    <m:e>
                      <m:r>
                        <w:rPr>
                          <w:rFonts w:ascii="Cambria Math" w:hAnsi="Cambria Math"/>
                          <w:color w:val="000000" w:themeColor="text1"/>
                        </w:rPr>
                        <m:t>x</m:t>
                      </m:r>
                    </m:e>
                  </m:acc>
                </m:e>
                <m:e>
                  <m:r>
                    <w:rPr>
                      <w:rFonts w:ascii="Cambria Math" w:hAnsi="Cambria Math"/>
                      <w:color w:val="000000" w:themeColor="text1"/>
                    </w:rPr>
                    <m:t>y</m:t>
                  </m:r>
                  <m:ctrlPr>
                    <w:rPr>
                      <w:rFonts w:ascii="Cambria Math" w:eastAsia="Cambria Math" w:hAnsi="Cambria Math" w:cs="Cambria Math"/>
                      <w:i/>
                      <w:color w:val="000000" w:themeColor="text1"/>
                    </w:rPr>
                  </m:ctrlPr>
                </m:e>
                <m:e>
                  <m:acc>
                    <m:accPr>
                      <m:chr m:val="̇"/>
                      <m:ctrlPr>
                        <w:rPr>
                          <w:rFonts w:ascii="Cambria Math" w:eastAsia="Cambria Math" w:hAnsi="Cambria Math" w:cs="Cambria Math"/>
                          <w:i/>
                          <w:color w:val="000000" w:themeColor="text1"/>
                        </w:rPr>
                      </m:ctrlPr>
                    </m:accPr>
                    <m:e>
                      <m:r>
                        <w:rPr>
                          <w:rFonts w:ascii="Cambria Math" w:eastAsia="Cambria Math" w:hAnsi="Cambria Math" w:cs="Cambria Math"/>
                          <w:color w:val="000000" w:themeColor="text1"/>
                        </w:rPr>
                        <m:t>y</m:t>
                      </m:r>
                    </m:e>
                  </m:acc>
                </m:e>
              </m:mr>
            </m:m>
            <m:r>
              <w:rPr>
                <w:rFonts w:ascii="Cambria Math" w:hAnsi="Cambria Math"/>
                <w:color w:val="000000" w:themeColor="text1"/>
              </w:rPr>
              <m:t>]</m:t>
            </m:r>
          </m:e>
          <m:sup>
            <m:r>
              <w:rPr>
                <w:rFonts w:ascii="Cambria Math" w:hAnsi="Cambria Math"/>
                <w:color w:val="000000" w:themeColor="text1"/>
              </w:rPr>
              <m:t>T</m:t>
            </m:r>
          </m:sup>
        </m:sSup>
      </m:oMath>
      <w:r w:rsidR="003E0B83" w:rsidRPr="00704C9F">
        <w:rPr>
          <w:color w:val="000000" w:themeColor="text1"/>
        </w:rPr>
        <w:t>)</w:t>
      </w:r>
      <w:r w:rsidRPr="00704C9F">
        <w:rPr>
          <w:color w:val="000000" w:themeColor="text1"/>
        </w:rPr>
        <w:t xml:space="preserve"> </w:t>
      </w:r>
      <w:r w:rsidR="003E0B83" w:rsidRPr="00704C9F">
        <w:rPr>
          <w:color w:val="000000" w:themeColor="text1"/>
        </w:rPr>
        <w:t xml:space="preserve">in the flight </w:t>
      </w:r>
      <w:r w:rsidR="00B16017" w:rsidRPr="00704C9F">
        <w:rPr>
          <w:color w:val="000000" w:themeColor="text1"/>
        </w:rPr>
        <w:t>phase</w:t>
      </w:r>
      <w:r w:rsidR="003E0B83" w:rsidRPr="00704C9F">
        <w:rPr>
          <w:color w:val="000000" w:themeColor="text1"/>
        </w:rPr>
        <w:t>, and be in polar coordinate (</w:t>
      </w:r>
      <m:oMath>
        <m:sSup>
          <m:sSupPr>
            <m:ctrlPr>
              <w:rPr>
                <w:rFonts w:ascii="Cambria Math" w:hAnsi="Cambria Math"/>
                <w:i/>
                <w:color w:val="000000" w:themeColor="text1"/>
              </w:rPr>
            </m:ctrlPr>
          </m:sSupPr>
          <m:e>
            <m:r>
              <w:rPr>
                <w:rFonts w:ascii="Cambria Math" w:hAnsi="Cambria Math"/>
                <w:color w:val="000000" w:themeColor="text1"/>
              </w:rPr>
              <m:t>[</m:t>
            </m:r>
            <m:m>
              <m:mPr>
                <m:mcs>
                  <m:mc>
                    <m:mcPr>
                      <m:count m:val="4"/>
                      <m:mcJc m:val="center"/>
                    </m:mcPr>
                  </m:mc>
                </m:mcs>
                <m:ctrlPr>
                  <w:rPr>
                    <w:rFonts w:ascii="Cambria Math" w:hAnsi="Cambria Math"/>
                    <w:i/>
                    <w:color w:val="000000" w:themeColor="text1"/>
                  </w:rPr>
                </m:ctrlPr>
              </m:mPr>
              <m:mr>
                <m:e>
                  <m:r>
                    <w:rPr>
                      <w:rFonts w:ascii="Cambria Math" w:hAnsi="Cambria Math"/>
                      <w:color w:val="000000" w:themeColor="text1"/>
                    </w:rPr>
                    <m:t>r</m:t>
                  </m:r>
                </m:e>
                <m:e>
                  <m:acc>
                    <m:accPr>
                      <m:chr m:val="̇"/>
                      <m:ctrlPr>
                        <w:rPr>
                          <w:rFonts w:ascii="Cambria Math" w:hAnsi="Cambria Math"/>
                          <w:i/>
                          <w:color w:val="000000" w:themeColor="text1"/>
                        </w:rPr>
                      </m:ctrlPr>
                    </m:accPr>
                    <m:e>
                      <m:r>
                        <w:rPr>
                          <w:rFonts w:ascii="Cambria Math" w:hAnsi="Cambria Math"/>
                          <w:color w:val="000000" w:themeColor="text1"/>
                        </w:rPr>
                        <m:t>r</m:t>
                      </m:r>
                    </m:e>
                  </m:acc>
                </m:e>
                <m:e>
                  <m:r>
                    <w:rPr>
                      <w:rFonts w:ascii="Cambria Math" w:hAnsi="Cambria Math"/>
                      <w:color w:val="000000" w:themeColor="text1"/>
                    </w:rPr>
                    <m:t>θ</m:t>
                  </m:r>
                  <m:ctrlPr>
                    <w:rPr>
                      <w:rFonts w:ascii="Cambria Math" w:eastAsia="Cambria Math" w:hAnsi="Cambria Math" w:cs="Cambria Math"/>
                      <w:i/>
                      <w:color w:val="000000" w:themeColor="text1"/>
                    </w:rPr>
                  </m:ctrlPr>
                </m:e>
                <m:e>
                  <m:acc>
                    <m:accPr>
                      <m:chr m:val="̇"/>
                      <m:ctrlPr>
                        <w:rPr>
                          <w:rFonts w:ascii="Cambria Math" w:eastAsia="Cambria Math" w:hAnsi="Cambria Math" w:cs="Cambria Math"/>
                          <w:i/>
                          <w:color w:val="000000" w:themeColor="text1"/>
                        </w:rPr>
                      </m:ctrlPr>
                    </m:accPr>
                    <m:e>
                      <m:r>
                        <w:rPr>
                          <w:rFonts w:ascii="Cambria Math" w:eastAsia="Cambria Math" w:hAnsi="Cambria Math" w:cs="Cambria Math"/>
                          <w:color w:val="000000" w:themeColor="text1"/>
                        </w:rPr>
                        <m:t>θ</m:t>
                      </m:r>
                    </m:e>
                  </m:acc>
                </m:e>
              </m:mr>
            </m:m>
            <m:r>
              <w:rPr>
                <w:rFonts w:ascii="Cambria Math" w:hAnsi="Cambria Math"/>
                <w:color w:val="000000" w:themeColor="text1"/>
              </w:rPr>
              <m:t>]</m:t>
            </m:r>
          </m:e>
          <m:sup>
            <m:r>
              <w:rPr>
                <w:rFonts w:ascii="Cambria Math" w:hAnsi="Cambria Math"/>
                <w:color w:val="000000" w:themeColor="text1"/>
              </w:rPr>
              <m:t>T</m:t>
            </m:r>
          </m:sup>
        </m:sSup>
      </m:oMath>
      <w:r w:rsidR="003E0B83" w:rsidRPr="00704C9F">
        <w:rPr>
          <w:color w:val="000000" w:themeColor="text1"/>
        </w:rPr>
        <w:t xml:space="preserve">)  in </w:t>
      </w:r>
      <w:r w:rsidR="00B16017" w:rsidRPr="00704C9F">
        <w:rPr>
          <w:color w:val="000000" w:themeColor="text1"/>
        </w:rPr>
        <w:t xml:space="preserve">the </w:t>
      </w:r>
      <w:r w:rsidR="003E0B83" w:rsidRPr="00704C9F">
        <w:rPr>
          <w:color w:val="000000" w:themeColor="text1"/>
        </w:rPr>
        <w:t xml:space="preserve">stance </w:t>
      </w:r>
      <w:r w:rsidR="00B16017" w:rsidRPr="00704C9F">
        <w:rPr>
          <w:color w:val="000000" w:themeColor="text1"/>
        </w:rPr>
        <w:t>phase</w:t>
      </w:r>
      <w:r w:rsidRPr="00704C9F">
        <w:rPr>
          <w:color w:val="000000" w:themeColor="text1"/>
        </w:rPr>
        <w:t>.</w:t>
      </w:r>
      <w:r w:rsidR="003E0B83" w:rsidRPr="00704C9F">
        <w:rPr>
          <w:color w:val="000000" w:themeColor="text1"/>
        </w:rPr>
        <w:t xml:space="preserve"> </w:t>
      </w:r>
      <w:r w:rsidR="00A24780" w:rsidRPr="00704C9F">
        <w:rPr>
          <w:color w:val="000000" w:themeColor="text1"/>
        </w:rPr>
        <w:t xml:space="preserve">This will change the dynamics in </w:t>
      </w:r>
      <w:r w:rsidR="00B16017" w:rsidRPr="00704C9F">
        <w:rPr>
          <w:color w:val="000000" w:themeColor="text1"/>
        </w:rPr>
        <w:t xml:space="preserve">the </w:t>
      </w:r>
      <w:r w:rsidR="00A24780" w:rsidRPr="00704C9F">
        <w:rPr>
          <w:color w:val="000000" w:themeColor="text1"/>
        </w:rPr>
        <w:t>stance formula (2) to:</w:t>
      </w:r>
    </w:p>
    <w:p w14:paraId="6C62735C" w14:textId="29595B7A" w:rsidR="00A24780" w:rsidRPr="00704C9F" w:rsidRDefault="000C56AD" w:rsidP="006E5FD9">
      <w:pPr>
        <w:spacing w:before="120"/>
        <w:jc w:val="right"/>
        <w:rPr>
          <w:color w:val="000000" w:themeColor="text1"/>
        </w:rPr>
      </w:pPr>
      <m:oMath>
        <m:acc>
          <m:accPr>
            <m:chr m:val="̈"/>
            <m:ctrlPr>
              <w:rPr>
                <w:rFonts w:ascii="Cambria Math" w:hAnsi="Cambria Math"/>
                <w:i/>
                <w:color w:val="000000" w:themeColor="text1"/>
              </w:rPr>
            </m:ctrlPr>
          </m:accPr>
          <m:e>
            <m:r>
              <w:rPr>
                <w:rFonts w:ascii="Cambria Math" w:hAnsi="Cambria Math"/>
                <w:color w:val="000000" w:themeColor="text1"/>
              </w:rPr>
              <m:t>r</m:t>
            </m:r>
          </m:e>
        </m:acc>
        <m:r>
          <w:rPr>
            <w:rFonts w:ascii="Cambria Math" w:hAnsi="Cambria Math"/>
            <w:color w:val="000000" w:themeColor="text1"/>
          </w:rPr>
          <m:t>=r</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θ</m:t>
                </m:r>
              </m:e>
            </m:acc>
          </m:e>
          <m:sup>
            <m:r>
              <w:rPr>
                <w:rFonts w:ascii="Cambria Math" w:hAnsi="Cambria Math"/>
                <w:color w:val="000000" w:themeColor="text1"/>
              </w:rPr>
              <m:t>2</m:t>
            </m:r>
          </m:sup>
        </m:sSup>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k</m:t>
            </m:r>
          </m:num>
          <m:den>
            <m:r>
              <w:rPr>
                <w:rFonts w:ascii="Cambria Math" w:hAnsi="Cambria Math"/>
                <w:color w:val="000000" w:themeColor="text1"/>
              </w:rPr>
              <m:t>m</m:t>
            </m:r>
          </m:den>
        </m:f>
        <m:d>
          <m:dPr>
            <m:ctrlPr>
              <w:rPr>
                <w:rFonts w:ascii="Cambria Math" w:hAnsi="Cambria Math"/>
                <w:i/>
                <w:color w:val="000000" w:themeColor="text1"/>
              </w:rPr>
            </m:ctrlPr>
          </m:dPr>
          <m:e>
            <m:r>
              <w:rPr>
                <w:rFonts w:ascii="Cambria Math" w:hAnsi="Cambria Math"/>
                <w:color w:val="000000" w:themeColor="text1"/>
              </w:rPr>
              <m:t>r-</m:t>
            </m:r>
            <m:d>
              <m:dPr>
                <m:begChr m:val="|"/>
                <m:endChr m:val="|"/>
                <m:ctrlPr>
                  <w:rPr>
                    <w:rFonts w:ascii="Cambria Math" w:hAnsi="Cambria Math"/>
                    <w:i/>
                    <w:color w:val="000000" w:themeColor="text1"/>
                  </w:rPr>
                </m:ctrlPr>
              </m:dPr>
              <m:e>
                <m:r>
                  <m:rPr>
                    <m:sty m:val="bi"/>
                  </m:rPr>
                  <w:rPr>
                    <w:rFonts w:ascii="Cambria Math" w:hAnsi="Cambria Math"/>
                    <w:color w:val="000000" w:themeColor="text1"/>
                  </w:rPr>
                  <m:t>l</m:t>
                </m:r>
              </m:e>
            </m:d>
          </m:e>
        </m:d>
        <m:r>
          <w:rPr>
            <w:rFonts w:ascii="Cambria Math" w:hAnsi="Cambria Math"/>
            <w:color w:val="000000" w:themeColor="text1"/>
          </w:rPr>
          <m:t>-gsinθ</m:t>
        </m:r>
      </m:oMath>
      <w:r w:rsidR="008678C1" w:rsidRPr="00704C9F">
        <w:rPr>
          <w:color w:val="000000" w:themeColor="text1"/>
        </w:rPr>
        <w:t xml:space="preserve">                     (6)</w:t>
      </w:r>
    </w:p>
    <w:p w14:paraId="795D085C" w14:textId="1C2B4C6D" w:rsidR="00A24780" w:rsidRPr="00704C9F" w:rsidRDefault="000C56AD" w:rsidP="006E5FD9">
      <w:pPr>
        <w:spacing w:after="120"/>
        <w:jc w:val="right"/>
        <w:rPr>
          <w:color w:val="000000" w:themeColor="text1"/>
        </w:rPr>
      </w:pPr>
      <m:oMath>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acc>
              <m:accPr>
                <m:chr m:val="̇"/>
                <m:ctrlPr>
                  <w:rPr>
                    <w:rFonts w:ascii="Cambria Math" w:hAnsi="Cambria Math"/>
                    <w:i/>
                    <w:color w:val="000000" w:themeColor="text1"/>
                  </w:rPr>
                </m:ctrlPr>
              </m:accPr>
              <m:e>
                <m:r>
                  <w:rPr>
                    <w:rFonts w:ascii="Cambria Math" w:hAnsi="Cambria Math"/>
                    <w:color w:val="000000" w:themeColor="text1"/>
                  </w:rPr>
                  <m:t>r</m:t>
                </m:r>
              </m:e>
            </m:acc>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-gcosθ</m:t>
            </m:r>
          </m:num>
          <m:den>
            <m:r>
              <w:rPr>
                <w:rFonts w:ascii="Cambria Math" w:hAnsi="Cambria Math"/>
                <w:color w:val="000000" w:themeColor="text1"/>
              </w:rPr>
              <m:t>r</m:t>
            </m:r>
          </m:den>
        </m:f>
      </m:oMath>
      <w:r w:rsidR="008678C1" w:rsidRPr="00704C9F">
        <w:rPr>
          <w:color w:val="000000" w:themeColor="text1"/>
        </w:rPr>
        <w:t xml:space="preserve">                                   (7)</w:t>
      </w:r>
    </w:p>
    <w:p w14:paraId="356AA881" w14:textId="2916D7CF" w:rsidR="00583B06" w:rsidRPr="00704C9F" w:rsidRDefault="008678C1" w:rsidP="00583B06">
      <w:pPr>
        <w:ind w:firstLine="202"/>
        <w:jc w:val="both"/>
        <w:rPr>
          <w:color w:val="000000" w:themeColor="text1"/>
        </w:rPr>
      </w:pPr>
      <w:r w:rsidRPr="00704C9F">
        <w:rPr>
          <w:color w:val="000000" w:themeColor="text1"/>
        </w:rPr>
        <w:t xml:space="preserve">Where </w:t>
      </w:r>
      <m:oMath>
        <m:r>
          <w:rPr>
            <w:rFonts w:ascii="Cambria Math" w:hAnsi="Cambria Math"/>
            <w:color w:val="000000" w:themeColor="text1"/>
          </w:rPr>
          <m:t xml:space="preserve">θ </m:t>
        </m:r>
      </m:oMath>
      <w:r w:rsidRPr="00704C9F">
        <w:rPr>
          <w:color w:val="000000" w:themeColor="text1"/>
        </w:rPr>
        <w:t>is the angle between leg and forward speed axis x, i.e.</w:t>
      </w:r>
      <w:r w:rsidR="000C56AD">
        <w:rPr>
          <w:color w:val="000000" w:themeColor="text1"/>
        </w:rPr>
        <w:t>,</w:t>
      </w:r>
      <w:r w:rsidRPr="00704C9F">
        <w:rPr>
          <w:color w:val="000000" w:themeColor="text1"/>
        </w:rPr>
        <w:t xml:space="preserve"> </w:t>
      </w:r>
      <m:oMath>
        <m:r>
          <w:rPr>
            <w:rFonts w:ascii="Cambria Math" w:hAnsi="Cambria Math"/>
            <w:color w:val="000000" w:themeColor="text1"/>
          </w:rPr>
          <m:t>θ=π-α;  r</m:t>
        </m:r>
      </m:oMath>
      <w:r w:rsidRPr="00704C9F">
        <w:rPr>
          <w:color w:val="000000" w:themeColor="text1"/>
        </w:rPr>
        <w:t xml:space="preserve"> is the length of leg during the stance </w:t>
      </w:r>
      <w:r w:rsidR="00B16017" w:rsidRPr="00704C9F">
        <w:rPr>
          <w:color w:val="000000" w:themeColor="text1"/>
        </w:rPr>
        <w:t>phase</w:t>
      </w:r>
      <w:r w:rsidRPr="00704C9F">
        <w:rPr>
          <w:color w:val="000000" w:themeColor="text1"/>
        </w:rPr>
        <w:t xml:space="preserve"> so that</w:t>
      </w:r>
      <m:oMath>
        <m:r>
          <w:rPr>
            <w:rFonts w:ascii="Cambria Math" w:hAnsi="Cambria Math"/>
            <w:color w:val="000000" w:themeColor="text1"/>
          </w:rPr>
          <m:t xml:space="preserve">  r=</m:t>
        </m:r>
        <m:d>
          <m:dPr>
            <m:begChr m:val="|"/>
            <m:endChr m:val="|"/>
            <m:ctrlPr>
              <w:rPr>
                <w:rFonts w:ascii="Cambria Math" w:hAnsi="Cambria Math"/>
                <w:i/>
                <w:color w:val="000000" w:themeColor="text1"/>
              </w:rPr>
            </m:ctrlPr>
          </m:dPr>
          <m:e>
            <m:r>
              <m:rPr>
                <m:sty m:val="bi"/>
              </m:rPr>
              <w:rPr>
                <w:rFonts w:ascii="Cambria Math" w:hAnsi="Cambria Math"/>
                <w:color w:val="000000" w:themeColor="text1"/>
              </w:rPr>
              <m:t>q</m:t>
            </m:r>
          </m:e>
        </m:d>
      </m:oMath>
      <w:r w:rsidRPr="00704C9F">
        <w:rPr>
          <w:color w:val="000000" w:themeColor="text1"/>
        </w:rPr>
        <w:t>.</w:t>
      </w:r>
      <w:r w:rsidR="00583B06" w:rsidRPr="00704C9F">
        <w:rPr>
          <w:color w:val="000000" w:themeColor="text1"/>
        </w:rPr>
        <w:t xml:space="preserve"> </w:t>
      </w:r>
    </w:p>
    <w:p w14:paraId="2F3623C9" w14:textId="79D4A169" w:rsidR="00AF4C72" w:rsidRPr="00704C9F" w:rsidRDefault="00583B06" w:rsidP="00583B06">
      <w:pPr>
        <w:ind w:firstLine="202"/>
        <w:jc w:val="both"/>
        <w:rPr>
          <w:color w:val="000000" w:themeColor="text1"/>
        </w:rPr>
      </w:pPr>
      <w:r w:rsidRPr="00704C9F">
        <w:rPr>
          <w:color w:val="000000" w:themeColor="text1"/>
        </w:rPr>
        <w:t xml:space="preserve">We define the hopper from starting flight </w:t>
      </w:r>
      <w:r w:rsidR="00B16017" w:rsidRPr="00704C9F">
        <w:rPr>
          <w:color w:val="000000" w:themeColor="text1"/>
        </w:rPr>
        <w:t>phase</w:t>
      </w:r>
      <w:r w:rsidRPr="00704C9F">
        <w:rPr>
          <w:color w:val="000000" w:themeColor="text1"/>
        </w:rPr>
        <w:t xml:space="preserve"> to end of stance </w:t>
      </w:r>
      <w:r w:rsidR="00B16017" w:rsidRPr="00704C9F">
        <w:rPr>
          <w:color w:val="000000" w:themeColor="text1"/>
        </w:rPr>
        <w:t>phase</w:t>
      </w:r>
      <w:r w:rsidRPr="00704C9F">
        <w:rPr>
          <w:color w:val="000000" w:themeColor="text1"/>
        </w:rPr>
        <w:t xml:space="preserve"> as an iteration. Then we will set a loop in program to iterate the iteration. </w:t>
      </w:r>
      <w:r w:rsidR="00AF4C72" w:rsidRPr="00704C9F">
        <w:rPr>
          <w:color w:val="000000" w:themeColor="text1"/>
        </w:rPr>
        <w:t>Specifically, we will have the following steps</w:t>
      </w:r>
      <w:r w:rsidRPr="00704C9F">
        <w:rPr>
          <w:color w:val="000000" w:themeColor="text1"/>
        </w:rPr>
        <w:t xml:space="preserve"> in program</w:t>
      </w:r>
      <w:r w:rsidR="00AF4C72" w:rsidRPr="00704C9F">
        <w:rPr>
          <w:color w:val="000000" w:themeColor="text1"/>
        </w:rPr>
        <w:t>:</w:t>
      </w:r>
    </w:p>
    <w:p w14:paraId="3DF61E05" w14:textId="7F13E807" w:rsidR="00583B06" w:rsidRPr="00704C9F" w:rsidRDefault="003E0B83" w:rsidP="00583B06">
      <w:pPr>
        <w:pStyle w:val="ad"/>
        <w:numPr>
          <w:ilvl w:val="0"/>
          <w:numId w:val="27"/>
        </w:numPr>
        <w:jc w:val="both"/>
        <w:rPr>
          <w:color w:val="000000" w:themeColor="text1"/>
        </w:rPr>
      </w:pPr>
      <w:r w:rsidRPr="00704C9F">
        <w:rPr>
          <w:color w:val="000000" w:themeColor="text1"/>
        </w:rPr>
        <w:t>Implement the kinematics and dynamics functions (1), (</w:t>
      </w:r>
      <w:r w:rsidR="008678C1" w:rsidRPr="00704C9F">
        <w:rPr>
          <w:color w:val="000000" w:themeColor="text1"/>
        </w:rPr>
        <w:t>6</w:t>
      </w:r>
      <w:r w:rsidRPr="00704C9F">
        <w:rPr>
          <w:color w:val="000000" w:themeColor="text1"/>
        </w:rPr>
        <w:t>), (</w:t>
      </w:r>
      <w:r w:rsidR="008678C1" w:rsidRPr="00704C9F">
        <w:rPr>
          <w:color w:val="000000" w:themeColor="text1"/>
        </w:rPr>
        <w:t>7</w:t>
      </w:r>
      <w:r w:rsidRPr="00704C9F">
        <w:rPr>
          <w:color w:val="000000" w:themeColor="text1"/>
        </w:rPr>
        <w:t xml:space="preserve">) to the python </w:t>
      </w:r>
      <w:r w:rsidR="008678C1" w:rsidRPr="00704C9F">
        <w:rPr>
          <w:color w:val="000000" w:themeColor="text1"/>
        </w:rPr>
        <w:t>function</w:t>
      </w:r>
      <w:r w:rsidR="001F5C05" w:rsidRPr="00704C9F">
        <w:rPr>
          <w:color w:val="000000" w:themeColor="text1"/>
        </w:rPr>
        <w:t>. And implement the forward velocity controller formula (5) to function</w:t>
      </w:r>
      <w:r w:rsidR="00B16017" w:rsidRPr="00704C9F">
        <w:rPr>
          <w:color w:val="000000" w:themeColor="text1"/>
        </w:rPr>
        <w:t>.</w:t>
      </w:r>
    </w:p>
    <w:p w14:paraId="166C1B52" w14:textId="28487742" w:rsidR="00AF4C72" w:rsidRPr="00704C9F" w:rsidRDefault="008678C1" w:rsidP="00AF4C72">
      <w:pPr>
        <w:pStyle w:val="ad"/>
        <w:numPr>
          <w:ilvl w:val="0"/>
          <w:numId w:val="27"/>
        </w:numPr>
        <w:jc w:val="both"/>
        <w:rPr>
          <w:color w:val="000000" w:themeColor="text1"/>
        </w:rPr>
      </w:pPr>
      <w:r w:rsidRPr="00704C9F">
        <w:rPr>
          <w:color w:val="000000" w:themeColor="text1"/>
        </w:rPr>
        <w:t xml:space="preserve">Use the </w:t>
      </w:r>
      <w:proofErr w:type="spellStart"/>
      <w:r w:rsidRPr="00704C9F">
        <w:rPr>
          <w:color w:val="000000" w:themeColor="text1"/>
        </w:rPr>
        <w:t>solve_ivp</w:t>
      </w:r>
      <w:proofErr w:type="spellEnd"/>
      <w:r w:rsidRPr="00704C9F">
        <w:rPr>
          <w:color w:val="000000" w:themeColor="text1"/>
        </w:rPr>
        <w:t xml:space="preserve"> method from </w:t>
      </w:r>
      <w:proofErr w:type="spellStart"/>
      <w:proofErr w:type="gramStart"/>
      <w:r w:rsidRPr="00704C9F">
        <w:rPr>
          <w:color w:val="000000" w:themeColor="text1"/>
        </w:rPr>
        <w:t>scipy.integrate</w:t>
      </w:r>
      <w:proofErr w:type="spellEnd"/>
      <w:proofErr w:type="gramEnd"/>
      <w:r w:rsidRPr="00704C9F">
        <w:rPr>
          <w:color w:val="000000" w:themeColor="text1"/>
        </w:rPr>
        <w:t xml:space="preserve"> package, integrate the dynamics function</w:t>
      </w:r>
      <w:r w:rsidR="00583B06" w:rsidRPr="00704C9F">
        <w:rPr>
          <w:color w:val="000000" w:themeColor="text1"/>
        </w:rPr>
        <w:t xml:space="preserve"> both</w:t>
      </w:r>
      <w:r w:rsidRPr="00704C9F">
        <w:rPr>
          <w:color w:val="000000" w:themeColor="text1"/>
        </w:rPr>
        <w:t xml:space="preserve"> in flight </w:t>
      </w:r>
      <w:r w:rsidR="00B16017" w:rsidRPr="00704C9F">
        <w:rPr>
          <w:color w:val="000000" w:themeColor="text1"/>
        </w:rPr>
        <w:t>phase</w:t>
      </w:r>
      <w:r w:rsidRPr="00704C9F">
        <w:rPr>
          <w:color w:val="000000" w:themeColor="text1"/>
        </w:rPr>
        <w:t xml:space="preserve"> and stance </w:t>
      </w:r>
      <w:r w:rsidR="00B16017" w:rsidRPr="00704C9F">
        <w:rPr>
          <w:color w:val="000000" w:themeColor="text1"/>
        </w:rPr>
        <w:t>phase</w:t>
      </w:r>
      <w:r w:rsidR="00583B06" w:rsidRPr="00704C9F">
        <w:rPr>
          <w:color w:val="000000" w:themeColor="text1"/>
        </w:rPr>
        <w:t xml:space="preserve"> in an iteration</w:t>
      </w:r>
      <w:r w:rsidR="00B16017" w:rsidRPr="00704C9F">
        <w:rPr>
          <w:color w:val="000000" w:themeColor="text1"/>
        </w:rPr>
        <w:t>.</w:t>
      </w:r>
    </w:p>
    <w:p w14:paraId="39EC3DAC" w14:textId="02B90767" w:rsidR="001F5C05" w:rsidRPr="00704C9F" w:rsidRDefault="001F5C05" w:rsidP="00AF4C72">
      <w:pPr>
        <w:pStyle w:val="ad"/>
        <w:numPr>
          <w:ilvl w:val="0"/>
          <w:numId w:val="27"/>
        </w:numPr>
        <w:jc w:val="both"/>
        <w:rPr>
          <w:color w:val="000000" w:themeColor="text1"/>
        </w:rPr>
      </w:pPr>
      <w:r w:rsidRPr="00704C9F">
        <w:rPr>
          <w:color w:val="000000" w:themeColor="text1"/>
        </w:rPr>
        <w:t xml:space="preserve">At the end of each iteration, use the function from </w:t>
      </w:r>
      <w:r w:rsidR="00E65844" w:rsidRPr="00704C9F">
        <w:rPr>
          <w:color w:val="000000" w:themeColor="text1"/>
        </w:rPr>
        <w:t>formula</w:t>
      </w:r>
      <w:r w:rsidRPr="00704C9F">
        <w:rPr>
          <w:color w:val="000000" w:themeColor="text1"/>
        </w:rPr>
        <w:t xml:space="preserve"> (5) to update </w:t>
      </w:r>
      <w:r w:rsidR="00B16017" w:rsidRPr="00704C9F">
        <w:rPr>
          <w:color w:val="000000" w:themeColor="text1"/>
        </w:rPr>
        <w:t>the</w:t>
      </w:r>
      <w:r w:rsidRPr="00704C9F">
        <w:rPr>
          <w:color w:val="000000" w:themeColor="text1"/>
        </w:rPr>
        <w:t xml:space="preserve"> desired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oMath>
      <w:r w:rsidRPr="00704C9F">
        <w:rPr>
          <w:color w:val="000000" w:themeColor="text1"/>
        </w:rPr>
        <w:t xml:space="preserve"> </w:t>
      </w:r>
    </w:p>
    <w:p w14:paraId="04465108" w14:textId="39B95891" w:rsidR="00583B06" w:rsidRPr="00704C9F" w:rsidRDefault="00583B06" w:rsidP="00AF4C72">
      <w:pPr>
        <w:pStyle w:val="ad"/>
        <w:numPr>
          <w:ilvl w:val="0"/>
          <w:numId w:val="27"/>
        </w:numPr>
        <w:jc w:val="both"/>
        <w:rPr>
          <w:color w:val="000000" w:themeColor="text1"/>
        </w:rPr>
      </w:pPr>
      <w:r w:rsidRPr="00704C9F">
        <w:rPr>
          <w:color w:val="000000" w:themeColor="text1"/>
        </w:rPr>
        <w:t xml:space="preserve">Maintain a </w:t>
      </w:r>
      <w:proofErr w:type="spellStart"/>
      <w:r w:rsidRPr="00704C9F">
        <w:rPr>
          <w:color w:val="000000" w:themeColor="text1"/>
        </w:rPr>
        <w:t>numpy</w:t>
      </w:r>
      <w:proofErr w:type="spellEnd"/>
      <w:r w:rsidRPr="00704C9F">
        <w:rPr>
          <w:color w:val="000000" w:themeColor="text1"/>
        </w:rPr>
        <w:t xml:space="preserve"> array from </w:t>
      </w:r>
      <w:proofErr w:type="spellStart"/>
      <w:r w:rsidRPr="00704C9F">
        <w:rPr>
          <w:color w:val="000000" w:themeColor="text1"/>
        </w:rPr>
        <w:t>numpy</w:t>
      </w:r>
      <w:proofErr w:type="spellEnd"/>
      <w:r w:rsidRPr="00704C9F">
        <w:rPr>
          <w:color w:val="000000" w:themeColor="text1"/>
        </w:rPr>
        <w:t xml:space="preserve"> package to save the state series for each iteration</w:t>
      </w:r>
      <w:r w:rsidR="00B16017" w:rsidRPr="00704C9F">
        <w:rPr>
          <w:color w:val="000000" w:themeColor="text1"/>
        </w:rPr>
        <w:t>.</w:t>
      </w:r>
    </w:p>
    <w:p w14:paraId="7E0E38E7" w14:textId="4916EB6D" w:rsidR="0050309C" w:rsidRPr="00704C9F" w:rsidRDefault="001F5C05" w:rsidP="00066D03">
      <w:pPr>
        <w:ind w:firstLine="202"/>
        <w:jc w:val="both"/>
        <w:rPr>
          <w:color w:val="000000" w:themeColor="text1"/>
        </w:rPr>
      </w:pPr>
      <w:r w:rsidRPr="00704C9F">
        <w:rPr>
          <w:color w:val="000000" w:themeColor="text1"/>
        </w:rPr>
        <w:t>After implementing the steps</w:t>
      </w:r>
      <w:r w:rsidR="00E65844" w:rsidRPr="00704C9F">
        <w:rPr>
          <w:color w:val="000000" w:themeColor="text1"/>
        </w:rPr>
        <w:t xml:space="preserve"> above</w:t>
      </w:r>
      <w:r w:rsidRPr="00704C9F">
        <w:rPr>
          <w:color w:val="000000" w:themeColor="text1"/>
        </w:rPr>
        <w:t xml:space="preserve">, </w:t>
      </w:r>
      <w:r w:rsidR="00DB6C98" w:rsidRPr="00704C9F">
        <w:rPr>
          <w:color w:val="000000" w:themeColor="text1"/>
        </w:rPr>
        <w:t xml:space="preserve">and several times of parameter adjustment, </w:t>
      </w:r>
      <w:r w:rsidRPr="00704C9F">
        <w:rPr>
          <w:color w:val="000000" w:themeColor="text1"/>
        </w:rPr>
        <w:t>we can have the trajectory of mass center of hopper like Fig3(a), and a versus between desired velocity and real velocity like Fig3(b). From</w:t>
      </w:r>
      <w:r w:rsidR="00DB6C98" w:rsidRPr="00704C9F">
        <w:rPr>
          <w:color w:val="000000" w:themeColor="text1"/>
        </w:rPr>
        <w:t xml:space="preserve"> Fig3(a), we can see that the original </w:t>
      </w:r>
      <w:proofErr w:type="spellStart"/>
      <w:r w:rsidR="00DB6C98" w:rsidRPr="00704C9F">
        <w:rPr>
          <w:color w:val="000000" w:themeColor="text1"/>
        </w:rPr>
        <w:t>Raibert</w:t>
      </w:r>
      <w:proofErr w:type="spellEnd"/>
      <w:r w:rsidR="00DB6C98" w:rsidRPr="00704C9F">
        <w:rPr>
          <w:color w:val="000000" w:themeColor="text1"/>
        </w:rPr>
        <w:t xml:space="preserve">-control can provide us a stable output on an even ground simulation, but Fig3(b) also shows the system has </w:t>
      </w:r>
      <w:r w:rsidR="00E65844" w:rsidRPr="00704C9F">
        <w:rPr>
          <w:color w:val="000000" w:themeColor="text1"/>
        </w:rPr>
        <w:lastRenderedPageBreak/>
        <w:t xml:space="preserve">an </w:t>
      </w:r>
      <w:r w:rsidR="00DB6C98" w:rsidRPr="00704C9F">
        <w:rPr>
          <w:color w:val="000000" w:themeColor="text1"/>
        </w:rPr>
        <w:t>obvious steady</w:t>
      </w:r>
      <w:r w:rsidR="00E65844" w:rsidRPr="00704C9F">
        <w:rPr>
          <w:color w:val="000000" w:themeColor="text1"/>
        </w:rPr>
        <w:t>-</w:t>
      </w:r>
      <w:r w:rsidR="00DB6C98" w:rsidRPr="00704C9F">
        <w:rPr>
          <w:color w:val="000000" w:themeColor="text1"/>
        </w:rPr>
        <w:t>state error. That is not unreasonable because</w:t>
      </w:r>
      <w:r w:rsidR="00E65844" w:rsidRPr="00704C9F">
        <w:rPr>
          <w:color w:val="000000" w:themeColor="text1"/>
        </w:rPr>
        <w:t>,</w:t>
      </w:r>
      <w:r w:rsidR="00DB6C98" w:rsidRPr="00704C9F">
        <w:rPr>
          <w:color w:val="000000" w:themeColor="text1"/>
        </w:rPr>
        <w:t xml:space="preserve"> from formula</w:t>
      </w:r>
      <w:r w:rsidR="00D26087" w:rsidRPr="00704C9F">
        <w:rPr>
          <w:color w:val="000000" w:themeColor="text1"/>
        </w:rPr>
        <w:t xml:space="preserve"> </w:t>
      </w:r>
      <w:r w:rsidR="00DB6C98" w:rsidRPr="00704C9F">
        <w:rPr>
          <w:color w:val="000000" w:themeColor="text1"/>
        </w:rPr>
        <w:t xml:space="preserve">(5), the forward speed controller in </w:t>
      </w:r>
      <w:proofErr w:type="spellStart"/>
      <w:r w:rsidR="00DB6C98" w:rsidRPr="00704C9F">
        <w:rPr>
          <w:color w:val="000000" w:themeColor="text1"/>
        </w:rPr>
        <w:t>Raibert</w:t>
      </w:r>
      <w:proofErr w:type="spellEnd"/>
      <w:r w:rsidR="00DB6C98" w:rsidRPr="00704C9F">
        <w:rPr>
          <w:color w:val="000000" w:themeColor="text1"/>
        </w:rPr>
        <w:t xml:space="preserve">-control is quite concise with only </w:t>
      </w:r>
      <w:r w:rsidR="00066D03" w:rsidRPr="00704C9F">
        <w:rPr>
          <w:color w:val="000000" w:themeColor="text1"/>
        </w:rPr>
        <w:t xml:space="preserve">duration time item and error item. </w:t>
      </w:r>
      <w:r w:rsidR="00E65844" w:rsidRPr="00704C9F">
        <w:rPr>
          <w:color w:val="000000" w:themeColor="text1"/>
        </w:rPr>
        <w:t>Furthermore,</w:t>
      </w:r>
      <w:r w:rsidR="00D26087" w:rsidRPr="00704C9F">
        <w:rPr>
          <w:color w:val="000000" w:themeColor="text1"/>
        </w:rPr>
        <w:t xml:space="preserve"> there is a lot of room for improvement.</w:t>
      </w:r>
    </w:p>
    <w:p w14:paraId="746682CB" w14:textId="65D8CE8B" w:rsidR="001F5C05" w:rsidRPr="00704C9F" w:rsidRDefault="00DE6604" w:rsidP="001F5C05">
      <w:pPr>
        <w:pStyle w:val="Text"/>
        <w:ind w:firstLine="0"/>
        <w:rPr>
          <w:noProof/>
          <w:color w:val="000000" w:themeColor="text1"/>
        </w:rPr>
      </w:pPr>
      <w:r w:rsidRPr="00704C9F">
        <w:rPr>
          <w:noProof/>
          <w:color w:val="000000" w:themeColor="text1"/>
        </w:rPr>
        <w:drawing>
          <wp:inline distT="0" distB="0" distL="0" distR="0" wp14:anchorId="34689088" wp14:editId="2A7D6EB3">
            <wp:extent cx="3200400" cy="759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759460"/>
                    </a:xfrm>
                    <a:prstGeom prst="rect">
                      <a:avLst/>
                    </a:prstGeom>
                  </pic:spPr>
                </pic:pic>
              </a:graphicData>
            </a:graphic>
          </wp:inline>
        </w:drawing>
      </w:r>
      <w:r w:rsidRPr="00704C9F">
        <w:rPr>
          <w:noProof/>
          <w:color w:val="000000" w:themeColor="text1"/>
        </w:rPr>
        <w:t xml:space="preserve"> </w:t>
      </w:r>
    </w:p>
    <w:p w14:paraId="4F0EA7C7" w14:textId="6CC1F545" w:rsidR="0050309C" w:rsidRPr="00704C9F" w:rsidRDefault="0050309C" w:rsidP="0050309C">
      <w:pPr>
        <w:pStyle w:val="a4"/>
        <w:ind w:firstLine="0"/>
        <w:jc w:val="center"/>
        <w:rPr>
          <w:noProof/>
          <w:color w:val="000000" w:themeColor="text1"/>
        </w:rPr>
      </w:pPr>
      <w:r w:rsidRPr="00704C9F">
        <w:rPr>
          <w:noProof/>
          <w:color w:val="000000" w:themeColor="text1"/>
        </w:rPr>
        <w:t>(a) Mass center tr</w:t>
      </w:r>
      <w:r w:rsidR="00E65844" w:rsidRPr="00704C9F">
        <w:rPr>
          <w:noProof/>
          <w:color w:val="000000" w:themeColor="text1"/>
        </w:rPr>
        <w:t>a</w:t>
      </w:r>
      <w:r w:rsidRPr="00704C9F">
        <w:rPr>
          <w:noProof/>
          <w:color w:val="000000" w:themeColor="text1"/>
        </w:rPr>
        <w:t>jectory</w:t>
      </w:r>
    </w:p>
    <w:p w14:paraId="050EC302" w14:textId="41EC05CD" w:rsidR="0050309C" w:rsidRPr="00704C9F" w:rsidRDefault="00DE6604" w:rsidP="001F5C05">
      <w:pPr>
        <w:pStyle w:val="Text"/>
        <w:ind w:firstLine="0"/>
        <w:rPr>
          <w:color w:val="000000" w:themeColor="text1"/>
        </w:rPr>
      </w:pPr>
      <w:r w:rsidRPr="00704C9F">
        <w:rPr>
          <w:noProof/>
          <w:color w:val="000000" w:themeColor="text1"/>
        </w:rPr>
        <w:drawing>
          <wp:inline distT="0" distB="0" distL="0" distR="0" wp14:anchorId="16A76E2E" wp14:editId="722D9174">
            <wp:extent cx="3200400" cy="742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742950"/>
                    </a:xfrm>
                    <a:prstGeom prst="rect">
                      <a:avLst/>
                    </a:prstGeom>
                  </pic:spPr>
                </pic:pic>
              </a:graphicData>
            </a:graphic>
          </wp:inline>
        </w:drawing>
      </w:r>
    </w:p>
    <w:p w14:paraId="0813EE73" w14:textId="12D73D9B" w:rsidR="0050309C" w:rsidRPr="00704C9F" w:rsidRDefault="0050309C" w:rsidP="0050309C">
      <w:pPr>
        <w:pStyle w:val="a4"/>
        <w:ind w:firstLine="0"/>
        <w:jc w:val="center"/>
        <w:rPr>
          <w:color w:val="000000" w:themeColor="text1"/>
        </w:rPr>
      </w:pPr>
      <w:r w:rsidRPr="00704C9F">
        <w:rPr>
          <w:color w:val="000000" w:themeColor="text1"/>
        </w:rPr>
        <w:t>(b) Time-velocity diagram</w:t>
      </w:r>
    </w:p>
    <w:p w14:paraId="361F23CB" w14:textId="2770ED27" w:rsidR="0050309C" w:rsidRPr="00704C9F" w:rsidRDefault="0050309C" w:rsidP="0050309C">
      <w:pPr>
        <w:pStyle w:val="a4"/>
        <w:ind w:firstLine="0"/>
        <w:rPr>
          <w:color w:val="000000" w:themeColor="text1"/>
        </w:rPr>
      </w:pPr>
      <w:r w:rsidRPr="00704C9F">
        <w:rPr>
          <w:color w:val="000000" w:themeColor="text1"/>
        </w:rPr>
        <w:t xml:space="preserve">Fig3. The result of </w:t>
      </w:r>
      <w:r w:rsidR="00E65844" w:rsidRPr="00704C9F">
        <w:rPr>
          <w:color w:val="000000" w:themeColor="text1"/>
        </w:rPr>
        <w:t xml:space="preserve">the </w:t>
      </w:r>
      <w:r w:rsidRPr="00704C9F">
        <w:rPr>
          <w:color w:val="000000" w:themeColor="text1"/>
        </w:rPr>
        <w:t xml:space="preserve">2D hopper with </w:t>
      </w:r>
      <w:proofErr w:type="spellStart"/>
      <w:r w:rsidRPr="00704C9F">
        <w:rPr>
          <w:color w:val="000000" w:themeColor="text1"/>
        </w:rPr>
        <w:t>Raibert</w:t>
      </w:r>
      <w:proofErr w:type="spellEnd"/>
      <w:r w:rsidRPr="00704C9F">
        <w:rPr>
          <w:color w:val="000000" w:themeColor="text1"/>
        </w:rPr>
        <w:t xml:space="preserve">-control. The simulator iterates </w:t>
      </w:r>
      <w:r w:rsidR="00DE6604" w:rsidRPr="00704C9F">
        <w:rPr>
          <w:color w:val="000000" w:themeColor="text1"/>
        </w:rPr>
        <w:t>11</w:t>
      </w:r>
      <w:r w:rsidRPr="00704C9F">
        <w:rPr>
          <w:color w:val="000000" w:themeColor="text1"/>
        </w:rPr>
        <w:t xml:space="preserve"> times on even ground. In (a), the blue straight line represents the ground; the colored arcs represent the trajectory of the mass center of the hopper; and the </w:t>
      </w:r>
      <w:proofErr w:type="spellStart"/>
      <w:r w:rsidRPr="00704C9F">
        <w:rPr>
          <w:color w:val="000000" w:themeColor="text1"/>
        </w:rPr>
        <w:t>v-shape</w:t>
      </w:r>
      <w:proofErr w:type="spellEnd"/>
      <w:r w:rsidRPr="00704C9F">
        <w:rPr>
          <w:color w:val="000000" w:themeColor="text1"/>
        </w:rPr>
        <w:t xml:space="preserve"> </w:t>
      </w:r>
      <w:r w:rsidR="00DB6C98" w:rsidRPr="00704C9F">
        <w:rPr>
          <w:color w:val="000000" w:themeColor="text1"/>
        </w:rPr>
        <w:t xml:space="preserve">elements which connect the ground and arcs are the poses of leg at start and end for each stance </w:t>
      </w:r>
      <w:r w:rsidR="00B16017" w:rsidRPr="00704C9F">
        <w:rPr>
          <w:color w:val="000000" w:themeColor="text1"/>
        </w:rPr>
        <w:t>phase</w:t>
      </w:r>
      <w:r w:rsidR="00DB6C98" w:rsidRPr="00704C9F">
        <w:rPr>
          <w:color w:val="000000" w:themeColor="text1"/>
        </w:rPr>
        <w:t xml:space="preserve">. </w:t>
      </w:r>
      <w:r w:rsidRPr="00704C9F">
        <w:rPr>
          <w:color w:val="000000" w:themeColor="text1"/>
        </w:rPr>
        <w:t xml:space="preserve">In (b), the blue </w:t>
      </w:r>
      <w:r w:rsidR="00DB6C98" w:rsidRPr="00704C9F">
        <w:rPr>
          <w:color w:val="000000" w:themeColor="text1"/>
        </w:rPr>
        <w:t>dotted</w:t>
      </w:r>
      <w:r w:rsidRPr="00704C9F">
        <w:rPr>
          <w:color w:val="000000" w:themeColor="text1"/>
        </w:rPr>
        <w:t xml:space="preserve"> line is the desired velocity</w:t>
      </w:r>
      <w:r w:rsidR="00E65844" w:rsidRPr="00704C9F">
        <w:rPr>
          <w:color w:val="000000" w:themeColor="text1"/>
        </w:rPr>
        <w:t xml:space="preserve">; </w:t>
      </w:r>
      <w:r w:rsidR="00DB6C98" w:rsidRPr="00704C9F">
        <w:rPr>
          <w:color w:val="000000" w:themeColor="text1"/>
        </w:rPr>
        <w:t>the colored lines are the real velocities in each iteration.</w:t>
      </w:r>
    </w:p>
    <w:p w14:paraId="4FBB277B" w14:textId="77777777" w:rsidR="00130D57" w:rsidRPr="00704C9F" w:rsidRDefault="00130D57" w:rsidP="0050309C">
      <w:pPr>
        <w:pStyle w:val="a4"/>
        <w:ind w:firstLine="0"/>
        <w:rPr>
          <w:color w:val="000000" w:themeColor="text1"/>
        </w:rPr>
      </w:pPr>
    </w:p>
    <w:p w14:paraId="40021C04" w14:textId="15690FA7" w:rsidR="00D26087" w:rsidRPr="00704C9F" w:rsidRDefault="00D26087" w:rsidP="00D26087">
      <w:pPr>
        <w:pStyle w:val="2"/>
        <w:rPr>
          <w:color w:val="000000" w:themeColor="text1"/>
        </w:rPr>
      </w:pPr>
      <w:r w:rsidRPr="00704C9F">
        <w:rPr>
          <w:color w:val="000000" w:themeColor="text1"/>
        </w:rPr>
        <w:t xml:space="preserve">Improved </w:t>
      </w:r>
      <w:proofErr w:type="spellStart"/>
      <w:r w:rsidRPr="00704C9F">
        <w:rPr>
          <w:color w:val="000000" w:themeColor="text1"/>
        </w:rPr>
        <w:t>Raibert</w:t>
      </w:r>
      <w:proofErr w:type="spellEnd"/>
      <w:r w:rsidRPr="00704C9F">
        <w:rPr>
          <w:color w:val="000000" w:themeColor="text1"/>
        </w:rPr>
        <w:t>-control</w:t>
      </w:r>
    </w:p>
    <w:p w14:paraId="6BB3E02E" w14:textId="77777777" w:rsidR="00E27E59" w:rsidRPr="00704C9F" w:rsidRDefault="00D26087" w:rsidP="00D26087">
      <w:pPr>
        <w:pStyle w:val="Text"/>
        <w:rPr>
          <w:color w:val="000000" w:themeColor="text1"/>
        </w:rPr>
      </w:pPr>
      <w:r w:rsidRPr="00704C9F">
        <w:rPr>
          <w:color w:val="000000" w:themeColor="text1"/>
        </w:rPr>
        <w:t>Here we will discuss how we</w:t>
      </w:r>
      <w:r w:rsidR="00E65844" w:rsidRPr="00704C9F">
        <w:rPr>
          <w:color w:val="000000" w:themeColor="text1"/>
        </w:rPr>
        <w:t xml:space="preserve"> can</w:t>
      </w:r>
      <w:r w:rsidRPr="00704C9F">
        <w:rPr>
          <w:color w:val="000000" w:themeColor="text1"/>
        </w:rPr>
        <w:t xml:space="preserve"> compensate </w:t>
      </w:r>
      <w:r w:rsidR="00E65844" w:rsidRPr="00704C9F">
        <w:rPr>
          <w:color w:val="000000" w:themeColor="text1"/>
        </w:rPr>
        <w:t xml:space="preserve">for </w:t>
      </w:r>
      <w:r w:rsidRPr="00704C9F">
        <w:rPr>
          <w:color w:val="000000" w:themeColor="text1"/>
        </w:rPr>
        <w:t>the steady</w:t>
      </w:r>
      <w:r w:rsidR="00E65844" w:rsidRPr="00704C9F">
        <w:rPr>
          <w:color w:val="000000" w:themeColor="text1"/>
        </w:rPr>
        <w:t>-</w:t>
      </w:r>
      <w:r w:rsidRPr="00704C9F">
        <w:rPr>
          <w:color w:val="000000" w:themeColor="text1"/>
        </w:rPr>
        <w:t xml:space="preserve">state error by amending the original </w:t>
      </w:r>
      <w:proofErr w:type="spellStart"/>
      <w:r w:rsidRPr="00704C9F">
        <w:rPr>
          <w:color w:val="000000" w:themeColor="text1"/>
        </w:rPr>
        <w:t>Raibert</w:t>
      </w:r>
      <w:proofErr w:type="spellEnd"/>
      <w:r w:rsidRPr="00704C9F">
        <w:rPr>
          <w:color w:val="000000" w:themeColor="text1"/>
        </w:rPr>
        <w:t xml:space="preserve">-control. </w:t>
      </w:r>
    </w:p>
    <w:p w14:paraId="5793AD05" w14:textId="2AE5C92A" w:rsidR="0050309C" w:rsidRPr="00704C9F" w:rsidRDefault="00E27E59" w:rsidP="00D26087">
      <w:pPr>
        <w:pStyle w:val="Text"/>
        <w:rPr>
          <w:color w:val="000000" w:themeColor="text1"/>
        </w:rPr>
      </w:pPr>
      <w:r w:rsidRPr="00704C9F">
        <w:rPr>
          <w:color w:val="000000" w:themeColor="text1"/>
        </w:rPr>
        <w:t xml:space="preserve">The PID controller is an extremely common filter with a long history [8]. And there is a wealth of experience in the industry, so we will try to get inspired by it. </w:t>
      </w:r>
      <w:r w:rsidR="00D26087" w:rsidRPr="00704C9F">
        <w:rPr>
          <w:color w:val="000000" w:themeColor="text1"/>
        </w:rPr>
        <w:t>In the</w:t>
      </w:r>
      <w:r w:rsidR="00B73575" w:rsidRPr="00704C9F">
        <w:rPr>
          <w:color w:val="000000" w:themeColor="text1"/>
        </w:rPr>
        <w:t xml:space="preserve"> experiment of</w:t>
      </w:r>
      <w:r w:rsidR="00D26087" w:rsidRPr="00704C9F">
        <w:rPr>
          <w:color w:val="000000" w:themeColor="text1"/>
        </w:rPr>
        <w:t xml:space="preserve"> </w:t>
      </w:r>
      <w:r w:rsidR="00E65844" w:rsidRPr="00704C9F">
        <w:rPr>
          <w:color w:val="000000" w:themeColor="text1"/>
        </w:rPr>
        <w:t xml:space="preserve">the </w:t>
      </w:r>
      <w:r w:rsidR="00D26087" w:rsidRPr="00704C9F">
        <w:rPr>
          <w:color w:val="000000" w:themeColor="text1"/>
        </w:rPr>
        <w:t>PID controller</w:t>
      </w:r>
      <w:r w:rsidR="00B73575" w:rsidRPr="00704C9F">
        <w:rPr>
          <w:color w:val="000000" w:themeColor="text1"/>
        </w:rPr>
        <w:t xml:space="preserve"> </w:t>
      </w:r>
      <w:r w:rsidRPr="00704C9F">
        <w:rPr>
          <w:color w:val="000000" w:themeColor="text1"/>
        </w:rPr>
        <w:t>[9</w:t>
      </w:r>
      <w:r w:rsidR="00B73575" w:rsidRPr="00704C9F">
        <w:rPr>
          <w:color w:val="000000" w:themeColor="text1"/>
        </w:rPr>
        <w:t>]</w:t>
      </w:r>
      <w:r w:rsidR="00D26087" w:rsidRPr="00704C9F">
        <w:rPr>
          <w:color w:val="000000" w:themeColor="text1"/>
        </w:rPr>
        <w:t xml:space="preserve">, </w:t>
      </w:r>
      <w:r w:rsidR="00B73575" w:rsidRPr="00704C9F">
        <w:rPr>
          <w:color w:val="000000" w:themeColor="text1"/>
        </w:rPr>
        <w:t xml:space="preserve">the </w:t>
      </w:r>
      <w:r w:rsidR="00E65844" w:rsidRPr="00704C9F">
        <w:rPr>
          <w:color w:val="000000" w:themeColor="text1"/>
        </w:rPr>
        <w:t>steady-state</w:t>
      </w:r>
      <w:r w:rsidR="00B73575" w:rsidRPr="00704C9F">
        <w:rPr>
          <w:color w:val="000000" w:themeColor="text1"/>
        </w:rPr>
        <w:t xml:space="preserve"> error of system will disappear if the integral </w:t>
      </w:r>
      <w:r w:rsidR="00F777AB" w:rsidRPr="00704C9F">
        <w:rPr>
          <w:color w:val="000000" w:themeColor="text1"/>
        </w:rPr>
        <w:t>term</w:t>
      </w:r>
      <w:r w:rsidR="00B73575" w:rsidRPr="00704C9F">
        <w:rPr>
          <w:color w:val="000000" w:themeColor="text1"/>
        </w:rPr>
        <w:t xml:space="preserve"> is added properly. This inspired us to add an integral item to our </w:t>
      </w:r>
      <w:proofErr w:type="spellStart"/>
      <w:r w:rsidR="00B73575" w:rsidRPr="00704C9F">
        <w:rPr>
          <w:color w:val="000000" w:themeColor="text1"/>
        </w:rPr>
        <w:t>Raibert</w:t>
      </w:r>
      <w:proofErr w:type="spellEnd"/>
      <w:r w:rsidR="00B73575" w:rsidRPr="00704C9F">
        <w:rPr>
          <w:color w:val="000000" w:themeColor="text1"/>
        </w:rPr>
        <w:t>-control that:</w:t>
      </w:r>
    </w:p>
    <w:p w14:paraId="380E7335" w14:textId="7CB94481" w:rsidR="00B73575" w:rsidRPr="00704C9F" w:rsidRDefault="000C56AD" w:rsidP="006E5FD9">
      <w:pPr>
        <w:pStyle w:val="Text"/>
        <w:spacing w:before="120" w:after="120"/>
        <w:jc w:val="right"/>
        <w:rPr>
          <w:iCs/>
          <w:color w:val="000000" w:themeColor="text1"/>
        </w:rPr>
      </w:p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f>
          <m:fPr>
            <m:ctrlPr>
              <w:rPr>
                <w:rFonts w:ascii="Cambria Math" w:hAnsi="Cambria Math"/>
                <w:i/>
                <w:iCs/>
                <w:color w:val="000000" w:themeColor="text1"/>
              </w:rPr>
            </m:ctrlPr>
          </m:fPr>
          <m:num>
            <m:acc>
              <m:accPr>
                <m:chr m:val="̇"/>
                <m:ctrlPr>
                  <w:rPr>
                    <w:rFonts w:ascii="Cambria Math" w:hAnsi="Cambria Math"/>
                    <w:i/>
                    <w:iCs/>
                    <w:color w:val="000000" w:themeColor="text1"/>
                  </w:rPr>
                </m:ctrlPr>
              </m:accPr>
              <m:e>
                <m:r>
                  <w:rPr>
                    <w:rFonts w:ascii="Cambria Math" w:hAnsi="Cambria Math"/>
                    <w:color w:val="000000" w:themeColor="text1"/>
                  </w:rPr>
                  <m:t>v</m:t>
                </m:r>
              </m:e>
            </m:acc>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num>
          <m:den>
            <m:r>
              <w:rPr>
                <w:rFonts w:ascii="Cambria Math" w:hAnsi="Cambria Math"/>
                <w:color w:val="000000" w:themeColor="text1"/>
              </w:rPr>
              <m:t>2</m:t>
            </m:r>
          </m:den>
        </m:f>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k</m:t>
            </m:r>
          </m:e>
          <m:sub>
            <m:acc>
              <m:accPr>
                <m:chr m:val="̇"/>
                <m:ctrlPr>
                  <w:rPr>
                    <w:rFonts w:ascii="Cambria Math" w:hAnsi="Cambria Math"/>
                    <w:i/>
                    <w:iCs/>
                    <w:color w:val="000000" w:themeColor="text1"/>
                  </w:rPr>
                </m:ctrlPr>
              </m:accPr>
              <m:e>
                <m:r>
                  <w:rPr>
                    <w:rFonts w:ascii="Cambria Math" w:hAnsi="Cambria Math"/>
                    <w:color w:val="000000" w:themeColor="text1"/>
                  </w:rPr>
                  <m:t>v</m:t>
                </m:r>
              </m:e>
            </m:acc>
          </m:sub>
        </m:sSub>
        <m:r>
          <w:rPr>
            <w:rFonts w:ascii="Cambria Math" w:hAnsi="Cambria Math"/>
            <w:color w:val="000000" w:themeColor="text1"/>
          </w:rPr>
          <m:t>(</m:t>
        </m:r>
        <m:acc>
          <m:accPr>
            <m:chr m:val="̇"/>
            <m:ctrlPr>
              <w:rPr>
                <w:rFonts w:ascii="Cambria Math" w:hAnsi="Cambria Math"/>
                <w:i/>
                <w:iCs/>
                <w:color w:val="000000" w:themeColor="text1"/>
              </w:rPr>
            </m:ctrlPr>
          </m:accPr>
          <m:e>
            <m:r>
              <w:rPr>
                <w:rFonts w:ascii="Cambria Math" w:hAnsi="Cambria Math"/>
                <w:color w:val="000000" w:themeColor="text1"/>
              </w:rPr>
              <m:t>v</m:t>
            </m:r>
          </m:e>
        </m:acc>
        <m:r>
          <w:rPr>
            <w:rFonts w:ascii="Cambria Math" w:hAnsi="Cambria Math"/>
            <w:color w:val="000000" w:themeColor="text1"/>
          </w:rPr>
          <m:t>-</m:t>
        </m:r>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v</m:t>
                </m:r>
              </m:e>
            </m:acc>
          </m:e>
          <m:sub>
            <m:r>
              <w:rPr>
                <w:rFonts w:ascii="Cambria Math" w:hAnsi="Cambria Math"/>
                <w:color w:val="000000" w:themeColor="text1"/>
              </w:rPr>
              <m:t>d</m:t>
            </m:r>
          </m:sub>
        </m:sSub>
        <m:r>
          <w:rPr>
            <w:rFonts w:ascii="Cambria Math" w:hAnsi="Cambria Math"/>
            <w:color w:val="000000" w:themeColor="text1"/>
          </w:rPr>
          <m:t>)+</m:t>
        </m:r>
        <m:sSub>
          <m:sSubPr>
            <m:ctrlPr>
              <w:rPr>
                <w:rFonts w:ascii="Cambria Math" w:hAnsi="Cambria Math"/>
                <w:i/>
                <w:iCs/>
                <w:color w:val="0070C0"/>
              </w:rPr>
            </m:ctrlPr>
          </m:sSubPr>
          <m:e>
            <m:r>
              <w:rPr>
                <w:rFonts w:ascii="Cambria Math" w:hAnsi="Cambria Math"/>
                <w:color w:val="0070C0"/>
              </w:rPr>
              <m:t>k</m:t>
            </m:r>
          </m:e>
          <m:sub>
            <m:r>
              <w:rPr>
                <w:rFonts w:ascii="Cambria Math" w:hAnsi="Cambria Math"/>
                <w:color w:val="0070C0"/>
              </w:rPr>
              <m:t>I</m:t>
            </m:r>
          </m:sub>
        </m:sSub>
        <m:nary>
          <m:naryPr>
            <m:limLoc m:val="undOvr"/>
            <m:subHide m:val="1"/>
            <m:supHide m:val="1"/>
            <m:ctrlPr>
              <w:rPr>
                <w:rFonts w:ascii="Cambria Math" w:hAnsi="Cambria Math"/>
                <w:i/>
                <w:iCs/>
                <w:color w:val="0070C0"/>
              </w:rPr>
            </m:ctrlPr>
          </m:naryPr>
          <m:sub/>
          <m:sup/>
          <m:e>
            <m:r>
              <w:rPr>
                <w:rFonts w:ascii="Cambria Math" w:hAnsi="Cambria Math"/>
                <w:color w:val="0070C0"/>
              </w:rPr>
              <m:t>(</m:t>
            </m:r>
            <m:acc>
              <m:accPr>
                <m:chr m:val="̇"/>
                <m:ctrlPr>
                  <w:rPr>
                    <w:rFonts w:ascii="Cambria Math" w:hAnsi="Cambria Math"/>
                    <w:i/>
                    <w:iCs/>
                    <w:color w:val="0070C0"/>
                  </w:rPr>
                </m:ctrlPr>
              </m:accPr>
              <m:e>
                <m:r>
                  <w:rPr>
                    <w:rFonts w:ascii="Cambria Math" w:hAnsi="Cambria Math"/>
                    <w:color w:val="0070C0"/>
                  </w:rPr>
                  <m:t>v</m:t>
                </m:r>
              </m:e>
            </m:acc>
            <m:r>
              <w:rPr>
                <w:rFonts w:ascii="Cambria Math" w:hAnsi="Cambria Math"/>
                <w:color w:val="0070C0"/>
              </w:rPr>
              <m:t>-</m:t>
            </m:r>
            <m:sSub>
              <m:sSubPr>
                <m:ctrlPr>
                  <w:rPr>
                    <w:rFonts w:ascii="Cambria Math" w:hAnsi="Cambria Math"/>
                    <w:i/>
                    <w:iCs/>
                    <w:color w:val="0070C0"/>
                  </w:rPr>
                </m:ctrlPr>
              </m:sSubPr>
              <m:e>
                <m:acc>
                  <m:accPr>
                    <m:chr m:val="̇"/>
                    <m:ctrlPr>
                      <w:rPr>
                        <w:rFonts w:ascii="Cambria Math" w:hAnsi="Cambria Math"/>
                        <w:i/>
                        <w:iCs/>
                        <w:color w:val="0070C0"/>
                      </w:rPr>
                    </m:ctrlPr>
                  </m:accPr>
                  <m:e>
                    <m:r>
                      <w:rPr>
                        <w:rFonts w:ascii="Cambria Math" w:hAnsi="Cambria Math"/>
                        <w:color w:val="0070C0"/>
                      </w:rPr>
                      <m:t>v</m:t>
                    </m:r>
                  </m:e>
                </m:acc>
              </m:e>
              <m:sub>
                <m:r>
                  <w:rPr>
                    <w:rFonts w:ascii="Cambria Math" w:hAnsi="Cambria Math"/>
                    <w:color w:val="0070C0"/>
                  </w:rPr>
                  <m:t>d</m:t>
                </m:r>
              </m:sub>
            </m:sSub>
            <m:r>
              <w:rPr>
                <w:rFonts w:ascii="Cambria Math" w:hAnsi="Cambria Math"/>
                <w:color w:val="0070C0"/>
              </w:rPr>
              <m:t>)dt</m:t>
            </m:r>
          </m:e>
        </m:nary>
      </m:oMath>
      <w:r w:rsidR="00F777AB" w:rsidRPr="00704C9F">
        <w:rPr>
          <w:iCs/>
          <w:color w:val="000000" w:themeColor="text1"/>
        </w:rPr>
        <w:t xml:space="preserve">           (8)</w:t>
      </w:r>
    </w:p>
    <w:p w14:paraId="53CCCCE5" w14:textId="0AB4A873" w:rsidR="00F777AB" w:rsidRPr="00704C9F" w:rsidRDefault="00F777AB" w:rsidP="00F777AB">
      <w:pPr>
        <w:pStyle w:val="Text"/>
        <w:rPr>
          <w:iCs/>
          <w:color w:val="000000" w:themeColor="text1"/>
        </w:rPr>
      </w:pPr>
      <w:r w:rsidRPr="00704C9F">
        <w:rPr>
          <w:iCs/>
          <w:color w:val="000000" w:themeColor="text1"/>
        </w:rPr>
        <w:t xml:space="preserve">This is our new controller formation in continues-time. As we can see, the formula (8) will be formula (4) add an integral </w:t>
      </w:r>
      <w:r w:rsidRPr="00704C9F">
        <w:rPr>
          <w:color w:val="000000" w:themeColor="text1"/>
        </w:rPr>
        <w:t xml:space="preserve">term </w:t>
      </w:r>
      <m:oMath>
        <m:sSub>
          <m:sSubPr>
            <m:ctrlPr>
              <w:rPr>
                <w:rFonts w:ascii="Cambria Math" w:hAnsi="Cambria Math"/>
                <w:i/>
                <w:i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nary>
          <m:naryPr>
            <m:limLoc m:val="undOvr"/>
            <m:subHide m:val="1"/>
            <m:supHide m:val="1"/>
            <m:ctrlPr>
              <w:rPr>
                <w:rFonts w:ascii="Cambria Math" w:hAnsi="Cambria Math"/>
                <w:i/>
                <w:iCs/>
                <w:color w:val="000000" w:themeColor="text1"/>
              </w:rPr>
            </m:ctrlPr>
          </m:naryPr>
          <m:sub/>
          <m:sup/>
          <m:e>
            <m:r>
              <w:rPr>
                <w:rFonts w:ascii="Cambria Math" w:hAnsi="Cambria Math"/>
                <w:color w:val="000000" w:themeColor="text1"/>
              </w:rPr>
              <m:t>(</m:t>
            </m:r>
            <m:acc>
              <m:accPr>
                <m:chr m:val="̇"/>
                <m:ctrlPr>
                  <w:rPr>
                    <w:rFonts w:ascii="Cambria Math" w:hAnsi="Cambria Math"/>
                    <w:i/>
                    <w:iCs/>
                    <w:color w:val="000000" w:themeColor="text1"/>
                  </w:rPr>
                </m:ctrlPr>
              </m:accPr>
              <m:e>
                <m:r>
                  <w:rPr>
                    <w:rFonts w:ascii="Cambria Math" w:hAnsi="Cambria Math"/>
                    <w:color w:val="000000" w:themeColor="text1"/>
                  </w:rPr>
                  <m:t>v</m:t>
                </m:r>
              </m:e>
            </m:acc>
            <m:r>
              <w:rPr>
                <w:rFonts w:ascii="Cambria Math" w:hAnsi="Cambria Math"/>
                <w:color w:val="000000" w:themeColor="text1"/>
              </w:rPr>
              <m:t>-</m:t>
            </m:r>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v</m:t>
                    </m:r>
                  </m:e>
                </m:acc>
              </m:e>
              <m:sub>
                <m:r>
                  <w:rPr>
                    <w:rFonts w:ascii="Cambria Math" w:hAnsi="Cambria Math"/>
                    <w:color w:val="000000" w:themeColor="text1"/>
                  </w:rPr>
                  <m:t>d</m:t>
                </m:r>
              </m:sub>
            </m:sSub>
            <m:r>
              <w:rPr>
                <w:rFonts w:ascii="Cambria Math" w:hAnsi="Cambria Math"/>
                <w:color w:val="000000" w:themeColor="text1"/>
              </w:rPr>
              <m:t>)dt</m:t>
            </m:r>
          </m:e>
        </m:nary>
      </m:oMath>
      <w:r w:rsidRPr="00704C9F">
        <w:rPr>
          <w:iCs/>
          <w:color w:val="000000" w:themeColor="text1"/>
        </w:rPr>
        <w:t xml:space="preserve">. </w:t>
      </w:r>
      <w:r w:rsidRPr="00704C9F">
        <w:rPr>
          <w:rFonts w:hint="eastAsia"/>
          <w:iCs/>
          <w:color w:val="000000" w:themeColor="text1"/>
        </w:rPr>
        <w:t>The controller is now pretty much like the classical PID controller</w:t>
      </w:r>
      <w:r w:rsidRPr="00704C9F">
        <w:rPr>
          <w:iCs/>
          <w:color w:val="000000" w:themeColor="text1"/>
        </w:rPr>
        <w:t xml:space="preserve"> for it only misses a differential term. In this paper, we will call this improved </w:t>
      </w:r>
      <w:proofErr w:type="spellStart"/>
      <w:r w:rsidRPr="00704C9F">
        <w:rPr>
          <w:iCs/>
          <w:color w:val="000000" w:themeColor="text1"/>
        </w:rPr>
        <w:t>Raibert</w:t>
      </w:r>
      <w:proofErr w:type="spellEnd"/>
      <w:r w:rsidRPr="00704C9F">
        <w:rPr>
          <w:iCs/>
          <w:color w:val="000000" w:themeColor="text1"/>
        </w:rPr>
        <w:t>-control as IRC.</w:t>
      </w:r>
    </w:p>
    <w:p w14:paraId="7E5FBBCB" w14:textId="2CCA446E" w:rsidR="00F777AB" w:rsidRPr="00704C9F" w:rsidRDefault="00F777AB" w:rsidP="00F777AB">
      <w:pPr>
        <w:pStyle w:val="Text"/>
        <w:rPr>
          <w:iCs/>
          <w:color w:val="000000" w:themeColor="text1"/>
        </w:rPr>
      </w:pPr>
      <w:r w:rsidRPr="00704C9F">
        <w:rPr>
          <w:iCs/>
          <w:color w:val="000000" w:themeColor="text1"/>
        </w:rPr>
        <w:t>For the</w:t>
      </w:r>
      <w:r w:rsidR="00271BEB" w:rsidRPr="00704C9F">
        <w:rPr>
          <w:iCs/>
          <w:color w:val="000000" w:themeColor="text1"/>
        </w:rPr>
        <w:t xml:space="preserve"> implementation of integral term</w:t>
      </w:r>
      <w:r w:rsidRPr="00704C9F">
        <w:rPr>
          <w:iCs/>
          <w:color w:val="000000" w:themeColor="text1"/>
        </w:rPr>
        <w:t xml:space="preserve"> in program, we need do the following steps:</w:t>
      </w:r>
    </w:p>
    <w:p w14:paraId="4ACD0E72" w14:textId="6A5ECEAC" w:rsidR="00271BEB" w:rsidRPr="00704C9F" w:rsidRDefault="00271BEB" w:rsidP="00271BEB">
      <w:pPr>
        <w:pStyle w:val="Text"/>
        <w:numPr>
          <w:ilvl w:val="0"/>
          <w:numId w:val="29"/>
        </w:numPr>
        <w:rPr>
          <w:iCs/>
          <w:color w:val="000000" w:themeColor="text1"/>
        </w:rPr>
      </w:pPr>
      <w:r w:rsidRPr="00704C9F">
        <w:rPr>
          <w:rFonts w:hint="eastAsia"/>
          <w:iCs/>
          <w:color w:val="000000" w:themeColor="text1"/>
        </w:rPr>
        <w:t>Maintain a queue to save the history</w:t>
      </w:r>
      <w:r w:rsidR="007636D7" w:rsidRPr="00704C9F">
        <w:rPr>
          <w:iCs/>
          <w:color w:val="000000" w:themeColor="text1"/>
        </w:rPr>
        <w:t xml:space="preserve"> of velocity in flight </w:t>
      </w:r>
      <w:r w:rsidR="00B16017" w:rsidRPr="00704C9F">
        <w:rPr>
          <w:iCs/>
          <w:color w:val="000000" w:themeColor="text1"/>
        </w:rPr>
        <w:t>phase</w:t>
      </w:r>
      <w:r w:rsidR="007636D7" w:rsidRPr="00704C9F">
        <w:rPr>
          <w:iCs/>
          <w:color w:val="000000" w:themeColor="text1"/>
        </w:rPr>
        <w:t>.</w:t>
      </w:r>
    </w:p>
    <w:p w14:paraId="3624F06F" w14:textId="77777777" w:rsidR="00271BEB" w:rsidRPr="00704C9F" w:rsidRDefault="00271BEB" w:rsidP="00271BEB">
      <w:pPr>
        <w:pStyle w:val="Text"/>
        <w:numPr>
          <w:ilvl w:val="0"/>
          <w:numId w:val="29"/>
        </w:numPr>
        <w:rPr>
          <w:iCs/>
          <w:color w:val="000000" w:themeColor="text1"/>
        </w:rPr>
      </w:pPr>
      <w:r w:rsidRPr="00704C9F">
        <w:rPr>
          <w:iCs/>
          <w:color w:val="000000" w:themeColor="text1"/>
        </w:rPr>
        <w:t>Subtract all the values in queue with the desired velocity, and sum them up.</w:t>
      </w:r>
    </w:p>
    <w:p w14:paraId="3ADC0E27" w14:textId="3E57275F" w:rsidR="00271BEB" w:rsidRPr="00704C9F" w:rsidRDefault="00271BEB" w:rsidP="002C47AE">
      <w:pPr>
        <w:pStyle w:val="Text"/>
        <w:numPr>
          <w:ilvl w:val="0"/>
          <w:numId w:val="29"/>
        </w:numPr>
        <w:rPr>
          <w:iCs/>
          <w:color w:val="000000" w:themeColor="text1"/>
        </w:rPr>
      </w:pPr>
      <w:r w:rsidRPr="00704C9F">
        <w:rPr>
          <w:iCs/>
          <w:color w:val="000000" w:themeColor="text1"/>
        </w:rPr>
        <w:t>Multipl</w:t>
      </w:r>
      <w:r w:rsidR="00E65844" w:rsidRPr="00704C9F">
        <w:rPr>
          <w:iCs/>
          <w:color w:val="000000" w:themeColor="text1"/>
        </w:rPr>
        <w:t>y</w:t>
      </w:r>
      <w:r w:rsidRPr="00704C9F">
        <w:rPr>
          <w:iCs/>
          <w:color w:val="000000" w:themeColor="text1"/>
        </w:rPr>
        <w:t xml:space="preserve"> the sum up value with feedback gain </w:t>
      </w:r>
      <m:oMath>
        <m:sSub>
          <m:sSubPr>
            <m:ctrlPr>
              <w:rPr>
                <w:rFonts w:ascii="Cambria Math" w:hAnsi="Cambria Math"/>
                <w:i/>
                <w:i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p>
    <w:p w14:paraId="7D31B097" w14:textId="5BC17320" w:rsidR="00271BEB" w:rsidRPr="00704C9F" w:rsidRDefault="00271BEB" w:rsidP="002C47AE">
      <w:pPr>
        <w:pStyle w:val="Text"/>
        <w:numPr>
          <w:ilvl w:val="0"/>
          <w:numId w:val="29"/>
        </w:numPr>
        <w:rPr>
          <w:iCs/>
          <w:color w:val="000000" w:themeColor="text1"/>
        </w:rPr>
      </w:pPr>
      <w:r w:rsidRPr="00704C9F">
        <w:rPr>
          <w:iCs/>
          <w:color w:val="000000" w:themeColor="text1"/>
        </w:rPr>
        <w:t xml:space="preserve">Simulation and turn the value of </w:t>
      </w:r>
      <m:oMath>
        <m:sSub>
          <m:sSubPr>
            <m:ctrlPr>
              <w:rPr>
                <w:rFonts w:ascii="Cambria Math" w:hAnsi="Cambria Math"/>
                <w:i/>
                <w:iCs/>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sidRPr="00704C9F">
        <w:rPr>
          <w:iCs/>
          <w:color w:val="000000" w:themeColor="text1"/>
        </w:rPr>
        <w:t xml:space="preserve"> and the length of </w:t>
      </w:r>
      <w:r w:rsidR="00E65844" w:rsidRPr="00704C9F">
        <w:rPr>
          <w:iCs/>
          <w:color w:val="000000" w:themeColor="text1"/>
        </w:rPr>
        <w:t xml:space="preserve">a </w:t>
      </w:r>
      <w:r w:rsidRPr="00704C9F">
        <w:rPr>
          <w:iCs/>
          <w:color w:val="000000" w:themeColor="text1"/>
        </w:rPr>
        <w:t>queue.</w:t>
      </w:r>
    </w:p>
    <w:p w14:paraId="347AC295" w14:textId="64B69E94" w:rsidR="00271BEB" w:rsidRPr="00704C9F" w:rsidRDefault="007636D7" w:rsidP="00271BEB">
      <w:pPr>
        <w:pStyle w:val="Text"/>
        <w:rPr>
          <w:iCs/>
          <w:color w:val="000000" w:themeColor="text1"/>
        </w:rPr>
      </w:pPr>
      <w:r w:rsidRPr="00704C9F">
        <w:rPr>
          <w:iCs/>
          <w:color w:val="000000" w:themeColor="text1"/>
        </w:rPr>
        <w:t xml:space="preserve">Because we do not know what is the result of system after adding this integral term, we decide to just use a queue to store the velocity, tune and see after the simulation. As we can see, if the length of queue equal to 1, the integral term will shrink to proportional term like </w:t>
      </w:r>
      <m:oMath>
        <m:sSub>
          <m:sSubPr>
            <m:ctrlPr>
              <w:rPr>
                <w:rFonts w:ascii="Cambria Math" w:hAnsi="Cambria Math"/>
                <w:i/>
                <w:iCs/>
                <w:color w:val="000000" w:themeColor="text1"/>
              </w:rPr>
            </m:ctrlPr>
          </m:sSubPr>
          <m:e>
            <m:r>
              <w:rPr>
                <w:rFonts w:ascii="Cambria Math" w:hAnsi="Cambria Math"/>
                <w:color w:val="000000" w:themeColor="text1"/>
              </w:rPr>
              <m:t>k</m:t>
            </m:r>
          </m:e>
          <m:sub>
            <m:acc>
              <m:accPr>
                <m:chr m:val="̇"/>
                <m:ctrlPr>
                  <w:rPr>
                    <w:rFonts w:ascii="Cambria Math" w:hAnsi="Cambria Math"/>
                    <w:i/>
                    <w:iCs/>
                    <w:color w:val="000000" w:themeColor="text1"/>
                  </w:rPr>
                </m:ctrlPr>
              </m:accPr>
              <m:e>
                <m:r>
                  <w:rPr>
                    <w:rFonts w:ascii="Cambria Math" w:hAnsi="Cambria Math"/>
                    <w:color w:val="000000" w:themeColor="text1"/>
                  </w:rPr>
                  <m:t>v</m:t>
                </m:r>
              </m:e>
            </m:acc>
          </m:sub>
        </m:sSub>
        <m:r>
          <w:rPr>
            <w:rFonts w:ascii="Cambria Math" w:hAnsi="Cambria Math"/>
            <w:color w:val="000000" w:themeColor="text1"/>
          </w:rPr>
          <m:t>(</m:t>
        </m:r>
        <m:acc>
          <m:accPr>
            <m:chr m:val="̇"/>
            <m:ctrlPr>
              <w:rPr>
                <w:rFonts w:ascii="Cambria Math" w:hAnsi="Cambria Math"/>
                <w:i/>
                <w:iCs/>
                <w:color w:val="000000" w:themeColor="text1"/>
              </w:rPr>
            </m:ctrlPr>
          </m:accPr>
          <m:e>
            <m:r>
              <w:rPr>
                <w:rFonts w:ascii="Cambria Math" w:hAnsi="Cambria Math"/>
                <w:color w:val="000000" w:themeColor="text1"/>
              </w:rPr>
              <m:t>v</m:t>
            </m:r>
          </m:e>
        </m:acc>
        <m:r>
          <w:rPr>
            <w:rFonts w:ascii="Cambria Math" w:hAnsi="Cambria Math"/>
            <w:color w:val="000000" w:themeColor="text1"/>
          </w:rPr>
          <m:t>-</m:t>
        </m:r>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w:rPr>
                    <w:rFonts w:ascii="Cambria Math" w:hAnsi="Cambria Math"/>
                    <w:color w:val="000000" w:themeColor="text1"/>
                  </w:rPr>
                  <m:t>v</m:t>
                </m:r>
              </m:e>
            </m:acc>
          </m:e>
          <m:sub>
            <m:r>
              <w:rPr>
                <w:rFonts w:ascii="Cambria Math" w:hAnsi="Cambria Math"/>
                <w:color w:val="000000" w:themeColor="text1"/>
              </w:rPr>
              <m:t>d</m:t>
            </m:r>
          </m:sub>
        </m:sSub>
        <m:r>
          <w:rPr>
            <w:rFonts w:ascii="Cambria Math" w:hAnsi="Cambria Math"/>
            <w:color w:val="000000" w:themeColor="text1"/>
          </w:rPr>
          <m:t>)</m:t>
        </m:r>
      </m:oMath>
      <w:r w:rsidRPr="00704C9F">
        <w:rPr>
          <w:iCs/>
          <w:color w:val="000000" w:themeColor="text1"/>
        </w:rPr>
        <w:t xml:space="preserve">; if the length of queue equals to infinity, </w:t>
      </w:r>
      <w:r w:rsidR="00DE6604" w:rsidRPr="00704C9F">
        <w:rPr>
          <w:iCs/>
          <w:color w:val="000000" w:themeColor="text1"/>
        </w:rPr>
        <w:t xml:space="preserve">the integral term will become the original integral term that combine all the errors in </w:t>
      </w:r>
      <w:r w:rsidR="00E65844" w:rsidRPr="00704C9F">
        <w:rPr>
          <w:iCs/>
          <w:color w:val="000000" w:themeColor="text1"/>
        </w:rPr>
        <w:t xml:space="preserve">the </w:t>
      </w:r>
      <w:r w:rsidR="00DE6604" w:rsidRPr="00704C9F">
        <w:rPr>
          <w:iCs/>
          <w:color w:val="000000" w:themeColor="text1"/>
        </w:rPr>
        <w:t>classical PID controller.</w:t>
      </w:r>
    </w:p>
    <w:p w14:paraId="66BC6905" w14:textId="7BD03659" w:rsidR="00DE6604" w:rsidRPr="00704C9F" w:rsidRDefault="00DE6604" w:rsidP="00271BEB">
      <w:pPr>
        <w:pStyle w:val="Text"/>
        <w:rPr>
          <w:iCs/>
          <w:color w:val="000000" w:themeColor="text1"/>
        </w:rPr>
      </w:pPr>
      <w:r w:rsidRPr="00704C9F">
        <w:rPr>
          <w:iCs/>
          <w:color w:val="000000" w:themeColor="text1"/>
        </w:rPr>
        <w:t xml:space="preserve">Then, after tuning and adjustment, we can get the result of </w:t>
      </w:r>
      <w:r w:rsidR="00E65844" w:rsidRPr="00704C9F">
        <w:rPr>
          <w:iCs/>
          <w:color w:val="000000" w:themeColor="text1"/>
        </w:rPr>
        <w:t xml:space="preserve">the </w:t>
      </w:r>
      <w:r w:rsidRPr="00704C9F">
        <w:rPr>
          <w:iCs/>
          <w:color w:val="000000" w:themeColor="text1"/>
        </w:rPr>
        <w:t>2D hopper with IRC</w:t>
      </w:r>
      <w:r w:rsidR="00E64554" w:rsidRPr="00704C9F">
        <w:rPr>
          <w:iCs/>
          <w:color w:val="000000" w:themeColor="text1"/>
        </w:rPr>
        <w:t xml:space="preserve"> as </w:t>
      </w:r>
      <w:r w:rsidR="0083464A" w:rsidRPr="00704C9F">
        <w:rPr>
          <w:color w:val="000000" w:themeColor="text1"/>
        </w:rPr>
        <w:t>Fig4</w:t>
      </w:r>
      <w:r w:rsidRPr="00704C9F">
        <w:rPr>
          <w:iCs/>
          <w:color w:val="000000" w:themeColor="text1"/>
        </w:rPr>
        <w:t>.</w:t>
      </w:r>
      <w:r w:rsidR="0083464A" w:rsidRPr="00704C9F">
        <w:rPr>
          <w:iCs/>
          <w:color w:val="000000" w:themeColor="text1"/>
        </w:rPr>
        <w:t xml:space="preserve"> Firstly, the system has overshoot, then the curve will vibrate, eventually converge to </w:t>
      </w:r>
      <w:r w:rsidR="0083464A" w:rsidRPr="00704C9F">
        <w:rPr>
          <w:iCs/>
          <w:color w:val="000000" w:themeColor="text1"/>
        </w:rPr>
        <w:t>near the desired velocity. This is a quite common system respond result.</w:t>
      </w:r>
      <w:r w:rsidRPr="00704C9F">
        <w:rPr>
          <w:iCs/>
          <w:color w:val="000000" w:themeColor="text1"/>
        </w:rPr>
        <w:t xml:space="preserve"> </w:t>
      </w:r>
      <w:r w:rsidR="00E64554" w:rsidRPr="00704C9F">
        <w:rPr>
          <w:iCs/>
          <w:color w:val="000000" w:themeColor="text1"/>
        </w:rPr>
        <w:t xml:space="preserve">Although the system responding time has increased, the </w:t>
      </w:r>
      <w:r w:rsidR="00E65844" w:rsidRPr="00704C9F">
        <w:rPr>
          <w:iCs/>
          <w:color w:val="000000" w:themeColor="text1"/>
        </w:rPr>
        <w:t>steady-state</w:t>
      </w:r>
      <w:r w:rsidR="00E64554" w:rsidRPr="00704C9F">
        <w:rPr>
          <w:iCs/>
          <w:color w:val="000000" w:themeColor="text1"/>
        </w:rPr>
        <w:t xml:space="preserve"> error of system is compensated reasonably. </w:t>
      </w:r>
      <w:r w:rsidR="0083464A" w:rsidRPr="00704C9F">
        <w:rPr>
          <w:iCs/>
          <w:color w:val="000000" w:themeColor="text1"/>
        </w:rPr>
        <w:t xml:space="preserve">So, we believe this IRC is promising and decide to give further </w:t>
      </w:r>
      <w:r w:rsidR="00560F2F" w:rsidRPr="00704C9F">
        <w:rPr>
          <w:iCs/>
          <w:color w:val="000000" w:themeColor="text1"/>
        </w:rPr>
        <w:t>experiments</w:t>
      </w:r>
      <w:r w:rsidR="0083464A" w:rsidRPr="00704C9F">
        <w:rPr>
          <w:iCs/>
          <w:color w:val="000000" w:themeColor="text1"/>
        </w:rPr>
        <w:t xml:space="preserve">. </w:t>
      </w:r>
    </w:p>
    <w:p w14:paraId="262D0D5A" w14:textId="36100835" w:rsidR="00F777AB" w:rsidRPr="00704C9F" w:rsidRDefault="00DE6604" w:rsidP="00DE6604">
      <w:pPr>
        <w:pStyle w:val="Text"/>
        <w:ind w:firstLine="0"/>
        <w:rPr>
          <w:color w:val="000000" w:themeColor="text1"/>
        </w:rPr>
      </w:pPr>
      <w:r w:rsidRPr="00704C9F">
        <w:rPr>
          <w:noProof/>
          <w:color w:val="000000" w:themeColor="text1"/>
        </w:rPr>
        <w:drawing>
          <wp:inline distT="0" distB="0" distL="0" distR="0" wp14:anchorId="6B27B96E" wp14:editId="0B1CC9F6">
            <wp:extent cx="3200400" cy="7416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741680"/>
                    </a:xfrm>
                    <a:prstGeom prst="rect">
                      <a:avLst/>
                    </a:prstGeom>
                  </pic:spPr>
                </pic:pic>
              </a:graphicData>
            </a:graphic>
          </wp:inline>
        </w:drawing>
      </w:r>
    </w:p>
    <w:p w14:paraId="20179918" w14:textId="251F5AA9" w:rsidR="00E64554" w:rsidRPr="00704C9F" w:rsidRDefault="00E64554" w:rsidP="00E64554">
      <w:pPr>
        <w:pStyle w:val="a4"/>
        <w:ind w:firstLine="0"/>
        <w:jc w:val="center"/>
        <w:rPr>
          <w:noProof/>
          <w:color w:val="000000" w:themeColor="text1"/>
        </w:rPr>
      </w:pPr>
      <w:r w:rsidRPr="00704C9F">
        <w:rPr>
          <w:noProof/>
          <w:color w:val="000000" w:themeColor="text1"/>
        </w:rPr>
        <w:t>(a) Mass center trejectory</w:t>
      </w:r>
    </w:p>
    <w:p w14:paraId="473FE024" w14:textId="509B17FF" w:rsidR="00DE6604" w:rsidRPr="00704C9F" w:rsidRDefault="00DE6604" w:rsidP="00DE6604">
      <w:pPr>
        <w:pStyle w:val="Text"/>
        <w:ind w:firstLine="0"/>
        <w:rPr>
          <w:color w:val="000000" w:themeColor="text1"/>
        </w:rPr>
      </w:pPr>
      <w:r w:rsidRPr="00704C9F">
        <w:rPr>
          <w:noProof/>
          <w:color w:val="000000" w:themeColor="text1"/>
        </w:rPr>
        <w:drawing>
          <wp:inline distT="0" distB="0" distL="0" distR="0" wp14:anchorId="68F473B7" wp14:editId="74513826">
            <wp:extent cx="3200400" cy="7054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705485"/>
                    </a:xfrm>
                    <a:prstGeom prst="rect">
                      <a:avLst/>
                    </a:prstGeom>
                  </pic:spPr>
                </pic:pic>
              </a:graphicData>
            </a:graphic>
          </wp:inline>
        </w:drawing>
      </w:r>
    </w:p>
    <w:p w14:paraId="0FB84041" w14:textId="77777777" w:rsidR="00E64554" w:rsidRPr="00704C9F" w:rsidRDefault="00E64554" w:rsidP="00E64554">
      <w:pPr>
        <w:pStyle w:val="a4"/>
        <w:ind w:firstLine="0"/>
        <w:jc w:val="center"/>
        <w:rPr>
          <w:color w:val="000000" w:themeColor="text1"/>
        </w:rPr>
      </w:pPr>
      <w:r w:rsidRPr="00704C9F">
        <w:rPr>
          <w:color w:val="000000" w:themeColor="text1"/>
        </w:rPr>
        <w:t>(b) Time-velocity diagram</w:t>
      </w:r>
    </w:p>
    <w:p w14:paraId="7C90E351" w14:textId="5F0B5761" w:rsidR="00130D57" w:rsidRPr="00704C9F" w:rsidRDefault="00E64554" w:rsidP="00E64554">
      <w:pPr>
        <w:pStyle w:val="a4"/>
        <w:ind w:firstLine="0"/>
        <w:rPr>
          <w:color w:val="000000" w:themeColor="text1"/>
        </w:rPr>
      </w:pPr>
      <w:r w:rsidRPr="00704C9F">
        <w:rPr>
          <w:color w:val="000000" w:themeColor="text1"/>
        </w:rPr>
        <w:t>Fig</w:t>
      </w:r>
      <w:r w:rsidR="0083464A" w:rsidRPr="00704C9F">
        <w:rPr>
          <w:color w:val="000000" w:themeColor="text1"/>
        </w:rPr>
        <w:t>4</w:t>
      </w:r>
      <w:r w:rsidRPr="00704C9F">
        <w:rPr>
          <w:color w:val="000000" w:themeColor="text1"/>
        </w:rPr>
        <w:t xml:space="preserve">. The result of </w:t>
      </w:r>
      <w:r w:rsidR="00E65844" w:rsidRPr="00704C9F">
        <w:rPr>
          <w:color w:val="000000" w:themeColor="text1"/>
        </w:rPr>
        <w:t xml:space="preserve">the </w:t>
      </w:r>
      <w:r w:rsidRPr="00704C9F">
        <w:rPr>
          <w:color w:val="000000" w:themeColor="text1"/>
        </w:rPr>
        <w:t xml:space="preserve">2D hopper with </w:t>
      </w:r>
      <w:proofErr w:type="spellStart"/>
      <w:r w:rsidRPr="00704C9F">
        <w:rPr>
          <w:color w:val="000000" w:themeColor="text1"/>
        </w:rPr>
        <w:t>Raibert</w:t>
      </w:r>
      <w:proofErr w:type="spellEnd"/>
      <w:r w:rsidRPr="00704C9F">
        <w:rPr>
          <w:color w:val="000000" w:themeColor="text1"/>
        </w:rPr>
        <w:t>-control. The simulator iterates 11 times on even ground.</w:t>
      </w:r>
    </w:p>
    <w:p w14:paraId="5141FF44" w14:textId="77777777" w:rsidR="00130D57" w:rsidRPr="00704C9F" w:rsidRDefault="00130D57" w:rsidP="00E64554">
      <w:pPr>
        <w:pStyle w:val="a4"/>
        <w:ind w:firstLine="0"/>
        <w:rPr>
          <w:color w:val="000000" w:themeColor="text1"/>
        </w:rPr>
      </w:pPr>
    </w:p>
    <w:p w14:paraId="073A71A2" w14:textId="591A2CEC" w:rsidR="0083464A" w:rsidRPr="00704C9F" w:rsidRDefault="0004406D" w:rsidP="0083464A">
      <w:pPr>
        <w:pStyle w:val="Text"/>
        <w:rPr>
          <w:color w:val="000000" w:themeColor="text1"/>
        </w:rPr>
      </w:pPr>
      <w:r w:rsidRPr="00704C9F">
        <w:rPr>
          <w:color w:val="000000" w:themeColor="text1"/>
        </w:rPr>
        <w:t>W</w:t>
      </w:r>
      <w:r w:rsidR="0083464A" w:rsidRPr="00704C9F">
        <w:rPr>
          <w:color w:val="000000" w:themeColor="text1"/>
        </w:rPr>
        <w:t>e</w:t>
      </w:r>
      <w:r w:rsidRPr="00704C9F">
        <w:rPr>
          <w:color w:val="000000" w:themeColor="text1"/>
        </w:rPr>
        <w:t xml:space="preserve"> tested IRC with the same initial velocity to different desired velocities that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d</m:t>
            </m:r>
          </m:sub>
        </m:sSub>
      </m:oMath>
      <w:r w:rsidRPr="00704C9F">
        <w:rPr>
          <w:color w:val="000000" w:themeColor="text1"/>
        </w:rPr>
        <w:t>=</w:t>
      </w:r>
      <m:oMath>
        <m:d>
          <m:dPr>
            <m:begChr m:val="{"/>
            <m:endChr m:val="}"/>
            <m:ctrlPr>
              <w:rPr>
                <w:rFonts w:ascii="Cambria Math" w:hAnsi="Cambria Math"/>
                <w:i/>
                <w:color w:val="000000" w:themeColor="text1"/>
              </w:rPr>
            </m:ctrlPr>
          </m:dPr>
          <m:e>
            <m:r>
              <w:rPr>
                <w:rFonts w:ascii="Cambria Math" w:hAnsi="Cambria Math"/>
                <w:color w:val="000000" w:themeColor="text1"/>
              </w:rPr>
              <m:t>5,  6.5,  8</m:t>
            </m:r>
          </m:e>
        </m:d>
      </m:oMath>
      <w:r w:rsidRPr="00704C9F">
        <w:rPr>
          <w:color w:val="000000" w:themeColor="text1"/>
        </w:rPr>
        <w:t xml:space="preserve">. Each velocity we will simulate </w:t>
      </w:r>
      <w:r w:rsidR="00E65844" w:rsidRPr="00704C9F">
        <w:rPr>
          <w:color w:val="000000" w:themeColor="text1"/>
        </w:rPr>
        <w:t>six</w:t>
      </w:r>
      <w:r w:rsidRPr="00704C9F">
        <w:rPr>
          <w:color w:val="000000" w:themeColor="text1"/>
        </w:rPr>
        <w:t xml:space="preserve"> times. </w:t>
      </w:r>
      <w:r w:rsidR="00E65844" w:rsidRPr="00704C9F">
        <w:rPr>
          <w:color w:val="000000" w:themeColor="text1"/>
        </w:rPr>
        <w:t>F</w:t>
      </w:r>
      <w:r w:rsidR="00E65844" w:rsidRPr="00704C9F">
        <w:rPr>
          <w:rFonts w:hint="eastAsia"/>
          <w:color w:val="000000" w:themeColor="text1"/>
          <w:lang w:eastAsia="zh-CN"/>
        </w:rPr>
        <w:t>urthermore</w:t>
      </w:r>
      <w:r w:rsidR="00E65844" w:rsidRPr="00704C9F">
        <w:rPr>
          <w:color w:val="000000" w:themeColor="text1"/>
        </w:rPr>
        <w:t>,</w:t>
      </w:r>
      <w:r w:rsidRPr="00704C9F">
        <w:rPr>
          <w:color w:val="000000" w:themeColor="text1"/>
        </w:rPr>
        <w:t xml:space="preserve"> to add some randomness, we will run the hopper on uneven ground. Finally</w:t>
      </w:r>
      <w:r w:rsidR="00C07A01" w:rsidRPr="00704C9F">
        <w:rPr>
          <w:color w:val="000000" w:themeColor="text1"/>
        </w:rPr>
        <w:t>,</w:t>
      </w:r>
      <w:r w:rsidRPr="00704C9F">
        <w:rPr>
          <w:color w:val="000000" w:themeColor="text1"/>
        </w:rPr>
        <w:t xml:space="preserve"> we will get the results </w:t>
      </w:r>
      <w:r w:rsidR="00C07A01" w:rsidRPr="00704C9F">
        <w:rPr>
          <w:color w:val="000000" w:themeColor="text1"/>
        </w:rPr>
        <w:t>in</w:t>
      </w:r>
      <w:r w:rsidRPr="00704C9F">
        <w:rPr>
          <w:color w:val="000000" w:themeColor="text1"/>
        </w:rPr>
        <w:t xml:space="preserve"> Fig5.</w:t>
      </w:r>
    </w:p>
    <w:p w14:paraId="0DE646C8" w14:textId="77777777" w:rsidR="00C07A01" w:rsidRPr="00704C9F" w:rsidRDefault="00C07A01" w:rsidP="00C07A01">
      <w:pPr>
        <w:pStyle w:val="Text"/>
        <w:ind w:firstLine="0"/>
        <w:rPr>
          <w:noProof/>
          <w:color w:val="000000" w:themeColor="text1"/>
        </w:rPr>
      </w:pPr>
      <w:r w:rsidRPr="00704C9F">
        <w:rPr>
          <w:noProof/>
          <w:color w:val="000000" w:themeColor="text1"/>
        </w:rPr>
        <w:drawing>
          <wp:inline distT="0" distB="0" distL="0" distR="0" wp14:anchorId="77C07742" wp14:editId="4283B284">
            <wp:extent cx="1548838" cy="1271954"/>
            <wp:effectExtent l="0" t="0" r="0" b="4445"/>
            <wp:docPr id="12" name="图片 5">
              <a:extLst xmlns:a="http://schemas.openxmlformats.org/drawingml/2006/main">
                <a:ext uri="{FF2B5EF4-FFF2-40B4-BE49-F238E27FC236}">
                  <a16:creationId xmlns:a16="http://schemas.microsoft.com/office/drawing/2014/main" id="{51AB76D4-1327-440B-BEEE-5B31E858C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1AB76D4-1327-440B-BEEE-5B31E858C88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6224" cy="1294444"/>
                    </a:xfrm>
                    <a:prstGeom prst="rect">
                      <a:avLst/>
                    </a:prstGeom>
                  </pic:spPr>
                </pic:pic>
              </a:graphicData>
            </a:graphic>
          </wp:inline>
        </w:drawing>
      </w:r>
      <w:r w:rsidRPr="00704C9F">
        <w:rPr>
          <w:noProof/>
          <w:color w:val="000000" w:themeColor="text1"/>
        </w:rPr>
        <w:t xml:space="preserve"> </w:t>
      </w:r>
      <w:r w:rsidRPr="00704C9F">
        <w:rPr>
          <w:noProof/>
          <w:color w:val="000000" w:themeColor="text1"/>
        </w:rPr>
        <w:drawing>
          <wp:inline distT="0" distB="0" distL="0" distR="0" wp14:anchorId="62C2AC43" wp14:editId="0BC087B6">
            <wp:extent cx="1619250" cy="1262951"/>
            <wp:effectExtent l="0" t="0" r="0" b="0"/>
            <wp:docPr id="14" name="图片 8">
              <a:extLst xmlns:a="http://schemas.openxmlformats.org/drawingml/2006/main">
                <a:ext uri="{FF2B5EF4-FFF2-40B4-BE49-F238E27FC236}">
                  <a16:creationId xmlns:a16="http://schemas.microsoft.com/office/drawing/2014/main" id="{5DD8B464-A053-47DB-AFDF-D2AFEDEC0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DD8B464-A053-47DB-AFDF-D2AFEDEC0934}"/>
                        </a:ext>
                      </a:extLst>
                    </pic:cNvPr>
                    <pic:cNvPicPr>
                      <a:picLocks noChangeAspect="1"/>
                    </pic:cNvPicPr>
                  </pic:nvPicPr>
                  <pic:blipFill>
                    <a:blip r:embed="rId15"/>
                    <a:stretch>
                      <a:fillRect/>
                    </a:stretch>
                  </pic:blipFill>
                  <pic:spPr>
                    <a:xfrm>
                      <a:off x="0" y="0"/>
                      <a:ext cx="1656642" cy="1292115"/>
                    </a:xfrm>
                    <a:prstGeom prst="rect">
                      <a:avLst/>
                    </a:prstGeom>
                  </pic:spPr>
                </pic:pic>
              </a:graphicData>
            </a:graphic>
          </wp:inline>
        </w:drawing>
      </w:r>
    </w:p>
    <w:p w14:paraId="0245D021" w14:textId="77777777" w:rsidR="00262796" w:rsidRPr="00704C9F" w:rsidRDefault="00C07A01" w:rsidP="00C07A01">
      <w:pPr>
        <w:pStyle w:val="Text"/>
        <w:ind w:firstLine="0"/>
        <w:rPr>
          <w:noProof/>
          <w:color w:val="000000" w:themeColor="text1"/>
        </w:rPr>
      </w:pPr>
      <w:r w:rsidRPr="00704C9F">
        <w:rPr>
          <w:noProof/>
          <w:color w:val="000000" w:themeColor="text1"/>
        </w:rPr>
        <w:drawing>
          <wp:inline distT="0" distB="0" distL="0" distR="0" wp14:anchorId="1E84DEF4" wp14:editId="7F50D31E">
            <wp:extent cx="1571625" cy="1314054"/>
            <wp:effectExtent l="0" t="0" r="0" b="635"/>
            <wp:docPr id="15" name="图片 12">
              <a:extLst xmlns:a="http://schemas.openxmlformats.org/drawingml/2006/main">
                <a:ext uri="{FF2B5EF4-FFF2-40B4-BE49-F238E27FC236}">
                  <a16:creationId xmlns:a16="http://schemas.microsoft.com/office/drawing/2014/main" id="{F98FC459-1AAB-4DE1-A0E2-911471B31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F98FC459-1AAB-4DE1-A0E2-911471B3102E}"/>
                        </a:ext>
                      </a:extLst>
                    </pic:cNvPr>
                    <pic:cNvPicPr>
                      <a:picLocks noChangeAspect="1"/>
                    </pic:cNvPicPr>
                  </pic:nvPicPr>
                  <pic:blipFill>
                    <a:blip r:embed="rId16"/>
                    <a:stretch>
                      <a:fillRect/>
                    </a:stretch>
                  </pic:blipFill>
                  <pic:spPr>
                    <a:xfrm>
                      <a:off x="0" y="0"/>
                      <a:ext cx="1583155" cy="1323695"/>
                    </a:xfrm>
                    <a:prstGeom prst="rect">
                      <a:avLst/>
                    </a:prstGeom>
                  </pic:spPr>
                </pic:pic>
              </a:graphicData>
            </a:graphic>
          </wp:inline>
        </w:drawing>
      </w:r>
      <w:r w:rsidRPr="00704C9F">
        <w:rPr>
          <w:noProof/>
          <w:color w:val="000000" w:themeColor="text1"/>
        </w:rPr>
        <w:t xml:space="preserve"> </w:t>
      </w:r>
      <w:r w:rsidRPr="00704C9F">
        <w:rPr>
          <w:noProof/>
          <w:color w:val="000000" w:themeColor="text1"/>
        </w:rPr>
        <w:drawing>
          <wp:inline distT="0" distB="0" distL="0" distR="0" wp14:anchorId="48948FE0" wp14:editId="39AAA459">
            <wp:extent cx="1574800" cy="1318582"/>
            <wp:effectExtent l="0" t="0" r="6350" b="0"/>
            <wp:docPr id="11" name="图片 10">
              <a:extLst xmlns:a="http://schemas.openxmlformats.org/drawingml/2006/main">
                <a:ext uri="{FF2B5EF4-FFF2-40B4-BE49-F238E27FC236}">
                  <a16:creationId xmlns:a16="http://schemas.microsoft.com/office/drawing/2014/main" id="{12C0FAE5-EFC4-4087-9B7A-B7B19FDF1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12C0FAE5-EFC4-4087-9B7A-B7B19FDF15C4}"/>
                        </a:ext>
                      </a:extLst>
                    </pic:cNvPr>
                    <pic:cNvPicPr>
                      <a:picLocks noChangeAspect="1"/>
                    </pic:cNvPicPr>
                  </pic:nvPicPr>
                  <pic:blipFill>
                    <a:blip r:embed="rId17"/>
                    <a:stretch>
                      <a:fillRect/>
                    </a:stretch>
                  </pic:blipFill>
                  <pic:spPr>
                    <a:xfrm>
                      <a:off x="0" y="0"/>
                      <a:ext cx="1598660" cy="1338560"/>
                    </a:xfrm>
                    <a:prstGeom prst="rect">
                      <a:avLst/>
                    </a:prstGeom>
                  </pic:spPr>
                </pic:pic>
              </a:graphicData>
            </a:graphic>
          </wp:inline>
        </w:drawing>
      </w:r>
    </w:p>
    <w:p w14:paraId="6B9367AF" w14:textId="0F487179" w:rsidR="00C07A01" w:rsidRPr="00704C9F" w:rsidRDefault="00262796" w:rsidP="00C07A01">
      <w:pPr>
        <w:pStyle w:val="Text"/>
        <w:ind w:firstLine="0"/>
        <w:rPr>
          <w:color w:val="000000" w:themeColor="text1"/>
        </w:rPr>
      </w:pPr>
      <w:r w:rsidRPr="00704C9F">
        <w:rPr>
          <w:noProof/>
          <w:color w:val="000000" w:themeColor="text1"/>
        </w:rPr>
        <w:drawing>
          <wp:inline distT="0" distB="0" distL="0" distR="0" wp14:anchorId="58960780" wp14:editId="38D8F9C1">
            <wp:extent cx="1584960" cy="12972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0313" cy="1301595"/>
                    </a:xfrm>
                    <a:prstGeom prst="rect">
                      <a:avLst/>
                    </a:prstGeom>
                  </pic:spPr>
                </pic:pic>
              </a:graphicData>
            </a:graphic>
          </wp:inline>
        </w:drawing>
      </w:r>
      <w:r w:rsidR="00597C75" w:rsidRPr="00704C9F">
        <w:rPr>
          <w:noProof/>
          <w:color w:val="000000" w:themeColor="text1"/>
        </w:rPr>
        <w:t xml:space="preserve"> </w:t>
      </w:r>
      <w:r w:rsidR="00597C75" w:rsidRPr="00704C9F">
        <w:rPr>
          <w:noProof/>
          <w:color w:val="000000" w:themeColor="text1"/>
        </w:rPr>
        <w:drawing>
          <wp:inline distT="0" distB="0" distL="0" distR="0" wp14:anchorId="27C83F07" wp14:editId="6B3BF4F6">
            <wp:extent cx="1513897" cy="1248664"/>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3107" cy="1256261"/>
                    </a:xfrm>
                    <a:prstGeom prst="rect">
                      <a:avLst/>
                    </a:prstGeom>
                  </pic:spPr>
                </pic:pic>
              </a:graphicData>
            </a:graphic>
          </wp:inline>
        </w:drawing>
      </w:r>
      <w:r w:rsidR="00C07A01" w:rsidRPr="00704C9F">
        <w:rPr>
          <w:noProof/>
          <w:color w:val="000000" w:themeColor="text1"/>
        </w:rPr>
        <w:drawing>
          <wp:anchor distT="0" distB="0" distL="114300" distR="114300" simplePos="0" relativeHeight="251660288" behindDoc="0" locked="0" layoutInCell="1" allowOverlap="1" wp14:anchorId="3CC255A7" wp14:editId="3BDCDBD9">
            <wp:simplePos x="0" y="0"/>
            <wp:positionH relativeFrom="column">
              <wp:posOffset>5770098</wp:posOffset>
            </wp:positionH>
            <wp:positionV relativeFrom="paragraph">
              <wp:posOffset>65455</wp:posOffset>
            </wp:positionV>
            <wp:extent cx="1219200" cy="950928"/>
            <wp:effectExtent l="0" t="0" r="0" b="1905"/>
            <wp:wrapNone/>
            <wp:docPr id="13" name="图片 8">
              <a:extLst xmlns:a="http://schemas.openxmlformats.org/drawingml/2006/main">
                <a:ext uri="{FF2B5EF4-FFF2-40B4-BE49-F238E27FC236}">
                  <a16:creationId xmlns:a16="http://schemas.microsoft.com/office/drawing/2014/main" id="{5DD8B464-A053-47DB-AFDF-D2AFEDEC0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DD8B464-A053-47DB-AFDF-D2AFEDEC0934}"/>
                        </a:ext>
                      </a:extLst>
                    </pic:cNvPr>
                    <pic:cNvPicPr>
                      <a:picLocks noChangeAspect="1"/>
                    </pic:cNvPicPr>
                  </pic:nvPicPr>
                  <pic:blipFill>
                    <a:blip r:embed="rId15"/>
                    <a:stretch>
                      <a:fillRect/>
                    </a:stretch>
                  </pic:blipFill>
                  <pic:spPr>
                    <a:xfrm>
                      <a:off x="0" y="0"/>
                      <a:ext cx="1226635" cy="956727"/>
                    </a:xfrm>
                    <a:prstGeom prst="rect">
                      <a:avLst/>
                    </a:prstGeom>
                  </pic:spPr>
                </pic:pic>
              </a:graphicData>
            </a:graphic>
            <wp14:sizeRelH relativeFrom="margin">
              <wp14:pctWidth>0</wp14:pctWidth>
            </wp14:sizeRelH>
            <wp14:sizeRelV relativeFrom="margin">
              <wp14:pctHeight>0</wp14:pctHeight>
            </wp14:sizeRelV>
          </wp:anchor>
        </w:drawing>
      </w:r>
    </w:p>
    <w:p w14:paraId="7D40FBBA" w14:textId="5BCAF88E" w:rsidR="00262796" w:rsidRPr="00704C9F" w:rsidRDefault="00262796" w:rsidP="00262796">
      <w:pPr>
        <w:pStyle w:val="a4"/>
        <w:ind w:firstLine="0"/>
        <w:rPr>
          <w:color w:val="000000" w:themeColor="text1"/>
        </w:rPr>
      </w:pPr>
      <w:r w:rsidRPr="00704C9F">
        <w:rPr>
          <w:color w:val="000000" w:themeColor="text1"/>
        </w:rPr>
        <w:t xml:space="preserve">Fig5. The result of the 2D hopper with IPC in different velocities. </w:t>
      </w:r>
      <w:r w:rsidR="00BA051D" w:rsidRPr="00704C9F">
        <w:rPr>
          <w:color w:val="000000" w:themeColor="text1"/>
        </w:rPr>
        <w:t xml:space="preserve">The charts in the left are the results from IPC, and the charts in the right are the results from original </w:t>
      </w:r>
      <w:proofErr w:type="spellStart"/>
      <w:r w:rsidR="00BA051D" w:rsidRPr="00704C9F">
        <w:rPr>
          <w:color w:val="000000" w:themeColor="text1"/>
        </w:rPr>
        <w:t>Raibert</w:t>
      </w:r>
      <w:proofErr w:type="spellEnd"/>
      <w:r w:rsidR="00BA051D" w:rsidRPr="00704C9F">
        <w:rPr>
          <w:color w:val="000000" w:themeColor="text1"/>
        </w:rPr>
        <w:t>-control (</w:t>
      </w:r>
      <w:proofErr w:type="spellStart"/>
      <w:r w:rsidR="00BA051D" w:rsidRPr="00704C9F">
        <w:rPr>
          <w:color w:val="000000" w:themeColor="text1"/>
        </w:rPr>
        <w:t>ki</w:t>
      </w:r>
      <w:proofErr w:type="spellEnd"/>
      <w:r w:rsidR="00BA051D" w:rsidRPr="00704C9F">
        <w:rPr>
          <w:color w:val="000000" w:themeColor="text1"/>
        </w:rPr>
        <w:t xml:space="preserve"> = 0). </w:t>
      </w:r>
      <w:r w:rsidRPr="00704C9F">
        <w:rPr>
          <w:color w:val="000000" w:themeColor="text1"/>
        </w:rPr>
        <w:t xml:space="preserve">The </w:t>
      </w:r>
      <w:r w:rsidRPr="00704C9F">
        <w:rPr>
          <w:rFonts w:hint="eastAsia"/>
          <w:color w:val="000000" w:themeColor="text1"/>
          <w:lang w:eastAsia="zh-CN"/>
        </w:rPr>
        <w:t>blue</w:t>
      </w:r>
      <w:r w:rsidRPr="00704C9F">
        <w:rPr>
          <w:color w:val="000000" w:themeColor="text1"/>
        </w:rPr>
        <w:t xml:space="preserve"> line stands for velocity </w:t>
      </w:r>
      <w:r w:rsidR="0036629A" w:rsidRPr="00704C9F">
        <w:rPr>
          <w:color w:val="000000" w:themeColor="text1"/>
        </w:rPr>
        <w:t>in flight phrase during each hop.</w:t>
      </w:r>
      <w:r w:rsidRPr="00704C9F">
        <w:rPr>
          <w:color w:val="000000" w:themeColor="text1"/>
        </w:rPr>
        <w:t xml:space="preserve"> The blue dash line stands for desired velocity, and the yellow dash line stands for mean value of velocity</w:t>
      </w:r>
      <w:r w:rsidR="0036629A" w:rsidRPr="00704C9F">
        <w:rPr>
          <w:color w:val="000000" w:themeColor="text1"/>
        </w:rPr>
        <w:t xml:space="preserve"> for all hops (except the first one)</w:t>
      </w:r>
      <w:r w:rsidRPr="00704C9F">
        <w:rPr>
          <w:color w:val="000000" w:themeColor="text1"/>
        </w:rPr>
        <w:t>.</w:t>
      </w:r>
    </w:p>
    <w:p w14:paraId="17CDFCE7" w14:textId="77777777" w:rsidR="00597C75" w:rsidRPr="00704C9F" w:rsidRDefault="00597C75" w:rsidP="00262796">
      <w:pPr>
        <w:pStyle w:val="a4"/>
        <w:ind w:firstLine="0"/>
        <w:rPr>
          <w:color w:val="000000" w:themeColor="text1"/>
        </w:rPr>
      </w:pPr>
    </w:p>
    <w:p w14:paraId="43D21CBE" w14:textId="79360CF8" w:rsidR="00BA051D" w:rsidRPr="00704C9F" w:rsidRDefault="00597C75" w:rsidP="00704C9F">
      <w:pPr>
        <w:pStyle w:val="Text"/>
        <w:rPr>
          <w:color w:val="000000" w:themeColor="text1"/>
          <w:lang w:eastAsia="zh-CN"/>
        </w:rPr>
      </w:pPr>
      <w:r w:rsidRPr="00704C9F">
        <w:rPr>
          <w:iCs/>
          <w:color w:val="000000" w:themeColor="text1"/>
        </w:rPr>
        <w:t>From the Fig5,</w:t>
      </w:r>
      <w:r w:rsidR="00BA051D" w:rsidRPr="00704C9F">
        <w:rPr>
          <w:iCs/>
          <w:color w:val="000000" w:themeColor="text1"/>
        </w:rPr>
        <w:t xml:space="preserve"> IPC can give a less error and even less variance in tracking the desired velocity in simulation.  we can hold the opinion that IPC may give a better performance than </w:t>
      </w:r>
      <w:r w:rsidR="00BA051D" w:rsidRPr="00704C9F">
        <w:rPr>
          <w:iCs/>
          <w:color w:val="000000" w:themeColor="text1"/>
        </w:rPr>
        <w:lastRenderedPageBreak/>
        <w:t xml:space="preserve">original </w:t>
      </w:r>
      <w:proofErr w:type="spellStart"/>
      <w:r w:rsidR="00BA051D" w:rsidRPr="00704C9F">
        <w:rPr>
          <w:iCs/>
          <w:color w:val="000000" w:themeColor="text1"/>
        </w:rPr>
        <w:t>Railert</w:t>
      </w:r>
      <w:proofErr w:type="spellEnd"/>
      <w:r w:rsidR="00BA051D" w:rsidRPr="00704C9F">
        <w:rPr>
          <w:iCs/>
          <w:color w:val="000000" w:themeColor="text1"/>
        </w:rPr>
        <w:t xml:space="preserve">-control, and we decide to implement the IPC in 3D and execute further experiments.  </w:t>
      </w:r>
    </w:p>
    <w:p w14:paraId="6EA58514" w14:textId="77777777" w:rsidR="00BA051D" w:rsidRPr="00704C9F" w:rsidRDefault="00BA051D" w:rsidP="00BA051D">
      <w:pPr>
        <w:pStyle w:val="2"/>
        <w:rPr>
          <w:color w:val="000000" w:themeColor="text1"/>
          <w:lang w:eastAsia="zh-CN"/>
        </w:rPr>
      </w:pPr>
      <w:r w:rsidRPr="00704C9F">
        <w:rPr>
          <w:rFonts w:hint="eastAsia"/>
          <w:color w:val="000000" w:themeColor="text1"/>
          <w:lang w:eastAsia="zh-CN"/>
        </w:rPr>
        <w:t>3</w:t>
      </w:r>
      <w:r w:rsidRPr="00704C9F">
        <w:rPr>
          <w:color w:val="000000" w:themeColor="text1"/>
          <w:lang w:eastAsia="zh-CN"/>
        </w:rPr>
        <w:t xml:space="preserve">D </w:t>
      </w:r>
      <w:r w:rsidRPr="00704C9F">
        <w:rPr>
          <w:rFonts w:hint="eastAsia"/>
          <w:color w:val="000000" w:themeColor="text1"/>
          <w:lang w:eastAsia="zh-CN"/>
        </w:rPr>
        <w:t>simulation</w:t>
      </w:r>
      <w:r w:rsidRPr="00704C9F">
        <w:rPr>
          <w:color w:val="000000" w:themeColor="text1"/>
          <w:lang w:eastAsia="zh-CN"/>
        </w:rPr>
        <w:t xml:space="preserve"> in </w:t>
      </w:r>
      <w:proofErr w:type="spellStart"/>
      <w:r w:rsidRPr="00704C9F">
        <w:rPr>
          <w:color w:val="000000" w:themeColor="text1"/>
          <w:lang w:eastAsia="zh-CN"/>
        </w:rPr>
        <w:t>Pybullet</w:t>
      </w:r>
      <w:proofErr w:type="spellEnd"/>
    </w:p>
    <w:p w14:paraId="141CB579" w14:textId="5EEF4B39" w:rsidR="00BA051D" w:rsidRPr="00704C9F" w:rsidRDefault="00BA051D" w:rsidP="00597C75">
      <w:pPr>
        <w:pStyle w:val="Text"/>
        <w:rPr>
          <w:iCs/>
          <w:color w:val="000000" w:themeColor="text1"/>
        </w:rPr>
      </w:pPr>
    </w:p>
    <w:p w14:paraId="3D4132FF" w14:textId="1E5EBC16" w:rsidR="006710EC" w:rsidRPr="00704C9F" w:rsidRDefault="006710EC" w:rsidP="00955CB3">
      <w:pPr>
        <w:pStyle w:val="a4"/>
        <w:ind w:firstLine="204"/>
        <w:rPr>
          <w:color w:val="000000" w:themeColor="text1"/>
          <w:sz w:val="20"/>
          <w:szCs w:val="20"/>
          <w:lang w:eastAsia="zh-CN"/>
        </w:rPr>
      </w:pPr>
      <w:r w:rsidRPr="00704C9F">
        <w:rPr>
          <w:color w:val="000000" w:themeColor="text1"/>
          <w:sz w:val="20"/>
          <w:szCs w:val="20"/>
          <w:lang w:eastAsia="zh-CN"/>
        </w:rPr>
        <w:t xml:space="preserve">Compared with 2D simulation, there are more details in </w:t>
      </w:r>
      <w:r w:rsidR="00F500DA" w:rsidRPr="00704C9F">
        <w:rPr>
          <w:color w:val="000000" w:themeColor="text1"/>
          <w:sz w:val="20"/>
          <w:szCs w:val="20"/>
          <w:lang w:eastAsia="zh-CN"/>
        </w:rPr>
        <w:t>URDF model</w:t>
      </w:r>
      <w:r w:rsidR="001423B7" w:rsidRPr="00704C9F">
        <w:rPr>
          <w:color w:val="000000" w:themeColor="text1"/>
          <w:sz w:val="20"/>
          <w:szCs w:val="20"/>
          <w:lang w:eastAsia="zh-CN"/>
        </w:rPr>
        <w:t xml:space="preserve"> and</w:t>
      </w:r>
      <w:r w:rsidR="00F500DA" w:rsidRPr="00704C9F">
        <w:rPr>
          <w:color w:val="000000" w:themeColor="text1"/>
          <w:sz w:val="20"/>
          <w:szCs w:val="20"/>
          <w:lang w:eastAsia="zh-CN"/>
        </w:rPr>
        <w:t xml:space="preserve"> specific control strategy. </w:t>
      </w:r>
    </w:p>
    <w:p w14:paraId="544C3C86" w14:textId="089D77A1" w:rsidR="0073032F" w:rsidRPr="00704C9F" w:rsidRDefault="00F500DA" w:rsidP="00955CB3">
      <w:pPr>
        <w:pStyle w:val="a4"/>
        <w:ind w:firstLine="204"/>
        <w:rPr>
          <w:color w:val="000000" w:themeColor="text1"/>
          <w:sz w:val="20"/>
          <w:szCs w:val="20"/>
          <w:lang w:eastAsia="zh-CN"/>
        </w:rPr>
      </w:pPr>
      <w:r w:rsidRPr="00704C9F">
        <w:rPr>
          <w:rFonts w:hint="eastAsia"/>
          <w:color w:val="000000" w:themeColor="text1"/>
          <w:sz w:val="20"/>
          <w:szCs w:val="20"/>
          <w:lang w:eastAsia="zh-CN"/>
        </w:rPr>
        <w:t>A</w:t>
      </w:r>
      <w:r w:rsidRPr="00704C9F">
        <w:rPr>
          <w:color w:val="000000" w:themeColor="text1"/>
          <w:sz w:val="20"/>
          <w:szCs w:val="20"/>
          <w:lang w:eastAsia="zh-CN"/>
        </w:rPr>
        <w:t>s in URDF,</w:t>
      </w:r>
      <w:r w:rsidR="0073032F" w:rsidRPr="00704C9F">
        <w:rPr>
          <w:color w:val="000000" w:themeColor="text1"/>
          <w:sz w:val="20"/>
          <w:szCs w:val="20"/>
          <w:lang w:eastAsia="zh-CN"/>
        </w:rPr>
        <w:t xml:space="preserve"> to have two degrees of freedom, to be specific, we use </w:t>
      </w:r>
      <w:r w:rsidR="001423B7" w:rsidRPr="00704C9F">
        <w:rPr>
          <w:color w:val="000000" w:themeColor="text1"/>
          <w:sz w:val="20"/>
          <w:szCs w:val="20"/>
          <w:lang w:eastAsia="zh-CN"/>
        </w:rPr>
        <w:t>two</w:t>
      </w:r>
      <w:r w:rsidR="0073032F" w:rsidRPr="00704C9F">
        <w:rPr>
          <w:color w:val="000000" w:themeColor="text1"/>
          <w:sz w:val="20"/>
          <w:szCs w:val="20"/>
          <w:lang w:eastAsia="zh-CN"/>
        </w:rPr>
        <w:t xml:space="preserve"> links on the hip structure to make the hopper has the freedom of roll and pitch. </w:t>
      </w:r>
      <w:r w:rsidR="001423B7" w:rsidRPr="00704C9F">
        <w:rPr>
          <w:color w:val="000000" w:themeColor="text1"/>
          <w:sz w:val="20"/>
          <w:szCs w:val="20"/>
          <w:lang w:eastAsia="zh-CN"/>
        </w:rPr>
        <w:t>H</w:t>
      </w:r>
      <w:r w:rsidR="0073032F" w:rsidRPr="00704C9F">
        <w:rPr>
          <w:color w:val="000000" w:themeColor="text1"/>
          <w:sz w:val="20"/>
          <w:szCs w:val="20"/>
          <w:lang w:eastAsia="zh-CN"/>
        </w:rPr>
        <w:t>aving these two degrees of freedom, mak</w:t>
      </w:r>
      <w:r w:rsidR="001423B7" w:rsidRPr="00704C9F">
        <w:rPr>
          <w:color w:val="000000" w:themeColor="text1"/>
          <w:sz w:val="20"/>
          <w:szCs w:val="20"/>
          <w:lang w:eastAsia="zh-CN"/>
        </w:rPr>
        <w:t>es</w:t>
      </w:r>
      <w:r w:rsidR="0073032F" w:rsidRPr="00704C9F">
        <w:rPr>
          <w:color w:val="000000" w:themeColor="text1"/>
          <w:sz w:val="20"/>
          <w:szCs w:val="20"/>
          <w:lang w:eastAsia="zh-CN"/>
        </w:rPr>
        <w:t xml:space="preserve"> the hopper keep </w:t>
      </w:r>
      <w:r w:rsidR="001423B7" w:rsidRPr="00704C9F">
        <w:rPr>
          <w:rFonts w:hint="eastAsia"/>
          <w:color w:val="000000" w:themeColor="text1"/>
          <w:sz w:val="20"/>
          <w:szCs w:val="20"/>
          <w:lang w:eastAsia="zh-CN"/>
        </w:rPr>
        <w:t>the</w:t>
      </w:r>
      <w:r w:rsidR="001423B7" w:rsidRPr="00704C9F">
        <w:rPr>
          <w:color w:val="000000" w:themeColor="text1"/>
          <w:sz w:val="20"/>
          <w:szCs w:val="20"/>
          <w:lang w:eastAsia="zh-CN"/>
        </w:rPr>
        <w:t xml:space="preserve"> </w:t>
      </w:r>
      <w:r w:rsidR="0073032F" w:rsidRPr="00704C9F">
        <w:rPr>
          <w:color w:val="000000" w:themeColor="text1"/>
          <w:sz w:val="20"/>
          <w:szCs w:val="20"/>
          <w:lang w:eastAsia="zh-CN"/>
        </w:rPr>
        <w:t>balance of its mass body (mass disk) when the hopper mov</w:t>
      </w:r>
      <w:r w:rsidR="001423B7" w:rsidRPr="00704C9F">
        <w:rPr>
          <w:color w:val="000000" w:themeColor="text1"/>
          <w:sz w:val="20"/>
          <w:szCs w:val="20"/>
          <w:lang w:eastAsia="zh-CN"/>
        </w:rPr>
        <w:t>es</w:t>
      </w:r>
      <w:r w:rsidR="0073032F" w:rsidRPr="00704C9F">
        <w:rPr>
          <w:color w:val="000000" w:themeColor="text1"/>
          <w:sz w:val="20"/>
          <w:szCs w:val="20"/>
          <w:lang w:eastAsia="zh-CN"/>
        </w:rPr>
        <w:t xml:space="preserve"> </w:t>
      </w:r>
      <w:r w:rsidR="001423B7" w:rsidRPr="00704C9F">
        <w:rPr>
          <w:color w:val="000000" w:themeColor="text1"/>
          <w:sz w:val="20"/>
          <w:szCs w:val="20"/>
          <w:lang w:eastAsia="zh-CN"/>
        </w:rPr>
        <w:t>i</w:t>
      </w:r>
      <w:r w:rsidR="0073032F" w:rsidRPr="00704C9F">
        <w:rPr>
          <w:color w:val="000000" w:themeColor="text1"/>
          <w:sz w:val="20"/>
          <w:szCs w:val="20"/>
          <w:lang w:eastAsia="zh-CN"/>
        </w:rPr>
        <w:t>n the x</w:t>
      </w:r>
      <w:r w:rsidR="001423B7" w:rsidRPr="00704C9F">
        <w:rPr>
          <w:color w:val="000000" w:themeColor="text1"/>
          <w:sz w:val="20"/>
          <w:szCs w:val="20"/>
          <w:lang w:eastAsia="zh-CN"/>
        </w:rPr>
        <w:t>-</w:t>
      </w:r>
      <w:r w:rsidR="0073032F" w:rsidRPr="00704C9F">
        <w:rPr>
          <w:color w:val="000000" w:themeColor="text1"/>
          <w:sz w:val="20"/>
          <w:szCs w:val="20"/>
          <w:lang w:eastAsia="zh-CN"/>
        </w:rPr>
        <w:t>direction and y</w:t>
      </w:r>
      <w:r w:rsidR="001423B7" w:rsidRPr="00704C9F">
        <w:rPr>
          <w:color w:val="000000" w:themeColor="text1"/>
          <w:sz w:val="20"/>
          <w:szCs w:val="20"/>
          <w:lang w:eastAsia="zh-CN"/>
        </w:rPr>
        <w:t>-</w:t>
      </w:r>
      <w:r w:rsidR="0073032F" w:rsidRPr="00704C9F">
        <w:rPr>
          <w:color w:val="000000" w:themeColor="text1"/>
          <w:sz w:val="20"/>
          <w:szCs w:val="20"/>
          <w:lang w:eastAsia="zh-CN"/>
        </w:rPr>
        <w:t>direction.</w:t>
      </w:r>
    </w:p>
    <w:p w14:paraId="715BCBD8" w14:textId="586A4721" w:rsidR="00F500DA" w:rsidRPr="00704C9F" w:rsidRDefault="00F500DA" w:rsidP="00F500DA">
      <w:pPr>
        <w:jc w:val="center"/>
        <w:rPr>
          <w:color w:val="000000" w:themeColor="text1"/>
          <w:lang w:eastAsia="zh-CN"/>
        </w:rPr>
      </w:pPr>
      <w:r w:rsidRPr="00704C9F">
        <w:rPr>
          <w:noProof/>
          <w:color w:val="000000" w:themeColor="text1"/>
          <w:lang w:eastAsia="zh-CN"/>
        </w:rPr>
        <w:drawing>
          <wp:inline distT="0" distB="0" distL="0" distR="0" wp14:anchorId="5FB8F19D" wp14:editId="7F513EA1">
            <wp:extent cx="2627521" cy="1941968"/>
            <wp:effectExtent l="0" t="0" r="190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118" cy="1991189"/>
                    </a:xfrm>
                    <a:prstGeom prst="rect">
                      <a:avLst/>
                    </a:prstGeom>
                    <a:noFill/>
                    <a:ln>
                      <a:noFill/>
                    </a:ln>
                  </pic:spPr>
                </pic:pic>
              </a:graphicData>
            </a:graphic>
          </wp:inline>
        </w:drawing>
      </w:r>
    </w:p>
    <w:p w14:paraId="0AE3FF27" w14:textId="7A90CE5A" w:rsidR="00F500DA" w:rsidRPr="00704C9F" w:rsidRDefault="0073032F" w:rsidP="00E64554">
      <w:pPr>
        <w:pStyle w:val="a4"/>
        <w:ind w:firstLine="0"/>
        <w:rPr>
          <w:color w:val="000000" w:themeColor="text1"/>
        </w:rPr>
      </w:pPr>
      <w:r w:rsidRPr="00704C9F">
        <w:rPr>
          <w:color w:val="000000" w:themeColor="text1"/>
        </w:rPr>
        <w:t>Fig6. The 3D hopper structure model. We construct this physical model in URDF, assum</w:t>
      </w:r>
      <w:r w:rsidR="001423B7" w:rsidRPr="00704C9F">
        <w:rPr>
          <w:color w:val="000000" w:themeColor="text1"/>
        </w:rPr>
        <w:t>ing</w:t>
      </w:r>
      <w:r w:rsidRPr="00704C9F">
        <w:rPr>
          <w:color w:val="000000" w:themeColor="text1"/>
        </w:rPr>
        <w:t xml:space="preserve"> the mass disk is the main mass body with 100 unit</w:t>
      </w:r>
      <w:r w:rsidR="001423B7" w:rsidRPr="00704C9F">
        <w:rPr>
          <w:color w:val="000000" w:themeColor="text1"/>
        </w:rPr>
        <w:t>s</w:t>
      </w:r>
      <w:r w:rsidRPr="00704C9F">
        <w:rPr>
          <w:color w:val="000000" w:themeColor="text1"/>
        </w:rPr>
        <w:t>, and the others’ mass are all 1 unit.</w:t>
      </w:r>
    </w:p>
    <w:p w14:paraId="3274C0A2" w14:textId="440EDC92" w:rsidR="00130D57" w:rsidRPr="00704C9F" w:rsidRDefault="00130D57" w:rsidP="00E64554">
      <w:pPr>
        <w:pStyle w:val="a4"/>
        <w:ind w:firstLine="0"/>
        <w:rPr>
          <w:color w:val="000000" w:themeColor="text1"/>
        </w:rPr>
      </w:pPr>
    </w:p>
    <w:p w14:paraId="09309F17" w14:textId="77777777" w:rsidR="00130D57" w:rsidRPr="00704C9F" w:rsidRDefault="00130D57" w:rsidP="00E64554">
      <w:pPr>
        <w:pStyle w:val="a4"/>
        <w:ind w:firstLine="0"/>
        <w:rPr>
          <w:color w:val="000000" w:themeColor="text1"/>
        </w:rPr>
      </w:pPr>
    </w:p>
    <w:p w14:paraId="1E47CC5F" w14:textId="2049512D" w:rsidR="002C47AE" w:rsidRPr="00704C9F" w:rsidRDefault="008C4597" w:rsidP="008C4597">
      <w:pPr>
        <w:pStyle w:val="a4"/>
        <w:ind w:firstLine="204"/>
        <w:rPr>
          <w:color w:val="000000" w:themeColor="text1"/>
          <w:sz w:val="20"/>
          <w:szCs w:val="20"/>
          <w:lang w:eastAsia="zh-CN"/>
        </w:rPr>
      </w:pPr>
      <w:r w:rsidRPr="00704C9F">
        <w:rPr>
          <w:color w:val="000000" w:themeColor="text1"/>
          <w:sz w:val="20"/>
          <w:szCs w:val="20"/>
          <w:lang w:eastAsia="zh-CN"/>
        </w:rPr>
        <w:t>Here, we introduce</w:t>
      </w:r>
      <w:r w:rsidR="002C47AE" w:rsidRPr="00704C9F">
        <w:rPr>
          <w:color w:val="000000" w:themeColor="text1"/>
          <w:sz w:val="20"/>
          <w:szCs w:val="20"/>
          <w:lang w:eastAsia="zh-CN"/>
        </w:rPr>
        <w:t xml:space="preserve"> the moment of inertia, take cylinder for instance, </w:t>
      </w:r>
    </w:p>
    <w:p w14:paraId="0C7497EF" w14:textId="5F0A1B60" w:rsidR="005C6A56" w:rsidRPr="00704C9F" w:rsidRDefault="005C6A56" w:rsidP="006E5FD9">
      <w:pPr>
        <w:pStyle w:val="Text"/>
        <w:spacing w:before="120" w:after="120"/>
        <w:jc w:val="right"/>
        <w:rPr>
          <w:iCs/>
          <w:color w:val="000000" w:themeColor="text1"/>
        </w:rPr>
      </w:pPr>
      <w:r w:rsidRPr="00704C9F">
        <w:rPr>
          <w:rFonts w:hint="eastAsia"/>
          <w:color w:val="000000" w:themeColor="text1"/>
          <w:lang w:eastAsia="zh-CN"/>
        </w:rPr>
        <w:t xml:space="preserve"> </w:t>
      </w:r>
      <w:r w:rsidRPr="00704C9F">
        <w:rPr>
          <w:color w:val="000000" w:themeColor="text1"/>
          <w:lang w:eastAsia="zh-CN"/>
        </w:rPr>
        <w:t xml:space="preserve">                             </w:t>
      </w:r>
      <m:oMath>
        <m:r>
          <w:rPr>
            <w:rFonts w:ascii="Cambria Math" w:hAnsi="Cambria Math"/>
            <w:color w:val="000000" w:themeColor="text1"/>
            <w:lang w:eastAsia="zh-CN"/>
          </w:rPr>
          <m:t>ρ=</m:t>
        </m:r>
        <m:f>
          <m:fPr>
            <m:ctrlPr>
              <w:rPr>
                <w:rFonts w:ascii="Cambria Math" w:hAnsi="Cambria Math"/>
                <w:i/>
                <w:color w:val="000000" w:themeColor="text1"/>
                <w:lang w:eastAsia="zh-CN"/>
              </w:rPr>
            </m:ctrlPr>
          </m:fPr>
          <m:num>
            <m:r>
              <w:rPr>
                <w:rFonts w:ascii="Cambria Math" w:hAnsi="Cambria Math"/>
                <w:color w:val="000000" w:themeColor="text1"/>
                <w:lang w:eastAsia="zh-CN"/>
              </w:rPr>
              <m:t>M</m:t>
            </m:r>
          </m:num>
          <m:den>
            <m:r>
              <w:rPr>
                <w:rFonts w:ascii="Cambria Math" w:hAnsi="Cambria Math"/>
                <w:color w:val="000000" w:themeColor="text1"/>
                <w:lang w:eastAsia="zh-CN"/>
              </w:rPr>
              <m:t>π</m:t>
            </m:r>
            <m:sSup>
              <m:sSupPr>
                <m:ctrlPr>
                  <w:rPr>
                    <w:rFonts w:ascii="Cambria Math" w:hAnsi="Cambria Math"/>
                    <w:i/>
                    <w:color w:val="000000" w:themeColor="text1"/>
                    <w:lang w:eastAsia="zh-CN"/>
                  </w:rPr>
                </m:ctrlPr>
              </m:sSupPr>
              <m:e>
                <m:r>
                  <w:rPr>
                    <w:rFonts w:ascii="Cambria Math" w:hAnsi="Cambria Math"/>
                    <w:color w:val="000000" w:themeColor="text1"/>
                    <w:lang w:eastAsia="zh-CN"/>
                  </w:rPr>
                  <m:t>R</m:t>
                </m:r>
              </m:e>
              <m:sup>
                <m:r>
                  <w:rPr>
                    <w:rFonts w:ascii="Cambria Math" w:hAnsi="Cambria Math"/>
                    <w:color w:val="000000" w:themeColor="text1"/>
                    <w:lang w:eastAsia="zh-CN"/>
                  </w:rPr>
                  <m:t>2</m:t>
                </m:r>
              </m:sup>
            </m:sSup>
            <m:r>
              <w:rPr>
                <w:rFonts w:ascii="Cambria Math" w:hAnsi="Cambria Math"/>
                <w:color w:val="000000" w:themeColor="text1"/>
                <w:lang w:eastAsia="zh-CN"/>
              </w:rPr>
              <m:t>h</m:t>
            </m:r>
          </m:den>
        </m:f>
      </m:oMath>
      <w:r w:rsidRPr="00704C9F">
        <w:rPr>
          <w:iCs/>
          <w:color w:val="000000" w:themeColor="text1"/>
        </w:rPr>
        <w:t xml:space="preserve">                                      </w:t>
      </w:r>
      <w:r w:rsidR="00C034F6" w:rsidRPr="00704C9F">
        <w:rPr>
          <w:iCs/>
          <w:color w:val="000000" w:themeColor="text1"/>
        </w:rPr>
        <w:t xml:space="preserve">    </w:t>
      </w:r>
      <w:r w:rsidRPr="00704C9F">
        <w:rPr>
          <w:iCs/>
          <w:color w:val="000000" w:themeColor="text1"/>
        </w:rPr>
        <w:t xml:space="preserve">(9)                                       </w:t>
      </w:r>
    </w:p>
    <w:p w14:paraId="0A2F879F" w14:textId="5144BE63" w:rsidR="002C47AE" w:rsidRPr="00704C9F" w:rsidRDefault="002C47AE" w:rsidP="00E64554">
      <w:pPr>
        <w:pStyle w:val="a4"/>
        <w:ind w:firstLine="0"/>
        <w:rPr>
          <w:color w:val="000000" w:themeColor="text1"/>
          <w:sz w:val="20"/>
          <w:szCs w:val="20"/>
          <w:lang w:eastAsia="zh-CN"/>
        </w:rPr>
      </w:pPr>
      <w:r w:rsidRPr="00704C9F">
        <w:rPr>
          <w:rFonts w:hint="eastAsia"/>
          <w:color w:val="000000" w:themeColor="text1"/>
          <w:sz w:val="20"/>
          <w:szCs w:val="20"/>
          <w:lang w:eastAsia="zh-CN"/>
        </w:rPr>
        <w:t>w</w:t>
      </w:r>
      <w:r w:rsidRPr="00704C9F">
        <w:rPr>
          <w:color w:val="000000" w:themeColor="text1"/>
          <w:sz w:val="20"/>
          <w:szCs w:val="20"/>
          <w:lang w:eastAsia="zh-CN"/>
        </w:rPr>
        <w:t xml:space="preserve">here </w:t>
      </w:r>
      <m:oMath>
        <m:r>
          <w:rPr>
            <w:rFonts w:ascii="Cambria Math" w:hAnsi="Cambria Math"/>
            <w:color w:val="000000" w:themeColor="text1"/>
            <w:sz w:val="20"/>
            <w:szCs w:val="20"/>
            <w:lang w:eastAsia="zh-CN"/>
          </w:rPr>
          <m:t>ρ</m:t>
        </m:r>
      </m:oMath>
      <w:r w:rsidRPr="00704C9F">
        <w:rPr>
          <w:rFonts w:hint="eastAsia"/>
          <w:color w:val="000000" w:themeColor="text1"/>
          <w:sz w:val="20"/>
          <w:szCs w:val="20"/>
          <w:lang w:eastAsia="zh-CN"/>
        </w:rPr>
        <w:t xml:space="preserve"> </w:t>
      </w:r>
      <w:r w:rsidR="00885555" w:rsidRPr="00704C9F">
        <w:rPr>
          <w:color w:val="000000" w:themeColor="text1"/>
          <w:sz w:val="20"/>
          <w:szCs w:val="20"/>
          <w:lang w:eastAsia="zh-CN"/>
        </w:rPr>
        <w:t>denotes</w:t>
      </w:r>
      <w:r w:rsidRPr="00704C9F">
        <w:rPr>
          <w:color w:val="000000" w:themeColor="text1"/>
          <w:sz w:val="20"/>
          <w:szCs w:val="20"/>
          <w:lang w:eastAsia="zh-CN"/>
        </w:rPr>
        <w:t xml:space="preserve"> </w:t>
      </w:r>
      <w:r w:rsidR="001423B7" w:rsidRPr="00704C9F">
        <w:rPr>
          <w:color w:val="000000" w:themeColor="text1"/>
          <w:sz w:val="20"/>
          <w:szCs w:val="20"/>
          <w:lang w:eastAsia="zh-CN"/>
        </w:rPr>
        <w:t xml:space="preserve">the </w:t>
      </w:r>
      <w:r w:rsidRPr="00704C9F">
        <w:rPr>
          <w:color w:val="000000" w:themeColor="text1"/>
          <w:sz w:val="20"/>
          <w:szCs w:val="20"/>
          <w:lang w:eastAsia="zh-CN"/>
        </w:rPr>
        <w:t>cylinder</w:t>
      </w:r>
      <w:r w:rsidR="001423B7" w:rsidRPr="00704C9F">
        <w:rPr>
          <w:color w:val="000000" w:themeColor="text1"/>
          <w:sz w:val="20"/>
          <w:szCs w:val="20"/>
          <w:lang w:eastAsia="zh-CN"/>
        </w:rPr>
        <w:t>’s density</w:t>
      </w:r>
      <w:r w:rsidR="0093095D" w:rsidRPr="00704C9F">
        <w:rPr>
          <w:color w:val="000000" w:themeColor="text1"/>
          <w:sz w:val="20"/>
          <w:szCs w:val="20"/>
          <w:lang w:eastAsia="zh-CN"/>
        </w:rPr>
        <w:t>;</w:t>
      </w:r>
      <w:r w:rsidRPr="00704C9F">
        <w:rPr>
          <w:color w:val="000000" w:themeColor="text1"/>
          <w:sz w:val="20"/>
          <w:szCs w:val="20"/>
          <w:lang w:eastAsia="zh-CN"/>
        </w:rPr>
        <w:t xml:space="preserve"> R </w:t>
      </w:r>
      <w:r w:rsidR="00885555" w:rsidRPr="00704C9F">
        <w:rPr>
          <w:color w:val="000000" w:themeColor="text1"/>
          <w:sz w:val="20"/>
          <w:szCs w:val="20"/>
          <w:lang w:eastAsia="zh-CN"/>
        </w:rPr>
        <w:t>denotes</w:t>
      </w:r>
      <w:r w:rsidRPr="00704C9F">
        <w:rPr>
          <w:color w:val="000000" w:themeColor="text1"/>
          <w:sz w:val="20"/>
          <w:szCs w:val="20"/>
          <w:lang w:eastAsia="zh-CN"/>
        </w:rPr>
        <w:t xml:space="preserve"> the radius</w:t>
      </w:r>
      <w:r w:rsidR="0093095D" w:rsidRPr="00704C9F">
        <w:rPr>
          <w:color w:val="000000" w:themeColor="text1"/>
          <w:sz w:val="20"/>
          <w:szCs w:val="20"/>
          <w:lang w:eastAsia="zh-CN"/>
        </w:rPr>
        <w:t>;</w:t>
      </w:r>
      <w:r w:rsidRPr="00704C9F">
        <w:rPr>
          <w:color w:val="000000" w:themeColor="text1"/>
          <w:sz w:val="20"/>
          <w:szCs w:val="20"/>
          <w:lang w:eastAsia="zh-CN"/>
        </w:rPr>
        <w:t xml:space="preserve"> M </w:t>
      </w:r>
      <w:r w:rsidR="00885555" w:rsidRPr="00704C9F">
        <w:rPr>
          <w:color w:val="000000" w:themeColor="text1"/>
          <w:sz w:val="20"/>
          <w:szCs w:val="20"/>
          <w:lang w:eastAsia="zh-CN"/>
        </w:rPr>
        <w:t>represents</w:t>
      </w:r>
      <w:r w:rsidRPr="00704C9F">
        <w:rPr>
          <w:color w:val="000000" w:themeColor="text1"/>
          <w:sz w:val="20"/>
          <w:szCs w:val="20"/>
          <w:lang w:eastAsia="zh-CN"/>
        </w:rPr>
        <w:t xml:space="preserve"> mass, h is height.</w:t>
      </w:r>
      <w:r w:rsidR="008E45A1" w:rsidRPr="00704C9F">
        <w:rPr>
          <w:rFonts w:hint="eastAsia"/>
          <w:color w:val="000000" w:themeColor="text1"/>
          <w:sz w:val="20"/>
          <w:szCs w:val="20"/>
          <w:lang w:eastAsia="zh-CN"/>
        </w:rPr>
        <w:t xml:space="preserve"> </w:t>
      </w:r>
      <w:r w:rsidRPr="00704C9F">
        <w:rPr>
          <w:rFonts w:hint="eastAsia"/>
          <w:color w:val="000000" w:themeColor="text1"/>
          <w:sz w:val="20"/>
          <w:szCs w:val="20"/>
          <w:lang w:eastAsia="zh-CN"/>
        </w:rPr>
        <w:t>T</w:t>
      </w:r>
      <w:r w:rsidRPr="00704C9F">
        <w:rPr>
          <w:color w:val="000000" w:themeColor="text1"/>
          <w:sz w:val="20"/>
          <w:szCs w:val="20"/>
          <w:lang w:eastAsia="zh-CN"/>
        </w:rPr>
        <w:t>herefore, we derive the moment of inertia tensor:</w:t>
      </w:r>
    </w:p>
    <w:p w14:paraId="222AD1B0" w14:textId="0C2B451F" w:rsidR="002C47AE" w:rsidRPr="00704C9F" w:rsidRDefault="002C47AE" w:rsidP="005C6A56">
      <w:pPr>
        <w:pStyle w:val="a4"/>
        <w:ind w:firstLine="0"/>
        <w:jc w:val="left"/>
        <w:rPr>
          <w:color w:val="000000" w:themeColor="text1"/>
          <w:sz w:val="20"/>
          <w:szCs w:val="20"/>
          <w:lang w:eastAsia="zh-CN"/>
        </w:rPr>
      </w:pPr>
      <m:oMath>
        <m:r>
          <w:rPr>
            <w:rFonts w:ascii="Cambria Math" w:hAnsi="Cambria Math"/>
            <w:color w:val="000000" w:themeColor="text1"/>
            <w:sz w:val="20"/>
            <w:szCs w:val="20"/>
            <w:lang w:eastAsia="zh-CN"/>
          </w:rPr>
          <m:t>I=</m:t>
        </m:r>
        <m:nary>
          <m:naryPr>
            <m:limLoc m:val="subSup"/>
            <m:grow m:val="1"/>
            <m:supHide m:val="1"/>
            <m:ctrlPr>
              <w:rPr>
                <w:rFonts w:ascii="Cambria Math" w:hAnsi="Cambria Math"/>
                <w:i/>
                <w:color w:val="000000" w:themeColor="text1"/>
                <w:sz w:val="20"/>
                <w:szCs w:val="20"/>
                <w:lang w:eastAsia="zh-CN"/>
              </w:rPr>
            </m:ctrlPr>
          </m:naryPr>
          <m:sub>
            <m:r>
              <w:rPr>
                <w:rFonts w:ascii="Cambria Math" w:hAnsi="Cambria Math"/>
                <w:color w:val="000000" w:themeColor="text1"/>
                <w:sz w:val="20"/>
                <w:szCs w:val="20"/>
                <w:lang w:eastAsia="zh-CN"/>
              </w:rPr>
              <m:t>V</m:t>
            </m:r>
          </m:sub>
          <m:sup/>
          <m:e>
            <m:r>
              <w:rPr>
                <w:rFonts w:ascii="Cambria Math" w:hAnsi="Cambria Math"/>
                <w:color w:val="000000" w:themeColor="text1"/>
                <w:sz w:val="20"/>
                <w:szCs w:val="20"/>
                <w:lang w:eastAsia="zh-CN"/>
              </w:rPr>
              <m:t>ρ</m:t>
            </m:r>
            <m:d>
              <m:dPr>
                <m:ctrlPr>
                  <w:rPr>
                    <w:rFonts w:ascii="Cambria Math" w:hAnsi="Cambria Math"/>
                    <w:i/>
                    <w:color w:val="000000" w:themeColor="text1"/>
                    <w:sz w:val="20"/>
                    <w:szCs w:val="20"/>
                    <w:lang w:eastAsia="zh-CN"/>
                  </w:rPr>
                </m:ctrlPr>
              </m:dPr>
              <m:e>
                <m:r>
                  <w:rPr>
                    <w:rFonts w:ascii="Cambria Math" w:hAnsi="Cambria Math"/>
                    <w:color w:val="000000" w:themeColor="text1"/>
                    <w:sz w:val="20"/>
                    <w:szCs w:val="20"/>
                    <w:lang w:eastAsia="zh-CN"/>
                  </w:rPr>
                  <m:t>x,y,z</m:t>
                </m:r>
              </m:e>
            </m:d>
          </m:e>
        </m:nary>
        <m:d>
          <m:dPr>
            <m:begChr m:val="["/>
            <m:endChr m:val="]"/>
            <m:ctrlPr>
              <w:rPr>
                <w:rFonts w:ascii="Cambria Math" w:hAnsi="Cambria Math"/>
                <w:i/>
                <w:color w:val="000000" w:themeColor="text1"/>
                <w:sz w:val="20"/>
                <w:szCs w:val="20"/>
                <w:lang w:eastAsia="zh-CN"/>
              </w:rPr>
            </m:ctrlPr>
          </m:dPr>
          <m:e>
            <m:m>
              <m:mPr>
                <m:mcs>
                  <m:mc>
                    <m:mcPr>
                      <m:count m:val="3"/>
                      <m:mcJc m:val="center"/>
                    </m:mcPr>
                  </m:mc>
                </m:mcs>
                <m:ctrlPr>
                  <w:rPr>
                    <w:rFonts w:ascii="Cambria Math" w:hAnsi="Cambria Math"/>
                    <w:i/>
                    <w:color w:val="000000" w:themeColor="text1"/>
                    <w:sz w:val="20"/>
                    <w:szCs w:val="20"/>
                    <w:lang w:eastAsia="zh-CN"/>
                  </w:rPr>
                </m:ctrlPr>
              </m:mPr>
              <m:mr>
                <m:e>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lang w:eastAsia="zh-CN"/>
                        </w:rPr>
                        <m:t>y</m:t>
                      </m:r>
                    </m:e>
                    <m:sup>
                      <m:r>
                        <w:rPr>
                          <w:rFonts w:ascii="Cambria Math" w:hAnsi="Cambria Math"/>
                          <w:color w:val="000000" w:themeColor="text1"/>
                          <w:sz w:val="20"/>
                          <w:szCs w:val="20"/>
                          <w:lang w:eastAsia="zh-CN"/>
                        </w:rPr>
                        <m:t>2</m:t>
                      </m:r>
                    </m:sup>
                  </m:sSup>
                  <m:r>
                    <w:rPr>
                      <w:rFonts w:ascii="Cambria Math" w:hAnsi="Cambria Math"/>
                      <w:color w:val="000000" w:themeColor="text1"/>
                      <w:sz w:val="20"/>
                      <w:szCs w:val="20"/>
                      <w:lang w:eastAsia="zh-CN"/>
                    </w:rPr>
                    <m:t>+</m:t>
                  </m:r>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lang w:eastAsia="zh-CN"/>
                        </w:rPr>
                        <m:t>z</m:t>
                      </m:r>
                    </m:e>
                    <m:sup>
                      <m:r>
                        <w:rPr>
                          <w:rFonts w:ascii="Cambria Math" w:hAnsi="Cambria Math"/>
                          <w:color w:val="000000" w:themeColor="text1"/>
                          <w:sz w:val="20"/>
                          <w:szCs w:val="20"/>
                          <w:lang w:eastAsia="zh-CN"/>
                        </w:rPr>
                        <m:t>2</m:t>
                      </m:r>
                    </m:sup>
                  </m:sSup>
                </m:e>
                <m:e>
                  <m:r>
                    <w:rPr>
                      <w:rFonts w:ascii="Cambria Math" w:hAnsi="Cambria Math"/>
                      <w:color w:val="000000" w:themeColor="text1"/>
                      <w:sz w:val="20"/>
                      <w:szCs w:val="20"/>
                      <w:lang w:eastAsia="zh-CN"/>
                    </w:rPr>
                    <m:t>-xy</m:t>
                  </m:r>
                </m:e>
                <m:e>
                  <m:r>
                    <w:rPr>
                      <w:rFonts w:ascii="Cambria Math" w:hAnsi="Cambria Math"/>
                      <w:color w:val="000000" w:themeColor="text1"/>
                      <w:sz w:val="20"/>
                      <w:szCs w:val="20"/>
                      <w:lang w:eastAsia="zh-CN"/>
                    </w:rPr>
                    <m:t>-xz</m:t>
                  </m:r>
                </m:e>
              </m:mr>
              <m:mr>
                <m:e>
                  <m:r>
                    <w:rPr>
                      <w:rFonts w:ascii="Cambria Math" w:hAnsi="Cambria Math"/>
                      <w:color w:val="000000" w:themeColor="text1"/>
                      <w:sz w:val="20"/>
                      <w:szCs w:val="20"/>
                      <w:lang w:eastAsia="zh-CN"/>
                    </w:rPr>
                    <m:t>-xy</m:t>
                  </m:r>
                </m:e>
                <m:e>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lang w:eastAsia="zh-CN"/>
                        </w:rPr>
                        <m:t>x</m:t>
                      </m:r>
                    </m:e>
                    <m:sup>
                      <m:r>
                        <w:rPr>
                          <w:rFonts w:ascii="Cambria Math" w:hAnsi="Cambria Math"/>
                          <w:color w:val="000000" w:themeColor="text1"/>
                          <w:sz w:val="20"/>
                          <w:szCs w:val="20"/>
                          <w:lang w:eastAsia="zh-CN"/>
                        </w:rPr>
                        <m:t>2</m:t>
                      </m:r>
                    </m:sup>
                  </m:sSup>
                  <m:r>
                    <w:rPr>
                      <w:rFonts w:ascii="Cambria Math" w:hAnsi="Cambria Math"/>
                      <w:color w:val="000000" w:themeColor="text1"/>
                      <w:sz w:val="20"/>
                      <w:szCs w:val="20"/>
                      <w:lang w:eastAsia="zh-CN"/>
                    </w:rPr>
                    <m:t>+</m:t>
                  </m:r>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lang w:eastAsia="zh-CN"/>
                        </w:rPr>
                        <m:t>z</m:t>
                      </m:r>
                    </m:e>
                    <m:sup>
                      <m:r>
                        <w:rPr>
                          <w:rFonts w:ascii="Cambria Math" w:hAnsi="Cambria Math"/>
                          <w:color w:val="000000" w:themeColor="text1"/>
                          <w:sz w:val="20"/>
                          <w:szCs w:val="20"/>
                          <w:lang w:eastAsia="zh-CN"/>
                        </w:rPr>
                        <m:t>2</m:t>
                      </m:r>
                    </m:sup>
                  </m:sSup>
                </m:e>
                <m:e>
                  <m:r>
                    <w:rPr>
                      <w:rFonts w:ascii="Cambria Math" w:hAnsi="Cambria Math"/>
                      <w:color w:val="000000" w:themeColor="text1"/>
                      <w:sz w:val="20"/>
                      <w:szCs w:val="20"/>
                      <w:lang w:eastAsia="zh-CN"/>
                    </w:rPr>
                    <m:t>-yz</m:t>
                  </m:r>
                </m:e>
              </m:mr>
              <m:mr>
                <m:e>
                  <m:r>
                    <w:rPr>
                      <w:rFonts w:ascii="Cambria Math" w:hAnsi="Cambria Math"/>
                      <w:color w:val="000000" w:themeColor="text1"/>
                      <w:sz w:val="20"/>
                      <w:szCs w:val="20"/>
                      <w:lang w:eastAsia="zh-CN"/>
                    </w:rPr>
                    <m:t>-xz</m:t>
                  </m:r>
                </m:e>
                <m:e>
                  <m:r>
                    <w:rPr>
                      <w:rFonts w:ascii="Cambria Math" w:hAnsi="Cambria Math"/>
                      <w:color w:val="000000" w:themeColor="text1"/>
                      <w:sz w:val="20"/>
                      <w:szCs w:val="20"/>
                      <w:lang w:eastAsia="zh-CN"/>
                    </w:rPr>
                    <m:t>-yz</m:t>
                  </m:r>
                </m:e>
                <m:e>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lang w:eastAsia="zh-CN"/>
                        </w:rPr>
                        <m:t>x</m:t>
                      </m:r>
                    </m:e>
                    <m:sup>
                      <m:r>
                        <w:rPr>
                          <w:rFonts w:ascii="Cambria Math" w:hAnsi="Cambria Math"/>
                          <w:color w:val="000000" w:themeColor="text1"/>
                          <w:sz w:val="20"/>
                          <w:szCs w:val="20"/>
                          <w:lang w:eastAsia="zh-CN"/>
                        </w:rPr>
                        <m:t>2</m:t>
                      </m:r>
                    </m:sup>
                  </m:sSup>
                  <m:r>
                    <w:rPr>
                      <w:rFonts w:ascii="Cambria Math" w:hAnsi="Cambria Math"/>
                      <w:color w:val="000000" w:themeColor="text1"/>
                      <w:sz w:val="20"/>
                      <w:szCs w:val="20"/>
                      <w:lang w:eastAsia="zh-CN"/>
                    </w:rPr>
                    <m:t>+</m:t>
                  </m:r>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lang w:eastAsia="zh-CN"/>
                        </w:rPr>
                        <m:t>y</m:t>
                      </m:r>
                    </m:e>
                    <m:sup>
                      <m:r>
                        <w:rPr>
                          <w:rFonts w:ascii="Cambria Math" w:hAnsi="Cambria Math"/>
                          <w:color w:val="000000" w:themeColor="text1"/>
                          <w:sz w:val="20"/>
                          <w:szCs w:val="20"/>
                          <w:lang w:eastAsia="zh-CN"/>
                        </w:rPr>
                        <m:t>2</m:t>
                      </m:r>
                    </m:sup>
                  </m:sSup>
                </m:e>
              </m:mr>
            </m:m>
          </m:e>
        </m:d>
        <m:r>
          <w:rPr>
            <w:rFonts w:ascii="Cambria Math" w:hAnsi="Cambria Math"/>
            <w:color w:val="000000" w:themeColor="text1"/>
            <w:sz w:val="20"/>
            <w:szCs w:val="20"/>
            <w:lang w:eastAsia="zh-CN"/>
          </w:rPr>
          <m:t>dxdyⅆz</m:t>
        </m:r>
      </m:oMath>
      <w:r w:rsidR="005C6A56" w:rsidRPr="00704C9F">
        <w:rPr>
          <w:rFonts w:hint="eastAsia"/>
          <w:color w:val="000000" w:themeColor="text1"/>
          <w:sz w:val="20"/>
          <w:szCs w:val="20"/>
          <w:lang w:eastAsia="zh-CN"/>
        </w:rPr>
        <w:t xml:space="preserve"> </w:t>
      </w:r>
    </w:p>
    <w:p w14:paraId="71E61E36" w14:textId="1C550656" w:rsidR="00A64825" w:rsidRPr="00704C9F" w:rsidRDefault="002C47AE" w:rsidP="008D2754">
      <w:pPr>
        <w:pStyle w:val="a4"/>
        <w:ind w:firstLine="0"/>
        <w:jc w:val="right"/>
        <w:rPr>
          <w:color w:val="000000" w:themeColor="text1"/>
          <w:sz w:val="20"/>
          <w:szCs w:val="20"/>
          <w:lang w:eastAsia="zh-CN"/>
        </w:rPr>
      </w:pPr>
      <m:oMath>
        <m:r>
          <w:rPr>
            <w:rFonts w:ascii="Cambria Math" w:hAnsi="Cambria Math"/>
            <w:color w:val="000000" w:themeColor="text1"/>
            <w:sz w:val="20"/>
            <w:szCs w:val="20"/>
            <w:lang w:eastAsia="zh-CN"/>
          </w:rPr>
          <m:t>=</m:t>
        </m:r>
        <m:d>
          <m:dPr>
            <m:begChr m:val="["/>
            <m:endChr m:val="]"/>
            <m:ctrlPr>
              <w:rPr>
                <w:rFonts w:ascii="Cambria Math" w:hAnsi="Cambria Math"/>
                <w:i/>
                <w:color w:val="000000" w:themeColor="text1"/>
                <w:sz w:val="20"/>
                <w:szCs w:val="20"/>
                <w:lang w:eastAsia="zh-CN"/>
              </w:rPr>
            </m:ctrlPr>
          </m:dPr>
          <m:e>
            <m:m>
              <m:mPr>
                <m:mcs>
                  <m:mc>
                    <m:mcPr>
                      <m:count m:val="3"/>
                      <m:mcJc m:val="center"/>
                    </m:mcPr>
                  </m:mc>
                </m:mcs>
                <m:ctrlPr>
                  <w:rPr>
                    <w:rFonts w:ascii="Cambria Math" w:hAnsi="Cambria Math"/>
                    <w:i/>
                    <w:color w:val="000000" w:themeColor="text1"/>
                    <w:sz w:val="20"/>
                    <w:szCs w:val="20"/>
                    <w:lang w:eastAsia="zh-CN"/>
                  </w:rPr>
                </m:ctrlPr>
              </m:mPr>
              <m:mr>
                <m:e>
                  <m:f>
                    <m:fPr>
                      <m:ctrlPr>
                        <w:rPr>
                          <w:rFonts w:ascii="Cambria Math" w:hAnsi="Cambria Math"/>
                          <w:i/>
                          <w:color w:val="000000" w:themeColor="text1"/>
                          <w:sz w:val="20"/>
                          <w:szCs w:val="20"/>
                          <w:lang w:eastAsia="zh-CN"/>
                        </w:rPr>
                      </m:ctrlPr>
                    </m:fPr>
                    <m:num>
                      <m:r>
                        <w:rPr>
                          <w:rFonts w:ascii="Cambria Math" w:hAnsi="Cambria Math"/>
                          <w:color w:val="000000" w:themeColor="text1"/>
                          <w:sz w:val="20"/>
                          <w:szCs w:val="20"/>
                          <w:lang w:eastAsia="zh-CN"/>
                        </w:rPr>
                        <m:t>1</m:t>
                      </m:r>
                    </m:num>
                    <m:den>
                      <m:r>
                        <w:rPr>
                          <w:rFonts w:ascii="Cambria Math" w:hAnsi="Cambria Math"/>
                          <w:color w:val="000000" w:themeColor="text1"/>
                          <w:sz w:val="20"/>
                          <w:szCs w:val="20"/>
                          <w:lang w:eastAsia="zh-CN"/>
                        </w:rPr>
                        <m:t>12</m:t>
                      </m:r>
                    </m:den>
                  </m:f>
                  <m:r>
                    <w:rPr>
                      <w:rFonts w:ascii="Cambria Math" w:hAnsi="Cambria Math"/>
                      <w:color w:val="000000" w:themeColor="text1"/>
                      <w:sz w:val="20"/>
                      <w:szCs w:val="20"/>
                      <w:lang w:eastAsia="zh-CN"/>
                    </w:rPr>
                    <m:t>M</m:t>
                  </m:r>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rPr>
                        <m:t>h</m:t>
                      </m:r>
                    </m:e>
                    <m:sup>
                      <m:r>
                        <w:rPr>
                          <w:rFonts w:ascii="Cambria Math" w:hAnsi="Cambria Math"/>
                          <w:color w:val="000000" w:themeColor="text1"/>
                          <w:sz w:val="20"/>
                          <w:szCs w:val="20"/>
                        </w:rPr>
                        <m:t>2</m:t>
                      </m:r>
                    </m:sup>
                  </m:sSup>
                  <m:r>
                    <w:rPr>
                      <w:rFonts w:ascii="Cambria Math" w:hAnsi="Cambria Math"/>
                      <w:color w:val="000000" w:themeColor="text1"/>
                      <w:sz w:val="20"/>
                      <w:szCs w:val="20"/>
                      <w:lang w:eastAsia="zh-CN"/>
                    </w:rPr>
                    <m:t>+</m:t>
                  </m:r>
                  <m:f>
                    <m:fPr>
                      <m:ctrlPr>
                        <w:rPr>
                          <w:rFonts w:ascii="Cambria Math" w:hAnsi="Cambria Math"/>
                          <w:i/>
                          <w:color w:val="000000" w:themeColor="text1"/>
                          <w:sz w:val="20"/>
                          <w:szCs w:val="20"/>
                          <w:lang w:eastAsia="zh-CN"/>
                        </w:rPr>
                      </m:ctrlPr>
                    </m:fPr>
                    <m:num>
                      <m:r>
                        <w:rPr>
                          <w:rFonts w:ascii="Cambria Math" w:hAnsi="Cambria Math"/>
                          <w:color w:val="000000" w:themeColor="text1"/>
                          <w:sz w:val="20"/>
                          <w:szCs w:val="20"/>
                          <w:lang w:eastAsia="zh-CN"/>
                        </w:rPr>
                        <m:t>1</m:t>
                      </m:r>
                    </m:num>
                    <m:den>
                      <m:r>
                        <w:rPr>
                          <w:rFonts w:ascii="Cambria Math" w:hAnsi="Cambria Math"/>
                          <w:color w:val="000000" w:themeColor="text1"/>
                          <w:sz w:val="20"/>
                          <w:szCs w:val="20"/>
                          <w:lang w:eastAsia="zh-CN"/>
                        </w:rPr>
                        <m:t>4</m:t>
                      </m:r>
                    </m:den>
                  </m:f>
                  <m:r>
                    <w:rPr>
                      <w:rFonts w:ascii="Cambria Math" w:hAnsi="Cambria Math"/>
                      <w:color w:val="000000" w:themeColor="text1"/>
                      <w:sz w:val="20"/>
                      <w:szCs w:val="20"/>
                      <w:lang w:eastAsia="zh-CN"/>
                    </w:rPr>
                    <m:t>M</m:t>
                  </m:r>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rPr>
                        <m:t>R</m:t>
                      </m:r>
                    </m:e>
                    <m:sup>
                      <m:r>
                        <w:rPr>
                          <w:rFonts w:ascii="Cambria Math" w:hAnsi="Cambria Math"/>
                          <w:color w:val="000000" w:themeColor="text1"/>
                          <w:sz w:val="20"/>
                          <w:szCs w:val="20"/>
                        </w:rPr>
                        <m:t>2</m:t>
                      </m:r>
                    </m:sup>
                  </m:sSup>
                </m:e>
                <m:e>
                  <m:r>
                    <w:rPr>
                      <w:rFonts w:ascii="Cambria Math" w:hAnsi="Cambria Math"/>
                      <w:color w:val="000000" w:themeColor="text1"/>
                      <w:sz w:val="20"/>
                      <w:szCs w:val="20"/>
                      <w:lang w:eastAsia="zh-CN"/>
                    </w:rPr>
                    <m:t>0</m:t>
                  </m:r>
                </m:e>
                <m:e>
                  <m:r>
                    <w:rPr>
                      <w:rFonts w:ascii="Cambria Math" w:hAnsi="Cambria Math"/>
                      <w:color w:val="000000" w:themeColor="text1"/>
                      <w:sz w:val="20"/>
                      <w:szCs w:val="20"/>
                      <w:lang w:eastAsia="zh-CN"/>
                    </w:rPr>
                    <m:t>0</m:t>
                  </m:r>
                </m:e>
              </m:mr>
              <m:mr>
                <m:e>
                  <m:r>
                    <w:rPr>
                      <w:rFonts w:ascii="Cambria Math" w:hAnsi="Cambria Math"/>
                      <w:color w:val="000000" w:themeColor="text1"/>
                      <w:sz w:val="20"/>
                      <w:szCs w:val="20"/>
                      <w:lang w:eastAsia="zh-CN"/>
                    </w:rPr>
                    <m:t>0</m:t>
                  </m:r>
                </m:e>
                <m:e>
                  <m:f>
                    <m:fPr>
                      <m:ctrlPr>
                        <w:rPr>
                          <w:rFonts w:ascii="Cambria Math" w:hAnsi="Cambria Math"/>
                          <w:i/>
                          <w:color w:val="000000" w:themeColor="text1"/>
                          <w:sz w:val="20"/>
                          <w:szCs w:val="20"/>
                          <w:lang w:eastAsia="zh-CN"/>
                        </w:rPr>
                      </m:ctrlPr>
                    </m:fPr>
                    <m:num>
                      <m:r>
                        <w:rPr>
                          <w:rFonts w:ascii="Cambria Math" w:hAnsi="Cambria Math"/>
                          <w:color w:val="000000" w:themeColor="text1"/>
                          <w:sz w:val="20"/>
                          <w:szCs w:val="20"/>
                          <w:lang w:eastAsia="zh-CN"/>
                        </w:rPr>
                        <m:t>1</m:t>
                      </m:r>
                    </m:num>
                    <m:den>
                      <m:r>
                        <w:rPr>
                          <w:rFonts w:ascii="Cambria Math" w:hAnsi="Cambria Math"/>
                          <w:color w:val="000000" w:themeColor="text1"/>
                          <w:sz w:val="20"/>
                          <w:szCs w:val="20"/>
                          <w:lang w:eastAsia="zh-CN"/>
                        </w:rPr>
                        <m:t>12</m:t>
                      </m:r>
                    </m:den>
                  </m:f>
                  <m:r>
                    <w:rPr>
                      <w:rFonts w:ascii="Cambria Math" w:hAnsi="Cambria Math"/>
                      <w:color w:val="000000" w:themeColor="text1"/>
                      <w:sz w:val="20"/>
                      <w:szCs w:val="20"/>
                      <w:lang w:eastAsia="zh-CN"/>
                    </w:rPr>
                    <m:t>M</m:t>
                  </m:r>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rPr>
                        <m:t>h</m:t>
                      </m:r>
                    </m:e>
                    <m:sup>
                      <m:r>
                        <w:rPr>
                          <w:rFonts w:ascii="Cambria Math" w:hAnsi="Cambria Math"/>
                          <w:color w:val="000000" w:themeColor="text1"/>
                          <w:sz w:val="20"/>
                          <w:szCs w:val="20"/>
                        </w:rPr>
                        <m:t>2</m:t>
                      </m:r>
                    </m:sup>
                  </m:sSup>
                  <m:r>
                    <w:rPr>
                      <w:rFonts w:ascii="Cambria Math" w:hAnsi="Cambria Math"/>
                      <w:color w:val="000000" w:themeColor="text1"/>
                      <w:sz w:val="20"/>
                      <w:szCs w:val="20"/>
                      <w:lang w:eastAsia="zh-CN"/>
                    </w:rPr>
                    <m:t>+</m:t>
                  </m:r>
                  <m:f>
                    <m:fPr>
                      <m:ctrlPr>
                        <w:rPr>
                          <w:rFonts w:ascii="Cambria Math" w:hAnsi="Cambria Math"/>
                          <w:i/>
                          <w:color w:val="000000" w:themeColor="text1"/>
                          <w:sz w:val="20"/>
                          <w:szCs w:val="20"/>
                          <w:lang w:eastAsia="zh-CN"/>
                        </w:rPr>
                      </m:ctrlPr>
                    </m:fPr>
                    <m:num>
                      <m:r>
                        <w:rPr>
                          <w:rFonts w:ascii="Cambria Math" w:hAnsi="Cambria Math"/>
                          <w:color w:val="000000" w:themeColor="text1"/>
                          <w:sz w:val="20"/>
                          <w:szCs w:val="20"/>
                          <w:lang w:eastAsia="zh-CN"/>
                        </w:rPr>
                        <m:t>1</m:t>
                      </m:r>
                    </m:num>
                    <m:den>
                      <m:r>
                        <w:rPr>
                          <w:rFonts w:ascii="Cambria Math" w:hAnsi="Cambria Math"/>
                          <w:color w:val="000000" w:themeColor="text1"/>
                          <w:sz w:val="20"/>
                          <w:szCs w:val="20"/>
                          <w:lang w:eastAsia="zh-CN"/>
                        </w:rPr>
                        <m:t>4</m:t>
                      </m:r>
                    </m:den>
                  </m:f>
                  <m:r>
                    <w:rPr>
                      <w:rFonts w:ascii="Cambria Math" w:hAnsi="Cambria Math"/>
                      <w:color w:val="000000" w:themeColor="text1"/>
                      <w:sz w:val="20"/>
                      <w:szCs w:val="20"/>
                      <w:lang w:eastAsia="zh-CN"/>
                    </w:rPr>
                    <m:t>M</m:t>
                  </m:r>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rPr>
                        <m:t>R</m:t>
                      </m:r>
                    </m:e>
                    <m:sup>
                      <m:r>
                        <w:rPr>
                          <w:rFonts w:ascii="Cambria Math" w:hAnsi="Cambria Math"/>
                          <w:color w:val="000000" w:themeColor="text1"/>
                          <w:sz w:val="20"/>
                          <w:szCs w:val="20"/>
                        </w:rPr>
                        <m:t>2</m:t>
                      </m:r>
                    </m:sup>
                  </m:sSup>
                </m:e>
                <m:e>
                  <m:r>
                    <w:rPr>
                      <w:rFonts w:ascii="Cambria Math" w:hAnsi="Cambria Math"/>
                      <w:color w:val="000000" w:themeColor="text1"/>
                      <w:sz w:val="20"/>
                      <w:szCs w:val="20"/>
                      <w:lang w:eastAsia="zh-CN"/>
                    </w:rPr>
                    <m:t>0</m:t>
                  </m:r>
                </m:e>
              </m:mr>
              <m:mr>
                <m:e>
                  <m:r>
                    <w:rPr>
                      <w:rFonts w:ascii="Cambria Math" w:hAnsi="Cambria Math"/>
                      <w:color w:val="000000" w:themeColor="text1"/>
                      <w:sz w:val="20"/>
                      <w:szCs w:val="20"/>
                      <w:lang w:eastAsia="zh-CN"/>
                    </w:rPr>
                    <m:t>0</m:t>
                  </m:r>
                </m:e>
                <m:e>
                  <m:r>
                    <w:rPr>
                      <w:rFonts w:ascii="Cambria Math" w:hAnsi="Cambria Math"/>
                      <w:color w:val="000000" w:themeColor="text1"/>
                      <w:sz w:val="20"/>
                      <w:szCs w:val="20"/>
                      <w:lang w:eastAsia="zh-CN"/>
                    </w:rPr>
                    <m:t>0</m:t>
                  </m:r>
                </m:e>
                <m:e>
                  <m:f>
                    <m:fPr>
                      <m:ctrlPr>
                        <w:rPr>
                          <w:rFonts w:ascii="Cambria Math" w:hAnsi="Cambria Math"/>
                          <w:i/>
                          <w:color w:val="000000" w:themeColor="text1"/>
                          <w:sz w:val="20"/>
                          <w:szCs w:val="20"/>
                          <w:lang w:eastAsia="zh-CN"/>
                        </w:rPr>
                      </m:ctrlPr>
                    </m:fPr>
                    <m:num>
                      <m:r>
                        <w:rPr>
                          <w:rFonts w:ascii="Cambria Math" w:hAnsi="Cambria Math"/>
                          <w:color w:val="000000" w:themeColor="text1"/>
                          <w:sz w:val="20"/>
                          <w:szCs w:val="20"/>
                          <w:lang w:eastAsia="zh-CN"/>
                        </w:rPr>
                        <m:t>1</m:t>
                      </m:r>
                    </m:num>
                    <m:den>
                      <m:r>
                        <w:rPr>
                          <w:rFonts w:ascii="Cambria Math" w:hAnsi="Cambria Math"/>
                          <w:color w:val="000000" w:themeColor="text1"/>
                          <w:sz w:val="20"/>
                          <w:szCs w:val="20"/>
                          <w:lang w:eastAsia="zh-CN"/>
                        </w:rPr>
                        <m:t>4</m:t>
                      </m:r>
                    </m:den>
                  </m:f>
                  <m:r>
                    <w:rPr>
                      <w:rFonts w:ascii="Cambria Math" w:hAnsi="Cambria Math"/>
                      <w:color w:val="000000" w:themeColor="text1"/>
                      <w:sz w:val="20"/>
                      <w:szCs w:val="20"/>
                      <w:lang w:eastAsia="zh-CN"/>
                    </w:rPr>
                    <m:t>M</m:t>
                  </m:r>
                  <m:sSup>
                    <m:sSupPr>
                      <m:ctrlPr>
                        <w:rPr>
                          <w:rFonts w:ascii="Cambria Math" w:hAnsi="Cambria Math"/>
                          <w:i/>
                          <w:color w:val="000000" w:themeColor="text1"/>
                          <w:sz w:val="20"/>
                          <w:szCs w:val="20"/>
                          <w:lang w:eastAsia="zh-CN"/>
                        </w:rPr>
                      </m:ctrlPr>
                    </m:sSupPr>
                    <m:e>
                      <m:r>
                        <w:rPr>
                          <w:rFonts w:ascii="Cambria Math" w:hAnsi="Cambria Math"/>
                          <w:color w:val="000000" w:themeColor="text1"/>
                          <w:sz w:val="20"/>
                          <w:szCs w:val="20"/>
                        </w:rPr>
                        <m:t>R</m:t>
                      </m:r>
                    </m:e>
                    <m:sup>
                      <m:r>
                        <w:rPr>
                          <w:rFonts w:ascii="Cambria Math" w:hAnsi="Cambria Math"/>
                          <w:color w:val="000000" w:themeColor="text1"/>
                          <w:sz w:val="20"/>
                          <w:szCs w:val="20"/>
                        </w:rPr>
                        <m:t>2</m:t>
                      </m:r>
                    </m:sup>
                  </m:sSup>
                </m:e>
              </m:mr>
            </m:m>
          </m:e>
        </m:d>
      </m:oMath>
      <w:r w:rsidR="005C6A56" w:rsidRPr="00704C9F">
        <w:rPr>
          <w:rFonts w:hint="eastAsia"/>
          <w:color w:val="000000" w:themeColor="text1"/>
          <w:sz w:val="20"/>
          <w:szCs w:val="20"/>
          <w:lang w:eastAsia="zh-CN"/>
        </w:rPr>
        <w:t xml:space="preserve"> </w:t>
      </w:r>
      <w:r w:rsidR="005C6A56" w:rsidRPr="00704C9F">
        <w:rPr>
          <w:color w:val="000000" w:themeColor="text1"/>
          <w:sz w:val="20"/>
          <w:szCs w:val="20"/>
          <w:lang w:eastAsia="zh-CN"/>
        </w:rPr>
        <w:t xml:space="preserve">          </w:t>
      </w:r>
      <w:r w:rsidR="005C6A56" w:rsidRPr="00704C9F">
        <w:rPr>
          <w:rFonts w:hint="eastAsia"/>
          <w:color w:val="000000" w:themeColor="text1"/>
          <w:sz w:val="20"/>
          <w:szCs w:val="20"/>
          <w:lang w:eastAsia="zh-CN"/>
        </w:rPr>
        <w:t>(</w:t>
      </w:r>
      <w:r w:rsidR="005C6A56" w:rsidRPr="00704C9F">
        <w:rPr>
          <w:color w:val="000000" w:themeColor="text1"/>
          <w:sz w:val="20"/>
          <w:szCs w:val="20"/>
          <w:lang w:eastAsia="zh-CN"/>
        </w:rPr>
        <w:t>10)</w:t>
      </w:r>
    </w:p>
    <w:p w14:paraId="430581CC" w14:textId="65C63F2C" w:rsidR="00A64825" w:rsidRPr="00704C9F" w:rsidRDefault="008D2754" w:rsidP="008D2754">
      <w:pPr>
        <w:pStyle w:val="a4"/>
        <w:ind w:firstLine="0"/>
        <w:jc w:val="center"/>
        <w:rPr>
          <w:color w:val="000000" w:themeColor="text1"/>
          <w:sz w:val="20"/>
          <w:szCs w:val="20"/>
          <w:lang w:eastAsia="zh-CN"/>
        </w:rPr>
      </w:pPr>
      <w:r w:rsidRPr="00704C9F">
        <w:rPr>
          <w:noProof/>
          <w:color w:val="000000" w:themeColor="text1"/>
          <w:sz w:val="20"/>
          <w:szCs w:val="20"/>
          <w:lang w:eastAsia="zh-CN"/>
        </w:rPr>
        <w:drawing>
          <wp:inline distT="0" distB="0" distL="0" distR="0" wp14:anchorId="678F9D8E" wp14:editId="268D1782">
            <wp:extent cx="2493818" cy="1929740"/>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5312" cy="1938634"/>
                    </a:xfrm>
                    <a:prstGeom prst="rect">
                      <a:avLst/>
                    </a:prstGeom>
                    <a:noFill/>
                    <a:ln>
                      <a:noFill/>
                    </a:ln>
                  </pic:spPr>
                </pic:pic>
              </a:graphicData>
            </a:graphic>
          </wp:inline>
        </w:drawing>
      </w:r>
    </w:p>
    <w:p w14:paraId="68A91803" w14:textId="02AA410D" w:rsidR="00130D57" w:rsidRPr="00704C9F" w:rsidRDefault="008D2754" w:rsidP="008D2754">
      <w:pPr>
        <w:pStyle w:val="a4"/>
        <w:ind w:firstLine="0"/>
        <w:rPr>
          <w:color w:val="000000" w:themeColor="text1"/>
          <w:lang w:eastAsia="zh-CN"/>
        </w:rPr>
      </w:pPr>
      <w:r w:rsidRPr="00704C9F">
        <w:rPr>
          <w:color w:val="000000" w:themeColor="text1"/>
        </w:rPr>
        <w:t>Fig7. The 3D hopper dynamic phase.</w:t>
      </w:r>
      <w:r w:rsidRPr="00704C9F">
        <w:rPr>
          <w:rFonts w:hint="eastAsia"/>
          <w:color w:val="000000" w:themeColor="text1"/>
          <w:lang w:eastAsia="zh-CN"/>
        </w:rPr>
        <w:t xml:space="preserve"> </w:t>
      </w:r>
      <w:r w:rsidRPr="00704C9F">
        <w:rPr>
          <w:color w:val="000000" w:themeColor="text1"/>
          <w:lang w:eastAsia="zh-CN"/>
        </w:rPr>
        <w:t xml:space="preserve">We define the compression value as a </w:t>
      </w:r>
      <w:r w:rsidR="001423B7" w:rsidRPr="00704C9F">
        <w:rPr>
          <w:color w:val="000000" w:themeColor="text1"/>
          <w:lang w:eastAsia="zh-CN"/>
        </w:rPr>
        <w:t>judgment</w:t>
      </w:r>
      <w:r w:rsidRPr="00704C9F">
        <w:rPr>
          <w:color w:val="000000" w:themeColor="text1"/>
          <w:lang w:eastAsia="zh-CN"/>
        </w:rPr>
        <w:t xml:space="preserve"> of contact event.</w:t>
      </w:r>
    </w:p>
    <w:p w14:paraId="66310ED2" w14:textId="067B7399" w:rsidR="0090368F" w:rsidRPr="00704C9F" w:rsidRDefault="008D2754" w:rsidP="0042028A">
      <w:pPr>
        <w:pStyle w:val="a4"/>
        <w:ind w:firstLine="204"/>
        <w:rPr>
          <w:color w:val="000000" w:themeColor="text1"/>
          <w:sz w:val="20"/>
          <w:szCs w:val="20"/>
          <w:lang w:eastAsia="zh-CN"/>
        </w:rPr>
      </w:pPr>
      <w:r w:rsidRPr="00704C9F">
        <w:rPr>
          <w:rFonts w:hint="eastAsia"/>
          <w:color w:val="000000" w:themeColor="text1"/>
          <w:sz w:val="20"/>
          <w:szCs w:val="20"/>
          <w:lang w:eastAsia="zh-CN"/>
        </w:rPr>
        <w:t>I</w:t>
      </w:r>
      <w:r w:rsidRPr="00704C9F">
        <w:rPr>
          <w:color w:val="000000" w:themeColor="text1"/>
          <w:sz w:val="20"/>
          <w:szCs w:val="20"/>
          <w:lang w:eastAsia="zh-CN"/>
        </w:rPr>
        <w:t xml:space="preserve">n the </w:t>
      </w:r>
      <w:r w:rsidR="0090368F" w:rsidRPr="00704C9F">
        <w:rPr>
          <w:color w:val="000000" w:themeColor="text1"/>
          <w:sz w:val="20"/>
          <w:szCs w:val="20"/>
          <w:lang w:eastAsia="zh-CN"/>
        </w:rPr>
        <w:t xml:space="preserve">dynamic </w:t>
      </w:r>
      <w:r w:rsidRPr="00704C9F">
        <w:rPr>
          <w:color w:val="000000" w:themeColor="text1"/>
          <w:sz w:val="20"/>
          <w:szCs w:val="20"/>
          <w:lang w:eastAsia="zh-CN"/>
        </w:rPr>
        <w:t>phase model</w:t>
      </w:r>
      <w:r w:rsidR="0090368F" w:rsidRPr="00704C9F">
        <w:rPr>
          <w:color w:val="000000" w:themeColor="text1"/>
          <w:sz w:val="20"/>
          <w:szCs w:val="20"/>
          <w:lang w:eastAsia="zh-CN"/>
        </w:rPr>
        <w:t>, because the hopper is moving on uneven ground</w:t>
      </w:r>
      <w:r w:rsidR="001423B7" w:rsidRPr="00704C9F">
        <w:rPr>
          <w:color w:val="000000" w:themeColor="text1"/>
          <w:sz w:val="20"/>
          <w:szCs w:val="20"/>
          <w:lang w:eastAsia="zh-CN"/>
        </w:rPr>
        <w:t>.</w:t>
      </w:r>
      <w:r w:rsidR="0090368F" w:rsidRPr="00704C9F">
        <w:rPr>
          <w:color w:val="000000" w:themeColor="text1"/>
          <w:sz w:val="20"/>
          <w:szCs w:val="20"/>
          <w:lang w:eastAsia="zh-CN"/>
        </w:rPr>
        <w:t xml:space="preserve"> </w:t>
      </w:r>
      <w:r w:rsidR="001423B7" w:rsidRPr="00704C9F">
        <w:rPr>
          <w:color w:val="000000" w:themeColor="text1"/>
          <w:sz w:val="20"/>
          <w:szCs w:val="20"/>
          <w:lang w:eastAsia="zh-CN"/>
        </w:rPr>
        <w:t>T</w:t>
      </w:r>
      <w:r w:rsidR="0090368F" w:rsidRPr="00704C9F">
        <w:rPr>
          <w:color w:val="000000" w:themeColor="text1"/>
          <w:sz w:val="20"/>
          <w:szCs w:val="20"/>
          <w:lang w:eastAsia="zh-CN"/>
        </w:rPr>
        <w:t xml:space="preserve">hus, we change the </w:t>
      </w:r>
      <w:r w:rsidR="001423B7" w:rsidRPr="00704C9F">
        <w:rPr>
          <w:color w:val="000000" w:themeColor="text1"/>
          <w:sz w:val="20"/>
          <w:szCs w:val="20"/>
          <w:lang w:eastAsia="zh-CN"/>
        </w:rPr>
        <w:t xml:space="preserve">contact event </w:t>
      </w:r>
      <w:r w:rsidR="0090368F" w:rsidRPr="00704C9F">
        <w:rPr>
          <w:color w:val="000000" w:themeColor="text1"/>
          <w:sz w:val="20"/>
          <w:szCs w:val="20"/>
          <w:lang w:eastAsia="zh-CN"/>
        </w:rPr>
        <w:t>algorithm by checking the value of leg position compared to the ground to the algorithm by checking the spring leg</w:t>
      </w:r>
      <w:r w:rsidR="001423B7" w:rsidRPr="00704C9F">
        <w:rPr>
          <w:color w:val="000000" w:themeColor="text1"/>
          <w:sz w:val="20"/>
          <w:szCs w:val="20"/>
          <w:lang w:eastAsia="zh-CN"/>
        </w:rPr>
        <w:t>’s relative compression value.</w:t>
      </w:r>
      <w:r w:rsidR="0090368F" w:rsidRPr="00704C9F">
        <w:rPr>
          <w:color w:val="000000" w:themeColor="text1"/>
          <w:sz w:val="20"/>
          <w:szCs w:val="20"/>
          <w:lang w:eastAsia="zh-CN"/>
        </w:rPr>
        <w:t xml:space="preserve"> </w:t>
      </w:r>
      <w:r w:rsidR="001423B7" w:rsidRPr="00704C9F">
        <w:rPr>
          <w:color w:val="000000" w:themeColor="text1"/>
          <w:sz w:val="20"/>
          <w:szCs w:val="20"/>
          <w:lang w:eastAsia="zh-CN"/>
        </w:rPr>
        <w:t>F</w:t>
      </w:r>
      <w:r w:rsidR="0090368F" w:rsidRPr="00704C9F">
        <w:rPr>
          <w:color w:val="000000" w:themeColor="text1"/>
          <w:sz w:val="20"/>
          <w:szCs w:val="20"/>
          <w:lang w:eastAsia="zh-CN"/>
        </w:rPr>
        <w:t xml:space="preserve">urthermore, to vanish the influence of the system perturbation on compression leg, we choose the largest noise value in the simulation to construct the checking strategy as </w:t>
      </w:r>
      <w:r w:rsidR="001423B7" w:rsidRPr="00704C9F">
        <w:rPr>
          <w:color w:val="000000" w:themeColor="text1"/>
          <w:sz w:val="20"/>
          <w:szCs w:val="20"/>
          <w:lang w:eastAsia="zh-CN"/>
        </w:rPr>
        <w:t xml:space="preserve">a </w:t>
      </w:r>
      <w:r w:rsidR="0090368F" w:rsidRPr="00704C9F">
        <w:rPr>
          <w:color w:val="000000" w:themeColor="text1"/>
          <w:sz w:val="20"/>
          <w:szCs w:val="20"/>
          <w:lang w:eastAsia="zh-CN"/>
        </w:rPr>
        <w:t>threshold value problem.</w:t>
      </w:r>
    </w:p>
    <w:p w14:paraId="29E60CDD" w14:textId="49415CA6" w:rsidR="004F543C" w:rsidRPr="00704C9F" w:rsidRDefault="004F543C" w:rsidP="008C4597">
      <w:pPr>
        <w:pStyle w:val="a4"/>
        <w:ind w:firstLine="204"/>
        <w:rPr>
          <w:color w:val="000000" w:themeColor="text1"/>
          <w:sz w:val="20"/>
          <w:szCs w:val="20"/>
          <w:lang w:eastAsia="zh-CN"/>
        </w:rPr>
      </w:pPr>
      <w:r w:rsidRPr="00704C9F">
        <w:rPr>
          <w:color w:val="000000" w:themeColor="text1"/>
          <w:sz w:val="20"/>
          <w:szCs w:val="20"/>
          <w:lang w:eastAsia="zh-CN"/>
        </w:rPr>
        <w:t xml:space="preserve">As for </w:t>
      </w:r>
      <w:r w:rsidR="00885555" w:rsidRPr="00704C9F">
        <w:rPr>
          <w:color w:val="000000" w:themeColor="text1"/>
          <w:sz w:val="20"/>
          <w:szCs w:val="20"/>
          <w:lang w:eastAsia="zh-CN"/>
        </w:rPr>
        <w:t xml:space="preserve">the </w:t>
      </w:r>
      <w:r w:rsidRPr="00704C9F">
        <w:rPr>
          <w:color w:val="000000" w:themeColor="text1"/>
          <w:sz w:val="20"/>
          <w:szCs w:val="20"/>
          <w:lang w:eastAsia="zh-CN"/>
        </w:rPr>
        <w:t>controller</w:t>
      </w:r>
      <w:r w:rsidR="008C4597" w:rsidRPr="00704C9F">
        <w:rPr>
          <w:color w:val="000000" w:themeColor="text1"/>
          <w:sz w:val="20"/>
          <w:szCs w:val="20"/>
          <w:lang w:eastAsia="zh-CN"/>
        </w:rPr>
        <w:t>,</w:t>
      </w:r>
      <w:r w:rsidRPr="00704C9F">
        <w:rPr>
          <w:color w:val="000000" w:themeColor="text1"/>
          <w:sz w:val="20"/>
          <w:szCs w:val="20"/>
          <w:lang w:eastAsia="zh-CN"/>
        </w:rPr>
        <w:t xml:space="preserve"> </w:t>
      </w:r>
      <w:r w:rsidR="008C4597" w:rsidRPr="00704C9F">
        <w:rPr>
          <w:color w:val="000000" w:themeColor="text1"/>
          <w:sz w:val="20"/>
          <w:szCs w:val="20"/>
          <w:lang w:eastAsia="zh-CN"/>
        </w:rPr>
        <w:t>w</w:t>
      </w:r>
      <w:r w:rsidRPr="00704C9F">
        <w:rPr>
          <w:color w:val="000000" w:themeColor="text1"/>
          <w:sz w:val="20"/>
          <w:szCs w:val="20"/>
          <w:lang w:eastAsia="zh-CN"/>
        </w:rPr>
        <w:t xml:space="preserve">e mainly follow the idea from </w:t>
      </w:r>
      <w:proofErr w:type="spellStart"/>
      <w:r w:rsidRPr="00704C9F">
        <w:rPr>
          <w:color w:val="000000" w:themeColor="text1"/>
          <w:sz w:val="20"/>
          <w:szCs w:val="20"/>
          <w:lang w:eastAsia="zh-CN"/>
        </w:rPr>
        <w:t>Raibert</w:t>
      </w:r>
      <w:proofErr w:type="spellEnd"/>
      <w:r w:rsidR="0042028A" w:rsidRPr="00704C9F">
        <w:rPr>
          <w:color w:val="000000" w:themeColor="text1"/>
          <w:sz w:val="20"/>
          <w:szCs w:val="20"/>
          <w:lang w:eastAsia="zh-CN"/>
        </w:rPr>
        <w:t xml:space="preserve"> </w:t>
      </w:r>
      <w:r w:rsidRPr="00704C9F">
        <w:rPr>
          <w:color w:val="000000" w:themeColor="text1"/>
          <w:sz w:val="20"/>
          <w:szCs w:val="20"/>
          <w:lang w:eastAsia="zh-CN"/>
        </w:rPr>
        <w:t xml:space="preserve">[7]. Owing to the time limitation and the uneven ground situation, we set the force to </w:t>
      </w:r>
      <w:r w:rsidR="00885555" w:rsidRPr="00704C9F">
        <w:rPr>
          <w:color w:val="000000" w:themeColor="text1"/>
          <w:sz w:val="20"/>
          <w:szCs w:val="20"/>
          <w:lang w:eastAsia="zh-CN"/>
        </w:rPr>
        <w:t xml:space="preserve">the </w:t>
      </w:r>
      <w:r w:rsidRPr="00704C9F">
        <w:rPr>
          <w:color w:val="000000" w:themeColor="text1"/>
          <w:sz w:val="20"/>
          <w:szCs w:val="20"/>
          <w:lang w:eastAsia="zh-CN"/>
        </w:rPr>
        <w:t xml:space="preserve">hopper of force thrust constant. Thus, the hopping height controller is much simpler. </w:t>
      </w:r>
    </w:p>
    <w:p w14:paraId="4B877CDF" w14:textId="03A6F0F9" w:rsidR="004F543C" w:rsidRPr="00704C9F" w:rsidRDefault="000C56AD" w:rsidP="006E5FD9">
      <w:pPr>
        <w:pStyle w:val="a4"/>
        <w:spacing w:before="120"/>
        <w:ind w:firstLine="0"/>
        <w:jc w:val="right"/>
        <w:rPr>
          <w:iCs/>
          <w:color w:val="000000" w:themeColor="text1"/>
          <w:sz w:val="20"/>
          <w:szCs w:val="20"/>
          <w:lang w:eastAsia="zh-CN"/>
        </w:rPr>
      </w:pP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s</m:t>
            </m:r>
          </m:sub>
        </m:sSub>
        <m:r>
          <m:rPr>
            <m:sty m:val="p"/>
          </m:rP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s</m:t>
            </m:r>
          </m:sub>
        </m:sSub>
        <m:d>
          <m:dPr>
            <m:ctrlPr>
              <w:rPr>
                <w:rFonts w:ascii="Cambria Math" w:hAnsi="Cambria Math"/>
                <w:i/>
                <w:iCs/>
                <w:color w:val="000000" w:themeColor="text1"/>
                <w:sz w:val="20"/>
                <w:szCs w:val="20"/>
              </w:rPr>
            </m:ctrlPr>
          </m:dPr>
          <m:e>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0</m:t>
                </m:r>
              </m:sub>
            </m:sSub>
            <m:r>
              <m:rPr>
                <m:sty m:val="p"/>
              </m:rPr>
              <w:rPr>
                <w:rFonts w:ascii="Cambria Math" w:hAnsi="Cambria Math"/>
                <w:color w:val="000000" w:themeColor="text1"/>
                <w:sz w:val="20"/>
                <w:szCs w:val="20"/>
              </w:rPr>
              <m:t>-</m:t>
            </m:r>
            <m:r>
              <w:rPr>
                <w:rFonts w:ascii="Cambria Math" w:hAnsi="Cambria Math"/>
                <w:color w:val="000000" w:themeColor="text1"/>
                <w:sz w:val="20"/>
                <w:szCs w:val="20"/>
              </w:rPr>
              <m:t>r</m:t>
            </m:r>
          </m:e>
        </m:d>
        <m:r>
          <m:rPr>
            <m:sty m:val="p"/>
          </m:rP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thrust</m:t>
            </m:r>
          </m:sub>
        </m:sSub>
      </m:oMath>
      <w:r w:rsidR="004F543C" w:rsidRPr="00704C9F">
        <w:rPr>
          <w:rFonts w:hint="eastAsia"/>
          <w:iCs/>
          <w:color w:val="000000" w:themeColor="text1"/>
          <w:sz w:val="20"/>
          <w:szCs w:val="20"/>
          <w:lang w:eastAsia="zh-CN"/>
        </w:rPr>
        <w:t xml:space="preserve"> </w:t>
      </w:r>
      <w:r w:rsidR="004F543C" w:rsidRPr="00704C9F">
        <w:rPr>
          <w:iCs/>
          <w:color w:val="000000" w:themeColor="text1"/>
          <w:sz w:val="20"/>
          <w:szCs w:val="20"/>
          <w:lang w:eastAsia="zh-CN"/>
        </w:rPr>
        <w:t xml:space="preserve">                      (11)</w:t>
      </w:r>
    </w:p>
    <w:p w14:paraId="7B38E203" w14:textId="14D117DB" w:rsidR="004F543C" w:rsidRPr="00704C9F" w:rsidRDefault="000C56AD" w:rsidP="006E5FD9">
      <w:pPr>
        <w:pStyle w:val="a4"/>
        <w:spacing w:after="120"/>
        <w:ind w:firstLine="0"/>
        <w:jc w:val="right"/>
        <w:rPr>
          <w:color w:val="000000" w:themeColor="text1"/>
          <w:sz w:val="20"/>
          <w:szCs w:val="20"/>
          <w:lang w:eastAsia="zh-CN"/>
        </w:rPr>
      </w:pP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thrust</m:t>
            </m:r>
          </m:sub>
        </m:sSub>
        <m:r>
          <w:rPr>
            <w:rFonts w:ascii="Cambria Math" w:hAnsi="Cambria Math"/>
            <w:color w:val="000000" w:themeColor="text1"/>
            <w:sz w:val="20"/>
            <w:szCs w:val="20"/>
          </w:rPr>
          <m:t>=const</m:t>
        </m:r>
      </m:oMath>
      <w:r w:rsidR="004F543C" w:rsidRPr="00704C9F">
        <w:rPr>
          <w:iCs/>
          <w:color w:val="000000" w:themeColor="text1"/>
          <w:sz w:val="20"/>
          <w:szCs w:val="20"/>
          <w:lang w:eastAsia="zh-CN"/>
        </w:rPr>
        <w:t xml:space="preserve">                                (12)</w:t>
      </w:r>
    </w:p>
    <w:p w14:paraId="108E5718" w14:textId="0FC46882" w:rsidR="00F500DA" w:rsidRPr="00704C9F" w:rsidRDefault="004F543C" w:rsidP="008C4597">
      <w:pPr>
        <w:pStyle w:val="a4"/>
        <w:ind w:firstLine="204"/>
        <w:rPr>
          <w:color w:val="000000" w:themeColor="text1"/>
          <w:sz w:val="20"/>
          <w:szCs w:val="20"/>
          <w:lang w:eastAsia="zh-CN"/>
        </w:rPr>
      </w:pPr>
      <w:r w:rsidRPr="00704C9F">
        <w:rPr>
          <w:color w:val="000000" w:themeColor="text1"/>
          <w:sz w:val="20"/>
          <w:szCs w:val="20"/>
          <w:lang w:eastAsia="zh-CN"/>
        </w:rPr>
        <w:t xml:space="preserve">Then, for </w:t>
      </w:r>
      <w:r w:rsidR="00885555" w:rsidRPr="00704C9F">
        <w:rPr>
          <w:color w:val="000000" w:themeColor="text1"/>
          <w:sz w:val="20"/>
          <w:szCs w:val="20"/>
          <w:lang w:eastAsia="zh-CN"/>
        </w:rPr>
        <w:t xml:space="preserve">the </w:t>
      </w:r>
      <w:r w:rsidRPr="00704C9F">
        <w:rPr>
          <w:color w:val="000000" w:themeColor="text1"/>
          <w:sz w:val="20"/>
          <w:szCs w:val="20"/>
          <w:lang w:eastAsia="zh-CN"/>
        </w:rPr>
        <w:t xml:space="preserve">forward speed controller, instead of using the torque on </w:t>
      </w:r>
      <w:r w:rsidR="00885555" w:rsidRPr="00704C9F">
        <w:rPr>
          <w:color w:val="000000" w:themeColor="text1"/>
          <w:sz w:val="20"/>
          <w:szCs w:val="20"/>
          <w:lang w:eastAsia="zh-CN"/>
        </w:rPr>
        <w:t xml:space="preserve">the </w:t>
      </w:r>
      <w:r w:rsidRPr="00704C9F">
        <w:rPr>
          <w:color w:val="000000" w:themeColor="text1"/>
          <w:sz w:val="20"/>
          <w:szCs w:val="20"/>
          <w:lang w:eastAsia="zh-CN"/>
        </w:rPr>
        <w:t>hip to control the</w:t>
      </w:r>
      <w:r w:rsidRPr="00704C9F">
        <w:rPr>
          <w:rFonts w:asciiTheme="minorHAnsi" w:eastAsiaTheme="minorEastAsia" w:hAnsi="等线" w:cstheme="minorBidi" w:hint="eastAsia"/>
          <w:color w:val="000000" w:themeColor="text1"/>
          <w:kern w:val="24"/>
          <w:sz w:val="20"/>
          <w:szCs w:val="20"/>
        </w:rPr>
        <w:t xml:space="preserve"> </w:t>
      </w:r>
      <w:r w:rsidRPr="00704C9F">
        <w:rPr>
          <w:color w:val="000000" w:themeColor="text1"/>
          <w:sz w:val="20"/>
          <w:szCs w:val="20"/>
          <w:lang w:eastAsia="zh-CN"/>
        </w:rPr>
        <w:t>real</w:t>
      </w:r>
      <w:r w:rsidR="00885555" w:rsidRPr="00704C9F">
        <w:rPr>
          <w:color w:val="000000" w:themeColor="text1"/>
          <w:sz w:val="20"/>
          <w:szCs w:val="20"/>
          <w:lang w:eastAsia="zh-CN"/>
        </w:rPr>
        <w:t>-</w:t>
      </w:r>
      <w:r w:rsidRPr="00704C9F">
        <w:rPr>
          <w:color w:val="000000" w:themeColor="text1"/>
          <w:sz w:val="20"/>
          <w:szCs w:val="20"/>
          <w:lang w:eastAsia="zh-CN"/>
        </w:rPr>
        <w:t xml:space="preserve">time </w:t>
      </w:r>
      <w:r w:rsidRPr="00704C9F">
        <w:rPr>
          <w:rFonts w:hint="eastAsia"/>
          <w:color w:val="000000" w:themeColor="text1"/>
          <w:sz w:val="20"/>
          <w:szCs w:val="20"/>
          <w:lang w:eastAsia="zh-CN"/>
        </w:rPr>
        <w:t xml:space="preserve">roll </w:t>
      </w:r>
      <w:r w:rsidRPr="00704C9F">
        <w:rPr>
          <w:color w:val="000000" w:themeColor="text1"/>
          <w:sz w:val="20"/>
          <w:szCs w:val="20"/>
          <w:lang w:eastAsia="zh-CN"/>
        </w:rPr>
        <w:t xml:space="preserve">and pitch </w:t>
      </w:r>
      <w:r w:rsidRPr="00704C9F">
        <w:rPr>
          <w:rFonts w:hint="eastAsia"/>
          <w:color w:val="000000" w:themeColor="text1"/>
          <w:sz w:val="20"/>
          <w:szCs w:val="20"/>
          <w:lang w:eastAsia="zh-CN"/>
        </w:rPr>
        <w:t>hip joint position</w:t>
      </w:r>
      <w:r w:rsidRPr="00704C9F">
        <w:rPr>
          <w:color w:val="000000" w:themeColor="text1"/>
          <w:sz w:val="20"/>
          <w:szCs w:val="20"/>
          <w:lang w:eastAsia="zh-CN"/>
        </w:rPr>
        <w:t xml:space="preserve"> </w:t>
      </w:r>
      <m:oMath>
        <m:r>
          <w:rPr>
            <w:rFonts w:ascii="Cambria Math" w:hAnsi="Cambria Math"/>
            <w:color w:val="000000" w:themeColor="text1"/>
            <w:sz w:val="20"/>
            <w:szCs w:val="20"/>
          </w:rPr>
          <m:t>γ</m:t>
        </m:r>
      </m:oMath>
      <w:r w:rsidR="008C4597" w:rsidRPr="00704C9F">
        <w:rPr>
          <w:rFonts w:hint="eastAsia"/>
          <w:color w:val="000000" w:themeColor="text1"/>
          <w:sz w:val="20"/>
          <w:szCs w:val="20"/>
          <w:lang w:eastAsia="zh-CN"/>
        </w:rPr>
        <w:t xml:space="preserve"> </w:t>
      </w:r>
      <w:r w:rsidR="002D6292" w:rsidRPr="00704C9F">
        <w:rPr>
          <w:color w:val="000000" w:themeColor="text1"/>
          <w:sz w:val="20"/>
          <w:szCs w:val="20"/>
          <w:lang w:eastAsia="zh-CN"/>
        </w:rPr>
        <w:t xml:space="preserve">close to the </w:t>
      </w:r>
      <w:r w:rsidR="002D6292" w:rsidRPr="00704C9F">
        <w:rPr>
          <w:rFonts w:hint="eastAsia"/>
          <w:color w:val="000000" w:themeColor="text1"/>
          <w:sz w:val="20"/>
          <w:szCs w:val="20"/>
          <w:lang w:eastAsia="zh-CN"/>
        </w:rPr>
        <w:t>desire</w:t>
      </w:r>
      <w:r w:rsidR="002D6292" w:rsidRPr="00704C9F">
        <w:rPr>
          <w:color w:val="000000" w:themeColor="text1"/>
          <w:sz w:val="20"/>
          <w:szCs w:val="20"/>
          <w:lang w:eastAsia="zh-CN"/>
        </w:rPr>
        <w:t>d</w:t>
      </w:r>
      <w:r w:rsidR="002D6292" w:rsidRPr="00704C9F">
        <w:rPr>
          <w:rFonts w:hint="eastAsia"/>
          <w:color w:val="000000" w:themeColor="text1"/>
          <w:sz w:val="20"/>
          <w:szCs w:val="20"/>
          <w:lang w:eastAsia="zh-CN"/>
        </w:rPr>
        <w:t xml:space="preserve"> roll </w:t>
      </w:r>
      <w:r w:rsidR="002D6292" w:rsidRPr="00704C9F">
        <w:rPr>
          <w:color w:val="000000" w:themeColor="text1"/>
          <w:sz w:val="20"/>
          <w:szCs w:val="20"/>
          <w:lang w:eastAsia="zh-CN"/>
        </w:rPr>
        <w:t xml:space="preserve">and pitch </w:t>
      </w:r>
      <w:r w:rsidR="002D6292" w:rsidRPr="00704C9F">
        <w:rPr>
          <w:rFonts w:hint="eastAsia"/>
          <w:color w:val="000000" w:themeColor="text1"/>
          <w:sz w:val="20"/>
          <w:szCs w:val="20"/>
          <w:lang w:eastAsia="zh-CN"/>
        </w:rPr>
        <w:t>hip joint position</w:t>
      </w:r>
      <w:r w:rsidR="002D6292" w:rsidRPr="00704C9F">
        <w:rPr>
          <w:color w:val="000000" w:themeColor="text1"/>
          <w:sz w:val="20"/>
          <w:szCs w:val="20"/>
          <w:lang w:eastAsia="zh-CN"/>
        </w:rPr>
        <w:t xml:space="preserve">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γ</m:t>
            </m:r>
          </m:e>
          <m:sub>
            <m:r>
              <w:rPr>
                <w:rFonts w:ascii="Cambria Math" w:hAnsi="Cambria Math"/>
                <w:color w:val="000000" w:themeColor="text1"/>
                <w:sz w:val="20"/>
                <w:szCs w:val="20"/>
              </w:rPr>
              <m:t>d</m:t>
            </m:r>
          </m:sub>
        </m:sSub>
      </m:oMath>
      <w:r w:rsidR="002D6292" w:rsidRPr="00704C9F">
        <w:rPr>
          <w:iCs/>
          <w:color w:val="000000" w:themeColor="text1"/>
          <w:sz w:val="20"/>
          <w:szCs w:val="20"/>
          <w:lang w:eastAsia="zh-CN"/>
        </w:rPr>
        <w:t xml:space="preserve">,  we use </w:t>
      </w:r>
      <w:r w:rsidR="00885555" w:rsidRPr="00704C9F">
        <w:rPr>
          <w:iCs/>
          <w:color w:val="000000" w:themeColor="text1"/>
          <w:sz w:val="20"/>
          <w:szCs w:val="20"/>
          <w:lang w:eastAsia="zh-CN"/>
        </w:rPr>
        <w:t xml:space="preserve">the </w:t>
      </w:r>
      <w:r w:rsidR="002D6292" w:rsidRPr="00704C9F">
        <w:rPr>
          <w:iCs/>
          <w:color w:val="000000" w:themeColor="text1"/>
          <w:sz w:val="20"/>
          <w:szCs w:val="20"/>
          <w:lang w:eastAsia="zh-CN"/>
        </w:rPr>
        <w:t>position controller function in Pybullet to make the real</w:t>
      </w:r>
      <w:r w:rsidR="00885555" w:rsidRPr="00704C9F">
        <w:rPr>
          <w:iCs/>
          <w:color w:val="000000" w:themeColor="text1"/>
          <w:sz w:val="20"/>
          <w:szCs w:val="20"/>
          <w:lang w:eastAsia="zh-CN"/>
        </w:rPr>
        <w:t>-</w:t>
      </w:r>
      <w:r w:rsidR="002D6292" w:rsidRPr="00704C9F">
        <w:rPr>
          <w:iCs/>
          <w:color w:val="000000" w:themeColor="text1"/>
          <w:sz w:val="20"/>
          <w:szCs w:val="20"/>
          <w:lang w:eastAsia="zh-CN"/>
        </w:rPr>
        <w:t xml:space="preserve">time </w:t>
      </w:r>
      <m:oMath>
        <m:r>
          <w:rPr>
            <w:rFonts w:ascii="Cambria Math" w:hAnsi="Cambria Math"/>
            <w:color w:val="000000" w:themeColor="text1"/>
            <w:sz w:val="20"/>
            <w:szCs w:val="20"/>
          </w:rPr>
          <m:t xml:space="preserve">γ </m:t>
        </m:r>
      </m:oMath>
      <w:r w:rsidR="002D6292" w:rsidRPr="00704C9F">
        <w:rPr>
          <w:rFonts w:hint="eastAsia"/>
          <w:iCs/>
          <w:color w:val="000000" w:themeColor="text1"/>
          <w:sz w:val="20"/>
          <w:szCs w:val="20"/>
          <w:lang w:eastAsia="zh-CN"/>
        </w:rPr>
        <w:t>c</w:t>
      </w:r>
      <w:r w:rsidR="002D6292" w:rsidRPr="00704C9F">
        <w:rPr>
          <w:iCs/>
          <w:color w:val="000000" w:themeColor="text1"/>
          <w:sz w:val="20"/>
          <w:szCs w:val="20"/>
          <w:lang w:eastAsia="zh-CN"/>
        </w:rPr>
        <w:t xml:space="preserve">lose to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γ</m:t>
            </m:r>
          </m:e>
          <m:sub>
            <m:r>
              <w:rPr>
                <w:rFonts w:ascii="Cambria Math" w:hAnsi="Cambria Math"/>
                <w:color w:val="000000" w:themeColor="text1"/>
                <w:sz w:val="20"/>
                <w:szCs w:val="20"/>
              </w:rPr>
              <m:t>d</m:t>
            </m:r>
          </m:sub>
        </m:sSub>
      </m:oMath>
      <w:r w:rsidR="002D6292" w:rsidRPr="00704C9F">
        <w:rPr>
          <w:rFonts w:hint="eastAsia"/>
          <w:iCs/>
          <w:color w:val="000000" w:themeColor="text1"/>
          <w:sz w:val="20"/>
          <w:szCs w:val="20"/>
          <w:lang w:eastAsia="zh-CN"/>
        </w:rPr>
        <w:t>.</w:t>
      </w:r>
    </w:p>
    <w:p w14:paraId="4DF76561" w14:textId="43ECF516" w:rsidR="005C6A56" w:rsidRPr="00704C9F" w:rsidRDefault="000C56AD" w:rsidP="006E5FD9">
      <w:pPr>
        <w:pStyle w:val="a4"/>
        <w:spacing w:before="120"/>
        <w:jc w:val="right"/>
        <w:rPr>
          <w:color w:val="000000" w:themeColor="text1"/>
          <w:sz w:val="20"/>
          <w:szCs w:val="20"/>
          <w:lang w:eastAsia="zh-CN"/>
        </w:rPr>
      </w:pP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f</m:t>
            </m:r>
          </m:sub>
        </m:sSub>
        <m:r>
          <w:rPr>
            <w:rFonts w:ascii="Cambria Math" w:hAnsi="Cambria Math"/>
            <w:color w:val="000000" w:themeColor="text1"/>
            <w:sz w:val="20"/>
            <w:szCs w:val="20"/>
          </w:rPr>
          <m:t>=</m:t>
        </m:r>
        <m:f>
          <m:fPr>
            <m:ctrlPr>
              <w:rPr>
                <w:rFonts w:ascii="Cambria Math" w:hAnsi="Cambria Math"/>
                <w:i/>
                <w:iCs/>
                <w:color w:val="000000" w:themeColor="text1"/>
                <w:sz w:val="20"/>
                <w:szCs w:val="20"/>
              </w:rPr>
            </m:ctrlPr>
          </m:fPr>
          <m:num>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x</m:t>
                </m:r>
              </m:e>
            </m:acc>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s</m:t>
                </m:r>
              </m:sub>
            </m:sSub>
          </m:num>
          <m:den>
            <m:r>
              <w:rPr>
                <w:rFonts w:ascii="Cambria Math" w:hAnsi="Cambria Math"/>
                <w:color w:val="000000" w:themeColor="text1"/>
                <w:sz w:val="20"/>
                <w:szCs w:val="20"/>
              </w:rPr>
              <m:t>2</m:t>
            </m:r>
          </m:den>
        </m:f>
        <m: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v</m:t>
                </m:r>
              </m:e>
            </m:acc>
          </m:sub>
        </m:sSub>
        <m:d>
          <m:dPr>
            <m:ctrlPr>
              <w:rPr>
                <w:rFonts w:ascii="Cambria Math" w:hAnsi="Cambria Math"/>
                <w:i/>
                <w:iCs/>
                <w:color w:val="000000" w:themeColor="text1"/>
                <w:sz w:val="20"/>
                <w:szCs w:val="20"/>
              </w:rPr>
            </m:ctrlPr>
          </m:dPr>
          <m:e>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x</m:t>
                </m:r>
              </m:e>
            </m:acc>
            <m: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d</m:t>
                </m:r>
              </m:sub>
            </m:sSub>
          </m:e>
        </m:d>
      </m:oMath>
      <w:r w:rsidR="005C6A56" w:rsidRPr="00704C9F">
        <w:rPr>
          <w:rFonts w:hint="eastAsia"/>
          <w:iCs/>
          <w:color w:val="000000" w:themeColor="text1"/>
          <w:sz w:val="20"/>
          <w:szCs w:val="20"/>
          <w:lang w:eastAsia="zh-CN"/>
        </w:rPr>
        <w:t xml:space="preserve"> </w:t>
      </w:r>
      <w:r w:rsidR="005C6A56" w:rsidRPr="00704C9F">
        <w:rPr>
          <w:iCs/>
          <w:color w:val="000000" w:themeColor="text1"/>
          <w:sz w:val="20"/>
          <w:szCs w:val="20"/>
          <w:lang w:eastAsia="zh-CN"/>
        </w:rPr>
        <w:t xml:space="preserve">                        (1</w:t>
      </w:r>
      <w:r w:rsidR="00FF7E83" w:rsidRPr="00704C9F">
        <w:rPr>
          <w:iCs/>
          <w:color w:val="000000" w:themeColor="text1"/>
          <w:sz w:val="20"/>
          <w:szCs w:val="20"/>
          <w:lang w:eastAsia="zh-CN"/>
        </w:rPr>
        <w:t>3</w:t>
      </w:r>
      <w:r w:rsidR="005C6A56" w:rsidRPr="00704C9F">
        <w:rPr>
          <w:iCs/>
          <w:color w:val="000000" w:themeColor="text1"/>
          <w:sz w:val="20"/>
          <w:szCs w:val="20"/>
          <w:lang w:eastAsia="zh-CN"/>
        </w:rPr>
        <w:t>)</w:t>
      </w:r>
    </w:p>
    <w:p w14:paraId="3A9B6AEC" w14:textId="670264B6" w:rsidR="005C6A56" w:rsidRPr="00704C9F" w:rsidRDefault="005C6A56" w:rsidP="006E5FD9">
      <w:pPr>
        <w:pStyle w:val="a4"/>
        <w:spacing w:after="120"/>
        <w:jc w:val="right"/>
        <w:rPr>
          <w:color w:val="000000" w:themeColor="text1"/>
          <w:sz w:val="20"/>
          <w:szCs w:val="20"/>
          <w:lang w:eastAsia="zh-CN"/>
        </w:rPr>
      </w:pPr>
      <m:oMath>
        <m:r>
          <w:rPr>
            <w:rFonts w:ascii="Cambria Math" w:hAnsi="Cambria Math"/>
            <w:color w:val="000000" w:themeColor="text1"/>
            <w:sz w:val="20"/>
            <w:szCs w:val="20"/>
          </w:rPr>
          <m:t>τ=-</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p</m:t>
            </m:r>
          </m:sub>
        </m:sSub>
        <m:d>
          <m:dPr>
            <m:ctrlPr>
              <w:rPr>
                <w:rFonts w:ascii="Cambria Math" w:hAnsi="Cambria Math"/>
                <w:i/>
                <w:iCs/>
                <w:color w:val="000000" w:themeColor="text1"/>
                <w:sz w:val="20"/>
                <w:szCs w:val="20"/>
              </w:rPr>
            </m:ctrlPr>
          </m:dPr>
          <m:e>
            <m:r>
              <w:rPr>
                <w:rFonts w:ascii="Cambria Math" w:hAnsi="Cambria Math"/>
                <w:color w:val="000000" w:themeColor="text1"/>
                <w:sz w:val="20"/>
                <w:szCs w:val="20"/>
              </w:rPr>
              <m:t>γ-</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γ</m:t>
                </m:r>
              </m:e>
              <m:sub>
                <m:r>
                  <w:rPr>
                    <w:rFonts w:ascii="Cambria Math" w:hAnsi="Cambria Math"/>
                    <w:color w:val="000000" w:themeColor="text1"/>
                    <w:sz w:val="20"/>
                    <w:szCs w:val="20"/>
                  </w:rPr>
                  <m:t>d</m:t>
                </m:r>
              </m:sub>
            </m:sSub>
          </m:e>
        </m:d>
        <m: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ν</m:t>
            </m:r>
          </m:sub>
        </m:sSub>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γ</m:t>
            </m:r>
          </m:e>
        </m:acc>
        <m:r>
          <w:rPr>
            <w:rFonts w:ascii="Cambria Math" w:hAnsi="Cambria Math"/>
            <w:color w:val="000000" w:themeColor="text1"/>
            <w:sz w:val="20"/>
            <w:szCs w:val="20"/>
          </w:rPr>
          <m:t xml:space="preserve">  </m:t>
        </m:r>
      </m:oMath>
      <w:r w:rsidRPr="00704C9F">
        <w:rPr>
          <w:rFonts w:hint="eastAsia"/>
          <w:iCs/>
          <w:color w:val="000000" w:themeColor="text1"/>
          <w:sz w:val="20"/>
          <w:szCs w:val="20"/>
          <w:lang w:eastAsia="zh-CN"/>
        </w:rPr>
        <w:t xml:space="preserve"> </w:t>
      </w:r>
      <w:r w:rsidRPr="00704C9F">
        <w:rPr>
          <w:iCs/>
          <w:color w:val="000000" w:themeColor="text1"/>
          <w:sz w:val="20"/>
          <w:szCs w:val="20"/>
          <w:lang w:eastAsia="zh-CN"/>
        </w:rPr>
        <w:t xml:space="preserve">                     (1</w:t>
      </w:r>
      <w:r w:rsidR="00FF7E83" w:rsidRPr="00704C9F">
        <w:rPr>
          <w:iCs/>
          <w:color w:val="000000" w:themeColor="text1"/>
          <w:sz w:val="20"/>
          <w:szCs w:val="20"/>
          <w:lang w:eastAsia="zh-CN"/>
        </w:rPr>
        <w:t>4</w:t>
      </w:r>
      <w:r w:rsidRPr="00704C9F">
        <w:rPr>
          <w:iCs/>
          <w:color w:val="000000" w:themeColor="text1"/>
          <w:sz w:val="20"/>
          <w:szCs w:val="20"/>
          <w:lang w:eastAsia="zh-CN"/>
        </w:rPr>
        <w:t>)</w:t>
      </w:r>
    </w:p>
    <w:p w14:paraId="05076FC3" w14:textId="3F2FA28F" w:rsidR="004121D1" w:rsidRPr="00704C9F" w:rsidRDefault="002D6292" w:rsidP="008C4597">
      <w:pPr>
        <w:pStyle w:val="a4"/>
        <w:ind w:firstLine="0"/>
        <w:rPr>
          <w:color w:val="000000" w:themeColor="text1"/>
          <w:sz w:val="20"/>
          <w:szCs w:val="20"/>
        </w:rPr>
      </w:pPr>
      <w:r w:rsidRPr="00704C9F">
        <w:rPr>
          <w:iCs/>
          <w:color w:val="000000" w:themeColor="text1"/>
          <w:sz w:val="20"/>
          <w:szCs w:val="20"/>
          <w:lang w:eastAsia="zh-CN"/>
        </w:rPr>
        <w:t xml:space="preserve">where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f</m:t>
            </m:r>
          </m:sub>
        </m:sSub>
        <m:r>
          <w:rPr>
            <w:rFonts w:ascii="Cambria Math" w:hAnsi="Cambria Math"/>
            <w:color w:val="000000" w:themeColor="text1"/>
            <w:sz w:val="20"/>
            <w:szCs w:val="20"/>
          </w:rPr>
          <m:t> </m:t>
        </m:r>
      </m:oMath>
      <w:r w:rsidRPr="00704C9F">
        <w:rPr>
          <w:rFonts w:hint="eastAsia"/>
          <w:color w:val="000000" w:themeColor="text1"/>
          <w:sz w:val="20"/>
          <w:szCs w:val="20"/>
        </w:rPr>
        <w:t xml:space="preserve">is </w:t>
      </w:r>
      <w:r w:rsidR="00885555" w:rsidRPr="00704C9F">
        <w:rPr>
          <w:color w:val="000000" w:themeColor="text1"/>
          <w:sz w:val="20"/>
          <w:szCs w:val="20"/>
        </w:rPr>
        <w:t xml:space="preserve">the </w:t>
      </w:r>
      <w:r w:rsidRPr="00704C9F">
        <w:rPr>
          <w:rFonts w:hint="eastAsia"/>
          <w:color w:val="000000" w:themeColor="text1"/>
          <w:sz w:val="20"/>
          <w:szCs w:val="20"/>
        </w:rPr>
        <w:t>forward displacement of the foot to the center of mass</w:t>
      </w:r>
      <w:r w:rsidR="00885555" w:rsidRPr="00704C9F">
        <w:rPr>
          <w:color w:val="000000" w:themeColor="text1"/>
          <w:sz w:val="20"/>
          <w:szCs w:val="20"/>
          <w:lang w:eastAsia="zh-CN"/>
        </w:rPr>
        <w:t>, and</w:t>
      </w:r>
      <w:r w:rsidR="0093095D" w:rsidRPr="00704C9F">
        <w:rPr>
          <w:color w:val="000000" w:themeColor="text1"/>
          <w:sz w:val="20"/>
          <w:szCs w:val="20"/>
          <w:lang w:eastAsia="zh-CN"/>
        </w:rPr>
        <w:t xml:space="preserve">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s</m:t>
            </m:r>
          </m:sub>
        </m:sSub>
      </m:oMath>
      <w:r w:rsidRPr="00704C9F">
        <w:rPr>
          <w:rFonts w:hint="eastAsia"/>
          <w:color w:val="000000" w:themeColor="text1"/>
          <w:sz w:val="20"/>
          <w:szCs w:val="20"/>
        </w:rPr>
        <w:t xml:space="preserve"> </w:t>
      </w:r>
      <w:r w:rsidR="00885555" w:rsidRPr="00704C9F">
        <w:rPr>
          <w:color w:val="000000" w:themeColor="text1"/>
          <w:sz w:val="20"/>
          <w:szCs w:val="20"/>
        </w:rPr>
        <w:t>represents</w:t>
      </w:r>
      <w:r w:rsidRPr="00704C9F">
        <w:rPr>
          <w:rFonts w:hint="eastAsia"/>
          <w:color w:val="000000" w:themeColor="text1"/>
          <w:sz w:val="20"/>
          <w:szCs w:val="20"/>
        </w:rPr>
        <w:t xml:space="preserve"> last duration of stance phase</w:t>
      </w:r>
      <w:r w:rsidR="00885555" w:rsidRPr="00704C9F">
        <w:rPr>
          <w:color w:val="000000" w:themeColor="text1"/>
          <w:sz w:val="20"/>
          <w:szCs w:val="20"/>
          <w:lang w:eastAsia="zh-CN"/>
        </w:rPr>
        <w:t>.</w:t>
      </w:r>
      <w:r w:rsidR="0093095D" w:rsidRPr="00704C9F">
        <w:rPr>
          <w:color w:val="000000" w:themeColor="text1"/>
          <w:sz w:val="20"/>
          <w:szCs w:val="20"/>
          <w:lang w:eastAsia="zh-CN"/>
        </w:rPr>
        <w:t xml:space="preserve"> </w:t>
      </w:r>
      <m:oMath>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x</m:t>
            </m:r>
          </m:e>
        </m:acc>
        <m:r>
          <w:rPr>
            <w:rFonts w:ascii="Cambria Math" w:hAnsi="Cambria Math"/>
            <w:color w:val="000000" w:themeColor="text1"/>
            <w:sz w:val="20"/>
            <w:szCs w:val="20"/>
          </w:rPr>
          <m:t> </m:t>
        </m:r>
        <m:r>
          <m:rPr>
            <m:sty m:val="p"/>
          </m:rPr>
          <w:rPr>
            <w:rFonts w:ascii="Cambria Math" w:hAnsi="Cambria Math"/>
            <w:color w:val="000000" w:themeColor="text1"/>
            <w:sz w:val="20"/>
            <w:szCs w:val="20"/>
          </w:rPr>
          <m:t> </m:t>
        </m:r>
      </m:oMath>
      <w:r w:rsidRPr="00704C9F">
        <w:rPr>
          <w:rFonts w:hint="eastAsia"/>
          <w:color w:val="000000" w:themeColor="text1"/>
          <w:sz w:val="20"/>
          <w:szCs w:val="20"/>
        </w:rPr>
        <w:t xml:space="preserve">is </w:t>
      </w:r>
      <w:r w:rsidR="00885555" w:rsidRPr="00704C9F">
        <w:rPr>
          <w:color w:val="000000" w:themeColor="text1"/>
          <w:sz w:val="20"/>
          <w:szCs w:val="20"/>
        </w:rPr>
        <w:t xml:space="preserve">considered as </w:t>
      </w:r>
      <w:r w:rsidRPr="00704C9F">
        <w:rPr>
          <w:rFonts w:hint="eastAsia"/>
          <w:color w:val="000000" w:themeColor="text1"/>
          <w:sz w:val="20"/>
          <w:szCs w:val="20"/>
        </w:rPr>
        <w:t>estimate horizontal velocity</w:t>
      </w:r>
      <w:r w:rsidR="00885555" w:rsidRPr="00704C9F">
        <w:rPr>
          <w:color w:val="000000" w:themeColor="text1"/>
          <w:sz w:val="20"/>
          <w:szCs w:val="20"/>
          <w:lang w:eastAsia="zh-CN"/>
        </w:rPr>
        <w:t>, and</w:t>
      </w:r>
      <w:r w:rsidR="0093095D" w:rsidRPr="00704C9F">
        <w:rPr>
          <w:color w:val="000000" w:themeColor="text1"/>
          <w:sz w:val="20"/>
          <w:szCs w:val="20"/>
          <w:lang w:eastAsia="zh-CN"/>
        </w:rPr>
        <w:t xml:space="preserve"> </w:t>
      </w:r>
      <m:oMath>
        <m:sSub>
          <m:sSubPr>
            <m:ctrlPr>
              <w:rPr>
                <w:rFonts w:ascii="Cambria Math" w:hAnsi="Cambria Math"/>
                <w:i/>
                <w:iCs/>
                <w:color w:val="000000" w:themeColor="text1"/>
                <w:sz w:val="20"/>
                <w:szCs w:val="20"/>
              </w:rPr>
            </m:ctrlPr>
          </m:sSubPr>
          <m:e>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d</m:t>
            </m:r>
          </m:sub>
        </m:sSub>
        <m:r>
          <w:rPr>
            <w:rFonts w:ascii="Cambria Math" w:hAnsi="Cambria Math"/>
            <w:color w:val="000000" w:themeColor="text1"/>
            <w:sz w:val="20"/>
            <w:szCs w:val="20"/>
          </w:rPr>
          <m:t> </m:t>
        </m:r>
      </m:oMath>
      <w:r w:rsidR="00DB05AE" w:rsidRPr="00704C9F">
        <w:rPr>
          <w:color w:val="000000" w:themeColor="text1"/>
          <w:sz w:val="20"/>
          <w:szCs w:val="20"/>
        </w:rPr>
        <w:t>denotes</w:t>
      </w:r>
      <w:r w:rsidRPr="00704C9F">
        <w:rPr>
          <w:rFonts w:hint="eastAsia"/>
          <w:color w:val="000000" w:themeColor="text1"/>
          <w:sz w:val="20"/>
          <w:szCs w:val="20"/>
        </w:rPr>
        <w:t xml:space="preserve"> desire velocity</w:t>
      </w:r>
      <w:r w:rsidR="00DB05AE" w:rsidRPr="00704C9F">
        <w:rPr>
          <w:color w:val="000000" w:themeColor="text1"/>
          <w:sz w:val="20"/>
          <w:szCs w:val="20"/>
          <w:lang w:eastAsia="zh-CN"/>
        </w:rPr>
        <w:t>.</w:t>
      </w:r>
      <w:r w:rsidR="0093095D" w:rsidRPr="00704C9F">
        <w:rPr>
          <w:color w:val="000000" w:themeColor="text1"/>
          <w:sz w:val="20"/>
          <w:szCs w:val="20"/>
          <w:lang w:eastAsia="zh-CN"/>
        </w:rPr>
        <w:t xml:space="preserve"> </w:t>
      </w:r>
      <m:oMath>
        <m:r>
          <w:rPr>
            <w:rFonts w:ascii="Cambria Math" w:hAnsi="Cambria Math"/>
            <w:color w:val="000000" w:themeColor="text1"/>
            <w:sz w:val="20"/>
            <w:szCs w:val="20"/>
          </w:rPr>
          <m:t>γ </m:t>
        </m:r>
      </m:oMath>
      <w:r w:rsidRPr="00704C9F">
        <w:rPr>
          <w:rFonts w:hint="eastAsia"/>
          <w:color w:val="000000" w:themeColor="text1"/>
          <w:sz w:val="20"/>
          <w:szCs w:val="20"/>
        </w:rPr>
        <w:t xml:space="preserve"> </w:t>
      </w:r>
      <w:r w:rsidR="00DB05AE" w:rsidRPr="00704C9F">
        <w:rPr>
          <w:color w:val="000000" w:themeColor="text1"/>
          <w:sz w:val="20"/>
          <w:szCs w:val="20"/>
        </w:rPr>
        <w:t xml:space="preserve">is </w:t>
      </w:r>
      <w:r w:rsidR="00885555" w:rsidRPr="00704C9F">
        <w:rPr>
          <w:color w:val="000000" w:themeColor="text1"/>
          <w:sz w:val="20"/>
          <w:szCs w:val="20"/>
        </w:rPr>
        <w:t>called</w:t>
      </w:r>
      <w:r w:rsidR="00DB05AE" w:rsidRPr="00704C9F">
        <w:rPr>
          <w:color w:val="000000" w:themeColor="text1"/>
          <w:sz w:val="20"/>
          <w:szCs w:val="20"/>
        </w:rPr>
        <w:t xml:space="preserve"> as</w:t>
      </w:r>
      <w:r w:rsidRPr="00704C9F">
        <w:rPr>
          <w:rFonts w:hint="eastAsia"/>
          <w:color w:val="000000" w:themeColor="text1"/>
          <w:sz w:val="20"/>
          <w:szCs w:val="20"/>
        </w:rPr>
        <w:t xml:space="preserve"> roll hip</w:t>
      </w:r>
      <w:r w:rsidR="0093095D" w:rsidRPr="00704C9F">
        <w:rPr>
          <w:color w:val="000000" w:themeColor="text1"/>
          <w:sz w:val="20"/>
          <w:szCs w:val="20"/>
        </w:rPr>
        <w:t xml:space="preserve"> </w:t>
      </w:r>
      <w:r w:rsidRPr="00704C9F">
        <w:rPr>
          <w:rFonts w:hint="eastAsia"/>
          <w:color w:val="000000" w:themeColor="text1"/>
          <w:sz w:val="20"/>
          <w:szCs w:val="20"/>
        </w:rPr>
        <w:t>joint position and pitch hip joint position in B frame</w:t>
      </w:r>
      <w:r w:rsidR="00885555" w:rsidRPr="00704C9F">
        <w:rPr>
          <w:color w:val="000000" w:themeColor="text1"/>
          <w:sz w:val="20"/>
          <w:szCs w:val="20"/>
          <w:lang w:eastAsia="zh-CN"/>
        </w:rPr>
        <w:t>,</w:t>
      </w:r>
      <w:r w:rsidR="0093095D" w:rsidRPr="00704C9F">
        <w:rPr>
          <w:color w:val="000000" w:themeColor="text1"/>
          <w:sz w:val="20"/>
          <w:szCs w:val="20"/>
          <w:lang w:eastAsia="zh-CN"/>
        </w:rPr>
        <w:t xml:space="preserve">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γ</m:t>
            </m:r>
          </m:e>
          <m:sub>
            <m:r>
              <w:rPr>
                <w:rFonts w:ascii="Cambria Math" w:hAnsi="Cambria Math"/>
                <w:color w:val="000000" w:themeColor="text1"/>
                <w:sz w:val="20"/>
                <w:szCs w:val="20"/>
              </w:rPr>
              <m:t>d</m:t>
            </m:r>
          </m:sub>
        </m:sSub>
      </m:oMath>
      <w:r w:rsidRPr="00704C9F">
        <w:rPr>
          <w:rFonts w:hint="eastAsia"/>
          <w:color w:val="000000" w:themeColor="text1"/>
          <w:sz w:val="20"/>
          <w:szCs w:val="20"/>
        </w:rPr>
        <w:t xml:space="preserve"> is desire roll hip joint position and desire pitch hip joint position in B frame</w:t>
      </w:r>
      <w:r w:rsidR="00885555" w:rsidRPr="00704C9F">
        <w:rPr>
          <w:color w:val="000000" w:themeColor="text1"/>
          <w:sz w:val="20"/>
          <w:szCs w:val="20"/>
          <w:lang w:eastAsia="zh-CN"/>
        </w:rPr>
        <w:t>,</w:t>
      </w:r>
      <w:r w:rsidR="0093095D" w:rsidRPr="00704C9F">
        <w:rPr>
          <w:color w:val="000000" w:themeColor="text1"/>
          <w:sz w:val="20"/>
          <w:szCs w:val="20"/>
          <w:lang w:eastAsia="zh-CN"/>
        </w:rPr>
        <w:t xml:space="preserve"> </w:t>
      </w:r>
      <m:oMath>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γ</m:t>
            </m:r>
          </m:e>
        </m:acc>
      </m:oMath>
      <w:r w:rsidRPr="00704C9F">
        <w:rPr>
          <w:rFonts w:hint="eastAsia"/>
          <w:color w:val="000000" w:themeColor="text1"/>
          <w:sz w:val="20"/>
          <w:szCs w:val="20"/>
        </w:rPr>
        <w:t xml:space="preserve"> </w:t>
      </w:r>
      <w:r w:rsidR="00885555" w:rsidRPr="00704C9F">
        <w:rPr>
          <w:color w:val="000000" w:themeColor="text1"/>
          <w:sz w:val="20"/>
          <w:szCs w:val="20"/>
        </w:rPr>
        <w:t>denotes</w:t>
      </w:r>
      <w:r w:rsidRPr="00704C9F">
        <w:rPr>
          <w:rFonts w:hint="eastAsia"/>
          <w:color w:val="000000" w:themeColor="text1"/>
          <w:sz w:val="20"/>
          <w:szCs w:val="20"/>
        </w:rPr>
        <w:t xml:space="preserve"> roll hip joint velocity and pitch hip joint velocity in B frame</w:t>
      </w:r>
      <w:r w:rsidR="00885555" w:rsidRPr="00704C9F">
        <w:rPr>
          <w:color w:val="000000" w:themeColor="text1"/>
          <w:sz w:val="20"/>
          <w:szCs w:val="20"/>
          <w:lang w:eastAsia="zh-CN"/>
        </w:rPr>
        <w:t>,</w:t>
      </w:r>
      <w:r w:rsidR="0093095D" w:rsidRPr="00704C9F">
        <w:rPr>
          <w:color w:val="000000" w:themeColor="text1"/>
          <w:sz w:val="20"/>
          <w:szCs w:val="20"/>
          <w:lang w:eastAsia="zh-CN"/>
        </w:rPr>
        <w:t xml:space="preserve">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p</m:t>
            </m:r>
          </m:sub>
        </m:sSub>
        <m: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ν</m:t>
            </m:r>
          </m:sub>
        </m:sSub>
      </m:oMath>
      <w:r w:rsidRPr="00704C9F">
        <w:rPr>
          <w:rFonts w:hint="eastAsia"/>
          <w:color w:val="000000" w:themeColor="text1"/>
          <w:sz w:val="20"/>
          <w:szCs w:val="20"/>
        </w:rPr>
        <w:t xml:space="preserve"> </w:t>
      </w:r>
      <w:r w:rsidR="00885555" w:rsidRPr="00704C9F">
        <w:rPr>
          <w:color w:val="000000" w:themeColor="text1"/>
          <w:sz w:val="20"/>
          <w:szCs w:val="20"/>
        </w:rPr>
        <w:t>represent</w:t>
      </w:r>
      <w:r w:rsidRPr="00704C9F">
        <w:rPr>
          <w:rFonts w:hint="eastAsia"/>
          <w:color w:val="000000" w:themeColor="text1"/>
          <w:sz w:val="20"/>
          <w:szCs w:val="20"/>
        </w:rPr>
        <w:t xml:space="preserve"> position and velocity feedback gains.</w:t>
      </w:r>
    </w:p>
    <w:p w14:paraId="39195B41" w14:textId="62A43EC0" w:rsidR="004121D1" w:rsidRPr="00704C9F" w:rsidRDefault="004121D1" w:rsidP="008C4597">
      <w:pPr>
        <w:pStyle w:val="a4"/>
        <w:ind w:firstLine="204"/>
        <w:rPr>
          <w:color w:val="000000" w:themeColor="text1"/>
          <w:sz w:val="20"/>
          <w:szCs w:val="20"/>
          <w:lang w:eastAsia="zh-CN"/>
        </w:rPr>
      </w:pPr>
      <w:r w:rsidRPr="00704C9F">
        <w:rPr>
          <w:rFonts w:hint="eastAsia"/>
          <w:color w:val="000000" w:themeColor="text1"/>
          <w:sz w:val="20"/>
          <w:szCs w:val="20"/>
          <w:lang w:eastAsia="zh-CN"/>
        </w:rPr>
        <w:t>W</w:t>
      </w:r>
      <w:r w:rsidRPr="00704C9F">
        <w:rPr>
          <w:color w:val="000000" w:themeColor="text1"/>
          <w:sz w:val="20"/>
          <w:szCs w:val="20"/>
          <w:lang w:eastAsia="zh-CN"/>
        </w:rPr>
        <w:t xml:space="preserve">hen we apply the controller of body attitude, similarly, instead of using the original </w:t>
      </w:r>
      <w:r w:rsidR="00BB1072" w:rsidRPr="00704C9F">
        <w:rPr>
          <w:color w:val="000000" w:themeColor="text1"/>
          <w:sz w:val="20"/>
          <w:szCs w:val="20"/>
          <w:lang w:eastAsia="zh-CN"/>
        </w:rPr>
        <w:t>model (</w:t>
      </w:r>
      <w:r w:rsidRPr="00704C9F">
        <w:rPr>
          <w:color w:val="000000" w:themeColor="text1"/>
          <w:sz w:val="20"/>
          <w:szCs w:val="20"/>
          <w:lang w:eastAsia="zh-CN"/>
        </w:rPr>
        <w:t xml:space="preserve">13), we apply the </w:t>
      </w:r>
      <w:r w:rsidR="00BB1072" w:rsidRPr="00704C9F">
        <w:rPr>
          <w:color w:val="000000" w:themeColor="text1"/>
          <w:sz w:val="20"/>
          <w:szCs w:val="20"/>
          <w:lang w:eastAsia="zh-CN"/>
        </w:rPr>
        <w:t>straighter</w:t>
      </w:r>
      <w:r w:rsidRPr="00704C9F">
        <w:rPr>
          <w:color w:val="000000" w:themeColor="text1"/>
          <w:sz w:val="20"/>
          <w:szCs w:val="20"/>
          <w:lang w:eastAsia="zh-CN"/>
        </w:rPr>
        <w:t xml:space="preserve"> method</w:t>
      </w:r>
      <w:r w:rsidR="00BB1072" w:rsidRPr="00704C9F">
        <w:rPr>
          <w:color w:val="000000" w:themeColor="text1"/>
          <w:sz w:val="20"/>
          <w:szCs w:val="20"/>
          <w:lang w:eastAsia="zh-CN"/>
        </w:rPr>
        <w:t xml:space="preserve"> </w:t>
      </w:r>
      <w:r w:rsidRPr="00704C9F">
        <w:rPr>
          <w:color w:val="000000" w:themeColor="text1"/>
          <w:sz w:val="20"/>
          <w:szCs w:val="20"/>
          <w:lang w:eastAsia="zh-CN"/>
        </w:rPr>
        <w:t xml:space="preserve">(14) by velocity controller of </w:t>
      </w:r>
      <w:proofErr w:type="spellStart"/>
      <w:r w:rsidRPr="00704C9F">
        <w:rPr>
          <w:color w:val="000000" w:themeColor="text1"/>
          <w:sz w:val="20"/>
          <w:szCs w:val="20"/>
          <w:lang w:eastAsia="zh-CN"/>
        </w:rPr>
        <w:t>Pybullet</w:t>
      </w:r>
      <w:proofErr w:type="spellEnd"/>
      <w:r w:rsidRPr="00704C9F">
        <w:rPr>
          <w:color w:val="000000" w:themeColor="text1"/>
          <w:sz w:val="20"/>
          <w:szCs w:val="20"/>
          <w:lang w:eastAsia="zh-CN"/>
        </w:rPr>
        <w:t>.</w:t>
      </w:r>
    </w:p>
    <w:p w14:paraId="066D3E72" w14:textId="14525735" w:rsidR="005C6A56" w:rsidRPr="00704C9F" w:rsidRDefault="005C6A56" w:rsidP="006E5FD9">
      <w:pPr>
        <w:pStyle w:val="a4"/>
        <w:spacing w:before="120"/>
        <w:jc w:val="right"/>
        <w:rPr>
          <w:color w:val="000000" w:themeColor="text1"/>
          <w:sz w:val="20"/>
          <w:szCs w:val="20"/>
        </w:rPr>
      </w:pPr>
      <m:oMath>
        <m:r>
          <w:rPr>
            <w:rFonts w:ascii="Cambria Math" w:hAnsi="Cambria Math"/>
            <w:color w:val="000000" w:themeColor="text1"/>
            <w:sz w:val="20"/>
            <w:szCs w:val="20"/>
          </w:rPr>
          <m:t>τ=-(-</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p</m:t>
            </m:r>
          </m:sub>
        </m:sSub>
        <m:d>
          <m:dPr>
            <m:ctrlPr>
              <w:rPr>
                <w:rFonts w:ascii="Cambria Math" w:hAnsi="Cambria Math"/>
                <w:i/>
                <w:iCs/>
                <w:color w:val="000000" w:themeColor="text1"/>
                <w:sz w:val="20"/>
                <w:szCs w:val="20"/>
              </w:rPr>
            </m:ctrlPr>
          </m:dPr>
          <m:e>
            <m:r>
              <w:rPr>
                <w:rFonts w:ascii="Cambria Math" w:hAnsi="Cambria Math"/>
                <w:color w:val="000000" w:themeColor="text1"/>
                <w:sz w:val="20"/>
                <w:szCs w:val="20"/>
              </w:rPr>
              <m:t>θ-</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θ</m:t>
                </m:r>
              </m:e>
              <m:sub>
                <m:r>
                  <w:rPr>
                    <w:rFonts w:ascii="Cambria Math" w:hAnsi="Cambria Math"/>
                    <w:color w:val="000000" w:themeColor="text1"/>
                    <w:sz w:val="20"/>
                    <w:szCs w:val="20"/>
                  </w:rPr>
                  <m:t>d</m:t>
                </m:r>
              </m:sub>
            </m:sSub>
          </m:e>
        </m:d>
        <m: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ν</m:t>
            </m:r>
          </m:sub>
        </m:sSub>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θ</m:t>
            </m:r>
          </m:e>
        </m:acc>
      </m:oMath>
      <w:proofErr w:type="gramStart"/>
      <w:r w:rsidRPr="00704C9F">
        <w:rPr>
          <w:rFonts w:hint="eastAsia"/>
          <w:color w:val="000000" w:themeColor="text1"/>
          <w:sz w:val="20"/>
          <w:szCs w:val="20"/>
        </w:rPr>
        <w:t>)</w:t>
      </w:r>
      <w:r w:rsidRPr="00704C9F">
        <w:rPr>
          <w:color w:val="000000" w:themeColor="text1"/>
          <w:sz w:val="20"/>
          <w:szCs w:val="20"/>
        </w:rPr>
        <w:t xml:space="preserve">   </w:t>
      </w:r>
      <w:proofErr w:type="gramEnd"/>
      <w:r w:rsidRPr="00704C9F">
        <w:rPr>
          <w:color w:val="000000" w:themeColor="text1"/>
          <w:sz w:val="20"/>
          <w:szCs w:val="20"/>
        </w:rPr>
        <w:t xml:space="preserve">                  (13)</w:t>
      </w:r>
    </w:p>
    <w:p w14:paraId="356CB654" w14:textId="582DF139" w:rsidR="005C6A56" w:rsidRPr="00704C9F" w:rsidRDefault="005C6A56" w:rsidP="006E5FD9">
      <w:pPr>
        <w:pStyle w:val="a4"/>
        <w:spacing w:after="120"/>
        <w:jc w:val="right"/>
        <w:rPr>
          <w:color w:val="000000" w:themeColor="text1"/>
          <w:sz w:val="20"/>
          <w:szCs w:val="20"/>
        </w:rPr>
      </w:pPr>
      <m:oMath>
        <m:r>
          <w:rPr>
            <w:rFonts w:ascii="Cambria Math" w:hAnsi="Cambria Math"/>
            <w:color w:val="000000" w:themeColor="text1"/>
            <w:sz w:val="20"/>
            <w:szCs w:val="20"/>
          </w:rPr>
          <m:t>τ= (-</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p</m:t>
            </m:r>
          </m:sub>
        </m:sSub>
        <m:d>
          <m:dPr>
            <m:ctrlPr>
              <w:rPr>
                <w:rFonts w:ascii="Cambria Math" w:hAnsi="Cambria Math"/>
                <w:i/>
                <w:iCs/>
                <w:color w:val="000000" w:themeColor="text1"/>
                <w:sz w:val="20"/>
                <w:szCs w:val="20"/>
              </w:rPr>
            </m:ctrlPr>
          </m:dPr>
          <m:e>
            <m:r>
              <w:rPr>
                <w:rFonts w:ascii="Cambria Math" w:hAnsi="Cambria Math"/>
                <w:color w:val="000000" w:themeColor="text1"/>
                <w:sz w:val="20"/>
                <w:szCs w:val="20"/>
              </w:rPr>
              <m:t>θ-</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θ</m:t>
                </m:r>
              </m:e>
              <m:sub>
                <m:r>
                  <w:rPr>
                    <w:rFonts w:ascii="Cambria Math" w:hAnsi="Cambria Math"/>
                    <w:color w:val="000000" w:themeColor="text1"/>
                    <w:sz w:val="20"/>
                    <w:szCs w:val="20"/>
                  </w:rPr>
                  <m:t>d</m:t>
                </m:r>
              </m:sub>
            </m:sSub>
          </m:e>
        </m:d>
        <m: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ν</m:t>
            </m:r>
          </m:sub>
        </m:sSub>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θ</m:t>
            </m:r>
          </m:e>
        </m:acc>
      </m:oMath>
      <w:proofErr w:type="gramStart"/>
      <w:r w:rsidRPr="00704C9F">
        <w:rPr>
          <w:rFonts w:hint="eastAsia"/>
          <w:color w:val="000000" w:themeColor="text1"/>
          <w:sz w:val="20"/>
          <w:szCs w:val="20"/>
        </w:rPr>
        <w:t>)</w:t>
      </w:r>
      <w:r w:rsidRPr="00704C9F">
        <w:rPr>
          <w:color w:val="000000" w:themeColor="text1"/>
          <w:sz w:val="20"/>
          <w:szCs w:val="20"/>
        </w:rPr>
        <w:t xml:space="preserve">   </w:t>
      </w:r>
      <w:proofErr w:type="gramEnd"/>
      <w:r w:rsidRPr="00704C9F">
        <w:rPr>
          <w:color w:val="000000" w:themeColor="text1"/>
          <w:sz w:val="20"/>
          <w:szCs w:val="20"/>
        </w:rPr>
        <w:t xml:space="preserve">                   (14)</w:t>
      </w:r>
    </w:p>
    <w:p w14:paraId="758BF36B" w14:textId="3314C973" w:rsidR="0093095D" w:rsidRPr="00704C9F" w:rsidRDefault="0093095D" w:rsidP="008C4597">
      <w:pPr>
        <w:pStyle w:val="a4"/>
        <w:ind w:firstLine="0"/>
        <w:rPr>
          <w:color w:val="000000" w:themeColor="text1"/>
          <w:sz w:val="20"/>
          <w:szCs w:val="20"/>
        </w:rPr>
      </w:pPr>
      <w:r w:rsidRPr="00704C9F">
        <w:rPr>
          <w:iCs/>
          <w:color w:val="000000" w:themeColor="text1"/>
          <w:sz w:val="20"/>
          <w:szCs w:val="20"/>
          <w:lang w:eastAsia="zh-CN"/>
        </w:rPr>
        <w:t xml:space="preserve">where </w:t>
      </w:r>
      <m:oMath>
        <m:r>
          <w:rPr>
            <w:rFonts w:ascii="Cambria Math" w:hAnsi="Cambria Math"/>
            <w:color w:val="000000" w:themeColor="text1"/>
            <w:sz w:val="20"/>
            <w:szCs w:val="20"/>
          </w:rPr>
          <m:t>θ</m:t>
        </m:r>
      </m:oMath>
      <w:r w:rsidRPr="00704C9F">
        <w:rPr>
          <w:rFonts w:hint="eastAsia"/>
          <w:color w:val="000000" w:themeColor="text1"/>
          <w:sz w:val="20"/>
          <w:szCs w:val="20"/>
        </w:rPr>
        <w:t xml:space="preserve"> </w:t>
      </w:r>
      <w:r w:rsidR="00885555" w:rsidRPr="00704C9F">
        <w:rPr>
          <w:color w:val="000000" w:themeColor="text1"/>
          <w:sz w:val="20"/>
          <w:szCs w:val="20"/>
        </w:rPr>
        <w:t>represents</w:t>
      </w:r>
      <w:r w:rsidRPr="00704C9F">
        <w:rPr>
          <w:rFonts w:hint="eastAsia"/>
          <w:color w:val="000000" w:themeColor="text1"/>
          <w:sz w:val="20"/>
          <w:szCs w:val="20"/>
        </w:rPr>
        <w:t xml:space="preserve"> roll and pitch angular</w:t>
      </w:r>
      <w:r w:rsidR="00885555" w:rsidRPr="00704C9F">
        <w:rPr>
          <w:color w:val="000000" w:themeColor="text1"/>
          <w:sz w:val="20"/>
          <w:szCs w:val="20"/>
        </w:rPr>
        <w:t>,</w:t>
      </w:r>
      <w:r w:rsidRPr="00704C9F">
        <w:rPr>
          <w:color w:val="000000" w:themeColor="text1"/>
          <w:sz w:val="20"/>
          <w:szCs w:val="20"/>
        </w:rPr>
        <w:t xml:space="preserve">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θ</m:t>
            </m:r>
          </m:e>
          <m:sub>
            <m:r>
              <w:rPr>
                <w:rFonts w:ascii="Cambria Math" w:hAnsi="Cambria Math"/>
                <w:color w:val="000000" w:themeColor="text1"/>
                <w:sz w:val="20"/>
                <w:szCs w:val="20"/>
              </w:rPr>
              <m:t>d</m:t>
            </m:r>
          </m:sub>
        </m:sSub>
      </m:oMath>
      <w:r w:rsidRPr="00704C9F">
        <w:rPr>
          <w:rFonts w:hint="eastAsia"/>
          <w:color w:val="000000" w:themeColor="text1"/>
          <w:sz w:val="20"/>
          <w:szCs w:val="20"/>
        </w:rPr>
        <w:t xml:space="preserve"> </w:t>
      </w:r>
      <w:r w:rsidR="00885555" w:rsidRPr="00704C9F">
        <w:rPr>
          <w:color w:val="000000" w:themeColor="text1"/>
          <w:sz w:val="20"/>
          <w:szCs w:val="20"/>
        </w:rPr>
        <w:t>denotes</w:t>
      </w:r>
      <w:r w:rsidRPr="00704C9F">
        <w:rPr>
          <w:rFonts w:hint="eastAsia"/>
          <w:color w:val="000000" w:themeColor="text1"/>
          <w:sz w:val="20"/>
          <w:szCs w:val="20"/>
        </w:rPr>
        <w:t xml:space="preserve"> </w:t>
      </w:r>
      <w:r w:rsidRPr="00704C9F">
        <w:rPr>
          <w:color w:val="000000" w:themeColor="text1"/>
          <w:sz w:val="20"/>
          <w:szCs w:val="20"/>
        </w:rPr>
        <w:t xml:space="preserve">the desired </w:t>
      </w:r>
      <w:r w:rsidRPr="00704C9F">
        <w:rPr>
          <w:rFonts w:hint="eastAsia"/>
          <w:color w:val="000000" w:themeColor="text1"/>
          <w:sz w:val="20"/>
          <w:szCs w:val="20"/>
        </w:rPr>
        <w:t>roll and pitch angular</w:t>
      </w:r>
      <w:r w:rsidR="00DB05AE" w:rsidRPr="00704C9F">
        <w:rPr>
          <w:color w:val="000000" w:themeColor="text1"/>
          <w:sz w:val="20"/>
          <w:szCs w:val="20"/>
        </w:rPr>
        <w:t>.</w:t>
      </w:r>
      <w:r w:rsidRPr="00704C9F">
        <w:rPr>
          <w:color w:val="000000" w:themeColor="text1"/>
          <w:sz w:val="20"/>
          <w:szCs w:val="20"/>
        </w:rPr>
        <w:t xml:space="preserve"> </w:t>
      </w:r>
      <m:oMath>
        <m:acc>
          <m:accPr>
            <m:chr m:val="̇"/>
            <m:ctrlPr>
              <w:rPr>
                <w:rFonts w:ascii="Cambria Math" w:hAnsi="Cambria Math"/>
                <w:i/>
                <w:iCs/>
                <w:color w:val="000000" w:themeColor="text1"/>
                <w:sz w:val="20"/>
                <w:szCs w:val="20"/>
              </w:rPr>
            </m:ctrlPr>
          </m:accPr>
          <m:e>
            <m:r>
              <w:rPr>
                <w:rFonts w:ascii="Cambria Math" w:hAnsi="Cambria Math"/>
                <w:color w:val="000000" w:themeColor="text1"/>
                <w:sz w:val="20"/>
                <w:szCs w:val="20"/>
              </w:rPr>
              <m:t>θ</m:t>
            </m:r>
          </m:e>
        </m:acc>
      </m:oMath>
      <w:r w:rsidRPr="00704C9F">
        <w:rPr>
          <w:rFonts w:hint="eastAsia"/>
          <w:iCs/>
          <w:color w:val="000000" w:themeColor="text1"/>
          <w:sz w:val="20"/>
          <w:szCs w:val="20"/>
          <w:lang w:eastAsia="zh-CN"/>
        </w:rPr>
        <w:t xml:space="preserve"> </w:t>
      </w:r>
      <w:r w:rsidR="00885555" w:rsidRPr="00704C9F">
        <w:rPr>
          <w:iCs/>
          <w:color w:val="000000" w:themeColor="text1"/>
          <w:sz w:val="20"/>
          <w:szCs w:val="20"/>
          <w:lang w:eastAsia="zh-CN"/>
        </w:rPr>
        <w:t>is considered as</w:t>
      </w:r>
      <w:r w:rsidRPr="00704C9F">
        <w:rPr>
          <w:rFonts w:hint="eastAsia"/>
          <w:color w:val="000000" w:themeColor="text1"/>
          <w:sz w:val="20"/>
          <w:szCs w:val="20"/>
        </w:rPr>
        <w:t xml:space="preserve"> roll and pitch angular</w:t>
      </w:r>
      <w:r w:rsidRPr="00704C9F">
        <w:rPr>
          <w:color w:val="000000" w:themeColor="text1"/>
          <w:sz w:val="20"/>
          <w:szCs w:val="20"/>
        </w:rPr>
        <w:t xml:space="preserve"> velocit</w:t>
      </w:r>
      <w:r w:rsidR="00885555" w:rsidRPr="00704C9F">
        <w:rPr>
          <w:color w:val="000000" w:themeColor="text1"/>
          <w:sz w:val="20"/>
          <w:szCs w:val="20"/>
        </w:rPr>
        <w:t>y.</w:t>
      </w:r>
      <m:oMath>
        <m:r>
          <w:rPr>
            <w:rFonts w:ascii="Cambria Math" w:hAnsi="Cambria Math"/>
            <w:color w:val="000000" w:themeColor="text1"/>
            <w:sz w:val="20"/>
            <w:szCs w:val="20"/>
          </w:rPr>
          <m:t xml:space="preserve"> </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p</m:t>
            </m:r>
          </m:sub>
        </m:sSub>
        <m:r>
          <w:rPr>
            <w:rFonts w:ascii="Cambria Math" w:hAnsi="Cambria Math"/>
            <w:color w:val="000000" w:themeColor="text1"/>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ν</m:t>
            </m:r>
          </m:sub>
        </m:sSub>
      </m:oMath>
      <w:r w:rsidRPr="00704C9F">
        <w:rPr>
          <w:rFonts w:hint="eastAsia"/>
          <w:color w:val="000000" w:themeColor="text1"/>
          <w:sz w:val="20"/>
          <w:szCs w:val="20"/>
        </w:rPr>
        <w:t xml:space="preserve"> </w:t>
      </w:r>
      <w:r w:rsidR="00885555" w:rsidRPr="00704C9F">
        <w:rPr>
          <w:color w:val="000000" w:themeColor="text1"/>
          <w:sz w:val="20"/>
          <w:szCs w:val="20"/>
        </w:rPr>
        <w:t>represent</w:t>
      </w:r>
      <w:r w:rsidRPr="00704C9F">
        <w:rPr>
          <w:rFonts w:hint="eastAsia"/>
          <w:color w:val="000000" w:themeColor="text1"/>
          <w:sz w:val="20"/>
          <w:szCs w:val="20"/>
        </w:rPr>
        <w:t xml:space="preserve"> position and velocity feedback gains</w:t>
      </w:r>
      <w:r w:rsidRPr="00704C9F">
        <w:rPr>
          <w:color w:val="000000" w:themeColor="text1"/>
          <w:sz w:val="20"/>
          <w:szCs w:val="20"/>
        </w:rPr>
        <w:t xml:space="preserve">, which values are different with forward speed </w:t>
      </w:r>
      <w:proofErr w:type="gramStart"/>
      <w:r w:rsidRPr="00704C9F">
        <w:rPr>
          <w:color w:val="000000" w:themeColor="text1"/>
          <w:sz w:val="20"/>
          <w:szCs w:val="20"/>
        </w:rPr>
        <w:t>controller’s</w:t>
      </w:r>
      <w:proofErr w:type="gramEnd"/>
      <w:r w:rsidRPr="00704C9F">
        <w:rPr>
          <w:color w:val="000000" w:themeColor="text1"/>
          <w:sz w:val="20"/>
          <w:szCs w:val="20"/>
        </w:rPr>
        <w:t>.</w:t>
      </w:r>
    </w:p>
    <w:p w14:paraId="4BDBF1B1" w14:textId="69902666" w:rsidR="004121D1" w:rsidRPr="00704C9F" w:rsidRDefault="004121D1" w:rsidP="004121D1">
      <w:pPr>
        <w:pStyle w:val="2"/>
        <w:rPr>
          <w:color w:val="000000" w:themeColor="text1"/>
        </w:rPr>
      </w:pPr>
      <w:r w:rsidRPr="00704C9F">
        <w:rPr>
          <w:color w:val="000000" w:themeColor="text1"/>
        </w:rPr>
        <w:t xml:space="preserve">Improved </w:t>
      </w:r>
      <w:proofErr w:type="spellStart"/>
      <w:r w:rsidRPr="00704C9F">
        <w:rPr>
          <w:color w:val="000000" w:themeColor="text1"/>
        </w:rPr>
        <w:t>Raibert</w:t>
      </w:r>
      <w:proofErr w:type="spellEnd"/>
      <w:r w:rsidRPr="00704C9F">
        <w:rPr>
          <w:color w:val="000000" w:themeColor="text1"/>
        </w:rPr>
        <w:t>-control in 3D</w:t>
      </w:r>
    </w:p>
    <w:p w14:paraId="5A1E062C" w14:textId="41698892" w:rsidR="00227BA6" w:rsidRPr="00704C9F" w:rsidRDefault="00227BA6" w:rsidP="00227BA6">
      <w:pPr>
        <w:ind w:firstLine="202"/>
        <w:jc w:val="both"/>
        <w:rPr>
          <w:color w:val="000000" w:themeColor="text1"/>
        </w:rPr>
      </w:pPr>
      <w:r w:rsidRPr="00704C9F">
        <w:rPr>
          <w:color w:val="000000" w:themeColor="text1"/>
        </w:rPr>
        <w:t>From the IPC in 2D formular (8), we can give the forward velocity control in 3D similarly:</w:t>
      </w:r>
    </w:p>
    <w:p w14:paraId="213996F9" w14:textId="20CFAA54" w:rsidR="00227BA6" w:rsidRPr="00704C9F" w:rsidRDefault="000C56AD" w:rsidP="006E5FD9">
      <w:pPr>
        <w:pStyle w:val="Text"/>
        <w:spacing w:before="120" w:after="120"/>
        <w:jc w:val="right"/>
        <w:rPr>
          <w:color w:val="000000" w:themeColor="text1"/>
        </w:rPr>
      </w:pPr>
      <m:oMath>
        <m:sSub>
          <m:sSubPr>
            <m:ctrlPr>
              <w:rPr>
                <w:rFonts w:ascii="Cambria Math" w:hAnsi="Cambria Math"/>
                <w:b/>
                <w:bCs/>
                <w:i/>
                <w:iCs/>
                <w:color w:val="000000" w:themeColor="text1"/>
              </w:rPr>
            </m:ctrlPr>
          </m:sSubPr>
          <m:e>
            <m:r>
              <m:rPr>
                <m:sty m:val="bi"/>
              </m:rPr>
              <w:rPr>
                <w:rFonts w:ascii="Cambria Math" w:hAnsi="Cambria Math"/>
                <w:color w:val="000000" w:themeColor="text1"/>
              </w:rPr>
              <m:t>q</m:t>
            </m:r>
          </m:e>
          <m:sub>
            <m:r>
              <w:rPr>
                <w:rFonts w:ascii="Cambria Math" w:hAnsi="Cambria Math"/>
                <w:color w:val="000000" w:themeColor="text1"/>
              </w:rPr>
              <m:t>f</m:t>
            </m:r>
          </m:sub>
        </m:sSub>
        <m:r>
          <m:rPr>
            <m:sty m:val="p"/>
          </m:rPr>
          <w:rPr>
            <w:rFonts w:ascii="Cambria Math" w:hAnsi="Cambria Math"/>
            <w:color w:val="000000" w:themeColor="text1"/>
          </w:rPr>
          <m:t>=</m:t>
        </m:r>
        <m:f>
          <m:fPr>
            <m:ctrlPr>
              <w:rPr>
                <w:rFonts w:ascii="Cambria Math" w:hAnsi="Cambria Math"/>
                <w:i/>
                <w:iCs/>
                <w:color w:val="000000" w:themeColor="text1"/>
              </w:rPr>
            </m:ctrlPr>
          </m:fPr>
          <m:num>
            <m:acc>
              <m:accPr>
                <m:chr m:val="̇"/>
                <m:ctrlPr>
                  <w:rPr>
                    <w:rFonts w:ascii="Cambria Math" w:hAnsi="Cambria Math"/>
                    <w:i/>
                    <w:iCs/>
                    <w:color w:val="000000" w:themeColor="text1"/>
                  </w:rPr>
                </m:ctrlPr>
              </m:accPr>
              <m:e>
                <m:r>
                  <m:rPr>
                    <m:sty m:val="bi"/>
                  </m:rPr>
                  <w:rPr>
                    <w:rFonts w:ascii="Cambria Math" w:hAnsi="Cambria Math"/>
                    <w:color w:val="000000" w:themeColor="text1"/>
                  </w:rPr>
                  <m:t>v</m:t>
                </m:r>
              </m:e>
            </m:acc>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p</m:t>
                </m:r>
              </m:sub>
            </m:sSub>
          </m:num>
          <m:den>
            <m:r>
              <m:rPr>
                <m:sty m:val="p"/>
              </m:rPr>
              <w:rPr>
                <w:rFonts w:ascii="Cambria Math" w:hAnsi="Cambria Math"/>
                <w:color w:val="000000" w:themeColor="text1"/>
              </w:rPr>
              <m:t>2</m:t>
            </m:r>
          </m:den>
        </m:f>
        <m:r>
          <m:rPr>
            <m:sty m:val="p"/>
          </m:rP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k</m:t>
            </m:r>
          </m:e>
          <m:sub>
            <m:acc>
              <m:accPr>
                <m:chr m:val="̇"/>
                <m:ctrlPr>
                  <w:rPr>
                    <w:rFonts w:ascii="Cambria Math" w:hAnsi="Cambria Math"/>
                    <w:i/>
                    <w:iCs/>
                    <w:color w:val="000000" w:themeColor="text1"/>
                  </w:rPr>
                </m:ctrlPr>
              </m:accPr>
              <m:e>
                <m:r>
                  <w:rPr>
                    <w:rFonts w:ascii="Cambria Math" w:hAnsi="Cambria Math"/>
                    <w:color w:val="000000" w:themeColor="text1"/>
                  </w:rPr>
                  <m:t>v</m:t>
                </m:r>
              </m:e>
            </m:acc>
          </m:sub>
        </m:sSub>
        <m:d>
          <m:dPr>
            <m:ctrlPr>
              <w:rPr>
                <w:rFonts w:ascii="Cambria Math" w:hAnsi="Cambria Math"/>
                <w:i/>
                <w:iCs/>
                <w:color w:val="000000" w:themeColor="text1"/>
              </w:rPr>
            </m:ctrlPr>
          </m:dPr>
          <m:e>
            <m:acc>
              <m:accPr>
                <m:chr m:val="̇"/>
                <m:ctrlPr>
                  <w:rPr>
                    <w:rFonts w:ascii="Cambria Math" w:hAnsi="Cambria Math"/>
                    <w:i/>
                    <w:iCs/>
                    <w:color w:val="000000" w:themeColor="text1"/>
                  </w:rPr>
                </m:ctrlPr>
              </m:accPr>
              <m:e>
                <m:r>
                  <m:rPr>
                    <m:sty m:val="bi"/>
                  </m:rPr>
                  <w:rPr>
                    <w:rFonts w:ascii="Cambria Math" w:hAnsi="Cambria Math"/>
                    <w:color w:val="000000" w:themeColor="text1"/>
                  </w:rPr>
                  <m:t>v</m:t>
                </m:r>
              </m:e>
            </m:acc>
            <m:r>
              <m:rPr>
                <m:sty m:val="p"/>
              </m:rPr>
              <w:rPr>
                <w:rFonts w:ascii="Cambria Math" w:hAnsi="Cambria Math"/>
                <w:color w:val="000000" w:themeColor="text1"/>
              </w:rPr>
              <m:t>-</m:t>
            </m:r>
            <m:sSub>
              <m:sSubPr>
                <m:ctrlPr>
                  <w:rPr>
                    <w:rFonts w:ascii="Cambria Math" w:hAnsi="Cambria Math"/>
                    <w:i/>
                    <w:iCs/>
                    <w:color w:val="000000" w:themeColor="text1"/>
                  </w:rPr>
                </m:ctrlPr>
              </m:sSubPr>
              <m:e>
                <m:acc>
                  <m:accPr>
                    <m:chr m:val="̇"/>
                    <m:ctrlPr>
                      <w:rPr>
                        <w:rFonts w:ascii="Cambria Math" w:hAnsi="Cambria Math"/>
                        <w:i/>
                        <w:iCs/>
                        <w:color w:val="000000" w:themeColor="text1"/>
                      </w:rPr>
                    </m:ctrlPr>
                  </m:accPr>
                  <m:e>
                    <m:r>
                      <m:rPr>
                        <m:sty m:val="bi"/>
                      </m:rPr>
                      <w:rPr>
                        <w:rFonts w:ascii="Cambria Math" w:hAnsi="Cambria Math"/>
                        <w:color w:val="000000" w:themeColor="text1"/>
                      </w:rPr>
                      <m:t>v</m:t>
                    </m:r>
                  </m:e>
                </m:acc>
              </m:e>
              <m:sub>
                <m:r>
                  <w:rPr>
                    <w:rFonts w:ascii="Cambria Math" w:hAnsi="Cambria Math"/>
                    <w:color w:val="000000" w:themeColor="text1"/>
                  </w:rPr>
                  <m:t>d</m:t>
                </m:r>
              </m:sub>
            </m:sSub>
          </m:e>
        </m:d>
        <m:r>
          <w:rPr>
            <w:rFonts w:ascii="Cambria Math" w:hAnsi="Cambria Math"/>
            <w:color w:val="000000" w:themeColor="text1"/>
          </w:rPr>
          <m:t>+</m:t>
        </m:r>
        <m:sSub>
          <m:sSubPr>
            <m:ctrlPr>
              <w:rPr>
                <w:rFonts w:ascii="Cambria Math" w:hAnsi="Cambria Math"/>
                <w:i/>
                <w:iCs/>
                <w:color w:val="0070C0"/>
              </w:rPr>
            </m:ctrlPr>
          </m:sSubPr>
          <m:e>
            <m:r>
              <w:rPr>
                <w:rFonts w:ascii="Cambria Math" w:hAnsi="Cambria Math"/>
                <w:color w:val="0070C0"/>
              </w:rPr>
              <m:t>k</m:t>
            </m:r>
          </m:e>
          <m:sub>
            <m:r>
              <w:rPr>
                <w:rFonts w:ascii="Cambria Math" w:hAnsi="Cambria Math"/>
                <w:color w:val="0070C0"/>
              </w:rPr>
              <m:t>I</m:t>
            </m:r>
          </m:sub>
        </m:sSub>
        <m:nary>
          <m:naryPr>
            <m:limLoc m:val="undOvr"/>
            <m:subHide m:val="1"/>
            <m:supHide m:val="1"/>
            <m:ctrlPr>
              <w:rPr>
                <w:rFonts w:ascii="Cambria Math" w:hAnsi="Cambria Math"/>
                <w:i/>
                <w:iCs/>
                <w:color w:val="0070C0"/>
              </w:rPr>
            </m:ctrlPr>
          </m:naryPr>
          <m:sub/>
          <m:sup/>
          <m:e>
            <m:d>
              <m:dPr>
                <m:ctrlPr>
                  <w:rPr>
                    <w:rFonts w:ascii="Cambria Math" w:hAnsi="Cambria Math"/>
                    <w:i/>
                    <w:iCs/>
                    <w:color w:val="0070C0"/>
                  </w:rPr>
                </m:ctrlPr>
              </m:dPr>
              <m:e>
                <m:acc>
                  <m:accPr>
                    <m:chr m:val="̇"/>
                    <m:ctrlPr>
                      <w:rPr>
                        <w:rFonts w:ascii="Cambria Math" w:hAnsi="Cambria Math"/>
                        <w:b/>
                        <w:bCs/>
                        <w:i/>
                        <w:iCs/>
                        <w:color w:val="0070C0"/>
                      </w:rPr>
                    </m:ctrlPr>
                  </m:accPr>
                  <m:e>
                    <m:r>
                      <m:rPr>
                        <m:sty m:val="bi"/>
                      </m:rPr>
                      <w:rPr>
                        <w:rFonts w:ascii="Cambria Math" w:hAnsi="Cambria Math"/>
                        <w:color w:val="0070C0"/>
                      </w:rPr>
                      <m:t>v</m:t>
                    </m:r>
                  </m:e>
                </m:acc>
                <m:r>
                  <w:rPr>
                    <w:rFonts w:ascii="Cambria Math" w:hAnsi="Cambria Math"/>
                    <w:color w:val="0070C0"/>
                  </w:rPr>
                  <m:t>-</m:t>
                </m:r>
                <m:sSub>
                  <m:sSubPr>
                    <m:ctrlPr>
                      <w:rPr>
                        <w:rFonts w:ascii="Cambria Math" w:hAnsi="Cambria Math"/>
                        <w:i/>
                        <w:iCs/>
                        <w:color w:val="0070C0"/>
                      </w:rPr>
                    </m:ctrlPr>
                  </m:sSubPr>
                  <m:e>
                    <m:acc>
                      <m:accPr>
                        <m:chr m:val="̇"/>
                        <m:ctrlPr>
                          <w:rPr>
                            <w:rFonts w:ascii="Cambria Math" w:hAnsi="Cambria Math"/>
                            <w:b/>
                            <w:bCs/>
                            <w:i/>
                            <w:iCs/>
                            <w:color w:val="0070C0"/>
                          </w:rPr>
                        </m:ctrlPr>
                      </m:accPr>
                      <m:e>
                        <m:r>
                          <m:rPr>
                            <m:sty m:val="bi"/>
                          </m:rPr>
                          <w:rPr>
                            <w:rFonts w:ascii="Cambria Math" w:hAnsi="Cambria Math"/>
                            <w:color w:val="0070C0"/>
                          </w:rPr>
                          <m:t>v</m:t>
                        </m:r>
                      </m:e>
                    </m:acc>
                  </m:e>
                  <m:sub>
                    <m:r>
                      <w:rPr>
                        <w:rFonts w:ascii="Cambria Math" w:hAnsi="Cambria Math"/>
                        <w:color w:val="0070C0"/>
                      </w:rPr>
                      <m:t>d</m:t>
                    </m:r>
                  </m:sub>
                </m:sSub>
              </m:e>
            </m:d>
            <m:r>
              <w:rPr>
                <w:rFonts w:ascii="Cambria Math" w:hAnsi="Cambria Math"/>
                <w:color w:val="0070C0"/>
              </w:rPr>
              <m:t xml:space="preserve">dt          </m:t>
            </m:r>
          </m:e>
        </m:nary>
      </m:oMath>
      <w:r w:rsidR="00227BA6" w:rsidRPr="00704C9F">
        <w:rPr>
          <w:color w:val="000000" w:themeColor="text1"/>
        </w:rPr>
        <w:t>(15)</w:t>
      </w:r>
    </w:p>
    <w:p w14:paraId="6F7479AB" w14:textId="443E0E13" w:rsidR="00227BA6" w:rsidRPr="00704C9F" w:rsidRDefault="00227BA6" w:rsidP="00227BA6">
      <w:pPr>
        <w:ind w:firstLine="202"/>
        <w:jc w:val="both"/>
        <w:rPr>
          <w:color w:val="000000" w:themeColor="text1"/>
          <w:lang w:eastAsia="zh-CN"/>
        </w:rPr>
      </w:pPr>
      <w:r w:rsidRPr="00704C9F">
        <w:rPr>
          <w:color w:val="000000" w:themeColor="text1"/>
          <w:lang w:eastAsia="zh-CN"/>
        </w:rPr>
        <w:t>The implement of this controller will be almost the same as we described in 2D IPC. The difference is the velocity will be a 2D vector that contains velocity in x-axis and y-axis.</w:t>
      </w:r>
      <w:r w:rsidR="00F84036" w:rsidRPr="00704C9F">
        <w:rPr>
          <w:color w:val="000000" w:themeColor="text1"/>
          <w:lang w:eastAsia="zh-CN"/>
        </w:rPr>
        <w:t xml:space="preserve"> And because the structure of hopper is symmetric, we can just apply one </w:t>
      </w:r>
      <w:proofErr w:type="spellStart"/>
      <w:r w:rsidR="00F84036" w:rsidRPr="00704C9F">
        <w:rPr>
          <w:color w:val="000000" w:themeColor="text1"/>
          <w:lang w:eastAsia="zh-CN"/>
        </w:rPr>
        <w:t>ki</w:t>
      </w:r>
      <w:proofErr w:type="spellEnd"/>
      <w:r w:rsidR="00F84036" w:rsidRPr="00704C9F">
        <w:rPr>
          <w:color w:val="000000" w:themeColor="text1"/>
          <w:lang w:eastAsia="zh-CN"/>
        </w:rPr>
        <w:t xml:space="preserve"> value to both x-axis and y-axis.</w:t>
      </w:r>
    </w:p>
    <w:p w14:paraId="0434622B" w14:textId="4DA1BC66" w:rsidR="004121D1" w:rsidRPr="00704C9F" w:rsidRDefault="004121D1" w:rsidP="00BA051D">
      <w:pPr>
        <w:ind w:firstLine="202"/>
        <w:jc w:val="both"/>
        <w:rPr>
          <w:color w:val="000000" w:themeColor="text1"/>
          <w:lang w:eastAsia="zh-CN"/>
        </w:rPr>
      </w:pPr>
      <w:r w:rsidRPr="00704C9F">
        <w:rPr>
          <w:color w:val="000000" w:themeColor="text1"/>
          <w:lang w:eastAsia="zh-CN"/>
        </w:rPr>
        <w:t>By designing the hopper</w:t>
      </w:r>
      <w:r w:rsidR="00A042D0" w:rsidRPr="00704C9F">
        <w:rPr>
          <w:color w:val="000000" w:themeColor="text1"/>
          <w:lang w:eastAsia="zh-CN"/>
        </w:rPr>
        <w:t>’ trajectory</w:t>
      </w:r>
      <w:r w:rsidRPr="00704C9F">
        <w:rPr>
          <w:color w:val="000000" w:themeColor="text1"/>
          <w:lang w:eastAsia="zh-CN"/>
        </w:rPr>
        <w:t>, we can look at the speed controller more visually and intuitively.</w:t>
      </w:r>
      <w:r w:rsidRPr="00704C9F">
        <w:rPr>
          <w:rFonts w:hint="eastAsia"/>
          <w:color w:val="000000" w:themeColor="text1"/>
          <w:lang w:eastAsia="zh-CN"/>
        </w:rPr>
        <w:t xml:space="preserve"> </w:t>
      </w:r>
      <w:r w:rsidRPr="00704C9F">
        <w:rPr>
          <w:color w:val="000000" w:themeColor="text1"/>
          <w:lang w:eastAsia="zh-CN"/>
        </w:rPr>
        <w:t xml:space="preserve">We set the hopper </w:t>
      </w:r>
      <w:r w:rsidR="00A042D0" w:rsidRPr="00704C9F">
        <w:rPr>
          <w:color w:val="000000" w:themeColor="text1"/>
          <w:lang w:eastAsia="zh-CN"/>
        </w:rPr>
        <w:t xml:space="preserve">to </w:t>
      </w:r>
      <w:r w:rsidRPr="00704C9F">
        <w:rPr>
          <w:color w:val="000000" w:themeColor="text1"/>
          <w:lang w:eastAsia="zh-CN"/>
        </w:rPr>
        <w:t xml:space="preserve">move forward with a positive direction and then turn around to the negative direction with </w:t>
      </w:r>
      <w:r w:rsidR="00A042D0" w:rsidRPr="00704C9F">
        <w:rPr>
          <w:color w:val="000000" w:themeColor="text1"/>
          <w:lang w:eastAsia="zh-CN"/>
        </w:rPr>
        <w:t xml:space="preserve">the </w:t>
      </w:r>
      <w:r w:rsidRPr="00704C9F">
        <w:rPr>
          <w:color w:val="000000" w:themeColor="text1"/>
          <w:lang w:eastAsia="zh-CN"/>
        </w:rPr>
        <w:t>desired speed</w:t>
      </w:r>
      <w:r w:rsidR="00A042D0" w:rsidRPr="00704C9F">
        <w:rPr>
          <w:color w:val="000000" w:themeColor="text1"/>
          <w:lang w:eastAsia="zh-CN"/>
        </w:rPr>
        <w:t>; finally</w:t>
      </w:r>
      <w:r w:rsidR="00E8433F" w:rsidRPr="00704C9F">
        <w:rPr>
          <w:color w:val="000000" w:themeColor="text1"/>
          <w:lang w:eastAsia="zh-CN"/>
        </w:rPr>
        <w:t xml:space="preserve">, </w:t>
      </w:r>
      <w:r w:rsidR="00A042D0" w:rsidRPr="00704C9F">
        <w:rPr>
          <w:color w:val="000000" w:themeColor="text1"/>
          <w:lang w:eastAsia="zh-CN"/>
        </w:rPr>
        <w:t xml:space="preserve">the hopper </w:t>
      </w:r>
      <w:r w:rsidR="00E8433F" w:rsidRPr="00704C9F">
        <w:rPr>
          <w:color w:val="000000" w:themeColor="text1"/>
          <w:lang w:eastAsia="zh-CN"/>
        </w:rPr>
        <w:lastRenderedPageBreak/>
        <w:t>turn</w:t>
      </w:r>
      <w:r w:rsidR="00A042D0" w:rsidRPr="00704C9F">
        <w:rPr>
          <w:color w:val="000000" w:themeColor="text1"/>
          <w:lang w:eastAsia="zh-CN"/>
        </w:rPr>
        <w:t>s</w:t>
      </w:r>
      <w:r w:rsidR="00E8433F" w:rsidRPr="00704C9F">
        <w:rPr>
          <w:color w:val="000000" w:themeColor="text1"/>
          <w:lang w:eastAsia="zh-CN"/>
        </w:rPr>
        <w:t xml:space="preserve"> back to the positive direction with</w:t>
      </w:r>
      <w:r w:rsidR="00A042D0" w:rsidRPr="00704C9F">
        <w:rPr>
          <w:color w:val="000000" w:themeColor="text1"/>
          <w:lang w:eastAsia="zh-CN"/>
        </w:rPr>
        <w:t xml:space="preserve"> the </w:t>
      </w:r>
      <w:r w:rsidR="00E8433F" w:rsidRPr="00704C9F">
        <w:rPr>
          <w:color w:val="000000" w:themeColor="text1"/>
          <w:lang w:eastAsia="zh-CN"/>
        </w:rPr>
        <w:t xml:space="preserve">positive desired speed. </w:t>
      </w:r>
    </w:p>
    <w:p w14:paraId="4407346B" w14:textId="1E26EFEF" w:rsidR="005C6A56" w:rsidRPr="00704C9F" w:rsidRDefault="00E8433F" w:rsidP="00E8433F">
      <w:pPr>
        <w:pStyle w:val="a4"/>
        <w:ind w:firstLine="0"/>
        <w:jc w:val="center"/>
        <w:rPr>
          <w:color w:val="000000" w:themeColor="text1"/>
          <w:sz w:val="20"/>
          <w:szCs w:val="20"/>
        </w:rPr>
      </w:pPr>
      <w:r w:rsidRPr="00704C9F">
        <w:rPr>
          <w:noProof/>
          <w:color w:val="000000" w:themeColor="text1"/>
          <w:sz w:val="20"/>
          <w:szCs w:val="20"/>
        </w:rPr>
        <w:drawing>
          <wp:inline distT="0" distB="0" distL="0" distR="0" wp14:anchorId="797D29D5" wp14:editId="2A1F4298">
            <wp:extent cx="2690216" cy="2107870"/>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6400" cy="2120551"/>
                    </a:xfrm>
                    <a:prstGeom prst="rect">
                      <a:avLst/>
                    </a:prstGeom>
                    <a:noFill/>
                    <a:ln>
                      <a:noFill/>
                    </a:ln>
                  </pic:spPr>
                </pic:pic>
              </a:graphicData>
            </a:graphic>
          </wp:inline>
        </w:drawing>
      </w:r>
    </w:p>
    <w:p w14:paraId="6AD67C55" w14:textId="7E5E2775" w:rsidR="00E8433F" w:rsidRPr="00704C9F" w:rsidRDefault="00E8433F" w:rsidP="00E8433F">
      <w:pPr>
        <w:pStyle w:val="a4"/>
        <w:ind w:firstLine="0"/>
        <w:rPr>
          <w:color w:val="000000" w:themeColor="text1"/>
        </w:rPr>
      </w:pPr>
      <w:r w:rsidRPr="00704C9F">
        <w:rPr>
          <w:color w:val="000000" w:themeColor="text1"/>
        </w:rPr>
        <w:t xml:space="preserve">Fig8. The trajectory of the hopper. The red dot is the record </w:t>
      </w:r>
      <w:r w:rsidR="00A042D0" w:rsidRPr="00704C9F">
        <w:rPr>
          <w:color w:val="000000" w:themeColor="text1"/>
        </w:rPr>
        <w:t xml:space="preserve">of </w:t>
      </w:r>
      <w:r w:rsidRPr="00704C9F">
        <w:rPr>
          <w:color w:val="000000" w:themeColor="text1"/>
        </w:rPr>
        <w:t>contact event</w:t>
      </w:r>
      <w:r w:rsidR="00A042D0" w:rsidRPr="00704C9F">
        <w:rPr>
          <w:color w:val="000000" w:themeColor="text1"/>
        </w:rPr>
        <w:t>.</w:t>
      </w:r>
    </w:p>
    <w:p w14:paraId="58FEB420" w14:textId="3E510F02" w:rsidR="00130D57" w:rsidRPr="00704C9F" w:rsidRDefault="00130D57" w:rsidP="00E8433F">
      <w:pPr>
        <w:pStyle w:val="a4"/>
        <w:ind w:firstLine="0"/>
        <w:rPr>
          <w:color w:val="000000" w:themeColor="text1"/>
        </w:rPr>
      </w:pPr>
    </w:p>
    <w:p w14:paraId="46B9A255" w14:textId="77777777" w:rsidR="00130D57" w:rsidRPr="00704C9F" w:rsidRDefault="00130D57" w:rsidP="00E8433F">
      <w:pPr>
        <w:pStyle w:val="a4"/>
        <w:ind w:firstLine="0"/>
        <w:rPr>
          <w:color w:val="000000" w:themeColor="text1"/>
        </w:rPr>
      </w:pPr>
    </w:p>
    <w:p w14:paraId="653C18DE" w14:textId="207022BF" w:rsidR="00CB4ACE" w:rsidRPr="00704C9F" w:rsidRDefault="00CB4ACE" w:rsidP="008C4597">
      <w:pPr>
        <w:pStyle w:val="a4"/>
        <w:ind w:firstLine="204"/>
        <w:rPr>
          <w:color w:val="000000" w:themeColor="text1"/>
          <w:sz w:val="20"/>
          <w:szCs w:val="20"/>
        </w:rPr>
      </w:pPr>
      <w:r w:rsidRPr="00704C9F">
        <w:rPr>
          <w:color w:val="000000" w:themeColor="text1"/>
          <w:sz w:val="20"/>
          <w:szCs w:val="20"/>
          <w:lang w:eastAsia="zh-CN"/>
        </w:rPr>
        <w:t xml:space="preserve">By </w:t>
      </w:r>
      <w:r w:rsidR="0042028A" w:rsidRPr="00704C9F">
        <w:rPr>
          <w:color w:val="000000" w:themeColor="text1"/>
          <w:sz w:val="20"/>
          <w:szCs w:val="20"/>
          <w:lang w:eastAsia="zh-CN"/>
        </w:rPr>
        <w:t>applying</w:t>
      </w:r>
      <w:r w:rsidRPr="00704C9F">
        <w:rPr>
          <w:color w:val="000000" w:themeColor="text1"/>
          <w:sz w:val="20"/>
          <w:szCs w:val="20"/>
          <w:lang w:eastAsia="zh-CN"/>
        </w:rPr>
        <w:t xml:space="preserve"> the</w:t>
      </w:r>
      <w:r w:rsidR="00227BA6" w:rsidRPr="00704C9F">
        <w:rPr>
          <w:color w:val="000000" w:themeColor="text1"/>
          <w:sz w:val="20"/>
          <w:szCs w:val="20"/>
          <w:lang w:eastAsia="zh-CN"/>
        </w:rPr>
        <w:t xml:space="preserve"> IPC</w:t>
      </w:r>
      <w:r w:rsidR="00D52B6B" w:rsidRPr="00704C9F">
        <w:rPr>
          <w:color w:val="000000" w:themeColor="text1"/>
          <w:sz w:val="20"/>
          <w:szCs w:val="20"/>
        </w:rPr>
        <w:t>, we can first inspect the performance between the original speed controller and the newer speed controller</w:t>
      </w:r>
      <w:r w:rsidR="002B4D5B" w:rsidRPr="00704C9F">
        <w:rPr>
          <w:color w:val="000000" w:themeColor="text1"/>
          <w:sz w:val="20"/>
          <w:szCs w:val="20"/>
        </w:rPr>
        <w:t xml:space="preserve"> on even ground</w:t>
      </w:r>
      <w:r w:rsidR="00D52B6B" w:rsidRPr="00704C9F">
        <w:rPr>
          <w:color w:val="000000" w:themeColor="text1"/>
          <w:sz w:val="20"/>
          <w:szCs w:val="20"/>
        </w:rPr>
        <w:t>.</w:t>
      </w:r>
    </w:p>
    <w:p w14:paraId="1BDC1697" w14:textId="7F9D6788" w:rsidR="00D52B6B" w:rsidRPr="00704C9F" w:rsidRDefault="00D52B6B" w:rsidP="00E8433F">
      <w:pPr>
        <w:pStyle w:val="a4"/>
        <w:ind w:firstLine="0"/>
        <w:rPr>
          <w:color w:val="000000" w:themeColor="text1"/>
          <w:sz w:val="20"/>
          <w:szCs w:val="20"/>
          <w:lang w:eastAsia="zh-CN"/>
        </w:rPr>
      </w:pPr>
      <w:r w:rsidRPr="00704C9F">
        <w:rPr>
          <w:noProof/>
          <w:color w:val="000000" w:themeColor="text1"/>
        </w:rPr>
        <w:drawing>
          <wp:inline distT="0" distB="0" distL="0" distR="0" wp14:anchorId="18B73744" wp14:editId="3251D48C">
            <wp:extent cx="3200400" cy="19196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919605"/>
                    </a:xfrm>
                    <a:prstGeom prst="rect">
                      <a:avLst/>
                    </a:prstGeom>
                    <a:noFill/>
                    <a:ln>
                      <a:noFill/>
                    </a:ln>
                  </pic:spPr>
                </pic:pic>
              </a:graphicData>
            </a:graphic>
          </wp:inline>
        </w:drawing>
      </w:r>
    </w:p>
    <w:p w14:paraId="034D3062" w14:textId="14FB08BD" w:rsidR="00D52B6B" w:rsidRPr="00704C9F" w:rsidRDefault="00D52B6B" w:rsidP="00D52B6B">
      <w:pPr>
        <w:pStyle w:val="a4"/>
        <w:ind w:firstLine="0"/>
        <w:rPr>
          <w:color w:val="000000" w:themeColor="text1"/>
        </w:rPr>
      </w:pPr>
      <w:r w:rsidRPr="00704C9F">
        <w:rPr>
          <w:color w:val="000000" w:themeColor="text1"/>
        </w:rPr>
        <w:t>Fig9. The velocity map</w:t>
      </w:r>
      <w:r w:rsidR="002B4D5B" w:rsidRPr="00704C9F">
        <w:rPr>
          <w:color w:val="000000" w:themeColor="text1"/>
        </w:rPr>
        <w:t xml:space="preserve"> on even ground</w:t>
      </w:r>
      <w:r w:rsidRPr="00704C9F">
        <w:rPr>
          <w:color w:val="000000" w:themeColor="text1"/>
        </w:rPr>
        <w:t xml:space="preserve">. </w:t>
      </w:r>
      <w:r w:rsidR="00A042D0" w:rsidRPr="00704C9F">
        <w:rPr>
          <w:color w:val="000000" w:themeColor="text1"/>
        </w:rPr>
        <w:t>The g</w:t>
      </w:r>
      <w:r w:rsidRPr="00704C9F">
        <w:rPr>
          <w:color w:val="000000" w:themeColor="text1"/>
        </w:rPr>
        <w:t xml:space="preserve">reen dash line and red dash line are the desired velocity of the hopper. The solid </w:t>
      </w:r>
      <w:r w:rsidR="00A042D0" w:rsidRPr="00704C9F">
        <w:rPr>
          <w:color w:val="000000" w:themeColor="text1"/>
        </w:rPr>
        <w:t xml:space="preserve">yellow </w:t>
      </w:r>
      <w:r w:rsidRPr="00704C9F">
        <w:rPr>
          <w:color w:val="000000" w:themeColor="text1"/>
        </w:rPr>
        <w:t>line is the</w:t>
      </w:r>
      <w:r w:rsidR="002C2A37" w:rsidRPr="00704C9F">
        <w:rPr>
          <w:color w:val="000000" w:themeColor="text1"/>
        </w:rPr>
        <w:t xml:space="preserve"> result from</w:t>
      </w:r>
      <w:r w:rsidRPr="00704C9F">
        <w:rPr>
          <w:color w:val="000000" w:themeColor="text1"/>
        </w:rPr>
        <w:t xml:space="preserve"> original controller, and the solid</w:t>
      </w:r>
      <w:r w:rsidR="00A042D0" w:rsidRPr="00704C9F">
        <w:rPr>
          <w:color w:val="000000" w:themeColor="text1"/>
        </w:rPr>
        <w:t xml:space="preserve"> blue</w:t>
      </w:r>
      <w:r w:rsidRPr="00704C9F">
        <w:rPr>
          <w:color w:val="000000" w:themeColor="text1"/>
        </w:rPr>
        <w:t xml:space="preserve"> line is the </w:t>
      </w:r>
      <w:r w:rsidR="002C2A37" w:rsidRPr="00704C9F">
        <w:rPr>
          <w:color w:val="000000" w:themeColor="text1"/>
        </w:rPr>
        <w:t>result from IPC</w:t>
      </w:r>
      <w:r w:rsidRPr="00704C9F">
        <w:rPr>
          <w:color w:val="000000" w:themeColor="text1"/>
        </w:rPr>
        <w:t>.</w:t>
      </w:r>
    </w:p>
    <w:p w14:paraId="324B91EE" w14:textId="182A2B29" w:rsidR="00130D57" w:rsidRPr="00704C9F" w:rsidRDefault="00130D57" w:rsidP="00D52B6B">
      <w:pPr>
        <w:pStyle w:val="a4"/>
        <w:ind w:firstLine="0"/>
        <w:rPr>
          <w:color w:val="000000" w:themeColor="text1"/>
        </w:rPr>
      </w:pPr>
    </w:p>
    <w:p w14:paraId="24C67340" w14:textId="77777777" w:rsidR="00130D57" w:rsidRPr="00704C9F" w:rsidRDefault="00130D57" w:rsidP="00D52B6B">
      <w:pPr>
        <w:pStyle w:val="a4"/>
        <w:ind w:firstLine="0"/>
        <w:rPr>
          <w:color w:val="000000" w:themeColor="text1"/>
        </w:rPr>
      </w:pPr>
    </w:p>
    <w:p w14:paraId="1020C592" w14:textId="013054C6" w:rsidR="00D52B6B" w:rsidRPr="00704C9F" w:rsidRDefault="00D52B6B" w:rsidP="008C4597">
      <w:pPr>
        <w:pStyle w:val="a4"/>
        <w:ind w:firstLine="204"/>
        <w:rPr>
          <w:color w:val="000000" w:themeColor="text1"/>
          <w:sz w:val="20"/>
          <w:szCs w:val="20"/>
          <w:lang w:eastAsia="zh-CN"/>
        </w:rPr>
      </w:pPr>
      <w:r w:rsidRPr="00704C9F">
        <w:rPr>
          <w:rFonts w:hint="eastAsia"/>
          <w:color w:val="000000" w:themeColor="text1"/>
          <w:sz w:val="20"/>
          <w:szCs w:val="20"/>
          <w:lang w:eastAsia="zh-CN"/>
        </w:rPr>
        <w:t>B</w:t>
      </w:r>
      <w:r w:rsidRPr="00704C9F">
        <w:rPr>
          <w:color w:val="000000" w:themeColor="text1"/>
          <w:sz w:val="20"/>
          <w:szCs w:val="20"/>
          <w:lang w:eastAsia="zh-CN"/>
        </w:rPr>
        <w:t>ased on the velocity figure above, we can conclude</w:t>
      </w:r>
      <w:r w:rsidR="00A042D0" w:rsidRPr="00704C9F">
        <w:rPr>
          <w:color w:val="000000" w:themeColor="text1"/>
          <w:sz w:val="20"/>
          <w:szCs w:val="20"/>
          <w:lang w:eastAsia="zh-CN"/>
        </w:rPr>
        <w:t>,</w:t>
      </w:r>
      <w:r w:rsidRPr="00704C9F">
        <w:rPr>
          <w:color w:val="000000" w:themeColor="text1"/>
          <w:sz w:val="20"/>
          <w:szCs w:val="20"/>
          <w:lang w:eastAsia="zh-CN"/>
        </w:rPr>
        <w:t xml:space="preserve"> as in part B, the newer controller can kill off the error (between the desired speed and </w:t>
      </w:r>
      <w:r w:rsidR="00885555" w:rsidRPr="00704C9F">
        <w:rPr>
          <w:color w:val="000000" w:themeColor="text1"/>
          <w:sz w:val="20"/>
          <w:szCs w:val="20"/>
          <w:lang w:eastAsia="zh-CN"/>
        </w:rPr>
        <w:t>real-time</w:t>
      </w:r>
      <w:r w:rsidRPr="00704C9F">
        <w:rPr>
          <w:color w:val="000000" w:themeColor="text1"/>
          <w:sz w:val="20"/>
          <w:szCs w:val="20"/>
          <w:lang w:eastAsia="zh-CN"/>
        </w:rPr>
        <w:t xml:space="preserve"> speed for </w:t>
      </w:r>
      <w:r w:rsidR="00A042D0" w:rsidRPr="00704C9F">
        <w:rPr>
          <w:color w:val="000000" w:themeColor="text1"/>
          <w:sz w:val="20"/>
          <w:szCs w:val="20"/>
          <w:lang w:eastAsia="zh-CN"/>
        </w:rPr>
        <w:t xml:space="preserve">the </w:t>
      </w:r>
      <w:r w:rsidRPr="00704C9F">
        <w:rPr>
          <w:color w:val="000000" w:themeColor="text1"/>
          <w:sz w:val="20"/>
          <w:szCs w:val="20"/>
          <w:lang w:eastAsia="zh-CN"/>
        </w:rPr>
        <w:t>mass body) better.</w:t>
      </w:r>
    </w:p>
    <w:p w14:paraId="56CF5401" w14:textId="6F883A83" w:rsidR="00E8433F" w:rsidRPr="00704C9F" w:rsidRDefault="00CB4ACE" w:rsidP="00CB4ACE">
      <w:pPr>
        <w:pStyle w:val="a4"/>
        <w:ind w:firstLine="0"/>
        <w:rPr>
          <w:color w:val="000000" w:themeColor="text1"/>
          <w:sz w:val="20"/>
          <w:szCs w:val="20"/>
        </w:rPr>
      </w:pPr>
      <w:r w:rsidRPr="00704C9F">
        <w:rPr>
          <w:noProof/>
          <w:color w:val="000000" w:themeColor="text1"/>
          <w:sz w:val="20"/>
          <w:szCs w:val="20"/>
        </w:rPr>
        <w:drawing>
          <wp:inline distT="0" distB="0" distL="0" distR="0" wp14:anchorId="5839B1C5" wp14:editId="364D84E4">
            <wp:extent cx="3259777" cy="2339340"/>
            <wp:effectExtent l="0" t="0" r="0" b="3810"/>
            <wp:docPr id="3" name="图片 2">
              <a:extLst xmlns:a="http://schemas.openxmlformats.org/drawingml/2006/main">
                <a:ext uri="{FF2B5EF4-FFF2-40B4-BE49-F238E27FC236}">
                  <a16:creationId xmlns:a16="http://schemas.microsoft.com/office/drawing/2014/main" id="{978FC997-ABD6-43F3-B596-C1B85046B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78FC997-ABD6-43F3-B596-C1B85046B1A9}"/>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4668" cy="2364379"/>
                    </a:xfrm>
                    <a:prstGeom prst="rect">
                      <a:avLst/>
                    </a:prstGeom>
                  </pic:spPr>
                </pic:pic>
              </a:graphicData>
            </a:graphic>
          </wp:inline>
        </w:drawing>
      </w:r>
    </w:p>
    <w:p w14:paraId="173A76C8" w14:textId="5EA507DA" w:rsidR="00130D57" w:rsidRPr="00704C9F" w:rsidRDefault="00E85DE6" w:rsidP="00E85DE6">
      <w:pPr>
        <w:pStyle w:val="a4"/>
        <w:ind w:firstLine="0"/>
        <w:rPr>
          <w:color w:val="000000" w:themeColor="text1"/>
        </w:rPr>
      </w:pPr>
      <w:r w:rsidRPr="00704C9F">
        <w:rPr>
          <w:color w:val="000000" w:themeColor="text1"/>
        </w:rPr>
        <w:t xml:space="preserve">Fig10. The </w:t>
      </w:r>
      <w:r w:rsidR="002B4D5B" w:rsidRPr="00704C9F">
        <w:rPr>
          <w:color w:val="000000" w:themeColor="text1"/>
        </w:rPr>
        <w:t xml:space="preserve">std </w:t>
      </w:r>
      <w:r w:rsidRPr="00704C9F">
        <w:rPr>
          <w:color w:val="000000" w:themeColor="text1"/>
        </w:rPr>
        <w:t>velocity map</w:t>
      </w:r>
      <w:r w:rsidR="002B4D5B" w:rsidRPr="00704C9F">
        <w:rPr>
          <w:color w:val="000000" w:themeColor="text1"/>
        </w:rPr>
        <w:t xml:space="preserve"> with </w:t>
      </w:r>
      <w:r w:rsidR="00A042D0" w:rsidRPr="00704C9F">
        <w:rPr>
          <w:color w:val="000000" w:themeColor="text1"/>
        </w:rPr>
        <w:t>six</w:t>
      </w:r>
      <w:r w:rsidR="002B4D5B" w:rsidRPr="00704C9F">
        <w:rPr>
          <w:color w:val="000000" w:themeColor="text1"/>
        </w:rPr>
        <w:t xml:space="preserve"> sets. </w:t>
      </w:r>
      <w:r w:rsidR="00A042D0" w:rsidRPr="00704C9F">
        <w:rPr>
          <w:color w:val="000000" w:themeColor="text1"/>
        </w:rPr>
        <w:t>T</w:t>
      </w:r>
      <w:r w:rsidR="002B4D5B" w:rsidRPr="00704C9F">
        <w:rPr>
          <w:color w:val="000000" w:themeColor="text1"/>
        </w:rPr>
        <w:t xml:space="preserve">he </w:t>
      </w:r>
      <w:r w:rsidR="00A042D0" w:rsidRPr="00704C9F">
        <w:rPr>
          <w:color w:val="000000" w:themeColor="text1"/>
        </w:rPr>
        <w:t xml:space="preserve">solid </w:t>
      </w:r>
      <w:r w:rsidR="002B4D5B" w:rsidRPr="00704C9F">
        <w:rPr>
          <w:color w:val="000000" w:themeColor="text1"/>
        </w:rPr>
        <w:t>blue line is the mean value, and the fill region is the std of them.</w:t>
      </w:r>
    </w:p>
    <w:p w14:paraId="045530D6" w14:textId="007D730D" w:rsidR="00F500DA" w:rsidRPr="00704C9F" w:rsidRDefault="00A042D0" w:rsidP="008C4597">
      <w:pPr>
        <w:pStyle w:val="a4"/>
        <w:ind w:firstLine="204"/>
        <w:rPr>
          <w:color w:val="000000" w:themeColor="text1"/>
          <w:sz w:val="20"/>
          <w:szCs w:val="20"/>
          <w:lang w:eastAsia="zh-CN"/>
        </w:rPr>
      </w:pPr>
      <w:r w:rsidRPr="00704C9F">
        <w:rPr>
          <w:color w:val="000000" w:themeColor="text1"/>
          <w:sz w:val="20"/>
          <w:szCs w:val="20"/>
          <w:lang w:eastAsia="zh-CN"/>
        </w:rPr>
        <w:t>F</w:t>
      </w:r>
      <w:r w:rsidR="002B4D5B" w:rsidRPr="00704C9F">
        <w:rPr>
          <w:color w:val="000000" w:themeColor="text1"/>
          <w:sz w:val="20"/>
          <w:szCs w:val="20"/>
          <w:lang w:eastAsia="zh-CN"/>
        </w:rPr>
        <w:t>i</w:t>
      </w:r>
      <w:r w:rsidRPr="00704C9F">
        <w:rPr>
          <w:color w:val="000000" w:themeColor="text1"/>
          <w:sz w:val="20"/>
          <w:szCs w:val="20"/>
          <w:lang w:eastAsia="zh-CN"/>
        </w:rPr>
        <w:t>g10</w:t>
      </w:r>
      <w:r w:rsidR="002B4D5B" w:rsidRPr="00704C9F">
        <w:rPr>
          <w:color w:val="000000" w:themeColor="text1"/>
          <w:sz w:val="20"/>
          <w:szCs w:val="20"/>
          <w:lang w:eastAsia="zh-CN"/>
        </w:rPr>
        <w:t xml:space="preserve"> shows that the newer speed controller has a</w:t>
      </w:r>
      <w:r w:rsidRPr="00704C9F">
        <w:rPr>
          <w:color w:val="000000" w:themeColor="text1"/>
          <w:sz w:val="20"/>
          <w:szCs w:val="20"/>
          <w:lang w:eastAsia="zh-CN"/>
        </w:rPr>
        <w:t>n</w:t>
      </w:r>
      <w:r w:rsidR="002B4D5B" w:rsidRPr="00704C9F">
        <w:rPr>
          <w:color w:val="000000" w:themeColor="text1"/>
          <w:sz w:val="20"/>
          <w:szCs w:val="20"/>
          <w:lang w:eastAsia="zh-CN"/>
        </w:rPr>
        <w:t xml:space="preserve"> </w:t>
      </w:r>
      <w:r w:rsidRPr="00704C9F">
        <w:rPr>
          <w:color w:val="000000" w:themeColor="text1"/>
          <w:sz w:val="20"/>
          <w:szCs w:val="20"/>
          <w:lang w:eastAsia="zh-CN"/>
        </w:rPr>
        <w:t xml:space="preserve">excellent </w:t>
      </w:r>
      <w:r w:rsidR="002B4D5B" w:rsidRPr="00704C9F">
        <w:rPr>
          <w:color w:val="000000" w:themeColor="text1"/>
          <w:sz w:val="20"/>
          <w:szCs w:val="20"/>
          <w:lang w:eastAsia="zh-CN"/>
        </w:rPr>
        <w:t xml:space="preserve">robust performance on closing the desired speed. However, the </w:t>
      </w:r>
      <w:r w:rsidR="008C4597" w:rsidRPr="00704C9F">
        <w:rPr>
          <w:color w:val="000000" w:themeColor="text1"/>
          <w:sz w:val="20"/>
          <w:szCs w:val="20"/>
          <w:lang w:eastAsia="zh-CN"/>
        </w:rPr>
        <w:t>g</w:t>
      </w:r>
      <w:r w:rsidR="002B4D5B" w:rsidRPr="00704C9F">
        <w:rPr>
          <w:color w:val="000000" w:themeColor="text1"/>
          <w:sz w:val="20"/>
          <w:szCs w:val="20"/>
          <w:lang w:eastAsia="zh-CN"/>
        </w:rPr>
        <w:t xml:space="preserve">ap between desired velocity and </w:t>
      </w:r>
      <w:r w:rsidR="00885555" w:rsidRPr="00704C9F">
        <w:rPr>
          <w:color w:val="000000" w:themeColor="text1"/>
          <w:sz w:val="20"/>
          <w:szCs w:val="20"/>
          <w:lang w:eastAsia="zh-CN"/>
        </w:rPr>
        <w:t>real-time</w:t>
      </w:r>
      <w:r w:rsidR="002B4D5B" w:rsidRPr="00704C9F">
        <w:rPr>
          <w:color w:val="000000" w:themeColor="text1"/>
          <w:sz w:val="20"/>
          <w:szCs w:val="20"/>
          <w:lang w:eastAsia="zh-CN"/>
        </w:rPr>
        <w:t xml:space="preserve"> velocity on the top left of </w:t>
      </w:r>
      <w:r w:rsidR="00DA48C3" w:rsidRPr="00704C9F">
        <w:rPr>
          <w:color w:val="000000" w:themeColor="text1"/>
          <w:sz w:val="20"/>
          <w:szCs w:val="20"/>
          <w:lang w:eastAsia="zh-CN"/>
        </w:rPr>
        <w:t>F</w:t>
      </w:r>
      <w:r w:rsidR="002B4D5B" w:rsidRPr="00704C9F">
        <w:rPr>
          <w:color w:val="000000" w:themeColor="text1"/>
          <w:sz w:val="20"/>
          <w:szCs w:val="20"/>
          <w:lang w:eastAsia="zh-CN"/>
        </w:rPr>
        <w:t>ig10 will be killed off immediately after the hopper turned around and</w:t>
      </w:r>
      <w:r w:rsidRPr="00704C9F">
        <w:rPr>
          <w:color w:val="000000" w:themeColor="text1"/>
          <w:sz w:val="20"/>
          <w:szCs w:val="20"/>
          <w:lang w:eastAsia="zh-CN"/>
        </w:rPr>
        <w:t xml:space="preserve"> </w:t>
      </w:r>
      <w:r w:rsidR="002B4D5B" w:rsidRPr="00704C9F">
        <w:rPr>
          <w:color w:val="000000" w:themeColor="text1"/>
          <w:sz w:val="20"/>
          <w:szCs w:val="20"/>
          <w:lang w:eastAsia="zh-CN"/>
        </w:rPr>
        <w:t xml:space="preserve">vanished when the hopper turned back to the positive direction. </w:t>
      </w:r>
      <w:r w:rsidR="00922158" w:rsidRPr="00704C9F">
        <w:rPr>
          <w:color w:val="000000" w:themeColor="text1"/>
          <w:sz w:val="20"/>
          <w:szCs w:val="20"/>
          <w:lang w:eastAsia="zh-CN"/>
        </w:rPr>
        <w:t>According to speculation, i</w:t>
      </w:r>
      <w:r w:rsidR="002B4D5B" w:rsidRPr="00704C9F">
        <w:rPr>
          <w:color w:val="000000" w:themeColor="text1"/>
          <w:sz w:val="20"/>
          <w:szCs w:val="20"/>
          <w:lang w:eastAsia="zh-CN"/>
        </w:rPr>
        <w:t xml:space="preserve">t is something because of the </w:t>
      </w:r>
      <w:r w:rsidR="00922158" w:rsidRPr="00704C9F">
        <w:rPr>
          <w:color w:val="000000" w:themeColor="text1"/>
          <w:sz w:val="20"/>
          <w:szCs w:val="20"/>
          <w:lang w:eastAsia="zh-CN"/>
        </w:rPr>
        <w:t>controller’s over adjustment. Due to time and content constraints, we are prepared to discuss this issue in our future work.</w:t>
      </w:r>
    </w:p>
    <w:p w14:paraId="3575788D" w14:textId="5B25A149" w:rsidR="00E91401" w:rsidRPr="00704C9F" w:rsidRDefault="00E91401" w:rsidP="00E91401">
      <w:pPr>
        <w:pStyle w:val="a4"/>
        <w:ind w:firstLine="0"/>
        <w:jc w:val="center"/>
        <w:rPr>
          <w:color w:val="000000" w:themeColor="text1"/>
          <w:sz w:val="20"/>
          <w:szCs w:val="20"/>
          <w:lang w:eastAsia="zh-CN"/>
        </w:rPr>
      </w:pPr>
      <w:r w:rsidRPr="00704C9F">
        <w:rPr>
          <w:noProof/>
          <w:color w:val="000000" w:themeColor="text1"/>
          <w:sz w:val="20"/>
          <w:szCs w:val="20"/>
          <w:lang w:eastAsia="zh-CN"/>
        </w:rPr>
        <w:drawing>
          <wp:inline distT="0" distB="0" distL="0" distR="0" wp14:anchorId="49E3087A" wp14:editId="1A5761A4">
            <wp:extent cx="2428504" cy="139349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9884" cy="1411505"/>
                    </a:xfrm>
                    <a:prstGeom prst="rect">
                      <a:avLst/>
                    </a:prstGeom>
                    <a:noFill/>
                    <a:ln>
                      <a:noFill/>
                    </a:ln>
                  </pic:spPr>
                </pic:pic>
              </a:graphicData>
            </a:graphic>
          </wp:inline>
        </w:drawing>
      </w:r>
    </w:p>
    <w:p w14:paraId="4DA94616" w14:textId="332AF4C4" w:rsidR="00E91401" w:rsidRPr="00704C9F" w:rsidRDefault="00E91401" w:rsidP="00E91401">
      <w:pPr>
        <w:pStyle w:val="a4"/>
        <w:ind w:firstLine="0"/>
        <w:rPr>
          <w:color w:val="000000" w:themeColor="text1"/>
        </w:rPr>
      </w:pPr>
      <w:r w:rsidRPr="00704C9F">
        <w:rPr>
          <w:color w:val="000000" w:themeColor="text1"/>
        </w:rPr>
        <w:t xml:space="preserve">Fig11. The hopper </w:t>
      </w:r>
      <w:r w:rsidR="00A042D0" w:rsidRPr="00704C9F">
        <w:rPr>
          <w:color w:val="000000" w:themeColor="text1"/>
        </w:rPr>
        <w:t xml:space="preserve">is </w:t>
      </w:r>
      <w:r w:rsidRPr="00704C9F">
        <w:rPr>
          <w:color w:val="000000" w:themeColor="text1"/>
        </w:rPr>
        <w:t>running on uneven ground with 26% leg height.</w:t>
      </w:r>
    </w:p>
    <w:p w14:paraId="3FF6A253" w14:textId="73BE215E" w:rsidR="00130D57" w:rsidRPr="00704C9F" w:rsidRDefault="00130D57" w:rsidP="00E91401">
      <w:pPr>
        <w:pStyle w:val="a4"/>
        <w:ind w:firstLine="0"/>
        <w:rPr>
          <w:color w:val="000000" w:themeColor="text1"/>
        </w:rPr>
      </w:pPr>
    </w:p>
    <w:p w14:paraId="6012FD78" w14:textId="77777777" w:rsidR="00130D57" w:rsidRPr="00704C9F" w:rsidRDefault="00130D57" w:rsidP="00E91401">
      <w:pPr>
        <w:pStyle w:val="a4"/>
        <w:ind w:firstLine="0"/>
        <w:rPr>
          <w:color w:val="000000" w:themeColor="text1"/>
        </w:rPr>
      </w:pPr>
    </w:p>
    <w:p w14:paraId="387C92F3" w14:textId="2B379200" w:rsidR="00F500DA" w:rsidRPr="00704C9F" w:rsidRDefault="00922158" w:rsidP="00922158">
      <w:pPr>
        <w:pStyle w:val="a4"/>
        <w:rPr>
          <w:color w:val="000000" w:themeColor="text1"/>
          <w:sz w:val="20"/>
          <w:szCs w:val="20"/>
        </w:rPr>
      </w:pPr>
      <w:r w:rsidRPr="00704C9F">
        <w:rPr>
          <w:color w:val="000000" w:themeColor="text1"/>
          <w:sz w:val="20"/>
          <w:szCs w:val="20"/>
          <w:lang w:eastAsia="zh-CN"/>
        </w:rPr>
        <w:t xml:space="preserve">For the uneven ground environment, the hopper can move on rough ground with maximum height difference </w:t>
      </w:r>
      <m:oMath>
        <m:r>
          <m:rPr>
            <m:sty m:val="p"/>
          </m:rPr>
          <w:rPr>
            <w:rFonts w:ascii="Cambria Math" w:hAnsi="Cambria Math"/>
            <w:color w:val="000000" w:themeColor="text1"/>
            <w:sz w:val="20"/>
            <w:szCs w:val="20"/>
          </w:rPr>
          <m:t>Δ</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max</m:t>
            </m:r>
          </m:sub>
        </m:sSub>
        <m:r>
          <w:rPr>
            <w:rFonts w:ascii="Cambria Math" w:hAnsi="Cambria Math"/>
            <w:color w:val="000000" w:themeColor="text1"/>
            <w:sz w:val="20"/>
            <w:szCs w:val="20"/>
          </w:rPr>
          <m:t>=0.04-0.001=0.039</m:t>
        </m:r>
      </m:oMath>
      <w:r w:rsidRPr="00704C9F">
        <w:rPr>
          <w:color w:val="000000" w:themeColor="text1"/>
          <w:sz w:val="20"/>
          <w:szCs w:val="20"/>
          <w:lang w:eastAsia="zh-CN"/>
        </w:rPr>
        <w:t xml:space="preserve"> units and the original hopper leg length </w:t>
      </w:r>
      <m:oMath>
        <m:sSub>
          <m:sSubPr>
            <m:ctrlPr>
              <w:rPr>
                <w:rFonts w:ascii="Cambria Math" w:hAnsi="Cambria Math"/>
                <w:i/>
                <w:iCs/>
                <w:color w:val="000000" w:themeColor="text1"/>
                <w:sz w:val="20"/>
                <w:szCs w:val="20"/>
                <w:lang w:eastAsia="zh-CN"/>
              </w:rPr>
            </m:ctrlPr>
          </m:sSubPr>
          <m:e>
            <m:r>
              <w:rPr>
                <w:rFonts w:ascii="Cambria Math" w:hAnsi="Cambria Math"/>
                <w:color w:val="000000" w:themeColor="text1"/>
                <w:sz w:val="20"/>
                <w:szCs w:val="20"/>
                <w:lang w:eastAsia="zh-CN"/>
              </w:rPr>
              <m:t>L</m:t>
            </m:r>
          </m:e>
          <m:sub>
            <m:r>
              <m:rPr>
                <m:sty m:val="p"/>
              </m:rPr>
              <w:rPr>
                <w:rFonts w:ascii="Cambria Math" w:hAnsi="Cambria Math"/>
                <w:color w:val="000000" w:themeColor="text1"/>
                <w:sz w:val="20"/>
                <w:szCs w:val="20"/>
                <w:lang w:eastAsia="zh-CN"/>
              </w:rPr>
              <m:t>leg</m:t>
            </m:r>
          </m:sub>
        </m:sSub>
        <m:r>
          <w:rPr>
            <w:rFonts w:ascii="Cambria Math" w:hAnsi="Cambria Math"/>
            <w:color w:val="000000" w:themeColor="text1"/>
            <w:sz w:val="20"/>
            <w:szCs w:val="20"/>
            <w:lang w:eastAsia="zh-CN"/>
          </w:rPr>
          <m:t>=0.15</m:t>
        </m:r>
      </m:oMath>
      <w:r w:rsidRPr="00704C9F">
        <w:rPr>
          <w:color w:val="000000" w:themeColor="text1"/>
          <w:sz w:val="20"/>
          <w:szCs w:val="20"/>
          <w:lang w:eastAsia="zh-CN"/>
        </w:rPr>
        <w:t xml:space="preserve"> units.</w:t>
      </w:r>
    </w:p>
    <w:p w14:paraId="5A61531D" w14:textId="31BC332D" w:rsidR="00922158" w:rsidRPr="00704C9F" w:rsidRDefault="000C56AD" w:rsidP="000465EC">
      <w:pPr>
        <w:pStyle w:val="a4"/>
        <w:spacing w:before="120" w:after="120"/>
        <w:ind w:firstLine="0"/>
        <w:rPr>
          <w:color w:val="000000" w:themeColor="text1"/>
          <w:sz w:val="20"/>
          <w:szCs w:val="20"/>
          <w:lang w:eastAsia="zh-CN"/>
        </w:rPr>
      </w:pPr>
      <m:oMathPara>
        <m:oMath>
          <m:f>
            <m:fPr>
              <m:ctrlPr>
                <w:rPr>
                  <w:rFonts w:ascii="Cambria Math" w:hAnsi="Cambria Math"/>
                  <w:i/>
                  <w:iCs/>
                  <w:color w:val="000000" w:themeColor="text1"/>
                  <w:sz w:val="20"/>
                  <w:szCs w:val="20"/>
                  <w:lang w:eastAsia="zh-CN"/>
                </w:rPr>
              </m:ctrlPr>
            </m:fPr>
            <m:num>
              <m:r>
                <m:rPr>
                  <m:sty m:val="p"/>
                </m:rPr>
                <w:rPr>
                  <w:rFonts w:ascii="Cambria Math" w:hAnsi="Cambria Math"/>
                  <w:color w:val="000000" w:themeColor="text1"/>
                  <w:sz w:val="20"/>
                  <w:szCs w:val="20"/>
                  <w:lang w:eastAsia="zh-CN"/>
                </w:rPr>
                <m:t>Δ</m:t>
              </m:r>
              <m:sSub>
                <m:sSubPr>
                  <m:ctrlPr>
                    <w:rPr>
                      <w:rFonts w:ascii="Cambria Math" w:hAnsi="Cambria Math"/>
                      <w:i/>
                      <w:iCs/>
                      <w:color w:val="000000" w:themeColor="text1"/>
                      <w:sz w:val="20"/>
                      <w:szCs w:val="20"/>
                      <w:lang w:eastAsia="zh-CN"/>
                    </w:rPr>
                  </m:ctrlPr>
                </m:sSubPr>
                <m:e>
                  <m:r>
                    <w:rPr>
                      <w:rFonts w:ascii="Cambria Math" w:hAnsi="Cambria Math"/>
                      <w:color w:val="000000" w:themeColor="text1"/>
                      <w:sz w:val="20"/>
                      <w:szCs w:val="20"/>
                      <w:lang w:eastAsia="zh-CN"/>
                    </w:rPr>
                    <m:t>H</m:t>
                  </m:r>
                </m:e>
                <m:sub>
                  <m:r>
                    <m:rPr>
                      <m:sty m:val="p"/>
                    </m:rPr>
                    <w:rPr>
                      <w:rFonts w:ascii="Cambria Math" w:hAnsi="Cambria Math"/>
                      <w:color w:val="000000" w:themeColor="text1"/>
                      <w:sz w:val="20"/>
                      <w:szCs w:val="20"/>
                      <w:lang w:eastAsia="zh-CN"/>
                    </w:rPr>
                    <m:t>max</m:t>
                  </m:r>
                </m:sub>
              </m:sSub>
            </m:num>
            <m:den>
              <m:sSub>
                <m:sSubPr>
                  <m:ctrlPr>
                    <w:rPr>
                      <w:rFonts w:ascii="Cambria Math" w:hAnsi="Cambria Math"/>
                      <w:i/>
                      <w:iCs/>
                      <w:color w:val="000000" w:themeColor="text1"/>
                      <w:sz w:val="20"/>
                      <w:szCs w:val="20"/>
                      <w:lang w:eastAsia="zh-CN"/>
                    </w:rPr>
                  </m:ctrlPr>
                </m:sSubPr>
                <m:e>
                  <m:r>
                    <w:rPr>
                      <w:rFonts w:ascii="Cambria Math" w:hAnsi="Cambria Math"/>
                      <w:color w:val="000000" w:themeColor="text1"/>
                      <w:sz w:val="20"/>
                      <w:szCs w:val="20"/>
                      <w:lang w:eastAsia="zh-CN"/>
                    </w:rPr>
                    <m:t>L</m:t>
                  </m:r>
                </m:e>
                <m:sub>
                  <m:r>
                    <m:rPr>
                      <m:sty m:val="p"/>
                    </m:rPr>
                    <w:rPr>
                      <w:rFonts w:ascii="Cambria Math" w:hAnsi="Cambria Math"/>
                      <w:color w:val="000000" w:themeColor="text1"/>
                      <w:sz w:val="20"/>
                      <w:szCs w:val="20"/>
                      <w:lang w:eastAsia="zh-CN"/>
                    </w:rPr>
                    <m:t>leg</m:t>
                  </m:r>
                </m:sub>
              </m:sSub>
            </m:den>
          </m:f>
          <m:r>
            <m:rPr>
              <m:sty m:val="p"/>
            </m:rPr>
            <w:rPr>
              <w:rFonts w:ascii="Cambria Math" w:hAnsi="Cambria Math"/>
              <w:color w:val="000000" w:themeColor="text1"/>
              <w:sz w:val="20"/>
              <w:szCs w:val="20"/>
              <w:lang w:eastAsia="zh-CN"/>
            </w:rPr>
            <m:t>=26%</m:t>
          </m:r>
        </m:oMath>
      </m:oMathPara>
    </w:p>
    <w:p w14:paraId="0CC159E6" w14:textId="6D59FB4F" w:rsidR="00F500DA" w:rsidRPr="00704C9F" w:rsidRDefault="008C4597" w:rsidP="008C4597">
      <w:pPr>
        <w:pStyle w:val="a4"/>
        <w:ind w:firstLine="204"/>
        <w:rPr>
          <w:color w:val="000000" w:themeColor="text1"/>
          <w:sz w:val="20"/>
          <w:szCs w:val="20"/>
          <w:lang w:eastAsia="zh-CN"/>
        </w:rPr>
      </w:pPr>
      <w:r w:rsidRPr="00704C9F">
        <w:rPr>
          <w:color w:val="000000" w:themeColor="text1"/>
          <w:sz w:val="20"/>
          <w:szCs w:val="20"/>
          <w:lang w:eastAsia="zh-CN"/>
        </w:rPr>
        <w:t>Therefore, t</w:t>
      </w:r>
      <w:r w:rsidR="00922158" w:rsidRPr="00704C9F">
        <w:rPr>
          <w:color w:val="000000" w:themeColor="text1"/>
          <w:sz w:val="20"/>
          <w:szCs w:val="20"/>
          <w:lang w:eastAsia="zh-CN"/>
        </w:rPr>
        <w:t>his hopper can run steadily at 26% leg h</w:t>
      </w:r>
      <w:r w:rsidR="000C010C" w:rsidRPr="00704C9F">
        <w:rPr>
          <w:color w:val="000000" w:themeColor="text1"/>
          <w:sz w:val="20"/>
          <w:szCs w:val="20"/>
          <w:lang w:eastAsia="zh-CN"/>
        </w:rPr>
        <w:t>eight.</w:t>
      </w:r>
    </w:p>
    <w:p w14:paraId="300B0454" w14:textId="2AF9AB18" w:rsidR="00BA051D" w:rsidRPr="00704C9F" w:rsidRDefault="00BA051D" w:rsidP="00BA051D">
      <w:pPr>
        <w:pStyle w:val="1"/>
        <w:rPr>
          <w:color w:val="000000" w:themeColor="text1"/>
          <w:shd w:val="clear" w:color="auto" w:fill="FFFFFF"/>
        </w:rPr>
      </w:pPr>
      <w:r w:rsidRPr="00704C9F">
        <w:rPr>
          <w:color w:val="000000" w:themeColor="text1"/>
          <w:shd w:val="clear" w:color="auto" w:fill="FFFFFF"/>
        </w:rPr>
        <w:t>Conclusion and prospect</w:t>
      </w:r>
    </w:p>
    <w:p w14:paraId="649DE38A" w14:textId="7371F144" w:rsidR="0069013C" w:rsidRPr="00704C9F" w:rsidRDefault="0069013C" w:rsidP="0069013C">
      <w:pPr>
        <w:ind w:firstLine="202"/>
        <w:jc w:val="both"/>
        <w:rPr>
          <w:color w:val="000000" w:themeColor="text1"/>
        </w:rPr>
      </w:pPr>
      <w:r w:rsidRPr="00704C9F">
        <w:rPr>
          <w:color w:val="000000" w:themeColor="text1"/>
        </w:rPr>
        <w:t xml:space="preserve">In this paper, we use </w:t>
      </w:r>
      <w:proofErr w:type="spellStart"/>
      <w:r w:rsidRPr="00704C9F">
        <w:rPr>
          <w:color w:val="000000" w:themeColor="text1"/>
        </w:rPr>
        <w:t>solve_ivp</w:t>
      </w:r>
      <w:proofErr w:type="spellEnd"/>
      <w:r w:rsidRPr="00704C9F">
        <w:rPr>
          <w:color w:val="000000" w:themeColor="text1"/>
        </w:rPr>
        <w:t xml:space="preserve"> function from </w:t>
      </w:r>
      <w:proofErr w:type="spellStart"/>
      <w:proofErr w:type="gramStart"/>
      <w:r w:rsidRPr="00704C9F">
        <w:rPr>
          <w:color w:val="000000" w:themeColor="text1"/>
        </w:rPr>
        <w:t>scipy.integrate</w:t>
      </w:r>
      <w:proofErr w:type="spellEnd"/>
      <w:proofErr w:type="gramEnd"/>
      <w:r w:rsidRPr="00704C9F">
        <w:rPr>
          <w:color w:val="000000" w:themeColor="text1"/>
        </w:rPr>
        <w:t xml:space="preserve"> package to simulate the hopper in 2D, and </w:t>
      </w:r>
      <w:proofErr w:type="spellStart"/>
      <w:r w:rsidRPr="00704C9F">
        <w:rPr>
          <w:color w:val="000000" w:themeColor="text1"/>
        </w:rPr>
        <w:t>pybullet</w:t>
      </w:r>
      <w:proofErr w:type="spellEnd"/>
      <w:r w:rsidRPr="00704C9F">
        <w:rPr>
          <w:color w:val="000000" w:themeColor="text1"/>
        </w:rPr>
        <w:t xml:space="preserve"> package to simulate hopper in 3D. They all give reasonable results.</w:t>
      </w:r>
    </w:p>
    <w:p w14:paraId="47257084" w14:textId="240FFAE9" w:rsidR="00BA051D" w:rsidRPr="00704C9F" w:rsidRDefault="00BA051D" w:rsidP="0069013C">
      <w:pPr>
        <w:ind w:firstLine="202"/>
        <w:jc w:val="both"/>
        <w:rPr>
          <w:color w:val="000000" w:themeColor="text1"/>
        </w:rPr>
      </w:pPr>
      <w:r w:rsidRPr="00704C9F">
        <w:rPr>
          <w:color w:val="000000" w:themeColor="text1"/>
        </w:rPr>
        <w:t xml:space="preserve">From the simulation, we can give the conclusion that </w:t>
      </w:r>
      <w:r w:rsidR="0069013C" w:rsidRPr="00704C9F">
        <w:rPr>
          <w:color w:val="000000" w:themeColor="text1"/>
        </w:rPr>
        <w:t xml:space="preserve">the original </w:t>
      </w:r>
      <w:proofErr w:type="spellStart"/>
      <w:r w:rsidR="0069013C" w:rsidRPr="00704C9F">
        <w:rPr>
          <w:color w:val="000000" w:themeColor="text1"/>
        </w:rPr>
        <w:t>Raibert</w:t>
      </w:r>
      <w:proofErr w:type="spellEnd"/>
      <w:r w:rsidR="0069013C" w:rsidRPr="00704C9F">
        <w:rPr>
          <w:color w:val="000000" w:themeColor="text1"/>
        </w:rPr>
        <w:t xml:space="preserve">-control can provide a stable output in forward speed control. And the IPC (Improved </w:t>
      </w:r>
      <w:proofErr w:type="spellStart"/>
      <w:r w:rsidR="0069013C" w:rsidRPr="00704C9F">
        <w:rPr>
          <w:color w:val="000000" w:themeColor="text1"/>
        </w:rPr>
        <w:t>Raibert</w:t>
      </w:r>
      <w:proofErr w:type="spellEnd"/>
      <w:r w:rsidR="0069013C" w:rsidRPr="00704C9F">
        <w:rPr>
          <w:color w:val="000000" w:themeColor="text1"/>
        </w:rPr>
        <w:t xml:space="preserve">-control), which is the </w:t>
      </w:r>
      <w:proofErr w:type="spellStart"/>
      <w:r w:rsidR="0069013C" w:rsidRPr="00704C9F">
        <w:rPr>
          <w:color w:val="000000" w:themeColor="text1"/>
        </w:rPr>
        <w:t>Raibert</w:t>
      </w:r>
      <w:proofErr w:type="spellEnd"/>
      <w:r w:rsidR="0069013C" w:rsidRPr="00704C9F">
        <w:rPr>
          <w:color w:val="000000" w:themeColor="text1"/>
        </w:rPr>
        <w:t>-control add with an integral term, can give a better performance in tracking the desired forward velocity. For it can give a result has a closer mean value to desired velocity</w:t>
      </w:r>
      <w:r w:rsidR="00351C5E" w:rsidRPr="00704C9F">
        <w:rPr>
          <w:color w:val="000000" w:themeColor="text1"/>
        </w:rPr>
        <w:t>.</w:t>
      </w:r>
      <w:r w:rsidR="0069013C" w:rsidRPr="00704C9F">
        <w:rPr>
          <w:color w:val="000000" w:themeColor="text1"/>
        </w:rPr>
        <w:t xml:space="preserve"> </w:t>
      </w:r>
      <w:r w:rsidR="00351C5E" w:rsidRPr="00704C9F">
        <w:rPr>
          <w:color w:val="000000" w:themeColor="text1"/>
        </w:rPr>
        <w:t>But the system responding time can be longer.</w:t>
      </w:r>
    </w:p>
    <w:p w14:paraId="65A53448" w14:textId="223790A2" w:rsidR="0083464A" w:rsidRPr="00704C9F" w:rsidRDefault="0083464A" w:rsidP="0083464A">
      <w:pPr>
        <w:pStyle w:val="Text"/>
        <w:rPr>
          <w:iCs/>
          <w:color w:val="000000" w:themeColor="text1"/>
        </w:rPr>
      </w:pPr>
      <w:r w:rsidRPr="00704C9F">
        <w:rPr>
          <w:iCs/>
          <w:color w:val="000000" w:themeColor="text1"/>
        </w:rPr>
        <w:t>As for the increase of system responding time, this is also can be seen in PID controller. In the PID controller, with a larger feedback gain in integral term, the system corresponding time will also increase. For the system requires less responding time, still we can get inspir</w:t>
      </w:r>
      <w:r w:rsidR="00D64F2B" w:rsidRPr="00704C9F">
        <w:rPr>
          <w:iCs/>
          <w:color w:val="000000" w:themeColor="text1"/>
        </w:rPr>
        <w:t>ation</w:t>
      </w:r>
      <w:r w:rsidRPr="00704C9F">
        <w:rPr>
          <w:iCs/>
          <w:color w:val="000000" w:themeColor="text1"/>
        </w:rPr>
        <w:t xml:space="preserve"> from PID controller. That is, add a differential term to the IRC. We believe this is worth to be studied furtherly. </w:t>
      </w:r>
    </w:p>
    <w:p w14:paraId="4C2FED08" w14:textId="112B3636" w:rsidR="0083464A" w:rsidRPr="00704C9F" w:rsidRDefault="0083464A" w:rsidP="00E64554">
      <w:pPr>
        <w:pStyle w:val="a4"/>
        <w:ind w:firstLine="0"/>
        <w:rPr>
          <w:color w:val="000000" w:themeColor="text1"/>
        </w:rPr>
      </w:pPr>
    </w:p>
    <w:p w14:paraId="4D8840B2" w14:textId="4B3D79F9" w:rsidR="00E97402" w:rsidRPr="00704C9F" w:rsidRDefault="00E97402">
      <w:pPr>
        <w:pStyle w:val="ReferenceHead"/>
        <w:rPr>
          <w:color w:val="000000" w:themeColor="text1"/>
        </w:rPr>
      </w:pPr>
      <w:r w:rsidRPr="00704C9F">
        <w:rPr>
          <w:color w:val="000000" w:themeColor="text1"/>
        </w:rPr>
        <w:t>References</w:t>
      </w:r>
    </w:p>
    <w:p w14:paraId="73AA6297" w14:textId="77777777" w:rsidR="00470518" w:rsidRPr="00704C9F" w:rsidRDefault="00470518" w:rsidP="00470518">
      <w:pPr>
        <w:numPr>
          <w:ilvl w:val="0"/>
          <w:numId w:val="19"/>
        </w:numPr>
        <w:rPr>
          <w:color w:val="000000" w:themeColor="text1"/>
          <w:sz w:val="16"/>
          <w:szCs w:val="16"/>
        </w:rPr>
      </w:pPr>
      <w:r w:rsidRPr="00704C9F">
        <w:rPr>
          <w:color w:val="000000" w:themeColor="text1"/>
          <w:sz w:val="16"/>
          <w:szCs w:val="16"/>
        </w:rPr>
        <w:t xml:space="preserve">A. Wu and H. Geyer, "The 3-D Spring–Mass Model Reveals a Time-Based Deadbeat Control for Highly Robust Running and Steering in Uncertain Environments," in IEEE Transactions on Robotics, vol. 29, no. 5, pp. 1114-1124, Oct. 2013, </w:t>
      </w:r>
      <w:proofErr w:type="spellStart"/>
      <w:r w:rsidRPr="00704C9F">
        <w:rPr>
          <w:color w:val="000000" w:themeColor="text1"/>
          <w:sz w:val="16"/>
          <w:szCs w:val="16"/>
        </w:rPr>
        <w:t>doi</w:t>
      </w:r>
      <w:proofErr w:type="spellEnd"/>
      <w:r w:rsidRPr="00704C9F">
        <w:rPr>
          <w:color w:val="000000" w:themeColor="text1"/>
          <w:sz w:val="16"/>
          <w:szCs w:val="16"/>
        </w:rPr>
        <w:t xml:space="preserve">: 10.1109/TRO.2013.2263718. </w:t>
      </w:r>
      <w:r w:rsidR="00E97402" w:rsidRPr="00704C9F">
        <w:rPr>
          <w:color w:val="000000" w:themeColor="text1"/>
          <w:sz w:val="16"/>
          <w:szCs w:val="16"/>
        </w:rPr>
        <w:t xml:space="preserve">W.-K. Chen, </w:t>
      </w:r>
      <w:r w:rsidR="00E97402" w:rsidRPr="00704C9F">
        <w:rPr>
          <w:i/>
          <w:iCs/>
          <w:color w:val="000000" w:themeColor="text1"/>
          <w:sz w:val="16"/>
          <w:szCs w:val="16"/>
        </w:rPr>
        <w:t>Linear Networks and Systems</w:t>
      </w:r>
      <w:r w:rsidR="00E97402" w:rsidRPr="00704C9F">
        <w:rPr>
          <w:color w:val="000000" w:themeColor="text1"/>
          <w:sz w:val="16"/>
          <w:szCs w:val="16"/>
        </w:rPr>
        <w:t xml:space="preserve"> (Book style)</w:t>
      </w:r>
      <w:r w:rsidR="00E97402" w:rsidRPr="00704C9F">
        <w:rPr>
          <w:i/>
          <w:iCs/>
          <w:color w:val="000000" w:themeColor="text1"/>
          <w:sz w:val="16"/>
          <w:szCs w:val="16"/>
        </w:rPr>
        <w:t>.</w:t>
      </w:r>
      <w:r w:rsidR="00E97402" w:rsidRPr="00704C9F">
        <w:rPr>
          <w:color w:val="000000" w:themeColor="text1"/>
          <w:sz w:val="16"/>
          <w:szCs w:val="16"/>
        </w:rPr>
        <w:tab/>
      </w:r>
      <w:smartTag w:uri="urn:schemas-microsoft-com:office:smarttags" w:element="City">
        <w:r w:rsidR="00E97402" w:rsidRPr="00704C9F">
          <w:rPr>
            <w:color w:val="000000" w:themeColor="text1"/>
            <w:sz w:val="16"/>
            <w:szCs w:val="16"/>
          </w:rPr>
          <w:t>Belmont</w:t>
        </w:r>
      </w:smartTag>
      <w:r w:rsidR="00E97402" w:rsidRPr="00704C9F">
        <w:rPr>
          <w:color w:val="000000" w:themeColor="text1"/>
          <w:sz w:val="16"/>
          <w:szCs w:val="16"/>
        </w:rPr>
        <w:t xml:space="preserve">, </w:t>
      </w:r>
      <w:smartTag w:uri="urn:schemas-microsoft-com:office:smarttags" w:element="State">
        <w:r w:rsidR="00E97402" w:rsidRPr="00704C9F">
          <w:rPr>
            <w:color w:val="000000" w:themeColor="text1"/>
            <w:sz w:val="16"/>
            <w:szCs w:val="16"/>
          </w:rPr>
          <w:t>CA</w:t>
        </w:r>
      </w:smartTag>
      <w:r w:rsidR="00E97402" w:rsidRPr="00704C9F">
        <w:rPr>
          <w:color w:val="000000" w:themeColor="text1"/>
          <w:sz w:val="16"/>
          <w:szCs w:val="16"/>
        </w:rPr>
        <w:t xml:space="preserve">: </w:t>
      </w:r>
      <w:smartTag w:uri="urn:schemas-microsoft-com:office:smarttags" w:element="City">
        <w:smartTag w:uri="urn:schemas-microsoft-com:office:smarttags" w:element="place">
          <w:r w:rsidR="00E97402" w:rsidRPr="00704C9F">
            <w:rPr>
              <w:color w:val="000000" w:themeColor="text1"/>
              <w:sz w:val="16"/>
              <w:szCs w:val="16"/>
            </w:rPr>
            <w:t>Wadsworth</w:t>
          </w:r>
        </w:smartTag>
      </w:smartTag>
      <w:r w:rsidR="00E97402" w:rsidRPr="00704C9F">
        <w:rPr>
          <w:color w:val="000000" w:themeColor="text1"/>
          <w:sz w:val="16"/>
          <w:szCs w:val="16"/>
        </w:rPr>
        <w:t>, 1993, pp. 123–135.</w:t>
      </w:r>
    </w:p>
    <w:p w14:paraId="632DD02F" w14:textId="1EEC8B58" w:rsidR="00470518" w:rsidRPr="00704C9F" w:rsidRDefault="00470518" w:rsidP="00470518">
      <w:pPr>
        <w:numPr>
          <w:ilvl w:val="0"/>
          <w:numId w:val="19"/>
        </w:numPr>
        <w:rPr>
          <w:color w:val="000000" w:themeColor="text1"/>
          <w:sz w:val="16"/>
          <w:szCs w:val="16"/>
        </w:rPr>
      </w:pPr>
      <w:r w:rsidRPr="00704C9F">
        <w:rPr>
          <w:color w:val="000000" w:themeColor="text1"/>
          <w:sz w:val="16"/>
          <w:szCs w:val="16"/>
        </w:rPr>
        <w:t xml:space="preserve">Schwind, W., </w:t>
      </w:r>
      <w:proofErr w:type="spellStart"/>
      <w:r w:rsidRPr="00704C9F">
        <w:rPr>
          <w:color w:val="000000" w:themeColor="text1"/>
          <w:sz w:val="16"/>
          <w:szCs w:val="16"/>
        </w:rPr>
        <w:t>Koditschek</w:t>
      </w:r>
      <w:proofErr w:type="spellEnd"/>
      <w:r w:rsidRPr="00704C9F">
        <w:rPr>
          <w:color w:val="000000" w:themeColor="text1"/>
          <w:sz w:val="16"/>
          <w:szCs w:val="16"/>
        </w:rPr>
        <w:t>, D. Approximating the Stance Map of a 2-DOF Monoped Runner. J. Nonlinear Sci. 10, 533–568 (2000). https://doi.org/10.1007/s004530010001</w:t>
      </w:r>
    </w:p>
    <w:p w14:paraId="212BFD1F" w14:textId="6270BCA7" w:rsidR="00E97402" w:rsidRPr="00704C9F" w:rsidRDefault="009F1632">
      <w:pPr>
        <w:numPr>
          <w:ilvl w:val="0"/>
          <w:numId w:val="19"/>
        </w:numPr>
        <w:rPr>
          <w:color w:val="000000" w:themeColor="text1"/>
          <w:sz w:val="16"/>
          <w:szCs w:val="16"/>
        </w:rPr>
      </w:pPr>
      <w:r w:rsidRPr="00704C9F">
        <w:rPr>
          <w:color w:val="000000" w:themeColor="text1"/>
          <w:sz w:val="16"/>
          <w:szCs w:val="16"/>
        </w:rPr>
        <w:lastRenderedPageBreak/>
        <w:t xml:space="preserve">U. </w:t>
      </w:r>
      <w:proofErr w:type="spellStart"/>
      <w:r w:rsidRPr="00704C9F">
        <w:rPr>
          <w:color w:val="000000" w:themeColor="text1"/>
          <w:sz w:val="16"/>
          <w:szCs w:val="16"/>
        </w:rPr>
        <w:t>Saranli</w:t>
      </w:r>
      <w:proofErr w:type="spellEnd"/>
      <w:r w:rsidRPr="00704C9F">
        <w:rPr>
          <w:color w:val="000000" w:themeColor="text1"/>
          <w:sz w:val="16"/>
          <w:szCs w:val="16"/>
        </w:rPr>
        <w:t xml:space="preserve">, O¨ . Arslan, M. M. </w:t>
      </w:r>
      <w:proofErr w:type="spellStart"/>
      <w:r w:rsidRPr="00704C9F">
        <w:rPr>
          <w:color w:val="000000" w:themeColor="text1"/>
          <w:sz w:val="16"/>
          <w:szCs w:val="16"/>
        </w:rPr>
        <w:t>Ankaral</w:t>
      </w:r>
      <w:proofErr w:type="spellEnd"/>
      <w:r w:rsidRPr="00704C9F">
        <w:rPr>
          <w:color w:val="000000" w:themeColor="text1"/>
          <w:sz w:val="16"/>
          <w:szCs w:val="16"/>
        </w:rPr>
        <w:t xml:space="preserve">, and O¨ . </w:t>
      </w:r>
      <w:proofErr w:type="spellStart"/>
      <w:r w:rsidRPr="00704C9F">
        <w:rPr>
          <w:color w:val="000000" w:themeColor="text1"/>
          <w:sz w:val="16"/>
          <w:szCs w:val="16"/>
        </w:rPr>
        <w:t>Morgu¨l</w:t>
      </w:r>
      <w:proofErr w:type="spellEnd"/>
      <w:r w:rsidRPr="00704C9F">
        <w:rPr>
          <w:color w:val="000000" w:themeColor="text1"/>
          <w:sz w:val="16"/>
          <w:szCs w:val="16"/>
        </w:rPr>
        <w:t xml:space="preserve">, “Approximate analytic solutions to non-symmetric stance trajectories of the passive </w:t>
      </w:r>
      <w:proofErr w:type="spellStart"/>
      <w:r w:rsidRPr="00704C9F">
        <w:rPr>
          <w:color w:val="000000" w:themeColor="text1"/>
          <w:sz w:val="16"/>
          <w:szCs w:val="16"/>
        </w:rPr>
        <w:t>springloaded</w:t>
      </w:r>
      <w:proofErr w:type="spellEnd"/>
      <w:r w:rsidRPr="00704C9F">
        <w:rPr>
          <w:color w:val="000000" w:themeColor="text1"/>
          <w:sz w:val="16"/>
          <w:szCs w:val="16"/>
        </w:rPr>
        <w:t xml:space="preserve"> inverted pendulum with damping,” Nonlinear </w:t>
      </w:r>
      <w:proofErr w:type="spellStart"/>
      <w:r w:rsidRPr="00704C9F">
        <w:rPr>
          <w:color w:val="000000" w:themeColor="text1"/>
          <w:sz w:val="16"/>
          <w:szCs w:val="16"/>
        </w:rPr>
        <w:t>Dyn</w:t>
      </w:r>
      <w:proofErr w:type="spellEnd"/>
      <w:r w:rsidRPr="00704C9F">
        <w:rPr>
          <w:color w:val="000000" w:themeColor="text1"/>
          <w:sz w:val="16"/>
          <w:szCs w:val="16"/>
        </w:rPr>
        <w:t>., vol. 62, no. 4, pp. 729–742, 2010.</w:t>
      </w:r>
    </w:p>
    <w:p w14:paraId="1599F743" w14:textId="77777777" w:rsidR="00D83D4A" w:rsidRPr="00704C9F" w:rsidRDefault="00D83D4A">
      <w:pPr>
        <w:pStyle w:val="References"/>
        <w:numPr>
          <w:ilvl w:val="0"/>
          <w:numId w:val="19"/>
        </w:numPr>
        <w:rPr>
          <w:color w:val="000000" w:themeColor="text1"/>
        </w:rPr>
      </w:pPr>
      <w:proofErr w:type="spellStart"/>
      <w:r w:rsidRPr="00704C9F">
        <w:rPr>
          <w:color w:val="000000" w:themeColor="text1"/>
        </w:rPr>
        <w:t>R.Alexander</w:t>
      </w:r>
      <w:proofErr w:type="spellEnd"/>
      <w:r w:rsidRPr="00704C9F">
        <w:rPr>
          <w:color w:val="000000" w:themeColor="text1"/>
        </w:rPr>
        <w:t xml:space="preserve">, “Three uses for springs in legged locomotion,” Int. J. Robot. Res., vol. 9, no. 2, pp. 53–61, 1990.                   </w:t>
      </w:r>
    </w:p>
    <w:p w14:paraId="4E0F07DB" w14:textId="74AFC15D" w:rsidR="00E97402" w:rsidRPr="00704C9F" w:rsidRDefault="00D83D4A">
      <w:pPr>
        <w:pStyle w:val="References"/>
        <w:numPr>
          <w:ilvl w:val="0"/>
          <w:numId w:val="19"/>
        </w:numPr>
        <w:rPr>
          <w:color w:val="000000" w:themeColor="text1"/>
        </w:rPr>
      </w:pPr>
      <w:r w:rsidRPr="00704C9F">
        <w:rPr>
          <w:color w:val="000000" w:themeColor="text1"/>
        </w:rPr>
        <w:t xml:space="preserve">M. Dickinson, C. Farley, R. Full, M. Koehl, R. </w:t>
      </w:r>
      <w:proofErr w:type="spellStart"/>
      <w:r w:rsidRPr="00704C9F">
        <w:rPr>
          <w:color w:val="000000" w:themeColor="text1"/>
        </w:rPr>
        <w:t>Kram</w:t>
      </w:r>
      <w:proofErr w:type="spellEnd"/>
      <w:r w:rsidRPr="00704C9F">
        <w:rPr>
          <w:color w:val="000000" w:themeColor="text1"/>
        </w:rPr>
        <w:t>, and S. Lehman, “How animals move: An integrative view,” Science, vol. 288, no. 5463, pp. 100–106, 2000.</w:t>
      </w:r>
    </w:p>
    <w:p w14:paraId="5C0CE43C" w14:textId="0C45A8CE" w:rsidR="00E97402" w:rsidRPr="00704C9F" w:rsidRDefault="00D83D4A">
      <w:pPr>
        <w:pStyle w:val="References"/>
        <w:numPr>
          <w:ilvl w:val="0"/>
          <w:numId w:val="19"/>
        </w:numPr>
        <w:rPr>
          <w:color w:val="000000" w:themeColor="text1"/>
        </w:rPr>
      </w:pPr>
      <w:r w:rsidRPr="00704C9F">
        <w:rPr>
          <w:color w:val="000000" w:themeColor="text1"/>
        </w:rPr>
        <w:t xml:space="preserve">W. J. Schwind and D. E. </w:t>
      </w:r>
      <w:proofErr w:type="spellStart"/>
      <w:r w:rsidRPr="00704C9F">
        <w:rPr>
          <w:color w:val="000000" w:themeColor="text1"/>
        </w:rPr>
        <w:t>Koditschek</w:t>
      </w:r>
      <w:proofErr w:type="spellEnd"/>
      <w:r w:rsidRPr="00704C9F">
        <w:rPr>
          <w:color w:val="000000" w:themeColor="text1"/>
        </w:rPr>
        <w:t xml:space="preserve">, "Control of forward velocity for a simplified planar hopping robot," Proceedings of 1995 IEEE International Conference on Robotics and Automation, Nagoya, Japan, 1995, pp. 691-696 vol.1, </w:t>
      </w:r>
      <w:proofErr w:type="spellStart"/>
      <w:r w:rsidRPr="00704C9F">
        <w:rPr>
          <w:color w:val="000000" w:themeColor="text1"/>
        </w:rPr>
        <w:t>doi</w:t>
      </w:r>
      <w:proofErr w:type="spellEnd"/>
      <w:r w:rsidRPr="00704C9F">
        <w:rPr>
          <w:color w:val="000000" w:themeColor="text1"/>
        </w:rPr>
        <w:t>: 10.1109/ROBOT.1995.525364.</w:t>
      </w:r>
    </w:p>
    <w:p w14:paraId="1EFD5D93" w14:textId="4C6327EC" w:rsidR="00D83D4A" w:rsidRPr="00704C9F" w:rsidRDefault="005501C6" w:rsidP="005501C6">
      <w:pPr>
        <w:pStyle w:val="References"/>
        <w:numPr>
          <w:ilvl w:val="0"/>
          <w:numId w:val="19"/>
        </w:numPr>
        <w:rPr>
          <w:color w:val="000000" w:themeColor="text1"/>
        </w:rPr>
      </w:pPr>
      <w:r w:rsidRPr="00704C9F">
        <w:rPr>
          <w:color w:val="000000" w:themeColor="text1"/>
        </w:rPr>
        <w:t>Raibert, M. H. 1986. Legged Robots That Balance. Cambridge, MA: MIT Press.</w:t>
      </w:r>
    </w:p>
    <w:p w14:paraId="12FF7682" w14:textId="3EAA3EF1" w:rsidR="00E27E59" w:rsidRPr="00704C9F" w:rsidRDefault="00E27E59" w:rsidP="005501C6">
      <w:pPr>
        <w:pStyle w:val="References"/>
        <w:numPr>
          <w:ilvl w:val="0"/>
          <w:numId w:val="19"/>
        </w:numPr>
        <w:rPr>
          <w:color w:val="000000" w:themeColor="text1"/>
        </w:rPr>
      </w:pPr>
      <w:r w:rsidRPr="00704C9F">
        <w:rPr>
          <w:color w:val="000000" w:themeColor="text1"/>
        </w:rPr>
        <w:t>Bennett, S. (1993). Development of the PID controller. IEEE Control Systems Magazine, 13(6), 58-62.</w:t>
      </w:r>
    </w:p>
    <w:p w14:paraId="509FD7DC" w14:textId="66039E2D" w:rsidR="00955CB3" w:rsidRPr="00704C9F" w:rsidRDefault="00E27E59" w:rsidP="005501C6">
      <w:pPr>
        <w:pStyle w:val="References"/>
        <w:numPr>
          <w:ilvl w:val="0"/>
          <w:numId w:val="19"/>
        </w:numPr>
        <w:rPr>
          <w:color w:val="000000" w:themeColor="text1"/>
        </w:rPr>
      </w:pPr>
      <w:proofErr w:type="spellStart"/>
      <w:r w:rsidRPr="00704C9F">
        <w:rPr>
          <w:color w:val="000000" w:themeColor="text1"/>
        </w:rPr>
        <w:t>Åström</w:t>
      </w:r>
      <w:proofErr w:type="spellEnd"/>
      <w:r w:rsidRPr="00704C9F">
        <w:rPr>
          <w:color w:val="000000" w:themeColor="text1"/>
        </w:rPr>
        <w:t>, K. J. Control system design lecture notes for me 155a. Department of Mechanical and Environmental Engineering University of California Santa Barbara, 333. pp216-220, 2002.</w:t>
      </w:r>
    </w:p>
    <w:p w14:paraId="33D81065" w14:textId="77777777" w:rsidR="00E27E59" w:rsidRPr="00704C9F" w:rsidRDefault="00E27E59" w:rsidP="00E27E59">
      <w:pPr>
        <w:pStyle w:val="References"/>
        <w:numPr>
          <w:ilvl w:val="0"/>
          <w:numId w:val="0"/>
        </w:numPr>
        <w:ind w:left="360"/>
        <w:rPr>
          <w:color w:val="000000" w:themeColor="text1"/>
        </w:rPr>
      </w:pPr>
    </w:p>
    <w:p w14:paraId="5C784E93" w14:textId="78FB9B1A" w:rsidR="00E97402" w:rsidRPr="00704C9F" w:rsidRDefault="00E97402" w:rsidP="00D83D4A">
      <w:pPr>
        <w:pStyle w:val="References"/>
        <w:numPr>
          <w:ilvl w:val="0"/>
          <w:numId w:val="0"/>
        </w:numPr>
        <w:ind w:left="360"/>
        <w:rPr>
          <w:color w:val="000000" w:themeColor="text1"/>
        </w:rPr>
      </w:pPr>
    </w:p>
    <w:sectPr w:rsidR="00E97402" w:rsidRPr="00704C9F">
      <w:headerReference w:type="default" r:id="rId2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CEF5B" w14:textId="77777777" w:rsidR="003D70E4" w:rsidRDefault="003D70E4">
      <w:r>
        <w:separator/>
      </w:r>
    </w:p>
  </w:endnote>
  <w:endnote w:type="continuationSeparator" w:id="0">
    <w:p w14:paraId="5CB39BC8" w14:textId="77777777" w:rsidR="003D70E4" w:rsidRDefault="003D7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6064D" w14:textId="77777777" w:rsidR="003D70E4" w:rsidRDefault="003D70E4"/>
  </w:footnote>
  <w:footnote w:type="continuationSeparator" w:id="0">
    <w:p w14:paraId="55F1C207" w14:textId="77777777" w:rsidR="003D70E4" w:rsidRDefault="003D70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E24E1" w14:textId="77777777" w:rsidR="000C56AD" w:rsidRDefault="000C56AD">
    <w:pPr>
      <w:framePr w:wrap="auto" w:vAnchor="text" w:hAnchor="margin" w:xAlign="right" w:y="1"/>
    </w:pPr>
    <w:r>
      <w:fldChar w:fldCharType="begin"/>
    </w:r>
    <w:r>
      <w:instrText xml:space="preserve">PAGE  </w:instrText>
    </w:r>
    <w:r>
      <w:fldChar w:fldCharType="separate"/>
    </w:r>
    <w:r>
      <w:rPr>
        <w:noProof/>
      </w:rPr>
      <w:t>6</w:t>
    </w:r>
    <w:r>
      <w:fldChar w:fldCharType="end"/>
    </w:r>
  </w:p>
  <w:p w14:paraId="341ED481" w14:textId="77777777" w:rsidR="000C56AD" w:rsidRDefault="000C56A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8AA2FD0"/>
    <w:multiLevelType w:val="hybridMultilevel"/>
    <w:tmpl w:val="ECAAF156"/>
    <w:lvl w:ilvl="0" w:tplc="2BC6B4BA">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8FF2532"/>
    <w:multiLevelType w:val="hybridMultilevel"/>
    <w:tmpl w:val="ED8E1D64"/>
    <w:lvl w:ilvl="0" w:tplc="AD26402A">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0" w15:restartNumberingAfterBreak="0">
    <w:nsid w:val="49965140"/>
    <w:multiLevelType w:val="hybridMultilevel"/>
    <w:tmpl w:val="D7C67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2"/>
  </w:num>
  <w:num w:numId="15">
    <w:abstractNumId w:val="11"/>
  </w:num>
  <w:num w:numId="16">
    <w:abstractNumId w:val="14"/>
  </w:num>
  <w:num w:numId="17">
    <w:abstractNumId w:val="4"/>
  </w:num>
  <w:num w:numId="18">
    <w:abstractNumId w:val="2"/>
  </w:num>
  <w:num w:numId="19">
    <w:abstractNumId w:val="13"/>
  </w:num>
  <w:num w:numId="20">
    <w:abstractNumId w:val="7"/>
  </w:num>
  <w:num w:numId="21">
    <w:abstractNumId w:val="0"/>
  </w:num>
  <w:num w:numId="22">
    <w:abstractNumId w:val="0"/>
  </w:num>
  <w:num w:numId="23">
    <w:abstractNumId w:val="0"/>
  </w:num>
  <w:num w:numId="24">
    <w:abstractNumId w:val="6"/>
  </w:num>
  <w:num w:numId="25">
    <w:abstractNumId w:val="0"/>
  </w:num>
  <w:num w:numId="26">
    <w:abstractNumId w:val="0"/>
  </w:num>
  <w:num w:numId="27">
    <w:abstractNumId w:val="10"/>
  </w:num>
  <w:num w:numId="28">
    <w:abstractNumId w:val="0"/>
  </w:num>
  <w:num w:numId="29">
    <w:abstractNumId w:val="9"/>
  </w:num>
  <w:num w:numId="30">
    <w:abstractNumId w:val="3"/>
  </w:num>
  <w:num w:numId="31">
    <w:abstractNumId w:val="0"/>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4EBE"/>
    <w:rsid w:val="0004406D"/>
    <w:rsid w:val="000465EC"/>
    <w:rsid w:val="00066D03"/>
    <w:rsid w:val="000C010C"/>
    <w:rsid w:val="000C56AD"/>
    <w:rsid w:val="000C60C7"/>
    <w:rsid w:val="000D523B"/>
    <w:rsid w:val="00112117"/>
    <w:rsid w:val="00130D57"/>
    <w:rsid w:val="00134243"/>
    <w:rsid w:val="001423B7"/>
    <w:rsid w:val="00144E72"/>
    <w:rsid w:val="00145065"/>
    <w:rsid w:val="001562D0"/>
    <w:rsid w:val="00162838"/>
    <w:rsid w:val="0019758C"/>
    <w:rsid w:val="001A1221"/>
    <w:rsid w:val="001C5E86"/>
    <w:rsid w:val="001F3140"/>
    <w:rsid w:val="001F5C05"/>
    <w:rsid w:val="00204669"/>
    <w:rsid w:val="002078F0"/>
    <w:rsid w:val="00227BA6"/>
    <w:rsid w:val="002434A1"/>
    <w:rsid w:val="00243A9F"/>
    <w:rsid w:val="002510F7"/>
    <w:rsid w:val="00262796"/>
    <w:rsid w:val="00271BEB"/>
    <w:rsid w:val="002805D1"/>
    <w:rsid w:val="002B4D5B"/>
    <w:rsid w:val="002C2A37"/>
    <w:rsid w:val="002C2A9C"/>
    <w:rsid w:val="002C47AE"/>
    <w:rsid w:val="002D6292"/>
    <w:rsid w:val="002F1A3E"/>
    <w:rsid w:val="00304DAA"/>
    <w:rsid w:val="00351C5E"/>
    <w:rsid w:val="003569EC"/>
    <w:rsid w:val="00360269"/>
    <w:rsid w:val="0036629A"/>
    <w:rsid w:val="00393F41"/>
    <w:rsid w:val="003A1427"/>
    <w:rsid w:val="003D70E4"/>
    <w:rsid w:val="003E0B83"/>
    <w:rsid w:val="003F1412"/>
    <w:rsid w:val="004121D1"/>
    <w:rsid w:val="0042028A"/>
    <w:rsid w:val="0043144F"/>
    <w:rsid w:val="00431BFA"/>
    <w:rsid w:val="0044589F"/>
    <w:rsid w:val="00446251"/>
    <w:rsid w:val="004631BC"/>
    <w:rsid w:val="00470518"/>
    <w:rsid w:val="00480E88"/>
    <w:rsid w:val="004C1E16"/>
    <w:rsid w:val="004C3394"/>
    <w:rsid w:val="004D2B6A"/>
    <w:rsid w:val="004F377F"/>
    <w:rsid w:val="004F543C"/>
    <w:rsid w:val="0050309C"/>
    <w:rsid w:val="005501C6"/>
    <w:rsid w:val="0055075D"/>
    <w:rsid w:val="005518A2"/>
    <w:rsid w:val="00560F2F"/>
    <w:rsid w:val="00575D76"/>
    <w:rsid w:val="00583B06"/>
    <w:rsid w:val="00584AB8"/>
    <w:rsid w:val="00595E12"/>
    <w:rsid w:val="00597C75"/>
    <w:rsid w:val="005A1963"/>
    <w:rsid w:val="005A2A15"/>
    <w:rsid w:val="005A7A35"/>
    <w:rsid w:val="005C6A56"/>
    <w:rsid w:val="005D0477"/>
    <w:rsid w:val="005F32CE"/>
    <w:rsid w:val="0061088D"/>
    <w:rsid w:val="00621BFA"/>
    <w:rsid w:val="00625E96"/>
    <w:rsid w:val="0063139C"/>
    <w:rsid w:val="006336E2"/>
    <w:rsid w:val="00650CBC"/>
    <w:rsid w:val="006543FC"/>
    <w:rsid w:val="006710EC"/>
    <w:rsid w:val="006859BA"/>
    <w:rsid w:val="00686520"/>
    <w:rsid w:val="0069013C"/>
    <w:rsid w:val="00697178"/>
    <w:rsid w:val="006A299E"/>
    <w:rsid w:val="006C60C0"/>
    <w:rsid w:val="006E5FD9"/>
    <w:rsid w:val="00704C9F"/>
    <w:rsid w:val="0073032F"/>
    <w:rsid w:val="00732BE1"/>
    <w:rsid w:val="007636D7"/>
    <w:rsid w:val="00767632"/>
    <w:rsid w:val="00772716"/>
    <w:rsid w:val="007873E0"/>
    <w:rsid w:val="0079182F"/>
    <w:rsid w:val="007A7D11"/>
    <w:rsid w:val="007C4336"/>
    <w:rsid w:val="00801D35"/>
    <w:rsid w:val="0083464A"/>
    <w:rsid w:val="00846C71"/>
    <w:rsid w:val="00865B3E"/>
    <w:rsid w:val="008672A6"/>
    <w:rsid w:val="008678C1"/>
    <w:rsid w:val="0087792E"/>
    <w:rsid w:val="00880185"/>
    <w:rsid w:val="00885555"/>
    <w:rsid w:val="0089153B"/>
    <w:rsid w:val="00892B14"/>
    <w:rsid w:val="008A0B03"/>
    <w:rsid w:val="008C4597"/>
    <w:rsid w:val="008D2754"/>
    <w:rsid w:val="008D7DC7"/>
    <w:rsid w:val="008E45A1"/>
    <w:rsid w:val="008F5531"/>
    <w:rsid w:val="0090368F"/>
    <w:rsid w:val="0091035B"/>
    <w:rsid w:val="00922158"/>
    <w:rsid w:val="0093095D"/>
    <w:rsid w:val="00932BEC"/>
    <w:rsid w:val="00945737"/>
    <w:rsid w:val="00955CB3"/>
    <w:rsid w:val="00964310"/>
    <w:rsid w:val="0096452A"/>
    <w:rsid w:val="00987530"/>
    <w:rsid w:val="009B7748"/>
    <w:rsid w:val="009D43DA"/>
    <w:rsid w:val="009F1632"/>
    <w:rsid w:val="009F410E"/>
    <w:rsid w:val="009F49B1"/>
    <w:rsid w:val="00A042D0"/>
    <w:rsid w:val="00A12250"/>
    <w:rsid w:val="00A24780"/>
    <w:rsid w:val="00A64825"/>
    <w:rsid w:val="00AE4900"/>
    <w:rsid w:val="00AF4C72"/>
    <w:rsid w:val="00B16017"/>
    <w:rsid w:val="00B3317B"/>
    <w:rsid w:val="00B5307B"/>
    <w:rsid w:val="00B73575"/>
    <w:rsid w:val="00B8210B"/>
    <w:rsid w:val="00BA051D"/>
    <w:rsid w:val="00BA71F8"/>
    <w:rsid w:val="00BB06D8"/>
    <w:rsid w:val="00BB1072"/>
    <w:rsid w:val="00BB1122"/>
    <w:rsid w:val="00BC1BAF"/>
    <w:rsid w:val="00BC39BC"/>
    <w:rsid w:val="00BC54F1"/>
    <w:rsid w:val="00BD7199"/>
    <w:rsid w:val="00BF37B4"/>
    <w:rsid w:val="00C02CC8"/>
    <w:rsid w:val="00C034F6"/>
    <w:rsid w:val="00C07A01"/>
    <w:rsid w:val="00C07C7B"/>
    <w:rsid w:val="00C4537A"/>
    <w:rsid w:val="00C7603B"/>
    <w:rsid w:val="00CB4ACE"/>
    <w:rsid w:val="00CB4B8D"/>
    <w:rsid w:val="00D14702"/>
    <w:rsid w:val="00D26087"/>
    <w:rsid w:val="00D508BE"/>
    <w:rsid w:val="00D52B6B"/>
    <w:rsid w:val="00D554F5"/>
    <w:rsid w:val="00D56935"/>
    <w:rsid w:val="00D64F2B"/>
    <w:rsid w:val="00D758C6"/>
    <w:rsid w:val="00D83D4A"/>
    <w:rsid w:val="00D86CBF"/>
    <w:rsid w:val="00DA48C3"/>
    <w:rsid w:val="00DA5694"/>
    <w:rsid w:val="00DB05AE"/>
    <w:rsid w:val="00DB6C98"/>
    <w:rsid w:val="00DC4785"/>
    <w:rsid w:val="00DE6604"/>
    <w:rsid w:val="00DF2DDE"/>
    <w:rsid w:val="00E27E59"/>
    <w:rsid w:val="00E41DCB"/>
    <w:rsid w:val="00E50DF6"/>
    <w:rsid w:val="00E64554"/>
    <w:rsid w:val="00E65844"/>
    <w:rsid w:val="00E80497"/>
    <w:rsid w:val="00E8433F"/>
    <w:rsid w:val="00E85DE6"/>
    <w:rsid w:val="00E907E5"/>
    <w:rsid w:val="00E91401"/>
    <w:rsid w:val="00E959F6"/>
    <w:rsid w:val="00E97402"/>
    <w:rsid w:val="00EE05E7"/>
    <w:rsid w:val="00F500DA"/>
    <w:rsid w:val="00F65266"/>
    <w:rsid w:val="00F67D5F"/>
    <w:rsid w:val="00F777AB"/>
    <w:rsid w:val="00F84036"/>
    <w:rsid w:val="00FD1FA5"/>
    <w:rsid w:val="00FF7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59A18846"/>
  <w15:chartTrackingRefBased/>
  <w15:docId w15:val="{4C8EA1C2-B034-455A-A792-2823273EF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character" w:styleId="ac">
    <w:name w:val="Placeholder Text"/>
    <w:basedOn w:val="a0"/>
    <w:uiPriority w:val="99"/>
    <w:semiHidden/>
    <w:rsid w:val="0096452A"/>
    <w:rPr>
      <w:color w:val="808080"/>
    </w:rPr>
  </w:style>
  <w:style w:type="paragraph" w:styleId="ad">
    <w:name w:val="List Paragraph"/>
    <w:basedOn w:val="a"/>
    <w:uiPriority w:val="34"/>
    <w:qFormat/>
    <w:rsid w:val="00AF4C72"/>
    <w:pPr>
      <w:ind w:left="720"/>
      <w:contextualSpacing/>
    </w:pPr>
  </w:style>
  <w:style w:type="paragraph" w:styleId="ae">
    <w:name w:val="Normal (Web)"/>
    <w:basedOn w:val="a"/>
    <w:uiPriority w:val="99"/>
    <w:unhideWhenUsed/>
    <w:rsid w:val="00F777AB"/>
    <w:pPr>
      <w:autoSpaceDE/>
      <w:autoSpaceDN/>
      <w:spacing w:before="100" w:beforeAutospacing="1" w:after="100" w:afterAutospacing="1"/>
    </w:pPr>
    <w:rPr>
      <w:rFonts w:eastAsia="Times New Roman"/>
      <w:sz w:val="24"/>
      <w:szCs w:val="24"/>
      <w:lang w:eastAsia="zh-CN"/>
    </w:rPr>
  </w:style>
  <w:style w:type="character" w:styleId="af">
    <w:name w:val="annotation reference"/>
    <w:basedOn w:val="a0"/>
    <w:rsid w:val="00BC1BAF"/>
    <w:rPr>
      <w:sz w:val="21"/>
      <w:szCs w:val="21"/>
    </w:rPr>
  </w:style>
  <w:style w:type="paragraph" w:styleId="af0">
    <w:name w:val="annotation text"/>
    <w:basedOn w:val="a"/>
    <w:link w:val="af1"/>
    <w:rsid w:val="00BC1BAF"/>
  </w:style>
  <w:style w:type="character" w:customStyle="1" w:styleId="af1">
    <w:name w:val="批注文字 字符"/>
    <w:basedOn w:val="a0"/>
    <w:link w:val="af0"/>
    <w:rsid w:val="00BC1BAF"/>
    <w:rPr>
      <w:lang w:eastAsia="en-US"/>
    </w:rPr>
  </w:style>
  <w:style w:type="paragraph" w:styleId="af2">
    <w:name w:val="annotation subject"/>
    <w:basedOn w:val="af0"/>
    <w:next w:val="af0"/>
    <w:link w:val="af3"/>
    <w:rsid w:val="00BC1BAF"/>
    <w:rPr>
      <w:b/>
      <w:bCs/>
    </w:rPr>
  </w:style>
  <w:style w:type="character" w:customStyle="1" w:styleId="af3">
    <w:name w:val="批注主题 字符"/>
    <w:basedOn w:val="af1"/>
    <w:link w:val="af2"/>
    <w:rsid w:val="00BC1BAF"/>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09699">
      <w:bodyDiv w:val="1"/>
      <w:marLeft w:val="0"/>
      <w:marRight w:val="0"/>
      <w:marTop w:val="0"/>
      <w:marBottom w:val="0"/>
      <w:divBdr>
        <w:top w:val="none" w:sz="0" w:space="0" w:color="auto"/>
        <w:left w:val="none" w:sz="0" w:space="0" w:color="auto"/>
        <w:bottom w:val="none" w:sz="0" w:space="0" w:color="auto"/>
        <w:right w:val="none" w:sz="0" w:space="0" w:color="auto"/>
      </w:divBdr>
    </w:div>
    <w:div w:id="132912955">
      <w:bodyDiv w:val="1"/>
      <w:marLeft w:val="0"/>
      <w:marRight w:val="0"/>
      <w:marTop w:val="0"/>
      <w:marBottom w:val="0"/>
      <w:divBdr>
        <w:top w:val="none" w:sz="0" w:space="0" w:color="auto"/>
        <w:left w:val="none" w:sz="0" w:space="0" w:color="auto"/>
        <w:bottom w:val="none" w:sz="0" w:space="0" w:color="auto"/>
        <w:right w:val="none" w:sz="0" w:space="0" w:color="auto"/>
      </w:divBdr>
    </w:div>
    <w:div w:id="759372810">
      <w:bodyDiv w:val="1"/>
      <w:marLeft w:val="0"/>
      <w:marRight w:val="0"/>
      <w:marTop w:val="0"/>
      <w:marBottom w:val="0"/>
      <w:divBdr>
        <w:top w:val="none" w:sz="0" w:space="0" w:color="auto"/>
        <w:left w:val="none" w:sz="0" w:space="0" w:color="auto"/>
        <w:bottom w:val="none" w:sz="0" w:space="0" w:color="auto"/>
        <w:right w:val="none" w:sz="0" w:space="0" w:color="auto"/>
      </w:divBdr>
    </w:div>
    <w:div w:id="881945236">
      <w:bodyDiv w:val="1"/>
      <w:marLeft w:val="0"/>
      <w:marRight w:val="0"/>
      <w:marTop w:val="0"/>
      <w:marBottom w:val="0"/>
      <w:divBdr>
        <w:top w:val="none" w:sz="0" w:space="0" w:color="auto"/>
        <w:left w:val="none" w:sz="0" w:space="0" w:color="auto"/>
        <w:bottom w:val="none" w:sz="0" w:space="0" w:color="auto"/>
        <w:right w:val="none" w:sz="0" w:space="0" w:color="auto"/>
      </w:divBdr>
    </w:div>
    <w:div w:id="883638207">
      <w:bodyDiv w:val="1"/>
      <w:marLeft w:val="0"/>
      <w:marRight w:val="0"/>
      <w:marTop w:val="0"/>
      <w:marBottom w:val="0"/>
      <w:divBdr>
        <w:top w:val="none" w:sz="0" w:space="0" w:color="auto"/>
        <w:left w:val="none" w:sz="0" w:space="0" w:color="auto"/>
        <w:bottom w:val="none" w:sz="0" w:space="0" w:color="auto"/>
        <w:right w:val="none" w:sz="0" w:space="0" w:color="auto"/>
      </w:divBdr>
    </w:div>
    <w:div w:id="922884496">
      <w:bodyDiv w:val="1"/>
      <w:marLeft w:val="0"/>
      <w:marRight w:val="0"/>
      <w:marTop w:val="0"/>
      <w:marBottom w:val="0"/>
      <w:divBdr>
        <w:top w:val="none" w:sz="0" w:space="0" w:color="auto"/>
        <w:left w:val="none" w:sz="0" w:space="0" w:color="auto"/>
        <w:bottom w:val="none" w:sz="0" w:space="0" w:color="auto"/>
        <w:right w:val="none" w:sz="0" w:space="0" w:color="auto"/>
      </w:divBdr>
    </w:div>
    <w:div w:id="1004239540">
      <w:bodyDiv w:val="1"/>
      <w:marLeft w:val="0"/>
      <w:marRight w:val="0"/>
      <w:marTop w:val="0"/>
      <w:marBottom w:val="0"/>
      <w:divBdr>
        <w:top w:val="none" w:sz="0" w:space="0" w:color="auto"/>
        <w:left w:val="none" w:sz="0" w:space="0" w:color="auto"/>
        <w:bottom w:val="none" w:sz="0" w:space="0" w:color="auto"/>
        <w:right w:val="none" w:sz="0" w:space="0" w:color="auto"/>
      </w:divBdr>
    </w:div>
    <w:div w:id="1258053816">
      <w:bodyDiv w:val="1"/>
      <w:marLeft w:val="0"/>
      <w:marRight w:val="0"/>
      <w:marTop w:val="0"/>
      <w:marBottom w:val="0"/>
      <w:divBdr>
        <w:top w:val="none" w:sz="0" w:space="0" w:color="auto"/>
        <w:left w:val="none" w:sz="0" w:space="0" w:color="auto"/>
        <w:bottom w:val="none" w:sz="0" w:space="0" w:color="auto"/>
        <w:right w:val="none" w:sz="0" w:space="0" w:color="auto"/>
      </w:divBdr>
    </w:div>
    <w:div w:id="1420247049">
      <w:bodyDiv w:val="1"/>
      <w:marLeft w:val="0"/>
      <w:marRight w:val="0"/>
      <w:marTop w:val="0"/>
      <w:marBottom w:val="0"/>
      <w:divBdr>
        <w:top w:val="none" w:sz="0" w:space="0" w:color="auto"/>
        <w:left w:val="none" w:sz="0" w:space="0" w:color="auto"/>
        <w:bottom w:val="none" w:sz="0" w:space="0" w:color="auto"/>
        <w:right w:val="none" w:sz="0" w:space="0" w:color="auto"/>
      </w:divBdr>
    </w:div>
    <w:div w:id="164832118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60A86-EF69-4708-B1A8-082341C02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6</Pages>
  <Words>3358</Words>
  <Characters>19145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22459</CharactersWithSpaces>
  <SharedDoc>false</SharedDoc>
  <HLinks>
    <vt:vector size="66" baseType="variant">
      <vt:variant>
        <vt:i4>6160457</vt:i4>
      </vt:variant>
      <vt:variant>
        <vt:i4>36</vt:i4>
      </vt:variant>
      <vt:variant>
        <vt:i4>0</vt:i4>
      </vt:variant>
      <vt:variant>
        <vt:i4>5</vt:i4>
      </vt:variant>
      <vt:variant>
        <vt:lpwstr>http://www.(url/</vt:lpwstr>
      </vt:variant>
      <vt:variant>
        <vt:lpwstr/>
      </vt:variant>
      <vt:variant>
        <vt:i4>2687077</vt:i4>
      </vt:variant>
      <vt:variant>
        <vt:i4>33</vt:i4>
      </vt:variant>
      <vt:variant>
        <vt:i4>0</vt:i4>
      </vt:variant>
      <vt:variant>
        <vt:i4>5</vt:i4>
      </vt:variant>
      <vt:variant>
        <vt:lpwstr>http://www.atm.com/</vt:lpwstr>
      </vt:variant>
      <vt:variant>
        <vt:lpwstr/>
      </vt:variant>
      <vt:variant>
        <vt:i4>6160457</vt:i4>
      </vt:variant>
      <vt:variant>
        <vt:i4>30</vt:i4>
      </vt:variant>
      <vt:variant>
        <vt:i4>0</vt:i4>
      </vt:variant>
      <vt:variant>
        <vt:i4>5</vt:i4>
      </vt:variant>
      <vt:variant>
        <vt:lpwstr>http://www.(url/</vt:lpwstr>
      </vt:variant>
      <vt:variant>
        <vt:lpwstr/>
      </vt:variant>
      <vt:variant>
        <vt:i4>2031701</vt:i4>
      </vt:variant>
      <vt:variant>
        <vt:i4>27</vt:i4>
      </vt:variant>
      <vt:variant>
        <vt:i4>0</vt:i4>
      </vt:variant>
      <vt:variant>
        <vt:i4>5</vt:i4>
      </vt:variant>
      <vt:variant>
        <vt:lpwstr>http://www.ieee.org/web/publications/authors/transjnl/index.html</vt:lpwstr>
      </vt:variant>
      <vt:variant>
        <vt:lpwstr/>
      </vt:variant>
      <vt:variant>
        <vt:i4>4391006</vt:i4>
      </vt:variant>
      <vt:variant>
        <vt:i4>18</vt:i4>
      </vt:variant>
      <vt:variant>
        <vt:i4>0</vt:i4>
      </vt:variant>
      <vt:variant>
        <vt:i4>5</vt:i4>
      </vt:variant>
      <vt:variant>
        <vt:lpwstr>http://www.ieee.org/copyright</vt:lpwstr>
      </vt:variant>
      <vt:variant>
        <vt:lpwstr/>
      </vt:variant>
      <vt:variant>
        <vt:i4>2555906</vt:i4>
      </vt:variant>
      <vt:variant>
        <vt:i4>15</vt:i4>
      </vt:variant>
      <vt:variant>
        <vt:i4>0</vt:i4>
      </vt:variant>
      <vt:variant>
        <vt:i4>5</vt:i4>
      </vt:variant>
      <vt:variant>
        <vt:lpwstr>mailto:graphics@ieee.org</vt:lpwstr>
      </vt:variant>
      <vt:variant>
        <vt:lpwstr/>
      </vt:variant>
      <vt:variant>
        <vt:i4>7405602</vt:i4>
      </vt:variant>
      <vt:variant>
        <vt:i4>12</vt:i4>
      </vt:variant>
      <vt:variant>
        <vt:i4>0</vt:i4>
      </vt:variant>
      <vt:variant>
        <vt:i4>5</vt:i4>
      </vt:variant>
      <vt:variant>
        <vt:lpwstr>http://graphicsqc.ieee.org/</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田 文然</cp:lastModifiedBy>
  <cp:revision>13</cp:revision>
  <cp:lastPrinted>2021-03-19T09:01:00Z</cp:lastPrinted>
  <dcterms:created xsi:type="dcterms:W3CDTF">2021-03-19T10:11:00Z</dcterms:created>
  <dcterms:modified xsi:type="dcterms:W3CDTF">2021-03-21T02:20:00Z</dcterms:modified>
</cp:coreProperties>
</file>