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50" w:rsidRDefault="00781CE4" w:rsidP="002B6550">
      <w:pPr>
        <w:pStyle w:val="StandardWeb"/>
        <w:spacing w:beforeLines="60" w:before="144" w:beforeAutospacing="0" w:afterLines="60" w:after="144" w:afterAutospacing="0"/>
        <w:jc w:val="right"/>
      </w:pPr>
      <w:r>
        <w:t>Aachen, 11.07</w:t>
      </w:r>
      <w:r w:rsidR="002B6550">
        <w:t>.2025</w:t>
      </w:r>
    </w:p>
    <w:p w:rsidR="00781CE4" w:rsidRPr="00781CE4" w:rsidRDefault="00781CE4" w:rsidP="00781CE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Sehr geehrte Damen und Herren,</w:t>
      </w:r>
    </w:p>
    <w:p w:rsidR="00781CE4" w:rsidRPr="00781CE4" w:rsidRDefault="00781CE4" w:rsidP="00781CE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mit großem Interesse habe ich Ihre Stellenausschreibung für die Position als Embedded Software-Entwickler im Bereich Sekundärradar gelesen. Aufgrund meiner langjährigen Erfahrung in der Entwicklung sicherheitskritischer Embedded-Systeme sowie meiner fundierten Kenntnisse in der hardwarenahen Softwareentwicklung sehe ich mich als idealen Kandidaten für diese anspruchsvolle Position.</w:t>
      </w:r>
    </w:p>
    <w:p w:rsidR="00781CE4" w:rsidRPr="00781CE4" w:rsidRDefault="00781CE4" w:rsidP="00781CE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Spezialist für Embedded Systems am Institut für Kraftfahrzeuge der RWTH Aachen habe ich komplexe Softwarelösungen für sicherheitsrelevante Automotive-Systeme </w:t>
      </w:r>
      <w:bookmarkStart w:id="0" w:name="_GoBack"/>
      <w:bookmarkEnd w:id="0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entwickelt, darunter </w:t>
      </w:r>
      <w:proofErr w:type="spellStart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Steer</w:t>
      </w:r>
      <w:proofErr w:type="spellEnd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Wire</w:t>
      </w:r>
      <w:proofErr w:type="spellEnd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-Systeme nach ISO 26262. Dabei habe ich hardwarenahe Embedded-Software in C für Echtzeitbetriebssysteme sowie Kommunikation über Ethernet, PTP und CAN entwickelt und in Prototyp- sowie Serienfahrzeugen integriert. Auch die Entwicklung und das Testen von </w:t>
      </w:r>
      <w:proofErr w:type="spellStart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Bootloadern</w:t>
      </w:r>
      <w:proofErr w:type="spellEnd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sowie Netzwerk-Stacks gehörten zu meinen Aufgaben.</w:t>
      </w:r>
    </w:p>
    <w:p w:rsidR="00781CE4" w:rsidRPr="00781CE4" w:rsidRDefault="00781CE4" w:rsidP="00781CE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Meine tägliche Arbeit umfasst die Entwicklung und Wartung von Linux-basierten Embedded-Plattformen sowie den Einsatz von </w:t>
      </w:r>
      <w:proofErr w:type="spellStart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Containerisierungslösungen</w:t>
      </w:r>
      <w:proofErr w:type="spellEnd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auf POSIX-Systemen. Die Erstellung von Softwarearchitekturen und Algorithmen habe ich modellbasiert u.a. mit </w:t>
      </w:r>
      <w:proofErr w:type="spellStart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Matlab</w:t>
      </w:r>
      <w:proofErr w:type="spellEnd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/Simulink durchgeführt. CI/CD-Methoden sowie strukturierte Tests sind für mich selbstverständliche Bestandteile eines professionellen Entwicklungsprozesses.</w:t>
      </w:r>
    </w:p>
    <w:p w:rsidR="00781CE4" w:rsidRPr="00781CE4" w:rsidRDefault="00781CE4" w:rsidP="00781CE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von Ihnen genannten Standards aus der Luftfahrt (DO-278 / DO-178) habe ich bislang nicht direkt angewandt. Meine umfassende Erfahrung mit funktionaler Sicherheit und Entwicklungsprozessen im regulierten Automotive-Umfeld (ISO 26262) ermöglicht mir jedoch eine schnelle Einarbeitung. Mit Enterprise </w:t>
      </w:r>
      <w:proofErr w:type="spellStart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Architect</w:t>
      </w:r>
      <w:proofErr w:type="spellEnd"/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 ich noch nicht gearbeitet, bringe aber Erfahrung in der modellbasierten Softwareentwicklung mit und bin offen, neue Tools zu erlernen.</w:t>
      </w:r>
    </w:p>
    <w:p w:rsidR="00781CE4" w:rsidRPr="00781CE4" w:rsidRDefault="00781CE4" w:rsidP="00781CE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Ich schätze die Arbeit in interdisziplinären Teams ebenso wie die eigenverantwortliche Lösung technischer Herausforderungen. Meine Deutsch- und Englischkenntnisse sind verhandlungssicher in Wort und Schrift.</w:t>
      </w:r>
    </w:p>
    <w:p w:rsidR="00781CE4" w:rsidRPr="00781CE4" w:rsidRDefault="00781CE4" w:rsidP="00781CE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81CE4">
        <w:rPr>
          <w:rFonts w:ascii="Times New Roman" w:eastAsia="Times New Roman" w:hAnsi="Times New Roman" w:cs="Times New Roman"/>
          <w:sz w:val="24"/>
          <w:szCs w:val="24"/>
          <w:lang w:eastAsia="de-DE"/>
        </w:rPr>
        <w:t>Gerne möchte ich meine Kenntnisse in die Entwicklung Ihrer innovativen Radar- und Kommunikationssysteme einbringen. Über die Möglichkeit eines persönlichen Gesprächs freue ich mich sehr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E70878" w:rsidRPr="00E70878" w:rsidRDefault="00E70878" w:rsidP="00E70878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70878">
        <w:rPr>
          <w:rFonts w:ascii="Times New Roman" w:eastAsia="Times New Roman" w:hAnsi="Times New Roman" w:cs="Times New Roman"/>
          <w:sz w:val="24"/>
          <w:szCs w:val="24"/>
          <w:lang w:eastAsia="de-DE"/>
        </w:rPr>
        <w:t>Mit freundlichen Grüßen</w:t>
      </w:r>
    </w:p>
    <w:p w:rsidR="009A70E5" w:rsidRDefault="00AC0B6A" w:rsidP="00AC0B6A">
      <w:pPr>
        <w:pStyle w:val="StandardWeb"/>
        <w:spacing w:beforeLines="60" w:before="144" w:beforeAutospacing="0" w:afterLines="20" w:after="48" w:afterAutospacing="0"/>
      </w:pPr>
      <w:r w:rsidRPr="00AC0B6A">
        <w:rPr>
          <w:noProof/>
        </w:rPr>
        <w:t xml:space="preserve"> </w:t>
      </w:r>
      <w:r w:rsidRPr="00AC0B6A">
        <w:rPr>
          <w:noProof/>
        </w:rPr>
        <w:drawing>
          <wp:inline distT="0" distB="0" distL="0" distR="0" wp14:anchorId="5A4BC167" wp14:editId="796A00CD">
            <wp:extent cx="2049328" cy="419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464" cy="4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E5" w:rsidRDefault="009A70E5" w:rsidP="00BA4759">
      <w:pPr>
        <w:pStyle w:val="StandardWeb"/>
        <w:spacing w:before="0" w:beforeAutospacing="0" w:afterLines="20" w:after="48" w:afterAutospacing="0"/>
      </w:pPr>
      <w:r>
        <w:t>Gergely Bilkei-Gorzo</w:t>
      </w:r>
    </w:p>
    <w:p w:rsidR="00E642D1" w:rsidRPr="009A70E5" w:rsidRDefault="00E642D1" w:rsidP="009A70E5">
      <w:pPr>
        <w:spacing w:beforeLines="60" w:before="144" w:afterLines="60" w:after="144"/>
      </w:pPr>
    </w:p>
    <w:sectPr w:rsidR="00E642D1" w:rsidRPr="009A70E5" w:rsidSect="009A70E5">
      <w:headerReference w:type="default" r:id="rId9"/>
      <w:endnotePr>
        <w:numFmt w:val="decimal"/>
      </w:endnotePr>
      <w:type w:val="continuous"/>
      <w:pgSz w:w="11907" w:h="16840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88" w:rsidRDefault="00AD1888" w:rsidP="003D08B7">
      <w:pPr>
        <w:spacing w:after="0" w:line="240" w:lineRule="auto"/>
      </w:pPr>
      <w:r>
        <w:separator/>
      </w:r>
    </w:p>
  </w:endnote>
  <w:endnote w:type="continuationSeparator" w:id="0">
    <w:p w:rsidR="00AD1888" w:rsidRDefault="00AD1888" w:rsidP="003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88" w:rsidRDefault="00AD1888" w:rsidP="003D08B7">
      <w:pPr>
        <w:spacing w:after="0" w:line="240" w:lineRule="auto"/>
      </w:pPr>
      <w:r>
        <w:separator/>
      </w:r>
    </w:p>
  </w:footnote>
  <w:footnote w:type="continuationSeparator" w:id="0">
    <w:p w:rsidR="00AD1888" w:rsidRDefault="00AD1888" w:rsidP="003D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E5" w:rsidRPr="00937130" w:rsidRDefault="002B6550" w:rsidP="002B6550">
    <w:pPr>
      <w:pStyle w:val="Kopfzeile"/>
      <w:spacing w:after="0"/>
      <w:jc w:val="right"/>
    </w:pPr>
    <w:r w:rsidRPr="00937130">
      <w:t>Gergely Bilkei-Gorzo</w:t>
    </w:r>
  </w:p>
  <w:p w:rsidR="002B6550" w:rsidRPr="00937130" w:rsidRDefault="002B6550" w:rsidP="002B6550">
    <w:pPr>
      <w:pStyle w:val="Kopfzeile"/>
      <w:spacing w:after="0"/>
      <w:jc w:val="right"/>
    </w:pPr>
    <w:proofErr w:type="spellStart"/>
    <w:r w:rsidRPr="00937130">
      <w:t>Vaalser</w:t>
    </w:r>
    <w:proofErr w:type="spellEnd"/>
    <w:r w:rsidRPr="00937130">
      <w:t xml:space="preserve"> Str. 150A, 52074 Aachen</w:t>
    </w:r>
  </w:p>
  <w:p w:rsidR="002B6550" w:rsidRPr="00937130" w:rsidRDefault="002B6550" w:rsidP="002B6550">
    <w:pPr>
      <w:pStyle w:val="Kopfzeile"/>
      <w:spacing w:after="0"/>
      <w:jc w:val="right"/>
    </w:pPr>
    <w:r w:rsidRPr="00937130">
      <w:t xml:space="preserve">+4915122981347   </w:t>
    </w:r>
    <w:hyperlink r:id="rId1" w:history="1">
      <w:r w:rsidRPr="00937130">
        <w:rPr>
          <w:rStyle w:val="Hyperlink"/>
        </w:rPr>
        <w:t>gergelybilkei@gmail.com</w:t>
      </w:r>
    </w:hyperlink>
  </w:p>
  <w:p w:rsidR="002B6550" w:rsidRPr="00937130" w:rsidRDefault="002B6550" w:rsidP="002B6550">
    <w:pPr>
      <w:pStyle w:val="Kopfzeile"/>
      <w:spacing w:after="0"/>
      <w:jc w:val="right"/>
    </w:pPr>
  </w:p>
  <w:p w:rsidR="000528BC" w:rsidRDefault="000528BC" w:rsidP="002B6550">
    <w:pPr>
      <w:pStyle w:val="Kopfzeile"/>
      <w:spacing w:after="0"/>
      <w:jc w:val="left"/>
      <w:rPr>
        <w:rStyle w:val="Fett"/>
      </w:rPr>
    </w:pPr>
    <w:proofErr w:type="spellStart"/>
    <w:r>
      <w:rPr>
        <w:rStyle w:val="Fett"/>
      </w:rPr>
      <w:t>Hensoldt</w:t>
    </w:r>
    <w:proofErr w:type="spellEnd"/>
    <w:r>
      <w:rPr>
        <w:rStyle w:val="Fett"/>
      </w:rPr>
      <w:t xml:space="preserve"> Sensors GmbH</w:t>
    </w:r>
  </w:p>
  <w:p w:rsidR="000528BC" w:rsidRDefault="000528BC" w:rsidP="002B6550">
    <w:pPr>
      <w:pStyle w:val="Kopfzeile"/>
      <w:spacing w:after="0"/>
      <w:jc w:val="left"/>
    </w:pPr>
    <w:r>
      <w:t>Personalabteilung</w:t>
    </w:r>
  </w:p>
  <w:p w:rsidR="002B6550" w:rsidRPr="002B6550" w:rsidRDefault="000528BC" w:rsidP="000528BC">
    <w:pPr>
      <w:pStyle w:val="Kopfzeile"/>
      <w:spacing w:after="0"/>
      <w:jc w:val="left"/>
    </w:pPr>
    <w:r>
      <w:t>85521 Taufkirchen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AA504C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A341287"/>
    <w:multiLevelType w:val="hybridMultilevel"/>
    <w:tmpl w:val="DFA2E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4564F"/>
    <w:multiLevelType w:val="hybridMultilevel"/>
    <w:tmpl w:val="BAC801DC"/>
    <w:lvl w:ilvl="0" w:tplc="B9E0513A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E5"/>
    <w:rsid w:val="000528BC"/>
    <w:rsid w:val="001D4511"/>
    <w:rsid w:val="001E5723"/>
    <w:rsid w:val="002B6550"/>
    <w:rsid w:val="002C1D20"/>
    <w:rsid w:val="0035456C"/>
    <w:rsid w:val="003D08B7"/>
    <w:rsid w:val="00410014"/>
    <w:rsid w:val="004F354D"/>
    <w:rsid w:val="00503905"/>
    <w:rsid w:val="00510520"/>
    <w:rsid w:val="00560A68"/>
    <w:rsid w:val="006002F4"/>
    <w:rsid w:val="006D33B5"/>
    <w:rsid w:val="00723791"/>
    <w:rsid w:val="00781CE4"/>
    <w:rsid w:val="007875C3"/>
    <w:rsid w:val="007C2104"/>
    <w:rsid w:val="007C250A"/>
    <w:rsid w:val="008C2B73"/>
    <w:rsid w:val="008D035A"/>
    <w:rsid w:val="009215F9"/>
    <w:rsid w:val="00923CAF"/>
    <w:rsid w:val="009270A0"/>
    <w:rsid w:val="0093162B"/>
    <w:rsid w:val="00937130"/>
    <w:rsid w:val="009A70E5"/>
    <w:rsid w:val="009C45CC"/>
    <w:rsid w:val="00A45094"/>
    <w:rsid w:val="00AC0B6A"/>
    <w:rsid w:val="00AD1888"/>
    <w:rsid w:val="00B97374"/>
    <w:rsid w:val="00BA4759"/>
    <w:rsid w:val="00C77B82"/>
    <w:rsid w:val="00D759E7"/>
    <w:rsid w:val="00E642D1"/>
    <w:rsid w:val="00E70878"/>
    <w:rsid w:val="00F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7F365"/>
  <w15:chartTrackingRefBased/>
  <w15:docId w15:val="{AE836E16-C0BA-4F47-9463-00C647A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08B7"/>
    <w:pPr>
      <w:spacing w:after="240" w:line="30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3D08B7"/>
    <w:pPr>
      <w:keepNext/>
      <w:keepLines/>
      <w:pageBreakBefore/>
      <w:numPr>
        <w:numId w:val="1"/>
      </w:numPr>
      <w:overflowPunct w:val="0"/>
      <w:autoSpaceDE w:val="0"/>
      <w:autoSpaceDN w:val="0"/>
      <w:adjustRightInd w:val="0"/>
      <w:ind w:left="567" w:hanging="567"/>
      <w:textAlignment w:val="baseline"/>
      <w:outlineLvl w:val="0"/>
    </w:pPr>
    <w:rPr>
      <w:rFonts w:eastAsia="Times New Roman" w:cs="Times New Roman"/>
      <w:b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D08B7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120"/>
      <w:ind w:left="1134" w:hanging="1134"/>
      <w:textAlignment w:val="baseline"/>
      <w:outlineLvl w:val="1"/>
    </w:pPr>
    <w:rPr>
      <w:rFonts w:eastAsia="Times New Roman" w:cs="Times New Roman"/>
      <w:b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3D08B7"/>
    <w:pPr>
      <w:numPr>
        <w:ilvl w:val="2"/>
      </w:numPr>
      <w:outlineLvl w:val="2"/>
    </w:pPr>
  </w:style>
  <w:style w:type="paragraph" w:styleId="berschrift4">
    <w:name w:val="heading 4"/>
    <w:basedOn w:val="berschrift2"/>
    <w:next w:val="Standard"/>
    <w:link w:val="berschrift4Zchn"/>
    <w:qFormat/>
    <w:rsid w:val="003D08B7"/>
    <w:pPr>
      <w:numPr>
        <w:ilvl w:val="3"/>
      </w:numPr>
      <w:outlineLvl w:val="3"/>
    </w:pPr>
  </w:style>
  <w:style w:type="paragraph" w:styleId="berschrift5">
    <w:name w:val="heading 5"/>
    <w:basedOn w:val="berschrift2"/>
    <w:next w:val="Standard"/>
    <w:link w:val="berschrift5Zchn"/>
    <w:rsid w:val="003D08B7"/>
    <w:pPr>
      <w:numPr>
        <w:ilvl w:val="4"/>
      </w:numPr>
      <w:outlineLvl w:val="4"/>
    </w:pPr>
  </w:style>
  <w:style w:type="paragraph" w:styleId="berschrift6">
    <w:name w:val="heading 6"/>
    <w:basedOn w:val="berschrift2"/>
    <w:next w:val="Standard"/>
    <w:link w:val="berschrift6Zchn"/>
    <w:rsid w:val="003D08B7"/>
    <w:pPr>
      <w:numPr>
        <w:ilvl w:val="5"/>
      </w:numPr>
      <w:outlineLvl w:val="5"/>
    </w:pPr>
  </w:style>
  <w:style w:type="paragraph" w:styleId="berschrift7">
    <w:name w:val="heading 7"/>
    <w:basedOn w:val="berschrift2"/>
    <w:next w:val="Standard"/>
    <w:link w:val="berschrift7Zchn"/>
    <w:rsid w:val="003D08B7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link w:val="berschrift8Zchn"/>
    <w:rsid w:val="003D08B7"/>
    <w:pPr>
      <w:numPr>
        <w:ilvl w:val="7"/>
      </w:numPr>
      <w:outlineLvl w:val="7"/>
    </w:pPr>
  </w:style>
  <w:style w:type="paragraph" w:styleId="berschrift9">
    <w:name w:val="heading 9"/>
    <w:basedOn w:val="berschrift2"/>
    <w:next w:val="Standard"/>
    <w:link w:val="berschrift9Zchn"/>
    <w:rsid w:val="003D08B7"/>
    <w:pPr>
      <w:numPr>
        <w:ilvl w:val="8"/>
      </w:numPr>
      <w:tabs>
        <w:tab w:val="num" w:pos="36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3D08B7"/>
    <w:rPr>
      <w:rFonts w:ascii="Arial" w:eastAsia="Times New Roman" w:hAnsi="Arial" w:cs="Times New Roman"/>
      <w:b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3D08B7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semiHidden/>
    <w:rsid w:val="003D08B7"/>
    <w:rPr>
      <w:rFonts w:ascii="Arial" w:eastAsia="Times New Roman" w:hAnsi="Arial" w:cs="Times New Roman"/>
      <w:szCs w:val="20"/>
      <w:lang w:eastAsia="de-DE"/>
    </w:rPr>
  </w:style>
  <w:style w:type="paragraph" w:customStyle="1" w:styleId="ika-Literatur">
    <w:name w:val="ika-Literatur"/>
    <w:basedOn w:val="Standard"/>
    <w:qFormat/>
    <w:rsid w:val="003D08B7"/>
    <w:pPr>
      <w:keepLines/>
      <w:overflowPunct w:val="0"/>
      <w:autoSpaceDE w:val="0"/>
      <w:autoSpaceDN w:val="0"/>
      <w:adjustRightInd w:val="0"/>
      <w:ind w:left="1134" w:hanging="1134"/>
      <w:textAlignment w:val="baseline"/>
    </w:pPr>
    <w:rPr>
      <w:rFonts w:eastAsia="Times New 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3D08B7"/>
    <w:pPr>
      <w:tabs>
        <w:tab w:val="left" w:pos="567"/>
        <w:tab w:val="right" w:pos="9072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semiHidden/>
    <w:rsid w:val="003D08B7"/>
    <w:rPr>
      <w:rFonts w:ascii="Arial" w:eastAsia="Times New Roman" w:hAnsi="Arial" w:cs="Times New Roman"/>
      <w:szCs w:val="20"/>
      <w:lang w:eastAsia="de-DE"/>
    </w:rPr>
  </w:style>
  <w:style w:type="character" w:styleId="Seitenzahl">
    <w:name w:val="page number"/>
    <w:basedOn w:val="Absatz-Standardschriftart"/>
    <w:semiHidden/>
    <w:rsid w:val="003D08B7"/>
    <w:rPr>
      <w:kern w:val="0"/>
      <w:vertAlign w:val="baseline"/>
    </w:rPr>
  </w:style>
  <w:style w:type="paragraph" w:styleId="Verzeichnis1">
    <w:name w:val="toc 1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before="240"/>
      <w:ind w:right="567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before="120" w:after="120"/>
      <w:ind w:left="170" w:right="567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3">
    <w:name w:val="toc 3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after="120"/>
      <w:ind w:left="340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4">
    <w:name w:val="toc 4"/>
    <w:basedOn w:val="Verzeichnis3"/>
    <w:next w:val="Standard"/>
    <w:uiPriority w:val="39"/>
    <w:rsid w:val="003D08B7"/>
    <w:pPr>
      <w:ind w:left="510"/>
    </w:pPr>
  </w:style>
  <w:style w:type="paragraph" w:styleId="Verzeichnis5">
    <w:name w:val="toc 5"/>
    <w:basedOn w:val="Standard"/>
    <w:next w:val="Standard"/>
    <w:autoRedefine/>
    <w:uiPriority w:val="39"/>
    <w:unhideWhenUsed/>
    <w:rsid w:val="003D08B7"/>
    <w:pPr>
      <w:spacing w:after="100"/>
      <w:ind w:left="880"/>
    </w:pPr>
  </w:style>
  <w:style w:type="paragraph" w:styleId="Listenabsatz">
    <w:name w:val="List Paragraph"/>
    <w:basedOn w:val="Standard"/>
    <w:uiPriority w:val="34"/>
    <w:qFormat/>
    <w:rsid w:val="00D759E7"/>
    <w:pPr>
      <w:numPr>
        <w:numId w:val="2"/>
      </w:numPr>
      <w:spacing w:after="120"/>
      <w:ind w:left="284" w:hanging="284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E642D1"/>
    <w:pPr>
      <w:tabs>
        <w:tab w:val="left" w:pos="1134"/>
      </w:tabs>
      <w:spacing w:after="200" w:line="240" w:lineRule="auto"/>
    </w:pPr>
    <w:rPr>
      <w:bCs/>
      <w:szCs w:val="18"/>
    </w:rPr>
  </w:style>
  <w:style w:type="paragraph" w:styleId="StandardWeb">
    <w:name w:val="Normal (Web)"/>
    <w:basedOn w:val="Standard"/>
    <w:uiPriority w:val="99"/>
    <w:semiHidden/>
    <w:unhideWhenUsed/>
    <w:rsid w:val="009A70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B6550"/>
    <w:rPr>
      <w:color w:val="171717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E70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rgelybilkei@gmail.com" TargetMode="External"/></Relationships>
</file>

<file path=word/theme/theme1.xml><?xml version="1.0" encoding="utf-8"?>
<a:theme xmlns:a="http://schemas.openxmlformats.org/drawingml/2006/main" name="Larissa-Design">
  <a:themeElements>
    <a:clrScheme name="ika-MDI-2014-12-02">
      <a:dk1>
        <a:srgbClr val="171717"/>
      </a:dk1>
      <a:lt1>
        <a:srgbClr val="FFFFFF"/>
      </a:lt1>
      <a:dk2>
        <a:srgbClr val="5E5E5E"/>
      </a:dk2>
      <a:lt2>
        <a:srgbClr val="9A9A9A"/>
      </a:lt2>
      <a:accent1>
        <a:srgbClr val="5A7E92"/>
      </a:accent1>
      <a:accent2>
        <a:srgbClr val="E57200"/>
      </a:accent2>
      <a:accent3>
        <a:srgbClr val="CC071E"/>
      </a:accent3>
      <a:accent4>
        <a:srgbClr val="FFFF00"/>
      </a:accent4>
      <a:accent5>
        <a:srgbClr val="57AB27"/>
      </a:accent5>
      <a:accent6>
        <a:srgbClr val="00549F"/>
      </a:accent6>
      <a:hlink>
        <a:srgbClr val="171717"/>
      </a:hlink>
      <a:folHlink>
        <a:srgbClr val="17171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146E2-0153-45FF-A1A2-295AEF98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ika RWTH Aachen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Bilkei-Gorzo</dc:creator>
  <cp:keywords/>
  <dc:description/>
  <cp:lastModifiedBy>Gergely Bilkei-Gorzo</cp:lastModifiedBy>
  <cp:revision>2</cp:revision>
  <cp:lastPrinted>2025-05-08T12:27:00Z</cp:lastPrinted>
  <dcterms:created xsi:type="dcterms:W3CDTF">2025-07-11T11:48:00Z</dcterms:created>
  <dcterms:modified xsi:type="dcterms:W3CDTF">2025-07-11T11:48:00Z</dcterms:modified>
</cp:coreProperties>
</file>