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3819" w14:textId="34964A2D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El método </w:t>
      </w:r>
      <w:proofErr w:type="spellStart"/>
      <w:r>
        <w:t>Shellsort</w:t>
      </w:r>
      <w:proofErr w:type="spellEnd"/>
      <w:r>
        <w:t xml:space="preserve"> funciona</w:t>
      </w:r>
    </w:p>
    <w:p w14:paraId="3A9B1231" w14:textId="77777777" w:rsidR="006179EC" w:rsidRDefault="006179EC" w:rsidP="006179EC">
      <w:r>
        <w:t>a. dividiendo la matriz en dos partes.</w:t>
      </w:r>
    </w:p>
    <w:p w14:paraId="6A15A60F" w14:textId="77777777" w:rsidR="006179EC" w:rsidRDefault="006179EC" w:rsidP="006179EC">
      <w:r>
        <w:t>b. intercambiando elementos adyacentes.</w:t>
      </w:r>
    </w:p>
    <w:p w14:paraId="5B90797F" w14:textId="77777777" w:rsidR="006179EC" w:rsidRDefault="006179EC" w:rsidP="006179EC">
      <w:r>
        <w:t>c. tratando con elementos muy separados.</w:t>
      </w:r>
    </w:p>
    <w:p w14:paraId="5091D421" w14:textId="77777777" w:rsidR="006179EC" w:rsidRDefault="006179EC" w:rsidP="006179EC">
      <w:r>
        <w:t>d. formando capas cada vez más grandes de elementos que ya están</w:t>
      </w:r>
    </w:p>
    <w:p w14:paraId="0583CB69" w14:textId="77777777" w:rsidR="006179EC" w:rsidRDefault="006179EC" w:rsidP="006179EC">
      <w:r>
        <w:t>ordenados.</w:t>
      </w:r>
    </w:p>
    <w:p w14:paraId="1857FF85" w14:textId="77777777" w:rsidR="006179EC" w:rsidRDefault="006179EC" w:rsidP="006179EC"/>
    <w:p w14:paraId="2C1F3152" w14:textId="5DEBE836" w:rsidR="006179EC" w:rsidRDefault="006179EC" w:rsidP="006179EC">
      <w:pPr>
        <w:pStyle w:val="Prrafodelista"/>
        <w:numPr>
          <w:ilvl w:val="0"/>
          <w:numId w:val="2"/>
        </w:numPr>
      </w:pPr>
      <w:r>
        <w:t>Si una matriz tiene 100 elementos, entonces el algoritmo de secuencia de intervalos de Knuth</w:t>
      </w:r>
    </w:p>
    <w:p w14:paraId="43B3D6C7" w14:textId="77777777" w:rsidR="006179EC" w:rsidRDefault="006179EC" w:rsidP="006179EC">
      <w:r>
        <w:t>comenzaría con un intervalo de ________.</w:t>
      </w:r>
    </w:p>
    <w:p w14:paraId="25AA35E0" w14:textId="77777777" w:rsidR="006179EC" w:rsidRDefault="006179EC" w:rsidP="006179EC"/>
    <w:p w14:paraId="65436EC7" w14:textId="0265A354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Para transformar el método de ordenación por inserción en el método </w:t>
      </w:r>
      <w:proofErr w:type="spellStart"/>
      <w:r>
        <w:t>Shellsort</w:t>
      </w:r>
      <w:proofErr w:type="spellEnd"/>
      <w:r>
        <w:t>, ¿cuál de las siguientes acciones no hace?</w:t>
      </w:r>
    </w:p>
    <w:p w14:paraId="66FDA401" w14:textId="77777777" w:rsidR="006179EC" w:rsidRDefault="006179EC" w:rsidP="006179EC">
      <w:r>
        <w:t>a. Sustituya h por 1.</w:t>
      </w:r>
    </w:p>
    <w:p w14:paraId="2B89A0CB" w14:textId="77777777" w:rsidR="006179EC" w:rsidRDefault="006179EC" w:rsidP="006179EC">
      <w:r>
        <w:t>b. Inserte un algoritmo para crear espacios de ancho decreciente.</w:t>
      </w:r>
    </w:p>
    <w:p w14:paraId="59EA4AD6" w14:textId="77777777" w:rsidR="006179EC" w:rsidRDefault="006179EC" w:rsidP="006179EC">
      <w:r>
        <w:t>c. Encierre el método de ordenación por inserción normal en un bucle.</w:t>
      </w:r>
    </w:p>
    <w:p w14:paraId="0C45CB56" w14:textId="77777777" w:rsidR="006179EC" w:rsidRDefault="006179EC" w:rsidP="006179EC">
      <w:r>
        <w:t>d. Cambie la dirección de los índices en el bucle interno.</w:t>
      </w:r>
    </w:p>
    <w:p w14:paraId="2076FDC2" w14:textId="77777777" w:rsidR="006179EC" w:rsidRDefault="006179EC" w:rsidP="006179EC"/>
    <w:p w14:paraId="6C9662AE" w14:textId="1ECEBAFB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¿Qué podría suceder al usar el método </w:t>
      </w:r>
      <w:proofErr w:type="spellStart"/>
      <w:r>
        <w:t>Shellsort</w:t>
      </w:r>
      <w:proofErr w:type="spellEnd"/>
      <w:r>
        <w:t xml:space="preserve"> con una secuencia de intervalos</w:t>
      </w:r>
    </w:p>
    <w:p w14:paraId="60548F24" w14:textId="77777777" w:rsidR="006179EC" w:rsidRDefault="006179EC" w:rsidP="006179EC">
      <w:r>
        <w:t>creada al dividir repetidamente el tamaño de la matriz a la mitad?</w:t>
      </w:r>
    </w:p>
    <w:p w14:paraId="4AAB6072" w14:textId="77777777" w:rsidR="006179EC" w:rsidRDefault="006179EC" w:rsidP="006179EC"/>
    <w:p w14:paraId="27044181" w14:textId="13436132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Complete los valores de Big O: La velocidad del método </w:t>
      </w:r>
      <w:proofErr w:type="spellStart"/>
      <w:r>
        <w:t>Shellsort</w:t>
      </w:r>
      <w:proofErr w:type="spellEnd"/>
      <w:r>
        <w:t xml:space="preserve"> es mayor que</w:t>
      </w:r>
    </w:p>
    <w:p w14:paraId="6951BB24" w14:textId="77777777" w:rsidR="006179EC" w:rsidRDefault="006179EC" w:rsidP="006179EC">
      <w:r>
        <w:t>_______ pero menor que ________.</w:t>
      </w:r>
    </w:p>
    <w:p w14:paraId="2A779DF6" w14:textId="77777777" w:rsidR="006179EC" w:rsidRDefault="006179EC" w:rsidP="006179EC"/>
    <w:p w14:paraId="7F8546A4" w14:textId="0F512F54" w:rsidR="006179EC" w:rsidRDefault="006179EC" w:rsidP="006179EC">
      <w:pPr>
        <w:pStyle w:val="Prrafodelista"/>
        <w:numPr>
          <w:ilvl w:val="0"/>
          <w:numId w:val="2"/>
        </w:numPr>
      </w:pPr>
      <w:r>
        <w:t>La partición es</w:t>
      </w:r>
    </w:p>
    <w:p w14:paraId="36F3F75E" w14:textId="77777777" w:rsidR="006179EC" w:rsidRDefault="006179EC" w:rsidP="006179EC">
      <w:r>
        <w:t>a. poner todos los elementos mayores que un cierto valor en un extremo de la</w:t>
      </w:r>
    </w:p>
    <w:p w14:paraId="4865994E" w14:textId="77777777" w:rsidR="006179EC" w:rsidRDefault="006179EC" w:rsidP="006179EC">
      <w:r>
        <w:t>matriz.</w:t>
      </w:r>
    </w:p>
    <w:p w14:paraId="7CB71C19" w14:textId="77777777" w:rsidR="006179EC" w:rsidRDefault="006179EC" w:rsidP="006179EC">
      <w:r>
        <w:t>b. dividir una matriz en mitades de tamaño (casi) igual.</w:t>
      </w:r>
    </w:p>
    <w:p w14:paraId="17BDF853" w14:textId="77777777" w:rsidR="006179EC" w:rsidRDefault="006179EC" w:rsidP="006179EC">
      <w:r>
        <w:t>c. ordenar parcialmente partes de una matriz.</w:t>
      </w:r>
    </w:p>
    <w:p w14:paraId="6DEC4AC3" w14:textId="77777777" w:rsidR="006179EC" w:rsidRDefault="006179EC" w:rsidP="006179EC">
      <w:r>
        <w:t>d. ordenar cada mitad de una matriz por separado.</w:t>
      </w:r>
    </w:p>
    <w:p w14:paraId="26FF047B" w14:textId="77777777" w:rsidR="006179EC" w:rsidRDefault="006179EC" w:rsidP="006179EC"/>
    <w:p w14:paraId="1CFD070A" w14:textId="40ABE954" w:rsidR="006179EC" w:rsidRDefault="006179EC" w:rsidP="006179EC">
      <w:pPr>
        <w:pStyle w:val="Prrafodelista"/>
        <w:numPr>
          <w:ilvl w:val="0"/>
          <w:numId w:val="2"/>
        </w:numPr>
      </w:pPr>
      <w:r>
        <w:t>Durante la partición, cada elemento de la matriz se compara con _______.</w:t>
      </w:r>
    </w:p>
    <w:p w14:paraId="7634A233" w14:textId="77777777" w:rsidR="006179EC" w:rsidRDefault="006179EC" w:rsidP="006179EC"/>
    <w:p w14:paraId="3203C933" w14:textId="2E1C7DC3" w:rsidR="006179EC" w:rsidRDefault="006179EC" w:rsidP="006179EC">
      <w:pPr>
        <w:pStyle w:val="Prrafodelista"/>
        <w:numPr>
          <w:ilvl w:val="0"/>
          <w:numId w:val="2"/>
        </w:numPr>
      </w:pPr>
      <w:r>
        <w:t>En la partición, si un elemento de la matriz es igual a la respuesta a la pregunta 7,</w:t>
      </w:r>
    </w:p>
    <w:p w14:paraId="564A76B4" w14:textId="77777777" w:rsidR="006179EC" w:rsidRDefault="006179EC" w:rsidP="006179EC">
      <w:r>
        <w:t>a. se pasa por alto.</w:t>
      </w:r>
    </w:p>
    <w:p w14:paraId="01B8B4AE" w14:textId="77777777" w:rsidR="006179EC" w:rsidRDefault="006179EC" w:rsidP="006179EC">
      <w:r>
        <w:t>b. se pasa por alto o no, dependiendo del otro elemento de la matriz.</w:t>
      </w:r>
    </w:p>
    <w:p w14:paraId="25F83029" w14:textId="77777777" w:rsidR="006179EC" w:rsidRDefault="006179EC" w:rsidP="006179EC">
      <w:r>
        <w:t>c. se coloca junto al elemento de la matriz en el extremo derecho.</w:t>
      </w:r>
    </w:p>
    <w:p w14:paraId="3D5C4A2C" w14:textId="77777777" w:rsidR="006179EC" w:rsidRDefault="006179EC" w:rsidP="006179EC">
      <w:r>
        <w:t>d. se intercambia.</w:t>
      </w:r>
    </w:p>
    <w:p w14:paraId="0966AF46" w14:textId="77777777" w:rsidR="006179EC" w:rsidRDefault="006179EC" w:rsidP="006179EC"/>
    <w:p w14:paraId="18964A16" w14:textId="659C8205" w:rsidR="006179EC" w:rsidRDefault="006179EC" w:rsidP="006179EC">
      <w:pPr>
        <w:pStyle w:val="Prrafodelista"/>
        <w:numPr>
          <w:ilvl w:val="0"/>
          <w:numId w:val="2"/>
        </w:numPr>
      </w:pPr>
      <w:r>
        <w:t>Verdadero o falso: en la ordenación rápida, el pivote puede ser un elemento arbitrario de la</w:t>
      </w:r>
    </w:p>
    <w:p w14:paraId="58A4E823" w14:textId="77777777" w:rsidR="006179EC" w:rsidRDefault="006179EC" w:rsidP="006179EC">
      <w:r>
        <w:t>matriz.</w:t>
      </w:r>
    </w:p>
    <w:p w14:paraId="24499B92" w14:textId="77777777" w:rsidR="006179EC" w:rsidRDefault="006179EC" w:rsidP="006179EC"/>
    <w:p w14:paraId="496A5EC1" w14:textId="13BF0A68" w:rsidR="006179EC" w:rsidRDefault="006179EC" w:rsidP="006179EC">
      <w:pPr>
        <w:pStyle w:val="Prrafodelista"/>
        <w:numPr>
          <w:ilvl w:val="0"/>
          <w:numId w:val="2"/>
        </w:numPr>
      </w:pPr>
      <w:r>
        <w:t>Suponiendo claves más grandes a la derecha, el valor devuelto por el método</w:t>
      </w:r>
    </w:p>
    <w:p w14:paraId="10C1FC5D" w14:textId="77777777" w:rsidR="006179EC" w:rsidRDefault="006179EC" w:rsidP="006179EC">
      <w:r>
        <w:t>__</w:t>
      </w:r>
      <w:proofErr w:type="spellStart"/>
      <w:proofErr w:type="gramStart"/>
      <w:r>
        <w:t>partition</w:t>
      </w:r>
      <w:proofErr w:type="spellEnd"/>
      <w:r>
        <w:t>(</w:t>
      </w:r>
      <w:proofErr w:type="gramEnd"/>
      <w:r>
        <w:t>) es</w:t>
      </w:r>
    </w:p>
    <w:p w14:paraId="7CFB44FD" w14:textId="77777777" w:rsidR="006179EC" w:rsidRDefault="006179EC" w:rsidP="006179EC">
      <w:r>
        <w:t xml:space="preserve">a. el elemento entre las </w:t>
      </w:r>
      <w:proofErr w:type="spellStart"/>
      <w:r>
        <w:t>submatrices</w:t>
      </w:r>
      <w:proofErr w:type="spellEnd"/>
      <w:r>
        <w:t xml:space="preserve"> izquierda y derecha.</w:t>
      </w:r>
    </w:p>
    <w:p w14:paraId="4E928982" w14:textId="77777777" w:rsidR="006179EC" w:rsidRDefault="006179EC" w:rsidP="006179EC">
      <w:r>
        <w:t>b. el valor clave del elemento entre los subconjuntos izquierdo y derecho.</w:t>
      </w:r>
    </w:p>
    <w:p w14:paraId="66B213C5" w14:textId="77777777" w:rsidR="006179EC" w:rsidRDefault="006179EC" w:rsidP="006179EC">
      <w:r>
        <w:t>c. el índice del elemento más a la izquierda en el subconjunto derecho.</w:t>
      </w:r>
    </w:p>
    <w:p w14:paraId="58AD5AB6" w14:textId="77777777" w:rsidR="006179EC" w:rsidRDefault="006179EC" w:rsidP="006179EC">
      <w:r>
        <w:t>d. el valor clave del elemento más a la izquierda en el subconjunto derecho.</w:t>
      </w:r>
    </w:p>
    <w:p w14:paraId="41F797CE" w14:textId="77777777" w:rsidR="006179EC" w:rsidRDefault="006179EC" w:rsidP="006179EC"/>
    <w:p w14:paraId="0D7DD269" w14:textId="24BCD6D5" w:rsidR="006179EC" w:rsidRDefault="006179EC" w:rsidP="006179EC">
      <w:pPr>
        <w:pStyle w:val="Prrafodelista"/>
        <w:numPr>
          <w:ilvl w:val="0"/>
          <w:numId w:val="2"/>
        </w:numPr>
      </w:pPr>
      <w:r>
        <w:t>Quicksort implica particionar el conjunto de entrada original y luego</w:t>
      </w:r>
    </w:p>
    <w:p w14:paraId="2EFDB4E7" w14:textId="77777777" w:rsidR="006179EC" w:rsidRDefault="006179EC" w:rsidP="006179EC">
      <w:r>
        <w:t>_________.</w:t>
      </w:r>
    </w:p>
    <w:p w14:paraId="3794F5DF" w14:textId="77777777" w:rsidR="006179EC" w:rsidRDefault="006179EC" w:rsidP="006179EC"/>
    <w:p w14:paraId="5611C294" w14:textId="5B9B819B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En la versión simple de </w:t>
      </w:r>
      <w:proofErr w:type="spellStart"/>
      <w:r>
        <w:t>quicksort</w:t>
      </w:r>
      <w:proofErr w:type="spellEnd"/>
      <w:r>
        <w:t>, después de particionar, el pivote puede</w:t>
      </w:r>
    </w:p>
    <w:p w14:paraId="02629E9B" w14:textId="77777777" w:rsidR="006179EC" w:rsidRDefault="006179EC" w:rsidP="006179EC">
      <w:r>
        <w:t>a. usarse para encontrar la mediana del conjunto.</w:t>
      </w:r>
    </w:p>
    <w:p w14:paraId="1C6B56EF" w14:textId="77777777" w:rsidR="006179EC" w:rsidRDefault="006179EC" w:rsidP="006179EC">
      <w:r>
        <w:t>b. intercambiarse con un elemento del subconjunto derecho.</w:t>
      </w:r>
    </w:p>
    <w:p w14:paraId="5CF2D243" w14:textId="77777777" w:rsidR="006179EC" w:rsidRDefault="006179EC" w:rsidP="006179EC">
      <w:r>
        <w:t>c. usarse como punto de inicio de la siguiente partición.</w:t>
      </w:r>
    </w:p>
    <w:p w14:paraId="6A793119" w14:textId="77777777" w:rsidR="006179EC" w:rsidRDefault="006179EC" w:rsidP="006179EC">
      <w:r>
        <w:t>d. descartarse.</w:t>
      </w:r>
    </w:p>
    <w:p w14:paraId="40DB2E84" w14:textId="77777777" w:rsidR="006179EC" w:rsidRDefault="006179EC" w:rsidP="006179EC"/>
    <w:p w14:paraId="465D8757" w14:textId="410BCE2D" w:rsidR="006179EC" w:rsidRDefault="006179EC" w:rsidP="006179EC">
      <w:pPr>
        <w:pStyle w:val="Prrafodelista"/>
        <w:numPr>
          <w:ilvl w:val="0"/>
          <w:numId w:val="2"/>
        </w:numPr>
      </w:pPr>
      <w:r>
        <w:t>La partición de mediana de tres es una forma de elegir _______.</w:t>
      </w:r>
    </w:p>
    <w:p w14:paraId="0977DE98" w14:textId="77777777" w:rsidR="006179EC" w:rsidRDefault="006179EC" w:rsidP="006179EC"/>
    <w:p w14:paraId="0D1DE6BB" w14:textId="60390596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quicksort</w:t>
      </w:r>
      <w:proofErr w:type="spellEnd"/>
      <w:r>
        <w:t>, para un conjunto de N elementos, el método __</w:t>
      </w:r>
      <w:proofErr w:type="spellStart"/>
      <w:proofErr w:type="gramStart"/>
      <w:r>
        <w:t>partition</w:t>
      </w:r>
      <w:proofErr w:type="spellEnd"/>
      <w:r>
        <w:t>(</w:t>
      </w:r>
      <w:proofErr w:type="gramEnd"/>
      <w:r>
        <w:t>)</w:t>
      </w:r>
    </w:p>
    <w:p w14:paraId="4F294A68" w14:textId="77777777" w:rsidR="006179EC" w:rsidRDefault="006179EC" w:rsidP="006179EC">
      <w:r>
        <w:t>examinará cada elemento aproximadamente ______ veces.</w:t>
      </w:r>
    </w:p>
    <w:p w14:paraId="4C18B39A" w14:textId="77777777" w:rsidR="006179EC" w:rsidRDefault="006179EC" w:rsidP="006179EC"/>
    <w:p w14:paraId="7E1853A4" w14:textId="025577F6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¿Qué resultado desafortunado podría ocurrir al usar </w:t>
      </w:r>
      <w:proofErr w:type="spellStart"/>
      <w:r>
        <w:t>quicksort</w:t>
      </w:r>
      <w:proofErr w:type="spellEnd"/>
      <w:r>
        <w:t xml:space="preserve"> y</w:t>
      </w:r>
    </w:p>
    <w:p w14:paraId="064DAEF2" w14:textId="77777777" w:rsidR="006179EC" w:rsidRDefault="006179EC" w:rsidP="006179EC">
      <w:r>
        <w:t>siempre elegir el elemento más a la derecha de los subconjuntos como entrada para el método</w:t>
      </w:r>
    </w:p>
    <w:p w14:paraId="6D3D30D6" w14:textId="77777777" w:rsidR="006179EC" w:rsidRDefault="006179EC" w:rsidP="006179EC">
      <w:r>
        <w:t>__</w:t>
      </w:r>
      <w:proofErr w:type="spellStart"/>
      <w:proofErr w:type="gramStart"/>
      <w:r>
        <w:t>partition</w:t>
      </w:r>
      <w:proofErr w:type="spellEnd"/>
      <w:r>
        <w:t>(</w:t>
      </w:r>
      <w:proofErr w:type="gramEnd"/>
      <w:r>
        <w:t>)?</w:t>
      </w:r>
    </w:p>
    <w:p w14:paraId="555BEFE8" w14:textId="77777777" w:rsidR="006179EC" w:rsidRDefault="006179EC" w:rsidP="006179EC"/>
    <w:p w14:paraId="5F87610D" w14:textId="7A5E24DB" w:rsidR="006179EC" w:rsidRDefault="006179EC" w:rsidP="006179EC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Verdadero o falso: puedes acelerar la ordenación rápida si dejas de realizar particiones</w:t>
      </w:r>
    </w:p>
    <w:p w14:paraId="67A30B5C" w14:textId="77777777" w:rsidR="006179EC" w:rsidRDefault="006179EC" w:rsidP="006179EC">
      <w:r>
        <w:t>cuando el tamaño de la partición es 5 o menos y terminas usando una ordenación diferente.</w:t>
      </w:r>
    </w:p>
    <w:p w14:paraId="4287A307" w14:textId="77777777" w:rsidR="006179EC" w:rsidRDefault="006179EC" w:rsidP="006179EC"/>
    <w:p w14:paraId="74F7A7E1" w14:textId="55BEB8AE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Ordenación por </w:t>
      </w:r>
      <w:proofErr w:type="spellStart"/>
      <w:r>
        <w:t>radix</w:t>
      </w:r>
      <w:proofErr w:type="spellEnd"/>
    </w:p>
    <w:p w14:paraId="5BF04C50" w14:textId="77777777" w:rsidR="006179EC" w:rsidRDefault="006179EC" w:rsidP="006179EC">
      <w:r>
        <w:t>a. usa listas enlazadas para almacenar elementos cuyas claves tienen ciertos dígitos.</w:t>
      </w:r>
    </w:p>
    <w:p w14:paraId="2CAC705B" w14:textId="77777777" w:rsidR="006179EC" w:rsidRDefault="006179EC" w:rsidP="006179EC">
      <w:r>
        <w:t>b. divide cada elemento por 10 recursivamente para encontrar su posición</w:t>
      </w:r>
    </w:p>
    <w:p w14:paraId="6E5F1DFC" w14:textId="77777777" w:rsidR="006179EC" w:rsidRDefault="006179EC" w:rsidP="006179EC">
      <w:r>
        <w:t>ordenada final.</w:t>
      </w:r>
    </w:p>
    <w:p w14:paraId="520E3EF6" w14:textId="77777777" w:rsidR="006179EC" w:rsidRDefault="006179EC" w:rsidP="006179EC">
      <w:r>
        <w:t>c. primero divide la matriz en 10 partes, luego reorganiza los elementos en cada</w:t>
      </w:r>
    </w:p>
    <w:p w14:paraId="07924B4C" w14:textId="77777777" w:rsidR="006179EC" w:rsidRDefault="006179EC" w:rsidP="006179EC">
      <w:r>
        <w:t>partición por dígitos en sus claves.</w:t>
      </w:r>
    </w:p>
    <w:p w14:paraId="125F539E" w14:textId="77777777" w:rsidR="006179EC" w:rsidRDefault="006179EC" w:rsidP="006179EC">
      <w:r>
        <w:t>d. se ejecuta más rápido que la ordenación rápida porque no tiene que comparar claves</w:t>
      </w:r>
    </w:p>
    <w:p w14:paraId="6E177FEE" w14:textId="77777777" w:rsidR="006179EC" w:rsidRDefault="006179EC" w:rsidP="006179EC">
      <w:r>
        <w:t>completas.</w:t>
      </w:r>
    </w:p>
    <w:p w14:paraId="0D361136" w14:textId="77777777" w:rsidR="006179EC" w:rsidRDefault="006179EC" w:rsidP="006179EC"/>
    <w:p w14:paraId="1693BBC2" w14:textId="7CA679C2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La memoria necesaria para la ordenación por </w:t>
      </w:r>
      <w:proofErr w:type="spellStart"/>
      <w:r>
        <w:t>radix</w:t>
      </w:r>
      <w:proofErr w:type="spellEnd"/>
      <w:r>
        <w:t xml:space="preserve"> decimal de una matriz de N elementos</w:t>
      </w:r>
    </w:p>
    <w:p w14:paraId="3C96C357" w14:textId="77777777" w:rsidR="006179EC" w:rsidRDefault="006179EC" w:rsidP="006179EC">
      <w:r>
        <w:t xml:space="preserve">es </w:t>
      </w:r>
      <w:proofErr w:type="gramStart"/>
      <w:r>
        <w:t>O(</w:t>
      </w:r>
      <w:proofErr w:type="gramEnd"/>
      <w:r>
        <w:t>_______).</w:t>
      </w:r>
    </w:p>
    <w:p w14:paraId="0352C4C7" w14:textId="77777777" w:rsidR="006179EC" w:rsidRDefault="006179EC" w:rsidP="006179EC"/>
    <w:p w14:paraId="7ED0AD7A" w14:textId="6E801A54" w:rsidR="006179EC" w:rsidRDefault="006179EC" w:rsidP="006179EC">
      <w:pPr>
        <w:pStyle w:val="Prrafodelista"/>
        <w:numPr>
          <w:ilvl w:val="0"/>
          <w:numId w:val="2"/>
        </w:numPr>
      </w:pPr>
      <w:r>
        <w:t xml:space="preserve">El algoritmo </w:t>
      </w:r>
      <w:proofErr w:type="spellStart"/>
      <w:r>
        <w:t>Timsort</w:t>
      </w:r>
      <w:proofErr w:type="spellEnd"/>
      <w:r>
        <w:t xml:space="preserve"> comienza</w:t>
      </w:r>
    </w:p>
    <w:p w14:paraId="269C2F76" w14:textId="77777777" w:rsidR="006179EC" w:rsidRDefault="006179EC" w:rsidP="006179EC">
      <w:r>
        <w:t>a. ordenando h la matriz original.</w:t>
      </w:r>
    </w:p>
    <w:p w14:paraId="50D58B5F" w14:textId="77777777" w:rsidR="006179EC" w:rsidRDefault="006179EC" w:rsidP="006179EC">
      <w:r>
        <w:t>b. encontrando la clave mediana de la matriz de entrada.</w:t>
      </w:r>
    </w:p>
    <w:p w14:paraId="2B509C9F" w14:textId="77777777" w:rsidR="006179EC" w:rsidRDefault="006179EC" w:rsidP="006179EC">
      <w:r>
        <w:t>c. fusionando la primera y la segunda mitad de la matriz hasta que las claves comiencen a descender.</w:t>
      </w:r>
    </w:p>
    <w:p w14:paraId="4E9542D2" w14:textId="77777777" w:rsidR="006179EC" w:rsidRDefault="006179EC" w:rsidP="006179EC">
      <w:r>
        <w:t>d. encontrando series de elementos con claves no decrecientes y decrecientes.</w:t>
      </w:r>
    </w:p>
    <w:p w14:paraId="3E497260" w14:textId="77777777" w:rsidR="006179EC" w:rsidRDefault="006179EC" w:rsidP="006179EC"/>
    <w:p w14:paraId="4F3161EE" w14:textId="292151BE" w:rsidR="006179EC" w:rsidRDefault="006179EC" w:rsidP="006179EC">
      <w:pPr>
        <w:pStyle w:val="Prrafodelista"/>
        <w:numPr>
          <w:ilvl w:val="0"/>
          <w:numId w:val="2"/>
        </w:numPr>
      </w:pPr>
      <w:r>
        <w:lastRenderedPageBreak/>
        <w:t xml:space="preserve">¿Qué otros métodos de ordenación se utilizan como parte de </w:t>
      </w:r>
      <w:proofErr w:type="spellStart"/>
      <w:r>
        <w:t>Timsort</w:t>
      </w:r>
      <w:proofErr w:type="spellEnd"/>
      <w:r>
        <w:t>?</w:t>
      </w:r>
    </w:p>
    <w:p w14:paraId="3486DA07" w14:textId="77777777" w:rsidR="006179EC" w:rsidRDefault="006179EC" w:rsidP="006179EC">
      <w:r>
        <w:t xml:space="preserve">a. Ordenación por </w:t>
      </w:r>
      <w:proofErr w:type="spellStart"/>
      <w:r>
        <w:t>shell</w:t>
      </w:r>
      <w:proofErr w:type="spellEnd"/>
    </w:p>
    <w:p w14:paraId="34670DF8" w14:textId="77777777" w:rsidR="006179EC" w:rsidRDefault="006179EC" w:rsidP="006179EC">
      <w:r>
        <w:t>b. Ordenación por combinación</w:t>
      </w:r>
    </w:p>
    <w:p w14:paraId="708FAB3F" w14:textId="77777777" w:rsidR="006179EC" w:rsidRDefault="006179EC" w:rsidP="006179EC">
      <w:r>
        <w:t>c. Ordenación rápida</w:t>
      </w:r>
    </w:p>
    <w:p w14:paraId="6C17A172" w14:textId="52A98D04" w:rsidR="00F42D8D" w:rsidRDefault="006179EC" w:rsidP="006179EC">
      <w:r>
        <w:t>d. Ordenación por h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E8B"/>
    <w:multiLevelType w:val="hybridMultilevel"/>
    <w:tmpl w:val="74E0185E"/>
    <w:lvl w:ilvl="0" w:tplc="3648C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6E81"/>
    <w:multiLevelType w:val="hybridMultilevel"/>
    <w:tmpl w:val="253E327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A17E9"/>
    <w:multiLevelType w:val="hybridMultilevel"/>
    <w:tmpl w:val="DC9E250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460CF"/>
    <w:multiLevelType w:val="hybridMultilevel"/>
    <w:tmpl w:val="4E3A79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9D"/>
    <w:rsid w:val="006179EC"/>
    <w:rsid w:val="00707F2F"/>
    <w:rsid w:val="008F56E5"/>
    <w:rsid w:val="0098589D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3B97B"/>
  <w15:chartTrackingRefBased/>
  <w15:docId w15:val="{B4984409-F168-43A0-BD5C-DD47C91F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4</cp:revision>
  <dcterms:created xsi:type="dcterms:W3CDTF">2024-12-08T06:50:00Z</dcterms:created>
  <dcterms:modified xsi:type="dcterms:W3CDTF">2024-12-08T06:56:00Z</dcterms:modified>
</cp:coreProperties>
</file>