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7DA" w:rsidRDefault="00A201FA" w:rsidP="00C63A1F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集成</w:t>
      </w:r>
      <w:r>
        <w:rPr>
          <w:sz w:val="32"/>
          <w:szCs w:val="32"/>
        </w:rPr>
        <w:t>测试回顾</w:t>
      </w:r>
    </w:p>
    <w:p w:rsidR="00CB6699" w:rsidRDefault="005F6181" w:rsidP="00C63A1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各个模块</w:t>
      </w:r>
      <w:r>
        <w:rPr>
          <w:sz w:val="24"/>
          <w:szCs w:val="24"/>
        </w:rPr>
        <w:t>的代码完成了一部分以后，开始从</w:t>
      </w:r>
      <w:r>
        <w:rPr>
          <w:rFonts w:hint="eastAsia"/>
          <w:sz w:val="24"/>
          <w:szCs w:val="24"/>
        </w:rPr>
        <w:t>管理</w:t>
      </w:r>
      <w:r>
        <w:rPr>
          <w:sz w:val="24"/>
          <w:szCs w:val="24"/>
        </w:rPr>
        <w:t>类的功能（用户管理、人员机构管理）等模块开始进行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</w:rPr>
        <w:t>测试。</w:t>
      </w:r>
      <w:r w:rsidR="00A92FFE">
        <w:rPr>
          <w:rFonts w:hint="eastAsia"/>
          <w:sz w:val="24"/>
          <w:szCs w:val="24"/>
        </w:rPr>
        <w:t>由于</w:t>
      </w:r>
      <w:r w:rsidR="00A92FFE">
        <w:rPr>
          <w:sz w:val="24"/>
          <w:szCs w:val="24"/>
        </w:rPr>
        <w:t>各层进度差距比较大，</w:t>
      </w:r>
      <w:r w:rsidR="00A92FFE">
        <w:rPr>
          <w:rFonts w:hint="eastAsia"/>
          <w:sz w:val="24"/>
          <w:szCs w:val="24"/>
        </w:rPr>
        <w:t>可</w:t>
      </w:r>
      <w:r w:rsidR="00A92FFE">
        <w:rPr>
          <w:sz w:val="24"/>
          <w:szCs w:val="24"/>
        </w:rPr>
        <w:t>集成功能</w:t>
      </w:r>
      <w:r w:rsidR="00A92FFE">
        <w:rPr>
          <w:rFonts w:hint="eastAsia"/>
          <w:sz w:val="24"/>
          <w:szCs w:val="24"/>
        </w:rPr>
        <w:t>基本</w:t>
      </w:r>
      <w:r w:rsidR="00A92FFE">
        <w:rPr>
          <w:sz w:val="24"/>
          <w:szCs w:val="24"/>
        </w:rPr>
        <w:t>在后期爆炸式出现</w:t>
      </w:r>
      <w:r w:rsidR="00A92FFE">
        <w:rPr>
          <w:rFonts w:hint="eastAsia"/>
          <w:sz w:val="24"/>
          <w:szCs w:val="24"/>
        </w:rPr>
        <w:t>，</w:t>
      </w:r>
      <w:r w:rsidR="00A92FFE">
        <w:rPr>
          <w:sz w:val="24"/>
          <w:szCs w:val="24"/>
        </w:rPr>
        <w:t>因此持续集成开始也比较迟</w:t>
      </w:r>
      <w:r w:rsidR="00A92FFE">
        <w:rPr>
          <w:rFonts w:hint="eastAsia"/>
          <w:sz w:val="24"/>
          <w:szCs w:val="24"/>
        </w:rPr>
        <w:t>。</w:t>
      </w:r>
      <w:r w:rsidR="00C17E16">
        <w:rPr>
          <w:rFonts w:hint="eastAsia"/>
          <w:sz w:val="24"/>
          <w:szCs w:val="24"/>
        </w:rPr>
        <w:t>到最后</w:t>
      </w:r>
      <w:r w:rsidR="00C17E16">
        <w:rPr>
          <w:sz w:val="24"/>
          <w:szCs w:val="24"/>
        </w:rPr>
        <w:t>则基本上相当于</w:t>
      </w:r>
      <w:r w:rsidR="00C17E16">
        <w:rPr>
          <w:rFonts w:hint="eastAsia"/>
          <w:sz w:val="24"/>
          <w:szCs w:val="24"/>
        </w:rPr>
        <w:t>大爆炸集成，</w:t>
      </w:r>
      <w:r w:rsidR="00C17E16">
        <w:rPr>
          <w:sz w:val="24"/>
          <w:szCs w:val="24"/>
        </w:rPr>
        <w:t>因为逻辑层和数据层已经完毕，</w:t>
      </w:r>
      <w:r w:rsidR="00C17E16">
        <w:rPr>
          <w:rFonts w:hint="eastAsia"/>
          <w:sz w:val="24"/>
          <w:szCs w:val="24"/>
        </w:rPr>
        <w:t>只能</w:t>
      </w:r>
      <w:r w:rsidR="00C17E16">
        <w:rPr>
          <w:sz w:val="24"/>
          <w:szCs w:val="24"/>
        </w:rPr>
        <w:t>等写完一个界面测一个界面。</w:t>
      </w:r>
    </w:p>
    <w:p w:rsidR="00A201FA" w:rsidRDefault="005F6181" w:rsidP="00C63A1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我们在</w:t>
      </w:r>
      <w:r>
        <w:rPr>
          <w:sz w:val="24"/>
          <w:szCs w:val="24"/>
        </w:rPr>
        <w:t>集成测试中使用随机选择测试用例的方法进行测试。</w:t>
      </w:r>
      <w:r>
        <w:rPr>
          <w:rFonts w:hint="eastAsia"/>
          <w:sz w:val="24"/>
          <w:szCs w:val="24"/>
        </w:rPr>
        <w:t>一般</w:t>
      </w:r>
      <w:r>
        <w:rPr>
          <w:sz w:val="24"/>
          <w:szCs w:val="24"/>
        </w:rPr>
        <w:t>先选择一个</w:t>
      </w:r>
      <w:bookmarkStart w:id="0" w:name="_GoBack"/>
      <w:bookmarkEnd w:id="0"/>
      <w:r>
        <w:rPr>
          <w:rFonts w:hint="eastAsia"/>
          <w:sz w:val="24"/>
          <w:szCs w:val="24"/>
        </w:rPr>
        <w:t>格式</w:t>
      </w:r>
      <w:r>
        <w:rPr>
          <w:sz w:val="24"/>
          <w:szCs w:val="24"/>
        </w:rPr>
        <w:t>正确的用例进行测试，测试通过以后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再选择格式不正确的（比如订单号长度不正确</w:t>
      </w:r>
      <w:r>
        <w:rPr>
          <w:rFonts w:hint="eastAsia"/>
          <w:sz w:val="24"/>
          <w:szCs w:val="24"/>
        </w:rPr>
        <w:t>或者</w:t>
      </w:r>
      <w:r>
        <w:rPr>
          <w:sz w:val="24"/>
          <w:szCs w:val="24"/>
        </w:rPr>
        <w:t>含有字母）测试用例</w:t>
      </w: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是否</w:t>
      </w:r>
      <w:r>
        <w:rPr>
          <w:rFonts w:hint="eastAsia"/>
          <w:sz w:val="24"/>
          <w:szCs w:val="24"/>
        </w:rPr>
        <w:t>能够</w:t>
      </w:r>
      <w:r>
        <w:rPr>
          <w:sz w:val="24"/>
          <w:szCs w:val="24"/>
        </w:rPr>
        <w:t>出现非法性提示。</w:t>
      </w:r>
      <w:r w:rsidR="00A30E00">
        <w:rPr>
          <w:rFonts w:hint="eastAsia"/>
          <w:sz w:val="24"/>
          <w:szCs w:val="24"/>
        </w:rPr>
        <w:t>由于</w:t>
      </w:r>
      <w:r w:rsidR="00A30E00">
        <w:rPr>
          <w:sz w:val="24"/>
          <w:szCs w:val="24"/>
        </w:rPr>
        <w:t>单元测试没有做好，集成测试中存在的问题比较多，</w:t>
      </w:r>
      <w:r w:rsidR="00A30E00">
        <w:rPr>
          <w:rFonts w:hint="eastAsia"/>
          <w:sz w:val="24"/>
          <w:szCs w:val="24"/>
        </w:rPr>
        <w:t>比如</w:t>
      </w:r>
      <w:r w:rsidR="00A30E00">
        <w:rPr>
          <w:rFonts w:hint="eastAsia"/>
          <w:sz w:val="24"/>
          <w:szCs w:val="24"/>
        </w:rPr>
        <w:t>NullPointerException</w:t>
      </w:r>
      <w:r w:rsidR="00A30E00">
        <w:rPr>
          <w:rFonts w:hint="eastAsia"/>
          <w:sz w:val="24"/>
          <w:szCs w:val="24"/>
        </w:rPr>
        <w:t>频繁</w:t>
      </w:r>
      <w:r w:rsidR="00A30E00">
        <w:rPr>
          <w:sz w:val="24"/>
          <w:szCs w:val="24"/>
        </w:rPr>
        <w:t>出现。另外</w:t>
      </w:r>
      <w:r w:rsidR="00A30E00">
        <w:rPr>
          <w:rFonts w:hint="eastAsia"/>
          <w:sz w:val="24"/>
          <w:szCs w:val="24"/>
        </w:rPr>
        <w:t>就是</w:t>
      </w:r>
      <w:r w:rsidR="00A30E00">
        <w:rPr>
          <w:sz w:val="24"/>
          <w:szCs w:val="24"/>
        </w:rPr>
        <w:t>集成测试中发现界面层和逻辑层很多地方没有协调好，</w:t>
      </w:r>
      <w:r w:rsidR="00A30E00">
        <w:rPr>
          <w:rFonts w:hint="eastAsia"/>
          <w:sz w:val="24"/>
          <w:szCs w:val="24"/>
        </w:rPr>
        <w:t>导致</w:t>
      </w:r>
      <w:r w:rsidR="00A30E00">
        <w:rPr>
          <w:sz w:val="24"/>
          <w:szCs w:val="24"/>
        </w:rPr>
        <w:t>逻辑层写的一些方法没有实现应当实现的功能。比如</w:t>
      </w:r>
      <w:r w:rsidR="00A30E00">
        <w:rPr>
          <w:rFonts w:hint="eastAsia"/>
          <w:sz w:val="24"/>
          <w:szCs w:val="24"/>
        </w:rPr>
        <w:t>有</w:t>
      </w:r>
      <w:r w:rsidR="00A30E00">
        <w:rPr>
          <w:sz w:val="24"/>
          <w:szCs w:val="24"/>
        </w:rPr>
        <w:t>的逻辑层没有存储数据，</w:t>
      </w:r>
      <w:r w:rsidR="00A30E00">
        <w:rPr>
          <w:rFonts w:hint="eastAsia"/>
          <w:sz w:val="24"/>
          <w:szCs w:val="24"/>
        </w:rPr>
        <w:t>导致存储</w:t>
      </w:r>
      <w:r w:rsidR="00A30E00">
        <w:rPr>
          <w:sz w:val="24"/>
          <w:szCs w:val="24"/>
        </w:rPr>
        <w:t>数据时</w:t>
      </w:r>
      <w:r w:rsidR="00A30E00">
        <w:rPr>
          <w:rFonts w:hint="eastAsia"/>
          <w:sz w:val="24"/>
          <w:szCs w:val="24"/>
        </w:rPr>
        <w:t>VO</w:t>
      </w:r>
      <w:r w:rsidR="00A30E00">
        <w:rPr>
          <w:rFonts w:hint="eastAsia"/>
          <w:sz w:val="24"/>
          <w:szCs w:val="24"/>
        </w:rPr>
        <w:t>之外</w:t>
      </w:r>
      <w:r w:rsidR="00A30E00">
        <w:rPr>
          <w:sz w:val="24"/>
          <w:szCs w:val="24"/>
        </w:rPr>
        <w:t>的数据无从</w:t>
      </w:r>
      <w:r w:rsidR="00A30E00">
        <w:rPr>
          <w:rFonts w:hint="eastAsia"/>
          <w:sz w:val="24"/>
          <w:szCs w:val="24"/>
        </w:rPr>
        <w:t>获取</w:t>
      </w:r>
      <w:r w:rsidR="00A30E00">
        <w:rPr>
          <w:sz w:val="24"/>
          <w:szCs w:val="24"/>
        </w:rPr>
        <w:t>。</w:t>
      </w:r>
    </w:p>
    <w:p w:rsidR="00A30E00" w:rsidRDefault="008D5568" w:rsidP="00C63A1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选择测试用例的方法基本能覆盖所有需要的功能，总体保证了集成的可用性。但</w:t>
      </w:r>
      <w:r>
        <w:rPr>
          <w:rFonts w:hint="eastAsia"/>
          <w:sz w:val="24"/>
          <w:szCs w:val="24"/>
        </w:rPr>
        <w:t>有些</w:t>
      </w:r>
      <w:r>
        <w:rPr>
          <w:sz w:val="24"/>
          <w:szCs w:val="24"/>
        </w:rPr>
        <w:t>比较</w:t>
      </w:r>
      <w:r>
        <w:rPr>
          <w:rFonts w:hint="eastAsia"/>
          <w:sz w:val="24"/>
          <w:szCs w:val="24"/>
        </w:rPr>
        <w:t>偏</w:t>
      </w:r>
      <w:r>
        <w:rPr>
          <w:sz w:val="24"/>
          <w:szCs w:val="24"/>
        </w:rPr>
        <w:t>的测试用例没有选取，这些都在功能测试中进行。</w:t>
      </w:r>
    </w:p>
    <w:p w:rsidR="008D5568" w:rsidRDefault="00F60B96" w:rsidP="00C63A1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单据</w:t>
      </w:r>
      <w:r>
        <w:rPr>
          <w:sz w:val="24"/>
          <w:szCs w:val="24"/>
        </w:rPr>
        <w:t>生成的集成测试是按照具体的物流顺序进行的，模拟</w:t>
      </w:r>
      <w:r>
        <w:rPr>
          <w:rFonts w:hint="eastAsia"/>
          <w:sz w:val="24"/>
          <w:szCs w:val="24"/>
        </w:rPr>
        <w:t>快递</w:t>
      </w:r>
      <w:r>
        <w:rPr>
          <w:sz w:val="24"/>
          <w:szCs w:val="24"/>
        </w:rPr>
        <w:t>从一个</w:t>
      </w:r>
      <w:r>
        <w:rPr>
          <w:rFonts w:hint="eastAsia"/>
          <w:sz w:val="24"/>
          <w:szCs w:val="24"/>
        </w:rPr>
        <w:t>地方</w:t>
      </w:r>
      <w:r>
        <w:rPr>
          <w:sz w:val="24"/>
          <w:szCs w:val="24"/>
        </w:rPr>
        <w:t>发送到另一个地方。</w:t>
      </w:r>
      <w:r>
        <w:rPr>
          <w:rFonts w:hint="eastAsia"/>
          <w:sz w:val="24"/>
          <w:szCs w:val="24"/>
        </w:rPr>
        <w:t>看</w:t>
      </w:r>
      <w:r>
        <w:rPr>
          <w:sz w:val="24"/>
          <w:szCs w:val="24"/>
        </w:rPr>
        <w:t>各个单据能否正确关联起来，并且看物流信息是否正确更新。</w:t>
      </w:r>
      <w:r w:rsidR="00791DB3">
        <w:rPr>
          <w:rFonts w:hint="eastAsia"/>
          <w:sz w:val="24"/>
          <w:szCs w:val="24"/>
        </w:rPr>
        <w:t>集成</w:t>
      </w:r>
      <w:r w:rsidR="00791DB3">
        <w:rPr>
          <w:sz w:val="24"/>
          <w:szCs w:val="24"/>
        </w:rPr>
        <w:t>测试过程</w:t>
      </w:r>
      <w:r w:rsidR="00791DB3">
        <w:rPr>
          <w:rFonts w:hint="eastAsia"/>
          <w:sz w:val="24"/>
          <w:szCs w:val="24"/>
        </w:rPr>
        <w:t>中，</w:t>
      </w:r>
      <w:r w:rsidR="00791DB3">
        <w:rPr>
          <w:sz w:val="24"/>
          <w:szCs w:val="24"/>
        </w:rPr>
        <w:t>发现原先设计的逻辑</w:t>
      </w:r>
      <w:r w:rsidR="00791DB3">
        <w:rPr>
          <w:rFonts w:hint="eastAsia"/>
          <w:sz w:val="24"/>
          <w:szCs w:val="24"/>
        </w:rPr>
        <w:t>存在</w:t>
      </w:r>
      <w:r w:rsidR="00791DB3">
        <w:rPr>
          <w:sz w:val="24"/>
          <w:szCs w:val="24"/>
        </w:rPr>
        <w:t>问题，比如更新物流信息应当在审批之后进行，但原来的设计中是在创建单据后进行。另外</w:t>
      </w:r>
      <w:r w:rsidR="00791DB3">
        <w:rPr>
          <w:rFonts w:hint="eastAsia"/>
          <w:sz w:val="24"/>
          <w:szCs w:val="24"/>
        </w:rPr>
        <w:t>，</w:t>
      </w:r>
      <w:r w:rsidR="00791DB3">
        <w:rPr>
          <w:sz w:val="24"/>
          <w:szCs w:val="24"/>
        </w:rPr>
        <w:t>在单据编号输入上，由于没有做成选择</w:t>
      </w:r>
      <w:r w:rsidR="00791DB3">
        <w:rPr>
          <w:rFonts w:hint="eastAsia"/>
          <w:sz w:val="24"/>
          <w:szCs w:val="24"/>
        </w:rPr>
        <w:t>式</w:t>
      </w:r>
      <w:r w:rsidR="00791DB3">
        <w:rPr>
          <w:sz w:val="24"/>
          <w:szCs w:val="24"/>
        </w:rPr>
        <w:t>，这给检测非法性造成了很大的麻烦</w:t>
      </w:r>
      <w:r w:rsidR="00791DB3">
        <w:rPr>
          <w:rFonts w:hint="eastAsia"/>
          <w:sz w:val="24"/>
          <w:szCs w:val="24"/>
        </w:rPr>
        <w:t>，</w:t>
      </w:r>
      <w:r w:rsidR="00791DB3">
        <w:rPr>
          <w:sz w:val="24"/>
          <w:szCs w:val="24"/>
        </w:rPr>
        <w:t>这</w:t>
      </w:r>
      <w:r w:rsidR="00791DB3">
        <w:rPr>
          <w:rFonts w:hint="eastAsia"/>
          <w:sz w:val="24"/>
          <w:szCs w:val="24"/>
        </w:rPr>
        <w:t>也</w:t>
      </w:r>
      <w:r w:rsidR="00791DB3">
        <w:rPr>
          <w:sz w:val="24"/>
          <w:szCs w:val="24"/>
        </w:rPr>
        <w:t>是在设计上存在的问题。</w:t>
      </w:r>
    </w:p>
    <w:p w:rsidR="00791DB3" w:rsidRPr="008D5568" w:rsidRDefault="00791DB3" w:rsidP="00C63A1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总体来说</w:t>
      </w:r>
      <w:r>
        <w:rPr>
          <w:sz w:val="24"/>
          <w:szCs w:val="24"/>
        </w:rPr>
        <w:t>，集成测试的测试还是有效的，</w:t>
      </w:r>
      <w:r>
        <w:rPr>
          <w:rFonts w:hint="eastAsia"/>
          <w:sz w:val="24"/>
          <w:szCs w:val="24"/>
        </w:rPr>
        <w:t>经过</w:t>
      </w:r>
      <w:r>
        <w:rPr>
          <w:sz w:val="24"/>
          <w:szCs w:val="24"/>
        </w:rPr>
        <w:t>调整，所有的</w:t>
      </w:r>
      <w:r>
        <w:rPr>
          <w:rFonts w:hint="eastAsia"/>
          <w:sz w:val="24"/>
          <w:szCs w:val="24"/>
        </w:rPr>
        <w:t>协作</w:t>
      </w:r>
      <w:r>
        <w:rPr>
          <w:sz w:val="24"/>
          <w:szCs w:val="24"/>
        </w:rPr>
        <w:t>都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了实现，但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实现的程度还有</w:t>
      </w:r>
      <w:r>
        <w:rPr>
          <w:rFonts w:hint="eastAsia"/>
          <w:sz w:val="24"/>
          <w:szCs w:val="24"/>
        </w:rPr>
        <w:t>高低</w:t>
      </w:r>
      <w:r>
        <w:rPr>
          <w:sz w:val="24"/>
          <w:szCs w:val="24"/>
        </w:rPr>
        <w:t>，还需要在功能测试中加以检验</w:t>
      </w:r>
      <w:r>
        <w:rPr>
          <w:rFonts w:hint="eastAsia"/>
          <w:sz w:val="24"/>
          <w:szCs w:val="24"/>
        </w:rPr>
        <w:t>。</w:t>
      </w:r>
    </w:p>
    <w:sectPr w:rsidR="00791DB3" w:rsidRPr="008D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73A" w:rsidRDefault="00E1073A" w:rsidP="00C63A1F">
      <w:r>
        <w:separator/>
      </w:r>
    </w:p>
  </w:endnote>
  <w:endnote w:type="continuationSeparator" w:id="0">
    <w:p w:rsidR="00E1073A" w:rsidRDefault="00E1073A" w:rsidP="00C63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73A" w:rsidRDefault="00E1073A" w:rsidP="00C63A1F">
      <w:r>
        <w:separator/>
      </w:r>
    </w:p>
  </w:footnote>
  <w:footnote w:type="continuationSeparator" w:id="0">
    <w:p w:rsidR="00E1073A" w:rsidRDefault="00E1073A" w:rsidP="00C63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36"/>
    <w:rsid w:val="004D37DA"/>
    <w:rsid w:val="005F6181"/>
    <w:rsid w:val="00791DB3"/>
    <w:rsid w:val="008D5568"/>
    <w:rsid w:val="00A201FA"/>
    <w:rsid w:val="00A30E00"/>
    <w:rsid w:val="00A92FFE"/>
    <w:rsid w:val="00C17E16"/>
    <w:rsid w:val="00C63A1F"/>
    <w:rsid w:val="00CB6699"/>
    <w:rsid w:val="00E1073A"/>
    <w:rsid w:val="00F11236"/>
    <w:rsid w:val="00F6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52DB1-2A0B-4229-97AB-E78F06C7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A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102</Words>
  <Characters>584</Characters>
  <Application>Microsoft Office Word</Application>
  <DocSecurity>0</DocSecurity>
  <Lines>4</Lines>
  <Paragraphs>1</Paragraphs>
  <ScaleCrop>false</ScaleCrop>
  <Company>China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2015-12-17T11:21:00Z</dcterms:created>
  <dcterms:modified xsi:type="dcterms:W3CDTF">2015-12-20T02:46:00Z</dcterms:modified>
</cp:coreProperties>
</file>