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57F3" w:rsidRDefault="001E57F3" w:rsidP="001E57F3">
      <w:pPr>
        <w:jc w:val="center"/>
        <w:rPr>
          <w:rFonts w:ascii="宋体" w:hAnsi="宋体" w:hint="eastAsia"/>
          <w:sz w:val="52"/>
        </w:rPr>
      </w:pPr>
      <w:r>
        <w:rPr>
          <w:noProof/>
        </w:rPr>
        <w:drawing>
          <wp:inline distT="0" distB="0" distL="0" distR="0" wp14:anchorId="701A8459" wp14:editId="44543CE6">
            <wp:extent cx="4925752" cy="1193800"/>
            <wp:effectExtent l="0" t="0" r="8255" b="635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953" cy="121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7F3" w:rsidRDefault="001E57F3" w:rsidP="001E57F3">
      <w:pPr>
        <w:jc w:val="center"/>
        <w:rPr>
          <w:rFonts w:ascii="宋体" w:hAnsi="宋体" w:hint="eastAsia"/>
          <w:sz w:val="52"/>
        </w:rPr>
      </w:pPr>
      <w:r>
        <w:rPr>
          <w:rFonts w:ascii="宋体" w:hAnsi="宋体"/>
          <w:noProof/>
        </w:rPr>
        <w:drawing>
          <wp:inline distT="0" distB="0" distL="114300" distR="114300" wp14:anchorId="6EB11E97" wp14:editId="1BEF7B4C">
            <wp:extent cx="1367074" cy="1324035"/>
            <wp:effectExtent l="0" t="0" r="5080" b="0"/>
            <wp:docPr id="1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9051" cy="134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7F3" w:rsidRDefault="001E57F3" w:rsidP="001E57F3">
      <w:pPr>
        <w:jc w:val="center"/>
        <w:rPr>
          <w:rFonts w:ascii="宋体" w:hAnsi="宋体" w:hint="eastAsia"/>
          <w:b/>
          <w:bCs/>
          <w:sz w:val="52"/>
        </w:rPr>
      </w:pPr>
    </w:p>
    <w:p w:rsidR="001E57F3" w:rsidRPr="009660B0" w:rsidRDefault="001E57F3" w:rsidP="001E57F3">
      <w:pPr>
        <w:rPr>
          <w:rFonts w:ascii="宋体" w:hAnsi="宋体" w:hint="eastAsia"/>
          <w:b/>
          <w:bCs/>
          <w:sz w:val="48"/>
          <w:szCs w:val="48"/>
          <w:u w:val="thick"/>
        </w:rPr>
      </w:pPr>
      <w:r w:rsidRPr="009660B0">
        <w:rPr>
          <w:rFonts w:ascii="宋体" w:hAnsi="宋体" w:hint="eastAsia"/>
          <w:b/>
          <w:bCs/>
          <w:sz w:val="48"/>
          <w:szCs w:val="48"/>
        </w:rPr>
        <w:t>实验报告：</w:t>
      </w:r>
      <w:r w:rsidRPr="009660B0">
        <w:rPr>
          <w:rFonts w:ascii="宋体" w:hAnsi="宋体" w:hint="eastAsia"/>
          <w:b/>
          <w:bCs/>
          <w:sz w:val="48"/>
          <w:szCs w:val="48"/>
          <w:u w:val="thick"/>
        </w:rPr>
        <w:t xml:space="preserve"> </w:t>
      </w:r>
      <w:r w:rsidRPr="001E57F3">
        <w:rPr>
          <w:rFonts w:ascii="宋体" w:hAnsi="宋体" w:hint="eastAsia"/>
          <w:b/>
          <w:bCs/>
          <w:sz w:val="48"/>
          <w:szCs w:val="48"/>
          <w:u w:val="thick"/>
        </w:rPr>
        <w:t>循环赛日程表算法设计分析</w:t>
      </w:r>
    </w:p>
    <w:p w:rsidR="001E57F3" w:rsidRDefault="001E57F3" w:rsidP="001E57F3">
      <w:pPr>
        <w:rPr>
          <w:rFonts w:ascii="宋体" w:hAnsi="宋体" w:hint="eastAsia"/>
          <w:b/>
          <w:bCs/>
          <w:sz w:val="44"/>
          <w:szCs w:val="44"/>
        </w:rPr>
      </w:pPr>
    </w:p>
    <w:p w:rsidR="001E57F3" w:rsidRPr="001E57F3" w:rsidRDefault="001E57F3" w:rsidP="001E57F3">
      <w:pPr>
        <w:rPr>
          <w:rFonts w:ascii="宋体" w:hAnsi="宋体" w:hint="eastAsia"/>
          <w:b/>
          <w:bCs/>
          <w:sz w:val="44"/>
          <w:szCs w:val="44"/>
        </w:rPr>
      </w:pPr>
    </w:p>
    <w:p w:rsidR="001E57F3" w:rsidRDefault="001E57F3" w:rsidP="001E57F3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学院：</w:t>
      </w:r>
      <w:r>
        <w:rPr>
          <w:rFonts w:ascii="宋体" w:hAnsi="宋体" w:hint="eastAsia"/>
          <w:b/>
          <w:bCs/>
          <w:sz w:val="32"/>
          <w:u w:val="thick"/>
        </w:rPr>
        <w:t>计算机学院（国家示范性软件学院）</w:t>
      </w:r>
    </w:p>
    <w:p w:rsidR="001E57F3" w:rsidRDefault="001E57F3" w:rsidP="001E57F3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专业：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计算机科学与技术        </w:t>
      </w:r>
    </w:p>
    <w:p w:rsidR="001E57F3" w:rsidRDefault="001E57F3" w:rsidP="001E57F3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班级：</w:t>
      </w:r>
      <w:r>
        <w:rPr>
          <w:rFonts w:ascii="宋体" w:hAnsi="宋体" w:hint="eastAsia"/>
          <w:b/>
          <w:bCs/>
          <w:sz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hint="eastAsia"/>
          <w:b/>
          <w:bCs/>
          <w:sz w:val="32"/>
          <w:u w:val="thick"/>
        </w:rPr>
        <w:t xml:space="preserve">      </w:t>
      </w:r>
      <w:r>
        <w:rPr>
          <w:rFonts w:ascii="宋体" w:hAnsi="宋体" w:cs="宋体" w:hint="eastAsia"/>
          <w:b/>
          <w:bCs/>
          <w:sz w:val="32"/>
          <w:u w:val="thick"/>
        </w:rPr>
        <w:t>2022211305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</w:t>
      </w:r>
    </w:p>
    <w:p w:rsidR="001E57F3" w:rsidRDefault="001E57F3" w:rsidP="001E57F3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学号：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2022211683           </w:t>
      </w:r>
    </w:p>
    <w:p w:rsidR="001E57F3" w:rsidRDefault="001E57F3" w:rsidP="001E57F3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姓名：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 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张晨阳             </w:t>
      </w:r>
    </w:p>
    <w:p w:rsidR="001E57F3" w:rsidRDefault="001E57F3" w:rsidP="001E57F3">
      <w:pPr>
        <w:ind w:firstLineChars="616" w:firstLine="1979"/>
        <w:jc w:val="center"/>
        <w:rPr>
          <w:rFonts w:ascii="宋体" w:hAnsi="宋体" w:hint="eastAsia"/>
          <w:b/>
          <w:bCs/>
          <w:sz w:val="32"/>
          <w:u w:val="single"/>
        </w:rPr>
      </w:pPr>
    </w:p>
    <w:p w:rsidR="001E57F3" w:rsidRDefault="001E57F3" w:rsidP="001E57F3">
      <w:pPr>
        <w:jc w:val="center"/>
        <w:rPr>
          <w:rFonts w:ascii="宋体" w:hAnsi="宋体" w:hint="eastAsia"/>
          <w:b/>
        </w:rPr>
      </w:pPr>
    </w:p>
    <w:p w:rsidR="001E57F3" w:rsidRDefault="001E57F3" w:rsidP="001E57F3">
      <w:pPr>
        <w:jc w:val="center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2024年11月2</w:t>
      </w:r>
      <w:r>
        <w:rPr>
          <w:rFonts w:ascii="宋体" w:hAnsi="宋体" w:hint="eastAsia"/>
          <w:b/>
          <w:bCs/>
          <w:sz w:val="32"/>
        </w:rPr>
        <w:t>2</w:t>
      </w:r>
      <w:r>
        <w:rPr>
          <w:rFonts w:ascii="宋体" w:hAnsi="宋体" w:hint="eastAsia"/>
          <w:b/>
          <w:bCs/>
          <w:sz w:val="32"/>
        </w:rPr>
        <w:t>号</w:t>
      </w:r>
    </w:p>
    <w:p w:rsidR="00AD118D" w:rsidRDefault="00AD118D"/>
    <w:p w:rsidR="00AD118D" w:rsidRDefault="00AD118D">
      <w:pPr>
        <w:widowControl/>
        <w:spacing w:line="240" w:lineRule="auto"/>
        <w:jc w:val="left"/>
      </w:pPr>
      <w:r>
        <w:br w:type="page"/>
      </w:r>
    </w:p>
    <w:sdt>
      <w:sdtPr>
        <w:rPr>
          <w:lang w:val="zh-CN"/>
        </w:rPr>
        <w:id w:val="-128218625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AD6A1F" w:rsidRPr="00AD6A1F" w:rsidRDefault="00AD6A1F" w:rsidP="00AD6A1F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  <w:sz w:val="52"/>
              <w:szCs w:val="52"/>
            </w:rPr>
          </w:pPr>
          <w:r w:rsidRPr="00AD6A1F">
            <w:rPr>
              <w:rFonts w:ascii="宋体" w:eastAsia="宋体" w:hAnsi="宋体"/>
              <w:b/>
              <w:bCs/>
              <w:color w:val="auto"/>
              <w:sz w:val="52"/>
              <w:szCs w:val="52"/>
              <w:lang w:val="zh-CN"/>
            </w:rPr>
            <w:t>目录</w:t>
          </w:r>
        </w:p>
        <w:p w:rsidR="00D36B35" w:rsidRDefault="00AD6A1F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83202405" w:history="1">
            <w:r w:rsidR="00D36B35" w:rsidRPr="00EE32CB">
              <w:rPr>
                <w:rStyle w:val="ae"/>
                <w:rFonts w:hint="eastAsia"/>
                <w:noProof/>
              </w:rPr>
              <w:t>1.</w:t>
            </w:r>
            <w:r w:rsidR="00D36B35"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="00D36B35" w:rsidRPr="00EE32CB">
              <w:rPr>
                <w:rStyle w:val="ae"/>
                <w:rFonts w:hint="eastAsia"/>
                <w:noProof/>
              </w:rPr>
              <w:t>实验概述</w:t>
            </w:r>
            <w:r w:rsidR="00D36B35">
              <w:rPr>
                <w:rFonts w:hint="eastAsia"/>
                <w:noProof/>
                <w:webHidden/>
              </w:rPr>
              <w:tab/>
            </w:r>
            <w:r w:rsidR="00D36B35">
              <w:rPr>
                <w:rFonts w:hint="eastAsia"/>
                <w:noProof/>
                <w:webHidden/>
              </w:rPr>
              <w:fldChar w:fldCharType="begin"/>
            </w:r>
            <w:r w:rsidR="00D36B35">
              <w:rPr>
                <w:rFonts w:hint="eastAsia"/>
                <w:noProof/>
                <w:webHidden/>
              </w:rPr>
              <w:instrText xml:space="preserve"> </w:instrText>
            </w:r>
            <w:r w:rsidR="00D36B35">
              <w:rPr>
                <w:noProof/>
                <w:webHidden/>
              </w:rPr>
              <w:instrText>PAGEREF _Toc183202405 \h</w:instrText>
            </w:r>
            <w:r w:rsidR="00D36B35">
              <w:rPr>
                <w:rFonts w:hint="eastAsia"/>
                <w:noProof/>
                <w:webHidden/>
              </w:rPr>
              <w:instrText xml:space="preserve"> </w:instrText>
            </w:r>
            <w:r w:rsidR="00D36B35">
              <w:rPr>
                <w:rFonts w:hint="eastAsia"/>
                <w:noProof/>
                <w:webHidden/>
              </w:rPr>
            </w:r>
            <w:r w:rsidR="00D36B35">
              <w:rPr>
                <w:noProof/>
                <w:webHidden/>
              </w:rPr>
              <w:fldChar w:fldCharType="separate"/>
            </w:r>
            <w:r w:rsidR="00D36B35">
              <w:rPr>
                <w:noProof/>
                <w:webHidden/>
              </w:rPr>
              <w:t>1</w:t>
            </w:r>
            <w:r w:rsidR="00D36B35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06" w:history="1">
            <w:r w:rsidRPr="00EE32CB">
              <w:rPr>
                <w:rStyle w:val="ae"/>
                <w:rFonts w:hint="eastAsia"/>
                <w:noProof/>
              </w:rPr>
              <w:t>1.1.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实验目的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07" w:history="1">
            <w:r w:rsidRPr="00EE32CB">
              <w:rPr>
                <w:rStyle w:val="ae"/>
                <w:rFonts w:hint="eastAsia"/>
                <w:noProof/>
              </w:rPr>
              <w:t>1.2.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实验内容及要求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08" w:history="1">
            <w:r w:rsidRPr="00EE32CB">
              <w:rPr>
                <w:rStyle w:val="ae"/>
                <w:rFonts w:hint="eastAsia"/>
                <w:noProof/>
              </w:rPr>
              <w:t>1.3.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实验环境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09" w:history="1">
            <w:r w:rsidRPr="00EE32CB">
              <w:rPr>
                <w:rStyle w:val="ae"/>
                <w:rFonts w:hint="eastAsia"/>
                <w:noProof/>
              </w:rPr>
              <w:t>2.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算法设计与实现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0" w:history="1">
            <w:r w:rsidRPr="00EE32CB">
              <w:rPr>
                <w:rStyle w:val="ae"/>
                <w:rFonts w:hint="eastAsia"/>
                <w:noProof/>
              </w:rPr>
              <w:t>2.1.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分治法问题分析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1" w:history="1">
            <w:r w:rsidRPr="00EE32CB">
              <w:rPr>
                <w:rStyle w:val="ae"/>
                <w:rFonts w:hint="eastAsia"/>
                <w:noProof/>
              </w:rPr>
              <w:t>2.1.1.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实例分析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2" w:history="1">
            <w:r w:rsidRPr="00EE32CB">
              <w:rPr>
                <w:rStyle w:val="ae"/>
                <w:rFonts w:hint="eastAsia"/>
                <w:noProof/>
              </w:rPr>
              <w:t>2.1.2.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普遍情况分析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3" w:history="1">
            <w:r w:rsidRPr="00EE32CB">
              <w:rPr>
                <w:rStyle w:val="ae"/>
                <w:rFonts w:hint="eastAsia"/>
                <w:noProof/>
              </w:rPr>
              <w:t>2.1.3.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分治算法逻辑推理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4" w:history="1">
            <w:r w:rsidRPr="00EE32CB">
              <w:rPr>
                <w:rStyle w:val="ae"/>
                <w:rFonts w:hint="eastAsia"/>
                <w:noProof/>
              </w:rPr>
              <w:t>2.2.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分治法算法思路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5" w:history="1">
            <w:r w:rsidRPr="00EE32CB">
              <w:rPr>
                <w:rStyle w:val="ae"/>
                <w:rFonts w:hint="eastAsia"/>
                <w:noProof/>
              </w:rPr>
              <w:t>2.3.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分治法算法实现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6" w:history="1">
            <w:r w:rsidRPr="00EE32CB">
              <w:rPr>
                <w:rStyle w:val="ae"/>
                <w:rFonts w:hint="eastAsia"/>
                <w:noProof/>
              </w:rPr>
              <w:t>3.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测试设计与结果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7" w:history="1">
            <w:r w:rsidRPr="00EE32CB">
              <w:rPr>
                <w:rStyle w:val="ae"/>
                <w:rFonts w:hint="eastAsia"/>
                <w:noProof/>
              </w:rPr>
              <w:t>3.1.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测试数据设计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8" w:history="1">
            <w:r w:rsidRPr="00EE32CB">
              <w:rPr>
                <w:rStyle w:val="ae"/>
                <w:rFonts w:hint="eastAsia"/>
                <w:noProof/>
              </w:rPr>
              <w:t>3.2.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测试结果展示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19" w:history="1">
            <w:r w:rsidRPr="00EE32CB">
              <w:rPr>
                <w:rStyle w:val="ae"/>
                <w:rFonts w:hint="eastAsia"/>
                <w:noProof/>
              </w:rPr>
              <w:t>4.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算法效率探索对比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0" w:history="1">
            <w:r w:rsidRPr="00EE32CB">
              <w:rPr>
                <w:rStyle w:val="ae"/>
                <w:rFonts w:hint="eastAsia"/>
                <w:noProof/>
              </w:rPr>
              <w:t>4.1.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分治法效率分析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1" w:history="1">
            <w:r w:rsidRPr="00EE32CB">
              <w:rPr>
                <w:rStyle w:val="ae"/>
                <w:rFonts w:hint="eastAsia"/>
                <w:noProof/>
              </w:rPr>
              <w:t>4.2.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回溯法效率对比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2" w:history="1">
            <w:r w:rsidRPr="00EE32CB">
              <w:rPr>
                <w:rStyle w:val="ae"/>
                <w:rFonts w:hint="eastAsia"/>
                <w:noProof/>
              </w:rPr>
              <w:t>4.2.1.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回溯法核心逻辑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3" w:history="1">
            <w:r w:rsidRPr="00EE32CB">
              <w:rPr>
                <w:rStyle w:val="ae"/>
                <w:rFonts w:hint="eastAsia"/>
                <w:noProof/>
              </w:rPr>
              <w:t>4.2.2.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效率分析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4" w:history="1">
            <w:r w:rsidRPr="00EE32CB">
              <w:rPr>
                <w:rStyle w:val="ae"/>
                <w:rFonts w:hint="eastAsia"/>
                <w:noProof/>
              </w:rPr>
              <w:t>4.2.3.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优缺点对比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5" w:history="1">
            <w:r w:rsidRPr="00EE32CB">
              <w:rPr>
                <w:rStyle w:val="ae"/>
                <w:rFonts w:hint="eastAsia"/>
                <w:noProof/>
              </w:rPr>
              <w:t>4.3.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多边形法效率对比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6" w:history="1">
            <w:r w:rsidRPr="00EE32CB">
              <w:rPr>
                <w:rStyle w:val="ae"/>
                <w:rFonts w:hint="eastAsia"/>
                <w:noProof/>
              </w:rPr>
              <w:t>4.3.1.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多边形法核心逻辑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7" w:history="1">
            <w:r w:rsidRPr="00EE32CB">
              <w:rPr>
                <w:rStyle w:val="ae"/>
                <w:rFonts w:hint="eastAsia"/>
                <w:noProof/>
              </w:rPr>
              <w:t>4.3.2.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效率分析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8" w:history="1">
            <w:r w:rsidRPr="00EE32CB">
              <w:rPr>
                <w:rStyle w:val="ae"/>
                <w:rFonts w:hint="eastAsia"/>
                <w:noProof/>
              </w:rPr>
              <w:t>4.3.3.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优缺点对比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D36B35" w:rsidRDefault="00D36B3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1"/>
              <w14:ligatures w14:val="standardContextual"/>
            </w:rPr>
          </w:pPr>
          <w:hyperlink w:anchor="_Toc183202429" w:history="1">
            <w:r w:rsidRPr="00EE32CB">
              <w:rPr>
                <w:rStyle w:val="ae"/>
                <w:rFonts w:hint="eastAsia"/>
                <w:noProof/>
              </w:rPr>
              <w:t>5.</w:t>
            </w:r>
            <w:r>
              <w:rPr>
                <w:rFonts w:asciiTheme="minorHAnsi" w:eastAsiaTheme="minorEastAsia" w:hAnsiTheme="minorHAnsi" w:hint="eastAsia"/>
                <w:noProof/>
                <w:sz w:val="21"/>
                <w14:ligatures w14:val="standardContextual"/>
              </w:rPr>
              <w:tab/>
            </w:r>
            <w:r w:rsidRPr="00EE32CB">
              <w:rPr>
                <w:rStyle w:val="ae"/>
                <w:rFonts w:hint="eastAsia"/>
                <w:noProof/>
              </w:rPr>
              <w:t>总结心得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_Toc183202429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AD6A1F" w:rsidRDefault="00AD6A1F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118D" w:rsidRDefault="00AD118D"/>
    <w:p w:rsidR="00AD118D" w:rsidRDefault="00AD118D">
      <w:pPr>
        <w:widowControl/>
        <w:spacing w:line="240" w:lineRule="auto"/>
        <w:jc w:val="left"/>
      </w:pPr>
      <w:r>
        <w:br w:type="page"/>
      </w:r>
    </w:p>
    <w:p w:rsidR="00AD118D" w:rsidRDefault="00AD118D">
      <w:pPr>
        <w:sectPr w:rsidR="00AD118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D1006" w:rsidRDefault="001D1006" w:rsidP="001D1006">
      <w:pPr>
        <w:pStyle w:val="1"/>
        <w:numPr>
          <w:ilvl w:val="0"/>
          <w:numId w:val="1"/>
        </w:numPr>
      </w:pPr>
      <w:bookmarkStart w:id="0" w:name="_Toc181478521"/>
      <w:bookmarkStart w:id="1" w:name="_Toc183202405"/>
      <w:r>
        <w:rPr>
          <w:rFonts w:hint="eastAsia"/>
        </w:rPr>
        <w:lastRenderedPageBreak/>
        <w:t>实验概述</w:t>
      </w:r>
      <w:bookmarkEnd w:id="0"/>
      <w:bookmarkEnd w:id="1"/>
    </w:p>
    <w:p w:rsidR="001D1006" w:rsidRDefault="001D1006" w:rsidP="001D1006">
      <w:pPr>
        <w:pStyle w:val="2"/>
        <w:numPr>
          <w:ilvl w:val="1"/>
          <w:numId w:val="1"/>
        </w:numPr>
      </w:pPr>
      <w:bookmarkStart w:id="2" w:name="_Toc181478522"/>
      <w:bookmarkStart w:id="3" w:name="_Toc183202406"/>
      <w:r>
        <w:rPr>
          <w:rFonts w:hint="eastAsia"/>
        </w:rPr>
        <w:t>实验目的</w:t>
      </w:r>
      <w:bookmarkEnd w:id="2"/>
      <w:bookmarkEnd w:id="3"/>
    </w:p>
    <w:p w:rsidR="001D1006" w:rsidRDefault="001D1006" w:rsidP="001D1006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理解分治法的策略，掌握基于递归的分治算法的实现方法；</w:t>
      </w:r>
    </w:p>
    <w:p w:rsidR="001D1006" w:rsidRDefault="001D1006" w:rsidP="001D1006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掌握基于数学模型建立算法模型的建模方法；</w:t>
      </w:r>
    </w:p>
    <w:p w:rsidR="001D1006" w:rsidRDefault="001D1006" w:rsidP="001D1006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理解并掌握在渐进意义下的算法复杂性的评价方法。</w:t>
      </w:r>
    </w:p>
    <w:p w:rsidR="001D1006" w:rsidRDefault="001D1006" w:rsidP="001D1006">
      <w:pPr>
        <w:pStyle w:val="2"/>
        <w:numPr>
          <w:ilvl w:val="1"/>
          <w:numId w:val="1"/>
        </w:numPr>
      </w:pPr>
      <w:bookmarkStart w:id="4" w:name="_Toc181478523"/>
      <w:bookmarkStart w:id="5" w:name="_Toc183202407"/>
      <w:r>
        <w:rPr>
          <w:rFonts w:hint="eastAsia"/>
        </w:rPr>
        <w:t>实验内容及要求</w:t>
      </w:r>
      <w:bookmarkEnd w:id="4"/>
      <w:bookmarkEnd w:id="5"/>
    </w:p>
    <w:p w:rsidR="001D1006" w:rsidRPr="001D1006" w:rsidRDefault="001D1006" w:rsidP="001D1006">
      <w:pPr>
        <w:pStyle w:val="a9"/>
        <w:numPr>
          <w:ilvl w:val="0"/>
          <w:numId w:val="2"/>
        </w:numPr>
        <w:ind w:firstLineChars="0"/>
        <w:rPr>
          <w:b/>
          <w:bCs/>
        </w:rPr>
      </w:pPr>
      <w:r w:rsidRPr="001D1006">
        <w:rPr>
          <w:rFonts w:hint="eastAsia"/>
          <w:b/>
          <w:bCs/>
        </w:rPr>
        <w:t>算法的设计与实现</w:t>
      </w:r>
    </w:p>
    <w:p w:rsidR="001D1006" w:rsidRPr="001D1006" w:rsidRDefault="001D1006" w:rsidP="001D1006">
      <w:pPr>
        <w:rPr>
          <w:b/>
          <w:bCs/>
        </w:rPr>
      </w:pPr>
      <w:r w:rsidRPr="001D1006">
        <w:rPr>
          <w:rFonts w:hint="eastAsia"/>
          <w:b/>
          <w:bCs/>
        </w:rPr>
        <w:t>问题描述：</w:t>
      </w:r>
    </w:p>
    <w:p w:rsidR="001D1006" w:rsidRPr="001D1006" w:rsidRDefault="001D1006" w:rsidP="001D1006">
      <w:pPr>
        <w:rPr>
          <w:rFonts w:hint="eastAsia"/>
        </w:rPr>
      </w:pPr>
      <w:r w:rsidRPr="001D1006">
        <w:rPr>
          <w:rFonts w:hint="eastAsia"/>
        </w:rPr>
        <w:t>设有</w:t>
      </w:r>
      <w:r w:rsidRPr="001D1006">
        <w:rPr>
          <w:rFonts w:hint="eastAsia"/>
        </w:rPr>
        <w:t xml:space="preserve"> n </w:t>
      </w:r>
      <w:proofErr w:type="gramStart"/>
      <w:r w:rsidRPr="001D1006">
        <w:rPr>
          <w:rFonts w:hint="eastAsia"/>
        </w:rPr>
        <w:t>个</w:t>
      </w:r>
      <w:proofErr w:type="gramEnd"/>
      <w:r w:rsidRPr="001D1006">
        <w:rPr>
          <w:rFonts w:hint="eastAsia"/>
        </w:rPr>
        <w:t>运动员要进行网球循环赛，设计一个满足下列条件的比赛日程表：</w:t>
      </w:r>
    </w:p>
    <w:p w:rsidR="001D1006" w:rsidRPr="001D1006" w:rsidRDefault="001D1006" w:rsidP="001D1006">
      <w:pPr>
        <w:rPr>
          <w:rFonts w:hint="eastAsia"/>
        </w:rPr>
      </w:pPr>
      <w:r w:rsidRPr="001D1006">
        <w:rPr>
          <w:rFonts w:hint="eastAsia"/>
        </w:rPr>
        <w:t>1</w:t>
      </w:r>
      <w:r w:rsidRPr="001D1006">
        <w:rPr>
          <w:rFonts w:hint="eastAsia"/>
        </w:rPr>
        <w:t>）每个选手必须与其他</w:t>
      </w:r>
      <w:r w:rsidRPr="001D1006">
        <w:rPr>
          <w:rFonts w:hint="eastAsia"/>
        </w:rPr>
        <w:t xml:space="preserve"> n</w:t>
      </w:r>
      <w:r w:rsidR="006A5FB8">
        <w:rPr>
          <w:rFonts w:hint="eastAsia"/>
        </w:rPr>
        <w:t xml:space="preserve"> </w:t>
      </w:r>
      <w:r w:rsidRPr="001D1006">
        <w:rPr>
          <w:rFonts w:hint="eastAsia"/>
        </w:rPr>
        <w:t>-</w:t>
      </w:r>
      <w:r w:rsidR="006A5FB8">
        <w:rPr>
          <w:rFonts w:hint="eastAsia"/>
        </w:rPr>
        <w:t xml:space="preserve"> </w:t>
      </w:r>
      <w:r w:rsidRPr="001D1006">
        <w:rPr>
          <w:rFonts w:hint="eastAsia"/>
        </w:rPr>
        <w:t xml:space="preserve">1 </w:t>
      </w:r>
      <w:proofErr w:type="gramStart"/>
      <w:r w:rsidRPr="001D1006">
        <w:rPr>
          <w:rFonts w:hint="eastAsia"/>
        </w:rPr>
        <w:t>个</w:t>
      </w:r>
      <w:proofErr w:type="gramEnd"/>
      <w:r w:rsidRPr="001D1006">
        <w:rPr>
          <w:rFonts w:hint="eastAsia"/>
        </w:rPr>
        <w:t>选手各赛一次；</w:t>
      </w:r>
    </w:p>
    <w:p w:rsidR="001D1006" w:rsidRPr="001D1006" w:rsidRDefault="001D1006" w:rsidP="001D1006">
      <w:pPr>
        <w:rPr>
          <w:rFonts w:hint="eastAsia"/>
        </w:rPr>
      </w:pPr>
      <w:r w:rsidRPr="001D1006">
        <w:rPr>
          <w:rFonts w:hint="eastAsia"/>
        </w:rPr>
        <w:t>2</w:t>
      </w:r>
      <w:r w:rsidRPr="001D1006">
        <w:rPr>
          <w:rFonts w:hint="eastAsia"/>
        </w:rPr>
        <w:t>）每个选手一天只能赛一次</w:t>
      </w:r>
    </w:p>
    <w:p w:rsidR="001D1006" w:rsidRPr="001D1006" w:rsidRDefault="001D1006" w:rsidP="001D1006">
      <w:pPr>
        <w:rPr>
          <w:rFonts w:hint="eastAsia"/>
        </w:rPr>
      </w:pPr>
      <w:r w:rsidRPr="001D1006">
        <w:rPr>
          <w:rFonts w:hint="eastAsia"/>
        </w:rPr>
        <w:t>3</w:t>
      </w:r>
      <w:r w:rsidRPr="001D1006">
        <w:rPr>
          <w:rFonts w:hint="eastAsia"/>
        </w:rPr>
        <w:t>）当</w:t>
      </w:r>
      <w:r w:rsidRPr="001D1006">
        <w:rPr>
          <w:rFonts w:hint="eastAsia"/>
        </w:rPr>
        <w:t xml:space="preserve"> n </w:t>
      </w:r>
      <w:r w:rsidRPr="001D1006">
        <w:rPr>
          <w:rFonts w:hint="eastAsia"/>
        </w:rPr>
        <w:t>是偶数时，循环赛只能进行</w:t>
      </w:r>
      <w:r w:rsidRPr="001D1006">
        <w:rPr>
          <w:rFonts w:hint="eastAsia"/>
        </w:rPr>
        <w:t xml:space="preserve"> n</w:t>
      </w:r>
      <w:r w:rsidR="006A5FB8">
        <w:rPr>
          <w:rFonts w:hint="eastAsia"/>
        </w:rPr>
        <w:t xml:space="preserve"> - </w:t>
      </w:r>
      <w:r w:rsidRPr="001D1006">
        <w:rPr>
          <w:rFonts w:hint="eastAsia"/>
        </w:rPr>
        <w:t xml:space="preserve">1 </w:t>
      </w:r>
      <w:r w:rsidRPr="001D1006">
        <w:rPr>
          <w:rFonts w:hint="eastAsia"/>
        </w:rPr>
        <w:t>天</w:t>
      </w:r>
    </w:p>
    <w:p w:rsidR="001D1006" w:rsidRPr="001D1006" w:rsidRDefault="001D1006" w:rsidP="001D1006">
      <w:r w:rsidRPr="001D1006">
        <w:rPr>
          <w:rFonts w:hint="eastAsia"/>
        </w:rPr>
        <w:t>4</w:t>
      </w:r>
      <w:r w:rsidRPr="001D1006">
        <w:rPr>
          <w:rFonts w:hint="eastAsia"/>
        </w:rPr>
        <w:t>）当</w:t>
      </w:r>
      <w:r w:rsidRPr="001D1006">
        <w:rPr>
          <w:rFonts w:hint="eastAsia"/>
        </w:rPr>
        <w:t xml:space="preserve"> n </w:t>
      </w:r>
      <w:r w:rsidRPr="001D1006">
        <w:rPr>
          <w:rFonts w:hint="eastAsia"/>
        </w:rPr>
        <w:t>是奇数时，循环赛只能进行</w:t>
      </w:r>
      <w:r w:rsidRPr="001D1006">
        <w:rPr>
          <w:rFonts w:hint="eastAsia"/>
        </w:rPr>
        <w:t xml:space="preserve"> n </w:t>
      </w:r>
      <w:r w:rsidRPr="001D1006">
        <w:rPr>
          <w:rFonts w:hint="eastAsia"/>
        </w:rPr>
        <w:t>天</w:t>
      </w:r>
    </w:p>
    <w:p w:rsidR="001D1006" w:rsidRPr="001D1006" w:rsidRDefault="001D1006" w:rsidP="001D1006">
      <w:pPr>
        <w:rPr>
          <w:rFonts w:hint="eastAsia"/>
          <w:b/>
          <w:bCs/>
        </w:rPr>
      </w:pPr>
      <w:r w:rsidRPr="001D1006">
        <w:rPr>
          <w:rFonts w:hint="eastAsia"/>
          <w:b/>
          <w:bCs/>
        </w:rPr>
        <w:t xml:space="preserve">2. </w:t>
      </w:r>
      <w:r w:rsidRPr="001D1006">
        <w:rPr>
          <w:rFonts w:hint="eastAsia"/>
          <w:b/>
          <w:bCs/>
        </w:rPr>
        <w:t>实验内容</w:t>
      </w:r>
    </w:p>
    <w:p w:rsidR="001D1006" w:rsidRPr="001D1006" w:rsidRDefault="001D1006" w:rsidP="001D1006">
      <w:pPr>
        <w:rPr>
          <w:rFonts w:hint="eastAsia"/>
        </w:rPr>
      </w:pPr>
      <w:r w:rsidRPr="001D1006">
        <w:rPr>
          <w:rFonts w:hint="eastAsia"/>
        </w:rPr>
        <w:t>依据数学方法，解决选手人数不等于</w:t>
      </w:r>
      <w:r w:rsidRPr="001D1006">
        <w:rPr>
          <w:rFonts w:hint="eastAsia"/>
        </w:rPr>
        <w:t xml:space="preserve"> 2</w:t>
      </w:r>
      <w:r w:rsidRPr="001D1006">
        <w:rPr>
          <w:rFonts w:hint="eastAsia"/>
          <w:vertAlign w:val="superscript"/>
        </w:rPr>
        <w:t>k</w:t>
      </w:r>
      <w:r w:rsidRPr="001D1006">
        <w:rPr>
          <w:rFonts w:hint="eastAsia"/>
        </w:rPr>
        <w:t>时，在偶数和奇数情况下，依题目条件建立算法模型。</w:t>
      </w:r>
    </w:p>
    <w:p w:rsidR="001D1006" w:rsidRPr="001D1006" w:rsidRDefault="001D1006" w:rsidP="001D1006">
      <w:pPr>
        <w:rPr>
          <w:rFonts w:hint="eastAsia"/>
        </w:rPr>
      </w:pPr>
      <w:r w:rsidRPr="001D1006">
        <w:rPr>
          <w:rFonts w:hint="eastAsia"/>
        </w:rPr>
        <w:t>①</w:t>
      </w:r>
      <w:r w:rsidRPr="001D1006">
        <w:rPr>
          <w:rFonts w:hint="eastAsia"/>
        </w:rPr>
        <w:t xml:space="preserve"> </w:t>
      </w:r>
      <w:r w:rsidRPr="001D1006">
        <w:rPr>
          <w:rFonts w:hint="eastAsia"/>
        </w:rPr>
        <w:t>数据生成：</w:t>
      </w:r>
      <w:r w:rsidRPr="001D1006">
        <w:rPr>
          <w:rFonts w:hint="eastAsia"/>
        </w:rPr>
        <w:t xml:space="preserve"> </w:t>
      </w:r>
      <w:r w:rsidRPr="001D1006">
        <w:rPr>
          <w:rFonts w:hint="eastAsia"/>
        </w:rPr>
        <w:t>不同规模的数据集，用于测试算法的正确性及效率。</w:t>
      </w:r>
    </w:p>
    <w:p w:rsidR="001D1006" w:rsidRPr="001D1006" w:rsidRDefault="001D1006" w:rsidP="001D1006">
      <w:pPr>
        <w:rPr>
          <w:rFonts w:hint="eastAsia"/>
        </w:rPr>
      </w:pPr>
      <w:r w:rsidRPr="001D1006">
        <w:rPr>
          <w:rFonts w:hint="eastAsia"/>
        </w:rPr>
        <w:t>②</w:t>
      </w:r>
      <w:r w:rsidRPr="001D1006">
        <w:rPr>
          <w:rFonts w:hint="eastAsia"/>
        </w:rPr>
        <w:t xml:space="preserve"> </w:t>
      </w:r>
      <w:r w:rsidRPr="001D1006">
        <w:rPr>
          <w:rFonts w:hint="eastAsia"/>
        </w:rPr>
        <w:t>算法实现：实现能够满足题目要求的循环赛日程表算法及程序。</w:t>
      </w:r>
    </w:p>
    <w:p w:rsidR="001D1006" w:rsidRPr="001200DF" w:rsidRDefault="001D1006" w:rsidP="001D1006">
      <w:pPr>
        <w:pStyle w:val="2"/>
        <w:numPr>
          <w:ilvl w:val="1"/>
          <w:numId w:val="1"/>
        </w:numPr>
      </w:pPr>
      <w:bookmarkStart w:id="6" w:name="_Toc181478524"/>
      <w:bookmarkStart w:id="7" w:name="_Toc183202408"/>
      <w:r>
        <w:rPr>
          <w:rFonts w:hint="eastAsia"/>
        </w:rPr>
        <w:t>实验环境</w:t>
      </w:r>
      <w:bookmarkEnd w:id="6"/>
      <w:bookmarkEnd w:id="7"/>
    </w:p>
    <w:p w:rsidR="001D1006" w:rsidRDefault="001D1006" w:rsidP="001D1006">
      <w:pPr>
        <w:pStyle w:val="a9"/>
        <w:numPr>
          <w:ilvl w:val="0"/>
          <w:numId w:val="3"/>
        </w:numPr>
        <w:ind w:firstLineChars="0"/>
      </w:pPr>
      <w:r w:rsidRPr="0002008F">
        <w:t>Visual Studio Code</w:t>
      </w:r>
    </w:p>
    <w:p w:rsidR="001D1006" w:rsidRDefault="001D1006" w:rsidP="001D1006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C++ 17</w:t>
      </w:r>
    </w:p>
    <w:p w:rsidR="001D1006" w:rsidRDefault="001D1006">
      <w:r>
        <w:br w:type="page"/>
      </w:r>
    </w:p>
    <w:p w:rsidR="00A125B8" w:rsidRDefault="001D1006" w:rsidP="001D1006">
      <w:pPr>
        <w:pStyle w:val="1"/>
        <w:numPr>
          <w:ilvl w:val="0"/>
          <w:numId w:val="1"/>
        </w:numPr>
      </w:pPr>
      <w:bookmarkStart w:id="8" w:name="_Toc183202409"/>
      <w:r>
        <w:rPr>
          <w:rFonts w:hint="eastAsia"/>
        </w:rPr>
        <w:lastRenderedPageBreak/>
        <w:t>算法设计与实现</w:t>
      </w:r>
      <w:bookmarkEnd w:id="8"/>
    </w:p>
    <w:p w:rsidR="001D1006" w:rsidRDefault="00DC509D" w:rsidP="00DC509D">
      <w:pPr>
        <w:pStyle w:val="2"/>
        <w:numPr>
          <w:ilvl w:val="1"/>
          <w:numId w:val="1"/>
        </w:numPr>
        <w:rPr>
          <w:rFonts w:hint="eastAsia"/>
        </w:rPr>
      </w:pPr>
      <w:bookmarkStart w:id="9" w:name="_Toc183202410"/>
      <w:r>
        <w:rPr>
          <w:rFonts w:hint="eastAsia"/>
        </w:rPr>
        <w:t>分治法问题分析</w:t>
      </w:r>
      <w:bookmarkEnd w:id="9"/>
    </w:p>
    <w:p w:rsidR="00DB5EB5" w:rsidRDefault="00DB5EB5" w:rsidP="00DB5EB5">
      <w:pPr>
        <w:pStyle w:val="3"/>
        <w:numPr>
          <w:ilvl w:val="2"/>
          <w:numId w:val="1"/>
        </w:numPr>
        <w:rPr>
          <w:rFonts w:hint="eastAsia"/>
        </w:rPr>
      </w:pPr>
      <w:bookmarkStart w:id="10" w:name="_Toc183202411"/>
      <w:r>
        <w:rPr>
          <w:rFonts w:hint="eastAsia"/>
        </w:rPr>
        <w:t>实例分析</w:t>
      </w:r>
      <w:bookmarkEnd w:id="10"/>
    </w:p>
    <w:p w:rsidR="00D508FA" w:rsidRDefault="00394F44" w:rsidP="00394F44">
      <w:pPr>
        <w:ind w:firstLineChars="200" w:firstLine="480"/>
      </w:pPr>
      <w:r>
        <w:rPr>
          <w:rFonts w:hint="eastAsia"/>
        </w:rPr>
        <w:t>首先从具体的例子开始分析。我们首先列出</w:t>
      </w:r>
      <w:r>
        <w:rPr>
          <w:rFonts w:hint="eastAsia"/>
        </w:rPr>
        <w:t>9</w:t>
      </w:r>
      <w:r>
        <w:rPr>
          <w:rFonts w:hint="eastAsia"/>
        </w:rPr>
        <w:t>位运动员的循环赛表，并在此基础上开始分析。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rFonts w:hint="eastAsia"/>
                <w:b/>
                <w:bCs/>
              </w:rPr>
            </w:pPr>
            <w:r w:rsidRPr="00394F44">
              <w:rPr>
                <w:rFonts w:hint="eastAsia"/>
                <w:b/>
                <w:bCs/>
              </w:rPr>
              <w:t>人</w:t>
            </w:r>
            <w:r w:rsidRPr="00394F44">
              <w:rPr>
                <w:rFonts w:hint="eastAsia"/>
                <w:b/>
                <w:bCs/>
              </w:rPr>
              <w:t>/</w:t>
            </w:r>
            <w:r w:rsidRPr="00394F44">
              <w:rPr>
                <w:rFonts w:hint="eastAsia"/>
                <w:b/>
                <w:bCs/>
              </w:rPr>
              <w:t>天</w:t>
            </w:r>
          </w:p>
        </w:tc>
        <w:tc>
          <w:tcPr>
            <w:tcW w:w="829" w:type="dxa"/>
            <w:vAlign w:val="center"/>
          </w:tcPr>
          <w:p w:rsidR="00394F44" w:rsidRPr="00394F44" w:rsidRDefault="00394F44" w:rsidP="00394F44">
            <w:pPr>
              <w:widowControl/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829" w:type="dxa"/>
            <w:vAlign w:val="center"/>
          </w:tcPr>
          <w:p w:rsidR="00394F44" w:rsidRPr="00394F44" w:rsidRDefault="00394F44" w:rsidP="00394F44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2</w:t>
            </w:r>
          </w:p>
        </w:tc>
        <w:tc>
          <w:tcPr>
            <w:tcW w:w="829" w:type="dxa"/>
            <w:vAlign w:val="center"/>
          </w:tcPr>
          <w:p w:rsidR="00394F44" w:rsidRPr="00394F44" w:rsidRDefault="00394F44" w:rsidP="00394F44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3</w:t>
            </w:r>
          </w:p>
        </w:tc>
        <w:tc>
          <w:tcPr>
            <w:tcW w:w="830" w:type="dxa"/>
            <w:vAlign w:val="center"/>
          </w:tcPr>
          <w:p w:rsidR="00394F44" w:rsidRPr="00394F44" w:rsidRDefault="00394F44" w:rsidP="00394F44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4</w:t>
            </w:r>
          </w:p>
        </w:tc>
        <w:tc>
          <w:tcPr>
            <w:tcW w:w="830" w:type="dxa"/>
            <w:vAlign w:val="center"/>
          </w:tcPr>
          <w:p w:rsidR="00394F44" w:rsidRPr="00394F44" w:rsidRDefault="00394F44" w:rsidP="00394F44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5</w:t>
            </w:r>
          </w:p>
        </w:tc>
        <w:tc>
          <w:tcPr>
            <w:tcW w:w="830" w:type="dxa"/>
            <w:vAlign w:val="center"/>
          </w:tcPr>
          <w:p w:rsidR="00394F44" w:rsidRPr="00394F44" w:rsidRDefault="00394F44" w:rsidP="00394F44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6</w:t>
            </w:r>
          </w:p>
        </w:tc>
        <w:tc>
          <w:tcPr>
            <w:tcW w:w="830" w:type="dxa"/>
            <w:vAlign w:val="center"/>
          </w:tcPr>
          <w:p w:rsidR="00394F44" w:rsidRPr="00394F44" w:rsidRDefault="00394F44" w:rsidP="00394F44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7</w:t>
            </w:r>
          </w:p>
        </w:tc>
        <w:tc>
          <w:tcPr>
            <w:tcW w:w="830" w:type="dxa"/>
            <w:vAlign w:val="center"/>
          </w:tcPr>
          <w:p w:rsidR="00394F44" w:rsidRPr="00394F44" w:rsidRDefault="00394F44" w:rsidP="00394F44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8</w:t>
            </w:r>
          </w:p>
        </w:tc>
        <w:tc>
          <w:tcPr>
            <w:tcW w:w="830" w:type="dxa"/>
            <w:vAlign w:val="center"/>
          </w:tcPr>
          <w:p w:rsidR="00394F44" w:rsidRPr="00394F44" w:rsidRDefault="00394F44" w:rsidP="00394F44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9</w:t>
            </w:r>
          </w:p>
        </w:tc>
      </w:tr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1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2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3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4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5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6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7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8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9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10</w:t>
            </w:r>
          </w:p>
        </w:tc>
      </w:tr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2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1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5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3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7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4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8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9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10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6</w:t>
            </w:r>
          </w:p>
        </w:tc>
      </w:tr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3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8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1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2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4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5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9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10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6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7</w:t>
            </w:r>
          </w:p>
        </w:tc>
      </w:tr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4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5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9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1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3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2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10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6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7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8</w:t>
            </w:r>
          </w:p>
        </w:tc>
      </w:tr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5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4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2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10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3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6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7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8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9</w:t>
            </w:r>
          </w:p>
        </w:tc>
      </w:tr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6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7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8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9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10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5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4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3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2</w:t>
            </w:r>
          </w:p>
        </w:tc>
      </w:tr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7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6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10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8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2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9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5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4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3</w:t>
            </w:r>
          </w:p>
        </w:tc>
      </w:tr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8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3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6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7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9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10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2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5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4</w:t>
            </w:r>
          </w:p>
        </w:tc>
      </w:tr>
      <w:tr w:rsidR="00394F44" w:rsidTr="00394F44">
        <w:tc>
          <w:tcPr>
            <w:tcW w:w="829" w:type="dxa"/>
          </w:tcPr>
          <w:p w:rsidR="00394F44" w:rsidRPr="00394F44" w:rsidRDefault="00394F44" w:rsidP="00394F44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9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10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4</w:t>
            </w:r>
          </w:p>
        </w:tc>
        <w:tc>
          <w:tcPr>
            <w:tcW w:w="829" w:type="dxa"/>
          </w:tcPr>
          <w:p w:rsidR="00394F44" w:rsidRPr="00BB3447" w:rsidRDefault="00394F44" w:rsidP="00394F44">
            <w:pPr>
              <w:jc w:val="center"/>
            </w:pPr>
            <w:r w:rsidRPr="00BB3447">
              <w:t>6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8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7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3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2</w:t>
            </w:r>
          </w:p>
        </w:tc>
        <w:tc>
          <w:tcPr>
            <w:tcW w:w="830" w:type="dxa"/>
          </w:tcPr>
          <w:p w:rsidR="00394F44" w:rsidRPr="00BB3447" w:rsidRDefault="00394F44" w:rsidP="00394F44">
            <w:pPr>
              <w:jc w:val="center"/>
            </w:pPr>
            <w:r w:rsidRPr="00BB3447">
              <w:t>1</w:t>
            </w:r>
          </w:p>
        </w:tc>
        <w:tc>
          <w:tcPr>
            <w:tcW w:w="830" w:type="dxa"/>
          </w:tcPr>
          <w:p w:rsidR="00394F44" w:rsidRDefault="00394F44" w:rsidP="00394F44">
            <w:pPr>
              <w:jc w:val="center"/>
            </w:pPr>
            <w:r w:rsidRPr="00BB3447">
              <w:t>5</w:t>
            </w:r>
          </w:p>
        </w:tc>
      </w:tr>
    </w:tbl>
    <w:p w:rsidR="00394F44" w:rsidRDefault="005324C1" w:rsidP="00394F44">
      <w:pPr>
        <w:ind w:firstLineChars="200" w:firstLine="480"/>
        <w:rPr>
          <w:rFonts w:hint="eastAsia"/>
        </w:rPr>
      </w:pPr>
      <w:r>
        <w:rPr>
          <w:rFonts w:hint="eastAsia"/>
        </w:rPr>
        <w:t>上表中，每一行表示一名选手的比赛安排；每一列表示一天内的比赛对手。其中，选手</w:t>
      </w:r>
      <w:r>
        <w:rPr>
          <w:rFonts w:hint="eastAsia"/>
        </w:rPr>
        <w:t>10</w:t>
      </w:r>
      <w:r>
        <w:rPr>
          <w:rFonts w:hint="eastAsia"/>
        </w:rPr>
        <w:t>指的是该天轮空，没有比赛对手。</w:t>
      </w:r>
    </w:p>
    <w:p w:rsidR="00394F44" w:rsidRDefault="005324C1" w:rsidP="00394F44">
      <w:pPr>
        <w:ind w:firstLineChars="200" w:firstLine="480"/>
      </w:pPr>
      <w:r>
        <w:rPr>
          <w:rFonts w:hint="eastAsia"/>
        </w:rPr>
        <w:t>接下来，让我们从该</w:t>
      </w:r>
      <w:proofErr w:type="gramStart"/>
      <w:r>
        <w:rPr>
          <w:rFonts w:hint="eastAsia"/>
        </w:rPr>
        <w:t>例推广</w:t>
      </w:r>
      <w:proofErr w:type="gramEnd"/>
      <w:r>
        <w:rPr>
          <w:rFonts w:hint="eastAsia"/>
        </w:rPr>
        <w:t>到普适的情况。</w:t>
      </w:r>
    </w:p>
    <w:p w:rsidR="005324C1" w:rsidRDefault="005324C1" w:rsidP="00394F44">
      <w:pPr>
        <w:ind w:firstLineChars="200" w:firstLine="480"/>
      </w:pPr>
      <w:r>
        <w:rPr>
          <w:rFonts w:hint="eastAsia"/>
        </w:rPr>
        <w:t>由上表知，其实</w:t>
      </w:r>
      <w:r>
        <w:rPr>
          <w:rFonts w:hint="eastAsia"/>
        </w:rPr>
        <w:t>9</w:t>
      </w:r>
      <w:r>
        <w:rPr>
          <w:rFonts w:hint="eastAsia"/>
        </w:rPr>
        <w:t>名选手安排的是</w:t>
      </w:r>
      <w:r>
        <w:rPr>
          <w:rFonts w:hint="eastAsia"/>
        </w:rPr>
        <w:t>10</w:t>
      </w:r>
      <w:r>
        <w:rPr>
          <w:rFonts w:hint="eastAsia"/>
        </w:rPr>
        <w:t>人的循环赛，不过不考虑第</w:t>
      </w:r>
      <w:r>
        <w:rPr>
          <w:rFonts w:hint="eastAsia"/>
        </w:rPr>
        <w:t>10</w:t>
      </w:r>
      <w:r>
        <w:rPr>
          <w:rFonts w:hint="eastAsia"/>
        </w:rPr>
        <w:t>人的比赛安排。那么，对于</w:t>
      </w:r>
      <w:r>
        <w:rPr>
          <w:rFonts w:hint="eastAsia"/>
        </w:rPr>
        <w:t>n</w:t>
      </w:r>
      <w:r>
        <w:rPr>
          <w:rFonts w:hint="eastAsia"/>
        </w:rPr>
        <w:t>人的循环赛：</w:t>
      </w:r>
    </w:p>
    <w:p w:rsidR="005324C1" w:rsidRDefault="005324C1" w:rsidP="00394F44">
      <w:pPr>
        <w:ind w:firstLineChars="200" w:firstLine="480"/>
      </w:pPr>
      <w:r>
        <w:rPr>
          <w:rFonts w:hint="eastAsia"/>
        </w:rPr>
        <w:t>当</w:t>
      </w:r>
      <w:r>
        <w:rPr>
          <w:rFonts w:hint="eastAsia"/>
        </w:rPr>
        <w:t>n</w:t>
      </w:r>
      <w:r>
        <w:rPr>
          <w:rFonts w:hint="eastAsia"/>
        </w:rPr>
        <w:t>为奇数时，我们安排</w:t>
      </w:r>
      <w:r>
        <w:rPr>
          <w:rFonts w:hint="eastAsia"/>
        </w:rPr>
        <w:t>n+1</w:t>
      </w:r>
      <w:r>
        <w:rPr>
          <w:rFonts w:hint="eastAsia"/>
        </w:rPr>
        <w:t>人的循环赛，其中与第</w:t>
      </w:r>
      <w:r>
        <w:rPr>
          <w:rFonts w:hint="eastAsia"/>
        </w:rPr>
        <w:t>n+1</w:t>
      </w:r>
      <w:r>
        <w:rPr>
          <w:rFonts w:hint="eastAsia"/>
        </w:rPr>
        <w:t>位选手比赛的表示轮空；</w:t>
      </w:r>
    </w:p>
    <w:p w:rsidR="005324C1" w:rsidRPr="00DB5EB5" w:rsidRDefault="005324C1" w:rsidP="00394F44">
      <w:pPr>
        <w:ind w:firstLineChars="200" w:firstLine="480"/>
        <w:rPr>
          <w:rFonts w:hint="eastAsia"/>
          <w:i/>
        </w:rPr>
      </w:pPr>
      <w:r>
        <w:rPr>
          <w:rFonts w:hint="eastAsia"/>
        </w:rPr>
        <w:t>当</w:t>
      </w:r>
      <w:r>
        <w:rPr>
          <w:rFonts w:hint="eastAsia"/>
        </w:rPr>
        <w:t>n</w:t>
      </w:r>
      <w:r>
        <w:rPr>
          <w:rFonts w:hint="eastAsia"/>
        </w:rPr>
        <w:t>为偶数时，</w:t>
      </w:r>
      <w:r w:rsidR="00DB5EB5">
        <w:rPr>
          <w:rFonts w:hint="eastAsia"/>
        </w:rPr>
        <w:t>则直接使用分治法，考虑</w:t>
      </w:r>
      <w:r w:rsidR="00DB5EB5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DB5EB5">
        <w:rPr>
          <w:rFonts w:hint="eastAsia"/>
        </w:rPr>
        <w:t xml:space="preserve"> </w:t>
      </w:r>
      <w:r w:rsidR="00DB5EB5">
        <w:rPr>
          <w:rFonts w:hint="eastAsia"/>
        </w:rPr>
        <w:t>位选手的赛程表。</w:t>
      </w:r>
    </w:p>
    <w:p w:rsidR="00DB5EB5" w:rsidRDefault="00DB5EB5" w:rsidP="001D1006">
      <w:r>
        <w:br w:type="page"/>
      </w:r>
    </w:p>
    <w:p w:rsidR="00DC509D" w:rsidRDefault="00DB5EB5" w:rsidP="00DB5EB5">
      <w:pPr>
        <w:pStyle w:val="3"/>
        <w:numPr>
          <w:ilvl w:val="2"/>
          <w:numId w:val="1"/>
        </w:numPr>
        <w:rPr>
          <w:rFonts w:hint="eastAsia"/>
        </w:rPr>
      </w:pPr>
      <w:bookmarkStart w:id="11" w:name="_Toc183202412"/>
      <w:r>
        <w:rPr>
          <w:rFonts w:hint="eastAsia"/>
        </w:rPr>
        <w:lastRenderedPageBreak/>
        <w:t>普遍情况分析</w:t>
      </w:r>
      <w:bookmarkEnd w:id="11"/>
    </w:p>
    <w:p w:rsidR="00DB5EB5" w:rsidRDefault="00DB5EB5" w:rsidP="00DB5EB5">
      <w:pPr>
        <w:ind w:firstLineChars="200" w:firstLine="480"/>
      </w:pPr>
      <w:r>
        <w:rPr>
          <w:rFonts w:hint="eastAsia"/>
        </w:rPr>
        <w:t>根据上述思路，我们具体分析如何继续分治下去：</w:t>
      </w:r>
    </w:p>
    <w:p w:rsidR="00DB5EB5" w:rsidRDefault="00DB5EB5" w:rsidP="00DB5EB5">
      <w:pPr>
        <w:ind w:firstLineChars="200" w:firstLine="480"/>
      </w:pPr>
      <w:r>
        <w:rPr>
          <w:rFonts w:hint="eastAsia"/>
        </w:rPr>
        <w:t>在完成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位选手的日程表后，我们的</w:t>
      </w:r>
      <w:r>
        <w:rPr>
          <w:rFonts w:hint="eastAsia"/>
        </w:rPr>
        <w:t>n</w:t>
      </w:r>
      <w:r>
        <w:rPr>
          <w:rFonts w:hint="eastAsia"/>
        </w:rPr>
        <w:t>位选手</w:t>
      </w:r>
      <w:proofErr w:type="gramStart"/>
      <w:r>
        <w:rPr>
          <w:rFonts w:hint="eastAsia"/>
        </w:rPr>
        <w:t>表此时</w:t>
      </w:r>
      <w:proofErr w:type="gramEnd"/>
      <w:r>
        <w:rPr>
          <w:rFonts w:hint="eastAsia"/>
        </w:rPr>
        <w:t>已经完成了左上角和左下角的两个部分。其中左上角为选手</w:t>
      </w:r>
      <w:r>
        <w:rPr>
          <w:rFonts w:hint="eastAsia"/>
        </w:rPr>
        <w:t xml:space="preserve">1~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>，左下角为选手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+1~</m:t>
        </m:r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的前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天的赛程安排。</w:t>
      </w:r>
    </w:p>
    <w:p w:rsidR="00DB5EB5" w:rsidRDefault="00DB5EB5" w:rsidP="00DB5EB5">
      <w:pPr>
        <w:ind w:firstLineChars="200" w:firstLine="480"/>
      </w:pPr>
      <w:r>
        <w:rPr>
          <w:rFonts w:hint="eastAsia"/>
        </w:rPr>
        <w:t>并且左上角</w:t>
      </w:r>
      <w:r>
        <w:rPr>
          <w:rFonts w:hint="eastAsia"/>
        </w:rPr>
        <w:t>选手</w:t>
      </w:r>
      <w:r>
        <w:rPr>
          <w:rFonts w:hint="eastAsia"/>
        </w:rPr>
        <w:t xml:space="preserve">1~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的赛程表加上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就得到的了</w:t>
      </w:r>
      <w:r>
        <w:rPr>
          <w:rFonts w:hint="eastAsia"/>
        </w:rPr>
        <w:t>左下</w:t>
      </w:r>
      <w:proofErr w:type="gramStart"/>
      <w:r>
        <w:rPr>
          <w:rFonts w:hint="eastAsia"/>
        </w:rPr>
        <w:t>角选手</w:t>
      </w:r>
      <w:proofErr w:type="gramEnd"/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+1~</m:t>
        </m:r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的赛程表。</w:t>
      </w:r>
    </w:p>
    <w:p w:rsidR="00DB5EB5" w:rsidRDefault="00DB5EB5" w:rsidP="00DB5EB5">
      <w:pPr>
        <w:ind w:firstLineChars="200" w:firstLine="480"/>
      </w:pPr>
      <w:r>
        <w:rPr>
          <w:rFonts w:hint="eastAsia"/>
        </w:rPr>
        <w:t>那么，我们将左上角的安排复制到对应的右下角，将左下角的安排复制到右上角，即可得到满足要求的</w:t>
      </w:r>
      <w:r>
        <w:rPr>
          <w:rFonts w:hint="eastAsia"/>
        </w:rPr>
        <w:t>n</w:t>
      </w:r>
      <w:r>
        <w:rPr>
          <w:rFonts w:hint="eastAsia"/>
        </w:rPr>
        <w:t>名选手的循环赛安排表。</w:t>
      </w:r>
    </w:p>
    <w:p w:rsidR="00DB5EB5" w:rsidRDefault="00DB5EB5" w:rsidP="00DB5EB5">
      <w:pPr>
        <w:ind w:firstLineChars="200" w:firstLine="480"/>
      </w:pPr>
      <w:r>
        <w:rPr>
          <w:rFonts w:hint="eastAsia"/>
        </w:rPr>
        <w:t>所以可以得到：为设计</w:t>
      </w:r>
      <w:r>
        <w:rPr>
          <w:rFonts w:hint="eastAsia"/>
        </w:rPr>
        <w:t>9</w:t>
      </w:r>
      <w:r w:rsidRPr="00DB5EB5">
        <w:t>人循环赛，可以先设计</w:t>
      </w:r>
      <w:r w:rsidRPr="00DB5EB5">
        <w:t>10</w:t>
      </w:r>
      <w:r w:rsidRPr="00DB5EB5">
        <w:t>人循环赛。为设计</w:t>
      </w:r>
      <w:r w:rsidRPr="00DB5EB5">
        <w:t>10</w:t>
      </w:r>
      <w:r w:rsidRPr="00DB5EB5">
        <w:t>人循环赛，可以先设计</w:t>
      </w:r>
      <w:r w:rsidRPr="00DB5EB5">
        <w:t>5</w:t>
      </w:r>
      <w:r w:rsidRPr="00DB5EB5">
        <w:t>人循环赛。为设计</w:t>
      </w:r>
      <w:r w:rsidRPr="00DB5EB5">
        <w:t>5</w:t>
      </w:r>
      <w:r w:rsidRPr="00DB5EB5">
        <w:t>人循环赛，可以先设计</w:t>
      </w:r>
      <w:r w:rsidRPr="00DB5EB5">
        <w:t>6</w:t>
      </w:r>
      <w:r w:rsidRPr="00DB5EB5">
        <w:t>人循环赛。以此类推，设计</w:t>
      </w:r>
      <w:r w:rsidRPr="00DB5EB5">
        <w:t>3</w:t>
      </w:r>
      <w:r w:rsidRPr="00DB5EB5">
        <w:t>人、</w:t>
      </w:r>
      <w:r w:rsidRPr="00DB5EB5">
        <w:t>4</w:t>
      </w:r>
      <w:r w:rsidRPr="00DB5EB5">
        <w:t>人、</w:t>
      </w:r>
      <w:r w:rsidRPr="00DB5EB5">
        <w:t>2</w:t>
      </w:r>
      <w:r w:rsidRPr="00DB5EB5">
        <w:t>人循环赛。</w:t>
      </w:r>
    </w:p>
    <w:p w:rsidR="00F77EB1" w:rsidRDefault="00F77EB1" w:rsidP="00F77EB1">
      <w:pPr>
        <w:ind w:firstLineChars="200" w:firstLine="480"/>
        <w:rPr>
          <w:rFonts w:hint="eastAsia"/>
        </w:rPr>
      </w:pPr>
      <w:r>
        <w:br w:type="page"/>
      </w:r>
    </w:p>
    <w:p w:rsidR="00DB5EB5" w:rsidRDefault="00E83F5F" w:rsidP="00E83F5F">
      <w:pPr>
        <w:pStyle w:val="3"/>
        <w:numPr>
          <w:ilvl w:val="2"/>
          <w:numId w:val="1"/>
        </w:numPr>
        <w:rPr>
          <w:rFonts w:hint="eastAsia"/>
        </w:rPr>
      </w:pPr>
      <w:bookmarkStart w:id="12" w:name="_Toc183202413"/>
      <w:r>
        <w:rPr>
          <w:rFonts w:hint="eastAsia"/>
        </w:rPr>
        <w:lastRenderedPageBreak/>
        <w:t>分治算法逻辑推理</w:t>
      </w:r>
      <w:bookmarkEnd w:id="12"/>
    </w:p>
    <w:p w:rsidR="00E83F5F" w:rsidRDefault="00E83F5F" w:rsidP="00E83F5F">
      <w:pPr>
        <w:ind w:firstLineChars="200" w:firstLine="480"/>
      </w:pPr>
      <w:r>
        <w:rPr>
          <w:rFonts w:hint="eastAsia"/>
        </w:rPr>
        <w:t>基于上述结论，我们先给出</w:t>
      </w:r>
      <w:r>
        <w:rPr>
          <w:rFonts w:hint="eastAsia"/>
        </w:rPr>
        <w:t>2</w:t>
      </w:r>
      <w:r>
        <w:rPr>
          <w:rFonts w:hint="eastAsia"/>
        </w:rPr>
        <w:t>人循环赛的安排表：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83F5F" w:rsidTr="00E1175A">
        <w:tc>
          <w:tcPr>
            <w:tcW w:w="4148" w:type="dxa"/>
          </w:tcPr>
          <w:p w:rsidR="00E83F5F" w:rsidRPr="00394F44" w:rsidRDefault="00E83F5F" w:rsidP="00E83F5F">
            <w:pPr>
              <w:jc w:val="center"/>
              <w:rPr>
                <w:rFonts w:hint="eastAsia"/>
                <w:b/>
                <w:bCs/>
              </w:rPr>
            </w:pPr>
            <w:r w:rsidRPr="00394F44">
              <w:rPr>
                <w:rFonts w:hint="eastAsia"/>
                <w:b/>
                <w:bCs/>
              </w:rPr>
              <w:t>人</w:t>
            </w:r>
            <w:r w:rsidRPr="00394F44">
              <w:rPr>
                <w:rFonts w:hint="eastAsia"/>
                <w:b/>
                <w:bCs/>
              </w:rPr>
              <w:t>/</w:t>
            </w:r>
            <w:r w:rsidRPr="00394F44">
              <w:rPr>
                <w:rFonts w:hint="eastAsia"/>
                <w:b/>
                <w:bCs/>
              </w:rPr>
              <w:t>天</w:t>
            </w:r>
          </w:p>
        </w:tc>
        <w:tc>
          <w:tcPr>
            <w:tcW w:w="4148" w:type="dxa"/>
            <w:vAlign w:val="center"/>
          </w:tcPr>
          <w:p w:rsidR="00E83F5F" w:rsidRPr="00394F44" w:rsidRDefault="00E83F5F" w:rsidP="00E83F5F">
            <w:pPr>
              <w:widowControl/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1</w:t>
            </w:r>
          </w:p>
        </w:tc>
      </w:tr>
      <w:tr w:rsidR="00E83F5F" w:rsidTr="00E83F5F">
        <w:tc>
          <w:tcPr>
            <w:tcW w:w="4148" w:type="dxa"/>
          </w:tcPr>
          <w:p w:rsidR="00E83F5F" w:rsidRPr="00394F44" w:rsidRDefault="00E83F5F" w:rsidP="00E83F5F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1</w:t>
            </w:r>
          </w:p>
        </w:tc>
        <w:tc>
          <w:tcPr>
            <w:tcW w:w="4148" w:type="dxa"/>
          </w:tcPr>
          <w:p w:rsidR="00E83F5F" w:rsidRPr="00BB3447" w:rsidRDefault="00E83F5F" w:rsidP="00E83F5F">
            <w:pPr>
              <w:jc w:val="center"/>
            </w:pPr>
            <w:r w:rsidRPr="00BB3447">
              <w:t>2</w:t>
            </w:r>
          </w:p>
        </w:tc>
      </w:tr>
      <w:tr w:rsidR="00E83F5F" w:rsidTr="00E83F5F">
        <w:tc>
          <w:tcPr>
            <w:tcW w:w="4148" w:type="dxa"/>
          </w:tcPr>
          <w:p w:rsidR="00E83F5F" w:rsidRPr="00394F44" w:rsidRDefault="00E83F5F" w:rsidP="00E83F5F">
            <w:pPr>
              <w:jc w:val="center"/>
              <w:rPr>
                <w:b/>
                <w:bCs/>
              </w:rPr>
            </w:pPr>
            <w:r w:rsidRPr="00394F44">
              <w:rPr>
                <w:b/>
                <w:bCs/>
              </w:rPr>
              <w:t>2</w:t>
            </w:r>
          </w:p>
        </w:tc>
        <w:tc>
          <w:tcPr>
            <w:tcW w:w="4148" w:type="dxa"/>
          </w:tcPr>
          <w:p w:rsidR="00E83F5F" w:rsidRPr="00BB3447" w:rsidRDefault="00E83F5F" w:rsidP="00E83F5F">
            <w:pPr>
              <w:jc w:val="center"/>
            </w:pPr>
            <w:r w:rsidRPr="00BB3447">
              <w:t>1</w:t>
            </w:r>
          </w:p>
        </w:tc>
      </w:tr>
    </w:tbl>
    <w:p w:rsidR="00E83F5F" w:rsidRDefault="00E83F5F" w:rsidP="00E83F5F">
      <w:pPr>
        <w:ind w:firstLineChars="200" w:firstLine="480"/>
        <w:rPr>
          <w:rFonts w:hint="eastAsia"/>
        </w:rPr>
      </w:pPr>
      <w:r>
        <w:rPr>
          <w:rFonts w:hint="eastAsia"/>
        </w:rPr>
        <w:t>然后按照上面的思路（左下角为左上角</w:t>
      </w:r>
      <m:oMath>
        <m:r>
          <w:rPr>
            <w:rFonts w:ascii="Cambria Math" w:hAnsi="Cambria Math" w:hint="eastAsia"/>
          </w:rPr>
          <m:t>+2</m:t>
        </m:r>
        <m:r>
          <w:rPr>
            <w:rFonts w:ascii="Cambria Math" w:hAnsi="Cambria Math"/>
          </w:rPr>
          <m:t xml:space="preserve"> </m:t>
        </m:r>
        <m:d>
          <m:dPr>
            <m:begChr m:val="（"/>
            <m:endChr m:val="）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4</m:t>
            </m:r>
            <m:r>
              <m:rPr>
                <m:lit/>
              </m:rPr>
              <w:rPr>
                <w:rFonts w:ascii="Cambria Math" w:hAnsi="Cambria Math" w:hint="eastAsia"/>
              </w:rPr>
              <m:t>/</m:t>
            </m:r>
            <m:r>
              <w:rPr>
                <w:rFonts w:ascii="Cambria Math" w:hAnsi="Cambria Math" w:hint="eastAsia"/>
              </w:rPr>
              <m:t>2=2</m:t>
            </m:r>
          </m:e>
        </m:d>
      </m:oMath>
      <w:r>
        <w:rPr>
          <w:rFonts w:hint="eastAsia"/>
        </w:rPr>
        <w:t>，剩下两个角交叉复制），得到</w:t>
      </w:r>
      <w:r>
        <w:rPr>
          <w:rFonts w:hint="eastAsia"/>
        </w:rPr>
        <w:t>4</w:t>
      </w:r>
      <w:r>
        <w:rPr>
          <w:rFonts w:hint="eastAsia"/>
        </w:rPr>
        <w:t>人循环赛的安排：（此处用同样的颜色标记复制的内容）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83F5F" w:rsidTr="005F5B87">
        <w:tc>
          <w:tcPr>
            <w:tcW w:w="2074" w:type="dxa"/>
          </w:tcPr>
          <w:p w:rsidR="00E83F5F" w:rsidRPr="00394F44" w:rsidRDefault="00E83F5F" w:rsidP="00E83F5F">
            <w:pPr>
              <w:jc w:val="center"/>
              <w:rPr>
                <w:rFonts w:hint="eastAsia"/>
                <w:b/>
                <w:bCs/>
              </w:rPr>
            </w:pPr>
            <w:r w:rsidRPr="00394F44">
              <w:rPr>
                <w:rFonts w:hint="eastAsia"/>
                <w:b/>
                <w:bCs/>
              </w:rPr>
              <w:t>人</w:t>
            </w:r>
            <w:r w:rsidRPr="00394F44">
              <w:rPr>
                <w:rFonts w:hint="eastAsia"/>
                <w:b/>
                <w:bCs/>
              </w:rPr>
              <w:t>/</w:t>
            </w:r>
            <w:r w:rsidRPr="00394F44">
              <w:rPr>
                <w:rFonts w:hint="eastAsia"/>
                <w:b/>
                <w:bCs/>
              </w:rPr>
              <w:t>天</w:t>
            </w:r>
          </w:p>
        </w:tc>
        <w:tc>
          <w:tcPr>
            <w:tcW w:w="2074" w:type="dxa"/>
            <w:vAlign w:val="center"/>
          </w:tcPr>
          <w:p w:rsidR="00E83F5F" w:rsidRPr="00394F44" w:rsidRDefault="00E83F5F" w:rsidP="00E83F5F">
            <w:pPr>
              <w:widowControl/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2074" w:type="dxa"/>
            <w:vAlign w:val="center"/>
          </w:tcPr>
          <w:p w:rsidR="00E83F5F" w:rsidRPr="00394F44" w:rsidRDefault="00E83F5F" w:rsidP="00E83F5F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2</w:t>
            </w:r>
          </w:p>
        </w:tc>
        <w:tc>
          <w:tcPr>
            <w:tcW w:w="2074" w:type="dxa"/>
            <w:vAlign w:val="center"/>
          </w:tcPr>
          <w:p w:rsidR="00E83F5F" w:rsidRPr="00394F44" w:rsidRDefault="00E83F5F" w:rsidP="00E83F5F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3</w:t>
            </w:r>
          </w:p>
        </w:tc>
      </w:tr>
      <w:tr w:rsidR="00E83F5F" w:rsidTr="00E83F5F"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FF0000"/>
              </w:rPr>
            </w:pPr>
            <w:r w:rsidRPr="00E83F5F">
              <w:rPr>
                <w:color w:val="FF0000"/>
              </w:rPr>
              <w:t>1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FF0000"/>
              </w:rPr>
            </w:pPr>
            <w:r w:rsidRPr="00E83F5F">
              <w:rPr>
                <w:color w:val="FF0000"/>
              </w:rPr>
              <w:t>2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00B050"/>
              </w:rPr>
            </w:pPr>
            <w:r w:rsidRPr="00E83F5F">
              <w:rPr>
                <w:color w:val="00B050"/>
              </w:rPr>
              <w:t>3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00B050"/>
              </w:rPr>
            </w:pPr>
            <w:r w:rsidRPr="00E83F5F">
              <w:rPr>
                <w:color w:val="00B050"/>
              </w:rPr>
              <w:t>4</w:t>
            </w:r>
          </w:p>
        </w:tc>
      </w:tr>
      <w:tr w:rsidR="00E83F5F" w:rsidTr="00E83F5F"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FF0000"/>
              </w:rPr>
            </w:pPr>
            <w:r w:rsidRPr="00E83F5F">
              <w:rPr>
                <w:color w:val="FF0000"/>
              </w:rPr>
              <w:t>2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FF0000"/>
              </w:rPr>
            </w:pPr>
            <w:r w:rsidRPr="00E83F5F">
              <w:rPr>
                <w:color w:val="FF0000"/>
              </w:rPr>
              <w:t>1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00B050"/>
              </w:rPr>
            </w:pPr>
            <w:r w:rsidRPr="00E83F5F">
              <w:rPr>
                <w:color w:val="00B050"/>
              </w:rPr>
              <w:t>4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00B050"/>
              </w:rPr>
            </w:pPr>
            <w:r w:rsidRPr="00E83F5F">
              <w:rPr>
                <w:color w:val="00B050"/>
              </w:rPr>
              <w:t>3</w:t>
            </w:r>
          </w:p>
        </w:tc>
      </w:tr>
      <w:tr w:rsidR="00E83F5F" w:rsidTr="00E83F5F"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00B050"/>
              </w:rPr>
            </w:pPr>
            <w:r w:rsidRPr="00E83F5F">
              <w:rPr>
                <w:color w:val="00B050"/>
              </w:rPr>
              <w:t>3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00B050"/>
              </w:rPr>
            </w:pPr>
            <w:r w:rsidRPr="00E83F5F">
              <w:rPr>
                <w:color w:val="00B050"/>
              </w:rPr>
              <w:t>4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FF0000"/>
              </w:rPr>
            </w:pPr>
            <w:r w:rsidRPr="00E83F5F">
              <w:rPr>
                <w:color w:val="FF0000"/>
              </w:rPr>
              <w:t>1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FF0000"/>
              </w:rPr>
            </w:pPr>
            <w:r w:rsidRPr="00E83F5F">
              <w:rPr>
                <w:color w:val="FF0000"/>
              </w:rPr>
              <w:t>2</w:t>
            </w:r>
          </w:p>
        </w:tc>
      </w:tr>
      <w:tr w:rsidR="00E83F5F" w:rsidTr="00E83F5F"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00B050"/>
              </w:rPr>
            </w:pPr>
            <w:r w:rsidRPr="00E83F5F">
              <w:rPr>
                <w:color w:val="00B050"/>
              </w:rPr>
              <w:t>4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00B050"/>
              </w:rPr>
            </w:pPr>
            <w:r w:rsidRPr="00E83F5F">
              <w:rPr>
                <w:color w:val="00B050"/>
              </w:rPr>
              <w:t>3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FF0000"/>
              </w:rPr>
            </w:pPr>
            <w:r w:rsidRPr="00E83F5F">
              <w:rPr>
                <w:color w:val="FF0000"/>
              </w:rPr>
              <w:t>2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color w:val="FF0000"/>
              </w:rPr>
            </w:pPr>
            <w:r w:rsidRPr="00E83F5F">
              <w:rPr>
                <w:color w:val="FF0000"/>
              </w:rPr>
              <w:t>1</w:t>
            </w:r>
          </w:p>
        </w:tc>
      </w:tr>
    </w:tbl>
    <w:p w:rsidR="00E83F5F" w:rsidRDefault="00E83F5F" w:rsidP="00E83F5F">
      <w:pPr>
        <w:ind w:firstLineChars="200" w:firstLine="480"/>
      </w:pPr>
      <w:r>
        <w:rPr>
          <w:rFonts w:hint="eastAsia"/>
        </w:rPr>
        <w:t>在这张表的基础上，我们将选手</w:t>
      </w:r>
      <w:r>
        <w:rPr>
          <w:rFonts w:hint="eastAsia"/>
        </w:rPr>
        <w:t>4</w:t>
      </w:r>
      <w:r>
        <w:rPr>
          <w:rFonts w:hint="eastAsia"/>
        </w:rPr>
        <w:t>视为轮空，即可得到</w:t>
      </w:r>
      <w:r>
        <w:rPr>
          <w:rFonts w:hint="eastAsia"/>
        </w:rPr>
        <w:t>3</w:t>
      </w:r>
      <w:r>
        <w:rPr>
          <w:rFonts w:hint="eastAsia"/>
        </w:rPr>
        <w:t>位选手的循环赛安排表：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83F5F" w:rsidTr="007E45EA">
        <w:tc>
          <w:tcPr>
            <w:tcW w:w="2074" w:type="dxa"/>
          </w:tcPr>
          <w:p w:rsidR="00E83F5F" w:rsidRPr="00394F44" w:rsidRDefault="00E83F5F" w:rsidP="00E83F5F">
            <w:pPr>
              <w:jc w:val="center"/>
              <w:rPr>
                <w:rFonts w:hint="eastAsia"/>
                <w:b/>
                <w:bCs/>
              </w:rPr>
            </w:pPr>
            <w:r w:rsidRPr="00394F44">
              <w:rPr>
                <w:rFonts w:hint="eastAsia"/>
                <w:b/>
                <w:bCs/>
              </w:rPr>
              <w:t>人</w:t>
            </w:r>
            <w:r w:rsidRPr="00394F44">
              <w:rPr>
                <w:rFonts w:hint="eastAsia"/>
                <w:b/>
                <w:bCs/>
              </w:rPr>
              <w:t>/</w:t>
            </w:r>
            <w:r w:rsidRPr="00394F44">
              <w:rPr>
                <w:rFonts w:hint="eastAsia"/>
                <w:b/>
                <w:bCs/>
              </w:rPr>
              <w:t>天</w:t>
            </w:r>
          </w:p>
        </w:tc>
        <w:tc>
          <w:tcPr>
            <w:tcW w:w="2074" w:type="dxa"/>
            <w:vAlign w:val="center"/>
          </w:tcPr>
          <w:p w:rsidR="00E83F5F" w:rsidRPr="00394F44" w:rsidRDefault="00E83F5F" w:rsidP="00E83F5F">
            <w:pPr>
              <w:widowControl/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2074" w:type="dxa"/>
            <w:vAlign w:val="center"/>
          </w:tcPr>
          <w:p w:rsidR="00E83F5F" w:rsidRPr="00394F44" w:rsidRDefault="00E83F5F" w:rsidP="00E83F5F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2</w:t>
            </w:r>
          </w:p>
        </w:tc>
        <w:tc>
          <w:tcPr>
            <w:tcW w:w="2074" w:type="dxa"/>
            <w:vAlign w:val="center"/>
          </w:tcPr>
          <w:p w:rsidR="00E83F5F" w:rsidRPr="00394F44" w:rsidRDefault="00E83F5F" w:rsidP="00E83F5F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3</w:t>
            </w:r>
          </w:p>
        </w:tc>
      </w:tr>
      <w:tr w:rsidR="00E83F5F" w:rsidTr="00E83F5F"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b/>
                <w:bCs/>
              </w:rPr>
            </w:pPr>
            <w:r w:rsidRPr="00E83F5F">
              <w:rPr>
                <w:b/>
                <w:bCs/>
              </w:rPr>
              <w:t>1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</w:pPr>
            <w:r w:rsidRPr="00E83F5F">
              <w:t>2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</w:pPr>
            <w:r w:rsidRPr="00E83F5F">
              <w:t>3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</w:pPr>
            <w:r w:rsidRPr="00E83F5F">
              <w:t>4</w:t>
            </w:r>
          </w:p>
        </w:tc>
      </w:tr>
      <w:tr w:rsidR="00E83F5F" w:rsidTr="00E83F5F"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b/>
                <w:bCs/>
              </w:rPr>
            </w:pPr>
            <w:r w:rsidRPr="00E83F5F">
              <w:rPr>
                <w:b/>
                <w:bCs/>
              </w:rPr>
              <w:t>2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</w:pPr>
            <w:r w:rsidRPr="00E83F5F">
              <w:t>1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</w:pPr>
            <w:r w:rsidRPr="00E83F5F">
              <w:t>4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</w:pPr>
            <w:r w:rsidRPr="00E83F5F">
              <w:t>3</w:t>
            </w:r>
          </w:p>
        </w:tc>
      </w:tr>
      <w:tr w:rsidR="00E83F5F" w:rsidTr="00E83F5F">
        <w:tc>
          <w:tcPr>
            <w:tcW w:w="2074" w:type="dxa"/>
          </w:tcPr>
          <w:p w:rsidR="00E83F5F" w:rsidRPr="00E83F5F" w:rsidRDefault="00E83F5F" w:rsidP="00E83F5F">
            <w:pPr>
              <w:jc w:val="center"/>
              <w:rPr>
                <w:b/>
                <w:bCs/>
              </w:rPr>
            </w:pPr>
            <w:r w:rsidRPr="00E83F5F">
              <w:rPr>
                <w:b/>
                <w:bCs/>
              </w:rPr>
              <w:t>3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</w:pPr>
            <w:r w:rsidRPr="00E83F5F">
              <w:t>4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</w:pPr>
            <w:r w:rsidRPr="00E83F5F">
              <w:t>1</w:t>
            </w:r>
          </w:p>
        </w:tc>
        <w:tc>
          <w:tcPr>
            <w:tcW w:w="2074" w:type="dxa"/>
          </w:tcPr>
          <w:p w:rsidR="00E83F5F" w:rsidRPr="00E83F5F" w:rsidRDefault="00E83F5F" w:rsidP="00E83F5F">
            <w:pPr>
              <w:jc w:val="center"/>
            </w:pPr>
            <w:r w:rsidRPr="00E83F5F">
              <w:t>2</w:t>
            </w:r>
          </w:p>
        </w:tc>
      </w:tr>
    </w:tbl>
    <w:p w:rsidR="00E83F5F" w:rsidRDefault="00E83F5F" w:rsidP="00E83F5F">
      <w:pPr>
        <w:ind w:firstLineChars="200" w:firstLine="480"/>
      </w:pPr>
      <w:r>
        <w:rPr>
          <w:rFonts w:hint="eastAsia"/>
        </w:rPr>
        <w:t>继续推理，下一个为</w:t>
      </w:r>
      <w:r>
        <w:rPr>
          <w:rFonts w:hint="eastAsia"/>
        </w:rPr>
        <w:t>6</w:t>
      </w:r>
      <w:r>
        <w:rPr>
          <w:rFonts w:hint="eastAsia"/>
        </w:rPr>
        <w:t>人的循环赛。</w:t>
      </w:r>
    </w:p>
    <w:p w:rsidR="00E83F5F" w:rsidRDefault="00E83F5F" w:rsidP="00E83F5F">
      <w:pPr>
        <w:ind w:firstLineChars="200" w:firstLine="480"/>
      </w:pPr>
      <w:r>
        <w:rPr>
          <w:rFonts w:hint="eastAsia"/>
        </w:rPr>
        <w:t>此时可以发现，奇数选手的安排表的复制方法与偶数略有不同：</w:t>
      </w:r>
    </w:p>
    <w:p w:rsidR="005E3944" w:rsidRDefault="00C13EEC" w:rsidP="00C13EEC">
      <w:pPr>
        <w:ind w:firstLineChars="200" w:firstLine="480"/>
      </w:pPr>
      <w:r>
        <w:rPr>
          <w:rFonts w:hint="eastAsia"/>
        </w:rPr>
        <w:t>对于左下部分，在把左上位置复制到左下并按相对位置加上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后，还需要</w:t>
      </w:r>
      <w:r>
        <w:rPr>
          <w:rFonts w:hint="eastAsia"/>
        </w:rPr>
        <w:t>处理奇数时的“</w:t>
      </w:r>
      <w:r>
        <w:rPr>
          <w:rFonts w:hint="eastAsia"/>
        </w:rPr>
        <w:t>轮空</w:t>
      </w:r>
      <w:r>
        <w:rPr>
          <w:rFonts w:hint="eastAsia"/>
        </w:rPr>
        <w:t>”</w:t>
      </w:r>
      <w:r>
        <w:rPr>
          <w:rFonts w:hint="eastAsia"/>
        </w:rPr>
        <w:t>选手。</w:t>
      </w:r>
      <w:r w:rsidR="005E3944">
        <w:rPr>
          <w:rFonts w:hint="eastAsia"/>
        </w:rPr>
        <w:t>“轮空”选手</w:t>
      </w:r>
      <w:r>
        <w:rPr>
          <w:rFonts w:hint="eastAsia"/>
        </w:rPr>
        <w:t>在</w:t>
      </w:r>
      <w:r w:rsidR="005E3944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5E3944">
        <w:rPr>
          <w:rFonts w:hint="eastAsia"/>
        </w:rPr>
        <w:t xml:space="preserve"> </w:t>
      </w:r>
      <w:r w:rsidR="005E3944">
        <w:rPr>
          <w:rFonts w:hint="eastAsia"/>
        </w:rPr>
        <w:t>后会超出选手的范围，需要单独处理。</w:t>
      </w:r>
    </w:p>
    <w:p w:rsidR="00C1681E" w:rsidRDefault="00C1681E" w:rsidP="00C13EEC">
      <w:pPr>
        <w:ind w:firstLineChars="200" w:firstLine="480"/>
      </w:pPr>
      <w:r>
        <w:rPr>
          <w:rFonts w:hint="eastAsia"/>
        </w:rPr>
        <w:t>我们这样考虑：原本轮空的比赛，应该选择一个后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的选手进行比赛，因为前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已经匹配完成。那么选手</w:t>
      </w:r>
      <w:r>
        <w:rPr>
          <w:rFonts w:hint="eastAsia"/>
        </w:rPr>
        <w:t>1</w:t>
      </w:r>
      <w:r>
        <w:rPr>
          <w:rFonts w:hint="eastAsia"/>
        </w:rPr>
        <w:t>匹配选手</w:t>
      </w:r>
      <w:r>
        <w:rPr>
          <w:rFonts w:hint="eastAsia"/>
        </w:rPr>
        <w:t xml:space="preserve"> </w:t>
      </w:r>
      <w:r>
        <w:rPr>
          <w:rFonts w:hint="eastAsia"/>
        </w:rPr>
        <w:t>1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，以此类推。得到选手</w:t>
      </w:r>
      <w:r>
        <w:rPr>
          <w:rFonts w:hint="eastAsia"/>
        </w:rPr>
        <w:t>1</w:t>
      </w:r>
      <w:r>
        <w:rPr>
          <w:rFonts w:hint="eastAsia"/>
        </w:rPr>
        <w:t>对选手</w:t>
      </w:r>
      <w:r>
        <w:rPr>
          <w:rFonts w:hint="eastAsia"/>
        </w:rPr>
        <w:t>4</w:t>
      </w:r>
      <w:r>
        <w:rPr>
          <w:rFonts w:hint="eastAsia"/>
        </w:rPr>
        <w:t>，选手</w:t>
      </w:r>
      <w:r>
        <w:rPr>
          <w:rFonts w:hint="eastAsia"/>
        </w:rPr>
        <w:t>2</w:t>
      </w:r>
      <w:r>
        <w:rPr>
          <w:rFonts w:hint="eastAsia"/>
        </w:rPr>
        <w:t>对选手</w:t>
      </w:r>
      <w:r>
        <w:rPr>
          <w:rFonts w:hint="eastAsia"/>
        </w:rPr>
        <w:t>5</w:t>
      </w:r>
      <w:r>
        <w:rPr>
          <w:rFonts w:hint="eastAsia"/>
        </w:rPr>
        <w:t>，选手</w:t>
      </w:r>
      <w:r>
        <w:rPr>
          <w:rFonts w:hint="eastAsia"/>
        </w:rPr>
        <w:t>3</w:t>
      </w:r>
      <w:r>
        <w:rPr>
          <w:rFonts w:hint="eastAsia"/>
        </w:rPr>
        <w:t>对选手</w:t>
      </w:r>
      <w:r>
        <w:rPr>
          <w:rFonts w:hint="eastAsia"/>
        </w:rPr>
        <w:t>6.</w:t>
      </w:r>
      <w:r w:rsidR="00F052AC">
        <w:rPr>
          <w:rFonts w:hint="eastAsia"/>
        </w:rPr>
        <w:t>而对于超出的问题，加上</w:t>
      </w:r>
      <m:oMath>
        <m:r>
          <w:rPr>
            <w:rFonts w:ascii="Cambria Math" w:hAnsi="Cambria Math" w:hint="eastAsia"/>
          </w:rPr>
          <m:t>mod n</m:t>
        </m:r>
      </m:oMath>
      <w:r w:rsidR="00F052AC">
        <w:rPr>
          <w:rFonts w:hint="eastAsia"/>
        </w:rPr>
        <w:t>即可。</w:t>
      </w:r>
    </w:p>
    <w:p w:rsidR="00C1681E" w:rsidRDefault="00C1681E" w:rsidP="00C1681E">
      <w:pPr>
        <w:ind w:firstLineChars="200" w:firstLine="480"/>
      </w:pPr>
      <w:r>
        <w:rPr>
          <w:rFonts w:hint="eastAsia"/>
        </w:rPr>
        <w:t>即可完成</w:t>
      </w:r>
      <w:r w:rsidRPr="00F052AC">
        <w:rPr>
          <w:rFonts w:hint="eastAsia"/>
          <w:b/>
          <w:bCs/>
        </w:rPr>
        <w:t>左上角和左下角</w:t>
      </w:r>
      <w:r>
        <w:rPr>
          <w:rFonts w:hint="eastAsia"/>
        </w:rPr>
        <w:t>。我们继续考虑右侧的情况：</w:t>
      </w:r>
    </w:p>
    <w:p w:rsidR="00C1681E" w:rsidRDefault="00C1681E" w:rsidP="00C13EEC">
      <w:pPr>
        <w:ind w:firstLineChars="200" w:firstLine="480"/>
      </w:pPr>
      <w:r>
        <w:rPr>
          <w:rFonts w:hint="eastAsia"/>
        </w:rPr>
        <w:lastRenderedPageBreak/>
        <w:t>对于</w:t>
      </w:r>
      <w:r w:rsidRPr="00F052AC">
        <w:rPr>
          <w:rFonts w:hint="eastAsia"/>
          <w:b/>
          <w:bCs/>
        </w:rPr>
        <w:t>右上部分</w:t>
      </w:r>
      <w:r>
        <w:rPr>
          <w:rFonts w:hint="eastAsia"/>
        </w:rPr>
        <w:t>：前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选手在前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天与后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名选手未进行比赛（除去第</w:t>
      </w:r>
      <w:r>
        <w:rPr>
          <w:rFonts w:hint="eastAsia"/>
        </w:rPr>
        <w:t>1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位选手。那么，我们给出这样的对应关系：</w:t>
      </w:r>
    </w:p>
    <w:p w:rsidR="00C1681E" w:rsidRDefault="00C1681E" w:rsidP="00C13EEC">
      <w:pPr>
        <w:ind w:firstLineChars="200" w:firstLine="480"/>
      </w:pP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位选手在第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-1</m:t>
        </m:r>
      </m:oMath>
      <w:r>
        <w:rPr>
          <w:rFonts w:hint="eastAsia"/>
        </w:rPr>
        <w:t xml:space="preserve"> </w:t>
      </w:r>
      <w:r>
        <w:rPr>
          <w:rFonts w:hint="eastAsia"/>
        </w:rPr>
        <w:t>天</w:t>
      </w:r>
      <w:r w:rsidR="00F052AC">
        <w:rPr>
          <w:rFonts w:hint="eastAsia"/>
        </w:rPr>
        <w:t>（第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 xml:space="preserve"> </m:t>
        </m:r>
      </m:oMath>
      <w:r w:rsidR="00F052AC">
        <w:rPr>
          <w:rFonts w:hint="eastAsia"/>
        </w:rPr>
        <w:t>列，因为第</w:t>
      </w:r>
      <w:r w:rsidR="00F052AC">
        <w:rPr>
          <w:rFonts w:hint="eastAsia"/>
        </w:rPr>
        <w:t>1</w:t>
      </w:r>
      <w:r w:rsidR="00F052AC">
        <w:rPr>
          <w:rFonts w:hint="eastAsia"/>
        </w:rPr>
        <w:t>列其实可以算作第</w:t>
      </w:r>
      <w:r w:rsidR="00F052AC">
        <w:rPr>
          <w:rFonts w:hint="eastAsia"/>
        </w:rPr>
        <w:t>0</w:t>
      </w:r>
      <w:r w:rsidR="00F052AC">
        <w:rPr>
          <w:rFonts w:hint="eastAsia"/>
        </w:rPr>
        <w:t>天，虽有点违背逻辑，但为了对应数组下标从</w:t>
      </w:r>
      <w:r w:rsidR="00F052AC">
        <w:rPr>
          <w:rFonts w:hint="eastAsia"/>
        </w:rPr>
        <w:t>0</w:t>
      </w:r>
      <w:r w:rsidR="00F052AC">
        <w:rPr>
          <w:rFonts w:hint="eastAsia"/>
        </w:rPr>
        <w:t>开始，不多赘述）</w:t>
      </w:r>
      <w:r>
        <w:rPr>
          <w:rFonts w:hint="eastAsia"/>
        </w:rPr>
        <w:t>对应第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-1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mod</m:t>
            </m:r>
            <m:r>
              <w:rPr>
                <w:rFonts w:ascii="Cambria Math" w:hAnsi="Cambria Math"/>
              </w:rPr>
              <m:t> 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</m:oMath>
      <w:r w:rsidR="00F052AC">
        <w:rPr>
          <w:rFonts w:hint="eastAsia"/>
        </w:rPr>
        <w:t xml:space="preserve"> </w:t>
      </w:r>
      <w:r>
        <w:rPr>
          <w:rFonts w:hint="eastAsia"/>
        </w:rPr>
        <w:t>位选手</w:t>
      </w:r>
      <w:r w:rsidR="00F052AC">
        <w:rPr>
          <w:rFonts w:hint="eastAsia"/>
        </w:rPr>
        <w:t>。举例来说，第</w:t>
      </w:r>
      <w:r w:rsidR="00F052AC">
        <w:rPr>
          <w:rFonts w:hint="eastAsia"/>
        </w:rPr>
        <w:t>1</w:t>
      </w:r>
      <w:r w:rsidR="00F052AC">
        <w:rPr>
          <w:rFonts w:hint="eastAsia"/>
        </w:rPr>
        <w:t>名选手在第</w:t>
      </w:r>
      <w:r w:rsidR="00F052AC">
        <w:rPr>
          <w:rFonts w:hint="eastAsia"/>
        </w:rPr>
        <w:t>4</w:t>
      </w:r>
      <w:r w:rsidR="00F052AC">
        <w:rPr>
          <w:rFonts w:hint="eastAsia"/>
        </w:rPr>
        <w:t>天（第</w:t>
      </w:r>
      <w:r w:rsidR="00F052AC">
        <w:rPr>
          <w:rFonts w:hint="eastAsia"/>
        </w:rPr>
        <w:t>5</w:t>
      </w:r>
      <w:r w:rsidR="00F052AC">
        <w:rPr>
          <w:rFonts w:hint="eastAsia"/>
        </w:rPr>
        <w:t>列）与第</w:t>
      </w:r>
      <m:oMath>
        <m:r>
          <w:rPr>
            <w:rFonts w:ascii="Cambria Math" w:hAnsi="Cambria Math" w:hint="eastAsia"/>
          </w:rPr>
          <m:t>1+3+2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1=5</m:t>
        </m:r>
      </m:oMath>
      <w:r w:rsidR="00F052AC">
        <w:rPr>
          <w:rFonts w:hint="eastAsia"/>
        </w:rPr>
        <w:t>名选手比赛。</w:t>
      </w:r>
    </w:p>
    <w:p w:rsidR="00F052AC" w:rsidRDefault="00F052AC" w:rsidP="00C13EEC">
      <w:pPr>
        <w:ind w:firstLineChars="200" w:firstLine="480"/>
      </w:pPr>
      <w:r>
        <w:rPr>
          <w:rFonts w:hint="eastAsia"/>
        </w:rPr>
        <w:t>对于</w:t>
      </w:r>
      <w:r w:rsidRPr="00F052AC">
        <w:rPr>
          <w:rFonts w:hint="eastAsia"/>
          <w:b/>
          <w:bCs/>
        </w:rPr>
        <w:t>右下部分</w:t>
      </w:r>
      <w:r>
        <w:rPr>
          <w:rFonts w:hint="eastAsia"/>
        </w:rPr>
        <w:t>：</w:t>
      </w:r>
      <w:r w:rsidR="00F77EB1">
        <w:rPr>
          <w:rFonts w:hint="eastAsia"/>
        </w:rPr>
        <w:t>因为右上部分的安排是前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F77EB1">
        <w:rPr>
          <w:rFonts w:hint="eastAsia"/>
        </w:rPr>
        <w:t xml:space="preserve"> </w:t>
      </w:r>
      <w:r w:rsidR="00F77EB1">
        <w:rPr>
          <w:rFonts w:hint="eastAsia"/>
        </w:rPr>
        <w:t>对战后</w:t>
      </w:r>
      <w:r w:rsidR="00F77EB1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F77EB1">
        <w:rPr>
          <w:rFonts w:hint="eastAsia"/>
        </w:rPr>
        <w:t xml:space="preserve"> </w:t>
      </w:r>
      <w:r w:rsidR="00F77EB1">
        <w:rPr>
          <w:rFonts w:hint="eastAsia"/>
        </w:rPr>
        <w:t>选手，所以这里只需要将对应关系反过来就行。</w:t>
      </w:r>
    </w:p>
    <w:p w:rsidR="00F77EB1" w:rsidRDefault="00F77EB1" w:rsidP="00C13EEC">
      <w:pPr>
        <w:ind w:firstLineChars="200" w:firstLine="480"/>
      </w:pPr>
      <w:r>
        <w:rPr>
          <w:rFonts w:hint="eastAsia"/>
        </w:rPr>
        <w:t>至此，我们即可构建出</w:t>
      </w:r>
      <w:r>
        <w:rPr>
          <w:rFonts w:hint="eastAsia"/>
        </w:rPr>
        <w:t>6</w:t>
      </w:r>
      <w:r>
        <w:rPr>
          <w:rFonts w:hint="eastAsia"/>
        </w:rPr>
        <w:t>人循环赛表，也可以不断推出任意</w:t>
      </w:r>
      <w:r>
        <w:rPr>
          <w:rFonts w:hint="eastAsia"/>
        </w:rPr>
        <w:t>n</w:t>
      </w:r>
      <w:r>
        <w:rPr>
          <w:rFonts w:hint="eastAsia"/>
        </w:rPr>
        <w:t>选手的循环赛表。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383"/>
        <w:gridCol w:w="1383"/>
        <w:gridCol w:w="1383"/>
        <w:gridCol w:w="1383"/>
        <w:gridCol w:w="1382"/>
        <w:gridCol w:w="1382"/>
      </w:tblGrid>
      <w:tr w:rsidR="00F77EB1" w:rsidTr="00F77EB1">
        <w:tc>
          <w:tcPr>
            <w:tcW w:w="833" w:type="pct"/>
          </w:tcPr>
          <w:p w:rsidR="00F77EB1" w:rsidRPr="00394F44" w:rsidRDefault="00F77EB1" w:rsidP="00F77EB1">
            <w:pPr>
              <w:jc w:val="center"/>
              <w:rPr>
                <w:rFonts w:hint="eastAsia"/>
                <w:b/>
                <w:bCs/>
              </w:rPr>
            </w:pPr>
            <w:r w:rsidRPr="00394F44">
              <w:rPr>
                <w:rFonts w:hint="eastAsia"/>
                <w:b/>
                <w:bCs/>
              </w:rPr>
              <w:t>人</w:t>
            </w:r>
            <w:r w:rsidRPr="00394F44">
              <w:rPr>
                <w:rFonts w:hint="eastAsia"/>
                <w:b/>
                <w:bCs/>
              </w:rPr>
              <w:t>/</w:t>
            </w:r>
            <w:r w:rsidRPr="00394F44">
              <w:rPr>
                <w:rFonts w:hint="eastAsia"/>
                <w:b/>
                <w:bCs/>
              </w:rPr>
              <w:t>天</w:t>
            </w:r>
          </w:p>
        </w:tc>
        <w:tc>
          <w:tcPr>
            <w:tcW w:w="833" w:type="pct"/>
            <w:vAlign w:val="center"/>
          </w:tcPr>
          <w:p w:rsidR="00F77EB1" w:rsidRPr="00394F44" w:rsidRDefault="00F77EB1" w:rsidP="00F77EB1">
            <w:pPr>
              <w:widowControl/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833" w:type="pct"/>
            <w:vAlign w:val="center"/>
          </w:tcPr>
          <w:p w:rsidR="00F77EB1" w:rsidRPr="00394F44" w:rsidRDefault="00F77EB1" w:rsidP="00F77EB1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2</w:t>
            </w:r>
          </w:p>
        </w:tc>
        <w:tc>
          <w:tcPr>
            <w:tcW w:w="833" w:type="pct"/>
            <w:vAlign w:val="center"/>
          </w:tcPr>
          <w:p w:rsidR="00F77EB1" w:rsidRPr="00394F44" w:rsidRDefault="00F77EB1" w:rsidP="00F77EB1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3</w:t>
            </w:r>
          </w:p>
        </w:tc>
        <w:tc>
          <w:tcPr>
            <w:tcW w:w="833" w:type="pct"/>
            <w:vAlign w:val="center"/>
          </w:tcPr>
          <w:p w:rsidR="00F77EB1" w:rsidRPr="00394F44" w:rsidRDefault="00F77EB1" w:rsidP="00F77EB1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4</w:t>
            </w:r>
          </w:p>
        </w:tc>
        <w:tc>
          <w:tcPr>
            <w:tcW w:w="833" w:type="pct"/>
            <w:vAlign w:val="center"/>
          </w:tcPr>
          <w:p w:rsidR="00F77EB1" w:rsidRPr="00394F44" w:rsidRDefault="00F77EB1" w:rsidP="00F77EB1">
            <w:pPr>
              <w:spacing w:line="330" w:lineRule="atLeast"/>
              <w:jc w:val="center"/>
              <w:rPr>
                <w:rFonts w:cs="Times New Roman"/>
                <w:b/>
                <w:bCs/>
                <w:szCs w:val="24"/>
              </w:rPr>
            </w:pPr>
            <w:r w:rsidRPr="00394F44">
              <w:rPr>
                <w:rFonts w:cs="Times New Roman"/>
                <w:b/>
                <w:bCs/>
                <w:szCs w:val="24"/>
              </w:rPr>
              <w:t>5</w:t>
            </w:r>
          </w:p>
        </w:tc>
      </w:tr>
      <w:tr w:rsidR="00F77EB1" w:rsidTr="00F77EB1">
        <w:tc>
          <w:tcPr>
            <w:tcW w:w="833" w:type="pct"/>
          </w:tcPr>
          <w:p w:rsidR="00F77EB1" w:rsidRPr="00F77EB1" w:rsidRDefault="00F77EB1" w:rsidP="00F77EB1">
            <w:pPr>
              <w:jc w:val="center"/>
              <w:rPr>
                <w:b/>
                <w:bCs/>
              </w:rPr>
            </w:pPr>
            <w:r w:rsidRPr="00F77EB1">
              <w:rPr>
                <w:b/>
                <w:bCs/>
              </w:rPr>
              <w:t>1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2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3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4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5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6</w:t>
            </w:r>
          </w:p>
        </w:tc>
      </w:tr>
      <w:tr w:rsidR="00F77EB1" w:rsidTr="00F77EB1">
        <w:tc>
          <w:tcPr>
            <w:tcW w:w="833" w:type="pct"/>
          </w:tcPr>
          <w:p w:rsidR="00F77EB1" w:rsidRPr="00F77EB1" w:rsidRDefault="00F77EB1" w:rsidP="00F77EB1">
            <w:pPr>
              <w:jc w:val="center"/>
              <w:rPr>
                <w:b/>
                <w:bCs/>
              </w:rPr>
            </w:pPr>
            <w:r w:rsidRPr="00F77EB1">
              <w:rPr>
                <w:b/>
                <w:bCs/>
              </w:rPr>
              <w:t>2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1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5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3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6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4</w:t>
            </w:r>
          </w:p>
        </w:tc>
      </w:tr>
      <w:tr w:rsidR="00F77EB1" w:rsidTr="00F77EB1">
        <w:tc>
          <w:tcPr>
            <w:tcW w:w="833" w:type="pct"/>
          </w:tcPr>
          <w:p w:rsidR="00F77EB1" w:rsidRPr="00F77EB1" w:rsidRDefault="00F77EB1" w:rsidP="00F77EB1">
            <w:pPr>
              <w:jc w:val="center"/>
              <w:rPr>
                <w:b/>
                <w:bCs/>
              </w:rPr>
            </w:pPr>
            <w:r w:rsidRPr="00F77EB1">
              <w:rPr>
                <w:b/>
                <w:bCs/>
              </w:rPr>
              <w:t>3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6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1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2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4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5</w:t>
            </w:r>
          </w:p>
        </w:tc>
      </w:tr>
      <w:tr w:rsidR="00F77EB1" w:rsidTr="00F77EB1">
        <w:tc>
          <w:tcPr>
            <w:tcW w:w="833" w:type="pct"/>
          </w:tcPr>
          <w:p w:rsidR="00F77EB1" w:rsidRPr="00F77EB1" w:rsidRDefault="00F77EB1" w:rsidP="00F77EB1">
            <w:pPr>
              <w:jc w:val="center"/>
              <w:rPr>
                <w:b/>
                <w:bCs/>
              </w:rPr>
            </w:pPr>
            <w:r w:rsidRPr="00F77EB1">
              <w:rPr>
                <w:b/>
                <w:bCs/>
              </w:rPr>
              <w:t>4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5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6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1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3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2</w:t>
            </w:r>
          </w:p>
        </w:tc>
      </w:tr>
      <w:tr w:rsidR="00F77EB1" w:rsidTr="00F77EB1">
        <w:tc>
          <w:tcPr>
            <w:tcW w:w="833" w:type="pct"/>
          </w:tcPr>
          <w:p w:rsidR="00F77EB1" w:rsidRPr="00F77EB1" w:rsidRDefault="00F77EB1" w:rsidP="00F77EB1">
            <w:pPr>
              <w:jc w:val="center"/>
              <w:rPr>
                <w:b/>
                <w:bCs/>
              </w:rPr>
            </w:pPr>
            <w:r w:rsidRPr="00F77EB1">
              <w:rPr>
                <w:b/>
                <w:bCs/>
              </w:rPr>
              <w:t>5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4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2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6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1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3</w:t>
            </w:r>
          </w:p>
        </w:tc>
      </w:tr>
      <w:tr w:rsidR="00F77EB1" w:rsidTr="00F77EB1">
        <w:tc>
          <w:tcPr>
            <w:tcW w:w="833" w:type="pct"/>
          </w:tcPr>
          <w:p w:rsidR="00F77EB1" w:rsidRPr="00F77EB1" w:rsidRDefault="00F77EB1" w:rsidP="00F77EB1">
            <w:pPr>
              <w:jc w:val="center"/>
              <w:rPr>
                <w:b/>
                <w:bCs/>
              </w:rPr>
            </w:pPr>
            <w:r w:rsidRPr="00F77EB1">
              <w:rPr>
                <w:b/>
                <w:bCs/>
              </w:rPr>
              <w:t>6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3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4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5</w:t>
            </w:r>
          </w:p>
        </w:tc>
        <w:tc>
          <w:tcPr>
            <w:tcW w:w="833" w:type="pct"/>
          </w:tcPr>
          <w:p w:rsidR="00F77EB1" w:rsidRPr="00BB2AE5" w:rsidRDefault="00F77EB1" w:rsidP="00F77EB1">
            <w:pPr>
              <w:jc w:val="center"/>
            </w:pPr>
            <w:r w:rsidRPr="00BB2AE5">
              <w:t>2</w:t>
            </w:r>
          </w:p>
        </w:tc>
        <w:tc>
          <w:tcPr>
            <w:tcW w:w="833" w:type="pct"/>
          </w:tcPr>
          <w:p w:rsidR="00F77EB1" w:rsidRDefault="00F77EB1" w:rsidP="00F77EB1">
            <w:pPr>
              <w:jc w:val="center"/>
            </w:pPr>
            <w:r w:rsidRPr="00BB2AE5">
              <w:t>1</w:t>
            </w:r>
          </w:p>
        </w:tc>
      </w:tr>
    </w:tbl>
    <w:p w:rsidR="00F77EB1" w:rsidRPr="00C1681E" w:rsidRDefault="00F77EB1" w:rsidP="00F77EB1">
      <w:pPr>
        <w:rPr>
          <w:rFonts w:hint="eastAsia"/>
        </w:rPr>
      </w:pPr>
      <w:r>
        <w:br w:type="page"/>
      </w:r>
    </w:p>
    <w:p w:rsidR="00DC509D" w:rsidRDefault="00DC509D" w:rsidP="00DC509D">
      <w:pPr>
        <w:pStyle w:val="2"/>
        <w:numPr>
          <w:ilvl w:val="1"/>
          <w:numId w:val="1"/>
        </w:numPr>
      </w:pPr>
      <w:bookmarkStart w:id="13" w:name="_Toc183202414"/>
      <w:r>
        <w:rPr>
          <w:rFonts w:hint="eastAsia"/>
        </w:rPr>
        <w:lastRenderedPageBreak/>
        <w:t>分治法算法思路</w:t>
      </w:r>
      <w:bookmarkEnd w:id="13"/>
    </w:p>
    <w:p w:rsidR="00DC509D" w:rsidRDefault="00F77EB1" w:rsidP="00F77EB1">
      <w:pPr>
        <w:ind w:firstLineChars="200" w:firstLine="480"/>
      </w:pPr>
      <w:r>
        <w:rPr>
          <w:rFonts w:hint="eastAsia"/>
        </w:rPr>
        <w:t>由上述分析可知，对于偶数和奇数的拓展（复制×</w:t>
      </w:r>
      <w:r>
        <w:rPr>
          <w:rFonts w:hint="eastAsia"/>
        </w:rPr>
        <w:t>2</w:t>
      </w:r>
      <w:r>
        <w:rPr>
          <w:rFonts w:hint="eastAsia"/>
        </w:rPr>
        <w:t>）的方式不同，所以需要实现两个函数分别处理。</w:t>
      </w:r>
    </w:p>
    <w:p w:rsidR="00DC509D" w:rsidRDefault="00F77EB1" w:rsidP="004D1BF4">
      <w:pPr>
        <w:ind w:firstLineChars="200" w:firstLine="480"/>
      </w:pPr>
      <w:r>
        <w:rPr>
          <w:rFonts w:hint="eastAsia"/>
        </w:rPr>
        <w:t>对于奇数的拓展，由于不断需要</w:t>
      </w:r>
      <w:r>
        <w:rPr>
          <w:rFonts w:hint="eastAsia"/>
        </w:rPr>
        <w:t>前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选手</w:t>
      </w:r>
      <w:r>
        <w:rPr>
          <w:rFonts w:hint="eastAsia"/>
        </w:rPr>
        <w:t>的对应，我们在引入一个辅助数组用于实现上述对应。</w:t>
      </w:r>
    </w:p>
    <w:p w:rsidR="004D1BF4" w:rsidRDefault="004D1BF4" w:rsidP="004D1BF4">
      <w:pPr>
        <w:ind w:firstLineChars="200" w:firstLine="480"/>
      </w:pPr>
      <w:r>
        <w:rPr>
          <w:rFonts w:hint="eastAsia"/>
        </w:rPr>
        <w:t>下面描述完整的算法思路：</w:t>
      </w:r>
    </w:p>
    <w:p w:rsidR="004D1BF4" w:rsidRDefault="004D1BF4" w:rsidP="004D1BF4">
      <w:pPr>
        <w:ind w:firstLineChars="200" w:firstLine="480"/>
      </w:pPr>
      <w:r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&gt;2</m:t>
        </m:r>
      </m:oMath>
      <w:r>
        <w:rPr>
          <w:rFonts w:hint="eastAsia"/>
        </w:rPr>
        <w:t>且为奇数，则先安排</w:t>
      </w:r>
      <m:oMath>
        <m:r>
          <w:rPr>
            <w:rFonts w:ascii="Cambria Math" w:hAnsi="Cambria Math" w:hint="eastAsia"/>
          </w:rPr>
          <m:t>n + 1</m:t>
        </m:r>
      </m:oMath>
      <w:r>
        <w:rPr>
          <w:rFonts w:hint="eastAsia"/>
        </w:rPr>
        <w:t>人循环赛。</w:t>
      </w:r>
    </w:p>
    <w:p w:rsidR="004D1BF4" w:rsidRDefault="004D1BF4" w:rsidP="004D1BF4">
      <w:pPr>
        <w:ind w:firstLineChars="200" w:firstLine="480"/>
      </w:pPr>
      <w:r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&gt;2</m:t>
        </m:r>
      </m:oMath>
      <w:r>
        <w:rPr>
          <w:rFonts w:hint="eastAsia"/>
        </w:rPr>
        <w:t>且为偶数，则先递归地安排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人循环赛。</w:t>
      </w:r>
    </w:p>
    <w:p w:rsidR="004D1BF4" w:rsidRDefault="004D1BF4" w:rsidP="004D1BF4">
      <w:pPr>
        <w:ind w:firstLineChars="200" w:firstLine="480"/>
      </w:pPr>
      <w:r>
        <w:rPr>
          <w:rFonts w:hint="eastAsia"/>
        </w:rPr>
        <w:t>在完</w:t>
      </w:r>
      <w:r>
        <w:rPr>
          <w:rFonts w:hint="eastAsia"/>
        </w:rPr>
        <w:t>成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人循环赛后，若为偶数，则执行</w:t>
      </w:r>
      <w:r>
        <w:rPr>
          <w:rFonts w:hint="eastAsia"/>
        </w:rPr>
        <w:t>偶数版本的</w:t>
      </w:r>
      <w:r>
        <w:rPr>
          <w:rFonts w:hint="eastAsia"/>
        </w:rPr>
        <w:t>函数将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人循环赛安排表</w:t>
      </w:r>
      <w:r>
        <w:rPr>
          <w:rFonts w:hint="eastAsia"/>
        </w:rPr>
        <w:t>拓</w:t>
      </w:r>
      <w:r>
        <w:rPr>
          <w:rFonts w:hint="eastAsia"/>
        </w:rPr>
        <w:t>展成</w:t>
      </w:r>
      <w:r>
        <w:rPr>
          <w:rFonts w:hint="eastAsia"/>
        </w:rPr>
        <w:t>n</w:t>
      </w:r>
      <w:r>
        <w:rPr>
          <w:rFonts w:hint="eastAsia"/>
        </w:rPr>
        <w:t>人循环赛。</w:t>
      </w:r>
    </w:p>
    <w:p w:rsidR="004D1BF4" w:rsidRDefault="004D1BF4" w:rsidP="004D1BF4">
      <w:pPr>
        <w:ind w:firstLineChars="200" w:firstLine="48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为奇数，则执行</w:t>
      </w:r>
      <w:r>
        <w:rPr>
          <w:rFonts w:hint="eastAsia"/>
        </w:rPr>
        <w:t>奇数版本的</w:t>
      </w:r>
      <w:r>
        <w:rPr>
          <w:rFonts w:hint="eastAsia"/>
        </w:rPr>
        <w:t>函数将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人循环赛安排表</w:t>
      </w:r>
      <w:r>
        <w:rPr>
          <w:rFonts w:hint="eastAsia"/>
        </w:rPr>
        <w:t>拓</w:t>
      </w:r>
      <w:r>
        <w:rPr>
          <w:rFonts w:hint="eastAsia"/>
        </w:rPr>
        <w:t>展。</w:t>
      </w:r>
    </w:p>
    <w:p w:rsidR="004D1BF4" w:rsidRDefault="004D1BF4" w:rsidP="004D1BF4">
      <w:pPr>
        <w:ind w:firstLineChars="200" w:firstLine="480"/>
      </w:pPr>
      <w:r w:rsidRPr="004D1BF4">
        <w:t>若</w:t>
      </w:r>
      <w:r w:rsidRPr="004D1BF4">
        <w:rPr>
          <w:i/>
          <w:iCs/>
        </w:rPr>
        <w:t>n</w:t>
      </w:r>
      <w:r w:rsidRPr="004D1BF4">
        <w:t>为</w:t>
      </w:r>
      <w:r w:rsidRPr="004D1BF4">
        <w:t>2</w:t>
      </w:r>
      <w:r w:rsidRPr="004D1BF4">
        <w:t>，则直接</w:t>
      </w:r>
      <w:r>
        <w:rPr>
          <w:rFonts w:hint="eastAsia"/>
        </w:rPr>
        <w:t>得到</w:t>
      </w:r>
      <w:r w:rsidRPr="004D1BF4">
        <w:t>2</w:t>
      </w:r>
      <w:r w:rsidRPr="004D1BF4">
        <w:t>人循环赛，</w:t>
      </w:r>
      <w:r>
        <w:rPr>
          <w:rFonts w:hint="eastAsia"/>
        </w:rPr>
        <w:t>递归</w:t>
      </w:r>
      <w:r w:rsidRPr="004D1BF4">
        <w:t>结束。</w:t>
      </w:r>
    </w:p>
    <w:p w:rsidR="004D1BF4" w:rsidRDefault="004D1BF4" w:rsidP="004D1BF4">
      <w:pPr>
        <w:rPr>
          <w:rFonts w:hint="eastAsia"/>
        </w:rPr>
      </w:pPr>
      <w:r>
        <w:br w:type="page"/>
      </w:r>
    </w:p>
    <w:p w:rsidR="00DC509D" w:rsidRPr="00DC509D" w:rsidRDefault="00DC509D" w:rsidP="00DC509D">
      <w:pPr>
        <w:pStyle w:val="2"/>
        <w:numPr>
          <w:ilvl w:val="1"/>
          <w:numId w:val="1"/>
        </w:numPr>
        <w:rPr>
          <w:rFonts w:hint="eastAsia"/>
        </w:rPr>
      </w:pPr>
      <w:bookmarkStart w:id="14" w:name="_Toc183202415"/>
      <w:r>
        <w:rPr>
          <w:rFonts w:hint="eastAsia"/>
        </w:rPr>
        <w:lastRenderedPageBreak/>
        <w:t>分治法算法实现</w:t>
      </w:r>
      <w:bookmarkEnd w:id="14"/>
    </w:p>
    <w:p w:rsidR="004E2AD2" w:rsidRPr="004E2AD2" w:rsidRDefault="004E2AD2" w:rsidP="004E2AD2">
      <w:pPr>
        <w:rPr>
          <w:b/>
          <w:bCs/>
        </w:rPr>
      </w:pPr>
      <w:r w:rsidRPr="004E2AD2">
        <w:rPr>
          <w:b/>
          <w:bCs/>
        </w:rPr>
        <w:t>算法步骤</w:t>
      </w:r>
    </w:p>
    <w:p w:rsidR="004E2AD2" w:rsidRPr="004E2AD2" w:rsidRDefault="004E2AD2" w:rsidP="004E2AD2">
      <w:pPr>
        <w:pStyle w:val="a9"/>
        <w:numPr>
          <w:ilvl w:val="0"/>
          <w:numId w:val="13"/>
        </w:numPr>
        <w:ind w:firstLineChars="0"/>
        <w:rPr>
          <w:b/>
          <w:bCs/>
        </w:rPr>
      </w:pPr>
      <w:r w:rsidRPr="004E2AD2">
        <w:rPr>
          <w:b/>
          <w:bCs/>
        </w:rPr>
        <w:t>递归分解：</w:t>
      </w:r>
    </w:p>
    <w:p w:rsidR="004E2AD2" w:rsidRPr="004E2AD2" w:rsidRDefault="004E2AD2" w:rsidP="004E2AD2">
      <w:pPr>
        <w:pStyle w:val="a9"/>
        <w:numPr>
          <w:ilvl w:val="0"/>
          <w:numId w:val="14"/>
        </w:numPr>
        <w:ind w:firstLineChars="0"/>
      </w:pPr>
      <w:r w:rsidRPr="004E2AD2">
        <w:t>如果选手人数为偶数，递归分解为一半人数的赛程；</w:t>
      </w:r>
    </w:p>
    <w:p w:rsidR="004E2AD2" w:rsidRPr="004E2AD2" w:rsidRDefault="004E2AD2" w:rsidP="004E2AD2">
      <w:pPr>
        <w:pStyle w:val="a9"/>
        <w:numPr>
          <w:ilvl w:val="0"/>
          <w:numId w:val="14"/>
        </w:numPr>
        <w:ind w:firstLineChars="0"/>
      </w:pPr>
      <w:r w:rsidRPr="004E2AD2">
        <w:t>如果选手人数为奇数，则增加一个虚拟选手，使人数变为偶数再递归处理。</w:t>
      </w:r>
    </w:p>
    <w:p w:rsidR="004E2AD2" w:rsidRPr="004E2AD2" w:rsidRDefault="004E2AD2" w:rsidP="004E2AD2">
      <w:pPr>
        <w:pStyle w:val="a9"/>
        <w:numPr>
          <w:ilvl w:val="0"/>
          <w:numId w:val="13"/>
        </w:numPr>
        <w:ind w:firstLineChars="0"/>
        <w:rPr>
          <w:b/>
          <w:bCs/>
        </w:rPr>
      </w:pPr>
      <w:r w:rsidRPr="004E2AD2">
        <w:rPr>
          <w:b/>
          <w:bCs/>
        </w:rPr>
        <w:t>基础情况：</w:t>
      </w:r>
    </w:p>
    <w:p w:rsidR="004E2AD2" w:rsidRPr="004E2AD2" w:rsidRDefault="004E2AD2" w:rsidP="004E2AD2">
      <w:pPr>
        <w:pStyle w:val="a9"/>
        <w:numPr>
          <w:ilvl w:val="0"/>
          <w:numId w:val="15"/>
        </w:numPr>
        <w:ind w:firstLineChars="0"/>
      </w:pPr>
      <w:proofErr w:type="gramStart"/>
      <w:r w:rsidRPr="004E2AD2">
        <w:t>当人数</w:t>
      </w:r>
      <w:proofErr w:type="gramEnd"/>
      <w:r w:rsidRPr="004E2AD2">
        <w:t>为</w:t>
      </w:r>
      <w:r w:rsidRPr="004E2AD2">
        <w:t xml:space="preserve"> 1 </w:t>
      </w:r>
      <w:r w:rsidRPr="004E2AD2">
        <w:t>时，直接返回赛程表</w:t>
      </w:r>
      <w:r w:rsidRPr="004E2AD2">
        <w:t xml:space="preserve"> schedule[1][1] = 1</w:t>
      </w:r>
      <w:r w:rsidRPr="004E2AD2">
        <w:t>。</w:t>
      </w:r>
    </w:p>
    <w:p w:rsidR="004E2AD2" w:rsidRPr="004E2AD2" w:rsidRDefault="004E2AD2" w:rsidP="004E2AD2">
      <w:pPr>
        <w:pStyle w:val="a9"/>
        <w:numPr>
          <w:ilvl w:val="0"/>
          <w:numId w:val="13"/>
        </w:numPr>
        <w:ind w:firstLineChars="0"/>
        <w:rPr>
          <w:b/>
          <w:bCs/>
        </w:rPr>
      </w:pPr>
      <w:r w:rsidRPr="004E2AD2">
        <w:rPr>
          <w:b/>
          <w:bCs/>
        </w:rPr>
        <w:t>合并子问题：</w:t>
      </w:r>
    </w:p>
    <w:p w:rsidR="004E2AD2" w:rsidRPr="004E2AD2" w:rsidRDefault="004E2AD2" w:rsidP="004E2AD2">
      <w:pPr>
        <w:pStyle w:val="a9"/>
        <w:numPr>
          <w:ilvl w:val="0"/>
          <w:numId w:val="15"/>
        </w:numPr>
        <w:ind w:firstLineChars="0"/>
      </w:pPr>
      <w:proofErr w:type="gramStart"/>
      <w:r w:rsidRPr="004E2AD2">
        <w:t>当人数</w:t>
      </w:r>
      <w:proofErr w:type="gramEnd"/>
      <w:r w:rsidRPr="004E2AD2">
        <w:t>为偶数时，按照四象限复制法构造完整赛程：</w:t>
      </w:r>
    </w:p>
    <w:p w:rsidR="004E2AD2" w:rsidRPr="004E2AD2" w:rsidRDefault="004E2AD2" w:rsidP="004E2AD2">
      <w:pPr>
        <w:pStyle w:val="a9"/>
        <w:numPr>
          <w:ilvl w:val="1"/>
          <w:numId w:val="16"/>
        </w:numPr>
        <w:ind w:firstLineChars="0"/>
      </w:pPr>
      <w:r w:rsidRPr="004E2AD2">
        <w:t>左上角直接继承子问题的赛程；</w:t>
      </w:r>
    </w:p>
    <w:p w:rsidR="004E2AD2" w:rsidRPr="004E2AD2" w:rsidRDefault="004E2AD2" w:rsidP="004E2AD2">
      <w:pPr>
        <w:pStyle w:val="a9"/>
        <w:numPr>
          <w:ilvl w:val="1"/>
          <w:numId w:val="16"/>
        </w:numPr>
        <w:ind w:firstLineChars="0"/>
      </w:pPr>
      <w:r w:rsidRPr="004E2AD2">
        <w:t>右上角在左上角基础上加上</w:t>
      </w:r>
      <w:r w:rsidRPr="004E2AD2">
        <w:t xml:space="preserve"> n/2</w:t>
      </w:r>
      <w:r w:rsidRPr="004E2AD2">
        <w:t>；</w:t>
      </w:r>
    </w:p>
    <w:p w:rsidR="004E2AD2" w:rsidRPr="004E2AD2" w:rsidRDefault="004E2AD2" w:rsidP="004E2AD2">
      <w:pPr>
        <w:pStyle w:val="a9"/>
        <w:numPr>
          <w:ilvl w:val="1"/>
          <w:numId w:val="16"/>
        </w:numPr>
        <w:ind w:firstLineChars="0"/>
      </w:pPr>
      <w:r w:rsidRPr="004E2AD2">
        <w:t>左下角复制右上角；</w:t>
      </w:r>
    </w:p>
    <w:p w:rsidR="004E2AD2" w:rsidRPr="004E2AD2" w:rsidRDefault="004E2AD2" w:rsidP="004E2AD2">
      <w:pPr>
        <w:pStyle w:val="a9"/>
        <w:numPr>
          <w:ilvl w:val="1"/>
          <w:numId w:val="16"/>
        </w:numPr>
        <w:ind w:firstLineChars="0"/>
      </w:pPr>
      <w:r w:rsidRPr="004E2AD2">
        <w:t>右下角复制左上角。</w:t>
      </w:r>
    </w:p>
    <w:p w:rsidR="004E2AD2" w:rsidRPr="004E2AD2" w:rsidRDefault="004E2AD2" w:rsidP="004E2AD2">
      <w:pPr>
        <w:pStyle w:val="a9"/>
        <w:numPr>
          <w:ilvl w:val="0"/>
          <w:numId w:val="16"/>
        </w:numPr>
        <w:ind w:firstLineChars="0"/>
      </w:pPr>
      <w:proofErr w:type="gramStart"/>
      <w:r w:rsidRPr="004E2AD2">
        <w:t>当人数</w:t>
      </w:r>
      <w:proofErr w:type="gramEnd"/>
      <w:r w:rsidRPr="004E2AD2">
        <w:t>为奇数时，使用辅助数组记录虚拟选手轮空情况，并在赛程表中相应调整。</w:t>
      </w:r>
    </w:p>
    <w:p w:rsidR="004E2AD2" w:rsidRPr="004E2AD2" w:rsidRDefault="004E2AD2" w:rsidP="004E2AD2">
      <w:r w:rsidRPr="004E2AD2">
        <w:rPr>
          <w:b/>
          <w:bCs/>
        </w:rPr>
        <w:t>核心代码实现</w:t>
      </w:r>
      <w:r w:rsidRPr="004E2AD2">
        <w:t>：以下是实现算法的核心代码部分，展示了递归构造赛程表和分治复制的逻辑：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1.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递归生成赛程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2.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generateSchedule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num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3.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num </w:t>
      </w:r>
      <w:r>
        <w:rPr>
          <w:rFonts w:ascii="Consolas" w:hAnsi="Consolas" w:cs="Courier New"/>
          <w:color w:val="666600"/>
          <w:sz w:val="20"/>
          <w:szCs w:val="20"/>
        </w:rPr>
        <w:t>==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基础情况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4.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5.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6. 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7.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num </w:t>
      </w:r>
      <w:r>
        <w:rPr>
          <w:rFonts w:ascii="Consolas" w:hAnsi="Consolas" w:cs="Courier New"/>
          <w:color w:val="666600"/>
          <w:sz w:val="20"/>
          <w:szCs w:val="20"/>
        </w:rPr>
        <w:t>%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8.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generateSchedule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num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奇数人，补充一个轮空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9.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10. 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11.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generateSchedule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num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递归生成一半人数的赛程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12.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copySchedule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num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根据一半赛程复制生成完整赛程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</w:rPr>
        <w:t xml:space="preserve">13.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14. </w:t>
      </w:r>
      <w:r>
        <w:rPr>
          <w:rFonts w:ascii="Consolas" w:hAnsi="Consolas" w:cs="Courier New"/>
          <w:color w:val="000000"/>
          <w:sz w:val="20"/>
          <w:szCs w:val="20"/>
        </w:rPr>
        <w:t> 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15.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偶数选手的复制逻辑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16.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handleEven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num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17.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half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num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lastRenderedPageBreak/>
        <w:t xml:space="preserve">18.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&lt;=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19.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&lt;=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++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20.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 xml:space="preserve">j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右上角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21.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 xml:space="preserve">j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];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左下角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22.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 xml:space="preserve">j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];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右下角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23.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24. 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</w:rPr>
        <w:t xml:space="preserve">25.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26. </w:t>
      </w:r>
      <w:r>
        <w:rPr>
          <w:rFonts w:ascii="Consolas" w:hAnsi="Consolas" w:cs="Courier New"/>
          <w:color w:val="000000"/>
          <w:sz w:val="20"/>
          <w:szCs w:val="20"/>
        </w:rPr>
        <w:t> 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27.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奇数选手的复制逻辑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28.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handleOdd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num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29.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half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num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30.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计算轮空选手对应情况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31.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&lt;=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32.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byePlayers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half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33.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byePlayers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half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byePlayers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34. 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35.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&lt;=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36.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&lt;=</w:t>
      </w:r>
      <w:r>
        <w:rPr>
          <w:rFonts w:ascii="Consolas" w:hAnsi="Consolas" w:cs="Courier New"/>
          <w:color w:val="000000"/>
          <w:sz w:val="20"/>
          <w:szCs w:val="20"/>
        </w:rPr>
        <w:t xml:space="preserve"> half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++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37.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当前选手轮空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38.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   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byePlayers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39.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half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byePlayers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%</w:t>
      </w:r>
      <w:r>
        <w:rPr>
          <w:rFonts w:ascii="Consolas" w:hAnsi="Consolas" w:cs="Courier New"/>
          <w:color w:val="000000"/>
          <w:sz w:val="20"/>
          <w:szCs w:val="20"/>
        </w:rPr>
        <w:t xml:space="preserve"> num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40.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else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非轮空情况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41.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half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42.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43.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44.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&lt;=</w:t>
      </w:r>
      <w:r>
        <w:rPr>
          <w:rFonts w:ascii="Consolas" w:hAnsi="Consolas" w:cs="Courier New"/>
          <w:color w:val="000000"/>
          <w:sz w:val="20"/>
          <w:szCs w:val="20"/>
        </w:rPr>
        <w:t xml:space="preserve"> half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++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45.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][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half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j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byePlayers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];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46.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byePlayers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]][</w:t>
      </w:r>
      <w:r>
        <w:rPr>
          <w:rFonts w:ascii="Consolas" w:hAnsi="Consolas" w:cs="Courier New"/>
          <w:color w:val="000000"/>
          <w:sz w:val="20"/>
          <w:szCs w:val="20"/>
        </w:rPr>
        <w:t xml:space="preserve">half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j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47.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48. 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</w:rPr>
        <w:t xml:space="preserve">49.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50. </w:t>
      </w:r>
      <w:r>
        <w:rPr>
          <w:rFonts w:ascii="Consolas" w:hAnsi="Consolas" w:cs="Courier New"/>
          <w:color w:val="000000"/>
          <w:sz w:val="20"/>
          <w:szCs w:val="20"/>
        </w:rPr>
        <w:t> 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51.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复制赛程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52.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copySchedule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num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53.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num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&amp;&amp;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num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%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54.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handleOdd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num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55.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else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56.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handleEven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num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:rsidR="004E2AD2" w:rsidRDefault="004E2AD2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3100926"/>
        <w:rPr>
          <w:rFonts w:ascii="Consolas" w:hAnsi="Consolas" w:cs="Courier New" w:hint="eastAsia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</w:rPr>
        <w:t xml:space="preserve">57.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D508FA" w:rsidRDefault="00D508FA" w:rsidP="001D1006">
      <w:r>
        <w:br w:type="page"/>
      </w:r>
    </w:p>
    <w:p w:rsidR="00D508FA" w:rsidRDefault="00D508FA" w:rsidP="00D508FA">
      <w:pPr>
        <w:pStyle w:val="1"/>
        <w:numPr>
          <w:ilvl w:val="0"/>
          <w:numId w:val="1"/>
        </w:numPr>
        <w:rPr>
          <w:rFonts w:hint="eastAsia"/>
        </w:rPr>
      </w:pPr>
      <w:bookmarkStart w:id="15" w:name="_Toc183202416"/>
      <w:r>
        <w:rPr>
          <w:rFonts w:hint="eastAsia"/>
        </w:rPr>
        <w:lastRenderedPageBreak/>
        <w:t>测试设计与结果</w:t>
      </w:r>
      <w:bookmarkEnd w:id="15"/>
    </w:p>
    <w:p w:rsidR="001D1006" w:rsidRDefault="004E2AD2" w:rsidP="004E2AD2">
      <w:pPr>
        <w:pStyle w:val="2"/>
        <w:numPr>
          <w:ilvl w:val="1"/>
          <w:numId w:val="1"/>
        </w:numPr>
        <w:rPr>
          <w:rFonts w:hint="eastAsia"/>
        </w:rPr>
      </w:pPr>
      <w:bookmarkStart w:id="16" w:name="_Toc183202417"/>
      <w:r>
        <w:rPr>
          <w:rFonts w:hint="eastAsia"/>
        </w:rPr>
        <w:t>测试数据设计</w:t>
      </w:r>
      <w:bookmarkEnd w:id="16"/>
    </w:p>
    <w:p w:rsidR="004E2AD2" w:rsidRDefault="004E2AD2" w:rsidP="004E2AD2">
      <w:pPr>
        <w:ind w:firstLineChars="200" w:firstLine="480"/>
      </w:pPr>
      <w:r w:rsidRPr="004E2AD2">
        <w:t>为了验证分治法生成循环赛程表的算法正确性和性能，</w:t>
      </w:r>
      <w:r>
        <w:rPr>
          <w:rFonts w:hint="eastAsia"/>
        </w:rPr>
        <w:t>我</w:t>
      </w:r>
      <w:r w:rsidRPr="004E2AD2">
        <w:t>设计了以下测试数据，覆盖基础功能、边界条件、大规模输入以及特殊输入场景。</w:t>
      </w:r>
    </w:p>
    <w:p w:rsidR="00D508FA" w:rsidRDefault="004E2AD2" w:rsidP="004E2AD2">
      <w:pPr>
        <w:ind w:firstLineChars="200" w:firstLine="480"/>
      </w:pPr>
      <w:r w:rsidRPr="004E2AD2">
        <w:t>测试数据详细如下：</w:t>
      </w:r>
    </w:p>
    <w:p w:rsidR="004E2AD2" w:rsidRPr="004E2AD2" w:rsidRDefault="004E2AD2" w:rsidP="004E2AD2">
      <w:r w:rsidRPr="004E2AD2">
        <w:rPr>
          <w:b/>
          <w:bCs/>
        </w:rPr>
        <w:t>基础测试</w:t>
      </w:r>
    </w:p>
    <w:p w:rsidR="004E2AD2" w:rsidRPr="004E2AD2" w:rsidRDefault="004E2AD2" w:rsidP="004E2AD2">
      <w:pPr>
        <w:numPr>
          <w:ilvl w:val="0"/>
          <w:numId w:val="17"/>
        </w:numPr>
      </w:pPr>
      <w:r w:rsidRPr="004E2AD2">
        <w:t>输入</w:t>
      </w:r>
      <w:r w:rsidRPr="004E2AD2">
        <w:t xml:space="preserve"> </w:t>
      </w:r>
      <w:r>
        <w:rPr>
          <w:rFonts w:hint="eastAsia"/>
        </w:rPr>
        <w:t>10</w:t>
      </w:r>
      <w:r w:rsidRPr="004E2AD2">
        <w:t>：测试偶数人数，验证简单赛程表的生成。</w:t>
      </w:r>
    </w:p>
    <w:p w:rsidR="004E2AD2" w:rsidRPr="004E2AD2" w:rsidRDefault="004E2AD2" w:rsidP="004E2AD2">
      <w:pPr>
        <w:numPr>
          <w:ilvl w:val="0"/>
          <w:numId w:val="17"/>
        </w:numPr>
      </w:pPr>
      <w:r w:rsidRPr="004E2AD2">
        <w:t>输入</w:t>
      </w:r>
      <w:r w:rsidRPr="004E2AD2">
        <w:t xml:space="preserve"> </w:t>
      </w:r>
      <w:r>
        <w:rPr>
          <w:rFonts w:hint="eastAsia"/>
        </w:rPr>
        <w:t>5</w:t>
      </w:r>
      <w:r w:rsidRPr="004E2AD2">
        <w:t>：测试奇数人数，验证轮空选手的处理逻辑是否正确。</w:t>
      </w:r>
    </w:p>
    <w:p w:rsidR="004E2AD2" w:rsidRPr="004E2AD2" w:rsidRDefault="004E2AD2" w:rsidP="004E2AD2">
      <w:r w:rsidRPr="004E2AD2">
        <w:rPr>
          <w:b/>
          <w:bCs/>
        </w:rPr>
        <w:t>边界测试</w:t>
      </w:r>
    </w:p>
    <w:p w:rsidR="004E2AD2" w:rsidRDefault="004E2AD2" w:rsidP="004E2AD2">
      <w:pPr>
        <w:numPr>
          <w:ilvl w:val="0"/>
          <w:numId w:val="18"/>
        </w:numPr>
      </w:pPr>
      <w:r w:rsidRPr="004E2AD2">
        <w:t>输入</w:t>
      </w:r>
      <w:r w:rsidRPr="004E2AD2">
        <w:t xml:space="preserve"> 1</w:t>
      </w:r>
      <w:r w:rsidRPr="004E2AD2">
        <w:t>：测试单人赛程生成，验证最小输入的正确性。</w:t>
      </w:r>
    </w:p>
    <w:p w:rsidR="004E2AD2" w:rsidRPr="004E2AD2" w:rsidRDefault="004E2AD2" w:rsidP="004E2AD2">
      <w:pPr>
        <w:numPr>
          <w:ilvl w:val="0"/>
          <w:numId w:val="18"/>
        </w:numPr>
      </w:pPr>
      <w:r w:rsidRPr="004E2AD2">
        <w:t>输入</w:t>
      </w:r>
      <w:r w:rsidRPr="004E2AD2">
        <w:t xml:space="preserve"> 2</w:t>
      </w:r>
      <w:r w:rsidRPr="004E2AD2">
        <w:t>：测试最小偶数人数，验证简单赛程表的生成。</w:t>
      </w:r>
    </w:p>
    <w:p w:rsidR="004E2AD2" w:rsidRPr="004E2AD2" w:rsidRDefault="004E2AD2" w:rsidP="004E2AD2">
      <w:pPr>
        <w:numPr>
          <w:ilvl w:val="0"/>
          <w:numId w:val="18"/>
        </w:numPr>
      </w:pPr>
      <w:r w:rsidRPr="004E2AD2">
        <w:t>输入</w:t>
      </w:r>
      <w:r w:rsidRPr="004E2AD2">
        <w:t xml:space="preserve"> 3</w:t>
      </w:r>
      <w:r w:rsidRPr="004E2AD2">
        <w:t>：测试最小奇数人数，验证轮空选手的处理逻辑是否正确。</w:t>
      </w:r>
    </w:p>
    <w:p w:rsidR="004E2AD2" w:rsidRPr="004E2AD2" w:rsidRDefault="004E2AD2" w:rsidP="004E2AD2">
      <w:pPr>
        <w:numPr>
          <w:ilvl w:val="0"/>
          <w:numId w:val="18"/>
        </w:numPr>
      </w:pPr>
      <w:r w:rsidRPr="004E2AD2">
        <w:t>输入</w:t>
      </w:r>
      <w:r w:rsidRPr="004E2AD2">
        <w:t xml:space="preserve"> 30</w:t>
      </w:r>
      <w:r w:rsidRPr="004E2AD2">
        <w:t>：验证在打印阈值时的赛程表生成是否正确。</w:t>
      </w:r>
    </w:p>
    <w:p w:rsidR="004E2AD2" w:rsidRPr="004E2AD2" w:rsidRDefault="004E2AD2" w:rsidP="004E2AD2">
      <w:r w:rsidRPr="004E2AD2">
        <w:rPr>
          <w:b/>
          <w:bCs/>
        </w:rPr>
        <w:t>大规模测试</w:t>
      </w:r>
    </w:p>
    <w:p w:rsidR="004E2AD2" w:rsidRPr="004E2AD2" w:rsidRDefault="004E2AD2" w:rsidP="004E2AD2">
      <w:pPr>
        <w:numPr>
          <w:ilvl w:val="0"/>
          <w:numId w:val="19"/>
        </w:numPr>
      </w:pPr>
      <w:r w:rsidRPr="004E2AD2">
        <w:t>输入</w:t>
      </w:r>
      <w:r w:rsidRPr="004E2AD2">
        <w:t xml:space="preserve"> 100</w:t>
      </w:r>
      <w:r>
        <w:rPr>
          <w:rFonts w:hint="eastAsia"/>
        </w:rPr>
        <w:t>0</w:t>
      </w:r>
      <w:r w:rsidRPr="004E2AD2">
        <w:t>：测试中等规模参赛人数的性能。</w:t>
      </w:r>
    </w:p>
    <w:p w:rsidR="004E2AD2" w:rsidRPr="004E2AD2" w:rsidRDefault="004E2AD2" w:rsidP="004E2AD2">
      <w:pPr>
        <w:numPr>
          <w:ilvl w:val="0"/>
          <w:numId w:val="19"/>
        </w:numPr>
      </w:pPr>
      <w:r w:rsidRPr="004E2AD2">
        <w:t>输入</w:t>
      </w:r>
      <w:r w:rsidRPr="004E2AD2">
        <w:t xml:space="preserve"> 100</w:t>
      </w:r>
      <w:r>
        <w:rPr>
          <w:rFonts w:hint="eastAsia"/>
        </w:rPr>
        <w:t>0</w:t>
      </w:r>
      <w:r w:rsidRPr="004E2AD2">
        <w:t>0</w:t>
      </w:r>
      <w:r w:rsidRPr="004E2AD2">
        <w:t>：测试大规模参赛人数的性能。</w:t>
      </w:r>
    </w:p>
    <w:p w:rsidR="004E2AD2" w:rsidRPr="004E2AD2" w:rsidRDefault="004E2AD2" w:rsidP="004E2AD2">
      <w:r w:rsidRPr="004E2AD2">
        <w:rPr>
          <w:b/>
          <w:bCs/>
        </w:rPr>
        <w:t>特殊测试</w:t>
      </w:r>
    </w:p>
    <w:p w:rsidR="004E2AD2" w:rsidRDefault="004E2AD2" w:rsidP="004E2AD2">
      <w:pPr>
        <w:numPr>
          <w:ilvl w:val="0"/>
          <w:numId w:val="20"/>
        </w:numPr>
      </w:pPr>
      <w:r w:rsidRPr="004E2AD2">
        <w:t>输入</w:t>
      </w:r>
      <w:r w:rsidRPr="004E2AD2">
        <w:t xml:space="preserve"> </w:t>
      </w:r>
      <w:r w:rsidR="00EB356A">
        <w:rPr>
          <w:rFonts w:hint="eastAsia"/>
        </w:rPr>
        <w:t>16</w:t>
      </w:r>
      <w:r w:rsidRPr="004E2AD2">
        <w:t>：测试为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4E2AD2">
        <w:t>的参赛人数，验证分治法的深度递归能力。</w:t>
      </w:r>
    </w:p>
    <w:p w:rsidR="00380030" w:rsidRPr="004E2AD2" w:rsidRDefault="00380030" w:rsidP="00380030">
      <w:pPr>
        <w:rPr>
          <w:rFonts w:hint="eastAsia"/>
        </w:rPr>
      </w:pPr>
      <w:r>
        <w:br w:type="page"/>
      </w:r>
    </w:p>
    <w:p w:rsidR="004E2AD2" w:rsidRDefault="004E2AD2" w:rsidP="004E2AD2">
      <w:pPr>
        <w:pStyle w:val="2"/>
        <w:numPr>
          <w:ilvl w:val="1"/>
          <w:numId w:val="1"/>
        </w:numPr>
        <w:rPr>
          <w:rFonts w:hint="eastAsia"/>
        </w:rPr>
      </w:pPr>
      <w:bookmarkStart w:id="17" w:name="_Toc183202418"/>
      <w:r>
        <w:rPr>
          <w:rFonts w:hint="eastAsia"/>
        </w:rPr>
        <w:lastRenderedPageBreak/>
        <w:t>测试结果展示</w:t>
      </w:r>
      <w:bookmarkEnd w:id="17"/>
    </w:p>
    <w:p w:rsidR="004E2AD2" w:rsidRPr="004E2AD2" w:rsidRDefault="004E2AD2" w:rsidP="004E2AD2">
      <w:pPr>
        <w:rPr>
          <w:b/>
          <w:bCs/>
        </w:rPr>
      </w:pPr>
      <w:r w:rsidRPr="004E2AD2">
        <w:rPr>
          <w:b/>
          <w:bCs/>
        </w:rPr>
        <w:t xml:space="preserve">1. </w:t>
      </w:r>
      <w:r w:rsidRPr="004E2AD2">
        <w:rPr>
          <w:b/>
          <w:bCs/>
        </w:rPr>
        <w:t>基础测试</w:t>
      </w:r>
    </w:p>
    <w:p w:rsidR="004E2AD2" w:rsidRPr="004E2AD2" w:rsidRDefault="004E2AD2" w:rsidP="00EB356A">
      <w:pPr>
        <w:pStyle w:val="a9"/>
        <w:numPr>
          <w:ilvl w:val="0"/>
          <w:numId w:val="25"/>
        </w:numPr>
        <w:ind w:firstLineChars="0"/>
      </w:pPr>
      <w:r w:rsidRPr="00EB356A">
        <w:rPr>
          <w:b/>
          <w:bCs/>
        </w:rPr>
        <w:t>输入</w:t>
      </w:r>
      <w:r w:rsidRPr="00EB356A">
        <w:rPr>
          <w:b/>
          <w:bCs/>
        </w:rPr>
        <w:t xml:space="preserve"> 10</w:t>
      </w:r>
      <w:r w:rsidRPr="004E2AD2">
        <w:br/>
      </w:r>
      <w:r w:rsidRPr="004E2AD2">
        <w:t>程序生成完整的偶数人数赛程表，验证正确性。输出如下：</w:t>
      </w:r>
    </w:p>
    <w:p w:rsidR="004E2AD2" w:rsidRPr="004E2AD2" w:rsidRDefault="00380030" w:rsidP="001D1006">
      <w:r w:rsidRPr="00380030">
        <w:drawing>
          <wp:inline distT="0" distB="0" distL="0" distR="0" wp14:anchorId="78A672BC" wp14:editId="6D645EE9">
            <wp:extent cx="5274310" cy="3261995"/>
            <wp:effectExtent l="0" t="0" r="2540" b="0"/>
            <wp:docPr id="61097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77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D2" w:rsidRDefault="00380030" w:rsidP="00380030">
      <w:pPr>
        <w:pStyle w:val="a9"/>
        <w:numPr>
          <w:ilvl w:val="0"/>
          <w:numId w:val="22"/>
        </w:numPr>
        <w:ind w:firstLineChars="0"/>
      </w:pPr>
      <w:r w:rsidRPr="00380030">
        <w:rPr>
          <w:b/>
          <w:bCs/>
        </w:rPr>
        <w:t>输入</w:t>
      </w:r>
      <w:r w:rsidRPr="00380030">
        <w:rPr>
          <w:b/>
          <w:bCs/>
        </w:rPr>
        <w:t xml:space="preserve"> 5</w:t>
      </w:r>
      <w:r w:rsidRPr="00380030">
        <w:br/>
      </w:r>
      <w:r w:rsidRPr="00380030">
        <w:t>程序生成奇数人数赛程表，验证轮空选手的正确性。输出如下：</w:t>
      </w:r>
    </w:p>
    <w:p w:rsidR="00380030" w:rsidRDefault="00380030" w:rsidP="00380030">
      <w:pPr>
        <w:jc w:val="center"/>
      </w:pPr>
      <w:r w:rsidRPr="00380030">
        <w:drawing>
          <wp:inline distT="0" distB="0" distL="0" distR="0" wp14:anchorId="5BA26047" wp14:editId="65B7FD92">
            <wp:extent cx="4172532" cy="2210108"/>
            <wp:effectExtent l="0" t="0" r="0" b="0"/>
            <wp:docPr id="1132015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5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0" w:rsidRDefault="00380030" w:rsidP="00380030">
      <w:pPr>
        <w:rPr>
          <w:b/>
          <w:bCs/>
        </w:rPr>
      </w:pPr>
      <w:r>
        <w:rPr>
          <w:b/>
          <w:bCs/>
        </w:rPr>
        <w:br w:type="page"/>
      </w:r>
    </w:p>
    <w:p w:rsidR="00380030" w:rsidRPr="00380030" w:rsidRDefault="00380030" w:rsidP="00380030">
      <w:pPr>
        <w:rPr>
          <w:b/>
          <w:bCs/>
        </w:rPr>
      </w:pPr>
      <w:r w:rsidRPr="00380030">
        <w:rPr>
          <w:b/>
          <w:bCs/>
        </w:rPr>
        <w:lastRenderedPageBreak/>
        <w:t xml:space="preserve">2. </w:t>
      </w:r>
      <w:r w:rsidRPr="00380030">
        <w:rPr>
          <w:b/>
          <w:bCs/>
        </w:rPr>
        <w:t>边界测试</w:t>
      </w:r>
    </w:p>
    <w:p w:rsidR="00380030" w:rsidRDefault="00380030" w:rsidP="00EB356A">
      <w:pPr>
        <w:pStyle w:val="a9"/>
        <w:numPr>
          <w:ilvl w:val="0"/>
          <w:numId w:val="22"/>
        </w:numPr>
        <w:ind w:firstLineChars="0"/>
      </w:pPr>
      <w:r w:rsidRPr="00EB356A">
        <w:rPr>
          <w:b/>
          <w:bCs/>
        </w:rPr>
        <w:t>输入</w:t>
      </w:r>
      <w:r w:rsidRPr="00EB356A">
        <w:rPr>
          <w:b/>
          <w:bCs/>
        </w:rPr>
        <w:t xml:space="preserve"> 1</w:t>
      </w:r>
      <w:r w:rsidRPr="00380030">
        <w:br/>
      </w:r>
      <w:r w:rsidRPr="00380030">
        <w:t>程序生成单人赛程表，结果为：</w:t>
      </w:r>
    </w:p>
    <w:p w:rsidR="00380030" w:rsidRDefault="00380030" w:rsidP="00380030">
      <w:pPr>
        <w:jc w:val="center"/>
      </w:pPr>
      <w:r w:rsidRPr="00380030">
        <w:drawing>
          <wp:inline distT="0" distB="0" distL="0" distR="0" wp14:anchorId="37882E81" wp14:editId="4C174DF2">
            <wp:extent cx="2862776" cy="951891"/>
            <wp:effectExtent l="0" t="0" r="0" b="635"/>
            <wp:docPr id="430495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95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207" cy="9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0" w:rsidRPr="00380030" w:rsidRDefault="00380030" w:rsidP="00380030">
      <w:pPr>
        <w:pStyle w:val="a9"/>
        <w:numPr>
          <w:ilvl w:val="0"/>
          <w:numId w:val="22"/>
        </w:numPr>
        <w:ind w:firstLineChars="0"/>
      </w:pPr>
      <w:r w:rsidRPr="00380030">
        <w:rPr>
          <w:b/>
          <w:bCs/>
        </w:rPr>
        <w:t>输入</w:t>
      </w:r>
      <w:r w:rsidRPr="00380030">
        <w:rPr>
          <w:b/>
          <w:bCs/>
        </w:rPr>
        <w:t xml:space="preserve"> 2</w:t>
      </w:r>
      <w:r w:rsidRPr="00380030">
        <w:br/>
      </w:r>
      <w:r w:rsidRPr="00380030">
        <w:t>程序生成最小偶数人数赛程表，结果为：</w:t>
      </w:r>
    </w:p>
    <w:p w:rsidR="00380030" w:rsidRDefault="00380030" w:rsidP="00380030">
      <w:pPr>
        <w:jc w:val="center"/>
      </w:pPr>
      <w:r w:rsidRPr="00380030">
        <w:drawing>
          <wp:inline distT="0" distB="0" distL="0" distR="0" wp14:anchorId="05E7677F" wp14:editId="57951644">
            <wp:extent cx="2848708" cy="968188"/>
            <wp:effectExtent l="0" t="0" r="0" b="3810"/>
            <wp:docPr id="340518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18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0423" cy="9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0" w:rsidRDefault="00380030" w:rsidP="00380030">
      <w:pPr>
        <w:pStyle w:val="a9"/>
        <w:numPr>
          <w:ilvl w:val="0"/>
          <w:numId w:val="22"/>
        </w:numPr>
        <w:ind w:firstLineChars="0"/>
      </w:pPr>
      <w:r w:rsidRPr="00380030">
        <w:rPr>
          <w:b/>
          <w:bCs/>
        </w:rPr>
        <w:t>输入</w:t>
      </w:r>
      <w:r w:rsidRPr="00380030">
        <w:rPr>
          <w:b/>
          <w:bCs/>
        </w:rPr>
        <w:t xml:space="preserve"> 3</w:t>
      </w:r>
      <w:r w:rsidRPr="00380030">
        <w:br/>
      </w:r>
      <w:r w:rsidRPr="00380030">
        <w:t>程序生成最小奇数人数赛程表，结果为：</w:t>
      </w:r>
    </w:p>
    <w:p w:rsidR="00380030" w:rsidRDefault="00380030" w:rsidP="00380030">
      <w:pPr>
        <w:jc w:val="center"/>
      </w:pPr>
      <w:r w:rsidRPr="00380030">
        <w:drawing>
          <wp:inline distT="0" distB="0" distL="0" distR="0" wp14:anchorId="1A5BEE7E" wp14:editId="49C4FA15">
            <wp:extent cx="2475914" cy="963430"/>
            <wp:effectExtent l="0" t="0" r="635" b="8255"/>
            <wp:docPr id="445483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83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4332" cy="99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0" w:rsidRDefault="00380030" w:rsidP="00380030">
      <w:pPr>
        <w:pStyle w:val="a9"/>
        <w:numPr>
          <w:ilvl w:val="0"/>
          <w:numId w:val="22"/>
        </w:numPr>
        <w:ind w:firstLineChars="0"/>
      </w:pPr>
      <w:r w:rsidRPr="00380030">
        <w:rPr>
          <w:b/>
          <w:bCs/>
        </w:rPr>
        <w:t>输入</w:t>
      </w:r>
      <w:r w:rsidRPr="00380030">
        <w:rPr>
          <w:b/>
          <w:bCs/>
        </w:rPr>
        <w:t xml:space="preserve"> 30</w:t>
      </w:r>
      <w:r w:rsidRPr="00380030">
        <w:br/>
      </w:r>
      <w:r w:rsidRPr="00380030">
        <w:t>程序完整打印赛程表：</w:t>
      </w:r>
    </w:p>
    <w:p w:rsidR="00380030" w:rsidRPr="00380030" w:rsidRDefault="00380030" w:rsidP="00380030">
      <w:pPr>
        <w:jc w:val="center"/>
      </w:pPr>
      <w:r w:rsidRPr="00380030">
        <w:drawing>
          <wp:inline distT="0" distB="0" distL="0" distR="0" wp14:anchorId="5F8FDEEE" wp14:editId="06FCF58B">
            <wp:extent cx="4767677" cy="3073791"/>
            <wp:effectExtent l="0" t="0" r="0" b="0"/>
            <wp:docPr id="1242114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14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179" cy="30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6A" w:rsidRPr="00EB356A" w:rsidRDefault="00EB356A" w:rsidP="00EB356A">
      <w:pPr>
        <w:rPr>
          <w:b/>
          <w:bCs/>
        </w:rPr>
      </w:pPr>
      <w:r w:rsidRPr="00EB356A">
        <w:rPr>
          <w:b/>
          <w:bCs/>
        </w:rPr>
        <w:lastRenderedPageBreak/>
        <w:t xml:space="preserve">3. </w:t>
      </w:r>
      <w:r w:rsidRPr="00EB356A">
        <w:rPr>
          <w:b/>
          <w:bCs/>
        </w:rPr>
        <w:t>大规模测试</w:t>
      </w:r>
    </w:p>
    <w:p w:rsidR="00EB356A" w:rsidRPr="00EB356A" w:rsidRDefault="00EB356A" w:rsidP="00EB356A">
      <w:pPr>
        <w:pStyle w:val="a9"/>
        <w:numPr>
          <w:ilvl w:val="0"/>
          <w:numId w:val="22"/>
        </w:numPr>
        <w:ind w:firstLineChars="0"/>
      </w:pPr>
      <w:r w:rsidRPr="00EB356A">
        <w:rPr>
          <w:b/>
          <w:bCs/>
        </w:rPr>
        <w:t>输入</w:t>
      </w:r>
      <w:r w:rsidRPr="00EB356A">
        <w:rPr>
          <w:b/>
          <w:bCs/>
        </w:rPr>
        <w:t xml:space="preserve"> 1000</w:t>
      </w:r>
      <w:r w:rsidRPr="00EB356A">
        <w:br/>
      </w:r>
      <w:r w:rsidRPr="00EB356A">
        <w:t>程序未打印赛程表，仅输出执行时间：</w:t>
      </w:r>
    </w:p>
    <w:p w:rsidR="00380030" w:rsidRDefault="00EB356A" w:rsidP="00EB356A">
      <w:pPr>
        <w:jc w:val="center"/>
      </w:pPr>
      <w:r w:rsidRPr="00EB356A">
        <w:drawing>
          <wp:inline distT="0" distB="0" distL="0" distR="0" wp14:anchorId="09F01332" wp14:editId="28612799">
            <wp:extent cx="4324954" cy="495369"/>
            <wp:effectExtent l="0" t="0" r="0" b="0"/>
            <wp:docPr id="1005230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0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30" w:rsidRDefault="00EB356A" w:rsidP="00EB356A">
      <w:pPr>
        <w:pStyle w:val="a9"/>
        <w:numPr>
          <w:ilvl w:val="0"/>
          <w:numId w:val="22"/>
        </w:numPr>
        <w:ind w:firstLineChars="0"/>
      </w:pPr>
      <w:r w:rsidRPr="00EB356A">
        <w:rPr>
          <w:b/>
          <w:bCs/>
        </w:rPr>
        <w:t>输入</w:t>
      </w:r>
      <w:r w:rsidRPr="00EB356A">
        <w:rPr>
          <w:b/>
          <w:bCs/>
        </w:rPr>
        <w:t xml:space="preserve"> 10000</w:t>
      </w:r>
      <w:r w:rsidRPr="00EB356A">
        <w:br/>
      </w:r>
      <w:r w:rsidRPr="00EB356A">
        <w:t>程序未打印赛程表，仅输出执行时间：</w:t>
      </w:r>
    </w:p>
    <w:p w:rsidR="00380030" w:rsidRDefault="00EB356A" w:rsidP="00EB356A">
      <w:pPr>
        <w:jc w:val="center"/>
      </w:pPr>
      <w:r w:rsidRPr="00EB356A">
        <w:drawing>
          <wp:inline distT="0" distB="0" distL="0" distR="0" wp14:anchorId="6BE74C51" wp14:editId="5A07C516">
            <wp:extent cx="4048690" cy="514422"/>
            <wp:effectExtent l="0" t="0" r="0" b="0"/>
            <wp:docPr id="71340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0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6A" w:rsidRPr="00EB356A" w:rsidRDefault="00EB356A" w:rsidP="00EB356A">
      <w:pPr>
        <w:rPr>
          <w:b/>
          <w:bCs/>
        </w:rPr>
      </w:pPr>
      <w:r w:rsidRPr="00EB356A">
        <w:rPr>
          <w:b/>
          <w:bCs/>
        </w:rPr>
        <w:t xml:space="preserve">4. </w:t>
      </w:r>
      <w:r w:rsidRPr="00EB356A">
        <w:rPr>
          <w:b/>
          <w:bCs/>
        </w:rPr>
        <w:t>特殊测试</w:t>
      </w:r>
    </w:p>
    <w:p w:rsidR="00EB356A" w:rsidRPr="00EB356A" w:rsidRDefault="00EB356A" w:rsidP="00EB356A">
      <w:pPr>
        <w:pStyle w:val="a9"/>
        <w:numPr>
          <w:ilvl w:val="0"/>
          <w:numId w:val="22"/>
        </w:numPr>
        <w:ind w:firstLineChars="0"/>
      </w:pPr>
      <w:r w:rsidRPr="00EB356A">
        <w:rPr>
          <w:b/>
          <w:bCs/>
        </w:rPr>
        <w:t>输入</w:t>
      </w:r>
      <w:r w:rsidRPr="00EB356A">
        <w:rPr>
          <w:b/>
          <w:bCs/>
        </w:rPr>
        <w:t xml:space="preserve"> </w:t>
      </w:r>
      <w:r>
        <w:rPr>
          <w:rFonts w:hint="eastAsia"/>
          <w:b/>
          <w:bCs/>
        </w:rPr>
        <w:t>16</w:t>
      </w:r>
    </w:p>
    <w:p w:rsidR="00380030" w:rsidRPr="00EB356A" w:rsidRDefault="00EB356A" w:rsidP="00380030">
      <w:pPr>
        <w:rPr>
          <w:rFonts w:hint="eastAsia"/>
        </w:rPr>
      </w:pPr>
      <w:r w:rsidRPr="00EB356A">
        <w:drawing>
          <wp:inline distT="0" distB="0" distL="0" distR="0" wp14:anchorId="671960F2" wp14:editId="52B118E3">
            <wp:extent cx="5274310" cy="3227070"/>
            <wp:effectExtent l="0" t="0" r="2540" b="0"/>
            <wp:docPr id="2002324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24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FA" w:rsidRDefault="00D508FA" w:rsidP="001D1006">
      <w:r>
        <w:br w:type="page"/>
      </w:r>
    </w:p>
    <w:p w:rsidR="00D508FA" w:rsidRDefault="00D508FA" w:rsidP="00D508FA">
      <w:pPr>
        <w:pStyle w:val="1"/>
        <w:numPr>
          <w:ilvl w:val="0"/>
          <w:numId w:val="1"/>
        </w:numPr>
        <w:rPr>
          <w:rFonts w:hint="eastAsia"/>
        </w:rPr>
      </w:pPr>
      <w:bookmarkStart w:id="18" w:name="_Toc183202419"/>
      <w:r>
        <w:rPr>
          <w:rFonts w:hint="eastAsia"/>
        </w:rPr>
        <w:lastRenderedPageBreak/>
        <w:t>算法</w:t>
      </w:r>
      <w:r w:rsidR="00C13702">
        <w:rPr>
          <w:rFonts w:hint="eastAsia"/>
        </w:rPr>
        <w:t>效率</w:t>
      </w:r>
      <w:r>
        <w:rPr>
          <w:rFonts w:hint="eastAsia"/>
        </w:rPr>
        <w:t>探索对比</w:t>
      </w:r>
      <w:bookmarkEnd w:id="18"/>
    </w:p>
    <w:p w:rsidR="00D508FA" w:rsidRDefault="00EB356A" w:rsidP="00EB356A">
      <w:pPr>
        <w:pStyle w:val="2"/>
        <w:numPr>
          <w:ilvl w:val="1"/>
          <w:numId w:val="1"/>
        </w:numPr>
        <w:rPr>
          <w:rFonts w:hint="eastAsia"/>
        </w:rPr>
      </w:pPr>
      <w:bookmarkStart w:id="19" w:name="_Toc183202420"/>
      <w:r>
        <w:rPr>
          <w:rFonts w:hint="eastAsia"/>
        </w:rPr>
        <w:t>分治法效率分析</w:t>
      </w:r>
      <w:bookmarkEnd w:id="19"/>
    </w:p>
    <w:p w:rsidR="00D508FA" w:rsidRPr="00C54C50" w:rsidRDefault="00C54C50" w:rsidP="001D1006">
      <w:pPr>
        <w:rPr>
          <w:rFonts w:hint="eastAsia"/>
          <w:b/>
          <w:bCs/>
        </w:rPr>
      </w:pPr>
      <w:r>
        <w:rPr>
          <w:rFonts w:hint="eastAsia"/>
          <w:b/>
          <w:bCs/>
        </w:rPr>
        <w:t>时间复杂度分析</w:t>
      </w:r>
    </w:p>
    <w:p w:rsidR="00C54C50" w:rsidRPr="00C54C50" w:rsidRDefault="00C54C50" w:rsidP="00C54C50">
      <w:r w:rsidRPr="00C54C50">
        <w:t>分治法的核心步骤包括：</w:t>
      </w:r>
    </w:p>
    <w:p w:rsidR="00C54C50" w:rsidRPr="00C54C50" w:rsidRDefault="00C54C50" w:rsidP="00C54C50">
      <w:pPr>
        <w:pStyle w:val="a9"/>
        <w:numPr>
          <w:ilvl w:val="0"/>
          <w:numId w:val="28"/>
        </w:numPr>
        <w:ind w:firstLineChars="0"/>
      </w:pPr>
      <w:r w:rsidRPr="00C54C50">
        <w:rPr>
          <w:b/>
          <w:bCs/>
        </w:rPr>
        <w:t>递归拆分问题</w:t>
      </w:r>
      <w:r w:rsidRPr="00C54C50">
        <w:t>：将</w:t>
      </w:r>
      <w:r w:rsidRPr="00C54C50">
        <w:t xml:space="preserve"> n </w:t>
      </w:r>
      <w:proofErr w:type="gramStart"/>
      <w:r w:rsidRPr="00C54C50">
        <w:t>个</w:t>
      </w:r>
      <w:proofErr w:type="gramEnd"/>
      <w:r w:rsidRPr="00C54C50">
        <w:t>选手划分为两组，每组大小为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Pr="00C54C50">
        <w:t>，递归处理子问题。</w:t>
      </w:r>
    </w:p>
    <w:p w:rsidR="00C54C50" w:rsidRPr="00C54C50" w:rsidRDefault="00C54C50" w:rsidP="00C54C50">
      <w:pPr>
        <w:pStyle w:val="a9"/>
        <w:numPr>
          <w:ilvl w:val="0"/>
          <w:numId w:val="28"/>
        </w:numPr>
        <w:ind w:firstLineChars="0"/>
      </w:pPr>
      <w:r w:rsidRPr="00C54C50">
        <w:rPr>
          <w:b/>
          <w:bCs/>
        </w:rPr>
        <w:t>合并结果</w:t>
      </w:r>
      <w:r w:rsidRPr="00C54C50">
        <w:t>：通过复制逻辑扩展子问题的解，生成完整的赛程表。</w:t>
      </w:r>
    </w:p>
    <w:p w:rsidR="00D508FA" w:rsidRPr="00C54C50" w:rsidRDefault="00C54C50" w:rsidP="001D1006">
      <w:r w:rsidRPr="00C54C50">
        <w:t>假设生成</w:t>
      </w:r>
      <w:r w:rsidRPr="00C54C50">
        <w:t xml:space="preserve"> n </w:t>
      </w:r>
      <w:r w:rsidRPr="00C54C50">
        <w:t>人的赛程表所需时间为</w:t>
      </w:r>
      <w:r w:rsidRPr="00C54C50">
        <w:t xml:space="preserve">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C54C50">
        <w:t>，则递归关系可以表示为：</w:t>
      </w:r>
    </w:p>
    <w:p w:rsidR="00C54C50" w:rsidRDefault="00453DDC" w:rsidP="001D1006">
      <w:r w:rsidRPr="00453DDC">
        <w:drawing>
          <wp:inline distT="0" distB="0" distL="0" distR="0" wp14:anchorId="77B880F2" wp14:editId="53C62E2E">
            <wp:extent cx="5274310" cy="1327150"/>
            <wp:effectExtent l="0" t="0" r="2540" b="6350"/>
            <wp:docPr id="704345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452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50" w:rsidRDefault="00453DDC" w:rsidP="001D1006">
      <w:pPr>
        <w:rPr>
          <w:rFonts w:hint="eastAsia"/>
        </w:rPr>
      </w:pPr>
      <w:r w:rsidRPr="00453DDC">
        <w:t>解此递归方程可</w:t>
      </w:r>
      <w:r>
        <w:rPr>
          <w:rFonts w:hint="eastAsia"/>
        </w:rPr>
        <w:t>得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.</w:t>
      </w:r>
      <w:r>
        <w:rPr>
          <w:rFonts w:hint="eastAsia"/>
        </w:rPr>
        <w:t>即时间复杂度为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453DDC" w:rsidRDefault="00453DDC" w:rsidP="001D1006">
      <w:pPr>
        <w:rPr>
          <w:rFonts w:hint="eastAsia"/>
        </w:rPr>
      </w:pPr>
    </w:p>
    <w:p w:rsidR="00453DDC" w:rsidRPr="00453DDC" w:rsidRDefault="00453DDC" w:rsidP="00453DDC">
      <w:pPr>
        <w:rPr>
          <w:b/>
          <w:bCs/>
        </w:rPr>
      </w:pPr>
      <w:r w:rsidRPr="00453DDC">
        <w:rPr>
          <w:b/>
          <w:bCs/>
        </w:rPr>
        <w:t>空间复杂度分析</w:t>
      </w:r>
    </w:p>
    <w:p w:rsidR="00453DDC" w:rsidRPr="00453DDC" w:rsidRDefault="00453DDC" w:rsidP="00453DDC">
      <w:r w:rsidRPr="00453DDC">
        <w:t>分治法生成赛程表的空间开销主要由以下两部分组成：</w:t>
      </w:r>
    </w:p>
    <w:p w:rsidR="00453DDC" w:rsidRPr="00453DDC" w:rsidRDefault="00453DDC" w:rsidP="00453DDC">
      <w:pPr>
        <w:pStyle w:val="a9"/>
        <w:numPr>
          <w:ilvl w:val="0"/>
          <w:numId w:val="30"/>
        </w:numPr>
        <w:ind w:firstLineChars="0"/>
      </w:pPr>
      <w:r w:rsidRPr="00453DDC">
        <w:rPr>
          <w:b/>
          <w:bCs/>
        </w:rPr>
        <w:t>存储赛程表</w:t>
      </w:r>
      <w:r w:rsidRPr="00453DDC">
        <w:t>：赛程表是一个</w:t>
      </w:r>
      <w:r w:rsidRPr="00453DDC">
        <w:t xml:space="preserve">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 </m:t>
        </m:r>
        <m:r>
          <m:rPr>
            <m:sty m:val="p"/>
          </m:rPr>
          <w:rPr>
            <w:rFonts w:ascii="Cambria Math" w:hAnsi="Cambria Math" w:hint="eastAsia"/>
          </w:rPr>
          <m:t>×</m:t>
        </m:r>
        <m:r>
          <w:rPr>
            <w:rFonts w:ascii="Cambria Math" w:hAnsi="Cambria Math"/>
          </w:rPr>
          <m:t> </m:t>
        </m:r>
        <m:r>
          <w:rPr>
            <w:rFonts w:ascii="Cambria Math" w:hAnsi="Cambria Math"/>
          </w:rPr>
          <m:t>n</m:t>
        </m:r>
      </m:oMath>
      <w:r w:rsidRPr="00453DDC">
        <w:t xml:space="preserve"> </w:t>
      </w:r>
      <w:r w:rsidRPr="00453DDC">
        <w:t>的二维数组，所需空间为</w:t>
      </w:r>
      <w:r w:rsidRPr="00453DDC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453DDC">
        <w:t>。</w:t>
      </w:r>
    </w:p>
    <w:p w:rsidR="00453DDC" w:rsidRPr="00453DDC" w:rsidRDefault="00453DDC" w:rsidP="00453DDC">
      <w:pPr>
        <w:pStyle w:val="a9"/>
        <w:numPr>
          <w:ilvl w:val="0"/>
          <w:numId w:val="30"/>
        </w:numPr>
        <w:ind w:firstLineChars="0"/>
      </w:pPr>
      <w:r w:rsidRPr="00453DDC">
        <w:rPr>
          <w:b/>
          <w:bCs/>
        </w:rPr>
        <w:t>递归调用</w:t>
      </w:r>
      <w:proofErr w:type="gramStart"/>
      <w:r w:rsidRPr="00453DDC">
        <w:rPr>
          <w:b/>
          <w:bCs/>
        </w:rPr>
        <w:t>栈</w:t>
      </w:r>
      <w:proofErr w:type="gramEnd"/>
      <w:r w:rsidRPr="00453DDC">
        <w:t>：分治法的递归深度为</w:t>
      </w:r>
      <w:r w:rsidRPr="00453DDC"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</m:oMath>
      <w:r w:rsidRPr="00453DDC">
        <w:t>，每次递归的额外空间为常数级，因此递归</w:t>
      </w:r>
      <w:proofErr w:type="gramStart"/>
      <w:r w:rsidRPr="00453DDC">
        <w:t>栈</w:t>
      </w:r>
      <w:proofErr w:type="gramEnd"/>
      <w:r w:rsidRPr="00453DDC">
        <w:t>空间为</w:t>
      </w:r>
      <w:r w:rsidRPr="00453DDC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 w:rsidRPr="00453DDC">
        <w:t>。</w:t>
      </w:r>
    </w:p>
    <w:p w:rsidR="00C54C50" w:rsidRDefault="00453DDC" w:rsidP="001D1006">
      <w:r w:rsidRPr="00453DDC">
        <w:t>综合来看，分治法的空间复杂度为</w:t>
      </w:r>
      <w:r w:rsidRPr="00453DDC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453DDC">
        <w:t>。</w:t>
      </w:r>
    </w:p>
    <w:p w:rsidR="00453DDC" w:rsidRDefault="00453DDC" w:rsidP="001D1006">
      <w:pPr>
        <w:rPr>
          <w:rFonts w:hint="eastAsia"/>
        </w:rPr>
      </w:pPr>
      <w:r>
        <w:br w:type="page"/>
      </w:r>
    </w:p>
    <w:p w:rsidR="00C54C50" w:rsidRDefault="00C54C50" w:rsidP="00C54C50">
      <w:pPr>
        <w:pStyle w:val="2"/>
        <w:numPr>
          <w:ilvl w:val="1"/>
          <w:numId w:val="1"/>
        </w:numPr>
        <w:rPr>
          <w:rFonts w:hint="eastAsia"/>
        </w:rPr>
      </w:pPr>
      <w:bookmarkStart w:id="20" w:name="_Toc183202421"/>
      <w:r>
        <w:rPr>
          <w:rFonts w:hint="eastAsia"/>
        </w:rPr>
        <w:lastRenderedPageBreak/>
        <w:t>回溯法效率对比</w:t>
      </w:r>
      <w:bookmarkEnd w:id="20"/>
    </w:p>
    <w:p w:rsidR="00C54C50" w:rsidRDefault="0098393B" w:rsidP="0098393B">
      <w:pPr>
        <w:ind w:firstLineChars="200" w:firstLine="480"/>
      </w:pPr>
      <w:r>
        <w:rPr>
          <w:rFonts w:hint="eastAsia"/>
        </w:rPr>
        <w:t>我们将从</w:t>
      </w:r>
      <w:r w:rsidRPr="0098393B">
        <w:t>两种方法</w:t>
      </w:r>
      <w:r>
        <w:rPr>
          <w:rFonts w:hint="eastAsia"/>
        </w:rPr>
        <w:t>的</w:t>
      </w:r>
      <w:r w:rsidRPr="0098393B">
        <w:t>时间复杂度、空间复杂度</w:t>
      </w:r>
      <w:r>
        <w:rPr>
          <w:rFonts w:hint="eastAsia"/>
        </w:rPr>
        <w:t>进行</w:t>
      </w:r>
      <w:r w:rsidRPr="0098393B">
        <w:t>对比分析。</w:t>
      </w:r>
    </w:p>
    <w:p w:rsidR="0098393B" w:rsidRPr="0098393B" w:rsidRDefault="0098393B" w:rsidP="0098393B">
      <w:pPr>
        <w:pStyle w:val="3"/>
        <w:numPr>
          <w:ilvl w:val="2"/>
          <w:numId w:val="1"/>
        </w:numPr>
      </w:pPr>
      <w:bookmarkStart w:id="21" w:name="_Toc183202422"/>
      <w:r w:rsidRPr="0098393B">
        <w:t>回溯</w:t>
      </w:r>
      <w:proofErr w:type="gramStart"/>
      <w:r w:rsidRPr="0098393B">
        <w:t>法核心</w:t>
      </w:r>
      <w:proofErr w:type="gramEnd"/>
      <w:r w:rsidRPr="0098393B">
        <w:t>逻辑</w:t>
      </w:r>
      <w:bookmarkEnd w:id="21"/>
    </w:p>
    <w:p w:rsidR="0098393B" w:rsidRPr="0098393B" w:rsidRDefault="0098393B" w:rsidP="0098393B">
      <w:pPr>
        <w:ind w:firstLineChars="200" w:firstLine="480"/>
      </w:pPr>
      <w:r w:rsidRPr="0098393B">
        <w:t>回溯法采用逐步尝试的方式生成赛程表，通过递归尝试安排每名选手的对手，当某个安排不满足条件时，回溯到上一步重新尝试。</w:t>
      </w:r>
    </w:p>
    <w:p w:rsidR="0098393B" w:rsidRPr="0098393B" w:rsidRDefault="0098393B" w:rsidP="0098393B">
      <w:r w:rsidRPr="0098393B">
        <w:rPr>
          <w:b/>
          <w:bCs/>
        </w:rPr>
        <w:t>回溯法伪代码</w:t>
      </w:r>
      <w:r w:rsidRPr="0098393B">
        <w:t>：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1. </w:t>
      </w:r>
      <w:r>
        <w:rPr>
          <w:rFonts w:ascii="Consolas" w:hAnsi="Consolas" w:cs="Courier New"/>
          <w:color w:val="000088"/>
          <w:sz w:val="20"/>
          <w:szCs w:val="20"/>
        </w:rPr>
        <w:t>function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backtrack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round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player</w:t>
      </w:r>
      <w:r>
        <w:rPr>
          <w:rFonts w:ascii="Consolas" w:hAnsi="Consolas" w:cs="Courier New"/>
          <w:color w:val="666600"/>
          <w:sz w:val="20"/>
          <w:szCs w:val="20"/>
        </w:rPr>
        <w:t>):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2.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round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totalRounds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: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3.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true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# </w:t>
      </w:r>
      <w:r>
        <w:rPr>
          <w:rFonts w:ascii="Consolas" w:hAnsi="Consolas" w:cs="Courier New"/>
          <w:color w:val="880000"/>
          <w:sz w:val="20"/>
          <w:szCs w:val="20"/>
        </w:rPr>
        <w:t>所有轮次完成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4. </w:t>
      </w:r>
      <w:r>
        <w:rPr>
          <w:rFonts w:ascii="Consolas" w:hAnsi="Consolas" w:cs="Courier New"/>
          <w:color w:val="000000"/>
          <w:sz w:val="20"/>
          <w:szCs w:val="20"/>
        </w:rPr>
        <w:t> 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5.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player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totalPlayers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: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6.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backtrack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round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# </w:t>
      </w:r>
      <w:r>
        <w:rPr>
          <w:rFonts w:ascii="Consolas" w:hAnsi="Consolas" w:cs="Courier New"/>
          <w:color w:val="880000"/>
          <w:sz w:val="20"/>
          <w:szCs w:val="20"/>
        </w:rPr>
        <w:t>下一轮比赛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7. </w:t>
      </w:r>
      <w:r>
        <w:rPr>
          <w:rFonts w:ascii="Consolas" w:hAnsi="Consolas" w:cs="Courier New"/>
          <w:color w:val="000000"/>
          <w:sz w:val="20"/>
          <w:szCs w:val="20"/>
        </w:rPr>
        <w:t> 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8.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opponent </w:t>
      </w:r>
      <w:r>
        <w:rPr>
          <w:rFonts w:ascii="Consolas" w:hAnsi="Consolas" w:cs="Courier New"/>
          <w:color w:val="000088"/>
          <w:sz w:val="20"/>
          <w:szCs w:val="20"/>
        </w:rPr>
        <w:t>in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range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totalPlayers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):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9.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isValid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round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player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opponent</w:t>
      </w:r>
      <w:r>
        <w:rPr>
          <w:rFonts w:ascii="Consolas" w:hAnsi="Consolas" w:cs="Courier New"/>
          <w:color w:val="666600"/>
          <w:sz w:val="20"/>
          <w:szCs w:val="20"/>
        </w:rPr>
        <w:t>):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# </w:t>
      </w:r>
      <w:r>
        <w:rPr>
          <w:rFonts w:ascii="Consolas" w:hAnsi="Consolas" w:cs="Courier New"/>
          <w:color w:val="880000"/>
          <w:sz w:val="20"/>
          <w:szCs w:val="20"/>
        </w:rPr>
        <w:t>检查比赛安排是否有效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10.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r>
        <w:rPr>
          <w:rFonts w:ascii="Consolas" w:hAnsi="Consolas" w:cs="Courier New"/>
          <w:color w:val="000000"/>
          <w:sz w:val="20"/>
          <w:szCs w:val="20"/>
        </w:rPr>
        <w:t>round</w:t>
      </w:r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player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opponent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11.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schedule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r>
        <w:rPr>
          <w:rFonts w:ascii="Consolas" w:hAnsi="Consolas" w:cs="Courier New"/>
          <w:color w:val="000000"/>
          <w:sz w:val="20"/>
          <w:szCs w:val="20"/>
        </w:rPr>
        <w:t>round</w:t>
      </w:r>
      <w:r>
        <w:rPr>
          <w:rFonts w:ascii="Consolas" w:hAnsi="Consolas" w:cs="Courier New"/>
          <w:color w:val="666600"/>
          <w:sz w:val="20"/>
          <w:szCs w:val="20"/>
        </w:rPr>
        <w:t>][</w:t>
      </w:r>
      <w:r>
        <w:rPr>
          <w:rFonts w:ascii="Consolas" w:hAnsi="Consolas" w:cs="Courier New"/>
          <w:color w:val="000000"/>
          <w:sz w:val="20"/>
          <w:szCs w:val="20"/>
        </w:rPr>
        <w:t>opponent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player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12.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markAsUsed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player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opponent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13. </w:t>
      </w:r>
      <w:r>
        <w:rPr>
          <w:rFonts w:ascii="Consolas" w:hAnsi="Consolas" w:cs="Courier New"/>
          <w:color w:val="000000"/>
          <w:sz w:val="20"/>
          <w:szCs w:val="20"/>
        </w:rPr>
        <w:t> 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14.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backtrack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round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player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):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15.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true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16. </w:t>
      </w:r>
      <w:r>
        <w:rPr>
          <w:rFonts w:ascii="Consolas" w:hAnsi="Consolas" w:cs="Courier New"/>
          <w:color w:val="000000"/>
          <w:sz w:val="20"/>
          <w:szCs w:val="20"/>
        </w:rPr>
        <w:t> 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17.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undoMark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player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opponent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 xml:space="preserve"># </w:t>
      </w:r>
      <w:r>
        <w:rPr>
          <w:rFonts w:ascii="Consolas" w:hAnsi="Consolas" w:cs="Courier New"/>
          <w:color w:val="880000"/>
          <w:sz w:val="20"/>
          <w:szCs w:val="20"/>
        </w:rPr>
        <w:t>回溯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18. </w:t>
      </w:r>
      <w:r>
        <w:rPr>
          <w:rFonts w:ascii="Consolas" w:hAnsi="Consolas" w:cs="Courier New"/>
          <w:color w:val="000000"/>
          <w:sz w:val="20"/>
          <w:szCs w:val="20"/>
        </w:rPr>
        <w:t> </w:t>
      </w:r>
    </w:p>
    <w:p w:rsidR="0098393B" w:rsidRDefault="0098393B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559954"/>
        <w:rPr>
          <w:rFonts w:ascii="Consolas" w:hAnsi="Consolas" w:cs="Courier New" w:hint="eastAsia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19. 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false</w:t>
      </w:r>
    </w:p>
    <w:p w:rsidR="0098393B" w:rsidRPr="0098393B" w:rsidRDefault="0098393B" w:rsidP="0098393B">
      <w:pPr>
        <w:pStyle w:val="3"/>
        <w:numPr>
          <w:ilvl w:val="2"/>
          <w:numId w:val="1"/>
        </w:numPr>
      </w:pPr>
      <w:bookmarkStart w:id="22" w:name="_Toc183202423"/>
      <w:r w:rsidRPr="0098393B">
        <w:t>效率分析</w:t>
      </w:r>
      <w:bookmarkEnd w:id="22"/>
    </w:p>
    <w:p w:rsidR="0098393B" w:rsidRPr="0098393B" w:rsidRDefault="0098393B" w:rsidP="0098393B">
      <w:pPr>
        <w:rPr>
          <w:b/>
          <w:bCs/>
        </w:rPr>
      </w:pPr>
      <w:r w:rsidRPr="0098393B">
        <w:rPr>
          <w:b/>
          <w:bCs/>
        </w:rPr>
        <w:t>时间复杂度</w:t>
      </w:r>
    </w:p>
    <w:p w:rsidR="0098393B" w:rsidRPr="0098393B" w:rsidRDefault="0098393B" w:rsidP="0098393B">
      <w:r>
        <w:rPr>
          <w:rFonts w:hint="eastAsia"/>
          <w:b/>
          <w:bCs/>
        </w:rPr>
        <w:t xml:space="preserve">1. </w:t>
      </w:r>
      <w:r w:rsidRPr="0098393B">
        <w:rPr>
          <w:b/>
          <w:bCs/>
        </w:rPr>
        <w:t>回溯法</w:t>
      </w:r>
    </w:p>
    <w:p w:rsidR="0098393B" w:rsidRDefault="0098393B" w:rsidP="0098393B">
      <w:pPr>
        <w:pStyle w:val="a9"/>
        <w:numPr>
          <w:ilvl w:val="0"/>
          <w:numId w:val="22"/>
        </w:numPr>
        <w:ind w:firstLineChars="0"/>
      </w:pPr>
      <w:r w:rsidRPr="0098393B">
        <w:t>每轮比赛中，每名选手需要尝试与其他</w:t>
      </w:r>
      <w:r w:rsidRPr="0098393B">
        <w:t xml:space="preserve"> </w:t>
      </w:r>
      <m:oMath>
        <m:r>
          <w:rPr>
            <w:rFonts w:ascii="Cambria Math" w:hAnsi="Cambria Math"/>
          </w:rPr>
          <m:t>n-1</m:t>
        </m:r>
      </m:oMath>
      <w:r w:rsidRPr="0098393B">
        <w:t>名选手比赛，递归深度为总轮次</w:t>
      </w:r>
      <w:r w:rsidRPr="0098393B">
        <w:t xml:space="preserve"> </w:t>
      </w:r>
      <m:oMath>
        <m:r>
          <w:rPr>
            <w:rFonts w:ascii="Cambria Math" w:hAnsi="Cambria Math"/>
          </w:rPr>
          <m:t>n-1</m:t>
        </m:r>
      </m:oMath>
      <w:r w:rsidRPr="0098393B">
        <w:t>。</w:t>
      </w:r>
    </w:p>
    <w:p w:rsidR="0098393B" w:rsidRDefault="0098393B" w:rsidP="0098393B">
      <w:pPr>
        <w:pStyle w:val="a9"/>
        <w:numPr>
          <w:ilvl w:val="0"/>
          <w:numId w:val="22"/>
        </w:numPr>
        <w:ind w:firstLineChars="0"/>
      </w:pPr>
      <w:r w:rsidRPr="0098393B">
        <w:t>在最坏情况下，可能需要遍历所有可能的安排组合，</w:t>
      </w:r>
      <w:proofErr w:type="gramStart"/>
      <w:r w:rsidRPr="0098393B">
        <w:t>总复杂</w:t>
      </w:r>
      <w:proofErr w:type="gramEnd"/>
      <w:r w:rsidRPr="0098393B">
        <w:t>度为</w:t>
      </w:r>
      <w:r w:rsidRPr="0098393B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n!</m:t>
            </m:r>
          </m:e>
        </m:d>
      </m:oMath>
      <w:r w:rsidRPr="0098393B">
        <w:t>。</w:t>
      </w:r>
    </w:p>
    <w:p w:rsidR="0098393B" w:rsidRPr="0098393B" w:rsidRDefault="0098393B" w:rsidP="0098393B">
      <w:pPr>
        <w:pStyle w:val="a9"/>
        <w:numPr>
          <w:ilvl w:val="0"/>
          <w:numId w:val="22"/>
        </w:numPr>
        <w:ind w:firstLineChars="0"/>
      </w:pPr>
      <w:r w:rsidRPr="0098393B">
        <w:t>实际上，由于加入了剪枝策略，时间复杂度通常低于理论上的</w:t>
      </w:r>
      <w:r w:rsidRPr="0098393B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n!</m:t>
            </m:r>
          </m:e>
        </m:d>
      </m:oMath>
      <w:r w:rsidRPr="0098393B">
        <w:t>，但仍</w:t>
      </w:r>
      <w:r w:rsidRPr="0098393B">
        <w:lastRenderedPageBreak/>
        <w:t>然随着输入规模迅速增长。</w:t>
      </w:r>
    </w:p>
    <w:p w:rsidR="0098393B" w:rsidRPr="0098393B" w:rsidRDefault="0098393B" w:rsidP="0098393B">
      <w:r>
        <w:rPr>
          <w:rFonts w:hint="eastAsia"/>
          <w:b/>
          <w:bCs/>
        </w:rPr>
        <w:t xml:space="preserve">2. </w:t>
      </w:r>
      <w:r w:rsidRPr="0098393B">
        <w:rPr>
          <w:b/>
          <w:bCs/>
        </w:rPr>
        <w:t>分治法</w:t>
      </w:r>
    </w:p>
    <w:p w:rsidR="0098393B" w:rsidRDefault="0098393B" w:rsidP="0098393B">
      <w:pPr>
        <w:pStyle w:val="a9"/>
        <w:numPr>
          <w:ilvl w:val="0"/>
          <w:numId w:val="32"/>
        </w:numPr>
        <w:ind w:firstLineChars="0"/>
      </w:pPr>
      <w:r w:rsidRPr="0098393B">
        <w:t>分治法将问题拆分为两个子问题，并在每个子问题解决后合并结果。</w:t>
      </w:r>
    </w:p>
    <w:p w:rsidR="0098393B" w:rsidRPr="0098393B" w:rsidRDefault="0098393B" w:rsidP="0098393B">
      <w:pPr>
        <w:pStyle w:val="a9"/>
        <w:numPr>
          <w:ilvl w:val="0"/>
          <w:numId w:val="32"/>
        </w:numPr>
        <w:ind w:firstLineChars="0"/>
      </w:pPr>
      <w:r w:rsidRPr="0098393B">
        <w:t>时间复杂度为</w:t>
      </w:r>
      <w:r w:rsidRPr="0098393B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98393B" w:rsidRPr="0098393B" w:rsidRDefault="0098393B" w:rsidP="0098393B">
      <w:pPr>
        <w:rPr>
          <w:b/>
          <w:bCs/>
        </w:rPr>
      </w:pPr>
      <w:r w:rsidRPr="0098393B">
        <w:rPr>
          <w:b/>
          <w:bCs/>
        </w:rPr>
        <w:t>空间复杂度</w:t>
      </w:r>
    </w:p>
    <w:p w:rsidR="0098393B" w:rsidRPr="0098393B" w:rsidRDefault="0098393B" w:rsidP="0098393B">
      <w:pPr>
        <w:pStyle w:val="a9"/>
        <w:numPr>
          <w:ilvl w:val="0"/>
          <w:numId w:val="35"/>
        </w:numPr>
        <w:ind w:firstLineChars="0"/>
      </w:pPr>
      <w:r w:rsidRPr="0098393B">
        <w:rPr>
          <w:b/>
          <w:bCs/>
        </w:rPr>
        <w:t>回溯法</w:t>
      </w:r>
    </w:p>
    <w:p w:rsidR="0098393B" w:rsidRPr="0098393B" w:rsidRDefault="0098393B" w:rsidP="0098393B">
      <w:pPr>
        <w:pStyle w:val="a9"/>
        <w:numPr>
          <w:ilvl w:val="0"/>
          <w:numId w:val="36"/>
        </w:numPr>
        <w:ind w:firstLineChars="0"/>
      </w:pPr>
      <w:r w:rsidRPr="0098393B">
        <w:t>需要维护赛程表和递归调用</w:t>
      </w:r>
      <w:proofErr w:type="gramStart"/>
      <w:r w:rsidRPr="0098393B">
        <w:t>栈</w:t>
      </w:r>
      <w:proofErr w:type="gramEnd"/>
      <w:r w:rsidRPr="0098393B">
        <w:t>：</w:t>
      </w:r>
    </w:p>
    <w:p w:rsidR="0098393B" w:rsidRDefault="0098393B" w:rsidP="0098393B">
      <w:pPr>
        <w:pStyle w:val="a9"/>
        <w:numPr>
          <w:ilvl w:val="1"/>
          <w:numId w:val="36"/>
        </w:numPr>
        <w:ind w:firstLineChars="0"/>
      </w:pPr>
      <w:r w:rsidRPr="0098393B">
        <w:t>赛程表：二维数组，空间复杂度为</w:t>
      </w:r>
      <w:r w:rsidRPr="0098393B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98393B">
        <w:t>。</w:t>
      </w:r>
    </w:p>
    <w:p w:rsidR="0098393B" w:rsidRPr="0098393B" w:rsidRDefault="0098393B" w:rsidP="0098393B">
      <w:pPr>
        <w:pStyle w:val="a9"/>
        <w:numPr>
          <w:ilvl w:val="1"/>
          <w:numId w:val="36"/>
        </w:numPr>
        <w:ind w:firstLineChars="0"/>
      </w:pPr>
      <w:r w:rsidRPr="0098393B">
        <w:t>递归调用</w:t>
      </w:r>
      <w:proofErr w:type="gramStart"/>
      <w:r w:rsidRPr="0098393B">
        <w:t>栈</w:t>
      </w:r>
      <w:proofErr w:type="gramEnd"/>
      <w:r w:rsidRPr="0098393B">
        <w:t>：深度为</w:t>
      </w:r>
      <w:r w:rsidRPr="0098393B">
        <w:t xml:space="preserve"> </w:t>
      </w:r>
      <m:oMath>
        <m:r>
          <w:rPr>
            <w:rFonts w:ascii="Cambria Math" w:hAnsi="Cambria Math"/>
          </w:rPr>
          <m:t>n-1</m:t>
        </m:r>
      </m:oMath>
      <w:r w:rsidRPr="0098393B">
        <w:t>，每层需要存储比赛安排，空间复杂度为</w:t>
      </w:r>
      <w:r w:rsidRPr="0098393B">
        <w:t xml:space="preserve"> </w:t>
      </w:r>
      <m:oMath>
        <m:r>
          <w:rPr>
            <w:rFonts w:ascii="Cambria Math" w:hAnsi="Cambria Math"/>
          </w:rPr>
          <m:t>O(n)</m:t>
        </m:r>
      </m:oMath>
      <w:r w:rsidRPr="0098393B">
        <w:t>。</w:t>
      </w:r>
    </w:p>
    <w:p w:rsidR="0098393B" w:rsidRPr="0098393B" w:rsidRDefault="0098393B" w:rsidP="0098393B">
      <w:pPr>
        <w:pStyle w:val="a9"/>
        <w:numPr>
          <w:ilvl w:val="1"/>
          <w:numId w:val="36"/>
        </w:numPr>
        <w:ind w:firstLineChars="0"/>
      </w:pPr>
      <w:proofErr w:type="gramStart"/>
      <w:r w:rsidRPr="0098393B">
        <w:t>总空间</w:t>
      </w:r>
      <w:proofErr w:type="gramEnd"/>
      <w:r w:rsidRPr="0098393B">
        <w:t>复杂度为</w:t>
      </w:r>
      <w:r w:rsidRPr="0098393B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+n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98393B">
        <w:t>。</w:t>
      </w:r>
    </w:p>
    <w:p w:rsidR="0098393B" w:rsidRPr="0098393B" w:rsidRDefault="0098393B" w:rsidP="0098393B">
      <w:pPr>
        <w:pStyle w:val="a9"/>
        <w:numPr>
          <w:ilvl w:val="0"/>
          <w:numId w:val="35"/>
        </w:numPr>
        <w:ind w:firstLineChars="0"/>
      </w:pPr>
      <w:r w:rsidRPr="0098393B">
        <w:rPr>
          <w:b/>
          <w:bCs/>
        </w:rPr>
        <w:t>分治法</w:t>
      </w:r>
    </w:p>
    <w:p w:rsidR="0098393B" w:rsidRPr="0098393B" w:rsidRDefault="0098393B" w:rsidP="0098393B">
      <w:pPr>
        <w:pStyle w:val="a9"/>
        <w:numPr>
          <w:ilvl w:val="0"/>
          <w:numId w:val="37"/>
        </w:numPr>
        <w:ind w:firstLineChars="0"/>
      </w:pPr>
      <w:r w:rsidRPr="0098393B">
        <w:t>需要存储赛程表（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98393B">
        <w:t>）和递归调用</w:t>
      </w:r>
      <w:proofErr w:type="gramStart"/>
      <w:r w:rsidRPr="0098393B">
        <w:t>栈</w:t>
      </w:r>
      <w:proofErr w:type="gramEnd"/>
      <w:r w:rsidRPr="0098393B">
        <w:t>（深度为</w:t>
      </w:r>
      <w:r w:rsidRPr="00453DDC"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</m:oMath>
      <w:r w:rsidRPr="0098393B">
        <w:t>，每层为常数开销），</w:t>
      </w:r>
      <w:proofErr w:type="gramStart"/>
      <w:r w:rsidRPr="0098393B">
        <w:t>总空间</w:t>
      </w:r>
      <w:proofErr w:type="gramEnd"/>
      <w:r w:rsidRPr="0098393B">
        <w:t>复杂度为</w:t>
      </w:r>
      <w:r w:rsidRPr="0098393B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98393B">
        <w:t>。</w:t>
      </w:r>
    </w:p>
    <w:p w:rsidR="0098393B" w:rsidRDefault="0098393B" w:rsidP="0098393B">
      <w:pPr>
        <w:pStyle w:val="3"/>
        <w:numPr>
          <w:ilvl w:val="2"/>
          <w:numId w:val="1"/>
        </w:numPr>
      </w:pPr>
      <w:bookmarkStart w:id="23" w:name="_Toc183202424"/>
      <w:r>
        <w:rPr>
          <w:rFonts w:hint="eastAsia"/>
        </w:rPr>
        <w:t>优缺点对比</w:t>
      </w:r>
      <w:bookmarkEnd w:id="2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8393B" w:rsidTr="00A72DB0">
        <w:tc>
          <w:tcPr>
            <w:tcW w:w="2765" w:type="dxa"/>
          </w:tcPr>
          <w:p w:rsidR="0098393B" w:rsidRPr="00A72DB0" w:rsidRDefault="0098393B" w:rsidP="00A72DB0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rFonts w:hint="eastAsia"/>
                <w:b/>
                <w:bCs/>
              </w:rPr>
              <w:t>比较维度</w:t>
            </w:r>
          </w:p>
        </w:tc>
        <w:tc>
          <w:tcPr>
            <w:tcW w:w="2765" w:type="dxa"/>
          </w:tcPr>
          <w:p w:rsidR="0098393B" w:rsidRPr="00A72DB0" w:rsidRDefault="0098393B" w:rsidP="00A72DB0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rFonts w:hint="eastAsia"/>
                <w:b/>
                <w:bCs/>
              </w:rPr>
              <w:t>分治法</w:t>
            </w:r>
          </w:p>
        </w:tc>
        <w:tc>
          <w:tcPr>
            <w:tcW w:w="2766" w:type="dxa"/>
          </w:tcPr>
          <w:p w:rsidR="0098393B" w:rsidRPr="00A72DB0" w:rsidRDefault="0098393B" w:rsidP="00A72DB0">
            <w:pPr>
              <w:jc w:val="center"/>
              <w:rPr>
                <w:b/>
                <w:bCs/>
              </w:rPr>
            </w:pPr>
            <w:r w:rsidRPr="00A72DB0">
              <w:rPr>
                <w:rFonts w:hint="eastAsia"/>
                <w:b/>
                <w:bCs/>
              </w:rPr>
              <w:t>回溯法</w:t>
            </w:r>
          </w:p>
        </w:tc>
      </w:tr>
      <w:tr w:rsidR="0098393B" w:rsidTr="00A72DB0">
        <w:tc>
          <w:tcPr>
            <w:tcW w:w="2765" w:type="dxa"/>
          </w:tcPr>
          <w:p w:rsidR="0098393B" w:rsidRPr="00A72DB0" w:rsidRDefault="00A72DB0" w:rsidP="00A72DB0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b/>
                <w:bCs/>
              </w:rPr>
              <w:t>时间复杂度</w:t>
            </w:r>
          </w:p>
        </w:tc>
        <w:tc>
          <w:tcPr>
            <w:tcW w:w="2765" w:type="dxa"/>
          </w:tcPr>
          <w:p w:rsidR="0098393B" w:rsidRDefault="00A72DB0" w:rsidP="00A72DB0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766" w:type="dxa"/>
          </w:tcPr>
          <w:p w:rsidR="0098393B" w:rsidRDefault="00A72DB0" w:rsidP="00A72DB0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n!</m:t>
                    </m:r>
                  </m:e>
                </m:d>
              </m:oMath>
            </m:oMathPara>
          </w:p>
        </w:tc>
      </w:tr>
      <w:tr w:rsidR="0098393B" w:rsidTr="00A72DB0">
        <w:tc>
          <w:tcPr>
            <w:tcW w:w="2765" w:type="dxa"/>
          </w:tcPr>
          <w:p w:rsidR="0098393B" w:rsidRPr="00A72DB0" w:rsidRDefault="00A72DB0" w:rsidP="00A72DB0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b/>
                <w:bCs/>
              </w:rPr>
              <w:t>空间复杂度</w:t>
            </w:r>
          </w:p>
        </w:tc>
        <w:tc>
          <w:tcPr>
            <w:tcW w:w="2765" w:type="dxa"/>
          </w:tcPr>
          <w:p w:rsidR="0098393B" w:rsidRDefault="00A72DB0" w:rsidP="00A72DB0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766" w:type="dxa"/>
          </w:tcPr>
          <w:p w:rsidR="0098393B" w:rsidRDefault="00A72DB0" w:rsidP="00A72DB0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A72DB0" w:rsidTr="00A72DB0">
        <w:tc>
          <w:tcPr>
            <w:tcW w:w="2765" w:type="dxa"/>
          </w:tcPr>
          <w:p w:rsidR="00A72DB0" w:rsidRPr="00A72DB0" w:rsidRDefault="00A72DB0" w:rsidP="00A72DB0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rFonts w:hint="eastAsia"/>
                <w:b/>
                <w:bCs/>
              </w:rPr>
              <w:t>可扩展性</w:t>
            </w:r>
          </w:p>
        </w:tc>
        <w:tc>
          <w:tcPr>
            <w:tcW w:w="2765" w:type="dxa"/>
          </w:tcPr>
          <w:p w:rsidR="00A72DB0" w:rsidRPr="00F21F09" w:rsidRDefault="00A72DB0" w:rsidP="00A72DB0">
            <w:pPr>
              <w:jc w:val="center"/>
              <w:rPr>
                <w:rFonts w:hint="eastAsia"/>
              </w:rPr>
            </w:pPr>
            <w:r w:rsidRPr="00F21F09">
              <w:rPr>
                <w:rFonts w:hint="eastAsia"/>
              </w:rPr>
              <w:t>适合大规模输入，性能稳定</w:t>
            </w:r>
          </w:p>
        </w:tc>
        <w:tc>
          <w:tcPr>
            <w:tcW w:w="2766" w:type="dxa"/>
          </w:tcPr>
          <w:p w:rsidR="00A72DB0" w:rsidRPr="00F21F09" w:rsidRDefault="00A72DB0" w:rsidP="00A72DB0">
            <w:pPr>
              <w:jc w:val="center"/>
              <w:rPr>
                <w:rFonts w:hint="eastAsia"/>
              </w:rPr>
            </w:pPr>
            <w:proofErr w:type="gramStart"/>
            <w:r w:rsidRPr="00F21F09">
              <w:rPr>
                <w:rFonts w:hint="eastAsia"/>
              </w:rPr>
              <w:t>随人数</w:t>
            </w:r>
            <w:proofErr w:type="gramEnd"/>
            <w:r w:rsidRPr="00F21F09">
              <w:rPr>
                <w:rFonts w:hint="eastAsia"/>
              </w:rPr>
              <w:t>增加，计算量迅速增长，不适合大规模</w:t>
            </w:r>
          </w:p>
        </w:tc>
      </w:tr>
      <w:tr w:rsidR="00A72DB0" w:rsidTr="00A72DB0">
        <w:tc>
          <w:tcPr>
            <w:tcW w:w="2765" w:type="dxa"/>
          </w:tcPr>
          <w:p w:rsidR="00A72DB0" w:rsidRPr="00A72DB0" w:rsidRDefault="00A72DB0" w:rsidP="00A72DB0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rFonts w:hint="eastAsia"/>
                <w:b/>
                <w:bCs/>
              </w:rPr>
              <w:t>实现复杂性</w:t>
            </w:r>
          </w:p>
        </w:tc>
        <w:tc>
          <w:tcPr>
            <w:tcW w:w="2765" w:type="dxa"/>
          </w:tcPr>
          <w:p w:rsidR="00A72DB0" w:rsidRPr="00F21F09" w:rsidRDefault="00A72DB0" w:rsidP="00A72DB0">
            <w:pPr>
              <w:jc w:val="center"/>
              <w:rPr>
                <w:rFonts w:hint="eastAsia"/>
              </w:rPr>
            </w:pPr>
            <w:r w:rsidRPr="00F21F09">
              <w:rPr>
                <w:rFonts w:hint="eastAsia"/>
              </w:rPr>
              <w:t>需要递归分解和合并子问题</w:t>
            </w:r>
          </w:p>
        </w:tc>
        <w:tc>
          <w:tcPr>
            <w:tcW w:w="2766" w:type="dxa"/>
          </w:tcPr>
          <w:p w:rsidR="00A72DB0" w:rsidRPr="00F21F09" w:rsidRDefault="00A72DB0" w:rsidP="00A72DB0">
            <w:pPr>
              <w:jc w:val="center"/>
              <w:rPr>
                <w:rFonts w:hint="eastAsia"/>
              </w:rPr>
            </w:pPr>
            <w:r w:rsidRPr="00F21F09">
              <w:rPr>
                <w:rFonts w:hint="eastAsia"/>
              </w:rPr>
              <w:t>实现相对简单，但需要考虑剪枝优化</w:t>
            </w:r>
          </w:p>
        </w:tc>
      </w:tr>
      <w:tr w:rsidR="00A72DB0" w:rsidTr="00A72DB0">
        <w:tc>
          <w:tcPr>
            <w:tcW w:w="2765" w:type="dxa"/>
          </w:tcPr>
          <w:p w:rsidR="00A72DB0" w:rsidRPr="00A72DB0" w:rsidRDefault="00A72DB0" w:rsidP="00A72DB0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rFonts w:hint="eastAsia"/>
                <w:b/>
                <w:bCs/>
              </w:rPr>
              <w:t>性能表现</w:t>
            </w:r>
          </w:p>
        </w:tc>
        <w:tc>
          <w:tcPr>
            <w:tcW w:w="2765" w:type="dxa"/>
          </w:tcPr>
          <w:p w:rsidR="00A72DB0" w:rsidRPr="00F21F09" w:rsidRDefault="00A72DB0" w:rsidP="00A72DB0">
            <w:pPr>
              <w:jc w:val="center"/>
              <w:rPr>
                <w:rFonts w:hint="eastAsia"/>
              </w:rPr>
            </w:pPr>
            <w:r w:rsidRPr="00F21F09">
              <w:rPr>
                <w:rFonts w:hint="eastAsia"/>
              </w:rPr>
              <w:t>中等规模和大规模下表现优异</w:t>
            </w:r>
          </w:p>
        </w:tc>
        <w:tc>
          <w:tcPr>
            <w:tcW w:w="2766" w:type="dxa"/>
          </w:tcPr>
          <w:p w:rsidR="00A72DB0" w:rsidRPr="00F21F09" w:rsidRDefault="00A72DB0" w:rsidP="00A72DB0">
            <w:pPr>
              <w:jc w:val="center"/>
              <w:rPr>
                <w:rFonts w:hint="eastAsia"/>
              </w:rPr>
            </w:pPr>
            <w:r w:rsidRPr="00F21F09">
              <w:rPr>
                <w:rFonts w:hint="eastAsia"/>
              </w:rPr>
              <w:t>小规模问题表现尚可，但扩展性较差</w:t>
            </w:r>
          </w:p>
        </w:tc>
      </w:tr>
      <w:tr w:rsidR="00A72DB0" w:rsidTr="00A72DB0">
        <w:tc>
          <w:tcPr>
            <w:tcW w:w="2765" w:type="dxa"/>
          </w:tcPr>
          <w:p w:rsidR="00A72DB0" w:rsidRPr="00A72DB0" w:rsidRDefault="00A72DB0" w:rsidP="00A72DB0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rFonts w:hint="eastAsia"/>
                <w:b/>
                <w:bCs/>
              </w:rPr>
              <w:t>适用场景</w:t>
            </w:r>
          </w:p>
        </w:tc>
        <w:tc>
          <w:tcPr>
            <w:tcW w:w="2765" w:type="dxa"/>
          </w:tcPr>
          <w:p w:rsidR="00A72DB0" w:rsidRPr="00F21F09" w:rsidRDefault="00A72DB0" w:rsidP="00A72DB0">
            <w:pPr>
              <w:jc w:val="center"/>
              <w:rPr>
                <w:rFonts w:hint="eastAsia"/>
              </w:rPr>
            </w:pPr>
            <w:r w:rsidRPr="00F21F09">
              <w:rPr>
                <w:rFonts w:hint="eastAsia"/>
              </w:rPr>
              <w:t>适合大规模赛程表生成，计算效率高</w:t>
            </w:r>
          </w:p>
        </w:tc>
        <w:tc>
          <w:tcPr>
            <w:tcW w:w="2766" w:type="dxa"/>
          </w:tcPr>
          <w:p w:rsidR="00A72DB0" w:rsidRDefault="00A72DB0" w:rsidP="00A72DB0">
            <w:pPr>
              <w:jc w:val="center"/>
            </w:pPr>
            <w:r w:rsidRPr="00F21F09">
              <w:rPr>
                <w:rFonts w:hint="eastAsia"/>
              </w:rPr>
              <w:t>适合用于验证小规模问题的解法正确性</w:t>
            </w:r>
          </w:p>
        </w:tc>
      </w:tr>
    </w:tbl>
    <w:p w:rsidR="00A72DB0" w:rsidRDefault="00A72DB0" w:rsidP="0098393B">
      <w:r>
        <w:br w:type="page"/>
      </w:r>
    </w:p>
    <w:p w:rsidR="0098393B" w:rsidRDefault="00A72DB0" w:rsidP="00A72DB0">
      <w:pPr>
        <w:pStyle w:val="2"/>
        <w:numPr>
          <w:ilvl w:val="1"/>
          <w:numId w:val="1"/>
        </w:numPr>
        <w:rPr>
          <w:rFonts w:hint="eastAsia"/>
        </w:rPr>
      </w:pPr>
      <w:bookmarkStart w:id="24" w:name="_Toc183202425"/>
      <w:r>
        <w:rPr>
          <w:rFonts w:hint="eastAsia"/>
        </w:rPr>
        <w:lastRenderedPageBreak/>
        <w:t>多边形法效率对比</w:t>
      </w:r>
      <w:bookmarkEnd w:id="24"/>
    </w:p>
    <w:p w:rsidR="00AD6A1F" w:rsidRPr="00AD6A1F" w:rsidRDefault="00AD6A1F" w:rsidP="00AD6A1F">
      <w:pPr>
        <w:ind w:firstLineChars="200" w:firstLine="480"/>
        <w:rPr>
          <w:rFonts w:hint="eastAsia"/>
        </w:rPr>
      </w:pPr>
      <w:r w:rsidRPr="00AD6A1F">
        <w:rPr>
          <w:rFonts w:hint="eastAsia"/>
        </w:rPr>
        <w:t>多边形法是一种基于规则和规律的直接生成循环赛程表的算法，通过固定一个选手，然后轮转其余选手位置来完成赛程安排。</w:t>
      </w:r>
    </w:p>
    <w:p w:rsidR="00AD6A1F" w:rsidRPr="00AD6A1F" w:rsidRDefault="00AD6A1F" w:rsidP="00AD6A1F">
      <w:pPr>
        <w:pStyle w:val="3"/>
        <w:numPr>
          <w:ilvl w:val="2"/>
          <w:numId w:val="1"/>
        </w:numPr>
      </w:pPr>
      <w:bookmarkStart w:id="25" w:name="_Toc183202426"/>
      <w:r w:rsidRPr="00AD6A1F">
        <w:t>多边形</w:t>
      </w:r>
      <w:proofErr w:type="gramStart"/>
      <w:r w:rsidRPr="00AD6A1F">
        <w:t>法核心</w:t>
      </w:r>
      <w:proofErr w:type="gramEnd"/>
      <w:r w:rsidRPr="00AD6A1F">
        <w:t>逻辑</w:t>
      </w:r>
      <w:bookmarkEnd w:id="25"/>
    </w:p>
    <w:p w:rsidR="00AD6A1F" w:rsidRPr="00AD6A1F" w:rsidRDefault="00AD6A1F" w:rsidP="00AD6A1F">
      <w:pPr>
        <w:pStyle w:val="a9"/>
        <w:numPr>
          <w:ilvl w:val="0"/>
          <w:numId w:val="39"/>
        </w:numPr>
        <w:ind w:firstLineChars="0"/>
      </w:pPr>
      <w:r w:rsidRPr="00AD6A1F">
        <w:rPr>
          <w:b/>
          <w:bCs/>
        </w:rPr>
        <w:t>初始化选手位置</w:t>
      </w:r>
      <w:r w:rsidRPr="00AD6A1F">
        <w:t>：将参赛选手依次排列成多边形顶点。</w:t>
      </w:r>
    </w:p>
    <w:p w:rsidR="00AD6A1F" w:rsidRPr="00AD6A1F" w:rsidRDefault="00AD6A1F" w:rsidP="00AD6A1F">
      <w:pPr>
        <w:pStyle w:val="a9"/>
        <w:numPr>
          <w:ilvl w:val="0"/>
          <w:numId w:val="39"/>
        </w:numPr>
        <w:ind w:firstLineChars="0"/>
      </w:pPr>
      <w:r w:rsidRPr="00AD6A1F">
        <w:rPr>
          <w:b/>
          <w:bCs/>
        </w:rPr>
        <w:t>轮转生成对战</w:t>
      </w:r>
      <w:r w:rsidRPr="00AD6A1F">
        <w:t>：</w:t>
      </w:r>
    </w:p>
    <w:p w:rsidR="00AD6A1F" w:rsidRPr="00AD6A1F" w:rsidRDefault="00AD6A1F" w:rsidP="00AD6A1F">
      <w:pPr>
        <w:pStyle w:val="a9"/>
        <w:numPr>
          <w:ilvl w:val="0"/>
          <w:numId w:val="37"/>
        </w:numPr>
        <w:ind w:firstLineChars="0"/>
      </w:pPr>
      <w:r w:rsidRPr="00AD6A1F">
        <w:t>每轮比赛中，第一个选手固定；</w:t>
      </w:r>
    </w:p>
    <w:p w:rsidR="00AD6A1F" w:rsidRPr="00AD6A1F" w:rsidRDefault="00AD6A1F" w:rsidP="00AD6A1F">
      <w:pPr>
        <w:pStyle w:val="a9"/>
        <w:numPr>
          <w:ilvl w:val="0"/>
          <w:numId w:val="37"/>
        </w:numPr>
        <w:ind w:firstLineChars="0"/>
      </w:pPr>
      <w:r w:rsidRPr="00AD6A1F">
        <w:t>其余选手顺时针或逆时针轮转，形成新一轮的对战组合。</w:t>
      </w:r>
    </w:p>
    <w:p w:rsidR="00AD6A1F" w:rsidRPr="00AD6A1F" w:rsidRDefault="00AD6A1F" w:rsidP="00AD6A1F">
      <w:pPr>
        <w:pStyle w:val="a9"/>
        <w:numPr>
          <w:ilvl w:val="0"/>
          <w:numId w:val="39"/>
        </w:numPr>
        <w:ind w:firstLineChars="0"/>
      </w:pPr>
      <w:r w:rsidRPr="00AD6A1F">
        <w:rPr>
          <w:b/>
          <w:bCs/>
        </w:rPr>
        <w:t>虚拟选手处理</w:t>
      </w:r>
      <w:r w:rsidRPr="00AD6A1F">
        <w:t>：如果参赛人数为奇数，则添加一个虚拟选手，用于标记轮空。</w:t>
      </w:r>
    </w:p>
    <w:p w:rsidR="00A72DB0" w:rsidRPr="00AD6A1F" w:rsidRDefault="00AD6A1F" w:rsidP="00AD6A1F">
      <w:pPr>
        <w:rPr>
          <w:rFonts w:hint="eastAsia"/>
        </w:rPr>
      </w:pPr>
      <w:r>
        <w:rPr>
          <w:rFonts w:hint="eastAsia"/>
        </w:rPr>
        <w:t>代码实现如下：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1.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makeTable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num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2.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days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num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num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%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 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比赛的天数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3.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"\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nTournament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 xml:space="preserve"> Schedule:\n"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4.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</w:t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days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5.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"Day "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": "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6.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   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len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num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7.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    </w:t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num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j</w:t>
      </w:r>
      <w:r>
        <w:rPr>
          <w:rFonts w:ascii="Consolas" w:hAnsi="Consolas" w:cs="Courier New"/>
          <w:color w:val="666600"/>
          <w:sz w:val="20"/>
          <w:szCs w:val="20"/>
        </w:rPr>
        <w:t>++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8.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j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%</w:t>
      </w:r>
      <w:r>
        <w:rPr>
          <w:rFonts w:ascii="Consolas" w:hAnsi="Consolas" w:cs="Courier New"/>
          <w:color w:val="000000"/>
          <w:sz w:val="20"/>
          <w:szCs w:val="20"/>
        </w:rPr>
        <w:t xml:space="preserve"> num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 vs "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 9. </w:t>
      </w:r>
      <w:r>
        <w:rPr>
          <w:rFonts w:ascii="Consolas" w:hAnsi="Consolas" w:cs="Courier New"/>
          <w:color w:val="000000"/>
          <w:sz w:val="20"/>
          <w:szCs w:val="20"/>
        </w:rPr>
        <w:t>                 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j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len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%</w:t>
      </w:r>
      <w:r>
        <w:rPr>
          <w:rFonts w:ascii="Consolas" w:hAnsi="Consolas" w:cs="Courier New"/>
          <w:color w:val="000000"/>
          <w:sz w:val="20"/>
          <w:szCs w:val="20"/>
        </w:rPr>
        <w:t xml:space="preserve"> num 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10.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       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j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num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11.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", "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 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添加逗号分隔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12.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len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13.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 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14. </w:t>
      </w:r>
      <w:r>
        <w:rPr>
          <w:rFonts w:ascii="Consolas" w:hAnsi="Consolas" w:cs="Courier New"/>
          <w:color w:val="000000"/>
          <w:sz w:val="20"/>
          <w:szCs w:val="20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cout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endl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 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r>
        <w:rPr>
          <w:rFonts w:ascii="Consolas" w:hAnsi="Consolas" w:cs="Courier New"/>
          <w:color w:val="880000"/>
          <w:sz w:val="20"/>
          <w:szCs w:val="20"/>
        </w:rPr>
        <w:t>换行，进入下一天</w:t>
      </w:r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t xml:space="preserve">15. </w:t>
      </w:r>
      <w:r>
        <w:rPr>
          <w:rFonts w:ascii="Consolas" w:hAnsi="Consolas" w:cs="Courier New"/>
          <w:color w:val="000000"/>
          <w:sz w:val="20"/>
          <w:szCs w:val="20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 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AD6A1F" w:rsidRDefault="00AD6A1F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7042006"/>
        <w:rPr>
          <w:rFonts w:ascii="Consolas" w:hAnsi="Consolas" w:cs="Courier New" w:hint="eastAsia"/>
          <w:sz w:val="20"/>
          <w:szCs w:val="20"/>
        </w:rPr>
      </w:pPr>
      <w:proofErr w:type="gramStart"/>
      <w:r>
        <w:rPr>
          <w:rFonts w:ascii="Consolas" w:hAnsi="Consolas" w:cs="Courier New"/>
          <w:sz w:val="20"/>
          <w:szCs w:val="20"/>
        </w:rPr>
        <w:t xml:space="preserve">16.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:rsidR="00A72DB0" w:rsidRDefault="00AD6A1F" w:rsidP="0098393B">
      <w:r>
        <w:rPr>
          <w:rFonts w:hint="eastAsia"/>
        </w:rPr>
        <w:t>运行截图如下：</w:t>
      </w:r>
    </w:p>
    <w:p w:rsidR="00AD6A1F" w:rsidRDefault="00AD6A1F" w:rsidP="0098393B">
      <w:pPr>
        <w:rPr>
          <w:rFonts w:hint="eastAsia"/>
        </w:rPr>
      </w:pPr>
      <w:r w:rsidRPr="00AD6A1F">
        <w:drawing>
          <wp:inline distT="0" distB="0" distL="0" distR="0" wp14:anchorId="538F8B52" wp14:editId="5222A976">
            <wp:extent cx="5274310" cy="1475740"/>
            <wp:effectExtent l="0" t="0" r="2540" b="0"/>
            <wp:docPr id="1897933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33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1F" w:rsidRPr="00AD6A1F" w:rsidRDefault="00AD6A1F" w:rsidP="00AD6A1F">
      <w:pPr>
        <w:pStyle w:val="3"/>
        <w:numPr>
          <w:ilvl w:val="2"/>
          <w:numId w:val="1"/>
        </w:numPr>
        <w:rPr>
          <w:rFonts w:hint="eastAsia"/>
        </w:rPr>
      </w:pPr>
      <w:bookmarkStart w:id="26" w:name="_Toc183202427"/>
      <w:r>
        <w:rPr>
          <w:rFonts w:hint="eastAsia"/>
        </w:rPr>
        <w:lastRenderedPageBreak/>
        <w:t>效率分析</w:t>
      </w:r>
      <w:bookmarkEnd w:id="26"/>
    </w:p>
    <w:p w:rsidR="00AD6A1F" w:rsidRPr="00AD6A1F" w:rsidRDefault="00AD6A1F" w:rsidP="00AD6A1F">
      <w:pPr>
        <w:rPr>
          <w:rFonts w:hint="eastAsia"/>
          <w:b/>
          <w:bCs/>
        </w:rPr>
      </w:pPr>
      <w:r w:rsidRPr="00AD6A1F">
        <w:rPr>
          <w:b/>
          <w:bCs/>
        </w:rPr>
        <w:t>时间复杂度</w:t>
      </w:r>
    </w:p>
    <w:p w:rsidR="00AD6A1F" w:rsidRPr="00AD6A1F" w:rsidRDefault="00AD6A1F" w:rsidP="00AD6A1F">
      <w:pPr>
        <w:pStyle w:val="a9"/>
        <w:numPr>
          <w:ilvl w:val="0"/>
          <w:numId w:val="41"/>
        </w:numPr>
        <w:ind w:firstLineChars="0"/>
      </w:pPr>
      <w:r w:rsidRPr="00AD6A1F">
        <w:rPr>
          <w:b/>
          <w:bCs/>
        </w:rPr>
        <w:t>多边形法</w:t>
      </w:r>
    </w:p>
    <w:p w:rsidR="00AD6A1F" w:rsidRPr="00AD6A1F" w:rsidRDefault="00AD6A1F" w:rsidP="00AD6A1F">
      <w:pPr>
        <w:pStyle w:val="a9"/>
        <w:numPr>
          <w:ilvl w:val="0"/>
          <w:numId w:val="42"/>
        </w:numPr>
        <w:ind w:firstLineChars="0"/>
      </w:pPr>
      <w:r w:rsidRPr="00AD6A1F">
        <w:t>每一轮比赛中，需要安排所有选手的对手，复杂度为</w:t>
      </w:r>
      <w:r w:rsidRPr="00AD6A1F">
        <w:t xml:space="preserve"> </w:t>
      </w:r>
      <m:oMath>
        <m:r>
          <w:rPr>
            <w:rFonts w:ascii="Cambria Math" w:hAnsi="Cambria Math"/>
          </w:rPr>
          <m:t>O(n)</m:t>
        </m:r>
      </m:oMath>
      <w:r w:rsidRPr="00AD6A1F">
        <w:t>；</w:t>
      </w:r>
    </w:p>
    <w:p w:rsidR="00AD6A1F" w:rsidRPr="00AD6A1F" w:rsidRDefault="00AD6A1F" w:rsidP="00AD6A1F">
      <w:pPr>
        <w:pStyle w:val="a9"/>
        <w:numPr>
          <w:ilvl w:val="0"/>
          <w:numId w:val="42"/>
        </w:numPr>
        <w:ind w:firstLineChars="0"/>
      </w:pPr>
      <w:r w:rsidRPr="00AD6A1F">
        <w:t>总轮次为</w:t>
      </w:r>
      <w:r w:rsidRPr="00AD6A1F">
        <w:t xml:space="preserve"> </w:t>
      </w:r>
      <m:oMath>
        <m:r>
          <w:rPr>
            <w:rFonts w:ascii="Cambria Math" w:hAnsi="Cambria Math"/>
          </w:rPr>
          <m:t>n - 1</m:t>
        </m:r>
      </m:oMath>
      <w:r w:rsidRPr="00AD6A1F">
        <w:t>（或</w:t>
      </w:r>
      <w:r w:rsidRPr="00AD6A1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</m:oMath>
      <w:proofErr w:type="gramStart"/>
      <w:r w:rsidRPr="00AD6A1F">
        <w:t>个</w:t>
      </w:r>
      <w:proofErr w:type="gramEnd"/>
      <w:r w:rsidRPr="00AD6A1F">
        <w:t>有效比赛天数）；</w:t>
      </w:r>
    </w:p>
    <w:p w:rsidR="00AD6A1F" w:rsidRPr="00AD6A1F" w:rsidRDefault="00AD6A1F" w:rsidP="00AD6A1F">
      <w:pPr>
        <w:pStyle w:val="a9"/>
        <w:numPr>
          <w:ilvl w:val="0"/>
          <w:numId w:val="42"/>
        </w:numPr>
        <w:ind w:firstLineChars="0"/>
      </w:pPr>
      <w:r w:rsidRPr="00AD6A1F">
        <w:t>因此总时间复杂度为</w:t>
      </w:r>
      <w:r w:rsidRPr="00AD6A1F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AD6A1F">
        <w:t>。</w:t>
      </w:r>
    </w:p>
    <w:p w:rsidR="00AD6A1F" w:rsidRPr="0098393B" w:rsidRDefault="00AD6A1F" w:rsidP="00AD6A1F">
      <w:r>
        <w:rPr>
          <w:rFonts w:hint="eastAsia"/>
          <w:b/>
          <w:bCs/>
        </w:rPr>
        <w:t xml:space="preserve">2. </w:t>
      </w:r>
      <w:r w:rsidRPr="0098393B">
        <w:rPr>
          <w:b/>
          <w:bCs/>
        </w:rPr>
        <w:t>分治法</w:t>
      </w:r>
    </w:p>
    <w:p w:rsidR="00AD6A1F" w:rsidRPr="0098393B" w:rsidRDefault="00AD6A1F" w:rsidP="00AD6A1F">
      <w:pPr>
        <w:pStyle w:val="a9"/>
        <w:numPr>
          <w:ilvl w:val="0"/>
          <w:numId w:val="32"/>
        </w:numPr>
        <w:ind w:firstLineChars="0"/>
      </w:pPr>
      <w:r w:rsidRPr="0098393B">
        <w:t>时间复杂度为</w:t>
      </w:r>
      <w:r w:rsidRPr="0098393B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AD6A1F" w:rsidRPr="00AD6A1F" w:rsidRDefault="00AD6A1F" w:rsidP="00AD6A1F">
      <w:pPr>
        <w:rPr>
          <w:rFonts w:hint="eastAsia"/>
          <w:b/>
          <w:bCs/>
        </w:rPr>
      </w:pPr>
      <w:r w:rsidRPr="00AD6A1F">
        <w:rPr>
          <w:b/>
          <w:bCs/>
        </w:rPr>
        <w:t>空间复杂度</w:t>
      </w:r>
    </w:p>
    <w:p w:rsidR="00AD6A1F" w:rsidRPr="00AD6A1F" w:rsidRDefault="00AD6A1F" w:rsidP="00AD6A1F">
      <w:pPr>
        <w:pStyle w:val="a9"/>
        <w:numPr>
          <w:ilvl w:val="0"/>
          <w:numId w:val="45"/>
        </w:numPr>
        <w:ind w:firstLineChars="0"/>
      </w:pPr>
      <w:r w:rsidRPr="00AD6A1F">
        <w:rPr>
          <w:b/>
          <w:bCs/>
        </w:rPr>
        <w:t>多边形法</w:t>
      </w:r>
    </w:p>
    <w:p w:rsidR="00AD6A1F" w:rsidRPr="00AD6A1F" w:rsidRDefault="00AD6A1F" w:rsidP="00AD6A1F">
      <w:pPr>
        <w:pStyle w:val="a9"/>
        <w:numPr>
          <w:ilvl w:val="0"/>
          <w:numId w:val="46"/>
        </w:numPr>
        <w:ind w:firstLineChars="0"/>
      </w:pPr>
      <w:r w:rsidRPr="00AD6A1F">
        <w:t>需要存储完整的赛程表，空间复杂度为</w:t>
      </w:r>
      <w:r w:rsidRPr="00AD6A1F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AD6A1F">
        <w:t>；</w:t>
      </w:r>
    </w:p>
    <w:p w:rsidR="00AD6A1F" w:rsidRPr="00AD6A1F" w:rsidRDefault="00AD6A1F" w:rsidP="00AD6A1F">
      <w:pPr>
        <w:pStyle w:val="a9"/>
        <w:numPr>
          <w:ilvl w:val="0"/>
          <w:numId w:val="46"/>
        </w:numPr>
        <w:ind w:firstLineChars="0"/>
      </w:pPr>
      <w:r w:rsidRPr="00AD6A1F">
        <w:t>辅助变量（如当前</w:t>
      </w:r>
      <w:proofErr w:type="gramStart"/>
      <w:r w:rsidRPr="00AD6A1F">
        <w:t>轮次选手</w:t>
      </w:r>
      <w:proofErr w:type="gramEnd"/>
      <w:r w:rsidRPr="00AD6A1F">
        <w:t>位置等）为</w:t>
      </w:r>
      <w:proofErr w:type="gramStart"/>
      <w:r w:rsidRPr="00AD6A1F">
        <w:t>常数级</w:t>
      </w:r>
      <w:proofErr w:type="gramEnd"/>
      <w:r w:rsidRPr="00AD6A1F">
        <w:t>开销，整体空间复杂度为</w:t>
      </w:r>
      <w:r w:rsidRPr="00AD6A1F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AD6A1F">
        <w:t>。</w:t>
      </w:r>
    </w:p>
    <w:p w:rsidR="00AD6A1F" w:rsidRPr="0098393B" w:rsidRDefault="00AD6A1F" w:rsidP="00AD6A1F">
      <w:r>
        <w:rPr>
          <w:rFonts w:hint="eastAsia"/>
          <w:b/>
          <w:bCs/>
        </w:rPr>
        <w:t xml:space="preserve">2. </w:t>
      </w:r>
      <w:r w:rsidRPr="00AD6A1F">
        <w:rPr>
          <w:b/>
          <w:bCs/>
        </w:rPr>
        <w:t>分治法</w:t>
      </w:r>
    </w:p>
    <w:p w:rsidR="00AD6A1F" w:rsidRPr="0098393B" w:rsidRDefault="00AD6A1F" w:rsidP="00AD6A1F">
      <w:pPr>
        <w:pStyle w:val="a9"/>
        <w:numPr>
          <w:ilvl w:val="0"/>
          <w:numId w:val="46"/>
        </w:numPr>
        <w:ind w:firstLineChars="0"/>
      </w:pPr>
      <w:r w:rsidRPr="0098393B">
        <w:t>需要存储赛程表（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98393B">
        <w:t>）和递归调用</w:t>
      </w:r>
      <w:proofErr w:type="gramStart"/>
      <w:r w:rsidRPr="0098393B">
        <w:t>栈</w:t>
      </w:r>
      <w:proofErr w:type="gramEnd"/>
      <w:r w:rsidRPr="0098393B">
        <w:t>（深度为</w:t>
      </w:r>
      <w:r w:rsidRPr="00453DDC"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</m:oMath>
      <w:r w:rsidRPr="0098393B">
        <w:t>，每层为常数开销），</w:t>
      </w:r>
      <w:proofErr w:type="gramStart"/>
      <w:r w:rsidRPr="0098393B">
        <w:t>总空间</w:t>
      </w:r>
      <w:proofErr w:type="gramEnd"/>
      <w:r w:rsidRPr="0098393B">
        <w:t>复杂度为</w:t>
      </w:r>
      <w:r w:rsidRPr="0098393B"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98393B">
        <w:t>。</w:t>
      </w:r>
    </w:p>
    <w:p w:rsidR="00AD6A1F" w:rsidRPr="00AD6A1F" w:rsidRDefault="00AD6A1F" w:rsidP="00AD6A1F">
      <w:pPr>
        <w:pStyle w:val="3"/>
        <w:numPr>
          <w:ilvl w:val="2"/>
          <w:numId w:val="1"/>
        </w:numPr>
        <w:rPr>
          <w:rFonts w:hint="eastAsia"/>
        </w:rPr>
      </w:pPr>
      <w:bookmarkStart w:id="27" w:name="_Toc183202428"/>
      <w:r w:rsidRPr="00AD6A1F">
        <w:t>优缺点对比</w:t>
      </w:r>
      <w:bookmarkEnd w:id="2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D6A1F" w:rsidTr="00AD6A1F">
        <w:tc>
          <w:tcPr>
            <w:tcW w:w="2765" w:type="dxa"/>
          </w:tcPr>
          <w:p w:rsidR="00AD6A1F" w:rsidRPr="00AD6A1F" w:rsidRDefault="00AD6A1F" w:rsidP="00AD6A1F">
            <w:pPr>
              <w:jc w:val="center"/>
              <w:rPr>
                <w:rFonts w:hint="eastAsia"/>
                <w:b/>
                <w:bCs/>
              </w:rPr>
            </w:pPr>
            <w:r w:rsidRPr="00AD6A1F">
              <w:rPr>
                <w:rFonts w:hint="eastAsia"/>
                <w:b/>
                <w:bCs/>
              </w:rPr>
              <w:t>维度</w:t>
            </w:r>
          </w:p>
        </w:tc>
        <w:tc>
          <w:tcPr>
            <w:tcW w:w="2765" w:type="dxa"/>
          </w:tcPr>
          <w:p w:rsidR="00AD6A1F" w:rsidRPr="00AD6A1F" w:rsidRDefault="00AD6A1F" w:rsidP="00AD6A1F">
            <w:pPr>
              <w:jc w:val="center"/>
              <w:rPr>
                <w:rFonts w:hint="eastAsia"/>
                <w:b/>
                <w:bCs/>
              </w:rPr>
            </w:pPr>
            <w:r w:rsidRPr="00AD6A1F">
              <w:rPr>
                <w:rFonts w:hint="eastAsia"/>
                <w:b/>
                <w:bCs/>
              </w:rPr>
              <w:t>多边形法</w:t>
            </w:r>
          </w:p>
        </w:tc>
        <w:tc>
          <w:tcPr>
            <w:tcW w:w="2766" w:type="dxa"/>
          </w:tcPr>
          <w:p w:rsidR="00AD6A1F" w:rsidRPr="00AD6A1F" w:rsidRDefault="00AD6A1F" w:rsidP="00AD6A1F">
            <w:pPr>
              <w:jc w:val="center"/>
              <w:rPr>
                <w:b/>
                <w:bCs/>
              </w:rPr>
            </w:pPr>
            <w:r w:rsidRPr="00AD6A1F">
              <w:rPr>
                <w:rFonts w:hint="eastAsia"/>
                <w:b/>
                <w:bCs/>
              </w:rPr>
              <w:t>分治法</w:t>
            </w:r>
          </w:p>
        </w:tc>
      </w:tr>
      <w:tr w:rsidR="00AD6A1F" w:rsidTr="00AD6A1F">
        <w:tc>
          <w:tcPr>
            <w:tcW w:w="2765" w:type="dxa"/>
          </w:tcPr>
          <w:p w:rsidR="00AD6A1F" w:rsidRPr="00A72DB0" w:rsidRDefault="00AD6A1F" w:rsidP="00AD6A1F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b/>
                <w:bCs/>
              </w:rPr>
              <w:t>时间复杂度</w:t>
            </w:r>
          </w:p>
        </w:tc>
        <w:tc>
          <w:tcPr>
            <w:tcW w:w="2765" w:type="dxa"/>
          </w:tcPr>
          <w:p w:rsidR="00AD6A1F" w:rsidRDefault="00AD6A1F" w:rsidP="00AD6A1F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766" w:type="dxa"/>
          </w:tcPr>
          <w:p w:rsidR="00AD6A1F" w:rsidRDefault="00AD6A1F" w:rsidP="00AD6A1F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AD6A1F" w:rsidTr="00AD6A1F">
        <w:tc>
          <w:tcPr>
            <w:tcW w:w="2765" w:type="dxa"/>
          </w:tcPr>
          <w:p w:rsidR="00AD6A1F" w:rsidRPr="00A72DB0" w:rsidRDefault="00AD6A1F" w:rsidP="00AD6A1F">
            <w:pPr>
              <w:jc w:val="center"/>
              <w:rPr>
                <w:rFonts w:hint="eastAsia"/>
                <w:b/>
                <w:bCs/>
              </w:rPr>
            </w:pPr>
            <w:r w:rsidRPr="00A72DB0">
              <w:rPr>
                <w:b/>
                <w:bCs/>
              </w:rPr>
              <w:t>空间复杂度</w:t>
            </w:r>
          </w:p>
        </w:tc>
        <w:tc>
          <w:tcPr>
            <w:tcW w:w="2765" w:type="dxa"/>
          </w:tcPr>
          <w:p w:rsidR="00AD6A1F" w:rsidRDefault="00AD6A1F" w:rsidP="00AD6A1F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766" w:type="dxa"/>
          </w:tcPr>
          <w:p w:rsidR="00AD6A1F" w:rsidRDefault="00AD6A1F" w:rsidP="00AD6A1F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AD6A1F" w:rsidTr="00AD6A1F">
        <w:tc>
          <w:tcPr>
            <w:tcW w:w="2765" w:type="dxa"/>
          </w:tcPr>
          <w:p w:rsidR="00AD6A1F" w:rsidRPr="00AD6A1F" w:rsidRDefault="00AD6A1F" w:rsidP="00AD6A1F">
            <w:pPr>
              <w:jc w:val="center"/>
              <w:rPr>
                <w:rFonts w:hint="eastAsia"/>
                <w:b/>
                <w:bCs/>
              </w:rPr>
            </w:pPr>
            <w:r w:rsidRPr="00AD6A1F">
              <w:rPr>
                <w:rFonts w:hint="eastAsia"/>
                <w:b/>
                <w:bCs/>
              </w:rPr>
              <w:t>实现复杂性</w:t>
            </w:r>
          </w:p>
        </w:tc>
        <w:tc>
          <w:tcPr>
            <w:tcW w:w="2765" w:type="dxa"/>
          </w:tcPr>
          <w:p w:rsidR="00AD6A1F" w:rsidRPr="006D1277" w:rsidRDefault="00AD6A1F" w:rsidP="00AD6A1F">
            <w:pPr>
              <w:jc w:val="center"/>
              <w:rPr>
                <w:rFonts w:hint="eastAsia"/>
              </w:rPr>
            </w:pPr>
            <w:r w:rsidRPr="006D1277">
              <w:rPr>
                <w:rFonts w:hint="eastAsia"/>
              </w:rPr>
              <w:t>简单直接，逻辑清晰，容易实现</w:t>
            </w:r>
          </w:p>
        </w:tc>
        <w:tc>
          <w:tcPr>
            <w:tcW w:w="2766" w:type="dxa"/>
          </w:tcPr>
          <w:p w:rsidR="00AD6A1F" w:rsidRPr="006D1277" w:rsidRDefault="00AD6A1F" w:rsidP="00AD6A1F">
            <w:pPr>
              <w:jc w:val="center"/>
              <w:rPr>
                <w:rFonts w:hint="eastAsia"/>
              </w:rPr>
            </w:pPr>
            <w:r w:rsidRPr="006D1277">
              <w:rPr>
                <w:rFonts w:hint="eastAsia"/>
              </w:rPr>
              <w:t>需要递归分解和合并，逻辑稍复杂</w:t>
            </w:r>
          </w:p>
        </w:tc>
      </w:tr>
      <w:tr w:rsidR="00AD6A1F" w:rsidTr="00AD6A1F">
        <w:tc>
          <w:tcPr>
            <w:tcW w:w="2765" w:type="dxa"/>
          </w:tcPr>
          <w:p w:rsidR="00AD6A1F" w:rsidRPr="00AD6A1F" w:rsidRDefault="00AD6A1F" w:rsidP="00AD6A1F">
            <w:pPr>
              <w:jc w:val="center"/>
              <w:rPr>
                <w:rFonts w:hint="eastAsia"/>
                <w:b/>
                <w:bCs/>
              </w:rPr>
            </w:pPr>
            <w:r w:rsidRPr="00AD6A1F">
              <w:rPr>
                <w:rFonts w:hint="eastAsia"/>
                <w:b/>
                <w:bCs/>
              </w:rPr>
              <w:t>性能表现</w:t>
            </w:r>
          </w:p>
        </w:tc>
        <w:tc>
          <w:tcPr>
            <w:tcW w:w="2765" w:type="dxa"/>
          </w:tcPr>
          <w:p w:rsidR="00AD6A1F" w:rsidRPr="006D1277" w:rsidRDefault="00AD6A1F" w:rsidP="00AD6A1F">
            <w:pPr>
              <w:jc w:val="center"/>
              <w:rPr>
                <w:rFonts w:hint="eastAsia"/>
              </w:rPr>
            </w:pPr>
            <w:r w:rsidRPr="006D1277">
              <w:rPr>
                <w:rFonts w:hint="eastAsia"/>
              </w:rPr>
              <w:t>小规模和中等规模下表现优异</w:t>
            </w:r>
          </w:p>
        </w:tc>
        <w:tc>
          <w:tcPr>
            <w:tcW w:w="2766" w:type="dxa"/>
          </w:tcPr>
          <w:p w:rsidR="00AD6A1F" w:rsidRPr="006D1277" w:rsidRDefault="00AD6A1F" w:rsidP="00AD6A1F">
            <w:pPr>
              <w:jc w:val="center"/>
              <w:rPr>
                <w:rFonts w:hint="eastAsia"/>
              </w:rPr>
            </w:pPr>
            <w:r w:rsidRPr="006D1277">
              <w:rPr>
                <w:rFonts w:hint="eastAsia"/>
              </w:rPr>
              <w:t>小规模表现相当，大规模下更稳定</w:t>
            </w:r>
          </w:p>
        </w:tc>
      </w:tr>
      <w:tr w:rsidR="00AD6A1F" w:rsidTr="00AD6A1F">
        <w:tc>
          <w:tcPr>
            <w:tcW w:w="2765" w:type="dxa"/>
          </w:tcPr>
          <w:p w:rsidR="00AD6A1F" w:rsidRPr="00AD6A1F" w:rsidRDefault="00AD6A1F" w:rsidP="00AD6A1F">
            <w:pPr>
              <w:jc w:val="center"/>
              <w:rPr>
                <w:rFonts w:hint="eastAsia"/>
                <w:b/>
                <w:bCs/>
              </w:rPr>
            </w:pPr>
            <w:r w:rsidRPr="00AD6A1F">
              <w:rPr>
                <w:rFonts w:hint="eastAsia"/>
                <w:b/>
                <w:bCs/>
              </w:rPr>
              <w:t>适用场景</w:t>
            </w:r>
          </w:p>
        </w:tc>
        <w:tc>
          <w:tcPr>
            <w:tcW w:w="2765" w:type="dxa"/>
          </w:tcPr>
          <w:p w:rsidR="00AD6A1F" w:rsidRPr="006D1277" w:rsidRDefault="00AD6A1F" w:rsidP="00AD6A1F">
            <w:pPr>
              <w:jc w:val="center"/>
              <w:rPr>
                <w:rFonts w:hint="eastAsia"/>
              </w:rPr>
            </w:pPr>
            <w:r w:rsidRPr="006D1277">
              <w:rPr>
                <w:rFonts w:hint="eastAsia"/>
              </w:rPr>
              <w:t>适合规则简单的循环赛程表生成</w:t>
            </w:r>
          </w:p>
        </w:tc>
        <w:tc>
          <w:tcPr>
            <w:tcW w:w="2766" w:type="dxa"/>
          </w:tcPr>
          <w:p w:rsidR="00AD6A1F" w:rsidRDefault="00AD6A1F" w:rsidP="00AD6A1F">
            <w:pPr>
              <w:jc w:val="center"/>
            </w:pPr>
            <w:r w:rsidRPr="006D1277">
              <w:rPr>
                <w:rFonts w:hint="eastAsia"/>
              </w:rPr>
              <w:t>适合更复杂的赛程规则和大规模生成</w:t>
            </w:r>
          </w:p>
        </w:tc>
      </w:tr>
    </w:tbl>
    <w:p w:rsidR="00AD6A1F" w:rsidRPr="0098393B" w:rsidRDefault="00AD6A1F" w:rsidP="0098393B">
      <w:pPr>
        <w:rPr>
          <w:rFonts w:hint="eastAsia"/>
        </w:rPr>
      </w:pPr>
    </w:p>
    <w:p w:rsidR="0098393B" w:rsidRDefault="00D508FA" w:rsidP="001D1006">
      <w:pPr>
        <w:rPr>
          <w:rFonts w:hint="eastAsia"/>
        </w:rPr>
      </w:pPr>
      <w:r>
        <w:br w:type="page"/>
      </w:r>
    </w:p>
    <w:p w:rsidR="00D508FA" w:rsidRDefault="00D508FA" w:rsidP="00D508FA">
      <w:pPr>
        <w:pStyle w:val="1"/>
        <w:numPr>
          <w:ilvl w:val="0"/>
          <w:numId w:val="1"/>
        </w:numPr>
      </w:pPr>
      <w:bookmarkStart w:id="28" w:name="_Toc183202429"/>
      <w:r>
        <w:rPr>
          <w:rFonts w:hint="eastAsia"/>
        </w:rPr>
        <w:lastRenderedPageBreak/>
        <w:t>总结心得</w:t>
      </w:r>
      <w:bookmarkEnd w:id="28"/>
    </w:p>
    <w:p w:rsidR="00F44D9C" w:rsidRDefault="00F44D9C" w:rsidP="00F44D9C">
      <w:pPr>
        <w:ind w:firstLineChars="200" w:firstLine="480"/>
      </w:pPr>
      <w:r>
        <w:rPr>
          <w:rFonts w:hint="eastAsia"/>
        </w:rPr>
        <w:t>在本次研究与实现循环赛程表生成算法的过程中，我探索了多种算法，包括分治法、回溯法和多边形法，并深入对比了它们在效率、适用场景和扩展性方面的优劣。</w:t>
      </w:r>
    </w:p>
    <w:p w:rsidR="00F44D9C" w:rsidRPr="00F44D9C" w:rsidRDefault="00F44D9C" w:rsidP="00F44D9C">
      <w:pPr>
        <w:ind w:firstLineChars="200" w:firstLine="480"/>
      </w:pPr>
      <w:r>
        <w:rPr>
          <w:rFonts w:hint="eastAsia"/>
        </w:rPr>
        <w:t>这不仅帮助我更全面地理解了循环赛程表生成问题的本质，也强化了</w:t>
      </w:r>
      <w:r>
        <w:rPr>
          <w:rFonts w:hint="eastAsia"/>
        </w:rPr>
        <w:t>我</w:t>
      </w:r>
      <w:r>
        <w:rPr>
          <w:rFonts w:hint="eastAsia"/>
        </w:rPr>
        <w:t>对算法设计和优化的能力。</w:t>
      </w:r>
    </w:p>
    <w:p w:rsidR="00F44D9C" w:rsidRDefault="00F44D9C" w:rsidP="00F44D9C">
      <w:pPr>
        <w:ind w:firstLineChars="200" w:firstLine="480"/>
      </w:pPr>
      <w:r>
        <w:rPr>
          <w:rFonts w:hint="eastAsia"/>
        </w:rPr>
        <w:t>分治法在处理大规模参赛人数时，性能优势尤为明显。通过将问题逐步拆分为更小的子问题，分治法有效降低了计算复杂度，使得即使在上千名选手的场景下，也能保持较好的运行时间和稳定性。</w:t>
      </w:r>
    </w:p>
    <w:p w:rsidR="00F44D9C" w:rsidRDefault="00F44D9C" w:rsidP="00F44D9C">
      <w:pPr>
        <w:ind w:firstLineChars="200" w:firstLine="480"/>
        <w:rPr>
          <w:rFonts w:hint="eastAsia"/>
        </w:rPr>
      </w:pPr>
      <w:r>
        <w:rPr>
          <w:rFonts w:hint="eastAsia"/>
        </w:rPr>
        <w:t>相比之下，多边形法的实现更加直观和简单。它利用几何规律直接生成赛程表，不需要复杂的递归操作，在小到中等规模的输入场景中表现非常优异。然而，多边形法由于其固定的规则和逻辑，缺乏灵活性，不适合处理更复杂的需求，也难以在超大规模的输入下保持性能的稳定。</w:t>
      </w:r>
    </w:p>
    <w:p w:rsidR="00F44D9C" w:rsidRDefault="00F44D9C" w:rsidP="00F44D9C">
      <w:pPr>
        <w:ind w:firstLineChars="200" w:firstLine="480"/>
        <w:rPr>
          <w:rFonts w:hint="eastAsia"/>
        </w:rPr>
      </w:pPr>
      <w:r>
        <w:rPr>
          <w:rFonts w:hint="eastAsia"/>
        </w:rPr>
        <w:t>通过此次研究，我不仅掌握了三种算法的实现方式，还锻炼了分析算法复杂度的能力。我认识到，选择合适的算法需要综合考虑问题规模、规则复杂性和执行效率等多个维度，而算法设计的核心在于权衡简单性与高效性的最佳结合。</w:t>
      </w:r>
    </w:p>
    <w:p w:rsidR="00D508FA" w:rsidRPr="00D508FA" w:rsidRDefault="00F44D9C" w:rsidP="00F44D9C">
      <w:pPr>
        <w:ind w:firstLineChars="200" w:firstLine="480"/>
        <w:rPr>
          <w:rFonts w:hint="eastAsia"/>
        </w:rPr>
      </w:pPr>
      <w:r>
        <w:rPr>
          <w:rFonts w:hint="eastAsia"/>
        </w:rPr>
        <w:t>总之，本次项目不仅加深了对算法设计的理解，也提升了我从问题分析到实现优化的全流程能力。</w:t>
      </w:r>
    </w:p>
    <w:p w:rsidR="00D508FA" w:rsidRPr="001D1006" w:rsidRDefault="00D508FA" w:rsidP="001D1006">
      <w:pPr>
        <w:rPr>
          <w:rFonts w:hint="eastAsia"/>
        </w:rPr>
      </w:pPr>
    </w:p>
    <w:sectPr w:rsidR="00D508FA" w:rsidRPr="001D1006" w:rsidSect="00AD118D"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64C36" w:rsidRDefault="00564C36" w:rsidP="00AD118D">
      <w:pPr>
        <w:spacing w:line="240" w:lineRule="auto"/>
      </w:pPr>
      <w:r>
        <w:separator/>
      </w:r>
    </w:p>
  </w:endnote>
  <w:endnote w:type="continuationSeparator" w:id="0">
    <w:p w:rsidR="00564C36" w:rsidRDefault="00564C36" w:rsidP="00AD11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45000111"/>
      <w:docPartObj>
        <w:docPartGallery w:val="Page Numbers (Bottom of Page)"/>
        <w:docPartUnique/>
      </w:docPartObj>
    </w:sdtPr>
    <w:sdtContent>
      <w:p w:rsidR="00AD118D" w:rsidRDefault="00AD118D">
        <w:pPr>
          <w:pStyle w:val="a7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AD118D" w:rsidRDefault="00AD118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64C36" w:rsidRDefault="00564C36" w:rsidP="00AD118D">
      <w:pPr>
        <w:spacing w:line="240" w:lineRule="auto"/>
      </w:pPr>
      <w:r>
        <w:separator/>
      </w:r>
    </w:p>
  </w:footnote>
  <w:footnote w:type="continuationSeparator" w:id="0">
    <w:p w:rsidR="00564C36" w:rsidRDefault="00564C36" w:rsidP="00AD118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24CD8"/>
    <w:multiLevelType w:val="hybridMultilevel"/>
    <w:tmpl w:val="B538B8CA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13638B4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037880"/>
    <w:multiLevelType w:val="multilevel"/>
    <w:tmpl w:val="34449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2053E"/>
    <w:multiLevelType w:val="multilevel"/>
    <w:tmpl w:val="B10220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154549"/>
    <w:multiLevelType w:val="hybridMultilevel"/>
    <w:tmpl w:val="60BC826E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56E0A9B"/>
    <w:multiLevelType w:val="multilevel"/>
    <w:tmpl w:val="F732E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EA7F7B"/>
    <w:multiLevelType w:val="multilevel"/>
    <w:tmpl w:val="AF806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714492"/>
    <w:multiLevelType w:val="multilevel"/>
    <w:tmpl w:val="C5141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BD01DD"/>
    <w:multiLevelType w:val="hybridMultilevel"/>
    <w:tmpl w:val="2E2CADDA"/>
    <w:lvl w:ilvl="0" w:tplc="F822F97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7D7738F"/>
    <w:multiLevelType w:val="hybridMultilevel"/>
    <w:tmpl w:val="AC18BDC0"/>
    <w:lvl w:ilvl="0" w:tplc="FFFFFFFF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13638B4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28C2FD6"/>
    <w:multiLevelType w:val="hybridMultilevel"/>
    <w:tmpl w:val="CCCEA374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13CA68A2"/>
    <w:multiLevelType w:val="multilevel"/>
    <w:tmpl w:val="B448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A92301"/>
    <w:multiLevelType w:val="multilevel"/>
    <w:tmpl w:val="37FA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111553"/>
    <w:multiLevelType w:val="hybridMultilevel"/>
    <w:tmpl w:val="6EB8014E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247C6967"/>
    <w:multiLevelType w:val="hybridMultilevel"/>
    <w:tmpl w:val="CB3406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249234DA"/>
    <w:multiLevelType w:val="multilevel"/>
    <w:tmpl w:val="4DFAF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宋体" w:hAnsi="Times New Roman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0D70E9"/>
    <w:multiLevelType w:val="hybridMultilevel"/>
    <w:tmpl w:val="CD56F564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2B7013E3"/>
    <w:multiLevelType w:val="multilevel"/>
    <w:tmpl w:val="50543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C05025"/>
    <w:multiLevelType w:val="hybridMultilevel"/>
    <w:tmpl w:val="9844E6C4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2EE23F61"/>
    <w:multiLevelType w:val="hybridMultilevel"/>
    <w:tmpl w:val="E438E6E4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303B0D42"/>
    <w:multiLevelType w:val="hybridMultilevel"/>
    <w:tmpl w:val="BA0048CE"/>
    <w:lvl w:ilvl="0" w:tplc="D51E5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39D52F5"/>
    <w:multiLevelType w:val="multilevel"/>
    <w:tmpl w:val="76F2C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4281F7D"/>
    <w:multiLevelType w:val="multilevel"/>
    <w:tmpl w:val="7CA2D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6C10A6"/>
    <w:multiLevelType w:val="hybridMultilevel"/>
    <w:tmpl w:val="C0921752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3757432C"/>
    <w:multiLevelType w:val="hybridMultilevel"/>
    <w:tmpl w:val="843209DE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39C31F13"/>
    <w:multiLevelType w:val="hybridMultilevel"/>
    <w:tmpl w:val="A0F0B636"/>
    <w:lvl w:ilvl="0" w:tplc="42BA592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3DCE4CD7"/>
    <w:multiLevelType w:val="hybridMultilevel"/>
    <w:tmpl w:val="61BCEDB6"/>
    <w:lvl w:ilvl="0" w:tplc="F13638B4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3F41581D"/>
    <w:multiLevelType w:val="multilevel"/>
    <w:tmpl w:val="503EA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B550E3"/>
    <w:multiLevelType w:val="hybridMultilevel"/>
    <w:tmpl w:val="9650F068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4160421E"/>
    <w:multiLevelType w:val="hybridMultilevel"/>
    <w:tmpl w:val="5CB2734E"/>
    <w:lvl w:ilvl="0" w:tplc="3DFA05B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43957348"/>
    <w:multiLevelType w:val="multilevel"/>
    <w:tmpl w:val="AF9C70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39B4855"/>
    <w:multiLevelType w:val="hybridMultilevel"/>
    <w:tmpl w:val="5BE0F842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4466478A"/>
    <w:multiLevelType w:val="hybridMultilevel"/>
    <w:tmpl w:val="1616C12C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46CB0D33"/>
    <w:multiLevelType w:val="hybridMultilevel"/>
    <w:tmpl w:val="B4186F8C"/>
    <w:lvl w:ilvl="0" w:tplc="1DFA424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496B5870"/>
    <w:multiLevelType w:val="hybridMultilevel"/>
    <w:tmpl w:val="34AAA494"/>
    <w:lvl w:ilvl="0" w:tplc="E6BA028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50EF2B5A"/>
    <w:multiLevelType w:val="hybridMultilevel"/>
    <w:tmpl w:val="88F83B16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54C26F30"/>
    <w:multiLevelType w:val="hybridMultilevel"/>
    <w:tmpl w:val="8684DA42"/>
    <w:lvl w:ilvl="0" w:tplc="86748EE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5A152505"/>
    <w:multiLevelType w:val="multilevel"/>
    <w:tmpl w:val="F0F8E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D27905"/>
    <w:multiLevelType w:val="multilevel"/>
    <w:tmpl w:val="30266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041B92"/>
    <w:multiLevelType w:val="multilevel"/>
    <w:tmpl w:val="D13ED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CD3DE7"/>
    <w:multiLevelType w:val="multilevel"/>
    <w:tmpl w:val="FB685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C14977"/>
    <w:multiLevelType w:val="hybridMultilevel"/>
    <w:tmpl w:val="EA8A714E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65E13D73"/>
    <w:multiLevelType w:val="hybridMultilevel"/>
    <w:tmpl w:val="A70269B8"/>
    <w:lvl w:ilvl="0" w:tplc="9884725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66A04903"/>
    <w:multiLevelType w:val="hybridMultilevel"/>
    <w:tmpl w:val="A9F0F286"/>
    <w:lvl w:ilvl="0" w:tplc="F6747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792966B8"/>
    <w:multiLevelType w:val="multilevel"/>
    <w:tmpl w:val="B8A8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5F0694"/>
    <w:multiLevelType w:val="multilevel"/>
    <w:tmpl w:val="02E09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8501C3"/>
    <w:multiLevelType w:val="multilevel"/>
    <w:tmpl w:val="ADC2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4879004">
    <w:abstractNumId w:val="29"/>
  </w:num>
  <w:num w:numId="2" w16cid:durableId="1285888171">
    <w:abstractNumId w:val="42"/>
  </w:num>
  <w:num w:numId="3" w16cid:durableId="1871801505">
    <w:abstractNumId w:val="15"/>
  </w:num>
  <w:num w:numId="4" w16cid:durableId="586959484">
    <w:abstractNumId w:val="25"/>
  </w:num>
  <w:num w:numId="5" w16cid:durableId="172112448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99722146">
    <w:abstractNumId w:val="6"/>
  </w:num>
  <w:num w:numId="7" w16cid:durableId="477646904">
    <w:abstractNumId w:val="35"/>
  </w:num>
  <w:num w:numId="8" w16cid:durableId="692657180">
    <w:abstractNumId w:val="13"/>
  </w:num>
  <w:num w:numId="9" w16cid:durableId="774249747">
    <w:abstractNumId w:val="31"/>
  </w:num>
  <w:num w:numId="10" w16cid:durableId="36398771">
    <w:abstractNumId w:val="22"/>
  </w:num>
  <w:num w:numId="11" w16cid:durableId="615797902">
    <w:abstractNumId w:val="12"/>
  </w:num>
  <w:num w:numId="12" w16cid:durableId="1735663906">
    <w:abstractNumId w:val="4"/>
  </w:num>
  <w:num w:numId="13" w16cid:durableId="1236549421">
    <w:abstractNumId w:val="19"/>
  </w:num>
  <w:num w:numId="14" w16cid:durableId="223805474">
    <w:abstractNumId w:val="23"/>
  </w:num>
  <w:num w:numId="15" w16cid:durableId="1831141914">
    <w:abstractNumId w:val="27"/>
  </w:num>
  <w:num w:numId="16" w16cid:durableId="1956865349">
    <w:abstractNumId w:val="8"/>
  </w:num>
  <w:num w:numId="17" w16cid:durableId="304624623">
    <w:abstractNumId w:val="38"/>
  </w:num>
  <w:num w:numId="18" w16cid:durableId="631904466">
    <w:abstractNumId w:val="10"/>
  </w:num>
  <w:num w:numId="19" w16cid:durableId="928543452">
    <w:abstractNumId w:val="39"/>
  </w:num>
  <w:num w:numId="20" w16cid:durableId="944339239">
    <w:abstractNumId w:val="16"/>
  </w:num>
  <w:num w:numId="21" w16cid:durableId="436873819">
    <w:abstractNumId w:val="11"/>
  </w:num>
  <w:num w:numId="22" w16cid:durableId="559487156">
    <w:abstractNumId w:val="40"/>
  </w:num>
  <w:num w:numId="23" w16cid:durableId="1645622279">
    <w:abstractNumId w:val="45"/>
  </w:num>
  <w:num w:numId="24" w16cid:durableId="1457024060">
    <w:abstractNumId w:val="44"/>
  </w:num>
  <w:num w:numId="25" w16cid:durableId="537544782">
    <w:abstractNumId w:val="9"/>
  </w:num>
  <w:num w:numId="26" w16cid:durableId="1971745228">
    <w:abstractNumId w:val="43"/>
  </w:num>
  <w:num w:numId="27" w16cid:durableId="1676495612">
    <w:abstractNumId w:val="20"/>
  </w:num>
  <w:num w:numId="28" w16cid:durableId="1100373552">
    <w:abstractNumId w:val="24"/>
  </w:num>
  <w:num w:numId="29" w16cid:durableId="1051726969">
    <w:abstractNumId w:val="37"/>
  </w:num>
  <w:num w:numId="30" w16cid:durableId="615795103">
    <w:abstractNumId w:val="32"/>
  </w:num>
  <w:num w:numId="31" w16cid:durableId="1126505119">
    <w:abstractNumId w:val="26"/>
  </w:num>
  <w:num w:numId="32" w16cid:durableId="1688560431">
    <w:abstractNumId w:val="30"/>
  </w:num>
  <w:num w:numId="33" w16cid:durableId="1558932513">
    <w:abstractNumId w:val="21"/>
  </w:num>
  <w:num w:numId="34" w16cid:durableId="1324120775">
    <w:abstractNumId w:val="1"/>
  </w:num>
  <w:num w:numId="35" w16cid:durableId="1280717182">
    <w:abstractNumId w:val="7"/>
  </w:num>
  <w:num w:numId="36" w16cid:durableId="1619987916">
    <w:abstractNumId w:val="0"/>
  </w:num>
  <w:num w:numId="37" w16cid:durableId="604651505">
    <w:abstractNumId w:val="18"/>
  </w:num>
  <w:num w:numId="38" w16cid:durableId="60294171">
    <w:abstractNumId w:val="36"/>
  </w:num>
  <w:num w:numId="39" w16cid:durableId="2064596746">
    <w:abstractNumId w:val="28"/>
  </w:num>
  <w:num w:numId="40" w16cid:durableId="450242925">
    <w:abstractNumId w:val="14"/>
  </w:num>
  <w:num w:numId="41" w16cid:durableId="246888737">
    <w:abstractNumId w:val="33"/>
  </w:num>
  <w:num w:numId="42" w16cid:durableId="1589996632">
    <w:abstractNumId w:val="17"/>
  </w:num>
  <w:num w:numId="43" w16cid:durableId="1187717170">
    <w:abstractNumId w:val="34"/>
  </w:num>
  <w:num w:numId="44" w16cid:durableId="1328945899">
    <w:abstractNumId w:val="5"/>
  </w:num>
  <w:num w:numId="45" w16cid:durableId="1376655479">
    <w:abstractNumId w:val="41"/>
  </w:num>
  <w:num w:numId="46" w16cid:durableId="6897988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7F3"/>
    <w:rsid w:val="00114BE1"/>
    <w:rsid w:val="00176822"/>
    <w:rsid w:val="001D1006"/>
    <w:rsid w:val="001E57F3"/>
    <w:rsid w:val="00380030"/>
    <w:rsid w:val="00394F44"/>
    <w:rsid w:val="00453DDC"/>
    <w:rsid w:val="004C1E6E"/>
    <w:rsid w:val="004D1BF4"/>
    <w:rsid w:val="004D6529"/>
    <w:rsid w:val="004E2AD2"/>
    <w:rsid w:val="005324C1"/>
    <w:rsid w:val="00564C36"/>
    <w:rsid w:val="005752A9"/>
    <w:rsid w:val="005C0E5D"/>
    <w:rsid w:val="005E3944"/>
    <w:rsid w:val="00625B97"/>
    <w:rsid w:val="006A5FB8"/>
    <w:rsid w:val="008A5908"/>
    <w:rsid w:val="0098393B"/>
    <w:rsid w:val="009A0778"/>
    <w:rsid w:val="009F6244"/>
    <w:rsid w:val="00A125B8"/>
    <w:rsid w:val="00A72DB0"/>
    <w:rsid w:val="00A97D4A"/>
    <w:rsid w:val="00AD118D"/>
    <w:rsid w:val="00AD6A1F"/>
    <w:rsid w:val="00C13702"/>
    <w:rsid w:val="00C13EEC"/>
    <w:rsid w:val="00C1681E"/>
    <w:rsid w:val="00C54C50"/>
    <w:rsid w:val="00D36B35"/>
    <w:rsid w:val="00D508FA"/>
    <w:rsid w:val="00DB5EB5"/>
    <w:rsid w:val="00DC509D"/>
    <w:rsid w:val="00E83F5F"/>
    <w:rsid w:val="00EB356A"/>
    <w:rsid w:val="00F052AC"/>
    <w:rsid w:val="00F44D9C"/>
    <w:rsid w:val="00F72E6D"/>
    <w:rsid w:val="00F77EB1"/>
    <w:rsid w:val="00FE1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7FACB"/>
  <w15:chartTrackingRefBased/>
  <w15:docId w15:val="{07D17A1A-DB88-43FB-BBAA-B2AA75F21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6A1F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D10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2E6D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E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2A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39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72E6D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a3">
    <w:name w:val="标题三"/>
    <w:basedOn w:val="a"/>
    <w:link w:val="a4"/>
    <w:qFormat/>
    <w:rsid w:val="00F72E6D"/>
    <w:rPr>
      <w:sz w:val="28"/>
    </w:rPr>
  </w:style>
  <w:style w:type="character" w:customStyle="1" w:styleId="a4">
    <w:name w:val="标题三 字符"/>
    <w:basedOn w:val="a0"/>
    <w:link w:val="a3"/>
    <w:rsid w:val="00F72E6D"/>
    <w:rPr>
      <w:rFonts w:ascii="Times New Roman" w:eastAsia="宋体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AD118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D118D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D118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D118D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D1006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1D1006"/>
    <w:pPr>
      <w:ind w:firstLineChars="200" w:firstLine="420"/>
    </w:pPr>
  </w:style>
  <w:style w:type="table" w:styleId="aa">
    <w:name w:val="Table Grid"/>
    <w:basedOn w:val="a1"/>
    <w:uiPriority w:val="39"/>
    <w:rsid w:val="00394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DB5EB5"/>
    <w:rPr>
      <w:color w:val="666666"/>
    </w:rPr>
  </w:style>
  <w:style w:type="character" w:customStyle="1" w:styleId="30">
    <w:name w:val="标题 3 字符"/>
    <w:basedOn w:val="a0"/>
    <w:link w:val="3"/>
    <w:uiPriority w:val="9"/>
    <w:rsid w:val="00DB5EB5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E2A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Normal (Web)"/>
    <w:basedOn w:val="a"/>
    <w:uiPriority w:val="99"/>
    <w:semiHidden/>
    <w:unhideWhenUsed/>
    <w:rsid w:val="004E2AD2"/>
    <w:pPr>
      <w:widowControl/>
      <w:spacing w:before="100" w:beforeAutospacing="1" w:after="100" w:afterAutospacing="1" w:line="240" w:lineRule="auto"/>
      <w:jc w:val="left"/>
    </w:pPr>
    <w:rPr>
      <w:rFonts w:eastAsiaTheme="minorEastAsia" w:cs="Times New Roman"/>
      <w:kern w:val="0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98393B"/>
    <w:rPr>
      <w:rFonts w:ascii="Times New Roman" w:eastAsia="宋体" w:hAnsi="Times New Roman"/>
      <w:b/>
      <w:bCs/>
      <w:sz w:val="28"/>
      <w:szCs w:val="28"/>
    </w:rPr>
  </w:style>
  <w:style w:type="character" w:styleId="ad">
    <w:name w:val="Strong"/>
    <w:basedOn w:val="a0"/>
    <w:uiPriority w:val="22"/>
    <w:qFormat/>
    <w:rsid w:val="0098393B"/>
    <w:rPr>
      <w:b/>
      <w:bCs/>
    </w:rPr>
  </w:style>
  <w:style w:type="character" w:customStyle="1" w:styleId="katex-mathml">
    <w:name w:val="katex-mathml"/>
    <w:basedOn w:val="a0"/>
    <w:rsid w:val="0098393B"/>
  </w:style>
  <w:style w:type="character" w:customStyle="1" w:styleId="mord">
    <w:name w:val="mord"/>
    <w:basedOn w:val="a0"/>
    <w:rsid w:val="0098393B"/>
  </w:style>
  <w:style w:type="character" w:customStyle="1" w:styleId="mopen">
    <w:name w:val="mopen"/>
    <w:basedOn w:val="a0"/>
    <w:rsid w:val="0098393B"/>
  </w:style>
  <w:style w:type="character" w:customStyle="1" w:styleId="mclose">
    <w:name w:val="mclose"/>
    <w:basedOn w:val="a0"/>
    <w:rsid w:val="0098393B"/>
  </w:style>
  <w:style w:type="paragraph" w:styleId="TOC">
    <w:name w:val="TOC Heading"/>
    <w:basedOn w:val="1"/>
    <w:next w:val="a"/>
    <w:uiPriority w:val="39"/>
    <w:unhideWhenUsed/>
    <w:qFormat/>
    <w:rsid w:val="00AD6A1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D6A1F"/>
  </w:style>
  <w:style w:type="paragraph" w:styleId="TOC2">
    <w:name w:val="toc 2"/>
    <w:basedOn w:val="a"/>
    <w:next w:val="a"/>
    <w:autoRedefine/>
    <w:uiPriority w:val="39"/>
    <w:unhideWhenUsed/>
    <w:rsid w:val="00AD6A1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D6A1F"/>
    <w:pPr>
      <w:ind w:leftChars="400" w:left="840"/>
    </w:pPr>
  </w:style>
  <w:style w:type="character" w:styleId="ae">
    <w:name w:val="Hyperlink"/>
    <w:basedOn w:val="a0"/>
    <w:uiPriority w:val="99"/>
    <w:unhideWhenUsed/>
    <w:rsid w:val="00AD6A1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5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2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72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4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9084923-F19A-4906-BA09-E90ACC5D1D1C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D9387-453B-4A10-BED3-49E7A0675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20</Pages>
  <Words>1623</Words>
  <Characters>9257</Characters>
  <Application>Microsoft Office Word</Application>
  <DocSecurity>0</DocSecurity>
  <Lines>77</Lines>
  <Paragraphs>21</Paragraphs>
  <ScaleCrop>false</ScaleCrop>
  <Company/>
  <LinksUpToDate>false</LinksUpToDate>
  <CharactersWithSpaces>10859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 张</dc:creator>
  <cp:keywords/>
  <dc:description/>
  <cp:lastModifiedBy>晨阳 张</cp:lastModifiedBy>
  <cp:revision>12</cp:revision>
  <dcterms:created xsi:type="dcterms:W3CDTF">2024-11-22T06:09:00Z</dcterms:created>
  <dcterms:modified xsi:type="dcterms:W3CDTF">2024-11-22T13:13:00Z</dcterms:modified>
</cp:coreProperties>
</file>